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A001B4" w:rsidRDefault="000E1D26" w:rsidP="000E1D26">
      <w:pPr>
        <w:suppressAutoHyphens w:val="0"/>
      </w:pPr>
    </w:p>
    <w:p w14:paraId="4ABBDC8E" w14:textId="77777777" w:rsidR="000E1D26" w:rsidRPr="00A001B4" w:rsidRDefault="000E1D26" w:rsidP="000E1D26">
      <w:pPr>
        <w:suppressAutoHyphens w:val="0"/>
        <w:rPr>
          <w:b/>
          <w:bCs/>
        </w:rPr>
      </w:pPr>
    </w:p>
    <w:p w14:paraId="55267CF0" w14:textId="77777777" w:rsidR="000E1D26" w:rsidRPr="00A001B4" w:rsidRDefault="000E1D26" w:rsidP="000E1D26">
      <w:pPr>
        <w:suppressAutoHyphens w:val="0"/>
        <w:rPr>
          <w:i/>
          <w:iCs/>
        </w:rPr>
      </w:pPr>
    </w:p>
    <w:p w14:paraId="5EE1DF5E" w14:textId="77777777" w:rsidR="00B42622" w:rsidRPr="00A001B4" w:rsidRDefault="00B42622" w:rsidP="00B42622">
      <w:pPr>
        <w:jc w:val="center"/>
        <w:rPr>
          <w:rFonts w:cs="Times New Roman"/>
          <w:b/>
          <w:bCs/>
        </w:rPr>
      </w:pPr>
      <w:r w:rsidRPr="00A001B4">
        <w:rPr>
          <w:rFonts w:cs="Times New Roman"/>
          <w:b/>
          <w:bCs/>
        </w:rPr>
        <w:t>FORMULAR DE PROPUNERE TEHNICĂ</w:t>
      </w:r>
    </w:p>
    <w:p w14:paraId="1A42FD8E" w14:textId="77777777" w:rsidR="00B42622" w:rsidRPr="00A001B4"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A001B4" w:rsidRDefault="00B42622" w:rsidP="00812EF8">
          <w:pPr>
            <w:pStyle w:val="Heading1"/>
            <w:numPr>
              <w:ilvl w:val="0"/>
              <w:numId w:val="0"/>
            </w:numPr>
          </w:pPr>
          <w:r w:rsidRPr="00A001B4">
            <w:t>Cuprins</w:t>
          </w:r>
          <w:bookmarkEnd w:id="0"/>
        </w:p>
        <w:p w14:paraId="5A55711A" w14:textId="77777777" w:rsidR="00B42622" w:rsidRPr="00A001B4" w:rsidRDefault="00B42622" w:rsidP="00B42622">
          <w:pPr>
            <w:rPr>
              <w:rFonts w:cs="Times New Roman"/>
              <w:b/>
              <w:lang w:eastAsia="ja-JP"/>
            </w:rPr>
          </w:pPr>
        </w:p>
        <w:p w14:paraId="7A9E1353" w14:textId="106D646B" w:rsidR="004C16D4" w:rsidRPr="00A001B4" w:rsidRDefault="00B42622">
          <w:pPr>
            <w:pStyle w:val="TOC1"/>
            <w:tabs>
              <w:tab w:val="right" w:leader="dot" w:pos="9074"/>
            </w:tabs>
            <w:rPr>
              <w:rFonts w:cstheme="minorBidi"/>
              <w:kern w:val="2"/>
              <w:sz w:val="24"/>
              <w:szCs w:val="24"/>
              <w:lang w:val="ro-RO" w:eastAsia="en-GB"/>
              <w14:ligatures w14:val="standardContextual"/>
            </w:rPr>
          </w:pPr>
          <w:r w:rsidRPr="00A001B4">
            <w:rPr>
              <w:rFonts w:ascii="Trebuchet MS" w:eastAsia="Calibri" w:hAnsi="Trebuchet MS"/>
              <w:b/>
              <w:lang w:val="ro-RO"/>
            </w:rPr>
            <w:fldChar w:fldCharType="begin"/>
          </w:r>
          <w:r w:rsidRPr="00A001B4">
            <w:rPr>
              <w:rFonts w:ascii="Trebuchet MS" w:hAnsi="Trebuchet MS"/>
              <w:b/>
              <w:lang w:val="ro-RO"/>
            </w:rPr>
            <w:instrText xml:space="preserve"> TOC \o "1-3" \h \z \u </w:instrText>
          </w:r>
          <w:r w:rsidRPr="00A001B4">
            <w:rPr>
              <w:rFonts w:ascii="Trebuchet MS" w:eastAsia="Calibri" w:hAnsi="Trebuchet MS"/>
              <w:b/>
              <w:lang w:val="ro-RO"/>
            </w:rPr>
            <w:fldChar w:fldCharType="separate"/>
          </w:r>
          <w:hyperlink w:anchor="_Toc220632449" w:history="1">
            <w:r w:rsidR="004C16D4" w:rsidRPr="00A001B4">
              <w:rPr>
                <w:rStyle w:val="Hyperlink"/>
                <w:lang w:val="ro-RO"/>
              </w:rPr>
              <w:t>Cuprins</w:t>
            </w:r>
            <w:r w:rsidR="004C16D4" w:rsidRPr="00A001B4">
              <w:rPr>
                <w:webHidden/>
                <w:lang w:val="ro-RO"/>
              </w:rPr>
              <w:tab/>
            </w:r>
            <w:r w:rsidR="004C16D4" w:rsidRPr="00A001B4">
              <w:rPr>
                <w:webHidden/>
                <w:lang w:val="ro-RO"/>
              </w:rPr>
              <w:fldChar w:fldCharType="begin"/>
            </w:r>
            <w:r w:rsidR="004C16D4" w:rsidRPr="00A001B4">
              <w:rPr>
                <w:webHidden/>
                <w:lang w:val="ro-RO"/>
              </w:rPr>
              <w:instrText xml:space="preserve"> PAGEREF _Toc220632449 \h </w:instrText>
            </w:r>
            <w:r w:rsidR="004C16D4" w:rsidRPr="00A001B4">
              <w:rPr>
                <w:webHidden/>
                <w:lang w:val="ro-RO"/>
              </w:rPr>
            </w:r>
            <w:r w:rsidR="004C16D4" w:rsidRPr="00A001B4">
              <w:rPr>
                <w:webHidden/>
                <w:lang w:val="ro-RO"/>
              </w:rPr>
              <w:fldChar w:fldCharType="separate"/>
            </w:r>
            <w:r w:rsidR="00BE3FAE" w:rsidRPr="00A001B4">
              <w:rPr>
                <w:webHidden/>
                <w:lang w:val="ro-RO"/>
              </w:rPr>
              <w:t>1</w:t>
            </w:r>
            <w:r w:rsidR="004C16D4" w:rsidRPr="00A001B4">
              <w:rPr>
                <w:webHidden/>
                <w:lang w:val="ro-RO"/>
              </w:rPr>
              <w:fldChar w:fldCharType="end"/>
            </w:r>
          </w:hyperlink>
        </w:p>
        <w:p w14:paraId="1D583F61" w14:textId="7DA2B292"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A001B4">
              <w:rPr>
                <w:rStyle w:val="Hyperlink"/>
                <w:lang w:val="ro-RO"/>
              </w:rPr>
              <w:t>1.</w:t>
            </w:r>
            <w:r w:rsidRPr="00A001B4">
              <w:rPr>
                <w:rFonts w:cstheme="minorBidi"/>
                <w:kern w:val="2"/>
                <w:sz w:val="24"/>
                <w:szCs w:val="24"/>
                <w:lang w:val="ro-RO" w:eastAsia="en-GB"/>
                <w14:ligatures w14:val="standardContextual"/>
              </w:rPr>
              <w:tab/>
            </w:r>
            <w:r w:rsidRPr="00A001B4">
              <w:rPr>
                <w:rStyle w:val="Hyperlink"/>
                <w:lang w:val="ro-RO"/>
              </w:rPr>
              <w:t>Descrierea  Ofertantului (Ofertanților) și a subcontractorilor acestora (dacă este cazul), împreună cu lista de servicii profesionale relevante pe care organizația acestora le oferă, curent</w:t>
            </w:r>
            <w:r w:rsidRPr="00A001B4">
              <w:rPr>
                <w:webHidden/>
                <w:lang w:val="ro-RO"/>
              </w:rPr>
              <w:tab/>
            </w:r>
            <w:r w:rsidRPr="00A001B4">
              <w:rPr>
                <w:webHidden/>
                <w:lang w:val="ro-RO"/>
              </w:rPr>
              <w:fldChar w:fldCharType="begin"/>
            </w:r>
            <w:r w:rsidRPr="00A001B4">
              <w:rPr>
                <w:webHidden/>
                <w:lang w:val="ro-RO"/>
              </w:rPr>
              <w:instrText xml:space="preserve"> PAGEREF _Toc220632450 \h </w:instrText>
            </w:r>
            <w:r w:rsidRPr="00A001B4">
              <w:rPr>
                <w:webHidden/>
                <w:lang w:val="ro-RO"/>
              </w:rPr>
            </w:r>
            <w:r w:rsidRPr="00A001B4">
              <w:rPr>
                <w:webHidden/>
                <w:lang w:val="ro-RO"/>
              </w:rPr>
              <w:fldChar w:fldCharType="separate"/>
            </w:r>
            <w:r w:rsidR="00BE3FAE" w:rsidRPr="00A001B4">
              <w:rPr>
                <w:webHidden/>
                <w:lang w:val="ro-RO"/>
              </w:rPr>
              <w:t>2</w:t>
            </w:r>
            <w:r w:rsidRPr="00A001B4">
              <w:rPr>
                <w:webHidden/>
                <w:lang w:val="ro-RO"/>
              </w:rPr>
              <w:fldChar w:fldCharType="end"/>
            </w:r>
          </w:hyperlink>
        </w:p>
        <w:p w14:paraId="5D843930" w14:textId="314D3DEE"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A001B4">
              <w:rPr>
                <w:rStyle w:val="Hyperlink"/>
                <w:lang w:val="ro-RO"/>
              </w:rPr>
              <w:t>2.</w:t>
            </w:r>
            <w:r w:rsidRPr="00A001B4">
              <w:rPr>
                <w:rFonts w:cstheme="minorBidi"/>
                <w:kern w:val="2"/>
                <w:sz w:val="24"/>
                <w:szCs w:val="24"/>
                <w:lang w:val="ro-RO" w:eastAsia="en-GB"/>
                <w14:ligatures w14:val="standardContextual"/>
              </w:rPr>
              <w:tab/>
            </w:r>
            <w:r w:rsidRPr="00A001B4">
              <w:rPr>
                <w:rStyle w:val="Hyperlink"/>
                <w:lang w:val="ro-RO"/>
              </w:rPr>
              <w:t>Înțelegerea Ofertantului (Ofertanților) asupra obiectivelor și a specificului serviciilor, ținând cont de cerințele prezentate în caietul de sarcini</w:t>
            </w:r>
            <w:r w:rsidRPr="00A001B4">
              <w:rPr>
                <w:webHidden/>
                <w:lang w:val="ro-RO"/>
              </w:rPr>
              <w:tab/>
            </w:r>
            <w:r w:rsidRPr="00A001B4">
              <w:rPr>
                <w:webHidden/>
                <w:lang w:val="ro-RO"/>
              </w:rPr>
              <w:fldChar w:fldCharType="begin"/>
            </w:r>
            <w:r w:rsidRPr="00A001B4">
              <w:rPr>
                <w:webHidden/>
                <w:lang w:val="ro-RO"/>
              </w:rPr>
              <w:instrText xml:space="preserve"> PAGEREF _Toc220632451 \h </w:instrText>
            </w:r>
            <w:r w:rsidRPr="00A001B4">
              <w:rPr>
                <w:webHidden/>
                <w:lang w:val="ro-RO"/>
              </w:rPr>
            </w:r>
            <w:r w:rsidRPr="00A001B4">
              <w:rPr>
                <w:webHidden/>
                <w:lang w:val="ro-RO"/>
              </w:rPr>
              <w:fldChar w:fldCharType="separate"/>
            </w:r>
            <w:r w:rsidR="00BE3FAE" w:rsidRPr="00A001B4">
              <w:rPr>
                <w:webHidden/>
                <w:lang w:val="ro-RO"/>
              </w:rPr>
              <w:t>15</w:t>
            </w:r>
            <w:r w:rsidRPr="00A001B4">
              <w:rPr>
                <w:webHidden/>
                <w:lang w:val="ro-RO"/>
              </w:rPr>
              <w:fldChar w:fldCharType="end"/>
            </w:r>
          </w:hyperlink>
        </w:p>
        <w:p w14:paraId="3492D52F" w14:textId="6DC1D75C"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A001B4">
              <w:rPr>
                <w:rStyle w:val="Hyperlink"/>
                <w:lang w:val="ro-RO"/>
              </w:rPr>
              <w:t>3.</w:t>
            </w:r>
            <w:r w:rsidRPr="00A001B4">
              <w:rPr>
                <w:rFonts w:cstheme="minorBidi"/>
                <w:kern w:val="2"/>
                <w:sz w:val="24"/>
                <w:szCs w:val="24"/>
                <w:lang w:val="ro-RO" w:eastAsia="en-GB"/>
                <w14:ligatures w14:val="standardContextual"/>
              </w:rPr>
              <w:tab/>
            </w:r>
            <w:r w:rsidRPr="00A001B4">
              <w:rPr>
                <w:rStyle w:val="Hyperlink"/>
                <w:lang w:val="ro-RO"/>
              </w:rPr>
              <w:t>Abordarea și metodologia propuse pentru prestarea serviciilor, datele de intrare și datele de ieșire pentru activitățile din cadrul Contractului</w:t>
            </w:r>
            <w:r w:rsidRPr="00A001B4">
              <w:rPr>
                <w:webHidden/>
                <w:lang w:val="ro-RO"/>
              </w:rPr>
              <w:tab/>
            </w:r>
            <w:r w:rsidRPr="00A001B4">
              <w:rPr>
                <w:webHidden/>
                <w:lang w:val="ro-RO"/>
              </w:rPr>
              <w:fldChar w:fldCharType="begin"/>
            </w:r>
            <w:r w:rsidRPr="00A001B4">
              <w:rPr>
                <w:webHidden/>
                <w:lang w:val="ro-RO"/>
              </w:rPr>
              <w:instrText xml:space="preserve"> PAGEREF _Toc220632452 \h </w:instrText>
            </w:r>
            <w:r w:rsidRPr="00A001B4">
              <w:rPr>
                <w:webHidden/>
                <w:lang w:val="ro-RO"/>
              </w:rPr>
            </w:r>
            <w:r w:rsidRPr="00A001B4">
              <w:rPr>
                <w:webHidden/>
                <w:lang w:val="ro-RO"/>
              </w:rPr>
              <w:fldChar w:fldCharType="separate"/>
            </w:r>
            <w:r w:rsidR="00BE3FAE" w:rsidRPr="00A001B4">
              <w:rPr>
                <w:webHidden/>
                <w:lang w:val="ro-RO"/>
              </w:rPr>
              <w:t>18</w:t>
            </w:r>
            <w:r w:rsidRPr="00A001B4">
              <w:rPr>
                <w:webHidden/>
                <w:lang w:val="ro-RO"/>
              </w:rPr>
              <w:fldChar w:fldCharType="end"/>
            </w:r>
          </w:hyperlink>
        </w:p>
        <w:p w14:paraId="00093163" w14:textId="1B4D11CB" w:rsidR="004C16D4" w:rsidRPr="00A001B4"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A001B4">
              <w:rPr>
                <w:rStyle w:val="Hyperlink"/>
                <w:lang w:val="ro-RO"/>
              </w:rPr>
              <w:t>3.1.</w:t>
            </w:r>
            <w:r w:rsidRPr="00A001B4">
              <w:rPr>
                <w:rFonts w:cstheme="minorBidi"/>
                <w:kern w:val="2"/>
                <w:sz w:val="24"/>
                <w:szCs w:val="24"/>
                <w:lang w:val="ro-RO" w:eastAsia="en-GB"/>
                <w14:ligatures w14:val="standardContextual"/>
              </w:rPr>
              <w:tab/>
            </w:r>
            <w:r w:rsidRPr="00A001B4">
              <w:rPr>
                <w:rStyle w:val="Hyperlink"/>
                <w:lang w:val="ro-RO"/>
              </w:rPr>
              <w:t>Abordarea propusă</w:t>
            </w:r>
            <w:r w:rsidRPr="00A001B4">
              <w:rPr>
                <w:webHidden/>
                <w:lang w:val="ro-RO"/>
              </w:rPr>
              <w:tab/>
            </w:r>
            <w:r w:rsidRPr="00A001B4">
              <w:rPr>
                <w:webHidden/>
                <w:lang w:val="ro-RO"/>
              </w:rPr>
              <w:fldChar w:fldCharType="begin"/>
            </w:r>
            <w:r w:rsidRPr="00A001B4">
              <w:rPr>
                <w:webHidden/>
                <w:lang w:val="ro-RO"/>
              </w:rPr>
              <w:instrText xml:space="preserve"> PAGEREF _Toc220632453 \h </w:instrText>
            </w:r>
            <w:r w:rsidRPr="00A001B4">
              <w:rPr>
                <w:webHidden/>
                <w:lang w:val="ro-RO"/>
              </w:rPr>
            </w:r>
            <w:r w:rsidRPr="00A001B4">
              <w:rPr>
                <w:webHidden/>
                <w:lang w:val="ro-RO"/>
              </w:rPr>
              <w:fldChar w:fldCharType="separate"/>
            </w:r>
            <w:r w:rsidR="00BE3FAE" w:rsidRPr="00A001B4">
              <w:rPr>
                <w:webHidden/>
                <w:lang w:val="ro-RO"/>
              </w:rPr>
              <w:t>18</w:t>
            </w:r>
            <w:r w:rsidRPr="00A001B4">
              <w:rPr>
                <w:webHidden/>
                <w:lang w:val="ro-RO"/>
              </w:rPr>
              <w:fldChar w:fldCharType="end"/>
            </w:r>
          </w:hyperlink>
        </w:p>
        <w:p w14:paraId="7BB8571D" w14:textId="680F2E59" w:rsidR="004C16D4" w:rsidRPr="00A001B4"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A001B4">
              <w:rPr>
                <w:rStyle w:val="Hyperlink"/>
                <w:lang w:val="ro-RO"/>
              </w:rPr>
              <w:t>3.2.</w:t>
            </w:r>
            <w:r w:rsidRPr="00A001B4">
              <w:rPr>
                <w:rFonts w:cstheme="minorBidi"/>
                <w:kern w:val="2"/>
                <w:sz w:val="24"/>
                <w:szCs w:val="24"/>
                <w:lang w:val="ro-RO" w:eastAsia="en-GB"/>
                <w14:ligatures w14:val="standardContextual"/>
              </w:rPr>
              <w:tab/>
            </w:r>
            <w:r w:rsidRPr="00A001B4">
              <w:rPr>
                <w:rStyle w:val="Hyperlink"/>
                <w:lang w:val="ro-RO"/>
              </w:rPr>
              <w:t>Metodologia propusă</w:t>
            </w:r>
            <w:r w:rsidRPr="00A001B4">
              <w:rPr>
                <w:webHidden/>
                <w:lang w:val="ro-RO"/>
              </w:rPr>
              <w:tab/>
            </w:r>
            <w:r w:rsidRPr="00A001B4">
              <w:rPr>
                <w:webHidden/>
                <w:lang w:val="ro-RO"/>
              </w:rPr>
              <w:fldChar w:fldCharType="begin"/>
            </w:r>
            <w:r w:rsidRPr="00A001B4">
              <w:rPr>
                <w:webHidden/>
                <w:lang w:val="ro-RO"/>
              </w:rPr>
              <w:instrText xml:space="preserve"> PAGEREF _Toc220632454 \h </w:instrText>
            </w:r>
            <w:r w:rsidRPr="00A001B4">
              <w:rPr>
                <w:webHidden/>
                <w:lang w:val="ro-RO"/>
              </w:rPr>
            </w:r>
            <w:r w:rsidRPr="00A001B4">
              <w:rPr>
                <w:webHidden/>
                <w:lang w:val="ro-RO"/>
              </w:rPr>
              <w:fldChar w:fldCharType="separate"/>
            </w:r>
            <w:r w:rsidR="00BE3FAE" w:rsidRPr="00A001B4">
              <w:rPr>
                <w:webHidden/>
                <w:lang w:val="ro-RO"/>
              </w:rPr>
              <w:t>22</w:t>
            </w:r>
            <w:r w:rsidRPr="00A001B4">
              <w:rPr>
                <w:webHidden/>
                <w:lang w:val="ro-RO"/>
              </w:rPr>
              <w:fldChar w:fldCharType="end"/>
            </w:r>
          </w:hyperlink>
        </w:p>
        <w:p w14:paraId="69F2DD8F" w14:textId="120AF27C"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A001B4">
              <w:rPr>
                <w:rStyle w:val="Hyperlink"/>
                <w:lang w:val="ro-RO"/>
              </w:rPr>
              <w:t>4.</w:t>
            </w:r>
            <w:r w:rsidRPr="00A001B4">
              <w:rPr>
                <w:rFonts w:cstheme="minorBidi"/>
                <w:kern w:val="2"/>
                <w:sz w:val="24"/>
                <w:szCs w:val="24"/>
                <w:lang w:val="ro-RO" w:eastAsia="en-GB"/>
                <w14:ligatures w14:val="standardContextual"/>
              </w:rPr>
              <w:tab/>
            </w:r>
            <w:r w:rsidRPr="00A001B4">
              <w:rPr>
                <w:rStyle w:val="Hyperlink"/>
                <w:lang w:val="ro-RO"/>
              </w:rPr>
              <w:t>Planul de lucru pentru implementarea/realizarea serviciilor/obținerea rezultatelor în cadrul Contractului</w:t>
            </w:r>
            <w:r w:rsidRPr="00A001B4">
              <w:rPr>
                <w:webHidden/>
                <w:lang w:val="ro-RO"/>
              </w:rPr>
              <w:tab/>
            </w:r>
            <w:r w:rsidRPr="00A001B4">
              <w:rPr>
                <w:webHidden/>
                <w:lang w:val="ro-RO"/>
              </w:rPr>
              <w:fldChar w:fldCharType="begin"/>
            </w:r>
            <w:r w:rsidRPr="00A001B4">
              <w:rPr>
                <w:webHidden/>
                <w:lang w:val="ro-RO"/>
              </w:rPr>
              <w:instrText xml:space="preserve"> PAGEREF _Toc220632455 \h </w:instrText>
            </w:r>
            <w:r w:rsidRPr="00A001B4">
              <w:rPr>
                <w:webHidden/>
                <w:lang w:val="ro-RO"/>
              </w:rPr>
            </w:r>
            <w:r w:rsidRPr="00A001B4">
              <w:rPr>
                <w:webHidden/>
                <w:lang w:val="ro-RO"/>
              </w:rPr>
              <w:fldChar w:fldCharType="separate"/>
            </w:r>
            <w:r w:rsidR="00BE3FAE" w:rsidRPr="00A001B4">
              <w:rPr>
                <w:webHidden/>
                <w:lang w:val="ro-RO"/>
              </w:rPr>
              <w:t>146</w:t>
            </w:r>
            <w:r w:rsidRPr="00A001B4">
              <w:rPr>
                <w:webHidden/>
                <w:lang w:val="ro-RO"/>
              </w:rPr>
              <w:fldChar w:fldCharType="end"/>
            </w:r>
          </w:hyperlink>
        </w:p>
        <w:p w14:paraId="252A9F54" w14:textId="6B69A291"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A001B4">
              <w:rPr>
                <w:rStyle w:val="Hyperlink"/>
                <w:lang w:val="ro-RO"/>
              </w:rPr>
              <w:t>5.</w:t>
            </w:r>
            <w:r w:rsidRPr="00A001B4">
              <w:rPr>
                <w:rFonts w:cstheme="minorBidi"/>
                <w:kern w:val="2"/>
                <w:sz w:val="24"/>
                <w:szCs w:val="24"/>
                <w:lang w:val="ro-RO" w:eastAsia="en-GB"/>
                <w14:ligatures w14:val="standardContextual"/>
              </w:rPr>
              <w:tab/>
            </w:r>
            <w:r w:rsidRPr="00A001B4">
              <w:rPr>
                <w:rStyle w:val="Hyperlink"/>
                <w:lang w:val="ro-RO"/>
              </w:rPr>
              <w:t>Personalul propus și managementul realizării serviciilor</w:t>
            </w:r>
            <w:r w:rsidRPr="00A001B4">
              <w:rPr>
                <w:webHidden/>
                <w:lang w:val="ro-RO"/>
              </w:rPr>
              <w:tab/>
            </w:r>
            <w:r w:rsidRPr="00A001B4">
              <w:rPr>
                <w:webHidden/>
                <w:lang w:val="ro-RO"/>
              </w:rPr>
              <w:fldChar w:fldCharType="begin"/>
            </w:r>
            <w:r w:rsidRPr="00A001B4">
              <w:rPr>
                <w:webHidden/>
                <w:lang w:val="ro-RO"/>
              </w:rPr>
              <w:instrText xml:space="preserve"> PAGEREF _Toc220632456 \h </w:instrText>
            </w:r>
            <w:r w:rsidRPr="00A001B4">
              <w:rPr>
                <w:webHidden/>
                <w:lang w:val="ro-RO"/>
              </w:rPr>
            </w:r>
            <w:r w:rsidRPr="00A001B4">
              <w:rPr>
                <w:webHidden/>
                <w:lang w:val="ro-RO"/>
              </w:rPr>
              <w:fldChar w:fldCharType="separate"/>
            </w:r>
            <w:r w:rsidR="00BE3FAE" w:rsidRPr="00A001B4">
              <w:rPr>
                <w:webHidden/>
                <w:lang w:val="ro-RO"/>
              </w:rPr>
              <w:t>190</w:t>
            </w:r>
            <w:r w:rsidRPr="00A001B4">
              <w:rPr>
                <w:webHidden/>
                <w:lang w:val="ro-RO"/>
              </w:rPr>
              <w:fldChar w:fldCharType="end"/>
            </w:r>
          </w:hyperlink>
        </w:p>
        <w:p w14:paraId="6F2F0DF6" w14:textId="4EB8D012"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A001B4">
              <w:rPr>
                <w:rStyle w:val="Hyperlink"/>
                <w:lang w:val="ro-RO"/>
              </w:rPr>
              <w:t>6.</w:t>
            </w:r>
            <w:r w:rsidRPr="00A001B4">
              <w:rPr>
                <w:rFonts w:cstheme="minorBidi"/>
                <w:kern w:val="2"/>
                <w:sz w:val="24"/>
                <w:szCs w:val="24"/>
                <w:lang w:val="ro-RO" w:eastAsia="en-GB"/>
                <w14:ligatures w14:val="standardContextual"/>
              </w:rPr>
              <w:tab/>
            </w:r>
            <w:r w:rsidRPr="00A001B4">
              <w:rPr>
                <w:rStyle w:val="Hyperlink"/>
                <w:lang w:val="ro-RO"/>
              </w:rPr>
              <w:t>Infrastructura care va fi utilizată în realizarea activităților în cadrul Contractului</w:t>
            </w:r>
            <w:r w:rsidRPr="00A001B4">
              <w:rPr>
                <w:webHidden/>
                <w:lang w:val="ro-RO"/>
              </w:rPr>
              <w:tab/>
            </w:r>
            <w:r w:rsidRPr="00A001B4">
              <w:rPr>
                <w:webHidden/>
                <w:lang w:val="ro-RO"/>
              </w:rPr>
              <w:fldChar w:fldCharType="begin"/>
            </w:r>
            <w:r w:rsidRPr="00A001B4">
              <w:rPr>
                <w:webHidden/>
                <w:lang w:val="ro-RO"/>
              </w:rPr>
              <w:instrText xml:space="preserve"> PAGEREF _Toc220632457 \h </w:instrText>
            </w:r>
            <w:r w:rsidRPr="00A001B4">
              <w:rPr>
                <w:webHidden/>
                <w:lang w:val="ro-RO"/>
              </w:rPr>
            </w:r>
            <w:r w:rsidRPr="00A001B4">
              <w:rPr>
                <w:webHidden/>
                <w:lang w:val="ro-RO"/>
              </w:rPr>
              <w:fldChar w:fldCharType="separate"/>
            </w:r>
            <w:r w:rsidR="00BE3FAE" w:rsidRPr="00A001B4">
              <w:rPr>
                <w:webHidden/>
                <w:lang w:val="ro-RO"/>
              </w:rPr>
              <w:t>353</w:t>
            </w:r>
            <w:r w:rsidRPr="00A001B4">
              <w:rPr>
                <w:webHidden/>
                <w:lang w:val="ro-RO"/>
              </w:rPr>
              <w:fldChar w:fldCharType="end"/>
            </w:r>
          </w:hyperlink>
        </w:p>
        <w:p w14:paraId="7B379C43" w14:textId="310911D5"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A001B4">
              <w:rPr>
                <w:rStyle w:val="Hyperlink"/>
                <w:lang w:val="ro-RO"/>
              </w:rPr>
              <w:t>7.</w:t>
            </w:r>
            <w:r w:rsidRPr="00A001B4">
              <w:rPr>
                <w:rFonts w:cstheme="minorBidi"/>
                <w:kern w:val="2"/>
                <w:sz w:val="24"/>
                <w:szCs w:val="24"/>
                <w:lang w:val="ro-RO" w:eastAsia="en-GB"/>
                <w14:ligatures w14:val="standardContextual"/>
              </w:rPr>
              <w:tab/>
            </w:r>
            <w:r w:rsidRPr="00A001B4">
              <w:rPr>
                <w:rStyle w:val="Hyperlink"/>
                <w:lang w:val="ro-RO"/>
              </w:rPr>
              <w:t>Modalitatea de efectuare a înregistrărilor și înregistrările efectuate în legătură cu indicatorii de performanță incluși în Documentația de atribuire</w:t>
            </w:r>
            <w:r w:rsidRPr="00A001B4">
              <w:rPr>
                <w:webHidden/>
                <w:lang w:val="ro-RO"/>
              </w:rPr>
              <w:tab/>
            </w:r>
            <w:r w:rsidRPr="00A001B4">
              <w:rPr>
                <w:webHidden/>
                <w:lang w:val="ro-RO"/>
              </w:rPr>
              <w:fldChar w:fldCharType="begin"/>
            </w:r>
            <w:r w:rsidRPr="00A001B4">
              <w:rPr>
                <w:webHidden/>
                <w:lang w:val="ro-RO"/>
              </w:rPr>
              <w:instrText xml:space="preserve"> PAGEREF _Toc220632458 \h </w:instrText>
            </w:r>
            <w:r w:rsidRPr="00A001B4">
              <w:rPr>
                <w:webHidden/>
                <w:lang w:val="ro-RO"/>
              </w:rPr>
            </w:r>
            <w:r w:rsidRPr="00A001B4">
              <w:rPr>
                <w:webHidden/>
                <w:lang w:val="ro-RO"/>
              </w:rPr>
              <w:fldChar w:fldCharType="separate"/>
            </w:r>
            <w:r w:rsidR="00BE3FAE" w:rsidRPr="00A001B4">
              <w:rPr>
                <w:webHidden/>
                <w:lang w:val="ro-RO"/>
              </w:rPr>
              <w:t>355</w:t>
            </w:r>
            <w:r w:rsidRPr="00A001B4">
              <w:rPr>
                <w:webHidden/>
                <w:lang w:val="ro-RO"/>
              </w:rPr>
              <w:fldChar w:fldCharType="end"/>
            </w:r>
          </w:hyperlink>
        </w:p>
        <w:p w14:paraId="1F72A6F6" w14:textId="7D42A28B"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A001B4">
              <w:rPr>
                <w:rStyle w:val="Hyperlink"/>
                <w:lang w:val="ro-RO"/>
              </w:rPr>
              <w:t>8.</w:t>
            </w:r>
            <w:r w:rsidRPr="00A001B4">
              <w:rPr>
                <w:rFonts w:cstheme="minorBidi"/>
                <w:kern w:val="2"/>
                <w:sz w:val="24"/>
                <w:szCs w:val="24"/>
                <w:lang w:val="ro-RO" w:eastAsia="en-GB"/>
                <w14:ligatures w14:val="standardContextual"/>
              </w:rPr>
              <w:tab/>
            </w:r>
            <w:r w:rsidRPr="00A001B4">
              <w:rPr>
                <w:rStyle w:val="Hyperlink"/>
                <w:lang w:val="ro-RO"/>
              </w:rPr>
              <w:t>Descrierea instrumentelor utilizate pentru gestionarea relației și a comunicării dintre Autoritatea Contractantă și Contractant pe durata contractului / proiectului</w:t>
            </w:r>
            <w:r w:rsidRPr="00A001B4">
              <w:rPr>
                <w:webHidden/>
                <w:lang w:val="ro-RO"/>
              </w:rPr>
              <w:tab/>
            </w:r>
            <w:r w:rsidRPr="00A001B4">
              <w:rPr>
                <w:webHidden/>
                <w:lang w:val="ro-RO"/>
              </w:rPr>
              <w:fldChar w:fldCharType="begin"/>
            </w:r>
            <w:r w:rsidRPr="00A001B4">
              <w:rPr>
                <w:webHidden/>
                <w:lang w:val="ro-RO"/>
              </w:rPr>
              <w:instrText xml:space="preserve"> PAGEREF _Toc220632459 \h </w:instrText>
            </w:r>
            <w:r w:rsidRPr="00A001B4">
              <w:rPr>
                <w:webHidden/>
                <w:lang w:val="ro-RO"/>
              </w:rPr>
            </w:r>
            <w:r w:rsidRPr="00A001B4">
              <w:rPr>
                <w:webHidden/>
                <w:lang w:val="ro-RO"/>
              </w:rPr>
              <w:fldChar w:fldCharType="separate"/>
            </w:r>
            <w:r w:rsidR="00BE3FAE" w:rsidRPr="00A001B4">
              <w:rPr>
                <w:webHidden/>
                <w:lang w:val="ro-RO"/>
              </w:rPr>
              <w:t>356</w:t>
            </w:r>
            <w:r w:rsidRPr="00A001B4">
              <w:rPr>
                <w:webHidden/>
                <w:lang w:val="ro-RO"/>
              </w:rPr>
              <w:fldChar w:fldCharType="end"/>
            </w:r>
          </w:hyperlink>
        </w:p>
        <w:p w14:paraId="0C7BDF25" w14:textId="62EF108E" w:rsidR="004C16D4" w:rsidRPr="00A001B4"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A001B4">
              <w:rPr>
                <w:rStyle w:val="Hyperlink"/>
                <w:lang w:val="ro-RO"/>
              </w:rPr>
              <w:t>9.</w:t>
            </w:r>
            <w:r w:rsidRPr="00A001B4">
              <w:rPr>
                <w:rFonts w:cstheme="minorBidi"/>
                <w:kern w:val="2"/>
                <w:sz w:val="24"/>
                <w:szCs w:val="24"/>
                <w:lang w:val="ro-RO" w:eastAsia="en-GB"/>
                <w14:ligatures w14:val="standardContextual"/>
              </w:rPr>
              <w:tab/>
            </w:r>
            <w:r w:rsidRPr="00A001B4">
              <w:rPr>
                <w:rStyle w:val="Hyperlink"/>
                <w:lang w:val="ro-RO"/>
              </w:rPr>
              <w:t>Măsuri aplicabile de Ofertant pe perioada Contractului pentru asigurarea îndeplinirii obligațiilor din domeniul mediului care derivă din îndeplinirea obiectului Contractului</w:t>
            </w:r>
            <w:r w:rsidRPr="00A001B4">
              <w:rPr>
                <w:webHidden/>
                <w:lang w:val="ro-RO"/>
              </w:rPr>
              <w:tab/>
            </w:r>
            <w:r w:rsidRPr="00A001B4">
              <w:rPr>
                <w:webHidden/>
                <w:lang w:val="ro-RO"/>
              </w:rPr>
              <w:fldChar w:fldCharType="begin"/>
            </w:r>
            <w:r w:rsidRPr="00A001B4">
              <w:rPr>
                <w:webHidden/>
                <w:lang w:val="ro-RO"/>
              </w:rPr>
              <w:instrText xml:space="preserve"> PAGEREF _Toc220632460 \h </w:instrText>
            </w:r>
            <w:r w:rsidRPr="00A001B4">
              <w:rPr>
                <w:webHidden/>
                <w:lang w:val="ro-RO"/>
              </w:rPr>
            </w:r>
            <w:r w:rsidRPr="00A001B4">
              <w:rPr>
                <w:webHidden/>
                <w:lang w:val="ro-RO"/>
              </w:rPr>
              <w:fldChar w:fldCharType="separate"/>
            </w:r>
            <w:r w:rsidR="00BE3FAE" w:rsidRPr="00A001B4">
              <w:rPr>
                <w:webHidden/>
                <w:lang w:val="ro-RO"/>
              </w:rPr>
              <w:t>358</w:t>
            </w:r>
            <w:r w:rsidRPr="00A001B4">
              <w:rPr>
                <w:webHidden/>
                <w:lang w:val="ro-RO"/>
              </w:rPr>
              <w:fldChar w:fldCharType="end"/>
            </w:r>
          </w:hyperlink>
        </w:p>
        <w:p w14:paraId="072C55A1" w14:textId="24BE9938" w:rsidR="004C16D4" w:rsidRPr="00A001B4"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A001B4">
              <w:rPr>
                <w:rStyle w:val="Hyperlink"/>
                <w:lang w:val="ro-RO"/>
              </w:rPr>
              <w:t>10.</w:t>
            </w:r>
            <w:r w:rsidRPr="00A001B4">
              <w:rPr>
                <w:rFonts w:cstheme="minorBidi"/>
                <w:kern w:val="2"/>
                <w:sz w:val="24"/>
                <w:szCs w:val="24"/>
                <w:lang w:val="ro-RO" w:eastAsia="en-GB"/>
                <w14:ligatures w14:val="standardContextual"/>
              </w:rPr>
              <w:tab/>
            </w:r>
            <w:r w:rsidRPr="00A001B4">
              <w:rPr>
                <w:rStyle w:val="Hyperlink"/>
                <w:lang w:val="ro-RO"/>
              </w:rPr>
              <w:t>Măsuri aplicabile de Ofertant pe perioada Contractului pentru asigurarea îndeplinirii obligațiilor din domeniul social și al relațiilor de muncă ce derivă din îndeplinirea obiectului Contractului</w:t>
            </w:r>
            <w:r w:rsidRPr="00A001B4">
              <w:rPr>
                <w:webHidden/>
                <w:lang w:val="ro-RO"/>
              </w:rPr>
              <w:tab/>
            </w:r>
            <w:r w:rsidRPr="00A001B4">
              <w:rPr>
                <w:webHidden/>
                <w:lang w:val="ro-RO"/>
              </w:rPr>
              <w:fldChar w:fldCharType="begin"/>
            </w:r>
            <w:r w:rsidRPr="00A001B4">
              <w:rPr>
                <w:webHidden/>
                <w:lang w:val="ro-RO"/>
              </w:rPr>
              <w:instrText xml:space="preserve"> PAGEREF _Toc220632461 \h </w:instrText>
            </w:r>
            <w:r w:rsidRPr="00A001B4">
              <w:rPr>
                <w:webHidden/>
                <w:lang w:val="ro-RO"/>
              </w:rPr>
            </w:r>
            <w:r w:rsidRPr="00A001B4">
              <w:rPr>
                <w:webHidden/>
                <w:lang w:val="ro-RO"/>
              </w:rPr>
              <w:fldChar w:fldCharType="separate"/>
            </w:r>
            <w:r w:rsidR="00BE3FAE" w:rsidRPr="00A001B4">
              <w:rPr>
                <w:webHidden/>
                <w:lang w:val="ro-RO"/>
              </w:rPr>
              <w:t>360</w:t>
            </w:r>
            <w:r w:rsidRPr="00A001B4">
              <w:rPr>
                <w:webHidden/>
                <w:lang w:val="ro-RO"/>
              </w:rPr>
              <w:fldChar w:fldCharType="end"/>
            </w:r>
          </w:hyperlink>
        </w:p>
        <w:p w14:paraId="4ADDA408" w14:textId="4AFA648A" w:rsidR="004C16D4" w:rsidRPr="00A001B4"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A001B4">
              <w:rPr>
                <w:rStyle w:val="Hyperlink"/>
                <w:lang w:val="ro-RO"/>
              </w:rPr>
              <w:t>11.</w:t>
            </w:r>
            <w:r w:rsidRPr="00A001B4">
              <w:rPr>
                <w:rFonts w:cstheme="minorBidi"/>
                <w:kern w:val="2"/>
                <w:sz w:val="24"/>
                <w:szCs w:val="24"/>
                <w:lang w:val="ro-RO" w:eastAsia="en-GB"/>
                <w14:ligatures w14:val="standardContextual"/>
              </w:rPr>
              <w:tab/>
            </w:r>
            <w:r w:rsidRPr="00A001B4">
              <w:rPr>
                <w:rStyle w:val="Hyperlink"/>
                <w:lang w:val="ro-RO"/>
              </w:rPr>
              <w:t>Anexe la Propunerea Tehnică</w:t>
            </w:r>
            <w:r w:rsidRPr="00A001B4">
              <w:rPr>
                <w:webHidden/>
                <w:lang w:val="ro-RO"/>
              </w:rPr>
              <w:tab/>
            </w:r>
            <w:r w:rsidRPr="00A001B4">
              <w:rPr>
                <w:webHidden/>
                <w:lang w:val="ro-RO"/>
              </w:rPr>
              <w:fldChar w:fldCharType="begin"/>
            </w:r>
            <w:r w:rsidRPr="00A001B4">
              <w:rPr>
                <w:webHidden/>
                <w:lang w:val="ro-RO"/>
              </w:rPr>
              <w:instrText xml:space="preserve"> PAGEREF _Toc220632462 \h </w:instrText>
            </w:r>
            <w:r w:rsidRPr="00A001B4">
              <w:rPr>
                <w:webHidden/>
                <w:lang w:val="ro-RO"/>
              </w:rPr>
            </w:r>
            <w:r w:rsidRPr="00A001B4">
              <w:rPr>
                <w:webHidden/>
                <w:lang w:val="ro-RO"/>
              </w:rPr>
              <w:fldChar w:fldCharType="separate"/>
            </w:r>
            <w:r w:rsidR="00BE3FAE" w:rsidRPr="00A001B4">
              <w:rPr>
                <w:webHidden/>
                <w:lang w:val="ro-RO"/>
              </w:rPr>
              <w:t>372</w:t>
            </w:r>
            <w:r w:rsidRPr="00A001B4">
              <w:rPr>
                <w:webHidden/>
                <w:lang w:val="ro-RO"/>
              </w:rPr>
              <w:fldChar w:fldCharType="end"/>
            </w:r>
          </w:hyperlink>
        </w:p>
        <w:p w14:paraId="7D36BBF7" w14:textId="33EA96A2" w:rsidR="00B42622" w:rsidRPr="00A001B4" w:rsidRDefault="00B42622" w:rsidP="00B42622">
          <w:pPr>
            <w:spacing w:before="240"/>
            <w:rPr>
              <w:rFonts w:cs="Times New Roman"/>
              <w:b/>
            </w:rPr>
          </w:pPr>
          <w:r w:rsidRPr="00A001B4">
            <w:rPr>
              <w:rFonts w:cs="Times New Roman"/>
              <w:b/>
              <w:bCs/>
            </w:rPr>
            <w:fldChar w:fldCharType="end"/>
          </w:r>
        </w:p>
      </w:sdtContent>
    </w:sdt>
    <w:p w14:paraId="37D5EBAA" w14:textId="77777777" w:rsidR="00B42622" w:rsidRPr="00A001B4" w:rsidRDefault="00B42622" w:rsidP="00B42622">
      <w:pPr>
        <w:rPr>
          <w:rFonts w:eastAsia="Calibri" w:cs="Times New Roman"/>
          <w:b/>
          <w:i/>
        </w:rPr>
      </w:pPr>
      <w:r w:rsidRPr="00A001B4">
        <w:rPr>
          <w:rFonts w:eastAsia="Calibri" w:cs="Times New Roman"/>
          <w:b/>
          <w:i/>
        </w:rPr>
        <w:br w:type="page"/>
      </w:r>
    </w:p>
    <w:p w14:paraId="24BEB931" w14:textId="77777777" w:rsidR="00B42622" w:rsidRPr="00A001B4" w:rsidRDefault="00B42622" w:rsidP="00B42622">
      <w:pPr>
        <w:rPr>
          <w:rFonts w:eastAsia="Calibri" w:cs="Times New Roman"/>
          <w:i/>
        </w:rPr>
      </w:pPr>
    </w:p>
    <w:p w14:paraId="43D35DE0" w14:textId="63526274" w:rsidR="00B42622" w:rsidRPr="00A001B4" w:rsidRDefault="00B42622" w:rsidP="00B42622">
      <w:pPr>
        <w:rPr>
          <w:rFonts w:cs="Times New Roman"/>
          <w:i/>
        </w:rPr>
      </w:pPr>
      <w:r w:rsidRPr="00A001B4">
        <w:rPr>
          <w:rFonts w:eastAsia="Calibri" w:cs="Times New Roman"/>
          <w:i/>
        </w:rPr>
        <w:t xml:space="preserve">Numele Ofertantului (operator economic individual sau asociere de operatori economici): </w:t>
      </w:r>
      <w:r w:rsidR="00CA6FA3" w:rsidRPr="00A001B4">
        <w:rPr>
          <w:rFonts w:cs="Times New Roman"/>
          <w:b/>
          <w:bCs/>
          <w:i/>
        </w:rPr>
        <w:t>....</w:t>
      </w:r>
    </w:p>
    <w:p w14:paraId="1EC52262" w14:textId="77777777" w:rsidR="00B42622" w:rsidRPr="00A001B4" w:rsidRDefault="00B42622" w:rsidP="00B42622">
      <w:pPr>
        <w:rPr>
          <w:rFonts w:eastAsia="Calibri" w:cs="Times New Roman"/>
          <w:i/>
          <w:highlight w:val="lightGray"/>
        </w:rPr>
      </w:pPr>
    </w:p>
    <w:p w14:paraId="0BC4D26F" w14:textId="77777777" w:rsidR="00B42622" w:rsidRPr="00A001B4" w:rsidRDefault="00B42622" w:rsidP="00B42622">
      <w:pPr>
        <w:rPr>
          <w:rFonts w:eastAsia="Calibri" w:cs="Times New Roman"/>
          <w:b/>
        </w:rPr>
      </w:pPr>
    </w:p>
    <w:p w14:paraId="18C9B515" w14:textId="77777777" w:rsidR="00B42622" w:rsidRPr="00A001B4" w:rsidRDefault="00B42622" w:rsidP="00B42622">
      <w:pPr>
        <w:rPr>
          <w:rFonts w:eastAsia="Calibri" w:cs="Times New Roman"/>
          <w:b/>
        </w:rPr>
      </w:pPr>
    </w:p>
    <w:p w14:paraId="0D34A86B" w14:textId="66435C92" w:rsidR="00B42622" w:rsidRPr="00A001B4" w:rsidRDefault="00B42622" w:rsidP="00B42622">
      <w:pPr>
        <w:jc w:val="right"/>
        <w:rPr>
          <w:rFonts w:cs="Times New Roman"/>
          <w:i/>
        </w:rPr>
      </w:pPr>
      <w:r w:rsidRPr="00A001B4">
        <w:rPr>
          <w:rFonts w:cs="Times New Roman"/>
          <w:b/>
          <w:bCs/>
        </w:rPr>
        <w:t>Data</w:t>
      </w:r>
      <w:r w:rsidRPr="00A001B4">
        <w:rPr>
          <w:rFonts w:cs="Times New Roman"/>
        </w:rPr>
        <w:t>:</w:t>
      </w:r>
      <w:r w:rsidRPr="00A001B4">
        <w:rPr>
          <w:rFonts w:cs="Times New Roman"/>
          <w:i/>
        </w:rPr>
        <w:t xml:space="preserve"> </w:t>
      </w:r>
      <w:r w:rsidR="00CA6FA3" w:rsidRPr="00A001B4">
        <w:rPr>
          <w:rFonts w:cs="Times New Roman"/>
          <w:i/>
        </w:rPr>
        <w:t>21</w:t>
      </w:r>
      <w:r w:rsidRPr="00A001B4">
        <w:rPr>
          <w:rFonts w:cs="Times New Roman"/>
          <w:i/>
        </w:rPr>
        <w:t>/</w:t>
      </w:r>
      <w:r w:rsidR="00527581" w:rsidRPr="00A001B4">
        <w:rPr>
          <w:rFonts w:cs="Times New Roman"/>
          <w:i/>
        </w:rPr>
        <w:t>0</w:t>
      </w:r>
      <w:r w:rsidR="00CA6FA3" w:rsidRPr="00A001B4">
        <w:rPr>
          <w:rFonts w:cs="Times New Roman"/>
          <w:i/>
        </w:rPr>
        <w:t>5</w:t>
      </w:r>
      <w:r w:rsidRPr="00A001B4">
        <w:rPr>
          <w:rFonts w:cs="Times New Roman"/>
          <w:i/>
        </w:rPr>
        <w:t>/</w:t>
      </w:r>
      <w:r w:rsidR="00527581" w:rsidRPr="00A001B4">
        <w:rPr>
          <w:rFonts w:cs="Times New Roman"/>
          <w:i/>
        </w:rPr>
        <w:t>2026</w:t>
      </w:r>
    </w:p>
    <w:p w14:paraId="382DD6C8" w14:textId="3B8E3B6B" w:rsidR="00B42622" w:rsidRPr="00A001B4" w:rsidRDefault="00B42622" w:rsidP="00B42622">
      <w:pPr>
        <w:jc w:val="right"/>
        <w:rPr>
          <w:rFonts w:cs="Times New Roman"/>
          <w:i/>
          <w:highlight w:val="lightGray"/>
        </w:rPr>
      </w:pPr>
      <w:r w:rsidRPr="00A001B4">
        <w:rPr>
          <w:rFonts w:cs="Times New Roman"/>
          <w:b/>
          <w:bCs/>
          <w:i/>
        </w:rPr>
        <w:t>Anunț de participare</w:t>
      </w:r>
      <w:r w:rsidRPr="00A001B4">
        <w:rPr>
          <w:rFonts w:cs="Times New Roman"/>
          <w:i/>
        </w:rPr>
        <w:t xml:space="preserve">: </w:t>
      </w:r>
      <w:r w:rsidR="0089536B" w:rsidRPr="00A001B4">
        <w:rPr>
          <w:rFonts w:cs="Times New Roman"/>
          <w:i/>
        </w:rPr>
        <w:t>CN1089237</w:t>
      </w:r>
    </w:p>
    <w:p w14:paraId="51957C30" w14:textId="27E300CF" w:rsidR="00B42622" w:rsidRPr="00A001B4" w:rsidRDefault="00B42622" w:rsidP="0089536B">
      <w:pPr>
        <w:jc w:val="right"/>
        <w:rPr>
          <w:rFonts w:cs="Times New Roman"/>
          <w:i/>
        </w:rPr>
      </w:pPr>
      <w:r w:rsidRPr="00A001B4">
        <w:rPr>
          <w:rFonts w:cs="Times New Roman"/>
          <w:b/>
          <w:bCs/>
          <w:i/>
        </w:rPr>
        <w:t>Obiectul contractului</w:t>
      </w:r>
      <w:r w:rsidR="001E3412" w:rsidRPr="00A001B4">
        <w:rPr>
          <w:rFonts w:cs="Times New Roman"/>
          <w:i/>
        </w:rPr>
        <w:t>:</w:t>
      </w:r>
      <w:r w:rsidR="001E3412" w:rsidRPr="00A001B4">
        <w:t xml:space="preserve"> </w:t>
      </w:r>
      <w:r w:rsidR="0089536B" w:rsidRPr="00A001B4">
        <w:rPr>
          <w:rFonts w:cs="Times New Roman"/>
          <w:i/>
        </w:rPr>
        <w:t xml:space="preserve"> „</w:t>
      </w:r>
      <w:r w:rsidR="0089536B" w:rsidRPr="00A001B4">
        <w:rPr>
          <w:rFonts w:cs="Times New Roman"/>
          <w:b/>
          <w:bCs/>
          <w:i/>
          <w:iCs/>
        </w:rPr>
        <w:t>Dezvoltarea unui sistem informatic digitalizat în domeniul sanitar veterinar și pentru siguranța alimentelor (SIDISVA)”, cod SMIS: 336342</w:t>
      </w:r>
    </w:p>
    <w:p w14:paraId="1198A7B9" w14:textId="77777777" w:rsidR="00B42622" w:rsidRPr="00A001B4" w:rsidRDefault="00B42622" w:rsidP="00B42622">
      <w:pPr>
        <w:rPr>
          <w:rFonts w:eastAsia="Calibri" w:cs="Times New Roman"/>
          <w:highlight w:val="lightGray"/>
        </w:rPr>
      </w:pPr>
    </w:p>
    <w:p w14:paraId="286716B6" w14:textId="36C60E30" w:rsidR="00B42622" w:rsidRPr="00A001B4" w:rsidRDefault="00B42622">
      <w:pPr>
        <w:pStyle w:val="Heading1"/>
        <w:numPr>
          <w:ilvl w:val="0"/>
          <w:numId w:val="59"/>
        </w:numPr>
      </w:pPr>
      <w:bookmarkStart w:id="1" w:name="_Toc220632450"/>
      <w:r w:rsidRPr="00A001B4">
        <w:t>Descriere</w:t>
      </w:r>
      <w:r w:rsidR="004474EE" w:rsidRPr="00A001B4">
        <w:t>a</w:t>
      </w:r>
      <w:r w:rsidRPr="00A001B4">
        <w:t xml:space="preserve">  Ofertantului (Ofertanților) și a subcontractorilor acestora (dacă este cazul), împreună cu lista de servicii profesionale relevante pe care organizația acestora le oferă, </w:t>
      </w:r>
      <w:r w:rsidR="004474EE" w:rsidRPr="00A001B4">
        <w:t>curent</w:t>
      </w:r>
      <w:bookmarkEnd w:id="1"/>
    </w:p>
    <w:p w14:paraId="7847919B" w14:textId="77777777" w:rsidR="004474EE" w:rsidRPr="00A001B4" w:rsidRDefault="004474EE" w:rsidP="004474EE"/>
    <w:p w14:paraId="32DAB8C2" w14:textId="50DCBD96" w:rsidR="00EE190C" w:rsidRPr="00A001B4" w:rsidRDefault="00C32DA7" w:rsidP="004474EE">
      <w:r w:rsidRPr="00A001B4">
        <w:t xml:space="preserve">Ofertantul este societatea comercială </w:t>
      </w:r>
      <w:r w:rsidR="00FD6A3A" w:rsidRPr="00A001B4">
        <w:t>xxx</w:t>
      </w:r>
      <w:r w:rsidRPr="00A001B4">
        <w:t xml:space="preserve"> S.R.L., alături de subcontractanții săi:</w:t>
      </w:r>
    </w:p>
    <w:p w14:paraId="215F7F47" w14:textId="58475796" w:rsidR="00C32DA7" w:rsidRPr="00A001B4" w:rsidRDefault="00FD6A3A">
      <w:pPr>
        <w:pStyle w:val="ListParagraph"/>
        <w:numPr>
          <w:ilvl w:val="0"/>
          <w:numId w:val="7"/>
        </w:numPr>
        <w:rPr>
          <w:rFonts w:ascii="Trebuchet MS" w:hAnsi="Trebuchet MS"/>
          <w:lang w:val="ro-RO"/>
        </w:rPr>
      </w:pPr>
      <w:proofErr w:type="spellStart"/>
      <w:r w:rsidRPr="00A001B4">
        <w:rPr>
          <w:rFonts w:ascii="Trebuchet MS" w:hAnsi="Trebuchet MS"/>
          <w:lang w:val="ro-RO"/>
        </w:rPr>
        <w:t>xxxx</w:t>
      </w:r>
      <w:proofErr w:type="spellEnd"/>
      <w:r w:rsidR="00C32DA7" w:rsidRPr="00A001B4">
        <w:rPr>
          <w:rFonts w:ascii="Trebuchet MS" w:hAnsi="Trebuchet MS"/>
          <w:lang w:val="ro-RO"/>
        </w:rPr>
        <w:t xml:space="preserve"> </w:t>
      </w:r>
      <w:r w:rsidR="00C333EB" w:rsidRPr="00A001B4">
        <w:rPr>
          <w:rFonts w:ascii="Trebuchet MS" w:hAnsi="Trebuchet MS"/>
          <w:lang w:val="ro-RO"/>
        </w:rPr>
        <w:t>SA</w:t>
      </w:r>
      <w:r w:rsidR="00C32DA7" w:rsidRPr="00A001B4">
        <w:rPr>
          <w:rFonts w:ascii="Trebuchet MS" w:hAnsi="Trebuchet MS"/>
          <w:lang w:val="ro-RO"/>
        </w:rPr>
        <w:t>, cu rol de terț susținător și subcontractant</w:t>
      </w:r>
    </w:p>
    <w:p w14:paraId="72B46A98" w14:textId="4F49AE3F" w:rsidR="00C32DA7" w:rsidRPr="00A001B4" w:rsidRDefault="00FD6A3A">
      <w:pPr>
        <w:pStyle w:val="ListParagraph"/>
        <w:numPr>
          <w:ilvl w:val="0"/>
          <w:numId w:val="7"/>
        </w:numPr>
        <w:rPr>
          <w:rFonts w:ascii="Trebuchet MS" w:hAnsi="Trebuchet MS"/>
          <w:lang w:val="ro-RO"/>
        </w:rPr>
      </w:pPr>
      <w:proofErr w:type="spellStart"/>
      <w:r w:rsidRPr="00A001B4">
        <w:rPr>
          <w:rFonts w:ascii="Trebuchet MS" w:hAnsi="Trebuchet MS"/>
          <w:lang w:val="ro-RO"/>
        </w:rPr>
        <w:t>xxxx</w:t>
      </w:r>
      <w:proofErr w:type="spellEnd"/>
      <w:r w:rsidR="00C32DA7" w:rsidRPr="00A001B4">
        <w:rPr>
          <w:rFonts w:ascii="Trebuchet MS" w:hAnsi="Trebuchet MS"/>
          <w:lang w:val="ro-RO"/>
        </w:rPr>
        <w:t xml:space="preserve"> cu rol de subcontractant</w:t>
      </w:r>
    </w:p>
    <w:p w14:paraId="70F2E0FC" w14:textId="2E549F56" w:rsidR="00C32DA7" w:rsidRPr="00A001B4" w:rsidRDefault="00FD6A3A">
      <w:pPr>
        <w:pStyle w:val="ListParagraph"/>
        <w:numPr>
          <w:ilvl w:val="0"/>
          <w:numId w:val="7"/>
        </w:numPr>
        <w:rPr>
          <w:rFonts w:ascii="Trebuchet MS" w:hAnsi="Trebuchet MS"/>
          <w:lang w:val="ro-RO"/>
        </w:rPr>
      </w:pPr>
      <w:proofErr w:type="spellStart"/>
      <w:r w:rsidRPr="00A001B4">
        <w:rPr>
          <w:rFonts w:ascii="Trebuchet MS" w:hAnsi="Trebuchet MS"/>
          <w:lang w:val="ro-RO"/>
        </w:rPr>
        <w:t>xxxxx</w:t>
      </w:r>
      <w:proofErr w:type="spellEnd"/>
      <w:r w:rsidR="00C32DA7" w:rsidRPr="00A001B4">
        <w:rPr>
          <w:rFonts w:ascii="Trebuchet MS" w:hAnsi="Trebuchet MS"/>
          <w:lang w:val="ro-RO"/>
        </w:rPr>
        <w:t xml:space="preserve"> cu rol de subcontractant</w:t>
      </w:r>
    </w:p>
    <w:p w14:paraId="6B2AD3CE" w14:textId="7A3EAF48" w:rsidR="00C32DA7" w:rsidRPr="00A001B4" w:rsidRDefault="00FD6A3A">
      <w:pPr>
        <w:pStyle w:val="ListParagraph"/>
        <w:numPr>
          <w:ilvl w:val="0"/>
          <w:numId w:val="7"/>
        </w:numPr>
        <w:rPr>
          <w:rFonts w:ascii="Trebuchet MS" w:hAnsi="Trebuchet MS"/>
          <w:lang w:val="ro-RO"/>
        </w:rPr>
      </w:pPr>
      <w:proofErr w:type="spellStart"/>
      <w:r w:rsidRPr="00A001B4">
        <w:rPr>
          <w:rFonts w:ascii="Trebuchet MS" w:hAnsi="Trebuchet MS"/>
          <w:lang w:val="ro-RO"/>
        </w:rPr>
        <w:t>xxxx</w:t>
      </w:r>
      <w:proofErr w:type="spellEnd"/>
      <w:r w:rsidR="00C32DA7" w:rsidRPr="00A001B4">
        <w:rPr>
          <w:rFonts w:ascii="Trebuchet MS" w:hAnsi="Trebuchet MS"/>
          <w:lang w:val="ro-RO"/>
        </w:rPr>
        <w:t xml:space="preserve"> cu rol de subcontractant.</w:t>
      </w:r>
    </w:p>
    <w:p w14:paraId="48903ED8" w14:textId="405C3BB8" w:rsidR="00C32DA7" w:rsidRPr="00A001B4" w:rsidRDefault="00C32DA7" w:rsidP="00C32DA7"/>
    <w:p w14:paraId="4472600C" w14:textId="25A41127" w:rsidR="00422FB2" w:rsidRPr="00A001B4" w:rsidRDefault="00290D05" w:rsidP="00C32DA7">
      <w:pPr>
        <w:rPr>
          <w:b/>
          <w:bCs/>
          <w:u w:val="single"/>
        </w:rPr>
      </w:pPr>
      <w:r w:rsidRPr="00A001B4">
        <w:rPr>
          <w:b/>
          <w:bCs/>
          <w:u w:val="single"/>
        </w:rPr>
        <w:t xml:space="preserve">OFERTANT: </w:t>
      </w:r>
      <w:r w:rsidR="003749A2" w:rsidRPr="00A001B4">
        <w:rPr>
          <w:b/>
          <w:bCs/>
          <w:u w:val="single"/>
        </w:rPr>
        <w:t>XXX</w:t>
      </w:r>
      <w:r w:rsidR="00422FB2" w:rsidRPr="00A001B4">
        <w:rPr>
          <w:b/>
          <w:bCs/>
          <w:u w:val="single"/>
        </w:rPr>
        <w:t xml:space="preserve"> S.R.L.</w:t>
      </w:r>
    </w:p>
    <w:p w14:paraId="7BD62803" w14:textId="6A63BC68" w:rsidR="00C32DA7" w:rsidRPr="00A001B4" w:rsidRDefault="00C32DA7" w:rsidP="00C32DA7">
      <w:r w:rsidRPr="00A001B4">
        <w:t xml:space="preserve">Compania </w:t>
      </w:r>
      <w:r w:rsidR="003749A2" w:rsidRPr="00A001B4">
        <w:rPr>
          <w:b/>
          <w:bCs/>
        </w:rPr>
        <w:t>xxx</w:t>
      </w:r>
      <w:r w:rsidRPr="00A001B4">
        <w:t xml:space="preserve"> a fost </w:t>
      </w:r>
      <w:proofErr w:type="spellStart"/>
      <w:r w:rsidRPr="00A001B4">
        <w:t>infiintata</w:t>
      </w:r>
      <w:proofErr w:type="spellEnd"/>
      <w:r w:rsidRPr="00A001B4">
        <w:t xml:space="preserve"> in 2015 cu scopul clar definit de a sprijinii </w:t>
      </w:r>
      <w:proofErr w:type="spellStart"/>
      <w:r w:rsidRPr="00A001B4">
        <w:t>atat</w:t>
      </w:r>
      <w:proofErr w:type="spellEnd"/>
      <w:r w:rsidRPr="00A001B4">
        <w:t xml:space="preserve"> sectorul privat cat si cel public, cu accent pe serviciile dedicate sectoarelor:</w:t>
      </w:r>
    </w:p>
    <w:p w14:paraId="61C9F78B" w14:textId="255785B9" w:rsidR="00C32DA7" w:rsidRPr="00A001B4" w:rsidRDefault="00C32DA7" w:rsidP="00C32DA7">
      <w:r w:rsidRPr="00A001B4">
        <w:t>•</w:t>
      </w:r>
      <w:r w:rsidRPr="00A001B4">
        <w:tab/>
        <w:t xml:space="preserve">Banking, </w:t>
      </w:r>
    </w:p>
    <w:p w14:paraId="1C2A8476" w14:textId="34B58200" w:rsidR="00C32DA7" w:rsidRPr="00A001B4" w:rsidRDefault="00C32DA7" w:rsidP="00C32DA7">
      <w:r w:rsidRPr="00A001B4">
        <w:t>•</w:t>
      </w:r>
      <w:r w:rsidRPr="00A001B4">
        <w:tab/>
        <w:t xml:space="preserve">Telecom, </w:t>
      </w:r>
    </w:p>
    <w:p w14:paraId="26286B1A" w14:textId="21188F67" w:rsidR="00C32DA7" w:rsidRPr="00A001B4" w:rsidRDefault="00C32DA7" w:rsidP="00C32DA7">
      <w:r w:rsidRPr="00A001B4">
        <w:t>•</w:t>
      </w:r>
      <w:r w:rsidRPr="00A001B4">
        <w:tab/>
      </w:r>
      <w:proofErr w:type="spellStart"/>
      <w:r w:rsidRPr="00A001B4">
        <w:t>Utilitati</w:t>
      </w:r>
      <w:proofErr w:type="spellEnd"/>
      <w:r w:rsidRPr="00A001B4">
        <w:t xml:space="preserve">, </w:t>
      </w:r>
    </w:p>
    <w:p w14:paraId="7DAC102F" w14:textId="173E09F5" w:rsidR="00422FB2" w:rsidRPr="00A001B4" w:rsidRDefault="00422FB2" w:rsidP="00422FB2">
      <w:pPr>
        <w:rPr>
          <w:rFonts w:cs="Times New Roman"/>
        </w:rPr>
      </w:pPr>
    </w:p>
    <w:p w14:paraId="4CF5D5CE" w14:textId="42C02761" w:rsidR="00422FB2" w:rsidRPr="00A001B4" w:rsidRDefault="00290D05" w:rsidP="00422FB2">
      <w:pPr>
        <w:rPr>
          <w:rFonts w:cs="Times New Roman"/>
          <w:b/>
          <w:bCs/>
          <w:u w:val="single"/>
        </w:rPr>
      </w:pPr>
      <w:r w:rsidRPr="00A001B4">
        <w:rPr>
          <w:rFonts w:cs="Times New Roman"/>
          <w:b/>
          <w:bCs/>
          <w:u w:val="single"/>
        </w:rPr>
        <w:t xml:space="preserve">SUBCONTRACTOR: </w:t>
      </w:r>
      <w:r w:rsidR="003749A2" w:rsidRPr="00A001B4">
        <w:rPr>
          <w:rFonts w:cs="Times New Roman"/>
          <w:b/>
          <w:bCs/>
          <w:u w:val="single"/>
        </w:rPr>
        <w:t>YYY SRL</w:t>
      </w:r>
    </w:p>
    <w:p w14:paraId="01349DBA" w14:textId="749EA8B6" w:rsidR="009D20CC" w:rsidRPr="00A001B4" w:rsidRDefault="003749A2" w:rsidP="003749A2">
      <w:pPr>
        <w:rPr>
          <w:rFonts w:cs="Times New Roman"/>
        </w:rPr>
      </w:pPr>
      <w:r w:rsidRPr="00A001B4">
        <w:rPr>
          <w:rFonts w:cs="Times New Roman"/>
        </w:rPr>
        <w:t xml:space="preserve">YYYY </w:t>
      </w:r>
      <w:r w:rsidR="00422FB2" w:rsidRPr="00A001B4">
        <w:rPr>
          <w:rFonts w:cs="Times New Roman"/>
        </w:rPr>
        <w:t xml:space="preserve">este o companie </w:t>
      </w:r>
      <w:proofErr w:type="spellStart"/>
      <w:r w:rsidR="00422FB2" w:rsidRPr="00A001B4">
        <w:rPr>
          <w:rFonts w:cs="Times New Roman"/>
        </w:rPr>
        <w:t>infiinţată</w:t>
      </w:r>
      <w:proofErr w:type="spellEnd"/>
      <w:r w:rsidR="00422FB2" w:rsidRPr="00A001B4">
        <w:rPr>
          <w:rFonts w:cs="Times New Roman"/>
        </w:rPr>
        <w:t xml:space="preserve"> in 2019, </w:t>
      </w:r>
    </w:p>
    <w:p w14:paraId="73CF59C4" w14:textId="77777777" w:rsidR="00290D05" w:rsidRPr="00A001B4" w:rsidRDefault="00290D05" w:rsidP="00B42622">
      <w:pPr>
        <w:rPr>
          <w:rFonts w:cs="Times New Roman"/>
        </w:rPr>
      </w:pPr>
    </w:p>
    <w:p w14:paraId="46DFC8E2" w14:textId="79139A0F" w:rsidR="00290D05" w:rsidRPr="00A001B4" w:rsidRDefault="00290D05" w:rsidP="00290D05">
      <w:pPr>
        <w:rPr>
          <w:rFonts w:cs="Times New Roman"/>
          <w:b/>
          <w:bCs/>
          <w:u w:val="single"/>
        </w:rPr>
      </w:pPr>
      <w:r w:rsidRPr="00A001B4">
        <w:rPr>
          <w:rFonts w:cs="Times New Roman"/>
          <w:b/>
          <w:bCs/>
          <w:u w:val="single"/>
        </w:rPr>
        <w:t xml:space="preserve">SUBCONTRACTOR: </w:t>
      </w:r>
      <w:r w:rsidR="003749A2" w:rsidRPr="00A001B4">
        <w:rPr>
          <w:rFonts w:cs="Times New Roman"/>
          <w:b/>
          <w:bCs/>
          <w:u w:val="single"/>
        </w:rPr>
        <w:t xml:space="preserve">ZZZ </w:t>
      </w:r>
    </w:p>
    <w:p w14:paraId="29D29159" w14:textId="02F56C09" w:rsidR="00290D05" w:rsidRPr="00A001B4" w:rsidRDefault="003749A2" w:rsidP="003749A2">
      <w:pPr>
        <w:rPr>
          <w:rFonts w:cs="Times New Roman"/>
        </w:rPr>
      </w:pPr>
      <w:r w:rsidRPr="00A001B4">
        <w:rPr>
          <w:rFonts w:cs="Times New Roman"/>
        </w:rPr>
        <w:t>ZZZ</w:t>
      </w:r>
      <w:r w:rsidR="00290D05" w:rsidRPr="00A001B4">
        <w:rPr>
          <w:rFonts w:cs="Times New Roman"/>
        </w:rPr>
        <w:t xml:space="preserve"> activează pe piața din România ca </w:t>
      </w:r>
    </w:p>
    <w:p w14:paraId="1EDBF3F8" w14:textId="77777777" w:rsidR="00290D05" w:rsidRPr="00A001B4" w:rsidRDefault="00290D05" w:rsidP="00290D05">
      <w:pPr>
        <w:rPr>
          <w:rFonts w:cs="Times New Roman"/>
        </w:rPr>
      </w:pPr>
    </w:p>
    <w:p w14:paraId="38DD7343" w14:textId="177C4CD2" w:rsidR="00290D05" w:rsidRPr="00A001B4" w:rsidRDefault="00290D05" w:rsidP="00290D05">
      <w:pPr>
        <w:rPr>
          <w:rFonts w:cs="Times New Roman"/>
          <w:b/>
          <w:bCs/>
          <w:u w:val="single"/>
        </w:rPr>
      </w:pPr>
      <w:r w:rsidRPr="00A001B4">
        <w:rPr>
          <w:rFonts w:cs="Times New Roman"/>
          <w:b/>
          <w:bCs/>
          <w:u w:val="single"/>
        </w:rPr>
        <w:t xml:space="preserve">SUBCONTRACTOR: </w:t>
      </w:r>
      <w:proofErr w:type="spellStart"/>
      <w:r w:rsidRPr="00A001B4">
        <w:rPr>
          <w:rFonts w:cs="Times New Roman"/>
          <w:b/>
          <w:bCs/>
          <w:u w:val="single"/>
        </w:rPr>
        <w:t>Safetech</w:t>
      </w:r>
      <w:proofErr w:type="spellEnd"/>
      <w:r w:rsidRPr="00A001B4">
        <w:rPr>
          <w:rFonts w:cs="Times New Roman"/>
          <w:b/>
          <w:bCs/>
          <w:u w:val="single"/>
        </w:rPr>
        <w:t xml:space="preserve"> </w:t>
      </w:r>
      <w:proofErr w:type="spellStart"/>
      <w:r w:rsidRPr="00A001B4">
        <w:rPr>
          <w:rFonts w:cs="Times New Roman"/>
          <w:b/>
          <w:bCs/>
          <w:u w:val="single"/>
        </w:rPr>
        <w:t>Innovations</w:t>
      </w:r>
      <w:proofErr w:type="spellEnd"/>
      <w:r w:rsidRPr="00A001B4">
        <w:rPr>
          <w:rFonts w:cs="Times New Roman"/>
          <w:b/>
          <w:bCs/>
          <w:u w:val="single"/>
        </w:rPr>
        <w:t xml:space="preserve"> S.A.</w:t>
      </w:r>
    </w:p>
    <w:p w14:paraId="37748E7B" w14:textId="77777777" w:rsidR="00FC2CFF" w:rsidRPr="00A001B4" w:rsidRDefault="00FC2CFF" w:rsidP="00FC2CFF">
      <w:pPr>
        <w:rPr>
          <w:rFonts w:cs="Times New Roman"/>
        </w:rPr>
      </w:pPr>
      <w:proofErr w:type="spellStart"/>
      <w:r w:rsidRPr="00A001B4">
        <w:rPr>
          <w:rFonts w:cs="Times New Roman"/>
        </w:rPr>
        <w:t>Safetech</w:t>
      </w:r>
      <w:proofErr w:type="spellEnd"/>
      <w:r w:rsidRPr="00A001B4">
        <w:rPr>
          <w:rFonts w:cs="Times New Roman"/>
        </w:rPr>
        <w:t xml:space="preserve"> </w:t>
      </w:r>
      <w:proofErr w:type="spellStart"/>
      <w:r w:rsidRPr="00A001B4">
        <w:rPr>
          <w:rFonts w:cs="Times New Roman"/>
        </w:rPr>
        <w:t>Innovations</w:t>
      </w:r>
      <w:proofErr w:type="spellEnd"/>
      <w:r w:rsidRPr="00A001B4">
        <w:rPr>
          <w:rFonts w:cs="Times New Roman"/>
        </w:rPr>
        <w:t xml:space="preserve"> S.A. furnizează, din 2011, servicii și soluții de securitate cibernetică adaptate nevoilor fiecărei organizații. Portofoliul de servicii si soluții al companiei include:</w:t>
      </w:r>
    </w:p>
    <w:p w14:paraId="0D8AD396" w14:textId="77777777" w:rsidR="00FC2CFF" w:rsidRPr="00A001B4" w:rsidRDefault="00FC2CFF" w:rsidP="00FC2CFF">
      <w:pPr>
        <w:rPr>
          <w:rFonts w:cs="Times New Roman"/>
        </w:rPr>
      </w:pPr>
      <w:r w:rsidRPr="00A001B4">
        <w:rPr>
          <w:rFonts w:cs="Times New Roman"/>
        </w:rPr>
        <w:t>•</w:t>
      </w:r>
      <w:r w:rsidRPr="00A001B4">
        <w:rPr>
          <w:rFonts w:cs="Times New Roman"/>
        </w:rPr>
        <w:tab/>
        <w:t xml:space="preserve">Consultanță pentru guvernanță, managementul riscului </w:t>
      </w:r>
      <w:proofErr w:type="spellStart"/>
      <w:r w:rsidRPr="00A001B4">
        <w:rPr>
          <w:rFonts w:cs="Times New Roman"/>
        </w:rPr>
        <w:t>şi</w:t>
      </w:r>
      <w:proofErr w:type="spellEnd"/>
      <w:r w:rsidRPr="00A001B4">
        <w:rPr>
          <w:rFonts w:cs="Times New Roman"/>
        </w:rPr>
        <w:t xml:space="preserve"> conformitate (GRC) în securitate</w:t>
      </w:r>
    </w:p>
    <w:p w14:paraId="21E3DF3C" w14:textId="77777777" w:rsidR="00FC2CFF" w:rsidRPr="00A001B4" w:rsidRDefault="00FC2CFF" w:rsidP="00FC2CFF">
      <w:pPr>
        <w:rPr>
          <w:rFonts w:cs="Times New Roman"/>
        </w:rPr>
      </w:pPr>
      <w:r w:rsidRPr="00A001B4">
        <w:rPr>
          <w:rFonts w:cs="Times New Roman"/>
        </w:rPr>
        <w:t>•</w:t>
      </w:r>
      <w:r w:rsidRPr="00A001B4">
        <w:rPr>
          <w:rFonts w:cs="Times New Roman"/>
        </w:rPr>
        <w:tab/>
        <w:t xml:space="preserve">Testare de securitate </w:t>
      </w:r>
      <w:proofErr w:type="spellStart"/>
      <w:r w:rsidRPr="00A001B4">
        <w:rPr>
          <w:rFonts w:cs="Times New Roman"/>
        </w:rPr>
        <w:t>şi</w:t>
      </w:r>
      <w:proofErr w:type="spellEnd"/>
      <w:r w:rsidRPr="00A001B4">
        <w:rPr>
          <w:rFonts w:cs="Times New Roman"/>
        </w:rPr>
        <w:t xml:space="preserve"> managementul vulnerabilităților</w:t>
      </w:r>
    </w:p>
    <w:p w14:paraId="3DF7CE0C" w14:textId="77777777" w:rsidR="00FC2CFF" w:rsidRPr="00A001B4" w:rsidRDefault="00FC2CFF" w:rsidP="00FC2CFF">
      <w:pPr>
        <w:rPr>
          <w:rFonts w:cs="Times New Roman"/>
        </w:rPr>
      </w:pPr>
      <w:r w:rsidRPr="00A001B4">
        <w:rPr>
          <w:rFonts w:cs="Times New Roman"/>
        </w:rPr>
        <w:t>•</w:t>
      </w:r>
      <w:r w:rsidRPr="00A001B4">
        <w:rPr>
          <w:rFonts w:cs="Times New Roman"/>
        </w:rPr>
        <w:tab/>
        <w:t xml:space="preserve">Soluții de securitate pentru majoritatea componentelor unei arhitecturi de securitate cibernetică, inclusiv soluții de protecție a dispozitivelor </w:t>
      </w:r>
      <w:proofErr w:type="spellStart"/>
      <w:r w:rsidRPr="00A001B4">
        <w:rPr>
          <w:rFonts w:cs="Times New Roman"/>
        </w:rPr>
        <w:t>endpoint</w:t>
      </w:r>
      <w:proofErr w:type="spellEnd"/>
      <w:r w:rsidRPr="00A001B4">
        <w:rPr>
          <w:rFonts w:cs="Times New Roman"/>
        </w:rPr>
        <w:t xml:space="preserve">, soluții de </w:t>
      </w:r>
      <w:proofErr w:type="spellStart"/>
      <w:r w:rsidRPr="00A001B4">
        <w:rPr>
          <w:rFonts w:cs="Times New Roman"/>
        </w:rPr>
        <w:t>phishing</w:t>
      </w:r>
      <w:proofErr w:type="spellEnd"/>
      <w:r w:rsidRPr="00A001B4">
        <w:rPr>
          <w:rFonts w:cs="Times New Roman"/>
        </w:rPr>
        <w:t xml:space="preserve"> și </w:t>
      </w:r>
      <w:proofErr w:type="spellStart"/>
      <w:r w:rsidRPr="00A001B4">
        <w:rPr>
          <w:rFonts w:cs="Times New Roman"/>
        </w:rPr>
        <w:t>Cyberange</w:t>
      </w:r>
      <w:proofErr w:type="spellEnd"/>
    </w:p>
    <w:p w14:paraId="66A8869D" w14:textId="77777777" w:rsidR="00FC2CFF" w:rsidRPr="00A001B4" w:rsidRDefault="00FC2CFF" w:rsidP="00FC2CFF">
      <w:pPr>
        <w:rPr>
          <w:rFonts w:cs="Times New Roman"/>
        </w:rPr>
      </w:pPr>
      <w:r w:rsidRPr="00A001B4">
        <w:rPr>
          <w:rFonts w:cs="Times New Roman"/>
        </w:rPr>
        <w:t>•</w:t>
      </w:r>
      <w:r w:rsidRPr="00A001B4">
        <w:rPr>
          <w:rFonts w:cs="Times New Roman"/>
        </w:rPr>
        <w:tab/>
        <w:t>Servicii profesionale de implementare/integrare soluții de securitate cibernetică</w:t>
      </w:r>
    </w:p>
    <w:p w14:paraId="6A411038" w14:textId="77777777" w:rsidR="00FC2CFF" w:rsidRPr="00A001B4" w:rsidRDefault="00FC2CFF" w:rsidP="00FC2CFF">
      <w:pPr>
        <w:rPr>
          <w:rFonts w:cs="Times New Roman"/>
        </w:rPr>
      </w:pPr>
      <w:r w:rsidRPr="00A001B4">
        <w:rPr>
          <w:rFonts w:cs="Times New Roman"/>
        </w:rPr>
        <w:t>•</w:t>
      </w:r>
      <w:r w:rsidRPr="00A001B4">
        <w:rPr>
          <w:rFonts w:cs="Times New Roman"/>
        </w:rPr>
        <w:tab/>
        <w:t xml:space="preserve">Servicii </w:t>
      </w:r>
      <w:proofErr w:type="spellStart"/>
      <w:r w:rsidRPr="00A001B4">
        <w:rPr>
          <w:rFonts w:cs="Times New Roman"/>
        </w:rPr>
        <w:t>externalizate</w:t>
      </w:r>
      <w:proofErr w:type="spellEnd"/>
      <w:r w:rsidRPr="00A001B4">
        <w:rPr>
          <w:rFonts w:cs="Times New Roman"/>
        </w:rPr>
        <w:t xml:space="preserve"> de securitate cibernetică (de ex. </w:t>
      </w:r>
      <w:proofErr w:type="spellStart"/>
      <w:r w:rsidRPr="00A001B4">
        <w:rPr>
          <w:rFonts w:cs="Times New Roman"/>
        </w:rPr>
        <w:t>Security</w:t>
      </w:r>
      <w:proofErr w:type="spellEnd"/>
      <w:r w:rsidRPr="00A001B4">
        <w:rPr>
          <w:rFonts w:cs="Times New Roman"/>
        </w:rPr>
        <w:t xml:space="preserve"> </w:t>
      </w:r>
      <w:proofErr w:type="spellStart"/>
      <w:r w:rsidRPr="00A001B4">
        <w:rPr>
          <w:rFonts w:cs="Times New Roman"/>
        </w:rPr>
        <w:t>Operations</w:t>
      </w:r>
      <w:proofErr w:type="spellEnd"/>
      <w:r w:rsidRPr="00A001B4">
        <w:rPr>
          <w:rFonts w:cs="Times New Roman"/>
        </w:rPr>
        <w:t xml:space="preserve"> Center)</w:t>
      </w:r>
    </w:p>
    <w:p w14:paraId="5D1836B8" w14:textId="77777777" w:rsidR="00FC2CFF" w:rsidRPr="00A001B4" w:rsidRDefault="00FC2CFF" w:rsidP="00FC2CFF">
      <w:pPr>
        <w:rPr>
          <w:rFonts w:cs="Times New Roman"/>
        </w:rPr>
      </w:pPr>
      <w:r w:rsidRPr="00A001B4">
        <w:rPr>
          <w:rFonts w:cs="Times New Roman"/>
        </w:rPr>
        <w:lastRenderedPageBreak/>
        <w:t>•</w:t>
      </w:r>
      <w:r w:rsidRPr="00A001B4">
        <w:rPr>
          <w:rFonts w:cs="Times New Roman"/>
        </w:rPr>
        <w:tab/>
        <w:t>Aplicații software proprii pentru securitate cibernetică</w:t>
      </w:r>
    </w:p>
    <w:p w14:paraId="04F80CC9" w14:textId="77777777" w:rsidR="00FC2CFF" w:rsidRPr="00A001B4" w:rsidRDefault="00FC2CFF" w:rsidP="00FC2CFF">
      <w:pPr>
        <w:rPr>
          <w:rFonts w:cs="Times New Roman"/>
        </w:rPr>
      </w:pPr>
      <w:proofErr w:type="spellStart"/>
      <w:r w:rsidRPr="00A001B4">
        <w:rPr>
          <w:rFonts w:cs="Times New Roman"/>
        </w:rPr>
        <w:t>Safetech</w:t>
      </w:r>
      <w:proofErr w:type="spellEnd"/>
      <w:r w:rsidRPr="00A001B4">
        <w:rPr>
          <w:rFonts w:cs="Times New Roman"/>
        </w:rPr>
        <w:t xml:space="preserve"> a livrat de-a lungul timpului sute de proiecte în majoritatea verticalelor pieței, local și internațional, bazate pe bune practici în domeniu și </w:t>
      </w:r>
      <w:proofErr w:type="spellStart"/>
      <w:r w:rsidRPr="00A001B4">
        <w:rPr>
          <w:rFonts w:cs="Times New Roman"/>
        </w:rPr>
        <w:t>stadarde</w:t>
      </w:r>
      <w:proofErr w:type="spellEnd"/>
      <w:r w:rsidRPr="00A001B4">
        <w:rPr>
          <w:rFonts w:cs="Times New Roman"/>
        </w:rPr>
        <w:t xml:space="preserve"> internaționale, reglementări naționale și europene (ex. ISO27001, NIST CSF, NIS1/NIS2, GDPR, DORA, etc.).</w:t>
      </w:r>
    </w:p>
    <w:p w14:paraId="3B0F29A0" w14:textId="77777777" w:rsidR="00FC2CFF" w:rsidRPr="00A001B4" w:rsidRDefault="00FC2CFF" w:rsidP="00FC2CFF">
      <w:pPr>
        <w:rPr>
          <w:rFonts w:cs="Times New Roman"/>
        </w:rPr>
      </w:pPr>
      <w:r w:rsidRPr="00A001B4">
        <w:rPr>
          <w:rFonts w:cs="Times New Roman"/>
        </w:rPr>
        <w:t xml:space="preserve">Numărând în prezent peste 70 de angajați, compania are echipe dedicate de cercetare și dezvoltare de produse software de securitate cibernetică, de implementare și suport de soluții de securitate și, respectiv, de tip Computer </w:t>
      </w:r>
      <w:proofErr w:type="spellStart"/>
      <w:r w:rsidRPr="00A001B4">
        <w:rPr>
          <w:rFonts w:cs="Times New Roman"/>
        </w:rPr>
        <w:t>Emergency</w:t>
      </w:r>
      <w:proofErr w:type="spellEnd"/>
      <w:r w:rsidRPr="00A001B4">
        <w:rPr>
          <w:rFonts w:cs="Times New Roman"/>
        </w:rPr>
        <w:t xml:space="preserve"> </w:t>
      </w:r>
      <w:proofErr w:type="spellStart"/>
      <w:r w:rsidRPr="00A001B4">
        <w:rPr>
          <w:rFonts w:cs="Times New Roman"/>
        </w:rPr>
        <w:t>Response</w:t>
      </w:r>
      <w:proofErr w:type="spellEnd"/>
      <w:r w:rsidRPr="00A001B4">
        <w:rPr>
          <w:rFonts w:cs="Times New Roman"/>
        </w:rPr>
        <w:t xml:space="preserve"> Team (CERT).</w:t>
      </w:r>
    </w:p>
    <w:p w14:paraId="4FBCB837" w14:textId="77777777" w:rsidR="00FC2CFF" w:rsidRPr="00A001B4" w:rsidRDefault="00FC2CFF" w:rsidP="00FC2CFF">
      <w:pPr>
        <w:rPr>
          <w:rFonts w:cs="Times New Roman"/>
        </w:rPr>
      </w:pPr>
      <w:r w:rsidRPr="00A001B4">
        <w:rPr>
          <w:rFonts w:cs="Times New Roman"/>
        </w:rPr>
        <w:t xml:space="preserve">Centrul de </w:t>
      </w:r>
      <w:proofErr w:type="spellStart"/>
      <w:r w:rsidRPr="00A001B4">
        <w:rPr>
          <w:rFonts w:cs="Times New Roman"/>
        </w:rPr>
        <w:t>operatiuni</w:t>
      </w:r>
      <w:proofErr w:type="spellEnd"/>
      <w:r w:rsidRPr="00A001B4">
        <w:rPr>
          <w:rFonts w:cs="Times New Roman"/>
        </w:rPr>
        <w:t xml:space="preserve"> de securitate al </w:t>
      </w:r>
      <w:proofErr w:type="spellStart"/>
      <w:r w:rsidRPr="00A001B4">
        <w:rPr>
          <w:rFonts w:cs="Times New Roman"/>
        </w:rPr>
        <w:t>Safetech</w:t>
      </w:r>
      <w:proofErr w:type="spellEnd"/>
      <w:r w:rsidRPr="00A001B4">
        <w:rPr>
          <w:rFonts w:cs="Times New Roman"/>
        </w:rPr>
        <w:t xml:space="preserve"> prestează servicii către clienți din 2015 și oferă acestora o capacitate matură și eficientă de detecție, răspuns și remediere, concepută pentru a trata amenințări cibernetice, cu acoperire 24/7/365. </w:t>
      </w:r>
      <w:proofErr w:type="spellStart"/>
      <w:r w:rsidRPr="00A001B4">
        <w:rPr>
          <w:rFonts w:cs="Times New Roman"/>
        </w:rPr>
        <w:t>Safetech</w:t>
      </w:r>
      <w:proofErr w:type="spellEnd"/>
      <w:r w:rsidRPr="00A001B4">
        <w:rPr>
          <w:rFonts w:cs="Times New Roman"/>
        </w:rPr>
        <w:t xml:space="preserve"> CERT (STI CERT®) este acreditat de către </w:t>
      </w:r>
      <w:proofErr w:type="spellStart"/>
      <w:r w:rsidRPr="00A001B4">
        <w:rPr>
          <w:rFonts w:cs="Times New Roman"/>
        </w:rPr>
        <w:t>Trusted</w:t>
      </w:r>
      <w:proofErr w:type="spellEnd"/>
      <w:r w:rsidRPr="00A001B4">
        <w:rPr>
          <w:rFonts w:cs="Times New Roman"/>
        </w:rPr>
        <w:t xml:space="preserve"> </w:t>
      </w:r>
      <w:proofErr w:type="spellStart"/>
      <w:r w:rsidRPr="00A001B4">
        <w:rPr>
          <w:rFonts w:cs="Times New Roman"/>
        </w:rPr>
        <w:t>Introducer</w:t>
      </w:r>
      <w:proofErr w:type="spellEnd"/>
      <w:r w:rsidRPr="00A001B4">
        <w:rPr>
          <w:rFonts w:cs="Times New Roman"/>
        </w:rPr>
        <w:t xml:space="preserve">, serviciul de acreditare si certificare </w:t>
      </w:r>
      <w:proofErr w:type="spellStart"/>
      <w:r w:rsidRPr="00A001B4">
        <w:rPr>
          <w:rFonts w:cs="Times New Roman"/>
        </w:rPr>
        <w:t>infiintat</w:t>
      </w:r>
      <w:proofErr w:type="spellEnd"/>
      <w:r w:rsidRPr="00A001B4">
        <w:rPr>
          <w:rFonts w:cs="Times New Roman"/>
        </w:rPr>
        <w:t xml:space="preserve"> de comunitatea europeana de </w:t>
      </w:r>
      <w:proofErr w:type="spellStart"/>
      <w:r w:rsidRPr="00A001B4">
        <w:rPr>
          <w:rFonts w:cs="Times New Roman"/>
        </w:rPr>
        <w:t>organizatii</w:t>
      </w:r>
      <w:proofErr w:type="spellEnd"/>
      <w:r w:rsidRPr="00A001B4">
        <w:rPr>
          <w:rFonts w:cs="Times New Roman"/>
        </w:rPr>
        <w:t xml:space="preserve"> de tip Computer </w:t>
      </w:r>
      <w:proofErr w:type="spellStart"/>
      <w:r w:rsidRPr="00A001B4">
        <w:rPr>
          <w:rFonts w:cs="Times New Roman"/>
        </w:rPr>
        <w:t>Emergency</w:t>
      </w:r>
      <w:proofErr w:type="spellEnd"/>
      <w:r w:rsidRPr="00A001B4">
        <w:rPr>
          <w:rFonts w:cs="Times New Roman"/>
        </w:rPr>
        <w:t xml:space="preserve"> </w:t>
      </w:r>
      <w:proofErr w:type="spellStart"/>
      <w:r w:rsidRPr="00A001B4">
        <w:rPr>
          <w:rFonts w:cs="Times New Roman"/>
        </w:rPr>
        <w:t>Response</w:t>
      </w:r>
      <w:proofErr w:type="spellEnd"/>
      <w:r w:rsidRPr="00A001B4">
        <w:rPr>
          <w:rFonts w:cs="Times New Roman"/>
        </w:rPr>
        <w:t xml:space="preserve"> Team (www.trusted-introducer.org). Analiștii din STI CERT dețin multiple certificări personale, obținute prin (ISC)², ISACA și EC-Council.</w:t>
      </w:r>
    </w:p>
    <w:p w14:paraId="15F3EEB3" w14:textId="77777777" w:rsidR="00FC2CFF" w:rsidRPr="00A001B4" w:rsidRDefault="00FC2CFF" w:rsidP="00FC2CFF">
      <w:pPr>
        <w:rPr>
          <w:rFonts w:cs="Times New Roman"/>
        </w:rPr>
      </w:pPr>
      <w:proofErr w:type="spellStart"/>
      <w:r w:rsidRPr="00A001B4">
        <w:rPr>
          <w:rFonts w:cs="Times New Roman"/>
        </w:rPr>
        <w:t>Safetech</w:t>
      </w:r>
      <w:proofErr w:type="spellEnd"/>
      <w:r w:rsidRPr="00A001B4">
        <w:rPr>
          <w:rFonts w:cs="Times New Roman"/>
        </w:rPr>
        <w:t xml:space="preserve"> </w:t>
      </w:r>
      <w:proofErr w:type="spellStart"/>
      <w:r w:rsidRPr="00A001B4">
        <w:rPr>
          <w:rFonts w:cs="Times New Roman"/>
        </w:rPr>
        <w:t>Innovations</w:t>
      </w:r>
      <w:proofErr w:type="spellEnd"/>
      <w:r w:rsidRPr="00A001B4">
        <w:rPr>
          <w:rFonts w:cs="Times New Roman"/>
        </w:rPr>
        <w:t xml:space="preserve"> este inclusă în Lista auditorilor de securitate cibernetică valabil atestați (LASC), cât și în lista </w:t>
      </w:r>
      <w:proofErr w:type="spellStart"/>
      <w:r w:rsidRPr="00A001B4">
        <w:rPr>
          <w:rFonts w:cs="Times New Roman"/>
        </w:rPr>
        <w:t>auditorior</w:t>
      </w:r>
      <w:proofErr w:type="spellEnd"/>
      <w:r w:rsidRPr="00A001B4">
        <w:rPr>
          <w:rFonts w:cs="Times New Roman"/>
        </w:rPr>
        <w:t xml:space="preserve"> IT (ADR, ASF), persoane juridice atestate. Personalul firmei </w:t>
      </w:r>
      <w:proofErr w:type="spellStart"/>
      <w:r w:rsidRPr="00A001B4">
        <w:rPr>
          <w:rFonts w:cs="Times New Roman"/>
        </w:rPr>
        <w:t>includee</w:t>
      </w:r>
      <w:proofErr w:type="spellEnd"/>
      <w:r w:rsidRPr="00A001B4">
        <w:rPr>
          <w:rFonts w:cs="Times New Roman"/>
        </w:rPr>
        <w:t xml:space="preserve"> persoane fizice cu atestate valabile de auditori.</w:t>
      </w:r>
    </w:p>
    <w:p w14:paraId="4A18FEE7" w14:textId="77777777" w:rsidR="00FC2CFF" w:rsidRPr="00A001B4" w:rsidRDefault="00FC2CFF" w:rsidP="00FC2CFF">
      <w:pPr>
        <w:rPr>
          <w:rFonts w:cs="Times New Roman"/>
        </w:rPr>
      </w:pPr>
      <w:r w:rsidRPr="00A001B4">
        <w:rPr>
          <w:rFonts w:cs="Times New Roman"/>
        </w:rPr>
        <w:t xml:space="preserve">Compania deține certificare CREST pentru livrarea de servicii de </w:t>
      </w:r>
      <w:proofErr w:type="spellStart"/>
      <w:r w:rsidRPr="00A001B4">
        <w:rPr>
          <w:rFonts w:cs="Times New Roman"/>
        </w:rPr>
        <w:t>pentest</w:t>
      </w:r>
      <w:proofErr w:type="spellEnd"/>
      <w:r w:rsidRPr="00A001B4">
        <w:rPr>
          <w:rFonts w:cs="Times New Roman"/>
        </w:rPr>
        <w:t xml:space="preserve"> la cele mai </w:t>
      </w:r>
      <w:proofErr w:type="spellStart"/>
      <w:r w:rsidRPr="00A001B4">
        <w:rPr>
          <w:rFonts w:cs="Times New Roman"/>
        </w:rPr>
        <w:t>inalte</w:t>
      </w:r>
      <w:proofErr w:type="spellEnd"/>
      <w:r w:rsidRPr="00A001B4">
        <w:rPr>
          <w:rFonts w:cs="Times New Roman"/>
        </w:rPr>
        <w:t xml:space="preserve"> standarde </w:t>
      </w:r>
      <w:proofErr w:type="spellStart"/>
      <w:r w:rsidRPr="00A001B4">
        <w:rPr>
          <w:rFonts w:cs="Times New Roman"/>
        </w:rPr>
        <w:t>internationale</w:t>
      </w:r>
      <w:proofErr w:type="spellEnd"/>
      <w:r w:rsidRPr="00A001B4">
        <w:rPr>
          <w:rFonts w:cs="Times New Roman"/>
        </w:rPr>
        <w:t xml:space="preserve"> din domeniul securității cibernetice.</w:t>
      </w:r>
    </w:p>
    <w:p w14:paraId="3BF7AE66" w14:textId="77777777" w:rsidR="00FC2CFF" w:rsidRPr="00A001B4" w:rsidRDefault="00FC2CFF" w:rsidP="00FC2CFF">
      <w:pPr>
        <w:rPr>
          <w:rFonts w:cs="Times New Roman"/>
        </w:rPr>
      </w:pPr>
      <w:r w:rsidRPr="00A001B4">
        <w:rPr>
          <w:rFonts w:cs="Times New Roman"/>
        </w:rPr>
        <w:t xml:space="preserve">De asemenea, din 2017 si până în prezent </w:t>
      </w:r>
      <w:proofErr w:type="spellStart"/>
      <w:r w:rsidRPr="00A001B4">
        <w:rPr>
          <w:rFonts w:cs="Times New Roman"/>
        </w:rPr>
        <w:t>Safetech</w:t>
      </w:r>
      <w:proofErr w:type="spellEnd"/>
      <w:r w:rsidRPr="00A001B4">
        <w:rPr>
          <w:rFonts w:cs="Times New Roman"/>
        </w:rPr>
        <w:t xml:space="preserve"> </w:t>
      </w:r>
      <w:proofErr w:type="spellStart"/>
      <w:r w:rsidRPr="00A001B4">
        <w:rPr>
          <w:rFonts w:cs="Times New Roman"/>
        </w:rPr>
        <w:t>Innovations</w:t>
      </w:r>
      <w:proofErr w:type="spellEnd"/>
      <w:r w:rsidRPr="00A001B4">
        <w:rPr>
          <w:rFonts w:cs="Times New Roman"/>
        </w:rPr>
        <w:t xml:space="preserve"> a participat </w:t>
      </w:r>
      <w:proofErr w:type="spellStart"/>
      <w:r w:rsidRPr="00A001B4">
        <w:rPr>
          <w:rFonts w:cs="Times New Roman"/>
        </w:rPr>
        <w:t>lanumeroase</w:t>
      </w:r>
      <w:proofErr w:type="spellEnd"/>
      <w:r w:rsidRPr="00A001B4">
        <w:rPr>
          <w:rFonts w:cs="Times New Roman"/>
        </w:rPr>
        <w:t xml:space="preserve">  proiecte cu finanțare europeană. </w:t>
      </w:r>
      <w:proofErr w:type="spellStart"/>
      <w:r w:rsidRPr="00A001B4">
        <w:rPr>
          <w:rFonts w:cs="Times New Roman"/>
        </w:rPr>
        <w:t>Safetech</w:t>
      </w:r>
      <w:proofErr w:type="spellEnd"/>
      <w:r w:rsidRPr="00A001B4">
        <w:rPr>
          <w:rFonts w:cs="Times New Roman"/>
        </w:rPr>
        <w:t xml:space="preserve"> </w:t>
      </w:r>
      <w:proofErr w:type="spellStart"/>
      <w:r w:rsidRPr="00A001B4">
        <w:rPr>
          <w:rFonts w:cs="Times New Roman"/>
        </w:rPr>
        <w:t>Innovations</w:t>
      </w:r>
      <w:proofErr w:type="spellEnd"/>
      <w:r w:rsidRPr="00A001B4">
        <w:rPr>
          <w:rFonts w:cs="Times New Roman"/>
        </w:rPr>
        <w:t xml:space="preserve"> este membru al Organizației Europene de Securitate Cibernetică (ECSO).</w:t>
      </w:r>
    </w:p>
    <w:p w14:paraId="27EA47A9" w14:textId="77777777" w:rsidR="00FC2CFF" w:rsidRPr="00A001B4" w:rsidRDefault="00FC2CFF" w:rsidP="00FC2CFF">
      <w:pPr>
        <w:rPr>
          <w:rFonts w:cs="Times New Roman"/>
        </w:rPr>
      </w:pPr>
      <w:r w:rsidRPr="00A001B4">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A001B4" w:rsidRDefault="00FC2CFF" w:rsidP="00FC2CFF">
      <w:pPr>
        <w:rPr>
          <w:rFonts w:cs="Times New Roman"/>
        </w:rPr>
      </w:pPr>
      <w:r w:rsidRPr="00A001B4">
        <w:rPr>
          <w:rFonts w:cs="Times New Roman"/>
        </w:rPr>
        <w:t xml:space="preserve">Mai multe detalii pe pagina web a companiei: </w:t>
      </w:r>
      <w:hyperlink r:id="rId11" w:history="1">
        <w:r w:rsidRPr="00A001B4">
          <w:rPr>
            <w:rStyle w:val="Hyperlink"/>
            <w:rFonts w:cs="Times New Roman"/>
          </w:rPr>
          <w:t>https://safetech.ro/</w:t>
        </w:r>
      </w:hyperlink>
      <w:r w:rsidRPr="00A001B4">
        <w:rPr>
          <w:rFonts w:cs="Times New Roman"/>
        </w:rPr>
        <w:t xml:space="preserve"> </w:t>
      </w:r>
    </w:p>
    <w:p w14:paraId="15716FE0" w14:textId="77777777" w:rsidR="00FC2CFF" w:rsidRPr="00A001B4" w:rsidRDefault="00FC2CFF" w:rsidP="00FC2CFF">
      <w:pPr>
        <w:rPr>
          <w:rFonts w:cs="Times New Roman"/>
        </w:rPr>
      </w:pPr>
    </w:p>
    <w:p w14:paraId="6EE334F3" w14:textId="77777777" w:rsidR="00C174A0" w:rsidRPr="00A001B4" w:rsidRDefault="00C174A0" w:rsidP="00290D05">
      <w:pPr>
        <w:rPr>
          <w:rFonts w:cs="Times New Roman"/>
        </w:rPr>
      </w:pPr>
    </w:p>
    <w:p w14:paraId="283FF7B3" w14:textId="5B3003AC" w:rsidR="00B42622" w:rsidRPr="00A001B4" w:rsidRDefault="00B42622">
      <w:pPr>
        <w:pStyle w:val="Heading1"/>
        <w:numPr>
          <w:ilvl w:val="0"/>
          <w:numId w:val="59"/>
        </w:numPr>
      </w:pPr>
      <w:bookmarkStart w:id="2" w:name="_Toc220632451"/>
      <w:r w:rsidRPr="00A001B4">
        <w:t>Înțelegerea Ofertantului (Ofertanților) asupra obiectivelor și a specificului serviciilor, ținând cont de cerințele prezentate în caietul de sarcini</w:t>
      </w:r>
      <w:bookmarkEnd w:id="2"/>
    </w:p>
    <w:p w14:paraId="0AB12E06" w14:textId="77777777" w:rsidR="00C174A0" w:rsidRPr="00A001B4" w:rsidRDefault="00C174A0" w:rsidP="00C174A0">
      <w:pPr>
        <w:widowControl w:val="0"/>
        <w:autoSpaceDE w:val="0"/>
        <w:autoSpaceDN w:val="0"/>
        <w:spacing w:after="0" w:line="240" w:lineRule="auto"/>
        <w:rPr>
          <w:iCs/>
          <w:highlight w:val="lightGray"/>
        </w:rPr>
      </w:pPr>
    </w:p>
    <w:p w14:paraId="1446A3D0" w14:textId="77777777" w:rsidR="00E264D0" w:rsidRPr="00A001B4" w:rsidRDefault="00E264D0" w:rsidP="00E264D0">
      <w:r w:rsidRPr="00A001B4">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A001B4" w:rsidRDefault="00E264D0" w:rsidP="00E264D0">
      <w:r w:rsidRPr="00A001B4">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A001B4" w:rsidRDefault="00E264D0" w:rsidP="00E264D0">
      <w:r w:rsidRPr="00A001B4">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A001B4" w:rsidRDefault="00E264D0" w:rsidP="00E264D0">
      <w:r w:rsidRPr="00A001B4">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A001B4">
        <w:lastRenderedPageBreak/>
        <w:t>pentru modernizarea instituțională, reducerea birocrației, creșterea transparenței și îmbunătățirea calității serviciilor publice.</w:t>
      </w:r>
    </w:p>
    <w:p w14:paraId="6643F24F" w14:textId="77777777" w:rsidR="00E264D0" w:rsidRPr="00A001B4" w:rsidRDefault="00E264D0" w:rsidP="00E264D0">
      <w:r w:rsidRPr="00A001B4">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A001B4" w:rsidRDefault="00E264D0" w:rsidP="00E264D0">
      <w:pPr>
        <w:numPr>
          <w:ilvl w:val="0"/>
          <w:numId w:val="1"/>
        </w:numPr>
        <w:tabs>
          <w:tab w:val="clear" w:pos="0"/>
        </w:tabs>
        <w:rPr>
          <w:b/>
          <w:bCs/>
        </w:rPr>
      </w:pPr>
      <w:r w:rsidRPr="00A001B4">
        <w:rPr>
          <w:b/>
          <w:bCs/>
        </w:rPr>
        <w:t>Înțelegerea obiectului Contractului</w:t>
      </w:r>
    </w:p>
    <w:p w14:paraId="24588279" w14:textId="77777777" w:rsidR="00E264D0" w:rsidRPr="00A001B4" w:rsidRDefault="00E264D0" w:rsidP="00E264D0">
      <w:r w:rsidRPr="00A001B4">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A001B4" w:rsidRDefault="00E264D0" w:rsidP="00E264D0">
      <w:r w:rsidRPr="00A001B4">
        <w:t>Obiectul Contractului este înțeles ca incluzând, fără a se limita la:</w:t>
      </w:r>
    </w:p>
    <w:p w14:paraId="6C43BA81" w14:textId="77777777" w:rsidR="00E264D0" w:rsidRPr="00A001B4" w:rsidRDefault="00E264D0" w:rsidP="00E264D0">
      <w:pPr>
        <w:jc w:val="left"/>
      </w:pPr>
      <w:r w:rsidRPr="00A001B4">
        <w:t>· livrarea, instalarea, configurarea și punerea în producție a componentelor hardware și software necesare;</w:t>
      </w:r>
      <w:r w:rsidRPr="00A001B4">
        <w:br/>
        <w:t>· realizarea serviciilor de analiză, proiectare și modelare a proceselor;</w:t>
      </w:r>
      <w:r w:rsidRPr="00A001B4">
        <w:br/>
        <w:t>· dezvoltarea, configurarea și integrarea componentelor software ale SIDISVA;</w:t>
      </w:r>
      <w:r w:rsidRPr="00A001B4">
        <w:br/>
        <w:t>· importul și migrarea datelor existente;</w:t>
      </w:r>
      <w:r w:rsidRPr="00A001B4">
        <w:br/>
        <w:t>· implementarea mecanismelor de securitate, audit, control al accesului și trasabilitate;</w:t>
      </w:r>
      <w:r w:rsidRPr="00A001B4">
        <w:br/>
        <w:t>· integrarea cu sisteme naționale și europene relevante, inclusiv în condițiile impuse de cadrul de interoperabilitate;</w:t>
      </w:r>
      <w:r w:rsidRPr="00A001B4">
        <w:br/>
        <w:t>· testarea funcțională, tehnică, de securitate, performanță și acceptanță;</w:t>
      </w:r>
      <w:r w:rsidRPr="00A001B4">
        <w:br/>
        <w:t>· instruirea utilizatorilor, administratorilor și personalului tehnic;</w:t>
      </w:r>
      <w:r w:rsidRPr="00A001B4">
        <w:br/>
        <w:t>· punerea în producție și acordarea suportului necesar pentru utilizarea efectivă a sistemului.</w:t>
      </w:r>
    </w:p>
    <w:p w14:paraId="7D56E890" w14:textId="77777777" w:rsidR="00E264D0" w:rsidRPr="00A001B4" w:rsidRDefault="00E264D0" w:rsidP="00E264D0">
      <w:r w:rsidRPr="00A001B4">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A001B4" w:rsidRDefault="00E264D0" w:rsidP="00E264D0">
      <w:pPr>
        <w:numPr>
          <w:ilvl w:val="0"/>
          <w:numId w:val="1"/>
        </w:numPr>
        <w:tabs>
          <w:tab w:val="clear" w:pos="0"/>
        </w:tabs>
        <w:rPr>
          <w:b/>
          <w:bCs/>
        </w:rPr>
      </w:pPr>
      <w:r w:rsidRPr="00A001B4">
        <w:rPr>
          <w:b/>
          <w:bCs/>
        </w:rPr>
        <w:t>Înțelegerea contextului instituțional și operațional</w:t>
      </w:r>
    </w:p>
    <w:p w14:paraId="3FD9ABFB" w14:textId="77777777" w:rsidR="00E264D0" w:rsidRPr="00A001B4" w:rsidRDefault="00E264D0" w:rsidP="00E264D0">
      <w:r w:rsidRPr="00A001B4">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A001B4" w:rsidRDefault="00E264D0" w:rsidP="00E264D0">
      <w:r w:rsidRPr="00A001B4">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A001B4" w:rsidRDefault="00E264D0" w:rsidP="00E264D0">
      <w:r w:rsidRPr="00A001B4">
        <w:t xml:space="preserve">În același timp, Ofertantul înțelege că SIDISVA trebuie să susțină trecerea de la procese administrative fragmentate, predominant manuale sau insuficient digitalizate, către fluxuri de lucru digitale, standardizate, </w:t>
      </w:r>
      <w:proofErr w:type="spellStart"/>
      <w:r w:rsidRPr="00A001B4">
        <w:t>auditabile</w:t>
      </w:r>
      <w:proofErr w:type="spellEnd"/>
      <w:r w:rsidRPr="00A001B4">
        <w:t xml:space="preserv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A001B4" w:rsidRDefault="00E264D0" w:rsidP="00E264D0">
      <w:pPr>
        <w:numPr>
          <w:ilvl w:val="0"/>
          <w:numId w:val="1"/>
        </w:numPr>
        <w:tabs>
          <w:tab w:val="clear" w:pos="0"/>
        </w:tabs>
        <w:rPr>
          <w:b/>
          <w:bCs/>
        </w:rPr>
      </w:pPr>
      <w:r w:rsidRPr="00A001B4">
        <w:rPr>
          <w:b/>
          <w:bCs/>
        </w:rPr>
        <w:t>Înțelegerea obiectivelor operaționale ale proiectului</w:t>
      </w:r>
    </w:p>
    <w:p w14:paraId="09888646" w14:textId="77777777" w:rsidR="00E264D0" w:rsidRPr="00A001B4" w:rsidRDefault="00E264D0" w:rsidP="00E264D0">
      <w:r w:rsidRPr="00A001B4">
        <w:t>Ofertantul înțelege că serviciile solicitate contribuie direct la atingerea următoarelor obiective operaționale:</w:t>
      </w:r>
    </w:p>
    <w:p w14:paraId="5593E653" w14:textId="77777777" w:rsidR="00E264D0" w:rsidRPr="00A001B4" w:rsidRDefault="00E264D0" w:rsidP="00E264D0">
      <w:pPr>
        <w:jc w:val="left"/>
      </w:pPr>
      <w:r w:rsidRPr="00A001B4">
        <w:t>· îmbunătățirea eficienței operaționale prin digitalizarea fluxurilor de lucru și reducerea timpului necesar procesării documentelor;</w:t>
      </w:r>
      <w:r w:rsidRPr="00A001B4">
        <w:br/>
        <w:t xml:space="preserve">· creșterea transparenței și responsabilității prin posibilitatea urmăririi activităților și deciziilor în </w:t>
      </w:r>
      <w:r w:rsidRPr="00A001B4">
        <w:lastRenderedPageBreak/>
        <w:t>timp real;</w:t>
      </w:r>
      <w:r w:rsidRPr="00A001B4">
        <w:br/>
        <w:t>· îmbunătățirea colaborării interinstituționale prin schimb rapid și eficient de informații între ANSVSA și alte instituții relevante;</w:t>
      </w:r>
      <w:r w:rsidRPr="00A001B4">
        <w:br/>
        <w:t>· asigurarea conformității cu cerințele legislative și reglementările europene aplicabile domeniului sanitar-veterinar, siguranței alimentelor, protecției datelor și securității cibernetice;</w:t>
      </w:r>
      <w:r w:rsidRPr="00A001B4">
        <w:br/>
        <w:t>· reducerea costurilor administrative prin automatizarea proceselor și reducerea utilizării documentelor pe suport hârtie;</w:t>
      </w:r>
      <w:r w:rsidRPr="00A001B4">
        <w:br/>
        <w:t>· îmbunătățirea experienței cetățenilor, medicilor veterinari, fermierilor și operatorilor economici prin acces rapid la informații și servicii publice digitale;</w:t>
      </w:r>
      <w:r w:rsidRPr="00A001B4">
        <w:br/>
        <w:t>· dezvoltarea unei platforme centrale pentru colectarea, stocarea, prelucrarea, raportarea și monitorizarea datelor relevante.</w:t>
      </w:r>
    </w:p>
    <w:p w14:paraId="25F7CF27" w14:textId="77777777" w:rsidR="00E264D0" w:rsidRPr="00A001B4" w:rsidRDefault="00E264D0" w:rsidP="00E264D0">
      <w:r w:rsidRPr="00A001B4">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A001B4" w:rsidRDefault="00E264D0" w:rsidP="00E264D0">
      <w:pPr>
        <w:numPr>
          <w:ilvl w:val="0"/>
          <w:numId w:val="1"/>
        </w:numPr>
        <w:tabs>
          <w:tab w:val="clear" w:pos="0"/>
        </w:tabs>
        <w:rPr>
          <w:b/>
          <w:bCs/>
        </w:rPr>
      </w:pPr>
      <w:r w:rsidRPr="00A001B4">
        <w:rPr>
          <w:b/>
          <w:bCs/>
        </w:rPr>
        <w:t>Înțelegerea obiectivelor specifice ale proiectului</w:t>
      </w:r>
    </w:p>
    <w:p w14:paraId="67F0DA34" w14:textId="77777777" w:rsidR="00E264D0" w:rsidRPr="00A001B4" w:rsidRDefault="00E264D0" w:rsidP="00E264D0">
      <w:r w:rsidRPr="00A001B4">
        <w:t xml:space="preserve">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w:t>
      </w:r>
      <w:proofErr w:type="spellStart"/>
      <w:r w:rsidRPr="00A001B4">
        <w:t>scalabilității</w:t>
      </w:r>
      <w:proofErr w:type="spellEnd"/>
      <w:r w:rsidRPr="00A001B4">
        <w:t xml:space="preserve"> și flexibilității pentru dezvoltări viitoare.</w:t>
      </w:r>
    </w:p>
    <w:p w14:paraId="1DEFEBA3" w14:textId="77777777" w:rsidR="00E264D0" w:rsidRPr="00A001B4" w:rsidRDefault="00E264D0" w:rsidP="00E264D0">
      <w:r w:rsidRPr="00A001B4">
        <w:t>În acest sens, Ofertantul înțelege că SIDISVA trebuie să asigure:</w:t>
      </w:r>
    </w:p>
    <w:p w14:paraId="182F9187" w14:textId="77777777" w:rsidR="00E264D0" w:rsidRPr="00A001B4" w:rsidRDefault="00E264D0" w:rsidP="00E264D0">
      <w:r w:rsidRPr="00A001B4">
        <w:t>· colectarea și prelucrarea unitară a datelor referitoare la sănătatea animalelor, siguranța alimentelor, inspecții, controale, analize și alte procese specifice domeniului;</w:t>
      </w:r>
      <w:r w:rsidRPr="00A001B4">
        <w:br/>
        <w:t>· acces rapid la informații și rapoarte relevante pentru managementul operațional și decizional;</w:t>
      </w:r>
      <w:r w:rsidRPr="00A001B4">
        <w:br/>
        <w:t>· funcționalități digitale pentru interacțiunea cu beneficiarii externi ai serviciilor ANSVSA;</w:t>
      </w:r>
      <w:r w:rsidRPr="00A001B4">
        <w:br/>
        <w:t>· mecanisme de autentificare, autorizare, management al identității și control al drepturilor de acces;</w:t>
      </w:r>
      <w:r w:rsidRPr="00A001B4">
        <w:br/>
        <w:t>· trasabilitatea acțiunilor realizate în sistem și auditarea proceselor;</w:t>
      </w:r>
      <w:r w:rsidRPr="00A001B4">
        <w:br/>
        <w:t>· interoperabilitate cu sisteme interne, naționale și europene;</w:t>
      </w:r>
      <w:r w:rsidRPr="00A001B4">
        <w:br/>
        <w:t>· posibilitatea de extindere ulterioară prin arhitectură modulară și servicii reutilizabile.</w:t>
      </w:r>
    </w:p>
    <w:p w14:paraId="73EE9C31" w14:textId="77777777" w:rsidR="00E264D0" w:rsidRPr="00A001B4" w:rsidRDefault="00E264D0" w:rsidP="00E264D0">
      <w:pPr>
        <w:numPr>
          <w:ilvl w:val="0"/>
          <w:numId w:val="1"/>
        </w:numPr>
        <w:tabs>
          <w:tab w:val="clear" w:pos="0"/>
        </w:tabs>
        <w:rPr>
          <w:b/>
          <w:bCs/>
        </w:rPr>
      </w:pPr>
      <w:r w:rsidRPr="00A001B4">
        <w:rPr>
          <w:b/>
          <w:bCs/>
        </w:rPr>
        <w:t>Înțelegerea importanței rezultatului Contractului</w:t>
      </w:r>
    </w:p>
    <w:p w14:paraId="23EAEDD4" w14:textId="77777777" w:rsidR="00E264D0" w:rsidRPr="00A001B4" w:rsidRDefault="00E264D0" w:rsidP="00E264D0">
      <w:r w:rsidRPr="00A001B4">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A001B4" w:rsidRDefault="00E264D0" w:rsidP="00E264D0">
      <w:r w:rsidRPr="00A001B4">
        <w:t>Importanța rezultatului Contractului constă în existența unui sistem funcțional, securizat și integrat care să permită:</w:t>
      </w:r>
    </w:p>
    <w:p w14:paraId="0BA6DEE6" w14:textId="77777777" w:rsidR="00E264D0" w:rsidRPr="00A001B4" w:rsidRDefault="00E264D0" w:rsidP="00E264D0">
      <w:pPr>
        <w:jc w:val="left"/>
      </w:pPr>
      <w:r w:rsidRPr="00A001B4">
        <w:t>· reducerea timpului de procesare a solicitărilor și documentelor;</w:t>
      </w:r>
      <w:r w:rsidRPr="00A001B4">
        <w:br/>
        <w:t>· creșterea calității și disponibilității datelor instituționale;</w:t>
      </w:r>
      <w:r w:rsidRPr="00A001B4">
        <w:br/>
        <w:t>· îmbunătățirea capacității de raportare, analiză și monitorizare;</w:t>
      </w:r>
      <w:r w:rsidRPr="00A001B4">
        <w:br/>
        <w:t>· creșterea trasabilității proceselor și a responsabilității instituționale;</w:t>
      </w:r>
      <w:r w:rsidRPr="00A001B4">
        <w:br/>
        <w:t>· reducerea erorilor generate de prelucrarea manuală a datelor;</w:t>
      </w:r>
      <w:r w:rsidRPr="00A001B4">
        <w:br/>
        <w:t>· simplificarea interacțiunii dintre ANSVSA și beneficiarii externi;</w:t>
      </w:r>
      <w:r w:rsidRPr="00A001B4">
        <w:br/>
        <w:t>· îmbunătățirea capacității instituției de a reacționa rapid la situații de urgență sanitar-veterinară și alimentară;</w:t>
      </w:r>
      <w:r w:rsidRPr="00A001B4">
        <w:br/>
        <w:t>· alinierea ANSVSA la standardele moderne ale administrației publice digitale.</w:t>
      </w:r>
    </w:p>
    <w:p w14:paraId="1BC1C57E" w14:textId="77777777" w:rsidR="00E264D0" w:rsidRPr="00A001B4" w:rsidRDefault="00E264D0" w:rsidP="00E264D0">
      <w:r w:rsidRPr="00A001B4">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A001B4" w:rsidRDefault="00E264D0" w:rsidP="00E264D0">
      <w:pPr>
        <w:numPr>
          <w:ilvl w:val="0"/>
          <w:numId w:val="1"/>
        </w:numPr>
        <w:tabs>
          <w:tab w:val="clear" w:pos="0"/>
        </w:tabs>
        <w:rPr>
          <w:b/>
          <w:bCs/>
        </w:rPr>
      </w:pPr>
      <w:r w:rsidRPr="00A001B4">
        <w:rPr>
          <w:b/>
          <w:bCs/>
        </w:rPr>
        <w:t>Înțelegerea specificului tehnic al serviciilor</w:t>
      </w:r>
    </w:p>
    <w:p w14:paraId="7EF0E0FD" w14:textId="77777777" w:rsidR="00E264D0" w:rsidRPr="00A001B4" w:rsidRDefault="00E264D0" w:rsidP="00E264D0">
      <w:r w:rsidRPr="00A001B4">
        <w:t xml:space="preserve">Ofertantul înțelege că specificul tehnic al serviciilor este determinat de cerințele de arhitectură, securitate, interoperabilitate, </w:t>
      </w:r>
      <w:proofErr w:type="spellStart"/>
      <w:r w:rsidRPr="00A001B4">
        <w:t>scalabilitate</w:t>
      </w:r>
      <w:proofErr w:type="spellEnd"/>
      <w:r w:rsidRPr="00A001B4">
        <w:t xml:space="preserve"> și integrare în Cloud-</w:t>
      </w:r>
      <w:proofErr w:type="spellStart"/>
      <w:r w:rsidRPr="00A001B4">
        <w:t>ul</w:t>
      </w:r>
      <w:proofErr w:type="spellEnd"/>
      <w:r w:rsidRPr="00A001B4">
        <w:t xml:space="preserve"> Guvernamental.</w:t>
      </w:r>
    </w:p>
    <w:p w14:paraId="79F4519A" w14:textId="77777777" w:rsidR="00E264D0" w:rsidRPr="00A001B4" w:rsidRDefault="00E264D0" w:rsidP="00E264D0">
      <w:r w:rsidRPr="00A001B4">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A001B4" w:rsidRDefault="00E264D0" w:rsidP="00E264D0">
      <w:r w:rsidRPr="00A001B4">
        <w:t xml:space="preserve">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w:t>
      </w:r>
      <w:proofErr w:type="spellStart"/>
      <w:r w:rsidRPr="00A001B4">
        <w:t>mock</w:t>
      </w:r>
      <w:proofErr w:type="spellEnd"/>
      <w:r w:rsidRPr="00A001B4">
        <w:t>-</w:t>
      </w:r>
      <w:proofErr w:type="spellStart"/>
      <w:r w:rsidRPr="00A001B4">
        <w:t>up</w:t>
      </w:r>
      <w:proofErr w:type="spellEnd"/>
      <w:r w:rsidRPr="00A001B4">
        <w:t>-uri pentru sistemele care nu sunt încă finalizate la momentul implementării.</w:t>
      </w:r>
    </w:p>
    <w:p w14:paraId="618163A7" w14:textId="77777777" w:rsidR="00E264D0" w:rsidRPr="00A001B4" w:rsidRDefault="00E264D0" w:rsidP="00E264D0">
      <w:r w:rsidRPr="00A001B4">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A001B4" w:rsidRDefault="00E264D0" w:rsidP="00E264D0">
      <w:pPr>
        <w:numPr>
          <w:ilvl w:val="0"/>
          <w:numId w:val="1"/>
        </w:numPr>
        <w:tabs>
          <w:tab w:val="clear" w:pos="0"/>
        </w:tabs>
        <w:rPr>
          <w:b/>
          <w:bCs/>
        </w:rPr>
      </w:pPr>
      <w:r w:rsidRPr="00A001B4">
        <w:rPr>
          <w:b/>
          <w:bCs/>
        </w:rPr>
        <w:t>Înțelegerea specificului funcțional al serviciilor</w:t>
      </w:r>
    </w:p>
    <w:p w14:paraId="0D1D565F" w14:textId="77777777" w:rsidR="00E264D0" w:rsidRPr="00A001B4" w:rsidRDefault="00E264D0" w:rsidP="00E264D0">
      <w:r w:rsidRPr="00A001B4">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A001B4" w:rsidRDefault="00E264D0" w:rsidP="00E264D0">
      <w:r w:rsidRPr="00A001B4">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A001B4" w:rsidRDefault="00E264D0" w:rsidP="00E264D0">
      <w:r w:rsidRPr="00A001B4">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A001B4" w:rsidRDefault="00E264D0" w:rsidP="00E264D0">
      <w:pPr>
        <w:numPr>
          <w:ilvl w:val="0"/>
          <w:numId w:val="1"/>
        </w:numPr>
        <w:tabs>
          <w:tab w:val="clear" w:pos="0"/>
        </w:tabs>
        <w:rPr>
          <w:b/>
          <w:bCs/>
        </w:rPr>
      </w:pPr>
      <w:r w:rsidRPr="00A001B4">
        <w:rPr>
          <w:b/>
          <w:bCs/>
        </w:rPr>
        <w:t>Înțelegerea cerințelor privind migrarea și calitatea datelor</w:t>
      </w:r>
    </w:p>
    <w:p w14:paraId="50B90986" w14:textId="77777777" w:rsidR="00E264D0" w:rsidRPr="00A001B4" w:rsidRDefault="00E264D0" w:rsidP="00E264D0">
      <w:r w:rsidRPr="00A001B4">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A001B4" w:rsidRDefault="00E264D0" w:rsidP="00E264D0">
      <w:r w:rsidRPr="00A001B4">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A001B4" w:rsidRDefault="00E264D0" w:rsidP="00E264D0">
      <w:pPr>
        <w:numPr>
          <w:ilvl w:val="0"/>
          <w:numId w:val="1"/>
        </w:numPr>
        <w:tabs>
          <w:tab w:val="clear" w:pos="0"/>
        </w:tabs>
        <w:rPr>
          <w:b/>
          <w:bCs/>
        </w:rPr>
      </w:pPr>
      <w:r w:rsidRPr="00A001B4">
        <w:rPr>
          <w:b/>
          <w:bCs/>
        </w:rPr>
        <w:t>Înțelegerea cerințelor privind testarea, instruirea și adoptarea sistemului</w:t>
      </w:r>
    </w:p>
    <w:p w14:paraId="246DC9C1" w14:textId="77777777" w:rsidR="00E264D0" w:rsidRPr="00A001B4" w:rsidRDefault="00E264D0" w:rsidP="00E264D0">
      <w:r w:rsidRPr="00A001B4">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A001B4" w:rsidRDefault="00E264D0" w:rsidP="00E264D0">
      <w:r w:rsidRPr="00A001B4">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A001B4" w:rsidRDefault="00E264D0" w:rsidP="00E264D0">
      <w:r w:rsidRPr="00A001B4">
        <w:lastRenderedPageBreak/>
        <w:t>Ofertantul înțelege că adoptarea sistemului presupune și gestionarea schimbării organizaționale. În acest sens, implicarea utilizatorilor-cheie, comunicarea permanentă, validarea etapizată a livrabilelor și asistența post-</w:t>
      </w:r>
      <w:proofErr w:type="spellStart"/>
      <w:r w:rsidRPr="00A001B4">
        <w:t>go</w:t>
      </w:r>
      <w:proofErr w:type="spellEnd"/>
      <w:r w:rsidRPr="00A001B4">
        <w:t>-live sunt elemente necesare pentru reducerea riscurilor de neutilizare sau utilizare incorectă a sistemului.</w:t>
      </w:r>
    </w:p>
    <w:p w14:paraId="4438E7A7" w14:textId="77777777" w:rsidR="00E264D0" w:rsidRPr="00A001B4" w:rsidRDefault="00E264D0" w:rsidP="00E264D0">
      <w:pPr>
        <w:numPr>
          <w:ilvl w:val="0"/>
          <w:numId w:val="1"/>
        </w:numPr>
        <w:tabs>
          <w:tab w:val="clear" w:pos="0"/>
        </w:tabs>
        <w:rPr>
          <w:b/>
          <w:bCs/>
        </w:rPr>
      </w:pPr>
      <w:r w:rsidRPr="00A001B4">
        <w:rPr>
          <w:b/>
          <w:bCs/>
        </w:rPr>
        <w:t>Corelarea metodologiei propuse cu obiectivele Contractului</w:t>
      </w:r>
    </w:p>
    <w:p w14:paraId="561BD71F" w14:textId="77777777" w:rsidR="00E264D0" w:rsidRPr="00A001B4" w:rsidRDefault="00E264D0" w:rsidP="00E264D0">
      <w:r w:rsidRPr="00A001B4">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A001B4" w:rsidRDefault="00E264D0" w:rsidP="00E264D0">
      <w:r w:rsidRPr="00A001B4">
        <w:t>Metodologia propusă va fi construită astfel încât să:</w:t>
      </w:r>
    </w:p>
    <w:p w14:paraId="1B866D00" w14:textId="77777777" w:rsidR="00E264D0" w:rsidRPr="00A001B4" w:rsidRDefault="00E264D0" w:rsidP="00A8114F">
      <w:pPr>
        <w:jc w:val="left"/>
      </w:pPr>
      <w:r w:rsidRPr="00A001B4">
        <w:t>· asigure trasabilitatea completă între cerințe, analiză, proiectare, dezvoltare, testare și recepție;</w:t>
      </w:r>
      <w:r w:rsidRPr="00A001B4">
        <w:br/>
        <w:t>· permită managementul controlat al riscurilor, problemelor, schimbărilor și livrabilelor;</w:t>
      </w:r>
      <w:r w:rsidRPr="00A001B4">
        <w:br/>
        <w:t>· asigure implicarea activă a Autorității Contractante și a utilizatorilor-cheie;</w:t>
      </w:r>
      <w:r w:rsidRPr="00A001B4">
        <w:br/>
        <w:t>· susțină implementarea graduală și controlată a funcționalităților;</w:t>
      </w:r>
      <w:r w:rsidRPr="00A001B4">
        <w:br/>
        <w:t xml:space="preserve">· garanteze respectarea cerințelor de securitate, interoperabilitate, </w:t>
      </w:r>
      <w:proofErr w:type="spellStart"/>
      <w:r w:rsidRPr="00A001B4">
        <w:t>scalabilitate</w:t>
      </w:r>
      <w:proofErr w:type="spellEnd"/>
      <w:r w:rsidRPr="00A001B4">
        <w:t xml:space="preserve"> și performanță;</w:t>
      </w:r>
      <w:r w:rsidRPr="00A001B4">
        <w:br/>
        <w:t>· asigure pregătirea utilizatorilor pentru exploatarea sistemului;</w:t>
      </w:r>
      <w:r w:rsidRPr="00A001B4">
        <w:br/>
        <w:t>· permită punerea în producție în condiții de siguranță și continuitate operațională;</w:t>
      </w:r>
      <w:r w:rsidRPr="00A001B4">
        <w:br/>
        <w:t>· contribuie la sustenabilitatea și extinderea ulterioară a sistemului.</w:t>
      </w:r>
    </w:p>
    <w:p w14:paraId="0F105492" w14:textId="77777777" w:rsidR="00E264D0" w:rsidRPr="00A001B4" w:rsidRDefault="00E264D0" w:rsidP="00E264D0">
      <w:r w:rsidRPr="00A001B4">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A001B4" w:rsidRDefault="00E264D0" w:rsidP="00E264D0">
      <w:r w:rsidRPr="00A001B4">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A001B4" w:rsidRDefault="008E46A5" w:rsidP="00B42622"/>
    <w:p w14:paraId="6A0FA8AC" w14:textId="03AD749E" w:rsidR="003960D1" w:rsidRPr="00A001B4" w:rsidRDefault="003960D1">
      <w:pPr>
        <w:pStyle w:val="Heading1"/>
        <w:numPr>
          <w:ilvl w:val="0"/>
          <w:numId w:val="59"/>
        </w:numPr>
      </w:pPr>
      <w:r w:rsidRPr="00A001B4">
        <w:t>Abordarea și metodologia propuse pentru prestarea serviciilor, datele de intrare și datele de ieșire pentru activitățile din cadrul Contractului</w:t>
      </w:r>
    </w:p>
    <w:p w14:paraId="5421FB8A" w14:textId="77777777" w:rsidR="007A4C8D" w:rsidRPr="00A001B4" w:rsidRDefault="007A4C8D" w:rsidP="007A4C8D"/>
    <w:p w14:paraId="14B5112E" w14:textId="69BB75F2" w:rsidR="007A4C8D" w:rsidRPr="00A001B4" w:rsidRDefault="007A4C8D" w:rsidP="00812EF8">
      <w:pPr>
        <w:pStyle w:val="Heading1"/>
      </w:pPr>
      <w:r w:rsidRPr="00A001B4">
        <w:t>Abordarea propus</w:t>
      </w:r>
      <w:r w:rsidR="00420999" w:rsidRPr="00A001B4">
        <w:t>ă</w:t>
      </w:r>
    </w:p>
    <w:p w14:paraId="5481C093" w14:textId="77777777" w:rsidR="007A4C8D" w:rsidRPr="00A001B4" w:rsidRDefault="007A4C8D" w:rsidP="007A4C8D"/>
    <w:p w14:paraId="1260FD5C" w14:textId="2387BCB0" w:rsidR="00E63276" w:rsidRPr="00A001B4" w:rsidRDefault="00863DBF" w:rsidP="004D21C9">
      <w:pPr>
        <w:pStyle w:val="Heading5"/>
      </w:pPr>
      <w:r w:rsidRPr="00A001B4">
        <w:t>Descrierea</w:t>
      </w:r>
      <w:r w:rsidR="00E63276" w:rsidRPr="00A001B4">
        <w:t xml:space="preserve"> abordării propuse</w:t>
      </w:r>
    </w:p>
    <w:p w14:paraId="5052E3BB" w14:textId="77777777" w:rsidR="009C2C61" w:rsidRPr="00A001B4" w:rsidRDefault="009C2C61" w:rsidP="009C2C61">
      <w:r w:rsidRPr="00A001B4">
        <w:t xml:space="preserve">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 </w:t>
      </w:r>
    </w:p>
    <w:p w14:paraId="1817CCFE" w14:textId="77777777" w:rsidR="0097661A" w:rsidRPr="00A001B4" w:rsidRDefault="0097661A" w:rsidP="0097661A">
      <w:r w:rsidRPr="00A001B4">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641FF5C7" w14:textId="77777777" w:rsidR="0097661A" w:rsidRPr="00A001B4" w:rsidRDefault="0097661A" w:rsidP="0097661A">
      <w:r w:rsidRPr="00A001B4">
        <w:t xml:space="preserve">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w:t>
      </w:r>
      <w:r w:rsidRPr="00A001B4">
        <w:lastRenderedPageBreak/>
        <w:t>publice digitale. În acest context, abordarea propusă este construită astfel încât să asigure o legătură directă și verificabilă între:</w:t>
      </w:r>
    </w:p>
    <w:p w14:paraId="3924BFE7" w14:textId="77777777" w:rsidR="0097661A" w:rsidRPr="00A001B4" w:rsidRDefault="0097661A">
      <w:pPr>
        <w:numPr>
          <w:ilvl w:val="0"/>
          <w:numId w:val="90"/>
        </w:numPr>
      </w:pPr>
      <w:r w:rsidRPr="00A001B4">
        <w:t>obiectivele generale și specifice ale proiectului SIDISVA;</w:t>
      </w:r>
    </w:p>
    <w:p w14:paraId="51E2D297" w14:textId="77777777" w:rsidR="0097661A" w:rsidRPr="00A001B4" w:rsidRDefault="0097661A">
      <w:pPr>
        <w:numPr>
          <w:ilvl w:val="0"/>
          <w:numId w:val="90"/>
        </w:numPr>
      </w:pPr>
      <w:r w:rsidRPr="00A001B4">
        <w:t>serviciile solicitate prin Caietul de Sarcini;</w:t>
      </w:r>
    </w:p>
    <w:p w14:paraId="05B5C440" w14:textId="77777777" w:rsidR="0097661A" w:rsidRPr="00A001B4" w:rsidRDefault="0097661A">
      <w:pPr>
        <w:numPr>
          <w:ilvl w:val="0"/>
          <w:numId w:val="90"/>
        </w:numPr>
      </w:pPr>
      <w:r w:rsidRPr="00A001B4">
        <w:t>activitățile concrete de analiză, proiectare, dezvoltare, configurare, integrare, migrare, testare, instruire și punere în producție;</w:t>
      </w:r>
    </w:p>
    <w:p w14:paraId="2936731D" w14:textId="77777777" w:rsidR="0097661A" w:rsidRPr="00A001B4" w:rsidRDefault="0097661A">
      <w:pPr>
        <w:numPr>
          <w:ilvl w:val="0"/>
          <w:numId w:val="90"/>
        </w:numPr>
      </w:pPr>
      <w:r w:rsidRPr="00A001B4">
        <w:t>rezultatele intermediare și finale care trebuie obținute;</w:t>
      </w:r>
    </w:p>
    <w:p w14:paraId="28EAEB4A" w14:textId="77777777" w:rsidR="0097661A" w:rsidRPr="00A001B4" w:rsidRDefault="0097661A">
      <w:pPr>
        <w:numPr>
          <w:ilvl w:val="0"/>
          <w:numId w:val="90"/>
        </w:numPr>
      </w:pPr>
      <w:r w:rsidRPr="00A001B4">
        <w:t>criteriile de calitate, securitate, trasabilitate și acceptanță aplicabile pe durata Contractului.</w:t>
      </w:r>
    </w:p>
    <w:p w14:paraId="575141DC" w14:textId="77777777" w:rsidR="0097661A" w:rsidRPr="00A001B4" w:rsidRDefault="0097661A" w:rsidP="0097661A">
      <w:r w:rsidRPr="00A001B4">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w:t>
      </w:r>
      <w:proofErr w:type="spellStart"/>
      <w:r w:rsidRPr="00A001B4">
        <w:t>ul</w:t>
      </w:r>
      <w:proofErr w:type="spellEnd"/>
      <w:r w:rsidRPr="00A001B4">
        <w:t xml:space="preserve"> Guvernamental, cerințelor de securitate cibernetică și necesității de asigurare a continuității operaționale după punerea în producție.</w:t>
      </w:r>
    </w:p>
    <w:p w14:paraId="635875CD" w14:textId="77777777" w:rsidR="0097661A" w:rsidRPr="00A001B4" w:rsidRDefault="0097661A" w:rsidP="0097661A">
      <w:r w:rsidRPr="00A001B4">
        <w:t xml:space="preserve">Abordarea de implementare combina rigoarea unei metodologii predictive de management de proiect, aliniată principiilor </w:t>
      </w:r>
      <w:r w:rsidRPr="00A001B4">
        <w:rPr>
          <w:b/>
          <w:bCs/>
        </w:rPr>
        <w:t>PRINCE2</w:t>
      </w:r>
      <w:r w:rsidRPr="00A001B4">
        <w:t xml:space="preserve">, cu mecanisme iterative și incrementale specifice abordărilor </w:t>
      </w:r>
      <w:r w:rsidRPr="00C65262">
        <w:rPr>
          <w:b/>
          <w:bCs/>
        </w:rPr>
        <w:t>Agile</w:t>
      </w:r>
      <w:r w:rsidRPr="00A001B4">
        <w:t>,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53AC345B" w14:textId="77777777" w:rsidR="0097661A" w:rsidRPr="00A001B4" w:rsidRDefault="0097661A" w:rsidP="0097661A">
      <w:r w:rsidRPr="00A001B4">
        <w:t xml:space="preserve">În acest sens, componenta </w:t>
      </w:r>
      <w:r w:rsidRPr="00A001B4">
        <w:rPr>
          <w:b/>
          <w:bCs/>
        </w:rPr>
        <w:t>PRINCE2</w:t>
      </w:r>
      <w:r w:rsidRPr="00A001B4">
        <w:t xml:space="preserve"> va fi utilizată pentru guvernanța Contractului, planificare, managementul drumului critic, managementul riscurilor, managementul calității, managementul comunicării, managementul schimbărilor, managementul livrabilelor și raportare. Componenta iterativă/</w:t>
      </w:r>
      <w:r w:rsidRPr="00C65262">
        <w:rPr>
          <w:b/>
          <w:bCs/>
        </w:rPr>
        <w:t>Agile</w:t>
      </w:r>
      <w:r w:rsidRPr="00A001B4">
        <w:t xml:space="preserve"> va fi utilizată în mod controlat pentru rafinarea cerințelor, validarea fluxurilor, demonstrații intermediare, prototipare, </w:t>
      </w:r>
      <w:proofErr w:type="spellStart"/>
      <w:r w:rsidRPr="00A001B4">
        <w:t>prioritizarea</w:t>
      </w:r>
      <w:proofErr w:type="spellEnd"/>
      <w:r w:rsidRPr="00A001B4">
        <w:t xml:space="preserve"> elementelor de implementare și tratarea observațiilor, fără a afecta obligațiile contractuale, criteriile de acceptanță și livrabilele formale asumate prin Caietul de Sarcini.</w:t>
      </w:r>
    </w:p>
    <w:p w14:paraId="10615CB4" w14:textId="77777777" w:rsidR="0097661A" w:rsidRPr="00A001B4" w:rsidRDefault="0097661A" w:rsidP="0097661A">
      <w:r w:rsidRPr="00A001B4">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w:t>
      </w:r>
      <w:proofErr w:type="spellStart"/>
      <w:r w:rsidRPr="00A001B4">
        <w:t>first</w:t>
      </w:r>
      <w:proofErr w:type="spellEnd"/>
      <w:r w:rsidRPr="00A001B4">
        <w:t xml:space="preserve"> / contract-</w:t>
      </w:r>
      <w:proofErr w:type="spellStart"/>
      <w:r w:rsidRPr="00A001B4">
        <w:t>first</w:t>
      </w:r>
      <w:proofErr w:type="spellEnd"/>
      <w:r w:rsidRPr="00A001B4">
        <w:t>, astfel încât interfețele, datele schimbate, regulile de validare, mecanismele de eroare și cerințele de securizare să fie definite și validate înainte de implementarea efectivă a integrărilor. 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22E3079" w14:textId="77777777" w:rsidR="0097661A" w:rsidRPr="00A001B4" w:rsidRDefault="0097661A" w:rsidP="0097661A">
      <w:r w:rsidRPr="00A001B4">
        <w:t>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sau modificări care nu exista in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w:t>
      </w:r>
      <w:proofErr w:type="spellStart"/>
      <w:r w:rsidRPr="00A001B4">
        <w:t>style</w:t>
      </w:r>
      <w:proofErr w:type="spellEnd"/>
      <w:r w:rsidRPr="00A001B4">
        <w:t>, adaptate cadrului contractual și mecanismelor de colaborare agreate cu Autoritatea Contractantă.</w:t>
      </w:r>
    </w:p>
    <w:p w14:paraId="3263EBDF" w14:textId="77777777" w:rsidR="00E63276" w:rsidRPr="00A001B4" w:rsidRDefault="00E63276" w:rsidP="00E63276"/>
    <w:p w14:paraId="619D87EF" w14:textId="386534FF" w:rsidR="00E63276" w:rsidRPr="00A001B4" w:rsidRDefault="00E63276" w:rsidP="004D21C9">
      <w:pPr>
        <w:pStyle w:val="Heading5"/>
      </w:pPr>
      <w:r w:rsidRPr="00A001B4">
        <w:t>Înțelegerea obiectivelor SIDISVA</w:t>
      </w:r>
    </w:p>
    <w:p w14:paraId="7374BBE1" w14:textId="77777777" w:rsidR="00E63276" w:rsidRPr="00A001B4" w:rsidRDefault="00E63276" w:rsidP="00E63276">
      <w:r w:rsidRPr="00A001B4">
        <w:t xml:space="preserve">Ofertantul înțelege că SIDISVA urmărește creșterea gradului de digitalizare a ANSVSA prin implementarea unui sistem informatic care să contribuie la eficientizarea proceselor interne, </w:t>
      </w:r>
      <w:r w:rsidRPr="00A001B4">
        <w:lastRenderedPageBreak/>
        <w:t>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A001B4" w:rsidRDefault="00E63276" w:rsidP="00E63276">
      <w:r w:rsidRPr="00A001B4">
        <w:t>Din perspectiva obiectivelor operaționale, SIDISVA trebuie să contribuie la:</w:t>
      </w:r>
    </w:p>
    <w:p w14:paraId="4340065A" w14:textId="77777777" w:rsidR="00E63276" w:rsidRPr="00A001B4" w:rsidRDefault="00E63276">
      <w:pPr>
        <w:numPr>
          <w:ilvl w:val="0"/>
          <w:numId w:val="66"/>
        </w:numPr>
      </w:pPr>
      <w:r w:rsidRPr="00A001B4">
        <w:t>digitalizarea fluxurilor de lucru aferente activităților sanitar-veterinare și de siguranță alimentară;</w:t>
      </w:r>
    </w:p>
    <w:p w14:paraId="0A4078A0" w14:textId="77777777" w:rsidR="00E63276" w:rsidRPr="00A001B4" w:rsidRDefault="00E63276">
      <w:pPr>
        <w:numPr>
          <w:ilvl w:val="0"/>
          <w:numId w:val="66"/>
        </w:numPr>
      </w:pPr>
      <w:r w:rsidRPr="00A001B4">
        <w:t>reducerea prelucrărilor manuale și a dependenței de documente pe suport hârtie;</w:t>
      </w:r>
    </w:p>
    <w:p w14:paraId="66604201" w14:textId="77777777" w:rsidR="00E63276" w:rsidRPr="00A001B4" w:rsidRDefault="00E63276">
      <w:pPr>
        <w:numPr>
          <w:ilvl w:val="0"/>
          <w:numId w:val="66"/>
        </w:numPr>
      </w:pPr>
      <w:r w:rsidRPr="00A001B4">
        <w:t>îmbunătățirea timpilor de procesare și a capacității de reacție instituțională;</w:t>
      </w:r>
    </w:p>
    <w:p w14:paraId="15D0FCD4" w14:textId="77777777" w:rsidR="00E63276" w:rsidRPr="00A001B4" w:rsidRDefault="00E63276">
      <w:pPr>
        <w:numPr>
          <w:ilvl w:val="0"/>
          <w:numId w:val="66"/>
        </w:numPr>
      </w:pPr>
      <w:r w:rsidRPr="00A001B4">
        <w:t xml:space="preserve">colectarea, stocarea, prelucrarea și raportarea datelor într-un mod controlat, coerent și </w:t>
      </w:r>
      <w:proofErr w:type="spellStart"/>
      <w:r w:rsidRPr="00A001B4">
        <w:t>auditabil</w:t>
      </w:r>
      <w:proofErr w:type="spellEnd"/>
      <w:r w:rsidRPr="00A001B4">
        <w:t>;</w:t>
      </w:r>
    </w:p>
    <w:p w14:paraId="0D800A0A" w14:textId="77777777" w:rsidR="00E63276" w:rsidRPr="00A001B4" w:rsidRDefault="00E63276">
      <w:pPr>
        <w:numPr>
          <w:ilvl w:val="0"/>
          <w:numId w:val="66"/>
        </w:numPr>
      </w:pPr>
      <w:r w:rsidRPr="00A001B4">
        <w:t>facilitarea accesului cetățenilor, medicilor veterinari, operatorilor economici și altor categorii de utilizatori la servicii digitale;</w:t>
      </w:r>
    </w:p>
    <w:p w14:paraId="040DDDE1" w14:textId="77777777" w:rsidR="00E63276" w:rsidRPr="00A001B4" w:rsidRDefault="00E63276">
      <w:pPr>
        <w:numPr>
          <w:ilvl w:val="0"/>
          <w:numId w:val="66"/>
        </w:numPr>
      </w:pPr>
      <w:r w:rsidRPr="00A001B4">
        <w:t>asigurarea interoperabilității cu sisteme relevante la nivel național și european, în limitele cerințelor definite prin Caietul de Sarcini;</w:t>
      </w:r>
    </w:p>
    <w:p w14:paraId="2305B5B7" w14:textId="77777777" w:rsidR="00E63276" w:rsidRPr="00A001B4" w:rsidRDefault="00E63276">
      <w:pPr>
        <w:numPr>
          <w:ilvl w:val="0"/>
          <w:numId w:val="66"/>
        </w:numPr>
      </w:pPr>
      <w:r w:rsidRPr="00A001B4">
        <w:t>asigurarea unui nivel adecvat de securitate informatică și informațională pe întreg ciclul de viață al sistemului;</w:t>
      </w:r>
    </w:p>
    <w:p w14:paraId="2D18F111" w14:textId="77777777" w:rsidR="00E63276" w:rsidRPr="00A001B4" w:rsidRDefault="00E63276">
      <w:pPr>
        <w:numPr>
          <w:ilvl w:val="0"/>
          <w:numId w:val="66"/>
        </w:numPr>
      </w:pPr>
      <w:r w:rsidRPr="00A001B4">
        <w:t>crearea premiselor pentru operarea sustenabilă a SIDISVA după finalizarea Contractului.</w:t>
      </w:r>
    </w:p>
    <w:p w14:paraId="30E4ECDF" w14:textId="77777777" w:rsidR="00E63276" w:rsidRPr="00A001B4" w:rsidRDefault="00E63276" w:rsidP="00E63276">
      <w:r w:rsidRPr="00A001B4">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7979388B" w14:textId="77777777" w:rsidR="009C2C61" w:rsidRPr="00A001B4" w:rsidRDefault="009C2C61" w:rsidP="00E63276"/>
    <w:p w14:paraId="57AA21BD" w14:textId="77777777" w:rsidR="009C2C61" w:rsidRPr="00A001B4" w:rsidRDefault="009C2C61" w:rsidP="009C2C61">
      <w:pPr>
        <w:pStyle w:val="Heading5"/>
      </w:pPr>
      <w:r w:rsidRPr="00A001B4">
        <w:t>Corelarea abordării propuse cu obiectivul general, obiectivele operaționale și obiectivele specifice ale SIDISVA</w:t>
      </w:r>
    </w:p>
    <w:p w14:paraId="34DD2E12" w14:textId="77777777" w:rsidR="009C2C61" w:rsidRPr="00A001B4" w:rsidRDefault="009C2C61" w:rsidP="009C2C61">
      <w:r w:rsidRPr="00A001B4">
        <w:t>Abordarea propusă este construită în corelare directă cu obiectivul general al proiectului SIDISVA, respectiv creșterea gradului de digitalizare a ANSVSA prin dezvoltarea sistemului informatic SIDISVA, dezvoltarea sistemului intern de servicii publice și integrarea acestuia în ecosistemul Cloud-ului Guvernamental. Ofertantul înțelege că acest obiectiv general nu poate fi atins exclusiv prin dezvoltarea unei aplicații software, ci prin realizarea unui sistem informatic integrat, operațional, securizat, interoperabil, scalabil și utilizabil de către structurile ANSVSA, instituțiile subordonate, utilizatorii interni și beneficiarii externi ai serviciilor publice digitale.</w:t>
      </w:r>
    </w:p>
    <w:p w14:paraId="243D3D49" w14:textId="77777777" w:rsidR="009C2C61" w:rsidRPr="00A001B4" w:rsidRDefault="009C2C61" w:rsidP="009C2C61">
      <w:r w:rsidRPr="00A001B4">
        <w:t>În acest sens, abordarea propusă tratează SIDISVA ca sistem instituțional complex, care trebuie să susțină atât digitalizarea proceselor interne ale ANSVSA, cât și furnizarea de servicii publice digitale către cetățeni, medici veterinari și operatori economici. Integrarea în ecosistemul Cloud-ului Guvernamental este tratată ca element structural al abordării, având impact asupra arhitecturii, securității, disponibilității, interoperabilității, administrării și operării sistemului.</w:t>
      </w:r>
    </w:p>
    <w:p w14:paraId="5C64DDB4" w14:textId="77777777" w:rsidR="009C2C61" w:rsidRPr="00A001B4" w:rsidRDefault="009C2C61" w:rsidP="009C2C61">
      <w:pPr>
        <w:numPr>
          <w:ilvl w:val="0"/>
          <w:numId w:val="1"/>
        </w:numPr>
        <w:tabs>
          <w:tab w:val="clear" w:pos="0"/>
        </w:tabs>
        <w:rPr>
          <w:b/>
          <w:bCs/>
        </w:rPr>
      </w:pPr>
      <w:r w:rsidRPr="00A001B4">
        <w:rPr>
          <w:b/>
          <w:bCs/>
        </w:rPr>
        <w:t>1. Îmbunătățirea eficienței operaționale</w:t>
      </w:r>
    </w:p>
    <w:p w14:paraId="249A2779" w14:textId="77777777" w:rsidR="009C2C61" w:rsidRPr="00A001B4" w:rsidRDefault="009C2C61" w:rsidP="009C2C61">
      <w:r w:rsidRPr="00A001B4">
        <w:t>Primul obiectiv operațional urmărește îmbunătățirea eficienței operaționale prin digitalizarea fluxurilor de lucru, reducerea timpului necesar procesării documentelor și îmbunătățirea vitezei de luare a deciziilor, inclusiv în situații de urgență sanitar-veterinară și alimentară.</w:t>
      </w:r>
    </w:p>
    <w:p w14:paraId="48E901B5" w14:textId="77777777" w:rsidR="009C2C61" w:rsidRPr="00A001B4" w:rsidRDefault="009C2C61" w:rsidP="009C2C61">
      <w:r w:rsidRPr="00A001B4">
        <w:t>Abordarea propusă răspunde acestui obiectiv prin tratarea analizei proceselor ca activitate critică în etapa de analiză sistem. Ofertantul va identifica fluxurile operaționale relevante, actorii implicați, pașii de proces, datele utilizate, deciziile, aprobările, notificările și punctele de control, astfel încât proiectarea SIDISVA să permită digitalizarea coerentă a acestora. Modelarea proceselor, inclusiv prin metode precum BPMN acolo unde este relevant, va permite descrierea clară a fluxurilor existente și a fluxurilor digitalizate propuse.</w:t>
      </w:r>
    </w:p>
    <w:p w14:paraId="2DF351CD" w14:textId="77777777" w:rsidR="009C2C61" w:rsidRPr="00A001B4" w:rsidRDefault="009C2C61" w:rsidP="009C2C61">
      <w:r w:rsidRPr="00A001B4">
        <w:t xml:space="preserve">În etapa de dezvoltare/configurare/integrare, acest obiectiv va fi susținut prin implementarea funcționalităților care permit automatizarea fluxurilor, reducerea intervențiilor manuale, utilizarea datelor structurate, transmiterea electronică a informațiilor, notificări, urmărirea stadiilor de proces și generarea de evidențe operaționale. În etapa de testare, eficiența operațională va fi verificată </w:t>
      </w:r>
      <w:r w:rsidRPr="00A001B4">
        <w:lastRenderedPageBreak/>
        <w:t>prin scenarii de test care urmăresc nu doar funcționarea izolată a ecranelor, ci parcurgerea completă a fluxurilor relevante, inclusiv timpii de procesare, consistența datelor și comportamentul sistemului în situații operaționale reprezentative.</w:t>
      </w:r>
    </w:p>
    <w:p w14:paraId="6A95DF2A" w14:textId="77777777" w:rsidR="009C2C61" w:rsidRPr="00A001B4" w:rsidRDefault="009C2C61" w:rsidP="009C2C61">
      <w:r w:rsidRPr="00A001B4">
        <w:t>Astfel, abordarea propusă asigură că eficiența operațională este urmărită de la analiză până la acceptanță, nu doar declarată ca beneficiu general al digitalizării.</w:t>
      </w:r>
    </w:p>
    <w:p w14:paraId="129F4938" w14:textId="77777777" w:rsidR="009C2C61" w:rsidRPr="00A001B4" w:rsidRDefault="009C2C61" w:rsidP="009C2C61">
      <w:pPr>
        <w:numPr>
          <w:ilvl w:val="0"/>
          <w:numId w:val="1"/>
        </w:numPr>
        <w:tabs>
          <w:tab w:val="clear" w:pos="0"/>
        </w:tabs>
        <w:rPr>
          <w:b/>
          <w:bCs/>
        </w:rPr>
      </w:pPr>
      <w:r w:rsidRPr="00A001B4">
        <w:rPr>
          <w:b/>
          <w:bCs/>
        </w:rPr>
        <w:t>2. Creșterea transparenței și a responsabilității</w:t>
      </w:r>
    </w:p>
    <w:p w14:paraId="03C89F99" w14:textId="77777777" w:rsidR="009C2C61" w:rsidRPr="00A001B4" w:rsidRDefault="009C2C61" w:rsidP="009C2C61">
      <w:r w:rsidRPr="00A001B4">
        <w:t>Al doilea obiectiv operațional vizează creșterea transparenței și responsabilității prin urmărirea activităților și deciziilor luate de ANSVSA în timp real, contribuind la o monitorizare mai bună și la creșterea responsabilității instituționale.</w:t>
      </w:r>
    </w:p>
    <w:p w14:paraId="429F512D" w14:textId="77777777" w:rsidR="009C2C61" w:rsidRPr="00A001B4" w:rsidRDefault="009C2C61" w:rsidP="009C2C61">
      <w:r w:rsidRPr="00A001B4">
        <w:t>Abordarea propusă susține acest obiectiv prin includerea cerințelor de trasabilitate, jurnalizare, audit, raportare și monitorizare încă din etapa de analiză și proiectare. Pentru fiecare flux relevant se vor identifica evenimentele care trebuie urmărite, utilizatorii implicați, acțiunile care trebuie jurnalizate, stările proceselor, informațiile necesare pentru monitorizare și regulile de acces la aceste informații.</w:t>
      </w:r>
    </w:p>
    <w:p w14:paraId="74FA05B5" w14:textId="77777777" w:rsidR="009C2C61" w:rsidRPr="00A001B4" w:rsidRDefault="009C2C61" w:rsidP="009C2C61">
      <w:r w:rsidRPr="00A001B4">
        <w:t>În proiectare, aceste cerințe vor fi transpuse în mecanisme funcționale și tehnice privind istoricul operațiunilor, stadiile proceselor, drepturile de acces, auditul acțiunilor și raportarea. În dezvoltare și testare, Ofertantul va urmări ca sistemul să permită consultarea stadiilor, urmărirea deciziilor și verificarea acțiunilor realizate de utilizatori, conform rolurilor și drepturilor definite.</w:t>
      </w:r>
    </w:p>
    <w:p w14:paraId="36B9F334" w14:textId="77777777" w:rsidR="009C2C61" w:rsidRPr="00A001B4" w:rsidRDefault="009C2C61" w:rsidP="009C2C61">
      <w:r w:rsidRPr="00A001B4">
        <w:t>Prin această abordare, transparența nu este tratată ca simplă expunere de informații, ci ca rezultat al unui sistem controlat de trasabilitate, responsabilitate și auditabilitate, adaptat specificului ANSVSA și cerințelor de securitate.</w:t>
      </w:r>
    </w:p>
    <w:p w14:paraId="16B3F4E0" w14:textId="77777777" w:rsidR="009C2C61" w:rsidRPr="00A001B4" w:rsidRDefault="009C2C61" w:rsidP="009C2C61">
      <w:pPr>
        <w:numPr>
          <w:ilvl w:val="0"/>
          <w:numId w:val="1"/>
        </w:numPr>
        <w:tabs>
          <w:tab w:val="clear" w:pos="0"/>
        </w:tabs>
        <w:rPr>
          <w:b/>
          <w:bCs/>
        </w:rPr>
      </w:pPr>
      <w:r w:rsidRPr="00A001B4">
        <w:rPr>
          <w:b/>
          <w:bCs/>
        </w:rPr>
        <w:t>3. Îmbunătățirea colaborării interinstituționale</w:t>
      </w:r>
    </w:p>
    <w:p w14:paraId="10C5E6D5" w14:textId="77777777" w:rsidR="009C2C61" w:rsidRPr="00A001B4" w:rsidRDefault="009C2C61" w:rsidP="009C2C61">
      <w:r w:rsidRPr="00A001B4">
        <w:t>Al treilea obiectiv operațional privește îmbunătățirea colaborării interinstituționale prin schimbul rapid și eficient de informații între ANSVSA și alte instituții relevante, inclusiv ministere, agenții, autorități locale sau structuri europene.</w:t>
      </w:r>
    </w:p>
    <w:p w14:paraId="1335285D" w14:textId="77777777" w:rsidR="009C2C61" w:rsidRPr="00A001B4" w:rsidRDefault="009C2C61" w:rsidP="009C2C61">
      <w:r w:rsidRPr="00A001B4">
        <w:t>Abordarea propusă tratează interoperabilitatea ca dimensiune esențială a SIDISVA. În etapa de analiză vor fi identificate sistemele, instituțiile, fluxurile de date, tipurile de informații schimbate, frecvența schimbului, cerințele de securitate, responsabilitățile și constrângerile tehnice. În proiectare, aceste elemente vor fi transpuse în arhitectura de integrare, interfețe, reguli de validare, mecanisme de autentificare/autorizare, mecanisme de tratare a erorilor și cerințe de audit.</w:t>
      </w:r>
    </w:p>
    <w:p w14:paraId="795A26FD" w14:textId="77777777" w:rsidR="009C2C61" w:rsidRPr="00A001B4" w:rsidRDefault="009C2C61" w:rsidP="009C2C61">
      <w:r w:rsidRPr="00A001B4">
        <w:t>Pentru integrare, Ofertantul va utiliza o abordare API-</w:t>
      </w:r>
      <w:proofErr w:type="spellStart"/>
      <w:r w:rsidRPr="00A001B4">
        <w:t>first</w:t>
      </w:r>
      <w:proofErr w:type="spellEnd"/>
      <w:r w:rsidRPr="00A001B4">
        <w:t xml:space="preserve"> / contract-</w:t>
      </w:r>
      <w:proofErr w:type="spellStart"/>
      <w:r w:rsidRPr="00A001B4">
        <w:t>first</w:t>
      </w:r>
      <w:proofErr w:type="spellEnd"/>
      <w:r w:rsidRPr="00A001B4">
        <w:t xml:space="preserve"> pentru interfețe aplicative, astfel încât schimbul de date să fie definit, documentat și testabil înainte de implementarea efectivă. Pentru fluxurile de date care necesită extragere, transformare, agregare sau încărcare, abordarea va utiliza mecanisme ETL/ELT, în special acolo unde datele sunt necesare pentru raportare, analiză sau consolidare.</w:t>
      </w:r>
    </w:p>
    <w:p w14:paraId="1296A263" w14:textId="77777777" w:rsidR="009C2C61" w:rsidRPr="00A001B4" w:rsidRDefault="009C2C61" w:rsidP="009C2C61">
      <w:r w:rsidRPr="00A001B4">
        <w:t>Această abordare permite separarea clară între integrarea aplicativă și integrarea datelor, reducând riscul de ambiguitate tehnică și asigurând o bază coerentă pentru colaborarea interinstituțională.</w:t>
      </w:r>
    </w:p>
    <w:p w14:paraId="37E067CA" w14:textId="77777777" w:rsidR="009C2C61" w:rsidRPr="00A001B4" w:rsidRDefault="009C2C61" w:rsidP="009C2C61">
      <w:pPr>
        <w:numPr>
          <w:ilvl w:val="0"/>
          <w:numId w:val="1"/>
        </w:numPr>
        <w:tabs>
          <w:tab w:val="clear" w:pos="0"/>
        </w:tabs>
        <w:rPr>
          <w:b/>
          <w:bCs/>
        </w:rPr>
      </w:pPr>
      <w:r w:rsidRPr="00A001B4">
        <w:rPr>
          <w:b/>
          <w:bCs/>
        </w:rPr>
        <w:t>4. Conformitatea cu cerințele legislative și reglementările UE</w:t>
      </w:r>
    </w:p>
    <w:p w14:paraId="36FA7039" w14:textId="77777777" w:rsidR="009C2C61" w:rsidRPr="00A001B4" w:rsidRDefault="009C2C61" w:rsidP="009C2C61">
      <w:r w:rsidRPr="00A001B4">
        <w:t>Al patrulea obiectiv operațional urmărește facilitarea respectării reglementărilor europene și naționale aplicabile în domeniul siguranței alimentare și sănătății veterinare, precum și raportarea corespunzătoare către instituțiile europene.</w:t>
      </w:r>
    </w:p>
    <w:p w14:paraId="40B00B41" w14:textId="77777777" w:rsidR="009C2C61" w:rsidRPr="00A001B4" w:rsidRDefault="009C2C61" w:rsidP="009C2C61">
      <w:r w:rsidRPr="00A001B4">
        <w:t>Abordarea propusă tratează conformitatea ca cerință transversală, aplicabilă în analiză, proiectare, dezvoltare, testare, documentare și acceptanță. În etapa de analiză, Ofertantul va identifica cerințele legislative, normative și procedurale relevante pentru fluxurile și funcționalitățile SIDISVA, în limitele Caietului de Sarcini și ale informațiilor puse la dispoziție de Autoritatea Contractantă. Aceste cerințe vor fi corelate cu procesele, datele, rapoartele, drepturile de acces și regulile de păstrare/consultare a informațiilor.</w:t>
      </w:r>
    </w:p>
    <w:p w14:paraId="3CACA091" w14:textId="77777777" w:rsidR="009C2C61" w:rsidRPr="00A001B4" w:rsidRDefault="009C2C61" w:rsidP="009C2C61">
      <w:r w:rsidRPr="00A001B4">
        <w:t>În etapa de proiectare, conformitatea va fi reflectată în modelul funcțional, modelul de date, fluxurile de aprobare, mecanismele de audit, regulile de acces, raportare și documentare. În etapa de testare, scenariile de test vor include verificări privind respectarea fluxurilor și regulilor relevante, astfel încât sistemul să susțină obligațiile instituționale ale ANSVSA.</w:t>
      </w:r>
    </w:p>
    <w:p w14:paraId="4598C05A" w14:textId="77777777" w:rsidR="009C2C61" w:rsidRPr="00A001B4" w:rsidRDefault="009C2C61" w:rsidP="009C2C61">
      <w:r w:rsidRPr="00A001B4">
        <w:lastRenderedPageBreak/>
        <w:t>Această abordare nu promite conformitate abstractă, ci asigură trasabilitatea dintre cerințele aplicabile, funcționalitățile implementate, testele executate și livrabilele acceptate.</w:t>
      </w:r>
    </w:p>
    <w:p w14:paraId="10182932" w14:textId="77777777" w:rsidR="009C2C61" w:rsidRPr="00A001B4" w:rsidRDefault="009C2C61" w:rsidP="009C2C61">
      <w:pPr>
        <w:numPr>
          <w:ilvl w:val="0"/>
          <w:numId w:val="1"/>
        </w:numPr>
        <w:tabs>
          <w:tab w:val="clear" w:pos="0"/>
        </w:tabs>
        <w:rPr>
          <w:b/>
          <w:bCs/>
        </w:rPr>
      </w:pPr>
      <w:r w:rsidRPr="00A001B4">
        <w:rPr>
          <w:b/>
          <w:bCs/>
        </w:rPr>
        <w:t>5. Reducerea costurilor administrative</w:t>
      </w:r>
    </w:p>
    <w:p w14:paraId="09F1173E" w14:textId="77777777" w:rsidR="009C2C61" w:rsidRPr="00A001B4" w:rsidRDefault="009C2C61" w:rsidP="009C2C61">
      <w:r w:rsidRPr="00A001B4">
        <w:t>Al cincilea obiectiv operațional vizează reducerea costurilor administrative prin automatizarea proceselor și eliminarea sau diminuarea utilizării documentelor pe suport hârtie, precum și reducerea erorilor umane asociate manipulării manuale a datelor.</w:t>
      </w:r>
    </w:p>
    <w:p w14:paraId="01156238" w14:textId="77777777" w:rsidR="009C2C61" w:rsidRPr="00A001B4" w:rsidRDefault="009C2C61" w:rsidP="009C2C61">
      <w:r w:rsidRPr="00A001B4">
        <w:t>Abordarea propusă contribuie la acest obiectiv prin digitalizarea fluxurilor, utilizarea formularelor și datelor structurate, eliminarea introducerilor repetate de informații, reducerea prelucrărilor manuale, validarea automată a datelor acolo unde este aplicabil și consolidarea informațiilor într-un sistem integrat.</w:t>
      </w:r>
    </w:p>
    <w:p w14:paraId="2C65B6C4" w14:textId="77777777" w:rsidR="009C2C61" w:rsidRPr="00A001B4" w:rsidRDefault="009C2C61" w:rsidP="009C2C61">
      <w:r w:rsidRPr="00A001B4">
        <w:t>În analiza de proces, Ofertantul va identifica zonele în care datele sunt introduse manual, duplicate, transmise necontrolat sau prelucrate prin instrumente nestructurate. În proiectare, aceste zone vor fi abordate prin mecanisme de colectare digitală, validare, reutilizare a datelor, integrare și raportare. În testare, scenariile vor urmări comportamentul fluxurilor digitalizate și reducerea dependenței de operațiuni manuale.</w:t>
      </w:r>
    </w:p>
    <w:p w14:paraId="55214E6D" w14:textId="77777777" w:rsidR="009C2C61" w:rsidRPr="00A001B4" w:rsidRDefault="009C2C61" w:rsidP="009C2C61">
      <w:r w:rsidRPr="00A001B4">
        <w:t>Prin această abordare, reducerea costurilor administrative este susținută prin optimizarea proceselor și a fluxurilor de date, nu doar prin înlocuirea suportului hârtie cu formulare electronice.</w:t>
      </w:r>
    </w:p>
    <w:p w14:paraId="79CA8D0A" w14:textId="77777777" w:rsidR="009C2C61" w:rsidRPr="00A001B4" w:rsidRDefault="009C2C61" w:rsidP="009C2C61">
      <w:pPr>
        <w:numPr>
          <w:ilvl w:val="0"/>
          <w:numId w:val="1"/>
        </w:numPr>
        <w:tabs>
          <w:tab w:val="clear" w:pos="0"/>
        </w:tabs>
        <w:rPr>
          <w:b/>
          <w:bCs/>
        </w:rPr>
      </w:pPr>
      <w:r w:rsidRPr="00A001B4">
        <w:rPr>
          <w:b/>
          <w:bCs/>
        </w:rPr>
        <w:t>6. Îmbunătățirea experienței cetățenilor, medicilor veterinari și companiilor</w:t>
      </w:r>
    </w:p>
    <w:p w14:paraId="6A91AE45" w14:textId="77777777" w:rsidR="009C2C61" w:rsidRPr="00A001B4" w:rsidRDefault="009C2C61" w:rsidP="009C2C61">
      <w:r w:rsidRPr="00A001B4">
        <w:t>Al șaselea obiectiv operațional urmărește îmbunătățirea experienței utilizatorilor externi — cetățeni, medici veterinari și operatori economici — prin acces rapid la informații și servicii, reducerea timpului de așteptare și eliminarea barierelor birocratice prin platforme online intuitive și ușor de utilizat.</w:t>
      </w:r>
    </w:p>
    <w:p w14:paraId="71D76DCC" w14:textId="77777777" w:rsidR="009C2C61" w:rsidRPr="00A001B4" w:rsidRDefault="009C2C61" w:rsidP="009C2C61">
      <w:r w:rsidRPr="00A001B4">
        <w:t>Abordarea propusă tratează experiența utilizatorului ca rezultat al analizei corecte a profilurilor de utilizatori, al proiectării fluxurilor digitale și al testării utilizabilității. În etapa de analiză vor fi identificate categoriile de utilizatori externi, nevoile acestora, tipurile de servicii accesate, datele furnizate, documentele utilizate și interacțiunile cu ANSVSA. În proiectare, aceste elemente vor fi transpuse în fluxuri clare, interfețe coerente, mesaje explicite, pași de lucru limitați la strictul necesar și mecanisme de urmărire a solicitărilor.</w:t>
      </w:r>
    </w:p>
    <w:p w14:paraId="709C180D" w14:textId="77777777" w:rsidR="009C2C61" w:rsidRPr="00A001B4" w:rsidRDefault="009C2C61" w:rsidP="009C2C61">
      <w:r w:rsidRPr="00A001B4">
        <w:t>Pentru portalul public și funcționalitățile destinate utilizatorilor externi, Ofertantul va urmări ca soluția să fie accesibilă, intuitivă, coerentă și adaptată scopului serviciilor publice digitale. Testarea va include scenarii relevante pentru utilizatorii externi, astfel încât experiența acestora să fie validată înainte de punerea în producție.</w:t>
      </w:r>
    </w:p>
    <w:p w14:paraId="2F53AF1F" w14:textId="77777777" w:rsidR="009C2C61" w:rsidRPr="00A001B4" w:rsidRDefault="009C2C61" w:rsidP="009C2C61">
      <w:r w:rsidRPr="00A001B4">
        <w:t>Această abordare sprijină obiectivul de creștere a gradului de satisfacție al beneficiarilor serviciilor publice digitale furnizate de ANSVSA.</w:t>
      </w:r>
    </w:p>
    <w:p w14:paraId="1B02FA8B" w14:textId="77777777" w:rsidR="00A001B4" w:rsidRPr="00A001B4" w:rsidRDefault="00A001B4" w:rsidP="009C2C61"/>
    <w:p w14:paraId="60462315" w14:textId="77777777" w:rsidR="00A001B4" w:rsidRPr="00A001B4" w:rsidRDefault="00A001B4" w:rsidP="00A001B4">
      <w:pPr>
        <w:pStyle w:val="Heading5"/>
      </w:pPr>
      <w:r w:rsidRPr="00A001B4">
        <w:t>Corelarea abordării cu obiectivele specifice ale proiectului</w:t>
      </w:r>
    </w:p>
    <w:p w14:paraId="7DBCB56A" w14:textId="77777777" w:rsidR="00A001B4" w:rsidRPr="00A001B4" w:rsidRDefault="00A001B4" w:rsidP="00A001B4">
      <w:pPr>
        <w:numPr>
          <w:ilvl w:val="0"/>
          <w:numId w:val="1"/>
        </w:numPr>
        <w:tabs>
          <w:tab w:val="clear" w:pos="0"/>
        </w:tabs>
        <w:rPr>
          <w:b/>
          <w:bCs/>
        </w:rPr>
      </w:pPr>
      <w:r w:rsidRPr="00A001B4">
        <w:rPr>
          <w:b/>
          <w:bCs/>
        </w:rPr>
        <w:t>1. Implementarea unui sistem integrat de management al datelor</w:t>
      </w:r>
    </w:p>
    <w:p w14:paraId="4B88AD13" w14:textId="77777777" w:rsidR="00A001B4" w:rsidRPr="00A001B4" w:rsidRDefault="00A001B4" w:rsidP="00A001B4">
      <w:r w:rsidRPr="00A001B4">
        <w:t>Primul obiectiv specific urmărește dezvoltarea unei platforme centralizate care să permită colectarea, stocarea și prelucrarea datelor referitoare la sănătatea animalelor, siguranța alimentelor și inspecțiile sanitare, facilitând accesul rapid la informații și rapoarte.</w:t>
      </w:r>
    </w:p>
    <w:p w14:paraId="55649E9F" w14:textId="77777777" w:rsidR="00A001B4" w:rsidRPr="00A001B4" w:rsidRDefault="00A001B4" w:rsidP="00A001B4">
      <w:r w:rsidRPr="00A001B4">
        <w:t>Abordarea propusă tratează datele ca element central al SIDISVA. În analiza sistemului vor fi identificate categoriile de date, sursele, fluxurile de colectare, regulile de validare, relațiile între entități, cerințele de acces, cerințele de audit și cerințele de raportare. În proiectare, aceste elemente vor fi transpuse în modelul de date, arhitectura aplicației, mecanismele de integrare și regulile de guvernanță a datelor.</w:t>
      </w:r>
    </w:p>
    <w:p w14:paraId="1026291C" w14:textId="77777777" w:rsidR="00A001B4" w:rsidRPr="00A001B4" w:rsidRDefault="00A001B4" w:rsidP="00A001B4">
      <w:r w:rsidRPr="00A001B4">
        <w:t>Dezvoltarea/configurarea sistemului va urmări asigurarea colectării, stocării, prelucrării și consultării datelor într-un mod coerent și securizat. Migrarea și integrarea vor fi tratate distinct, pentru a asigura calitatea, completitudinea și trasabilitatea datelor preluate sau schimbate cu alte sisteme. Testarea va valida atât funcționarea fluxurilor, cât și consistența datelor și corectitudinea raportărilor.</w:t>
      </w:r>
    </w:p>
    <w:p w14:paraId="2303C781" w14:textId="77777777" w:rsidR="00A001B4" w:rsidRPr="00A001B4" w:rsidRDefault="00A001B4" w:rsidP="00A001B4">
      <w:r w:rsidRPr="00A001B4">
        <w:lastRenderedPageBreak/>
        <w:t>Astfel, sistemul integrat de management al datelor este abordat ca fundament al deciziei, raportării și monitorizării instituționale.</w:t>
      </w:r>
    </w:p>
    <w:p w14:paraId="63095968" w14:textId="77777777" w:rsidR="00A001B4" w:rsidRPr="00A001B4" w:rsidRDefault="00A001B4" w:rsidP="00A001B4">
      <w:pPr>
        <w:numPr>
          <w:ilvl w:val="0"/>
          <w:numId w:val="1"/>
        </w:numPr>
        <w:tabs>
          <w:tab w:val="clear" w:pos="0"/>
        </w:tabs>
        <w:rPr>
          <w:b/>
          <w:bCs/>
        </w:rPr>
      </w:pPr>
      <w:r w:rsidRPr="00A001B4">
        <w:rPr>
          <w:b/>
          <w:bCs/>
        </w:rPr>
        <w:t>2. Automatizarea proceselor de inspecție și control</w:t>
      </w:r>
    </w:p>
    <w:p w14:paraId="78B7D7CC" w14:textId="77777777" w:rsidR="00A001B4" w:rsidRPr="00A001B4" w:rsidRDefault="00A001B4" w:rsidP="00A001B4">
      <w:r w:rsidRPr="00A001B4">
        <w:t>Al doilea obiectiv specific vizează crearea de fluxuri de lucru automatizate pentru inspecțiile veterinare și controalele de siguranță alimentară, inclusiv posibilitatea colectării datelor direct în teren și generarea de rapoarte și notificări în timp real.</w:t>
      </w:r>
    </w:p>
    <w:p w14:paraId="3FDEB854" w14:textId="77777777" w:rsidR="00A001B4" w:rsidRPr="00A001B4" w:rsidRDefault="00A001B4" w:rsidP="00A001B4">
      <w:r w:rsidRPr="00A001B4">
        <w:t xml:space="preserve">Abordarea propusă va trata procesele de inspecție și control ca fluxuri operaționale critice, care trebuie analizate, modelate, proiectate și testate </w:t>
      </w:r>
      <w:proofErr w:type="spellStart"/>
      <w:r w:rsidRPr="00A001B4">
        <w:t>end</w:t>
      </w:r>
      <w:proofErr w:type="spellEnd"/>
      <w:r w:rsidRPr="00A001B4">
        <w:t>-to-</w:t>
      </w:r>
      <w:proofErr w:type="spellStart"/>
      <w:r w:rsidRPr="00A001B4">
        <w:t>end</w:t>
      </w:r>
      <w:proofErr w:type="spellEnd"/>
      <w:r w:rsidRPr="00A001B4">
        <w:t>. În analiza detaliată se vor identifica etapele inspecțiilor, actorii implicați, datele colectate, documentele generate, regulile de validare, deciziile, notificările și raportările aferente.</w:t>
      </w:r>
    </w:p>
    <w:p w14:paraId="5E5234DF" w14:textId="77777777" w:rsidR="00A001B4" w:rsidRPr="00A001B4" w:rsidRDefault="00A001B4" w:rsidP="00A001B4">
      <w:r w:rsidRPr="00A001B4">
        <w:t>În proiectare, aceste fluxuri vor fi transpuse în funcționalități digitale care susțin colectarea datelor, validarea acestora, urmărirea stadiilor, generarea de documente/rapoarte și transmiterea notificărilor. În dezvoltare și testare se va urmări ca procesele automatizate să funcționeze coerent, să reducă dependența de prelucrări manuale și să permită colectarea și utilizarea datelor în timp util.</w:t>
      </w:r>
    </w:p>
    <w:p w14:paraId="12C33E5C" w14:textId="77777777" w:rsidR="00A001B4" w:rsidRPr="00A001B4" w:rsidRDefault="00A001B4" w:rsidP="00A001B4">
      <w:r w:rsidRPr="00A001B4">
        <w:t>Această abordare susține atât eficiența operațională a inspectorilor, cât și calitatea datelor utilizate în decizii și raportări.</w:t>
      </w:r>
    </w:p>
    <w:p w14:paraId="673BFFC0" w14:textId="77777777" w:rsidR="00A001B4" w:rsidRPr="00A001B4" w:rsidRDefault="00A001B4" w:rsidP="00A001B4">
      <w:pPr>
        <w:numPr>
          <w:ilvl w:val="0"/>
          <w:numId w:val="1"/>
        </w:numPr>
        <w:tabs>
          <w:tab w:val="clear" w:pos="0"/>
        </w:tabs>
        <w:rPr>
          <w:b/>
          <w:bCs/>
        </w:rPr>
      </w:pPr>
      <w:r w:rsidRPr="00A001B4">
        <w:rPr>
          <w:b/>
          <w:bCs/>
        </w:rPr>
        <w:t>3. Integrarea cu alte sisteme naționale și europene</w:t>
      </w:r>
    </w:p>
    <w:p w14:paraId="03CF48AA" w14:textId="77777777" w:rsidR="00A001B4" w:rsidRPr="00A001B4" w:rsidRDefault="00A001B4" w:rsidP="00A001B4">
      <w:r w:rsidRPr="00A001B4">
        <w:t>Al treilea obiectiv specific urmărește compatibilitatea și integrarea SIDISVA cu platforme existente la nivel național și european, inclusiv pentru trasabilitatea produselor alimentare și raportarea bolilor la animale.</w:t>
      </w:r>
    </w:p>
    <w:p w14:paraId="4223420D" w14:textId="77777777" w:rsidR="00A001B4" w:rsidRPr="00A001B4" w:rsidRDefault="00A001B4" w:rsidP="00A001B4">
      <w:r w:rsidRPr="00A001B4">
        <w:t>Abordarea propusă tratează integrarea ca activitate planificată încă din faza de analiză, nu ca intervenție tehnică la final. Pentru fiecare integrare relevantă vor fi analizate sistemul țintă, datele schimbate, mecanismele tehnice disponibile, regulile de securitate, frecvența schimbului, responsabilitățile și scenariile de eroare.</w:t>
      </w:r>
    </w:p>
    <w:p w14:paraId="5DA9D193" w14:textId="77777777" w:rsidR="00A001B4" w:rsidRPr="00A001B4" w:rsidRDefault="00A001B4" w:rsidP="00A001B4">
      <w:r w:rsidRPr="00A001B4">
        <w:t>În proiectare, aceste elemente vor fi transpuse în specificații de interfață și contracte tehnice. În dezvoltare, integrarea va fi realizată controlat, cu documentare, testare și validare. Pentru fluxurile de date de tip raportare sau consolidare, mecanismele ETL/ELT vor permite transformarea și încărcarea datelor în modele adecvate de raportare și analiză.</w:t>
      </w:r>
    </w:p>
    <w:p w14:paraId="56D9E0F9" w14:textId="77777777" w:rsidR="00A001B4" w:rsidRPr="00A001B4" w:rsidRDefault="00A001B4" w:rsidP="00A001B4">
      <w:r w:rsidRPr="00A001B4">
        <w:t>Această abordare contribuie la interoperabilitate, continuitatea fluxului de date și reducerea riscului de integrare incompletă sau necontrolată.</w:t>
      </w:r>
    </w:p>
    <w:p w14:paraId="7F9891DC" w14:textId="77777777" w:rsidR="00A001B4" w:rsidRPr="00A001B4" w:rsidRDefault="00A001B4" w:rsidP="00A001B4">
      <w:pPr>
        <w:numPr>
          <w:ilvl w:val="0"/>
          <w:numId w:val="1"/>
        </w:numPr>
        <w:tabs>
          <w:tab w:val="clear" w:pos="0"/>
        </w:tabs>
        <w:rPr>
          <w:b/>
          <w:bCs/>
        </w:rPr>
      </w:pPr>
      <w:r w:rsidRPr="00A001B4">
        <w:rPr>
          <w:b/>
          <w:bCs/>
        </w:rPr>
        <w:t>4. Asigurarea securității și conformității datelor</w:t>
      </w:r>
    </w:p>
    <w:p w14:paraId="1B20AA39" w14:textId="77777777" w:rsidR="00A001B4" w:rsidRPr="00A001B4" w:rsidRDefault="00A001B4" w:rsidP="00A001B4">
      <w:r w:rsidRPr="00A001B4">
        <w:t>Al patrulea obiectiv specific vizează protejarea datelor sensibile gestionate de ANSVSA și respectarea reglementărilor GDPR și a altor norme aplicabile privind protecția datelor.</w:t>
      </w:r>
    </w:p>
    <w:p w14:paraId="4F2F0594" w14:textId="77777777" w:rsidR="00A001B4" w:rsidRPr="00A001B4" w:rsidRDefault="00A001B4" w:rsidP="00A001B4">
      <w:r w:rsidRPr="00A001B4">
        <w:t>Abordarea propusă tratează securitatea ca principiu transversal al ciclului de viață SIDISVA. În etapa de analiză se vor identifica tipurile de date, nivelurile de sensibilitate, utilizatorii, rolurile, drepturile de acces, fluxurile de prelucrare și cerințele de protecție. În proiectare se vor defini mecanismele de autentificare, autorizare, control al accesului, audit, jurnalizare, protecție a datelor în tranzit și în stocare și securizare a interfețelor.</w:t>
      </w:r>
    </w:p>
    <w:p w14:paraId="59F5D36F" w14:textId="77777777" w:rsidR="00A001B4" w:rsidRPr="00A001B4" w:rsidRDefault="00A001B4" w:rsidP="00A001B4">
      <w:r w:rsidRPr="00A001B4">
        <w:t>În dezvoltare/configurare se vor aplica principii Secure SDLC și recomandări OWASP, proporțional cu cerințele sistemului. În testare se vor verifica drepturile de acces, validările, protecția datelor, jurnalizarea, comportamentul la erori și alte controale relevante. În punerea în producție, se va verifica aplicarea configurațiilor de securitate și existența documentației necesare pentru operare.</w:t>
      </w:r>
    </w:p>
    <w:p w14:paraId="46BD2CE7" w14:textId="77777777" w:rsidR="00A001B4" w:rsidRPr="00A001B4" w:rsidRDefault="00A001B4" w:rsidP="00A001B4">
      <w:r w:rsidRPr="00A001B4">
        <w:t>Astfel, securitatea și conformitatea datelor sunt integrate în metodologia de implementare, nu tratate ca verificare finală izolată.</w:t>
      </w:r>
    </w:p>
    <w:p w14:paraId="6270831E" w14:textId="77777777" w:rsidR="00A001B4" w:rsidRPr="00A001B4" w:rsidRDefault="00A001B4" w:rsidP="00A001B4">
      <w:pPr>
        <w:numPr>
          <w:ilvl w:val="0"/>
          <w:numId w:val="1"/>
        </w:numPr>
        <w:tabs>
          <w:tab w:val="clear" w:pos="0"/>
        </w:tabs>
        <w:rPr>
          <w:b/>
          <w:bCs/>
        </w:rPr>
      </w:pPr>
      <w:r w:rsidRPr="00A001B4">
        <w:rPr>
          <w:b/>
          <w:bCs/>
        </w:rPr>
        <w:t>5. Dezvoltarea unui portal public pentru servicii publice</w:t>
      </w:r>
    </w:p>
    <w:p w14:paraId="1162F0A4" w14:textId="77777777" w:rsidR="00A001B4" w:rsidRPr="00A001B4" w:rsidRDefault="00A001B4" w:rsidP="00A001B4">
      <w:r w:rsidRPr="00A001B4">
        <w:t>Al cincilea obiectiv specific urmărește dezvoltarea unui portal public care să permită cetățenilor, medicilor veterinari și companiilor accesul rapid la serviciile publice puse la dispoziție de ANSVSA.</w:t>
      </w:r>
    </w:p>
    <w:p w14:paraId="1BB675C8" w14:textId="77777777" w:rsidR="00A001B4" w:rsidRPr="00A001B4" w:rsidRDefault="00A001B4" w:rsidP="00A001B4">
      <w:r w:rsidRPr="00A001B4">
        <w:t xml:space="preserve">Abordarea propusă tratează portalul public ca interfață esențială între ANSVSA și utilizatorii externi. În analiza portalului vor fi identificate categoriile de utilizatori, serviciile accesate, </w:t>
      </w:r>
      <w:r w:rsidRPr="00A001B4">
        <w:lastRenderedPageBreak/>
        <w:t>informațiile necesare, documentele transmise, datele colectate, fluxurile de solicitare și mecanismele de comunicare cu sistemul intern.</w:t>
      </w:r>
    </w:p>
    <w:p w14:paraId="41D147F5" w14:textId="77777777" w:rsidR="00A001B4" w:rsidRPr="00A001B4" w:rsidRDefault="00A001B4" w:rsidP="00A001B4">
      <w:r w:rsidRPr="00A001B4">
        <w:t>În proiectare, portalul va fi definit astfel încât să ofere fluxuri clare, acces controlat, mecanisme de transmitere și urmărire a solicitărilor, interfețe coerente și integrare cu componentele interne SIDISVA. Dezvoltarea și testarea portalului vor urmări atât funcționalitatea, cât și utilizabilitatea, securitatea și consistența datelor transmise.</w:t>
      </w:r>
    </w:p>
    <w:p w14:paraId="14C254BA" w14:textId="77777777" w:rsidR="00A001B4" w:rsidRPr="00A001B4" w:rsidRDefault="00A001B4" w:rsidP="00A001B4">
      <w:r w:rsidRPr="00A001B4">
        <w:t>Această abordare contribuie direct la îmbunătățirea experienței utilizatorilor externi și la creșterea gradului de accesibilitate a serviciilor publice digitale.</w:t>
      </w:r>
    </w:p>
    <w:p w14:paraId="7E392B6C" w14:textId="77777777" w:rsidR="00A001B4" w:rsidRPr="00A001B4" w:rsidRDefault="00A001B4" w:rsidP="00A001B4">
      <w:pPr>
        <w:numPr>
          <w:ilvl w:val="0"/>
          <w:numId w:val="1"/>
        </w:numPr>
        <w:tabs>
          <w:tab w:val="clear" w:pos="0"/>
        </w:tabs>
        <w:rPr>
          <w:b/>
          <w:bCs/>
        </w:rPr>
      </w:pPr>
      <w:r w:rsidRPr="00A001B4">
        <w:rPr>
          <w:b/>
          <w:bCs/>
        </w:rPr>
        <w:t>6. Sistem de raportare și monitorizare în timp real</w:t>
      </w:r>
    </w:p>
    <w:p w14:paraId="7243D5DA" w14:textId="77777777" w:rsidR="00A001B4" w:rsidRPr="00A001B4" w:rsidRDefault="00A001B4" w:rsidP="00A001B4">
      <w:r w:rsidRPr="00A001B4">
        <w:t>Al șaselea obiectiv specific privește implementarea unui modul de raportare și analiză avansată care să permită urmărirea indicatorilor de performanță ai ANSVSA în timp real și generarea de rapoarte detaliate pentru management și autorități de reglementare.</w:t>
      </w:r>
    </w:p>
    <w:p w14:paraId="2F7003B5" w14:textId="77777777" w:rsidR="00A001B4" w:rsidRPr="00A001B4" w:rsidRDefault="00A001B4" w:rsidP="00A001B4">
      <w:r w:rsidRPr="00A001B4">
        <w:t>Abordarea propusă tratează raportarea ca rezultat al unei arhitecturi coerente de date, nu ca funcționalitate izolată. În analiza cerințelor de raportare vor fi identificate indicatorii, sursele de date, formulele de calcul, frecvențele de actualizare, filtrele, nivelurile de agregare, categoriile de utilizatori și cerințele de export sau transmitere.</w:t>
      </w:r>
    </w:p>
    <w:p w14:paraId="774B05CD" w14:textId="77777777" w:rsidR="00A001B4" w:rsidRPr="00A001B4" w:rsidRDefault="00A001B4" w:rsidP="00A001B4">
      <w:r w:rsidRPr="00A001B4">
        <w:t>În proiectare, aceste cerințe vor fi transpuse în modelul de raportare, fluxurile de alimentare, regulile de agregare și mecanismele de acces. ETL/ELT va fi utilizat acolo unde datele trebuie extrase, transformate, consolidate sau încărcate în structuri adecvate raportării și analizei. Testarea va urmări corectitudinea datelor, consistența indicatorilor și comportamentul rapoartelor în scenarii relevante.</w:t>
      </w:r>
    </w:p>
    <w:p w14:paraId="142A7B84" w14:textId="77777777" w:rsidR="00A001B4" w:rsidRPr="00A001B4" w:rsidRDefault="00A001B4" w:rsidP="00A001B4">
      <w:r w:rsidRPr="00A001B4">
        <w:t>Prin această abordare, raportarea și monitorizarea în timp real devin instrumente operaționale pentru managementul ANSVSA, nu simple ecrane de afișare.</w:t>
      </w:r>
    </w:p>
    <w:p w14:paraId="3CD13C1D" w14:textId="77777777" w:rsidR="00A001B4" w:rsidRPr="00A001B4" w:rsidRDefault="00A001B4" w:rsidP="00A001B4">
      <w:pPr>
        <w:numPr>
          <w:ilvl w:val="0"/>
          <w:numId w:val="1"/>
        </w:numPr>
        <w:tabs>
          <w:tab w:val="clear" w:pos="0"/>
        </w:tabs>
        <w:rPr>
          <w:b/>
          <w:bCs/>
        </w:rPr>
      </w:pPr>
      <w:r w:rsidRPr="00A001B4">
        <w:rPr>
          <w:b/>
          <w:bCs/>
        </w:rPr>
        <w:t xml:space="preserve">7. </w:t>
      </w:r>
      <w:proofErr w:type="spellStart"/>
      <w:r w:rsidRPr="00A001B4">
        <w:rPr>
          <w:b/>
          <w:bCs/>
        </w:rPr>
        <w:t>Scalabilitate</w:t>
      </w:r>
      <w:proofErr w:type="spellEnd"/>
      <w:r w:rsidRPr="00A001B4">
        <w:rPr>
          <w:b/>
          <w:bCs/>
        </w:rPr>
        <w:t xml:space="preserve"> și flexibilitate pentru actualizări viitoare</w:t>
      </w:r>
    </w:p>
    <w:p w14:paraId="41FBF11D" w14:textId="77777777" w:rsidR="00A001B4" w:rsidRPr="00A001B4" w:rsidRDefault="00A001B4" w:rsidP="00A001B4">
      <w:r w:rsidRPr="00A001B4">
        <w:t>Al șaptelea obiectiv specific urmărește proiectarea unei arhitecturi scalabile, care să poată fi extinsă și actualizată pe măsură ce cerințele organizaționale și tehnologice evoluează, fără restructurări majore.</w:t>
      </w:r>
    </w:p>
    <w:p w14:paraId="795DB16F" w14:textId="77777777" w:rsidR="00A001B4" w:rsidRPr="00A001B4" w:rsidRDefault="00A001B4" w:rsidP="00A001B4">
      <w:r w:rsidRPr="00A001B4">
        <w:t>Abordarea propusă răspunde acestui obiectiv prin proiectarea modulară a SIDISVA, separarea componentelor funcționale, definirea clară a interfețelor, utilizarea standardelor deschise acolo unde este aplicabil, controlul configurațiilor, documentarea arhitecturii și utilizarea unor mecanisme de integrare extensibile.</w:t>
      </w:r>
    </w:p>
    <w:p w14:paraId="1A6CEF9B" w14:textId="77777777" w:rsidR="00A001B4" w:rsidRPr="00A001B4" w:rsidRDefault="00A001B4" w:rsidP="00A001B4">
      <w:r w:rsidRPr="00A001B4">
        <w:t xml:space="preserve">În etapa de proiectare, </w:t>
      </w:r>
      <w:proofErr w:type="spellStart"/>
      <w:r w:rsidRPr="00A001B4">
        <w:t>scalabilitatea</w:t>
      </w:r>
      <w:proofErr w:type="spellEnd"/>
      <w:r w:rsidRPr="00A001B4">
        <w:t xml:space="preserve"> va fi tratată atât din perspectivă tehnică, cât și funcțională: capacitatea de a gestiona volume crescute de date, utilizatori și tranzacții, posibilitatea adăugării de funcționalități noi, extinderea fluxurilor, integrarea cu alte sisteme și adaptarea la cerințe legislative sau operaționale viitoare.</w:t>
      </w:r>
    </w:p>
    <w:p w14:paraId="6030BF95" w14:textId="77777777" w:rsidR="00A001B4" w:rsidRPr="00A001B4" w:rsidRDefault="00A001B4" w:rsidP="00A001B4">
      <w:r w:rsidRPr="00A001B4">
        <w:t>În dezvoltare și testare, această abordare va fi susținută prin controlul versiunilor, verificări de performanță, documentarea configurațiilor și păstrarea trasabilității modificărilor. În documentația finală, Ofertantul va include elementele necesare pentru operarea, administrarea și evoluția ulterioară a sistemului.</w:t>
      </w:r>
    </w:p>
    <w:p w14:paraId="4932B2C3" w14:textId="77777777" w:rsidR="00A001B4" w:rsidRPr="00A001B4" w:rsidRDefault="00A001B4" w:rsidP="00A001B4">
      <w:r w:rsidRPr="00A001B4">
        <w:t>Astfel, SIDISVA va fi proiectat nu doar pentru cerințele inițiale ale Contractului, ci și pentru susținerea evoluției instituționale și tehnologice a ANSVSA.</w:t>
      </w:r>
    </w:p>
    <w:p w14:paraId="595FFCBA" w14:textId="577B88B2" w:rsidR="00E63276" w:rsidRPr="00A001B4" w:rsidRDefault="00E63276" w:rsidP="004D21C9">
      <w:pPr>
        <w:pStyle w:val="Heading5"/>
      </w:pPr>
      <w:r w:rsidRPr="00A001B4">
        <w:t>Relația dintre serviciile solicitate și rezultatele Contractului</w:t>
      </w:r>
    </w:p>
    <w:p w14:paraId="526F63FB" w14:textId="77777777" w:rsidR="00E63276" w:rsidRPr="00A001B4" w:rsidRDefault="00E63276" w:rsidP="00E63276">
      <w:r w:rsidRPr="00A001B4">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A001B4" w:rsidRDefault="00E63276">
      <w:pPr>
        <w:numPr>
          <w:ilvl w:val="0"/>
          <w:numId w:val="67"/>
        </w:numPr>
      </w:pPr>
      <w:r w:rsidRPr="00A001B4">
        <w:t xml:space="preserve">serviciile de </w:t>
      </w:r>
      <w:r w:rsidRPr="00A001B4">
        <w:rPr>
          <w:b/>
          <w:bCs/>
        </w:rPr>
        <w:t>livrare, instalare, configurare și punere în funcțiune a componentelor hardware și software de bază</w:t>
      </w:r>
      <w:r w:rsidRPr="00A001B4">
        <w:t xml:space="preserve"> creează infrastructura necesară pentru instalarea, testarea și operarea SIDISVA;</w:t>
      </w:r>
    </w:p>
    <w:p w14:paraId="4C0054B5" w14:textId="77777777" w:rsidR="00E63276" w:rsidRPr="00A001B4" w:rsidRDefault="00E63276">
      <w:pPr>
        <w:numPr>
          <w:ilvl w:val="0"/>
          <w:numId w:val="67"/>
        </w:numPr>
      </w:pPr>
      <w:r w:rsidRPr="00A001B4">
        <w:t xml:space="preserve">serviciile de </w:t>
      </w:r>
      <w:r w:rsidRPr="00A001B4">
        <w:rPr>
          <w:b/>
          <w:bCs/>
        </w:rPr>
        <w:t>analiză</w:t>
      </w:r>
      <w:r w:rsidRPr="00A001B4">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A001B4" w:rsidRDefault="00E63276">
      <w:pPr>
        <w:numPr>
          <w:ilvl w:val="0"/>
          <w:numId w:val="67"/>
        </w:numPr>
      </w:pPr>
      <w:r w:rsidRPr="00A001B4">
        <w:lastRenderedPageBreak/>
        <w:t xml:space="preserve">serviciile de </w:t>
      </w:r>
      <w:r w:rsidRPr="00A001B4">
        <w:rPr>
          <w:b/>
          <w:bCs/>
        </w:rPr>
        <w:t>proiectare</w:t>
      </w:r>
      <w:r w:rsidRPr="00A001B4">
        <w:t xml:space="preserve"> definesc arhitectura, componentele, fluxurile, modelele de date, interfețele, mecanismele de securitate, cerințele de integrare și criteriile de acceptanță tehnică;</w:t>
      </w:r>
    </w:p>
    <w:p w14:paraId="7C1076F8" w14:textId="77777777" w:rsidR="00E63276" w:rsidRPr="00A001B4" w:rsidRDefault="00E63276">
      <w:pPr>
        <w:numPr>
          <w:ilvl w:val="0"/>
          <w:numId w:val="67"/>
        </w:numPr>
      </w:pPr>
      <w:r w:rsidRPr="00A001B4">
        <w:t xml:space="preserve">serviciile de </w:t>
      </w:r>
      <w:r w:rsidRPr="00A001B4">
        <w:rPr>
          <w:b/>
          <w:bCs/>
        </w:rPr>
        <w:t>dezvoltare, configurare și integrare software</w:t>
      </w:r>
      <w:r w:rsidRPr="00A001B4">
        <w:t xml:space="preserve"> materializează cerințele validate în componente funcționale și tehnice implementate, configurate și integrate;</w:t>
      </w:r>
    </w:p>
    <w:p w14:paraId="1EB0F50B" w14:textId="77777777" w:rsidR="00E63276" w:rsidRPr="00A001B4" w:rsidRDefault="00E63276">
      <w:pPr>
        <w:numPr>
          <w:ilvl w:val="0"/>
          <w:numId w:val="67"/>
        </w:numPr>
      </w:pPr>
      <w:r w:rsidRPr="00A001B4">
        <w:t xml:space="preserve">serviciile de </w:t>
      </w:r>
      <w:r w:rsidRPr="00A001B4">
        <w:rPr>
          <w:b/>
          <w:bCs/>
        </w:rPr>
        <w:t>migrare</w:t>
      </w:r>
      <w:r w:rsidRPr="00A001B4">
        <w:t xml:space="preserve"> asigură preluarea, transformarea, validarea și încărcarea datelor relevante, în măsura și în condițiile stabilite prin analiza detaliată;</w:t>
      </w:r>
    </w:p>
    <w:p w14:paraId="05B55EAC" w14:textId="77777777" w:rsidR="00E63276" w:rsidRPr="00A001B4" w:rsidRDefault="00E63276">
      <w:pPr>
        <w:numPr>
          <w:ilvl w:val="0"/>
          <w:numId w:val="67"/>
        </w:numPr>
      </w:pPr>
      <w:r w:rsidRPr="00A001B4">
        <w:t xml:space="preserve">serviciile de </w:t>
      </w:r>
      <w:r w:rsidRPr="00A001B4">
        <w:rPr>
          <w:b/>
          <w:bCs/>
        </w:rPr>
        <w:t>testare sistem</w:t>
      </w:r>
      <w:r w:rsidRPr="00A001B4">
        <w:t xml:space="preserve"> confirmă conformitatea funcțională, tehnică, de securitate, performanță, integrare și utilizabilitate a SIDISVA;</w:t>
      </w:r>
    </w:p>
    <w:p w14:paraId="19FD9E64" w14:textId="77777777" w:rsidR="00E63276" w:rsidRPr="00A001B4" w:rsidRDefault="00E63276">
      <w:pPr>
        <w:numPr>
          <w:ilvl w:val="0"/>
          <w:numId w:val="67"/>
        </w:numPr>
      </w:pPr>
      <w:r w:rsidRPr="00A001B4">
        <w:t xml:space="preserve">serviciile de </w:t>
      </w:r>
      <w:r w:rsidRPr="00A001B4">
        <w:rPr>
          <w:b/>
          <w:bCs/>
        </w:rPr>
        <w:t>instruire</w:t>
      </w:r>
      <w:r w:rsidRPr="00A001B4">
        <w:t xml:space="preserve"> asigură capacitatea utilizatorilor și administratorilor desemnați de a utiliza și administra sistemul în mod corespunzător;</w:t>
      </w:r>
    </w:p>
    <w:p w14:paraId="31B214C2" w14:textId="77777777" w:rsidR="00E63276" w:rsidRPr="00A001B4" w:rsidRDefault="00E63276">
      <w:pPr>
        <w:numPr>
          <w:ilvl w:val="0"/>
          <w:numId w:val="67"/>
        </w:numPr>
      </w:pPr>
      <w:r w:rsidRPr="00A001B4">
        <w:t xml:space="preserve">serviciile de </w:t>
      </w:r>
      <w:r w:rsidRPr="00A001B4">
        <w:rPr>
          <w:b/>
          <w:bCs/>
        </w:rPr>
        <w:t>punere în producție</w:t>
      </w:r>
      <w:r w:rsidRPr="00A001B4">
        <w:t xml:space="preserve"> asigură tranziția controlată de la mediile de implementare și testare la operarea efectivă;</w:t>
      </w:r>
    </w:p>
    <w:p w14:paraId="17D31352" w14:textId="77777777" w:rsidR="00E63276" w:rsidRPr="00A001B4" w:rsidRDefault="00E63276">
      <w:pPr>
        <w:numPr>
          <w:ilvl w:val="0"/>
          <w:numId w:val="67"/>
        </w:numPr>
      </w:pPr>
      <w:r w:rsidRPr="00A001B4">
        <w:t xml:space="preserve">activitățile de </w:t>
      </w:r>
      <w:r w:rsidRPr="00A001B4">
        <w:rPr>
          <w:b/>
          <w:bCs/>
        </w:rPr>
        <w:t>documentare, raportare, management al riscurilor, management al schimbărilor și management al calității</w:t>
      </w:r>
      <w:r w:rsidRPr="00A001B4">
        <w:t xml:space="preserve"> susțin trasabilitatea, controlul și acceptanța rezultatelor.</w:t>
      </w:r>
    </w:p>
    <w:p w14:paraId="1798F726" w14:textId="77777777" w:rsidR="00E63276" w:rsidRPr="00A001B4" w:rsidRDefault="00E63276" w:rsidP="00E63276">
      <w:r w:rsidRPr="00A001B4">
        <w:t>Prin această abordare, fiecare serviciu are un rezultat asociat, iar fiecare rezultat este verificabil prin livrabile, criterii de acceptanță, evidențe de testare, documentație și rapoarte de progres.</w:t>
      </w:r>
    </w:p>
    <w:p w14:paraId="59F2E122" w14:textId="77777777" w:rsidR="00E63276" w:rsidRPr="00A001B4" w:rsidRDefault="00E63276" w:rsidP="00E63276">
      <w:pPr>
        <w:rPr>
          <w:b/>
          <w:bCs/>
        </w:rPr>
      </w:pPr>
    </w:p>
    <w:p w14:paraId="624E35C8" w14:textId="651977FC" w:rsidR="00E63276" w:rsidRPr="00A001B4" w:rsidRDefault="00E63276" w:rsidP="004D21C9">
      <w:pPr>
        <w:pStyle w:val="Heading5"/>
      </w:pPr>
      <w:r w:rsidRPr="00A001B4">
        <w:t xml:space="preserve">3.1.4. </w:t>
      </w:r>
      <w:r w:rsidR="00EA5A02" w:rsidRPr="00A001B4">
        <w:t>Abordarea integrată pe ciclul de viață al sistemului, corelată cu recepțiile și testele de acceptanță</w:t>
      </w:r>
    </w:p>
    <w:p w14:paraId="0D168A3C" w14:textId="77777777" w:rsidR="00EA5A02" w:rsidRPr="00A001B4" w:rsidRDefault="00EA5A02" w:rsidP="003F1B9D">
      <w:pPr>
        <w:rPr>
          <w:b/>
          <w:bCs/>
        </w:rPr>
      </w:pPr>
    </w:p>
    <w:p w14:paraId="01018706" w14:textId="6359F4F0" w:rsidR="00E63276" w:rsidRPr="00A001B4" w:rsidRDefault="00E63276" w:rsidP="004D21C9">
      <w:pPr>
        <w:pStyle w:val="Heading5"/>
      </w:pPr>
      <w:r w:rsidRPr="00A001B4">
        <w:t xml:space="preserve">3.1.5. Corelarea abordării cu planul </w:t>
      </w:r>
      <w:r w:rsidR="0069789D" w:rsidRPr="00A001B4">
        <w:t>de proiect</w:t>
      </w:r>
    </w:p>
    <w:p w14:paraId="32A5A2B5" w14:textId="77777777" w:rsidR="00E63276" w:rsidRPr="00A001B4" w:rsidRDefault="00E63276" w:rsidP="00E63276">
      <w:r w:rsidRPr="00A001B4">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A001B4" w14:paraId="3AB1F271" w14:textId="77777777" w:rsidTr="003F1B9D">
        <w:tc>
          <w:tcPr>
            <w:tcW w:w="0" w:type="auto"/>
            <w:hideMark/>
          </w:tcPr>
          <w:p w14:paraId="175FD612" w14:textId="77777777" w:rsidR="00E63276" w:rsidRPr="00A001B4" w:rsidRDefault="00E63276" w:rsidP="00E63276">
            <w:pPr>
              <w:rPr>
                <w:b/>
                <w:bCs/>
              </w:rPr>
            </w:pPr>
            <w:r w:rsidRPr="00A001B4">
              <w:rPr>
                <w:b/>
                <w:bCs/>
              </w:rPr>
              <w:t>Cod activitate</w:t>
            </w:r>
          </w:p>
        </w:tc>
        <w:tc>
          <w:tcPr>
            <w:tcW w:w="0" w:type="auto"/>
            <w:hideMark/>
          </w:tcPr>
          <w:p w14:paraId="52A42720" w14:textId="77777777" w:rsidR="00E63276" w:rsidRPr="00A001B4" w:rsidRDefault="00E63276" w:rsidP="00E63276">
            <w:pPr>
              <w:rPr>
                <w:b/>
                <w:bCs/>
              </w:rPr>
            </w:pPr>
            <w:r w:rsidRPr="00A001B4">
              <w:rPr>
                <w:b/>
                <w:bCs/>
              </w:rPr>
              <w:t>Arie de lucru</w:t>
            </w:r>
          </w:p>
        </w:tc>
        <w:tc>
          <w:tcPr>
            <w:tcW w:w="0" w:type="auto"/>
            <w:hideMark/>
          </w:tcPr>
          <w:p w14:paraId="7E7DC9C1" w14:textId="77777777" w:rsidR="00E63276" w:rsidRPr="00A001B4" w:rsidRDefault="00E63276" w:rsidP="00E63276">
            <w:pPr>
              <w:rPr>
                <w:b/>
                <w:bCs/>
              </w:rPr>
            </w:pPr>
            <w:r w:rsidRPr="00A001B4">
              <w:rPr>
                <w:b/>
                <w:bCs/>
              </w:rPr>
              <w:t>Rol în abordarea propusă</w:t>
            </w:r>
          </w:p>
        </w:tc>
      </w:tr>
      <w:tr w:rsidR="00E63276" w:rsidRPr="00A001B4" w14:paraId="785727C4" w14:textId="77777777" w:rsidTr="003F1B9D">
        <w:tc>
          <w:tcPr>
            <w:tcW w:w="0" w:type="auto"/>
            <w:hideMark/>
          </w:tcPr>
          <w:p w14:paraId="57AEA04E" w14:textId="77777777" w:rsidR="00E63276" w:rsidRPr="00A001B4" w:rsidRDefault="00E63276" w:rsidP="00E63276">
            <w:r w:rsidRPr="00A001B4">
              <w:t>A0</w:t>
            </w:r>
          </w:p>
        </w:tc>
        <w:tc>
          <w:tcPr>
            <w:tcW w:w="0" w:type="auto"/>
            <w:hideMark/>
          </w:tcPr>
          <w:p w14:paraId="6148C692" w14:textId="77777777" w:rsidR="00E63276" w:rsidRPr="00A001B4" w:rsidRDefault="00E63276" w:rsidP="00E63276">
            <w:proofErr w:type="spellStart"/>
            <w:r w:rsidRPr="00A001B4">
              <w:t>Kick</w:t>
            </w:r>
            <w:proofErr w:type="spellEnd"/>
            <w:r w:rsidRPr="00A001B4">
              <w:t>-off și management de proiect</w:t>
            </w:r>
          </w:p>
        </w:tc>
        <w:tc>
          <w:tcPr>
            <w:tcW w:w="0" w:type="auto"/>
            <w:hideMark/>
          </w:tcPr>
          <w:p w14:paraId="3FF6C101" w14:textId="77777777" w:rsidR="00E63276" w:rsidRPr="00A001B4" w:rsidRDefault="00E63276" w:rsidP="00E63276">
            <w:r w:rsidRPr="00A001B4">
              <w:t>Asigură mobilizarea echipei, guvernanța, planificarea detaliată, raportarea, managementul riscurilor și controlul execuției.</w:t>
            </w:r>
          </w:p>
        </w:tc>
      </w:tr>
      <w:tr w:rsidR="00E63276" w:rsidRPr="00A001B4" w14:paraId="21901B12" w14:textId="77777777" w:rsidTr="003F1B9D">
        <w:tc>
          <w:tcPr>
            <w:tcW w:w="0" w:type="auto"/>
            <w:hideMark/>
          </w:tcPr>
          <w:p w14:paraId="429D7354" w14:textId="77777777" w:rsidR="00E63276" w:rsidRPr="00A001B4" w:rsidRDefault="00E63276" w:rsidP="00E63276">
            <w:r w:rsidRPr="00A001B4">
              <w:t>A1</w:t>
            </w:r>
          </w:p>
        </w:tc>
        <w:tc>
          <w:tcPr>
            <w:tcW w:w="0" w:type="auto"/>
            <w:hideMark/>
          </w:tcPr>
          <w:p w14:paraId="2D5E315D" w14:textId="77777777" w:rsidR="00E63276" w:rsidRPr="00A001B4" w:rsidRDefault="00E63276" w:rsidP="00E63276">
            <w:r w:rsidRPr="00A001B4">
              <w:t>Livrare, instalare și configurare hardware/software de bază</w:t>
            </w:r>
          </w:p>
        </w:tc>
        <w:tc>
          <w:tcPr>
            <w:tcW w:w="0" w:type="auto"/>
            <w:hideMark/>
          </w:tcPr>
          <w:p w14:paraId="11987A14" w14:textId="77777777" w:rsidR="00E63276" w:rsidRPr="00A001B4" w:rsidRDefault="00E63276" w:rsidP="00E63276">
            <w:r w:rsidRPr="00A001B4">
              <w:t>Creează baza tehnică necesară instalării, testării, integrării și operării SIDISVA.</w:t>
            </w:r>
          </w:p>
        </w:tc>
      </w:tr>
      <w:tr w:rsidR="00E63276" w:rsidRPr="00A001B4" w14:paraId="76CB53C6" w14:textId="77777777" w:rsidTr="003F1B9D">
        <w:tc>
          <w:tcPr>
            <w:tcW w:w="0" w:type="auto"/>
            <w:hideMark/>
          </w:tcPr>
          <w:p w14:paraId="306B5828" w14:textId="77777777" w:rsidR="00E63276" w:rsidRPr="00A001B4" w:rsidRDefault="00E63276" w:rsidP="00E63276">
            <w:r w:rsidRPr="00A001B4">
              <w:t>A2</w:t>
            </w:r>
          </w:p>
        </w:tc>
        <w:tc>
          <w:tcPr>
            <w:tcW w:w="0" w:type="auto"/>
            <w:hideMark/>
          </w:tcPr>
          <w:p w14:paraId="2121CF79" w14:textId="77777777" w:rsidR="00E63276" w:rsidRPr="00A001B4" w:rsidRDefault="00E63276" w:rsidP="00E63276">
            <w:r w:rsidRPr="00A001B4">
              <w:t>Analiză sistem</w:t>
            </w:r>
          </w:p>
        </w:tc>
        <w:tc>
          <w:tcPr>
            <w:tcW w:w="0" w:type="auto"/>
            <w:hideMark/>
          </w:tcPr>
          <w:p w14:paraId="29211FBD" w14:textId="77777777" w:rsidR="00E63276" w:rsidRPr="00A001B4" w:rsidRDefault="00E63276" w:rsidP="00E63276">
            <w:r w:rsidRPr="00A001B4">
              <w:t>Transformă cerințele CS în specificații funcționale, tehnice, de integrare, migrare, securitate și acceptanță.</w:t>
            </w:r>
          </w:p>
        </w:tc>
      </w:tr>
      <w:tr w:rsidR="00E63276" w:rsidRPr="00A001B4" w14:paraId="11D26F8B" w14:textId="77777777" w:rsidTr="003F1B9D">
        <w:tc>
          <w:tcPr>
            <w:tcW w:w="0" w:type="auto"/>
            <w:hideMark/>
          </w:tcPr>
          <w:p w14:paraId="7159C305" w14:textId="77777777" w:rsidR="00E63276" w:rsidRPr="00A001B4" w:rsidRDefault="00E63276" w:rsidP="00E63276">
            <w:r w:rsidRPr="00A001B4">
              <w:t>A3</w:t>
            </w:r>
          </w:p>
        </w:tc>
        <w:tc>
          <w:tcPr>
            <w:tcW w:w="0" w:type="auto"/>
            <w:hideMark/>
          </w:tcPr>
          <w:p w14:paraId="1B9B8CD5" w14:textId="77777777" w:rsidR="00E63276" w:rsidRPr="00A001B4" w:rsidRDefault="00E63276" w:rsidP="00E63276">
            <w:r w:rsidRPr="00A001B4">
              <w:t>Proiectare sistem</w:t>
            </w:r>
          </w:p>
        </w:tc>
        <w:tc>
          <w:tcPr>
            <w:tcW w:w="0" w:type="auto"/>
            <w:hideMark/>
          </w:tcPr>
          <w:p w14:paraId="39767E27" w14:textId="77777777" w:rsidR="00E63276" w:rsidRPr="00A001B4" w:rsidRDefault="00E63276" w:rsidP="00E63276">
            <w:r w:rsidRPr="00A001B4">
              <w:t>Definește arhitectura, componentele, interfețele, modelele de date, mecanismele de securitate și criteriile tehnice de implementare.</w:t>
            </w:r>
          </w:p>
        </w:tc>
      </w:tr>
      <w:tr w:rsidR="00E63276" w:rsidRPr="00A001B4" w14:paraId="1FB205A3" w14:textId="77777777" w:rsidTr="003F1B9D">
        <w:tc>
          <w:tcPr>
            <w:tcW w:w="0" w:type="auto"/>
            <w:hideMark/>
          </w:tcPr>
          <w:p w14:paraId="510DE503" w14:textId="77777777" w:rsidR="00E63276" w:rsidRPr="00A001B4" w:rsidRDefault="00E63276" w:rsidP="00E63276">
            <w:r w:rsidRPr="00A001B4">
              <w:t>A4</w:t>
            </w:r>
          </w:p>
        </w:tc>
        <w:tc>
          <w:tcPr>
            <w:tcW w:w="0" w:type="auto"/>
            <w:hideMark/>
          </w:tcPr>
          <w:p w14:paraId="1D1782CD" w14:textId="77777777" w:rsidR="00E63276" w:rsidRPr="00A001B4" w:rsidRDefault="00E63276" w:rsidP="00E63276">
            <w:r w:rsidRPr="00A001B4">
              <w:t>Dezvoltare/configurare/integrare software</w:t>
            </w:r>
          </w:p>
        </w:tc>
        <w:tc>
          <w:tcPr>
            <w:tcW w:w="0" w:type="auto"/>
            <w:hideMark/>
          </w:tcPr>
          <w:p w14:paraId="2A01BCBA" w14:textId="77777777" w:rsidR="00E63276" w:rsidRPr="00A001B4" w:rsidRDefault="00E63276" w:rsidP="00E63276">
            <w:r w:rsidRPr="00A001B4">
              <w:t>Realizează componentele aplicației și integrările necesare, conform specificațiilor validate.</w:t>
            </w:r>
          </w:p>
        </w:tc>
      </w:tr>
      <w:tr w:rsidR="00E63276" w:rsidRPr="00A001B4" w14:paraId="6E5A7E86" w14:textId="77777777" w:rsidTr="003F1B9D">
        <w:tc>
          <w:tcPr>
            <w:tcW w:w="0" w:type="auto"/>
            <w:hideMark/>
          </w:tcPr>
          <w:p w14:paraId="0B8EFE6F" w14:textId="77777777" w:rsidR="00E63276" w:rsidRPr="00A001B4" w:rsidRDefault="00E63276" w:rsidP="00E63276">
            <w:r w:rsidRPr="00A001B4">
              <w:lastRenderedPageBreak/>
              <w:t>A5</w:t>
            </w:r>
          </w:p>
        </w:tc>
        <w:tc>
          <w:tcPr>
            <w:tcW w:w="0" w:type="auto"/>
            <w:hideMark/>
          </w:tcPr>
          <w:p w14:paraId="07C38EFE" w14:textId="77777777" w:rsidR="00E63276" w:rsidRPr="00A001B4" w:rsidRDefault="00E63276" w:rsidP="00E63276">
            <w:r w:rsidRPr="00A001B4">
              <w:t>Migrare date</w:t>
            </w:r>
          </w:p>
        </w:tc>
        <w:tc>
          <w:tcPr>
            <w:tcW w:w="0" w:type="auto"/>
            <w:hideMark/>
          </w:tcPr>
          <w:p w14:paraId="74514F42" w14:textId="77777777" w:rsidR="00E63276" w:rsidRPr="00A001B4" w:rsidRDefault="00E63276" w:rsidP="00E63276">
            <w:r w:rsidRPr="00A001B4">
              <w:t>Asigură preluarea și validarea datelor relevante, în condiții controlate de calitate și trasabilitate.</w:t>
            </w:r>
          </w:p>
        </w:tc>
      </w:tr>
      <w:tr w:rsidR="00E63276" w:rsidRPr="00A001B4" w14:paraId="68077F26" w14:textId="77777777" w:rsidTr="003F1B9D">
        <w:tc>
          <w:tcPr>
            <w:tcW w:w="0" w:type="auto"/>
            <w:hideMark/>
          </w:tcPr>
          <w:p w14:paraId="20B4DC15" w14:textId="77777777" w:rsidR="00E63276" w:rsidRPr="00A001B4" w:rsidRDefault="00E63276" w:rsidP="00E63276">
            <w:r w:rsidRPr="00A001B4">
              <w:t>A6</w:t>
            </w:r>
          </w:p>
        </w:tc>
        <w:tc>
          <w:tcPr>
            <w:tcW w:w="0" w:type="auto"/>
            <w:hideMark/>
          </w:tcPr>
          <w:p w14:paraId="556BDFC7" w14:textId="77777777" w:rsidR="00E63276" w:rsidRPr="00A001B4" w:rsidRDefault="00E63276" w:rsidP="00E63276">
            <w:r w:rsidRPr="00A001B4">
              <w:t>Testare sistem</w:t>
            </w:r>
          </w:p>
        </w:tc>
        <w:tc>
          <w:tcPr>
            <w:tcW w:w="0" w:type="auto"/>
            <w:hideMark/>
          </w:tcPr>
          <w:p w14:paraId="2674C071" w14:textId="77777777" w:rsidR="00E63276" w:rsidRPr="00A001B4" w:rsidRDefault="00E63276" w:rsidP="00E63276">
            <w:r w:rsidRPr="00A001B4">
              <w:t>Verifică funcționalitatea, integrarea, securitatea, performanța, utilizabilitatea și conformitatea sistemului.</w:t>
            </w:r>
          </w:p>
        </w:tc>
      </w:tr>
      <w:tr w:rsidR="00E63276" w:rsidRPr="00A001B4" w14:paraId="276185E0" w14:textId="77777777" w:rsidTr="003F1B9D">
        <w:tc>
          <w:tcPr>
            <w:tcW w:w="0" w:type="auto"/>
            <w:hideMark/>
          </w:tcPr>
          <w:p w14:paraId="02A5B551" w14:textId="77777777" w:rsidR="00E63276" w:rsidRPr="00A001B4" w:rsidRDefault="00E63276" w:rsidP="00E63276">
            <w:r w:rsidRPr="00A001B4">
              <w:t>A7</w:t>
            </w:r>
          </w:p>
        </w:tc>
        <w:tc>
          <w:tcPr>
            <w:tcW w:w="0" w:type="auto"/>
            <w:hideMark/>
          </w:tcPr>
          <w:p w14:paraId="2A29961B" w14:textId="77777777" w:rsidR="00E63276" w:rsidRPr="00A001B4" w:rsidRDefault="00E63276" w:rsidP="00E63276">
            <w:r w:rsidRPr="00A001B4">
              <w:t>Instruire</w:t>
            </w:r>
          </w:p>
        </w:tc>
        <w:tc>
          <w:tcPr>
            <w:tcW w:w="0" w:type="auto"/>
            <w:hideMark/>
          </w:tcPr>
          <w:p w14:paraId="18704DB3" w14:textId="77777777" w:rsidR="00E63276" w:rsidRPr="00A001B4" w:rsidRDefault="00E63276" w:rsidP="00E63276">
            <w:r w:rsidRPr="00A001B4">
              <w:t>Pregătește utilizatorii și administratorii pentru utilizarea și operarea sistemului.</w:t>
            </w:r>
          </w:p>
        </w:tc>
      </w:tr>
      <w:tr w:rsidR="00E63276" w:rsidRPr="00A001B4" w14:paraId="7D41D060" w14:textId="77777777" w:rsidTr="003F1B9D">
        <w:tc>
          <w:tcPr>
            <w:tcW w:w="0" w:type="auto"/>
            <w:hideMark/>
          </w:tcPr>
          <w:p w14:paraId="63599E8A" w14:textId="77777777" w:rsidR="00E63276" w:rsidRPr="00A001B4" w:rsidRDefault="00E63276" w:rsidP="00E63276">
            <w:r w:rsidRPr="00A001B4">
              <w:t>A8</w:t>
            </w:r>
          </w:p>
        </w:tc>
        <w:tc>
          <w:tcPr>
            <w:tcW w:w="0" w:type="auto"/>
            <w:hideMark/>
          </w:tcPr>
          <w:p w14:paraId="00240EDF" w14:textId="77777777" w:rsidR="00E63276" w:rsidRPr="00A001B4" w:rsidRDefault="00E63276" w:rsidP="00E63276">
            <w:r w:rsidRPr="00A001B4">
              <w:t>Punere în producție</w:t>
            </w:r>
          </w:p>
        </w:tc>
        <w:tc>
          <w:tcPr>
            <w:tcW w:w="0" w:type="auto"/>
            <w:hideMark/>
          </w:tcPr>
          <w:p w14:paraId="025B225C" w14:textId="77777777" w:rsidR="00E63276" w:rsidRPr="00A001B4" w:rsidRDefault="00E63276" w:rsidP="00E63276">
            <w:r w:rsidRPr="00A001B4">
              <w:t>Asigură tranziția controlată către operarea efectivă și verificările post-</w:t>
            </w:r>
            <w:proofErr w:type="spellStart"/>
            <w:r w:rsidRPr="00A001B4">
              <w:t>go</w:t>
            </w:r>
            <w:proofErr w:type="spellEnd"/>
            <w:r w:rsidRPr="00A001B4">
              <w:t>-live.</w:t>
            </w:r>
          </w:p>
        </w:tc>
      </w:tr>
      <w:tr w:rsidR="00E63276" w:rsidRPr="00A001B4" w14:paraId="1D3625EA" w14:textId="77777777" w:rsidTr="003F1B9D">
        <w:tc>
          <w:tcPr>
            <w:tcW w:w="0" w:type="auto"/>
            <w:hideMark/>
          </w:tcPr>
          <w:p w14:paraId="60E400DA" w14:textId="77777777" w:rsidR="00E63276" w:rsidRPr="00A001B4" w:rsidRDefault="00E63276" w:rsidP="00E63276">
            <w:r w:rsidRPr="00A001B4">
              <w:t>A9</w:t>
            </w:r>
          </w:p>
        </w:tc>
        <w:tc>
          <w:tcPr>
            <w:tcW w:w="0" w:type="auto"/>
            <w:hideMark/>
          </w:tcPr>
          <w:p w14:paraId="26018D47" w14:textId="77777777" w:rsidR="00E63276" w:rsidRPr="00A001B4" w:rsidRDefault="00E63276" w:rsidP="00E63276">
            <w:r w:rsidRPr="00A001B4">
              <w:t>Documentație finală, acceptanță, suport/garanție</w:t>
            </w:r>
          </w:p>
        </w:tc>
        <w:tc>
          <w:tcPr>
            <w:tcW w:w="0" w:type="auto"/>
            <w:hideMark/>
          </w:tcPr>
          <w:p w14:paraId="2495ADB8" w14:textId="77777777" w:rsidR="00E63276" w:rsidRPr="00A001B4" w:rsidRDefault="00E63276" w:rsidP="00E63276">
            <w:r w:rsidRPr="00A001B4">
              <w:t>Consolidează rezultatele, documentația, acceptanța finală și suportul post-implementare.</w:t>
            </w:r>
          </w:p>
        </w:tc>
      </w:tr>
    </w:tbl>
    <w:p w14:paraId="41595315" w14:textId="77777777" w:rsidR="00E63276" w:rsidRPr="00A001B4" w:rsidRDefault="00E63276" w:rsidP="00E63276">
      <w:r w:rsidRPr="00A001B4">
        <w:t>Această corelare permite urmărirea clară a progresului și a responsabilităților, precum și legarea fiecărui livrabil de activitatea contractuală corespunzătoare.</w:t>
      </w:r>
    </w:p>
    <w:p w14:paraId="1AD514A3" w14:textId="57484FC3" w:rsidR="00E63276" w:rsidRPr="00A001B4" w:rsidRDefault="00E63276" w:rsidP="004D21C9">
      <w:pPr>
        <w:pStyle w:val="Heading5"/>
      </w:pPr>
      <w:r w:rsidRPr="00A001B4">
        <w:t>Corelarea cu drumul critic</w:t>
      </w:r>
    </w:p>
    <w:p w14:paraId="7B857A0B" w14:textId="77777777" w:rsidR="00E63276" w:rsidRPr="00A001B4" w:rsidRDefault="00E63276" w:rsidP="00E63276">
      <w:r w:rsidRPr="00A001B4">
        <w:t>Ofertantul tratează drumul critic ca instrument de control al termenelor și al dependențelor majore ale Contractului. Activitățile aflate pe drumul critic sunt acele activități care, dacă întârzie, pot afecta direct termenul final de implementare sau capacitatea de obținere a rezultatelor contractuale.</w:t>
      </w:r>
    </w:p>
    <w:p w14:paraId="4AA7E71D" w14:textId="77777777" w:rsidR="00E63276" w:rsidRPr="00A001B4" w:rsidRDefault="00E63276" w:rsidP="00E63276">
      <w:r w:rsidRPr="00A001B4">
        <w:t>În abordarea propusă, drumul critic este gestionat prin următoarele principii:</w:t>
      </w:r>
    </w:p>
    <w:p w14:paraId="265A2BC3" w14:textId="77777777" w:rsidR="00E63276" w:rsidRPr="00A001B4" w:rsidRDefault="00E63276">
      <w:pPr>
        <w:numPr>
          <w:ilvl w:val="0"/>
          <w:numId w:val="68"/>
        </w:numPr>
      </w:pPr>
      <w:r w:rsidRPr="00A001B4">
        <w:t>mobilizarea inițială și planificarea detaliată sunt considerate premise pentru derularea controlată a tuturor activităților ulterioare;</w:t>
      </w:r>
    </w:p>
    <w:p w14:paraId="6C4DA4B7" w14:textId="77777777" w:rsidR="00E63276" w:rsidRPr="00A001B4" w:rsidRDefault="00E63276">
      <w:pPr>
        <w:numPr>
          <w:ilvl w:val="0"/>
          <w:numId w:val="68"/>
        </w:numPr>
      </w:pPr>
      <w:r w:rsidRPr="00A001B4">
        <w:t>analiza funcțională, tehnică, de securitate, integrare și migrare este tratată ca activitate critică, deoarece stabilește baza pentru proiectare, dezvoltare, testare și acceptanță;</w:t>
      </w:r>
    </w:p>
    <w:p w14:paraId="79B4E841" w14:textId="77777777" w:rsidR="00E63276" w:rsidRPr="00A001B4" w:rsidRDefault="00E63276">
      <w:pPr>
        <w:numPr>
          <w:ilvl w:val="0"/>
          <w:numId w:val="68"/>
        </w:numPr>
      </w:pPr>
      <w:r w:rsidRPr="00A001B4">
        <w:t>proiectarea sistemului este condiționată de finalizarea și validarea cerințelor analizate;</w:t>
      </w:r>
    </w:p>
    <w:p w14:paraId="2C3EF57C" w14:textId="77777777" w:rsidR="00E63276" w:rsidRPr="00A001B4" w:rsidRDefault="00E63276">
      <w:pPr>
        <w:numPr>
          <w:ilvl w:val="0"/>
          <w:numId w:val="68"/>
        </w:numPr>
      </w:pPr>
      <w:r w:rsidRPr="00A001B4">
        <w:t xml:space="preserve">dezvoltarea/configurarea și integrarea software se desfășoară pe baza specificațiilor validate și a </w:t>
      </w:r>
      <w:proofErr w:type="spellStart"/>
      <w:r w:rsidRPr="00A001B4">
        <w:t>prioritizării</w:t>
      </w:r>
      <w:proofErr w:type="spellEnd"/>
      <w:r w:rsidRPr="00A001B4">
        <w:t xml:space="preserve"> modulelor și fluxurilor;</w:t>
      </w:r>
    </w:p>
    <w:p w14:paraId="065C50DF" w14:textId="77777777" w:rsidR="00E63276" w:rsidRPr="00A001B4" w:rsidRDefault="00E63276">
      <w:pPr>
        <w:numPr>
          <w:ilvl w:val="0"/>
          <w:numId w:val="68"/>
        </w:numPr>
      </w:pPr>
      <w:r w:rsidRPr="00A001B4">
        <w:t>testarea de integrare, performanță, securitate și acceptanță este dependentă de disponibilitatea mediilor, a componentelor implementate, a datelor de test și a interfețelor;</w:t>
      </w:r>
    </w:p>
    <w:p w14:paraId="1E971EAE" w14:textId="77777777" w:rsidR="00E63276" w:rsidRPr="00A001B4" w:rsidRDefault="00E63276">
      <w:pPr>
        <w:numPr>
          <w:ilvl w:val="0"/>
          <w:numId w:val="68"/>
        </w:numPr>
      </w:pPr>
      <w:r w:rsidRPr="00A001B4">
        <w:t>instruirea este corelată cu stabilitatea funcțională a sistemului și cu disponibilitatea materialelor de instruire;</w:t>
      </w:r>
    </w:p>
    <w:p w14:paraId="2680BE5F" w14:textId="77777777" w:rsidR="00E63276" w:rsidRPr="00A001B4" w:rsidRDefault="00E63276">
      <w:pPr>
        <w:numPr>
          <w:ilvl w:val="0"/>
          <w:numId w:val="68"/>
        </w:numPr>
      </w:pPr>
      <w:r w:rsidRPr="00A001B4">
        <w:t>punerea în producție este condiționată de finalizarea testării, remedierea neconformităților critice, pregătirea mediului de producție, documentația operațională și aprobările necesare.</w:t>
      </w:r>
    </w:p>
    <w:p w14:paraId="34140F17" w14:textId="77777777" w:rsidR="00E63276" w:rsidRPr="00A001B4" w:rsidRDefault="00E63276" w:rsidP="00E63276">
      <w:r w:rsidRPr="00A001B4">
        <w:t>Pentru controlul drumului critic, Ofertantul va utiliza următoarele mecanisme:</w:t>
      </w:r>
    </w:p>
    <w:p w14:paraId="0093B143" w14:textId="77777777" w:rsidR="00E63276" w:rsidRPr="00A001B4" w:rsidRDefault="00E63276">
      <w:pPr>
        <w:numPr>
          <w:ilvl w:val="0"/>
          <w:numId w:val="69"/>
        </w:numPr>
      </w:pPr>
      <w:r w:rsidRPr="00A001B4">
        <w:t>planificare detaliată pe activități, dependențe și repere;</w:t>
      </w:r>
    </w:p>
    <w:p w14:paraId="3D040AE4" w14:textId="77777777" w:rsidR="00E63276" w:rsidRPr="00A001B4" w:rsidRDefault="00E63276">
      <w:pPr>
        <w:numPr>
          <w:ilvl w:val="0"/>
          <w:numId w:val="69"/>
        </w:numPr>
      </w:pPr>
      <w:r w:rsidRPr="00A001B4">
        <w:t>actualizarea periodică a planului de lucru;</w:t>
      </w:r>
    </w:p>
    <w:p w14:paraId="5F22A578" w14:textId="77777777" w:rsidR="00E63276" w:rsidRPr="00A001B4" w:rsidRDefault="00E63276">
      <w:pPr>
        <w:numPr>
          <w:ilvl w:val="0"/>
          <w:numId w:val="69"/>
        </w:numPr>
      </w:pPr>
      <w:r w:rsidRPr="00A001B4">
        <w:t>evidențierea activităților critice în rapoartele de progres;</w:t>
      </w:r>
    </w:p>
    <w:p w14:paraId="4F32CD53" w14:textId="77777777" w:rsidR="00E63276" w:rsidRPr="00A001B4" w:rsidRDefault="00E63276">
      <w:pPr>
        <w:numPr>
          <w:ilvl w:val="0"/>
          <w:numId w:val="69"/>
        </w:numPr>
      </w:pPr>
      <w:r w:rsidRPr="00A001B4">
        <w:t>identificarea timpurie a blocajelor și escaladarea acestora către nivelul de guvernanță relevant;</w:t>
      </w:r>
    </w:p>
    <w:p w14:paraId="6AFBD619" w14:textId="77777777" w:rsidR="00E63276" w:rsidRPr="00A001B4" w:rsidRDefault="00E63276">
      <w:pPr>
        <w:numPr>
          <w:ilvl w:val="0"/>
          <w:numId w:val="69"/>
        </w:numPr>
      </w:pPr>
      <w:r w:rsidRPr="00A001B4">
        <w:t>corelarea riscurilor cu activitățile afectate;</w:t>
      </w:r>
    </w:p>
    <w:p w14:paraId="5A515AF7" w14:textId="77777777" w:rsidR="00E63276" w:rsidRPr="00A001B4" w:rsidRDefault="00E63276">
      <w:pPr>
        <w:numPr>
          <w:ilvl w:val="0"/>
          <w:numId w:val="69"/>
        </w:numPr>
      </w:pPr>
      <w:r w:rsidRPr="00A001B4">
        <w:t>aplicarea de măsuri de recuperare controlată, precum realocarea resurselor, paralelizarea activităților necritice sau reorganizarea priorităților, fără afectarea calității și a conformității.</w:t>
      </w:r>
    </w:p>
    <w:p w14:paraId="7E1BA67E" w14:textId="77777777" w:rsidR="00E63276" w:rsidRPr="00A001B4" w:rsidRDefault="00E63276" w:rsidP="00E63276">
      <w:r w:rsidRPr="00A001B4">
        <w:lastRenderedPageBreak/>
        <w:t>Această abordare permite menținerea controlului asupra termenelor, fără comprimarea nejustificată a activităților care influențează calitatea finală a SIDISVA.</w:t>
      </w:r>
    </w:p>
    <w:p w14:paraId="05CF3E24" w14:textId="49998AC8" w:rsidR="00E63276" w:rsidRPr="00A001B4" w:rsidRDefault="00E63276" w:rsidP="004D21C9">
      <w:pPr>
        <w:pStyle w:val="Heading5"/>
      </w:pPr>
      <w:r w:rsidRPr="00A001B4">
        <w:t>Corelarea cu riscurile și ipotezele Contractului</w:t>
      </w:r>
    </w:p>
    <w:p w14:paraId="7A8FA30C" w14:textId="77777777" w:rsidR="00E63276" w:rsidRPr="00A001B4" w:rsidRDefault="00E63276" w:rsidP="00E63276">
      <w:r w:rsidRPr="00A001B4">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736EF77F" w14:textId="77777777" w:rsidR="00E63276" w:rsidRPr="00A001B4" w:rsidRDefault="00E63276" w:rsidP="00E63276">
      <w:r w:rsidRPr="00A001B4">
        <w:t>Principalele categorii de ipoteze avute în vedere sunt:</w:t>
      </w:r>
    </w:p>
    <w:p w14:paraId="0319B1F6" w14:textId="77777777" w:rsidR="00E63276" w:rsidRPr="00A001B4" w:rsidRDefault="00E63276">
      <w:pPr>
        <w:numPr>
          <w:ilvl w:val="0"/>
          <w:numId w:val="70"/>
        </w:numPr>
      </w:pPr>
      <w:r w:rsidRPr="00A001B4">
        <w:t>disponibilitatea reprezentanților ANSVSA și ai instituțiilor implicate pentru activități de analiză, validare, testare și acceptanță;</w:t>
      </w:r>
    </w:p>
    <w:p w14:paraId="0BCCD05C" w14:textId="77777777" w:rsidR="00E63276" w:rsidRPr="00A001B4" w:rsidRDefault="00E63276">
      <w:pPr>
        <w:numPr>
          <w:ilvl w:val="0"/>
          <w:numId w:val="70"/>
        </w:numPr>
      </w:pPr>
      <w:r w:rsidRPr="00A001B4">
        <w:t>disponibilitatea informațiilor, documentelor, procedurilor, fluxurilor și datelor necesare analizei și proiectării;</w:t>
      </w:r>
    </w:p>
    <w:p w14:paraId="4B62106C" w14:textId="77777777" w:rsidR="00E63276" w:rsidRPr="00A001B4" w:rsidRDefault="00E63276">
      <w:pPr>
        <w:numPr>
          <w:ilvl w:val="0"/>
          <w:numId w:val="70"/>
        </w:numPr>
      </w:pPr>
      <w:r w:rsidRPr="00A001B4">
        <w:t>accesul controlat la mediile, sistemele și infrastructurile necesare implementării;</w:t>
      </w:r>
    </w:p>
    <w:p w14:paraId="0C1CD625" w14:textId="77777777" w:rsidR="00E63276" w:rsidRPr="00A001B4" w:rsidRDefault="00E63276">
      <w:pPr>
        <w:numPr>
          <w:ilvl w:val="0"/>
          <w:numId w:val="70"/>
        </w:numPr>
      </w:pPr>
      <w:r w:rsidRPr="00A001B4">
        <w:t>disponibilitatea deciziilor și aprobărilor în termenele stabilite prin mecanismul de guvernanță;</w:t>
      </w:r>
    </w:p>
    <w:p w14:paraId="4950089B" w14:textId="77777777" w:rsidR="00E63276" w:rsidRPr="00A001B4" w:rsidRDefault="00E63276">
      <w:pPr>
        <w:numPr>
          <w:ilvl w:val="0"/>
          <w:numId w:val="70"/>
        </w:numPr>
      </w:pPr>
      <w:r w:rsidRPr="00A001B4">
        <w:t>clarificarea în timp util a aspectelor privind integrarea, migrarea și securitatea;</w:t>
      </w:r>
    </w:p>
    <w:p w14:paraId="1E6700DF" w14:textId="77777777" w:rsidR="00E63276" w:rsidRPr="00A001B4" w:rsidRDefault="00E63276">
      <w:pPr>
        <w:numPr>
          <w:ilvl w:val="0"/>
          <w:numId w:val="70"/>
        </w:numPr>
      </w:pPr>
      <w:r w:rsidRPr="00A001B4">
        <w:t>disponibilitatea resurselor desemnate pentru instruire și testare.</w:t>
      </w:r>
    </w:p>
    <w:p w14:paraId="70992754" w14:textId="77777777" w:rsidR="00E63276" w:rsidRPr="00A001B4" w:rsidRDefault="00E63276" w:rsidP="00E63276">
      <w:r w:rsidRPr="00A001B4">
        <w:t>Principalele categorii de riscuri gestionate prin abordarea propusă sunt:</w:t>
      </w:r>
    </w:p>
    <w:p w14:paraId="3E86A3D2" w14:textId="77777777" w:rsidR="00E63276" w:rsidRPr="00A001B4" w:rsidRDefault="00E63276">
      <w:pPr>
        <w:numPr>
          <w:ilvl w:val="0"/>
          <w:numId w:val="71"/>
        </w:numPr>
      </w:pPr>
      <w:r w:rsidRPr="00A001B4">
        <w:t>risc de întârziere în clarificarea cerințelor sau validarea livrabilelor;</w:t>
      </w:r>
    </w:p>
    <w:p w14:paraId="4E47951E" w14:textId="77777777" w:rsidR="00E63276" w:rsidRPr="00A001B4" w:rsidRDefault="00E63276">
      <w:pPr>
        <w:numPr>
          <w:ilvl w:val="0"/>
          <w:numId w:val="71"/>
        </w:numPr>
      </w:pPr>
      <w:r w:rsidRPr="00A001B4">
        <w:t>risc de modificare sau detaliere suplimentară a cerințelor pe durata implementării;</w:t>
      </w:r>
    </w:p>
    <w:p w14:paraId="2B3073F8" w14:textId="77777777" w:rsidR="00E63276" w:rsidRPr="00A001B4" w:rsidRDefault="00E63276">
      <w:pPr>
        <w:numPr>
          <w:ilvl w:val="0"/>
          <w:numId w:val="71"/>
        </w:numPr>
      </w:pPr>
      <w:r w:rsidRPr="00A001B4">
        <w:t>risc de indisponibilitate a datelor necesare migrării sau de calitate insuficientă a acestora;</w:t>
      </w:r>
    </w:p>
    <w:p w14:paraId="7CDDC349" w14:textId="77777777" w:rsidR="00E63276" w:rsidRPr="00A001B4" w:rsidRDefault="00E63276">
      <w:pPr>
        <w:numPr>
          <w:ilvl w:val="0"/>
          <w:numId w:val="71"/>
        </w:numPr>
      </w:pPr>
      <w:r w:rsidRPr="00A001B4">
        <w:t>risc de dependență de infrastructură, acces, medii sau integrare cu sisteme externe;</w:t>
      </w:r>
    </w:p>
    <w:p w14:paraId="6299D1AF" w14:textId="77777777" w:rsidR="00E63276" w:rsidRPr="00A001B4" w:rsidRDefault="00E63276">
      <w:pPr>
        <w:numPr>
          <w:ilvl w:val="0"/>
          <w:numId w:val="71"/>
        </w:numPr>
      </w:pPr>
      <w:r w:rsidRPr="00A001B4">
        <w:t>risc de nealiniere între cerințele funcționale și cele tehnice;</w:t>
      </w:r>
    </w:p>
    <w:p w14:paraId="420E24AE" w14:textId="77777777" w:rsidR="00E63276" w:rsidRPr="00A001B4" w:rsidRDefault="00E63276">
      <w:pPr>
        <w:numPr>
          <w:ilvl w:val="0"/>
          <w:numId w:val="71"/>
        </w:numPr>
      </w:pPr>
      <w:r w:rsidRPr="00A001B4">
        <w:t>risc de vulnerabilități sau neconformități de securitate identificate în fazele de testare;</w:t>
      </w:r>
    </w:p>
    <w:p w14:paraId="33A1F596" w14:textId="77777777" w:rsidR="00E63276" w:rsidRPr="00A001B4" w:rsidRDefault="00E63276">
      <w:pPr>
        <w:numPr>
          <w:ilvl w:val="0"/>
          <w:numId w:val="71"/>
        </w:numPr>
      </w:pPr>
      <w:r w:rsidRPr="00A001B4">
        <w:t>risc de adoptare redusă de către utilizatori, dacă instruirea și comunicarea nu sunt corelate cu procesele reale;</w:t>
      </w:r>
    </w:p>
    <w:p w14:paraId="6757552E" w14:textId="77777777" w:rsidR="00E63276" w:rsidRPr="00A001B4" w:rsidRDefault="00E63276">
      <w:pPr>
        <w:numPr>
          <w:ilvl w:val="0"/>
          <w:numId w:val="71"/>
        </w:numPr>
      </w:pPr>
      <w:r w:rsidRPr="00A001B4">
        <w:t>risc de acumulare a observațiilor la final, în lipsa unor validări intermediare.</w:t>
      </w:r>
    </w:p>
    <w:p w14:paraId="1C6BAFD0" w14:textId="77777777" w:rsidR="00E63276" w:rsidRPr="00A001B4" w:rsidRDefault="00E63276" w:rsidP="00E63276">
      <w:r w:rsidRPr="00A001B4">
        <w:t>Pentru fiecare risc relevant, Ofertantul va utiliza un proces controlat de management al riscurilor, care include:</w:t>
      </w:r>
    </w:p>
    <w:p w14:paraId="6A4479D4" w14:textId="77777777" w:rsidR="00E63276" w:rsidRPr="00A001B4" w:rsidRDefault="00E63276">
      <w:pPr>
        <w:numPr>
          <w:ilvl w:val="0"/>
          <w:numId w:val="72"/>
        </w:numPr>
      </w:pPr>
      <w:r w:rsidRPr="00A001B4">
        <w:t>identificarea riscului;</w:t>
      </w:r>
    </w:p>
    <w:p w14:paraId="6002ADDA" w14:textId="77777777" w:rsidR="00E63276" w:rsidRPr="00A001B4" w:rsidRDefault="00E63276">
      <w:pPr>
        <w:numPr>
          <w:ilvl w:val="0"/>
          <w:numId w:val="72"/>
        </w:numPr>
      </w:pPr>
      <w:r w:rsidRPr="00A001B4">
        <w:t>evaluarea probabilității și impactului;</w:t>
      </w:r>
    </w:p>
    <w:p w14:paraId="61D47D5A" w14:textId="77777777" w:rsidR="00E63276" w:rsidRPr="00A001B4" w:rsidRDefault="00E63276">
      <w:pPr>
        <w:numPr>
          <w:ilvl w:val="0"/>
          <w:numId w:val="72"/>
        </w:numPr>
      </w:pPr>
      <w:r w:rsidRPr="00A001B4">
        <w:t>stabilirea responsabilului;</w:t>
      </w:r>
    </w:p>
    <w:p w14:paraId="2FD9DAE2" w14:textId="77777777" w:rsidR="00E63276" w:rsidRPr="00A001B4" w:rsidRDefault="00E63276">
      <w:pPr>
        <w:numPr>
          <w:ilvl w:val="0"/>
          <w:numId w:val="72"/>
        </w:numPr>
      </w:pPr>
      <w:r w:rsidRPr="00A001B4">
        <w:t>definirea măsurilor preventive și corective;</w:t>
      </w:r>
    </w:p>
    <w:p w14:paraId="53AEED3D" w14:textId="77777777" w:rsidR="00E63276" w:rsidRPr="00A001B4" w:rsidRDefault="00E63276">
      <w:pPr>
        <w:numPr>
          <w:ilvl w:val="0"/>
          <w:numId w:val="72"/>
        </w:numPr>
      </w:pPr>
      <w:r w:rsidRPr="00A001B4">
        <w:t>monitorizarea periodică;</w:t>
      </w:r>
    </w:p>
    <w:p w14:paraId="78D00E87" w14:textId="77777777" w:rsidR="00E63276" w:rsidRPr="00A001B4" w:rsidRDefault="00E63276">
      <w:pPr>
        <w:numPr>
          <w:ilvl w:val="0"/>
          <w:numId w:val="72"/>
        </w:numPr>
      </w:pPr>
      <w:r w:rsidRPr="00A001B4">
        <w:t>escaladarea către comitetul de proiect, dacă este necesar;</w:t>
      </w:r>
    </w:p>
    <w:p w14:paraId="60CA5B49" w14:textId="77777777" w:rsidR="00E63276" w:rsidRPr="00A001B4" w:rsidRDefault="00E63276">
      <w:pPr>
        <w:numPr>
          <w:ilvl w:val="0"/>
          <w:numId w:val="72"/>
        </w:numPr>
      </w:pPr>
      <w:r w:rsidRPr="00A001B4">
        <w:t>actualizarea registrului de riscuri și reflectarea riscurilor în rapoartele de progres.</w:t>
      </w:r>
    </w:p>
    <w:p w14:paraId="4E1CDE4E" w14:textId="77777777" w:rsidR="00E63276" w:rsidRDefault="00E63276" w:rsidP="00E63276">
      <w:r w:rsidRPr="00A001B4">
        <w:t>Prin această abordare, riscurile sunt tratate ca elemente active de management, nu ca anexă formală a proiectului.</w:t>
      </w:r>
    </w:p>
    <w:p w14:paraId="7382D0CE" w14:textId="77777777" w:rsidR="009325C4" w:rsidRDefault="009325C4" w:rsidP="00E63276"/>
    <w:p w14:paraId="6FB742E6" w14:textId="77777777" w:rsidR="009325C4" w:rsidRPr="00A001B4" w:rsidRDefault="009325C4" w:rsidP="00E63276"/>
    <w:p w14:paraId="4489278F" w14:textId="77777777" w:rsidR="00E63276" w:rsidRPr="00A001B4" w:rsidRDefault="00E63276" w:rsidP="004D21C9">
      <w:pPr>
        <w:pStyle w:val="Heading5"/>
      </w:pPr>
      <w:r w:rsidRPr="00A001B4">
        <w:t>3.1.8. Metodologii, metode și instrumente recunoscute utilizate</w:t>
      </w:r>
    </w:p>
    <w:p w14:paraId="12D7A31A" w14:textId="77777777" w:rsidR="00FE5561" w:rsidRPr="00A001B4" w:rsidRDefault="00FE5561" w:rsidP="00FE5561">
      <w:r w:rsidRPr="00A001B4">
        <w:t xml:space="preserve">Abordarea propusă pentru realizarea SIDISVA se bazează pe un cadru metodologic hibrid, adaptat unui contract public complex de dezvoltare, configurare, integrare, migrare, testare, instruire și punere în producție a unui sistem informatic instituțional. Cadrul metodologic propus </w:t>
      </w:r>
      <w:r w:rsidRPr="00A001B4">
        <w:lastRenderedPageBreak/>
        <w:t>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A001B4" w:rsidRDefault="00FE5561" w:rsidP="00FE5561">
      <w:r w:rsidRPr="00A001B4">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019E6BB9" w14:textId="77777777" w:rsidR="00FE5561" w:rsidRPr="00A001B4" w:rsidRDefault="00FE5561" w:rsidP="00CD201C">
      <w:pPr>
        <w:rPr>
          <w:b/>
          <w:bCs/>
        </w:rPr>
      </w:pPr>
      <w:r w:rsidRPr="00A001B4">
        <w:rPr>
          <w:b/>
          <w:bCs/>
        </w:rPr>
        <w:t>a) PMI/PMBOK pentru managementul de proiect, guvernanță și control contractual</w:t>
      </w:r>
    </w:p>
    <w:p w14:paraId="35974132" w14:textId="77777777" w:rsidR="00FE5561" w:rsidRPr="00A001B4" w:rsidRDefault="00FE5561" w:rsidP="00FE5561">
      <w:r w:rsidRPr="00A001B4">
        <w:t>Pentru managementul Contractului, Ofertantul va utiliza principii și procese aliniate cadrului PMI/PMBOK, aplicate pragmatic și proporțional cu specificul proiectului. Acestea vor susține guvernanța proiectului, planificarea, monitorizarea, raportarea, controlul calității, managementul riscurilor, managementul schimbărilor, managementul comunicării, managementul resurselor și managementul livrabilelor.</w:t>
      </w:r>
    </w:p>
    <w:p w14:paraId="06ACDC5B" w14:textId="77777777" w:rsidR="00FE5561" w:rsidRPr="00A001B4" w:rsidRDefault="00FE5561" w:rsidP="00FE5561">
      <w:r w:rsidRPr="00A001B4">
        <w:t>Aplicarea principiilor PMI/PMBOK va permite:</w:t>
      </w:r>
    </w:p>
    <w:p w14:paraId="308E4F0C" w14:textId="77777777" w:rsidR="00FE5561" w:rsidRPr="00A001B4" w:rsidRDefault="00FE5561">
      <w:pPr>
        <w:numPr>
          <w:ilvl w:val="0"/>
          <w:numId w:val="81"/>
        </w:numPr>
      </w:pPr>
      <w:r w:rsidRPr="00A001B4">
        <w:t xml:space="preserve">definirea clară a ariei de cuprindere și a livrabilelor; </w:t>
      </w:r>
    </w:p>
    <w:p w14:paraId="5E7B5DD8" w14:textId="77777777" w:rsidR="00FE5561" w:rsidRPr="00A001B4" w:rsidRDefault="00FE5561">
      <w:pPr>
        <w:numPr>
          <w:ilvl w:val="0"/>
          <w:numId w:val="81"/>
        </w:numPr>
      </w:pPr>
      <w:r w:rsidRPr="00A001B4">
        <w:t xml:space="preserve">structurarea activităților în pachete de lucru corelate cu planul A0–A9; </w:t>
      </w:r>
    </w:p>
    <w:p w14:paraId="3DCC032E" w14:textId="77777777" w:rsidR="00FE5561" w:rsidRPr="00A001B4" w:rsidRDefault="00FE5561">
      <w:pPr>
        <w:numPr>
          <w:ilvl w:val="0"/>
          <w:numId w:val="81"/>
        </w:numPr>
      </w:pPr>
      <w:r w:rsidRPr="00A001B4">
        <w:t xml:space="preserve">urmărirea calendarului și a drumului critic; </w:t>
      </w:r>
    </w:p>
    <w:p w14:paraId="56A2E223" w14:textId="77777777" w:rsidR="00FE5561" w:rsidRPr="00A001B4" w:rsidRDefault="00FE5561">
      <w:pPr>
        <w:numPr>
          <w:ilvl w:val="0"/>
          <w:numId w:val="81"/>
        </w:numPr>
      </w:pPr>
      <w:r w:rsidRPr="00A001B4">
        <w:t xml:space="preserve">monitorizarea progresului prin rapoarte periodice; </w:t>
      </w:r>
    </w:p>
    <w:p w14:paraId="41CA3E2B" w14:textId="77777777" w:rsidR="00FE5561" w:rsidRPr="00A001B4" w:rsidRDefault="00FE5561">
      <w:pPr>
        <w:numPr>
          <w:ilvl w:val="0"/>
          <w:numId w:val="81"/>
        </w:numPr>
      </w:pPr>
      <w:r w:rsidRPr="00A001B4">
        <w:t xml:space="preserve">identificarea, evaluarea și tratarea riscurilor; </w:t>
      </w:r>
    </w:p>
    <w:p w14:paraId="06BFCF37" w14:textId="77777777" w:rsidR="00FE5561" w:rsidRPr="00A001B4" w:rsidRDefault="00FE5561">
      <w:pPr>
        <w:numPr>
          <w:ilvl w:val="0"/>
          <w:numId w:val="81"/>
        </w:numPr>
      </w:pPr>
      <w:r w:rsidRPr="00A001B4">
        <w:t xml:space="preserve">gestionarea formală a schimbărilor; </w:t>
      </w:r>
    </w:p>
    <w:p w14:paraId="077D316C" w14:textId="77777777" w:rsidR="00FE5561" w:rsidRPr="00A001B4" w:rsidRDefault="00FE5561">
      <w:pPr>
        <w:numPr>
          <w:ilvl w:val="0"/>
          <w:numId w:val="81"/>
        </w:numPr>
      </w:pPr>
      <w:r w:rsidRPr="00A001B4">
        <w:t xml:space="preserve">controlul calității livrabilelor înainte de transmiterea către Autoritatea Contractantă; </w:t>
      </w:r>
    </w:p>
    <w:p w14:paraId="68DDB7CD" w14:textId="77777777" w:rsidR="00FE5561" w:rsidRPr="00A001B4" w:rsidRDefault="00FE5561">
      <w:pPr>
        <w:numPr>
          <w:ilvl w:val="0"/>
          <w:numId w:val="81"/>
        </w:numPr>
      </w:pPr>
      <w:r w:rsidRPr="00A001B4">
        <w:t xml:space="preserve">asigurarea trasabilității între cerințe, activități, livrabile și acceptanță. </w:t>
      </w:r>
    </w:p>
    <w:p w14:paraId="1CE11CD3" w14:textId="77777777" w:rsidR="00FE5561" w:rsidRPr="00A001B4" w:rsidRDefault="00FE5561" w:rsidP="00FE5561">
      <w:r w:rsidRPr="00A001B4">
        <w:t>Prin utilizarea acestei componente metodologice, Ofertantul asigură disciplina contractuală necesară unui proiect public cu termene, responsabilități, livrabile și criterii de acceptanță explicite.</w:t>
      </w:r>
    </w:p>
    <w:p w14:paraId="031B8CF8" w14:textId="13CBC02E" w:rsidR="00FE5561" w:rsidRPr="00A001B4" w:rsidRDefault="00FE5561" w:rsidP="00CD201C">
      <w:pPr>
        <w:rPr>
          <w:b/>
          <w:bCs/>
        </w:rPr>
      </w:pPr>
      <w:r w:rsidRPr="00A001B4">
        <w:rPr>
          <w:b/>
          <w:bCs/>
        </w:rPr>
        <w:t xml:space="preserve">b) Agile </w:t>
      </w:r>
      <w:r w:rsidR="00790AC7" w:rsidRPr="00A001B4">
        <w:rPr>
          <w:b/>
          <w:bCs/>
        </w:rPr>
        <w:t xml:space="preserve">- </w:t>
      </w:r>
      <w:r w:rsidRPr="00A001B4">
        <w:rPr>
          <w:b/>
          <w:bCs/>
        </w:rPr>
        <w:t xml:space="preserve"> abordare iterativ-incrementală pentru dezvoltare, validări funcționale și reducerea riscului de nealiniere</w:t>
      </w:r>
    </w:p>
    <w:p w14:paraId="52FBB00E" w14:textId="77777777" w:rsidR="00FE5561" w:rsidRPr="00A001B4" w:rsidRDefault="00FE5561" w:rsidP="00FE5561">
      <w:r w:rsidRPr="00A001B4">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A001B4" w:rsidRDefault="00FE5561" w:rsidP="00FE5561">
      <w:r w:rsidRPr="00A001B4">
        <w:t>Această abordare nu înlocuiește planificarea formală, livrabilele contractuale sau mecanismele de acceptanță, ci le completează prin mecanisme de lucru care permit:</w:t>
      </w:r>
    </w:p>
    <w:p w14:paraId="6E799965" w14:textId="77777777" w:rsidR="00FE5561" w:rsidRPr="00A001B4" w:rsidRDefault="00FE5561">
      <w:pPr>
        <w:numPr>
          <w:ilvl w:val="0"/>
          <w:numId w:val="82"/>
        </w:numPr>
      </w:pPr>
      <w:r w:rsidRPr="00A001B4">
        <w:t xml:space="preserve">clarificarea progresivă a cerințelor detaliate; </w:t>
      </w:r>
    </w:p>
    <w:p w14:paraId="49FE99FF" w14:textId="77777777" w:rsidR="00FE5561" w:rsidRPr="00A001B4" w:rsidRDefault="00FE5561">
      <w:pPr>
        <w:numPr>
          <w:ilvl w:val="0"/>
          <w:numId w:val="82"/>
        </w:numPr>
      </w:pPr>
      <w:r w:rsidRPr="00A001B4">
        <w:t xml:space="preserve">validarea timpurie a fluxurilor funcționale; </w:t>
      </w:r>
    </w:p>
    <w:p w14:paraId="4766B177" w14:textId="77777777" w:rsidR="00FE5561" w:rsidRPr="00A001B4" w:rsidRDefault="00FE5561">
      <w:pPr>
        <w:numPr>
          <w:ilvl w:val="0"/>
          <w:numId w:val="82"/>
        </w:numPr>
      </w:pPr>
      <w:proofErr w:type="spellStart"/>
      <w:r w:rsidRPr="00A001B4">
        <w:t>prototiparea</w:t>
      </w:r>
      <w:proofErr w:type="spellEnd"/>
      <w:r w:rsidRPr="00A001B4">
        <w:t xml:space="preserve"> controlată a ecranelor și interacțiunilor relevante; </w:t>
      </w:r>
    </w:p>
    <w:p w14:paraId="49B2F64D" w14:textId="77777777" w:rsidR="00FE5561" w:rsidRPr="00A001B4" w:rsidRDefault="00FE5561">
      <w:pPr>
        <w:numPr>
          <w:ilvl w:val="0"/>
          <w:numId w:val="82"/>
        </w:numPr>
      </w:pPr>
      <w:r w:rsidRPr="00A001B4">
        <w:t xml:space="preserve">demonstrații intermediare pe module sau fluxuri; </w:t>
      </w:r>
    </w:p>
    <w:p w14:paraId="719FBA2B" w14:textId="77777777" w:rsidR="00FE5561" w:rsidRPr="00A001B4" w:rsidRDefault="00FE5561">
      <w:pPr>
        <w:numPr>
          <w:ilvl w:val="0"/>
          <w:numId w:val="82"/>
        </w:numPr>
      </w:pPr>
      <w:r w:rsidRPr="00A001B4">
        <w:t xml:space="preserve">colectarea de feedback de la utilizatorii-cheie desemnați de Autoritatea Contractantă; </w:t>
      </w:r>
    </w:p>
    <w:p w14:paraId="17B5E76E" w14:textId="77777777" w:rsidR="00FE5561" w:rsidRPr="00A001B4" w:rsidRDefault="00FE5561">
      <w:pPr>
        <w:numPr>
          <w:ilvl w:val="0"/>
          <w:numId w:val="82"/>
        </w:numPr>
      </w:pPr>
      <w:r w:rsidRPr="00A001B4">
        <w:t xml:space="preserve">tratarea observațiilor înainte de acumularea lor în etapa finală; </w:t>
      </w:r>
    </w:p>
    <w:p w14:paraId="387C1857" w14:textId="77777777" w:rsidR="00FE5561" w:rsidRPr="00A001B4" w:rsidRDefault="00FE5561">
      <w:pPr>
        <w:numPr>
          <w:ilvl w:val="0"/>
          <w:numId w:val="82"/>
        </w:numPr>
      </w:pPr>
      <w:r w:rsidRPr="00A001B4">
        <w:t xml:space="preserve">reducerea riscului de dezvoltare a unor funcționalități corecte tehnic, dar nealiniate operațional. </w:t>
      </w:r>
    </w:p>
    <w:p w14:paraId="0BBE8FFC" w14:textId="77777777" w:rsidR="00FE5561" w:rsidRPr="00A001B4" w:rsidRDefault="00FE5561" w:rsidP="00FE5561">
      <w:r w:rsidRPr="00A001B4">
        <w:t>Abordarea Agile va fi utilizată controlat, cu respectarea ariei contractuale, a cerințelor Caietului de Sarcini, a planului de implementare și a mecanismului formal de management al schimbărilor. Astfel, proiectul nu devine unul deschis sau necontrolat, ci beneficiază de feedback iterativ în interiorul unui cadru contractual predictibil.</w:t>
      </w:r>
    </w:p>
    <w:p w14:paraId="28A669E0" w14:textId="77777777" w:rsidR="00FE5561" w:rsidRPr="00A001B4" w:rsidRDefault="00FE5561" w:rsidP="00CD201C">
      <w:pPr>
        <w:rPr>
          <w:b/>
          <w:bCs/>
        </w:rPr>
      </w:pPr>
      <w:r w:rsidRPr="00A001B4">
        <w:rPr>
          <w:b/>
          <w:bCs/>
        </w:rPr>
        <w:t>c) UML și BPMN pentru analiză, modelare procese și proiectare funcțională</w:t>
      </w:r>
    </w:p>
    <w:p w14:paraId="13387A1D" w14:textId="77777777" w:rsidR="00FE5561" w:rsidRPr="00A001B4" w:rsidRDefault="00FE5561" w:rsidP="00FE5561">
      <w:r w:rsidRPr="00A001B4">
        <w:lastRenderedPageBreak/>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A001B4" w:rsidRDefault="00FE5561" w:rsidP="00FE5561">
      <w:r w:rsidRPr="00A001B4">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A001B4" w:rsidRDefault="00FE5561" w:rsidP="00FE5561">
      <w:r w:rsidRPr="00A001B4">
        <w:t>UML va fi utilizat pentru descrierea elementelor funcționale și tehnice relevante, cum ar fi:</w:t>
      </w:r>
    </w:p>
    <w:p w14:paraId="0B579903" w14:textId="77777777" w:rsidR="00FE5561" w:rsidRPr="00A001B4" w:rsidRDefault="00FE5561">
      <w:pPr>
        <w:numPr>
          <w:ilvl w:val="0"/>
          <w:numId w:val="83"/>
        </w:numPr>
      </w:pPr>
      <w:r w:rsidRPr="00A001B4">
        <w:t xml:space="preserve">cazuri de utilizare; </w:t>
      </w:r>
    </w:p>
    <w:p w14:paraId="3A95BE7D" w14:textId="77777777" w:rsidR="00FE5561" w:rsidRPr="00A001B4" w:rsidRDefault="00FE5561">
      <w:pPr>
        <w:numPr>
          <w:ilvl w:val="0"/>
          <w:numId w:val="83"/>
        </w:numPr>
      </w:pPr>
      <w:r w:rsidRPr="00A001B4">
        <w:t xml:space="preserve">actori și roluri; </w:t>
      </w:r>
    </w:p>
    <w:p w14:paraId="1DB9964E" w14:textId="77777777" w:rsidR="00FE5561" w:rsidRPr="00A001B4" w:rsidRDefault="00FE5561">
      <w:pPr>
        <w:numPr>
          <w:ilvl w:val="0"/>
          <w:numId w:val="83"/>
        </w:numPr>
      </w:pPr>
      <w:r w:rsidRPr="00A001B4">
        <w:t xml:space="preserve">scenarii funcționale; </w:t>
      </w:r>
    </w:p>
    <w:p w14:paraId="73C80074" w14:textId="77777777" w:rsidR="00FE5561" w:rsidRPr="00A001B4" w:rsidRDefault="00FE5561">
      <w:pPr>
        <w:numPr>
          <w:ilvl w:val="0"/>
          <w:numId w:val="83"/>
        </w:numPr>
      </w:pPr>
      <w:r w:rsidRPr="00A001B4">
        <w:t xml:space="preserve">relații între componente; </w:t>
      </w:r>
    </w:p>
    <w:p w14:paraId="5AC66557" w14:textId="77777777" w:rsidR="00FE5561" w:rsidRPr="00A001B4" w:rsidRDefault="00FE5561">
      <w:pPr>
        <w:numPr>
          <w:ilvl w:val="0"/>
          <w:numId w:val="83"/>
        </w:numPr>
      </w:pPr>
      <w:r w:rsidRPr="00A001B4">
        <w:t xml:space="preserve">structuri de date; </w:t>
      </w:r>
    </w:p>
    <w:p w14:paraId="082A968C" w14:textId="77777777" w:rsidR="00FE5561" w:rsidRPr="00A001B4" w:rsidRDefault="00FE5561">
      <w:pPr>
        <w:numPr>
          <w:ilvl w:val="0"/>
          <w:numId w:val="83"/>
        </w:numPr>
      </w:pPr>
      <w:r w:rsidRPr="00A001B4">
        <w:t xml:space="preserve">secvențe de interacțiune; </w:t>
      </w:r>
    </w:p>
    <w:p w14:paraId="64DE2776" w14:textId="77777777" w:rsidR="00FE5561" w:rsidRPr="00A001B4" w:rsidRDefault="00FE5561">
      <w:pPr>
        <w:numPr>
          <w:ilvl w:val="0"/>
          <w:numId w:val="83"/>
        </w:numPr>
      </w:pPr>
      <w:r w:rsidRPr="00A001B4">
        <w:t xml:space="preserve">componente și interfețe. </w:t>
      </w:r>
    </w:p>
    <w:p w14:paraId="399CD952" w14:textId="77777777" w:rsidR="00FE5561" w:rsidRPr="00A001B4" w:rsidRDefault="00FE5561" w:rsidP="00FE5561">
      <w:r w:rsidRPr="00A001B4">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A001B4" w:rsidRDefault="00FE5561" w:rsidP="00CD201C">
      <w:pPr>
        <w:rPr>
          <w:b/>
          <w:bCs/>
        </w:rPr>
      </w:pPr>
      <w:r w:rsidRPr="00A001B4">
        <w:rPr>
          <w:b/>
          <w:bCs/>
        </w:rPr>
        <w:t xml:space="preserve">d) </w:t>
      </w:r>
      <w:r w:rsidR="00575346" w:rsidRPr="00A001B4">
        <w:rPr>
          <w:b/>
          <w:bCs/>
        </w:rPr>
        <w:t>API-</w:t>
      </w:r>
      <w:proofErr w:type="spellStart"/>
      <w:r w:rsidR="00575346" w:rsidRPr="00A001B4">
        <w:rPr>
          <w:b/>
          <w:bCs/>
        </w:rPr>
        <w:t>first</w:t>
      </w:r>
      <w:proofErr w:type="spellEnd"/>
      <w:r w:rsidR="00575346" w:rsidRPr="00A001B4">
        <w:rPr>
          <w:b/>
          <w:bCs/>
        </w:rPr>
        <w:t xml:space="preserve"> / contract-</w:t>
      </w:r>
      <w:proofErr w:type="spellStart"/>
      <w:r w:rsidR="00575346" w:rsidRPr="00A001B4">
        <w:rPr>
          <w:b/>
          <w:bCs/>
        </w:rPr>
        <w:t>first</w:t>
      </w:r>
      <w:proofErr w:type="spellEnd"/>
      <w:r w:rsidR="00575346" w:rsidRPr="00A001B4">
        <w:rPr>
          <w:b/>
          <w:bCs/>
        </w:rPr>
        <w:t xml:space="preserve"> și ETL/ELT pentru integrare, interoperabilitate și integrarea datelor</w:t>
      </w:r>
    </w:p>
    <w:p w14:paraId="40085B5C" w14:textId="77777777" w:rsidR="00575346" w:rsidRPr="00A001B4" w:rsidRDefault="00575346" w:rsidP="00575346">
      <w:r w:rsidRPr="00A001B4">
        <w:t xml:space="preserve">Pentru activitățile de integrare și interoperabilitate, Ofertantul va utiliza o abordare combinată, bazată pe </w:t>
      </w:r>
      <w:r w:rsidRPr="00A001B4">
        <w:rPr>
          <w:b/>
          <w:bCs/>
        </w:rPr>
        <w:t>API-</w:t>
      </w:r>
      <w:proofErr w:type="spellStart"/>
      <w:r w:rsidRPr="00A001B4">
        <w:rPr>
          <w:b/>
          <w:bCs/>
        </w:rPr>
        <w:t>first</w:t>
      </w:r>
      <w:proofErr w:type="spellEnd"/>
      <w:r w:rsidRPr="00A001B4">
        <w:rPr>
          <w:b/>
          <w:bCs/>
        </w:rPr>
        <w:t xml:space="preserve"> / contract-</w:t>
      </w:r>
      <w:proofErr w:type="spellStart"/>
      <w:r w:rsidRPr="00A001B4">
        <w:rPr>
          <w:b/>
          <w:bCs/>
        </w:rPr>
        <w:t>first</w:t>
      </w:r>
      <w:proofErr w:type="spellEnd"/>
      <w:r w:rsidRPr="00A001B4">
        <w:t xml:space="preserve"> pentru schimbul de date și servicii între aplicații, respectiv pe utilizarea componentei </w:t>
      </w:r>
      <w:r w:rsidRPr="00A001B4">
        <w:rPr>
          <w:b/>
          <w:bCs/>
        </w:rPr>
        <w:t>ETL/ELT</w:t>
      </w:r>
      <w:r w:rsidRPr="00A001B4">
        <w:t xml:space="preserve"> pentru procesele de extracție, transformare, validare, agregare, consolidare și încărcare a datelor, în special pentru alimentarea modelului de date aferent raportării și analizelor.</w:t>
      </w:r>
    </w:p>
    <w:p w14:paraId="1BA5A633" w14:textId="77777777" w:rsidR="00575346" w:rsidRPr="00A001B4" w:rsidRDefault="00575346" w:rsidP="00575346">
      <w:r w:rsidRPr="00A001B4">
        <w:t xml:space="preserve">Abordarea </w:t>
      </w:r>
      <w:r w:rsidRPr="00A001B4">
        <w:rPr>
          <w:b/>
          <w:bCs/>
        </w:rPr>
        <w:t>API-</w:t>
      </w:r>
      <w:proofErr w:type="spellStart"/>
      <w:r w:rsidRPr="00A001B4">
        <w:rPr>
          <w:b/>
          <w:bCs/>
        </w:rPr>
        <w:t>first</w:t>
      </w:r>
      <w:proofErr w:type="spellEnd"/>
      <w:r w:rsidRPr="00A001B4">
        <w:rPr>
          <w:b/>
          <w:bCs/>
        </w:rPr>
        <w:t xml:space="preserve"> / contract-</w:t>
      </w:r>
      <w:proofErr w:type="spellStart"/>
      <w:r w:rsidRPr="00A001B4">
        <w:rPr>
          <w:b/>
          <w:bCs/>
        </w:rPr>
        <w:t>first</w:t>
      </w:r>
      <w:proofErr w:type="spellEnd"/>
      <w:r w:rsidRPr="00A001B4">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A001B4" w:rsidRDefault="00575346" w:rsidP="00575346">
      <w:r w:rsidRPr="00A001B4">
        <w:t xml:space="preserve">Complementar, componenta </w:t>
      </w:r>
      <w:r w:rsidRPr="00A001B4">
        <w:rPr>
          <w:b/>
          <w:bCs/>
        </w:rPr>
        <w:t>ETL/ELT</w:t>
      </w:r>
      <w:r w:rsidRPr="00A001B4">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A001B4" w:rsidRDefault="00575346" w:rsidP="00575346">
      <w:r w:rsidRPr="00A001B4">
        <w:t>În cadrul etapei de analiză și proiectare, Ofertantul va identifica și documenta:</w:t>
      </w:r>
    </w:p>
    <w:p w14:paraId="51E89E43" w14:textId="77777777" w:rsidR="00575346" w:rsidRPr="00A001B4" w:rsidRDefault="00575346">
      <w:pPr>
        <w:numPr>
          <w:ilvl w:val="0"/>
          <w:numId w:val="89"/>
        </w:numPr>
      </w:pPr>
      <w:r w:rsidRPr="00A001B4">
        <w:t xml:space="preserve">sursele de date interne și externe relevante; </w:t>
      </w:r>
    </w:p>
    <w:p w14:paraId="640C59FD" w14:textId="77777777" w:rsidR="00575346" w:rsidRPr="00A001B4" w:rsidRDefault="00575346">
      <w:pPr>
        <w:numPr>
          <w:ilvl w:val="0"/>
          <w:numId w:val="89"/>
        </w:numPr>
      </w:pPr>
      <w:r w:rsidRPr="00A001B4">
        <w:t xml:space="preserve">tipurile de date care trebuie preluate, transformate sau consolidate; </w:t>
      </w:r>
    </w:p>
    <w:p w14:paraId="48E51D18" w14:textId="77777777" w:rsidR="00575346" w:rsidRPr="00A001B4" w:rsidRDefault="00575346">
      <w:pPr>
        <w:numPr>
          <w:ilvl w:val="0"/>
          <w:numId w:val="89"/>
        </w:numPr>
      </w:pPr>
      <w:r w:rsidRPr="00A001B4">
        <w:t xml:space="preserve">regulile de mapare între sursă și destinație; </w:t>
      </w:r>
    </w:p>
    <w:p w14:paraId="189A07EC" w14:textId="77777777" w:rsidR="00575346" w:rsidRPr="00A001B4" w:rsidRDefault="00575346">
      <w:pPr>
        <w:numPr>
          <w:ilvl w:val="0"/>
          <w:numId w:val="89"/>
        </w:numPr>
      </w:pPr>
      <w:r w:rsidRPr="00A001B4">
        <w:t xml:space="preserve">regulile de validare și filtrare; </w:t>
      </w:r>
    </w:p>
    <w:p w14:paraId="682EB948" w14:textId="77777777" w:rsidR="00575346" w:rsidRPr="00A001B4" w:rsidRDefault="00575346">
      <w:pPr>
        <w:numPr>
          <w:ilvl w:val="0"/>
          <w:numId w:val="89"/>
        </w:numPr>
      </w:pPr>
      <w:r w:rsidRPr="00A001B4">
        <w:t xml:space="preserve">frecvența de încărcare; </w:t>
      </w:r>
    </w:p>
    <w:p w14:paraId="6386E31C" w14:textId="77777777" w:rsidR="00575346" w:rsidRPr="00A001B4" w:rsidRDefault="00575346">
      <w:pPr>
        <w:numPr>
          <w:ilvl w:val="0"/>
          <w:numId w:val="89"/>
        </w:numPr>
      </w:pPr>
      <w:r w:rsidRPr="00A001B4">
        <w:t xml:space="preserve">cerințele de încărcare inițială și incrementală; </w:t>
      </w:r>
    </w:p>
    <w:p w14:paraId="48C38ED9" w14:textId="77777777" w:rsidR="00575346" w:rsidRPr="00A001B4" w:rsidRDefault="00575346">
      <w:pPr>
        <w:numPr>
          <w:ilvl w:val="0"/>
          <w:numId w:val="89"/>
        </w:numPr>
      </w:pPr>
      <w:r w:rsidRPr="00A001B4">
        <w:t xml:space="preserve">cerințele de </w:t>
      </w:r>
      <w:proofErr w:type="spellStart"/>
      <w:r w:rsidRPr="00A001B4">
        <w:t>Changed</w:t>
      </w:r>
      <w:proofErr w:type="spellEnd"/>
      <w:r w:rsidRPr="00A001B4">
        <w:t xml:space="preserve"> Data </w:t>
      </w:r>
      <w:proofErr w:type="spellStart"/>
      <w:r w:rsidRPr="00A001B4">
        <w:t>Capture</w:t>
      </w:r>
      <w:proofErr w:type="spellEnd"/>
      <w:r w:rsidRPr="00A001B4">
        <w:t xml:space="preserve">, acolo unde sunt aplicabile; </w:t>
      </w:r>
    </w:p>
    <w:p w14:paraId="114C0755" w14:textId="77777777" w:rsidR="00575346" w:rsidRPr="00A001B4" w:rsidRDefault="00575346">
      <w:pPr>
        <w:numPr>
          <w:ilvl w:val="0"/>
          <w:numId w:val="89"/>
        </w:numPr>
      </w:pPr>
      <w:r w:rsidRPr="00A001B4">
        <w:t xml:space="preserve">mecanismele de tratare a erorilor; </w:t>
      </w:r>
    </w:p>
    <w:p w14:paraId="2CC1FBF5" w14:textId="77777777" w:rsidR="00575346" w:rsidRPr="00A001B4" w:rsidRDefault="00575346">
      <w:pPr>
        <w:numPr>
          <w:ilvl w:val="0"/>
          <w:numId w:val="89"/>
        </w:numPr>
      </w:pPr>
      <w:r w:rsidRPr="00A001B4">
        <w:t xml:space="preserve">cerințele de audit și trasabilitate; </w:t>
      </w:r>
    </w:p>
    <w:p w14:paraId="28EBA2B3" w14:textId="77777777" w:rsidR="00575346" w:rsidRPr="00A001B4" w:rsidRDefault="00575346">
      <w:pPr>
        <w:numPr>
          <w:ilvl w:val="0"/>
          <w:numId w:val="89"/>
        </w:numPr>
      </w:pPr>
      <w:r w:rsidRPr="00A001B4">
        <w:lastRenderedPageBreak/>
        <w:t xml:space="preserve">diferențierea între integrări aplicative prin API/web </w:t>
      </w:r>
      <w:proofErr w:type="spellStart"/>
      <w:r w:rsidRPr="00A001B4">
        <w:t>services</w:t>
      </w:r>
      <w:proofErr w:type="spellEnd"/>
      <w:r w:rsidRPr="00A001B4">
        <w:t xml:space="preserve"> și fluxuri de integrare date prin ETL/ELT. </w:t>
      </w:r>
    </w:p>
    <w:p w14:paraId="72CD6572" w14:textId="77777777" w:rsidR="00575346" w:rsidRPr="00A001B4" w:rsidRDefault="00575346" w:rsidP="00575346">
      <w:r w:rsidRPr="00A001B4">
        <w:t xml:space="preserve">Această separare este importantă metodologic: </w:t>
      </w:r>
      <w:r w:rsidRPr="00A001B4">
        <w:rPr>
          <w:b/>
          <w:bCs/>
        </w:rPr>
        <w:t>API-urile</w:t>
      </w:r>
      <w:r w:rsidRPr="00A001B4">
        <w:t xml:space="preserve"> sunt utilizate pentru comunicare aplicativă, servicii și interoperabilitate între sisteme, în timp ce </w:t>
      </w:r>
      <w:r w:rsidRPr="00A001B4">
        <w:rPr>
          <w:b/>
          <w:bCs/>
        </w:rPr>
        <w:t>ETL/ELT</w:t>
      </w:r>
      <w:r w:rsidRPr="00A001B4">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A001B4" w:rsidRDefault="00FE5561" w:rsidP="00277D90">
      <w:pPr>
        <w:rPr>
          <w:b/>
          <w:bCs/>
        </w:rPr>
      </w:pPr>
      <w:r w:rsidRPr="00A001B4">
        <w:rPr>
          <w:b/>
          <w:bCs/>
        </w:rPr>
        <w:t>e) DevSecOps pentru controlul calității și securității pe ciclul de viață</w:t>
      </w:r>
    </w:p>
    <w:p w14:paraId="03F35275" w14:textId="167ED228" w:rsidR="00FE5561" w:rsidRPr="00A001B4" w:rsidRDefault="00FE5561" w:rsidP="00FE5561">
      <w:r w:rsidRPr="00A001B4">
        <w:t>Ofertantul va aplica o abordare</w:t>
      </w:r>
      <w:r w:rsidR="00A60449" w:rsidRPr="00A001B4">
        <w:t xml:space="preserve"> bazata pe principii</w:t>
      </w:r>
      <w:r w:rsidRPr="00A001B4">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A001B4" w:rsidRDefault="00FE5561" w:rsidP="00FE5561">
      <w:r w:rsidRPr="00A001B4">
        <w:t>Aplicarea principiilor DevSecOps va susține:</w:t>
      </w:r>
    </w:p>
    <w:p w14:paraId="5E3497F7" w14:textId="77777777" w:rsidR="00FE5561" w:rsidRPr="00A001B4" w:rsidRDefault="00FE5561">
      <w:pPr>
        <w:numPr>
          <w:ilvl w:val="0"/>
          <w:numId w:val="84"/>
        </w:numPr>
      </w:pPr>
      <w:r w:rsidRPr="00A001B4">
        <w:t xml:space="preserve">controlul versiunilor pentru cod, configurații și livrabile tehnice; </w:t>
      </w:r>
    </w:p>
    <w:p w14:paraId="22B6C948" w14:textId="77777777" w:rsidR="00FE5561" w:rsidRPr="00A001B4" w:rsidRDefault="00FE5561">
      <w:pPr>
        <w:numPr>
          <w:ilvl w:val="0"/>
          <w:numId w:val="84"/>
        </w:numPr>
      </w:pPr>
      <w:r w:rsidRPr="00A001B4">
        <w:t xml:space="preserve">verificări tehnice înainte de livrare; </w:t>
      </w:r>
    </w:p>
    <w:p w14:paraId="59548DDF" w14:textId="77777777" w:rsidR="00FE5561" w:rsidRPr="00A001B4" w:rsidRDefault="00FE5561">
      <w:pPr>
        <w:numPr>
          <w:ilvl w:val="0"/>
          <w:numId w:val="84"/>
        </w:numPr>
      </w:pPr>
      <w:r w:rsidRPr="00A001B4">
        <w:t xml:space="preserve">automatizarea, acolo unde este aplicabil, a unor verificări de calitate; </w:t>
      </w:r>
    </w:p>
    <w:p w14:paraId="1BD37F21" w14:textId="77777777" w:rsidR="00FE5561" w:rsidRPr="00A001B4" w:rsidRDefault="00FE5561">
      <w:pPr>
        <w:numPr>
          <w:ilvl w:val="0"/>
          <w:numId w:val="84"/>
        </w:numPr>
      </w:pPr>
      <w:r w:rsidRPr="00A001B4">
        <w:t xml:space="preserve">integrarea verificărilor de securitate în fluxul de dezvoltare; </w:t>
      </w:r>
    </w:p>
    <w:p w14:paraId="1BC0C3AC" w14:textId="77777777" w:rsidR="00FE5561" w:rsidRPr="00A001B4" w:rsidRDefault="00FE5561">
      <w:pPr>
        <w:numPr>
          <w:ilvl w:val="0"/>
          <w:numId w:val="84"/>
        </w:numPr>
      </w:pPr>
      <w:r w:rsidRPr="00A001B4">
        <w:t xml:space="preserve">managementul configurațiilor pe medii; </w:t>
      </w:r>
    </w:p>
    <w:p w14:paraId="4D1F572E" w14:textId="77777777" w:rsidR="00FE5561" w:rsidRPr="00A001B4" w:rsidRDefault="00FE5561">
      <w:pPr>
        <w:numPr>
          <w:ilvl w:val="0"/>
          <w:numId w:val="84"/>
        </w:numPr>
      </w:pPr>
      <w:r w:rsidRPr="00A001B4">
        <w:t xml:space="preserve">trasabilitatea </w:t>
      </w:r>
      <w:proofErr w:type="spellStart"/>
      <w:r w:rsidRPr="00A001B4">
        <w:t>build</w:t>
      </w:r>
      <w:proofErr w:type="spellEnd"/>
      <w:r w:rsidRPr="00A001B4">
        <w:t xml:space="preserve">-urilor și a versiunilor livrate; </w:t>
      </w:r>
    </w:p>
    <w:p w14:paraId="4660544E" w14:textId="77777777" w:rsidR="00FE5561" w:rsidRPr="00A001B4" w:rsidRDefault="00FE5561">
      <w:pPr>
        <w:numPr>
          <w:ilvl w:val="0"/>
          <w:numId w:val="84"/>
        </w:numPr>
      </w:pPr>
      <w:r w:rsidRPr="00A001B4">
        <w:t xml:space="preserve">reducerea riscului de erori introduse prin livrări necontrolate; </w:t>
      </w:r>
    </w:p>
    <w:p w14:paraId="788F10F2" w14:textId="77777777" w:rsidR="00FE5561" w:rsidRPr="00A001B4" w:rsidRDefault="00FE5561">
      <w:pPr>
        <w:numPr>
          <w:ilvl w:val="0"/>
          <w:numId w:val="84"/>
        </w:numPr>
      </w:pPr>
      <w:r w:rsidRPr="00A001B4">
        <w:t xml:space="preserve">remedierea timpurie a neconformităților tehnice și de securitate. </w:t>
      </w:r>
    </w:p>
    <w:p w14:paraId="238A013D" w14:textId="77777777" w:rsidR="00FE5561" w:rsidRPr="00A001B4" w:rsidRDefault="00FE5561" w:rsidP="00FE5561">
      <w:r w:rsidRPr="00A001B4">
        <w:t>Prin această abordare, securitatea și calitatea nu sunt tratate doar la final, ci sunt integrate în procesul de realizare a sistemului.</w:t>
      </w:r>
    </w:p>
    <w:p w14:paraId="005E353D" w14:textId="77777777" w:rsidR="00FE5561" w:rsidRPr="00A001B4" w:rsidRDefault="00FE5561" w:rsidP="00277D90">
      <w:pPr>
        <w:rPr>
          <w:b/>
          <w:bCs/>
        </w:rPr>
      </w:pPr>
      <w:r w:rsidRPr="00A001B4">
        <w:rPr>
          <w:b/>
          <w:bCs/>
        </w:rPr>
        <w:t>f) OWASP și Secure SDLC pentru securitate aplicativă</w:t>
      </w:r>
    </w:p>
    <w:p w14:paraId="392D21DA" w14:textId="77777777" w:rsidR="00FE5561" w:rsidRPr="00A001B4" w:rsidRDefault="00FE5561" w:rsidP="00FE5561">
      <w:r w:rsidRPr="00A001B4">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A001B4" w:rsidRDefault="00FE5561" w:rsidP="00FE5561">
      <w:r w:rsidRPr="00A001B4">
        <w:t>Aplicarea OWASP / Secure SDLC va include, în mod proporțional cu cerințele SIDISVA:</w:t>
      </w:r>
    </w:p>
    <w:p w14:paraId="11DF2ACC" w14:textId="77777777" w:rsidR="00FE5561" w:rsidRPr="00A001B4" w:rsidRDefault="00FE5561">
      <w:pPr>
        <w:numPr>
          <w:ilvl w:val="0"/>
          <w:numId w:val="85"/>
        </w:numPr>
      </w:pPr>
      <w:r w:rsidRPr="00A001B4">
        <w:t xml:space="preserve">identificarea cerințelor de securitate încă din faza de analiză; </w:t>
      </w:r>
    </w:p>
    <w:p w14:paraId="39797EE5" w14:textId="77777777" w:rsidR="00FE5561" w:rsidRPr="00A001B4" w:rsidRDefault="00FE5561">
      <w:pPr>
        <w:numPr>
          <w:ilvl w:val="0"/>
          <w:numId w:val="85"/>
        </w:numPr>
      </w:pPr>
      <w:r w:rsidRPr="00A001B4">
        <w:t xml:space="preserve">proiectarea controalelor de autentificare și autorizare; </w:t>
      </w:r>
    </w:p>
    <w:p w14:paraId="0505E62B" w14:textId="77777777" w:rsidR="00FE5561" w:rsidRPr="00A001B4" w:rsidRDefault="00FE5561">
      <w:pPr>
        <w:numPr>
          <w:ilvl w:val="0"/>
          <w:numId w:val="85"/>
        </w:numPr>
      </w:pPr>
      <w:r w:rsidRPr="00A001B4">
        <w:t xml:space="preserve">validarea datelor de intrare; </w:t>
      </w:r>
    </w:p>
    <w:p w14:paraId="4E5BC454" w14:textId="77777777" w:rsidR="00FE5561" w:rsidRPr="00A001B4" w:rsidRDefault="00FE5561">
      <w:pPr>
        <w:numPr>
          <w:ilvl w:val="0"/>
          <w:numId w:val="85"/>
        </w:numPr>
      </w:pPr>
      <w:r w:rsidRPr="00A001B4">
        <w:t xml:space="preserve">protecția împotriva accesului neautorizat; </w:t>
      </w:r>
    </w:p>
    <w:p w14:paraId="3187BA03" w14:textId="77777777" w:rsidR="00FE5561" w:rsidRPr="00A001B4" w:rsidRDefault="00FE5561">
      <w:pPr>
        <w:numPr>
          <w:ilvl w:val="0"/>
          <w:numId w:val="85"/>
        </w:numPr>
      </w:pPr>
      <w:r w:rsidRPr="00A001B4">
        <w:t xml:space="preserve">tratarea securizată a erorilor; </w:t>
      </w:r>
    </w:p>
    <w:p w14:paraId="3EF7C35B" w14:textId="77777777" w:rsidR="00FE5561" w:rsidRPr="00A001B4" w:rsidRDefault="00FE5561">
      <w:pPr>
        <w:numPr>
          <w:ilvl w:val="0"/>
          <w:numId w:val="85"/>
        </w:numPr>
      </w:pPr>
      <w:r w:rsidRPr="00A001B4">
        <w:t xml:space="preserve">protecția sesiunilor; </w:t>
      </w:r>
    </w:p>
    <w:p w14:paraId="420E51BA" w14:textId="77777777" w:rsidR="00FE5561" w:rsidRPr="00A001B4" w:rsidRDefault="00FE5561">
      <w:pPr>
        <w:numPr>
          <w:ilvl w:val="0"/>
          <w:numId w:val="85"/>
        </w:numPr>
      </w:pPr>
      <w:r w:rsidRPr="00A001B4">
        <w:t xml:space="preserve">jurnalizarea acțiunilor relevante; </w:t>
      </w:r>
    </w:p>
    <w:p w14:paraId="3A6213FA" w14:textId="77777777" w:rsidR="00FE5561" w:rsidRPr="00A001B4" w:rsidRDefault="00FE5561">
      <w:pPr>
        <w:numPr>
          <w:ilvl w:val="0"/>
          <w:numId w:val="85"/>
        </w:numPr>
      </w:pPr>
      <w:r w:rsidRPr="00A001B4">
        <w:t xml:space="preserve">protecția datelor în tranzit și în stocare; </w:t>
      </w:r>
    </w:p>
    <w:p w14:paraId="5FA53BA1" w14:textId="77777777" w:rsidR="00FE5561" w:rsidRPr="00A001B4" w:rsidRDefault="00FE5561">
      <w:pPr>
        <w:numPr>
          <w:ilvl w:val="0"/>
          <w:numId w:val="85"/>
        </w:numPr>
      </w:pPr>
      <w:r w:rsidRPr="00A001B4">
        <w:t xml:space="preserve">verificarea vulnerabilităților aplicative relevante; </w:t>
      </w:r>
    </w:p>
    <w:p w14:paraId="60ED7936" w14:textId="77777777" w:rsidR="00FE5561" w:rsidRPr="00A001B4" w:rsidRDefault="00FE5561">
      <w:pPr>
        <w:numPr>
          <w:ilvl w:val="0"/>
          <w:numId w:val="85"/>
        </w:numPr>
      </w:pPr>
      <w:r w:rsidRPr="00A001B4">
        <w:t xml:space="preserve">remedierea și retestarea neconformităților de securitate. </w:t>
      </w:r>
    </w:p>
    <w:p w14:paraId="114FF1C6" w14:textId="77777777" w:rsidR="00FE5561" w:rsidRPr="00A001B4" w:rsidRDefault="00FE5561" w:rsidP="00FE5561">
      <w:r w:rsidRPr="00A001B4">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A001B4" w:rsidRDefault="00D56443" w:rsidP="009335C1">
      <w:pPr>
        <w:rPr>
          <w:b/>
          <w:bCs/>
        </w:rPr>
      </w:pPr>
      <w:r w:rsidRPr="00A001B4">
        <w:rPr>
          <w:b/>
          <w:bCs/>
        </w:rPr>
        <w:t xml:space="preserve">g) </w:t>
      </w:r>
      <w:r w:rsidR="009335C1" w:rsidRPr="00A001B4">
        <w:rPr>
          <w:b/>
          <w:bCs/>
        </w:rPr>
        <w:t>Bune practici ale I</w:t>
      </w:r>
      <w:r w:rsidR="00FE5561" w:rsidRPr="00A001B4">
        <w:rPr>
          <w:b/>
          <w:bCs/>
        </w:rPr>
        <w:t xml:space="preserve">SO 9001 </w:t>
      </w:r>
      <w:r w:rsidR="009335C1" w:rsidRPr="00A001B4">
        <w:rPr>
          <w:b/>
          <w:bCs/>
        </w:rPr>
        <w:t xml:space="preserve">pentru </w:t>
      </w:r>
      <w:r w:rsidR="00FE5561" w:rsidRPr="00A001B4">
        <w:rPr>
          <w:b/>
          <w:bCs/>
        </w:rPr>
        <w:t>controlul calității livrabilelor</w:t>
      </w:r>
    </w:p>
    <w:p w14:paraId="3088553A" w14:textId="77777777" w:rsidR="00FE5561" w:rsidRPr="00A001B4" w:rsidRDefault="00FE5561" w:rsidP="00FE5561">
      <w:r w:rsidRPr="00A001B4">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A001B4" w:rsidRDefault="00FE5561" w:rsidP="00FE5561">
      <w:r w:rsidRPr="00A001B4">
        <w:lastRenderedPageBreak/>
        <w:t>Acest cadru va include:</w:t>
      </w:r>
    </w:p>
    <w:p w14:paraId="52478FEF" w14:textId="77777777" w:rsidR="00FE5561" w:rsidRPr="00A001B4" w:rsidRDefault="00FE5561">
      <w:pPr>
        <w:numPr>
          <w:ilvl w:val="0"/>
          <w:numId w:val="86"/>
        </w:numPr>
      </w:pPr>
      <w:r w:rsidRPr="00A001B4">
        <w:t xml:space="preserve">planificarea calității pe tipuri de livrabile; </w:t>
      </w:r>
    </w:p>
    <w:p w14:paraId="1E69B259" w14:textId="77777777" w:rsidR="00FE5561" w:rsidRPr="00A001B4" w:rsidRDefault="00FE5561">
      <w:pPr>
        <w:numPr>
          <w:ilvl w:val="0"/>
          <w:numId w:val="86"/>
        </w:numPr>
      </w:pPr>
      <w:r w:rsidRPr="00A001B4">
        <w:t xml:space="preserve">utilizarea de șabloane și structuri unitare pentru documente; </w:t>
      </w:r>
    </w:p>
    <w:p w14:paraId="57EBB0BC" w14:textId="77777777" w:rsidR="00FE5561" w:rsidRPr="00A001B4" w:rsidRDefault="00FE5561">
      <w:pPr>
        <w:numPr>
          <w:ilvl w:val="0"/>
          <w:numId w:val="86"/>
        </w:numPr>
      </w:pPr>
      <w:r w:rsidRPr="00A001B4">
        <w:t xml:space="preserve">verificarea internă a livrabilelor înainte de transmitere; </w:t>
      </w:r>
    </w:p>
    <w:p w14:paraId="07E8032D" w14:textId="77777777" w:rsidR="00FE5561" w:rsidRPr="00A001B4" w:rsidRDefault="00FE5561">
      <w:pPr>
        <w:numPr>
          <w:ilvl w:val="0"/>
          <w:numId w:val="86"/>
        </w:numPr>
      </w:pPr>
      <w:r w:rsidRPr="00A001B4">
        <w:t xml:space="preserve">revizuire tehnică și funcțională; </w:t>
      </w:r>
    </w:p>
    <w:p w14:paraId="6ACE97E2" w14:textId="77777777" w:rsidR="00FE5561" w:rsidRPr="00A001B4" w:rsidRDefault="00FE5561">
      <w:pPr>
        <w:numPr>
          <w:ilvl w:val="0"/>
          <w:numId w:val="86"/>
        </w:numPr>
      </w:pPr>
      <w:r w:rsidRPr="00A001B4">
        <w:t xml:space="preserve">verificarea conformității cu cerințele Caietului de Sarcini; </w:t>
      </w:r>
    </w:p>
    <w:p w14:paraId="12A59E55" w14:textId="77777777" w:rsidR="00FE5561" w:rsidRPr="00A001B4" w:rsidRDefault="00FE5561">
      <w:pPr>
        <w:numPr>
          <w:ilvl w:val="0"/>
          <w:numId w:val="86"/>
        </w:numPr>
      </w:pPr>
      <w:r w:rsidRPr="00A001B4">
        <w:t xml:space="preserve">evidența observațiilor și a acțiunilor corective; </w:t>
      </w:r>
    </w:p>
    <w:p w14:paraId="76B7E5A3" w14:textId="77777777" w:rsidR="00FE5561" w:rsidRPr="00A001B4" w:rsidRDefault="00FE5561">
      <w:pPr>
        <w:numPr>
          <w:ilvl w:val="0"/>
          <w:numId w:val="86"/>
        </w:numPr>
      </w:pPr>
      <w:r w:rsidRPr="00A001B4">
        <w:t xml:space="preserve">controlul versiunilor documentelor; </w:t>
      </w:r>
    </w:p>
    <w:p w14:paraId="07F1985A" w14:textId="77777777" w:rsidR="00FE5561" w:rsidRPr="00A001B4" w:rsidRDefault="00FE5561">
      <w:pPr>
        <w:numPr>
          <w:ilvl w:val="0"/>
          <w:numId w:val="86"/>
        </w:numPr>
      </w:pPr>
      <w:r w:rsidRPr="00A001B4">
        <w:t xml:space="preserve">păstrarea trasabilității între cerințe, livrabile și acceptanță. </w:t>
      </w:r>
    </w:p>
    <w:p w14:paraId="5A6E6B2B" w14:textId="77777777" w:rsidR="00FE5561" w:rsidRPr="00A001B4" w:rsidRDefault="00FE5561" w:rsidP="00FE5561">
      <w:r w:rsidRPr="00A001B4">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A001B4" w:rsidRDefault="00D56443" w:rsidP="009335C1">
      <w:pPr>
        <w:rPr>
          <w:b/>
          <w:bCs/>
        </w:rPr>
      </w:pPr>
      <w:r w:rsidRPr="00A001B4">
        <w:rPr>
          <w:b/>
          <w:bCs/>
        </w:rPr>
        <w:t xml:space="preserve">h) </w:t>
      </w:r>
      <w:r w:rsidR="009335C1" w:rsidRPr="00A001B4">
        <w:rPr>
          <w:b/>
          <w:bCs/>
        </w:rPr>
        <w:t xml:space="preserve">Bune practici din </w:t>
      </w:r>
      <w:r w:rsidR="00FE5561" w:rsidRPr="00A001B4">
        <w:rPr>
          <w:b/>
          <w:bCs/>
        </w:rPr>
        <w:t>ISO 27001</w:t>
      </w:r>
      <w:r w:rsidR="009335C1" w:rsidRPr="00A001B4">
        <w:rPr>
          <w:b/>
          <w:bCs/>
        </w:rPr>
        <w:t xml:space="preserve"> </w:t>
      </w:r>
      <w:r w:rsidR="00FE5561" w:rsidRPr="00A001B4">
        <w:rPr>
          <w:b/>
          <w:bCs/>
        </w:rPr>
        <w:t>pentru securitatea informației</w:t>
      </w:r>
    </w:p>
    <w:p w14:paraId="29415F0D" w14:textId="77777777" w:rsidR="00FE5561" w:rsidRPr="00A001B4" w:rsidRDefault="00FE5561" w:rsidP="00FE5561">
      <w:r w:rsidRPr="00A001B4">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A001B4" w:rsidRDefault="00FE5561" w:rsidP="00FE5561">
      <w:r w:rsidRPr="00A001B4">
        <w:t>Acest cadru va susține:</w:t>
      </w:r>
    </w:p>
    <w:p w14:paraId="2502B562" w14:textId="77777777" w:rsidR="00FE5561" w:rsidRPr="00A001B4" w:rsidRDefault="00FE5561">
      <w:pPr>
        <w:numPr>
          <w:ilvl w:val="0"/>
          <w:numId w:val="87"/>
        </w:numPr>
      </w:pPr>
      <w:r w:rsidRPr="00A001B4">
        <w:t xml:space="preserve">identificarea activelor informaționale relevante; </w:t>
      </w:r>
    </w:p>
    <w:p w14:paraId="73F529FE" w14:textId="77777777" w:rsidR="00FE5561" w:rsidRPr="00A001B4" w:rsidRDefault="00FE5561">
      <w:pPr>
        <w:numPr>
          <w:ilvl w:val="0"/>
          <w:numId w:val="87"/>
        </w:numPr>
      </w:pPr>
      <w:r w:rsidRPr="00A001B4">
        <w:t xml:space="preserve">clasificarea datelor și fluxurilor sensibile; </w:t>
      </w:r>
    </w:p>
    <w:p w14:paraId="1F58FAB9" w14:textId="77777777" w:rsidR="00FE5561" w:rsidRPr="00A001B4" w:rsidRDefault="00FE5561">
      <w:pPr>
        <w:numPr>
          <w:ilvl w:val="0"/>
          <w:numId w:val="87"/>
        </w:numPr>
      </w:pPr>
      <w:r w:rsidRPr="00A001B4">
        <w:t xml:space="preserve">controlul accesului; </w:t>
      </w:r>
    </w:p>
    <w:p w14:paraId="33975204" w14:textId="77777777" w:rsidR="00FE5561" w:rsidRPr="00A001B4" w:rsidRDefault="00FE5561">
      <w:pPr>
        <w:numPr>
          <w:ilvl w:val="0"/>
          <w:numId w:val="87"/>
        </w:numPr>
      </w:pPr>
      <w:r w:rsidRPr="00A001B4">
        <w:t xml:space="preserve">managementul riscurilor de securitate; </w:t>
      </w:r>
    </w:p>
    <w:p w14:paraId="4F322FE1" w14:textId="77777777" w:rsidR="00FE5561" w:rsidRPr="00A001B4" w:rsidRDefault="00FE5561">
      <w:pPr>
        <w:numPr>
          <w:ilvl w:val="0"/>
          <w:numId w:val="87"/>
        </w:numPr>
      </w:pPr>
      <w:r w:rsidRPr="00A001B4">
        <w:t xml:space="preserve">jurnalizare și audit; </w:t>
      </w:r>
    </w:p>
    <w:p w14:paraId="5363AF11" w14:textId="77777777" w:rsidR="00FE5561" w:rsidRPr="00A001B4" w:rsidRDefault="00FE5561">
      <w:pPr>
        <w:numPr>
          <w:ilvl w:val="0"/>
          <w:numId w:val="87"/>
        </w:numPr>
      </w:pPr>
      <w:r w:rsidRPr="00A001B4">
        <w:t xml:space="preserve">protecția informațiilor în tranzit și în stocare; </w:t>
      </w:r>
    </w:p>
    <w:p w14:paraId="32400155" w14:textId="77777777" w:rsidR="00FE5561" w:rsidRPr="00A001B4" w:rsidRDefault="00FE5561">
      <w:pPr>
        <w:numPr>
          <w:ilvl w:val="0"/>
          <w:numId w:val="87"/>
        </w:numPr>
      </w:pPr>
      <w:r w:rsidRPr="00A001B4">
        <w:t xml:space="preserve">managementul incidentelor și vulnerabilităților; </w:t>
      </w:r>
    </w:p>
    <w:p w14:paraId="5C7FF1C5" w14:textId="77777777" w:rsidR="00FE5561" w:rsidRPr="00A001B4" w:rsidRDefault="00FE5561">
      <w:pPr>
        <w:numPr>
          <w:ilvl w:val="0"/>
          <w:numId w:val="87"/>
        </w:numPr>
      </w:pPr>
      <w:r w:rsidRPr="00A001B4">
        <w:t xml:space="preserve">definirea responsabilităților privind securitatea; </w:t>
      </w:r>
    </w:p>
    <w:p w14:paraId="336AEEE1" w14:textId="77777777" w:rsidR="00FE5561" w:rsidRPr="00A001B4" w:rsidRDefault="00FE5561">
      <w:pPr>
        <w:numPr>
          <w:ilvl w:val="0"/>
          <w:numId w:val="87"/>
        </w:numPr>
      </w:pPr>
      <w:r w:rsidRPr="00A001B4">
        <w:t xml:space="preserve">verificarea măsurilor de securitate înainte de punerea în producție. </w:t>
      </w:r>
    </w:p>
    <w:p w14:paraId="285AFF30" w14:textId="77777777" w:rsidR="00FE5561" w:rsidRPr="00A001B4" w:rsidRDefault="00FE5561" w:rsidP="00FE5561">
      <w:r w:rsidRPr="00A001B4">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A001B4" w:rsidRDefault="00D56443" w:rsidP="009335C1">
      <w:pPr>
        <w:rPr>
          <w:b/>
          <w:bCs/>
        </w:rPr>
      </w:pPr>
      <w:r w:rsidRPr="00A001B4">
        <w:rPr>
          <w:b/>
          <w:bCs/>
        </w:rPr>
        <w:t xml:space="preserve">i) </w:t>
      </w:r>
      <w:r w:rsidR="009335C1" w:rsidRPr="00A001B4">
        <w:rPr>
          <w:b/>
          <w:bCs/>
        </w:rPr>
        <w:t xml:space="preserve">Principii din </w:t>
      </w:r>
      <w:r w:rsidR="00FE5561" w:rsidRPr="00A001B4">
        <w:rPr>
          <w:b/>
          <w:bCs/>
        </w:rPr>
        <w:t>ITIL pentru suport, incidente, probleme și schimbări</w:t>
      </w:r>
    </w:p>
    <w:p w14:paraId="06837054" w14:textId="77777777" w:rsidR="00FE5561" w:rsidRPr="00A001B4" w:rsidRDefault="00FE5561" w:rsidP="00FE5561">
      <w:r w:rsidRPr="00A001B4">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A001B4" w:rsidRDefault="00FE5561" w:rsidP="00FE5561">
      <w:r w:rsidRPr="00A001B4">
        <w:t>Abordarea ITIL-</w:t>
      </w:r>
      <w:proofErr w:type="spellStart"/>
      <w:r w:rsidRPr="00A001B4">
        <w:t>style</w:t>
      </w:r>
      <w:proofErr w:type="spellEnd"/>
      <w:r w:rsidRPr="00A001B4">
        <w:t xml:space="preserve"> va permite:</w:t>
      </w:r>
    </w:p>
    <w:p w14:paraId="68D3D132" w14:textId="77777777" w:rsidR="00FE5561" w:rsidRPr="00A001B4" w:rsidRDefault="00FE5561">
      <w:pPr>
        <w:numPr>
          <w:ilvl w:val="0"/>
          <w:numId w:val="88"/>
        </w:numPr>
      </w:pPr>
      <w:r w:rsidRPr="00A001B4">
        <w:t xml:space="preserve">clasificarea solicitărilor și incidentelor; </w:t>
      </w:r>
    </w:p>
    <w:p w14:paraId="210D6393" w14:textId="77777777" w:rsidR="00FE5561" w:rsidRPr="00A001B4" w:rsidRDefault="00FE5561">
      <w:pPr>
        <w:numPr>
          <w:ilvl w:val="0"/>
          <w:numId w:val="88"/>
        </w:numPr>
      </w:pPr>
      <w:proofErr w:type="spellStart"/>
      <w:r w:rsidRPr="00A001B4">
        <w:t>prioritizarea</w:t>
      </w:r>
      <w:proofErr w:type="spellEnd"/>
      <w:r w:rsidRPr="00A001B4">
        <w:t xml:space="preserve"> în funcție de impact și urgență; </w:t>
      </w:r>
    </w:p>
    <w:p w14:paraId="19B1D446" w14:textId="77777777" w:rsidR="00FE5561" w:rsidRPr="00A001B4" w:rsidRDefault="00FE5561">
      <w:pPr>
        <w:numPr>
          <w:ilvl w:val="0"/>
          <w:numId w:val="88"/>
        </w:numPr>
      </w:pPr>
      <w:r w:rsidRPr="00A001B4">
        <w:t xml:space="preserve">evidența tichetelor și a statusului acestora; </w:t>
      </w:r>
    </w:p>
    <w:p w14:paraId="56293B0C" w14:textId="77777777" w:rsidR="00FE5561" w:rsidRPr="00A001B4" w:rsidRDefault="00FE5561">
      <w:pPr>
        <w:numPr>
          <w:ilvl w:val="0"/>
          <w:numId w:val="88"/>
        </w:numPr>
      </w:pPr>
      <w:r w:rsidRPr="00A001B4">
        <w:t xml:space="preserve">escaladarea controlată; </w:t>
      </w:r>
    </w:p>
    <w:p w14:paraId="06CB2F5A" w14:textId="77777777" w:rsidR="00FE5561" w:rsidRPr="00A001B4" w:rsidRDefault="00FE5561">
      <w:pPr>
        <w:numPr>
          <w:ilvl w:val="0"/>
          <w:numId w:val="88"/>
        </w:numPr>
      </w:pPr>
      <w:r w:rsidRPr="00A001B4">
        <w:t xml:space="preserve">separarea incidentelor de cererile de schimbare; </w:t>
      </w:r>
    </w:p>
    <w:p w14:paraId="3BE44A11" w14:textId="77777777" w:rsidR="00FE5561" w:rsidRPr="00A001B4" w:rsidRDefault="00FE5561">
      <w:pPr>
        <w:numPr>
          <w:ilvl w:val="0"/>
          <w:numId w:val="88"/>
        </w:numPr>
      </w:pPr>
      <w:r w:rsidRPr="00A001B4">
        <w:t xml:space="preserve">urmărirea problemelor recurente; </w:t>
      </w:r>
    </w:p>
    <w:p w14:paraId="3FFA34C2" w14:textId="77777777" w:rsidR="00FE5561" w:rsidRPr="00A001B4" w:rsidRDefault="00FE5561">
      <w:pPr>
        <w:numPr>
          <w:ilvl w:val="0"/>
          <w:numId w:val="88"/>
        </w:numPr>
      </w:pPr>
      <w:r w:rsidRPr="00A001B4">
        <w:t xml:space="preserve">documentarea soluțiilor aplicate; </w:t>
      </w:r>
    </w:p>
    <w:p w14:paraId="7CC6D45C" w14:textId="77777777" w:rsidR="00FE5561" w:rsidRPr="00A001B4" w:rsidRDefault="00FE5561">
      <w:pPr>
        <w:numPr>
          <w:ilvl w:val="0"/>
          <w:numId w:val="88"/>
        </w:numPr>
      </w:pPr>
      <w:r w:rsidRPr="00A001B4">
        <w:lastRenderedPageBreak/>
        <w:t xml:space="preserve">raportarea activităților de suport; </w:t>
      </w:r>
    </w:p>
    <w:p w14:paraId="72CDBE1C" w14:textId="77777777" w:rsidR="00FE5561" w:rsidRPr="00A001B4" w:rsidRDefault="00FE5561">
      <w:pPr>
        <w:numPr>
          <w:ilvl w:val="0"/>
          <w:numId w:val="88"/>
        </w:numPr>
      </w:pPr>
      <w:r w:rsidRPr="00A001B4">
        <w:t xml:space="preserve">transferul controlat către perioada de garanție/suport. </w:t>
      </w:r>
    </w:p>
    <w:p w14:paraId="5A033F91" w14:textId="77777777" w:rsidR="00FE5561" w:rsidRPr="00A001B4" w:rsidRDefault="00FE5561" w:rsidP="00FE5561">
      <w:r w:rsidRPr="00A001B4">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A001B4" w:rsidRDefault="00D56443" w:rsidP="009335C1">
      <w:pPr>
        <w:rPr>
          <w:b/>
          <w:bCs/>
        </w:rPr>
      </w:pPr>
      <w:r w:rsidRPr="00A001B4">
        <w:rPr>
          <w:b/>
          <w:bCs/>
        </w:rPr>
        <w:t xml:space="preserve">j) </w:t>
      </w:r>
      <w:r w:rsidR="00FE5561" w:rsidRPr="00A001B4">
        <w:rPr>
          <w:b/>
          <w:bCs/>
        </w:rPr>
        <w:t>Corelarea metodologiilor cu activitățile Contractului</w:t>
      </w:r>
    </w:p>
    <w:p w14:paraId="2D0545A0" w14:textId="77777777" w:rsidR="00FE5561" w:rsidRPr="00A001B4" w:rsidRDefault="00FE5561" w:rsidP="00FE5561">
      <w:r w:rsidRPr="00A001B4">
        <w:t>Metodologiile și metodele prezentate nu sunt utilizate izolat, ci sunt corelate cu activitățile Contractului, după cum urmează:</w:t>
      </w:r>
    </w:p>
    <w:p w14:paraId="3234054A" w14:textId="77777777" w:rsidR="00FE5561" w:rsidRPr="00A001B4" w:rsidRDefault="00FE5561" w:rsidP="00FE5561"/>
    <w:tbl>
      <w:tblPr>
        <w:tblStyle w:val="TableGridLight"/>
        <w:tblW w:w="0" w:type="auto"/>
        <w:tblLook w:val="04A0" w:firstRow="1" w:lastRow="0" w:firstColumn="1" w:lastColumn="0" w:noHBand="0" w:noVBand="1"/>
      </w:tblPr>
      <w:tblGrid>
        <w:gridCol w:w="2083"/>
        <w:gridCol w:w="1911"/>
        <w:gridCol w:w="5396"/>
      </w:tblGrid>
      <w:tr w:rsidR="00FE5561" w:rsidRPr="00A001B4" w14:paraId="32F1261C" w14:textId="77777777" w:rsidTr="00FE5561">
        <w:tc>
          <w:tcPr>
            <w:tcW w:w="0" w:type="auto"/>
            <w:hideMark/>
          </w:tcPr>
          <w:p w14:paraId="45D26A9C" w14:textId="77777777" w:rsidR="00FE5561" w:rsidRPr="00A001B4" w:rsidRDefault="00FE5561" w:rsidP="00FE5561">
            <w:pPr>
              <w:rPr>
                <w:b/>
                <w:bCs/>
              </w:rPr>
            </w:pPr>
            <w:r w:rsidRPr="00A001B4">
              <w:rPr>
                <w:b/>
                <w:bCs/>
              </w:rPr>
              <w:t>Metodologie / metodă / practică</w:t>
            </w:r>
          </w:p>
        </w:tc>
        <w:tc>
          <w:tcPr>
            <w:tcW w:w="0" w:type="auto"/>
            <w:hideMark/>
          </w:tcPr>
          <w:p w14:paraId="3450C7E7" w14:textId="77777777" w:rsidR="00FE5561" w:rsidRPr="00A001B4" w:rsidRDefault="00FE5561" w:rsidP="00FE5561">
            <w:pPr>
              <w:rPr>
                <w:b/>
                <w:bCs/>
              </w:rPr>
            </w:pPr>
            <w:r w:rsidRPr="00A001B4">
              <w:rPr>
                <w:b/>
                <w:bCs/>
              </w:rPr>
              <w:t>Activități SIDISVA în care se aplică</w:t>
            </w:r>
          </w:p>
        </w:tc>
        <w:tc>
          <w:tcPr>
            <w:tcW w:w="0" w:type="auto"/>
            <w:hideMark/>
          </w:tcPr>
          <w:p w14:paraId="1A11AB9B" w14:textId="77777777" w:rsidR="00FE5561" w:rsidRPr="00A001B4" w:rsidRDefault="00FE5561" w:rsidP="00FE5561">
            <w:pPr>
              <w:rPr>
                <w:b/>
                <w:bCs/>
              </w:rPr>
            </w:pPr>
            <w:r w:rsidRPr="00A001B4">
              <w:rPr>
                <w:b/>
                <w:bCs/>
              </w:rPr>
              <w:t>Rezultat urmărit</w:t>
            </w:r>
          </w:p>
        </w:tc>
      </w:tr>
      <w:tr w:rsidR="00FE5561" w:rsidRPr="00A001B4" w14:paraId="4940F884" w14:textId="77777777" w:rsidTr="00FE5561">
        <w:tc>
          <w:tcPr>
            <w:tcW w:w="0" w:type="auto"/>
            <w:hideMark/>
          </w:tcPr>
          <w:p w14:paraId="684FE0FA" w14:textId="77777777" w:rsidR="00FE5561" w:rsidRPr="00A001B4" w:rsidRDefault="00FE5561" w:rsidP="00FE5561">
            <w:r w:rsidRPr="00A001B4">
              <w:t>PMI/PMBOK</w:t>
            </w:r>
          </w:p>
        </w:tc>
        <w:tc>
          <w:tcPr>
            <w:tcW w:w="0" w:type="auto"/>
            <w:hideMark/>
          </w:tcPr>
          <w:p w14:paraId="5B76CABC" w14:textId="77777777" w:rsidR="00FE5561" w:rsidRPr="00A001B4" w:rsidRDefault="00FE5561" w:rsidP="00FE5561">
            <w:r w:rsidRPr="00A001B4">
              <w:t>A0, toate activitățile A1–A9</w:t>
            </w:r>
          </w:p>
        </w:tc>
        <w:tc>
          <w:tcPr>
            <w:tcW w:w="0" w:type="auto"/>
            <w:hideMark/>
          </w:tcPr>
          <w:p w14:paraId="774C680F" w14:textId="77777777" w:rsidR="00FE5561" w:rsidRPr="00A001B4" w:rsidRDefault="00FE5561" w:rsidP="00FE5561">
            <w:r w:rsidRPr="00A001B4">
              <w:t>Guvernanță, planificare, control, raportare, management riscuri, schimbări, calitate și acceptanță</w:t>
            </w:r>
          </w:p>
        </w:tc>
      </w:tr>
      <w:tr w:rsidR="00FE5561" w:rsidRPr="00A001B4" w14:paraId="51421EB4" w14:textId="77777777" w:rsidTr="00FE5561">
        <w:tc>
          <w:tcPr>
            <w:tcW w:w="0" w:type="auto"/>
            <w:hideMark/>
          </w:tcPr>
          <w:p w14:paraId="5C8ABD8A" w14:textId="77777777" w:rsidR="00FE5561" w:rsidRPr="00A001B4" w:rsidRDefault="00FE5561" w:rsidP="00FE5561">
            <w:r w:rsidRPr="00A001B4">
              <w:t>Agile controlat / iterativ</w:t>
            </w:r>
          </w:p>
        </w:tc>
        <w:tc>
          <w:tcPr>
            <w:tcW w:w="0" w:type="auto"/>
            <w:hideMark/>
          </w:tcPr>
          <w:p w14:paraId="51962BF3" w14:textId="77777777" w:rsidR="00FE5561" w:rsidRPr="00A001B4" w:rsidRDefault="00FE5561" w:rsidP="00FE5561">
            <w:r w:rsidRPr="00A001B4">
              <w:t>A2, A3, A4, A6</w:t>
            </w:r>
          </w:p>
        </w:tc>
        <w:tc>
          <w:tcPr>
            <w:tcW w:w="0" w:type="auto"/>
            <w:hideMark/>
          </w:tcPr>
          <w:p w14:paraId="0920FACC" w14:textId="77777777" w:rsidR="00FE5561" w:rsidRPr="00A001B4" w:rsidRDefault="00FE5561" w:rsidP="00FE5561">
            <w:r w:rsidRPr="00A001B4">
              <w:t>Validare progresivă, feedback timpuriu, reducerea riscului de nealiniere funcțională</w:t>
            </w:r>
          </w:p>
        </w:tc>
      </w:tr>
      <w:tr w:rsidR="00FE5561" w:rsidRPr="00A001B4" w14:paraId="5236D636" w14:textId="77777777" w:rsidTr="00FE5561">
        <w:tc>
          <w:tcPr>
            <w:tcW w:w="0" w:type="auto"/>
            <w:hideMark/>
          </w:tcPr>
          <w:p w14:paraId="70A0BAE0" w14:textId="77777777" w:rsidR="00FE5561" w:rsidRPr="00A001B4" w:rsidRDefault="00FE5561" w:rsidP="00FE5561">
            <w:r w:rsidRPr="00A001B4">
              <w:t>UML / BPMN</w:t>
            </w:r>
          </w:p>
        </w:tc>
        <w:tc>
          <w:tcPr>
            <w:tcW w:w="0" w:type="auto"/>
            <w:hideMark/>
          </w:tcPr>
          <w:p w14:paraId="612E1B42" w14:textId="77777777" w:rsidR="00FE5561" w:rsidRPr="00A001B4" w:rsidRDefault="00FE5561" w:rsidP="00FE5561">
            <w:r w:rsidRPr="00A001B4">
              <w:t>A2, A3</w:t>
            </w:r>
          </w:p>
        </w:tc>
        <w:tc>
          <w:tcPr>
            <w:tcW w:w="0" w:type="auto"/>
            <w:hideMark/>
          </w:tcPr>
          <w:p w14:paraId="40D8A4CB" w14:textId="77777777" w:rsidR="00FE5561" w:rsidRPr="00A001B4" w:rsidRDefault="00FE5561" w:rsidP="00FE5561">
            <w:r w:rsidRPr="00A001B4">
              <w:t>Modelare procese, fluxuri, cazuri de utilizare, actori, interacțiuni, cerințe funcționale</w:t>
            </w:r>
          </w:p>
        </w:tc>
      </w:tr>
      <w:tr w:rsidR="00FE5561" w:rsidRPr="00A001B4" w14:paraId="3421708E" w14:textId="77777777" w:rsidTr="00FE5561">
        <w:tc>
          <w:tcPr>
            <w:tcW w:w="0" w:type="auto"/>
            <w:hideMark/>
          </w:tcPr>
          <w:p w14:paraId="1CC4C6FC" w14:textId="7FA5BF70" w:rsidR="00FE5561" w:rsidRPr="00A001B4" w:rsidRDefault="00D56443" w:rsidP="00FE5561">
            <w:r w:rsidRPr="00A001B4">
              <w:t>API-</w:t>
            </w:r>
            <w:proofErr w:type="spellStart"/>
            <w:r w:rsidRPr="00A001B4">
              <w:t>first</w:t>
            </w:r>
            <w:proofErr w:type="spellEnd"/>
            <w:r w:rsidRPr="00A001B4">
              <w:t xml:space="preserve"> / contract-</w:t>
            </w:r>
            <w:proofErr w:type="spellStart"/>
            <w:r w:rsidRPr="00A001B4">
              <w:t>first</w:t>
            </w:r>
            <w:proofErr w:type="spellEnd"/>
            <w:r w:rsidRPr="00A001B4">
              <w:t xml:space="preserve"> + ETL/ELT</w:t>
            </w:r>
          </w:p>
        </w:tc>
        <w:tc>
          <w:tcPr>
            <w:tcW w:w="0" w:type="auto"/>
            <w:hideMark/>
          </w:tcPr>
          <w:p w14:paraId="44128491" w14:textId="47D15B4E" w:rsidR="00FE5561" w:rsidRPr="00A001B4" w:rsidRDefault="00FE5561" w:rsidP="00FE5561">
            <w:r w:rsidRPr="00A001B4">
              <w:t xml:space="preserve">A2, A3, A4, </w:t>
            </w:r>
            <w:r w:rsidR="00D56443" w:rsidRPr="00A001B4">
              <w:t xml:space="preserve">A5, </w:t>
            </w:r>
            <w:r w:rsidRPr="00A001B4">
              <w:t>A6</w:t>
            </w:r>
          </w:p>
        </w:tc>
        <w:tc>
          <w:tcPr>
            <w:tcW w:w="0" w:type="auto"/>
            <w:hideMark/>
          </w:tcPr>
          <w:p w14:paraId="15749269" w14:textId="4A63F76F" w:rsidR="00FE5561" w:rsidRPr="00A001B4" w:rsidRDefault="00D56443" w:rsidP="00FE5561">
            <w:r w:rsidRPr="00A001B4">
              <w:t xml:space="preserve">Integrare aplicativă controlată, interfețe documentate, interoperabilitate testabilă, fluxuri de date </w:t>
            </w:r>
            <w:proofErr w:type="spellStart"/>
            <w:r w:rsidRPr="00A001B4">
              <w:t>mapate</w:t>
            </w:r>
            <w:proofErr w:type="spellEnd"/>
            <w:r w:rsidRPr="00A001B4">
              <w:t xml:space="preserve"> și trasabile, alimentare coerentă a raportării/BI</w:t>
            </w:r>
          </w:p>
        </w:tc>
      </w:tr>
      <w:tr w:rsidR="00FE5561" w:rsidRPr="00A001B4" w14:paraId="70F1DDDC" w14:textId="77777777" w:rsidTr="00FE5561">
        <w:tc>
          <w:tcPr>
            <w:tcW w:w="0" w:type="auto"/>
            <w:hideMark/>
          </w:tcPr>
          <w:p w14:paraId="01E7CA16" w14:textId="77777777" w:rsidR="00FE5561" w:rsidRPr="00A001B4" w:rsidRDefault="00FE5561" w:rsidP="00FE5561">
            <w:r w:rsidRPr="00A001B4">
              <w:t>DevSecOps</w:t>
            </w:r>
          </w:p>
        </w:tc>
        <w:tc>
          <w:tcPr>
            <w:tcW w:w="0" w:type="auto"/>
            <w:hideMark/>
          </w:tcPr>
          <w:p w14:paraId="344060F2" w14:textId="77777777" w:rsidR="00FE5561" w:rsidRPr="00A001B4" w:rsidRDefault="00FE5561" w:rsidP="00FE5561">
            <w:r w:rsidRPr="00A001B4">
              <w:t>A4, A6, A8</w:t>
            </w:r>
          </w:p>
        </w:tc>
        <w:tc>
          <w:tcPr>
            <w:tcW w:w="0" w:type="auto"/>
            <w:hideMark/>
          </w:tcPr>
          <w:p w14:paraId="24D3EB2D" w14:textId="77777777" w:rsidR="00FE5561" w:rsidRPr="00A001B4" w:rsidRDefault="00FE5561" w:rsidP="00FE5561">
            <w:r w:rsidRPr="00A001B4">
              <w:t>Control versiuni, calitate tehnică, securitate integrată, livrări controlate</w:t>
            </w:r>
          </w:p>
        </w:tc>
      </w:tr>
      <w:tr w:rsidR="00FE5561" w:rsidRPr="00A001B4" w14:paraId="6DF71250" w14:textId="77777777" w:rsidTr="00FE5561">
        <w:tc>
          <w:tcPr>
            <w:tcW w:w="0" w:type="auto"/>
            <w:hideMark/>
          </w:tcPr>
          <w:p w14:paraId="09D929D3" w14:textId="77777777" w:rsidR="00FE5561" w:rsidRPr="00A001B4" w:rsidRDefault="00FE5561" w:rsidP="00FE5561">
            <w:r w:rsidRPr="00A001B4">
              <w:t>OWASP / Secure SDLC</w:t>
            </w:r>
          </w:p>
        </w:tc>
        <w:tc>
          <w:tcPr>
            <w:tcW w:w="0" w:type="auto"/>
            <w:hideMark/>
          </w:tcPr>
          <w:p w14:paraId="6B264284" w14:textId="77777777" w:rsidR="00FE5561" w:rsidRPr="00A001B4" w:rsidRDefault="00FE5561" w:rsidP="00FE5561">
            <w:r w:rsidRPr="00A001B4">
              <w:t>A2, A3, A4, A6, A8</w:t>
            </w:r>
          </w:p>
        </w:tc>
        <w:tc>
          <w:tcPr>
            <w:tcW w:w="0" w:type="auto"/>
            <w:hideMark/>
          </w:tcPr>
          <w:p w14:paraId="35D2AB01" w14:textId="77777777" w:rsidR="00FE5561" w:rsidRPr="00A001B4" w:rsidRDefault="00FE5561" w:rsidP="00FE5561">
            <w:r w:rsidRPr="00A001B4">
              <w:t>Securitate aplicativă, prevenirea vulnerabilităților, testare și remediere</w:t>
            </w:r>
          </w:p>
        </w:tc>
      </w:tr>
      <w:tr w:rsidR="00FE5561" w:rsidRPr="00A001B4" w14:paraId="1D9ED478" w14:textId="77777777" w:rsidTr="00FE5561">
        <w:tc>
          <w:tcPr>
            <w:tcW w:w="0" w:type="auto"/>
            <w:hideMark/>
          </w:tcPr>
          <w:p w14:paraId="3A8675CF" w14:textId="77777777" w:rsidR="00FE5561" w:rsidRPr="00A001B4" w:rsidRDefault="00FE5561" w:rsidP="00FE5561">
            <w:r w:rsidRPr="00A001B4">
              <w:t>ISO 9001-style quality control</w:t>
            </w:r>
          </w:p>
        </w:tc>
        <w:tc>
          <w:tcPr>
            <w:tcW w:w="0" w:type="auto"/>
            <w:hideMark/>
          </w:tcPr>
          <w:p w14:paraId="53624BA8" w14:textId="77777777" w:rsidR="00FE5561" w:rsidRPr="00A001B4" w:rsidRDefault="00FE5561" w:rsidP="00FE5561">
            <w:r w:rsidRPr="00A001B4">
              <w:t>A0–A9</w:t>
            </w:r>
          </w:p>
        </w:tc>
        <w:tc>
          <w:tcPr>
            <w:tcW w:w="0" w:type="auto"/>
            <w:hideMark/>
          </w:tcPr>
          <w:p w14:paraId="7CFD547A" w14:textId="77777777" w:rsidR="00FE5561" w:rsidRPr="00A001B4" w:rsidRDefault="00FE5561" w:rsidP="00FE5561">
            <w:r w:rsidRPr="00A001B4">
              <w:t>Control calitate livrabile, verificare internă, acțiuni corective, trasabilitate</w:t>
            </w:r>
          </w:p>
        </w:tc>
      </w:tr>
      <w:tr w:rsidR="00FE5561" w:rsidRPr="00A001B4" w14:paraId="58E8AF69" w14:textId="77777777" w:rsidTr="00FE5561">
        <w:tc>
          <w:tcPr>
            <w:tcW w:w="0" w:type="auto"/>
            <w:hideMark/>
          </w:tcPr>
          <w:p w14:paraId="7149B4B7" w14:textId="77777777" w:rsidR="00FE5561" w:rsidRPr="00A001B4" w:rsidRDefault="00FE5561" w:rsidP="00FE5561">
            <w:r w:rsidRPr="00A001B4">
              <w:t xml:space="preserve">ISO 27001-style control </w:t>
            </w:r>
            <w:proofErr w:type="spellStart"/>
            <w:r w:rsidRPr="00A001B4">
              <w:t>framework</w:t>
            </w:r>
            <w:proofErr w:type="spellEnd"/>
          </w:p>
        </w:tc>
        <w:tc>
          <w:tcPr>
            <w:tcW w:w="0" w:type="auto"/>
            <w:hideMark/>
          </w:tcPr>
          <w:p w14:paraId="33A6C85E" w14:textId="77777777" w:rsidR="00FE5561" w:rsidRPr="00A001B4" w:rsidRDefault="00FE5561" w:rsidP="00FE5561">
            <w:r w:rsidRPr="00A001B4">
              <w:t>A2, A3, A4, A6, A8, A9</w:t>
            </w:r>
          </w:p>
        </w:tc>
        <w:tc>
          <w:tcPr>
            <w:tcW w:w="0" w:type="auto"/>
            <w:hideMark/>
          </w:tcPr>
          <w:p w14:paraId="2061899A" w14:textId="77777777" w:rsidR="00FE5561" w:rsidRPr="00A001B4" w:rsidRDefault="00FE5561" w:rsidP="00FE5561">
            <w:r w:rsidRPr="00A001B4">
              <w:t>Control securitate informațională, management riscuri, acces, audit, protecția datelor</w:t>
            </w:r>
          </w:p>
        </w:tc>
      </w:tr>
      <w:tr w:rsidR="00FE5561" w:rsidRPr="00A001B4" w14:paraId="41974831" w14:textId="77777777" w:rsidTr="00FE5561">
        <w:tc>
          <w:tcPr>
            <w:tcW w:w="0" w:type="auto"/>
            <w:hideMark/>
          </w:tcPr>
          <w:p w14:paraId="719E4082" w14:textId="77777777" w:rsidR="00FE5561" w:rsidRPr="00A001B4" w:rsidRDefault="00FE5561" w:rsidP="00FE5561">
            <w:r w:rsidRPr="00A001B4">
              <w:t>ITIL-</w:t>
            </w:r>
            <w:proofErr w:type="spellStart"/>
            <w:r w:rsidRPr="00A001B4">
              <w:t>style</w:t>
            </w:r>
            <w:proofErr w:type="spellEnd"/>
          </w:p>
        </w:tc>
        <w:tc>
          <w:tcPr>
            <w:tcW w:w="0" w:type="auto"/>
            <w:hideMark/>
          </w:tcPr>
          <w:p w14:paraId="5F1DB49C" w14:textId="77777777" w:rsidR="00FE5561" w:rsidRPr="00A001B4" w:rsidRDefault="00FE5561" w:rsidP="00FE5561">
            <w:r w:rsidRPr="00A001B4">
              <w:t>A8, A9</w:t>
            </w:r>
          </w:p>
        </w:tc>
        <w:tc>
          <w:tcPr>
            <w:tcW w:w="0" w:type="auto"/>
            <w:hideMark/>
          </w:tcPr>
          <w:p w14:paraId="11A6A868" w14:textId="77777777" w:rsidR="00FE5561" w:rsidRPr="00A001B4" w:rsidRDefault="00FE5561" w:rsidP="00FE5561">
            <w:r w:rsidRPr="00A001B4">
              <w:t>Gestionare suport, incidente, probleme, schimbări și tranziție operațională</w:t>
            </w:r>
          </w:p>
        </w:tc>
      </w:tr>
    </w:tbl>
    <w:p w14:paraId="75EE2078" w14:textId="77777777" w:rsidR="00FE5561" w:rsidRPr="00A001B4" w:rsidRDefault="00FE5561" w:rsidP="00FE5561"/>
    <w:p w14:paraId="0E40052B" w14:textId="77777777" w:rsidR="00FE5561" w:rsidRPr="00A001B4" w:rsidRDefault="00FE5561" w:rsidP="00FE5561"/>
    <w:p w14:paraId="3F6C9853" w14:textId="77777777" w:rsidR="00FE5561" w:rsidRPr="00A001B4" w:rsidRDefault="00FE5561" w:rsidP="00FE5561"/>
    <w:p w14:paraId="78D56AED" w14:textId="41A05869" w:rsidR="00E63276" w:rsidRPr="00A001B4" w:rsidRDefault="00E63276" w:rsidP="004D21C9">
      <w:pPr>
        <w:pStyle w:val="Heading5"/>
      </w:pPr>
      <w:r w:rsidRPr="00A001B4">
        <w:t>3.1.9. Securitate informatică și informațională integrată transversal</w:t>
      </w:r>
    </w:p>
    <w:p w14:paraId="2E73FCA3" w14:textId="77777777" w:rsidR="00E63276" w:rsidRPr="00A001B4" w:rsidRDefault="00E63276" w:rsidP="00E63276">
      <w:r w:rsidRPr="00A001B4">
        <w:t>Ofertantul va aborda securitatea SIDISVA ca responsabilitate transversală, aplicabilă tuturor etapelor Contractului. Securitatea nu va fi tratată exclusiv ca activitate tehnică finală sau ca test punctual, ci ca element integrat în analiză, proiectare, dezvoltare, configurare, integrare, testare, migrare, punere în producție și operare.</w:t>
      </w:r>
    </w:p>
    <w:p w14:paraId="32AFBA7B" w14:textId="77777777" w:rsidR="00E63276" w:rsidRPr="00A001B4" w:rsidRDefault="00E63276" w:rsidP="00E63276">
      <w:r w:rsidRPr="00A001B4">
        <w:t>În etapa de analiză, vor fi identificate și documentate:</w:t>
      </w:r>
    </w:p>
    <w:p w14:paraId="1A91BC2E" w14:textId="77777777" w:rsidR="00E63276" w:rsidRPr="00A001B4" w:rsidRDefault="00E63276">
      <w:pPr>
        <w:numPr>
          <w:ilvl w:val="0"/>
          <w:numId w:val="73"/>
        </w:numPr>
      </w:pPr>
      <w:r w:rsidRPr="00A001B4">
        <w:t>categoriile de utilizatori și roluri;</w:t>
      </w:r>
    </w:p>
    <w:p w14:paraId="63ECECBA" w14:textId="77777777" w:rsidR="00E63276" w:rsidRPr="00A001B4" w:rsidRDefault="00E63276">
      <w:pPr>
        <w:numPr>
          <w:ilvl w:val="0"/>
          <w:numId w:val="73"/>
        </w:numPr>
      </w:pPr>
      <w:r w:rsidRPr="00A001B4">
        <w:t>tipurile de date prelucrate;</w:t>
      </w:r>
    </w:p>
    <w:p w14:paraId="1342885F" w14:textId="77777777" w:rsidR="00E63276" w:rsidRPr="00A001B4" w:rsidRDefault="00E63276">
      <w:pPr>
        <w:numPr>
          <w:ilvl w:val="0"/>
          <w:numId w:val="73"/>
        </w:numPr>
      </w:pPr>
      <w:r w:rsidRPr="00A001B4">
        <w:lastRenderedPageBreak/>
        <w:t>fluxurile de acces și procesare;</w:t>
      </w:r>
    </w:p>
    <w:p w14:paraId="7A764E18" w14:textId="77777777" w:rsidR="00E63276" w:rsidRPr="00A001B4" w:rsidRDefault="00E63276">
      <w:pPr>
        <w:numPr>
          <w:ilvl w:val="0"/>
          <w:numId w:val="73"/>
        </w:numPr>
      </w:pPr>
      <w:r w:rsidRPr="00A001B4">
        <w:t>zonele de expunere internă și externă;</w:t>
      </w:r>
    </w:p>
    <w:p w14:paraId="279EE7A8" w14:textId="77777777" w:rsidR="00E63276" w:rsidRPr="00A001B4" w:rsidRDefault="00E63276">
      <w:pPr>
        <w:numPr>
          <w:ilvl w:val="0"/>
          <w:numId w:val="73"/>
        </w:numPr>
      </w:pPr>
      <w:r w:rsidRPr="00A001B4">
        <w:t>cerințele de confidențialitate, integritate, disponibilitate și trasabilitate;</w:t>
      </w:r>
    </w:p>
    <w:p w14:paraId="1629D21B" w14:textId="77777777" w:rsidR="00E63276" w:rsidRPr="00A001B4" w:rsidRDefault="00E63276">
      <w:pPr>
        <w:numPr>
          <w:ilvl w:val="0"/>
          <w:numId w:val="73"/>
        </w:numPr>
      </w:pPr>
      <w:r w:rsidRPr="00A001B4">
        <w:t>cerințele de audit și jurnalizare;</w:t>
      </w:r>
    </w:p>
    <w:p w14:paraId="5D6E0084" w14:textId="77777777" w:rsidR="00E63276" w:rsidRPr="00A001B4" w:rsidRDefault="00E63276">
      <w:pPr>
        <w:numPr>
          <w:ilvl w:val="0"/>
          <w:numId w:val="73"/>
        </w:numPr>
      </w:pPr>
      <w:r w:rsidRPr="00A001B4">
        <w:t>cerințele aplicabile privind protecția datelor și securitatea cibernetică.</w:t>
      </w:r>
    </w:p>
    <w:p w14:paraId="6016B652" w14:textId="77777777" w:rsidR="00E63276" w:rsidRPr="00A001B4" w:rsidRDefault="00E63276" w:rsidP="00E63276">
      <w:r w:rsidRPr="00A001B4">
        <w:t>În etapa de proiectare, securitatea va fi integrată prin:</w:t>
      </w:r>
    </w:p>
    <w:p w14:paraId="625D56FB" w14:textId="77777777" w:rsidR="00E63276" w:rsidRPr="00A001B4" w:rsidRDefault="00E63276">
      <w:pPr>
        <w:numPr>
          <w:ilvl w:val="0"/>
          <w:numId w:val="74"/>
        </w:numPr>
      </w:pPr>
      <w:r w:rsidRPr="00A001B4">
        <w:t>definirea arhitecturii securizate;</w:t>
      </w:r>
    </w:p>
    <w:p w14:paraId="31DECA4E" w14:textId="77777777" w:rsidR="00E63276" w:rsidRPr="00A001B4" w:rsidRDefault="00E63276">
      <w:pPr>
        <w:numPr>
          <w:ilvl w:val="0"/>
          <w:numId w:val="74"/>
        </w:numPr>
      </w:pPr>
      <w:r w:rsidRPr="00A001B4">
        <w:t>separarea logică a componentelor;</w:t>
      </w:r>
    </w:p>
    <w:p w14:paraId="4B03D41F" w14:textId="77777777" w:rsidR="00E63276" w:rsidRPr="00A001B4" w:rsidRDefault="00E63276">
      <w:pPr>
        <w:numPr>
          <w:ilvl w:val="0"/>
          <w:numId w:val="74"/>
        </w:numPr>
      </w:pPr>
      <w:r w:rsidRPr="00A001B4">
        <w:t>definirea mecanismelor de autentificare și autorizare;</w:t>
      </w:r>
    </w:p>
    <w:p w14:paraId="6CED9588" w14:textId="77777777" w:rsidR="00E63276" w:rsidRPr="00A001B4" w:rsidRDefault="00E63276">
      <w:pPr>
        <w:numPr>
          <w:ilvl w:val="0"/>
          <w:numId w:val="74"/>
        </w:numPr>
      </w:pPr>
      <w:r w:rsidRPr="00A001B4">
        <w:t>proiectarea controlului accesului pe roluri;</w:t>
      </w:r>
    </w:p>
    <w:p w14:paraId="718E6E4D" w14:textId="77777777" w:rsidR="00E63276" w:rsidRPr="00A001B4" w:rsidRDefault="00E63276">
      <w:pPr>
        <w:numPr>
          <w:ilvl w:val="0"/>
          <w:numId w:val="74"/>
        </w:numPr>
      </w:pPr>
      <w:r w:rsidRPr="00A001B4">
        <w:t>definirea jurnalizării și auditului;</w:t>
      </w:r>
    </w:p>
    <w:p w14:paraId="002A6F65" w14:textId="77777777" w:rsidR="00E63276" w:rsidRPr="00A001B4" w:rsidRDefault="00E63276">
      <w:pPr>
        <w:numPr>
          <w:ilvl w:val="0"/>
          <w:numId w:val="74"/>
        </w:numPr>
      </w:pPr>
      <w:r w:rsidRPr="00A001B4">
        <w:t>proiectarea mecanismelor de protecție a datelor;</w:t>
      </w:r>
    </w:p>
    <w:p w14:paraId="77002D0F" w14:textId="77777777" w:rsidR="00E63276" w:rsidRPr="00A001B4" w:rsidRDefault="00E63276">
      <w:pPr>
        <w:numPr>
          <w:ilvl w:val="0"/>
          <w:numId w:val="74"/>
        </w:numPr>
      </w:pPr>
      <w:r w:rsidRPr="00A001B4">
        <w:t>definirea măsurilor de securizare a interfețelor;</w:t>
      </w:r>
    </w:p>
    <w:p w14:paraId="5CCDA191" w14:textId="77777777" w:rsidR="00E63276" w:rsidRPr="00A001B4" w:rsidRDefault="00E63276">
      <w:pPr>
        <w:numPr>
          <w:ilvl w:val="0"/>
          <w:numId w:val="74"/>
        </w:numPr>
      </w:pPr>
      <w:r w:rsidRPr="00A001B4">
        <w:t>proiectarea mecanismelor de backup, restaurare și continuitate, în limitele cerințelor contractuale.</w:t>
      </w:r>
    </w:p>
    <w:p w14:paraId="57BC2F56" w14:textId="77777777" w:rsidR="00E63276" w:rsidRPr="00A001B4" w:rsidRDefault="00E63276" w:rsidP="00E63276">
      <w:r w:rsidRPr="00A001B4">
        <w:t>În etapa de dezvoltare/configurare, securitatea va fi aplicată prin:</w:t>
      </w:r>
    </w:p>
    <w:p w14:paraId="6970D327" w14:textId="77777777" w:rsidR="00E63276" w:rsidRPr="00A001B4" w:rsidRDefault="00E63276">
      <w:pPr>
        <w:numPr>
          <w:ilvl w:val="0"/>
          <w:numId w:val="75"/>
        </w:numPr>
      </w:pPr>
      <w:r w:rsidRPr="00A001B4">
        <w:t>validarea datelor de intrare;</w:t>
      </w:r>
    </w:p>
    <w:p w14:paraId="28616200" w14:textId="77777777" w:rsidR="00E63276" w:rsidRPr="00A001B4" w:rsidRDefault="00E63276">
      <w:pPr>
        <w:numPr>
          <w:ilvl w:val="0"/>
          <w:numId w:val="75"/>
        </w:numPr>
      </w:pPr>
      <w:r w:rsidRPr="00A001B4">
        <w:t>controlul accesului la funcționalități și date;</w:t>
      </w:r>
    </w:p>
    <w:p w14:paraId="3AF963E1" w14:textId="77777777" w:rsidR="00E63276" w:rsidRPr="00A001B4" w:rsidRDefault="00E63276">
      <w:pPr>
        <w:numPr>
          <w:ilvl w:val="0"/>
          <w:numId w:val="75"/>
        </w:numPr>
      </w:pPr>
      <w:r w:rsidRPr="00A001B4">
        <w:t>tratarea erorilor fără expunerea informațiilor sensibile;</w:t>
      </w:r>
    </w:p>
    <w:p w14:paraId="0C798C54" w14:textId="77777777" w:rsidR="00E63276" w:rsidRPr="00A001B4" w:rsidRDefault="00E63276">
      <w:pPr>
        <w:numPr>
          <w:ilvl w:val="0"/>
          <w:numId w:val="75"/>
        </w:numPr>
      </w:pPr>
      <w:r w:rsidRPr="00A001B4">
        <w:t>protecția sesiunilor;</w:t>
      </w:r>
    </w:p>
    <w:p w14:paraId="2E0920F9" w14:textId="77777777" w:rsidR="00E63276" w:rsidRPr="00A001B4" w:rsidRDefault="00E63276">
      <w:pPr>
        <w:numPr>
          <w:ilvl w:val="0"/>
          <w:numId w:val="75"/>
        </w:numPr>
      </w:pPr>
      <w:r w:rsidRPr="00A001B4">
        <w:t>jurnalizarea acțiunilor relevante;</w:t>
      </w:r>
    </w:p>
    <w:p w14:paraId="2F42BB9D" w14:textId="77777777" w:rsidR="00E63276" w:rsidRPr="00A001B4" w:rsidRDefault="00E63276">
      <w:pPr>
        <w:numPr>
          <w:ilvl w:val="0"/>
          <w:numId w:val="75"/>
        </w:numPr>
      </w:pPr>
      <w:r w:rsidRPr="00A001B4">
        <w:t>utilizarea de practici de dezvoltare securizată;</w:t>
      </w:r>
    </w:p>
    <w:p w14:paraId="2E2430A1" w14:textId="77777777" w:rsidR="00E63276" w:rsidRPr="00A001B4" w:rsidRDefault="00E63276">
      <w:pPr>
        <w:numPr>
          <w:ilvl w:val="0"/>
          <w:numId w:val="75"/>
        </w:numPr>
      </w:pPr>
      <w:r w:rsidRPr="00A001B4">
        <w:t>controlul modificărilor și versiunilor.</w:t>
      </w:r>
    </w:p>
    <w:p w14:paraId="3D6A6BFA" w14:textId="77777777" w:rsidR="00E63276" w:rsidRPr="00A001B4" w:rsidRDefault="00E63276" w:rsidP="00E63276">
      <w:r w:rsidRPr="00A001B4">
        <w:t>În etapa de testare, securitatea va fi verificată prin:</w:t>
      </w:r>
    </w:p>
    <w:p w14:paraId="36BD2758" w14:textId="77777777" w:rsidR="00E63276" w:rsidRPr="00A001B4" w:rsidRDefault="00E63276">
      <w:pPr>
        <w:numPr>
          <w:ilvl w:val="0"/>
          <w:numId w:val="76"/>
        </w:numPr>
      </w:pPr>
      <w:r w:rsidRPr="00A001B4">
        <w:t>testarea drepturilor de acces;</w:t>
      </w:r>
    </w:p>
    <w:p w14:paraId="119B266D" w14:textId="77777777" w:rsidR="00E63276" w:rsidRPr="00A001B4" w:rsidRDefault="00E63276">
      <w:pPr>
        <w:numPr>
          <w:ilvl w:val="0"/>
          <w:numId w:val="76"/>
        </w:numPr>
      </w:pPr>
      <w:r w:rsidRPr="00A001B4">
        <w:t>testarea scenariilor de autentificare și autorizare;</w:t>
      </w:r>
    </w:p>
    <w:p w14:paraId="081DD3B5" w14:textId="77777777" w:rsidR="00E63276" w:rsidRPr="00A001B4" w:rsidRDefault="00E63276">
      <w:pPr>
        <w:numPr>
          <w:ilvl w:val="0"/>
          <w:numId w:val="76"/>
        </w:numPr>
      </w:pPr>
      <w:r w:rsidRPr="00A001B4">
        <w:t>verificarea jurnalizării și auditului;</w:t>
      </w:r>
    </w:p>
    <w:p w14:paraId="7B4F6B64" w14:textId="77777777" w:rsidR="00E63276" w:rsidRPr="00A001B4" w:rsidRDefault="00E63276">
      <w:pPr>
        <w:numPr>
          <w:ilvl w:val="0"/>
          <w:numId w:val="76"/>
        </w:numPr>
      </w:pPr>
      <w:r w:rsidRPr="00A001B4">
        <w:t>verificarea protecției datelor în tranzit și în stocare;</w:t>
      </w:r>
    </w:p>
    <w:p w14:paraId="30D7D4B7" w14:textId="77777777" w:rsidR="00E63276" w:rsidRPr="00A001B4" w:rsidRDefault="00E63276">
      <w:pPr>
        <w:numPr>
          <w:ilvl w:val="0"/>
          <w:numId w:val="76"/>
        </w:numPr>
      </w:pPr>
      <w:r w:rsidRPr="00A001B4">
        <w:t>testarea vulnerabilităților aplicative relevante;</w:t>
      </w:r>
    </w:p>
    <w:p w14:paraId="63082DD8" w14:textId="77777777" w:rsidR="00E63276" w:rsidRPr="00A001B4" w:rsidRDefault="00E63276">
      <w:pPr>
        <w:numPr>
          <w:ilvl w:val="0"/>
          <w:numId w:val="76"/>
        </w:numPr>
      </w:pPr>
      <w:r w:rsidRPr="00A001B4">
        <w:t>tratarea și retestarea neconformităților.</w:t>
      </w:r>
    </w:p>
    <w:p w14:paraId="4BD3AE9B" w14:textId="77777777" w:rsidR="00E63276" w:rsidRPr="00A001B4" w:rsidRDefault="00E63276" w:rsidP="00E63276">
      <w:r w:rsidRPr="00A001B4">
        <w:t>În etapa de punere în producție, securitatea va fi confirmată prin:</w:t>
      </w:r>
    </w:p>
    <w:p w14:paraId="12DE42CF" w14:textId="77777777" w:rsidR="00E63276" w:rsidRPr="00A001B4" w:rsidRDefault="00E63276">
      <w:pPr>
        <w:numPr>
          <w:ilvl w:val="0"/>
          <w:numId w:val="77"/>
        </w:numPr>
      </w:pPr>
      <w:r w:rsidRPr="00A001B4">
        <w:t>verificarea configurațiilor de securitate;</w:t>
      </w:r>
    </w:p>
    <w:p w14:paraId="73B5B226" w14:textId="77777777" w:rsidR="00E63276" w:rsidRPr="00A001B4" w:rsidRDefault="00E63276">
      <w:pPr>
        <w:numPr>
          <w:ilvl w:val="0"/>
          <w:numId w:val="77"/>
        </w:numPr>
      </w:pPr>
      <w:r w:rsidRPr="00A001B4">
        <w:t>verificarea acceselor acordate;</w:t>
      </w:r>
    </w:p>
    <w:p w14:paraId="1C80496D" w14:textId="77777777" w:rsidR="00E63276" w:rsidRPr="00A001B4" w:rsidRDefault="00E63276">
      <w:pPr>
        <w:numPr>
          <w:ilvl w:val="0"/>
          <w:numId w:val="77"/>
        </w:numPr>
      </w:pPr>
      <w:r w:rsidRPr="00A001B4">
        <w:t>validarea procedurilor operaționale;</w:t>
      </w:r>
    </w:p>
    <w:p w14:paraId="008DAA8D" w14:textId="77777777" w:rsidR="00E63276" w:rsidRPr="00A001B4" w:rsidRDefault="00E63276">
      <w:pPr>
        <w:numPr>
          <w:ilvl w:val="0"/>
          <w:numId w:val="77"/>
        </w:numPr>
      </w:pPr>
      <w:r w:rsidRPr="00A001B4">
        <w:t>verificarea mecanismelor de monitorizare, jurnalizare și backup;</w:t>
      </w:r>
    </w:p>
    <w:p w14:paraId="55D48F6E" w14:textId="77777777" w:rsidR="00E63276" w:rsidRPr="00A001B4" w:rsidRDefault="00E63276">
      <w:pPr>
        <w:numPr>
          <w:ilvl w:val="0"/>
          <w:numId w:val="77"/>
        </w:numPr>
      </w:pPr>
      <w:r w:rsidRPr="00A001B4">
        <w:t>transferul documentației relevante către Autoritatea Contractantă.</w:t>
      </w:r>
    </w:p>
    <w:p w14:paraId="568F4F3E" w14:textId="77777777" w:rsidR="00E63276" w:rsidRPr="00A001B4" w:rsidRDefault="00E63276" w:rsidP="00E63276">
      <w:r w:rsidRPr="00A001B4">
        <w:t>Această abordare asigură un nivel adecvat de securitate informatică și informațională, proporțional cu natura datelor, rolul instituțional al sistemului și cerințele Caietului de Sarcini.</w:t>
      </w:r>
    </w:p>
    <w:p w14:paraId="52DFF27C" w14:textId="77777777" w:rsidR="00E63276" w:rsidRPr="00A001B4" w:rsidRDefault="00E63276" w:rsidP="004D21C9">
      <w:pPr>
        <w:pStyle w:val="Heading5"/>
      </w:pPr>
      <w:r w:rsidRPr="00A001B4">
        <w:t>3.1.10. Elemente eficiente și inovatoare aplicate fără abatere de la cerințe</w:t>
      </w:r>
    </w:p>
    <w:p w14:paraId="74666DA3" w14:textId="77777777" w:rsidR="00E63276" w:rsidRPr="00A001B4" w:rsidRDefault="00E63276" w:rsidP="00E63276">
      <w:r w:rsidRPr="00A001B4">
        <w:t xml:space="preserve">Ofertantul va utiliza elemente eficiente și moderne de realizare a activităților, fără a introduce obligații suplimentare necerute și fără a devia de la cerințele Caietului de Sarcini. Caracterul </w:t>
      </w:r>
      <w:r w:rsidRPr="00A001B4">
        <w:lastRenderedPageBreak/>
        <w:t>eficient al abordării rezultă din modul de organizare, control și validare a activităților, nu din utilizarea declarativă a unor tehnologii sau concepte fără legătură cu Contractul.</w:t>
      </w:r>
    </w:p>
    <w:p w14:paraId="18890A51" w14:textId="77777777" w:rsidR="00E63276" w:rsidRPr="00A001B4" w:rsidRDefault="00E63276" w:rsidP="00E63276">
      <w:r w:rsidRPr="00A001B4">
        <w:t>Elementele eficiente propuse includ:</w:t>
      </w:r>
    </w:p>
    <w:p w14:paraId="5C5D81E4" w14:textId="77777777" w:rsidR="00E63276" w:rsidRPr="00A001B4" w:rsidRDefault="00E63276">
      <w:pPr>
        <w:numPr>
          <w:ilvl w:val="0"/>
          <w:numId w:val="78"/>
        </w:numPr>
      </w:pPr>
      <w:r w:rsidRPr="00A001B4">
        <w:rPr>
          <w:b/>
          <w:bCs/>
        </w:rPr>
        <w:t>Matrice unică de trasabilitate a cerințelor</w:t>
      </w:r>
      <w:r w:rsidRPr="00A001B4">
        <w:br/>
        <w:t>Fiecare cerință va fi urmărită de la Caietul de Sarcini până la analiză, proiectare, dezvoltare/configurare, testare, acceptanță și documentație finală. Această abordare reduce riscul de omiterea cerințelor și facilitează verificarea conformității.</w:t>
      </w:r>
    </w:p>
    <w:p w14:paraId="0A4CF813" w14:textId="77777777" w:rsidR="00E63276" w:rsidRPr="00A001B4" w:rsidRDefault="00E63276">
      <w:pPr>
        <w:numPr>
          <w:ilvl w:val="0"/>
          <w:numId w:val="78"/>
        </w:numPr>
      </w:pPr>
      <w:r w:rsidRPr="00A001B4">
        <w:rPr>
          <w:b/>
          <w:bCs/>
        </w:rPr>
        <w:t xml:space="preserve">Quality </w:t>
      </w:r>
      <w:proofErr w:type="spellStart"/>
      <w:r w:rsidRPr="00A001B4">
        <w:rPr>
          <w:b/>
          <w:bCs/>
        </w:rPr>
        <w:t>gates</w:t>
      </w:r>
      <w:proofErr w:type="spellEnd"/>
      <w:r w:rsidRPr="00A001B4">
        <w:rPr>
          <w:b/>
          <w:bCs/>
        </w:rPr>
        <w:t xml:space="preserve"> între etape</w:t>
      </w:r>
      <w:r w:rsidRPr="00A001B4">
        <w:br/>
        <w:t>Trecerea de la analiză la proiectare, de la proiectare la dezvoltare, de la dezvoltare la testare și de la testare la punere în producție se va realiza pe baza unor criterii minime de calitate și completitudine. Astfel se evită transferul necontrolat al neconformităților între etape.</w:t>
      </w:r>
    </w:p>
    <w:p w14:paraId="45D5A820" w14:textId="77777777" w:rsidR="00E63276" w:rsidRPr="00A001B4" w:rsidRDefault="00E63276">
      <w:pPr>
        <w:numPr>
          <w:ilvl w:val="0"/>
          <w:numId w:val="78"/>
        </w:numPr>
      </w:pPr>
      <w:r w:rsidRPr="00A001B4">
        <w:rPr>
          <w:b/>
          <w:bCs/>
        </w:rPr>
        <w:t>Validări intermediare cu Autoritatea Contractantă</w:t>
      </w:r>
      <w:r w:rsidRPr="00A001B4">
        <w:br/>
        <w:t>În loc ca validarea să fie concentrată exclusiv la final, Ofertantul va utiliza sesiuni de clarificare, revizuire și validare intermediară pentru livrabilele critice, reducând riscul acumulării observațiilor în etapele finale.</w:t>
      </w:r>
    </w:p>
    <w:p w14:paraId="309FA872" w14:textId="77777777" w:rsidR="00E63276" w:rsidRPr="00A001B4" w:rsidRDefault="00E63276">
      <w:pPr>
        <w:numPr>
          <w:ilvl w:val="0"/>
          <w:numId w:val="78"/>
        </w:numPr>
      </w:pPr>
      <w:r w:rsidRPr="00A001B4">
        <w:rPr>
          <w:b/>
          <w:bCs/>
        </w:rPr>
        <w:t>Prototipare controlată pentru fluxuri și interfețe relevante</w:t>
      </w:r>
      <w:r w:rsidRPr="00A001B4">
        <w:br/>
        <w:t xml:space="preserve">Pentru zonele funcționale cu impact ridicat asupra utilizatorilor, se pot utiliza prototipuri, </w:t>
      </w:r>
      <w:proofErr w:type="spellStart"/>
      <w:r w:rsidRPr="00A001B4">
        <w:t>wireframe</w:t>
      </w:r>
      <w:proofErr w:type="spellEnd"/>
      <w:r w:rsidRPr="00A001B4">
        <w:t>-uri sau descrieri de ecrane pentru clarificarea interacțiunilor înainte de dezvoltarea completă. Acest mecanism sprijină adoptarea și reduce riscul de interpretări diferite ale cerințelor.</w:t>
      </w:r>
    </w:p>
    <w:p w14:paraId="780DE890" w14:textId="77777777" w:rsidR="00E63276" w:rsidRPr="00A001B4" w:rsidRDefault="00E63276">
      <w:pPr>
        <w:numPr>
          <w:ilvl w:val="0"/>
          <w:numId w:val="78"/>
        </w:numPr>
      </w:pPr>
      <w:proofErr w:type="spellStart"/>
      <w:r w:rsidRPr="00A001B4">
        <w:rPr>
          <w:b/>
          <w:bCs/>
        </w:rPr>
        <w:t>Backlog</w:t>
      </w:r>
      <w:proofErr w:type="spellEnd"/>
      <w:r w:rsidRPr="00A001B4">
        <w:rPr>
          <w:b/>
          <w:bCs/>
        </w:rPr>
        <w:t xml:space="preserve"> controlat de cerințe, clarificări, decizii și observații</w:t>
      </w:r>
      <w:r w:rsidRPr="00A001B4">
        <w:br/>
        <w:t>Cerințele, clarificările, deciziile, observațiile și acțiunile corective vor fi urmărite într-o evidență controlată, astfel încât fiecare element să aibă status, responsabil, termen și rezultat.</w:t>
      </w:r>
    </w:p>
    <w:p w14:paraId="489FE3A2" w14:textId="77777777" w:rsidR="00E63276" w:rsidRPr="00A001B4" w:rsidRDefault="00E63276">
      <w:pPr>
        <w:numPr>
          <w:ilvl w:val="0"/>
          <w:numId w:val="78"/>
        </w:numPr>
      </w:pPr>
      <w:r w:rsidRPr="00A001B4">
        <w:rPr>
          <w:b/>
          <w:bCs/>
        </w:rPr>
        <w:t>Testare progresivă și evidență documentată a testelor</w:t>
      </w:r>
      <w:r w:rsidRPr="00A001B4">
        <w:br/>
        <w:t>Testarea va fi structurată incremental, de la componentă la sistem integrat, astfel încât neconformitățile să fie identificate cât mai devreme. Rezultatele testelor vor fi documentate și corelate cu cerințele.</w:t>
      </w:r>
    </w:p>
    <w:p w14:paraId="38EC997D" w14:textId="77777777" w:rsidR="00E63276" w:rsidRPr="00A001B4" w:rsidRDefault="00E63276">
      <w:pPr>
        <w:numPr>
          <w:ilvl w:val="0"/>
          <w:numId w:val="78"/>
        </w:numPr>
      </w:pPr>
      <w:r w:rsidRPr="00A001B4">
        <w:rPr>
          <w:b/>
          <w:bCs/>
        </w:rPr>
        <w:t>Integrarea securității în fiecare etapă</w:t>
      </w:r>
      <w:r w:rsidRPr="00A001B4">
        <w:br/>
        <w:t>Securitatea va fi abordată încă din analiză și proiectare, nu doar prin testare finală. Această abordare reduce costul remedierilor și crește nivelul de conformitate al sistemului.</w:t>
      </w:r>
    </w:p>
    <w:p w14:paraId="67C92FDE" w14:textId="77777777" w:rsidR="00E63276" w:rsidRPr="00A001B4" w:rsidRDefault="00E63276">
      <w:pPr>
        <w:numPr>
          <w:ilvl w:val="0"/>
          <w:numId w:val="78"/>
        </w:numPr>
      </w:pPr>
      <w:r w:rsidRPr="00A001B4">
        <w:rPr>
          <w:b/>
          <w:bCs/>
        </w:rPr>
        <w:t>Management activ al riscurilor și dependențelor</w:t>
      </w:r>
      <w:r w:rsidRPr="00A001B4">
        <w:br/>
        <w:t>Riscurile și dependențele vor fi monitorizate în raport cu planul A0–A9 și drumul critic, astfel încât impactul asupra termenelor și livrabilelor să fie identificat și tratat din timp.</w:t>
      </w:r>
    </w:p>
    <w:p w14:paraId="2C3E4139" w14:textId="77777777" w:rsidR="00E63276" w:rsidRPr="00A001B4" w:rsidRDefault="00E63276" w:rsidP="00E63276">
      <w:r w:rsidRPr="00A001B4">
        <w:t>Aceste elemente contribuie la îmbunătățirea rezultatelor Contractului prin metode efective de lucru: control, prevenție, trasabilitate, validare timpurie, reducerea riscului de neconformitate și creșterea predictibilității implementării.</w:t>
      </w:r>
    </w:p>
    <w:p w14:paraId="6B58FEEC" w14:textId="77777777" w:rsidR="00E63276" w:rsidRPr="00A001B4" w:rsidRDefault="00E63276" w:rsidP="004D21C9">
      <w:pPr>
        <w:pStyle w:val="Heading5"/>
      </w:pPr>
      <w:r w:rsidRPr="00A001B4">
        <w:t>3.1.11. Trasabilitatea ca principiu central al abordării</w:t>
      </w:r>
    </w:p>
    <w:p w14:paraId="50388E0F" w14:textId="77777777" w:rsidR="00E63276" w:rsidRPr="00A001B4" w:rsidRDefault="00E63276" w:rsidP="00E63276">
      <w:r w:rsidRPr="00A001B4">
        <w:t>Trasabilitatea reprezintă unul dintre principiile centrale ale abordării propuse. În cadrul Contractului, Ofertantul va asigura trasabilitatea între:</w:t>
      </w:r>
    </w:p>
    <w:p w14:paraId="24AEA5B3" w14:textId="77777777" w:rsidR="00E63276" w:rsidRPr="00A001B4" w:rsidRDefault="00E63276">
      <w:pPr>
        <w:numPr>
          <w:ilvl w:val="0"/>
          <w:numId w:val="79"/>
        </w:numPr>
      </w:pPr>
      <w:r w:rsidRPr="00A001B4">
        <w:t>cerințele Caietului de Sarcini;</w:t>
      </w:r>
    </w:p>
    <w:p w14:paraId="5B178C1B" w14:textId="77777777" w:rsidR="00E63276" w:rsidRPr="00A001B4" w:rsidRDefault="00E63276">
      <w:pPr>
        <w:numPr>
          <w:ilvl w:val="0"/>
          <w:numId w:val="79"/>
        </w:numPr>
      </w:pPr>
      <w:r w:rsidRPr="00A001B4">
        <w:t>clarificările și deciziile agreate;</w:t>
      </w:r>
    </w:p>
    <w:p w14:paraId="3166DDF9" w14:textId="77777777" w:rsidR="00E63276" w:rsidRPr="00A001B4" w:rsidRDefault="00E63276">
      <w:pPr>
        <w:numPr>
          <w:ilvl w:val="0"/>
          <w:numId w:val="79"/>
        </w:numPr>
      </w:pPr>
      <w:r w:rsidRPr="00A001B4">
        <w:t>specificațiile funcționale;</w:t>
      </w:r>
    </w:p>
    <w:p w14:paraId="525E5E17" w14:textId="77777777" w:rsidR="00E63276" w:rsidRPr="00A001B4" w:rsidRDefault="00E63276">
      <w:pPr>
        <w:numPr>
          <w:ilvl w:val="0"/>
          <w:numId w:val="79"/>
        </w:numPr>
      </w:pPr>
      <w:r w:rsidRPr="00A001B4">
        <w:t>specificațiile tehnice;</w:t>
      </w:r>
    </w:p>
    <w:p w14:paraId="094C80E2" w14:textId="77777777" w:rsidR="00E63276" w:rsidRPr="00A001B4" w:rsidRDefault="00E63276">
      <w:pPr>
        <w:numPr>
          <w:ilvl w:val="0"/>
          <w:numId w:val="79"/>
        </w:numPr>
      </w:pPr>
      <w:r w:rsidRPr="00A001B4">
        <w:t>componentele dezvoltate/configurate;</w:t>
      </w:r>
    </w:p>
    <w:p w14:paraId="56F9207D" w14:textId="77777777" w:rsidR="00E63276" w:rsidRPr="00A001B4" w:rsidRDefault="00E63276">
      <w:pPr>
        <w:numPr>
          <w:ilvl w:val="0"/>
          <w:numId w:val="79"/>
        </w:numPr>
      </w:pPr>
      <w:r w:rsidRPr="00A001B4">
        <w:t>interfețele și integrările realizate;</w:t>
      </w:r>
    </w:p>
    <w:p w14:paraId="2E6032B4" w14:textId="77777777" w:rsidR="00E63276" w:rsidRPr="00A001B4" w:rsidRDefault="00E63276">
      <w:pPr>
        <w:numPr>
          <w:ilvl w:val="0"/>
          <w:numId w:val="79"/>
        </w:numPr>
      </w:pPr>
      <w:r w:rsidRPr="00A001B4">
        <w:t>seturile de date migrate;</w:t>
      </w:r>
    </w:p>
    <w:p w14:paraId="3B85EE52" w14:textId="77777777" w:rsidR="00E63276" w:rsidRPr="00A001B4" w:rsidRDefault="00E63276">
      <w:pPr>
        <w:numPr>
          <w:ilvl w:val="0"/>
          <w:numId w:val="79"/>
        </w:numPr>
      </w:pPr>
      <w:r w:rsidRPr="00A001B4">
        <w:t>scenariile și cazurile de test;</w:t>
      </w:r>
    </w:p>
    <w:p w14:paraId="1C148BD8" w14:textId="77777777" w:rsidR="00E63276" w:rsidRPr="00A001B4" w:rsidRDefault="00E63276">
      <w:pPr>
        <w:numPr>
          <w:ilvl w:val="0"/>
          <w:numId w:val="79"/>
        </w:numPr>
      </w:pPr>
      <w:r w:rsidRPr="00A001B4">
        <w:lastRenderedPageBreak/>
        <w:t>defectele identificate și remediate;</w:t>
      </w:r>
    </w:p>
    <w:p w14:paraId="5B459EF4" w14:textId="77777777" w:rsidR="00E63276" w:rsidRPr="00A001B4" w:rsidRDefault="00E63276">
      <w:pPr>
        <w:numPr>
          <w:ilvl w:val="0"/>
          <w:numId w:val="79"/>
        </w:numPr>
      </w:pPr>
      <w:r w:rsidRPr="00A001B4">
        <w:t>livrabilele predate;</w:t>
      </w:r>
    </w:p>
    <w:p w14:paraId="18EFED68" w14:textId="77777777" w:rsidR="00E63276" w:rsidRPr="00A001B4" w:rsidRDefault="00E63276">
      <w:pPr>
        <w:numPr>
          <w:ilvl w:val="0"/>
          <w:numId w:val="79"/>
        </w:numPr>
      </w:pPr>
      <w:r w:rsidRPr="00A001B4">
        <w:t>criteriile de acceptanță;</w:t>
      </w:r>
    </w:p>
    <w:p w14:paraId="47735E6F" w14:textId="77777777" w:rsidR="00E63276" w:rsidRPr="00A001B4" w:rsidRDefault="00E63276">
      <w:pPr>
        <w:numPr>
          <w:ilvl w:val="0"/>
          <w:numId w:val="79"/>
        </w:numPr>
      </w:pPr>
      <w:r w:rsidRPr="00A001B4">
        <w:t>documentația finală.</w:t>
      </w:r>
    </w:p>
    <w:p w14:paraId="2FFAB63F" w14:textId="77777777" w:rsidR="00E63276" w:rsidRPr="00A001B4" w:rsidRDefault="00E63276" w:rsidP="00E63276">
      <w:r w:rsidRPr="00A001B4">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77777777" w:rsidR="00E63276" w:rsidRPr="00A001B4" w:rsidRDefault="00E63276" w:rsidP="004D21C9">
      <w:pPr>
        <w:pStyle w:val="Heading5"/>
      </w:pPr>
      <w:r w:rsidRPr="00A001B4">
        <w:t>3.1.12. Relația cu Autoritatea Contractantă și mecanismul de colaborare</w:t>
      </w:r>
    </w:p>
    <w:p w14:paraId="4C63BC8C" w14:textId="77777777" w:rsidR="00E63276" w:rsidRPr="00A001B4" w:rsidRDefault="00E63276" w:rsidP="00E63276">
      <w:r w:rsidRPr="00A001B4">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A001B4" w:rsidRDefault="00E63276" w:rsidP="00E63276">
      <w:r w:rsidRPr="00A001B4">
        <w:t>Ofertantul va organiza colaborarea prin:</w:t>
      </w:r>
    </w:p>
    <w:p w14:paraId="5DD30FE0" w14:textId="77777777" w:rsidR="00E63276" w:rsidRPr="00A001B4" w:rsidRDefault="00E63276">
      <w:pPr>
        <w:numPr>
          <w:ilvl w:val="0"/>
          <w:numId w:val="80"/>
        </w:numPr>
      </w:pPr>
      <w:r w:rsidRPr="00A001B4">
        <w:t>ședință de inițiere și mobilizare;</w:t>
      </w:r>
    </w:p>
    <w:p w14:paraId="0514F8D1" w14:textId="77777777" w:rsidR="00E63276" w:rsidRPr="00A001B4" w:rsidRDefault="00E63276">
      <w:pPr>
        <w:numPr>
          <w:ilvl w:val="0"/>
          <w:numId w:val="80"/>
        </w:numPr>
      </w:pPr>
      <w:r w:rsidRPr="00A001B4">
        <w:t>stabilirea canalelor oficiale de comunicare;</w:t>
      </w:r>
    </w:p>
    <w:p w14:paraId="109A27BF" w14:textId="77777777" w:rsidR="00E63276" w:rsidRPr="00A001B4" w:rsidRDefault="00E63276">
      <w:pPr>
        <w:numPr>
          <w:ilvl w:val="0"/>
          <w:numId w:val="80"/>
        </w:numPr>
      </w:pPr>
      <w:r w:rsidRPr="00A001B4">
        <w:t>definirea rolurilor și responsabilităților;</w:t>
      </w:r>
    </w:p>
    <w:p w14:paraId="04F3783F" w14:textId="77777777" w:rsidR="00E63276" w:rsidRPr="00A001B4" w:rsidRDefault="00E63276">
      <w:pPr>
        <w:numPr>
          <w:ilvl w:val="0"/>
          <w:numId w:val="80"/>
        </w:numPr>
      </w:pPr>
      <w:r w:rsidRPr="00A001B4">
        <w:t>planificarea sesiunilor de analiză și validare;</w:t>
      </w:r>
    </w:p>
    <w:p w14:paraId="0B58C2A9" w14:textId="77777777" w:rsidR="00E63276" w:rsidRPr="00A001B4" w:rsidRDefault="00E63276">
      <w:pPr>
        <w:numPr>
          <w:ilvl w:val="0"/>
          <w:numId w:val="80"/>
        </w:numPr>
      </w:pPr>
      <w:r w:rsidRPr="00A001B4">
        <w:t>raportare periodică asupra progresului;</w:t>
      </w:r>
    </w:p>
    <w:p w14:paraId="67308297" w14:textId="77777777" w:rsidR="00E63276" w:rsidRPr="00A001B4" w:rsidRDefault="00E63276">
      <w:pPr>
        <w:numPr>
          <w:ilvl w:val="0"/>
          <w:numId w:val="80"/>
        </w:numPr>
      </w:pPr>
      <w:r w:rsidRPr="00A001B4">
        <w:t>evidență a deciziilor și acțiunilor;</w:t>
      </w:r>
    </w:p>
    <w:p w14:paraId="4B0ED9B5" w14:textId="77777777" w:rsidR="00E63276" w:rsidRPr="00A001B4" w:rsidRDefault="00E63276">
      <w:pPr>
        <w:numPr>
          <w:ilvl w:val="0"/>
          <w:numId w:val="80"/>
        </w:numPr>
      </w:pPr>
      <w:r w:rsidRPr="00A001B4">
        <w:t>management formal al schimbărilor;</w:t>
      </w:r>
    </w:p>
    <w:p w14:paraId="13C2E274" w14:textId="77777777" w:rsidR="00E63276" w:rsidRPr="00A001B4" w:rsidRDefault="00E63276">
      <w:pPr>
        <w:numPr>
          <w:ilvl w:val="0"/>
          <w:numId w:val="80"/>
        </w:numPr>
      </w:pPr>
      <w:r w:rsidRPr="00A001B4">
        <w:t>escaladare controlată a blocajelor;</w:t>
      </w:r>
    </w:p>
    <w:p w14:paraId="36762C9F" w14:textId="77777777" w:rsidR="00E63276" w:rsidRPr="00A001B4" w:rsidRDefault="00E63276">
      <w:pPr>
        <w:numPr>
          <w:ilvl w:val="0"/>
          <w:numId w:val="80"/>
        </w:numPr>
      </w:pPr>
      <w:r w:rsidRPr="00A001B4">
        <w:t>validare formală a livrabilelor.</w:t>
      </w:r>
    </w:p>
    <w:p w14:paraId="6E9A973E" w14:textId="77777777" w:rsidR="00E63276" w:rsidRPr="00A001B4" w:rsidRDefault="00E63276" w:rsidP="00E63276">
      <w:r w:rsidRPr="00A001B4">
        <w:t>Această colaborare va fi orientată către obținerea rezultatelor contractuale, nu doar către comunicare administrativă. Fiecare interacțiune relevantă va avea scop, rezultat și responsabilitate clară.</w:t>
      </w:r>
    </w:p>
    <w:p w14:paraId="3BA90A4D" w14:textId="6157A716" w:rsidR="00E63276" w:rsidRPr="00A001B4" w:rsidRDefault="00E63276" w:rsidP="004D21C9">
      <w:pPr>
        <w:pStyle w:val="Heading5"/>
      </w:pPr>
      <w:r w:rsidRPr="00A001B4">
        <w:t>Concluzie privind abordarea propusă</w:t>
      </w:r>
    </w:p>
    <w:p w14:paraId="5EFD11A6" w14:textId="77777777" w:rsidR="00E63276" w:rsidRPr="00A001B4" w:rsidRDefault="00E63276" w:rsidP="00E63276">
      <w:r w:rsidRPr="00A001B4">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A001B4" w:rsidRDefault="00E63276" w:rsidP="00E63276">
      <w:r w:rsidRPr="00A001B4">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A001B4" w:rsidRDefault="00E63276" w:rsidP="007A4C8D"/>
    <w:p w14:paraId="0ED903BD" w14:textId="77777777" w:rsidR="007A4C8D" w:rsidRPr="00A001B4" w:rsidRDefault="007A4C8D" w:rsidP="007A4C8D"/>
    <w:p w14:paraId="2B862440" w14:textId="77777777" w:rsidR="007A4C8D" w:rsidRPr="00A001B4" w:rsidRDefault="007A4C8D" w:rsidP="007A4C8D"/>
    <w:p w14:paraId="4B2A764A" w14:textId="73EE273F" w:rsidR="007A4C8D" w:rsidRPr="00A001B4" w:rsidRDefault="007A4C8D" w:rsidP="00812EF8">
      <w:pPr>
        <w:pStyle w:val="Heading1"/>
      </w:pPr>
      <w:r w:rsidRPr="00A001B4">
        <w:t>Metodologia</w:t>
      </w:r>
      <w:r w:rsidRPr="00A001B4">
        <w:t xml:space="preserve"> </w:t>
      </w:r>
      <w:r w:rsidRPr="00A001B4">
        <w:t>propusa</w:t>
      </w:r>
    </w:p>
    <w:p w14:paraId="79818B39" w14:textId="77777777" w:rsidR="007A4C8D" w:rsidRPr="00A001B4" w:rsidRDefault="007A4C8D" w:rsidP="007A4C8D">
      <w:r w:rsidRPr="00A001B4">
        <w:t>management de proiect;</w:t>
      </w:r>
    </w:p>
    <w:p w14:paraId="79C6F573" w14:textId="77777777" w:rsidR="007A4C8D" w:rsidRPr="00A001B4" w:rsidRDefault="007A4C8D" w:rsidP="007A4C8D">
      <w:r w:rsidRPr="00A001B4">
        <w:t>analiză;</w:t>
      </w:r>
    </w:p>
    <w:p w14:paraId="60C344C5" w14:textId="77777777" w:rsidR="007A4C8D" w:rsidRPr="00A001B4" w:rsidRDefault="007A4C8D" w:rsidP="007A4C8D">
      <w:r w:rsidRPr="00A001B4">
        <w:t>proiectare;</w:t>
      </w:r>
    </w:p>
    <w:p w14:paraId="3E322D7B" w14:textId="77777777" w:rsidR="007A4C8D" w:rsidRPr="00A001B4" w:rsidRDefault="007A4C8D" w:rsidP="007A4C8D">
      <w:r w:rsidRPr="00A001B4">
        <w:t>dezvoltare/configurare/integrare;</w:t>
      </w:r>
    </w:p>
    <w:p w14:paraId="2607A173" w14:textId="77777777" w:rsidR="007A4C8D" w:rsidRPr="00A001B4" w:rsidRDefault="007A4C8D" w:rsidP="007A4C8D">
      <w:r w:rsidRPr="00A001B4">
        <w:t>migrare;</w:t>
      </w:r>
    </w:p>
    <w:p w14:paraId="0DC9837C" w14:textId="77777777" w:rsidR="007A4C8D" w:rsidRPr="00A001B4" w:rsidRDefault="007A4C8D" w:rsidP="007A4C8D">
      <w:r w:rsidRPr="00A001B4">
        <w:lastRenderedPageBreak/>
        <w:t>testare;</w:t>
      </w:r>
    </w:p>
    <w:p w14:paraId="06C5E333" w14:textId="77777777" w:rsidR="007A4C8D" w:rsidRPr="00A001B4" w:rsidRDefault="007A4C8D" w:rsidP="007A4C8D">
      <w:r w:rsidRPr="00A001B4">
        <w:t>instruire;</w:t>
      </w:r>
    </w:p>
    <w:p w14:paraId="70A9C303" w14:textId="77777777" w:rsidR="007A4C8D" w:rsidRPr="00A001B4" w:rsidRDefault="007A4C8D" w:rsidP="007A4C8D">
      <w:r w:rsidRPr="00A001B4">
        <w:t>punere în producție;</w:t>
      </w:r>
    </w:p>
    <w:p w14:paraId="3BAB3FBA" w14:textId="77777777" w:rsidR="007A4C8D" w:rsidRPr="00A001B4" w:rsidRDefault="007A4C8D" w:rsidP="007A4C8D">
      <w:r w:rsidRPr="00A001B4">
        <w:t>documentație;</w:t>
      </w:r>
    </w:p>
    <w:p w14:paraId="33B8A34E" w14:textId="77777777" w:rsidR="007A4C8D" w:rsidRPr="00A001B4" w:rsidRDefault="007A4C8D" w:rsidP="007A4C8D">
      <w:r w:rsidRPr="00A001B4">
        <w:t>acceptanță;</w:t>
      </w:r>
    </w:p>
    <w:p w14:paraId="4D5DADEB" w14:textId="77777777" w:rsidR="007A4C8D" w:rsidRPr="00A001B4" w:rsidRDefault="007A4C8D" w:rsidP="007A4C8D">
      <w:r w:rsidRPr="00A001B4">
        <w:t>calitate;</w:t>
      </w:r>
    </w:p>
    <w:p w14:paraId="1DE5EE42" w14:textId="77777777" w:rsidR="007A4C8D" w:rsidRPr="00A001B4" w:rsidRDefault="007A4C8D" w:rsidP="007A4C8D">
      <w:r w:rsidRPr="00A001B4">
        <w:t>riscuri;</w:t>
      </w:r>
    </w:p>
    <w:p w14:paraId="18F2244F" w14:textId="77777777" w:rsidR="007A4C8D" w:rsidRPr="00A001B4" w:rsidRDefault="007A4C8D" w:rsidP="007A4C8D">
      <w:r w:rsidRPr="00A001B4">
        <w:t>schimbări;</w:t>
      </w:r>
    </w:p>
    <w:p w14:paraId="1C67A55F" w14:textId="77777777" w:rsidR="007A4C8D" w:rsidRPr="00A001B4" w:rsidRDefault="007A4C8D" w:rsidP="007A4C8D">
      <w:r w:rsidRPr="00A001B4">
        <w:t>securitate;</w:t>
      </w:r>
    </w:p>
    <w:p w14:paraId="367A8A7C" w14:textId="4F3FE99B" w:rsidR="007A4C8D" w:rsidRPr="00A001B4" w:rsidRDefault="007A4C8D" w:rsidP="007A4C8D">
      <w:r w:rsidRPr="00A001B4">
        <w:t>comunicare.</w:t>
      </w:r>
    </w:p>
    <w:p w14:paraId="5B3ED66E" w14:textId="77777777" w:rsidR="007A4C8D" w:rsidRPr="00A001B4" w:rsidRDefault="007A4C8D" w:rsidP="007A4C8D"/>
    <w:p w14:paraId="0B53D9EA" w14:textId="5D502994" w:rsidR="007A4C8D" w:rsidRPr="00A001B4" w:rsidRDefault="007A4C8D" w:rsidP="00812EF8">
      <w:pPr>
        <w:pStyle w:val="Heading1"/>
      </w:pPr>
      <w:r w:rsidRPr="00A001B4">
        <w:t>Date de intrare și date de ieșire pentru activitățile contractului</w:t>
      </w:r>
    </w:p>
    <w:p w14:paraId="37AAD10D" w14:textId="77777777" w:rsidR="005B2E30" w:rsidRPr="00A001B4" w:rsidRDefault="005B2E30" w:rsidP="005B2E30"/>
    <w:p w14:paraId="441C9DFA" w14:textId="77777777" w:rsidR="005B2E30" w:rsidRPr="00A001B4" w:rsidRDefault="005B2E30" w:rsidP="005B2E30">
      <w:r w:rsidRPr="00A001B4">
        <w:t xml:space="preserve">Aici atacăm direct </w:t>
      </w:r>
      <w:proofErr w:type="spellStart"/>
      <w:r w:rsidRPr="00A001B4">
        <w:t>subfactorul</w:t>
      </w:r>
      <w:proofErr w:type="spellEnd"/>
      <w:r w:rsidRPr="00A001B4">
        <w:t xml:space="preserve"> 3.2:</w:t>
      </w:r>
    </w:p>
    <w:p w14:paraId="18E562A7" w14:textId="77777777" w:rsidR="005B2E30" w:rsidRPr="00A001B4" w:rsidRDefault="005B2E30" w:rsidP="005B2E30"/>
    <w:p w14:paraId="33066A8C" w14:textId="77777777" w:rsidR="005B2E30" w:rsidRPr="00A001B4" w:rsidRDefault="005B2E30" w:rsidP="005B2E30">
      <w:r w:rsidRPr="00A001B4">
        <w:t>Tabel obligatoriu cu coloane:</w:t>
      </w:r>
    </w:p>
    <w:p w14:paraId="18325A73" w14:textId="77777777" w:rsidR="005B2E30" w:rsidRPr="00A001B4" w:rsidRDefault="005B2E30" w:rsidP="005B2E30"/>
    <w:p w14:paraId="62975696" w14:textId="5EC49C3B" w:rsidR="005B2E30" w:rsidRPr="00A001B4" w:rsidRDefault="005B2E30" w:rsidP="005B2E30">
      <w:r w:rsidRPr="00A001B4">
        <w:t>Activitate CS / A0–A9</w:t>
      </w:r>
      <w:r w:rsidRPr="00A001B4">
        <w:tab/>
        <w:t>Date de intrare</w:t>
      </w:r>
      <w:r w:rsidRPr="00A001B4">
        <w:tab/>
        <w:t>Resurse umane</w:t>
      </w:r>
      <w:r w:rsidRPr="00A001B4">
        <w:tab/>
        <w:t>Resurse materiale / instrumente</w:t>
      </w:r>
      <w:r w:rsidRPr="00A001B4">
        <w:tab/>
        <w:t>Modalitate efectivă de realizare</w:t>
      </w:r>
      <w:r w:rsidRPr="00A001B4">
        <w:tab/>
        <w:t>Rezultate intermediare/finale</w:t>
      </w:r>
      <w:r w:rsidRPr="00A001B4">
        <w:tab/>
        <w:t>Control calitate</w:t>
      </w:r>
    </w:p>
    <w:p w14:paraId="575C4F1C" w14:textId="77777777" w:rsidR="007A4C8D" w:rsidRPr="00A001B4" w:rsidRDefault="007A4C8D" w:rsidP="007A4C8D"/>
    <w:p w14:paraId="52B06D1F" w14:textId="6379FD78" w:rsidR="007A4C8D" w:rsidRPr="00A001B4" w:rsidRDefault="005B2E30" w:rsidP="00812EF8">
      <w:pPr>
        <w:pStyle w:val="Heading1"/>
      </w:pPr>
      <w:r w:rsidRPr="00A001B4">
        <w:t>Trasabilitatea cerințelor și mecanismul de acceptanță</w:t>
      </w:r>
    </w:p>
    <w:p w14:paraId="01012F52" w14:textId="77777777" w:rsidR="005B2E30" w:rsidRPr="00A001B4" w:rsidRDefault="005B2E30" w:rsidP="005B2E30">
      <w:r w:rsidRPr="00A001B4">
        <w:t xml:space="preserve">Aici întărim ambele </w:t>
      </w:r>
      <w:proofErr w:type="spellStart"/>
      <w:r w:rsidRPr="00A001B4">
        <w:t>subfactori</w:t>
      </w:r>
      <w:proofErr w:type="spellEnd"/>
      <w:r w:rsidRPr="00A001B4">
        <w:t>:</w:t>
      </w:r>
    </w:p>
    <w:p w14:paraId="25811C68" w14:textId="77777777" w:rsidR="005B2E30" w:rsidRPr="00A001B4" w:rsidRDefault="005B2E30" w:rsidP="005B2E30"/>
    <w:p w14:paraId="2EE2ED25" w14:textId="652B7D6C" w:rsidR="007A4C8D" w:rsidRPr="00A001B4" w:rsidRDefault="005B2E30" w:rsidP="005B2E30">
      <w:r w:rsidRPr="00A001B4">
        <w:t xml:space="preserve">CS </w:t>
      </w:r>
      <w:r w:rsidRPr="00A001B4">
        <w:rPr>
          <w:rFonts w:cs="Arial"/>
        </w:rPr>
        <w:t>→</w:t>
      </w:r>
      <w:r w:rsidRPr="00A001B4">
        <w:t xml:space="preserve"> analiz</w:t>
      </w:r>
      <w:r w:rsidRPr="00A001B4">
        <w:rPr>
          <w:rFonts w:ascii="Trebuchet MS" w:hAnsi="Trebuchet MS" w:cs="Trebuchet MS"/>
        </w:rPr>
        <w:t>ă</w:t>
      </w:r>
      <w:r w:rsidRPr="00A001B4">
        <w:t xml:space="preserve"> </w:t>
      </w:r>
      <w:r w:rsidRPr="00A001B4">
        <w:rPr>
          <w:rFonts w:cs="Arial"/>
        </w:rPr>
        <w:t>→</w:t>
      </w:r>
      <w:r w:rsidRPr="00A001B4">
        <w:t xml:space="preserve"> proiectare </w:t>
      </w:r>
      <w:r w:rsidRPr="00A001B4">
        <w:rPr>
          <w:rFonts w:cs="Arial"/>
        </w:rPr>
        <w:t>→</w:t>
      </w:r>
      <w:r w:rsidRPr="00A001B4">
        <w:t xml:space="preserve"> dezvoltare/configurare </w:t>
      </w:r>
      <w:r w:rsidRPr="00A001B4">
        <w:rPr>
          <w:rFonts w:cs="Arial"/>
        </w:rPr>
        <w:t>→</w:t>
      </w:r>
      <w:r w:rsidRPr="00A001B4">
        <w:t xml:space="preserve"> testare </w:t>
      </w:r>
      <w:r w:rsidRPr="00A001B4">
        <w:rPr>
          <w:rFonts w:cs="Arial"/>
        </w:rPr>
        <w:t>→</w:t>
      </w:r>
      <w:r w:rsidRPr="00A001B4">
        <w:t xml:space="preserve"> acceptan</w:t>
      </w:r>
      <w:r w:rsidRPr="00A001B4">
        <w:rPr>
          <w:rFonts w:ascii="Trebuchet MS" w:hAnsi="Trebuchet MS" w:cs="Trebuchet MS"/>
        </w:rPr>
        <w:t>ță</w:t>
      </w:r>
      <w:r w:rsidRPr="00A001B4">
        <w:t xml:space="preserve"> </w:t>
      </w:r>
      <w:r w:rsidRPr="00A001B4">
        <w:rPr>
          <w:rFonts w:cs="Arial"/>
        </w:rPr>
        <w:t>→</w:t>
      </w:r>
      <w:r w:rsidRPr="00A001B4">
        <w:t xml:space="preserve"> documenta</w:t>
      </w:r>
      <w:r w:rsidRPr="00A001B4">
        <w:rPr>
          <w:rFonts w:ascii="Trebuchet MS" w:hAnsi="Trebuchet MS" w:cs="Trebuchet MS"/>
        </w:rPr>
        <w:t>ț</w:t>
      </w:r>
      <w:r w:rsidRPr="00A001B4">
        <w:t>ie finală</w:t>
      </w:r>
    </w:p>
    <w:p w14:paraId="6AA3FE50" w14:textId="77777777" w:rsidR="00935A83" w:rsidRPr="00A001B4" w:rsidRDefault="00935A83" w:rsidP="00B42622"/>
    <w:p w14:paraId="739FE014" w14:textId="77777777" w:rsidR="005B2E30" w:rsidRPr="00A001B4" w:rsidRDefault="005B2E30" w:rsidP="00B42622"/>
    <w:p w14:paraId="3CC9DD24" w14:textId="23E133BF" w:rsidR="005B2E30" w:rsidRPr="00A001B4" w:rsidRDefault="005B2E30" w:rsidP="00812EF8">
      <w:pPr>
        <w:pStyle w:val="Heading1"/>
        <w:rPr>
          <w:sz w:val="22"/>
        </w:rPr>
      </w:pPr>
      <w:r w:rsidRPr="00A001B4">
        <w:t>Corelarea metodologiei cu drumul critic, riscurile și ipotezele</w:t>
      </w:r>
    </w:p>
    <w:p w14:paraId="13D62EEE" w14:textId="004C43B3" w:rsidR="005B2E30" w:rsidRPr="00A001B4" w:rsidRDefault="005B2E30" w:rsidP="00812EF8">
      <w:pPr>
        <w:pStyle w:val="Heading1"/>
      </w:pPr>
      <w:r w:rsidRPr="00A001B4">
        <w:t>Securitatea informatică și informațională în cadrul metodologiei</w:t>
      </w:r>
    </w:p>
    <w:p w14:paraId="1BF4A7CD" w14:textId="77777777" w:rsidR="005B2E30" w:rsidRPr="00A001B4" w:rsidRDefault="005B2E30" w:rsidP="00B42622"/>
    <w:p w14:paraId="7D8B311C" w14:textId="29EF1B69" w:rsidR="0014661C" w:rsidRPr="00A001B4" w:rsidRDefault="0014661C" w:rsidP="00812EF8">
      <w:pPr>
        <w:pStyle w:val="Heading1"/>
      </w:pPr>
      <w:r w:rsidRPr="00A001B4">
        <w:t>Contextul metodologic și principiile generale ale abordării</w:t>
      </w:r>
    </w:p>
    <w:p w14:paraId="5FE7EDB1" w14:textId="77777777" w:rsidR="0014661C" w:rsidRPr="00A001B4" w:rsidRDefault="0014661C" w:rsidP="0014661C">
      <w:pPr>
        <w:jc w:val="left"/>
      </w:pPr>
    </w:p>
    <w:p w14:paraId="7F9FCCBC" w14:textId="307E5430" w:rsidR="009C2C61" w:rsidRPr="00A001B4" w:rsidRDefault="009C2C61" w:rsidP="009C2C61">
      <w:r w:rsidRPr="00A001B4">
        <w:t>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w:t>
      </w:r>
      <w:r w:rsidRPr="00A001B4">
        <w:t xml:space="preserve"> </w:t>
      </w:r>
    </w:p>
    <w:p w14:paraId="5F967624" w14:textId="6DB97A90" w:rsidR="0014661C" w:rsidRPr="00A001B4" w:rsidRDefault="0014661C" w:rsidP="0014661C">
      <w:pPr>
        <w:jc w:val="left"/>
      </w:pPr>
      <w:r w:rsidRPr="00A001B4">
        <w:t xml:space="preserve">Abordarea și metodologia propuse de Ofertant pentru prestarea serviciilor sunt concepute pentru a răspunde integral, coerent și operațional cerințelor formulate în Caietul de Sarcini </w:t>
      </w:r>
      <w:r w:rsidRPr="00A001B4">
        <w:lastRenderedPageBreak/>
        <w:t>pentru proiectul „Dezvoltarea unui sistem informatic digitalizat în domeniul sanitar veterinar și pentru siguranța alimentelor (SIDISVA)”, cod SMIS: 336342.</w:t>
      </w:r>
    </w:p>
    <w:p w14:paraId="2A3F30ED" w14:textId="77777777" w:rsidR="0014661C" w:rsidRPr="00A001B4" w:rsidRDefault="0014661C" w:rsidP="0014661C">
      <w:pPr>
        <w:jc w:val="left"/>
      </w:pPr>
    </w:p>
    <w:p w14:paraId="5544B283" w14:textId="77777777" w:rsidR="0014661C" w:rsidRPr="00A001B4" w:rsidRDefault="0014661C" w:rsidP="0014661C">
      <w:pPr>
        <w:jc w:val="left"/>
      </w:pPr>
      <w:r w:rsidRPr="00A001B4">
        <w:t>Prin abordare, Ofertantul înțelege maniera generală de organizare, tratare și conducere a activităților necesare pentru îndeplinirea obiectului Contractului, iar prin metodologie înțelege ansamblul de metode, procese, reguli, livrabile, instrumente de lucru și mecanisme de control utilizate pentru derularea activităților și obținerea rezultatelor asumate.</w:t>
      </w:r>
    </w:p>
    <w:p w14:paraId="47813131" w14:textId="77777777" w:rsidR="0014661C" w:rsidRPr="00A001B4" w:rsidRDefault="0014661C" w:rsidP="0014661C">
      <w:pPr>
        <w:jc w:val="left"/>
      </w:pPr>
    </w:p>
    <w:p w14:paraId="42490A54" w14:textId="77777777" w:rsidR="0014661C" w:rsidRPr="00A001B4" w:rsidRDefault="0014661C" w:rsidP="0014661C">
      <w:pPr>
        <w:jc w:val="left"/>
      </w:pPr>
      <w:r w:rsidRPr="00A001B4">
        <w:t>Metodologia propusă este una integrată, etapizată, predictibilă și controlată, fiind fundamentată pe metodologii de management de proiect și dezvoltare software recunoscute la nivel național și internațional. Pentru managementul proiectului, Ofertantul va utiliza un cadru metodologic aliniat la bunele practici PMBOK/PMI, adaptat la specificul contractelor publice complexe de implementare sisteme informatice. Pentru dezvoltarea software, Ofertantul va utiliza o metodologie iterativ-incrementală de dezvoltare IT, cu elemente Agile/Scrum controlate contractual, integrată cu etapele formale de analiză, proiectare, dezvoltare/configurare, integrare, migrare, testare, instruire și punere în producție.</w:t>
      </w:r>
    </w:p>
    <w:p w14:paraId="071E1714" w14:textId="77777777" w:rsidR="0014661C" w:rsidRPr="00A001B4" w:rsidRDefault="0014661C" w:rsidP="0014661C">
      <w:pPr>
        <w:jc w:val="left"/>
      </w:pPr>
    </w:p>
    <w:p w14:paraId="28681696" w14:textId="77777777" w:rsidR="0014661C" w:rsidRPr="00A001B4" w:rsidRDefault="0014661C" w:rsidP="0014661C">
      <w:pPr>
        <w:jc w:val="left"/>
      </w:pPr>
      <w:r w:rsidRPr="00A001B4">
        <w:t>Această combinație metodologică permite atingerea simultană a două obiective esențiale: pe de o parte, asigurarea unui control riguros al proiectului prin planificare, management al riscurilor, management al schimbărilor, management al calității, raportare, control al livrabilelor și trasabilitate; pe de altă parte, asigurarea unei dezvoltări software eficiente și verificabile, prin livrări intermediare, iterații cu durată fixă, validări periodice, feedback rapid și reducerea riscului ca neconformitățile să fie identificate doar la momentul livrării finale.</w:t>
      </w:r>
    </w:p>
    <w:p w14:paraId="3C37346F" w14:textId="77777777" w:rsidR="0014661C" w:rsidRPr="00A001B4" w:rsidRDefault="0014661C" w:rsidP="0014661C">
      <w:pPr>
        <w:jc w:val="left"/>
      </w:pPr>
    </w:p>
    <w:p w14:paraId="2CE36C27" w14:textId="77777777" w:rsidR="0014661C" w:rsidRPr="00A001B4" w:rsidRDefault="0014661C" w:rsidP="0014661C">
      <w:pPr>
        <w:jc w:val="left"/>
      </w:pPr>
      <w:r w:rsidRPr="00A001B4">
        <w:t xml:space="preserve">Abordarea propusă este adaptată specificului SIDISVA, respectiv unui sistem informatic complex, cu impact instituțional major, care trebuie să sprijine digitalizarea proceselor ANSVSA, dezvoltarea serviciilor publice digitale, integrarea în ecosistemul Cloud-ului Guvernamental, interoperabilitatea cu sisteme interne și externe, gestionarea datelor, migrarea informațiilor existente, securitatea cibernetică, managementul identității, </w:t>
      </w:r>
      <w:proofErr w:type="spellStart"/>
      <w:r w:rsidRPr="00A001B4">
        <w:t>auditabilitatea</w:t>
      </w:r>
      <w:proofErr w:type="spellEnd"/>
      <w:r w:rsidRPr="00A001B4">
        <w:t xml:space="preserve"> și raportarea operațională și strategică.</w:t>
      </w:r>
    </w:p>
    <w:p w14:paraId="2BB8E83D" w14:textId="77777777" w:rsidR="0014661C" w:rsidRPr="00A001B4" w:rsidRDefault="0014661C" w:rsidP="0014661C">
      <w:pPr>
        <w:jc w:val="left"/>
      </w:pPr>
    </w:p>
    <w:p w14:paraId="6FB23E5B" w14:textId="77777777" w:rsidR="0014661C" w:rsidRPr="00A001B4" w:rsidRDefault="0014661C" w:rsidP="0014661C">
      <w:pPr>
        <w:jc w:val="left"/>
      </w:pPr>
      <w:r w:rsidRPr="00A001B4">
        <w:t>Ofertantul tratează SIDISVA ca pe un proiect de transformare digitală instituțională, nu doar ca pe o dezvoltare tehnică. Din acest motiv, metodologia propusă este orientată către rezultate măsurabile, acceptabile și utilizabile de Autoritatea Contractantă, nu doar către parcurgerea formală a unor activități.</w:t>
      </w:r>
    </w:p>
    <w:p w14:paraId="240F0CDD" w14:textId="77777777" w:rsidR="0014661C" w:rsidRPr="00A001B4" w:rsidRDefault="0014661C" w:rsidP="0014661C">
      <w:pPr>
        <w:jc w:val="left"/>
      </w:pPr>
    </w:p>
    <w:p w14:paraId="706D5206" w14:textId="77777777" w:rsidR="0014661C" w:rsidRPr="00A001B4" w:rsidRDefault="0014661C" w:rsidP="0014661C">
      <w:pPr>
        <w:jc w:val="left"/>
      </w:pPr>
      <w:r w:rsidRPr="00A001B4">
        <w:t>Având în vedere complexitatea proiectului SIDISVA, specificul instituțional al Autorității Contractante, numărul ridicat de factori interesați, necesitatea colaborării cu instituțiile subordonate ANSVSA, dependențele de infrastructura Cloud-ului Guvernamental, cerințele privind securitatea pe mai multe niveluri, migrarea datelor existente și furnizarea documentației complete a aplicației, Ofertantul va aplica o metodologie compusă, structurată pe următoarele componente:</w:t>
      </w:r>
    </w:p>
    <w:p w14:paraId="2CF0A4EB" w14:textId="77777777" w:rsidR="0014661C" w:rsidRPr="00A001B4" w:rsidRDefault="0014661C" w:rsidP="0014661C">
      <w:pPr>
        <w:jc w:val="left"/>
      </w:pPr>
    </w:p>
    <w:p w14:paraId="26F3A536" w14:textId="77777777" w:rsidR="0014661C" w:rsidRPr="00A001B4" w:rsidRDefault="0014661C" w:rsidP="0014661C">
      <w:pPr>
        <w:jc w:val="left"/>
      </w:pPr>
      <w:r w:rsidRPr="00A001B4">
        <w:t>· metodologie de management de proiect, pentru inițiere, planificare, execuție, monitorizare, control, raportare și închidere;</w:t>
      </w:r>
    </w:p>
    <w:p w14:paraId="6C15DA49" w14:textId="77777777" w:rsidR="0014661C" w:rsidRPr="00A001B4" w:rsidRDefault="0014661C" w:rsidP="0014661C">
      <w:pPr>
        <w:jc w:val="left"/>
      </w:pPr>
      <w:r w:rsidRPr="00A001B4">
        <w:t>· metodologie de analiză și proiectare, pentru detalierea cerințelor, modelarea proceselor, proiectarea arhitecturii, proiectarea fluxurilor, a datelor, a integrărilor și a cerințelor de securitate;</w:t>
      </w:r>
    </w:p>
    <w:p w14:paraId="1D642246" w14:textId="77777777" w:rsidR="0014661C" w:rsidRPr="00A001B4" w:rsidRDefault="0014661C" w:rsidP="0014661C">
      <w:pPr>
        <w:jc w:val="left"/>
      </w:pPr>
      <w:r w:rsidRPr="00A001B4">
        <w:t>· metodologie de dezvoltare/configurare/integrare software, pentru implementarea controlată a componentelor funcționale și tehnice;</w:t>
      </w:r>
    </w:p>
    <w:p w14:paraId="2583A5BB" w14:textId="77777777" w:rsidR="0014661C" w:rsidRPr="00A001B4" w:rsidRDefault="0014661C" w:rsidP="0014661C">
      <w:pPr>
        <w:jc w:val="left"/>
      </w:pPr>
      <w:r w:rsidRPr="00A001B4">
        <w:t>· metodologie de migrare, pentru preluarea, maparea, transformarea, încărcarea și validarea datelor existente;</w:t>
      </w:r>
    </w:p>
    <w:p w14:paraId="4679C9A8" w14:textId="77777777" w:rsidR="0014661C" w:rsidRPr="00A001B4" w:rsidRDefault="0014661C" w:rsidP="0014661C">
      <w:pPr>
        <w:jc w:val="left"/>
      </w:pPr>
      <w:r w:rsidRPr="00A001B4">
        <w:lastRenderedPageBreak/>
        <w:t>· metodologie de testare, pentru verificarea funcțională, tehnică, de integrare, de securitate, de performanță, de migrare și de acceptanță;</w:t>
      </w:r>
    </w:p>
    <w:p w14:paraId="4939F9E3" w14:textId="77777777" w:rsidR="0014661C" w:rsidRPr="00A001B4" w:rsidRDefault="0014661C" w:rsidP="0014661C">
      <w:pPr>
        <w:jc w:val="left"/>
      </w:pPr>
      <w:r w:rsidRPr="00A001B4">
        <w:t>· metodologie de instruire, pentru pregătirea utilizatorilor, administratorilor și personalului tehnic;</w:t>
      </w:r>
    </w:p>
    <w:p w14:paraId="50345AB9" w14:textId="77777777" w:rsidR="0014661C" w:rsidRPr="00A001B4" w:rsidRDefault="0014661C" w:rsidP="0014661C">
      <w:pPr>
        <w:jc w:val="left"/>
      </w:pPr>
      <w:r w:rsidRPr="00A001B4">
        <w:t>· metodologie de punere în producție, pentru trecerea controlată a sistemului în exploatare;</w:t>
      </w:r>
    </w:p>
    <w:p w14:paraId="03893C35" w14:textId="77777777" w:rsidR="0014661C" w:rsidRPr="00A001B4" w:rsidRDefault="0014661C" w:rsidP="0014661C">
      <w:pPr>
        <w:jc w:val="left"/>
      </w:pPr>
      <w:r w:rsidRPr="00A001B4">
        <w:t>· metodologie de documentare, pentru elaborarea și actualizarea documentației complete a aplicației;</w:t>
      </w:r>
    </w:p>
    <w:p w14:paraId="42D77E4B" w14:textId="77777777" w:rsidR="0014661C" w:rsidRPr="00A001B4" w:rsidRDefault="0014661C" w:rsidP="0014661C">
      <w:pPr>
        <w:jc w:val="left"/>
      </w:pPr>
      <w:r w:rsidRPr="00A001B4">
        <w:t>· mecanisme de control pentru cerințe, riscuri, schimbări, calitate, configurație, versiuni, livrabile și acceptanță.</w:t>
      </w:r>
    </w:p>
    <w:p w14:paraId="6014D032" w14:textId="77777777" w:rsidR="0014661C" w:rsidRPr="00A001B4" w:rsidRDefault="0014661C" w:rsidP="0014661C">
      <w:pPr>
        <w:jc w:val="left"/>
      </w:pPr>
    </w:p>
    <w:p w14:paraId="1983FCE9" w14:textId="77777777" w:rsidR="0014661C" w:rsidRPr="00A001B4" w:rsidRDefault="0014661C" w:rsidP="0014661C">
      <w:pPr>
        <w:jc w:val="left"/>
      </w:pPr>
      <w:r w:rsidRPr="00A001B4">
        <w:t>Această structură răspunde direct cerinței ca metodologia să fie adecvată realizării activităților și obținerii rezultatelor în cadrul Contractului, inclusiv prin corelarea datelor de intrare cu rezultatele intermediare și finale.</w:t>
      </w:r>
    </w:p>
    <w:p w14:paraId="778A3BF3" w14:textId="77777777" w:rsidR="0014661C" w:rsidRPr="00A001B4" w:rsidRDefault="0014661C" w:rsidP="0014661C">
      <w:pPr>
        <w:jc w:val="left"/>
      </w:pPr>
    </w:p>
    <w:p w14:paraId="0D2ADA28" w14:textId="1482C594" w:rsidR="0014661C" w:rsidRPr="00A001B4" w:rsidRDefault="0014661C" w:rsidP="00812EF8">
      <w:pPr>
        <w:pStyle w:val="Heading1"/>
      </w:pPr>
      <w:r w:rsidRPr="00A001B4">
        <w:t>Înțelegerea cerinței privind abordarea și metodologia</w:t>
      </w:r>
    </w:p>
    <w:p w14:paraId="3FFFF431" w14:textId="77777777" w:rsidR="0014661C" w:rsidRPr="00A001B4" w:rsidRDefault="0014661C" w:rsidP="0014661C">
      <w:pPr>
        <w:jc w:val="left"/>
      </w:pPr>
    </w:p>
    <w:p w14:paraId="5947D676" w14:textId="77777777" w:rsidR="0014661C" w:rsidRPr="00A001B4" w:rsidRDefault="0014661C" w:rsidP="0014661C">
      <w:pPr>
        <w:jc w:val="left"/>
      </w:pPr>
      <w:r w:rsidRPr="00A001B4">
        <w:t>Ofertantul înțelege că, în cadrul prezentului capitol, Autoritatea Contractantă nu solicită o simplă descriere teoretică a unor metodologii consacrate, ci demonstrarea modului concret în care acestea vor fi aplicate pentru realizarea activităților SIDISVA și pentru obținerea rezultatelor verificabile prevăzute în Caietul de Sarcini.</w:t>
      </w:r>
    </w:p>
    <w:p w14:paraId="33FB64D4" w14:textId="77777777" w:rsidR="0014661C" w:rsidRPr="00A001B4" w:rsidRDefault="0014661C" w:rsidP="0014661C">
      <w:pPr>
        <w:jc w:val="left"/>
      </w:pPr>
    </w:p>
    <w:p w14:paraId="4E57EB70" w14:textId="77777777" w:rsidR="0014661C" w:rsidRPr="00A001B4" w:rsidRDefault="0014661C" w:rsidP="0014661C">
      <w:pPr>
        <w:jc w:val="left"/>
      </w:pPr>
      <w:r w:rsidRPr="00A001B4">
        <w:t>Cerința are trei componente distincte, care trebuie tratate integrat:</w:t>
      </w:r>
    </w:p>
    <w:p w14:paraId="1DEFFA09" w14:textId="77777777" w:rsidR="0014661C" w:rsidRPr="00A001B4" w:rsidRDefault="0014661C" w:rsidP="0014661C">
      <w:pPr>
        <w:jc w:val="left"/>
      </w:pPr>
    </w:p>
    <w:p w14:paraId="1A57F6A6" w14:textId="77777777" w:rsidR="0014661C" w:rsidRPr="00A001B4" w:rsidRDefault="0014661C" w:rsidP="0014661C">
      <w:pPr>
        <w:jc w:val="left"/>
      </w:pPr>
      <w:r w:rsidRPr="00A001B4">
        <w:t>· prezentarea abordării propuse pentru prestarea serviciilor;</w:t>
      </w:r>
    </w:p>
    <w:p w14:paraId="3B9E0DCE" w14:textId="77777777" w:rsidR="0014661C" w:rsidRPr="00A001B4" w:rsidRDefault="0014661C" w:rsidP="0014661C">
      <w:pPr>
        <w:jc w:val="left"/>
      </w:pPr>
      <w:r w:rsidRPr="00A001B4">
        <w:t>· prezentarea metodologiei de realizare a activităților și de obținere a rezultatelor;</w:t>
      </w:r>
    </w:p>
    <w:p w14:paraId="398466F6" w14:textId="77777777" w:rsidR="0014661C" w:rsidRPr="00A001B4" w:rsidRDefault="0014661C" w:rsidP="0014661C">
      <w:pPr>
        <w:jc w:val="left"/>
      </w:pPr>
      <w:r w:rsidRPr="00A001B4">
        <w:t>· prezentarea datelor de intrare și a datelor de ieșire pentru activitățile din cadrul Contractului.</w:t>
      </w:r>
    </w:p>
    <w:p w14:paraId="276EBE04" w14:textId="77777777" w:rsidR="0014661C" w:rsidRPr="00A001B4" w:rsidRDefault="0014661C" w:rsidP="0014661C">
      <w:pPr>
        <w:jc w:val="left"/>
      </w:pPr>
    </w:p>
    <w:p w14:paraId="5E7C6057" w14:textId="77777777" w:rsidR="0014661C" w:rsidRPr="00A001B4" w:rsidRDefault="0014661C" w:rsidP="0014661C">
      <w:pPr>
        <w:jc w:val="left"/>
      </w:pPr>
      <w:r w:rsidRPr="00A001B4">
        <w:t>Prin urmare, metodologia propusă este construită astfel încât fiecare activitate contractuală să aibă o logică operațională clară: ce informații sunt necesare pentru demarare, ce activități se execută, ce mecanisme de control se aplică, ce livrabile rezultă, cum se validează rezultatele și cum se asigură legătura cu etapa următoare.</w:t>
      </w:r>
    </w:p>
    <w:p w14:paraId="6488CEFB" w14:textId="77777777" w:rsidR="0014661C" w:rsidRPr="00A001B4" w:rsidRDefault="0014661C" w:rsidP="0014661C">
      <w:pPr>
        <w:jc w:val="left"/>
      </w:pPr>
    </w:p>
    <w:p w14:paraId="6F796A2B" w14:textId="77777777" w:rsidR="0014661C" w:rsidRPr="00A001B4" w:rsidRDefault="0014661C" w:rsidP="0014661C">
      <w:pPr>
        <w:jc w:val="left"/>
      </w:pPr>
      <w:r w:rsidRPr="00A001B4">
        <w:t>În această logică, activitățile Contractului nu sunt tratate izolat. Analiza fundamentează proiectarea; proiectarea fundamentează dezvoltarea, configurarea și integrarea; dezvoltarea produce componente verificabile prin testare; migrarea este validată prin reguli de control al datelor; instruirea se bazează pe funcționalități implementate și documentate; punerea în producție se realizează după finalizarea verificărilor relevante; documentația finală consolidează configurația efectiv livrată și acceptată.</w:t>
      </w:r>
    </w:p>
    <w:p w14:paraId="1FEADE8C" w14:textId="77777777" w:rsidR="0014661C" w:rsidRPr="00A001B4" w:rsidRDefault="0014661C" w:rsidP="0014661C">
      <w:pPr>
        <w:jc w:val="left"/>
      </w:pPr>
    </w:p>
    <w:p w14:paraId="10685C22" w14:textId="41FCD29A" w:rsidR="0014661C" w:rsidRPr="00A001B4" w:rsidRDefault="0014661C" w:rsidP="00812EF8">
      <w:pPr>
        <w:pStyle w:val="Heading1"/>
      </w:pPr>
      <w:r w:rsidRPr="00A001B4">
        <w:t>Corelarea abordării cu obiectivele și specificul SIDISVA</w:t>
      </w:r>
    </w:p>
    <w:p w14:paraId="0EA32B78" w14:textId="77777777" w:rsidR="0014661C" w:rsidRPr="00A001B4" w:rsidRDefault="0014661C" w:rsidP="0014661C">
      <w:pPr>
        <w:jc w:val="left"/>
      </w:pPr>
    </w:p>
    <w:p w14:paraId="24C74707" w14:textId="77777777" w:rsidR="0014661C" w:rsidRPr="00A001B4" w:rsidRDefault="0014661C" w:rsidP="0014661C">
      <w:pPr>
        <w:jc w:val="left"/>
      </w:pPr>
      <w:r w:rsidRPr="00A001B4">
        <w:t>Abordarea propusă este corelată cu obiectivul general al proiectului, respectiv creșterea digitalizării ANSVSA prin dezvoltarea SIDISVA, dezvoltarea sistemului intern de servicii publice și integrarea acestuia în ecosistemul Cloud-ului Guvernamental.</w:t>
      </w:r>
    </w:p>
    <w:p w14:paraId="0BFCA65F" w14:textId="77777777" w:rsidR="0014661C" w:rsidRPr="00A001B4" w:rsidRDefault="0014661C" w:rsidP="0014661C">
      <w:pPr>
        <w:jc w:val="left"/>
      </w:pPr>
    </w:p>
    <w:p w14:paraId="76874148" w14:textId="77777777" w:rsidR="0014661C" w:rsidRPr="00A001B4" w:rsidRDefault="0014661C" w:rsidP="0014661C">
      <w:pPr>
        <w:jc w:val="left"/>
      </w:pPr>
      <w:r w:rsidRPr="00A001B4">
        <w:t>Din perspectiva Ofertantului, specificul SIDISVA impune tratarea proiectului pe patru direcții convergente.</w:t>
      </w:r>
    </w:p>
    <w:p w14:paraId="3DE05EE4" w14:textId="77777777" w:rsidR="0014661C" w:rsidRPr="00A001B4" w:rsidRDefault="0014661C" w:rsidP="0014661C">
      <w:pPr>
        <w:jc w:val="left"/>
      </w:pPr>
    </w:p>
    <w:p w14:paraId="63A534DB" w14:textId="77777777" w:rsidR="0014661C" w:rsidRPr="00A001B4" w:rsidRDefault="0014661C" w:rsidP="0014661C">
      <w:pPr>
        <w:jc w:val="left"/>
      </w:pPr>
      <w:r w:rsidRPr="00A001B4">
        <w:t>Prima direcție este instituțională și operațională. Sistemul trebuie să susțină activități ale ANSVSA și ale instituțiilor subordonate, precum și interacțiunea cu cetățeni, medici veterinari, fermieri, societăți comerciale și alți beneficiari ai serviciilor publice digitale. În consecință, analiza și proiectarea trebuie să pornească de la procese, roluri, fluxuri, responsabilități și date, nu doar de la ecrane sau componente software.</w:t>
      </w:r>
    </w:p>
    <w:p w14:paraId="53E9A234" w14:textId="77777777" w:rsidR="0014661C" w:rsidRPr="00A001B4" w:rsidRDefault="0014661C" w:rsidP="0014661C">
      <w:pPr>
        <w:jc w:val="left"/>
      </w:pPr>
    </w:p>
    <w:p w14:paraId="45008D44" w14:textId="77777777" w:rsidR="0014661C" w:rsidRPr="00A001B4" w:rsidRDefault="0014661C" w:rsidP="0014661C">
      <w:pPr>
        <w:jc w:val="left"/>
      </w:pPr>
      <w:r w:rsidRPr="00A001B4">
        <w:t>A doua direcție este tehnică. SIDISVA trebuie să includă componente multiple, module funcționale, portal public, mecanisme de integrare, baze de date, raportare, audit, securitate și funcționare în Cloud-</w:t>
      </w:r>
      <w:proofErr w:type="spellStart"/>
      <w:r w:rsidRPr="00A001B4">
        <w:t>ul</w:t>
      </w:r>
      <w:proofErr w:type="spellEnd"/>
      <w:r w:rsidRPr="00A001B4">
        <w:t xml:space="preserve"> Guvernamental. Metodologia trebuie să asigure coerența arhitecturală și integrarea componentelor, astfel încât sistemul rezultat să funcționeze unitar.</w:t>
      </w:r>
    </w:p>
    <w:p w14:paraId="41384484" w14:textId="77777777" w:rsidR="0014661C" w:rsidRPr="00A001B4" w:rsidRDefault="0014661C" w:rsidP="0014661C">
      <w:pPr>
        <w:jc w:val="left"/>
      </w:pPr>
    </w:p>
    <w:p w14:paraId="26A95B7D" w14:textId="77777777" w:rsidR="0014661C" w:rsidRPr="00A001B4" w:rsidRDefault="0014661C" w:rsidP="0014661C">
      <w:pPr>
        <w:jc w:val="left"/>
      </w:pPr>
      <w:r w:rsidRPr="00A001B4">
        <w:t>A treia direcție este cea a securității și conformității. Cerințele privind securitatea la nivel fizic, server, comunicații, software și utilizatori impun integrarea securității în analiză, proiectare, dezvoltare, testare și operare. Nu este suficientă verificarea securității la final; cerințele de securitate trebuie proiectate, implementate, testate și documentate.</w:t>
      </w:r>
    </w:p>
    <w:p w14:paraId="4A279497" w14:textId="77777777" w:rsidR="0014661C" w:rsidRPr="00A001B4" w:rsidRDefault="0014661C" w:rsidP="0014661C">
      <w:pPr>
        <w:jc w:val="left"/>
      </w:pPr>
    </w:p>
    <w:p w14:paraId="6B7C37F3" w14:textId="77777777" w:rsidR="0014661C" w:rsidRPr="00A001B4" w:rsidRDefault="0014661C" w:rsidP="0014661C">
      <w:pPr>
        <w:jc w:val="left"/>
      </w:pPr>
      <w:r w:rsidRPr="00A001B4">
        <w:t>A patra direcție este cea a sustenabilității operaționale. SIDISVA trebuie să poată fi administrat, utilizat, auditat, menținut și extins ulterior. Din acest motiv, documentația completă, instruirea, managementul configurației, trasabilitatea cerințelor și transferul de cunoștințe sunt tratate ca livrabile operaționale, nu ca anexe formale.</w:t>
      </w:r>
    </w:p>
    <w:p w14:paraId="177B4FFA" w14:textId="77777777" w:rsidR="0014661C" w:rsidRPr="00A001B4" w:rsidRDefault="0014661C" w:rsidP="0014661C">
      <w:pPr>
        <w:jc w:val="left"/>
      </w:pPr>
    </w:p>
    <w:p w14:paraId="70B7F678" w14:textId="59DAF8A6" w:rsidR="0014661C" w:rsidRPr="00A001B4" w:rsidRDefault="0014661C" w:rsidP="00812EF8">
      <w:pPr>
        <w:pStyle w:val="Heading1"/>
      </w:pPr>
      <w:r w:rsidRPr="00A001B4">
        <w:t>Structura generală a metodologiei de implementare</w:t>
      </w:r>
    </w:p>
    <w:p w14:paraId="5C7752D4" w14:textId="77777777" w:rsidR="0014661C" w:rsidRPr="00A001B4" w:rsidRDefault="0014661C" w:rsidP="0014661C">
      <w:pPr>
        <w:jc w:val="left"/>
      </w:pPr>
    </w:p>
    <w:p w14:paraId="68B164F5" w14:textId="77777777" w:rsidR="0014661C" w:rsidRPr="00A001B4" w:rsidRDefault="0014661C" w:rsidP="0014661C">
      <w:pPr>
        <w:jc w:val="left"/>
      </w:pPr>
      <w:r w:rsidRPr="00A001B4">
        <w:t>Metodologia de implementare este structurată pe un ciclu complet de realizare a sistemului, organizat în etape succesive, dar cu posibilitatea derulării controlate în paralel a unor activități, atunci când dependențele tehnice și operaționale permit acest lucru.</w:t>
      </w:r>
    </w:p>
    <w:p w14:paraId="787AF1F4" w14:textId="77777777" w:rsidR="0014661C" w:rsidRPr="00A001B4" w:rsidRDefault="0014661C" w:rsidP="0014661C">
      <w:pPr>
        <w:jc w:val="left"/>
      </w:pPr>
    </w:p>
    <w:p w14:paraId="1FA10D83" w14:textId="77777777" w:rsidR="0014661C" w:rsidRPr="00A001B4" w:rsidRDefault="0014661C" w:rsidP="0014661C">
      <w:pPr>
        <w:jc w:val="left"/>
      </w:pPr>
      <w:r w:rsidRPr="00A001B4">
        <w:t>Etapele principale sunt:</w:t>
      </w:r>
    </w:p>
    <w:p w14:paraId="3292272D" w14:textId="77777777" w:rsidR="0014661C" w:rsidRPr="00A001B4" w:rsidRDefault="0014661C" w:rsidP="0014661C">
      <w:pPr>
        <w:jc w:val="left"/>
      </w:pPr>
      <w:r w:rsidRPr="00A001B4">
        <w:t>· inițierea și planificarea proiectului;</w:t>
      </w:r>
    </w:p>
    <w:p w14:paraId="2BF5AE82" w14:textId="77777777" w:rsidR="0014661C" w:rsidRPr="00A001B4" w:rsidRDefault="0014661C" w:rsidP="0014661C">
      <w:pPr>
        <w:jc w:val="left"/>
      </w:pPr>
      <w:r w:rsidRPr="00A001B4">
        <w:t>· managementul proiectului pe întreaga durată a Contractului;</w:t>
      </w:r>
    </w:p>
    <w:p w14:paraId="0B34894F" w14:textId="77777777" w:rsidR="0014661C" w:rsidRPr="00A001B4" w:rsidRDefault="0014661C" w:rsidP="0014661C">
      <w:pPr>
        <w:jc w:val="left"/>
      </w:pPr>
      <w:r w:rsidRPr="00A001B4">
        <w:t>· analiza cerințelor, proceselor, datelor, integrărilor și constrângerilor;</w:t>
      </w:r>
    </w:p>
    <w:p w14:paraId="79844FE2" w14:textId="77777777" w:rsidR="0014661C" w:rsidRPr="00A001B4" w:rsidRDefault="0014661C" w:rsidP="0014661C">
      <w:pPr>
        <w:jc w:val="left"/>
      </w:pPr>
      <w:r w:rsidRPr="00A001B4">
        <w:t>· proiectarea funcțională, tehnică, arhitecturală, de securitate și integrare;</w:t>
      </w:r>
    </w:p>
    <w:p w14:paraId="63F991CA" w14:textId="77777777" w:rsidR="0014661C" w:rsidRPr="00A001B4" w:rsidRDefault="0014661C" w:rsidP="0014661C">
      <w:pPr>
        <w:jc w:val="left"/>
      </w:pPr>
      <w:r w:rsidRPr="00A001B4">
        <w:t>· livrarea, instalarea și configurarea componentelor hardware și software;</w:t>
      </w:r>
    </w:p>
    <w:p w14:paraId="785ADE34" w14:textId="77777777" w:rsidR="0014661C" w:rsidRPr="00A001B4" w:rsidRDefault="0014661C" w:rsidP="0014661C">
      <w:pPr>
        <w:jc w:val="left"/>
      </w:pPr>
      <w:r w:rsidRPr="00A001B4">
        <w:t>· dezvoltarea/configurarea componentelor software;</w:t>
      </w:r>
    </w:p>
    <w:p w14:paraId="510B5957" w14:textId="77777777" w:rsidR="0014661C" w:rsidRPr="00A001B4" w:rsidRDefault="0014661C" w:rsidP="0014661C">
      <w:pPr>
        <w:jc w:val="left"/>
      </w:pPr>
      <w:r w:rsidRPr="00A001B4">
        <w:t>· integrarea componentelor SIDISVA și a sistemelor externe relevante;</w:t>
      </w:r>
    </w:p>
    <w:p w14:paraId="3B6F408A" w14:textId="77777777" w:rsidR="0014661C" w:rsidRPr="00A001B4" w:rsidRDefault="0014661C" w:rsidP="0014661C">
      <w:pPr>
        <w:jc w:val="left"/>
      </w:pPr>
      <w:r w:rsidRPr="00A001B4">
        <w:t>· migrarea datelor existente;</w:t>
      </w:r>
    </w:p>
    <w:p w14:paraId="360BB11F" w14:textId="77777777" w:rsidR="0014661C" w:rsidRPr="00A001B4" w:rsidRDefault="0014661C" w:rsidP="0014661C">
      <w:pPr>
        <w:jc w:val="left"/>
      </w:pPr>
      <w:r w:rsidRPr="00A001B4">
        <w:t>· testarea sistemului;</w:t>
      </w:r>
    </w:p>
    <w:p w14:paraId="7996B492" w14:textId="77777777" w:rsidR="0014661C" w:rsidRPr="00A001B4" w:rsidRDefault="0014661C" w:rsidP="0014661C">
      <w:pPr>
        <w:jc w:val="left"/>
      </w:pPr>
      <w:r w:rsidRPr="00A001B4">
        <w:t>· instruirea utilizatorilor și administratorilor;</w:t>
      </w:r>
    </w:p>
    <w:p w14:paraId="259A3BBA" w14:textId="77777777" w:rsidR="0014661C" w:rsidRPr="00A001B4" w:rsidRDefault="0014661C" w:rsidP="0014661C">
      <w:pPr>
        <w:jc w:val="left"/>
      </w:pPr>
      <w:r w:rsidRPr="00A001B4">
        <w:t>· punerea în producție;</w:t>
      </w:r>
    </w:p>
    <w:p w14:paraId="28F21D9F" w14:textId="77777777" w:rsidR="0014661C" w:rsidRPr="00A001B4" w:rsidRDefault="0014661C" w:rsidP="0014661C">
      <w:pPr>
        <w:jc w:val="left"/>
      </w:pPr>
      <w:r w:rsidRPr="00A001B4">
        <w:t>· documentarea completă;</w:t>
      </w:r>
    </w:p>
    <w:p w14:paraId="6B672870" w14:textId="77777777" w:rsidR="0014661C" w:rsidRPr="00A001B4" w:rsidRDefault="0014661C" w:rsidP="0014661C">
      <w:pPr>
        <w:jc w:val="left"/>
      </w:pPr>
      <w:r w:rsidRPr="00A001B4">
        <w:t>· acceptanța livrabilelor parțiale și finale;</w:t>
      </w:r>
    </w:p>
    <w:p w14:paraId="6F873C0F" w14:textId="77777777" w:rsidR="0014661C" w:rsidRPr="00A001B4" w:rsidRDefault="0014661C" w:rsidP="0014661C">
      <w:pPr>
        <w:jc w:val="left"/>
      </w:pPr>
      <w:r w:rsidRPr="00A001B4">
        <w:t>· închiderea proiectului și transferul către etapa de garanție/suport, conform Contractului.</w:t>
      </w:r>
    </w:p>
    <w:p w14:paraId="3217F087" w14:textId="77777777" w:rsidR="0014661C" w:rsidRPr="00A001B4" w:rsidRDefault="0014661C" w:rsidP="0014661C">
      <w:pPr>
        <w:jc w:val="left"/>
      </w:pPr>
    </w:p>
    <w:p w14:paraId="5B73463B" w14:textId="77777777" w:rsidR="0014661C" w:rsidRPr="00A001B4" w:rsidRDefault="0014661C" w:rsidP="0014661C">
      <w:pPr>
        <w:jc w:val="left"/>
      </w:pPr>
      <w:r w:rsidRPr="00A001B4">
        <w:lastRenderedPageBreak/>
        <w:t>Această structură permite urmărirea coerentă a tuturor activităților solicitate în Caietul de Sarcini și asigură faptul că fiecare etapă produce rezultate care pot fi analizate, validate și utilizate ca date de intrare pentru etapa următoare.</w:t>
      </w:r>
    </w:p>
    <w:p w14:paraId="705A2171" w14:textId="77777777" w:rsidR="0014661C" w:rsidRPr="00A001B4" w:rsidRDefault="0014661C" w:rsidP="0014661C">
      <w:pPr>
        <w:jc w:val="left"/>
      </w:pPr>
    </w:p>
    <w:p w14:paraId="4CC1EE5A" w14:textId="5B3D6298" w:rsidR="0014661C" w:rsidRPr="00A001B4" w:rsidRDefault="0014661C" w:rsidP="00812EF8">
      <w:pPr>
        <w:pStyle w:val="Heading1"/>
      </w:pPr>
      <w:r w:rsidRPr="00A001B4">
        <w:t>Metodologia de management de proiect</w:t>
      </w:r>
    </w:p>
    <w:p w14:paraId="46E1C7BD" w14:textId="77777777" w:rsidR="0014661C" w:rsidRPr="00A001B4" w:rsidRDefault="0014661C" w:rsidP="0014661C">
      <w:pPr>
        <w:jc w:val="left"/>
      </w:pPr>
    </w:p>
    <w:p w14:paraId="5EB87DB7" w14:textId="7F46DB0A" w:rsidR="0014661C" w:rsidRPr="00A001B4" w:rsidRDefault="0014661C" w:rsidP="0014661C">
      <w:pPr>
        <w:jc w:val="left"/>
      </w:pPr>
      <w:r w:rsidRPr="00A001B4">
        <w:t xml:space="preserve">Managementul proiectului va fi realizat pe întreaga durată a Contractului, utilizând un cadru metodologic aliniat la bunele practici PMBOK/PMI </w:t>
      </w:r>
      <w:r w:rsidR="0068002F" w:rsidRPr="00A001B4">
        <w:t>si AGILE.</w:t>
      </w:r>
    </w:p>
    <w:p w14:paraId="66BBD070" w14:textId="77777777" w:rsidR="0014661C" w:rsidRPr="00A001B4" w:rsidRDefault="0014661C" w:rsidP="0014661C">
      <w:pPr>
        <w:jc w:val="left"/>
      </w:pPr>
    </w:p>
    <w:p w14:paraId="4E38354C" w14:textId="77777777" w:rsidR="0014661C" w:rsidRPr="00A001B4" w:rsidRDefault="0014661C" w:rsidP="0014661C">
      <w:pPr>
        <w:jc w:val="left"/>
      </w:pPr>
      <w:r w:rsidRPr="00A001B4">
        <w:t>Metodologia de management de proiect va acoperi următoarele procese:</w:t>
      </w:r>
    </w:p>
    <w:p w14:paraId="032831D4" w14:textId="77777777" w:rsidR="0014661C" w:rsidRPr="00A001B4" w:rsidRDefault="0014661C" w:rsidP="0014661C">
      <w:pPr>
        <w:jc w:val="left"/>
      </w:pPr>
      <w:r w:rsidRPr="00A001B4">
        <w:t>· inițierea proiectului;</w:t>
      </w:r>
    </w:p>
    <w:p w14:paraId="380C47BD" w14:textId="77777777" w:rsidR="0014661C" w:rsidRPr="00A001B4" w:rsidRDefault="0014661C" w:rsidP="0014661C">
      <w:pPr>
        <w:jc w:val="left"/>
      </w:pPr>
      <w:r w:rsidRPr="00A001B4">
        <w:t>· planificarea proiectului;</w:t>
      </w:r>
    </w:p>
    <w:p w14:paraId="4A290091" w14:textId="77777777" w:rsidR="0014661C" w:rsidRPr="00A001B4" w:rsidRDefault="0014661C" w:rsidP="0014661C">
      <w:pPr>
        <w:jc w:val="left"/>
      </w:pPr>
      <w:r w:rsidRPr="00A001B4">
        <w:t>· managementul ariei de cuprindere;</w:t>
      </w:r>
    </w:p>
    <w:p w14:paraId="2207A287" w14:textId="77777777" w:rsidR="0014661C" w:rsidRPr="00A001B4" w:rsidRDefault="0014661C" w:rsidP="0014661C">
      <w:pPr>
        <w:jc w:val="left"/>
      </w:pPr>
      <w:r w:rsidRPr="00A001B4">
        <w:t>· managementul calendarului;</w:t>
      </w:r>
    </w:p>
    <w:p w14:paraId="19F2E572" w14:textId="77777777" w:rsidR="0014661C" w:rsidRPr="00A001B4" w:rsidRDefault="0014661C" w:rsidP="0014661C">
      <w:pPr>
        <w:jc w:val="left"/>
      </w:pPr>
      <w:r w:rsidRPr="00A001B4">
        <w:t>· managementul resurselor;</w:t>
      </w:r>
    </w:p>
    <w:p w14:paraId="1658F612" w14:textId="77777777" w:rsidR="0014661C" w:rsidRPr="00A001B4" w:rsidRDefault="0014661C" w:rsidP="0014661C">
      <w:pPr>
        <w:jc w:val="left"/>
      </w:pPr>
      <w:r w:rsidRPr="00A001B4">
        <w:t>· managementul comunicării;</w:t>
      </w:r>
    </w:p>
    <w:p w14:paraId="6DE4D818" w14:textId="77777777" w:rsidR="0014661C" w:rsidRPr="00A001B4" w:rsidRDefault="0014661C" w:rsidP="0014661C">
      <w:pPr>
        <w:jc w:val="left"/>
      </w:pPr>
      <w:r w:rsidRPr="00A001B4">
        <w:t>· managementul riscurilor;</w:t>
      </w:r>
    </w:p>
    <w:p w14:paraId="7F42FC76" w14:textId="77777777" w:rsidR="0014661C" w:rsidRPr="00A001B4" w:rsidRDefault="0014661C" w:rsidP="0014661C">
      <w:pPr>
        <w:jc w:val="left"/>
      </w:pPr>
      <w:r w:rsidRPr="00A001B4">
        <w:t>· managementul problemelor;</w:t>
      </w:r>
    </w:p>
    <w:p w14:paraId="47DC42DD" w14:textId="77777777" w:rsidR="0014661C" w:rsidRPr="00A001B4" w:rsidRDefault="0014661C" w:rsidP="0014661C">
      <w:pPr>
        <w:jc w:val="left"/>
      </w:pPr>
      <w:r w:rsidRPr="00A001B4">
        <w:t>· managementul schimbărilor;</w:t>
      </w:r>
    </w:p>
    <w:p w14:paraId="67FDE5D5" w14:textId="77777777" w:rsidR="0014661C" w:rsidRPr="00A001B4" w:rsidRDefault="0014661C" w:rsidP="0014661C">
      <w:pPr>
        <w:jc w:val="left"/>
      </w:pPr>
      <w:r w:rsidRPr="00A001B4">
        <w:t>· managementul calității;</w:t>
      </w:r>
    </w:p>
    <w:p w14:paraId="12671C82" w14:textId="77777777" w:rsidR="0014661C" w:rsidRPr="00A001B4" w:rsidRDefault="0014661C" w:rsidP="0014661C">
      <w:pPr>
        <w:jc w:val="left"/>
      </w:pPr>
      <w:r w:rsidRPr="00A001B4">
        <w:t>· managementul livrabilelor;</w:t>
      </w:r>
    </w:p>
    <w:p w14:paraId="18BD71EF" w14:textId="77777777" w:rsidR="0014661C" w:rsidRPr="00A001B4" w:rsidRDefault="0014661C" w:rsidP="0014661C">
      <w:pPr>
        <w:jc w:val="left"/>
      </w:pPr>
      <w:r w:rsidRPr="00A001B4">
        <w:t>· managementul configurației și versiunilor;</w:t>
      </w:r>
    </w:p>
    <w:p w14:paraId="36C894F9" w14:textId="77777777" w:rsidR="0014661C" w:rsidRPr="00A001B4" w:rsidRDefault="0014661C" w:rsidP="0014661C">
      <w:pPr>
        <w:jc w:val="left"/>
      </w:pPr>
      <w:r w:rsidRPr="00A001B4">
        <w:t>· monitorizarea și controlul progresului;</w:t>
      </w:r>
    </w:p>
    <w:p w14:paraId="4807E24F" w14:textId="77777777" w:rsidR="0014661C" w:rsidRPr="00A001B4" w:rsidRDefault="0014661C" w:rsidP="0014661C">
      <w:pPr>
        <w:jc w:val="left"/>
      </w:pPr>
      <w:r w:rsidRPr="00A001B4">
        <w:t>· raportarea către Autoritatea Contractantă;</w:t>
      </w:r>
    </w:p>
    <w:p w14:paraId="7181BFF8" w14:textId="77777777" w:rsidR="0014661C" w:rsidRPr="00A001B4" w:rsidRDefault="0014661C" w:rsidP="0014661C">
      <w:pPr>
        <w:jc w:val="left"/>
      </w:pPr>
      <w:r w:rsidRPr="00A001B4">
        <w:t>· închiderea proiectului.</w:t>
      </w:r>
    </w:p>
    <w:p w14:paraId="19AE940B" w14:textId="77777777" w:rsidR="0014661C" w:rsidRPr="00A001B4" w:rsidRDefault="0014661C" w:rsidP="0014661C">
      <w:pPr>
        <w:jc w:val="left"/>
      </w:pPr>
    </w:p>
    <w:p w14:paraId="597222B7" w14:textId="77777777" w:rsidR="0014661C" w:rsidRPr="00A001B4" w:rsidRDefault="0014661C" w:rsidP="0014661C">
      <w:pPr>
        <w:jc w:val="left"/>
      </w:pPr>
      <w:r w:rsidRPr="00A001B4">
        <w:t>3.5.1. Inițierea proiectului</w:t>
      </w:r>
    </w:p>
    <w:p w14:paraId="0AAAB394" w14:textId="77777777" w:rsidR="0014661C" w:rsidRPr="00A001B4" w:rsidRDefault="0014661C" w:rsidP="0014661C">
      <w:pPr>
        <w:jc w:val="left"/>
      </w:pPr>
    </w:p>
    <w:p w14:paraId="51B7FA39" w14:textId="77777777" w:rsidR="0014661C" w:rsidRPr="00A001B4" w:rsidRDefault="0014661C" w:rsidP="0014661C">
      <w:pPr>
        <w:jc w:val="left"/>
      </w:pPr>
      <w:r w:rsidRPr="00A001B4">
        <w:t>Inițierea proiectului are rolul de a confirma cadrul operațional de lucru, responsabilitățile, mecanismele de comunicare și procedurile de control aplicabile.</w:t>
      </w:r>
    </w:p>
    <w:p w14:paraId="1A074529" w14:textId="77777777" w:rsidR="0014661C" w:rsidRPr="00A001B4" w:rsidRDefault="0014661C" w:rsidP="0014661C">
      <w:pPr>
        <w:jc w:val="left"/>
      </w:pPr>
    </w:p>
    <w:p w14:paraId="23F4F151" w14:textId="77777777" w:rsidR="0014661C" w:rsidRPr="00A001B4" w:rsidRDefault="0014661C" w:rsidP="0014661C">
      <w:pPr>
        <w:jc w:val="left"/>
      </w:pPr>
      <w:r w:rsidRPr="00A001B4">
        <w:t>Activitățile principale din această etapă sunt:</w:t>
      </w:r>
    </w:p>
    <w:p w14:paraId="0373C3E1" w14:textId="77777777" w:rsidR="0014661C" w:rsidRPr="00A001B4" w:rsidRDefault="0014661C" w:rsidP="0014661C">
      <w:pPr>
        <w:jc w:val="left"/>
      </w:pPr>
      <w:r w:rsidRPr="00A001B4">
        <w:t xml:space="preserve">· organizarea ședinței de </w:t>
      </w:r>
      <w:proofErr w:type="spellStart"/>
      <w:r w:rsidRPr="00A001B4">
        <w:t>kick</w:t>
      </w:r>
      <w:proofErr w:type="spellEnd"/>
      <w:r w:rsidRPr="00A001B4">
        <w:t>-off;</w:t>
      </w:r>
    </w:p>
    <w:p w14:paraId="0B2E37F4" w14:textId="77777777" w:rsidR="0014661C" w:rsidRPr="00A001B4" w:rsidRDefault="0014661C" w:rsidP="0014661C">
      <w:pPr>
        <w:jc w:val="left"/>
      </w:pPr>
      <w:r w:rsidRPr="00A001B4">
        <w:t>· confirmarea echipei de proiect a Ofertantului;</w:t>
      </w:r>
    </w:p>
    <w:p w14:paraId="07253B60" w14:textId="77777777" w:rsidR="0014661C" w:rsidRPr="00A001B4" w:rsidRDefault="0014661C" w:rsidP="0014661C">
      <w:pPr>
        <w:jc w:val="left"/>
      </w:pPr>
      <w:r w:rsidRPr="00A001B4">
        <w:t>· confirmarea echipei de proiect și a persoanelor de contact din partea Autorității Contractante;</w:t>
      </w:r>
    </w:p>
    <w:p w14:paraId="3A637A0A" w14:textId="77777777" w:rsidR="0014661C" w:rsidRPr="00A001B4" w:rsidRDefault="0014661C" w:rsidP="0014661C">
      <w:pPr>
        <w:jc w:val="left"/>
      </w:pPr>
      <w:r w:rsidRPr="00A001B4">
        <w:t>· stabilirea structurii de guvernanță a proiectului;</w:t>
      </w:r>
    </w:p>
    <w:p w14:paraId="154D92E6" w14:textId="77777777" w:rsidR="0014661C" w:rsidRPr="00A001B4" w:rsidRDefault="0014661C" w:rsidP="0014661C">
      <w:pPr>
        <w:jc w:val="left"/>
      </w:pPr>
      <w:r w:rsidRPr="00A001B4">
        <w:t>· confirmarea mecanismului de raportare;</w:t>
      </w:r>
    </w:p>
    <w:p w14:paraId="5C093D0C" w14:textId="77777777" w:rsidR="0014661C" w:rsidRPr="00A001B4" w:rsidRDefault="0014661C" w:rsidP="0014661C">
      <w:pPr>
        <w:jc w:val="left"/>
      </w:pPr>
      <w:r w:rsidRPr="00A001B4">
        <w:t>· stabilirea fluxului de predare, analiză, observații și acceptare a livrabilelor;</w:t>
      </w:r>
    </w:p>
    <w:p w14:paraId="6977D7BD" w14:textId="77777777" w:rsidR="0014661C" w:rsidRPr="00A001B4" w:rsidRDefault="0014661C" w:rsidP="0014661C">
      <w:pPr>
        <w:jc w:val="left"/>
      </w:pPr>
      <w:r w:rsidRPr="00A001B4">
        <w:t>· inițializarea registrelor de riscuri, probleme și schimbări;</w:t>
      </w:r>
    </w:p>
    <w:p w14:paraId="359C5A75" w14:textId="77777777" w:rsidR="0014661C" w:rsidRPr="00A001B4" w:rsidRDefault="0014661C" w:rsidP="0014661C">
      <w:pPr>
        <w:jc w:val="left"/>
      </w:pPr>
      <w:r w:rsidRPr="00A001B4">
        <w:t>· stabilirea calendarului ședințelor de proiect;</w:t>
      </w:r>
    </w:p>
    <w:p w14:paraId="4A470A74" w14:textId="77777777" w:rsidR="0014661C" w:rsidRPr="00A001B4" w:rsidRDefault="0014661C" w:rsidP="0014661C">
      <w:pPr>
        <w:jc w:val="left"/>
      </w:pPr>
      <w:r w:rsidRPr="00A001B4">
        <w:t>· confirmarea documentelor, datelor și accesului necesar pentru etapa de analiză.</w:t>
      </w:r>
    </w:p>
    <w:p w14:paraId="2268D6B7" w14:textId="77777777" w:rsidR="0014661C" w:rsidRPr="00A001B4" w:rsidRDefault="0014661C" w:rsidP="0014661C">
      <w:pPr>
        <w:jc w:val="left"/>
      </w:pPr>
    </w:p>
    <w:p w14:paraId="2B01E467" w14:textId="77777777" w:rsidR="0014661C" w:rsidRPr="00A001B4" w:rsidRDefault="0014661C" w:rsidP="0014661C">
      <w:pPr>
        <w:jc w:val="left"/>
      </w:pPr>
      <w:r w:rsidRPr="00A001B4">
        <w:t>Date de intrare:</w:t>
      </w:r>
    </w:p>
    <w:p w14:paraId="699C45D5" w14:textId="77777777" w:rsidR="0014661C" w:rsidRPr="00A001B4" w:rsidRDefault="0014661C" w:rsidP="0014661C">
      <w:pPr>
        <w:jc w:val="left"/>
      </w:pPr>
      <w:r w:rsidRPr="00A001B4">
        <w:t>· Contractul semnat;</w:t>
      </w:r>
    </w:p>
    <w:p w14:paraId="2B2FEAD4" w14:textId="77777777" w:rsidR="0014661C" w:rsidRPr="00A001B4" w:rsidRDefault="0014661C" w:rsidP="0014661C">
      <w:pPr>
        <w:jc w:val="left"/>
      </w:pPr>
      <w:r w:rsidRPr="00A001B4">
        <w:t>· Caietul de Sarcini;</w:t>
      </w:r>
    </w:p>
    <w:p w14:paraId="68508774" w14:textId="77777777" w:rsidR="0014661C" w:rsidRPr="00A001B4" w:rsidRDefault="0014661C" w:rsidP="0014661C">
      <w:pPr>
        <w:jc w:val="left"/>
      </w:pPr>
      <w:r w:rsidRPr="00A001B4">
        <w:t>· propunerea tehnică;</w:t>
      </w:r>
    </w:p>
    <w:p w14:paraId="74694F12" w14:textId="77777777" w:rsidR="0014661C" w:rsidRPr="00A001B4" w:rsidRDefault="0014661C" w:rsidP="0014661C">
      <w:pPr>
        <w:jc w:val="left"/>
      </w:pPr>
      <w:r w:rsidRPr="00A001B4">
        <w:t>· propunerea financiară;</w:t>
      </w:r>
    </w:p>
    <w:p w14:paraId="070B4EE4" w14:textId="77777777" w:rsidR="0014661C" w:rsidRPr="00A001B4" w:rsidRDefault="0014661C" w:rsidP="0014661C">
      <w:pPr>
        <w:jc w:val="left"/>
      </w:pPr>
      <w:r w:rsidRPr="00A001B4">
        <w:t>· graficul de implementare;</w:t>
      </w:r>
    </w:p>
    <w:p w14:paraId="57DE434A" w14:textId="77777777" w:rsidR="0014661C" w:rsidRPr="00A001B4" w:rsidRDefault="0014661C" w:rsidP="0014661C">
      <w:pPr>
        <w:jc w:val="left"/>
      </w:pPr>
      <w:r w:rsidRPr="00A001B4">
        <w:t>· cerințele de raportare;</w:t>
      </w:r>
    </w:p>
    <w:p w14:paraId="04C84C26" w14:textId="77777777" w:rsidR="0014661C" w:rsidRPr="00A001B4" w:rsidRDefault="0014661C" w:rsidP="0014661C">
      <w:pPr>
        <w:jc w:val="left"/>
      </w:pPr>
      <w:r w:rsidRPr="00A001B4">
        <w:t>· nominalizarea echipelor;</w:t>
      </w:r>
    </w:p>
    <w:p w14:paraId="131DEE40" w14:textId="77777777" w:rsidR="0014661C" w:rsidRPr="00A001B4" w:rsidRDefault="0014661C" w:rsidP="0014661C">
      <w:pPr>
        <w:jc w:val="left"/>
      </w:pPr>
      <w:r w:rsidRPr="00A001B4">
        <w:t>· lista inițială a livrabilelor;</w:t>
      </w:r>
    </w:p>
    <w:p w14:paraId="7E49D9AC" w14:textId="77777777" w:rsidR="0014661C" w:rsidRPr="00A001B4" w:rsidRDefault="0014661C" w:rsidP="0014661C">
      <w:pPr>
        <w:jc w:val="left"/>
      </w:pPr>
      <w:r w:rsidRPr="00A001B4">
        <w:t>· constrângerile și ipotezele cunoscute la momentul inițierii.</w:t>
      </w:r>
    </w:p>
    <w:p w14:paraId="7230A62D" w14:textId="77777777" w:rsidR="0014661C" w:rsidRPr="00A001B4" w:rsidRDefault="0014661C" w:rsidP="0014661C">
      <w:pPr>
        <w:jc w:val="left"/>
      </w:pPr>
    </w:p>
    <w:p w14:paraId="4F63EE94" w14:textId="77777777" w:rsidR="0014661C" w:rsidRPr="00A001B4" w:rsidRDefault="0014661C" w:rsidP="0014661C">
      <w:pPr>
        <w:jc w:val="left"/>
      </w:pPr>
      <w:r w:rsidRPr="00A001B4">
        <w:t>Date de ieșire:</w:t>
      </w:r>
    </w:p>
    <w:p w14:paraId="58D6EC2F" w14:textId="77777777" w:rsidR="0014661C" w:rsidRPr="00A001B4" w:rsidRDefault="0014661C" w:rsidP="0014661C">
      <w:pPr>
        <w:jc w:val="left"/>
      </w:pPr>
      <w:r w:rsidRPr="00A001B4">
        <w:t xml:space="preserve">· minuta ședinței de </w:t>
      </w:r>
      <w:proofErr w:type="spellStart"/>
      <w:r w:rsidRPr="00A001B4">
        <w:t>kick</w:t>
      </w:r>
      <w:proofErr w:type="spellEnd"/>
      <w:r w:rsidRPr="00A001B4">
        <w:t>-off;</w:t>
      </w:r>
    </w:p>
    <w:p w14:paraId="482FBB23" w14:textId="77777777" w:rsidR="0014661C" w:rsidRPr="00A001B4" w:rsidRDefault="0014661C" w:rsidP="0014661C">
      <w:pPr>
        <w:jc w:val="left"/>
      </w:pPr>
      <w:r w:rsidRPr="00A001B4">
        <w:t>· Planul de management al proiectului;</w:t>
      </w:r>
    </w:p>
    <w:p w14:paraId="6A2B156A" w14:textId="77777777" w:rsidR="0014661C" w:rsidRPr="00A001B4" w:rsidRDefault="0014661C" w:rsidP="0014661C">
      <w:pPr>
        <w:jc w:val="left"/>
      </w:pPr>
      <w:r w:rsidRPr="00A001B4">
        <w:t>· Planul de comunicare;</w:t>
      </w:r>
    </w:p>
    <w:p w14:paraId="11E16C56" w14:textId="77777777" w:rsidR="0014661C" w:rsidRPr="00A001B4" w:rsidRDefault="0014661C" w:rsidP="0014661C">
      <w:pPr>
        <w:jc w:val="left"/>
      </w:pPr>
      <w:r w:rsidRPr="00A001B4">
        <w:t>· registrul inițial de riscuri;</w:t>
      </w:r>
    </w:p>
    <w:p w14:paraId="1005D724" w14:textId="77777777" w:rsidR="0014661C" w:rsidRPr="00A001B4" w:rsidRDefault="0014661C" w:rsidP="0014661C">
      <w:pPr>
        <w:jc w:val="left"/>
      </w:pPr>
      <w:r w:rsidRPr="00A001B4">
        <w:t>· registrul inițial de probleme;</w:t>
      </w:r>
    </w:p>
    <w:p w14:paraId="4B1B46E3" w14:textId="77777777" w:rsidR="0014661C" w:rsidRPr="00A001B4" w:rsidRDefault="0014661C" w:rsidP="0014661C">
      <w:pPr>
        <w:jc w:val="left"/>
      </w:pPr>
      <w:r w:rsidRPr="00A001B4">
        <w:t>· registrul inițial de schimbări;</w:t>
      </w:r>
    </w:p>
    <w:p w14:paraId="707B3EE4" w14:textId="77777777" w:rsidR="0014661C" w:rsidRPr="00A001B4" w:rsidRDefault="0014661C" w:rsidP="0014661C">
      <w:pPr>
        <w:jc w:val="left"/>
      </w:pPr>
      <w:r w:rsidRPr="00A001B4">
        <w:t>· calendarul ședințelor;</w:t>
      </w:r>
    </w:p>
    <w:p w14:paraId="43289528" w14:textId="77777777" w:rsidR="0014661C" w:rsidRPr="00A001B4" w:rsidRDefault="0014661C" w:rsidP="0014661C">
      <w:pPr>
        <w:jc w:val="left"/>
      </w:pPr>
      <w:r w:rsidRPr="00A001B4">
        <w:t>· lista documentelor și informațiilor necesare pentru analiza detaliată.</w:t>
      </w:r>
    </w:p>
    <w:p w14:paraId="06EF01C4" w14:textId="77777777" w:rsidR="0014661C" w:rsidRPr="00A001B4" w:rsidRDefault="0014661C" w:rsidP="0014661C">
      <w:pPr>
        <w:jc w:val="left"/>
      </w:pPr>
    </w:p>
    <w:p w14:paraId="1A2374B4" w14:textId="77777777" w:rsidR="0014661C" w:rsidRPr="00A001B4" w:rsidRDefault="0014661C" w:rsidP="0014661C">
      <w:pPr>
        <w:jc w:val="left"/>
      </w:pPr>
      <w:r w:rsidRPr="00A001B4">
        <w:t>3.5.2. Planificarea proiectului</w:t>
      </w:r>
    </w:p>
    <w:p w14:paraId="5D40CF37" w14:textId="77777777" w:rsidR="0014661C" w:rsidRPr="00A001B4" w:rsidRDefault="0014661C" w:rsidP="0014661C">
      <w:pPr>
        <w:jc w:val="left"/>
      </w:pPr>
    </w:p>
    <w:p w14:paraId="1A5A692B" w14:textId="77777777" w:rsidR="0014661C" w:rsidRPr="00A001B4" w:rsidRDefault="0014661C" w:rsidP="0014661C">
      <w:pPr>
        <w:jc w:val="left"/>
      </w:pPr>
      <w:r w:rsidRPr="00A001B4">
        <w:t>Planificarea proiectului va transforma cerințele Contractului într-un plan de lucru operațional, cu activități, dependențe, responsabilități, livrabile și puncte de control.</w:t>
      </w:r>
    </w:p>
    <w:p w14:paraId="19815796" w14:textId="77777777" w:rsidR="0014661C" w:rsidRPr="00A001B4" w:rsidRDefault="0014661C" w:rsidP="0014661C">
      <w:pPr>
        <w:jc w:val="left"/>
      </w:pPr>
    </w:p>
    <w:p w14:paraId="1209DB7A" w14:textId="77777777" w:rsidR="0014661C" w:rsidRPr="00A001B4" w:rsidRDefault="0014661C" w:rsidP="0014661C">
      <w:pPr>
        <w:jc w:val="left"/>
      </w:pPr>
      <w:r w:rsidRPr="00A001B4">
        <w:t>Planul de proiect va include:</w:t>
      </w:r>
    </w:p>
    <w:p w14:paraId="67DA9A96" w14:textId="77777777" w:rsidR="0014661C" w:rsidRPr="00A001B4" w:rsidRDefault="0014661C" w:rsidP="0014661C">
      <w:pPr>
        <w:jc w:val="left"/>
      </w:pPr>
      <w:r w:rsidRPr="00A001B4">
        <w:t xml:space="preserve">· structura activităților și </w:t>
      </w:r>
      <w:proofErr w:type="spellStart"/>
      <w:r w:rsidRPr="00A001B4">
        <w:t>subactivităților</w:t>
      </w:r>
      <w:proofErr w:type="spellEnd"/>
      <w:r w:rsidRPr="00A001B4">
        <w:t>;</w:t>
      </w:r>
    </w:p>
    <w:p w14:paraId="48694A87" w14:textId="77777777" w:rsidR="0014661C" w:rsidRPr="00A001B4" w:rsidRDefault="0014661C" w:rsidP="0014661C">
      <w:pPr>
        <w:jc w:val="left"/>
      </w:pPr>
      <w:r w:rsidRPr="00A001B4">
        <w:t>· dependențele între etape;</w:t>
      </w:r>
    </w:p>
    <w:p w14:paraId="0A5CF550" w14:textId="77777777" w:rsidR="0014661C" w:rsidRPr="00A001B4" w:rsidRDefault="0014661C" w:rsidP="0014661C">
      <w:pPr>
        <w:jc w:val="left"/>
      </w:pPr>
      <w:r w:rsidRPr="00A001B4">
        <w:t>· termenele planificate;</w:t>
      </w:r>
    </w:p>
    <w:p w14:paraId="2B3BB07E" w14:textId="77777777" w:rsidR="0014661C" w:rsidRPr="00A001B4" w:rsidRDefault="0014661C" w:rsidP="0014661C">
      <w:pPr>
        <w:jc w:val="left"/>
      </w:pPr>
      <w:r w:rsidRPr="00A001B4">
        <w:t>· livrabilele aferente fiecărei etape;</w:t>
      </w:r>
    </w:p>
    <w:p w14:paraId="2BEE8E9E" w14:textId="77777777" w:rsidR="0014661C" w:rsidRPr="00A001B4" w:rsidRDefault="0014661C" w:rsidP="0014661C">
      <w:pPr>
        <w:jc w:val="left"/>
      </w:pPr>
      <w:r w:rsidRPr="00A001B4">
        <w:t>· responsabilitățile echipelor;</w:t>
      </w:r>
    </w:p>
    <w:p w14:paraId="79E209C1" w14:textId="77777777" w:rsidR="0014661C" w:rsidRPr="00A001B4" w:rsidRDefault="0014661C" w:rsidP="0014661C">
      <w:pPr>
        <w:jc w:val="left"/>
      </w:pPr>
      <w:r w:rsidRPr="00A001B4">
        <w:t>· mecanismele de raportare;</w:t>
      </w:r>
    </w:p>
    <w:p w14:paraId="6F9D2074" w14:textId="77777777" w:rsidR="0014661C" w:rsidRPr="00A001B4" w:rsidRDefault="0014661C" w:rsidP="0014661C">
      <w:pPr>
        <w:jc w:val="left"/>
      </w:pPr>
      <w:r w:rsidRPr="00A001B4">
        <w:t>· punctele de validare;</w:t>
      </w:r>
    </w:p>
    <w:p w14:paraId="79F2FF58" w14:textId="77777777" w:rsidR="0014661C" w:rsidRPr="00A001B4" w:rsidRDefault="0014661C" w:rsidP="0014661C">
      <w:pPr>
        <w:jc w:val="left"/>
      </w:pPr>
      <w:r w:rsidRPr="00A001B4">
        <w:t>· riscurile inițiale;</w:t>
      </w:r>
    </w:p>
    <w:p w14:paraId="7A3AC0E3" w14:textId="77777777" w:rsidR="0014661C" w:rsidRPr="00A001B4" w:rsidRDefault="0014661C" w:rsidP="0014661C">
      <w:pPr>
        <w:jc w:val="left"/>
      </w:pPr>
      <w:r w:rsidRPr="00A001B4">
        <w:t>· procedura de actualizare a planului.</w:t>
      </w:r>
    </w:p>
    <w:p w14:paraId="3B06B04A" w14:textId="77777777" w:rsidR="0014661C" w:rsidRPr="00A001B4" w:rsidRDefault="0014661C" w:rsidP="0014661C">
      <w:pPr>
        <w:jc w:val="left"/>
      </w:pPr>
    </w:p>
    <w:p w14:paraId="0AA5C90C" w14:textId="77777777" w:rsidR="0014661C" w:rsidRPr="00A001B4" w:rsidRDefault="0014661C" w:rsidP="0014661C">
      <w:pPr>
        <w:jc w:val="left"/>
      </w:pPr>
      <w:r w:rsidRPr="00A001B4">
        <w:t>Planificarea va fi menținută ca document de lucru controlat. Modificările cu impact asupra termenelor, livrabilelor sau dependențelor critice vor fi analizate și documentate prin mecanismul de management al schimbărilor.</w:t>
      </w:r>
    </w:p>
    <w:p w14:paraId="151E93C0" w14:textId="77777777" w:rsidR="0014661C" w:rsidRPr="00A001B4" w:rsidRDefault="0014661C" w:rsidP="0014661C">
      <w:pPr>
        <w:jc w:val="left"/>
      </w:pPr>
    </w:p>
    <w:p w14:paraId="5116DDAD" w14:textId="77777777" w:rsidR="0014661C" w:rsidRPr="00A001B4" w:rsidRDefault="0014661C" w:rsidP="0014661C">
      <w:pPr>
        <w:jc w:val="left"/>
      </w:pPr>
      <w:r w:rsidRPr="00A001B4">
        <w:t>3.5.3. Execuția, monitorizarea și controlul proiectului</w:t>
      </w:r>
    </w:p>
    <w:p w14:paraId="2C415C22" w14:textId="77777777" w:rsidR="0014661C" w:rsidRPr="00A001B4" w:rsidRDefault="0014661C" w:rsidP="0014661C">
      <w:pPr>
        <w:jc w:val="left"/>
      </w:pPr>
      <w:r w:rsidRPr="00A001B4">
        <w:t>Execuția activităților va fi monitorizată prin raportare periodică, ședințe de progres, registre de proiect și verificarea statusului livrabilelor.</w:t>
      </w:r>
    </w:p>
    <w:p w14:paraId="3B1EF960" w14:textId="77777777" w:rsidR="0014661C" w:rsidRPr="00A001B4" w:rsidRDefault="0014661C" w:rsidP="0014661C">
      <w:pPr>
        <w:jc w:val="left"/>
      </w:pPr>
      <w:r w:rsidRPr="00A001B4">
        <w:t>Monitorizarea va urmări:</w:t>
      </w:r>
    </w:p>
    <w:p w14:paraId="0DEAD8DD" w14:textId="77777777" w:rsidR="0014661C" w:rsidRPr="00A001B4" w:rsidRDefault="0014661C" w:rsidP="0014661C">
      <w:pPr>
        <w:jc w:val="left"/>
      </w:pPr>
      <w:r w:rsidRPr="00A001B4">
        <w:t>· activitățile planificate și realizate;</w:t>
      </w:r>
    </w:p>
    <w:p w14:paraId="058E5827" w14:textId="77777777" w:rsidR="0014661C" w:rsidRPr="00A001B4" w:rsidRDefault="0014661C" w:rsidP="0014661C">
      <w:pPr>
        <w:jc w:val="left"/>
      </w:pPr>
      <w:r w:rsidRPr="00A001B4">
        <w:t>· livrabilele în lucru, predate, observate, revizuite și acceptate;</w:t>
      </w:r>
    </w:p>
    <w:p w14:paraId="40D876AE" w14:textId="77777777" w:rsidR="0014661C" w:rsidRPr="00A001B4" w:rsidRDefault="0014661C" w:rsidP="0014661C">
      <w:pPr>
        <w:jc w:val="left"/>
      </w:pPr>
      <w:r w:rsidRPr="00A001B4">
        <w:t>· riscurile active;</w:t>
      </w:r>
    </w:p>
    <w:p w14:paraId="4B4DD8FC" w14:textId="77777777" w:rsidR="0014661C" w:rsidRPr="00A001B4" w:rsidRDefault="0014661C" w:rsidP="0014661C">
      <w:pPr>
        <w:jc w:val="left"/>
      </w:pPr>
      <w:r w:rsidRPr="00A001B4">
        <w:t>· problemele deschise;</w:t>
      </w:r>
    </w:p>
    <w:p w14:paraId="048A2B58" w14:textId="77777777" w:rsidR="0014661C" w:rsidRPr="00A001B4" w:rsidRDefault="0014661C" w:rsidP="0014661C">
      <w:pPr>
        <w:jc w:val="left"/>
      </w:pPr>
      <w:r w:rsidRPr="00A001B4">
        <w:t>· schimbările solicitate;</w:t>
      </w:r>
    </w:p>
    <w:p w14:paraId="43AD82BF" w14:textId="77777777" w:rsidR="0014661C" w:rsidRPr="00A001B4" w:rsidRDefault="0014661C" w:rsidP="0014661C">
      <w:pPr>
        <w:jc w:val="left"/>
      </w:pPr>
      <w:r w:rsidRPr="00A001B4">
        <w:t>· dependențele între activități;</w:t>
      </w:r>
    </w:p>
    <w:p w14:paraId="727DA091" w14:textId="77777777" w:rsidR="0014661C" w:rsidRPr="00A001B4" w:rsidRDefault="0014661C" w:rsidP="0014661C">
      <w:pPr>
        <w:jc w:val="left"/>
      </w:pPr>
      <w:r w:rsidRPr="00A001B4">
        <w:t>· resursele implicate;</w:t>
      </w:r>
    </w:p>
    <w:p w14:paraId="5885C9F1" w14:textId="77777777" w:rsidR="0014661C" w:rsidRPr="00A001B4" w:rsidRDefault="0014661C" w:rsidP="0014661C">
      <w:pPr>
        <w:jc w:val="left"/>
      </w:pPr>
      <w:r w:rsidRPr="00A001B4">
        <w:t>· impactul eventualelor întârzieri asupra etapelor următoare;</w:t>
      </w:r>
    </w:p>
    <w:p w14:paraId="1FA118B7" w14:textId="77777777" w:rsidR="0014661C" w:rsidRPr="00A001B4" w:rsidRDefault="0014661C" w:rsidP="0014661C">
      <w:pPr>
        <w:jc w:val="left"/>
      </w:pPr>
      <w:r w:rsidRPr="00A001B4">
        <w:t>· statusul testării, migrării, instruirii și documentării.</w:t>
      </w:r>
    </w:p>
    <w:p w14:paraId="023DE91E" w14:textId="77777777" w:rsidR="0014661C" w:rsidRPr="00A001B4" w:rsidRDefault="0014661C" w:rsidP="0014661C">
      <w:pPr>
        <w:jc w:val="left"/>
      </w:pPr>
    </w:p>
    <w:p w14:paraId="1C24E610" w14:textId="77777777" w:rsidR="0014661C" w:rsidRPr="00A001B4" w:rsidRDefault="0014661C" w:rsidP="0014661C">
      <w:pPr>
        <w:jc w:val="left"/>
      </w:pPr>
      <w:r w:rsidRPr="00A001B4">
        <w:t>Rapoartele de progres vor conține informații suficiente pentru ca Autoritatea Contractantă să poată urmări stadiul real al proiectului, nu doar procentul declarat de execuție.</w:t>
      </w:r>
    </w:p>
    <w:p w14:paraId="4E9AB633" w14:textId="77777777" w:rsidR="0014661C" w:rsidRPr="00A001B4" w:rsidRDefault="0014661C" w:rsidP="0014661C">
      <w:pPr>
        <w:jc w:val="left"/>
      </w:pPr>
    </w:p>
    <w:p w14:paraId="204CB0D3" w14:textId="77777777" w:rsidR="0014661C" w:rsidRPr="00A001B4" w:rsidRDefault="0014661C" w:rsidP="0014661C">
      <w:pPr>
        <w:jc w:val="left"/>
      </w:pPr>
      <w:r w:rsidRPr="00A001B4">
        <w:t>Date de intrare:</w:t>
      </w:r>
    </w:p>
    <w:p w14:paraId="5AA5A4D4" w14:textId="77777777" w:rsidR="0014661C" w:rsidRPr="00A001B4" w:rsidRDefault="0014661C" w:rsidP="0014661C">
      <w:pPr>
        <w:jc w:val="left"/>
      </w:pPr>
      <w:r w:rsidRPr="00A001B4">
        <w:t>· Planul de management al proiectului;</w:t>
      </w:r>
    </w:p>
    <w:p w14:paraId="1FB140CB" w14:textId="77777777" w:rsidR="0014661C" w:rsidRPr="00A001B4" w:rsidRDefault="0014661C" w:rsidP="0014661C">
      <w:pPr>
        <w:jc w:val="left"/>
      </w:pPr>
      <w:r w:rsidRPr="00A001B4">
        <w:t>· planul de lucru;</w:t>
      </w:r>
    </w:p>
    <w:p w14:paraId="6E0F752C" w14:textId="77777777" w:rsidR="0014661C" w:rsidRPr="00A001B4" w:rsidRDefault="0014661C" w:rsidP="0014661C">
      <w:pPr>
        <w:jc w:val="left"/>
      </w:pPr>
      <w:r w:rsidRPr="00A001B4">
        <w:t>· statusul activităților;</w:t>
      </w:r>
    </w:p>
    <w:p w14:paraId="620F197C" w14:textId="77777777" w:rsidR="0014661C" w:rsidRPr="00A001B4" w:rsidRDefault="0014661C" w:rsidP="0014661C">
      <w:pPr>
        <w:jc w:val="left"/>
      </w:pPr>
      <w:r w:rsidRPr="00A001B4">
        <w:t>· registrele de riscuri, probleme și schimbări;</w:t>
      </w:r>
    </w:p>
    <w:p w14:paraId="785197AA" w14:textId="77777777" w:rsidR="0014661C" w:rsidRPr="00A001B4" w:rsidRDefault="0014661C" w:rsidP="0014661C">
      <w:pPr>
        <w:jc w:val="left"/>
      </w:pPr>
      <w:r w:rsidRPr="00A001B4">
        <w:t>· livrabilele în lucru;</w:t>
      </w:r>
    </w:p>
    <w:p w14:paraId="6D344AFE" w14:textId="77777777" w:rsidR="0014661C" w:rsidRPr="00A001B4" w:rsidRDefault="0014661C" w:rsidP="0014661C">
      <w:pPr>
        <w:jc w:val="left"/>
      </w:pPr>
      <w:r w:rsidRPr="00A001B4">
        <w:t>· deciziile și observațiile Autorității Contractante.</w:t>
      </w:r>
    </w:p>
    <w:p w14:paraId="0A2DE465" w14:textId="77777777" w:rsidR="0014661C" w:rsidRPr="00A001B4" w:rsidRDefault="0014661C" w:rsidP="0014661C">
      <w:pPr>
        <w:jc w:val="left"/>
      </w:pPr>
    </w:p>
    <w:p w14:paraId="1D9F9C62" w14:textId="77777777" w:rsidR="0014661C" w:rsidRPr="00A001B4" w:rsidRDefault="0014661C" w:rsidP="0014661C">
      <w:pPr>
        <w:jc w:val="left"/>
      </w:pPr>
      <w:r w:rsidRPr="00A001B4">
        <w:t>Date de ieșire:</w:t>
      </w:r>
    </w:p>
    <w:p w14:paraId="034BCBC2" w14:textId="77777777" w:rsidR="0014661C" w:rsidRPr="00A001B4" w:rsidRDefault="0014661C" w:rsidP="0014661C">
      <w:pPr>
        <w:jc w:val="left"/>
      </w:pPr>
      <w:r w:rsidRPr="00A001B4">
        <w:t>· rapoarte de progres;</w:t>
      </w:r>
    </w:p>
    <w:p w14:paraId="0DD48122" w14:textId="77777777" w:rsidR="0014661C" w:rsidRPr="00A001B4" w:rsidRDefault="0014661C" w:rsidP="0014661C">
      <w:pPr>
        <w:jc w:val="left"/>
      </w:pPr>
      <w:r w:rsidRPr="00A001B4">
        <w:t>· minute de ședință;</w:t>
      </w:r>
    </w:p>
    <w:p w14:paraId="2C6ABCE9" w14:textId="77777777" w:rsidR="0014661C" w:rsidRPr="00A001B4" w:rsidRDefault="0014661C" w:rsidP="0014661C">
      <w:pPr>
        <w:jc w:val="left"/>
      </w:pPr>
      <w:r w:rsidRPr="00A001B4">
        <w:t>· registru actualizat de riscuri;</w:t>
      </w:r>
    </w:p>
    <w:p w14:paraId="15DE1309" w14:textId="77777777" w:rsidR="0014661C" w:rsidRPr="00A001B4" w:rsidRDefault="0014661C" w:rsidP="0014661C">
      <w:pPr>
        <w:jc w:val="left"/>
      </w:pPr>
      <w:r w:rsidRPr="00A001B4">
        <w:t>· registru actualizat de probleme;</w:t>
      </w:r>
    </w:p>
    <w:p w14:paraId="038CF253" w14:textId="77777777" w:rsidR="0014661C" w:rsidRPr="00A001B4" w:rsidRDefault="0014661C" w:rsidP="0014661C">
      <w:pPr>
        <w:jc w:val="left"/>
      </w:pPr>
      <w:r w:rsidRPr="00A001B4">
        <w:t>· registru actualizat de schimbări;</w:t>
      </w:r>
    </w:p>
    <w:p w14:paraId="51391A84" w14:textId="77777777" w:rsidR="0014661C" w:rsidRPr="00A001B4" w:rsidRDefault="0014661C" w:rsidP="0014661C">
      <w:pPr>
        <w:jc w:val="left"/>
      </w:pPr>
      <w:r w:rsidRPr="00A001B4">
        <w:t>· acțiuni corective;</w:t>
      </w:r>
    </w:p>
    <w:p w14:paraId="16BB14EB" w14:textId="77777777" w:rsidR="0014661C" w:rsidRPr="00A001B4" w:rsidRDefault="0014661C" w:rsidP="0014661C">
      <w:pPr>
        <w:jc w:val="left"/>
      </w:pPr>
      <w:r w:rsidRPr="00A001B4">
        <w:t>· decizii consemnate;</w:t>
      </w:r>
    </w:p>
    <w:p w14:paraId="221E427B" w14:textId="77777777" w:rsidR="0014661C" w:rsidRPr="00A001B4" w:rsidRDefault="0014661C" w:rsidP="0014661C">
      <w:pPr>
        <w:jc w:val="left"/>
      </w:pPr>
      <w:r w:rsidRPr="00A001B4">
        <w:t>· actualizări ale planului de proiect, dacă este cazul.</w:t>
      </w:r>
    </w:p>
    <w:p w14:paraId="7DE92A9E" w14:textId="77777777" w:rsidR="0014661C" w:rsidRPr="00A001B4" w:rsidRDefault="0014661C" w:rsidP="0014661C">
      <w:pPr>
        <w:jc w:val="left"/>
      </w:pPr>
    </w:p>
    <w:p w14:paraId="7514E99B" w14:textId="77777777" w:rsidR="0014661C" w:rsidRPr="00A001B4" w:rsidRDefault="0014661C" w:rsidP="0014661C">
      <w:pPr>
        <w:jc w:val="left"/>
      </w:pPr>
      <w:r w:rsidRPr="00A001B4">
        <w:t>3.5.4. Închiderea proiectului</w:t>
      </w:r>
    </w:p>
    <w:p w14:paraId="3E52C30A" w14:textId="77777777" w:rsidR="0014661C" w:rsidRPr="00A001B4" w:rsidRDefault="0014661C" w:rsidP="0014661C">
      <w:pPr>
        <w:jc w:val="left"/>
      </w:pPr>
    </w:p>
    <w:p w14:paraId="0811277C" w14:textId="77777777" w:rsidR="0014661C" w:rsidRPr="00A001B4" w:rsidRDefault="0014661C" w:rsidP="0014661C">
      <w:pPr>
        <w:jc w:val="left"/>
      </w:pPr>
      <w:r w:rsidRPr="00A001B4">
        <w:t>Închiderea proiectului va fi realizată după finalizarea activităților contractuale relevante, predarea și acceptarea livrabilelor, finalizarea testării, instruirii, punerii în producție și documentației complete.</w:t>
      </w:r>
    </w:p>
    <w:p w14:paraId="15247327" w14:textId="77777777" w:rsidR="0014661C" w:rsidRPr="00A001B4" w:rsidRDefault="0014661C" w:rsidP="0014661C">
      <w:pPr>
        <w:jc w:val="left"/>
      </w:pPr>
    </w:p>
    <w:p w14:paraId="32624E00" w14:textId="77777777" w:rsidR="0014661C" w:rsidRPr="00A001B4" w:rsidRDefault="0014661C" w:rsidP="0014661C">
      <w:pPr>
        <w:jc w:val="left"/>
      </w:pPr>
      <w:r w:rsidRPr="00A001B4">
        <w:lastRenderedPageBreak/>
        <w:t>Date de intrare:</w:t>
      </w:r>
    </w:p>
    <w:p w14:paraId="29189C35" w14:textId="77777777" w:rsidR="0014661C" w:rsidRPr="00A001B4" w:rsidRDefault="0014661C" w:rsidP="0014661C">
      <w:pPr>
        <w:jc w:val="left"/>
      </w:pPr>
      <w:r w:rsidRPr="00A001B4">
        <w:t>· livrabilele finale;</w:t>
      </w:r>
    </w:p>
    <w:p w14:paraId="302D5441" w14:textId="77777777" w:rsidR="0014661C" w:rsidRPr="00A001B4" w:rsidRDefault="0014661C" w:rsidP="0014661C">
      <w:pPr>
        <w:jc w:val="left"/>
      </w:pPr>
      <w:r w:rsidRPr="00A001B4">
        <w:t>· procesele-verbale de acceptanță;</w:t>
      </w:r>
    </w:p>
    <w:p w14:paraId="56060FEA" w14:textId="77777777" w:rsidR="0014661C" w:rsidRPr="00A001B4" w:rsidRDefault="0014661C" w:rsidP="0014661C">
      <w:pPr>
        <w:jc w:val="left"/>
      </w:pPr>
      <w:r w:rsidRPr="00A001B4">
        <w:t>· rapoartele de testare;</w:t>
      </w:r>
    </w:p>
    <w:p w14:paraId="419D56BB" w14:textId="77777777" w:rsidR="0014661C" w:rsidRPr="00A001B4" w:rsidRDefault="0014661C" w:rsidP="0014661C">
      <w:pPr>
        <w:jc w:val="left"/>
      </w:pPr>
      <w:r w:rsidRPr="00A001B4">
        <w:t>· raportul de punere în producție;</w:t>
      </w:r>
    </w:p>
    <w:p w14:paraId="4C150BCA" w14:textId="77777777" w:rsidR="0014661C" w:rsidRPr="00A001B4" w:rsidRDefault="0014661C" w:rsidP="0014661C">
      <w:pPr>
        <w:jc w:val="left"/>
      </w:pPr>
      <w:r w:rsidRPr="00A001B4">
        <w:t>· documentația completă;</w:t>
      </w:r>
    </w:p>
    <w:p w14:paraId="5E7225A3" w14:textId="77777777" w:rsidR="0014661C" w:rsidRPr="00A001B4" w:rsidRDefault="0014661C" w:rsidP="0014661C">
      <w:pPr>
        <w:jc w:val="left"/>
      </w:pPr>
      <w:r w:rsidRPr="00A001B4">
        <w:t>· statusul final al riscurilor, problemelor și schimbărilor.</w:t>
      </w:r>
    </w:p>
    <w:p w14:paraId="5C1AD593" w14:textId="77777777" w:rsidR="0014661C" w:rsidRPr="00A001B4" w:rsidRDefault="0014661C" w:rsidP="0014661C">
      <w:pPr>
        <w:jc w:val="left"/>
      </w:pPr>
    </w:p>
    <w:p w14:paraId="0C804FCF" w14:textId="77777777" w:rsidR="0014661C" w:rsidRPr="00A001B4" w:rsidRDefault="0014661C" w:rsidP="0014661C">
      <w:pPr>
        <w:jc w:val="left"/>
      </w:pPr>
      <w:r w:rsidRPr="00A001B4">
        <w:t>Date de ieșire:</w:t>
      </w:r>
    </w:p>
    <w:p w14:paraId="717B33C3" w14:textId="77777777" w:rsidR="0014661C" w:rsidRPr="00A001B4" w:rsidRDefault="0014661C" w:rsidP="0014661C">
      <w:pPr>
        <w:jc w:val="left"/>
      </w:pPr>
      <w:r w:rsidRPr="00A001B4">
        <w:t>· raport final de proiect;</w:t>
      </w:r>
    </w:p>
    <w:p w14:paraId="1E7DAB84" w14:textId="77777777" w:rsidR="0014661C" w:rsidRPr="00A001B4" w:rsidRDefault="0014661C" w:rsidP="0014661C">
      <w:pPr>
        <w:jc w:val="left"/>
      </w:pPr>
      <w:r w:rsidRPr="00A001B4">
        <w:t>· centralizator livrabile;</w:t>
      </w:r>
    </w:p>
    <w:p w14:paraId="56299B2D" w14:textId="77777777" w:rsidR="0014661C" w:rsidRPr="00A001B4" w:rsidRDefault="0014661C" w:rsidP="0014661C">
      <w:pPr>
        <w:jc w:val="left"/>
      </w:pPr>
      <w:r w:rsidRPr="00A001B4">
        <w:t>· centralizator acceptanțe;</w:t>
      </w:r>
    </w:p>
    <w:p w14:paraId="1532FE58" w14:textId="77777777" w:rsidR="0014661C" w:rsidRPr="00A001B4" w:rsidRDefault="0014661C" w:rsidP="0014661C">
      <w:pPr>
        <w:jc w:val="left"/>
      </w:pPr>
      <w:r w:rsidRPr="00A001B4">
        <w:t>· documentație finală consolidată;</w:t>
      </w:r>
    </w:p>
    <w:p w14:paraId="60542625" w14:textId="77777777" w:rsidR="0014661C" w:rsidRPr="00A001B4" w:rsidRDefault="0014661C" w:rsidP="0014661C">
      <w:pPr>
        <w:jc w:val="left"/>
      </w:pPr>
      <w:r w:rsidRPr="00A001B4">
        <w:t>· registru final riscuri/probleme/schimbări;</w:t>
      </w:r>
    </w:p>
    <w:p w14:paraId="174851C7" w14:textId="77777777" w:rsidR="0014661C" w:rsidRPr="00A001B4" w:rsidRDefault="0014661C" w:rsidP="0014661C">
      <w:pPr>
        <w:jc w:val="left"/>
      </w:pPr>
      <w:r w:rsidRPr="00A001B4">
        <w:t>· documente de transfer către etapa de garanție/suport, conform prevederilor contractuale.</w:t>
      </w:r>
    </w:p>
    <w:p w14:paraId="4C760E31" w14:textId="77777777" w:rsidR="0014661C" w:rsidRPr="00A001B4" w:rsidRDefault="0014661C" w:rsidP="0014661C">
      <w:pPr>
        <w:jc w:val="left"/>
      </w:pPr>
    </w:p>
    <w:p w14:paraId="680B51E7" w14:textId="5BFB4C2C" w:rsidR="0014661C" w:rsidRPr="00A001B4" w:rsidRDefault="0014661C" w:rsidP="00812EF8">
      <w:pPr>
        <w:pStyle w:val="Heading1"/>
      </w:pPr>
      <w:r w:rsidRPr="00A001B4">
        <w:t>Metodologia de analiză</w:t>
      </w:r>
    </w:p>
    <w:p w14:paraId="1551FE89" w14:textId="77777777" w:rsidR="0014661C" w:rsidRPr="00A001B4" w:rsidRDefault="0014661C" w:rsidP="0014661C">
      <w:pPr>
        <w:jc w:val="left"/>
      </w:pPr>
    </w:p>
    <w:p w14:paraId="059E8BAA" w14:textId="77777777" w:rsidR="0014661C" w:rsidRPr="00A001B4" w:rsidRDefault="0014661C" w:rsidP="0014661C">
      <w:pPr>
        <w:jc w:val="left"/>
      </w:pPr>
      <w:r w:rsidRPr="00A001B4">
        <w:t>Etapa de analiză are rolul de a transforma cerințele din Caietul de Sarcini în cerințe funcționale, non-funcționale, tehnice și operaționale detaliate, validate împreună cu Autoritatea Contractantă.</w:t>
      </w:r>
    </w:p>
    <w:p w14:paraId="2E60AD95" w14:textId="77777777" w:rsidR="0014661C" w:rsidRPr="00A001B4" w:rsidRDefault="0014661C" w:rsidP="0014661C">
      <w:pPr>
        <w:jc w:val="left"/>
      </w:pPr>
    </w:p>
    <w:p w14:paraId="4DF00924" w14:textId="77777777" w:rsidR="0014661C" w:rsidRPr="00A001B4" w:rsidRDefault="0014661C" w:rsidP="0014661C">
      <w:pPr>
        <w:jc w:val="left"/>
      </w:pPr>
      <w:r w:rsidRPr="00A001B4">
        <w:t>Analiza va acoperi cel puțin următoarele zone:</w:t>
      </w:r>
    </w:p>
    <w:p w14:paraId="45711C6C" w14:textId="77777777" w:rsidR="0014661C" w:rsidRPr="00A001B4" w:rsidRDefault="0014661C" w:rsidP="0014661C">
      <w:pPr>
        <w:jc w:val="left"/>
      </w:pPr>
      <w:r w:rsidRPr="00A001B4">
        <w:t>· procesele și fluxurile de lucru relevante pentru SIDISVA;</w:t>
      </w:r>
    </w:p>
    <w:p w14:paraId="1F5C3454" w14:textId="77777777" w:rsidR="0014661C" w:rsidRPr="00A001B4" w:rsidRDefault="0014661C" w:rsidP="0014661C">
      <w:pPr>
        <w:jc w:val="left"/>
      </w:pPr>
      <w:r w:rsidRPr="00A001B4">
        <w:t>· actorii și rolurile implicate;</w:t>
      </w:r>
    </w:p>
    <w:p w14:paraId="2F502CDE" w14:textId="77777777" w:rsidR="0014661C" w:rsidRPr="00A001B4" w:rsidRDefault="0014661C" w:rsidP="0014661C">
      <w:pPr>
        <w:jc w:val="left"/>
      </w:pPr>
      <w:r w:rsidRPr="00A001B4">
        <w:t>· cerințele funcționale pe module și componente;</w:t>
      </w:r>
    </w:p>
    <w:p w14:paraId="31D61CE3" w14:textId="77777777" w:rsidR="0014661C" w:rsidRPr="00A001B4" w:rsidRDefault="0014661C" w:rsidP="0014661C">
      <w:pPr>
        <w:jc w:val="left"/>
      </w:pPr>
      <w:r w:rsidRPr="00A001B4">
        <w:t>· cerințele privind portalul de servicii publice;</w:t>
      </w:r>
    </w:p>
    <w:p w14:paraId="7E1EFAF1" w14:textId="77777777" w:rsidR="0014661C" w:rsidRPr="00A001B4" w:rsidRDefault="0014661C" w:rsidP="0014661C">
      <w:pPr>
        <w:jc w:val="left"/>
      </w:pPr>
      <w:r w:rsidRPr="00A001B4">
        <w:t>· cerințele privind aplicațiile mobile, acolo unde sunt prevăzute;</w:t>
      </w:r>
    </w:p>
    <w:p w14:paraId="058DDE86" w14:textId="77777777" w:rsidR="0014661C" w:rsidRPr="00A001B4" w:rsidRDefault="0014661C" w:rsidP="0014661C">
      <w:pPr>
        <w:jc w:val="left"/>
      </w:pPr>
      <w:r w:rsidRPr="00A001B4">
        <w:t>· cerințele privind DMS, LIMS, GIS, raportare, dashboard, integrare și administrare;</w:t>
      </w:r>
    </w:p>
    <w:p w14:paraId="2E9E6E9B" w14:textId="77777777" w:rsidR="0014661C" w:rsidRPr="00A001B4" w:rsidRDefault="0014661C" w:rsidP="0014661C">
      <w:pPr>
        <w:jc w:val="left"/>
      </w:pPr>
      <w:r w:rsidRPr="00A001B4">
        <w:t>· cerințele de securitate, audit și management al identității;</w:t>
      </w:r>
    </w:p>
    <w:p w14:paraId="0F06056E" w14:textId="77777777" w:rsidR="0014661C" w:rsidRPr="00A001B4" w:rsidRDefault="0014661C" w:rsidP="0014661C">
      <w:pPr>
        <w:jc w:val="left"/>
      </w:pPr>
      <w:r w:rsidRPr="00A001B4">
        <w:t>· cerințele de migrare a datelor existente;</w:t>
      </w:r>
    </w:p>
    <w:p w14:paraId="750B0D9F" w14:textId="77777777" w:rsidR="0014661C" w:rsidRPr="00A001B4" w:rsidRDefault="0014661C" w:rsidP="0014661C">
      <w:pPr>
        <w:jc w:val="left"/>
      </w:pPr>
      <w:r w:rsidRPr="00A001B4">
        <w:t>· cerințele de interoperabilitate și integrare cu sisteme interne/externe;</w:t>
      </w:r>
    </w:p>
    <w:p w14:paraId="44168399" w14:textId="77777777" w:rsidR="0014661C" w:rsidRPr="00A001B4" w:rsidRDefault="0014661C" w:rsidP="0014661C">
      <w:pPr>
        <w:jc w:val="left"/>
      </w:pPr>
      <w:r w:rsidRPr="00A001B4">
        <w:t>· cerințele de raportare operațională și strategică;</w:t>
      </w:r>
    </w:p>
    <w:p w14:paraId="2EC361B8" w14:textId="77777777" w:rsidR="0014661C" w:rsidRPr="00A001B4" w:rsidRDefault="0014661C" w:rsidP="0014661C">
      <w:pPr>
        <w:jc w:val="left"/>
      </w:pPr>
      <w:r w:rsidRPr="00A001B4">
        <w:t>· cerințele privind documentația și instruirea.</w:t>
      </w:r>
    </w:p>
    <w:p w14:paraId="1888A138" w14:textId="77777777" w:rsidR="0014661C" w:rsidRPr="00A001B4" w:rsidRDefault="0014661C" w:rsidP="0014661C">
      <w:pPr>
        <w:jc w:val="left"/>
      </w:pPr>
    </w:p>
    <w:p w14:paraId="4C9D9EDC" w14:textId="77777777" w:rsidR="0014661C" w:rsidRPr="00A001B4" w:rsidRDefault="0014661C" w:rsidP="0014661C">
      <w:pPr>
        <w:jc w:val="left"/>
      </w:pPr>
      <w:r w:rsidRPr="00A001B4">
        <w:t>Analiza va fi realizată prin examinarea documentației disponibile, sesiuni de lucru cu reprezentanții Autorității Contractante și ai structurilor relevante, clarificări punctuale, modelarea fluxurilor și consolidarea cerințelor într-un set controlat de livrabile.</w:t>
      </w:r>
    </w:p>
    <w:p w14:paraId="55E43CA1" w14:textId="77777777" w:rsidR="0014661C" w:rsidRPr="00A001B4" w:rsidRDefault="0014661C" w:rsidP="0014661C">
      <w:pPr>
        <w:jc w:val="left"/>
      </w:pPr>
    </w:p>
    <w:p w14:paraId="2FF6DD1B" w14:textId="77777777" w:rsidR="0014661C" w:rsidRPr="00A001B4" w:rsidRDefault="0014661C" w:rsidP="0014661C">
      <w:pPr>
        <w:jc w:val="left"/>
      </w:pPr>
      <w:r w:rsidRPr="00A001B4">
        <w:t>Date de intrare:</w:t>
      </w:r>
    </w:p>
    <w:p w14:paraId="3F4C0797" w14:textId="77777777" w:rsidR="0014661C" w:rsidRPr="00A001B4" w:rsidRDefault="0014661C" w:rsidP="0014661C">
      <w:pPr>
        <w:jc w:val="left"/>
      </w:pPr>
      <w:r w:rsidRPr="00A001B4">
        <w:t>· Caietul de Sarcini;</w:t>
      </w:r>
    </w:p>
    <w:p w14:paraId="62CBF8E1" w14:textId="77777777" w:rsidR="0014661C" w:rsidRPr="00A001B4" w:rsidRDefault="0014661C" w:rsidP="0014661C">
      <w:pPr>
        <w:jc w:val="left"/>
      </w:pPr>
      <w:r w:rsidRPr="00A001B4">
        <w:t>· clarificările și răspunsurile disponibile;</w:t>
      </w:r>
    </w:p>
    <w:p w14:paraId="4617C573" w14:textId="77777777" w:rsidR="0014661C" w:rsidRPr="00A001B4" w:rsidRDefault="0014661C" w:rsidP="0014661C">
      <w:pPr>
        <w:jc w:val="left"/>
      </w:pPr>
      <w:r w:rsidRPr="00A001B4">
        <w:lastRenderedPageBreak/>
        <w:t>· propunerea tehnică;</w:t>
      </w:r>
    </w:p>
    <w:p w14:paraId="18FEB455" w14:textId="77777777" w:rsidR="0014661C" w:rsidRPr="00A001B4" w:rsidRDefault="0014661C" w:rsidP="0014661C">
      <w:pPr>
        <w:jc w:val="left"/>
      </w:pPr>
      <w:r w:rsidRPr="00A001B4">
        <w:t>· documentele operaționale puse la dispoziție de Autoritatea Contractantă;</w:t>
      </w:r>
    </w:p>
    <w:p w14:paraId="7E58D566" w14:textId="77777777" w:rsidR="0014661C" w:rsidRPr="00A001B4" w:rsidRDefault="0014661C" w:rsidP="0014661C">
      <w:pPr>
        <w:jc w:val="left"/>
      </w:pPr>
      <w:r w:rsidRPr="00A001B4">
        <w:t>· informații despre procesele existente;</w:t>
      </w:r>
    </w:p>
    <w:p w14:paraId="30FFB6EC" w14:textId="77777777" w:rsidR="0014661C" w:rsidRPr="00A001B4" w:rsidRDefault="0014661C" w:rsidP="0014661C">
      <w:pPr>
        <w:jc w:val="left"/>
      </w:pPr>
      <w:r w:rsidRPr="00A001B4">
        <w:t>· informații despre sistemele existente și sursele de date;</w:t>
      </w:r>
    </w:p>
    <w:p w14:paraId="5D1941CA" w14:textId="77777777" w:rsidR="0014661C" w:rsidRPr="00A001B4" w:rsidRDefault="0014661C" w:rsidP="0014661C">
      <w:pPr>
        <w:jc w:val="left"/>
      </w:pPr>
      <w:r w:rsidRPr="00A001B4">
        <w:t>· informații despre utilizatori, roluri și responsabilități;</w:t>
      </w:r>
    </w:p>
    <w:p w14:paraId="2CFDDC38" w14:textId="77777777" w:rsidR="0014661C" w:rsidRPr="00A001B4" w:rsidRDefault="0014661C" w:rsidP="0014661C">
      <w:pPr>
        <w:jc w:val="left"/>
      </w:pPr>
      <w:r w:rsidRPr="00A001B4">
        <w:t>· cerințe legislative și de securitate aplicabile;</w:t>
      </w:r>
    </w:p>
    <w:p w14:paraId="21F61129" w14:textId="77777777" w:rsidR="0014661C" w:rsidRPr="00A001B4" w:rsidRDefault="0014661C" w:rsidP="0014661C">
      <w:pPr>
        <w:jc w:val="left"/>
      </w:pPr>
      <w:r w:rsidRPr="00A001B4">
        <w:t>· constrângeri privind Cloud-</w:t>
      </w:r>
      <w:proofErr w:type="spellStart"/>
      <w:r w:rsidRPr="00A001B4">
        <w:t>ul</w:t>
      </w:r>
      <w:proofErr w:type="spellEnd"/>
      <w:r w:rsidRPr="00A001B4">
        <w:t xml:space="preserve"> Guvernamental și mediile tehnice.</w:t>
      </w:r>
    </w:p>
    <w:p w14:paraId="77FD09F0" w14:textId="77777777" w:rsidR="0014661C" w:rsidRPr="00A001B4" w:rsidRDefault="0014661C" w:rsidP="0014661C">
      <w:pPr>
        <w:jc w:val="left"/>
      </w:pPr>
    </w:p>
    <w:p w14:paraId="4173374C" w14:textId="77777777" w:rsidR="0014661C" w:rsidRPr="00A001B4" w:rsidRDefault="0014661C" w:rsidP="0014661C">
      <w:pPr>
        <w:jc w:val="left"/>
      </w:pPr>
      <w:r w:rsidRPr="00A001B4">
        <w:t>Activități principale:</w:t>
      </w:r>
    </w:p>
    <w:p w14:paraId="04CF8AB3" w14:textId="77777777" w:rsidR="0014661C" w:rsidRPr="00A001B4" w:rsidRDefault="0014661C" w:rsidP="0014661C">
      <w:pPr>
        <w:jc w:val="left"/>
      </w:pPr>
      <w:r w:rsidRPr="00A001B4">
        <w:t>· colectarea informațiilor necesare;</w:t>
      </w:r>
    </w:p>
    <w:p w14:paraId="2908A5CF" w14:textId="77777777" w:rsidR="0014661C" w:rsidRPr="00A001B4" w:rsidRDefault="0014661C" w:rsidP="0014661C">
      <w:pPr>
        <w:jc w:val="left"/>
      </w:pPr>
      <w:r w:rsidRPr="00A001B4">
        <w:t>· structurarea cerințelor pe categorii;</w:t>
      </w:r>
    </w:p>
    <w:p w14:paraId="4BCDB331" w14:textId="77777777" w:rsidR="0014661C" w:rsidRPr="00A001B4" w:rsidRDefault="0014661C" w:rsidP="0014661C">
      <w:pPr>
        <w:jc w:val="left"/>
      </w:pPr>
      <w:r w:rsidRPr="00A001B4">
        <w:t>· organizarea cerințelor pe module, componente și fluxuri;</w:t>
      </w:r>
    </w:p>
    <w:p w14:paraId="2D603319" w14:textId="77777777" w:rsidR="0014661C" w:rsidRPr="00A001B4" w:rsidRDefault="0014661C" w:rsidP="0014661C">
      <w:pPr>
        <w:jc w:val="left"/>
      </w:pPr>
      <w:r w:rsidRPr="00A001B4">
        <w:t>· identificarea dependențelor;</w:t>
      </w:r>
    </w:p>
    <w:p w14:paraId="5E9506D2" w14:textId="77777777" w:rsidR="0014661C" w:rsidRPr="00A001B4" w:rsidRDefault="0014661C" w:rsidP="0014661C">
      <w:pPr>
        <w:jc w:val="left"/>
      </w:pPr>
      <w:r w:rsidRPr="00A001B4">
        <w:t>· clarificarea cerințelor incomplete sau ambigue;</w:t>
      </w:r>
    </w:p>
    <w:p w14:paraId="16337DBC" w14:textId="77777777" w:rsidR="0014661C" w:rsidRPr="00A001B4" w:rsidRDefault="0014661C" w:rsidP="0014661C">
      <w:pPr>
        <w:jc w:val="left"/>
      </w:pPr>
      <w:r w:rsidRPr="00A001B4">
        <w:t>· definirea actorilor și rolurilor;</w:t>
      </w:r>
    </w:p>
    <w:p w14:paraId="506B47CC" w14:textId="77777777" w:rsidR="0014661C" w:rsidRPr="00A001B4" w:rsidRDefault="0014661C" w:rsidP="0014661C">
      <w:pPr>
        <w:jc w:val="left"/>
      </w:pPr>
      <w:r w:rsidRPr="00A001B4">
        <w:t>· modelarea proceselor și fluxurilor;</w:t>
      </w:r>
    </w:p>
    <w:p w14:paraId="3EAE4748" w14:textId="77777777" w:rsidR="0014661C" w:rsidRPr="00A001B4" w:rsidRDefault="0014661C" w:rsidP="0014661C">
      <w:pPr>
        <w:jc w:val="left"/>
      </w:pPr>
      <w:r w:rsidRPr="00A001B4">
        <w:t>· definirea cerințelor de migrare;</w:t>
      </w:r>
    </w:p>
    <w:p w14:paraId="3EF17DC2" w14:textId="77777777" w:rsidR="0014661C" w:rsidRPr="00A001B4" w:rsidRDefault="0014661C" w:rsidP="0014661C">
      <w:pPr>
        <w:jc w:val="left"/>
      </w:pPr>
      <w:r w:rsidRPr="00A001B4">
        <w:t>· definirea cerințelor de integrare;</w:t>
      </w:r>
    </w:p>
    <w:p w14:paraId="517244D5" w14:textId="77777777" w:rsidR="0014661C" w:rsidRPr="00A001B4" w:rsidRDefault="0014661C" w:rsidP="0014661C">
      <w:pPr>
        <w:jc w:val="left"/>
      </w:pPr>
      <w:r w:rsidRPr="00A001B4">
        <w:t>· definirea cerințelor de securitate și audit;</w:t>
      </w:r>
    </w:p>
    <w:p w14:paraId="27C7728D" w14:textId="77777777" w:rsidR="0014661C" w:rsidRPr="00A001B4" w:rsidRDefault="0014661C" w:rsidP="0014661C">
      <w:pPr>
        <w:jc w:val="left"/>
      </w:pPr>
      <w:r w:rsidRPr="00A001B4">
        <w:t>· definirea criteriilor de acceptanță;</w:t>
      </w:r>
    </w:p>
    <w:p w14:paraId="29825687" w14:textId="77777777" w:rsidR="0014661C" w:rsidRPr="00A001B4" w:rsidRDefault="0014661C" w:rsidP="0014661C">
      <w:pPr>
        <w:jc w:val="left"/>
      </w:pPr>
      <w:r w:rsidRPr="00A001B4">
        <w:t>· constituirea matricei de trasabilitate.</w:t>
      </w:r>
    </w:p>
    <w:p w14:paraId="083E4194" w14:textId="77777777" w:rsidR="0014661C" w:rsidRPr="00A001B4" w:rsidRDefault="0014661C" w:rsidP="0014661C">
      <w:pPr>
        <w:jc w:val="left"/>
      </w:pPr>
    </w:p>
    <w:p w14:paraId="576677A6" w14:textId="77777777" w:rsidR="0014661C" w:rsidRPr="00A001B4" w:rsidRDefault="0014661C" w:rsidP="0014661C">
      <w:pPr>
        <w:jc w:val="left"/>
      </w:pPr>
      <w:r w:rsidRPr="00A001B4">
        <w:t>Date de ieșire / livrabile:</w:t>
      </w:r>
    </w:p>
    <w:p w14:paraId="1E8F0B2D" w14:textId="77777777" w:rsidR="0014661C" w:rsidRPr="00A001B4" w:rsidRDefault="0014661C" w:rsidP="0014661C">
      <w:pPr>
        <w:jc w:val="left"/>
      </w:pPr>
      <w:r w:rsidRPr="00A001B4">
        <w:t>· Raport de analiză;</w:t>
      </w:r>
    </w:p>
    <w:p w14:paraId="70AC90F7" w14:textId="77777777" w:rsidR="0014661C" w:rsidRPr="00A001B4" w:rsidRDefault="0014661C" w:rsidP="0014661C">
      <w:pPr>
        <w:jc w:val="left"/>
      </w:pPr>
      <w:r w:rsidRPr="00A001B4">
        <w:t>· specificații funcționale;</w:t>
      </w:r>
    </w:p>
    <w:p w14:paraId="274248D8" w14:textId="77777777" w:rsidR="0014661C" w:rsidRPr="00A001B4" w:rsidRDefault="0014661C" w:rsidP="0014661C">
      <w:pPr>
        <w:jc w:val="left"/>
      </w:pPr>
      <w:r w:rsidRPr="00A001B4">
        <w:t>· specificații non-funcționale;</w:t>
      </w:r>
    </w:p>
    <w:p w14:paraId="34F15CB6" w14:textId="77777777" w:rsidR="0014661C" w:rsidRPr="00A001B4" w:rsidRDefault="0014661C" w:rsidP="0014661C">
      <w:pPr>
        <w:jc w:val="left"/>
      </w:pPr>
      <w:r w:rsidRPr="00A001B4">
        <w:t>· catalog cerințe;</w:t>
      </w:r>
    </w:p>
    <w:p w14:paraId="2A7E8E95" w14:textId="77777777" w:rsidR="0014661C" w:rsidRPr="00A001B4" w:rsidRDefault="0014661C" w:rsidP="0014661C">
      <w:pPr>
        <w:jc w:val="left"/>
      </w:pPr>
      <w:r w:rsidRPr="00A001B4">
        <w:t>· modele de procese și fluxuri;</w:t>
      </w:r>
    </w:p>
    <w:p w14:paraId="5430A326" w14:textId="77777777" w:rsidR="0014661C" w:rsidRPr="00A001B4" w:rsidRDefault="0014661C" w:rsidP="0014661C">
      <w:pPr>
        <w:jc w:val="left"/>
      </w:pPr>
      <w:r w:rsidRPr="00A001B4">
        <w:t>· descriere actori și roluri;</w:t>
      </w:r>
    </w:p>
    <w:p w14:paraId="68EFCB68" w14:textId="77777777" w:rsidR="0014661C" w:rsidRPr="00A001B4" w:rsidRDefault="0014661C" w:rsidP="0014661C">
      <w:pPr>
        <w:jc w:val="left"/>
      </w:pPr>
      <w:r w:rsidRPr="00A001B4">
        <w:t>· specificații preliminare de migrare;</w:t>
      </w:r>
    </w:p>
    <w:p w14:paraId="525B567B" w14:textId="77777777" w:rsidR="0014661C" w:rsidRPr="00A001B4" w:rsidRDefault="0014661C" w:rsidP="0014661C">
      <w:pPr>
        <w:jc w:val="left"/>
      </w:pPr>
      <w:r w:rsidRPr="00A001B4">
        <w:t>· specificații preliminare de integrare;</w:t>
      </w:r>
    </w:p>
    <w:p w14:paraId="151196A3" w14:textId="77777777" w:rsidR="0014661C" w:rsidRPr="00A001B4" w:rsidRDefault="0014661C" w:rsidP="0014661C">
      <w:pPr>
        <w:jc w:val="left"/>
      </w:pPr>
      <w:r w:rsidRPr="00A001B4">
        <w:t>· cerințe de securitate și audit;</w:t>
      </w:r>
    </w:p>
    <w:p w14:paraId="5ECC988B" w14:textId="77777777" w:rsidR="0014661C" w:rsidRPr="00A001B4" w:rsidRDefault="0014661C" w:rsidP="0014661C">
      <w:pPr>
        <w:jc w:val="left"/>
      </w:pPr>
      <w:r w:rsidRPr="00A001B4">
        <w:t>· criterii de acceptanță;</w:t>
      </w:r>
    </w:p>
    <w:p w14:paraId="6A050893" w14:textId="77777777" w:rsidR="0014661C" w:rsidRPr="00A001B4" w:rsidRDefault="0014661C" w:rsidP="0014661C">
      <w:pPr>
        <w:jc w:val="left"/>
      </w:pPr>
      <w:r w:rsidRPr="00A001B4">
        <w:t>· matrice de trasabilitate cerințe;</w:t>
      </w:r>
    </w:p>
    <w:p w14:paraId="5E26E7D0" w14:textId="77777777" w:rsidR="0014661C" w:rsidRPr="00A001B4" w:rsidRDefault="0014661C" w:rsidP="0014661C">
      <w:pPr>
        <w:jc w:val="left"/>
      </w:pPr>
      <w:r w:rsidRPr="00A001B4">
        <w:t>· registru actualizat de riscuri și probleme.</w:t>
      </w:r>
    </w:p>
    <w:p w14:paraId="1597EC6F" w14:textId="77777777" w:rsidR="0014661C" w:rsidRPr="00A001B4" w:rsidRDefault="0014661C" w:rsidP="0014661C">
      <w:pPr>
        <w:jc w:val="left"/>
      </w:pPr>
    </w:p>
    <w:p w14:paraId="005617F3" w14:textId="777D10E1" w:rsidR="0014661C" w:rsidRPr="00A001B4" w:rsidRDefault="0014661C" w:rsidP="00812EF8">
      <w:pPr>
        <w:pStyle w:val="Heading1"/>
      </w:pPr>
      <w:r w:rsidRPr="00A001B4">
        <w:t>Metodologia de proiectare</w:t>
      </w:r>
    </w:p>
    <w:p w14:paraId="01E16C8B" w14:textId="77777777" w:rsidR="0014661C" w:rsidRPr="00A001B4" w:rsidRDefault="0014661C" w:rsidP="0014661C">
      <w:pPr>
        <w:jc w:val="left"/>
      </w:pPr>
    </w:p>
    <w:p w14:paraId="400DCADE" w14:textId="77777777" w:rsidR="0014661C" w:rsidRPr="00A001B4" w:rsidRDefault="0014661C" w:rsidP="0014661C">
      <w:pPr>
        <w:jc w:val="left"/>
      </w:pPr>
      <w:r w:rsidRPr="00A001B4">
        <w:t>Etapa de proiectare are rolul de a transforma analiza aprobată în arhitectură funcțională și tehnică, specificații de implementare, model de date, specificații de integrare, cerințe de securitate detaliate și planuri de testare/migrare.</w:t>
      </w:r>
    </w:p>
    <w:p w14:paraId="018EC27A" w14:textId="77777777" w:rsidR="0014661C" w:rsidRPr="00A001B4" w:rsidRDefault="0014661C" w:rsidP="0014661C">
      <w:pPr>
        <w:jc w:val="left"/>
      </w:pPr>
      <w:r w:rsidRPr="00A001B4">
        <w:lastRenderedPageBreak/>
        <w:t xml:space="preserve">Proiectarea va fi realizată ținând cont de cerințele SIDISVA privind modularitatea, </w:t>
      </w:r>
      <w:proofErr w:type="spellStart"/>
      <w:r w:rsidRPr="00A001B4">
        <w:t>scalabilitatea</w:t>
      </w:r>
      <w:proofErr w:type="spellEnd"/>
      <w:r w:rsidRPr="00A001B4">
        <w:t>, integrarea bidirecțională cu sisteme partenere, migrarea datelor existente, funcționarea în Cloud-</w:t>
      </w:r>
      <w:proofErr w:type="spellStart"/>
      <w:r w:rsidRPr="00A001B4">
        <w:t>ul</w:t>
      </w:r>
      <w:proofErr w:type="spellEnd"/>
      <w:r w:rsidRPr="00A001B4">
        <w:t xml:space="preserve"> Guvernamental, gestiunea identității, securitatea comunicațiilor, </w:t>
      </w:r>
      <w:proofErr w:type="spellStart"/>
      <w:r w:rsidRPr="00A001B4">
        <w:t>auditabilitatea</w:t>
      </w:r>
      <w:proofErr w:type="spellEnd"/>
      <w:r w:rsidRPr="00A001B4">
        <w:t xml:space="preserve"> și disponibilitatea informațiilor pentru entitățile autorizate.</w:t>
      </w:r>
    </w:p>
    <w:p w14:paraId="5CC77BCA" w14:textId="77777777" w:rsidR="0014661C" w:rsidRPr="00A001B4" w:rsidRDefault="0014661C" w:rsidP="0014661C">
      <w:pPr>
        <w:jc w:val="left"/>
      </w:pPr>
    </w:p>
    <w:p w14:paraId="6BE4DA6F" w14:textId="77777777" w:rsidR="0014661C" w:rsidRPr="00A001B4" w:rsidRDefault="0014661C" w:rsidP="0014661C">
      <w:pPr>
        <w:jc w:val="left"/>
      </w:pPr>
      <w:r w:rsidRPr="00A001B4">
        <w:t>Activități principale:</w:t>
      </w:r>
    </w:p>
    <w:p w14:paraId="2ACEC52C" w14:textId="77777777" w:rsidR="0014661C" w:rsidRPr="00A001B4" w:rsidRDefault="0014661C" w:rsidP="0014661C">
      <w:pPr>
        <w:jc w:val="left"/>
      </w:pPr>
      <w:r w:rsidRPr="00A001B4">
        <w:t>· proiectarea arhitecturii generale SIDISVA;</w:t>
      </w:r>
    </w:p>
    <w:p w14:paraId="596EE4C7" w14:textId="77777777" w:rsidR="0014661C" w:rsidRPr="00A001B4" w:rsidRDefault="0014661C" w:rsidP="0014661C">
      <w:pPr>
        <w:jc w:val="left"/>
      </w:pPr>
      <w:r w:rsidRPr="00A001B4">
        <w:t xml:space="preserve">· proiectarea arhitecturii </w:t>
      </w:r>
      <w:proofErr w:type="spellStart"/>
      <w:r w:rsidRPr="00A001B4">
        <w:t>aplicaționale</w:t>
      </w:r>
      <w:proofErr w:type="spellEnd"/>
      <w:r w:rsidRPr="00A001B4">
        <w:t>;</w:t>
      </w:r>
    </w:p>
    <w:p w14:paraId="0E4B7E30" w14:textId="77777777" w:rsidR="0014661C" w:rsidRPr="00A001B4" w:rsidRDefault="0014661C" w:rsidP="0014661C">
      <w:pPr>
        <w:jc w:val="left"/>
      </w:pPr>
      <w:r w:rsidRPr="00A001B4">
        <w:t>· proiectarea arhitecturii de integrare;</w:t>
      </w:r>
    </w:p>
    <w:p w14:paraId="0134AD64" w14:textId="77777777" w:rsidR="0014661C" w:rsidRPr="00A001B4" w:rsidRDefault="0014661C" w:rsidP="0014661C">
      <w:pPr>
        <w:jc w:val="left"/>
      </w:pPr>
      <w:r w:rsidRPr="00A001B4">
        <w:t>· proiectarea modelului logic și fizic de date;</w:t>
      </w:r>
    </w:p>
    <w:p w14:paraId="5CEC8069" w14:textId="77777777" w:rsidR="0014661C" w:rsidRPr="00A001B4" w:rsidRDefault="0014661C" w:rsidP="0014661C">
      <w:pPr>
        <w:jc w:val="left"/>
      </w:pPr>
      <w:r w:rsidRPr="00A001B4">
        <w:t>· proiectarea fluxurilor funcționale;</w:t>
      </w:r>
    </w:p>
    <w:p w14:paraId="780726FE" w14:textId="77777777" w:rsidR="0014661C" w:rsidRPr="00A001B4" w:rsidRDefault="0014661C" w:rsidP="0014661C">
      <w:pPr>
        <w:jc w:val="left"/>
      </w:pPr>
      <w:r w:rsidRPr="00A001B4">
        <w:t>· proiectarea rolurilor, drepturilor și responsabilităților în sistem;</w:t>
      </w:r>
    </w:p>
    <w:p w14:paraId="456FC453" w14:textId="77777777" w:rsidR="0014661C" w:rsidRPr="00A001B4" w:rsidRDefault="0014661C" w:rsidP="0014661C">
      <w:pPr>
        <w:jc w:val="left"/>
      </w:pPr>
      <w:r w:rsidRPr="00A001B4">
        <w:t>· proiectarea mecanismelor de autentificare, autorizare și audit;</w:t>
      </w:r>
    </w:p>
    <w:p w14:paraId="6BCB8D46" w14:textId="77777777" w:rsidR="0014661C" w:rsidRPr="00A001B4" w:rsidRDefault="0014661C" w:rsidP="0014661C">
      <w:pPr>
        <w:jc w:val="left"/>
      </w:pPr>
      <w:r w:rsidRPr="00A001B4">
        <w:t>· proiectarea mecanismelor de securitate aplicabile;</w:t>
      </w:r>
    </w:p>
    <w:p w14:paraId="7AF7B08F" w14:textId="77777777" w:rsidR="0014661C" w:rsidRPr="00A001B4" w:rsidRDefault="0014661C" w:rsidP="0014661C">
      <w:pPr>
        <w:jc w:val="left"/>
      </w:pPr>
      <w:r w:rsidRPr="00A001B4">
        <w:t>· proiectarea interfețelor/API-urilor;</w:t>
      </w:r>
    </w:p>
    <w:p w14:paraId="0B3D6127" w14:textId="77777777" w:rsidR="0014661C" w:rsidRPr="00A001B4" w:rsidRDefault="0014661C" w:rsidP="0014661C">
      <w:pPr>
        <w:jc w:val="left"/>
      </w:pPr>
      <w:r w:rsidRPr="00A001B4">
        <w:t>· proiectarea mecanismelor de raportare și dashboard;</w:t>
      </w:r>
    </w:p>
    <w:p w14:paraId="4CC4CABE" w14:textId="77777777" w:rsidR="0014661C" w:rsidRPr="00A001B4" w:rsidRDefault="0014661C" w:rsidP="0014661C">
      <w:pPr>
        <w:jc w:val="left"/>
      </w:pPr>
      <w:r w:rsidRPr="00A001B4">
        <w:t>· proiectarea scenariilor de migrare;</w:t>
      </w:r>
    </w:p>
    <w:p w14:paraId="34A2AFFE" w14:textId="77777777" w:rsidR="0014661C" w:rsidRPr="00A001B4" w:rsidRDefault="0014661C" w:rsidP="0014661C">
      <w:pPr>
        <w:jc w:val="left"/>
      </w:pPr>
      <w:r w:rsidRPr="00A001B4">
        <w:t>· proiectarea scenariilor de testare;</w:t>
      </w:r>
    </w:p>
    <w:p w14:paraId="60467C5D" w14:textId="77777777" w:rsidR="0014661C" w:rsidRPr="00A001B4" w:rsidRDefault="0014661C" w:rsidP="0014661C">
      <w:pPr>
        <w:jc w:val="left"/>
      </w:pPr>
      <w:r w:rsidRPr="00A001B4">
        <w:t>· proiectarea cerințelor de administrare și operare.</w:t>
      </w:r>
    </w:p>
    <w:p w14:paraId="0B1DD481" w14:textId="77777777" w:rsidR="0014661C" w:rsidRPr="00A001B4" w:rsidRDefault="0014661C" w:rsidP="0014661C">
      <w:pPr>
        <w:jc w:val="left"/>
      </w:pPr>
    </w:p>
    <w:p w14:paraId="126E0EBD" w14:textId="77777777" w:rsidR="0014661C" w:rsidRPr="00A001B4" w:rsidRDefault="0014661C" w:rsidP="0014661C">
      <w:pPr>
        <w:jc w:val="left"/>
      </w:pPr>
      <w:r w:rsidRPr="00A001B4">
        <w:t>Date de intrare:</w:t>
      </w:r>
    </w:p>
    <w:p w14:paraId="3E0EB4AF" w14:textId="77777777" w:rsidR="0014661C" w:rsidRPr="00A001B4" w:rsidRDefault="0014661C" w:rsidP="0014661C">
      <w:pPr>
        <w:jc w:val="left"/>
      </w:pPr>
      <w:r w:rsidRPr="00A001B4">
        <w:t>· Raportul de analiză aprobat;</w:t>
      </w:r>
    </w:p>
    <w:p w14:paraId="553677C9" w14:textId="77777777" w:rsidR="0014661C" w:rsidRPr="00A001B4" w:rsidRDefault="0014661C" w:rsidP="0014661C">
      <w:pPr>
        <w:jc w:val="left"/>
      </w:pPr>
      <w:r w:rsidRPr="00A001B4">
        <w:t>· catalogul cerințelor;</w:t>
      </w:r>
    </w:p>
    <w:p w14:paraId="259E4E89" w14:textId="77777777" w:rsidR="0014661C" w:rsidRPr="00A001B4" w:rsidRDefault="0014661C" w:rsidP="0014661C">
      <w:pPr>
        <w:jc w:val="left"/>
      </w:pPr>
      <w:r w:rsidRPr="00A001B4">
        <w:t>· specificațiile funcționale și non-funcționale;</w:t>
      </w:r>
    </w:p>
    <w:p w14:paraId="4537A28E" w14:textId="77777777" w:rsidR="0014661C" w:rsidRPr="00A001B4" w:rsidRDefault="0014661C" w:rsidP="0014661C">
      <w:pPr>
        <w:jc w:val="left"/>
      </w:pPr>
      <w:r w:rsidRPr="00A001B4">
        <w:t>· matricea de trasabilitate;</w:t>
      </w:r>
    </w:p>
    <w:p w14:paraId="0263F1B0" w14:textId="77777777" w:rsidR="0014661C" w:rsidRPr="00A001B4" w:rsidRDefault="0014661C" w:rsidP="0014661C">
      <w:pPr>
        <w:jc w:val="left"/>
      </w:pPr>
      <w:r w:rsidRPr="00A001B4">
        <w:t>· cerințele de securitate;</w:t>
      </w:r>
    </w:p>
    <w:p w14:paraId="4F3BA715" w14:textId="77777777" w:rsidR="0014661C" w:rsidRPr="00A001B4" w:rsidRDefault="0014661C" w:rsidP="0014661C">
      <w:pPr>
        <w:jc w:val="left"/>
      </w:pPr>
      <w:r w:rsidRPr="00A001B4">
        <w:t>· cerințele de migrare;</w:t>
      </w:r>
    </w:p>
    <w:p w14:paraId="3E85A8AC" w14:textId="77777777" w:rsidR="0014661C" w:rsidRPr="00A001B4" w:rsidRDefault="0014661C" w:rsidP="0014661C">
      <w:pPr>
        <w:jc w:val="left"/>
      </w:pPr>
      <w:r w:rsidRPr="00A001B4">
        <w:t>· cerințele de integrare;</w:t>
      </w:r>
    </w:p>
    <w:p w14:paraId="28A4A960" w14:textId="77777777" w:rsidR="0014661C" w:rsidRPr="00A001B4" w:rsidRDefault="0014661C" w:rsidP="0014661C">
      <w:pPr>
        <w:jc w:val="left"/>
      </w:pPr>
      <w:r w:rsidRPr="00A001B4">
        <w:t>· cerințele de raportare;</w:t>
      </w:r>
    </w:p>
    <w:p w14:paraId="50028803" w14:textId="77777777" w:rsidR="0014661C" w:rsidRPr="00A001B4" w:rsidRDefault="0014661C" w:rsidP="0014661C">
      <w:pPr>
        <w:jc w:val="left"/>
      </w:pPr>
      <w:r w:rsidRPr="00A001B4">
        <w:t>· constrângerile infrastructurii Cloud-ului Guvernamental;</w:t>
      </w:r>
    </w:p>
    <w:p w14:paraId="0C28C784" w14:textId="77777777" w:rsidR="0014661C" w:rsidRPr="00A001B4" w:rsidRDefault="0014661C" w:rsidP="0014661C">
      <w:pPr>
        <w:jc w:val="left"/>
      </w:pPr>
      <w:r w:rsidRPr="00A001B4">
        <w:t xml:space="preserve">· cerințele de disponibilitate, </w:t>
      </w:r>
      <w:proofErr w:type="spellStart"/>
      <w:r w:rsidRPr="00A001B4">
        <w:t>scalabilitate</w:t>
      </w:r>
      <w:proofErr w:type="spellEnd"/>
      <w:r w:rsidRPr="00A001B4">
        <w:t xml:space="preserve"> și auditabilitate.</w:t>
      </w:r>
    </w:p>
    <w:p w14:paraId="137AC010" w14:textId="77777777" w:rsidR="0014661C" w:rsidRPr="00A001B4" w:rsidRDefault="0014661C" w:rsidP="0014661C">
      <w:pPr>
        <w:jc w:val="left"/>
      </w:pPr>
    </w:p>
    <w:p w14:paraId="6726E6A0" w14:textId="77777777" w:rsidR="0014661C" w:rsidRPr="00A001B4" w:rsidRDefault="0014661C" w:rsidP="0014661C">
      <w:pPr>
        <w:jc w:val="left"/>
      </w:pPr>
      <w:r w:rsidRPr="00A001B4">
        <w:t>Date de ieșire / livrabile:</w:t>
      </w:r>
    </w:p>
    <w:p w14:paraId="3EEC6A84" w14:textId="77777777" w:rsidR="0014661C" w:rsidRPr="00A001B4" w:rsidRDefault="0014661C" w:rsidP="0014661C">
      <w:pPr>
        <w:jc w:val="left"/>
      </w:pPr>
      <w:r w:rsidRPr="00A001B4">
        <w:t>· Document de proiectare tehnică;</w:t>
      </w:r>
    </w:p>
    <w:p w14:paraId="0EBF0E24" w14:textId="77777777" w:rsidR="0014661C" w:rsidRPr="00A001B4" w:rsidRDefault="0014661C" w:rsidP="0014661C">
      <w:pPr>
        <w:jc w:val="left"/>
      </w:pPr>
      <w:r w:rsidRPr="00A001B4">
        <w:t>· arhitectura generală a sistemului;</w:t>
      </w:r>
    </w:p>
    <w:p w14:paraId="528E39CB" w14:textId="77777777" w:rsidR="0014661C" w:rsidRPr="00A001B4" w:rsidRDefault="0014661C" w:rsidP="0014661C">
      <w:pPr>
        <w:jc w:val="left"/>
      </w:pPr>
      <w:r w:rsidRPr="00A001B4">
        <w:t xml:space="preserve">· arhitectura </w:t>
      </w:r>
      <w:proofErr w:type="spellStart"/>
      <w:r w:rsidRPr="00A001B4">
        <w:t>aplicațională</w:t>
      </w:r>
      <w:proofErr w:type="spellEnd"/>
      <w:r w:rsidRPr="00A001B4">
        <w:t>;</w:t>
      </w:r>
    </w:p>
    <w:p w14:paraId="354BFBDC" w14:textId="77777777" w:rsidR="0014661C" w:rsidRPr="00A001B4" w:rsidRDefault="0014661C" w:rsidP="0014661C">
      <w:pPr>
        <w:jc w:val="left"/>
      </w:pPr>
      <w:r w:rsidRPr="00A001B4">
        <w:t>· arhitectura de integrare;</w:t>
      </w:r>
    </w:p>
    <w:p w14:paraId="3F09FBF7" w14:textId="77777777" w:rsidR="0014661C" w:rsidRPr="00A001B4" w:rsidRDefault="0014661C" w:rsidP="0014661C">
      <w:pPr>
        <w:jc w:val="left"/>
      </w:pPr>
      <w:r w:rsidRPr="00A001B4">
        <w:t>· model de date;</w:t>
      </w:r>
    </w:p>
    <w:p w14:paraId="7D1412C9" w14:textId="77777777" w:rsidR="0014661C" w:rsidRPr="00A001B4" w:rsidRDefault="0014661C" w:rsidP="0014661C">
      <w:pPr>
        <w:jc w:val="left"/>
      </w:pPr>
      <w:r w:rsidRPr="00A001B4">
        <w:t>· specificații API/interfețe;</w:t>
      </w:r>
    </w:p>
    <w:p w14:paraId="0621A3FB" w14:textId="77777777" w:rsidR="0014661C" w:rsidRPr="00A001B4" w:rsidRDefault="0014661C" w:rsidP="0014661C">
      <w:pPr>
        <w:jc w:val="left"/>
      </w:pPr>
      <w:r w:rsidRPr="00A001B4">
        <w:t>· specificații de securitate;</w:t>
      </w:r>
    </w:p>
    <w:p w14:paraId="539C8A81" w14:textId="77777777" w:rsidR="0014661C" w:rsidRPr="00A001B4" w:rsidRDefault="0014661C" w:rsidP="0014661C">
      <w:pPr>
        <w:jc w:val="left"/>
      </w:pPr>
      <w:r w:rsidRPr="00A001B4">
        <w:t>· specificații de audit și jurnalizare;</w:t>
      </w:r>
    </w:p>
    <w:p w14:paraId="377A6B27" w14:textId="77777777" w:rsidR="0014661C" w:rsidRPr="00A001B4" w:rsidRDefault="0014661C" w:rsidP="0014661C">
      <w:pPr>
        <w:jc w:val="left"/>
      </w:pPr>
      <w:r w:rsidRPr="00A001B4">
        <w:lastRenderedPageBreak/>
        <w:t>· specificații de configurare;</w:t>
      </w:r>
    </w:p>
    <w:p w14:paraId="6E6D8D68" w14:textId="77777777" w:rsidR="0014661C" w:rsidRPr="00A001B4" w:rsidRDefault="0014661C" w:rsidP="0014661C">
      <w:pPr>
        <w:jc w:val="left"/>
      </w:pPr>
      <w:r w:rsidRPr="00A001B4">
        <w:t>· plan de migrare;</w:t>
      </w:r>
    </w:p>
    <w:p w14:paraId="7BD6D19A" w14:textId="77777777" w:rsidR="0014661C" w:rsidRPr="00A001B4" w:rsidRDefault="0014661C" w:rsidP="0014661C">
      <w:pPr>
        <w:jc w:val="left"/>
      </w:pPr>
      <w:r w:rsidRPr="00A001B4">
        <w:t>· plan de testare;</w:t>
      </w:r>
    </w:p>
    <w:p w14:paraId="7B3406D7" w14:textId="77777777" w:rsidR="0014661C" w:rsidRPr="00A001B4" w:rsidRDefault="0014661C" w:rsidP="0014661C">
      <w:pPr>
        <w:jc w:val="left"/>
      </w:pPr>
      <w:r w:rsidRPr="00A001B4">
        <w:t>· actualizare matrice de trasabilitate.</w:t>
      </w:r>
    </w:p>
    <w:p w14:paraId="15F756BA" w14:textId="77777777" w:rsidR="0014661C" w:rsidRPr="00A001B4" w:rsidRDefault="0014661C" w:rsidP="0014661C">
      <w:pPr>
        <w:jc w:val="left"/>
      </w:pPr>
    </w:p>
    <w:p w14:paraId="4CC6D158" w14:textId="3A4C0616" w:rsidR="0014661C" w:rsidRPr="00A001B4" w:rsidRDefault="0014661C" w:rsidP="00812EF8">
      <w:pPr>
        <w:pStyle w:val="Heading1"/>
      </w:pPr>
      <w:r w:rsidRPr="00A001B4">
        <w:t>Metodologia de livrare, instalare și configurare hardware/software</w:t>
      </w:r>
    </w:p>
    <w:p w14:paraId="025A0A85" w14:textId="77777777" w:rsidR="0014661C" w:rsidRPr="00A001B4" w:rsidRDefault="0014661C" w:rsidP="0014661C">
      <w:pPr>
        <w:jc w:val="left"/>
      </w:pPr>
    </w:p>
    <w:p w14:paraId="535232DC" w14:textId="77777777" w:rsidR="0014661C" w:rsidRPr="00A001B4" w:rsidRDefault="0014661C" w:rsidP="0014661C">
      <w:pPr>
        <w:jc w:val="left"/>
      </w:pPr>
      <w:r w:rsidRPr="00A001B4">
        <w:t>Activitatea de livrare, instalare, configurare și punere în funcțiune a componentelor hardware și software se va realiza în corelare cu arhitectura aprobată, cu cerințele tehnice din Caietul de Sarcini și cu regulile aplicabile mediului Cloud-ului Guvernamental.</w:t>
      </w:r>
    </w:p>
    <w:p w14:paraId="2EC441FA" w14:textId="77777777" w:rsidR="0014661C" w:rsidRPr="00A001B4" w:rsidRDefault="0014661C" w:rsidP="0014661C">
      <w:pPr>
        <w:jc w:val="left"/>
      </w:pPr>
      <w:r w:rsidRPr="00A001B4">
        <w:t>Această etapă nu este tratată ca o activitate logistică separată de proiect, ci ca o condiție tehnică pentru dezvoltare, testare, integrare, migrare și punere în producție.</w:t>
      </w:r>
    </w:p>
    <w:p w14:paraId="3A23D10A" w14:textId="77777777" w:rsidR="0014661C" w:rsidRPr="00A001B4" w:rsidRDefault="0014661C" w:rsidP="0014661C">
      <w:pPr>
        <w:jc w:val="left"/>
      </w:pPr>
    </w:p>
    <w:p w14:paraId="0B172F79" w14:textId="77777777" w:rsidR="0014661C" w:rsidRPr="00A001B4" w:rsidRDefault="0014661C" w:rsidP="0014661C">
      <w:pPr>
        <w:jc w:val="left"/>
      </w:pPr>
      <w:r w:rsidRPr="00A001B4">
        <w:t>Activități principale:</w:t>
      </w:r>
    </w:p>
    <w:p w14:paraId="6CF83A71" w14:textId="77777777" w:rsidR="0014661C" w:rsidRPr="00A001B4" w:rsidRDefault="0014661C" w:rsidP="0014661C">
      <w:pPr>
        <w:jc w:val="left"/>
      </w:pPr>
      <w:r w:rsidRPr="00A001B4">
        <w:t xml:space="preserve">· verificarea </w:t>
      </w:r>
      <w:proofErr w:type="spellStart"/>
      <w:r w:rsidRPr="00A001B4">
        <w:t>prerechizitelor</w:t>
      </w:r>
      <w:proofErr w:type="spellEnd"/>
      <w:r w:rsidRPr="00A001B4">
        <w:t xml:space="preserve"> tehnice;</w:t>
      </w:r>
    </w:p>
    <w:p w14:paraId="09E6F5B8" w14:textId="77777777" w:rsidR="0014661C" w:rsidRPr="00A001B4" w:rsidRDefault="0014661C" w:rsidP="0014661C">
      <w:pPr>
        <w:jc w:val="left"/>
      </w:pPr>
      <w:r w:rsidRPr="00A001B4">
        <w:t>· verificarea condițiilor de instalare/configurare;</w:t>
      </w:r>
    </w:p>
    <w:p w14:paraId="7C6D4046" w14:textId="77777777" w:rsidR="0014661C" w:rsidRPr="00A001B4" w:rsidRDefault="0014661C" w:rsidP="0014661C">
      <w:pPr>
        <w:jc w:val="left"/>
      </w:pPr>
      <w:r w:rsidRPr="00A001B4">
        <w:t>· livrarea componentelor prevăzute contractual;</w:t>
      </w:r>
    </w:p>
    <w:p w14:paraId="0647B29F" w14:textId="77777777" w:rsidR="0014661C" w:rsidRPr="00A001B4" w:rsidRDefault="0014661C" w:rsidP="0014661C">
      <w:pPr>
        <w:jc w:val="left"/>
      </w:pPr>
      <w:r w:rsidRPr="00A001B4">
        <w:t>· instalarea componentelor software de bază;</w:t>
      </w:r>
    </w:p>
    <w:p w14:paraId="079C348A" w14:textId="77777777" w:rsidR="0014661C" w:rsidRPr="00A001B4" w:rsidRDefault="0014661C" w:rsidP="0014661C">
      <w:pPr>
        <w:jc w:val="left"/>
      </w:pPr>
      <w:r w:rsidRPr="00A001B4">
        <w:t>· configurarea mediilor necesare;</w:t>
      </w:r>
    </w:p>
    <w:p w14:paraId="0E983D25" w14:textId="77777777" w:rsidR="0014661C" w:rsidRPr="00A001B4" w:rsidRDefault="0014661C" w:rsidP="0014661C">
      <w:pPr>
        <w:jc w:val="left"/>
      </w:pPr>
      <w:r w:rsidRPr="00A001B4">
        <w:t>· verificarea accesului și comunicațiilor;</w:t>
      </w:r>
    </w:p>
    <w:p w14:paraId="016E71F6" w14:textId="77777777" w:rsidR="0014661C" w:rsidRPr="00A001B4" w:rsidRDefault="0014661C" w:rsidP="0014661C">
      <w:pPr>
        <w:jc w:val="left"/>
      </w:pPr>
      <w:r w:rsidRPr="00A001B4">
        <w:t>· configurarea parametrilor tehnici relevanți;</w:t>
      </w:r>
    </w:p>
    <w:p w14:paraId="0516A2B8" w14:textId="77777777" w:rsidR="0014661C" w:rsidRPr="00A001B4" w:rsidRDefault="0014661C" w:rsidP="0014661C">
      <w:pPr>
        <w:jc w:val="left"/>
      </w:pPr>
      <w:r w:rsidRPr="00A001B4">
        <w:t>· verificarea componentelor instalate;</w:t>
      </w:r>
    </w:p>
    <w:p w14:paraId="506D10BC" w14:textId="77777777" w:rsidR="0014661C" w:rsidRPr="00A001B4" w:rsidRDefault="0014661C" w:rsidP="0014661C">
      <w:pPr>
        <w:jc w:val="left"/>
      </w:pPr>
      <w:r w:rsidRPr="00A001B4">
        <w:t>· documentarea configurațiilor;</w:t>
      </w:r>
    </w:p>
    <w:p w14:paraId="0327E1DD" w14:textId="77777777" w:rsidR="0014661C" w:rsidRPr="00A001B4" w:rsidRDefault="0014661C" w:rsidP="0014661C">
      <w:pPr>
        <w:jc w:val="left"/>
      </w:pPr>
      <w:r w:rsidRPr="00A001B4">
        <w:t>· remedierea neconformităților de instalare/configurare, dacă apar.</w:t>
      </w:r>
    </w:p>
    <w:p w14:paraId="2C107C2E" w14:textId="77777777" w:rsidR="0014661C" w:rsidRPr="00A001B4" w:rsidRDefault="0014661C" w:rsidP="0014661C">
      <w:pPr>
        <w:jc w:val="left"/>
      </w:pPr>
    </w:p>
    <w:p w14:paraId="0F78C097" w14:textId="77777777" w:rsidR="0014661C" w:rsidRPr="00A001B4" w:rsidRDefault="0014661C" w:rsidP="0014661C">
      <w:pPr>
        <w:jc w:val="left"/>
      </w:pPr>
      <w:r w:rsidRPr="00A001B4">
        <w:t>Date de intrare:</w:t>
      </w:r>
    </w:p>
    <w:p w14:paraId="4246236B" w14:textId="77777777" w:rsidR="0014661C" w:rsidRPr="00A001B4" w:rsidRDefault="0014661C" w:rsidP="0014661C">
      <w:pPr>
        <w:jc w:val="left"/>
      </w:pPr>
      <w:r w:rsidRPr="00A001B4">
        <w:t>· specificații tehnice aprobate;</w:t>
      </w:r>
    </w:p>
    <w:p w14:paraId="17C9A9D3" w14:textId="77777777" w:rsidR="0014661C" w:rsidRPr="00A001B4" w:rsidRDefault="0014661C" w:rsidP="0014661C">
      <w:pPr>
        <w:jc w:val="left"/>
      </w:pPr>
      <w:r w:rsidRPr="00A001B4">
        <w:t>· arhitectura sistemului;</w:t>
      </w:r>
    </w:p>
    <w:p w14:paraId="2E84B0FC" w14:textId="77777777" w:rsidR="0014661C" w:rsidRPr="00A001B4" w:rsidRDefault="0014661C" w:rsidP="0014661C">
      <w:pPr>
        <w:jc w:val="left"/>
      </w:pPr>
      <w:r w:rsidRPr="00A001B4">
        <w:t>· cerințe de infrastructură;</w:t>
      </w:r>
    </w:p>
    <w:p w14:paraId="33868944" w14:textId="77777777" w:rsidR="0014661C" w:rsidRPr="00A001B4" w:rsidRDefault="0014661C" w:rsidP="0014661C">
      <w:pPr>
        <w:jc w:val="left"/>
      </w:pPr>
      <w:r w:rsidRPr="00A001B4">
        <w:t>· cerințe de securitate;</w:t>
      </w:r>
    </w:p>
    <w:p w14:paraId="4B4CC7C0" w14:textId="77777777" w:rsidR="0014661C" w:rsidRPr="00A001B4" w:rsidRDefault="0014661C" w:rsidP="0014661C">
      <w:pPr>
        <w:jc w:val="left"/>
      </w:pPr>
      <w:r w:rsidRPr="00A001B4">
        <w:t>· componente hardware/software livrabile;</w:t>
      </w:r>
    </w:p>
    <w:p w14:paraId="5B97E69E" w14:textId="77777777" w:rsidR="0014661C" w:rsidRPr="00A001B4" w:rsidRDefault="0014661C" w:rsidP="0014661C">
      <w:pPr>
        <w:jc w:val="left"/>
      </w:pPr>
      <w:r w:rsidRPr="00A001B4">
        <w:t>· licențe aplicabile, conform Contractului;</w:t>
      </w:r>
    </w:p>
    <w:p w14:paraId="6D771B61" w14:textId="77777777" w:rsidR="0014661C" w:rsidRPr="00A001B4" w:rsidRDefault="0014661C" w:rsidP="0014661C">
      <w:pPr>
        <w:jc w:val="left"/>
      </w:pPr>
      <w:r w:rsidRPr="00A001B4">
        <w:t>· accesuri și aprobări necesare;</w:t>
      </w:r>
    </w:p>
    <w:p w14:paraId="0D624C3B" w14:textId="77777777" w:rsidR="0014661C" w:rsidRPr="00A001B4" w:rsidRDefault="0014661C" w:rsidP="0014661C">
      <w:pPr>
        <w:jc w:val="left"/>
      </w:pPr>
      <w:r w:rsidRPr="00A001B4">
        <w:t>· proceduri și politici aplicabile mediului Cloud Guvernamental.</w:t>
      </w:r>
    </w:p>
    <w:p w14:paraId="0F132DCE" w14:textId="77777777" w:rsidR="0014661C" w:rsidRPr="00A001B4" w:rsidRDefault="0014661C" w:rsidP="0014661C">
      <w:pPr>
        <w:jc w:val="left"/>
      </w:pPr>
    </w:p>
    <w:p w14:paraId="6DD0FE6A" w14:textId="77777777" w:rsidR="0014661C" w:rsidRPr="00A001B4" w:rsidRDefault="0014661C" w:rsidP="0014661C">
      <w:pPr>
        <w:jc w:val="left"/>
      </w:pPr>
      <w:r w:rsidRPr="00A001B4">
        <w:t>Date de ieșire / livrabile:</w:t>
      </w:r>
    </w:p>
    <w:p w14:paraId="456AD8E1" w14:textId="77777777" w:rsidR="0014661C" w:rsidRPr="00A001B4" w:rsidRDefault="0014661C" w:rsidP="0014661C">
      <w:pPr>
        <w:jc w:val="left"/>
      </w:pPr>
      <w:r w:rsidRPr="00A001B4">
        <w:t>· raport de livrare;</w:t>
      </w:r>
    </w:p>
    <w:p w14:paraId="2F0F17BD" w14:textId="77777777" w:rsidR="0014661C" w:rsidRPr="00A001B4" w:rsidRDefault="0014661C" w:rsidP="0014661C">
      <w:pPr>
        <w:jc w:val="left"/>
      </w:pPr>
      <w:r w:rsidRPr="00A001B4">
        <w:t>· raport de instalare;</w:t>
      </w:r>
    </w:p>
    <w:p w14:paraId="710E8BFE" w14:textId="77777777" w:rsidR="0014661C" w:rsidRPr="00A001B4" w:rsidRDefault="0014661C" w:rsidP="0014661C">
      <w:pPr>
        <w:jc w:val="left"/>
      </w:pPr>
      <w:r w:rsidRPr="00A001B4">
        <w:t>· raport de configurare;</w:t>
      </w:r>
    </w:p>
    <w:p w14:paraId="561D8369" w14:textId="77777777" w:rsidR="0014661C" w:rsidRPr="00A001B4" w:rsidRDefault="0014661C" w:rsidP="0014661C">
      <w:pPr>
        <w:jc w:val="left"/>
      </w:pPr>
      <w:r w:rsidRPr="00A001B4">
        <w:t>· inventar componente instalate/configurate;</w:t>
      </w:r>
    </w:p>
    <w:p w14:paraId="454741F7" w14:textId="77777777" w:rsidR="0014661C" w:rsidRPr="00A001B4" w:rsidRDefault="0014661C" w:rsidP="0014661C">
      <w:pPr>
        <w:jc w:val="left"/>
      </w:pPr>
      <w:r w:rsidRPr="00A001B4">
        <w:t>· checklist de verificare tehnică;</w:t>
      </w:r>
    </w:p>
    <w:p w14:paraId="59BA6D02" w14:textId="77777777" w:rsidR="0014661C" w:rsidRPr="00A001B4" w:rsidRDefault="0014661C" w:rsidP="0014661C">
      <w:pPr>
        <w:jc w:val="left"/>
      </w:pPr>
      <w:r w:rsidRPr="00A001B4">
        <w:lastRenderedPageBreak/>
        <w:t>· documentație de instalare și configurare;</w:t>
      </w:r>
    </w:p>
    <w:p w14:paraId="5FF4BC1E" w14:textId="77777777" w:rsidR="0014661C" w:rsidRPr="00A001B4" w:rsidRDefault="0014661C" w:rsidP="0014661C">
      <w:pPr>
        <w:jc w:val="left"/>
      </w:pPr>
      <w:r w:rsidRPr="00A001B4">
        <w:t>· actualizare documentație tehnică.</w:t>
      </w:r>
    </w:p>
    <w:p w14:paraId="4AE1B54C" w14:textId="77777777" w:rsidR="0014661C" w:rsidRPr="00A001B4" w:rsidRDefault="0014661C" w:rsidP="0014661C">
      <w:pPr>
        <w:jc w:val="left"/>
      </w:pPr>
    </w:p>
    <w:p w14:paraId="4FF4FBC0" w14:textId="4B827C05" w:rsidR="0014661C" w:rsidRPr="00A001B4" w:rsidRDefault="0014661C" w:rsidP="00812EF8">
      <w:pPr>
        <w:pStyle w:val="Heading1"/>
      </w:pPr>
      <w:r w:rsidRPr="00A001B4">
        <w:t>Metodologia de dezvoltare, configurare și integrare software</w:t>
      </w:r>
    </w:p>
    <w:p w14:paraId="046AD81C" w14:textId="77777777" w:rsidR="0014661C" w:rsidRPr="00A001B4" w:rsidRDefault="0014661C" w:rsidP="0014661C">
      <w:pPr>
        <w:jc w:val="left"/>
      </w:pPr>
    </w:p>
    <w:p w14:paraId="11F1581B" w14:textId="77777777" w:rsidR="0014661C" w:rsidRPr="00A001B4" w:rsidRDefault="0014661C" w:rsidP="0014661C">
      <w:pPr>
        <w:jc w:val="left"/>
      </w:pPr>
      <w:r w:rsidRPr="00A001B4">
        <w:t>Dezvoltarea, configurarea și integrarea componentelor software se vor realiza iterativ-incremental, pe baza cerințelor aprobate, a specificațiilor funcționale și tehnice, a arhitecturii sistemului și a criteriilor de acceptanță.</w:t>
      </w:r>
    </w:p>
    <w:p w14:paraId="5AFA064D" w14:textId="77777777" w:rsidR="0014661C" w:rsidRPr="00A001B4" w:rsidRDefault="0014661C" w:rsidP="0014661C">
      <w:pPr>
        <w:jc w:val="left"/>
      </w:pPr>
      <w:r w:rsidRPr="00A001B4">
        <w:t>Metodologia aplicată va urmări livrarea progresivă de componente funcționale, verificabile și trasabile. Fiecare increment de dezvoltare va avea o arie clară, cerințe asociate, activități de implementare, verificări interne și actualizare documentară.</w:t>
      </w:r>
    </w:p>
    <w:p w14:paraId="44D090EA" w14:textId="77777777" w:rsidR="0014661C" w:rsidRPr="00A001B4" w:rsidRDefault="0014661C" w:rsidP="0014661C">
      <w:pPr>
        <w:jc w:val="left"/>
      </w:pPr>
    </w:p>
    <w:p w14:paraId="10542BCA" w14:textId="77777777" w:rsidR="0014661C" w:rsidRPr="00A001B4" w:rsidRDefault="0014661C" w:rsidP="0014661C">
      <w:pPr>
        <w:jc w:val="left"/>
      </w:pPr>
      <w:r w:rsidRPr="00A001B4">
        <w:t>Activități principale:</w:t>
      </w:r>
    </w:p>
    <w:p w14:paraId="6706D23A" w14:textId="77777777" w:rsidR="0014661C" w:rsidRPr="00A001B4" w:rsidRDefault="0014661C" w:rsidP="0014661C">
      <w:pPr>
        <w:jc w:val="left"/>
      </w:pPr>
      <w:r w:rsidRPr="00A001B4">
        <w:t>· organizarea cerințelor în loturi/iterații de implementare;</w:t>
      </w:r>
    </w:p>
    <w:p w14:paraId="0BBBF116" w14:textId="77777777" w:rsidR="0014661C" w:rsidRPr="00A001B4" w:rsidRDefault="0014661C" w:rsidP="0014661C">
      <w:pPr>
        <w:jc w:val="left"/>
      </w:pPr>
      <w:r w:rsidRPr="00A001B4">
        <w:t>· configurarea componentelor software;</w:t>
      </w:r>
    </w:p>
    <w:p w14:paraId="441C8FB1" w14:textId="77777777" w:rsidR="0014661C" w:rsidRPr="00A001B4" w:rsidRDefault="0014661C" w:rsidP="0014661C">
      <w:pPr>
        <w:jc w:val="left"/>
      </w:pPr>
      <w:r w:rsidRPr="00A001B4">
        <w:t>· dezvoltarea componentelor specifice;</w:t>
      </w:r>
    </w:p>
    <w:p w14:paraId="16C143B5" w14:textId="77777777" w:rsidR="0014661C" w:rsidRPr="00A001B4" w:rsidRDefault="0014661C" w:rsidP="0014661C">
      <w:pPr>
        <w:jc w:val="left"/>
      </w:pPr>
      <w:r w:rsidRPr="00A001B4">
        <w:t>· implementarea fluxurilor funcționale;</w:t>
      </w:r>
    </w:p>
    <w:p w14:paraId="0F4F3865" w14:textId="77777777" w:rsidR="0014661C" w:rsidRPr="00A001B4" w:rsidRDefault="0014661C" w:rsidP="0014661C">
      <w:pPr>
        <w:jc w:val="left"/>
      </w:pPr>
      <w:r w:rsidRPr="00A001B4">
        <w:t>· implementarea rolurilor și drepturilor de acces;</w:t>
      </w:r>
    </w:p>
    <w:p w14:paraId="6D3332A9" w14:textId="77777777" w:rsidR="0014661C" w:rsidRPr="00A001B4" w:rsidRDefault="0014661C" w:rsidP="0014661C">
      <w:pPr>
        <w:jc w:val="left"/>
      </w:pPr>
      <w:r w:rsidRPr="00A001B4">
        <w:t>· implementarea regulilor de business;</w:t>
      </w:r>
    </w:p>
    <w:p w14:paraId="602B7188" w14:textId="77777777" w:rsidR="0014661C" w:rsidRPr="00A001B4" w:rsidRDefault="0014661C" w:rsidP="0014661C">
      <w:pPr>
        <w:jc w:val="left"/>
      </w:pPr>
      <w:r w:rsidRPr="00A001B4">
        <w:t>· dezvoltarea/configurarea interfețelor;</w:t>
      </w:r>
    </w:p>
    <w:p w14:paraId="7DAF5D39" w14:textId="77777777" w:rsidR="0014661C" w:rsidRPr="00A001B4" w:rsidRDefault="0014661C" w:rsidP="0014661C">
      <w:pPr>
        <w:jc w:val="left"/>
      </w:pPr>
      <w:r w:rsidRPr="00A001B4">
        <w:t>· integrarea componentelor SIDISVA;</w:t>
      </w:r>
    </w:p>
    <w:p w14:paraId="4B984659" w14:textId="77777777" w:rsidR="0014661C" w:rsidRPr="00A001B4" w:rsidRDefault="0014661C" w:rsidP="0014661C">
      <w:pPr>
        <w:jc w:val="left"/>
      </w:pPr>
      <w:r w:rsidRPr="00A001B4">
        <w:t>· integrarea cu sisteme externe, în funcție de specificațiile disponibile și aprobate;</w:t>
      </w:r>
    </w:p>
    <w:p w14:paraId="2BCF9AE0" w14:textId="77777777" w:rsidR="0014661C" w:rsidRPr="00A001B4" w:rsidRDefault="0014661C" w:rsidP="0014661C">
      <w:pPr>
        <w:jc w:val="left"/>
      </w:pPr>
      <w:r w:rsidRPr="00A001B4">
        <w:t>· implementarea mecanismelor de jurnalizare și audit;</w:t>
      </w:r>
    </w:p>
    <w:p w14:paraId="56755558" w14:textId="77777777" w:rsidR="0014661C" w:rsidRPr="00A001B4" w:rsidRDefault="0014661C" w:rsidP="0014661C">
      <w:pPr>
        <w:jc w:val="left"/>
      </w:pPr>
      <w:r w:rsidRPr="00A001B4">
        <w:t>· implementarea cerințelor de securitate;</w:t>
      </w:r>
    </w:p>
    <w:p w14:paraId="6E58063B" w14:textId="77777777" w:rsidR="0014661C" w:rsidRPr="00A001B4" w:rsidRDefault="0014661C" w:rsidP="0014661C">
      <w:pPr>
        <w:jc w:val="left"/>
      </w:pPr>
      <w:r w:rsidRPr="00A001B4">
        <w:t>· testarea internă;</w:t>
      </w:r>
    </w:p>
    <w:p w14:paraId="41F3E98A" w14:textId="77777777" w:rsidR="0014661C" w:rsidRPr="00A001B4" w:rsidRDefault="0014661C" w:rsidP="0014661C">
      <w:pPr>
        <w:jc w:val="left"/>
      </w:pPr>
      <w:r w:rsidRPr="00A001B4">
        <w:t>· remedierea defectelor;</w:t>
      </w:r>
    </w:p>
    <w:p w14:paraId="45532062" w14:textId="77777777" w:rsidR="0014661C" w:rsidRPr="00A001B4" w:rsidRDefault="0014661C" w:rsidP="0014661C">
      <w:pPr>
        <w:jc w:val="left"/>
      </w:pPr>
      <w:r w:rsidRPr="00A001B4">
        <w:t>· pregătirea livrărilor intermediare;</w:t>
      </w:r>
    </w:p>
    <w:p w14:paraId="210E33DC" w14:textId="77777777" w:rsidR="0014661C" w:rsidRPr="00A001B4" w:rsidRDefault="0014661C" w:rsidP="0014661C">
      <w:pPr>
        <w:jc w:val="left"/>
      </w:pPr>
      <w:r w:rsidRPr="00A001B4">
        <w:t>· actualizarea documentației tehnice.</w:t>
      </w:r>
    </w:p>
    <w:p w14:paraId="38E833BF" w14:textId="77777777" w:rsidR="0014661C" w:rsidRPr="00A001B4" w:rsidRDefault="0014661C" w:rsidP="0014661C">
      <w:pPr>
        <w:jc w:val="left"/>
      </w:pPr>
    </w:p>
    <w:p w14:paraId="3F160266" w14:textId="77777777" w:rsidR="0014661C" w:rsidRPr="00A001B4" w:rsidRDefault="0014661C" w:rsidP="0014661C">
      <w:pPr>
        <w:jc w:val="left"/>
      </w:pPr>
      <w:r w:rsidRPr="00A001B4">
        <w:t>Date de intrare:</w:t>
      </w:r>
    </w:p>
    <w:p w14:paraId="67858B3D" w14:textId="77777777" w:rsidR="0014661C" w:rsidRPr="00A001B4" w:rsidRDefault="0014661C" w:rsidP="0014661C">
      <w:pPr>
        <w:jc w:val="left"/>
      </w:pPr>
      <w:r w:rsidRPr="00A001B4">
        <w:t>· specificații funcționale aprobate;</w:t>
      </w:r>
    </w:p>
    <w:p w14:paraId="093BA29E" w14:textId="77777777" w:rsidR="0014661C" w:rsidRPr="00A001B4" w:rsidRDefault="0014661C" w:rsidP="0014661C">
      <w:pPr>
        <w:jc w:val="left"/>
      </w:pPr>
      <w:r w:rsidRPr="00A001B4">
        <w:t>· specificații tehnice aprobate;</w:t>
      </w:r>
    </w:p>
    <w:p w14:paraId="4FDA39C0" w14:textId="77777777" w:rsidR="0014661C" w:rsidRPr="00A001B4" w:rsidRDefault="0014661C" w:rsidP="0014661C">
      <w:pPr>
        <w:jc w:val="left"/>
      </w:pPr>
      <w:r w:rsidRPr="00A001B4">
        <w:t>· arhitectura sistemului;</w:t>
      </w:r>
    </w:p>
    <w:p w14:paraId="01E656FE" w14:textId="77777777" w:rsidR="0014661C" w:rsidRPr="00A001B4" w:rsidRDefault="0014661C" w:rsidP="0014661C">
      <w:pPr>
        <w:jc w:val="left"/>
      </w:pPr>
      <w:r w:rsidRPr="00A001B4">
        <w:t>· modelul de date;</w:t>
      </w:r>
    </w:p>
    <w:p w14:paraId="7CA3F263" w14:textId="77777777" w:rsidR="0014661C" w:rsidRPr="00A001B4" w:rsidRDefault="0014661C" w:rsidP="0014661C">
      <w:pPr>
        <w:jc w:val="left"/>
      </w:pPr>
      <w:r w:rsidRPr="00A001B4">
        <w:t>· specificații API/interfețe;</w:t>
      </w:r>
    </w:p>
    <w:p w14:paraId="3896AEF0" w14:textId="77777777" w:rsidR="0014661C" w:rsidRPr="00A001B4" w:rsidRDefault="0014661C" w:rsidP="0014661C">
      <w:pPr>
        <w:jc w:val="left"/>
      </w:pPr>
      <w:r w:rsidRPr="00A001B4">
        <w:t>· cerințe de securitate;</w:t>
      </w:r>
    </w:p>
    <w:p w14:paraId="07C1F80B" w14:textId="77777777" w:rsidR="0014661C" w:rsidRPr="00A001B4" w:rsidRDefault="0014661C" w:rsidP="0014661C">
      <w:pPr>
        <w:jc w:val="left"/>
      </w:pPr>
      <w:r w:rsidRPr="00A001B4">
        <w:t>· criterii de acceptanță;</w:t>
      </w:r>
    </w:p>
    <w:p w14:paraId="37558315" w14:textId="77777777" w:rsidR="0014661C" w:rsidRPr="00A001B4" w:rsidRDefault="0014661C" w:rsidP="0014661C">
      <w:pPr>
        <w:jc w:val="left"/>
      </w:pPr>
      <w:r w:rsidRPr="00A001B4">
        <w:t>· plan de testare;</w:t>
      </w:r>
    </w:p>
    <w:p w14:paraId="6692823C" w14:textId="77777777" w:rsidR="0014661C" w:rsidRPr="00A001B4" w:rsidRDefault="0014661C" w:rsidP="0014661C">
      <w:pPr>
        <w:jc w:val="left"/>
      </w:pPr>
      <w:r w:rsidRPr="00A001B4">
        <w:t>· matrice de trasabilitate;</w:t>
      </w:r>
    </w:p>
    <w:p w14:paraId="1D9B2E30" w14:textId="77777777" w:rsidR="0014661C" w:rsidRPr="00A001B4" w:rsidRDefault="0014661C" w:rsidP="0014661C">
      <w:pPr>
        <w:jc w:val="left"/>
      </w:pPr>
      <w:r w:rsidRPr="00A001B4">
        <w:t>· medii tehnice disponibile.</w:t>
      </w:r>
    </w:p>
    <w:p w14:paraId="65479A9D" w14:textId="77777777" w:rsidR="0014661C" w:rsidRPr="00A001B4" w:rsidRDefault="0014661C" w:rsidP="0014661C">
      <w:pPr>
        <w:jc w:val="left"/>
      </w:pPr>
    </w:p>
    <w:p w14:paraId="07035533" w14:textId="77777777" w:rsidR="0014661C" w:rsidRPr="00A001B4" w:rsidRDefault="0014661C" w:rsidP="0014661C">
      <w:pPr>
        <w:jc w:val="left"/>
      </w:pPr>
      <w:r w:rsidRPr="00A001B4">
        <w:lastRenderedPageBreak/>
        <w:t>Date de ieșire / livrabile:</w:t>
      </w:r>
    </w:p>
    <w:p w14:paraId="5B46D15C" w14:textId="77777777" w:rsidR="0014661C" w:rsidRPr="00A001B4" w:rsidRDefault="0014661C" w:rsidP="0014661C">
      <w:pPr>
        <w:jc w:val="left"/>
      </w:pPr>
      <w:r w:rsidRPr="00A001B4">
        <w:t>· componente software dezvoltate/configurate;</w:t>
      </w:r>
    </w:p>
    <w:p w14:paraId="46DA9043" w14:textId="77777777" w:rsidR="0014661C" w:rsidRPr="00A001B4" w:rsidRDefault="0014661C" w:rsidP="0014661C">
      <w:pPr>
        <w:jc w:val="left"/>
      </w:pPr>
      <w:r w:rsidRPr="00A001B4">
        <w:t>· interfețe/API-uri implementate;</w:t>
      </w:r>
    </w:p>
    <w:p w14:paraId="49DD2C03" w14:textId="77777777" w:rsidR="0014661C" w:rsidRPr="00A001B4" w:rsidRDefault="0014661C" w:rsidP="0014661C">
      <w:pPr>
        <w:jc w:val="left"/>
      </w:pPr>
      <w:r w:rsidRPr="00A001B4">
        <w:t>· configurări funcționale;</w:t>
      </w:r>
    </w:p>
    <w:p w14:paraId="44EE487B" w14:textId="77777777" w:rsidR="0014661C" w:rsidRPr="00A001B4" w:rsidRDefault="0014661C" w:rsidP="0014661C">
      <w:pPr>
        <w:jc w:val="left"/>
      </w:pPr>
      <w:r w:rsidRPr="00A001B4">
        <w:t>· configurări de securitate;</w:t>
      </w:r>
    </w:p>
    <w:p w14:paraId="045F64EA" w14:textId="77777777" w:rsidR="0014661C" w:rsidRPr="00A001B4" w:rsidRDefault="0014661C" w:rsidP="0014661C">
      <w:pPr>
        <w:jc w:val="left"/>
      </w:pPr>
      <w:r w:rsidRPr="00A001B4">
        <w:t>· mecanisme de audit implementate;</w:t>
      </w:r>
    </w:p>
    <w:p w14:paraId="5AAF0A65" w14:textId="77777777" w:rsidR="0014661C" w:rsidRPr="00A001B4" w:rsidRDefault="0014661C" w:rsidP="0014661C">
      <w:pPr>
        <w:jc w:val="left"/>
      </w:pPr>
      <w:r w:rsidRPr="00A001B4">
        <w:t xml:space="preserve">· </w:t>
      </w:r>
      <w:proofErr w:type="spellStart"/>
      <w:r w:rsidRPr="00A001B4">
        <w:t>build</w:t>
      </w:r>
      <w:proofErr w:type="spellEnd"/>
      <w:r w:rsidRPr="00A001B4">
        <w:t>-uri/pachete de livrare;</w:t>
      </w:r>
    </w:p>
    <w:p w14:paraId="082EB709" w14:textId="77777777" w:rsidR="0014661C" w:rsidRPr="00A001B4" w:rsidRDefault="0014661C" w:rsidP="0014661C">
      <w:pPr>
        <w:jc w:val="left"/>
      </w:pPr>
      <w:r w:rsidRPr="00A001B4">
        <w:t>· rapoarte de testare internă;</w:t>
      </w:r>
    </w:p>
    <w:p w14:paraId="03308ECB" w14:textId="77777777" w:rsidR="0014661C" w:rsidRPr="00A001B4" w:rsidRDefault="0014661C" w:rsidP="0014661C">
      <w:pPr>
        <w:jc w:val="left"/>
      </w:pPr>
      <w:r w:rsidRPr="00A001B4">
        <w:t>· registru defecte;</w:t>
      </w:r>
    </w:p>
    <w:p w14:paraId="78E2AFE6" w14:textId="77777777" w:rsidR="0014661C" w:rsidRPr="00A001B4" w:rsidRDefault="0014661C" w:rsidP="0014661C">
      <w:pPr>
        <w:jc w:val="left"/>
      </w:pPr>
      <w:r w:rsidRPr="00A001B4">
        <w:t>· note de versiune;</w:t>
      </w:r>
    </w:p>
    <w:p w14:paraId="2B830691" w14:textId="77777777" w:rsidR="0014661C" w:rsidRPr="00A001B4" w:rsidRDefault="0014661C" w:rsidP="0014661C">
      <w:pPr>
        <w:jc w:val="left"/>
      </w:pPr>
      <w:r w:rsidRPr="00A001B4">
        <w:t>· documentație tehnică actualizată;</w:t>
      </w:r>
    </w:p>
    <w:p w14:paraId="5C9FA464" w14:textId="77777777" w:rsidR="0014661C" w:rsidRPr="00A001B4" w:rsidRDefault="0014661C" w:rsidP="0014661C">
      <w:pPr>
        <w:jc w:val="left"/>
      </w:pPr>
      <w:r w:rsidRPr="00A001B4">
        <w:t>· matrice de trasabilitate actualizată.</w:t>
      </w:r>
    </w:p>
    <w:p w14:paraId="7372879C" w14:textId="77777777" w:rsidR="0014661C" w:rsidRPr="00A001B4" w:rsidRDefault="0014661C" w:rsidP="0014661C">
      <w:pPr>
        <w:jc w:val="left"/>
      </w:pPr>
    </w:p>
    <w:p w14:paraId="0BC97279" w14:textId="481F9E89" w:rsidR="0014661C" w:rsidRPr="00A001B4" w:rsidRDefault="0014661C" w:rsidP="00812EF8">
      <w:pPr>
        <w:pStyle w:val="Heading1"/>
      </w:pPr>
      <w:r w:rsidRPr="00A001B4">
        <w:t>Metodologia de integrare</w:t>
      </w:r>
    </w:p>
    <w:p w14:paraId="4A3936BE" w14:textId="77777777" w:rsidR="0014661C" w:rsidRPr="00A001B4" w:rsidRDefault="0014661C" w:rsidP="0014661C">
      <w:pPr>
        <w:jc w:val="left"/>
      </w:pPr>
    </w:p>
    <w:p w14:paraId="0FF5E600" w14:textId="77777777" w:rsidR="0014661C" w:rsidRPr="00A001B4" w:rsidRDefault="0014661C" w:rsidP="0014661C">
      <w:pPr>
        <w:jc w:val="left"/>
      </w:pPr>
      <w:r w:rsidRPr="00A001B4">
        <w:t>Integrarea va fi abordată ca activitate transversală, corelată cu analiza, proiectarea, dezvoltarea, testarea și punerea în producție. Având în vedere cerințele privind interoperabilitatea și integrarea cu sisteme partenere, integrarea va fi realizată pe baza unor specificații aprobate și a unor scenarii de testare dedicate.</w:t>
      </w:r>
    </w:p>
    <w:p w14:paraId="678552B5" w14:textId="77777777" w:rsidR="0014661C" w:rsidRPr="00A001B4" w:rsidRDefault="0014661C" w:rsidP="0014661C">
      <w:pPr>
        <w:jc w:val="left"/>
      </w:pPr>
    </w:p>
    <w:p w14:paraId="00C2D940" w14:textId="77777777" w:rsidR="0014661C" w:rsidRPr="00A001B4" w:rsidRDefault="0014661C" w:rsidP="0014661C">
      <w:pPr>
        <w:jc w:val="left"/>
      </w:pPr>
      <w:r w:rsidRPr="00A001B4">
        <w:t>Activități principale:</w:t>
      </w:r>
    </w:p>
    <w:p w14:paraId="1D0CE19F" w14:textId="77777777" w:rsidR="0014661C" w:rsidRPr="00A001B4" w:rsidRDefault="0014661C" w:rsidP="0014661C">
      <w:pPr>
        <w:jc w:val="left"/>
      </w:pPr>
      <w:r w:rsidRPr="00A001B4">
        <w:t>· identificarea sistemelor și fluxurilor de date vizate;</w:t>
      </w:r>
    </w:p>
    <w:p w14:paraId="123863A3" w14:textId="77777777" w:rsidR="0014661C" w:rsidRPr="00A001B4" w:rsidRDefault="0014661C" w:rsidP="0014661C">
      <w:pPr>
        <w:jc w:val="left"/>
      </w:pPr>
      <w:r w:rsidRPr="00A001B4">
        <w:t>· analizarea cerințelor de schimb de date;</w:t>
      </w:r>
    </w:p>
    <w:p w14:paraId="185313A6" w14:textId="77777777" w:rsidR="0014661C" w:rsidRPr="00A001B4" w:rsidRDefault="0014661C" w:rsidP="0014661C">
      <w:pPr>
        <w:jc w:val="left"/>
      </w:pPr>
      <w:r w:rsidRPr="00A001B4">
        <w:t>· stabilirea responsabilităților tehnice și operaționale;</w:t>
      </w:r>
    </w:p>
    <w:p w14:paraId="462579F5" w14:textId="77777777" w:rsidR="0014661C" w:rsidRPr="00A001B4" w:rsidRDefault="0014661C" w:rsidP="0014661C">
      <w:pPr>
        <w:jc w:val="left"/>
      </w:pPr>
      <w:r w:rsidRPr="00A001B4">
        <w:t>· proiectarea interfețelor;</w:t>
      </w:r>
    </w:p>
    <w:p w14:paraId="26C47DC1" w14:textId="77777777" w:rsidR="0014661C" w:rsidRPr="00A001B4" w:rsidRDefault="0014661C" w:rsidP="0014661C">
      <w:pPr>
        <w:jc w:val="left"/>
      </w:pPr>
      <w:r w:rsidRPr="00A001B4">
        <w:t>· implementarea mecanismelor de schimb de date;</w:t>
      </w:r>
    </w:p>
    <w:p w14:paraId="5B190F1B" w14:textId="77777777" w:rsidR="0014661C" w:rsidRPr="00A001B4" w:rsidRDefault="0014661C" w:rsidP="0014661C">
      <w:pPr>
        <w:jc w:val="left"/>
      </w:pPr>
      <w:r w:rsidRPr="00A001B4">
        <w:t>· implementarea mecanismelor de control al accesului;</w:t>
      </w:r>
    </w:p>
    <w:p w14:paraId="6B656F46" w14:textId="77777777" w:rsidR="0014661C" w:rsidRPr="00A001B4" w:rsidRDefault="0014661C" w:rsidP="0014661C">
      <w:pPr>
        <w:jc w:val="left"/>
      </w:pPr>
      <w:r w:rsidRPr="00A001B4">
        <w:t>· implementarea jurnalizării și auditului schimburilor de date;</w:t>
      </w:r>
    </w:p>
    <w:p w14:paraId="2D6AC2EC" w14:textId="77777777" w:rsidR="0014661C" w:rsidRPr="00A001B4" w:rsidRDefault="0014661C" w:rsidP="0014661C">
      <w:pPr>
        <w:jc w:val="left"/>
      </w:pPr>
      <w:r w:rsidRPr="00A001B4">
        <w:t>· testarea integrărilor în mediu controlat;</w:t>
      </w:r>
    </w:p>
    <w:p w14:paraId="73C4A030" w14:textId="77777777" w:rsidR="0014661C" w:rsidRPr="00A001B4" w:rsidRDefault="0014661C" w:rsidP="0014661C">
      <w:pPr>
        <w:jc w:val="left"/>
      </w:pPr>
      <w:r w:rsidRPr="00A001B4">
        <w:t>· tratarea erorilor și excepțiilor;</w:t>
      </w:r>
    </w:p>
    <w:p w14:paraId="59424414" w14:textId="77777777" w:rsidR="0014661C" w:rsidRPr="00A001B4" w:rsidRDefault="0014661C" w:rsidP="0014661C">
      <w:pPr>
        <w:jc w:val="left"/>
      </w:pPr>
      <w:r w:rsidRPr="00A001B4">
        <w:t>· documentarea integrărilor.</w:t>
      </w:r>
    </w:p>
    <w:p w14:paraId="5E3A89CE" w14:textId="77777777" w:rsidR="0014661C" w:rsidRPr="00A001B4" w:rsidRDefault="0014661C" w:rsidP="0014661C">
      <w:pPr>
        <w:jc w:val="left"/>
      </w:pPr>
    </w:p>
    <w:p w14:paraId="06C59C2D" w14:textId="77777777" w:rsidR="0014661C" w:rsidRPr="00A001B4" w:rsidRDefault="0014661C" w:rsidP="0014661C">
      <w:pPr>
        <w:jc w:val="left"/>
      </w:pPr>
      <w:r w:rsidRPr="00A001B4">
        <w:t>Date de intrare:</w:t>
      </w:r>
    </w:p>
    <w:p w14:paraId="6BB24C34" w14:textId="77777777" w:rsidR="0014661C" w:rsidRPr="00A001B4" w:rsidRDefault="0014661C" w:rsidP="0014661C">
      <w:pPr>
        <w:jc w:val="left"/>
      </w:pPr>
      <w:r w:rsidRPr="00A001B4">
        <w:t>· cerințe de interoperabilitate;</w:t>
      </w:r>
    </w:p>
    <w:p w14:paraId="32225A82" w14:textId="77777777" w:rsidR="0014661C" w:rsidRPr="00A001B4" w:rsidRDefault="0014661C" w:rsidP="0014661C">
      <w:pPr>
        <w:jc w:val="left"/>
      </w:pPr>
      <w:r w:rsidRPr="00A001B4">
        <w:t>· specificații de integrare;</w:t>
      </w:r>
    </w:p>
    <w:p w14:paraId="6AF6EB31" w14:textId="77777777" w:rsidR="0014661C" w:rsidRPr="00A001B4" w:rsidRDefault="0014661C" w:rsidP="0014661C">
      <w:pPr>
        <w:jc w:val="left"/>
      </w:pPr>
      <w:r w:rsidRPr="00A001B4">
        <w:t>· model de date;</w:t>
      </w:r>
    </w:p>
    <w:p w14:paraId="1DA998F6" w14:textId="77777777" w:rsidR="0014661C" w:rsidRPr="00A001B4" w:rsidRDefault="0014661C" w:rsidP="0014661C">
      <w:pPr>
        <w:jc w:val="left"/>
      </w:pPr>
      <w:r w:rsidRPr="00A001B4">
        <w:t>· reguli de business;</w:t>
      </w:r>
    </w:p>
    <w:p w14:paraId="0E5DC70C" w14:textId="77777777" w:rsidR="0014661C" w:rsidRPr="00A001B4" w:rsidRDefault="0014661C" w:rsidP="0014661C">
      <w:pPr>
        <w:jc w:val="left"/>
      </w:pPr>
      <w:r w:rsidRPr="00A001B4">
        <w:t>· cerințe de securitate;</w:t>
      </w:r>
    </w:p>
    <w:p w14:paraId="3EA9DB3F" w14:textId="77777777" w:rsidR="0014661C" w:rsidRPr="00A001B4" w:rsidRDefault="0014661C" w:rsidP="0014661C">
      <w:pPr>
        <w:jc w:val="left"/>
      </w:pPr>
      <w:r w:rsidRPr="00A001B4">
        <w:t>· informații tehnice despre sistemele externe;</w:t>
      </w:r>
    </w:p>
    <w:p w14:paraId="154CC918" w14:textId="77777777" w:rsidR="0014661C" w:rsidRPr="00A001B4" w:rsidRDefault="0014661C" w:rsidP="0014661C">
      <w:pPr>
        <w:jc w:val="left"/>
      </w:pPr>
      <w:r w:rsidRPr="00A001B4">
        <w:t>· medii și accesuri disponibile, unde este cazul.</w:t>
      </w:r>
    </w:p>
    <w:p w14:paraId="3DCB62F4" w14:textId="77777777" w:rsidR="0014661C" w:rsidRPr="00A001B4" w:rsidRDefault="0014661C" w:rsidP="0014661C">
      <w:pPr>
        <w:jc w:val="left"/>
      </w:pPr>
    </w:p>
    <w:p w14:paraId="3E9FFE30" w14:textId="77777777" w:rsidR="0014661C" w:rsidRPr="00A001B4" w:rsidRDefault="0014661C" w:rsidP="0014661C">
      <w:pPr>
        <w:jc w:val="left"/>
      </w:pPr>
      <w:r w:rsidRPr="00A001B4">
        <w:lastRenderedPageBreak/>
        <w:t>Date de ieșire / livrabile:</w:t>
      </w:r>
    </w:p>
    <w:p w14:paraId="347121A2" w14:textId="77777777" w:rsidR="0014661C" w:rsidRPr="00A001B4" w:rsidRDefault="0014661C" w:rsidP="0014661C">
      <w:pPr>
        <w:jc w:val="left"/>
      </w:pPr>
      <w:r w:rsidRPr="00A001B4">
        <w:t>· specificații de integrare detaliate;</w:t>
      </w:r>
    </w:p>
    <w:p w14:paraId="732418F8" w14:textId="77777777" w:rsidR="0014661C" w:rsidRPr="00A001B4" w:rsidRDefault="0014661C" w:rsidP="0014661C">
      <w:pPr>
        <w:jc w:val="left"/>
      </w:pPr>
      <w:r w:rsidRPr="00A001B4">
        <w:t>· interfețe implementate;</w:t>
      </w:r>
    </w:p>
    <w:p w14:paraId="4ADEC91F" w14:textId="77777777" w:rsidR="0014661C" w:rsidRPr="00A001B4" w:rsidRDefault="0014661C" w:rsidP="0014661C">
      <w:pPr>
        <w:jc w:val="left"/>
      </w:pPr>
      <w:r w:rsidRPr="00A001B4">
        <w:t>· fluxuri de integrare documentate;</w:t>
      </w:r>
    </w:p>
    <w:p w14:paraId="5FD67ACF" w14:textId="77777777" w:rsidR="0014661C" w:rsidRPr="00A001B4" w:rsidRDefault="0014661C" w:rsidP="0014661C">
      <w:pPr>
        <w:jc w:val="left"/>
      </w:pPr>
      <w:r w:rsidRPr="00A001B4">
        <w:t>· rapoarte de testare integrare;</w:t>
      </w:r>
    </w:p>
    <w:p w14:paraId="42323B27" w14:textId="77777777" w:rsidR="0014661C" w:rsidRPr="00A001B4" w:rsidRDefault="0014661C" w:rsidP="0014661C">
      <w:pPr>
        <w:jc w:val="left"/>
      </w:pPr>
      <w:r w:rsidRPr="00A001B4">
        <w:t>· registru defecte integrare;</w:t>
      </w:r>
    </w:p>
    <w:p w14:paraId="1C142CD9" w14:textId="77777777" w:rsidR="0014661C" w:rsidRPr="00A001B4" w:rsidRDefault="0014661C" w:rsidP="0014661C">
      <w:pPr>
        <w:jc w:val="left"/>
      </w:pPr>
      <w:r w:rsidRPr="00A001B4">
        <w:t>· documentație API/interfețe;</w:t>
      </w:r>
    </w:p>
    <w:p w14:paraId="4D0946F7" w14:textId="77777777" w:rsidR="0014661C" w:rsidRPr="00A001B4" w:rsidRDefault="0014661C" w:rsidP="0014661C">
      <w:pPr>
        <w:jc w:val="left"/>
      </w:pPr>
      <w:r w:rsidRPr="00A001B4">
        <w:t>· proceduri de monitorizare a integrărilor.</w:t>
      </w:r>
    </w:p>
    <w:p w14:paraId="77F44C2A" w14:textId="77777777" w:rsidR="0014661C" w:rsidRPr="00A001B4" w:rsidRDefault="0014661C" w:rsidP="0014661C">
      <w:pPr>
        <w:jc w:val="left"/>
      </w:pPr>
    </w:p>
    <w:p w14:paraId="721AF0AC" w14:textId="48A540E2" w:rsidR="0014661C" w:rsidRPr="00A001B4" w:rsidRDefault="0014661C" w:rsidP="00812EF8">
      <w:pPr>
        <w:pStyle w:val="Heading1"/>
      </w:pPr>
      <w:r w:rsidRPr="00A001B4">
        <w:t>Metodologia de migrare a datelor</w:t>
      </w:r>
    </w:p>
    <w:p w14:paraId="0E8FFBC9" w14:textId="77777777" w:rsidR="0014661C" w:rsidRPr="00A001B4" w:rsidRDefault="0014661C" w:rsidP="0014661C">
      <w:pPr>
        <w:jc w:val="left"/>
      </w:pPr>
    </w:p>
    <w:p w14:paraId="44BB06E4" w14:textId="77777777" w:rsidR="0014661C" w:rsidRPr="00A001B4" w:rsidRDefault="0014661C" w:rsidP="0014661C">
      <w:pPr>
        <w:jc w:val="left"/>
      </w:pPr>
      <w:r w:rsidRPr="00A001B4">
        <w:t>Migrarea datelor existente va fi tratată ca activitate critică, cu impact direct asupra continuității operaționale, calității raportării și acceptanței sistemului. Migrarea nu va fi realizată ca simplă încărcare tehnică de date, ci ca proces controlat de inventariere, mapare, transformare, validare și confirmare.</w:t>
      </w:r>
    </w:p>
    <w:p w14:paraId="56042D7F" w14:textId="77777777" w:rsidR="0014661C" w:rsidRPr="00A001B4" w:rsidRDefault="0014661C" w:rsidP="0014661C">
      <w:pPr>
        <w:jc w:val="left"/>
      </w:pPr>
    </w:p>
    <w:p w14:paraId="795244B7" w14:textId="77777777" w:rsidR="0014661C" w:rsidRPr="00A001B4" w:rsidRDefault="0014661C" w:rsidP="0014661C">
      <w:pPr>
        <w:jc w:val="left"/>
      </w:pPr>
      <w:r w:rsidRPr="00A001B4">
        <w:t>Activități principale:</w:t>
      </w:r>
    </w:p>
    <w:p w14:paraId="642309AE" w14:textId="77777777" w:rsidR="0014661C" w:rsidRPr="00A001B4" w:rsidRDefault="0014661C" w:rsidP="0014661C">
      <w:pPr>
        <w:jc w:val="left"/>
      </w:pPr>
    </w:p>
    <w:p w14:paraId="2F3732F3" w14:textId="77777777" w:rsidR="0014661C" w:rsidRPr="00A001B4" w:rsidRDefault="0014661C" w:rsidP="0014661C">
      <w:pPr>
        <w:jc w:val="left"/>
      </w:pPr>
      <w:r w:rsidRPr="00A001B4">
        <w:t>· identificarea surselor de date;</w:t>
      </w:r>
    </w:p>
    <w:p w14:paraId="73AA6CD7" w14:textId="77777777" w:rsidR="0014661C" w:rsidRPr="00A001B4" w:rsidRDefault="0014661C" w:rsidP="0014661C">
      <w:pPr>
        <w:jc w:val="left"/>
      </w:pPr>
      <w:r w:rsidRPr="00A001B4">
        <w:t>· analiza structurii datelor existente;</w:t>
      </w:r>
    </w:p>
    <w:p w14:paraId="6C1E68C4" w14:textId="77777777" w:rsidR="0014661C" w:rsidRPr="00A001B4" w:rsidRDefault="0014661C" w:rsidP="0014661C">
      <w:pPr>
        <w:jc w:val="left"/>
      </w:pPr>
      <w:r w:rsidRPr="00A001B4">
        <w:t>· analiza calității datelor;</w:t>
      </w:r>
    </w:p>
    <w:p w14:paraId="65A6205C" w14:textId="77777777" w:rsidR="0014661C" w:rsidRPr="00A001B4" w:rsidRDefault="0014661C" w:rsidP="0014661C">
      <w:pPr>
        <w:jc w:val="left"/>
      </w:pPr>
      <w:r w:rsidRPr="00A001B4">
        <w:t>· definirea regulilor de mapare;</w:t>
      </w:r>
    </w:p>
    <w:p w14:paraId="31345EB0" w14:textId="77777777" w:rsidR="0014661C" w:rsidRPr="00A001B4" w:rsidRDefault="0014661C" w:rsidP="0014661C">
      <w:pPr>
        <w:jc w:val="left"/>
      </w:pPr>
      <w:r w:rsidRPr="00A001B4">
        <w:t>· definirea regulilor de transformare;</w:t>
      </w:r>
    </w:p>
    <w:p w14:paraId="412143AE" w14:textId="77777777" w:rsidR="0014661C" w:rsidRPr="00A001B4" w:rsidRDefault="0014661C" w:rsidP="0014661C">
      <w:pPr>
        <w:jc w:val="left"/>
      </w:pPr>
      <w:r w:rsidRPr="00A001B4">
        <w:t>· definirea regulilor de validare;</w:t>
      </w:r>
    </w:p>
    <w:p w14:paraId="342E3777" w14:textId="77777777" w:rsidR="0014661C" w:rsidRPr="00A001B4" w:rsidRDefault="0014661C" w:rsidP="0014661C">
      <w:pPr>
        <w:jc w:val="left"/>
      </w:pPr>
      <w:r w:rsidRPr="00A001B4">
        <w:t>· pregătirea procedurilor/scripturilor de migrare;</w:t>
      </w:r>
    </w:p>
    <w:p w14:paraId="6C128E1E" w14:textId="77777777" w:rsidR="0014661C" w:rsidRPr="00A001B4" w:rsidRDefault="0014661C" w:rsidP="0014661C">
      <w:pPr>
        <w:jc w:val="left"/>
      </w:pPr>
      <w:r w:rsidRPr="00A001B4">
        <w:t>· migrare de test;</w:t>
      </w:r>
    </w:p>
    <w:p w14:paraId="1EE31674" w14:textId="77777777" w:rsidR="0014661C" w:rsidRPr="00A001B4" w:rsidRDefault="0014661C" w:rsidP="0014661C">
      <w:pPr>
        <w:jc w:val="left"/>
      </w:pPr>
      <w:r w:rsidRPr="00A001B4">
        <w:t>· verificare și reconciliere;</w:t>
      </w:r>
    </w:p>
    <w:p w14:paraId="08E115DE" w14:textId="77777777" w:rsidR="0014661C" w:rsidRPr="00A001B4" w:rsidRDefault="0014661C" w:rsidP="0014661C">
      <w:pPr>
        <w:jc w:val="left"/>
      </w:pPr>
      <w:r w:rsidRPr="00A001B4">
        <w:t>· remedierea neconformităților;</w:t>
      </w:r>
    </w:p>
    <w:p w14:paraId="3E10A231" w14:textId="77777777" w:rsidR="0014661C" w:rsidRPr="00A001B4" w:rsidRDefault="0014661C" w:rsidP="0014661C">
      <w:pPr>
        <w:jc w:val="left"/>
      </w:pPr>
      <w:r w:rsidRPr="00A001B4">
        <w:t>· migrare finală;</w:t>
      </w:r>
    </w:p>
    <w:p w14:paraId="1F2B02A7" w14:textId="77777777" w:rsidR="0014661C" w:rsidRPr="00A001B4" w:rsidRDefault="0014661C" w:rsidP="0014661C">
      <w:pPr>
        <w:jc w:val="left"/>
      </w:pPr>
      <w:r w:rsidRPr="00A001B4">
        <w:t>· validare post-migrare;</w:t>
      </w:r>
    </w:p>
    <w:p w14:paraId="501173C5" w14:textId="77777777" w:rsidR="0014661C" w:rsidRPr="00A001B4" w:rsidRDefault="0014661C" w:rsidP="0014661C">
      <w:pPr>
        <w:jc w:val="left"/>
      </w:pPr>
      <w:r w:rsidRPr="00A001B4">
        <w:t>· raportarea rezultatelor migrării.</w:t>
      </w:r>
    </w:p>
    <w:p w14:paraId="489321C2" w14:textId="77777777" w:rsidR="0014661C" w:rsidRPr="00A001B4" w:rsidRDefault="0014661C" w:rsidP="0014661C">
      <w:pPr>
        <w:jc w:val="left"/>
      </w:pPr>
    </w:p>
    <w:p w14:paraId="4F82FD78" w14:textId="77777777" w:rsidR="0014661C" w:rsidRPr="00A001B4" w:rsidRDefault="0014661C" w:rsidP="0014661C">
      <w:pPr>
        <w:jc w:val="left"/>
      </w:pPr>
      <w:r w:rsidRPr="00A001B4">
        <w:t>Date de intrare:</w:t>
      </w:r>
    </w:p>
    <w:p w14:paraId="724ACF0F" w14:textId="77777777" w:rsidR="0014661C" w:rsidRPr="00A001B4" w:rsidRDefault="0014661C" w:rsidP="0014661C">
      <w:pPr>
        <w:jc w:val="left"/>
      </w:pPr>
      <w:r w:rsidRPr="00A001B4">
        <w:t>· surse de date existente;</w:t>
      </w:r>
    </w:p>
    <w:p w14:paraId="3AF658E0" w14:textId="77777777" w:rsidR="0014661C" w:rsidRPr="00A001B4" w:rsidRDefault="0014661C" w:rsidP="0014661C">
      <w:pPr>
        <w:jc w:val="left"/>
      </w:pPr>
      <w:r w:rsidRPr="00A001B4">
        <w:t>· structuri de date;</w:t>
      </w:r>
    </w:p>
    <w:p w14:paraId="17BC6EE8" w14:textId="77777777" w:rsidR="0014661C" w:rsidRPr="00A001B4" w:rsidRDefault="0014661C" w:rsidP="0014661C">
      <w:pPr>
        <w:jc w:val="left"/>
      </w:pPr>
      <w:r w:rsidRPr="00A001B4">
        <w:t>· model de date țintă;</w:t>
      </w:r>
    </w:p>
    <w:p w14:paraId="32F7727B" w14:textId="77777777" w:rsidR="0014661C" w:rsidRPr="00A001B4" w:rsidRDefault="0014661C" w:rsidP="0014661C">
      <w:pPr>
        <w:jc w:val="left"/>
      </w:pPr>
      <w:r w:rsidRPr="00A001B4">
        <w:t>· reguli de business;</w:t>
      </w:r>
    </w:p>
    <w:p w14:paraId="59EF9500" w14:textId="77777777" w:rsidR="0014661C" w:rsidRPr="00A001B4" w:rsidRDefault="0014661C" w:rsidP="0014661C">
      <w:pPr>
        <w:jc w:val="left"/>
      </w:pPr>
      <w:r w:rsidRPr="00A001B4">
        <w:t>· reguli de mapare;</w:t>
      </w:r>
    </w:p>
    <w:p w14:paraId="5734034E" w14:textId="77777777" w:rsidR="0014661C" w:rsidRPr="00A001B4" w:rsidRDefault="0014661C" w:rsidP="0014661C">
      <w:pPr>
        <w:jc w:val="left"/>
      </w:pPr>
      <w:r w:rsidRPr="00A001B4">
        <w:t>· criterii de calitate a datelor;</w:t>
      </w:r>
    </w:p>
    <w:p w14:paraId="016FAD2B" w14:textId="77777777" w:rsidR="0014661C" w:rsidRPr="00A001B4" w:rsidRDefault="0014661C" w:rsidP="0014661C">
      <w:pPr>
        <w:jc w:val="left"/>
      </w:pPr>
      <w:r w:rsidRPr="00A001B4">
        <w:t>· decizii privind datele incomplete sau neconforme;</w:t>
      </w:r>
    </w:p>
    <w:p w14:paraId="3452F854" w14:textId="77777777" w:rsidR="0014661C" w:rsidRPr="00A001B4" w:rsidRDefault="0014661C" w:rsidP="0014661C">
      <w:pPr>
        <w:jc w:val="left"/>
      </w:pPr>
      <w:r w:rsidRPr="00A001B4">
        <w:t>· plan de migrare;</w:t>
      </w:r>
    </w:p>
    <w:p w14:paraId="6E0D80B6" w14:textId="77777777" w:rsidR="0014661C" w:rsidRPr="00A001B4" w:rsidRDefault="0014661C" w:rsidP="0014661C">
      <w:pPr>
        <w:jc w:val="left"/>
      </w:pPr>
      <w:r w:rsidRPr="00A001B4">
        <w:lastRenderedPageBreak/>
        <w:t>· accesuri și exporturi disponibile.</w:t>
      </w:r>
    </w:p>
    <w:p w14:paraId="170FB56D" w14:textId="77777777" w:rsidR="0014661C" w:rsidRPr="00A001B4" w:rsidRDefault="0014661C" w:rsidP="0014661C">
      <w:pPr>
        <w:jc w:val="left"/>
      </w:pPr>
    </w:p>
    <w:p w14:paraId="50AFD6A9" w14:textId="77777777" w:rsidR="0014661C" w:rsidRPr="00A001B4" w:rsidRDefault="0014661C" w:rsidP="0014661C">
      <w:pPr>
        <w:jc w:val="left"/>
      </w:pPr>
      <w:r w:rsidRPr="00A001B4">
        <w:t>Date de ieșire / livrabile:</w:t>
      </w:r>
    </w:p>
    <w:p w14:paraId="796CBA6C" w14:textId="77777777" w:rsidR="0014661C" w:rsidRPr="00A001B4" w:rsidRDefault="0014661C" w:rsidP="0014661C">
      <w:pPr>
        <w:jc w:val="left"/>
      </w:pPr>
      <w:r w:rsidRPr="00A001B4">
        <w:t>· Plan de migrare;</w:t>
      </w:r>
    </w:p>
    <w:p w14:paraId="5B38A809" w14:textId="77777777" w:rsidR="0014661C" w:rsidRPr="00A001B4" w:rsidRDefault="0014661C" w:rsidP="0014661C">
      <w:pPr>
        <w:jc w:val="left"/>
      </w:pPr>
      <w:r w:rsidRPr="00A001B4">
        <w:t>· matrice de mapare date;</w:t>
      </w:r>
    </w:p>
    <w:p w14:paraId="27934334" w14:textId="77777777" w:rsidR="0014661C" w:rsidRPr="00A001B4" w:rsidRDefault="0014661C" w:rsidP="0014661C">
      <w:pPr>
        <w:jc w:val="left"/>
      </w:pPr>
      <w:r w:rsidRPr="00A001B4">
        <w:t>· reguli de transformare și validare;</w:t>
      </w:r>
    </w:p>
    <w:p w14:paraId="5785E4E0" w14:textId="77777777" w:rsidR="0014661C" w:rsidRPr="00A001B4" w:rsidRDefault="0014661C" w:rsidP="0014661C">
      <w:pPr>
        <w:jc w:val="left"/>
      </w:pPr>
      <w:r w:rsidRPr="00A001B4">
        <w:t>· proceduri/scripturi de migrare;</w:t>
      </w:r>
    </w:p>
    <w:p w14:paraId="46AA4E0D" w14:textId="77777777" w:rsidR="0014661C" w:rsidRPr="00A001B4" w:rsidRDefault="0014661C" w:rsidP="0014661C">
      <w:pPr>
        <w:jc w:val="left"/>
      </w:pPr>
      <w:r w:rsidRPr="00A001B4">
        <w:t>· raport de migrare de test;</w:t>
      </w:r>
    </w:p>
    <w:p w14:paraId="0E81190D" w14:textId="77777777" w:rsidR="0014661C" w:rsidRPr="00A001B4" w:rsidRDefault="0014661C" w:rsidP="0014661C">
      <w:pPr>
        <w:jc w:val="left"/>
      </w:pPr>
      <w:r w:rsidRPr="00A001B4">
        <w:t>· raport de validare date;</w:t>
      </w:r>
    </w:p>
    <w:p w14:paraId="09AAB06A" w14:textId="77777777" w:rsidR="0014661C" w:rsidRPr="00A001B4" w:rsidRDefault="0014661C" w:rsidP="0014661C">
      <w:pPr>
        <w:jc w:val="left"/>
      </w:pPr>
      <w:r w:rsidRPr="00A001B4">
        <w:t>· raport de erori și remedieri;</w:t>
      </w:r>
    </w:p>
    <w:p w14:paraId="743E77D2" w14:textId="77777777" w:rsidR="0014661C" w:rsidRPr="00A001B4" w:rsidRDefault="0014661C" w:rsidP="0014661C">
      <w:pPr>
        <w:jc w:val="left"/>
      </w:pPr>
      <w:r w:rsidRPr="00A001B4">
        <w:t>· raport de migrare finală;</w:t>
      </w:r>
    </w:p>
    <w:p w14:paraId="1B879EAA" w14:textId="77777777" w:rsidR="0014661C" w:rsidRPr="00A001B4" w:rsidRDefault="0014661C" w:rsidP="0014661C">
      <w:pPr>
        <w:jc w:val="left"/>
      </w:pPr>
      <w:r w:rsidRPr="00A001B4">
        <w:t>· document de confirmare/acceptare a migrării, conform procedurii agreate.</w:t>
      </w:r>
    </w:p>
    <w:p w14:paraId="3CDE9E79" w14:textId="77777777" w:rsidR="0014661C" w:rsidRPr="00A001B4" w:rsidRDefault="0014661C" w:rsidP="0014661C">
      <w:pPr>
        <w:jc w:val="left"/>
      </w:pPr>
    </w:p>
    <w:p w14:paraId="43726312" w14:textId="7A680F1E" w:rsidR="0014661C" w:rsidRPr="00A001B4" w:rsidRDefault="0014661C" w:rsidP="00812EF8">
      <w:pPr>
        <w:pStyle w:val="Heading1"/>
      </w:pPr>
      <w:r w:rsidRPr="00A001B4">
        <w:t>Metodologia de testare</w:t>
      </w:r>
    </w:p>
    <w:p w14:paraId="164F7E96" w14:textId="77777777" w:rsidR="0014661C" w:rsidRPr="00A001B4" w:rsidRDefault="0014661C" w:rsidP="0014661C">
      <w:pPr>
        <w:jc w:val="left"/>
      </w:pPr>
    </w:p>
    <w:p w14:paraId="02B7FA31" w14:textId="77777777" w:rsidR="0014661C" w:rsidRPr="00A001B4" w:rsidRDefault="0014661C" w:rsidP="0014661C">
      <w:pPr>
        <w:jc w:val="left"/>
      </w:pPr>
      <w:r w:rsidRPr="00A001B4">
        <w:t>Testarea va fi organizată pe baza unui Plan de testare aprobat și va urmări verificarea sistemului în raport cu cerințele funcționale, non-funcționale, tehnice, de securitate, integrare, migrare și operare.</w:t>
      </w:r>
    </w:p>
    <w:p w14:paraId="663D8785" w14:textId="77777777" w:rsidR="0014661C" w:rsidRPr="00A001B4" w:rsidRDefault="0014661C" w:rsidP="0014661C">
      <w:pPr>
        <w:jc w:val="left"/>
      </w:pPr>
      <w:r w:rsidRPr="00A001B4">
        <w:t>Testarea va fi corelată cu matricea de trasabilitate. Fiecare cerință relevantă va fi asociată cu scenarii de testare, rezultate așteptate, rezultate obținute, defecte identificate și status de remediere.</w:t>
      </w:r>
    </w:p>
    <w:p w14:paraId="6184D746" w14:textId="77777777" w:rsidR="0014661C" w:rsidRPr="00A001B4" w:rsidRDefault="0014661C" w:rsidP="0014661C">
      <w:pPr>
        <w:jc w:val="left"/>
      </w:pPr>
    </w:p>
    <w:p w14:paraId="40439017" w14:textId="77777777" w:rsidR="0014661C" w:rsidRPr="00A001B4" w:rsidRDefault="0014661C" w:rsidP="0014661C">
      <w:pPr>
        <w:jc w:val="left"/>
      </w:pPr>
      <w:r w:rsidRPr="00A001B4">
        <w:t>Tipurile de testare avute în vedere sunt:</w:t>
      </w:r>
    </w:p>
    <w:p w14:paraId="2219D689" w14:textId="77777777" w:rsidR="0014661C" w:rsidRPr="00A001B4" w:rsidRDefault="0014661C" w:rsidP="0014661C">
      <w:pPr>
        <w:jc w:val="left"/>
      </w:pPr>
      <w:r w:rsidRPr="00A001B4">
        <w:t>· testare unitară;</w:t>
      </w:r>
    </w:p>
    <w:p w14:paraId="54480FB9" w14:textId="77777777" w:rsidR="0014661C" w:rsidRPr="00A001B4" w:rsidRDefault="0014661C" w:rsidP="0014661C">
      <w:pPr>
        <w:jc w:val="left"/>
      </w:pPr>
      <w:r w:rsidRPr="00A001B4">
        <w:t>· testare funcțională;</w:t>
      </w:r>
    </w:p>
    <w:p w14:paraId="6B9010C2" w14:textId="77777777" w:rsidR="0014661C" w:rsidRPr="00A001B4" w:rsidRDefault="0014661C" w:rsidP="0014661C">
      <w:pPr>
        <w:jc w:val="left"/>
      </w:pPr>
      <w:r w:rsidRPr="00A001B4">
        <w:t>· testare de integrare;</w:t>
      </w:r>
    </w:p>
    <w:p w14:paraId="10DFD98A" w14:textId="77777777" w:rsidR="0014661C" w:rsidRPr="00A001B4" w:rsidRDefault="0014661C" w:rsidP="0014661C">
      <w:pPr>
        <w:jc w:val="left"/>
      </w:pPr>
      <w:r w:rsidRPr="00A001B4">
        <w:t>· testare de regresie;</w:t>
      </w:r>
    </w:p>
    <w:p w14:paraId="76A94EBC" w14:textId="77777777" w:rsidR="0014661C" w:rsidRPr="00A001B4" w:rsidRDefault="0014661C" w:rsidP="0014661C">
      <w:pPr>
        <w:jc w:val="left"/>
      </w:pPr>
      <w:r w:rsidRPr="00A001B4">
        <w:t>· testare de migrare;</w:t>
      </w:r>
    </w:p>
    <w:p w14:paraId="583E66B3" w14:textId="77777777" w:rsidR="0014661C" w:rsidRPr="00A001B4" w:rsidRDefault="0014661C" w:rsidP="0014661C">
      <w:pPr>
        <w:jc w:val="left"/>
      </w:pPr>
      <w:r w:rsidRPr="00A001B4">
        <w:t>· testare de performanță;</w:t>
      </w:r>
    </w:p>
    <w:p w14:paraId="6CF6CA26" w14:textId="77777777" w:rsidR="0014661C" w:rsidRPr="00A001B4" w:rsidRDefault="0014661C" w:rsidP="0014661C">
      <w:pPr>
        <w:jc w:val="left"/>
      </w:pPr>
      <w:r w:rsidRPr="00A001B4">
        <w:t>· testare de securitate;</w:t>
      </w:r>
    </w:p>
    <w:p w14:paraId="52B60DF0" w14:textId="77777777" w:rsidR="0014661C" w:rsidRPr="00A001B4" w:rsidRDefault="0014661C" w:rsidP="0014661C">
      <w:pPr>
        <w:jc w:val="left"/>
      </w:pPr>
      <w:r w:rsidRPr="00A001B4">
        <w:t>· testare de roluri și drepturi;</w:t>
      </w:r>
    </w:p>
    <w:p w14:paraId="2D418D06" w14:textId="77777777" w:rsidR="0014661C" w:rsidRPr="00A001B4" w:rsidRDefault="0014661C" w:rsidP="0014661C">
      <w:pPr>
        <w:jc w:val="left"/>
      </w:pPr>
      <w:r w:rsidRPr="00A001B4">
        <w:t>· testare de audit și jurnalizare;</w:t>
      </w:r>
    </w:p>
    <w:p w14:paraId="46CBFB0B" w14:textId="77777777" w:rsidR="0014661C" w:rsidRPr="00A001B4" w:rsidRDefault="0014661C" w:rsidP="0014661C">
      <w:pPr>
        <w:jc w:val="left"/>
      </w:pPr>
      <w:r w:rsidRPr="00A001B4">
        <w:t>· testare de acceptanță utilizator;</w:t>
      </w:r>
    </w:p>
    <w:p w14:paraId="1A6AA300" w14:textId="77777777" w:rsidR="0014661C" w:rsidRPr="00A001B4" w:rsidRDefault="0014661C" w:rsidP="0014661C">
      <w:pPr>
        <w:jc w:val="left"/>
      </w:pPr>
      <w:r w:rsidRPr="00A001B4">
        <w:t>· testare operațională înainte de punerea în producție.</w:t>
      </w:r>
    </w:p>
    <w:p w14:paraId="07FBEDDA" w14:textId="77777777" w:rsidR="0014661C" w:rsidRPr="00A001B4" w:rsidRDefault="0014661C" w:rsidP="0014661C">
      <w:pPr>
        <w:jc w:val="left"/>
      </w:pPr>
    </w:p>
    <w:p w14:paraId="66E0762C" w14:textId="77777777" w:rsidR="0014661C" w:rsidRPr="00A001B4" w:rsidRDefault="0014661C" w:rsidP="0014661C">
      <w:pPr>
        <w:jc w:val="left"/>
      </w:pPr>
      <w:r w:rsidRPr="00A001B4">
        <w:t>Activități principale:</w:t>
      </w:r>
    </w:p>
    <w:p w14:paraId="5C40391B" w14:textId="77777777" w:rsidR="0014661C" w:rsidRPr="00A001B4" w:rsidRDefault="0014661C" w:rsidP="0014661C">
      <w:pPr>
        <w:jc w:val="left"/>
      </w:pPr>
      <w:r w:rsidRPr="00A001B4">
        <w:t>· elaborarea Planului de testare;</w:t>
      </w:r>
    </w:p>
    <w:p w14:paraId="26DBADE8" w14:textId="77777777" w:rsidR="0014661C" w:rsidRPr="00A001B4" w:rsidRDefault="0014661C" w:rsidP="0014661C">
      <w:pPr>
        <w:jc w:val="left"/>
      </w:pPr>
      <w:r w:rsidRPr="00A001B4">
        <w:t>· definirea scenariilor de testare;</w:t>
      </w:r>
    </w:p>
    <w:p w14:paraId="54AB62BD" w14:textId="77777777" w:rsidR="0014661C" w:rsidRPr="00A001B4" w:rsidRDefault="0014661C" w:rsidP="0014661C">
      <w:pPr>
        <w:jc w:val="left"/>
      </w:pPr>
      <w:r w:rsidRPr="00A001B4">
        <w:t>· definirea datelor de test;</w:t>
      </w:r>
    </w:p>
    <w:p w14:paraId="4DF7D51C" w14:textId="77777777" w:rsidR="0014661C" w:rsidRPr="00A001B4" w:rsidRDefault="0014661C" w:rsidP="0014661C">
      <w:pPr>
        <w:jc w:val="left"/>
      </w:pPr>
      <w:r w:rsidRPr="00A001B4">
        <w:t>· corelarea scenariilor cu cerințele;</w:t>
      </w:r>
    </w:p>
    <w:p w14:paraId="37B774F4" w14:textId="77777777" w:rsidR="0014661C" w:rsidRPr="00A001B4" w:rsidRDefault="0014661C" w:rsidP="0014661C">
      <w:pPr>
        <w:jc w:val="left"/>
      </w:pPr>
      <w:r w:rsidRPr="00A001B4">
        <w:t>· executarea testelor;</w:t>
      </w:r>
    </w:p>
    <w:p w14:paraId="140E900E" w14:textId="77777777" w:rsidR="0014661C" w:rsidRPr="00A001B4" w:rsidRDefault="0014661C" w:rsidP="0014661C">
      <w:pPr>
        <w:jc w:val="left"/>
      </w:pPr>
      <w:r w:rsidRPr="00A001B4">
        <w:lastRenderedPageBreak/>
        <w:t>· înregistrarea defectelor;</w:t>
      </w:r>
    </w:p>
    <w:p w14:paraId="0DB933A5" w14:textId="77777777" w:rsidR="0014661C" w:rsidRPr="00A001B4" w:rsidRDefault="0014661C" w:rsidP="0014661C">
      <w:pPr>
        <w:jc w:val="left"/>
      </w:pPr>
      <w:r w:rsidRPr="00A001B4">
        <w:t>· clasificarea defectelor;</w:t>
      </w:r>
    </w:p>
    <w:p w14:paraId="14FEEA28" w14:textId="77777777" w:rsidR="0014661C" w:rsidRPr="00A001B4" w:rsidRDefault="0014661C" w:rsidP="0014661C">
      <w:pPr>
        <w:jc w:val="left"/>
      </w:pPr>
      <w:r w:rsidRPr="00A001B4">
        <w:t>· remedierea defectelor;</w:t>
      </w:r>
    </w:p>
    <w:p w14:paraId="1269B044" w14:textId="77777777" w:rsidR="0014661C" w:rsidRPr="00A001B4" w:rsidRDefault="0014661C" w:rsidP="0014661C">
      <w:pPr>
        <w:jc w:val="left"/>
      </w:pPr>
      <w:r w:rsidRPr="00A001B4">
        <w:t>· retestarea;</w:t>
      </w:r>
    </w:p>
    <w:p w14:paraId="7B9BC8DD" w14:textId="77777777" w:rsidR="0014661C" w:rsidRPr="00A001B4" w:rsidRDefault="0014661C" w:rsidP="0014661C">
      <w:pPr>
        <w:jc w:val="left"/>
      </w:pPr>
      <w:r w:rsidRPr="00A001B4">
        <w:t>· testarea de regresie;</w:t>
      </w:r>
    </w:p>
    <w:p w14:paraId="2275ADEA" w14:textId="77777777" w:rsidR="0014661C" w:rsidRPr="00A001B4" w:rsidRDefault="0014661C" w:rsidP="0014661C">
      <w:pPr>
        <w:jc w:val="left"/>
      </w:pPr>
      <w:r w:rsidRPr="00A001B4">
        <w:t>· elaborarea rapoartelor de testare;</w:t>
      </w:r>
    </w:p>
    <w:p w14:paraId="179DA594" w14:textId="77777777" w:rsidR="0014661C" w:rsidRPr="00A001B4" w:rsidRDefault="0014661C" w:rsidP="0014661C">
      <w:pPr>
        <w:jc w:val="left"/>
      </w:pPr>
      <w:r w:rsidRPr="00A001B4">
        <w:t>· pregătirea acceptanței.</w:t>
      </w:r>
    </w:p>
    <w:p w14:paraId="15E5E1C1" w14:textId="77777777" w:rsidR="0014661C" w:rsidRPr="00A001B4" w:rsidRDefault="0014661C" w:rsidP="0014661C">
      <w:pPr>
        <w:jc w:val="left"/>
      </w:pPr>
    </w:p>
    <w:p w14:paraId="2F126B6D" w14:textId="77777777" w:rsidR="0014661C" w:rsidRPr="00A001B4" w:rsidRDefault="0014661C" w:rsidP="0014661C">
      <w:pPr>
        <w:jc w:val="left"/>
      </w:pPr>
      <w:r w:rsidRPr="00A001B4">
        <w:t>Date de intrare:</w:t>
      </w:r>
    </w:p>
    <w:p w14:paraId="70B004EB" w14:textId="77777777" w:rsidR="0014661C" w:rsidRPr="00A001B4" w:rsidRDefault="0014661C" w:rsidP="0014661C">
      <w:pPr>
        <w:jc w:val="left"/>
      </w:pPr>
    </w:p>
    <w:p w14:paraId="2BB9A0C9" w14:textId="77777777" w:rsidR="0014661C" w:rsidRPr="00A001B4" w:rsidRDefault="0014661C" w:rsidP="0014661C">
      <w:pPr>
        <w:jc w:val="left"/>
      </w:pPr>
      <w:r w:rsidRPr="00A001B4">
        <w:t>· cerințe aprobate;</w:t>
      </w:r>
    </w:p>
    <w:p w14:paraId="0B5A0AC7" w14:textId="77777777" w:rsidR="0014661C" w:rsidRPr="00A001B4" w:rsidRDefault="0014661C" w:rsidP="0014661C">
      <w:pPr>
        <w:jc w:val="left"/>
      </w:pPr>
      <w:r w:rsidRPr="00A001B4">
        <w:t>· specificații funcționale;</w:t>
      </w:r>
    </w:p>
    <w:p w14:paraId="185C19E9" w14:textId="77777777" w:rsidR="0014661C" w:rsidRPr="00A001B4" w:rsidRDefault="0014661C" w:rsidP="0014661C">
      <w:pPr>
        <w:jc w:val="left"/>
      </w:pPr>
      <w:r w:rsidRPr="00A001B4">
        <w:t>· specificații tehnice;</w:t>
      </w:r>
    </w:p>
    <w:p w14:paraId="205ABA2A" w14:textId="77777777" w:rsidR="0014661C" w:rsidRPr="00A001B4" w:rsidRDefault="0014661C" w:rsidP="0014661C">
      <w:pPr>
        <w:jc w:val="left"/>
      </w:pPr>
      <w:r w:rsidRPr="00A001B4">
        <w:t>· componente software implementate;</w:t>
      </w:r>
    </w:p>
    <w:p w14:paraId="53A4B1C7" w14:textId="77777777" w:rsidR="0014661C" w:rsidRPr="00A001B4" w:rsidRDefault="0014661C" w:rsidP="0014661C">
      <w:pPr>
        <w:jc w:val="left"/>
      </w:pPr>
      <w:r w:rsidRPr="00A001B4">
        <w:t>· medii de testare;</w:t>
      </w:r>
    </w:p>
    <w:p w14:paraId="7044F4EF" w14:textId="77777777" w:rsidR="0014661C" w:rsidRPr="00A001B4" w:rsidRDefault="0014661C" w:rsidP="0014661C">
      <w:pPr>
        <w:jc w:val="left"/>
      </w:pPr>
      <w:r w:rsidRPr="00A001B4">
        <w:t>· date de test;</w:t>
      </w:r>
    </w:p>
    <w:p w14:paraId="20756645" w14:textId="77777777" w:rsidR="0014661C" w:rsidRPr="00A001B4" w:rsidRDefault="0014661C" w:rsidP="0014661C">
      <w:pPr>
        <w:jc w:val="left"/>
      </w:pPr>
      <w:r w:rsidRPr="00A001B4">
        <w:t>· criterii de acceptanță;</w:t>
      </w:r>
    </w:p>
    <w:p w14:paraId="52E118D7" w14:textId="77777777" w:rsidR="0014661C" w:rsidRPr="00A001B4" w:rsidRDefault="0014661C" w:rsidP="0014661C">
      <w:pPr>
        <w:jc w:val="left"/>
      </w:pPr>
      <w:r w:rsidRPr="00A001B4">
        <w:t>· plan de testare;</w:t>
      </w:r>
    </w:p>
    <w:p w14:paraId="2082DDA7" w14:textId="77777777" w:rsidR="0014661C" w:rsidRPr="00A001B4" w:rsidRDefault="0014661C" w:rsidP="0014661C">
      <w:pPr>
        <w:jc w:val="left"/>
      </w:pPr>
      <w:r w:rsidRPr="00A001B4">
        <w:t>· matrice de trasabilitate.</w:t>
      </w:r>
    </w:p>
    <w:p w14:paraId="577E1892" w14:textId="77777777" w:rsidR="0014661C" w:rsidRPr="00A001B4" w:rsidRDefault="0014661C" w:rsidP="0014661C">
      <w:pPr>
        <w:jc w:val="left"/>
      </w:pPr>
    </w:p>
    <w:p w14:paraId="1B818F21" w14:textId="77777777" w:rsidR="0014661C" w:rsidRPr="00A001B4" w:rsidRDefault="0014661C" w:rsidP="0014661C">
      <w:pPr>
        <w:jc w:val="left"/>
      </w:pPr>
      <w:r w:rsidRPr="00A001B4">
        <w:t>Date de ieșire / livrabile:</w:t>
      </w:r>
    </w:p>
    <w:p w14:paraId="545CA2A7" w14:textId="77777777" w:rsidR="0014661C" w:rsidRPr="00A001B4" w:rsidRDefault="0014661C" w:rsidP="0014661C">
      <w:pPr>
        <w:jc w:val="left"/>
      </w:pPr>
    </w:p>
    <w:p w14:paraId="00D8CD51" w14:textId="77777777" w:rsidR="0014661C" w:rsidRPr="00A001B4" w:rsidRDefault="0014661C" w:rsidP="0014661C">
      <w:pPr>
        <w:jc w:val="left"/>
      </w:pPr>
      <w:r w:rsidRPr="00A001B4">
        <w:t>· Plan de testare;</w:t>
      </w:r>
    </w:p>
    <w:p w14:paraId="18495E71" w14:textId="77777777" w:rsidR="0014661C" w:rsidRPr="00A001B4" w:rsidRDefault="0014661C" w:rsidP="0014661C">
      <w:pPr>
        <w:jc w:val="left"/>
      </w:pPr>
      <w:r w:rsidRPr="00A001B4">
        <w:t>· scenarii de testare;</w:t>
      </w:r>
    </w:p>
    <w:p w14:paraId="51B8C980" w14:textId="77777777" w:rsidR="0014661C" w:rsidRPr="00A001B4" w:rsidRDefault="0014661C" w:rsidP="0014661C">
      <w:pPr>
        <w:jc w:val="left"/>
      </w:pPr>
      <w:r w:rsidRPr="00A001B4">
        <w:t>· cazuri de test;</w:t>
      </w:r>
    </w:p>
    <w:p w14:paraId="39171E89" w14:textId="77777777" w:rsidR="0014661C" w:rsidRPr="00A001B4" w:rsidRDefault="0014661C" w:rsidP="0014661C">
      <w:pPr>
        <w:jc w:val="left"/>
      </w:pPr>
      <w:r w:rsidRPr="00A001B4">
        <w:t>· rapoarte de testare;</w:t>
      </w:r>
    </w:p>
    <w:p w14:paraId="46FB46A2" w14:textId="77777777" w:rsidR="0014661C" w:rsidRPr="00A001B4" w:rsidRDefault="0014661C" w:rsidP="0014661C">
      <w:pPr>
        <w:jc w:val="left"/>
      </w:pPr>
      <w:r w:rsidRPr="00A001B4">
        <w:t>· registru defecte;</w:t>
      </w:r>
    </w:p>
    <w:p w14:paraId="30D19F07" w14:textId="77777777" w:rsidR="0014661C" w:rsidRPr="00A001B4" w:rsidRDefault="0014661C" w:rsidP="0014661C">
      <w:pPr>
        <w:jc w:val="left"/>
      </w:pPr>
      <w:r w:rsidRPr="00A001B4">
        <w:t>· raport de remediere;</w:t>
      </w:r>
    </w:p>
    <w:p w14:paraId="74CE91C7" w14:textId="77777777" w:rsidR="0014661C" w:rsidRPr="00A001B4" w:rsidRDefault="0014661C" w:rsidP="0014661C">
      <w:pPr>
        <w:jc w:val="left"/>
      </w:pPr>
      <w:r w:rsidRPr="00A001B4">
        <w:t>· raport de testare regresie;</w:t>
      </w:r>
    </w:p>
    <w:p w14:paraId="33BB6F03" w14:textId="77777777" w:rsidR="0014661C" w:rsidRPr="00A001B4" w:rsidRDefault="0014661C" w:rsidP="0014661C">
      <w:pPr>
        <w:jc w:val="left"/>
      </w:pPr>
      <w:r w:rsidRPr="00A001B4">
        <w:t>· raport final de testare;</w:t>
      </w:r>
    </w:p>
    <w:p w14:paraId="389E9956" w14:textId="77777777" w:rsidR="0014661C" w:rsidRPr="00A001B4" w:rsidRDefault="0014661C" w:rsidP="0014661C">
      <w:pPr>
        <w:jc w:val="left"/>
      </w:pPr>
      <w:r w:rsidRPr="00A001B4">
        <w:t>· matrice de trasabilitate actualizată;</w:t>
      </w:r>
    </w:p>
    <w:p w14:paraId="376D4A84" w14:textId="77777777" w:rsidR="0014661C" w:rsidRPr="00A001B4" w:rsidRDefault="0014661C" w:rsidP="0014661C">
      <w:pPr>
        <w:jc w:val="left"/>
      </w:pPr>
      <w:r w:rsidRPr="00A001B4">
        <w:t>· documente de acceptanță testare, conform procedurii agreate.</w:t>
      </w:r>
    </w:p>
    <w:p w14:paraId="76D06E5C" w14:textId="77777777" w:rsidR="0014661C" w:rsidRPr="00A001B4" w:rsidRDefault="0014661C" w:rsidP="0014661C">
      <w:pPr>
        <w:jc w:val="left"/>
      </w:pPr>
    </w:p>
    <w:p w14:paraId="3526B968" w14:textId="7538419A" w:rsidR="0014661C" w:rsidRPr="00A001B4" w:rsidRDefault="0014661C" w:rsidP="00812EF8">
      <w:pPr>
        <w:pStyle w:val="Heading1"/>
      </w:pPr>
      <w:r w:rsidRPr="00A001B4">
        <w:t>Metodologia de instruire</w:t>
      </w:r>
    </w:p>
    <w:p w14:paraId="29A39988" w14:textId="77777777" w:rsidR="0014661C" w:rsidRPr="00A001B4" w:rsidRDefault="0014661C" w:rsidP="0014661C">
      <w:pPr>
        <w:jc w:val="left"/>
      </w:pPr>
    </w:p>
    <w:p w14:paraId="0445CC94" w14:textId="77777777" w:rsidR="0014661C" w:rsidRPr="00A001B4" w:rsidRDefault="0014661C" w:rsidP="0014661C">
      <w:pPr>
        <w:jc w:val="left"/>
      </w:pPr>
      <w:r w:rsidRPr="00A001B4">
        <w:t>Instruirea va fi organizată pe categorii de utilizatori și roluri, astfel încât participanții să dobândească cunoștințele necesare pentru utilizarea, administrarea sau operarea componentelor SIDISVA relevante pentru responsabilitățile lor.</w:t>
      </w:r>
    </w:p>
    <w:p w14:paraId="39EA4CB2" w14:textId="77777777" w:rsidR="0014661C" w:rsidRPr="00A001B4" w:rsidRDefault="0014661C" w:rsidP="0014661C">
      <w:pPr>
        <w:jc w:val="left"/>
      </w:pPr>
      <w:r w:rsidRPr="00A001B4">
        <w:t>Instruirea va fi pregătită pe baza funcționalităților implementate și a documentației disponibile. Materialele de instruire vor fi corelate cu fluxurile reale de lucru și cu rolurile definite în sistem.</w:t>
      </w:r>
    </w:p>
    <w:p w14:paraId="6C8D2AE5" w14:textId="77777777" w:rsidR="0014661C" w:rsidRPr="00A001B4" w:rsidRDefault="0014661C" w:rsidP="0014661C">
      <w:pPr>
        <w:jc w:val="left"/>
      </w:pPr>
    </w:p>
    <w:p w14:paraId="7EB3720C" w14:textId="77777777" w:rsidR="0014661C" w:rsidRPr="00A001B4" w:rsidRDefault="0014661C" w:rsidP="0014661C">
      <w:pPr>
        <w:jc w:val="left"/>
      </w:pPr>
      <w:r w:rsidRPr="00A001B4">
        <w:lastRenderedPageBreak/>
        <w:t>Activități principale:</w:t>
      </w:r>
    </w:p>
    <w:p w14:paraId="259F86A6" w14:textId="77777777" w:rsidR="0014661C" w:rsidRPr="00A001B4" w:rsidRDefault="0014661C" w:rsidP="0014661C">
      <w:pPr>
        <w:jc w:val="left"/>
      </w:pPr>
      <w:r w:rsidRPr="00A001B4">
        <w:t>· elaborarea Planului de instruire;</w:t>
      </w:r>
    </w:p>
    <w:p w14:paraId="73FD4DFE" w14:textId="77777777" w:rsidR="0014661C" w:rsidRPr="00A001B4" w:rsidRDefault="0014661C" w:rsidP="0014661C">
      <w:pPr>
        <w:jc w:val="left"/>
      </w:pPr>
      <w:r w:rsidRPr="00A001B4">
        <w:t>· identificarea grupelor de instruire;</w:t>
      </w:r>
    </w:p>
    <w:p w14:paraId="57A5F23F" w14:textId="77777777" w:rsidR="0014661C" w:rsidRPr="00A001B4" w:rsidRDefault="0014661C" w:rsidP="0014661C">
      <w:pPr>
        <w:jc w:val="left"/>
      </w:pPr>
      <w:r w:rsidRPr="00A001B4">
        <w:t>· corelarea instruirii cu rolurile din sistem;</w:t>
      </w:r>
    </w:p>
    <w:p w14:paraId="144B4729" w14:textId="77777777" w:rsidR="0014661C" w:rsidRPr="00A001B4" w:rsidRDefault="0014661C" w:rsidP="0014661C">
      <w:pPr>
        <w:jc w:val="left"/>
      </w:pPr>
      <w:r w:rsidRPr="00A001B4">
        <w:t>· pregătirea materialelor;</w:t>
      </w:r>
    </w:p>
    <w:p w14:paraId="26F5B56E" w14:textId="77777777" w:rsidR="0014661C" w:rsidRPr="00A001B4" w:rsidRDefault="0014661C" w:rsidP="0014661C">
      <w:pPr>
        <w:jc w:val="left"/>
      </w:pPr>
      <w:r w:rsidRPr="00A001B4">
        <w:t>· pregătirea mediului de instruire;</w:t>
      </w:r>
    </w:p>
    <w:p w14:paraId="3B3E0604" w14:textId="77777777" w:rsidR="0014661C" w:rsidRPr="00A001B4" w:rsidRDefault="0014661C" w:rsidP="0014661C">
      <w:pPr>
        <w:jc w:val="left"/>
      </w:pPr>
      <w:r w:rsidRPr="00A001B4">
        <w:t>· susținerea sesiunilor de instruire;</w:t>
      </w:r>
    </w:p>
    <w:p w14:paraId="5579A51D" w14:textId="77777777" w:rsidR="0014661C" w:rsidRPr="00A001B4" w:rsidRDefault="0014661C" w:rsidP="0014661C">
      <w:pPr>
        <w:jc w:val="left"/>
      </w:pPr>
      <w:r w:rsidRPr="00A001B4">
        <w:t>· exerciții practice;</w:t>
      </w:r>
    </w:p>
    <w:p w14:paraId="36C02553" w14:textId="77777777" w:rsidR="0014661C" w:rsidRPr="00A001B4" w:rsidRDefault="0014661C" w:rsidP="0014661C">
      <w:pPr>
        <w:jc w:val="left"/>
      </w:pPr>
      <w:r w:rsidRPr="00A001B4">
        <w:t>· colectarea feedback-ului, unde este aplicabil;</w:t>
      </w:r>
    </w:p>
    <w:p w14:paraId="0464A830" w14:textId="77777777" w:rsidR="0014661C" w:rsidRPr="00A001B4" w:rsidRDefault="0014661C" w:rsidP="0014661C">
      <w:pPr>
        <w:jc w:val="left"/>
      </w:pPr>
      <w:r w:rsidRPr="00A001B4">
        <w:t>· elaborarea raportului de instruire.</w:t>
      </w:r>
    </w:p>
    <w:p w14:paraId="2494F468" w14:textId="77777777" w:rsidR="0014661C" w:rsidRPr="00A001B4" w:rsidRDefault="0014661C" w:rsidP="0014661C">
      <w:pPr>
        <w:jc w:val="left"/>
      </w:pPr>
    </w:p>
    <w:p w14:paraId="017111C0" w14:textId="77777777" w:rsidR="0014661C" w:rsidRPr="00A001B4" w:rsidRDefault="0014661C" w:rsidP="0014661C">
      <w:pPr>
        <w:jc w:val="left"/>
      </w:pPr>
      <w:r w:rsidRPr="00A001B4">
        <w:t>Date de intrare:</w:t>
      </w:r>
    </w:p>
    <w:p w14:paraId="6CDA0072" w14:textId="77777777" w:rsidR="0014661C" w:rsidRPr="00A001B4" w:rsidRDefault="0014661C" w:rsidP="0014661C">
      <w:pPr>
        <w:jc w:val="left"/>
      </w:pPr>
      <w:r w:rsidRPr="00A001B4">
        <w:t>· funcționalități implementate;</w:t>
      </w:r>
    </w:p>
    <w:p w14:paraId="02500C1B" w14:textId="77777777" w:rsidR="0014661C" w:rsidRPr="00A001B4" w:rsidRDefault="0014661C" w:rsidP="0014661C">
      <w:pPr>
        <w:jc w:val="left"/>
      </w:pPr>
      <w:r w:rsidRPr="00A001B4">
        <w:t>· roluri și profiluri de utilizatori;</w:t>
      </w:r>
    </w:p>
    <w:p w14:paraId="53ED107E" w14:textId="77777777" w:rsidR="0014661C" w:rsidRPr="00A001B4" w:rsidRDefault="0014661C" w:rsidP="0014661C">
      <w:pPr>
        <w:jc w:val="left"/>
      </w:pPr>
      <w:r w:rsidRPr="00A001B4">
        <w:t>· manuale preliminare;</w:t>
      </w:r>
    </w:p>
    <w:p w14:paraId="489EA3D1" w14:textId="77777777" w:rsidR="0014661C" w:rsidRPr="00A001B4" w:rsidRDefault="0014661C" w:rsidP="0014661C">
      <w:pPr>
        <w:jc w:val="left"/>
      </w:pPr>
      <w:r w:rsidRPr="00A001B4">
        <w:t>· plan de instruire;</w:t>
      </w:r>
    </w:p>
    <w:p w14:paraId="08FF64F1" w14:textId="77777777" w:rsidR="0014661C" w:rsidRPr="00A001B4" w:rsidRDefault="0014661C" w:rsidP="0014661C">
      <w:pPr>
        <w:jc w:val="left"/>
      </w:pPr>
      <w:r w:rsidRPr="00A001B4">
        <w:t>· lista participanților;</w:t>
      </w:r>
    </w:p>
    <w:p w14:paraId="48D02720" w14:textId="77777777" w:rsidR="0014661C" w:rsidRPr="00A001B4" w:rsidRDefault="0014661C" w:rsidP="0014661C">
      <w:pPr>
        <w:jc w:val="left"/>
      </w:pPr>
      <w:r w:rsidRPr="00A001B4">
        <w:t>· mediu de instruire;</w:t>
      </w:r>
    </w:p>
    <w:p w14:paraId="7479CB97" w14:textId="77777777" w:rsidR="0014661C" w:rsidRPr="00A001B4" w:rsidRDefault="0014661C" w:rsidP="0014661C">
      <w:pPr>
        <w:jc w:val="left"/>
      </w:pPr>
      <w:r w:rsidRPr="00A001B4">
        <w:t>· scenarii de utilizare.</w:t>
      </w:r>
    </w:p>
    <w:p w14:paraId="7F845F4E" w14:textId="77777777" w:rsidR="0014661C" w:rsidRPr="00A001B4" w:rsidRDefault="0014661C" w:rsidP="0014661C">
      <w:pPr>
        <w:jc w:val="left"/>
      </w:pPr>
    </w:p>
    <w:p w14:paraId="1449327E" w14:textId="77777777" w:rsidR="0014661C" w:rsidRPr="00A001B4" w:rsidRDefault="0014661C" w:rsidP="0014661C">
      <w:pPr>
        <w:jc w:val="left"/>
      </w:pPr>
      <w:r w:rsidRPr="00A001B4">
        <w:t>Date de ieșire / livrabile:</w:t>
      </w:r>
    </w:p>
    <w:p w14:paraId="6C79FBA0" w14:textId="77777777" w:rsidR="0014661C" w:rsidRPr="00A001B4" w:rsidRDefault="0014661C" w:rsidP="0014661C">
      <w:pPr>
        <w:jc w:val="left"/>
      </w:pPr>
      <w:r w:rsidRPr="00A001B4">
        <w:t>· Plan de instruire;</w:t>
      </w:r>
    </w:p>
    <w:p w14:paraId="1EB7145A" w14:textId="77777777" w:rsidR="0014661C" w:rsidRPr="00A001B4" w:rsidRDefault="0014661C" w:rsidP="0014661C">
      <w:pPr>
        <w:jc w:val="left"/>
      </w:pPr>
      <w:r w:rsidRPr="00A001B4">
        <w:t>· suporturi de curs;</w:t>
      </w:r>
    </w:p>
    <w:p w14:paraId="70947179" w14:textId="77777777" w:rsidR="0014661C" w:rsidRPr="00A001B4" w:rsidRDefault="0014661C" w:rsidP="0014661C">
      <w:pPr>
        <w:jc w:val="left"/>
      </w:pPr>
      <w:r w:rsidRPr="00A001B4">
        <w:t>· manuale de utilizare;</w:t>
      </w:r>
    </w:p>
    <w:p w14:paraId="09D21251" w14:textId="77777777" w:rsidR="0014661C" w:rsidRPr="00A001B4" w:rsidRDefault="0014661C" w:rsidP="0014661C">
      <w:pPr>
        <w:jc w:val="left"/>
      </w:pPr>
      <w:r w:rsidRPr="00A001B4">
        <w:t>· manual administrator;</w:t>
      </w:r>
    </w:p>
    <w:p w14:paraId="5B155B81" w14:textId="77777777" w:rsidR="0014661C" w:rsidRPr="00A001B4" w:rsidRDefault="0014661C" w:rsidP="0014661C">
      <w:pPr>
        <w:jc w:val="left"/>
      </w:pPr>
      <w:r w:rsidRPr="00A001B4">
        <w:t>· materiale de instruire;</w:t>
      </w:r>
    </w:p>
    <w:p w14:paraId="5D6458E6" w14:textId="77777777" w:rsidR="0014661C" w:rsidRPr="00A001B4" w:rsidRDefault="0014661C" w:rsidP="0014661C">
      <w:pPr>
        <w:jc w:val="left"/>
      </w:pPr>
      <w:r w:rsidRPr="00A001B4">
        <w:t>· liste de prezență;</w:t>
      </w:r>
    </w:p>
    <w:p w14:paraId="6DB3651D" w14:textId="77777777" w:rsidR="0014661C" w:rsidRPr="00A001B4" w:rsidRDefault="0014661C" w:rsidP="0014661C">
      <w:pPr>
        <w:jc w:val="left"/>
      </w:pPr>
      <w:r w:rsidRPr="00A001B4">
        <w:t>· feedback instruire, dacă este aplicabil;</w:t>
      </w:r>
    </w:p>
    <w:p w14:paraId="163B0984" w14:textId="77777777" w:rsidR="0014661C" w:rsidRPr="00A001B4" w:rsidRDefault="0014661C" w:rsidP="0014661C">
      <w:pPr>
        <w:jc w:val="left"/>
      </w:pPr>
      <w:r w:rsidRPr="00A001B4">
        <w:t>· raport de instruire.</w:t>
      </w:r>
    </w:p>
    <w:p w14:paraId="71E8C9B8" w14:textId="77777777" w:rsidR="0014661C" w:rsidRPr="00A001B4" w:rsidRDefault="0014661C" w:rsidP="0014661C">
      <w:pPr>
        <w:jc w:val="left"/>
      </w:pPr>
    </w:p>
    <w:p w14:paraId="0A8F7D9A" w14:textId="17A5F574" w:rsidR="0014661C" w:rsidRPr="00A001B4" w:rsidRDefault="0014661C" w:rsidP="00812EF8">
      <w:pPr>
        <w:pStyle w:val="Heading1"/>
      </w:pPr>
      <w:r w:rsidRPr="00A001B4">
        <w:t>Metodologia de punere în producție</w:t>
      </w:r>
    </w:p>
    <w:p w14:paraId="3DD223D5" w14:textId="77777777" w:rsidR="0014661C" w:rsidRPr="00A001B4" w:rsidRDefault="0014661C" w:rsidP="0014661C">
      <w:pPr>
        <w:jc w:val="left"/>
      </w:pPr>
    </w:p>
    <w:p w14:paraId="41B586A2" w14:textId="77777777" w:rsidR="0014661C" w:rsidRPr="00A001B4" w:rsidRDefault="0014661C" w:rsidP="0014661C">
      <w:pPr>
        <w:jc w:val="left"/>
      </w:pPr>
      <w:r w:rsidRPr="00A001B4">
        <w:t>Punerea în producție va fi realizată controlat, pe baza unui Plan de trecere în producție, după finalizarea etapelor relevante de implementare, testare, migrare, instruire și pregătire operațională.</w:t>
      </w:r>
    </w:p>
    <w:p w14:paraId="6BFAD009" w14:textId="77777777" w:rsidR="0014661C" w:rsidRPr="00A001B4" w:rsidRDefault="0014661C" w:rsidP="0014661C">
      <w:pPr>
        <w:jc w:val="left"/>
      </w:pPr>
    </w:p>
    <w:p w14:paraId="100BEBA6" w14:textId="77777777" w:rsidR="0014661C" w:rsidRPr="00A001B4" w:rsidRDefault="0014661C" w:rsidP="0014661C">
      <w:pPr>
        <w:jc w:val="left"/>
      </w:pPr>
      <w:r w:rsidRPr="00A001B4">
        <w:t>Trecerea în producție va include verificări tehnice și funcționale, confirmarea configurațiilor, validarea datelor migrate, activarea serviciilor și monitorizarea inițială.</w:t>
      </w:r>
    </w:p>
    <w:p w14:paraId="345BF4E1" w14:textId="77777777" w:rsidR="0014661C" w:rsidRPr="00A001B4" w:rsidRDefault="0014661C" w:rsidP="0014661C">
      <w:pPr>
        <w:jc w:val="left"/>
      </w:pPr>
    </w:p>
    <w:p w14:paraId="46CE30B5" w14:textId="77777777" w:rsidR="0014661C" w:rsidRPr="00A001B4" w:rsidRDefault="0014661C" w:rsidP="0014661C">
      <w:pPr>
        <w:jc w:val="left"/>
      </w:pPr>
      <w:r w:rsidRPr="00A001B4">
        <w:t>Activități principale:</w:t>
      </w:r>
    </w:p>
    <w:p w14:paraId="6F2F68D7" w14:textId="77777777" w:rsidR="0014661C" w:rsidRPr="00A001B4" w:rsidRDefault="0014661C" w:rsidP="0014661C">
      <w:pPr>
        <w:jc w:val="left"/>
      </w:pPr>
    </w:p>
    <w:p w14:paraId="08D5FF30" w14:textId="77777777" w:rsidR="0014661C" w:rsidRPr="00A001B4" w:rsidRDefault="0014661C" w:rsidP="0014661C">
      <w:pPr>
        <w:jc w:val="left"/>
      </w:pPr>
      <w:r w:rsidRPr="00A001B4">
        <w:lastRenderedPageBreak/>
        <w:t>· elaborarea Planului de punere în producție;</w:t>
      </w:r>
    </w:p>
    <w:p w14:paraId="14AB8A50" w14:textId="77777777" w:rsidR="0014661C" w:rsidRPr="00A001B4" w:rsidRDefault="0014661C" w:rsidP="0014661C">
      <w:pPr>
        <w:jc w:val="left"/>
      </w:pPr>
      <w:r w:rsidRPr="00A001B4">
        <w:t xml:space="preserve">· verificarea </w:t>
      </w:r>
      <w:proofErr w:type="spellStart"/>
      <w:r w:rsidRPr="00A001B4">
        <w:t>prerechizitelor</w:t>
      </w:r>
      <w:proofErr w:type="spellEnd"/>
      <w:r w:rsidRPr="00A001B4">
        <w:t>;</w:t>
      </w:r>
    </w:p>
    <w:p w14:paraId="13E5E98B" w14:textId="77777777" w:rsidR="0014661C" w:rsidRPr="00A001B4" w:rsidRDefault="0014661C" w:rsidP="0014661C">
      <w:pPr>
        <w:jc w:val="left"/>
      </w:pPr>
      <w:r w:rsidRPr="00A001B4">
        <w:t>· confirmarea mediului de producție;</w:t>
      </w:r>
    </w:p>
    <w:p w14:paraId="763D4219" w14:textId="77777777" w:rsidR="0014661C" w:rsidRPr="00A001B4" w:rsidRDefault="0014661C" w:rsidP="0014661C">
      <w:pPr>
        <w:jc w:val="left"/>
      </w:pPr>
      <w:r w:rsidRPr="00A001B4">
        <w:t>· verificarea configurațiilor;</w:t>
      </w:r>
    </w:p>
    <w:p w14:paraId="271DB9A9" w14:textId="77777777" w:rsidR="0014661C" w:rsidRPr="00A001B4" w:rsidRDefault="0014661C" w:rsidP="0014661C">
      <w:pPr>
        <w:jc w:val="left"/>
      </w:pPr>
      <w:r w:rsidRPr="00A001B4">
        <w:t>· migrarea finală a datelor, dacă este aplicabil;</w:t>
      </w:r>
    </w:p>
    <w:p w14:paraId="3A68568C" w14:textId="77777777" w:rsidR="0014661C" w:rsidRPr="00A001B4" w:rsidRDefault="0014661C" w:rsidP="0014661C">
      <w:pPr>
        <w:jc w:val="left"/>
      </w:pPr>
      <w:r w:rsidRPr="00A001B4">
        <w:t>· activarea componentelor;</w:t>
      </w:r>
    </w:p>
    <w:p w14:paraId="4FCCFDA5" w14:textId="77777777" w:rsidR="0014661C" w:rsidRPr="00A001B4" w:rsidRDefault="0014661C" w:rsidP="0014661C">
      <w:pPr>
        <w:jc w:val="left"/>
      </w:pPr>
      <w:r w:rsidRPr="00A001B4">
        <w:t>· verificări post-</w:t>
      </w:r>
      <w:proofErr w:type="spellStart"/>
      <w:r w:rsidRPr="00A001B4">
        <w:t>go</w:t>
      </w:r>
      <w:proofErr w:type="spellEnd"/>
      <w:r w:rsidRPr="00A001B4">
        <w:t>-live;</w:t>
      </w:r>
    </w:p>
    <w:p w14:paraId="062B730B" w14:textId="77777777" w:rsidR="0014661C" w:rsidRPr="00A001B4" w:rsidRDefault="0014661C" w:rsidP="0014661C">
      <w:pPr>
        <w:jc w:val="left"/>
      </w:pPr>
      <w:r w:rsidRPr="00A001B4">
        <w:t>· monitorizare inițială;</w:t>
      </w:r>
    </w:p>
    <w:p w14:paraId="4BE92724" w14:textId="77777777" w:rsidR="0014661C" w:rsidRPr="00A001B4" w:rsidRDefault="0014661C" w:rsidP="0014661C">
      <w:pPr>
        <w:jc w:val="left"/>
      </w:pPr>
      <w:r w:rsidRPr="00A001B4">
        <w:t>· suport operațional la pornire;</w:t>
      </w:r>
    </w:p>
    <w:p w14:paraId="4A8F681E" w14:textId="77777777" w:rsidR="0014661C" w:rsidRPr="00A001B4" w:rsidRDefault="0014661C" w:rsidP="0014661C">
      <w:pPr>
        <w:jc w:val="left"/>
      </w:pPr>
      <w:r w:rsidRPr="00A001B4">
        <w:t>· tratarea incidentelor post-</w:t>
      </w:r>
      <w:proofErr w:type="spellStart"/>
      <w:r w:rsidRPr="00A001B4">
        <w:t>go</w:t>
      </w:r>
      <w:proofErr w:type="spellEnd"/>
      <w:r w:rsidRPr="00A001B4">
        <w:t>-live;</w:t>
      </w:r>
    </w:p>
    <w:p w14:paraId="7A9A3125" w14:textId="77777777" w:rsidR="0014661C" w:rsidRPr="00A001B4" w:rsidRDefault="0014661C" w:rsidP="0014661C">
      <w:pPr>
        <w:jc w:val="left"/>
      </w:pPr>
      <w:r w:rsidRPr="00A001B4">
        <w:t>· elaborarea raportului de punere în producție.</w:t>
      </w:r>
    </w:p>
    <w:p w14:paraId="085C4803" w14:textId="77777777" w:rsidR="0014661C" w:rsidRPr="00A001B4" w:rsidRDefault="0014661C" w:rsidP="0014661C">
      <w:pPr>
        <w:jc w:val="left"/>
      </w:pPr>
    </w:p>
    <w:p w14:paraId="57436066" w14:textId="77777777" w:rsidR="0014661C" w:rsidRPr="00A001B4" w:rsidRDefault="0014661C" w:rsidP="0014661C">
      <w:pPr>
        <w:jc w:val="left"/>
      </w:pPr>
      <w:r w:rsidRPr="00A001B4">
        <w:t>Date de intrare:</w:t>
      </w:r>
    </w:p>
    <w:p w14:paraId="4ED60391" w14:textId="77777777" w:rsidR="0014661C" w:rsidRPr="00A001B4" w:rsidRDefault="0014661C" w:rsidP="0014661C">
      <w:pPr>
        <w:jc w:val="left"/>
      </w:pPr>
    </w:p>
    <w:p w14:paraId="0353BBB4" w14:textId="77777777" w:rsidR="0014661C" w:rsidRPr="00A001B4" w:rsidRDefault="0014661C" w:rsidP="0014661C">
      <w:pPr>
        <w:jc w:val="left"/>
      </w:pPr>
      <w:r w:rsidRPr="00A001B4">
        <w:t>· sistem testat;</w:t>
      </w:r>
    </w:p>
    <w:p w14:paraId="3E549CB1" w14:textId="77777777" w:rsidR="0014661C" w:rsidRPr="00A001B4" w:rsidRDefault="0014661C" w:rsidP="0014661C">
      <w:pPr>
        <w:jc w:val="left"/>
      </w:pPr>
      <w:r w:rsidRPr="00A001B4">
        <w:t>· raport final de testare;</w:t>
      </w:r>
    </w:p>
    <w:p w14:paraId="4F0C03E6" w14:textId="77777777" w:rsidR="0014661C" w:rsidRPr="00A001B4" w:rsidRDefault="0014661C" w:rsidP="0014661C">
      <w:pPr>
        <w:jc w:val="left"/>
      </w:pPr>
      <w:r w:rsidRPr="00A001B4">
        <w:t xml:space="preserve">· plan de </w:t>
      </w:r>
      <w:proofErr w:type="spellStart"/>
      <w:r w:rsidRPr="00A001B4">
        <w:t>go</w:t>
      </w:r>
      <w:proofErr w:type="spellEnd"/>
      <w:r w:rsidRPr="00A001B4">
        <w:t>-live;</w:t>
      </w:r>
    </w:p>
    <w:p w14:paraId="1AFE77FB" w14:textId="77777777" w:rsidR="0014661C" w:rsidRPr="00A001B4" w:rsidRDefault="0014661C" w:rsidP="0014661C">
      <w:pPr>
        <w:jc w:val="left"/>
      </w:pPr>
      <w:r w:rsidRPr="00A001B4">
        <w:t>· mediu de producție pregătit;</w:t>
      </w:r>
    </w:p>
    <w:p w14:paraId="2F4DA177" w14:textId="77777777" w:rsidR="0014661C" w:rsidRPr="00A001B4" w:rsidRDefault="0014661C" w:rsidP="0014661C">
      <w:pPr>
        <w:jc w:val="left"/>
      </w:pPr>
      <w:r w:rsidRPr="00A001B4">
        <w:t>· date migrate și validate;</w:t>
      </w:r>
    </w:p>
    <w:p w14:paraId="50381E6F" w14:textId="77777777" w:rsidR="0014661C" w:rsidRPr="00A001B4" w:rsidRDefault="0014661C" w:rsidP="0014661C">
      <w:pPr>
        <w:jc w:val="left"/>
      </w:pPr>
      <w:r w:rsidRPr="00A001B4">
        <w:t>· documentație tehnică;</w:t>
      </w:r>
    </w:p>
    <w:p w14:paraId="13F457C0" w14:textId="77777777" w:rsidR="0014661C" w:rsidRPr="00A001B4" w:rsidRDefault="0014661C" w:rsidP="0014661C">
      <w:pPr>
        <w:jc w:val="left"/>
      </w:pPr>
      <w:r w:rsidRPr="00A001B4">
        <w:t>· manuale;</w:t>
      </w:r>
    </w:p>
    <w:p w14:paraId="1FD728E9" w14:textId="77777777" w:rsidR="0014661C" w:rsidRPr="00A001B4" w:rsidRDefault="0014661C" w:rsidP="0014661C">
      <w:pPr>
        <w:jc w:val="left"/>
      </w:pPr>
      <w:r w:rsidRPr="00A001B4">
        <w:t>· aprobări necesare;</w:t>
      </w:r>
    </w:p>
    <w:p w14:paraId="1C49230D" w14:textId="77777777" w:rsidR="0014661C" w:rsidRPr="00A001B4" w:rsidRDefault="0014661C" w:rsidP="0014661C">
      <w:pPr>
        <w:jc w:val="left"/>
      </w:pPr>
      <w:r w:rsidRPr="00A001B4">
        <w:t>· checklist de punere în producție.</w:t>
      </w:r>
    </w:p>
    <w:p w14:paraId="3CD26A3D" w14:textId="77777777" w:rsidR="0014661C" w:rsidRPr="00A001B4" w:rsidRDefault="0014661C" w:rsidP="0014661C">
      <w:pPr>
        <w:jc w:val="left"/>
      </w:pPr>
    </w:p>
    <w:p w14:paraId="6F4268B2" w14:textId="77777777" w:rsidR="0014661C" w:rsidRPr="00A001B4" w:rsidRDefault="0014661C" w:rsidP="0014661C">
      <w:pPr>
        <w:jc w:val="left"/>
      </w:pPr>
      <w:r w:rsidRPr="00A001B4">
        <w:t>Date de ieșire / livrabile:</w:t>
      </w:r>
    </w:p>
    <w:p w14:paraId="61B759E4" w14:textId="77777777" w:rsidR="0014661C" w:rsidRPr="00A001B4" w:rsidRDefault="0014661C" w:rsidP="0014661C">
      <w:pPr>
        <w:jc w:val="left"/>
      </w:pPr>
    </w:p>
    <w:p w14:paraId="520068F4" w14:textId="77777777" w:rsidR="0014661C" w:rsidRPr="00A001B4" w:rsidRDefault="0014661C" w:rsidP="0014661C">
      <w:pPr>
        <w:jc w:val="left"/>
      </w:pPr>
      <w:r w:rsidRPr="00A001B4">
        <w:t>· Plan de punere în producție;</w:t>
      </w:r>
    </w:p>
    <w:p w14:paraId="74C72C68" w14:textId="77777777" w:rsidR="0014661C" w:rsidRPr="00A001B4" w:rsidRDefault="0014661C" w:rsidP="0014661C">
      <w:pPr>
        <w:jc w:val="left"/>
      </w:pPr>
      <w:r w:rsidRPr="00A001B4">
        <w:t xml:space="preserve">· checklist </w:t>
      </w:r>
      <w:proofErr w:type="spellStart"/>
      <w:r w:rsidRPr="00A001B4">
        <w:t>go</w:t>
      </w:r>
      <w:proofErr w:type="spellEnd"/>
      <w:r w:rsidRPr="00A001B4">
        <w:t>-live;</w:t>
      </w:r>
    </w:p>
    <w:p w14:paraId="17FF94D5" w14:textId="77777777" w:rsidR="0014661C" w:rsidRPr="00A001B4" w:rsidRDefault="0014661C" w:rsidP="0014661C">
      <w:pPr>
        <w:jc w:val="left"/>
      </w:pPr>
      <w:r w:rsidRPr="00A001B4">
        <w:t>· sistem instalat/configurat în producție;</w:t>
      </w:r>
    </w:p>
    <w:p w14:paraId="42FD7D61" w14:textId="77777777" w:rsidR="0014661C" w:rsidRPr="00A001B4" w:rsidRDefault="0014661C" w:rsidP="0014661C">
      <w:pPr>
        <w:jc w:val="left"/>
      </w:pPr>
      <w:r w:rsidRPr="00A001B4">
        <w:t>· raport de punere în producție;</w:t>
      </w:r>
    </w:p>
    <w:p w14:paraId="11BFCF74" w14:textId="77777777" w:rsidR="0014661C" w:rsidRPr="00A001B4" w:rsidRDefault="0014661C" w:rsidP="0014661C">
      <w:pPr>
        <w:jc w:val="left"/>
      </w:pPr>
      <w:r w:rsidRPr="00A001B4">
        <w:t>· raport verificări post-</w:t>
      </w:r>
      <w:proofErr w:type="spellStart"/>
      <w:r w:rsidRPr="00A001B4">
        <w:t>go</w:t>
      </w:r>
      <w:proofErr w:type="spellEnd"/>
      <w:r w:rsidRPr="00A001B4">
        <w:t>-live;</w:t>
      </w:r>
    </w:p>
    <w:p w14:paraId="0686471F" w14:textId="77777777" w:rsidR="0014661C" w:rsidRPr="00A001B4" w:rsidRDefault="0014661C" w:rsidP="0014661C">
      <w:pPr>
        <w:jc w:val="left"/>
      </w:pPr>
      <w:r w:rsidRPr="00A001B4">
        <w:t>· registru incidente post-</w:t>
      </w:r>
      <w:proofErr w:type="spellStart"/>
      <w:r w:rsidRPr="00A001B4">
        <w:t>go</w:t>
      </w:r>
      <w:proofErr w:type="spellEnd"/>
      <w:r w:rsidRPr="00A001B4">
        <w:t>-live, dacă este cazul;</w:t>
      </w:r>
    </w:p>
    <w:p w14:paraId="686329A8" w14:textId="77777777" w:rsidR="0014661C" w:rsidRPr="00A001B4" w:rsidRDefault="0014661C" w:rsidP="0014661C">
      <w:pPr>
        <w:jc w:val="left"/>
      </w:pPr>
      <w:r w:rsidRPr="00A001B4">
        <w:t>· proces-verbal de punere în producție/acceptanță, conform procedurii contractuale.</w:t>
      </w:r>
    </w:p>
    <w:p w14:paraId="3F41F11E" w14:textId="77777777" w:rsidR="0014661C" w:rsidRPr="00A001B4" w:rsidRDefault="0014661C" w:rsidP="0014661C">
      <w:pPr>
        <w:jc w:val="left"/>
      </w:pPr>
    </w:p>
    <w:p w14:paraId="5FCBD2A1" w14:textId="4308A1AF" w:rsidR="0014661C" w:rsidRPr="00A001B4" w:rsidRDefault="0014661C" w:rsidP="00812EF8">
      <w:pPr>
        <w:pStyle w:val="Heading1"/>
      </w:pPr>
      <w:r w:rsidRPr="00A001B4">
        <w:t>Documentația completă a aplicației</w:t>
      </w:r>
    </w:p>
    <w:p w14:paraId="295C5650" w14:textId="77777777" w:rsidR="0014661C" w:rsidRPr="00A001B4" w:rsidRDefault="0014661C" w:rsidP="0014661C">
      <w:pPr>
        <w:jc w:val="left"/>
      </w:pPr>
    </w:p>
    <w:p w14:paraId="5667FD26" w14:textId="77777777" w:rsidR="0014661C" w:rsidRPr="00A001B4" w:rsidRDefault="0014661C" w:rsidP="0014661C">
      <w:pPr>
        <w:jc w:val="left"/>
      </w:pPr>
      <w:r w:rsidRPr="00A001B4">
        <w:t>Documentația completă a aplicației va fi elaborată progresiv și va reflecta configurația efectivă a sistemului implementat. Documentația nu va fi tratată ca livrabil final izolat, ci ca rezultat cumulativ al etapelor de analiză, proiectare, dezvoltare/configurare, integrare, migrare, testare, instruire și punere în producție.</w:t>
      </w:r>
    </w:p>
    <w:p w14:paraId="6E677C95" w14:textId="77777777" w:rsidR="0014661C" w:rsidRPr="00A001B4" w:rsidRDefault="0014661C" w:rsidP="0014661C">
      <w:pPr>
        <w:jc w:val="left"/>
      </w:pPr>
    </w:p>
    <w:p w14:paraId="132361E8" w14:textId="77777777" w:rsidR="0014661C" w:rsidRPr="00A001B4" w:rsidRDefault="0014661C" w:rsidP="0014661C">
      <w:pPr>
        <w:jc w:val="left"/>
      </w:pPr>
      <w:r w:rsidRPr="00A001B4">
        <w:lastRenderedPageBreak/>
        <w:t>Documentația va include, în funcție de aplicabilitate:</w:t>
      </w:r>
    </w:p>
    <w:p w14:paraId="4F6FCBD6" w14:textId="77777777" w:rsidR="0014661C" w:rsidRPr="00A001B4" w:rsidRDefault="0014661C" w:rsidP="0014661C">
      <w:pPr>
        <w:jc w:val="left"/>
      </w:pPr>
    </w:p>
    <w:p w14:paraId="0EEBA052" w14:textId="77777777" w:rsidR="0014661C" w:rsidRPr="00A001B4" w:rsidRDefault="0014661C" w:rsidP="0014661C">
      <w:pPr>
        <w:jc w:val="left"/>
      </w:pPr>
      <w:r w:rsidRPr="00A001B4">
        <w:t>· documentație de analiză;</w:t>
      </w:r>
    </w:p>
    <w:p w14:paraId="00721986" w14:textId="77777777" w:rsidR="0014661C" w:rsidRPr="00A001B4" w:rsidRDefault="0014661C" w:rsidP="0014661C">
      <w:pPr>
        <w:jc w:val="left"/>
      </w:pPr>
      <w:r w:rsidRPr="00A001B4">
        <w:t>· specificații funcționale;</w:t>
      </w:r>
    </w:p>
    <w:p w14:paraId="3449D1D8" w14:textId="77777777" w:rsidR="0014661C" w:rsidRPr="00A001B4" w:rsidRDefault="0014661C" w:rsidP="0014661C">
      <w:pPr>
        <w:jc w:val="left"/>
      </w:pPr>
      <w:r w:rsidRPr="00A001B4">
        <w:t>· specificații non-funcționale;</w:t>
      </w:r>
    </w:p>
    <w:p w14:paraId="0F040CBC" w14:textId="77777777" w:rsidR="0014661C" w:rsidRPr="00A001B4" w:rsidRDefault="0014661C" w:rsidP="0014661C">
      <w:pPr>
        <w:jc w:val="left"/>
      </w:pPr>
      <w:r w:rsidRPr="00A001B4">
        <w:t>· documentație de proiectare tehnică;</w:t>
      </w:r>
    </w:p>
    <w:p w14:paraId="29694F4B" w14:textId="77777777" w:rsidR="0014661C" w:rsidRPr="00A001B4" w:rsidRDefault="0014661C" w:rsidP="0014661C">
      <w:pPr>
        <w:jc w:val="left"/>
      </w:pPr>
      <w:r w:rsidRPr="00A001B4">
        <w:t>· documentație arhitecturală;</w:t>
      </w:r>
    </w:p>
    <w:p w14:paraId="4813BAE9" w14:textId="77777777" w:rsidR="0014661C" w:rsidRPr="00A001B4" w:rsidRDefault="0014661C" w:rsidP="0014661C">
      <w:pPr>
        <w:jc w:val="left"/>
      </w:pPr>
      <w:r w:rsidRPr="00A001B4">
        <w:t>· model de date;</w:t>
      </w:r>
    </w:p>
    <w:p w14:paraId="37F669DA" w14:textId="77777777" w:rsidR="0014661C" w:rsidRPr="00A001B4" w:rsidRDefault="0014661C" w:rsidP="0014661C">
      <w:pPr>
        <w:jc w:val="left"/>
      </w:pPr>
      <w:r w:rsidRPr="00A001B4">
        <w:t>· documentație API/interfețe;</w:t>
      </w:r>
    </w:p>
    <w:p w14:paraId="0347B341" w14:textId="77777777" w:rsidR="0014661C" w:rsidRPr="00A001B4" w:rsidRDefault="0014661C" w:rsidP="0014661C">
      <w:pPr>
        <w:jc w:val="left"/>
      </w:pPr>
      <w:r w:rsidRPr="00A001B4">
        <w:t>· documentație de integrare;</w:t>
      </w:r>
    </w:p>
    <w:p w14:paraId="70B47D08" w14:textId="77777777" w:rsidR="0014661C" w:rsidRPr="00A001B4" w:rsidRDefault="0014661C" w:rsidP="0014661C">
      <w:pPr>
        <w:jc w:val="left"/>
      </w:pPr>
      <w:r w:rsidRPr="00A001B4">
        <w:t>· documentație de securitate;</w:t>
      </w:r>
    </w:p>
    <w:p w14:paraId="572D937E" w14:textId="77777777" w:rsidR="0014661C" w:rsidRPr="00A001B4" w:rsidRDefault="0014661C" w:rsidP="0014661C">
      <w:pPr>
        <w:jc w:val="left"/>
      </w:pPr>
      <w:r w:rsidRPr="00A001B4">
        <w:t>· documentație de audit și jurnalizare;</w:t>
      </w:r>
    </w:p>
    <w:p w14:paraId="0A8035CC" w14:textId="77777777" w:rsidR="0014661C" w:rsidRPr="00A001B4" w:rsidRDefault="0014661C" w:rsidP="0014661C">
      <w:pPr>
        <w:jc w:val="left"/>
      </w:pPr>
      <w:r w:rsidRPr="00A001B4">
        <w:t>· documentație de instalare;</w:t>
      </w:r>
    </w:p>
    <w:p w14:paraId="739C9199" w14:textId="77777777" w:rsidR="0014661C" w:rsidRPr="00A001B4" w:rsidRDefault="0014661C" w:rsidP="0014661C">
      <w:pPr>
        <w:jc w:val="left"/>
      </w:pPr>
      <w:r w:rsidRPr="00A001B4">
        <w:t>· documentație de configurare;</w:t>
      </w:r>
    </w:p>
    <w:p w14:paraId="588A8727" w14:textId="77777777" w:rsidR="0014661C" w:rsidRPr="00A001B4" w:rsidRDefault="0014661C" w:rsidP="0014661C">
      <w:pPr>
        <w:jc w:val="left"/>
      </w:pPr>
      <w:r w:rsidRPr="00A001B4">
        <w:t>· documentație de administrare;</w:t>
      </w:r>
    </w:p>
    <w:p w14:paraId="556FC4A6" w14:textId="77777777" w:rsidR="0014661C" w:rsidRPr="00A001B4" w:rsidRDefault="0014661C" w:rsidP="0014661C">
      <w:pPr>
        <w:jc w:val="left"/>
      </w:pPr>
      <w:r w:rsidRPr="00A001B4">
        <w:t>· manuale de utilizare;</w:t>
      </w:r>
    </w:p>
    <w:p w14:paraId="3BD7FA35" w14:textId="77777777" w:rsidR="0014661C" w:rsidRPr="00A001B4" w:rsidRDefault="0014661C" w:rsidP="0014661C">
      <w:pPr>
        <w:jc w:val="left"/>
      </w:pPr>
      <w:r w:rsidRPr="00A001B4">
        <w:t>· manual administrator;</w:t>
      </w:r>
    </w:p>
    <w:p w14:paraId="67A69E4A" w14:textId="77777777" w:rsidR="0014661C" w:rsidRPr="00A001B4" w:rsidRDefault="0014661C" w:rsidP="0014661C">
      <w:pPr>
        <w:jc w:val="left"/>
      </w:pPr>
      <w:r w:rsidRPr="00A001B4">
        <w:t>· plan și raport de migrare;</w:t>
      </w:r>
    </w:p>
    <w:p w14:paraId="7E137151" w14:textId="77777777" w:rsidR="0014661C" w:rsidRPr="00A001B4" w:rsidRDefault="0014661C" w:rsidP="0014661C">
      <w:pPr>
        <w:jc w:val="left"/>
      </w:pPr>
      <w:r w:rsidRPr="00A001B4">
        <w:t>· plan și rapoarte de testare;</w:t>
      </w:r>
    </w:p>
    <w:p w14:paraId="4AEF3AF8" w14:textId="77777777" w:rsidR="0014661C" w:rsidRPr="00A001B4" w:rsidRDefault="0014661C" w:rsidP="0014661C">
      <w:pPr>
        <w:jc w:val="left"/>
      </w:pPr>
      <w:r w:rsidRPr="00A001B4">
        <w:t>· plan și raport de instruire;</w:t>
      </w:r>
    </w:p>
    <w:p w14:paraId="56B61063" w14:textId="77777777" w:rsidR="0014661C" w:rsidRPr="00A001B4" w:rsidRDefault="0014661C" w:rsidP="0014661C">
      <w:pPr>
        <w:jc w:val="left"/>
      </w:pPr>
      <w:r w:rsidRPr="00A001B4">
        <w:t>· plan și raport de punere în producție;</w:t>
      </w:r>
    </w:p>
    <w:p w14:paraId="219F8D11" w14:textId="77777777" w:rsidR="0014661C" w:rsidRPr="00A001B4" w:rsidRDefault="0014661C" w:rsidP="0014661C">
      <w:pPr>
        <w:jc w:val="left"/>
      </w:pPr>
      <w:r w:rsidRPr="00A001B4">
        <w:t>· documentație necesară pentru operare, mentenanță și suport, în limitele Contractului.</w:t>
      </w:r>
    </w:p>
    <w:p w14:paraId="00F39C9F" w14:textId="77777777" w:rsidR="0014661C" w:rsidRPr="00A001B4" w:rsidRDefault="0014661C" w:rsidP="0014661C">
      <w:pPr>
        <w:jc w:val="left"/>
      </w:pPr>
    </w:p>
    <w:p w14:paraId="1CCC3244" w14:textId="77777777" w:rsidR="0014661C" w:rsidRPr="00A001B4" w:rsidRDefault="0014661C" w:rsidP="0014661C">
      <w:pPr>
        <w:jc w:val="left"/>
      </w:pPr>
      <w:r w:rsidRPr="00A001B4">
        <w:t>Documentația finală va permite Autorității Contractante să înțeleagă structura sistemului, modul de administrare, configurările aplicate, fluxurile implementate, drepturile și rolurile definite, mecanismele de audit, mecanismele de integrare și condițiile de operare.</w:t>
      </w:r>
    </w:p>
    <w:p w14:paraId="60B11E83" w14:textId="77777777" w:rsidR="0014661C" w:rsidRPr="00A001B4" w:rsidRDefault="0014661C" w:rsidP="0014661C">
      <w:pPr>
        <w:jc w:val="left"/>
      </w:pPr>
    </w:p>
    <w:p w14:paraId="05EC7BB2" w14:textId="60EDA348" w:rsidR="0014661C" w:rsidRPr="00A001B4" w:rsidRDefault="0014661C" w:rsidP="00812EF8">
      <w:pPr>
        <w:pStyle w:val="Heading1"/>
      </w:pPr>
      <w:r w:rsidRPr="00A001B4">
        <w:t>Managementul cerințelor și trasabilitatea</w:t>
      </w:r>
    </w:p>
    <w:p w14:paraId="5C520D44" w14:textId="77777777" w:rsidR="0014661C" w:rsidRPr="00A001B4" w:rsidRDefault="0014661C" w:rsidP="0014661C">
      <w:pPr>
        <w:jc w:val="left"/>
      </w:pPr>
    </w:p>
    <w:p w14:paraId="52D3CCFB" w14:textId="77777777" w:rsidR="0014661C" w:rsidRPr="00A001B4" w:rsidRDefault="0014661C" w:rsidP="0014661C">
      <w:pPr>
        <w:jc w:val="left"/>
      </w:pPr>
      <w:r w:rsidRPr="00A001B4">
        <w:t>Managementul cerințelor va fi aplicat pe întreg ciclul de viață al Contractului. Scopul acestui proces este de a preveni omisiunile, interpretările necontrolate și diferențele între cerințele din Caietul de Sarcini, soluția proiectată, componentele implementate, testele executate și documentația predată.</w:t>
      </w:r>
    </w:p>
    <w:p w14:paraId="226BACE0" w14:textId="77777777" w:rsidR="0014661C" w:rsidRPr="00A001B4" w:rsidRDefault="0014661C" w:rsidP="0014661C">
      <w:pPr>
        <w:jc w:val="left"/>
      </w:pPr>
    </w:p>
    <w:p w14:paraId="17D3D23D" w14:textId="77777777" w:rsidR="0014661C" w:rsidRPr="00A001B4" w:rsidRDefault="0014661C" w:rsidP="0014661C">
      <w:pPr>
        <w:jc w:val="left"/>
      </w:pPr>
      <w:r w:rsidRPr="00A001B4">
        <w:t>Pentru fiecare cerință relevantă se va urmări:</w:t>
      </w:r>
    </w:p>
    <w:p w14:paraId="34351EDD" w14:textId="77777777" w:rsidR="0014661C" w:rsidRPr="00A001B4" w:rsidRDefault="0014661C" w:rsidP="0014661C">
      <w:pPr>
        <w:jc w:val="left"/>
      </w:pPr>
    </w:p>
    <w:p w14:paraId="74EDE0AB" w14:textId="77777777" w:rsidR="0014661C" w:rsidRPr="00A001B4" w:rsidRDefault="0014661C" w:rsidP="0014661C">
      <w:pPr>
        <w:jc w:val="left"/>
      </w:pPr>
      <w:r w:rsidRPr="00A001B4">
        <w:t>· sursa cerinței;</w:t>
      </w:r>
    </w:p>
    <w:p w14:paraId="64D0FEE6" w14:textId="77777777" w:rsidR="0014661C" w:rsidRPr="00A001B4" w:rsidRDefault="0014661C" w:rsidP="0014661C">
      <w:pPr>
        <w:jc w:val="left"/>
      </w:pPr>
      <w:r w:rsidRPr="00A001B4">
        <w:t>· identificatorul cerinței;</w:t>
      </w:r>
    </w:p>
    <w:p w14:paraId="40CFA448" w14:textId="77777777" w:rsidR="0014661C" w:rsidRPr="00A001B4" w:rsidRDefault="0014661C" w:rsidP="0014661C">
      <w:pPr>
        <w:jc w:val="left"/>
      </w:pPr>
      <w:r w:rsidRPr="00A001B4">
        <w:t>· descrierea cerinței;</w:t>
      </w:r>
    </w:p>
    <w:p w14:paraId="78DE391E" w14:textId="77777777" w:rsidR="0014661C" w:rsidRPr="00A001B4" w:rsidRDefault="0014661C" w:rsidP="0014661C">
      <w:pPr>
        <w:jc w:val="left"/>
      </w:pPr>
      <w:r w:rsidRPr="00A001B4">
        <w:t>· categoria cerinței;</w:t>
      </w:r>
    </w:p>
    <w:p w14:paraId="0042215F" w14:textId="77777777" w:rsidR="0014661C" w:rsidRPr="00A001B4" w:rsidRDefault="0014661C" w:rsidP="0014661C">
      <w:pPr>
        <w:jc w:val="left"/>
      </w:pPr>
      <w:r w:rsidRPr="00A001B4">
        <w:t>· componenta/modulul afectat;</w:t>
      </w:r>
    </w:p>
    <w:p w14:paraId="0406FB87" w14:textId="77777777" w:rsidR="0014661C" w:rsidRPr="00A001B4" w:rsidRDefault="0014661C" w:rsidP="0014661C">
      <w:pPr>
        <w:jc w:val="left"/>
      </w:pPr>
      <w:r w:rsidRPr="00A001B4">
        <w:t>· specificația funcțională asociată;</w:t>
      </w:r>
    </w:p>
    <w:p w14:paraId="1AEC1E7F" w14:textId="77777777" w:rsidR="0014661C" w:rsidRPr="00A001B4" w:rsidRDefault="0014661C" w:rsidP="0014661C">
      <w:pPr>
        <w:jc w:val="left"/>
      </w:pPr>
      <w:r w:rsidRPr="00A001B4">
        <w:lastRenderedPageBreak/>
        <w:t>· specificația tehnică asociată;</w:t>
      </w:r>
    </w:p>
    <w:p w14:paraId="6F5AB5AD" w14:textId="77777777" w:rsidR="0014661C" w:rsidRPr="00A001B4" w:rsidRDefault="0014661C" w:rsidP="0014661C">
      <w:pPr>
        <w:jc w:val="left"/>
      </w:pPr>
      <w:r w:rsidRPr="00A001B4">
        <w:t>· scenariile de testare asociate;</w:t>
      </w:r>
    </w:p>
    <w:p w14:paraId="05F8A912" w14:textId="77777777" w:rsidR="0014661C" w:rsidRPr="00A001B4" w:rsidRDefault="0014661C" w:rsidP="0014661C">
      <w:pPr>
        <w:jc w:val="left"/>
      </w:pPr>
      <w:r w:rsidRPr="00A001B4">
        <w:t>· statusul implementării;</w:t>
      </w:r>
    </w:p>
    <w:p w14:paraId="2F7AD31C" w14:textId="77777777" w:rsidR="0014661C" w:rsidRPr="00A001B4" w:rsidRDefault="0014661C" w:rsidP="0014661C">
      <w:pPr>
        <w:jc w:val="left"/>
      </w:pPr>
      <w:r w:rsidRPr="00A001B4">
        <w:t>· statusul testării;</w:t>
      </w:r>
    </w:p>
    <w:p w14:paraId="16019C29" w14:textId="77777777" w:rsidR="0014661C" w:rsidRPr="00A001B4" w:rsidRDefault="0014661C" w:rsidP="0014661C">
      <w:pPr>
        <w:jc w:val="left"/>
      </w:pPr>
      <w:r w:rsidRPr="00A001B4">
        <w:t>· observațiile și deciziile asociate;</w:t>
      </w:r>
    </w:p>
    <w:p w14:paraId="56D09334" w14:textId="77777777" w:rsidR="0014661C" w:rsidRPr="00A001B4" w:rsidRDefault="0014661C" w:rsidP="0014661C">
      <w:pPr>
        <w:jc w:val="left"/>
      </w:pPr>
      <w:r w:rsidRPr="00A001B4">
        <w:t>· statusul acceptanței.</w:t>
      </w:r>
    </w:p>
    <w:p w14:paraId="1AAC2894" w14:textId="77777777" w:rsidR="0014661C" w:rsidRPr="00A001B4" w:rsidRDefault="0014661C" w:rsidP="0014661C">
      <w:pPr>
        <w:jc w:val="left"/>
      </w:pPr>
    </w:p>
    <w:p w14:paraId="599D84D0" w14:textId="77777777" w:rsidR="0014661C" w:rsidRPr="00A001B4" w:rsidRDefault="0014661C" w:rsidP="0014661C">
      <w:pPr>
        <w:jc w:val="left"/>
      </w:pPr>
      <w:r w:rsidRPr="00A001B4">
        <w:t>Traseul de trasabilitate utilizat va fi:</w:t>
      </w:r>
    </w:p>
    <w:p w14:paraId="0AFD119B" w14:textId="77777777" w:rsidR="0014661C" w:rsidRPr="00A001B4" w:rsidRDefault="0014661C" w:rsidP="0014661C">
      <w:pPr>
        <w:jc w:val="left"/>
      </w:pPr>
    </w:p>
    <w:p w14:paraId="29992C52" w14:textId="77777777" w:rsidR="0014661C" w:rsidRPr="00A001B4" w:rsidRDefault="0014661C" w:rsidP="0014661C">
      <w:pPr>
        <w:jc w:val="left"/>
      </w:pPr>
      <w:r w:rsidRPr="00A001B4">
        <w:t xml:space="preserve">Caiet de Sarcini </w:t>
      </w:r>
      <w:r w:rsidRPr="00A001B4">
        <w:rPr>
          <w:rFonts w:cs="Arial"/>
        </w:rPr>
        <w:t>→</w:t>
      </w:r>
      <w:r w:rsidRPr="00A001B4">
        <w:t xml:space="preserve"> Propunere tehnic</w:t>
      </w:r>
      <w:r w:rsidRPr="00A001B4">
        <w:rPr>
          <w:rFonts w:ascii="Trebuchet MS" w:hAnsi="Trebuchet MS" w:cs="Trebuchet MS"/>
        </w:rPr>
        <w:t>ă</w:t>
      </w:r>
      <w:r w:rsidRPr="00A001B4">
        <w:t xml:space="preserve"> </w:t>
      </w:r>
      <w:r w:rsidRPr="00A001B4">
        <w:rPr>
          <w:rFonts w:cs="Arial"/>
        </w:rPr>
        <w:t>→</w:t>
      </w:r>
      <w:r w:rsidRPr="00A001B4">
        <w:t xml:space="preserve"> Analiz</w:t>
      </w:r>
      <w:r w:rsidRPr="00A001B4">
        <w:rPr>
          <w:rFonts w:ascii="Trebuchet MS" w:hAnsi="Trebuchet MS" w:cs="Trebuchet MS"/>
        </w:rPr>
        <w:t>ă</w:t>
      </w:r>
      <w:r w:rsidRPr="00A001B4">
        <w:t xml:space="preserve"> </w:t>
      </w:r>
      <w:r w:rsidRPr="00A001B4">
        <w:rPr>
          <w:rFonts w:cs="Arial"/>
        </w:rPr>
        <w:t>→</w:t>
      </w:r>
      <w:r w:rsidRPr="00A001B4">
        <w:t xml:space="preserve"> Proiectare </w:t>
      </w:r>
      <w:r w:rsidRPr="00A001B4">
        <w:rPr>
          <w:rFonts w:cs="Arial"/>
        </w:rPr>
        <w:t>→</w:t>
      </w:r>
      <w:r w:rsidRPr="00A001B4">
        <w:t xml:space="preserve"> Dezvoltare/configurare/integrare </w:t>
      </w:r>
      <w:r w:rsidRPr="00A001B4">
        <w:rPr>
          <w:rFonts w:cs="Arial"/>
        </w:rPr>
        <w:t>→</w:t>
      </w:r>
      <w:r w:rsidRPr="00A001B4">
        <w:t xml:space="preserve"> Migrare/Testare </w:t>
      </w:r>
      <w:r w:rsidRPr="00A001B4">
        <w:rPr>
          <w:rFonts w:cs="Arial"/>
        </w:rPr>
        <w:t>→</w:t>
      </w:r>
      <w:r w:rsidRPr="00A001B4">
        <w:t xml:space="preserve"> Acceptan</w:t>
      </w:r>
      <w:r w:rsidRPr="00A001B4">
        <w:rPr>
          <w:rFonts w:ascii="Trebuchet MS" w:hAnsi="Trebuchet MS" w:cs="Trebuchet MS"/>
        </w:rPr>
        <w:t>ță</w:t>
      </w:r>
      <w:r w:rsidRPr="00A001B4">
        <w:t xml:space="preserve"> </w:t>
      </w:r>
      <w:r w:rsidRPr="00A001B4">
        <w:rPr>
          <w:rFonts w:cs="Arial"/>
        </w:rPr>
        <w:t>→</w:t>
      </w:r>
      <w:r w:rsidRPr="00A001B4">
        <w:t xml:space="preserve"> Documenta</w:t>
      </w:r>
      <w:r w:rsidRPr="00A001B4">
        <w:rPr>
          <w:rFonts w:ascii="Trebuchet MS" w:hAnsi="Trebuchet MS" w:cs="Trebuchet MS"/>
        </w:rPr>
        <w:t>ț</w:t>
      </w:r>
      <w:r w:rsidRPr="00A001B4">
        <w:t>ie final</w:t>
      </w:r>
      <w:r w:rsidRPr="00A001B4">
        <w:rPr>
          <w:rFonts w:ascii="Trebuchet MS" w:hAnsi="Trebuchet MS" w:cs="Trebuchet MS"/>
        </w:rPr>
        <w:t>ă</w:t>
      </w:r>
    </w:p>
    <w:p w14:paraId="7446046D" w14:textId="77777777" w:rsidR="0014661C" w:rsidRPr="00A001B4" w:rsidRDefault="0014661C" w:rsidP="0014661C">
      <w:pPr>
        <w:jc w:val="left"/>
      </w:pPr>
    </w:p>
    <w:p w14:paraId="3D24C41B" w14:textId="77777777" w:rsidR="0014661C" w:rsidRPr="00A001B4" w:rsidRDefault="0014661C" w:rsidP="0014661C">
      <w:pPr>
        <w:jc w:val="left"/>
      </w:pPr>
      <w:r w:rsidRPr="00A001B4">
        <w:t>Matricea de trasabilitate va fi actualizată pe măsura avansării proiectului și va constitui un instrument de control pentru acceptanța livrabilelor.</w:t>
      </w:r>
    </w:p>
    <w:p w14:paraId="4684190C" w14:textId="77777777" w:rsidR="0014661C" w:rsidRPr="00A001B4" w:rsidRDefault="0014661C" w:rsidP="0014661C">
      <w:pPr>
        <w:jc w:val="left"/>
      </w:pPr>
    </w:p>
    <w:p w14:paraId="54C1C803" w14:textId="33B87159" w:rsidR="0014661C" w:rsidRPr="00A001B4" w:rsidRDefault="0014661C" w:rsidP="00812EF8">
      <w:pPr>
        <w:pStyle w:val="Heading1"/>
      </w:pPr>
      <w:r w:rsidRPr="00A001B4">
        <w:t>Managementul calității</w:t>
      </w:r>
    </w:p>
    <w:p w14:paraId="2922EF16" w14:textId="77777777" w:rsidR="0014661C" w:rsidRPr="00A001B4" w:rsidRDefault="0014661C" w:rsidP="0014661C">
      <w:pPr>
        <w:jc w:val="left"/>
      </w:pPr>
    </w:p>
    <w:p w14:paraId="3C3AEA39" w14:textId="77777777" w:rsidR="0014661C" w:rsidRPr="00A001B4" w:rsidRDefault="0014661C" w:rsidP="0014661C">
      <w:pPr>
        <w:jc w:val="left"/>
      </w:pPr>
      <w:r w:rsidRPr="00A001B4">
        <w:t>Managementul calității va fi aplicat atât procesului de implementare, cât și livrabilelor produse. Fiecare livrabil va fi verificat înainte de predarea către Autoritatea Contractantă, pentru a se reduce riscul de neconformități, observații repetate sau respingere.</w:t>
      </w:r>
    </w:p>
    <w:p w14:paraId="3B384E45" w14:textId="77777777" w:rsidR="0014661C" w:rsidRPr="00A001B4" w:rsidRDefault="0014661C" w:rsidP="0014661C">
      <w:pPr>
        <w:jc w:val="left"/>
      </w:pPr>
    </w:p>
    <w:p w14:paraId="7A1F846E" w14:textId="77777777" w:rsidR="0014661C" w:rsidRPr="00A001B4" w:rsidRDefault="0014661C" w:rsidP="0014661C">
      <w:pPr>
        <w:jc w:val="left"/>
      </w:pPr>
      <w:r w:rsidRPr="00A001B4">
        <w:t>Mecanismele de calitate includ:</w:t>
      </w:r>
    </w:p>
    <w:p w14:paraId="26286839" w14:textId="77777777" w:rsidR="0014661C" w:rsidRPr="00A001B4" w:rsidRDefault="0014661C" w:rsidP="0014661C">
      <w:pPr>
        <w:jc w:val="left"/>
      </w:pPr>
    </w:p>
    <w:p w14:paraId="77331AB6" w14:textId="77777777" w:rsidR="0014661C" w:rsidRPr="00A001B4" w:rsidRDefault="0014661C" w:rsidP="0014661C">
      <w:pPr>
        <w:jc w:val="left"/>
      </w:pPr>
      <w:r w:rsidRPr="00A001B4">
        <w:t>· utilizarea de structuri și șabloane unitare pentru livrabile;</w:t>
      </w:r>
    </w:p>
    <w:p w14:paraId="7E94A74F" w14:textId="77777777" w:rsidR="0014661C" w:rsidRPr="00A001B4" w:rsidRDefault="0014661C" w:rsidP="0014661C">
      <w:pPr>
        <w:jc w:val="left"/>
      </w:pPr>
      <w:r w:rsidRPr="00A001B4">
        <w:t>· verificare internă înainte de predare;</w:t>
      </w:r>
    </w:p>
    <w:p w14:paraId="27E370D2" w14:textId="77777777" w:rsidR="0014661C" w:rsidRPr="00A001B4" w:rsidRDefault="0014661C" w:rsidP="0014661C">
      <w:pPr>
        <w:jc w:val="left"/>
      </w:pPr>
      <w:r w:rsidRPr="00A001B4">
        <w:t>· revizuire funcțională;</w:t>
      </w:r>
    </w:p>
    <w:p w14:paraId="5B6BEA26" w14:textId="77777777" w:rsidR="0014661C" w:rsidRPr="00A001B4" w:rsidRDefault="0014661C" w:rsidP="0014661C">
      <w:pPr>
        <w:jc w:val="left"/>
      </w:pPr>
      <w:r w:rsidRPr="00A001B4">
        <w:t>· revizuire tehnică;</w:t>
      </w:r>
    </w:p>
    <w:p w14:paraId="5602A70B" w14:textId="77777777" w:rsidR="0014661C" w:rsidRPr="00A001B4" w:rsidRDefault="0014661C" w:rsidP="0014661C">
      <w:pPr>
        <w:jc w:val="left"/>
      </w:pPr>
      <w:r w:rsidRPr="00A001B4">
        <w:t>· verificarea corelării cu cerințele;</w:t>
      </w:r>
    </w:p>
    <w:p w14:paraId="3ECF38C6" w14:textId="77777777" w:rsidR="0014661C" w:rsidRPr="00A001B4" w:rsidRDefault="0014661C" w:rsidP="0014661C">
      <w:pPr>
        <w:jc w:val="left"/>
      </w:pPr>
      <w:r w:rsidRPr="00A001B4">
        <w:t>· verificarea completitudinii;</w:t>
      </w:r>
    </w:p>
    <w:p w14:paraId="2EC1CD5C" w14:textId="77777777" w:rsidR="0014661C" w:rsidRPr="00A001B4" w:rsidRDefault="0014661C" w:rsidP="0014661C">
      <w:pPr>
        <w:jc w:val="left"/>
      </w:pPr>
      <w:r w:rsidRPr="00A001B4">
        <w:t>· verificarea trasabilității;</w:t>
      </w:r>
    </w:p>
    <w:p w14:paraId="5BF01C8F" w14:textId="77777777" w:rsidR="0014661C" w:rsidRPr="00A001B4" w:rsidRDefault="0014661C" w:rsidP="0014661C">
      <w:pPr>
        <w:jc w:val="left"/>
      </w:pPr>
      <w:r w:rsidRPr="00A001B4">
        <w:t>· verificarea consistenței între livrabile;</w:t>
      </w:r>
    </w:p>
    <w:p w14:paraId="2584877F" w14:textId="77777777" w:rsidR="0014661C" w:rsidRPr="00A001B4" w:rsidRDefault="0014661C" w:rsidP="0014661C">
      <w:pPr>
        <w:jc w:val="left"/>
      </w:pPr>
      <w:r w:rsidRPr="00A001B4">
        <w:t>· gestionarea observațiilor Autorității Contractante;</w:t>
      </w:r>
    </w:p>
    <w:p w14:paraId="684EDC0A" w14:textId="77777777" w:rsidR="0014661C" w:rsidRPr="00A001B4" w:rsidRDefault="0014661C" w:rsidP="0014661C">
      <w:pPr>
        <w:jc w:val="left"/>
      </w:pPr>
      <w:r w:rsidRPr="00A001B4">
        <w:t>· aplicarea măsurilor corective.</w:t>
      </w:r>
    </w:p>
    <w:p w14:paraId="345C61B9" w14:textId="77777777" w:rsidR="0014661C" w:rsidRPr="00A001B4" w:rsidRDefault="0014661C" w:rsidP="0014661C">
      <w:pPr>
        <w:jc w:val="left"/>
      </w:pPr>
    </w:p>
    <w:p w14:paraId="571DB3DF" w14:textId="77777777" w:rsidR="0014661C" w:rsidRPr="00A001B4" w:rsidRDefault="0014661C" w:rsidP="0014661C">
      <w:pPr>
        <w:jc w:val="left"/>
      </w:pPr>
      <w:r w:rsidRPr="00A001B4">
        <w:t>Pentru fiecare livrabil relevant se va urmări dacă acesta:</w:t>
      </w:r>
    </w:p>
    <w:p w14:paraId="298A5EA9" w14:textId="77777777" w:rsidR="0014661C" w:rsidRPr="00A001B4" w:rsidRDefault="0014661C" w:rsidP="0014661C">
      <w:pPr>
        <w:jc w:val="left"/>
      </w:pPr>
    </w:p>
    <w:p w14:paraId="3C5E3B68" w14:textId="77777777" w:rsidR="0014661C" w:rsidRPr="00A001B4" w:rsidRDefault="0014661C" w:rsidP="0014661C">
      <w:pPr>
        <w:jc w:val="left"/>
      </w:pPr>
      <w:r w:rsidRPr="00A001B4">
        <w:t>· răspunde cerinței din Caietul de Sarcini;</w:t>
      </w:r>
    </w:p>
    <w:p w14:paraId="0619DF99" w14:textId="77777777" w:rsidR="0014661C" w:rsidRPr="00A001B4" w:rsidRDefault="0014661C" w:rsidP="0014661C">
      <w:pPr>
        <w:jc w:val="left"/>
      </w:pPr>
      <w:r w:rsidRPr="00A001B4">
        <w:t>· are o structură clară;</w:t>
      </w:r>
    </w:p>
    <w:p w14:paraId="29A3A9C1" w14:textId="77777777" w:rsidR="0014661C" w:rsidRPr="00A001B4" w:rsidRDefault="0014661C" w:rsidP="0014661C">
      <w:pPr>
        <w:jc w:val="left"/>
      </w:pPr>
      <w:r w:rsidRPr="00A001B4">
        <w:t>· este complet;</w:t>
      </w:r>
    </w:p>
    <w:p w14:paraId="06B41B4C" w14:textId="77777777" w:rsidR="0014661C" w:rsidRPr="00A001B4" w:rsidRDefault="0014661C" w:rsidP="0014661C">
      <w:pPr>
        <w:jc w:val="left"/>
      </w:pPr>
      <w:r w:rsidRPr="00A001B4">
        <w:t>· este corelat cu livrabilele anterioare;</w:t>
      </w:r>
    </w:p>
    <w:p w14:paraId="4687DF57" w14:textId="77777777" w:rsidR="0014661C" w:rsidRPr="00A001B4" w:rsidRDefault="0014661C" w:rsidP="0014661C">
      <w:pPr>
        <w:jc w:val="left"/>
      </w:pPr>
      <w:r w:rsidRPr="00A001B4">
        <w:t>· poate fi utilizat în etapa următoare;</w:t>
      </w:r>
    </w:p>
    <w:p w14:paraId="658FF74D" w14:textId="77777777" w:rsidR="0014661C" w:rsidRPr="00A001B4" w:rsidRDefault="0014661C" w:rsidP="0014661C">
      <w:pPr>
        <w:jc w:val="left"/>
      </w:pPr>
      <w:r w:rsidRPr="00A001B4">
        <w:lastRenderedPageBreak/>
        <w:t>· poate fi verificat prin criterii obiective.</w:t>
      </w:r>
    </w:p>
    <w:p w14:paraId="5F0F37FC" w14:textId="77777777" w:rsidR="0014661C" w:rsidRPr="00A001B4" w:rsidRDefault="0014661C" w:rsidP="0014661C">
      <w:pPr>
        <w:jc w:val="left"/>
      </w:pPr>
    </w:p>
    <w:p w14:paraId="65E3B7C7" w14:textId="6BFC2E79" w:rsidR="0014661C" w:rsidRPr="00A001B4" w:rsidRDefault="0014661C" w:rsidP="00812EF8">
      <w:pPr>
        <w:pStyle w:val="Heading1"/>
      </w:pPr>
      <w:r w:rsidRPr="00A001B4">
        <w:t>Managementul riscurilor</w:t>
      </w:r>
    </w:p>
    <w:p w14:paraId="6C0E4972" w14:textId="77777777" w:rsidR="0014661C" w:rsidRPr="00A001B4" w:rsidRDefault="0014661C" w:rsidP="0014661C">
      <w:pPr>
        <w:jc w:val="left"/>
      </w:pPr>
    </w:p>
    <w:p w14:paraId="3028887A" w14:textId="77777777" w:rsidR="008C20A5" w:rsidRPr="00A001B4" w:rsidRDefault="008C20A5" w:rsidP="008C20A5">
      <w:r w:rsidRPr="00A001B4">
        <w:t xml:space="preserve">Scopul gestiunii riscului este de a identifica, </w:t>
      </w:r>
      <w:proofErr w:type="spellStart"/>
      <w:r w:rsidRPr="00A001B4">
        <w:t>masura</w:t>
      </w:r>
      <w:proofErr w:type="spellEnd"/>
      <w:r w:rsidRPr="00A001B4">
        <w:t xml:space="preserve">, controla si elimina (daca e posibil) toate riscurile care pot periclita implementarea cu succes a proiectului. </w:t>
      </w:r>
    </w:p>
    <w:p w14:paraId="1E088B5C" w14:textId="77777777" w:rsidR="008C20A5" w:rsidRPr="00A001B4" w:rsidRDefault="008C20A5" w:rsidP="008C20A5"/>
    <w:p w14:paraId="48D7167F" w14:textId="7653B390" w:rsidR="008C20A5" w:rsidRPr="00A001B4" w:rsidRDefault="008C20A5" w:rsidP="008C20A5">
      <w:r w:rsidRPr="00A001B4">
        <w:t xml:space="preserve">Una dintre </w:t>
      </w:r>
      <w:proofErr w:type="spellStart"/>
      <w:r w:rsidRPr="00A001B4">
        <w:t>indatoririle</w:t>
      </w:r>
      <w:proofErr w:type="spellEnd"/>
      <w:r w:rsidRPr="00A001B4">
        <w:t xml:space="preserve"> </w:t>
      </w:r>
      <w:proofErr w:type="spellStart"/>
      <w:r w:rsidRPr="00A001B4">
        <w:t>fundamenatale</w:t>
      </w:r>
      <w:proofErr w:type="spellEnd"/>
      <w:r w:rsidRPr="00A001B4">
        <w:t xml:space="preserve"> ale Managerului de Proiect (fie din partea </w:t>
      </w:r>
      <w:r w:rsidRPr="00A001B4">
        <w:t xml:space="preserve">FURNIZORULUI fin </w:t>
      </w:r>
      <w:r w:rsidRPr="00A001B4">
        <w:t xml:space="preserve">din partea Beneficiarului) este identificarea riscurilor, </w:t>
      </w:r>
      <w:proofErr w:type="spellStart"/>
      <w:r w:rsidRPr="00A001B4">
        <w:t>inregistrarea</w:t>
      </w:r>
      <w:proofErr w:type="spellEnd"/>
      <w:r w:rsidRPr="00A001B4">
        <w:t xml:space="preserve"> si monitorizarea lor.</w:t>
      </w:r>
    </w:p>
    <w:p w14:paraId="7E86EA50" w14:textId="77777777" w:rsidR="008C20A5" w:rsidRPr="00A001B4" w:rsidRDefault="008C20A5" w:rsidP="008C20A5">
      <w:r w:rsidRPr="00A001B4">
        <w:t xml:space="preserve">Pe </w:t>
      </w:r>
      <w:proofErr w:type="spellStart"/>
      <w:r w:rsidRPr="00A001B4">
        <w:t>langa</w:t>
      </w:r>
      <w:proofErr w:type="spellEnd"/>
      <w:r w:rsidRPr="00A001B4">
        <w:t xml:space="preserve"> Managerul de proiect, o sarcina importanta in managementul riscurilor </w:t>
      </w:r>
      <w:proofErr w:type="spellStart"/>
      <w:r w:rsidRPr="00A001B4">
        <w:t>il</w:t>
      </w:r>
      <w:proofErr w:type="spellEnd"/>
      <w:r w:rsidRPr="00A001B4">
        <w:t xml:space="preserve"> are Comitetul de Conducere al proiectului, care:</w:t>
      </w:r>
    </w:p>
    <w:p w14:paraId="18D7F9A6"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Atentioneaza</w:t>
      </w:r>
      <w:proofErr w:type="spellEnd"/>
      <w:r w:rsidRPr="00A001B4">
        <w:rPr>
          <w:lang w:val="ro-RO"/>
        </w:rPr>
        <w:t xml:space="preserve"> Managerul de Proiect relativ la eventualele riscuri externe care pot afecta proiectul</w:t>
      </w:r>
    </w:p>
    <w:p w14:paraId="30910F13"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Ia decizii pe baza </w:t>
      </w:r>
      <w:proofErr w:type="spellStart"/>
      <w:r w:rsidRPr="00A001B4">
        <w:rPr>
          <w:lang w:val="ro-RO"/>
        </w:rPr>
        <w:t>recomandarilor</w:t>
      </w:r>
      <w:proofErr w:type="spellEnd"/>
      <w:r w:rsidRPr="00A001B4">
        <w:rPr>
          <w:lang w:val="ro-RO"/>
        </w:rPr>
        <w:t xml:space="preserve"> Managerului de Proiect referitor la diferitele riscuri</w:t>
      </w:r>
    </w:p>
    <w:p w14:paraId="47FC2777"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Sesizeaza</w:t>
      </w:r>
      <w:proofErr w:type="spellEnd"/>
      <w:r w:rsidRPr="00A001B4">
        <w:rPr>
          <w:lang w:val="ro-RO"/>
        </w:rPr>
        <w:t xml:space="preserve"> impactul pe care riscurile proiectului le pot avea asupra altor proiecte derulate de Beneficiar</w:t>
      </w:r>
    </w:p>
    <w:p w14:paraId="2F82D8B9" w14:textId="77777777" w:rsidR="008C20A5" w:rsidRPr="00A001B4" w:rsidRDefault="008C20A5" w:rsidP="008C20A5"/>
    <w:p w14:paraId="49C0F88A" w14:textId="77777777" w:rsidR="008C20A5" w:rsidRPr="00A001B4" w:rsidRDefault="008C20A5" w:rsidP="008C20A5">
      <w:r w:rsidRPr="00A001B4">
        <w:t xml:space="preserve">Managerul de Proiect va elabora si modifica planurile in vederea includerii de </w:t>
      </w:r>
      <w:proofErr w:type="spellStart"/>
      <w:r w:rsidRPr="00A001B4">
        <w:t>actiuni</w:t>
      </w:r>
      <w:proofErr w:type="spellEnd"/>
      <w:r w:rsidRPr="00A001B4">
        <w:t xml:space="preserve"> care se </w:t>
      </w:r>
      <w:proofErr w:type="spellStart"/>
      <w:r w:rsidRPr="00A001B4">
        <w:t>efectueaza</w:t>
      </w:r>
      <w:proofErr w:type="spellEnd"/>
      <w:r w:rsidRPr="00A001B4">
        <w:t xml:space="preserve"> in vederea reducerii impactului riscurilor. Fiecare risc va fi asociat unui responsabil, care va avea sarcina </w:t>
      </w:r>
      <w:proofErr w:type="spellStart"/>
      <w:r w:rsidRPr="00A001B4">
        <w:t>monitorizarii</w:t>
      </w:r>
      <w:proofErr w:type="spellEnd"/>
      <w:r w:rsidRPr="00A001B4">
        <w:t xml:space="preserve"> riscului pe </w:t>
      </w:r>
      <w:proofErr w:type="spellStart"/>
      <w:r w:rsidRPr="00A001B4">
        <w:t>intreaga</w:t>
      </w:r>
      <w:proofErr w:type="spellEnd"/>
      <w:r w:rsidRPr="00A001B4">
        <w:t xml:space="preserve"> sa perioada de existenta.</w:t>
      </w:r>
    </w:p>
    <w:p w14:paraId="0B0B9CFA" w14:textId="77777777" w:rsidR="008C20A5" w:rsidRPr="00A001B4" w:rsidRDefault="008C20A5" w:rsidP="008C20A5"/>
    <w:p w14:paraId="5791EA4D" w14:textId="77777777" w:rsidR="008C20A5" w:rsidRPr="00A001B4" w:rsidRDefault="008C20A5" w:rsidP="008C20A5">
      <w:r w:rsidRPr="00A001B4">
        <w:t xml:space="preserve">Managementul riscului este procesul sistematic de identificare, analizare si </w:t>
      </w:r>
      <w:proofErr w:type="spellStart"/>
      <w:r w:rsidRPr="00A001B4">
        <w:t>reactie</w:t>
      </w:r>
      <w:proofErr w:type="spellEnd"/>
      <w:r w:rsidRPr="00A001B4">
        <w:t>/</w:t>
      </w:r>
      <w:proofErr w:type="spellStart"/>
      <w:r w:rsidRPr="00A001B4">
        <w:t>actiune</w:t>
      </w:r>
      <w:proofErr w:type="spellEnd"/>
      <w:r w:rsidRPr="00A001B4">
        <w:t xml:space="preserve"> la un risc al proiectului. Include maximizarea </w:t>
      </w:r>
      <w:proofErr w:type="spellStart"/>
      <w:r w:rsidRPr="00A001B4">
        <w:t>probabilitatii</w:t>
      </w:r>
      <w:proofErr w:type="spellEnd"/>
      <w:r w:rsidRPr="00A001B4">
        <w:t xml:space="preserve"> si </w:t>
      </w:r>
      <w:proofErr w:type="spellStart"/>
      <w:r w:rsidRPr="00A001B4">
        <w:t>consecintelor</w:t>
      </w:r>
      <w:proofErr w:type="spellEnd"/>
      <w:r w:rsidRPr="00A001B4">
        <w:t xml:space="preserve"> evenimentelor pozitive si minimizarea </w:t>
      </w:r>
      <w:proofErr w:type="spellStart"/>
      <w:r w:rsidRPr="00A001B4">
        <w:t>probabilitatii</w:t>
      </w:r>
      <w:proofErr w:type="spellEnd"/>
      <w:r w:rsidRPr="00A001B4">
        <w:t xml:space="preserve"> si </w:t>
      </w:r>
      <w:proofErr w:type="spellStart"/>
      <w:r w:rsidRPr="00A001B4">
        <w:t>consecintelor</w:t>
      </w:r>
      <w:proofErr w:type="spellEnd"/>
      <w:r w:rsidRPr="00A001B4">
        <w:t xml:space="preserve"> evenimentelor adverse obiectivelor proiectului. </w:t>
      </w:r>
    </w:p>
    <w:p w14:paraId="13D670C1" w14:textId="5275787E" w:rsidR="008C20A5" w:rsidRPr="00A001B4" w:rsidRDefault="008C20A5" w:rsidP="008C20A5">
      <w:r w:rsidRPr="00A001B4">
        <w:t xml:space="preserve">Strategia de management al riscului descrie modul in care activitatile managementului de risc vor fi organizate si efectuate. Strategia de management al riscului </w:t>
      </w:r>
      <w:proofErr w:type="spellStart"/>
      <w:r w:rsidRPr="00A001B4">
        <w:t>stabileste</w:t>
      </w:r>
      <w:proofErr w:type="spellEnd"/>
      <w:r w:rsidRPr="00A001B4">
        <w:t xml:space="preserve"> cadrul pentru modul in care echipa </w:t>
      </w:r>
      <w:r w:rsidRPr="00A001B4">
        <w:t>FURNIZORULUI</w:t>
      </w:r>
      <w:r w:rsidRPr="00A001B4">
        <w:t xml:space="preserve"> va administra riscul. Vehiculul principal pentru management al riscurilor proiectului va fi Jurnalul de risc. </w:t>
      </w:r>
    </w:p>
    <w:p w14:paraId="24B05B5B" w14:textId="77777777" w:rsidR="008C20A5" w:rsidRPr="00A001B4" w:rsidRDefault="008C20A5" w:rsidP="008C20A5">
      <w:r w:rsidRPr="00A001B4">
        <w:t xml:space="preserve">Activitatile de management al riscului sunt </w:t>
      </w:r>
      <w:proofErr w:type="spellStart"/>
      <w:r w:rsidRPr="00A001B4">
        <w:t>urmatoarele</w:t>
      </w:r>
      <w:proofErr w:type="spellEnd"/>
      <w:r w:rsidRPr="00A001B4">
        <w:t xml:space="preserve">: </w:t>
      </w:r>
    </w:p>
    <w:p w14:paraId="1CAD713A"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Identificarea riscului; </w:t>
      </w:r>
    </w:p>
    <w:p w14:paraId="44DD7644" w14:textId="77777777" w:rsidR="008C20A5" w:rsidRPr="00A001B4" w:rsidRDefault="008C20A5">
      <w:pPr>
        <w:pStyle w:val="ListParagraph"/>
        <w:numPr>
          <w:ilvl w:val="0"/>
          <w:numId w:val="61"/>
        </w:numPr>
        <w:spacing w:after="120" w:line="240" w:lineRule="auto"/>
        <w:jc w:val="both"/>
        <w:rPr>
          <w:lang w:val="ro-RO"/>
        </w:rPr>
      </w:pPr>
      <w:r w:rsidRPr="00A001B4">
        <w:rPr>
          <w:lang w:val="ro-RO"/>
        </w:rPr>
        <w:t>Analiza riscului;</w:t>
      </w:r>
    </w:p>
    <w:p w14:paraId="7F0EF161"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Planificarea </w:t>
      </w:r>
      <w:proofErr w:type="spellStart"/>
      <w:r w:rsidRPr="00A001B4">
        <w:rPr>
          <w:lang w:val="ro-RO"/>
        </w:rPr>
        <w:t>reactiei</w:t>
      </w:r>
      <w:proofErr w:type="spellEnd"/>
      <w:r w:rsidRPr="00A001B4">
        <w:rPr>
          <w:lang w:val="ro-RO"/>
        </w:rPr>
        <w:t>;</w:t>
      </w:r>
    </w:p>
    <w:p w14:paraId="7B4F1EE7"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Procesele de monitorizare si control; </w:t>
      </w:r>
    </w:p>
    <w:p w14:paraId="2561901C"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Lectii</w:t>
      </w:r>
      <w:proofErr w:type="spellEnd"/>
      <w:r w:rsidRPr="00A001B4">
        <w:rPr>
          <w:lang w:val="ro-RO"/>
        </w:rPr>
        <w:t xml:space="preserve"> </w:t>
      </w:r>
      <w:proofErr w:type="spellStart"/>
      <w:r w:rsidRPr="00A001B4">
        <w:rPr>
          <w:lang w:val="ro-RO"/>
        </w:rPr>
        <w:t>invatate</w:t>
      </w:r>
      <w:proofErr w:type="spellEnd"/>
      <w:r w:rsidRPr="00A001B4">
        <w:rPr>
          <w:lang w:val="ro-RO"/>
        </w:rPr>
        <w:t xml:space="preserve">. </w:t>
      </w:r>
    </w:p>
    <w:p w14:paraId="2AE25651" w14:textId="77777777" w:rsidR="008C20A5" w:rsidRPr="00A001B4" w:rsidRDefault="008C20A5" w:rsidP="008C20A5"/>
    <w:p w14:paraId="48163A97" w14:textId="77777777" w:rsidR="008C20A5" w:rsidRPr="00A001B4" w:rsidRDefault="008C20A5" w:rsidP="008C20A5">
      <w:r w:rsidRPr="00A001B4">
        <w:t xml:space="preserve">Planificarea managementului de risc </w:t>
      </w:r>
      <w:proofErr w:type="spellStart"/>
      <w:r w:rsidRPr="00A001B4">
        <w:t>defineste</w:t>
      </w:r>
      <w:proofErr w:type="spellEnd"/>
      <w:r w:rsidRPr="00A001B4">
        <w:t xml:space="preserve"> modul de abordate si de planificare a </w:t>
      </w:r>
      <w:proofErr w:type="spellStart"/>
      <w:r w:rsidRPr="00A001B4">
        <w:t>activitatilor</w:t>
      </w:r>
      <w:proofErr w:type="spellEnd"/>
      <w:r w:rsidRPr="00A001B4">
        <w:t xml:space="preserve"> de management de risc pentru proiect si modul de </w:t>
      </w:r>
      <w:proofErr w:type="spellStart"/>
      <w:r w:rsidRPr="00A001B4">
        <w:t>prioritizare</w:t>
      </w:r>
      <w:proofErr w:type="spellEnd"/>
      <w:r w:rsidRPr="00A001B4">
        <w:t xml:space="preserve"> al riscurilor, </w:t>
      </w:r>
      <w:proofErr w:type="spellStart"/>
      <w:r w:rsidRPr="00A001B4">
        <w:t>asigurand</w:t>
      </w:r>
      <w:proofErr w:type="spellEnd"/>
      <w:r w:rsidRPr="00A001B4">
        <w:t xml:space="preserve"> faptul ca nivelele de efort aplicate </w:t>
      </w:r>
      <w:proofErr w:type="spellStart"/>
      <w:r w:rsidRPr="00A001B4">
        <w:t>activitatilor</w:t>
      </w:r>
      <w:proofErr w:type="spellEnd"/>
      <w:r w:rsidRPr="00A001B4">
        <w:t xml:space="preserve"> de management de risc sunt </w:t>
      </w:r>
      <w:proofErr w:type="spellStart"/>
      <w:r w:rsidRPr="00A001B4">
        <w:t>proportionale</w:t>
      </w:r>
      <w:proofErr w:type="spellEnd"/>
      <w:r w:rsidRPr="00A001B4">
        <w:t xml:space="preserve"> cu efectul riscului implicat de acesta asupra succesului general al proiectului. </w:t>
      </w:r>
    </w:p>
    <w:p w14:paraId="17D2928B" w14:textId="77777777" w:rsidR="008C20A5" w:rsidRPr="00A001B4" w:rsidRDefault="008C20A5" w:rsidP="008C20A5">
      <w:r w:rsidRPr="00A001B4">
        <w:t>Strategia de management al riscurilor este definita prin intermediul:</w:t>
      </w:r>
    </w:p>
    <w:p w14:paraId="044C9041"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Informatiilor</w:t>
      </w:r>
      <w:proofErr w:type="spellEnd"/>
      <w:r w:rsidRPr="00A001B4">
        <w:rPr>
          <w:lang w:val="ro-RO"/>
        </w:rPr>
        <w:t xml:space="preserve"> adunate pe durata </w:t>
      </w:r>
      <w:proofErr w:type="spellStart"/>
      <w:r w:rsidRPr="00A001B4">
        <w:rPr>
          <w:lang w:val="ro-RO"/>
        </w:rPr>
        <w:t>activitatilor</w:t>
      </w:r>
      <w:proofErr w:type="spellEnd"/>
      <w:r w:rsidRPr="00A001B4">
        <w:rPr>
          <w:lang w:val="ro-RO"/>
        </w:rPr>
        <w:t xml:space="preserve"> de analiza a riscului si de planificare a </w:t>
      </w:r>
      <w:proofErr w:type="spellStart"/>
      <w:r w:rsidRPr="00A001B4">
        <w:rPr>
          <w:lang w:val="ro-RO"/>
        </w:rPr>
        <w:t>reactiei</w:t>
      </w:r>
      <w:proofErr w:type="spellEnd"/>
      <w:r w:rsidRPr="00A001B4">
        <w:rPr>
          <w:lang w:val="ro-RO"/>
        </w:rPr>
        <w:t>; si</w:t>
      </w:r>
    </w:p>
    <w:p w14:paraId="0846B21B"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Informatiilor</w:t>
      </w:r>
      <w:proofErr w:type="spellEnd"/>
      <w:r w:rsidRPr="00A001B4">
        <w:rPr>
          <w:lang w:val="ro-RO"/>
        </w:rPr>
        <w:t xml:space="preserve"> </w:t>
      </w:r>
      <w:proofErr w:type="spellStart"/>
      <w:r w:rsidRPr="00A001B4">
        <w:rPr>
          <w:lang w:val="ro-RO"/>
        </w:rPr>
        <w:t>inregistrate</w:t>
      </w:r>
      <w:proofErr w:type="spellEnd"/>
      <w:r w:rsidRPr="00A001B4">
        <w:rPr>
          <w:lang w:val="ro-RO"/>
        </w:rPr>
        <w:t xml:space="preserve"> in jurnalul de risc selectat.</w:t>
      </w:r>
    </w:p>
    <w:p w14:paraId="1B2B7AE5" w14:textId="77777777" w:rsidR="008C20A5" w:rsidRPr="00A001B4" w:rsidRDefault="008C20A5" w:rsidP="008C20A5"/>
    <w:p w14:paraId="6E1668CC" w14:textId="77777777" w:rsidR="008C20A5" w:rsidRPr="00A001B4" w:rsidRDefault="008C20A5" w:rsidP="008C20A5">
      <w:r w:rsidRPr="00A001B4">
        <w:t xml:space="preserve">Publicul </w:t>
      </w:r>
      <w:proofErr w:type="spellStart"/>
      <w:r w:rsidRPr="00A001B4">
        <w:t>tinta</w:t>
      </w:r>
      <w:proofErr w:type="spellEnd"/>
      <w:r w:rsidRPr="00A001B4">
        <w:t xml:space="preserve"> pentru strategia de management al riscului sunt Managerii de proiect si </w:t>
      </w:r>
      <w:proofErr w:type="spellStart"/>
      <w:r w:rsidRPr="00A001B4">
        <w:t>Conducatorii</w:t>
      </w:r>
      <w:proofErr w:type="spellEnd"/>
      <w:r w:rsidRPr="00A001B4">
        <w:t xml:space="preserve"> echipelor tehnice ai Prestatorului si Beneficiarului. </w:t>
      </w:r>
      <w:proofErr w:type="spellStart"/>
      <w:r w:rsidRPr="00A001B4">
        <w:t>Acestia</w:t>
      </w:r>
      <w:proofErr w:type="spellEnd"/>
      <w:r w:rsidRPr="00A001B4">
        <w:t xml:space="preserve"> revizuiesc si </w:t>
      </w:r>
      <w:proofErr w:type="spellStart"/>
      <w:r w:rsidRPr="00A001B4">
        <w:t>actualizeaza</w:t>
      </w:r>
      <w:proofErr w:type="spellEnd"/>
      <w:r w:rsidRPr="00A001B4">
        <w:t xml:space="preserve"> planul periodic, </w:t>
      </w:r>
      <w:proofErr w:type="spellStart"/>
      <w:r w:rsidRPr="00A001B4">
        <w:t>dupa</w:t>
      </w:r>
      <w:proofErr w:type="spellEnd"/>
      <w:r w:rsidRPr="00A001B4">
        <w:t xml:space="preserve"> caz, in </w:t>
      </w:r>
      <w:proofErr w:type="spellStart"/>
      <w:r w:rsidRPr="00A001B4">
        <w:t>functie</w:t>
      </w:r>
      <w:proofErr w:type="spellEnd"/>
      <w:r w:rsidRPr="00A001B4">
        <w:t xml:space="preserve"> de riscurile identificate si participa la activitatile de management ale acestuia. De asemenea, este responsabilitatea tuturor membrilor echipelor comune de implementare de a aduce la </w:t>
      </w:r>
      <w:proofErr w:type="spellStart"/>
      <w:r w:rsidRPr="00A001B4">
        <w:t>cunostiinta</w:t>
      </w:r>
      <w:proofErr w:type="spellEnd"/>
      <w:r w:rsidRPr="00A001B4">
        <w:t xml:space="preserve"> Managerilor de proiect si </w:t>
      </w:r>
      <w:proofErr w:type="spellStart"/>
      <w:r w:rsidRPr="00A001B4">
        <w:t>Conducatorilor</w:t>
      </w:r>
      <w:proofErr w:type="spellEnd"/>
      <w:r w:rsidRPr="00A001B4">
        <w:t xml:space="preserve"> echipelor tehnice </w:t>
      </w:r>
      <w:proofErr w:type="spellStart"/>
      <w:r w:rsidRPr="00A001B4">
        <w:t>potentialele</w:t>
      </w:r>
      <w:proofErr w:type="spellEnd"/>
      <w:r w:rsidRPr="00A001B4">
        <w:t xml:space="preserve"> riscuri identificate si de a </w:t>
      </w:r>
      <w:proofErr w:type="spellStart"/>
      <w:r w:rsidRPr="00A001B4">
        <w:t>desfasura</w:t>
      </w:r>
      <w:proofErr w:type="spellEnd"/>
      <w:r w:rsidRPr="00A001B4">
        <w:t xml:space="preserve"> activitatile de management specifice acestora.</w:t>
      </w:r>
    </w:p>
    <w:p w14:paraId="6CBF507E" w14:textId="77777777" w:rsidR="008C20A5" w:rsidRPr="00A001B4" w:rsidRDefault="008C20A5" w:rsidP="008C20A5">
      <w:bookmarkStart w:id="3" w:name="_Toc415650354"/>
    </w:p>
    <w:p w14:paraId="027FF1AE" w14:textId="77777777" w:rsidR="008C20A5" w:rsidRPr="00A001B4" w:rsidRDefault="008C20A5" w:rsidP="00812EF8">
      <w:pPr>
        <w:pStyle w:val="Heading1"/>
      </w:pPr>
      <w:r w:rsidRPr="00A001B4">
        <w:t>Strategia de management al riscului</w:t>
      </w:r>
      <w:bookmarkEnd w:id="3"/>
    </w:p>
    <w:p w14:paraId="01675617" w14:textId="77777777" w:rsidR="008C20A5" w:rsidRPr="00A001B4" w:rsidRDefault="008C20A5" w:rsidP="008C20A5">
      <w:r w:rsidRPr="00A001B4">
        <w:t>Minimizarea impacturilor negative de risc si maximizarea riscurilor pozitive (</w:t>
      </w:r>
      <w:proofErr w:type="spellStart"/>
      <w:r w:rsidRPr="00A001B4">
        <w:t>oportunitati</w:t>
      </w:r>
      <w:proofErr w:type="spellEnd"/>
      <w:r w:rsidRPr="00A001B4">
        <w:t xml:space="preserve">) identificate pentru proiect (astfel </w:t>
      </w:r>
      <w:proofErr w:type="spellStart"/>
      <w:r w:rsidRPr="00A001B4">
        <w:t>incat</w:t>
      </w:r>
      <w:proofErr w:type="spellEnd"/>
      <w:r w:rsidRPr="00A001B4">
        <w:t xml:space="preserve"> obiectivele proiectului sunt </w:t>
      </w:r>
      <w:proofErr w:type="spellStart"/>
      <w:r w:rsidRPr="00A001B4">
        <w:t>indeplinite</w:t>
      </w:r>
      <w:proofErr w:type="spellEnd"/>
      <w:r w:rsidRPr="00A001B4">
        <w:t xml:space="preserve">) vor fi atinse prin intermediul </w:t>
      </w:r>
      <w:proofErr w:type="spellStart"/>
      <w:r w:rsidRPr="00A001B4">
        <w:t>urmatorului</w:t>
      </w:r>
      <w:proofErr w:type="spellEnd"/>
      <w:r w:rsidRPr="00A001B4">
        <w:t xml:space="preserve"> proces structurat. Activitatile de managementul al riscului sunt </w:t>
      </w:r>
      <w:proofErr w:type="spellStart"/>
      <w:r w:rsidRPr="00A001B4">
        <w:t>urmatoarele</w:t>
      </w:r>
      <w:proofErr w:type="spellEnd"/>
      <w:r w:rsidRPr="00A001B4">
        <w:t>:</w:t>
      </w:r>
    </w:p>
    <w:p w14:paraId="745E5478" w14:textId="77777777" w:rsidR="008C20A5" w:rsidRPr="00A001B4" w:rsidRDefault="008C20A5">
      <w:pPr>
        <w:pStyle w:val="ListParagraph"/>
        <w:numPr>
          <w:ilvl w:val="0"/>
          <w:numId w:val="63"/>
        </w:numPr>
        <w:spacing w:after="120" w:line="240" w:lineRule="auto"/>
        <w:jc w:val="both"/>
        <w:rPr>
          <w:lang w:val="ro-RO"/>
        </w:rPr>
      </w:pPr>
      <w:r w:rsidRPr="00A001B4">
        <w:rPr>
          <w:b/>
          <w:lang w:val="ro-RO"/>
        </w:rPr>
        <w:t xml:space="preserve">Planificarea managementului de risc </w:t>
      </w:r>
      <w:r w:rsidRPr="00A001B4">
        <w:rPr>
          <w:lang w:val="ro-RO"/>
        </w:rPr>
        <w:t>– determina abordarea managementului de risc;</w:t>
      </w:r>
    </w:p>
    <w:p w14:paraId="61DB858F" w14:textId="77777777" w:rsidR="008C20A5" w:rsidRPr="00A001B4" w:rsidRDefault="008C20A5">
      <w:pPr>
        <w:pStyle w:val="ListParagraph"/>
        <w:numPr>
          <w:ilvl w:val="0"/>
          <w:numId w:val="63"/>
        </w:numPr>
        <w:spacing w:after="120" w:line="240" w:lineRule="auto"/>
        <w:jc w:val="both"/>
        <w:rPr>
          <w:lang w:val="ro-RO"/>
        </w:rPr>
      </w:pPr>
      <w:r w:rsidRPr="00A001B4">
        <w:rPr>
          <w:b/>
          <w:lang w:val="ro-RO"/>
        </w:rPr>
        <w:t>Identificarea riscului</w:t>
      </w:r>
      <w:r w:rsidRPr="00A001B4">
        <w:rPr>
          <w:lang w:val="ro-RO"/>
        </w:rPr>
        <w:t xml:space="preserve"> – identificarea tuturor riscurilor cunoscute ale proiectului si </w:t>
      </w:r>
      <w:proofErr w:type="spellStart"/>
      <w:r w:rsidRPr="00A001B4">
        <w:rPr>
          <w:lang w:val="ro-RO"/>
        </w:rPr>
        <w:t>declansatorii</w:t>
      </w:r>
      <w:proofErr w:type="spellEnd"/>
      <w:r w:rsidRPr="00A001B4">
        <w:rPr>
          <w:lang w:val="ro-RO"/>
        </w:rPr>
        <w:t xml:space="preserve"> acestora (si anume cum </w:t>
      </w:r>
      <w:proofErr w:type="spellStart"/>
      <w:r w:rsidRPr="00A001B4">
        <w:rPr>
          <w:lang w:val="ro-RO"/>
        </w:rPr>
        <w:t>stim</w:t>
      </w:r>
      <w:proofErr w:type="spellEnd"/>
      <w:r w:rsidRPr="00A001B4">
        <w:rPr>
          <w:lang w:val="ro-RO"/>
        </w:rPr>
        <w:t xml:space="preserve"> ca evenimentul de risc a </w:t>
      </w:r>
      <w:proofErr w:type="spellStart"/>
      <w:r w:rsidRPr="00A001B4">
        <w:rPr>
          <w:lang w:val="ro-RO"/>
        </w:rPr>
        <w:t>aparut</w:t>
      </w:r>
      <w:proofErr w:type="spellEnd"/>
      <w:r w:rsidRPr="00A001B4">
        <w:rPr>
          <w:lang w:val="ro-RO"/>
        </w:rPr>
        <w:t xml:space="preserve"> sau a fost evitat);</w:t>
      </w:r>
    </w:p>
    <w:p w14:paraId="3D9FA36E" w14:textId="77777777" w:rsidR="008C20A5" w:rsidRPr="00A001B4" w:rsidRDefault="008C20A5">
      <w:pPr>
        <w:pStyle w:val="ListParagraph"/>
        <w:numPr>
          <w:ilvl w:val="0"/>
          <w:numId w:val="63"/>
        </w:numPr>
        <w:spacing w:after="120" w:line="240" w:lineRule="auto"/>
        <w:jc w:val="both"/>
        <w:rPr>
          <w:lang w:val="ro-RO"/>
        </w:rPr>
      </w:pPr>
      <w:r w:rsidRPr="00A001B4">
        <w:rPr>
          <w:b/>
          <w:lang w:val="ro-RO"/>
        </w:rPr>
        <w:t>Analiza riscului</w:t>
      </w:r>
      <w:r w:rsidRPr="00A001B4">
        <w:rPr>
          <w:lang w:val="ro-RO"/>
        </w:rPr>
        <w:t xml:space="preserve"> – efectuarea unei </w:t>
      </w:r>
      <w:proofErr w:type="spellStart"/>
      <w:r w:rsidRPr="00A001B4">
        <w:rPr>
          <w:lang w:val="ro-RO"/>
        </w:rPr>
        <w:t>evaluari</w:t>
      </w:r>
      <w:proofErr w:type="spellEnd"/>
      <w:r w:rsidRPr="00A001B4">
        <w:rPr>
          <w:lang w:val="ro-RO"/>
        </w:rPr>
        <w:t xml:space="preserve"> calitative (si anume probabilitatea </w:t>
      </w:r>
      <w:proofErr w:type="spellStart"/>
      <w:r w:rsidRPr="00A001B4">
        <w:rPr>
          <w:lang w:val="ro-RO"/>
        </w:rPr>
        <w:t>aparitiei</w:t>
      </w:r>
      <w:proofErr w:type="spellEnd"/>
      <w:r w:rsidRPr="00A001B4">
        <w:rPr>
          <w:lang w:val="ro-RO"/>
        </w:rPr>
        <w:t xml:space="preserve">), a impactului </w:t>
      </w:r>
      <w:proofErr w:type="spellStart"/>
      <w:r w:rsidRPr="00A001B4">
        <w:rPr>
          <w:lang w:val="ro-RO"/>
        </w:rPr>
        <w:t>potential</w:t>
      </w:r>
      <w:proofErr w:type="spellEnd"/>
      <w:r w:rsidRPr="00A001B4">
        <w:rPr>
          <w:lang w:val="ro-RO"/>
        </w:rPr>
        <w:t xml:space="preserve"> si o evaluare cantitativa (</w:t>
      </w:r>
      <w:proofErr w:type="spellStart"/>
      <w:r w:rsidRPr="00A001B4">
        <w:rPr>
          <w:lang w:val="ro-RO"/>
        </w:rPr>
        <w:t>implicatiile</w:t>
      </w:r>
      <w:proofErr w:type="spellEnd"/>
      <w:r w:rsidRPr="00A001B4">
        <w:rPr>
          <w:lang w:val="ro-RO"/>
        </w:rPr>
        <w:t xml:space="preserve"> materiale);</w:t>
      </w:r>
    </w:p>
    <w:p w14:paraId="304D7CB1" w14:textId="77777777" w:rsidR="008C20A5" w:rsidRPr="00A001B4" w:rsidRDefault="008C20A5">
      <w:pPr>
        <w:pStyle w:val="ListParagraph"/>
        <w:numPr>
          <w:ilvl w:val="0"/>
          <w:numId w:val="63"/>
        </w:numPr>
        <w:spacing w:after="120" w:line="240" w:lineRule="auto"/>
        <w:jc w:val="both"/>
        <w:rPr>
          <w:lang w:val="ro-RO"/>
        </w:rPr>
      </w:pPr>
      <w:r w:rsidRPr="00A001B4">
        <w:rPr>
          <w:b/>
          <w:lang w:val="ro-RO"/>
        </w:rPr>
        <w:t xml:space="preserve">Planificarea </w:t>
      </w:r>
      <w:proofErr w:type="spellStart"/>
      <w:r w:rsidRPr="00A001B4">
        <w:rPr>
          <w:b/>
          <w:lang w:val="ro-RO"/>
        </w:rPr>
        <w:t>reactiei</w:t>
      </w:r>
      <w:proofErr w:type="spellEnd"/>
      <w:r w:rsidRPr="00A001B4">
        <w:rPr>
          <w:b/>
          <w:lang w:val="ro-RO"/>
        </w:rPr>
        <w:t xml:space="preserve"> riscului </w:t>
      </w:r>
      <w:r w:rsidRPr="00A001B4">
        <w:rPr>
          <w:lang w:val="ro-RO"/>
        </w:rPr>
        <w:t xml:space="preserve">- crearea unor planuri de </w:t>
      </w:r>
      <w:proofErr w:type="spellStart"/>
      <w:r w:rsidRPr="00A001B4">
        <w:rPr>
          <w:lang w:val="ro-RO"/>
        </w:rPr>
        <w:t>actiune</w:t>
      </w:r>
      <w:proofErr w:type="spellEnd"/>
      <w:r w:rsidRPr="00A001B4">
        <w:rPr>
          <w:lang w:val="ro-RO"/>
        </w:rPr>
        <w:t xml:space="preserve"> pentru a administra si </w:t>
      </w:r>
      <w:proofErr w:type="spellStart"/>
      <w:r w:rsidRPr="00A001B4">
        <w:rPr>
          <w:lang w:val="ro-RO"/>
        </w:rPr>
        <w:t>micsora</w:t>
      </w:r>
      <w:proofErr w:type="spellEnd"/>
      <w:r w:rsidRPr="00A001B4">
        <w:rPr>
          <w:lang w:val="ro-RO"/>
        </w:rPr>
        <w:t xml:space="preserve"> riscurile identificate;</w:t>
      </w:r>
    </w:p>
    <w:p w14:paraId="27B561F4" w14:textId="77777777" w:rsidR="008C20A5" w:rsidRPr="00A001B4" w:rsidRDefault="008C20A5">
      <w:pPr>
        <w:pStyle w:val="ListParagraph"/>
        <w:numPr>
          <w:ilvl w:val="0"/>
          <w:numId w:val="63"/>
        </w:numPr>
        <w:spacing w:after="120" w:line="240" w:lineRule="auto"/>
        <w:jc w:val="both"/>
        <w:rPr>
          <w:lang w:val="ro-RO"/>
        </w:rPr>
      </w:pPr>
      <w:r w:rsidRPr="00A001B4">
        <w:rPr>
          <w:b/>
          <w:lang w:val="ro-RO"/>
        </w:rPr>
        <w:t>Monitorizarea si controlul riscurilor</w:t>
      </w:r>
      <w:r w:rsidRPr="00A001B4">
        <w:rPr>
          <w:lang w:val="ro-RO"/>
        </w:rPr>
        <w:t xml:space="preserve"> – statutul si planurile de monitorizare, revizuire, raportare si actualizare a riscului; si</w:t>
      </w:r>
    </w:p>
    <w:p w14:paraId="747B8456" w14:textId="77777777" w:rsidR="008C20A5" w:rsidRPr="00A001B4" w:rsidRDefault="008C20A5">
      <w:pPr>
        <w:pStyle w:val="ListParagraph"/>
        <w:numPr>
          <w:ilvl w:val="0"/>
          <w:numId w:val="63"/>
        </w:numPr>
        <w:spacing w:after="120" w:line="240" w:lineRule="auto"/>
        <w:jc w:val="both"/>
        <w:rPr>
          <w:lang w:val="ro-RO"/>
        </w:rPr>
      </w:pPr>
      <w:proofErr w:type="spellStart"/>
      <w:r w:rsidRPr="00A001B4">
        <w:rPr>
          <w:b/>
          <w:lang w:val="ro-RO"/>
        </w:rPr>
        <w:t>Incheierea</w:t>
      </w:r>
      <w:proofErr w:type="spellEnd"/>
      <w:r w:rsidRPr="00A001B4">
        <w:rPr>
          <w:b/>
          <w:lang w:val="ro-RO"/>
        </w:rPr>
        <w:t xml:space="preserve"> riscului</w:t>
      </w:r>
      <w:r w:rsidRPr="00A001B4">
        <w:rPr>
          <w:lang w:val="ro-RO"/>
        </w:rPr>
        <w:t xml:space="preserve"> – documentarea </w:t>
      </w:r>
      <w:proofErr w:type="spellStart"/>
      <w:r w:rsidRPr="00A001B4">
        <w:rPr>
          <w:lang w:val="ro-RO"/>
        </w:rPr>
        <w:t>lectiilor</w:t>
      </w:r>
      <w:proofErr w:type="spellEnd"/>
      <w:r w:rsidRPr="00A001B4">
        <w:rPr>
          <w:lang w:val="ro-RO"/>
        </w:rPr>
        <w:t xml:space="preserve"> </w:t>
      </w:r>
      <w:proofErr w:type="spellStart"/>
      <w:r w:rsidRPr="00A001B4">
        <w:rPr>
          <w:lang w:val="ro-RO"/>
        </w:rPr>
        <w:t>invatate</w:t>
      </w:r>
      <w:proofErr w:type="spellEnd"/>
      <w:r w:rsidRPr="00A001B4">
        <w:rPr>
          <w:lang w:val="ro-RO"/>
        </w:rPr>
        <w:t>.</w:t>
      </w:r>
    </w:p>
    <w:p w14:paraId="4190C802" w14:textId="77777777" w:rsidR="008C20A5" w:rsidRPr="00A001B4" w:rsidRDefault="008C20A5" w:rsidP="008C20A5">
      <w:r w:rsidRPr="00A001B4">
        <w:t xml:space="preserve">Managementul riscului este un proces repetitiv, care </w:t>
      </w:r>
      <w:proofErr w:type="spellStart"/>
      <w:r w:rsidRPr="00A001B4">
        <w:t>incepe</w:t>
      </w:r>
      <w:proofErr w:type="spellEnd"/>
      <w:r w:rsidRPr="00A001B4">
        <w:t xml:space="preserve"> </w:t>
      </w:r>
      <w:proofErr w:type="spellStart"/>
      <w:r w:rsidRPr="00A001B4">
        <w:t>inainte</w:t>
      </w:r>
      <w:proofErr w:type="spellEnd"/>
      <w:r w:rsidRPr="00A001B4">
        <w:t xml:space="preserve"> de acordarea contractului si care se </w:t>
      </w:r>
      <w:proofErr w:type="spellStart"/>
      <w:r w:rsidRPr="00A001B4">
        <w:t>incheie</w:t>
      </w:r>
      <w:proofErr w:type="spellEnd"/>
      <w:r w:rsidRPr="00A001B4">
        <w:t xml:space="preserve"> la </w:t>
      </w:r>
      <w:proofErr w:type="spellStart"/>
      <w:r w:rsidRPr="00A001B4">
        <w:t>incheierea</w:t>
      </w:r>
      <w:proofErr w:type="spellEnd"/>
      <w:r w:rsidRPr="00A001B4">
        <w:t xml:space="preserve"> proiectului.</w:t>
      </w:r>
    </w:p>
    <w:p w14:paraId="6A55DCCD" w14:textId="77777777" w:rsidR="008C20A5" w:rsidRPr="00A001B4" w:rsidRDefault="008C20A5" w:rsidP="008C20A5"/>
    <w:p w14:paraId="7B0489C6" w14:textId="77777777" w:rsidR="008C20A5" w:rsidRPr="00A001B4" w:rsidRDefault="008C20A5" w:rsidP="008C20A5">
      <w:r w:rsidRPr="00A001B4">
        <w:drawing>
          <wp:inline distT="0" distB="0" distL="0" distR="0" wp14:anchorId="22389BE6" wp14:editId="70C19E4B">
            <wp:extent cx="5861050" cy="3450590"/>
            <wp:effectExtent l="0" t="0" r="635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1.png"/>
                    <pic:cNvPicPr/>
                  </pic:nvPicPr>
                  <pic:blipFill>
                    <a:blip r:embed="rId12">
                      <a:extLst>
                        <a:ext uri="{28A0092B-C50C-407E-A947-70E740481C1C}">
                          <a14:useLocalDpi xmlns:a14="http://schemas.microsoft.com/office/drawing/2010/main" val="0"/>
                        </a:ext>
                      </a:extLst>
                    </a:blip>
                    <a:stretch>
                      <a:fillRect/>
                    </a:stretch>
                  </pic:blipFill>
                  <pic:spPr>
                    <a:xfrm>
                      <a:off x="0" y="0"/>
                      <a:ext cx="5861050" cy="3450590"/>
                    </a:xfrm>
                    <a:prstGeom prst="rect">
                      <a:avLst/>
                    </a:prstGeom>
                  </pic:spPr>
                </pic:pic>
              </a:graphicData>
            </a:graphic>
          </wp:inline>
        </w:drawing>
      </w:r>
    </w:p>
    <w:p w14:paraId="782660F2" w14:textId="77777777" w:rsidR="008C20A5" w:rsidRPr="00A001B4" w:rsidRDefault="008C20A5" w:rsidP="008C20A5">
      <w:bookmarkStart w:id="4" w:name="_Toc415650355"/>
    </w:p>
    <w:p w14:paraId="73621308" w14:textId="77777777" w:rsidR="008C20A5" w:rsidRPr="00A001B4" w:rsidRDefault="008C20A5" w:rsidP="00812EF8">
      <w:pPr>
        <w:pStyle w:val="Heading1"/>
      </w:pPr>
      <w:r w:rsidRPr="00A001B4">
        <w:t>Instrumentele si rezultatele managementului riscului</w:t>
      </w:r>
      <w:bookmarkEnd w:id="4"/>
    </w:p>
    <w:p w14:paraId="14810222" w14:textId="77777777" w:rsidR="008C20A5" w:rsidRPr="00A001B4" w:rsidRDefault="008C20A5" w:rsidP="008C20A5">
      <w:r w:rsidRPr="00A001B4">
        <w:t>Instrumentele de mai jos vor fi utilizate pentru a sprijini si documenta rezultatele din procesul de management al riscului din cadrul acestui proiect:</w:t>
      </w:r>
    </w:p>
    <w:tbl>
      <w:tblPr>
        <w:tblW w:w="9180" w:type="dxa"/>
        <w:tblInd w:w="-5" w:type="dxa"/>
        <w:tblLayout w:type="fixed"/>
        <w:tblLook w:val="04A0" w:firstRow="1" w:lastRow="0" w:firstColumn="1" w:lastColumn="0" w:noHBand="0" w:noVBand="1"/>
      </w:tblPr>
      <w:tblGrid>
        <w:gridCol w:w="3803"/>
        <w:gridCol w:w="5377"/>
      </w:tblGrid>
      <w:tr w:rsidR="008C20A5" w:rsidRPr="00A001B4" w14:paraId="3D0EC727" w14:textId="77777777" w:rsidTr="00F83389">
        <w:trPr>
          <w:trHeight w:val="435"/>
          <w:tblHeader/>
        </w:trPr>
        <w:tc>
          <w:tcPr>
            <w:tcW w:w="3803"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343B9F4E" w14:textId="77777777" w:rsidR="008C20A5" w:rsidRPr="00A001B4" w:rsidRDefault="008C20A5" w:rsidP="00F83389">
            <w:r w:rsidRPr="00A001B4">
              <w:t>Activitate management risc</w:t>
            </w:r>
          </w:p>
        </w:tc>
        <w:tc>
          <w:tcPr>
            <w:tcW w:w="5377" w:type="dxa"/>
            <w:tcBorders>
              <w:top w:val="single" w:sz="4" w:space="0" w:color="auto"/>
              <w:left w:val="nil"/>
              <w:bottom w:val="single" w:sz="4" w:space="0" w:color="auto"/>
              <w:right w:val="single" w:sz="4" w:space="0" w:color="auto"/>
            </w:tcBorders>
            <w:shd w:val="clear" w:color="000000" w:fill="FDECA1" w:themeFill="accent5" w:themeFillTint="66"/>
          </w:tcPr>
          <w:p w14:paraId="6E5B3BB7" w14:textId="77777777" w:rsidR="008C20A5" w:rsidRPr="00A001B4" w:rsidRDefault="008C20A5" w:rsidP="00F83389">
            <w:r w:rsidRPr="00A001B4">
              <w:t>Instrumente si rezultate de management risc</w:t>
            </w:r>
          </w:p>
        </w:tc>
      </w:tr>
      <w:tr w:rsidR="008C20A5" w:rsidRPr="00A001B4" w14:paraId="145EDEAB"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7AFAFDC1" w14:textId="77777777" w:rsidR="008C20A5" w:rsidRPr="00A001B4" w:rsidRDefault="008C20A5" w:rsidP="00F83389">
            <w:r w:rsidRPr="00A001B4">
              <w:t>Planificare a managementului de risc</w:t>
            </w:r>
          </w:p>
        </w:tc>
        <w:tc>
          <w:tcPr>
            <w:tcW w:w="5377" w:type="dxa"/>
            <w:tcBorders>
              <w:top w:val="single" w:sz="4" w:space="0" w:color="auto"/>
              <w:left w:val="nil"/>
              <w:bottom w:val="single" w:sz="4" w:space="0" w:color="auto"/>
              <w:right w:val="single" w:sz="4" w:space="0" w:color="auto"/>
            </w:tcBorders>
            <w:shd w:val="clear" w:color="000000" w:fill="auto"/>
          </w:tcPr>
          <w:p w14:paraId="09E5C61C" w14:textId="77777777" w:rsidR="008C20A5" w:rsidRPr="00A001B4" w:rsidRDefault="008C20A5" w:rsidP="00F83389">
            <w:r w:rsidRPr="00A001B4">
              <w:t xml:space="preserve">Plan de management de proiect, </w:t>
            </w:r>
          </w:p>
          <w:p w14:paraId="4EEDD05A" w14:textId="0DEF48C9" w:rsidR="008C20A5" w:rsidRPr="00A001B4" w:rsidRDefault="008C20A5" w:rsidP="00F83389">
            <w:r w:rsidRPr="00A001B4">
              <w:t xml:space="preserve">Metodologia de management de proiect </w:t>
            </w:r>
            <w:r w:rsidRPr="00A001B4">
              <w:t>FURNIZOR</w:t>
            </w:r>
          </w:p>
        </w:tc>
      </w:tr>
      <w:tr w:rsidR="008C20A5" w:rsidRPr="00A001B4" w14:paraId="74C0DEFC"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16911506" w14:textId="77777777" w:rsidR="008C20A5" w:rsidRPr="00A001B4" w:rsidRDefault="008C20A5" w:rsidP="00F83389">
            <w:r w:rsidRPr="00A001B4">
              <w:t>Identificarea riscului</w:t>
            </w:r>
          </w:p>
        </w:tc>
        <w:tc>
          <w:tcPr>
            <w:tcW w:w="5377" w:type="dxa"/>
            <w:tcBorders>
              <w:top w:val="single" w:sz="4" w:space="0" w:color="auto"/>
              <w:left w:val="nil"/>
              <w:bottom w:val="single" w:sz="4" w:space="0" w:color="auto"/>
              <w:right w:val="single" w:sz="4" w:space="0" w:color="auto"/>
            </w:tcBorders>
            <w:shd w:val="clear" w:color="000000" w:fill="auto"/>
          </w:tcPr>
          <w:p w14:paraId="56E044EB" w14:textId="77777777" w:rsidR="008C20A5" w:rsidRPr="00A001B4" w:rsidRDefault="008C20A5" w:rsidP="00F83389">
            <w:r w:rsidRPr="00A001B4">
              <w:t xml:space="preserve">Jurnal de risc  </w:t>
            </w:r>
          </w:p>
        </w:tc>
      </w:tr>
      <w:tr w:rsidR="008C20A5" w:rsidRPr="00A001B4" w14:paraId="3A16CB26"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26374DCE" w14:textId="77777777" w:rsidR="008C20A5" w:rsidRPr="00A001B4" w:rsidRDefault="008C20A5" w:rsidP="00F83389">
            <w:r w:rsidRPr="00A001B4">
              <w:t>Analiza riscului</w:t>
            </w:r>
          </w:p>
        </w:tc>
        <w:tc>
          <w:tcPr>
            <w:tcW w:w="5377" w:type="dxa"/>
            <w:tcBorders>
              <w:top w:val="single" w:sz="4" w:space="0" w:color="auto"/>
              <w:left w:val="nil"/>
              <w:bottom w:val="single" w:sz="4" w:space="0" w:color="auto"/>
              <w:right w:val="single" w:sz="4" w:space="0" w:color="auto"/>
            </w:tcBorders>
            <w:shd w:val="clear" w:color="000000" w:fill="auto"/>
          </w:tcPr>
          <w:p w14:paraId="32B08CD0" w14:textId="77777777" w:rsidR="008C20A5" w:rsidRPr="00A001B4" w:rsidRDefault="008C20A5" w:rsidP="00F83389">
            <w:r w:rsidRPr="00A001B4">
              <w:t xml:space="preserve">Jurnal de risc  </w:t>
            </w:r>
          </w:p>
        </w:tc>
      </w:tr>
      <w:tr w:rsidR="008C20A5" w:rsidRPr="00A001B4" w14:paraId="21140E64"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77C4481" w14:textId="77777777" w:rsidR="008C20A5" w:rsidRPr="00A001B4" w:rsidRDefault="008C20A5" w:rsidP="00F83389">
            <w:r w:rsidRPr="00A001B4">
              <w:t xml:space="preserve">Planificare de </w:t>
            </w:r>
            <w:proofErr w:type="spellStart"/>
            <w:r w:rsidRPr="00A001B4">
              <w:t>reactie</w:t>
            </w:r>
            <w:proofErr w:type="spellEnd"/>
            <w:r w:rsidRPr="00A001B4">
              <w:t xml:space="preserve"> a riscului</w:t>
            </w:r>
          </w:p>
        </w:tc>
        <w:tc>
          <w:tcPr>
            <w:tcW w:w="5377" w:type="dxa"/>
            <w:tcBorders>
              <w:top w:val="single" w:sz="4" w:space="0" w:color="auto"/>
              <w:left w:val="nil"/>
              <w:bottom w:val="single" w:sz="4" w:space="0" w:color="auto"/>
              <w:right w:val="single" w:sz="4" w:space="0" w:color="auto"/>
            </w:tcBorders>
            <w:shd w:val="clear" w:color="000000" w:fill="auto"/>
          </w:tcPr>
          <w:p w14:paraId="155CB839" w14:textId="77777777" w:rsidR="008C20A5" w:rsidRPr="00A001B4" w:rsidRDefault="008C20A5" w:rsidP="00F83389">
            <w:r w:rsidRPr="00A001B4">
              <w:t>Jurnal de risc</w:t>
            </w:r>
          </w:p>
        </w:tc>
      </w:tr>
      <w:tr w:rsidR="008C20A5" w:rsidRPr="00A001B4" w14:paraId="52A2CD6E"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978E833" w14:textId="77777777" w:rsidR="008C20A5" w:rsidRPr="00A001B4" w:rsidRDefault="008C20A5" w:rsidP="00F83389">
            <w:r w:rsidRPr="00A001B4">
              <w:t>Monitorizare si control al riscului</w:t>
            </w:r>
          </w:p>
        </w:tc>
        <w:tc>
          <w:tcPr>
            <w:tcW w:w="5377" w:type="dxa"/>
            <w:tcBorders>
              <w:top w:val="single" w:sz="4" w:space="0" w:color="auto"/>
              <w:left w:val="nil"/>
              <w:bottom w:val="single" w:sz="4" w:space="0" w:color="auto"/>
              <w:right w:val="single" w:sz="4" w:space="0" w:color="auto"/>
            </w:tcBorders>
            <w:shd w:val="clear" w:color="000000" w:fill="auto"/>
          </w:tcPr>
          <w:p w14:paraId="4E70A626" w14:textId="77777777" w:rsidR="008C20A5" w:rsidRPr="00A001B4" w:rsidRDefault="008C20A5" w:rsidP="00F83389">
            <w:r w:rsidRPr="00A001B4">
              <w:t>Jurnal de risc</w:t>
            </w:r>
          </w:p>
        </w:tc>
      </w:tr>
    </w:tbl>
    <w:p w14:paraId="4AAFD5B1" w14:textId="77777777" w:rsidR="008C20A5" w:rsidRPr="00A001B4" w:rsidRDefault="008C20A5" w:rsidP="008C20A5"/>
    <w:p w14:paraId="56A5D43F" w14:textId="77777777" w:rsidR="008C20A5" w:rsidRPr="00A001B4" w:rsidRDefault="008C20A5" w:rsidP="008C20A5">
      <w:r w:rsidRPr="00A001B4">
        <w:t xml:space="preserve">Managementul riscului este un proces ciclic, </w:t>
      </w:r>
      <w:proofErr w:type="spellStart"/>
      <w:r w:rsidRPr="00A001B4">
        <w:t>intrucat</w:t>
      </w:r>
      <w:proofErr w:type="spellEnd"/>
      <w:r w:rsidRPr="00A001B4">
        <w:t xml:space="preserve"> pe  parcursul </w:t>
      </w:r>
      <w:proofErr w:type="spellStart"/>
      <w:r w:rsidRPr="00A001B4">
        <w:t>desfasurarii</w:t>
      </w:r>
      <w:proofErr w:type="spellEnd"/>
      <w:r w:rsidRPr="00A001B4">
        <w:t xml:space="preserve"> proiectului noi riscuri pot fi identificate, cu mai multe faze distincte, prezentate mai jos:</w:t>
      </w:r>
    </w:p>
    <w:p w14:paraId="32CC52C6" w14:textId="77777777" w:rsidR="008C20A5" w:rsidRPr="00A001B4" w:rsidRDefault="008C20A5" w:rsidP="008C20A5"/>
    <w:p w14:paraId="63904042" w14:textId="77777777" w:rsidR="008C20A5" w:rsidRPr="00A001B4" w:rsidRDefault="008C20A5" w:rsidP="008C20A5">
      <w:pPr>
        <w:rPr>
          <w:b/>
        </w:rPr>
      </w:pPr>
      <w:bookmarkStart w:id="5" w:name="_Toc290390093"/>
      <w:bookmarkStart w:id="6" w:name="_Toc305415802"/>
      <w:bookmarkStart w:id="7" w:name="_Toc533120128"/>
      <w:bookmarkStart w:id="8" w:name="_Toc254270859"/>
      <w:r w:rsidRPr="00A001B4">
        <w:rPr>
          <w:b/>
        </w:rPr>
        <w:t>Identificarea riscurilor</w:t>
      </w:r>
      <w:bookmarkEnd w:id="5"/>
      <w:bookmarkEnd w:id="6"/>
      <w:bookmarkEnd w:id="7"/>
    </w:p>
    <w:p w14:paraId="2FFE0503" w14:textId="77777777" w:rsidR="008C20A5" w:rsidRPr="00A001B4" w:rsidRDefault="008C20A5" w:rsidP="008C20A5">
      <w:r w:rsidRPr="00A001B4">
        <w:t xml:space="preserve">Este procesul de determinare a riscurilor care pot afecta proiectul si de documentare a caracteristicilor acestora. Acest proces este iterativ pentru ca este posibil ca riscuri noi sa evolueze sau sa devina cunoscute in timp. Frecventa </w:t>
      </w:r>
      <w:proofErr w:type="spellStart"/>
      <w:r w:rsidRPr="00A001B4">
        <w:t>reiterarii</w:t>
      </w:r>
      <w:proofErr w:type="spellEnd"/>
      <w:r w:rsidRPr="00A001B4">
        <w:t xml:space="preserve"> si persoanele participante in fiecare ciclu </w:t>
      </w:r>
      <w:proofErr w:type="spellStart"/>
      <w:r w:rsidRPr="00A001B4">
        <w:t>variaza</w:t>
      </w:r>
      <w:proofErr w:type="spellEnd"/>
      <w:r w:rsidRPr="00A001B4">
        <w:t xml:space="preserve"> in </w:t>
      </w:r>
      <w:proofErr w:type="spellStart"/>
      <w:r w:rsidRPr="00A001B4">
        <w:t>functie</w:t>
      </w:r>
      <w:proofErr w:type="spellEnd"/>
      <w:r w:rsidRPr="00A001B4">
        <w:t xml:space="preserve"> de </w:t>
      </w:r>
      <w:proofErr w:type="spellStart"/>
      <w:r w:rsidRPr="00A001B4">
        <w:t>situatie</w:t>
      </w:r>
      <w:proofErr w:type="spellEnd"/>
      <w:r w:rsidRPr="00A001B4">
        <w:t>.</w:t>
      </w:r>
    </w:p>
    <w:p w14:paraId="3F13002F" w14:textId="77777777" w:rsidR="008C20A5" w:rsidRPr="00A001B4" w:rsidRDefault="008C20A5" w:rsidP="008C20A5">
      <w:r w:rsidRPr="00A001B4">
        <w:t xml:space="preserve">Procesul trebuie sa implice echipa de proiect/responsabilii de sistem astfel </w:t>
      </w:r>
      <w:proofErr w:type="spellStart"/>
      <w:r w:rsidRPr="00A001B4">
        <w:t>incat</w:t>
      </w:r>
      <w:proofErr w:type="spellEnd"/>
      <w:r w:rsidRPr="00A001B4">
        <w:t xml:space="preserve"> membrii acesteia sa </w:t>
      </w:r>
      <w:proofErr w:type="spellStart"/>
      <w:r w:rsidRPr="00A001B4">
        <w:t>poata</w:t>
      </w:r>
      <w:proofErr w:type="spellEnd"/>
      <w:r w:rsidRPr="00A001B4">
        <w:t xml:space="preserve"> dezvolta si intretine un simt al </w:t>
      </w:r>
      <w:proofErr w:type="spellStart"/>
      <w:r w:rsidRPr="00A001B4">
        <w:t>proprietatii</w:t>
      </w:r>
      <w:proofErr w:type="spellEnd"/>
      <w:r w:rsidRPr="00A001B4">
        <w:t xml:space="preserve"> si </w:t>
      </w:r>
      <w:proofErr w:type="spellStart"/>
      <w:r w:rsidRPr="00A001B4">
        <w:t>responsabilitatii</w:t>
      </w:r>
      <w:proofErr w:type="spellEnd"/>
      <w:r w:rsidRPr="00A001B4">
        <w:t xml:space="preserve"> fata de riscuri si </w:t>
      </w:r>
      <w:proofErr w:type="spellStart"/>
      <w:r w:rsidRPr="00A001B4">
        <w:t>actiunile</w:t>
      </w:r>
      <w:proofErr w:type="spellEnd"/>
      <w:r w:rsidRPr="00A001B4">
        <w:t xml:space="preserve"> de </w:t>
      </w:r>
      <w:proofErr w:type="spellStart"/>
      <w:r w:rsidRPr="00A001B4">
        <w:t>raspuns</w:t>
      </w:r>
      <w:proofErr w:type="spellEnd"/>
      <w:r w:rsidRPr="00A001B4">
        <w:t xml:space="preserve"> asociate acestora.</w:t>
      </w:r>
    </w:p>
    <w:p w14:paraId="56FAD879" w14:textId="77777777" w:rsidR="008C20A5" w:rsidRPr="00A001B4" w:rsidRDefault="008C20A5" w:rsidP="008C20A5">
      <w:r w:rsidRPr="00A001B4">
        <w:lastRenderedPageBreak/>
        <w:t xml:space="preserve">Activitatile de identificare a riscului </w:t>
      </w:r>
      <w:proofErr w:type="spellStart"/>
      <w:r w:rsidRPr="00A001B4">
        <w:t>incep</w:t>
      </w:r>
      <w:proofErr w:type="spellEnd"/>
      <w:r w:rsidRPr="00A001B4">
        <w:t xml:space="preserve"> din cele mai timpurii stadii ale proiectului si continua pe durata </w:t>
      </w:r>
      <w:proofErr w:type="spellStart"/>
      <w:r w:rsidRPr="00A001B4">
        <w:t>intregului</w:t>
      </w:r>
      <w:proofErr w:type="spellEnd"/>
      <w:r w:rsidRPr="00A001B4">
        <w:t xml:space="preserve"> proiect. Activitatile de identificare a riscului </w:t>
      </w:r>
      <w:proofErr w:type="spellStart"/>
      <w:r w:rsidRPr="00A001B4">
        <w:t>furnizeaza</w:t>
      </w:r>
      <w:proofErr w:type="spellEnd"/>
      <w:r w:rsidRPr="00A001B4">
        <w:t>:</w:t>
      </w:r>
    </w:p>
    <w:p w14:paraId="704F8C25"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Identificarea unei liste </w:t>
      </w:r>
      <w:proofErr w:type="spellStart"/>
      <w:r w:rsidRPr="00A001B4">
        <w:rPr>
          <w:lang w:val="ro-RO"/>
        </w:rPr>
        <w:t>cuprinzatoare</w:t>
      </w:r>
      <w:proofErr w:type="spellEnd"/>
      <w:r w:rsidRPr="00A001B4">
        <w:rPr>
          <w:lang w:val="ro-RO"/>
        </w:rPr>
        <w:t xml:space="preserve"> de evenimente de risc </w:t>
      </w:r>
      <w:proofErr w:type="spellStart"/>
      <w:r w:rsidRPr="00A001B4">
        <w:rPr>
          <w:lang w:val="ro-RO"/>
        </w:rPr>
        <w:t>potential</w:t>
      </w:r>
      <w:proofErr w:type="spellEnd"/>
      <w:r w:rsidRPr="00A001B4">
        <w:rPr>
          <w:lang w:val="ro-RO"/>
        </w:rPr>
        <w:t xml:space="preserve"> care au un impact negativ (</w:t>
      </w:r>
      <w:proofErr w:type="spellStart"/>
      <w:r w:rsidRPr="00A001B4">
        <w:rPr>
          <w:lang w:val="ro-RO"/>
        </w:rPr>
        <w:t>amenintare</w:t>
      </w:r>
      <w:proofErr w:type="spellEnd"/>
      <w:r w:rsidRPr="00A001B4">
        <w:rPr>
          <w:lang w:val="ro-RO"/>
        </w:rPr>
        <w:t>) sau pozitiv (oportunitate) asupra proiectului; si</w:t>
      </w:r>
    </w:p>
    <w:p w14:paraId="36C060C0" w14:textId="77777777" w:rsidR="008C20A5" w:rsidRPr="00A001B4" w:rsidRDefault="008C20A5">
      <w:pPr>
        <w:pStyle w:val="ListParagraph"/>
        <w:numPr>
          <w:ilvl w:val="0"/>
          <w:numId w:val="61"/>
        </w:numPr>
        <w:spacing w:after="120" w:line="240" w:lineRule="auto"/>
        <w:jc w:val="both"/>
        <w:rPr>
          <w:lang w:val="ro-RO"/>
        </w:rPr>
      </w:pPr>
      <w:r w:rsidRPr="00A001B4">
        <w:rPr>
          <w:lang w:val="ro-RO"/>
        </w:rPr>
        <w:t>Concentrarea asupra riscurilor comune in cadrul mai multor faze ale proiectului cat si asupra acelora  care sunt unice in cadrul unei faze specifice</w:t>
      </w:r>
    </w:p>
    <w:p w14:paraId="0D4C8297" w14:textId="77777777" w:rsidR="008C20A5" w:rsidRPr="00A001B4" w:rsidRDefault="008C20A5" w:rsidP="008C20A5"/>
    <w:p w14:paraId="4B3A905B" w14:textId="77777777" w:rsidR="008C20A5" w:rsidRPr="00A001B4" w:rsidRDefault="008C20A5" w:rsidP="008C20A5">
      <w:proofErr w:type="spellStart"/>
      <w:r w:rsidRPr="00A001B4">
        <w:t>Urmatoarele</w:t>
      </w:r>
      <w:proofErr w:type="spellEnd"/>
      <w:r w:rsidRPr="00A001B4">
        <w:t xml:space="preserve"> surse de risc pot fi luate in considerare in vederea </w:t>
      </w:r>
      <w:proofErr w:type="spellStart"/>
      <w:r w:rsidRPr="00A001B4">
        <w:t>asigurarii</w:t>
      </w:r>
      <w:proofErr w:type="spellEnd"/>
      <w:r w:rsidRPr="00A001B4">
        <w:t xml:space="preserve"> </w:t>
      </w:r>
      <w:proofErr w:type="spellStart"/>
      <w:r w:rsidRPr="00A001B4">
        <w:t>meticulozitatii</w:t>
      </w:r>
      <w:proofErr w:type="spellEnd"/>
      <w:r w:rsidRPr="00A001B4">
        <w:t xml:space="preserve"> in ceea ce </w:t>
      </w:r>
      <w:proofErr w:type="spellStart"/>
      <w:r w:rsidRPr="00A001B4">
        <w:t>priveste</w:t>
      </w:r>
      <w:proofErr w:type="spellEnd"/>
      <w:r w:rsidRPr="00A001B4">
        <w:t xml:space="preserve"> procesul de identificare:</w:t>
      </w:r>
    </w:p>
    <w:p w14:paraId="20C0C110" w14:textId="77777777" w:rsidR="008C20A5" w:rsidRPr="00A001B4" w:rsidRDefault="008C20A5">
      <w:pPr>
        <w:pStyle w:val="ListParagraph"/>
        <w:numPr>
          <w:ilvl w:val="0"/>
          <w:numId w:val="61"/>
        </w:numPr>
        <w:spacing w:after="120" w:line="240" w:lineRule="auto"/>
        <w:jc w:val="both"/>
        <w:rPr>
          <w:lang w:val="ro-RO"/>
        </w:rPr>
      </w:pPr>
      <w:r w:rsidRPr="00A001B4">
        <w:rPr>
          <w:lang w:val="ro-RO"/>
        </w:rPr>
        <w:t>Angajamentul Beneficiarului;</w:t>
      </w:r>
    </w:p>
    <w:p w14:paraId="1DBB39AA" w14:textId="77777777" w:rsidR="008C20A5" w:rsidRPr="00A001B4" w:rsidRDefault="008C20A5">
      <w:pPr>
        <w:pStyle w:val="ListParagraph"/>
        <w:numPr>
          <w:ilvl w:val="0"/>
          <w:numId w:val="61"/>
        </w:numPr>
        <w:spacing w:after="120" w:line="240" w:lineRule="auto"/>
        <w:jc w:val="both"/>
        <w:rPr>
          <w:lang w:val="ro-RO"/>
        </w:rPr>
      </w:pPr>
      <w:r w:rsidRPr="00A001B4">
        <w:rPr>
          <w:lang w:val="ro-RO"/>
        </w:rPr>
        <w:t>Tehnologie;</w:t>
      </w:r>
    </w:p>
    <w:p w14:paraId="329FE0BC" w14:textId="77777777" w:rsidR="008C20A5" w:rsidRPr="00A001B4" w:rsidRDefault="008C20A5">
      <w:pPr>
        <w:pStyle w:val="ListParagraph"/>
        <w:numPr>
          <w:ilvl w:val="0"/>
          <w:numId w:val="61"/>
        </w:numPr>
        <w:spacing w:after="120" w:line="240" w:lineRule="auto"/>
        <w:jc w:val="both"/>
        <w:rPr>
          <w:lang w:val="ro-RO"/>
        </w:rPr>
      </w:pPr>
      <w:r w:rsidRPr="00A001B4">
        <w:rPr>
          <w:lang w:val="ro-RO"/>
        </w:rPr>
        <w:t>Legal &amp; Contractual;</w:t>
      </w:r>
    </w:p>
    <w:p w14:paraId="3A7D6C0E"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Complexitate tehnica si </w:t>
      </w:r>
      <w:proofErr w:type="spellStart"/>
      <w:r w:rsidRPr="00A001B4">
        <w:rPr>
          <w:lang w:val="ro-RO"/>
        </w:rPr>
        <w:t>functionala</w:t>
      </w:r>
      <w:proofErr w:type="spellEnd"/>
      <w:r w:rsidRPr="00A001B4">
        <w:rPr>
          <w:lang w:val="ro-RO"/>
        </w:rPr>
        <w:t>;</w:t>
      </w:r>
    </w:p>
    <w:p w14:paraId="78A7342B" w14:textId="77777777" w:rsidR="008C20A5" w:rsidRPr="00A001B4" w:rsidRDefault="008C20A5">
      <w:pPr>
        <w:pStyle w:val="ListParagraph"/>
        <w:numPr>
          <w:ilvl w:val="0"/>
          <w:numId w:val="61"/>
        </w:numPr>
        <w:spacing w:after="120" w:line="240" w:lineRule="auto"/>
        <w:jc w:val="both"/>
        <w:rPr>
          <w:lang w:val="ro-RO"/>
        </w:rPr>
      </w:pPr>
      <w:r w:rsidRPr="00A001B4">
        <w:rPr>
          <w:lang w:val="ro-RO"/>
        </w:rPr>
        <w:t>Durata;</w:t>
      </w:r>
    </w:p>
    <w:p w14:paraId="418942B8" w14:textId="77777777" w:rsidR="008C20A5" w:rsidRPr="00A001B4" w:rsidRDefault="008C20A5">
      <w:pPr>
        <w:pStyle w:val="ListParagraph"/>
        <w:numPr>
          <w:ilvl w:val="0"/>
          <w:numId w:val="61"/>
        </w:numPr>
        <w:spacing w:after="120" w:line="240" w:lineRule="auto"/>
        <w:jc w:val="both"/>
        <w:rPr>
          <w:lang w:val="ro-RO"/>
        </w:rPr>
      </w:pPr>
      <w:r w:rsidRPr="00A001B4">
        <w:rPr>
          <w:lang w:val="ro-RO"/>
        </w:rPr>
        <w:t>Motive politice;</w:t>
      </w:r>
    </w:p>
    <w:p w14:paraId="49D1524D" w14:textId="77777777" w:rsidR="008C20A5" w:rsidRPr="00A001B4" w:rsidRDefault="008C20A5">
      <w:pPr>
        <w:pStyle w:val="ListParagraph"/>
        <w:numPr>
          <w:ilvl w:val="0"/>
          <w:numId w:val="61"/>
        </w:numPr>
        <w:spacing w:after="120" w:line="240" w:lineRule="auto"/>
        <w:jc w:val="both"/>
        <w:rPr>
          <w:lang w:val="ro-RO"/>
        </w:rPr>
      </w:pPr>
      <w:r w:rsidRPr="00A001B4">
        <w:rPr>
          <w:lang w:val="ro-RO"/>
        </w:rPr>
        <w:t>Bugetul proiectului/Financiar;</w:t>
      </w:r>
    </w:p>
    <w:p w14:paraId="7E4F3C6B" w14:textId="77777777" w:rsidR="008C20A5" w:rsidRPr="00A001B4" w:rsidRDefault="008C20A5">
      <w:pPr>
        <w:pStyle w:val="ListParagraph"/>
        <w:numPr>
          <w:ilvl w:val="0"/>
          <w:numId w:val="61"/>
        </w:numPr>
        <w:spacing w:after="120" w:line="240" w:lineRule="auto"/>
        <w:jc w:val="both"/>
        <w:rPr>
          <w:lang w:val="ro-RO"/>
        </w:rPr>
      </w:pPr>
      <w:r w:rsidRPr="00A001B4">
        <w:rPr>
          <w:lang w:val="ro-RO"/>
        </w:rPr>
        <w:t>Chestiuni de reglementare;</w:t>
      </w:r>
    </w:p>
    <w:p w14:paraId="40CDDD04" w14:textId="77777777" w:rsidR="008C20A5" w:rsidRPr="00A001B4" w:rsidRDefault="008C20A5">
      <w:pPr>
        <w:pStyle w:val="ListParagraph"/>
        <w:numPr>
          <w:ilvl w:val="0"/>
          <w:numId w:val="61"/>
        </w:numPr>
        <w:spacing w:after="120" w:line="240" w:lineRule="auto"/>
        <w:jc w:val="both"/>
        <w:rPr>
          <w:lang w:val="ro-RO"/>
        </w:rPr>
      </w:pPr>
      <w:r w:rsidRPr="00A001B4">
        <w:rPr>
          <w:lang w:val="ro-RO"/>
        </w:rPr>
        <w:t>Comunicare;</w:t>
      </w:r>
    </w:p>
    <w:p w14:paraId="34A4BDF1" w14:textId="77777777" w:rsidR="008C20A5" w:rsidRPr="00A001B4" w:rsidRDefault="008C20A5">
      <w:pPr>
        <w:pStyle w:val="ListParagraph"/>
        <w:numPr>
          <w:ilvl w:val="0"/>
          <w:numId w:val="61"/>
        </w:numPr>
        <w:spacing w:after="120" w:line="240" w:lineRule="auto"/>
        <w:jc w:val="both"/>
        <w:rPr>
          <w:lang w:val="ro-RO"/>
        </w:rPr>
      </w:pPr>
      <w:r w:rsidRPr="00A001B4">
        <w:rPr>
          <w:lang w:val="ro-RO"/>
        </w:rPr>
        <w:t>WBS;</w:t>
      </w:r>
    </w:p>
    <w:p w14:paraId="2F179813" w14:textId="77777777" w:rsidR="008C20A5" w:rsidRPr="00A001B4" w:rsidRDefault="008C20A5">
      <w:pPr>
        <w:pStyle w:val="ListParagraph"/>
        <w:numPr>
          <w:ilvl w:val="0"/>
          <w:numId w:val="65"/>
        </w:numPr>
        <w:spacing w:after="120" w:line="240" w:lineRule="auto"/>
        <w:jc w:val="both"/>
        <w:rPr>
          <w:lang w:val="ro-RO"/>
        </w:rPr>
      </w:pPr>
      <w:r w:rsidRPr="00A001B4">
        <w:rPr>
          <w:lang w:val="ro-RO"/>
        </w:rPr>
        <w:t>Graficul de proiect.</w:t>
      </w:r>
    </w:p>
    <w:p w14:paraId="3731DC5B" w14:textId="77777777" w:rsidR="008C20A5" w:rsidRPr="00A001B4" w:rsidRDefault="008C20A5" w:rsidP="008C20A5">
      <w:r w:rsidRPr="00A001B4">
        <w:t xml:space="preserve">Se pot folosi </w:t>
      </w:r>
      <w:proofErr w:type="spellStart"/>
      <w:r w:rsidRPr="00A001B4">
        <w:t>urmatoarele</w:t>
      </w:r>
      <w:proofErr w:type="spellEnd"/>
      <w:r w:rsidRPr="00A001B4">
        <w:t xml:space="preserve"> tehnici pentru identificarea mai multor riscuri:</w:t>
      </w:r>
    </w:p>
    <w:p w14:paraId="0EDF6587" w14:textId="77777777" w:rsidR="008C20A5" w:rsidRPr="00A001B4" w:rsidRDefault="008C20A5">
      <w:pPr>
        <w:pStyle w:val="ListParagraph"/>
        <w:numPr>
          <w:ilvl w:val="0"/>
          <w:numId w:val="64"/>
        </w:numPr>
        <w:spacing w:after="120" w:line="240" w:lineRule="auto"/>
        <w:jc w:val="both"/>
        <w:rPr>
          <w:lang w:val="ro-RO"/>
        </w:rPr>
      </w:pPr>
      <w:r w:rsidRPr="00A001B4">
        <w:rPr>
          <w:lang w:val="ro-RO"/>
        </w:rPr>
        <w:t>Liste de verificare – Checklist;</w:t>
      </w:r>
    </w:p>
    <w:p w14:paraId="2B46B70C" w14:textId="77777777" w:rsidR="008C20A5" w:rsidRPr="00A001B4" w:rsidRDefault="008C20A5">
      <w:pPr>
        <w:pStyle w:val="ListParagraph"/>
        <w:numPr>
          <w:ilvl w:val="0"/>
          <w:numId w:val="64"/>
        </w:numPr>
        <w:spacing w:after="120" w:line="240" w:lineRule="auto"/>
        <w:jc w:val="both"/>
        <w:rPr>
          <w:lang w:val="ro-RO"/>
        </w:rPr>
      </w:pPr>
      <w:r w:rsidRPr="00A001B4">
        <w:rPr>
          <w:lang w:val="ro-RO"/>
        </w:rPr>
        <w:t>Examinarea elementelor WBS;</w:t>
      </w:r>
    </w:p>
    <w:p w14:paraId="52E91A61" w14:textId="77777777" w:rsidR="008C20A5" w:rsidRPr="00A001B4" w:rsidRDefault="008C20A5">
      <w:pPr>
        <w:pStyle w:val="ListParagraph"/>
        <w:numPr>
          <w:ilvl w:val="0"/>
          <w:numId w:val="64"/>
        </w:numPr>
        <w:spacing w:after="120" w:line="240" w:lineRule="auto"/>
        <w:jc w:val="both"/>
        <w:rPr>
          <w:lang w:val="ro-RO"/>
        </w:rPr>
      </w:pPr>
      <w:r w:rsidRPr="00A001B4">
        <w:rPr>
          <w:lang w:val="ro-RO"/>
        </w:rPr>
        <w:t>Analogie – revizuirea eforturilor de management al riscului din cadrul proiectelor similare;</w:t>
      </w:r>
    </w:p>
    <w:p w14:paraId="53A5DEF8" w14:textId="77777777" w:rsidR="008C20A5" w:rsidRPr="00A001B4" w:rsidRDefault="008C20A5">
      <w:pPr>
        <w:pStyle w:val="ListParagraph"/>
        <w:numPr>
          <w:ilvl w:val="0"/>
          <w:numId w:val="64"/>
        </w:numPr>
        <w:spacing w:after="120" w:line="240" w:lineRule="auto"/>
        <w:jc w:val="both"/>
        <w:rPr>
          <w:lang w:val="ro-RO"/>
        </w:rPr>
      </w:pPr>
      <w:r w:rsidRPr="00A001B4">
        <w:rPr>
          <w:lang w:val="ro-RO"/>
        </w:rPr>
        <w:t xml:space="preserve">Analogie – examinarea documentelor sau baza de date de cu </w:t>
      </w:r>
      <w:proofErr w:type="spellStart"/>
      <w:r w:rsidRPr="00A001B4">
        <w:rPr>
          <w:lang w:val="ro-RO"/>
        </w:rPr>
        <w:t>lectii</w:t>
      </w:r>
      <w:proofErr w:type="spellEnd"/>
      <w:r w:rsidRPr="00A001B4">
        <w:rPr>
          <w:lang w:val="ro-RO"/>
        </w:rPr>
        <w:t xml:space="preserve"> </w:t>
      </w:r>
      <w:proofErr w:type="spellStart"/>
      <w:r w:rsidRPr="00A001B4">
        <w:rPr>
          <w:lang w:val="ro-RO"/>
        </w:rPr>
        <w:t>invatate</w:t>
      </w:r>
      <w:proofErr w:type="spellEnd"/>
      <w:r w:rsidRPr="00A001B4">
        <w:rPr>
          <w:lang w:val="ro-RO"/>
        </w:rPr>
        <w:t>;</w:t>
      </w:r>
    </w:p>
    <w:p w14:paraId="1D67A0DE" w14:textId="77777777" w:rsidR="008C20A5" w:rsidRPr="00A001B4" w:rsidRDefault="008C20A5">
      <w:pPr>
        <w:pStyle w:val="ListParagraph"/>
        <w:numPr>
          <w:ilvl w:val="0"/>
          <w:numId w:val="64"/>
        </w:numPr>
        <w:spacing w:after="120" w:line="240" w:lineRule="auto"/>
        <w:jc w:val="both"/>
        <w:rPr>
          <w:lang w:val="ro-RO"/>
        </w:rPr>
      </w:pPr>
      <w:proofErr w:type="spellStart"/>
      <w:r w:rsidRPr="00A001B4">
        <w:rPr>
          <w:lang w:val="ro-RO"/>
        </w:rPr>
        <w:t>Discutii</w:t>
      </w:r>
      <w:proofErr w:type="spellEnd"/>
      <w:r w:rsidRPr="00A001B4">
        <w:rPr>
          <w:lang w:val="ro-RO"/>
        </w:rPr>
        <w:t xml:space="preserve"> cu </w:t>
      </w:r>
      <w:proofErr w:type="spellStart"/>
      <w:r w:rsidRPr="00A001B4">
        <w:rPr>
          <w:lang w:val="ro-RO"/>
        </w:rPr>
        <w:t>experti</w:t>
      </w:r>
      <w:proofErr w:type="spellEnd"/>
      <w:r w:rsidRPr="00A001B4">
        <w:rPr>
          <w:lang w:val="ro-RO"/>
        </w:rPr>
        <w:t xml:space="preserve"> de specialitate;</w:t>
      </w:r>
    </w:p>
    <w:p w14:paraId="2B933725" w14:textId="01ED7F15" w:rsidR="008C20A5" w:rsidRPr="00A001B4" w:rsidRDefault="008C20A5">
      <w:pPr>
        <w:pStyle w:val="ListParagraph"/>
        <w:numPr>
          <w:ilvl w:val="0"/>
          <w:numId w:val="64"/>
        </w:numPr>
        <w:spacing w:after="120" w:line="240" w:lineRule="auto"/>
        <w:jc w:val="both"/>
        <w:rPr>
          <w:lang w:val="ro-RO"/>
        </w:rPr>
      </w:pPr>
      <w:proofErr w:type="spellStart"/>
      <w:r w:rsidRPr="00A001B4">
        <w:rPr>
          <w:lang w:val="ro-RO"/>
        </w:rPr>
        <w:t>Discutii</w:t>
      </w:r>
      <w:proofErr w:type="spellEnd"/>
      <w:r w:rsidRPr="00A001B4">
        <w:rPr>
          <w:lang w:val="ro-RO"/>
        </w:rPr>
        <w:t xml:space="preserve"> cu Beneficiarul, subcontractorul, </w:t>
      </w:r>
      <w:r w:rsidRPr="00A001B4">
        <w:rPr>
          <w:lang w:val="ro-RO"/>
        </w:rPr>
        <w:t>furnizori</w:t>
      </w:r>
      <w:r w:rsidRPr="00A001B4">
        <w:rPr>
          <w:lang w:val="ro-RO"/>
        </w:rPr>
        <w:t xml:space="preserve">, </w:t>
      </w:r>
      <w:proofErr w:type="spellStart"/>
      <w:r w:rsidRPr="00A001B4">
        <w:rPr>
          <w:lang w:val="ro-RO"/>
        </w:rPr>
        <w:t>terte</w:t>
      </w:r>
      <w:proofErr w:type="spellEnd"/>
      <w:r w:rsidRPr="00A001B4">
        <w:rPr>
          <w:lang w:val="ro-RO"/>
        </w:rPr>
        <w:t xml:space="preserve"> </w:t>
      </w:r>
      <w:proofErr w:type="spellStart"/>
      <w:r w:rsidRPr="00A001B4">
        <w:rPr>
          <w:lang w:val="ro-RO"/>
        </w:rPr>
        <w:t>parti</w:t>
      </w:r>
      <w:proofErr w:type="spellEnd"/>
      <w:r w:rsidRPr="00A001B4">
        <w:rPr>
          <w:lang w:val="ro-RO"/>
        </w:rPr>
        <w:t>;</w:t>
      </w:r>
    </w:p>
    <w:p w14:paraId="49B75FC1" w14:textId="77777777" w:rsidR="008C20A5" w:rsidRPr="00A001B4" w:rsidRDefault="008C20A5">
      <w:pPr>
        <w:pStyle w:val="ListParagraph"/>
        <w:numPr>
          <w:ilvl w:val="0"/>
          <w:numId w:val="64"/>
        </w:numPr>
        <w:spacing w:after="120" w:line="240" w:lineRule="auto"/>
        <w:jc w:val="both"/>
        <w:rPr>
          <w:lang w:val="ro-RO"/>
        </w:rPr>
      </w:pPr>
      <w:r w:rsidRPr="00A001B4">
        <w:rPr>
          <w:lang w:val="ro-RO"/>
        </w:rPr>
        <w:t>Examinarea surselor de risc specifice proiectului.</w:t>
      </w:r>
    </w:p>
    <w:p w14:paraId="1AE15CBC" w14:textId="77777777" w:rsidR="008C20A5" w:rsidRPr="00A001B4" w:rsidRDefault="008C20A5" w:rsidP="008C20A5">
      <w:pPr>
        <w:rPr>
          <w:bCs/>
        </w:rPr>
      </w:pPr>
      <w:r w:rsidRPr="00A001B4">
        <w:t xml:space="preserve">Vor fi identificate ipotezele si </w:t>
      </w:r>
      <w:proofErr w:type="spellStart"/>
      <w:r w:rsidRPr="00A001B4">
        <w:t>constrangerile</w:t>
      </w:r>
      <w:proofErr w:type="spellEnd"/>
      <w:r w:rsidRPr="00A001B4">
        <w:t xml:space="preserve"> care pot influenta strategia si metodele de management a riscului.</w:t>
      </w:r>
    </w:p>
    <w:p w14:paraId="52AF682B" w14:textId="77777777" w:rsidR="008C20A5" w:rsidRPr="00A001B4" w:rsidRDefault="008C20A5" w:rsidP="008C20A5"/>
    <w:p w14:paraId="2E3C2B97" w14:textId="77777777" w:rsidR="008C20A5" w:rsidRPr="00A001B4" w:rsidRDefault="008C20A5" w:rsidP="008C20A5">
      <w:pPr>
        <w:rPr>
          <w:b/>
        </w:rPr>
      </w:pPr>
      <w:bookmarkStart w:id="9" w:name="_Toc290390094"/>
      <w:bookmarkStart w:id="10" w:name="_Toc305415803"/>
      <w:bookmarkStart w:id="11" w:name="_Toc533120129"/>
      <w:r w:rsidRPr="00A001B4">
        <w:rPr>
          <w:b/>
        </w:rPr>
        <w:t>Analiza riscurilor</w:t>
      </w:r>
      <w:bookmarkEnd w:id="8"/>
      <w:bookmarkEnd w:id="9"/>
      <w:bookmarkEnd w:id="10"/>
      <w:bookmarkEnd w:id="11"/>
    </w:p>
    <w:p w14:paraId="5560FDE5" w14:textId="77777777" w:rsidR="008C20A5" w:rsidRPr="00A001B4" w:rsidRDefault="008C20A5" w:rsidP="008C20A5">
      <w:r w:rsidRPr="00A001B4">
        <w:t xml:space="preserve">Managerul de Proiect va realiza </w:t>
      </w:r>
      <w:proofErr w:type="spellStart"/>
      <w:r w:rsidRPr="00A001B4">
        <w:t>urmatoarele</w:t>
      </w:r>
      <w:proofErr w:type="spellEnd"/>
      <w:r w:rsidRPr="00A001B4">
        <w:t xml:space="preserve"> </w:t>
      </w:r>
      <w:proofErr w:type="spellStart"/>
      <w:r w:rsidRPr="00A001B4">
        <w:t>activitati</w:t>
      </w:r>
      <w:proofErr w:type="spellEnd"/>
      <w:r w:rsidRPr="00A001B4">
        <w:t xml:space="preserve"> componente ale fazei de analiza a riscurilor:</w:t>
      </w:r>
    </w:p>
    <w:p w14:paraId="04F92352"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Determinarea </w:t>
      </w:r>
      <w:proofErr w:type="spellStart"/>
      <w:r w:rsidRPr="00A001B4">
        <w:rPr>
          <w:lang w:val="ro-RO"/>
        </w:rPr>
        <w:t>probabilitatii</w:t>
      </w:r>
      <w:proofErr w:type="spellEnd"/>
      <w:r w:rsidRPr="00A001B4">
        <w:rPr>
          <w:lang w:val="ro-RO"/>
        </w:rPr>
        <w:t xml:space="preserve"> de </w:t>
      </w:r>
      <w:proofErr w:type="spellStart"/>
      <w:r w:rsidRPr="00A001B4">
        <w:rPr>
          <w:lang w:val="ro-RO"/>
        </w:rPr>
        <w:t>aparitie</w:t>
      </w:r>
      <w:proofErr w:type="spellEnd"/>
      <w:r w:rsidRPr="00A001B4">
        <w:rPr>
          <w:lang w:val="ro-RO"/>
        </w:rPr>
        <w:t xml:space="preserve"> a riscurilor identificate. Riscurile sunt clasificate pe o scala de la "Improbabil" la "Aproape sigur".</w:t>
      </w:r>
    </w:p>
    <w:p w14:paraId="64CCAE32"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Estimarea riscului, </w:t>
      </w:r>
      <w:proofErr w:type="spellStart"/>
      <w:r w:rsidRPr="00A001B4">
        <w:rPr>
          <w:lang w:val="ro-RO"/>
        </w:rPr>
        <w:t>adica</w:t>
      </w:r>
      <w:proofErr w:type="spellEnd"/>
      <w:r w:rsidRPr="00A001B4">
        <w:rPr>
          <w:lang w:val="ro-RO"/>
        </w:rPr>
        <w:t xml:space="preserve"> efectuarea unei analize calitative a riscului care va avea drept rezultat determinarea importantei </w:t>
      </w:r>
      <w:proofErr w:type="spellStart"/>
      <w:r w:rsidRPr="00A001B4">
        <w:rPr>
          <w:lang w:val="ro-RO"/>
        </w:rPr>
        <w:t>fiecarui</w:t>
      </w:r>
      <w:proofErr w:type="spellEnd"/>
      <w:r w:rsidRPr="00A001B4">
        <w:rPr>
          <w:lang w:val="ro-RO"/>
        </w:rPr>
        <w:t xml:space="preserve"> risc pe baza </w:t>
      </w:r>
      <w:proofErr w:type="spellStart"/>
      <w:r w:rsidRPr="00A001B4">
        <w:rPr>
          <w:lang w:val="ro-RO"/>
        </w:rPr>
        <w:t>evaluarii</w:t>
      </w:r>
      <w:proofErr w:type="spellEnd"/>
      <w:r w:rsidRPr="00A001B4">
        <w:rPr>
          <w:lang w:val="ro-RO"/>
        </w:rPr>
        <w:t xml:space="preserve"> </w:t>
      </w:r>
      <w:proofErr w:type="spellStart"/>
      <w:r w:rsidRPr="00A001B4">
        <w:rPr>
          <w:lang w:val="ro-RO"/>
        </w:rPr>
        <w:t>consecintelor</w:t>
      </w:r>
      <w:proofErr w:type="spellEnd"/>
      <w:r w:rsidRPr="00A001B4">
        <w:rPr>
          <w:lang w:val="ro-RO"/>
        </w:rPr>
        <w:t xml:space="preserve"> pe care le are asupra proiectului;</w:t>
      </w:r>
    </w:p>
    <w:p w14:paraId="1B4390DA"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Evaluarea riscului, </w:t>
      </w:r>
      <w:proofErr w:type="spellStart"/>
      <w:r w:rsidRPr="00A001B4">
        <w:rPr>
          <w:lang w:val="ro-RO"/>
        </w:rPr>
        <w:t>adica</w:t>
      </w:r>
      <w:proofErr w:type="spellEnd"/>
      <w:r w:rsidRPr="00A001B4">
        <w:rPr>
          <w:lang w:val="ro-RO"/>
        </w:rPr>
        <w:t xml:space="preserve"> efectuarea unei analize cantitative, </w:t>
      </w:r>
      <w:proofErr w:type="spellStart"/>
      <w:r w:rsidRPr="00A001B4">
        <w:rPr>
          <w:lang w:val="ro-RO"/>
        </w:rPr>
        <w:t>actiune</w:t>
      </w:r>
      <w:proofErr w:type="spellEnd"/>
      <w:r w:rsidRPr="00A001B4">
        <w:rPr>
          <w:lang w:val="ro-RO"/>
        </w:rPr>
        <w:t xml:space="preserve"> care are drept scop deciderea </w:t>
      </w:r>
      <w:proofErr w:type="spellStart"/>
      <w:r w:rsidRPr="00A001B4">
        <w:rPr>
          <w:lang w:val="ro-RO"/>
        </w:rPr>
        <w:t>acceptabilitatii</w:t>
      </w:r>
      <w:proofErr w:type="spellEnd"/>
      <w:r w:rsidRPr="00A001B4">
        <w:rPr>
          <w:lang w:val="ro-RO"/>
        </w:rPr>
        <w:t xml:space="preserve"> nivelului riscului. In cazul in care se determina ca riscul nu poate fi acceptat, se vor </w:t>
      </w:r>
      <w:proofErr w:type="spellStart"/>
      <w:r w:rsidRPr="00A001B4">
        <w:rPr>
          <w:lang w:val="ro-RO"/>
        </w:rPr>
        <w:t>intreprinde</w:t>
      </w:r>
      <w:proofErr w:type="spellEnd"/>
      <w:r w:rsidRPr="00A001B4">
        <w:rPr>
          <w:lang w:val="ro-RO"/>
        </w:rPr>
        <w:t xml:space="preserve"> o serie de </w:t>
      </w:r>
      <w:proofErr w:type="spellStart"/>
      <w:r w:rsidRPr="00A001B4">
        <w:rPr>
          <w:lang w:val="ro-RO"/>
        </w:rPr>
        <w:t>contramasuri</w:t>
      </w:r>
      <w:proofErr w:type="spellEnd"/>
      <w:r w:rsidRPr="00A001B4">
        <w:rPr>
          <w:lang w:val="ro-RO"/>
        </w:rPr>
        <w:t xml:space="preserve"> care au drept scop minimizarea riscului la un nivel acceptabil, prin:</w:t>
      </w:r>
    </w:p>
    <w:p w14:paraId="0A18C920" w14:textId="77777777" w:rsidR="008C20A5" w:rsidRPr="00A001B4" w:rsidRDefault="008C20A5">
      <w:pPr>
        <w:pStyle w:val="ListParagraph"/>
        <w:numPr>
          <w:ilvl w:val="1"/>
          <w:numId w:val="62"/>
        </w:numPr>
        <w:spacing w:after="120" w:line="240" w:lineRule="auto"/>
        <w:jc w:val="both"/>
        <w:rPr>
          <w:lang w:val="ro-RO"/>
        </w:rPr>
      </w:pPr>
      <w:r w:rsidRPr="00A001B4">
        <w:rPr>
          <w:lang w:val="ro-RO"/>
        </w:rPr>
        <w:t xml:space="preserve">Prevenire – </w:t>
      </w:r>
      <w:proofErr w:type="spellStart"/>
      <w:r w:rsidRPr="00A001B4">
        <w:rPr>
          <w:lang w:val="ro-RO"/>
        </w:rPr>
        <w:t>opreste</w:t>
      </w:r>
      <w:proofErr w:type="spellEnd"/>
      <w:r w:rsidRPr="00A001B4">
        <w:rPr>
          <w:lang w:val="ro-RO"/>
        </w:rPr>
        <w:t xml:space="preserve"> producerea riscului sau previne impactul asupra proiectului;</w:t>
      </w:r>
    </w:p>
    <w:p w14:paraId="73E88080" w14:textId="77777777" w:rsidR="008C20A5" w:rsidRPr="00A001B4" w:rsidRDefault="008C20A5">
      <w:pPr>
        <w:pStyle w:val="ListParagraph"/>
        <w:numPr>
          <w:ilvl w:val="1"/>
          <w:numId w:val="62"/>
        </w:numPr>
        <w:spacing w:after="120" w:line="240" w:lineRule="auto"/>
        <w:jc w:val="both"/>
        <w:rPr>
          <w:lang w:val="ro-RO"/>
        </w:rPr>
      </w:pPr>
      <w:r w:rsidRPr="00A001B4">
        <w:rPr>
          <w:lang w:val="ro-RO"/>
        </w:rPr>
        <w:t xml:space="preserve">Reducere –reduce probabilitatea </w:t>
      </w:r>
      <w:proofErr w:type="spellStart"/>
      <w:r w:rsidRPr="00A001B4">
        <w:rPr>
          <w:lang w:val="ro-RO"/>
        </w:rPr>
        <w:t>aparitiei</w:t>
      </w:r>
      <w:proofErr w:type="spellEnd"/>
      <w:r w:rsidRPr="00A001B4">
        <w:rPr>
          <w:lang w:val="ro-RO"/>
        </w:rPr>
        <w:t xml:space="preserve"> riscului sau </w:t>
      </w:r>
      <w:proofErr w:type="spellStart"/>
      <w:r w:rsidRPr="00A001B4">
        <w:rPr>
          <w:lang w:val="ro-RO"/>
        </w:rPr>
        <w:t>limiteaza</w:t>
      </w:r>
      <w:proofErr w:type="spellEnd"/>
      <w:r w:rsidRPr="00A001B4">
        <w:rPr>
          <w:lang w:val="ro-RO"/>
        </w:rPr>
        <w:t xml:space="preserve"> impactul; </w:t>
      </w:r>
    </w:p>
    <w:p w14:paraId="3996B153" w14:textId="77777777" w:rsidR="008C20A5" w:rsidRPr="00A001B4" w:rsidRDefault="008C20A5">
      <w:pPr>
        <w:pStyle w:val="ListParagraph"/>
        <w:numPr>
          <w:ilvl w:val="1"/>
          <w:numId w:val="62"/>
        </w:numPr>
        <w:spacing w:after="120" w:line="240" w:lineRule="auto"/>
        <w:jc w:val="both"/>
        <w:rPr>
          <w:lang w:val="ro-RO"/>
        </w:rPr>
      </w:pPr>
      <w:r w:rsidRPr="00A001B4">
        <w:rPr>
          <w:lang w:val="ro-RO"/>
        </w:rPr>
        <w:t xml:space="preserve">Transfer – reduce impactul riscului prin transferarea catre o </w:t>
      </w:r>
      <w:proofErr w:type="spellStart"/>
      <w:r w:rsidRPr="00A001B4">
        <w:rPr>
          <w:lang w:val="ro-RO"/>
        </w:rPr>
        <w:t>terta</w:t>
      </w:r>
      <w:proofErr w:type="spellEnd"/>
      <w:r w:rsidRPr="00A001B4">
        <w:rPr>
          <w:lang w:val="ro-RO"/>
        </w:rPr>
        <w:t xml:space="preserve"> parte;</w:t>
      </w:r>
    </w:p>
    <w:p w14:paraId="651D9CAF" w14:textId="77777777" w:rsidR="008C20A5" w:rsidRPr="00A001B4" w:rsidRDefault="008C20A5">
      <w:pPr>
        <w:pStyle w:val="ListParagraph"/>
        <w:numPr>
          <w:ilvl w:val="1"/>
          <w:numId w:val="62"/>
        </w:numPr>
        <w:spacing w:after="120" w:line="240" w:lineRule="auto"/>
        <w:jc w:val="both"/>
        <w:rPr>
          <w:lang w:val="ro-RO"/>
        </w:rPr>
      </w:pPr>
      <w:r w:rsidRPr="00A001B4">
        <w:rPr>
          <w:lang w:val="ro-RO"/>
        </w:rPr>
        <w:t>Acceptare – in cazul riscurilor reziduale;</w:t>
      </w:r>
    </w:p>
    <w:p w14:paraId="3C10D61E" w14:textId="77777777" w:rsidR="008C20A5" w:rsidRPr="00A001B4" w:rsidRDefault="008C20A5" w:rsidP="008C20A5">
      <w:bookmarkStart w:id="12" w:name="_Toc286938257"/>
      <w:bookmarkStart w:id="13" w:name="_Toc286938377"/>
      <w:bookmarkStart w:id="14" w:name="_Toc287005515"/>
      <w:bookmarkStart w:id="15" w:name="_Toc287023866"/>
      <w:bookmarkStart w:id="16" w:name="_Toc290390095"/>
      <w:bookmarkStart w:id="17" w:name="_Toc305415804"/>
      <w:bookmarkStart w:id="18" w:name="_Toc533120130"/>
      <w:bookmarkEnd w:id="12"/>
      <w:bookmarkEnd w:id="13"/>
      <w:bookmarkEnd w:id="14"/>
      <w:bookmarkEnd w:id="15"/>
      <w:r w:rsidRPr="00A001B4">
        <w:rPr>
          <w:b/>
          <w:bCs/>
        </w:rPr>
        <w:br/>
      </w:r>
      <w:r w:rsidRPr="00A001B4">
        <w:t xml:space="preserve">Analiza riscului este in primul </w:t>
      </w:r>
      <w:proofErr w:type="spellStart"/>
      <w:r w:rsidRPr="00A001B4">
        <w:t>rand</w:t>
      </w:r>
      <w:proofErr w:type="spellEnd"/>
      <w:r w:rsidRPr="00A001B4">
        <w:t xml:space="preserve"> interesata de determinarea acelor evenimente de risc care </w:t>
      </w:r>
      <w:r w:rsidRPr="00A001B4">
        <w:lastRenderedPageBreak/>
        <w:t xml:space="preserve">necesita a fi adresate. Evenimentele de risc vor fi </w:t>
      </w:r>
      <w:proofErr w:type="spellStart"/>
      <w:r w:rsidRPr="00A001B4">
        <w:t>impartite</w:t>
      </w:r>
      <w:proofErr w:type="spellEnd"/>
      <w:r w:rsidRPr="00A001B4">
        <w:t xml:space="preserve"> in categorii </w:t>
      </w:r>
      <w:proofErr w:type="spellStart"/>
      <w:r w:rsidRPr="00A001B4">
        <w:t>functie</w:t>
      </w:r>
      <w:proofErr w:type="spellEnd"/>
      <w:r w:rsidRPr="00A001B4">
        <w:t xml:space="preserve"> de </w:t>
      </w:r>
      <w:proofErr w:type="spellStart"/>
      <w:r w:rsidRPr="00A001B4">
        <w:t>urmatoarele</w:t>
      </w:r>
      <w:proofErr w:type="spellEnd"/>
      <w:r w:rsidRPr="00A001B4">
        <w:t xml:space="preserve"> criterii:</w:t>
      </w:r>
    </w:p>
    <w:p w14:paraId="6CF30FFE" w14:textId="77777777" w:rsidR="008C20A5" w:rsidRPr="00A001B4" w:rsidRDefault="008C20A5">
      <w:pPr>
        <w:pStyle w:val="ListParagraph"/>
        <w:numPr>
          <w:ilvl w:val="0"/>
          <w:numId w:val="61"/>
        </w:numPr>
        <w:spacing w:after="120" w:line="240" w:lineRule="auto"/>
        <w:jc w:val="both"/>
        <w:rPr>
          <w:lang w:val="ro-RO"/>
        </w:rPr>
      </w:pPr>
      <w:r w:rsidRPr="00A001B4">
        <w:rPr>
          <w:lang w:val="ro-RO"/>
        </w:rPr>
        <w:t>Calitative;</w:t>
      </w:r>
    </w:p>
    <w:p w14:paraId="43B96DF9"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Cantitative; </w:t>
      </w:r>
    </w:p>
    <w:p w14:paraId="3BBCB61C"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Prioritizare</w:t>
      </w:r>
      <w:proofErr w:type="spellEnd"/>
      <w:r w:rsidRPr="00A001B4">
        <w:rPr>
          <w:lang w:val="ro-RO"/>
        </w:rPr>
        <w:t>.</w:t>
      </w:r>
    </w:p>
    <w:p w14:paraId="51A3230B" w14:textId="77777777" w:rsidR="008C20A5" w:rsidRPr="00A001B4" w:rsidRDefault="008C20A5" w:rsidP="008C20A5"/>
    <w:p w14:paraId="7A8432C9" w14:textId="77777777" w:rsidR="008C20A5" w:rsidRPr="00A001B4" w:rsidRDefault="008C20A5" w:rsidP="008C20A5">
      <w:proofErr w:type="spellStart"/>
      <w:r w:rsidRPr="00A001B4">
        <w:t>Estimarile</w:t>
      </w:r>
      <w:proofErr w:type="spellEnd"/>
      <w:r w:rsidRPr="00A001B4">
        <w:t xml:space="preserve"> de probabilitate si de impact se pot baza pe </w:t>
      </w:r>
      <w:proofErr w:type="spellStart"/>
      <w:r w:rsidRPr="00A001B4">
        <w:t>informatii</w:t>
      </w:r>
      <w:proofErr w:type="spellEnd"/>
      <w:r w:rsidRPr="00A001B4">
        <w:t xml:space="preserve"> derivate din surse cum ar fi: </w:t>
      </w:r>
    </w:p>
    <w:p w14:paraId="3C9D4866"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Estimari</w:t>
      </w:r>
      <w:proofErr w:type="spellEnd"/>
      <w:r w:rsidRPr="00A001B4">
        <w:rPr>
          <w:lang w:val="ro-RO"/>
        </w:rPr>
        <w:t>;</w:t>
      </w:r>
    </w:p>
    <w:p w14:paraId="78EF42CC" w14:textId="77777777" w:rsidR="008C20A5" w:rsidRPr="00A001B4" w:rsidRDefault="008C20A5">
      <w:pPr>
        <w:pStyle w:val="ListParagraph"/>
        <w:numPr>
          <w:ilvl w:val="0"/>
          <w:numId w:val="61"/>
        </w:numPr>
        <w:spacing w:after="120" w:line="240" w:lineRule="auto"/>
        <w:jc w:val="both"/>
        <w:rPr>
          <w:lang w:val="ro-RO"/>
        </w:rPr>
      </w:pPr>
      <w:r w:rsidRPr="00A001B4">
        <w:rPr>
          <w:lang w:val="ro-RO"/>
        </w:rPr>
        <w:t>Date istorice;</w:t>
      </w:r>
    </w:p>
    <w:p w14:paraId="0DE292D5" w14:textId="77777777" w:rsidR="008C20A5" w:rsidRPr="00A001B4" w:rsidRDefault="008C20A5">
      <w:pPr>
        <w:pStyle w:val="ListParagraph"/>
        <w:numPr>
          <w:ilvl w:val="0"/>
          <w:numId w:val="61"/>
        </w:numPr>
        <w:spacing w:after="120" w:line="240" w:lineRule="auto"/>
        <w:jc w:val="both"/>
        <w:rPr>
          <w:lang w:val="ro-RO"/>
        </w:rPr>
      </w:pPr>
      <w:r w:rsidRPr="00A001B4">
        <w:rPr>
          <w:lang w:val="ro-RO"/>
        </w:rPr>
        <w:t>Chestionare de evaluare a riscului;</w:t>
      </w:r>
    </w:p>
    <w:p w14:paraId="4827BFA2" w14:textId="77777777" w:rsidR="008C20A5" w:rsidRPr="00A001B4" w:rsidRDefault="008C20A5">
      <w:pPr>
        <w:pStyle w:val="ListParagraph"/>
        <w:numPr>
          <w:ilvl w:val="0"/>
          <w:numId w:val="61"/>
        </w:numPr>
        <w:spacing w:after="120" w:line="240" w:lineRule="auto"/>
        <w:jc w:val="both"/>
        <w:rPr>
          <w:lang w:val="ro-RO"/>
        </w:rPr>
      </w:pPr>
      <w:r w:rsidRPr="00A001B4">
        <w:rPr>
          <w:lang w:val="ro-RO"/>
        </w:rPr>
        <w:t>Arbori de decizii; si</w:t>
      </w:r>
    </w:p>
    <w:p w14:paraId="37EF83EB"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Masuratori</w:t>
      </w:r>
      <w:proofErr w:type="spellEnd"/>
      <w:r w:rsidRPr="00A001B4">
        <w:rPr>
          <w:lang w:val="ro-RO"/>
        </w:rPr>
        <w:t>;</w:t>
      </w:r>
    </w:p>
    <w:p w14:paraId="7AA48E95" w14:textId="77777777" w:rsidR="008C20A5" w:rsidRPr="00A001B4" w:rsidRDefault="008C20A5" w:rsidP="008C20A5"/>
    <w:p w14:paraId="15FEDD85" w14:textId="77777777" w:rsidR="008C20A5" w:rsidRPr="00A001B4" w:rsidRDefault="008C20A5" w:rsidP="008C20A5">
      <w:r w:rsidRPr="00A001B4">
        <w:t>Analiza calitativa</w:t>
      </w:r>
    </w:p>
    <w:p w14:paraId="6D8506AA" w14:textId="77777777" w:rsidR="008C20A5" w:rsidRPr="00A001B4" w:rsidRDefault="008C20A5" w:rsidP="008C20A5">
      <w:r w:rsidRPr="00A001B4">
        <w:t xml:space="preserve">Analiza calitativa va determina probabilitatea </w:t>
      </w:r>
      <w:proofErr w:type="spellStart"/>
      <w:r w:rsidRPr="00A001B4">
        <w:t>aparitiei</w:t>
      </w:r>
      <w:proofErr w:type="spellEnd"/>
      <w:r w:rsidRPr="00A001B4">
        <w:t xml:space="preserve"> si magnitudinea impactului </w:t>
      </w:r>
      <w:proofErr w:type="spellStart"/>
      <w:r w:rsidRPr="00A001B4">
        <w:t>utilizand</w:t>
      </w:r>
      <w:proofErr w:type="spellEnd"/>
      <w:r w:rsidRPr="00A001B4">
        <w:t xml:space="preserve"> </w:t>
      </w:r>
      <w:proofErr w:type="spellStart"/>
      <w:r w:rsidRPr="00A001B4">
        <w:t>clasificari</w:t>
      </w:r>
      <w:proofErr w:type="spellEnd"/>
      <w:r w:rsidRPr="00A001B4">
        <w:t xml:space="preserve">/ etichete standard definite in cadrul instrumentului de risc necesare </w:t>
      </w:r>
      <w:proofErr w:type="spellStart"/>
      <w:r w:rsidRPr="00A001B4">
        <w:t>realizarii</w:t>
      </w:r>
      <w:proofErr w:type="spellEnd"/>
      <w:r w:rsidRPr="00A001B4">
        <w:t xml:space="preserve"> unei </w:t>
      </w:r>
      <w:proofErr w:type="spellStart"/>
      <w:r w:rsidRPr="00A001B4">
        <w:t>evaluari</w:t>
      </w:r>
      <w:proofErr w:type="spellEnd"/>
      <w:r w:rsidRPr="00A001B4">
        <w:t xml:space="preserve"> generale de risc pentru fiecare eveniment de risc identificat.</w:t>
      </w:r>
    </w:p>
    <w:p w14:paraId="235D8F50" w14:textId="77777777" w:rsidR="008C20A5" w:rsidRPr="00A001B4" w:rsidRDefault="008C20A5" w:rsidP="008C20A5"/>
    <w:p w14:paraId="574FA4BC" w14:textId="77777777" w:rsidR="008C20A5" w:rsidRPr="00A001B4" w:rsidRDefault="008C20A5" w:rsidP="008C20A5">
      <w:r w:rsidRPr="00A001B4">
        <w:t>Analiza cantitativa</w:t>
      </w:r>
    </w:p>
    <w:p w14:paraId="256FB4BD" w14:textId="77777777" w:rsidR="008C20A5" w:rsidRPr="00A001B4" w:rsidRDefault="008C20A5" w:rsidP="008C20A5">
      <w:pPr>
        <w:rPr>
          <w:b/>
        </w:rPr>
      </w:pPr>
      <w:r w:rsidRPr="00A001B4">
        <w:t xml:space="preserve">Analiza cantitativa va folosi procentajul </w:t>
      </w:r>
      <w:proofErr w:type="spellStart"/>
      <w:r w:rsidRPr="00A001B4">
        <w:t>probabilitatii</w:t>
      </w:r>
      <w:proofErr w:type="spellEnd"/>
      <w:r w:rsidRPr="00A001B4">
        <w:t xml:space="preserve"> derivat din clasificarea/ eticheta de probabilitate selectata in instrumentul de risc si va estima magnitudinea impactului pentru determinarea valorii preconizate (</w:t>
      </w:r>
      <w:proofErr w:type="spellStart"/>
      <w:r w:rsidRPr="00A001B4">
        <w:t>Expected</w:t>
      </w:r>
      <w:proofErr w:type="spellEnd"/>
      <w:r w:rsidRPr="00A001B4">
        <w:t xml:space="preserve"> </w:t>
      </w:r>
      <w:proofErr w:type="spellStart"/>
      <w:r w:rsidRPr="00A001B4">
        <w:t>value</w:t>
      </w:r>
      <w:proofErr w:type="spellEnd"/>
      <w:r w:rsidRPr="00A001B4">
        <w:t>) pentru acele riscuri cu o evaluare generala de tip “CRESCUT”.  Daca nu este posibila furnizarea unui impact cantitativ, se va oferi descrierea unui impact narativ.</w:t>
      </w:r>
    </w:p>
    <w:p w14:paraId="4975747A" w14:textId="77777777" w:rsidR="008C20A5" w:rsidRPr="00A001B4" w:rsidRDefault="008C20A5" w:rsidP="008C20A5"/>
    <w:p w14:paraId="3A02408A" w14:textId="77777777" w:rsidR="008C20A5" w:rsidRPr="00A001B4" w:rsidRDefault="008C20A5" w:rsidP="008C20A5">
      <w:pPr>
        <w:rPr>
          <w:b/>
        </w:rPr>
      </w:pPr>
      <w:r w:rsidRPr="00A001B4">
        <w:rPr>
          <w:b/>
        </w:rPr>
        <w:t>Prioritizarea riscurilor</w:t>
      </w:r>
    </w:p>
    <w:p w14:paraId="0372CE45" w14:textId="77777777" w:rsidR="008C20A5" w:rsidRPr="00A001B4" w:rsidRDefault="008C20A5" w:rsidP="008C20A5">
      <w:pPr>
        <w:rPr>
          <w:b/>
          <w:bCs/>
        </w:rPr>
      </w:pPr>
      <w:r w:rsidRPr="00A001B4">
        <w:t xml:space="preserve">Planurile de </w:t>
      </w:r>
      <w:proofErr w:type="spellStart"/>
      <w:r w:rsidRPr="00A001B4">
        <w:t>raspuns</w:t>
      </w:r>
      <w:proofErr w:type="spellEnd"/>
      <w:r w:rsidRPr="00A001B4">
        <w:t xml:space="preserve"> la risc vor fi dezvoltate </w:t>
      </w:r>
      <w:proofErr w:type="spellStart"/>
      <w:r w:rsidRPr="00A001B4">
        <w:t>atat</w:t>
      </w:r>
      <w:proofErr w:type="spellEnd"/>
      <w:r w:rsidRPr="00A001B4">
        <w:t xml:space="preserve"> pentru </w:t>
      </w:r>
      <w:proofErr w:type="spellStart"/>
      <w:r w:rsidRPr="00A001B4">
        <w:t>amenintari</w:t>
      </w:r>
      <w:proofErr w:type="spellEnd"/>
      <w:r w:rsidRPr="00A001B4">
        <w:t xml:space="preserve"> cat si pentru </w:t>
      </w:r>
      <w:proofErr w:type="spellStart"/>
      <w:r w:rsidRPr="00A001B4">
        <w:t>oportunitati</w:t>
      </w:r>
      <w:proofErr w:type="spellEnd"/>
      <w:r w:rsidRPr="00A001B4">
        <w:t xml:space="preserve"> pentru fiecare risc selectat din procesul de </w:t>
      </w:r>
      <w:proofErr w:type="spellStart"/>
      <w:r w:rsidRPr="00A001B4">
        <w:t>prioritizare</w:t>
      </w:r>
      <w:proofErr w:type="spellEnd"/>
      <w:r w:rsidRPr="00A001B4">
        <w:t xml:space="preserve">, cel </w:t>
      </w:r>
      <w:proofErr w:type="spellStart"/>
      <w:r w:rsidRPr="00A001B4">
        <w:t>putin</w:t>
      </w:r>
      <w:proofErr w:type="spellEnd"/>
      <w:r w:rsidRPr="00A001B4">
        <w:t xml:space="preserve"> pentru riscurile cu un rating general de risc „CRESCUT”.</w:t>
      </w:r>
    </w:p>
    <w:p w14:paraId="665FE243" w14:textId="77777777" w:rsidR="008C20A5" w:rsidRPr="00A001B4" w:rsidRDefault="008C20A5" w:rsidP="008C20A5"/>
    <w:p w14:paraId="07782332" w14:textId="77777777" w:rsidR="008C20A5" w:rsidRPr="00A001B4" w:rsidRDefault="008C20A5" w:rsidP="008C20A5">
      <w:pPr>
        <w:rPr>
          <w:b/>
        </w:rPr>
      </w:pPr>
      <w:proofErr w:type="spellStart"/>
      <w:r w:rsidRPr="00A001B4">
        <w:rPr>
          <w:b/>
        </w:rPr>
        <w:t>Reactia</w:t>
      </w:r>
      <w:proofErr w:type="spellEnd"/>
      <w:r w:rsidRPr="00A001B4">
        <w:rPr>
          <w:b/>
        </w:rPr>
        <w:t xml:space="preserve"> la risc</w:t>
      </w:r>
      <w:bookmarkEnd w:id="16"/>
      <w:bookmarkEnd w:id="17"/>
      <w:bookmarkEnd w:id="18"/>
      <w:r w:rsidRPr="00A001B4">
        <w:rPr>
          <w:b/>
        </w:rPr>
        <w:t xml:space="preserve"> </w:t>
      </w:r>
    </w:p>
    <w:p w14:paraId="26EAFC7F" w14:textId="77777777" w:rsidR="008C20A5" w:rsidRPr="00A001B4" w:rsidRDefault="008C20A5" w:rsidP="008C20A5">
      <w:r w:rsidRPr="00A001B4">
        <w:t xml:space="preserve">Este faza din cadrul ciclului managementului riscului, in care se </w:t>
      </w:r>
      <w:proofErr w:type="spellStart"/>
      <w:r w:rsidRPr="00A001B4">
        <w:t>incearca</w:t>
      </w:r>
      <w:proofErr w:type="spellEnd"/>
      <w:r w:rsidRPr="00A001B4">
        <w:t xml:space="preserve"> sa se elimine riscurile, sa se </w:t>
      </w:r>
      <w:proofErr w:type="spellStart"/>
      <w:r w:rsidRPr="00A001B4">
        <w:t>reduca</w:t>
      </w:r>
      <w:proofErr w:type="spellEnd"/>
      <w:r w:rsidRPr="00A001B4">
        <w:t xml:space="preserve"> riscurile si / sau sa se repartizeze riscurile.</w:t>
      </w:r>
    </w:p>
    <w:p w14:paraId="1FE56AFB"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Se </w:t>
      </w:r>
      <w:proofErr w:type="spellStart"/>
      <w:r w:rsidRPr="00A001B4">
        <w:rPr>
          <w:lang w:val="ro-RO"/>
        </w:rPr>
        <w:t>realizeaza</w:t>
      </w:r>
      <w:proofErr w:type="spellEnd"/>
      <w:r w:rsidRPr="00A001B4">
        <w:rPr>
          <w:lang w:val="ro-RO"/>
        </w:rPr>
        <w:t xml:space="preserve"> un plan cu </w:t>
      </w:r>
      <w:proofErr w:type="spellStart"/>
      <w:r w:rsidRPr="00A001B4">
        <w:rPr>
          <w:lang w:val="ro-RO"/>
        </w:rPr>
        <w:t>activitati</w:t>
      </w:r>
      <w:proofErr w:type="spellEnd"/>
      <w:r w:rsidRPr="00A001B4">
        <w:rPr>
          <w:lang w:val="ro-RO"/>
        </w:rPr>
        <w:t xml:space="preserve"> de prevenire a riscurilor si un plan cu </w:t>
      </w:r>
      <w:proofErr w:type="spellStart"/>
      <w:r w:rsidRPr="00A001B4">
        <w:rPr>
          <w:lang w:val="ro-RO"/>
        </w:rPr>
        <w:t>activitati</w:t>
      </w:r>
      <w:proofErr w:type="spellEnd"/>
      <w:r w:rsidRPr="00A001B4">
        <w:rPr>
          <w:lang w:val="ro-RO"/>
        </w:rPr>
        <w:t xml:space="preserve"> corective (de tratare a riscurilor); </w:t>
      </w:r>
    </w:p>
    <w:p w14:paraId="3F45E6AA" w14:textId="77777777" w:rsidR="008C20A5" w:rsidRPr="00A001B4" w:rsidRDefault="008C20A5">
      <w:pPr>
        <w:pStyle w:val="ListParagraph"/>
        <w:numPr>
          <w:ilvl w:val="0"/>
          <w:numId w:val="61"/>
        </w:numPr>
        <w:spacing w:after="120" w:line="240" w:lineRule="auto"/>
        <w:jc w:val="both"/>
        <w:rPr>
          <w:lang w:val="ro-RO"/>
        </w:rPr>
      </w:pPr>
      <w:r w:rsidRPr="00A001B4">
        <w:rPr>
          <w:lang w:val="ro-RO"/>
        </w:rPr>
        <w:t>Aceste planuri se comunica catre Comitetul de proiect conform procedurilor;</w:t>
      </w:r>
    </w:p>
    <w:p w14:paraId="77AEEC89"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Comitetul de proiect </w:t>
      </w:r>
      <w:proofErr w:type="spellStart"/>
      <w:r w:rsidRPr="00A001B4">
        <w:rPr>
          <w:lang w:val="ro-RO"/>
        </w:rPr>
        <w:t>analizeaza</w:t>
      </w:r>
      <w:proofErr w:type="spellEnd"/>
      <w:r w:rsidRPr="00A001B4">
        <w:rPr>
          <w:lang w:val="ro-RO"/>
        </w:rPr>
        <w:t xml:space="preserve"> planurile;</w:t>
      </w:r>
    </w:p>
    <w:p w14:paraId="0CB52960" w14:textId="77777777" w:rsidR="008C20A5" w:rsidRPr="00A001B4" w:rsidRDefault="008C20A5">
      <w:pPr>
        <w:pStyle w:val="ListParagraph"/>
        <w:numPr>
          <w:ilvl w:val="0"/>
          <w:numId w:val="61"/>
        </w:numPr>
        <w:spacing w:after="120" w:line="240" w:lineRule="auto"/>
        <w:jc w:val="both"/>
        <w:rPr>
          <w:lang w:val="ro-RO"/>
        </w:rPr>
      </w:pPr>
      <w:r w:rsidRPr="00A001B4">
        <w:rPr>
          <w:lang w:val="ro-RO"/>
        </w:rPr>
        <w:t>Comitetul de proiect aproba planurile pentru fiecare risc;</w:t>
      </w:r>
    </w:p>
    <w:p w14:paraId="1D01070B"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Se aplica planul cu </w:t>
      </w:r>
      <w:proofErr w:type="spellStart"/>
      <w:r w:rsidRPr="00A001B4">
        <w:rPr>
          <w:lang w:val="ro-RO"/>
        </w:rPr>
        <w:t>activitati</w:t>
      </w:r>
      <w:proofErr w:type="spellEnd"/>
      <w:r w:rsidRPr="00A001B4">
        <w:rPr>
          <w:lang w:val="ro-RO"/>
        </w:rPr>
        <w:t xml:space="preserve"> de prevenire a riscurilor;</w:t>
      </w:r>
    </w:p>
    <w:p w14:paraId="4B77E931" w14:textId="77777777" w:rsidR="008C20A5" w:rsidRPr="00A001B4" w:rsidRDefault="008C20A5">
      <w:pPr>
        <w:pStyle w:val="ListParagraph"/>
        <w:numPr>
          <w:ilvl w:val="0"/>
          <w:numId w:val="61"/>
        </w:numPr>
        <w:spacing w:after="120" w:line="240" w:lineRule="auto"/>
        <w:jc w:val="both"/>
        <w:rPr>
          <w:lang w:val="ro-RO"/>
        </w:rPr>
      </w:pPr>
      <w:r w:rsidRPr="00A001B4">
        <w:rPr>
          <w:lang w:val="ro-RO"/>
        </w:rPr>
        <w:t>Daca riscul a ajuns la nivelul de acceptabilitate, se termina procesul.</w:t>
      </w:r>
    </w:p>
    <w:p w14:paraId="5239DF7B" w14:textId="77777777" w:rsidR="008C20A5" w:rsidRPr="00A001B4" w:rsidRDefault="008C20A5" w:rsidP="008C20A5">
      <w:bookmarkStart w:id="19" w:name="_Toc254270863"/>
      <w:bookmarkStart w:id="20" w:name="_Toc290390096"/>
      <w:bookmarkStart w:id="21" w:name="_Toc305415805"/>
      <w:bookmarkStart w:id="22" w:name="_Toc533120131"/>
    </w:p>
    <w:p w14:paraId="113F53FE" w14:textId="77777777" w:rsidR="008C20A5" w:rsidRPr="00A001B4" w:rsidRDefault="008C20A5" w:rsidP="008C20A5">
      <w:r w:rsidRPr="00A001B4">
        <w:t xml:space="preserve">Riscurile analizate vor fi </w:t>
      </w:r>
      <w:proofErr w:type="spellStart"/>
      <w:r w:rsidRPr="00A001B4">
        <w:t>prioritizate</w:t>
      </w:r>
      <w:proofErr w:type="spellEnd"/>
      <w:r w:rsidRPr="00A001B4">
        <w:t xml:space="preserve"> prin identificarea </w:t>
      </w:r>
      <w:proofErr w:type="spellStart"/>
      <w:r w:rsidRPr="00A001B4">
        <w:t>amenintarilor</w:t>
      </w:r>
      <w:proofErr w:type="spellEnd"/>
      <w:r w:rsidRPr="00A001B4">
        <w:t xml:space="preserve"> si </w:t>
      </w:r>
      <w:proofErr w:type="spellStart"/>
      <w:r w:rsidRPr="00A001B4">
        <w:t>oportunitatilor</w:t>
      </w:r>
      <w:proofErr w:type="spellEnd"/>
      <w:r w:rsidRPr="00A001B4">
        <w:t xml:space="preserve"> si prin calificarea </w:t>
      </w:r>
      <w:proofErr w:type="spellStart"/>
      <w:r w:rsidRPr="00A001B4">
        <w:t>fiecarui</w:t>
      </w:r>
      <w:proofErr w:type="spellEnd"/>
      <w:r w:rsidRPr="00A001B4">
        <w:t xml:space="preserve"> risc in mod separat in baza rating-ului general de risc Calitativ si a rating-ului Cantitativ al valorii estimate. Atunci cand se </w:t>
      </w:r>
      <w:proofErr w:type="spellStart"/>
      <w:r w:rsidRPr="00A001B4">
        <w:t>selecteaza</w:t>
      </w:r>
      <w:proofErr w:type="spellEnd"/>
      <w:r w:rsidRPr="00A001B4">
        <w:t xml:space="preserve"> riscurile cu cea mai mare prioritate, se va tine cont de riscurile cu un rating general „CRESCUT” precum si riscurile care sunt importante pentru Beneficiar.</w:t>
      </w:r>
    </w:p>
    <w:p w14:paraId="4585F6BD" w14:textId="77777777" w:rsidR="008C20A5" w:rsidRPr="00A001B4" w:rsidRDefault="008C20A5" w:rsidP="008C20A5">
      <w:r w:rsidRPr="00A001B4">
        <w:lastRenderedPageBreak/>
        <w:t xml:space="preserve">Strategiile de </w:t>
      </w:r>
      <w:proofErr w:type="spellStart"/>
      <w:r w:rsidRPr="00A001B4">
        <w:t>raspuns</w:t>
      </w:r>
      <w:proofErr w:type="spellEnd"/>
      <w:r w:rsidRPr="00A001B4">
        <w:t xml:space="preserve"> vor fi cele enumerate in registrul riscurilor din cadrul proiectului. Planurile de </w:t>
      </w:r>
      <w:proofErr w:type="spellStart"/>
      <w:r w:rsidRPr="00A001B4">
        <w:t>raspuns</w:t>
      </w:r>
      <w:proofErr w:type="spellEnd"/>
      <w:r w:rsidRPr="00A001B4">
        <w:t xml:space="preserve"> vor fi integrate cu planul de proiect, vor fi </w:t>
      </w:r>
      <w:proofErr w:type="spellStart"/>
      <w:r w:rsidRPr="00A001B4">
        <w:t>inscrise</w:t>
      </w:r>
      <w:proofErr w:type="spellEnd"/>
      <w:r w:rsidRPr="00A001B4">
        <w:t xml:space="preserve"> in registrul riscurilor si vor documenta </w:t>
      </w:r>
      <w:proofErr w:type="spellStart"/>
      <w:r w:rsidRPr="00A001B4">
        <w:t>urmatoarele</w:t>
      </w:r>
      <w:proofErr w:type="spellEnd"/>
      <w:r w:rsidRPr="00A001B4">
        <w:t>:</w:t>
      </w:r>
    </w:p>
    <w:p w14:paraId="3F5784BB"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Persoana responsabila pentru gestionarea planului de </w:t>
      </w:r>
      <w:proofErr w:type="spellStart"/>
      <w:r w:rsidRPr="00A001B4">
        <w:rPr>
          <w:lang w:val="ro-RO"/>
        </w:rPr>
        <w:t>raspuns</w:t>
      </w:r>
      <w:proofErr w:type="spellEnd"/>
      <w:r w:rsidRPr="00A001B4">
        <w:rPr>
          <w:lang w:val="ro-RO"/>
        </w:rPr>
        <w:t xml:space="preserve">; </w:t>
      </w:r>
    </w:p>
    <w:p w14:paraId="1B8BCC22"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Strategia de </w:t>
      </w:r>
      <w:proofErr w:type="spellStart"/>
      <w:r w:rsidRPr="00A001B4">
        <w:rPr>
          <w:lang w:val="ro-RO"/>
        </w:rPr>
        <w:t>raspuns</w:t>
      </w:r>
      <w:proofErr w:type="spellEnd"/>
      <w:r w:rsidRPr="00A001B4">
        <w:rPr>
          <w:lang w:val="ro-RO"/>
        </w:rPr>
        <w:t xml:space="preserve"> la risc care va fi utilizata; </w:t>
      </w:r>
    </w:p>
    <w:p w14:paraId="5D22F1CB"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Descrierea planului de atenuare sau contingenta; </w:t>
      </w:r>
    </w:p>
    <w:p w14:paraId="20A2D07D"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Orice </w:t>
      </w:r>
      <w:proofErr w:type="spellStart"/>
      <w:r w:rsidRPr="00A001B4">
        <w:rPr>
          <w:lang w:val="ro-RO"/>
        </w:rPr>
        <w:t>asociati</w:t>
      </w:r>
      <w:proofErr w:type="spellEnd"/>
      <w:r w:rsidRPr="00A001B4">
        <w:rPr>
          <w:lang w:val="ro-RO"/>
        </w:rPr>
        <w:t xml:space="preserve"> </w:t>
      </w:r>
      <w:proofErr w:type="spellStart"/>
      <w:r w:rsidRPr="00A001B4">
        <w:rPr>
          <w:lang w:val="ro-RO"/>
        </w:rPr>
        <w:t>afectati</w:t>
      </w:r>
      <w:proofErr w:type="spellEnd"/>
      <w:r w:rsidRPr="00A001B4">
        <w:rPr>
          <w:lang w:val="ro-RO"/>
        </w:rPr>
        <w:t xml:space="preserve"> de risc; </w:t>
      </w:r>
    </w:p>
    <w:p w14:paraId="212519CA"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Eventualele </w:t>
      </w:r>
      <w:proofErr w:type="spellStart"/>
      <w:r w:rsidRPr="00A001B4">
        <w:rPr>
          <w:lang w:val="ro-RO"/>
        </w:rPr>
        <w:t>implicatii</w:t>
      </w:r>
      <w:proofErr w:type="spellEnd"/>
      <w:r w:rsidRPr="00A001B4">
        <w:rPr>
          <w:lang w:val="ro-RO"/>
        </w:rPr>
        <w:t xml:space="preserve"> de resurse (costuri/ timp) asociate </w:t>
      </w:r>
      <w:proofErr w:type="spellStart"/>
      <w:r w:rsidRPr="00A001B4">
        <w:rPr>
          <w:lang w:val="ro-RO"/>
        </w:rPr>
        <w:t>raspunsului</w:t>
      </w:r>
      <w:proofErr w:type="spellEnd"/>
      <w:r w:rsidRPr="00A001B4">
        <w:rPr>
          <w:lang w:val="ro-RO"/>
        </w:rPr>
        <w:t xml:space="preserve"> la risc.</w:t>
      </w:r>
    </w:p>
    <w:p w14:paraId="275B0DB6" w14:textId="77777777" w:rsidR="008C20A5" w:rsidRPr="00A001B4" w:rsidRDefault="008C20A5" w:rsidP="008C20A5"/>
    <w:p w14:paraId="6B29C2DA" w14:textId="77777777" w:rsidR="008C20A5" w:rsidRPr="00A001B4" w:rsidRDefault="008C20A5" w:rsidP="008C20A5">
      <w:pPr>
        <w:rPr>
          <w:b/>
        </w:rPr>
      </w:pPr>
      <w:r w:rsidRPr="00A001B4">
        <w:rPr>
          <w:b/>
        </w:rPr>
        <w:t>Monitorizarea riscurilor</w:t>
      </w:r>
      <w:bookmarkEnd w:id="19"/>
      <w:bookmarkEnd w:id="20"/>
      <w:bookmarkEnd w:id="21"/>
      <w:bookmarkEnd w:id="22"/>
    </w:p>
    <w:p w14:paraId="3C2506D4" w14:textId="77777777" w:rsidR="008C20A5" w:rsidRPr="00A001B4" w:rsidRDefault="008C20A5" w:rsidP="008C20A5">
      <w:r w:rsidRPr="00A001B4">
        <w:t xml:space="preserve">Managerul de Proiect verifica in mod regulat faptul ca </w:t>
      </w:r>
      <w:proofErr w:type="spellStart"/>
      <w:r w:rsidRPr="00A001B4">
        <w:t>actiunile</w:t>
      </w:r>
      <w:proofErr w:type="spellEnd"/>
      <w:r w:rsidRPr="00A001B4">
        <w:t xml:space="preserve"> planificate si puse in practica au efectul dorit asupra riscurilor identificate si daca in urma </w:t>
      </w:r>
      <w:proofErr w:type="spellStart"/>
      <w:r w:rsidRPr="00A001B4">
        <w:t>aplicarii</w:t>
      </w:r>
      <w:proofErr w:type="spellEnd"/>
      <w:r w:rsidRPr="00A001B4">
        <w:t xml:space="preserve"> planurilor riscul rezidual este in limita de acceptabilitate. </w:t>
      </w:r>
    </w:p>
    <w:p w14:paraId="7383C090" w14:textId="77777777" w:rsidR="008C20A5" w:rsidRPr="00A001B4" w:rsidRDefault="008C20A5" w:rsidP="008C20A5">
      <w:r w:rsidRPr="00A001B4">
        <w:t xml:space="preserve">Fiecare semnal de </w:t>
      </w:r>
      <w:proofErr w:type="spellStart"/>
      <w:r w:rsidRPr="00A001B4">
        <w:t>aparitie</w:t>
      </w:r>
      <w:proofErr w:type="spellEnd"/>
      <w:r w:rsidRPr="00A001B4">
        <w:t xml:space="preserve"> a unui risc trebuie supus analizei de risc. </w:t>
      </w:r>
    </w:p>
    <w:p w14:paraId="207F5471" w14:textId="77777777" w:rsidR="008C20A5" w:rsidRPr="00A001B4" w:rsidRDefault="008C20A5" w:rsidP="008C20A5">
      <w:r w:rsidRPr="00A001B4">
        <w:t xml:space="preserve">Regulat echipa de proiect/responsabilii de sistem vor relua activitatea de identificare a riscurilor. Rezultatele </w:t>
      </w:r>
      <w:proofErr w:type="spellStart"/>
      <w:r w:rsidRPr="00A001B4">
        <w:t>actiunilor</w:t>
      </w:r>
      <w:proofErr w:type="spellEnd"/>
      <w:r w:rsidRPr="00A001B4">
        <w:t xml:space="preserve"> de monitorizare a riscurilor realizate de catre echipa vor fi </w:t>
      </w:r>
      <w:proofErr w:type="spellStart"/>
      <w:r w:rsidRPr="00A001B4">
        <w:t>evidentiate</w:t>
      </w:r>
      <w:proofErr w:type="spellEnd"/>
      <w:r w:rsidRPr="00A001B4">
        <w:t xml:space="preserve"> la nivelul rapoartelor de status periodice.</w:t>
      </w:r>
    </w:p>
    <w:p w14:paraId="4FD73DE7" w14:textId="77777777" w:rsidR="008C20A5" w:rsidRPr="00A001B4" w:rsidRDefault="008C20A5" w:rsidP="008C20A5">
      <w:proofErr w:type="spellStart"/>
      <w:r w:rsidRPr="00A001B4">
        <w:t>Urmatoarele</w:t>
      </w:r>
      <w:proofErr w:type="spellEnd"/>
      <w:r w:rsidRPr="00A001B4">
        <w:t xml:space="preserve"> </w:t>
      </w:r>
      <w:proofErr w:type="spellStart"/>
      <w:r w:rsidRPr="00A001B4">
        <w:t>intervaluri</w:t>
      </w:r>
      <w:proofErr w:type="spellEnd"/>
      <w:r w:rsidRPr="00A001B4">
        <w:t xml:space="preserve"> de monitorizare vor fi aplicate in faza de </w:t>
      </w:r>
      <w:proofErr w:type="spellStart"/>
      <w:r w:rsidRPr="00A001B4">
        <w:t>executie</w:t>
      </w:r>
      <w:proofErr w:type="spellEnd"/>
      <w:r w:rsidRPr="00A001B4">
        <w:t xml:space="preserve"> si vor fi </w:t>
      </w:r>
      <w:proofErr w:type="spellStart"/>
      <w:r w:rsidRPr="00A001B4">
        <w:t>incheiate</w:t>
      </w:r>
      <w:proofErr w:type="spellEnd"/>
      <w:r w:rsidRPr="00A001B4">
        <w:t xml:space="preserve"> la finalizarea proiectului: </w:t>
      </w:r>
    </w:p>
    <w:p w14:paraId="0F6EB25E"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Analiza </w:t>
      </w:r>
      <w:proofErr w:type="spellStart"/>
      <w:r w:rsidRPr="00A001B4">
        <w:rPr>
          <w:lang w:val="ro-RO"/>
        </w:rPr>
        <w:t>saptamanala</w:t>
      </w:r>
      <w:proofErr w:type="spellEnd"/>
      <w:r w:rsidRPr="00A001B4">
        <w:rPr>
          <w:lang w:val="ro-RO"/>
        </w:rPr>
        <w:t xml:space="preserve"> a stadiului riscului pentru riscurile cu un rating general “CRESCUT”;</w:t>
      </w:r>
    </w:p>
    <w:p w14:paraId="24BD85C2" w14:textId="77777777" w:rsidR="008C20A5" w:rsidRPr="00A001B4" w:rsidRDefault="008C20A5">
      <w:pPr>
        <w:pStyle w:val="ListParagraph"/>
        <w:numPr>
          <w:ilvl w:val="0"/>
          <w:numId w:val="61"/>
        </w:numPr>
        <w:spacing w:after="120" w:line="240" w:lineRule="auto"/>
        <w:jc w:val="both"/>
        <w:rPr>
          <w:lang w:val="ro-RO"/>
        </w:rPr>
      </w:pPr>
      <w:r w:rsidRPr="00A001B4">
        <w:rPr>
          <w:lang w:val="ro-RO"/>
        </w:rPr>
        <w:t>Analiza lunara a stadiului riscului pentru toate riscurile identificate;</w:t>
      </w:r>
    </w:p>
    <w:p w14:paraId="15C13381" w14:textId="77777777" w:rsidR="008C20A5" w:rsidRPr="00A001B4" w:rsidRDefault="008C20A5">
      <w:pPr>
        <w:pStyle w:val="ListParagraph"/>
        <w:numPr>
          <w:ilvl w:val="0"/>
          <w:numId w:val="61"/>
        </w:numPr>
        <w:spacing w:after="120" w:line="240" w:lineRule="auto"/>
        <w:jc w:val="both"/>
        <w:rPr>
          <w:lang w:val="ro-RO"/>
        </w:rPr>
      </w:pPr>
      <w:r w:rsidRPr="00A001B4">
        <w:rPr>
          <w:lang w:val="ro-RO"/>
        </w:rPr>
        <w:t>Analiza stadiului riscului in etapele principale ale proiectului; si</w:t>
      </w:r>
    </w:p>
    <w:p w14:paraId="2FE18F0A"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Analiza stadiului riscului in cadrul procesului de control al </w:t>
      </w:r>
      <w:proofErr w:type="spellStart"/>
      <w:r w:rsidRPr="00A001B4">
        <w:rPr>
          <w:lang w:val="ro-RO"/>
        </w:rPr>
        <w:t>modificarii</w:t>
      </w:r>
      <w:proofErr w:type="spellEnd"/>
      <w:r w:rsidRPr="00A001B4">
        <w:rPr>
          <w:lang w:val="ro-RO"/>
        </w:rPr>
        <w:t xml:space="preserve"> proiectului.</w:t>
      </w:r>
    </w:p>
    <w:p w14:paraId="7B394ECB" w14:textId="77777777" w:rsidR="008C20A5" w:rsidRPr="00A001B4" w:rsidRDefault="008C20A5" w:rsidP="008C20A5"/>
    <w:p w14:paraId="6090AB9E" w14:textId="77777777" w:rsidR="008C20A5" w:rsidRPr="00A001B4" w:rsidRDefault="008C20A5" w:rsidP="008C20A5">
      <w:proofErr w:type="spellStart"/>
      <w:r w:rsidRPr="00A001B4">
        <w:t>Urmatoarele</w:t>
      </w:r>
      <w:proofErr w:type="spellEnd"/>
      <w:r w:rsidRPr="00A001B4">
        <w:t xml:space="preserve"> evenimente vor putea fi folosite pentru a </w:t>
      </w:r>
      <w:proofErr w:type="spellStart"/>
      <w:r w:rsidRPr="00A001B4">
        <w:t>atentiona</w:t>
      </w:r>
      <w:proofErr w:type="spellEnd"/>
      <w:r w:rsidRPr="00A001B4">
        <w:t xml:space="preserve"> faptul ca poate surveni un risc si eventual pentru a invoca procesul de gestionare a riscurilor: </w:t>
      </w:r>
    </w:p>
    <w:p w14:paraId="2914BF91"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Modificari</w:t>
      </w:r>
      <w:proofErr w:type="spellEnd"/>
      <w:r w:rsidRPr="00A001B4">
        <w:rPr>
          <w:lang w:val="ro-RO"/>
        </w:rPr>
        <w:t xml:space="preserve"> in politica Sponsorilor proiectului;</w:t>
      </w:r>
    </w:p>
    <w:p w14:paraId="1C05D81F"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Modificari</w:t>
      </w:r>
      <w:proofErr w:type="spellEnd"/>
      <w:r w:rsidRPr="00A001B4">
        <w:rPr>
          <w:lang w:val="ro-RO"/>
        </w:rPr>
        <w:t xml:space="preserve"> </w:t>
      </w:r>
      <w:proofErr w:type="spellStart"/>
      <w:r w:rsidRPr="00A001B4">
        <w:rPr>
          <w:lang w:val="ro-RO"/>
        </w:rPr>
        <w:t>Functionale</w:t>
      </w:r>
      <w:proofErr w:type="spellEnd"/>
      <w:r w:rsidRPr="00A001B4">
        <w:rPr>
          <w:lang w:val="ro-RO"/>
        </w:rPr>
        <w:t>.</w:t>
      </w:r>
    </w:p>
    <w:p w14:paraId="2740EAD0"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Modificari</w:t>
      </w:r>
      <w:proofErr w:type="spellEnd"/>
      <w:r w:rsidRPr="00A001B4">
        <w:rPr>
          <w:lang w:val="ro-RO"/>
        </w:rPr>
        <w:t xml:space="preserve"> ale planului;</w:t>
      </w:r>
    </w:p>
    <w:p w14:paraId="007D0755"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Modificari</w:t>
      </w:r>
      <w:proofErr w:type="spellEnd"/>
      <w:r w:rsidRPr="00A001B4">
        <w:rPr>
          <w:lang w:val="ro-RO"/>
        </w:rPr>
        <w:t xml:space="preserve"> ale datei estimate de finalizare a proiectului;</w:t>
      </w:r>
    </w:p>
    <w:p w14:paraId="578EEC38"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Modificari</w:t>
      </w:r>
      <w:proofErr w:type="spellEnd"/>
      <w:r w:rsidRPr="00A001B4">
        <w:rPr>
          <w:lang w:val="ro-RO"/>
        </w:rPr>
        <w:t xml:space="preserve"> ale marjei de timp disponibile;</w:t>
      </w:r>
    </w:p>
    <w:p w14:paraId="2108FDDC" w14:textId="77777777" w:rsidR="008C20A5" w:rsidRPr="00A001B4" w:rsidRDefault="008C20A5" w:rsidP="008C20A5"/>
    <w:p w14:paraId="70FF93DF" w14:textId="77777777" w:rsidR="008C20A5" w:rsidRPr="00A001B4" w:rsidRDefault="008C20A5" w:rsidP="008C20A5">
      <w:r w:rsidRPr="00A001B4">
        <w:t xml:space="preserve">La intervalele de monitorizare, activitatile </w:t>
      </w:r>
      <w:proofErr w:type="spellStart"/>
      <w:r w:rsidRPr="00A001B4">
        <w:t>desfasurate</w:t>
      </w:r>
      <w:proofErr w:type="spellEnd"/>
      <w:r w:rsidRPr="00A001B4">
        <w:t xml:space="preserve"> vor fi: </w:t>
      </w:r>
    </w:p>
    <w:p w14:paraId="17D8BFA2"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Actualizarea si documentarea </w:t>
      </w:r>
      <w:proofErr w:type="spellStart"/>
      <w:r w:rsidRPr="00A001B4">
        <w:rPr>
          <w:lang w:val="ro-RO"/>
        </w:rPr>
        <w:t>probabilitatii</w:t>
      </w:r>
      <w:proofErr w:type="spellEnd"/>
      <w:r w:rsidRPr="00A001B4">
        <w:rPr>
          <w:lang w:val="ro-RO"/>
        </w:rPr>
        <w:t xml:space="preserve"> de risc, a impactului, </w:t>
      </w:r>
      <w:proofErr w:type="spellStart"/>
      <w:r w:rsidRPr="00A001B4">
        <w:rPr>
          <w:lang w:val="ro-RO"/>
        </w:rPr>
        <w:t>prioritatii</w:t>
      </w:r>
      <w:proofErr w:type="spellEnd"/>
      <w:r w:rsidRPr="00A001B4">
        <w:rPr>
          <w:lang w:val="ro-RO"/>
        </w:rPr>
        <w:t xml:space="preserve">, pragurilor, planurilor de </w:t>
      </w:r>
      <w:proofErr w:type="spellStart"/>
      <w:r w:rsidRPr="00A001B4">
        <w:rPr>
          <w:lang w:val="ro-RO"/>
        </w:rPr>
        <w:t>raspuns</w:t>
      </w:r>
      <w:proofErr w:type="spellEnd"/>
      <w:r w:rsidRPr="00A001B4">
        <w:rPr>
          <w:lang w:val="ro-RO"/>
        </w:rPr>
        <w:t>, stadiului general;</w:t>
      </w:r>
    </w:p>
    <w:p w14:paraId="713C79CC"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Analiza </w:t>
      </w:r>
      <w:proofErr w:type="spellStart"/>
      <w:r w:rsidRPr="00A001B4">
        <w:rPr>
          <w:lang w:val="ro-RO"/>
        </w:rPr>
        <w:t>executarii</w:t>
      </w:r>
      <w:proofErr w:type="spellEnd"/>
      <w:r w:rsidRPr="00A001B4">
        <w:rPr>
          <w:lang w:val="ro-RO"/>
        </w:rPr>
        <w:t xml:space="preserve"> planurilor de risc si evaluarea eficientei acestora in reducerea riscurilor;</w:t>
      </w:r>
    </w:p>
    <w:p w14:paraId="3819800B"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Integrarea planurilor actualizate de </w:t>
      </w:r>
      <w:proofErr w:type="spellStart"/>
      <w:r w:rsidRPr="00A001B4">
        <w:rPr>
          <w:lang w:val="ro-RO"/>
        </w:rPr>
        <w:t>raspuns</w:t>
      </w:r>
      <w:proofErr w:type="spellEnd"/>
      <w:r w:rsidRPr="00A001B4">
        <w:rPr>
          <w:lang w:val="ro-RO"/>
        </w:rPr>
        <w:t xml:space="preserve"> la riscuri in planul proiectului;</w:t>
      </w:r>
    </w:p>
    <w:p w14:paraId="4552066E"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Reanalizarea riscurilor reziduale </w:t>
      </w:r>
      <w:proofErr w:type="spellStart"/>
      <w:r w:rsidRPr="00A001B4">
        <w:rPr>
          <w:lang w:val="ro-RO"/>
        </w:rPr>
        <w:t>initial</w:t>
      </w:r>
      <w:proofErr w:type="spellEnd"/>
      <w:r w:rsidRPr="00A001B4">
        <w:rPr>
          <w:lang w:val="ro-RO"/>
        </w:rPr>
        <w:t xml:space="preserve"> eliminate;</w:t>
      </w:r>
    </w:p>
    <w:p w14:paraId="76CD7B08"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Identificarea de noi riscuri sau </w:t>
      </w:r>
      <w:proofErr w:type="spellStart"/>
      <w:r w:rsidRPr="00A001B4">
        <w:rPr>
          <w:lang w:val="ro-RO"/>
        </w:rPr>
        <w:t>oportunitati</w:t>
      </w:r>
      <w:proofErr w:type="spellEnd"/>
      <w:r w:rsidRPr="00A001B4">
        <w:rPr>
          <w:lang w:val="ro-RO"/>
        </w:rPr>
        <w:t xml:space="preserve"> si aplicarea procesului de gestionare a riscurilor; si</w:t>
      </w:r>
    </w:p>
    <w:p w14:paraId="43F5D047"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Documentarea </w:t>
      </w:r>
      <w:proofErr w:type="spellStart"/>
      <w:r w:rsidRPr="00A001B4">
        <w:rPr>
          <w:lang w:val="ro-RO"/>
        </w:rPr>
        <w:t>lectiilor</w:t>
      </w:r>
      <w:proofErr w:type="spellEnd"/>
      <w:r w:rsidRPr="00A001B4">
        <w:rPr>
          <w:lang w:val="ro-RO"/>
        </w:rPr>
        <w:t xml:space="preserve"> </w:t>
      </w:r>
      <w:proofErr w:type="spellStart"/>
      <w:r w:rsidRPr="00A001B4">
        <w:rPr>
          <w:lang w:val="ro-RO"/>
        </w:rPr>
        <w:t>invatate</w:t>
      </w:r>
      <w:proofErr w:type="spellEnd"/>
      <w:r w:rsidRPr="00A001B4">
        <w:rPr>
          <w:lang w:val="ro-RO"/>
        </w:rPr>
        <w:t>.</w:t>
      </w:r>
    </w:p>
    <w:p w14:paraId="4843FCB3" w14:textId="77777777" w:rsidR="008C20A5" w:rsidRPr="00A001B4" w:rsidRDefault="008C20A5" w:rsidP="008C20A5"/>
    <w:p w14:paraId="73422EC0" w14:textId="77777777" w:rsidR="008C20A5" w:rsidRPr="00A001B4" w:rsidRDefault="008C20A5" w:rsidP="00812EF8">
      <w:pPr>
        <w:pStyle w:val="Heading1"/>
      </w:pPr>
      <w:bookmarkStart w:id="23" w:name="_Toc415650356"/>
      <w:r w:rsidRPr="00A001B4">
        <w:t xml:space="preserve">Roluri si </w:t>
      </w:r>
      <w:proofErr w:type="spellStart"/>
      <w:r w:rsidRPr="00A001B4">
        <w:t>responsabilitati</w:t>
      </w:r>
      <w:bookmarkEnd w:id="23"/>
      <w:proofErr w:type="spellEnd"/>
      <w:r w:rsidRPr="00A001B4">
        <w:t xml:space="preserve"> pentru Planul de Gestionare a Riscurilor</w:t>
      </w:r>
    </w:p>
    <w:p w14:paraId="4D085FC7" w14:textId="77777777" w:rsidR="008C20A5" w:rsidRPr="00A001B4" w:rsidRDefault="008C20A5" w:rsidP="008C20A5">
      <w:r w:rsidRPr="00A001B4">
        <w:t>Matricea RACI pentru managementul riscurilor este prezentata in continuare.</w:t>
      </w:r>
    </w:p>
    <w:p w14:paraId="554F4203" w14:textId="77777777" w:rsidR="008C20A5" w:rsidRPr="00A001B4" w:rsidRDefault="008C20A5" w:rsidP="008C20A5"/>
    <w:tbl>
      <w:tblPr>
        <w:tblW w:w="9180" w:type="dxa"/>
        <w:tblInd w:w="-5" w:type="dxa"/>
        <w:tblLayout w:type="fixed"/>
        <w:tblLook w:val="04A0" w:firstRow="1" w:lastRow="0" w:firstColumn="1" w:lastColumn="0" w:noHBand="0" w:noVBand="1"/>
      </w:tblPr>
      <w:tblGrid>
        <w:gridCol w:w="3150"/>
        <w:gridCol w:w="1260"/>
        <w:gridCol w:w="2790"/>
        <w:gridCol w:w="1980"/>
      </w:tblGrid>
      <w:tr w:rsidR="008C20A5" w:rsidRPr="00A001B4" w14:paraId="13F1697E" w14:textId="77777777" w:rsidTr="00F83389">
        <w:trPr>
          <w:trHeight w:val="863"/>
          <w:tblHeader/>
        </w:trPr>
        <w:tc>
          <w:tcPr>
            <w:tcW w:w="3150"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5CA45C6F" w14:textId="77777777" w:rsidR="008C20A5" w:rsidRPr="00A001B4" w:rsidRDefault="008C20A5" w:rsidP="00F83389">
            <w:proofErr w:type="spellStart"/>
            <w:r w:rsidRPr="00A001B4">
              <w:lastRenderedPageBreak/>
              <w:t>Activitati</w:t>
            </w:r>
            <w:proofErr w:type="spellEnd"/>
          </w:p>
        </w:tc>
        <w:tc>
          <w:tcPr>
            <w:tcW w:w="1260" w:type="dxa"/>
            <w:tcBorders>
              <w:top w:val="single" w:sz="4" w:space="0" w:color="auto"/>
              <w:left w:val="nil"/>
              <w:bottom w:val="single" w:sz="4" w:space="0" w:color="auto"/>
              <w:right w:val="single" w:sz="4" w:space="0" w:color="auto"/>
            </w:tcBorders>
            <w:shd w:val="clear" w:color="000000" w:fill="FDECA1" w:themeFill="accent5" w:themeFillTint="66"/>
          </w:tcPr>
          <w:p w14:paraId="287AE505" w14:textId="77777777" w:rsidR="008C20A5" w:rsidRPr="00A001B4" w:rsidRDefault="008C20A5" w:rsidP="00F83389">
            <w:r w:rsidRPr="00A001B4">
              <w:t>Comitetul Director</w:t>
            </w:r>
          </w:p>
        </w:tc>
        <w:tc>
          <w:tcPr>
            <w:tcW w:w="2790" w:type="dxa"/>
            <w:tcBorders>
              <w:top w:val="single" w:sz="4" w:space="0" w:color="auto"/>
              <w:left w:val="nil"/>
              <w:bottom w:val="single" w:sz="4" w:space="0" w:color="auto"/>
              <w:right w:val="single" w:sz="4" w:space="0" w:color="auto"/>
            </w:tcBorders>
            <w:shd w:val="clear" w:color="000000" w:fill="FDECA1" w:themeFill="accent5" w:themeFillTint="66"/>
          </w:tcPr>
          <w:p w14:paraId="0DB0AA5D" w14:textId="77777777" w:rsidR="008C20A5" w:rsidRPr="00A001B4" w:rsidRDefault="008C20A5" w:rsidP="00F83389">
            <w:r w:rsidRPr="00A001B4">
              <w:t>Managerul de proiect</w:t>
            </w:r>
          </w:p>
          <w:p w14:paraId="4D847871" w14:textId="77777777" w:rsidR="008C20A5" w:rsidRPr="00A001B4" w:rsidRDefault="008C20A5" w:rsidP="00F83389">
            <w:proofErr w:type="spellStart"/>
            <w:r w:rsidRPr="00A001B4">
              <w:t>Conducatorii</w:t>
            </w:r>
            <w:proofErr w:type="spellEnd"/>
            <w:r w:rsidRPr="00A001B4">
              <w:t xml:space="preserve"> echipelor tehnice de proiect</w:t>
            </w:r>
          </w:p>
        </w:tc>
        <w:tc>
          <w:tcPr>
            <w:tcW w:w="1980" w:type="dxa"/>
            <w:tcBorders>
              <w:top w:val="single" w:sz="4" w:space="0" w:color="auto"/>
              <w:left w:val="nil"/>
              <w:bottom w:val="single" w:sz="4" w:space="0" w:color="auto"/>
              <w:right w:val="single" w:sz="4" w:space="0" w:color="auto"/>
            </w:tcBorders>
            <w:shd w:val="clear" w:color="000000" w:fill="FDECA1" w:themeFill="accent5" w:themeFillTint="66"/>
          </w:tcPr>
          <w:p w14:paraId="6E0D6BE7" w14:textId="77777777" w:rsidR="008C20A5" w:rsidRPr="00A001B4" w:rsidRDefault="008C20A5" w:rsidP="00F83389">
            <w:proofErr w:type="spellStart"/>
            <w:r w:rsidRPr="00A001B4">
              <w:t>Responsabilitati</w:t>
            </w:r>
            <w:proofErr w:type="spellEnd"/>
          </w:p>
        </w:tc>
      </w:tr>
      <w:tr w:rsidR="008C20A5" w:rsidRPr="00A001B4" w14:paraId="03D9EC9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F68C1E5" w14:textId="77777777" w:rsidR="008C20A5" w:rsidRPr="00A001B4" w:rsidRDefault="008C20A5" w:rsidP="00F83389">
            <w:pPr>
              <w:jc w:val="left"/>
            </w:pPr>
            <w:r w:rsidRPr="00A001B4">
              <w:t>Planul de Gestionare a Riscurilor</w:t>
            </w:r>
          </w:p>
        </w:tc>
        <w:tc>
          <w:tcPr>
            <w:tcW w:w="1260" w:type="dxa"/>
            <w:tcBorders>
              <w:top w:val="single" w:sz="4" w:space="0" w:color="auto"/>
              <w:left w:val="nil"/>
              <w:bottom w:val="single" w:sz="4" w:space="0" w:color="auto"/>
              <w:right w:val="single" w:sz="4" w:space="0" w:color="auto"/>
            </w:tcBorders>
            <w:shd w:val="clear" w:color="000000" w:fill="auto"/>
          </w:tcPr>
          <w:p w14:paraId="60E32DBB" w14:textId="77777777" w:rsidR="008C20A5" w:rsidRPr="00A001B4" w:rsidRDefault="008C20A5" w:rsidP="00F83389">
            <w:r w:rsidRPr="00A001B4">
              <w:t>I</w:t>
            </w:r>
          </w:p>
        </w:tc>
        <w:tc>
          <w:tcPr>
            <w:tcW w:w="2790" w:type="dxa"/>
            <w:tcBorders>
              <w:top w:val="single" w:sz="4" w:space="0" w:color="auto"/>
              <w:left w:val="nil"/>
              <w:bottom w:val="single" w:sz="4" w:space="0" w:color="auto"/>
              <w:right w:val="single" w:sz="4" w:space="0" w:color="auto"/>
            </w:tcBorders>
            <w:shd w:val="clear" w:color="000000" w:fill="auto"/>
          </w:tcPr>
          <w:p w14:paraId="065E39FA"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67E2D388" w14:textId="77777777" w:rsidR="008C20A5" w:rsidRPr="00A001B4" w:rsidRDefault="008C20A5" w:rsidP="00F83389">
            <w:r w:rsidRPr="00A001B4">
              <w:t>C</w:t>
            </w:r>
          </w:p>
        </w:tc>
      </w:tr>
      <w:tr w:rsidR="008C20A5" w:rsidRPr="00A001B4" w14:paraId="3D2ABE6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5A560AB6" w14:textId="77777777" w:rsidR="008C20A5" w:rsidRPr="00A001B4" w:rsidRDefault="008C20A5" w:rsidP="00F83389">
            <w:pPr>
              <w:jc w:val="left"/>
            </w:pPr>
            <w:r w:rsidRPr="00A001B4">
              <w:t>Identificarea Riscurilor</w:t>
            </w:r>
          </w:p>
        </w:tc>
        <w:tc>
          <w:tcPr>
            <w:tcW w:w="1260" w:type="dxa"/>
            <w:tcBorders>
              <w:top w:val="single" w:sz="4" w:space="0" w:color="auto"/>
              <w:left w:val="nil"/>
              <w:bottom w:val="single" w:sz="4" w:space="0" w:color="auto"/>
              <w:right w:val="single" w:sz="4" w:space="0" w:color="auto"/>
            </w:tcBorders>
            <w:shd w:val="clear" w:color="000000" w:fill="auto"/>
          </w:tcPr>
          <w:p w14:paraId="31E5C840" w14:textId="77777777" w:rsidR="008C20A5" w:rsidRPr="00A001B4" w:rsidRDefault="008C20A5" w:rsidP="00F83389">
            <w:r w:rsidRPr="00A001B4">
              <w:t>I</w:t>
            </w:r>
          </w:p>
        </w:tc>
        <w:tc>
          <w:tcPr>
            <w:tcW w:w="2790" w:type="dxa"/>
            <w:tcBorders>
              <w:top w:val="single" w:sz="4" w:space="0" w:color="auto"/>
              <w:left w:val="nil"/>
              <w:bottom w:val="single" w:sz="4" w:space="0" w:color="auto"/>
              <w:right w:val="single" w:sz="4" w:space="0" w:color="auto"/>
            </w:tcBorders>
            <w:shd w:val="clear" w:color="000000" w:fill="auto"/>
          </w:tcPr>
          <w:p w14:paraId="57401AD0"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5151760D" w14:textId="77777777" w:rsidR="008C20A5" w:rsidRPr="00A001B4" w:rsidRDefault="008C20A5" w:rsidP="00F83389">
            <w:r w:rsidRPr="00A001B4">
              <w:t>R</w:t>
            </w:r>
          </w:p>
        </w:tc>
      </w:tr>
      <w:tr w:rsidR="008C20A5" w:rsidRPr="00A001B4" w14:paraId="42D8DE86"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BD7E5B7" w14:textId="77777777" w:rsidR="008C20A5" w:rsidRPr="00A001B4" w:rsidRDefault="008C20A5" w:rsidP="00F83389">
            <w:pPr>
              <w:jc w:val="left"/>
            </w:pPr>
            <w:r w:rsidRPr="00A001B4">
              <w:t>Analiza Riscurilor</w:t>
            </w:r>
          </w:p>
        </w:tc>
        <w:tc>
          <w:tcPr>
            <w:tcW w:w="1260" w:type="dxa"/>
            <w:tcBorders>
              <w:top w:val="single" w:sz="4" w:space="0" w:color="auto"/>
              <w:left w:val="nil"/>
              <w:bottom w:val="single" w:sz="4" w:space="0" w:color="auto"/>
              <w:right w:val="single" w:sz="4" w:space="0" w:color="auto"/>
            </w:tcBorders>
            <w:shd w:val="clear" w:color="000000" w:fill="auto"/>
          </w:tcPr>
          <w:p w14:paraId="149464F7" w14:textId="77777777" w:rsidR="008C20A5" w:rsidRPr="00A001B4"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1BF21626"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31486F0C" w14:textId="77777777" w:rsidR="008C20A5" w:rsidRPr="00A001B4" w:rsidRDefault="008C20A5" w:rsidP="00F83389">
            <w:r w:rsidRPr="00A001B4">
              <w:t>R</w:t>
            </w:r>
          </w:p>
        </w:tc>
      </w:tr>
      <w:tr w:rsidR="008C20A5" w:rsidRPr="00A001B4" w14:paraId="3CB1128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14DD993E" w14:textId="77777777" w:rsidR="008C20A5" w:rsidRPr="00A001B4" w:rsidRDefault="008C20A5" w:rsidP="00F83389">
            <w:pPr>
              <w:jc w:val="left"/>
            </w:pPr>
            <w:r w:rsidRPr="00A001B4">
              <w:t xml:space="preserve">Planificarea </w:t>
            </w:r>
            <w:proofErr w:type="spellStart"/>
            <w:r w:rsidRPr="00A001B4">
              <w:t>Raspunsului</w:t>
            </w:r>
            <w:proofErr w:type="spellEnd"/>
            <w:r w:rsidRPr="00A001B4">
              <w:t xml:space="preserve"> la Riscuri</w:t>
            </w:r>
          </w:p>
        </w:tc>
        <w:tc>
          <w:tcPr>
            <w:tcW w:w="1260" w:type="dxa"/>
            <w:tcBorders>
              <w:top w:val="single" w:sz="4" w:space="0" w:color="auto"/>
              <w:left w:val="nil"/>
              <w:bottom w:val="single" w:sz="4" w:space="0" w:color="auto"/>
              <w:right w:val="single" w:sz="4" w:space="0" w:color="auto"/>
            </w:tcBorders>
            <w:shd w:val="clear" w:color="000000" w:fill="auto"/>
          </w:tcPr>
          <w:p w14:paraId="144C9BD8" w14:textId="77777777" w:rsidR="008C20A5" w:rsidRPr="00A001B4"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5A036969"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4FEFC6F9" w14:textId="77777777" w:rsidR="008C20A5" w:rsidRPr="00A001B4" w:rsidRDefault="008C20A5" w:rsidP="00F83389">
            <w:r w:rsidRPr="00A001B4">
              <w:t>R</w:t>
            </w:r>
          </w:p>
        </w:tc>
      </w:tr>
      <w:tr w:rsidR="008C20A5" w:rsidRPr="00A001B4" w14:paraId="240D23B8"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7020973D" w14:textId="77777777" w:rsidR="008C20A5" w:rsidRPr="00A001B4" w:rsidRDefault="008C20A5" w:rsidP="00F83389">
            <w:pPr>
              <w:jc w:val="left"/>
            </w:pPr>
            <w:r w:rsidRPr="00A001B4">
              <w:t>Monitorizarea &amp; Controlul Riscurilor</w:t>
            </w:r>
          </w:p>
        </w:tc>
        <w:tc>
          <w:tcPr>
            <w:tcW w:w="1260" w:type="dxa"/>
            <w:tcBorders>
              <w:top w:val="single" w:sz="4" w:space="0" w:color="auto"/>
              <w:left w:val="nil"/>
              <w:bottom w:val="single" w:sz="4" w:space="0" w:color="auto"/>
              <w:right w:val="single" w:sz="4" w:space="0" w:color="auto"/>
            </w:tcBorders>
            <w:shd w:val="clear" w:color="000000" w:fill="auto"/>
          </w:tcPr>
          <w:p w14:paraId="2D56E2F7" w14:textId="77777777" w:rsidR="008C20A5" w:rsidRPr="00A001B4"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794DF578"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3ECEF155" w14:textId="77777777" w:rsidR="008C20A5" w:rsidRPr="00A001B4" w:rsidRDefault="008C20A5" w:rsidP="00F83389">
            <w:r w:rsidRPr="00A001B4">
              <w:t>R</w:t>
            </w:r>
          </w:p>
        </w:tc>
      </w:tr>
      <w:tr w:rsidR="008C20A5" w:rsidRPr="00A001B4" w14:paraId="62D12659"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7201B84" w14:textId="77777777" w:rsidR="008C20A5" w:rsidRPr="00A001B4" w:rsidRDefault="008C20A5" w:rsidP="00F83389">
            <w:pPr>
              <w:jc w:val="left"/>
            </w:pPr>
            <w:r w:rsidRPr="00A001B4">
              <w:t>Raportarea Riscurilor</w:t>
            </w:r>
          </w:p>
        </w:tc>
        <w:tc>
          <w:tcPr>
            <w:tcW w:w="1260" w:type="dxa"/>
            <w:tcBorders>
              <w:top w:val="single" w:sz="4" w:space="0" w:color="auto"/>
              <w:left w:val="nil"/>
              <w:bottom w:val="single" w:sz="4" w:space="0" w:color="auto"/>
              <w:right w:val="single" w:sz="4" w:space="0" w:color="auto"/>
            </w:tcBorders>
            <w:shd w:val="clear" w:color="000000" w:fill="auto"/>
          </w:tcPr>
          <w:p w14:paraId="15CC7058" w14:textId="77777777" w:rsidR="008C20A5" w:rsidRPr="00A001B4" w:rsidRDefault="008C20A5" w:rsidP="00F83389">
            <w:r w:rsidRPr="00A001B4">
              <w:t>I</w:t>
            </w:r>
          </w:p>
        </w:tc>
        <w:tc>
          <w:tcPr>
            <w:tcW w:w="2790" w:type="dxa"/>
            <w:tcBorders>
              <w:top w:val="single" w:sz="4" w:space="0" w:color="auto"/>
              <w:left w:val="nil"/>
              <w:bottom w:val="single" w:sz="4" w:space="0" w:color="auto"/>
              <w:right w:val="single" w:sz="4" w:space="0" w:color="auto"/>
            </w:tcBorders>
            <w:shd w:val="clear" w:color="000000" w:fill="auto"/>
          </w:tcPr>
          <w:p w14:paraId="5EFEAE31"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6B6D7FEA" w14:textId="77777777" w:rsidR="008C20A5" w:rsidRPr="00A001B4" w:rsidRDefault="008C20A5" w:rsidP="00F83389">
            <w:r w:rsidRPr="00A001B4">
              <w:t>R</w:t>
            </w:r>
          </w:p>
        </w:tc>
      </w:tr>
      <w:tr w:rsidR="008C20A5" w:rsidRPr="00A001B4" w14:paraId="6970480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0CB9055E" w14:textId="77777777" w:rsidR="008C20A5" w:rsidRPr="00A001B4" w:rsidRDefault="008C20A5" w:rsidP="00F83389">
            <w:pPr>
              <w:jc w:val="left"/>
            </w:pPr>
            <w:proofErr w:type="spellStart"/>
            <w:r w:rsidRPr="00A001B4">
              <w:t>Lectiile</w:t>
            </w:r>
            <w:proofErr w:type="spellEnd"/>
            <w:r w:rsidRPr="00A001B4">
              <w:t xml:space="preserve"> </w:t>
            </w:r>
            <w:proofErr w:type="spellStart"/>
            <w:r w:rsidRPr="00A001B4">
              <w:t>Invatate</w:t>
            </w:r>
            <w:proofErr w:type="spellEnd"/>
          </w:p>
        </w:tc>
        <w:tc>
          <w:tcPr>
            <w:tcW w:w="1260" w:type="dxa"/>
            <w:tcBorders>
              <w:top w:val="single" w:sz="4" w:space="0" w:color="auto"/>
              <w:left w:val="nil"/>
              <w:bottom w:val="single" w:sz="4" w:space="0" w:color="auto"/>
              <w:right w:val="single" w:sz="4" w:space="0" w:color="auto"/>
            </w:tcBorders>
            <w:shd w:val="clear" w:color="000000" w:fill="auto"/>
          </w:tcPr>
          <w:p w14:paraId="310FA33E" w14:textId="77777777" w:rsidR="008C20A5" w:rsidRPr="00A001B4" w:rsidRDefault="008C20A5" w:rsidP="00F83389">
            <w:r w:rsidRPr="00A001B4">
              <w:t>I</w:t>
            </w:r>
          </w:p>
        </w:tc>
        <w:tc>
          <w:tcPr>
            <w:tcW w:w="2790" w:type="dxa"/>
            <w:tcBorders>
              <w:top w:val="single" w:sz="4" w:space="0" w:color="auto"/>
              <w:left w:val="nil"/>
              <w:bottom w:val="single" w:sz="4" w:space="0" w:color="auto"/>
              <w:right w:val="single" w:sz="4" w:space="0" w:color="auto"/>
            </w:tcBorders>
            <w:shd w:val="clear" w:color="000000" w:fill="auto"/>
          </w:tcPr>
          <w:p w14:paraId="3FF64EED" w14:textId="77777777" w:rsidR="008C20A5" w:rsidRPr="00A001B4" w:rsidRDefault="008C20A5" w:rsidP="00F83389">
            <w:r w:rsidRPr="00A001B4">
              <w:t>R, A</w:t>
            </w:r>
          </w:p>
        </w:tc>
        <w:tc>
          <w:tcPr>
            <w:tcW w:w="1980" w:type="dxa"/>
            <w:tcBorders>
              <w:top w:val="single" w:sz="4" w:space="0" w:color="auto"/>
              <w:left w:val="nil"/>
              <w:bottom w:val="single" w:sz="4" w:space="0" w:color="auto"/>
              <w:right w:val="single" w:sz="4" w:space="0" w:color="auto"/>
            </w:tcBorders>
            <w:shd w:val="clear" w:color="000000" w:fill="auto"/>
          </w:tcPr>
          <w:p w14:paraId="673EA5EC" w14:textId="77777777" w:rsidR="008C20A5" w:rsidRPr="00A001B4" w:rsidRDefault="008C20A5" w:rsidP="00F83389">
            <w:r w:rsidRPr="00A001B4">
              <w:t>R</w:t>
            </w:r>
          </w:p>
        </w:tc>
      </w:tr>
    </w:tbl>
    <w:p w14:paraId="1388AAC3" w14:textId="77777777" w:rsidR="008C20A5" w:rsidRPr="00A001B4" w:rsidRDefault="008C20A5" w:rsidP="008C20A5"/>
    <w:p w14:paraId="7D0BA95E" w14:textId="77777777" w:rsidR="008C20A5" w:rsidRPr="00A001B4" w:rsidRDefault="008C20A5" w:rsidP="008C20A5">
      <w:r w:rsidRPr="00A001B4">
        <w:t>Legenda: R=</w:t>
      </w:r>
      <w:proofErr w:type="spellStart"/>
      <w:r w:rsidRPr="00A001B4">
        <w:t>Raspunzator</w:t>
      </w:r>
      <w:proofErr w:type="spellEnd"/>
      <w:r w:rsidRPr="00A001B4">
        <w:t>, A= Responsabil, C=Consultat, I=Informat</w:t>
      </w:r>
    </w:p>
    <w:p w14:paraId="436D73A2" w14:textId="77777777" w:rsidR="008C20A5" w:rsidRPr="00A001B4" w:rsidRDefault="008C20A5" w:rsidP="008C20A5">
      <w:bookmarkStart w:id="24" w:name="_Toc415650357"/>
    </w:p>
    <w:p w14:paraId="58F9EAB0" w14:textId="77777777" w:rsidR="008C20A5" w:rsidRPr="00A001B4" w:rsidRDefault="008C20A5" w:rsidP="00812EF8">
      <w:pPr>
        <w:pStyle w:val="Heading1"/>
      </w:pPr>
      <w:r w:rsidRPr="00A001B4">
        <w:t>Planul de Gestionare a Riscurilor</w:t>
      </w:r>
      <w:bookmarkEnd w:id="24"/>
    </w:p>
    <w:p w14:paraId="06AD3DCE" w14:textId="77777777" w:rsidR="008C20A5" w:rsidRPr="00A001B4" w:rsidRDefault="008C20A5" w:rsidP="008C20A5">
      <w:pPr>
        <w:rPr>
          <w:lang w:eastAsia="ro-RO"/>
        </w:rPr>
      </w:pPr>
      <w:r w:rsidRPr="00A001B4">
        <w:t xml:space="preserve">Acesta este procesul prin care se produc planuri pentru </w:t>
      </w:r>
      <w:proofErr w:type="spellStart"/>
      <w:r w:rsidRPr="00A001B4">
        <w:t>solutionarea</w:t>
      </w:r>
      <w:proofErr w:type="spellEnd"/>
      <w:r w:rsidRPr="00A001B4">
        <w:t xml:space="preserve"> </w:t>
      </w:r>
      <w:proofErr w:type="spellStart"/>
      <w:r w:rsidRPr="00A001B4">
        <w:t>fiecarui</w:t>
      </w:r>
      <w:proofErr w:type="spellEnd"/>
      <w:r w:rsidRPr="00A001B4">
        <w:t xml:space="preserve"> element al riscului. Aici sunt incluse planuri pentru reducerea sau evitarea riscurilor. Un plan de </w:t>
      </w:r>
      <w:proofErr w:type="spellStart"/>
      <w:r w:rsidRPr="00A001B4">
        <w:t>actiune</w:t>
      </w:r>
      <w:proofErr w:type="spellEnd"/>
      <w:r w:rsidRPr="00A001B4">
        <w:t xml:space="preserve"> precis pentru gestionarea riscurilor va fi realizat pentru fiecare element de risc ce va putea </w:t>
      </w:r>
      <w:proofErr w:type="spellStart"/>
      <w:r w:rsidRPr="00A001B4">
        <w:t>aparea</w:t>
      </w:r>
      <w:proofErr w:type="spellEnd"/>
      <w:r w:rsidRPr="00A001B4">
        <w:t xml:space="preserve">, determinat cu probabilitate crescuta. </w:t>
      </w:r>
      <w:proofErr w:type="spellStart"/>
      <w:r w:rsidRPr="00A001B4">
        <w:t>Functie</w:t>
      </w:r>
      <w:proofErr w:type="spellEnd"/>
      <w:r w:rsidRPr="00A001B4">
        <w:t xml:space="preserve"> de necesar strategia de management a riscurilor/ planurile de risc pentru proiect vor fi putea fi gestionate in </w:t>
      </w:r>
      <w:proofErr w:type="spellStart"/>
      <w:r w:rsidRPr="00A001B4">
        <w:t>conjunctie</w:t>
      </w:r>
      <w:proofErr w:type="spellEnd"/>
      <w:r w:rsidRPr="00A001B4">
        <w:t xml:space="preserve"> cu procesul de gestionare a </w:t>
      </w:r>
      <w:proofErr w:type="spellStart"/>
      <w:r w:rsidRPr="00A001B4">
        <w:t>schimbarilor</w:t>
      </w:r>
      <w:proofErr w:type="spellEnd"/>
      <w:r w:rsidRPr="00A001B4">
        <w:t>.</w:t>
      </w:r>
    </w:p>
    <w:p w14:paraId="3F28AF79" w14:textId="77777777" w:rsidR="008C20A5" w:rsidRPr="00A001B4" w:rsidRDefault="008C20A5" w:rsidP="008C20A5">
      <w:pPr>
        <w:rPr>
          <w:lang w:eastAsia="ro-RO"/>
        </w:rPr>
      </w:pPr>
    </w:p>
    <w:p w14:paraId="16E0922C" w14:textId="77777777" w:rsidR="008C20A5" w:rsidRPr="00A001B4" w:rsidRDefault="008C20A5" w:rsidP="008C20A5">
      <w:r w:rsidRPr="00A001B4">
        <w:t xml:space="preserve">Prioritizarea obiectivelor proiectului este importanta in analiza calitativa si stabilirea </w:t>
      </w:r>
      <w:proofErr w:type="spellStart"/>
      <w:r w:rsidRPr="00A001B4">
        <w:t>prioritatii</w:t>
      </w:r>
      <w:proofErr w:type="spellEnd"/>
      <w:r w:rsidRPr="00A001B4">
        <w:t xml:space="preserve"> riscurilor.</w:t>
      </w:r>
    </w:p>
    <w:p w14:paraId="405453F6" w14:textId="77777777" w:rsidR="008C20A5" w:rsidRPr="00A001B4" w:rsidRDefault="008C20A5" w:rsidP="008C20A5">
      <w:r w:rsidRPr="00A001B4">
        <w:t xml:space="preserve">Pentru proiect si implementarea acestuia se va </w:t>
      </w:r>
      <w:proofErr w:type="spellStart"/>
      <w:r w:rsidRPr="00A001B4">
        <w:t>realize</w:t>
      </w:r>
      <w:proofErr w:type="spellEnd"/>
      <w:r w:rsidRPr="00A001B4">
        <w:t xml:space="preserve"> o </w:t>
      </w:r>
      <w:proofErr w:type="spellStart"/>
      <w:r w:rsidRPr="00A001B4">
        <w:t>prioritizare</w:t>
      </w:r>
      <w:proofErr w:type="spellEnd"/>
      <w:r w:rsidRPr="00A001B4">
        <w:t xml:space="preserve"> particular cu </w:t>
      </w:r>
      <w:proofErr w:type="spellStart"/>
      <w:r w:rsidRPr="00A001B4">
        <w:t>urmatoarele</w:t>
      </w:r>
      <w:proofErr w:type="spellEnd"/>
      <w:r w:rsidRPr="00A001B4">
        <w:t xml:space="preserve"> considerente: </w:t>
      </w:r>
    </w:p>
    <w:p w14:paraId="7E25E41F"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Cost </w:t>
      </w:r>
    </w:p>
    <w:p w14:paraId="0EAD7EB6" w14:textId="77777777" w:rsidR="008C20A5" w:rsidRPr="00A001B4" w:rsidRDefault="008C20A5">
      <w:pPr>
        <w:pStyle w:val="ListParagraph"/>
        <w:numPr>
          <w:ilvl w:val="0"/>
          <w:numId w:val="61"/>
        </w:numPr>
        <w:spacing w:after="120" w:line="240" w:lineRule="auto"/>
        <w:jc w:val="both"/>
        <w:rPr>
          <w:lang w:val="ro-RO"/>
        </w:rPr>
      </w:pPr>
      <w:r w:rsidRPr="00A001B4">
        <w:rPr>
          <w:lang w:val="ro-RO"/>
        </w:rPr>
        <w:t xml:space="preserve">Grafic de </w:t>
      </w:r>
      <w:proofErr w:type="spellStart"/>
      <w:r w:rsidRPr="00A001B4">
        <w:rPr>
          <w:lang w:val="ro-RO"/>
        </w:rPr>
        <w:t>executie</w:t>
      </w:r>
      <w:proofErr w:type="spellEnd"/>
      <w:r w:rsidRPr="00A001B4">
        <w:rPr>
          <w:lang w:val="ro-RO"/>
        </w:rPr>
        <w:t>/ Timp</w:t>
      </w:r>
    </w:p>
    <w:p w14:paraId="30E2D2ED" w14:textId="77777777" w:rsidR="008C20A5" w:rsidRPr="00A001B4" w:rsidRDefault="008C20A5">
      <w:pPr>
        <w:pStyle w:val="ListParagraph"/>
        <w:numPr>
          <w:ilvl w:val="0"/>
          <w:numId w:val="61"/>
        </w:numPr>
        <w:spacing w:after="120" w:line="240" w:lineRule="auto"/>
        <w:jc w:val="both"/>
        <w:rPr>
          <w:lang w:val="ro-RO"/>
        </w:rPr>
      </w:pPr>
      <w:proofErr w:type="spellStart"/>
      <w:r w:rsidRPr="00A001B4">
        <w:rPr>
          <w:lang w:val="ro-RO"/>
        </w:rPr>
        <w:t>Continutul</w:t>
      </w:r>
      <w:proofErr w:type="spellEnd"/>
      <w:r w:rsidRPr="00A001B4">
        <w:rPr>
          <w:lang w:val="ro-RO"/>
        </w:rPr>
        <w:t xml:space="preserve"> proiectului/Scop</w:t>
      </w:r>
    </w:p>
    <w:p w14:paraId="08C29A87" w14:textId="77777777" w:rsidR="008C20A5" w:rsidRPr="00A001B4" w:rsidRDefault="008C20A5">
      <w:pPr>
        <w:pStyle w:val="ListParagraph"/>
        <w:numPr>
          <w:ilvl w:val="0"/>
          <w:numId w:val="61"/>
        </w:numPr>
        <w:spacing w:after="120" w:line="240" w:lineRule="auto"/>
        <w:jc w:val="both"/>
        <w:rPr>
          <w:lang w:val="ro-RO"/>
        </w:rPr>
      </w:pPr>
      <w:r w:rsidRPr="00A001B4">
        <w:rPr>
          <w:lang w:val="ro-RO"/>
        </w:rPr>
        <w:t>Calitate/Securitate</w:t>
      </w:r>
    </w:p>
    <w:p w14:paraId="2CAEEB03" w14:textId="77777777" w:rsidR="008C20A5" w:rsidRPr="00A001B4" w:rsidRDefault="008C20A5" w:rsidP="008C20A5"/>
    <w:p w14:paraId="4D7A8DE2" w14:textId="77777777" w:rsidR="008C20A5" w:rsidRPr="00A001B4" w:rsidRDefault="008C20A5" w:rsidP="00812EF8">
      <w:pPr>
        <w:pStyle w:val="Heading1"/>
      </w:pPr>
      <w:bookmarkStart w:id="25" w:name="_Toc290390100"/>
      <w:bookmarkStart w:id="26" w:name="_Toc305415809"/>
      <w:proofErr w:type="spellStart"/>
      <w:r w:rsidRPr="00A001B4">
        <w:t>Definitia</w:t>
      </w:r>
      <w:proofErr w:type="spellEnd"/>
      <w:r w:rsidRPr="00A001B4">
        <w:t xml:space="preserve"> </w:t>
      </w:r>
      <w:proofErr w:type="spellStart"/>
      <w:r w:rsidRPr="00A001B4">
        <w:t>probabilitatii</w:t>
      </w:r>
      <w:proofErr w:type="spellEnd"/>
      <w:r w:rsidRPr="00A001B4">
        <w:t xml:space="preserve"> si impactului</w:t>
      </w:r>
      <w:bookmarkEnd w:id="25"/>
      <w:bookmarkEnd w:id="26"/>
    </w:p>
    <w:p w14:paraId="71A1EEFD" w14:textId="77777777" w:rsidR="008C20A5" w:rsidRPr="00A001B4" w:rsidRDefault="008C20A5" w:rsidP="008C20A5">
      <w:proofErr w:type="spellStart"/>
      <w:r w:rsidRPr="00A001B4">
        <w:t>Definitia</w:t>
      </w:r>
      <w:proofErr w:type="spellEnd"/>
      <w:r w:rsidRPr="00A001B4">
        <w:t xml:space="preserve"> scalei de impact este </w:t>
      </w:r>
      <w:proofErr w:type="spellStart"/>
      <w:r w:rsidRPr="00A001B4">
        <w:t>urmatoarea</w:t>
      </w:r>
      <w:proofErr w:type="spellEnd"/>
      <w:r w:rsidRPr="00A001B4">
        <w:t>, aceasta va fi adaptata pentru fiecare proiect:</w:t>
      </w:r>
    </w:p>
    <w:tbl>
      <w:tblPr>
        <w:tblW w:w="9265" w:type="dxa"/>
        <w:jc w:val="center"/>
        <w:tblLayout w:type="fixed"/>
        <w:tblLook w:val="04A0" w:firstRow="1" w:lastRow="0" w:firstColumn="1" w:lastColumn="0" w:noHBand="0" w:noVBand="1"/>
      </w:tblPr>
      <w:tblGrid>
        <w:gridCol w:w="1544"/>
        <w:gridCol w:w="1731"/>
        <w:gridCol w:w="1760"/>
        <w:gridCol w:w="1710"/>
        <w:gridCol w:w="1530"/>
        <w:gridCol w:w="990"/>
      </w:tblGrid>
      <w:tr w:rsidR="008C20A5" w:rsidRPr="00A001B4" w14:paraId="1F76131D" w14:textId="77777777" w:rsidTr="00F83389">
        <w:trPr>
          <w:trHeight w:val="300"/>
          <w:tblHeader/>
          <w:jc w:val="center"/>
        </w:trPr>
        <w:tc>
          <w:tcPr>
            <w:tcW w:w="1544" w:type="dxa"/>
            <w:vMerge w:val="restart"/>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6C5A6295" w14:textId="77777777" w:rsidR="008C20A5" w:rsidRPr="00A001B4" w:rsidRDefault="008C20A5" w:rsidP="00F83389">
            <w:r w:rsidRPr="00A001B4">
              <w:t>Obiectivul proiectului</w:t>
            </w:r>
          </w:p>
        </w:tc>
        <w:tc>
          <w:tcPr>
            <w:tcW w:w="7721" w:type="dxa"/>
            <w:gridSpan w:val="5"/>
            <w:tcBorders>
              <w:top w:val="single" w:sz="4" w:space="0" w:color="auto"/>
              <w:left w:val="nil"/>
              <w:bottom w:val="single" w:sz="4" w:space="0" w:color="auto"/>
              <w:right w:val="single" w:sz="4" w:space="0" w:color="auto"/>
            </w:tcBorders>
            <w:shd w:val="clear" w:color="auto" w:fill="FDECA1" w:themeFill="accent5" w:themeFillTint="66"/>
            <w:vAlign w:val="center"/>
            <w:hideMark/>
          </w:tcPr>
          <w:p w14:paraId="6284E5F0" w14:textId="77777777" w:rsidR="008C20A5" w:rsidRPr="00A001B4" w:rsidRDefault="008C20A5" w:rsidP="00F83389">
            <w:r w:rsidRPr="00A001B4">
              <w:t>Nivelul impactului</w:t>
            </w:r>
          </w:p>
        </w:tc>
      </w:tr>
      <w:tr w:rsidR="008C20A5" w:rsidRPr="00A001B4" w14:paraId="55B48372" w14:textId="77777777" w:rsidTr="00F83389">
        <w:trPr>
          <w:trHeight w:val="600"/>
          <w:tblHeader/>
          <w:jc w:val="center"/>
        </w:trPr>
        <w:tc>
          <w:tcPr>
            <w:tcW w:w="1544" w:type="dxa"/>
            <w:vMerge/>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0FC7FABB" w14:textId="77777777" w:rsidR="008C20A5" w:rsidRPr="00A001B4" w:rsidRDefault="008C20A5" w:rsidP="00F83389"/>
        </w:tc>
        <w:tc>
          <w:tcPr>
            <w:tcW w:w="1731" w:type="dxa"/>
            <w:tcBorders>
              <w:top w:val="nil"/>
              <w:left w:val="nil"/>
              <w:bottom w:val="single" w:sz="4" w:space="0" w:color="auto"/>
              <w:right w:val="single" w:sz="4" w:space="0" w:color="auto"/>
            </w:tcBorders>
            <w:shd w:val="clear" w:color="auto" w:fill="FDECA1" w:themeFill="accent5" w:themeFillTint="66"/>
            <w:vAlign w:val="center"/>
            <w:hideMark/>
          </w:tcPr>
          <w:p w14:paraId="05EA9E72" w14:textId="77777777" w:rsidR="008C20A5" w:rsidRPr="00A001B4" w:rsidRDefault="008C20A5" w:rsidP="00F83389">
            <w:r w:rsidRPr="00A001B4">
              <w:t>Foarte redus / .05</w:t>
            </w:r>
          </w:p>
        </w:tc>
        <w:tc>
          <w:tcPr>
            <w:tcW w:w="1760" w:type="dxa"/>
            <w:tcBorders>
              <w:top w:val="nil"/>
              <w:left w:val="nil"/>
              <w:bottom w:val="single" w:sz="4" w:space="0" w:color="auto"/>
              <w:right w:val="single" w:sz="4" w:space="0" w:color="auto"/>
            </w:tcBorders>
            <w:shd w:val="clear" w:color="auto" w:fill="FDECA1" w:themeFill="accent5" w:themeFillTint="66"/>
            <w:vAlign w:val="center"/>
            <w:hideMark/>
          </w:tcPr>
          <w:p w14:paraId="14CD2BF8" w14:textId="77777777" w:rsidR="008C20A5" w:rsidRPr="00A001B4" w:rsidRDefault="008C20A5" w:rsidP="00F83389">
            <w:r w:rsidRPr="00A001B4">
              <w:t>Redus / .10</w:t>
            </w:r>
          </w:p>
        </w:tc>
        <w:tc>
          <w:tcPr>
            <w:tcW w:w="1710" w:type="dxa"/>
            <w:tcBorders>
              <w:top w:val="nil"/>
              <w:left w:val="nil"/>
              <w:bottom w:val="single" w:sz="4" w:space="0" w:color="auto"/>
              <w:right w:val="single" w:sz="4" w:space="0" w:color="auto"/>
            </w:tcBorders>
            <w:shd w:val="clear" w:color="auto" w:fill="FDECA1" w:themeFill="accent5" w:themeFillTint="66"/>
            <w:vAlign w:val="center"/>
            <w:hideMark/>
          </w:tcPr>
          <w:p w14:paraId="1E1C978C" w14:textId="77777777" w:rsidR="008C20A5" w:rsidRPr="00A001B4" w:rsidRDefault="008C20A5" w:rsidP="00F83389">
            <w:r w:rsidRPr="00A001B4">
              <w:t xml:space="preserve">Moderat / .20 </w:t>
            </w:r>
          </w:p>
        </w:tc>
        <w:tc>
          <w:tcPr>
            <w:tcW w:w="1530" w:type="dxa"/>
            <w:tcBorders>
              <w:top w:val="nil"/>
              <w:left w:val="nil"/>
              <w:bottom w:val="single" w:sz="4" w:space="0" w:color="auto"/>
              <w:right w:val="single" w:sz="4" w:space="0" w:color="auto"/>
            </w:tcBorders>
            <w:shd w:val="clear" w:color="auto" w:fill="FDECA1" w:themeFill="accent5" w:themeFillTint="66"/>
            <w:vAlign w:val="center"/>
            <w:hideMark/>
          </w:tcPr>
          <w:p w14:paraId="49EE9027" w14:textId="77777777" w:rsidR="008C20A5" w:rsidRPr="00A001B4" w:rsidRDefault="008C20A5" w:rsidP="00F83389">
            <w:r w:rsidRPr="00A001B4">
              <w:t>Ridicat / .40</w:t>
            </w:r>
          </w:p>
        </w:tc>
        <w:tc>
          <w:tcPr>
            <w:tcW w:w="990" w:type="dxa"/>
            <w:tcBorders>
              <w:top w:val="nil"/>
              <w:left w:val="nil"/>
              <w:bottom w:val="single" w:sz="4" w:space="0" w:color="auto"/>
              <w:right w:val="single" w:sz="4" w:space="0" w:color="auto"/>
            </w:tcBorders>
            <w:shd w:val="clear" w:color="auto" w:fill="FDECA1" w:themeFill="accent5" w:themeFillTint="66"/>
            <w:vAlign w:val="center"/>
            <w:hideMark/>
          </w:tcPr>
          <w:p w14:paraId="601D0E25" w14:textId="77777777" w:rsidR="008C20A5" w:rsidRPr="00A001B4" w:rsidRDefault="008C20A5" w:rsidP="00F83389">
            <w:r w:rsidRPr="00A001B4">
              <w:t>Foarte ridicat / .80</w:t>
            </w:r>
          </w:p>
        </w:tc>
      </w:tr>
      <w:tr w:rsidR="008C20A5" w:rsidRPr="00A001B4" w14:paraId="357622EE" w14:textId="77777777" w:rsidTr="00F83389">
        <w:trPr>
          <w:trHeight w:val="600"/>
          <w:jc w:val="center"/>
        </w:trPr>
        <w:tc>
          <w:tcPr>
            <w:tcW w:w="1544" w:type="dxa"/>
            <w:tcBorders>
              <w:top w:val="single" w:sz="4" w:space="0" w:color="000000"/>
              <w:left w:val="single" w:sz="4" w:space="0" w:color="auto"/>
              <w:bottom w:val="single" w:sz="4" w:space="0" w:color="auto"/>
              <w:right w:val="single" w:sz="4" w:space="0" w:color="auto"/>
            </w:tcBorders>
            <w:shd w:val="clear" w:color="auto" w:fill="FDECA1" w:themeFill="accent5" w:themeFillTint="66"/>
            <w:vAlign w:val="center"/>
            <w:hideMark/>
          </w:tcPr>
          <w:p w14:paraId="09239CBC" w14:textId="77777777" w:rsidR="008C20A5" w:rsidRPr="00A001B4" w:rsidRDefault="008C20A5" w:rsidP="00F83389">
            <w:r w:rsidRPr="00A001B4">
              <w:t>Cost</w:t>
            </w:r>
          </w:p>
        </w:tc>
        <w:tc>
          <w:tcPr>
            <w:tcW w:w="1731" w:type="dxa"/>
            <w:tcBorders>
              <w:top w:val="nil"/>
              <w:left w:val="nil"/>
              <w:bottom w:val="single" w:sz="4" w:space="0" w:color="auto"/>
              <w:right w:val="single" w:sz="4" w:space="0" w:color="auto"/>
            </w:tcBorders>
            <w:vAlign w:val="center"/>
            <w:hideMark/>
          </w:tcPr>
          <w:p w14:paraId="3640967D" w14:textId="77777777" w:rsidR="008C20A5" w:rsidRPr="00A001B4" w:rsidRDefault="008C20A5" w:rsidP="00F83389">
            <w:r w:rsidRPr="00A001B4">
              <w:t>Majorare de cost insignifianta</w:t>
            </w:r>
          </w:p>
        </w:tc>
        <w:tc>
          <w:tcPr>
            <w:tcW w:w="1760" w:type="dxa"/>
            <w:tcBorders>
              <w:top w:val="nil"/>
              <w:left w:val="nil"/>
              <w:bottom w:val="single" w:sz="4" w:space="0" w:color="auto"/>
              <w:right w:val="single" w:sz="4" w:space="0" w:color="auto"/>
            </w:tcBorders>
            <w:vAlign w:val="center"/>
            <w:hideMark/>
          </w:tcPr>
          <w:p w14:paraId="66DA0A1B" w14:textId="77777777" w:rsidR="008C20A5" w:rsidRPr="00A001B4" w:rsidRDefault="008C20A5" w:rsidP="00F83389">
            <w:r w:rsidRPr="00A001B4">
              <w:t>Majorare de cost &lt; 10 %</w:t>
            </w:r>
          </w:p>
        </w:tc>
        <w:tc>
          <w:tcPr>
            <w:tcW w:w="1710" w:type="dxa"/>
            <w:tcBorders>
              <w:top w:val="nil"/>
              <w:left w:val="nil"/>
              <w:bottom w:val="single" w:sz="4" w:space="0" w:color="auto"/>
              <w:right w:val="single" w:sz="4" w:space="0" w:color="auto"/>
            </w:tcBorders>
            <w:vAlign w:val="center"/>
            <w:hideMark/>
          </w:tcPr>
          <w:p w14:paraId="55C29FB3" w14:textId="77777777" w:rsidR="008C20A5" w:rsidRPr="00A001B4" w:rsidRDefault="008C20A5" w:rsidP="00F83389">
            <w:r w:rsidRPr="00A001B4">
              <w:t>Majorare de cost de 10-20 %</w:t>
            </w:r>
          </w:p>
        </w:tc>
        <w:tc>
          <w:tcPr>
            <w:tcW w:w="1530" w:type="dxa"/>
            <w:tcBorders>
              <w:top w:val="nil"/>
              <w:left w:val="nil"/>
              <w:bottom w:val="single" w:sz="4" w:space="0" w:color="auto"/>
              <w:right w:val="single" w:sz="4" w:space="0" w:color="auto"/>
            </w:tcBorders>
            <w:vAlign w:val="center"/>
            <w:hideMark/>
          </w:tcPr>
          <w:p w14:paraId="26757377" w14:textId="77777777" w:rsidR="008C20A5" w:rsidRPr="00A001B4" w:rsidRDefault="008C20A5" w:rsidP="00F83389">
            <w:r w:rsidRPr="00A001B4">
              <w:t>Majorare de cost de 20-40 %</w:t>
            </w:r>
          </w:p>
        </w:tc>
        <w:tc>
          <w:tcPr>
            <w:tcW w:w="990" w:type="dxa"/>
            <w:tcBorders>
              <w:top w:val="nil"/>
              <w:left w:val="nil"/>
              <w:bottom w:val="single" w:sz="4" w:space="0" w:color="auto"/>
              <w:right w:val="single" w:sz="4" w:space="0" w:color="auto"/>
            </w:tcBorders>
            <w:vAlign w:val="center"/>
            <w:hideMark/>
          </w:tcPr>
          <w:p w14:paraId="02DB631E" w14:textId="77777777" w:rsidR="008C20A5" w:rsidRPr="00A001B4" w:rsidRDefault="008C20A5" w:rsidP="00F83389">
            <w:r w:rsidRPr="00A001B4">
              <w:t xml:space="preserve">Majorare de </w:t>
            </w:r>
            <w:r w:rsidRPr="00A001B4">
              <w:lastRenderedPageBreak/>
              <w:t>cost &lt; 40 %</w:t>
            </w:r>
          </w:p>
        </w:tc>
      </w:tr>
      <w:tr w:rsidR="008C20A5" w:rsidRPr="00A001B4" w14:paraId="5EC4572B" w14:textId="77777777" w:rsidTr="00F83389">
        <w:trPr>
          <w:trHeight w:val="6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026E4AD" w14:textId="77777777" w:rsidR="008C20A5" w:rsidRPr="00A001B4" w:rsidRDefault="008C20A5" w:rsidP="00F83389">
            <w:r w:rsidRPr="00A001B4">
              <w:lastRenderedPageBreak/>
              <w:t>Timp</w:t>
            </w:r>
          </w:p>
        </w:tc>
        <w:tc>
          <w:tcPr>
            <w:tcW w:w="1731" w:type="dxa"/>
            <w:tcBorders>
              <w:top w:val="nil"/>
              <w:left w:val="nil"/>
              <w:bottom w:val="single" w:sz="4" w:space="0" w:color="auto"/>
              <w:right w:val="single" w:sz="4" w:space="0" w:color="auto"/>
            </w:tcBorders>
            <w:vAlign w:val="center"/>
            <w:hideMark/>
          </w:tcPr>
          <w:p w14:paraId="3F1F6DA8" w14:textId="77777777" w:rsidR="008C20A5" w:rsidRPr="00A001B4" w:rsidRDefault="008C20A5" w:rsidP="00F83389">
            <w:r w:rsidRPr="00A001B4">
              <w:t>Majorare de timp insignifianta</w:t>
            </w:r>
          </w:p>
        </w:tc>
        <w:tc>
          <w:tcPr>
            <w:tcW w:w="1760" w:type="dxa"/>
            <w:tcBorders>
              <w:top w:val="nil"/>
              <w:left w:val="nil"/>
              <w:bottom w:val="single" w:sz="4" w:space="0" w:color="auto"/>
              <w:right w:val="single" w:sz="4" w:space="0" w:color="auto"/>
            </w:tcBorders>
            <w:vAlign w:val="center"/>
            <w:hideMark/>
          </w:tcPr>
          <w:p w14:paraId="33BE9156" w14:textId="77777777" w:rsidR="008C20A5" w:rsidRPr="00A001B4" w:rsidRDefault="008C20A5" w:rsidP="00F83389">
            <w:r w:rsidRPr="00A001B4">
              <w:t>Majorare de timp &lt; 5 %</w:t>
            </w:r>
          </w:p>
        </w:tc>
        <w:tc>
          <w:tcPr>
            <w:tcW w:w="1710" w:type="dxa"/>
            <w:tcBorders>
              <w:top w:val="nil"/>
              <w:left w:val="nil"/>
              <w:bottom w:val="single" w:sz="4" w:space="0" w:color="auto"/>
              <w:right w:val="single" w:sz="4" w:space="0" w:color="auto"/>
            </w:tcBorders>
            <w:vAlign w:val="center"/>
            <w:hideMark/>
          </w:tcPr>
          <w:p w14:paraId="30DA58C6" w14:textId="77777777" w:rsidR="008C20A5" w:rsidRPr="00A001B4" w:rsidRDefault="008C20A5" w:rsidP="00F83389">
            <w:r w:rsidRPr="00A001B4">
              <w:t>Majorare de timp de 5-10 %</w:t>
            </w:r>
          </w:p>
        </w:tc>
        <w:tc>
          <w:tcPr>
            <w:tcW w:w="1530" w:type="dxa"/>
            <w:tcBorders>
              <w:top w:val="nil"/>
              <w:left w:val="nil"/>
              <w:bottom w:val="single" w:sz="4" w:space="0" w:color="auto"/>
              <w:right w:val="single" w:sz="4" w:space="0" w:color="auto"/>
            </w:tcBorders>
            <w:vAlign w:val="center"/>
            <w:hideMark/>
          </w:tcPr>
          <w:p w14:paraId="438C772D" w14:textId="77777777" w:rsidR="008C20A5" w:rsidRPr="00A001B4" w:rsidRDefault="008C20A5" w:rsidP="00F83389">
            <w:r w:rsidRPr="00A001B4">
              <w:t>Majorare de timp de 10-20 %</w:t>
            </w:r>
          </w:p>
        </w:tc>
        <w:tc>
          <w:tcPr>
            <w:tcW w:w="990" w:type="dxa"/>
            <w:tcBorders>
              <w:top w:val="nil"/>
              <w:left w:val="nil"/>
              <w:bottom w:val="single" w:sz="4" w:space="0" w:color="auto"/>
              <w:right w:val="single" w:sz="4" w:space="0" w:color="auto"/>
            </w:tcBorders>
            <w:vAlign w:val="center"/>
            <w:hideMark/>
          </w:tcPr>
          <w:p w14:paraId="7EC4CB9E" w14:textId="77777777" w:rsidR="008C20A5" w:rsidRPr="00A001B4" w:rsidRDefault="008C20A5" w:rsidP="00F83389">
            <w:r w:rsidRPr="00A001B4">
              <w:t>Majorare de timp &lt; 20 %</w:t>
            </w:r>
          </w:p>
        </w:tc>
      </w:tr>
      <w:tr w:rsidR="008C20A5" w:rsidRPr="00A001B4" w14:paraId="54250C0E" w14:textId="77777777" w:rsidTr="00F83389">
        <w:trPr>
          <w:trHeight w:val="12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D5106AE" w14:textId="77777777" w:rsidR="008C20A5" w:rsidRPr="00A001B4" w:rsidRDefault="008C20A5" w:rsidP="00F83389">
            <w:r w:rsidRPr="00A001B4">
              <w:t>Scop</w:t>
            </w:r>
          </w:p>
        </w:tc>
        <w:tc>
          <w:tcPr>
            <w:tcW w:w="1731" w:type="dxa"/>
            <w:tcBorders>
              <w:top w:val="nil"/>
              <w:left w:val="nil"/>
              <w:bottom w:val="single" w:sz="4" w:space="0" w:color="auto"/>
              <w:right w:val="single" w:sz="4" w:space="0" w:color="auto"/>
            </w:tcBorders>
            <w:vAlign w:val="center"/>
            <w:hideMark/>
          </w:tcPr>
          <w:p w14:paraId="187A16EF" w14:textId="77777777" w:rsidR="008C20A5" w:rsidRPr="00A001B4" w:rsidRDefault="008C20A5" w:rsidP="00F83389">
            <w:r w:rsidRPr="00A001B4">
              <w:t xml:space="preserve">Reducere de </w:t>
            </w:r>
            <w:proofErr w:type="spellStart"/>
            <w:r w:rsidRPr="00A001B4">
              <w:t>continut</w:t>
            </w:r>
            <w:proofErr w:type="spellEnd"/>
            <w:r w:rsidRPr="00A001B4">
              <w:t xml:space="preserve"> aproape inobservabila</w:t>
            </w:r>
          </w:p>
        </w:tc>
        <w:tc>
          <w:tcPr>
            <w:tcW w:w="1760" w:type="dxa"/>
            <w:tcBorders>
              <w:top w:val="nil"/>
              <w:left w:val="nil"/>
              <w:bottom w:val="single" w:sz="4" w:space="0" w:color="auto"/>
              <w:right w:val="single" w:sz="4" w:space="0" w:color="auto"/>
            </w:tcBorders>
            <w:vAlign w:val="center"/>
            <w:hideMark/>
          </w:tcPr>
          <w:p w14:paraId="1ECE7A83" w14:textId="77777777" w:rsidR="008C20A5" w:rsidRPr="00A001B4" w:rsidRDefault="008C20A5" w:rsidP="00F83389">
            <w:r w:rsidRPr="00A001B4">
              <w:t xml:space="preserve">Sunt afectate zone minore ale </w:t>
            </w:r>
            <w:proofErr w:type="spellStart"/>
            <w:r w:rsidRPr="00A001B4">
              <w:t>continutului</w:t>
            </w:r>
            <w:proofErr w:type="spellEnd"/>
          </w:p>
        </w:tc>
        <w:tc>
          <w:tcPr>
            <w:tcW w:w="1710" w:type="dxa"/>
            <w:tcBorders>
              <w:top w:val="nil"/>
              <w:left w:val="nil"/>
              <w:bottom w:val="single" w:sz="4" w:space="0" w:color="auto"/>
              <w:right w:val="single" w:sz="4" w:space="0" w:color="auto"/>
            </w:tcBorders>
            <w:vAlign w:val="center"/>
            <w:hideMark/>
          </w:tcPr>
          <w:p w14:paraId="723EA317" w14:textId="77777777" w:rsidR="008C20A5" w:rsidRPr="00A001B4" w:rsidRDefault="008C20A5" w:rsidP="00F83389">
            <w:r w:rsidRPr="00A001B4">
              <w:t xml:space="preserve">Sunt afectate zone majore ale </w:t>
            </w:r>
            <w:proofErr w:type="spellStart"/>
            <w:r w:rsidRPr="00A001B4">
              <w:t>continutului</w:t>
            </w:r>
            <w:proofErr w:type="spellEnd"/>
          </w:p>
        </w:tc>
        <w:tc>
          <w:tcPr>
            <w:tcW w:w="1530" w:type="dxa"/>
            <w:tcBorders>
              <w:top w:val="nil"/>
              <w:left w:val="nil"/>
              <w:bottom w:val="single" w:sz="4" w:space="0" w:color="auto"/>
              <w:right w:val="single" w:sz="4" w:space="0" w:color="auto"/>
            </w:tcBorders>
            <w:vAlign w:val="center"/>
            <w:hideMark/>
          </w:tcPr>
          <w:p w14:paraId="6803AFB3" w14:textId="77777777" w:rsidR="008C20A5" w:rsidRPr="00A001B4" w:rsidRDefault="008C20A5" w:rsidP="00F83389">
            <w:r w:rsidRPr="00A001B4">
              <w:t xml:space="preserve">Reducerea </w:t>
            </w:r>
            <w:proofErr w:type="spellStart"/>
            <w:r w:rsidRPr="00A001B4">
              <w:t>continutului</w:t>
            </w:r>
            <w:proofErr w:type="spellEnd"/>
            <w:r w:rsidRPr="00A001B4">
              <w:t xml:space="preserve"> este inacceptabila pentru Beneficiar</w:t>
            </w:r>
          </w:p>
        </w:tc>
        <w:tc>
          <w:tcPr>
            <w:tcW w:w="990" w:type="dxa"/>
            <w:tcBorders>
              <w:top w:val="nil"/>
              <w:left w:val="nil"/>
              <w:bottom w:val="single" w:sz="4" w:space="0" w:color="auto"/>
              <w:right w:val="single" w:sz="4" w:space="0" w:color="auto"/>
            </w:tcBorders>
            <w:vAlign w:val="center"/>
            <w:hideMark/>
          </w:tcPr>
          <w:p w14:paraId="70785A17" w14:textId="77777777" w:rsidR="008C20A5" w:rsidRPr="00A001B4" w:rsidRDefault="008C20A5" w:rsidP="00F83389">
            <w:r w:rsidRPr="00A001B4">
              <w:t>Articolul finit al proiectului este practic inutil</w:t>
            </w:r>
          </w:p>
        </w:tc>
      </w:tr>
      <w:tr w:rsidR="008C20A5" w:rsidRPr="00A001B4" w14:paraId="5898E70A" w14:textId="77777777" w:rsidTr="00F83389">
        <w:trPr>
          <w:trHeight w:val="89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C4C5DEA" w14:textId="77777777" w:rsidR="008C20A5" w:rsidRPr="00A001B4" w:rsidRDefault="008C20A5" w:rsidP="00F83389">
            <w:r w:rsidRPr="00A001B4">
              <w:t>Calitate/</w:t>
            </w:r>
          </w:p>
          <w:p w14:paraId="08BB91E8" w14:textId="77777777" w:rsidR="008C20A5" w:rsidRPr="00A001B4" w:rsidRDefault="008C20A5" w:rsidP="00F83389">
            <w:r w:rsidRPr="00A001B4">
              <w:t>Securitate</w:t>
            </w:r>
          </w:p>
        </w:tc>
        <w:tc>
          <w:tcPr>
            <w:tcW w:w="1731" w:type="dxa"/>
            <w:tcBorders>
              <w:top w:val="nil"/>
              <w:left w:val="nil"/>
              <w:bottom w:val="single" w:sz="4" w:space="0" w:color="auto"/>
              <w:right w:val="single" w:sz="4" w:space="0" w:color="auto"/>
            </w:tcBorders>
            <w:vAlign w:val="center"/>
            <w:hideMark/>
          </w:tcPr>
          <w:p w14:paraId="1ED93817" w14:textId="77777777" w:rsidR="008C20A5" w:rsidRPr="00A001B4" w:rsidRDefault="008C20A5" w:rsidP="00F83389">
            <w:pPr>
              <w:jc w:val="left"/>
            </w:pPr>
            <w:r w:rsidRPr="00A001B4">
              <w:t xml:space="preserve">Degradare a </w:t>
            </w:r>
            <w:proofErr w:type="spellStart"/>
            <w:r w:rsidRPr="00A001B4">
              <w:t>calitatii</w:t>
            </w:r>
            <w:proofErr w:type="spellEnd"/>
            <w:r w:rsidRPr="00A001B4">
              <w:t xml:space="preserve"> aproape inobservabila/ Degradarea </w:t>
            </w:r>
            <w:proofErr w:type="spellStart"/>
            <w:r w:rsidRPr="00A001B4">
              <w:t>securitatii</w:t>
            </w:r>
            <w:proofErr w:type="spellEnd"/>
            <w:r w:rsidRPr="00A001B4">
              <w:t xml:space="preserve"> insignifianta</w:t>
            </w:r>
          </w:p>
        </w:tc>
        <w:tc>
          <w:tcPr>
            <w:tcW w:w="1760" w:type="dxa"/>
            <w:tcBorders>
              <w:top w:val="nil"/>
              <w:left w:val="nil"/>
              <w:bottom w:val="single" w:sz="4" w:space="0" w:color="auto"/>
              <w:right w:val="single" w:sz="4" w:space="0" w:color="auto"/>
            </w:tcBorders>
            <w:vAlign w:val="center"/>
            <w:hideMark/>
          </w:tcPr>
          <w:p w14:paraId="0E4996C9" w14:textId="77777777" w:rsidR="008C20A5" w:rsidRPr="00A001B4" w:rsidRDefault="008C20A5" w:rsidP="00F83389">
            <w:pPr>
              <w:jc w:val="left"/>
            </w:pPr>
            <w:r w:rsidRPr="00A001B4">
              <w:t xml:space="preserve">Sunt afectate numai </w:t>
            </w:r>
            <w:proofErr w:type="spellStart"/>
            <w:r w:rsidRPr="00A001B4">
              <w:t>functionalitatile</w:t>
            </w:r>
            <w:proofErr w:type="spellEnd"/>
            <w:r w:rsidRPr="00A001B4">
              <w:t xml:space="preserve"> foarte solicitante/Sunt afectate doar component neimportante din punct de vedere al </w:t>
            </w:r>
            <w:proofErr w:type="spellStart"/>
            <w:r w:rsidRPr="00A001B4">
              <w:t>continuitatii</w:t>
            </w:r>
            <w:proofErr w:type="spellEnd"/>
            <w:r w:rsidRPr="00A001B4">
              <w:t xml:space="preserve"> afacerii</w:t>
            </w:r>
          </w:p>
        </w:tc>
        <w:tc>
          <w:tcPr>
            <w:tcW w:w="1710" w:type="dxa"/>
            <w:tcBorders>
              <w:top w:val="nil"/>
              <w:left w:val="nil"/>
              <w:bottom w:val="single" w:sz="4" w:space="0" w:color="auto"/>
              <w:right w:val="single" w:sz="4" w:space="0" w:color="auto"/>
            </w:tcBorders>
            <w:vAlign w:val="center"/>
            <w:hideMark/>
          </w:tcPr>
          <w:p w14:paraId="382A5AFC" w14:textId="77777777" w:rsidR="008C20A5" w:rsidRPr="00A001B4" w:rsidRDefault="008C20A5" w:rsidP="00F83389">
            <w:pPr>
              <w:jc w:val="left"/>
            </w:pPr>
            <w:r w:rsidRPr="00A001B4">
              <w:t xml:space="preserve">Reducerea </w:t>
            </w:r>
            <w:proofErr w:type="spellStart"/>
            <w:r w:rsidRPr="00A001B4">
              <w:t>calitatii</w:t>
            </w:r>
            <w:proofErr w:type="spellEnd"/>
            <w:r w:rsidRPr="00A001B4">
              <w:t xml:space="preserve">/ </w:t>
            </w:r>
            <w:proofErr w:type="spellStart"/>
            <w:r w:rsidRPr="00A001B4">
              <w:t>securitatii</w:t>
            </w:r>
            <w:proofErr w:type="spellEnd"/>
            <w:r w:rsidRPr="00A001B4">
              <w:t xml:space="preserve"> necesita aprobarea Beneficiarului</w:t>
            </w:r>
          </w:p>
        </w:tc>
        <w:tc>
          <w:tcPr>
            <w:tcW w:w="1530" w:type="dxa"/>
            <w:tcBorders>
              <w:top w:val="nil"/>
              <w:left w:val="nil"/>
              <w:bottom w:val="single" w:sz="4" w:space="0" w:color="auto"/>
              <w:right w:val="single" w:sz="4" w:space="0" w:color="auto"/>
            </w:tcBorders>
            <w:vAlign w:val="center"/>
            <w:hideMark/>
          </w:tcPr>
          <w:p w14:paraId="4BF157B4" w14:textId="77777777" w:rsidR="008C20A5" w:rsidRPr="00A001B4" w:rsidRDefault="008C20A5" w:rsidP="00F83389">
            <w:pPr>
              <w:jc w:val="left"/>
            </w:pPr>
            <w:r w:rsidRPr="00A001B4">
              <w:t xml:space="preserve">Reducerea </w:t>
            </w:r>
            <w:proofErr w:type="spellStart"/>
            <w:r w:rsidRPr="00A001B4">
              <w:t>calitatii</w:t>
            </w:r>
            <w:proofErr w:type="spellEnd"/>
            <w:r w:rsidRPr="00A001B4">
              <w:t>/</w:t>
            </w:r>
            <w:proofErr w:type="spellStart"/>
            <w:r w:rsidRPr="00A001B4">
              <w:t>securitatii</w:t>
            </w:r>
            <w:proofErr w:type="spellEnd"/>
            <w:r w:rsidRPr="00A001B4">
              <w:t xml:space="preserve"> este inacceptabila pentru Beneficiar.</w:t>
            </w:r>
          </w:p>
        </w:tc>
        <w:tc>
          <w:tcPr>
            <w:tcW w:w="990" w:type="dxa"/>
            <w:tcBorders>
              <w:top w:val="nil"/>
              <w:left w:val="nil"/>
              <w:bottom w:val="single" w:sz="4" w:space="0" w:color="auto"/>
              <w:right w:val="single" w:sz="4" w:space="0" w:color="auto"/>
            </w:tcBorders>
            <w:vAlign w:val="center"/>
            <w:hideMark/>
          </w:tcPr>
          <w:p w14:paraId="04BE6C49" w14:textId="77777777" w:rsidR="008C20A5" w:rsidRPr="00A001B4" w:rsidRDefault="008C20A5" w:rsidP="00F83389">
            <w:pPr>
              <w:jc w:val="left"/>
            </w:pPr>
            <w:r w:rsidRPr="00A001B4">
              <w:t>Articolul finit al proiectului este practic inutil/</w:t>
            </w:r>
          </w:p>
          <w:p w14:paraId="184CE278" w14:textId="77777777" w:rsidR="008C20A5" w:rsidRPr="00A001B4" w:rsidRDefault="008C20A5" w:rsidP="00F83389">
            <w:pPr>
              <w:jc w:val="left"/>
            </w:pPr>
            <w:r w:rsidRPr="00A001B4">
              <w:t>Sistemul este compromis.</w:t>
            </w:r>
          </w:p>
        </w:tc>
      </w:tr>
    </w:tbl>
    <w:p w14:paraId="7CE4557A" w14:textId="77777777" w:rsidR="008C20A5" w:rsidRPr="00A001B4" w:rsidRDefault="008C20A5" w:rsidP="008C20A5"/>
    <w:p w14:paraId="5EB02A45" w14:textId="77777777" w:rsidR="008C20A5" w:rsidRPr="00A001B4" w:rsidRDefault="008C20A5" w:rsidP="008C20A5">
      <w:r w:rsidRPr="00A001B4">
        <w:t xml:space="preserve">Impactul este dat de cel mai mare impact asupra a oricare dintre cele 4 elemente. </w:t>
      </w:r>
    </w:p>
    <w:p w14:paraId="27528A23" w14:textId="77777777" w:rsidR="008C20A5" w:rsidRPr="00A001B4" w:rsidRDefault="008C20A5" w:rsidP="008C20A5">
      <w:proofErr w:type="spellStart"/>
      <w:r w:rsidRPr="00A001B4">
        <w:t>Definitia</w:t>
      </w:r>
      <w:proofErr w:type="spellEnd"/>
      <w:r w:rsidRPr="00A001B4">
        <w:t xml:space="preserve"> scalei de probabilitate:</w:t>
      </w:r>
    </w:p>
    <w:p w14:paraId="248A17DD" w14:textId="77777777" w:rsidR="008C20A5" w:rsidRPr="00A001B4" w:rsidRDefault="008C20A5" w:rsidP="008C20A5">
      <w:r w:rsidRPr="00A001B4">
        <w:br/>
      </w:r>
    </w:p>
    <w:tbl>
      <w:tblPr>
        <w:tblW w:w="3437" w:type="dxa"/>
        <w:jc w:val="center"/>
        <w:tblLook w:val="04A0" w:firstRow="1" w:lastRow="0" w:firstColumn="1" w:lastColumn="0" w:noHBand="0" w:noVBand="1"/>
      </w:tblPr>
      <w:tblGrid>
        <w:gridCol w:w="2340"/>
        <w:gridCol w:w="1097"/>
      </w:tblGrid>
      <w:tr w:rsidR="008C20A5" w:rsidRPr="00A001B4" w14:paraId="182FD8FE" w14:textId="77777777" w:rsidTr="00F83389">
        <w:trPr>
          <w:trHeight w:val="600"/>
          <w:jc w:val="center"/>
        </w:trPr>
        <w:tc>
          <w:tcPr>
            <w:tcW w:w="3437" w:type="dxa"/>
            <w:gridSpan w:val="2"/>
            <w:tcBorders>
              <w:top w:val="single" w:sz="4" w:space="0" w:color="auto"/>
              <w:left w:val="single" w:sz="4" w:space="0" w:color="auto"/>
              <w:bottom w:val="single" w:sz="4" w:space="0" w:color="auto"/>
              <w:right w:val="single" w:sz="4" w:space="0" w:color="000000"/>
            </w:tcBorders>
            <w:shd w:val="clear" w:color="auto" w:fill="FDECA1" w:themeFill="accent5" w:themeFillTint="66"/>
            <w:vAlign w:val="center"/>
            <w:hideMark/>
          </w:tcPr>
          <w:p w14:paraId="60C24722" w14:textId="77777777" w:rsidR="008C20A5" w:rsidRPr="00A001B4" w:rsidRDefault="008C20A5" w:rsidP="00F83389">
            <w:r w:rsidRPr="00A001B4">
              <w:t xml:space="preserve">Nivelul </w:t>
            </w:r>
            <w:proofErr w:type="spellStart"/>
            <w:r w:rsidRPr="00A001B4">
              <w:t>probabilitatii</w:t>
            </w:r>
            <w:proofErr w:type="spellEnd"/>
          </w:p>
        </w:tc>
      </w:tr>
      <w:tr w:rsidR="008C20A5" w:rsidRPr="00A001B4" w14:paraId="1DE570C9" w14:textId="77777777" w:rsidTr="00F83389">
        <w:trPr>
          <w:trHeight w:val="260"/>
          <w:jc w:val="center"/>
        </w:trPr>
        <w:tc>
          <w:tcPr>
            <w:tcW w:w="2340" w:type="dxa"/>
            <w:tcBorders>
              <w:top w:val="nil"/>
              <w:left w:val="single" w:sz="4" w:space="0" w:color="auto"/>
              <w:bottom w:val="single" w:sz="4" w:space="0" w:color="auto"/>
              <w:right w:val="single" w:sz="4" w:space="0" w:color="auto"/>
            </w:tcBorders>
            <w:shd w:val="clear" w:color="auto" w:fill="FDECA1" w:themeFill="accent5" w:themeFillTint="66"/>
            <w:vAlign w:val="center"/>
            <w:hideMark/>
          </w:tcPr>
          <w:p w14:paraId="7EA4427D" w14:textId="77777777" w:rsidR="008C20A5" w:rsidRPr="00A001B4" w:rsidRDefault="008C20A5" w:rsidP="00F83389">
            <w:r w:rsidRPr="00A001B4">
              <w:t>Aproape sigur</w:t>
            </w:r>
          </w:p>
        </w:tc>
        <w:tc>
          <w:tcPr>
            <w:tcW w:w="1097" w:type="dxa"/>
            <w:tcBorders>
              <w:top w:val="nil"/>
              <w:left w:val="nil"/>
              <w:bottom w:val="single" w:sz="4" w:space="0" w:color="auto"/>
              <w:right w:val="single" w:sz="4" w:space="0" w:color="auto"/>
            </w:tcBorders>
            <w:shd w:val="clear" w:color="auto" w:fill="FDECA1" w:themeFill="accent5" w:themeFillTint="66"/>
            <w:vAlign w:val="center"/>
            <w:hideMark/>
          </w:tcPr>
          <w:p w14:paraId="7E97BAC7" w14:textId="77777777" w:rsidR="008C20A5" w:rsidRPr="00A001B4" w:rsidRDefault="008C20A5" w:rsidP="00F83389">
            <w:r w:rsidRPr="00A001B4">
              <w:t>0.9</w:t>
            </w:r>
          </w:p>
        </w:tc>
      </w:tr>
      <w:tr w:rsidR="008C20A5" w:rsidRPr="00A001B4" w14:paraId="76023539" w14:textId="77777777" w:rsidTr="00F83389">
        <w:trPr>
          <w:trHeight w:val="242"/>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062498AE" w14:textId="77777777" w:rsidR="008C20A5" w:rsidRPr="00A001B4" w:rsidRDefault="008C20A5" w:rsidP="00F83389">
            <w:r w:rsidRPr="00A001B4">
              <w:t>Foarte probabil</w:t>
            </w:r>
          </w:p>
        </w:tc>
        <w:tc>
          <w:tcPr>
            <w:tcW w:w="1097" w:type="dxa"/>
            <w:tcBorders>
              <w:top w:val="nil"/>
              <w:left w:val="nil"/>
              <w:bottom w:val="single" w:sz="4" w:space="0" w:color="auto"/>
              <w:right w:val="single" w:sz="4" w:space="0" w:color="auto"/>
            </w:tcBorders>
            <w:vAlign w:val="center"/>
            <w:hideMark/>
          </w:tcPr>
          <w:p w14:paraId="4501ED87" w14:textId="77777777" w:rsidR="008C20A5" w:rsidRPr="00A001B4" w:rsidRDefault="008C20A5" w:rsidP="00F83389">
            <w:r w:rsidRPr="00A001B4">
              <w:t>0.7</w:t>
            </w:r>
          </w:p>
        </w:tc>
      </w:tr>
      <w:tr w:rsidR="008C20A5" w:rsidRPr="00A001B4" w14:paraId="048D64E4"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4DC0BC19" w14:textId="77777777" w:rsidR="008C20A5" w:rsidRPr="00A001B4" w:rsidRDefault="008C20A5" w:rsidP="00F83389">
            <w:r w:rsidRPr="00A001B4">
              <w:t>Probabil</w:t>
            </w:r>
          </w:p>
        </w:tc>
        <w:tc>
          <w:tcPr>
            <w:tcW w:w="1097" w:type="dxa"/>
            <w:tcBorders>
              <w:top w:val="nil"/>
              <w:left w:val="nil"/>
              <w:bottom w:val="single" w:sz="4" w:space="0" w:color="auto"/>
              <w:right w:val="single" w:sz="4" w:space="0" w:color="auto"/>
            </w:tcBorders>
            <w:vAlign w:val="center"/>
            <w:hideMark/>
          </w:tcPr>
          <w:p w14:paraId="75FCF69A" w14:textId="77777777" w:rsidR="008C20A5" w:rsidRPr="00A001B4" w:rsidRDefault="008C20A5" w:rsidP="00F83389">
            <w:r w:rsidRPr="00A001B4">
              <w:t>0.5</w:t>
            </w:r>
          </w:p>
        </w:tc>
      </w:tr>
      <w:tr w:rsidR="008C20A5" w:rsidRPr="00A001B4" w14:paraId="6039863B" w14:textId="77777777" w:rsidTr="00F83389">
        <w:trPr>
          <w:trHeight w:val="179"/>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3F642484" w14:textId="77777777" w:rsidR="008C20A5" w:rsidRPr="00A001B4" w:rsidRDefault="008C20A5" w:rsidP="00F83389">
            <w:r w:rsidRPr="00A001B4">
              <w:t>Putin probabil</w:t>
            </w:r>
          </w:p>
        </w:tc>
        <w:tc>
          <w:tcPr>
            <w:tcW w:w="1097" w:type="dxa"/>
            <w:tcBorders>
              <w:top w:val="nil"/>
              <w:left w:val="nil"/>
              <w:bottom w:val="single" w:sz="4" w:space="0" w:color="auto"/>
              <w:right w:val="single" w:sz="4" w:space="0" w:color="auto"/>
            </w:tcBorders>
            <w:vAlign w:val="center"/>
            <w:hideMark/>
          </w:tcPr>
          <w:p w14:paraId="7FD9C3CD" w14:textId="77777777" w:rsidR="008C20A5" w:rsidRPr="00A001B4" w:rsidRDefault="008C20A5" w:rsidP="00F83389">
            <w:r w:rsidRPr="00A001B4">
              <w:t>0.3</w:t>
            </w:r>
          </w:p>
        </w:tc>
      </w:tr>
      <w:tr w:rsidR="008C20A5" w:rsidRPr="00A001B4" w14:paraId="05DA2253"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9DF81E4" w14:textId="77777777" w:rsidR="008C20A5" w:rsidRPr="00A001B4" w:rsidRDefault="008C20A5" w:rsidP="00F83389">
            <w:r w:rsidRPr="00A001B4">
              <w:t>Improbabil</w:t>
            </w:r>
          </w:p>
        </w:tc>
        <w:tc>
          <w:tcPr>
            <w:tcW w:w="1097" w:type="dxa"/>
            <w:tcBorders>
              <w:top w:val="nil"/>
              <w:left w:val="nil"/>
              <w:bottom w:val="single" w:sz="4" w:space="0" w:color="auto"/>
              <w:right w:val="single" w:sz="4" w:space="0" w:color="auto"/>
            </w:tcBorders>
            <w:vAlign w:val="center"/>
            <w:hideMark/>
          </w:tcPr>
          <w:p w14:paraId="2E86D65B" w14:textId="77777777" w:rsidR="008C20A5" w:rsidRPr="00A001B4" w:rsidRDefault="008C20A5" w:rsidP="00F83389">
            <w:r w:rsidRPr="00A001B4">
              <w:t>0.1</w:t>
            </w:r>
          </w:p>
        </w:tc>
      </w:tr>
    </w:tbl>
    <w:p w14:paraId="1C6385A6" w14:textId="77777777" w:rsidR="008C20A5" w:rsidRPr="00A001B4" w:rsidRDefault="008C20A5" w:rsidP="008C20A5">
      <w:bookmarkStart w:id="27" w:name="_Toc290390101"/>
      <w:bookmarkStart w:id="28" w:name="_Toc305415810"/>
      <w:bookmarkStart w:id="29" w:name="OLE_LINK5"/>
      <w:bookmarkStart w:id="30" w:name="OLE_LINK6"/>
    </w:p>
    <w:p w14:paraId="310AED53" w14:textId="77777777" w:rsidR="008C20A5" w:rsidRPr="00A001B4" w:rsidRDefault="008C20A5" w:rsidP="00812EF8">
      <w:pPr>
        <w:pStyle w:val="Heading1"/>
      </w:pPr>
      <w:r w:rsidRPr="00A001B4">
        <w:lastRenderedPageBreak/>
        <w:t>Matricea de probabilitate si impact</w:t>
      </w:r>
      <w:bookmarkEnd w:id="27"/>
      <w:bookmarkEnd w:id="28"/>
    </w:p>
    <w:p w14:paraId="0B3F4F97" w14:textId="77777777" w:rsidR="008C20A5" w:rsidRPr="00A001B4" w:rsidRDefault="008C20A5" w:rsidP="008C20A5">
      <w:r w:rsidRPr="00A001B4">
        <w:t xml:space="preserve">Riscurile sunt </w:t>
      </w:r>
      <w:proofErr w:type="spellStart"/>
      <w:r w:rsidRPr="00A001B4">
        <w:t>prioritizate</w:t>
      </w:r>
      <w:proofErr w:type="spellEnd"/>
      <w:r w:rsidRPr="00A001B4">
        <w:t xml:space="preserve"> in </w:t>
      </w:r>
      <w:proofErr w:type="spellStart"/>
      <w:r w:rsidRPr="00A001B4">
        <w:t>functie</w:t>
      </w:r>
      <w:proofErr w:type="spellEnd"/>
      <w:r w:rsidRPr="00A001B4">
        <w:t xml:space="preserve"> de </w:t>
      </w:r>
      <w:proofErr w:type="spellStart"/>
      <w:r w:rsidRPr="00A001B4">
        <w:t>implicarile</w:t>
      </w:r>
      <w:proofErr w:type="spellEnd"/>
      <w:r w:rsidRPr="00A001B4">
        <w:t xml:space="preserve"> </w:t>
      </w:r>
      <w:proofErr w:type="spellStart"/>
      <w:r w:rsidRPr="00A001B4">
        <w:t>potentiale</w:t>
      </w:r>
      <w:proofErr w:type="spellEnd"/>
      <w:r w:rsidRPr="00A001B4">
        <w:t xml:space="preserve"> generate de efectul asupra obiectivelor proiectului. O abordare tipica de </w:t>
      </w:r>
      <w:proofErr w:type="spellStart"/>
      <w:r w:rsidRPr="00A001B4">
        <w:t>prioritizare</w:t>
      </w:r>
      <w:proofErr w:type="spellEnd"/>
      <w:r w:rsidRPr="00A001B4">
        <w:t xml:space="preserve"> a riscurilor este utilizarea unei Matrice de probabilitate si impact. </w:t>
      </w:r>
      <w:proofErr w:type="spellStart"/>
      <w:r w:rsidRPr="00A001B4">
        <w:t>Combinatiile</w:t>
      </w:r>
      <w:proofErr w:type="spellEnd"/>
      <w:r w:rsidRPr="00A001B4">
        <w:t xml:space="preserve"> de probabilitate si impact specifice care conduc la clasificarea unui risc ca </w:t>
      </w:r>
      <w:proofErr w:type="spellStart"/>
      <w:r w:rsidRPr="00A001B4">
        <w:t>avand</w:t>
      </w:r>
      <w:proofErr w:type="spellEnd"/>
      <w:r w:rsidRPr="00A001B4">
        <w:t xml:space="preserve"> o importanta „Mare”, „Moderata” sau „Mica”, </w:t>
      </w:r>
      <w:proofErr w:type="spellStart"/>
      <w:r w:rsidRPr="00A001B4">
        <w:t>alaturi</w:t>
      </w:r>
      <w:proofErr w:type="spellEnd"/>
      <w:r w:rsidRPr="00A001B4">
        <w:t xml:space="preserve"> de importanta </w:t>
      </w:r>
      <w:proofErr w:type="spellStart"/>
      <w:r w:rsidRPr="00A001B4">
        <w:t>corespunzatoare</w:t>
      </w:r>
      <w:proofErr w:type="spellEnd"/>
      <w:r w:rsidRPr="00A001B4">
        <w:t xml:space="preserve"> pentru planificarea </w:t>
      </w:r>
      <w:proofErr w:type="spellStart"/>
      <w:r w:rsidRPr="00A001B4">
        <w:t>raspunsurilor</w:t>
      </w:r>
      <w:proofErr w:type="spellEnd"/>
      <w:r w:rsidRPr="00A001B4">
        <w:t xml:space="preserve"> la risc, sunt stabilite de obicei de conducerea proiectului.</w:t>
      </w:r>
      <w:bookmarkEnd w:id="29"/>
      <w:bookmarkEnd w:id="30"/>
      <w:r w:rsidRPr="00A001B4">
        <w:t xml:space="preserve"> La stabilirea rangului riscurilor a fost utilizata matricea de mai jos:</w:t>
      </w:r>
    </w:p>
    <w:p w14:paraId="16DCFD72" w14:textId="77777777" w:rsidR="008C20A5" w:rsidRPr="00A001B4" w:rsidRDefault="008C20A5" w:rsidP="008C20A5"/>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753"/>
        <w:gridCol w:w="753"/>
        <w:gridCol w:w="753"/>
        <w:gridCol w:w="753"/>
        <w:gridCol w:w="753"/>
        <w:gridCol w:w="753"/>
        <w:gridCol w:w="753"/>
        <w:gridCol w:w="753"/>
        <w:gridCol w:w="753"/>
        <w:gridCol w:w="746"/>
      </w:tblGrid>
      <w:tr w:rsidR="008C20A5" w:rsidRPr="00A001B4" w14:paraId="5AEB7162" w14:textId="77777777" w:rsidTr="00F83389">
        <w:trPr>
          <w:trHeight w:val="330"/>
          <w:jc w:val="center"/>
        </w:trPr>
        <w:tc>
          <w:tcPr>
            <w:tcW w:w="994" w:type="pct"/>
            <w:shd w:val="clear" w:color="auto" w:fill="00B0F0"/>
            <w:noWrap/>
            <w:vAlign w:val="bottom"/>
            <w:hideMark/>
          </w:tcPr>
          <w:p w14:paraId="36F3AA9F" w14:textId="77777777" w:rsidR="008C20A5" w:rsidRPr="00A001B4" w:rsidRDefault="008C20A5" w:rsidP="00F83389">
            <w:r w:rsidRPr="00A001B4">
              <w:t>Probabilitate</w:t>
            </w:r>
          </w:p>
        </w:tc>
        <w:tc>
          <w:tcPr>
            <w:tcW w:w="2003" w:type="pct"/>
            <w:gridSpan w:val="5"/>
            <w:shd w:val="clear" w:color="auto" w:fill="00B0F0"/>
            <w:noWrap/>
            <w:vAlign w:val="bottom"/>
            <w:hideMark/>
          </w:tcPr>
          <w:p w14:paraId="3CE5760C" w14:textId="77777777" w:rsidR="008C20A5" w:rsidRPr="00A001B4" w:rsidRDefault="008C20A5" w:rsidP="00F83389">
            <w:proofErr w:type="spellStart"/>
            <w:r w:rsidRPr="00A001B4">
              <w:t>Amenintari</w:t>
            </w:r>
            <w:proofErr w:type="spellEnd"/>
          </w:p>
        </w:tc>
        <w:tc>
          <w:tcPr>
            <w:tcW w:w="2003" w:type="pct"/>
            <w:gridSpan w:val="5"/>
            <w:shd w:val="clear" w:color="auto" w:fill="00B0F0"/>
            <w:noWrap/>
            <w:vAlign w:val="bottom"/>
            <w:hideMark/>
          </w:tcPr>
          <w:p w14:paraId="49EE6D7F" w14:textId="77777777" w:rsidR="008C20A5" w:rsidRPr="00A001B4" w:rsidRDefault="008C20A5" w:rsidP="00F83389">
            <w:proofErr w:type="spellStart"/>
            <w:r w:rsidRPr="00A001B4">
              <w:t>Oportunitati</w:t>
            </w:r>
            <w:proofErr w:type="spellEnd"/>
          </w:p>
        </w:tc>
      </w:tr>
      <w:tr w:rsidR="008C20A5" w:rsidRPr="00A001B4" w14:paraId="5AE595EC" w14:textId="77777777" w:rsidTr="00F83389">
        <w:trPr>
          <w:trHeight w:val="315"/>
          <w:jc w:val="center"/>
        </w:trPr>
        <w:tc>
          <w:tcPr>
            <w:tcW w:w="994" w:type="pct"/>
            <w:shd w:val="clear" w:color="auto" w:fill="00B0F0"/>
            <w:noWrap/>
            <w:vAlign w:val="bottom"/>
            <w:hideMark/>
          </w:tcPr>
          <w:p w14:paraId="1569AB0C" w14:textId="77777777" w:rsidR="008C20A5" w:rsidRPr="00A001B4" w:rsidRDefault="008C20A5" w:rsidP="00F83389">
            <w:r w:rsidRPr="00A001B4">
              <w:t>0.90</w:t>
            </w:r>
          </w:p>
        </w:tc>
        <w:tc>
          <w:tcPr>
            <w:tcW w:w="401" w:type="pct"/>
            <w:shd w:val="clear" w:color="auto" w:fill="00B050"/>
            <w:noWrap/>
            <w:vAlign w:val="bottom"/>
            <w:hideMark/>
          </w:tcPr>
          <w:p w14:paraId="11D3BB29" w14:textId="77777777" w:rsidR="008C20A5" w:rsidRPr="00A001B4" w:rsidRDefault="008C20A5" w:rsidP="00F83389">
            <w:r w:rsidRPr="00A001B4">
              <w:t>0.05</w:t>
            </w:r>
          </w:p>
        </w:tc>
        <w:tc>
          <w:tcPr>
            <w:tcW w:w="401" w:type="pct"/>
            <w:shd w:val="clear" w:color="auto" w:fill="FF9900"/>
            <w:noWrap/>
            <w:vAlign w:val="bottom"/>
            <w:hideMark/>
          </w:tcPr>
          <w:p w14:paraId="02BFD888" w14:textId="77777777" w:rsidR="008C20A5" w:rsidRPr="00A001B4" w:rsidRDefault="008C20A5" w:rsidP="00F83389">
            <w:r w:rsidRPr="00A001B4">
              <w:t>0.09</w:t>
            </w:r>
          </w:p>
        </w:tc>
        <w:tc>
          <w:tcPr>
            <w:tcW w:w="401" w:type="pct"/>
            <w:shd w:val="clear" w:color="auto" w:fill="DF0B10"/>
            <w:noWrap/>
            <w:vAlign w:val="bottom"/>
            <w:hideMark/>
          </w:tcPr>
          <w:p w14:paraId="14E29B92" w14:textId="77777777" w:rsidR="008C20A5" w:rsidRPr="00A001B4" w:rsidRDefault="008C20A5" w:rsidP="00F83389">
            <w:r w:rsidRPr="00A001B4">
              <w:t>0.18</w:t>
            </w:r>
          </w:p>
        </w:tc>
        <w:tc>
          <w:tcPr>
            <w:tcW w:w="401" w:type="pct"/>
            <w:shd w:val="clear" w:color="auto" w:fill="DF0B10"/>
            <w:noWrap/>
            <w:vAlign w:val="bottom"/>
            <w:hideMark/>
          </w:tcPr>
          <w:p w14:paraId="5476F26D" w14:textId="77777777" w:rsidR="008C20A5" w:rsidRPr="00A001B4" w:rsidRDefault="008C20A5" w:rsidP="00F83389">
            <w:r w:rsidRPr="00A001B4">
              <w:t>0.36</w:t>
            </w:r>
          </w:p>
        </w:tc>
        <w:tc>
          <w:tcPr>
            <w:tcW w:w="401" w:type="pct"/>
            <w:shd w:val="clear" w:color="auto" w:fill="DF0B10"/>
            <w:noWrap/>
            <w:vAlign w:val="bottom"/>
            <w:hideMark/>
          </w:tcPr>
          <w:p w14:paraId="723F2DE4" w14:textId="77777777" w:rsidR="008C20A5" w:rsidRPr="00A001B4" w:rsidRDefault="008C20A5" w:rsidP="00F83389">
            <w:r w:rsidRPr="00A001B4">
              <w:t>0.72</w:t>
            </w:r>
          </w:p>
        </w:tc>
        <w:tc>
          <w:tcPr>
            <w:tcW w:w="401" w:type="pct"/>
            <w:shd w:val="clear" w:color="auto" w:fill="DF0B10"/>
            <w:noWrap/>
            <w:vAlign w:val="bottom"/>
            <w:hideMark/>
          </w:tcPr>
          <w:p w14:paraId="7CD06C0D" w14:textId="77777777" w:rsidR="008C20A5" w:rsidRPr="00A001B4" w:rsidRDefault="008C20A5" w:rsidP="00F83389">
            <w:r w:rsidRPr="00A001B4">
              <w:t>0.72</w:t>
            </w:r>
          </w:p>
        </w:tc>
        <w:tc>
          <w:tcPr>
            <w:tcW w:w="401" w:type="pct"/>
            <w:shd w:val="clear" w:color="auto" w:fill="DF0B10"/>
            <w:noWrap/>
            <w:vAlign w:val="bottom"/>
            <w:hideMark/>
          </w:tcPr>
          <w:p w14:paraId="62CE2209" w14:textId="77777777" w:rsidR="008C20A5" w:rsidRPr="00A001B4" w:rsidRDefault="008C20A5" w:rsidP="00F83389">
            <w:r w:rsidRPr="00A001B4">
              <w:t>0.36</w:t>
            </w:r>
          </w:p>
        </w:tc>
        <w:tc>
          <w:tcPr>
            <w:tcW w:w="401" w:type="pct"/>
            <w:shd w:val="clear" w:color="auto" w:fill="DF0B10"/>
            <w:noWrap/>
            <w:vAlign w:val="bottom"/>
            <w:hideMark/>
          </w:tcPr>
          <w:p w14:paraId="18FCA217" w14:textId="77777777" w:rsidR="008C20A5" w:rsidRPr="00A001B4" w:rsidRDefault="008C20A5" w:rsidP="00F83389">
            <w:r w:rsidRPr="00A001B4">
              <w:t>0.18</w:t>
            </w:r>
          </w:p>
        </w:tc>
        <w:tc>
          <w:tcPr>
            <w:tcW w:w="401" w:type="pct"/>
            <w:shd w:val="clear" w:color="auto" w:fill="FF9900"/>
            <w:noWrap/>
            <w:vAlign w:val="bottom"/>
            <w:hideMark/>
          </w:tcPr>
          <w:p w14:paraId="2EE318A2" w14:textId="77777777" w:rsidR="008C20A5" w:rsidRPr="00A001B4" w:rsidRDefault="008C20A5" w:rsidP="00F83389">
            <w:r w:rsidRPr="00A001B4">
              <w:t>0.09</w:t>
            </w:r>
          </w:p>
        </w:tc>
        <w:tc>
          <w:tcPr>
            <w:tcW w:w="401" w:type="pct"/>
            <w:shd w:val="clear" w:color="auto" w:fill="00B050"/>
            <w:noWrap/>
            <w:vAlign w:val="bottom"/>
            <w:hideMark/>
          </w:tcPr>
          <w:p w14:paraId="5934D53E" w14:textId="77777777" w:rsidR="008C20A5" w:rsidRPr="00A001B4" w:rsidRDefault="008C20A5" w:rsidP="00F83389">
            <w:r w:rsidRPr="00A001B4">
              <w:t>0.05</w:t>
            </w:r>
          </w:p>
        </w:tc>
      </w:tr>
      <w:tr w:rsidR="008C20A5" w:rsidRPr="00A001B4" w14:paraId="104DA6C4" w14:textId="77777777" w:rsidTr="00F83389">
        <w:trPr>
          <w:trHeight w:val="315"/>
          <w:jc w:val="center"/>
        </w:trPr>
        <w:tc>
          <w:tcPr>
            <w:tcW w:w="994" w:type="pct"/>
            <w:shd w:val="clear" w:color="auto" w:fill="00B0F0"/>
            <w:noWrap/>
            <w:vAlign w:val="bottom"/>
            <w:hideMark/>
          </w:tcPr>
          <w:p w14:paraId="34B555E1" w14:textId="77777777" w:rsidR="008C20A5" w:rsidRPr="00A001B4" w:rsidRDefault="008C20A5" w:rsidP="00F83389">
            <w:r w:rsidRPr="00A001B4">
              <w:t>0.70</w:t>
            </w:r>
          </w:p>
        </w:tc>
        <w:tc>
          <w:tcPr>
            <w:tcW w:w="401" w:type="pct"/>
            <w:shd w:val="clear" w:color="auto" w:fill="00B050"/>
            <w:noWrap/>
            <w:vAlign w:val="bottom"/>
            <w:hideMark/>
          </w:tcPr>
          <w:p w14:paraId="2BAC55BB" w14:textId="77777777" w:rsidR="008C20A5" w:rsidRPr="00A001B4" w:rsidRDefault="008C20A5" w:rsidP="00F83389">
            <w:r w:rsidRPr="00A001B4">
              <w:t>0.04</w:t>
            </w:r>
          </w:p>
        </w:tc>
        <w:tc>
          <w:tcPr>
            <w:tcW w:w="401" w:type="pct"/>
            <w:shd w:val="clear" w:color="auto" w:fill="FF9900"/>
            <w:noWrap/>
            <w:vAlign w:val="bottom"/>
            <w:hideMark/>
          </w:tcPr>
          <w:p w14:paraId="0D61BB3B" w14:textId="77777777" w:rsidR="008C20A5" w:rsidRPr="00A001B4" w:rsidRDefault="008C20A5" w:rsidP="00F83389">
            <w:r w:rsidRPr="00A001B4">
              <w:t>0.07</w:t>
            </w:r>
          </w:p>
        </w:tc>
        <w:tc>
          <w:tcPr>
            <w:tcW w:w="401" w:type="pct"/>
            <w:shd w:val="clear" w:color="auto" w:fill="FF9900"/>
            <w:noWrap/>
            <w:vAlign w:val="bottom"/>
            <w:hideMark/>
          </w:tcPr>
          <w:p w14:paraId="7958872B" w14:textId="77777777" w:rsidR="008C20A5" w:rsidRPr="00A001B4" w:rsidRDefault="008C20A5" w:rsidP="00F83389">
            <w:r w:rsidRPr="00A001B4">
              <w:t>0.14</w:t>
            </w:r>
          </w:p>
        </w:tc>
        <w:tc>
          <w:tcPr>
            <w:tcW w:w="401" w:type="pct"/>
            <w:shd w:val="clear" w:color="auto" w:fill="DF0B10"/>
            <w:noWrap/>
            <w:vAlign w:val="bottom"/>
            <w:hideMark/>
          </w:tcPr>
          <w:p w14:paraId="54467A6D" w14:textId="77777777" w:rsidR="008C20A5" w:rsidRPr="00A001B4" w:rsidRDefault="008C20A5" w:rsidP="00F83389">
            <w:r w:rsidRPr="00A001B4">
              <w:t>0.28</w:t>
            </w:r>
          </w:p>
        </w:tc>
        <w:tc>
          <w:tcPr>
            <w:tcW w:w="401" w:type="pct"/>
            <w:shd w:val="clear" w:color="auto" w:fill="DF0B10"/>
            <w:noWrap/>
            <w:vAlign w:val="bottom"/>
            <w:hideMark/>
          </w:tcPr>
          <w:p w14:paraId="2ED3808A" w14:textId="77777777" w:rsidR="008C20A5" w:rsidRPr="00A001B4" w:rsidRDefault="008C20A5" w:rsidP="00F83389">
            <w:r w:rsidRPr="00A001B4">
              <w:t>0.56</w:t>
            </w:r>
          </w:p>
        </w:tc>
        <w:tc>
          <w:tcPr>
            <w:tcW w:w="401" w:type="pct"/>
            <w:shd w:val="clear" w:color="auto" w:fill="DF0B10"/>
            <w:noWrap/>
            <w:vAlign w:val="bottom"/>
            <w:hideMark/>
          </w:tcPr>
          <w:p w14:paraId="02F6F8EA" w14:textId="77777777" w:rsidR="008C20A5" w:rsidRPr="00A001B4" w:rsidRDefault="008C20A5" w:rsidP="00F83389">
            <w:r w:rsidRPr="00A001B4">
              <w:t>0.56</w:t>
            </w:r>
          </w:p>
        </w:tc>
        <w:tc>
          <w:tcPr>
            <w:tcW w:w="401" w:type="pct"/>
            <w:shd w:val="clear" w:color="auto" w:fill="DF0B10"/>
            <w:noWrap/>
            <w:vAlign w:val="bottom"/>
            <w:hideMark/>
          </w:tcPr>
          <w:p w14:paraId="57B7E71F" w14:textId="77777777" w:rsidR="008C20A5" w:rsidRPr="00A001B4" w:rsidRDefault="008C20A5" w:rsidP="00F83389">
            <w:r w:rsidRPr="00A001B4">
              <w:t>0.28</w:t>
            </w:r>
          </w:p>
        </w:tc>
        <w:tc>
          <w:tcPr>
            <w:tcW w:w="401" w:type="pct"/>
            <w:shd w:val="clear" w:color="auto" w:fill="FF9900"/>
            <w:noWrap/>
            <w:vAlign w:val="bottom"/>
            <w:hideMark/>
          </w:tcPr>
          <w:p w14:paraId="452A805B" w14:textId="77777777" w:rsidR="008C20A5" w:rsidRPr="00A001B4" w:rsidRDefault="008C20A5" w:rsidP="00F83389">
            <w:r w:rsidRPr="00A001B4">
              <w:t>0.14</w:t>
            </w:r>
          </w:p>
        </w:tc>
        <w:tc>
          <w:tcPr>
            <w:tcW w:w="401" w:type="pct"/>
            <w:shd w:val="clear" w:color="auto" w:fill="FF9900"/>
            <w:noWrap/>
            <w:vAlign w:val="bottom"/>
            <w:hideMark/>
          </w:tcPr>
          <w:p w14:paraId="0A8B09B7" w14:textId="77777777" w:rsidR="008C20A5" w:rsidRPr="00A001B4" w:rsidRDefault="008C20A5" w:rsidP="00F83389">
            <w:r w:rsidRPr="00A001B4">
              <w:t>0.07</w:t>
            </w:r>
          </w:p>
        </w:tc>
        <w:tc>
          <w:tcPr>
            <w:tcW w:w="401" w:type="pct"/>
            <w:shd w:val="clear" w:color="auto" w:fill="00B050"/>
            <w:noWrap/>
            <w:vAlign w:val="bottom"/>
            <w:hideMark/>
          </w:tcPr>
          <w:p w14:paraId="13005F1D" w14:textId="77777777" w:rsidR="008C20A5" w:rsidRPr="00A001B4" w:rsidRDefault="008C20A5" w:rsidP="00F83389">
            <w:r w:rsidRPr="00A001B4">
              <w:t>0.04</w:t>
            </w:r>
          </w:p>
        </w:tc>
      </w:tr>
      <w:tr w:rsidR="008C20A5" w:rsidRPr="00A001B4" w14:paraId="56E5B14C" w14:textId="77777777" w:rsidTr="00F83389">
        <w:trPr>
          <w:trHeight w:val="315"/>
          <w:jc w:val="center"/>
        </w:trPr>
        <w:tc>
          <w:tcPr>
            <w:tcW w:w="994" w:type="pct"/>
            <w:shd w:val="clear" w:color="auto" w:fill="00B0F0"/>
            <w:noWrap/>
            <w:vAlign w:val="bottom"/>
            <w:hideMark/>
          </w:tcPr>
          <w:p w14:paraId="0E036EC5" w14:textId="77777777" w:rsidR="008C20A5" w:rsidRPr="00A001B4" w:rsidRDefault="008C20A5" w:rsidP="00F83389">
            <w:r w:rsidRPr="00A001B4">
              <w:t>0.50</w:t>
            </w:r>
          </w:p>
        </w:tc>
        <w:tc>
          <w:tcPr>
            <w:tcW w:w="401" w:type="pct"/>
            <w:shd w:val="clear" w:color="auto" w:fill="00B050"/>
            <w:noWrap/>
            <w:vAlign w:val="bottom"/>
            <w:hideMark/>
          </w:tcPr>
          <w:p w14:paraId="34BD2C92" w14:textId="77777777" w:rsidR="008C20A5" w:rsidRPr="00A001B4" w:rsidRDefault="008C20A5" w:rsidP="00F83389">
            <w:r w:rsidRPr="00A001B4">
              <w:t>0.03</w:t>
            </w:r>
          </w:p>
        </w:tc>
        <w:tc>
          <w:tcPr>
            <w:tcW w:w="401" w:type="pct"/>
            <w:shd w:val="clear" w:color="auto" w:fill="00B050"/>
            <w:noWrap/>
            <w:vAlign w:val="bottom"/>
            <w:hideMark/>
          </w:tcPr>
          <w:p w14:paraId="5863AEEF" w14:textId="77777777" w:rsidR="008C20A5" w:rsidRPr="00A001B4" w:rsidRDefault="008C20A5" w:rsidP="00F83389">
            <w:r w:rsidRPr="00A001B4">
              <w:t>0.05</w:t>
            </w:r>
          </w:p>
        </w:tc>
        <w:tc>
          <w:tcPr>
            <w:tcW w:w="401" w:type="pct"/>
            <w:shd w:val="clear" w:color="auto" w:fill="FF9900"/>
            <w:noWrap/>
            <w:vAlign w:val="bottom"/>
            <w:hideMark/>
          </w:tcPr>
          <w:p w14:paraId="033AF51F" w14:textId="77777777" w:rsidR="008C20A5" w:rsidRPr="00A001B4" w:rsidRDefault="008C20A5" w:rsidP="00F83389">
            <w:r w:rsidRPr="00A001B4">
              <w:t>0.10</w:t>
            </w:r>
          </w:p>
        </w:tc>
        <w:tc>
          <w:tcPr>
            <w:tcW w:w="401" w:type="pct"/>
            <w:shd w:val="clear" w:color="auto" w:fill="DF0B10"/>
            <w:noWrap/>
            <w:vAlign w:val="bottom"/>
            <w:hideMark/>
          </w:tcPr>
          <w:p w14:paraId="07DA6821" w14:textId="77777777" w:rsidR="008C20A5" w:rsidRPr="00A001B4" w:rsidRDefault="008C20A5" w:rsidP="00F83389">
            <w:r w:rsidRPr="00A001B4">
              <w:t>0.20</w:t>
            </w:r>
          </w:p>
        </w:tc>
        <w:tc>
          <w:tcPr>
            <w:tcW w:w="401" w:type="pct"/>
            <w:shd w:val="clear" w:color="auto" w:fill="DF0B10"/>
            <w:noWrap/>
            <w:vAlign w:val="bottom"/>
            <w:hideMark/>
          </w:tcPr>
          <w:p w14:paraId="60D96081" w14:textId="77777777" w:rsidR="008C20A5" w:rsidRPr="00A001B4" w:rsidRDefault="008C20A5" w:rsidP="00F83389">
            <w:r w:rsidRPr="00A001B4">
              <w:t>0.40</w:t>
            </w:r>
          </w:p>
        </w:tc>
        <w:tc>
          <w:tcPr>
            <w:tcW w:w="401" w:type="pct"/>
            <w:shd w:val="clear" w:color="auto" w:fill="DF0B10"/>
            <w:noWrap/>
            <w:vAlign w:val="bottom"/>
            <w:hideMark/>
          </w:tcPr>
          <w:p w14:paraId="0E580D46" w14:textId="77777777" w:rsidR="008C20A5" w:rsidRPr="00A001B4" w:rsidRDefault="008C20A5" w:rsidP="00F83389">
            <w:r w:rsidRPr="00A001B4">
              <w:t>0.40</w:t>
            </w:r>
          </w:p>
        </w:tc>
        <w:tc>
          <w:tcPr>
            <w:tcW w:w="401" w:type="pct"/>
            <w:shd w:val="clear" w:color="auto" w:fill="DF0B10"/>
            <w:noWrap/>
            <w:vAlign w:val="bottom"/>
            <w:hideMark/>
          </w:tcPr>
          <w:p w14:paraId="6301E782" w14:textId="77777777" w:rsidR="008C20A5" w:rsidRPr="00A001B4" w:rsidRDefault="008C20A5" w:rsidP="00F83389">
            <w:r w:rsidRPr="00A001B4">
              <w:t>0.20</w:t>
            </w:r>
          </w:p>
        </w:tc>
        <w:tc>
          <w:tcPr>
            <w:tcW w:w="401" w:type="pct"/>
            <w:shd w:val="clear" w:color="auto" w:fill="FF9900"/>
            <w:noWrap/>
            <w:vAlign w:val="bottom"/>
            <w:hideMark/>
          </w:tcPr>
          <w:p w14:paraId="5B1B3F17" w14:textId="77777777" w:rsidR="008C20A5" w:rsidRPr="00A001B4" w:rsidRDefault="008C20A5" w:rsidP="00F83389">
            <w:r w:rsidRPr="00A001B4">
              <w:t>0.10</w:t>
            </w:r>
          </w:p>
        </w:tc>
        <w:tc>
          <w:tcPr>
            <w:tcW w:w="401" w:type="pct"/>
            <w:shd w:val="clear" w:color="auto" w:fill="00B050"/>
            <w:noWrap/>
            <w:vAlign w:val="bottom"/>
            <w:hideMark/>
          </w:tcPr>
          <w:p w14:paraId="3F503F87" w14:textId="77777777" w:rsidR="008C20A5" w:rsidRPr="00A001B4" w:rsidRDefault="008C20A5" w:rsidP="00F83389">
            <w:r w:rsidRPr="00A001B4">
              <w:t>0.05</w:t>
            </w:r>
          </w:p>
        </w:tc>
        <w:tc>
          <w:tcPr>
            <w:tcW w:w="401" w:type="pct"/>
            <w:shd w:val="clear" w:color="auto" w:fill="00B050"/>
            <w:noWrap/>
            <w:vAlign w:val="bottom"/>
            <w:hideMark/>
          </w:tcPr>
          <w:p w14:paraId="04A206A6" w14:textId="77777777" w:rsidR="008C20A5" w:rsidRPr="00A001B4" w:rsidRDefault="008C20A5" w:rsidP="00F83389">
            <w:r w:rsidRPr="00A001B4">
              <w:t>0.03</w:t>
            </w:r>
          </w:p>
        </w:tc>
      </w:tr>
      <w:tr w:rsidR="008C20A5" w:rsidRPr="00A001B4" w14:paraId="2D07A9BD" w14:textId="77777777" w:rsidTr="00F83389">
        <w:trPr>
          <w:trHeight w:val="315"/>
          <w:jc w:val="center"/>
        </w:trPr>
        <w:tc>
          <w:tcPr>
            <w:tcW w:w="994" w:type="pct"/>
            <w:shd w:val="clear" w:color="auto" w:fill="00B0F0"/>
            <w:noWrap/>
            <w:vAlign w:val="bottom"/>
            <w:hideMark/>
          </w:tcPr>
          <w:p w14:paraId="44CF83C8" w14:textId="77777777" w:rsidR="008C20A5" w:rsidRPr="00A001B4" w:rsidRDefault="008C20A5" w:rsidP="00F83389">
            <w:r w:rsidRPr="00A001B4">
              <w:t>0.30</w:t>
            </w:r>
          </w:p>
        </w:tc>
        <w:tc>
          <w:tcPr>
            <w:tcW w:w="401" w:type="pct"/>
            <w:shd w:val="clear" w:color="auto" w:fill="00B050"/>
            <w:noWrap/>
            <w:vAlign w:val="bottom"/>
            <w:hideMark/>
          </w:tcPr>
          <w:p w14:paraId="67FF5AF5" w14:textId="77777777" w:rsidR="008C20A5" w:rsidRPr="00A001B4" w:rsidRDefault="008C20A5" w:rsidP="00F83389">
            <w:r w:rsidRPr="00A001B4">
              <w:t>0.02</w:t>
            </w:r>
          </w:p>
        </w:tc>
        <w:tc>
          <w:tcPr>
            <w:tcW w:w="401" w:type="pct"/>
            <w:shd w:val="clear" w:color="auto" w:fill="00B050"/>
            <w:noWrap/>
            <w:vAlign w:val="bottom"/>
            <w:hideMark/>
          </w:tcPr>
          <w:p w14:paraId="4A5157E6" w14:textId="77777777" w:rsidR="008C20A5" w:rsidRPr="00A001B4" w:rsidRDefault="008C20A5" w:rsidP="00F83389">
            <w:r w:rsidRPr="00A001B4">
              <w:t>0.03</w:t>
            </w:r>
          </w:p>
        </w:tc>
        <w:tc>
          <w:tcPr>
            <w:tcW w:w="401" w:type="pct"/>
            <w:shd w:val="clear" w:color="auto" w:fill="FF9900"/>
            <w:noWrap/>
            <w:vAlign w:val="bottom"/>
            <w:hideMark/>
          </w:tcPr>
          <w:p w14:paraId="2DA5E5CD" w14:textId="77777777" w:rsidR="008C20A5" w:rsidRPr="00A001B4" w:rsidRDefault="008C20A5" w:rsidP="00F83389">
            <w:r w:rsidRPr="00A001B4">
              <w:t>0.06</w:t>
            </w:r>
          </w:p>
        </w:tc>
        <w:tc>
          <w:tcPr>
            <w:tcW w:w="401" w:type="pct"/>
            <w:shd w:val="clear" w:color="auto" w:fill="FF9900"/>
            <w:noWrap/>
            <w:vAlign w:val="bottom"/>
            <w:hideMark/>
          </w:tcPr>
          <w:p w14:paraId="506DBBBE" w14:textId="77777777" w:rsidR="008C20A5" w:rsidRPr="00A001B4" w:rsidRDefault="008C20A5" w:rsidP="00F83389">
            <w:r w:rsidRPr="00A001B4">
              <w:t>0.12</w:t>
            </w:r>
          </w:p>
        </w:tc>
        <w:tc>
          <w:tcPr>
            <w:tcW w:w="401" w:type="pct"/>
            <w:shd w:val="clear" w:color="auto" w:fill="DF0B10"/>
            <w:noWrap/>
            <w:vAlign w:val="bottom"/>
            <w:hideMark/>
          </w:tcPr>
          <w:p w14:paraId="1CC852CC" w14:textId="77777777" w:rsidR="008C20A5" w:rsidRPr="00A001B4" w:rsidRDefault="008C20A5" w:rsidP="00F83389">
            <w:r w:rsidRPr="00A001B4">
              <w:t>0.24</w:t>
            </w:r>
          </w:p>
        </w:tc>
        <w:tc>
          <w:tcPr>
            <w:tcW w:w="401" w:type="pct"/>
            <w:shd w:val="clear" w:color="auto" w:fill="DF0B10"/>
            <w:noWrap/>
            <w:vAlign w:val="bottom"/>
            <w:hideMark/>
          </w:tcPr>
          <w:p w14:paraId="4C1D2FBB" w14:textId="77777777" w:rsidR="008C20A5" w:rsidRPr="00A001B4" w:rsidRDefault="008C20A5" w:rsidP="00F83389">
            <w:r w:rsidRPr="00A001B4">
              <w:t>0.24</w:t>
            </w:r>
          </w:p>
        </w:tc>
        <w:tc>
          <w:tcPr>
            <w:tcW w:w="401" w:type="pct"/>
            <w:shd w:val="clear" w:color="auto" w:fill="FF9900"/>
            <w:noWrap/>
            <w:vAlign w:val="bottom"/>
            <w:hideMark/>
          </w:tcPr>
          <w:p w14:paraId="16BCE7B0" w14:textId="77777777" w:rsidR="008C20A5" w:rsidRPr="00A001B4" w:rsidRDefault="008C20A5" w:rsidP="00F83389">
            <w:r w:rsidRPr="00A001B4">
              <w:t>0.12</w:t>
            </w:r>
          </w:p>
        </w:tc>
        <w:tc>
          <w:tcPr>
            <w:tcW w:w="401" w:type="pct"/>
            <w:shd w:val="clear" w:color="auto" w:fill="FF9900"/>
            <w:noWrap/>
            <w:vAlign w:val="bottom"/>
            <w:hideMark/>
          </w:tcPr>
          <w:p w14:paraId="6810FABD" w14:textId="77777777" w:rsidR="008C20A5" w:rsidRPr="00A001B4" w:rsidRDefault="008C20A5" w:rsidP="00F83389">
            <w:r w:rsidRPr="00A001B4">
              <w:t>0.06</w:t>
            </w:r>
          </w:p>
        </w:tc>
        <w:tc>
          <w:tcPr>
            <w:tcW w:w="401" w:type="pct"/>
            <w:shd w:val="clear" w:color="auto" w:fill="00B050"/>
            <w:noWrap/>
            <w:vAlign w:val="bottom"/>
            <w:hideMark/>
          </w:tcPr>
          <w:p w14:paraId="6E702084" w14:textId="77777777" w:rsidR="008C20A5" w:rsidRPr="00A001B4" w:rsidRDefault="008C20A5" w:rsidP="00F83389">
            <w:r w:rsidRPr="00A001B4">
              <w:t>0.03</w:t>
            </w:r>
          </w:p>
        </w:tc>
        <w:tc>
          <w:tcPr>
            <w:tcW w:w="401" w:type="pct"/>
            <w:shd w:val="clear" w:color="auto" w:fill="00B050"/>
            <w:noWrap/>
            <w:vAlign w:val="bottom"/>
            <w:hideMark/>
          </w:tcPr>
          <w:p w14:paraId="5E9C4B75" w14:textId="77777777" w:rsidR="008C20A5" w:rsidRPr="00A001B4" w:rsidRDefault="008C20A5" w:rsidP="00F83389">
            <w:r w:rsidRPr="00A001B4">
              <w:t>0.02</w:t>
            </w:r>
          </w:p>
        </w:tc>
      </w:tr>
      <w:tr w:rsidR="008C20A5" w:rsidRPr="00A001B4" w14:paraId="63A9D415" w14:textId="77777777" w:rsidTr="00F83389">
        <w:trPr>
          <w:trHeight w:val="330"/>
          <w:jc w:val="center"/>
        </w:trPr>
        <w:tc>
          <w:tcPr>
            <w:tcW w:w="994" w:type="pct"/>
            <w:shd w:val="clear" w:color="auto" w:fill="00B0F0"/>
            <w:noWrap/>
            <w:vAlign w:val="bottom"/>
            <w:hideMark/>
          </w:tcPr>
          <w:p w14:paraId="1A077029" w14:textId="77777777" w:rsidR="008C20A5" w:rsidRPr="00A001B4" w:rsidRDefault="008C20A5" w:rsidP="00F83389">
            <w:r w:rsidRPr="00A001B4">
              <w:t>0.10</w:t>
            </w:r>
          </w:p>
        </w:tc>
        <w:tc>
          <w:tcPr>
            <w:tcW w:w="401" w:type="pct"/>
            <w:shd w:val="clear" w:color="auto" w:fill="00B050"/>
            <w:noWrap/>
            <w:vAlign w:val="bottom"/>
            <w:hideMark/>
          </w:tcPr>
          <w:p w14:paraId="2A6686B9" w14:textId="77777777" w:rsidR="008C20A5" w:rsidRPr="00A001B4" w:rsidRDefault="008C20A5" w:rsidP="00F83389">
            <w:r w:rsidRPr="00A001B4">
              <w:t>0.01</w:t>
            </w:r>
          </w:p>
        </w:tc>
        <w:tc>
          <w:tcPr>
            <w:tcW w:w="401" w:type="pct"/>
            <w:shd w:val="clear" w:color="auto" w:fill="00B050"/>
            <w:noWrap/>
            <w:vAlign w:val="bottom"/>
            <w:hideMark/>
          </w:tcPr>
          <w:p w14:paraId="3A4B3908" w14:textId="77777777" w:rsidR="008C20A5" w:rsidRPr="00A001B4" w:rsidRDefault="008C20A5" w:rsidP="00F83389">
            <w:r w:rsidRPr="00A001B4">
              <w:t>0.01</w:t>
            </w:r>
          </w:p>
        </w:tc>
        <w:tc>
          <w:tcPr>
            <w:tcW w:w="401" w:type="pct"/>
            <w:shd w:val="clear" w:color="auto" w:fill="00B050"/>
            <w:noWrap/>
            <w:vAlign w:val="bottom"/>
            <w:hideMark/>
          </w:tcPr>
          <w:p w14:paraId="72D7A8DE" w14:textId="77777777" w:rsidR="008C20A5" w:rsidRPr="00A001B4" w:rsidRDefault="008C20A5" w:rsidP="00F83389">
            <w:r w:rsidRPr="00A001B4">
              <w:t>0.02</w:t>
            </w:r>
          </w:p>
        </w:tc>
        <w:tc>
          <w:tcPr>
            <w:tcW w:w="401" w:type="pct"/>
            <w:shd w:val="clear" w:color="auto" w:fill="00B050"/>
            <w:noWrap/>
            <w:vAlign w:val="bottom"/>
            <w:hideMark/>
          </w:tcPr>
          <w:p w14:paraId="567638FE" w14:textId="77777777" w:rsidR="008C20A5" w:rsidRPr="00A001B4" w:rsidRDefault="008C20A5" w:rsidP="00F83389">
            <w:r w:rsidRPr="00A001B4">
              <w:t>0.04</w:t>
            </w:r>
          </w:p>
        </w:tc>
        <w:tc>
          <w:tcPr>
            <w:tcW w:w="401" w:type="pct"/>
            <w:shd w:val="clear" w:color="auto" w:fill="FF9900"/>
            <w:noWrap/>
            <w:vAlign w:val="bottom"/>
            <w:hideMark/>
          </w:tcPr>
          <w:p w14:paraId="10755B4B" w14:textId="77777777" w:rsidR="008C20A5" w:rsidRPr="00A001B4" w:rsidRDefault="008C20A5" w:rsidP="00F83389">
            <w:r w:rsidRPr="00A001B4">
              <w:t>0.08</w:t>
            </w:r>
          </w:p>
        </w:tc>
        <w:tc>
          <w:tcPr>
            <w:tcW w:w="401" w:type="pct"/>
            <w:shd w:val="clear" w:color="auto" w:fill="FF9900"/>
            <w:noWrap/>
            <w:vAlign w:val="bottom"/>
            <w:hideMark/>
          </w:tcPr>
          <w:p w14:paraId="013BF8C2" w14:textId="77777777" w:rsidR="008C20A5" w:rsidRPr="00A001B4" w:rsidRDefault="008C20A5" w:rsidP="00F83389">
            <w:r w:rsidRPr="00A001B4">
              <w:t>0.08</w:t>
            </w:r>
          </w:p>
        </w:tc>
        <w:tc>
          <w:tcPr>
            <w:tcW w:w="401" w:type="pct"/>
            <w:shd w:val="clear" w:color="auto" w:fill="00B050"/>
            <w:noWrap/>
            <w:vAlign w:val="bottom"/>
            <w:hideMark/>
          </w:tcPr>
          <w:p w14:paraId="74C2D9E7" w14:textId="77777777" w:rsidR="008C20A5" w:rsidRPr="00A001B4" w:rsidRDefault="008C20A5" w:rsidP="00F83389">
            <w:r w:rsidRPr="00A001B4">
              <w:t>0.04</w:t>
            </w:r>
          </w:p>
        </w:tc>
        <w:tc>
          <w:tcPr>
            <w:tcW w:w="401" w:type="pct"/>
            <w:shd w:val="clear" w:color="auto" w:fill="00B050"/>
            <w:noWrap/>
            <w:vAlign w:val="bottom"/>
            <w:hideMark/>
          </w:tcPr>
          <w:p w14:paraId="722E724B" w14:textId="77777777" w:rsidR="008C20A5" w:rsidRPr="00A001B4" w:rsidRDefault="008C20A5" w:rsidP="00F83389">
            <w:r w:rsidRPr="00A001B4">
              <w:t>0.02</w:t>
            </w:r>
          </w:p>
        </w:tc>
        <w:tc>
          <w:tcPr>
            <w:tcW w:w="401" w:type="pct"/>
            <w:shd w:val="clear" w:color="auto" w:fill="00B050"/>
            <w:noWrap/>
            <w:vAlign w:val="bottom"/>
            <w:hideMark/>
          </w:tcPr>
          <w:p w14:paraId="7AE3AAE4" w14:textId="77777777" w:rsidR="008C20A5" w:rsidRPr="00A001B4" w:rsidRDefault="008C20A5" w:rsidP="00F83389">
            <w:r w:rsidRPr="00A001B4">
              <w:t>0.01</w:t>
            </w:r>
          </w:p>
        </w:tc>
        <w:tc>
          <w:tcPr>
            <w:tcW w:w="401" w:type="pct"/>
            <w:shd w:val="clear" w:color="auto" w:fill="00B050"/>
            <w:noWrap/>
            <w:vAlign w:val="bottom"/>
            <w:hideMark/>
          </w:tcPr>
          <w:p w14:paraId="0B1FF294" w14:textId="77777777" w:rsidR="008C20A5" w:rsidRPr="00A001B4" w:rsidRDefault="008C20A5" w:rsidP="00F83389">
            <w:r w:rsidRPr="00A001B4">
              <w:t>0.01</w:t>
            </w:r>
          </w:p>
        </w:tc>
      </w:tr>
      <w:tr w:rsidR="008C20A5" w:rsidRPr="00A001B4" w14:paraId="2624E0B3" w14:textId="77777777" w:rsidTr="00F83389">
        <w:trPr>
          <w:trHeight w:val="330"/>
          <w:jc w:val="center"/>
        </w:trPr>
        <w:tc>
          <w:tcPr>
            <w:tcW w:w="994" w:type="pct"/>
            <w:shd w:val="clear" w:color="auto" w:fill="00B0F0"/>
            <w:noWrap/>
            <w:vAlign w:val="bottom"/>
            <w:hideMark/>
          </w:tcPr>
          <w:p w14:paraId="053A0BF0" w14:textId="77777777" w:rsidR="008C20A5" w:rsidRPr="00A001B4" w:rsidRDefault="008C20A5" w:rsidP="00F83389">
            <w:r w:rsidRPr="00A001B4">
              <w:t>Impact</w:t>
            </w:r>
          </w:p>
        </w:tc>
        <w:tc>
          <w:tcPr>
            <w:tcW w:w="401" w:type="pct"/>
            <w:shd w:val="clear" w:color="000000" w:fill="DBE5F1"/>
            <w:noWrap/>
            <w:vAlign w:val="bottom"/>
            <w:hideMark/>
          </w:tcPr>
          <w:p w14:paraId="1EE8B5A7" w14:textId="77777777" w:rsidR="008C20A5" w:rsidRPr="00A001B4" w:rsidRDefault="008C20A5" w:rsidP="00F83389">
            <w:r w:rsidRPr="00A001B4">
              <w:t>0.05</w:t>
            </w:r>
          </w:p>
        </w:tc>
        <w:tc>
          <w:tcPr>
            <w:tcW w:w="401" w:type="pct"/>
            <w:shd w:val="clear" w:color="000000" w:fill="DBE5F1"/>
            <w:noWrap/>
            <w:vAlign w:val="bottom"/>
            <w:hideMark/>
          </w:tcPr>
          <w:p w14:paraId="608D9BBC" w14:textId="77777777" w:rsidR="008C20A5" w:rsidRPr="00A001B4" w:rsidRDefault="008C20A5" w:rsidP="00F83389">
            <w:r w:rsidRPr="00A001B4">
              <w:t>0.10</w:t>
            </w:r>
          </w:p>
        </w:tc>
        <w:tc>
          <w:tcPr>
            <w:tcW w:w="401" w:type="pct"/>
            <w:shd w:val="clear" w:color="000000" w:fill="DBE5F1"/>
            <w:noWrap/>
            <w:vAlign w:val="bottom"/>
            <w:hideMark/>
          </w:tcPr>
          <w:p w14:paraId="339C73DC" w14:textId="77777777" w:rsidR="008C20A5" w:rsidRPr="00A001B4" w:rsidRDefault="008C20A5" w:rsidP="00F83389">
            <w:r w:rsidRPr="00A001B4">
              <w:t>0.20</w:t>
            </w:r>
          </w:p>
        </w:tc>
        <w:tc>
          <w:tcPr>
            <w:tcW w:w="401" w:type="pct"/>
            <w:shd w:val="clear" w:color="000000" w:fill="DBE5F1"/>
            <w:noWrap/>
            <w:vAlign w:val="bottom"/>
            <w:hideMark/>
          </w:tcPr>
          <w:p w14:paraId="14157C5E" w14:textId="77777777" w:rsidR="008C20A5" w:rsidRPr="00A001B4" w:rsidRDefault="008C20A5" w:rsidP="00F83389">
            <w:r w:rsidRPr="00A001B4">
              <w:t>0.40</w:t>
            </w:r>
          </w:p>
        </w:tc>
        <w:tc>
          <w:tcPr>
            <w:tcW w:w="401" w:type="pct"/>
            <w:shd w:val="clear" w:color="000000" w:fill="DBE5F1"/>
            <w:noWrap/>
            <w:vAlign w:val="bottom"/>
            <w:hideMark/>
          </w:tcPr>
          <w:p w14:paraId="1750D387" w14:textId="77777777" w:rsidR="008C20A5" w:rsidRPr="00A001B4" w:rsidRDefault="008C20A5" w:rsidP="00F83389">
            <w:r w:rsidRPr="00A001B4">
              <w:t>0.80</w:t>
            </w:r>
          </w:p>
        </w:tc>
        <w:tc>
          <w:tcPr>
            <w:tcW w:w="401" w:type="pct"/>
            <w:shd w:val="clear" w:color="000000" w:fill="DBE5F1"/>
            <w:noWrap/>
            <w:vAlign w:val="bottom"/>
            <w:hideMark/>
          </w:tcPr>
          <w:p w14:paraId="12CFB06C" w14:textId="77777777" w:rsidR="008C20A5" w:rsidRPr="00A001B4" w:rsidRDefault="008C20A5" w:rsidP="00F83389">
            <w:r w:rsidRPr="00A001B4">
              <w:t>0.80</w:t>
            </w:r>
          </w:p>
        </w:tc>
        <w:tc>
          <w:tcPr>
            <w:tcW w:w="401" w:type="pct"/>
            <w:shd w:val="clear" w:color="000000" w:fill="DBE5F1"/>
            <w:noWrap/>
            <w:vAlign w:val="bottom"/>
            <w:hideMark/>
          </w:tcPr>
          <w:p w14:paraId="44AFD28F" w14:textId="77777777" w:rsidR="008C20A5" w:rsidRPr="00A001B4" w:rsidRDefault="008C20A5" w:rsidP="00F83389">
            <w:r w:rsidRPr="00A001B4">
              <w:t>0.40</w:t>
            </w:r>
          </w:p>
        </w:tc>
        <w:tc>
          <w:tcPr>
            <w:tcW w:w="401" w:type="pct"/>
            <w:shd w:val="clear" w:color="000000" w:fill="DBE5F1"/>
            <w:noWrap/>
            <w:vAlign w:val="bottom"/>
            <w:hideMark/>
          </w:tcPr>
          <w:p w14:paraId="282DA20D" w14:textId="77777777" w:rsidR="008C20A5" w:rsidRPr="00A001B4" w:rsidRDefault="008C20A5" w:rsidP="00F83389">
            <w:r w:rsidRPr="00A001B4">
              <w:t>0.20</w:t>
            </w:r>
          </w:p>
        </w:tc>
        <w:tc>
          <w:tcPr>
            <w:tcW w:w="401" w:type="pct"/>
            <w:shd w:val="clear" w:color="000000" w:fill="DBE5F1"/>
            <w:noWrap/>
            <w:vAlign w:val="bottom"/>
            <w:hideMark/>
          </w:tcPr>
          <w:p w14:paraId="79AE87FD" w14:textId="77777777" w:rsidR="008C20A5" w:rsidRPr="00A001B4" w:rsidRDefault="008C20A5" w:rsidP="00F83389">
            <w:r w:rsidRPr="00A001B4">
              <w:t>0.10</w:t>
            </w:r>
          </w:p>
        </w:tc>
        <w:tc>
          <w:tcPr>
            <w:tcW w:w="401" w:type="pct"/>
            <w:shd w:val="clear" w:color="000000" w:fill="DBE5F1"/>
            <w:noWrap/>
            <w:vAlign w:val="bottom"/>
            <w:hideMark/>
          </w:tcPr>
          <w:p w14:paraId="37A3E8C0" w14:textId="77777777" w:rsidR="008C20A5" w:rsidRPr="00A001B4" w:rsidRDefault="008C20A5" w:rsidP="00F83389">
            <w:r w:rsidRPr="00A001B4">
              <w:t>0.05</w:t>
            </w:r>
          </w:p>
        </w:tc>
      </w:tr>
    </w:tbl>
    <w:p w14:paraId="6FCCE96C" w14:textId="77777777" w:rsidR="008C20A5" w:rsidRPr="00A001B4" w:rsidRDefault="008C20A5" w:rsidP="008C20A5"/>
    <w:p w14:paraId="2323CF7E" w14:textId="77777777" w:rsidR="008C20A5" w:rsidRPr="00A001B4" w:rsidRDefault="008C20A5" w:rsidP="008C20A5">
      <w:pPr>
        <w:rPr>
          <w:lang w:eastAsia="ro-RO"/>
        </w:rPr>
      </w:pPr>
      <w:r w:rsidRPr="00A001B4">
        <w:t xml:space="preserve">Aceste instrumente de management al riscurilor vor fi adaptate pentru fiecare proiect si stabilite in cadrul Planului de Management de proiect </w:t>
      </w:r>
      <w:proofErr w:type="spellStart"/>
      <w:r w:rsidRPr="00A001B4">
        <w:t>impreuna</w:t>
      </w:r>
      <w:proofErr w:type="spellEnd"/>
      <w:r w:rsidRPr="00A001B4">
        <w:t xml:space="preserve"> cu </w:t>
      </w:r>
      <w:proofErr w:type="spellStart"/>
      <w:r w:rsidRPr="00A001B4">
        <w:t>toti</w:t>
      </w:r>
      <w:proofErr w:type="spellEnd"/>
      <w:r w:rsidRPr="00A001B4">
        <w:t xml:space="preserve"> factorii </w:t>
      </w:r>
      <w:proofErr w:type="spellStart"/>
      <w:r w:rsidRPr="00A001B4">
        <w:t>implicati</w:t>
      </w:r>
      <w:proofErr w:type="spellEnd"/>
      <w:r w:rsidRPr="00A001B4">
        <w:t xml:space="preserve"> in realizarea proiectului.</w:t>
      </w:r>
    </w:p>
    <w:p w14:paraId="2FDBE6F9" w14:textId="77777777" w:rsidR="008C20A5" w:rsidRPr="00A001B4" w:rsidRDefault="008C20A5" w:rsidP="008C20A5">
      <w:pPr>
        <w:rPr>
          <w:lang w:eastAsia="ro-RO"/>
        </w:rPr>
      </w:pPr>
    </w:p>
    <w:p w14:paraId="228D8F63" w14:textId="77777777" w:rsidR="0014661C" w:rsidRPr="00A001B4" w:rsidRDefault="0014661C" w:rsidP="0014661C">
      <w:pPr>
        <w:jc w:val="left"/>
      </w:pPr>
    </w:p>
    <w:p w14:paraId="2BC284FC" w14:textId="6E13B14E" w:rsidR="0014661C" w:rsidRPr="00A001B4" w:rsidRDefault="00316896" w:rsidP="00812EF8">
      <w:pPr>
        <w:pStyle w:val="Heading1"/>
      </w:pPr>
      <w:r w:rsidRPr="00A001B4">
        <w:t>Gestiunea aspectelor deschise, impedimentelor și tichetelor de proiect</w:t>
      </w:r>
      <w:r w:rsidRPr="00A001B4">
        <w:t xml:space="preserve"> (Open Issue</w:t>
      </w:r>
      <w:r w:rsidR="00093C9F" w:rsidRPr="00A001B4">
        <w:t>s</w:t>
      </w:r>
      <w:r w:rsidRPr="00A001B4">
        <w:t xml:space="preserve"> Log)</w:t>
      </w:r>
    </w:p>
    <w:p w14:paraId="60747DFA" w14:textId="77777777" w:rsidR="0014661C" w:rsidRPr="00A001B4" w:rsidRDefault="0014661C" w:rsidP="0014661C">
      <w:pPr>
        <w:jc w:val="left"/>
      </w:pPr>
    </w:p>
    <w:p w14:paraId="6861C21E" w14:textId="77777777" w:rsidR="00316896" w:rsidRPr="00A001B4" w:rsidRDefault="00316896" w:rsidP="00316896">
      <w:r w:rsidRPr="00A001B4">
        <w:t>Pe durata implementării Contractului, Ofertantul va utiliza un mecanism controlat de gestiune a aspectelor deschise, impedimentelor și tichetelor de proiect, cu scopul de a asigura urmărirea structurată a tuturor elementelor care necesită clarificare, decizie, acțiune corectivă sau coordonare între părți.</w:t>
      </w:r>
    </w:p>
    <w:p w14:paraId="6621E48F" w14:textId="77777777" w:rsidR="00316896" w:rsidRPr="00A001B4" w:rsidRDefault="00316896" w:rsidP="00316896">
      <w:r w:rsidRPr="00A001B4">
        <w:t>În contextul prezentului capitol, această activitate nu se referă la suportul tehnic post-implementare sau la managementul incidentelor operaționale ale sistemului aflat în producție, ci la controlul elementelor apărute pe parcursul implementării SIDISVA care pot afecta analiza, proiectarea, dezvoltarea/configurarea, integrarea, migrarea, testarea, instruirea, documentarea sau acceptanța livrabilelor.</w:t>
      </w:r>
    </w:p>
    <w:p w14:paraId="60C532C9" w14:textId="77777777" w:rsidR="00316896" w:rsidRPr="00A001B4" w:rsidRDefault="00316896" w:rsidP="00316896">
      <w:r w:rsidRPr="00A001B4">
        <w:t>Aspectele deschise pot include, fără a se limita la:</w:t>
      </w:r>
    </w:p>
    <w:p w14:paraId="393E44C2" w14:textId="77777777" w:rsidR="00316896" w:rsidRPr="00A001B4" w:rsidRDefault="00316896" w:rsidP="00316896">
      <w:r w:rsidRPr="00A001B4">
        <w:t>· clarificări necesare privind cerințele din Caietul de Sarcini;</w:t>
      </w:r>
    </w:p>
    <w:p w14:paraId="24E09E98" w14:textId="77777777" w:rsidR="00316896" w:rsidRPr="00A001B4" w:rsidRDefault="00316896" w:rsidP="00316896">
      <w:r w:rsidRPr="00A001B4">
        <w:t>· informații sau documente care trebuie puse la dispoziție pentru continuarea unei activități;</w:t>
      </w:r>
    </w:p>
    <w:p w14:paraId="5830F812" w14:textId="77777777" w:rsidR="00316896" w:rsidRPr="00A001B4" w:rsidRDefault="00316896" w:rsidP="00316896">
      <w:r w:rsidRPr="00A001B4">
        <w:t>· decizii tehnice sau funcționale care necesită validarea Autorității Contractante;</w:t>
      </w:r>
    </w:p>
    <w:p w14:paraId="69A9B5FC" w14:textId="77777777" w:rsidR="00316896" w:rsidRPr="00A001B4" w:rsidRDefault="00316896" w:rsidP="00316896">
      <w:r w:rsidRPr="00A001B4">
        <w:t>· observații formulate asupra livrabilelor și aflate în curs de tratare;</w:t>
      </w:r>
    </w:p>
    <w:p w14:paraId="2EB77085" w14:textId="77777777" w:rsidR="00316896" w:rsidRPr="00A001B4" w:rsidRDefault="00316896" w:rsidP="00316896">
      <w:r w:rsidRPr="00A001B4">
        <w:t>· dependențe față de sisteme externe, infrastructură, accesuri, date sau medii tehnice;</w:t>
      </w:r>
    </w:p>
    <w:p w14:paraId="4E646E57" w14:textId="77777777" w:rsidR="00316896" w:rsidRPr="00A001B4" w:rsidRDefault="00316896" w:rsidP="00316896">
      <w:r w:rsidRPr="00A001B4">
        <w:t>· impedimente apărute în activitățile de analiză, proiectare, dezvoltare/configurare, integrare, migrare sau testare;</w:t>
      </w:r>
    </w:p>
    <w:p w14:paraId="7DE9D924" w14:textId="77777777" w:rsidR="00316896" w:rsidRPr="00A001B4" w:rsidRDefault="00316896" w:rsidP="00316896">
      <w:r w:rsidRPr="00A001B4">
        <w:t>· neconformități identificate în livrabile, configurații, date migrate sau rezultate ale testării;</w:t>
      </w:r>
    </w:p>
    <w:p w14:paraId="0F3C3C9B" w14:textId="77777777" w:rsidR="00316896" w:rsidRPr="00A001B4" w:rsidRDefault="00316896" w:rsidP="00316896">
      <w:r w:rsidRPr="00A001B4">
        <w:lastRenderedPageBreak/>
        <w:t>· acțiuni corective care trebuie urmărite până la închidere;</w:t>
      </w:r>
    </w:p>
    <w:p w14:paraId="14EDC9F9" w14:textId="77777777" w:rsidR="00316896" w:rsidRPr="00A001B4" w:rsidRDefault="00316896" w:rsidP="00316896">
      <w:r w:rsidRPr="00A001B4">
        <w:t>· elemente care pot deveni riscuri sau solicitări de schimbare dacă nu sunt rezolvate în timp util.</w:t>
      </w:r>
    </w:p>
    <w:p w14:paraId="016A09C3" w14:textId="77777777" w:rsidR="00316896" w:rsidRPr="00A001B4" w:rsidRDefault="00316896" w:rsidP="00316896"/>
    <w:p w14:paraId="5C052912" w14:textId="77777777" w:rsidR="00316896" w:rsidRPr="00A001B4" w:rsidRDefault="00316896" w:rsidP="00316896">
      <w:r w:rsidRPr="00A001B4">
        <w:t>Pentru aceste elemente va fi menținut un Open Issues Log / Registru al aspectelor deschise, utilizat ca instrument de coordonare și control operațional al proiectului. Registrul va permite urmărirea fiecărui aspect de la momentul identificării până la clarificare, rezolvare, acceptare sau escaladare.</w:t>
      </w:r>
    </w:p>
    <w:p w14:paraId="697E9DF6" w14:textId="77777777" w:rsidR="00316896" w:rsidRPr="00A001B4" w:rsidRDefault="00316896" w:rsidP="00316896">
      <w:r w:rsidRPr="00A001B4">
        <w:t>Pentru fiecare aspect deschis/tichet de proiect se vor înregistra cel puțin:</w:t>
      </w:r>
    </w:p>
    <w:p w14:paraId="5101E782" w14:textId="77777777" w:rsidR="00316896" w:rsidRPr="00A001B4" w:rsidRDefault="00316896" w:rsidP="00316896">
      <w:r w:rsidRPr="00A001B4">
        <w:t>· codul unic al înregistrării;</w:t>
      </w:r>
    </w:p>
    <w:p w14:paraId="511B484F" w14:textId="77777777" w:rsidR="00316896" w:rsidRPr="00A001B4" w:rsidRDefault="00316896" w:rsidP="00316896">
      <w:r w:rsidRPr="00A001B4">
        <w:t>· data identificării;</w:t>
      </w:r>
    </w:p>
    <w:p w14:paraId="1EB1CFA0" w14:textId="77777777" w:rsidR="00316896" w:rsidRPr="00A001B4" w:rsidRDefault="00316896" w:rsidP="00316896">
      <w:r w:rsidRPr="00A001B4">
        <w:t>· sursa sau inițiatorul;</w:t>
      </w:r>
    </w:p>
    <w:p w14:paraId="2676E732" w14:textId="77777777" w:rsidR="00316896" w:rsidRPr="00A001B4" w:rsidRDefault="00316896" w:rsidP="00316896">
      <w:r w:rsidRPr="00A001B4">
        <w:t>· descrierea aspectului;</w:t>
      </w:r>
    </w:p>
    <w:p w14:paraId="3A903A3D" w14:textId="77777777" w:rsidR="00316896" w:rsidRPr="00A001B4" w:rsidRDefault="00316896" w:rsidP="00316896">
      <w:r w:rsidRPr="00A001B4">
        <w:t>· activitatea, livrabilul sau componenta afectată;</w:t>
      </w:r>
    </w:p>
    <w:p w14:paraId="4A16FE2A" w14:textId="77777777" w:rsidR="00316896" w:rsidRPr="00A001B4" w:rsidRDefault="00316896" w:rsidP="00316896">
      <w:r w:rsidRPr="00A001B4">
        <w:t>· categoria: clarificare, impediment, observație livrabil, defect, dependență, decizie, acțiune corectivă;</w:t>
      </w:r>
    </w:p>
    <w:p w14:paraId="6F218073" w14:textId="77777777" w:rsidR="00316896" w:rsidRPr="00A001B4" w:rsidRDefault="00316896" w:rsidP="00316896">
      <w:r w:rsidRPr="00A001B4">
        <w:t>· prioritatea;</w:t>
      </w:r>
    </w:p>
    <w:p w14:paraId="7349AAE5" w14:textId="77777777" w:rsidR="00316896" w:rsidRPr="00A001B4" w:rsidRDefault="00316896" w:rsidP="00316896">
      <w:r w:rsidRPr="00A001B4">
        <w:t>· impactul estimat asupra termenelor, calității, securității, testării, migrării sau acceptanței;</w:t>
      </w:r>
    </w:p>
    <w:p w14:paraId="6C2DFB6A" w14:textId="77777777" w:rsidR="00316896" w:rsidRPr="00A001B4" w:rsidRDefault="00316896" w:rsidP="00316896">
      <w:r w:rsidRPr="00A001B4">
        <w:t>· responsabilul pentru analiză/rezolvare;</w:t>
      </w:r>
    </w:p>
    <w:p w14:paraId="3B1304D3" w14:textId="77777777" w:rsidR="00316896" w:rsidRPr="00A001B4" w:rsidRDefault="00316896" w:rsidP="00316896">
      <w:r w:rsidRPr="00A001B4">
        <w:t>· partea de la care este necesară o acțiune sau decizie;</w:t>
      </w:r>
    </w:p>
    <w:p w14:paraId="63ACDB1B" w14:textId="77777777" w:rsidR="00316896" w:rsidRPr="00A001B4" w:rsidRDefault="00316896" w:rsidP="00316896">
      <w:r w:rsidRPr="00A001B4">
        <w:t>· termenul țintă de rezolvare;</w:t>
      </w:r>
    </w:p>
    <w:p w14:paraId="795E8D72" w14:textId="77777777" w:rsidR="00316896" w:rsidRPr="00A001B4" w:rsidRDefault="00316896" w:rsidP="00316896">
      <w:r w:rsidRPr="00A001B4">
        <w:t>· statusul curent;</w:t>
      </w:r>
    </w:p>
    <w:p w14:paraId="3B654B2C" w14:textId="77777777" w:rsidR="00316896" w:rsidRPr="00A001B4" w:rsidRDefault="00316896" w:rsidP="00316896">
      <w:r w:rsidRPr="00A001B4">
        <w:t>· modul de rezolvare;</w:t>
      </w:r>
    </w:p>
    <w:p w14:paraId="38019B18" w14:textId="77777777" w:rsidR="00316896" w:rsidRPr="00A001B4" w:rsidRDefault="00316896" w:rsidP="00316896">
      <w:r w:rsidRPr="00A001B4">
        <w:t>· data închiderii.</w:t>
      </w:r>
    </w:p>
    <w:p w14:paraId="30A7C5D4" w14:textId="77777777" w:rsidR="00316896" w:rsidRPr="00A001B4" w:rsidRDefault="00316896" w:rsidP="00316896"/>
    <w:p w14:paraId="2F5D3540" w14:textId="77777777" w:rsidR="00316896" w:rsidRPr="00A001B4" w:rsidRDefault="00316896" w:rsidP="00316896">
      <w:r w:rsidRPr="00A001B4">
        <w:t>Aspectele deschise vor fi analizate periodic în ședințele de proiect, iar elementele critice vor fi escaladate către nivelul de guvernanță corespunzător. În funcție de natura și impactul lor, acestea pot fi tratate prin una dintre următoarele căi:</w:t>
      </w:r>
    </w:p>
    <w:p w14:paraId="518696F3" w14:textId="77777777" w:rsidR="00316896" w:rsidRPr="00A001B4" w:rsidRDefault="00316896" w:rsidP="00316896">
      <w:r w:rsidRPr="00A001B4">
        <w:t>· clarificare operațională, dacă aspectul nu modifică cerințele, termenele, costurile, livrabilele sau arhitectura;</w:t>
      </w:r>
    </w:p>
    <w:p w14:paraId="3359D17A" w14:textId="77777777" w:rsidR="00316896" w:rsidRPr="00A001B4" w:rsidRDefault="00316896" w:rsidP="00316896">
      <w:r w:rsidRPr="00A001B4">
        <w:t>· acțiune corectivă, dacă este necesară remedierea unei neconformități sau completarea unui livrabil;</w:t>
      </w:r>
    </w:p>
    <w:p w14:paraId="17C61010" w14:textId="77777777" w:rsidR="00316896" w:rsidRPr="00A001B4" w:rsidRDefault="00316896" w:rsidP="00316896">
      <w:r w:rsidRPr="00A001B4">
        <w:t>· actualizare documentară, dacă aspectul afectează analiza, proiectarea, testarea sau documentația;</w:t>
      </w:r>
    </w:p>
    <w:p w14:paraId="2462E804" w14:textId="77777777" w:rsidR="00316896" w:rsidRPr="00A001B4" w:rsidRDefault="00316896" w:rsidP="00316896">
      <w:r w:rsidRPr="00A001B4">
        <w:t>· introducere în Registrul de riscuri, dacă aspectul poate genera impact viitor asupra proiectului;</w:t>
      </w:r>
    </w:p>
    <w:p w14:paraId="016BAFC2" w14:textId="77777777" w:rsidR="00316896" w:rsidRPr="00A001B4" w:rsidRDefault="00316896" w:rsidP="00316896">
      <w:r w:rsidRPr="00A001B4">
        <w:t>· introducere în procesul de management al schimbărilor, dacă aspectul implică modificarea scopului, termenelor, efortului, arhitecturii, securității, migrării, testării, documentației sau acceptanței.</w:t>
      </w:r>
    </w:p>
    <w:p w14:paraId="1B4251D6" w14:textId="77777777" w:rsidR="00316896" w:rsidRPr="00A001B4" w:rsidRDefault="00316896" w:rsidP="00316896"/>
    <w:p w14:paraId="5A4A4699" w14:textId="77777777" w:rsidR="00316896" w:rsidRPr="00A001B4" w:rsidRDefault="00316896" w:rsidP="00316896">
      <w:r w:rsidRPr="00A001B4">
        <w:t>Această delimitare este importantă pentru menținerea controlului contractual. Un tichet de proiect sau un aspect deschis nu va fi utilizat pentru introducerea informală de cerințe noi, extinderi funcționale, modificări de arhitectură, integrări suplimentare sau activități adiționale. Orice element care depășește aria aprobată sau generează impact contractual va fi transferat în procesul formal de management al schimbărilor.</w:t>
      </w:r>
    </w:p>
    <w:p w14:paraId="3D7B1137" w14:textId="77777777" w:rsidR="00316896" w:rsidRPr="00A001B4" w:rsidRDefault="00316896" w:rsidP="00316896">
      <w:r w:rsidRPr="00A001B4">
        <w:t xml:space="preserve">În relație cu activitățile de testare, defectele identificate vor putea fi urmărite în registrul de defecte sau în evidența tichetelor de proiect, în funcție de procedura agreată. Fiecare defect va fi asociat </w:t>
      </w:r>
      <w:r w:rsidRPr="00A001B4">
        <w:lastRenderedPageBreak/>
        <w:t>cu scenariul de testare, cerința afectată, severitatea, responsabilul de remediere, versiunea în care a fost corectat și rezultatul retestării.</w:t>
      </w:r>
    </w:p>
    <w:p w14:paraId="621F8CF6" w14:textId="77777777" w:rsidR="00316896" w:rsidRPr="00A001B4" w:rsidRDefault="00316896" w:rsidP="00316896">
      <w:r w:rsidRPr="00A001B4">
        <w:t>În relație cu acceptanța livrabilelor, observațiile Autorității Contractante vor fi tratate ca elemente urmărite controlat, astfel încât fiecare observație să aibă status clar: acceptată, respinsă justificat, tratată, în curs de tratare sau transferată în managementul schimbărilor, dacă implică modificarea ariei aprobate.</w:t>
      </w:r>
    </w:p>
    <w:p w14:paraId="48EEC684" w14:textId="29044C2F" w:rsidR="0014661C" w:rsidRPr="00A001B4" w:rsidRDefault="00316896" w:rsidP="00316896">
      <w:r w:rsidRPr="00A001B4">
        <w:t>Prin utilizarea Open Issues Log / Registrului aspectelor deschise, Ofertantul asigură trasabilitatea deciziilor, responsabilităților și acțiunilor corective, reducând riscul de blocaje necontrolate, comunicări informale sau interpretări diferite asupra statusului activităților. Acest mecanism permite Autorității Contractante să urmărească în mod transparent impedimentele și deciziile necesare, iar Ofertantului să delimiteze clar aspectele de proiect față de riscuri, schimbări contractuale și suport operațional.</w:t>
      </w:r>
    </w:p>
    <w:p w14:paraId="0B428801" w14:textId="1D3AEDC2" w:rsidR="0014661C" w:rsidRPr="00A001B4" w:rsidRDefault="0014661C" w:rsidP="00812EF8">
      <w:pPr>
        <w:pStyle w:val="Heading1"/>
      </w:pPr>
      <w:r w:rsidRPr="00A001B4">
        <w:t>Managementul schimbărilor</w:t>
      </w:r>
    </w:p>
    <w:p w14:paraId="12683DDF" w14:textId="77777777" w:rsidR="0014661C" w:rsidRPr="00A001B4" w:rsidRDefault="0014661C" w:rsidP="0014661C">
      <w:pPr>
        <w:jc w:val="left"/>
      </w:pPr>
    </w:p>
    <w:p w14:paraId="263F2936" w14:textId="77777777" w:rsidR="00ED543D" w:rsidRPr="00A001B4" w:rsidRDefault="00ED543D" w:rsidP="00ED543D">
      <w:r w:rsidRPr="00A001B4">
        <w:t>Managementul schimbărilor va fi aplicat pe întreaga durată a Contractului, ca mecanism formal de control al modificărilor care pot afecta aria de cuprindere, planificarea, costurile, livrabilele, configurațiile tehnice, cerințele funcționale, cerințele non-funcționale, securitatea, calitatea, testarea, documentația sau condițiile de acceptanță.</w:t>
      </w:r>
    </w:p>
    <w:p w14:paraId="47E15749" w14:textId="77777777" w:rsidR="00ED543D" w:rsidRPr="00A001B4" w:rsidRDefault="00ED543D" w:rsidP="00ED543D">
      <w:r w:rsidRPr="00A001B4">
        <w:t>În contextul prezentului Contract, prin schimbare se înțelege orice modificare solicitată, identificată sau necesară față de cerințele, ipotezele, activitățile, livrabilele, termenele, pachetele de lucru, loturile, subloturile, configurațiile sau documentația aprobate anterior. Schimbările pot viza, fără a se limita la:</w:t>
      </w:r>
    </w:p>
    <w:p w14:paraId="333EF0F0" w14:textId="77777777" w:rsidR="00ED543D" w:rsidRPr="00A001B4" w:rsidRDefault="00ED543D" w:rsidP="00ED543D">
      <w:r w:rsidRPr="00A001B4">
        <w:t>· modificarea sau completarea cerințelor funcționale;</w:t>
      </w:r>
    </w:p>
    <w:p w14:paraId="10ADEB27" w14:textId="77777777" w:rsidR="00ED543D" w:rsidRPr="00A001B4" w:rsidRDefault="00ED543D" w:rsidP="00ED543D">
      <w:r w:rsidRPr="00A001B4">
        <w:t>· modificarea cerințelor tehnice, arhitecturale, de securitate, integrare sau interoperabilitate;</w:t>
      </w:r>
    </w:p>
    <w:p w14:paraId="7B22E0FA" w14:textId="77777777" w:rsidR="00ED543D" w:rsidRPr="00A001B4" w:rsidRDefault="00ED543D" w:rsidP="00ED543D">
      <w:r w:rsidRPr="00A001B4">
        <w:t>· introducerea unor fluxuri, rapoarte, interfețe, integrări sau validări suplimentare față de cele analizate și aprobate;</w:t>
      </w:r>
    </w:p>
    <w:p w14:paraId="041DBE4D" w14:textId="77777777" w:rsidR="00ED543D" w:rsidRPr="00A001B4" w:rsidRDefault="00ED543D" w:rsidP="00ED543D">
      <w:r w:rsidRPr="00A001B4">
        <w:t>· modificarea priorității, succesiunii sau duratei activităților;</w:t>
      </w:r>
    </w:p>
    <w:p w14:paraId="041A3D9C" w14:textId="77777777" w:rsidR="00ED543D" w:rsidRPr="00A001B4" w:rsidRDefault="00ED543D" w:rsidP="00ED543D">
      <w:r w:rsidRPr="00A001B4">
        <w:t>· modificarea pachetelor de lucru, loturilor, subloturilor sau livrabilelor;</w:t>
      </w:r>
    </w:p>
    <w:p w14:paraId="7DBA2E88" w14:textId="77777777" w:rsidR="00ED543D" w:rsidRPr="00A001B4" w:rsidRDefault="00ED543D" w:rsidP="00ED543D">
      <w:r w:rsidRPr="00A001B4">
        <w:t>· modificarea criteriilor de acceptanță;</w:t>
      </w:r>
    </w:p>
    <w:p w14:paraId="6A9825B1" w14:textId="77777777" w:rsidR="00ED543D" w:rsidRPr="00A001B4" w:rsidRDefault="00ED543D" w:rsidP="00ED543D">
      <w:r w:rsidRPr="00A001B4">
        <w:t>· modificarea configurațiilor sau a mediilor tehnice;</w:t>
      </w:r>
    </w:p>
    <w:p w14:paraId="69EAF51A" w14:textId="77777777" w:rsidR="00ED543D" w:rsidRPr="00A001B4" w:rsidRDefault="00ED543D" w:rsidP="00ED543D">
      <w:r w:rsidRPr="00A001B4">
        <w:t>· modificarea volumului, structurii sau calității datelor supuse migrării;</w:t>
      </w:r>
    </w:p>
    <w:p w14:paraId="75C9E5AC" w14:textId="77777777" w:rsidR="00ED543D" w:rsidRPr="00A001B4" w:rsidRDefault="00ED543D" w:rsidP="00ED543D">
      <w:r w:rsidRPr="00A001B4">
        <w:t>· modificarea scenariilor de testare sau extinderea domeniului testării;</w:t>
      </w:r>
    </w:p>
    <w:p w14:paraId="5D7CE1A8" w14:textId="77777777" w:rsidR="00ED543D" w:rsidRPr="00A001B4" w:rsidRDefault="00ED543D" w:rsidP="00ED543D">
      <w:r w:rsidRPr="00A001B4">
        <w:t>· solicitări suplimentare de documentare, instruire, suport sau raportare față de cele prevăzute contractual.</w:t>
      </w:r>
    </w:p>
    <w:p w14:paraId="17453A14" w14:textId="77777777" w:rsidR="00ED543D" w:rsidRPr="00A001B4" w:rsidRDefault="00ED543D" w:rsidP="00ED543D">
      <w:r w:rsidRPr="00A001B4">
        <w:t>Procesul de management al schimbărilor are rolul de a asigura faptul că nicio modificare cu impact asupra Contractului nu este implementată informal, fără analiză de impact, fără decizie documentată și fără aprobarea părților competente. Acest proces protejează atât Autoritatea Contractantă, prin menținerea controlului asupra rezultatelor, termenelor și calității, cât și Ofertantul, prin delimitarea clară între obligațiile asumate inițial și solicitările suplimentare sau modificările apărute pe parcursul implementării.</w:t>
      </w:r>
    </w:p>
    <w:p w14:paraId="6F974F1A" w14:textId="77777777" w:rsidR="00ED543D" w:rsidRPr="00A001B4" w:rsidRDefault="00ED543D" w:rsidP="00ED543D">
      <w:r w:rsidRPr="00A001B4">
        <w:t>Managementul schimbărilor va fi corelat cu managementul riscurilor. În situațiile în care un risc identificat impune ajustarea planului de proiect, a modului de implementare, a priorităților, a activităților sau a livrabilelor, măsura de tratare a riscului va fi analizată și, dacă produce impact asupra ariei, termenelor, costurilor, calității, securității sau documentației, va fi introdusă în procesul formal de management al schimbărilor. Astfel, riscurile nu vor genera modificări necontrolate ale proiectului, ci vor fi tratate prin acțiuni analizate, documentate și aprobate.</w:t>
      </w:r>
    </w:p>
    <w:p w14:paraId="1AC283D2" w14:textId="77777777" w:rsidR="00ED543D" w:rsidRPr="00A001B4" w:rsidRDefault="00ED543D" w:rsidP="00ED543D"/>
    <w:p w14:paraId="3347CE01" w14:textId="77777777" w:rsidR="00ED543D" w:rsidRPr="00A001B4" w:rsidRDefault="00ED543D" w:rsidP="00ED543D">
      <w:r w:rsidRPr="00A001B4">
        <w:t>Procesul de management al schimbărilor va include următoarele etape:</w:t>
      </w:r>
    </w:p>
    <w:p w14:paraId="5575385D" w14:textId="77777777" w:rsidR="00ED543D" w:rsidRPr="00A001B4" w:rsidRDefault="00ED543D" w:rsidP="00ED543D">
      <w:r w:rsidRPr="00A001B4">
        <w:t>· identificarea sau formularea solicitării de schimbare;</w:t>
      </w:r>
    </w:p>
    <w:p w14:paraId="0D0027D9" w14:textId="77777777" w:rsidR="00ED543D" w:rsidRPr="00A001B4" w:rsidRDefault="00ED543D" w:rsidP="00ED543D">
      <w:r w:rsidRPr="00A001B4">
        <w:lastRenderedPageBreak/>
        <w:t>· descrierea clară a schimbării solicitate, inclusiv motivul, sursa și obiectivul urmărit;</w:t>
      </w:r>
    </w:p>
    <w:p w14:paraId="5A055E10" w14:textId="77777777" w:rsidR="00ED543D" w:rsidRPr="00A001B4" w:rsidRDefault="00ED543D" w:rsidP="00ED543D">
      <w:r w:rsidRPr="00A001B4">
        <w:t>· înregistrarea solicitării în Registrul de schimbări;</w:t>
      </w:r>
    </w:p>
    <w:p w14:paraId="1AF6686D" w14:textId="77777777" w:rsidR="00ED543D" w:rsidRPr="00A001B4" w:rsidRDefault="00ED543D" w:rsidP="00ED543D">
      <w:r w:rsidRPr="00A001B4">
        <w:t>· clasificarea schimbării în funcție de natura acesteia: funcțională, tehnică, arhitecturală, de securitate, de integrare, de migrare, de testare, de documentare, de calendar sau de livrabile;</w:t>
      </w:r>
    </w:p>
    <w:p w14:paraId="7A10E48D" w14:textId="77777777" w:rsidR="00ED543D" w:rsidRPr="00A001B4" w:rsidRDefault="00ED543D" w:rsidP="00ED543D">
      <w:r w:rsidRPr="00A001B4">
        <w:t>· analiza impactului asupra cerințelor aprobate, ariei Contractului, pachetelor de lucru, loturilor/subloturilor, calendarului, costurilor/bugetului, calității, securității, riscurilor, testării, migrării, documentației și acceptanței;</w:t>
      </w:r>
    </w:p>
    <w:p w14:paraId="751CF5F2" w14:textId="77777777" w:rsidR="00ED543D" w:rsidRPr="00A001B4" w:rsidRDefault="00ED543D" w:rsidP="00ED543D">
      <w:r w:rsidRPr="00A001B4">
        <w:t>· identificarea dependențelor afectate și a activităților care trebuie replanificate;</w:t>
      </w:r>
    </w:p>
    <w:p w14:paraId="73144783" w14:textId="77777777" w:rsidR="00ED543D" w:rsidRPr="00A001B4" w:rsidRDefault="00ED543D" w:rsidP="00ED543D">
      <w:r w:rsidRPr="00A001B4">
        <w:t>· formularea recomandării tehnice și manageriale privind aprobarea, respingerea, amânarea sau tratarea alternativă a schimbării;</w:t>
      </w:r>
    </w:p>
    <w:p w14:paraId="6C085D81" w14:textId="77777777" w:rsidR="00ED543D" w:rsidRPr="00A001B4" w:rsidRDefault="00ED543D" w:rsidP="00ED543D">
      <w:r w:rsidRPr="00A001B4">
        <w:t>· transmiterea schimbării spre analiză și decizie către nivelul de guvernanță stabilit;</w:t>
      </w:r>
    </w:p>
    <w:p w14:paraId="17F813E1" w14:textId="77777777" w:rsidR="00ED543D" w:rsidRPr="00A001B4" w:rsidRDefault="00ED543D" w:rsidP="00ED543D">
      <w:r w:rsidRPr="00A001B4">
        <w:t>· aprobarea sau respingerea schimbării de către partea/părțile competente;</w:t>
      </w:r>
    </w:p>
    <w:p w14:paraId="231F5583" w14:textId="77777777" w:rsidR="00ED543D" w:rsidRPr="00A001B4" w:rsidRDefault="00ED543D" w:rsidP="00ED543D">
      <w:r w:rsidRPr="00A001B4">
        <w:t>· planificarea implementării schimbării aprobate;</w:t>
      </w:r>
    </w:p>
    <w:p w14:paraId="042053F7" w14:textId="77777777" w:rsidR="00ED543D" w:rsidRPr="00A001B4" w:rsidRDefault="00ED543D" w:rsidP="00ED543D">
      <w:r w:rsidRPr="00A001B4">
        <w:t>· actualizarea planului de proiect, dacă este cazul;</w:t>
      </w:r>
    </w:p>
    <w:p w14:paraId="6741E83F" w14:textId="77777777" w:rsidR="00ED543D" w:rsidRPr="00A001B4" w:rsidRDefault="00ED543D" w:rsidP="00ED543D">
      <w:r w:rsidRPr="00A001B4">
        <w:t>· actualizarea cerințelor, specificațiilor, arhitecturii, matricei de trasabilitate, scenariilor de testare și documentației afectate;</w:t>
      </w:r>
    </w:p>
    <w:p w14:paraId="66779798" w14:textId="77777777" w:rsidR="00ED543D" w:rsidRPr="00A001B4" w:rsidRDefault="00ED543D" w:rsidP="00ED543D">
      <w:r w:rsidRPr="00A001B4">
        <w:t>· comunicarea deciziei către echipele implicate;</w:t>
      </w:r>
    </w:p>
    <w:p w14:paraId="14FF92D7" w14:textId="77777777" w:rsidR="00ED543D" w:rsidRPr="00A001B4" w:rsidRDefault="00ED543D" w:rsidP="00ED543D">
      <w:r w:rsidRPr="00A001B4">
        <w:t>· implementarea schimbării aprobate;</w:t>
      </w:r>
    </w:p>
    <w:p w14:paraId="2BB0F5CF" w14:textId="77777777" w:rsidR="00ED543D" w:rsidRPr="00A001B4" w:rsidRDefault="00ED543D" w:rsidP="00ED543D">
      <w:r w:rsidRPr="00A001B4">
        <w:t>· verificarea și testarea rezultatului schimbării;</w:t>
      </w:r>
    </w:p>
    <w:p w14:paraId="3ED2C66A" w14:textId="77777777" w:rsidR="00ED543D" w:rsidRPr="00A001B4" w:rsidRDefault="00ED543D" w:rsidP="00ED543D">
      <w:r w:rsidRPr="00A001B4">
        <w:t>· închiderea solicitării de schimbare în Registrul de schimbări.</w:t>
      </w:r>
    </w:p>
    <w:p w14:paraId="37129D89" w14:textId="77777777" w:rsidR="00ED543D" w:rsidRPr="00A001B4" w:rsidRDefault="00ED543D" w:rsidP="00ED543D"/>
    <w:p w14:paraId="6032601E" w14:textId="77777777" w:rsidR="00ED543D" w:rsidRPr="00A001B4" w:rsidRDefault="00ED543D" w:rsidP="00ED543D">
      <w:r w:rsidRPr="00A001B4">
        <w:t>Analiza de impact va avea în vedere, cel puțin, următoarele dimensiuni:</w:t>
      </w:r>
    </w:p>
    <w:p w14:paraId="5E0184AA" w14:textId="77777777" w:rsidR="00ED543D" w:rsidRPr="00A001B4" w:rsidRDefault="00ED543D" w:rsidP="00ED543D">
      <w:r w:rsidRPr="00A001B4">
        <w:t>· Timp / grafic de execuție — impact asupra duratei activităților, dependențelor, drumului critic, termenelor intermediare și termenului final;</w:t>
      </w:r>
    </w:p>
    <w:p w14:paraId="7B4B5442" w14:textId="77777777" w:rsidR="00ED543D" w:rsidRPr="00A001B4" w:rsidRDefault="00ED543D" w:rsidP="00ED543D">
      <w:r w:rsidRPr="00A001B4">
        <w:t>· Cost / buget — impact asupra efortului necesar, resurselor implicate, licențelor, infrastructurii, serviciilor suplimentare sau activităților adiționale;</w:t>
      </w:r>
    </w:p>
    <w:p w14:paraId="13EC5467" w14:textId="77777777" w:rsidR="00ED543D" w:rsidRPr="00A001B4" w:rsidRDefault="00ED543D" w:rsidP="00ED543D">
      <w:r w:rsidRPr="00A001B4">
        <w:t>· Conținut / scop — impact asupra ariei funcționale, tehnice, operaționale sau documentare asumate prin Contract;</w:t>
      </w:r>
    </w:p>
    <w:p w14:paraId="6C6EA099" w14:textId="77777777" w:rsidR="00ED543D" w:rsidRPr="00A001B4" w:rsidRDefault="00ED543D" w:rsidP="00ED543D">
      <w:r w:rsidRPr="00A001B4">
        <w:t>· Calitate — impact asupra criteriilor de acceptanță, testării, verificării livrabilelor și stabilității sistemului;</w:t>
      </w:r>
    </w:p>
    <w:p w14:paraId="6B13FBB9" w14:textId="77777777" w:rsidR="00ED543D" w:rsidRPr="00A001B4" w:rsidRDefault="00ED543D" w:rsidP="00ED543D">
      <w:r w:rsidRPr="00A001B4">
        <w:t>· Securitate — impact asupra controlului accesului, protecției datelor, jurnalizării, auditului, comunicațiilor și conformității cu cerințele de securitate;</w:t>
      </w:r>
    </w:p>
    <w:p w14:paraId="78ACE901" w14:textId="77777777" w:rsidR="00ED543D" w:rsidRPr="00A001B4" w:rsidRDefault="00ED543D" w:rsidP="00ED543D">
      <w:r w:rsidRPr="00A001B4">
        <w:t>· Migrare — impact asupra surselor de date, mapărilor, regulilor de transformare, volumului de date și validării post-migrare;</w:t>
      </w:r>
    </w:p>
    <w:p w14:paraId="1C73D4DC" w14:textId="77777777" w:rsidR="00ED543D" w:rsidRPr="00A001B4" w:rsidRDefault="00ED543D" w:rsidP="00ED543D">
      <w:r w:rsidRPr="00A001B4">
        <w:t xml:space="preserve">· Integrare — impact asupra interfețelor, fluxurilor de date, sistemelor externe, disponibilității </w:t>
      </w:r>
      <w:proofErr w:type="spellStart"/>
      <w:r w:rsidRPr="00A001B4">
        <w:t>endpoint</w:t>
      </w:r>
      <w:proofErr w:type="spellEnd"/>
      <w:r w:rsidRPr="00A001B4">
        <w:t>-urilor și responsabilităților între părți;</w:t>
      </w:r>
    </w:p>
    <w:p w14:paraId="22B9BB63" w14:textId="77777777" w:rsidR="00ED543D" w:rsidRPr="00A001B4" w:rsidRDefault="00ED543D" w:rsidP="00ED543D">
      <w:r w:rsidRPr="00A001B4">
        <w:t>· Documentație — impact asupra documentelor de analiză, proiectare, configurare, administrare, testare, instruire și operare;</w:t>
      </w:r>
    </w:p>
    <w:p w14:paraId="4A569909" w14:textId="77777777" w:rsidR="00ED543D" w:rsidRPr="00A001B4" w:rsidRDefault="00ED543D" w:rsidP="00ED543D">
      <w:r w:rsidRPr="00A001B4">
        <w:t>· Acceptanță — impact asupra condițiilor în care livrabilele sau sistemul pot fi verificate și recepționate.</w:t>
      </w:r>
    </w:p>
    <w:p w14:paraId="7739C076" w14:textId="77777777" w:rsidR="00ED543D" w:rsidRPr="00A001B4" w:rsidRDefault="00ED543D" w:rsidP="00ED543D"/>
    <w:p w14:paraId="7D997908" w14:textId="77777777" w:rsidR="00ED543D" w:rsidRPr="00A001B4" w:rsidRDefault="00ED543D" w:rsidP="00ED543D">
      <w:r w:rsidRPr="00A001B4">
        <w:t>Prioritizarea schimbărilor va fi realizată ținând cont de obiectivele proiectului și de impactul asupra celor patru axe principale de control: cost, timp, scop și calitate/securitate. În cazul în care o schimbare are impact major asupra mai multor axe, aceasta va fi tratată ca schimbare semnificativă și nu va putea fi implementată fără aprobare formală.</w:t>
      </w:r>
    </w:p>
    <w:p w14:paraId="03C52604" w14:textId="77777777" w:rsidR="00ED543D" w:rsidRPr="00A001B4" w:rsidRDefault="00ED543D" w:rsidP="00ED543D"/>
    <w:p w14:paraId="3D500F8A" w14:textId="77777777" w:rsidR="00ED543D" w:rsidRPr="00A001B4" w:rsidRDefault="00ED543D" w:rsidP="00ED543D">
      <w:r w:rsidRPr="00A001B4">
        <w:lastRenderedPageBreak/>
        <w:t>Solicitările care reprezintă clarificări minore, fără impact asupra scopului, termenelor, costurilor, arhitecturii, securității, testării sau documentației, vor putea fi tratate operațional, prin mecanismele curente de comunicare și consemnare. În schimb, orice solicitare care introduce funcționalități noi, modifică fluxuri aprobate, extinde volumul de activități, schimbă livrabile, afectează calendarul sau impune efort suplimentar va fi tratată ca solicitare de schimbare.</w:t>
      </w:r>
    </w:p>
    <w:p w14:paraId="437101CA" w14:textId="77777777" w:rsidR="00ED543D" w:rsidRPr="00A001B4" w:rsidRDefault="00ED543D" w:rsidP="00ED543D"/>
    <w:p w14:paraId="615E885C" w14:textId="77777777" w:rsidR="00ED543D" w:rsidRPr="00A001B4" w:rsidRDefault="00ED543D" w:rsidP="00ED543D">
      <w:r w:rsidRPr="00A001B4">
        <w:t>Pentru evitarea interpretărilor necontrolate, următoarele situații vor fi supuse obligatoriu procesului formal de management al schimbărilor:</w:t>
      </w:r>
    </w:p>
    <w:p w14:paraId="1ED02CEB" w14:textId="77777777" w:rsidR="00ED543D" w:rsidRPr="00A001B4" w:rsidRDefault="00ED543D" w:rsidP="00ED543D">
      <w:r w:rsidRPr="00A001B4">
        <w:t>· cerințe noi apărute după aprobarea analizei;</w:t>
      </w:r>
    </w:p>
    <w:p w14:paraId="3357F191" w14:textId="77777777" w:rsidR="00ED543D" w:rsidRPr="00A001B4" w:rsidRDefault="00ED543D" w:rsidP="00ED543D">
      <w:r w:rsidRPr="00A001B4">
        <w:t>· modificări ale cerințelor aprobate;</w:t>
      </w:r>
    </w:p>
    <w:p w14:paraId="4FDB0903" w14:textId="77777777" w:rsidR="00ED543D" w:rsidRPr="00A001B4" w:rsidRDefault="00ED543D" w:rsidP="00ED543D">
      <w:r w:rsidRPr="00A001B4">
        <w:t>· extinderea numărului de fluxuri, rapoarte, interfețe, roluri sau reguli de business;</w:t>
      </w:r>
    </w:p>
    <w:p w14:paraId="20F5A0EB" w14:textId="77777777" w:rsidR="00ED543D" w:rsidRPr="00A001B4" w:rsidRDefault="00ED543D" w:rsidP="00ED543D">
      <w:r w:rsidRPr="00A001B4">
        <w:t>· modificări asupra arhitecturii aprobate;</w:t>
      </w:r>
    </w:p>
    <w:p w14:paraId="0A2B0F45" w14:textId="77777777" w:rsidR="00ED543D" w:rsidRPr="00A001B4" w:rsidRDefault="00ED543D" w:rsidP="00ED543D">
      <w:r w:rsidRPr="00A001B4">
        <w:t>· integrarea cu sisteme sau servicii care nu au fost incluse în cerințele analizate și aprobate;</w:t>
      </w:r>
    </w:p>
    <w:p w14:paraId="30F590E0" w14:textId="77777777" w:rsidR="00ED543D" w:rsidRPr="00A001B4" w:rsidRDefault="00ED543D" w:rsidP="00ED543D">
      <w:r w:rsidRPr="00A001B4">
        <w:t>· schimbări generate de indisponibilitatea, modificarea sau lipsa specificațiilor unui sistem extern;</w:t>
      </w:r>
    </w:p>
    <w:p w14:paraId="57C3ADCD" w14:textId="77777777" w:rsidR="00ED543D" w:rsidRPr="00A001B4" w:rsidRDefault="00ED543D" w:rsidP="00ED543D">
      <w:r w:rsidRPr="00A001B4">
        <w:t>· schimbări în structura, volumul sau calitatea datelor ce trebuie migrate;</w:t>
      </w:r>
    </w:p>
    <w:p w14:paraId="08EF75CE" w14:textId="77777777" w:rsidR="00ED543D" w:rsidRPr="00A001B4" w:rsidRDefault="00ED543D" w:rsidP="00ED543D">
      <w:r w:rsidRPr="00A001B4">
        <w:t>· solicitări suplimentare de testare, instruire, documentare sau suport;</w:t>
      </w:r>
    </w:p>
    <w:p w14:paraId="65871BA0" w14:textId="77777777" w:rsidR="00ED543D" w:rsidRPr="00A001B4" w:rsidRDefault="00ED543D" w:rsidP="00ED543D">
      <w:r w:rsidRPr="00A001B4">
        <w:t>· modificări ale condițiilor de acceptanță;</w:t>
      </w:r>
    </w:p>
    <w:p w14:paraId="0B3BC762" w14:textId="77777777" w:rsidR="00ED543D" w:rsidRPr="00A001B4" w:rsidRDefault="00ED543D" w:rsidP="00ED543D">
      <w:r w:rsidRPr="00A001B4">
        <w:t>· schimbări cu impact asupra securității sau conformității.</w:t>
      </w:r>
    </w:p>
    <w:p w14:paraId="0F5CB08E" w14:textId="77777777" w:rsidR="00ED543D" w:rsidRPr="00A001B4" w:rsidRDefault="00ED543D" w:rsidP="00ED543D"/>
    <w:p w14:paraId="71EDE2AB" w14:textId="77777777" w:rsidR="00ED543D" w:rsidRPr="00A001B4" w:rsidRDefault="00ED543D" w:rsidP="00ED543D">
      <w:r w:rsidRPr="00A001B4">
        <w:t>Registrul de schimbări va include, cel puțin:</w:t>
      </w:r>
    </w:p>
    <w:p w14:paraId="624E98D5" w14:textId="77777777" w:rsidR="00ED543D" w:rsidRPr="00A001B4" w:rsidRDefault="00ED543D" w:rsidP="00ED543D">
      <w:r w:rsidRPr="00A001B4">
        <w:t>· codul solicitării de schimbare;</w:t>
      </w:r>
    </w:p>
    <w:p w14:paraId="7C49FBF1" w14:textId="77777777" w:rsidR="00ED543D" w:rsidRPr="00A001B4" w:rsidRDefault="00ED543D" w:rsidP="00ED543D">
      <w:r w:rsidRPr="00A001B4">
        <w:t>· data înregistrării;</w:t>
      </w:r>
    </w:p>
    <w:p w14:paraId="3D534137" w14:textId="77777777" w:rsidR="00ED543D" w:rsidRPr="00A001B4" w:rsidRDefault="00ED543D" w:rsidP="00ED543D">
      <w:r w:rsidRPr="00A001B4">
        <w:t>· inițiatorul solicitării;</w:t>
      </w:r>
    </w:p>
    <w:p w14:paraId="3DF9ADC7" w14:textId="77777777" w:rsidR="00ED543D" w:rsidRPr="00A001B4" w:rsidRDefault="00ED543D" w:rsidP="00ED543D">
      <w:r w:rsidRPr="00A001B4">
        <w:t>· descrierea schimbării;</w:t>
      </w:r>
    </w:p>
    <w:p w14:paraId="2E8C7A1E" w14:textId="77777777" w:rsidR="00ED543D" w:rsidRPr="00A001B4" w:rsidRDefault="00ED543D" w:rsidP="00ED543D">
      <w:r w:rsidRPr="00A001B4">
        <w:t>· motivul schimbării;</w:t>
      </w:r>
    </w:p>
    <w:p w14:paraId="5E35AE08" w14:textId="77777777" w:rsidR="00ED543D" w:rsidRPr="00A001B4" w:rsidRDefault="00ED543D" w:rsidP="00ED543D">
      <w:r w:rsidRPr="00A001B4">
        <w:t>· categoria schimbării;</w:t>
      </w:r>
    </w:p>
    <w:p w14:paraId="4C6260A4" w14:textId="77777777" w:rsidR="00ED543D" w:rsidRPr="00A001B4" w:rsidRDefault="00ED543D" w:rsidP="00ED543D">
      <w:r w:rsidRPr="00A001B4">
        <w:t>· activitățile/livrabilele afectate;</w:t>
      </w:r>
    </w:p>
    <w:p w14:paraId="75225774" w14:textId="77777777" w:rsidR="00ED543D" w:rsidRPr="00A001B4" w:rsidRDefault="00ED543D" w:rsidP="00ED543D">
      <w:r w:rsidRPr="00A001B4">
        <w:t>· analiza de impact pe timp, cost, scop, calitate și securitate;</w:t>
      </w:r>
    </w:p>
    <w:p w14:paraId="41820237" w14:textId="77777777" w:rsidR="00ED543D" w:rsidRPr="00A001B4" w:rsidRDefault="00ED543D" w:rsidP="00ED543D">
      <w:r w:rsidRPr="00A001B4">
        <w:t>· riscurile asociate;</w:t>
      </w:r>
    </w:p>
    <w:p w14:paraId="339BC23C" w14:textId="77777777" w:rsidR="00ED543D" w:rsidRPr="00A001B4" w:rsidRDefault="00ED543D" w:rsidP="00ED543D">
      <w:r w:rsidRPr="00A001B4">
        <w:t>· recomandarea Ofertantului;</w:t>
      </w:r>
    </w:p>
    <w:p w14:paraId="797751DC" w14:textId="77777777" w:rsidR="00ED543D" w:rsidRPr="00A001B4" w:rsidRDefault="00ED543D" w:rsidP="00ED543D">
      <w:r w:rsidRPr="00A001B4">
        <w:t>· decizia Autorității Contractante;</w:t>
      </w:r>
    </w:p>
    <w:p w14:paraId="718C4B7F" w14:textId="77777777" w:rsidR="00ED543D" w:rsidRPr="00A001B4" w:rsidRDefault="00ED543D" w:rsidP="00ED543D">
      <w:r w:rsidRPr="00A001B4">
        <w:t>· termenul de implementare, dacă schimbarea este aprobată;</w:t>
      </w:r>
    </w:p>
    <w:p w14:paraId="2E393A9A" w14:textId="77777777" w:rsidR="00ED543D" w:rsidRPr="00A001B4" w:rsidRDefault="00ED543D" w:rsidP="00ED543D">
      <w:r w:rsidRPr="00A001B4">
        <w:t>· responsabilul implementării;</w:t>
      </w:r>
    </w:p>
    <w:p w14:paraId="6489FC56" w14:textId="77777777" w:rsidR="00ED543D" w:rsidRPr="00A001B4" w:rsidRDefault="00ED543D" w:rsidP="00ED543D">
      <w:r w:rsidRPr="00A001B4">
        <w:t>· statusul solicitării;</w:t>
      </w:r>
    </w:p>
    <w:p w14:paraId="1CA259A5" w14:textId="77777777" w:rsidR="00ED543D" w:rsidRPr="00A001B4" w:rsidRDefault="00ED543D" w:rsidP="00ED543D">
      <w:r w:rsidRPr="00A001B4">
        <w:t>· data închiderii.</w:t>
      </w:r>
    </w:p>
    <w:p w14:paraId="1B55BFB9" w14:textId="77777777" w:rsidR="00ED543D" w:rsidRPr="00A001B4" w:rsidRDefault="00ED543D" w:rsidP="00ED543D"/>
    <w:p w14:paraId="43A8D933" w14:textId="77777777" w:rsidR="00ED543D" w:rsidRPr="00A001B4" w:rsidRDefault="00ED543D" w:rsidP="00ED543D">
      <w:r w:rsidRPr="00A001B4">
        <w:t>În cazul schimbărilor aprobate, Ofertantul va actualiza documentele afectate, inclusiv, după caz, Planul de management al proiectului, planul de lucru, specificațiile funcționale, specificațiile tehnice, arhitectura, planul de testare, planul de migrare, documentația de configurare, manualele și matricea de trasabilitate. Implementarea unei schimbări aprobate va fi inclusă în activitățile de testare și acceptanță corespunzătoare, astfel încât rezultatul modificării să fie verificabil.</w:t>
      </w:r>
    </w:p>
    <w:p w14:paraId="3FA14DD2" w14:textId="77777777" w:rsidR="00ED543D" w:rsidRPr="00A001B4" w:rsidRDefault="00ED543D" w:rsidP="00ED543D"/>
    <w:p w14:paraId="2A335864" w14:textId="77777777" w:rsidR="00ED543D" w:rsidRPr="00A001B4" w:rsidRDefault="00ED543D" w:rsidP="00ED543D">
      <w:r w:rsidRPr="00A001B4">
        <w:t xml:space="preserve">În cazul schimbărilor respinse, amânate sau neaprobate, Ofertantul nu va avea obligația de a le implementa. Solicitările neaprobate nu vor modifica aria Contractului, termenele, livrabilele, </w:t>
      </w:r>
      <w:r w:rsidRPr="00A001B4">
        <w:lastRenderedPageBreak/>
        <w:t>obligațiile de testare, obligațiile de documentare sau criteriile de acceptanță. Această regulă este necesară pentru menținerea controlului contractual și pentru evitarea introducerii informale de cerințe suplimentare.</w:t>
      </w:r>
    </w:p>
    <w:p w14:paraId="0ED2CBC6" w14:textId="77777777" w:rsidR="00ED543D" w:rsidRPr="00A001B4" w:rsidRDefault="00ED543D" w:rsidP="00ED543D"/>
    <w:p w14:paraId="5943D3F3" w14:textId="7C96B627" w:rsidR="00ED543D" w:rsidRPr="00A001B4" w:rsidRDefault="00ED543D" w:rsidP="00ED543D">
      <w:r w:rsidRPr="00A001B4">
        <w:t>Nicio schimbare cu impact asupra scopului, termenelor, costurilor/bugetului, pachetelor de lucru, loturilor/subloturilor, livrabilelor, arhitecturii, securității, integrărilor, migrării, testării, documentației sau acceptanței nu va fi implementată fără analiză de impact, fără consemnarea efectelor asupra Contractului și fără aprobarea formală a părților, conform mecanismelor stabilite contractual. În cazul în care schimbarea generează activități suplimentare, modificări de efort, costuri, termene sau livrabile față de cele asumate inițial, implementarea acesteia se va realiza numai după agrearea condițiilor de implementare de către părți.</w:t>
      </w:r>
    </w:p>
    <w:p w14:paraId="24F9B310" w14:textId="6099B604" w:rsidR="0014661C" w:rsidRPr="00A001B4" w:rsidRDefault="0014661C" w:rsidP="00812EF8">
      <w:pPr>
        <w:pStyle w:val="Heading1"/>
      </w:pPr>
      <w:r w:rsidRPr="00A001B4">
        <w:t>Managementul configurației și versiunilor</w:t>
      </w:r>
    </w:p>
    <w:p w14:paraId="1A574528" w14:textId="77777777" w:rsidR="0014661C" w:rsidRPr="00A001B4" w:rsidRDefault="0014661C" w:rsidP="0014661C">
      <w:pPr>
        <w:jc w:val="left"/>
      </w:pPr>
    </w:p>
    <w:p w14:paraId="2104C8EE" w14:textId="77777777" w:rsidR="0014661C" w:rsidRPr="00A001B4" w:rsidRDefault="0014661C" w:rsidP="0014661C">
      <w:pPr>
        <w:jc w:val="left"/>
      </w:pPr>
      <w:r w:rsidRPr="00A001B4">
        <w:t xml:space="preserve">Managementul configurației va asigura controlul asupra componentelor software, configurațiilor, scripturilor, documentației, </w:t>
      </w:r>
      <w:proofErr w:type="spellStart"/>
      <w:r w:rsidRPr="00A001B4">
        <w:t>build</w:t>
      </w:r>
      <w:proofErr w:type="spellEnd"/>
      <w:r w:rsidRPr="00A001B4">
        <w:t>-urilor, mediilor și versiunilor livrate.</w:t>
      </w:r>
    </w:p>
    <w:p w14:paraId="4F9D0B2E" w14:textId="77777777" w:rsidR="0014661C" w:rsidRPr="00A001B4" w:rsidRDefault="0014661C" w:rsidP="0014661C">
      <w:pPr>
        <w:jc w:val="left"/>
      </w:pPr>
    </w:p>
    <w:p w14:paraId="56C2D0CE" w14:textId="77777777" w:rsidR="0014661C" w:rsidRPr="00A001B4" w:rsidRDefault="0014661C" w:rsidP="0014661C">
      <w:pPr>
        <w:jc w:val="left"/>
      </w:pPr>
      <w:r w:rsidRPr="00A001B4">
        <w:t>Elementele supuse controlului includ:</w:t>
      </w:r>
    </w:p>
    <w:p w14:paraId="0AD15AA9" w14:textId="77777777" w:rsidR="0014661C" w:rsidRPr="00A001B4" w:rsidRDefault="0014661C" w:rsidP="0014661C">
      <w:pPr>
        <w:jc w:val="left"/>
      </w:pPr>
    </w:p>
    <w:p w14:paraId="1C8FC77C" w14:textId="77777777" w:rsidR="0014661C" w:rsidRPr="00A001B4" w:rsidRDefault="0014661C" w:rsidP="0014661C">
      <w:pPr>
        <w:jc w:val="left"/>
      </w:pPr>
      <w:r w:rsidRPr="00A001B4">
        <w:t>· cod sursă/artefacte software, conform prevederilor contractuale;</w:t>
      </w:r>
    </w:p>
    <w:p w14:paraId="52E49B77" w14:textId="77777777" w:rsidR="0014661C" w:rsidRPr="00A001B4" w:rsidRDefault="0014661C" w:rsidP="0014661C">
      <w:pPr>
        <w:jc w:val="left"/>
      </w:pPr>
      <w:r w:rsidRPr="00A001B4">
        <w:t>· configurații;</w:t>
      </w:r>
    </w:p>
    <w:p w14:paraId="272CFFA5" w14:textId="77777777" w:rsidR="0014661C" w:rsidRPr="00A001B4" w:rsidRDefault="0014661C" w:rsidP="0014661C">
      <w:pPr>
        <w:jc w:val="left"/>
      </w:pPr>
      <w:r w:rsidRPr="00A001B4">
        <w:t>· scripturi de instalare/configurare;</w:t>
      </w:r>
    </w:p>
    <w:p w14:paraId="04582780" w14:textId="77777777" w:rsidR="0014661C" w:rsidRPr="00A001B4" w:rsidRDefault="0014661C" w:rsidP="0014661C">
      <w:pPr>
        <w:jc w:val="left"/>
      </w:pPr>
      <w:r w:rsidRPr="00A001B4">
        <w:t>· scripturi de migrare;</w:t>
      </w:r>
    </w:p>
    <w:p w14:paraId="44F002B6" w14:textId="77777777" w:rsidR="0014661C" w:rsidRPr="00A001B4" w:rsidRDefault="0014661C" w:rsidP="0014661C">
      <w:pPr>
        <w:jc w:val="left"/>
      </w:pPr>
      <w:r w:rsidRPr="00A001B4">
        <w:t>· documentație;</w:t>
      </w:r>
    </w:p>
    <w:p w14:paraId="46A4D636" w14:textId="77777777" w:rsidR="0014661C" w:rsidRPr="00A001B4" w:rsidRDefault="0014661C" w:rsidP="0014661C">
      <w:pPr>
        <w:jc w:val="left"/>
      </w:pPr>
      <w:r w:rsidRPr="00A001B4">
        <w:t>· scenarii de testare;</w:t>
      </w:r>
    </w:p>
    <w:p w14:paraId="3CBAA424" w14:textId="77777777" w:rsidR="0014661C" w:rsidRPr="00A001B4" w:rsidRDefault="0014661C" w:rsidP="0014661C">
      <w:pPr>
        <w:jc w:val="left"/>
      </w:pPr>
      <w:r w:rsidRPr="00A001B4">
        <w:t>· pachete de livrare;</w:t>
      </w:r>
    </w:p>
    <w:p w14:paraId="5F37E0B4" w14:textId="77777777" w:rsidR="0014661C" w:rsidRPr="00A001B4" w:rsidRDefault="0014661C" w:rsidP="0014661C">
      <w:pPr>
        <w:jc w:val="left"/>
      </w:pPr>
      <w:r w:rsidRPr="00A001B4">
        <w:t>· note de versiune;</w:t>
      </w:r>
    </w:p>
    <w:p w14:paraId="7DB43B3E" w14:textId="77777777" w:rsidR="0014661C" w:rsidRPr="00A001B4" w:rsidRDefault="0014661C" w:rsidP="0014661C">
      <w:pPr>
        <w:jc w:val="left"/>
      </w:pPr>
      <w:r w:rsidRPr="00A001B4">
        <w:t>· livrabile transmise Autorității Contractante.</w:t>
      </w:r>
    </w:p>
    <w:p w14:paraId="0651C245" w14:textId="77777777" w:rsidR="0014661C" w:rsidRPr="00A001B4" w:rsidRDefault="0014661C" w:rsidP="0014661C">
      <w:pPr>
        <w:jc w:val="left"/>
      </w:pPr>
    </w:p>
    <w:p w14:paraId="09969794" w14:textId="77777777" w:rsidR="0014661C" w:rsidRPr="00A001B4" w:rsidRDefault="0014661C" w:rsidP="0014661C">
      <w:pPr>
        <w:jc w:val="left"/>
      </w:pPr>
      <w:r w:rsidRPr="00A001B4">
        <w:t>Pentru fiecare versiune relevantă se vor documenta:</w:t>
      </w:r>
    </w:p>
    <w:p w14:paraId="7141B951" w14:textId="77777777" w:rsidR="0014661C" w:rsidRPr="00A001B4" w:rsidRDefault="0014661C" w:rsidP="0014661C">
      <w:pPr>
        <w:jc w:val="left"/>
      </w:pPr>
    </w:p>
    <w:p w14:paraId="016F4D3E" w14:textId="77777777" w:rsidR="0014661C" w:rsidRPr="00A001B4" w:rsidRDefault="0014661C" w:rsidP="0014661C">
      <w:pPr>
        <w:jc w:val="left"/>
      </w:pPr>
      <w:r w:rsidRPr="00A001B4">
        <w:t>· conținutul versiunii;</w:t>
      </w:r>
    </w:p>
    <w:p w14:paraId="25F2FDE5" w14:textId="77777777" w:rsidR="0014661C" w:rsidRPr="00A001B4" w:rsidRDefault="0014661C" w:rsidP="0014661C">
      <w:pPr>
        <w:jc w:val="left"/>
      </w:pPr>
      <w:r w:rsidRPr="00A001B4">
        <w:t>· cerințele acoperite;</w:t>
      </w:r>
    </w:p>
    <w:p w14:paraId="760300C6" w14:textId="77777777" w:rsidR="0014661C" w:rsidRPr="00A001B4" w:rsidRDefault="0014661C" w:rsidP="0014661C">
      <w:pPr>
        <w:jc w:val="left"/>
      </w:pPr>
      <w:r w:rsidRPr="00A001B4">
        <w:t>· defectele remediate;</w:t>
      </w:r>
    </w:p>
    <w:p w14:paraId="6C419550" w14:textId="77777777" w:rsidR="0014661C" w:rsidRPr="00A001B4" w:rsidRDefault="0014661C" w:rsidP="0014661C">
      <w:pPr>
        <w:jc w:val="left"/>
      </w:pPr>
      <w:r w:rsidRPr="00A001B4">
        <w:t>· componentele modificate;</w:t>
      </w:r>
    </w:p>
    <w:p w14:paraId="2B0A1D84" w14:textId="77777777" w:rsidR="0014661C" w:rsidRPr="00A001B4" w:rsidRDefault="0014661C" w:rsidP="0014661C">
      <w:pPr>
        <w:jc w:val="left"/>
      </w:pPr>
      <w:r w:rsidRPr="00A001B4">
        <w:t>· instrucțiunile de instalare/configurare;</w:t>
      </w:r>
    </w:p>
    <w:p w14:paraId="3E1B29BE" w14:textId="77777777" w:rsidR="0014661C" w:rsidRPr="00A001B4" w:rsidRDefault="0014661C" w:rsidP="0014661C">
      <w:pPr>
        <w:jc w:val="left"/>
      </w:pPr>
      <w:r w:rsidRPr="00A001B4">
        <w:t>· rezultatele testelor interne;</w:t>
      </w:r>
    </w:p>
    <w:p w14:paraId="331D413B" w14:textId="77777777" w:rsidR="0014661C" w:rsidRPr="00A001B4" w:rsidRDefault="0014661C" w:rsidP="0014661C">
      <w:pPr>
        <w:jc w:val="left"/>
      </w:pPr>
      <w:r w:rsidRPr="00A001B4">
        <w:t>· eventualele limitări cunoscute.</w:t>
      </w:r>
    </w:p>
    <w:p w14:paraId="045C3ACC" w14:textId="77777777" w:rsidR="0014661C" w:rsidRPr="00A001B4" w:rsidRDefault="0014661C" w:rsidP="0014661C">
      <w:pPr>
        <w:jc w:val="left"/>
      </w:pPr>
    </w:p>
    <w:p w14:paraId="614846B9" w14:textId="77777777" w:rsidR="0014661C" w:rsidRPr="00A001B4" w:rsidRDefault="0014661C" w:rsidP="0014661C">
      <w:pPr>
        <w:jc w:val="left"/>
      </w:pPr>
      <w:r w:rsidRPr="00A001B4">
        <w:t>Acest proces permite urmărirea clară a modificărilor și susține acceptanța controlată a livrărilor intermediare și finale.</w:t>
      </w:r>
    </w:p>
    <w:p w14:paraId="2CCE2444" w14:textId="77777777" w:rsidR="0014661C" w:rsidRPr="00A001B4" w:rsidRDefault="0014661C" w:rsidP="0014661C">
      <w:pPr>
        <w:jc w:val="left"/>
      </w:pPr>
    </w:p>
    <w:p w14:paraId="7B51FE3F" w14:textId="060180A2" w:rsidR="0014661C" w:rsidRPr="00A001B4" w:rsidRDefault="0014661C" w:rsidP="00812EF8">
      <w:pPr>
        <w:pStyle w:val="Heading1"/>
      </w:pPr>
      <w:r w:rsidRPr="00A001B4">
        <w:t>Managementul securității informatice și informaționale</w:t>
      </w:r>
    </w:p>
    <w:p w14:paraId="1393A3E9" w14:textId="77777777" w:rsidR="0014661C" w:rsidRPr="00A001B4" w:rsidRDefault="0014661C" w:rsidP="0014661C">
      <w:pPr>
        <w:jc w:val="left"/>
      </w:pPr>
    </w:p>
    <w:p w14:paraId="2203E036" w14:textId="77777777" w:rsidR="0014661C" w:rsidRPr="00A001B4" w:rsidRDefault="0014661C" w:rsidP="0014661C">
      <w:pPr>
        <w:jc w:val="left"/>
      </w:pPr>
      <w:r w:rsidRPr="00A001B4">
        <w:lastRenderedPageBreak/>
        <w:t>Securitatea SIDISVA va fi tratată transversal, pe întreg ciclul de viață al proiectului. Cerințele de securitate vor fi analizate, proiectate, implementate, testate și documentate.</w:t>
      </w:r>
    </w:p>
    <w:p w14:paraId="09BD44CC" w14:textId="77777777" w:rsidR="0014661C" w:rsidRPr="00A001B4" w:rsidRDefault="0014661C" w:rsidP="0014661C">
      <w:pPr>
        <w:jc w:val="left"/>
      </w:pPr>
    </w:p>
    <w:p w14:paraId="3D04FD08" w14:textId="77777777" w:rsidR="0014661C" w:rsidRPr="00A001B4" w:rsidRDefault="0014661C" w:rsidP="0014661C">
      <w:pPr>
        <w:jc w:val="left"/>
      </w:pPr>
      <w:r w:rsidRPr="00A001B4">
        <w:t>Abordarea include:</w:t>
      </w:r>
    </w:p>
    <w:p w14:paraId="036BFB38" w14:textId="77777777" w:rsidR="0014661C" w:rsidRPr="00A001B4" w:rsidRDefault="0014661C" w:rsidP="0014661C">
      <w:pPr>
        <w:jc w:val="left"/>
      </w:pPr>
    </w:p>
    <w:p w14:paraId="6091489E" w14:textId="77777777" w:rsidR="0014661C" w:rsidRPr="00A001B4" w:rsidRDefault="0014661C" w:rsidP="0014661C">
      <w:pPr>
        <w:jc w:val="left"/>
      </w:pPr>
      <w:r w:rsidRPr="00A001B4">
        <w:t>· identificarea cerințelor de securitate în etapa de analiză;</w:t>
      </w:r>
    </w:p>
    <w:p w14:paraId="409BB4DB" w14:textId="77777777" w:rsidR="0014661C" w:rsidRPr="00A001B4" w:rsidRDefault="0014661C" w:rsidP="0014661C">
      <w:pPr>
        <w:jc w:val="left"/>
      </w:pPr>
      <w:r w:rsidRPr="00A001B4">
        <w:t>· proiectarea mecanismelor de control al accesului;</w:t>
      </w:r>
    </w:p>
    <w:p w14:paraId="30761F22" w14:textId="77777777" w:rsidR="0014661C" w:rsidRPr="00A001B4" w:rsidRDefault="0014661C" w:rsidP="0014661C">
      <w:pPr>
        <w:jc w:val="left"/>
      </w:pPr>
      <w:r w:rsidRPr="00A001B4">
        <w:t>· proiectarea rolurilor și drepturilor;</w:t>
      </w:r>
    </w:p>
    <w:p w14:paraId="3E953292" w14:textId="77777777" w:rsidR="0014661C" w:rsidRPr="00A001B4" w:rsidRDefault="0014661C" w:rsidP="0014661C">
      <w:pPr>
        <w:jc w:val="left"/>
      </w:pPr>
      <w:r w:rsidRPr="00A001B4">
        <w:t>· proiectarea mecanismelor de autentificare și autorizare;</w:t>
      </w:r>
    </w:p>
    <w:p w14:paraId="7CC1CEFF" w14:textId="77777777" w:rsidR="0014661C" w:rsidRPr="00A001B4" w:rsidRDefault="0014661C" w:rsidP="0014661C">
      <w:pPr>
        <w:jc w:val="left"/>
      </w:pPr>
      <w:r w:rsidRPr="00A001B4">
        <w:t>· protecția informațiilor în tranzit și în stocare;</w:t>
      </w:r>
    </w:p>
    <w:p w14:paraId="322F032D" w14:textId="77777777" w:rsidR="0014661C" w:rsidRPr="00A001B4" w:rsidRDefault="0014661C" w:rsidP="0014661C">
      <w:pPr>
        <w:jc w:val="left"/>
      </w:pPr>
      <w:r w:rsidRPr="00A001B4">
        <w:t>· separarea accesului în funcție de roluri și responsabilități;</w:t>
      </w:r>
    </w:p>
    <w:p w14:paraId="5099969C" w14:textId="77777777" w:rsidR="0014661C" w:rsidRPr="00A001B4" w:rsidRDefault="0014661C" w:rsidP="0014661C">
      <w:pPr>
        <w:jc w:val="left"/>
      </w:pPr>
      <w:r w:rsidRPr="00A001B4">
        <w:t>· jurnalizare și audit;</w:t>
      </w:r>
    </w:p>
    <w:p w14:paraId="2F33C088" w14:textId="77777777" w:rsidR="0014661C" w:rsidRPr="00A001B4" w:rsidRDefault="0014661C" w:rsidP="0014661C">
      <w:pPr>
        <w:jc w:val="left"/>
      </w:pPr>
      <w:r w:rsidRPr="00A001B4">
        <w:t>· testarea cerințelor de securitate;</w:t>
      </w:r>
    </w:p>
    <w:p w14:paraId="6F6DDD6C" w14:textId="77777777" w:rsidR="0014661C" w:rsidRPr="00A001B4" w:rsidRDefault="0014661C" w:rsidP="0014661C">
      <w:pPr>
        <w:jc w:val="left"/>
      </w:pPr>
      <w:r w:rsidRPr="00A001B4">
        <w:t>· tratarea vulnerabilităților identificate;</w:t>
      </w:r>
    </w:p>
    <w:p w14:paraId="64D46507" w14:textId="77777777" w:rsidR="0014661C" w:rsidRPr="00A001B4" w:rsidRDefault="0014661C" w:rsidP="0014661C">
      <w:pPr>
        <w:jc w:val="left"/>
      </w:pPr>
      <w:r w:rsidRPr="00A001B4">
        <w:t>· documentarea configurațiilor de securitate;</w:t>
      </w:r>
    </w:p>
    <w:p w14:paraId="4334B3DB" w14:textId="77777777" w:rsidR="0014661C" w:rsidRPr="00A001B4" w:rsidRDefault="0014661C" w:rsidP="0014661C">
      <w:pPr>
        <w:jc w:val="left"/>
      </w:pPr>
      <w:r w:rsidRPr="00A001B4">
        <w:t>· corelarea cu politicile aplicabile în Cloud-</w:t>
      </w:r>
      <w:proofErr w:type="spellStart"/>
      <w:r w:rsidRPr="00A001B4">
        <w:t>ul</w:t>
      </w:r>
      <w:proofErr w:type="spellEnd"/>
      <w:r w:rsidRPr="00A001B4">
        <w:t xml:space="preserve"> Guvernamental.</w:t>
      </w:r>
    </w:p>
    <w:p w14:paraId="57E4AB21" w14:textId="77777777" w:rsidR="0014661C" w:rsidRPr="00A001B4" w:rsidRDefault="0014661C" w:rsidP="0014661C">
      <w:pPr>
        <w:jc w:val="left"/>
      </w:pPr>
    </w:p>
    <w:p w14:paraId="7A85F145" w14:textId="77777777" w:rsidR="0014661C" w:rsidRPr="00A001B4" w:rsidRDefault="0014661C" w:rsidP="0014661C">
      <w:pPr>
        <w:jc w:val="left"/>
      </w:pPr>
      <w:r w:rsidRPr="00A001B4">
        <w:t>Cerințele de securitate vor fi incluse în matricea de trasabilitate, astfel încât să poată fi urmărite de la cerință până la proiectare, implementare, testare și acceptanță.</w:t>
      </w:r>
    </w:p>
    <w:p w14:paraId="7F85CD90" w14:textId="77777777" w:rsidR="0014661C" w:rsidRPr="00A001B4" w:rsidRDefault="0014661C" w:rsidP="0014661C">
      <w:pPr>
        <w:jc w:val="left"/>
      </w:pPr>
    </w:p>
    <w:p w14:paraId="4B2C03EC" w14:textId="1B3748F7" w:rsidR="0014661C" w:rsidRPr="00A001B4" w:rsidRDefault="0014661C" w:rsidP="00812EF8">
      <w:pPr>
        <w:pStyle w:val="Heading1"/>
      </w:pPr>
      <w:r w:rsidRPr="00A001B4">
        <w:t>Comunicarea și colaborarea cu Autoritatea Contractantă</w:t>
      </w:r>
    </w:p>
    <w:p w14:paraId="729F6340" w14:textId="77777777" w:rsidR="0014661C" w:rsidRPr="00A001B4" w:rsidRDefault="0014661C" w:rsidP="0014661C">
      <w:pPr>
        <w:jc w:val="left"/>
      </w:pPr>
    </w:p>
    <w:p w14:paraId="67AF8B61" w14:textId="77777777" w:rsidR="0014661C" w:rsidRPr="00A001B4" w:rsidRDefault="0014661C" w:rsidP="0014661C">
      <w:pPr>
        <w:jc w:val="left"/>
      </w:pPr>
      <w:r w:rsidRPr="00A001B4">
        <w:t>Comunicarea cu Autoritatea Contractantă va fi organizată pe niveluri de decizie și execuție, pentru a asigura claritate, trasabilitate și intervenție rapidă în situații care necesită decizie.</w:t>
      </w:r>
    </w:p>
    <w:p w14:paraId="5482EF44" w14:textId="77777777" w:rsidR="0014661C" w:rsidRPr="00A001B4" w:rsidRDefault="0014661C" w:rsidP="0014661C">
      <w:pPr>
        <w:jc w:val="left"/>
      </w:pPr>
    </w:p>
    <w:p w14:paraId="3E21D42D" w14:textId="77777777" w:rsidR="0014661C" w:rsidRPr="00A001B4" w:rsidRDefault="0014661C" w:rsidP="0014661C">
      <w:pPr>
        <w:jc w:val="left"/>
      </w:pPr>
      <w:r w:rsidRPr="00A001B4">
        <w:t>Nivelurile de comunicare sunt:</w:t>
      </w:r>
    </w:p>
    <w:p w14:paraId="484E69AD" w14:textId="77777777" w:rsidR="0014661C" w:rsidRPr="00A001B4" w:rsidRDefault="0014661C" w:rsidP="0014661C">
      <w:pPr>
        <w:jc w:val="left"/>
      </w:pPr>
      <w:r w:rsidRPr="00A001B4">
        <w:t>· nivel strategic, pentru decizii majore, riscuri critice, schimbări semnificative și acceptanțe relevante;</w:t>
      </w:r>
    </w:p>
    <w:p w14:paraId="0338FDF9" w14:textId="77777777" w:rsidR="0014661C" w:rsidRPr="00A001B4" w:rsidRDefault="0014661C" w:rsidP="0014661C">
      <w:pPr>
        <w:jc w:val="left"/>
      </w:pPr>
      <w:r w:rsidRPr="00A001B4">
        <w:t>· nivel operațional, pentru urmărirea activităților, progresului, riscurilor, problemelor și livrabilelor;</w:t>
      </w:r>
    </w:p>
    <w:p w14:paraId="3C73F10E" w14:textId="77777777" w:rsidR="0014661C" w:rsidRPr="00A001B4" w:rsidRDefault="0014661C" w:rsidP="0014661C">
      <w:pPr>
        <w:jc w:val="left"/>
      </w:pPr>
      <w:r w:rsidRPr="00A001B4">
        <w:t>· nivel tehnic, pentru analiză, proiectare, dezvoltare, integrare, migrare, testare, securitate și documentare.</w:t>
      </w:r>
    </w:p>
    <w:p w14:paraId="46F37763" w14:textId="77777777" w:rsidR="0014661C" w:rsidRPr="00A001B4" w:rsidRDefault="0014661C" w:rsidP="0014661C">
      <w:pPr>
        <w:jc w:val="left"/>
      </w:pPr>
    </w:p>
    <w:p w14:paraId="0537DE85" w14:textId="77777777" w:rsidR="0014661C" w:rsidRPr="00A001B4" w:rsidRDefault="0014661C" w:rsidP="0014661C">
      <w:pPr>
        <w:jc w:val="left"/>
      </w:pPr>
      <w:r w:rsidRPr="00A001B4">
        <w:t>Mecanismele de comunicare includ:</w:t>
      </w:r>
    </w:p>
    <w:p w14:paraId="47AC288C" w14:textId="77777777" w:rsidR="0014661C" w:rsidRPr="00A001B4" w:rsidRDefault="0014661C" w:rsidP="0014661C">
      <w:pPr>
        <w:jc w:val="left"/>
      </w:pPr>
      <w:r w:rsidRPr="00A001B4">
        <w:t xml:space="preserve">· ședință de </w:t>
      </w:r>
      <w:proofErr w:type="spellStart"/>
      <w:r w:rsidRPr="00A001B4">
        <w:t>kick</w:t>
      </w:r>
      <w:proofErr w:type="spellEnd"/>
      <w:r w:rsidRPr="00A001B4">
        <w:t>-off;</w:t>
      </w:r>
    </w:p>
    <w:p w14:paraId="329C605F" w14:textId="77777777" w:rsidR="0014661C" w:rsidRPr="00A001B4" w:rsidRDefault="0014661C" w:rsidP="0014661C">
      <w:pPr>
        <w:jc w:val="left"/>
      </w:pPr>
      <w:r w:rsidRPr="00A001B4">
        <w:t>· ședințe periodice de progres;</w:t>
      </w:r>
    </w:p>
    <w:p w14:paraId="3429EA5D" w14:textId="77777777" w:rsidR="0014661C" w:rsidRPr="00A001B4" w:rsidRDefault="0014661C" w:rsidP="0014661C">
      <w:pPr>
        <w:jc w:val="left"/>
      </w:pPr>
      <w:r w:rsidRPr="00A001B4">
        <w:t>· ședințe tehnice tematice;</w:t>
      </w:r>
    </w:p>
    <w:p w14:paraId="4710C10F" w14:textId="77777777" w:rsidR="0014661C" w:rsidRPr="00A001B4" w:rsidRDefault="0014661C" w:rsidP="0014661C">
      <w:pPr>
        <w:jc w:val="left"/>
      </w:pPr>
      <w:r w:rsidRPr="00A001B4">
        <w:t>· ședințe de analiză;</w:t>
      </w:r>
    </w:p>
    <w:p w14:paraId="68CB3D08" w14:textId="77777777" w:rsidR="0014661C" w:rsidRPr="00A001B4" w:rsidRDefault="0014661C" w:rsidP="0014661C">
      <w:pPr>
        <w:jc w:val="left"/>
      </w:pPr>
      <w:r w:rsidRPr="00A001B4">
        <w:t>· ședințe de validare livrabile;</w:t>
      </w:r>
    </w:p>
    <w:p w14:paraId="57F13AEA" w14:textId="77777777" w:rsidR="0014661C" w:rsidRPr="00A001B4" w:rsidRDefault="0014661C" w:rsidP="0014661C">
      <w:pPr>
        <w:jc w:val="left"/>
      </w:pPr>
      <w:r w:rsidRPr="00A001B4">
        <w:t>· ședințe de management riscuri/probleme;</w:t>
      </w:r>
    </w:p>
    <w:p w14:paraId="5C6E0922" w14:textId="77777777" w:rsidR="0014661C" w:rsidRPr="00A001B4" w:rsidRDefault="0014661C" w:rsidP="0014661C">
      <w:pPr>
        <w:jc w:val="left"/>
      </w:pPr>
      <w:r w:rsidRPr="00A001B4">
        <w:t>· rapoarte de progres;</w:t>
      </w:r>
    </w:p>
    <w:p w14:paraId="04614D4C" w14:textId="77777777" w:rsidR="0014661C" w:rsidRPr="00A001B4" w:rsidRDefault="0014661C" w:rsidP="0014661C">
      <w:pPr>
        <w:jc w:val="left"/>
      </w:pPr>
      <w:r w:rsidRPr="00A001B4">
        <w:t>· minute de ședință;</w:t>
      </w:r>
    </w:p>
    <w:p w14:paraId="23DF1E53" w14:textId="77777777" w:rsidR="0014661C" w:rsidRPr="00A001B4" w:rsidRDefault="0014661C" w:rsidP="0014661C">
      <w:pPr>
        <w:jc w:val="left"/>
      </w:pPr>
      <w:r w:rsidRPr="00A001B4">
        <w:t>· registru de întrebări/răspunsuri;</w:t>
      </w:r>
    </w:p>
    <w:p w14:paraId="419B1518" w14:textId="77777777" w:rsidR="0014661C" w:rsidRPr="00A001B4" w:rsidRDefault="0014661C" w:rsidP="0014661C">
      <w:pPr>
        <w:jc w:val="left"/>
      </w:pPr>
      <w:r w:rsidRPr="00A001B4">
        <w:lastRenderedPageBreak/>
        <w:t>· registru de decizii;</w:t>
      </w:r>
    </w:p>
    <w:p w14:paraId="7585035F" w14:textId="77777777" w:rsidR="0014661C" w:rsidRPr="00A001B4" w:rsidRDefault="0014661C" w:rsidP="0014661C">
      <w:pPr>
        <w:jc w:val="left"/>
      </w:pPr>
      <w:r w:rsidRPr="00A001B4">
        <w:t>· registru de riscuri, probleme și schimbări.</w:t>
      </w:r>
    </w:p>
    <w:p w14:paraId="0ADF428F" w14:textId="77777777" w:rsidR="0014661C" w:rsidRPr="00A001B4" w:rsidRDefault="0014661C" w:rsidP="0014661C">
      <w:pPr>
        <w:jc w:val="left"/>
      </w:pPr>
    </w:p>
    <w:p w14:paraId="320922EB" w14:textId="77777777" w:rsidR="0014661C" w:rsidRPr="00A001B4" w:rsidRDefault="0014661C" w:rsidP="0014661C">
      <w:pPr>
        <w:jc w:val="left"/>
      </w:pPr>
      <w:r w:rsidRPr="00A001B4">
        <w:t>Comunicarea operațională va fi susținută prin mijloace informatice agreate cu Autoritatea Contractantă, fără introducerea unor instrumente necerute sau neaprobate prin Contract.</w:t>
      </w:r>
    </w:p>
    <w:p w14:paraId="238D6957" w14:textId="77777777" w:rsidR="0014661C" w:rsidRPr="00A001B4" w:rsidRDefault="0014661C" w:rsidP="0014661C">
      <w:pPr>
        <w:jc w:val="left"/>
      </w:pPr>
    </w:p>
    <w:p w14:paraId="030EEB87" w14:textId="7E8CBBB5" w:rsidR="0014661C" w:rsidRPr="00A001B4" w:rsidRDefault="0014661C" w:rsidP="00812EF8">
      <w:pPr>
        <w:pStyle w:val="Heading1"/>
      </w:pPr>
      <w:r w:rsidRPr="00A001B4">
        <w:t>Date de intrare și date de ieșire pentru activitățile Contractului</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420"/>
        <w:gridCol w:w="3806"/>
      </w:tblGrid>
      <w:tr w:rsidR="007D65D4" w:rsidRPr="00A001B4" w14:paraId="03428652" w14:textId="77777777" w:rsidTr="007D65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bottom w:val="none" w:sz="0" w:space="0" w:color="auto"/>
              <w:right w:val="none" w:sz="0" w:space="0" w:color="auto"/>
            </w:tcBorders>
            <w:hideMark/>
          </w:tcPr>
          <w:p w14:paraId="28F17263" w14:textId="77777777" w:rsidR="007D65D4" w:rsidRPr="00A001B4" w:rsidRDefault="007D65D4" w:rsidP="00F83389">
            <w:pPr>
              <w:spacing w:after="160" w:line="278" w:lineRule="auto"/>
              <w:jc w:val="left"/>
              <w:rPr>
                <w:sz w:val="18"/>
                <w:szCs w:val="16"/>
              </w:rPr>
            </w:pPr>
            <w:r w:rsidRPr="00A001B4">
              <w:rPr>
                <w:sz w:val="18"/>
                <w:szCs w:val="16"/>
              </w:rPr>
              <w:t>Activitate</w:t>
            </w:r>
          </w:p>
        </w:tc>
        <w:tc>
          <w:tcPr>
            <w:tcW w:w="3420" w:type="dxa"/>
            <w:tcBorders>
              <w:bottom w:val="none" w:sz="0" w:space="0" w:color="auto"/>
            </w:tcBorders>
            <w:hideMark/>
          </w:tcPr>
          <w:p w14:paraId="51BDF5B0" w14:textId="77777777" w:rsidR="007D65D4" w:rsidRPr="00A001B4"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A001B4">
              <w:rPr>
                <w:szCs w:val="20"/>
              </w:rPr>
              <w:t>Date de intrare</w:t>
            </w:r>
          </w:p>
        </w:tc>
        <w:tc>
          <w:tcPr>
            <w:tcW w:w="3806" w:type="dxa"/>
            <w:tcBorders>
              <w:bottom w:val="none" w:sz="0" w:space="0" w:color="auto"/>
            </w:tcBorders>
            <w:hideMark/>
          </w:tcPr>
          <w:p w14:paraId="7F8743D7" w14:textId="77777777" w:rsidR="007D65D4" w:rsidRPr="00A001B4"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A001B4">
              <w:rPr>
                <w:szCs w:val="20"/>
              </w:rPr>
              <w:t>Date de ieșire / livrabile</w:t>
            </w:r>
          </w:p>
        </w:tc>
      </w:tr>
      <w:tr w:rsidR="007D65D4" w:rsidRPr="00A001B4" w14:paraId="760DEB69"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A27AAF7" w14:textId="77777777" w:rsidR="007D65D4" w:rsidRPr="00A001B4" w:rsidRDefault="007D65D4" w:rsidP="00F83389">
            <w:pPr>
              <w:spacing w:after="160" w:line="278" w:lineRule="auto"/>
              <w:rPr>
                <w:sz w:val="18"/>
                <w:szCs w:val="16"/>
              </w:rPr>
            </w:pPr>
            <w:r w:rsidRPr="00A001B4">
              <w:rPr>
                <w:sz w:val="18"/>
                <w:szCs w:val="16"/>
              </w:rPr>
              <w:t>Management de proiect</w:t>
            </w:r>
          </w:p>
        </w:tc>
        <w:tc>
          <w:tcPr>
            <w:tcW w:w="3420" w:type="dxa"/>
            <w:hideMark/>
          </w:tcPr>
          <w:p w14:paraId="4ED6A1E5"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Contract, Caiet de Sarcini, ofertă tehnică, grafic de implementare, echipe, constrângeri</w:t>
            </w:r>
          </w:p>
        </w:tc>
        <w:tc>
          <w:tcPr>
            <w:tcW w:w="3806" w:type="dxa"/>
            <w:hideMark/>
          </w:tcPr>
          <w:p w14:paraId="1B0DA8B5"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Plan de management proiect, rapoarte progres, minute, registre riscuri/probleme/schimbări, raport final</w:t>
            </w:r>
          </w:p>
        </w:tc>
      </w:tr>
      <w:tr w:rsidR="007D65D4" w:rsidRPr="00A001B4" w14:paraId="15FB925A"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F0D1C2D" w14:textId="77777777" w:rsidR="007D65D4" w:rsidRPr="00A001B4" w:rsidRDefault="007D65D4" w:rsidP="00F83389">
            <w:pPr>
              <w:spacing w:after="160" w:line="278" w:lineRule="auto"/>
              <w:rPr>
                <w:sz w:val="18"/>
                <w:szCs w:val="16"/>
              </w:rPr>
            </w:pPr>
            <w:r w:rsidRPr="00A001B4">
              <w:rPr>
                <w:sz w:val="18"/>
                <w:szCs w:val="16"/>
              </w:rPr>
              <w:t>Analiză</w:t>
            </w:r>
          </w:p>
        </w:tc>
        <w:tc>
          <w:tcPr>
            <w:tcW w:w="3420" w:type="dxa"/>
            <w:hideMark/>
          </w:tcPr>
          <w:p w14:paraId="04FE95BC"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CS, clarificări, procese, documente operaționale, sisteme existente, date, cerințe securitate</w:t>
            </w:r>
          </w:p>
        </w:tc>
        <w:tc>
          <w:tcPr>
            <w:tcW w:w="3806" w:type="dxa"/>
            <w:hideMark/>
          </w:tcPr>
          <w:p w14:paraId="35C3074B"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Raport de analiză, specificații funcționale/non-funcționale, catalog cerințe, matrice trasabilitate, criterii acceptanță</w:t>
            </w:r>
          </w:p>
        </w:tc>
      </w:tr>
      <w:tr w:rsidR="007D65D4" w:rsidRPr="00A001B4" w14:paraId="3ECCB10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6F2A52D2" w14:textId="77777777" w:rsidR="007D65D4" w:rsidRPr="00A001B4" w:rsidRDefault="007D65D4" w:rsidP="00F83389">
            <w:pPr>
              <w:spacing w:after="160" w:line="278" w:lineRule="auto"/>
              <w:rPr>
                <w:sz w:val="18"/>
                <w:szCs w:val="16"/>
              </w:rPr>
            </w:pPr>
            <w:r w:rsidRPr="00A001B4">
              <w:rPr>
                <w:sz w:val="18"/>
                <w:szCs w:val="16"/>
              </w:rPr>
              <w:t>Proiectare</w:t>
            </w:r>
          </w:p>
        </w:tc>
        <w:tc>
          <w:tcPr>
            <w:tcW w:w="3420" w:type="dxa"/>
            <w:hideMark/>
          </w:tcPr>
          <w:p w14:paraId="45B8311C"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Raport de analiză, cerințe aprobate, constrângeri Cloud, cerințe tehnice/securitate</w:t>
            </w:r>
          </w:p>
        </w:tc>
        <w:tc>
          <w:tcPr>
            <w:tcW w:w="3806" w:type="dxa"/>
            <w:hideMark/>
          </w:tcPr>
          <w:p w14:paraId="4640CB86"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Document proiectare tehnică, arhitectură, model date, specificații API, plan testare, plan migrare</w:t>
            </w:r>
          </w:p>
        </w:tc>
      </w:tr>
      <w:tr w:rsidR="007D65D4" w:rsidRPr="00A001B4" w14:paraId="61E6059F"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76358C4" w14:textId="77777777" w:rsidR="00893045" w:rsidRPr="00A001B4" w:rsidRDefault="007D65D4" w:rsidP="00F83389">
            <w:pPr>
              <w:spacing w:after="160" w:line="278" w:lineRule="auto"/>
              <w:rPr>
                <w:b w:val="0"/>
                <w:bCs w:val="0"/>
                <w:caps w:val="0"/>
                <w:sz w:val="18"/>
                <w:szCs w:val="16"/>
              </w:rPr>
            </w:pPr>
            <w:r w:rsidRPr="00A001B4">
              <w:rPr>
                <w:sz w:val="18"/>
                <w:szCs w:val="16"/>
              </w:rPr>
              <w:t>Livrare/</w:t>
            </w:r>
          </w:p>
          <w:p w14:paraId="5DAA83F2" w14:textId="77777777" w:rsidR="00893045" w:rsidRPr="00A001B4" w:rsidRDefault="007D65D4" w:rsidP="00F83389">
            <w:pPr>
              <w:spacing w:after="160" w:line="278" w:lineRule="auto"/>
              <w:rPr>
                <w:b w:val="0"/>
                <w:bCs w:val="0"/>
                <w:caps w:val="0"/>
                <w:sz w:val="18"/>
                <w:szCs w:val="16"/>
              </w:rPr>
            </w:pPr>
            <w:r w:rsidRPr="00A001B4">
              <w:rPr>
                <w:sz w:val="18"/>
                <w:szCs w:val="16"/>
              </w:rPr>
              <w:t>instalare/</w:t>
            </w:r>
          </w:p>
          <w:p w14:paraId="4DB0B2E9" w14:textId="19514400" w:rsidR="007D65D4" w:rsidRPr="00A001B4" w:rsidRDefault="007D65D4" w:rsidP="00F83389">
            <w:pPr>
              <w:spacing w:after="160" w:line="278" w:lineRule="auto"/>
              <w:rPr>
                <w:sz w:val="18"/>
                <w:szCs w:val="16"/>
              </w:rPr>
            </w:pPr>
            <w:r w:rsidRPr="00A001B4">
              <w:rPr>
                <w:sz w:val="18"/>
                <w:szCs w:val="16"/>
              </w:rPr>
              <w:t>configurare</w:t>
            </w:r>
          </w:p>
        </w:tc>
        <w:tc>
          <w:tcPr>
            <w:tcW w:w="3420" w:type="dxa"/>
            <w:hideMark/>
          </w:tcPr>
          <w:p w14:paraId="0ECC6C2A"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arhitectură aprobată, cerințe infrastructură, componente livrabile, accesuri</w:t>
            </w:r>
          </w:p>
        </w:tc>
        <w:tc>
          <w:tcPr>
            <w:tcW w:w="3806" w:type="dxa"/>
            <w:hideMark/>
          </w:tcPr>
          <w:p w14:paraId="535E40BA"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rapoarte livrare/instalare/configurare, checklist verificare, documentație configurare</w:t>
            </w:r>
          </w:p>
        </w:tc>
      </w:tr>
      <w:tr w:rsidR="007D65D4" w:rsidRPr="00A001B4" w14:paraId="06774D92"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0728DBC" w14:textId="77777777" w:rsidR="007D65D4" w:rsidRPr="00A001B4" w:rsidRDefault="007D65D4" w:rsidP="00F83389">
            <w:pPr>
              <w:spacing w:after="160" w:line="278" w:lineRule="auto"/>
              <w:rPr>
                <w:sz w:val="18"/>
                <w:szCs w:val="16"/>
              </w:rPr>
            </w:pPr>
            <w:r w:rsidRPr="00A001B4">
              <w:rPr>
                <w:sz w:val="18"/>
                <w:szCs w:val="16"/>
              </w:rPr>
              <w:t>Dezvoltare/configurare/integrare</w:t>
            </w:r>
          </w:p>
        </w:tc>
        <w:tc>
          <w:tcPr>
            <w:tcW w:w="3420" w:type="dxa"/>
            <w:hideMark/>
          </w:tcPr>
          <w:p w14:paraId="55B4517E"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specificații aprobate, model date, cerințe securitate, criterii acceptanță</w:t>
            </w:r>
          </w:p>
        </w:tc>
        <w:tc>
          <w:tcPr>
            <w:tcW w:w="3806" w:type="dxa"/>
            <w:hideMark/>
          </w:tcPr>
          <w:p w14:paraId="01A733B5"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componente software, configurări, interfețe, rapoarte testare internă, note versiune, documentație actualizată</w:t>
            </w:r>
          </w:p>
        </w:tc>
      </w:tr>
      <w:tr w:rsidR="007D65D4" w:rsidRPr="00A001B4" w14:paraId="12181622"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9E790F7" w14:textId="77777777" w:rsidR="007D65D4" w:rsidRPr="00A001B4" w:rsidRDefault="007D65D4" w:rsidP="00F83389">
            <w:pPr>
              <w:spacing w:after="160" w:line="278" w:lineRule="auto"/>
              <w:rPr>
                <w:sz w:val="18"/>
                <w:szCs w:val="16"/>
              </w:rPr>
            </w:pPr>
            <w:r w:rsidRPr="00A001B4">
              <w:rPr>
                <w:sz w:val="18"/>
                <w:szCs w:val="16"/>
              </w:rPr>
              <w:t>Migrare</w:t>
            </w:r>
          </w:p>
        </w:tc>
        <w:tc>
          <w:tcPr>
            <w:tcW w:w="3420" w:type="dxa"/>
            <w:hideMark/>
          </w:tcPr>
          <w:p w14:paraId="33B1182D"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surse date, model țintă, reguli mapare, reguli validare</w:t>
            </w:r>
          </w:p>
        </w:tc>
        <w:tc>
          <w:tcPr>
            <w:tcW w:w="3806" w:type="dxa"/>
            <w:hideMark/>
          </w:tcPr>
          <w:p w14:paraId="2BF932A1"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plan migrare, matrice mapare, scripturi/proceduri, rapoarte migrare și validare</w:t>
            </w:r>
          </w:p>
        </w:tc>
      </w:tr>
      <w:tr w:rsidR="007D65D4" w:rsidRPr="00A001B4" w14:paraId="4916E6E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4115C4B2" w14:textId="77777777" w:rsidR="007D65D4" w:rsidRPr="00A001B4" w:rsidRDefault="007D65D4" w:rsidP="00F83389">
            <w:pPr>
              <w:spacing w:after="160" w:line="278" w:lineRule="auto"/>
              <w:rPr>
                <w:sz w:val="18"/>
                <w:szCs w:val="16"/>
              </w:rPr>
            </w:pPr>
            <w:r w:rsidRPr="00A001B4">
              <w:rPr>
                <w:sz w:val="18"/>
                <w:szCs w:val="16"/>
              </w:rPr>
              <w:t>Testare</w:t>
            </w:r>
          </w:p>
        </w:tc>
        <w:tc>
          <w:tcPr>
            <w:tcW w:w="3420" w:type="dxa"/>
            <w:hideMark/>
          </w:tcPr>
          <w:p w14:paraId="7B27B48B"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cerințe, specificații, componente implementate, date test, medii testare</w:t>
            </w:r>
          </w:p>
        </w:tc>
        <w:tc>
          <w:tcPr>
            <w:tcW w:w="3806" w:type="dxa"/>
            <w:hideMark/>
          </w:tcPr>
          <w:p w14:paraId="3D4632C8"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plan testare, scenarii, rapoarte testare, registru defecte, raport final testare</w:t>
            </w:r>
          </w:p>
        </w:tc>
      </w:tr>
      <w:tr w:rsidR="007D65D4" w:rsidRPr="00A001B4" w14:paraId="4E1D411C"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EA58B0F" w14:textId="77777777" w:rsidR="007D65D4" w:rsidRPr="00A001B4" w:rsidRDefault="007D65D4" w:rsidP="00F83389">
            <w:pPr>
              <w:spacing w:after="160" w:line="278" w:lineRule="auto"/>
              <w:rPr>
                <w:sz w:val="18"/>
                <w:szCs w:val="16"/>
              </w:rPr>
            </w:pPr>
            <w:r w:rsidRPr="00A001B4">
              <w:rPr>
                <w:sz w:val="18"/>
                <w:szCs w:val="16"/>
              </w:rPr>
              <w:t>Instruire</w:t>
            </w:r>
          </w:p>
        </w:tc>
        <w:tc>
          <w:tcPr>
            <w:tcW w:w="3420" w:type="dxa"/>
            <w:hideMark/>
          </w:tcPr>
          <w:p w14:paraId="7FD46F13"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funcționalități implementate, roluri, manuale preliminare, mediu instruire</w:t>
            </w:r>
          </w:p>
        </w:tc>
        <w:tc>
          <w:tcPr>
            <w:tcW w:w="3806" w:type="dxa"/>
            <w:hideMark/>
          </w:tcPr>
          <w:p w14:paraId="13B627B0"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plan instruire, materiale instruire, manuale, liste prezență, raport instruire</w:t>
            </w:r>
          </w:p>
        </w:tc>
      </w:tr>
      <w:tr w:rsidR="007D65D4" w:rsidRPr="00A001B4" w14:paraId="0B2F3286"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357B586" w14:textId="77777777" w:rsidR="007D65D4" w:rsidRPr="00A001B4" w:rsidRDefault="007D65D4" w:rsidP="00F83389">
            <w:pPr>
              <w:spacing w:after="160" w:line="278" w:lineRule="auto"/>
              <w:rPr>
                <w:sz w:val="18"/>
                <w:szCs w:val="16"/>
              </w:rPr>
            </w:pPr>
            <w:r w:rsidRPr="00A001B4">
              <w:rPr>
                <w:sz w:val="18"/>
                <w:szCs w:val="16"/>
              </w:rPr>
              <w:lastRenderedPageBreak/>
              <w:t>Punere în producție</w:t>
            </w:r>
          </w:p>
        </w:tc>
        <w:tc>
          <w:tcPr>
            <w:tcW w:w="3420" w:type="dxa"/>
            <w:hideMark/>
          </w:tcPr>
          <w:p w14:paraId="66DBB42A"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 xml:space="preserve">sistem testat, plan </w:t>
            </w:r>
            <w:proofErr w:type="spellStart"/>
            <w:r w:rsidRPr="00A001B4">
              <w:rPr>
                <w:szCs w:val="20"/>
              </w:rPr>
              <w:t>go</w:t>
            </w:r>
            <w:proofErr w:type="spellEnd"/>
            <w:r w:rsidRPr="00A001B4">
              <w:rPr>
                <w:szCs w:val="20"/>
              </w:rPr>
              <w:t>-live, mediu producție, date validate, documentație</w:t>
            </w:r>
          </w:p>
        </w:tc>
        <w:tc>
          <w:tcPr>
            <w:tcW w:w="3806" w:type="dxa"/>
            <w:hideMark/>
          </w:tcPr>
          <w:p w14:paraId="159B8AF9" w14:textId="77777777" w:rsidR="007D65D4" w:rsidRPr="00A001B4"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A001B4">
              <w:rPr>
                <w:szCs w:val="20"/>
              </w:rPr>
              <w:t xml:space="preserve">checklist </w:t>
            </w:r>
            <w:proofErr w:type="spellStart"/>
            <w:r w:rsidRPr="00A001B4">
              <w:rPr>
                <w:szCs w:val="20"/>
              </w:rPr>
              <w:t>go</w:t>
            </w:r>
            <w:proofErr w:type="spellEnd"/>
            <w:r w:rsidRPr="00A001B4">
              <w:rPr>
                <w:szCs w:val="20"/>
              </w:rPr>
              <w:t>-live, raport punere în producție, verificări post-</w:t>
            </w:r>
            <w:proofErr w:type="spellStart"/>
            <w:r w:rsidRPr="00A001B4">
              <w:rPr>
                <w:szCs w:val="20"/>
              </w:rPr>
              <w:t>go</w:t>
            </w:r>
            <w:proofErr w:type="spellEnd"/>
            <w:r w:rsidRPr="00A001B4">
              <w:rPr>
                <w:szCs w:val="20"/>
              </w:rPr>
              <w:t>-live, proces-verbal</w:t>
            </w:r>
          </w:p>
        </w:tc>
      </w:tr>
      <w:tr w:rsidR="007D65D4" w:rsidRPr="00A001B4" w14:paraId="3102C5D0"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CB1FDC5" w14:textId="77777777" w:rsidR="007D65D4" w:rsidRPr="00A001B4" w:rsidRDefault="007D65D4" w:rsidP="00F83389">
            <w:pPr>
              <w:spacing w:after="160" w:line="278" w:lineRule="auto"/>
              <w:rPr>
                <w:sz w:val="18"/>
                <w:szCs w:val="16"/>
              </w:rPr>
            </w:pPr>
            <w:r w:rsidRPr="00A001B4">
              <w:rPr>
                <w:sz w:val="18"/>
                <w:szCs w:val="16"/>
              </w:rPr>
              <w:t>Documentare completă</w:t>
            </w:r>
          </w:p>
        </w:tc>
        <w:tc>
          <w:tcPr>
            <w:tcW w:w="3420" w:type="dxa"/>
            <w:hideMark/>
          </w:tcPr>
          <w:p w14:paraId="43614628"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livrabile intermediare, configurație finală, rezultate testare, decizii</w:t>
            </w:r>
          </w:p>
        </w:tc>
        <w:tc>
          <w:tcPr>
            <w:tcW w:w="3806" w:type="dxa"/>
            <w:hideMark/>
          </w:tcPr>
          <w:p w14:paraId="05CD5356" w14:textId="77777777" w:rsidR="007D65D4" w:rsidRPr="00A001B4"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A001B4">
              <w:rPr>
                <w:szCs w:val="20"/>
              </w:rPr>
              <w:t>documentație completă aplicație, manuale, documentație tehnică și administrare finală</w:t>
            </w:r>
          </w:p>
        </w:tc>
      </w:tr>
    </w:tbl>
    <w:p w14:paraId="33F849D2" w14:textId="77777777" w:rsidR="00A84921" w:rsidRPr="00A001B4" w:rsidRDefault="00A84921" w:rsidP="00204156">
      <w:pPr>
        <w:pStyle w:val="NormalWeb"/>
        <w:rPr>
          <w:lang w:val="ro-RO"/>
        </w:rPr>
      </w:pPr>
    </w:p>
    <w:p w14:paraId="097C8765" w14:textId="780A0896" w:rsidR="0014661C" w:rsidRPr="00A001B4" w:rsidRDefault="0014661C" w:rsidP="00812EF8">
      <w:pPr>
        <w:pStyle w:val="Heading1"/>
      </w:pPr>
      <w:r w:rsidRPr="00A001B4">
        <w:t>Corelarea metodologiei cu acceptanța</w:t>
      </w:r>
    </w:p>
    <w:p w14:paraId="0962DB67" w14:textId="77777777" w:rsidR="0014661C" w:rsidRPr="00A001B4" w:rsidRDefault="0014661C" w:rsidP="0014661C">
      <w:pPr>
        <w:jc w:val="left"/>
      </w:pPr>
    </w:p>
    <w:p w14:paraId="3087AA41" w14:textId="77777777" w:rsidR="0014661C" w:rsidRPr="00A001B4" w:rsidRDefault="0014661C" w:rsidP="0014661C">
      <w:pPr>
        <w:jc w:val="left"/>
      </w:pPr>
      <w:r w:rsidRPr="00A001B4">
        <w:t>Acceptanța livrabilelor va fi susținută printr-un proces controlat, bazat pe criterii de verificare, trasabilitate și tratarea observațiilor Autorității Contractante.</w:t>
      </w:r>
    </w:p>
    <w:p w14:paraId="618219D3" w14:textId="77777777" w:rsidR="0014661C" w:rsidRPr="00A001B4" w:rsidRDefault="0014661C" w:rsidP="0014661C">
      <w:pPr>
        <w:jc w:val="left"/>
      </w:pPr>
      <w:r w:rsidRPr="00A001B4">
        <w:t>Pentru fiecare livrabil relevant se va urmări:</w:t>
      </w:r>
    </w:p>
    <w:p w14:paraId="5AB9DE04" w14:textId="77777777" w:rsidR="0014661C" w:rsidRPr="00A001B4" w:rsidRDefault="0014661C" w:rsidP="0014661C">
      <w:pPr>
        <w:jc w:val="left"/>
      </w:pPr>
      <w:r w:rsidRPr="00A001B4">
        <w:t>· încadrarea în etapa contractuală;</w:t>
      </w:r>
    </w:p>
    <w:p w14:paraId="2787298E" w14:textId="77777777" w:rsidR="0014661C" w:rsidRPr="00A001B4" w:rsidRDefault="0014661C" w:rsidP="0014661C">
      <w:pPr>
        <w:jc w:val="left"/>
      </w:pPr>
      <w:r w:rsidRPr="00A001B4">
        <w:t>· cerințele acoperite;</w:t>
      </w:r>
    </w:p>
    <w:p w14:paraId="0751E7DC" w14:textId="77777777" w:rsidR="0014661C" w:rsidRPr="00A001B4" w:rsidRDefault="0014661C" w:rsidP="0014661C">
      <w:pPr>
        <w:jc w:val="left"/>
      </w:pPr>
      <w:r w:rsidRPr="00A001B4">
        <w:t>· documentele-sursă utilizate;</w:t>
      </w:r>
    </w:p>
    <w:p w14:paraId="6C388A08" w14:textId="77777777" w:rsidR="0014661C" w:rsidRPr="00A001B4" w:rsidRDefault="0014661C" w:rsidP="0014661C">
      <w:pPr>
        <w:jc w:val="left"/>
      </w:pPr>
      <w:r w:rsidRPr="00A001B4">
        <w:t>· structura și completitudinea;</w:t>
      </w:r>
    </w:p>
    <w:p w14:paraId="50144E11" w14:textId="77777777" w:rsidR="0014661C" w:rsidRPr="00A001B4" w:rsidRDefault="0014661C" w:rsidP="0014661C">
      <w:pPr>
        <w:jc w:val="left"/>
      </w:pPr>
      <w:r w:rsidRPr="00A001B4">
        <w:t>· legătura cu livrabilele anterioare;</w:t>
      </w:r>
    </w:p>
    <w:p w14:paraId="3603B114" w14:textId="77777777" w:rsidR="0014661C" w:rsidRPr="00A001B4" w:rsidRDefault="0014661C" w:rsidP="0014661C">
      <w:pPr>
        <w:jc w:val="left"/>
      </w:pPr>
      <w:r w:rsidRPr="00A001B4">
        <w:t>· observațiile primite;</w:t>
      </w:r>
    </w:p>
    <w:p w14:paraId="46AD0A02" w14:textId="77777777" w:rsidR="0014661C" w:rsidRPr="00A001B4" w:rsidRDefault="0014661C" w:rsidP="0014661C">
      <w:pPr>
        <w:jc w:val="left"/>
      </w:pPr>
      <w:r w:rsidRPr="00A001B4">
        <w:t>· versiunea revizuită;</w:t>
      </w:r>
    </w:p>
    <w:p w14:paraId="7765BBF9" w14:textId="77777777" w:rsidR="0014661C" w:rsidRPr="00A001B4" w:rsidRDefault="0014661C" w:rsidP="0014661C">
      <w:pPr>
        <w:jc w:val="left"/>
      </w:pPr>
      <w:r w:rsidRPr="00A001B4">
        <w:t>· statusul acceptanței.</w:t>
      </w:r>
    </w:p>
    <w:p w14:paraId="14E94A14" w14:textId="77777777" w:rsidR="0014661C" w:rsidRPr="00A001B4" w:rsidRDefault="0014661C" w:rsidP="0014661C">
      <w:pPr>
        <w:jc w:val="left"/>
      </w:pPr>
    </w:p>
    <w:p w14:paraId="54CB963D" w14:textId="77777777" w:rsidR="0014661C" w:rsidRPr="00A001B4" w:rsidRDefault="0014661C" w:rsidP="0014661C">
      <w:pPr>
        <w:jc w:val="left"/>
      </w:pPr>
      <w:r w:rsidRPr="00A001B4">
        <w:t>Acceptanța sistemului implementat va fi corelată cu:</w:t>
      </w:r>
    </w:p>
    <w:p w14:paraId="03BEE1DF" w14:textId="77777777" w:rsidR="0014661C" w:rsidRPr="00A001B4" w:rsidRDefault="0014661C" w:rsidP="0014661C">
      <w:pPr>
        <w:jc w:val="left"/>
      </w:pPr>
      <w:r w:rsidRPr="00A001B4">
        <w:t>· cerințele din Caietul de Sarcini;</w:t>
      </w:r>
    </w:p>
    <w:p w14:paraId="4CEBD75E" w14:textId="77777777" w:rsidR="0014661C" w:rsidRPr="00A001B4" w:rsidRDefault="0014661C" w:rsidP="0014661C">
      <w:pPr>
        <w:jc w:val="left"/>
      </w:pPr>
      <w:r w:rsidRPr="00A001B4">
        <w:t>· rezultatele analizei și proiectării;</w:t>
      </w:r>
    </w:p>
    <w:p w14:paraId="0EB20333" w14:textId="77777777" w:rsidR="0014661C" w:rsidRPr="00A001B4" w:rsidRDefault="0014661C" w:rsidP="0014661C">
      <w:pPr>
        <w:jc w:val="left"/>
      </w:pPr>
      <w:r w:rsidRPr="00A001B4">
        <w:t>· implementarea componentelor;</w:t>
      </w:r>
    </w:p>
    <w:p w14:paraId="5E316B08" w14:textId="77777777" w:rsidR="0014661C" w:rsidRPr="00A001B4" w:rsidRDefault="0014661C" w:rsidP="0014661C">
      <w:pPr>
        <w:jc w:val="left"/>
      </w:pPr>
      <w:r w:rsidRPr="00A001B4">
        <w:t>· rezultatele testării;</w:t>
      </w:r>
    </w:p>
    <w:p w14:paraId="28E3F1E4" w14:textId="77777777" w:rsidR="0014661C" w:rsidRPr="00A001B4" w:rsidRDefault="0014661C" w:rsidP="0014661C">
      <w:pPr>
        <w:jc w:val="left"/>
      </w:pPr>
      <w:r w:rsidRPr="00A001B4">
        <w:t>· validarea migrării;</w:t>
      </w:r>
    </w:p>
    <w:p w14:paraId="4BC38574" w14:textId="77777777" w:rsidR="0014661C" w:rsidRPr="00A001B4" w:rsidRDefault="0014661C" w:rsidP="0014661C">
      <w:pPr>
        <w:jc w:val="left"/>
      </w:pPr>
      <w:r w:rsidRPr="00A001B4">
        <w:t>· instruirea realizată;</w:t>
      </w:r>
    </w:p>
    <w:p w14:paraId="26E393E0" w14:textId="77777777" w:rsidR="0014661C" w:rsidRPr="00A001B4" w:rsidRDefault="0014661C" w:rsidP="0014661C">
      <w:pPr>
        <w:jc w:val="left"/>
      </w:pPr>
      <w:r w:rsidRPr="00A001B4">
        <w:t>· documentația predată;</w:t>
      </w:r>
    </w:p>
    <w:p w14:paraId="03ACBEF6" w14:textId="77777777" w:rsidR="0014661C" w:rsidRPr="00A001B4" w:rsidRDefault="0014661C" w:rsidP="0014661C">
      <w:pPr>
        <w:jc w:val="left"/>
      </w:pPr>
      <w:r w:rsidRPr="00A001B4">
        <w:t>· punerea în producție.</w:t>
      </w:r>
    </w:p>
    <w:p w14:paraId="15269AE4" w14:textId="77777777" w:rsidR="0014661C" w:rsidRPr="00A001B4" w:rsidRDefault="0014661C" w:rsidP="0014661C">
      <w:pPr>
        <w:jc w:val="left"/>
      </w:pPr>
    </w:p>
    <w:p w14:paraId="0510E729" w14:textId="62789B82" w:rsidR="0014661C" w:rsidRPr="00A001B4" w:rsidRDefault="0014661C" w:rsidP="00812EF8">
      <w:pPr>
        <w:pStyle w:val="Heading1"/>
      </w:pPr>
      <w:r w:rsidRPr="00A001B4">
        <w:t>Mecanisme de îmbunătățire a rezultatelor pe parcursul Contractului</w:t>
      </w:r>
    </w:p>
    <w:p w14:paraId="7480CA8F" w14:textId="77777777" w:rsidR="0014661C" w:rsidRPr="00A001B4" w:rsidRDefault="0014661C" w:rsidP="0014661C">
      <w:pPr>
        <w:jc w:val="left"/>
      </w:pPr>
    </w:p>
    <w:p w14:paraId="0BE7D8C6" w14:textId="77777777" w:rsidR="0014661C" w:rsidRPr="00A001B4" w:rsidRDefault="0014661C" w:rsidP="0014661C">
      <w:pPr>
        <w:jc w:val="left"/>
      </w:pPr>
      <w:r w:rsidRPr="00A001B4">
        <w:t>Pentru menținerea calității și reducerea riscurilor de neconformitate, Ofertantul va aplica mecanisme de verificare și corecție pe parcursul proiectului, fără modificarea necontrolată a scopului Contractului.</w:t>
      </w:r>
    </w:p>
    <w:p w14:paraId="5873CB1E" w14:textId="77777777" w:rsidR="0014661C" w:rsidRPr="00A001B4" w:rsidRDefault="0014661C" w:rsidP="0014661C">
      <w:pPr>
        <w:jc w:val="left"/>
      </w:pPr>
    </w:p>
    <w:p w14:paraId="6D4417A9" w14:textId="77777777" w:rsidR="0014661C" w:rsidRPr="00A001B4" w:rsidRDefault="0014661C" w:rsidP="0014661C">
      <w:pPr>
        <w:jc w:val="left"/>
      </w:pPr>
      <w:r w:rsidRPr="00A001B4">
        <w:t>Aceste mecanisme includ:</w:t>
      </w:r>
    </w:p>
    <w:p w14:paraId="684C9F76" w14:textId="77777777" w:rsidR="0014661C" w:rsidRPr="00A001B4" w:rsidRDefault="0014661C" w:rsidP="0014661C">
      <w:pPr>
        <w:jc w:val="left"/>
      </w:pPr>
    </w:p>
    <w:p w14:paraId="5E8E4F73" w14:textId="77777777" w:rsidR="0014661C" w:rsidRPr="00A001B4" w:rsidRDefault="0014661C" w:rsidP="0014661C">
      <w:pPr>
        <w:jc w:val="left"/>
      </w:pPr>
      <w:r w:rsidRPr="00A001B4">
        <w:lastRenderedPageBreak/>
        <w:t>· clarificarea cerințelor înainte de proiectare și dezvoltare;</w:t>
      </w:r>
    </w:p>
    <w:p w14:paraId="148AE9F6" w14:textId="77777777" w:rsidR="0014661C" w:rsidRPr="00A001B4" w:rsidRDefault="0014661C" w:rsidP="0014661C">
      <w:pPr>
        <w:jc w:val="left"/>
      </w:pPr>
      <w:r w:rsidRPr="00A001B4">
        <w:t>· validarea etapizată a livrabilelor;</w:t>
      </w:r>
    </w:p>
    <w:p w14:paraId="303E4D86" w14:textId="77777777" w:rsidR="0014661C" w:rsidRPr="00A001B4" w:rsidRDefault="0014661C" w:rsidP="0014661C">
      <w:pPr>
        <w:jc w:val="left"/>
      </w:pPr>
      <w:r w:rsidRPr="00A001B4">
        <w:t>· actualizarea matricei de trasabilitate;</w:t>
      </w:r>
    </w:p>
    <w:p w14:paraId="6130C846" w14:textId="77777777" w:rsidR="0014661C" w:rsidRPr="00A001B4" w:rsidRDefault="0014661C" w:rsidP="0014661C">
      <w:pPr>
        <w:jc w:val="left"/>
      </w:pPr>
      <w:r w:rsidRPr="00A001B4">
        <w:t>· verificarea internă a livrabilelor înainte de predare;</w:t>
      </w:r>
    </w:p>
    <w:p w14:paraId="278000EB" w14:textId="77777777" w:rsidR="0014661C" w:rsidRPr="00A001B4" w:rsidRDefault="0014661C" w:rsidP="0014661C">
      <w:pPr>
        <w:jc w:val="left"/>
      </w:pPr>
      <w:r w:rsidRPr="00A001B4">
        <w:t>· testarea incrementală;</w:t>
      </w:r>
    </w:p>
    <w:p w14:paraId="74B008E4" w14:textId="77777777" w:rsidR="0014661C" w:rsidRPr="00A001B4" w:rsidRDefault="0014661C" w:rsidP="0014661C">
      <w:pPr>
        <w:jc w:val="left"/>
      </w:pPr>
      <w:r w:rsidRPr="00A001B4">
        <w:t>· raportarea riscurilor și problemelor;</w:t>
      </w:r>
    </w:p>
    <w:p w14:paraId="205204A5" w14:textId="77777777" w:rsidR="0014661C" w:rsidRPr="00A001B4" w:rsidRDefault="0014661C" w:rsidP="0014661C">
      <w:pPr>
        <w:jc w:val="left"/>
      </w:pPr>
      <w:r w:rsidRPr="00A001B4">
        <w:t>· aplicarea măsurilor corective;</w:t>
      </w:r>
    </w:p>
    <w:p w14:paraId="0589047D" w14:textId="77777777" w:rsidR="0014661C" w:rsidRPr="00A001B4" w:rsidRDefault="0014661C" w:rsidP="0014661C">
      <w:pPr>
        <w:jc w:val="left"/>
      </w:pPr>
      <w:r w:rsidRPr="00A001B4">
        <w:t>· actualizarea documentației după modificări aprobate;</w:t>
      </w:r>
    </w:p>
    <w:p w14:paraId="747DDB04" w14:textId="77777777" w:rsidR="0014661C" w:rsidRPr="00A001B4" w:rsidRDefault="0014661C" w:rsidP="0014661C">
      <w:pPr>
        <w:jc w:val="left"/>
      </w:pPr>
      <w:r w:rsidRPr="00A001B4">
        <w:t>· implicarea utilizatorilor-cheie în validarea fluxurilor relevante;</w:t>
      </w:r>
    </w:p>
    <w:p w14:paraId="1B481DB8" w14:textId="77777777" w:rsidR="0014661C" w:rsidRPr="00A001B4" w:rsidRDefault="0014661C" w:rsidP="0014661C">
      <w:pPr>
        <w:jc w:val="left"/>
      </w:pPr>
      <w:r w:rsidRPr="00A001B4">
        <w:t>· escaladarea blocajelor care pot afecta drumul critic.</w:t>
      </w:r>
    </w:p>
    <w:p w14:paraId="38A8D9A9" w14:textId="77777777" w:rsidR="0014661C" w:rsidRPr="00A001B4" w:rsidRDefault="0014661C" w:rsidP="0014661C">
      <w:pPr>
        <w:jc w:val="left"/>
      </w:pPr>
    </w:p>
    <w:p w14:paraId="40B2FC9D" w14:textId="77777777" w:rsidR="0014661C" w:rsidRPr="00A001B4" w:rsidRDefault="0014661C" w:rsidP="0014661C">
      <w:pPr>
        <w:jc w:val="left"/>
      </w:pPr>
      <w:r w:rsidRPr="00A001B4">
        <w:t>Aceste mecanisme sunt incluse pentru a menține controlul asupra proiectului și pentru a permite Autorității Contractante să verifice progresiv calitatea și conformitatea rezultatelor.</w:t>
      </w:r>
    </w:p>
    <w:p w14:paraId="2D91F32B" w14:textId="77777777" w:rsidR="0014661C" w:rsidRPr="00A001B4" w:rsidRDefault="0014661C" w:rsidP="0014661C">
      <w:pPr>
        <w:jc w:val="left"/>
      </w:pPr>
    </w:p>
    <w:p w14:paraId="532A942F" w14:textId="7CC18EDF" w:rsidR="0014661C" w:rsidRPr="00A001B4" w:rsidRDefault="0014661C" w:rsidP="00812EF8">
      <w:pPr>
        <w:pStyle w:val="Heading1"/>
      </w:pPr>
      <w:r w:rsidRPr="00A001B4">
        <w:t>Concluzie tehnică</w:t>
      </w:r>
    </w:p>
    <w:p w14:paraId="2383A791" w14:textId="77777777" w:rsidR="0014661C" w:rsidRPr="00A001B4" w:rsidRDefault="0014661C" w:rsidP="0014661C">
      <w:pPr>
        <w:jc w:val="left"/>
      </w:pPr>
    </w:p>
    <w:p w14:paraId="0CC02D03" w14:textId="77777777" w:rsidR="0014661C" w:rsidRPr="00A001B4" w:rsidRDefault="0014661C" w:rsidP="0014661C">
      <w:r w:rsidRPr="00A001B4">
        <w:t>Metodologia propusă pentru prestarea serviciilor în cadrul Contractului SIDISVA este construită pe o succesiune controlată de activități, livrabile și verificări, pornind de la cerințele Caietului de Sarcini și continuând până la acceptanța sistemului, documentația finală și punerea în producție.</w:t>
      </w:r>
    </w:p>
    <w:p w14:paraId="5936B485" w14:textId="77777777" w:rsidR="0014661C" w:rsidRPr="00A001B4" w:rsidRDefault="0014661C" w:rsidP="0014661C">
      <w:r w:rsidRPr="00A001B4">
        <w:t>Abordarea combină managementul riguros al proiectului cu dezvoltarea iterativ-incrementală, trasabilitatea cerințelor, controlul calității, managementul riscurilor, managementul schimbărilor, securitatea integrată și corelarea clară între datele de intrare, activitățile executate și rezultatele obținute.</w:t>
      </w:r>
    </w:p>
    <w:p w14:paraId="3CEB9252" w14:textId="10267953" w:rsidR="00014B9E" w:rsidRPr="00A001B4" w:rsidRDefault="0014661C" w:rsidP="0014661C">
      <w:r w:rsidRPr="00A001B4">
        <w:t>Prin această metodologie, Ofertantul asigură un cadru verificabil de realizare a serviciilor solicitate, adaptat specificului SIDISVA, cerințelor ANSVSA, funcționării în Cloud-</w:t>
      </w:r>
      <w:proofErr w:type="spellStart"/>
      <w:r w:rsidRPr="00A001B4">
        <w:t>ul</w:t>
      </w:r>
      <w:proofErr w:type="spellEnd"/>
      <w:r w:rsidRPr="00A001B4">
        <w:t xml:space="preserve"> Guvernamental și necesității de a livra un sistem informatic documentat, testat, acceptabil și operațional.</w:t>
      </w:r>
    </w:p>
    <w:p w14:paraId="3E770BEB" w14:textId="77777777" w:rsidR="0014661C" w:rsidRPr="00A001B4" w:rsidRDefault="0014661C" w:rsidP="0014661C">
      <w:pPr>
        <w:jc w:val="left"/>
      </w:pPr>
    </w:p>
    <w:p w14:paraId="613AA417" w14:textId="3013359C" w:rsidR="002B5CB9" w:rsidRPr="00A001B4" w:rsidRDefault="00B42622">
      <w:pPr>
        <w:pStyle w:val="Heading1"/>
        <w:numPr>
          <w:ilvl w:val="1"/>
          <w:numId w:val="59"/>
        </w:numPr>
      </w:pPr>
      <w:bookmarkStart w:id="31" w:name="_Toc220632455"/>
      <w:r w:rsidRPr="00A001B4">
        <w:t>Planul de lucru pentru implementarea/realizarea serviciilor/obținerea rezultatelor în cadrul Contractului</w:t>
      </w:r>
      <w:bookmarkEnd w:id="31"/>
    </w:p>
    <w:p w14:paraId="6A1FDFAD" w14:textId="5F329CF0" w:rsidR="00E3640B" w:rsidRPr="00A001B4" w:rsidRDefault="00E3640B" w:rsidP="00E3640B">
      <w:pPr>
        <w:pStyle w:val="WW-Default"/>
        <w:suppressAutoHyphens w:val="0"/>
        <w:spacing w:before="120"/>
        <w:jc w:val="both"/>
        <w:rPr>
          <w:rFonts w:ascii="Calibri" w:hAnsi="Calibri" w:cs="Calibri"/>
          <w:sz w:val="22"/>
          <w:szCs w:val="22"/>
        </w:rPr>
      </w:pPr>
      <w:r w:rsidRPr="00A001B4">
        <w:rPr>
          <w:rFonts w:ascii="Calibri" w:hAnsi="Calibri" w:cs="Calibri"/>
          <w:sz w:val="22"/>
          <w:szCs w:val="22"/>
        </w:rPr>
        <w:t xml:space="preserve">Planul de lucru propus de catre noi </w:t>
      </w:r>
      <w:r w:rsidR="00A66006" w:rsidRPr="00A001B4">
        <w:rPr>
          <w:rFonts w:ascii="Calibri" w:hAnsi="Calibri" w:cs="Calibri"/>
          <w:sz w:val="22"/>
          <w:szCs w:val="22"/>
        </w:rPr>
        <w:t>conține</w:t>
      </w:r>
      <w:r w:rsidRPr="00A001B4">
        <w:rPr>
          <w:rFonts w:ascii="Calibri" w:hAnsi="Calibri" w:cs="Calibri"/>
          <w:sz w:val="22"/>
          <w:szCs w:val="22"/>
        </w:rPr>
        <w:t xml:space="preserve"> resursele planificate pentru realizarea </w:t>
      </w:r>
      <w:r w:rsidR="00A66006" w:rsidRPr="00A001B4">
        <w:rPr>
          <w:rFonts w:ascii="Calibri" w:hAnsi="Calibri" w:cs="Calibri"/>
          <w:sz w:val="22"/>
          <w:szCs w:val="22"/>
        </w:rPr>
        <w:t>activităților</w:t>
      </w:r>
      <w:r w:rsidRPr="00A001B4">
        <w:rPr>
          <w:rFonts w:ascii="Calibri" w:hAnsi="Calibri" w:cs="Calibri"/>
          <w:sz w:val="22"/>
          <w:szCs w:val="22"/>
        </w:rPr>
        <w:t xml:space="preserve"> si: </w:t>
      </w:r>
    </w:p>
    <w:p w14:paraId="63D4DD77" w14:textId="4CFE3DE9" w:rsidR="00E3640B" w:rsidRPr="00A001B4" w:rsidRDefault="00A66006">
      <w:pPr>
        <w:pStyle w:val="WW-Default"/>
        <w:numPr>
          <w:ilvl w:val="0"/>
          <w:numId w:val="15"/>
        </w:numPr>
        <w:suppressAutoHyphens w:val="0"/>
        <w:spacing w:before="120"/>
        <w:jc w:val="both"/>
        <w:rPr>
          <w:rFonts w:ascii="Calibri" w:hAnsi="Calibri" w:cs="Calibri"/>
          <w:sz w:val="22"/>
          <w:szCs w:val="22"/>
        </w:rPr>
      </w:pPr>
      <w:r w:rsidRPr="00A001B4">
        <w:rPr>
          <w:rFonts w:ascii="Calibri" w:hAnsi="Calibri" w:cs="Calibri"/>
          <w:sz w:val="22"/>
          <w:szCs w:val="22"/>
        </w:rPr>
        <w:t>Este in concordanta cu cerințele specifice</w:t>
      </w:r>
      <w:r w:rsidR="00E3640B" w:rsidRPr="00A001B4">
        <w:rPr>
          <w:rFonts w:ascii="Calibri" w:hAnsi="Calibri" w:cs="Calibri"/>
          <w:sz w:val="22"/>
          <w:szCs w:val="22"/>
        </w:rPr>
        <w:t xml:space="preserve"> din caietul de sarcini </w:t>
      </w:r>
    </w:p>
    <w:p w14:paraId="78411477" w14:textId="3A7639F7" w:rsidR="00E3640B" w:rsidRPr="00A001B4" w:rsidRDefault="00A66006">
      <w:pPr>
        <w:pStyle w:val="WW-Default"/>
        <w:numPr>
          <w:ilvl w:val="0"/>
          <w:numId w:val="15"/>
        </w:numPr>
        <w:suppressAutoHyphens w:val="0"/>
        <w:spacing w:before="120"/>
        <w:jc w:val="both"/>
        <w:rPr>
          <w:rFonts w:ascii="Calibri" w:hAnsi="Calibri" w:cs="Calibri"/>
          <w:sz w:val="22"/>
          <w:szCs w:val="22"/>
        </w:rPr>
      </w:pPr>
      <w:r w:rsidRPr="00A001B4">
        <w:rPr>
          <w:rFonts w:ascii="Calibri" w:hAnsi="Calibri" w:cs="Calibri"/>
          <w:sz w:val="22"/>
          <w:szCs w:val="22"/>
        </w:rPr>
        <w:t>Demonstrează</w:t>
      </w:r>
      <w:r w:rsidR="00E3640B" w:rsidRPr="00A001B4">
        <w:rPr>
          <w:rFonts w:ascii="Calibri" w:hAnsi="Calibri" w:cs="Calibri"/>
          <w:sz w:val="22"/>
          <w:szCs w:val="22"/>
        </w:rPr>
        <w:t>:</w:t>
      </w:r>
    </w:p>
    <w:p w14:paraId="73BB0B32" w14:textId="4F5772EC" w:rsidR="00E3640B" w:rsidRPr="00A001B4" w:rsidRDefault="00A66006">
      <w:pPr>
        <w:pStyle w:val="WW-Default"/>
        <w:numPr>
          <w:ilvl w:val="0"/>
          <w:numId w:val="16"/>
        </w:numPr>
        <w:suppressAutoHyphens w:val="0"/>
        <w:spacing w:before="120"/>
        <w:jc w:val="both"/>
        <w:rPr>
          <w:rFonts w:ascii="Calibri" w:hAnsi="Calibri" w:cs="Calibri"/>
          <w:sz w:val="22"/>
          <w:szCs w:val="22"/>
        </w:rPr>
      </w:pPr>
      <w:r w:rsidRPr="00A001B4">
        <w:rPr>
          <w:rFonts w:ascii="Calibri" w:hAnsi="Calibri" w:cs="Calibri"/>
          <w:sz w:val="22"/>
          <w:szCs w:val="22"/>
        </w:rPr>
        <w:t>înțelegerea</w:t>
      </w:r>
      <w:r w:rsidR="00E3640B" w:rsidRPr="00A001B4">
        <w:rPr>
          <w:rFonts w:ascii="Calibri" w:hAnsi="Calibri" w:cs="Calibri"/>
          <w:sz w:val="22"/>
          <w:szCs w:val="22"/>
        </w:rPr>
        <w:t xml:space="preserve"> </w:t>
      </w:r>
      <w:r w:rsidRPr="00A001B4">
        <w:rPr>
          <w:rFonts w:ascii="Calibri" w:hAnsi="Calibri" w:cs="Calibri"/>
          <w:sz w:val="22"/>
          <w:szCs w:val="22"/>
        </w:rPr>
        <w:t>conținutului</w:t>
      </w:r>
      <w:r w:rsidR="00E3640B" w:rsidRPr="00A001B4">
        <w:rPr>
          <w:rFonts w:ascii="Calibri" w:hAnsi="Calibri" w:cs="Calibri"/>
          <w:sz w:val="22"/>
          <w:szCs w:val="22"/>
        </w:rPr>
        <w:t>/prevederilor Caietului de Sarcini;</w:t>
      </w:r>
    </w:p>
    <w:p w14:paraId="69A961A4" w14:textId="30329BAE" w:rsidR="00E3640B" w:rsidRPr="00A001B4" w:rsidRDefault="00E3640B">
      <w:pPr>
        <w:pStyle w:val="WW-Default"/>
        <w:numPr>
          <w:ilvl w:val="0"/>
          <w:numId w:val="16"/>
        </w:numPr>
        <w:suppressAutoHyphens w:val="0"/>
        <w:spacing w:before="120"/>
        <w:jc w:val="both"/>
        <w:rPr>
          <w:rFonts w:ascii="Calibri" w:hAnsi="Calibri" w:cs="Calibri"/>
          <w:sz w:val="22"/>
          <w:szCs w:val="22"/>
        </w:rPr>
      </w:pPr>
      <w:r w:rsidRPr="00A001B4">
        <w:rPr>
          <w:rFonts w:ascii="Calibri" w:hAnsi="Calibri" w:cs="Calibri"/>
          <w:sz w:val="22"/>
          <w:szCs w:val="22"/>
        </w:rPr>
        <w:t xml:space="preserve">abilitatea de a transpune </w:t>
      </w:r>
      <w:r w:rsidR="00A66006" w:rsidRPr="00A001B4">
        <w:rPr>
          <w:rFonts w:ascii="Calibri" w:hAnsi="Calibri" w:cs="Calibri"/>
          <w:sz w:val="22"/>
          <w:szCs w:val="22"/>
        </w:rPr>
        <w:t>activitățile</w:t>
      </w:r>
      <w:r w:rsidRPr="00A001B4">
        <w:rPr>
          <w:rFonts w:ascii="Calibri" w:hAnsi="Calibri" w:cs="Calibri"/>
          <w:sz w:val="22"/>
          <w:szCs w:val="22"/>
        </w:rPr>
        <w:t xml:space="preserve"> necesar a fi </w:t>
      </w:r>
      <w:r w:rsidR="00A66006" w:rsidRPr="00A001B4">
        <w:rPr>
          <w:rFonts w:ascii="Calibri" w:hAnsi="Calibri" w:cs="Calibri"/>
          <w:sz w:val="22"/>
          <w:szCs w:val="22"/>
        </w:rPr>
        <w:t>desfășurate</w:t>
      </w:r>
      <w:r w:rsidRPr="00A001B4">
        <w:rPr>
          <w:rFonts w:ascii="Calibri" w:hAnsi="Calibri" w:cs="Calibri"/>
          <w:sz w:val="22"/>
          <w:szCs w:val="22"/>
        </w:rPr>
        <w:t xml:space="preserve"> </w:t>
      </w:r>
      <w:proofErr w:type="spellStart"/>
      <w:r w:rsidRPr="00A001B4">
        <w:rPr>
          <w:rFonts w:ascii="Calibri" w:hAnsi="Calibri" w:cs="Calibri"/>
          <w:sz w:val="22"/>
          <w:szCs w:val="22"/>
        </w:rPr>
        <w:t>intr</w:t>
      </w:r>
      <w:proofErr w:type="spellEnd"/>
      <w:r w:rsidRPr="00A001B4">
        <w:rPr>
          <w:rFonts w:ascii="Calibri" w:hAnsi="Calibri" w:cs="Calibri"/>
          <w:sz w:val="22"/>
          <w:szCs w:val="22"/>
        </w:rPr>
        <w:t xml:space="preserve">-un plan de lucru fezabil, de </w:t>
      </w:r>
      <w:r w:rsidR="00A66006" w:rsidRPr="00A001B4">
        <w:rPr>
          <w:rFonts w:ascii="Calibri" w:hAnsi="Calibri" w:cs="Calibri"/>
          <w:sz w:val="22"/>
          <w:szCs w:val="22"/>
        </w:rPr>
        <w:t>așa</w:t>
      </w:r>
      <w:r w:rsidRPr="00A001B4">
        <w:rPr>
          <w:rFonts w:ascii="Calibri" w:hAnsi="Calibri" w:cs="Calibri"/>
          <w:sz w:val="22"/>
          <w:szCs w:val="22"/>
        </w:rPr>
        <w:t xml:space="preserve"> maniera </w:t>
      </w:r>
      <w:r w:rsidR="00A66006" w:rsidRPr="00A001B4">
        <w:rPr>
          <w:rFonts w:ascii="Calibri" w:hAnsi="Calibri" w:cs="Calibri"/>
          <w:sz w:val="22"/>
          <w:szCs w:val="22"/>
        </w:rPr>
        <w:t>încât</w:t>
      </w:r>
      <w:r w:rsidRPr="00A001B4">
        <w:rPr>
          <w:rFonts w:ascii="Calibri" w:hAnsi="Calibri" w:cs="Calibri"/>
          <w:sz w:val="22"/>
          <w:szCs w:val="22"/>
        </w:rPr>
        <w:t xml:space="preserve"> sa se asigure finalizarea serviciilor in termenul specificat in Caietul de Sarcini.</w:t>
      </w:r>
    </w:p>
    <w:p w14:paraId="2213C0BF" w14:textId="145B60A3" w:rsidR="00E3640B" w:rsidRPr="00A001B4" w:rsidRDefault="00E3640B">
      <w:pPr>
        <w:pStyle w:val="WW-Default"/>
        <w:numPr>
          <w:ilvl w:val="0"/>
          <w:numId w:val="15"/>
        </w:numPr>
        <w:suppressAutoHyphens w:val="0"/>
        <w:spacing w:before="120"/>
        <w:jc w:val="both"/>
        <w:rPr>
          <w:rFonts w:ascii="Calibri" w:hAnsi="Calibri" w:cs="Calibri"/>
          <w:sz w:val="22"/>
          <w:szCs w:val="22"/>
        </w:rPr>
      </w:pPr>
      <w:r w:rsidRPr="00A001B4">
        <w:rPr>
          <w:rFonts w:ascii="Calibri" w:hAnsi="Calibri" w:cs="Calibri"/>
          <w:sz w:val="22"/>
          <w:szCs w:val="22"/>
        </w:rPr>
        <w:t xml:space="preserve">este realizat </w:t>
      </w:r>
      <w:r w:rsidR="00A66006" w:rsidRPr="00A001B4">
        <w:rPr>
          <w:rFonts w:ascii="Calibri" w:hAnsi="Calibri" w:cs="Calibri"/>
          <w:sz w:val="22"/>
          <w:szCs w:val="22"/>
        </w:rPr>
        <w:t>utilizând</w:t>
      </w:r>
      <w:r w:rsidRPr="00A001B4">
        <w:rPr>
          <w:rFonts w:ascii="Calibri" w:hAnsi="Calibri" w:cs="Calibri"/>
          <w:sz w:val="22"/>
          <w:szCs w:val="22"/>
        </w:rPr>
        <w:t xml:space="preserve"> un software de planificare a timpului </w:t>
      </w:r>
      <w:r w:rsidR="00A66006" w:rsidRPr="00A001B4">
        <w:rPr>
          <w:rFonts w:ascii="Calibri" w:hAnsi="Calibri" w:cs="Calibri"/>
          <w:sz w:val="22"/>
          <w:szCs w:val="22"/>
        </w:rPr>
        <w:t xml:space="preserve">si activităților </w:t>
      </w:r>
    </w:p>
    <w:p w14:paraId="6AD63600" w14:textId="34C874DD" w:rsidR="00E3640B" w:rsidRPr="00A001B4" w:rsidRDefault="00A66006">
      <w:pPr>
        <w:pStyle w:val="WW-Default"/>
        <w:numPr>
          <w:ilvl w:val="0"/>
          <w:numId w:val="15"/>
        </w:numPr>
        <w:suppressAutoHyphens w:val="0"/>
        <w:spacing w:before="120"/>
        <w:jc w:val="both"/>
        <w:rPr>
          <w:rFonts w:ascii="Calibri" w:hAnsi="Calibri" w:cs="Calibri"/>
          <w:sz w:val="22"/>
          <w:szCs w:val="22"/>
        </w:rPr>
      </w:pPr>
      <w:r w:rsidRPr="00A001B4">
        <w:rPr>
          <w:rFonts w:ascii="Calibri" w:hAnsi="Calibri" w:cs="Calibri"/>
          <w:sz w:val="22"/>
          <w:szCs w:val="22"/>
        </w:rPr>
        <w:t>utilizează</w:t>
      </w:r>
      <w:r w:rsidR="00E3640B" w:rsidRPr="00A001B4">
        <w:rPr>
          <w:rFonts w:ascii="Calibri" w:hAnsi="Calibri" w:cs="Calibri"/>
          <w:sz w:val="22"/>
          <w:szCs w:val="22"/>
        </w:rPr>
        <w:t xml:space="preserve"> o scala de planificare a duratei/duratelor </w:t>
      </w:r>
      <w:r w:rsidRPr="00A001B4">
        <w:rPr>
          <w:rFonts w:ascii="Calibri" w:hAnsi="Calibri" w:cs="Calibri"/>
          <w:sz w:val="22"/>
          <w:szCs w:val="22"/>
        </w:rPr>
        <w:t>activității</w:t>
      </w:r>
      <w:r w:rsidR="00E3640B" w:rsidRPr="00A001B4">
        <w:rPr>
          <w:rFonts w:ascii="Calibri" w:hAnsi="Calibri" w:cs="Calibri"/>
          <w:sz w:val="22"/>
          <w:szCs w:val="22"/>
        </w:rPr>
        <w:t>/</w:t>
      </w:r>
      <w:r w:rsidRPr="00A001B4">
        <w:rPr>
          <w:rFonts w:ascii="Calibri" w:hAnsi="Calibri" w:cs="Calibri"/>
          <w:sz w:val="22"/>
          <w:szCs w:val="22"/>
        </w:rPr>
        <w:t>activităților</w:t>
      </w:r>
      <w:r w:rsidR="00E3640B" w:rsidRPr="00A001B4">
        <w:rPr>
          <w:rFonts w:ascii="Calibri" w:hAnsi="Calibri" w:cs="Calibri"/>
          <w:sz w:val="22"/>
          <w:szCs w:val="22"/>
        </w:rPr>
        <w:t xml:space="preserve"> </w:t>
      </w:r>
    </w:p>
    <w:p w14:paraId="36E29D4E" w14:textId="5ED1EACF" w:rsidR="00E3640B" w:rsidRPr="00A001B4" w:rsidRDefault="00E3640B">
      <w:pPr>
        <w:pStyle w:val="WW-Default"/>
        <w:numPr>
          <w:ilvl w:val="0"/>
          <w:numId w:val="15"/>
        </w:numPr>
        <w:suppressAutoHyphens w:val="0"/>
        <w:spacing w:before="120"/>
        <w:jc w:val="both"/>
        <w:rPr>
          <w:rFonts w:ascii="Calibri" w:hAnsi="Calibri" w:cs="Calibri"/>
          <w:sz w:val="22"/>
          <w:szCs w:val="22"/>
        </w:rPr>
      </w:pPr>
      <w:r w:rsidRPr="00A001B4">
        <w:rPr>
          <w:rFonts w:ascii="Calibri" w:hAnsi="Calibri" w:cs="Calibri"/>
          <w:sz w:val="22"/>
          <w:szCs w:val="22"/>
        </w:rPr>
        <w:t xml:space="preserve">permite corelarea </w:t>
      </w:r>
      <w:r w:rsidR="00A66006" w:rsidRPr="00A001B4">
        <w:rPr>
          <w:rFonts w:ascii="Calibri" w:hAnsi="Calibri" w:cs="Calibri"/>
          <w:sz w:val="22"/>
          <w:szCs w:val="22"/>
        </w:rPr>
        <w:t>informațiilor</w:t>
      </w:r>
      <w:r w:rsidRPr="00A001B4">
        <w:rPr>
          <w:rFonts w:ascii="Calibri" w:hAnsi="Calibri" w:cs="Calibri"/>
          <w:sz w:val="22"/>
          <w:szCs w:val="22"/>
        </w:rPr>
        <w:t xml:space="preserve"> incluse in planul de lucru cu </w:t>
      </w:r>
      <w:r w:rsidR="00A66006" w:rsidRPr="00A001B4">
        <w:rPr>
          <w:rFonts w:ascii="Calibri" w:hAnsi="Calibri" w:cs="Calibri"/>
          <w:sz w:val="22"/>
          <w:szCs w:val="22"/>
        </w:rPr>
        <w:t>informațiile</w:t>
      </w:r>
      <w:r w:rsidRPr="00A001B4">
        <w:rPr>
          <w:rFonts w:ascii="Calibri" w:hAnsi="Calibri" w:cs="Calibri"/>
          <w:sz w:val="22"/>
          <w:szCs w:val="22"/>
        </w:rPr>
        <w:t xml:space="preserve"> din Propunerea Financiara, pentru </w:t>
      </w:r>
      <w:r w:rsidR="00A66006" w:rsidRPr="00A001B4">
        <w:rPr>
          <w:rFonts w:ascii="Calibri" w:hAnsi="Calibri" w:cs="Calibri"/>
          <w:sz w:val="22"/>
          <w:szCs w:val="22"/>
        </w:rPr>
        <w:t>aceeași</w:t>
      </w:r>
      <w:r w:rsidRPr="00A001B4">
        <w:rPr>
          <w:rFonts w:ascii="Calibri" w:hAnsi="Calibri" w:cs="Calibri"/>
          <w:sz w:val="22"/>
          <w:szCs w:val="22"/>
        </w:rPr>
        <w:t xml:space="preserve"> unitate de planificare. </w:t>
      </w:r>
    </w:p>
    <w:p w14:paraId="0FC19A14" w14:textId="38E0A30C" w:rsidR="00E3640B" w:rsidRPr="00A001B4" w:rsidRDefault="00E3640B" w:rsidP="00E3640B">
      <w:pPr>
        <w:rPr>
          <w:rFonts w:ascii="Calibri" w:hAnsi="Calibri" w:cs="Calibri"/>
        </w:rPr>
      </w:pPr>
      <w:r w:rsidRPr="00A001B4">
        <w:rPr>
          <w:rFonts w:ascii="Calibri" w:hAnsi="Calibri" w:cs="Calibri"/>
        </w:rPr>
        <w:t xml:space="preserve">Planul de lucru reflecta o abordare etapizata, logica si coerenta, care permite controlul progresului, respectarea termenelor asumate, </w:t>
      </w:r>
      <w:r w:rsidR="00A66006" w:rsidRPr="00A001B4">
        <w:rPr>
          <w:rFonts w:ascii="Calibri" w:hAnsi="Calibri" w:cs="Calibri"/>
        </w:rPr>
        <w:t>obținerea</w:t>
      </w:r>
      <w:r w:rsidRPr="00A001B4">
        <w:rPr>
          <w:rFonts w:ascii="Calibri" w:hAnsi="Calibri" w:cs="Calibri"/>
        </w:rPr>
        <w:t xml:space="preserve"> rezultatelor intermediare si finale si asigurarea </w:t>
      </w:r>
      <w:r w:rsidR="00A66006" w:rsidRPr="00A001B4">
        <w:rPr>
          <w:rFonts w:ascii="Calibri" w:hAnsi="Calibri" w:cs="Calibri"/>
        </w:rPr>
        <w:t>calității</w:t>
      </w:r>
      <w:r w:rsidRPr="00A001B4">
        <w:rPr>
          <w:rFonts w:ascii="Calibri" w:hAnsi="Calibri" w:cs="Calibri"/>
        </w:rPr>
        <w:t xml:space="preserve"> livrabilelor, precum si utilizarea efectiva a rezultatelor de catre Autoritatea Contractanta.</w:t>
      </w:r>
    </w:p>
    <w:p w14:paraId="76844FA2" w14:textId="37DD6507" w:rsidR="00E3640B" w:rsidRPr="00A001B4" w:rsidRDefault="00E3640B" w:rsidP="00E3640B">
      <w:pPr>
        <w:rPr>
          <w:rFonts w:ascii="Calibri" w:hAnsi="Calibri" w:cs="Calibri"/>
        </w:rPr>
      </w:pPr>
      <w:r w:rsidRPr="00A001B4">
        <w:rPr>
          <w:rFonts w:ascii="Calibri" w:hAnsi="Calibri" w:cs="Calibri"/>
        </w:rPr>
        <w:lastRenderedPageBreak/>
        <w:t xml:space="preserve">Planul de lucru este fundamentat pe </w:t>
      </w:r>
      <w:r w:rsidR="00A66006" w:rsidRPr="00A001B4">
        <w:rPr>
          <w:rFonts w:ascii="Calibri" w:hAnsi="Calibri" w:cs="Calibri"/>
        </w:rPr>
        <w:t>următoarele</w:t>
      </w:r>
      <w:r w:rsidRPr="00A001B4">
        <w:rPr>
          <w:rFonts w:ascii="Calibri" w:hAnsi="Calibri" w:cs="Calibri"/>
        </w:rPr>
        <w:t xml:space="preserve"> principii:</w:t>
      </w:r>
    </w:p>
    <w:p w14:paraId="4CEFFC60" w14:textId="3304932B" w:rsidR="00E3640B" w:rsidRPr="00A001B4" w:rsidRDefault="00E3640B">
      <w:pPr>
        <w:pStyle w:val="ListParagraph"/>
        <w:numPr>
          <w:ilvl w:val="0"/>
          <w:numId w:val="17"/>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etapizare clara a </w:t>
      </w:r>
      <w:r w:rsidR="00A66006" w:rsidRPr="00A001B4">
        <w:rPr>
          <w:rFonts w:ascii="Calibri" w:hAnsi="Calibri" w:cs="Calibri"/>
          <w:lang w:val="ro-RO"/>
        </w:rPr>
        <w:t>activităților</w:t>
      </w:r>
      <w:r w:rsidRPr="00A001B4">
        <w:rPr>
          <w:rFonts w:ascii="Calibri" w:hAnsi="Calibri" w:cs="Calibri"/>
          <w:lang w:val="ro-RO"/>
        </w:rPr>
        <w:t xml:space="preserve">, cu delimitarea </w:t>
      </w:r>
      <w:r w:rsidR="00A66006" w:rsidRPr="00A001B4">
        <w:rPr>
          <w:rFonts w:ascii="Calibri" w:hAnsi="Calibri" w:cs="Calibri"/>
          <w:lang w:val="ro-RO"/>
        </w:rPr>
        <w:t>responsabilităților</w:t>
      </w:r>
      <w:r w:rsidRPr="00A001B4">
        <w:rPr>
          <w:rFonts w:ascii="Calibri" w:hAnsi="Calibri" w:cs="Calibri"/>
          <w:lang w:val="ro-RO"/>
        </w:rPr>
        <w:t>;</w:t>
      </w:r>
    </w:p>
    <w:p w14:paraId="2DB1D8E6" w14:textId="6B751E1F" w:rsidR="00E3640B" w:rsidRPr="00A001B4" w:rsidRDefault="00E3640B">
      <w:pPr>
        <w:pStyle w:val="ListParagraph"/>
        <w:numPr>
          <w:ilvl w:val="0"/>
          <w:numId w:val="17"/>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corelare directa intre </w:t>
      </w:r>
      <w:r w:rsidR="00A66006" w:rsidRPr="00A001B4">
        <w:rPr>
          <w:rFonts w:ascii="Calibri" w:hAnsi="Calibri" w:cs="Calibri"/>
          <w:lang w:val="ro-RO"/>
        </w:rPr>
        <w:t>activități</w:t>
      </w:r>
      <w:r w:rsidRPr="00A001B4">
        <w:rPr>
          <w:rFonts w:ascii="Calibri" w:hAnsi="Calibri" w:cs="Calibri"/>
          <w:lang w:val="ro-RO"/>
        </w:rPr>
        <w:t>, livrabile si rezultate;</w:t>
      </w:r>
    </w:p>
    <w:p w14:paraId="1ADACA38" w14:textId="77777777" w:rsidR="00E3640B" w:rsidRPr="00A001B4" w:rsidRDefault="00E3640B">
      <w:pPr>
        <w:pStyle w:val="ListParagraph"/>
        <w:numPr>
          <w:ilvl w:val="0"/>
          <w:numId w:val="17"/>
        </w:numPr>
        <w:suppressAutoHyphens/>
        <w:spacing w:before="120" w:after="120" w:line="240" w:lineRule="exact"/>
        <w:jc w:val="both"/>
        <w:rPr>
          <w:rFonts w:ascii="Calibri" w:hAnsi="Calibri" w:cs="Calibri"/>
          <w:lang w:val="ro-RO"/>
        </w:rPr>
      </w:pPr>
      <w:r w:rsidRPr="00A001B4">
        <w:rPr>
          <w:rFonts w:ascii="Calibri" w:hAnsi="Calibri" w:cs="Calibri"/>
          <w:lang w:val="ro-RO"/>
        </w:rPr>
        <w:t>respectarea calendarului de implementare al PNRR;</w:t>
      </w:r>
    </w:p>
    <w:p w14:paraId="568C97F1" w14:textId="00595529" w:rsidR="00E3640B" w:rsidRPr="00A001B4" w:rsidRDefault="00E3640B">
      <w:pPr>
        <w:pStyle w:val="ListParagraph"/>
        <w:numPr>
          <w:ilvl w:val="0"/>
          <w:numId w:val="17"/>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posibilitatea </w:t>
      </w:r>
      <w:r w:rsidR="00A66006" w:rsidRPr="00A001B4">
        <w:rPr>
          <w:rFonts w:ascii="Calibri" w:hAnsi="Calibri" w:cs="Calibri"/>
          <w:lang w:val="ro-RO"/>
        </w:rPr>
        <w:t>monitorizării</w:t>
      </w:r>
      <w:r w:rsidRPr="00A001B4">
        <w:rPr>
          <w:rFonts w:ascii="Calibri" w:hAnsi="Calibri" w:cs="Calibri"/>
          <w:lang w:val="ro-RO"/>
        </w:rPr>
        <w:t xml:space="preserve"> si </w:t>
      </w:r>
      <w:r w:rsidR="00A66006" w:rsidRPr="00A001B4">
        <w:rPr>
          <w:rFonts w:ascii="Calibri" w:hAnsi="Calibri" w:cs="Calibri"/>
          <w:lang w:val="ro-RO"/>
        </w:rPr>
        <w:t>raportării</w:t>
      </w:r>
      <w:r w:rsidRPr="00A001B4">
        <w:rPr>
          <w:rFonts w:ascii="Calibri" w:hAnsi="Calibri" w:cs="Calibri"/>
          <w:lang w:val="ro-RO"/>
        </w:rPr>
        <w:t xml:space="preserve"> periodice;</w:t>
      </w:r>
    </w:p>
    <w:p w14:paraId="6AADCAF8" w14:textId="6138EB12" w:rsidR="00E3640B" w:rsidRPr="00A001B4" w:rsidRDefault="00E3640B">
      <w:pPr>
        <w:pStyle w:val="ListParagraph"/>
        <w:numPr>
          <w:ilvl w:val="0"/>
          <w:numId w:val="17"/>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flexibilitate controlata, pentru adaptarea la eventuale </w:t>
      </w:r>
      <w:r w:rsidR="00A66006" w:rsidRPr="00A001B4">
        <w:rPr>
          <w:rFonts w:ascii="Calibri" w:hAnsi="Calibri" w:cs="Calibri"/>
          <w:lang w:val="ro-RO"/>
        </w:rPr>
        <w:t>ajustări</w:t>
      </w:r>
      <w:r w:rsidRPr="00A001B4">
        <w:rPr>
          <w:rFonts w:ascii="Calibri" w:hAnsi="Calibri" w:cs="Calibri"/>
          <w:lang w:val="ro-RO"/>
        </w:rPr>
        <w:t>;</w:t>
      </w:r>
    </w:p>
    <w:p w14:paraId="285084CE" w14:textId="73FFBD20" w:rsidR="00E3640B" w:rsidRPr="00A001B4" w:rsidRDefault="00E3640B">
      <w:pPr>
        <w:pStyle w:val="ListParagraph"/>
        <w:numPr>
          <w:ilvl w:val="0"/>
          <w:numId w:val="17"/>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asigurarea </w:t>
      </w:r>
      <w:r w:rsidR="00A66006" w:rsidRPr="00A001B4">
        <w:rPr>
          <w:rFonts w:ascii="Calibri" w:hAnsi="Calibri" w:cs="Calibri"/>
          <w:lang w:val="ro-RO"/>
        </w:rPr>
        <w:t>sustenabilității</w:t>
      </w:r>
      <w:r w:rsidRPr="00A001B4">
        <w:rPr>
          <w:rFonts w:ascii="Calibri" w:hAnsi="Calibri" w:cs="Calibri"/>
          <w:lang w:val="ro-RO"/>
        </w:rPr>
        <w:t xml:space="preserve"> rezultatelor.</w:t>
      </w:r>
    </w:p>
    <w:p w14:paraId="34039E37" w14:textId="77777777" w:rsidR="00E3640B" w:rsidRPr="00A001B4" w:rsidRDefault="00E3640B" w:rsidP="00E3640B">
      <w:pPr>
        <w:rPr>
          <w:rFonts w:ascii="Calibri" w:hAnsi="Calibri" w:cs="Calibri"/>
        </w:rPr>
      </w:pPr>
      <w:r w:rsidRPr="00A001B4">
        <w:rPr>
          <w:rFonts w:ascii="Calibri" w:hAnsi="Calibri" w:cs="Calibri"/>
        </w:rPr>
        <w:t>Aceste principii permit implementarea eficienta si predictibila a Contractului.</w:t>
      </w:r>
    </w:p>
    <w:p w14:paraId="09D9737C" w14:textId="548F4635" w:rsidR="00E3640B" w:rsidRPr="00A001B4"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A001B4">
        <w:rPr>
          <w:rFonts w:ascii="Calibri" w:hAnsi="Calibri" w:cs="Calibri"/>
          <w:sz w:val="22"/>
          <w:szCs w:val="22"/>
          <w:lang w:val="ro-RO"/>
        </w:rPr>
        <w:t>4.1</w:t>
      </w:r>
      <w:r w:rsidR="00E3640B" w:rsidRPr="00A001B4">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A001B4" w:rsidRDefault="00087B69" w:rsidP="00087B69">
      <w:pPr>
        <w:rPr>
          <w:rFonts w:ascii="Calibri" w:hAnsi="Calibri" w:cs="Calibri"/>
        </w:rPr>
      </w:pPr>
      <w:r w:rsidRPr="00A001B4">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A001B4" w:rsidRDefault="00087B69" w:rsidP="00087B69">
      <w:pPr>
        <w:rPr>
          <w:rFonts w:ascii="Calibri" w:hAnsi="Calibri" w:cs="Calibri"/>
        </w:rPr>
      </w:pPr>
      <w:r w:rsidRPr="00A001B4">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A001B4" w:rsidRDefault="006649A3" w:rsidP="00087B69">
      <w:pPr>
        <w:rPr>
          <w:rFonts w:ascii="Calibri" w:hAnsi="Calibri" w:cs="Calibri"/>
        </w:rPr>
      </w:pPr>
    </w:p>
    <w:p w14:paraId="4C78324E" w14:textId="77777777" w:rsidR="00087B69" w:rsidRPr="00A001B4" w:rsidRDefault="00087B69" w:rsidP="00087B69">
      <w:pPr>
        <w:rPr>
          <w:rFonts w:ascii="Calibri" w:hAnsi="Calibri" w:cs="Calibri"/>
        </w:rPr>
      </w:pPr>
      <w:r w:rsidRPr="00A001B4">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A001B4" w:rsidRDefault="006649A3" w:rsidP="00087B69">
      <w:pPr>
        <w:rPr>
          <w:rFonts w:ascii="Calibri" w:hAnsi="Calibri" w:cs="Calibri"/>
        </w:rPr>
      </w:pPr>
    </w:p>
    <w:p w14:paraId="1544A724" w14:textId="77777777" w:rsidR="006649A3" w:rsidRPr="00A001B4" w:rsidRDefault="006649A3" w:rsidP="006649A3">
      <w:pPr>
        <w:rPr>
          <w:rFonts w:ascii="Calibri" w:hAnsi="Calibri" w:cs="Calibri"/>
        </w:rPr>
      </w:pPr>
      <w:r w:rsidRPr="00A001B4">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A001B4" w:rsidRDefault="006649A3" w:rsidP="006649A3">
      <w:pPr>
        <w:rPr>
          <w:rFonts w:ascii="Calibri" w:hAnsi="Calibri" w:cs="Calibri"/>
        </w:rPr>
      </w:pPr>
    </w:p>
    <w:p w14:paraId="7A9E8F98" w14:textId="7C8E73BC" w:rsidR="006649A3" w:rsidRPr="00A001B4" w:rsidRDefault="006649A3" w:rsidP="006649A3">
      <w:pPr>
        <w:rPr>
          <w:rFonts w:ascii="Calibri" w:hAnsi="Calibri" w:cs="Calibri"/>
        </w:rPr>
      </w:pPr>
      <w:r w:rsidRPr="00A001B4">
        <w:rPr>
          <w:rFonts w:ascii="Calibri" w:hAnsi="Calibri" w:cs="Calibri"/>
        </w:rPr>
        <w:t>Activitățile sunt aliniate</w:t>
      </w:r>
      <w:r w:rsidRPr="00A001B4">
        <w:rPr>
          <w:rFonts w:ascii="Calibri" w:hAnsi="Calibri" w:cs="Calibri"/>
        </w:rPr>
        <w:t xml:space="preserve"> cu planul de proiect și cu Graficul </w:t>
      </w:r>
      <w:proofErr w:type="spellStart"/>
      <w:r w:rsidRPr="00A001B4">
        <w:rPr>
          <w:rFonts w:ascii="Calibri" w:hAnsi="Calibri" w:cs="Calibri"/>
        </w:rPr>
        <w:t>Gantt</w:t>
      </w:r>
      <w:proofErr w:type="spellEnd"/>
      <w:r w:rsidRPr="00A001B4">
        <w:rPr>
          <w:rFonts w:ascii="Calibri" w:hAnsi="Calibri" w:cs="Calibri"/>
        </w:rPr>
        <w: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A001B4" w:rsidRDefault="006649A3" w:rsidP="006649A3">
      <w:pPr>
        <w:rPr>
          <w:rFonts w:ascii="Calibri" w:hAnsi="Calibri" w:cs="Calibri"/>
        </w:rPr>
      </w:pPr>
    </w:p>
    <w:p w14:paraId="3A2EB945" w14:textId="77777777" w:rsidR="00087B69" w:rsidRPr="00A001B4" w:rsidRDefault="00087B69" w:rsidP="00087B69">
      <w:pPr>
        <w:rPr>
          <w:rFonts w:ascii="Calibri" w:hAnsi="Calibri" w:cs="Calibri"/>
        </w:rPr>
      </w:pPr>
      <w:r w:rsidRPr="00A001B4">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A001B4"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A001B4" w:rsidRDefault="00E4136A" w:rsidP="00E4136A">
            <w:pPr>
              <w:rPr>
                <w:rFonts w:ascii="Calibri" w:hAnsi="Calibri" w:cs="Calibri"/>
              </w:rPr>
            </w:pPr>
            <w:r w:rsidRPr="00A001B4">
              <w:rPr>
                <w:rFonts w:ascii="Calibri" w:hAnsi="Calibri" w:cs="Calibri"/>
              </w:rPr>
              <w:t>Cod activitate</w:t>
            </w:r>
          </w:p>
        </w:tc>
        <w:tc>
          <w:tcPr>
            <w:tcW w:w="0" w:type="auto"/>
            <w:hideMark/>
          </w:tcPr>
          <w:p w14:paraId="5EE6EBD6" w14:textId="77777777" w:rsidR="00E4136A" w:rsidRPr="00A001B4"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A001B4">
              <w:rPr>
                <w:rFonts w:ascii="Calibri" w:hAnsi="Calibri" w:cs="Calibri"/>
              </w:rPr>
              <w:t>Denumirea activității /</w:t>
            </w:r>
          </w:p>
          <w:p w14:paraId="4733406B" w14:textId="5BF2549F" w:rsidR="00E4136A" w:rsidRPr="00A001B4"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pachetului de activități</w:t>
            </w:r>
          </w:p>
        </w:tc>
        <w:tc>
          <w:tcPr>
            <w:tcW w:w="0" w:type="auto"/>
            <w:hideMark/>
          </w:tcPr>
          <w:p w14:paraId="143B1CA5" w14:textId="77777777" w:rsidR="00E4136A" w:rsidRPr="00A001B4"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Faze / subactivități principale</w:t>
            </w:r>
          </w:p>
        </w:tc>
        <w:tc>
          <w:tcPr>
            <w:tcW w:w="0" w:type="auto"/>
            <w:hideMark/>
          </w:tcPr>
          <w:p w14:paraId="3AC69C44" w14:textId="77777777" w:rsidR="00E4136A" w:rsidRPr="00A001B4"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Activități relevante pentru asigurarea calității</w:t>
            </w:r>
          </w:p>
        </w:tc>
      </w:tr>
      <w:tr w:rsidR="00E4136A" w:rsidRPr="00A001B4"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A001B4" w:rsidRDefault="00E4136A" w:rsidP="00E4136A">
            <w:pPr>
              <w:rPr>
                <w:rFonts w:ascii="Calibri" w:hAnsi="Calibri" w:cs="Calibri"/>
              </w:rPr>
            </w:pPr>
            <w:r w:rsidRPr="00A001B4">
              <w:rPr>
                <w:rFonts w:ascii="Calibri" w:hAnsi="Calibri" w:cs="Calibri"/>
              </w:rPr>
              <w:t>A0</w:t>
            </w:r>
          </w:p>
        </w:tc>
        <w:tc>
          <w:tcPr>
            <w:tcW w:w="0" w:type="auto"/>
            <w:hideMark/>
          </w:tcPr>
          <w:p w14:paraId="186EBA79"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Kickoff &amp; Management proiect</w:t>
            </w:r>
          </w:p>
        </w:tc>
        <w:tc>
          <w:tcPr>
            <w:tcW w:w="0" w:type="auto"/>
            <w:hideMark/>
          </w:tcPr>
          <w:p w14:paraId="6AF473F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 xml:space="preserve">Plan de management proiect, plan de calitate, raportare progres, registru riscuri, registru </w:t>
            </w:r>
            <w:r w:rsidRPr="00A001B4">
              <w:rPr>
                <w:rFonts w:ascii="Calibri" w:hAnsi="Calibri" w:cs="Calibri"/>
              </w:rPr>
              <w:lastRenderedPageBreak/>
              <w:t>schimbări, Open Issues Log, monitorizare activități critice</w:t>
            </w:r>
          </w:p>
        </w:tc>
      </w:tr>
      <w:tr w:rsidR="00E4136A" w:rsidRPr="00A001B4"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A001B4" w:rsidRDefault="00E4136A" w:rsidP="00E4136A">
            <w:pPr>
              <w:rPr>
                <w:rFonts w:ascii="Calibri" w:hAnsi="Calibri" w:cs="Calibri"/>
              </w:rPr>
            </w:pPr>
            <w:r w:rsidRPr="00A001B4">
              <w:rPr>
                <w:rFonts w:ascii="Calibri" w:hAnsi="Calibri" w:cs="Calibri"/>
              </w:rPr>
              <w:lastRenderedPageBreak/>
              <w:t>A0.1</w:t>
            </w:r>
          </w:p>
        </w:tc>
        <w:tc>
          <w:tcPr>
            <w:tcW w:w="0" w:type="auto"/>
            <w:hideMark/>
          </w:tcPr>
          <w:p w14:paraId="160D51D6"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Kickoff, mobilizare echipă &amp; plan detaliat</w:t>
            </w:r>
          </w:p>
        </w:tc>
        <w:tc>
          <w:tcPr>
            <w:tcW w:w="0" w:type="auto"/>
            <w:hideMark/>
          </w:tcPr>
          <w:p w14:paraId="1809306C"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validarea cadrului de lucru, confirmarea responsabilităților, stabilirea mecanismelor de raportare, predare și acceptanță</w:t>
            </w:r>
          </w:p>
        </w:tc>
      </w:tr>
      <w:tr w:rsidR="00E4136A" w:rsidRPr="00A001B4"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A001B4" w:rsidRDefault="00E4136A" w:rsidP="00E4136A">
            <w:pPr>
              <w:rPr>
                <w:rFonts w:ascii="Calibri" w:hAnsi="Calibri" w:cs="Calibri"/>
              </w:rPr>
            </w:pPr>
            <w:r w:rsidRPr="00A001B4">
              <w:rPr>
                <w:rFonts w:ascii="Calibri" w:hAnsi="Calibri" w:cs="Calibri"/>
              </w:rPr>
              <w:t>A0.2</w:t>
            </w:r>
          </w:p>
        </w:tc>
        <w:tc>
          <w:tcPr>
            <w:tcW w:w="0" w:type="auto"/>
            <w:hideMark/>
          </w:tcPr>
          <w:p w14:paraId="76F6A58F"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Management proiect, riscuri &amp; rapoarte progres</w:t>
            </w:r>
          </w:p>
        </w:tc>
        <w:tc>
          <w:tcPr>
            <w:tcW w:w="0" w:type="auto"/>
            <w:hideMark/>
          </w:tcPr>
          <w:p w14:paraId="6F3A4D17"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rapoarte periodice, urmărire activități critice, escaladare blocaje, actualizare registre proiect</w:t>
            </w:r>
          </w:p>
        </w:tc>
      </w:tr>
      <w:tr w:rsidR="00E4136A" w:rsidRPr="00A001B4"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A001B4" w:rsidRDefault="00E4136A" w:rsidP="00E4136A">
            <w:pPr>
              <w:rPr>
                <w:rFonts w:ascii="Calibri" w:hAnsi="Calibri" w:cs="Calibri"/>
              </w:rPr>
            </w:pPr>
            <w:r w:rsidRPr="00A001B4">
              <w:rPr>
                <w:rFonts w:ascii="Calibri" w:hAnsi="Calibri" w:cs="Calibri"/>
              </w:rPr>
              <w:t>A1</w:t>
            </w:r>
          </w:p>
        </w:tc>
        <w:tc>
          <w:tcPr>
            <w:tcW w:w="0" w:type="auto"/>
            <w:hideMark/>
          </w:tcPr>
          <w:p w14:paraId="4318F8E8"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Livrare, instalare, configurare HW &amp; SW de bază</w:t>
            </w:r>
          </w:p>
        </w:tc>
        <w:tc>
          <w:tcPr>
            <w:tcW w:w="0" w:type="auto"/>
            <w:hideMark/>
          </w:tcPr>
          <w:p w14:paraId="3011B29A"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livrare echipamente, instalare/configurare hardware, instalare software de bază, verificare medii</w:t>
            </w:r>
          </w:p>
        </w:tc>
        <w:tc>
          <w:tcPr>
            <w:tcW w:w="0" w:type="auto"/>
            <w:hideMark/>
          </w:tcPr>
          <w:p w14:paraId="31FD7B03"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verificare prerechizite, checklist instalare, raport configurare, documentare configurații, evidență neconformități</w:t>
            </w:r>
          </w:p>
        </w:tc>
      </w:tr>
      <w:tr w:rsidR="00E4136A" w:rsidRPr="00A001B4"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A001B4" w:rsidRDefault="00E4136A" w:rsidP="00E4136A">
            <w:pPr>
              <w:rPr>
                <w:rFonts w:ascii="Calibri" w:hAnsi="Calibri" w:cs="Calibri"/>
              </w:rPr>
            </w:pPr>
            <w:r w:rsidRPr="00A001B4">
              <w:rPr>
                <w:rFonts w:ascii="Calibri" w:hAnsi="Calibri" w:cs="Calibri"/>
              </w:rPr>
              <w:t>A1.1</w:t>
            </w:r>
          </w:p>
        </w:tc>
        <w:tc>
          <w:tcPr>
            <w:tcW w:w="0" w:type="auto"/>
            <w:hideMark/>
          </w:tcPr>
          <w:p w14:paraId="02E8ECAB"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Livrare echipamente hardware</w:t>
            </w:r>
          </w:p>
        </w:tc>
        <w:tc>
          <w:tcPr>
            <w:tcW w:w="0" w:type="auto"/>
            <w:hideMark/>
          </w:tcPr>
          <w:p w14:paraId="3CCC0B1A"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recepție cantitativă/calitativă, verificare conformitate, evidență componente livrate</w:t>
            </w:r>
          </w:p>
        </w:tc>
      </w:tr>
      <w:tr w:rsidR="00E4136A" w:rsidRPr="00A001B4"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A001B4" w:rsidRDefault="00E4136A" w:rsidP="00E4136A">
            <w:pPr>
              <w:rPr>
                <w:rFonts w:ascii="Calibri" w:hAnsi="Calibri" w:cs="Calibri"/>
              </w:rPr>
            </w:pPr>
            <w:r w:rsidRPr="00A001B4">
              <w:rPr>
                <w:rFonts w:ascii="Calibri" w:hAnsi="Calibri" w:cs="Calibri"/>
              </w:rPr>
              <w:t>A1.2</w:t>
            </w:r>
          </w:p>
        </w:tc>
        <w:tc>
          <w:tcPr>
            <w:tcW w:w="0" w:type="auto"/>
            <w:hideMark/>
          </w:tcPr>
          <w:p w14:paraId="25921BE8" w14:textId="76881009"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Instalare &amp; configurare hardware la Cloud G</w:t>
            </w:r>
            <w:r w:rsidR="007E30B0" w:rsidRPr="00A001B4">
              <w:rPr>
                <w:rFonts w:ascii="Calibri" w:hAnsi="Calibri" w:cs="Calibri"/>
              </w:rPr>
              <w:t>uvernamental</w:t>
            </w:r>
          </w:p>
        </w:tc>
        <w:tc>
          <w:tcPr>
            <w:tcW w:w="0" w:type="auto"/>
            <w:hideMark/>
          </w:tcPr>
          <w:p w14:paraId="71454CF9"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instalare, configurare, conectivitate, verificări infrastructură</w:t>
            </w:r>
          </w:p>
        </w:tc>
        <w:tc>
          <w:tcPr>
            <w:tcW w:w="0" w:type="auto"/>
            <w:hideMark/>
          </w:tcPr>
          <w:p w14:paraId="0AA6E76B"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checklist tehnic, raport instalare, verificare acces și comunicații</w:t>
            </w:r>
          </w:p>
        </w:tc>
      </w:tr>
      <w:tr w:rsidR="00E4136A" w:rsidRPr="00A001B4"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A001B4" w:rsidRDefault="00E4136A" w:rsidP="00E4136A">
            <w:pPr>
              <w:rPr>
                <w:rFonts w:ascii="Calibri" w:hAnsi="Calibri" w:cs="Calibri"/>
              </w:rPr>
            </w:pPr>
            <w:r w:rsidRPr="00A001B4">
              <w:rPr>
                <w:rFonts w:ascii="Calibri" w:hAnsi="Calibri" w:cs="Calibri"/>
              </w:rPr>
              <w:t>A1.3</w:t>
            </w:r>
          </w:p>
        </w:tc>
        <w:tc>
          <w:tcPr>
            <w:tcW w:w="0" w:type="auto"/>
            <w:hideMark/>
          </w:tcPr>
          <w:p w14:paraId="77075E98"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Instalare SW de bază</w:t>
            </w:r>
          </w:p>
        </w:tc>
        <w:tc>
          <w:tcPr>
            <w:tcW w:w="0" w:type="auto"/>
            <w:hideMark/>
          </w:tcPr>
          <w:p w14:paraId="70C4F00A"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validare configurări, documentare instalare, verificare compatibilitate cu arhitectura aprobată</w:t>
            </w:r>
          </w:p>
        </w:tc>
      </w:tr>
      <w:tr w:rsidR="00E4136A" w:rsidRPr="00A001B4"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A001B4" w:rsidRDefault="00E4136A" w:rsidP="00E4136A">
            <w:pPr>
              <w:rPr>
                <w:rFonts w:ascii="Calibri" w:hAnsi="Calibri" w:cs="Calibri"/>
              </w:rPr>
            </w:pPr>
            <w:r w:rsidRPr="00A001B4">
              <w:rPr>
                <w:rFonts w:ascii="Calibri" w:hAnsi="Calibri" w:cs="Calibri"/>
              </w:rPr>
              <w:t>A2</w:t>
            </w:r>
          </w:p>
        </w:tc>
        <w:tc>
          <w:tcPr>
            <w:tcW w:w="0" w:type="auto"/>
            <w:hideMark/>
          </w:tcPr>
          <w:p w14:paraId="4CFD1415"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Analiză sistem</w:t>
            </w:r>
          </w:p>
        </w:tc>
        <w:tc>
          <w:tcPr>
            <w:tcW w:w="0" w:type="auto"/>
            <w:hideMark/>
          </w:tcPr>
          <w:p w14:paraId="23F836BB"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catalog cerințe, criterii de acceptanță, matrice de trasabilitate, clarificări documentate</w:t>
            </w:r>
          </w:p>
        </w:tc>
      </w:tr>
      <w:tr w:rsidR="00E4136A" w:rsidRPr="00A001B4"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A001B4" w:rsidRDefault="00E4136A" w:rsidP="00E4136A">
            <w:pPr>
              <w:rPr>
                <w:rFonts w:ascii="Calibri" w:hAnsi="Calibri" w:cs="Calibri"/>
              </w:rPr>
            </w:pPr>
            <w:r w:rsidRPr="00A001B4">
              <w:rPr>
                <w:rFonts w:ascii="Calibri" w:hAnsi="Calibri" w:cs="Calibri"/>
              </w:rPr>
              <w:t>A2.1</w:t>
            </w:r>
          </w:p>
        </w:tc>
        <w:tc>
          <w:tcPr>
            <w:tcW w:w="0" w:type="auto"/>
            <w:hideMark/>
          </w:tcPr>
          <w:p w14:paraId="6559A6EF"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Analiza cerințelor funcționale</w:t>
            </w:r>
          </w:p>
        </w:tc>
        <w:tc>
          <w:tcPr>
            <w:tcW w:w="0" w:type="auto"/>
            <w:hideMark/>
          </w:tcPr>
          <w:p w14:paraId="3B661D01"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analiză module funcționale SIDISVA, roluri, fluxuri, procese și reguli de business</w:t>
            </w:r>
          </w:p>
        </w:tc>
        <w:tc>
          <w:tcPr>
            <w:tcW w:w="0" w:type="auto"/>
            <w:hideMark/>
          </w:tcPr>
          <w:p w14:paraId="577384B5"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validarea cerințelor, trasabilitate CS → analiză, identificare dependențe și ipoteze</w:t>
            </w:r>
          </w:p>
        </w:tc>
      </w:tr>
      <w:tr w:rsidR="00E4136A" w:rsidRPr="00A001B4"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A001B4" w:rsidRDefault="00E4136A" w:rsidP="00E4136A">
            <w:pPr>
              <w:rPr>
                <w:rFonts w:ascii="Calibri" w:hAnsi="Calibri" w:cs="Calibri"/>
              </w:rPr>
            </w:pPr>
            <w:r w:rsidRPr="00A001B4">
              <w:rPr>
                <w:rFonts w:ascii="Calibri" w:hAnsi="Calibri" w:cs="Calibri"/>
              </w:rPr>
              <w:t>A2.2</w:t>
            </w:r>
          </w:p>
        </w:tc>
        <w:tc>
          <w:tcPr>
            <w:tcW w:w="0" w:type="auto"/>
            <w:hideMark/>
          </w:tcPr>
          <w:p w14:paraId="0E98BD74"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Analiza cerințelor tehnice, securitate &amp; Cloud</w:t>
            </w:r>
          </w:p>
        </w:tc>
        <w:tc>
          <w:tcPr>
            <w:tcW w:w="0" w:type="auto"/>
            <w:hideMark/>
          </w:tcPr>
          <w:p w14:paraId="14A8C404"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analiză cerințe tehnice, securitate, Cloud Guvernamental, operare și audit</w:t>
            </w:r>
          </w:p>
        </w:tc>
        <w:tc>
          <w:tcPr>
            <w:tcW w:w="0" w:type="auto"/>
            <w:hideMark/>
          </w:tcPr>
          <w:p w14:paraId="29747BC3"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cerințe non-funcționale documentate, cerințe de securitate, cerințe de audit și control acces</w:t>
            </w:r>
          </w:p>
        </w:tc>
      </w:tr>
      <w:tr w:rsidR="00E4136A" w:rsidRPr="00A001B4"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A001B4" w:rsidRDefault="00E4136A" w:rsidP="00E4136A">
            <w:pPr>
              <w:rPr>
                <w:rFonts w:ascii="Calibri" w:hAnsi="Calibri" w:cs="Calibri"/>
              </w:rPr>
            </w:pPr>
            <w:r w:rsidRPr="00A001B4">
              <w:rPr>
                <w:rFonts w:ascii="Calibri" w:hAnsi="Calibri" w:cs="Calibri"/>
              </w:rPr>
              <w:t>A2.3</w:t>
            </w:r>
          </w:p>
        </w:tc>
        <w:tc>
          <w:tcPr>
            <w:tcW w:w="0" w:type="auto"/>
            <w:hideMark/>
          </w:tcPr>
          <w:p w14:paraId="32C6124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 xml:space="preserve">Analiza integrărilor externe &amp; Cloud </w:t>
            </w:r>
            <w:proofErr w:type="spellStart"/>
            <w:r w:rsidRPr="00A001B4">
              <w:rPr>
                <w:rFonts w:ascii="Calibri" w:hAnsi="Calibri" w:cs="Calibri"/>
              </w:rPr>
              <w:t>Gov</w:t>
            </w:r>
            <w:proofErr w:type="spellEnd"/>
            <w:r w:rsidRPr="00A001B4">
              <w:rPr>
                <w:rFonts w:ascii="Calibri" w:hAnsi="Calibri" w:cs="Calibri"/>
              </w:rPr>
              <w:t>.</w:t>
            </w:r>
          </w:p>
        </w:tc>
        <w:tc>
          <w:tcPr>
            <w:tcW w:w="0" w:type="auto"/>
            <w:hideMark/>
          </w:tcPr>
          <w:p w14:paraId="73B7468A"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identificare sisteme externe, fluxuri de date, condiții tehnice, dependențe de integrare</w:t>
            </w:r>
          </w:p>
        </w:tc>
        <w:tc>
          <w:tcPr>
            <w:tcW w:w="0" w:type="auto"/>
            <w:hideMark/>
          </w:tcPr>
          <w:p w14:paraId="591A10CC"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specificații preliminare de integrare, riscuri de integrare, clarificări necesare</w:t>
            </w:r>
          </w:p>
        </w:tc>
      </w:tr>
      <w:tr w:rsidR="00E4136A" w:rsidRPr="00A001B4"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A001B4" w:rsidRDefault="00E4136A" w:rsidP="00E4136A">
            <w:pPr>
              <w:rPr>
                <w:rFonts w:ascii="Calibri" w:hAnsi="Calibri" w:cs="Calibri"/>
              </w:rPr>
            </w:pPr>
            <w:r w:rsidRPr="00A001B4">
              <w:rPr>
                <w:rFonts w:ascii="Calibri" w:hAnsi="Calibri" w:cs="Calibri"/>
              </w:rPr>
              <w:lastRenderedPageBreak/>
              <w:t>A3</w:t>
            </w:r>
          </w:p>
        </w:tc>
        <w:tc>
          <w:tcPr>
            <w:tcW w:w="0" w:type="auto"/>
            <w:hideMark/>
          </w:tcPr>
          <w:p w14:paraId="4F1323F2"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Proiectare sistem</w:t>
            </w:r>
          </w:p>
        </w:tc>
        <w:tc>
          <w:tcPr>
            <w:tcW w:w="0" w:type="auto"/>
            <w:hideMark/>
          </w:tcPr>
          <w:p w14:paraId="2C56CC4A"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revizuire tehnică, corelare cu analiza, actualizare matrice de trasabilitate</w:t>
            </w:r>
          </w:p>
        </w:tc>
      </w:tr>
      <w:tr w:rsidR="00E4136A" w:rsidRPr="00A001B4"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A001B4" w:rsidRDefault="00E4136A" w:rsidP="00E4136A">
            <w:pPr>
              <w:rPr>
                <w:rFonts w:ascii="Calibri" w:hAnsi="Calibri" w:cs="Calibri"/>
              </w:rPr>
            </w:pPr>
            <w:r w:rsidRPr="00A001B4">
              <w:rPr>
                <w:rFonts w:ascii="Calibri" w:hAnsi="Calibri" w:cs="Calibri"/>
              </w:rPr>
              <w:t>A3.1</w:t>
            </w:r>
          </w:p>
        </w:tc>
        <w:tc>
          <w:tcPr>
            <w:tcW w:w="0" w:type="auto"/>
            <w:hideMark/>
          </w:tcPr>
          <w:p w14:paraId="66729691"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Arhitectura sistem</w:t>
            </w:r>
          </w:p>
        </w:tc>
        <w:tc>
          <w:tcPr>
            <w:tcW w:w="0" w:type="auto"/>
            <w:hideMark/>
          </w:tcPr>
          <w:p w14:paraId="55071F67"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 xml:space="preserve">arhitectură </w:t>
            </w:r>
            <w:proofErr w:type="spellStart"/>
            <w:r w:rsidRPr="00A001B4">
              <w:rPr>
                <w:rFonts w:ascii="Calibri" w:hAnsi="Calibri" w:cs="Calibri"/>
              </w:rPr>
              <w:t>microservicii</w:t>
            </w:r>
            <w:proofErr w:type="spellEnd"/>
            <w:r w:rsidRPr="00A001B4">
              <w:rPr>
                <w:rFonts w:ascii="Calibri" w:hAnsi="Calibri" w:cs="Calibri"/>
              </w:rPr>
              <w:t>/API/Cloud, componente, fluxuri tehnice, interoperabilitate</w:t>
            </w:r>
          </w:p>
        </w:tc>
        <w:tc>
          <w:tcPr>
            <w:tcW w:w="0" w:type="auto"/>
            <w:hideMark/>
          </w:tcPr>
          <w:p w14:paraId="0D4C8D6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 xml:space="preserve">validare arhitecturală, verificare </w:t>
            </w:r>
            <w:proofErr w:type="spellStart"/>
            <w:r w:rsidRPr="00A001B4">
              <w:rPr>
                <w:rFonts w:ascii="Calibri" w:hAnsi="Calibri" w:cs="Calibri"/>
              </w:rPr>
              <w:t>scalabilitate</w:t>
            </w:r>
            <w:proofErr w:type="spellEnd"/>
            <w:r w:rsidRPr="00A001B4">
              <w:rPr>
                <w:rFonts w:ascii="Calibri" w:hAnsi="Calibri" w:cs="Calibri"/>
              </w:rPr>
              <w:t>, interoperabilitate, securitate și operabilitate</w:t>
            </w:r>
          </w:p>
        </w:tc>
      </w:tr>
      <w:tr w:rsidR="00E4136A" w:rsidRPr="00A001B4"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A001B4" w:rsidRDefault="00E4136A" w:rsidP="00E4136A">
            <w:pPr>
              <w:rPr>
                <w:rFonts w:ascii="Calibri" w:hAnsi="Calibri" w:cs="Calibri"/>
              </w:rPr>
            </w:pPr>
            <w:r w:rsidRPr="00A001B4">
              <w:rPr>
                <w:rFonts w:ascii="Calibri" w:hAnsi="Calibri" w:cs="Calibri"/>
              </w:rPr>
              <w:t>A3.2</w:t>
            </w:r>
          </w:p>
        </w:tc>
        <w:tc>
          <w:tcPr>
            <w:tcW w:w="0" w:type="auto"/>
            <w:hideMark/>
          </w:tcPr>
          <w:p w14:paraId="4A1E3BEE"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Design UI/UX, modele date &amp; specificații securitate</w:t>
            </w:r>
          </w:p>
        </w:tc>
        <w:tc>
          <w:tcPr>
            <w:tcW w:w="0" w:type="auto"/>
            <w:hideMark/>
          </w:tcPr>
          <w:p w14:paraId="04EDFD1F"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model de date, interfețe utilizator, reguli de acces, mecanisme de securitate și audit</w:t>
            </w:r>
          </w:p>
        </w:tc>
        <w:tc>
          <w:tcPr>
            <w:tcW w:w="0" w:type="auto"/>
            <w:hideMark/>
          </w:tcPr>
          <w:p w14:paraId="391431B4"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verificare consistență cu cerințele, criterii de testare, documentare tehnică</w:t>
            </w:r>
          </w:p>
        </w:tc>
      </w:tr>
      <w:tr w:rsidR="00E4136A" w:rsidRPr="00A001B4"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A001B4" w:rsidRDefault="00E4136A" w:rsidP="00E4136A">
            <w:pPr>
              <w:rPr>
                <w:rFonts w:ascii="Calibri" w:hAnsi="Calibri" w:cs="Calibri"/>
              </w:rPr>
            </w:pPr>
            <w:r w:rsidRPr="00A001B4">
              <w:rPr>
                <w:rFonts w:ascii="Calibri" w:hAnsi="Calibri" w:cs="Calibri"/>
              </w:rPr>
              <w:t>A4</w:t>
            </w:r>
          </w:p>
        </w:tc>
        <w:tc>
          <w:tcPr>
            <w:tcW w:w="0" w:type="auto"/>
            <w:hideMark/>
          </w:tcPr>
          <w:p w14:paraId="0FEA20E7"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Dezvoltare / configurare / integrare SW</w:t>
            </w:r>
          </w:p>
        </w:tc>
        <w:tc>
          <w:tcPr>
            <w:tcW w:w="0" w:type="auto"/>
            <w:hideMark/>
          </w:tcPr>
          <w:p w14:paraId="23FCFC09"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implementare module, configurare, integrare, audit, securitate, raportare</w:t>
            </w:r>
          </w:p>
        </w:tc>
        <w:tc>
          <w:tcPr>
            <w:tcW w:w="0" w:type="auto"/>
            <w:hideMark/>
          </w:tcPr>
          <w:p w14:paraId="3B5DAF00"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testare internă, control versiuni, registru defecte, documentație tehnică actualizată</w:t>
            </w:r>
          </w:p>
        </w:tc>
      </w:tr>
      <w:tr w:rsidR="00E4136A" w:rsidRPr="00A001B4"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A001B4" w:rsidRDefault="00E4136A" w:rsidP="00E4136A">
            <w:pPr>
              <w:rPr>
                <w:rFonts w:ascii="Calibri" w:hAnsi="Calibri" w:cs="Calibri"/>
              </w:rPr>
            </w:pPr>
            <w:r w:rsidRPr="00A001B4">
              <w:rPr>
                <w:rFonts w:ascii="Calibri" w:hAnsi="Calibri" w:cs="Calibri"/>
              </w:rPr>
              <w:t>A4.1</w:t>
            </w:r>
          </w:p>
        </w:tc>
        <w:tc>
          <w:tcPr>
            <w:tcW w:w="0" w:type="auto"/>
            <w:hideMark/>
          </w:tcPr>
          <w:p w14:paraId="4B4C7B8D"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LIMS + DMS + Portal Servicii Publice</w:t>
            </w:r>
          </w:p>
        </w:tc>
        <w:tc>
          <w:tcPr>
            <w:tcW w:w="0" w:type="auto"/>
            <w:hideMark/>
          </w:tcPr>
          <w:p w14:paraId="502CB839"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testare internă, verificare cerințe, actualizare documentație, evidență defecte</w:t>
            </w:r>
          </w:p>
        </w:tc>
      </w:tr>
      <w:tr w:rsidR="00E4136A" w:rsidRPr="00A001B4"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A001B4" w:rsidRDefault="00E4136A" w:rsidP="00E4136A">
            <w:pPr>
              <w:rPr>
                <w:rFonts w:ascii="Calibri" w:hAnsi="Calibri" w:cs="Calibri"/>
              </w:rPr>
            </w:pPr>
            <w:r w:rsidRPr="00A001B4">
              <w:rPr>
                <w:rFonts w:ascii="Calibri" w:hAnsi="Calibri" w:cs="Calibri"/>
              </w:rPr>
              <w:t>A4.2</w:t>
            </w:r>
          </w:p>
        </w:tc>
        <w:tc>
          <w:tcPr>
            <w:tcW w:w="0" w:type="auto"/>
            <w:hideMark/>
          </w:tcPr>
          <w:p w14:paraId="3BF69680"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BND-SNIIA + Aplicație Mobilă animale sălbatice</w:t>
            </w:r>
          </w:p>
        </w:tc>
        <w:tc>
          <w:tcPr>
            <w:tcW w:w="0" w:type="auto"/>
            <w:hideMark/>
          </w:tcPr>
          <w:p w14:paraId="7DF88B2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dezvoltare/configurare componente aferente evidenței și aplicației mobile prevăzute în plan</w:t>
            </w:r>
          </w:p>
        </w:tc>
        <w:tc>
          <w:tcPr>
            <w:tcW w:w="0" w:type="auto"/>
            <w:hideMark/>
          </w:tcPr>
          <w:p w14:paraId="42FE8100"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verificare fluxuri, testare internă, trasabilitate cerințe</w:t>
            </w:r>
          </w:p>
        </w:tc>
      </w:tr>
      <w:tr w:rsidR="00E4136A" w:rsidRPr="00A001B4"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A001B4" w:rsidRDefault="00E4136A" w:rsidP="00E4136A">
            <w:pPr>
              <w:rPr>
                <w:rFonts w:ascii="Calibri" w:hAnsi="Calibri" w:cs="Calibri"/>
              </w:rPr>
            </w:pPr>
            <w:r w:rsidRPr="00A001B4">
              <w:rPr>
                <w:rFonts w:ascii="Calibri" w:hAnsi="Calibri" w:cs="Calibri"/>
              </w:rPr>
              <w:t>A4.3</w:t>
            </w:r>
          </w:p>
        </w:tc>
        <w:tc>
          <w:tcPr>
            <w:tcW w:w="0" w:type="auto"/>
            <w:hideMark/>
          </w:tcPr>
          <w:p w14:paraId="1969A820"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GIS + Catagrafie + Supraveghere &amp; Anchete</w:t>
            </w:r>
          </w:p>
        </w:tc>
        <w:tc>
          <w:tcPr>
            <w:tcW w:w="0" w:type="auto"/>
            <w:hideMark/>
          </w:tcPr>
          <w:p w14:paraId="056391F8"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verificare date, verificare fluxuri, testare internă, actualizare documentație</w:t>
            </w:r>
          </w:p>
        </w:tc>
      </w:tr>
      <w:tr w:rsidR="00E4136A" w:rsidRPr="00A001B4"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A001B4" w:rsidRDefault="00E4136A" w:rsidP="00E4136A">
            <w:pPr>
              <w:rPr>
                <w:rFonts w:ascii="Calibri" w:hAnsi="Calibri" w:cs="Calibri"/>
              </w:rPr>
            </w:pPr>
            <w:r w:rsidRPr="00A001B4">
              <w:rPr>
                <w:rFonts w:ascii="Calibri" w:hAnsi="Calibri" w:cs="Calibri"/>
              </w:rPr>
              <w:t>A4.4</w:t>
            </w:r>
          </w:p>
        </w:tc>
        <w:tc>
          <w:tcPr>
            <w:tcW w:w="0" w:type="auto"/>
            <w:hideMark/>
          </w:tcPr>
          <w:p w14:paraId="334B0D6E"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Dashboard + Raportare + Autorizare + Instruire</w:t>
            </w:r>
          </w:p>
        </w:tc>
        <w:tc>
          <w:tcPr>
            <w:tcW w:w="0" w:type="auto"/>
            <w:hideMark/>
          </w:tcPr>
          <w:p w14:paraId="614F058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dezvoltare/configurare componente de raportare, dashboard, autorizare și suport pentru instruire</w:t>
            </w:r>
          </w:p>
        </w:tc>
        <w:tc>
          <w:tcPr>
            <w:tcW w:w="0" w:type="auto"/>
            <w:hideMark/>
          </w:tcPr>
          <w:p w14:paraId="2F93302F"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verificare indicatori, rapoarte, roluri, drepturi, testare internă</w:t>
            </w:r>
          </w:p>
        </w:tc>
      </w:tr>
      <w:tr w:rsidR="00E4136A" w:rsidRPr="00A001B4"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A001B4" w:rsidRDefault="00E4136A" w:rsidP="00E4136A">
            <w:pPr>
              <w:rPr>
                <w:rFonts w:ascii="Calibri" w:hAnsi="Calibri" w:cs="Calibri"/>
              </w:rPr>
            </w:pPr>
            <w:r w:rsidRPr="00A001B4">
              <w:rPr>
                <w:rFonts w:ascii="Calibri" w:hAnsi="Calibri" w:cs="Calibri"/>
              </w:rPr>
              <w:t>A4.5</w:t>
            </w:r>
          </w:p>
        </w:tc>
        <w:tc>
          <w:tcPr>
            <w:tcW w:w="0" w:type="auto"/>
            <w:hideMark/>
          </w:tcPr>
          <w:p w14:paraId="230B8D4F"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Integrări externe</w:t>
            </w:r>
          </w:p>
        </w:tc>
        <w:tc>
          <w:tcPr>
            <w:tcW w:w="0" w:type="auto"/>
            <w:hideMark/>
          </w:tcPr>
          <w:p w14:paraId="0D38CC65"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integrare cu sistemele externe prevăzute în CS și în planul de proiect</w:t>
            </w:r>
          </w:p>
        </w:tc>
        <w:tc>
          <w:tcPr>
            <w:tcW w:w="0" w:type="auto"/>
            <w:hideMark/>
          </w:tcPr>
          <w:p w14:paraId="5705F71D"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testare integrare, tratare erori, documentare API/interfețe, evidență dependențe</w:t>
            </w:r>
          </w:p>
        </w:tc>
      </w:tr>
      <w:tr w:rsidR="00E4136A" w:rsidRPr="00A001B4"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A001B4" w:rsidRDefault="00E4136A" w:rsidP="00E4136A">
            <w:pPr>
              <w:rPr>
                <w:rFonts w:ascii="Calibri" w:hAnsi="Calibri" w:cs="Calibri"/>
              </w:rPr>
            </w:pPr>
            <w:r w:rsidRPr="00A001B4">
              <w:rPr>
                <w:rFonts w:ascii="Calibri" w:hAnsi="Calibri" w:cs="Calibri"/>
              </w:rPr>
              <w:t>A5</w:t>
            </w:r>
          </w:p>
        </w:tc>
        <w:tc>
          <w:tcPr>
            <w:tcW w:w="0" w:type="auto"/>
            <w:hideMark/>
          </w:tcPr>
          <w:p w14:paraId="259A3BD3"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Migrare date</w:t>
            </w:r>
          </w:p>
        </w:tc>
        <w:tc>
          <w:tcPr>
            <w:tcW w:w="0" w:type="auto"/>
            <w:hideMark/>
          </w:tcPr>
          <w:p w14:paraId="28F5D729"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inventariere surse, mapare, transformare, migrare test, validare, migrare finală</w:t>
            </w:r>
          </w:p>
        </w:tc>
        <w:tc>
          <w:tcPr>
            <w:tcW w:w="0" w:type="auto"/>
            <w:hideMark/>
          </w:tcPr>
          <w:p w14:paraId="7A4C0623"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plan migrare, matrice mapare, validare post-migrare, raport migrare, reconciliere date</w:t>
            </w:r>
          </w:p>
        </w:tc>
      </w:tr>
      <w:tr w:rsidR="00E4136A" w:rsidRPr="00A001B4"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A001B4" w:rsidRDefault="00E4136A" w:rsidP="00E4136A">
            <w:pPr>
              <w:rPr>
                <w:rFonts w:ascii="Calibri" w:hAnsi="Calibri" w:cs="Calibri"/>
              </w:rPr>
            </w:pPr>
            <w:r w:rsidRPr="00A001B4">
              <w:rPr>
                <w:rFonts w:ascii="Calibri" w:hAnsi="Calibri" w:cs="Calibri"/>
              </w:rPr>
              <w:t>A5.1</w:t>
            </w:r>
          </w:p>
        </w:tc>
        <w:tc>
          <w:tcPr>
            <w:tcW w:w="0" w:type="auto"/>
            <w:hideMark/>
          </w:tcPr>
          <w:p w14:paraId="1548FF0F"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Migrare date existente în SIDISVA</w:t>
            </w:r>
          </w:p>
        </w:tc>
        <w:tc>
          <w:tcPr>
            <w:tcW w:w="0" w:type="auto"/>
            <w:hideMark/>
          </w:tcPr>
          <w:p w14:paraId="2C6D9507"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execuția migrării datelor existente pe baza regulilor aprobate</w:t>
            </w:r>
          </w:p>
        </w:tc>
        <w:tc>
          <w:tcPr>
            <w:tcW w:w="0" w:type="auto"/>
            <w:hideMark/>
          </w:tcPr>
          <w:p w14:paraId="02FAF853"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raport migrare, raport erori/remedieri, verificare date migrate</w:t>
            </w:r>
          </w:p>
        </w:tc>
      </w:tr>
      <w:tr w:rsidR="00E4136A" w:rsidRPr="00A001B4"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A001B4" w:rsidRDefault="00E4136A" w:rsidP="00E4136A">
            <w:pPr>
              <w:rPr>
                <w:rFonts w:ascii="Calibri" w:hAnsi="Calibri" w:cs="Calibri"/>
              </w:rPr>
            </w:pPr>
            <w:r w:rsidRPr="00A001B4">
              <w:rPr>
                <w:rFonts w:ascii="Calibri" w:hAnsi="Calibri" w:cs="Calibri"/>
              </w:rPr>
              <w:lastRenderedPageBreak/>
              <w:t>A6</w:t>
            </w:r>
          </w:p>
        </w:tc>
        <w:tc>
          <w:tcPr>
            <w:tcW w:w="0" w:type="auto"/>
            <w:hideMark/>
          </w:tcPr>
          <w:p w14:paraId="19B40ED7"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Implementare</w:t>
            </w:r>
          </w:p>
        </w:tc>
        <w:tc>
          <w:tcPr>
            <w:tcW w:w="0" w:type="auto"/>
            <w:hideMark/>
          </w:tcPr>
          <w:p w14:paraId="2BAA02B5"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implementare SIDISVA în Cloud Guvernamental, configurări finale, pregătire medii</w:t>
            </w:r>
          </w:p>
        </w:tc>
        <w:tc>
          <w:tcPr>
            <w:tcW w:w="0" w:type="auto"/>
            <w:hideMark/>
          </w:tcPr>
          <w:p w14:paraId="3436A0DD"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verificare configurații, validare medii, documentare implementare</w:t>
            </w:r>
          </w:p>
        </w:tc>
      </w:tr>
      <w:tr w:rsidR="00E4136A" w:rsidRPr="00A001B4"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A001B4" w:rsidRDefault="00E4136A" w:rsidP="00E4136A">
            <w:pPr>
              <w:rPr>
                <w:rFonts w:ascii="Calibri" w:hAnsi="Calibri" w:cs="Calibri"/>
              </w:rPr>
            </w:pPr>
            <w:r w:rsidRPr="00A001B4">
              <w:rPr>
                <w:rFonts w:ascii="Calibri" w:hAnsi="Calibri" w:cs="Calibri"/>
              </w:rPr>
              <w:t>A6.1</w:t>
            </w:r>
          </w:p>
        </w:tc>
        <w:tc>
          <w:tcPr>
            <w:tcW w:w="0" w:type="auto"/>
            <w:hideMark/>
          </w:tcPr>
          <w:p w14:paraId="054F2AE2"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Implementare SIDISVA în Cloud Guvernamental</w:t>
            </w:r>
          </w:p>
        </w:tc>
        <w:tc>
          <w:tcPr>
            <w:tcW w:w="0" w:type="auto"/>
            <w:hideMark/>
          </w:tcPr>
          <w:p w14:paraId="492CC3B1"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instalare/configurare componente SIDISVA în mediul țintă, conform arhitecturii aprobate</w:t>
            </w:r>
          </w:p>
        </w:tc>
        <w:tc>
          <w:tcPr>
            <w:tcW w:w="0" w:type="auto"/>
            <w:hideMark/>
          </w:tcPr>
          <w:p w14:paraId="555C41DB"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checklist implementare, verificare compatibilitate, validare operațională</w:t>
            </w:r>
          </w:p>
        </w:tc>
      </w:tr>
      <w:tr w:rsidR="00E4136A" w:rsidRPr="00A001B4"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A001B4" w:rsidRDefault="00E4136A" w:rsidP="00E4136A">
            <w:pPr>
              <w:rPr>
                <w:rFonts w:ascii="Calibri" w:hAnsi="Calibri" w:cs="Calibri"/>
              </w:rPr>
            </w:pPr>
            <w:r w:rsidRPr="00A001B4">
              <w:rPr>
                <w:rFonts w:ascii="Calibri" w:hAnsi="Calibri" w:cs="Calibri"/>
              </w:rPr>
              <w:t>A7</w:t>
            </w:r>
          </w:p>
        </w:tc>
        <w:tc>
          <w:tcPr>
            <w:tcW w:w="0" w:type="auto"/>
            <w:hideMark/>
          </w:tcPr>
          <w:p w14:paraId="065B3C4D"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Testare sistem</w:t>
            </w:r>
          </w:p>
        </w:tc>
        <w:tc>
          <w:tcPr>
            <w:tcW w:w="0" w:type="auto"/>
            <w:hideMark/>
          </w:tcPr>
          <w:p w14:paraId="75251CDA"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testare funcțională completă, UAT, performanță, sarcină, securitate</w:t>
            </w:r>
          </w:p>
        </w:tc>
        <w:tc>
          <w:tcPr>
            <w:tcW w:w="0" w:type="auto"/>
            <w:hideMark/>
          </w:tcPr>
          <w:p w14:paraId="2BD0D0F5"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plan testare, scenarii testare, registru defecte, raport final testare</w:t>
            </w:r>
          </w:p>
        </w:tc>
      </w:tr>
      <w:tr w:rsidR="00E4136A" w:rsidRPr="00A001B4"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A001B4" w:rsidRDefault="00E4136A" w:rsidP="00E4136A">
            <w:pPr>
              <w:rPr>
                <w:rFonts w:ascii="Calibri" w:hAnsi="Calibri" w:cs="Calibri"/>
              </w:rPr>
            </w:pPr>
            <w:r w:rsidRPr="00A001B4">
              <w:rPr>
                <w:rFonts w:ascii="Calibri" w:hAnsi="Calibri" w:cs="Calibri"/>
              </w:rPr>
              <w:t>A7.1</w:t>
            </w:r>
          </w:p>
        </w:tc>
        <w:tc>
          <w:tcPr>
            <w:tcW w:w="0" w:type="auto"/>
            <w:hideMark/>
          </w:tcPr>
          <w:p w14:paraId="7D3E990B"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Testare funcțională completă + UAT</w:t>
            </w:r>
          </w:p>
        </w:tc>
        <w:tc>
          <w:tcPr>
            <w:tcW w:w="0" w:type="auto"/>
            <w:hideMark/>
          </w:tcPr>
          <w:p w14:paraId="65822970"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executare teste funcționale și teste de acceptanță utilizator</w:t>
            </w:r>
          </w:p>
        </w:tc>
        <w:tc>
          <w:tcPr>
            <w:tcW w:w="0" w:type="auto"/>
            <w:hideMark/>
          </w:tcPr>
          <w:p w14:paraId="4D7CA400"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defecte înregistrate, retestare, validare cerințe, acceptanță testare</w:t>
            </w:r>
          </w:p>
        </w:tc>
      </w:tr>
      <w:tr w:rsidR="00E4136A" w:rsidRPr="00A001B4"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A001B4" w:rsidRDefault="00E4136A" w:rsidP="00E4136A">
            <w:pPr>
              <w:rPr>
                <w:rFonts w:ascii="Calibri" w:hAnsi="Calibri" w:cs="Calibri"/>
              </w:rPr>
            </w:pPr>
            <w:r w:rsidRPr="00A001B4">
              <w:rPr>
                <w:rFonts w:ascii="Calibri" w:hAnsi="Calibri" w:cs="Calibri"/>
              </w:rPr>
              <w:t>A7.2</w:t>
            </w:r>
          </w:p>
        </w:tc>
        <w:tc>
          <w:tcPr>
            <w:tcW w:w="0" w:type="auto"/>
            <w:hideMark/>
          </w:tcPr>
          <w:p w14:paraId="1109664B"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Testare performanță, sarcină &amp; securitate</w:t>
            </w:r>
          </w:p>
        </w:tc>
        <w:tc>
          <w:tcPr>
            <w:tcW w:w="0" w:type="auto"/>
            <w:hideMark/>
          </w:tcPr>
          <w:p w14:paraId="30A5F52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verificări privind performanța, încărcarea, securitatea și comportamentul sistemului</w:t>
            </w:r>
          </w:p>
        </w:tc>
        <w:tc>
          <w:tcPr>
            <w:tcW w:w="0" w:type="auto"/>
            <w:hideMark/>
          </w:tcPr>
          <w:p w14:paraId="69B9E16E"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rapoarte de testare, tratare neconformități critice, retestare</w:t>
            </w:r>
          </w:p>
        </w:tc>
      </w:tr>
      <w:tr w:rsidR="00E4136A" w:rsidRPr="00A001B4"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A001B4" w:rsidRDefault="00E4136A" w:rsidP="00E4136A">
            <w:pPr>
              <w:rPr>
                <w:rFonts w:ascii="Calibri" w:hAnsi="Calibri" w:cs="Calibri"/>
              </w:rPr>
            </w:pPr>
            <w:r w:rsidRPr="00A001B4">
              <w:rPr>
                <w:rFonts w:ascii="Calibri" w:hAnsi="Calibri" w:cs="Calibri"/>
              </w:rPr>
              <w:t>A8</w:t>
            </w:r>
          </w:p>
        </w:tc>
        <w:tc>
          <w:tcPr>
            <w:tcW w:w="0" w:type="auto"/>
            <w:hideMark/>
          </w:tcPr>
          <w:p w14:paraId="5C8A0380"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Instruire utilizatori</w:t>
            </w:r>
          </w:p>
        </w:tc>
        <w:tc>
          <w:tcPr>
            <w:tcW w:w="0" w:type="auto"/>
            <w:hideMark/>
          </w:tcPr>
          <w:p w14:paraId="35B52E53"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pregătire materiale, manuale, sesiuni instruire administratori și utilizatori finali</w:t>
            </w:r>
          </w:p>
        </w:tc>
        <w:tc>
          <w:tcPr>
            <w:tcW w:w="0" w:type="auto"/>
            <w:hideMark/>
          </w:tcPr>
          <w:p w14:paraId="02BF046B"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validare materiale, liste prezență, raport instruire</w:t>
            </w:r>
          </w:p>
        </w:tc>
      </w:tr>
      <w:tr w:rsidR="00E4136A" w:rsidRPr="00A001B4"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A001B4" w:rsidRDefault="00E4136A" w:rsidP="00E4136A">
            <w:pPr>
              <w:rPr>
                <w:rFonts w:ascii="Calibri" w:hAnsi="Calibri" w:cs="Calibri"/>
              </w:rPr>
            </w:pPr>
            <w:r w:rsidRPr="00A001B4">
              <w:rPr>
                <w:rFonts w:ascii="Calibri" w:hAnsi="Calibri" w:cs="Calibri"/>
              </w:rPr>
              <w:t>A8.1</w:t>
            </w:r>
          </w:p>
        </w:tc>
        <w:tc>
          <w:tcPr>
            <w:tcW w:w="0" w:type="auto"/>
            <w:hideMark/>
          </w:tcPr>
          <w:p w14:paraId="44D73E9A"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Pregătire materiale instruire &amp; manuale utilizator</w:t>
            </w:r>
          </w:p>
        </w:tc>
        <w:tc>
          <w:tcPr>
            <w:tcW w:w="0" w:type="auto"/>
            <w:hideMark/>
          </w:tcPr>
          <w:p w14:paraId="10897A02"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elaborare materiale, manuale, scenarii de instruire</w:t>
            </w:r>
          </w:p>
        </w:tc>
        <w:tc>
          <w:tcPr>
            <w:tcW w:w="0" w:type="auto"/>
            <w:hideMark/>
          </w:tcPr>
          <w:p w14:paraId="051A4CF6"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verificare corelare cu funcționalități, roluri și fluxuri implementate</w:t>
            </w:r>
          </w:p>
        </w:tc>
      </w:tr>
      <w:tr w:rsidR="00E4136A" w:rsidRPr="00A001B4"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A001B4" w:rsidRDefault="00E4136A" w:rsidP="00E4136A">
            <w:pPr>
              <w:rPr>
                <w:rFonts w:ascii="Calibri" w:hAnsi="Calibri" w:cs="Calibri"/>
              </w:rPr>
            </w:pPr>
            <w:r w:rsidRPr="00A001B4">
              <w:rPr>
                <w:rFonts w:ascii="Calibri" w:hAnsi="Calibri" w:cs="Calibri"/>
              </w:rPr>
              <w:t>A8.2</w:t>
            </w:r>
          </w:p>
        </w:tc>
        <w:tc>
          <w:tcPr>
            <w:tcW w:w="0" w:type="auto"/>
            <w:hideMark/>
          </w:tcPr>
          <w:p w14:paraId="49E7886C"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Sesiuni instruire administratori &amp; utilizatori finali</w:t>
            </w:r>
          </w:p>
        </w:tc>
        <w:tc>
          <w:tcPr>
            <w:tcW w:w="0" w:type="auto"/>
            <w:hideMark/>
          </w:tcPr>
          <w:p w14:paraId="52697378"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instruire efectivă, exerciții practice, întrebări/răspunsuri, consolidare cunoștințe</w:t>
            </w:r>
          </w:p>
        </w:tc>
        <w:tc>
          <w:tcPr>
            <w:tcW w:w="0" w:type="auto"/>
            <w:hideMark/>
          </w:tcPr>
          <w:p w14:paraId="327FB370"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liste prezență, feedback dacă este aplicabil, raport instruire</w:t>
            </w:r>
          </w:p>
        </w:tc>
      </w:tr>
      <w:tr w:rsidR="00E4136A" w:rsidRPr="00A001B4"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A001B4" w:rsidRDefault="00E4136A" w:rsidP="00E4136A">
            <w:pPr>
              <w:rPr>
                <w:rFonts w:ascii="Calibri" w:hAnsi="Calibri" w:cs="Calibri"/>
              </w:rPr>
            </w:pPr>
            <w:r w:rsidRPr="00A001B4">
              <w:rPr>
                <w:rFonts w:ascii="Calibri" w:hAnsi="Calibri" w:cs="Calibri"/>
              </w:rPr>
              <w:t>A9</w:t>
            </w:r>
          </w:p>
        </w:tc>
        <w:tc>
          <w:tcPr>
            <w:tcW w:w="0" w:type="auto"/>
            <w:hideMark/>
          </w:tcPr>
          <w:p w14:paraId="1CE33005"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 xml:space="preserve">Punere în producție — </w:t>
            </w:r>
            <w:proofErr w:type="spellStart"/>
            <w:r w:rsidRPr="00A001B4">
              <w:rPr>
                <w:rFonts w:ascii="Calibri" w:hAnsi="Calibri" w:cs="Calibri"/>
              </w:rPr>
              <w:t>Go</w:t>
            </w:r>
            <w:proofErr w:type="spellEnd"/>
            <w:r w:rsidRPr="00A001B4">
              <w:rPr>
                <w:rFonts w:ascii="Calibri" w:hAnsi="Calibri" w:cs="Calibri"/>
              </w:rPr>
              <w:t>-live</w:t>
            </w:r>
          </w:p>
        </w:tc>
        <w:tc>
          <w:tcPr>
            <w:tcW w:w="0" w:type="auto"/>
            <w:hideMark/>
          </w:tcPr>
          <w:p w14:paraId="52B5F49A"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A001B4">
              <w:rPr>
                <w:rFonts w:ascii="Calibri" w:hAnsi="Calibri" w:cs="Calibri"/>
              </w:rPr>
              <w:t>go</w:t>
            </w:r>
            <w:proofErr w:type="spellEnd"/>
            <w:r w:rsidRPr="00A001B4">
              <w:rPr>
                <w:rFonts w:ascii="Calibri" w:hAnsi="Calibri" w:cs="Calibri"/>
              </w:rPr>
              <w:t>-live SIDISVA, verificări finale, recepție finală Contract</w:t>
            </w:r>
          </w:p>
        </w:tc>
        <w:tc>
          <w:tcPr>
            <w:tcW w:w="0" w:type="auto"/>
            <w:hideMark/>
          </w:tcPr>
          <w:p w14:paraId="2975880C" w14:textId="77777777" w:rsidR="00E4136A" w:rsidRPr="00A001B4"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001B4">
              <w:rPr>
                <w:rFonts w:ascii="Calibri" w:hAnsi="Calibri" w:cs="Calibri"/>
              </w:rPr>
              <w:t xml:space="preserve">checklist </w:t>
            </w:r>
            <w:proofErr w:type="spellStart"/>
            <w:r w:rsidRPr="00A001B4">
              <w:rPr>
                <w:rFonts w:ascii="Calibri" w:hAnsi="Calibri" w:cs="Calibri"/>
              </w:rPr>
              <w:t>go</w:t>
            </w:r>
            <w:proofErr w:type="spellEnd"/>
            <w:r w:rsidRPr="00A001B4">
              <w:rPr>
                <w:rFonts w:ascii="Calibri" w:hAnsi="Calibri" w:cs="Calibri"/>
              </w:rPr>
              <w:t>-live, confirmare finală, proces-verbal recepție</w:t>
            </w:r>
          </w:p>
        </w:tc>
      </w:tr>
      <w:tr w:rsidR="00E4136A" w:rsidRPr="00A001B4"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A001B4" w:rsidRDefault="00E4136A" w:rsidP="00E4136A">
            <w:pPr>
              <w:rPr>
                <w:rFonts w:ascii="Calibri" w:hAnsi="Calibri" w:cs="Calibri"/>
              </w:rPr>
            </w:pPr>
            <w:r w:rsidRPr="00A001B4">
              <w:rPr>
                <w:rFonts w:ascii="Calibri" w:hAnsi="Calibri" w:cs="Calibri"/>
              </w:rPr>
              <w:t>A9.1</w:t>
            </w:r>
          </w:p>
        </w:tc>
        <w:tc>
          <w:tcPr>
            <w:tcW w:w="0" w:type="auto"/>
            <w:hideMark/>
          </w:tcPr>
          <w:p w14:paraId="6748622A"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A001B4">
              <w:rPr>
                <w:rFonts w:ascii="Calibri" w:hAnsi="Calibri" w:cs="Calibri"/>
              </w:rPr>
              <w:t>Go</w:t>
            </w:r>
            <w:proofErr w:type="spellEnd"/>
            <w:r w:rsidRPr="00A001B4">
              <w:rPr>
                <w:rFonts w:ascii="Calibri" w:hAnsi="Calibri" w:cs="Calibri"/>
              </w:rPr>
              <w:t>-live SIDISVA + Recepție Finală Contract</w:t>
            </w:r>
          </w:p>
        </w:tc>
        <w:tc>
          <w:tcPr>
            <w:tcW w:w="0" w:type="auto"/>
            <w:hideMark/>
          </w:tcPr>
          <w:p w14:paraId="5EEAD4D3"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activare finală, verificări post-</w:t>
            </w:r>
            <w:proofErr w:type="spellStart"/>
            <w:r w:rsidRPr="00A001B4">
              <w:rPr>
                <w:rFonts w:ascii="Calibri" w:hAnsi="Calibri" w:cs="Calibri"/>
              </w:rPr>
              <w:t>go</w:t>
            </w:r>
            <w:proofErr w:type="spellEnd"/>
            <w:r w:rsidRPr="00A001B4">
              <w:rPr>
                <w:rFonts w:ascii="Calibri" w:hAnsi="Calibri" w:cs="Calibri"/>
              </w:rPr>
              <w:t>-live, formalizare recepție</w:t>
            </w:r>
          </w:p>
        </w:tc>
        <w:tc>
          <w:tcPr>
            <w:tcW w:w="0" w:type="auto"/>
            <w:hideMark/>
          </w:tcPr>
          <w:p w14:paraId="71F38E3F" w14:textId="77777777" w:rsidR="00E4136A" w:rsidRPr="00A001B4"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001B4">
              <w:rPr>
                <w:rFonts w:ascii="Calibri" w:hAnsi="Calibri" w:cs="Calibri"/>
              </w:rPr>
              <w:t xml:space="preserve">raport </w:t>
            </w:r>
            <w:proofErr w:type="spellStart"/>
            <w:r w:rsidRPr="00A001B4">
              <w:rPr>
                <w:rFonts w:ascii="Calibri" w:hAnsi="Calibri" w:cs="Calibri"/>
              </w:rPr>
              <w:t>go</w:t>
            </w:r>
            <w:proofErr w:type="spellEnd"/>
            <w:r w:rsidRPr="00A001B4">
              <w:rPr>
                <w:rFonts w:ascii="Calibri" w:hAnsi="Calibri" w:cs="Calibri"/>
              </w:rPr>
              <w:t>-live, verificări post-implementare, documente de acceptanță</w:t>
            </w:r>
          </w:p>
        </w:tc>
      </w:tr>
    </w:tbl>
    <w:p w14:paraId="64EDEED3" w14:textId="77777777" w:rsidR="00E4136A" w:rsidRPr="00A001B4" w:rsidRDefault="00E4136A" w:rsidP="00087B69">
      <w:pPr>
        <w:rPr>
          <w:rFonts w:ascii="Calibri" w:hAnsi="Calibri" w:cs="Calibri"/>
        </w:rPr>
      </w:pPr>
    </w:p>
    <w:p w14:paraId="518B9582" w14:textId="77777777" w:rsidR="00087B69" w:rsidRPr="00A001B4" w:rsidRDefault="00087B69" w:rsidP="00E3640B">
      <w:pPr>
        <w:rPr>
          <w:rFonts w:ascii="Calibri" w:hAnsi="Calibri" w:cs="Calibri"/>
        </w:rPr>
      </w:pPr>
    </w:p>
    <w:p w14:paraId="71FE0138" w14:textId="71560C4C" w:rsidR="0002595D" w:rsidRPr="00A001B4" w:rsidRDefault="0002595D" w:rsidP="00E3640B">
      <w:pPr>
        <w:rPr>
          <w:rFonts w:ascii="Calibri" w:hAnsi="Calibri" w:cs="Calibri"/>
        </w:rPr>
        <w:sectPr w:rsidR="0002595D" w:rsidRPr="00A001B4" w:rsidSect="00E3640B">
          <w:footerReference w:type="default" r:id="rId13"/>
          <w:pgSz w:w="11906" w:h="16838"/>
          <w:pgMar w:top="1253" w:right="1253" w:bottom="851" w:left="1253" w:header="709" w:footer="709" w:gutter="0"/>
          <w:cols w:space="708"/>
          <w:docGrid w:linePitch="360"/>
        </w:sectPr>
      </w:pPr>
    </w:p>
    <w:p w14:paraId="3881ACB7" w14:textId="77777777" w:rsidR="00E3640B" w:rsidRPr="00A001B4" w:rsidRDefault="00E3640B" w:rsidP="00E3640B">
      <w:pPr>
        <w:rPr>
          <w:rFonts w:ascii="Calibri" w:hAnsi="Calibri" w:cs="Calibri"/>
        </w:rPr>
      </w:pPr>
    </w:p>
    <w:p w14:paraId="011C3289" w14:textId="77777777" w:rsidR="00E3640B" w:rsidRPr="00A001B4" w:rsidRDefault="00E3640B" w:rsidP="00E3640B">
      <w:pPr>
        <w:rPr>
          <w:rFonts w:ascii="Calibri" w:hAnsi="Calibri" w:cs="Calibri"/>
          <w:bCs/>
          <w:color w:val="000000"/>
        </w:rPr>
      </w:pPr>
    </w:p>
    <w:p w14:paraId="31CB6B3E" w14:textId="6EB88DE2" w:rsidR="00E3640B" w:rsidRPr="00A001B4" w:rsidRDefault="00E3640B" w:rsidP="00E3640B">
      <w:pPr>
        <w:pStyle w:val="WW-Default"/>
        <w:suppressAutoHyphens w:val="0"/>
        <w:spacing w:before="120"/>
        <w:jc w:val="both"/>
        <w:rPr>
          <w:rFonts w:ascii="Calibri" w:hAnsi="Calibri" w:cs="Calibri"/>
          <w:sz w:val="22"/>
          <w:szCs w:val="22"/>
        </w:rPr>
      </w:pPr>
      <w:r w:rsidRPr="00A001B4">
        <w:rPr>
          <w:rFonts w:ascii="Calibri" w:hAnsi="Calibri" w:cs="Calibri"/>
          <w:sz w:val="22"/>
          <w:szCs w:val="22"/>
        </w:rPr>
        <w:t xml:space="preserve">In cadrul </w:t>
      </w:r>
      <w:r w:rsidR="00891599" w:rsidRPr="00A001B4">
        <w:rPr>
          <w:rFonts w:ascii="Calibri" w:hAnsi="Calibri" w:cs="Calibri"/>
          <w:sz w:val="22"/>
          <w:szCs w:val="22"/>
        </w:rPr>
        <w:t>planificării</w:t>
      </w:r>
      <w:r w:rsidRPr="00A001B4">
        <w:rPr>
          <w:rFonts w:ascii="Calibri" w:hAnsi="Calibri" w:cs="Calibri"/>
          <w:sz w:val="22"/>
          <w:szCs w:val="22"/>
        </w:rPr>
        <w:t xml:space="preserve"> din faza de </w:t>
      </w:r>
      <w:r w:rsidR="00891599" w:rsidRPr="00A001B4">
        <w:rPr>
          <w:rFonts w:ascii="Calibri" w:hAnsi="Calibri" w:cs="Calibri"/>
          <w:sz w:val="22"/>
          <w:szCs w:val="22"/>
        </w:rPr>
        <w:t>inițiere</w:t>
      </w:r>
      <w:r w:rsidRPr="00A001B4">
        <w:rPr>
          <w:rFonts w:ascii="Calibri" w:hAnsi="Calibri" w:cs="Calibri"/>
          <w:sz w:val="22"/>
          <w:szCs w:val="22"/>
        </w:rPr>
        <w:t xml:space="preserve"> a proiectului aceste etape pot fi redefinite, de comun acord, astfel </w:t>
      </w:r>
      <w:r w:rsidR="00891599" w:rsidRPr="00A001B4">
        <w:rPr>
          <w:rFonts w:ascii="Calibri" w:hAnsi="Calibri" w:cs="Calibri"/>
          <w:sz w:val="22"/>
          <w:szCs w:val="22"/>
        </w:rPr>
        <w:t>încât</w:t>
      </w:r>
      <w:r w:rsidRPr="00A001B4">
        <w:rPr>
          <w:rFonts w:ascii="Calibri" w:hAnsi="Calibri" w:cs="Calibri"/>
          <w:sz w:val="22"/>
          <w:szCs w:val="22"/>
        </w:rPr>
        <w:t xml:space="preserve"> sa fie agreat un plan de </w:t>
      </w:r>
      <w:r w:rsidR="00891599" w:rsidRPr="00A001B4">
        <w:rPr>
          <w:rFonts w:ascii="Calibri" w:hAnsi="Calibri" w:cs="Calibri"/>
          <w:sz w:val="22"/>
          <w:szCs w:val="22"/>
        </w:rPr>
        <w:t>execuție</w:t>
      </w:r>
      <w:r w:rsidRPr="00A001B4">
        <w:rPr>
          <w:rFonts w:ascii="Calibri" w:hAnsi="Calibri" w:cs="Calibri"/>
          <w:sz w:val="22"/>
          <w:szCs w:val="22"/>
        </w:rPr>
        <w:t xml:space="preserve"> al proiectului realist, bazat pe </w:t>
      </w:r>
      <w:r w:rsidR="00891599" w:rsidRPr="00A001B4">
        <w:rPr>
          <w:rFonts w:ascii="Calibri" w:hAnsi="Calibri" w:cs="Calibri"/>
          <w:sz w:val="22"/>
          <w:szCs w:val="22"/>
        </w:rPr>
        <w:t>situația</w:t>
      </w:r>
      <w:r w:rsidRPr="00A001B4">
        <w:rPr>
          <w:rFonts w:ascii="Calibri" w:hAnsi="Calibri" w:cs="Calibri"/>
          <w:sz w:val="22"/>
          <w:szCs w:val="22"/>
        </w:rPr>
        <w:t xml:space="preserve"> concreta existenta la Beneficiar. </w:t>
      </w:r>
    </w:p>
    <w:p w14:paraId="63DDE936" w14:textId="501ECA83" w:rsidR="00E3640B" w:rsidRPr="00A001B4" w:rsidRDefault="00E3640B" w:rsidP="00E3640B">
      <w:pPr>
        <w:pStyle w:val="WW-Default"/>
        <w:suppressAutoHyphens w:val="0"/>
        <w:spacing w:before="120"/>
        <w:jc w:val="both"/>
        <w:rPr>
          <w:rFonts w:ascii="Calibri" w:hAnsi="Calibri" w:cs="Calibri"/>
          <w:sz w:val="22"/>
          <w:szCs w:val="22"/>
        </w:rPr>
      </w:pPr>
      <w:r w:rsidRPr="00A001B4">
        <w:rPr>
          <w:rFonts w:ascii="Calibri" w:hAnsi="Calibri" w:cs="Calibri"/>
          <w:sz w:val="22"/>
          <w:szCs w:val="22"/>
        </w:rPr>
        <w:t xml:space="preserve">Ofertantul a propus in prezenta oferta un număr de specialiști care </w:t>
      </w:r>
      <w:r w:rsidR="00891599" w:rsidRPr="00A001B4">
        <w:rPr>
          <w:rFonts w:ascii="Calibri" w:hAnsi="Calibri" w:cs="Calibri"/>
          <w:sz w:val="22"/>
          <w:szCs w:val="22"/>
        </w:rPr>
        <w:t>acoperă</w:t>
      </w:r>
      <w:r w:rsidRPr="00A001B4">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A001B4" w:rsidRDefault="00891599" w:rsidP="00E3640B">
      <w:pPr>
        <w:pStyle w:val="WW-Default"/>
        <w:suppressAutoHyphens w:val="0"/>
        <w:spacing w:before="120"/>
        <w:jc w:val="both"/>
        <w:rPr>
          <w:rFonts w:ascii="Calibri" w:hAnsi="Calibri" w:cs="Calibri"/>
          <w:sz w:val="22"/>
          <w:szCs w:val="22"/>
        </w:rPr>
      </w:pPr>
      <w:r w:rsidRPr="00A001B4">
        <w:rPr>
          <w:rFonts w:ascii="Calibri" w:hAnsi="Calibri" w:cs="Calibri"/>
          <w:sz w:val="22"/>
          <w:szCs w:val="22"/>
        </w:rPr>
        <w:t>Având</w:t>
      </w:r>
      <w:r w:rsidR="00E3640B" w:rsidRPr="00A001B4">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A001B4" w:rsidRDefault="00E3640B" w:rsidP="00E3640B">
      <w:pPr>
        <w:pStyle w:val="WW-Default"/>
        <w:suppressAutoHyphens w:val="0"/>
        <w:spacing w:before="120"/>
        <w:jc w:val="both"/>
        <w:rPr>
          <w:rFonts w:ascii="Calibri" w:hAnsi="Calibri" w:cs="Calibri"/>
          <w:sz w:val="22"/>
          <w:szCs w:val="22"/>
        </w:rPr>
      </w:pPr>
      <w:r w:rsidRPr="00A001B4">
        <w:rPr>
          <w:rFonts w:ascii="Calibri" w:hAnsi="Calibri" w:cs="Calibri"/>
          <w:sz w:val="22"/>
          <w:szCs w:val="22"/>
        </w:rPr>
        <w:t xml:space="preserve">Ofertantul a selectat </w:t>
      </w:r>
      <w:r w:rsidR="00891599" w:rsidRPr="00A001B4">
        <w:rPr>
          <w:rFonts w:ascii="Calibri" w:hAnsi="Calibri" w:cs="Calibri"/>
          <w:sz w:val="22"/>
          <w:szCs w:val="22"/>
        </w:rPr>
        <w:t>experții</w:t>
      </w:r>
      <w:r w:rsidRPr="00A001B4">
        <w:rPr>
          <w:rFonts w:ascii="Calibri" w:hAnsi="Calibri" w:cs="Calibri"/>
          <w:sz w:val="22"/>
          <w:szCs w:val="22"/>
        </w:rPr>
        <w:t xml:space="preserve"> cheie </w:t>
      </w:r>
      <w:r w:rsidR="00891599" w:rsidRPr="00A001B4">
        <w:rPr>
          <w:rFonts w:ascii="Calibri" w:hAnsi="Calibri" w:cs="Calibri"/>
          <w:sz w:val="22"/>
          <w:szCs w:val="22"/>
        </w:rPr>
        <w:t xml:space="preserve">si </w:t>
      </w:r>
      <w:r w:rsidRPr="00A001B4">
        <w:rPr>
          <w:rFonts w:ascii="Calibri" w:hAnsi="Calibri" w:cs="Calibri"/>
          <w:sz w:val="22"/>
          <w:szCs w:val="22"/>
        </w:rPr>
        <w:t xml:space="preserve"> </w:t>
      </w:r>
      <w:r w:rsidR="00891599" w:rsidRPr="00A001B4">
        <w:rPr>
          <w:rFonts w:ascii="Calibri" w:hAnsi="Calibri" w:cs="Calibri"/>
          <w:sz w:val="22"/>
          <w:szCs w:val="22"/>
        </w:rPr>
        <w:t>experții</w:t>
      </w:r>
      <w:r w:rsidRPr="00A001B4">
        <w:rPr>
          <w:rFonts w:ascii="Calibri" w:hAnsi="Calibri" w:cs="Calibri"/>
          <w:sz w:val="22"/>
          <w:szCs w:val="22"/>
        </w:rPr>
        <w:t xml:space="preserve"> non-cheie conform necesităților și profilurilor identificate in Caietul de Sarcini în baza principiilor privind nediscriminarea, tratamentul egal </w:t>
      </w:r>
      <w:proofErr w:type="spellStart"/>
      <w:r w:rsidRPr="00A001B4">
        <w:rPr>
          <w:rFonts w:ascii="Calibri" w:hAnsi="Calibri" w:cs="Calibri"/>
          <w:sz w:val="22"/>
          <w:szCs w:val="22"/>
        </w:rPr>
        <w:t>şi</w:t>
      </w:r>
      <w:proofErr w:type="spellEnd"/>
      <w:r w:rsidRPr="00A001B4">
        <w:rPr>
          <w:rFonts w:ascii="Calibri" w:hAnsi="Calibri" w:cs="Calibri"/>
          <w:sz w:val="22"/>
          <w:szCs w:val="22"/>
        </w:rPr>
        <w:t xml:space="preserve"> lipsa unui posibil conflict de interese.</w:t>
      </w:r>
    </w:p>
    <w:p w14:paraId="7436184F" w14:textId="515BFA04" w:rsidR="00E3640B" w:rsidRPr="00A001B4" w:rsidRDefault="00E3640B" w:rsidP="00E3640B">
      <w:pPr>
        <w:pStyle w:val="WW-Default"/>
        <w:suppressAutoHyphens w:val="0"/>
        <w:spacing w:before="120"/>
        <w:jc w:val="both"/>
        <w:rPr>
          <w:rFonts w:ascii="Calibri" w:hAnsi="Calibri" w:cs="Calibri"/>
          <w:sz w:val="22"/>
          <w:szCs w:val="22"/>
        </w:rPr>
      </w:pPr>
      <w:r w:rsidRPr="00A001B4">
        <w:rPr>
          <w:rFonts w:ascii="Calibri" w:hAnsi="Calibri" w:cs="Calibri"/>
          <w:sz w:val="22"/>
          <w:szCs w:val="22"/>
        </w:rPr>
        <w:t xml:space="preserve">Pe parcursul </w:t>
      </w:r>
      <w:r w:rsidR="00891599" w:rsidRPr="00A001B4">
        <w:rPr>
          <w:rFonts w:ascii="Calibri" w:hAnsi="Calibri" w:cs="Calibri"/>
          <w:sz w:val="22"/>
          <w:szCs w:val="22"/>
        </w:rPr>
        <w:t>implementării</w:t>
      </w:r>
      <w:r w:rsidRPr="00A001B4">
        <w:rPr>
          <w:rFonts w:ascii="Calibri" w:hAnsi="Calibri" w:cs="Calibri"/>
          <w:sz w:val="22"/>
          <w:szCs w:val="22"/>
        </w:rPr>
        <w:t xml:space="preserve">, Ofertantul va selecta si va implica in </w:t>
      </w:r>
      <w:r w:rsidR="00891599" w:rsidRPr="00A001B4">
        <w:rPr>
          <w:rFonts w:ascii="Calibri" w:hAnsi="Calibri" w:cs="Calibri"/>
          <w:sz w:val="22"/>
          <w:szCs w:val="22"/>
        </w:rPr>
        <w:t>execuția</w:t>
      </w:r>
      <w:r w:rsidRPr="00A001B4">
        <w:rPr>
          <w:rFonts w:ascii="Calibri" w:hAnsi="Calibri" w:cs="Calibri"/>
          <w:sz w:val="22"/>
          <w:szCs w:val="22"/>
        </w:rPr>
        <w:t xml:space="preserve"> proiectului si </w:t>
      </w:r>
      <w:r w:rsidR="00891599" w:rsidRPr="00A001B4">
        <w:rPr>
          <w:rFonts w:ascii="Calibri" w:hAnsi="Calibri" w:cs="Calibri"/>
          <w:sz w:val="22"/>
          <w:szCs w:val="22"/>
        </w:rPr>
        <w:t>alți</w:t>
      </w:r>
      <w:r w:rsidRPr="00A001B4">
        <w:rPr>
          <w:rFonts w:ascii="Calibri" w:hAnsi="Calibri" w:cs="Calibri"/>
          <w:sz w:val="22"/>
          <w:szCs w:val="22"/>
        </w:rPr>
        <w:t xml:space="preserve"> </w:t>
      </w:r>
      <w:r w:rsidR="00891599" w:rsidRPr="00A001B4">
        <w:rPr>
          <w:rFonts w:ascii="Calibri" w:hAnsi="Calibri" w:cs="Calibri"/>
          <w:sz w:val="22"/>
          <w:szCs w:val="22"/>
        </w:rPr>
        <w:t>specialiști</w:t>
      </w:r>
      <w:r w:rsidRPr="00A001B4">
        <w:rPr>
          <w:rFonts w:ascii="Calibri" w:hAnsi="Calibri" w:cs="Calibri"/>
          <w:sz w:val="22"/>
          <w:szCs w:val="22"/>
        </w:rPr>
        <w:t xml:space="preserve">  (</w:t>
      </w:r>
      <w:r w:rsidR="00891599" w:rsidRPr="00A001B4">
        <w:rPr>
          <w:rFonts w:ascii="Calibri" w:hAnsi="Calibri" w:cs="Calibri"/>
          <w:sz w:val="22"/>
          <w:szCs w:val="22"/>
        </w:rPr>
        <w:t>experți</w:t>
      </w:r>
      <w:r w:rsidRPr="00A001B4">
        <w:rPr>
          <w:rFonts w:ascii="Calibri" w:hAnsi="Calibri" w:cs="Calibri"/>
          <w:sz w:val="22"/>
          <w:szCs w:val="22"/>
        </w:rPr>
        <w:t xml:space="preserve"> non-cheie), suplimentar fata de </w:t>
      </w:r>
      <w:r w:rsidR="00891599" w:rsidRPr="00A001B4">
        <w:rPr>
          <w:rFonts w:ascii="Calibri" w:hAnsi="Calibri" w:cs="Calibri"/>
          <w:sz w:val="22"/>
          <w:szCs w:val="22"/>
        </w:rPr>
        <w:t>experții</w:t>
      </w:r>
      <w:r w:rsidRPr="00A001B4">
        <w:rPr>
          <w:rFonts w:ascii="Calibri" w:hAnsi="Calibri" w:cs="Calibri"/>
          <w:sz w:val="22"/>
          <w:szCs w:val="22"/>
        </w:rPr>
        <w:t xml:space="preserve"> cheie </w:t>
      </w:r>
      <w:r w:rsidR="00891599" w:rsidRPr="00A001B4">
        <w:rPr>
          <w:rFonts w:ascii="Calibri" w:hAnsi="Calibri" w:cs="Calibri"/>
          <w:sz w:val="22"/>
          <w:szCs w:val="22"/>
        </w:rPr>
        <w:t>solicitați</w:t>
      </w:r>
      <w:r w:rsidRPr="00A001B4">
        <w:rPr>
          <w:rFonts w:ascii="Calibri" w:hAnsi="Calibri" w:cs="Calibri"/>
          <w:sz w:val="22"/>
          <w:szCs w:val="22"/>
        </w:rPr>
        <w:t xml:space="preserve"> in </w:t>
      </w:r>
      <w:r w:rsidR="00891599" w:rsidRPr="00A001B4">
        <w:rPr>
          <w:rFonts w:ascii="Calibri" w:hAnsi="Calibri" w:cs="Calibri"/>
          <w:sz w:val="22"/>
          <w:szCs w:val="22"/>
        </w:rPr>
        <w:t>documentația</w:t>
      </w:r>
      <w:r w:rsidRPr="00A001B4">
        <w:rPr>
          <w:rFonts w:ascii="Calibri" w:hAnsi="Calibri" w:cs="Calibri"/>
          <w:sz w:val="22"/>
          <w:szCs w:val="22"/>
        </w:rPr>
        <w:t xml:space="preserve"> de atribuire daca este necesar astfel </w:t>
      </w:r>
      <w:r w:rsidR="00891599" w:rsidRPr="00A001B4">
        <w:rPr>
          <w:rFonts w:ascii="Calibri" w:hAnsi="Calibri" w:cs="Calibri"/>
          <w:sz w:val="22"/>
          <w:szCs w:val="22"/>
        </w:rPr>
        <w:t>încât</w:t>
      </w:r>
      <w:r w:rsidRPr="00A001B4">
        <w:rPr>
          <w:rFonts w:ascii="Calibri" w:hAnsi="Calibri" w:cs="Calibri"/>
          <w:sz w:val="22"/>
          <w:szCs w:val="22"/>
        </w:rPr>
        <w:t xml:space="preserve"> sa se </w:t>
      </w:r>
      <w:r w:rsidR="00891599" w:rsidRPr="00A001B4">
        <w:rPr>
          <w:rFonts w:ascii="Calibri" w:hAnsi="Calibri" w:cs="Calibri"/>
          <w:sz w:val="22"/>
          <w:szCs w:val="22"/>
        </w:rPr>
        <w:t>încadreze</w:t>
      </w:r>
      <w:r w:rsidRPr="00A001B4">
        <w:rPr>
          <w:rFonts w:ascii="Calibri" w:hAnsi="Calibri" w:cs="Calibri"/>
          <w:sz w:val="22"/>
          <w:szCs w:val="22"/>
        </w:rPr>
        <w:t xml:space="preserve"> in durata impusa si toate obiectivele sa fie </w:t>
      </w:r>
      <w:r w:rsidR="00891599" w:rsidRPr="00A001B4">
        <w:rPr>
          <w:rFonts w:ascii="Calibri" w:hAnsi="Calibri" w:cs="Calibri"/>
          <w:sz w:val="22"/>
          <w:szCs w:val="22"/>
        </w:rPr>
        <w:t>îndeplinite</w:t>
      </w:r>
    </w:p>
    <w:p w14:paraId="2AC8460D" w14:textId="77777777" w:rsidR="00C552D3" w:rsidRPr="00A001B4" w:rsidRDefault="00C552D3" w:rsidP="00C552D3">
      <w:pPr>
        <w:pStyle w:val="WW-Default"/>
        <w:suppressAutoHyphens w:val="0"/>
        <w:spacing w:before="120"/>
        <w:jc w:val="both"/>
        <w:rPr>
          <w:rFonts w:asciiTheme="minorHAnsi" w:hAnsiTheme="minorHAnsi" w:cstheme="minorHAnsi"/>
          <w:sz w:val="22"/>
          <w:szCs w:val="22"/>
        </w:rPr>
      </w:pPr>
      <w:r w:rsidRPr="00A001B4">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A001B4" w:rsidRDefault="00C552D3" w:rsidP="00C552D3">
      <w:pPr>
        <w:pStyle w:val="WW-Default"/>
        <w:suppressAutoHyphens w:val="0"/>
        <w:spacing w:before="120"/>
        <w:jc w:val="both"/>
        <w:rPr>
          <w:rFonts w:asciiTheme="minorHAnsi" w:hAnsiTheme="minorHAnsi" w:cstheme="minorHAnsi"/>
          <w:sz w:val="22"/>
          <w:szCs w:val="22"/>
        </w:rPr>
      </w:pPr>
      <w:r w:rsidRPr="00A001B4">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A001B4" w:rsidRDefault="00C552D3" w:rsidP="00C552D3">
      <w:pPr>
        <w:pStyle w:val="WW-Default"/>
        <w:suppressAutoHyphens w:val="0"/>
        <w:spacing w:before="120"/>
        <w:jc w:val="both"/>
        <w:rPr>
          <w:rFonts w:asciiTheme="minorHAnsi" w:hAnsiTheme="minorHAnsi" w:cstheme="minorHAnsi"/>
          <w:sz w:val="22"/>
          <w:szCs w:val="22"/>
        </w:rPr>
      </w:pPr>
      <w:r w:rsidRPr="00A001B4">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A001B4" w:rsidRDefault="00C552D3" w:rsidP="00E3640B">
      <w:pPr>
        <w:pStyle w:val="WW-Default"/>
        <w:suppressAutoHyphens w:val="0"/>
        <w:spacing w:before="120"/>
        <w:jc w:val="both"/>
        <w:rPr>
          <w:rFonts w:ascii="Calibri" w:hAnsi="Calibri" w:cs="Calibri"/>
          <w:sz w:val="22"/>
          <w:szCs w:val="22"/>
        </w:rPr>
        <w:sectPr w:rsidR="00C552D3" w:rsidRPr="00A001B4" w:rsidSect="00E3640B">
          <w:pgSz w:w="11906" w:h="16838"/>
          <w:pgMar w:top="1253" w:right="1253" w:bottom="851" w:left="1253" w:header="709" w:footer="709" w:gutter="0"/>
          <w:cols w:space="708"/>
          <w:docGrid w:linePitch="360"/>
        </w:sectPr>
      </w:pPr>
    </w:p>
    <w:p w14:paraId="2BDB2F6D" w14:textId="17AA32A0" w:rsidR="00E3640B" w:rsidRPr="00A001B4"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2" w:name="_Toc118723677"/>
      <w:bookmarkStart w:id="33" w:name="_Toc135645573"/>
      <w:bookmarkStart w:id="34" w:name="_Toc136945348"/>
      <w:r w:rsidRPr="00A001B4">
        <w:rPr>
          <w:rFonts w:ascii="Calibri" w:hAnsi="Calibri" w:cs="Calibri"/>
          <w:sz w:val="22"/>
          <w:szCs w:val="22"/>
          <w:lang w:val="ro-RO"/>
        </w:rPr>
        <w:lastRenderedPageBreak/>
        <w:t>4.2</w:t>
      </w:r>
      <w:r w:rsidR="00E3640B" w:rsidRPr="00A001B4">
        <w:rPr>
          <w:rFonts w:ascii="Calibri" w:hAnsi="Calibri" w:cs="Calibri"/>
          <w:sz w:val="22"/>
          <w:szCs w:val="22"/>
          <w:lang w:val="ro-RO"/>
        </w:rPr>
        <w:t xml:space="preserve">. Durata/succesiunea </w:t>
      </w:r>
      <w:r w:rsidR="00BB0CCA" w:rsidRPr="00A001B4">
        <w:rPr>
          <w:rFonts w:ascii="Calibri" w:hAnsi="Calibri" w:cs="Calibri"/>
          <w:sz w:val="22"/>
          <w:szCs w:val="22"/>
          <w:lang w:val="ro-RO"/>
        </w:rPr>
        <w:t>activităților</w:t>
      </w:r>
      <w:r w:rsidR="00E3640B" w:rsidRPr="00A001B4">
        <w:rPr>
          <w:rFonts w:ascii="Calibri" w:hAnsi="Calibri" w:cs="Calibri"/>
          <w:sz w:val="22"/>
          <w:szCs w:val="22"/>
          <w:lang w:val="ro-RO"/>
        </w:rPr>
        <w:t xml:space="preserve"> si inter-</w:t>
      </w:r>
      <w:r w:rsidR="00BB0CCA" w:rsidRPr="00A001B4">
        <w:rPr>
          <w:rFonts w:ascii="Calibri" w:hAnsi="Calibri" w:cs="Calibri"/>
          <w:sz w:val="22"/>
          <w:szCs w:val="22"/>
          <w:lang w:val="ro-RO"/>
        </w:rPr>
        <w:t>relaționarea</w:t>
      </w:r>
      <w:r w:rsidR="00E3640B" w:rsidRPr="00A001B4">
        <w:rPr>
          <w:rFonts w:ascii="Calibri" w:hAnsi="Calibri" w:cs="Calibri"/>
          <w:sz w:val="22"/>
          <w:szCs w:val="22"/>
          <w:lang w:val="ro-RO"/>
        </w:rPr>
        <w:t xml:space="preserve"> lor</w:t>
      </w:r>
      <w:bookmarkEnd w:id="32"/>
      <w:bookmarkEnd w:id="33"/>
      <w:bookmarkEnd w:id="34"/>
    </w:p>
    <w:p w14:paraId="12B72F42" w14:textId="57F8B41F" w:rsidR="00E3640B" w:rsidRPr="00A001B4" w:rsidRDefault="00E3640B" w:rsidP="00E3640B">
      <w:pPr>
        <w:rPr>
          <w:rFonts w:ascii="Calibri" w:hAnsi="Calibri" w:cs="Calibri"/>
          <w:kern w:val="24"/>
          <w:lang w:eastAsia="hi-IN" w:bidi="hi-IN"/>
        </w:rPr>
      </w:pPr>
      <w:bookmarkStart w:id="35" w:name="_Toc118723678"/>
      <w:r w:rsidRPr="00A001B4">
        <w:rPr>
          <w:rFonts w:ascii="Calibri" w:hAnsi="Calibri" w:cs="Calibri"/>
          <w:kern w:val="24"/>
          <w:lang w:eastAsia="hi-IN" w:bidi="hi-IN"/>
        </w:rPr>
        <w:t xml:space="preserve">Planul prezinta denumirea si durata/succesiunea </w:t>
      </w:r>
      <w:r w:rsidR="008A0447" w:rsidRPr="00A001B4">
        <w:rPr>
          <w:rFonts w:ascii="Calibri" w:hAnsi="Calibri" w:cs="Calibri"/>
          <w:kern w:val="24"/>
          <w:lang w:eastAsia="hi-IN" w:bidi="hi-IN"/>
        </w:rPr>
        <w:t>activităților</w:t>
      </w:r>
      <w:r w:rsidRPr="00A001B4">
        <w:rPr>
          <w:rFonts w:ascii="Calibri" w:hAnsi="Calibri" w:cs="Calibri"/>
          <w:kern w:val="24"/>
          <w:lang w:eastAsia="hi-IN" w:bidi="hi-IN"/>
        </w:rPr>
        <w:t xml:space="preserve"> si pachetelor de </w:t>
      </w:r>
      <w:r w:rsidR="008A0447" w:rsidRPr="00A001B4">
        <w:rPr>
          <w:rFonts w:ascii="Calibri" w:hAnsi="Calibri" w:cs="Calibri"/>
          <w:kern w:val="24"/>
          <w:lang w:eastAsia="hi-IN" w:bidi="hi-IN"/>
        </w:rPr>
        <w:t>activități</w:t>
      </w:r>
      <w:r w:rsidRPr="00A001B4">
        <w:rPr>
          <w:rFonts w:ascii="Calibri" w:hAnsi="Calibri" w:cs="Calibri"/>
          <w:kern w:val="24"/>
          <w:lang w:eastAsia="hi-IN" w:bidi="hi-IN"/>
        </w:rPr>
        <w:t xml:space="preserve"> din cadrul contractului, </w:t>
      </w:r>
      <w:r w:rsidR="008A0447" w:rsidRPr="00A001B4">
        <w:rPr>
          <w:rFonts w:ascii="Calibri" w:hAnsi="Calibri" w:cs="Calibri"/>
          <w:kern w:val="24"/>
          <w:lang w:eastAsia="hi-IN" w:bidi="hi-IN"/>
        </w:rPr>
        <w:t>așa</w:t>
      </w:r>
      <w:r w:rsidRPr="00A001B4">
        <w:rPr>
          <w:rFonts w:ascii="Calibri" w:hAnsi="Calibri" w:cs="Calibri"/>
          <w:kern w:val="24"/>
          <w:lang w:eastAsia="hi-IN" w:bidi="hi-IN"/>
        </w:rPr>
        <w:t xml:space="preserve"> cum sunt acestea prezentate in Caietul de Sarcini, inclusi</w:t>
      </w:r>
      <w:r w:rsidR="008A0447" w:rsidRPr="00A001B4">
        <w:rPr>
          <w:rFonts w:ascii="Calibri" w:hAnsi="Calibri" w:cs="Calibri"/>
          <w:kern w:val="24"/>
          <w:lang w:eastAsia="hi-IN" w:bidi="hi-IN"/>
        </w:rPr>
        <w:t xml:space="preserve">v </w:t>
      </w:r>
      <w:r w:rsidRPr="00A001B4">
        <w:rPr>
          <w:rFonts w:ascii="Calibri" w:hAnsi="Calibri" w:cs="Calibri"/>
          <w:kern w:val="24"/>
          <w:lang w:eastAsia="hi-IN" w:bidi="hi-IN"/>
        </w:rPr>
        <w:t>inter-</w:t>
      </w:r>
      <w:r w:rsidR="008A0447" w:rsidRPr="00A001B4">
        <w:rPr>
          <w:rFonts w:ascii="Calibri" w:hAnsi="Calibri" w:cs="Calibri"/>
          <w:kern w:val="24"/>
          <w:lang w:eastAsia="hi-IN" w:bidi="hi-IN"/>
        </w:rPr>
        <w:t>relaționarea</w:t>
      </w:r>
      <w:r w:rsidRPr="00A001B4">
        <w:rPr>
          <w:rFonts w:ascii="Calibri" w:hAnsi="Calibri" w:cs="Calibri"/>
          <w:kern w:val="24"/>
          <w:lang w:eastAsia="hi-IN" w:bidi="hi-IN"/>
        </w:rPr>
        <w:t xml:space="preserve"> lor.</w:t>
      </w:r>
    </w:p>
    <w:p w14:paraId="189CB578" w14:textId="6A1BC8D7" w:rsidR="00E3640B" w:rsidRPr="00A001B4" w:rsidRDefault="00E3640B" w:rsidP="00E3640B">
      <w:pPr>
        <w:rPr>
          <w:rFonts w:ascii="Calibri" w:hAnsi="Calibri" w:cs="Calibri"/>
        </w:rPr>
      </w:pPr>
      <w:r w:rsidRPr="00A001B4">
        <w:rPr>
          <w:rFonts w:ascii="Calibri" w:hAnsi="Calibri" w:cs="Calibri"/>
        </w:rPr>
        <w:t xml:space="preserve">Durata si succesiunea </w:t>
      </w:r>
      <w:r w:rsidR="008A0447" w:rsidRPr="00A001B4">
        <w:rPr>
          <w:rFonts w:ascii="Calibri" w:hAnsi="Calibri" w:cs="Calibri"/>
        </w:rPr>
        <w:t>activităților</w:t>
      </w:r>
      <w:r w:rsidRPr="00A001B4">
        <w:rPr>
          <w:rFonts w:ascii="Calibri" w:hAnsi="Calibri" w:cs="Calibri"/>
        </w:rPr>
        <w:t xml:space="preserve"> din cadrul Contractului au fost stabilite in mod realist si </w:t>
      </w:r>
      <w:r w:rsidR="008A0447" w:rsidRPr="00A001B4">
        <w:rPr>
          <w:rFonts w:ascii="Calibri" w:hAnsi="Calibri" w:cs="Calibri"/>
        </w:rPr>
        <w:t>proporțional</w:t>
      </w:r>
      <w:r w:rsidRPr="00A001B4">
        <w:rPr>
          <w:rFonts w:ascii="Calibri" w:hAnsi="Calibri" w:cs="Calibri"/>
        </w:rPr>
        <w:t xml:space="preserve"> cu complexitatea acestora, </w:t>
      </w:r>
      <w:r w:rsidR="008A0447" w:rsidRPr="00A001B4">
        <w:rPr>
          <w:rFonts w:ascii="Calibri" w:hAnsi="Calibri" w:cs="Calibri"/>
        </w:rPr>
        <w:t>având</w:t>
      </w:r>
      <w:r w:rsidRPr="00A001B4">
        <w:rPr>
          <w:rFonts w:ascii="Calibri" w:hAnsi="Calibri" w:cs="Calibri"/>
        </w:rPr>
        <w:t xml:space="preserve"> la baza interdependentele metodologice si </w:t>
      </w:r>
      <w:r w:rsidR="008A0447" w:rsidRPr="00A001B4">
        <w:rPr>
          <w:rFonts w:ascii="Calibri" w:hAnsi="Calibri" w:cs="Calibri"/>
        </w:rPr>
        <w:t>operaționale</w:t>
      </w:r>
      <w:r w:rsidRPr="00A001B4">
        <w:rPr>
          <w:rFonts w:ascii="Calibri" w:hAnsi="Calibri" w:cs="Calibri"/>
        </w:rPr>
        <w:t xml:space="preserve"> identificate si necesitatea </w:t>
      </w:r>
      <w:r w:rsidR="008A0447" w:rsidRPr="00A001B4">
        <w:rPr>
          <w:rFonts w:ascii="Calibri" w:hAnsi="Calibri" w:cs="Calibri"/>
        </w:rPr>
        <w:t>obținerii</w:t>
      </w:r>
      <w:r w:rsidRPr="00A001B4">
        <w:rPr>
          <w:rFonts w:ascii="Calibri" w:hAnsi="Calibri" w:cs="Calibri"/>
        </w:rPr>
        <w:t xml:space="preserve"> rezultatelor solicitate in </w:t>
      </w:r>
      <w:r w:rsidR="008A0447" w:rsidRPr="00A001B4">
        <w:rPr>
          <w:rFonts w:ascii="Calibri" w:hAnsi="Calibri" w:cs="Calibri"/>
        </w:rPr>
        <w:t>condiții</w:t>
      </w:r>
      <w:r w:rsidRPr="00A001B4">
        <w:rPr>
          <w:rFonts w:ascii="Calibri" w:hAnsi="Calibri" w:cs="Calibri"/>
        </w:rPr>
        <w:t xml:space="preserve"> de calitate si conformitate.</w:t>
      </w:r>
    </w:p>
    <w:p w14:paraId="4EEA82CD" w14:textId="0F072D75" w:rsidR="00E3640B" w:rsidRPr="00A001B4" w:rsidRDefault="00E3640B" w:rsidP="00E3640B">
      <w:pPr>
        <w:rPr>
          <w:rFonts w:ascii="Calibri" w:hAnsi="Calibri" w:cs="Calibri"/>
        </w:rPr>
      </w:pPr>
      <w:r w:rsidRPr="00A001B4">
        <w:rPr>
          <w:rFonts w:ascii="Calibri" w:hAnsi="Calibri" w:cs="Calibri"/>
        </w:rPr>
        <w:t xml:space="preserve">Planificarea </w:t>
      </w:r>
      <w:r w:rsidR="008A0447" w:rsidRPr="00A001B4">
        <w:rPr>
          <w:rFonts w:ascii="Calibri" w:hAnsi="Calibri" w:cs="Calibri"/>
        </w:rPr>
        <w:t>activităților</w:t>
      </w:r>
      <w:r w:rsidRPr="00A001B4">
        <w:rPr>
          <w:rFonts w:ascii="Calibri" w:hAnsi="Calibri" w:cs="Calibri"/>
        </w:rPr>
        <w:t xml:space="preserve"> reflecta o succesiune logica, in care fiecare activitate este </w:t>
      </w:r>
      <w:r w:rsidR="008A0447" w:rsidRPr="00A001B4">
        <w:rPr>
          <w:rFonts w:ascii="Calibri" w:hAnsi="Calibri" w:cs="Calibri"/>
        </w:rPr>
        <w:t>inițiata</w:t>
      </w:r>
      <w:r w:rsidRPr="00A001B4">
        <w:rPr>
          <w:rFonts w:ascii="Calibri" w:hAnsi="Calibri" w:cs="Calibri"/>
        </w:rPr>
        <w:t xml:space="preserve"> numai </w:t>
      </w:r>
      <w:r w:rsidR="008A0447" w:rsidRPr="00A001B4">
        <w:rPr>
          <w:rFonts w:ascii="Calibri" w:hAnsi="Calibri" w:cs="Calibri"/>
        </w:rPr>
        <w:t>după</w:t>
      </w:r>
      <w:r w:rsidRPr="00A001B4">
        <w:rPr>
          <w:rFonts w:ascii="Calibri" w:hAnsi="Calibri" w:cs="Calibri"/>
        </w:rPr>
        <w:t xml:space="preserve"> </w:t>
      </w:r>
      <w:r w:rsidR="008A0447" w:rsidRPr="00A001B4">
        <w:rPr>
          <w:rFonts w:ascii="Calibri" w:hAnsi="Calibri" w:cs="Calibri"/>
        </w:rPr>
        <w:t>îndeplinirea</w:t>
      </w:r>
      <w:r w:rsidRPr="00A001B4">
        <w:rPr>
          <w:rFonts w:ascii="Calibri" w:hAnsi="Calibri" w:cs="Calibri"/>
        </w:rPr>
        <w:t xml:space="preserve"> </w:t>
      </w:r>
      <w:r w:rsidR="008A0447" w:rsidRPr="00A001B4">
        <w:rPr>
          <w:rFonts w:ascii="Calibri" w:hAnsi="Calibri" w:cs="Calibri"/>
        </w:rPr>
        <w:t>condițiilor</w:t>
      </w:r>
      <w:r w:rsidRPr="00A001B4">
        <w:rPr>
          <w:rFonts w:ascii="Calibri" w:hAnsi="Calibri" w:cs="Calibri"/>
        </w:rPr>
        <w:t xml:space="preserve"> prealabile necesare, iar inter-</w:t>
      </w:r>
      <w:r w:rsidR="008A0447" w:rsidRPr="00A001B4">
        <w:rPr>
          <w:rFonts w:ascii="Calibri" w:hAnsi="Calibri" w:cs="Calibri"/>
        </w:rPr>
        <w:t>relaționarea</w:t>
      </w:r>
      <w:r w:rsidRPr="00A001B4">
        <w:rPr>
          <w:rFonts w:ascii="Calibri" w:hAnsi="Calibri" w:cs="Calibri"/>
        </w:rPr>
        <w:t xml:space="preserve"> acestora este gestionata astfel </w:t>
      </w:r>
      <w:r w:rsidR="008A0447" w:rsidRPr="00A001B4">
        <w:rPr>
          <w:rFonts w:ascii="Calibri" w:hAnsi="Calibri" w:cs="Calibri"/>
        </w:rPr>
        <w:t>încât</w:t>
      </w:r>
      <w:r w:rsidRPr="00A001B4">
        <w:rPr>
          <w:rFonts w:ascii="Calibri" w:hAnsi="Calibri" w:cs="Calibri"/>
        </w:rPr>
        <w:t xml:space="preserve"> sa evite suprapuneri nejustificate sau blocaje </w:t>
      </w:r>
      <w:r w:rsidR="008A0447" w:rsidRPr="00A001B4">
        <w:rPr>
          <w:rFonts w:ascii="Calibri" w:hAnsi="Calibri" w:cs="Calibri"/>
        </w:rPr>
        <w:t>operaționale</w:t>
      </w:r>
      <w:r w:rsidRPr="00A001B4">
        <w:rPr>
          <w:rFonts w:ascii="Calibri" w:hAnsi="Calibri" w:cs="Calibri"/>
        </w:rPr>
        <w:t>.</w:t>
      </w:r>
    </w:p>
    <w:p w14:paraId="15A8D3E2" w14:textId="370421BA" w:rsidR="00E3640B" w:rsidRPr="00A001B4" w:rsidRDefault="00E3640B" w:rsidP="00E3640B">
      <w:pPr>
        <w:rPr>
          <w:rFonts w:ascii="Calibri" w:hAnsi="Calibri" w:cs="Calibri"/>
          <w:kern w:val="24"/>
          <w:lang w:eastAsia="hi-IN" w:bidi="hi-IN"/>
        </w:rPr>
      </w:pPr>
      <w:r w:rsidRPr="00A001B4">
        <w:rPr>
          <w:rFonts w:ascii="Calibri" w:hAnsi="Calibri" w:cs="Calibri"/>
          <w:kern w:val="24"/>
          <w:lang w:eastAsia="hi-IN" w:bidi="hi-IN"/>
        </w:rPr>
        <w:t xml:space="preserve">Planul in format GANTT este inclus </w:t>
      </w:r>
      <w:r w:rsidRPr="00A001B4">
        <w:rPr>
          <w:rFonts w:ascii="Calibri" w:hAnsi="Calibri" w:cs="Calibri"/>
          <w:iCs/>
          <w:kern w:val="24"/>
          <w:lang w:eastAsia="hi-IN" w:bidi="hi-IN"/>
        </w:rPr>
        <w:t>in</w:t>
      </w:r>
      <w:r w:rsidRPr="00A001B4">
        <w:rPr>
          <w:rFonts w:ascii="Calibri" w:hAnsi="Calibri" w:cs="Calibri"/>
          <w:i/>
          <w:kern w:val="24"/>
          <w:lang w:eastAsia="hi-IN" w:bidi="hi-IN"/>
        </w:rPr>
        <w:t xml:space="preserve"> </w:t>
      </w:r>
      <w:r w:rsidRPr="00A001B4">
        <w:rPr>
          <w:rFonts w:ascii="Calibri" w:eastAsia="Times New Roman" w:hAnsi="Calibri" w:cs="Calibri"/>
          <w:color w:val="0070C0"/>
        </w:rPr>
        <w:t xml:space="preserve"> Anexa  - </w:t>
      </w:r>
      <w:r w:rsidRPr="00A001B4">
        <w:rPr>
          <w:rFonts w:ascii="Calibri" w:eastAsia="Times New Roman" w:hAnsi="Calibri" w:cs="Calibri"/>
          <w:bCs/>
          <w:color w:val="0070C0"/>
        </w:rPr>
        <w:t xml:space="preserve">Plan de </w:t>
      </w:r>
      <w:r w:rsidR="008A0447" w:rsidRPr="00A001B4">
        <w:rPr>
          <w:rFonts w:ascii="Calibri" w:eastAsia="Times New Roman" w:hAnsi="Calibri" w:cs="Calibri"/>
          <w:bCs/>
          <w:color w:val="0070C0"/>
        </w:rPr>
        <w:t>proiect</w:t>
      </w:r>
      <w:r w:rsidRPr="00A001B4">
        <w:rPr>
          <w:rFonts w:ascii="Calibri" w:eastAsia="Times New Roman" w:hAnsi="Calibri" w:cs="Calibri"/>
          <w:bCs/>
          <w:color w:val="0070C0"/>
        </w:rPr>
        <w:t>,</w:t>
      </w:r>
      <w:r w:rsidRPr="00A001B4">
        <w:rPr>
          <w:rFonts w:ascii="Calibri" w:hAnsi="Calibri" w:cs="Calibri"/>
          <w:kern w:val="24"/>
          <w:lang w:eastAsia="hi-IN" w:bidi="hi-IN"/>
        </w:rPr>
        <w:t xml:space="preserve"> </w:t>
      </w:r>
      <w:r w:rsidR="008A0447" w:rsidRPr="00A001B4">
        <w:rPr>
          <w:rFonts w:ascii="Calibri" w:hAnsi="Calibri" w:cs="Calibri"/>
          <w:kern w:val="24"/>
          <w:lang w:eastAsia="hi-IN" w:bidi="hi-IN"/>
        </w:rPr>
        <w:t>prezentând</w:t>
      </w:r>
      <w:r w:rsidRPr="00A001B4">
        <w:rPr>
          <w:rFonts w:ascii="Calibri" w:hAnsi="Calibri" w:cs="Calibri"/>
          <w:kern w:val="24"/>
          <w:lang w:eastAsia="hi-IN" w:bidi="hi-IN"/>
        </w:rPr>
        <w:t>:</w:t>
      </w:r>
    </w:p>
    <w:p w14:paraId="08D53DAD" w14:textId="027168FA" w:rsidR="00E3640B" w:rsidRPr="00A001B4"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A001B4">
        <w:rPr>
          <w:rFonts w:ascii="Calibri" w:hAnsi="Calibri" w:cs="Calibri"/>
          <w:kern w:val="24"/>
          <w:lang w:val="ro-RO" w:eastAsia="hi-IN" w:bidi="hi-IN"/>
        </w:rPr>
        <w:t xml:space="preserve">perioada si durata </w:t>
      </w:r>
      <w:r w:rsidR="008A0447" w:rsidRPr="00A001B4">
        <w:rPr>
          <w:rFonts w:ascii="Calibri" w:hAnsi="Calibri" w:cs="Calibri"/>
          <w:kern w:val="24"/>
          <w:lang w:val="ro-RO" w:eastAsia="hi-IN" w:bidi="hi-IN"/>
        </w:rPr>
        <w:t>activităților</w:t>
      </w:r>
      <w:r w:rsidRPr="00A001B4">
        <w:rPr>
          <w:rFonts w:ascii="Calibri" w:hAnsi="Calibri" w:cs="Calibri"/>
          <w:kern w:val="24"/>
          <w:lang w:val="ro-RO" w:eastAsia="hi-IN" w:bidi="hi-IN"/>
        </w:rPr>
        <w:t xml:space="preserve"> propuse (si a </w:t>
      </w:r>
      <w:r w:rsidR="008A0447" w:rsidRPr="00A001B4">
        <w:rPr>
          <w:rFonts w:ascii="Calibri" w:hAnsi="Calibri" w:cs="Calibri"/>
          <w:kern w:val="24"/>
          <w:lang w:val="ro-RO" w:eastAsia="hi-IN" w:bidi="hi-IN"/>
        </w:rPr>
        <w:t>sub activităților</w:t>
      </w:r>
      <w:r w:rsidRPr="00A001B4">
        <w:rPr>
          <w:rFonts w:ascii="Calibri" w:hAnsi="Calibri" w:cs="Calibri"/>
          <w:kern w:val="24"/>
          <w:lang w:val="ro-RO" w:eastAsia="hi-IN" w:bidi="hi-IN"/>
        </w:rPr>
        <w:t>),</w:t>
      </w:r>
    </w:p>
    <w:p w14:paraId="77ABCEA4" w14:textId="734FC7F5" w:rsidR="00E3640B" w:rsidRPr="00A001B4"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A001B4">
        <w:rPr>
          <w:rFonts w:ascii="Calibri" w:hAnsi="Calibri" w:cs="Calibri"/>
          <w:kern w:val="24"/>
          <w:lang w:val="ro-RO" w:eastAsia="hi-IN" w:bidi="hi-IN"/>
        </w:rPr>
        <w:t xml:space="preserve">interdependentele intre </w:t>
      </w:r>
      <w:r w:rsidR="008A0447" w:rsidRPr="00A001B4">
        <w:rPr>
          <w:rFonts w:ascii="Calibri" w:hAnsi="Calibri" w:cs="Calibri"/>
          <w:kern w:val="24"/>
          <w:lang w:val="ro-RO" w:eastAsia="hi-IN" w:bidi="hi-IN"/>
        </w:rPr>
        <w:t>activități</w:t>
      </w:r>
      <w:r w:rsidRPr="00A001B4">
        <w:rPr>
          <w:rFonts w:ascii="Calibri" w:hAnsi="Calibri" w:cs="Calibri"/>
          <w:kern w:val="24"/>
          <w:lang w:val="ro-RO" w:eastAsia="hi-IN" w:bidi="hi-IN"/>
        </w:rPr>
        <w:t xml:space="preserve">/ </w:t>
      </w:r>
      <w:r w:rsidR="008A0447" w:rsidRPr="00A001B4">
        <w:rPr>
          <w:rFonts w:ascii="Calibri" w:hAnsi="Calibri" w:cs="Calibri"/>
          <w:kern w:val="24"/>
          <w:lang w:val="ro-RO" w:eastAsia="hi-IN" w:bidi="hi-IN"/>
        </w:rPr>
        <w:t>subactivități</w:t>
      </w:r>
      <w:r w:rsidRPr="00A001B4">
        <w:rPr>
          <w:rFonts w:ascii="Calibri" w:hAnsi="Calibri" w:cs="Calibri"/>
          <w:kern w:val="24"/>
          <w:lang w:val="ro-RO" w:eastAsia="hi-IN" w:bidi="hi-IN"/>
        </w:rPr>
        <w:t xml:space="preserve"> (</w:t>
      </w:r>
      <w:r w:rsidR="008A0447" w:rsidRPr="00A001B4">
        <w:rPr>
          <w:rFonts w:ascii="Calibri" w:hAnsi="Calibri" w:cs="Calibri"/>
          <w:kern w:val="24"/>
          <w:lang w:val="ro-RO" w:eastAsia="hi-IN" w:bidi="hi-IN"/>
        </w:rPr>
        <w:t>utilizând</w:t>
      </w:r>
      <w:r w:rsidRPr="00A001B4">
        <w:rPr>
          <w:rFonts w:ascii="Calibri" w:hAnsi="Calibri" w:cs="Calibri"/>
          <w:kern w:val="24"/>
          <w:lang w:val="ro-RO" w:eastAsia="hi-IN" w:bidi="hi-IN"/>
        </w:rPr>
        <w:t xml:space="preserve"> coloana „</w:t>
      </w:r>
      <w:r w:rsidR="008A0447" w:rsidRPr="00A001B4">
        <w:rPr>
          <w:rFonts w:ascii="Calibri" w:hAnsi="Calibri" w:cs="Calibri"/>
          <w:kern w:val="24"/>
          <w:lang w:val="ro-RO" w:eastAsia="hi-IN" w:bidi="hi-IN"/>
        </w:rPr>
        <w:t>Predecesor</w:t>
      </w:r>
      <w:r w:rsidRPr="00A001B4">
        <w:rPr>
          <w:rFonts w:ascii="Calibri" w:hAnsi="Calibri" w:cs="Calibri"/>
          <w:kern w:val="24"/>
          <w:lang w:val="ro-RO" w:eastAsia="hi-IN" w:bidi="hi-IN"/>
        </w:rPr>
        <w:t xml:space="preserve">” si </w:t>
      </w:r>
    </w:p>
    <w:p w14:paraId="15235DA5" w14:textId="77777777" w:rsidR="00E3640B" w:rsidRPr="00A001B4"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A001B4">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A001B4" w:rsidRDefault="00E3640B" w:rsidP="00E3640B">
      <w:pPr>
        <w:rPr>
          <w:rFonts w:ascii="Calibri" w:hAnsi="Calibri" w:cs="Calibri"/>
          <w:kern w:val="24"/>
          <w:lang w:eastAsia="hi-IN" w:bidi="hi-IN"/>
        </w:rPr>
      </w:pPr>
      <w:r w:rsidRPr="00A001B4">
        <w:rPr>
          <w:rFonts w:ascii="Calibri" w:hAnsi="Calibri" w:cs="Calibri"/>
          <w:kern w:val="24"/>
          <w:lang w:eastAsia="hi-IN" w:bidi="hi-IN"/>
        </w:rPr>
        <w:t>Task-</w:t>
      </w:r>
      <w:proofErr w:type="spellStart"/>
      <w:r w:rsidRPr="00A001B4">
        <w:rPr>
          <w:rFonts w:ascii="Calibri" w:hAnsi="Calibri" w:cs="Calibri"/>
          <w:kern w:val="24"/>
          <w:lang w:eastAsia="hi-IN" w:bidi="hi-IN"/>
        </w:rPr>
        <w:t>ul</w:t>
      </w:r>
      <w:proofErr w:type="spellEnd"/>
      <w:r w:rsidRPr="00A001B4">
        <w:rPr>
          <w:rFonts w:ascii="Calibri" w:hAnsi="Calibri" w:cs="Calibri"/>
          <w:kern w:val="24"/>
          <w:lang w:eastAsia="hi-IN" w:bidi="hi-IN"/>
        </w:rPr>
        <w:t xml:space="preserve"> 1 „</w:t>
      </w:r>
      <w:r w:rsidR="00F226B3" w:rsidRPr="00A001B4">
        <w:rPr>
          <w:rFonts w:ascii="Calibri" w:hAnsi="Calibri" w:cs="Calibri"/>
          <w:i/>
          <w:kern w:val="24"/>
          <w:lang w:eastAsia="hi-IN" w:bidi="hi-IN"/>
        </w:rPr>
        <w:t>Kickoff, mobilizare echipă &amp; plan detaliat</w:t>
      </w:r>
      <w:r w:rsidRPr="00A001B4">
        <w:rPr>
          <w:rFonts w:ascii="Calibri" w:hAnsi="Calibri" w:cs="Calibri"/>
          <w:kern w:val="24"/>
          <w:lang w:eastAsia="hi-IN" w:bidi="hi-IN"/>
        </w:rPr>
        <w:t>”</w:t>
      </w:r>
      <w:r w:rsidR="00F226B3" w:rsidRPr="00A001B4">
        <w:rPr>
          <w:rFonts w:ascii="Calibri" w:hAnsi="Calibri" w:cs="Calibri"/>
          <w:kern w:val="24"/>
          <w:lang w:eastAsia="hi-IN" w:bidi="hi-IN"/>
        </w:rPr>
        <w:t xml:space="preserve"> </w:t>
      </w:r>
      <w:r w:rsidRPr="00A001B4">
        <w:rPr>
          <w:rFonts w:ascii="Calibri" w:hAnsi="Calibri" w:cs="Calibri"/>
          <w:kern w:val="24"/>
          <w:lang w:eastAsia="hi-IN" w:bidi="hi-IN"/>
        </w:rPr>
        <w:t xml:space="preserve">este termenul de </w:t>
      </w:r>
      <w:r w:rsidR="00F226B3" w:rsidRPr="00A001B4">
        <w:rPr>
          <w:rFonts w:ascii="Calibri" w:hAnsi="Calibri" w:cs="Calibri"/>
          <w:kern w:val="24"/>
          <w:lang w:eastAsia="hi-IN" w:bidi="hi-IN"/>
        </w:rPr>
        <w:t>referința</w:t>
      </w:r>
      <w:r w:rsidRPr="00A001B4">
        <w:rPr>
          <w:rFonts w:ascii="Calibri" w:hAnsi="Calibri" w:cs="Calibri"/>
          <w:kern w:val="24"/>
          <w:lang w:eastAsia="hi-IN" w:bidi="hi-IN"/>
        </w:rPr>
        <w:t xml:space="preserve"> utilizat pentru „data de </w:t>
      </w:r>
      <w:proofErr w:type="spellStart"/>
      <w:r w:rsidRPr="00A001B4">
        <w:rPr>
          <w:rFonts w:ascii="Calibri" w:hAnsi="Calibri" w:cs="Calibri"/>
          <w:kern w:val="24"/>
          <w:lang w:eastAsia="hi-IN" w:bidi="hi-IN"/>
        </w:rPr>
        <w:t>inceput</w:t>
      </w:r>
      <w:proofErr w:type="spellEnd"/>
      <w:r w:rsidRPr="00A001B4">
        <w:rPr>
          <w:rFonts w:ascii="Calibri" w:hAnsi="Calibri" w:cs="Calibri"/>
          <w:kern w:val="24"/>
          <w:lang w:eastAsia="hi-IN" w:bidi="hi-IN"/>
        </w:rPr>
        <w:t xml:space="preserve">”, toate activitatile din plan fiind planificate in </w:t>
      </w:r>
      <w:r w:rsidR="00F226B3" w:rsidRPr="00A001B4">
        <w:rPr>
          <w:rFonts w:ascii="Calibri" w:hAnsi="Calibri" w:cs="Calibri"/>
          <w:kern w:val="24"/>
          <w:lang w:eastAsia="hi-IN" w:bidi="hi-IN"/>
        </w:rPr>
        <w:t>funcție</w:t>
      </w:r>
      <w:r w:rsidRPr="00A001B4">
        <w:rPr>
          <w:rFonts w:ascii="Calibri" w:hAnsi="Calibri" w:cs="Calibri"/>
          <w:kern w:val="24"/>
          <w:lang w:eastAsia="hi-IN" w:bidi="hi-IN"/>
        </w:rPr>
        <w:t xml:space="preserve"> de acesta.</w:t>
      </w:r>
    </w:p>
    <w:p w14:paraId="50512967" w14:textId="1758F41C" w:rsidR="00E3640B" w:rsidRPr="00A001B4"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6" w:name="_Toc135645574"/>
      <w:bookmarkStart w:id="37" w:name="_Toc136945349"/>
      <w:r w:rsidRPr="00A001B4">
        <w:rPr>
          <w:rFonts w:ascii="Calibri" w:hAnsi="Calibri" w:cs="Calibri"/>
          <w:sz w:val="22"/>
          <w:szCs w:val="22"/>
          <w:lang w:val="ro-RO"/>
        </w:rPr>
        <w:t>4.3</w:t>
      </w:r>
      <w:r w:rsidR="00E3640B" w:rsidRPr="00A001B4">
        <w:rPr>
          <w:rFonts w:ascii="Calibri" w:hAnsi="Calibri" w:cs="Calibri"/>
          <w:sz w:val="22"/>
          <w:szCs w:val="22"/>
          <w:lang w:val="ro-RO"/>
        </w:rPr>
        <w:t>. Punctele cheie de control (jaloane/milestones)</w:t>
      </w:r>
      <w:bookmarkEnd w:id="35"/>
      <w:bookmarkEnd w:id="36"/>
      <w:bookmarkEnd w:id="37"/>
    </w:p>
    <w:p w14:paraId="54AE43AF" w14:textId="5C682D10" w:rsidR="00E3640B" w:rsidRPr="00A001B4" w:rsidRDefault="00E3640B" w:rsidP="00E3640B">
      <w:pPr>
        <w:rPr>
          <w:rFonts w:ascii="Calibri" w:hAnsi="Calibri" w:cs="Calibri"/>
        </w:rPr>
      </w:pPr>
      <w:r w:rsidRPr="00A001B4">
        <w:rPr>
          <w:rFonts w:ascii="Calibri" w:hAnsi="Calibri" w:cs="Calibri"/>
        </w:rPr>
        <w:t xml:space="preserve">Pentru asigurarea unei </w:t>
      </w:r>
      <w:r w:rsidR="00F226B3" w:rsidRPr="00A001B4">
        <w:rPr>
          <w:rFonts w:ascii="Calibri" w:hAnsi="Calibri" w:cs="Calibri"/>
        </w:rPr>
        <w:t>implementări</w:t>
      </w:r>
      <w:r w:rsidRPr="00A001B4">
        <w:rPr>
          <w:rFonts w:ascii="Calibri" w:hAnsi="Calibri" w:cs="Calibri"/>
        </w:rPr>
        <w:t xml:space="preserve"> controlate si pentru monitorizarea progresului in raport cu obiectivele Contractului, Ofertantul a definit un set de puncte cheie de control (jaloane), care </w:t>
      </w:r>
      <w:r w:rsidR="00F226B3" w:rsidRPr="00A001B4">
        <w:rPr>
          <w:rFonts w:ascii="Calibri" w:hAnsi="Calibri" w:cs="Calibri"/>
        </w:rPr>
        <w:t>marchează</w:t>
      </w:r>
      <w:r w:rsidRPr="00A001B4">
        <w:rPr>
          <w:rFonts w:ascii="Calibri" w:hAnsi="Calibri" w:cs="Calibri"/>
        </w:rPr>
        <w:t xml:space="preserve"> finalizarea etapelor critice si permit verificarea </w:t>
      </w:r>
      <w:r w:rsidR="00F226B3" w:rsidRPr="00A001B4">
        <w:rPr>
          <w:rFonts w:ascii="Calibri" w:hAnsi="Calibri" w:cs="Calibri"/>
        </w:rPr>
        <w:t>conformității</w:t>
      </w:r>
      <w:r w:rsidRPr="00A001B4">
        <w:rPr>
          <w:rFonts w:ascii="Calibri" w:hAnsi="Calibri" w:cs="Calibri"/>
        </w:rPr>
        <w:t xml:space="preserve">, </w:t>
      </w:r>
      <w:r w:rsidR="00F226B3" w:rsidRPr="00A001B4">
        <w:rPr>
          <w:rFonts w:ascii="Calibri" w:hAnsi="Calibri" w:cs="Calibri"/>
        </w:rPr>
        <w:t>calității</w:t>
      </w:r>
      <w:r w:rsidRPr="00A001B4">
        <w:rPr>
          <w:rFonts w:ascii="Calibri" w:hAnsi="Calibri" w:cs="Calibri"/>
        </w:rPr>
        <w:t xml:space="preserve"> si atingerii rezultatelor intermediare si finale.</w:t>
      </w:r>
    </w:p>
    <w:p w14:paraId="3C6786A9" w14:textId="77777777" w:rsidR="00E3640B" w:rsidRPr="00A001B4" w:rsidRDefault="00E3640B" w:rsidP="00E3640B">
      <w:pPr>
        <w:rPr>
          <w:rFonts w:ascii="Calibri" w:hAnsi="Calibri" w:cs="Calibri"/>
        </w:rPr>
      </w:pPr>
      <w:r w:rsidRPr="00A001B4">
        <w:rPr>
          <w:rFonts w:ascii="Calibri" w:hAnsi="Calibri" w:cs="Calibri"/>
        </w:rPr>
        <w:t xml:space="preserve">Jaloanele sunt corelate direct cu succesiunea </w:t>
      </w:r>
      <w:proofErr w:type="spellStart"/>
      <w:r w:rsidRPr="00A001B4">
        <w:rPr>
          <w:rFonts w:ascii="Calibri" w:hAnsi="Calibri" w:cs="Calibri"/>
        </w:rPr>
        <w:t>activitatilor</w:t>
      </w:r>
      <w:proofErr w:type="spellEnd"/>
      <w:r w:rsidRPr="00A001B4">
        <w:rPr>
          <w:rFonts w:ascii="Calibri" w:hAnsi="Calibri" w:cs="Calibri"/>
        </w:rPr>
        <w:t xml:space="preserve">, cu drumul critic identificat si cu livrabilele asumate, </w:t>
      </w:r>
      <w:proofErr w:type="spellStart"/>
      <w:r w:rsidRPr="00A001B4">
        <w:rPr>
          <w:rFonts w:ascii="Calibri" w:hAnsi="Calibri" w:cs="Calibri"/>
        </w:rPr>
        <w:t>avand</w:t>
      </w:r>
      <w:proofErr w:type="spellEnd"/>
      <w:r w:rsidRPr="00A001B4">
        <w:rPr>
          <w:rFonts w:ascii="Calibri" w:hAnsi="Calibri" w:cs="Calibri"/>
        </w:rPr>
        <w:t xml:space="preserve"> rolul de a fundamenta deciziile privind continuarea etapelor ulterioare.</w:t>
      </w:r>
    </w:p>
    <w:p w14:paraId="6AA5E56C" w14:textId="34889AFD" w:rsidR="00E3640B" w:rsidRPr="00A001B4" w:rsidRDefault="00E3640B" w:rsidP="00E3640B">
      <w:pPr>
        <w:rPr>
          <w:rFonts w:ascii="Calibri" w:eastAsia="Times New Roman" w:hAnsi="Calibri" w:cs="Calibri"/>
          <w:bCs/>
        </w:rPr>
      </w:pPr>
      <w:r w:rsidRPr="00A001B4">
        <w:rPr>
          <w:rFonts w:ascii="Calibri" w:eastAsia="Times New Roman" w:hAnsi="Calibri" w:cs="Calibri"/>
          <w:bCs/>
        </w:rPr>
        <w:t>Punctele-cheie de control ("jaloanele" proiectului</w:t>
      </w:r>
      <w:r w:rsidR="00A5443E" w:rsidRPr="00A001B4">
        <w:rPr>
          <w:rFonts w:ascii="Calibri" w:eastAsia="Times New Roman" w:hAnsi="Calibri" w:cs="Calibri"/>
          <w:bCs/>
        </w:rPr>
        <w:t xml:space="preserve"> = milestones</w:t>
      </w:r>
      <w:r w:rsidRPr="00A001B4">
        <w:rPr>
          <w:rFonts w:ascii="Calibri" w:eastAsia="Times New Roman" w:hAnsi="Calibri" w:cs="Calibri"/>
          <w:bCs/>
        </w:rPr>
        <w:t xml:space="preserve">) sunt </w:t>
      </w:r>
      <w:proofErr w:type="spellStart"/>
      <w:r w:rsidRPr="00A001B4">
        <w:rPr>
          <w:rFonts w:ascii="Calibri" w:eastAsia="Times New Roman" w:hAnsi="Calibri" w:cs="Calibri"/>
          <w:bCs/>
        </w:rPr>
        <w:t>evidentiate</w:t>
      </w:r>
      <w:proofErr w:type="spellEnd"/>
      <w:r w:rsidRPr="00A001B4">
        <w:rPr>
          <w:rFonts w:ascii="Calibri" w:eastAsia="Times New Roman" w:hAnsi="Calibri" w:cs="Calibri"/>
          <w:bCs/>
        </w:rPr>
        <w:t xml:space="preserve"> in planul de proiect prezentat in </w:t>
      </w:r>
      <w:r w:rsidRPr="00A001B4">
        <w:rPr>
          <w:rFonts w:ascii="Calibri" w:eastAsia="Times New Roman" w:hAnsi="Calibri" w:cs="Calibri"/>
          <w:color w:val="0070C0"/>
        </w:rPr>
        <w:t xml:space="preserve"> Anexa  - </w:t>
      </w:r>
      <w:r w:rsidRPr="00A001B4">
        <w:rPr>
          <w:rFonts w:ascii="Calibri" w:eastAsia="Times New Roman" w:hAnsi="Calibri" w:cs="Calibri"/>
          <w:bCs/>
          <w:color w:val="0070C0"/>
        </w:rPr>
        <w:t xml:space="preserve">Plan de </w:t>
      </w:r>
      <w:r w:rsidR="00A5443E" w:rsidRPr="00A001B4">
        <w:rPr>
          <w:rFonts w:ascii="Calibri" w:eastAsia="Times New Roman" w:hAnsi="Calibri" w:cs="Calibri"/>
          <w:bCs/>
          <w:color w:val="0070C0"/>
        </w:rPr>
        <w:t>proiect</w:t>
      </w:r>
      <w:r w:rsidRPr="00A001B4">
        <w:rPr>
          <w:rFonts w:ascii="Calibri" w:eastAsia="Times New Roman" w:hAnsi="Calibri" w:cs="Calibri"/>
          <w:bCs/>
        </w:rPr>
        <w:t>.</w:t>
      </w:r>
    </w:p>
    <w:p w14:paraId="795F4CE1" w14:textId="77777777" w:rsidR="00E3640B" w:rsidRPr="00A001B4" w:rsidRDefault="00E3640B" w:rsidP="00E3640B">
      <w:pPr>
        <w:rPr>
          <w:rFonts w:ascii="Calibri" w:eastAsia="Times New Roman" w:hAnsi="Calibri" w:cs="Calibri"/>
          <w:bCs/>
        </w:rPr>
      </w:pPr>
    </w:p>
    <w:p w14:paraId="58153C1D" w14:textId="56DF17D7" w:rsidR="00E3640B" w:rsidRPr="00A001B4"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8" w:name="_Toc118723679"/>
      <w:bookmarkStart w:id="39" w:name="_Toc135645575"/>
      <w:bookmarkStart w:id="40" w:name="_Toc136945350"/>
      <w:r w:rsidRPr="00A001B4">
        <w:rPr>
          <w:rFonts w:ascii="Calibri" w:hAnsi="Calibri" w:cs="Calibri"/>
          <w:sz w:val="22"/>
          <w:szCs w:val="22"/>
          <w:lang w:val="ro-RO"/>
        </w:rPr>
        <w:t>4.4</w:t>
      </w:r>
      <w:r w:rsidR="00E3640B" w:rsidRPr="00A001B4">
        <w:rPr>
          <w:rFonts w:ascii="Calibri" w:hAnsi="Calibri" w:cs="Calibri"/>
          <w:sz w:val="22"/>
          <w:szCs w:val="22"/>
          <w:lang w:val="ro-RO"/>
        </w:rPr>
        <w:t xml:space="preserve">. Resursele umane alocate </w:t>
      </w:r>
      <w:proofErr w:type="spellStart"/>
      <w:r w:rsidR="00E3640B" w:rsidRPr="00A001B4">
        <w:rPr>
          <w:rFonts w:ascii="Calibri" w:hAnsi="Calibri" w:cs="Calibri"/>
          <w:sz w:val="22"/>
          <w:szCs w:val="22"/>
          <w:lang w:val="ro-RO"/>
        </w:rPr>
        <w:t>activitatilor</w:t>
      </w:r>
      <w:proofErr w:type="spellEnd"/>
      <w:r w:rsidR="00E3640B" w:rsidRPr="00A001B4">
        <w:rPr>
          <w:rFonts w:ascii="Calibri" w:hAnsi="Calibri" w:cs="Calibri"/>
          <w:sz w:val="22"/>
          <w:szCs w:val="22"/>
          <w:lang w:val="ro-RO"/>
        </w:rPr>
        <w:t xml:space="preserve"> (zile/expert/activitate/rezultat – </w:t>
      </w:r>
      <w:proofErr w:type="spellStart"/>
      <w:r w:rsidR="00E3640B" w:rsidRPr="00A001B4">
        <w:rPr>
          <w:rFonts w:ascii="Calibri" w:hAnsi="Calibri" w:cs="Calibri"/>
          <w:sz w:val="22"/>
          <w:szCs w:val="22"/>
          <w:lang w:val="ro-RO"/>
        </w:rPr>
        <w:t>dupa</w:t>
      </w:r>
      <w:proofErr w:type="spellEnd"/>
      <w:r w:rsidR="00E3640B" w:rsidRPr="00A001B4">
        <w:rPr>
          <w:rFonts w:ascii="Calibri" w:hAnsi="Calibri" w:cs="Calibri"/>
          <w:sz w:val="22"/>
          <w:szCs w:val="22"/>
          <w:lang w:val="ro-RO"/>
        </w:rPr>
        <w:t xml:space="preserve"> caz)</w:t>
      </w:r>
      <w:bookmarkEnd w:id="38"/>
      <w:bookmarkEnd w:id="39"/>
      <w:bookmarkEnd w:id="40"/>
    </w:p>
    <w:p w14:paraId="41AFFF6C" w14:textId="77777777" w:rsidR="00E3640B" w:rsidRPr="00A001B4" w:rsidRDefault="00E3640B" w:rsidP="00E3640B">
      <w:pPr>
        <w:rPr>
          <w:rFonts w:ascii="Calibri" w:hAnsi="Calibri" w:cs="Calibri"/>
        </w:rPr>
      </w:pPr>
      <w:r w:rsidRPr="00A001B4">
        <w:rPr>
          <w:rFonts w:ascii="Calibri" w:hAnsi="Calibri" w:cs="Calibri"/>
        </w:rPr>
        <w:t xml:space="preserve">Pentru implementarea Contractului, Ofertantul aloca resurse umane adecvate din punct de vedere cantitativ si calitativ, corelate cu complexitatea </w:t>
      </w:r>
      <w:proofErr w:type="spellStart"/>
      <w:r w:rsidRPr="00A001B4">
        <w:rPr>
          <w:rFonts w:ascii="Calibri" w:hAnsi="Calibri" w:cs="Calibri"/>
        </w:rPr>
        <w:t>activitatilor</w:t>
      </w:r>
      <w:proofErr w:type="spellEnd"/>
      <w:r w:rsidRPr="00A001B4">
        <w:rPr>
          <w:rFonts w:ascii="Calibri" w:hAnsi="Calibri" w:cs="Calibri"/>
        </w:rPr>
        <w:t xml:space="preserve">, succesiunea acestora si rezultatele asumate, astfel </w:t>
      </w:r>
      <w:proofErr w:type="spellStart"/>
      <w:r w:rsidRPr="00A001B4">
        <w:rPr>
          <w:rFonts w:ascii="Calibri" w:hAnsi="Calibri" w:cs="Calibri"/>
        </w:rPr>
        <w:t>incat</w:t>
      </w:r>
      <w:proofErr w:type="spellEnd"/>
      <w:r w:rsidRPr="00A001B4">
        <w:rPr>
          <w:rFonts w:ascii="Calibri" w:hAnsi="Calibri" w:cs="Calibri"/>
        </w:rPr>
        <w:t xml:space="preserve"> sa fie asigurata </w:t>
      </w:r>
      <w:proofErr w:type="spellStart"/>
      <w:r w:rsidRPr="00A001B4">
        <w:rPr>
          <w:rFonts w:ascii="Calibri" w:hAnsi="Calibri" w:cs="Calibri"/>
        </w:rPr>
        <w:t>indeplinirea</w:t>
      </w:r>
      <w:proofErr w:type="spellEnd"/>
      <w:r w:rsidRPr="00A001B4">
        <w:rPr>
          <w:rFonts w:ascii="Calibri" w:hAnsi="Calibri" w:cs="Calibri"/>
        </w:rPr>
        <w:t xml:space="preserve"> </w:t>
      </w:r>
      <w:proofErr w:type="spellStart"/>
      <w:r w:rsidRPr="00A001B4">
        <w:rPr>
          <w:rFonts w:ascii="Calibri" w:hAnsi="Calibri" w:cs="Calibri"/>
        </w:rPr>
        <w:t>obligatiilor</w:t>
      </w:r>
      <w:proofErr w:type="spellEnd"/>
      <w:r w:rsidRPr="00A001B4">
        <w:rPr>
          <w:rFonts w:ascii="Calibri" w:hAnsi="Calibri" w:cs="Calibri"/>
        </w:rPr>
        <w:t xml:space="preserve"> contractuale in </w:t>
      </w:r>
      <w:proofErr w:type="spellStart"/>
      <w:r w:rsidRPr="00A001B4">
        <w:rPr>
          <w:rFonts w:ascii="Calibri" w:hAnsi="Calibri" w:cs="Calibri"/>
        </w:rPr>
        <w:t>conditii</w:t>
      </w:r>
      <w:proofErr w:type="spellEnd"/>
      <w:r w:rsidRPr="00A001B4">
        <w:rPr>
          <w:rFonts w:ascii="Calibri" w:hAnsi="Calibri" w:cs="Calibri"/>
        </w:rPr>
        <w:t xml:space="preserve"> de calitate si conformitate.</w:t>
      </w:r>
    </w:p>
    <w:p w14:paraId="17E6B8BD" w14:textId="77777777" w:rsidR="00E3640B" w:rsidRPr="00A001B4" w:rsidRDefault="00E3640B" w:rsidP="00E3640B">
      <w:pPr>
        <w:rPr>
          <w:rFonts w:ascii="Calibri" w:hAnsi="Calibri" w:cs="Calibri"/>
        </w:rPr>
      </w:pPr>
      <w:r w:rsidRPr="00A001B4">
        <w:rPr>
          <w:rFonts w:ascii="Calibri" w:hAnsi="Calibri" w:cs="Calibri"/>
        </w:rPr>
        <w:t xml:space="preserve">Alocarea resurselor umane este realizata pe </w:t>
      </w:r>
      <w:proofErr w:type="spellStart"/>
      <w:r w:rsidRPr="00A001B4">
        <w:rPr>
          <w:rFonts w:ascii="Calibri" w:hAnsi="Calibri" w:cs="Calibri"/>
        </w:rPr>
        <w:t>activitati</w:t>
      </w:r>
      <w:proofErr w:type="spellEnd"/>
      <w:r w:rsidRPr="00A001B4">
        <w:rPr>
          <w:rFonts w:ascii="Calibri" w:hAnsi="Calibri" w:cs="Calibri"/>
        </w:rPr>
        <w:t xml:space="preserve"> si etape, </w:t>
      </w:r>
      <w:proofErr w:type="spellStart"/>
      <w:r w:rsidRPr="00A001B4">
        <w:rPr>
          <w:rFonts w:ascii="Calibri" w:hAnsi="Calibri" w:cs="Calibri"/>
        </w:rPr>
        <w:t>avand</w:t>
      </w:r>
      <w:proofErr w:type="spellEnd"/>
      <w:r w:rsidRPr="00A001B4">
        <w:rPr>
          <w:rFonts w:ascii="Calibri" w:hAnsi="Calibri" w:cs="Calibri"/>
        </w:rPr>
        <w:t xml:space="preserve"> la baza principiile </w:t>
      </w:r>
      <w:proofErr w:type="spellStart"/>
      <w:r w:rsidRPr="00A001B4">
        <w:rPr>
          <w:rFonts w:ascii="Calibri" w:hAnsi="Calibri" w:cs="Calibri"/>
        </w:rPr>
        <w:t>proportionalitatii</w:t>
      </w:r>
      <w:proofErr w:type="spellEnd"/>
      <w:r w:rsidRPr="00A001B4">
        <w:rPr>
          <w:rFonts w:ascii="Calibri" w:hAnsi="Calibri" w:cs="Calibri"/>
        </w:rPr>
        <w:t xml:space="preserve">, </w:t>
      </w:r>
      <w:proofErr w:type="spellStart"/>
      <w:r w:rsidRPr="00A001B4">
        <w:rPr>
          <w:rFonts w:ascii="Calibri" w:hAnsi="Calibri" w:cs="Calibri"/>
        </w:rPr>
        <w:t>specializarii</w:t>
      </w:r>
      <w:proofErr w:type="spellEnd"/>
      <w:r w:rsidRPr="00A001B4">
        <w:rPr>
          <w:rFonts w:ascii="Calibri" w:hAnsi="Calibri" w:cs="Calibri"/>
        </w:rPr>
        <w:t xml:space="preserve"> si </w:t>
      </w:r>
      <w:proofErr w:type="spellStart"/>
      <w:r w:rsidRPr="00A001B4">
        <w:rPr>
          <w:rFonts w:ascii="Calibri" w:hAnsi="Calibri" w:cs="Calibri"/>
        </w:rPr>
        <w:t>continuitatii</w:t>
      </w:r>
      <w:proofErr w:type="spellEnd"/>
      <w:r w:rsidRPr="00A001B4">
        <w:rPr>
          <w:rFonts w:ascii="Calibri" w:hAnsi="Calibri" w:cs="Calibri"/>
        </w:rPr>
        <w:t xml:space="preserve">, astfel </w:t>
      </w:r>
      <w:proofErr w:type="spellStart"/>
      <w:r w:rsidRPr="00A001B4">
        <w:rPr>
          <w:rFonts w:ascii="Calibri" w:hAnsi="Calibri" w:cs="Calibri"/>
        </w:rPr>
        <w:t>incat</w:t>
      </w:r>
      <w:proofErr w:type="spellEnd"/>
      <w:r w:rsidRPr="00A001B4">
        <w:rPr>
          <w:rFonts w:ascii="Calibri" w:hAnsi="Calibri" w:cs="Calibri"/>
        </w:rPr>
        <w:t xml:space="preserve"> fiecare activitate sa fie </w:t>
      </w:r>
      <w:proofErr w:type="spellStart"/>
      <w:r w:rsidRPr="00A001B4">
        <w:rPr>
          <w:rFonts w:ascii="Calibri" w:hAnsi="Calibri" w:cs="Calibri"/>
        </w:rPr>
        <w:t>sustinuta</w:t>
      </w:r>
      <w:proofErr w:type="spellEnd"/>
      <w:r w:rsidRPr="00A001B4">
        <w:rPr>
          <w:rFonts w:ascii="Calibri" w:hAnsi="Calibri" w:cs="Calibri"/>
        </w:rPr>
        <w:t xml:space="preserve"> de expertiza necesara si de un nivel adecvat de implicare.</w:t>
      </w:r>
    </w:p>
    <w:p w14:paraId="74A49650" w14:textId="77777777" w:rsidR="00E3640B" w:rsidRPr="00A001B4" w:rsidRDefault="00E3640B" w:rsidP="00E3640B">
      <w:pPr>
        <w:rPr>
          <w:rFonts w:ascii="Calibri" w:hAnsi="Calibri" w:cs="Calibri"/>
        </w:rPr>
      </w:pPr>
      <w:r w:rsidRPr="00A001B4">
        <w:rPr>
          <w:rFonts w:ascii="Calibri" w:hAnsi="Calibri" w:cs="Calibri"/>
        </w:rPr>
        <w:t xml:space="preserve">Alocarea resurselor umane respecta </w:t>
      </w:r>
      <w:proofErr w:type="spellStart"/>
      <w:r w:rsidRPr="00A001B4">
        <w:rPr>
          <w:rFonts w:ascii="Calibri" w:hAnsi="Calibri" w:cs="Calibri"/>
        </w:rPr>
        <w:t>urmatoarele</w:t>
      </w:r>
      <w:proofErr w:type="spellEnd"/>
      <w:r w:rsidRPr="00A001B4">
        <w:rPr>
          <w:rFonts w:ascii="Calibri" w:hAnsi="Calibri" w:cs="Calibri"/>
        </w:rPr>
        <w:t xml:space="preserve"> principii:</w:t>
      </w:r>
    </w:p>
    <w:p w14:paraId="6927623D"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corelarea dintre competente si activitatile alocate;</w:t>
      </w:r>
    </w:p>
    <w:p w14:paraId="26F09CA6"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alocarea clara a </w:t>
      </w:r>
      <w:proofErr w:type="spellStart"/>
      <w:r w:rsidRPr="00A001B4">
        <w:rPr>
          <w:rFonts w:ascii="Calibri" w:hAnsi="Calibri" w:cs="Calibri"/>
          <w:lang w:val="ro-RO"/>
        </w:rPr>
        <w:t>responsabilitatilor</w:t>
      </w:r>
      <w:proofErr w:type="spellEnd"/>
      <w:r w:rsidRPr="00A001B4">
        <w:rPr>
          <w:rFonts w:ascii="Calibri" w:hAnsi="Calibri" w:cs="Calibri"/>
          <w:lang w:val="ro-RO"/>
        </w:rPr>
        <w:t xml:space="preserve"> pe </w:t>
      </w:r>
      <w:proofErr w:type="spellStart"/>
      <w:r w:rsidRPr="00A001B4">
        <w:rPr>
          <w:rFonts w:ascii="Calibri" w:hAnsi="Calibri" w:cs="Calibri"/>
          <w:lang w:val="ro-RO"/>
        </w:rPr>
        <w:t>activitati</w:t>
      </w:r>
      <w:proofErr w:type="spellEnd"/>
      <w:r w:rsidRPr="00A001B4">
        <w:rPr>
          <w:rFonts w:ascii="Calibri" w:hAnsi="Calibri" w:cs="Calibri"/>
          <w:lang w:val="ro-RO"/>
        </w:rPr>
        <w:t xml:space="preserve"> si rezultate;</w:t>
      </w:r>
    </w:p>
    <w:p w14:paraId="77B641A7"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evitarea </w:t>
      </w:r>
      <w:proofErr w:type="spellStart"/>
      <w:r w:rsidRPr="00A001B4">
        <w:rPr>
          <w:rFonts w:ascii="Calibri" w:hAnsi="Calibri" w:cs="Calibri"/>
          <w:lang w:val="ro-RO"/>
        </w:rPr>
        <w:t>suprasolicitarii</w:t>
      </w:r>
      <w:proofErr w:type="spellEnd"/>
      <w:r w:rsidRPr="00A001B4">
        <w:rPr>
          <w:rFonts w:ascii="Calibri" w:hAnsi="Calibri" w:cs="Calibri"/>
          <w:lang w:val="ro-RO"/>
        </w:rPr>
        <w:t xml:space="preserve"> resurselor cheie;</w:t>
      </w:r>
    </w:p>
    <w:p w14:paraId="26018A19"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asigurarea </w:t>
      </w:r>
      <w:proofErr w:type="spellStart"/>
      <w:r w:rsidRPr="00A001B4">
        <w:rPr>
          <w:rFonts w:ascii="Calibri" w:hAnsi="Calibri" w:cs="Calibri"/>
          <w:lang w:val="ro-RO"/>
        </w:rPr>
        <w:t>continuitatii</w:t>
      </w:r>
      <w:proofErr w:type="spellEnd"/>
      <w:r w:rsidRPr="00A001B4">
        <w:rPr>
          <w:rFonts w:ascii="Calibri" w:hAnsi="Calibri" w:cs="Calibri"/>
          <w:lang w:val="ro-RO"/>
        </w:rPr>
        <w:t xml:space="preserve"> echipei pe durata Contractului;</w:t>
      </w:r>
    </w:p>
    <w:p w14:paraId="241BA040"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flexibilitate controlata pentru </w:t>
      </w:r>
      <w:proofErr w:type="spellStart"/>
      <w:r w:rsidRPr="00A001B4">
        <w:rPr>
          <w:rFonts w:ascii="Calibri" w:hAnsi="Calibri" w:cs="Calibri"/>
          <w:lang w:val="ro-RO"/>
        </w:rPr>
        <w:t>ajustari</w:t>
      </w:r>
      <w:proofErr w:type="spellEnd"/>
      <w:r w:rsidRPr="00A001B4">
        <w:rPr>
          <w:rFonts w:ascii="Calibri" w:hAnsi="Calibri" w:cs="Calibri"/>
          <w:lang w:val="ro-RO"/>
        </w:rPr>
        <w:t xml:space="preserve"> punctuale.</w:t>
      </w:r>
    </w:p>
    <w:p w14:paraId="52DF6F72" w14:textId="77777777" w:rsidR="00E3640B" w:rsidRPr="00A001B4" w:rsidRDefault="00E3640B" w:rsidP="00E3640B">
      <w:pPr>
        <w:rPr>
          <w:rFonts w:ascii="Calibri" w:hAnsi="Calibri" w:cs="Calibri"/>
        </w:rPr>
      </w:pPr>
      <w:r w:rsidRPr="00A001B4">
        <w:rPr>
          <w:rFonts w:ascii="Calibri" w:hAnsi="Calibri" w:cs="Calibri"/>
        </w:rPr>
        <w:t xml:space="preserve">Alocarea resurselor umane este corelata direct cu rezultatele </w:t>
      </w:r>
      <w:proofErr w:type="spellStart"/>
      <w:r w:rsidRPr="00A001B4">
        <w:rPr>
          <w:rFonts w:ascii="Calibri" w:hAnsi="Calibri" w:cs="Calibri"/>
        </w:rPr>
        <w:t>asteptate</w:t>
      </w:r>
      <w:proofErr w:type="spellEnd"/>
      <w:r w:rsidRPr="00A001B4">
        <w:rPr>
          <w:rFonts w:ascii="Calibri" w:hAnsi="Calibri" w:cs="Calibri"/>
        </w:rPr>
        <w:t xml:space="preserve">, astfel </w:t>
      </w:r>
      <w:proofErr w:type="spellStart"/>
      <w:r w:rsidRPr="00A001B4">
        <w:rPr>
          <w:rFonts w:ascii="Calibri" w:hAnsi="Calibri" w:cs="Calibri"/>
        </w:rPr>
        <w:t>incat</w:t>
      </w:r>
      <w:proofErr w:type="spellEnd"/>
      <w:r w:rsidRPr="00A001B4">
        <w:rPr>
          <w:rFonts w:ascii="Calibri" w:hAnsi="Calibri" w:cs="Calibri"/>
        </w:rPr>
        <w:t>:</w:t>
      </w:r>
    </w:p>
    <w:p w14:paraId="60C34B18"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fiecare rezultat major al Contractului este </w:t>
      </w:r>
      <w:proofErr w:type="spellStart"/>
      <w:r w:rsidRPr="00A001B4">
        <w:rPr>
          <w:rFonts w:ascii="Calibri" w:hAnsi="Calibri" w:cs="Calibri"/>
          <w:lang w:val="ro-RO"/>
        </w:rPr>
        <w:t>sustinut</w:t>
      </w:r>
      <w:proofErr w:type="spellEnd"/>
      <w:r w:rsidRPr="00A001B4">
        <w:rPr>
          <w:rFonts w:ascii="Calibri" w:hAnsi="Calibri" w:cs="Calibri"/>
          <w:lang w:val="ro-RO"/>
        </w:rPr>
        <w:t xml:space="preserve"> de resurse dedicate;</w:t>
      </w:r>
    </w:p>
    <w:p w14:paraId="3F24BA06"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proofErr w:type="spellStart"/>
      <w:r w:rsidRPr="00A001B4">
        <w:rPr>
          <w:rFonts w:ascii="Calibri" w:hAnsi="Calibri" w:cs="Calibri"/>
          <w:lang w:val="ro-RO"/>
        </w:rPr>
        <w:t>responsabilitatile</w:t>
      </w:r>
      <w:proofErr w:type="spellEnd"/>
      <w:r w:rsidRPr="00A001B4">
        <w:rPr>
          <w:rFonts w:ascii="Calibri" w:hAnsi="Calibri" w:cs="Calibri"/>
          <w:lang w:val="ro-RO"/>
        </w:rPr>
        <w:t xml:space="preserve"> sunt clar definite si documentate;</w:t>
      </w:r>
    </w:p>
    <w:p w14:paraId="7F015E01"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 xml:space="preserve">nivelul de efort (zile/expert) este </w:t>
      </w:r>
      <w:proofErr w:type="spellStart"/>
      <w:r w:rsidRPr="00A001B4">
        <w:rPr>
          <w:rFonts w:ascii="Calibri" w:hAnsi="Calibri" w:cs="Calibri"/>
          <w:lang w:val="ro-RO"/>
        </w:rPr>
        <w:t>proportional</w:t>
      </w:r>
      <w:proofErr w:type="spellEnd"/>
      <w:r w:rsidRPr="00A001B4">
        <w:rPr>
          <w:rFonts w:ascii="Calibri" w:hAnsi="Calibri" w:cs="Calibri"/>
          <w:lang w:val="ro-RO"/>
        </w:rPr>
        <w:t xml:space="preserve"> cu complexitatea </w:t>
      </w:r>
      <w:proofErr w:type="spellStart"/>
      <w:r w:rsidRPr="00A001B4">
        <w:rPr>
          <w:rFonts w:ascii="Calibri" w:hAnsi="Calibri" w:cs="Calibri"/>
          <w:lang w:val="ro-RO"/>
        </w:rPr>
        <w:t>activitatilor</w:t>
      </w:r>
      <w:proofErr w:type="spellEnd"/>
      <w:r w:rsidRPr="00A001B4">
        <w:rPr>
          <w:rFonts w:ascii="Calibri" w:hAnsi="Calibri" w:cs="Calibri"/>
          <w:lang w:val="ro-RO"/>
        </w:rPr>
        <w:t>;</w:t>
      </w:r>
    </w:p>
    <w:p w14:paraId="728046CB" w14:textId="77777777" w:rsidR="00E3640B" w:rsidRPr="00A001B4" w:rsidRDefault="00E3640B">
      <w:pPr>
        <w:pStyle w:val="ListParagraph"/>
        <w:numPr>
          <w:ilvl w:val="0"/>
          <w:numId w:val="18"/>
        </w:numPr>
        <w:suppressAutoHyphens/>
        <w:spacing w:before="120" w:after="120" w:line="240" w:lineRule="exact"/>
        <w:jc w:val="both"/>
        <w:rPr>
          <w:rFonts w:ascii="Calibri" w:hAnsi="Calibri" w:cs="Calibri"/>
          <w:lang w:val="ro-RO"/>
        </w:rPr>
      </w:pPr>
      <w:r w:rsidRPr="00A001B4">
        <w:rPr>
          <w:rFonts w:ascii="Calibri" w:hAnsi="Calibri" w:cs="Calibri"/>
          <w:lang w:val="ro-RO"/>
        </w:rPr>
        <w:t>implementarea este sustenabila si predictibila.</w:t>
      </w:r>
    </w:p>
    <w:p w14:paraId="3E28D275" w14:textId="77777777" w:rsidR="00E3640B" w:rsidRPr="00A001B4" w:rsidRDefault="00E3640B" w:rsidP="00E3640B">
      <w:pPr>
        <w:rPr>
          <w:rFonts w:ascii="Calibri" w:hAnsi="Calibri" w:cs="Calibri"/>
        </w:rPr>
      </w:pPr>
      <w:r w:rsidRPr="00A001B4">
        <w:rPr>
          <w:rFonts w:ascii="Calibri" w:hAnsi="Calibri" w:cs="Calibri"/>
        </w:rPr>
        <w:t xml:space="preserve">Eventualele </w:t>
      </w:r>
      <w:proofErr w:type="spellStart"/>
      <w:r w:rsidRPr="00A001B4">
        <w:rPr>
          <w:rFonts w:ascii="Calibri" w:hAnsi="Calibri" w:cs="Calibri"/>
        </w:rPr>
        <w:t>ajustari</w:t>
      </w:r>
      <w:proofErr w:type="spellEnd"/>
      <w:r w:rsidRPr="00A001B4">
        <w:rPr>
          <w:rFonts w:ascii="Calibri" w:hAnsi="Calibri" w:cs="Calibri"/>
        </w:rPr>
        <w:t xml:space="preserve"> ale </w:t>
      </w:r>
      <w:proofErr w:type="spellStart"/>
      <w:r w:rsidRPr="00A001B4">
        <w:rPr>
          <w:rFonts w:ascii="Calibri" w:hAnsi="Calibri" w:cs="Calibri"/>
        </w:rPr>
        <w:t>alocarii</w:t>
      </w:r>
      <w:proofErr w:type="spellEnd"/>
      <w:r w:rsidRPr="00A001B4">
        <w:rPr>
          <w:rFonts w:ascii="Calibri" w:hAnsi="Calibri" w:cs="Calibri"/>
        </w:rPr>
        <w:t xml:space="preserve"> resurselor sunt realizate </w:t>
      </w:r>
      <w:proofErr w:type="spellStart"/>
      <w:r w:rsidRPr="00A001B4">
        <w:rPr>
          <w:rFonts w:ascii="Calibri" w:hAnsi="Calibri" w:cs="Calibri"/>
        </w:rPr>
        <w:t>intr</w:t>
      </w:r>
      <w:proofErr w:type="spellEnd"/>
      <w:r w:rsidRPr="00A001B4">
        <w:rPr>
          <w:rFonts w:ascii="Calibri" w:hAnsi="Calibri" w:cs="Calibri"/>
        </w:rPr>
        <w:t xml:space="preserve">-un mod controlat, cu respectarea planului de lucru si informarea </w:t>
      </w:r>
      <w:proofErr w:type="spellStart"/>
      <w:r w:rsidRPr="00A001B4">
        <w:rPr>
          <w:rFonts w:ascii="Calibri" w:hAnsi="Calibri" w:cs="Calibri"/>
        </w:rPr>
        <w:t>Autoritatii</w:t>
      </w:r>
      <w:proofErr w:type="spellEnd"/>
      <w:r w:rsidRPr="00A001B4">
        <w:rPr>
          <w:rFonts w:ascii="Calibri" w:hAnsi="Calibri" w:cs="Calibri"/>
        </w:rPr>
        <w:t xml:space="preserve"> Contractante.</w:t>
      </w:r>
    </w:p>
    <w:p w14:paraId="149E9679" w14:textId="0AA7D205" w:rsidR="00E3640B" w:rsidRPr="00A001B4" w:rsidRDefault="00E3640B" w:rsidP="00E3640B">
      <w:pPr>
        <w:rPr>
          <w:rFonts w:ascii="Calibri" w:hAnsi="Calibri" w:cs="Calibri"/>
        </w:rPr>
      </w:pPr>
      <w:r w:rsidRPr="00A001B4">
        <w:rPr>
          <w:rFonts w:ascii="Calibri" w:hAnsi="Calibri" w:cs="Calibri"/>
        </w:rPr>
        <w:t xml:space="preserve">Resursele umane alocate </w:t>
      </w:r>
      <w:proofErr w:type="spellStart"/>
      <w:r w:rsidRPr="00A001B4">
        <w:rPr>
          <w:rFonts w:ascii="Calibri" w:hAnsi="Calibri" w:cs="Calibri"/>
        </w:rPr>
        <w:t>activitatilor</w:t>
      </w:r>
      <w:proofErr w:type="spellEnd"/>
      <w:r w:rsidRPr="00A001B4">
        <w:rPr>
          <w:rFonts w:ascii="Calibri" w:hAnsi="Calibri" w:cs="Calibri"/>
        </w:rPr>
        <w:t xml:space="preserve"> sunt adecvate si suficiente pentru realizarea obiectivelor Contractului, fiind distribuite in mod coerent pe </w:t>
      </w:r>
      <w:proofErr w:type="spellStart"/>
      <w:r w:rsidRPr="00A001B4">
        <w:rPr>
          <w:rFonts w:ascii="Calibri" w:hAnsi="Calibri" w:cs="Calibri"/>
        </w:rPr>
        <w:t>activitati</w:t>
      </w:r>
      <w:proofErr w:type="spellEnd"/>
      <w:r w:rsidRPr="00A001B4">
        <w:rPr>
          <w:rFonts w:ascii="Calibri" w:hAnsi="Calibri" w:cs="Calibri"/>
        </w:rPr>
        <w:t xml:space="preserve"> si etape, astfel </w:t>
      </w:r>
      <w:proofErr w:type="spellStart"/>
      <w:r w:rsidRPr="00A001B4">
        <w:rPr>
          <w:rFonts w:ascii="Calibri" w:hAnsi="Calibri" w:cs="Calibri"/>
        </w:rPr>
        <w:t>incat</w:t>
      </w:r>
      <w:proofErr w:type="spellEnd"/>
      <w:r w:rsidRPr="00A001B4">
        <w:rPr>
          <w:rFonts w:ascii="Calibri" w:hAnsi="Calibri" w:cs="Calibri"/>
        </w:rPr>
        <w:t xml:space="preserve"> sa asigure </w:t>
      </w:r>
      <w:proofErr w:type="spellStart"/>
      <w:r w:rsidRPr="00A001B4">
        <w:rPr>
          <w:rFonts w:ascii="Calibri" w:hAnsi="Calibri" w:cs="Calibri"/>
        </w:rPr>
        <w:t>obtinerea</w:t>
      </w:r>
      <w:proofErr w:type="spellEnd"/>
      <w:r w:rsidRPr="00A001B4">
        <w:rPr>
          <w:rFonts w:ascii="Calibri" w:hAnsi="Calibri" w:cs="Calibri"/>
        </w:rPr>
        <w:t xml:space="preserve"> rezultatelor solicitate de Autoritatea Contractanta in </w:t>
      </w:r>
      <w:proofErr w:type="spellStart"/>
      <w:r w:rsidRPr="00A001B4">
        <w:rPr>
          <w:rFonts w:ascii="Calibri" w:hAnsi="Calibri" w:cs="Calibri"/>
        </w:rPr>
        <w:t>conditii</w:t>
      </w:r>
      <w:proofErr w:type="spellEnd"/>
      <w:r w:rsidRPr="00A001B4">
        <w:rPr>
          <w:rFonts w:ascii="Calibri" w:hAnsi="Calibri" w:cs="Calibri"/>
        </w:rPr>
        <w:t xml:space="preserve"> de calitate, eficienta si conformitate cu metodologia de formare si </w:t>
      </w:r>
      <w:proofErr w:type="spellStart"/>
      <w:r w:rsidRPr="00A001B4">
        <w:rPr>
          <w:rFonts w:ascii="Calibri" w:hAnsi="Calibri" w:cs="Calibri"/>
        </w:rPr>
        <w:t>cerintele</w:t>
      </w:r>
      <w:proofErr w:type="spellEnd"/>
      <w:r w:rsidRPr="00A001B4">
        <w:rPr>
          <w:rFonts w:ascii="Calibri" w:hAnsi="Calibri" w:cs="Calibri"/>
        </w:rPr>
        <w:t xml:space="preserve"> Caietului de sarcini.</w:t>
      </w:r>
    </w:p>
    <w:p w14:paraId="22FF6AF6" w14:textId="77777777" w:rsidR="00E3640B" w:rsidRPr="00A001B4" w:rsidRDefault="00E3640B" w:rsidP="00E3640B">
      <w:pPr>
        <w:rPr>
          <w:rFonts w:ascii="Calibri" w:hAnsi="Calibri" w:cs="Calibri"/>
        </w:rPr>
      </w:pPr>
      <w:r w:rsidRPr="00A001B4">
        <w:rPr>
          <w:rFonts w:ascii="Calibri" w:hAnsi="Calibri" w:cs="Calibri"/>
        </w:rPr>
        <w:t xml:space="preserve">Resurse umane alocate pe principalele </w:t>
      </w:r>
      <w:proofErr w:type="spellStart"/>
      <w:r w:rsidRPr="00A001B4">
        <w:rPr>
          <w:rFonts w:ascii="Calibri" w:hAnsi="Calibri" w:cs="Calibri"/>
        </w:rPr>
        <w:t>activitati</w:t>
      </w:r>
      <w:proofErr w:type="spellEnd"/>
      <w:r w:rsidRPr="00A001B4">
        <w:rPr>
          <w:rFonts w:ascii="Calibri" w:hAnsi="Calibri" w:cs="Calibri"/>
        </w:rPr>
        <w:t xml:space="preserve"> conform tabelului de mai jos:</w:t>
      </w:r>
    </w:p>
    <w:p w14:paraId="3BB73263" w14:textId="77777777" w:rsidR="00E3640B" w:rsidRPr="00A001B4" w:rsidRDefault="00E3640B" w:rsidP="00E3640B">
      <w:pPr>
        <w:pStyle w:val="WW-Default"/>
        <w:suppressAutoHyphens w:val="0"/>
        <w:spacing w:before="120"/>
        <w:jc w:val="both"/>
        <w:rPr>
          <w:rFonts w:ascii="Calibri" w:hAnsi="Calibri" w:cs="Calibri"/>
          <w:sz w:val="22"/>
          <w:szCs w:val="22"/>
        </w:rPr>
      </w:pPr>
    </w:p>
    <w:p w14:paraId="7E14E3B1" w14:textId="77777777" w:rsidR="00E3640B" w:rsidRPr="00A001B4" w:rsidRDefault="00E3640B" w:rsidP="00E3640B">
      <w:pPr>
        <w:spacing w:after="0" w:line="240" w:lineRule="auto"/>
        <w:rPr>
          <w:rFonts w:ascii="Calibri" w:hAnsi="Calibri" w:cs="Calibri"/>
        </w:rPr>
      </w:pPr>
    </w:p>
    <w:p w14:paraId="1265CB82" w14:textId="77777777" w:rsidR="00935A83" w:rsidRPr="00A001B4" w:rsidRDefault="00935A83" w:rsidP="002B5CB9"/>
    <w:p w14:paraId="099863C8" w14:textId="77777777" w:rsidR="00C552D3" w:rsidRPr="00A001B4" w:rsidRDefault="00C552D3" w:rsidP="002B5CB9"/>
    <w:p w14:paraId="1E3585BE" w14:textId="77777777" w:rsidR="00C552D3" w:rsidRPr="00A001B4" w:rsidRDefault="00C552D3" w:rsidP="002B5CB9"/>
    <w:p w14:paraId="20F1729F" w14:textId="77777777" w:rsidR="00C552D3" w:rsidRPr="00A001B4" w:rsidRDefault="00C552D3" w:rsidP="002B5CB9">
      <w:pPr>
        <w:sectPr w:rsidR="00C552D3" w:rsidRPr="00A001B4" w:rsidSect="00396B6C">
          <w:headerReference w:type="even" r:id="rId14"/>
          <w:headerReference w:type="default" r:id="rId15"/>
          <w:footerReference w:type="default" r:id="rId16"/>
          <w:headerReference w:type="first" r:id="rId17"/>
          <w:footerReference w:type="first" r:id="rId18"/>
          <w:pgSz w:w="11906" w:h="16838"/>
          <w:pgMar w:top="720" w:right="720" w:bottom="720" w:left="720" w:header="397" w:footer="397" w:gutter="0"/>
          <w:cols w:space="720"/>
          <w:formProt w:val="0"/>
          <w:docGrid w:linePitch="360"/>
        </w:sectPr>
      </w:pPr>
    </w:p>
    <w:p w14:paraId="573437C7" w14:textId="77777777" w:rsidR="00C552D3" w:rsidRPr="00A001B4" w:rsidRDefault="00C552D3" w:rsidP="002B5CB9"/>
    <w:p w14:paraId="4450D7B1" w14:textId="77777777" w:rsidR="00C552D3" w:rsidRPr="00A001B4" w:rsidRDefault="00C552D3" w:rsidP="002B5CB9"/>
    <w:p w14:paraId="433A9619" w14:textId="77777777" w:rsidR="00C552D3" w:rsidRPr="00A001B4"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A001B4"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Descrierea activității</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Rezultat/livrabil (intermediar sau final)  asociat activității</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Total per activitate</w:t>
            </w:r>
          </w:p>
        </w:tc>
      </w:tr>
      <w:tr w:rsidR="00D24AFE" w:rsidRPr="00A001B4"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A001B4"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 xml:space="preserve">Manager de proiect - </w:t>
            </w:r>
            <w:r w:rsidRPr="00A001B4">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#4</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#5</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#6</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 xml:space="preserve">Teodor </w:t>
            </w:r>
            <w:proofErr w:type="spellStart"/>
            <w:r w:rsidRPr="00A001B4">
              <w:rPr>
                <w:rFonts w:asciiTheme="minorHAnsi" w:eastAsia="Times New Roman" w:hAnsiTheme="minorHAnsi" w:cstheme="minorHAnsi"/>
                <w:b/>
                <w:bCs/>
                <w:color w:val="000000"/>
                <w:sz w:val="20"/>
                <w:szCs w:val="20"/>
                <w:lang w:eastAsia="en-GB"/>
              </w:rPr>
              <w:t>Ivănuica</w:t>
            </w:r>
            <w:proofErr w:type="spellEnd"/>
          </w:p>
        </w:tc>
        <w:tc>
          <w:tcPr>
            <w:tcW w:w="232" w:type="dxa"/>
            <w:tcBorders>
              <w:top w:val="nil"/>
              <w:left w:val="nil"/>
              <w:bottom w:val="single" w:sz="8" w:space="0" w:color="auto"/>
              <w:right w:val="single" w:sz="4" w:space="0" w:color="auto"/>
            </w:tcBorders>
            <w:vAlign w:val="center"/>
            <w:hideMark/>
          </w:tcPr>
          <w:p w14:paraId="17245ED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#7</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#8</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#9</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#10</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#11</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#12</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#13</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 xml:space="preserve">Codruța </w:t>
            </w:r>
            <w:proofErr w:type="spellStart"/>
            <w:r w:rsidRPr="00A001B4">
              <w:rPr>
                <w:rFonts w:asciiTheme="minorHAnsi" w:eastAsia="Times New Roman" w:hAnsiTheme="minorHAnsi" w:cstheme="minorHAnsi"/>
                <w:b/>
                <w:bCs/>
                <w:color w:val="000000"/>
                <w:sz w:val="20"/>
                <w:szCs w:val="20"/>
                <w:lang w:eastAsia="en-GB"/>
              </w:rPr>
              <w:t>Gilcă</w:t>
            </w:r>
            <w:proofErr w:type="spellEnd"/>
          </w:p>
        </w:tc>
        <w:tc>
          <w:tcPr>
            <w:tcW w:w="233" w:type="dxa"/>
            <w:tcBorders>
              <w:top w:val="nil"/>
              <w:left w:val="nil"/>
              <w:bottom w:val="single" w:sz="8" w:space="0" w:color="auto"/>
              <w:right w:val="single" w:sz="4" w:space="0" w:color="auto"/>
            </w:tcBorders>
            <w:vAlign w:val="center"/>
            <w:hideMark/>
          </w:tcPr>
          <w:p w14:paraId="13444D9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#14</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 xml:space="preserve">Nicoleta </w:t>
            </w:r>
            <w:proofErr w:type="spellStart"/>
            <w:r w:rsidRPr="00A001B4">
              <w:rPr>
                <w:rFonts w:asciiTheme="minorHAnsi" w:eastAsia="Times New Roman" w:hAnsiTheme="minorHAnsi" w:cstheme="minorHAnsi"/>
                <w:b/>
                <w:bCs/>
                <w:color w:val="000000"/>
                <w:sz w:val="20"/>
                <w:szCs w:val="20"/>
                <w:lang w:eastAsia="en-GB"/>
              </w:rPr>
              <w:t>Gross</w:t>
            </w:r>
            <w:proofErr w:type="spellEnd"/>
          </w:p>
        </w:tc>
        <w:tc>
          <w:tcPr>
            <w:tcW w:w="233" w:type="dxa"/>
            <w:tcBorders>
              <w:top w:val="nil"/>
              <w:left w:val="nil"/>
              <w:bottom w:val="single" w:sz="8" w:space="0" w:color="auto"/>
              <w:right w:val="single" w:sz="4" w:space="0" w:color="auto"/>
            </w:tcBorders>
            <w:vAlign w:val="center"/>
            <w:hideMark/>
          </w:tcPr>
          <w:p w14:paraId="3E6258F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#15</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#16</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#17</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#18</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#19</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#20</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#21</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 xml:space="preserve">Ion </w:t>
            </w:r>
            <w:proofErr w:type="spellStart"/>
            <w:r w:rsidRPr="00A001B4">
              <w:rPr>
                <w:rFonts w:asciiTheme="minorHAnsi" w:eastAsia="Times New Roman" w:hAnsiTheme="minorHAnsi" w:cstheme="minorHAnsi"/>
                <w:b/>
                <w:bCs/>
                <w:color w:val="000000"/>
                <w:sz w:val="20"/>
                <w:szCs w:val="20"/>
                <w:lang w:eastAsia="en-GB"/>
              </w:rPr>
              <w:t>Vișoiu</w:t>
            </w:r>
            <w:proofErr w:type="spellEnd"/>
          </w:p>
        </w:tc>
        <w:tc>
          <w:tcPr>
            <w:tcW w:w="233" w:type="dxa"/>
            <w:tcBorders>
              <w:top w:val="nil"/>
              <w:left w:val="nil"/>
              <w:bottom w:val="single" w:sz="8" w:space="0" w:color="auto"/>
              <w:right w:val="single" w:sz="4" w:space="0" w:color="auto"/>
            </w:tcBorders>
            <w:vAlign w:val="center"/>
            <w:hideMark/>
          </w:tcPr>
          <w:p w14:paraId="1692E9F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#22</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#23</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#24</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#25</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FF0000"/>
                <w:sz w:val="20"/>
                <w:szCs w:val="20"/>
                <w:lang w:eastAsia="en-GB"/>
              </w:rPr>
              <w:br/>
            </w:r>
            <w:r w:rsidRPr="00A001B4">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#26</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color w:val="FF0000"/>
                <w:sz w:val="20"/>
                <w:szCs w:val="20"/>
                <w:lang w:eastAsia="en-GB"/>
              </w:rPr>
              <w:t>Expert în domeniul instruirii și formării profesionale</w:t>
            </w:r>
            <w:r w:rsidRPr="00A001B4">
              <w:rPr>
                <w:rFonts w:asciiTheme="minorHAnsi" w:eastAsia="Times New Roman" w:hAnsiTheme="minorHAnsi" w:cstheme="minorHAnsi"/>
                <w:b/>
                <w:bCs/>
                <w:color w:val="000000"/>
                <w:sz w:val="20"/>
                <w:szCs w:val="20"/>
                <w:lang w:eastAsia="en-GB"/>
              </w:rPr>
              <w:br/>
            </w:r>
            <w:proofErr w:type="spellStart"/>
            <w:r w:rsidRPr="00A001B4">
              <w:rPr>
                <w:rFonts w:asciiTheme="minorHAnsi" w:eastAsia="Times New Roman" w:hAnsiTheme="minorHAnsi" w:cstheme="minorHAnsi"/>
                <w:b/>
                <w:bCs/>
                <w:color w:val="000000"/>
                <w:sz w:val="20"/>
                <w:szCs w:val="20"/>
                <w:lang w:eastAsia="en-GB"/>
              </w:rPr>
              <w:t>Berbece</w:t>
            </w:r>
            <w:proofErr w:type="spellEnd"/>
            <w:r w:rsidRPr="00A001B4">
              <w:rPr>
                <w:rFonts w:asciiTheme="minorHAnsi" w:eastAsia="Times New Roman" w:hAnsiTheme="minorHAnsi" w:cstheme="minorHAnsi"/>
                <w:b/>
                <w:bCs/>
                <w:color w:val="000000"/>
                <w:sz w:val="20"/>
                <w:szCs w:val="20"/>
                <w:lang w:eastAsia="en-GB"/>
              </w:rPr>
              <w:t xml:space="preserv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#27</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 xml:space="preserve">Expert în securitate cibernetică - </w:t>
            </w:r>
            <w:r w:rsidRPr="00A001B4">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#28</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Gheorghe </w:t>
            </w:r>
            <w:proofErr w:type="spellStart"/>
            <w:r w:rsidRPr="00A001B4">
              <w:rPr>
                <w:rFonts w:asciiTheme="minorHAnsi" w:eastAsia="Times New Roman" w:hAnsiTheme="minorHAnsi" w:cstheme="minorHAnsi"/>
                <w:b/>
                <w:bCs/>
                <w:color w:val="000000"/>
                <w:sz w:val="20"/>
                <w:szCs w:val="20"/>
                <w:lang w:eastAsia="en-GB"/>
              </w:rPr>
              <w:t>Maracine</w:t>
            </w:r>
            <w:proofErr w:type="spellEnd"/>
          </w:p>
        </w:tc>
        <w:tc>
          <w:tcPr>
            <w:tcW w:w="217" w:type="dxa"/>
            <w:tcBorders>
              <w:top w:val="nil"/>
              <w:left w:val="nil"/>
              <w:bottom w:val="single" w:sz="8" w:space="0" w:color="auto"/>
              <w:right w:val="single" w:sz="4" w:space="0" w:color="auto"/>
            </w:tcBorders>
            <w:vAlign w:val="center"/>
            <w:hideMark/>
          </w:tcPr>
          <w:p w14:paraId="288C85D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#29</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Veronica </w:t>
            </w:r>
            <w:proofErr w:type="spellStart"/>
            <w:r w:rsidRPr="00A001B4">
              <w:rPr>
                <w:rFonts w:asciiTheme="minorHAnsi" w:eastAsia="Times New Roman" w:hAnsiTheme="minorHAnsi" w:cstheme="minorHAnsi"/>
                <w:b/>
                <w:bCs/>
                <w:color w:val="000000"/>
                <w:sz w:val="20"/>
                <w:szCs w:val="20"/>
                <w:lang w:eastAsia="en-GB"/>
              </w:rPr>
              <w:t>Rauta</w:t>
            </w:r>
            <w:proofErr w:type="spellEnd"/>
          </w:p>
        </w:tc>
        <w:tc>
          <w:tcPr>
            <w:tcW w:w="217" w:type="dxa"/>
            <w:tcBorders>
              <w:top w:val="nil"/>
              <w:left w:val="nil"/>
              <w:bottom w:val="single" w:sz="8" w:space="0" w:color="auto"/>
              <w:right w:val="single" w:sz="4" w:space="0" w:color="auto"/>
            </w:tcBorders>
            <w:vAlign w:val="center"/>
            <w:hideMark/>
          </w:tcPr>
          <w:p w14:paraId="31F893C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#30</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Stefan </w:t>
            </w:r>
            <w:proofErr w:type="spellStart"/>
            <w:r w:rsidRPr="00A001B4">
              <w:rPr>
                <w:rFonts w:asciiTheme="minorHAnsi" w:eastAsia="Times New Roman" w:hAnsiTheme="minorHAnsi" w:cstheme="minorHAnsi"/>
                <w:b/>
                <w:bCs/>
                <w:color w:val="000000"/>
                <w:sz w:val="20"/>
                <w:szCs w:val="20"/>
                <w:lang w:eastAsia="en-GB"/>
              </w:rPr>
              <w:t>Covasa</w:t>
            </w:r>
            <w:proofErr w:type="spellEnd"/>
          </w:p>
        </w:tc>
        <w:tc>
          <w:tcPr>
            <w:tcW w:w="217" w:type="dxa"/>
            <w:tcBorders>
              <w:top w:val="nil"/>
              <w:left w:val="nil"/>
              <w:bottom w:val="single" w:sz="8" w:space="0" w:color="auto"/>
              <w:right w:val="single" w:sz="4" w:space="0" w:color="auto"/>
            </w:tcBorders>
            <w:vAlign w:val="center"/>
            <w:hideMark/>
          </w:tcPr>
          <w:p w14:paraId="2849217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#31</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Marius Emil  </w:t>
            </w:r>
            <w:proofErr w:type="spellStart"/>
            <w:r w:rsidRPr="00A001B4">
              <w:rPr>
                <w:rFonts w:asciiTheme="minorHAnsi" w:eastAsia="Times New Roman" w:hAnsiTheme="minorHAnsi" w:cstheme="minorHAnsi"/>
                <w:b/>
                <w:bCs/>
                <w:color w:val="000000"/>
                <w:sz w:val="20"/>
                <w:szCs w:val="20"/>
                <w:lang w:eastAsia="en-GB"/>
              </w:rPr>
              <w:t>Parvu</w:t>
            </w:r>
            <w:proofErr w:type="spellEnd"/>
          </w:p>
        </w:tc>
        <w:tc>
          <w:tcPr>
            <w:tcW w:w="217" w:type="dxa"/>
            <w:tcBorders>
              <w:top w:val="nil"/>
              <w:left w:val="nil"/>
              <w:bottom w:val="single" w:sz="8" w:space="0" w:color="auto"/>
              <w:right w:val="single" w:sz="4" w:space="0" w:color="auto"/>
            </w:tcBorders>
            <w:vAlign w:val="center"/>
            <w:hideMark/>
          </w:tcPr>
          <w:p w14:paraId="1896921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#32</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#33</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#34</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#35</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#36</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Expert în securitate cibernetică</w:t>
            </w:r>
            <w:r w:rsidRPr="00A001B4">
              <w:rPr>
                <w:rFonts w:asciiTheme="minorHAnsi" w:eastAsia="Times New Roman" w:hAnsiTheme="minorHAnsi" w:cstheme="minorHAnsi"/>
                <w:b/>
                <w:bCs/>
                <w:color w:val="000000"/>
                <w:sz w:val="20"/>
                <w:szCs w:val="20"/>
                <w:lang w:eastAsia="en-GB"/>
              </w:rPr>
              <w:t xml:space="preserve"> - Victor </w:t>
            </w:r>
            <w:proofErr w:type="spellStart"/>
            <w:r w:rsidRPr="00A001B4">
              <w:rPr>
                <w:rFonts w:asciiTheme="minorHAnsi" w:eastAsia="Times New Roman" w:hAnsiTheme="minorHAnsi" w:cstheme="minorHAnsi"/>
                <w:b/>
                <w:bCs/>
                <w:color w:val="000000"/>
                <w:sz w:val="20"/>
                <w:szCs w:val="20"/>
                <w:lang w:eastAsia="en-GB"/>
              </w:rPr>
              <w:t>Onu</w:t>
            </w:r>
            <w:proofErr w:type="spellEnd"/>
          </w:p>
        </w:tc>
        <w:tc>
          <w:tcPr>
            <w:tcW w:w="152" w:type="dxa"/>
            <w:tcBorders>
              <w:top w:val="nil"/>
              <w:left w:val="nil"/>
              <w:bottom w:val="single" w:sz="8" w:space="0" w:color="auto"/>
              <w:right w:val="single" w:sz="4" w:space="0" w:color="auto"/>
            </w:tcBorders>
            <w:vAlign w:val="center"/>
            <w:hideMark/>
          </w:tcPr>
          <w:p w14:paraId="4ADBD48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Expert #n</w:t>
            </w:r>
            <w:r w:rsidRPr="00A001B4">
              <w:rPr>
                <w:rFonts w:asciiTheme="minorHAnsi" w:eastAsia="Times New Roman" w:hAnsiTheme="minorHAnsi" w:cstheme="minorHAnsi"/>
                <w:b/>
                <w:bCs/>
                <w:color w:val="000000"/>
                <w:sz w:val="20"/>
                <w:szCs w:val="20"/>
                <w:lang w:eastAsia="en-GB"/>
              </w:rPr>
              <w:br/>
            </w:r>
            <w:r w:rsidRPr="00A001B4">
              <w:rPr>
                <w:rFonts w:asciiTheme="minorHAnsi" w:eastAsia="Times New Roman" w:hAnsiTheme="minorHAnsi" w:cstheme="minorHAnsi"/>
                <w:b/>
                <w:bCs/>
                <w:i/>
                <w:iCs/>
                <w:color w:val="FF0000"/>
                <w:sz w:val="20"/>
                <w:szCs w:val="20"/>
                <w:lang w:eastAsia="en-GB"/>
              </w:rPr>
              <w:t xml:space="preserve">Grup </w:t>
            </w:r>
            <w:proofErr w:type="spellStart"/>
            <w:r w:rsidRPr="00A001B4">
              <w:rPr>
                <w:rFonts w:asciiTheme="minorHAnsi" w:eastAsia="Times New Roman" w:hAnsiTheme="minorHAnsi" w:cstheme="minorHAnsi"/>
                <w:b/>
                <w:bCs/>
                <w:i/>
                <w:iCs/>
                <w:color w:val="FF0000"/>
                <w:sz w:val="20"/>
                <w:szCs w:val="20"/>
                <w:lang w:eastAsia="en-GB"/>
              </w:rPr>
              <w:t>experti</w:t>
            </w:r>
            <w:proofErr w:type="spellEnd"/>
            <w:r w:rsidRPr="00A001B4">
              <w:rPr>
                <w:rFonts w:asciiTheme="minorHAnsi" w:eastAsia="Times New Roman" w:hAnsiTheme="minorHAnsi" w:cstheme="minorHAnsi"/>
                <w:b/>
                <w:bCs/>
                <w:i/>
                <w:iCs/>
                <w:color w:val="FF0000"/>
                <w:sz w:val="20"/>
                <w:szCs w:val="20"/>
                <w:lang w:eastAsia="en-GB"/>
              </w:rPr>
              <w:t xml:space="preserve">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A001B4"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A001B4">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A001B4">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Raport privind inventarul național și analiza cerințelor și nevoilor de resurse uman</w:t>
            </w:r>
            <w:r w:rsidRPr="00A001B4">
              <w:rPr>
                <w:rFonts w:asciiTheme="minorHAnsi" w:eastAsia="Times New Roman" w:hAnsiTheme="minorHAnsi" w:cstheme="minorHAnsi"/>
                <w:color w:val="000000"/>
                <w:sz w:val="20"/>
                <w:szCs w:val="20"/>
                <w:lang w:eastAsia="en-GB"/>
              </w:rPr>
              <w:lastRenderedPageBreak/>
              <w:t xml:space="preserve">e, aptitudini și cunoștințe de securitate cibernetică si semnare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380</w:t>
            </w:r>
          </w:p>
        </w:tc>
      </w:tr>
      <w:tr w:rsidR="00D24AFE" w:rsidRPr="00A001B4"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1" w:name="RANGE!A8"/>
            <w:r w:rsidRPr="00A001B4">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A001B4">
              <w:rPr>
                <w:rFonts w:asciiTheme="minorHAnsi" w:eastAsia="Times New Roman" w:hAnsiTheme="minorHAnsi" w:cstheme="minorHAnsi"/>
                <w:sz w:val="20"/>
                <w:szCs w:val="20"/>
                <w:lang w:eastAsia="en-GB"/>
              </w:rPr>
              <w:lastRenderedPageBreak/>
              <w:t>unui set de masuri menite a reduce decalajul existent</w:t>
            </w:r>
            <w:bookmarkEnd w:id="41"/>
          </w:p>
        </w:tc>
        <w:tc>
          <w:tcPr>
            <w:tcW w:w="171" w:type="dxa"/>
            <w:tcBorders>
              <w:top w:val="nil"/>
              <w:left w:val="nil"/>
              <w:bottom w:val="single" w:sz="4" w:space="0" w:color="auto"/>
              <w:right w:val="single" w:sz="4" w:space="0" w:color="auto"/>
            </w:tcBorders>
            <w:noWrap/>
            <w:vAlign w:val="center"/>
            <w:hideMark/>
          </w:tcPr>
          <w:p w14:paraId="6FA69CE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 Raport de consultare si semnare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329</w:t>
            </w:r>
          </w:p>
        </w:tc>
      </w:tr>
      <w:tr w:rsidR="00D24AFE" w:rsidRPr="00A001B4"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rFonts w:asciiTheme="minorHAnsi" w:eastAsia="Times New Roman" w:hAnsiTheme="minorHAnsi" w:cstheme="minorHAnsi"/>
                <w:color w:val="000000"/>
                <w:sz w:val="20"/>
                <w:szCs w:val="20"/>
                <w:lang w:eastAsia="en-GB"/>
              </w:rPr>
              <w:t>Cybersecurity</w:t>
            </w:r>
            <w:proofErr w:type="spellEnd"/>
            <w:r w:rsidRPr="00A001B4">
              <w:rPr>
                <w:rFonts w:asciiTheme="minorHAnsi" w:eastAsia="Times New Roman" w:hAnsiTheme="minorHAnsi" w:cstheme="minorHAnsi"/>
                <w:color w:val="000000"/>
                <w:sz w:val="20"/>
                <w:szCs w:val="20"/>
                <w:lang w:eastAsia="en-GB"/>
              </w:rPr>
              <w:t xml:space="preserve"> </w:t>
            </w:r>
            <w:r w:rsidRPr="00A001B4">
              <w:rPr>
                <w:rFonts w:asciiTheme="minorHAnsi" w:eastAsia="Times New Roman" w:hAnsiTheme="minorHAnsi" w:cstheme="minorHAnsi"/>
                <w:color w:val="000000"/>
                <w:sz w:val="20"/>
                <w:szCs w:val="20"/>
                <w:lang w:eastAsia="en-GB"/>
              </w:rPr>
              <w:lastRenderedPageBreak/>
              <w:t xml:space="preserve">(ENISA), European Defence Agency (EDA), European </w:t>
            </w:r>
            <w:proofErr w:type="spellStart"/>
            <w:r w:rsidRPr="00A001B4">
              <w:rPr>
                <w:rFonts w:asciiTheme="minorHAnsi" w:eastAsia="Times New Roman" w:hAnsiTheme="minorHAnsi" w:cstheme="minorHAnsi"/>
                <w:color w:val="000000"/>
                <w:sz w:val="20"/>
                <w:szCs w:val="20"/>
                <w:lang w:eastAsia="en-GB"/>
              </w:rPr>
              <w:t>Security</w:t>
            </w:r>
            <w:proofErr w:type="spellEnd"/>
            <w:r w:rsidRPr="00A001B4">
              <w:rPr>
                <w:rFonts w:asciiTheme="minorHAnsi" w:eastAsia="Times New Roman" w:hAnsiTheme="minorHAnsi" w:cstheme="minorHAnsi"/>
                <w:color w:val="000000"/>
                <w:sz w:val="20"/>
                <w:szCs w:val="20"/>
                <w:lang w:eastAsia="en-GB"/>
              </w:rPr>
              <w:t xml:space="preserve"> </w:t>
            </w:r>
            <w:proofErr w:type="spellStart"/>
            <w:r w:rsidRPr="00A001B4">
              <w:rPr>
                <w:rFonts w:asciiTheme="minorHAnsi" w:eastAsia="Times New Roman" w:hAnsiTheme="minorHAnsi" w:cstheme="minorHAnsi"/>
                <w:color w:val="000000"/>
                <w:sz w:val="20"/>
                <w:szCs w:val="20"/>
                <w:lang w:eastAsia="en-GB"/>
              </w:rPr>
              <w:t>and</w:t>
            </w:r>
            <w:proofErr w:type="spellEnd"/>
            <w:r w:rsidRPr="00A001B4">
              <w:rPr>
                <w:rFonts w:asciiTheme="minorHAnsi" w:eastAsia="Times New Roman" w:hAnsiTheme="minorHAnsi" w:cstheme="minorHAnsi"/>
                <w:color w:val="000000"/>
                <w:sz w:val="20"/>
                <w:szCs w:val="20"/>
                <w:lang w:eastAsia="en-GB"/>
              </w:rPr>
              <w:t xml:space="preserve">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 Raportului final de corelare cu </w:t>
            </w:r>
            <w:proofErr w:type="spellStart"/>
            <w:r w:rsidRPr="00A001B4">
              <w:rPr>
                <w:rFonts w:asciiTheme="minorHAnsi" w:eastAsia="Times New Roman" w:hAnsiTheme="minorHAnsi" w:cstheme="minorHAnsi"/>
                <w:color w:val="000000"/>
                <w:sz w:val="20"/>
                <w:szCs w:val="20"/>
                <w:lang w:eastAsia="en-GB"/>
              </w:rPr>
              <w:t>initiativele</w:t>
            </w:r>
            <w:proofErr w:type="spellEnd"/>
            <w:r w:rsidRPr="00A001B4">
              <w:rPr>
                <w:rFonts w:asciiTheme="minorHAnsi" w:eastAsia="Times New Roman" w:hAnsiTheme="minorHAnsi" w:cstheme="minorHAnsi"/>
                <w:color w:val="000000"/>
                <w:sz w:val="20"/>
                <w:szCs w:val="20"/>
                <w:lang w:eastAsia="en-GB"/>
              </w:rPr>
              <w:t xml:space="preserve"> UE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330</w:t>
            </w:r>
          </w:p>
        </w:tc>
      </w:tr>
      <w:tr w:rsidR="00D24AFE" w:rsidRPr="00A001B4"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4.2.1 Definirea și documentarea în cooperare cu European Union Agency for </w:t>
            </w:r>
            <w:proofErr w:type="spellStart"/>
            <w:r w:rsidRPr="00A001B4">
              <w:rPr>
                <w:rFonts w:asciiTheme="minorHAnsi" w:eastAsia="Times New Roman" w:hAnsiTheme="minorHAnsi" w:cstheme="minorHAnsi"/>
                <w:color w:val="000000"/>
                <w:sz w:val="20"/>
                <w:szCs w:val="20"/>
                <w:lang w:eastAsia="en-GB"/>
              </w:rPr>
              <w:t>Cybersecurity</w:t>
            </w:r>
            <w:proofErr w:type="spellEnd"/>
            <w:r w:rsidRPr="00A001B4">
              <w:rPr>
                <w:rFonts w:asciiTheme="minorHAnsi" w:eastAsia="Times New Roman" w:hAnsiTheme="minorHAnsi" w:cstheme="minorHAnsi"/>
                <w:color w:val="000000"/>
                <w:sz w:val="20"/>
                <w:szCs w:val="20"/>
                <w:lang w:eastAsia="en-GB"/>
              </w:rPr>
              <w:t xml:space="preserve"> (ENISA) a indicatorilor cheie privind maturitatea securității cibernetice a actorilor cheie economici și din </w:t>
            </w:r>
            <w:r w:rsidRPr="00A001B4">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 Raportului pentru definirea si documentarea indicatorilor cheie privind maturitatea </w:t>
            </w:r>
            <w:proofErr w:type="spellStart"/>
            <w:r w:rsidRPr="00A001B4">
              <w:rPr>
                <w:rFonts w:asciiTheme="minorHAnsi" w:eastAsia="Times New Roman" w:hAnsiTheme="minorHAnsi" w:cstheme="minorHAnsi"/>
                <w:color w:val="000000"/>
                <w:sz w:val="20"/>
                <w:szCs w:val="20"/>
                <w:lang w:eastAsia="en-GB"/>
              </w:rPr>
              <w:t>securitatii</w:t>
            </w:r>
            <w:proofErr w:type="spellEnd"/>
            <w:r w:rsidRPr="00A001B4">
              <w:rPr>
                <w:rFonts w:asciiTheme="minorHAnsi" w:eastAsia="Times New Roman" w:hAnsiTheme="minorHAnsi" w:cstheme="minorHAnsi"/>
                <w:color w:val="000000"/>
                <w:sz w:val="20"/>
                <w:szCs w:val="20"/>
                <w:lang w:eastAsia="en-GB"/>
              </w:rPr>
              <w:t xml:space="preserve"> cibernetice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acestei etape de </w:t>
            </w:r>
            <w:r w:rsidRPr="00A001B4">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330</w:t>
            </w:r>
          </w:p>
        </w:tc>
      </w:tr>
      <w:tr w:rsidR="00D24AFE" w:rsidRPr="00A001B4"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42" w:name="RANGE!A11"/>
            <w:r w:rsidRPr="00A001B4">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A001B4">
              <w:rPr>
                <w:rFonts w:asciiTheme="minorHAnsi" w:eastAsia="Times New Roman" w:hAnsiTheme="minorHAnsi" w:cstheme="minorHAnsi"/>
                <w:b/>
                <w:bCs/>
                <w:color w:val="000000"/>
                <w:sz w:val="20"/>
                <w:szCs w:val="20"/>
                <w:lang w:eastAsia="en-GB"/>
              </w:rPr>
              <w:lastRenderedPageBreak/>
              <w:t>-how dinspre Romania către acestea</w:t>
            </w:r>
            <w:bookmarkEnd w:id="42"/>
          </w:p>
        </w:tc>
        <w:tc>
          <w:tcPr>
            <w:tcW w:w="171" w:type="dxa"/>
            <w:tcBorders>
              <w:top w:val="nil"/>
              <w:left w:val="nil"/>
              <w:bottom w:val="single" w:sz="4" w:space="0" w:color="auto"/>
              <w:right w:val="single" w:sz="4" w:space="0" w:color="auto"/>
            </w:tcBorders>
            <w:noWrap/>
            <w:vAlign w:val="center"/>
            <w:hideMark/>
          </w:tcPr>
          <w:p w14:paraId="5F93B63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Raport de validare europeană a indicatorilor de maturitate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385</w:t>
            </w:r>
          </w:p>
        </w:tc>
      </w:tr>
      <w:tr w:rsidR="00D24AFE" w:rsidRPr="00A001B4"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3" w:name="RANGE!A12"/>
            <w:r w:rsidRPr="00A001B4">
              <w:rPr>
                <w:rFonts w:asciiTheme="minorHAnsi" w:eastAsia="Times New Roman" w:hAnsiTheme="minorHAnsi" w:cstheme="minorHAnsi"/>
                <w:sz w:val="20"/>
                <w:szCs w:val="20"/>
                <w:lang w:eastAsia="en-GB"/>
              </w:rPr>
              <w:t xml:space="preserve">4.2.3 Definirea cerințelor funcționale și a specificațiilor tehnice, avizarea indicatorilor </w:t>
            </w:r>
            <w:proofErr w:type="spellStart"/>
            <w:r w:rsidRPr="00A001B4">
              <w:rPr>
                <w:rFonts w:asciiTheme="minorHAnsi" w:eastAsia="Times New Roman" w:hAnsiTheme="minorHAnsi" w:cstheme="minorHAnsi"/>
                <w:sz w:val="20"/>
                <w:szCs w:val="20"/>
                <w:lang w:eastAsia="en-GB"/>
              </w:rPr>
              <w:t>tehnico</w:t>
            </w:r>
            <w:proofErr w:type="spellEnd"/>
            <w:r w:rsidRPr="00A001B4">
              <w:rPr>
                <w:rFonts w:asciiTheme="minorHAnsi" w:eastAsia="Times New Roman" w:hAnsiTheme="minorHAnsi" w:cstheme="minorHAnsi"/>
                <w:sz w:val="20"/>
                <w:szCs w:val="20"/>
                <w:lang w:eastAsia="en-GB"/>
              </w:rPr>
              <w:t>-economici, achiziția și implementarea platformei tehnice (ca platformă Open-</w:t>
            </w:r>
            <w:proofErr w:type="spellStart"/>
            <w:r w:rsidRPr="00A001B4">
              <w:rPr>
                <w:rFonts w:asciiTheme="minorHAnsi" w:eastAsia="Times New Roman" w:hAnsiTheme="minorHAnsi" w:cstheme="minorHAnsi"/>
                <w:sz w:val="20"/>
                <w:szCs w:val="20"/>
                <w:lang w:eastAsia="en-GB"/>
              </w:rPr>
              <w:t>Source</w:t>
            </w:r>
            <w:proofErr w:type="spellEnd"/>
            <w:r w:rsidRPr="00A001B4">
              <w:rPr>
                <w:rFonts w:asciiTheme="minorHAnsi" w:eastAsia="Times New Roman" w:hAnsiTheme="minorHAnsi" w:cstheme="minorHAnsi"/>
                <w:sz w:val="20"/>
                <w:szCs w:val="20"/>
                <w:lang w:eastAsia="en-GB"/>
              </w:rPr>
              <w:t xml:space="preserve"> Software (OSS) / Software cu sursă deschisă) - </w:t>
            </w:r>
            <w:r w:rsidRPr="00A001B4">
              <w:rPr>
                <w:rFonts w:asciiTheme="minorHAnsi" w:eastAsia="Times New Roman" w:hAnsiTheme="minorHAnsi" w:cstheme="minorHAnsi"/>
                <w:b/>
                <w:bCs/>
                <w:color w:val="FF0000"/>
                <w:sz w:val="20"/>
                <w:szCs w:val="20"/>
                <w:lang w:eastAsia="en-GB"/>
              </w:rPr>
              <w:t>COMPONENT</w:t>
            </w:r>
            <w:r w:rsidRPr="00A001B4">
              <w:rPr>
                <w:rFonts w:asciiTheme="minorHAnsi" w:eastAsia="Times New Roman" w:hAnsiTheme="minorHAnsi" w:cstheme="minorHAnsi"/>
                <w:b/>
                <w:bCs/>
                <w:color w:val="FF0000"/>
                <w:sz w:val="20"/>
                <w:szCs w:val="20"/>
                <w:lang w:eastAsia="en-GB"/>
              </w:rPr>
              <w:lastRenderedPageBreak/>
              <w:t xml:space="preserve">A B a platformei: evaluare și monitorizare maturitate (vulnerabilități, code review, chestionare, </w:t>
            </w:r>
            <w:proofErr w:type="spellStart"/>
            <w:r w:rsidRPr="00A001B4">
              <w:rPr>
                <w:rFonts w:asciiTheme="minorHAnsi" w:eastAsia="Times New Roman" w:hAnsiTheme="minorHAnsi" w:cstheme="minorHAnsi"/>
                <w:b/>
                <w:bCs/>
                <w:color w:val="FF0000"/>
                <w:sz w:val="20"/>
                <w:szCs w:val="20"/>
                <w:lang w:eastAsia="en-GB"/>
              </w:rPr>
              <w:t>phishing</w:t>
            </w:r>
            <w:proofErr w:type="spellEnd"/>
            <w:r w:rsidRPr="00A001B4">
              <w:rPr>
                <w:rFonts w:asciiTheme="minorHAnsi" w:eastAsia="Times New Roman" w:hAnsiTheme="minorHAnsi" w:cstheme="minorHAnsi"/>
                <w:b/>
                <w:bCs/>
                <w:color w:val="FF0000"/>
                <w:sz w:val="20"/>
                <w:szCs w:val="20"/>
                <w:lang w:eastAsia="en-GB"/>
              </w:rPr>
              <w:t xml:space="preserve">, </w:t>
            </w:r>
            <w:proofErr w:type="spellStart"/>
            <w:r w:rsidRPr="00A001B4">
              <w:rPr>
                <w:rFonts w:asciiTheme="minorHAnsi" w:eastAsia="Times New Roman" w:hAnsiTheme="minorHAnsi" w:cstheme="minorHAnsi"/>
                <w:b/>
                <w:bCs/>
                <w:color w:val="FF0000"/>
                <w:sz w:val="20"/>
                <w:szCs w:val="20"/>
                <w:lang w:eastAsia="en-GB"/>
              </w:rPr>
              <w:t>loguri</w:t>
            </w:r>
            <w:proofErr w:type="spellEnd"/>
            <w:r w:rsidRPr="00A001B4">
              <w:rPr>
                <w:rFonts w:asciiTheme="minorHAnsi" w:eastAsia="Times New Roman" w:hAnsiTheme="minorHAnsi" w:cstheme="minorHAnsi"/>
                <w:b/>
                <w:bCs/>
                <w:color w:val="FF0000"/>
                <w:sz w:val="20"/>
                <w:szCs w:val="20"/>
                <w:lang w:eastAsia="en-GB"/>
              </w:rPr>
              <w:t>, raportare)</w:t>
            </w:r>
            <w:bookmarkEnd w:id="43"/>
          </w:p>
        </w:tc>
        <w:tc>
          <w:tcPr>
            <w:tcW w:w="171" w:type="dxa"/>
            <w:tcBorders>
              <w:top w:val="nil"/>
              <w:left w:val="nil"/>
              <w:bottom w:val="single" w:sz="4" w:space="0" w:color="auto"/>
              <w:right w:val="single" w:sz="4" w:space="0" w:color="auto"/>
            </w:tcBorders>
            <w:noWrap/>
            <w:vAlign w:val="center"/>
            <w:hideMark/>
          </w:tcPr>
          <w:p w14:paraId="7E7B08E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echipamentelor/produselor livrate</w:t>
            </w:r>
            <w:r w:rsidRPr="00A001B4">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w:t>
            </w:r>
            <w:r w:rsidRPr="00A001B4">
              <w:rPr>
                <w:rFonts w:asciiTheme="minorHAnsi" w:eastAsia="Times New Roman" w:hAnsiTheme="minorHAnsi" w:cstheme="minorHAnsi"/>
                <w:color w:val="000000"/>
                <w:sz w:val="20"/>
                <w:szCs w:val="20"/>
                <w:lang w:eastAsia="en-GB"/>
              </w:rPr>
              <w:lastRenderedPageBreak/>
              <w:t>serviciilor de analiza</w:t>
            </w:r>
            <w:r w:rsidRPr="00A001B4">
              <w:rPr>
                <w:rFonts w:asciiTheme="minorHAnsi" w:eastAsia="Times New Roman" w:hAnsiTheme="minorHAnsi" w:cstheme="minorHAnsi"/>
                <w:color w:val="000000"/>
                <w:sz w:val="20"/>
                <w:szCs w:val="20"/>
                <w:lang w:eastAsia="en-GB"/>
              </w:rPr>
              <w:br/>
              <w:t xml:space="preserve"> Livrabilelor de proiectare de catre beneficiar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proiectare</w:t>
            </w:r>
            <w:r w:rsidRPr="00A001B4">
              <w:rPr>
                <w:rFonts w:asciiTheme="minorHAnsi" w:eastAsia="Times New Roman" w:hAnsiTheme="minorHAnsi" w:cstheme="minorHAnsi"/>
                <w:color w:val="000000"/>
                <w:sz w:val="20"/>
                <w:szCs w:val="20"/>
                <w:lang w:eastAsia="en-GB"/>
              </w:rPr>
              <w:br/>
              <w:t xml:space="preserve">Livrabile dezvoltare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dezvoltare</w:t>
            </w:r>
            <w:r w:rsidRPr="00A001B4">
              <w:rPr>
                <w:rFonts w:asciiTheme="minorHAnsi" w:eastAsia="Times New Roman" w:hAnsiTheme="minorHAnsi" w:cstheme="minorHAnsi"/>
                <w:color w:val="000000"/>
                <w:sz w:val="20"/>
                <w:szCs w:val="20"/>
                <w:lang w:eastAsia="en-GB"/>
              </w:rPr>
              <w:br/>
            </w:r>
            <w:r w:rsidRPr="00A001B4">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A001B4">
              <w:rPr>
                <w:rFonts w:asciiTheme="minorHAnsi" w:eastAsia="Times New Roman" w:hAnsiTheme="minorHAnsi" w:cstheme="minorHAnsi"/>
                <w:color w:val="000000"/>
                <w:sz w:val="20"/>
                <w:szCs w:val="20"/>
                <w:lang w:eastAsia="en-GB"/>
              </w:rPr>
              <w:br/>
              <w:t xml:space="preserve">Livrabile de testare </w:t>
            </w:r>
            <w:proofErr w:type="spellStart"/>
            <w:r w:rsidRPr="00A001B4">
              <w:rPr>
                <w:rFonts w:asciiTheme="minorHAnsi" w:eastAsia="Times New Roman" w:hAnsiTheme="minorHAnsi" w:cstheme="minorHAnsi"/>
                <w:color w:val="000000"/>
                <w:sz w:val="20"/>
                <w:szCs w:val="20"/>
                <w:lang w:eastAsia="en-GB"/>
              </w:rPr>
              <w:t>functionala</w:t>
            </w:r>
            <w:proofErr w:type="spellEnd"/>
            <w:r w:rsidRPr="00A001B4">
              <w:rPr>
                <w:rFonts w:asciiTheme="minorHAnsi" w:eastAsia="Times New Roman" w:hAnsiTheme="minorHAnsi" w:cstheme="minorHAnsi"/>
                <w:color w:val="000000"/>
                <w:sz w:val="20"/>
                <w:szCs w:val="20"/>
                <w:lang w:eastAsia="en-GB"/>
              </w:rPr>
              <w:t xml:space="preserve"> de acceptanta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recepție cantitativa </w:t>
            </w:r>
            <w:r w:rsidRPr="00A001B4">
              <w:rPr>
                <w:rFonts w:asciiTheme="minorHAnsi" w:eastAsia="Times New Roman" w:hAnsiTheme="minorHAnsi" w:cstheme="minorHAnsi"/>
                <w:color w:val="000000"/>
                <w:sz w:val="20"/>
                <w:szCs w:val="20"/>
                <w:lang w:eastAsia="en-GB"/>
              </w:rPr>
              <w:lastRenderedPageBreak/>
              <w:t>si calitativa a serviciilor de testare</w:t>
            </w:r>
            <w:r w:rsidRPr="00A001B4">
              <w:rPr>
                <w:rFonts w:asciiTheme="minorHAnsi" w:eastAsia="Times New Roman" w:hAnsiTheme="minorHAnsi" w:cstheme="minorHAnsi"/>
                <w:color w:val="000000"/>
                <w:sz w:val="20"/>
                <w:szCs w:val="20"/>
                <w:lang w:eastAsia="en-GB"/>
              </w:rPr>
              <w:br/>
              <w:t xml:space="preserve">Livrabile de instruire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instruire</w:t>
            </w:r>
            <w:r w:rsidRPr="00A001B4">
              <w:rPr>
                <w:rFonts w:asciiTheme="minorHAnsi" w:eastAsia="Times New Roman" w:hAnsiTheme="minorHAnsi" w:cstheme="minorHAnsi"/>
                <w:color w:val="000000"/>
                <w:sz w:val="20"/>
                <w:szCs w:val="20"/>
                <w:lang w:eastAsia="en-GB"/>
              </w:rPr>
              <w:br/>
            </w:r>
            <w:proofErr w:type="spellStart"/>
            <w:r w:rsidRPr="00A001B4">
              <w:rPr>
                <w:rFonts w:asciiTheme="minorHAnsi" w:eastAsia="Times New Roman" w:hAnsiTheme="minorHAnsi" w:cstheme="minorHAnsi"/>
                <w:color w:val="000000"/>
                <w:sz w:val="20"/>
                <w:szCs w:val="20"/>
                <w:lang w:eastAsia="en-GB"/>
              </w:rPr>
              <w:t>Documentatie</w:t>
            </w:r>
            <w:proofErr w:type="spellEnd"/>
            <w:r w:rsidRPr="00A001B4">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911</w:t>
            </w:r>
          </w:p>
        </w:tc>
      </w:tr>
      <w:tr w:rsidR="00D24AFE" w:rsidRPr="00A001B4"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A001B4">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w:t>
            </w:r>
            <w:proofErr w:type="spellStart"/>
            <w:r w:rsidRPr="00A001B4">
              <w:rPr>
                <w:rFonts w:asciiTheme="minorHAnsi" w:eastAsia="Times New Roman" w:hAnsiTheme="minorHAnsi" w:cstheme="minorHAnsi"/>
                <w:sz w:val="20"/>
                <w:szCs w:val="20"/>
                <w:lang w:eastAsia="en-GB"/>
              </w:rPr>
              <w:t>tehnico</w:t>
            </w:r>
            <w:proofErr w:type="spellEnd"/>
            <w:r w:rsidRPr="00A001B4">
              <w:rPr>
                <w:rFonts w:asciiTheme="minorHAnsi" w:eastAsia="Times New Roman" w:hAnsiTheme="minorHAnsi" w:cstheme="minorHAnsi"/>
                <w:sz w:val="20"/>
                <w:szCs w:val="20"/>
                <w:lang w:eastAsia="en-GB"/>
              </w:rPr>
              <w:t>-economici, achiziția și implementarea platformei tehnice (ca platformă Open-</w:t>
            </w:r>
            <w:proofErr w:type="spellStart"/>
            <w:r w:rsidRPr="00A001B4">
              <w:rPr>
                <w:rFonts w:asciiTheme="minorHAnsi" w:eastAsia="Times New Roman" w:hAnsiTheme="minorHAnsi" w:cstheme="minorHAnsi"/>
                <w:sz w:val="20"/>
                <w:szCs w:val="20"/>
                <w:lang w:eastAsia="en-GB"/>
              </w:rPr>
              <w:t>Source</w:t>
            </w:r>
            <w:proofErr w:type="spellEnd"/>
            <w:r w:rsidRPr="00A001B4">
              <w:rPr>
                <w:rFonts w:asciiTheme="minorHAnsi" w:eastAsia="Times New Roman" w:hAnsiTheme="minorHAnsi" w:cstheme="minorHAnsi"/>
                <w:sz w:val="20"/>
                <w:szCs w:val="20"/>
                <w:lang w:eastAsia="en-GB"/>
              </w:rPr>
              <w:t xml:space="preserve"> Software (OSS) / Software cu sursă deschisă) - </w:t>
            </w:r>
            <w:r w:rsidRPr="00A001B4">
              <w:rPr>
                <w:rFonts w:asciiTheme="minorHAnsi" w:eastAsia="Times New Roman" w:hAnsiTheme="minorHAnsi" w:cstheme="minorHAnsi"/>
                <w:b/>
                <w:bCs/>
                <w:color w:val="FF0000"/>
                <w:sz w:val="20"/>
                <w:szCs w:val="20"/>
                <w:lang w:eastAsia="en-GB"/>
              </w:rPr>
              <w:t xml:space="preserve">Componenta C a platformei: instrumente și </w:t>
            </w:r>
            <w:r w:rsidRPr="00A001B4">
              <w:rPr>
                <w:rFonts w:asciiTheme="minorHAnsi" w:eastAsia="Times New Roman" w:hAnsiTheme="minorHAnsi" w:cstheme="minorHAnsi"/>
                <w:b/>
                <w:bCs/>
                <w:color w:val="FF0000"/>
                <w:sz w:val="20"/>
                <w:szCs w:val="20"/>
                <w:lang w:eastAsia="en-GB"/>
              </w:rPr>
              <w:lastRenderedPageBreak/>
              <w:t xml:space="preserve">servicii guvernamentale (ghiduri, materiale video, licențe AV, </w:t>
            </w:r>
            <w:proofErr w:type="spellStart"/>
            <w:r w:rsidRPr="00A001B4">
              <w:rPr>
                <w:rFonts w:asciiTheme="minorHAnsi" w:eastAsia="Times New Roman" w:hAnsiTheme="minorHAnsi" w:cstheme="minorHAnsi"/>
                <w:b/>
                <w:bCs/>
                <w:color w:val="FF0000"/>
                <w:sz w:val="20"/>
                <w:szCs w:val="20"/>
                <w:lang w:eastAsia="en-GB"/>
              </w:rPr>
              <w:t>cyber</w:t>
            </w:r>
            <w:proofErr w:type="spellEnd"/>
            <w:r w:rsidRPr="00A001B4">
              <w:rPr>
                <w:rFonts w:asciiTheme="minorHAnsi" w:eastAsia="Times New Roman" w:hAnsiTheme="minorHAnsi" w:cstheme="minorHAnsi"/>
                <w:b/>
                <w:bCs/>
                <w:color w:val="FF0000"/>
                <w:sz w:val="20"/>
                <w:szCs w:val="20"/>
                <w:lang w:eastAsia="en-GB"/>
              </w:rPr>
              <w:t xml:space="preserve"> </w:t>
            </w:r>
            <w:proofErr w:type="spellStart"/>
            <w:r w:rsidRPr="00A001B4">
              <w:rPr>
                <w:rFonts w:asciiTheme="minorHAnsi" w:eastAsia="Times New Roman" w:hAnsiTheme="minorHAnsi" w:cstheme="minorHAnsi"/>
                <w:b/>
                <w:bCs/>
                <w:color w:val="FF0000"/>
                <w:sz w:val="20"/>
                <w:szCs w:val="20"/>
                <w:lang w:eastAsia="en-GB"/>
              </w:rPr>
              <w:t>range</w:t>
            </w:r>
            <w:proofErr w:type="spellEnd"/>
            <w:r w:rsidRPr="00A001B4">
              <w:rPr>
                <w:rFonts w:asciiTheme="minorHAnsi" w:eastAsia="Times New Roman" w:hAnsiTheme="minorHAnsi" w:cstheme="minorHAnsi"/>
                <w:b/>
                <w:bCs/>
                <w:color w:val="FF0000"/>
                <w:sz w:val="20"/>
                <w:szCs w:val="20"/>
                <w:lang w:eastAsia="en-GB"/>
              </w:rPr>
              <w:t>,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echipamentelor/produselor livrate</w:t>
            </w:r>
            <w:r w:rsidRPr="00A001B4">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analiza</w:t>
            </w:r>
            <w:r w:rsidRPr="00A001B4">
              <w:rPr>
                <w:rFonts w:asciiTheme="minorHAnsi" w:eastAsia="Times New Roman" w:hAnsiTheme="minorHAnsi" w:cstheme="minorHAnsi"/>
                <w:color w:val="000000"/>
                <w:sz w:val="20"/>
                <w:szCs w:val="20"/>
                <w:lang w:eastAsia="en-GB"/>
              </w:rPr>
              <w:br/>
              <w:t xml:space="preserve"> Livrabilelor </w:t>
            </w:r>
            <w:r w:rsidRPr="00A001B4">
              <w:rPr>
                <w:rFonts w:asciiTheme="minorHAnsi" w:eastAsia="Times New Roman" w:hAnsiTheme="minorHAnsi" w:cstheme="minorHAnsi"/>
                <w:color w:val="000000"/>
                <w:sz w:val="20"/>
                <w:szCs w:val="20"/>
                <w:lang w:eastAsia="en-GB"/>
              </w:rPr>
              <w:lastRenderedPageBreak/>
              <w:t xml:space="preserve">de proiectare de catre beneficiar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proiectare</w:t>
            </w:r>
            <w:r w:rsidRPr="00A001B4">
              <w:rPr>
                <w:rFonts w:asciiTheme="minorHAnsi" w:eastAsia="Times New Roman" w:hAnsiTheme="minorHAnsi" w:cstheme="minorHAnsi"/>
                <w:color w:val="000000"/>
                <w:sz w:val="20"/>
                <w:szCs w:val="20"/>
                <w:lang w:eastAsia="en-GB"/>
              </w:rPr>
              <w:br/>
              <w:t xml:space="preserve">Livrabile dezvoltare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dezvoltare</w:t>
            </w:r>
            <w:r w:rsidRPr="00A001B4">
              <w:rPr>
                <w:rFonts w:asciiTheme="minorHAnsi" w:eastAsia="Times New Roman" w:hAnsiTheme="minorHAnsi" w:cstheme="minorHAnsi"/>
                <w:color w:val="000000"/>
                <w:sz w:val="20"/>
                <w:szCs w:val="20"/>
                <w:lang w:eastAsia="en-GB"/>
              </w:rPr>
              <w:br/>
              <w:t xml:space="preserve"> Raport de instalare si configurare </w:t>
            </w:r>
            <w:r w:rsidRPr="00A001B4">
              <w:rPr>
                <w:rFonts w:asciiTheme="minorHAnsi" w:eastAsia="Times New Roman" w:hAnsiTheme="minorHAnsi" w:cstheme="minorHAnsi"/>
                <w:color w:val="000000"/>
                <w:sz w:val="20"/>
                <w:szCs w:val="20"/>
                <w:lang w:eastAsia="en-GB"/>
              </w:rPr>
              <w:lastRenderedPageBreak/>
              <w:t xml:space="preserve">componente software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A001B4">
              <w:rPr>
                <w:rFonts w:asciiTheme="minorHAnsi" w:eastAsia="Times New Roman" w:hAnsiTheme="minorHAnsi" w:cstheme="minorHAnsi"/>
                <w:color w:val="000000"/>
                <w:sz w:val="20"/>
                <w:szCs w:val="20"/>
                <w:lang w:eastAsia="en-GB"/>
              </w:rPr>
              <w:br/>
              <w:t xml:space="preserve">Livrabile de testare </w:t>
            </w:r>
            <w:proofErr w:type="spellStart"/>
            <w:r w:rsidRPr="00A001B4">
              <w:rPr>
                <w:rFonts w:asciiTheme="minorHAnsi" w:eastAsia="Times New Roman" w:hAnsiTheme="minorHAnsi" w:cstheme="minorHAnsi"/>
                <w:color w:val="000000"/>
                <w:sz w:val="20"/>
                <w:szCs w:val="20"/>
                <w:lang w:eastAsia="en-GB"/>
              </w:rPr>
              <w:t>functionala</w:t>
            </w:r>
            <w:proofErr w:type="spellEnd"/>
            <w:r w:rsidRPr="00A001B4">
              <w:rPr>
                <w:rFonts w:asciiTheme="minorHAnsi" w:eastAsia="Times New Roman" w:hAnsiTheme="minorHAnsi" w:cstheme="minorHAnsi"/>
                <w:color w:val="000000"/>
                <w:sz w:val="20"/>
                <w:szCs w:val="20"/>
                <w:lang w:eastAsia="en-GB"/>
              </w:rPr>
              <w:t xml:space="preserve"> de acceptanta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recepție cantitativa si calitativa a serviciilor de testare</w:t>
            </w:r>
            <w:r w:rsidRPr="00A001B4">
              <w:rPr>
                <w:rFonts w:asciiTheme="minorHAnsi" w:eastAsia="Times New Roman" w:hAnsiTheme="minorHAnsi" w:cstheme="minorHAnsi"/>
                <w:color w:val="000000"/>
                <w:sz w:val="20"/>
                <w:szCs w:val="20"/>
                <w:lang w:eastAsia="en-GB"/>
              </w:rPr>
              <w:br/>
            </w:r>
            <w:r w:rsidRPr="00A001B4">
              <w:rPr>
                <w:rFonts w:asciiTheme="minorHAnsi" w:eastAsia="Times New Roman" w:hAnsiTheme="minorHAnsi" w:cstheme="minorHAnsi"/>
                <w:color w:val="000000"/>
                <w:sz w:val="20"/>
                <w:szCs w:val="20"/>
                <w:lang w:eastAsia="en-GB"/>
              </w:rPr>
              <w:lastRenderedPageBreak/>
              <w:t xml:space="preserve">Livrabile de instruire </w:t>
            </w:r>
            <w:proofErr w:type="spellStart"/>
            <w:r w:rsidRPr="00A001B4">
              <w:rPr>
                <w:rFonts w:asciiTheme="minorHAnsi" w:eastAsia="Times New Roman" w:hAnsiTheme="minorHAnsi" w:cstheme="minorHAnsi"/>
                <w:color w:val="000000"/>
                <w:sz w:val="20"/>
                <w:szCs w:val="20"/>
                <w:lang w:eastAsia="en-GB"/>
              </w:rPr>
              <w:t>incluzand</w:t>
            </w:r>
            <w:proofErr w:type="spellEnd"/>
            <w:r w:rsidRPr="00A001B4">
              <w:rPr>
                <w:rFonts w:asciiTheme="minorHAnsi" w:eastAsia="Times New Roman" w:hAnsiTheme="minorHAnsi" w:cstheme="minorHAnsi"/>
                <w:color w:val="000000"/>
                <w:sz w:val="20"/>
                <w:szCs w:val="20"/>
                <w:lang w:eastAsia="en-GB"/>
              </w:rPr>
              <w:t xml:space="preserve">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serviciilor de instruire</w:t>
            </w:r>
            <w:r w:rsidRPr="00A001B4">
              <w:rPr>
                <w:rFonts w:asciiTheme="minorHAnsi" w:eastAsia="Times New Roman" w:hAnsiTheme="minorHAnsi" w:cstheme="minorHAnsi"/>
                <w:color w:val="000000"/>
                <w:sz w:val="20"/>
                <w:szCs w:val="20"/>
                <w:lang w:eastAsia="en-GB"/>
              </w:rPr>
              <w:br/>
            </w:r>
            <w:proofErr w:type="spellStart"/>
            <w:r w:rsidRPr="00A001B4">
              <w:rPr>
                <w:rFonts w:asciiTheme="minorHAnsi" w:eastAsia="Times New Roman" w:hAnsiTheme="minorHAnsi" w:cstheme="minorHAnsi"/>
                <w:color w:val="000000"/>
                <w:sz w:val="20"/>
                <w:szCs w:val="20"/>
                <w:lang w:eastAsia="en-GB"/>
              </w:rPr>
              <w:t>Documentatie</w:t>
            </w:r>
            <w:proofErr w:type="spellEnd"/>
            <w:r w:rsidRPr="00A001B4">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951</w:t>
            </w:r>
          </w:p>
        </w:tc>
      </w:tr>
      <w:tr w:rsidR="00D24AFE" w:rsidRPr="00A001B4"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4" w:name="RANGE!A14"/>
            <w:r w:rsidRPr="00A001B4">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A001B4">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44"/>
          </w:p>
        </w:tc>
        <w:tc>
          <w:tcPr>
            <w:tcW w:w="171" w:type="dxa"/>
            <w:tcBorders>
              <w:top w:val="nil"/>
              <w:left w:val="nil"/>
              <w:bottom w:val="single" w:sz="4" w:space="0" w:color="auto"/>
              <w:right w:val="single" w:sz="4" w:space="0" w:color="auto"/>
            </w:tcBorders>
            <w:noWrap/>
            <w:vAlign w:val="center"/>
            <w:hideMark/>
          </w:tcPr>
          <w:p w14:paraId="1A37280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Raport de formare </w:t>
            </w:r>
            <w:proofErr w:type="spellStart"/>
            <w:r w:rsidRPr="00A001B4">
              <w:rPr>
                <w:rFonts w:asciiTheme="minorHAnsi" w:eastAsia="Times New Roman" w:hAnsiTheme="minorHAnsi" w:cstheme="minorHAnsi"/>
                <w:color w:val="000000"/>
                <w:sz w:val="20"/>
                <w:szCs w:val="20"/>
                <w:lang w:eastAsia="en-GB"/>
              </w:rPr>
              <w:t>experti</w:t>
            </w:r>
            <w:proofErr w:type="spellEnd"/>
            <w:r w:rsidRPr="00A001B4">
              <w:rPr>
                <w:rFonts w:asciiTheme="minorHAnsi" w:eastAsia="Times New Roman" w:hAnsiTheme="minorHAnsi" w:cstheme="minorHAnsi"/>
                <w:color w:val="000000"/>
                <w:sz w:val="20"/>
                <w:szCs w:val="20"/>
                <w:lang w:eastAsia="en-GB"/>
              </w:rPr>
              <w:t xml:space="preserve"> si semnarea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w:t>
            </w:r>
            <w:r w:rsidRPr="00A001B4">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655</w:t>
            </w:r>
          </w:p>
        </w:tc>
      </w:tr>
      <w:tr w:rsidR="00D24AFE" w:rsidRPr="00A001B4"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Raport consolidat național privind nivelul de maturitate în materie de securitate cibernetică si  Proces 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w:t>
            </w:r>
            <w:r w:rsidRPr="00A001B4">
              <w:rPr>
                <w:rFonts w:asciiTheme="minorHAnsi" w:eastAsia="Times New Roman" w:hAnsiTheme="minorHAnsi" w:cstheme="minorHAnsi"/>
                <w:color w:val="000000"/>
                <w:sz w:val="20"/>
                <w:szCs w:val="20"/>
                <w:lang w:eastAsia="en-GB"/>
              </w:rPr>
              <w:lastRenderedPageBreak/>
              <w:t>litativa a acestui raport catre Beneficiar de catre Beneficiar</w:t>
            </w:r>
            <w:r w:rsidRPr="00A001B4">
              <w:rPr>
                <w:rFonts w:asciiTheme="minorHAnsi" w:eastAsia="Times New Roman" w:hAnsiTheme="minorHAnsi" w:cstheme="minorHAnsi"/>
                <w:color w:val="000000"/>
                <w:sz w:val="20"/>
                <w:szCs w:val="20"/>
                <w:lang w:eastAsia="en-GB"/>
              </w:rPr>
              <w:br/>
              <w:t xml:space="preserve">Raport final de monitorizare e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5,890</w:t>
            </w:r>
          </w:p>
        </w:tc>
      </w:tr>
      <w:tr w:rsidR="00D24AFE" w:rsidRPr="00A001B4"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A001B4">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A001B4">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Raport cu privire la formatori si Proces 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w:t>
            </w:r>
            <w:r w:rsidRPr="00A001B4">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440</w:t>
            </w:r>
          </w:p>
        </w:tc>
      </w:tr>
      <w:tr w:rsidR="00D24AFE" w:rsidRPr="00A001B4"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A001B4">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A001B4">
              <w:rPr>
                <w:rFonts w:asciiTheme="minorHAnsi" w:eastAsia="Times New Roman" w:hAnsiTheme="minorHAnsi" w:cstheme="minorHAnsi"/>
                <w:color w:val="000000"/>
                <w:sz w:val="20"/>
                <w:szCs w:val="20"/>
                <w:lang w:eastAsia="en-GB"/>
              </w:rPr>
              <w:lastRenderedPageBreak/>
              <w:t xml:space="preserve">pregătite pentru utilizare la scară națională si Proces-verbal de </w:t>
            </w:r>
            <w:proofErr w:type="spellStart"/>
            <w:r w:rsidRPr="00A001B4">
              <w:rPr>
                <w:rFonts w:asciiTheme="minorHAnsi" w:eastAsia="Times New Roman" w:hAnsiTheme="minorHAnsi" w:cstheme="minorHAnsi"/>
                <w:color w:val="000000"/>
                <w:sz w:val="20"/>
                <w:szCs w:val="20"/>
                <w:lang w:eastAsia="en-GB"/>
              </w:rPr>
              <w:t>receptie</w:t>
            </w:r>
            <w:proofErr w:type="spellEnd"/>
            <w:r w:rsidRPr="00A001B4">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1,405</w:t>
            </w:r>
          </w:p>
        </w:tc>
      </w:tr>
      <w:tr w:rsidR="00D24AFE" w:rsidRPr="00A001B4"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A001B4">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A001B4">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A001B4">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lastRenderedPageBreak/>
              <w:t>168</w:t>
            </w:r>
          </w:p>
        </w:tc>
      </w:tr>
      <w:tr w:rsidR="00D24AFE" w:rsidRPr="00A001B4"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A001B4"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A001B4"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A001B4">
              <w:rPr>
                <w:rFonts w:asciiTheme="minorHAnsi" w:eastAsia="Times New Roman" w:hAnsiTheme="minorHAnsi" w:cstheme="minorHAnsi"/>
                <w:b/>
                <w:bCs/>
                <w:color w:val="000000"/>
                <w:sz w:val="20"/>
                <w:szCs w:val="20"/>
                <w:lang w:eastAsia="en-GB"/>
              </w:rPr>
              <w:t>12,174</w:t>
            </w:r>
          </w:p>
        </w:tc>
      </w:tr>
    </w:tbl>
    <w:p w14:paraId="25A1B92A" w14:textId="77777777" w:rsidR="00C552D3" w:rsidRPr="00A001B4" w:rsidRDefault="00C552D3" w:rsidP="002B5CB9"/>
    <w:p w14:paraId="2DDA7CF2" w14:textId="77777777" w:rsidR="00C552D3" w:rsidRPr="00A001B4" w:rsidRDefault="00C552D3" w:rsidP="002B5CB9"/>
    <w:p w14:paraId="38DDD631" w14:textId="77777777" w:rsidR="00C552D3" w:rsidRPr="00A001B4" w:rsidRDefault="00C552D3" w:rsidP="002B5CB9"/>
    <w:p w14:paraId="69C70371" w14:textId="77777777" w:rsidR="00C552D3" w:rsidRPr="00A001B4" w:rsidRDefault="00C552D3" w:rsidP="002B5CB9">
      <w:pPr>
        <w:sectPr w:rsidR="00C552D3" w:rsidRPr="00A001B4" w:rsidSect="00AF5C3E">
          <w:pgSz w:w="23811" w:h="16838" w:orient="landscape" w:code="8"/>
          <w:pgMar w:top="720" w:right="720" w:bottom="720" w:left="720" w:header="403" w:footer="403" w:gutter="0"/>
          <w:cols w:space="720"/>
          <w:formProt w:val="0"/>
          <w:docGrid w:linePitch="360"/>
        </w:sectPr>
      </w:pPr>
    </w:p>
    <w:p w14:paraId="5E2EF823" w14:textId="77777777" w:rsidR="00C552D3" w:rsidRPr="00A001B4" w:rsidRDefault="00C552D3" w:rsidP="002B5CB9"/>
    <w:p w14:paraId="620C03A3" w14:textId="77777777" w:rsidR="00935A83" w:rsidRPr="00A001B4" w:rsidRDefault="00935A83" w:rsidP="002B5CB9"/>
    <w:p w14:paraId="1714343C" w14:textId="77777777" w:rsidR="00935A83" w:rsidRPr="00A001B4" w:rsidRDefault="00935A83" w:rsidP="002B5CB9"/>
    <w:p w14:paraId="6005DD8C" w14:textId="77777777" w:rsidR="00935A83" w:rsidRPr="00A001B4" w:rsidRDefault="00935A83" w:rsidP="002B5CB9"/>
    <w:p w14:paraId="52C568D9" w14:textId="224E981A" w:rsidR="00B42622" w:rsidRPr="00A001B4" w:rsidRDefault="00B42622">
      <w:pPr>
        <w:pStyle w:val="Heading1"/>
        <w:numPr>
          <w:ilvl w:val="1"/>
          <w:numId w:val="59"/>
        </w:numPr>
      </w:pPr>
      <w:bookmarkStart w:id="45" w:name="_Toc220632456"/>
      <w:r w:rsidRPr="00A001B4">
        <w:t>Personalul propus și managementul realizării serviciilor</w:t>
      </w:r>
      <w:bookmarkEnd w:id="45"/>
      <w:r w:rsidRPr="00A001B4">
        <w:t xml:space="preserve"> </w:t>
      </w:r>
    </w:p>
    <w:p w14:paraId="613C98AA" w14:textId="77777777" w:rsidR="00B42622" w:rsidRPr="00A001B4" w:rsidRDefault="00B42622" w:rsidP="00B42622">
      <w:pPr>
        <w:tabs>
          <w:tab w:val="left" w:pos="0"/>
        </w:tabs>
        <w:rPr>
          <w:rFonts w:cs="Times New Roman"/>
          <w:bCs/>
          <w:iCs/>
        </w:rPr>
      </w:pPr>
    </w:p>
    <w:p w14:paraId="6CB99243" w14:textId="77777777" w:rsidR="00B42622" w:rsidRPr="00A001B4" w:rsidRDefault="00B42622" w:rsidP="00B42622">
      <w:pPr>
        <w:adjustRightInd w:val="0"/>
        <w:rPr>
          <w:rFonts w:eastAsia="Calibri" w:cs="Times New Roman"/>
        </w:rPr>
      </w:pPr>
      <w:r w:rsidRPr="00A001B4">
        <w:rPr>
          <w:rFonts w:eastAsia="Calibri" w:cs="Times New Roman"/>
        </w:rPr>
        <w:t>În acest capitol se vor prezenta, cel puțin, următoarele informații:</w:t>
      </w:r>
    </w:p>
    <w:p w14:paraId="262D12BF" w14:textId="77777777" w:rsidR="00B42622" w:rsidRPr="00A001B4" w:rsidRDefault="00B42622" w:rsidP="00B42622">
      <w:pPr>
        <w:adjustRightInd w:val="0"/>
        <w:rPr>
          <w:rFonts w:eastAsia="Calibri" w:cs="Times New Roman"/>
        </w:rPr>
      </w:pPr>
    </w:p>
    <w:p w14:paraId="2A34ED59" w14:textId="6231CE01"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A001B4">
        <w:rPr>
          <w:rFonts w:eastAsia="Calibri" w:cs="Times New Roman"/>
        </w:rPr>
        <w:t xml:space="preserve">Structura echipei propuse pentru realizarea serviciilor, cu prezentarea organigramei echipei și a </w:t>
      </w:r>
      <w:r w:rsidRPr="00A001B4">
        <w:rPr>
          <w:rFonts w:eastAsia="Calibri" w:cs="Times New Roman"/>
          <w:i/>
        </w:rPr>
        <w:t xml:space="preserve">informațiilor </w:t>
      </w:r>
      <w:r w:rsidRPr="00A001B4">
        <w:rPr>
          <w:rFonts w:eastAsia="Calibri" w:cs="Times New Roman"/>
        </w:rPr>
        <w:t xml:space="preserve">relevante pentru experții cheie și documente suport pentru demonstrarea calificărilor educaționale și profesionale, a abilităților, a </w:t>
      </w:r>
      <w:r w:rsidRPr="00A001B4">
        <w:rPr>
          <w:rFonts w:cs="Times New Roman"/>
          <w:bCs/>
          <w:iCs/>
        </w:rPr>
        <w:t>experienței solicitate</w:t>
      </w:r>
      <w:r w:rsidR="00935A83" w:rsidRPr="00A001B4">
        <w:rPr>
          <w:rFonts w:cs="Times New Roman"/>
          <w:bCs/>
          <w:iCs/>
        </w:rPr>
        <w:t>.</w:t>
      </w:r>
    </w:p>
    <w:p w14:paraId="4B823F81" w14:textId="77777777" w:rsidR="00B42622" w:rsidRPr="00A001B4"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A001B4" w14:paraId="7567199D" w14:textId="77777777" w:rsidTr="000F6DD4">
        <w:trPr>
          <w:trHeight w:val="1075"/>
          <w:jc w:val="center"/>
        </w:trPr>
        <w:tc>
          <w:tcPr>
            <w:tcW w:w="809" w:type="pct"/>
            <w:vAlign w:val="center"/>
          </w:tcPr>
          <w:p w14:paraId="5ECB1F56" w14:textId="4B3A0902" w:rsidR="000F6DD4" w:rsidRPr="00A001B4" w:rsidRDefault="000F6DD4">
            <w:pPr>
              <w:jc w:val="center"/>
              <w:rPr>
                <w:rFonts w:cs="Times New Roman"/>
                <w:b/>
              </w:rPr>
            </w:pPr>
            <w:r w:rsidRPr="00A001B4">
              <w:rPr>
                <w:rFonts w:cs="Times New Roman"/>
                <w:b/>
              </w:rPr>
              <w:t>Nume și Prenume</w:t>
            </w:r>
          </w:p>
        </w:tc>
        <w:tc>
          <w:tcPr>
            <w:tcW w:w="907" w:type="pct"/>
            <w:vAlign w:val="center"/>
          </w:tcPr>
          <w:p w14:paraId="317E2087" w14:textId="77777777" w:rsidR="000F6DD4" w:rsidRPr="00A001B4" w:rsidRDefault="000F6DD4">
            <w:pPr>
              <w:jc w:val="center"/>
              <w:rPr>
                <w:rFonts w:cs="Times New Roman"/>
                <w:b/>
              </w:rPr>
            </w:pPr>
            <w:r w:rsidRPr="00A001B4">
              <w:rPr>
                <w:rFonts w:cs="Times New Roman"/>
                <w:b/>
              </w:rPr>
              <w:t>Poziția de expert cheie pentru care este propus</w:t>
            </w:r>
          </w:p>
        </w:tc>
        <w:tc>
          <w:tcPr>
            <w:tcW w:w="1061" w:type="pct"/>
            <w:vAlign w:val="center"/>
          </w:tcPr>
          <w:p w14:paraId="4EB29F4D" w14:textId="77777777" w:rsidR="000F6DD4" w:rsidRPr="00A001B4" w:rsidRDefault="000F6DD4">
            <w:pPr>
              <w:jc w:val="center"/>
              <w:rPr>
                <w:rFonts w:cs="Times New Roman"/>
                <w:b/>
              </w:rPr>
            </w:pPr>
            <w:r w:rsidRPr="00A001B4">
              <w:rPr>
                <w:rFonts w:cs="Times New Roman"/>
                <w:b/>
              </w:rPr>
              <w:t>Activitățile din cadrul contractului la realizarea cărora participă</w:t>
            </w:r>
          </w:p>
        </w:tc>
        <w:tc>
          <w:tcPr>
            <w:tcW w:w="949" w:type="pct"/>
            <w:vAlign w:val="center"/>
          </w:tcPr>
          <w:p w14:paraId="35963905" w14:textId="77777777" w:rsidR="000F6DD4" w:rsidRPr="00A001B4" w:rsidRDefault="000F6DD4">
            <w:pPr>
              <w:jc w:val="center"/>
              <w:rPr>
                <w:rFonts w:cs="Times New Roman"/>
                <w:b/>
              </w:rPr>
            </w:pPr>
            <w:r w:rsidRPr="00A001B4">
              <w:rPr>
                <w:rFonts w:cs="Times New Roman"/>
                <w:b/>
              </w:rPr>
              <w:t>Numărul de zile lucrătoare alocate expertului</w:t>
            </w:r>
          </w:p>
        </w:tc>
        <w:tc>
          <w:tcPr>
            <w:tcW w:w="1274" w:type="pct"/>
            <w:vAlign w:val="center"/>
          </w:tcPr>
          <w:p w14:paraId="5F164BCE" w14:textId="77777777" w:rsidR="000F6DD4" w:rsidRPr="00A001B4" w:rsidRDefault="000F6DD4">
            <w:pPr>
              <w:jc w:val="center"/>
              <w:rPr>
                <w:rFonts w:cs="Times New Roman"/>
                <w:b/>
              </w:rPr>
            </w:pPr>
            <w:r w:rsidRPr="00A001B4">
              <w:rPr>
                <w:rFonts w:cs="Times New Roman"/>
                <w:b/>
              </w:rPr>
              <w:t>Operatorul economic participant la procedură, ce asigură accesul la expertul ce va presta activități în contract</w:t>
            </w:r>
          </w:p>
        </w:tc>
      </w:tr>
      <w:tr w:rsidR="000F6DD4" w:rsidRPr="00A001B4" w14:paraId="2757A57B" w14:textId="77777777" w:rsidTr="000F6DD4">
        <w:trPr>
          <w:trHeight w:val="860"/>
          <w:jc w:val="center"/>
        </w:trPr>
        <w:tc>
          <w:tcPr>
            <w:tcW w:w="809" w:type="pct"/>
          </w:tcPr>
          <w:p w14:paraId="0F4E9EF0" w14:textId="0095C471" w:rsidR="000F6DD4" w:rsidRPr="00A001B4" w:rsidRDefault="000F6DD4">
            <w:pPr>
              <w:rPr>
                <w:rFonts w:cs="Times New Roman"/>
                <w:i/>
              </w:rPr>
            </w:pPr>
            <w:r w:rsidRPr="00A001B4">
              <w:rPr>
                <w:rFonts w:cs="Times New Roman"/>
                <w:i/>
              </w:rPr>
              <w:t>Carmen Oana</w:t>
            </w:r>
          </w:p>
        </w:tc>
        <w:tc>
          <w:tcPr>
            <w:tcW w:w="907" w:type="pct"/>
          </w:tcPr>
          <w:p w14:paraId="56341D40" w14:textId="5ECD7D06" w:rsidR="000F6DD4" w:rsidRPr="00A001B4" w:rsidDel="00CB58F9" w:rsidRDefault="000F6DD4">
            <w:pPr>
              <w:rPr>
                <w:rFonts w:cs="Times New Roman"/>
              </w:rPr>
            </w:pPr>
            <w:r w:rsidRPr="00A001B4">
              <w:rPr>
                <w:rFonts w:cs="Times New Roman"/>
                <w:i/>
              </w:rPr>
              <w:t>Manager de proiect</w:t>
            </w:r>
          </w:p>
        </w:tc>
        <w:tc>
          <w:tcPr>
            <w:tcW w:w="1061" w:type="pct"/>
          </w:tcPr>
          <w:p w14:paraId="285305B4" w14:textId="6E07890D" w:rsidR="000F6DD4" w:rsidRPr="00A001B4" w:rsidRDefault="000F6DD4">
            <w:pPr>
              <w:rPr>
                <w:rFonts w:cs="Times New Roman"/>
              </w:rPr>
            </w:pPr>
            <w:r w:rsidRPr="00A001B4">
              <w:rPr>
                <w:rFonts w:cs="Times New Roman"/>
                <w:i/>
              </w:rPr>
              <w:t>Toate</w:t>
            </w:r>
          </w:p>
        </w:tc>
        <w:tc>
          <w:tcPr>
            <w:tcW w:w="949" w:type="pct"/>
          </w:tcPr>
          <w:p w14:paraId="140EA1FC" w14:textId="0BD5CEA4" w:rsidR="000F6DD4" w:rsidRPr="00A001B4" w:rsidRDefault="000F6DD4">
            <w:pPr>
              <w:rPr>
                <w:rFonts w:cs="Times New Roman"/>
              </w:rPr>
            </w:pPr>
            <w:r w:rsidRPr="00A001B4">
              <w:rPr>
                <w:rFonts w:cs="Times New Roman"/>
                <w:i/>
              </w:rPr>
              <w:t>628</w:t>
            </w:r>
          </w:p>
        </w:tc>
        <w:tc>
          <w:tcPr>
            <w:tcW w:w="1274" w:type="pct"/>
          </w:tcPr>
          <w:p w14:paraId="106900FD" w14:textId="665EF562" w:rsidR="000F6DD4" w:rsidRPr="00A001B4" w:rsidRDefault="000F6DD4">
            <w:pPr>
              <w:rPr>
                <w:rFonts w:cs="Times New Roman"/>
              </w:rPr>
            </w:pPr>
            <w:r w:rsidRPr="00A001B4">
              <w:rPr>
                <w:rFonts w:cs="Times New Roman"/>
                <w:i/>
              </w:rPr>
              <w:t xml:space="preserve">Software </w:t>
            </w:r>
            <w:proofErr w:type="spellStart"/>
            <w:r w:rsidRPr="00A001B4">
              <w:rPr>
                <w:rFonts w:cs="Times New Roman"/>
                <w:i/>
              </w:rPr>
              <w:t>Imagination</w:t>
            </w:r>
            <w:proofErr w:type="spellEnd"/>
            <w:r w:rsidRPr="00A001B4">
              <w:rPr>
                <w:rFonts w:cs="Times New Roman"/>
                <w:i/>
              </w:rPr>
              <w:t xml:space="preserve"> &amp; Vision SRL</w:t>
            </w:r>
          </w:p>
        </w:tc>
      </w:tr>
      <w:tr w:rsidR="000F6DD4" w:rsidRPr="00A001B4" w14:paraId="3E39DA58" w14:textId="77777777" w:rsidTr="000F6DD4">
        <w:trPr>
          <w:trHeight w:val="860"/>
          <w:jc w:val="center"/>
        </w:trPr>
        <w:tc>
          <w:tcPr>
            <w:tcW w:w="809" w:type="pct"/>
          </w:tcPr>
          <w:p w14:paraId="16838EF2" w14:textId="1D3ED619" w:rsidR="000F6DD4" w:rsidRPr="00A001B4" w:rsidRDefault="000F6DD4">
            <w:pPr>
              <w:rPr>
                <w:rFonts w:cs="Times New Roman"/>
                <w:i/>
              </w:rPr>
            </w:pPr>
            <w:r w:rsidRPr="00A001B4">
              <w:rPr>
                <w:rFonts w:cs="Times New Roman"/>
                <w:i/>
              </w:rPr>
              <w:t>Iulian Alecu</w:t>
            </w:r>
          </w:p>
        </w:tc>
        <w:tc>
          <w:tcPr>
            <w:tcW w:w="907" w:type="pct"/>
          </w:tcPr>
          <w:p w14:paraId="500F99D4" w14:textId="5EA94923" w:rsidR="000F6DD4" w:rsidRPr="00A001B4" w:rsidRDefault="000F6DD4">
            <w:pPr>
              <w:rPr>
                <w:rFonts w:cs="Times New Roman"/>
                <w:i/>
              </w:rPr>
            </w:pPr>
            <w:r w:rsidRPr="00A001B4">
              <w:rPr>
                <w:rFonts w:cs="Times New Roman"/>
                <w:i/>
              </w:rPr>
              <w:t>Expert formare</w:t>
            </w:r>
          </w:p>
        </w:tc>
        <w:tc>
          <w:tcPr>
            <w:tcW w:w="1061" w:type="pct"/>
          </w:tcPr>
          <w:p w14:paraId="018D488A" w14:textId="5907B011" w:rsidR="000F6DD4" w:rsidRPr="00A001B4" w:rsidRDefault="000F6DD4">
            <w:pPr>
              <w:rPr>
                <w:rFonts w:cs="Times New Roman"/>
                <w:i/>
              </w:rPr>
            </w:pPr>
            <w:r w:rsidRPr="00A001B4">
              <w:rPr>
                <w:rFonts w:cs="Times New Roman"/>
                <w:i/>
              </w:rPr>
              <w:t>Toate</w:t>
            </w:r>
          </w:p>
        </w:tc>
        <w:tc>
          <w:tcPr>
            <w:tcW w:w="949" w:type="pct"/>
          </w:tcPr>
          <w:p w14:paraId="2424868A" w14:textId="1CB449C6" w:rsidR="000F6DD4" w:rsidRPr="00A001B4" w:rsidRDefault="000F6DD4">
            <w:pPr>
              <w:rPr>
                <w:rFonts w:cs="Times New Roman"/>
                <w:i/>
              </w:rPr>
            </w:pPr>
            <w:r w:rsidRPr="00A001B4">
              <w:rPr>
                <w:rFonts w:cs="Times New Roman"/>
                <w:i/>
              </w:rPr>
              <w:t>66</w:t>
            </w:r>
          </w:p>
        </w:tc>
        <w:tc>
          <w:tcPr>
            <w:tcW w:w="1274" w:type="pct"/>
          </w:tcPr>
          <w:p w14:paraId="284A1CA6" w14:textId="318649FC" w:rsidR="000F6DD4" w:rsidRPr="00A001B4" w:rsidRDefault="000F6DD4">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22F241BF" w14:textId="77777777" w:rsidTr="000F6DD4">
        <w:trPr>
          <w:trHeight w:val="860"/>
          <w:jc w:val="center"/>
        </w:trPr>
        <w:tc>
          <w:tcPr>
            <w:tcW w:w="809" w:type="pct"/>
          </w:tcPr>
          <w:p w14:paraId="7654E93F" w14:textId="699E8E8A" w:rsidR="000F6DD4" w:rsidRPr="00A001B4" w:rsidRDefault="000F6DD4" w:rsidP="002235A3">
            <w:pPr>
              <w:rPr>
                <w:rFonts w:cs="Times New Roman"/>
                <w:i/>
              </w:rPr>
            </w:pPr>
            <w:r w:rsidRPr="00A001B4">
              <w:rPr>
                <w:rFonts w:cs="Times New Roman"/>
                <w:i/>
              </w:rPr>
              <w:t>Oana Anghel</w:t>
            </w:r>
          </w:p>
        </w:tc>
        <w:tc>
          <w:tcPr>
            <w:tcW w:w="907" w:type="pct"/>
          </w:tcPr>
          <w:p w14:paraId="3284FB57" w14:textId="77E76E52" w:rsidR="000F6DD4" w:rsidRPr="00A001B4" w:rsidRDefault="000F6DD4" w:rsidP="002235A3">
            <w:pPr>
              <w:rPr>
                <w:rFonts w:cs="Times New Roman"/>
                <w:i/>
              </w:rPr>
            </w:pPr>
            <w:r w:rsidRPr="00A001B4">
              <w:rPr>
                <w:rFonts w:cs="Times New Roman"/>
                <w:i/>
              </w:rPr>
              <w:t>Expert formare</w:t>
            </w:r>
          </w:p>
        </w:tc>
        <w:tc>
          <w:tcPr>
            <w:tcW w:w="1061" w:type="pct"/>
          </w:tcPr>
          <w:p w14:paraId="32AB1033" w14:textId="048040D2" w:rsidR="000F6DD4" w:rsidRPr="00A001B4" w:rsidRDefault="000F6DD4" w:rsidP="002235A3">
            <w:pPr>
              <w:rPr>
                <w:rFonts w:cs="Times New Roman"/>
                <w:i/>
              </w:rPr>
            </w:pPr>
            <w:r w:rsidRPr="00A001B4">
              <w:rPr>
                <w:rFonts w:cs="Times New Roman"/>
                <w:i/>
              </w:rPr>
              <w:t>Toate</w:t>
            </w:r>
          </w:p>
        </w:tc>
        <w:tc>
          <w:tcPr>
            <w:tcW w:w="949" w:type="pct"/>
          </w:tcPr>
          <w:p w14:paraId="679934F7" w14:textId="47436386" w:rsidR="000F6DD4" w:rsidRPr="00A001B4" w:rsidRDefault="000F6DD4" w:rsidP="002235A3">
            <w:pPr>
              <w:rPr>
                <w:rFonts w:cs="Times New Roman"/>
                <w:i/>
              </w:rPr>
            </w:pPr>
            <w:r w:rsidRPr="00A001B4">
              <w:rPr>
                <w:rFonts w:cs="Times New Roman"/>
                <w:i/>
              </w:rPr>
              <w:t>66</w:t>
            </w:r>
          </w:p>
        </w:tc>
        <w:tc>
          <w:tcPr>
            <w:tcW w:w="1274" w:type="pct"/>
          </w:tcPr>
          <w:p w14:paraId="7B91C9A9" w14:textId="7F4DDE19"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1EFA64FA" w14:textId="77777777" w:rsidTr="000F6DD4">
        <w:trPr>
          <w:trHeight w:val="860"/>
          <w:jc w:val="center"/>
        </w:trPr>
        <w:tc>
          <w:tcPr>
            <w:tcW w:w="809" w:type="pct"/>
          </w:tcPr>
          <w:p w14:paraId="4D3E1027" w14:textId="62E3CB61" w:rsidR="000F6DD4" w:rsidRPr="00A001B4" w:rsidRDefault="000F6DD4" w:rsidP="002235A3">
            <w:pPr>
              <w:rPr>
                <w:rFonts w:cs="Times New Roman"/>
                <w:i/>
              </w:rPr>
            </w:pPr>
            <w:r w:rsidRPr="00A001B4">
              <w:rPr>
                <w:rFonts w:cs="Times New Roman"/>
                <w:i/>
              </w:rPr>
              <w:t>Olivia Comșa</w:t>
            </w:r>
          </w:p>
        </w:tc>
        <w:tc>
          <w:tcPr>
            <w:tcW w:w="907" w:type="pct"/>
          </w:tcPr>
          <w:p w14:paraId="60FE835B" w14:textId="61A914D6" w:rsidR="000F6DD4" w:rsidRPr="00A001B4" w:rsidRDefault="000F6DD4" w:rsidP="002235A3">
            <w:pPr>
              <w:rPr>
                <w:rFonts w:cs="Times New Roman"/>
                <w:i/>
              </w:rPr>
            </w:pPr>
            <w:r w:rsidRPr="00A001B4">
              <w:rPr>
                <w:rFonts w:cs="Times New Roman"/>
                <w:i/>
              </w:rPr>
              <w:t>Expert formare</w:t>
            </w:r>
          </w:p>
        </w:tc>
        <w:tc>
          <w:tcPr>
            <w:tcW w:w="1061" w:type="pct"/>
          </w:tcPr>
          <w:p w14:paraId="1F021613" w14:textId="2E915259" w:rsidR="000F6DD4" w:rsidRPr="00A001B4" w:rsidRDefault="000F6DD4" w:rsidP="002235A3">
            <w:pPr>
              <w:rPr>
                <w:rFonts w:cs="Times New Roman"/>
                <w:i/>
              </w:rPr>
            </w:pPr>
            <w:r w:rsidRPr="00A001B4">
              <w:rPr>
                <w:rFonts w:cs="Times New Roman"/>
                <w:i/>
              </w:rPr>
              <w:t>Toate</w:t>
            </w:r>
          </w:p>
        </w:tc>
        <w:tc>
          <w:tcPr>
            <w:tcW w:w="949" w:type="pct"/>
          </w:tcPr>
          <w:p w14:paraId="2E158C7A" w14:textId="1810FCCC" w:rsidR="000F6DD4" w:rsidRPr="00A001B4" w:rsidRDefault="000F6DD4" w:rsidP="002235A3">
            <w:pPr>
              <w:rPr>
                <w:rFonts w:cs="Times New Roman"/>
                <w:i/>
              </w:rPr>
            </w:pPr>
            <w:r w:rsidRPr="00A001B4">
              <w:rPr>
                <w:rFonts w:cs="Times New Roman"/>
                <w:i/>
              </w:rPr>
              <w:t>66</w:t>
            </w:r>
          </w:p>
        </w:tc>
        <w:tc>
          <w:tcPr>
            <w:tcW w:w="1274" w:type="pct"/>
          </w:tcPr>
          <w:p w14:paraId="0BBAF94B" w14:textId="5EBED721"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2C7B22D8" w14:textId="77777777" w:rsidTr="000F6DD4">
        <w:trPr>
          <w:trHeight w:val="860"/>
          <w:jc w:val="center"/>
        </w:trPr>
        <w:tc>
          <w:tcPr>
            <w:tcW w:w="809" w:type="pct"/>
          </w:tcPr>
          <w:p w14:paraId="0BEEC321" w14:textId="6AB68A92" w:rsidR="000F6DD4" w:rsidRPr="00A001B4" w:rsidRDefault="000F6DD4" w:rsidP="002235A3">
            <w:pPr>
              <w:rPr>
                <w:rFonts w:cs="Times New Roman"/>
                <w:i/>
              </w:rPr>
            </w:pPr>
            <w:r w:rsidRPr="00A001B4">
              <w:rPr>
                <w:rFonts w:cs="Times New Roman"/>
                <w:i/>
              </w:rPr>
              <w:t>Sorin Pistol</w:t>
            </w:r>
          </w:p>
        </w:tc>
        <w:tc>
          <w:tcPr>
            <w:tcW w:w="907" w:type="pct"/>
          </w:tcPr>
          <w:p w14:paraId="61C0890D" w14:textId="005892F8" w:rsidR="000F6DD4" w:rsidRPr="00A001B4" w:rsidRDefault="000F6DD4" w:rsidP="002235A3">
            <w:pPr>
              <w:rPr>
                <w:rFonts w:cs="Times New Roman"/>
                <w:i/>
              </w:rPr>
            </w:pPr>
            <w:r w:rsidRPr="00A001B4">
              <w:rPr>
                <w:rFonts w:cs="Times New Roman"/>
                <w:i/>
              </w:rPr>
              <w:t>Expert formare</w:t>
            </w:r>
          </w:p>
        </w:tc>
        <w:tc>
          <w:tcPr>
            <w:tcW w:w="1061" w:type="pct"/>
          </w:tcPr>
          <w:p w14:paraId="32569D2D" w14:textId="610AF042" w:rsidR="000F6DD4" w:rsidRPr="00A001B4" w:rsidRDefault="000F6DD4" w:rsidP="002235A3">
            <w:pPr>
              <w:rPr>
                <w:rFonts w:cs="Times New Roman"/>
                <w:i/>
              </w:rPr>
            </w:pPr>
            <w:r w:rsidRPr="00A001B4">
              <w:rPr>
                <w:rFonts w:cs="Times New Roman"/>
                <w:i/>
              </w:rPr>
              <w:t>Toate</w:t>
            </w:r>
          </w:p>
        </w:tc>
        <w:tc>
          <w:tcPr>
            <w:tcW w:w="949" w:type="pct"/>
          </w:tcPr>
          <w:p w14:paraId="3FD89EF0" w14:textId="7BB00EB5" w:rsidR="000F6DD4" w:rsidRPr="00A001B4" w:rsidRDefault="000F6DD4" w:rsidP="002235A3">
            <w:pPr>
              <w:rPr>
                <w:rFonts w:cs="Times New Roman"/>
                <w:i/>
              </w:rPr>
            </w:pPr>
            <w:r w:rsidRPr="00A001B4">
              <w:rPr>
                <w:rFonts w:cs="Times New Roman"/>
                <w:i/>
              </w:rPr>
              <w:t>66</w:t>
            </w:r>
          </w:p>
        </w:tc>
        <w:tc>
          <w:tcPr>
            <w:tcW w:w="1274" w:type="pct"/>
          </w:tcPr>
          <w:p w14:paraId="745643FC" w14:textId="2C313236"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1BC9B2A6" w14:textId="77777777" w:rsidTr="000F6DD4">
        <w:trPr>
          <w:trHeight w:val="860"/>
          <w:jc w:val="center"/>
        </w:trPr>
        <w:tc>
          <w:tcPr>
            <w:tcW w:w="809" w:type="pct"/>
          </w:tcPr>
          <w:p w14:paraId="247BF8A9" w14:textId="243A3747" w:rsidR="000F6DD4" w:rsidRPr="00A001B4" w:rsidRDefault="000F6DD4" w:rsidP="002235A3">
            <w:pPr>
              <w:rPr>
                <w:rFonts w:cs="Times New Roman"/>
                <w:i/>
              </w:rPr>
            </w:pPr>
            <w:r w:rsidRPr="00A001B4">
              <w:rPr>
                <w:rFonts w:cs="Times New Roman"/>
                <w:i/>
              </w:rPr>
              <w:t xml:space="preserve">Teodor </w:t>
            </w:r>
            <w:proofErr w:type="spellStart"/>
            <w:r w:rsidRPr="00A001B4">
              <w:rPr>
                <w:rFonts w:cs="Times New Roman"/>
                <w:i/>
              </w:rPr>
              <w:t>Ivănuica</w:t>
            </w:r>
            <w:proofErr w:type="spellEnd"/>
          </w:p>
        </w:tc>
        <w:tc>
          <w:tcPr>
            <w:tcW w:w="907" w:type="pct"/>
          </w:tcPr>
          <w:p w14:paraId="42FF32F4" w14:textId="3B663572" w:rsidR="000F6DD4" w:rsidRPr="00A001B4" w:rsidRDefault="000F6DD4" w:rsidP="002235A3">
            <w:pPr>
              <w:rPr>
                <w:rFonts w:cs="Times New Roman"/>
                <w:i/>
              </w:rPr>
            </w:pPr>
            <w:r w:rsidRPr="00A001B4">
              <w:rPr>
                <w:rFonts w:cs="Times New Roman"/>
                <w:i/>
              </w:rPr>
              <w:t>Expert formare</w:t>
            </w:r>
          </w:p>
        </w:tc>
        <w:tc>
          <w:tcPr>
            <w:tcW w:w="1061" w:type="pct"/>
          </w:tcPr>
          <w:p w14:paraId="53528006" w14:textId="5B1D39B1" w:rsidR="000F6DD4" w:rsidRPr="00A001B4" w:rsidRDefault="000F6DD4" w:rsidP="002235A3">
            <w:pPr>
              <w:rPr>
                <w:rFonts w:cs="Times New Roman"/>
                <w:i/>
              </w:rPr>
            </w:pPr>
            <w:r w:rsidRPr="00A001B4">
              <w:rPr>
                <w:rFonts w:cs="Times New Roman"/>
                <w:i/>
              </w:rPr>
              <w:t>Toate</w:t>
            </w:r>
          </w:p>
        </w:tc>
        <w:tc>
          <w:tcPr>
            <w:tcW w:w="949" w:type="pct"/>
          </w:tcPr>
          <w:p w14:paraId="1F0647AA" w14:textId="0B3B2EFE" w:rsidR="000F6DD4" w:rsidRPr="00A001B4" w:rsidRDefault="000F6DD4" w:rsidP="002235A3">
            <w:pPr>
              <w:rPr>
                <w:rFonts w:cs="Times New Roman"/>
                <w:i/>
              </w:rPr>
            </w:pPr>
            <w:r w:rsidRPr="00A001B4">
              <w:rPr>
                <w:rFonts w:cs="Times New Roman"/>
                <w:i/>
              </w:rPr>
              <w:t>66</w:t>
            </w:r>
          </w:p>
        </w:tc>
        <w:tc>
          <w:tcPr>
            <w:tcW w:w="1274" w:type="pct"/>
          </w:tcPr>
          <w:p w14:paraId="4EF8044C" w14:textId="69CD72DD" w:rsidR="000F6DD4" w:rsidRPr="00A001B4" w:rsidRDefault="000F6DD4" w:rsidP="002235A3">
            <w:pPr>
              <w:rPr>
                <w:rFonts w:cs="Times New Roman"/>
                <w:i/>
              </w:rPr>
            </w:pPr>
            <w:r w:rsidRPr="00A001B4">
              <w:rPr>
                <w:rFonts w:cs="Times New Roman"/>
                <w:i/>
              </w:rPr>
              <w:t>Flame Data Technologies SRL</w:t>
            </w:r>
          </w:p>
        </w:tc>
      </w:tr>
      <w:tr w:rsidR="000F6DD4" w:rsidRPr="00A001B4" w14:paraId="6284E70C" w14:textId="77777777" w:rsidTr="000F6DD4">
        <w:trPr>
          <w:trHeight w:val="860"/>
          <w:jc w:val="center"/>
        </w:trPr>
        <w:tc>
          <w:tcPr>
            <w:tcW w:w="809" w:type="pct"/>
          </w:tcPr>
          <w:p w14:paraId="48BDCEF2" w14:textId="6452331C" w:rsidR="000F6DD4" w:rsidRPr="00A001B4" w:rsidRDefault="000F6DD4" w:rsidP="002235A3">
            <w:pPr>
              <w:rPr>
                <w:rFonts w:cs="Times New Roman"/>
                <w:i/>
              </w:rPr>
            </w:pPr>
            <w:r w:rsidRPr="00A001B4">
              <w:rPr>
                <w:rFonts w:cs="Times New Roman"/>
                <w:i/>
              </w:rPr>
              <w:t>Radu Andrei Bădulescu</w:t>
            </w:r>
          </w:p>
        </w:tc>
        <w:tc>
          <w:tcPr>
            <w:tcW w:w="907" w:type="pct"/>
          </w:tcPr>
          <w:p w14:paraId="34B9079C" w14:textId="7971FA6A" w:rsidR="000F6DD4" w:rsidRPr="00A001B4" w:rsidRDefault="000F6DD4" w:rsidP="002235A3">
            <w:pPr>
              <w:rPr>
                <w:rFonts w:cs="Times New Roman"/>
                <w:i/>
              </w:rPr>
            </w:pPr>
            <w:r w:rsidRPr="00A001B4">
              <w:rPr>
                <w:rFonts w:cs="Times New Roman"/>
                <w:i/>
              </w:rPr>
              <w:t>Expert formare</w:t>
            </w:r>
          </w:p>
        </w:tc>
        <w:tc>
          <w:tcPr>
            <w:tcW w:w="1061" w:type="pct"/>
          </w:tcPr>
          <w:p w14:paraId="3965C284" w14:textId="24A0B829" w:rsidR="000F6DD4" w:rsidRPr="00A001B4" w:rsidRDefault="000F6DD4" w:rsidP="002235A3">
            <w:pPr>
              <w:rPr>
                <w:rFonts w:cs="Times New Roman"/>
                <w:i/>
              </w:rPr>
            </w:pPr>
            <w:r w:rsidRPr="00A001B4">
              <w:rPr>
                <w:rFonts w:cs="Times New Roman"/>
                <w:i/>
              </w:rPr>
              <w:t>Toate</w:t>
            </w:r>
          </w:p>
        </w:tc>
        <w:tc>
          <w:tcPr>
            <w:tcW w:w="949" w:type="pct"/>
          </w:tcPr>
          <w:p w14:paraId="0FE40970" w14:textId="44C5B5EA" w:rsidR="000F6DD4" w:rsidRPr="00A001B4" w:rsidRDefault="000F6DD4" w:rsidP="002235A3">
            <w:pPr>
              <w:rPr>
                <w:rFonts w:cs="Times New Roman"/>
                <w:i/>
              </w:rPr>
            </w:pPr>
            <w:r w:rsidRPr="00A001B4">
              <w:rPr>
                <w:rFonts w:cs="Times New Roman"/>
                <w:i/>
              </w:rPr>
              <w:t>66</w:t>
            </w:r>
          </w:p>
        </w:tc>
        <w:tc>
          <w:tcPr>
            <w:tcW w:w="1274" w:type="pct"/>
          </w:tcPr>
          <w:p w14:paraId="3A4ACC1A" w14:textId="7D5DFD1A" w:rsidR="000F6DD4" w:rsidRPr="00A001B4" w:rsidRDefault="000F6DD4" w:rsidP="002235A3">
            <w:pPr>
              <w:rPr>
                <w:rFonts w:cs="Times New Roman"/>
                <w:i/>
              </w:rPr>
            </w:pPr>
            <w:r w:rsidRPr="00A001B4">
              <w:rPr>
                <w:rFonts w:cs="Times New Roman"/>
                <w:i/>
              </w:rPr>
              <w:t>Flame Data Technologies SRL</w:t>
            </w:r>
          </w:p>
        </w:tc>
      </w:tr>
      <w:tr w:rsidR="000F6DD4" w:rsidRPr="00A001B4" w14:paraId="18F42BA3" w14:textId="77777777" w:rsidTr="000F6DD4">
        <w:trPr>
          <w:trHeight w:val="860"/>
          <w:jc w:val="center"/>
        </w:trPr>
        <w:tc>
          <w:tcPr>
            <w:tcW w:w="809" w:type="pct"/>
          </w:tcPr>
          <w:p w14:paraId="3FE50484" w14:textId="7A00E2B5" w:rsidR="000F6DD4" w:rsidRPr="00A001B4" w:rsidRDefault="000F6DD4" w:rsidP="002235A3">
            <w:pPr>
              <w:rPr>
                <w:rFonts w:cs="Times New Roman"/>
                <w:i/>
              </w:rPr>
            </w:pPr>
            <w:r w:rsidRPr="00A001B4">
              <w:rPr>
                <w:rFonts w:cs="Times New Roman"/>
                <w:i/>
              </w:rPr>
              <w:t>Iuliana Sprânceană</w:t>
            </w:r>
          </w:p>
        </w:tc>
        <w:tc>
          <w:tcPr>
            <w:tcW w:w="907" w:type="pct"/>
          </w:tcPr>
          <w:p w14:paraId="4FEB0E86" w14:textId="371E160F" w:rsidR="000F6DD4" w:rsidRPr="00A001B4" w:rsidRDefault="000F6DD4" w:rsidP="002235A3">
            <w:pPr>
              <w:rPr>
                <w:rFonts w:cs="Times New Roman"/>
                <w:i/>
              </w:rPr>
            </w:pPr>
            <w:r w:rsidRPr="00A001B4">
              <w:rPr>
                <w:rFonts w:cs="Times New Roman"/>
                <w:i/>
              </w:rPr>
              <w:t>Expert formare</w:t>
            </w:r>
          </w:p>
        </w:tc>
        <w:tc>
          <w:tcPr>
            <w:tcW w:w="1061" w:type="pct"/>
          </w:tcPr>
          <w:p w14:paraId="07990AF7" w14:textId="1840FF9D" w:rsidR="000F6DD4" w:rsidRPr="00A001B4" w:rsidRDefault="000F6DD4" w:rsidP="002235A3">
            <w:pPr>
              <w:rPr>
                <w:rFonts w:cs="Times New Roman"/>
                <w:i/>
              </w:rPr>
            </w:pPr>
            <w:r w:rsidRPr="00A001B4">
              <w:rPr>
                <w:rFonts w:cs="Times New Roman"/>
                <w:i/>
              </w:rPr>
              <w:t>Toate</w:t>
            </w:r>
          </w:p>
        </w:tc>
        <w:tc>
          <w:tcPr>
            <w:tcW w:w="949" w:type="pct"/>
          </w:tcPr>
          <w:p w14:paraId="154668DF" w14:textId="109AEC6D" w:rsidR="000F6DD4" w:rsidRPr="00A001B4" w:rsidRDefault="000F6DD4" w:rsidP="002235A3">
            <w:pPr>
              <w:rPr>
                <w:rFonts w:cs="Times New Roman"/>
                <w:i/>
              </w:rPr>
            </w:pPr>
            <w:r w:rsidRPr="00A001B4">
              <w:rPr>
                <w:rFonts w:cs="Times New Roman"/>
                <w:i/>
              </w:rPr>
              <w:t>66</w:t>
            </w:r>
          </w:p>
        </w:tc>
        <w:tc>
          <w:tcPr>
            <w:tcW w:w="1274" w:type="pct"/>
          </w:tcPr>
          <w:p w14:paraId="4931DCE5" w14:textId="226CC287" w:rsidR="000F6DD4" w:rsidRPr="00A001B4" w:rsidRDefault="000F6DD4" w:rsidP="002235A3">
            <w:pPr>
              <w:rPr>
                <w:rFonts w:cs="Times New Roman"/>
                <w:i/>
              </w:rPr>
            </w:pPr>
            <w:r w:rsidRPr="00A001B4">
              <w:rPr>
                <w:rFonts w:cs="Times New Roman"/>
                <w:i/>
              </w:rPr>
              <w:t>Flame Data Technologies SRL</w:t>
            </w:r>
          </w:p>
        </w:tc>
      </w:tr>
      <w:tr w:rsidR="000F6DD4" w:rsidRPr="00A001B4" w14:paraId="7B2509BD" w14:textId="77777777" w:rsidTr="000F6DD4">
        <w:trPr>
          <w:trHeight w:val="860"/>
          <w:jc w:val="center"/>
        </w:trPr>
        <w:tc>
          <w:tcPr>
            <w:tcW w:w="809" w:type="pct"/>
          </w:tcPr>
          <w:p w14:paraId="6B1B7C56" w14:textId="79DC60ED" w:rsidR="000F6DD4" w:rsidRPr="00A001B4" w:rsidRDefault="000F6DD4" w:rsidP="002235A3">
            <w:pPr>
              <w:rPr>
                <w:rFonts w:cs="Times New Roman"/>
                <w:i/>
              </w:rPr>
            </w:pPr>
            <w:r w:rsidRPr="00A001B4">
              <w:rPr>
                <w:rFonts w:cs="Times New Roman"/>
                <w:i/>
              </w:rPr>
              <w:t>Alexandra Sacagiu</w:t>
            </w:r>
          </w:p>
        </w:tc>
        <w:tc>
          <w:tcPr>
            <w:tcW w:w="907" w:type="pct"/>
          </w:tcPr>
          <w:p w14:paraId="187DE4E2" w14:textId="3DD745F6" w:rsidR="000F6DD4" w:rsidRPr="00A001B4" w:rsidRDefault="000F6DD4" w:rsidP="002235A3">
            <w:pPr>
              <w:rPr>
                <w:rFonts w:cs="Times New Roman"/>
                <w:i/>
              </w:rPr>
            </w:pPr>
            <w:r w:rsidRPr="00A001B4">
              <w:rPr>
                <w:rFonts w:cs="Times New Roman"/>
                <w:i/>
              </w:rPr>
              <w:t>Expert formare</w:t>
            </w:r>
          </w:p>
        </w:tc>
        <w:tc>
          <w:tcPr>
            <w:tcW w:w="1061" w:type="pct"/>
          </w:tcPr>
          <w:p w14:paraId="30C26C52" w14:textId="06A3D699" w:rsidR="000F6DD4" w:rsidRPr="00A001B4" w:rsidRDefault="000F6DD4" w:rsidP="002235A3">
            <w:pPr>
              <w:rPr>
                <w:rFonts w:cs="Times New Roman"/>
                <w:i/>
              </w:rPr>
            </w:pPr>
            <w:r w:rsidRPr="00A001B4">
              <w:rPr>
                <w:rFonts w:cs="Times New Roman"/>
                <w:i/>
              </w:rPr>
              <w:t>Toate</w:t>
            </w:r>
          </w:p>
        </w:tc>
        <w:tc>
          <w:tcPr>
            <w:tcW w:w="949" w:type="pct"/>
          </w:tcPr>
          <w:p w14:paraId="2DC264CD" w14:textId="566C5218" w:rsidR="000F6DD4" w:rsidRPr="00A001B4" w:rsidRDefault="000F6DD4" w:rsidP="002235A3">
            <w:pPr>
              <w:rPr>
                <w:rFonts w:cs="Times New Roman"/>
                <w:i/>
              </w:rPr>
            </w:pPr>
            <w:r w:rsidRPr="00A001B4">
              <w:rPr>
                <w:rFonts w:cs="Times New Roman"/>
                <w:i/>
              </w:rPr>
              <w:t>66</w:t>
            </w:r>
          </w:p>
        </w:tc>
        <w:tc>
          <w:tcPr>
            <w:tcW w:w="1274" w:type="pct"/>
          </w:tcPr>
          <w:p w14:paraId="15A1CC3D" w14:textId="14964A7F" w:rsidR="000F6DD4" w:rsidRPr="00A001B4" w:rsidRDefault="000F6DD4" w:rsidP="002235A3">
            <w:pPr>
              <w:rPr>
                <w:rFonts w:cs="Times New Roman"/>
                <w:i/>
              </w:rPr>
            </w:pPr>
            <w:r w:rsidRPr="00A001B4">
              <w:rPr>
                <w:rFonts w:cs="Times New Roman"/>
                <w:i/>
              </w:rPr>
              <w:t>Flame Data Technologies SRL</w:t>
            </w:r>
          </w:p>
        </w:tc>
      </w:tr>
      <w:tr w:rsidR="000F6DD4" w:rsidRPr="00A001B4" w14:paraId="41D20B59" w14:textId="77777777" w:rsidTr="000F6DD4">
        <w:trPr>
          <w:trHeight w:val="860"/>
          <w:jc w:val="center"/>
        </w:trPr>
        <w:tc>
          <w:tcPr>
            <w:tcW w:w="809" w:type="pct"/>
          </w:tcPr>
          <w:p w14:paraId="0B9C881A" w14:textId="2CB3F820" w:rsidR="000F6DD4" w:rsidRPr="00A001B4" w:rsidRDefault="000F6DD4" w:rsidP="002235A3">
            <w:pPr>
              <w:rPr>
                <w:rFonts w:cs="Times New Roman"/>
                <w:i/>
              </w:rPr>
            </w:pPr>
            <w:r w:rsidRPr="00A001B4">
              <w:rPr>
                <w:rFonts w:cs="Times New Roman"/>
                <w:i/>
              </w:rPr>
              <w:lastRenderedPageBreak/>
              <w:t>Ion Popescu</w:t>
            </w:r>
          </w:p>
        </w:tc>
        <w:tc>
          <w:tcPr>
            <w:tcW w:w="907" w:type="pct"/>
          </w:tcPr>
          <w:p w14:paraId="0F1DFE14" w14:textId="45E0B39B" w:rsidR="000F6DD4" w:rsidRPr="00A001B4" w:rsidRDefault="000F6DD4" w:rsidP="002235A3">
            <w:pPr>
              <w:rPr>
                <w:rFonts w:cs="Times New Roman"/>
                <w:i/>
              </w:rPr>
            </w:pPr>
            <w:r w:rsidRPr="00A001B4">
              <w:rPr>
                <w:rFonts w:cs="Times New Roman"/>
                <w:i/>
              </w:rPr>
              <w:t>Expert formare</w:t>
            </w:r>
          </w:p>
        </w:tc>
        <w:tc>
          <w:tcPr>
            <w:tcW w:w="1061" w:type="pct"/>
          </w:tcPr>
          <w:p w14:paraId="0CA8F453" w14:textId="58572869" w:rsidR="000F6DD4" w:rsidRPr="00A001B4" w:rsidRDefault="000F6DD4" w:rsidP="002235A3">
            <w:pPr>
              <w:rPr>
                <w:rFonts w:cs="Times New Roman"/>
                <w:i/>
              </w:rPr>
            </w:pPr>
            <w:r w:rsidRPr="00A001B4">
              <w:rPr>
                <w:rFonts w:cs="Times New Roman"/>
                <w:i/>
              </w:rPr>
              <w:t>Toate</w:t>
            </w:r>
          </w:p>
        </w:tc>
        <w:tc>
          <w:tcPr>
            <w:tcW w:w="949" w:type="pct"/>
          </w:tcPr>
          <w:p w14:paraId="48B1CA53" w14:textId="22B61B97" w:rsidR="000F6DD4" w:rsidRPr="00A001B4" w:rsidRDefault="000F6DD4" w:rsidP="002235A3">
            <w:pPr>
              <w:rPr>
                <w:rFonts w:cs="Times New Roman"/>
                <w:i/>
              </w:rPr>
            </w:pPr>
            <w:r w:rsidRPr="00A001B4">
              <w:rPr>
                <w:rFonts w:cs="Times New Roman"/>
                <w:i/>
              </w:rPr>
              <w:t>66</w:t>
            </w:r>
          </w:p>
        </w:tc>
        <w:tc>
          <w:tcPr>
            <w:tcW w:w="1274" w:type="pct"/>
          </w:tcPr>
          <w:p w14:paraId="67ABB881" w14:textId="3F4D225C" w:rsidR="000F6DD4" w:rsidRPr="00A001B4" w:rsidRDefault="000F6DD4" w:rsidP="002235A3">
            <w:pPr>
              <w:rPr>
                <w:rFonts w:cs="Times New Roman"/>
                <w:i/>
              </w:rPr>
            </w:pPr>
            <w:r w:rsidRPr="00A001B4">
              <w:rPr>
                <w:rFonts w:cs="Times New Roman"/>
                <w:i/>
              </w:rPr>
              <w:t>Flame Data Technologies SRL</w:t>
            </w:r>
          </w:p>
        </w:tc>
      </w:tr>
      <w:tr w:rsidR="000F6DD4" w:rsidRPr="00A001B4" w14:paraId="561C2965" w14:textId="77777777" w:rsidTr="000F6DD4">
        <w:trPr>
          <w:trHeight w:val="860"/>
          <w:jc w:val="center"/>
        </w:trPr>
        <w:tc>
          <w:tcPr>
            <w:tcW w:w="809" w:type="pct"/>
          </w:tcPr>
          <w:p w14:paraId="79555944" w14:textId="0C2F49A4" w:rsidR="000F6DD4" w:rsidRPr="00A001B4" w:rsidRDefault="000F6DD4" w:rsidP="002235A3">
            <w:pPr>
              <w:rPr>
                <w:rFonts w:cs="Times New Roman"/>
                <w:i/>
              </w:rPr>
            </w:pPr>
            <w:proofErr w:type="spellStart"/>
            <w:r w:rsidRPr="00A001B4">
              <w:rPr>
                <w:rFonts w:cs="Times New Roman"/>
                <w:i/>
              </w:rPr>
              <w:t>Andreeea</w:t>
            </w:r>
            <w:proofErr w:type="spellEnd"/>
            <w:r w:rsidRPr="00A001B4">
              <w:rPr>
                <w:rFonts w:cs="Times New Roman"/>
                <w:i/>
              </w:rPr>
              <w:t xml:space="preserve"> Pandrea</w:t>
            </w:r>
          </w:p>
        </w:tc>
        <w:tc>
          <w:tcPr>
            <w:tcW w:w="907" w:type="pct"/>
          </w:tcPr>
          <w:p w14:paraId="5A4E914B" w14:textId="39DB448A" w:rsidR="000F6DD4" w:rsidRPr="00A001B4" w:rsidRDefault="000F6DD4" w:rsidP="002235A3">
            <w:pPr>
              <w:rPr>
                <w:rFonts w:cs="Times New Roman"/>
                <w:i/>
              </w:rPr>
            </w:pPr>
            <w:r w:rsidRPr="00A001B4">
              <w:rPr>
                <w:rFonts w:cs="Times New Roman"/>
                <w:i/>
              </w:rPr>
              <w:t>Expert formare</w:t>
            </w:r>
          </w:p>
        </w:tc>
        <w:tc>
          <w:tcPr>
            <w:tcW w:w="1061" w:type="pct"/>
          </w:tcPr>
          <w:p w14:paraId="1328D360" w14:textId="2BE1341B" w:rsidR="000F6DD4" w:rsidRPr="00A001B4" w:rsidRDefault="000F6DD4" w:rsidP="002235A3">
            <w:pPr>
              <w:rPr>
                <w:rFonts w:cs="Times New Roman"/>
                <w:i/>
              </w:rPr>
            </w:pPr>
            <w:r w:rsidRPr="00A001B4">
              <w:rPr>
                <w:rFonts w:cs="Times New Roman"/>
                <w:i/>
              </w:rPr>
              <w:t>Toate</w:t>
            </w:r>
          </w:p>
        </w:tc>
        <w:tc>
          <w:tcPr>
            <w:tcW w:w="949" w:type="pct"/>
          </w:tcPr>
          <w:p w14:paraId="2041B749" w14:textId="7998BEB4" w:rsidR="000F6DD4" w:rsidRPr="00A001B4" w:rsidRDefault="000F6DD4" w:rsidP="002235A3">
            <w:pPr>
              <w:rPr>
                <w:rFonts w:cs="Times New Roman"/>
                <w:i/>
              </w:rPr>
            </w:pPr>
            <w:r w:rsidRPr="00A001B4">
              <w:rPr>
                <w:rFonts w:cs="Times New Roman"/>
                <w:i/>
              </w:rPr>
              <w:t>66</w:t>
            </w:r>
          </w:p>
        </w:tc>
        <w:tc>
          <w:tcPr>
            <w:tcW w:w="1274" w:type="pct"/>
          </w:tcPr>
          <w:p w14:paraId="142121D8" w14:textId="73D909DB" w:rsidR="000F6DD4" w:rsidRPr="00A001B4" w:rsidRDefault="000F6DD4" w:rsidP="002235A3">
            <w:pPr>
              <w:rPr>
                <w:rFonts w:cs="Times New Roman"/>
                <w:i/>
              </w:rPr>
            </w:pPr>
            <w:r w:rsidRPr="00A001B4">
              <w:rPr>
                <w:rFonts w:cs="Times New Roman"/>
                <w:i/>
              </w:rPr>
              <w:t>Flame Data Technologies SRL</w:t>
            </w:r>
          </w:p>
        </w:tc>
      </w:tr>
      <w:tr w:rsidR="000F6DD4" w:rsidRPr="00A001B4" w14:paraId="237F3353" w14:textId="77777777" w:rsidTr="000F6DD4">
        <w:trPr>
          <w:trHeight w:val="860"/>
          <w:jc w:val="center"/>
        </w:trPr>
        <w:tc>
          <w:tcPr>
            <w:tcW w:w="809" w:type="pct"/>
          </w:tcPr>
          <w:p w14:paraId="340C1467" w14:textId="73428E92" w:rsidR="000F6DD4" w:rsidRPr="00A001B4" w:rsidRDefault="000F6DD4" w:rsidP="002235A3">
            <w:pPr>
              <w:rPr>
                <w:rFonts w:cs="Times New Roman"/>
                <w:i/>
              </w:rPr>
            </w:pPr>
            <w:r w:rsidRPr="00A001B4">
              <w:rPr>
                <w:rFonts w:cs="Times New Roman"/>
                <w:i/>
              </w:rPr>
              <w:t>Florentina Daniela Man</w:t>
            </w:r>
          </w:p>
        </w:tc>
        <w:tc>
          <w:tcPr>
            <w:tcW w:w="907" w:type="pct"/>
          </w:tcPr>
          <w:p w14:paraId="4E77871D" w14:textId="6057DAB8" w:rsidR="000F6DD4" w:rsidRPr="00A001B4" w:rsidRDefault="000F6DD4" w:rsidP="002235A3">
            <w:pPr>
              <w:rPr>
                <w:rFonts w:cs="Times New Roman"/>
                <w:i/>
              </w:rPr>
            </w:pPr>
            <w:r w:rsidRPr="00A001B4">
              <w:rPr>
                <w:rFonts w:cs="Times New Roman"/>
                <w:i/>
              </w:rPr>
              <w:t>Expert formare</w:t>
            </w:r>
          </w:p>
        </w:tc>
        <w:tc>
          <w:tcPr>
            <w:tcW w:w="1061" w:type="pct"/>
          </w:tcPr>
          <w:p w14:paraId="5A873940" w14:textId="256EA56E" w:rsidR="000F6DD4" w:rsidRPr="00A001B4" w:rsidRDefault="000F6DD4" w:rsidP="002235A3">
            <w:pPr>
              <w:rPr>
                <w:rFonts w:cs="Times New Roman"/>
                <w:i/>
              </w:rPr>
            </w:pPr>
            <w:r w:rsidRPr="00A001B4">
              <w:rPr>
                <w:rFonts w:cs="Times New Roman"/>
                <w:i/>
              </w:rPr>
              <w:t>Toate</w:t>
            </w:r>
          </w:p>
        </w:tc>
        <w:tc>
          <w:tcPr>
            <w:tcW w:w="949" w:type="pct"/>
          </w:tcPr>
          <w:p w14:paraId="10AC44AA" w14:textId="20CD259C" w:rsidR="000F6DD4" w:rsidRPr="00A001B4" w:rsidRDefault="000F6DD4" w:rsidP="002235A3">
            <w:pPr>
              <w:rPr>
                <w:rFonts w:cs="Times New Roman"/>
                <w:i/>
              </w:rPr>
            </w:pPr>
            <w:r w:rsidRPr="00A001B4">
              <w:rPr>
                <w:rFonts w:cs="Times New Roman"/>
                <w:i/>
              </w:rPr>
              <w:t>66</w:t>
            </w:r>
          </w:p>
        </w:tc>
        <w:tc>
          <w:tcPr>
            <w:tcW w:w="1274" w:type="pct"/>
          </w:tcPr>
          <w:p w14:paraId="3BD2DD43" w14:textId="7928916F" w:rsidR="000F6DD4" w:rsidRPr="00A001B4" w:rsidRDefault="000F6DD4" w:rsidP="002235A3">
            <w:pPr>
              <w:rPr>
                <w:rFonts w:cs="Times New Roman"/>
                <w:i/>
              </w:rPr>
            </w:pPr>
            <w:r w:rsidRPr="00A001B4">
              <w:rPr>
                <w:rFonts w:cs="Times New Roman"/>
                <w:i/>
              </w:rPr>
              <w:t>Flame Data Technologies SRL</w:t>
            </w:r>
          </w:p>
        </w:tc>
      </w:tr>
      <w:tr w:rsidR="000F6DD4" w:rsidRPr="00A001B4" w14:paraId="1ECAE950" w14:textId="77777777" w:rsidTr="000F6DD4">
        <w:trPr>
          <w:trHeight w:val="860"/>
          <w:jc w:val="center"/>
        </w:trPr>
        <w:tc>
          <w:tcPr>
            <w:tcW w:w="809" w:type="pct"/>
          </w:tcPr>
          <w:p w14:paraId="057F5E68" w14:textId="37ACBDCB" w:rsidR="000F6DD4" w:rsidRPr="00A001B4" w:rsidRDefault="000F6DD4" w:rsidP="002235A3">
            <w:pPr>
              <w:rPr>
                <w:rFonts w:cs="Times New Roman"/>
                <w:i/>
              </w:rPr>
            </w:pPr>
            <w:r w:rsidRPr="00A001B4">
              <w:rPr>
                <w:rFonts w:cs="Times New Roman"/>
                <w:i/>
              </w:rPr>
              <w:t xml:space="preserve">Codruța </w:t>
            </w:r>
            <w:proofErr w:type="spellStart"/>
            <w:r w:rsidRPr="00A001B4">
              <w:rPr>
                <w:rFonts w:cs="Times New Roman"/>
                <w:i/>
              </w:rPr>
              <w:t>Gilcă</w:t>
            </w:r>
            <w:proofErr w:type="spellEnd"/>
          </w:p>
        </w:tc>
        <w:tc>
          <w:tcPr>
            <w:tcW w:w="907" w:type="pct"/>
          </w:tcPr>
          <w:p w14:paraId="025577E1" w14:textId="17647918" w:rsidR="000F6DD4" w:rsidRPr="00A001B4" w:rsidRDefault="000F6DD4" w:rsidP="002235A3">
            <w:pPr>
              <w:rPr>
                <w:rFonts w:cs="Times New Roman"/>
                <w:i/>
              </w:rPr>
            </w:pPr>
            <w:r w:rsidRPr="00A001B4">
              <w:rPr>
                <w:rFonts w:cs="Times New Roman"/>
                <w:i/>
              </w:rPr>
              <w:t>Expert formare</w:t>
            </w:r>
          </w:p>
        </w:tc>
        <w:tc>
          <w:tcPr>
            <w:tcW w:w="1061" w:type="pct"/>
          </w:tcPr>
          <w:p w14:paraId="23E499C7" w14:textId="04865D12" w:rsidR="000F6DD4" w:rsidRPr="00A001B4" w:rsidRDefault="000F6DD4" w:rsidP="002235A3">
            <w:pPr>
              <w:rPr>
                <w:rFonts w:cs="Times New Roman"/>
                <w:i/>
              </w:rPr>
            </w:pPr>
            <w:r w:rsidRPr="00A001B4">
              <w:rPr>
                <w:rFonts w:cs="Times New Roman"/>
                <w:i/>
              </w:rPr>
              <w:t>Toate</w:t>
            </w:r>
          </w:p>
        </w:tc>
        <w:tc>
          <w:tcPr>
            <w:tcW w:w="949" w:type="pct"/>
          </w:tcPr>
          <w:p w14:paraId="13EC3320" w14:textId="31AD3CBA" w:rsidR="000F6DD4" w:rsidRPr="00A001B4" w:rsidRDefault="000F6DD4" w:rsidP="002235A3">
            <w:pPr>
              <w:rPr>
                <w:rFonts w:cs="Times New Roman"/>
                <w:i/>
              </w:rPr>
            </w:pPr>
            <w:r w:rsidRPr="00A001B4">
              <w:rPr>
                <w:rFonts w:cs="Times New Roman"/>
                <w:i/>
              </w:rPr>
              <w:t>66</w:t>
            </w:r>
          </w:p>
        </w:tc>
        <w:tc>
          <w:tcPr>
            <w:tcW w:w="1274" w:type="pct"/>
          </w:tcPr>
          <w:p w14:paraId="67721635" w14:textId="5DFF8675" w:rsidR="000F6DD4" w:rsidRPr="00A001B4" w:rsidRDefault="000F6DD4" w:rsidP="002235A3">
            <w:pPr>
              <w:rPr>
                <w:rFonts w:cs="Times New Roman"/>
                <w:i/>
              </w:rPr>
            </w:pPr>
            <w:r w:rsidRPr="00A001B4">
              <w:rPr>
                <w:rFonts w:cs="Times New Roman"/>
                <w:i/>
              </w:rPr>
              <w:t>Flame Data Technologies SRL</w:t>
            </w:r>
          </w:p>
        </w:tc>
      </w:tr>
      <w:tr w:rsidR="000F6DD4" w:rsidRPr="00A001B4" w14:paraId="2045AC23" w14:textId="77777777" w:rsidTr="000F6DD4">
        <w:trPr>
          <w:trHeight w:val="860"/>
          <w:jc w:val="center"/>
        </w:trPr>
        <w:tc>
          <w:tcPr>
            <w:tcW w:w="809" w:type="pct"/>
          </w:tcPr>
          <w:p w14:paraId="4756EE01" w14:textId="24320579" w:rsidR="000F6DD4" w:rsidRPr="00A001B4" w:rsidRDefault="000F6DD4" w:rsidP="002235A3">
            <w:pPr>
              <w:rPr>
                <w:rFonts w:cs="Times New Roman"/>
                <w:i/>
              </w:rPr>
            </w:pPr>
            <w:r w:rsidRPr="00A001B4">
              <w:rPr>
                <w:rFonts w:cs="Times New Roman"/>
                <w:i/>
              </w:rPr>
              <w:t xml:space="preserve">Nicoleta </w:t>
            </w:r>
            <w:proofErr w:type="spellStart"/>
            <w:r w:rsidRPr="00A001B4">
              <w:rPr>
                <w:rFonts w:cs="Times New Roman"/>
                <w:i/>
              </w:rPr>
              <w:t>Gross</w:t>
            </w:r>
            <w:proofErr w:type="spellEnd"/>
          </w:p>
        </w:tc>
        <w:tc>
          <w:tcPr>
            <w:tcW w:w="907" w:type="pct"/>
          </w:tcPr>
          <w:p w14:paraId="6CF5894E" w14:textId="60578E96" w:rsidR="000F6DD4" w:rsidRPr="00A001B4" w:rsidRDefault="000F6DD4" w:rsidP="002235A3">
            <w:pPr>
              <w:rPr>
                <w:rFonts w:cs="Times New Roman"/>
                <w:i/>
              </w:rPr>
            </w:pPr>
            <w:r w:rsidRPr="00A001B4">
              <w:rPr>
                <w:rFonts w:cs="Times New Roman"/>
                <w:i/>
              </w:rPr>
              <w:t>Expert formare</w:t>
            </w:r>
          </w:p>
        </w:tc>
        <w:tc>
          <w:tcPr>
            <w:tcW w:w="1061" w:type="pct"/>
          </w:tcPr>
          <w:p w14:paraId="22A17996" w14:textId="1A05EF81" w:rsidR="000F6DD4" w:rsidRPr="00A001B4" w:rsidRDefault="000F6DD4" w:rsidP="002235A3">
            <w:pPr>
              <w:rPr>
                <w:rFonts w:cs="Times New Roman"/>
                <w:i/>
              </w:rPr>
            </w:pPr>
            <w:r w:rsidRPr="00A001B4">
              <w:rPr>
                <w:rFonts w:cs="Times New Roman"/>
                <w:i/>
              </w:rPr>
              <w:t>Toate</w:t>
            </w:r>
          </w:p>
        </w:tc>
        <w:tc>
          <w:tcPr>
            <w:tcW w:w="949" w:type="pct"/>
          </w:tcPr>
          <w:p w14:paraId="27C239E6" w14:textId="70C1E7A0" w:rsidR="000F6DD4" w:rsidRPr="00A001B4" w:rsidRDefault="000F6DD4" w:rsidP="002235A3">
            <w:pPr>
              <w:rPr>
                <w:rFonts w:cs="Times New Roman"/>
                <w:i/>
              </w:rPr>
            </w:pPr>
            <w:r w:rsidRPr="00A001B4">
              <w:rPr>
                <w:rFonts w:cs="Times New Roman"/>
                <w:i/>
              </w:rPr>
              <w:t>66</w:t>
            </w:r>
          </w:p>
        </w:tc>
        <w:tc>
          <w:tcPr>
            <w:tcW w:w="1274" w:type="pct"/>
          </w:tcPr>
          <w:p w14:paraId="6133EE31" w14:textId="59DFD511" w:rsidR="000F6DD4" w:rsidRPr="00A001B4" w:rsidRDefault="000F6DD4" w:rsidP="002235A3">
            <w:pPr>
              <w:rPr>
                <w:rFonts w:cs="Times New Roman"/>
                <w:i/>
              </w:rPr>
            </w:pPr>
            <w:r w:rsidRPr="00A001B4">
              <w:rPr>
                <w:rFonts w:cs="Times New Roman"/>
                <w:i/>
              </w:rPr>
              <w:t>Flame Data Technologies SRL</w:t>
            </w:r>
          </w:p>
        </w:tc>
      </w:tr>
      <w:tr w:rsidR="000F6DD4" w:rsidRPr="00A001B4" w14:paraId="2D19E076" w14:textId="77777777" w:rsidTr="000F6DD4">
        <w:trPr>
          <w:trHeight w:val="860"/>
          <w:jc w:val="center"/>
        </w:trPr>
        <w:tc>
          <w:tcPr>
            <w:tcW w:w="809" w:type="pct"/>
          </w:tcPr>
          <w:p w14:paraId="0BE6B088" w14:textId="1EB76D0C" w:rsidR="000F6DD4" w:rsidRPr="00A001B4" w:rsidRDefault="000F6DD4" w:rsidP="002235A3">
            <w:pPr>
              <w:rPr>
                <w:rFonts w:cs="Times New Roman"/>
                <w:i/>
              </w:rPr>
            </w:pPr>
            <w:r w:rsidRPr="00A001B4">
              <w:rPr>
                <w:rFonts w:cs="Times New Roman"/>
                <w:i/>
              </w:rPr>
              <w:t>Daniela Mariana Ilie</w:t>
            </w:r>
          </w:p>
        </w:tc>
        <w:tc>
          <w:tcPr>
            <w:tcW w:w="907" w:type="pct"/>
          </w:tcPr>
          <w:p w14:paraId="2C0F1152" w14:textId="0CB9C1F6" w:rsidR="000F6DD4" w:rsidRPr="00A001B4" w:rsidRDefault="000F6DD4" w:rsidP="002235A3">
            <w:pPr>
              <w:rPr>
                <w:rFonts w:cs="Times New Roman"/>
                <w:i/>
              </w:rPr>
            </w:pPr>
            <w:r w:rsidRPr="00A001B4">
              <w:rPr>
                <w:rFonts w:cs="Times New Roman"/>
                <w:i/>
              </w:rPr>
              <w:t>Expert formare</w:t>
            </w:r>
          </w:p>
        </w:tc>
        <w:tc>
          <w:tcPr>
            <w:tcW w:w="1061" w:type="pct"/>
          </w:tcPr>
          <w:p w14:paraId="59184E4E" w14:textId="4D52C49F" w:rsidR="000F6DD4" w:rsidRPr="00A001B4" w:rsidRDefault="000F6DD4" w:rsidP="002235A3">
            <w:pPr>
              <w:rPr>
                <w:rFonts w:cs="Times New Roman"/>
                <w:i/>
              </w:rPr>
            </w:pPr>
            <w:r w:rsidRPr="00A001B4">
              <w:rPr>
                <w:rFonts w:cs="Times New Roman"/>
                <w:i/>
              </w:rPr>
              <w:t>Toate</w:t>
            </w:r>
          </w:p>
        </w:tc>
        <w:tc>
          <w:tcPr>
            <w:tcW w:w="949" w:type="pct"/>
          </w:tcPr>
          <w:p w14:paraId="1480E62C" w14:textId="7B4DE1D2" w:rsidR="000F6DD4" w:rsidRPr="00A001B4" w:rsidRDefault="000F6DD4" w:rsidP="002235A3">
            <w:pPr>
              <w:rPr>
                <w:rFonts w:cs="Times New Roman"/>
                <w:i/>
              </w:rPr>
            </w:pPr>
            <w:r w:rsidRPr="00A001B4">
              <w:rPr>
                <w:rFonts w:cs="Times New Roman"/>
                <w:i/>
              </w:rPr>
              <w:t>66</w:t>
            </w:r>
          </w:p>
        </w:tc>
        <w:tc>
          <w:tcPr>
            <w:tcW w:w="1274" w:type="pct"/>
          </w:tcPr>
          <w:p w14:paraId="300AE5AD" w14:textId="75DD423A" w:rsidR="000F6DD4" w:rsidRPr="00A001B4" w:rsidRDefault="000F6DD4" w:rsidP="002235A3">
            <w:pPr>
              <w:rPr>
                <w:rFonts w:cs="Times New Roman"/>
                <w:i/>
              </w:rPr>
            </w:pPr>
            <w:r w:rsidRPr="00A001B4">
              <w:rPr>
                <w:rFonts w:cs="Times New Roman"/>
                <w:i/>
              </w:rPr>
              <w:t>Flame Data Technologies SRL</w:t>
            </w:r>
          </w:p>
        </w:tc>
      </w:tr>
      <w:tr w:rsidR="000F6DD4" w:rsidRPr="00A001B4" w14:paraId="3634B770" w14:textId="77777777" w:rsidTr="000F6DD4">
        <w:trPr>
          <w:trHeight w:val="860"/>
          <w:jc w:val="center"/>
        </w:trPr>
        <w:tc>
          <w:tcPr>
            <w:tcW w:w="809" w:type="pct"/>
          </w:tcPr>
          <w:p w14:paraId="0FEA888E" w14:textId="7626F49D" w:rsidR="000F6DD4" w:rsidRPr="00A001B4" w:rsidRDefault="000F6DD4" w:rsidP="002235A3">
            <w:pPr>
              <w:rPr>
                <w:rFonts w:cs="Times New Roman"/>
                <w:i/>
              </w:rPr>
            </w:pPr>
            <w:r w:rsidRPr="00A001B4">
              <w:rPr>
                <w:rFonts w:cs="Times New Roman"/>
                <w:i/>
              </w:rPr>
              <w:t>Ciprian Sacagiu</w:t>
            </w:r>
          </w:p>
        </w:tc>
        <w:tc>
          <w:tcPr>
            <w:tcW w:w="907" w:type="pct"/>
          </w:tcPr>
          <w:p w14:paraId="338568AF" w14:textId="6B17007E" w:rsidR="000F6DD4" w:rsidRPr="00A001B4" w:rsidRDefault="000F6DD4" w:rsidP="002235A3">
            <w:pPr>
              <w:rPr>
                <w:rFonts w:cs="Times New Roman"/>
                <w:i/>
              </w:rPr>
            </w:pPr>
            <w:r w:rsidRPr="00A001B4">
              <w:rPr>
                <w:rFonts w:cs="Times New Roman"/>
                <w:i/>
              </w:rPr>
              <w:t>Expert formare</w:t>
            </w:r>
          </w:p>
        </w:tc>
        <w:tc>
          <w:tcPr>
            <w:tcW w:w="1061" w:type="pct"/>
          </w:tcPr>
          <w:p w14:paraId="200DC4CA" w14:textId="6C7ADB28" w:rsidR="000F6DD4" w:rsidRPr="00A001B4" w:rsidRDefault="000F6DD4" w:rsidP="002235A3">
            <w:pPr>
              <w:rPr>
                <w:rFonts w:cs="Times New Roman"/>
                <w:i/>
              </w:rPr>
            </w:pPr>
            <w:r w:rsidRPr="00A001B4">
              <w:rPr>
                <w:rFonts w:cs="Times New Roman"/>
                <w:i/>
              </w:rPr>
              <w:t>Toate</w:t>
            </w:r>
          </w:p>
        </w:tc>
        <w:tc>
          <w:tcPr>
            <w:tcW w:w="949" w:type="pct"/>
          </w:tcPr>
          <w:p w14:paraId="4B432A3C" w14:textId="40367143" w:rsidR="000F6DD4" w:rsidRPr="00A001B4" w:rsidRDefault="000F6DD4" w:rsidP="002235A3">
            <w:pPr>
              <w:rPr>
                <w:rFonts w:cs="Times New Roman"/>
                <w:i/>
              </w:rPr>
            </w:pPr>
            <w:r w:rsidRPr="00A001B4">
              <w:rPr>
                <w:rFonts w:cs="Times New Roman"/>
                <w:i/>
              </w:rPr>
              <w:t>66</w:t>
            </w:r>
          </w:p>
        </w:tc>
        <w:tc>
          <w:tcPr>
            <w:tcW w:w="1274" w:type="pct"/>
          </w:tcPr>
          <w:p w14:paraId="6AB82A1E" w14:textId="03A3E831" w:rsidR="000F6DD4" w:rsidRPr="00A001B4" w:rsidRDefault="000F6DD4" w:rsidP="002235A3">
            <w:pPr>
              <w:rPr>
                <w:rFonts w:cs="Times New Roman"/>
                <w:i/>
              </w:rPr>
            </w:pPr>
            <w:r w:rsidRPr="00A001B4">
              <w:rPr>
                <w:rFonts w:cs="Times New Roman"/>
                <w:i/>
              </w:rPr>
              <w:t>Flame Data Technologies SRL</w:t>
            </w:r>
          </w:p>
        </w:tc>
      </w:tr>
      <w:tr w:rsidR="000F6DD4" w:rsidRPr="00A001B4" w14:paraId="47CBD02E" w14:textId="77777777" w:rsidTr="000F6DD4">
        <w:trPr>
          <w:trHeight w:val="860"/>
          <w:jc w:val="center"/>
        </w:trPr>
        <w:tc>
          <w:tcPr>
            <w:tcW w:w="809" w:type="pct"/>
          </w:tcPr>
          <w:p w14:paraId="58EC2FDC" w14:textId="74BFE4AF" w:rsidR="000F6DD4" w:rsidRPr="00A001B4" w:rsidRDefault="000F6DD4" w:rsidP="002235A3">
            <w:pPr>
              <w:rPr>
                <w:rFonts w:cs="Times New Roman"/>
                <w:i/>
              </w:rPr>
            </w:pPr>
            <w:r w:rsidRPr="00A001B4">
              <w:rPr>
                <w:rFonts w:cs="Times New Roman"/>
                <w:i/>
              </w:rPr>
              <w:t xml:space="preserve">Alexandra Marina </w:t>
            </w:r>
            <w:proofErr w:type="spellStart"/>
            <w:r w:rsidRPr="00A001B4">
              <w:rPr>
                <w:rFonts w:cs="Times New Roman"/>
                <w:i/>
              </w:rPr>
              <w:t>Stâlpeanu</w:t>
            </w:r>
            <w:proofErr w:type="spellEnd"/>
          </w:p>
        </w:tc>
        <w:tc>
          <w:tcPr>
            <w:tcW w:w="907" w:type="pct"/>
          </w:tcPr>
          <w:p w14:paraId="77F4E775" w14:textId="09530C9F" w:rsidR="000F6DD4" w:rsidRPr="00A001B4" w:rsidRDefault="000F6DD4" w:rsidP="002235A3">
            <w:pPr>
              <w:rPr>
                <w:rFonts w:cs="Times New Roman"/>
                <w:i/>
              </w:rPr>
            </w:pPr>
            <w:r w:rsidRPr="00A001B4">
              <w:rPr>
                <w:rFonts w:cs="Times New Roman"/>
                <w:i/>
              </w:rPr>
              <w:t>Expert formare</w:t>
            </w:r>
          </w:p>
        </w:tc>
        <w:tc>
          <w:tcPr>
            <w:tcW w:w="1061" w:type="pct"/>
          </w:tcPr>
          <w:p w14:paraId="096059DC" w14:textId="5217D620" w:rsidR="000F6DD4" w:rsidRPr="00A001B4" w:rsidRDefault="000F6DD4" w:rsidP="002235A3">
            <w:pPr>
              <w:rPr>
                <w:rFonts w:cs="Times New Roman"/>
                <w:i/>
              </w:rPr>
            </w:pPr>
            <w:r w:rsidRPr="00A001B4">
              <w:rPr>
                <w:rFonts w:cs="Times New Roman"/>
                <w:i/>
              </w:rPr>
              <w:t>Toate</w:t>
            </w:r>
          </w:p>
        </w:tc>
        <w:tc>
          <w:tcPr>
            <w:tcW w:w="949" w:type="pct"/>
          </w:tcPr>
          <w:p w14:paraId="5064050B" w14:textId="777E6376" w:rsidR="000F6DD4" w:rsidRPr="00A001B4" w:rsidRDefault="000F6DD4" w:rsidP="002235A3">
            <w:pPr>
              <w:rPr>
                <w:rFonts w:cs="Times New Roman"/>
                <w:i/>
              </w:rPr>
            </w:pPr>
            <w:r w:rsidRPr="00A001B4">
              <w:rPr>
                <w:rFonts w:cs="Times New Roman"/>
                <w:i/>
              </w:rPr>
              <w:t>66</w:t>
            </w:r>
          </w:p>
        </w:tc>
        <w:tc>
          <w:tcPr>
            <w:tcW w:w="1274" w:type="pct"/>
          </w:tcPr>
          <w:p w14:paraId="282252B6" w14:textId="46BA9DE7" w:rsidR="000F6DD4" w:rsidRPr="00A001B4" w:rsidRDefault="000F6DD4" w:rsidP="002235A3">
            <w:pPr>
              <w:rPr>
                <w:rFonts w:cs="Times New Roman"/>
                <w:i/>
              </w:rPr>
            </w:pPr>
            <w:r w:rsidRPr="00A001B4">
              <w:rPr>
                <w:rFonts w:cs="Times New Roman"/>
                <w:i/>
              </w:rPr>
              <w:t>Flame Data Technologies SRL</w:t>
            </w:r>
          </w:p>
        </w:tc>
      </w:tr>
      <w:tr w:rsidR="000F6DD4" w:rsidRPr="00A001B4" w14:paraId="5CAD236B" w14:textId="77777777" w:rsidTr="000F6DD4">
        <w:trPr>
          <w:trHeight w:val="860"/>
          <w:jc w:val="center"/>
        </w:trPr>
        <w:tc>
          <w:tcPr>
            <w:tcW w:w="809" w:type="pct"/>
          </w:tcPr>
          <w:p w14:paraId="44870C3E" w14:textId="38B3ECF2" w:rsidR="000F6DD4" w:rsidRPr="00A001B4" w:rsidRDefault="000F6DD4" w:rsidP="002235A3">
            <w:pPr>
              <w:rPr>
                <w:rFonts w:cs="Times New Roman"/>
                <w:i/>
              </w:rPr>
            </w:pPr>
            <w:r w:rsidRPr="00A001B4">
              <w:rPr>
                <w:rFonts w:cs="Times New Roman"/>
                <w:i/>
              </w:rPr>
              <w:t xml:space="preserve">Lenuța Elena </w:t>
            </w:r>
            <w:proofErr w:type="spellStart"/>
            <w:r w:rsidRPr="00A001B4">
              <w:rPr>
                <w:rFonts w:cs="Times New Roman"/>
                <w:i/>
              </w:rPr>
              <w:t>Stâlpeanu</w:t>
            </w:r>
            <w:proofErr w:type="spellEnd"/>
          </w:p>
        </w:tc>
        <w:tc>
          <w:tcPr>
            <w:tcW w:w="907" w:type="pct"/>
          </w:tcPr>
          <w:p w14:paraId="0BED7354" w14:textId="3C5B1318" w:rsidR="000F6DD4" w:rsidRPr="00A001B4" w:rsidRDefault="000F6DD4" w:rsidP="002235A3">
            <w:pPr>
              <w:rPr>
                <w:rFonts w:cs="Times New Roman"/>
                <w:i/>
              </w:rPr>
            </w:pPr>
            <w:r w:rsidRPr="00A001B4">
              <w:rPr>
                <w:rFonts w:cs="Times New Roman"/>
                <w:i/>
              </w:rPr>
              <w:t>Expert formare</w:t>
            </w:r>
          </w:p>
        </w:tc>
        <w:tc>
          <w:tcPr>
            <w:tcW w:w="1061" w:type="pct"/>
          </w:tcPr>
          <w:p w14:paraId="2F6E17F6" w14:textId="0CF84555" w:rsidR="000F6DD4" w:rsidRPr="00A001B4" w:rsidRDefault="000F6DD4" w:rsidP="002235A3">
            <w:pPr>
              <w:rPr>
                <w:rFonts w:cs="Times New Roman"/>
                <w:i/>
              </w:rPr>
            </w:pPr>
            <w:r w:rsidRPr="00A001B4">
              <w:rPr>
                <w:rFonts w:cs="Times New Roman"/>
                <w:i/>
              </w:rPr>
              <w:t>Toate</w:t>
            </w:r>
          </w:p>
        </w:tc>
        <w:tc>
          <w:tcPr>
            <w:tcW w:w="949" w:type="pct"/>
          </w:tcPr>
          <w:p w14:paraId="2D9A05EB" w14:textId="2B88778A" w:rsidR="000F6DD4" w:rsidRPr="00A001B4" w:rsidRDefault="000F6DD4" w:rsidP="002235A3">
            <w:pPr>
              <w:rPr>
                <w:rFonts w:cs="Times New Roman"/>
                <w:i/>
              </w:rPr>
            </w:pPr>
            <w:r w:rsidRPr="00A001B4">
              <w:rPr>
                <w:rFonts w:cs="Times New Roman"/>
                <w:i/>
              </w:rPr>
              <w:t>66</w:t>
            </w:r>
          </w:p>
        </w:tc>
        <w:tc>
          <w:tcPr>
            <w:tcW w:w="1274" w:type="pct"/>
          </w:tcPr>
          <w:p w14:paraId="08E1E224" w14:textId="2D5EC2AC" w:rsidR="000F6DD4" w:rsidRPr="00A001B4" w:rsidRDefault="000F6DD4" w:rsidP="002235A3">
            <w:pPr>
              <w:rPr>
                <w:rFonts w:cs="Times New Roman"/>
                <w:i/>
              </w:rPr>
            </w:pPr>
            <w:r w:rsidRPr="00A001B4">
              <w:rPr>
                <w:rFonts w:cs="Times New Roman"/>
                <w:i/>
              </w:rPr>
              <w:t>Flame Data Technologies SRL</w:t>
            </w:r>
          </w:p>
        </w:tc>
      </w:tr>
      <w:tr w:rsidR="000F6DD4" w:rsidRPr="00A001B4" w14:paraId="436EB495" w14:textId="77777777" w:rsidTr="000F6DD4">
        <w:trPr>
          <w:trHeight w:val="860"/>
          <w:jc w:val="center"/>
        </w:trPr>
        <w:tc>
          <w:tcPr>
            <w:tcW w:w="809" w:type="pct"/>
          </w:tcPr>
          <w:p w14:paraId="30C97302" w14:textId="33E6C8BA" w:rsidR="000F6DD4" w:rsidRPr="00A001B4" w:rsidRDefault="000F6DD4" w:rsidP="002235A3">
            <w:pPr>
              <w:rPr>
                <w:rFonts w:cs="Times New Roman"/>
                <w:i/>
              </w:rPr>
            </w:pPr>
            <w:r w:rsidRPr="00A001B4">
              <w:rPr>
                <w:rFonts w:cs="Times New Roman"/>
                <w:i/>
              </w:rPr>
              <w:t xml:space="preserve">Radu Nicolae </w:t>
            </w:r>
            <w:proofErr w:type="spellStart"/>
            <w:r w:rsidRPr="00A001B4">
              <w:rPr>
                <w:rFonts w:cs="Times New Roman"/>
                <w:i/>
              </w:rPr>
              <w:t>Stâlpeanu</w:t>
            </w:r>
            <w:proofErr w:type="spellEnd"/>
          </w:p>
        </w:tc>
        <w:tc>
          <w:tcPr>
            <w:tcW w:w="907" w:type="pct"/>
          </w:tcPr>
          <w:p w14:paraId="3B4DDA29" w14:textId="0BBF7884" w:rsidR="000F6DD4" w:rsidRPr="00A001B4" w:rsidRDefault="000F6DD4" w:rsidP="002235A3">
            <w:pPr>
              <w:rPr>
                <w:rFonts w:cs="Times New Roman"/>
                <w:i/>
              </w:rPr>
            </w:pPr>
            <w:r w:rsidRPr="00A001B4">
              <w:rPr>
                <w:rFonts w:cs="Times New Roman"/>
                <w:i/>
              </w:rPr>
              <w:t>Expert formare</w:t>
            </w:r>
          </w:p>
        </w:tc>
        <w:tc>
          <w:tcPr>
            <w:tcW w:w="1061" w:type="pct"/>
          </w:tcPr>
          <w:p w14:paraId="34B726D8" w14:textId="4B7F2410" w:rsidR="000F6DD4" w:rsidRPr="00A001B4" w:rsidRDefault="000F6DD4" w:rsidP="002235A3">
            <w:pPr>
              <w:rPr>
                <w:rFonts w:cs="Times New Roman"/>
                <w:i/>
              </w:rPr>
            </w:pPr>
            <w:r w:rsidRPr="00A001B4">
              <w:rPr>
                <w:rFonts w:cs="Times New Roman"/>
                <w:i/>
              </w:rPr>
              <w:t>Toate</w:t>
            </w:r>
          </w:p>
        </w:tc>
        <w:tc>
          <w:tcPr>
            <w:tcW w:w="949" w:type="pct"/>
          </w:tcPr>
          <w:p w14:paraId="7159FF09" w14:textId="679757EC" w:rsidR="000F6DD4" w:rsidRPr="00A001B4" w:rsidRDefault="000F6DD4" w:rsidP="002235A3">
            <w:pPr>
              <w:rPr>
                <w:rFonts w:cs="Times New Roman"/>
                <w:i/>
              </w:rPr>
            </w:pPr>
            <w:r w:rsidRPr="00A001B4">
              <w:rPr>
                <w:rFonts w:cs="Times New Roman"/>
                <w:i/>
              </w:rPr>
              <w:t>66</w:t>
            </w:r>
          </w:p>
        </w:tc>
        <w:tc>
          <w:tcPr>
            <w:tcW w:w="1274" w:type="pct"/>
          </w:tcPr>
          <w:p w14:paraId="249A02EB" w14:textId="3414D7F8" w:rsidR="000F6DD4" w:rsidRPr="00A001B4" w:rsidRDefault="000F6DD4" w:rsidP="002235A3">
            <w:pPr>
              <w:rPr>
                <w:rFonts w:cs="Times New Roman"/>
                <w:i/>
              </w:rPr>
            </w:pPr>
            <w:r w:rsidRPr="00A001B4">
              <w:rPr>
                <w:rFonts w:cs="Times New Roman"/>
                <w:i/>
              </w:rPr>
              <w:t>Flame Data Technologies SRL</w:t>
            </w:r>
          </w:p>
        </w:tc>
      </w:tr>
      <w:tr w:rsidR="000F6DD4" w:rsidRPr="00A001B4" w14:paraId="7D9EBE6C" w14:textId="77777777" w:rsidTr="000F6DD4">
        <w:trPr>
          <w:trHeight w:val="860"/>
          <w:jc w:val="center"/>
        </w:trPr>
        <w:tc>
          <w:tcPr>
            <w:tcW w:w="809" w:type="pct"/>
          </w:tcPr>
          <w:p w14:paraId="2F5411E0" w14:textId="5B3C2D37" w:rsidR="000F6DD4" w:rsidRPr="00A001B4" w:rsidRDefault="000F6DD4" w:rsidP="002235A3">
            <w:pPr>
              <w:rPr>
                <w:rFonts w:cs="Times New Roman"/>
                <w:i/>
              </w:rPr>
            </w:pPr>
            <w:r w:rsidRPr="00A001B4">
              <w:rPr>
                <w:rFonts w:cs="Times New Roman"/>
                <w:i/>
              </w:rPr>
              <w:t xml:space="preserve">Teodora Mihaela </w:t>
            </w:r>
            <w:proofErr w:type="spellStart"/>
            <w:r w:rsidRPr="00A001B4">
              <w:rPr>
                <w:rFonts w:cs="Times New Roman"/>
                <w:i/>
              </w:rPr>
              <w:t>Stâlpeanu</w:t>
            </w:r>
            <w:proofErr w:type="spellEnd"/>
          </w:p>
        </w:tc>
        <w:tc>
          <w:tcPr>
            <w:tcW w:w="907" w:type="pct"/>
          </w:tcPr>
          <w:p w14:paraId="473E8F8F" w14:textId="19B7A1EC" w:rsidR="000F6DD4" w:rsidRPr="00A001B4" w:rsidRDefault="000F6DD4" w:rsidP="002235A3">
            <w:pPr>
              <w:rPr>
                <w:rFonts w:cs="Times New Roman"/>
                <w:i/>
              </w:rPr>
            </w:pPr>
            <w:r w:rsidRPr="00A001B4">
              <w:rPr>
                <w:rFonts w:cs="Times New Roman"/>
                <w:i/>
              </w:rPr>
              <w:t>Expert formare</w:t>
            </w:r>
          </w:p>
        </w:tc>
        <w:tc>
          <w:tcPr>
            <w:tcW w:w="1061" w:type="pct"/>
          </w:tcPr>
          <w:p w14:paraId="46164697" w14:textId="34CBAA16" w:rsidR="000F6DD4" w:rsidRPr="00A001B4" w:rsidRDefault="000F6DD4" w:rsidP="002235A3">
            <w:pPr>
              <w:rPr>
                <w:rFonts w:cs="Times New Roman"/>
                <w:i/>
              </w:rPr>
            </w:pPr>
            <w:r w:rsidRPr="00A001B4">
              <w:rPr>
                <w:rFonts w:cs="Times New Roman"/>
                <w:i/>
              </w:rPr>
              <w:t>Toate</w:t>
            </w:r>
          </w:p>
        </w:tc>
        <w:tc>
          <w:tcPr>
            <w:tcW w:w="949" w:type="pct"/>
          </w:tcPr>
          <w:p w14:paraId="5F9EE4B9" w14:textId="0448CF2F" w:rsidR="000F6DD4" w:rsidRPr="00A001B4" w:rsidRDefault="000F6DD4" w:rsidP="002235A3">
            <w:pPr>
              <w:rPr>
                <w:rFonts w:cs="Times New Roman"/>
                <w:i/>
              </w:rPr>
            </w:pPr>
            <w:r w:rsidRPr="00A001B4">
              <w:rPr>
                <w:rFonts w:cs="Times New Roman"/>
                <w:i/>
              </w:rPr>
              <w:t>66</w:t>
            </w:r>
          </w:p>
        </w:tc>
        <w:tc>
          <w:tcPr>
            <w:tcW w:w="1274" w:type="pct"/>
          </w:tcPr>
          <w:p w14:paraId="6DB96D30" w14:textId="7840F299" w:rsidR="000F6DD4" w:rsidRPr="00A001B4" w:rsidRDefault="000F6DD4" w:rsidP="002235A3">
            <w:pPr>
              <w:rPr>
                <w:rFonts w:cs="Times New Roman"/>
                <w:i/>
              </w:rPr>
            </w:pPr>
            <w:r w:rsidRPr="00A001B4">
              <w:rPr>
                <w:rFonts w:cs="Times New Roman"/>
                <w:i/>
              </w:rPr>
              <w:t>Flame Data Technologies SRL</w:t>
            </w:r>
          </w:p>
        </w:tc>
      </w:tr>
      <w:tr w:rsidR="000F6DD4" w:rsidRPr="00A001B4" w14:paraId="3FB30EF8" w14:textId="77777777" w:rsidTr="000F6DD4">
        <w:trPr>
          <w:trHeight w:val="860"/>
          <w:jc w:val="center"/>
        </w:trPr>
        <w:tc>
          <w:tcPr>
            <w:tcW w:w="809" w:type="pct"/>
          </w:tcPr>
          <w:p w14:paraId="64601A7F" w14:textId="38F3D4B7" w:rsidR="000F6DD4" w:rsidRPr="00A001B4" w:rsidRDefault="000F6DD4" w:rsidP="002235A3">
            <w:pPr>
              <w:rPr>
                <w:rFonts w:cs="Times New Roman"/>
                <w:i/>
              </w:rPr>
            </w:pPr>
            <w:r w:rsidRPr="00A001B4">
              <w:rPr>
                <w:rFonts w:cs="Times New Roman"/>
                <w:i/>
              </w:rPr>
              <w:t xml:space="preserve">Ion </w:t>
            </w:r>
            <w:proofErr w:type="spellStart"/>
            <w:r w:rsidRPr="00A001B4">
              <w:rPr>
                <w:rFonts w:cs="Times New Roman"/>
                <w:i/>
              </w:rPr>
              <w:t>Vișoiu</w:t>
            </w:r>
            <w:proofErr w:type="spellEnd"/>
          </w:p>
          <w:p w14:paraId="149B7054" w14:textId="727FEEFA" w:rsidR="000F6DD4" w:rsidRPr="00A001B4" w:rsidRDefault="000F6DD4" w:rsidP="002235A3">
            <w:pPr>
              <w:rPr>
                <w:rFonts w:cs="Times New Roman"/>
                <w:i/>
              </w:rPr>
            </w:pPr>
          </w:p>
        </w:tc>
        <w:tc>
          <w:tcPr>
            <w:tcW w:w="907" w:type="pct"/>
          </w:tcPr>
          <w:p w14:paraId="2A30FB31" w14:textId="10C326A3" w:rsidR="000F6DD4" w:rsidRPr="00A001B4" w:rsidRDefault="000F6DD4" w:rsidP="002235A3">
            <w:pPr>
              <w:rPr>
                <w:rFonts w:cs="Times New Roman"/>
                <w:i/>
              </w:rPr>
            </w:pPr>
            <w:r w:rsidRPr="00A001B4">
              <w:rPr>
                <w:rFonts w:cs="Times New Roman"/>
                <w:i/>
              </w:rPr>
              <w:t>Expert formare</w:t>
            </w:r>
          </w:p>
        </w:tc>
        <w:tc>
          <w:tcPr>
            <w:tcW w:w="1061" w:type="pct"/>
          </w:tcPr>
          <w:p w14:paraId="342154E1" w14:textId="29ADEA0C" w:rsidR="000F6DD4" w:rsidRPr="00A001B4" w:rsidRDefault="000F6DD4" w:rsidP="002235A3">
            <w:pPr>
              <w:rPr>
                <w:rFonts w:cs="Times New Roman"/>
                <w:i/>
              </w:rPr>
            </w:pPr>
            <w:r w:rsidRPr="00A001B4">
              <w:rPr>
                <w:rFonts w:cs="Times New Roman"/>
                <w:i/>
              </w:rPr>
              <w:t>Toate</w:t>
            </w:r>
          </w:p>
        </w:tc>
        <w:tc>
          <w:tcPr>
            <w:tcW w:w="949" w:type="pct"/>
          </w:tcPr>
          <w:p w14:paraId="7DC1F98D" w14:textId="0FF895FE" w:rsidR="000F6DD4" w:rsidRPr="00A001B4" w:rsidRDefault="000F6DD4" w:rsidP="002235A3">
            <w:pPr>
              <w:rPr>
                <w:rFonts w:cs="Times New Roman"/>
                <w:i/>
              </w:rPr>
            </w:pPr>
            <w:r w:rsidRPr="00A001B4">
              <w:rPr>
                <w:rFonts w:cs="Times New Roman"/>
                <w:i/>
              </w:rPr>
              <w:t>66</w:t>
            </w:r>
          </w:p>
        </w:tc>
        <w:tc>
          <w:tcPr>
            <w:tcW w:w="1274" w:type="pct"/>
          </w:tcPr>
          <w:p w14:paraId="158F90CF" w14:textId="4E9EFDA0" w:rsidR="000F6DD4" w:rsidRPr="00A001B4" w:rsidRDefault="000F6DD4" w:rsidP="002235A3">
            <w:pPr>
              <w:rPr>
                <w:rFonts w:cs="Times New Roman"/>
                <w:i/>
              </w:rPr>
            </w:pPr>
            <w:r w:rsidRPr="00A001B4">
              <w:rPr>
                <w:rFonts w:cs="Times New Roman"/>
                <w:i/>
              </w:rPr>
              <w:t>Flame Data Technologies SRL</w:t>
            </w:r>
          </w:p>
        </w:tc>
      </w:tr>
      <w:tr w:rsidR="000F6DD4" w:rsidRPr="00A001B4" w14:paraId="2AB94AE7" w14:textId="77777777" w:rsidTr="000F6DD4">
        <w:trPr>
          <w:trHeight w:val="860"/>
          <w:jc w:val="center"/>
        </w:trPr>
        <w:tc>
          <w:tcPr>
            <w:tcW w:w="809" w:type="pct"/>
          </w:tcPr>
          <w:p w14:paraId="1C0B7E1E" w14:textId="5A5EBA19" w:rsidR="000F6DD4" w:rsidRPr="00A001B4" w:rsidRDefault="000F6DD4" w:rsidP="002235A3">
            <w:pPr>
              <w:rPr>
                <w:rFonts w:cs="Times New Roman"/>
                <w:i/>
              </w:rPr>
            </w:pPr>
            <w:r w:rsidRPr="00A001B4">
              <w:rPr>
                <w:rFonts w:cs="Times New Roman"/>
                <w:i/>
              </w:rPr>
              <w:t>Alexandru Moraru</w:t>
            </w:r>
          </w:p>
        </w:tc>
        <w:tc>
          <w:tcPr>
            <w:tcW w:w="907" w:type="pct"/>
          </w:tcPr>
          <w:p w14:paraId="7FF20422" w14:textId="093AD54A" w:rsidR="000F6DD4" w:rsidRPr="00A001B4" w:rsidRDefault="000F6DD4" w:rsidP="002235A3">
            <w:pPr>
              <w:rPr>
                <w:rFonts w:cs="Times New Roman"/>
                <w:i/>
              </w:rPr>
            </w:pPr>
            <w:r w:rsidRPr="00A001B4">
              <w:rPr>
                <w:rFonts w:cs="Times New Roman"/>
                <w:i/>
              </w:rPr>
              <w:t>Expert formare</w:t>
            </w:r>
          </w:p>
        </w:tc>
        <w:tc>
          <w:tcPr>
            <w:tcW w:w="1061" w:type="pct"/>
          </w:tcPr>
          <w:p w14:paraId="0295983F" w14:textId="3115352D" w:rsidR="000F6DD4" w:rsidRPr="00A001B4" w:rsidRDefault="000F6DD4" w:rsidP="002235A3">
            <w:pPr>
              <w:rPr>
                <w:rFonts w:cs="Times New Roman"/>
                <w:i/>
              </w:rPr>
            </w:pPr>
            <w:r w:rsidRPr="00A001B4">
              <w:rPr>
                <w:rFonts w:cs="Times New Roman"/>
                <w:i/>
              </w:rPr>
              <w:t>Toate</w:t>
            </w:r>
          </w:p>
        </w:tc>
        <w:tc>
          <w:tcPr>
            <w:tcW w:w="949" w:type="pct"/>
          </w:tcPr>
          <w:p w14:paraId="3FFE6128" w14:textId="15A5C928" w:rsidR="000F6DD4" w:rsidRPr="00A001B4" w:rsidRDefault="000F6DD4" w:rsidP="002235A3">
            <w:pPr>
              <w:rPr>
                <w:rFonts w:cs="Times New Roman"/>
                <w:i/>
              </w:rPr>
            </w:pPr>
            <w:r w:rsidRPr="00A001B4">
              <w:rPr>
                <w:rFonts w:cs="Times New Roman"/>
                <w:i/>
              </w:rPr>
              <w:t>66</w:t>
            </w:r>
          </w:p>
        </w:tc>
        <w:tc>
          <w:tcPr>
            <w:tcW w:w="1274" w:type="pct"/>
          </w:tcPr>
          <w:p w14:paraId="1CE2252F" w14:textId="1422B3CA" w:rsidR="000F6DD4" w:rsidRPr="00A001B4" w:rsidRDefault="000F6DD4" w:rsidP="002235A3">
            <w:pPr>
              <w:rPr>
                <w:rFonts w:cs="Times New Roman"/>
                <w:i/>
              </w:rPr>
            </w:pPr>
            <w:r w:rsidRPr="00A001B4">
              <w:rPr>
                <w:rFonts w:cs="Times New Roman"/>
                <w:i/>
              </w:rPr>
              <w:t>Flame Data Technologies SRL</w:t>
            </w:r>
          </w:p>
        </w:tc>
      </w:tr>
      <w:tr w:rsidR="000F6DD4" w:rsidRPr="00A001B4" w14:paraId="7DBF8A87" w14:textId="77777777" w:rsidTr="000F6DD4">
        <w:trPr>
          <w:trHeight w:val="860"/>
          <w:jc w:val="center"/>
        </w:trPr>
        <w:tc>
          <w:tcPr>
            <w:tcW w:w="809" w:type="pct"/>
          </w:tcPr>
          <w:p w14:paraId="5B623564" w14:textId="1198E47A" w:rsidR="000F6DD4" w:rsidRPr="00A001B4" w:rsidRDefault="000F6DD4" w:rsidP="002235A3">
            <w:pPr>
              <w:rPr>
                <w:rFonts w:cs="Times New Roman"/>
                <w:i/>
              </w:rPr>
            </w:pPr>
            <w:r w:rsidRPr="00A001B4">
              <w:rPr>
                <w:rFonts w:cs="Times New Roman"/>
                <w:i/>
              </w:rPr>
              <w:t>George Vlaicu</w:t>
            </w:r>
          </w:p>
        </w:tc>
        <w:tc>
          <w:tcPr>
            <w:tcW w:w="907" w:type="pct"/>
          </w:tcPr>
          <w:p w14:paraId="61A723E7" w14:textId="35753F27" w:rsidR="000F6DD4" w:rsidRPr="00A001B4" w:rsidRDefault="000F6DD4" w:rsidP="002235A3">
            <w:pPr>
              <w:rPr>
                <w:rFonts w:cs="Times New Roman"/>
                <w:i/>
              </w:rPr>
            </w:pPr>
            <w:r w:rsidRPr="00A001B4">
              <w:rPr>
                <w:rFonts w:cs="Times New Roman"/>
                <w:i/>
              </w:rPr>
              <w:t>Expert formare</w:t>
            </w:r>
          </w:p>
        </w:tc>
        <w:tc>
          <w:tcPr>
            <w:tcW w:w="1061" w:type="pct"/>
          </w:tcPr>
          <w:p w14:paraId="6419484E" w14:textId="6E048186" w:rsidR="000F6DD4" w:rsidRPr="00A001B4" w:rsidRDefault="000F6DD4" w:rsidP="002235A3">
            <w:pPr>
              <w:rPr>
                <w:rFonts w:cs="Times New Roman"/>
                <w:i/>
              </w:rPr>
            </w:pPr>
            <w:r w:rsidRPr="00A001B4">
              <w:rPr>
                <w:rFonts w:cs="Times New Roman"/>
                <w:i/>
              </w:rPr>
              <w:t>Toate</w:t>
            </w:r>
          </w:p>
        </w:tc>
        <w:tc>
          <w:tcPr>
            <w:tcW w:w="949" w:type="pct"/>
          </w:tcPr>
          <w:p w14:paraId="38F7CE0D" w14:textId="3DE9E106" w:rsidR="000F6DD4" w:rsidRPr="00A001B4" w:rsidRDefault="000F6DD4" w:rsidP="002235A3">
            <w:pPr>
              <w:rPr>
                <w:rFonts w:cs="Times New Roman"/>
                <w:i/>
              </w:rPr>
            </w:pPr>
            <w:r w:rsidRPr="00A001B4">
              <w:rPr>
                <w:rFonts w:cs="Times New Roman"/>
                <w:i/>
              </w:rPr>
              <w:t>66</w:t>
            </w:r>
          </w:p>
        </w:tc>
        <w:tc>
          <w:tcPr>
            <w:tcW w:w="1274" w:type="pct"/>
          </w:tcPr>
          <w:p w14:paraId="15A889EA" w14:textId="506A79DF" w:rsidR="000F6DD4" w:rsidRPr="00A001B4" w:rsidRDefault="000F6DD4" w:rsidP="002235A3">
            <w:pPr>
              <w:rPr>
                <w:rFonts w:cs="Times New Roman"/>
                <w:i/>
              </w:rPr>
            </w:pPr>
            <w:r w:rsidRPr="00A001B4">
              <w:rPr>
                <w:rFonts w:cs="Times New Roman"/>
                <w:i/>
              </w:rPr>
              <w:t>Flame Data Technologies SRL</w:t>
            </w:r>
          </w:p>
        </w:tc>
      </w:tr>
      <w:tr w:rsidR="000F6DD4" w:rsidRPr="00A001B4" w14:paraId="0E82F059" w14:textId="77777777" w:rsidTr="000F6DD4">
        <w:trPr>
          <w:trHeight w:val="860"/>
          <w:jc w:val="center"/>
        </w:trPr>
        <w:tc>
          <w:tcPr>
            <w:tcW w:w="809" w:type="pct"/>
          </w:tcPr>
          <w:p w14:paraId="0D8283BC" w14:textId="5D77C67C" w:rsidR="000F6DD4" w:rsidRPr="00A001B4" w:rsidRDefault="000F6DD4" w:rsidP="002235A3">
            <w:pPr>
              <w:rPr>
                <w:rFonts w:cs="Times New Roman"/>
                <w:i/>
              </w:rPr>
            </w:pPr>
            <w:r w:rsidRPr="00A001B4">
              <w:rPr>
                <w:rFonts w:cs="Times New Roman"/>
                <w:i/>
              </w:rPr>
              <w:t>Dan Severin</w:t>
            </w:r>
          </w:p>
        </w:tc>
        <w:tc>
          <w:tcPr>
            <w:tcW w:w="907" w:type="pct"/>
          </w:tcPr>
          <w:p w14:paraId="630476C5" w14:textId="217E35BE" w:rsidR="000F6DD4" w:rsidRPr="00A001B4" w:rsidRDefault="000F6DD4" w:rsidP="002235A3">
            <w:pPr>
              <w:rPr>
                <w:rFonts w:cs="Times New Roman"/>
                <w:i/>
              </w:rPr>
            </w:pPr>
            <w:r w:rsidRPr="00A001B4">
              <w:rPr>
                <w:rFonts w:cs="Times New Roman"/>
                <w:i/>
              </w:rPr>
              <w:t>Expert formare</w:t>
            </w:r>
          </w:p>
        </w:tc>
        <w:tc>
          <w:tcPr>
            <w:tcW w:w="1061" w:type="pct"/>
          </w:tcPr>
          <w:p w14:paraId="3D4D5B9A" w14:textId="01E084A8" w:rsidR="000F6DD4" w:rsidRPr="00A001B4" w:rsidRDefault="000F6DD4" w:rsidP="002235A3">
            <w:pPr>
              <w:rPr>
                <w:rFonts w:cs="Times New Roman"/>
                <w:i/>
              </w:rPr>
            </w:pPr>
            <w:r w:rsidRPr="00A001B4">
              <w:rPr>
                <w:rFonts w:cs="Times New Roman"/>
                <w:i/>
              </w:rPr>
              <w:t>Toate</w:t>
            </w:r>
          </w:p>
        </w:tc>
        <w:tc>
          <w:tcPr>
            <w:tcW w:w="949" w:type="pct"/>
          </w:tcPr>
          <w:p w14:paraId="5BBFFC55" w14:textId="1D4DD136" w:rsidR="000F6DD4" w:rsidRPr="00A001B4" w:rsidRDefault="000F6DD4" w:rsidP="002235A3">
            <w:pPr>
              <w:rPr>
                <w:rFonts w:cs="Times New Roman"/>
                <w:i/>
              </w:rPr>
            </w:pPr>
            <w:r w:rsidRPr="00A001B4">
              <w:rPr>
                <w:rFonts w:cs="Times New Roman"/>
                <w:i/>
              </w:rPr>
              <w:t>66</w:t>
            </w:r>
          </w:p>
        </w:tc>
        <w:tc>
          <w:tcPr>
            <w:tcW w:w="1274" w:type="pct"/>
          </w:tcPr>
          <w:p w14:paraId="6F403D77" w14:textId="4D5FD697" w:rsidR="000F6DD4" w:rsidRPr="00A001B4" w:rsidRDefault="000F6DD4" w:rsidP="002235A3">
            <w:pPr>
              <w:rPr>
                <w:rFonts w:cs="Times New Roman"/>
                <w:i/>
              </w:rPr>
            </w:pPr>
            <w:r w:rsidRPr="00A001B4">
              <w:rPr>
                <w:rFonts w:cs="Times New Roman"/>
                <w:i/>
              </w:rPr>
              <w:t>Flame Data Technologies SRL</w:t>
            </w:r>
          </w:p>
        </w:tc>
      </w:tr>
      <w:tr w:rsidR="000F6DD4" w:rsidRPr="00A001B4" w14:paraId="0E0C5C54" w14:textId="77777777" w:rsidTr="000F6DD4">
        <w:trPr>
          <w:trHeight w:val="860"/>
          <w:jc w:val="center"/>
        </w:trPr>
        <w:tc>
          <w:tcPr>
            <w:tcW w:w="809" w:type="pct"/>
          </w:tcPr>
          <w:p w14:paraId="6804A065" w14:textId="2CC12422" w:rsidR="000F6DD4" w:rsidRPr="00A001B4" w:rsidRDefault="000F6DD4" w:rsidP="002235A3">
            <w:pPr>
              <w:rPr>
                <w:rFonts w:cs="Times New Roman"/>
                <w:i/>
              </w:rPr>
            </w:pPr>
            <w:r w:rsidRPr="00A001B4">
              <w:rPr>
                <w:rFonts w:cs="Times New Roman"/>
                <w:i/>
              </w:rPr>
              <w:lastRenderedPageBreak/>
              <w:t>Tiberiu</w:t>
            </w:r>
          </w:p>
          <w:p w14:paraId="7C72A0D7" w14:textId="148A2513" w:rsidR="000F6DD4" w:rsidRPr="00A001B4" w:rsidRDefault="000F6DD4" w:rsidP="002235A3">
            <w:pPr>
              <w:rPr>
                <w:rFonts w:cs="Times New Roman"/>
                <w:i/>
              </w:rPr>
            </w:pPr>
            <w:r w:rsidRPr="00A001B4">
              <w:rPr>
                <w:rFonts w:cs="Times New Roman"/>
                <w:i/>
              </w:rPr>
              <w:t>Stănescu</w:t>
            </w:r>
          </w:p>
        </w:tc>
        <w:tc>
          <w:tcPr>
            <w:tcW w:w="907" w:type="pct"/>
          </w:tcPr>
          <w:p w14:paraId="54916066" w14:textId="0E6BA2BF" w:rsidR="000F6DD4" w:rsidRPr="00A001B4" w:rsidRDefault="000F6DD4" w:rsidP="002235A3">
            <w:pPr>
              <w:rPr>
                <w:rFonts w:cs="Times New Roman"/>
                <w:i/>
              </w:rPr>
            </w:pPr>
            <w:r w:rsidRPr="00A001B4">
              <w:rPr>
                <w:rFonts w:cs="Times New Roman"/>
                <w:i/>
              </w:rPr>
              <w:t>Expert formare</w:t>
            </w:r>
          </w:p>
        </w:tc>
        <w:tc>
          <w:tcPr>
            <w:tcW w:w="1061" w:type="pct"/>
          </w:tcPr>
          <w:p w14:paraId="682C127A" w14:textId="524F23CC" w:rsidR="000F6DD4" w:rsidRPr="00A001B4" w:rsidRDefault="000F6DD4" w:rsidP="002235A3">
            <w:pPr>
              <w:rPr>
                <w:rFonts w:cs="Times New Roman"/>
                <w:i/>
              </w:rPr>
            </w:pPr>
            <w:r w:rsidRPr="00A001B4">
              <w:rPr>
                <w:rFonts w:cs="Times New Roman"/>
                <w:i/>
              </w:rPr>
              <w:t>Toate</w:t>
            </w:r>
          </w:p>
        </w:tc>
        <w:tc>
          <w:tcPr>
            <w:tcW w:w="949" w:type="pct"/>
          </w:tcPr>
          <w:p w14:paraId="7DCDC1F6" w14:textId="411D1B9B" w:rsidR="000F6DD4" w:rsidRPr="00A001B4" w:rsidRDefault="000F6DD4" w:rsidP="002235A3">
            <w:pPr>
              <w:rPr>
                <w:rFonts w:cs="Times New Roman"/>
                <w:i/>
              </w:rPr>
            </w:pPr>
            <w:r w:rsidRPr="00A001B4">
              <w:rPr>
                <w:rFonts w:cs="Times New Roman"/>
                <w:i/>
              </w:rPr>
              <w:t>66</w:t>
            </w:r>
          </w:p>
        </w:tc>
        <w:tc>
          <w:tcPr>
            <w:tcW w:w="1274" w:type="pct"/>
          </w:tcPr>
          <w:p w14:paraId="5996ECEE" w14:textId="14B8E2A0" w:rsidR="000F6DD4" w:rsidRPr="00A001B4" w:rsidRDefault="000F6DD4" w:rsidP="002235A3">
            <w:pPr>
              <w:rPr>
                <w:rFonts w:cs="Times New Roman"/>
                <w:i/>
              </w:rPr>
            </w:pPr>
            <w:r w:rsidRPr="00A001B4">
              <w:rPr>
                <w:rFonts w:cs="Times New Roman"/>
                <w:i/>
              </w:rPr>
              <w:t>Flame Data Technologies SRL</w:t>
            </w:r>
          </w:p>
        </w:tc>
      </w:tr>
      <w:tr w:rsidR="000F6DD4" w:rsidRPr="00A001B4" w14:paraId="2983BC08" w14:textId="77777777" w:rsidTr="000F6DD4">
        <w:trPr>
          <w:trHeight w:val="860"/>
          <w:jc w:val="center"/>
        </w:trPr>
        <w:tc>
          <w:tcPr>
            <w:tcW w:w="809" w:type="pct"/>
          </w:tcPr>
          <w:p w14:paraId="13959989" w14:textId="32201314" w:rsidR="000F6DD4" w:rsidRPr="00A001B4" w:rsidRDefault="000F6DD4" w:rsidP="002235A3">
            <w:pPr>
              <w:rPr>
                <w:rFonts w:cs="Times New Roman"/>
                <w:i/>
              </w:rPr>
            </w:pPr>
            <w:proofErr w:type="spellStart"/>
            <w:r w:rsidRPr="00A001B4">
              <w:rPr>
                <w:rFonts w:cs="Times New Roman"/>
                <w:i/>
              </w:rPr>
              <w:t>Berbece</w:t>
            </w:r>
            <w:proofErr w:type="spellEnd"/>
            <w:r w:rsidRPr="00A001B4">
              <w:rPr>
                <w:rFonts w:cs="Times New Roman"/>
                <w:i/>
              </w:rPr>
              <w:t xml:space="preserve"> Carmen Nicoleta</w:t>
            </w:r>
          </w:p>
        </w:tc>
        <w:tc>
          <w:tcPr>
            <w:tcW w:w="907" w:type="pct"/>
          </w:tcPr>
          <w:p w14:paraId="6D2FD7F6" w14:textId="46DD9B66" w:rsidR="000F6DD4" w:rsidRPr="00A001B4" w:rsidRDefault="000F6DD4" w:rsidP="002235A3">
            <w:pPr>
              <w:rPr>
                <w:rFonts w:cs="Times New Roman"/>
                <w:i/>
              </w:rPr>
            </w:pPr>
            <w:r w:rsidRPr="00A001B4">
              <w:rPr>
                <w:rFonts w:cs="Times New Roman"/>
                <w:i/>
              </w:rPr>
              <w:t>Expert formare</w:t>
            </w:r>
          </w:p>
        </w:tc>
        <w:tc>
          <w:tcPr>
            <w:tcW w:w="1061" w:type="pct"/>
          </w:tcPr>
          <w:p w14:paraId="5F7CE53D" w14:textId="3E9F806E" w:rsidR="000F6DD4" w:rsidRPr="00A001B4" w:rsidRDefault="000F6DD4" w:rsidP="002235A3">
            <w:pPr>
              <w:rPr>
                <w:rFonts w:cs="Times New Roman"/>
                <w:i/>
              </w:rPr>
            </w:pPr>
            <w:r w:rsidRPr="00A001B4">
              <w:rPr>
                <w:rFonts w:cs="Times New Roman"/>
                <w:i/>
              </w:rPr>
              <w:t>Toate</w:t>
            </w:r>
          </w:p>
        </w:tc>
        <w:tc>
          <w:tcPr>
            <w:tcW w:w="949" w:type="pct"/>
          </w:tcPr>
          <w:p w14:paraId="55732C27" w14:textId="080ED6C7" w:rsidR="000F6DD4" w:rsidRPr="00A001B4" w:rsidRDefault="000F6DD4" w:rsidP="002235A3">
            <w:pPr>
              <w:rPr>
                <w:rFonts w:cs="Times New Roman"/>
                <w:i/>
              </w:rPr>
            </w:pPr>
            <w:r w:rsidRPr="00A001B4">
              <w:rPr>
                <w:rFonts w:cs="Times New Roman"/>
                <w:i/>
              </w:rPr>
              <w:t>66</w:t>
            </w:r>
          </w:p>
        </w:tc>
        <w:tc>
          <w:tcPr>
            <w:tcW w:w="1274" w:type="pct"/>
          </w:tcPr>
          <w:p w14:paraId="3E71A996" w14:textId="5AC145DB" w:rsidR="000F6DD4" w:rsidRPr="00A001B4" w:rsidRDefault="000F6DD4" w:rsidP="002235A3">
            <w:pPr>
              <w:rPr>
                <w:rFonts w:cs="Times New Roman"/>
                <w:i/>
              </w:rPr>
            </w:pPr>
            <w:r w:rsidRPr="00A001B4">
              <w:rPr>
                <w:rFonts w:cs="Times New Roman"/>
                <w:i/>
              </w:rPr>
              <w:t xml:space="preserve">Software </w:t>
            </w:r>
            <w:proofErr w:type="spellStart"/>
            <w:r w:rsidRPr="00A001B4">
              <w:rPr>
                <w:rFonts w:cs="Times New Roman"/>
                <w:i/>
              </w:rPr>
              <w:t>Imagination</w:t>
            </w:r>
            <w:proofErr w:type="spellEnd"/>
            <w:r w:rsidRPr="00A001B4">
              <w:rPr>
                <w:rFonts w:cs="Times New Roman"/>
                <w:i/>
              </w:rPr>
              <w:t xml:space="preserve"> &amp; Vision SRL</w:t>
            </w:r>
          </w:p>
        </w:tc>
      </w:tr>
      <w:tr w:rsidR="000F6DD4" w:rsidRPr="00A001B4" w14:paraId="54F30B0E" w14:textId="77777777" w:rsidTr="000F6DD4">
        <w:trPr>
          <w:trHeight w:val="860"/>
          <w:jc w:val="center"/>
        </w:trPr>
        <w:tc>
          <w:tcPr>
            <w:tcW w:w="809" w:type="pct"/>
          </w:tcPr>
          <w:p w14:paraId="1459371C" w14:textId="7C6D4973" w:rsidR="000F6DD4" w:rsidRPr="00A001B4" w:rsidRDefault="000F6DD4" w:rsidP="002235A3">
            <w:pPr>
              <w:rPr>
                <w:rFonts w:cs="Times New Roman"/>
                <w:i/>
              </w:rPr>
            </w:pPr>
            <w:r w:rsidRPr="00A001B4">
              <w:rPr>
                <w:rFonts w:cs="Times New Roman"/>
                <w:i/>
              </w:rPr>
              <w:t>Ionuț Vasile Georgescu</w:t>
            </w:r>
          </w:p>
        </w:tc>
        <w:tc>
          <w:tcPr>
            <w:tcW w:w="907" w:type="pct"/>
          </w:tcPr>
          <w:p w14:paraId="3DA3ED9C" w14:textId="038377D4" w:rsidR="000F6DD4" w:rsidRPr="00A001B4" w:rsidRDefault="000F6DD4" w:rsidP="002235A3">
            <w:pPr>
              <w:rPr>
                <w:rFonts w:cs="Times New Roman"/>
                <w:i/>
              </w:rPr>
            </w:pPr>
            <w:r w:rsidRPr="00A001B4">
              <w:rPr>
                <w:rFonts w:cs="Times New Roman"/>
                <w:i/>
              </w:rPr>
              <w:t>Expert în securitate cibernetică</w:t>
            </w:r>
          </w:p>
        </w:tc>
        <w:tc>
          <w:tcPr>
            <w:tcW w:w="1061" w:type="pct"/>
          </w:tcPr>
          <w:p w14:paraId="54DF5B9A" w14:textId="03E3CDB1" w:rsidR="000F6DD4" w:rsidRPr="00A001B4" w:rsidRDefault="000F6DD4" w:rsidP="002235A3">
            <w:pPr>
              <w:rPr>
                <w:rFonts w:cs="Times New Roman"/>
                <w:i/>
              </w:rPr>
            </w:pPr>
            <w:r w:rsidRPr="00A001B4">
              <w:rPr>
                <w:rFonts w:cs="Times New Roman"/>
                <w:i/>
              </w:rPr>
              <w:t>Toate, cu excepția 4.2.6.3</w:t>
            </w:r>
          </w:p>
        </w:tc>
        <w:tc>
          <w:tcPr>
            <w:tcW w:w="949" w:type="pct"/>
          </w:tcPr>
          <w:p w14:paraId="17CA0C4C" w14:textId="345CB6CC" w:rsidR="000F6DD4" w:rsidRPr="00A001B4" w:rsidRDefault="000F6DD4" w:rsidP="002235A3">
            <w:pPr>
              <w:rPr>
                <w:rFonts w:cs="Times New Roman"/>
                <w:i/>
              </w:rPr>
            </w:pPr>
            <w:r w:rsidRPr="00A001B4">
              <w:rPr>
                <w:rFonts w:cs="Times New Roman"/>
                <w:i/>
              </w:rPr>
              <w:t>84</w:t>
            </w:r>
          </w:p>
        </w:tc>
        <w:tc>
          <w:tcPr>
            <w:tcW w:w="1274" w:type="pct"/>
          </w:tcPr>
          <w:p w14:paraId="3D4681EC" w14:textId="36AC7F1B"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0807DDBA" w14:textId="77777777" w:rsidTr="000F6DD4">
        <w:trPr>
          <w:trHeight w:val="860"/>
          <w:jc w:val="center"/>
        </w:trPr>
        <w:tc>
          <w:tcPr>
            <w:tcW w:w="809" w:type="pct"/>
          </w:tcPr>
          <w:p w14:paraId="40CD9F48" w14:textId="46D48F43" w:rsidR="000F6DD4" w:rsidRPr="00A001B4" w:rsidRDefault="000F6DD4" w:rsidP="002235A3">
            <w:pPr>
              <w:rPr>
                <w:rFonts w:cs="Times New Roman"/>
                <w:i/>
              </w:rPr>
            </w:pPr>
            <w:r w:rsidRPr="00A001B4">
              <w:rPr>
                <w:rFonts w:cs="Times New Roman"/>
                <w:i/>
              </w:rPr>
              <w:t>Gheorghe Mărăcine</w:t>
            </w:r>
          </w:p>
        </w:tc>
        <w:tc>
          <w:tcPr>
            <w:tcW w:w="907" w:type="pct"/>
          </w:tcPr>
          <w:p w14:paraId="2B646DAA" w14:textId="523038B4" w:rsidR="000F6DD4" w:rsidRPr="00A001B4" w:rsidRDefault="000F6DD4" w:rsidP="002235A3">
            <w:pPr>
              <w:rPr>
                <w:rFonts w:cs="Times New Roman"/>
                <w:i/>
              </w:rPr>
            </w:pPr>
            <w:r w:rsidRPr="00A001B4">
              <w:rPr>
                <w:rFonts w:cs="Times New Roman"/>
                <w:i/>
              </w:rPr>
              <w:t>Expert în securitate cibernetică</w:t>
            </w:r>
          </w:p>
        </w:tc>
        <w:tc>
          <w:tcPr>
            <w:tcW w:w="1061" w:type="pct"/>
          </w:tcPr>
          <w:p w14:paraId="46CFEACC" w14:textId="087FBC9A" w:rsidR="000F6DD4" w:rsidRPr="00A001B4" w:rsidRDefault="000F6DD4" w:rsidP="002235A3">
            <w:pPr>
              <w:rPr>
                <w:rFonts w:cs="Times New Roman"/>
                <w:i/>
              </w:rPr>
            </w:pPr>
            <w:r w:rsidRPr="00A001B4">
              <w:rPr>
                <w:rFonts w:cs="Times New Roman"/>
                <w:i/>
              </w:rPr>
              <w:t>Toate, cu excepția 4.2.6.3</w:t>
            </w:r>
          </w:p>
        </w:tc>
        <w:tc>
          <w:tcPr>
            <w:tcW w:w="949" w:type="pct"/>
          </w:tcPr>
          <w:p w14:paraId="316F7E5C" w14:textId="309F929C" w:rsidR="000F6DD4" w:rsidRPr="00A001B4" w:rsidRDefault="000F6DD4" w:rsidP="002235A3">
            <w:pPr>
              <w:rPr>
                <w:rFonts w:cs="Times New Roman"/>
                <w:i/>
              </w:rPr>
            </w:pPr>
            <w:r w:rsidRPr="00A001B4">
              <w:rPr>
                <w:rFonts w:cs="Times New Roman"/>
                <w:i/>
              </w:rPr>
              <w:t>84</w:t>
            </w:r>
          </w:p>
        </w:tc>
        <w:tc>
          <w:tcPr>
            <w:tcW w:w="1274" w:type="pct"/>
          </w:tcPr>
          <w:p w14:paraId="1D4F58A1" w14:textId="74C840C3"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2E35B201" w14:textId="77777777" w:rsidTr="000F6DD4">
        <w:trPr>
          <w:trHeight w:val="860"/>
          <w:jc w:val="center"/>
        </w:trPr>
        <w:tc>
          <w:tcPr>
            <w:tcW w:w="809" w:type="pct"/>
          </w:tcPr>
          <w:p w14:paraId="761DF1DC" w14:textId="13D92FB4" w:rsidR="000F6DD4" w:rsidRPr="00A001B4" w:rsidRDefault="000F6DD4" w:rsidP="002235A3">
            <w:pPr>
              <w:rPr>
                <w:rFonts w:cs="Times New Roman"/>
                <w:i/>
              </w:rPr>
            </w:pPr>
            <w:r w:rsidRPr="00A001B4">
              <w:rPr>
                <w:rFonts w:cs="Times New Roman"/>
                <w:i/>
              </w:rPr>
              <w:t xml:space="preserve">Veronica </w:t>
            </w:r>
            <w:proofErr w:type="spellStart"/>
            <w:r w:rsidRPr="00A001B4">
              <w:rPr>
                <w:rFonts w:cs="Times New Roman"/>
                <w:i/>
              </w:rPr>
              <w:t>Răuță</w:t>
            </w:r>
            <w:proofErr w:type="spellEnd"/>
          </w:p>
        </w:tc>
        <w:tc>
          <w:tcPr>
            <w:tcW w:w="907" w:type="pct"/>
          </w:tcPr>
          <w:p w14:paraId="75D488A5" w14:textId="1EFC2829" w:rsidR="000F6DD4" w:rsidRPr="00A001B4" w:rsidRDefault="000F6DD4" w:rsidP="002235A3">
            <w:pPr>
              <w:rPr>
                <w:rFonts w:cs="Times New Roman"/>
                <w:i/>
              </w:rPr>
            </w:pPr>
            <w:r w:rsidRPr="00A001B4">
              <w:rPr>
                <w:rFonts w:cs="Times New Roman"/>
                <w:i/>
              </w:rPr>
              <w:t>Expert în securitate cibernetică</w:t>
            </w:r>
          </w:p>
        </w:tc>
        <w:tc>
          <w:tcPr>
            <w:tcW w:w="1061" w:type="pct"/>
          </w:tcPr>
          <w:p w14:paraId="758B0837" w14:textId="277307BC" w:rsidR="000F6DD4" w:rsidRPr="00A001B4" w:rsidRDefault="000F6DD4" w:rsidP="002235A3">
            <w:pPr>
              <w:rPr>
                <w:rFonts w:cs="Times New Roman"/>
                <w:i/>
              </w:rPr>
            </w:pPr>
            <w:r w:rsidRPr="00A001B4">
              <w:rPr>
                <w:rFonts w:cs="Times New Roman"/>
                <w:i/>
              </w:rPr>
              <w:t>Toate, cu excepția 4.2.6.3</w:t>
            </w:r>
          </w:p>
        </w:tc>
        <w:tc>
          <w:tcPr>
            <w:tcW w:w="949" w:type="pct"/>
          </w:tcPr>
          <w:p w14:paraId="71C723EF" w14:textId="41696DBA" w:rsidR="000F6DD4" w:rsidRPr="00A001B4" w:rsidRDefault="000F6DD4" w:rsidP="002235A3">
            <w:pPr>
              <w:rPr>
                <w:rFonts w:cs="Times New Roman"/>
                <w:i/>
              </w:rPr>
            </w:pPr>
            <w:r w:rsidRPr="00A001B4">
              <w:rPr>
                <w:rFonts w:cs="Times New Roman"/>
                <w:i/>
              </w:rPr>
              <w:t>84</w:t>
            </w:r>
          </w:p>
        </w:tc>
        <w:tc>
          <w:tcPr>
            <w:tcW w:w="1274" w:type="pct"/>
          </w:tcPr>
          <w:p w14:paraId="7FBA6EB2" w14:textId="04A36033"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6E87FA87" w14:textId="77777777" w:rsidTr="000F6DD4">
        <w:trPr>
          <w:trHeight w:val="860"/>
          <w:jc w:val="center"/>
        </w:trPr>
        <w:tc>
          <w:tcPr>
            <w:tcW w:w="809" w:type="pct"/>
          </w:tcPr>
          <w:p w14:paraId="2F803209" w14:textId="5DBF7222" w:rsidR="000F6DD4" w:rsidRPr="00A001B4" w:rsidRDefault="000F6DD4" w:rsidP="002235A3">
            <w:pPr>
              <w:rPr>
                <w:rFonts w:cs="Times New Roman"/>
                <w:i/>
              </w:rPr>
            </w:pPr>
            <w:r w:rsidRPr="00A001B4">
              <w:rPr>
                <w:rFonts w:cs="Times New Roman"/>
                <w:i/>
              </w:rPr>
              <w:t xml:space="preserve">Ștefan </w:t>
            </w:r>
            <w:proofErr w:type="spellStart"/>
            <w:r w:rsidRPr="00A001B4">
              <w:rPr>
                <w:rFonts w:cs="Times New Roman"/>
                <w:i/>
              </w:rPr>
              <w:t>Covasa</w:t>
            </w:r>
            <w:proofErr w:type="spellEnd"/>
          </w:p>
        </w:tc>
        <w:tc>
          <w:tcPr>
            <w:tcW w:w="907" w:type="pct"/>
          </w:tcPr>
          <w:p w14:paraId="640C3E3C" w14:textId="4A9D6D68" w:rsidR="000F6DD4" w:rsidRPr="00A001B4" w:rsidRDefault="000F6DD4" w:rsidP="002235A3">
            <w:pPr>
              <w:rPr>
                <w:rFonts w:cs="Times New Roman"/>
                <w:i/>
              </w:rPr>
            </w:pPr>
            <w:r w:rsidRPr="00A001B4">
              <w:rPr>
                <w:rFonts w:cs="Times New Roman"/>
                <w:i/>
              </w:rPr>
              <w:t>Expert în securitate cibernetică</w:t>
            </w:r>
          </w:p>
        </w:tc>
        <w:tc>
          <w:tcPr>
            <w:tcW w:w="1061" w:type="pct"/>
          </w:tcPr>
          <w:p w14:paraId="44BC8220" w14:textId="02FC7C16" w:rsidR="000F6DD4" w:rsidRPr="00A001B4" w:rsidRDefault="000F6DD4" w:rsidP="002235A3">
            <w:pPr>
              <w:rPr>
                <w:rFonts w:cs="Times New Roman"/>
                <w:i/>
              </w:rPr>
            </w:pPr>
            <w:r w:rsidRPr="00A001B4">
              <w:rPr>
                <w:rFonts w:cs="Times New Roman"/>
                <w:i/>
              </w:rPr>
              <w:t>Toate, cu excepția 4.2.6.3</w:t>
            </w:r>
          </w:p>
        </w:tc>
        <w:tc>
          <w:tcPr>
            <w:tcW w:w="949" w:type="pct"/>
          </w:tcPr>
          <w:p w14:paraId="0ED8E8E9" w14:textId="0AAE4006" w:rsidR="000F6DD4" w:rsidRPr="00A001B4" w:rsidRDefault="000F6DD4" w:rsidP="002235A3">
            <w:pPr>
              <w:rPr>
                <w:rFonts w:cs="Times New Roman"/>
                <w:i/>
              </w:rPr>
            </w:pPr>
            <w:r w:rsidRPr="00A001B4">
              <w:rPr>
                <w:rFonts w:cs="Times New Roman"/>
                <w:i/>
              </w:rPr>
              <w:t>84</w:t>
            </w:r>
          </w:p>
        </w:tc>
        <w:tc>
          <w:tcPr>
            <w:tcW w:w="1274" w:type="pct"/>
          </w:tcPr>
          <w:p w14:paraId="326BD99C" w14:textId="59DAE232"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126F8F40" w14:textId="77777777" w:rsidTr="000F6DD4">
        <w:trPr>
          <w:trHeight w:val="860"/>
          <w:jc w:val="center"/>
        </w:trPr>
        <w:tc>
          <w:tcPr>
            <w:tcW w:w="809" w:type="pct"/>
          </w:tcPr>
          <w:p w14:paraId="5B6020FE" w14:textId="1D865860" w:rsidR="000F6DD4" w:rsidRPr="00A001B4" w:rsidRDefault="000F6DD4" w:rsidP="002235A3">
            <w:pPr>
              <w:rPr>
                <w:rFonts w:cs="Times New Roman"/>
                <w:i/>
              </w:rPr>
            </w:pPr>
            <w:r w:rsidRPr="00A001B4">
              <w:rPr>
                <w:rFonts w:cs="Times New Roman"/>
                <w:i/>
              </w:rPr>
              <w:t>Marius Emil Pârvu</w:t>
            </w:r>
          </w:p>
        </w:tc>
        <w:tc>
          <w:tcPr>
            <w:tcW w:w="907" w:type="pct"/>
          </w:tcPr>
          <w:p w14:paraId="11DE950E" w14:textId="5EB5D8BC" w:rsidR="000F6DD4" w:rsidRPr="00A001B4" w:rsidRDefault="000F6DD4" w:rsidP="002235A3">
            <w:pPr>
              <w:rPr>
                <w:rFonts w:cs="Times New Roman"/>
                <w:i/>
              </w:rPr>
            </w:pPr>
            <w:r w:rsidRPr="00A001B4">
              <w:rPr>
                <w:rFonts w:cs="Times New Roman"/>
                <w:i/>
              </w:rPr>
              <w:t>Expert în securitate cibernetică</w:t>
            </w:r>
          </w:p>
        </w:tc>
        <w:tc>
          <w:tcPr>
            <w:tcW w:w="1061" w:type="pct"/>
          </w:tcPr>
          <w:p w14:paraId="2308F954" w14:textId="2B3101BB" w:rsidR="000F6DD4" w:rsidRPr="00A001B4" w:rsidRDefault="000F6DD4" w:rsidP="002235A3">
            <w:pPr>
              <w:rPr>
                <w:rFonts w:cs="Times New Roman"/>
                <w:i/>
              </w:rPr>
            </w:pPr>
            <w:r w:rsidRPr="00A001B4">
              <w:rPr>
                <w:rFonts w:cs="Times New Roman"/>
                <w:i/>
              </w:rPr>
              <w:t>Toate, cu excepția 4.2.6.3</w:t>
            </w:r>
          </w:p>
        </w:tc>
        <w:tc>
          <w:tcPr>
            <w:tcW w:w="949" w:type="pct"/>
          </w:tcPr>
          <w:p w14:paraId="2A51CAAF" w14:textId="3D2484F6" w:rsidR="000F6DD4" w:rsidRPr="00A001B4" w:rsidRDefault="000F6DD4" w:rsidP="002235A3">
            <w:pPr>
              <w:rPr>
                <w:rFonts w:cs="Times New Roman"/>
                <w:i/>
              </w:rPr>
            </w:pPr>
            <w:r w:rsidRPr="00A001B4">
              <w:rPr>
                <w:rFonts w:cs="Times New Roman"/>
                <w:i/>
              </w:rPr>
              <w:t>84</w:t>
            </w:r>
          </w:p>
        </w:tc>
        <w:tc>
          <w:tcPr>
            <w:tcW w:w="1274" w:type="pct"/>
          </w:tcPr>
          <w:p w14:paraId="1ED953C6" w14:textId="3D0DA151"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7DF07939" w14:textId="77777777" w:rsidTr="000F6DD4">
        <w:trPr>
          <w:trHeight w:val="860"/>
          <w:jc w:val="center"/>
        </w:trPr>
        <w:tc>
          <w:tcPr>
            <w:tcW w:w="809" w:type="pct"/>
          </w:tcPr>
          <w:p w14:paraId="05844905" w14:textId="035CCE2F" w:rsidR="000F6DD4" w:rsidRPr="00A001B4" w:rsidRDefault="000F6DD4" w:rsidP="002235A3">
            <w:pPr>
              <w:rPr>
                <w:rFonts w:cs="Times New Roman"/>
                <w:i/>
              </w:rPr>
            </w:pPr>
            <w:r w:rsidRPr="00A001B4">
              <w:rPr>
                <w:rFonts w:cs="Times New Roman"/>
                <w:i/>
              </w:rPr>
              <w:t>Bogdan Alexandru Chelariu</w:t>
            </w:r>
          </w:p>
        </w:tc>
        <w:tc>
          <w:tcPr>
            <w:tcW w:w="907" w:type="pct"/>
          </w:tcPr>
          <w:p w14:paraId="3EF1E81C" w14:textId="01489777" w:rsidR="000F6DD4" w:rsidRPr="00A001B4" w:rsidRDefault="000F6DD4" w:rsidP="002235A3">
            <w:pPr>
              <w:rPr>
                <w:rFonts w:cs="Times New Roman"/>
                <w:i/>
              </w:rPr>
            </w:pPr>
            <w:r w:rsidRPr="00A001B4">
              <w:rPr>
                <w:rFonts w:cs="Times New Roman"/>
                <w:i/>
              </w:rPr>
              <w:t>Expert în securitate cibernetică</w:t>
            </w:r>
          </w:p>
        </w:tc>
        <w:tc>
          <w:tcPr>
            <w:tcW w:w="1061" w:type="pct"/>
          </w:tcPr>
          <w:p w14:paraId="616242DA" w14:textId="121C1D15" w:rsidR="000F6DD4" w:rsidRPr="00A001B4" w:rsidRDefault="000F6DD4" w:rsidP="002235A3">
            <w:pPr>
              <w:rPr>
                <w:rFonts w:cs="Times New Roman"/>
                <w:i/>
              </w:rPr>
            </w:pPr>
            <w:r w:rsidRPr="00A001B4">
              <w:rPr>
                <w:rFonts w:cs="Times New Roman"/>
                <w:i/>
              </w:rPr>
              <w:t>Toate, cu excepția 4.2.6.3</w:t>
            </w:r>
          </w:p>
        </w:tc>
        <w:tc>
          <w:tcPr>
            <w:tcW w:w="949" w:type="pct"/>
          </w:tcPr>
          <w:p w14:paraId="11AB8661" w14:textId="4EF272FF" w:rsidR="000F6DD4" w:rsidRPr="00A001B4" w:rsidRDefault="000F6DD4" w:rsidP="002235A3">
            <w:pPr>
              <w:rPr>
                <w:rFonts w:cs="Times New Roman"/>
                <w:i/>
              </w:rPr>
            </w:pPr>
            <w:r w:rsidRPr="00A001B4">
              <w:rPr>
                <w:rFonts w:cs="Times New Roman"/>
                <w:i/>
              </w:rPr>
              <w:t>84</w:t>
            </w:r>
          </w:p>
        </w:tc>
        <w:tc>
          <w:tcPr>
            <w:tcW w:w="1274" w:type="pct"/>
          </w:tcPr>
          <w:p w14:paraId="7C4F0144" w14:textId="463280EB"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1686421A" w14:textId="77777777" w:rsidTr="000F6DD4">
        <w:trPr>
          <w:trHeight w:val="860"/>
          <w:jc w:val="center"/>
        </w:trPr>
        <w:tc>
          <w:tcPr>
            <w:tcW w:w="809" w:type="pct"/>
          </w:tcPr>
          <w:p w14:paraId="21D0337F" w14:textId="39561851" w:rsidR="000F6DD4" w:rsidRPr="00A001B4" w:rsidRDefault="000F6DD4" w:rsidP="002235A3">
            <w:pPr>
              <w:rPr>
                <w:rFonts w:cs="Times New Roman"/>
                <w:i/>
              </w:rPr>
            </w:pPr>
            <w:r w:rsidRPr="00A001B4">
              <w:rPr>
                <w:rFonts w:cs="Times New Roman"/>
                <w:i/>
              </w:rPr>
              <w:t>Iulia Maria Gheorghiu</w:t>
            </w:r>
          </w:p>
        </w:tc>
        <w:tc>
          <w:tcPr>
            <w:tcW w:w="907" w:type="pct"/>
          </w:tcPr>
          <w:p w14:paraId="4B54478F" w14:textId="58E76AAC" w:rsidR="000F6DD4" w:rsidRPr="00A001B4" w:rsidRDefault="000F6DD4" w:rsidP="002235A3">
            <w:pPr>
              <w:rPr>
                <w:rFonts w:cs="Times New Roman"/>
                <w:i/>
              </w:rPr>
            </w:pPr>
            <w:r w:rsidRPr="00A001B4">
              <w:rPr>
                <w:rFonts w:cs="Times New Roman"/>
                <w:i/>
              </w:rPr>
              <w:t>Expert în securitate cibernetică</w:t>
            </w:r>
          </w:p>
        </w:tc>
        <w:tc>
          <w:tcPr>
            <w:tcW w:w="1061" w:type="pct"/>
          </w:tcPr>
          <w:p w14:paraId="7B4A0A2B" w14:textId="5B94774F" w:rsidR="000F6DD4" w:rsidRPr="00A001B4" w:rsidRDefault="000F6DD4" w:rsidP="002235A3">
            <w:pPr>
              <w:rPr>
                <w:rFonts w:cs="Times New Roman"/>
                <w:i/>
              </w:rPr>
            </w:pPr>
            <w:r w:rsidRPr="00A001B4">
              <w:rPr>
                <w:rFonts w:cs="Times New Roman"/>
                <w:i/>
              </w:rPr>
              <w:t>Toate, cu excepția 4.2.6.3</w:t>
            </w:r>
          </w:p>
        </w:tc>
        <w:tc>
          <w:tcPr>
            <w:tcW w:w="949" w:type="pct"/>
          </w:tcPr>
          <w:p w14:paraId="62750FED" w14:textId="1A88A0DF" w:rsidR="000F6DD4" w:rsidRPr="00A001B4" w:rsidRDefault="000F6DD4" w:rsidP="002235A3">
            <w:pPr>
              <w:rPr>
                <w:rFonts w:cs="Times New Roman"/>
                <w:i/>
              </w:rPr>
            </w:pPr>
            <w:r w:rsidRPr="00A001B4">
              <w:rPr>
                <w:rFonts w:cs="Times New Roman"/>
                <w:i/>
              </w:rPr>
              <w:t>84</w:t>
            </w:r>
          </w:p>
        </w:tc>
        <w:tc>
          <w:tcPr>
            <w:tcW w:w="1274" w:type="pct"/>
          </w:tcPr>
          <w:p w14:paraId="3FF0DE20" w14:textId="06905B44"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1A12C4A6" w14:textId="77777777" w:rsidTr="000F6DD4">
        <w:trPr>
          <w:trHeight w:val="860"/>
          <w:jc w:val="center"/>
        </w:trPr>
        <w:tc>
          <w:tcPr>
            <w:tcW w:w="809" w:type="pct"/>
          </w:tcPr>
          <w:p w14:paraId="11225ABF" w14:textId="2603D820" w:rsidR="000F6DD4" w:rsidRPr="00A001B4" w:rsidRDefault="000F6DD4" w:rsidP="002235A3">
            <w:pPr>
              <w:rPr>
                <w:rFonts w:cs="Times New Roman"/>
                <w:i/>
              </w:rPr>
            </w:pPr>
            <w:r w:rsidRPr="00A001B4">
              <w:rPr>
                <w:rFonts w:cs="Times New Roman"/>
                <w:i/>
              </w:rPr>
              <w:t>Mihai Pintea</w:t>
            </w:r>
          </w:p>
        </w:tc>
        <w:tc>
          <w:tcPr>
            <w:tcW w:w="907" w:type="pct"/>
          </w:tcPr>
          <w:p w14:paraId="6E0004C9" w14:textId="5D0ECEE6" w:rsidR="000F6DD4" w:rsidRPr="00A001B4" w:rsidRDefault="000F6DD4" w:rsidP="002235A3">
            <w:pPr>
              <w:rPr>
                <w:rFonts w:cs="Times New Roman"/>
                <w:i/>
              </w:rPr>
            </w:pPr>
            <w:r w:rsidRPr="00A001B4">
              <w:rPr>
                <w:rFonts w:cs="Times New Roman"/>
                <w:i/>
              </w:rPr>
              <w:t>Expert în securitate cibernetică</w:t>
            </w:r>
          </w:p>
        </w:tc>
        <w:tc>
          <w:tcPr>
            <w:tcW w:w="1061" w:type="pct"/>
          </w:tcPr>
          <w:p w14:paraId="11C48417" w14:textId="69B1F2E1" w:rsidR="000F6DD4" w:rsidRPr="00A001B4" w:rsidRDefault="000F6DD4" w:rsidP="002235A3">
            <w:pPr>
              <w:rPr>
                <w:rFonts w:cs="Times New Roman"/>
                <w:i/>
              </w:rPr>
            </w:pPr>
            <w:r w:rsidRPr="00A001B4">
              <w:rPr>
                <w:rFonts w:cs="Times New Roman"/>
                <w:i/>
              </w:rPr>
              <w:t>Toate, cu excepția 4.2.6.3</w:t>
            </w:r>
          </w:p>
        </w:tc>
        <w:tc>
          <w:tcPr>
            <w:tcW w:w="949" w:type="pct"/>
          </w:tcPr>
          <w:p w14:paraId="3B0C1D94" w14:textId="6B09E16B" w:rsidR="000F6DD4" w:rsidRPr="00A001B4" w:rsidRDefault="000F6DD4" w:rsidP="002235A3">
            <w:pPr>
              <w:rPr>
                <w:rFonts w:cs="Times New Roman"/>
                <w:i/>
              </w:rPr>
            </w:pPr>
            <w:r w:rsidRPr="00A001B4">
              <w:rPr>
                <w:rFonts w:cs="Times New Roman"/>
                <w:i/>
              </w:rPr>
              <w:t>84</w:t>
            </w:r>
          </w:p>
        </w:tc>
        <w:tc>
          <w:tcPr>
            <w:tcW w:w="1274" w:type="pct"/>
          </w:tcPr>
          <w:p w14:paraId="5AD78B95" w14:textId="7519BC08"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2E3DF866" w14:textId="77777777" w:rsidTr="000F6DD4">
        <w:trPr>
          <w:trHeight w:val="860"/>
          <w:jc w:val="center"/>
        </w:trPr>
        <w:tc>
          <w:tcPr>
            <w:tcW w:w="809" w:type="pct"/>
          </w:tcPr>
          <w:p w14:paraId="1C325974" w14:textId="64742791" w:rsidR="000F6DD4" w:rsidRPr="00A001B4" w:rsidRDefault="000F6DD4" w:rsidP="002235A3">
            <w:pPr>
              <w:rPr>
                <w:rFonts w:cs="Times New Roman"/>
                <w:i/>
              </w:rPr>
            </w:pPr>
            <w:r w:rsidRPr="00A001B4">
              <w:rPr>
                <w:rFonts w:cs="Times New Roman"/>
                <w:i/>
              </w:rPr>
              <w:t>Gabriel Stoica</w:t>
            </w:r>
          </w:p>
        </w:tc>
        <w:tc>
          <w:tcPr>
            <w:tcW w:w="907" w:type="pct"/>
          </w:tcPr>
          <w:p w14:paraId="529E7482" w14:textId="115F6620" w:rsidR="000F6DD4" w:rsidRPr="00A001B4" w:rsidRDefault="000F6DD4" w:rsidP="002235A3">
            <w:pPr>
              <w:rPr>
                <w:rFonts w:cs="Times New Roman"/>
                <w:i/>
              </w:rPr>
            </w:pPr>
            <w:r w:rsidRPr="00A001B4">
              <w:rPr>
                <w:rFonts w:cs="Times New Roman"/>
                <w:i/>
              </w:rPr>
              <w:t>Expert în securitate cibernetică</w:t>
            </w:r>
          </w:p>
        </w:tc>
        <w:tc>
          <w:tcPr>
            <w:tcW w:w="1061" w:type="pct"/>
          </w:tcPr>
          <w:p w14:paraId="23E87000" w14:textId="6ABF9221" w:rsidR="000F6DD4" w:rsidRPr="00A001B4" w:rsidRDefault="000F6DD4" w:rsidP="002235A3">
            <w:pPr>
              <w:rPr>
                <w:rFonts w:cs="Times New Roman"/>
                <w:i/>
              </w:rPr>
            </w:pPr>
            <w:r w:rsidRPr="00A001B4">
              <w:rPr>
                <w:rFonts w:cs="Times New Roman"/>
                <w:i/>
              </w:rPr>
              <w:t>Toate, cu excepția 4.2.6.3</w:t>
            </w:r>
          </w:p>
        </w:tc>
        <w:tc>
          <w:tcPr>
            <w:tcW w:w="949" w:type="pct"/>
          </w:tcPr>
          <w:p w14:paraId="271D827F" w14:textId="774F69FA" w:rsidR="000F6DD4" w:rsidRPr="00A001B4" w:rsidRDefault="000F6DD4" w:rsidP="002235A3">
            <w:pPr>
              <w:rPr>
                <w:rFonts w:cs="Times New Roman"/>
                <w:i/>
              </w:rPr>
            </w:pPr>
            <w:r w:rsidRPr="00A001B4">
              <w:rPr>
                <w:rFonts w:cs="Times New Roman"/>
                <w:i/>
              </w:rPr>
              <w:t>84</w:t>
            </w:r>
          </w:p>
        </w:tc>
        <w:tc>
          <w:tcPr>
            <w:tcW w:w="1274" w:type="pct"/>
          </w:tcPr>
          <w:p w14:paraId="32241B74" w14:textId="3CA18B64"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r w:rsidR="000F6DD4" w:rsidRPr="00A001B4" w14:paraId="16749406" w14:textId="77777777" w:rsidTr="000F6DD4">
        <w:trPr>
          <w:trHeight w:val="860"/>
          <w:jc w:val="center"/>
        </w:trPr>
        <w:tc>
          <w:tcPr>
            <w:tcW w:w="809" w:type="pct"/>
          </w:tcPr>
          <w:p w14:paraId="151AE474" w14:textId="556051B0" w:rsidR="000F6DD4" w:rsidRPr="00A001B4" w:rsidRDefault="000F6DD4" w:rsidP="002235A3">
            <w:pPr>
              <w:rPr>
                <w:rFonts w:cs="Times New Roman"/>
                <w:i/>
              </w:rPr>
            </w:pPr>
            <w:r w:rsidRPr="00A001B4">
              <w:rPr>
                <w:rFonts w:cs="Times New Roman"/>
                <w:i/>
              </w:rPr>
              <w:t xml:space="preserve">Victor </w:t>
            </w:r>
            <w:proofErr w:type="spellStart"/>
            <w:r w:rsidRPr="00A001B4">
              <w:rPr>
                <w:rFonts w:cs="Times New Roman"/>
                <w:i/>
              </w:rPr>
              <w:t>Onu</w:t>
            </w:r>
            <w:proofErr w:type="spellEnd"/>
          </w:p>
        </w:tc>
        <w:tc>
          <w:tcPr>
            <w:tcW w:w="907" w:type="pct"/>
          </w:tcPr>
          <w:p w14:paraId="43BB0411" w14:textId="13DD9918" w:rsidR="000F6DD4" w:rsidRPr="00A001B4" w:rsidRDefault="000F6DD4" w:rsidP="002235A3">
            <w:pPr>
              <w:rPr>
                <w:rFonts w:cs="Times New Roman"/>
                <w:i/>
              </w:rPr>
            </w:pPr>
            <w:r w:rsidRPr="00A001B4">
              <w:rPr>
                <w:rFonts w:cs="Times New Roman"/>
                <w:i/>
              </w:rPr>
              <w:t>Expert în securitate cibernetică</w:t>
            </w:r>
          </w:p>
        </w:tc>
        <w:tc>
          <w:tcPr>
            <w:tcW w:w="1061" w:type="pct"/>
          </w:tcPr>
          <w:p w14:paraId="7897D66A" w14:textId="5255E782" w:rsidR="000F6DD4" w:rsidRPr="00A001B4" w:rsidRDefault="000F6DD4" w:rsidP="002235A3">
            <w:pPr>
              <w:rPr>
                <w:rFonts w:cs="Times New Roman"/>
                <w:i/>
              </w:rPr>
            </w:pPr>
            <w:r w:rsidRPr="00A001B4">
              <w:rPr>
                <w:rFonts w:cs="Times New Roman"/>
                <w:i/>
              </w:rPr>
              <w:t>Toate, cu excepția 4.2.6.3</w:t>
            </w:r>
          </w:p>
        </w:tc>
        <w:tc>
          <w:tcPr>
            <w:tcW w:w="949" w:type="pct"/>
          </w:tcPr>
          <w:p w14:paraId="7409A354" w14:textId="1C6D40A4" w:rsidR="000F6DD4" w:rsidRPr="00A001B4" w:rsidRDefault="000F6DD4" w:rsidP="002235A3">
            <w:pPr>
              <w:rPr>
                <w:rFonts w:cs="Times New Roman"/>
                <w:i/>
              </w:rPr>
            </w:pPr>
            <w:r w:rsidRPr="00A001B4">
              <w:rPr>
                <w:rFonts w:cs="Times New Roman"/>
                <w:i/>
              </w:rPr>
              <w:t>84</w:t>
            </w:r>
          </w:p>
        </w:tc>
        <w:tc>
          <w:tcPr>
            <w:tcW w:w="1274" w:type="pct"/>
          </w:tcPr>
          <w:p w14:paraId="30CBD344" w14:textId="265587BB" w:rsidR="000F6DD4" w:rsidRPr="00A001B4" w:rsidRDefault="000F6DD4" w:rsidP="002235A3">
            <w:pPr>
              <w:rPr>
                <w:rFonts w:cs="Times New Roman"/>
                <w:i/>
              </w:rPr>
            </w:pPr>
            <w:proofErr w:type="spellStart"/>
            <w:r w:rsidRPr="00A001B4">
              <w:rPr>
                <w:rFonts w:cs="Times New Roman"/>
                <w:i/>
              </w:rPr>
              <w:t>Safetech</w:t>
            </w:r>
            <w:proofErr w:type="spellEnd"/>
            <w:r w:rsidRPr="00A001B4">
              <w:rPr>
                <w:rFonts w:cs="Times New Roman"/>
                <w:i/>
              </w:rPr>
              <w:t xml:space="preserve"> </w:t>
            </w:r>
            <w:proofErr w:type="spellStart"/>
            <w:r w:rsidRPr="00A001B4">
              <w:rPr>
                <w:rFonts w:cs="Times New Roman"/>
                <w:i/>
              </w:rPr>
              <w:t>Innovations</w:t>
            </w:r>
            <w:proofErr w:type="spellEnd"/>
            <w:r w:rsidRPr="00A001B4">
              <w:rPr>
                <w:rFonts w:cs="Times New Roman"/>
                <w:i/>
              </w:rPr>
              <w:t xml:space="preserve"> SA</w:t>
            </w:r>
          </w:p>
        </w:tc>
      </w:tr>
    </w:tbl>
    <w:p w14:paraId="687422AB" w14:textId="77777777" w:rsidR="00B42622" w:rsidRPr="00A001B4" w:rsidRDefault="00B42622" w:rsidP="00B42622">
      <w:pPr>
        <w:tabs>
          <w:tab w:val="left" w:pos="851"/>
        </w:tabs>
        <w:adjustRightInd w:val="0"/>
        <w:contextualSpacing/>
        <w:rPr>
          <w:rFonts w:eastAsia="Calibri" w:cs="Times New Roman"/>
        </w:rPr>
      </w:pPr>
    </w:p>
    <w:p w14:paraId="4EA37C6F" w14:textId="77777777" w:rsidR="00B42622" w:rsidRPr="00A001B4" w:rsidRDefault="00B42622" w:rsidP="00B42622">
      <w:pPr>
        <w:rPr>
          <w:rFonts w:cs="Times New Roman"/>
          <w:bCs/>
          <w:i/>
        </w:rPr>
      </w:pPr>
    </w:p>
    <w:p w14:paraId="0A4CC8D2" w14:textId="77777777" w:rsidR="000F6DD4" w:rsidRPr="00A001B4" w:rsidRDefault="000F6DD4" w:rsidP="00B42622">
      <w:pPr>
        <w:rPr>
          <w:rFonts w:cs="Times New Roman"/>
          <w:bCs/>
          <w:i/>
        </w:rPr>
      </w:pPr>
    </w:p>
    <w:p w14:paraId="04EDCA5F" w14:textId="77777777" w:rsidR="000F6DD4" w:rsidRPr="00A001B4" w:rsidRDefault="000F6DD4" w:rsidP="00B42622">
      <w:pPr>
        <w:rPr>
          <w:rFonts w:cs="Times New Roman"/>
          <w:bCs/>
          <w:i/>
        </w:rPr>
      </w:pPr>
    </w:p>
    <w:p w14:paraId="184DB16F" w14:textId="77777777" w:rsidR="000F6DD4" w:rsidRPr="00A001B4" w:rsidRDefault="000F6DD4" w:rsidP="00B42622">
      <w:pPr>
        <w:rPr>
          <w:rFonts w:cs="Times New Roman"/>
          <w:bCs/>
          <w:i/>
        </w:rPr>
      </w:pPr>
    </w:p>
    <w:p w14:paraId="537C91D6" w14:textId="77777777" w:rsidR="000F6DD4" w:rsidRPr="00A001B4" w:rsidRDefault="000F6DD4" w:rsidP="00B42622">
      <w:pPr>
        <w:rPr>
          <w:rFonts w:cs="Times New Roman"/>
          <w:bCs/>
          <w:i/>
        </w:rPr>
      </w:pPr>
    </w:p>
    <w:p w14:paraId="595C505A" w14:textId="77777777" w:rsidR="000F6DD4" w:rsidRPr="00A001B4" w:rsidRDefault="000F6DD4" w:rsidP="00B42622">
      <w:pPr>
        <w:rPr>
          <w:rFonts w:cs="Times New Roman"/>
          <w:bCs/>
          <w:i/>
        </w:rPr>
      </w:pPr>
    </w:p>
    <w:p w14:paraId="5BF33399" w14:textId="77777777" w:rsidR="000F6DD4" w:rsidRPr="00A001B4" w:rsidRDefault="000F6DD4" w:rsidP="00B42622">
      <w:pPr>
        <w:rPr>
          <w:rFonts w:cs="Times New Roman"/>
          <w:bCs/>
          <w:i/>
        </w:rPr>
      </w:pPr>
    </w:p>
    <w:p w14:paraId="12BED138" w14:textId="77777777" w:rsidR="000F6DD4" w:rsidRPr="00A001B4" w:rsidRDefault="000F6DD4" w:rsidP="00B42622">
      <w:pPr>
        <w:rPr>
          <w:rFonts w:cs="Times New Roman"/>
          <w:bCs/>
          <w:i/>
        </w:rPr>
      </w:pPr>
    </w:p>
    <w:p w14:paraId="1BDFECA2" w14:textId="77777777" w:rsidR="000F6DD4" w:rsidRPr="00A001B4" w:rsidRDefault="000F6DD4" w:rsidP="00B42622">
      <w:pPr>
        <w:rPr>
          <w:rFonts w:cs="Times New Roman"/>
          <w:bCs/>
          <w:i/>
        </w:rPr>
      </w:pPr>
    </w:p>
    <w:p w14:paraId="401A5EDF" w14:textId="77777777" w:rsidR="000F6DD4" w:rsidRPr="00A001B4" w:rsidRDefault="000F6DD4" w:rsidP="00B42622">
      <w:pPr>
        <w:rPr>
          <w:rFonts w:cs="Times New Roman"/>
          <w:bCs/>
          <w:i/>
        </w:rPr>
      </w:pPr>
    </w:p>
    <w:p w14:paraId="4916A8E2" w14:textId="77777777" w:rsidR="000F6DD4" w:rsidRPr="00A001B4" w:rsidRDefault="000F6DD4" w:rsidP="00B42622">
      <w:pPr>
        <w:rPr>
          <w:rFonts w:cs="Times New Roman"/>
          <w:bCs/>
          <w:i/>
        </w:rPr>
      </w:pPr>
    </w:p>
    <w:p w14:paraId="5D92E454" w14:textId="77777777" w:rsidR="000F6DD4" w:rsidRPr="00A001B4" w:rsidRDefault="000F6DD4" w:rsidP="00B42622">
      <w:pPr>
        <w:rPr>
          <w:rFonts w:cs="Times New Roman"/>
          <w:bCs/>
          <w:i/>
        </w:rPr>
      </w:pPr>
    </w:p>
    <w:p w14:paraId="40C966EC" w14:textId="77777777" w:rsidR="000F6DD4" w:rsidRPr="00A001B4" w:rsidRDefault="000F6DD4" w:rsidP="00B42622">
      <w:pPr>
        <w:rPr>
          <w:rFonts w:cs="Times New Roman"/>
          <w:bCs/>
          <w:i/>
        </w:rPr>
      </w:pPr>
    </w:p>
    <w:p w14:paraId="3092B697" w14:textId="77777777" w:rsidR="000F6DD4" w:rsidRPr="00A001B4"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A001B4" w14:paraId="1DEC903B" w14:textId="77777777" w:rsidTr="004B615A">
        <w:trPr>
          <w:trHeight w:val="480"/>
        </w:trPr>
        <w:tc>
          <w:tcPr>
            <w:tcW w:w="4854" w:type="dxa"/>
            <w:gridSpan w:val="3"/>
          </w:tcPr>
          <w:p w14:paraId="183E5419" w14:textId="77777777" w:rsidR="00C70F08" w:rsidRPr="00A001B4" w:rsidRDefault="00C70F08" w:rsidP="004B615A">
            <w:pPr>
              <w:rPr>
                <w:rFonts w:ascii="Calibri" w:hAnsi="Calibri" w:cs="Calibri"/>
                <w:lang w:eastAsia="en-GB"/>
              </w:rPr>
            </w:pPr>
            <w:r w:rsidRPr="00A001B4">
              <w:rPr>
                <w:rFonts w:ascii="Calibri" w:hAnsi="Calibri" w:cs="Calibri"/>
                <w:lang w:eastAsia="en-GB"/>
              </w:rPr>
              <w:t>Nume și prenume expert</w:t>
            </w:r>
            <w:r w:rsidRPr="00A001B4">
              <w:rPr>
                <w:rFonts w:ascii="Calibri" w:hAnsi="Calibri" w:cs="Calibri"/>
                <w:b/>
                <w:bCs/>
                <w:lang w:eastAsia="en-GB"/>
              </w:rPr>
              <w:t>:</w:t>
            </w:r>
            <w:r w:rsidRPr="00A001B4">
              <w:rPr>
                <w:rFonts w:ascii="Calibri" w:hAnsi="Calibri" w:cs="Calibri"/>
                <w:b/>
                <w:bCs/>
              </w:rPr>
              <w:t xml:space="preserve"> OANA Carmen Nicoleta</w:t>
            </w:r>
          </w:p>
        </w:tc>
        <w:tc>
          <w:tcPr>
            <w:tcW w:w="6036" w:type="dxa"/>
            <w:gridSpan w:val="6"/>
          </w:tcPr>
          <w:p w14:paraId="2A2D10DC" w14:textId="77777777" w:rsidR="00C70F08" w:rsidRPr="00A001B4" w:rsidRDefault="00C70F08" w:rsidP="004B615A">
            <w:pPr>
              <w:rPr>
                <w:rFonts w:ascii="Calibri" w:hAnsi="Calibri" w:cs="Calibri"/>
                <w:lang w:eastAsia="en-GB"/>
              </w:rPr>
            </w:pPr>
            <w:r w:rsidRPr="00A001B4">
              <w:rPr>
                <w:rFonts w:ascii="Calibri" w:hAnsi="Calibri" w:cs="Calibri"/>
                <w:i/>
                <w:lang w:eastAsia="en-GB"/>
              </w:rPr>
              <w:t>Expert cheie</w:t>
            </w:r>
          </w:p>
        </w:tc>
      </w:tr>
      <w:tr w:rsidR="00C70F08" w:rsidRPr="00A001B4" w14:paraId="1674F78E" w14:textId="77777777" w:rsidTr="004B615A">
        <w:trPr>
          <w:trHeight w:val="480"/>
        </w:trPr>
        <w:tc>
          <w:tcPr>
            <w:tcW w:w="4854" w:type="dxa"/>
            <w:gridSpan w:val="3"/>
          </w:tcPr>
          <w:p w14:paraId="1765E5C7"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Coordonatele de contact ale expertului </w:t>
            </w:r>
          </w:p>
        </w:tc>
        <w:tc>
          <w:tcPr>
            <w:tcW w:w="2976" w:type="dxa"/>
            <w:gridSpan w:val="2"/>
          </w:tcPr>
          <w:p w14:paraId="3B2CBB91"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Telefon: </w:t>
            </w:r>
            <w:r w:rsidRPr="00A001B4">
              <w:rPr>
                <w:rStyle w:val="ECVContactDetails"/>
                <w:rFonts w:ascii="Calibri" w:hAnsi="Calibri" w:cs="Calibri"/>
                <w:sz w:val="22"/>
                <w:szCs w:val="22"/>
              </w:rPr>
              <w:t xml:space="preserve">+ </w:t>
            </w:r>
            <w:r w:rsidRPr="00A001B4">
              <w:rPr>
                <w:rFonts w:ascii="Calibri" w:hAnsi="Calibri" w:cs="Calibri"/>
                <w:lang w:eastAsia="en-GB"/>
              </w:rPr>
              <w:t>40 (21) 302 33 50</w:t>
            </w:r>
            <w:r w:rsidRPr="00A001B4">
              <w:rPr>
                <w:rStyle w:val="ECVContactDetails"/>
                <w:rFonts w:ascii="Calibri" w:hAnsi="Calibri" w:cs="Calibri"/>
                <w:sz w:val="22"/>
                <w:szCs w:val="22"/>
              </w:rPr>
              <w:t xml:space="preserve">    </w:t>
            </w:r>
          </w:p>
        </w:tc>
        <w:tc>
          <w:tcPr>
            <w:tcW w:w="3060" w:type="dxa"/>
            <w:gridSpan w:val="4"/>
          </w:tcPr>
          <w:p w14:paraId="3E246CF6"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Email: </w:t>
            </w:r>
            <w:hyperlink r:id="rId19" w:history="1">
              <w:r w:rsidRPr="00A001B4">
                <w:rPr>
                  <w:rStyle w:val="Hyperlink"/>
                  <w:rFonts w:ascii="Calibri" w:hAnsi="Calibri" w:cs="Calibri"/>
                  <w:i/>
                  <w:highlight w:val="lightGray"/>
                  <w:lang w:eastAsia="en-GB"/>
                </w:rPr>
                <w:t>tenders@simavi.ro</w:t>
              </w:r>
            </w:hyperlink>
          </w:p>
        </w:tc>
      </w:tr>
      <w:tr w:rsidR="00C70F08" w:rsidRPr="00A001B4" w14:paraId="38458108" w14:textId="77777777" w:rsidTr="004B615A">
        <w:trPr>
          <w:trHeight w:val="480"/>
        </w:trPr>
        <w:tc>
          <w:tcPr>
            <w:tcW w:w="4854" w:type="dxa"/>
            <w:gridSpan w:val="3"/>
          </w:tcPr>
          <w:p w14:paraId="2049C26D" w14:textId="77777777" w:rsidR="00C70F08" w:rsidRPr="00A001B4" w:rsidRDefault="00C70F08" w:rsidP="004B615A">
            <w:pPr>
              <w:rPr>
                <w:rFonts w:ascii="Calibri" w:hAnsi="Calibri" w:cs="Calibri"/>
                <w:lang w:eastAsia="en-GB"/>
              </w:rPr>
            </w:pPr>
            <w:r w:rsidRPr="00A001B4">
              <w:rPr>
                <w:rFonts w:ascii="Calibri" w:hAnsi="Calibri" w:cs="Calibri"/>
                <w:lang w:eastAsia="en-GB"/>
              </w:rPr>
              <w:t>Relația cu Ofertantul</w:t>
            </w:r>
          </w:p>
        </w:tc>
        <w:tc>
          <w:tcPr>
            <w:tcW w:w="2976" w:type="dxa"/>
            <w:gridSpan w:val="2"/>
          </w:tcPr>
          <w:p w14:paraId="48B4A025" w14:textId="77777777" w:rsidR="00C70F08" w:rsidRPr="00A001B4" w:rsidRDefault="00C70F08" w:rsidP="004B615A">
            <w:pPr>
              <w:rPr>
                <w:rFonts w:ascii="Calibri" w:hAnsi="Calibri" w:cs="Calibri"/>
                <w:lang w:eastAsia="en-GB"/>
              </w:rPr>
            </w:pPr>
            <w:r w:rsidRPr="00A001B4">
              <w:rPr>
                <w:rFonts w:ascii="Calibri" w:hAnsi="Calibri" w:cs="Calibri"/>
                <w:lang w:eastAsia="en-GB"/>
              </w:rPr>
              <w:t>Selectați:</w:t>
            </w:r>
          </w:p>
          <w:p w14:paraId="54708F65" w14:textId="77777777" w:rsidR="00C70F08" w:rsidRPr="00A001B4" w:rsidRDefault="00C70F08" w:rsidP="004B615A">
            <w:pPr>
              <w:rPr>
                <w:rFonts w:ascii="Calibri" w:hAnsi="Calibri" w:cs="Calibri"/>
                <w:lang w:eastAsia="en-GB"/>
              </w:rPr>
            </w:pPr>
            <w:r w:rsidRPr="00A001B4">
              <w:rPr>
                <w:rFonts w:ascii="Calibri" w:hAnsi="Calibri" w:cs="Calibri"/>
                <w:lang w:eastAsia="en-GB"/>
              </w:rPr>
              <w:t>x Angajat</w:t>
            </w:r>
          </w:p>
          <w:p w14:paraId="7D39FB5E" w14:textId="77777777" w:rsidR="00C70F08" w:rsidRPr="00A001B4" w:rsidRDefault="00C70F08" w:rsidP="004B615A">
            <w:pPr>
              <w:rPr>
                <w:rFonts w:ascii="Calibri" w:hAnsi="Calibri" w:cs="Calibri"/>
                <w:lang w:eastAsia="en-GB"/>
              </w:rPr>
            </w:pPr>
            <w:r w:rsidRPr="00A001B4">
              <w:rPr>
                <w:rFonts w:ascii="Calibri" w:hAnsi="Calibri" w:cs="Calibri"/>
                <w:lang w:eastAsia="en-GB"/>
              </w:rPr>
              <w:t>□ Liber profesionist</w:t>
            </w:r>
          </w:p>
          <w:p w14:paraId="346D31A5" w14:textId="77777777" w:rsidR="00C70F08" w:rsidRPr="00A001B4" w:rsidRDefault="00C70F08" w:rsidP="004B615A">
            <w:pPr>
              <w:rPr>
                <w:rFonts w:ascii="Calibri" w:hAnsi="Calibri" w:cs="Calibri"/>
                <w:lang w:eastAsia="en-GB"/>
              </w:rPr>
            </w:pPr>
            <w:r w:rsidRPr="00A001B4">
              <w:rPr>
                <w:rFonts w:ascii="Calibri" w:hAnsi="Calibri" w:cs="Calibri"/>
                <w:lang w:eastAsia="en-GB"/>
              </w:rPr>
              <w:t>□ Subcontractant</w:t>
            </w:r>
          </w:p>
          <w:p w14:paraId="5C166161" w14:textId="77777777" w:rsidR="00C70F08" w:rsidRPr="00A001B4" w:rsidRDefault="00C70F08" w:rsidP="004B615A">
            <w:pPr>
              <w:rPr>
                <w:rFonts w:ascii="Calibri" w:hAnsi="Calibri" w:cs="Calibri"/>
                <w:lang w:eastAsia="en-GB"/>
              </w:rPr>
            </w:pPr>
            <w:r w:rsidRPr="00A001B4">
              <w:rPr>
                <w:rFonts w:ascii="Calibri" w:hAnsi="Calibri" w:cs="Calibri"/>
                <w:lang w:eastAsia="en-GB"/>
              </w:rPr>
              <w:t>(operatorul economic: ………………)</w:t>
            </w:r>
          </w:p>
        </w:tc>
        <w:tc>
          <w:tcPr>
            <w:tcW w:w="3060" w:type="dxa"/>
            <w:gridSpan w:val="4"/>
          </w:tcPr>
          <w:p w14:paraId="61A2A94B" w14:textId="77777777" w:rsidR="00C70F08" w:rsidRPr="00A001B4" w:rsidRDefault="00C70F08" w:rsidP="004B615A">
            <w:pPr>
              <w:rPr>
                <w:rFonts w:ascii="Calibri" w:hAnsi="Calibri" w:cs="Calibri"/>
                <w:b/>
                <w:lang w:eastAsia="en-GB"/>
              </w:rPr>
            </w:pPr>
            <w:r w:rsidRPr="00A001B4">
              <w:rPr>
                <w:rFonts w:ascii="Calibri" w:hAnsi="Calibri" w:cs="Calibri"/>
                <w:lang w:eastAsia="en-GB"/>
              </w:rPr>
              <w:t>72 luni</w:t>
            </w:r>
          </w:p>
        </w:tc>
      </w:tr>
      <w:tr w:rsidR="00C70F08" w:rsidRPr="00A001B4" w14:paraId="5932FD03" w14:textId="77777777" w:rsidTr="004B615A">
        <w:trPr>
          <w:trHeight w:val="711"/>
        </w:trPr>
        <w:tc>
          <w:tcPr>
            <w:tcW w:w="4854" w:type="dxa"/>
            <w:gridSpan w:val="3"/>
          </w:tcPr>
          <w:p w14:paraId="5D73E121" w14:textId="77777777" w:rsidR="00C70F08" w:rsidRPr="00A001B4" w:rsidRDefault="00C70F08" w:rsidP="004B615A">
            <w:pPr>
              <w:rPr>
                <w:rFonts w:ascii="Calibri" w:hAnsi="Calibri" w:cs="Calibri"/>
                <w:i/>
                <w:lang w:eastAsia="en-GB"/>
              </w:rPr>
            </w:pPr>
            <w:r w:rsidRPr="00A001B4">
              <w:rPr>
                <w:rFonts w:ascii="Calibri" w:hAnsi="Calibri" w:cs="Calibri"/>
                <w:lang w:eastAsia="en-GB"/>
              </w:rPr>
              <w:t>Rolul de expert/poziția de expert cheie pentru care este propus</w:t>
            </w:r>
          </w:p>
        </w:tc>
        <w:tc>
          <w:tcPr>
            <w:tcW w:w="6036" w:type="dxa"/>
            <w:gridSpan w:val="6"/>
          </w:tcPr>
          <w:p w14:paraId="419084EE" w14:textId="77777777" w:rsidR="00C70F08" w:rsidRPr="00A001B4" w:rsidRDefault="00C70F08" w:rsidP="004B615A">
            <w:pPr>
              <w:rPr>
                <w:rFonts w:ascii="Calibri" w:hAnsi="Calibri" w:cs="Calibri"/>
                <w:lang w:eastAsia="en-GB"/>
              </w:rPr>
            </w:pPr>
            <w:r w:rsidRPr="00A001B4">
              <w:rPr>
                <w:rFonts w:ascii="Calibri" w:hAnsi="Calibri" w:cs="Calibri"/>
                <w:lang w:eastAsia="en-GB"/>
              </w:rPr>
              <w:t>Selectați poziția corespunzătoare:</w:t>
            </w:r>
          </w:p>
          <w:p w14:paraId="60488569" w14:textId="77777777" w:rsidR="00C70F08" w:rsidRPr="00A001B4" w:rsidRDefault="00C70F08" w:rsidP="004B615A">
            <w:pPr>
              <w:rPr>
                <w:rFonts w:ascii="Calibri" w:hAnsi="Calibri" w:cs="Calibri"/>
                <w:i/>
              </w:rPr>
            </w:pPr>
            <w:r w:rsidRPr="00A001B4">
              <w:rPr>
                <w:rFonts w:ascii="Calibri" w:hAnsi="Calibri" w:cs="Calibri"/>
                <w:i/>
                <w:lang w:eastAsia="en-GB"/>
              </w:rPr>
              <w:t>Manager/Coordonator de proiect / contract</w:t>
            </w:r>
          </w:p>
        </w:tc>
      </w:tr>
      <w:tr w:rsidR="00C70F08" w:rsidRPr="00A001B4" w14:paraId="53F8BA22" w14:textId="77777777" w:rsidTr="004B615A">
        <w:trPr>
          <w:trHeight w:val="1007"/>
        </w:trPr>
        <w:tc>
          <w:tcPr>
            <w:tcW w:w="4854" w:type="dxa"/>
            <w:gridSpan w:val="3"/>
          </w:tcPr>
          <w:p w14:paraId="14213D33" w14:textId="77777777" w:rsidR="00C70F08" w:rsidRPr="00A001B4" w:rsidRDefault="00C70F08" w:rsidP="004B615A">
            <w:pPr>
              <w:rPr>
                <w:rFonts w:ascii="Calibri" w:hAnsi="Calibri" w:cs="Calibri"/>
                <w:lang w:eastAsia="en-GB"/>
              </w:rPr>
            </w:pPr>
            <w:r w:rsidRPr="00A001B4">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A001B4" w:rsidRDefault="00C70F08" w:rsidP="004B615A">
            <w:pPr>
              <w:rPr>
                <w:rFonts w:ascii="Calibri" w:hAnsi="Calibri" w:cs="Calibri"/>
                <w:i/>
                <w:highlight w:val="lightGray"/>
                <w:lang w:eastAsia="en-GB"/>
              </w:rPr>
            </w:pPr>
            <w:r w:rsidRPr="00A001B4">
              <w:rPr>
                <w:rFonts w:ascii="Calibri" w:hAnsi="Calibri" w:cs="Calibri"/>
                <w:i/>
                <w:lang w:eastAsia="en-GB"/>
              </w:rPr>
              <w:t>N/A</w:t>
            </w:r>
          </w:p>
        </w:tc>
      </w:tr>
      <w:tr w:rsidR="00C70F08" w:rsidRPr="00A001B4" w14:paraId="68390443" w14:textId="77777777" w:rsidTr="004B615A">
        <w:trPr>
          <w:trHeight w:val="480"/>
        </w:trPr>
        <w:tc>
          <w:tcPr>
            <w:tcW w:w="4854" w:type="dxa"/>
            <w:gridSpan w:val="3"/>
          </w:tcPr>
          <w:p w14:paraId="08099CEC" w14:textId="77777777" w:rsidR="00C70F08" w:rsidRPr="00A001B4" w:rsidRDefault="00C70F08" w:rsidP="004B615A">
            <w:pPr>
              <w:rPr>
                <w:rFonts w:ascii="Calibri" w:hAnsi="Calibri" w:cs="Calibri"/>
                <w:lang w:eastAsia="en-GB"/>
              </w:rPr>
            </w:pPr>
            <w:r w:rsidRPr="00A001B4">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A001B4" w:rsidRDefault="00C70F08" w:rsidP="004B615A">
            <w:pPr>
              <w:rPr>
                <w:rFonts w:ascii="Calibri" w:hAnsi="Calibri" w:cs="Calibri"/>
                <w:lang w:eastAsia="en-GB"/>
              </w:rPr>
            </w:pPr>
            <w:r w:rsidRPr="00A001B4">
              <w:rPr>
                <w:rFonts w:ascii="Calibri" w:hAnsi="Calibri" w:cs="Calibri"/>
                <w:i/>
                <w:lang w:eastAsia="en-GB"/>
              </w:rPr>
              <w:t>Diploma de inginer</w:t>
            </w:r>
          </w:p>
        </w:tc>
      </w:tr>
      <w:tr w:rsidR="00C70F08" w:rsidRPr="00A001B4" w14:paraId="57A5FB88" w14:textId="77777777" w:rsidTr="004B615A">
        <w:trPr>
          <w:trHeight w:val="306"/>
        </w:trPr>
        <w:tc>
          <w:tcPr>
            <w:tcW w:w="4854" w:type="dxa"/>
            <w:gridSpan w:val="3"/>
          </w:tcPr>
          <w:p w14:paraId="6E657B8B"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Abilități </w:t>
            </w:r>
          </w:p>
        </w:tc>
        <w:tc>
          <w:tcPr>
            <w:tcW w:w="6036" w:type="dxa"/>
            <w:gridSpan w:val="6"/>
          </w:tcPr>
          <w:p w14:paraId="46417157" w14:textId="77777777" w:rsidR="00C70F08" w:rsidRPr="00A001B4" w:rsidRDefault="00C70F08" w:rsidP="004B615A">
            <w:pPr>
              <w:rPr>
                <w:rFonts w:ascii="Calibri" w:hAnsi="Calibri" w:cs="Calibri"/>
                <w:iCs/>
                <w:highlight w:val="lightGray"/>
                <w:lang w:eastAsia="en-GB"/>
              </w:rPr>
            </w:pPr>
            <w:r w:rsidRPr="00A001B4">
              <w:rPr>
                <w:rFonts w:ascii="Calibri" w:hAnsi="Calibri" w:cs="Calibri"/>
                <w:iCs/>
                <w:lang w:eastAsia="en-GB"/>
              </w:rPr>
              <w:t>Manager de proiect – prin cursuri si examene de absolvire</w:t>
            </w:r>
          </w:p>
        </w:tc>
      </w:tr>
      <w:tr w:rsidR="00C70F08" w:rsidRPr="00A001B4" w14:paraId="1E585BD7" w14:textId="77777777" w:rsidTr="004B615A">
        <w:trPr>
          <w:trHeight w:val="306"/>
        </w:trPr>
        <w:tc>
          <w:tcPr>
            <w:tcW w:w="4854" w:type="dxa"/>
            <w:gridSpan w:val="3"/>
          </w:tcPr>
          <w:p w14:paraId="15AF83F3"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A001B4" w:rsidRDefault="00C70F08" w:rsidP="004B615A">
            <w:pPr>
              <w:rPr>
                <w:rFonts w:ascii="Calibri" w:hAnsi="Calibri" w:cs="Calibri"/>
                <w:lang w:eastAsia="en-GB"/>
              </w:rPr>
            </w:pPr>
            <w:r w:rsidRPr="00A001B4">
              <w:rPr>
                <w:rFonts w:ascii="Calibri" w:hAnsi="Calibri" w:cs="Calibri"/>
                <w:i/>
                <w:lang w:eastAsia="en-GB"/>
              </w:rPr>
              <w:t xml:space="preserve">Expertul propus a participat ca manager de proiect la proiecte europene </w:t>
            </w:r>
            <w:proofErr w:type="spellStart"/>
            <w:r w:rsidRPr="00A001B4">
              <w:rPr>
                <w:rFonts w:ascii="Calibri" w:hAnsi="Calibri" w:cs="Calibri"/>
                <w:i/>
                <w:lang w:eastAsia="en-GB"/>
              </w:rPr>
              <w:t>incheiate</w:t>
            </w:r>
            <w:proofErr w:type="spellEnd"/>
            <w:r w:rsidRPr="00A001B4">
              <w:rPr>
                <w:rFonts w:ascii="Calibri" w:hAnsi="Calibri" w:cs="Calibri"/>
                <w:i/>
                <w:lang w:eastAsia="en-GB"/>
              </w:rPr>
              <w:t xml:space="preserve"> cu succes</w:t>
            </w:r>
          </w:p>
        </w:tc>
      </w:tr>
      <w:tr w:rsidR="00C70F08" w:rsidRPr="00A001B4" w14:paraId="799D3A3C" w14:textId="77777777" w:rsidTr="004B615A">
        <w:trPr>
          <w:trHeight w:val="306"/>
        </w:trPr>
        <w:tc>
          <w:tcPr>
            <w:tcW w:w="4854" w:type="dxa"/>
            <w:gridSpan w:val="3"/>
          </w:tcPr>
          <w:p w14:paraId="3EC7FC61" w14:textId="77777777" w:rsidR="00C70F08" w:rsidRPr="00A001B4" w:rsidRDefault="00C70F08" w:rsidP="004B615A">
            <w:pPr>
              <w:rPr>
                <w:rFonts w:ascii="Calibri" w:hAnsi="Calibri" w:cs="Calibri"/>
                <w:lang w:eastAsia="en-GB"/>
              </w:rPr>
            </w:pPr>
            <w:r w:rsidRPr="00A001B4">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A001B4" w:rsidRDefault="00C70F08" w:rsidP="004B615A">
            <w:pPr>
              <w:rPr>
                <w:rFonts w:ascii="Calibri" w:hAnsi="Calibri" w:cs="Calibri"/>
                <w:lang w:eastAsia="en-GB"/>
              </w:rPr>
            </w:pPr>
          </w:p>
        </w:tc>
      </w:tr>
      <w:tr w:rsidR="00C70F08" w:rsidRPr="00A001B4" w14:paraId="4E5CAD04" w14:textId="77777777" w:rsidTr="004B615A">
        <w:trPr>
          <w:trHeight w:val="531"/>
        </w:trPr>
        <w:tc>
          <w:tcPr>
            <w:tcW w:w="4854" w:type="dxa"/>
            <w:gridSpan w:val="3"/>
          </w:tcPr>
          <w:p w14:paraId="1FD00D61" w14:textId="77777777" w:rsidR="00C70F08" w:rsidRPr="00A001B4"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A001B4">
              <w:rPr>
                <w:rFonts w:ascii="Calibri" w:hAnsi="Calibri" w:cs="Calibri"/>
                <w:lang w:val="ro-RO" w:eastAsia="en-GB"/>
              </w:rPr>
              <w:t>Scurtă descriere a activității/ proiectului/contractului valoarea și durata sa exactă (</w:t>
            </w:r>
            <w:r w:rsidRPr="00A001B4">
              <w:rPr>
                <w:rFonts w:ascii="Calibri" w:eastAsia="Calibri" w:hAnsi="Calibri" w:cs="Calibri"/>
                <w:lang w:val="ro-RO"/>
              </w:rPr>
              <w:t xml:space="preserve">Noiembrie 2014 — </w:t>
            </w:r>
            <w:proofErr w:type="spellStart"/>
            <w:r w:rsidRPr="00A001B4">
              <w:rPr>
                <w:rFonts w:ascii="Calibri" w:eastAsia="Calibri" w:hAnsi="Calibri" w:cs="Calibri"/>
                <w:lang w:val="ro-RO"/>
              </w:rPr>
              <w:t>lunie</w:t>
            </w:r>
            <w:proofErr w:type="spellEnd"/>
            <w:r w:rsidRPr="00A001B4">
              <w:rPr>
                <w:rFonts w:ascii="Calibri" w:eastAsia="Calibri" w:hAnsi="Calibri" w:cs="Calibri"/>
                <w:lang w:val="ro-RO"/>
              </w:rPr>
              <w:t xml:space="preserve"> 2015</w:t>
            </w:r>
            <w:r w:rsidRPr="00A001B4">
              <w:rPr>
                <w:rFonts w:ascii="Calibri" w:hAnsi="Calibri" w:cs="Calibri"/>
                <w:lang w:val="ro-RO" w:eastAsia="en-GB"/>
              </w:rPr>
              <w:t>):</w:t>
            </w:r>
          </w:p>
          <w:p w14:paraId="0B9E0634" w14:textId="77777777" w:rsidR="00C70F08" w:rsidRPr="00A001B4" w:rsidRDefault="00C70F08" w:rsidP="004B615A">
            <w:pPr>
              <w:autoSpaceDE w:val="0"/>
              <w:autoSpaceDN w:val="0"/>
              <w:adjustRightInd w:val="0"/>
              <w:contextualSpacing/>
              <w:rPr>
                <w:rFonts w:ascii="Calibri" w:eastAsia="Times New Roman" w:hAnsi="Calibri" w:cs="Calibri"/>
                <w:bCs/>
              </w:rPr>
            </w:pPr>
            <w:r w:rsidRPr="00A001B4">
              <w:rPr>
                <w:rFonts w:ascii="Calibri" w:eastAsia="Times New Roman" w:hAnsi="Calibri" w:cs="Calibri"/>
                <w:bCs/>
              </w:rPr>
              <w:t>BIBLIOTECA ON-LINE IN CADRUL MAE — Lot nr. 1 - Sistemul informatic de gestiune a bibliotecii online a MAE</w:t>
            </w:r>
          </w:p>
          <w:p w14:paraId="4860A2B3" w14:textId="77777777" w:rsidR="00C70F08" w:rsidRPr="00A001B4"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A001B4" w:rsidRDefault="00C70F08" w:rsidP="004B615A">
            <w:pPr>
              <w:autoSpaceDE w:val="0"/>
              <w:autoSpaceDN w:val="0"/>
              <w:adjustRightInd w:val="0"/>
              <w:contextualSpacing/>
              <w:rPr>
                <w:rFonts w:ascii="Calibri" w:eastAsia="Times New Roman" w:hAnsi="Calibri" w:cs="Calibri"/>
                <w:bCs/>
              </w:rPr>
            </w:pPr>
            <w:r w:rsidRPr="00A001B4">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A001B4" w:rsidRDefault="00C70F08" w:rsidP="004B615A">
            <w:pPr>
              <w:autoSpaceDE w:val="0"/>
              <w:autoSpaceDN w:val="0"/>
              <w:adjustRightInd w:val="0"/>
              <w:contextualSpacing/>
              <w:rPr>
                <w:rFonts w:ascii="Calibri" w:eastAsia="Times New Roman" w:hAnsi="Calibri" w:cs="Calibri"/>
                <w:bCs/>
              </w:rPr>
            </w:pPr>
            <w:r w:rsidRPr="00A001B4">
              <w:rPr>
                <w:rFonts w:ascii="Calibri" w:eastAsia="Times New Roman" w:hAnsi="Calibri" w:cs="Calibri"/>
                <w:bCs/>
              </w:rPr>
              <w:t xml:space="preserve">Proiectul are rolul de a contribui la </w:t>
            </w:r>
            <w:proofErr w:type="spellStart"/>
            <w:r w:rsidRPr="00A001B4">
              <w:rPr>
                <w:rFonts w:ascii="Calibri" w:eastAsia="Times New Roman" w:hAnsi="Calibri" w:cs="Calibri"/>
                <w:bCs/>
              </w:rPr>
              <w:t>cresterea</w:t>
            </w:r>
            <w:proofErr w:type="spellEnd"/>
            <w:r w:rsidRPr="00A001B4">
              <w:rPr>
                <w:rFonts w:ascii="Calibri" w:eastAsia="Times New Roman" w:hAnsi="Calibri" w:cs="Calibri"/>
                <w:bCs/>
              </w:rPr>
              <w:t xml:space="preserve"> </w:t>
            </w:r>
            <w:proofErr w:type="spellStart"/>
            <w:r w:rsidRPr="00A001B4">
              <w:rPr>
                <w:rFonts w:ascii="Calibri" w:eastAsia="Times New Roman" w:hAnsi="Calibri" w:cs="Calibri"/>
                <w:bCs/>
              </w:rPr>
              <w:t>calitatii</w:t>
            </w:r>
            <w:proofErr w:type="spellEnd"/>
            <w:r w:rsidRPr="00A001B4">
              <w:rPr>
                <w:rFonts w:ascii="Calibri" w:eastAsia="Times New Roman" w:hAnsi="Calibri" w:cs="Calibri"/>
                <w:bCs/>
              </w:rPr>
              <w:t xml:space="preserve"> serviciilor oferite de MAE catre </w:t>
            </w:r>
            <w:proofErr w:type="spellStart"/>
            <w:r w:rsidRPr="00A001B4">
              <w:rPr>
                <w:rFonts w:ascii="Calibri" w:eastAsia="Times New Roman" w:hAnsi="Calibri" w:cs="Calibri"/>
                <w:bCs/>
              </w:rPr>
              <w:t>cetateni</w:t>
            </w:r>
            <w:proofErr w:type="spellEnd"/>
            <w:r w:rsidRPr="00A001B4">
              <w:rPr>
                <w:rFonts w:ascii="Calibri" w:eastAsia="Times New Roman" w:hAnsi="Calibri" w:cs="Calibri"/>
                <w:bCs/>
              </w:rPr>
              <w:t xml:space="preserve">, catre </w:t>
            </w:r>
            <w:r w:rsidRPr="00A001B4">
              <w:rPr>
                <w:rFonts w:ascii="Calibri" w:eastAsia="Times New Roman" w:hAnsi="Calibri" w:cs="Calibri"/>
                <w:bCs/>
              </w:rPr>
              <w:lastRenderedPageBreak/>
              <w:t xml:space="preserve">mediul economic si </w:t>
            </w:r>
            <w:proofErr w:type="spellStart"/>
            <w:r w:rsidRPr="00A001B4">
              <w:rPr>
                <w:rFonts w:ascii="Calibri" w:eastAsia="Times New Roman" w:hAnsi="Calibri" w:cs="Calibri"/>
                <w:bCs/>
              </w:rPr>
              <w:t>institutiile</w:t>
            </w:r>
            <w:proofErr w:type="spellEnd"/>
            <w:r w:rsidRPr="00A001B4">
              <w:rPr>
                <w:rFonts w:ascii="Calibri" w:eastAsia="Times New Roman" w:hAnsi="Calibri" w:cs="Calibri"/>
                <w:bCs/>
              </w:rPr>
              <w:t xml:space="preserve"> publice </w:t>
            </w:r>
            <w:proofErr w:type="spellStart"/>
            <w:r w:rsidRPr="00A001B4">
              <w:rPr>
                <w:rFonts w:ascii="Calibri" w:eastAsia="Times New Roman" w:hAnsi="Calibri" w:cs="Calibri"/>
                <w:bCs/>
              </w:rPr>
              <w:t>prjn</w:t>
            </w:r>
            <w:proofErr w:type="spellEnd"/>
            <w:r w:rsidRPr="00A001B4">
              <w:rPr>
                <w:rFonts w:ascii="Calibri" w:eastAsia="Times New Roman" w:hAnsi="Calibri" w:cs="Calibri"/>
                <w:bCs/>
              </w:rPr>
              <w:t xml:space="preserve"> intermediul </w:t>
            </w:r>
            <w:proofErr w:type="spellStart"/>
            <w:r w:rsidRPr="00A001B4">
              <w:rPr>
                <w:rFonts w:ascii="Calibri" w:eastAsia="Times New Roman" w:hAnsi="Calibri" w:cs="Calibri"/>
                <w:bCs/>
              </w:rPr>
              <w:t>dezvoltarii</w:t>
            </w:r>
            <w:proofErr w:type="spellEnd"/>
            <w:r w:rsidRPr="00A001B4">
              <w:rPr>
                <w:rFonts w:ascii="Calibri" w:eastAsia="Times New Roman" w:hAnsi="Calibri" w:cs="Calibri"/>
                <w:bCs/>
              </w:rPr>
              <w:t xml:space="preserve"> si punerii la </w:t>
            </w:r>
            <w:proofErr w:type="spellStart"/>
            <w:r w:rsidRPr="00A001B4">
              <w:rPr>
                <w:rFonts w:ascii="Calibri" w:eastAsia="Times New Roman" w:hAnsi="Calibri" w:cs="Calibri"/>
                <w:bCs/>
              </w:rPr>
              <w:t>dispozitie</w:t>
            </w:r>
            <w:proofErr w:type="spellEnd"/>
            <w:r w:rsidRPr="00A001B4">
              <w:rPr>
                <w:rFonts w:ascii="Calibri" w:eastAsia="Times New Roman" w:hAnsi="Calibri" w:cs="Calibri"/>
                <w:bCs/>
              </w:rPr>
              <w:t xml:space="preserve"> a </w:t>
            </w:r>
            <w:proofErr w:type="spellStart"/>
            <w:r w:rsidRPr="00A001B4">
              <w:rPr>
                <w:rFonts w:ascii="Calibri" w:eastAsia="Times New Roman" w:hAnsi="Calibri" w:cs="Calibri"/>
                <w:bCs/>
              </w:rPr>
              <w:t>facilitatilor</w:t>
            </w:r>
            <w:proofErr w:type="spellEnd"/>
            <w:r w:rsidRPr="00A001B4">
              <w:rPr>
                <w:rFonts w:ascii="Calibri" w:eastAsia="Times New Roman" w:hAnsi="Calibri" w:cs="Calibri"/>
                <w:bCs/>
              </w:rPr>
              <w:t xml:space="preserve"> unei biblioteci virtuale.</w:t>
            </w:r>
          </w:p>
          <w:p w14:paraId="16BF9F48"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Sistemul informatic livrat are la baza platforma </w:t>
            </w:r>
            <w:proofErr w:type="spellStart"/>
            <w:r w:rsidRPr="00A001B4">
              <w:rPr>
                <w:rFonts w:ascii="Calibri" w:hAnsi="Calibri" w:cs="Calibri"/>
                <w:bCs/>
              </w:rPr>
              <w:t>Liferay</w:t>
            </w:r>
            <w:proofErr w:type="spellEnd"/>
            <w:r w:rsidRPr="00A001B4">
              <w:rPr>
                <w:rFonts w:ascii="Calibri" w:hAnsi="Calibri" w:cs="Calibri"/>
                <w:bCs/>
              </w:rPr>
              <w:t xml:space="preserve"> 6.2 Enterprise </w:t>
            </w:r>
            <w:proofErr w:type="spellStart"/>
            <w:r w:rsidRPr="00A001B4">
              <w:rPr>
                <w:rFonts w:ascii="Calibri" w:hAnsi="Calibri" w:cs="Calibri"/>
                <w:bCs/>
              </w:rPr>
              <w:t>Edition</w:t>
            </w:r>
            <w:proofErr w:type="spellEnd"/>
            <w:r w:rsidRPr="00A001B4">
              <w:rPr>
                <w:rFonts w:ascii="Calibri" w:hAnsi="Calibri" w:cs="Calibri"/>
                <w:bCs/>
              </w:rPr>
              <w:t xml:space="preserve"> cu ajutorul </w:t>
            </w:r>
            <w:proofErr w:type="spellStart"/>
            <w:r w:rsidRPr="00A001B4">
              <w:rPr>
                <w:rFonts w:ascii="Calibri" w:hAnsi="Calibri" w:cs="Calibri"/>
                <w:bCs/>
              </w:rPr>
              <w:t>careia</w:t>
            </w:r>
            <w:proofErr w:type="spellEnd"/>
            <w:r w:rsidRPr="00A001B4">
              <w:rPr>
                <w:rFonts w:ascii="Calibri" w:hAnsi="Calibri" w:cs="Calibri"/>
                <w:bCs/>
              </w:rPr>
              <w:t xml:space="preserve"> s-au dezvoltat </w:t>
            </w:r>
            <w:proofErr w:type="spellStart"/>
            <w:r w:rsidRPr="00A001B4">
              <w:rPr>
                <w:rFonts w:ascii="Calibri" w:hAnsi="Calibri" w:cs="Calibri"/>
                <w:bCs/>
              </w:rPr>
              <w:t>urmatoarele</w:t>
            </w:r>
            <w:proofErr w:type="spellEnd"/>
            <w:r w:rsidRPr="00A001B4">
              <w:rPr>
                <w:rFonts w:ascii="Calibri" w:hAnsi="Calibri" w:cs="Calibri"/>
                <w:bCs/>
              </w:rPr>
              <w:t xml:space="preserve"> componente si </w:t>
            </w:r>
            <w:proofErr w:type="spellStart"/>
            <w:r w:rsidRPr="00A001B4">
              <w:rPr>
                <w:rFonts w:ascii="Calibri" w:hAnsi="Calibri" w:cs="Calibri"/>
                <w:bCs/>
              </w:rPr>
              <w:t>functionalitati</w:t>
            </w:r>
            <w:proofErr w:type="spellEnd"/>
            <w:r w:rsidRPr="00A001B4">
              <w:rPr>
                <w:rFonts w:ascii="Calibri" w:hAnsi="Calibri" w:cs="Calibri"/>
                <w:bCs/>
              </w:rPr>
              <w:t>:</w:t>
            </w:r>
          </w:p>
          <w:p w14:paraId="504E52D7"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Sistem de autentificare si autorizare bazat pe permisiuni</w:t>
            </w:r>
          </w:p>
          <w:p w14:paraId="67CCD918"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Configurarea globala a unui server de mail folosit pentru alerte la </w:t>
            </w:r>
            <w:proofErr w:type="spellStart"/>
            <w:r w:rsidRPr="00A001B4">
              <w:rPr>
                <w:rFonts w:ascii="Calibri" w:hAnsi="Calibri" w:cs="Calibri"/>
                <w:bCs/>
              </w:rPr>
              <w:t>aparitia</w:t>
            </w:r>
            <w:proofErr w:type="spellEnd"/>
            <w:r w:rsidRPr="00A001B4">
              <w:rPr>
                <w:rFonts w:ascii="Calibri" w:hAnsi="Calibri" w:cs="Calibri"/>
                <w:bCs/>
              </w:rPr>
              <w:t xml:space="preserve"> diverselor evenimente</w:t>
            </w:r>
          </w:p>
          <w:p w14:paraId="38B16980"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Look &amp; </w:t>
            </w:r>
            <w:proofErr w:type="spellStart"/>
            <w:r w:rsidRPr="00A001B4">
              <w:rPr>
                <w:rFonts w:ascii="Calibri" w:hAnsi="Calibri" w:cs="Calibri"/>
                <w:bCs/>
              </w:rPr>
              <w:t>feel</w:t>
            </w:r>
            <w:proofErr w:type="spellEnd"/>
            <w:r w:rsidRPr="00A001B4">
              <w:rPr>
                <w:rFonts w:ascii="Calibri" w:hAnsi="Calibri" w:cs="Calibri"/>
                <w:bCs/>
              </w:rPr>
              <w:t xml:space="preserve"> consistent cu </w:t>
            </w:r>
            <w:proofErr w:type="spellStart"/>
            <w:r w:rsidRPr="00A001B4">
              <w:rPr>
                <w:rFonts w:ascii="Calibri" w:hAnsi="Calibri" w:cs="Calibri"/>
                <w:bCs/>
              </w:rPr>
              <w:t>posibilitati</w:t>
            </w:r>
            <w:proofErr w:type="spellEnd"/>
            <w:r w:rsidRPr="00A001B4">
              <w:rPr>
                <w:rFonts w:ascii="Calibri" w:hAnsi="Calibri" w:cs="Calibri"/>
                <w:bCs/>
              </w:rPr>
              <w:t xml:space="preserve"> dinamice de rearanjare a elementelor de </w:t>
            </w:r>
            <w:proofErr w:type="spellStart"/>
            <w:r w:rsidRPr="00A001B4">
              <w:rPr>
                <w:rFonts w:ascii="Calibri" w:hAnsi="Calibri" w:cs="Calibri"/>
                <w:bCs/>
              </w:rPr>
              <w:t>interfata</w:t>
            </w:r>
            <w:proofErr w:type="spellEnd"/>
            <w:r w:rsidRPr="00A001B4">
              <w:rPr>
                <w:rFonts w:ascii="Calibri" w:hAnsi="Calibri" w:cs="Calibri"/>
                <w:bCs/>
              </w:rPr>
              <w:t xml:space="preserve"> utilizator</w:t>
            </w:r>
          </w:p>
          <w:p w14:paraId="0929300A"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Panou central de administrare disponibil utilizatorilor cu drepturi de administrator si </w:t>
            </w:r>
            <w:proofErr w:type="spellStart"/>
            <w:r w:rsidRPr="00A001B4">
              <w:rPr>
                <w:rFonts w:ascii="Calibri" w:hAnsi="Calibri" w:cs="Calibri"/>
                <w:bCs/>
              </w:rPr>
              <w:t>power</w:t>
            </w:r>
            <w:proofErr w:type="spellEnd"/>
            <w:r w:rsidRPr="00A001B4">
              <w:rPr>
                <w:rFonts w:ascii="Calibri" w:hAnsi="Calibri" w:cs="Calibri"/>
                <w:bCs/>
              </w:rPr>
              <w:t xml:space="preserve"> </w:t>
            </w:r>
            <w:proofErr w:type="spellStart"/>
            <w:r w:rsidRPr="00A001B4">
              <w:rPr>
                <w:rFonts w:ascii="Calibri" w:hAnsi="Calibri" w:cs="Calibri"/>
                <w:bCs/>
              </w:rPr>
              <w:t>user</w:t>
            </w:r>
            <w:proofErr w:type="spellEnd"/>
          </w:p>
          <w:p w14:paraId="0C24AFA0"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w:t>
            </w:r>
            <w:proofErr w:type="spellStart"/>
            <w:r w:rsidRPr="00A001B4">
              <w:rPr>
                <w:rFonts w:ascii="Calibri" w:hAnsi="Calibri" w:cs="Calibri"/>
                <w:bCs/>
              </w:rPr>
              <w:t>Colectie</w:t>
            </w:r>
            <w:proofErr w:type="spellEnd"/>
            <w:r w:rsidRPr="00A001B4">
              <w:rPr>
                <w:rFonts w:ascii="Calibri" w:hAnsi="Calibri" w:cs="Calibri"/>
                <w:bCs/>
              </w:rPr>
              <w:t xml:space="preserve"> de </w:t>
            </w:r>
            <w:proofErr w:type="spellStart"/>
            <w:r w:rsidRPr="00A001B4">
              <w:rPr>
                <w:rFonts w:ascii="Calibri" w:hAnsi="Calibri" w:cs="Calibri"/>
                <w:bCs/>
              </w:rPr>
              <w:t>portleti</w:t>
            </w:r>
            <w:proofErr w:type="spellEnd"/>
            <w:r w:rsidRPr="00A001B4">
              <w:rPr>
                <w:rFonts w:ascii="Calibri" w:hAnsi="Calibri" w:cs="Calibri"/>
                <w:bCs/>
              </w:rPr>
              <w:t xml:space="preserve"> nativi pentru lucru </w:t>
            </w:r>
            <w:proofErr w:type="spellStart"/>
            <w:r w:rsidRPr="00A001B4">
              <w:rPr>
                <w:rFonts w:ascii="Calibri" w:hAnsi="Calibri" w:cs="Calibri"/>
                <w:bCs/>
              </w:rPr>
              <w:t>colaborativ</w:t>
            </w:r>
            <w:proofErr w:type="spellEnd"/>
          </w:p>
          <w:p w14:paraId="7672453E"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w:t>
            </w:r>
            <w:proofErr w:type="spellStart"/>
            <w:r w:rsidRPr="00A001B4">
              <w:rPr>
                <w:rFonts w:ascii="Calibri" w:hAnsi="Calibri" w:cs="Calibri"/>
                <w:bCs/>
              </w:rPr>
              <w:t>Functionalitati</w:t>
            </w:r>
            <w:proofErr w:type="spellEnd"/>
            <w:r w:rsidRPr="00A001B4">
              <w:rPr>
                <w:rFonts w:ascii="Calibri" w:hAnsi="Calibri" w:cs="Calibri"/>
                <w:bCs/>
              </w:rPr>
              <w:t xml:space="preserve"> CMS — Content Management </w:t>
            </w:r>
            <w:proofErr w:type="spellStart"/>
            <w:r w:rsidRPr="00A001B4">
              <w:rPr>
                <w:rFonts w:ascii="Calibri" w:hAnsi="Calibri" w:cs="Calibri"/>
                <w:bCs/>
              </w:rPr>
              <w:t>System</w:t>
            </w:r>
            <w:proofErr w:type="spellEnd"/>
          </w:p>
          <w:p w14:paraId="18D75D9A"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Motor integrat pentru </w:t>
            </w:r>
            <w:proofErr w:type="spellStart"/>
            <w:r w:rsidRPr="00A001B4">
              <w:rPr>
                <w:rFonts w:ascii="Calibri" w:hAnsi="Calibri" w:cs="Calibri"/>
                <w:bCs/>
              </w:rPr>
              <w:t>executie</w:t>
            </w:r>
            <w:proofErr w:type="spellEnd"/>
            <w:r w:rsidRPr="00A001B4">
              <w:rPr>
                <w:rFonts w:ascii="Calibri" w:hAnsi="Calibri" w:cs="Calibri"/>
                <w:bCs/>
              </w:rPr>
              <w:t xml:space="preserve"> fluxuri de lucru</w:t>
            </w:r>
          </w:p>
          <w:p w14:paraId="192E9D03"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Model de date si nivel servicii extensibile</w:t>
            </w:r>
          </w:p>
          <w:p w14:paraId="2C4A3B2E"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 API si SDK pentru extindere si modificare a </w:t>
            </w:r>
            <w:proofErr w:type="spellStart"/>
            <w:r w:rsidRPr="00A001B4">
              <w:rPr>
                <w:rFonts w:ascii="Calibri" w:hAnsi="Calibri" w:cs="Calibri"/>
                <w:bCs/>
              </w:rPr>
              <w:t>functionalitatilor</w:t>
            </w:r>
            <w:proofErr w:type="spellEnd"/>
            <w:r w:rsidRPr="00A001B4">
              <w:rPr>
                <w:rFonts w:ascii="Calibri" w:hAnsi="Calibri" w:cs="Calibri"/>
                <w:bCs/>
              </w:rPr>
              <w:t xml:space="preserve"> existente in platforma</w:t>
            </w:r>
          </w:p>
          <w:p w14:paraId="36CD2B4E"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Activitatile proiectului:</w:t>
            </w:r>
          </w:p>
          <w:p w14:paraId="78030FC5" w14:textId="77777777" w:rsidR="00C70F08" w:rsidRPr="00A001B4" w:rsidRDefault="00C70F08" w:rsidP="004B615A">
            <w:pPr>
              <w:autoSpaceDE w:val="0"/>
              <w:autoSpaceDN w:val="0"/>
              <w:adjustRightInd w:val="0"/>
              <w:contextualSpacing/>
              <w:rPr>
                <w:rFonts w:ascii="Calibri" w:hAnsi="Calibri" w:cs="Calibri"/>
                <w:bCs/>
              </w:rPr>
            </w:pPr>
            <w:r w:rsidRPr="00A001B4">
              <w:rPr>
                <w:rFonts w:ascii="Calibri" w:hAnsi="Calibri" w:cs="Calibri"/>
                <w:bCs/>
              </w:rPr>
              <w:t xml:space="preserve">•Dezvoltarea si implementarea </w:t>
            </w:r>
            <w:proofErr w:type="spellStart"/>
            <w:r w:rsidRPr="00A001B4">
              <w:rPr>
                <w:rFonts w:ascii="Calibri" w:hAnsi="Calibri" w:cs="Calibri"/>
                <w:bCs/>
              </w:rPr>
              <w:t>solutiei</w:t>
            </w:r>
            <w:proofErr w:type="spellEnd"/>
            <w:r w:rsidRPr="00A001B4">
              <w:rPr>
                <w:rFonts w:ascii="Calibri" w:hAnsi="Calibri" w:cs="Calibri"/>
                <w:bCs/>
              </w:rPr>
              <w:t xml:space="preserve"> informatice</w:t>
            </w:r>
          </w:p>
          <w:p w14:paraId="288100DD" w14:textId="77777777" w:rsidR="00C70F08" w:rsidRPr="00A001B4" w:rsidRDefault="00C70F08" w:rsidP="004B615A">
            <w:pPr>
              <w:rPr>
                <w:rFonts w:ascii="Calibri" w:hAnsi="Calibri" w:cs="Calibri"/>
                <w:lang w:eastAsia="en-GB"/>
              </w:rPr>
            </w:pPr>
            <w:r w:rsidRPr="00A001B4">
              <w:rPr>
                <w:rFonts w:ascii="Calibri" w:hAnsi="Calibri" w:cs="Calibri"/>
                <w:bCs/>
              </w:rPr>
              <w:t>• Instruirea utilizatorilor sistemului, din cadrul MAE</w:t>
            </w:r>
          </w:p>
        </w:tc>
        <w:tc>
          <w:tcPr>
            <w:tcW w:w="3426" w:type="dxa"/>
            <w:gridSpan w:val="3"/>
          </w:tcPr>
          <w:p w14:paraId="780AE158"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5473DC9C"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 managementul contractului, </w:t>
            </w:r>
            <w:r w:rsidRPr="00A001B4">
              <w:rPr>
                <w:rFonts w:ascii="Calibri" w:eastAsia="Times New Roman" w:hAnsi="Calibri" w:cs="Calibri"/>
              </w:rPr>
              <w:t>managementul</w:t>
            </w:r>
            <w:r w:rsidRPr="00A001B4">
              <w:rPr>
                <w:rFonts w:ascii="Calibri" w:eastAsia="Times New Roman" w:hAnsi="Calibri" w:cs="Calibri"/>
                <w:lang w:eastAsia="en-GB"/>
              </w:rPr>
              <w:t xml:space="preserve"> ariei de acoperire, managementul </w:t>
            </w:r>
            <w:proofErr w:type="spellStart"/>
            <w:r w:rsidRPr="00A001B4">
              <w:rPr>
                <w:rFonts w:ascii="Calibri" w:eastAsia="Times New Roman" w:hAnsi="Calibri" w:cs="Calibri"/>
                <w:lang w:eastAsia="en-GB"/>
              </w:rPr>
              <w:t>schimbarilor</w:t>
            </w:r>
            <w:proofErr w:type="spellEnd"/>
            <w:r w:rsidRPr="00A001B4">
              <w:rPr>
                <w:rFonts w:ascii="Calibri" w:eastAsia="Times New Roman" w:hAnsi="Calibri" w:cs="Calibri"/>
                <w:lang w:eastAsia="en-GB"/>
              </w:rPr>
              <w:t xml:space="preserve">, planificarea proiectului, managementul resurselor, managementul </w:t>
            </w:r>
            <w:proofErr w:type="spellStart"/>
            <w:r w:rsidRPr="00A001B4">
              <w:rPr>
                <w:rFonts w:ascii="Calibri" w:eastAsia="Times New Roman" w:hAnsi="Calibri" w:cs="Calibri"/>
                <w:lang w:eastAsia="en-GB"/>
              </w:rPr>
              <w:t>risurilor</w:t>
            </w:r>
            <w:proofErr w:type="spellEnd"/>
            <w:r w:rsidRPr="00A001B4">
              <w:rPr>
                <w:rFonts w:ascii="Calibri" w:eastAsia="Times New Roman" w:hAnsi="Calibri" w:cs="Calibri"/>
                <w:lang w:eastAsia="en-GB"/>
              </w:rPr>
              <w:t xml:space="preserve"> si problemelor, managementul comunicarii, managementul </w:t>
            </w:r>
            <w:proofErr w:type="spellStart"/>
            <w:r w:rsidRPr="00A001B4">
              <w:rPr>
                <w:rFonts w:ascii="Calibri" w:eastAsia="Times New Roman" w:hAnsi="Calibri" w:cs="Calibri"/>
                <w:lang w:eastAsia="en-GB"/>
              </w:rPr>
              <w:t>calitatii</w:t>
            </w:r>
            <w:proofErr w:type="spellEnd"/>
          </w:p>
          <w:p w14:paraId="7BE33F6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resurselor proiectului </w:t>
            </w:r>
          </w:p>
          <w:p w14:paraId="58039653"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organizarea, alocarea si planificarea echipei </w:t>
            </w:r>
            <w:r w:rsidRPr="00A001B4">
              <w:rPr>
                <w:rFonts w:ascii="Calibri" w:eastAsia="Times New Roman" w:hAnsi="Calibri" w:cs="Calibri"/>
                <w:lang w:eastAsia="en-GB"/>
              </w:rPr>
              <w:lastRenderedPageBreak/>
              <w:t>de proiect</w:t>
            </w:r>
          </w:p>
          <w:p w14:paraId="1CAAD495"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Identificarea riscurilor si propunerea de soluții pentru diminuarea/evitarea riscurilor</w:t>
            </w:r>
          </w:p>
          <w:p w14:paraId="60AA1738"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Rezolvarea problemelor in scopul evitării situațiilor de criza </w:t>
            </w:r>
          </w:p>
          <w:p w14:paraId="784996E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Urmărirea respectării tuturor termenelor conform planului de proiect</w:t>
            </w:r>
          </w:p>
          <w:p w14:paraId="3A3035A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A001B4">
              <w:rPr>
                <w:rFonts w:ascii="Calibri" w:eastAsia="Times New Roman" w:hAnsi="Calibri" w:cs="Calibri"/>
                <w:lang w:eastAsia="en-GB"/>
              </w:rPr>
              <w:t>Planificarea</w:t>
            </w:r>
            <w:r w:rsidRPr="00A001B4">
              <w:rPr>
                <w:rFonts w:ascii="Calibri" w:eastAsia="Times New Roman" w:hAnsi="Calibri" w:cs="Calibri"/>
              </w:rPr>
              <w:t xml:space="preserve"> si monitorizarea proiectului: planul general de realizare a proiectului, planificarea </w:t>
            </w:r>
            <w:proofErr w:type="spellStart"/>
            <w:r w:rsidRPr="00A001B4">
              <w:rPr>
                <w:rFonts w:ascii="Calibri" w:eastAsia="Times New Roman" w:hAnsi="Calibri" w:cs="Calibri"/>
              </w:rPr>
              <w:t>activitatilor</w:t>
            </w:r>
            <w:proofErr w:type="spellEnd"/>
            <w:r w:rsidRPr="00A001B4">
              <w:rPr>
                <w:rFonts w:ascii="Calibri" w:eastAsia="Times New Roman" w:hAnsi="Calibri" w:cs="Calibri"/>
              </w:rPr>
              <w:t xml:space="preserve">, diagrama </w:t>
            </w:r>
            <w:proofErr w:type="spellStart"/>
            <w:r w:rsidRPr="00A001B4">
              <w:rPr>
                <w:rFonts w:ascii="Calibri" w:eastAsia="Times New Roman" w:hAnsi="Calibri" w:cs="Calibri"/>
              </w:rPr>
              <w:t>Gantt</w:t>
            </w:r>
            <w:proofErr w:type="spellEnd"/>
            <w:r w:rsidRPr="00A001B4">
              <w:rPr>
                <w:rFonts w:ascii="Calibri" w:eastAsia="Times New Roman" w:hAnsi="Calibri" w:cs="Calibri"/>
              </w:rPr>
              <w:t>, lista livrabilelor, termenele de livrare, alocarea si planificarea resurselor, coordonarea activităților echipei de proiect</w:t>
            </w:r>
          </w:p>
          <w:p w14:paraId="66861D0E"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A001B4">
              <w:rPr>
                <w:rFonts w:ascii="Calibri" w:hAnsi="Calibri" w:cs="Calibri"/>
              </w:rPr>
              <w:t>Coordonează echipa de proiect implicată, asigurând atingerea obiectivelor proiectului</w:t>
            </w:r>
          </w:p>
          <w:p w14:paraId="42158B6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A001B4">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hAnsi="Calibri" w:cs="Calibri"/>
                <w:lang w:eastAsia="en-GB"/>
              </w:rPr>
              <w:t>Supervizarea procedurilor de lucru, organizarea, coordonarea, controlul activităților echipei de proiect</w:t>
            </w:r>
          </w:p>
          <w:p w14:paraId="56F3725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w:t>
            </w:r>
            <w:proofErr w:type="spellStart"/>
            <w:r w:rsidRPr="00A001B4">
              <w:rPr>
                <w:rFonts w:ascii="Calibri" w:eastAsia="Times New Roman" w:hAnsi="Calibri" w:cs="Calibri"/>
                <w:lang w:eastAsia="en-GB"/>
              </w:rPr>
              <w:t>raportarilor</w:t>
            </w:r>
            <w:proofErr w:type="spellEnd"/>
            <w:r w:rsidRPr="00A001B4">
              <w:rPr>
                <w:rFonts w:ascii="Calibri" w:eastAsia="Times New Roman" w:hAnsi="Calibri" w:cs="Calibri"/>
                <w:lang w:eastAsia="en-GB"/>
              </w:rPr>
              <w:t xml:space="preserve"> specifice, realizarea </w:t>
            </w:r>
            <w:proofErr w:type="spellStart"/>
            <w:r w:rsidRPr="00A001B4">
              <w:rPr>
                <w:rFonts w:ascii="Calibri" w:eastAsia="Times New Roman" w:hAnsi="Calibri" w:cs="Calibri"/>
                <w:lang w:eastAsia="en-GB"/>
              </w:rPr>
              <w:t>raportelor</w:t>
            </w:r>
            <w:proofErr w:type="spellEnd"/>
            <w:r w:rsidRPr="00A001B4">
              <w:rPr>
                <w:rFonts w:ascii="Calibri" w:eastAsia="Times New Roman" w:hAnsi="Calibri" w:cs="Calibri"/>
                <w:lang w:eastAsia="en-GB"/>
              </w:rPr>
              <w:t xml:space="preserve"> de status, progres etc.</w:t>
            </w:r>
          </w:p>
          <w:p w14:paraId="5475A933"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A001B4">
              <w:rPr>
                <w:rFonts w:ascii="Calibri" w:eastAsia="Times New Roman" w:hAnsi="Calibri" w:cs="Calibri"/>
                <w:lang w:eastAsia="en-GB"/>
              </w:rPr>
              <w:t>Elaborarea</w:t>
            </w:r>
            <w:r w:rsidRPr="00A001B4">
              <w:rPr>
                <w:rFonts w:ascii="Calibri" w:eastAsia="Times New Roman" w:hAnsi="Calibri" w:cs="Calibri"/>
              </w:rPr>
              <w:t xml:space="preserve"> planurilor de calitate</w:t>
            </w:r>
          </w:p>
          <w:p w14:paraId="40E8FB9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Documentarea problemelor critice pentru </w:t>
            </w:r>
            <w:proofErr w:type="spellStart"/>
            <w:r w:rsidRPr="00A001B4">
              <w:rPr>
                <w:rFonts w:ascii="Calibri" w:eastAsia="Times New Roman" w:hAnsi="Calibri" w:cs="Calibri"/>
                <w:lang w:eastAsia="en-GB"/>
              </w:rPr>
              <w:t>Steering</w:t>
            </w:r>
            <w:proofErr w:type="spellEnd"/>
            <w:r w:rsidRPr="00A001B4">
              <w:rPr>
                <w:rFonts w:ascii="Calibri" w:eastAsia="Times New Roman" w:hAnsi="Calibri" w:cs="Calibri"/>
                <w:lang w:eastAsia="en-GB"/>
              </w:rPr>
              <w:t xml:space="preserve"> si Project </w:t>
            </w:r>
            <w:proofErr w:type="spellStart"/>
            <w:r w:rsidRPr="00A001B4">
              <w:rPr>
                <w:rFonts w:ascii="Calibri" w:eastAsia="Times New Roman" w:hAnsi="Calibri" w:cs="Calibri"/>
                <w:lang w:eastAsia="en-GB"/>
              </w:rPr>
              <w:t>Committee</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sustinerea</w:t>
            </w:r>
            <w:proofErr w:type="spellEnd"/>
            <w:r w:rsidRPr="00A001B4">
              <w:rPr>
                <w:rFonts w:ascii="Calibri" w:eastAsia="Times New Roman" w:hAnsi="Calibri" w:cs="Calibri"/>
                <w:lang w:eastAsia="en-GB"/>
              </w:rPr>
              <w:t xml:space="preserve"> lor in cadrul </w:t>
            </w:r>
            <w:proofErr w:type="spellStart"/>
            <w:r w:rsidRPr="00A001B4">
              <w:rPr>
                <w:rFonts w:ascii="Calibri" w:eastAsia="Times New Roman" w:hAnsi="Calibri" w:cs="Calibri"/>
                <w:lang w:eastAsia="en-GB"/>
              </w:rPr>
              <w:t>intalnirilor</w:t>
            </w:r>
            <w:proofErr w:type="spellEnd"/>
            <w:r w:rsidRPr="00A001B4">
              <w:rPr>
                <w:rFonts w:ascii="Calibri" w:eastAsia="Times New Roman" w:hAnsi="Calibri" w:cs="Calibri"/>
                <w:lang w:eastAsia="en-GB"/>
              </w:rPr>
              <w:t xml:space="preserve"> periodice</w:t>
            </w:r>
          </w:p>
          <w:p w14:paraId="4507D50C"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A001B4">
              <w:rPr>
                <w:rFonts w:ascii="Calibri" w:eastAsia="Times New Roman" w:hAnsi="Calibri" w:cs="Calibri"/>
                <w:lang w:eastAsia="en-GB"/>
              </w:rPr>
              <w:t>Urmarirea</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activitatilor</w:t>
            </w:r>
            <w:proofErr w:type="spellEnd"/>
            <w:r w:rsidRPr="00A001B4">
              <w:rPr>
                <w:rFonts w:ascii="Calibri" w:eastAsia="Times New Roman" w:hAnsi="Calibri" w:cs="Calibri"/>
                <w:lang w:eastAsia="en-GB"/>
              </w:rPr>
              <w:t xml:space="preserve"> si elaborarea </w:t>
            </w:r>
            <w:proofErr w:type="spellStart"/>
            <w:r w:rsidRPr="00A001B4">
              <w:rPr>
                <w:rFonts w:ascii="Calibri" w:eastAsia="Times New Roman" w:hAnsi="Calibri" w:cs="Calibri"/>
                <w:lang w:eastAsia="en-GB"/>
              </w:rPr>
              <w:t>documentatiilor</w:t>
            </w:r>
            <w:proofErr w:type="spellEnd"/>
            <w:r w:rsidRPr="00A001B4">
              <w:rPr>
                <w:rFonts w:ascii="Calibri" w:eastAsia="Times New Roman" w:hAnsi="Calibri" w:cs="Calibri"/>
                <w:lang w:eastAsia="en-GB"/>
              </w:rPr>
              <w:t xml:space="preserve"> aferente </w:t>
            </w:r>
            <w:proofErr w:type="spellStart"/>
            <w:r w:rsidRPr="00A001B4">
              <w:rPr>
                <w:rFonts w:ascii="Calibri" w:eastAsia="Times New Roman" w:hAnsi="Calibri" w:cs="Calibri"/>
                <w:lang w:eastAsia="en-GB"/>
              </w:rPr>
              <w:t>livrarii</w:t>
            </w:r>
            <w:proofErr w:type="spellEnd"/>
            <w:r w:rsidRPr="00A001B4">
              <w:rPr>
                <w:rFonts w:ascii="Calibri" w:eastAsia="Times New Roman" w:hAnsi="Calibri" w:cs="Calibri"/>
                <w:lang w:eastAsia="en-GB"/>
              </w:rPr>
              <w:t xml:space="preserve">, acceptantei si </w:t>
            </w:r>
            <w:proofErr w:type="spellStart"/>
            <w:r w:rsidRPr="00A001B4">
              <w:rPr>
                <w:rFonts w:ascii="Calibri" w:eastAsia="Times New Roman" w:hAnsi="Calibri" w:cs="Calibri"/>
                <w:lang w:eastAsia="en-GB"/>
              </w:rPr>
              <w:t>facturarii</w:t>
            </w:r>
            <w:proofErr w:type="spellEnd"/>
            <w:r w:rsidRPr="00A001B4">
              <w:rPr>
                <w:rFonts w:ascii="Calibri" w:eastAsia="Times New Roman" w:hAnsi="Calibri" w:cs="Calibri"/>
                <w:lang w:eastAsia="en-GB"/>
              </w:rPr>
              <w:t xml:space="preserve"> serviciilor si produselor livrate</w:t>
            </w:r>
          </w:p>
          <w:p w14:paraId="5885125D"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Autorizarea livrabilelor înainte ca acestea să fie transmise către beneficiar, verificarea si controlul </w:t>
            </w:r>
            <w:proofErr w:type="spellStart"/>
            <w:r w:rsidRPr="00A001B4">
              <w:rPr>
                <w:rFonts w:ascii="Calibri" w:eastAsia="Times New Roman" w:hAnsi="Calibri" w:cs="Calibri"/>
                <w:lang w:eastAsia="en-GB"/>
              </w:rPr>
              <w:t>calitatii</w:t>
            </w:r>
            <w:proofErr w:type="spellEnd"/>
            <w:r w:rsidRPr="00A001B4">
              <w:rPr>
                <w:rFonts w:ascii="Calibri" w:eastAsia="Times New Roman" w:hAnsi="Calibri" w:cs="Calibri"/>
                <w:lang w:eastAsia="en-GB"/>
              </w:rPr>
              <w:t xml:space="preserve"> acestora </w:t>
            </w:r>
          </w:p>
          <w:p w14:paraId="041E4DE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Punctul de contact pentru toate comunicările cu beneficiarul, respectiv cu toate </w:t>
            </w:r>
            <w:proofErr w:type="spellStart"/>
            <w:r w:rsidRPr="00A001B4">
              <w:rPr>
                <w:rFonts w:ascii="Calibri" w:eastAsia="Times New Roman" w:hAnsi="Calibri" w:cs="Calibri"/>
                <w:lang w:eastAsia="en-GB"/>
              </w:rPr>
              <w:t>partile</w:t>
            </w:r>
            <w:proofErr w:type="spellEnd"/>
            <w:r w:rsidRPr="00A001B4">
              <w:rPr>
                <w:rFonts w:ascii="Calibri" w:eastAsia="Times New Roman" w:hAnsi="Calibri" w:cs="Calibri"/>
                <w:lang w:eastAsia="en-GB"/>
              </w:rPr>
              <w:t xml:space="preserve"> implicate in proiect</w:t>
            </w:r>
          </w:p>
          <w:p w14:paraId="19A07CA1"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Elaborarea de documente contractuale si participarea la negocieri</w:t>
            </w:r>
          </w:p>
          <w:p w14:paraId="3CD9E5CF"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Stabilește relațiile contractuale cu beneficiarul</w:t>
            </w:r>
          </w:p>
          <w:p w14:paraId="7CFC044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Propune experți calificați pentru realizarea activităților proiectului</w:t>
            </w:r>
          </w:p>
          <w:p w14:paraId="6B3D033D"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Asigură raportarea adecvată, conform cerințelor contractuale</w:t>
            </w:r>
          </w:p>
          <w:p w14:paraId="1EB22749"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Furnizează informațiile solicitate tuturor părților implicate în proiect</w:t>
            </w:r>
          </w:p>
          <w:p w14:paraId="3399D331"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Semnează toate livrabilele realizate în cadrul proiectului</w:t>
            </w:r>
          </w:p>
          <w:p w14:paraId="2F47D711"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Urmărirea si raportarea problemelor si a incidentelor </w:t>
            </w:r>
          </w:p>
          <w:p w14:paraId="72127FF7"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A001B4">
              <w:rPr>
                <w:rFonts w:ascii="Calibri" w:eastAsia="Times New Roman" w:hAnsi="Calibri" w:cs="Calibri"/>
                <w:lang w:eastAsia="en-GB"/>
              </w:rPr>
              <w:t>Activitati</w:t>
            </w:r>
            <w:proofErr w:type="spellEnd"/>
            <w:r w:rsidRPr="00A001B4">
              <w:rPr>
                <w:rFonts w:ascii="Calibri" w:eastAsia="Times New Roman" w:hAnsi="Calibri" w:cs="Calibri"/>
                <w:lang w:eastAsia="en-GB"/>
              </w:rPr>
              <w:t xml:space="preserve"> de analiza a proceselor </w:t>
            </w:r>
            <w:proofErr w:type="spellStart"/>
            <w:r w:rsidRPr="00A001B4">
              <w:rPr>
                <w:rFonts w:ascii="Calibri" w:eastAsia="Times New Roman" w:hAnsi="Calibri" w:cs="Calibri"/>
                <w:lang w:eastAsia="en-GB"/>
              </w:rPr>
              <w:t>operationale</w:t>
            </w:r>
            <w:proofErr w:type="spellEnd"/>
            <w:r w:rsidRPr="00A001B4">
              <w:rPr>
                <w:rFonts w:ascii="Calibri" w:eastAsia="Times New Roman" w:hAnsi="Calibri" w:cs="Calibri"/>
                <w:lang w:eastAsia="en-GB"/>
              </w:rPr>
              <w:t xml:space="preserve"> si transpunerea acestora in module/ </w:t>
            </w:r>
            <w:proofErr w:type="spellStart"/>
            <w:r w:rsidRPr="00A001B4">
              <w:rPr>
                <w:rFonts w:ascii="Calibri" w:eastAsia="Times New Roman" w:hAnsi="Calibri" w:cs="Calibri"/>
                <w:lang w:eastAsia="en-GB"/>
              </w:rPr>
              <w:t>aplicatii</w:t>
            </w:r>
            <w:proofErr w:type="spellEnd"/>
            <w:r w:rsidRPr="00A001B4">
              <w:rPr>
                <w:rFonts w:ascii="Calibri" w:eastAsia="Times New Roman" w:hAnsi="Calibri" w:cs="Calibri"/>
                <w:lang w:eastAsia="en-GB"/>
              </w:rPr>
              <w:t xml:space="preserve"> software ale sistemului informatic integrat</w:t>
            </w:r>
          </w:p>
          <w:p w14:paraId="4AC409E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Participare la </w:t>
            </w:r>
            <w:proofErr w:type="spellStart"/>
            <w:r w:rsidRPr="00A001B4">
              <w:rPr>
                <w:rFonts w:ascii="Calibri" w:eastAsia="Times New Roman" w:hAnsi="Calibri" w:cs="Calibri"/>
                <w:lang w:eastAsia="en-GB"/>
              </w:rPr>
              <w:t>discutii</w:t>
            </w:r>
            <w:proofErr w:type="spellEnd"/>
            <w:r w:rsidRPr="00A001B4">
              <w:rPr>
                <w:rFonts w:ascii="Calibri" w:eastAsia="Times New Roman" w:hAnsi="Calibri" w:cs="Calibri"/>
                <w:lang w:eastAsia="en-GB"/>
              </w:rPr>
              <w:t xml:space="preserve"> cu echipa tehnica a beneficiarului si cu </w:t>
            </w:r>
            <w:proofErr w:type="spellStart"/>
            <w:r w:rsidRPr="00A001B4">
              <w:rPr>
                <w:rFonts w:ascii="Calibri" w:eastAsia="Times New Roman" w:hAnsi="Calibri" w:cs="Calibri"/>
                <w:lang w:eastAsia="en-GB"/>
              </w:rPr>
              <w:t>reprezentantii</w:t>
            </w:r>
            <w:proofErr w:type="spellEnd"/>
            <w:r w:rsidRPr="00A001B4">
              <w:rPr>
                <w:rFonts w:ascii="Calibri" w:eastAsia="Times New Roman" w:hAnsi="Calibri" w:cs="Calibri"/>
                <w:lang w:eastAsia="en-GB"/>
              </w:rPr>
              <w:t xml:space="preserve"> utilizatorilor pentru definirea </w:t>
            </w:r>
            <w:proofErr w:type="spellStart"/>
            <w:r w:rsidRPr="00A001B4">
              <w:rPr>
                <w:rFonts w:ascii="Calibri" w:eastAsia="Times New Roman" w:hAnsi="Calibri" w:cs="Calibri"/>
                <w:lang w:eastAsia="en-GB"/>
              </w:rPr>
              <w:t>cerintelor</w:t>
            </w:r>
            <w:proofErr w:type="spellEnd"/>
          </w:p>
          <w:p w14:paraId="5DBE028B" w14:textId="77777777" w:rsidR="00C70F08" w:rsidRPr="00A001B4" w:rsidRDefault="00C70F08" w:rsidP="004B615A">
            <w:pPr>
              <w:rPr>
                <w:rFonts w:ascii="Calibri" w:hAnsi="Calibri" w:cs="Calibri"/>
                <w:i/>
                <w:lang w:eastAsia="en-GB"/>
              </w:rPr>
            </w:pPr>
            <w:proofErr w:type="spellStart"/>
            <w:r w:rsidRPr="00A001B4">
              <w:rPr>
                <w:rFonts w:ascii="Calibri" w:eastAsia="Times New Roman" w:hAnsi="Calibri" w:cs="Calibri"/>
                <w:lang w:eastAsia="en-GB"/>
              </w:rPr>
              <w:t>Intocmirea</w:t>
            </w:r>
            <w:proofErr w:type="spellEnd"/>
            <w:r w:rsidRPr="00A001B4">
              <w:rPr>
                <w:rFonts w:ascii="Calibri" w:eastAsia="Times New Roman" w:hAnsi="Calibri" w:cs="Calibri"/>
                <w:lang w:eastAsia="en-GB"/>
              </w:rPr>
              <w:t xml:space="preserve"> /actualizarea manualelor de utilizare</w:t>
            </w:r>
          </w:p>
        </w:tc>
        <w:tc>
          <w:tcPr>
            <w:tcW w:w="1260" w:type="dxa"/>
          </w:tcPr>
          <w:p w14:paraId="5D747DD7" w14:textId="77777777" w:rsidR="00C70F08" w:rsidRPr="00A001B4" w:rsidRDefault="00C70F08" w:rsidP="004B615A">
            <w:pPr>
              <w:rPr>
                <w:rFonts w:ascii="Calibri" w:hAnsi="Calibri" w:cs="Calibri"/>
                <w:highlight w:val="lightGray"/>
                <w:lang w:eastAsia="en-GB"/>
              </w:rPr>
            </w:pPr>
            <w:r w:rsidRPr="00A001B4">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A001B4" w:rsidRDefault="00C70F08" w:rsidP="004B615A">
            <w:pPr>
              <w:rPr>
                <w:rFonts w:ascii="Calibri" w:hAnsi="Calibri" w:cs="Calibri"/>
                <w:lang w:eastAsia="en-GB"/>
              </w:rPr>
            </w:pPr>
            <w:r w:rsidRPr="00A001B4">
              <w:rPr>
                <w:rFonts w:ascii="Calibri" w:eastAsia="Calibri" w:hAnsi="Calibri" w:cs="Calibri"/>
              </w:rPr>
              <w:t xml:space="preserve">Noiembrie 2014 — </w:t>
            </w:r>
            <w:proofErr w:type="spellStart"/>
            <w:r w:rsidRPr="00A001B4">
              <w:rPr>
                <w:rFonts w:ascii="Calibri" w:eastAsia="Calibri" w:hAnsi="Calibri" w:cs="Calibri"/>
              </w:rPr>
              <w:t>lunie</w:t>
            </w:r>
            <w:proofErr w:type="spellEnd"/>
            <w:r w:rsidRPr="00A001B4">
              <w:rPr>
                <w:rFonts w:ascii="Calibri" w:eastAsia="Calibri" w:hAnsi="Calibri" w:cs="Calibri"/>
              </w:rPr>
              <w:t xml:space="preserve"> 2015</w:t>
            </w:r>
          </w:p>
        </w:tc>
      </w:tr>
      <w:tr w:rsidR="00C70F08" w:rsidRPr="00A001B4" w14:paraId="19E8850D" w14:textId="77777777" w:rsidTr="004B615A">
        <w:trPr>
          <w:trHeight w:val="512"/>
        </w:trPr>
        <w:tc>
          <w:tcPr>
            <w:tcW w:w="4854" w:type="dxa"/>
            <w:gridSpan w:val="3"/>
          </w:tcPr>
          <w:p w14:paraId="54665F79" w14:textId="77777777" w:rsidR="00C70F08" w:rsidRPr="00A001B4" w:rsidRDefault="00C70F08" w:rsidP="004B615A">
            <w:pPr>
              <w:rPr>
                <w:rFonts w:ascii="Calibri" w:hAnsi="Calibri" w:cs="Calibri"/>
              </w:rPr>
            </w:pPr>
            <w:r w:rsidRPr="00A001B4">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7 luni</w:t>
            </w:r>
          </w:p>
        </w:tc>
        <w:tc>
          <w:tcPr>
            <w:tcW w:w="2610" w:type="dxa"/>
            <w:gridSpan w:val="3"/>
          </w:tcPr>
          <w:p w14:paraId="49D8B6C5" w14:textId="77777777" w:rsidR="00C70F08" w:rsidRPr="00A001B4" w:rsidRDefault="00C70F08" w:rsidP="004B615A">
            <w:pPr>
              <w:rPr>
                <w:rFonts w:ascii="Calibri" w:hAnsi="Calibri" w:cs="Calibri"/>
                <w:lang w:eastAsia="en-GB"/>
              </w:rPr>
            </w:pPr>
            <w:r w:rsidRPr="00A001B4">
              <w:rPr>
                <w:rFonts w:ascii="Calibri" w:eastAsia="Calibri" w:hAnsi="Calibri" w:cs="Calibri"/>
              </w:rPr>
              <w:t xml:space="preserve">Noiembrie 2014 — </w:t>
            </w:r>
            <w:proofErr w:type="spellStart"/>
            <w:r w:rsidRPr="00A001B4">
              <w:rPr>
                <w:rFonts w:ascii="Calibri" w:eastAsia="Calibri" w:hAnsi="Calibri" w:cs="Calibri"/>
              </w:rPr>
              <w:t>lunie</w:t>
            </w:r>
            <w:proofErr w:type="spellEnd"/>
            <w:r w:rsidRPr="00A001B4">
              <w:rPr>
                <w:rFonts w:ascii="Calibri" w:eastAsia="Calibri" w:hAnsi="Calibri" w:cs="Calibri"/>
              </w:rPr>
              <w:t xml:space="preserve"> 2015</w:t>
            </w:r>
            <w:r w:rsidRPr="00A001B4">
              <w:rPr>
                <w:rFonts w:ascii="Calibri" w:hAnsi="Calibri" w:cs="Calibri"/>
                <w:lang w:eastAsia="en-GB"/>
              </w:rPr>
              <w:t>):</w:t>
            </w:r>
          </w:p>
        </w:tc>
      </w:tr>
      <w:tr w:rsidR="00C70F08" w:rsidRPr="00A001B4" w14:paraId="60606ED4" w14:textId="77777777" w:rsidTr="004B615A">
        <w:trPr>
          <w:trHeight w:val="783"/>
        </w:trPr>
        <w:tc>
          <w:tcPr>
            <w:tcW w:w="4854" w:type="dxa"/>
            <w:gridSpan w:val="3"/>
          </w:tcPr>
          <w:p w14:paraId="08450344" w14:textId="77777777" w:rsidR="00C70F08" w:rsidRPr="00A001B4"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A001B4">
              <w:rPr>
                <w:rFonts w:ascii="Calibri" w:hAnsi="Calibri" w:cs="Calibri"/>
                <w:lang w:val="ro-RO" w:eastAsia="en-GB"/>
              </w:rPr>
              <w:t>Scurtă descriere a activității/ proiectului/contractului valoarea și durata sa exactă (</w:t>
            </w:r>
            <w:r w:rsidRPr="00A001B4">
              <w:rPr>
                <w:rFonts w:ascii="Calibri" w:eastAsia="Calibri" w:hAnsi="Calibri" w:cs="Calibri"/>
                <w:lang w:val="ro-RO"/>
              </w:rPr>
              <w:t>06 Aprilie 2014 — 25 Septembrie 2015)</w:t>
            </w:r>
            <w:r w:rsidRPr="00A001B4">
              <w:rPr>
                <w:rFonts w:ascii="Calibri" w:hAnsi="Calibri" w:cs="Calibri"/>
                <w:lang w:val="ro-RO" w:eastAsia="en-GB"/>
              </w:rPr>
              <w:t>:</w:t>
            </w:r>
          </w:p>
          <w:p w14:paraId="5A9AFC60" w14:textId="77777777" w:rsidR="00C70F08" w:rsidRPr="00A001B4" w:rsidRDefault="00C70F08" w:rsidP="004B615A">
            <w:pPr>
              <w:autoSpaceDE w:val="0"/>
              <w:autoSpaceDN w:val="0"/>
              <w:adjustRightInd w:val="0"/>
              <w:contextualSpacing/>
              <w:rPr>
                <w:rFonts w:ascii="Calibri" w:eastAsia="Times New Roman" w:hAnsi="Calibri" w:cs="Calibri"/>
              </w:rPr>
            </w:pPr>
            <w:r w:rsidRPr="00A001B4">
              <w:rPr>
                <w:rFonts w:ascii="Calibri" w:hAnsi="Calibri" w:cs="Calibri"/>
                <w:b/>
                <w:bCs/>
              </w:rPr>
              <w:t xml:space="preserve">Denumire </w:t>
            </w:r>
            <w:r w:rsidRPr="00A001B4">
              <w:rPr>
                <w:rFonts w:ascii="Calibri" w:eastAsia="Times New Roman" w:hAnsi="Calibri" w:cs="Calibri"/>
                <w:b/>
                <w:bCs/>
              </w:rPr>
              <w:t>proiect:</w:t>
            </w:r>
            <w:r w:rsidRPr="00A001B4">
              <w:rPr>
                <w:rFonts w:ascii="Calibri" w:eastAsia="Times New Roman" w:hAnsi="Calibri" w:cs="Calibri"/>
              </w:rPr>
              <w:t xml:space="preserve"> </w:t>
            </w:r>
            <w:proofErr w:type="spellStart"/>
            <w:r w:rsidRPr="00A001B4">
              <w:rPr>
                <w:rFonts w:ascii="Calibri" w:eastAsia="Times New Roman" w:hAnsi="Calibri" w:cs="Calibri"/>
              </w:rPr>
              <w:t>Achizitie</w:t>
            </w:r>
            <w:proofErr w:type="spellEnd"/>
            <w:r w:rsidRPr="00A001B4">
              <w:rPr>
                <w:rFonts w:ascii="Calibri" w:eastAsia="Times New Roman" w:hAnsi="Calibri" w:cs="Calibri"/>
              </w:rPr>
              <w:t xml:space="preserve"> a infrastructurii hardware si software de baza, a serviciilor de dezvoltare si implementare a Sistem Informatic pentru Managementul Integrat al Serviciilor pentru </w:t>
            </w:r>
            <w:proofErr w:type="spellStart"/>
            <w:r w:rsidRPr="00A001B4">
              <w:rPr>
                <w:rFonts w:ascii="Calibri" w:eastAsia="Times New Roman" w:hAnsi="Calibri" w:cs="Calibri"/>
              </w:rPr>
              <w:t>Cetateni</w:t>
            </w:r>
            <w:proofErr w:type="spellEnd"/>
            <w:r w:rsidRPr="00A001B4">
              <w:rPr>
                <w:rFonts w:ascii="Calibri" w:eastAsia="Times New Roman" w:hAnsi="Calibri" w:cs="Calibri"/>
              </w:rPr>
              <w:t xml:space="preserve"> (SIMISC)</w:t>
            </w:r>
          </w:p>
          <w:p w14:paraId="06D0E351"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Scopul contractului a fost implementarea unei </w:t>
            </w:r>
            <w:proofErr w:type="spellStart"/>
            <w:r w:rsidRPr="00A001B4">
              <w:rPr>
                <w:rFonts w:ascii="Calibri" w:hAnsi="Calibri" w:cs="Calibri"/>
              </w:rPr>
              <w:t>aplicaţii</w:t>
            </w:r>
            <w:proofErr w:type="spellEnd"/>
            <w:r w:rsidRPr="00A001B4">
              <w:rPr>
                <w:rFonts w:ascii="Calibri" w:hAnsi="Calibri" w:cs="Calibri"/>
              </w:rPr>
              <w:t xml:space="preserve"> web pentru Departamentul consular al Ministerului Afacerilor Externe, in vederea </w:t>
            </w:r>
            <w:proofErr w:type="spellStart"/>
            <w:r w:rsidRPr="00A001B4">
              <w:rPr>
                <w:rFonts w:ascii="Calibri" w:hAnsi="Calibri" w:cs="Calibri"/>
              </w:rPr>
              <w:t>optimizarii</w:t>
            </w:r>
            <w:proofErr w:type="spellEnd"/>
            <w:r w:rsidRPr="00A001B4">
              <w:rPr>
                <w:rFonts w:ascii="Calibri" w:hAnsi="Calibri" w:cs="Calibri"/>
              </w:rPr>
              <w:t xml:space="preserve"> serviciilor consulare pentru </w:t>
            </w:r>
            <w:proofErr w:type="spellStart"/>
            <w:r w:rsidRPr="00A001B4">
              <w:rPr>
                <w:rFonts w:ascii="Calibri" w:hAnsi="Calibri" w:cs="Calibri"/>
              </w:rPr>
              <w:t>cetăţeni</w:t>
            </w:r>
            <w:proofErr w:type="spellEnd"/>
            <w:r w:rsidRPr="00A001B4">
              <w:rPr>
                <w:rFonts w:ascii="Calibri" w:hAnsi="Calibri" w:cs="Calibri"/>
              </w:rPr>
              <w:t xml:space="preserve">. Sistemul a </w:t>
            </w:r>
            <w:proofErr w:type="spellStart"/>
            <w:r w:rsidRPr="00A001B4">
              <w:rPr>
                <w:rFonts w:ascii="Calibri" w:hAnsi="Calibri" w:cs="Calibri"/>
              </w:rPr>
              <w:t>imbunătăţit</w:t>
            </w:r>
            <w:proofErr w:type="spellEnd"/>
            <w:r w:rsidRPr="00A001B4">
              <w:rPr>
                <w:rFonts w:ascii="Calibri" w:hAnsi="Calibri" w:cs="Calibri"/>
              </w:rPr>
              <w:t xml:space="preserve"> cu adevărat comunicarea dintre </w:t>
            </w:r>
            <w:proofErr w:type="spellStart"/>
            <w:r w:rsidRPr="00A001B4">
              <w:rPr>
                <w:rFonts w:ascii="Calibri" w:hAnsi="Calibri" w:cs="Calibri"/>
              </w:rPr>
              <w:t>cetăţeni</w:t>
            </w:r>
            <w:proofErr w:type="spellEnd"/>
            <w:r w:rsidRPr="00A001B4">
              <w:rPr>
                <w:rFonts w:ascii="Calibri" w:hAnsi="Calibri" w:cs="Calibri"/>
              </w:rPr>
              <w:t xml:space="preserve"> </w:t>
            </w:r>
            <w:proofErr w:type="spellStart"/>
            <w:r w:rsidRPr="00A001B4">
              <w:rPr>
                <w:rFonts w:ascii="Calibri" w:hAnsi="Calibri" w:cs="Calibri"/>
              </w:rPr>
              <w:t>şi</w:t>
            </w:r>
            <w:proofErr w:type="spellEnd"/>
            <w:r w:rsidRPr="00A001B4">
              <w:rPr>
                <w:rFonts w:ascii="Calibri" w:hAnsi="Calibri" w:cs="Calibri"/>
              </w:rPr>
              <w:t xml:space="preserve"> Ministerul Afacerilor Externe.</w:t>
            </w:r>
          </w:p>
          <w:p w14:paraId="16AD583F"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SIMISC pune la </w:t>
            </w:r>
            <w:proofErr w:type="spellStart"/>
            <w:r w:rsidRPr="00A001B4">
              <w:rPr>
                <w:rFonts w:ascii="Calibri" w:hAnsi="Calibri" w:cs="Calibri"/>
              </w:rPr>
              <w:t>dispoziţia</w:t>
            </w:r>
            <w:proofErr w:type="spellEnd"/>
            <w:r w:rsidRPr="00A001B4">
              <w:rPr>
                <w:rFonts w:ascii="Calibri" w:hAnsi="Calibri" w:cs="Calibri"/>
              </w:rPr>
              <w:t xml:space="preserve"> Beneficiarului două portaluri, prin care se gestionează solicitările de </w:t>
            </w:r>
            <w:r w:rsidRPr="00A001B4">
              <w:rPr>
                <w:rFonts w:ascii="Calibri" w:hAnsi="Calibri" w:cs="Calibri"/>
              </w:rPr>
              <w:lastRenderedPageBreak/>
              <w:t xml:space="preserve">servicii consulare ale </w:t>
            </w:r>
            <w:proofErr w:type="spellStart"/>
            <w:r w:rsidRPr="00A001B4">
              <w:rPr>
                <w:rFonts w:ascii="Calibri" w:hAnsi="Calibri" w:cs="Calibri"/>
              </w:rPr>
              <w:t>cetăţenilor</w:t>
            </w:r>
            <w:proofErr w:type="spellEnd"/>
            <w:r w:rsidRPr="00A001B4">
              <w:rPr>
                <w:rFonts w:ascii="Calibri" w:hAnsi="Calibri" w:cs="Calibri"/>
              </w:rPr>
              <w:t xml:space="preserve"> români </w:t>
            </w:r>
            <w:proofErr w:type="spellStart"/>
            <w:r w:rsidRPr="00A001B4">
              <w:rPr>
                <w:rFonts w:ascii="Calibri" w:hAnsi="Calibri" w:cs="Calibri"/>
              </w:rPr>
              <w:t>aflaţi</w:t>
            </w:r>
            <w:proofErr w:type="spellEnd"/>
            <w:r w:rsidRPr="00A001B4">
              <w:rPr>
                <w:rFonts w:ascii="Calibri" w:hAnsi="Calibri" w:cs="Calibri"/>
              </w:rPr>
              <w:t xml:space="preserve"> în străinătate, precum </w:t>
            </w:r>
            <w:proofErr w:type="spellStart"/>
            <w:r w:rsidRPr="00A001B4">
              <w:rPr>
                <w:rFonts w:ascii="Calibri" w:hAnsi="Calibri" w:cs="Calibri"/>
              </w:rPr>
              <w:t>şi</w:t>
            </w:r>
            <w:proofErr w:type="spellEnd"/>
            <w:r w:rsidRPr="00A001B4">
              <w:rPr>
                <w:rFonts w:ascii="Calibri" w:hAnsi="Calibri" w:cs="Calibri"/>
              </w:rPr>
              <w:t xml:space="preserve"> module de raportare </w:t>
            </w:r>
            <w:proofErr w:type="spellStart"/>
            <w:r w:rsidRPr="00A001B4">
              <w:rPr>
                <w:rFonts w:ascii="Calibri" w:hAnsi="Calibri" w:cs="Calibri"/>
              </w:rPr>
              <w:t>şi</w:t>
            </w:r>
            <w:proofErr w:type="spellEnd"/>
            <w:r w:rsidRPr="00A001B4">
              <w:rPr>
                <w:rFonts w:ascii="Calibri" w:hAnsi="Calibri" w:cs="Calibri"/>
              </w:rPr>
              <w:t xml:space="preserve"> </w:t>
            </w:r>
            <w:proofErr w:type="spellStart"/>
            <w:r w:rsidRPr="00A001B4">
              <w:rPr>
                <w:rFonts w:ascii="Calibri" w:hAnsi="Calibri" w:cs="Calibri"/>
              </w:rPr>
              <w:t>interfaţare</w:t>
            </w:r>
            <w:proofErr w:type="spellEnd"/>
            <w:r w:rsidRPr="00A001B4">
              <w:rPr>
                <w:rFonts w:ascii="Calibri" w:hAnsi="Calibri" w:cs="Calibri"/>
              </w:rPr>
              <w:t xml:space="preserve"> cu sisteme externe. La accesarea portalului extern cu servicii consulare (</w:t>
            </w:r>
            <w:hyperlink r:id="rId20" w:history="1">
              <w:r w:rsidRPr="00A001B4">
                <w:rPr>
                  <w:rStyle w:val="Hyperlink"/>
                  <w:rFonts w:ascii="Calibri" w:hAnsi="Calibri" w:cs="Calibri"/>
                </w:rPr>
                <w:t>www.econsulat.ro</w:t>
              </w:r>
            </w:hyperlink>
            <w:r w:rsidRPr="00A001B4">
              <w:rPr>
                <w:rFonts w:ascii="Calibri" w:hAnsi="Calibri" w:cs="Calibri"/>
              </w:rPr>
              <w:t xml:space="preserve">) sunt </w:t>
            </w:r>
            <w:proofErr w:type="spellStart"/>
            <w:r w:rsidRPr="00A001B4">
              <w:rPr>
                <w:rFonts w:ascii="Calibri" w:hAnsi="Calibri" w:cs="Calibri"/>
              </w:rPr>
              <w:t>afişate</w:t>
            </w:r>
            <w:proofErr w:type="spellEnd"/>
            <w:r w:rsidRPr="00A001B4">
              <w:rPr>
                <w:rFonts w:ascii="Calibri" w:hAnsi="Calibri" w:cs="Calibri"/>
              </w:rPr>
              <w:t xml:space="preserve"> categoriile de servicii consulare </w:t>
            </w:r>
            <w:proofErr w:type="spellStart"/>
            <w:r w:rsidRPr="00A001B4">
              <w:rPr>
                <w:rFonts w:ascii="Calibri" w:hAnsi="Calibri" w:cs="Calibri"/>
              </w:rPr>
              <w:t>şi</w:t>
            </w:r>
            <w:proofErr w:type="spellEnd"/>
            <w:r w:rsidRPr="00A001B4">
              <w:rPr>
                <w:rFonts w:ascii="Calibri" w:hAnsi="Calibri" w:cs="Calibri"/>
              </w:rPr>
              <w:t xml:space="preserve"> controlul de căutare rapidă in servicii.</w:t>
            </w:r>
          </w:p>
          <w:p w14:paraId="131F16BF"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Obiectul contractului a constat in prestarea serviciilor, fumizarea, instalarea, configurarea, punerea in </w:t>
            </w:r>
            <w:proofErr w:type="spellStart"/>
            <w:r w:rsidRPr="00A001B4">
              <w:rPr>
                <w:rFonts w:ascii="Calibri" w:hAnsi="Calibri" w:cs="Calibri"/>
              </w:rPr>
              <w:t>functiune</w:t>
            </w:r>
            <w:proofErr w:type="spellEnd"/>
            <w:r w:rsidRPr="00A001B4">
              <w:rPr>
                <w:rFonts w:ascii="Calibri" w:hAnsi="Calibri" w:cs="Calibri"/>
              </w:rPr>
              <w:t xml:space="preserve">, </w:t>
            </w:r>
            <w:proofErr w:type="spellStart"/>
            <w:r w:rsidRPr="00A001B4">
              <w:rPr>
                <w:rFonts w:ascii="Calibri" w:hAnsi="Calibri" w:cs="Calibri"/>
              </w:rPr>
              <w:t>intretinerea</w:t>
            </w:r>
            <w:proofErr w:type="spellEnd"/>
            <w:r w:rsidRPr="00A001B4">
              <w:rPr>
                <w:rFonts w:ascii="Calibri" w:hAnsi="Calibri" w:cs="Calibri"/>
              </w:rPr>
              <w:t xml:space="preserve">, remedierea </w:t>
            </w:r>
            <w:proofErr w:type="spellStart"/>
            <w:r w:rsidRPr="00A001B4">
              <w:rPr>
                <w:rFonts w:ascii="Calibri" w:hAnsi="Calibri" w:cs="Calibri"/>
              </w:rPr>
              <w:t>oricarui</w:t>
            </w:r>
            <w:proofErr w:type="spellEnd"/>
            <w:r w:rsidRPr="00A001B4">
              <w:rPr>
                <w:rFonts w:ascii="Calibri" w:hAnsi="Calibri" w:cs="Calibri"/>
              </w:rPr>
              <w:t xml:space="preserve"> defect in perioada de </w:t>
            </w:r>
            <w:proofErr w:type="spellStart"/>
            <w:r w:rsidRPr="00A001B4">
              <w:rPr>
                <w:rFonts w:ascii="Calibri" w:hAnsi="Calibri" w:cs="Calibri"/>
              </w:rPr>
              <w:t>garantie</w:t>
            </w:r>
            <w:proofErr w:type="spellEnd"/>
            <w:r w:rsidRPr="00A001B4">
              <w:rPr>
                <w:rFonts w:ascii="Calibri" w:hAnsi="Calibri" w:cs="Calibri"/>
              </w:rPr>
              <w:t>, pentru produsele furnizate in cadrul contractului:</w:t>
            </w:r>
          </w:p>
          <w:p w14:paraId="2AB85728"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Echipamente hardware:</w:t>
            </w:r>
          </w:p>
          <w:p w14:paraId="7CF47517"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A001B4">
              <w:rPr>
                <w:rFonts w:ascii="Calibri" w:hAnsi="Calibri" w:cs="Calibri"/>
              </w:rPr>
              <w:t>Sasiu</w:t>
            </w:r>
            <w:proofErr w:type="spellEnd"/>
            <w:r w:rsidRPr="00A001B4">
              <w:rPr>
                <w:rFonts w:ascii="Calibri" w:hAnsi="Calibri" w:cs="Calibri"/>
              </w:rPr>
              <w:t xml:space="preserve"> servere</w:t>
            </w:r>
          </w:p>
          <w:p w14:paraId="493CF235"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Servere tip </w:t>
            </w:r>
            <w:proofErr w:type="spellStart"/>
            <w:r w:rsidRPr="00A001B4">
              <w:rPr>
                <w:rFonts w:ascii="Calibri" w:hAnsi="Calibri" w:cs="Calibri"/>
              </w:rPr>
              <w:t>blade</w:t>
            </w:r>
            <w:proofErr w:type="spellEnd"/>
          </w:p>
          <w:p w14:paraId="4224C906"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Sistem de stocare pe discuri</w:t>
            </w:r>
          </w:p>
          <w:p w14:paraId="1840C8FE"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Sistem de stocare pe benzi</w:t>
            </w:r>
          </w:p>
          <w:p w14:paraId="086B7BA3"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Sistem UPS</w:t>
            </w:r>
          </w:p>
          <w:p w14:paraId="1E72DB02"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Ansamblu rack servere</w:t>
            </w:r>
          </w:p>
          <w:p w14:paraId="37489772"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Echipament de criptare</w:t>
            </w:r>
          </w:p>
          <w:p w14:paraId="76E6C155"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Firewall</w:t>
            </w:r>
          </w:p>
          <w:p w14:paraId="0D93E0AE"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Firewall de </w:t>
            </w:r>
            <w:proofErr w:type="spellStart"/>
            <w:r w:rsidRPr="00A001B4">
              <w:rPr>
                <w:rFonts w:ascii="Calibri" w:hAnsi="Calibri" w:cs="Calibri"/>
              </w:rPr>
              <w:t>aplicatii</w:t>
            </w:r>
            <w:proofErr w:type="spellEnd"/>
          </w:p>
          <w:p w14:paraId="7D1F1DFE"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A001B4">
              <w:rPr>
                <w:rFonts w:ascii="Calibri" w:hAnsi="Calibri" w:cs="Calibri"/>
              </w:rPr>
              <w:t>Firewall de baze de date</w:t>
            </w:r>
          </w:p>
          <w:p w14:paraId="2DCE8E9D"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A001B4">
              <w:rPr>
                <w:rFonts w:ascii="Calibri" w:hAnsi="Calibri" w:cs="Calibri"/>
              </w:rPr>
              <w:t>Switch</w:t>
            </w:r>
            <w:proofErr w:type="spellEnd"/>
          </w:p>
          <w:p w14:paraId="6841E1E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Produse software:</w:t>
            </w:r>
          </w:p>
          <w:p w14:paraId="4283E542"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A001B4">
              <w:rPr>
                <w:rFonts w:ascii="Calibri" w:hAnsi="Calibri" w:cs="Calibri"/>
              </w:rPr>
              <w:t>Licente</w:t>
            </w:r>
            <w:proofErr w:type="spellEnd"/>
            <w:r w:rsidRPr="00A001B4">
              <w:rPr>
                <w:rFonts w:ascii="Calibri" w:hAnsi="Calibri" w:cs="Calibri"/>
              </w:rPr>
              <w:t xml:space="preserve"> software de baza</w:t>
            </w:r>
          </w:p>
          <w:p w14:paraId="58FEF15D"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A001B4">
              <w:rPr>
                <w:rFonts w:ascii="Calibri" w:hAnsi="Calibri" w:cs="Calibri"/>
              </w:rPr>
              <w:t>Licente</w:t>
            </w:r>
            <w:proofErr w:type="spellEnd"/>
            <w:r w:rsidRPr="00A001B4">
              <w:rPr>
                <w:rFonts w:ascii="Calibri" w:hAnsi="Calibri" w:cs="Calibri"/>
              </w:rPr>
              <w:t xml:space="preserve"> software baze de date</w:t>
            </w:r>
          </w:p>
          <w:p w14:paraId="477E5533"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A001B4">
              <w:rPr>
                <w:rFonts w:ascii="Calibri" w:hAnsi="Calibri" w:cs="Calibri"/>
              </w:rPr>
              <w:t>Licente</w:t>
            </w:r>
            <w:proofErr w:type="spellEnd"/>
            <w:r w:rsidRPr="00A001B4">
              <w:rPr>
                <w:rFonts w:ascii="Calibri" w:hAnsi="Calibri" w:cs="Calibri"/>
              </w:rPr>
              <w:t xml:space="preserve"> software antivirus</w:t>
            </w:r>
          </w:p>
          <w:p w14:paraId="54976C41" w14:textId="77777777" w:rsidR="00C70F08" w:rsidRPr="00A001B4"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A001B4">
              <w:rPr>
                <w:rFonts w:ascii="Calibri" w:hAnsi="Calibri" w:cs="Calibri"/>
              </w:rPr>
              <w:t>Licente</w:t>
            </w:r>
            <w:proofErr w:type="spellEnd"/>
            <w:r w:rsidRPr="00A001B4">
              <w:rPr>
                <w:rFonts w:ascii="Calibri" w:hAnsi="Calibri" w:cs="Calibri"/>
              </w:rPr>
              <w:t xml:space="preserve"> software backup</w:t>
            </w:r>
          </w:p>
          <w:p w14:paraId="5020D493" w14:textId="77777777" w:rsidR="00C70F08" w:rsidRPr="00A001B4" w:rsidRDefault="00C70F08" w:rsidP="004B615A">
            <w:pPr>
              <w:autoSpaceDE w:val="0"/>
              <w:autoSpaceDN w:val="0"/>
              <w:adjustRightInd w:val="0"/>
              <w:contextualSpacing/>
              <w:rPr>
                <w:rFonts w:ascii="Calibri" w:hAnsi="Calibri" w:cs="Calibri"/>
              </w:rPr>
            </w:pPr>
          </w:p>
          <w:p w14:paraId="1687F8E0" w14:textId="77777777" w:rsidR="00C70F08" w:rsidRPr="00A001B4" w:rsidRDefault="00C70F08" w:rsidP="004B615A">
            <w:pPr>
              <w:autoSpaceDE w:val="0"/>
              <w:autoSpaceDN w:val="0"/>
              <w:adjustRightInd w:val="0"/>
              <w:contextualSpacing/>
              <w:rPr>
                <w:rFonts w:ascii="Calibri" w:hAnsi="Calibri" w:cs="Calibri"/>
              </w:rPr>
            </w:pPr>
            <w:proofErr w:type="spellStart"/>
            <w:r w:rsidRPr="00A001B4">
              <w:rPr>
                <w:rFonts w:ascii="Calibri" w:hAnsi="Calibri" w:cs="Calibri"/>
              </w:rPr>
              <w:t>Functionalitatile</w:t>
            </w:r>
            <w:proofErr w:type="spellEnd"/>
            <w:r w:rsidRPr="00A001B4">
              <w:rPr>
                <w:rFonts w:ascii="Calibri" w:hAnsi="Calibri" w:cs="Calibri"/>
              </w:rPr>
              <w:t xml:space="preserve"> sistemului implica:</w:t>
            </w:r>
          </w:p>
          <w:p w14:paraId="79636B4F"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Solicitarea de servicii consulare prin Portalul Extern</w:t>
            </w:r>
          </w:p>
          <w:p w14:paraId="7618AFE7"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 Gestionarea si procesarea </w:t>
            </w:r>
            <w:proofErr w:type="spellStart"/>
            <w:r w:rsidRPr="00A001B4">
              <w:rPr>
                <w:rFonts w:ascii="Calibri" w:hAnsi="Calibri" w:cs="Calibri"/>
              </w:rPr>
              <w:t>solicitarilor</w:t>
            </w:r>
            <w:proofErr w:type="spellEnd"/>
            <w:r w:rsidRPr="00A001B4">
              <w:rPr>
                <w:rFonts w:ascii="Calibri" w:hAnsi="Calibri" w:cs="Calibri"/>
              </w:rPr>
              <w:t xml:space="preserve"> de servicii consulare in Portalul Intern</w:t>
            </w:r>
          </w:p>
          <w:p w14:paraId="2C213B03"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Registratura</w:t>
            </w:r>
          </w:p>
          <w:p w14:paraId="11E1B2F1"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Gestiune servicii suport (</w:t>
            </w:r>
            <w:proofErr w:type="spellStart"/>
            <w:r w:rsidRPr="00A001B4">
              <w:rPr>
                <w:rFonts w:ascii="Calibri" w:hAnsi="Calibri" w:cs="Calibri"/>
              </w:rPr>
              <w:t>cetateni</w:t>
            </w:r>
            <w:proofErr w:type="spellEnd"/>
            <w:r w:rsidRPr="00A001B4">
              <w:rPr>
                <w:rFonts w:ascii="Calibri" w:hAnsi="Calibri" w:cs="Calibri"/>
              </w:rPr>
              <w:t xml:space="preserve"> romani </w:t>
            </w:r>
            <w:proofErr w:type="spellStart"/>
            <w:r w:rsidRPr="00A001B4">
              <w:rPr>
                <w:rFonts w:ascii="Calibri" w:hAnsi="Calibri" w:cs="Calibri"/>
              </w:rPr>
              <w:t>aflati</w:t>
            </w:r>
            <w:proofErr w:type="spellEnd"/>
            <w:r w:rsidRPr="00A001B4">
              <w:rPr>
                <w:rFonts w:ascii="Calibri" w:hAnsi="Calibri" w:cs="Calibri"/>
              </w:rPr>
              <w:t xml:space="preserve"> in </w:t>
            </w:r>
            <w:proofErr w:type="spellStart"/>
            <w:r w:rsidRPr="00A001B4">
              <w:rPr>
                <w:rFonts w:ascii="Calibri" w:hAnsi="Calibri" w:cs="Calibri"/>
              </w:rPr>
              <w:t>situatii</w:t>
            </w:r>
            <w:proofErr w:type="spellEnd"/>
            <w:r w:rsidRPr="00A001B4">
              <w:rPr>
                <w:rFonts w:ascii="Calibri" w:hAnsi="Calibri" w:cs="Calibri"/>
              </w:rPr>
              <w:t xml:space="preserve"> deosebite in </w:t>
            </w:r>
            <w:proofErr w:type="spellStart"/>
            <w:r w:rsidRPr="00A001B4">
              <w:rPr>
                <w:rFonts w:ascii="Calibri" w:hAnsi="Calibri" w:cs="Calibri"/>
              </w:rPr>
              <w:t>strainatate</w:t>
            </w:r>
            <w:proofErr w:type="spellEnd"/>
            <w:r w:rsidRPr="00A001B4">
              <w:rPr>
                <w:rFonts w:ascii="Calibri" w:hAnsi="Calibri" w:cs="Calibri"/>
              </w:rPr>
              <w:t>)</w:t>
            </w:r>
          </w:p>
          <w:p w14:paraId="1A9A7AA8"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Gestiune program de lucru MD/OC</w:t>
            </w:r>
          </w:p>
          <w:p w14:paraId="33602DDD"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 Raportări </w:t>
            </w:r>
            <w:proofErr w:type="spellStart"/>
            <w:r w:rsidRPr="00A001B4">
              <w:rPr>
                <w:rFonts w:ascii="Calibri" w:hAnsi="Calibri" w:cs="Calibri"/>
              </w:rPr>
              <w:t>şi</w:t>
            </w:r>
            <w:proofErr w:type="spellEnd"/>
            <w:r w:rsidRPr="00A001B4">
              <w:rPr>
                <w:rFonts w:ascii="Calibri" w:hAnsi="Calibri" w:cs="Calibri"/>
              </w:rPr>
              <w:t xml:space="preserve"> audit</w:t>
            </w:r>
          </w:p>
          <w:p w14:paraId="0BCC3EEC"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 Administrare: financiara, tipizate, MD/OC-uri, </w:t>
            </w:r>
            <w:proofErr w:type="spellStart"/>
            <w:r w:rsidRPr="00A001B4">
              <w:rPr>
                <w:rFonts w:ascii="Calibri" w:hAnsi="Calibri" w:cs="Calibri"/>
              </w:rPr>
              <w:t>angajati</w:t>
            </w:r>
            <w:proofErr w:type="spellEnd"/>
            <w:r w:rsidRPr="00A001B4">
              <w:rPr>
                <w:rFonts w:ascii="Calibri" w:hAnsi="Calibri" w:cs="Calibri"/>
              </w:rPr>
              <w:t xml:space="preserve">, nomenclatoare, parametri </w:t>
            </w:r>
            <w:proofErr w:type="spellStart"/>
            <w:r w:rsidRPr="00A001B4">
              <w:rPr>
                <w:rFonts w:ascii="Calibri" w:hAnsi="Calibri" w:cs="Calibri"/>
              </w:rPr>
              <w:t>aplicatie</w:t>
            </w:r>
            <w:proofErr w:type="spellEnd"/>
            <w:r w:rsidRPr="00A001B4">
              <w:rPr>
                <w:rFonts w:ascii="Calibri" w:hAnsi="Calibri" w:cs="Calibri"/>
              </w:rPr>
              <w:t>,</w:t>
            </w:r>
          </w:p>
          <w:p w14:paraId="359689B9"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formulare, documente </w:t>
            </w:r>
            <w:proofErr w:type="spellStart"/>
            <w:r w:rsidRPr="00A001B4">
              <w:rPr>
                <w:rFonts w:ascii="Calibri" w:hAnsi="Calibri" w:cs="Calibri"/>
              </w:rPr>
              <w:t>atasate</w:t>
            </w:r>
            <w:proofErr w:type="spellEnd"/>
          </w:p>
          <w:p w14:paraId="6B2E5B91"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Integrare cu sisteme extern</w:t>
            </w:r>
          </w:p>
          <w:p w14:paraId="6C7BAFF3" w14:textId="77777777" w:rsidR="00C70F08" w:rsidRPr="00A001B4" w:rsidRDefault="00C70F08" w:rsidP="004B615A">
            <w:pPr>
              <w:autoSpaceDE w:val="0"/>
              <w:autoSpaceDN w:val="0"/>
              <w:adjustRightInd w:val="0"/>
              <w:contextualSpacing/>
              <w:rPr>
                <w:rFonts w:ascii="Calibri" w:hAnsi="Calibri" w:cs="Calibri"/>
              </w:rPr>
            </w:pPr>
          </w:p>
          <w:p w14:paraId="6019FB3B" w14:textId="77777777" w:rsidR="00C70F08" w:rsidRPr="00A001B4" w:rsidRDefault="00C70F08" w:rsidP="004B615A">
            <w:pPr>
              <w:autoSpaceDE w:val="0"/>
              <w:autoSpaceDN w:val="0"/>
              <w:adjustRightInd w:val="0"/>
              <w:contextualSpacing/>
              <w:rPr>
                <w:rFonts w:ascii="Calibri" w:hAnsi="Calibri" w:cs="Calibri"/>
              </w:rPr>
            </w:pPr>
            <w:proofErr w:type="spellStart"/>
            <w:r w:rsidRPr="00A001B4">
              <w:rPr>
                <w:rFonts w:ascii="Calibri" w:hAnsi="Calibri" w:cs="Calibri"/>
              </w:rPr>
              <w:t>Soluţia</w:t>
            </w:r>
            <w:proofErr w:type="spellEnd"/>
            <w:r w:rsidRPr="00A001B4">
              <w:rPr>
                <w:rFonts w:ascii="Calibri" w:hAnsi="Calibri" w:cs="Calibri"/>
              </w:rPr>
              <w:t xml:space="preserve"> de stocare a SIMISC este compusă din:</w:t>
            </w:r>
          </w:p>
          <w:p w14:paraId="5FC7ED4F"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 sistem de stocare pe discuri care permite stocarea redundantă a datelor in două </w:t>
            </w:r>
            <w:proofErr w:type="spellStart"/>
            <w:r w:rsidRPr="00A001B4">
              <w:rPr>
                <w:rFonts w:ascii="Calibri" w:hAnsi="Calibri" w:cs="Calibri"/>
              </w:rPr>
              <w:t>locatii</w:t>
            </w:r>
            <w:proofErr w:type="spellEnd"/>
          </w:p>
          <w:p w14:paraId="13E7D89A"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geografice diferite;</w:t>
            </w:r>
          </w:p>
          <w:p w14:paraId="406D4ACF"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sistem consolidat de salvarea datelor si recuperare in caz de dezastru.</w:t>
            </w:r>
          </w:p>
          <w:p w14:paraId="3BDBD040" w14:textId="77777777" w:rsidR="00C70F08" w:rsidRPr="00A001B4" w:rsidRDefault="00C70F08" w:rsidP="004B615A">
            <w:pPr>
              <w:autoSpaceDE w:val="0"/>
              <w:autoSpaceDN w:val="0"/>
              <w:adjustRightInd w:val="0"/>
              <w:contextualSpacing/>
              <w:rPr>
                <w:rFonts w:ascii="Calibri" w:hAnsi="Calibri" w:cs="Calibri"/>
              </w:rPr>
            </w:pPr>
          </w:p>
          <w:p w14:paraId="7AD0F40C"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Serviciile fumizate in cadrul proiectului au vizat:</w:t>
            </w:r>
          </w:p>
          <w:p w14:paraId="3D2F7788"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Instalare si configurare echipamente si software</w:t>
            </w:r>
          </w:p>
          <w:p w14:paraId="610969F5"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Analiza si proiectarea sistemului informatic integrat</w:t>
            </w:r>
          </w:p>
          <w:p w14:paraId="4132B5C5"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Dezvoltarea sistemului informatic integrat</w:t>
            </w:r>
          </w:p>
          <w:p w14:paraId="51741145"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lastRenderedPageBreak/>
              <w:t>• Testarea sistemului informatic integrat</w:t>
            </w:r>
          </w:p>
          <w:p w14:paraId="6CC76193"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 Implementare (intrare in </w:t>
            </w:r>
            <w:proofErr w:type="spellStart"/>
            <w:r w:rsidRPr="00A001B4">
              <w:rPr>
                <w:rFonts w:ascii="Calibri" w:hAnsi="Calibri" w:cs="Calibri"/>
              </w:rPr>
              <w:t>productie</w:t>
            </w:r>
            <w:proofErr w:type="spellEnd"/>
            <w:r w:rsidRPr="00A001B4">
              <w:rPr>
                <w:rFonts w:ascii="Calibri" w:hAnsi="Calibri" w:cs="Calibri"/>
              </w:rPr>
              <w:t>)</w:t>
            </w:r>
          </w:p>
          <w:p w14:paraId="37F7389E"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•Servicii de consultanta in domeniul managementului de proiect</w:t>
            </w:r>
          </w:p>
          <w:p w14:paraId="2243D4C0"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Instruire utilizatori, inclusiv utilizatori cheie</w:t>
            </w:r>
          </w:p>
          <w:p w14:paraId="1F458AF1" w14:textId="77777777" w:rsidR="00C70F08" w:rsidRPr="00A001B4" w:rsidRDefault="00C70F08" w:rsidP="004B615A">
            <w:pPr>
              <w:rPr>
                <w:rFonts w:ascii="Calibri" w:hAnsi="Calibri" w:cs="Calibri"/>
                <w:i/>
                <w:lang w:eastAsia="en-GB"/>
              </w:rPr>
            </w:pPr>
            <w:r w:rsidRPr="00A001B4">
              <w:rPr>
                <w:rFonts w:ascii="Calibri" w:hAnsi="Calibri" w:cs="Calibri"/>
              </w:rPr>
              <w:t>• Instruire administratori</w:t>
            </w:r>
          </w:p>
        </w:tc>
        <w:tc>
          <w:tcPr>
            <w:tcW w:w="3426" w:type="dxa"/>
            <w:gridSpan w:val="3"/>
          </w:tcPr>
          <w:p w14:paraId="49EFF413"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15736368"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 managementul contractului, </w:t>
            </w:r>
            <w:r w:rsidRPr="00A001B4">
              <w:rPr>
                <w:rFonts w:ascii="Calibri" w:eastAsia="Times New Roman" w:hAnsi="Calibri" w:cs="Calibri"/>
              </w:rPr>
              <w:t>managementul</w:t>
            </w:r>
            <w:r w:rsidRPr="00A001B4">
              <w:rPr>
                <w:rFonts w:ascii="Calibri" w:eastAsia="Times New Roman" w:hAnsi="Calibri" w:cs="Calibri"/>
                <w:lang w:eastAsia="en-GB"/>
              </w:rPr>
              <w:t xml:space="preserve"> ariei de acoperire, managementul </w:t>
            </w:r>
            <w:proofErr w:type="spellStart"/>
            <w:r w:rsidRPr="00A001B4">
              <w:rPr>
                <w:rFonts w:ascii="Calibri" w:eastAsia="Times New Roman" w:hAnsi="Calibri" w:cs="Calibri"/>
                <w:lang w:eastAsia="en-GB"/>
              </w:rPr>
              <w:t>schimbarilor</w:t>
            </w:r>
            <w:proofErr w:type="spellEnd"/>
            <w:r w:rsidRPr="00A001B4">
              <w:rPr>
                <w:rFonts w:ascii="Calibri" w:eastAsia="Times New Roman" w:hAnsi="Calibri" w:cs="Calibri"/>
                <w:lang w:eastAsia="en-GB"/>
              </w:rPr>
              <w:t xml:space="preserve">, planificarea proiectului, managementul resurselor, managementul </w:t>
            </w:r>
            <w:proofErr w:type="spellStart"/>
            <w:r w:rsidRPr="00A001B4">
              <w:rPr>
                <w:rFonts w:ascii="Calibri" w:eastAsia="Times New Roman" w:hAnsi="Calibri" w:cs="Calibri"/>
                <w:lang w:eastAsia="en-GB"/>
              </w:rPr>
              <w:t>risurilor</w:t>
            </w:r>
            <w:proofErr w:type="spellEnd"/>
            <w:r w:rsidRPr="00A001B4">
              <w:rPr>
                <w:rFonts w:ascii="Calibri" w:eastAsia="Times New Roman" w:hAnsi="Calibri" w:cs="Calibri"/>
                <w:lang w:eastAsia="en-GB"/>
              </w:rPr>
              <w:t xml:space="preserve"> si problemelor, managementul comunicarii, managementul </w:t>
            </w:r>
            <w:proofErr w:type="spellStart"/>
            <w:r w:rsidRPr="00A001B4">
              <w:rPr>
                <w:rFonts w:ascii="Calibri" w:eastAsia="Times New Roman" w:hAnsi="Calibri" w:cs="Calibri"/>
                <w:lang w:eastAsia="en-GB"/>
              </w:rPr>
              <w:t>calitatii</w:t>
            </w:r>
            <w:proofErr w:type="spellEnd"/>
          </w:p>
          <w:p w14:paraId="06B952D8"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resurselor proiectului </w:t>
            </w:r>
          </w:p>
          <w:p w14:paraId="0EABD594"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organizarea, alocarea si planificarea echipei </w:t>
            </w:r>
            <w:r w:rsidRPr="00A001B4">
              <w:rPr>
                <w:rFonts w:ascii="Calibri" w:eastAsia="Times New Roman" w:hAnsi="Calibri" w:cs="Calibri"/>
                <w:lang w:eastAsia="en-GB"/>
              </w:rPr>
              <w:t>de proiect</w:t>
            </w:r>
          </w:p>
          <w:p w14:paraId="712D4F93"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Identificarea riscurilor si propunerea de soluții pentru diminuarea/evitarea riscurilor</w:t>
            </w:r>
          </w:p>
          <w:p w14:paraId="7252BF2C"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Rezolvarea problemelor in scopul evitării situațiilor de criza </w:t>
            </w:r>
          </w:p>
          <w:p w14:paraId="6B7CF617"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Urmărirea respectării tuturor termenelor conform planului de proiect</w:t>
            </w:r>
          </w:p>
          <w:p w14:paraId="33F9BAFB"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A001B4">
              <w:rPr>
                <w:rFonts w:ascii="Calibri" w:eastAsia="Times New Roman" w:hAnsi="Calibri" w:cs="Calibri"/>
                <w:lang w:eastAsia="en-GB"/>
              </w:rPr>
              <w:t>Planificarea</w:t>
            </w:r>
            <w:r w:rsidRPr="00A001B4">
              <w:rPr>
                <w:rFonts w:ascii="Calibri" w:eastAsia="Times New Roman" w:hAnsi="Calibri" w:cs="Calibri"/>
              </w:rPr>
              <w:t xml:space="preserve"> si monitorizarea proiectului: planul general de realizare a proiectului, planificarea </w:t>
            </w:r>
            <w:proofErr w:type="spellStart"/>
            <w:r w:rsidRPr="00A001B4">
              <w:rPr>
                <w:rFonts w:ascii="Calibri" w:eastAsia="Times New Roman" w:hAnsi="Calibri" w:cs="Calibri"/>
              </w:rPr>
              <w:t>activitatilor</w:t>
            </w:r>
            <w:proofErr w:type="spellEnd"/>
            <w:r w:rsidRPr="00A001B4">
              <w:rPr>
                <w:rFonts w:ascii="Calibri" w:eastAsia="Times New Roman" w:hAnsi="Calibri" w:cs="Calibri"/>
              </w:rPr>
              <w:t xml:space="preserve">, diagrama </w:t>
            </w:r>
            <w:proofErr w:type="spellStart"/>
            <w:r w:rsidRPr="00A001B4">
              <w:rPr>
                <w:rFonts w:ascii="Calibri" w:eastAsia="Times New Roman" w:hAnsi="Calibri" w:cs="Calibri"/>
              </w:rPr>
              <w:t>Gantt</w:t>
            </w:r>
            <w:proofErr w:type="spellEnd"/>
            <w:r w:rsidRPr="00A001B4">
              <w:rPr>
                <w:rFonts w:ascii="Calibri" w:eastAsia="Times New Roman" w:hAnsi="Calibri" w:cs="Calibri"/>
              </w:rPr>
              <w:t>, lista livrabilelor, termenele de livrare, alocarea si planificarea resurselor, coordonarea activităților echipei de proiect</w:t>
            </w:r>
          </w:p>
          <w:p w14:paraId="0E86F4F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A001B4">
              <w:rPr>
                <w:rFonts w:ascii="Calibri" w:hAnsi="Calibri" w:cs="Calibri"/>
              </w:rPr>
              <w:t>Coordonează echipa de proiect implicată, asigurând atingerea obiectivelor proiectului</w:t>
            </w:r>
          </w:p>
          <w:p w14:paraId="6A6F9F8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A001B4">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hAnsi="Calibri" w:cs="Calibri"/>
                <w:lang w:eastAsia="en-GB"/>
              </w:rPr>
              <w:t>Supervizarea procedurilor de lucru, organizarea, coordonarea, controlul activităților echipei de proiect</w:t>
            </w:r>
          </w:p>
          <w:p w14:paraId="61EB226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w:t>
            </w:r>
            <w:proofErr w:type="spellStart"/>
            <w:r w:rsidRPr="00A001B4">
              <w:rPr>
                <w:rFonts w:ascii="Calibri" w:eastAsia="Times New Roman" w:hAnsi="Calibri" w:cs="Calibri"/>
                <w:lang w:eastAsia="en-GB"/>
              </w:rPr>
              <w:t>raportarilor</w:t>
            </w:r>
            <w:proofErr w:type="spellEnd"/>
            <w:r w:rsidRPr="00A001B4">
              <w:rPr>
                <w:rFonts w:ascii="Calibri" w:eastAsia="Times New Roman" w:hAnsi="Calibri" w:cs="Calibri"/>
                <w:lang w:eastAsia="en-GB"/>
              </w:rPr>
              <w:t xml:space="preserve"> specifice, realizarea </w:t>
            </w:r>
            <w:proofErr w:type="spellStart"/>
            <w:r w:rsidRPr="00A001B4">
              <w:rPr>
                <w:rFonts w:ascii="Calibri" w:eastAsia="Times New Roman" w:hAnsi="Calibri" w:cs="Calibri"/>
                <w:lang w:eastAsia="en-GB"/>
              </w:rPr>
              <w:t>raportelor</w:t>
            </w:r>
            <w:proofErr w:type="spellEnd"/>
            <w:r w:rsidRPr="00A001B4">
              <w:rPr>
                <w:rFonts w:ascii="Calibri" w:eastAsia="Times New Roman" w:hAnsi="Calibri" w:cs="Calibri"/>
                <w:lang w:eastAsia="en-GB"/>
              </w:rPr>
              <w:t xml:space="preserve"> de status, progres etc.</w:t>
            </w:r>
          </w:p>
          <w:p w14:paraId="14929FB5"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A001B4">
              <w:rPr>
                <w:rFonts w:ascii="Calibri" w:eastAsia="Times New Roman" w:hAnsi="Calibri" w:cs="Calibri"/>
                <w:lang w:eastAsia="en-GB"/>
              </w:rPr>
              <w:t>Elaborarea</w:t>
            </w:r>
            <w:r w:rsidRPr="00A001B4">
              <w:rPr>
                <w:rFonts w:ascii="Calibri" w:eastAsia="Times New Roman" w:hAnsi="Calibri" w:cs="Calibri"/>
              </w:rPr>
              <w:t xml:space="preserve"> planurilor de calitate</w:t>
            </w:r>
          </w:p>
          <w:p w14:paraId="5805ACA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Documentarea problemelor critice pentru </w:t>
            </w:r>
            <w:proofErr w:type="spellStart"/>
            <w:r w:rsidRPr="00A001B4">
              <w:rPr>
                <w:rFonts w:ascii="Calibri" w:eastAsia="Times New Roman" w:hAnsi="Calibri" w:cs="Calibri"/>
                <w:lang w:eastAsia="en-GB"/>
              </w:rPr>
              <w:t>Steering</w:t>
            </w:r>
            <w:proofErr w:type="spellEnd"/>
            <w:r w:rsidRPr="00A001B4">
              <w:rPr>
                <w:rFonts w:ascii="Calibri" w:eastAsia="Times New Roman" w:hAnsi="Calibri" w:cs="Calibri"/>
                <w:lang w:eastAsia="en-GB"/>
              </w:rPr>
              <w:t xml:space="preserve"> si Project </w:t>
            </w:r>
            <w:proofErr w:type="spellStart"/>
            <w:r w:rsidRPr="00A001B4">
              <w:rPr>
                <w:rFonts w:ascii="Calibri" w:eastAsia="Times New Roman" w:hAnsi="Calibri" w:cs="Calibri"/>
                <w:lang w:eastAsia="en-GB"/>
              </w:rPr>
              <w:t>Committee</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sustinerea</w:t>
            </w:r>
            <w:proofErr w:type="spellEnd"/>
            <w:r w:rsidRPr="00A001B4">
              <w:rPr>
                <w:rFonts w:ascii="Calibri" w:eastAsia="Times New Roman" w:hAnsi="Calibri" w:cs="Calibri"/>
                <w:lang w:eastAsia="en-GB"/>
              </w:rPr>
              <w:t xml:space="preserve"> lor in cadrul </w:t>
            </w:r>
            <w:proofErr w:type="spellStart"/>
            <w:r w:rsidRPr="00A001B4">
              <w:rPr>
                <w:rFonts w:ascii="Calibri" w:eastAsia="Times New Roman" w:hAnsi="Calibri" w:cs="Calibri"/>
                <w:lang w:eastAsia="en-GB"/>
              </w:rPr>
              <w:t>intalnirilor</w:t>
            </w:r>
            <w:proofErr w:type="spellEnd"/>
            <w:r w:rsidRPr="00A001B4">
              <w:rPr>
                <w:rFonts w:ascii="Calibri" w:eastAsia="Times New Roman" w:hAnsi="Calibri" w:cs="Calibri"/>
                <w:lang w:eastAsia="en-GB"/>
              </w:rPr>
              <w:t xml:space="preserve"> periodice</w:t>
            </w:r>
          </w:p>
          <w:p w14:paraId="6CBCA06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A001B4">
              <w:rPr>
                <w:rFonts w:ascii="Calibri" w:eastAsia="Times New Roman" w:hAnsi="Calibri" w:cs="Calibri"/>
                <w:lang w:eastAsia="en-GB"/>
              </w:rPr>
              <w:t>Urmarirea</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activitatilor</w:t>
            </w:r>
            <w:proofErr w:type="spellEnd"/>
            <w:r w:rsidRPr="00A001B4">
              <w:rPr>
                <w:rFonts w:ascii="Calibri" w:eastAsia="Times New Roman" w:hAnsi="Calibri" w:cs="Calibri"/>
                <w:lang w:eastAsia="en-GB"/>
              </w:rPr>
              <w:t xml:space="preserve"> si elaborarea </w:t>
            </w:r>
            <w:proofErr w:type="spellStart"/>
            <w:r w:rsidRPr="00A001B4">
              <w:rPr>
                <w:rFonts w:ascii="Calibri" w:eastAsia="Times New Roman" w:hAnsi="Calibri" w:cs="Calibri"/>
                <w:lang w:eastAsia="en-GB"/>
              </w:rPr>
              <w:t>documentatiilor</w:t>
            </w:r>
            <w:proofErr w:type="spellEnd"/>
            <w:r w:rsidRPr="00A001B4">
              <w:rPr>
                <w:rFonts w:ascii="Calibri" w:eastAsia="Times New Roman" w:hAnsi="Calibri" w:cs="Calibri"/>
                <w:lang w:eastAsia="en-GB"/>
              </w:rPr>
              <w:t xml:space="preserve"> aferente </w:t>
            </w:r>
            <w:proofErr w:type="spellStart"/>
            <w:r w:rsidRPr="00A001B4">
              <w:rPr>
                <w:rFonts w:ascii="Calibri" w:eastAsia="Times New Roman" w:hAnsi="Calibri" w:cs="Calibri"/>
                <w:lang w:eastAsia="en-GB"/>
              </w:rPr>
              <w:t>livrarii</w:t>
            </w:r>
            <w:proofErr w:type="spellEnd"/>
            <w:r w:rsidRPr="00A001B4">
              <w:rPr>
                <w:rFonts w:ascii="Calibri" w:eastAsia="Times New Roman" w:hAnsi="Calibri" w:cs="Calibri"/>
                <w:lang w:eastAsia="en-GB"/>
              </w:rPr>
              <w:t xml:space="preserve">, acceptantei si </w:t>
            </w:r>
            <w:proofErr w:type="spellStart"/>
            <w:r w:rsidRPr="00A001B4">
              <w:rPr>
                <w:rFonts w:ascii="Calibri" w:eastAsia="Times New Roman" w:hAnsi="Calibri" w:cs="Calibri"/>
                <w:lang w:eastAsia="en-GB"/>
              </w:rPr>
              <w:t>facturarii</w:t>
            </w:r>
            <w:proofErr w:type="spellEnd"/>
            <w:r w:rsidRPr="00A001B4">
              <w:rPr>
                <w:rFonts w:ascii="Calibri" w:eastAsia="Times New Roman" w:hAnsi="Calibri" w:cs="Calibri"/>
                <w:lang w:eastAsia="en-GB"/>
              </w:rPr>
              <w:t xml:space="preserve"> serviciilor si produselor livrate</w:t>
            </w:r>
          </w:p>
          <w:p w14:paraId="1B63BD8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Autorizarea livrabilelor înainte ca acestea să fie transmise către beneficiar, verificarea si controlul </w:t>
            </w:r>
            <w:proofErr w:type="spellStart"/>
            <w:r w:rsidRPr="00A001B4">
              <w:rPr>
                <w:rFonts w:ascii="Calibri" w:eastAsia="Times New Roman" w:hAnsi="Calibri" w:cs="Calibri"/>
                <w:lang w:eastAsia="en-GB"/>
              </w:rPr>
              <w:t>calitatii</w:t>
            </w:r>
            <w:proofErr w:type="spellEnd"/>
            <w:r w:rsidRPr="00A001B4">
              <w:rPr>
                <w:rFonts w:ascii="Calibri" w:eastAsia="Times New Roman" w:hAnsi="Calibri" w:cs="Calibri"/>
                <w:lang w:eastAsia="en-GB"/>
              </w:rPr>
              <w:t xml:space="preserve"> acestora </w:t>
            </w:r>
          </w:p>
          <w:p w14:paraId="5C69EF61"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Punctul de contact pentru toate comunicările cu beneficiarul, respectiv cu toate </w:t>
            </w:r>
            <w:proofErr w:type="spellStart"/>
            <w:r w:rsidRPr="00A001B4">
              <w:rPr>
                <w:rFonts w:ascii="Calibri" w:eastAsia="Times New Roman" w:hAnsi="Calibri" w:cs="Calibri"/>
                <w:lang w:eastAsia="en-GB"/>
              </w:rPr>
              <w:t>partile</w:t>
            </w:r>
            <w:proofErr w:type="spellEnd"/>
            <w:r w:rsidRPr="00A001B4">
              <w:rPr>
                <w:rFonts w:ascii="Calibri" w:eastAsia="Times New Roman" w:hAnsi="Calibri" w:cs="Calibri"/>
                <w:lang w:eastAsia="en-GB"/>
              </w:rPr>
              <w:t xml:space="preserve"> implicate in proiect</w:t>
            </w:r>
          </w:p>
          <w:p w14:paraId="67113D32"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Elaborarea de documente contractuale si participarea la negocieri</w:t>
            </w:r>
          </w:p>
          <w:p w14:paraId="1B6582A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Stabilește relațiile contractuale cu beneficiarul</w:t>
            </w:r>
          </w:p>
          <w:p w14:paraId="0790AD42"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Propune experți calificați pentru realizarea activităților proiectului</w:t>
            </w:r>
          </w:p>
          <w:p w14:paraId="54536D14"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Asigură raportarea adecvată, conform cerințelor contractuale</w:t>
            </w:r>
          </w:p>
          <w:p w14:paraId="1F8C89A2"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Furnizează informațiile solicitate tuturor părților implicate în proiect</w:t>
            </w:r>
          </w:p>
          <w:p w14:paraId="6D88DEDF"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Semnează toate livrabilele realizate în cadrul proiectului</w:t>
            </w:r>
          </w:p>
          <w:p w14:paraId="36DAF4BE"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Urmărirea si raportarea problemelor si a incidentelor </w:t>
            </w:r>
          </w:p>
          <w:p w14:paraId="08EBEDE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A001B4">
              <w:rPr>
                <w:rFonts w:ascii="Calibri" w:eastAsia="Times New Roman" w:hAnsi="Calibri" w:cs="Calibri"/>
                <w:lang w:eastAsia="en-GB"/>
              </w:rPr>
              <w:t>Activitati</w:t>
            </w:r>
            <w:proofErr w:type="spellEnd"/>
            <w:r w:rsidRPr="00A001B4">
              <w:rPr>
                <w:rFonts w:ascii="Calibri" w:eastAsia="Times New Roman" w:hAnsi="Calibri" w:cs="Calibri"/>
                <w:lang w:eastAsia="en-GB"/>
              </w:rPr>
              <w:t xml:space="preserve"> de analiza a proceselor </w:t>
            </w:r>
            <w:proofErr w:type="spellStart"/>
            <w:r w:rsidRPr="00A001B4">
              <w:rPr>
                <w:rFonts w:ascii="Calibri" w:eastAsia="Times New Roman" w:hAnsi="Calibri" w:cs="Calibri"/>
                <w:lang w:eastAsia="en-GB"/>
              </w:rPr>
              <w:t>operationale</w:t>
            </w:r>
            <w:proofErr w:type="spellEnd"/>
            <w:r w:rsidRPr="00A001B4">
              <w:rPr>
                <w:rFonts w:ascii="Calibri" w:eastAsia="Times New Roman" w:hAnsi="Calibri" w:cs="Calibri"/>
                <w:lang w:eastAsia="en-GB"/>
              </w:rPr>
              <w:t xml:space="preserve"> si transpunerea acestora in module/ </w:t>
            </w:r>
            <w:proofErr w:type="spellStart"/>
            <w:r w:rsidRPr="00A001B4">
              <w:rPr>
                <w:rFonts w:ascii="Calibri" w:eastAsia="Times New Roman" w:hAnsi="Calibri" w:cs="Calibri"/>
                <w:lang w:eastAsia="en-GB"/>
              </w:rPr>
              <w:t>aplicatii</w:t>
            </w:r>
            <w:proofErr w:type="spellEnd"/>
            <w:r w:rsidRPr="00A001B4">
              <w:rPr>
                <w:rFonts w:ascii="Calibri" w:eastAsia="Times New Roman" w:hAnsi="Calibri" w:cs="Calibri"/>
                <w:lang w:eastAsia="en-GB"/>
              </w:rPr>
              <w:t xml:space="preserve"> software ale sistemului informatic integrat</w:t>
            </w:r>
          </w:p>
          <w:p w14:paraId="5E115D79"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Participare la </w:t>
            </w:r>
            <w:proofErr w:type="spellStart"/>
            <w:r w:rsidRPr="00A001B4">
              <w:rPr>
                <w:rFonts w:ascii="Calibri" w:eastAsia="Times New Roman" w:hAnsi="Calibri" w:cs="Calibri"/>
                <w:lang w:eastAsia="en-GB"/>
              </w:rPr>
              <w:t>discutii</w:t>
            </w:r>
            <w:proofErr w:type="spellEnd"/>
            <w:r w:rsidRPr="00A001B4">
              <w:rPr>
                <w:rFonts w:ascii="Calibri" w:eastAsia="Times New Roman" w:hAnsi="Calibri" w:cs="Calibri"/>
                <w:lang w:eastAsia="en-GB"/>
              </w:rPr>
              <w:t xml:space="preserve"> cu echipa tehnica a beneficiarului si cu </w:t>
            </w:r>
            <w:proofErr w:type="spellStart"/>
            <w:r w:rsidRPr="00A001B4">
              <w:rPr>
                <w:rFonts w:ascii="Calibri" w:eastAsia="Times New Roman" w:hAnsi="Calibri" w:cs="Calibri"/>
                <w:lang w:eastAsia="en-GB"/>
              </w:rPr>
              <w:t>reprezentantii</w:t>
            </w:r>
            <w:proofErr w:type="spellEnd"/>
            <w:r w:rsidRPr="00A001B4">
              <w:rPr>
                <w:rFonts w:ascii="Calibri" w:eastAsia="Times New Roman" w:hAnsi="Calibri" w:cs="Calibri"/>
                <w:lang w:eastAsia="en-GB"/>
              </w:rPr>
              <w:t xml:space="preserve"> utilizatorilor pentru definirea </w:t>
            </w:r>
            <w:proofErr w:type="spellStart"/>
            <w:r w:rsidRPr="00A001B4">
              <w:rPr>
                <w:rFonts w:ascii="Calibri" w:eastAsia="Times New Roman" w:hAnsi="Calibri" w:cs="Calibri"/>
                <w:lang w:eastAsia="en-GB"/>
              </w:rPr>
              <w:t>cerintelor</w:t>
            </w:r>
            <w:proofErr w:type="spellEnd"/>
          </w:p>
          <w:p w14:paraId="5B3BE683" w14:textId="77777777" w:rsidR="00C70F08" w:rsidRPr="00A001B4"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proofErr w:type="spellStart"/>
            <w:r w:rsidRPr="00A001B4">
              <w:rPr>
                <w:rFonts w:ascii="Calibri" w:eastAsia="Times New Roman" w:hAnsi="Calibri" w:cs="Calibri"/>
                <w:lang w:val="ro-RO" w:eastAsia="en-GB"/>
              </w:rPr>
              <w:t>Intocmirea</w:t>
            </w:r>
            <w:proofErr w:type="spellEnd"/>
            <w:r w:rsidRPr="00A001B4">
              <w:rPr>
                <w:rFonts w:ascii="Calibri" w:eastAsia="Times New Roman" w:hAnsi="Calibri" w:cs="Calibri"/>
                <w:lang w:val="ro-RO" w:eastAsia="en-GB"/>
              </w:rPr>
              <w:t xml:space="preserve"> /actualizarea manualelor de utilizare</w:t>
            </w:r>
          </w:p>
        </w:tc>
        <w:tc>
          <w:tcPr>
            <w:tcW w:w="1350" w:type="dxa"/>
            <w:gridSpan w:val="2"/>
          </w:tcPr>
          <w:p w14:paraId="24071D96" w14:textId="77777777" w:rsidR="00C70F08" w:rsidRPr="00A001B4" w:rsidRDefault="00C70F08" w:rsidP="004B615A">
            <w:pPr>
              <w:rPr>
                <w:rFonts w:ascii="Calibri" w:hAnsi="Calibri" w:cs="Calibri"/>
                <w:lang w:eastAsia="en-GB"/>
              </w:rPr>
            </w:pPr>
          </w:p>
        </w:tc>
        <w:tc>
          <w:tcPr>
            <w:tcW w:w="1260" w:type="dxa"/>
          </w:tcPr>
          <w:p w14:paraId="4006CFD8" w14:textId="77777777" w:rsidR="00C70F08" w:rsidRPr="00A001B4" w:rsidRDefault="00C70F08" w:rsidP="004B615A">
            <w:pPr>
              <w:rPr>
                <w:rFonts w:ascii="Calibri" w:hAnsi="Calibri" w:cs="Calibri"/>
                <w:lang w:eastAsia="en-GB"/>
              </w:rPr>
            </w:pPr>
            <w:r w:rsidRPr="00A001B4">
              <w:rPr>
                <w:rFonts w:ascii="Calibri" w:eastAsia="Calibri" w:hAnsi="Calibri" w:cs="Calibri"/>
              </w:rPr>
              <w:t>06 Aprilie 2014 — 25 Septembrie 2015</w:t>
            </w:r>
          </w:p>
        </w:tc>
      </w:tr>
      <w:tr w:rsidR="00C70F08" w:rsidRPr="00A001B4" w14:paraId="4B203D89" w14:textId="77777777" w:rsidTr="004B615A">
        <w:trPr>
          <w:trHeight w:val="548"/>
        </w:trPr>
        <w:tc>
          <w:tcPr>
            <w:tcW w:w="4854" w:type="dxa"/>
            <w:gridSpan w:val="3"/>
          </w:tcPr>
          <w:p w14:paraId="6E88A14A"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16 luni</w:t>
            </w:r>
          </w:p>
        </w:tc>
        <w:tc>
          <w:tcPr>
            <w:tcW w:w="2610" w:type="dxa"/>
            <w:gridSpan w:val="3"/>
          </w:tcPr>
          <w:p w14:paraId="4D04C5AC" w14:textId="77777777" w:rsidR="00C70F08" w:rsidRPr="00A001B4" w:rsidRDefault="00C70F08" w:rsidP="004B615A">
            <w:pPr>
              <w:jc w:val="center"/>
              <w:rPr>
                <w:rFonts w:ascii="Calibri" w:hAnsi="Calibri" w:cs="Calibri"/>
                <w:lang w:eastAsia="en-GB"/>
              </w:rPr>
            </w:pPr>
            <w:r w:rsidRPr="00A001B4">
              <w:rPr>
                <w:rFonts w:ascii="Calibri" w:eastAsia="Calibri" w:hAnsi="Calibri" w:cs="Calibri"/>
              </w:rPr>
              <w:t>06 Aprilie 2014 — 25 Septembrie 2015</w:t>
            </w:r>
          </w:p>
        </w:tc>
      </w:tr>
      <w:tr w:rsidR="00C70F08" w:rsidRPr="00A001B4" w14:paraId="32382359" w14:textId="77777777" w:rsidTr="004B615A">
        <w:trPr>
          <w:trHeight w:val="783"/>
        </w:trPr>
        <w:tc>
          <w:tcPr>
            <w:tcW w:w="4854" w:type="dxa"/>
            <w:gridSpan w:val="3"/>
          </w:tcPr>
          <w:p w14:paraId="2EE599BF" w14:textId="77777777" w:rsidR="00C70F08" w:rsidRPr="00A001B4"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A001B4">
              <w:rPr>
                <w:rFonts w:ascii="Calibri" w:hAnsi="Calibri" w:cs="Calibri"/>
                <w:lang w:val="ro-RO" w:eastAsia="en-GB"/>
              </w:rPr>
              <w:t>Scurtă descriere a activității/ proiectului/contractului valoarea și durata sa exactă (</w:t>
            </w:r>
            <w:r w:rsidRPr="00A001B4">
              <w:rPr>
                <w:rFonts w:ascii="Calibri" w:eastAsia="Calibri" w:hAnsi="Calibri" w:cs="Calibri"/>
                <w:lang w:val="ro-RO"/>
              </w:rPr>
              <w:t>08 Mai 2019 – 16 Iulie 2020)</w:t>
            </w:r>
            <w:r w:rsidRPr="00A001B4">
              <w:rPr>
                <w:rFonts w:ascii="Calibri" w:hAnsi="Calibri" w:cs="Calibri"/>
                <w:lang w:val="ro-RO" w:eastAsia="en-GB"/>
              </w:rPr>
              <w:t>:</w:t>
            </w:r>
          </w:p>
          <w:p w14:paraId="3947FA38" w14:textId="77777777" w:rsidR="00C70F08" w:rsidRPr="00A001B4" w:rsidRDefault="00C70F08" w:rsidP="004B615A">
            <w:pPr>
              <w:autoSpaceDE w:val="0"/>
              <w:autoSpaceDN w:val="0"/>
              <w:adjustRightInd w:val="0"/>
              <w:contextualSpacing/>
              <w:rPr>
                <w:rFonts w:ascii="Calibri" w:eastAsia="Times New Roman" w:hAnsi="Calibri" w:cs="Calibri"/>
              </w:rPr>
            </w:pPr>
            <w:r w:rsidRPr="00A001B4">
              <w:rPr>
                <w:rFonts w:ascii="Calibri" w:hAnsi="Calibri" w:cs="Calibri"/>
                <w:b/>
                <w:bCs/>
              </w:rPr>
              <w:t xml:space="preserve">Denumire </w:t>
            </w:r>
            <w:r w:rsidRPr="00A001B4">
              <w:rPr>
                <w:rFonts w:ascii="Calibri" w:eastAsia="Times New Roman" w:hAnsi="Calibri" w:cs="Calibri"/>
                <w:b/>
                <w:bCs/>
              </w:rPr>
              <w:t xml:space="preserve">proiect: </w:t>
            </w:r>
            <w:r w:rsidRPr="00A001B4">
              <w:rPr>
                <w:rFonts w:ascii="Calibri" w:eastAsia="Times New Roman" w:hAnsi="Calibri" w:cs="Calibri"/>
              </w:rPr>
              <w:t xml:space="preserve">Servicii de </w:t>
            </w:r>
            <w:proofErr w:type="spellStart"/>
            <w:r w:rsidRPr="00A001B4">
              <w:rPr>
                <w:rFonts w:ascii="Calibri" w:eastAsia="Times New Roman" w:hAnsi="Calibri" w:cs="Calibri"/>
              </w:rPr>
              <w:t>mentenanta</w:t>
            </w:r>
            <w:proofErr w:type="spellEnd"/>
            <w:r w:rsidRPr="00A001B4">
              <w:rPr>
                <w:rFonts w:ascii="Calibri" w:eastAsia="Times New Roman" w:hAnsi="Calibri" w:cs="Calibri"/>
              </w:rPr>
              <w:t xml:space="preserve"> si suport tehnic pentru </w:t>
            </w:r>
            <w:proofErr w:type="spellStart"/>
            <w:r w:rsidRPr="00A001B4">
              <w:rPr>
                <w:rFonts w:ascii="Calibri" w:eastAsia="Times New Roman" w:hAnsi="Calibri" w:cs="Calibri"/>
              </w:rPr>
              <w:t>solutia</w:t>
            </w:r>
            <w:proofErr w:type="spellEnd"/>
            <w:r w:rsidRPr="00A001B4">
              <w:rPr>
                <w:rFonts w:ascii="Calibri" w:eastAsia="Times New Roman" w:hAnsi="Calibri" w:cs="Calibri"/>
              </w:rPr>
              <w:t xml:space="preserve"> SIB (contractul subsecvent 1)</w:t>
            </w:r>
          </w:p>
          <w:p w14:paraId="19571B46" w14:textId="77777777" w:rsidR="00C70F08" w:rsidRPr="00A001B4" w:rsidRDefault="00C70F08" w:rsidP="004B615A">
            <w:pPr>
              <w:autoSpaceDE w:val="0"/>
              <w:autoSpaceDN w:val="0"/>
              <w:adjustRightInd w:val="0"/>
              <w:contextualSpacing/>
              <w:rPr>
                <w:rFonts w:ascii="Calibri" w:hAnsi="Calibri" w:cs="Calibri"/>
                <w:b/>
                <w:bCs/>
              </w:rPr>
            </w:pPr>
          </w:p>
          <w:p w14:paraId="3DBE199B"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În cadrul Contractului au fost realizate activități specifice de management de proiect, analiza, dezvoltare, testare si </w:t>
            </w:r>
            <w:proofErr w:type="spellStart"/>
            <w:r w:rsidRPr="00A001B4">
              <w:rPr>
                <w:rFonts w:ascii="Calibri" w:hAnsi="Calibri" w:cs="Calibri"/>
              </w:rPr>
              <w:t>operationalizare</w:t>
            </w:r>
            <w:proofErr w:type="spellEnd"/>
            <w:r w:rsidRPr="00A001B4">
              <w:rPr>
                <w:rFonts w:ascii="Calibri" w:hAnsi="Calibri" w:cs="Calibri"/>
              </w:rPr>
              <w:t xml:space="preserve"> în vederea </w:t>
            </w:r>
            <w:proofErr w:type="spellStart"/>
            <w:r w:rsidRPr="00A001B4">
              <w:rPr>
                <w:rFonts w:ascii="Calibri" w:hAnsi="Calibri" w:cs="Calibri"/>
              </w:rPr>
              <w:t>implementarii</w:t>
            </w:r>
            <w:proofErr w:type="spellEnd"/>
            <w:r w:rsidRPr="00A001B4">
              <w:rPr>
                <w:rFonts w:ascii="Calibri" w:hAnsi="Calibri" w:cs="Calibri"/>
              </w:rPr>
              <w:t xml:space="preserve"> </w:t>
            </w:r>
            <w:proofErr w:type="spellStart"/>
            <w:r w:rsidRPr="00A001B4">
              <w:rPr>
                <w:rFonts w:ascii="Calibri" w:hAnsi="Calibri" w:cs="Calibri"/>
              </w:rPr>
              <w:t>urmatoarelor</w:t>
            </w:r>
            <w:proofErr w:type="spellEnd"/>
            <w:r w:rsidRPr="00A001B4">
              <w:rPr>
                <w:rFonts w:ascii="Calibri" w:hAnsi="Calibri" w:cs="Calibri"/>
              </w:rPr>
              <w:t xml:space="preserve"> servicii:</w:t>
            </w:r>
          </w:p>
          <w:p w14:paraId="40E92C98" w14:textId="77777777" w:rsidR="00C70F08" w:rsidRPr="00A001B4"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Servicii de </w:t>
            </w:r>
            <w:proofErr w:type="spellStart"/>
            <w:r w:rsidRPr="00A001B4">
              <w:rPr>
                <w:rFonts w:ascii="Calibri" w:hAnsi="Calibri" w:cs="Calibri"/>
              </w:rPr>
              <w:t>mentenanta</w:t>
            </w:r>
            <w:proofErr w:type="spellEnd"/>
            <w:r w:rsidRPr="00A001B4">
              <w:rPr>
                <w:rFonts w:ascii="Calibri" w:hAnsi="Calibri" w:cs="Calibri"/>
              </w:rPr>
              <w:t xml:space="preserve"> evolutiva </w:t>
            </w:r>
          </w:p>
          <w:p w14:paraId="4C60A287" w14:textId="77777777" w:rsidR="00C70F08" w:rsidRPr="00A001B4"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Servicii de </w:t>
            </w:r>
            <w:proofErr w:type="spellStart"/>
            <w:r w:rsidRPr="00A001B4">
              <w:rPr>
                <w:rFonts w:ascii="Calibri" w:hAnsi="Calibri" w:cs="Calibri"/>
              </w:rPr>
              <w:t>mentenanta</w:t>
            </w:r>
            <w:proofErr w:type="spellEnd"/>
            <w:r w:rsidRPr="00A001B4">
              <w:rPr>
                <w:rFonts w:ascii="Calibri" w:hAnsi="Calibri" w:cs="Calibri"/>
              </w:rPr>
              <w:t xml:space="preserve"> preventiva</w:t>
            </w:r>
          </w:p>
          <w:p w14:paraId="3247F0AE" w14:textId="77777777" w:rsidR="00C70F08" w:rsidRPr="00A001B4"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Servicii de </w:t>
            </w:r>
            <w:proofErr w:type="spellStart"/>
            <w:r w:rsidRPr="00A001B4">
              <w:rPr>
                <w:rFonts w:ascii="Calibri" w:hAnsi="Calibri" w:cs="Calibri"/>
              </w:rPr>
              <w:t>mentenanta</w:t>
            </w:r>
            <w:proofErr w:type="spellEnd"/>
            <w:r w:rsidRPr="00A001B4">
              <w:rPr>
                <w:rFonts w:ascii="Calibri" w:hAnsi="Calibri" w:cs="Calibri"/>
              </w:rPr>
              <w:t xml:space="preserve"> adaptiva </w:t>
            </w:r>
          </w:p>
          <w:p w14:paraId="0CE922AC" w14:textId="77777777" w:rsidR="00C70F08" w:rsidRPr="00A001B4"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Servicii de </w:t>
            </w:r>
            <w:proofErr w:type="spellStart"/>
            <w:r w:rsidRPr="00A001B4">
              <w:rPr>
                <w:rFonts w:ascii="Calibri" w:hAnsi="Calibri" w:cs="Calibri"/>
              </w:rPr>
              <w:t>mentenanta</w:t>
            </w:r>
            <w:proofErr w:type="spellEnd"/>
            <w:r w:rsidRPr="00A001B4">
              <w:rPr>
                <w:rFonts w:ascii="Calibri" w:hAnsi="Calibri" w:cs="Calibri"/>
              </w:rPr>
              <w:t xml:space="preserve"> suport tehnic </w:t>
            </w:r>
          </w:p>
          <w:p w14:paraId="66E3E3B1" w14:textId="77777777" w:rsidR="00C70F08" w:rsidRPr="00A001B4" w:rsidRDefault="00C70F08" w:rsidP="004B615A">
            <w:pPr>
              <w:autoSpaceDE w:val="0"/>
              <w:autoSpaceDN w:val="0"/>
              <w:adjustRightInd w:val="0"/>
              <w:contextualSpacing/>
              <w:rPr>
                <w:rFonts w:ascii="Calibri" w:hAnsi="Calibri" w:cs="Calibri"/>
              </w:rPr>
            </w:pPr>
          </w:p>
          <w:p w14:paraId="4FA2FAE1"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lastRenderedPageBreak/>
              <w:t xml:space="preserve">În cadrul Contractului s-au prestat </w:t>
            </w:r>
            <w:proofErr w:type="spellStart"/>
            <w:r w:rsidRPr="00A001B4">
              <w:rPr>
                <w:rFonts w:ascii="Calibri" w:hAnsi="Calibri" w:cs="Calibri"/>
              </w:rPr>
              <w:t>urmatoarele</w:t>
            </w:r>
            <w:proofErr w:type="spellEnd"/>
            <w:r w:rsidRPr="00A001B4">
              <w:rPr>
                <w:rFonts w:ascii="Calibri" w:hAnsi="Calibri" w:cs="Calibri"/>
              </w:rPr>
              <w:t xml:space="preserve"> servicii:</w:t>
            </w:r>
          </w:p>
          <w:p w14:paraId="3A7F7410" w14:textId="77777777" w:rsidR="00C70F08" w:rsidRPr="00A001B4"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A001B4">
              <w:rPr>
                <w:rFonts w:ascii="Calibri" w:hAnsi="Calibri" w:cs="Calibri"/>
              </w:rPr>
              <w:t>Servicii de analiză ;</w:t>
            </w:r>
          </w:p>
          <w:p w14:paraId="469459FC" w14:textId="77777777" w:rsidR="00C70F08" w:rsidRPr="00A001B4"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A001B4">
              <w:rPr>
                <w:rFonts w:ascii="Calibri" w:hAnsi="Calibri" w:cs="Calibri"/>
              </w:rPr>
              <w:t xml:space="preserve">Servicii de dezvoltare </w:t>
            </w:r>
            <w:proofErr w:type="spellStart"/>
            <w:r w:rsidRPr="00A001B4">
              <w:rPr>
                <w:rFonts w:ascii="Calibri" w:hAnsi="Calibri" w:cs="Calibri"/>
              </w:rPr>
              <w:t>şi</w:t>
            </w:r>
            <w:proofErr w:type="spellEnd"/>
            <w:r w:rsidRPr="00A001B4">
              <w:rPr>
                <w:rFonts w:ascii="Calibri" w:hAnsi="Calibri" w:cs="Calibri"/>
              </w:rPr>
              <w:t xml:space="preserve"> implementare </w:t>
            </w:r>
            <w:proofErr w:type="spellStart"/>
            <w:r w:rsidRPr="00A001B4">
              <w:rPr>
                <w:rFonts w:ascii="Calibri" w:hAnsi="Calibri" w:cs="Calibri"/>
              </w:rPr>
              <w:t>funcţionalităţi</w:t>
            </w:r>
            <w:proofErr w:type="spellEnd"/>
            <w:r w:rsidRPr="00A001B4">
              <w:rPr>
                <w:rFonts w:ascii="Calibri" w:hAnsi="Calibri" w:cs="Calibri"/>
              </w:rPr>
              <w:t xml:space="preserve"> conform documentelor de analiza aprobate</w:t>
            </w:r>
          </w:p>
          <w:p w14:paraId="444D0006" w14:textId="77777777" w:rsidR="00C70F08" w:rsidRPr="00A001B4" w:rsidRDefault="00C70F08" w:rsidP="004B615A">
            <w:pPr>
              <w:rPr>
                <w:rFonts w:ascii="Calibri" w:hAnsi="Calibri" w:cs="Calibri"/>
                <w:i/>
                <w:highlight w:val="lightGray"/>
                <w:lang w:eastAsia="en-GB"/>
              </w:rPr>
            </w:pPr>
            <w:r w:rsidRPr="00A001B4">
              <w:rPr>
                <w:rFonts w:ascii="Calibri" w:hAnsi="Calibri" w:cs="Calibri"/>
              </w:rPr>
              <w:tab/>
              <w:t>Servicii de testare;</w:t>
            </w:r>
          </w:p>
        </w:tc>
        <w:tc>
          <w:tcPr>
            <w:tcW w:w="3426" w:type="dxa"/>
            <w:gridSpan w:val="3"/>
          </w:tcPr>
          <w:p w14:paraId="5906BA19"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721E3BB4"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contractului, </w:t>
            </w:r>
            <w:r w:rsidRPr="00A001B4">
              <w:rPr>
                <w:rFonts w:ascii="Calibri" w:eastAsia="Times New Roman" w:hAnsi="Calibri" w:cs="Calibri"/>
              </w:rPr>
              <w:t>managementul</w:t>
            </w:r>
            <w:r w:rsidRPr="00A001B4">
              <w:rPr>
                <w:rFonts w:ascii="Calibri" w:eastAsia="Times New Roman" w:hAnsi="Calibri" w:cs="Calibri"/>
                <w:lang w:eastAsia="en-GB"/>
              </w:rPr>
              <w:t xml:space="preserve"> ariei de acoperire, managementul </w:t>
            </w:r>
            <w:proofErr w:type="spellStart"/>
            <w:r w:rsidRPr="00A001B4">
              <w:rPr>
                <w:rFonts w:ascii="Calibri" w:eastAsia="Times New Roman" w:hAnsi="Calibri" w:cs="Calibri"/>
                <w:lang w:eastAsia="en-GB"/>
              </w:rPr>
              <w:t>schimbarilor</w:t>
            </w:r>
            <w:proofErr w:type="spellEnd"/>
            <w:r w:rsidRPr="00A001B4">
              <w:rPr>
                <w:rFonts w:ascii="Calibri" w:eastAsia="Times New Roman" w:hAnsi="Calibri" w:cs="Calibri"/>
                <w:lang w:eastAsia="en-GB"/>
              </w:rPr>
              <w:t xml:space="preserve">, planificarea proiectului, managementul resurselor, managementul </w:t>
            </w:r>
            <w:proofErr w:type="spellStart"/>
            <w:r w:rsidRPr="00A001B4">
              <w:rPr>
                <w:rFonts w:ascii="Calibri" w:eastAsia="Times New Roman" w:hAnsi="Calibri" w:cs="Calibri"/>
                <w:lang w:eastAsia="en-GB"/>
              </w:rPr>
              <w:t>risurilor</w:t>
            </w:r>
            <w:proofErr w:type="spellEnd"/>
            <w:r w:rsidRPr="00A001B4">
              <w:rPr>
                <w:rFonts w:ascii="Calibri" w:eastAsia="Times New Roman" w:hAnsi="Calibri" w:cs="Calibri"/>
                <w:lang w:eastAsia="en-GB"/>
              </w:rPr>
              <w:t xml:space="preserve"> si problemelor, managementul comunicarii</w:t>
            </w:r>
          </w:p>
          <w:p w14:paraId="0CE55471"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punct principal de contact in </w:t>
            </w:r>
            <w:proofErr w:type="spellStart"/>
            <w:r w:rsidRPr="00A001B4">
              <w:rPr>
                <w:rFonts w:ascii="Calibri" w:eastAsia="Times New Roman" w:hAnsi="Calibri" w:cs="Calibri"/>
                <w:lang w:eastAsia="en-GB"/>
              </w:rPr>
              <w:t>relatia</w:t>
            </w:r>
            <w:proofErr w:type="spellEnd"/>
            <w:r w:rsidRPr="00A001B4">
              <w:rPr>
                <w:rFonts w:ascii="Calibri" w:eastAsia="Times New Roman" w:hAnsi="Calibri" w:cs="Calibri"/>
                <w:lang w:eastAsia="en-GB"/>
              </w:rPr>
              <w:t xml:space="preserve"> cu beneficiarul</w:t>
            </w:r>
          </w:p>
          <w:p w14:paraId="54E523D4"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alocarea resurselor proiectului</w:t>
            </w:r>
          </w:p>
          <w:p w14:paraId="759C5F5E"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rezolvarea diferitelor probleme in scopul </w:t>
            </w:r>
            <w:proofErr w:type="spellStart"/>
            <w:r w:rsidRPr="00A001B4">
              <w:rPr>
                <w:rFonts w:ascii="Calibri" w:eastAsia="Times New Roman" w:hAnsi="Calibri" w:cs="Calibri"/>
                <w:lang w:eastAsia="en-GB"/>
              </w:rPr>
              <w:t>evitarii</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situatiilor</w:t>
            </w:r>
            <w:proofErr w:type="spellEnd"/>
            <w:r w:rsidRPr="00A001B4">
              <w:rPr>
                <w:rFonts w:ascii="Calibri" w:eastAsia="Times New Roman" w:hAnsi="Calibri" w:cs="Calibri"/>
                <w:lang w:eastAsia="en-GB"/>
              </w:rPr>
              <w:t xml:space="preserve"> de criza</w:t>
            </w:r>
          </w:p>
          <w:p w14:paraId="0B0393C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 xml:space="preserve">propunerea de </w:t>
            </w:r>
            <w:proofErr w:type="spellStart"/>
            <w:r w:rsidRPr="00A001B4">
              <w:rPr>
                <w:rFonts w:ascii="Calibri" w:eastAsia="Times New Roman" w:hAnsi="Calibri" w:cs="Calibri"/>
                <w:lang w:eastAsia="en-GB"/>
              </w:rPr>
              <w:t>solutii</w:t>
            </w:r>
            <w:proofErr w:type="spellEnd"/>
            <w:r w:rsidRPr="00A001B4">
              <w:rPr>
                <w:rFonts w:ascii="Calibri" w:eastAsia="Times New Roman" w:hAnsi="Calibri" w:cs="Calibri"/>
                <w:lang w:eastAsia="en-GB"/>
              </w:rPr>
              <w:t xml:space="preserve"> in vederea </w:t>
            </w:r>
            <w:proofErr w:type="spellStart"/>
            <w:r w:rsidRPr="00A001B4">
              <w:rPr>
                <w:rFonts w:ascii="Calibri" w:eastAsia="Times New Roman" w:hAnsi="Calibri" w:cs="Calibri"/>
                <w:lang w:eastAsia="en-GB"/>
              </w:rPr>
              <w:t>evitarii</w:t>
            </w:r>
            <w:proofErr w:type="spellEnd"/>
            <w:r w:rsidRPr="00A001B4">
              <w:rPr>
                <w:rFonts w:ascii="Calibri" w:eastAsia="Times New Roman" w:hAnsi="Calibri" w:cs="Calibri"/>
                <w:lang w:eastAsia="en-GB"/>
              </w:rPr>
              <w:t xml:space="preserve"> si </w:t>
            </w:r>
            <w:proofErr w:type="spellStart"/>
            <w:r w:rsidRPr="00A001B4">
              <w:rPr>
                <w:rFonts w:ascii="Calibri" w:eastAsia="Times New Roman" w:hAnsi="Calibri" w:cs="Calibri"/>
                <w:lang w:eastAsia="en-GB"/>
              </w:rPr>
              <w:t>diminuarii</w:t>
            </w:r>
            <w:proofErr w:type="spellEnd"/>
            <w:r w:rsidRPr="00A001B4">
              <w:rPr>
                <w:rFonts w:ascii="Calibri" w:eastAsia="Times New Roman" w:hAnsi="Calibri" w:cs="Calibri"/>
                <w:lang w:eastAsia="en-GB"/>
              </w:rPr>
              <w:t xml:space="preserve"> riscurilor aferente </w:t>
            </w:r>
            <w:proofErr w:type="spellStart"/>
            <w:r w:rsidRPr="00A001B4">
              <w:rPr>
                <w:rFonts w:ascii="Calibri" w:eastAsia="Times New Roman" w:hAnsi="Calibri" w:cs="Calibri"/>
                <w:lang w:eastAsia="en-GB"/>
              </w:rPr>
              <w:t>implementarii</w:t>
            </w:r>
            <w:proofErr w:type="spellEnd"/>
            <w:r w:rsidRPr="00A001B4">
              <w:rPr>
                <w:rFonts w:ascii="Calibri" w:eastAsia="Times New Roman" w:hAnsi="Calibri" w:cs="Calibri"/>
                <w:lang w:eastAsia="en-GB"/>
              </w:rPr>
              <w:t xml:space="preserve"> proiectului</w:t>
            </w:r>
          </w:p>
          <w:p w14:paraId="234A2D04"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proiectului in ansamblul sau care presupune </w:t>
            </w:r>
            <w:proofErr w:type="spellStart"/>
            <w:r w:rsidRPr="00A001B4">
              <w:rPr>
                <w:rFonts w:ascii="Calibri" w:eastAsia="Times New Roman" w:hAnsi="Calibri" w:cs="Calibri"/>
                <w:lang w:eastAsia="en-GB"/>
              </w:rPr>
              <w:t>activitati</w:t>
            </w:r>
            <w:proofErr w:type="spellEnd"/>
            <w:r w:rsidRPr="00A001B4">
              <w:rPr>
                <w:rFonts w:ascii="Calibri" w:eastAsia="Times New Roman" w:hAnsi="Calibri" w:cs="Calibri"/>
                <w:lang w:eastAsia="en-GB"/>
              </w:rPr>
              <w:t xml:space="preserve"> de organizare a proiectului planificare, </w:t>
            </w:r>
            <w:proofErr w:type="spellStart"/>
            <w:r w:rsidRPr="00A001B4">
              <w:rPr>
                <w:rFonts w:ascii="Calibri" w:eastAsia="Times New Roman" w:hAnsi="Calibri" w:cs="Calibri"/>
                <w:lang w:eastAsia="en-GB"/>
              </w:rPr>
              <w:t>executie</w:t>
            </w:r>
            <w:proofErr w:type="spellEnd"/>
            <w:r w:rsidRPr="00A001B4">
              <w:rPr>
                <w:rFonts w:ascii="Calibri" w:eastAsia="Times New Roman" w:hAnsi="Calibri" w:cs="Calibri"/>
                <w:lang w:eastAsia="en-GB"/>
              </w:rPr>
              <w:t xml:space="preserve">, monitorizare si control si </w:t>
            </w:r>
            <w:proofErr w:type="spellStart"/>
            <w:r w:rsidRPr="00A001B4">
              <w:rPr>
                <w:rFonts w:ascii="Calibri" w:eastAsia="Times New Roman" w:hAnsi="Calibri" w:cs="Calibri"/>
                <w:lang w:eastAsia="en-GB"/>
              </w:rPr>
              <w:t>inchidere</w:t>
            </w:r>
            <w:proofErr w:type="spellEnd"/>
            <w:r w:rsidRPr="00A001B4">
              <w:rPr>
                <w:rFonts w:ascii="Calibri" w:eastAsia="Times New Roman" w:hAnsi="Calibri" w:cs="Calibri"/>
                <w:lang w:eastAsia="en-GB"/>
              </w:rPr>
              <w:t xml:space="preserve"> a proiectului;</w:t>
            </w:r>
          </w:p>
          <w:p w14:paraId="6FADAA7F"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tuturor </w:t>
            </w:r>
            <w:proofErr w:type="spellStart"/>
            <w:r w:rsidRPr="00A001B4">
              <w:rPr>
                <w:rFonts w:ascii="Calibri" w:eastAsia="Times New Roman" w:hAnsi="Calibri" w:cs="Calibri"/>
                <w:lang w:eastAsia="en-GB"/>
              </w:rPr>
              <w:t>activitatilor</w:t>
            </w:r>
            <w:proofErr w:type="spellEnd"/>
            <w:r w:rsidRPr="00A001B4">
              <w:rPr>
                <w:rFonts w:ascii="Calibri" w:eastAsia="Times New Roman" w:hAnsi="Calibri" w:cs="Calibri"/>
                <w:lang w:eastAsia="en-GB"/>
              </w:rPr>
              <w:t xml:space="preserve">: analiza, design, dezvoltare, configurare, testare, implementare, integrare, instruire a personalului si punere in </w:t>
            </w:r>
            <w:proofErr w:type="spellStart"/>
            <w:r w:rsidRPr="00A001B4">
              <w:rPr>
                <w:rFonts w:ascii="Calibri" w:eastAsia="Times New Roman" w:hAnsi="Calibri" w:cs="Calibri"/>
                <w:lang w:eastAsia="en-GB"/>
              </w:rPr>
              <w:t>functiune</w:t>
            </w:r>
            <w:proofErr w:type="spellEnd"/>
            <w:r w:rsidRPr="00A001B4">
              <w:rPr>
                <w:rFonts w:ascii="Calibri" w:eastAsia="Times New Roman" w:hAnsi="Calibri" w:cs="Calibri"/>
                <w:lang w:eastAsia="en-GB"/>
              </w:rPr>
              <w:t xml:space="preserve"> a sistemului dezvoltat</w:t>
            </w:r>
          </w:p>
          <w:p w14:paraId="7472C53E" w14:textId="77777777" w:rsidR="00C70F08" w:rsidRPr="00A001B4"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A001B4">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A001B4" w:rsidRDefault="00C70F08" w:rsidP="004B615A">
            <w:pPr>
              <w:rPr>
                <w:rFonts w:ascii="Calibri" w:hAnsi="Calibri" w:cs="Calibri"/>
                <w:lang w:eastAsia="en-GB"/>
              </w:rPr>
            </w:pPr>
          </w:p>
        </w:tc>
        <w:tc>
          <w:tcPr>
            <w:tcW w:w="1260" w:type="dxa"/>
          </w:tcPr>
          <w:p w14:paraId="628F6590" w14:textId="77777777" w:rsidR="00C70F08" w:rsidRPr="00A001B4" w:rsidRDefault="00C70F08" w:rsidP="004B615A">
            <w:pPr>
              <w:rPr>
                <w:rFonts w:ascii="Calibri" w:hAnsi="Calibri" w:cs="Calibri"/>
                <w:lang w:eastAsia="en-GB"/>
              </w:rPr>
            </w:pPr>
            <w:r w:rsidRPr="00A001B4">
              <w:rPr>
                <w:rFonts w:ascii="Calibri" w:eastAsia="Calibri" w:hAnsi="Calibri" w:cs="Calibri"/>
              </w:rPr>
              <w:t>08 Mai 2019 – 16 Iulie 2020</w:t>
            </w:r>
          </w:p>
        </w:tc>
      </w:tr>
      <w:tr w:rsidR="00C70F08" w:rsidRPr="00A001B4" w14:paraId="483D8B34" w14:textId="77777777" w:rsidTr="004B615A">
        <w:trPr>
          <w:trHeight w:val="783"/>
        </w:trPr>
        <w:tc>
          <w:tcPr>
            <w:tcW w:w="4854" w:type="dxa"/>
            <w:gridSpan w:val="3"/>
          </w:tcPr>
          <w:p w14:paraId="2EB0E599"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426" w:type="dxa"/>
            <w:gridSpan w:val="3"/>
          </w:tcPr>
          <w:p w14:paraId="5364F75F" w14:textId="77777777" w:rsidR="00C70F08" w:rsidRPr="00A001B4" w:rsidRDefault="00C70F08" w:rsidP="004B615A">
            <w:pPr>
              <w:rPr>
                <w:rFonts w:ascii="Calibri" w:hAnsi="Calibri" w:cs="Calibri"/>
                <w:lang w:eastAsia="en-GB"/>
              </w:rPr>
            </w:pPr>
            <w:r w:rsidRPr="00A001B4">
              <w:rPr>
                <w:rFonts w:ascii="Calibri" w:hAnsi="Calibri" w:cs="Calibri"/>
                <w:lang w:eastAsia="en-GB"/>
              </w:rPr>
              <w:t>13 luni</w:t>
            </w:r>
          </w:p>
        </w:tc>
        <w:tc>
          <w:tcPr>
            <w:tcW w:w="2610" w:type="dxa"/>
            <w:gridSpan w:val="3"/>
          </w:tcPr>
          <w:p w14:paraId="6372DAB7" w14:textId="77777777" w:rsidR="00C70F08" w:rsidRPr="00A001B4" w:rsidRDefault="00C70F08" w:rsidP="004B615A">
            <w:pPr>
              <w:rPr>
                <w:rFonts w:ascii="Calibri" w:hAnsi="Calibri" w:cs="Calibri"/>
                <w:lang w:eastAsia="en-GB"/>
              </w:rPr>
            </w:pPr>
            <w:r w:rsidRPr="00A001B4">
              <w:rPr>
                <w:rFonts w:ascii="Calibri" w:eastAsia="Calibri" w:hAnsi="Calibri" w:cs="Calibri"/>
              </w:rPr>
              <w:t>08 Mai 2019 – 16 Iulie 2020</w:t>
            </w:r>
          </w:p>
        </w:tc>
      </w:tr>
      <w:tr w:rsidR="00C70F08" w:rsidRPr="00A001B4" w14:paraId="155DB3C3" w14:textId="77777777" w:rsidTr="004B615A">
        <w:trPr>
          <w:trHeight w:val="783"/>
        </w:trPr>
        <w:tc>
          <w:tcPr>
            <w:tcW w:w="4854" w:type="dxa"/>
            <w:gridSpan w:val="3"/>
          </w:tcPr>
          <w:p w14:paraId="7C1212DE" w14:textId="77777777" w:rsidR="00C70F08" w:rsidRPr="00A001B4"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A001B4">
              <w:rPr>
                <w:rFonts w:ascii="Calibri" w:hAnsi="Calibri" w:cs="Calibri"/>
                <w:lang w:val="ro-RO" w:eastAsia="en-GB"/>
              </w:rPr>
              <w:t>Scurtă descriere a activității/ proiectului/contractului valoarea și durata sa exactă (</w:t>
            </w:r>
            <w:r w:rsidRPr="00A001B4">
              <w:rPr>
                <w:rFonts w:ascii="Calibri" w:eastAsia="Calibri" w:hAnsi="Calibri" w:cs="Calibri"/>
                <w:lang w:val="ro-RO"/>
              </w:rPr>
              <w:t>31 August 2020 – 08 Iunie 2021)</w:t>
            </w:r>
          </w:p>
          <w:p w14:paraId="5C6ACBB4" w14:textId="77777777" w:rsidR="00C70F08" w:rsidRPr="00A001B4" w:rsidRDefault="00C70F08" w:rsidP="004B615A">
            <w:pPr>
              <w:autoSpaceDE w:val="0"/>
              <w:autoSpaceDN w:val="0"/>
              <w:adjustRightInd w:val="0"/>
              <w:contextualSpacing/>
              <w:rPr>
                <w:rFonts w:ascii="Calibri" w:eastAsia="Times New Roman" w:hAnsi="Calibri" w:cs="Calibri"/>
              </w:rPr>
            </w:pPr>
            <w:r w:rsidRPr="00A001B4">
              <w:rPr>
                <w:rFonts w:ascii="Calibri" w:hAnsi="Calibri" w:cs="Calibri"/>
                <w:b/>
                <w:bCs/>
              </w:rPr>
              <w:t xml:space="preserve">Denumire </w:t>
            </w:r>
            <w:r w:rsidRPr="00A001B4">
              <w:rPr>
                <w:rFonts w:ascii="Calibri" w:eastAsia="Times New Roman" w:hAnsi="Calibri" w:cs="Calibri"/>
                <w:b/>
                <w:bCs/>
              </w:rPr>
              <w:t xml:space="preserve">proiect: </w:t>
            </w:r>
            <w:r w:rsidRPr="00A001B4">
              <w:rPr>
                <w:rFonts w:ascii="Calibri" w:eastAsia="Times New Roman" w:hAnsi="Calibri" w:cs="Calibri"/>
              </w:rPr>
              <w:t xml:space="preserve">Servicii de </w:t>
            </w:r>
            <w:proofErr w:type="spellStart"/>
            <w:r w:rsidRPr="00A001B4">
              <w:rPr>
                <w:rFonts w:ascii="Calibri" w:eastAsia="Times New Roman" w:hAnsi="Calibri" w:cs="Calibri"/>
              </w:rPr>
              <w:t>mentenanta</w:t>
            </w:r>
            <w:proofErr w:type="spellEnd"/>
            <w:r w:rsidRPr="00A001B4">
              <w:rPr>
                <w:rFonts w:ascii="Calibri" w:eastAsia="Times New Roman" w:hAnsi="Calibri" w:cs="Calibri"/>
              </w:rPr>
              <w:t xml:space="preserve"> si suport tehnic pentru </w:t>
            </w:r>
            <w:proofErr w:type="spellStart"/>
            <w:r w:rsidRPr="00A001B4">
              <w:rPr>
                <w:rFonts w:ascii="Calibri" w:eastAsia="Times New Roman" w:hAnsi="Calibri" w:cs="Calibri"/>
              </w:rPr>
              <w:t>solutia</w:t>
            </w:r>
            <w:proofErr w:type="spellEnd"/>
            <w:r w:rsidRPr="00A001B4">
              <w:rPr>
                <w:rFonts w:ascii="Calibri" w:eastAsia="Times New Roman" w:hAnsi="Calibri" w:cs="Calibri"/>
              </w:rPr>
              <w:t xml:space="preserve"> SINS (contractul subsecvent 4)</w:t>
            </w:r>
          </w:p>
          <w:p w14:paraId="08159861" w14:textId="77777777" w:rsidR="00C70F08" w:rsidRPr="00A001B4" w:rsidRDefault="00C70F08" w:rsidP="004B615A">
            <w:pPr>
              <w:autoSpaceDE w:val="0"/>
              <w:autoSpaceDN w:val="0"/>
              <w:adjustRightInd w:val="0"/>
              <w:contextualSpacing/>
              <w:rPr>
                <w:rFonts w:ascii="Calibri" w:hAnsi="Calibri" w:cs="Calibri"/>
                <w:b/>
                <w:bCs/>
              </w:rPr>
            </w:pPr>
          </w:p>
          <w:p w14:paraId="3F83688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În cadrul Contractului au fost realizate activități specifice de management de proiect, analiza, dezvoltare, testare si </w:t>
            </w:r>
            <w:proofErr w:type="spellStart"/>
            <w:r w:rsidRPr="00A001B4">
              <w:rPr>
                <w:rFonts w:ascii="Calibri" w:hAnsi="Calibri" w:cs="Calibri"/>
              </w:rPr>
              <w:t>operationalizare</w:t>
            </w:r>
            <w:proofErr w:type="spellEnd"/>
            <w:r w:rsidRPr="00A001B4">
              <w:rPr>
                <w:rFonts w:ascii="Calibri" w:hAnsi="Calibri" w:cs="Calibri"/>
              </w:rPr>
              <w:t xml:space="preserve"> în vederea </w:t>
            </w:r>
            <w:proofErr w:type="spellStart"/>
            <w:r w:rsidRPr="00A001B4">
              <w:rPr>
                <w:rFonts w:ascii="Calibri" w:hAnsi="Calibri" w:cs="Calibri"/>
              </w:rPr>
              <w:t>implementarii</w:t>
            </w:r>
            <w:proofErr w:type="spellEnd"/>
            <w:r w:rsidRPr="00A001B4">
              <w:rPr>
                <w:rFonts w:ascii="Calibri" w:hAnsi="Calibri" w:cs="Calibri"/>
              </w:rPr>
              <w:t xml:space="preserve"> </w:t>
            </w:r>
            <w:proofErr w:type="spellStart"/>
            <w:r w:rsidRPr="00A001B4">
              <w:rPr>
                <w:rFonts w:ascii="Calibri" w:hAnsi="Calibri" w:cs="Calibri"/>
              </w:rPr>
              <w:t>urmatoarelor</w:t>
            </w:r>
            <w:proofErr w:type="spellEnd"/>
            <w:r w:rsidRPr="00A001B4">
              <w:rPr>
                <w:rFonts w:ascii="Calibri" w:hAnsi="Calibri" w:cs="Calibri"/>
              </w:rPr>
              <w:t xml:space="preserve"> servicii:</w:t>
            </w:r>
          </w:p>
          <w:p w14:paraId="2F4CD73C" w14:textId="77777777" w:rsidR="00C70F08" w:rsidRPr="00A001B4"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A001B4">
              <w:rPr>
                <w:rFonts w:ascii="Calibri" w:hAnsi="Calibri" w:cs="Calibri"/>
              </w:rPr>
              <w:t xml:space="preserve">Servicii de </w:t>
            </w:r>
            <w:proofErr w:type="spellStart"/>
            <w:r w:rsidRPr="00A001B4">
              <w:rPr>
                <w:rFonts w:ascii="Calibri" w:hAnsi="Calibri" w:cs="Calibri"/>
              </w:rPr>
              <w:t>mentenanta</w:t>
            </w:r>
            <w:proofErr w:type="spellEnd"/>
            <w:r w:rsidRPr="00A001B4">
              <w:rPr>
                <w:rFonts w:ascii="Calibri" w:hAnsi="Calibri" w:cs="Calibri"/>
              </w:rPr>
              <w:t xml:space="preserve"> evolutiva </w:t>
            </w:r>
          </w:p>
          <w:p w14:paraId="31E9DF61" w14:textId="77777777" w:rsidR="00C70F08" w:rsidRPr="00A001B4" w:rsidRDefault="00C70F08" w:rsidP="004B615A">
            <w:pPr>
              <w:autoSpaceDE w:val="0"/>
              <w:autoSpaceDN w:val="0"/>
              <w:adjustRightInd w:val="0"/>
              <w:contextualSpacing/>
              <w:jc w:val="left"/>
              <w:rPr>
                <w:rFonts w:ascii="Calibri" w:hAnsi="Calibri" w:cs="Calibri"/>
              </w:rPr>
            </w:pPr>
          </w:p>
          <w:p w14:paraId="742B6A1F"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În cadrul Contractului s-au prestat </w:t>
            </w:r>
            <w:proofErr w:type="spellStart"/>
            <w:r w:rsidRPr="00A001B4">
              <w:rPr>
                <w:rFonts w:ascii="Calibri" w:hAnsi="Calibri" w:cs="Calibri"/>
              </w:rPr>
              <w:t>urmatoarele</w:t>
            </w:r>
            <w:proofErr w:type="spellEnd"/>
            <w:r w:rsidRPr="00A001B4">
              <w:rPr>
                <w:rFonts w:ascii="Calibri" w:hAnsi="Calibri" w:cs="Calibri"/>
              </w:rPr>
              <w:t xml:space="preserve"> servicii:</w:t>
            </w:r>
          </w:p>
          <w:p w14:paraId="409317F4" w14:textId="77777777" w:rsidR="00C70F08" w:rsidRPr="00A001B4"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A001B4">
              <w:rPr>
                <w:rFonts w:ascii="Calibri" w:hAnsi="Calibri" w:cs="Calibri"/>
              </w:rPr>
              <w:t xml:space="preserve">Servicii de analiză </w:t>
            </w:r>
          </w:p>
          <w:p w14:paraId="660ACCAC" w14:textId="77777777" w:rsidR="00C70F08" w:rsidRPr="00A001B4"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A001B4">
              <w:rPr>
                <w:rFonts w:ascii="Calibri" w:hAnsi="Calibri" w:cs="Calibri"/>
              </w:rPr>
              <w:t xml:space="preserve">Servicii de dezvoltare </w:t>
            </w:r>
            <w:proofErr w:type="spellStart"/>
            <w:r w:rsidRPr="00A001B4">
              <w:rPr>
                <w:rFonts w:ascii="Calibri" w:hAnsi="Calibri" w:cs="Calibri"/>
              </w:rPr>
              <w:t>şi</w:t>
            </w:r>
            <w:proofErr w:type="spellEnd"/>
            <w:r w:rsidRPr="00A001B4">
              <w:rPr>
                <w:rFonts w:ascii="Calibri" w:hAnsi="Calibri" w:cs="Calibri"/>
              </w:rPr>
              <w:t xml:space="preserve"> implementare </w:t>
            </w:r>
            <w:proofErr w:type="spellStart"/>
            <w:r w:rsidRPr="00A001B4">
              <w:rPr>
                <w:rFonts w:ascii="Calibri" w:hAnsi="Calibri" w:cs="Calibri"/>
              </w:rPr>
              <w:t>funcţionalităţi</w:t>
            </w:r>
            <w:proofErr w:type="spellEnd"/>
            <w:r w:rsidRPr="00A001B4">
              <w:rPr>
                <w:rFonts w:ascii="Calibri" w:hAnsi="Calibri" w:cs="Calibri"/>
              </w:rPr>
              <w:t xml:space="preserve"> conform documentelor de analiza aprobate</w:t>
            </w:r>
          </w:p>
          <w:p w14:paraId="475AC4F1" w14:textId="77777777" w:rsidR="00C70F08" w:rsidRPr="00A001B4"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A001B4">
              <w:rPr>
                <w:rFonts w:ascii="Calibri" w:hAnsi="Calibri" w:cs="Calibri"/>
              </w:rPr>
              <w:t>Servicii de testare</w:t>
            </w:r>
          </w:p>
        </w:tc>
        <w:tc>
          <w:tcPr>
            <w:tcW w:w="3426" w:type="dxa"/>
            <w:gridSpan w:val="3"/>
          </w:tcPr>
          <w:p w14:paraId="00421EF5"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Activitățile din proiect/contract relevante</w:t>
            </w:r>
          </w:p>
          <w:p w14:paraId="03AA4279"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contractului, </w:t>
            </w:r>
            <w:r w:rsidRPr="00A001B4">
              <w:rPr>
                <w:rFonts w:ascii="Calibri" w:eastAsia="Times New Roman" w:hAnsi="Calibri" w:cs="Calibri"/>
              </w:rPr>
              <w:t>managementul</w:t>
            </w:r>
            <w:r w:rsidRPr="00A001B4">
              <w:rPr>
                <w:rFonts w:ascii="Calibri" w:eastAsia="Times New Roman" w:hAnsi="Calibri" w:cs="Calibri"/>
                <w:lang w:eastAsia="en-GB"/>
              </w:rPr>
              <w:t xml:space="preserve"> ariei de acoperire, managementul </w:t>
            </w:r>
            <w:proofErr w:type="spellStart"/>
            <w:r w:rsidRPr="00A001B4">
              <w:rPr>
                <w:rFonts w:ascii="Calibri" w:eastAsia="Times New Roman" w:hAnsi="Calibri" w:cs="Calibri"/>
                <w:lang w:eastAsia="en-GB"/>
              </w:rPr>
              <w:t>schimbarilor</w:t>
            </w:r>
            <w:proofErr w:type="spellEnd"/>
            <w:r w:rsidRPr="00A001B4">
              <w:rPr>
                <w:rFonts w:ascii="Calibri" w:eastAsia="Times New Roman" w:hAnsi="Calibri" w:cs="Calibri"/>
                <w:lang w:eastAsia="en-GB"/>
              </w:rPr>
              <w:t xml:space="preserve">, planificarea proiectului, managementul resurselor, managementul </w:t>
            </w:r>
            <w:proofErr w:type="spellStart"/>
            <w:r w:rsidRPr="00A001B4">
              <w:rPr>
                <w:rFonts w:ascii="Calibri" w:eastAsia="Times New Roman" w:hAnsi="Calibri" w:cs="Calibri"/>
                <w:lang w:eastAsia="en-GB"/>
              </w:rPr>
              <w:t>risurilor</w:t>
            </w:r>
            <w:proofErr w:type="spellEnd"/>
            <w:r w:rsidRPr="00A001B4">
              <w:rPr>
                <w:rFonts w:ascii="Calibri" w:eastAsia="Times New Roman" w:hAnsi="Calibri" w:cs="Calibri"/>
                <w:lang w:eastAsia="en-GB"/>
              </w:rPr>
              <w:t xml:space="preserve"> si problemelor, managementul comunicarii, </w:t>
            </w:r>
          </w:p>
          <w:p w14:paraId="35C4C88B"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punct principal de contact in </w:t>
            </w:r>
            <w:proofErr w:type="spellStart"/>
            <w:r w:rsidRPr="00A001B4">
              <w:rPr>
                <w:rFonts w:ascii="Calibri" w:eastAsia="Times New Roman" w:hAnsi="Calibri" w:cs="Calibri"/>
                <w:lang w:eastAsia="en-GB"/>
              </w:rPr>
              <w:t>relatia</w:t>
            </w:r>
            <w:proofErr w:type="spellEnd"/>
            <w:r w:rsidRPr="00A001B4">
              <w:rPr>
                <w:rFonts w:ascii="Calibri" w:eastAsia="Times New Roman" w:hAnsi="Calibri" w:cs="Calibri"/>
                <w:lang w:eastAsia="en-GB"/>
              </w:rPr>
              <w:t xml:space="preserve"> cu beneficiarul</w:t>
            </w:r>
          </w:p>
          <w:p w14:paraId="594E4144"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alocarea resurselor proiectului</w:t>
            </w:r>
          </w:p>
          <w:p w14:paraId="2A2AAD5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rezolvarea diferitelor probleme in scopul </w:t>
            </w:r>
            <w:proofErr w:type="spellStart"/>
            <w:r w:rsidRPr="00A001B4">
              <w:rPr>
                <w:rFonts w:ascii="Calibri" w:eastAsia="Times New Roman" w:hAnsi="Calibri" w:cs="Calibri"/>
                <w:lang w:eastAsia="en-GB"/>
              </w:rPr>
              <w:t>evitarii</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situatiilor</w:t>
            </w:r>
            <w:proofErr w:type="spellEnd"/>
            <w:r w:rsidRPr="00A001B4">
              <w:rPr>
                <w:rFonts w:ascii="Calibri" w:eastAsia="Times New Roman" w:hAnsi="Calibri" w:cs="Calibri"/>
                <w:lang w:eastAsia="en-GB"/>
              </w:rPr>
              <w:t xml:space="preserve"> de criza</w:t>
            </w:r>
          </w:p>
          <w:p w14:paraId="4247A736"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propunerea de </w:t>
            </w:r>
            <w:proofErr w:type="spellStart"/>
            <w:r w:rsidRPr="00A001B4">
              <w:rPr>
                <w:rFonts w:ascii="Calibri" w:eastAsia="Times New Roman" w:hAnsi="Calibri" w:cs="Calibri"/>
                <w:lang w:eastAsia="en-GB"/>
              </w:rPr>
              <w:t>solutii</w:t>
            </w:r>
            <w:proofErr w:type="spellEnd"/>
            <w:r w:rsidRPr="00A001B4">
              <w:rPr>
                <w:rFonts w:ascii="Calibri" w:eastAsia="Times New Roman" w:hAnsi="Calibri" w:cs="Calibri"/>
                <w:lang w:eastAsia="en-GB"/>
              </w:rPr>
              <w:t xml:space="preserve"> in vederea </w:t>
            </w:r>
            <w:proofErr w:type="spellStart"/>
            <w:r w:rsidRPr="00A001B4">
              <w:rPr>
                <w:rFonts w:ascii="Calibri" w:eastAsia="Times New Roman" w:hAnsi="Calibri" w:cs="Calibri"/>
                <w:lang w:eastAsia="en-GB"/>
              </w:rPr>
              <w:t>evitarii</w:t>
            </w:r>
            <w:proofErr w:type="spellEnd"/>
            <w:r w:rsidRPr="00A001B4">
              <w:rPr>
                <w:rFonts w:ascii="Calibri" w:eastAsia="Times New Roman" w:hAnsi="Calibri" w:cs="Calibri"/>
                <w:lang w:eastAsia="en-GB"/>
              </w:rPr>
              <w:t xml:space="preserve"> si </w:t>
            </w:r>
            <w:proofErr w:type="spellStart"/>
            <w:r w:rsidRPr="00A001B4">
              <w:rPr>
                <w:rFonts w:ascii="Calibri" w:eastAsia="Times New Roman" w:hAnsi="Calibri" w:cs="Calibri"/>
                <w:lang w:eastAsia="en-GB"/>
              </w:rPr>
              <w:t>diminuarii</w:t>
            </w:r>
            <w:proofErr w:type="spellEnd"/>
            <w:r w:rsidRPr="00A001B4">
              <w:rPr>
                <w:rFonts w:ascii="Calibri" w:eastAsia="Times New Roman" w:hAnsi="Calibri" w:cs="Calibri"/>
                <w:lang w:eastAsia="en-GB"/>
              </w:rPr>
              <w:t xml:space="preserve"> riscurilor aferente </w:t>
            </w:r>
            <w:proofErr w:type="spellStart"/>
            <w:r w:rsidRPr="00A001B4">
              <w:rPr>
                <w:rFonts w:ascii="Calibri" w:eastAsia="Times New Roman" w:hAnsi="Calibri" w:cs="Calibri"/>
                <w:lang w:eastAsia="en-GB"/>
              </w:rPr>
              <w:t>implementarii</w:t>
            </w:r>
            <w:proofErr w:type="spellEnd"/>
            <w:r w:rsidRPr="00A001B4">
              <w:rPr>
                <w:rFonts w:ascii="Calibri" w:eastAsia="Times New Roman" w:hAnsi="Calibri" w:cs="Calibri"/>
                <w:lang w:eastAsia="en-GB"/>
              </w:rPr>
              <w:t xml:space="preserve"> proiectului</w:t>
            </w:r>
          </w:p>
          <w:p w14:paraId="51E69197"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proiectului in ansamblul sau care presupune </w:t>
            </w:r>
            <w:proofErr w:type="spellStart"/>
            <w:r w:rsidRPr="00A001B4">
              <w:rPr>
                <w:rFonts w:ascii="Calibri" w:eastAsia="Times New Roman" w:hAnsi="Calibri" w:cs="Calibri"/>
                <w:lang w:eastAsia="en-GB"/>
              </w:rPr>
              <w:t>activitati</w:t>
            </w:r>
            <w:proofErr w:type="spellEnd"/>
            <w:r w:rsidRPr="00A001B4">
              <w:rPr>
                <w:rFonts w:ascii="Calibri" w:eastAsia="Times New Roman" w:hAnsi="Calibri" w:cs="Calibri"/>
                <w:lang w:eastAsia="en-GB"/>
              </w:rPr>
              <w:t xml:space="preserve"> de organizare a proiectului planificare, </w:t>
            </w:r>
            <w:proofErr w:type="spellStart"/>
            <w:r w:rsidRPr="00A001B4">
              <w:rPr>
                <w:rFonts w:ascii="Calibri" w:eastAsia="Times New Roman" w:hAnsi="Calibri" w:cs="Calibri"/>
                <w:lang w:eastAsia="en-GB"/>
              </w:rPr>
              <w:t>executie</w:t>
            </w:r>
            <w:proofErr w:type="spellEnd"/>
            <w:r w:rsidRPr="00A001B4">
              <w:rPr>
                <w:rFonts w:ascii="Calibri" w:eastAsia="Times New Roman" w:hAnsi="Calibri" w:cs="Calibri"/>
                <w:lang w:eastAsia="en-GB"/>
              </w:rPr>
              <w:t xml:space="preserve">, monitorizare si control si </w:t>
            </w:r>
            <w:proofErr w:type="spellStart"/>
            <w:r w:rsidRPr="00A001B4">
              <w:rPr>
                <w:rFonts w:ascii="Calibri" w:eastAsia="Times New Roman" w:hAnsi="Calibri" w:cs="Calibri"/>
                <w:lang w:eastAsia="en-GB"/>
              </w:rPr>
              <w:t>inchidere</w:t>
            </w:r>
            <w:proofErr w:type="spellEnd"/>
            <w:r w:rsidRPr="00A001B4">
              <w:rPr>
                <w:rFonts w:ascii="Calibri" w:eastAsia="Times New Roman" w:hAnsi="Calibri" w:cs="Calibri"/>
                <w:lang w:eastAsia="en-GB"/>
              </w:rPr>
              <w:t xml:space="preserve"> a proiectului;</w:t>
            </w:r>
          </w:p>
          <w:p w14:paraId="156C38EE"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Managementul tuturor </w:t>
            </w:r>
            <w:proofErr w:type="spellStart"/>
            <w:r w:rsidRPr="00A001B4">
              <w:rPr>
                <w:rFonts w:ascii="Calibri" w:eastAsia="Times New Roman" w:hAnsi="Calibri" w:cs="Calibri"/>
                <w:lang w:eastAsia="en-GB"/>
              </w:rPr>
              <w:t>activitatilor</w:t>
            </w:r>
            <w:proofErr w:type="spellEnd"/>
            <w:r w:rsidRPr="00A001B4">
              <w:rPr>
                <w:rFonts w:ascii="Calibri" w:eastAsia="Times New Roman" w:hAnsi="Calibri" w:cs="Calibri"/>
                <w:lang w:eastAsia="en-GB"/>
              </w:rPr>
              <w:t xml:space="preserve">: analiza, design, dezvoltare, configurare, testare, implementare, integrare, instruire a personalului si punere in </w:t>
            </w:r>
            <w:proofErr w:type="spellStart"/>
            <w:r w:rsidRPr="00A001B4">
              <w:rPr>
                <w:rFonts w:ascii="Calibri" w:eastAsia="Times New Roman" w:hAnsi="Calibri" w:cs="Calibri"/>
                <w:lang w:eastAsia="en-GB"/>
              </w:rPr>
              <w:t>functiune</w:t>
            </w:r>
            <w:proofErr w:type="spellEnd"/>
            <w:r w:rsidRPr="00A001B4">
              <w:rPr>
                <w:rFonts w:ascii="Calibri" w:eastAsia="Times New Roman" w:hAnsi="Calibri" w:cs="Calibri"/>
                <w:lang w:eastAsia="en-GB"/>
              </w:rPr>
              <w:t xml:space="preserve"> </w:t>
            </w:r>
            <w:r w:rsidRPr="00A001B4">
              <w:rPr>
                <w:rFonts w:ascii="Calibri" w:eastAsia="Times New Roman" w:hAnsi="Calibri" w:cs="Calibri"/>
                <w:lang w:eastAsia="en-GB"/>
              </w:rPr>
              <w:lastRenderedPageBreak/>
              <w:t>a sistemului dezvoltat</w:t>
            </w:r>
          </w:p>
          <w:p w14:paraId="73D0CB97" w14:textId="77777777" w:rsidR="00C70F08" w:rsidRPr="00A001B4" w:rsidRDefault="00C70F08" w:rsidP="004B615A">
            <w:pPr>
              <w:rPr>
                <w:rFonts w:ascii="Calibri" w:hAnsi="Calibri" w:cs="Calibri"/>
                <w:lang w:eastAsia="en-GB"/>
              </w:rPr>
            </w:pPr>
            <w:r w:rsidRPr="00A001B4">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A001B4" w:rsidRDefault="00C70F08" w:rsidP="004B615A">
            <w:pPr>
              <w:rPr>
                <w:rFonts w:ascii="Calibri" w:hAnsi="Calibri" w:cs="Calibri"/>
                <w:lang w:eastAsia="en-GB"/>
              </w:rPr>
            </w:pPr>
          </w:p>
        </w:tc>
        <w:tc>
          <w:tcPr>
            <w:tcW w:w="1260" w:type="dxa"/>
          </w:tcPr>
          <w:p w14:paraId="469320CA" w14:textId="77777777" w:rsidR="00C70F08" w:rsidRPr="00A001B4" w:rsidRDefault="00C70F08" w:rsidP="004B615A">
            <w:pPr>
              <w:rPr>
                <w:rFonts w:ascii="Calibri" w:hAnsi="Calibri" w:cs="Calibri"/>
                <w:lang w:eastAsia="en-GB"/>
              </w:rPr>
            </w:pPr>
            <w:r w:rsidRPr="00A001B4">
              <w:rPr>
                <w:rFonts w:ascii="Calibri" w:eastAsia="Calibri" w:hAnsi="Calibri" w:cs="Calibri"/>
              </w:rPr>
              <w:t>31 August 2020 – 08 Iunie 2021</w:t>
            </w:r>
          </w:p>
        </w:tc>
      </w:tr>
      <w:tr w:rsidR="00C70F08" w:rsidRPr="00A001B4" w14:paraId="2F4CA3C7" w14:textId="77777777" w:rsidTr="004B615A">
        <w:trPr>
          <w:trHeight w:val="783"/>
        </w:trPr>
        <w:tc>
          <w:tcPr>
            <w:tcW w:w="4854" w:type="dxa"/>
            <w:gridSpan w:val="3"/>
          </w:tcPr>
          <w:p w14:paraId="46C5F32A"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426" w:type="dxa"/>
            <w:gridSpan w:val="3"/>
          </w:tcPr>
          <w:p w14:paraId="330E7C5B" w14:textId="77777777" w:rsidR="00C70F08" w:rsidRPr="00A001B4" w:rsidRDefault="00C70F08" w:rsidP="004B615A">
            <w:pPr>
              <w:rPr>
                <w:rFonts w:ascii="Calibri" w:hAnsi="Calibri" w:cs="Calibri"/>
                <w:lang w:eastAsia="en-GB"/>
              </w:rPr>
            </w:pPr>
            <w:r w:rsidRPr="00A001B4">
              <w:rPr>
                <w:rFonts w:ascii="Calibri" w:hAnsi="Calibri" w:cs="Calibri"/>
                <w:lang w:eastAsia="en-GB"/>
              </w:rPr>
              <w:t>9 luni</w:t>
            </w:r>
          </w:p>
        </w:tc>
        <w:tc>
          <w:tcPr>
            <w:tcW w:w="2610" w:type="dxa"/>
            <w:gridSpan w:val="3"/>
          </w:tcPr>
          <w:p w14:paraId="4DC590B1" w14:textId="77777777" w:rsidR="00C70F08" w:rsidRPr="00A001B4" w:rsidRDefault="00C70F08" w:rsidP="004B615A">
            <w:pPr>
              <w:rPr>
                <w:rFonts w:ascii="Calibri" w:hAnsi="Calibri" w:cs="Calibri"/>
                <w:lang w:eastAsia="en-GB"/>
              </w:rPr>
            </w:pPr>
            <w:r w:rsidRPr="00A001B4">
              <w:rPr>
                <w:rFonts w:ascii="Calibri" w:eastAsia="Calibri" w:hAnsi="Calibri" w:cs="Calibri"/>
              </w:rPr>
              <w:t>31 August 2020 – 08 Iunie 2021</w:t>
            </w:r>
          </w:p>
        </w:tc>
      </w:tr>
      <w:tr w:rsidR="00C70F08" w:rsidRPr="00A001B4" w14:paraId="6DE412F6" w14:textId="77777777" w:rsidTr="004B615A">
        <w:trPr>
          <w:trHeight w:val="783"/>
        </w:trPr>
        <w:tc>
          <w:tcPr>
            <w:tcW w:w="4854" w:type="dxa"/>
            <w:gridSpan w:val="3"/>
          </w:tcPr>
          <w:p w14:paraId="2A33DC17" w14:textId="77777777" w:rsidR="00C70F08" w:rsidRPr="00A001B4"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A001B4">
              <w:rPr>
                <w:rFonts w:ascii="Calibri" w:hAnsi="Calibri" w:cs="Calibri"/>
                <w:lang w:val="ro-RO" w:eastAsia="en-GB"/>
              </w:rPr>
              <w:t>Scurtă descriere a activității/ proiectului/contractului valoarea și durata sa exactă (</w:t>
            </w:r>
            <w:r w:rsidRPr="00A001B4">
              <w:rPr>
                <w:rFonts w:ascii="Calibri" w:eastAsia="Calibri" w:hAnsi="Calibri" w:cs="Calibri"/>
                <w:lang w:val="ro-RO"/>
              </w:rPr>
              <w:t>01 Noiembrie 2019 – 17 Mai 2024</w:t>
            </w:r>
            <w:r w:rsidRPr="00A001B4">
              <w:rPr>
                <w:rFonts w:ascii="Calibri" w:hAnsi="Calibri" w:cs="Calibri"/>
                <w:lang w:val="ro-RO" w:eastAsia="en-GB"/>
              </w:rPr>
              <w:t>)</w:t>
            </w:r>
          </w:p>
          <w:p w14:paraId="228F2D2F"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b/>
                <w:bCs/>
              </w:rPr>
              <w:t xml:space="preserve">Denumire proiect: </w:t>
            </w:r>
            <w:r w:rsidRPr="00A001B4">
              <w:rPr>
                <w:rFonts w:ascii="Calibri" w:hAnsi="Calibri" w:cs="Calibri"/>
              </w:rPr>
              <w:t xml:space="preserve">Permiterea </w:t>
            </w:r>
            <w:proofErr w:type="spellStart"/>
            <w:r w:rsidRPr="00A001B4">
              <w:rPr>
                <w:rFonts w:ascii="Calibri" w:hAnsi="Calibri" w:cs="Calibri"/>
              </w:rPr>
              <w:t>flexibilitatii</w:t>
            </w:r>
            <w:proofErr w:type="spellEnd"/>
            <w:r w:rsidRPr="00A001B4">
              <w:rPr>
                <w:rFonts w:ascii="Calibri" w:hAnsi="Calibri" w:cs="Calibri"/>
              </w:rPr>
              <w:t xml:space="preserve"> rețelelor de distribuție viitoare cu o penetrare ridicată a generării variabile de energie regenerabilă - FLEXIGRID</w:t>
            </w:r>
          </w:p>
          <w:p w14:paraId="69C51AD8" w14:textId="77777777" w:rsidR="00C70F08" w:rsidRPr="00A001B4" w:rsidRDefault="00C70F08" w:rsidP="004B615A">
            <w:pPr>
              <w:autoSpaceDE w:val="0"/>
              <w:autoSpaceDN w:val="0"/>
              <w:adjustRightInd w:val="0"/>
              <w:contextualSpacing/>
              <w:jc w:val="left"/>
              <w:rPr>
                <w:rFonts w:ascii="Calibri" w:hAnsi="Calibri" w:cs="Calibri"/>
              </w:rPr>
            </w:pPr>
          </w:p>
          <w:p w14:paraId="49A3C834"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Obiectivele specifice proiectului au fost:</w:t>
            </w:r>
          </w:p>
          <w:p w14:paraId="2B4456C6"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 Stimularea </w:t>
            </w:r>
            <w:proofErr w:type="spellStart"/>
            <w:r w:rsidRPr="00A001B4">
              <w:rPr>
                <w:rFonts w:ascii="Calibri" w:hAnsi="Calibri" w:cs="Calibri"/>
              </w:rPr>
              <w:t>cooperarii</w:t>
            </w:r>
            <w:proofErr w:type="spellEnd"/>
            <w:r w:rsidRPr="00A001B4">
              <w:rPr>
                <w:rFonts w:ascii="Calibri" w:hAnsi="Calibri" w:cs="Calibri"/>
              </w:rPr>
              <w:t xml:space="preserve">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A001B4" w:rsidRDefault="00C70F08" w:rsidP="004B615A">
            <w:pPr>
              <w:autoSpaceDE w:val="0"/>
              <w:autoSpaceDN w:val="0"/>
              <w:adjustRightInd w:val="0"/>
              <w:contextualSpacing/>
              <w:jc w:val="left"/>
              <w:rPr>
                <w:rFonts w:ascii="Calibri" w:hAnsi="Calibri" w:cs="Calibri"/>
              </w:rPr>
            </w:pPr>
          </w:p>
          <w:p w14:paraId="35265B69" w14:textId="77777777" w:rsidR="00C70F08" w:rsidRPr="00A001B4" w:rsidRDefault="00C70F08" w:rsidP="004B615A">
            <w:pPr>
              <w:pStyle w:val="ListParagraph"/>
              <w:tabs>
                <w:tab w:val="left" w:pos="180"/>
                <w:tab w:val="left" w:pos="324"/>
              </w:tabs>
              <w:ind w:left="0"/>
              <w:rPr>
                <w:rFonts w:ascii="Calibri" w:hAnsi="Calibri" w:cs="Calibri"/>
                <w:i/>
                <w:highlight w:val="lightGray"/>
                <w:lang w:val="ro-RO" w:eastAsia="en-GB"/>
              </w:rPr>
            </w:pPr>
            <w:r w:rsidRPr="00A001B4">
              <w:rPr>
                <w:rFonts w:ascii="Calibri" w:hAnsi="Calibri" w:cs="Calibri"/>
                <w:lang w:val="ro-RO"/>
              </w:rPr>
              <w:t>Metodologii și instrumente utilizate: suita MS -Office, MS Windows, ISO 9001:2015, PMI-</w:t>
            </w:r>
            <w:proofErr w:type="spellStart"/>
            <w:r w:rsidRPr="00A001B4">
              <w:rPr>
                <w:rFonts w:ascii="Calibri" w:hAnsi="Calibri" w:cs="Calibri"/>
                <w:lang w:val="ro-RO"/>
              </w:rPr>
              <w:t>PMBok</w:t>
            </w:r>
            <w:proofErr w:type="spellEnd"/>
            <w:r w:rsidRPr="00A001B4">
              <w:rPr>
                <w:rFonts w:ascii="Calibri" w:hAnsi="Calibri" w:cs="Calibri"/>
                <w:lang w:val="ro-RO"/>
              </w:rPr>
              <w:t xml:space="preserve"> , </w:t>
            </w:r>
            <w:proofErr w:type="spellStart"/>
            <w:r w:rsidRPr="00A001B4">
              <w:rPr>
                <w:rFonts w:ascii="Calibri" w:hAnsi="Calibri" w:cs="Calibri"/>
                <w:lang w:val="ro-RO"/>
              </w:rPr>
              <w:t>Waterfall</w:t>
            </w:r>
            <w:proofErr w:type="spellEnd"/>
            <w:r w:rsidRPr="00A001B4">
              <w:rPr>
                <w:rFonts w:ascii="Calibri" w:hAnsi="Calibri" w:cs="Calibri"/>
                <w:lang w:val="ro-RO"/>
              </w:rPr>
              <w:t>, MS Project ; SVN, TOAD, PL/</w:t>
            </w:r>
            <w:proofErr w:type="spellStart"/>
            <w:r w:rsidRPr="00A001B4">
              <w:rPr>
                <w:rFonts w:ascii="Calibri" w:hAnsi="Calibri" w:cs="Calibri"/>
                <w:lang w:val="ro-RO"/>
              </w:rPr>
              <w:t>SQL;Grafana</w:t>
            </w:r>
            <w:proofErr w:type="spellEnd"/>
            <w:r w:rsidRPr="00A001B4">
              <w:rPr>
                <w:rFonts w:ascii="Calibri" w:hAnsi="Calibri" w:cs="Calibri"/>
                <w:lang w:val="ro-RO"/>
              </w:rPr>
              <w:t xml:space="preserve">; Suita </w:t>
            </w:r>
            <w:proofErr w:type="spellStart"/>
            <w:r w:rsidRPr="00A001B4">
              <w:rPr>
                <w:rFonts w:ascii="Calibri" w:hAnsi="Calibri" w:cs="Calibri"/>
                <w:lang w:val="ro-RO"/>
              </w:rPr>
              <w:t>Atlassin</w:t>
            </w:r>
            <w:proofErr w:type="spellEnd"/>
          </w:p>
        </w:tc>
        <w:tc>
          <w:tcPr>
            <w:tcW w:w="3426" w:type="dxa"/>
            <w:gridSpan w:val="3"/>
          </w:tcPr>
          <w:p w14:paraId="1B8D88D0"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Activitățile din proiect/contract relevante</w:t>
            </w:r>
          </w:p>
          <w:p w14:paraId="1FC659D9"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Coordonarea eficientă a tuturor activităților proiectului WP 4 în vederea atingerii obiectivelor;</w:t>
            </w:r>
          </w:p>
          <w:p w14:paraId="17719BD9"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A001B4">
              <w:rPr>
                <w:rFonts w:ascii="Calibri" w:eastAsia="Times New Roman" w:hAnsi="Calibri" w:cs="Calibri"/>
                <w:lang w:eastAsia="en-GB"/>
              </w:rPr>
              <w:t>Pregatirea</w:t>
            </w:r>
            <w:proofErr w:type="spellEnd"/>
            <w:r w:rsidRPr="00A001B4">
              <w:rPr>
                <w:rFonts w:ascii="Calibri" w:eastAsia="Times New Roman" w:hAnsi="Calibri" w:cs="Calibri"/>
                <w:lang w:eastAsia="en-GB"/>
              </w:rPr>
              <w:t xml:space="preserve"> si organizarea planurilor de afaceri in cadrul proiectului si asigurarea resurselor necesare atingerii obiectivelor proiectului;</w:t>
            </w:r>
          </w:p>
          <w:p w14:paraId="7C74884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comunicarii cu Partenerii si a </w:t>
            </w:r>
            <w:proofErr w:type="spellStart"/>
            <w:r w:rsidRPr="00A001B4">
              <w:rPr>
                <w:rFonts w:ascii="Calibri" w:eastAsia="Times New Roman" w:hAnsi="Calibri" w:cs="Calibri"/>
                <w:lang w:eastAsia="en-GB"/>
              </w:rPr>
              <w:t>respectarii</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obligatiilor</w:t>
            </w:r>
            <w:proofErr w:type="spellEnd"/>
            <w:r w:rsidRPr="00A001B4">
              <w:rPr>
                <w:rFonts w:ascii="Calibri" w:eastAsia="Times New Roman" w:hAnsi="Calibri" w:cs="Calibri"/>
                <w:lang w:eastAsia="en-GB"/>
              </w:rPr>
              <w:t xml:space="preserve"> contractuale;</w:t>
            </w:r>
          </w:p>
          <w:p w14:paraId="1D9D11B1"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Întocmește, împreună cu Partenerii, planul de execuție al unui proiect; </w:t>
            </w:r>
          </w:p>
          <w:p w14:paraId="2DBC7D8E"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Monitorizarea in timp util progreselor </w:t>
            </w:r>
            <w:proofErr w:type="spellStart"/>
            <w:r w:rsidRPr="00A001B4">
              <w:rPr>
                <w:rFonts w:ascii="Calibri" w:eastAsia="Times New Roman" w:hAnsi="Calibri" w:cs="Calibri"/>
                <w:lang w:eastAsia="en-GB"/>
              </w:rPr>
              <w:t>inregistrate</w:t>
            </w:r>
            <w:proofErr w:type="spellEnd"/>
            <w:r w:rsidRPr="00A001B4">
              <w:rPr>
                <w:rFonts w:ascii="Calibri" w:eastAsia="Times New Roman" w:hAnsi="Calibri" w:cs="Calibri"/>
                <w:lang w:eastAsia="en-GB"/>
              </w:rPr>
              <w:t xml:space="preserve"> în </w:t>
            </w:r>
            <w:proofErr w:type="spellStart"/>
            <w:r w:rsidRPr="00A001B4">
              <w:rPr>
                <w:rFonts w:ascii="Calibri" w:eastAsia="Times New Roman" w:hAnsi="Calibri" w:cs="Calibri"/>
                <w:lang w:eastAsia="en-GB"/>
              </w:rPr>
              <w:t>directia</w:t>
            </w:r>
            <w:proofErr w:type="spellEnd"/>
            <w:r w:rsidRPr="00A001B4">
              <w:rPr>
                <w:rFonts w:ascii="Calibri" w:eastAsia="Times New Roman" w:hAnsi="Calibri" w:cs="Calibri"/>
                <w:lang w:eastAsia="en-GB"/>
              </w:rPr>
              <w:t xml:space="preserve"> obiectivelor propuse și întocmește periodic rapoarte către Beneficiar și parteneri cu respectarea datelor furnizate în contracte;</w:t>
            </w:r>
          </w:p>
          <w:p w14:paraId="5FCAF320"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Organizarea de întâlniri cu echipa;</w:t>
            </w:r>
          </w:p>
          <w:p w14:paraId="6BF2B2CA"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w:t>
            </w:r>
            <w:proofErr w:type="spellStart"/>
            <w:r w:rsidRPr="00A001B4">
              <w:rPr>
                <w:rFonts w:ascii="Calibri" w:eastAsia="Times New Roman" w:hAnsi="Calibri" w:cs="Calibri"/>
                <w:lang w:eastAsia="en-GB"/>
              </w:rPr>
              <w:t>solutionarii</w:t>
            </w:r>
            <w:proofErr w:type="spellEnd"/>
            <w:r w:rsidRPr="00A001B4">
              <w:rPr>
                <w:rFonts w:ascii="Calibri" w:eastAsia="Times New Roman" w:hAnsi="Calibri" w:cs="Calibri"/>
                <w:lang w:eastAsia="en-GB"/>
              </w:rPr>
              <w:t xml:space="preserve"> problemelor </w:t>
            </w:r>
            <w:proofErr w:type="spellStart"/>
            <w:r w:rsidRPr="00A001B4">
              <w:rPr>
                <w:rFonts w:ascii="Calibri" w:eastAsia="Times New Roman" w:hAnsi="Calibri" w:cs="Calibri"/>
                <w:lang w:eastAsia="en-GB"/>
              </w:rPr>
              <w:t>intampinate</w:t>
            </w:r>
            <w:proofErr w:type="spellEnd"/>
            <w:r w:rsidRPr="00A001B4">
              <w:rPr>
                <w:rFonts w:ascii="Calibri" w:eastAsia="Times New Roman" w:hAnsi="Calibri" w:cs="Calibri"/>
                <w:lang w:eastAsia="en-GB"/>
              </w:rPr>
              <w:t xml:space="preserve"> în realizarea proiectului și informarea in timp util a Beneficiarului despre problemele întâmpinate;</w:t>
            </w:r>
          </w:p>
          <w:p w14:paraId="58C1F0A2"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Emiterea de propuneri de îmbunătățire pentru a maximiza eficiența atingerii obiectivelor </w:t>
            </w:r>
            <w:r w:rsidRPr="00A001B4">
              <w:rPr>
                <w:rFonts w:ascii="Calibri" w:eastAsia="Times New Roman" w:hAnsi="Calibri" w:cs="Calibri"/>
                <w:lang w:eastAsia="en-GB"/>
              </w:rPr>
              <w:lastRenderedPageBreak/>
              <w:t>propuse;</w:t>
            </w:r>
          </w:p>
          <w:p w14:paraId="23395D6E"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Menține sarcinile și activitățile într-un sistem de management de proiect;</w:t>
            </w:r>
          </w:p>
          <w:p w14:paraId="6AC211FC"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Abilitatea de a evalua riscurile legate de proiect și de a lua măsuri pentru limitarea acestora;</w:t>
            </w:r>
          </w:p>
          <w:p w14:paraId="3238E643" w14:textId="77777777" w:rsidR="00C70F08" w:rsidRPr="00A001B4" w:rsidRDefault="00C70F08" w:rsidP="004B615A">
            <w:pPr>
              <w:rPr>
                <w:rFonts w:ascii="Calibri" w:hAnsi="Calibri" w:cs="Calibri"/>
                <w:lang w:eastAsia="en-GB"/>
              </w:rPr>
            </w:pPr>
            <w:r w:rsidRPr="00A001B4">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A001B4" w:rsidRDefault="00C70F08" w:rsidP="004B615A">
            <w:pPr>
              <w:rPr>
                <w:rFonts w:ascii="Calibri" w:hAnsi="Calibri" w:cs="Calibri"/>
                <w:lang w:eastAsia="en-GB"/>
              </w:rPr>
            </w:pPr>
          </w:p>
        </w:tc>
        <w:tc>
          <w:tcPr>
            <w:tcW w:w="1260" w:type="dxa"/>
          </w:tcPr>
          <w:p w14:paraId="5F056AEE" w14:textId="77777777" w:rsidR="00C70F08" w:rsidRPr="00A001B4" w:rsidRDefault="00C70F08" w:rsidP="004B615A">
            <w:pPr>
              <w:rPr>
                <w:rFonts w:ascii="Calibri" w:hAnsi="Calibri" w:cs="Calibri"/>
                <w:lang w:eastAsia="en-GB"/>
              </w:rPr>
            </w:pPr>
            <w:r w:rsidRPr="00A001B4">
              <w:rPr>
                <w:rFonts w:ascii="Calibri" w:eastAsia="Calibri" w:hAnsi="Calibri" w:cs="Calibri"/>
              </w:rPr>
              <w:t>01 Noiembrie 2019 – 17 Mai 2024</w:t>
            </w:r>
          </w:p>
        </w:tc>
      </w:tr>
      <w:tr w:rsidR="00C70F08" w:rsidRPr="00A001B4" w14:paraId="0C9B05F7" w14:textId="77777777" w:rsidTr="004B615A">
        <w:trPr>
          <w:trHeight w:val="783"/>
        </w:trPr>
        <w:tc>
          <w:tcPr>
            <w:tcW w:w="4854" w:type="dxa"/>
            <w:gridSpan w:val="3"/>
          </w:tcPr>
          <w:p w14:paraId="61B853C9" w14:textId="77777777" w:rsidR="00C70F08" w:rsidRPr="00A001B4" w:rsidRDefault="00C70F08" w:rsidP="004B615A">
            <w:pPr>
              <w:jc w:val="left"/>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426" w:type="dxa"/>
            <w:gridSpan w:val="3"/>
          </w:tcPr>
          <w:p w14:paraId="77733FED" w14:textId="77777777" w:rsidR="00C70F08" w:rsidRPr="00A001B4" w:rsidRDefault="00C70F08" w:rsidP="004B615A">
            <w:pPr>
              <w:rPr>
                <w:rFonts w:ascii="Calibri" w:hAnsi="Calibri" w:cs="Calibri"/>
                <w:lang w:eastAsia="en-GB"/>
              </w:rPr>
            </w:pPr>
            <w:r w:rsidRPr="00A001B4">
              <w:rPr>
                <w:rFonts w:ascii="Calibri" w:hAnsi="Calibri" w:cs="Calibri"/>
                <w:lang w:eastAsia="en-GB"/>
              </w:rPr>
              <w:t>6 luni</w:t>
            </w:r>
          </w:p>
        </w:tc>
        <w:tc>
          <w:tcPr>
            <w:tcW w:w="2610" w:type="dxa"/>
            <w:gridSpan w:val="3"/>
          </w:tcPr>
          <w:p w14:paraId="1B68553F" w14:textId="77777777" w:rsidR="00C70F08" w:rsidRPr="00A001B4" w:rsidRDefault="00C70F08" w:rsidP="004B615A">
            <w:pPr>
              <w:rPr>
                <w:rFonts w:ascii="Calibri" w:hAnsi="Calibri" w:cs="Calibri"/>
                <w:lang w:eastAsia="en-GB"/>
              </w:rPr>
            </w:pPr>
            <w:r w:rsidRPr="00A001B4">
              <w:rPr>
                <w:rFonts w:ascii="Calibri" w:eastAsia="Calibri" w:hAnsi="Calibri" w:cs="Calibri"/>
              </w:rPr>
              <w:t>01 Noiembrie 2019 – 17 Mai 2024</w:t>
            </w:r>
          </w:p>
        </w:tc>
      </w:tr>
      <w:tr w:rsidR="00C70F08" w:rsidRPr="00A001B4" w14:paraId="05BE8CD7" w14:textId="77777777" w:rsidTr="004B615A">
        <w:trPr>
          <w:trHeight w:val="783"/>
        </w:trPr>
        <w:tc>
          <w:tcPr>
            <w:tcW w:w="4854" w:type="dxa"/>
            <w:gridSpan w:val="3"/>
          </w:tcPr>
          <w:p w14:paraId="3240916C" w14:textId="77777777" w:rsidR="00C70F08" w:rsidRPr="00A001B4" w:rsidRDefault="00C70F08" w:rsidP="004B615A">
            <w:pPr>
              <w:jc w:val="left"/>
              <w:rPr>
                <w:rFonts w:ascii="Calibri" w:hAnsi="Calibri" w:cs="Calibri"/>
                <w:lang w:eastAsia="en-GB"/>
              </w:rPr>
            </w:pPr>
            <w:r w:rsidRPr="00A001B4">
              <w:rPr>
                <w:rFonts w:ascii="Calibri" w:hAnsi="Calibri" w:cs="Calibri"/>
                <w:lang w:eastAsia="en-GB"/>
              </w:rPr>
              <w:t>6.Scurtă descriere a activității/ proiectului/contractului valoarea și durata sa exactă</w:t>
            </w:r>
          </w:p>
          <w:p w14:paraId="7217BB04"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b/>
                <w:bCs/>
              </w:rPr>
              <w:t xml:space="preserve">Denumire proiect: </w:t>
            </w:r>
            <w:r w:rsidRPr="00A001B4">
              <w:rPr>
                <w:rFonts w:ascii="Calibri" w:hAnsi="Calibri" w:cs="Calibri"/>
              </w:rPr>
              <w:t xml:space="preserve">Un ecosistem avansat de producție circulară și agilă pe proces de fabricație rapid reconfigurabil și individualizat preferințele consumatorilor - </w:t>
            </w:r>
            <w:proofErr w:type="spellStart"/>
            <w:r w:rsidRPr="00A001B4">
              <w:rPr>
                <w:rFonts w:ascii="Calibri" w:hAnsi="Calibri" w:cs="Calibri"/>
              </w:rPr>
              <w:t>Kyklos</w:t>
            </w:r>
            <w:proofErr w:type="spellEnd"/>
          </w:p>
          <w:p w14:paraId="136E800B" w14:textId="77777777" w:rsidR="00C70F08" w:rsidRPr="00A001B4" w:rsidRDefault="00C70F08" w:rsidP="004B615A">
            <w:pPr>
              <w:autoSpaceDE w:val="0"/>
              <w:autoSpaceDN w:val="0"/>
              <w:adjustRightInd w:val="0"/>
              <w:contextualSpacing/>
              <w:jc w:val="left"/>
              <w:rPr>
                <w:rFonts w:ascii="Calibri" w:hAnsi="Calibri" w:cs="Calibri"/>
              </w:rPr>
            </w:pPr>
          </w:p>
          <w:p w14:paraId="1132D594"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Descriere:</w:t>
            </w:r>
          </w:p>
          <w:p w14:paraId="66384F5A"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Piață B2B interoperabilă descentralizată, bazată pe agenți - Platforma de simbioză industrială KYKLOS 4.0</w:t>
            </w:r>
          </w:p>
          <w:p w14:paraId="254CB86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 Modulul de orchestrare a liniei de producție virtuale KYKLOS 4.0 și cadru </w:t>
            </w:r>
            <w:proofErr w:type="spellStart"/>
            <w:r w:rsidRPr="00A001B4">
              <w:rPr>
                <w:rFonts w:ascii="Calibri" w:hAnsi="Calibri" w:cs="Calibri"/>
              </w:rPr>
              <w:t>interoperativ</w:t>
            </w:r>
            <w:proofErr w:type="spellEnd"/>
            <w:r w:rsidRPr="00A001B4">
              <w:rPr>
                <w:rFonts w:ascii="Calibri" w:hAnsi="Calibri" w:cs="Calibri"/>
              </w:rPr>
              <w:t xml:space="preserve"> de arhitectură de ceață pentru a accelera</w:t>
            </w:r>
          </w:p>
          <w:p w14:paraId="0B4BCA4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 Implementări avansate în Smart </w:t>
            </w:r>
            <w:proofErr w:type="spellStart"/>
            <w:r w:rsidRPr="00A001B4">
              <w:rPr>
                <w:rFonts w:ascii="Calibri" w:hAnsi="Calibri" w:cs="Calibri"/>
              </w:rPr>
              <w:t>Manufacturing</w:t>
            </w:r>
            <w:proofErr w:type="spellEnd"/>
          </w:p>
          <w:p w14:paraId="759C8EE3"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Setul de instrumente de învățare profundă continuă pentru readaptarea și ajustările parametrilor operaționali, în timp real</w:t>
            </w:r>
          </w:p>
          <w:p w14:paraId="12228D09"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Servicii personalizate de fabricație circulară și personalizare în masă cu utilizarea anonimizării atunci când/unde este necesar</w:t>
            </w:r>
          </w:p>
          <w:p w14:paraId="52893B68"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 KYKLOS 4.0 Big Data </w:t>
            </w:r>
            <w:proofErr w:type="spellStart"/>
            <w:r w:rsidRPr="00A001B4">
              <w:rPr>
                <w:rFonts w:ascii="Calibri" w:hAnsi="Calibri" w:cs="Calibri"/>
              </w:rPr>
              <w:t>Aggregation</w:t>
            </w:r>
            <w:proofErr w:type="spellEnd"/>
            <w:r w:rsidRPr="00A001B4">
              <w:rPr>
                <w:rFonts w:ascii="Calibri" w:hAnsi="Calibri" w:cs="Calibri"/>
              </w:rPr>
              <w:t xml:space="preserve"> și DSS integrat pentru optimizarea capacității de producție, cu rapid automat</w:t>
            </w:r>
          </w:p>
          <w:p w14:paraId="75B8D3E7"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Reconfigurarea proceselor industriale</w:t>
            </w:r>
          </w:p>
          <w:p w14:paraId="4EA63DED"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Mecanisme de audit KYKLOS 4.0</w:t>
            </w:r>
          </w:p>
          <w:p w14:paraId="5AA2946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Managementul datelor de produs</w:t>
            </w:r>
          </w:p>
          <w:p w14:paraId="2A24DF95"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lastRenderedPageBreak/>
              <w:t>• Monitorizarea ciclului de viață al produsului KYKLOS 4.0 / Extragerea feedback-ului clienților și adaptarea</w:t>
            </w:r>
          </w:p>
          <w:p w14:paraId="63A223A1"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Sistemul „</w:t>
            </w:r>
            <w:proofErr w:type="spellStart"/>
            <w:r w:rsidRPr="00A001B4">
              <w:rPr>
                <w:rFonts w:ascii="Calibri" w:hAnsi="Calibri" w:cs="Calibri"/>
              </w:rPr>
              <w:t>Smartification</w:t>
            </w:r>
            <w:proofErr w:type="spellEnd"/>
            <w:r w:rsidRPr="00A001B4">
              <w:rPr>
                <w:rFonts w:ascii="Calibri" w:hAnsi="Calibri" w:cs="Calibri"/>
              </w:rPr>
              <w:t>” al liniei de producție KYKLOS 4.0</w:t>
            </w:r>
          </w:p>
          <w:p w14:paraId="5E3DC2C9"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Module de simulare a producției aditive</w:t>
            </w:r>
          </w:p>
          <w:p w14:paraId="0266770F"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KYKLOS 4.0 Evaluarea vulnerabilității ca serviciu și certificare de renovare automată</w:t>
            </w:r>
          </w:p>
          <w:p w14:paraId="2FF22C5A"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Tehnologii și metodologii utilizate de angajat în proiect:</w:t>
            </w:r>
          </w:p>
          <w:p w14:paraId="789C517C" w14:textId="77777777" w:rsidR="00C70F08" w:rsidRPr="00A001B4" w:rsidRDefault="00C70F08" w:rsidP="004B615A">
            <w:pPr>
              <w:jc w:val="left"/>
              <w:rPr>
                <w:rFonts w:ascii="Calibri" w:hAnsi="Calibri" w:cs="Calibri"/>
                <w:i/>
                <w:highlight w:val="lightGray"/>
                <w:lang w:eastAsia="en-GB"/>
              </w:rPr>
            </w:pPr>
            <w:r w:rsidRPr="00A001B4">
              <w:rPr>
                <w:rFonts w:ascii="Calibri" w:hAnsi="Calibri" w:cs="Calibri"/>
              </w:rPr>
              <w:t>Suita MS -Office, MS Windows, ISO 9001:2015 , PMI-</w:t>
            </w:r>
            <w:proofErr w:type="spellStart"/>
            <w:r w:rsidRPr="00A001B4">
              <w:rPr>
                <w:rFonts w:ascii="Calibri" w:hAnsi="Calibri" w:cs="Calibri"/>
              </w:rPr>
              <w:t>PMBok</w:t>
            </w:r>
            <w:proofErr w:type="spellEnd"/>
            <w:r w:rsidRPr="00A001B4">
              <w:rPr>
                <w:rFonts w:ascii="Calibri" w:hAnsi="Calibri" w:cs="Calibri"/>
              </w:rPr>
              <w:t xml:space="preserve"> , Agile, MS Project; PL SQL, MONGO DB, Java, Sprint Boot</w:t>
            </w:r>
          </w:p>
        </w:tc>
        <w:tc>
          <w:tcPr>
            <w:tcW w:w="3426" w:type="dxa"/>
            <w:gridSpan w:val="3"/>
          </w:tcPr>
          <w:p w14:paraId="1FEEFC42"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2E502D58"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Coordonarea eficientă a tuturor activităților proiectului WP 4 în vederea atingerii obiectivelor;</w:t>
            </w:r>
          </w:p>
          <w:p w14:paraId="54E859BE"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comunicarii cu Partenerii si a </w:t>
            </w:r>
            <w:proofErr w:type="spellStart"/>
            <w:r w:rsidRPr="00A001B4">
              <w:rPr>
                <w:rFonts w:ascii="Calibri" w:eastAsia="Times New Roman" w:hAnsi="Calibri" w:cs="Calibri"/>
                <w:lang w:eastAsia="en-GB"/>
              </w:rPr>
              <w:t>respectarii</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obligatiilor</w:t>
            </w:r>
            <w:proofErr w:type="spellEnd"/>
            <w:r w:rsidRPr="00A001B4">
              <w:rPr>
                <w:rFonts w:ascii="Calibri" w:eastAsia="Times New Roman" w:hAnsi="Calibri" w:cs="Calibri"/>
                <w:lang w:eastAsia="en-GB"/>
              </w:rPr>
              <w:t xml:space="preserve"> contractuale;</w:t>
            </w:r>
          </w:p>
          <w:p w14:paraId="3565E7A2"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Pregătirea, împreună cu Partenerii, planul de execuție al unui proiect;</w:t>
            </w:r>
          </w:p>
          <w:p w14:paraId="2173F91C"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soluționării problemelor întâmpinate în realizarea proiectului și informarea în </w:t>
            </w:r>
            <w:r w:rsidRPr="00A001B4">
              <w:rPr>
                <w:rFonts w:ascii="Calibri" w:eastAsia="Times New Roman" w:hAnsi="Calibri" w:cs="Calibri"/>
                <w:lang w:eastAsia="en-GB"/>
              </w:rPr>
              <w:lastRenderedPageBreak/>
              <w:t xml:space="preserve">timp util a Partenerilor despre problemele întâmpinate; </w:t>
            </w:r>
          </w:p>
          <w:p w14:paraId="3CE45CF6"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A001B4"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A001B4">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A001B4" w:rsidRDefault="00C70F08" w:rsidP="004B615A">
            <w:pPr>
              <w:rPr>
                <w:rFonts w:ascii="Calibri" w:hAnsi="Calibri" w:cs="Calibri"/>
                <w:lang w:eastAsia="en-GB"/>
              </w:rPr>
            </w:pPr>
          </w:p>
        </w:tc>
        <w:tc>
          <w:tcPr>
            <w:tcW w:w="1260" w:type="dxa"/>
          </w:tcPr>
          <w:p w14:paraId="573ACC5A" w14:textId="77777777" w:rsidR="00C70F08" w:rsidRPr="00A001B4" w:rsidRDefault="00C70F08" w:rsidP="004B615A">
            <w:pPr>
              <w:rPr>
                <w:rFonts w:ascii="Calibri" w:hAnsi="Calibri" w:cs="Calibri"/>
                <w:lang w:eastAsia="en-GB"/>
              </w:rPr>
            </w:pPr>
            <w:r w:rsidRPr="00A001B4">
              <w:rPr>
                <w:rFonts w:ascii="Calibri" w:eastAsia="Calibri" w:hAnsi="Calibri" w:cs="Calibri"/>
              </w:rPr>
              <w:t>01 Ianuarie 2020  – 10 Octombrie 2024</w:t>
            </w:r>
          </w:p>
        </w:tc>
      </w:tr>
      <w:tr w:rsidR="00C70F08" w:rsidRPr="00A001B4" w14:paraId="750C3A0F" w14:textId="77777777" w:rsidTr="004B615A">
        <w:trPr>
          <w:trHeight w:val="783"/>
        </w:trPr>
        <w:tc>
          <w:tcPr>
            <w:tcW w:w="4854" w:type="dxa"/>
            <w:gridSpan w:val="3"/>
          </w:tcPr>
          <w:p w14:paraId="7A2DB60B" w14:textId="77777777" w:rsidR="00C70F08" w:rsidRPr="00A001B4" w:rsidRDefault="00C70F08" w:rsidP="004B615A">
            <w:pPr>
              <w:jc w:val="left"/>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426" w:type="dxa"/>
            <w:gridSpan w:val="3"/>
          </w:tcPr>
          <w:p w14:paraId="46ADCF10" w14:textId="77777777" w:rsidR="00C70F08" w:rsidRPr="00A001B4" w:rsidRDefault="00C70F08" w:rsidP="004B615A">
            <w:pPr>
              <w:rPr>
                <w:rFonts w:ascii="Calibri" w:hAnsi="Calibri" w:cs="Calibri"/>
                <w:lang w:eastAsia="en-GB"/>
              </w:rPr>
            </w:pPr>
            <w:r w:rsidRPr="00A001B4">
              <w:rPr>
                <w:rFonts w:ascii="Calibri" w:hAnsi="Calibri" w:cs="Calibri"/>
                <w:lang w:eastAsia="en-GB"/>
              </w:rPr>
              <w:t>58 luni</w:t>
            </w:r>
          </w:p>
        </w:tc>
        <w:tc>
          <w:tcPr>
            <w:tcW w:w="2610" w:type="dxa"/>
            <w:gridSpan w:val="3"/>
          </w:tcPr>
          <w:p w14:paraId="14ED7773" w14:textId="77777777" w:rsidR="00C70F08" w:rsidRPr="00A001B4" w:rsidRDefault="00C70F08" w:rsidP="004B615A">
            <w:pPr>
              <w:rPr>
                <w:rFonts w:ascii="Calibri" w:hAnsi="Calibri" w:cs="Calibri"/>
                <w:lang w:eastAsia="en-GB"/>
              </w:rPr>
            </w:pPr>
            <w:r w:rsidRPr="00A001B4">
              <w:rPr>
                <w:rFonts w:ascii="Calibri" w:eastAsia="Calibri" w:hAnsi="Calibri" w:cs="Calibri"/>
              </w:rPr>
              <w:t>01 Ianuarie 2020  – 10 Octombrie 2024</w:t>
            </w:r>
          </w:p>
        </w:tc>
      </w:tr>
      <w:tr w:rsidR="00C70F08" w:rsidRPr="00A001B4" w14:paraId="1EA32CD3" w14:textId="77777777" w:rsidTr="004B615A">
        <w:trPr>
          <w:trHeight w:val="783"/>
        </w:trPr>
        <w:tc>
          <w:tcPr>
            <w:tcW w:w="4854" w:type="dxa"/>
            <w:gridSpan w:val="3"/>
          </w:tcPr>
          <w:p w14:paraId="711C55FF" w14:textId="77777777" w:rsidR="00C70F08" w:rsidRPr="00A001B4" w:rsidRDefault="00C70F08" w:rsidP="004B615A">
            <w:pPr>
              <w:jc w:val="left"/>
              <w:rPr>
                <w:rFonts w:ascii="Calibri" w:hAnsi="Calibri" w:cs="Calibri"/>
                <w:lang w:eastAsia="en-GB"/>
              </w:rPr>
            </w:pPr>
            <w:r w:rsidRPr="00A001B4">
              <w:rPr>
                <w:rFonts w:ascii="Calibri" w:hAnsi="Calibri" w:cs="Calibri"/>
                <w:lang w:eastAsia="en-GB"/>
              </w:rPr>
              <w:t>7.Scurtă descriere a activității/ proiectului/contractului valoarea și durata sa exactă</w:t>
            </w:r>
          </w:p>
          <w:p w14:paraId="671BFDE9"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Denumire proiect: </w:t>
            </w:r>
            <w:r w:rsidRPr="00A001B4">
              <w:rPr>
                <w:rFonts w:ascii="Calibri" w:hAnsi="Calibri" w:cs="Calibri"/>
              </w:rPr>
              <w:t xml:space="preserve">Contract-cadru TAXUD/2015/CC /135, pentru servicii și produse informatice în contextul Furnizării de servicii care acoperă programe </w:t>
            </w:r>
            <w:proofErr w:type="spellStart"/>
            <w:r w:rsidRPr="00A001B4">
              <w:rPr>
                <w:rFonts w:ascii="Calibri" w:hAnsi="Calibri" w:cs="Calibri"/>
              </w:rPr>
              <w:t>multifațete</w:t>
            </w:r>
            <w:proofErr w:type="spellEnd"/>
            <w:r w:rsidRPr="00A001B4">
              <w:rPr>
                <w:rFonts w:ascii="Calibri" w:hAnsi="Calibri" w:cs="Calibri"/>
              </w:rPr>
              <w:t xml:space="preserve"> UE de sprijin pentru formare, dezvoltare </w:t>
            </w:r>
            <w:proofErr w:type="spellStart"/>
            <w:r w:rsidRPr="00A001B4">
              <w:rPr>
                <w:rFonts w:ascii="Calibri" w:hAnsi="Calibri" w:cs="Calibri"/>
              </w:rPr>
              <w:t>eLearning</w:t>
            </w:r>
            <w:proofErr w:type="spellEnd"/>
            <w:r w:rsidRPr="00A001B4">
              <w:rPr>
                <w:rFonts w:ascii="Calibri" w:hAnsi="Calibri" w:cs="Calibri"/>
              </w:rPr>
              <w:t xml:space="preserve"> și servicii de comunicare în domeniul vamal și fiscal (BTRAIN-3).</w:t>
            </w:r>
            <w:r w:rsidRPr="00A001B4">
              <w:rPr>
                <w:rFonts w:ascii="Calibri" w:hAnsi="Calibri" w:cs="Calibri"/>
                <w:b/>
                <w:bCs/>
              </w:rPr>
              <w:t xml:space="preserve"> </w:t>
            </w:r>
          </w:p>
          <w:p w14:paraId="37E8D19A" w14:textId="77777777" w:rsidR="00C70F08" w:rsidRPr="00A001B4" w:rsidRDefault="00C70F08" w:rsidP="004B615A">
            <w:pPr>
              <w:autoSpaceDE w:val="0"/>
              <w:autoSpaceDN w:val="0"/>
              <w:adjustRightInd w:val="0"/>
              <w:contextualSpacing/>
              <w:jc w:val="left"/>
              <w:rPr>
                <w:rFonts w:ascii="Calibri" w:hAnsi="Calibri" w:cs="Calibri"/>
                <w:b/>
                <w:bCs/>
              </w:rPr>
            </w:pPr>
          </w:p>
          <w:p w14:paraId="79BDC161"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b/>
                <w:bCs/>
              </w:rPr>
              <w:t>Descriere:</w:t>
            </w:r>
            <w:r w:rsidRPr="00A001B4">
              <w:rPr>
                <w:rFonts w:ascii="Calibri" w:hAnsi="Calibri" w:cs="Calibri"/>
              </w:rPr>
              <w:t xml:space="preserve"> BTrain3 este un contract-cadru pentru furnizarea de servicii și livrabile pentru programe de sprijin pentru formare, dezvoltare </w:t>
            </w:r>
            <w:proofErr w:type="spellStart"/>
            <w:r w:rsidRPr="00A001B4">
              <w:rPr>
                <w:rFonts w:ascii="Calibri" w:hAnsi="Calibri" w:cs="Calibri"/>
              </w:rPr>
              <w:t>eLearning</w:t>
            </w:r>
            <w:proofErr w:type="spellEnd"/>
            <w:r w:rsidRPr="00A001B4">
              <w:rPr>
                <w:rFonts w:ascii="Calibri" w:hAnsi="Calibri" w:cs="Calibri"/>
              </w:rPr>
              <w:t xml:space="preserve"> și servicii de comunicare în domeniul vamal și fiscal sub conducerea Direcției Generale Fiscalitate și Uniune Vamală.</w:t>
            </w:r>
          </w:p>
          <w:p w14:paraId="7FB0AE87"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În cadrul proiectului sunt prestate următoarele servicii:</w:t>
            </w:r>
          </w:p>
          <w:p w14:paraId="382480D5"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 Soluții </w:t>
            </w:r>
            <w:proofErr w:type="spellStart"/>
            <w:r w:rsidRPr="00A001B4">
              <w:rPr>
                <w:rFonts w:ascii="Calibri" w:hAnsi="Calibri" w:cs="Calibri"/>
              </w:rPr>
              <w:t>eLearning</w:t>
            </w:r>
            <w:proofErr w:type="spellEnd"/>
            <w:r w:rsidRPr="00A001B4">
              <w:rPr>
                <w:rFonts w:ascii="Calibri" w:hAnsi="Calibri" w:cs="Calibri"/>
              </w:rPr>
              <w:t>: pentru a proiecta, dezvolta, localiza, actualiza, întreține și disemina cursuri de e-</w:t>
            </w:r>
            <w:proofErr w:type="spellStart"/>
            <w:r w:rsidRPr="00A001B4">
              <w:rPr>
                <w:rFonts w:ascii="Calibri" w:hAnsi="Calibri" w:cs="Calibri"/>
              </w:rPr>
              <w:t>Learning</w:t>
            </w:r>
            <w:proofErr w:type="spellEnd"/>
            <w:r w:rsidRPr="00A001B4">
              <w:rPr>
                <w:rFonts w:ascii="Calibri" w:hAnsi="Calibri" w:cs="Calibri"/>
              </w:rPr>
              <w:t xml:space="preserve"> și alte soluții de </w:t>
            </w:r>
            <w:proofErr w:type="spellStart"/>
            <w:r w:rsidRPr="00A001B4">
              <w:rPr>
                <w:rFonts w:ascii="Calibri" w:hAnsi="Calibri" w:cs="Calibri"/>
              </w:rPr>
              <w:t>eLearning</w:t>
            </w:r>
            <w:proofErr w:type="spellEnd"/>
            <w:r w:rsidRPr="00A001B4">
              <w:rPr>
                <w:rFonts w:ascii="Calibri" w:hAnsi="Calibri" w:cs="Calibri"/>
              </w:rPr>
              <w:t xml:space="preserve">. Cele trei formate actuale de </w:t>
            </w:r>
            <w:proofErr w:type="spellStart"/>
            <w:r w:rsidRPr="00A001B4">
              <w:rPr>
                <w:rFonts w:ascii="Calibri" w:hAnsi="Calibri" w:cs="Calibri"/>
              </w:rPr>
              <w:t>eLearning</w:t>
            </w:r>
            <w:proofErr w:type="spellEnd"/>
            <w:r w:rsidRPr="00A001B4">
              <w:rPr>
                <w:rFonts w:ascii="Calibri" w:hAnsi="Calibri" w:cs="Calibri"/>
              </w:rPr>
              <w:t xml:space="preserve"> sunt: ​​module juridice/operaționale, module IT și cursuri </w:t>
            </w:r>
            <w:proofErr w:type="spellStart"/>
            <w:r w:rsidRPr="00A001B4">
              <w:rPr>
                <w:rFonts w:ascii="Calibri" w:hAnsi="Calibri" w:cs="Calibri"/>
              </w:rPr>
              <w:t>eLearning</w:t>
            </w:r>
            <w:proofErr w:type="spellEnd"/>
            <w:r w:rsidRPr="00A001B4">
              <w:rPr>
                <w:rFonts w:ascii="Calibri" w:hAnsi="Calibri" w:cs="Calibri"/>
              </w:rPr>
              <w:t xml:space="preserve">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 suport tehnic sub formă de proiectare și dezvoltare de soluții infrastructurale, produse și </w:t>
            </w:r>
            <w:r w:rsidRPr="00A001B4">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Tehnologii și metodologii utilizate de angajat în proiect:</w:t>
            </w:r>
          </w:p>
          <w:p w14:paraId="48591805" w14:textId="77777777" w:rsidR="00C70F08" w:rsidRPr="00A001B4" w:rsidRDefault="00C70F08" w:rsidP="004B615A">
            <w:pPr>
              <w:jc w:val="left"/>
              <w:rPr>
                <w:rFonts w:ascii="Calibri" w:hAnsi="Calibri" w:cs="Calibri"/>
                <w:i/>
                <w:highlight w:val="lightGray"/>
                <w:lang w:eastAsia="en-GB"/>
              </w:rPr>
            </w:pPr>
            <w:r w:rsidRPr="00A001B4">
              <w:rPr>
                <w:rFonts w:ascii="Calibri" w:hAnsi="Calibri" w:cs="Calibri"/>
              </w:rPr>
              <w:t>Suită MS -Office, MS Windows, ISO 9001:2015, SCORM, PMI-</w:t>
            </w:r>
            <w:proofErr w:type="spellStart"/>
            <w:r w:rsidRPr="00A001B4">
              <w:rPr>
                <w:rFonts w:ascii="Calibri" w:hAnsi="Calibri" w:cs="Calibri"/>
              </w:rPr>
              <w:t>PMBok</w:t>
            </w:r>
            <w:proofErr w:type="spellEnd"/>
            <w:r w:rsidRPr="00A001B4">
              <w:rPr>
                <w:rFonts w:ascii="Calibri" w:hAnsi="Calibri" w:cs="Calibri"/>
              </w:rPr>
              <w:t xml:space="preserve">, Agile, MS Project, Configurare PHP/ </w:t>
            </w:r>
            <w:proofErr w:type="spellStart"/>
            <w:r w:rsidRPr="00A001B4">
              <w:rPr>
                <w:rFonts w:ascii="Calibri" w:hAnsi="Calibri" w:cs="Calibri"/>
              </w:rPr>
              <w:t>Moodle</w:t>
            </w:r>
            <w:proofErr w:type="spellEnd"/>
            <w:r w:rsidRPr="00A001B4">
              <w:rPr>
                <w:rFonts w:ascii="Calibri" w:hAnsi="Calibri" w:cs="Calibri"/>
              </w:rPr>
              <w:t>, Platformă de învățare</w:t>
            </w:r>
          </w:p>
        </w:tc>
        <w:tc>
          <w:tcPr>
            <w:tcW w:w="3426" w:type="dxa"/>
            <w:gridSpan w:val="3"/>
          </w:tcPr>
          <w:p w14:paraId="1CFB4AD7"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6F72D778"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Coordonarea eficientă a tuturor activităților proiectului WP 4 în vederea atingerii obiectivelor;</w:t>
            </w:r>
          </w:p>
          <w:p w14:paraId="23C10DBB"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A001B4">
              <w:rPr>
                <w:rFonts w:ascii="Calibri" w:eastAsia="Times New Roman" w:hAnsi="Calibri" w:cs="Calibri"/>
                <w:lang w:eastAsia="en-GB"/>
              </w:rPr>
              <w:t>Intocmirea</w:t>
            </w:r>
            <w:proofErr w:type="spellEnd"/>
            <w:r w:rsidRPr="00A001B4">
              <w:rPr>
                <w:rFonts w:ascii="Calibri" w:eastAsia="Times New Roman" w:hAnsi="Calibri" w:cs="Calibri"/>
                <w:lang w:eastAsia="en-GB"/>
              </w:rPr>
              <w:t xml:space="preserve"> si organizarea planurilor de afaceri in cadrul proiectului si asigurarea resurselor necesare atingerii obiectivelor proiectului;</w:t>
            </w:r>
          </w:p>
          <w:p w14:paraId="40389194"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Asigurarea comunicarii cu Partenerii si a </w:t>
            </w:r>
            <w:proofErr w:type="spellStart"/>
            <w:r w:rsidRPr="00A001B4">
              <w:rPr>
                <w:rFonts w:ascii="Calibri" w:eastAsia="Times New Roman" w:hAnsi="Calibri" w:cs="Calibri"/>
                <w:lang w:eastAsia="en-GB"/>
              </w:rPr>
              <w:t>respectarii</w:t>
            </w:r>
            <w:proofErr w:type="spellEnd"/>
            <w:r w:rsidRPr="00A001B4">
              <w:rPr>
                <w:rFonts w:ascii="Calibri" w:eastAsia="Times New Roman" w:hAnsi="Calibri" w:cs="Calibri"/>
                <w:lang w:eastAsia="en-GB"/>
              </w:rPr>
              <w:t xml:space="preserve"> </w:t>
            </w:r>
            <w:proofErr w:type="spellStart"/>
            <w:r w:rsidRPr="00A001B4">
              <w:rPr>
                <w:rFonts w:ascii="Calibri" w:eastAsia="Times New Roman" w:hAnsi="Calibri" w:cs="Calibri"/>
                <w:lang w:eastAsia="en-GB"/>
              </w:rPr>
              <w:t>obligatiilor</w:t>
            </w:r>
            <w:proofErr w:type="spellEnd"/>
            <w:r w:rsidRPr="00A001B4">
              <w:rPr>
                <w:rFonts w:ascii="Calibri" w:eastAsia="Times New Roman" w:hAnsi="Calibri" w:cs="Calibri"/>
                <w:lang w:eastAsia="en-GB"/>
              </w:rPr>
              <w:t xml:space="preserve"> contractuale;</w:t>
            </w:r>
          </w:p>
          <w:p w14:paraId="5535C204"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Întocmește, împreună cu Partenerii, planul de execuție al unui proiect;</w:t>
            </w:r>
          </w:p>
          <w:p w14:paraId="0A60F8D6"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Asigură circulația informației în cadrul proiectului în mod regulat</w:t>
            </w:r>
          </w:p>
          <w:p w14:paraId="6C90C4C0"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Organizarea de întâlniri cu echipa;</w:t>
            </w:r>
          </w:p>
          <w:p w14:paraId="08D8F709"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Asigură rezolvarea problemelor </w:t>
            </w:r>
            <w:r w:rsidRPr="00A001B4">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Face propuneri de îmbunătățire pentru a maximiza eficiența atingerii obiectivelor propuse;</w:t>
            </w:r>
          </w:p>
          <w:p w14:paraId="6D0BCFB7"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Menține sarcinile și activitățile într-un sistem de management de proiect;</w:t>
            </w:r>
          </w:p>
          <w:p w14:paraId="792C8574"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Abilitatea de a evalua riscurile legate de proiect și de a lua măsuri pentru limitarea acestora;</w:t>
            </w:r>
          </w:p>
          <w:p w14:paraId="3C08BB96"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Stabilește relațiile contractuale cu Autoritatea Contractantă</w:t>
            </w:r>
          </w:p>
          <w:p w14:paraId="190E5C84"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Propune experți calificați pentru realizarea activităților proiectului</w:t>
            </w:r>
          </w:p>
          <w:p w14:paraId="56FFFC55"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Asigură raportarea adecvată, conform cerințelor contractuale</w:t>
            </w:r>
          </w:p>
          <w:p w14:paraId="3580348D"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Furnizează informațiile solicitate tuturor părților implicate în proiect</w:t>
            </w:r>
          </w:p>
          <w:p w14:paraId="126CDFBD" w14:textId="77777777" w:rsidR="00C70F08" w:rsidRPr="00A001B4"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t>Semnează toate livrabilele realizate în cadrul proiectului</w:t>
            </w:r>
          </w:p>
          <w:p w14:paraId="75D01951" w14:textId="77777777" w:rsidR="00C70F08" w:rsidRPr="00A001B4" w:rsidRDefault="00C70F08" w:rsidP="004B615A">
            <w:pPr>
              <w:rPr>
                <w:rFonts w:ascii="Calibri" w:hAnsi="Calibri" w:cs="Calibri"/>
                <w:lang w:eastAsia="en-GB"/>
              </w:rPr>
            </w:pPr>
            <w:r w:rsidRPr="00A001B4">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A001B4" w:rsidRDefault="00C70F08" w:rsidP="004B615A">
            <w:pPr>
              <w:rPr>
                <w:rFonts w:ascii="Calibri" w:hAnsi="Calibri" w:cs="Calibri"/>
                <w:lang w:eastAsia="en-GB"/>
              </w:rPr>
            </w:pPr>
          </w:p>
        </w:tc>
        <w:tc>
          <w:tcPr>
            <w:tcW w:w="1260" w:type="dxa"/>
          </w:tcPr>
          <w:p w14:paraId="7870E8E2" w14:textId="77777777" w:rsidR="00C70F08" w:rsidRPr="00A001B4" w:rsidRDefault="00C70F08" w:rsidP="004B615A">
            <w:pPr>
              <w:rPr>
                <w:rFonts w:ascii="Calibri" w:hAnsi="Calibri" w:cs="Calibri"/>
                <w:lang w:eastAsia="en-GB"/>
              </w:rPr>
            </w:pPr>
            <w:r w:rsidRPr="00A001B4">
              <w:rPr>
                <w:rFonts w:ascii="Calibri" w:eastAsia="Calibri" w:hAnsi="Calibri" w:cs="Calibri"/>
              </w:rPr>
              <w:t>02 Februarie 2016 – 01 Martie 2021</w:t>
            </w:r>
          </w:p>
        </w:tc>
      </w:tr>
      <w:tr w:rsidR="00C70F08" w:rsidRPr="00A001B4" w14:paraId="4FF787B4" w14:textId="77777777" w:rsidTr="004B615A">
        <w:trPr>
          <w:trHeight w:val="783"/>
        </w:trPr>
        <w:tc>
          <w:tcPr>
            <w:tcW w:w="4854" w:type="dxa"/>
            <w:gridSpan w:val="3"/>
          </w:tcPr>
          <w:p w14:paraId="74FB64E7" w14:textId="77777777" w:rsidR="00C70F08" w:rsidRPr="00A001B4" w:rsidRDefault="00C70F08" w:rsidP="004B615A">
            <w:pPr>
              <w:jc w:val="left"/>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426" w:type="dxa"/>
            <w:gridSpan w:val="3"/>
          </w:tcPr>
          <w:p w14:paraId="6B5AF258" w14:textId="77777777" w:rsidR="00C70F08" w:rsidRPr="00A001B4" w:rsidRDefault="00C70F08" w:rsidP="004B615A">
            <w:pPr>
              <w:rPr>
                <w:rFonts w:ascii="Calibri" w:hAnsi="Calibri" w:cs="Calibri"/>
                <w:lang w:eastAsia="en-GB"/>
              </w:rPr>
            </w:pPr>
            <w:r w:rsidRPr="00A001B4">
              <w:rPr>
                <w:rFonts w:ascii="Calibri" w:hAnsi="Calibri" w:cs="Calibri"/>
                <w:lang w:eastAsia="en-GB"/>
              </w:rPr>
              <w:t>58 luni</w:t>
            </w:r>
          </w:p>
        </w:tc>
        <w:tc>
          <w:tcPr>
            <w:tcW w:w="2610" w:type="dxa"/>
            <w:gridSpan w:val="3"/>
          </w:tcPr>
          <w:p w14:paraId="1B1000B3" w14:textId="77777777" w:rsidR="00C70F08" w:rsidRPr="00A001B4" w:rsidRDefault="00C70F08" w:rsidP="004B615A">
            <w:pPr>
              <w:rPr>
                <w:rFonts w:ascii="Calibri" w:hAnsi="Calibri" w:cs="Calibri"/>
                <w:lang w:eastAsia="en-GB"/>
              </w:rPr>
            </w:pPr>
            <w:r w:rsidRPr="00A001B4">
              <w:rPr>
                <w:rFonts w:ascii="Calibri" w:eastAsia="Calibri" w:hAnsi="Calibri" w:cs="Calibri"/>
              </w:rPr>
              <w:t>02 Februarie 2016 – 01 Martie 2021</w:t>
            </w:r>
          </w:p>
        </w:tc>
      </w:tr>
      <w:tr w:rsidR="00C70F08" w:rsidRPr="00A001B4" w14:paraId="31BDEDC5" w14:textId="77777777" w:rsidTr="004B615A">
        <w:trPr>
          <w:trHeight w:val="783"/>
        </w:trPr>
        <w:tc>
          <w:tcPr>
            <w:tcW w:w="4854" w:type="dxa"/>
            <w:gridSpan w:val="3"/>
          </w:tcPr>
          <w:p w14:paraId="661DD277" w14:textId="77777777" w:rsidR="00C70F08" w:rsidRPr="00A001B4" w:rsidRDefault="00C70F08" w:rsidP="004B615A">
            <w:pPr>
              <w:jc w:val="left"/>
              <w:rPr>
                <w:rFonts w:ascii="Calibri" w:hAnsi="Calibri" w:cs="Calibri"/>
                <w:lang w:eastAsia="en-GB"/>
              </w:rPr>
            </w:pPr>
            <w:r w:rsidRPr="00A001B4">
              <w:rPr>
                <w:rFonts w:ascii="Calibri" w:hAnsi="Calibri" w:cs="Calibri"/>
                <w:lang w:eastAsia="en-GB"/>
              </w:rPr>
              <w:t>8.Scurtă descriere a activității/ proiectului/contractului valoarea și durata sa exactă</w:t>
            </w:r>
          </w:p>
          <w:p w14:paraId="21200369"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Denumire proiect: </w:t>
            </w:r>
            <w:r w:rsidRPr="00A001B4">
              <w:rPr>
                <w:rFonts w:ascii="Calibri" w:hAnsi="Calibri" w:cs="Calibri"/>
              </w:rPr>
              <w:t xml:space="preserve">Servicii de dezvoltare software pentru alinierea sistemului EMCS-RO la </w:t>
            </w:r>
            <w:proofErr w:type="spellStart"/>
            <w:r w:rsidRPr="00A001B4">
              <w:rPr>
                <w:rFonts w:ascii="Calibri" w:hAnsi="Calibri" w:cs="Calibri"/>
              </w:rPr>
              <w:t>cerintele</w:t>
            </w:r>
            <w:proofErr w:type="spellEnd"/>
            <w:r w:rsidRPr="00A001B4">
              <w:rPr>
                <w:rFonts w:ascii="Calibri" w:hAnsi="Calibri" w:cs="Calibri"/>
              </w:rPr>
              <w:t xml:space="preserve"> comunitare si </w:t>
            </w:r>
            <w:proofErr w:type="spellStart"/>
            <w:r w:rsidRPr="00A001B4">
              <w:rPr>
                <w:rFonts w:ascii="Calibri" w:hAnsi="Calibri" w:cs="Calibri"/>
              </w:rPr>
              <w:t>nationale</w:t>
            </w:r>
            <w:proofErr w:type="spellEnd"/>
          </w:p>
          <w:p w14:paraId="642FA75D" w14:textId="77777777" w:rsidR="00C70F08" w:rsidRPr="00A001B4" w:rsidRDefault="00C70F08" w:rsidP="004B615A">
            <w:pPr>
              <w:autoSpaceDE w:val="0"/>
              <w:autoSpaceDN w:val="0"/>
              <w:adjustRightInd w:val="0"/>
              <w:contextualSpacing/>
              <w:jc w:val="left"/>
              <w:rPr>
                <w:rFonts w:ascii="Calibri" w:hAnsi="Calibri" w:cs="Calibri"/>
                <w:b/>
                <w:bCs/>
              </w:rPr>
            </w:pPr>
          </w:p>
          <w:p w14:paraId="13347AE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b/>
                <w:bCs/>
              </w:rPr>
              <w:t xml:space="preserve">Descriere: </w:t>
            </w:r>
            <w:proofErr w:type="spellStart"/>
            <w:r w:rsidRPr="00A001B4">
              <w:rPr>
                <w:rFonts w:ascii="Calibri" w:hAnsi="Calibri" w:cs="Calibri"/>
              </w:rPr>
              <w:t>ln</w:t>
            </w:r>
            <w:proofErr w:type="spellEnd"/>
            <w:r w:rsidRPr="00A001B4">
              <w:rPr>
                <w:rFonts w:ascii="Calibri" w:hAnsi="Calibri" w:cs="Calibri"/>
              </w:rPr>
              <w:t xml:space="preserve"> cadrul contractului s-au </w:t>
            </w:r>
            <w:proofErr w:type="spellStart"/>
            <w:r w:rsidRPr="00A001B4">
              <w:rPr>
                <w:rFonts w:ascii="Calibri" w:hAnsi="Calibri" w:cs="Calibri"/>
              </w:rPr>
              <w:t>desfasurat</w:t>
            </w:r>
            <w:proofErr w:type="spellEnd"/>
            <w:r w:rsidRPr="00A001B4">
              <w:rPr>
                <w:rFonts w:ascii="Calibri" w:hAnsi="Calibri" w:cs="Calibri"/>
              </w:rPr>
              <w:t xml:space="preserve"> </w:t>
            </w:r>
            <w:proofErr w:type="spellStart"/>
            <w:r w:rsidRPr="00A001B4">
              <w:rPr>
                <w:rFonts w:ascii="Calibri" w:hAnsi="Calibri" w:cs="Calibri"/>
              </w:rPr>
              <w:t>urmatoarele</w:t>
            </w:r>
            <w:proofErr w:type="spellEnd"/>
            <w:r w:rsidRPr="00A001B4">
              <w:rPr>
                <w:rFonts w:ascii="Calibri" w:hAnsi="Calibri" w:cs="Calibri"/>
              </w:rPr>
              <w:t xml:space="preserve"> </w:t>
            </w:r>
            <w:proofErr w:type="spellStart"/>
            <w:r w:rsidRPr="00A001B4">
              <w:rPr>
                <w:rFonts w:ascii="Calibri" w:hAnsi="Calibri" w:cs="Calibri"/>
              </w:rPr>
              <w:t>activitati</w:t>
            </w:r>
            <w:proofErr w:type="spellEnd"/>
            <w:r w:rsidRPr="00A001B4">
              <w:rPr>
                <w:rFonts w:ascii="Calibri" w:hAnsi="Calibri" w:cs="Calibri"/>
              </w:rPr>
              <w:t>:</w:t>
            </w:r>
          </w:p>
          <w:p w14:paraId="5F5C64EF"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A. Alinierea sistemului EMCS_RO, inclusiv implementarea cererilor de schimbare aferente, cu </w:t>
            </w:r>
            <w:proofErr w:type="spellStart"/>
            <w:r w:rsidRPr="00A001B4">
              <w:rPr>
                <w:rFonts w:ascii="Calibri" w:hAnsi="Calibri" w:cs="Calibri"/>
                <w:b/>
                <w:bCs/>
              </w:rPr>
              <w:t>urmatoarele</w:t>
            </w:r>
            <w:proofErr w:type="spellEnd"/>
            <w:r w:rsidRPr="00A001B4">
              <w:rPr>
                <w:rFonts w:ascii="Calibri" w:hAnsi="Calibri" w:cs="Calibri"/>
                <w:b/>
                <w:bCs/>
              </w:rPr>
              <w:t xml:space="preserve"> </w:t>
            </w:r>
            <w:proofErr w:type="spellStart"/>
            <w:r w:rsidRPr="00A001B4">
              <w:rPr>
                <w:rFonts w:ascii="Calibri" w:hAnsi="Calibri" w:cs="Calibri"/>
                <w:b/>
                <w:bCs/>
              </w:rPr>
              <w:t>subactivitati</w:t>
            </w:r>
            <w:proofErr w:type="spellEnd"/>
            <w:r w:rsidRPr="00A001B4">
              <w:rPr>
                <w:rFonts w:ascii="Calibri" w:hAnsi="Calibri" w:cs="Calibri"/>
                <w:b/>
                <w:bCs/>
              </w:rPr>
              <w:t>:</w:t>
            </w:r>
          </w:p>
          <w:p w14:paraId="7698FD5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A1. Analiza</w:t>
            </w:r>
          </w:p>
          <w:p w14:paraId="663AD3C1"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lastRenderedPageBreak/>
              <w:t>A2. Proiectare</w:t>
            </w:r>
          </w:p>
          <w:p w14:paraId="79DA9051"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A3. Dezvoltare</w:t>
            </w:r>
          </w:p>
          <w:p w14:paraId="50DF6145"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A4. Implementare</w:t>
            </w:r>
          </w:p>
          <w:p w14:paraId="24A378FF"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A5. Elaborare </w:t>
            </w:r>
            <w:proofErr w:type="spellStart"/>
            <w:r w:rsidRPr="00A001B4">
              <w:rPr>
                <w:rFonts w:ascii="Calibri" w:hAnsi="Calibri" w:cs="Calibri"/>
              </w:rPr>
              <w:t>documentatie</w:t>
            </w:r>
            <w:proofErr w:type="spellEnd"/>
            <w:r w:rsidRPr="00A001B4">
              <w:rPr>
                <w:rFonts w:ascii="Calibri" w:hAnsi="Calibri" w:cs="Calibri"/>
              </w:rPr>
              <w:t xml:space="preserve"> tehnica</w:t>
            </w:r>
          </w:p>
          <w:p w14:paraId="2E659BD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A6. Configurare si instalare in </w:t>
            </w:r>
            <w:proofErr w:type="spellStart"/>
            <w:r w:rsidRPr="00A001B4">
              <w:rPr>
                <w:rFonts w:ascii="Calibri" w:hAnsi="Calibri" w:cs="Calibri"/>
              </w:rPr>
              <w:t>productie</w:t>
            </w:r>
            <w:proofErr w:type="spellEnd"/>
          </w:p>
          <w:p w14:paraId="0B1757DA"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A7. Testare</w:t>
            </w:r>
          </w:p>
          <w:p w14:paraId="1991FF25"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B. Migrarea </w:t>
            </w:r>
            <w:proofErr w:type="spellStart"/>
            <w:r w:rsidRPr="00A001B4">
              <w:rPr>
                <w:rFonts w:ascii="Calibri" w:hAnsi="Calibri" w:cs="Calibri"/>
                <w:b/>
                <w:bCs/>
              </w:rPr>
              <w:t>şi</w:t>
            </w:r>
            <w:proofErr w:type="spellEnd"/>
            <w:r w:rsidRPr="00A001B4">
              <w:rPr>
                <w:rFonts w:ascii="Calibri" w:hAnsi="Calibri" w:cs="Calibri"/>
                <w:b/>
                <w:bCs/>
              </w:rPr>
              <w:t xml:space="preserve"> optimizarea </w:t>
            </w:r>
            <w:proofErr w:type="spellStart"/>
            <w:r w:rsidRPr="00A001B4">
              <w:rPr>
                <w:rFonts w:ascii="Calibri" w:hAnsi="Calibri" w:cs="Calibri"/>
                <w:b/>
                <w:bCs/>
              </w:rPr>
              <w:t>aplicatiei</w:t>
            </w:r>
            <w:proofErr w:type="spellEnd"/>
            <w:r w:rsidRPr="00A001B4">
              <w:rPr>
                <w:rFonts w:ascii="Calibri" w:hAnsi="Calibri" w:cs="Calibri"/>
                <w:b/>
                <w:bCs/>
              </w:rPr>
              <w:t xml:space="preserve">, cu </w:t>
            </w:r>
            <w:proofErr w:type="spellStart"/>
            <w:r w:rsidRPr="00A001B4">
              <w:rPr>
                <w:rFonts w:ascii="Calibri" w:hAnsi="Calibri" w:cs="Calibri"/>
                <w:b/>
                <w:bCs/>
              </w:rPr>
              <w:t>urmatoarele</w:t>
            </w:r>
            <w:proofErr w:type="spellEnd"/>
            <w:r w:rsidRPr="00A001B4">
              <w:rPr>
                <w:rFonts w:ascii="Calibri" w:hAnsi="Calibri" w:cs="Calibri"/>
                <w:b/>
                <w:bCs/>
              </w:rPr>
              <w:t xml:space="preserve"> </w:t>
            </w:r>
            <w:proofErr w:type="spellStart"/>
            <w:r w:rsidRPr="00A001B4">
              <w:rPr>
                <w:rFonts w:ascii="Calibri" w:hAnsi="Calibri" w:cs="Calibri"/>
                <w:b/>
                <w:bCs/>
              </w:rPr>
              <w:t>subactivitati</w:t>
            </w:r>
            <w:proofErr w:type="spellEnd"/>
            <w:r w:rsidRPr="00A001B4">
              <w:rPr>
                <w:rFonts w:ascii="Calibri" w:hAnsi="Calibri" w:cs="Calibri"/>
                <w:b/>
                <w:bCs/>
              </w:rPr>
              <w:t>:</w:t>
            </w:r>
          </w:p>
          <w:p w14:paraId="10F5E3B8"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B1. Analiza</w:t>
            </w:r>
          </w:p>
          <w:p w14:paraId="442DC2F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B2. Proiectare</w:t>
            </w:r>
          </w:p>
          <w:p w14:paraId="2A9C5AC3"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B3. Dezvoltare</w:t>
            </w:r>
          </w:p>
          <w:p w14:paraId="4B52C20E"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B4. Implementare</w:t>
            </w:r>
          </w:p>
          <w:p w14:paraId="40EB7D69"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B5. Elaborare </w:t>
            </w:r>
            <w:proofErr w:type="spellStart"/>
            <w:r w:rsidRPr="00A001B4">
              <w:rPr>
                <w:rFonts w:ascii="Calibri" w:hAnsi="Calibri" w:cs="Calibri"/>
              </w:rPr>
              <w:t>documentatie</w:t>
            </w:r>
            <w:proofErr w:type="spellEnd"/>
            <w:r w:rsidRPr="00A001B4">
              <w:rPr>
                <w:rFonts w:ascii="Calibri" w:hAnsi="Calibri" w:cs="Calibri"/>
              </w:rPr>
              <w:t xml:space="preserve"> tehnica</w:t>
            </w:r>
          </w:p>
          <w:p w14:paraId="2536F552"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B6. Instalare si configurare</w:t>
            </w:r>
          </w:p>
          <w:p w14:paraId="486E0BE7"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B7. Testare</w:t>
            </w:r>
          </w:p>
          <w:p w14:paraId="40CB70D7"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C. Alinierea componentelor EIVICS_RO, cu </w:t>
            </w:r>
            <w:proofErr w:type="spellStart"/>
            <w:r w:rsidRPr="00A001B4">
              <w:rPr>
                <w:rFonts w:ascii="Calibri" w:hAnsi="Calibri" w:cs="Calibri"/>
                <w:b/>
                <w:bCs/>
              </w:rPr>
              <w:t>urmatoarele</w:t>
            </w:r>
            <w:proofErr w:type="spellEnd"/>
            <w:r w:rsidRPr="00A001B4">
              <w:rPr>
                <w:rFonts w:ascii="Calibri" w:hAnsi="Calibri" w:cs="Calibri"/>
                <w:b/>
                <w:bCs/>
              </w:rPr>
              <w:t xml:space="preserve"> </w:t>
            </w:r>
            <w:proofErr w:type="spellStart"/>
            <w:r w:rsidRPr="00A001B4">
              <w:rPr>
                <w:rFonts w:ascii="Calibri" w:hAnsi="Calibri" w:cs="Calibri"/>
                <w:b/>
                <w:bCs/>
              </w:rPr>
              <w:t>subactivitati</w:t>
            </w:r>
            <w:proofErr w:type="spellEnd"/>
            <w:r w:rsidRPr="00A001B4">
              <w:rPr>
                <w:rFonts w:ascii="Calibri" w:hAnsi="Calibri" w:cs="Calibri"/>
                <w:b/>
                <w:bCs/>
              </w:rPr>
              <w:t>:</w:t>
            </w:r>
          </w:p>
          <w:p w14:paraId="57B4AC5D"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C1. Analiza</w:t>
            </w:r>
          </w:p>
          <w:p w14:paraId="494557D5"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C2. Proiectare</w:t>
            </w:r>
          </w:p>
          <w:p w14:paraId="04475D6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C3. Dezvoltare</w:t>
            </w:r>
          </w:p>
          <w:p w14:paraId="40D5DAEE"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C4. Implementare</w:t>
            </w:r>
          </w:p>
          <w:p w14:paraId="673CB8FF"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CS. Elaborare </w:t>
            </w:r>
            <w:proofErr w:type="spellStart"/>
            <w:r w:rsidRPr="00A001B4">
              <w:rPr>
                <w:rFonts w:ascii="Calibri" w:hAnsi="Calibri" w:cs="Calibri"/>
              </w:rPr>
              <w:t>documentatie</w:t>
            </w:r>
            <w:proofErr w:type="spellEnd"/>
            <w:r w:rsidRPr="00A001B4">
              <w:rPr>
                <w:rFonts w:ascii="Calibri" w:hAnsi="Calibri" w:cs="Calibri"/>
              </w:rPr>
              <w:t xml:space="preserve"> tehnica</w:t>
            </w:r>
          </w:p>
          <w:p w14:paraId="1F91F4FE"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C6. Instalare si configurare</w:t>
            </w:r>
          </w:p>
          <w:p w14:paraId="3D706C65"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C7. Testare</w:t>
            </w:r>
          </w:p>
          <w:p w14:paraId="1CFB3A68"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D. Implementarea unui sistem de monitorizare si alertare a memoriei serverelor de </w:t>
            </w:r>
            <w:proofErr w:type="spellStart"/>
            <w:r w:rsidRPr="00A001B4">
              <w:rPr>
                <w:rFonts w:ascii="Calibri" w:hAnsi="Calibri" w:cs="Calibri"/>
                <w:b/>
                <w:bCs/>
              </w:rPr>
              <w:t>aplicatie</w:t>
            </w:r>
            <w:proofErr w:type="spellEnd"/>
            <w:r w:rsidRPr="00A001B4">
              <w:rPr>
                <w:rFonts w:ascii="Calibri" w:hAnsi="Calibri" w:cs="Calibri"/>
                <w:b/>
                <w:bCs/>
              </w:rPr>
              <w:t xml:space="preserve"> pentru</w:t>
            </w:r>
          </w:p>
          <w:p w14:paraId="6CFC67D8"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sistemul EMCSRO</w:t>
            </w:r>
          </w:p>
          <w:p w14:paraId="2A28AEE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D1. Analiza</w:t>
            </w:r>
          </w:p>
          <w:p w14:paraId="75CB6B79"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D2. Proiectare</w:t>
            </w:r>
          </w:p>
          <w:p w14:paraId="17E6F5B3"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D3. Dezvoltare</w:t>
            </w:r>
          </w:p>
          <w:p w14:paraId="126C8782"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D4. Implementare</w:t>
            </w:r>
          </w:p>
          <w:p w14:paraId="68973188"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D5. Instalare si configurare</w:t>
            </w:r>
          </w:p>
          <w:p w14:paraId="0B542E2A"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D6. Testare</w:t>
            </w:r>
          </w:p>
          <w:p w14:paraId="377BA91F"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E. Optimizarea sistemului EMCS_RO in vederea eliminării repornirii periodice a sistemului</w:t>
            </w:r>
          </w:p>
          <w:p w14:paraId="1E13D604"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E1. Analiza</w:t>
            </w:r>
          </w:p>
          <w:p w14:paraId="7A06236D"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E2. Proiectare</w:t>
            </w:r>
          </w:p>
          <w:p w14:paraId="588A13D8"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E3. Dezvoltare</w:t>
            </w:r>
          </w:p>
          <w:p w14:paraId="44281A1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E4. Implementare</w:t>
            </w:r>
          </w:p>
          <w:p w14:paraId="517CB46C"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E5. Instalare si configurare</w:t>
            </w:r>
          </w:p>
          <w:p w14:paraId="3822808E"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E6. Testare</w:t>
            </w:r>
          </w:p>
          <w:p w14:paraId="1EAAA1F4"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F. Finalizarea </w:t>
            </w:r>
            <w:proofErr w:type="spellStart"/>
            <w:r w:rsidRPr="00A001B4">
              <w:rPr>
                <w:rFonts w:ascii="Calibri" w:hAnsi="Calibri" w:cs="Calibri"/>
                <w:b/>
                <w:bCs/>
              </w:rPr>
              <w:t>activitătilor</w:t>
            </w:r>
            <w:proofErr w:type="spellEnd"/>
            <w:r w:rsidRPr="00A001B4">
              <w:rPr>
                <w:rFonts w:ascii="Calibri" w:hAnsi="Calibri" w:cs="Calibri"/>
                <w:b/>
                <w:bCs/>
              </w:rPr>
              <w:t xml:space="preserve"> de adaptare a sistemului EMCS_RO pentru </w:t>
            </w:r>
            <w:proofErr w:type="spellStart"/>
            <w:r w:rsidRPr="00A001B4">
              <w:rPr>
                <w:rFonts w:ascii="Calibri" w:hAnsi="Calibri" w:cs="Calibri"/>
                <w:b/>
                <w:bCs/>
              </w:rPr>
              <w:t>functionarea</w:t>
            </w:r>
            <w:proofErr w:type="spellEnd"/>
            <w:r w:rsidRPr="00A001B4">
              <w:rPr>
                <w:rFonts w:ascii="Calibri" w:hAnsi="Calibri" w:cs="Calibri"/>
                <w:b/>
                <w:bCs/>
              </w:rPr>
              <w:t xml:space="preserve"> in regim Active - Hot- Standby / </w:t>
            </w:r>
            <w:proofErr w:type="spellStart"/>
            <w:r w:rsidRPr="00A001B4">
              <w:rPr>
                <w:rFonts w:ascii="Calibri" w:hAnsi="Calibri" w:cs="Calibri"/>
                <w:b/>
                <w:bCs/>
              </w:rPr>
              <w:t>Disaster-Recovery</w:t>
            </w:r>
            <w:proofErr w:type="spellEnd"/>
            <w:r w:rsidRPr="00A001B4">
              <w:rPr>
                <w:rFonts w:ascii="Calibri" w:hAnsi="Calibri" w:cs="Calibri"/>
                <w:b/>
                <w:bCs/>
              </w:rPr>
              <w:t xml:space="preserve"> pe cele doua Centre de Date</w:t>
            </w:r>
          </w:p>
          <w:p w14:paraId="1313C35E"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F1. Analiza</w:t>
            </w:r>
          </w:p>
          <w:p w14:paraId="783AA9B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F2. Proiectare</w:t>
            </w:r>
          </w:p>
          <w:p w14:paraId="7D8CBC25"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F3. Dezvoltare</w:t>
            </w:r>
          </w:p>
          <w:p w14:paraId="1B1AD759"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F4. Implementare</w:t>
            </w:r>
          </w:p>
          <w:p w14:paraId="6FC42734"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F5. Instalare si configurare</w:t>
            </w:r>
          </w:p>
          <w:p w14:paraId="5320E6BB"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F6. Testare</w:t>
            </w:r>
          </w:p>
          <w:p w14:paraId="3040830E"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G. Instruire</w:t>
            </w:r>
          </w:p>
          <w:p w14:paraId="35F071E0"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 xml:space="preserve">G1. Elaborarea planului de instruire </w:t>
            </w:r>
            <w:proofErr w:type="spellStart"/>
            <w:r w:rsidRPr="00A001B4">
              <w:rPr>
                <w:rFonts w:ascii="Calibri" w:hAnsi="Calibri" w:cs="Calibri"/>
              </w:rPr>
              <w:t>şi</w:t>
            </w:r>
            <w:proofErr w:type="spellEnd"/>
            <w:r w:rsidRPr="00A001B4">
              <w:rPr>
                <w:rFonts w:ascii="Calibri" w:hAnsi="Calibri" w:cs="Calibri"/>
              </w:rPr>
              <w:t xml:space="preserve"> a materialelor de instruire</w:t>
            </w:r>
          </w:p>
          <w:p w14:paraId="644D6448" w14:textId="77777777" w:rsidR="00C70F08" w:rsidRPr="00A001B4" w:rsidRDefault="00C70F08" w:rsidP="004B615A">
            <w:pPr>
              <w:autoSpaceDE w:val="0"/>
              <w:autoSpaceDN w:val="0"/>
              <w:adjustRightInd w:val="0"/>
              <w:contextualSpacing/>
              <w:jc w:val="left"/>
              <w:rPr>
                <w:rFonts w:ascii="Calibri" w:hAnsi="Calibri" w:cs="Calibri"/>
              </w:rPr>
            </w:pPr>
            <w:r w:rsidRPr="00A001B4">
              <w:rPr>
                <w:rFonts w:ascii="Calibri" w:hAnsi="Calibri" w:cs="Calibri"/>
              </w:rPr>
              <w:t>G2. Efectuarea cursurilor de instruire</w:t>
            </w:r>
          </w:p>
          <w:p w14:paraId="080D0A0F" w14:textId="77777777" w:rsidR="00C70F08" w:rsidRPr="00A001B4" w:rsidRDefault="00C70F08" w:rsidP="004B615A">
            <w:pPr>
              <w:autoSpaceDE w:val="0"/>
              <w:autoSpaceDN w:val="0"/>
              <w:adjustRightInd w:val="0"/>
              <w:contextualSpacing/>
              <w:jc w:val="left"/>
              <w:rPr>
                <w:rFonts w:ascii="Calibri" w:hAnsi="Calibri" w:cs="Calibri"/>
                <w:b/>
                <w:bCs/>
              </w:rPr>
            </w:pPr>
            <w:r w:rsidRPr="00A001B4">
              <w:rPr>
                <w:rFonts w:ascii="Calibri" w:hAnsi="Calibri" w:cs="Calibri"/>
                <w:b/>
                <w:bCs/>
              </w:rPr>
              <w:t xml:space="preserve">H. Suport si </w:t>
            </w:r>
            <w:proofErr w:type="spellStart"/>
            <w:r w:rsidRPr="00A001B4">
              <w:rPr>
                <w:rFonts w:ascii="Calibri" w:hAnsi="Calibri" w:cs="Calibri"/>
                <w:b/>
                <w:bCs/>
              </w:rPr>
              <w:t>mentenanta</w:t>
            </w:r>
            <w:proofErr w:type="spellEnd"/>
            <w:r w:rsidRPr="00A001B4">
              <w:rPr>
                <w:rFonts w:ascii="Calibri" w:hAnsi="Calibri" w:cs="Calibri"/>
                <w:b/>
                <w:bCs/>
              </w:rPr>
              <w:t xml:space="preserve"> perfectiva, corectiva, adaptiva si evolutiva</w:t>
            </w:r>
          </w:p>
          <w:p w14:paraId="77478423" w14:textId="77777777" w:rsidR="00C70F08" w:rsidRPr="00A001B4" w:rsidRDefault="00C70F08" w:rsidP="004B615A">
            <w:pPr>
              <w:jc w:val="left"/>
              <w:rPr>
                <w:rFonts w:ascii="Calibri" w:hAnsi="Calibri" w:cs="Calibri"/>
                <w:i/>
                <w:highlight w:val="lightGray"/>
                <w:lang w:eastAsia="en-GB"/>
              </w:rPr>
            </w:pPr>
            <w:r w:rsidRPr="00A001B4">
              <w:rPr>
                <w:rFonts w:ascii="Calibri" w:hAnsi="Calibri" w:cs="Calibri"/>
                <w:b/>
                <w:bCs/>
              </w:rPr>
              <w:t>I. Management de proiect</w:t>
            </w:r>
          </w:p>
        </w:tc>
        <w:tc>
          <w:tcPr>
            <w:tcW w:w="3426" w:type="dxa"/>
            <w:gridSpan w:val="3"/>
          </w:tcPr>
          <w:p w14:paraId="0DA536BE"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1631CC9A"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Managementul contractului, managementul ariei de acoperire, managementul </w:t>
            </w:r>
            <w:proofErr w:type="spellStart"/>
            <w:r w:rsidRPr="00A001B4">
              <w:rPr>
                <w:rFonts w:ascii="Calibri" w:eastAsia="Times New Roman" w:hAnsi="Calibri" w:cs="Calibri"/>
                <w:bCs/>
                <w:lang w:eastAsia="en-GB"/>
              </w:rPr>
              <w:t>schimbarilor</w:t>
            </w:r>
            <w:proofErr w:type="spellEnd"/>
            <w:r w:rsidRPr="00A001B4">
              <w:rPr>
                <w:rFonts w:ascii="Calibri" w:eastAsia="Times New Roman" w:hAnsi="Calibri" w:cs="Calibri"/>
                <w:bCs/>
                <w:lang w:eastAsia="en-GB"/>
              </w:rPr>
              <w:t xml:space="preserve">, planificarea proiectului, managementul resurselor, managementul </w:t>
            </w:r>
            <w:proofErr w:type="spellStart"/>
            <w:r w:rsidRPr="00A001B4">
              <w:rPr>
                <w:rFonts w:ascii="Calibri" w:eastAsia="Times New Roman" w:hAnsi="Calibri" w:cs="Calibri"/>
                <w:bCs/>
                <w:lang w:eastAsia="en-GB"/>
              </w:rPr>
              <w:t>risurilor</w:t>
            </w:r>
            <w:proofErr w:type="spellEnd"/>
            <w:r w:rsidRPr="00A001B4">
              <w:rPr>
                <w:rFonts w:ascii="Calibri" w:eastAsia="Times New Roman" w:hAnsi="Calibri" w:cs="Calibri"/>
                <w:bCs/>
                <w:lang w:eastAsia="en-GB"/>
              </w:rPr>
              <w:t xml:space="preserve"> si problemelor, managementul comunicarii, managementul </w:t>
            </w:r>
            <w:proofErr w:type="spellStart"/>
            <w:r w:rsidRPr="00A001B4">
              <w:rPr>
                <w:rFonts w:ascii="Calibri" w:eastAsia="Times New Roman" w:hAnsi="Calibri" w:cs="Calibri"/>
                <w:bCs/>
                <w:lang w:eastAsia="en-GB"/>
              </w:rPr>
              <w:t>calitatii</w:t>
            </w:r>
            <w:proofErr w:type="spellEnd"/>
            <w:r w:rsidRPr="00A001B4">
              <w:rPr>
                <w:rFonts w:ascii="Calibri" w:eastAsia="Times New Roman" w:hAnsi="Calibri" w:cs="Calibri"/>
                <w:bCs/>
                <w:lang w:eastAsia="en-GB"/>
              </w:rPr>
              <w:t>;</w:t>
            </w:r>
          </w:p>
          <w:p w14:paraId="0F82DE8E"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Punct principal de contact in </w:t>
            </w:r>
            <w:proofErr w:type="spellStart"/>
            <w:r w:rsidRPr="00A001B4">
              <w:rPr>
                <w:rFonts w:ascii="Calibri" w:eastAsia="Times New Roman" w:hAnsi="Calibri" w:cs="Calibri"/>
                <w:bCs/>
                <w:lang w:eastAsia="en-GB"/>
              </w:rPr>
              <w:t>relaţia</w:t>
            </w:r>
            <w:proofErr w:type="spellEnd"/>
            <w:r w:rsidRPr="00A001B4">
              <w:rPr>
                <w:rFonts w:ascii="Calibri" w:eastAsia="Times New Roman" w:hAnsi="Calibri" w:cs="Calibri"/>
                <w:bCs/>
                <w:lang w:eastAsia="en-GB"/>
              </w:rPr>
              <w:t xml:space="preserve"> cu beneficiarul;</w:t>
            </w:r>
          </w:p>
          <w:p w14:paraId="2AA0A05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lastRenderedPageBreak/>
              <w:t>Alocarea resurselor proiectului;</w:t>
            </w:r>
          </w:p>
          <w:p w14:paraId="6F32F5C6"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Rezolvarea diferitelor probleme in scopul evitării </w:t>
            </w:r>
            <w:proofErr w:type="spellStart"/>
            <w:r w:rsidRPr="00A001B4">
              <w:rPr>
                <w:rFonts w:ascii="Calibri" w:eastAsia="Times New Roman" w:hAnsi="Calibri" w:cs="Calibri"/>
                <w:bCs/>
                <w:lang w:eastAsia="en-GB"/>
              </w:rPr>
              <w:t>situaţiilor</w:t>
            </w:r>
            <w:proofErr w:type="spellEnd"/>
            <w:r w:rsidRPr="00A001B4">
              <w:rPr>
                <w:rFonts w:ascii="Calibri" w:eastAsia="Times New Roman" w:hAnsi="Calibri" w:cs="Calibri"/>
                <w:bCs/>
                <w:lang w:eastAsia="en-GB"/>
              </w:rPr>
              <w:t xml:space="preserve"> de criză;</w:t>
            </w:r>
          </w:p>
          <w:p w14:paraId="110BAF88"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Propunerea de </w:t>
            </w:r>
            <w:proofErr w:type="spellStart"/>
            <w:r w:rsidRPr="00A001B4">
              <w:rPr>
                <w:rFonts w:ascii="Calibri" w:eastAsia="Times New Roman" w:hAnsi="Calibri" w:cs="Calibri"/>
                <w:bCs/>
                <w:lang w:eastAsia="en-GB"/>
              </w:rPr>
              <w:t>soluţii</w:t>
            </w:r>
            <w:proofErr w:type="spellEnd"/>
            <w:r w:rsidRPr="00A001B4">
              <w:rPr>
                <w:rFonts w:ascii="Calibri" w:eastAsia="Times New Roman" w:hAnsi="Calibri" w:cs="Calibri"/>
                <w:bCs/>
                <w:lang w:eastAsia="en-GB"/>
              </w:rPr>
              <w:t xml:space="preserve"> in vederea evitării </w:t>
            </w:r>
            <w:proofErr w:type="spellStart"/>
            <w:r w:rsidRPr="00A001B4">
              <w:rPr>
                <w:rFonts w:ascii="Calibri" w:eastAsia="Times New Roman" w:hAnsi="Calibri" w:cs="Calibri"/>
                <w:bCs/>
                <w:lang w:eastAsia="en-GB"/>
              </w:rPr>
              <w:t>şi</w:t>
            </w:r>
            <w:proofErr w:type="spellEnd"/>
            <w:r w:rsidRPr="00A001B4">
              <w:rPr>
                <w:rFonts w:ascii="Calibri" w:eastAsia="Times New Roman" w:hAnsi="Calibri" w:cs="Calibri"/>
                <w:bCs/>
                <w:lang w:eastAsia="en-GB"/>
              </w:rPr>
              <w:t xml:space="preserve"> diminuării riscurilor aferente implementării proiectului;</w:t>
            </w:r>
          </w:p>
          <w:p w14:paraId="0859BEF7"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Managementul proiectului in ansamblul său care presupune </w:t>
            </w:r>
            <w:proofErr w:type="spellStart"/>
            <w:r w:rsidRPr="00A001B4">
              <w:rPr>
                <w:rFonts w:ascii="Calibri" w:eastAsia="Times New Roman" w:hAnsi="Calibri" w:cs="Calibri"/>
                <w:bCs/>
                <w:lang w:eastAsia="en-GB"/>
              </w:rPr>
              <w:t>activitati</w:t>
            </w:r>
            <w:proofErr w:type="spellEnd"/>
            <w:r w:rsidRPr="00A001B4">
              <w:rPr>
                <w:rFonts w:ascii="Calibri" w:eastAsia="Times New Roman" w:hAnsi="Calibri" w:cs="Calibri"/>
                <w:bCs/>
                <w:lang w:eastAsia="en-GB"/>
              </w:rPr>
              <w:t xml:space="preserve"> de organizare a proiectului, planificare, </w:t>
            </w:r>
            <w:proofErr w:type="spellStart"/>
            <w:r w:rsidRPr="00A001B4">
              <w:rPr>
                <w:rFonts w:ascii="Calibri" w:eastAsia="Times New Roman" w:hAnsi="Calibri" w:cs="Calibri"/>
                <w:bCs/>
                <w:lang w:eastAsia="en-GB"/>
              </w:rPr>
              <w:t>executie</w:t>
            </w:r>
            <w:proofErr w:type="spellEnd"/>
            <w:r w:rsidRPr="00A001B4">
              <w:rPr>
                <w:rFonts w:ascii="Calibri" w:eastAsia="Times New Roman" w:hAnsi="Calibri" w:cs="Calibri"/>
                <w:bCs/>
                <w:lang w:eastAsia="en-GB"/>
              </w:rPr>
              <w:t xml:space="preserve">, monitorizare si control si </w:t>
            </w:r>
            <w:proofErr w:type="spellStart"/>
            <w:r w:rsidRPr="00A001B4">
              <w:rPr>
                <w:rFonts w:ascii="Calibri" w:eastAsia="Times New Roman" w:hAnsi="Calibri" w:cs="Calibri"/>
                <w:bCs/>
                <w:lang w:eastAsia="en-GB"/>
              </w:rPr>
              <w:t>inchidere</w:t>
            </w:r>
            <w:proofErr w:type="spellEnd"/>
            <w:r w:rsidRPr="00A001B4">
              <w:rPr>
                <w:rFonts w:ascii="Calibri" w:eastAsia="Times New Roman" w:hAnsi="Calibri" w:cs="Calibri"/>
                <w:bCs/>
                <w:lang w:eastAsia="en-GB"/>
              </w:rPr>
              <w:t xml:space="preserve"> a proiectului;</w:t>
            </w:r>
          </w:p>
          <w:p w14:paraId="75FFB2F0"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Managementul </w:t>
            </w:r>
            <w:proofErr w:type="spellStart"/>
            <w:r w:rsidRPr="00A001B4">
              <w:rPr>
                <w:rFonts w:ascii="Calibri" w:eastAsia="Times New Roman" w:hAnsi="Calibri" w:cs="Calibri"/>
                <w:bCs/>
                <w:lang w:eastAsia="en-GB"/>
              </w:rPr>
              <w:t>tutuiror</w:t>
            </w:r>
            <w:proofErr w:type="spellEnd"/>
            <w:r w:rsidRPr="00A001B4">
              <w:rPr>
                <w:rFonts w:ascii="Calibri" w:eastAsia="Times New Roman" w:hAnsi="Calibri" w:cs="Calibri"/>
                <w:bCs/>
                <w:lang w:eastAsia="en-GB"/>
              </w:rPr>
              <w:t xml:space="preserve"> </w:t>
            </w:r>
            <w:proofErr w:type="spellStart"/>
            <w:r w:rsidRPr="00A001B4">
              <w:rPr>
                <w:rFonts w:ascii="Calibri" w:eastAsia="Times New Roman" w:hAnsi="Calibri" w:cs="Calibri"/>
                <w:bCs/>
                <w:lang w:eastAsia="en-GB"/>
              </w:rPr>
              <w:t>activităţilor</w:t>
            </w:r>
            <w:proofErr w:type="spellEnd"/>
            <w:r w:rsidRPr="00A001B4">
              <w:rPr>
                <w:rFonts w:ascii="Calibri" w:eastAsia="Times New Roman" w:hAnsi="Calibri" w:cs="Calibri"/>
                <w:bCs/>
                <w:lang w:eastAsia="en-GB"/>
              </w:rPr>
              <w:t xml:space="preserve">: analiza, design, dezvoltare, configurare, testare, implementare, integrare, instruire a personalului si punere in </w:t>
            </w:r>
            <w:proofErr w:type="spellStart"/>
            <w:r w:rsidRPr="00A001B4">
              <w:rPr>
                <w:rFonts w:ascii="Calibri" w:eastAsia="Times New Roman" w:hAnsi="Calibri" w:cs="Calibri"/>
                <w:bCs/>
                <w:lang w:eastAsia="en-GB"/>
              </w:rPr>
              <w:t>funcfiune</w:t>
            </w:r>
            <w:proofErr w:type="spellEnd"/>
            <w:r w:rsidRPr="00A001B4">
              <w:rPr>
                <w:rFonts w:ascii="Calibri" w:eastAsia="Times New Roman" w:hAnsi="Calibri" w:cs="Calibri"/>
                <w:bCs/>
                <w:lang w:eastAsia="en-GB"/>
              </w:rPr>
              <w:t xml:space="preserve"> a sistemului dezvoltat;</w:t>
            </w:r>
          </w:p>
          <w:p w14:paraId="6D809DA4"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Alocarea resurselor proiectului;</w:t>
            </w:r>
          </w:p>
          <w:p w14:paraId="7A2C918A"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Urmărirea realizării alocărilor in proiect si respectării tuturor termenelor limită;</w:t>
            </w:r>
          </w:p>
          <w:p w14:paraId="1AD849CE" w14:textId="77777777" w:rsidR="00C70F08" w:rsidRPr="00A001B4"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A001B4">
              <w:rPr>
                <w:rFonts w:ascii="Calibri" w:eastAsia="Times New Roman" w:hAnsi="Calibri" w:cs="Calibri"/>
                <w:bCs/>
                <w:lang w:eastAsia="en-GB"/>
              </w:rPr>
              <w:t xml:space="preserve">Propunerea de </w:t>
            </w:r>
            <w:proofErr w:type="spellStart"/>
            <w:r w:rsidRPr="00A001B4">
              <w:rPr>
                <w:rFonts w:ascii="Calibri" w:eastAsia="Times New Roman" w:hAnsi="Calibri" w:cs="Calibri"/>
                <w:bCs/>
                <w:lang w:eastAsia="en-GB"/>
              </w:rPr>
              <w:t>soluţii</w:t>
            </w:r>
            <w:proofErr w:type="spellEnd"/>
            <w:r w:rsidRPr="00A001B4">
              <w:rPr>
                <w:rFonts w:ascii="Calibri" w:eastAsia="Times New Roman" w:hAnsi="Calibri" w:cs="Calibri"/>
                <w:bCs/>
                <w:lang w:eastAsia="en-GB"/>
              </w:rPr>
              <w:t xml:space="preserve"> in vederea evitării </w:t>
            </w:r>
            <w:proofErr w:type="spellStart"/>
            <w:r w:rsidRPr="00A001B4">
              <w:rPr>
                <w:rFonts w:ascii="Calibri" w:eastAsia="Times New Roman" w:hAnsi="Calibri" w:cs="Calibri"/>
                <w:bCs/>
                <w:lang w:eastAsia="en-GB"/>
              </w:rPr>
              <w:t>şi</w:t>
            </w:r>
            <w:proofErr w:type="spellEnd"/>
            <w:r w:rsidRPr="00A001B4">
              <w:rPr>
                <w:rFonts w:ascii="Calibri" w:eastAsia="Times New Roman" w:hAnsi="Calibri" w:cs="Calibri"/>
                <w:bCs/>
                <w:lang w:eastAsia="en-GB"/>
              </w:rPr>
              <w:t xml:space="preserve"> diminuării riscurilor aferente implementării proiectului;</w:t>
            </w:r>
          </w:p>
          <w:p w14:paraId="76942240" w14:textId="77777777" w:rsidR="00C70F08" w:rsidRPr="00A001B4" w:rsidRDefault="00C70F08" w:rsidP="004B615A">
            <w:pPr>
              <w:rPr>
                <w:rFonts w:ascii="Calibri" w:hAnsi="Calibri" w:cs="Calibri"/>
                <w:lang w:eastAsia="en-GB"/>
              </w:rPr>
            </w:pPr>
            <w:r w:rsidRPr="00A001B4">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A001B4" w:rsidRDefault="00C70F08" w:rsidP="004B615A">
            <w:pPr>
              <w:rPr>
                <w:rFonts w:ascii="Calibri" w:hAnsi="Calibri" w:cs="Calibri"/>
                <w:lang w:eastAsia="en-GB"/>
              </w:rPr>
            </w:pPr>
          </w:p>
        </w:tc>
        <w:tc>
          <w:tcPr>
            <w:tcW w:w="1260" w:type="dxa"/>
          </w:tcPr>
          <w:p w14:paraId="1E294EBA" w14:textId="77777777" w:rsidR="00C70F08" w:rsidRPr="00A001B4" w:rsidRDefault="00C70F08" w:rsidP="004B615A">
            <w:pPr>
              <w:rPr>
                <w:rFonts w:ascii="Calibri" w:hAnsi="Calibri" w:cs="Calibri"/>
                <w:lang w:eastAsia="en-GB"/>
              </w:rPr>
            </w:pPr>
            <w:r w:rsidRPr="00A001B4">
              <w:rPr>
                <w:rFonts w:ascii="Calibri" w:eastAsia="Calibri" w:hAnsi="Calibri" w:cs="Calibri"/>
              </w:rPr>
              <w:t>Iulie 2022 – Noiembrie 2024</w:t>
            </w:r>
          </w:p>
        </w:tc>
      </w:tr>
      <w:tr w:rsidR="00C70F08" w:rsidRPr="00A001B4" w14:paraId="0E3865BF" w14:textId="77777777" w:rsidTr="004B615A">
        <w:trPr>
          <w:trHeight w:val="783"/>
        </w:trPr>
        <w:tc>
          <w:tcPr>
            <w:tcW w:w="4854" w:type="dxa"/>
            <w:gridSpan w:val="3"/>
          </w:tcPr>
          <w:p w14:paraId="5E575AE2"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A001B4" w:rsidRDefault="00C70F08" w:rsidP="004B615A">
            <w:pPr>
              <w:rPr>
                <w:rFonts w:ascii="Calibri" w:hAnsi="Calibri" w:cs="Calibri"/>
                <w:lang w:eastAsia="en-GB"/>
              </w:rPr>
            </w:pPr>
            <w:r w:rsidRPr="00A001B4">
              <w:rPr>
                <w:rFonts w:ascii="Calibri" w:hAnsi="Calibri" w:cs="Calibri"/>
                <w:lang w:eastAsia="en-GB"/>
              </w:rPr>
              <w:t>28 luni</w:t>
            </w:r>
          </w:p>
        </w:tc>
        <w:tc>
          <w:tcPr>
            <w:tcW w:w="2610" w:type="dxa"/>
            <w:gridSpan w:val="3"/>
          </w:tcPr>
          <w:p w14:paraId="219FE59C" w14:textId="77777777" w:rsidR="00C70F08" w:rsidRPr="00A001B4" w:rsidRDefault="00C70F08" w:rsidP="004B615A">
            <w:pPr>
              <w:rPr>
                <w:rFonts w:ascii="Calibri" w:hAnsi="Calibri" w:cs="Calibri"/>
                <w:lang w:eastAsia="en-GB"/>
              </w:rPr>
            </w:pPr>
            <w:r w:rsidRPr="00A001B4">
              <w:rPr>
                <w:rFonts w:ascii="Calibri" w:eastAsia="Calibri" w:hAnsi="Calibri" w:cs="Calibri"/>
              </w:rPr>
              <w:t>Iulie 2022 – Noiembrie 2024</w:t>
            </w:r>
          </w:p>
        </w:tc>
      </w:tr>
      <w:tr w:rsidR="00C70F08" w:rsidRPr="00A001B4" w14:paraId="58B5D5AC" w14:textId="77777777" w:rsidTr="004B615A">
        <w:trPr>
          <w:trHeight w:val="495"/>
        </w:trPr>
        <w:tc>
          <w:tcPr>
            <w:tcW w:w="4854" w:type="dxa"/>
            <w:gridSpan w:val="3"/>
          </w:tcPr>
          <w:p w14:paraId="24A3FC39" w14:textId="77777777" w:rsidR="00C70F08" w:rsidRPr="00A001B4" w:rsidRDefault="00C70F08" w:rsidP="004B615A">
            <w:pPr>
              <w:jc w:val="left"/>
              <w:rPr>
                <w:rFonts w:ascii="Calibri" w:hAnsi="Calibri" w:cs="Calibri"/>
                <w:lang w:eastAsia="en-GB"/>
              </w:rPr>
            </w:pPr>
            <w:r w:rsidRPr="00A001B4">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A001B4" w:rsidRDefault="00C70F08">
            <w:pPr>
              <w:numPr>
                <w:ilvl w:val="0"/>
                <w:numId w:val="26"/>
              </w:numPr>
              <w:jc w:val="left"/>
              <w:rPr>
                <w:rFonts w:ascii="Calibri" w:hAnsi="Calibri" w:cs="Calibri"/>
                <w:i/>
                <w:lang w:eastAsia="en-GB"/>
              </w:rPr>
            </w:pPr>
            <w:r w:rsidRPr="00A001B4">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A001B4" w:rsidRDefault="00C70F08">
            <w:pPr>
              <w:numPr>
                <w:ilvl w:val="0"/>
                <w:numId w:val="26"/>
              </w:numPr>
              <w:jc w:val="left"/>
              <w:rPr>
                <w:rFonts w:ascii="Calibri" w:hAnsi="Calibri" w:cs="Calibri"/>
                <w:i/>
                <w:lang w:eastAsia="en-GB"/>
              </w:rPr>
            </w:pPr>
            <w:r w:rsidRPr="00A001B4">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A001B4" w:rsidRDefault="00C70F08">
            <w:pPr>
              <w:numPr>
                <w:ilvl w:val="0"/>
                <w:numId w:val="26"/>
              </w:numPr>
              <w:jc w:val="left"/>
              <w:rPr>
                <w:rFonts w:ascii="Calibri" w:hAnsi="Calibri" w:cs="Calibri"/>
                <w:i/>
                <w:lang w:eastAsia="en-GB"/>
              </w:rPr>
            </w:pPr>
            <w:r w:rsidRPr="00A001B4">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A001B4" w:rsidRDefault="00C70F08">
            <w:pPr>
              <w:numPr>
                <w:ilvl w:val="0"/>
                <w:numId w:val="26"/>
              </w:numPr>
              <w:jc w:val="left"/>
              <w:rPr>
                <w:rFonts w:ascii="Calibri" w:hAnsi="Calibri" w:cs="Calibri"/>
                <w:i/>
                <w:lang w:eastAsia="en-GB"/>
              </w:rPr>
            </w:pPr>
            <w:r w:rsidRPr="00A001B4">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A001B4" w:rsidRDefault="00C70F08">
            <w:pPr>
              <w:numPr>
                <w:ilvl w:val="0"/>
                <w:numId w:val="26"/>
              </w:numPr>
              <w:jc w:val="left"/>
              <w:rPr>
                <w:rFonts w:ascii="Calibri" w:hAnsi="Calibri" w:cs="Calibri"/>
                <w:i/>
                <w:lang w:eastAsia="en-GB"/>
              </w:rPr>
            </w:pPr>
            <w:r w:rsidRPr="00A001B4">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A001B4" w:rsidRDefault="00C70F08">
            <w:pPr>
              <w:numPr>
                <w:ilvl w:val="0"/>
                <w:numId w:val="26"/>
              </w:numPr>
              <w:jc w:val="left"/>
              <w:rPr>
                <w:rFonts w:ascii="Calibri" w:hAnsi="Calibri" w:cs="Calibri"/>
                <w:i/>
                <w:lang w:eastAsia="en-GB"/>
              </w:rPr>
            </w:pPr>
            <w:r w:rsidRPr="00A001B4">
              <w:rPr>
                <w:rFonts w:ascii="Calibri" w:hAnsi="Calibri" w:cs="Calibri"/>
                <w:i/>
                <w:lang w:eastAsia="en-GB"/>
              </w:rPr>
              <w:t xml:space="preserve">Punct de contact pentru toate comunicările cu Autoritatea Contractantă. </w:t>
            </w:r>
          </w:p>
        </w:tc>
      </w:tr>
      <w:tr w:rsidR="00C70F08" w:rsidRPr="00A001B4" w14:paraId="682C5DF5" w14:textId="77777777" w:rsidTr="004B615A">
        <w:trPr>
          <w:trHeight w:val="1026"/>
        </w:trPr>
        <w:tc>
          <w:tcPr>
            <w:tcW w:w="4854" w:type="dxa"/>
            <w:gridSpan w:val="3"/>
          </w:tcPr>
          <w:p w14:paraId="52D31A0D" w14:textId="77777777" w:rsidR="00C70F08" w:rsidRPr="00A001B4" w:rsidRDefault="00C70F08" w:rsidP="004B615A">
            <w:pPr>
              <w:jc w:val="left"/>
              <w:rPr>
                <w:rFonts w:ascii="Calibri" w:hAnsi="Calibri" w:cs="Calibri"/>
                <w:lang w:eastAsia="en-GB"/>
              </w:rPr>
            </w:pPr>
            <w:r w:rsidRPr="00A001B4">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A001B4" w:rsidRDefault="00C70F08" w:rsidP="004B615A">
            <w:pPr>
              <w:rPr>
                <w:rFonts w:ascii="Calibri" w:hAnsi="Calibri" w:cs="Calibri"/>
                <w:i/>
                <w:highlight w:val="lightGray"/>
                <w:lang w:eastAsia="en-GB"/>
              </w:rPr>
            </w:pPr>
          </w:p>
        </w:tc>
      </w:tr>
      <w:tr w:rsidR="00C70F08" w:rsidRPr="00A001B4" w14:paraId="2915D72A" w14:textId="77777777" w:rsidTr="004B615A">
        <w:trPr>
          <w:trHeight w:val="720"/>
        </w:trPr>
        <w:tc>
          <w:tcPr>
            <w:tcW w:w="4854" w:type="dxa"/>
            <w:gridSpan w:val="3"/>
            <w:vMerge w:val="restart"/>
          </w:tcPr>
          <w:p w14:paraId="091D7D23" w14:textId="77777777" w:rsidR="00C70F08" w:rsidRPr="00A001B4" w:rsidRDefault="00C70F08" w:rsidP="004B615A">
            <w:pPr>
              <w:jc w:val="left"/>
              <w:rPr>
                <w:rFonts w:ascii="Calibri" w:hAnsi="Calibri" w:cs="Calibri"/>
                <w:lang w:eastAsia="en-GB"/>
              </w:rPr>
            </w:pPr>
            <w:r w:rsidRPr="00A001B4">
              <w:rPr>
                <w:rFonts w:ascii="Calibri" w:hAnsi="Calibri" w:cs="Calibri"/>
                <w:lang w:eastAsia="en-GB"/>
              </w:rPr>
              <w:t xml:space="preserve">Abilități în legătură cu limbile utilizate în Contract: (indicați nivelul abilităților conform – CEFR): </w:t>
            </w:r>
            <w:hyperlink r:id="rId21" w:history="1">
              <w:r w:rsidRPr="00A001B4">
                <w:rPr>
                  <w:rFonts w:ascii="Calibri" w:hAnsi="Calibri" w:cs="Calibri"/>
                  <w:u w:val="single"/>
                  <w:lang w:eastAsia="en-GB"/>
                </w:rPr>
                <w:t>http://europass.cedefop.europa.eu</w:t>
              </w:r>
            </w:hyperlink>
            <w:r w:rsidRPr="00A001B4">
              <w:rPr>
                <w:rFonts w:ascii="Calibri" w:hAnsi="Calibri" w:cs="Calibri"/>
                <w:lang w:eastAsia="en-GB"/>
              </w:rPr>
              <w:t>)</w:t>
            </w:r>
          </w:p>
        </w:tc>
        <w:tc>
          <w:tcPr>
            <w:tcW w:w="3426" w:type="dxa"/>
            <w:gridSpan w:val="3"/>
          </w:tcPr>
          <w:p w14:paraId="4B56683A" w14:textId="77777777" w:rsidR="00C70F08" w:rsidRPr="00A001B4" w:rsidRDefault="00C70F08" w:rsidP="004B615A">
            <w:pPr>
              <w:rPr>
                <w:rFonts w:ascii="Calibri" w:hAnsi="Calibri" w:cs="Calibri"/>
                <w:i/>
                <w:lang w:eastAsia="en-GB"/>
              </w:rPr>
            </w:pPr>
            <w:r w:rsidRPr="00A001B4">
              <w:rPr>
                <w:rFonts w:ascii="Calibri" w:hAnsi="Calibri" w:cs="Calibri"/>
                <w:i/>
                <w:lang w:eastAsia="en-GB"/>
              </w:rPr>
              <w:t>Engleza</w:t>
            </w:r>
          </w:p>
          <w:p w14:paraId="4CE961F8" w14:textId="77777777" w:rsidR="00C70F08" w:rsidRPr="00A001B4" w:rsidRDefault="00C70F08" w:rsidP="004B615A">
            <w:pPr>
              <w:rPr>
                <w:rFonts w:ascii="Calibri" w:hAnsi="Calibri" w:cs="Calibri"/>
                <w:lang w:eastAsia="en-GB"/>
              </w:rPr>
            </w:pPr>
          </w:p>
        </w:tc>
        <w:tc>
          <w:tcPr>
            <w:tcW w:w="2610" w:type="dxa"/>
            <w:gridSpan w:val="3"/>
          </w:tcPr>
          <w:p w14:paraId="30604C53" w14:textId="77777777" w:rsidR="00C70F08" w:rsidRPr="00A001B4" w:rsidRDefault="00C70F08" w:rsidP="004B615A">
            <w:pPr>
              <w:spacing w:before="0" w:after="0"/>
              <w:rPr>
                <w:rFonts w:ascii="Calibri" w:hAnsi="Calibri" w:cs="Calibri"/>
                <w:lang w:eastAsia="en-GB"/>
              </w:rPr>
            </w:pPr>
            <w:proofErr w:type="spellStart"/>
            <w:r w:rsidRPr="00A001B4">
              <w:rPr>
                <w:rFonts w:ascii="Calibri" w:hAnsi="Calibri" w:cs="Calibri"/>
                <w:lang w:eastAsia="en-GB"/>
              </w:rPr>
              <w:t>Intelegere</w:t>
            </w:r>
            <w:proofErr w:type="spellEnd"/>
            <w:r w:rsidRPr="00A001B4">
              <w:rPr>
                <w:rFonts w:ascii="Calibri" w:hAnsi="Calibri" w:cs="Calibri"/>
                <w:lang w:eastAsia="en-GB"/>
              </w:rPr>
              <w:t xml:space="preserve"> – B2</w:t>
            </w:r>
          </w:p>
          <w:p w14:paraId="795CCED6"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Vorbire – B1</w:t>
            </w:r>
          </w:p>
          <w:p w14:paraId="7877DAE7"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Scriere – B1</w:t>
            </w:r>
          </w:p>
        </w:tc>
      </w:tr>
      <w:tr w:rsidR="00C70F08" w:rsidRPr="00A001B4" w14:paraId="362D5CB3" w14:textId="77777777" w:rsidTr="004B615A">
        <w:trPr>
          <w:trHeight w:val="720"/>
        </w:trPr>
        <w:tc>
          <w:tcPr>
            <w:tcW w:w="4854" w:type="dxa"/>
            <w:gridSpan w:val="3"/>
            <w:vMerge/>
          </w:tcPr>
          <w:p w14:paraId="45EC3ADA" w14:textId="77777777" w:rsidR="00C70F08" w:rsidRPr="00A001B4" w:rsidRDefault="00C70F08" w:rsidP="004B615A">
            <w:pPr>
              <w:rPr>
                <w:rFonts w:ascii="Calibri" w:hAnsi="Calibri" w:cs="Calibri"/>
                <w:lang w:eastAsia="en-GB"/>
              </w:rPr>
            </w:pPr>
          </w:p>
        </w:tc>
        <w:tc>
          <w:tcPr>
            <w:tcW w:w="3426" w:type="dxa"/>
            <w:gridSpan w:val="3"/>
          </w:tcPr>
          <w:p w14:paraId="129A99CF" w14:textId="77777777" w:rsidR="00C70F08" w:rsidRPr="00A001B4" w:rsidRDefault="00C70F08" w:rsidP="004B615A">
            <w:pPr>
              <w:rPr>
                <w:rFonts w:ascii="Calibri" w:hAnsi="Calibri" w:cs="Calibri"/>
                <w:i/>
                <w:lang w:eastAsia="en-GB"/>
              </w:rPr>
            </w:pPr>
            <w:r w:rsidRPr="00A001B4">
              <w:rPr>
                <w:rFonts w:ascii="Calibri" w:hAnsi="Calibri" w:cs="Calibri"/>
                <w:i/>
                <w:lang w:eastAsia="en-GB"/>
              </w:rPr>
              <w:t>Franceza</w:t>
            </w:r>
          </w:p>
        </w:tc>
        <w:tc>
          <w:tcPr>
            <w:tcW w:w="2610" w:type="dxa"/>
            <w:gridSpan w:val="3"/>
          </w:tcPr>
          <w:p w14:paraId="500B6128" w14:textId="77777777" w:rsidR="00C70F08" w:rsidRPr="00A001B4" w:rsidRDefault="00C70F08" w:rsidP="004B615A">
            <w:pPr>
              <w:spacing w:before="0" w:after="0"/>
              <w:rPr>
                <w:rFonts w:ascii="Calibri" w:hAnsi="Calibri" w:cs="Calibri"/>
                <w:lang w:eastAsia="en-GB"/>
              </w:rPr>
            </w:pPr>
            <w:proofErr w:type="spellStart"/>
            <w:r w:rsidRPr="00A001B4">
              <w:rPr>
                <w:rFonts w:ascii="Calibri" w:hAnsi="Calibri" w:cs="Calibri"/>
                <w:lang w:eastAsia="en-GB"/>
              </w:rPr>
              <w:t>Intelegere</w:t>
            </w:r>
            <w:proofErr w:type="spellEnd"/>
            <w:r w:rsidRPr="00A001B4">
              <w:rPr>
                <w:rFonts w:ascii="Calibri" w:hAnsi="Calibri" w:cs="Calibri"/>
                <w:lang w:eastAsia="en-GB"/>
              </w:rPr>
              <w:t xml:space="preserve"> – C1</w:t>
            </w:r>
          </w:p>
          <w:p w14:paraId="5F9B15E5"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Vorbire – B2</w:t>
            </w:r>
          </w:p>
          <w:p w14:paraId="5BA3CE47"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Scriere – B2</w:t>
            </w:r>
          </w:p>
        </w:tc>
      </w:tr>
      <w:tr w:rsidR="00C70F08" w:rsidRPr="00A001B4" w14:paraId="054FDDD8" w14:textId="77777777" w:rsidTr="004B615A">
        <w:trPr>
          <w:trHeight w:val="210"/>
        </w:trPr>
        <w:tc>
          <w:tcPr>
            <w:tcW w:w="10890" w:type="dxa"/>
            <w:gridSpan w:val="9"/>
          </w:tcPr>
          <w:p w14:paraId="054A0FE1"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Educație/Certificare/Formare Profesională </w:t>
            </w:r>
          </w:p>
        </w:tc>
      </w:tr>
      <w:tr w:rsidR="00C70F08" w:rsidRPr="00A001B4" w14:paraId="63FB2574" w14:textId="77777777" w:rsidTr="004B615A">
        <w:trPr>
          <w:trHeight w:val="480"/>
        </w:trPr>
        <w:tc>
          <w:tcPr>
            <w:tcW w:w="1240" w:type="dxa"/>
          </w:tcPr>
          <w:p w14:paraId="63FE564C"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Nr.crt</w:t>
            </w:r>
          </w:p>
        </w:tc>
        <w:tc>
          <w:tcPr>
            <w:tcW w:w="2338" w:type="dxa"/>
          </w:tcPr>
          <w:p w14:paraId="2F418F9B"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Diplomă/Certificat (denumire, serie, număr)</w:t>
            </w:r>
          </w:p>
        </w:tc>
        <w:tc>
          <w:tcPr>
            <w:tcW w:w="2272" w:type="dxa"/>
            <w:gridSpan w:val="2"/>
          </w:tcPr>
          <w:p w14:paraId="012EF9AA"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Instituția care a eliberat diploma /certificatul</w:t>
            </w:r>
          </w:p>
        </w:tc>
        <w:tc>
          <w:tcPr>
            <w:tcW w:w="2430" w:type="dxa"/>
            <w:gridSpan w:val="2"/>
          </w:tcPr>
          <w:p w14:paraId="022CA5C2"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Specializarea</w:t>
            </w:r>
          </w:p>
        </w:tc>
        <w:tc>
          <w:tcPr>
            <w:tcW w:w="2610" w:type="dxa"/>
            <w:gridSpan w:val="3"/>
          </w:tcPr>
          <w:p w14:paraId="05DFC365"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Perioada</w:t>
            </w:r>
          </w:p>
          <w:p w14:paraId="7457B657" w14:textId="77777777" w:rsidR="00C70F08" w:rsidRPr="00A001B4" w:rsidRDefault="00C70F08" w:rsidP="004B615A">
            <w:pPr>
              <w:jc w:val="center"/>
              <w:rPr>
                <w:rFonts w:ascii="Calibri" w:hAnsi="Calibri" w:cs="Calibri"/>
                <w:lang w:eastAsia="en-GB"/>
              </w:rPr>
            </w:pPr>
          </w:p>
        </w:tc>
      </w:tr>
      <w:tr w:rsidR="00C70F08" w:rsidRPr="00A001B4" w14:paraId="5A31F30C" w14:textId="77777777" w:rsidTr="004B615A">
        <w:trPr>
          <w:trHeight w:val="66"/>
        </w:trPr>
        <w:tc>
          <w:tcPr>
            <w:tcW w:w="1240" w:type="dxa"/>
          </w:tcPr>
          <w:p w14:paraId="34D8D1FF"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w:t>
            </w:r>
          </w:p>
        </w:tc>
        <w:tc>
          <w:tcPr>
            <w:tcW w:w="2338" w:type="dxa"/>
          </w:tcPr>
          <w:p w14:paraId="7CFCEAF7"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 xml:space="preserve">Diploma de </w:t>
            </w:r>
            <w:proofErr w:type="spellStart"/>
            <w:r w:rsidRPr="00A001B4">
              <w:rPr>
                <w:rFonts w:ascii="Calibri" w:hAnsi="Calibri" w:cs="Calibri"/>
                <w:lang w:eastAsia="en-GB"/>
              </w:rPr>
              <w:t>licenta</w:t>
            </w:r>
            <w:proofErr w:type="spellEnd"/>
            <w:r w:rsidRPr="00A001B4">
              <w:rPr>
                <w:rFonts w:ascii="Calibri" w:hAnsi="Calibri" w:cs="Calibri"/>
                <w:lang w:eastAsia="en-GB"/>
              </w:rPr>
              <w:t xml:space="preserve"> seria P nr.0014019</w:t>
            </w:r>
          </w:p>
        </w:tc>
        <w:tc>
          <w:tcPr>
            <w:tcW w:w="2272" w:type="dxa"/>
            <w:gridSpan w:val="2"/>
          </w:tcPr>
          <w:p w14:paraId="0DCF02F0" w14:textId="77777777" w:rsidR="00C70F08" w:rsidRPr="00A001B4" w:rsidRDefault="00C70F08" w:rsidP="004B615A">
            <w:pPr>
              <w:jc w:val="center"/>
              <w:rPr>
                <w:rFonts w:ascii="Calibri" w:hAnsi="Calibri" w:cs="Calibri"/>
                <w:lang w:eastAsia="en-GB"/>
              </w:rPr>
            </w:pPr>
            <w:r w:rsidRPr="00A001B4">
              <w:rPr>
                <w:rFonts w:ascii="Calibri" w:hAnsi="Calibri" w:cs="Calibri"/>
              </w:rPr>
              <w:t xml:space="preserve">Universitatea Politehnica din </w:t>
            </w:r>
            <w:proofErr w:type="spellStart"/>
            <w:r w:rsidRPr="00A001B4">
              <w:rPr>
                <w:rFonts w:ascii="Calibri" w:hAnsi="Calibri" w:cs="Calibri"/>
              </w:rPr>
              <w:t>Bucuresti</w:t>
            </w:r>
            <w:proofErr w:type="spellEnd"/>
            <w:r w:rsidRPr="00A001B4">
              <w:rPr>
                <w:rFonts w:ascii="Calibri" w:hAnsi="Calibri" w:cs="Calibri"/>
              </w:rPr>
              <w:t xml:space="preserve">, Facultatea de </w:t>
            </w:r>
            <w:proofErr w:type="spellStart"/>
            <w:r w:rsidRPr="00A001B4">
              <w:rPr>
                <w:rFonts w:ascii="Calibri" w:hAnsi="Calibri" w:cs="Calibri"/>
              </w:rPr>
              <w:t>Stiinta</w:t>
            </w:r>
            <w:proofErr w:type="spellEnd"/>
            <w:r w:rsidRPr="00A001B4">
              <w:rPr>
                <w:rFonts w:ascii="Calibri" w:hAnsi="Calibri" w:cs="Calibri"/>
              </w:rPr>
              <w:t xml:space="preserve"> si Ingineria Materialelor, </w:t>
            </w:r>
            <w:proofErr w:type="spellStart"/>
            <w:r w:rsidRPr="00A001B4">
              <w:rPr>
                <w:rFonts w:ascii="Calibri" w:hAnsi="Calibri" w:cs="Calibri"/>
              </w:rPr>
              <w:t>Stiinta</w:t>
            </w:r>
            <w:proofErr w:type="spellEnd"/>
            <w:r w:rsidRPr="00A001B4">
              <w:rPr>
                <w:rFonts w:ascii="Calibri" w:hAnsi="Calibri" w:cs="Calibri"/>
              </w:rPr>
              <w:t xml:space="preserve"> Materialelor</w:t>
            </w:r>
          </w:p>
        </w:tc>
        <w:tc>
          <w:tcPr>
            <w:tcW w:w="2430" w:type="dxa"/>
            <w:gridSpan w:val="2"/>
          </w:tcPr>
          <w:p w14:paraId="59B078BE" w14:textId="77777777" w:rsidR="00C70F08" w:rsidRPr="00A001B4" w:rsidRDefault="00C70F08" w:rsidP="004B615A">
            <w:pPr>
              <w:jc w:val="center"/>
              <w:rPr>
                <w:rFonts w:ascii="Calibri" w:hAnsi="Calibri" w:cs="Calibri"/>
                <w:lang w:eastAsia="en-GB"/>
              </w:rPr>
            </w:pPr>
            <w:r w:rsidRPr="00A001B4">
              <w:rPr>
                <w:rFonts w:ascii="Calibri" w:hAnsi="Calibri" w:cs="Calibri"/>
              </w:rPr>
              <w:t>Diploma de inginer</w:t>
            </w:r>
          </w:p>
        </w:tc>
        <w:tc>
          <w:tcPr>
            <w:tcW w:w="2610" w:type="dxa"/>
            <w:gridSpan w:val="3"/>
          </w:tcPr>
          <w:p w14:paraId="6214FCC5"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1991-1996</w:t>
            </w:r>
          </w:p>
        </w:tc>
      </w:tr>
      <w:tr w:rsidR="00C70F08" w:rsidRPr="00A001B4" w14:paraId="41441528" w14:textId="77777777" w:rsidTr="004B615A">
        <w:trPr>
          <w:trHeight w:val="50"/>
        </w:trPr>
        <w:tc>
          <w:tcPr>
            <w:tcW w:w="1240" w:type="dxa"/>
          </w:tcPr>
          <w:p w14:paraId="4945F943"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2</w:t>
            </w:r>
          </w:p>
        </w:tc>
        <w:tc>
          <w:tcPr>
            <w:tcW w:w="2338" w:type="dxa"/>
          </w:tcPr>
          <w:p w14:paraId="1C785A61"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Certificat de absolvire X9173428</w:t>
            </w:r>
          </w:p>
        </w:tc>
        <w:tc>
          <w:tcPr>
            <w:tcW w:w="2272" w:type="dxa"/>
            <w:gridSpan w:val="2"/>
          </w:tcPr>
          <w:p w14:paraId="50300950" w14:textId="77777777" w:rsidR="00C70F08" w:rsidRPr="00A001B4" w:rsidRDefault="00C70F08" w:rsidP="004B615A">
            <w:pPr>
              <w:jc w:val="center"/>
              <w:rPr>
                <w:rFonts w:ascii="Calibri" w:hAnsi="Calibri" w:cs="Calibri"/>
                <w:lang w:eastAsia="en-GB"/>
              </w:rPr>
            </w:pPr>
            <w:proofErr w:type="spellStart"/>
            <w:r w:rsidRPr="00A001B4">
              <w:rPr>
                <w:rFonts w:ascii="Calibri" w:hAnsi="Calibri" w:cs="Calibri"/>
                <w:lang w:eastAsia="en-GB"/>
              </w:rPr>
              <w:t>Codecs</w:t>
            </w:r>
            <w:proofErr w:type="spellEnd"/>
            <w:r w:rsidRPr="00A001B4">
              <w:rPr>
                <w:rFonts w:ascii="Calibri" w:hAnsi="Calibri" w:cs="Calibri"/>
                <w:lang w:eastAsia="en-GB"/>
              </w:rPr>
              <w:t xml:space="preserve"> – Open University</w:t>
            </w:r>
          </w:p>
        </w:tc>
        <w:tc>
          <w:tcPr>
            <w:tcW w:w="2430" w:type="dxa"/>
            <w:gridSpan w:val="2"/>
          </w:tcPr>
          <w:p w14:paraId="5DE2263D"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Management de proiect MZT865</w:t>
            </w:r>
          </w:p>
        </w:tc>
        <w:tc>
          <w:tcPr>
            <w:tcW w:w="2610" w:type="dxa"/>
            <w:gridSpan w:val="3"/>
          </w:tcPr>
          <w:p w14:paraId="47E1ECBE" w14:textId="77777777" w:rsidR="00C70F08" w:rsidRPr="00A001B4"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A001B4">
              <w:rPr>
                <w:rFonts w:ascii="Calibri" w:hAnsi="Calibri" w:cs="Calibri"/>
                <w:lang w:val="ro-RO" w:eastAsia="en-GB"/>
              </w:rPr>
              <w:t>2007 – 07.2007</w:t>
            </w:r>
          </w:p>
        </w:tc>
      </w:tr>
      <w:tr w:rsidR="00C70F08" w:rsidRPr="00A001B4" w14:paraId="12786915" w14:textId="77777777" w:rsidTr="004B615A">
        <w:trPr>
          <w:trHeight w:val="50"/>
        </w:trPr>
        <w:tc>
          <w:tcPr>
            <w:tcW w:w="1240" w:type="dxa"/>
          </w:tcPr>
          <w:p w14:paraId="6BEC7B17"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3</w:t>
            </w:r>
          </w:p>
        </w:tc>
        <w:tc>
          <w:tcPr>
            <w:tcW w:w="2338" w:type="dxa"/>
          </w:tcPr>
          <w:p w14:paraId="6A3B2035"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Certificat de absolvire seria P nr.135998</w:t>
            </w:r>
          </w:p>
        </w:tc>
        <w:tc>
          <w:tcPr>
            <w:tcW w:w="2272" w:type="dxa"/>
            <w:gridSpan w:val="2"/>
          </w:tcPr>
          <w:p w14:paraId="794F7F05" w14:textId="77777777" w:rsidR="00C70F08" w:rsidRPr="00A001B4" w:rsidRDefault="00C70F08" w:rsidP="004B615A">
            <w:pPr>
              <w:jc w:val="center"/>
              <w:rPr>
                <w:rFonts w:ascii="Calibri" w:hAnsi="Calibri" w:cs="Calibri"/>
                <w:lang w:eastAsia="en-GB"/>
              </w:rPr>
            </w:pPr>
            <w:r w:rsidRPr="00A001B4">
              <w:rPr>
                <w:rFonts w:ascii="Calibri" w:hAnsi="Calibri" w:cs="Calibri"/>
              </w:rPr>
              <w:t xml:space="preserve">CPI - Centrul de </w:t>
            </w:r>
            <w:proofErr w:type="spellStart"/>
            <w:r w:rsidRPr="00A001B4">
              <w:rPr>
                <w:rFonts w:ascii="Calibri" w:hAnsi="Calibri" w:cs="Calibri"/>
              </w:rPr>
              <w:t>Pregatire</w:t>
            </w:r>
            <w:proofErr w:type="spellEnd"/>
            <w:r w:rsidRPr="00A001B4">
              <w:rPr>
                <w:rFonts w:ascii="Calibri" w:hAnsi="Calibri" w:cs="Calibri"/>
              </w:rPr>
              <w:t xml:space="preserve"> in Informatica</w:t>
            </w:r>
          </w:p>
        </w:tc>
        <w:tc>
          <w:tcPr>
            <w:tcW w:w="2430" w:type="dxa"/>
            <w:gridSpan w:val="2"/>
          </w:tcPr>
          <w:p w14:paraId="79C8E6FD" w14:textId="77777777" w:rsidR="00C70F08" w:rsidRPr="00A001B4" w:rsidRDefault="00C70F08" w:rsidP="004B615A">
            <w:pPr>
              <w:jc w:val="center"/>
              <w:rPr>
                <w:rFonts w:ascii="Calibri" w:hAnsi="Calibri" w:cs="Calibri"/>
                <w:lang w:eastAsia="en-GB"/>
              </w:rPr>
            </w:pPr>
            <w:r w:rsidRPr="00A001B4">
              <w:rPr>
                <w:rFonts w:ascii="Calibri" w:hAnsi="Calibri" w:cs="Calibri"/>
              </w:rPr>
              <w:t xml:space="preserve">Managementul </w:t>
            </w:r>
            <w:proofErr w:type="spellStart"/>
            <w:r w:rsidRPr="00A001B4">
              <w:rPr>
                <w:rFonts w:ascii="Calibri" w:hAnsi="Calibri" w:cs="Calibri"/>
              </w:rPr>
              <w:t>accesarii</w:t>
            </w:r>
            <w:proofErr w:type="spellEnd"/>
            <w:r w:rsidRPr="00A001B4">
              <w:rPr>
                <w:rFonts w:ascii="Calibri" w:hAnsi="Calibri" w:cs="Calibri"/>
              </w:rPr>
              <w:t xml:space="preserve"> si </w:t>
            </w:r>
            <w:proofErr w:type="spellStart"/>
            <w:r w:rsidRPr="00A001B4">
              <w:rPr>
                <w:rFonts w:ascii="Calibri" w:hAnsi="Calibri" w:cs="Calibri"/>
              </w:rPr>
              <w:t>implementarii</w:t>
            </w:r>
            <w:proofErr w:type="spellEnd"/>
            <w:r w:rsidRPr="00A001B4">
              <w:rPr>
                <w:rFonts w:ascii="Calibri" w:hAnsi="Calibri" w:cs="Calibri"/>
              </w:rPr>
              <w:t xml:space="preserve"> proiectelor </w:t>
            </w:r>
            <w:proofErr w:type="spellStart"/>
            <w:r w:rsidRPr="00A001B4">
              <w:rPr>
                <w:rFonts w:ascii="Calibri" w:hAnsi="Calibri" w:cs="Calibri"/>
              </w:rPr>
              <w:t>finantate</w:t>
            </w:r>
            <w:proofErr w:type="spellEnd"/>
            <w:r w:rsidRPr="00A001B4">
              <w:rPr>
                <w:rFonts w:ascii="Calibri" w:hAnsi="Calibri" w:cs="Calibri"/>
              </w:rPr>
              <w:t xml:space="preserve"> prin fonduri structurale</w:t>
            </w:r>
          </w:p>
        </w:tc>
        <w:tc>
          <w:tcPr>
            <w:tcW w:w="2610" w:type="dxa"/>
            <w:gridSpan w:val="3"/>
          </w:tcPr>
          <w:p w14:paraId="2B5261A3"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14.09-25.09.2009</w:t>
            </w:r>
          </w:p>
        </w:tc>
      </w:tr>
      <w:tr w:rsidR="00C70F08" w:rsidRPr="00A001B4" w14:paraId="12FB1603" w14:textId="77777777" w:rsidTr="004B615A">
        <w:trPr>
          <w:trHeight w:val="50"/>
        </w:trPr>
        <w:tc>
          <w:tcPr>
            <w:tcW w:w="1240" w:type="dxa"/>
          </w:tcPr>
          <w:p w14:paraId="30640D51"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lastRenderedPageBreak/>
              <w:t>4</w:t>
            </w:r>
          </w:p>
        </w:tc>
        <w:tc>
          <w:tcPr>
            <w:tcW w:w="2338" w:type="dxa"/>
          </w:tcPr>
          <w:p w14:paraId="095FA93B"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Certificat nr. GR656057394CO</w:t>
            </w:r>
          </w:p>
        </w:tc>
        <w:tc>
          <w:tcPr>
            <w:tcW w:w="2272" w:type="dxa"/>
            <w:gridSpan w:val="2"/>
          </w:tcPr>
          <w:p w14:paraId="35EBF6E1" w14:textId="77777777" w:rsidR="00C70F08" w:rsidRPr="00A001B4" w:rsidRDefault="00C70F08" w:rsidP="004B615A">
            <w:pPr>
              <w:jc w:val="center"/>
              <w:rPr>
                <w:rFonts w:ascii="Calibri" w:hAnsi="Calibri" w:cs="Calibri"/>
              </w:rPr>
            </w:pPr>
            <w:proofErr w:type="spellStart"/>
            <w:r w:rsidRPr="00A001B4">
              <w:rPr>
                <w:rFonts w:ascii="Calibri" w:hAnsi="Calibri" w:cs="Calibri"/>
                <w:lang w:eastAsia="en-GB"/>
              </w:rPr>
              <w:t>People</w:t>
            </w:r>
            <w:proofErr w:type="spellEnd"/>
            <w:r w:rsidRPr="00A001B4">
              <w:rPr>
                <w:rFonts w:ascii="Calibri" w:hAnsi="Calibri" w:cs="Calibri"/>
                <w:lang w:eastAsia="en-GB"/>
              </w:rPr>
              <w:t xml:space="preserve"> Cert</w:t>
            </w:r>
          </w:p>
        </w:tc>
        <w:tc>
          <w:tcPr>
            <w:tcW w:w="2430" w:type="dxa"/>
            <w:gridSpan w:val="2"/>
          </w:tcPr>
          <w:p w14:paraId="386AE34A" w14:textId="77777777" w:rsidR="00C70F08" w:rsidRPr="00A001B4" w:rsidRDefault="00C70F08" w:rsidP="004B615A">
            <w:pPr>
              <w:jc w:val="center"/>
              <w:rPr>
                <w:rFonts w:ascii="Calibri" w:hAnsi="Calibri" w:cs="Calibri"/>
              </w:rPr>
            </w:pPr>
            <w:r w:rsidRPr="00A001B4">
              <w:rPr>
                <w:rFonts w:ascii="Calibri" w:hAnsi="Calibri" w:cs="Calibri"/>
              </w:rPr>
              <w:t>Prince2 Foundation  Certificate in Project Management</w:t>
            </w:r>
          </w:p>
        </w:tc>
        <w:tc>
          <w:tcPr>
            <w:tcW w:w="2610" w:type="dxa"/>
            <w:gridSpan w:val="3"/>
          </w:tcPr>
          <w:p w14:paraId="779E67A5"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05.12.2018</w:t>
            </w:r>
          </w:p>
        </w:tc>
      </w:tr>
      <w:tr w:rsidR="00C70F08" w:rsidRPr="00A001B4" w14:paraId="06C75C92" w14:textId="77777777" w:rsidTr="004B615A">
        <w:trPr>
          <w:trHeight w:val="50"/>
        </w:trPr>
        <w:tc>
          <w:tcPr>
            <w:tcW w:w="1240" w:type="dxa"/>
          </w:tcPr>
          <w:p w14:paraId="45882850"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5</w:t>
            </w:r>
          </w:p>
        </w:tc>
        <w:tc>
          <w:tcPr>
            <w:tcW w:w="2338" w:type="dxa"/>
          </w:tcPr>
          <w:p w14:paraId="137F59E2"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Certificat 231/TAR-AK/03/2021</w:t>
            </w:r>
          </w:p>
        </w:tc>
        <w:tc>
          <w:tcPr>
            <w:tcW w:w="2272" w:type="dxa"/>
            <w:gridSpan w:val="2"/>
          </w:tcPr>
          <w:p w14:paraId="17A7FE42" w14:textId="77777777" w:rsidR="00C70F08" w:rsidRPr="00A001B4" w:rsidRDefault="00C70F08" w:rsidP="004B615A">
            <w:pPr>
              <w:jc w:val="center"/>
              <w:rPr>
                <w:rFonts w:ascii="Calibri" w:hAnsi="Calibri" w:cs="Calibri"/>
              </w:rPr>
            </w:pPr>
            <w:r w:rsidRPr="00A001B4">
              <w:rPr>
                <w:rFonts w:ascii="Calibri" w:hAnsi="Calibri" w:cs="Calibri"/>
              </w:rPr>
              <w:t>TUV Austria Romania</w:t>
            </w:r>
          </w:p>
        </w:tc>
        <w:tc>
          <w:tcPr>
            <w:tcW w:w="2430" w:type="dxa"/>
            <w:gridSpan w:val="2"/>
          </w:tcPr>
          <w:p w14:paraId="22D1E493" w14:textId="77777777" w:rsidR="00C70F08" w:rsidRPr="00A001B4" w:rsidRDefault="00C70F08" w:rsidP="004B615A">
            <w:pPr>
              <w:jc w:val="center"/>
              <w:rPr>
                <w:rFonts w:ascii="Calibri" w:hAnsi="Calibri" w:cs="Calibri"/>
              </w:rPr>
            </w:pPr>
            <w:r w:rsidRPr="00A001B4">
              <w:rPr>
                <w:rFonts w:ascii="Calibri" w:hAnsi="Calibri" w:cs="Calibri"/>
              </w:rPr>
              <w:t xml:space="preserve">Managementul riscului în </w:t>
            </w:r>
            <w:proofErr w:type="spellStart"/>
            <w:r w:rsidRPr="00A001B4">
              <w:rPr>
                <w:rFonts w:ascii="Calibri" w:hAnsi="Calibri" w:cs="Calibri"/>
              </w:rPr>
              <w:t>project</w:t>
            </w:r>
            <w:proofErr w:type="spellEnd"/>
            <w:r w:rsidRPr="00A001B4">
              <w:rPr>
                <w:rFonts w:ascii="Calibri" w:hAnsi="Calibri" w:cs="Calibri"/>
              </w:rPr>
              <w:t xml:space="preserve"> management, conform standardului ISO 31000</w:t>
            </w:r>
          </w:p>
        </w:tc>
        <w:tc>
          <w:tcPr>
            <w:tcW w:w="2610" w:type="dxa"/>
            <w:gridSpan w:val="3"/>
          </w:tcPr>
          <w:p w14:paraId="693A9086"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10.02.2021-12.02.2021</w:t>
            </w:r>
          </w:p>
        </w:tc>
      </w:tr>
      <w:tr w:rsidR="00C70F08" w:rsidRPr="00A001B4" w14:paraId="7AAE312B" w14:textId="77777777" w:rsidTr="004B615A">
        <w:trPr>
          <w:trHeight w:val="50"/>
        </w:trPr>
        <w:tc>
          <w:tcPr>
            <w:tcW w:w="1240" w:type="dxa"/>
          </w:tcPr>
          <w:p w14:paraId="2936F221"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6</w:t>
            </w:r>
          </w:p>
        </w:tc>
        <w:tc>
          <w:tcPr>
            <w:tcW w:w="2338" w:type="dxa"/>
          </w:tcPr>
          <w:p w14:paraId="3BF3B275"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Certificat 36189846891909</w:t>
            </w:r>
          </w:p>
        </w:tc>
        <w:tc>
          <w:tcPr>
            <w:tcW w:w="2272" w:type="dxa"/>
            <w:gridSpan w:val="2"/>
          </w:tcPr>
          <w:p w14:paraId="0F11FD83" w14:textId="77777777" w:rsidR="00C70F08" w:rsidRPr="00A001B4" w:rsidRDefault="00C70F08" w:rsidP="004B615A">
            <w:pPr>
              <w:jc w:val="center"/>
              <w:rPr>
                <w:rFonts w:ascii="Calibri" w:hAnsi="Calibri" w:cs="Calibri"/>
              </w:rPr>
            </w:pPr>
            <w:r w:rsidRPr="00A001B4">
              <w:rPr>
                <w:rFonts w:ascii="Calibri" w:hAnsi="Calibri" w:cs="Calibri"/>
              </w:rPr>
              <w:t>International SCRUM Institute</w:t>
            </w:r>
          </w:p>
        </w:tc>
        <w:tc>
          <w:tcPr>
            <w:tcW w:w="2430" w:type="dxa"/>
            <w:gridSpan w:val="2"/>
          </w:tcPr>
          <w:p w14:paraId="4037373F" w14:textId="77777777" w:rsidR="00C70F08" w:rsidRPr="00A001B4" w:rsidRDefault="00C70F08" w:rsidP="004B615A">
            <w:pPr>
              <w:jc w:val="center"/>
              <w:rPr>
                <w:rFonts w:ascii="Calibri" w:hAnsi="Calibri" w:cs="Calibri"/>
              </w:rPr>
            </w:pPr>
            <w:r w:rsidRPr="00A001B4">
              <w:rPr>
                <w:rFonts w:ascii="Calibri" w:hAnsi="Calibri" w:cs="Calibri"/>
              </w:rPr>
              <w:t xml:space="preserve">SCRUM Master </w:t>
            </w:r>
            <w:proofErr w:type="spellStart"/>
            <w:r w:rsidRPr="00A001B4">
              <w:rPr>
                <w:rFonts w:ascii="Calibri" w:hAnsi="Calibri" w:cs="Calibri"/>
              </w:rPr>
              <w:t>Accredited</w:t>
            </w:r>
            <w:proofErr w:type="spellEnd"/>
            <w:r w:rsidRPr="00A001B4">
              <w:rPr>
                <w:rFonts w:ascii="Calibri" w:hAnsi="Calibri" w:cs="Calibri"/>
              </w:rPr>
              <w:t xml:space="preserve"> </w:t>
            </w:r>
            <w:proofErr w:type="spellStart"/>
            <w:r w:rsidRPr="00A001B4">
              <w:rPr>
                <w:rFonts w:ascii="Calibri" w:hAnsi="Calibri" w:cs="Calibri"/>
              </w:rPr>
              <w:t>Certification</w:t>
            </w:r>
            <w:proofErr w:type="spellEnd"/>
          </w:p>
        </w:tc>
        <w:tc>
          <w:tcPr>
            <w:tcW w:w="2610" w:type="dxa"/>
            <w:gridSpan w:val="3"/>
          </w:tcPr>
          <w:p w14:paraId="214F4F9E"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13.01.2022</w:t>
            </w:r>
          </w:p>
        </w:tc>
      </w:tr>
      <w:tr w:rsidR="00C70F08" w:rsidRPr="00A001B4" w14:paraId="6DAB4CE1" w14:textId="77777777" w:rsidTr="004B615A">
        <w:trPr>
          <w:trHeight w:val="50"/>
        </w:trPr>
        <w:tc>
          <w:tcPr>
            <w:tcW w:w="1240" w:type="dxa"/>
          </w:tcPr>
          <w:p w14:paraId="07A1377C"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7</w:t>
            </w:r>
          </w:p>
        </w:tc>
        <w:tc>
          <w:tcPr>
            <w:tcW w:w="2338" w:type="dxa"/>
          </w:tcPr>
          <w:p w14:paraId="4EDA4313" w14:textId="77777777" w:rsidR="00C70F08" w:rsidRPr="00A001B4" w:rsidRDefault="00C70F08" w:rsidP="004B615A">
            <w:pPr>
              <w:jc w:val="center"/>
              <w:rPr>
                <w:rFonts w:ascii="Calibri" w:hAnsi="Calibri" w:cs="Calibri"/>
                <w:lang w:eastAsia="en-GB"/>
              </w:rPr>
            </w:pPr>
            <w:proofErr w:type="spellStart"/>
            <w:r w:rsidRPr="00A001B4">
              <w:rPr>
                <w:rFonts w:ascii="Calibri" w:hAnsi="Calibri" w:cs="Calibri"/>
                <w:lang w:eastAsia="en-GB"/>
              </w:rPr>
              <w:t>Adeverinta</w:t>
            </w:r>
            <w:proofErr w:type="spellEnd"/>
            <w:r w:rsidRPr="00A001B4">
              <w:rPr>
                <w:rFonts w:ascii="Calibri" w:hAnsi="Calibri" w:cs="Calibri"/>
                <w:lang w:eastAsia="en-GB"/>
              </w:rPr>
              <w:t xml:space="preserve"> nr.18/26.01.2022</w:t>
            </w:r>
          </w:p>
        </w:tc>
        <w:tc>
          <w:tcPr>
            <w:tcW w:w="2272" w:type="dxa"/>
            <w:gridSpan w:val="2"/>
          </w:tcPr>
          <w:p w14:paraId="264BFE21"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Alma Vision SRL</w:t>
            </w:r>
          </w:p>
        </w:tc>
        <w:tc>
          <w:tcPr>
            <w:tcW w:w="2430" w:type="dxa"/>
            <w:gridSpan w:val="2"/>
          </w:tcPr>
          <w:p w14:paraId="4C6103BE"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 xml:space="preserve">Manager de </w:t>
            </w:r>
            <w:proofErr w:type="spellStart"/>
            <w:r w:rsidRPr="00A001B4">
              <w:rPr>
                <w:rFonts w:ascii="Calibri" w:hAnsi="Calibri" w:cs="Calibri"/>
                <w:lang w:eastAsia="en-GB"/>
              </w:rPr>
              <w:t>proeict</w:t>
            </w:r>
            <w:proofErr w:type="spellEnd"/>
          </w:p>
        </w:tc>
        <w:tc>
          <w:tcPr>
            <w:tcW w:w="2610" w:type="dxa"/>
            <w:gridSpan w:val="3"/>
          </w:tcPr>
          <w:p w14:paraId="40D95C00"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15.01-25.01.2022</w:t>
            </w:r>
          </w:p>
        </w:tc>
      </w:tr>
    </w:tbl>
    <w:p w14:paraId="76D88BCD" w14:textId="77777777" w:rsidR="000F6DD4" w:rsidRPr="00A001B4" w:rsidRDefault="000F6DD4" w:rsidP="00B42622">
      <w:pPr>
        <w:tabs>
          <w:tab w:val="left" w:pos="851"/>
        </w:tabs>
        <w:adjustRightInd w:val="0"/>
        <w:contextualSpacing/>
        <w:rPr>
          <w:rFonts w:eastAsia="Calibri" w:cs="Times New Roman"/>
        </w:rPr>
      </w:pPr>
    </w:p>
    <w:p w14:paraId="489ED7CA" w14:textId="77777777" w:rsidR="00C70F08" w:rsidRPr="00A001B4" w:rsidRDefault="00C70F08" w:rsidP="00B42622">
      <w:pPr>
        <w:tabs>
          <w:tab w:val="left" w:pos="851"/>
        </w:tabs>
        <w:adjustRightInd w:val="0"/>
        <w:contextualSpacing/>
        <w:rPr>
          <w:rFonts w:eastAsia="Calibri" w:cs="Times New Roman"/>
        </w:rPr>
      </w:pPr>
    </w:p>
    <w:p w14:paraId="59F4457E" w14:textId="77777777" w:rsidR="000F6DD4" w:rsidRPr="00A001B4" w:rsidRDefault="000F6DD4" w:rsidP="00B42622">
      <w:pPr>
        <w:tabs>
          <w:tab w:val="left" w:pos="851"/>
        </w:tabs>
        <w:adjustRightInd w:val="0"/>
        <w:contextualSpacing/>
        <w:rPr>
          <w:rFonts w:eastAsia="Calibri" w:cs="Times New Roman"/>
        </w:rPr>
      </w:pPr>
    </w:p>
    <w:p w14:paraId="42089C6B" w14:textId="77777777" w:rsidR="006074B2" w:rsidRPr="00A001B4" w:rsidRDefault="006074B2" w:rsidP="00B42622">
      <w:pPr>
        <w:tabs>
          <w:tab w:val="left" w:pos="851"/>
        </w:tabs>
        <w:adjustRightInd w:val="0"/>
        <w:contextualSpacing/>
        <w:rPr>
          <w:rFonts w:eastAsia="Calibri" w:cs="Times New Roman"/>
        </w:rPr>
      </w:pPr>
    </w:p>
    <w:p w14:paraId="56432C3C" w14:textId="77777777" w:rsidR="006074B2" w:rsidRPr="00A001B4" w:rsidRDefault="006074B2" w:rsidP="00B42622">
      <w:pPr>
        <w:tabs>
          <w:tab w:val="left" w:pos="851"/>
        </w:tabs>
        <w:adjustRightInd w:val="0"/>
        <w:contextualSpacing/>
        <w:rPr>
          <w:rFonts w:eastAsia="Calibri" w:cs="Times New Roman"/>
        </w:rPr>
      </w:pPr>
    </w:p>
    <w:p w14:paraId="5A3CF796" w14:textId="77777777" w:rsidR="006074B2" w:rsidRPr="00A001B4" w:rsidRDefault="006074B2" w:rsidP="00B42622">
      <w:pPr>
        <w:tabs>
          <w:tab w:val="left" w:pos="851"/>
        </w:tabs>
        <w:adjustRightInd w:val="0"/>
        <w:contextualSpacing/>
        <w:rPr>
          <w:rFonts w:eastAsia="Calibri" w:cs="Times New Roman"/>
        </w:rPr>
      </w:pPr>
    </w:p>
    <w:p w14:paraId="3CD28096" w14:textId="77777777" w:rsidR="000F6DD4" w:rsidRPr="00A001B4" w:rsidRDefault="000F6DD4" w:rsidP="00B42622">
      <w:pPr>
        <w:tabs>
          <w:tab w:val="left" w:pos="851"/>
        </w:tabs>
        <w:adjustRightInd w:val="0"/>
        <w:contextualSpacing/>
        <w:rPr>
          <w:rFonts w:eastAsia="Calibri" w:cs="Times New Roman"/>
        </w:rPr>
      </w:pPr>
    </w:p>
    <w:p w14:paraId="5B989BCE" w14:textId="77777777" w:rsidR="000F6DD4" w:rsidRPr="00A001B4" w:rsidRDefault="000F6DD4" w:rsidP="00B42622">
      <w:pPr>
        <w:tabs>
          <w:tab w:val="left" w:pos="851"/>
        </w:tabs>
        <w:adjustRightInd w:val="0"/>
        <w:contextualSpacing/>
        <w:rPr>
          <w:rFonts w:eastAsia="Calibri" w:cs="Times New Roman"/>
        </w:rPr>
      </w:pPr>
    </w:p>
    <w:p w14:paraId="5560A145" w14:textId="77777777" w:rsidR="000F6DD4" w:rsidRPr="00A001B4" w:rsidRDefault="000F6DD4" w:rsidP="00B42622">
      <w:pPr>
        <w:tabs>
          <w:tab w:val="left" w:pos="851"/>
        </w:tabs>
        <w:adjustRightInd w:val="0"/>
        <w:contextualSpacing/>
        <w:rPr>
          <w:rFonts w:eastAsia="Calibri" w:cs="Times New Roman"/>
        </w:rPr>
      </w:pPr>
    </w:p>
    <w:p w14:paraId="62B6AC1B"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1A8C161B" w14:textId="77777777" w:rsidTr="00847B0F">
        <w:trPr>
          <w:cantSplit/>
          <w:trHeight w:val="480"/>
        </w:trPr>
        <w:tc>
          <w:tcPr>
            <w:tcW w:w="4147" w:type="dxa"/>
            <w:gridSpan w:val="3"/>
          </w:tcPr>
          <w:p w14:paraId="654144ED" w14:textId="77777777" w:rsidR="006074B2" w:rsidRPr="00A001B4" w:rsidRDefault="006074B2" w:rsidP="00847B0F">
            <w:pPr>
              <w:rPr>
                <w:rFonts w:cs="Times New Roman"/>
                <w:b/>
                <w:bCs/>
                <w:lang w:eastAsia="en-GB"/>
              </w:rPr>
            </w:pPr>
            <w:r w:rsidRPr="00A001B4">
              <w:rPr>
                <w:rFonts w:cs="Times New Roman"/>
                <w:b/>
                <w:bCs/>
                <w:lang w:eastAsia="en-GB"/>
              </w:rPr>
              <w:t>Nume și prenume expert: Iulian Alecu</w:t>
            </w:r>
          </w:p>
        </w:tc>
        <w:tc>
          <w:tcPr>
            <w:tcW w:w="5486" w:type="dxa"/>
            <w:gridSpan w:val="7"/>
          </w:tcPr>
          <w:p w14:paraId="13FE36E1"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02CDA912" w14:textId="77777777" w:rsidTr="00847B0F">
        <w:trPr>
          <w:cantSplit/>
          <w:trHeight w:val="480"/>
        </w:trPr>
        <w:tc>
          <w:tcPr>
            <w:tcW w:w="4147" w:type="dxa"/>
            <w:gridSpan w:val="3"/>
          </w:tcPr>
          <w:p w14:paraId="0B38BE69"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1AED8941"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+40 745 750 816</w:t>
            </w:r>
          </w:p>
        </w:tc>
        <w:tc>
          <w:tcPr>
            <w:tcW w:w="2651" w:type="dxa"/>
            <w:gridSpan w:val="3"/>
          </w:tcPr>
          <w:p w14:paraId="25B7448D"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iulian.alecu@safetech.ro</w:t>
            </w:r>
          </w:p>
        </w:tc>
      </w:tr>
      <w:tr w:rsidR="006074B2" w:rsidRPr="00A001B4" w14:paraId="3F45C9F0" w14:textId="77777777" w:rsidTr="00847B0F">
        <w:trPr>
          <w:cantSplit/>
          <w:trHeight w:val="480"/>
        </w:trPr>
        <w:tc>
          <w:tcPr>
            <w:tcW w:w="4147" w:type="dxa"/>
            <w:gridSpan w:val="3"/>
          </w:tcPr>
          <w:p w14:paraId="26DBD4D5"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5A80B92F" w14:textId="77777777" w:rsidR="006074B2" w:rsidRPr="00A001B4" w:rsidRDefault="006074B2" w:rsidP="00847B0F">
            <w:pPr>
              <w:rPr>
                <w:rFonts w:cs="Times New Roman"/>
                <w:lang w:eastAsia="en-GB"/>
              </w:rPr>
            </w:pPr>
            <w:r w:rsidRPr="00A001B4">
              <w:rPr>
                <w:rFonts w:cs="Times New Roman"/>
                <w:lang w:eastAsia="en-GB"/>
              </w:rPr>
              <w:t>Selectați:</w:t>
            </w:r>
          </w:p>
          <w:p w14:paraId="174D2DB2" w14:textId="77777777" w:rsidR="006074B2" w:rsidRPr="00A001B4" w:rsidRDefault="006074B2" w:rsidP="00847B0F">
            <w:pPr>
              <w:rPr>
                <w:rFonts w:cs="Times New Roman"/>
                <w:lang w:eastAsia="en-GB"/>
              </w:rPr>
            </w:pPr>
            <w:r w:rsidRPr="00A001B4">
              <w:rPr>
                <w:rFonts w:cs="Times New Roman"/>
                <w:lang w:eastAsia="en-GB"/>
              </w:rPr>
              <w:t>x Angajat</w:t>
            </w:r>
          </w:p>
          <w:p w14:paraId="06DED58B" w14:textId="77777777" w:rsidR="006074B2" w:rsidRPr="00A001B4" w:rsidRDefault="006074B2" w:rsidP="00847B0F">
            <w:pPr>
              <w:rPr>
                <w:rFonts w:cs="Times New Roman"/>
                <w:lang w:eastAsia="en-GB"/>
              </w:rPr>
            </w:pPr>
            <w:r w:rsidRPr="00A001B4">
              <w:rPr>
                <w:rFonts w:cs="Times New Roman"/>
                <w:lang w:eastAsia="en-GB"/>
              </w:rPr>
              <w:t>□ Liber profesionist</w:t>
            </w:r>
          </w:p>
          <w:p w14:paraId="2DB2DABD" w14:textId="77777777" w:rsidR="006074B2" w:rsidRPr="00A001B4" w:rsidRDefault="006074B2" w:rsidP="00847B0F">
            <w:pPr>
              <w:rPr>
                <w:rFonts w:cs="Times New Roman"/>
                <w:lang w:eastAsia="en-GB"/>
              </w:rPr>
            </w:pPr>
            <w:r w:rsidRPr="00A001B4">
              <w:rPr>
                <w:rFonts w:cs="Times New Roman"/>
                <w:lang w:eastAsia="en-GB"/>
              </w:rPr>
              <w:t>□ Subcontractant</w:t>
            </w:r>
          </w:p>
          <w:p w14:paraId="417E42B3" w14:textId="77777777" w:rsidR="006074B2" w:rsidRPr="00A001B4" w:rsidRDefault="006074B2" w:rsidP="00847B0F">
            <w:pPr>
              <w:rPr>
                <w:rFonts w:cs="Times New Roman"/>
                <w:lang w:eastAsia="en-GB"/>
              </w:rPr>
            </w:pPr>
            <w:r w:rsidRPr="00A001B4">
              <w:rPr>
                <w:rFonts w:cs="Times New Roman"/>
                <w:lang w:eastAsia="en-GB"/>
              </w:rPr>
              <w:t>(operatorul economic: SAFETECH INNOVATIONS SA)</w:t>
            </w:r>
          </w:p>
        </w:tc>
        <w:tc>
          <w:tcPr>
            <w:tcW w:w="2651" w:type="dxa"/>
            <w:gridSpan w:val="3"/>
          </w:tcPr>
          <w:p w14:paraId="23D1B627"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24 luni</w:t>
            </w:r>
          </w:p>
        </w:tc>
      </w:tr>
      <w:tr w:rsidR="006074B2" w:rsidRPr="00A001B4" w14:paraId="1B8C7B38" w14:textId="77777777" w:rsidTr="00847B0F">
        <w:trPr>
          <w:cantSplit/>
          <w:trHeight w:val="711"/>
        </w:trPr>
        <w:tc>
          <w:tcPr>
            <w:tcW w:w="4147" w:type="dxa"/>
            <w:gridSpan w:val="3"/>
          </w:tcPr>
          <w:p w14:paraId="7360D8DF"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656CD74C" w14:textId="77777777" w:rsidR="006074B2" w:rsidRPr="00A001B4" w:rsidRDefault="006074B2" w:rsidP="00847B0F">
            <w:pPr>
              <w:rPr>
                <w:rFonts w:cs="Times New Roman"/>
                <w:i/>
              </w:rPr>
            </w:pPr>
            <w:r w:rsidRPr="00A001B4">
              <w:rPr>
                <w:rFonts w:cs="Times New Roman"/>
                <w:lang w:eastAsia="en-GB"/>
              </w:rPr>
              <w:t>Expert în domeniul instruirii și formării profesionale</w:t>
            </w:r>
          </w:p>
        </w:tc>
      </w:tr>
      <w:tr w:rsidR="006074B2" w:rsidRPr="00A001B4" w14:paraId="4A1F2C01" w14:textId="77777777" w:rsidTr="00847B0F">
        <w:trPr>
          <w:cantSplit/>
          <w:trHeight w:val="480"/>
        </w:trPr>
        <w:tc>
          <w:tcPr>
            <w:tcW w:w="4147" w:type="dxa"/>
            <w:gridSpan w:val="3"/>
          </w:tcPr>
          <w:p w14:paraId="775FC970"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6074B2" w:rsidRPr="00A001B4" w14:paraId="150CB35A" w14:textId="77777777" w:rsidTr="00847B0F">
        <w:trPr>
          <w:cantSplit/>
          <w:trHeight w:val="480"/>
        </w:trPr>
        <w:tc>
          <w:tcPr>
            <w:tcW w:w="4147" w:type="dxa"/>
            <w:gridSpan w:val="3"/>
          </w:tcPr>
          <w:p w14:paraId="28E804AC"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6807F9F2" w14:textId="77777777" w:rsidR="006074B2" w:rsidRPr="00A001B4" w:rsidRDefault="006074B2" w:rsidP="00847B0F">
            <w:pPr>
              <w:rPr>
                <w:rFonts w:cs="Times New Roman"/>
                <w:lang w:eastAsia="en-GB"/>
              </w:rPr>
            </w:pPr>
            <w:r w:rsidRPr="00A001B4">
              <w:rPr>
                <w:rFonts w:cs="Times New Roman"/>
                <w:i/>
                <w:lang w:eastAsia="en-GB"/>
              </w:rPr>
              <w:t xml:space="preserve">Institutul Teologic </w:t>
            </w:r>
            <w:proofErr w:type="spellStart"/>
            <w:r w:rsidRPr="00A001B4">
              <w:rPr>
                <w:rFonts w:cs="Times New Roman"/>
                <w:i/>
                <w:lang w:eastAsia="en-GB"/>
              </w:rPr>
              <w:t>Romano</w:t>
            </w:r>
            <w:proofErr w:type="spellEnd"/>
            <w:r w:rsidRPr="00A001B4">
              <w:rPr>
                <w:rFonts w:cs="Times New Roman"/>
                <w:i/>
                <w:lang w:eastAsia="en-GB"/>
              </w:rPr>
              <w:t xml:space="preserve"> Catolic </w:t>
            </w:r>
            <w:proofErr w:type="spellStart"/>
            <w:r w:rsidRPr="00A001B4">
              <w:rPr>
                <w:rFonts w:cs="Times New Roman"/>
                <w:i/>
                <w:lang w:eastAsia="en-GB"/>
              </w:rPr>
              <w:t>Iasi</w:t>
            </w:r>
            <w:proofErr w:type="spellEnd"/>
            <w:r w:rsidRPr="00A001B4">
              <w:rPr>
                <w:rFonts w:cs="Times New Roman"/>
                <w:i/>
                <w:lang w:eastAsia="en-GB"/>
              </w:rPr>
              <w:t xml:space="preserve"> </w:t>
            </w:r>
          </w:p>
        </w:tc>
      </w:tr>
      <w:tr w:rsidR="006074B2" w:rsidRPr="00A001B4" w14:paraId="7291BAC6" w14:textId="77777777" w:rsidTr="00847B0F">
        <w:trPr>
          <w:cantSplit/>
          <w:trHeight w:val="306"/>
        </w:trPr>
        <w:tc>
          <w:tcPr>
            <w:tcW w:w="4147" w:type="dxa"/>
            <w:gridSpan w:val="3"/>
          </w:tcPr>
          <w:p w14:paraId="23492F88"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49B131D9"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2DD22993"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r>
      <w:tr w:rsidR="006074B2" w:rsidRPr="00A001B4" w14:paraId="7EFFCBBF" w14:textId="77777777" w:rsidTr="00847B0F">
        <w:trPr>
          <w:cantSplit/>
          <w:trHeight w:val="306"/>
        </w:trPr>
        <w:tc>
          <w:tcPr>
            <w:tcW w:w="4147" w:type="dxa"/>
            <w:gridSpan w:val="3"/>
          </w:tcPr>
          <w:p w14:paraId="5BB73DFB" w14:textId="77777777" w:rsidR="006074B2" w:rsidRPr="00A001B4" w:rsidRDefault="006074B2" w:rsidP="00847B0F">
            <w:pPr>
              <w:rPr>
                <w:rFonts w:cs="Times New Roman"/>
                <w:lang w:eastAsia="en-GB"/>
              </w:rPr>
            </w:pPr>
            <w:r w:rsidRPr="00A001B4">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A677BA8"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541A2A81" w14:textId="77777777" w:rsidTr="00847B0F">
        <w:trPr>
          <w:cantSplit/>
          <w:trHeight w:val="306"/>
        </w:trPr>
        <w:tc>
          <w:tcPr>
            <w:tcW w:w="4147" w:type="dxa"/>
            <w:gridSpan w:val="3"/>
          </w:tcPr>
          <w:p w14:paraId="363857EC"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A001B4" w:rsidRDefault="006074B2" w:rsidP="00847B0F">
            <w:pPr>
              <w:rPr>
                <w:rFonts w:cs="Times New Roman"/>
                <w:lang w:eastAsia="en-GB"/>
              </w:rPr>
            </w:pPr>
            <w:r w:rsidRPr="00A001B4">
              <w:rPr>
                <w:rFonts w:cs="Times New Roman"/>
                <w:lang w:eastAsia="en-GB"/>
              </w:rPr>
              <w:t>servicii profesionale de consultanță intelectuală care fac obiectul contractului.</w:t>
            </w:r>
          </w:p>
          <w:p w14:paraId="351A7C2A" w14:textId="77777777" w:rsidR="006074B2" w:rsidRPr="00A001B4" w:rsidRDefault="006074B2" w:rsidP="00847B0F">
            <w:pPr>
              <w:rPr>
                <w:rFonts w:cs="Times New Roman"/>
                <w:lang w:eastAsia="en-GB"/>
              </w:rPr>
            </w:pPr>
            <w:r w:rsidRPr="00A001B4">
              <w:rPr>
                <w:rFonts w:cs="Times New Roman"/>
                <w:lang w:eastAsia="en-GB"/>
              </w:rPr>
              <w:t>•furnizarea de suport tehnic de specialitate în domeniul instruirii și formării profesionale</w:t>
            </w:r>
          </w:p>
        </w:tc>
      </w:tr>
      <w:tr w:rsidR="006074B2" w:rsidRPr="00A001B4" w14:paraId="27FF0F25" w14:textId="77777777" w:rsidTr="00847B0F">
        <w:trPr>
          <w:cantSplit/>
          <w:trHeight w:val="531"/>
        </w:trPr>
        <w:tc>
          <w:tcPr>
            <w:tcW w:w="4147" w:type="dxa"/>
            <w:gridSpan w:val="3"/>
          </w:tcPr>
          <w:p w14:paraId="0ADD6923"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6B17281F" w14:textId="77777777" w:rsidR="006074B2" w:rsidRPr="00A001B4" w:rsidRDefault="006074B2">
            <w:pPr>
              <w:pStyle w:val="ListParagraph"/>
              <w:numPr>
                <w:ilvl w:val="0"/>
                <w:numId w:val="47"/>
              </w:numPr>
              <w:suppressAutoHyphens/>
              <w:spacing w:before="120" w:after="120" w:line="240" w:lineRule="exact"/>
              <w:jc w:val="both"/>
              <w:rPr>
                <w:rFonts w:cs="Times New Roman"/>
                <w:lang w:val="ro-RO" w:eastAsia="en-GB"/>
              </w:rPr>
            </w:pPr>
            <w:r w:rsidRPr="00A001B4">
              <w:rPr>
                <w:rFonts w:cs="Times New Roman"/>
                <w:lang w:val="ro-RO" w:eastAsia="en-GB"/>
              </w:rPr>
              <w:t xml:space="preserve">Transelectrica S.A.- </w:t>
            </w:r>
            <w:proofErr w:type="spellStart"/>
            <w:r w:rsidRPr="00A001B4">
              <w:rPr>
                <w:rFonts w:cs="Times New Roman"/>
                <w:lang w:val="ro-RO" w:eastAsia="en-GB"/>
              </w:rPr>
              <w:t>ctr</w:t>
            </w:r>
            <w:proofErr w:type="spellEnd"/>
            <w:r w:rsidRPr="00A001B4">
              <w:rPr>
                <w:rFonts w:cs="Times New Roman"/>
                <w:lang w:val="ro-RO" w:eastAsia="en-GB"/>
              </w:rPr>
              <w:t xml:space="preserve">. Nr. C2045/07.08.2025- Servicii de formare profesionala pentru organizarea unui curs „ </w:t>
            </w:r>
            <w:proofErr w:type="spellStart"/>
            <w:r w:rsidRPr="00A001B4">
              <w:rPr>
                <w:rFonts w:cs="Times New Roman"/>
                <w:lang w:val="ro-RO" w:eastAsia="en-GB"/>
              </w:rPr>
              <w:t>Constientizare</w:t>
            </w:r>
            <w:proofErr w:type="spellEnd"/>
            <w:r w:rsidRPr="00A001B4">
              <w:rPr>
                <w:rFonts w:cs="Times New Roman"/>
                <w:lang w:val="ro-RO" w:eastAsia="en-GB"/>
              </w:rPr>
              <w:t xml:space="preserve"> si </w:t>
            </w:r>
            <w:proofErr w:type="spellStart"/>
            <w:r w:rsidRPr="00A001B4">
              <w:rPr>
                <w:rFonts w:cs="Times New Roman"/>
                <w:lang w:val="ro-RO" w:eastAsia="en-GB"/>
              </w:rPr>
              <w:t>protectie</w:t>
            </w:r>
            <w:proofErr w:type="spellEnd"/>
            <w:r w:rsidRPr="00A001B4">
              <w:rPr>
                <w:rFonts w:cs="Times New Roman"/>
                <w:lang w:val="ro-RO" w:eastAsia="en-GB"/>
              </w:rPr>
              <w:t xml:space="preserve"> cibernetica</w:t>
            </w:r>
          </w:p>
        </w:tc>
        <w:tc>
          <w:tcPr>
            <w:tcW w:w="1701" w:type="dxa"/>
            <w:gridSpan w:val="2"/>
          </w:tcPr>
          <w:p w14:paraId="726B273E"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13CD6AA4" w14:textId="77777777" w:rsidR="006074B2" w:rsidRPr="00A001B4" w:rsidRDefault="006074B2" w:rsidP="00847B0F">
            <w:pPr>
              <w:rPr>
                <w:rFonts w:cs="Times New Roman"/>
                <w:i/>
                <w:lang w:eastAsia="en-GB"/>
              </w:rPr>
            </w:pPr>
            <w:r w:rsidRPr="00A001B4">
              <w:rPr>
                <w:rFonts w:cs="Times New Roman"/>
                <w:i/>
                <w:lang w:eastAsia="en-GB"/>
              </w:rPr>
              <w:t>•</w:t>
            </w:r>
          </w:p>
          <w:p w14:paraId="4A80C575"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791FEFEE" w14:textId="77777777" w:rsidTr="00847B0F">
        <w:trPr>
          <w:cantSplit/>
          <w:trHeight w:val="783"/>
        </w:trPr>
        <w:tc>
          <w:tcPr>
            <w:tcW w:w="4147" w:type="dxa"/>
            <w:gridSpan w:val="3"/>
          </w:tcPr>
          <w:p w14:paraId="7EF4B36A"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0C93D376"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1E240334" w14:textId="77777777" w:rsidR="006074B2" w:rsidRPr="00A001B4" w:rsidRDefault="006074B2" w:rsidP="00847B0F">
            <w:pPr>
              <w:rPr>
                <w:rFonts w:cs="Times New Roman"/>
                <w:iCs/>
                <w:highlight w:val="lightGray"/>
                <w:lang w:eastAsia="en-GB"/>
              </w:rPr>
            </w:pPr>
            <w:r w:rsidRPr="00A001B4">
              <w:rPr>
                <w:rFonts w:cs="Times New Roman"/>
                <w:iCs/>
                <w:lang w:eastAsia="en-GB"/>
              </w:rPr>
              <w:t>1 luna</w:t>
            </w:r>
          </w:p>
        </w:tc>
        <w:tc>
          <w:tcPr>
            <w:tcW w:w="2743" w:type="dxa"/>
            <w:gridSpan w:val="4"/>
          </w:tcPr>
          <w:p w14:paraId="669B913E"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4FA3A5A9" w14:textId="77777777" w:rsidTr="00847B0F">
        <w:trPr>
          <w:cantSplit/>
          <w:trHeight w:val="783"/>
        </w:trPr>
        <w:tc>
          <w:tcPr>
            <w:tcW w:w="4147" w:type="dxa"/>
            <w:gridSpan w:val="3"/>
          </w:tcPr>
          <w:p w14:paraId="594479B1" w14:textId="77777777" w:rsidR="006074B2" w:rsidRPr="00A001B4" w:rsidRDefault="006074B2">
            <w:pPr>
              <w:pStyle w:val="ListParagraph"/>
              <w:numPr>
                <w:ilvl w:val="0"/>
                <w:numId w:val="47"/>
              </w:numPr>
              <w:suppressAutoHyphens/>
              <w:spacing w:before="120" w:after="120" w:line="240" w:lineRule="exact"/>
              <w:jc w:val="both"/>
              <w:rPr>
                <w:rFonts w:cs="Times New Roman"/>
                <w:i/>
                <w:lang w:val="ro-RO" w:eastAsia="en-GB"/>
              </w:rPr>
            </w:pPr>
            <w:r w:rsidRPr="00A001B4">
              <w:rPr>
                <w:rFonts w:cs="Times New Roman"/>
                <w:i/>
                <w:lang w:val="ro-RO" w:eastAsia="en-GB"/>
              </w:rPr>
              <w:t>Fondul de Garantare a Depozitelor Bancare-DA36864198/ 16.12.2024-</w:t>
            </w:r>
          </w:p>
          <w:p w14:paraId="32FD5B49" w14:textId="77777777" w:rsidR="006074B2" w:rsidRPr="00A001B4" w:rsidRDefault="006074B2" w:rsidP="00847B0F">
            <w:pPr>
              <w:rPr>
                <w:rFonts w:cs="Times New Roman"/>
                <w:i/>
                <w:lang w:eastAsia="en-GB"/>
              </w:rPr>
            </w:pPr>
            <w:r w:rsidRPr="00A001B4">
              <w:rPr>
                <w:rFonts w:cs="Times New Roman"/>
                <w:i/>
                <w:lang w:eastAsia="en-GB"/>
              </w:rPr>
              <w:t xml:space="preserve"> Servicii Instruire </w:t>
            </w:r>
            <w:proofErr w:type="spellStart"/>
            <w:r w:rsidRPr="00A001B4">
              <w:rPr>
                <w:rFonts w:cs="Times New Roman"/>
                <w:i/>
                <w:lang w:eastAsia="en-GB"/>
              </w:rPr>
              <w:t>Angajati</w:t>
            </w:r>
            <w:proofErr w:type="spellEnd"/>
            <w:r w:rsidRPr="00A001B4">
              <w:rPr>
                <w:rFonts w:cs="Times New Roman"/>
                <w:i/>
                <w:lang w:eastAsia="en-GB"/>
              </w:rPr>
              <w:t xml:space="preserve"> in domeniul </w:t>
            </w:r>
            <w:proofErr w:type="spellStart"/>
            <w:r w:rsidRPr="00A001B4">
              <w:rPr>
                <w:rFonts w:cs="Times New Roman"/>
                <w:i/>
                <w:lang w:eastAsia="en-GB"/>
              </w:rPr>
              <w:t>Securitatii</w:t>
            </w:r>
            <w:proofErr w:type="spellEnd"/>
            <w:r w:rsidRPr="00A001B4">
              <w:rPr>
                <w:rFonts w:cs="Times New Roman"/>
                <w:i/>
                <w:lang w:eastAsia="en-GB"/>
              </w:rPr>
              <w:t xml:space="preserve"> Cibernetice</w:t>
            </w:r>
          </w:p>
        </w:tc>
        <w:tc>
          <w:tcPr>
            <w:tcW w:w="2743" w:type="dxa"/>
            <w:gridSpan w:val="3"/>
          </w:tcPr>
          <w:p w14:paraId="3CA3CD25"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7301E52C" w14:textId="77777777" w:rsidR="006074B2" w:rsidRPr="00A001B4" w:rsidRDefault="006074B2" w:rsidP="00847B0F">
            <w:pPr>
              <w:rPr>
                <w:rFonts w:cs="Times New Roman"/>
                <w:i/>
                <w:lang w:eastAsia="en-GB"/>
              </w:rPr>
            </w:pPr>
            <w:r w:rsidRPr="00A001B4">
              <w:rPr>
                <w:rFonts w:cs="Times New Roman"/>
                <w:i/>
                <w:lang w:eastAsia="en-GB"/>
              </w:rPr>
              <w:t>•</w:t>
            </w:r>
          </w:p>
          <w:p w14:paraId="2AC1B5EF"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A001B4" w:rsidRDefault="006074B2" w:rsidP="00847B0F">
            <w:pPr>
              <w:rPr>
                <w:rFonts w:cs="Times New Roman"/>
                <w:lang w:eastAsia="en-GB"/>
              </w:rPr>
            </w:pPr>
            <w:r w:rsidRPr="00A001B4">
              <w:rPr>
                <w:rFonts w:cs="Times New Roman"/>
                <w:lang w:eastAsia="en-GB"/>
              </w:rPr>
              <w:t>05.01.2025</w:t>
            </w:r>
          </w:p>
        </w:tc>
      </w:tr>
      <w:tr w:rsidR="006074B2" w:rsidRPr="00A001B4" w14:paraId="20183092" w14:textId="77777777" w:rsidTr="00847B0F">
        <w:trPr>
          <w:cantSplit/>
          <w:trHeight w:val="783"/>
        </w:trPr>
        <w:tc>
          <w:tcPr>
            <w:tcW w:w="4147" w:type="dxa"/>
            <w:gridSpan w:val="3"/>
          </w:tcPr>
          <w:p w14:paraId="5417256D" w14:textId="77777777" w:rsidR="006074B2" w:rsidRPr="00A001B4" w:rsidRDefault="006074B2">
            <w:pPr>
              <w:pStyle w:val="ListParagraph"/>
              <w:numPr>
                <w:ilvl w:val="0"/>
                <w:numId w:val="47"/>
              </w:numPr>
              <w:suppressAutoHyphens/>
              <w:spacing w:before="120" w:after="120" w:line="240" w:lineRule="exact"/>
              <w:jc w:val="both"/>
              <w:rPr>
                <w:rFonts w:cs="Times New Roman"/>
                <w:i/>
                <w:lang w:val="ro-RO" w:eastAsia="en-GB"/>
              </w:rPr>
            </w:pPr>
            <w:r w:rsidRPr="00A001B4">
              <w:rPr>
                <w:rFonts w:cs="Times New Roman"/>
                <w:i/>
                <w:lang w:val="ro-RO" w:eastAsia="en-GB"/>
              </w:rPr>
              <w:t xml:space="preserve">SOCAR Petroleum SA </w:t>
            </w:r>
            <w:proofErr w:type="spellStart"/>
            <w:r w:rsidRPr="00A001B4">
              <w:rPr>
                <w:rFonts w:cs="Times New Roman"/>
                <w:i/>
                <w:lang w:val="ro-RO" w:eastAsia="en-GB"/>
              </w:rPr>
              <w:t>ctr</w:t>
            </w:r>
            <w:proofErr w:type="spellEnd"/>
            <w:r w:rsidRPr="00A001B4">
              <w:rPr>
                <w:rFonts w:cs="Times New Roman"/>
                <w:i/>
                <w:lang w:val="ro-RO" w:eastAsia="en-GB"/>
              </w:rPr>
              <w:t xml:space="preserve"> nr. 679/07.09.2023- Contract cadru furnizare servicii- Cursuri securitate cibernetica destinate </w:t>
            </w:r>
            <w:proofErr w:type="spellStart"/>
            <w:r w:rsidRPr="00A001B4">
              <w:rPr>
                <w:rFonts w:cs="Times New Roman"/>
                <w:i/>
                <w:lang w:val="ro-RO" w:eastAsia="en-GB"/>
              </w:rPr>
              <w:t>angajatilor</w:t>
            </w:r>
            <w:proofErr w:type="spellEnd"/>
            <w:r w:rsidRPr="00A001B4">
              <w:rPr>
                <w:rFonts w:cs="Times New Roman"/>
                <w:i/>
                <w:lang w:val="ro-RO" w:eastAsia="en-GB"/>
              </w:rPr>
              <w:t xml:space="preserve"> (perioada 04.10.2024-27.11.2024)</w:t>
            </w:r>
          </w:p>
        </w:tc>
        <w:tc>
          <w:tcPr>
            <w:tcW w:w="2743" w:type="dxa"/>
            <w:gridSpan w:val="3"/>
          </w:tcPr>
          <w:p w14:paraId="1703A90E"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02794B7E" w14:textId="77777777" w:rsidR="006074B2" w:rsidRPr="00A001B4" w:rsidRDefault="006074B2" w:rsidP="00847B0F">
            <w:pPr>
              <w:rPr>
                <w:rFonts w:cs="Times New Roman"/>
                <w:i/>
                <w:lang w:eastAsia="en-GB"/>
              </w:rPr>
            </w:pPr>
            <w:r w:rsidRPr="00A001B4">
              <w:rPr>
                <w:rFonts w:cs="Times New Roman"/>
                <w:i/>
                <w:lang w:eastAsia="en-GB"/>
              </w:rPr>
              <w:t>•</w:t>
            </w:r>
          </w:p>
          <w:p w14:paraId="0251C63E"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A001B4" w:rsidRDefault="006074B2" w:rsidP="00847B0F">
            <w:pPr>
              <w:rPr>
                <w:rFonts w:cs="Times New Roman"/>
                <w:lang w:eastAsia="en-GB"/>
              </w:rPr>
            </w:pPr>
            <w:r w:rsidRPr="00A001B4">
              <w:rPr>
                <w:rFonts w:cs="Times New Roman"/>
                <w:i/>
                <w:lang w:eastAsia="en-GB"/>
              </w:rPr>
              <w:t>perioada 04.10.2024-27.11.2024)</w:t>
            </w:r>
          </w:p>
        </w:tc>
      </w:tr>
      <w:tr w:rsidR="006074B2" w:rsidRPr="00A001B4" w14:paraId="77014A03" w14:textId="77777777" w:rsidTr="00847B0F">
        <w:trPr>
          <w:cantSplit/>
          <w:trHeight w:val="783"/>
        </w:trPr>
        <w:tc>
          <w:tcPr>
            <w:tcW w:w="4147" w:type="dxa"/>
            <w:gridSpan w:val="3"/>
          </w:tcPr>
          <w:p w14:paraId="5B0C153E" w14:textId="77777777" w:rsidR="006074B2" w:rsidRPr="00A001B4" w:rsidRDefault="006074B2">
            <w:pPr>
              <w:pStyle w:val="ListParagraph"/>
              <w:numPr>
                <w:ilvl w:val="0"/>
                <w:numId w:val="47"/>
              </w:numPr>
              <w:suppressAutoHyphens/>
              <w:spacing w:before="120" w:after="120" w:line="240" w:lineRule="exact"/>
              <w:jc w:val="both"/>
              <w:rPr>
                <w:rFonts w:cs="Times New Roman"/>
                <w:i/>
                <w:lang w:val="ro-RO" w:eastAsia="en-GB"/>
              </w:rPr>
            </w:pPr>
            <w:proofErr w:type="spellStart"/>
            <w:r w:rsidRPr="00A001B4">
              <w:rPr>
                <w:rFonts w:cs="Times New Roman"/>
                <w:i/>
                <w:lang w:val="ro-RO" w:eastAsia="en-GB"/>
              </w:rPr>
              <w:lastRenderedPageBreak/>
              <w:t>Agricover</w:t>
            </w:r>
            <w:proofErr w:type="spellEnd"/>
            <w:r w:rsidRPr="00A001B4">
              <w:rPr>
                <w:rFonts w:cs="Times New Roman"/>
                <w:i/>
                <w:lang w:val="ro-RO" w:eastAsia="en-GB"/>
              </w:rPr>
              <w:t xml:space="preserve"> Distribution S.A.</w:t>
            </w:r>
            <w:r w:rsidRPr="00A001B4">
              <w:rPr>
                <w:lang w:val="ro-RO"/>
              </w:rPr>
              <w:t xml:space="preserve"> </w:t>
            </w:r>
            <w:proofErr w:type="spellStart"/>
            <w:r w:rsidRPr="00A001B4">
              <w:rPr>
                <w:rFonts w:cs="Times New Roman"/>
                <w:i/>
                <w:lang w:val="ro-RO" w:eastAsia="en-GB"/>
              </w:rPr>
              <w:t>ctr</w:t>
            </w:r>
            <w:proofErr w:type="spellEnd"/>
            <w:r w:rsidRPr="00A001B4">
              <w:rPr>
                <w:rFonts w:cs="Times New Roman"/>
                <w:i/>
                <w:lang w:val="ro-RO" w:eastAsia="en-GB"/>
              </w:rPr>
              <w:t xml:space="preserve"> nr. 215/22.03.2023 -Acord cadru de furnizare servicii- Sesiuni de training online de securitate cibernetica</w:t>
            </w:r>
          </w:p>
        </w:tc>
        <w:tc>
          <w:tcPr>
            <w:tcW w:w="2743" w:type="dxa"/>
            <w:gridSpan w:val="3"/>
          </w:tcPr>
          <w:p w14:paraId="7997C8C5"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EFE1C9C" w14:textId="77777777" w:rsidR="006074B2" w:rsidRPr="00A001B4" w:rsidRDefault="006074B2" w:rsidP="00847B0F">
            <w:pPr>
              <w:rPr>
                <w:rFonts w:cs="Times New Roman"/>
                <w:i/>
                <w:lang w:eastAsia="en-GB"/>
              </w:rPr>
            </w:pPr>
            <w:r w:rsidRPr="00A001B4">
              <w:rPr>
                <w:rFonts w:cs="Times New Roman"/>
                <w:i/>
                <w:lang w:eastAsia="en-GB"/>
              </w:rPr>
              <w:t>•</w:t>
            </w:r>
          </w:p>
          <w:p w14:paraId="059C6DDC"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A001B4" w:rsidRDefault="006074B2" w:rsidP="00847B0F">
            <w:pPr>
              <w:rPr>
                <w:rFonts w:cs="Times New Roman"/>
                <w:i/>
                <w:lang w:eastAsia="en-GB"/>
              </w:rPr>
            </w:pPr>
            <w:r w:rsidRPr="00A001B4">
              <w:rPr>
                <w:rFonts w:cs="Times New Roman"/>
                <w:i/>
                <w:lang w:eastAsia="en-GB"/>
              </w:rPr>
              <w:t>17.11.2025- 29.12.2025</w:t>
            </w:r>
          </w:p>
        </w:tc>
      </w:tr>
      <w:tr w:rsidR="006074B2" w:rsidRPr="00A001B4" w14:paraId="0F640A2E" w14:textId="77777777" w:rsidTr="00847B0F">
        <w:trPr>
          <w:cantSplit/>
          <w:trHeight w:val="495"/>
        </w:trPr>
        <w:tc>
          <w:tcPr>
            <w:tcW w:w="4147" w:type="dxa"/>
            <w:gridSpan w:val="3"/>
          </w:tcPr>
          <w:p w14:paraId="07814809"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119EAD1E"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775F713A" w14:textId="77777777" w:rsidTr="00847B0F">
        <w:trPr>
          <w:cantSplit/>
          <w:trHeight w:val="1026"/>
        </w:trPr>
        <w:tc>
          <w:tcPr>
            <w:tcW w:w="4147" w:type="dxa"/>
            <w:gridSpan w:val="3"/>
          </w:tcPr>
          <w:p w14:paraId="0BE7359F"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A001B4" w:rsidRDefault="006074B2" w:rsidP="00847B0F">
            <w:pPr>
              <w:rPr>
                <w:rFonts w:cs="Times New Roman"/>
                <w:i/>
                <w:lang w:eastAsia="en-GB"/>
              </w:rPr>
            </w:pPr>
            <w:r w:rsidRPr="00A001B4">
              <w:rPr>
                <w:rFonts w:cs="Times New Roman"/>
                <w:i/>
                <w:lang w:eastAsia="en-GB"/>
              </w:rPr>
              <w:t xml:space="preserve">Diploma de formator si </w:t>
            </w:r>
            <w:proofErr w:type="spellStart"/>
            <w:r w:rsidRPr="00A001B4">
              <w:rPr>
                <w:rFonts w:cs="Times New Roman"/>
                <w:i/>
                <w:lang w:eastAsia="en-GB"/>
              </w:rPr>
              <w:t>experienta</w:t>
            </w:r>
            <w:proofErr w:type="spellEnd"/>
            <w:r w:rsidRPr="00A001B4">
              <w:rPr>
                <w:rFonts w:cs="Times New Roman"/>
                <w:i/>
                <w:lang w:eastAsia="en-GB"/>
              </w:rPr>
              <w:t xml:space="preserve"> in domeniu</w:t>
            </w:r>
          </w:p>
        </w:tc>
      </w:tr>
      <w:tr w:rsidR="006074B2" w:rsidRPr="00A001B4" w14:paraId="49F35767" w14:textId="77777777" w:rsidTr="00847B0F">
        <w:trPr>
          <w:cantSplit/>
          <w:trHeight w:val="1026"/>
        </w:trPr>
        <w:tc>
          <w:tcPr>
            <w:tcW w:w="4147" w:type="dxa"/>
            <w:gridSpan w:val="3"/>
          </w:tcPr>
          <w:p w14:paraId="2387C22C"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2"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2A30CE74"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2D6D0205"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46BCF250" w14:textId="77777777" w:rsidTr="00847B0F">
        <w:trPr>
          <w:cantSplit/>
          <w:trHeight w:val="210"/>
        </w:trPr>
        <w:tc>
          <w:tcPr>
            <w:tcW w:w="9633" w:type="dxa"/>
            <w:gridSpan w:val="10"/>
          </w:tcPr>
          <w:p w14:paraId="176CDF3D"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15A0750E" w14:textId="77777777" w:rsidTr="00847B0F">
        <w:trPr>
          <w:cantSplit/>
          <w:trHeight w:val="480"/>
        </w:trPr>
        <w:tc>
          <w:tcPr>
            <w:tcW w:w="533" w:type="dxa"/>
          </w:tcPr>
          <w:p w14:paraId="59A8C805" w14:textId="77777777" w:rsidR="006074B2" w:rsidRPr="00A001B4" w:rsidRDefault="006074B2" w:rsidP="00847B0F">
            <w:pPr>
              <w:rPr>
                <w:rFonts w:cs="Times New Roman"/>
                <w:lang w:eastAsia="en-GB"/>
              </w:rPr>
            </w:pPr>
          </w:p>
        </w:tc>
        <w:tc>
          <w:tcPr>
            <w:tcW w:w="2338" w:type="dxa"/>
          </w:tcPr>
          <w:p w14:paraId="3B0E434E" w14:textId="77777777" w:rsidR="006074B2" w:rsidRPr="00A001B4" w:rsidRDefault="006074B2" w:rsidP="00847B0F">
            <w:pPr>
              <w:rPr>
                <w:rFonts w:cs="Times New Roman"/>
                <w:lang w:eastAsia="en-GB"/>
              </w:rPr>
            </w:pPr>
            <w:r w:rsidRPr="00A001B4">
              <w:rPr>
                <w:rFonts w:cs="Times New Roman"/>
                <w:lang w:eastAsia="en-GB"/>
              </w:rPr>
              <w:t>Diplomă/</w:t>
            </w:r>
          </w:p>
          <w:p w14:paraId="2D38D8DC"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78E43B5F"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66C6A857"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6E3502F8" w14:textId="77777777" w:rsidR="006074B2" w:rsidRPr="00A001B4" w:rsidRDefault="006074B2" w:rsidP="00847B0F">
            <w:pPr>
              <w:rPr>
                <w:rFonts w:cs="Times New Roman"/>
                <w:lang w:eastAsia="en-GB"/>
              </w:rPr>
            </w:pPr>
            <w:r w:rsidRPr="00A001B4">
              <w:rPr>
                <w:rFonts w:cs="Times New Roman"/>
                <w:lang w:eastAsia="en-GB"/>
              </w:rPr>
              <w:t>Perioada</w:t>
            </w:r>
          </w:p>
          <w:p w14:paraId="02BFDD7B"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617129EB" w14:textId="77777777" w:rsidTr="00847B0F">
        <w:trPr>
          <w:cantSplit/>
          <w:trHeight w:val="66"/>
        </w:trPr>
        <w:tc>
          <w:tcPr>
            <w:tcW w:w="533" w:type="dxa"/>
          </w:tcPr>
          <w:p w14:paraId="47B7447F" w14:textId="77777777" w:rsidR="006074B2" w:rsidRPr="00A001B4" w:rsidRDefault="006074B2" w:rsidP="00847B0F">
            <w:pPr>
              <w:rPr>
                <w:rFonts w:cs="Times New Roman"/>
                <w:lang w:eastAsia="en-GB"/>
              </w:rPr>
            </w:pPr>
            <w:r w:rsidRPr="00A001B4">
              <w:rPr>
                <w:rFonts w:cs="Times New Roman"/>
                <w:lang w:eastAsia="en-GB"/>
              </w:rPr>
              <w:t>1.</w:t>
            </w:r>
          </w:p>
        </w:tc>
        <w:tc>
          <w:tcPr>
            <w:tcW w:w="2338" w:type="dxa"/>
          </w:tcPr>
          <w:p w14:paraId="5CCBA5A2" w14:textId="77777777" w:rsidR="006074B2" w:rsidRPr="00A001B4" w:rsidRDefault="006074B2"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xml:space="preserve"> seria R nr 0054147</w:t>
            </w:r>
          </w:p>
        </w:tc>
        <w:tc>
          <w:tcPr>
            <w:tcW w:w="2165" w:type="dxa"/>
            <w:gridSpan w:val="2"/>
          </w:tcPr>
          <w:p w14:paraId="0B9E2E77"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p>
        </w:tc>
        <w:tc>
          <w:tcPr>
            <w:tcW w:w="2299" w:type="dxa"/>
            <w:gridSpan w:val="4"/>
          </w:tcPr>
          <w:p w14:paraId="4E695350" w14:textId="77777777" w:rsidR="006074B2" w:rsidRPr="00A001B4" w:rsidRDefault="006074B2" w:rsidP="00847B0F">
            <w:pPr>
              <w:rPr>
                <w:rFonts w:cs="Times New Roman"/>
                <w:lang w:eastAsia="en-GB"/>
              </w:rPr>
            </w:pPr>
            <w:r w:rsidRPr="00A001B4">
              <w:rPr>
                <w:rFonts w:cs="Times New Roman"/>
                <w:lang w:eastAsia="en-GB"/>
              </w:rPr>
              <w:t>Teologie</w:t>
            </w:r>
          </w:p>
        </w:tc>
        <w:tc>
          <w:tcPr>
            <w:tcW w:w="2298" w:type="dxa"/>
            <w:gridSpan w:val="2"/>
          </w:tcPr>
          <w:p w14:paraId="39ADF3DD" w14:textId="77777777" w:rsidR="006074B2" w:rsidRPr="00A001B4" w:rsidRDefault="006074B2" w:rsidP="00847B0F">
            <w:pPr>
              <w:rPr>
                <w:rFonts w:cs="Times New Roman"/>
                <w:lang w:eastAsia="en-GB"/>
              </w:rPr>
            </w:pPr>
            <w:r w:rsidRPr="00A001B4">
              <w:rPr>
                <w:rFonts w:cs="Times New Roman"/>
                <w:lang w:eastAsia="en-GB"/>
              </w:rPr>
              <w:t>Iunie 1997</w:t>
            </w:r>
          </w:p>
        </w:tc>
      </w:tr>
      <w:tr w:rsidR="006074B2" w:rsidRPr="00A001B4" w14:paraId="6EDBC6A8" w14:textId="77777777" w:rsidTr="00847B0F">
        <w:trPr>
          <w:cantSplit/>
          <w:trHeight w:val="50"/>
        </w:trPr>
        <w:tc>
          <w:tcPr>
            <w:tcW w:w="533" w:type="dxa"/>
          </w:tcPr>
          <w:p w14:paraId="4D6204E5" w14:textId="77777777" w:rsidR="006074B2" w:rsidRPr="00A001B4" w:rsidRDefault="006074B2" w:rsidP="00847B0F">
            <w:pPr>
              <w:rPr>
                <w:rFonts w:cs="Times New Roman"/>
                <w:lang w:eastAsia="en-GB"/>
              </w:rPr>
            </w:pPr>
            <w:r w:rsidRPr="00A001B4">
              <w:rPr>
                <w:rFonts w:cs="Times New Roman"/>
                <w:lang w:eastAsia="en-GB"/>
              </w:rPr>
              <w:t>2.</w:t>
            </w:r>
          </w:p>
        </w:tc>
        <w:tc>
          <w:tcPr>
            <w:tcW w:w="2338" w:type="dxa"/>
          </w:tcPr>
          <w:p w14:paraId="4462ADF1" w14:textId="77777777" w:rsidR="006074B2" w:rsidRPr="00A001B4" w:rsidRDefault="006074B2" w:rsidP="00847B0F">
            <w:pPr>
              <w:rPr>
                <w:rFonts w:cs="Times New Roman"/>
                <w:lang w:eastAsia="en-GB"/>
              </w:rPr>
            </w:pPr>
            <w:r w:rsidRPr="00A001B4">
              <w:rPr>
                <w:rFonts w:cs="Times New Roman"/>
                <w:lang w:eastAsia="en-GB"/>
              </w:rPr>
              <w:t>Diploma Formator seria L 00192015</w:t>
            </w:r>
          </w:p>
        </w:tc>
        <w:tc>
          <w:tcPr>
            <w:tcW w:w="2165" w:type="dxa"/>
            <w:gridSpan w:val="2"/>
          </w:tcPr>
          <w:p w14:paraId="18B7CDD8"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roofErr w:type="spellStart"/>
            <w:r w:rsidRPr="00A001B4">
              <w:rPr>
                <w:rFonts w:cs="Times New Roman"/>
                <w:lang w:eastAsia="en-GB"/>
              </w:rPr>
              <w:t>Nationale</w:t>
            </w:r>
            <w:proofErr w:type="spellEnd"/>
          </w:p>
        </w:tc>
        <w:tc>
          <w:tcPr>
            <w:tcW w:w="2299" w:type="dxa"/>
            <w:gridSpan w:val="4"/>
          </w:tcPr>
          <w:p w14:paraId="5E60A265"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3C42EF1C" w14:textId="77777777" w:rsidR="006074B2" w:rsidRPr="00A001B4" w:rsidRDefault="006074B2" w:rsidP="00847B0F">
            <w:pPr>
              <w:rPr>
                <w:rFonts w:cs="Times New Roman"/>
                <w:lang w:eastAsia="en-GB"/>
              </w:rPr>
            </w:pPr>
            <w:r w:rsidRPr="00A001B4">
              <w:rPr>
                <w:rFonts w:cs="Times New Roman"/>
                <w:lang w:eastAsia="en-GB"/>
              </w:rPr>
              <w:t>29 iunie 2018</w:t>
            </w:r>
          </w:p>
        </w:tc>
      </w:tr>
      <w:tr w:rsidR="006074B2" w:rsidRPr="00A001B4" w14:paraId="5F258FB7" w14:textId="77777777" w:rsidTr="00847B0F">
        <w:trPr>
          <w:cantSplit/>
          <w:trHeight w:val="50"/>
        </w:trPr>
        <w:tc>
          <w:tcPr>
            <w:tcW w:w="533" w:type="dxa"/>
          </w:tcPr>
          <w:p w14:paraId="006111CC" w14:textId="77777777" w:rsidR="006074B2" w:rsidRPr="00A001B4" w:rsidRDefault="006074B2" w:rsidP="00847B0F">
            <w:pPr>
              <w:rPr>
                <w:rFonts w:cs="Times New Roman"/>
                <w:lang w:eastAsia="en-GB"/>
              </w:rPr>
            </w:pPr>
          </w:p>
        </w:tc>
        <w:tc>
          <w:tcPr>
            <w:tcW w:w="2338" w:type="dxa"/>
          </w:tcPr>
          <w:p w14:paraId="26F46ED7" w14:textId="77777777" w:rsidR="006074B2" w:rsidRPr="00A001B4" w:rsidRDefault="006074B2" w:rsidP="00847B0F">
            <w:pPr>
              <w:rPr>
                <w:rFonts w:cs="Times New Roman"/>
                <w:lang w:eastAsia="en-GB"/>
              </w:rPr>
            </w:pPr>
          </w:p>
        </w:tc>
        <w:tc>
          <w:tcPr>
            <w:tcW w:w="2165" w:type="dxa"/>
            <w:gridSpan w:val="2"/>
          </w:tcPr>
          <w:p w14:paraId="0A4CFCA3" w14:textId="77777777" w:rsidR="006074B2" w:rsidRPr="00A001B4" w:rsidRDefault="006074B2" w:rsidP="00847B0F">
            <w:pPr>
              <w:rPr>
                <w:rFonts w:cs="Times New Roman"/>
                <w:lang w:eastAsia="en-GB"/>
              </w:rPr>
            </w:pPr>
          </w:p>
        </w:tc>
        <w:tc>
          <w:tcPr>
            <w:tcW w:w="2299" w:type="dxa"/>
            <w:gridSpan w:val="4"/>
          </w:tcPr>
          <w:p w14:paraId="4684A280" w14:textId="77777777" w:rsidR="006074B2" w:rsidRPr="00A001B4" w:rsidRDefault="006074B2" w:rsidP="00847B0F">
            <w:pPr>
              <w:rPr>
                <w:rFonts w:cs="Times New Roman"/>
                <w:lang w:eastAsia="en-GB"/>
              </w:rPr>
            </w:pPr>
          </w:p>
        </w:tc>
        <w:tc>
          <w:tcPr>
            <w:tcW w:w="2298" w:type="dxa"/>
            <w:gridSpan w:val="2"/>
          </w:tcPr>
          <w:p w14:paraId="695AE58F" w14:textId="77777777" w:rsidR="006074B2" w:rsidRPr="00A001B4" w:rsidRDefault="006074B2" w:rsidP="00847B0F">
            <w:pPr>
              <w:rPr>
                <w:rFonts w:cs="Times New Roman"/>
                <w:lang w:eastAsia="en-GB"/>
              </w:rPr>
            </w:pPr>
          </w:p>
        </w:tc>
      </w:tr>
    </w:tbl>
    <w:p w14:paraId="2847C598" w14:textId="77777777" w:rsidR="000F6DD4" w:rsidRPr="00A001B4" w:rsidRDefault="000F6DD4" w:rsidP="00B42622">
      <w:pPr>
        <w:tabs>
          <w:tab w:val="left" w:pos="851"/>
        </w:tabs>
        <w:adjustRightInd w:val="0"/>
        <w:contextualSpacing/>
        <w:rPr>
          <w:rFonts w:eastAsia="Calibri" w:cs="Times New Roman"/>
        </w:rPr>
      </w:pPr>
    </w:p>
    <w:p w14:paraId="6D96D5B2" w14:textId="77777777" w:rsidR="006074B2" w:rsidRPr="00A001B4" w:rsidRDefault="006074B2" w:rsidP="00B42622">
      <w:pPr>
        <w:tabs>
          <w:tab w:val="left" w:pos="851"/>
        </w:tabs>
        <w:adjustRightInd w:val="0"/>
        <w:contextualSpacing/>
        <w:rPr>
          <w:rFonts w:eastAsia="Calibri" w:cs="Times New Roman"/>
        </w:rPr>
      </w:pPr>
    </w:p>
    <w:p w14:paraId="2E7A47A3" w14:textId="77777777" w:rsidR="006074B2" w:rsidRPr="00A001B4" w:rsidRDefault="006074B2" w:rsidP="00B42622">
      <w:pPr>
        <w:tabs>
          <w:tab w:val="left" w:pos="851"/>
        </w:tabs>
        <w:adjustRightInd w:val="0"/>
        <w:contextualSpacing/>
        <w:rPr>
          <w:rFonts w:eastAsia="Calibri" w:cs="Times New Roman"/>
        </w:rPr>
      </w:pPr>
    </w:p>
    <w:p w14:paraId="3BFB26FE" w14:textId="77777777" w:rsidR="006074B2" w:rsidRPr="00A001B4" w:rsidRDefault="006074B2" w:rsidP="00B42622">
      <w:pPr>
        <w:tabs>
          <w:tab w:val="left" w:pos="851"/>
        </w:tabs>
        <w:adjustRightInd w:val="0"/>
        <w:contextualSpacing/>
        <w:rPr>
          <w:rFonts w:eastAsia="Calibri" w:cs="Times New Roman"/>
        </w:rPr>
      </w:pPr>
    </w:p>
    <w:p w14:paraId="69515948" w14:textId="77777777" w:rsidR="006074B2" w:rsidRPr="00A001B4" w:rsidRDefault="006074B2" w:rsidP="00B42622">
      <w:pPr>
        <w:tabs>
          <w:tab w:val="left" w:pos="851"/>
        </w:tabs>
        <w:adjustRightInd w:val="0"/>
        <w:contextualSpacing/>
        <w:rPr>
          <w:rFonts w:eastAsia="Calibri" w:cs="Times New Roman"/>
        </w:rPr>
      </w:pPr>
    </w:p>
    <w:p w14:paraId="1EDF1A29" w14:textId="77777777" w:rsidR="006074B2" w:rsidRPr="00A001B4" w:rsidRDefault="006074B2" w:rsidP="00B42622">
      <w:pPr>
        <w:tabs>
          <w:tab w:val="left" w:pos="851"/>
        </w:tabs>
        <w:adjustRightInd w:val="0"/>
        <w:contextualSpacing/>
        <w:rPr>
          <w:rFonts w:eastAsia="Calibri" w:cs="Times New Roman"/>
        </w:rPr>
      </w:pPr>
    </w:p>
    <w:p w14:paraId="181B9C45" w14:textId="77777777" w:rsidR="006074B2" w:rsidRPr="00A001B4" w:rsidRDefault="006074B2" w:rsidP="00B42622">
      <w:pPr>
        <w:tabs>
          <w:tab w:val="left" w:pos="851"/>
        </w:tabs>
        <w:adjustRightInd w:val="0"/>
        <w:contextualSpacing/>
        <w:rPr>
          <w:rFonts w:eastAsia="Calibri" w:cs="Times New Roman"/>
        </w:rPr>
      </w:pPr>
    </w:p>
    <w:p w14:paraId="146526AF" w14:textId="77777777" w:rsidR="006074B2" w:rsidRPr="00A001B4" w:rsidRDefault="006074B2" w:rsidP="00B42622">
      <w:pPr>
        <w:tabs>
          <w:tab w:val="left" w:pos="851"/>
        </w:tabs>
        <w:adjustRightInd w:val="0"/>
        <w:contextualSpacing/>
        <w:rPr>
          <w:rFonts w:eastAsia="Calibri" w:cs="Times New Roman"/>
        </w:rPr>
      </w:pPr>
    </w:p>
    <w:p w14:paraId="4CB3D28C" w14:textId="77777777" w:rsidR="006074B2" w:rsidRPr="00A001B4" w:rsidRDefault="006074B2" w:rsidP="00B42622">
      <w:pPr>
        <w:tabs>
          <w:tab w:val="left" w:pos="851"/>
        </w:tabs>
        <w:adjustRightInd w:val="0"/>
        <w:contextualSpacing/>
        <w:rPr>
          <w:rFonts w:eastAsia="Calibri" w:cs="Times New Roman"/>
        </w:rPr>
      </w:pPr>
    </w:p>
    <w:p w14:paraId="236E9E5C" w14:textId="77777777" w:rsidR="006074B2" w:rsidRPr="00A001B4" w:rsidRDefault="006074B2" w:rsidP="00B42622">
      <w:pPr>
        <w:tabs>
          <w:tab w:val="left" w:pos="851"/>
        </w:tabs>
        <w:adjustRightInd w:val="0"/>
        <w:contextualSpacing/>
        <w:rPr>
          <w:rFonts w:eastAsia="Calibri" w:cs="Times New Roman"/>
        </w:rPr>
      </w:pPr>
    </w:p>
    <w:p w14:paraId="42880E47" w14:textId="77777777" w:rsidR="006074B2" w:rsidRPr="00A001B4" w:rsidRDefault="006074B2" w:rsidP="00B42622">
      <w:pPr>
        <w:tabs>
          <w:tab w:val="left" w:pos="851"/>
        </w:tabs>
        <w:adjustRightInd w:val="0"/>
        <w:contextualSpacing/>
        <w:rPr>
          <w:rFonts w:eastAsia="Calibri" w:cs="Times New Roman"/>
        </w:rPr>
      </w:pPr>
    </w:p>
    <w:p w14:paraId="0E031AF2" w14:textId="77777777" w:rsidR="006074B2" w:rsidRPr="00A001B4" w:rsidRDefault="006074B2" w:rsidP="00B42622">
      <w:pPr>
        <w:tabs>
          <w:tab w:val="left" w:pos="851"/>
        </w:tabs>
        <w:adjustRightInd w:val="0"/>
        <w:contextualSpacing/>
        <w:rPr>
          <w:rFonts w:eastAsia="Calibri" w:cs="Times New Roman"/>
        </w:rPr>
      </w:pPr>
    </w:p>
    <w:p w14:paraId="6FD242C6" w14:textId="77777777" w:rsidR="006074B2" w:rsidRPr="00A001B4" w:rsidRDefault="006074B2" w:rsidP="00B42622">
      <w:pPr>
        <w:tabs>
          <w:tab w:val="left" w:pos="851"/>
        </w:tabs>
        <w:adjustRightInd w:val="0"/>
        <w:contextualSpacing/>
        <w:rPr>
          <w:rFonts w:eastAsia="Calibri" w:cs="Times New Roman"/>
        </w:rPr>
      </w:pPr>
    </w:p>
    <w:p w14:paraId="147431E5" w14:textId="77777777" w:rsidR="006074B2" w:rsidRPr="00A001B4" w:rsidRDefault="006074B2" w:rsidP="00B42622">
      <w:pPr>
        <w:tabs>
          <w:tab w:val="left" w:pos="851"/>
        </w:tabs>
        <w:adjustRightInd w:val="0"/>
        <w:contextualSpacing/>
        <w:rPr>
          <w:rFonts w:eastAsia="Calibri" w:cs="Times New Roman"/>
        </w:rPr>
      </w:pPr>
    </w:p>
    <w:p w14:paraId="5C515DC2" w14:textId="77777777" w:rsidR="006074B2" w:rsidRPr="00A001B4" w:rsidRDefault="006074B2" w:rsidP="00B42622">
      <w:pPr>
        <w:tabs>
          <w:tab w:val="left" w:pos="851"/>
        </w:tabs>
        <w:adjustRightInd w:val="0"/>
        <w:contextualSpacing/>
        <w:rPr>
          <w:rFonts w:eastAsia="Calibri" w:cs="Times New Roman"/>
        </w:rPr>
      </w:pPr>
    </w:p>
    <w:p w14:paraId="23A46D90" w14:textId="77777777" w:rsidR="006074B2" w:rsidRPr="00A001B4" w:rsidRDefault="006074B2" w:rsidP="00B42622">
      <w:pPr>
        <w:tabs>
          <w:tab w:val="left" w:pos="851"/>
        </w:tabs>
        <w:adjustRightInd w:val="0"/>
        <w:contextualSpacing/>
        <w:rPr>
          <w:rFonts w:eastAsia="Calibri" w:cs="Times New Roman"/>
        </w:rPr>
      </w:pPr>
    </w:p>
    <w:p w14:paraId="45E5BB91" w14:textId="77777777" w:rsidR="006074B2" w:rsidRPr="00A001B4" w:rsidRDefault="006074B2" w:rsidP="00B42622">
      <w:pPr>
        <w:tabs>
          <w:tab w:val="left" w:pos="851"/>
        </w:tabs>
        <w:adjustRightInd w:val="0"/>
        <w:contextualSpacing/>
        <w:rPr>
          <w:rFonts w:eastAsia="Calibri" w:cs="Times New Roman"/>
        </w:rPr>
      </w:pPr>
    </w:p>
    <w:p w14:paraId="17A48CD2" w14:textId="77777777" w:rsidR="006074B2" w:rsidRPr="00A001B4" w:rsidRDefault="006074B2" w:rsidP="00B42622">
      <w:pPr>
        <w:tabs>
          <w:tab w:val="left" w:pos="851"/>
        </w:tabs>
        <w:adjustRightInd w:val="0"/>
        <w:contextualSpacing/>
        <w:rPr>
          <w:rFonts w:eastAsia="Calibri" w:cs="Times New Roman"/>
        </w:rPr>
      </w:pPr>
    </w:p>
    <w:p w14:paraId="0A7BA0FB" w14:textId="77777777" w:rsidR="006074B2" w:rsidRPr="00A001B4" w:rsidRDefault="006074B2" w:rsidP="00B42622">
      <w:pPr>
        <w:tabs>
          <w:tab w:val="left" w:pos="851"/>
        </w:tabs>
        <w:adjustRightInd w:val="0"/>
        <w:contextualSpacing/>
        <w:rPr>
          <w:rFonts w:eastAsia="Calibri" w:cs="Times New Roman"/>
        </w:rPr>
      </w:pPr>
    </w:p>
    <w:p w14:paraId="5272AC9A" w14:textId="77777777" w:rsidR="006074B2" w:rsidRPr="00A001B4" w:rsidRDefault="006074B2" w:rsidP="00B42622">
      <w:pPr>
        <w:tabs>
          <w:tab w:val="left" w:pos="851"/>
        </w:tabs>
        <w:adjustRightInd w:val="0"/>
        <w:contextualSpacing/>
        <w:rPr>
          <w:rFonts w:eastAsia="Calibri" w:cs="Times New Roman"/>
        </w:rPr>
      </w:pPr>
    </w:p>
    <w:p w14:paraId="08847200" w14:textId="77777777" w:rsidR="006074B2" w:rsidRPr="00A001B4" w:rsidRDefault="006074B2" w:rsidP="00B42622">
      <w:pPr>
        <w:tabs>
          <w:tab w:val="left" w:pos="851"/>
        </w:tabs>
        <w:adjustRightInd w:val="0"/>
        <w:contextualSpacing/>
        <w:rPr>
          <w:rFonts w:eastAsia="Calibri" w:cs="Times New Roman"/>
        </w:rPr>
      </w:pPr>
    </w:p>
    <w:p w14:paraId="5969CC7D" w14:textId="77777777" w:rsidR="006074B2" w:rsidRPr="00A001B4" w:rsidRDefault="006074B2" w:rsidP="00B42622">
      <w:pPr>
        <w:tabs>
          <w:tab w:val="left" w:pos="851"/>
        </w:tabs>
        <w:adjustRightInd w:val="0"/>
        <w:contextualSpacing/>
        <w:rPr>
          <w:rFonts w:eastAsia="Calibri" w:cs="Times New Roman"/>
        </w:rPr>
      </w:pPr>
    </w:p>
    <w:p w14:paraId="2B0FA244" w14:textId="77777777" w:rsidR="006074B2" w:rsidRPr="00A001B4" w:rsidRDefault="006074B2" w:rsidP="00B42622">
      <w:pPr>
        <w:tabs>
          <w:tab w:val="left" w:pos="851"/>
        </w:tabs>
        <w:adjustRightInd w:val="0"/>
        <w:contextualSpacing/>
        <w:rPr>
          <w:rFonts w:eastAsia="Calibri" w:cs="Times New Roman"/>
        </w:rPr>
      </w:pPr>
    </w:p>
    <w:p w14:paraId="13E850AC" w14:textId="77777777" w:rsidR="006074B2" w:rsidRPr="00A001B4" w:rsidRDefault="006074B2" w:rsidP="00B42622">
      <w:pPr>
        <w:tabs>
          <w:tab w:val="left" w:pos="851"/>
        </w:tabs>
        <w:adjustRightInd w:val="0"/>
        <w:contextualSpacing/>
        <w:rPr>
          <w:rFonts w:eastAsia="Calibri" w:cs="Times New Roman"/>
        </w:rPr>
      </w:pPr>
    </w:p>
    <w:p w14:paraId="0680C70A" w14:textId="77777777" w:rsidR="006074B2" w:rsidRPr="00A001B4" w:rsidRDefault="006074B2" w:rsidP="00B42622">
      <w:pPr>
        <w:tabs>
          <w:tab w:val="left" w:pos="851"/>
        </w:tabs>
        <w:adjustRightInd w:val="0"/>
        <w:contextualSpacing/>
        <w:rPr>
          <w:rFonts w:eastAsia="Calibri" w:cs="Times New Roman"/>
        </w:rPr>
      </w:pPr>
    </w:p>
    <w:p w14:paraId="567814BA" w14:textId="77777777" w:rsidR="000F6DD4" w:rsidRPr="00A001B4" w:rsidRDefault="000F6DD4" w:rsidP="00B42622">
      <w:pPr>
        <w:tabs>
          <w:tab w:val="left" w:pos="851"/>
        </w:tabs>
        <w:adjustRightInd w:val="0"/>
        <w:contextualSpacing/>
        <w:rPr>
          <w:rFonts w:eastAsia="Calibri" w:cs="Times New Roman"/>
        </w:rPr>
      </w:pPr>
    </w:p>
    <w:p w14:paraId="7CE4E5BE" w14:textId="77777777" w:rsidR="000F6DD4" w:rsidRPr="00A001B4" w:rsidRDefault="000F6DD4" w:rsidP="00B42622">
      <w:pPr>
        <w:tabs>
          <w:tab w:val="left" w:pos="851"/>
        </w:tabs>
        <w:adjustRightInd w:val="0"/>
        <w:contextualSpacing/>
        <w:rPr>
          <w:rFonts w:eastAsia="Calibri" w:cs="Times New Roman"/>
        </w:rPr>
      </w:pPr>
    </w:p>
    <w:p w14:paraId="07CB917F" w14:textId="77777777" w:rsidR="000F6DD4" w:rsidRPr="00A001B4" w:rsidRDefault="000F6DD4" w:rsidP="00B42622">
      <w:pPr>
        <w:tabs>
          <w:tab w:val="left" w:pos="851"/>
        </w:tabs>
        <w:adjustRightInd w:val="0"/>
        <w:contextualSpacing/>
        <w:rPr>
          <w:rFonts w:eastAsia="Calibri" w:cs="Times New Roman"/>
        </w:rPr>
      </w:pPr>
    </w:p>
    <w:p w14:paraId="419474A0" w14:textId="77777777" w:rsidR="000F6DD4" w:rsidRPr="00A001B4" w:rsidRDefault="000F6DD4" w:rsidP="00B42622">
      <w:pPr>
        <w:tabs>
          <w:tab w:val="left" w:pos="851"/>
        </w:tabs>
        <w:adjustRightInd w:val="0"/>
        <w:contextualSpacing/>
        <w:rPr>
          <w:rFonts w:eastAsia="Calibri" w:cs="Times New Roman"/>
        </w:rPr>
      </w:pPr>
    </w:p>
    <w:p w14:paraId="0F65AF72" w14:textId="77777777" w:rsidR="000F6DD4" w:rsidRPr="00A001B4" w:rsidRDefault="000F6DD4" w:rsidP="00B42622">
      <w:pPr>
        <w:tabs>
          <w:tab w:val="left" w:pos="851"/>
        </w:tabs>
        <w:adjustRightInd w:val="0"/>
        <w:contextualSpacing/>
        <w:rPr>
          <w:rFonts w:eastAsia="Calibri" w:cs="Times New Roman"/>
        </w:rPr>
      </w:pPr>
    </w:p>
    <w:p w14:paraId="1966DAC3" w14:textId="77777777" w:rsidR="000F6DD4" w:rsidRPr="00A001B4" w:rsidRDefault="000F6DD4" w:rsidP="00B42622">
      <w:pPr>
        <w:tabs>
          <w:tab w:val="left" w:pos="851"/>
        </w:tabs>
        <w:adjustRightInd w:val="0"/>
        <w:contextualSpacing/>
        <w:rPr>
          <w:rFonts w:eastAsia="Calibri" w:cs="Times New Roman"/>
        </w:rPr>
      </w:pPr>
    </w:p>
    <w:p w14:paraId="3CE02F21" w14:textId="77777777" w:rsidR="000F6DD4" w:rsidRPr="00A001B4" w:rsidRDefault="000F6DD4" w:rsidP="00B42622">
      <w:pPr>
        <w:tabs>
          <w:tab w:val="left" w:pos="851"/>
        </w:tabs>
        <w:adjustRightInd w:val="0"/>
        <w:contextualSpacing/>
        <w:rPr>
          <w:rFonts w:eastAsia="Calibri" w:cs="Times New Roman"/>
        </w:rPr>
      </w:pPr>
    </w:p>
    <w:p w14:paraId="7169A01F" w14:textId="77777777" w:rsidR="000F6DD4" w:rsidRPr="00A001B4" w:rsidRDefault="000F6DD4" w:rsidP="00B42622">
      <w:pPr>
        <w:tabs>
          <w:tab w:val="left" w:pos="851"/>
        </w:tabs>
        <w:adjustRightInd w:val="0"/>
        <w:contextualSpacing/>
        <w:rPr>
          <w:rFonts w:eastAsia="Calibri" w:cs="Times New Roman"/>
        </w:rPr>
      </w:pPr>
    </w:p>
    <w:p w14:paraId="72C15E41" w14:textId="77777777" w:rsidR="000F6DD4" w:rsidRPr="00A001B4" w:rsidRDefault="000F6DD4" w:rsidP="00B42622">
      <w:pPr>
        <w:tabs>
          <w:tab w:val="left" w:pos="851"/>
        </w:tabs>
        <w:adjustRightInd w:val="0"/>
        <w:contextualSpacing/>
        <w:rPr>
          <w:rFonts w:eastAsia="Calibri" w:cs="Times New Roman"/>
        </w:rPr>
      </w:pPr>
    </w:p>
    <w:p w14:paraId="50879CBE" w14:textId="77777777" w:rsidR="000F6DD4" w:rsidRPr="00A001B4" w:rsidRDefault="000F6DD4" w:rsidP="00B42622">
      <w:pPr>
        <w:tabs>
          <w:tab w:val="left" w:pos="851"/>
        </w:tabs>
        <w:adjustRightInd w:val="0"/>
        <w:contextualSpacing/>
        <w:rPr>
          <w:rFonts w:eastAsia="Calibri" w:cs="Times New Roman"/>
        </w:rPr>
      </w:pPr>
    </w:p>
    <w:p w14:paraId="57613D33" w14:textId="77777777" w:rsidR="000F6DD4" w:rsidRPr="00A001B4" w:rsidRDefault="000F6DD4" w:rsidP="00B42622">
      <w:pPr>
        <w:tabs>
          <w:tab w:val="left" w:pos="851"/>
        </w:tabs>
        <w:adjustRightInd w:val="0"/>
        <w:contextualSpacing/>
        <w:rPr>
          <w:rFonts w:eastAsia="Calibri" w:cs="Times New Roman"/>
        </w:rPr>
      </w:pPr>
    </w:p>
    <w:p w14:paraId="64A8528F" w14:textId="77777777" w:rsidR="000F6DD4" w:rsidRPr="00A001B4" w:rsidRDefault="000F6DD4" w:rsidP="00B42622">
      <w:pPr>
        <w:tabs>
          <w:tab w:val="left" w:pos="851"/>
        </w:tabs>
        <w:adjustRightInd w:val="0"/>
        <w:contextualSpacing/>
        <w:rPr>
          <w:rFonts w:eastAsia="Calibri" w:cs="Times New Roman"/>
        </w:rPr>
      </w:pPr>
    </w:p>
    <w:p w14:paraId="0C4D90D8" w14:textId="77777777" w:rsidR="000F6DD4" w:rsidRPr="00A001B4" w:rsidRDefault="000F6DD4" w:rsidP="00B42622">
      <w:pPr>
        <w:tabs>
          <w:tab w:val="left" w:pos="851"/>
        </w:tabs>
        <w:adjustRightInd w:val="0"/>
        <w:contextualSpacing/>
        <w:rPr>
          <w:rFonts w:eastAsia="Calibri" w:cs="Times New Roman"/>
        </w:rPr>
      </w:pPr>
    </w:p>
    <w:p w14:paraId="09E174D8" w14:textId="77777777" w:rsidR="000F6DD4" w:rsidRPr="00A001B4" w:rsidRDefault="000F6DD4" w:rsidP="00B42622">
      <w:pPr>
        <w:tabs>
          <w:tab w:val="left" w:pos="851"/>
        </w:tabs>
        <w:adjustRightInd w:val="0"/>
        <w:contextualSpacing/>
        <w:rPr>
          <w:rFonts w:eastAsia="Calibri" w:cs="Times New Roman"/>
        </w:rPr>
      </w:pPr>
    </w:p>
    <w:p w14:paraId="6D5C43F6" w14:textId="77777777" w:rsidR="000F6DD4" w:rsidRPr="00A001B4" w:rsidRDefault="000F6DD4" w:rsidP="00B42622">
      <w:pPr>
        <w:tabs>
          <w:tab w:val="left" w:pos="851"/>
        </w:tabs>
        <w:adjustRightInd w:val="0"/>
        <w:contextualSpacing/>
        <w:rPr>
          <w:rFonts w:eastAsia="Calibri" w:cs="Times New Roman"/>
        </w:rPr>
      </w:pPr>
    </w:p>
    <w:p w14:paraId="58327699" w14:textId="77777777" w:rsidR="000F6DD4" w:rsidRPr="00A001B4" w:rsidRDefault="000F6DD4" w:rsidP="00B42622">
      <w:pPr>
        <w:tabs>
          <w:tab w:val="left" w:pos="851"/>
        </w:tabs>
        <w:adjustRightInd w:val="0"/>
        <w:contextualSpacing/>
        <w:rPr>
          <w:rFonts w:eastAsia="Calibri" w:cs="Times New Roman"/>
        </w:rPr>
      </w:pPr>
    </w:p>
    <w:p w14:paraId="54CFAA76" w14:textId="77777777" w:rsidR="000F6DD4" w:rsidRPr="00A001B4" w:rsidRDefault="000F6DD4" w:rsidP="00B42622">
      <w:pPr>
        <w:tabs>
          <w:tab w:val="left" w:pos="851"/>
        </w:tabs>
        <w:adjustRightInd w:val="0"/>
        <w:contextualSpacing/>
        <w:rPr>
          <w:rFonts w:eastAsia="Calibri" w:cs="Times New Roman"/>
        </w:rPr>
      </w:pPr>
    </w:p>
    <w:p w14:paraId="3C48648E" w14:textId="77777777" w:rsidR="000F6DD4" w:rsidRPr="00A001B4" w:rsidRDefault="000F6DD4" w:rsidP="00B42622">
      <w:pPr>
        <w:tabs>
          <w:tab w:val="left" w:pos="851"/>
        </w:tabs>
        <w:adjustRightInd w:val="0"/>
        <w:contextualSpacing/>
        <w:rPr>
          <w:rFonts w:eastAsia="Calibri" w:cs="Times New Roman"/>
        </w:rPr>
      </w:pPr>
    </w:p>
    <w:p w14:paraId="67FA2074" w14:textId="77777777" w:rsidR="000F6DD4" w:rsidRPr="00A001B4" w:rsidRDefault="000F6DD4" w:rsidP="00B42622">
      <w:pPr>
        <w:tabs>
          <w:tab w:val="left" w:pos="851"/>
        </w:tabs>
        <w:adjustRightInd w:val="0"/>
        <w:contextualSpacing/>
        <w:rPr>
          <w:rFonts w:eastAsia="Calibri" w:cs="Times New Roman"/>
        </w:rPr>
      </w:pPr>
    </w:p>
    <w:p w14:paraId="1F6318D0" w14:textId="77777777" w:rsidR="000F6DD4" w:rsidRPr="00A001B4" w:rsidRDefault="000F6DD4" w:rsidP="00B42622">
      <w:pPr>
        <w:tabs>
          <w:tab w:val="left" w:pos="851"/>
        </w:tabs>
        <w:adjustRightInd w:val="0"/>
        <w:contextualSpacing/>
        <w:rPr>
          <w:rFonts w:eastAsia="Calibri" w:cs="Times New Roman"/>
        </w:rPr>
      </w:pPr>
    </w:p>
    <w:p w14:paraId="3735EE6A" w14:textId="77777777" w:rsidR="000F6DD4" w:rsidRPr="00A001B4" w:rsidRDefault="000F6DD4" w:rsidP="00B42622">
      <w:pPr>
        <w:tabs>
          <w:tab w:val="left" w:pos="851"/>
        </w:tabs>
        <w:adjustRightInd w:val="0"/>
        <w:contextualSpacing/>
        <w:rPr>
          <w:rFonts w:eastAsia="Calibri" w:cs="Times New Roman"/>
        </w:rPr>
      </w:pPr>
    </w:p>
    <w:p w14:paraId="73721E28" w14:textId="77777777" w:rsidR="000F6DD4" w:rsidRPr="00A001B4" w:rsidRDefault="000F6DD4" w:rsidP="00B42622">
      <w:pPr>
        <w:tabs>
          <w:tab w:val="left" w:pos="851"/>
        </w:tabs>
        <w:adjustRightInd w:val="0"/>
        <w:contextualSpacing/>
        <w:rPr>
          <w:rFonts w:eastAsia="Calibri" w:cs="Times New Roman"/>
        </w:rPr>
      </w:pPr>
    </w:p>
    <w:p w14:paraId="0A014C5B" w14:textId="77777777" w:rsidR="000F6DD4" w:rsidRPr="00A001B4" w:rsidRDefault="000F6DD4" w:rsidP="00B42622">
      <w:pPr>
        <w:tabs>
          <w:tab w:val="left" w:pos="851"/>
        </w:tabs>
        <w:adjustRightInd w:val="0"/>
        <w:contextualSpacing/>
        <w:rPr>
          <w:rFonts w:eastAsia="Calibri" w:cs="Times New Roman"/>
        </w:rPr>
      </w:pPr>
    </w:p>
    <w:p w14:paraId="34FEE676"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69FB60A9" w14:textId="77777777" w:rsidTr="00847B0F">
        <w:trPr>
          <w:cantSplit/>
          <w:trHeight w:val="480"/>
        </w:trPr>
        <w:tc>
          <w:tcPr>
            <w:tcW w:w="4147" w:type="dxa"/>
            <w:gridSpan w:val="3"/>
          </w:tcPr>
          <w:p w14:paraId="27AB2C90" w14:textId="77777777" w:rsidR="006074B2" w:rsidRPr="00A001B4" w:rsidRDefault="006074B2" w:rsidP="00847B0F">
            <w:pPr>
              <w:rPr>
                <w:rFonts w:cs="Times New Roman"/>
                <w:b/>
                <w:bCs/>
                <w:lang w:eastAsia="en-GB"/>
              </w:rPr>
            </w:pPr>
            <w:r w:rsidRPr="00A001B4">
              <w:rPr>
                <w:rFonts w:cs="Times New Roman"/>
                <w:b/>
                <w:bCs/>
                <w:lang w:eastAsia="en-GB"/>
              </w:rPr>
              <w:t>Nume și prenume expert: Oana Alexandra Anghel</w:t>
            </w:r>
          </w:p>
        </w:tc>
        <w:tc>
          <w:tcPr>
            <w:tcW w:w="5486" w:type="dxa"/>
            <w:gridSpan w:val="7"/>
          </w:tcPr>
          <w:p w14:paraId="6CD95E16"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55161B60" w14:textId="77777777" w:rsidTr="00847B0F">
        <w:trPr>
          <w:cantSplit/>
          <w:trHeight w:val="480"/>
        </w:trPr>
        <w:tc>
          <w:tcPr>
            <w:tcW w:w="4147" w:type="dxa"/>
            <w:gridSpan w:val="3"/>
          </w:tcPr>
          <w:p w14:paraId="6BB8182C"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10843597"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+40 723 251 177</w:t>
            </w:r>
          </w:p>
        </w:tc>
        <w:tc>
          <w:tcPr>
            <w:tcW w:w="2651" w:type="dxa"/>
            <w:gridSpan w:val="3"/>
          </w:tcPr>
          <w:p w14:paraId="3B08A105"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oana.anghel@safetech.ro</w:t>
            </w:r>
          </w:p>
        </w:tc>
      </w:tr>
      <w:tr w:rsidR="006074B2" w:rsidRPr="00A001B4" w14:paraId="4B515158" w14:textId="77777777" w:rsidTr="00847B0F">
        <w:trPr>
          <w:cantSplit/>
          <w:trHeight w:val="480"/>
        </w:trPr>
        <w:tc>
          <w:tcPr>
            <w:tcW w:w="4147" w:type="dxa"/>
            <w:gridSpan w:val="3"/>
          </w:tcPr>
          <w:p w14:paraId="4C25148E"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45926DE4" w14:textId="77777777" w:rsidR="006074B2" w:rsidRPr="00A001B4" w:rsidRDefault="006074B2" w:rsidP="00847B0F">
            <w:pPr>
              <w:rPr>
                <w:rFonts w:cs="Times New Roman"/>
                <w:lang w:eastAsia="en-GB"/>
              </w:rPr>
            </w:pPr>
            <w:r w:rsidRPr="00A001B4">
              <w:rPr>
                <w:rFonts w:cs="Times New Roman"/>
                <w:lang w:eastAsia="en-GB"/>
              </w:rPr>
              <w:t>Selectați:</w:t>
            </w:r>
          </w:p>
          <w:p w14:paraId="1D8EA9A8" w14:textId="77777777" w:rsidR="006074B2" w:rsidRPr="00A001B4" w:rsidRDefault="006074B2" w:rsidP="00847B0F">
            <w:pPr>
              <w:rPr>
                <w:rFonts w:cs="Times New Roman"/>
                <w:lang w:eastAsia="en-GB"/>
              </w:rPr>
            </w:pPr>
            <w:r w:rsidRPr="00A001B4">
              <w:rPr>
                <w:rFonts w:cs="Times New Roman"/>
                <w:lang w:eastAsia="en-GB"/>
              </w:rPr>
              <w:t>x Angajat</w:t>
            </w:r>
          </w:p>
          <w:p w14:paraId="050F661B" w14:textId="77777777" w:rsidR="006074B2" w:rsidRPr="00A001B4" w:rsidRDefault="006074B2" w:rsidP="00847B0F">
            <w:pPr>
              <w:rPr>
                <w:rFonts w:cs="Times New Roman"/>
                <w:lang w:eastAsia="en-GB"/>
              </w:rPr>
            </w:pPr>
            <w:r w:rsidRPr="00A001B4">
              <w:rPr>
                <w:rFonts w:cs="Times New Roman"/>
                <w:lang w:eastAsia="en-GB"/>
              </w:rPr>
              <w:t>□ Liber profesionist</w:t>
            </w:r>
          </w:p>
          <w:p w14:paraId="3ACCC5A4" w14:textId="77777777" w:rsidR="006074B2" w:rsidRPr="00A001B4" w:rsidRDefault="006074B2" w:rsidP="00847B0F">
            <w:pPr>
              <w:rPr>
                <w:rFonts w:cs="Times New Roman"/>
                <w:lang w:eastAsia="en-GB"/>
              </w:rPr>
            </w:pPr>
            <w:r w:rsidRPr="00A001B4">
              <w:rPr>
                <w:rFonts w:cs="Times New Roman"/>
                <w:lang w:eastAsia="en-GB"/>
              </w:rPr>
              <w:t>□ Subcontractant</w:t>
            </w:r>
          </w:p>
          <w:p w14:paraId="5CC70862" w14:textId="77777777" w:rsidR="006074B2" w:rsidRPr="00A001B4" w:rsidRDefault="006074B2" w:rsidP="00847B0F">
            <w:pPr>
              <w:rPr>
                <w:rFonts w:cs="Times New Roman"/>
                <w:lang w:eastAsia="en-GB"/>
              </w:rPr>
            </w:pPr>
            <w:r w:rsidRPr="00A001B4">
              <w:rPr>
                <w:rFonts w:cs="Times New Roman"/>
                <w:lang w:eastAsia="en-GB"/>
              </w:rPr>
              <w:t>(operatorul economic: SAFETECH INNOVATIONS SA)</w:t>
            </w:r>
          </w:p>
        </w:tc>
        <w:tc>
          <w:tcPr>
            <w:tcW w:w="2651" w:type="dxa"/>
            <w:gridSpan w:val="3"/>
          </w:tcPr>
          <w:p w14:paraId="5A996F57"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156 luni</w:t>
            </w:r>
          </w:p>
        </w:tc>
      </w:tr>
      <w:tr w:rsidR="006074B2" w:rsidRPr="00A001B4" w14:paraId="4D57A550" w14:textId="77777777" w:rsidTr="00847B0F">
        <w:trPr>
          <w:cantSplit/>
          <w:trHeight w:val="711"/>
        </w:trPr>
        <w:tc>
          <w:tcPr>
            <w:tcW w:w="4147" w:type="dxa"/>
            <w:gridSpan w:val="3"/>
          </w:tcPr>
          <w:p w14:paraId="09AA76A9"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6B96F521"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1946D49F" w14:textId="77777777" w:rsidR="006074B2" w:rsidRPr="00A001B4" w:rsidRDefault="006074B2" w:rsidP="00847B0F">
            <w:pPr>
              <w:rPr>
                <w:rFonts w:cs="Times New Roman"/>
                <w:i/>
              </w:rPr>
            </w:pPr>
            <w:r w:rsidRPr="00A001B4">
              <w:rPr>
                <w:rFonts w:cs="Times New Roman"/>
                <w:i/>
                <w:lang w:eastAsia="en-GB"/>
              </w:rPr>
              <w:t>Expert în domeniul instruirii și formării profesionale</w:t>
            </w:r>
          </w:p>
        </w:tc>
      </w:tr>
      <w:tr w:rsidR="006074B2" w:rsidRPr="00A001B4" w14:paraId="58AEA25A" w14:textId="77777777" w:rsidTr="00847B0F">
        <w:trPr>
          <w:cantSplit/>
          <w:trHeight w:val="480"/>
        </w:trPr>
        <w:tc>
          <w:tcPr>
            <w:tcW w:w="4147" w:type="dxa"/>
            <w:gridSpan w:val="3"/>
          </w:tcPr>
          <w:p w14:paraId="366DC7D4"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6074B2" w:rsidRPr="00A001B4" w14:paraId="1D6766F5" w14:textId="77777777" w:rsidTr="00847B0F">
        <w:trPr>
          <w:cantSplit/>
          <w:trHeight w:val="480"/>
        </w:trPr>
        <w:tc>
          <w:tcPr>
            <w:tcW w:w="4147" w:type="dxa"/>
            <w:gridSpan w:val="3"/>
          </w:tcPr>
          <w:p w14:paraId="3E974AE9" w14:textId="77777777" w:rsidR="006074B2" w:rsidRPr="00A001B4" w:rsidRDefault="006074B2" w:rsidP="00847B0F">
            <w:pPr>
              <w:rPr>
                <w:rFonts w:cs="Times New Roman"/>
                <w:lang w:eastAsia="en-GB"/>
              </w:rPr>
            </w:pPr>
            <w:r w:rsidRPr="00A001B4">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A001B4" w:rsidRDefault="006074B2" w:rsidP="00847B0F">
            <w:pPr>
              <w:rPr>
                <w:rFonts w:cs="Times New Roman"/>
                <w:lang w:eastAsia="en-GB"/>
              </w:rPr>
            </w:pPr>
            <w:r w:rsidRPr="00A001B4">
              <w:rPr>
                <w:rFonts w:cs="Times New Roman"/>
                <w:i/>
                <w:lang w:eastAsia="en-GB"/>
              </w:rPr>
              <w:t>Academia de Studii Economice</w:t>
            </w:r>
          </w:p>
        </w:tc>
      </w:tr>
      <w:tr w:rsidR="006074B2" w:rsidRPr="00A001B4" w14:paraId="3FBB4BFE" w14:textId="77777777" w:rsidTr="00847B0F">
        <w:trPr>
          <w:cantSplit/>
          <w:trHeight w:val="306"/>
        </w:trPr>
        <w:tc>
          <w:tcPr>
            <w:tcW w:w="4147" w:type="dxa"/>
            <w:gridSpan w:val="3"/>
          </w:tcPr>
          <w:p w14:paraId="22E57DA7"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59122F6E"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29B27EE8"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r>
      <w:tr w:rsidR="006074B2" w:rsidRPr="00A001B4" w14:paraId="32AAA031" w14:textId="77777777" w:rsidTr="00847B0F">
        <w:trPr>
          <w:cantSplit/>
          <w:trHeight w:val="306"/>
        </w:trPr>
        <w:tc>
          <w:tcPr>
            <w:tcW w:w="4147" w:type="dxa"/>
            <w:gridSpan w:val="3"/>
          </w:tcPr>
          <w:p w14:paraId="0F5F3494"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E9E86EA"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0A4CD906" w14:textId="77777777" w:rsidTr="00847B0F">
        <w:trPr>
          <w:cantSplit/>
          <w:trHeight w:val="306"/>
        </w:trPr>
        <w:tc>
          <w:tcPr>
            <w:tcW w:w="4147" w:type="dxa"/>
            <w:gridSpan w:val="3"/>
          </w:tcPr>
          <w:p w14:paraId="56D041D4"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04FD73B7"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0DF7A60F" w14:textId="77777777" w:rsidTr="00847B0F">
        <w:trPr>
          <w:cantSplit/>
          <w:trHeight w:val="531"/>
        </w:trPr>
        <w:tc>
          <w:tcPr>
            <w:tcW w:w="4147" w:type="dxa"/>
            <w:gridSpan w:val="3"/>
          </w:tcPr>
          <w:p w14:paraId="412E6EBB"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2D5AD493" w14:textId="77777777" w:rsidR="006074B2" w:rsidRPr="00A001B4" w:rsidRDefault="006074B2">
            <w:pPr>
              <w:pStyle w:val="ListParagraph"/>
              <w:numPr>
                <w:ilvl w:val="0"/>
                <w:numId w:val="48"/>
              </w:numPr>
              <w:suppressAutoHyphens/>
              <w:spacing w:before="120" w:after="120" w:line="240" w:lineRule="exact"/>
              <w:jc w:val="both"/>
              <w:rPr>
                <w:rFonts w:cs="Times New Roman"/>
                <w:lang w:val="ro-RO" w:eastAsia="en-GB"/>
              </w:rPr>
            </w:pPr>
            <w:r w:rsidRPr="00A001B4">
              <w:rPr>
                <w:rFonts w:cs="Times New Roman"/>
                <w:lang w:val="ro-RO" w:eastAsia="en-GB"/>
              </w:rPr>
              <w:t xml:space="preserve">Transelectrica S.A.- </w:t>
            </w:r>
            <w:proofErr w:type="spellStart"/>
            <w:r w:rsidRPr="00A001B4">
              <w:rPr>
                <w:rFonts w:cs="Times New Roman"/>
                <w:lang w:val="ro-RO" w:eastAsia="en-GB"/>
              </w:rPr>
              <w:t>ctr</w:t>
            </w:r>
            <w:proofErr w:type="spellEnd"/>
            <w:r w:rsidRPr="00A001B4">
              <w:rPr>
                <w:rFonts w:cs="Times New Roman"/>
                <w:lang w:val="ro-RO" w:eastAsia="en-GB"/>
              </w:rPr>
              <w:t xml:space="preserve">. Nr. C2045/07.08.2025- Servicii de formare profesionala pentru organizarea unui curs „ </w:t>
            </w:r>
            <w:proofErr w:type="spellStart"/>
            <w:r w:rsidRPr="00A001B4">
              <w:rPr>
                <w:rFonts w:cs="Times New Roman"/>
                <w:lang w:val="ro-RO" w:eastAsia="en-GB"/>
              </w:rPr>
              <w:t>Constientizare</w:t>
            </w:r>
            <w:proofErr w:type="spellEnd"/>
            <w:r w:rsidRPr="00A001B4">
              <w:rPr>
                <w:rFonts w:cs="Times New Roman"/>
                <w:lang w:val="ro-RO" w:eastAsia="en-GB"/>
              </w:rPr>
              <w:t xml:space="preserve"> si </w:t>
            </w:r>
            <w:proofErr w:type="spellStart"/>
            <w:r w:rsidRPr="00A001B4">
              <w:rPr>
                <w:rFonts w:cs="Times New Roman"/>
                <w:lang w:val="ro-RO" w:eastAsia="en-GB"/>
              </w:rPr>
              <w:t>protectie</w:t>
            </w:r>
            <w:proofErr w:type="spellEnd"/>
            <w:r w:rsidRPr="00A001B4">
              <w:rPr>
                <w:rFonts w:cs="Times New Roman"/>
                <w:lang w:val="ro-RO" w:eastAsia="en-GB"/>
              </w:rPr>
              <w:t xml:space="preserve"> cibernetica</w:t>
            </w:r>
          </w:p>
        </w:tc>
        <w:tc>
          <w:tcPr>
            <w:tcW w:w="1701" w:type="dxa"/>
            <w:gridSpan w:val="2"/>
          </w:tcPr>
          <w:p w14:paraId="1099E0AD"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7A4CF515" w14:textId="77777777" w:rsidR="006074B2" w:rsidRPr="00A001B4" w:rsidRDefault="006074B2" w:rsidP="00847B0F">
            <w:pPr>
              <w:rPr>
                <w:rFonts w:cs="Times New Roman"/>
                <w:i/>
                <w:lang w:eastAsia="en-GB"/>
              </w:rPr>
            </w:pPr>
            <w:r w:rsidRPr="00A001B4">
              <w:rPr>
                <w:rFonts w:cs="Times New Roman"/>
                <w:i/>
                <w:lang w:eastAsia="en-GB"/>
              </w:rPr>
              <w:t>•</w:t>
            </w:r>
          </w:p>
          <w:p w14:paraId="75631538"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09B162D9" w14:textId="77777777" w:rsidTr="00847B0F">
        <w:trPr>
          <w:cantSplit/>
          <w:trHeight w:val="783"/>
        </w:trPr>
        <w:tc>
          <w:tcPr>
            <w:tcW w:w="4147" w:type="dxa"/>
            <w:gridSpan w:val="3"/>
          </w:tcPr>
          <w:p w14:paraId="70AA4BA3"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5024A346"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898A666"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1 luna</w:t>
            </w:r>
          </w:p>
        </w:tc>
        <w:tc>
          <w:tcPr>
            <w:tcW w:w="2743" w:type="dxa"/>
            <w:gridSpan w:val="4"/>
          </w:tcPr>
          <w:p w14:paraId="03345519"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44AE0E14" w14:textId="77777777" w:rsidTr="00847B0F">
        <w:trPr>
          <w:cantSplit/>
          <w:trHeight w:val="783"/>
        </w:trPr>
        <w:tc>
          <w:tcPr>
            <w:tcW w:w="4147" w:type="dxa"/>
            <w:gridSpan w:val="3"/>
          </w:tcPr>
          <w:p w14:paraId="7529CC3D" w14:textId="77777777" w:rsidR="006074B2" w:rsidRPr="00A001B4" w:rsidRDefault="006074B2">
            <w:pPr>
              <w:pStyle w:val="ListParagraph"/>
              <w:numPr>
                <w:ilvl w:val="0"/>
                <w:numId w:val="48"/>
              </w:numPr>
              <w:suppressAutoHyphens/>
              <w:spacing w:before="120" w:after="120" w:line="240" w:lineRule="exact"/>
              <w:jc w:val="both"/>
              <w:rPr>
                <w:rFonts w:cs="Times New Roman"/>
                <w:lang w:val="ro-RO" w:eastAsia="en-GB"/>
              </w:rPr>
            </w:pPr>
            <w:r w:rsidRPr="00A001B4">
              <w:rPr>
                <w:rFonts w:cs="Times New Roman"/>
                <w:lang w:val="ro-RO" w:eastAsia="en-GB"/>
              </w:rPr>
              <w:t xml:space="preserve">Serviciul de </w:t>
            </w:r>
            <w:proofErr w:type="spellStart"/>
            <w:r w:rsidRPr="00A001B4">
              <w:rPr>
                <w:rFonts w:cs="Times New Roman"/>
                <w:lang w:val="ro-RO" w:eastAsia="en-GB"/>
              </w:rPr>
              <w:t>Telecomunicatii</w:t>
            </w:r>
            <w:proofErr w:type="spellEnd"/>
            <w:r w:rsidRPr="00A001B4">
              <w:rPr>
                <w:rFonts w:cs="Times New Roman"/>
                <w:lang w:val="ro-RO" w:eastAsia="en-GB"/>
              </w:rPr>
              <w:t xml:space="preserve"> Speciale- </w:t>
            </w:r>
            <w:proofErr w:type="spellStart"/>
            <w:r w:rsidRPr="00A001B4">
              <w:rPr>
                <w:rFonts w:cs="Times New Roman"/>
                <w:lang w:val="ro-RO" w:eastAsia="en-GB"/>
              </w:rPr>
              <w:t>ctr</w:t>
            </w:r>
            <w:proofErr w:type="spellEnd"/>
            <w:r w:rsidRPr="00A001B4">
              <w:rPr>
                <w:rFonts w:cs="Times New Roman"/>
                <w:lang w:val="ro-RO" w:eastAsia="en-GB"/>
              </w:rPr>
              <w:t xml:space="preserve"> nr.357356/21.11.2022- Servicii de formare profesionala</w:t>
            </w:r>
          </w:p>
        </w:tc>
        <w:tc>
          <w:tcPr>
            <w:tcW w:w="2743" w:type="dxa"/>
            <w:gridSpan w:val="3"/>
          </w:tcPr>
          <w:p w14:paraId="5F8D33D7"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70A9B0B" w14:textId="77777777" w:rsidR="006074B2" w:rsidRPr="00A001B4" w:rsidRDefault="006074B2" w:rsidP="00847B0F">
            <w:pPr>
              <w:rPr>
                <w:rFonts w:cs="Times New Roman"/>
                <w:i/>
                <w:lang w:eastAsia="en-GB"/>
              </w:rPr>
            </w:pPr>
            <w:r w:rsidRPr="00A001B4">
              <w:rPr>
                <w:rFonts w:cs="Times New Roman"/>
                <w:i/>
                <w:lang w:eastAsia="en-GB"/>
              </w:rPr>
              <w:t>•</w:t>
            </w:r>
          </w:p>
          <w:p w14:paraId="7CEAC9F6"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A001B4" w:rsidRDefault="006074B2" w:rsidP="00847B0F">
            <w:pPr>
              <w:rPr>
                <w:rFonts w:cs="Times New Roman"/>
                <w:i/>
                <w:lang w:eastAsia="en-GB"/>
              </w:rPr>
            </w:pPr>
            <w:r w:rsidRPr="00A001B4">
              <w:rPr>
                <w:rFonts w:cs="Times New Roman"/>
                <w:i/>
                <w:lang w:eastAsia="en-GB"/>
              </w:rPr>
              <w:t>21.11.2022-01.02.2023</w:t>
            </w:r>
          </w:p>
        </w:tc>
      </w:tr>
      <w:tr w:rsidR="006074B2" w:rsidRPr="00A001B4" w14:paraId="5FCD8F14" w14:textId="77777777" w:rsidTr="00847B0F">
        <w:trPr>
          <w:cantSplit/>
          <w:trHeight w:val="783"/>
        </w:trPr>
        <w:tc>
          <w:tcPr>
            <w:tcW w:w="4147" w:type="dxa"/>
            <w:gridSpan w:val="3"/>
          </w:tcPr>
          <w:p w14:paraId="645EF878" w14:textId="77777777" w:rsidR="006074B2" w:rsidRPr="00A001B4" w:rsidRDefault="006074B2">
            <w:pPr>
              <w:pStyle w:val="ListParagraph"/>
              <w:numPr>
                <w:ilvl w:val="0"/>
                <w:numId w:val="48"/>
              </w:numPr>
              <w:suppressAutoHyphens/>
              <w:spacing w:before="120" w:after="120" w:line="240" w:lineRule="exact"/>
              <w:jc w:val="both"/>
              <w:rPr>
                <w:rFonts w:cs="Times New Roman"/>
                <w:i/>
                <w:lang w:val="ro-RO" w:eastAsia="en-GB"/>
              </w:rPr>
            </w:pPr>
            <w:r w:rsidRPr="00A001B4">
              <w:rPr>
                <w:rFonts w:cs="Times New Roman"/>
                <w:i/>
                <w:lang w:val="ro-RO" w:eastAsia="en-GB"/>
              </w:rPr>
              <w:lastRenderedPageBreak/>
              <w:t>Fondul de Garantare a Depozitelor Bancare-DA36864198/ 16.12.2024-</w:t>
            </w:r>
          </w:p>
          <w:p w14:paraId="2A6F0051" w14:textId="77777777" w:rsidR="006074B2" w:rsidRPr="00A001B4" w:rsidRDefault="006074B2" w:rsidP="00847B0F">
            <w:pPr>
              <w:rPr>
                <w:rFonts w:cs="Times New Roman"/>
                <w:i/>
                <w:lang w:eastAsia="en-GB"/>
              </w:rPr>
            </w:pPr>
            <w:r w:rsidRPr="00A001B4">
              <w:rPr>
                <w:rFonts w:cs="Times New Roman"/>
                <w:i/>
                <w:lang w:eastAsia="en-GB"/>
              </w:rPr>
              <w:t xml:space="preserve"> Servicii Instruire </w:t>
            </w:r>
            <w:proofErr w:type="spellStart"/>
            <w:r w:rsidRPr="00A001B4">
              <w:rPr>
                <w:rFonts w:cs="Times New Roman"/>
                <w:i/>
                <w:lang w:eastAsia="en-GB"/>
              </w:rPr>
              <w:t>Angajati</w:t>
            </w:r>
            <w:proofErr w:type="spellEnd"/>
            <w:r w:rsidRPr="00A001B4">
              <w:rPr>
                <w:rFonts w:cs="Times New Roman"/>
                <w:i/>
                <w:lang w:eastAsia="en-GB"/>
              </w:rPr>
              <w:t xml:space="preserve"> in domeniul </w:t>
            </w:r>
            <w:proofErr w:type="spellStart"/>
            <w:r w:rsidRPr="00A001B4">
              <w:rPr>
                <w:rFonts w:cs="Times New Roman"/>
                <w:i/>
                <w:lang w:eastAsia="en-GB"/>
              </w:rPr>
              <w:t>Securitatii</w:t>
            </w:r>
            <w:proofErr w:type="spellEnd"/>
            <w:r w:rsidRPr="00A001B4">
              <w:rPr>
                <w:rFonts w:cs="Times New Roman"/>
                <w:i/>
                <w:lang w:eastAsia="en-GB"/>
              </w:rPr>
              <w:t xml:space="preserve"> Cibernetice</w:t>
            </w:r>
          </w:p>
        </w:tc>
        <w:tc>
          <w:tcPr>
            <w:tcW w:w="2743" w:type="dxa"/>
            <w:gridSpan w:val="3"/>
          </w:tcPr>
          <w:p w14:paraId="7F6BEC67"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6A592879" w14:textId="77777777" w:rsidR="006074B2" w:rsidRPr="00A001B4" w:rsidRDefault="006074B2" w:rsidP="00847B0F">
            <w:pPr>
              <w:rPr>
                <w:rFonts w:cs="Times New Roman"/>
                <w:i/>
                <w:lang w:eastAsia="en-GB"/>
              </w:rPr>
            </w:pPr>
            <w:r w:rsidRPr="00A001B4">
              <w:rPr>
                <w:rFonts w:cs="Times New Roman"/>
                <w:i/>
                <w:lang w:eastAsia="en-GB"/>
              </w:rPr>
              <w:t>•</w:t>
            </w:r>
          </w:p>
          <w:p w14:paraId="797289F0"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A001B4" w:rsidRDefault="006074B2" w:rsidP="00847B0F">
            <w:pPr>
              <w:rPr>
                <w:rFonts w:cs="Times New Roman"/>
                <w:lang w:eastAsia="en-GB"/>
              </w:rPr>
            </w:pPr>
            <w:r w:rsidRPr="00A001B4">
              <w:rPr>
                <w:rFonts w:cs="Times New Roman"/>
                <w:lang w:eastAsia="en-GB"/>
              </w:rPr>
              <w:t>05.01.2025</w:t>
            </w:r>
          </w:p>
        </w:tc>
      </w:tr>
      <w:tr w:rsidR="006074B2" w:rsidRPr="00A001B4" w14:paraId="3386FD1C" w14:textId="77777777" w:rsidTr="00847B0F">
        <w:trPr>
          <w:cantSplit/>
          <w:trHeight w:val="783"/>
        </w:trPr>
        <w:tc>
          <w:tcPr>
            <w:tcW w:w="4147" w:type="dxa"/>
            <w:gridSpan w:val="3"/>
          </w:tcPr>
          <w:p w14:paraId="6BF6DF36" w14:textId="77777777" w:rsidR="006074B2" w:rsidRPr="00A001B4" w:rsidRDefault="006074B2" w:rsidP="00847B0F">
            <w:pPr>
              <w:ind w:left="360"/>
              <w:rPr>
                <w:rFonts w:cs="Times New Roman"/>
                <w:i/>
                <w:lang w:eastAsia="en-GB"/>
              </w:rPr>
            </w:pPr>
            <w:r w:rsidRPr="00A001B4">
              <w:rPr>
                <w:rFonts w:cs="Times New Roman"/>
                <w:i/>
                <w:lang w:eastAsia="en-GB"/>
              </w:rPr>
              <w:t xml:space="preserve">4.SOCAR Petroleum SA </w:t>
            </w:r>
            <w:proofErr w:type="spellStart"/>
            <w:r w:rsidRPr="00A001B4">
              <w:rPr>
                <w:rFonts w:cs="Times New Roman"/>
                <w:i/>
                <w:lang w:eastAsia="en-GB"/>
              </w:rPr>
              <w:t>ctr</w:t>
            </w:r>
            <w:proofErr w:type="spellEnd"/>
            <w:r w:rsidRPr="00A001B4">
              <w:rPr>
                <w:rFonts w:cs="Times New Roman"/>
                <w:i/>
                <w:lang w:eastAsia="en-GB"/>
              </w:rPr>
              <w:t xml:space="preserve"> nr. 679/07.09.2023- Contract cadru furnizare servicii- Cursuri securitate cibernetica destinate </w:t>
            </w:r>
            <w:proofErr w:type="spellStart"/>
            <w:r w:rsidRPr="00A001B4">
              <w:rPr>
                <w:rFonts w:cs="Times New Roman"/>
                <w:i/>
                <w:lang w:eastAsia="en-GB"/>
              </w:rPr>
              <w:t>angajatilor</w:t>
            </w:r>
            <w:proofErr w:type="spellEnd"/>
            <w:r w:rsidRPr="00A001B4">
              <w:rPr>
                <w:rFonts w:cs="Times New Roman"/>
                <w:i/>
                <w:lang w:eastAsia="en-GB"/>
              </w:rPr>
              <w:t xml:space="preserve"> (perioada 04.10.2024-27.11.2024)</w:t>
            </w:r>
          </w:p>
        </w:tc>
        <w:tc>
          <w:tcPr>
            <w:tcW w:w="2743" w:type="dxa"/>
            <w:gridSpan w:val="3"/>
          </w:tcPr>
          <w:p w14:paraId="78DDF880"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76933744" w14:textId="77777777" w:rsidR="006074B2" w:rsidRPr="00A001B4" w:rsidRDefault="006074B2" w:rsidP="00847B0F">
            <w:pPr>
              <w:rPr>
                <w:rFonts w:cs="Times New Roman"/>
                <w:i/>
                <w:lang w:eastAsia="en-GB"/>
              </w:rPr>
            </w:pPr>
            <w:r w:rsidRPr="00A001B4">
              <w:rPr>
                <w:rFonts w:cs="Times New Roman"/>
                <w:i/>
                <w:lang w:eastAsia="en-GB"/>
              </w:rPr>
              <w:t>•</w:t>
            </w:r>
          </w:p>
          <w:p w14:paraId="08BC13C8"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A001B4" w:rsidRDefault="006074B2" w:rsidP="00847B0F">
            <w:pPr>
              <w:rPr>
                <w:rFonts w:cs="Times New Roman"/>
                <w:lang w:eastAsia="en-GB"/>
              </w:rPr>
            </w:pPr>
            <w:r w:rsidRPr="00A001B4">
              <w:rPr>
                <w:rFonts w:cs="Times New Roman"/>
                <w:i/>
                <w:lang w:eastAsia="en-GB"/>
              </w:rPr>
              <w:t>perioada 04.10.2024-27.11.2024)</w:t>
            </w:r>
          </w:p>
        </w:tc>
      </w:tr>
      <w:tr w:rsidR="006074B2" w:rsidRPr="00A001B4" w14:paraId="334CC35B" w14:textId="77777777" w:rsidTr="00847B0F">
        <w:trPr>
          <w:cantSplit/>
          <w:trHeight w:val="783"/>
        </w:trPr>
        <w:tc>
          <w:tcPr>
            <w:tcW w:w="4147" w:type="dxa"/>
            <w:gridSpan w:val="3"/>
          </w:tcPr>
          <w:p w14:paraId="5CA8DFBB" w14:textId="77777777" w:rsidR="006074B2" w:rsidRPr="00A001B4" w:rsidRDefault="006074B2" w:rsidP="00847B0F">
            <w:pPr>
              <w:ind w:left="360"/>
              <w:rPr>
                <w:rFonts w:cs="Times New Roman"/>
                <w:i/>
                <w:lang w:eastAsia="en-GB"/>
              </w:rPr>
            </w:pPr>
            <w:r w:rsidRPr="00A001B4">
              <w:rPr>
                <w:rFonts w:cs="Times New Roman"/>
                <w:i/>
                <w:lang w:eastAsia="en-GB"/>
              </w:rPr>
              <w:t>5.Agricover Distribution S.A.</w:t>
            </w:r>
            <w:r w:rsidRPr="00A001B4">
              <w:t xml:space="preserve"> </w:t>
            </w:r>
            <w:proofErr w:type="spellStart"/>
            <w:r w:rsidRPr="00A001B4">
              <w:rPr>
                <w:rFonts w:cs="Times New Roman"/>
                <w:i/>
                <w:lang w:eastAsia="en-GB"/>
              </w:rPr>
              <w:t>ctr</w:t>
            </w:r>
            <w:proofErr w:type="spellEnd"/>
            <w:r w:rsidRPr="00A001B4">
              <w:rPr>
                <w:rFonts w:cs="Times New Roman"/>
                <w:i/>
                <w:lang w:eastAsia="en-GB"/>
              </w:rPr>
              <w:t xml:space="preserve"> nr. 215/22.03.2023 -Acord cadru de furnizare servicii- Sesiuni de training online de securitate cibernetica</w:t>
            </w:r>
          </w:p>
        </w:tc>
        <w:tc>
          <w:tcPr>
            <w:tcW w:w="2743" w:type="dxa"/>
            <w:gridSpan w:val="3"/>
          </w:tcPr>
          <w:p w14:paraId="559BEA7D"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597FAA48" w14:textId="77777777" w:rsidR="006074B2" w:rsidRPr="00A001B4" w:rsidRDefault="006074B2" w:rsidP="00847B0F">
            <w:pPr>
              <w:rPr>
                <w:rFonts w:cs="Times New Roman"/>
                <w:i/>
                <w:lang w:eastAsia="en-GB"/>
              </w:rPr>
            </w:pPr>
            <w:r w:rsidRPr="00A001B4">
              <w:rPr>
                <w:rFonts w:cs="Times New Roman"/>
                <w:i/>
                <w:lang w:eastAsia="en-GB"/>
              </w:rPr>
              <w:t>•</w:t>
            </w:r>
          </w:p>
          <w:p w14:paraId="11B46314"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A001B4" w:rsidRDefault="006074B2" w:rsidP="00847B0F">
            <w:pPr>
              <w:rPr>
                <w:rFonts w:cs="Times New Roman"/>
                <w:i/>
                <w:lang w:eastAsia="en-GB"/>
              </w:rPr>
            </w:pPr>
            <w:r w:rsidRPr="00A001B4">
              <w:rPr>
                <w:rFonts w:cs="Times New Roman"/>
                <w:i/>
                <w:lang w:eastAsia="en-GB"/>
              </w:rPr>
              <w:t>17.11.2025- 29.12.2025</w:t>
            </w:r>
          </w:p>
        </w:tc>
      </w:tr>
      <w:tr w:rsidR="006074B2" w:rsidRPr="00A001B4" w14:paraId="6AA1E81F" w14:textId="77777777" w:rsidTr="00847B0F">
        <w:trPr>
          <w:cantSplit/>
          <w:trHeight w:val="495"/>
        </w:trPr>
        <w:tc>
          <w:tcPr>
            <w:tcW w:w="4147" w:type="dxa"/>
            <w:gridSpan w:val="3"/>
          </w:tcPr>
          <w:p w14:paraId="22EF39AD"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70374BA"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3C079E30" w14:textId="77777777" w:rsidTr="00847B0F">
        <w:trPr>
          <w:cantSplit/>
          <w:trHeight w:val="1026"/>
        </w:trPr>
        <w:tc>
          <w:tcPr>
            <w:tcW w:w="4147" w:type="dxa"/>
            <w:gridSpan w:val="3"/>
          </w:tcPr>
          <w:p w14:paraId="6052E452"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217C63A6"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r>
      <w:tr w:rsidR="006074B2" w:rsidRPr="00A001B4" w14:paraId="5D0CF88C" w14:textId="77777777" w:rsidTr="00847B0F">
        <w:trPr>
          <w:cantSplit/>
          <w:trHeight w:val="1026"/>
        </w:trPr>
        <w:tc>
          <w:tcPr>
            <w:tcW w:w="4147" w:type="dxa"/>
            <w:gridSpan w:val="3"/>
          </w:tcPr>
          <w:p w14:paraId="0B4C6AD6"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3"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0DAB4D97"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7FCC5605"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29387DC8" w14:textId="77777777" w:rsidTr="00847B0F">
        <w:trPr>
          <w:cantSplit/>
          <w:trHeight w:val="210"/>
        </w:trPr>
        <w:tc>
          <w:tcPr>
            <w:tcW w:w="9633" w:type="dxa"/>
            <w:gridSpan w:val="10"/>
          </w:tcPr>
          <w:p w14:paraId="55A800EE"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1469D871" w14:textId="77777777" w:rsidTr="00847B0F">
        <w:trPr>
          <w:cantSplit/>
          <w:trHeight w:val="480"/>
        </w:trPr>
        <w:tc>
          <w:tcPr>
            <w:tcW w:w="533" w:type="dxa"/>
          </w:tcPr>
          <w:p w14:paraId="773E3AE5" w14:textId="77777777" w:rsidR="006074B2" w:rsidRPr="00A001B4" w:rsidRDefault="006074B2" w:rsidP="00847B0F">
            <w:pPr>
              <w:rPr>
                <w:rFonts w:cs="Times New Roman"/>
                <w:lang w:eastAsia="en-GB"/>
              </w:rPr>
            </w:pPr>
          </w:p>
        </w:tc>
        <w:tc>
          <w:tcPr>
            <w:tcW w:w="2338" w:type="dxa"/>
          </w:tcPr>
          <w:p w14:paraId="296649D8" w14:textId="77777777" w:rsidR="006074B2" w:rsidRPr="00A001B4" w:rsidRDefault="006074B2" w:rsidP="00847B0F">
            <w:pPr>
              <w:rPr>
                <w:rFonts w:cs="Times New Roman"/>
                <w:lang w:eastAsia="en-GB"/>
              </w:rPr>
            </w:pPr>
            <w:r w:rsidRPr="00A001B4">
              <w:rPr>
                <w:rFonts w:cs="Times New Roman"/>
                <w:lang w:eastAsia="en-GB"/>
              </w:rPr>
              <w:t>Diplomă/</w:t>
            </w:r>
          </w:p>
          <w:p w14:paraId="542BB776"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2C2A1B76"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666C3F6D"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61CA3653" w14:textId="77777777" w:rsidR="006074B2" w:rsidRPr="00A001B4" w:rsidRDefault="006074B2" w:rsidP="00847B0F">
            <w:pPr>
              <w:rPr>
                <w:rFonts w:cs="Times New Roman"/>
                <w:lang w:eastAsia="en-GB"/>
              </w:rPr>
            </w:pPr>
            <w:r w:rsidRPr="00A001B4">
              <w:rPr>
                <w:rFonts w:cs="Times New Roman"/>
                <w:lang w:eastAsia="en-GB"/>
              </w:rPr>
              <w:t>Perioada</w:t>
            </w:r>
          </w:p>
          <w:p w14:paraId="2593066A"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7C70D605" w14:textId="77777777" w:rsidTr="00847B0F">
        <w:trPr>
          <w:cantSplit/>
          <w:trHeight w:val="66"/>
        </w:trPr>
        <w:tc>
          <w:tcPr>
            <w:tcW w:w="533" w:type="dxa"/>
          </w:tcPr>
          <w:p w14:paraId="3BA128EA" w14:textId="77777777" w:rsidR="006074B2" w:rsidRPr="00A001B4" w:rsidRDefault="006074B2" w:rsidP="00847B0F">
            <w:pPr>
              <w:rPr>
                <w:rFonts w:cs="Times New Roman"/>
                <w:lang w:eastAsia="en-GB"/>
              </w:rPr>
            </w:pPr>
            <w:r w:rsidRPr="00A001B4">
              <w:rPr>
                <w:rFonts w:cs="Times New Roman"/>
                <w:lang w:eastAsia="en-GB"/>
              </w:rPr>
              <w:lastRenderedPageBreak/>
              <w:t>1.</w:t>
            </w:r>
          </w:p>
        </w:tc>
        <w:tc>
          <w:tcPr>
            <w:tcW w:w="2338" w:type="dxa"/>
          </w:tcPr>
          <w:p w14:paraId="30AB65E3" w14:textId="77777777" w:rsidR="006074B2" w:rsidRPr="00A001B4" w:rsidRDefault="006074B2" w:rsidP="00847B0F">
            <w:pPr>
              <w:rPr>
                <w:rFonts w:cs="Times New Roman"/>
                <w:lang w:eastAsia="en-GB"/>
              </w:rPr>
            </w:pPr>
            <w:r w:rsidRPr="00A001B4">
              <w:rPr>
                <w:rFonts w:cs="Times New Roman"/>
                <w:lang w:eastAsia="en-GB"/>
              </w:rPr>
              <w:t>Diploma de master seria B nr 0000070</w:t>
            </w:r>
          </w:p>
        </w:tc>
        <w:tc>
          <w:tcPr>
            <w:tcW w:w="2165" w:type="dxa"/>
            <w:gridSpan w:val="2"/>
          </w:tcPr>
          <w:p w14:paraId="3A7076E1"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p>
        </w:tc>
        <w:tc>
          <w:tcPr>
            <w:tcW w:w="2299" w:type="dxa"/>
            <w:gridSpan w:val="4"/>
          </w:tcPr>
          <w:p w14:paraId="078D5F2C" w14:textId="77777777" w:rsidR="006074B2" w:rsidRPr="00A001B4" w:rsidRDefault="006074B2" w:rsidP="00847B0F">
            <w:pPr>
              <w:rPr>
                <w:rFonts w:cs="Times New Roman"/>
                <w:lang w:eastAsia="en-GB"/>
              </w:rPr>
            </w:pPr>
            <w:r w:rsidRPr="00A001B4">
              <w:rPr>
                <w:rFonts w:cs="Times New Roman"/>
                <w:lang w:eastAsia="en-GB"/>
              </w:rPr>
              <w:t>Contabilitate si control de gestiune</w:t>
            </w:r>
          </w:p>
        </w:tc>
        <w:tc>
          <w:tcPr>
            <w:tcW w:w="2298" w:type="dxa"/>
            <w:gridSpan w:val="2"/>
          </w:tcPr>
          <w:p w14:paraId="5588CEC2" w14:textId="77777777" w:rsidR="006074B2" w:rsidRPr="00A001B4" w:rsidRDefault="006074B2" w:rsidP="00847B0F">
            <w:pPr>
              <w:rPr>
                <w:rFonts w:cs="Times New Roman"/>
                <w:lang w:eastAsia="en-GB"/>
              </w:rPr>
            </w:pPr>
            <w:r w:rsidRPr="00A001B4">
              <w:rPr>
                <w:rFonts w:cs="Times New Roman"/>
                <w:lang w:eastAsia="en-GB"/>
              </w:rPr>
              <w:t>Martie 2002</w:t>
            </w:r>
          </w:p>
        </w:tc>
      </w:tr>
      <w:tr w:rsidR="006074B2" w:rsidRPr="00A001B4" w14:paraId="69BF1225" w14:textId="77777777" w:rsidTr="00847B0F">
        <w:trPr>
          <w:cantSplit/>
          <w:trHeight w:val="50"/>
        </w:trPr>
        <w:tc>
          <w:tcPr>
            <w:tcW w:w="533" w:type="dxa"/>
          </w:tcPr>
          <w:p w14:paraId="0FCF6D17" w14:textId="77777777" w:rsidR="006074B2" w:rsidRPr="00A001B4" w:rsidRDefault="006074B2" w:rsidP="00847B0F">
            <w:pPr>
              <w:rPr>
                <w:rFonts w:cs="Times New Roman"/>
                <w:lang w:eastAsia="en-GB"/>
              </w:rPr>
            </w:pPr>
            <w:r w:rsidRPr="00A001B4">
              <w:rPr>
                <w:rFonts w:cs="Times New Roman"/>
                <w:lang w:eastAsia="en-GB"/>
              </w:rPr>
              <w:t>2.</w:t>
            </w:r>
          </w:p>
        </w:tc>
        <w:tc>
          <w:tcPr>
            <w:tcW w:w="2338" w:type="dxa"/>
          </w:tcPr>
          <w:p w14:paraId="2398B4CB" w14:textId="77777777" w:rsidR="006074B2" w:rsidRPr="00A001B4" w:rsidRDefault="006074B2" w:rsidP="00847B0F">
            <w:pPr>
              <w:rPr>
                <w:rFonts w:cs="Times New Roman"/>
                <w:lang w:eastAsia="en-GB"/>
              </w:rPr>
            </w:pPr>
            <w:r w:rsidRPr="00A001B4">
              <w:rPr>
                <w:rFonts w:cs="Times New Roman"/>
                <w:lang w:eastAsia="en-GB"/>
              </w:rPr>
              <w:t>Diploma Formator seria N 0251247</w:t>
            </w:r>
          </w:p>
        </w:tc>
        <w:tc>
          <w:tcPr>
            <w:tcW w:w="2165" w:type="dxa"/>
            <w:gridSpan w:val="2"/>
          </w:tcPr>
          <w:p w14:paraId="345C9462"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roofErr w:type="spellStart"/>
            <w:r w:rsidRPr="00A001B4">
              <w:rPr>
                <w:rFonts w:cs="Times New Roman"/>
                <w:lang w:eastAsia="en-GB"/>
              </w:rPr>
              <w:t>Nationale</w:t>
            </w:r>
            <w:proofErr w:type="spellEnd"/>
          </w:p>
        </w:tc>
        <w:tc>
          <w:tcPr>
            <w:tcW w:w="2299" w:type="dxa"/>
            <w:gridSpan w:val="4"/>
          </w:tcPr>
          <w:p w14:paraId="5EB535C3"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68DC6296" w14:textId="77777777" w:rsidR="006074B2" w:rsidRPr="00A001B4" w:rsidRDefault="006074B2" w:rsidP="00847B0F">
            <w:pPr>
              <w:rPr>
                <w:rFonts w:cs="Times New Roman"/>
                <w:lang w:eastAsia="en-GB"/>
              </w:rPr>
            </w:pPr>
            <w:r w:rsidRPr="00A001B4">
              <w:rPr>
                <w:rFonts w:cs="Times New Roman"/>
                <w:lang w:eastAsia="en-GB"/>
              </w:rPr>
              <w:t>05.08.2022</w:t>
            </w:r>
          </w:p>
        </w:tc>
      </w:tr>
      <w:tr w:rsidR="006074B2" w:rsidRPr="00A001B4" w14:paraId="00052862" w14:textId="77777777" w:rsidTr="00847B0F">
        <w:trPr>
          <w:cantSplit/>
          <w:trHeight w:val="50"/>
        </w:trPr>
        <w:tc>
          <w:tcPr>
            <w:tcW w:w="533" w:type="dxa"/>
          </w:tcPr>
          <w:p w14:paraId="622806BB" w14:textId="77777777" w:rsidR="006074B2" w:rsidRPr="00A001B4" w:rsidRDefault="006074B2" w:rsidP="00847B0F">
            <w:pPr>
              <w:rPr>
                <w:rFonts w:cs="Times New Roman"/>
                <w:lang w:eastAsia="en-GB"/>
              </w:rPr>
            </w:pPr>
          </w:p>
        </w:tc>
        <w:tc>
          <w:tcPr>
            <w:tcW w:w="2338" w:type="dxa"/>
          </w:tcPr>
          <w:p w14:paraId="3497265A" w14:textId="77777777" w:rsidR="006074B2" w:rsidRPr="00A001B4" w:rsidRDefault="006074B2" w:rsidP="00847B0F">
            <w:pPr>
              <w:rPr>
                <w:rFonts w:cs="Times New Roman"/>
                <w:lang w:eastAsia="en-GB"/>
              </w:rPr>
            </w:pPr>
          </w:p>
        </w:tc>
        <w:tc>
          <w:tcPr>
            <w:tcW w:w="2165" w:type="dxa"/>
            <w:gridSpan w:val="2"/>
          </w:tcPr>
          <w:p w14:paraId="25A70C2F" w14:textId="77777777" w:rsidR="006074B2" w:rsidRPr="00A001B4" w:rsidRDefault="006074B2" w:rsidP="00847B0F">
            <w:pPr>
              <w:rPr>
                <w:rFonts w:cs="Times New Roman"/>
                <w:lang w:eastAsia="en-GB"/>
              </w:rPr>
            </w:pPr>
          </w:p>
        </w:tc>
        <w:tc>
          <w:tcPr>
            <w:tcW w:w="2299" w:type="dxa"/>
            <w:gridSpan w:val="4"/>
          </w:tcPr>
          <w:p w14:paraId="148B377A" w14:textId="77777777" w:rsidR="006074B2" w:rsidRPr="00A001B4" w:rsidRDefault="006074B2" w:rsidP="00847B0F">
            <w:pPr>
              <w:rPr>
                <w:rFonts w:cs="Times New Roman"/>
                <w:lang w:eastAsia="en-GB"/>
              </w:rPr>
            </w:pPr>
          </w:p>
        </w:tc>
        <w:tc>
          <w:tcPr>
            <w:tcW w:w="2298" w:type="dxa"/>
            <w:gridSpan w:val="2"/>
          </w:tcPr>
          <w:p w14:paraId="3BDBF2FA" w14:textId="77777777" w:rsidR="006074B2" w:rsidRPr="00A001B4" w:rsidRDefault="006074B2" w:rsidP="00847B0F">
            <w:pPr>
              <w:rPr>
                <w:rFonts w:cs="Times New Roman"/>
                <w:lang w:eastAsia="en-GB"/>
              </w:rPr>
            </w:pPr>
          </w:p>
        </w:tc>
      </w:tr>
    </w:tbl>
    <w:p w14:paraId="60EAD69F" w14:textId="77777777" w:rsidR="006074B2" w:rsidRPr="00A001B4" w:rsidRDefault="006074B2" w:rsidP="006074B2">
      <w:pPr>
        <w:tabs>
          <w:tab w:val="left" w:pos="851"/>
        </w:tabs>
        <w:adjustRightInd w:val="0"/>
        <w:contextualSpacing/>
        <w:rPr>
          <w:rFonts w:eastAsia="Calibri" w:cs="Times New Roman"/>
        </w:rPr>
      </w:pPr>
    </w:p>
    <w:p w14:paraId="6454446E" w14:textId="77777777" w:rsidR="000F6DD4" w:rsidRPr="00A001B4" w:rsidRDefault="000F6DD4" w:rsidP="00B42622">
      <w:pPr>
        <w:tabs>
          <w:tab w:val="left" w:pos="851"/>
        </w:tabs>
        <w:adjustRightInd w:val="0"/>
        <w:contextualSpacing/>
        <w:rPr>
          <w:rFonts w:eastAsia="Calibri" w:cs="Times New Roman"/>
        </w:rPr>
      </w:pPr>
    </w:p>
    <w:p w14:paraId="0CBCB660" w14:textId="77777777" w:rsidR="000F6DD4" w:rsidRPr="00A001B4" w:rsidRDefault="000F6DD4" w:rsidP="00B42622">
      <w:pPr>
        <w:tabs>
          <w:tab w:val="left" w:pos="851"/>
        </w:tabs>
        <w:adjustRightInd w:val="0"/>
        <w:contextualSpacing/>
        <w:rPr>
          <w:rFonts w:eastAsia="Calibri" w:cs="Times New Roman"/>
        </w:rPr>
      </w:pPr>
    </w:p>
    <w:p w14:paraId="14C41D9F" w14:textId="77777777" w:rsidR="000F6DD4" w:rsidRPr="00A001B4" w:rsidRDefault="000F6DD4" w:rsidP="00B42622">
      <w:pPr>
        <w:tabs>
          <w:tab w:val="left" w:pos="851"/>
        </w:tabs>
        <w:adjustRightInd w:val="0"/>
        <w:contextualSpacing/>
        <w:rPr>
          <w:rFonts w:eastAsia="Calibri" w:cs="Times New Roman"/>
        </w:rPr>
      </w:pPr>
    </w:p>
    <w:p w14:paraId="1FB44FB8" w14:textId="77777777" w:rsidR="000F6DD4" w:rsidRPr="00A001B4" w:rsidRDefault="000F6DD4" w:rsidP="00B42622">
      <w:pPr>
        <w:tabs>
          <w:tab w:val="left" w:pos="851"/>
        </w:tabs>
        <w:adjustRightInd w:val="0"/>
        <w:contextualSpacing/>
        <w:rPr>
          <w:rFonts w:eastAsia="Calibri" w:cs="Times New Roman"/>
        </w:rPr>
      </w:pPr>
    </w:p>
    <w:p w14:paraId="6A92C776" w14:textId="77777777" w:rsidR="000F6DD4" w:rsidRPr="00A001B4" w:rsidRDefault="000F6DD4" w:rsidP="00B42622">
      <w:pPr>
        <w:tabs>
          <w:tab w:val="left" w:pos="851"/>
        </w:tabs>
        <w:adjustRightInd w:val="0"/>
        <w:contextualSpacing/>
        <w:rPr>
          <w:rFonts w:eastAsia="Calibri" w:cs="Times New Roman"/>
        </w:rPr>
      </w:pPr>
    </w:p>
    <w:p w14:paraId="05F97A7C" w14:textId="77777777" w:rsidR="000F6DD4" w:rsidRPr="00A001B4" w:rsidRDefault="000F6DD4" w:rsidP="00B42622">
      <w:pPr>
        <w:tabs>
          <w:tab w:val="left" w:pos="851"/>
        </w:tabs>
        <w:adjustRightInd w:val="0"/>
        <w:contextualSpacing/>
        <w:rPr>
          <w:rFonts w:eastAsia="Calibri" w:cs="Times New Roman"/>
        </w:rPr>
      </w:pPr>
    </w:p>
    <w:p w14:paraId="7D71D742" w14:textId="77777777" w:rsidR="000F6DD4" w:rsidRPr="00A001B4" w:rsidRDefault="000F6DD4" w:rsidP="00B42622">
      <w:pPr>
        <w:tabs>
          <w:tab w:val="left" w:pos="851"/>
        </w:tabs>
        <w:adjustRightInd w:val="0"/>
        <w:contextualSpacing/>
        <w:rPr>
          <w:rFonts w:eastAsia="Calibri" w:cs="Times New Roman"/>
        </w:rPr>
      </w:pPr>
    </w:p>
    <w:p w14:paraId="49680FC2" w14:textId="77777777" w:rsidR="000F6DD4" w:rsidRPr="00A001B4" w:rsidRDefault="000F6DD4" w:rsidP="00B42622">
      <w:pPr>
        <w:tabs>
          <w:tab w:val="left" w:pos="851"/>
        </w:tabs>
        <w:adjustRightInd w:val="0"/>
        <w:contextualSpacing/>
        <w:rPr>
          <w:rFonts w:eastAsia="Calibri" w:cs="Times New Roman"/>
        </w:rPr>
      </w:pPr>
    </w:p>
    <w:p w14:paraId="56ACF46B" w14:textId="77777777" w:rsidR="000F6DD4" w:rsidRPr="00A001B4" w:rsidRDefault="000F6DD4" w:rsidP="00B42622">
      <w:pPr>
        <w:tabs>
          <w:tab w:val="left" w:pos="851"/>
        </w:tabs>
        <w:adjustRightInd w:val="0"/>
        <w:contextualSpacing/>
        <w:rPr>
          <w:rFonts w:eastAsia="Calibri" w:cs="Times New Roman"/>
        </w:rPr>
      </w:pPr>
    </w:p>
    <w:p w14:paraId="0B15C3C8" w14:textId="77777777" w:rsidR="000F6DD4" w:rsidRPr="00A001B4" w:rsidRDefault="000F6DD4" w:rsidP="00B42622">
      <w:pPr>
        <w:tabs>
          <w:tab w:val="left" w:pos="851"/>
        </w:tabs>
        <w:adjustRightInd w:val="0"/>
        <w:contextualSpacing/>
        <w:rPr>
          <w:rFonts w:eastAsia="Calibri" w:cs="Times New Roman"/>
        </w:rPr>
      </w:pPr>
    </w:p>
    <w:p w14:paraId="0FA3727C" w14:textId="77777777" w:rsidR="000F6DD4" w:rsidRPr="00A001B4" w:rsidRDefault="000F6DD4" w:rsidP="00B42622">
      <w:pPr>
        <w:tabs>
          <w:tab w:val="left" w:pos="851"/>
        </w:tabs>
        <w:adjustRightInd w:val="0"/>
        <w:contextualSpacing/>
        <w:rPr>
          <w:rFonts w:eastAsia="Calibri" w:cs="Times New Roman"/>
        </w:rPr>
      </w:pPr>
    </w:p>
    <w:p w14:paraId="1D7E0FE5" w14:textId="77777777" w:rsidR="000F6DD4" w:rsidRPr="00A001B4" w:rsidRDefault="000F6DD4" w:rsidP="00B42622">
      <w:pPr>
        <w:tabs>
          <w:tab w:val="left" w:pos="851"/>
        </w:tabs>
        <w:adjustRightInd w:val="0"/>
        <w:contextualSpacing/>
        <w:rPr>
          <w:rFonts w:eastAsia="Calibri" w:cs="Times New Roman"/>
        </w:rPr>
      </w:pPr>
    </w:p>
    <w:p w14:paraId="60050B1C" w14:textId="77777777" w:rsidR="000F6DD4" w:rsidRPr="00A001B4" w:rsidRDefault="000F6DD4" w:rsidP="00B42622">
      <w:pPr>
        <w:tabs>
          <w:tab w:val="left" w:pos="851"/>
        </w:tabs>
        <w:adjustRightInd w:val="0"/>
        <w:contextualSpacing/>
        <w:rPr>
          <w:rFonts w:eastAsia="Calibri" w:cs="Times New Roman"/>
        </w:rPr>
      </w:pPr>
    </w:p>
    <w:p w14:paraId="4D823C93" w14:textId="77777777" w:rsidR="000F6DD4" w:rsidRPr="00A001B4" w:rsidRDefault="000F6DD4" w:rsidP="00B42622">
      <w:pPr>
        <w:tabs>
          <w:tab w:val="left" w:pos="851"/>
        </w:tabs>
        <w:adjustRightInd w:val="0"/>
        <w:contextualSpacing/>
        <w:rPr>
          <w:rFonts w:eastAsia="Calibri" w:cs="Times New Roman"/>
        </w:rPr>
      </w:pPr>
    </w:p>
    <w:p w14:paraId="6C3BB818" w14:textId="77777777" w:rsidR="000F6DD4" w:rsidRPr="00A001B4" w:rsidRDefault="000F6DD4" w:rsidP="00B42622">
      <w:pPr>
        <w:tabs>
          <w:tab w:val="left" w:pos="851"/>
        </w:tabs>
        <w:adjustRightInd w:val="0"/>
        <w:contextualSpacing/>
        <w:rPr>
          <w:rFonts w:eastAsia="Calibri" w:cs="Times New Roman"/>
        </w:rPr>
      </w:pPr>
    </w:p>
    <w:p w14:paraId="3F778B6F" w14:textId="77777777" w:rsidR="000F6DD4" w:rsidRPr="00A001B4" w:rsidRDefault="000F6DD4" w:rsidP="00B42622">
      <w:pPr>
        <w:tabs>
          <w:tab w:val="left" w:pos="851"/>
        </w:tabs>
        <w:adjustRightInd w:val="0"/>
        <w:contextualSpacing/>
        <w:rPr>
          <w:rFonts w:eastAsia="Calibri" w:cs="Times New Roman"/>
        </w:rPr>
      </w:pPr>
    </w:p>
    <w:p w14:paraId="676DAFC0" w14:textId="77777777" w:rsidR="000F6DD4" w:rsidRPr="00A001B4" w:rsidRDefault="000F6DD4" w:rsidP="00B42622">
      <w:pPr>
        <w:tabs>
          <w:tab w:val="left" w:pos="851"/>
        </w:tabs>
        <w:adjustRightInd w:val="0"/>
        <w:contextualSpacing/>
        <w:rPr>
          <w:rFonts w:eastAsia="Calibri" w:cs="Times New Roman"/>
        </w:rPr>
      </w:pPr>
    </w:p>
    <w:p w14:paraId="6CC7FBFE" w14:textId="77777777" w:rsidR="000F6DD4" w:rsidRPr="00A001B4"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A001B4" w14:paraId="1528E200" w14:textId="77777777" w:rsidTr="00847B0F">
        <w:trPr>
          <w:cantSplit/>
          <w:trHeight w:val="480"/>
        </w:trPr>
        <w:tc>
          <w:tcPr>
            <w:tcW w:w="4147" w:type="dxa"/>
            <w:gridSpan w:val="3"/>
          </w:tcPr>
          <w:p w14:paraId="60DDC68F" w14:textId="77777777" w:rsidR="006074B2" w:rsidRPr="00A001B4" w:rsidRDefault="006074B2" w:rsidP="00847B0F">
            <w:pPr>
              <w:rPr>
                <w:rFonts w:cs="Times New Roman"/>
                <w:b/>
                <w:bCs/>
                <w:lang w:eastAsia="en-GB"/>
              </w:rPr>
            </w:pPr>
            <w:r w:rsidRPr="00A001B4">
              <w:rPr>
                <w:rFonts w:cs="Times New Roman"/>
                <w:b/>
                <w:bCs/>
                <w:lang w:eastAsia="en-GB"/>
              </w:rPr>
              <w:t>Nume și prenume expert: Olivia Comșa</w:t>
            </w:r>
          </w:p>
        </w:tc>
        <w:tc>
          <w:tcPr>
            <w:tcW w:w="4848" w:type="dxa"/>
            <w:gridSpan w:val="6"/>
          </w:tcPr>
          <w:p w14:paraId="3717551C"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799E57E7" w14:textId="77777777" w:rsidTr="00847B0F">
        <w:trPr>
          <w:cantSplit/>
          <w:trHeight w:val="480"/>
        </w:trPr>
        <w:tc>
          <w:tcPr>
            <w:tcW w:w="4147" w:type="dxa"/>
            <w:gridSpan w:val="3"/>
          </w:tcPr>
          <w:p w14:paraId="5C72D0C5"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BC00D4D"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0722276405</w:t>
            </w:r>
          </w:p>
        </w:tc>
        <w:tc>
          <w:tcPr>
            <w:tcW w:w="2013" w:type="dxa"/>
            <w:gridSpan w:val="2"/>
          </w:tcPr>
          <w:p w14:paraId="51CB26DA"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olivia.comsa@safetech.ro</w:t>
            </w:r>
          </w:p>
        </w:tc>
      </w:tr>
      <w:tr w:rsidR="006074B2" w:rsidRPr="00A001B4" w14:paraId="2078AE1A" w14:textId="77777777" w:rsidTr="00847B0F">
        <w:trPr>
          <w:cantSplit/>
          <w:trHeight w:val="480"/>
        </w:trPr>
        <w:tc>
          <w:tcPr>
            <w:tcW w:w="4147" w:type="dxa"/>
            <w:gridSpan w:val="3"/>
          </w:tcPr>
          <w:p w14:paraId="4A9F2989"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570946E8" w14:textId="77777777" w:rsidR="006074B2" w:rsidRPr="00A001B4" w:rsidRDefault="006074B2" w:rsidP="00847B0F">
            <w:pPr>
              <w:rPr>
                <w:rFonts w:cs="Times New Roman"/>
                <w:lang w:eastAsia="en-GB"/>
              </w:rPr>
            </w:pPr>
            <w:r w:rsidRPr="00A001B4">
              <w:rPr>
                <w:rFonts w:cs="Times New Roman"/>
                <w:lang w:eastAsia="en-GB"/>
              </w:rPr>
              <w:t>Selectați:</w:t>
            </w:r>
          </w:p>
          <w:p w14:paraId="19F21FD4" w14:textId="77777777" w:rsidR="006074B2" w:rsidRPr="00A001B4" w:rsidRDefault="006074B2" w:rsidP="00847B0F">
            <w:pPr>
              <w:rPr>
                <w:rFonts w:cs="Times New Roman"/>
                <w:lang w:eastAsia="en-GB"/>
              </w:rPr>
            </w:pPr>
            <w:r w:rsidRPr="00A001B4">
              <w:rPr>
                <w:rFonts w:cs="Times New Roman"/>
                <w:lang w:eastAsia="en-GB"/>
              </w:rPr>
              <w:t>x Angajat</w:t>
            </w:r>
          </w:p>
          <w:p w14:paraId="78BBD0EB" w14:textId="77777777" w:rsidR="006074B2" w:rsidRPr="00A001B4" w:rsidRDefault="006074B2" w:rsidP="00847B0F">
            <w:pPr>
              <w:rPr>
                <w:rFonts w:cs="Times New Roman"/>
                <w:lang w:eastAsia="en-GB"/>
              </w:rPr>
            </w:pPr>
            <w:r w:rsidRPr="00A001B4">
              <w:rPr>
                <w:rFonts w:cs="Times New Roman"/>
                <w:lang w:eastAsia="en-GB"/>
              </w:rPr>
              <w:t>□ Liber profesionist</w:t>
            </w:r>
          </w:p>
          <w:p w14:paraId="584ABD75" w14:textId="77777777" w:rsidR="006074B2" w:rsidRPr="00A001B4" w:rsidRDefault="006074B2" w:rsidP="00847B0F">
            <w:pPr>
              <w:rPr>
                <w:rFonts w:cs="Times New Roman"/>
                <w:lang w:eastAsia="en-GB"/>
              </w:rPr>
            </w:pPr>
            <w:r w:rsidRPr="00A001B4">
              <w:rPr>
                <w:rFonts w:cs="Times New Roman"/>
                <w:lang w:eastAsia="en-GB"/>
              </w:rPr>
              <w:t>□ Subcontractant</w:t>
            </w:r>
          </w:p>
          <w:p w14:paraId="46531588" w14:textId="77777777" w:rsidR="006074B2" w:rsidRPr="00A001B4" w:rsidRDefault="006074B2" w:rsidP="00847B0F">
            <w:pPr>
              <w:rPr>
                <w:rFonts w:cs="Times New Roman"/>
                <w:lang w:eastAsia="en-GB"/>
              </w:rPr>
            </w:pPr>
            <w:r w:rsidRPr="00A001B4">
              <w:rPr>
                <w:rFonts w:cs="Times New Roman"/>
                <w:lang w:eastAsia="en-GB"/>
              </w:rPr>
              <w:t>(operatorul economic: SAFETECH INNOVATIONS SA)</w:t>
            </w:r>
          </w:p>
        </w:tc>
        <w:tc>
          <w:tcPr>
            <w:tcW w:w="2013" w:type="dxa"/>
            <w:gridSpan w:val="2"/>
          </w:tcPr>
          <w:p w14:paraId="7C6DEF0D"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144 luni</w:t>
            </w:r>
          </w:p>
        </w:tc>
      </w:tr>
      <w:tr w:rsidR="006074B2" w:rsidRPr="00A001B4" w14:paraId="66FC0AA3" w14:textId="77777777" w:rsidTr="00847B0F">
        <w:trPr>
          <w:cantSplit/>
          <w:trHeight w:val="711"/>
        </w:trPr>
        <w:tc>
          <w:tcPr>
            <w:tcW w:w="4147" w:type="dxa"/>
            <w:gridSpan w:val="3"/>
          </w:tcPr>
          <w:p w14:paraId="50BBCFF8"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4848" w:type="dxa"/>
            <w:gridSpan w:val="6"/>
          </w:tcPr>
          <w:p w14:paraId="50264398" w14:textId="77777777" w:rsidR="006074B2" w:rsidRPr="00A001B4" w:rsidRDefault="006074B2" w:rsidP="00847B0F">
            <w:pPr>
              <w:rPr>
                <w:rFonts w:cs="Times New Roman"/>
                <w:i/>
              </w:rPr>
            </w:pPr>
            <w:r w:rsidRPr="00A001B4">
              <w:rPr>
                <w:rFonts w:cs="Times New Roman"/>
                <w:lang w:eastAsia="en-GB"/>
              </w:rPr>
              <w:t>Expert în domeniul instruirii și formării profesionale</w:t>
            </w:r>
          </w:p>
        </w:tc>
      </w:tr>
      <w:tr w:rsidR="006074B2" w:rsidRPr="00A001B4" w14:paraId="0D2F7E42" w14:textId="77777777" w:rsidTr="00847B0F">
        <w:trPr>
          <w:cantSplit/>
          <w:trHeight w:val="480"/>
        </w:trPr>
        <w:tc>
          <w:tcPr>
            <w:tcW w:w="4147" w:type="dxa"/>
            <w:gridSpan w:val="3"/>
          </w:tcPr>
          <w:p w14:paraId="6E31090C"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6074B2" w:rsidRPr="00A001B4" w14:paraId="072BE84C" w14:textId="77777777" w:rsidTr="00847B0F">
        <w:trPr>
          <w:cantSplit/>
          <w:trHeight w:val="480"/>
        </w:trPr>
        <w:tc>
          <w:tcPr>
            <w:tcW w:w="4147" w:type="dxa"/>
            <w:gridSpan w:val="3"/>
          </w:tcPr>
          <w:p w14:paraId="720B5F53"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4848" w:type="dxa"/>
            <w:gridSpan w:val="6"/>
          </w:tcPr>
          <w:p w14:paraId="3954D994" w14:textId="77777777" w:rsidR="006074B2" w:rsidRPr="00A001B4" w:rsidRDefault="006074B2" w:rsidP="00847B0F">
            <w:pPr>
              <w:rPr>
                <w:rFonts w:cs="Times New Roman"/>
                <w:lang w:eastAsia="en-GB"/>
              </w:rPr>
            </w:pPr>
            <w:r w:rsidRPr="00A001B4">
              <w:rPr>
                <w:rFonts w:cs="Times New Roman"/>
                <w:i/>
                <w:lang w:eastAsia="en-GB"/>
              </w:rPr>
              <w:t xml:space="preserve">Universitatea din </w:t>
            </w:r>
            <w:proofErr w:type="spellStart"/>
            <w:r w:rsidRPr="00A001B4">
              <w:rPr>
                <w:rFonts w:cs="Times New Roman"/>
                <w:i/>
                <w:lang w:eastAsia="en-GB"/>
              </w:rPr>
              <w:t>Bucuresti</w:t>
            </w:r>
            <w:proofErr w:type="spellEnd"/>
            <w:r w:rsidRPr="00A001B4">
              <w:rPr>
                <w:rFonts w:cs="Times New Roman"/>
                <w:i/>
                <w:lang w:eastAsia="en-GB"/>
              </w:rPr>
              <w:t xml:space="preserve">-Fizica </w:t>
            </w:r>
          </w:p>
        </w:tc>
      </w:tr>
      <w:tr w:rsidR="006074B2" w:rsidRPr="00A001B4" w14:paraId="13C903CF" w14:textId="77777777" w:rsidTr="00847B0F">
        <w:trPr>
          <w:cantSplit/>
          <w:trHeight w:val="306"/>
        </w:trPr>
        <w:tc>
          <w:tcPr>
            <w:tcW w:w="4147" w:type="dxa"/>
            <w:gridSpan w:val="3"/>
          </w:tcPr>
          <w:p w14:paraId="3A7B63CE"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w:t>
            </w:r>
          </w:p>
        </w:tc>
        <w:tc>
          <w:tcPr>
            <w:tcW w:w="4848" w:type="dxa"/>
            <w:gridSpan w:val="6"/>
          </w:tcPr>
          <w:p w14:paraId="2AB0B885"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58A38242"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r>
      <w:tr w:rsidR="006074B2" w:rsidRPr="00A001B4" w14:paraId="4242525E" w14:textId="77777777" w:rsidTr="00847B0F">
        <w:trPr>
          <w:cantSplit/>
          <w:trHeight w:val="306"/>
        </w:trPr>
        <w:tc>
          <w:tcPr>
            <w:tcW w:w="4147" w:type="dxa"/>
            <w:gridSpan w:val="3"/>
          </w:tcPr>
          <w:p w14:paraId="21A3C9E8"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57AA7B20"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213F9685" w14:textId="77777777" w:rsidTr="00847B0F">
        <w:trPr>
          <w:cantSplit/>
          <w:trHeight w:val="306"/>
        </w:trPr>
        <w:tc>
          <w:tcPr>
            <w:tcW w:w="4147" w:type="dxa"/>
            <w:gridSpan w:val="3"/>
          </w:tcPr>
          <w:p w14:paraId="055EAE87"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932143F"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569088BE" w14:textId="77777777" w:rsidTr="00847B0F">
        <w:trPr>
          <w:cantSplit/>
          <w:trHeight w:val="783"/>
        </w:trPr>
        <w:tc>
          <w:tcPr>
            <w:tcW w:w="4147" w:type="dxa"/>
            <w:gridSpan w:val="3"/>
          </w:tcPr>
          <w:p w14:paraId="1F7E39CB"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487BF38B" w14:textId="77777777" w:rsidR="006074B2" w:rsidRPr="00A001B4" w:rsidRDefault="006074B2" w:rsidP="00847B0F">
            <w:pPr>
              <w:rPr>
                <w:rFonts w:cs="Times New Roman"/>
                <w:lang w:eastAsia="en-GB"/>
              </w:rPr>
            </w:pPr>
            <w:r w:rsidRPr="00A001B4">
              <w:rPr>
                <w:rFonts w:cs="Times New Roman"/>
                <w:lang w:eastAsia="en-GB"/>
              </w:rPr>
              <w:t xml:space="preserve">Transelectrica S.A.- </w:t>
            </w:r>
            <w:proofErr w:type="spellStart"/>
            <w:r w:rsidRPr="00A001B4">
              <w:rPr>
                <w:rFonts w:cs="Times New Roman"/>
                <w:lang w:eastAsia="en-GB"/>
              </w:rPr>
              <w:t>ctr</w:t>
            </w:r>
            <w:proofErr w:type="spellEnd"/>
            <w:r w:rsidRPr="00A001B4">
              <w:rPr>
                <w:rFonts w:cs="Times New Roman"/>
                <w:lang w:eastAsia="en-GB"/>
              </w:rPr>
              <w:t xml:space="preserve">. Nr. C2045/07.08.2025- Servicii de formare profesionala pentru organizarea unui curs „ </w:t>
            </w:r>
            <w:proofErr w:type="spellStart"/>
            <w:r w:rsidRPr="00A001B4">
              <w:rPr>
                <w:rFonts w:cs="Times New Roman"/>
                <w:lang w:eastAsia="en-GB"/>
              </w:rPr>
              <w:t>Constientizare</w:t>
            </w:r>
            <w:proofErr w:type="spellEnd"/>
            <w:r w:rsidRPr="00A001B4">
              <w:rPr>
                <w:rFonts w:cs="Times New Roman"/>
                <w:lang w:eastAsia="en-GB"/>
              </w:rPr>
              <w:t xml:space="preserve"> si </w:t>
            </w:r>
            <w:proofErr w:type="spellStart"/>
            <w:r w:rsidRPr="00A001B4">
              <w:rPr>
                <w:rFonts w:cs="Times New Roman"/>
                <w:lang w:eastAsia="en-GB"/>
              </w:rPr>
              <w:t>protectie</w:t>
            </w:r>
            <w:proofErr w:type="spellEnd"/>
            <w:r w:rsidRPr="00A001B4">
              <w:rPr>
                <w:rFonts w:cs="Times New Roman"/>
                <w:lang w:eastAsia="en-GB"/>
              </w:rPr>
              <w:t xml:space="preserve"> cibernetica</w:t>
            </w:r>
          </w:p>
        </w:tc>
        <w:tc>
          <w:tcPr>
            <w:tcW w:w="2743" w:type="dxa"/>
            <w:gridSpan w:val="3"/>
          </w:tcPr>
          <w:p w14:paraId="563AEA52"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2D3C28ED" w14:textId="77777777" w:rsidR="006074B2" w:rsidRPr="00A001B4" w:rsidRDefault="006074B2" w:rsidP="00847B0F">
            <w:pPr>
              <w:rPr>
                <w:rFonts w:cs="Times New Roman"/>
                <w:i/>
                <w:lang w:eastAsia="en-GB"/>
              </w:rPr>
            </w:pPr>
            <w:r w:rsidRPr="00A001B4">
              <w:rPr>
                <w:rFonts w:cs="Times New Roman"/>
                <w:i/>
                <w:lang w:eastAsia="en-GB"/>
              </w:rPr>
              <w:t>•</w:t>
            </w:r>
          </w:p>
          <w:p w14:paraId="77FADD77"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A001B4" w:rsidRDefault="006074B2" w:rsidP="00847B0F">
            <w:pPr>
              <w:rPr>
                <w:rFonts w:cs="Times New Roman"/>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A001B4" w14:paraId="3708585B" w14:textId="77777777" w:rsidTr="00847B0F">
        <w:trPr>
          <w:cantSplit/>
          <w:trHeight w:val="783"/>
        </w:trPr>
        <w:tc>
          <w:tcPr>
            <w:tcW w:w="4147" w:type="dxa"/>
            <w:gridSpan w:val="3"/>
          </w:tcPr>
          <w:p w14:paraId="01DAB253"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3DF7D0B3" w14:textId="77777777" w:rsidR="006074B2" w:rsidRPr="00A001B4" w:rsidRDefault="006074B2" w:rsidP="00847B0F">
            <w:pPr>
              <w:rPr>
                <w:rFonts w:cs="Times New Roman"/>
                <w:i/>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670E45DC" w14:textId="77777777" w:rsidR="006074B2" w:rsidRPr="00A001B4" w:rsidRDefault="006074B2" w:rsidP="00847B0F">
            <w:pPr>
              <w:rPr>
                <w:rFonts w:cs="Times New Roman"/>
                <w:lang w:eastAsia="en-GB"/>
              </w:rPr>
            </w:pPr>
            <w:r w:rsidRPr="00A001B4">
              <w:rPr>
                <w:rFonts w:cs="Times New Roman"/>
                <w:i/>
                <w:highlight w:val="lightGray"/>
                <w:lang w:eastAsia="en-GB"/>
              </w:rPr>
              <w:t>1 luna</w:t>
            </w:r>
          </w:p>
        </w:tc>
        <w:tc>
          <w:tcPr>
            <w:tcW w:w="2105" w:type="dxa"/>
            <w:gridSpan w:val="3"/>
          </w:tcPr>
          <w:p w14:paraId="299AE9CE"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3BE0732D" w14:textId="77777777" w:rsidTr="00847B0F">
        <w:trPr>
          <w:cantSplit/>
          <w:trHeight w:val="783"/>
        </w:trPr>
        <w:tc>
          <w:tcPr>
            <w:tcW w:w="4147" w:type="dxa"/>
            <w:gridSpan w:val="3"/>
          </w:tcPr>
          <w:p w14:paraId="563270B3" w14:textId="77777777" w:rsidR="006074B2" w:rsidRPr="00A001B4" w:rsidRDefault="006074B2" w:rsidP="00847B0F">
            <w:pPr>
              <w:rPr>
                <w:rFonts w:cs="Times New Roman"/>
                <w:i/>
                <w:lang w:eastAsia="en-GB"/>
              </w:rPr>
            </w:pPr>
            <w:r w:rsidRPr="00A001B4">
              <w:rPr>
                <w:rFonts w:cs="Times New Roman"/>
                <w:lang w:eastAsia="en-GB"/>
              </w:rPr>
              <w:t xml:space="preserve">2. Serviciul de </w:t>
            </w:r>
            <w:proofErr w:type="spellStart"/>
            <w:r w:rsidRPr="00A001B4">
              <w:rPr>
                <w:rFonts w:cs="Times New Roman"/>
                <w:lang w:eastAsia="en-GB"/>
              </w:rPr>
              <w:t>Telecomunicatii</w:t>
            </w:r>
            <w:proofErr w:type="spellEnd"/>
            <w:r w:rsidRPr="00A001B4">
              <w:rPr>
                <w:rFonts w:cs="Times New Roman"/>
                <w:lang w:eastAsia="en-GB"/>
              </w:rPr>
              <w:t xml:space="preserve"> Speciale- </w:t>
            </w:r>
            <w:proofErr w:type="spellStart"/>
            <w:r w:rsidRPr="00A001B4">
              <w:rPr>
                <w:rFonts w:cs="Times New Roman"/>
                <w:lang w:eastAsia="en-GB"/>
              </w:rPr>
              <w:t>ctr</w:t>
            </w:r>
            <w:proofErr w:type="spellEnd"/>
            <w:r w:rsidRPr="00A001B4">
              <w:rPr>
                <w:rFonts w:cs="Times New Roman"/>
                <w:lang w:eastAsia="en-GB"/>
              </w:rPr>
              <w:t xml:space="preserve"> nr.357356/21.11.2022- Servicii de formare profesionala</w:t>
            </w:r>
          </w:p>
        </w:tc>
        <w:tc>
          <w:tcPr>
            <w:tcW w:w="2743" w:type="dxa"/>
            <w:gridSpan w:val="3"/>
          </w:tcPr>
          <w:p w14:paraId="681A7477"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59F2F995" w14:textId="77777777" w:rsidR="006074B2" w:rsidRPr="00A001B4" w:rsidRDefault="006074B2" w:rsidP="00847B0F">
            <w:pPr>
              <w:rPr>
                <w:rFonts w:cs="Times New Roman"/>
                <w:i/>
                <w:lang w:eastAsia="en-GB"/>
              </w:rPr>
            </w:pPr>
            <w:r w:rsidRPr="00A001B4">
              <w:rPr>
                <w:rFonts w:cs="Times New Roman"/>
                <w:i/>
                <w:lang w:eastAsia="en-GB"/>
              </w:rPr>
              <w:t>•</w:t>
            </w:r>
          </w:p>
          <w:p w14:paraId="595DA8BC"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A001B4" w:rsidRDefault="006074B2" w:rsidP="00847B0F">
            <w:pPr>
              <w:rPr>
                <w:rFonts w:cs="Times New Roman"/>
                <w:lang w:eastAsia="en-GB"/>
              </w:rPr>
            </w:pPr>
            <w:r w:rsidRPr="00A001B4">
              <w:rPr>
                <w:rFonts w:cs="Times New Roman"/>
                <w:i/>
                <w:lang w:eastAsia="en-GB"/>
              </w:rPr>
              <w:t>21.11.2022-01.02.2023</w:t>
            </w:r>
          </w:p>
        </w:tc>
      </w:tr>
      <w:tr w:rsidR="006074B2" w:rsidRPr="00A001B4" w14:paraId="255EA861" w14:textId="77777777" w:rsidTr="00847B0F">
        <w:trPr>
          <w:cantSplit/>
          <w:trHeight w:val="783"/>
        </w:trPr>
        <w:tc>
          <w:tcPr>
            <w:tcW w:w="4147" w:type="dxa"/>
            <w:gridSpan w:val="3"/>
          </w:tcPr>
          <w:p w14:paraId="2CAF4A0F" w14:textId="77777777" w:rsidR="006074B2" w:rsidRPr="00A001B4" w:rsidRDefault="006074B2">
            <w:pPr>
              <w:pStyle w:val="ListParagraph"/>
              <w:numPr>
                <w:ilvl w:val="0"/>
                <w:numId w:val="49"/>
              </w:numPr>
              <w:suppressAutoHyphens/>
              <w:spacing w:before="120" w:after="120" w:line="240" w:lineRule="exact"/>
              <w:jc w:val="both"/>
              <w:rPr>
                <w:rFonts w:cs="Times New Roman"/>
                <w:i/>
                <w:lang w:val="ro-RO" w:eastAsia="en-GB"/>
              </w:rPr>
            </w:pPr>
            <w:r w:rsidRPr="00A001B4">
              <w:rPr>
                <w:rFonts w:cs="Times New Roman"/>
                <w:i/>
                <w:lang w:val="ro-RO" w:eastAsia="en-GB"/>
              </w:rPr>
              <w:t>Fondul de Garantare a Depozitelor Bancare-DA36864198/ 16.12.2024-</w:t>
            </w:r>
          </w:p>
          <w:p w14:paraId="5BB8EA94" w14:textId="77777777" w:rsidR="006074B2" w:rsidRPr="00A001B4" w:rsidRDefault="006074B2" w:rsidP="00847B0F">
            <w:pPr>
              <w:rPr>
                <w:rFonts w:cs="Times New Roman"/>
                <w:i/>
                <w:lang w:eastAsia="en-GB"/>
              </w:rPr>
            </w:pPr>
            <w:r w:rsidRPr="00A001B4">
              <w:rPr>
                <w:rFonts w:cs="Times New Roman"/>
                <w:i/>
                <w:lang w:eastAsia="en-GB"/>
              </w:rPr>
              <w:t xml:space="preserve"> Servicii Instruire </w:t>
            </w:r>
            <w:proofErr w:type="spellStart"/>
            <w:r w:rsidRPr="00A001B4">
              <w:rPr>
                <w:rFonts w:cs="Times New Roman"/>
                <w:i/>
                <w:lang w:eastAsia="en-GB"/>
              </w:rPr>
              <w:t>Angajati</w:t>
            </w:r>
            <w:proofErr w:type="spellEnd"/>
            <w:r w:rsidRPr="00A001B4">
              <w:rPr>
                <w:rFonts w:cs="Times New Roman"/>
                <w:i/>
                <w:lang w:eastAsia="en-GB"/>
              </w:rPr>
              <w:t xml:space="preserve"> in domeniul </w:t>
            </w:r>
            <w:proofErr w:type="spellStart"/>
            <w:r w:rsidRPr="00A001B4">
              <w:rPr>
                <w:rFonts w:cs="Times New Roman"/>
                <w:i/>
                <w:lang w:eastAsia="en-GB"/>
              </w:rPr>
              <w:t>Securitatii</w:t>
            </w:r>
            <w:proofErr w:type="spellEnd"/>
            <w:r w:rsidRPr="00A001B4">
              <w:rPr>
                <w:rFonts w:cs="Times New Roman"/>
                <w:i/>
                <w:lang w:eastAsia="en-GB"/>
              </w:rPr>
              <w:t xml:space="preserve"> Cibernetice</w:t>
            </w:r>
          </w:p>
        </w:tc>
        <w:tc>
          <w:tcPr>
            <w:tcW w:w="2743" w:type="dxa"/>
            <w:gridSpan w:val="3"/>
          </w:tcPr>
          <w:p w14:paraId="600C1465"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A773E5B" w14:textId="77777777" w:rsidR="006074B2" w:rsidRPr="00A001B4" w:rsidRDefault="006074B2" w:rsidP="00847B0F">
            <w:pPr>
              <w:rPr>
                <w:rFonts w:cs="Times New Roman"/>
                <w:i/>
                <w:lang w:eastAsia="en-GB"/>
              </w:rPr>
            </w:pPr>
            <w:r w:rsidRPr="00A001B4">
              <w:rPr>
                <w:rFonts w:cs="Times New Roman"/>
                <w:i/>
                <w:lang w:eastAsia="en-GB"/>
              </w:rPr>
              <w:t>•</w:t>
            </w:r>
          </w:p>
          <w:p w14:paraId="5BA016D4"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A001B4" w:rsidRDefault="006074B2" w:rsidP="00847B0F">
            <w:pPr>
              <w:rPr>
                <w:rFonts w:cs="Times New Roman"/>
                <w:lang w:eastAsia="en-GB"/>
              </w:rPr>
            </w:pPr>
            <w:r w:rsidRPr="00A001B4">
              <w:rPr>
                <w:rFonts w:cs="Times New Roman"/>
                <w:lang w:eastAsia="en-GB"/>
              </w:rPr>
              <w:t>05.01.2025</w:t>
            </w:r>
          </w:p>
        </w:tc>
      </w:tr>
      <w:tr w:rsidR="006074B2" w:rsidRPr="00A001B4" w14:paraId="3C9B6D4C" w14:textId="77777777" w:rsidTr="00847B0F">
        <w:trPr>
          <w:cantSplit/>
          <w:trHeight w:val="783"/>
        </w:trPr>
        <w:tc>
          <w:tcPr>
            <w:tcW w:w="4147" w:type="dxa"/>
            <w:gridSpan w:val="3"/>
          </w:tcPr>
          <w:p w14:paraId="3B6E5007" w14:textId="77777777" w:rsidR="006074B2" w:rsidRPr="00A001B4" w:rsidRDefault="006074B2" w:rsidP="00847B0F">
            <w:pPr>
              <w:rPr>
                <w:rFonts w:cs="Times New Roman"/>
                <w:i/>
                <w:lang w:eastAsia="en-GB"/>
              </w:rPr>
            </w:pPr>
            <w:r w:rsidRPr="00A001B4">
              <w:rPr>
                <w:rFonts w:cs="Times New Roman"/>
                <w:i/>
                <w:lang w:eastAsia="en-GB"/>
              </w:rPr>
              <w:lastRenderedPageBreak/>
              <w:t xml:space="preserve">4.SOCAR Petroleum SA </w:t>
            </w:r>
            <w:proofErr w:type="spellStart"/>
            <w:r w:rsidRPr="00A001B4">
              <w:rPr>
                <w:rFonts w:cs="Times New Roman"/>
                <w:i/>
                <w:lang w:eastAsia="en-GB"/>
              </w:rPr>
              <w:t>ctr</w:t>
            </w:r>
            <w:proofErr w:type="spellEnd"/>
            <w:r w:rsidRPr="00A001B4">
              <w:rPr>
                <w:rFonts w:cs="Times New Roman"/>
                <w:i/>
                <w:lang w:eastAsia="en-GB"/>
              </w:rPr>
              <w:t xml:space="preserve"> nr. 679/07.09.2023- Contract cadru furnizare servicii- Cursuri securitate cibernetica destinate </w:t>
            </w:r>
            <w:proofErr w:type="spellStart"/>
            <w:r w:rsidRPr="00A001B4">
              <w:rPr>
                <w:rFonts w:cs="Times New Roman"/>
                <w:i/>
                <w:lang w:eastAsia="en-GB"/>
              </w:rPr>
              <w:t>angajatilor</w:t>
            </w:r>
            <w:proofErr w:type="spellEnd"/>
            <w:r w:rsidRPr="00A001B4">
              <w:rPr>
                <w:rFonts w:cs="Times New Roman"/>
                <w:i/>
                <w:lang w:eastAsia="en-GB"/>
              </w:rPr>
              <w:t xml:space="preserve"> (perioada 04.10.2024-27.11.2024)</w:t>
            </w:r>
          </w:p>
        </w:tc>
        <w:tc>
          <w:tcPr>
            <w:tcW w:w="2743" w:type="dxa"/>
            <w:gridSpan w:val="3"/>
          </w:tcPr>
          <w:p w14:paraId="1200FEA1"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B35110C" w14:textId="77777777" w:rsidR="006074B2" w:rsidRPr="00A001B4" w:rsidRDefault="006074B2" w:rsidP="00847B0F">
            <w:pPr>
              <w:rPr>
                <w:rFonts w:cs="Times New Roman"/>
                <w:i/>
                <w:lang w:eastAsia="en-GB"/>
              </w:rPr>
            </w:pPr>
            <w:r w:rsidRPr="00A001B4">
              <w:rPr>
                <w:rFonts w:cs="Times New Roman"/>
                <w:i/>
                <w:lang w:eastAsia="en-GB"/>
              </w:rPr>
              <w:t>•</w:t>
            </w:r>
          </w:p>
          <w:p w14:paraId="4DDBD9CB"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A001B4" w:rsidRDefault="006074B2" w:rsidP="00847B0F">
            <w:pPr>
              <w:rPr>
                <w:rFonts w:cs="Times New Roman"/>
                <w:lang w:eastAsia="en-GB"/>
              </w:rPr>
            </w:pPr>
            <w:r w:rsidRPr="00A001B4">
              <w:rPr>
                <w:rFonts w:cs="Times New Roman"/>
                <w:i/>
                <w:lang w:eastAsia="en-GB"/>
              </w:rPr>
              <w:t>perioada 04.10.2024-27.11.2024)</w:t>
            </w:r>
          </w:p>
        </w:tc>
      </w:tr>
      <w:tr w:rsidR="006074B2" w:rsidRPr="00A001B4" w14:paraId="0E8525D2" w14:textId="77777777" w:rsidTr="00847B0F">
        <w:trPr>
          <w:cantSplit/>
          <w:trHeight w:val="495"/>
        </w:trPr>
        <w:tc>
          <w:tcPr>
            <w:tcW w:w="4147" w:type="dxa"/>
            <w:gridSpan w:val="3"/>
          </w:tcPr>
          <w:p w14:paraId="31BCC571" w14:textId="77777777" w:rsidR="006074B2" w:rsidRPr="00A001B4" w:rsidRDefault="006074B2" w:rsidP="00847B0F">
            <w:pPr>
              <w:rPr>
                <w:rFonts w:cs="Times New Roman"/>
                <w:lang w:eastAsia="en-GB"/>
              </w:rPr>
            </w:pPr>
            <w:r w:rsidRPr="00A001B4">
              <w:rPr>
                <w:rFonts w:cs="Times New Roman"/>
                <w:i/>
                <w:lang w:eastAsia="en-GB"/>
              </w:rPr>
              <w:t>5.Agricover Distribution S.A.</w:t>
            </w:r>
            <w:r w:rsidRPr="00A001B4">
              <w:t xml:space="preserve"> </w:t>
            </w:r>
            <w:proofErr w:type="spellStart"/>
            <w:r w:rsidRPr="00A001B4">
              <w:rPr>
                <w:rFonts w:cs="Times New Roman"/>
                <w:i/>
                <w:lang w:eastAsia="en-GB"/>
              </w:rPr>
              <w:t>ctr</w:t>
            </w:r>
            <w:proofErr w:type="spellEnd"/>
            <w:r w:rsidRPr="00A001B4">
              <w:rPr>
                <w:rFonts w:cs="Times New Roman"/>
                <w:i/>
                <w:lang w:eastAsia="en-GB"/>
              </w:rPr>
              <w:t xml:space="preserve"> nr. 215/22.03.2023 -Acord cadru de furnizare servicii- Sesiuni de training online de securitate cibernetica</w:t>
            </w:r>
          </w:p>
        </w:tc>
        <w:tc>
          <w:tcPr>
            <w:tcW w:w="4848" w:type="dxa"/>
            <w:gridSpan w:val="6"/>
          </w:tcPr>
          <w:p w14:paraId="31EF48CF"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3C8EEFD"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 17.11.2025- 29.12.2025</w:t>
            </w:r>
          </w:p>
        </w:tc>
      </w:tr>
      <w:tr w:rsidR="006074B2" w:rsidRPr="00A001B4" w14:paraId="4A34EC4B" w14:textId="77777777" w:rsidTr="00847B0F">
        <w:trPr>
          <w:cantSplit/>
          <w:trHeight w:val="495"/>
        </w:trPr>
        <w:tc>
          <w:tcPr>
            <w:tcW w:w="4147" w:type="dxa"/>
            <w:gridSpan w:val="3"/>
          </w:tcPr>
          <w:p w14:paraId="2508AED3" w14:textId="77777777" w:rsidR="006074B2" w:rsidRPr="00A001B4" w:rsidRDefault="006074B2" w:rsidP="00847B0F">
            <w:pPr>
              <w:rPr>
                <w:rFonts w:cs="Times New Roman"/>
                <w:i/>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5FDA066A"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r>
      <w:tr w:rsidR="006074B2" w:rsidRPr="00A001B4" w14:paraId="49667CAF" w14:textId="77777777" w:rsidTr="00847B0F">
        <w:trPr>
          <w:cantSplit/>
          <w:trHeight w:val="1026"/>
        </w:trPr>
        <w:tc>
          <w:tcPr>
            <w:tcW w:w="4147" w:type="dxa"/>
            <w:gridSpan w:val="3"/>
          </w:tcPr>
          <w:p w14:paraId="6B59E6A4"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Diploma de formator si </w:t>
            </w:r>
            <w:proofErr w:type="spellStart"/>
            <w:r w:rsidRPr="00A001B4">
              <w:rPr>
                <w:rFonts w:cs="Times New Roman"/>
                <w:i/>
                <w:lang w:eastAsia="en-GB"/>
              </w:rPr>
              <w:t>experienta</w:t>
            </w:r>
            <w:proofErr w:type="spellEnd"/>
            <w:r w:rsidRPr="00A001B4">
              <w:rPr>
                <w:rFonts w:cs="Times New Roman"/>
                <w:i/>
                <w:lang w:eastAsia="en-GB"/>
              </w:rPr>
              <w:t xml:space="preserve"> in domeniu</w:t>
            </w:r>
          </w:p>
        </w:tc>
      </w:tr>
      <w:tr w:rsidR="006074B2" w:rsidRPr="00A001B4" w14:paraId="5B9D9547" w14:textId="77777777" w:rsidTr="00847B0F">
        <w:trPr>
          <w:cantSplit/>
          <w:trHeight w:val="1026"/>
        </w:trPr>
        <w:tc>
          <w:tcPr>
            <w:tcW w:w="4147" w:type="dxa"/>
            <w:gridSpan w:val="3"/>
          </w:tcPr>
          <w:p w14:paraId="7BCA2FE5"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4"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169C5ABB" w14:textId="77777777" w:rsidR="006074B2" w:rsidRPr="00A001B4" w:rsidRDefault="006074B2" w:rsidP="00847B0F">
            <w:pPr>
              <w:rPr>
                <w:rFonts w:cs="Times New Roman"/>
                <w:lang w:eastAsia="en-GB"/>
              </w:rPr>
            </w:pPr>
            <w:r w:rsidRPr="00A001B4">
              <w:rPr>
                <w:rFonts w:cs="Times New Roman"/>
                <w:i/>
                <w:lang w:eastAsia="en-GB"/>
              </w:rPr>
              <w:t>Engleza</w:t>
            </w:r>
          </w:p>
        </w:tc>
        <w:tc>
          <w:tcPr>
            <w:tcW w:w="3147" w:type="dxa"/>
            <w:gridSpan w:val="4"/>
          </w:tcPr>
          <w:p w14:paraId="0751790D"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627A618D" w14:textId="77777777" w:rsidTr="00847B0F">
        <w:trPr>
          <w:cantSplit/>
          <w:trHeight w:val="210"/>
        </w:trPr>
        <w:tc>
          <w:tcPr>
            <w:tcW w:w="8995" w:type="dxa"/>
            <w:gridSpan w:val="9"/>
          </w:tcPr>
          <w:p w14:paraId="4774AF6A"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7B4F4E28" w14:textId="77777777" w:rsidTr="00847B0F">
        <w:trPr>
          <w:cantSplit/>
          <w:trHeight w:val="480"/>
        </w:trPr>
        <w:tc>
          <w:tcPr>
            <w:tcW w:w="533" w:type="dxa"/>
          </w:tcPr>
          <w:p w14:paraId="0BFD5B95" w14:textId="77777777" w:rsidR="006074B2" w:rsidRPr="00A001B4" w:rsidRDefault="006074B2" w:rsidP="00847B0F">
            <w:pPr>
              <w:rPr>
                <w:rFonts w:cs="Times New Roman"/>
                <w:lang w:eastAsia="en-GB"/>
              </w:rPr>
            </w:pPr>
          </w:p>
        </w:tc>
        <w:tc>
          <w:tcPr>
            <w:tcW w:w="2338" w:type="dxa"/>
          </w:tcPr>
          <w:p w14:paraId="11AF1230" w14:textId="77777777" w:rsidR="006074B2" w:rsidRPr="00A001B4" w:rsidRDefault="006074B2" w:rsidP="00847B0F">
            <w:pPr>
              <w:rPr>
                <w:rFonts w:cs="Times New Roman"/>
                <w:lang w:eastAsia="en-GB"/>
              </w:rPr>
            </w:pPr>
            <w:r w:rsidRPr="00A001B4">
              <w:rPr>
                <w:rFonts w:cs="Times New Roman"/>
                <w:lang w:eastAsia="en-GB"/>
              </w:rPr>
              <w:t>Diplomă/</w:t>
            </w:r>
          </w:p>
          <w:p w14:paraId="0459719D"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76685405"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1B6C48AB" w14:textId="77777777" w:rsidR="006074B2" w:rsidRPr="00A001B4" w:rsidRDefault="006074B2" w:rsidP="00847B0F">
            <w:pPr>
              <w:rPr>
                <w:rFonts w:cs="Times New Roman"/>
                <w:lang w:eastAsia="en-GB"/>
              </w:rPr>
            </w:pPr>
            <w:r w:rsidRPr="00A001B4">
              <w:rPr>
                <w:rFonts w:cs="Times New Roman"/>
                <w:lang w:eastAsia="en-GB"/>
              </w:rPr>
              <w:t>Specializarea</w:t>
            </w:r>
          </w:p>
        </w:tc>
        <w:tc>
          <w:tcPr>
            <w:tcW w:w="1660" w:type="dxa"/>
          </w:tcPr>
          <w:p w14:paraId="242C7D8C" w14:textId="77777777" w:rsidR="006074B2" w:rsidRPr="00A001B4" w:rsidRDefault="006074B2" w:rsidP="00847B0F">
            <w:pPr>
              <w:rPr>
                <w:rFonts w:cs="Times New Roman"/>
                <w:lang w:eastAsia="en-GB"/>
              </w:rPr>
            </w:pPr>
            <w:r w:rsidRPr="00A001B4">
              <w:rPr>
                <w:rFonts w:cs="Times New Roman"/>
                <w:lang w:eastAsia="en-GB"/>
              </w:rPr>
              <w:t>Perioada</w:t>
            </w:r>
          </w:p>
          <w:p w14:paraId="59D92AE4"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2EEDEE64" w14:textId="77777777" w:rsidTr="00847B0F">
        <w:trPr>
          <w:cantSplit/>
          <w:trHeight w:val="66"/>
        </w:trPr>
        <w:tc>
          <w:tcPr>
            <w:tcW w:w="533" w:type="dxa"/>
          </w:tcPr>
          <w:p w14:paraId="2C7652DD" w14:textId="77777777" w:rsidR="006074B2" w:rsidRPr="00A001B4" w:rsidRDefault="006074B2" w:rsidP="00847B0F">
            <w:pPr>
              <w:rPr>
                <w:rFonts w:cs="Times New Roman"/>
                <w:lang w:eastAsia="en-GB"/>
              </w:rPr>
            </w:pPr>
            <w:r w:rsidRPr="00A001B4">
              <w:rPr>
                <w:rFonts w:cs="Times New Roman"/>
                <w:lang w:eastAsia="en-GB"/>
              </w:rPr>
              <w:t>1</w:t>
            </w:r>
          </w:p>
        </w:tc>
        <w:tc>
          <w:tcPr>
            <w:tcW w:w="2338" w:type="dxa"/>
          </w:tcPr>
          <w:p w14:paraId="5255A533" w14:textId="77777777" w:rsidR="006074B2" w:rsidRPr="00A001B4" w:rsidRDefault="006074B2"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xml:space="preserve"> seria  nr 398307</w:t>
            </w:r>
          </w:p>
        </w:tc>
        <w:tc>
          <w:tcPr>
            <w:tcW w:w="2165" w:type="dxa"/>
            <w:gridSpan w:val="2"/>
          </w:tcPr>
          <w:p w14:paraId="3AAF8938"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p>
        </w:tc>
        <w:tc>
          <w:tcPr>
            <w:tcW w:w="2299" w:type="dxa"/>
            <w:gridSpan w:val="4"/>
          </w:tcPr>
          <w:p w14:paraId="7B2FEE33" w14:textId="77777777" w:rsidR="006074B2" w:rsidRPr="00A001B4" w:rsidRDefault="006074B2" w:rsidP="00847B0F">
            <w:pPr>
              <w:rPr>
                <w:rFonts w:cs="Times New Roman"/>
                <w:lang w:eastAsia="en-GB"/>
              </w:rPr>
            </w:pPr>
            <w:r w:rsidRPr="00A001B4">
              <w:rPr>
                <w:rFonts w:cs="Times New Roman"/>
                <w:lang w:eastAsia="en-GB"/>
              </w:rPr>
              <w:t>Fizica</w:t>
            </w:r>
          </w:p>
        </w:tc>
        <w:tc>
          <w:tcPr>
            <w:tcW w:w="1660" w:type="dxa"/>
          </w:tcPr>
          <w:p w14:paraId="78D217F4" w14:textId="77777777" w:rsidR="006074B2" w:rsidRPr="00A001B4" w:rsidRDefault="006074B2" w:rsidP="00847B0F">
            <w:pPr>
              <w:rPr>
                <w:rFonts w:cs="Times New Roman"/>
                <w:lang w:eastAsia="en-GB"/>
              </w:rPr>
            </w:pPr>
            <w:r w:rsidRPr="00A001B4">
              <w:rPr>
                <w:rFonts w:cs="Times New Roman"/>
                <w:lang w:eastAsia="en-GB"/>
              </w:rPr>
              <w:t>Iunie 1977</w:t>
            </w:r>
          </w:p>
        </w:tc>
      </w:tr>
      <w:tr w:rsidR="006074B2" w:rsidRPr="00A001B4" w14:paraId="590E6F80" w14:textId="77777777" w:rsidTr="00847B0F">
        <w:trPr>
          <w:cantSplit/>
          <w:trHeight w:val="50"/>
        </w:trPr>
        <w:tc>
          <w:tcPr>
            <w:tcW w:w="533" w:type="dxa"/>
          </w:tcPr>
          <w:p w14:paraId="78DF4AD1" w14:textId="77777777" w:rsidR="006074B2" w:rsidRPr="00A001B4" w:rsidRDefault="006074B2" w:rsidP="00847B0F">
            <w:pPr>
              <w:rPr>
                <w:rFonts w:cs="Times New Roman"/>
                <w:lang w:eastAsia="en-GB"/>
              </w:rPr>
            </w:pPr>
            <w:r w:rsidRPr="00A001B4">
              <w:rPr>
                <w:rFonts w:cs="Times New Roman"/>
                <w:lang w:eastAsia="en-GB"/>
              </w:rPr>
              <w:t>2</w:t>
            </w:r>
          </w:p>
        </w:tc>
        <w:tc>
          <w:tcPr>
            <w:tcW w:w="2338" w:type="dxa"/>
          </w:tcPr>
          <w:p w14:paraId="2946219F" w14:textId="77777777" w:rsidR="006074B2" w:rsidRPr="00A001B4" w:rsidRDefault="006074B2" w:rsidP="00847B0F">
            <w:pPr>
              <w:rPr>
                <w:rFonts w:cs="Times New Roman"/>
                <w:lang w:eastAsia="en-GB"/>
              </w:rPr>
            </w:pPr>
            <w:r w:rsidRPr="00A001B4">
              <w:rPr>
                <w:rFonts w:cs="Times New Roman"/>
                <w:lang w:eastAsia="en-GB"/>
              </w:rPr>
              <w:t>Diploma Formator seria I 00088378</w:t>
            </w:r>
          </w:p>
        </w:tc>
        <w:tc>
          <w:tcPr>
            <w:tcW w:w="2165" w:type="dxa"/>
            <w:gridSpan w:val="2"/>
          </w:tcPr>
          <w:p w14:paraId="0284A79C"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roofErr w:type="spellStart"/>
            <w:r w:rsidRPr="00A001B4">
              <w:rPr>
                <w:rFonts w:cs="Times New Roman"/>
                <w:lang w:eastAsia="en-GB"/>
              </w:rPr>
              <w:t>Nationale</w:t>
            </w:r>
            <w:proofErr w:type="spellEnd"/>
          </w:p>
        </w:tc>
        <w:tc>
          <w:tcPr>
            <w:tcW w:w="2299" w:type="dxa"/>
            <w:gridSpan w:val="4"/>
          </w:tcPr>
          <w:p w14:paraId="361EACCB" w14:textId="77777777" w:rsidR="006074B2" w:rsidRPr="00A001B4" w:rsidRDefault="006074B2" w:rsidP="00847B0F">
            <w:pPr>
              <w:rPr>
                <w:rFonts w:cs="Times New Roman"/>
                <w:lang w:eastAsia="en-GB"/>
              </w:rPr>
            </w:pPr>
            <w:r w:rsidRPr="00A001B4">
              <w:rPr>
                <w:rFonts w:cs="Times New Roman"/>
                <w:lang w:eastAsia="en-GB"/>
              </w:rPr>
              <w:t>Formator</w:t>
            </w:r>
          </w:p>
        </w:tc>
        <w:tc>
          <w:tcPr>
            <w:tcW w:w="1660" w:type="dxa"/>
          </w:tcPr>
          <w:p w14:paraId="51D7A62A" w14:textId="77777777" w:rsidR="006074B2" w:rsidRPr="00A001B4" w:rsidRDefault="006074B2" w:rsidP="00847B0F">
            <w:pPr>
              <w:rPr>
                <w:rFonts w:cs="Times New Roman"/>
                <w:lang w:eastAsia="en-GB"/>
              </w:rPr>
            </w:pPr>
            <w:r w:rsidRPr="00A001B4">
              <w:rPr>
                <w:rFonts w:cs="Times New Roman"/>
                <w:lang w:eastAsia="en-GB"/>
              </w:rPr>
              <w:t>Martie 2014</w:t>
            </w:r>
          </w:p>
        </w:tc>
      </w:tr>
      <w:tr w:rsidR="006074B2" w:rsidRPr="00A001B4" w14:paraId="3FD98E46" w14:textId="77777777" w:rsidTr="00847B0F">
        <w:trPr>
          <w:cantSplit/>
          <w:trHeight w:val="50"/>
        </w:trPr>
        <w:tc>
          <w:tcPr>
            <w:tcW w:w="533" w:type="dxa"/>
          </w:tcPr>
          <w:p w14:paraId="19D85DF7" w14:textId="77777777" w:rsidR="006074B2" w:rsidRPr="00A001B4" w:rsidRDefault="006074B2" w:rsidP="00847B0F">
            <w:pPr>
              <w:rPr>
                <w:rFonts w:cs="Times New Roman"/>
                <w:lang w:eastAsia="en-GB"/>
              </w:rPr>
            </w:pPr>
          </w:p>
        </w:tc>
        <w:tc>
          <w:tcPr>
            <w:tcW w:w="2338" w:type="dxa"/>
          </w:tcPr>
          <w:p w14:paraId="1C9985C1" w14:textId="77777777" w:rsidR="006074B2" w:rsidRPr="00A001B4" w:rsidRDefault="006074B2" w:rsidP="00847B0F">
            <w:pPr>
              <w:rPr>
                <w:rFonts w:cs="Times New Roman"/>
                <w:lang w:eastAsia="en-GB"/>
              </w:rPr>
            </w:pPr>
          </w:p>
        </w:tc>
        <w:tc>
          <w:tcPr>
            <w:tcW w:w="2165" w:type="dxa"/>
            <w:gridSpan w:val="2"/>
          </w:tcPr>
          <w:p w14:paraId="48ACF95B" w14:textId="77777777" w:rsidR="006074B2" w:rsidRPr="00A001B4" w:rsidRDefault="006074B2" w:rsidP="00847B0F">
            <w:pPr>
              <w:rPr>
                <w:rFonts w:cs="Times New Roman"/>
                <w:lang w:eastAsia="en-GB"/>
              </w:rPr>
            </w:pPr>
          </w:p>
        </w:tc>
        <w:tc>
          <w:tcPr>
            <w:tcW w:w="2299" w:type="dxa"/>
            <w:gridSpan w:val="4"/>
          </w:tcPr>
          <w:p w14:paraId="2EE6F366" w14:textId="77777777" w:rsidR="006074B2" w:rsidRPr="00A001B4" w:rsidRDefault="006074B2" w:rsidP="00847B0F">
            <w:pPr>
              <w:rPr>
                <w:rFonts w:cs="Times New Roman"/>
                <w:lang w:eastAsia="en-GB"/>
              </w:rPr>
            </w:pPr>
          </w:p>
        </w:tc>
        <w:tc>
          <w:tcPr>
            <w:tcW w:w="1660" w:type="dxa"/>
          </w:tcPr>
          <w:p w14:paraId="6D1453A3" w14:textId="77777777" w:rsidR="006074B2" w:rsidRPr="00A001B4" w:rsidRDefault="006074B2" w:rsidP="00847B0F">
            <w:pPr>
              <w:rPr>
                <w:rFonts w:cs="Times New Roman"/>
                <w:lang w:eastAsia="en-GB"/>
              </w:rPr>
            </w:pPr>
          </w:p>
        </w:tc>
      </w:tr>
    </w:tbl>
    <w:p w14:paraId="1833E93A" w14:textId="77777777" w:rsidR="006074B2" w:rsidRPr="00A001B4" w:rsidRDefault="006074B2" w:rsidP="006074B2">
      <w:pPr>
        <w:tabs>
          <w:tab w:val="left" w:pos="851"/>
        </w:tabs>
        <w:adjustRightInd w:val="0"/>
        <w:contextualSpacing/>
        <w:rPr>
          <w:rFonts w:eastAsia="Calibri" w:cs="Times New Roman"/>
        </w:rPr>
      </w:pPr>
    </w:p>
    <w:p w14:paraId="5FD865AC" w14:textId="77777777" w:rsidR="000F6DD4" w:rsidRPr="00A001B4" w:rsidRDefault="000F6DD4" w:rsidP="00B42622">
      <w:pPr>
        <w:tabs>
          <w:tab w:val="left" w:pos="851"/>
        </w:tabs>
        <w:adjustRightInd w:val="0"/>
        <w:contextualSpacing/>
        <w:rPr>
          <w:rFonts w:eastAsia="Calibri" w:cs="Times New Roman"/>
        </w:rPr>
      </w:pPr>
    </w:p>
    <w:p w14:paraId="5281A122" w14:textId="77777777" w:rsidR="000F6DD4" w:rsidRPr="00A001B4" w:rsidRDefault="000F6DD4" w:rsidP="00B42622">
      <w:pPr>
        <w:tabs>
          <w:tab w:val="left" w:pos="851"/>
        </w:tabs>
        <w:adjustRightInd w:val="0"/>
        <w:contextualSpacing/>
        <w:rPr>
          <w:rFonts w:eastAsia="Calibri" w:cs="Times New Roman"/>
        </w:rPr>
      </w:pPr>
    </w:p>
    <w:p w14:paraId="3831998E" w14:textId="77777777" w:rsidR="000F6DD4" w:rsidRPr="00A001B4" w:rsidRDefault="000F6DD4" w:rsidP="00B42622">
      <w:pPr>
        <w:tabs>
          <w:tab w:val="left" w:pos="851"/>
        </w:tabs>
        <w:adjustRightInd w:val="0"/>
        <w:contextualSpacing/>
        <w:rPr>
          <w:rFonts w:eastAsia="Calibri" w:cs="Times New Roman"/>
        </w:rPr>
      </w:pPr>
    </w:p>
    <w:p w14:paraId="6B38464D" w14:textId="77777777" w:rsidR="000F6DD4" w:rsidRPr="00A001B4" w:rsidRDefault="000F6DD4" w:rsidP="00B42622">
      <w:pPr>
        <w:tabs>
          <w:tab w:val="left" w:pos="851"/>
        </w:tabs>
        <w:adjustRightInd w:val="0"/>
        <w:contextualSpacing/>
        <w:rPr>
          <w:rFonts w:eastAsia="Calibri" w:cs="Times New Roman"/>
        </w:rPr>
      </w:pPr>
    </w:p>
    <w:p w14:paraId="0B76722F" w14:textId="77777777" w:rsidR="000F6DD4" w:rsidRPr="00A001B4" w:rsidRDefault="000F6DD4" w:rsidP="00B42622">
      <w:pPr>
        <w:tabs>
          <w:tab w:val="left" w:pos="851"/>
        </w:tabs>
        <w:adjustRightInd w:val="0"/>
        <w:contextualSpacing/>
        <w:rPr>
          <w:rFonts w:eastAsia="Calibri" w:cs="Times New Roman"/>
        </w:rPr>
      </w:pPr>
    </w:p>
    <w:p w14:paraId="62D3368D" w14:textId="77777777" w:rsidR="000F6DD4" w:rsidRPr="00A001B4" w:rsidRDefault="000F6DD4" w:rsidP="00B42622">
      <w:pPr>
        <w:tabs>
          <w:tab w:val="left" w:pos="851"/>
        </w:tabs>
        <w:adjustRightInd w:val="0"/>
        <w:contextualSpacing/>
        <w:rPr>
          <w:rFonts w:eastAsia="Calibri" w:cs="Times New Roman"/>
        </w:rPr>
      </w:pPr>
    </w:p>
    <w:p w14:paraId="56FA3755" w14:textId="77777777" w:rsidR="000F6DD4" w:rsidRPr="00A001B4" w:rsidRDefault="000F6DD4" w:rsidP="00B42622">
      <w:pPr>
        <w:tabs>
          <w:tab w:val="left" w:pos="851"/>
        </w:tabs>
        <w:adjustRightInd w:val="0"/>
        <w:contextualSpacing/>
        <w:rPr>
          <w:rFonts w:eastAsia="Calibri" w:cs="Times New Roman"/>
        </w:rPr>
      </w:pPr>
    </w:p>
    <w:p w14:paraId="4CD97C40" w14:textId="77777777" w:rsidR="000F6DD4" w:rsidRPr="00A001B4" w:rsidRDefault="000F6DD4" w:rsidP="00B42622">
      <w:pPr>
        <w:tabs>
          <w:tab w:val="left" w:pos="851"/>
        </w:tabs>
        <w:adjustRightInd w:val="0"/>
        <w:contextualSpacing/>
        <w:rPr>
          <w:rFonts w:eastAsia="Calibri" w:cs="Times New Roman"/>
        </w:rPr>
      </w:pPr>
    </w:p>
    <w:p w14:paraId="31BED35E" w14:textId="77777777" w:rsidR="000F6DD4" w:rsidRPr="00A001B4" w:rsidRDefault="000F6DD4" w:rsidP="00B42622">
      <w:pPr>
        <w:tabs>
          <w:tab w:val="left" w:pos="851"/>
        </w:tabs>
        <w:adjustRightInd w:val="0"/>
        <w:contextualSpacing/>
        <w:rPr>
          <w:rFonts w:eastAsia="Calibri" w:cs="Times New Roman"/>
        </w:rPr>
      </w:pPr>
    </w:p>
    <w:p w14:paraId="4CC34B1D" w14:textId="77777777" w:rsidR="000F6DD4" w:rsidRPr="00A001B4" w:rsidRDefault="000F6DD4" w:rsidP="00B42622">
      <w:pPr>
        <w:tabs>
          <w:tab w:val="left" w:pos="851"/>
        </w:tabs>
        <w:adjustRightInd w:val="0"/>
        <w:contextualSpacing/>
        <w:rPr>
          <w:rFonts w:eastAsia="Calibri" w:cs="Times New Roman"/>
        </w:rPr>
      </w:pPr>
    </w:p>
    <w:p w14:paraId="673BE458" w14:textId="77777777" w:rsidR="000F6DD4" w:rsidRPr="00A001B4" w:rsidRDefault="000F6DD4" w:rsidP="00B42622">
      <w:pPr>
        <w:tabs>
          <w:tab w:val="left" w:pos="851"/>
        </w:tabs>
        <w:adjustRightInd w:val="0"/>
        <w:contextualSpacing/>
        <w:rPr>
          <w:rFonts w:eastAsia="Calibri" w:cs="Times New Roman"/>
        </w:rPr>
      </w:pPr>
    </w:p>
    <w:p w14:paraId="35A9B955" w14:textId="77777777" w:rsidR="000F6DD4" w:rsidRPr="00A001B4" w:rsidRDefault="000F6DD4" w:rsidP="00B42622">
      <w:pPr>
        <w:tabs>
          <w:tab w:val="left" w:pos="851"/>
        </w:tabs>
        <w:adjustRightInd w:val="0"/>
        <w:contextualSpacing/>
        <w:rPr>
          <w:rFonts w:eastAsia="Calibri" w:cs="Times New Roman"/>
        </w:rPr>
      </w:pPr>
    </w:p>
    <w:p w14:paraId="366CA512" w14:textId="77777777" w:rsidR="000F6DD4" w:rsidRPr="00A001B4" w:rsidRDefault="000F6DD4" w:rsidP="00B42622">
      <w:pPr>
        <w:tabs>
          <w:tab w:val="left" w:pos="851"/>
        </w:tabs>
        <w:adjustRightInd w:val="0"/>
        <w:contextualSpacing/>
        <w:rPr>
          <w:rFonts w:eastAsia="Calibri" w:cs="Times New Roman"/>
        </w:rPr>
      </w:pPr>
    </w:p>
    <w:p w14:paraId="468033C3" w14:textId="77777777" w:rsidR="000F6DD4" w:rsidRPr="00A001B4" w:rsidRDefault="000F6DD4" w:rsidP="00B42622">
      <w:pPr>
        <w:tabs>
          <w:tab w:val="left" w:pos="851"/>
        </w:tabs>
        <w:adjustRightInd w:val="0"/>
        <w:contextualSpacing/>
        <w:rPr>
          <w:rFonts w:eastAsia="Calibri" w:cs="Times New Roman"/>
        </w:rPr>
      </w:pPr>
    </w:p>
    <w:p w14:paraId="43E396EF" w14:textId="77777777" w:rsidR="000F6DD4" w:rsidRPr="00A001B4" w:rsidRDefault="000F6DD4" w:rsidP="00B42622">
      <w:pPr>
        <w:tabs>
          <w:tab w:val="left" w:pos="851"/>
        </w:tabs>
        <w:adjustRightInd w:val="0"/>
        <w:contextualSpacing/>
        <w:rPr>
          <w:rFonts w:eastAsia="Calibri" w:cs="Times New Roman"/>
        </w:rPr>
      </w:pPr>
    </w:p>
    <w:p w14:paraId="74BAD9B1" w14:textId="77777777" w:rsidR="000F6DD4" w:rsidRPr="00A001B4" w:rsidRDefault="000F6DD4" w:rsidP="00B42622">
      <w:pPr>
        <w:tabs>
          <w:tab w:val="left" w:pos="851"/>
        </w:tabs>
        <w:adjustRightInd w:val="0"/>
        <w:contextualSpacing/>
        <w:rPr>
          <w:rFonts w:eastAsia="Calibri" w:cs="Times New Roman"/>
        </w:rPr>
      </w:pPr>
    </w:p>
    <w:p w14:paraId="540D2F45" w14:textId="77777777" w:rsidR="000F6DD4" w:rsidRPr="00A001B4" w:rsidRDefault="000F6DD4" w:rsidP="00B42622">
      <w:pPr>
        <w:tabs>
          <w:tab w:val="left" w:pos="851"/>
        </w:tabs>
        <w:adjustRightInd w:val="0"/>
        <w:contextualSpacing/>
        <w:rPr>
          <w:rFonts w:eastAsia="Calibri" w:cs="Times New Roman"/>
        </w:rPr>
      </w:pPr>
    </w:p>
    <w:p w14:paraId="30E274C5" w14:textId="77777777" w:rsidR="000F6DD4" w:rsidRPr="00A001B4" w:rsidRDefault="000F6DD4" w:rsidP="00B42622">
      <w:pPr>
        <w:tabs>
          <w:tab w:val="left" w:pos="851"/>
        </w:tabs>
        <w:adjustRightInd w:val="0"/>
        <w:contextualSpacing/>
        <w:rPr>
          <w:rFonts w:eastAsia="Calibri" w:cs="Times New Roman"/>
        </w:rPr>
      </w:pPr>
    </w:p>
    <w:p w14:paraId="6079650C" w14:textId="77777777" w:rsidR="000F6DD4" w:rsidRPr="00A001B4" w:rsidRDefault="000F6DD4" w:rsidP="00B42622">
      <w:pPr>
        <w:tabs>
          <w:tab w:val="left" w:pos="851"/>
        </w:tabs>
        <w:adjustRightInd w:val="0"/>
        <w:contextualSpacing/>
        <w:rPr>
          <w:rFonts w:eastAsia="Calibri" w:cs="Times New Roman"/>
        </w:rPr>
      </w:pPr>
    </w:p>
    <w:p w14:paraId="589DF229" w14:textId="77777777" w:rsidR="000F6DD4" w:rsidRPr="00A001B4" w:rsidRDefault="000F6DD4" w:rsidP="00B42622">
      <w:pPr>
        <w:tabs>
          <w:tab w:val="left" w:pos="851"/>
        </w:tabs>
        <w:adjustRightInd w:val="0"/>
        <w:contextualSpacing/>
        <w:rPr>
          <w:rFonts w:eastAsia="Calibri" w:cs="Times New Roman"/>
        </w:rPr>
      </w:pPr>
    </w:p>
    <w:p w14:paraId="01A0F844" w14:textId="77777777" w:rsidR="000F6DD4" w:rsidRPr="00A001B4" w:rsidRDefault="000F6DD4" w:rsidP="00B42622">
      <w:pPr>
        <w:tabs>
          <w:tab w:val="left" w:pos="851"/>
        </w:tabs>
        <w:adjustRightInd w:val="0"/>
        <w:contextualSpacing/>
        <w:rPr>
          <w:rFonts w:eastAsia="Calibri" w:cs="Times New Roman"/>
        </w:rPr>
      </w:pPr>
    </w:p>
    <w:p w14:paraId="7C6CDCC3" w14:textId="77777777" w:rsidR="000F6DD4" w:rsidRPr="00A001B4" w:rsidRDefault="000F6DD4" w:rsidP="00B42622">
      <w:pPr>
        <w:tabs>
          <w:tab w:val="left" w:pos="851"/>
        </w:tabs>
        <w:adjustRightInd w:val="0"/>
        <w:contextualSpacing/>
        <w:rPr>
          <w:rFonts w:eastAsia="Calibri" w:cs="Times New Roman"/>
        </w:rPr>
      </w:pPr>
    </w:p>
    <w:p w14:paraId="72E96B3E" w14:textId="77777777" w:rsidR="000F6DD4" w:rsidRPr="00A001B4" w:rsidRDefault="000F6DD4" w:rsidP="00B42622">
      <w:pPr>
        <w:tabs>
          <w:tab w:val="left" w:pos="851"/>
        </w:tabs>
        <w:adjustRightInd w:val="0"/>
        <w:contextualSpacing/>
        <w:rPr>
          <w:rFonts w:eastAsia="Calibri" w:cs="Times New Roman"/>
        </w:rPr>
      </w:pPr>
    </w:p>
    <w:p w14:paraId="223FA4CE" w14:textId="77777777" w:rsidR="000F6DD4" w:rsidRPr="00A001B4" w:rsidRDefault="000F6DD4" w:rsidP="00B42622">
      <w:pPr>
        <w:tabs>
          <w:tab w:val="left" w:pos="851"/>
        </w:tabs>
        <w:adjustRightInd w:val="0"/>
        <w:contextualSpacing/>
        <w:rPr>
          <w:rFonts w:eastAsia="Calibri" w:cs="Times New Roman"/>
        </w:rPr>
      </w:pPr>
    </w:p>
    <w:p w14:paraId="2ECF8F49" w14:textId="77777777" w:rsidR="000F6DD4" w:rsidRPr="00A001B4" w:rsidRDefault="000F6DD4" w:rsidP="00B42622">
      <w:pPr>
        <w:tabs>
          <w:tab w:val="left" w:pos="851"/>
        </w:tabs>
        <w:adjustRightInd w:val="0"/>
        <w:contextualSpacing/>
        <w:rPr>
          <w:rFonts w:eastAsia="Calibri" w:cs="Times New Roman"/>
        </w:rPr>
      </w:pPr>
    </w:p>
    <w:p w14:paraId="1314BACA" w14:textId="77777777" w:rsidR="006074B2" w:rsidRPr="00A001B4" w:rsidRDefault="006074B2" w:rsidP="00B42622">
      <w:pPr>
        <w:tabs>
          <w:tab w:val="left" w:pos="851"/>
        </w:tabs>
        <w:adjustRightInd w:val="0"/>
        <w:contextualSpacing/>
        <w:rPr>
          <w:rFonts w:eastAsia="Calibri" w:cs="Times New Roman"/>
        </w:rPr>
      </w:pPr>
    </w:p>
    <w:p w14:paraId="6B1D757A" w14:textId="77777777" w:rsidR="006074B2" w:rsidRPr="00A001B4" w:rsidRDefault="006074B2" w:rsidP="00B42622">
      <w:pPr>
        <w:tabs>
          <w:tab w:val="left" w:pos="851"/>
        </w:tabs>
        <w:adjustRightInd w:val="0"/>
        <w:contextualSpacing/>
        <w:rPr>
          <w:rFonts w:eastAsia="Calibri" w:cs="Times New Roman"/>
        </w:rPr>
      </w:pPr>
    </w:p>
    <w:p w14:paraId="3C7F6492" w14:textId="77777777" w:rsidR="006074B2" w:rsidRPr="00A001B4" w:rsidRDefault="006074B2" w:rsidP="00B42622">
      <w:pPr>
        <w:tabs>
          <w:tab w:val="left" w:pos="851"/>
        </w:tabs>
        <w:adjustRightInd w:val="0"/>
        <w:contextualSpacing/>
        <w:rPr>
          <w:rFonts w:eastAsia="Calibri" w:cs="Times New Roman"/>
        </w:rPr>
      </w:pPr>
    </w:p>
    <w:p w14:paraId="46E2C3AE" w14:textId="77777777" w:rsidR="006074B2" w:rsidRPr="00A001B4" w:rsidRDefault="006074B2" w:rsidP="00B42622">
      <w:pPr>
        <w:tabs>
          <w:tab w:val="left" w:pos="851"/>
        </w:tabs>
        <w:adjustRightInd w:val="0"/>
        <w:contextualSpacing/>
        <w:rPr>
          <w:rFonts w:eastAsia="Calibri" w:cs="Times New Roman"/>
        </w:rPr>
      </w:pPr>
    </w:p>
    <w:p w14:paraId="4BB6D72C" w14:textId="77777777" w:rsidR="006074B2" w:rsidRPr="00A001B4" w:rsidRDefault="006074B2" w:rsidP="00B42622">
      <w:pPr>
        <w:tabs>
          <w:tab w:val="left" w:pos="851"/>
        </w:tabs>
        <w:adjustRightInd w:val="0"/>
        <w:contextualSpacing/>
        <w:rPr>
          <w:rFonts w:eastAsia="Calibri" w:cs="Times New Roman"/>
        </w:rPr>
      </w:pPr>
    </w:p>
    <w:p w14:paraId="2F7CA799" w14:textId="77777777" w:rsidR="006074B2" w:rsidRPr="00A001B4" w:rsidRDefault="006074B2" w:rsidP="00B42622">
      <w:pPr>
        <w:tabs>
          <w:tab w:val="left" w:pos="851"/>
        </w:tabs>
        <w:adjustRightInd w:val="0"/>
        <w:contextualSpacing/>
        <w:rPr>
          <w:rFonts w:eastAsia="Calibri" w:cs="Times New Roman"/>
        </w:rPr>
      </w:pPr>
    </w:p>
    <w:p w14:paraId="2CD3CD4F" w14:textId="77777777" w:rsidR="006074B2" w:rsidRPr="00A001B4" w:rsidRDefault="006074B2" w:rsidP="00B42622">
      <w:pPr>
        <w:tabs>
          <w:tab w:val="left" w:pos="851"/>
        </w:tabs>
        <w:adjustRightInd w:val="0"/>
        <w:contextualSpacing/>
        <w:rPr>
          <w:rFonts w:eastAsia="Calibri" w:cs="Times New Roman"/>
        </w:rPr>
      </w:pPr>
    </w:p>
    <w:p w14:paraId="1E5A81C7" w14:textId="77777777" w:rsidR="006074B2" w:rsidRPr="00A001B4" w:rsidRDefault="006074B2" w:rsidP="00B42622">
      <w:pPr>
        <w:tabs>
          <w:tab w:val="left" w:pos="851"/>
        </w:tabs>
        <w:adjustRightInd w:val="0"/>
        <w:contextualSpacing/>
        <w:rPr>
          <w:rFonts w:eastAsia="Calibri" w:cs="Times New Roman"/>
        </w:rPr>
      </w:pPr>
    </w:p>
    <w:p w14:paraId="2EF1ADE1" w14:textId="77777777" w:rsidR="006074B2" w:rsidRPr="00A001B4" w:rsidRDefault="006074B2" w:rsidP="00B42622">
      <w:pPr>
        <w:tabs>
          <w:tab w:val="left" w:pos="851"/>
        </w:tabs>
        <w:adjustRightInd w:val="0"/>
        <w:contextualSpacing/>
        <w:rPr>
          <w:rFonts w:eastAsia="Calibri" w:cs="Times New Roman"/>
        </w:rPr>
      </w:pPr>
    </w:p>
    <w:p w14:paraId="3B6D36B8" w14:textId="77777777" w:rsidR="006074B2" w:rsidRPr="00A001B4" w:rsidRDefault="006074B2" w:rsidP="00B42622">
      <w:pPr>
        <w:tabs>
          <w:tab w:val="left" w:pos="851"/>
        </w:tabs>
        <w:adjustRightInd w:val="0"/>
        <w:contextualSpacing/>
        <w:rPr>
          <w:rFonts w:eastAsia="Calibri" w:cs="Times New Roman"/>
        </w:rPr>
      </w:pPr>
    </w:p>
    <w:p w14:paraId="0DE5DCF4" w14:textId="77777777" w:rsidR="006074B2" w:rsidRPr="00A001B4" w:rsidRDefault="006074B2" w:rsidP="00B42622">
      <w:pPr>
        <w:tabs>
          <w:tab w:val="left" w:pos="851"/>
        </w:tabs>
        <w:adjustRightInd w:val="0"/>
        <w:contextualSpacing/>
        <w:rPr>
          <w:rFonts w:eastAsia="Calibri" w:cs="Times New Roman"/>
        </w:rPr>
      </w:pPr>
    </w:p>
    <w:p w14:paraId="0F8FA292" w14:textId="77777777" w:rsidR="006074B2" w:rsidRPr="00A001B4" w:rsidRDefault="006074B2" w:rsidP="00B42622">
      <w:pPr>
        <w:tabs>
          <w:tab w:val="left" w:pos="851"/>
        </w:tabs>
        <w:adjustRightInd w:val="0"/>
        <w:contextualSpacing/>
        <w:rPr>
          <w:rFonts w:eastAsia="Calibri" w:cs="Times New Roman"/>
        </w:rPr>
      </w:pPr>
    </w:p>
    <w:p w14:paraId="396A4B3B" w14:textId="77777777" w:rsidR="006074B2" w:rsidRPr="00A001B4" w:rsidRDefault="006074B2" w:rsidP="00B42622">
      <w:pPr>
        <w:tabs>
          <w:tab w:val="left" w:pos="851"/>
        </w:tabs>
        <w:adjustRightInd w:val="0"/>
        <w:contextualSpacing/>
        <w:rPr>
          <w:rFonts w:eastAsia="Calibri" w:cs="Times New Roman"/>
        </w:rPr>
      </w:pPr>
    </w:p>
    <w:p w14:paraId="29412B13" w14:textId="77777777" w:rsidR="006074B2" w:rsidRPr="00A001B4" w:rsidRDefault="006074B2" w:rsidP="00B42622">
      <w:pPr>
        <w:tabs>
          <w:tab w:val="left" w:pos="851"/>
        </w:tabs>
        <w:adjustRightInd w:val="0"/>
        <w:contextualSpacing/>
        <w:rPr>
          <w:rFonts w:eastAsia="Calibri" w:cs="Times New Roman"/>
        </w:rPr>
      </w:pPr>
    </w:p>
    <w:p w14:paraId="28371041" w14:textId="77777777" w:rsidR="000F6DD4" w:rsidRPr="00A001B4" w:rsidRDefault="000F6DD4" w:rsidP="00B42622">
      <w:pPr>
        <w:tabs>
          <w:tab w:val="left" w:pos="851"/>
        </w:tabs>
        <w:adjustRightInd w:val="0"/>
        <w:contextualSpacing/>
        <w:rPr>
          <w:rFonts w:eastAsia="Calibri" w:cs="Times New Roman"/>
        </w:rPr>
      </w:pPr>
    </w:p>
    <w:p w14:paraId="71875B56" w14:textId="77777777" w:rsidR="000F6DD4" w:rsidRPr="00A001B4" w:rsidRDefault="000F6DD4" w:rsidP="00B42622">
      <w:pPr>
        <w:tabs>
          <w:tab w:val="left" w:pos="851"/>
        </w:tabs>
        <w:adjustRightInd w:val="0"/>
        <w:contextualSpacing/>
        <w:rPr>
          <w:rFonts w:eastAsia="Calibri" w:cs="Times New Roman"/>
        </w:rPr>
      </w:pPr>
    </w:p>
    <w:p w14:paraId="3D6E420C" w14:textId="77777777" w:rsidR="000F6DD4" w:rsidRPr="00A001B4" w:rsidRDefault="000F6DD4" w:rsidP="00B42622">
      <w:pPr>
        <w:tabs>
          <w:tab w:val="left" w:pos="851"/>
        </w:tabs>
        <w:adjustRightInd w:val="0"/>
        <w:contextualSpacing/>
        <w:rPr>
          <w:rFonts w:eastAsia="Calibri" w:cs="Times New Roman"/>
        </w:rPr>
      </w:pPr>
    </w:p>
    <w:p w14:paraId="625AC4A7" w14:textId="77777777" w:rsidR="000F6DD4" w:rsidRPr="00A001B4" w:rsidRDefault="000F6DD4" w:rsidP="00B42622">
      <w:pPr>
        <w:tabs>
          <w:tab w:val="left" w:pos="851"/>
        </w:tabs>
        <w:adjustRightInd w:val="0"/>
        <w:contextualSpacing/>
        <w:rPr>
          <w:rFonts w:eastAsia="Calibri" w:cs="Times New Roman"/>
        </w:rPr>
      </w:pPr>
    </w:p>
    <w:p w14:paraId="0F512E72" w14:textId="77777777" w:rsidR="000F6DD4" w:rsidRPr="00A001B4" w:rsidRDefault="000F6DD4" w:rsidP="00B42622">
      <w:pPr>
        <w:tabs>
          <w:tab w:val="left" w:pos="851"/>
        </w:tabs>
        <w:adjustRightInd w:val="0"/>
        <w:contextualSpacing/>
        <w:rPr>
          <w:rFonts w:eastAsia="Calibri" w:cs="Times New Roman"/>
        </w:rPr>
      </w:pPr>
    </w:p>
    <w:p w14:paraId="281625FE"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5EE68200" w14:textId="77777777" w:rsidTr="00847B0F">
        <w:trPr>
          <w:cantSplit/>
          <w:trHeight w:val="480"/>
        </w:trPr>
        <w:tc>
          <w:tcPr>
            <w:tcW w:w="4147" w:type="dxa"/>
            <w:gridSpan w:val="3"/>
          </w:tcPr>
          <w:p w14:paraId="376E5F60" w14:textId="77777777" w:rsidR="006074B2" w:rsidRPr="00A001B4" w:rsidRDefault="006074B2" w:rsidP="00847B0F">
            <w:pPr>
              <w:rPr>
                <w:rFonts w:cs="Times New Roman"/>
                <w:b/>
                <w:bCs/>
                <w:lang w:eastAsia="en-GB"/>
              </w:rPr>
            </w:pPr>
            <w:r w:rsidRPr="00A001B4">
              <w:rPr>
                <w:rFonts w:cs="Times New Roman"/>
                <w:b/>
                <w:bCs/>
                <w:lang w:eastAsia="en-GB"/>
              </w:rPr>
              <w:t>Nume și prenume expert: Sorin Pistol</w:t>
            </w:r>
          </w:p>
        </w:tc>
        <w:tc>
          <w:tcPr>
            <w:tcW w:w="5486" w:type="dxa"/>
            <w:gridSpan w:val="7"/>
          </w:tcPr>
          <w:p w14:paraId="204DACAF" w14:textId="77777777" w:rsidR="006074B2" w:rsidRPr="00A001B4" w:rsidRDefault="006074B2" w:rsidP="00847B0F">
            <w:pPr>
              <w:rPr>
                <w:rFonts w:cs="Times New Roman"/>
                <w:lang w:eastAsia="en-GB"/>
              </w:rPr>
            </w:pPr>
            <w:r w:rsidRPr="00A001B4">
              <w:rPr>
                <w:rFonts w:cs="Times New Roman"/>
                <w:i/>
                <w:highlight w:val="lightGray"/>
                <w:lang w:eastAsia="en-GB"/>
              </w:rPr>
              <w:t>[expert cheie sau personal suport/</w:t>
            </w:r>
            <w:proofErr w:type="spellStart"/>
            <w:r w:rsidRPr="00A001B4">
              <w:rPr>
                <w:rFonts w:cs="Times New Roman"/>
                <w:i/>
                <w:highlight w:val="lightGray"/>
                <w:lang w:eastAsia="en-GB"/>
              </w:rPr>
              <w:t>backstopping</w:t>
            </w:r>
            <w:proofErr w:type="spellEnd"/>
            <w:r w:rsidRPr="00A001B4">
              <w:rPr>
                <w:rFonts w:cs="Times New Roman"/>
                <w:i/>
                <w:highlight w:val="lightGray"/>
                <w:lang w:eastAsia="en-GB"/>
              </w:rPr>
              <w:t xml:space="preserve"> acolo unde Autoritatea Contractantă solicită aceasta informație și nu a fost inclusă informația în etapa de calificare]</w:t>
            </w:r>
          </w:p>
        </w:tc>
      </w:tr>
      <w:tr w:rsidR="006074B2" w:rsidRPr="00A001B4" w14:paraId="4E0C7330" w14:textId="77777777" w:rsidTr="00847B0F">
        <w:trPr>
          <w:cantSplit/>
          <w:trHeight w:val="480"/>
        </w:trPr>
        <w:tc>
          <w:tcPr>
            <w:tcW w:w="4147" w:type="dxa"/>
            <w:gridSpan w:val="3"/>
          </w:tcPr>
          <w:p w14:paraId="4C161E54"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07965EAD"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0786268300</w:t>
            </w:r>
          </w:p>
        </w:tc>
        <w:tc>
          <w:tcPr>
            <w:tcW w:w="2651" w:type="dxa"/>
            <w:gridSpan w:val="3"/>
          </w:tcPr>
          <w:p w14:paraId="2EBAC460"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sorin.pistol@safetech.ro</w:t>
            </w:r>
          </w:p>
        </w:tc>
      </w:tr>
      <w:tr w:rsidR="006074B2" w:rsidRPr="00A001B4" w14:paraId="7F90AED7" w14:textId="77777777" w:rsidTr="00847B0F">
        <w:trPr>
          <w:cantSplit/>
          <w:trHeight w:val="480"/>
        </w:trPr>
        <w:tc>
          <w:tcPr>
            <w:tcW w:w="4147" w:type="dxa"/>
            <w:gridSpan w:val="3"/>
          </w:tcPr>
          <w:p w14:paraId="4EABC9E2"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2F6CCDF3" w14:textId="77777777" w:rsidR="006074B2" w:rsidRPr="00A001B4" w:rsidRDefault="006074B2" w:rsidP="00847B0F">
            <w:pPr>
              <w:rPr>
                <w:rFonts w:cs="Times New Roman"/>
                <w:lang w:eastAsia="en-GB"/>
              </w:rPr>
            </w:pPr>
            <w:r w:rsidRPr="00A001B4">
              <w:rPr>
                <w:rFonts w:cs="Times New Roman"/>
                <w:lang w:eastAsia="en-GB"/>
              </w:rPr>
              <w:t>Selectați:</w:t>
            </w:r>
          </w:p>
          <w:p w14:paraId="7C25BDDD" w14:textId="77777777" w:rsidR="006074B2" w:rsidRPr="00A001B4" w:rsidRDefault="006074B2" w:rsidP="00847B0F">
            <w:pPr>
              <w:rPr>
                <w:rFonts w:cs="Times New Roman"/>
                <w:lang w:eastAsia="en-GB"/>
              </w:rPr>
            </w:pPr>
            <w:r w:rsidRPr="00A001B4">
              <w:rPr>
                <w:rFonts w:cs="Times New Roman"/>
                <w:lang w:eastAsia="en-GB"/>
              </w:rPr>
              <w:t>x Angajat</w:t>
            </w:r>
          </w:p>
          <w:p w14:paraId="4EF1B847" w14:textId="77777777" w:rsidR="006074B2" w:rsidRPr="00A001B4" w:rsidRDefault="006074B2" w:rsidP="00847B0F">
            <w:pPr>
              <w:rPr>
                <w:rFonts w:cs="Times New Roman"/>
                <w:lang w:eastAsia="en-GB"/>
              </w:rPr>
            </w:pPr>
            <w:r w:rsidRPr="00A001B4">
              <w:rPr>
                <w:rFonts w:cs="Times New Roman"/>
                <w:lang w:eastAsia="en-GB"/>
              </w:rPr>
              <w:t>□ Liber profesionist</w:t>
            </w:r>
          </w:p>
          <w:p w14:paraId="2A375256" w14:textId="77777777" w:rsidR="006074B2" w:rsidRPr="00A001B4" w:rsidRDefault="006074B2" w:rsidP="00847B0F">
            <w:pPr>
              <w:rPr>
                <w:rFonts w:cs="Times New Roman"/>
                <w:lang w:eastAsia="en-GB"/>
              </w:rPr>
            </w:pPr>
            <w:r w:rsidRPr="00A001B4">
              <w:rPr>
                <w:rFonts w:cs="Times New Roman"/>
                <w:lang w:eastAsia="en-GB"/>
              </w:rPr>
              <w:t>□ Subcontractant</w:t>
            </w:r>
          </w:p>
          <w:p w14:paraId="275E7F37" w14:textId="77777777" w:rsidR="006074B2" w:rsidRPr="00A001B4" w:rsidRDefault="006074B2" w:rsidP="00847B0F">
            <w:pPr>
              <w:rPr>
                <w:rFonts w:cs="Times New Roman"/>
                <w:lang w:eastAsia="en-GB"/>
              </w:rPr>
            </w:pPr>
            <w:r w:rsidRPr="00A001B4">
              <w:rPr>
                <w:rFonts w:cs="Times New Roman"/>
                <w:lang w:eastAsia="en-GB"/>
              </w:rPr>
              <w:t>(operatorul economic: SAFETECH INNOVATIONS SA)</w:t>
            </w:r>
          </w:p>
        </w:tc>
        <w:tc>
          <w:tcPr>
            <w:tcW w:w="2651" w:type="dxa"/>
            <w:gridSpan w:val="3"/>
          </w:tcPr>
          <w:p w14:paraId="6F432FE1"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9 LUNI</w:t>
            </w:r>
          </w:p>
        </w:tc>
      </w:tr>
      <w:tr w:rsidR="006074B2" w:rsidRPr="00A001B4" w14:paraId="2E69DE37" w14:textId="77777777" w:rsidTr="00847B0F">
        <w:trPr>
          <w:cantSplit/>
          <w:trHeight w:val="711"/>
        </w:trPr>
        <w:tc>
          <w:tcPr>
            <w:tcW w:w="4147" w:type="dxa"/>
            <w:gridSpan w:val="3"/>
          </w:tcPr>
          <w:p w14:paraId="6C9061B8"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7A01B42B" w14:textId="77777777" w:rsidR="006074B2" w:rsidRPr="00A001B4" w:rsidRDefault="006074B2" w:rsidP="00847B0F">
            <w:pPr>
              <w:rPr>
                <w:rFonts w:cs="Times New Roman"/>
                <w:i/>
              </w:rPr>
            </w:pPr>
            <w:r w:rsidRPr="00A001B4">
              <w:rPr>
                <w:rFonts w:cs="Times New Roman"/>
                <w:lang w:eastAsia="en-GB"/>
              </w:rPr>
              <w:t>Expert în domeniul instruirii și formării profesionale</w:t>
            </w:r>
          </w:p>
        </w:tc>
      </w:tr>
      <w:tr w:rsidR="006074B2" w:rsidRPr="00A001B4" w14:paraId="6DDDC152" w14:textId="77777777" w:rsidTr="00847B0F">
        <w:trPr>
          <w:cantSplit/>
          <w:trHeight w:val="480"/>
        </w:trPr>
        <w:tc>
          <w:tcPr>
            <w:tcW w:w="4147" w:type="dxa"/>
            <w:gridSpan w:val="3"/>
          </w:tcPr>
          <w:p w14:paraId="2E7EC2EA" w14:textId="77777777" w:rsidR="006074B2" w:rsidRPr="00A001B4" w:rsidRDefault="006074B2" w:rsidP="00847B0F">
            <w:pPr>
              <w:rPr>
                <w:rFonts w:cs="Times New Roman"/>
                <w:lang w:eastAsia="en-GB"/>
              </w:rPr>
            </w:pPr>
            <w:r w:rsidRPr="00A001B4">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6074B2" w:rsidRPr="00A001B4" w14:paraId="0DFDAE23" w14:textId="77777777" w:rsidTr="00847B0F">
        <w:trPr>
          <w:cantSplit/>
          <w:trHeight w:val="480"/>
        </w:trPr>
        <w:tc>
          <w:tcPr>
            <w:tcW w:w="4147" w:type="dxa"/>
            <w:gridSpan w:val="3"/>
          </w:tcPr>
          <w:p w14:paraId="6F4E4E7D"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2A25FA3D" w14:textId="77777777" w:rsidR="006074B2" w:rsidRPr="00A001B4" w:rsidRDefault="006074B2" w:rsidP="00847B0F">
            <w:pPr>
              <w:rPr>
                <w:rFonts w:cs="Times New Roman"/>
                <w:lang w:eastAsia="en-GB"/>
              </w:rPr>
            </w:pPr>
            <w:r w:rsidRPr="00A001B4">
              <w:rPr>
                <w:rFonts w:cs="Times New Roman"/>
                <w:i/>
                <w:lang w:eastAsia="en-GB"/>
              </w:rPr>
              <w:t xml:space="preserve">Universitatea Politehnica </w:t>
            </w:r>
            <w:proofErr w:type="spellStart"/>
            <w:r w:rsidRPr="00A001B4">
              <w:rPr>
                <w:rFonts w:cs="Times New Roman"/>
                <w:i/>
                <w:lang w:eastAsia="en-GB"/>
              </w:rPr>
              <w:t>Bucuresti</w:t>
            </w:r>
            <w:proofErr w:type="spellEnd"/>
            <w:r w:rsidRPr="00A001B4">
              <w:rPr>
                <w:rFonts w:cs="Times New Roman"/>
                <w:i/>
                <w:lang w:eastAsia="en-GB"/>
              </w:rPr>
              <w:t xml:space="preserve"> </w:t>
            </w:r>
          </w:p>
        </w:tc>
      </w:tr>
      <w:tr w:rsidR="006074B2" w:rsidRPr="00A001B4" w14:paraId="773EDBE9" w14:textId="77777777" w:rsidTr="00847B0F">
        <w:trPr>
          <w:cantSplit/>
          <w:trHeight w:val="306"/>
        </w:trPr>
        <w:tc>
          <w:tcPr>
            <w:tcW w:w="4147" w:type="dxa"/>
            <w:gridSpan w:val="3"/>
          </w:tcPr>
          <w:p w14:paraId="580E1C20"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3059E64C"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03E4AFF4"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r>
      <w:tr w:rsidR="006074B2" w:rsidRPr="00A001B4" w14:paraId="2E24D7CF" w14:textId="77777777" w:rsidTr="00847B0F">
        <w:trPr>
          <w:cantSplit/>
          <w:trHeight w:val="306"/>
        </w:trPr>
        <w:tc>
          <w:tcPr>
            <w:tcW w:w="4147" w:type="dxa"/>
            <w:gridSpan w:val="3"/>
          </w:tcPr>
          <w:p w14:paraId="4187634B"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B44EC2A"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693CFF9A" w14:textId="77777777" w:rsidTr="00847B0F">
        <w:trPr>
          <w:cantSplit/>
          <w:trHeight w:val="306"/>
        </w:trPr>
        <w:tc>
          <w:tcPr>
            <w:tcW w:w="4147" w:type="dxa"/>
            <w:gridSpan w:val="3"/>
          </w:tcPr>
          <w:p w14:paraId="5677F4CB"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65D64C61"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1A160083" w14:textId="77777777" w:rsidTr="00847B0F">
        <w:trPr>
          <w:cantSplit/>
          <w:trHeight w:val="531"/>
        </w:trPr>
        <w:tc>
          <w:tcPr>
            <w:tcW w:w="4147" w:type="dxa"/>
            <w:gridSpan w:val="3"/>
          </w:tcPr>
          <w:p w14:paraId="64269308"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 xml:space="preserve">): Transelectrica S.A.- </w:t>
            </w:r>
            <w:proofErr w:type="spellStart"/>
            <w:r w:rsidRPr="00A001B4">
              <w:rPr>
                <w:rFonts w:cs="Times New Roman"/>
                <w:lang w:eastAsia="en-GB"/>
              </w:rPr>
              <w:t>ctr</w:t>
            </w:r>
            <w:proofErr w:type="spellEnd"/>
            <w:r w:rsidRPr="00A001B4">
              <w:rPr>
                <w:rFonts w:cs="Times New Roman"/>
                <w:lang w:eastAsia="en-GB"/>
              </w:rPr>
              <w:t xml:space="preserve">. Nr. C2045/07.08.2025- Servicii de formare profesionala pentru organizarea unui curs „ </w:t>
            </w:r>
            <w:proofErr w:type="spellStart"/>
            <w:r w:rsidRPr="00A001B4">
              <w:rPr>
                <w:rFonts w:cs="Times New Roman"/>
                <w:lang w:eastAsia="en-GB"/>
              </w:rPr>
              <w:t>Constientizare</w:t>
            </w:r>
            <w:proofErr w:type="spellEnd"/>
            <w:r w:rsidRPr="00A001B4">
              <w:rPr>
                <w:rFonts w:cs="Times New Roman"/>
                <w:lang w:eastAsia="en-GB"/>
              </w:rPr>
              <w:t xml:space="preserve"> si </w:t>
            </w:r>
            <w:proofErr w:type="spellStart"/>
            <w:r w:rsidRPr="00A001B4">
              <w:rPr>
                <w:rFonts w:cs="Times New Roman"/>
                <w:lang w:eastAsia="en-GB"/>
              </w:rPr>
              <w:t>protectie</w:t>
            </w:r>
            <w:proofErr w:type="spellEnd"/>
            <w:r w:rsidRPr="00A001B4">
              <w:rPr>
                <w:rFonts w:cs="Times New Roman"/>
                <w:lang w:eastAsia="en-GB"/>
              </w:rPr>
              <w:t xml:space="preserve"> cibernetica</w:t>
            </w:r>
          </w:p>
        </w:tc>
        <w:tc>
          <w:tcPr>
            <w:tcW w:w="1701" w:type="dxa"/>
            <w:gridSpan w:val="2"/>
          </w:tcPr>
          <w:p w14:paraId="36E37CD0"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50380869" w14:textId="77777777" w:rsidR="006074B2" w:rsidRPr="00A001B4" w:rsidRDefault="006074B2" w:rsidP="00847B0F">
            <w:pPr>
              <w:rPr>
                <w:rFonts w:cs="Times New Roman"/>
                <w:i/>
                <w:lang w:eastAsia="en-GB"/>
              </w:rPr>
            </w:pPr>
            <w:r w:rsidRPr="00A001B4">
              <w:rPr>
                <w:rFonts w:cs="Times New Roman"/>
                <w:i/>
                <w:lang w:eastAsia="en-GB"/>
              </w:rPr>
              <w:t>•</w:t>
            </w:r>
          </w:p>
          <w:p w14:paraId="10A77D9D"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107922EC" w14:textId="77777777" w:rsidTr="00847B0F">
        <w:trPr>
          <w:cantSplit/>
          <w:trHeight w:val="783"/>
        </w:trPr>
        <w:tc>
          <w:tcPr>
            <w:tcW w:w="4147" w:type="dxa"/>
            <w:gridSpan w:val="3"/>
          </w:tcPr>
          <w:p w14:paraId="591E5896"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7C3958C4"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F0F551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1 luna</w:t>
            </w:r>
          </w:p>
        </w:tc>
        <w:tc>
          <w:tcPr>
            <w:tcW w:w="2743" w:type="dxa"/>
            <w:gridSpan w:val="4"/>
          </w:tcPr>
          <w:p w14:paraId="4A3FE676"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1058A91A" w14:textId="77777777" w:rsidTr="00847B0F">
        <w:trPr>
          <w:cantSplit/>
          <w:trHeight w:val="783"/>
        </w:trPr>
        <w:tc>
          <w:tcPr>
            <w:tcW w:w="4147" w:type="dxa"/>
            <w:gridSpan w:val="3"/>
          </w:tcPr>
          <w:p w14:paraId="123D7A59" w14:textId="77777777" w:rsidR="006074B2" w:rsidRPr="00A001B4" w:rsidRDefault="006074B2" w:rsidP="00847B0F">
            <w:pPr>
              <w:rPr>
                <w:rFonts w:cs="Times New Roman"/>
                <w:i/>
                <w:lang w:eastAsia="en-GB"/>
              </w:rPr>
            </w:pPr>
            <w:proofErr w:type="spellStart"/>
            <w:r w:rsidRPr="00A001B4">
              <w:rPr>
                <w:rFonts w:cs="Times New Roman"/>
                <w:i/>
                <w:lang w:eastAsia="en-GB"/>
              </w:rPr>
              <w:t>Agricover</w:t>
            </w:r>
            <w:proofErr w:type="spellEnd"/>
            <w:r w:rsidRPr="00A001B4">
              <w:rPr>
                <w:rFonts w:cs="Times New Roman"/>
                <w:i/>
                <w:lang w:eastAsia="en-GB"/>
              </w:rPr>
              <w:t xml:space="preserve"> Distribution S.A.</w:t>
            </w:r>
            <w:r w:rsidRPr="00A001B4">
              <w:t xml:space="preserve"> </w:t>
            </w:r>
            <w:proofErr w:type="spellStart"/>
            <w:r w:rsidRPr="00A001B4">
              <w:rPr>
                <w:rFonts w:cs="Times New Roman"/>
                <w:i/>
                <w:lang w:eastAsia="en-GB"/>
              </w:rPr>
              <w:t>ctr</w:t>
            </w:r>
            <w:proofErr w:type="spellEnd"/>
            <w:r w:rsidRPr="00A001B4">
              <w:rPr>
                <w:rFonts w:cs="Times New Roman"/>
                <w:i/>
                <w:lang w:eastAsia="en-GB"/>
              </w:rPr>
              <w:t xml:space="preserve"> nr. 215/22.03.2023 -Acord cadru de furnizare servicii- Sesiuni de training online de securitate cibernetica</w:t>
            </w:r>
          </w:p>
        </w:tc>
        <w:tc>
          <w:tcPr>
            <w:tcW w:w="2743" w:type="dxa"/>
            <w:gridSpan w:val="3"/>
          </w:tcPr>
          <w:p w14:paraId="5B8B6E2A"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0F0E2631" w14:textId="77777777" w:rsidR="006074B2" w:rsidRPr="00A001B4" w:rsidRDefault="006074B2" w:rsidP="00847B0F">
            <w:pPr>
              <w:rPr>
                <w:rFonts w:cs="Times New Roman"/>
                <w:i/>
                <w:lang w:eastAsia="en-GB"/>
              </w:rPr>
            </w:pPr>
            <w:r w:rsidRPr="00A001B4">
              <w:rPr>
                <w:rFonts w:cs="Times New Roman"/>
                <w:i/>
                <w:lang w:eastAsia="en-GB"/>
              </w:rPr>
              <w:t>•</w:t>
            </w:r>
          </w:p>
          <w:p w14:paraId="2CDBCC9D"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A001B4" w:rsidRDefault="006074B2" w:rsidP="00847B0F">
            <w:pPr>
              <w:rPr>
                <w:rFonts w:cs="Times New Roman"/>
                <w:lang w:eastAsia="en-GB"/>
              </w:rPr>
            </w:pPr>
            <w:r w:rsidRPr="00A001B4">
              <w:rPr>
                <w:rFonts w:cs="Times New Roman"/>
                <w:i/>
                <w:lang w:eastAsia="en-GB"/>
              </w:rPr>
              <w:t>17.11.2025- 29.12.2025</w:t>
            </w:r>
          </w:p>
        </w:tc>
      </w:tr>
      <w:tr w:rsidR="006074B2" w:rsidRPr="00A001B4" w14:paraId="63051613" w14:textId="77777777" w:rsidTr="00847B0F">
        <w:trPr>
          <w:cantSplit/>
          <w:trHeight w:val="495"/>
        </w:trPr>
        <w:tc>
          <w:tcPr>
            <w:tcW w:w="4147" w:type="dxa"/>
            <w:gridSpan w:val="3"/>
          </w:tcPr>
          <w:p w14:paraId="345BFFB8" w14:textId="77777777" w:rsidR="006074B2" w:rsidRPr="00A001B4" w:rsidRDefault="006074B2"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4234148C"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0CAC9801" w14:textId="77777777" w:rsidTr="00847B0F">
        <w:trPr>
          <w:cantSplit/>
          <w:trHeight w:val="1026"/>
        </w:trPr>
        <w:tc>
          <w:tcPr>
            <w:tcW w:w="4147" w:type="dxa"/>
            <w:gridSpan w:val="3"/>
          </w:tcPr>
          <w:p w14:paraId="552CC13A"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Diploma de formator si </w:t>
            </w:r>
            <w:proofErr w:type="spellStart"/>
            <w:r w:rsidRPr="00A001B4">
              <w:rPr>
                <w:rFonts w:cs="Times New Roman"/>
                <w:i/>
                <w:lang w:eastAsia="en-GB"/>
              </w:rPr>
              <w:t>experienta</w:t>
            </w:r>
            <w:proofErr w:type="spellEnd"/>
            <w:r w:rsidRPr="00A001B4">
              <w:rPr>
                <w:rFonts w:cs="Times New Roman"/>
                <w:i/>
                <w:lang w:eastAsia="en-GB"/>
              </w:rPr>
              <w:t xml:space="preserve"> in domeniu</w:t>
            </w:r>
          </w:p>
        </w:tc>
      </w:tr>
      <w:tr w:rsidR="006074B2" w:rsidRPr="00A001B4" w14:paraId="4D55CCC8" w14:textId="77777777" w:rsidTr="00847B0F">
        <w:trPr>
          <w:cantSplit/>
          <w:trHeight w:val="1026"/>
        </w:trPr>
        <w:tc>
          <w:tcPr>
            <w:tcW w:w="4147" w:type="dxa"/>
            <w:gridSpan w:val="3"/>
          </w:tcPr>
          <w:p w14:paraId="54500BEB"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5"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1DE620FF"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208C9C53"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1829B771" w14:textId="77777777" w:rsidTr="00847B0F">
        <w:trPr>
          <w:cantSplit/>
          <w:trHeight w:val="210"/>
        </w:trPr>
        <w:tc>
          <w:tcPr>
            <w:tcW w:w="9633" w:type="dxa"/>
            <w:gridSpan w:val="10"/>
          </w:tcPr>
          <w:p w14:paraId="6F9DEA12"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60F3BD8F" w14:textId="77777777" w:rsidTr="00847B0F">
        <w:trPr>
          <w:cantSplit/>
          <w:trHeight w:val="480"/>
        </w:trPr>
        <w:tc>
          <w:tcPr>
            <w:tcW w:w="533" w:type="dxa"/>
          </w:tcPr>
          <w:p w14:paraId="136F2A1E" w14:textId="77777777" w:rsidR="006074B2" w:rsidRPr="00A001B4" w:rsidRDefault="006074B2" w:rsidP="00847B0F">
            <w:pPr>
              <w:rPr>
                <w:rFonts w:cs="Times New Roman"/>
                <w:lang w:eastAsia="en-GB"/>
              </w:rPr>
            </w:pPr>
          </w:p>
        </w:tc>
        <w:tc>
          <w:tcPr>
            <w:tcW w:w="2338" w:type="dxa"/>
          </w:tcPr>
          <w:p w14:paraId="2AAF7FFD" w14:textId="77777777" w:rsidR="006074B2" w:rsidRPr="00A001B4" w:rsidRDefault="006074B2" w:rsidP="00847B0F">
            <w:pPr>
              <w:rPr>
                <w:rFonts w:cs="Times New Roman"/>
                <w:lang w:eastAsia="en-GB"/>
              </w:rPr>
            </w:pPr>
            <w:r w:rsidRPr="00A001B4">
              <w:rPr>
                <w:rFonts w:cs="Times New Roman"/>
                <w:lang w:eastAsia="en-GB"/>
              </w:rPr>
              <w:t>Diplomă/</w:t>
            </w:r>
          </w:p>
          <w:p w14:paraId="29CDE481"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5AC3E94D"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28DA10E8"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50C75744" w14:textId="77777777" w:rsidR="006074B2" w:rsidRPr="00A001B4" w:rsidRDefault="006074B2" w:rsidP="00847B0F">
            <w:pPr>
              <w:rPr>
                <w:rFonts w:cs="Times New Roman"/>
                <w:lang w:eastAsia="en-GB"/>
              </w:rPr>
            </w:pPr>
            <w:r w:rsidRPr="00A001B4">
              <w:rPr>
                <w:rFonts w:cs="Times New Roman"/>
                <w:lang w:eastAsia="en-GB"/>
              </w:rPr>
              <w:t>Perioada</w:t>
            </w:r>
          </w:p>
          <w:p w14:paraId="0A6BB462"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41EB6204" w14:textId="77777777" w:rsidTr="00847B0F">
        <w:trPr>
          <w:cantSplit/>
          <w:trHeight w:val="66"/>
        </w:trPr>
        <w:tc>
          <w:tcPr>
            <w:tcW w:w="533" w:type="dxa"/>
          </w:tcPr>
          <w:p w14:paraId="01BC0C5E" w14:textId="77777777" w:rsidR="006074B2" w:rsidRPr="00A001B4" w:rsidRDefault="006074B2" w:rsidP="00847B0F">
            <w:pPr>
              <w:rPr>
                <w:rFonts w:cs="Times New Roman"/>
                <w:lang w:eastAsia="en-GB"/>
              </w:rPr>
            </w:pPr>
            <w:r w:rsidRPr="00A001B4">
              <w:rPr>
                <w:rFonts w:cs="Times New Roman"/>
                <w:lang w:eastAsia="en-GB"/>
              </w:rPr>
              <w:t>1</w:t>
            </w:r>
          </w:p>
        </w:tc>
        <w:tc>
          <w:tcPr>
            <w:tcW w:w="2338" w:type="dxa"/>
          </w:tcPr>
          <w:p w14:paraId="26331777" w14:textId="77777777" w:rsidR="006074B2" w:rsidRPr="00A001B4" w:rsidRDefault="006074B2" w:rsidP="00847B0F">
            <w:pPr>
              <w:rPr>
                <w:rFonts w:cs="Times New Roman"/>
                <w:lang w:eastAsia="en-GB"/>
              </w:rPr>
            </w:pPr>
            <w:r w:rsidRPr="00A001B4">
              <w:rPr>
                <w:rFonts w:cs="Times New Roman"/>
                <w:lang w:eastAsia="en-GB"/>
              </w:rPr>
              <w:t>Diploma de MASTER seria MA nr 0006864</w:t>
            </w:r>
          </w:p>
        </w:tc>
        <w:tc>
          <w:tcPr>
            <w:tcW w:w="2165" w:type="dxa"/>
            <w:gridSpan w:val="2"/>
          </w:tcPr>
          <w:p w14:paraId="1117F53F"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p>
        </w:tc>
        <w:tc>
          <w:tcPr>
            <w:tcW w:w="2299" w:type="dxa"/>
            <w:gridSpan w:val="4"/>
          </w:tcPr>
          <w:p w14:paraId="5F28212A" w14:textId="77777777" w:rsidR="006074B2" w:rsidRPr="00A001B4" w:rsidRDefault="006074B2" w:rsidP="00847B0F">
            <w:pPr>
              <w:rPr>
                <w:rFonts w:cs="Times New Roman"/>
                <w:lang w:eastAsia="en-GB"/>
              </w:rPr>
            </w:pPr>
            <w:proofErr w:type="spellStart"/>
            <w:r w:rsidRPr="00A001B4">
              <w:rPr>
                <w:rFonts w:cs="Times New Roman"/>
                <w:lang w:eastAsia="en-GB"/>
              </w:rPr>
              <w:t>Stiinte</w:t>
            </w:r>
            <w:proofErr w:type="spellEnd"/>
            <w:r w:rsidRPr="00A001B4">
              <w:rPr>
                <w:rFonts w:cs="Times New Roman"/>
                <w:lang w:eastAsia="en-GB"/>
              </w:rPr>
              <w:t xml:space="preserve"> </w:t>
            </w:r>
            <w:proofErr w:type="spellStart"/>
            <w:r w:rsidRPr="00A001B4">
              <w:rPr>
                <w:rFonts w:cs="Times New Roman"/>
                <w:lang w:eastAsia="en-GB"/>
              </w:rPr>
              <w:t>ingineresti</w:t>
            </w:r>
            <w:proofErr w:type="spellEnd"/>
            <w:r w:rsidRPr="00A001B4">
              <w:rPr>
                <w:rFonts w:cs="Times New Roman"/>
                <w:lang w:eastAsia="en-GB"/>
              </w:rPr>
              <w:t xml:space="preserve"> aplicate</w:t>
            </w:r>
          </w:p>
        </w:tc>
        <w:tc>
          <w:tcPr>
            <w:tcW w:w="2298" w:type="dxa"/>
            <w:gridSpan w:val="2"/>
          </w:tcPr>
          <w:p w14:paraId="218D39B4" w14:textId="77777777" w:rsidR="006074B2" w:rsidRPr="00A001B4" w:rsidRDefault="006074B2" w:rsidP="00847B0F">
            <w:pPr>
              <w:rPr>
                <w:rFonts w:cs="Times New Roman"/>
                <w:lang w:eastAsia="en-GB"/>
              </w:rPr>
            </w:pPr>
            <w:r w:rsidRPr="00A001B4">
              <w:rPr>
                <w:rFonts w:cs="Times New Roman"/>
                <w:lang w:eastAsia="en-GB"/>
              </w:rPr>
              <w:t>Iulie 2016</w:t>
            </w:r>
          </w:p>
        </w:tc>
      </w:tr>
      <w:tr w:rsidR="006074B2" w:rsidRPr="00A001B4" w14:paraId="151FC771" w14:textId="77777777" w:rsidTr="00847B0F">
        <w:trPr>
          <w:cantSplit/>
          <w:trHeight w:val="50"/>
        </w:trPr>
        <w:tc>
          <w:tcPr>
            <w:tcW w:w="533" w:type="dxa"/>
          </w:tcPr>
          <w:p w14:paraId="7E1C130F" w14:textId="77777777" w:rsidR="006074B2" w:rsidRPr="00A001B4" w:rsidRDefault="006074B2" w:rsidP="00847B0F">
            <w:pPr>
              <w:rPr>
                <w:rFonts w:cs="Times New Roman"/>
                <w:lang w:eastAsia="en-GB"/>
              </w:rPr>
            </w:pPr>
            <w:r w:rsidRPr="00A001B4">
              <w:rPr>
                <w:rFonts w:cs="Times New Roman"/>
                <w:lang w:eastAsia="en-GB"/>
              </w:rPr>
              <w:t>2</w:t>
            </w:r>
          </w:p>
        </w:tc>
        <w:tc>
          <w:tcPr>
            <w:tcW w:w="2338" w:type="dxa"/>
          </w:tcPr>
          <w:p w14:paraId="16141DF6" w14:textId="77777777" w:rsidR="006074B2" w:rsidRPr="00A001B4" w:rsidRDefault="006074B2" w:rsidP="00847B0F">
            <w:pPr>
              <w:rPr>
                <w:rFonts w:cs="Times New Roman"/>
                <w:lang w:eastAsia="en-GB"/>
              </w:rPr>
            </w:pPr>
            <w:r w:rsidRPr="00A001B4">
              <w:rPr>
                <w:rFonts w:cs="Times New Roman"/>
                <w:lang w:eastAsia="en-GB"/>
              </w:rPr>
              <w:t>Diploma Formator seria N 0251257</w:t>
            </w:r>
          </w:p>
        </w:tc>
        <w:tc>
          <w:tcPr>
            <w:tcW w:w="2165" w:type="dxa"/>
            <w:gridSpan w:val="2"/>
          </w:tcPr>
          <w:p w14:paraId="1CCE356B"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roofErr w:type="spellStart"/>
            <w:r w:rsidRPr="00A001B4">
              <w:rPr>
                <w:rFonts w:cs="Times New Roman"/>
                <w:lang w:eastAsia="en-GB"/>
              </w:rPr>
              <w:t>Nationale</w:t>
            </w:r>
            <w:proofErr w:type="spellEnd"/>
          </w:p>
        </w:tc>
        <w:tc>
          <w:tcPr>
            <w:tcW w:w="2299" w:type="dxa"/>
            <w:gridSpan w:val="4"/>
          </w:tcPr>
          <w:p w14:paraId="2DE4158D"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221B873C" w14:textId="77777777" w:rsidR="006074B2" w:rsidRPr="00A001B4" w:rsidRDefault="006074B2" w:rsidP="00847B0F">
            <w:pPr>
              <w:rPr>
                <w:rFonts w:cs="Times New Roman"/>
                <w:lang w:eastAsia="en-GB"/>
              </w:rPr>
            </w:pPr>
            <w:r w:rsidRPr="00A001B4">
              <w:rPr>
                <w:rFonts w:cs="Times New Roman"/>
                <w:lang w:eastAsia="en-GB"/>
              </w:rPr>
              <w:t>05.08.2022</w:t>
            </w:r>
          </w:p>
        </w:tc>
      </w:tr>
      <w:tr w:rsidR="006074B2" w:rsidRPr="00A001B4" w14:paraId="40572219" w14:textId="77777777" w:rsidTr="00847B0F">
        <w:trPr>
          <w:cantSplit/>
          <w:trHeight w:val="50"/>
        </w:trPr>
        <w:tc>
          <w:tcPr>
            <w:tcW w:w="533" w:type="dxa"/>
          </w:tcPr>
          <w:p w14:paraId="7F32E7D4" w14:textId="77777777" w:rsidR="006074B2" w:rsidRPr="00A001B4" w:rsidRDefault="006074B2" w:rsidP="00847B0F">
            <w:pPr>
              <w:rPr>
                <w:rFonts w:cs="Times New Roman"/>
                <w:lang w:eastAsia="en-GB"/>
              </w:rPr>
            </w:pPr>
          </w:p>
        </w:tc>
        <w:tc>
          <w:tcPr>
            <w:tcW w:w="2338" w:type="dxa"/>
          </w:tcPr>
          <w:p w14:paraId="5EF4AF8B" w14:textId="77777777" w:rsidR="006074B2" w:rsidRPr="00A001B4" w:rsidRDefault="006074B2" w:rsidP="00847B0F">
            <w:pPr>
              <w:rPr>
                <w:rFonts w:cs="Times New Roman"/>
                <w:lang w:eastAsia="en-GB"/>
              </w:rPr>
            </w:pPr>
          </w:p>
        </w:tc>
        <w:tc>
          <w:tcPr>
            <w:tcW w:w="2165" w:type="dxa"/>
            <w:gridSpan w:val="2"/>
          </w:tcPr>
          <w:p w14:paraId="6BFF472D" w14:textId="77777777" w:rsidR="006074B2" w:rsidRPr="00A001B4" w:rsidRDefault="006074B2" w:rsidP="00847B0F">
            <w:pPr>
              <w:rPr>
                <w:rFonts w:cs="Times New Roman"/>
                <w:lang w:eastAsia="en-GB"/>
              </w:rPr>
            </w:pPr>
          </w:p>
        </w:tc>
        <w:tc>
          <w:tcPr>
            <w:tcW w:w="2299" w:type="dxa"/>
            <w:gridSpan w:val="4"/>
          </w:tcPr>
          <w:p w14:paraId="3B5A87D4" w14:textId="77777777" w:rsidR="006074B2" w:rsidRPr="00A001B4" w:rsidRDefault="006074B2" w:rsidP="00847B0F">
            <w:pPr>
              <w:rPr>
                <w:rFonts w:cs="Times New Roman"/>
                <w:lang w:eastAsia="en-GB"/>
              </w:rPr>
            </w:pPr>
          </w:p>
        </w:tc>
        <w:tc>
          <w:tcPr>
            <w:tcW w:w="2298" w:type="dxa"/>
            <w:gridSpan w:val="2"/>
          </w:tcPr>
          <w:p w14:paraId="1B199ADF" w14:textId="77777777" w:rsidR="006074B2" w:rsidRPr="00A001B4" w:rsidRDefault="006074B2" w:rsidP="00847B0F">
            <w:pPr>
              <w:rPr>
                <w:rFonts w:cs="Times New Roman"/>
                <w:lang w:eastAsia="en-GB"/>
              </w:rPr>
            </w:pPr>
          </w:p>
        </w:tc>
      </w:tr>
    </w:tbl>
    <w:p w14:paraId="69C3DEB0" w14:textId="77777777" w:rsidR="006074B2" w:rsidRPr="00A001B4" w:rsidRDefault="006074B2" w:rsidP="006074B2">
      <w:pPr>
        <w:tabs>
          <w:tab w:val="left" w:pos="851"/>
        </w:tabs>
        <w:adjustRightInd w:val="0"/>
        <w:contextualSpacing/>
        <w:rPr>
          <w:rFonts w:eastAsia="Calibri" w:cs="Times New Roman"/>
        </w:rPr>
      </w:pPr>
    </w:p>
    <w:p w14:paraId="1A42FC54" w14:textId="77777777" w:rsidR="006074B2" w:rsidRPr="00A001B4" w:rsidRDefault="006074B2" w:rsidP="006074B2">
      <w:pPr>
        <w:tabs>
          <w:tab w:val="left" w:pos="851"/>
        </w:tabs>
        <w:adjustRightInd w:val="0"/>
        <w:contextualSpacing/>
        <w:rPr>
          <w:rFonts w:eastAsia="Calibri" w:cs="Times New Roman"/>
        </w:rPr>
      </w:pPr>
    </w:p>
    <w:p w14:paraId="785C6093" w14:textId="77777777" w:rsidR="000F6DD4" w:rsidRPr="00A001B4" w:rsidRDefault="000F6DD4" w:rsidP="00B42622">
      <w:pPr>
        <w:tabs>
          <w:tab w:val="left" w:pos="851"/>
        </w:tabs>
        <w:adjustRightInd w:val="0"/>
        <w:contextualSpacing/>
        <w:rPr>
          <w:rFonts w:eastAsia="Calibri" w:cs="Times New Roman"/>
        </w:rPr>
      </w:pPr>
    </w:p>
    <w:p w14:paraId="7DF5AF8D" w14:textId="77777777" w:rsidR="000F6DD4" w:rsidRPr="00A001B4" w:rsidRDefault="000F6DD4" w:rsidP="00B42622">
      <w:pPr>
        <w:tabs>
          <w:tab w:val="left" w:pos="851"/>
        </w:tabs>
        <w:adjustRightInd w:val="0"/>
        <w:contextualSpacing/>
        <w:rPr>
          <w:rFonts w:eastAsia="Calibri" w:cs="Times New Roman"/>
        </w:rPr>
      </w:pPr>
    </w:p>
    <w:p w14:paraId="60296F47" w14:textId="77777777" w:rsidR="000F6DD4" w:rsidRPr="00A001B4" w:rsidRDefault="000F6DD4" w:rsidP="00B42622">
      <w:pPr>
        <w:tabs>
          <w:tab w:val="left" w:pos="851"/>
        </w:tabs>
        <w:adjustRightInd w:val="0"/>
        <w:contextualSpacing/>
        <w:rPr>
          <w:rFonts w:eastAsia="Calibri" w:cs="Times New Roman"/>
        </w:rPr>
      </w:pPr>
    </w:p>
    <w:p w14:paraId="598B3371" w14:textId="77777777" w:rsidR="000F6DD4" w:rsidRPr="00A001B4" w:rsidRDefault="000F6DD4" w:rsidP="00B42622">
      <w:pPr>
        <w:tabs>
          <w:tab w:val="left" w:pos="851"/>
        </w:tabs>
        <w:adjustRightInd w:val="0"/>
        <w:contextualSpacing/>
        <w:rPr>
          <w:rFonts w:eastAsia="Calibri" w:cs="Times New Roman"/>
        </w:rPr>
      </w:pPr>
    </w:p>
    <w:p w14:paraId="0362EFD2" w14:textId="77777777" w:rsidR="000F6DD4" w:rsidRPr="00A001B4" w:rsidRDefault="000F6DD4" w:rsidP="00B42622">
      <w:pPr>
        <w:tabs>
          <w:tab w:val="left" w:pos="851"/>
        </w:tabs>
        <w:adjustRightInd w:val="0"/>
        <w:contextualSpacing/>
        <w:rPr>
          <w:rFonts w:eastAsia="Calibri" w:cs="Times New Roman"/>
        </w:rPr>
      </w:pPr>
    </w:p>
    <w:p w14:paraId="0AD2ACBC" w14:textId="77777777" w:rsidR="000F6DD4" w:rsidRPr="00A001B4" w:rsidRDefault="000F6DD4" w:rsidP="00B42622">
      <w:pPr>
        <w:tabs>
          <w:tab w:val="left" w:pos="851"/>
        </w:tabs>
        <w:adjustRightInd w:val="0"/>
        <w:contextualSpacing/>
        <w:rPr>
          <w:rFonts w:eastAsia="Calibri" w:cs="Times New Roman"/>
        </w:rPr>
      </w:pPr>
    </w:p>
    <w:p w14:paraId="67546329" w14:textId="77777777" w:rsidR="000F6DD4" w:rsidRPr="00A001B4" w:rsidRDefault="000F6DD4" w:rsidP="00B42622">
      <w:pPr>
        <w:tabs>
          <w:tab w:val="left" w:pos="851"/>
        </w:tabs>
        <w:adjustRightInd w:val="0"/>
        <w:contextualSpacing/>
        <w:rPr>
          <w:rFonts w:eastAsia="Calibri" w:cs="Times New Roman"/>
        </w:rPr>
      </w:pPr>
    </w:p>
    <w:p w14:paraId="0EF39546" w14:textId="77777777" w:rsidR="000F6DD4" w:rsidRPr="00A001B4" w:rsidRDefault="000F6DD4" w:rsidP="00B42622">
      <w:pPr>
        <w:tabs>
          <w:tab w:val="left" w:pos="851"/>
        </w:tabs>
        <w:adjustRightInd w:val="0"/>
        <w:contextualSpacing/>
        <w:rPr>
          <w:rFonts w:eastAsia="Calibri" w:cs="Times New Roman"/>
        </w:rPr>
      </w:pPr>
    </w:p>
    <w:p w14:paraId="2098677B" w14:textId="77777777" w:rsidR="000F6DD4" w:rsidRPr="00A001B4" w:rsidRDefault="000F6DD4" w:rsidP="00B42622">
      <w:pPr>
        <w:tabs>
          <w:tab w:val="left" w:pos="851"/>
        </w:tabs>
        <w:adjustRightInd w:val="0"/>
        <w:contextualSpacing/>
        <w:rPr>
          <w:rFonts w:eastAsia="Calibri" w:cs="Times New Roman"/>
        </w:rPr>
      </w:pPr>
    </w:p>
    <w:p w14:paraId="0D6F1E0A" w14:textId="77777777" w:rsidR="000F6DD4" w:rsidRPr="00A001B4" w:rsidRDefault="000F6DD4" w:rsidP="00B42622">
      <w:pPr>
        <w:tabs>
          <w:tab w:val="left" w:pos="851"/>
        </w:tabs>
        <w:adjustRightInd w:val="0"/>
        <w:contextualSpacing/>
        <w:rPr>
          <w:rFonts w:eastAsia="Calibri" w:cs="Times New Roman"/>
        </w:rPr>
      </w:pPr>
    </w:p>
    <w:p w14:paraId="014D0311" w14:textId="77777777" w:rsidR="000F6DD4" w:rsidRPr="00A001B4" w:rsidRDefault="000F6DD4" w:rsidP="00B42622">
      <w:pPr>
        <w:tabs>
          <w:tab w:val="left" w:pos="851"/>
        </w:tabs>
        <w:adjustRightInd w:val="0"/>
        <w:contextualSpacing/>
        <w:rPr>
          <w:rFonts w:eastAsia="Calibri" w:cs="Times New Roman"/>
        </w:rPr>
      </w:pPr>
    </w:p>
    <w:p w14:paraId="4DB5B900" w14:textId="77777777" w:rsidR="000F6DD4" w:rsidRPr="00A001B4" w:rsidRDefault="000F6DD4" w:rsidP="00B42622">
      <w:pPr>
        <w:tabs>
          <w:tab w:val="left" w:pos="851"/>
        </w:tabs>
        <w:adjustRightInd w:val="0"/>
        <w:contextualSpacing/>
        <w:rPr>
          <w:rFonts w:eastAsia="Calibri" w:cs="Times New Roman"/>
        </w:rPr>
      </w:pPr>
    </w:p>
    <w:p w14:paraId="0BC293B5" w14:textId="77777777" w:rsidR="000F6DD4" w:rsidRPr="00A001B4" w:rsidRDefault="000F6DD4" w:rsidP="00B42622">
      <w:pPr>
        <w:tabs>
          <w:tab w:val="left" w:pos="851"/>
        </w:tabs>
        <w:adjustRightInd w:val="0"/>
        <w:contextualSpacing/>
        <w:rPr>
          <w:rFonts w:eastAsia="Calibri" w:cs="Times New Roman"/>
        </w:rPr>
      </w:pPr>
    </w:p>
    <w:p w14:paraId="71961651" w14:textId="77777777" w:rsidR="000F6DD4" w:rsidRPr="00A001B4" w:rsidRDefault="000F6DD4" w:rsidP="00B42622">
      <w:pPr>
        <w:tabs>
          <w:tab w:val="left" w:pos="851"/>
        </w:tabs>
        <w:adjustRightInd w:val="0"/>
        <w:contextualSpacing/>
        <w:rPr>
          <w:rFonts w:eastAsia="Calibri" w:cs="Times New Roman"/>
        </w:rPr>
      </w:pPr>
    </w:p>
    <w:p w14:paraId="15A20E42" w14:textId="77777777" w:rsidR="000F6DD4" w:rsidRPr="00A001B4" w:rsidRDefault="000F6DD4" w:rsidP="00B42622">
      <w:pPr>
        <w:tabs>
          <w:tab w:val="left" w:pos="851"/>
        </w:tabs>
        <w:adjustRightInd w:val="0"/>
        <w:contextualSpacing/>
        <w:rPr>
          <w:rFonts w:eastAsia="Calibri" w:cs="Times New Roman"/>
        </w:rPr>
      </w:pPr>
    </w:p>
    <w:p w14:paraId="60ABDD2A" w14:textId="77777777" w:rsidR="000F6DD4" w:rsidRPr="00A001B4" w:rsidRDefault="000F6DD4" w:rsidP="00B42622">
      <w:pPr>
        <w:tabs>
          <w:tab w:val="left" w:pos="851"/>
        </w:tabs>
        <w:adjustRightInd w:val="0"/>
        <w:contextualSpacing/>
        <w:rPr>
          <w:rFonts w:eastAsia="Calibri" w:cs="Times New Roman"/>
        </w:rPr>
      </w:pPr>
    </w:p>
    <w:p w14:paraId="748E2766" w14:textId="77777777" w:rsidR="000F6DD4" w:rsidRPr="00A001B4" w:rsidRDefault="000F6DD4" w:rsidP="00B42622">
      <w:pPr>
        <w:tabs>
          <w:tab w:val="left" w:pos="851"/>
        </w:tabs>
        <w:adjustRightInd w:val="0"/>
        <w:contextualSpacing/>
        <w:rPr>
          <w:rFonts w:eastAsia="Calibri" w:cs="Times New Roman"/>
        </w:rPr>
      </w:pPr>
    </w:p>
    <w:p w14:paraId="33E05913" w14:textId="77777777" w:rsidR="000F6DD4" w:rsidRPr="00A001B4" w:rsidRDefault="000F6DD4" w:rsidP="00B42622">
      <w:pPr>
        <w:tabs>
          <w:tab w:val="left" w:pos="851"/>
        </w:tabs>
        <w:adjustRightInd w:val="0"/>
        <w:contextualSpacing/>
        <w:rPr>
          <w:rFonts w:eastAsia="Calibri" w:cs="Times New Roman"/>
        </w:rPr>
      </w:pPr>
    </w:p>
    <w:p w14:paraId="50894A2C" w14:textId="77777777" w:rsidR="006074B2" w:rsidRPr="00A001B4" w:rsidRDefault="006074B2" w:rsidP="00B42622">
      <w:pPr>
        <w:tabs>
          <w:tab w:val="left" w:pos="851"/>
        </w:tabs>
        <w:adjustRightInd w:val="0"/>
        <w:contextualSpacing/>
        <w:rPr>
          <w:rFonts w:eastAsia="Calibri" w:cs="Times New Roman"/>
        </w:rPr>
      </w:pPr>
    </w:p>
    <w:p w14:paraId="2235EE67" w14:textId="77777777" w:rsidR="006074B2" w:rsidRPr="00A001B4" w:rsidRDefault="006074B2" w:rsidP="00B42622">
      <w:pPr>
        <w:tabs>
          <w:tab w:val="left" w:pos="851"/>
        </w:tabs>
        <w:adjustRightInd w:val="0"/>
        <w:contextualSpacing/>
        <w:rPr>
          <w:rFonts w:eastAsia="Calibri" w:cs="Times New Roman"/>
        </w:rPr>
      </w:pPr>
    </w:p>
    <w:p w14:paraId="63D154B6" w14:textId="77777777" w:rsidR="006074B2" w:rsidRPr="00A001B4" w:rsidRDefault="006074B2" w:rsidP="00B42622">
      <w:pPr>
        <w:tabs>
          <w:tab w:val="left" w:pos="851"/>
        </w:tabs>
        <w:adjustRightInd w:val="0"/>
        <w:contextualSpacing/>
        <w:rPr>
          <w:rFonts w:eastAsia="Calibri" w:cs="Times New Roman"/>
        </w:rPr>
      </w:pPr>
    </w:p>
    <w:p w14:paraId="05758BE5" w14:textId="77777777" w:rsidR="006074B2" w:rsidRPr="00A001B4" w:rsidRDefault="006074B2" w:rsidP="00B42622">
      <w:pPr>
        <w:tabs>
          <w:tab w:val="left" w:pos="851"/>
        </w:tabs>
        <w:adjustRightInd w:val="0"/>
        <w:contextualSpacing/>
        <w:rPr>
          <w:rFonts w:eastAsia="Calibri" w:cs="Times New Roman"/>
        </w:rPr>
      </w:pPr>
    </w:p>
    <w:p w14:paraId="392CA648" w14:textId="77777777" w:rsidR="006074B2" w:rsidRPr="00A001B4" w:rsidRDefault="006074B2" w:rsidP="00B42622">
      <w:pPr>
        <w:tabs>
          <w:tab w:val="left" w:pos="851"/>
        </w:tabs>
        <w:adjustRightInd w:val="0"/>
        <w:contextualSpacing/>
        <w:rPr>
          <w:rFonts w:eastAsia="Calibri" w:cs="Times New Roman"/>
        </w:rPr>
      </w:pPr>
    </w:p>
    <w:p w14:paraId="269AF7B6" w14:textId="77777777" w:rsidR="006074B2" w:rsidRPr="00A001B4" w:rsidRDefault="006074B2" w:rsidP="00B42622">
      <w:pPr>
        <w:tabs>
          <w:tab w:val="left" w:pos="851"/>
        </w:tabs>
        <w:adjustRightInd w:val="0"/>
        <w:contextualSpacing/>
        <w:rPr>
          <w:rFonts w:eastAsia="Calibri" w:cs="Times New Roman"/>
        </w:rPr>
      </w:pPr>
    </w:p>
    <w:p w14:paraId="6BE1E325" w14:textId="77777777" w:rsidR="006074B2" w:rsidRPr="00A001B4" w:rsidRDefault="006074B2" w:rsidP="00B42622">
      <w:pPr>
        <w:tabs>
          <w:tab w:val="left" w:pos="851"/>
        </w:tabs>
        <w:adjustRightInd w:val="0"/>
        <w:contextualSpacing/>
        <w:rPr>
          <w:rFonts w:eastAsia="Calibri" w:cs="Times New Roman"/>
        </w:rPr>
      </w:pPr>
    </w:p>
    <w:p w14:paraId="04333B26" w14:textId="77777777" w:rsidR="006074B2" w:rsidRPr="00A001B4" w:rsidRDefault="006074B2" w:rsidP="00B42622">
      <w:pPr>
        <w:tabs>
          <w:tab w:val="left" w:pos="851"/>
        </w:tabs>
        <w:adjustRightInd w:val="0"/>
        <w:contextualSpacing/>
        <w:rPr>
          <w:rFonts w:eastAsia="Calibri" w:cs="Times New Roman"/>
        </w:rPr>
      </w:pPr>
    </w:p>
    <w:p w14:paraId="5024F8F9" w14:textId="77777777" w:rsidR="006074B2" w:rsidRPr="00A001B4" w:rsidRDefault="006074B2" w:rsidP="00B42622">
      <w:pPr>
        <w:tabs>
          <w:tab w:val="left" w:pos="851"/>
        </w:tabs>
        <w:adjustRightInd w:val="0"/>
        <w:contextualSpacing/>
        <w:rPr>
          <w:rFonts w:eastAsia="Calibri" w:cs="Times New Roman"/>
        </w:rPr>
      </w:pPr>
    </w:p>
    <w:p w14:paraId="305E3BC1" w14:textId="77777777" w:rsidR="006074B2" w:rsidRPr="00A001B4" w:rsidRDefault="006074B2" w:rsidP="00B42622">
      <w:pPr>
        <w:tabs>
          <w:tab w:val="left" w:pos="851"/>
        </w:tabs>
        <w:adjustRightInd w:val="0"/>
        <w:contextualSpacing/>
        <w:rPr>
          <w:rFonts w:eastAsia="Calibri" w:cs="Times New Roman"/>
        </w:rPr>
      </w:pPr>
    </w:p>
    <w:p w14:paraId="3BD135B4" w14:textId="77777777" w:rsidR="006074B2" w:rsidRPr="00A001B4" w:rsidRDefault="006074B2" w:rsidP="00B42622">
      <w:pPr>
        <w:tabs>
          <w:tab w:val="left" w:pos="851"/>
        </w:tabs>
        <w:adjustRightInd w:val="0"/>
        <w:contextualSpacing/>
        <w:rPr>
          <w:rFonts w:eastAsia="Calibri" w:cs="Times New Roman"/>
        </w:rPr>
      </w:pPr>
    </w:p>
    <w:p w14:paraId="56F29C3C" w14:textId="77777777" w:rsidR="006074B2" w:rsidRPr="00A001B4" w:rsidRDefault="006074B2" w:rsidP="00B42622">
      <w:pPr>
        <w:tabs>
          <w:tab w:val="left" w:pos="851"/>
        </w:tabs>
        <w:adjustRightInd w:val="0"/>
        <w:contextualSpacing/>
        <w:rPr>
          <w:rFonts w:eastAsia="Calibri" w:cs="Times New Roman"/>
        </w:rPr>
      </w:pPr>
    </w:p>
    <w:p w14:paraId="78DA1107" w14:textId="77777777" w:rsidR="006074B2" w:rsidRPr="00A001B4" w:rsidRDefault="006074B2" w:rsidP="00B42622">
      <w:pPr>
        <w:tabs>
          <w:tab w:val="left" w:pos="851"/>
        </w:tabs>
        <w:adjustRightInd w:val="0"/>
        <w:contextualSpacing/>
        <w:rPr>
          <w:rFonts w:eastAsia="Calibri" w:cs="Times New Roman"/>
        </w:rPr>
      </w:pPr>
    </w:p>
    <w:p w14:paraId="12356F93" w14:textId="77777777" w:rsidR="006074B2" w:rsidRPr="00A001B4" w:rsidRDefault="006074B2" w:rsidP="00B42622">
      <w:pPr>
        <w:tabs>
          <w:tab w:val="left" w:pos="851"/>
        </w:tabs>
        <w:adjustRightInd w:val="0"/>
        <w:contextualSpacing/>
        <w:rPr>
          <w:rFonts w:eastAsia="Calibri" w:cs="Times New Roman"/>
        </w:rPr>
      </w:pPr>
    </w:p>
    <w:p w14:paraId="3104033E" w14:textId="77777777" w:rsidR="006074B2" w:rsidRPr="00A001B4" w:rsidRDefault="006074B2" w:rsidP="00B42622">
      <w:pPr>
        <w:tabs>
          <w:tab w:val="left" w:pos="851"/>
        </w:tabs>
        <w:adjustRightInd w:val="0"/>
        <w:contextualSpacing/>
        <w:rPr>
          <w:rFonts w:eastAsia="Calibri" w:cs="Times New Roman"/>
        </w:rPr>
      </w:pPr>
    </w:p>
    <w:p w14:paraId="6B6DC9DC" w14:textId="77777777" w:rsidR="006074B2" w:rsidRPr="00A001B4" w:rsidRDefault="006074B2" w:rsidP="00B42622">
      <w:pPr>
        <w:tabs>
          <w:tab w:val="left" w:pos="851"/>
        </w:tabs>
        <w:adjustRightInd w:val="0"/>
        <w:contextualSpacing/>
        <w:rPr>
          <w:rFonts w:eastAsia="Calibri" w:cs="Times New Roman"/>
        </w:rPr>
      </w:pPr>
    </w:p>
    <w:p w14:paraId="285B1DB0" w14:textId="77777777" w:rsidR="006074B2" w:rsidRPr="00A001B4" w:rsidRDefault="006074B2" w:rsidP="00B42622">
      <w:pPr>
        <w:tabs>
          <w:tab w:val="left" w:pos="851"/>
        </w:tabs>
        <w:adjustRightInd w:val="0"/>
        <w:contextualSpacing/>
        <w:rPr>
          <w:rFonts w:eastAsia="Calibri" w:cs="Times New Roman"/>
        </w:rPr>
      </w:pPr>
    </w:p>
    <w:p w14:paraId="5F26FCBE" w14:textId="77777777" w:rsidR="006074B2" w:rsidRPr="00A001B4" w:rsidRDefault="006074B2" w:rsidP="00B42622">
      <w:pPr>
        <w:tabs>
          <w:tab w:val="left" w:pos="851"/>
        </w:tabs>
        <w:adjustRightInd w:val="0"/>
        <w:contextualSpacing/>
        <w:rPr>
          <w:rFonts w:eastAsia="Calibri" w:cs="Times New Roman"/>
        </w:rPr>
      </w:pPr>
    </w:p>
    <w:p w14:paraId="2034F13B" w14:textId="77777777" w:rsidR="006074B2" w:rsidRPr="00A001B4" w:rsidRDefault="006074B2" w:rsidP="00B42622">
      <w:pPr>
        <w:tabs>
          <w:tab w:val="left" w:pos="851"/>
        </w:tabs>
        <w:adjustRightInd w:val="0"/>
        <w:contextualSpacing/>
        <w:rPr>
          <w:rFonts w:eastAsia="Calibri" w:cs="Times New Roman"/>
        </w:rPr>
      </w:pPr>
    </w:p>
    <w:p w14:paraId="55C03780" w14:textId="77777777" w:rsidR="006074B2" w:rsidRPr="00A001B4" w:rsidRDefault="006074B2" w:rsidP="00B42622">
      <w:pPr>
        <w:tabs>
          <w:tab w:val="left" w:pos="851"/>
        </w:tabs>
        <w:adjustRightInd w:val="0"/>
        <w:contextualSpacing/>
        <w:rPr>
          <w:rFonts w:eastAsia="Calibri" w:cs="Times New Roman"/>
        </w:rPr>
      </w:pPr>
    </w:p>
    <w:p w14:paraId="7FAECD07" w14:textId="77777777" w:rsidR="006074B2" w:rsidRPr="00A001B4" w:rsidRDefault="006074B2" w:rsidP="00B42622">
      <w:pPr>
        <w:tabs>
          <w:tab w:val="left" w:pos="851"/>
        </w:tabs>
        <w:adjustRightInd w:val="0"/>
        <w:contextualSpacing/>
        <w:rPr>
          <w:rFonts w:eastAsia="Calibri" w:cs="Times New Roman"/>
        </w:rPr>
      </w:pPr>
    </w:p>
    <w:p w14:paraId="45EE7EC5" w14:textId="77777777" w:rsidR="006074B2" w:rsidRPr="00A001B4" w:rsidRDefault="006074B2" w:rsidP="00B42622">
      <w:pPr>
        <w:tabs>
          <w:tab w:val="left" w:pos="851"/>
        </w:tabs>
        <w:adjustRightInd w:val="0"/>
        <w:contextualSpacing/>
        <w:rPr>
          <w:rFonts w:eastAsia="Calibri" w:cs="Times New Roman"/>
        </w:rPr>
      </w:pPr>
    </w:p>
    <w:p w14:paraId="430F7F5D" w14:textId="77777777" w:rsidR="006074B2" w:rsidRPr="00A001B4" w:rsidRDefault="006074B2" w:rsidP="00B42622">
      <w:pPr>
        <w:tabs>
          <w:tab w:val="left" w:pos="851"/>
        </w:tabs>
        <w:adjustRightInd w:val="0"/>
        <w:contextualSpacing/>
        <w:rPr>
          <w:rFonts w:eastAsia="Calibri" w:cs="Times New Roman"/>
        </w:rPr>
      </w:pPr>
    </w:p>
    <w:p w14:paraId="477DFDF8" w14:textId="77777777" w:rsidR="006074B2" w:rsidRPr="00A001B4" w:rsidRDefault="006074B2" w:rsidP="00B42622">
      <w:pPr>
        <w:tabs>
          <w:tab w:val="left" w:pos="851"/>
        </w:tabs>
        <w:adjustRightInd w:val="0"/>
        <w:contextualSpacing/>
        <w:rPr>
          <w:rFonts w:eastAsia="Calibri" w:cs="Times New Roman"/>
        </w:rPr>
      </w:pPr>
    </w:p>
    <w:p w14:paraId="507FAA22" w14:textId="77777777" w:rsidR="006074B2" w:rsidRPr="00A001B4" w:rsidRDefault="006074B2" w:rsidP="00B42622">
      <w:pPr>
        <w:tabs>
          <w:tab w:val="left" w:pos="851"/>
        </w:tabs>
        <w:adjustRightInd w:val="0"/>
        <w:contextualSpacing/>
        <w:rPr>
          <w:rFonts w:eastAsia="Calibri" w:cs="Times New Roman"/>
        </w:rPr>
      </w:pPr>
    </w:p>
    <w:p w14:paraId="69096204" w14:textId="77777777" w:rsidR="006074B2" w:rsidRPr="00A001B4" w:rsidRDefault="006074B2" w:rsidP="00B42622">
      <w:pPr>
        <w:tabs>
          <w:tab w:val="left" w:pos="851"/>
        </w:tabs>
        <w:adjustRightInd w:val="0"/>
        <w:contextualSpacing/>
        <w:rPr>
          <w:rFonts w:eastAsia="Calibri" w:cs="Times New Roman"/>
        </w:rPr>
      </w:pPr>
    </w:p>
    <w:p w14:paraId="76E94CAF" w14:textId="77777777" w:rsidR="006074B2" w:rsidRPr="00A001B4" w:rsidRDefault="006074B2" w:rsidP="00B42622">
      <w:pPr>
        <w:tabs>
          <w:tab w:val="left" w:pos="851"/>
        </w:tabs>
        <w:adjustRightInd w:val="0"/>
        <w:contextualSpacing/>
        <w:rPr>
          <w:rFonts w:eastAsia="Calibri" w:cs="Times New Roman"/>
        </w:rPr>
      </w:pPr>
    </w:p>
    <w:p w14:paraId="17F29302" w14:textId="77777777" w:rsidR="006074B2" w:rsidRPr="00A001B4" w:rsidRDefault="006074B2" w:rsidP="00B42622">
      <w:pPr>
        <w:tabs>
          <w:tab w:val="left" w:pos="851"/>
        </w:tabs>
        <w:adjustRightInd w:val="0"/>
        <w:contextualSpacing/>
        <w:rPr>
          <w:rFonts w:eastAsia="Calibri" w:cs="Times New Roman"/>
        </w:rPr>
      </w:pPr>
    </w:p>
    <w:p w14:paraId="723C5459" w14:textId="77777777" w:rsidR="006074B2" w:rsidRPr="00A001B4" w:rsidRDefault="006074B2" w:rsidP="00B42622">
      <w:pPr>
        <w:tabs>
          <w:tab w:val="left" w:pos="851"/>
        </w:tabs>
        <w:adjustRightInd w:val="0"/>
        <w:contextualSpacing/>
        <w:rPr>
          <w:rFonts w:eastAsia="Calibri" w:cs="Times New Roman"/>
        </w:rPr>
      </w:pPr>
    </w:p>
    <w:p w14:paraId="40ADEFFD" w14:textId="77777777" w:rsidR="006074B2" w:rsidRPr="00A001B4" w:rsidRDefault="006074B2" w:rsidP="00B42622">
      <w:pPr>
        <w:tabs>
          <w:tab w:val="left" w:pos="851"/>
        </w:tabs>
        <w:adjustRightInd w:val="0"/>
        <w:contextualSpacing/>
        <w:rPr>
          <w:rFonts w:eastAsia="Calibri" w:cs="Times New Roman"/>
        </w:rPr>
      </w:pPr>
    </w:p>
    <w:p w14:paraId="08AAEF9F" w14:textId="77777777" w:rsidR="000F6DD4" w:rsidRPr="00A001B4" w:rsidRDefault="000F6DD4" w:rsidP="00B42622">
      <w:pPr>
        <w:tabs>
          <w:tab w:val="left" w:pos="851"/>
        </w:tabs>
        <w:adjustRightInd w:val="0"/>
        <w:contextualSpacing/>
        <w:rPr>
          <w:rFonts w:eastAsia="Calibri" w:cs="Times New Roman"/>
        </w:rPr>
      </w:pPr>
    </w:p>
    <w:p w14:paraId="34B48BD8" w14:textId="77777777" w:rsidR="000F6DD4" w:rsidRPr="00A001B4" w:rsidRDefault="000F6DD4" w:rsidP="00B42622">
      <w:pPr>
        <w:tabs>
          <w:tab w:val="left" w:pos="851"/>
        </w:tabs>
        <w:adjustRightInd w:val="0"/>
        <w:contextualSpacing/>
        <w:rPr>
          <w:rFonts w:eastAsia="Calibri" w:cs="Times New Roman"/>
        </w:rPr>
      </w:pPr>
    </w:p>
    <w:p w14:paraId="0E4AF082" w14:textId="77777777" w:rsidR="000F6DD4" w:rsidRPr="00A001B4" w:rsidRDefault="000F6DD4" w:rsidP="00B42622">
      <w:pPr>
        <w:tabs>
          <w:tab w:val="left" w:pos="851"/>
        </w:tabs>
        <w:adjustRightInd w:val="0"/>
        <w:contextualSpacing/>
        <w:rPr>
          <w:rFonts w:eastAsia="Calibri" w:cs="Times New Roman"/>
        </w:rPr>
      </w:pPr>
    </w:p>
    <w:p w14:paraId="5B733160" w14:textId="77777777" w:rsidR="000F6DD4" w:rsidRPr="00A001B4" w:rsidRDefault="000F6DD4" w:rsidP="00B42622">
      <w:pPr>
        <w:tabs>
          <w:tab w:val="left" w:pos="851"/>
        </w:tabs>
        <w:adjustRightInd w:val="0"/>
        <w:contextualSpacing/>
        <w:rPr>
          <w:rFonts w:eastAsia="Calibri" w:cs="Times New Roman"/>
        </w:rPr>
      </w:pPr>
    </w:p>
    <w:p w14:paraId="6A7056A9" w14:textId="77777777" w:rsidR="000F6DD4" w:rsidRPr="00A001B4" w:rsidRDefault="000F6DD4" w:rsidP="00B42622">
      <w:pPr>
        <w:tabs>
          <w:tab w:val="left" w:pos="851"/>
        </w:tabs>
        <w:adjustRightInd w:val="0"/>
        <w:contextualSpacing/>
        <w:rPr>
          <w:rFonts w:eastAsia="Calibri" w:cs="Times New Roman"/>
        </w:rPr>
      </w:pPr>
    </w:p>
    <w:p w14:paraId="3EE2227A" w14:textId="77777777" w:rsidR="000F6DD4" w:rsidRPr="00A001B4" w:rsidRDefault="000F6DD4" w:rsidP="00B42622">
      <w:pPr>
        <w:tabs>
          <w:tab w:val="left" w:pos="851"/>
        </w:tabs>
        <w:adjustRightInd w:val="0"/>
        <w:contextualSpacing/>
        <w:rPr>
          <w:rFonts w:eastAsia="Calibri" w:cs="Times New Roman"/>
        </w:rPr>
      </w:pPr>
    </w:p>
    <w:p w14:paraId="41B6A95D" w14:textId="77777777" w:rsidR="000F6DD4" w:rsidRPr="00A001B4" w:rsidRDefault="000F6DD4" w:rsidP="00B42622">
      <w:pPr>
        <w:tabs>
          <w:tab w:val="left" w:pos="851"/>
        </w:tabs>
        <w:adjustRightInd w:val="0"/>
        <w:contextualSpacing/>
        <w:rPr>
          <w:rFonts w:eastAsia="Calibri" w:cs="Times New Roman"/>
        </w:rPr>
      </w:pPr>
    </w:p>
    <w:p w14:paraId="7921B391"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05E7040B" w14:textId="77777777" w:rsidTr="00847B0F">
        <w:trPr>
          <w:cantSplit/>
          <w:trHeight w:val="480"/>
        </w:trPr>
        <w:tc>
          <w:tcPr>
            <w:tcW w:w="4147" w:type="dxa"/>
            <w:gridSpan w:val="3"/>
          </w:tcPr>
          <w:p w14:paraId="2F4AF061" w14:textId="77777777" w:rsidR="006074B2" w:rsidRPr="00A001B4" w:rsidRDefault="006074B2" w:rsidP="00847B0F">
            <w:pPr>
              <w:rPr>
                <w:rFonts w:cs="Times New Roman"/>
                <w:lang w:eastAsia="en-GB"/>
              </w:rPr>
            </w:pPr>
            <w:r w:rsidRPr="00A001B4">
              <w:rPr>
                <w:rFonts w:cs="Times New Roman"/>
                <w:lang w:eastAsia="en-GB"/>
              </w:rPr>
              <w:t xml:space="preserve">Nume și prenume expert: Teodor </w:t>
            </w:r>
            <w:proofErr w:type="spellStart"/>
            <w:r w:rsidRPr="00A001B4">
              <w:rPr>
                <w:rFonts w:cs="Times New Roman"/>
                <w:lang w:eastAsia="en-GB"/>
              </w:rPr>
              <w:t>Ivănoaica</w:t>
            </w:r>
            <w:proofErr w:type="spellEnd"/>
          </w:p>
        </w:tc>
        <w:tc>
          <w:tcPr>
            <w:tcW w:w="5486" w:type="dxa"/>
            <w:gridSpan w:val="7"/>
          </w:tcPr>
          <w:p w14:paraId="68F47986"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3F2BAF6D" w14:textId="77777777" w:rsidTr="00847B0F">
        <w:trPr>
          <w:cantSplit/>
          <w:trHeight w:val="480"/>
        </w:trPr>
        <w:tc>
          <w:tcPr>
            <w:tcW w:w="4147" w:type="dxa"/>
            <w:gridSpan w:val="3"/>
          </w:tcPr>
          <w:p w14:paraId="0A92BEDD"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AB0E5D9"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+40 722 669 099</w:t>
            </w:r>
          </w:p>
        </w:tc>
        <w:tc>
          <w:tcPr>
            <w:tcW w:w="2651" w:type="dxa"/>
            <w:gridSpan w:val="3"/>
          </w:tcPr>
          <w:p w14:paraId="2F6E8D33"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ivanoaica.teodor@gmail.com</w:t>
            </w:r>
          </w:p>
        </w:tc>
      </w:tr>
      <w:tr w:rsidR="006074B2" w:rsidRPr="00A001B4" w14:paraId="167A1FD8" w14:textId="77777777" w:rsidTr="00847B0F">
        <w:trPr>
          <w:cantSplit/>
          <w:trHeight w:val="480"/>
        </w:trPr>
        <w:tc>
          <w:tcPr>
            <w:tcW w:w="4147" w:type="dxa"/>
            <w:gridSpan w:val="3"/>
          </w:tcPr>
          <w:p w14:paraId="09F5B088"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31821345" w14:textId="77777777" w:rsidR="006074B2" w:rsidRPr="00A001B4" w:rsidRDefault="006074B2" w:rsidP="00847B0F">
            <w:pPr>
              <w:rPr>
                <w:rFonts w:cs="Times New Roman"/>
                <w:lang w:eastAsia="en-GB"/>
              </w:rPr>
            </w:pPr>
            <w:r w:rsidRPr="00A001B4">
              <w:rPr>
                <w:rFonts w:cs="Times New Roman"/>
                <w:lang w:eastAsia="en-GB"/>
              </w:rPr>
              <w:t>Selectați:</w:t>
            </w:r>
          </w:p>
          <w:p w14:paraId="662A0AF1" w14:textId="77777777" w:rsidR="006074B2" w:rsidRPr="00A001B4" w:rsidRDefault="006074B2" w:rsidP="00847B0F">
            <w:pPr>
              <w:rPr>
                <w:rFonts w:cs="Times New Roman"/>
                <w:lang w:eastAsia="en-GB"/>
              </w:rPr>
            </w:pPr>
            <w:r w:rsidRPr="00A001B4">
              <w:rPr>
                <w:rFonts w:cs="Times New Roman"/>
                <w:lang w:eastAsia="en-GB"/>
              </w:rPr>
              <w:t>□ Angajat</w:t>
            </w:r>
          </w:p>
          <w:p w14:paraId="75F2A753" w14:textId="77777777" w:rsidR="006074B2" w:rsidRPr="00A001B4" w:rsidRDefault="006074B2" w:rsidP="00847B0F">
            <w:pPr>
              <w:rPr>
                <w:rFonts w:cs="Times New Roman"/>
                <w:lang w:eastAsia="en-GB"/>
              </w:rPr>
            </w:pPr>
            <w:r w:rsidRPr="00A001B4">
              <w:rPr>
                <w:rFonts w:cs="Times New Roman"/>
                <w:lang w:eastAsia="en-GB"/>
              </w:rPr>
              <w:t>x Liber profesionist</w:t>
            </w:r>
          </w:p>
          <w:p w14:paraId="790A0AF1" w14:textId="77777777" w:rsidR="006074B2" w:rsidRPr="00A001B4" w:rsidRDefault="006074B2" w:rsidP="00847B0F">
            <w:pPr>
              <w:rPr>
                <w:rFonts w:cs="Times New Roman"/>
                <w:lang w:eastAsia="en-GB"/>
              </w:rPr>
            </w:pPr>
            <w:r w:rsidRPr="00A001B4">
              <w:rPr>
                <w:rFonts w:cs="Times New Roman"/>
                <w:lang w:eastAsia="en-GB"/>
              </w:rPr>
              <w:t>□ Subcontractant</w:t>
            </w:r>
          </w:p>
          <w:p w14:paraId="1152C00E"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2E9EA058"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2A3119AD" w14:textId="77777777" w:rsidTr="00847B0F">
        <w:trPr>
          <w:cantSplit/>
          <w:trHeight w:val="711"/>
        </w:trPr>
        <w:tc>
          <w:tcPr>
            <w:tcW w:w="4147" w:type="dxa"/>
            <w:gridSpan w:val="3"/>
          </w:tcPr>
          <w:p w14:paraId="66246D12"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1E792FF2" w14:textId="77777777" w:rsidR="006074B2" w:rsidRPr="00A001B4" w:rsidRDefault="006074B2" w:rsidP="00847B0F">
            <w:pPr>
              <w:rPr>
                <w:rFonts w:cs="Times New Roman"/>
                <w:i/>
              </w:rPr>
            </w:pPr>
            <w:r w:rsidRPr="00A001B4">
              <w:rPr>
                <w:rFonts w:cs="Times New Roman"/>
                <w:lang w:eastAsia="en-GB"/>
              </w:rPr>
              <w:t>Expert în domeniul instruirii și formării profesionale</w:t>
            </w:r>
          </w:p>
        </w:tc>
      </w:tr>
      <w:tr w:rsidR="006074B2" w:rsidRPr="00A001B4" w14:paraId="5A7C78EB" w14:textId="77777777" w:rsidTr="00847B0F">
        <w:trPr>
          <w:cantSplit/>
          <w:trHeight w:val="480"/>
        </w:trPr>
        <w:tc>
          <w:tcPr>
            <w:tcW w:w="4147" w:type="dxa"/>
            <w:gridSpan w:val="3"/>
          </w:tcPr>
          <w:p w14:paraId="38B2D59E"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6074B2" w:rsidRPr="00A001B4" w14:paraId="4D8B6B85" w14:textId="77777777" w:rsidTr="00847B0F">
        <w:trPr>
          <w:cantSplit/>
          <w:trHeight w:val="480"/>
        </w:trPr>
        <w:tc>
          <w:tcPr>
            <w:tcW w:w="4147" w:type="dxa"/>
            <w:gridSpan w:val="3"/>
          </w:tcPr>
          <w:p w14:paraId="7437A59C"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15D95480" w14:textId="77777777" w:rsidR="006074B2" w:rsidRPr="00A001B4" w:rsidRDefault="006074B2" w:rsidP="00847B0F">
            <w:pPr>
              <w:rPr>
                <w:rFonts w:cs="Times New Roman"/>
                <w:lang w:eastAsia="en-GB"/>
              </w:rPr>
            </w:pPr>
            <w:r w:rsidRPr="00A001B4">
              <w:rPr>
                <w:rFonts w:cs="Times New Roman"/>
                <w:i/>
                <w:lang w:eastAsia="en-GB"/>
              </w:rPr>
              <w:t xml:space="preserve">Universitatea din </w:t>
            </w:r>
            <w:proofErr w:type="spellStart"/>
            <w:r w:rsidRPr="00A001B4">
              <w:rPr>
                <w:rFonts w:cs="Times New Roman"/>
                <w:i/>
                <w:lang w:eastAsia="en-GB"/>
              </w:rPr>
              <w:t>Bucuresti</w:t>
            </w:r>
            <w:proofErr w:type="spellEnd"/>
            <w:r w:rsidRPr="00A001B4">
              <w:rPr>
                <w:rFonts w:cs="Times New Roman"/>
                <w:i/>
                <w:lang w:eastAsia="en-GB"/>
              </w:rPr>
              <w:t xml:space="preserve">- Fizica </w:t>
            </w:r>
          </w:p>
        </w:tc>
      </w:tr>
      <w:tr w:rsidR="006074B2" w:rsidRPr="00A001B4" w14:paraId="1BEB470E" w14:textId="77777777" w:rsidTr="00847B0F">
        <w:trPr>
          <w:cantSplit/>
          <w:trHeight w:val="306"/>
        </w:trPr>
        <w:tc>
          <w:tcPr>
            <w:tcW w:w="4147" w:type="dxa"/>
            <w:gridSpan w:val="3"/>
          </w:tcPr>
          <w:p w14:paraId="78A8AFEB"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w:t>
            </w:r>
          </w:p>
        </w:tc>
        <w:tc>
          <w:tcPr>
            <w:tcW w:w="5486" w:type="dxa"/>
            <w:gridSpan w:val="7"/>
          </w:tcPr>
          <w:p w14:paraId="7A71CC12"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7AAEB88F" w14:textId="77777777" w:rsidR="006074B2" w:rsidRPr="00A001B4" w:rsidRDefault="006074B2" w:rsidP="00847B0F">
            <w:pPr>
              <w:rPr>
                <w:rFonts w:cs="Times New Roman"/>
                <w:i/>
                <w:highlight w:val="lightGray"/>
                <w:lang w:eastAsia="en-GB"/>
              </w:rPr>
            </w:pPr>
            <w:r w:rsidRPr="00A001B4">
              <w:rPr>
                <w:rFonts w:cs="Times New Roman"/>
                <w:i/>
                <w:lang w:eastAsia="en-GB"/>
              </w:rPr>
              <w:t>•furnizarea de suport tehnic de specialitate în domeniul instruirii și formării profesionale</w:t>
            </w:r>
          </w:p>
        </w:tc>
      </w:tr>
      <w:tr w:rsidR="006074B2" w:rsidRPr="00A001B4" w14:paraId="67D8AE2B" w14:textId="77777777" w:rsidTr="00847B0F">
        <w:trPr>
          <w:cantSplit/>
          <w:trHeight w:val="306"/>
        </w:trPr>
        <w:tc>
          <w:tcPr>
            <w:tcW w:w="4147" w:type="dxa"/>
            <w:gridSpan w:val="3"/>
          </w:tcPr>
          <w:p w14:paraId="2C11965D"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6C933EAF"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0C2C3D74" w14:textId="77777777" w:rsidTr="00847B0F">
        <w:trPr>
          <w:cantSplit/>
          <w:trHeight w:val="306"/>
        </w:trPr>
        <w:tc>
          <w:tcPr>
            <w:tcW w:w="4147" w:type="dxa"/>
            <w:gridSpan w:val="3"/>
          </w:tcPr>
          <w:p w14:paraId="7E9E855A"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1133D2D7"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6F077A8D" w14:textId="77777777" w:rsidTr="00847B0F">
        <w:trPr>
          <w:cantSplit/>
          <w:trHeight w:val="531"/>
        </w:trPr>
        <w:tc>
          <w:tcPr>
            <w:tcW w:w="4147" w:type="dxa"/>
            <w:gridSpan w:val="3"/>
          </w:tcPr>
          <w:p w14:paraId="183E3939"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 xml:space="preserve">): Transelectrica S.A.- </w:t>
            </w:r>
            <w:proofErr w:type="spellStart"/>
            <w:r w:rsidRPr="00A001B4">
              <w:rPr>
                <w:rFonts w:cs="Times New Roman"/>
                <w:lang w:eastAsia="en-GB"/>
              </w:rPr>
              <w:t>ctr</w:t>
            </w:r>
            <w:proofErr w:type="spellEnd"/>
            <w:r w:rsidRPr="00A001B4">
              <w:rPr>
                <w:rFonts w:cs="Times New Roman"/>
                <w:lang w:eastAsia="en-GB"/>
              </w:rPr>
              <w:t xml:space="preserve">. Nr. C2045/07.08.2025- Servicii de formare profesionala pentru organizarea unui curs „ </w:t>
            </w:r>
            <w:proofErr w:type="spellStart"/>
            <w:r w:rsidRPr="00A001B4">
              <w:rPr>
                <w:rFonts w:cs="Times New Roman"/>
                <w:lang w:eastAsia="en-GB"/>
              </w:rPr>
              <w:t>Constientizare</w:t>
            </w:r>
            <w:proofErr w:type="spellEnd"/>
            <w:r w:rsidRPr="00A001B4">
              <w:rPr>
                <w:rFonts w:cs="Times New Roman"/>
                <w:lang w:eastAsia="en-GB"/>
              </w:rPr>
              <w:t xml:space="preserve"> si </w:t>
            </w:r>
            <w:proofErr w:type="spellStart"/>
            <w:r w:rsidRPr="00A001B4">
              <w:rPr>
                <w:rFonts w:cs="Times New Roman"/>
                <w:lang w:eastAsia="en-GB"/>
              </w:rPr>
              <w:t>protectie</w:t>
            </w:r>
            <w:proofErr w:type="spellEnd"/>
            <w:r w:rsidRPr="00A001B4">
              <w:rPr>
                <w:rFonts w:cs="Times New Roman"/>
                <w:lang w:eastAsia="en-GB"/>
              </w:rPr>
              <w:t xml:space="preserve"> cibernetica</w:t>
            </w:r>
          </w:p>
        </w:tc>
        <w:tc>
          <w:tcPr>
            <w:tcW w:w="1701" w:type="dxa"/>
            <w:gridSpan w:val="2"/>
          </w:tcPr>
          <w:p w14:paraId="26260E62"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1D0294CE" w14:textId="77777777" w:rsidR="006074B2" w:rsidRPr="00A001B4" w:rsidRDefault="006074B2" w:rsidP="00847B0F">
            <w:pPr>
              <w:rPr>
                <w:rFonts w:cs="Times New Roman"/>
                <w:i/>
                <w:lang w:eastAsia="en-GB"/>
              </w:rPr>
            </w:pPr>
            <w:r w:rsidRPr="00A001B4">
              <w:rPr>
                <w:rFonts w:cs="Times New Roman"/>
                <w:i/>
                <w:lang w:eastAsia="en-GB"/>
              </w:rPr>
              <w:t>•</w:t>
            </w:r>
          </w:p>
          <w:p w14:paraId="07135617" w14:textId="77777777" w:rsidR="006074B2" w:rsidRPr="00A001B4" w:rsidRDefault="006074B2" w:rsidP="00847B0F">
            <w:pPr>
              <w:rPr>
                <w:rFonts w:cs="Times New Roman"/>
                <w:i/>
                <w:lang w:eastAsia="en-GB"/>
              </w:rPr>
            </w:pPr>
            <w:r w:rsidRPr="00A001B4">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1AC0DB59" w14:textId="77777777" w:rsidTr="00847B0F">
        <w:trPr>
          <w:cantSplit/>
          <w:trHeight w:val="783"/>
        </w:trPr>
        <w:tc>
          <w:tcPr>
            <w:tcW w:w="4147" w:type="dxa"/>
            <w:gridSpan w:val="3"/>
          </w:tcPr>
          <w:p w14:paraId="0CF56FE8"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3ED2D459"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9293598"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1 luna</w:t>
            </w:r>
          </w:p>
        </w:tc>
        <w:tc>
          <w:tcPr>
            <w:tcW w:w="2743" w:type="dxa"/>
            <w:gridSpan w:val="4"/>
          </w:tcPr>
          <w:p w14:paraId="7CF9EB32" w14:textId="77777777" w:rsidR="006074B2" w:rsidRPr="00A001B4" w:rsidRDefault="006074B2" w:rsidP="00847B0F">
            <w:pPr>
              <w:rPr>
                <w:rFonts w:cs="Times New Roman"/>
                <w:lang w:eastAsia="en-GB"/>
              </w:rPr>
            </w:pPr>
            <w:r w:rsidRPr="00A001B4">
              <w:rPr>
                <w:rFonts w:cs="Times New Roman"/>
                <w:i/>
                <w:lang w:eastAsia="en-GB"/>
              </w:rPr>
              <w:t>07.08.2025- 07.09.2025</w:t>
            </w:r>
          </w:p>
        </w:tc>
      </w:tr>
      <w:tr w:rsidR="006074B2" w:rsidRPr="00A001B4" w14:paraId="6B2AC241" w14:textId="77777777" w:rsidTr="00847B0F">
        <w:trPr>
          <w:cantSplit/>
          <w:trHeight w:val="783"/>
        </w:trPr>
        <w:tc>
          <w:tcPr>
            <w:tcW w:w="4147" w:type="dxa"/>
            <w:gridSpan w:val="3"/>
          </w:tcPr>
          <w:p w14:paraId="73AB944F" w14:textId="77777777" w:rsidR="006074B2" w:rsidRPr="00A001B4" w:rsidRDefault="006074B2" w:rsidP="00847B0F">
            <w:pPr>
              <w:rPr>
                <w:rFonts w:cs="Times New Roman"/>
                <w:i/>
                <w:lang w:eastAsia="en-GB"/>
              </w:rPr>
            </w:pPr>
            <w:r w:rsidRPr="00A001B4">
              <w:rPr>
                <w:rFonts w:cs="Times New Roman"/>
                <w:i/>
                <w:lang w:eastAsia="en-GB"/>
              </w:rPr>
              <w:t>Telecom Academy-</w:t>
            </w:r>
          </w:p>
        </w:tc>
        <w:tc>
          <w:tcPr>
            <w:tcW w:w="2743" w:type="dxa"/>
            <w:gridSpan w:val="3"/>
          </w:tcPr>
          <w:p w14:paraId="186596A2"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0C5088F7" w14:textId="77777777" w:rsidR="006074B2" w:rsidRPr="00A001B4" w:rsidRDefault="006074B2" w:rsidP="00847B0F">
            <w:pPr>
              <w:rPr>
                <w:rFonts w:cs="Times New Roman"/>
                <w:i/>
                <w:lang w:eastAsia="en-GB"/>
              </w:rPr>
            </w:pPr>
            <w:r w:rsidRPr="00A001B4">
              <w:rPr>
                <w:rFonts w:cs="Times New Roman"/>
                <w:i/>
                <w:lang w:eastAsia="en-GB"/>
              </w:rPr>
              <w:t>•</w:t>
            </w:r>
          </w:p>
          <w:p w14:paraId="08A3237B"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A001B4" w:rsidRDefault="006074B2" w:rsidP="00847B0F">
            <w:pPr>
              <w:rPr>
                <w:rFonts w:cs="Times New Roman"/>
                <w:lang w:eastAsia="en-GB"/>
              </w:rPr>
            </w:pPr>
            <w:r w:rsidRPr="00A001B4">
              <w:rPr>
                <w:rFonts w:cs="Times New Roman"/>
                <w:lang w:eastAsia="en-GB"/>
              </w:rPr>
              <w:t>2009-2026</w:t>
            </w:r>
          </w:p>
        </w:tc>
      </w:tr>
      <w:tr w:rsidR="006074B2" w:rsidRPr="00A001B4" w14:paraId="558A571D" w14:textId="77777777" w:rsidTr="00847B0F">
        <w:trPr>
          <w:cantSplit/>
          <w:trHeight w:val="495"/>
        </w:trPr>
        <w:tc>
          <w:tcPr>
            <w:tcW w:w="4147" w:type="dxa"/>
            <w:gridSpan w:val="3"/>
          </w:tcPr>
          <w:p w14:paraId="626B1B31"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A001B4" w:rsidRDefault="006074B2" w:rsidP="00847B0F">
            <w:pPr>
              <w:rPr>
                <w:rFonts w:cs="Times New Roman"/>
                <w:i/>
                <w:lang w:eastAsia="en-GB"/>
              </w:rPr>
            </w:pPr>
            <w:r w:rsidRPr="00A001B4">
              <w:rPr>
                <w:rFonts w:cs="Times New Roman"/>
                <w:i/>
                <w:lang w:eastAsia="en-GB"/>
              </w:rPr>
              <w:t>servicii profesionale de consultanță intelectuală care fac obiectul contractului.</w:t>
            </w:r>
          </w:p>
          <w:p w14:paraId="71188A9B" w14:textId="77777777" w:rsidR="006074B2" w:rsidRPr="00A001B4" w:rsidRDefault="006074B2" w:rsidP="00847B0F">
            <w:pPr>
              <w:rPr>
                <w:rFonts w:cs="Times New Roman"/>
                <w:lang w:eastAsia="en-GB"/>
              </w:rPr>
            </w:pPr>
            <w:r w:rsidRPr="00A001B4">
              <w:rPr>
                <w:rFonts w:cs="Times New Roman"/>
                <w:i/>
                <w:lang w:eastAsia="en-GB"/>
              </w:rPr>
              <w:t>•furnizarea de suport tehnic de specialitate în domeniul instruirii și formării profesionale</w:t>
            </w:r>
          </w:p>
        </w:tc>
      </w:tr>
      <w:tr w:rsidR="006074B2" w:rsidRPr="00A001B4" w14:paraId="7EF03D72" w14:textId="77777777" w:rsidTr="00847B0F">
        <w:trPr>
          <w:cantSplit/>
          <w:trHeight w:val="1026"/>
        </w:trPr>
        <w:tc>
          <w:tcPr>
            <w:tcW w:w="4147" w:type="dxa"/>
            <w:gridSpan w:val="3"/>
          </w:tcPr>
          <w:p w14:paraId="373CE8A6"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A001B4" w:rsidRDefault="006074B2" w:rsidP="00847B0F">
            <w:pPr>
              <w:rPr>
                <w:rFonts w:cs="Times New Roman"/>
                <w:i/>
                <w:highlight w:val="lightGray"/>
                <w:lang w:eastAsia="en-GB"/>
              </w:rPr>
            </w:pPr>
            <w:r w:rsidRPr="00A001B4">
              <w:rPr>
                <w:rFonts w:cs="Times New Roman"/>
                <w:i/>
                <w:lang w:eastAsia="en-GB"/>
              </w:rPr>
              <w:t xml:space="preserve">Diploma de formator si </w:t>
            </w:r>
            <w:proofErr w:type="spellStart"/>
            <w:r w:rsidRPr="00A001B4">
              <w:rPr>
                <w:rFonts w:cs="Times New Roman"/>
                <w:i/>
                <w:lang w:eastAsia="en-GB"/>
              </w:rPr>
              <w:t>experienta</w:t>
            </w:r>
            <w:proofErr w:type="spellEnd"/>
            <w:r w:rsidRPr="00A001B4">
              <w:rPr>
                <w:rFonts w:cs="Times New Roman"/>
                <w:i/>
                <w:lang w:eastAsia="en-GB"/>
              </w:rPr>
              <w:t xml:space="preserve"> in domeniu</w:t>
            </w:r>
          </w:p>
        </w:tc>
      </w:tr>
      <w:tr w:rsidR="006074B2" w:rsidRPr="00A001B4" w14:paraId="2C024ED8" w14:textId="77777777" w:rsidTr="00847B0F">
        <w:trPr>
          <w:cantSplit/>
          <w:trHeight w:val="1026"/>
        </w:trPr>
        <w:tc>
          <w:tcPr>
            <w:tcW w:w="4147" w:type="dxa"/>
            <w:gridSpan w:val="3"/>
          </w:tcPr>
          <w:p w14:paraId="61724848"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6"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784BD462"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101FB8D4"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2307AC36" w14:textId="77777777" w:rsidTr="00847B0F">
        <w:trPr>
          <w:cantSplit/>
          <w:trHeight w:val="210"/>
        </w:trPr>
        <w:tc>
          <w:tcPr>
            <w:tcW w:w="9633" w:type="dxa"/>
            <w:gridSpan w:val="10"/>
          </w:tcPr>
          <w:p w14:paraId="6F97864A"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68E66799" w14:textId="77777777" w:rsidTr="00847B0F">
        <w:trPr>
          <w:cantSplit/>
          <w:trHeight w:val="480"/>
        </w:trPr>
        <w:tc>
          <w:tcPr>
            <w:tcW w:w="533" w:type="dxa"/>
          </w:tcPr>
          <w:p w14:paraId="786659AC" w14:textId="77777777" w:rsidR="006074B2" w:rsidRPr="00A001B4" w:rsidRDefault="006074B2" w:rsidP="00847B0F">
            <w:pPr>
              <w:rPr>
                <w:rFonts w:cs="Times New Roman"/>
                <w:lang w:eastAsia="en-GB"/>
              </w:rPr>
            </w:pPr>
          </w:p>
        </w:tc>
        <w:tc>
          <w:tcPr>
            <w:tcW w:w="2338" w:type="dxa"/>
          </w:tcPr>
          <w:p w14:paraId="098B1552" w14:textId="77777777" w:rsidR="006074B2" w:rsidRPr="00A001B4" w:rsidRDefault="006074B2" w:rsidP="00847B0F">
            <w:pPr>
              <w:rPr>
                <w:rFonts w:cs="Times New Roman"/>
                <w:lang w:eastAsia="en-GB"/>
              </w:rPr>
            </w:pPr>
            <w:r w:rsidRPr="00A001B4">
              <w:rPr>
                <w:rFonts w:cs="Times New Roman"/>
                <w:lang w:eastAsia="en-GB"/>
              </w:rPr>
              <w:t>Diplomă/</w:t>
            </w:r>
          </w:p>
          <w:p w14:paraId="37BDAB9A"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26D115C"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2D3FA4CE"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7DA23705" w14:textId="77777777" w:rsidR="006074B2" w:rsidRPr="00A001B4" w:rsidRDefault="006074B2" w:rsidP="00847B0F">
            <w:pPr>
              <w:rPr>
                <w:rFonts w:cs="Times New Roman"/>
                <w:lang w:eastAsia="en-GB"/>
              </w:rPr>
            </w:pPr>
            <w:r w:rsidRPr="00A001B4">
              <w:rPr>
                <w:rFonts w:cs="Times New Roman"/>
                <w:lang w:eastAsia="en-GB"/>
              </w:rPr>
              <w:t>Perioada</w:t>
            </w:r>
          </w:p>
          <w:p w14:paraId="5325B6E6"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7FE0E90B" w14:textId="77777777" w:rsidTr="00847B0F">
        <w:trPr>
          <w:cantSplit/>
          <w:trHeight w:val="66"/>
        </w:trPr>
        <w:tc>
          <w:tcPr>
            <w:tcW w:w="533" w:type="dxa"/>
          </w:tcPr>
          <w:p w14:paraId="6A2154D0" w14:textId="77777777" w:rsidR="006074B2" w:rsidRPr="00A001B4" w:rsidRDefault="006074B2" w:rsidP="00847B0F">
            <w:pPr>
              <w:rPr>
                <w:rFonts w:cs="Times New Roman"/>
                <w:lang w:eastAsia="en-GB"/>
              </w:rPr>
            </w:pPr>
            <w:r w:rsidRPr="00A001B4">
              <w:rPr>
                <w:rFonts w:cs="Times New Roman"/>
                <w:lang w:eastAsia="en-GB"/>
              </w:rPr>
              <w:t>1.</w:t>
            </w:r>
          </w:p>
        </w:tc>
        <w:tc>
          <w:tcPr>
            <w:tcW w:w="2338" w:type="dxa"/>
          </w:tcPr>
          <w:p w14:paraId="1BBF8F8C" w14:textId="77777777" w:rsidR="006074B2" w:rsidRPr="00A001B4" w:rsidRDefault="006074B2"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xml:space="preserve"> seria A1 nr 0004483</w:t>
            </w:r>
          </w:p>
        </w:tc>
        <w:tc>
          <w:tcPr>
            <w:tcW w:w="2165" w:type="dxa"/>
            <w:gridSpan w:val="2"/>
          </w:tcPr>
          <w:p w14:paraId="1EF2BB7D"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p>
        </w:tc>
        <w:tc>
          <w:tcPr>
            <w:tcW w:w="2299" w:type="dxa"/>
            <w:gridSpan w:val="4"/>
          </w:tcPr>
          <w:p w14:paraId="610F64C7" w14:textId="77777777" w:rsidR="006074B2" w:rsidRPr="00A001B4" w:rsidRDefault="006074B2" w:rsidP="00847B0F">
            <w:pPr>
              <w:rPr>
                <w:rFonts w:cs="Times New Roman"/>
                <w:lang w:eastAsia="en-GB"/>
              </w:rPr>
            </w:pPr>
            <w:r w:rsidRPr="00A001B4">
              <w:rPr>
                <w:rFonts w:cs="Times New Roman"/>
                <w:lang w:eastAsia="en-GB"/>
              </w:rPr>
              <w:t>Fizica</w:t>
            </w:r>
          </w:p>
        </w:tc>
        <w:tc>
          <w:tcPr>
            <w:tcW w:w="2298" w:type="dxa"/>
            <w:gridSpan w:val="2"/>
          </w:tcPr>
          <w:p w14:paraId="269A133E" w14:textId="77777777" w:rsidR="006074B2" w:rsidRPr="00A001B4" w:rsidRDefault="006074B2" w:rsidP="00847B0F">
            <w:pPr>
              <w:rPr>
                <w:rFonts w:cs="Times New Roman"/>
                <w:lang w:eastAsia="en-GB"/>
              </w:rPr>
            </w:pPr>
            <w:r w:rsidRPr="00A001B4">
              <w:rPr>
                <w:rFonts w:cs="Times New Roman"/>
                <w:lang w:eastAsia="en-GB"/>
              </w:rPr>
              <w:t>Iunie 2007</w:t>
            </w:r>
          </w:p>
        </w:tc>
      </w:tr>
      <w:tr w:rsidR="006074B2" w:rsidRPr="00A001B4" w14:paraId="55863DCA" w14:textId="77777777" w:rsidTr="00847B0F">
        <w:trPr>
          <w:cantSplit/>
          <w:trHeight w:val="50"/>
        </w:trPr>
        <w:tc>
          <w:tcPr>
            <w:tcW w:w="533" w:type="dxa"/>
          </w:tcPr>
          <w:p w14:paraId="72593BAF" w14:textId="77777777" w:rsidR="006074B2" w:rsidRPr="00A001B4" w:rsidRDefault="006074B2" w:rsidP="00847B0F">
            <w:pPr>
              <w:rPr>
                <w:rFonts w:cs="Times New Roman"/>
                <w:lang w:eastAsia="en-GB"/>
              </w:rPr>
            </w:pPr>
            <w:r w:rsidRPr="00A001B4">
              <w:rPr>
                <w:rFonts w:cs="Times New Roman"/>
                <w:lang w:eastAsia="en-GB"/>
              </w:rPr>
              <w:t>2.</w:t>
            </w:r>
          </w:p>
        </w:tc>
        <w:tc>
          <w:tcPr>
            <w:tcW w:w="2338" w:type="dxa"/>
          </w:tcPr>
          <w:p w14:paraId="6453AFF8" w14:textId="77777777" w:rsidR="006074B2" w:rsidRPr="00A001B4" w:rsidRDefault="006074B2" w:rsidP="00847B0F">
            <w:pPr>
              <w:rPr>
                <w:rFonts w:cs="Times New Roman"/>
                <w:lang w:eastAsia="en-GB"/>
              </w:rPr>
            </w:pPr>
            <w:r w:rsidRPr="00A001B4">
              <w:rPr>
                <w:rFonts w:cs="Times New Roman"/>
                <w:lang w:eastAsia="en-GB"/>
              </w:rPr>
              <w:t>Diploma Formator seria S 0244138</w:t>
            </w:r>
          </w:p>
        </w:tc>
        <w:tc>
          <w:tcPr>
            <w:tcW w:w="2165" w:type="dxa"/>
            <w:gridSpan w:val="2"/>
          </w:tcPr>
          <w:p w14:paraId="79929F9F" w14:textId="77777777" w:rsidR="006074B2" w:rsidRPr="00A001B4" w:rsidRDefault="006074B2"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roofErr w:type="spellStart"/>
            <w:r w:rsidRPr="00A001B4">
              <w:rPr>
                <w:rFonts w:cs="Times New Roman"/>
                <w:lang w:eastAsia="en-GB"/>
              </w:rPr>
              <w:t>Nationale</w:t>
            </w:r>
            <w:proofErr w:type="spellEnd"/>
          </w:p>
        </w:tc>
        <w:tc>
          <w:tcPr>
            <w:tcW w:w="2299" w:type="dxa"/>
            <w:gridSpan w:val="4"/>
          </w:tcPr>
          <w:p w14:paraId="0902917F"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42947CD8" w14:textId="77777777" w:rsidR="006074B2" w:rsidRPr="00A001B4" w:rsidRDefault="006074B2" w:rsidP="00847B0F">
            <w:pPr>
              <w:rPr>
                <w:rFonts w:cs="Times New Roman"/>
                <w:lang w:eastAsia="en-GB"/>
              </w:rPr>
            </w:pPr>
            <w:r w:rsidRPr="00A001B4">
              <w:rPr>
                <w:rFonts w:cs="Times New Roman"/>
                <w:lang w:eastAsia="en-GB"/>
              </w:rPr>
              <w:t>04.03.2025</w:t>
            </w:r>
          </w:p>
        </w:tc>
      </w:tr>
      <w:tr w:rsidR="006074B2" w:rsidRPr="00A001B4" w14:paraId="3A6D9686" w14:textId="77777777" w:rsidTr="00847B0F">
        <w:trPr>
          <w:cantSplit/>
          <w:trHeight w:val="50"/>
        </w:trPr>
        <w:tc>
          <w:tcPr>
            <w:tcW w:w="533" w:type="dxa"/>
          </w:tcPr>
          <w:p w14:paraId="19FD47A0" w14:textId="77777777" w:rsidR="006074B2" w:rsidRPr="00A001B4" w:rsidRDefault="006074B2" w:rsidP="00847B0F">
            <w:pPr>
              <w:rPr>
                <w:rFonts w:cs="Times New Roman"/>
                <w:lang w:eastAsia="en-GB"/>
              </w:rPr>
            </w:pPr>
          </w:p>
        </w:tc>
        <w:tc>
          <w:tcPr>
            <w:tcW w:w="2338" w:type="dxa"/>
          </w:tcPr>
          <w:p w14:paraId="24B1856A" w14:textId="77777777" w:rsidR="006074B2" w:rsidRPr="00A001B4" w:rsidRDefault="006074B2" w:rsidP="00847B0F">
            <w:pPr>
              <w:rPr>
                <w:rFonts w:cs="Times New Roman"/>
                <w:lang w:eastAsia="en-GB"/>
              </w:rPr>
            </w:pPr>
          </w:p>
        </w:tc>
        <w:tc>
          <w:tcPr>
            <w:tcW w:w="2165" w:type="dxa"/>
            <w:gridSpan w:val="2"/>
          </w:tcPr>
          <w:p w14:paraId="49580781" w14:textId="77777777" w:rsidR="006074B2" w:rsidRPr="00A001B4" w:rsidRDefault="006074B2" w:rsidP="00847B0F">
            <w:pPr>
              <w:rPr>
                <w:rFonts w:cs="Times New Roman"/>
                <w:lang w:eastAsia="en-GB"/>
              </w:rPr>
            </w:pPr>
          </w:p>
        </w:tc>
        <w:tc>
          <w:tcPr>
            <w:tcW w:w="2299" w:type="dxa"/>
            <w:gridSpan w:val="4"/>
          </w:tcPr>
          <w:p w14:paraId="5124AB17" w14:textId="77777777" w:rsidR="006074B2" w:rsidRPr="00A001B4" w:rsidRDefault="006074B2" w:rsidP="00847B0F">
            <w:pPr>
              <w:rPr>
                <w:rFonts w:cs="Times New Roman"/>
                <w:lang w:eastAsia="en-GB"/>
              </w:rPr>
            </w:pPr>
          </w:p>
        </w:tc>
        <w:tc>
          <w:tcPr>
            <w:tcW w:w="2298" w:type="dxa"/>
            <w:gridSpan w:val="2"/>
          </w:tcPr>
          <w:p w14:paraId="06C47949" w14:textId="77777777" w:rsidR="006074B2" w:rsidRPr="00A001B4" w:rsidRDefault="006074B2" w:rsidP="00847B0F">
            <w:pPr>
              <w:rPr>
                <w:rFonts w:cs="Times New Roman"/>
                <w:lang w:eastAsia="en-GB"/>
              </w:rPr>
            </w:pPr>
          </w:p>
        </w:tc>
      </w:tr>
    </w:tbl>
    <w:p w14:paraId="29019B1B" w14:textId="77777777" w:rsidR="000F6DD4" w:rsidRPr="00A001B4" w:rsidRDefault="000F6DD4" w:rsidP="00B42622">
      <w:pPr>
        <w:tabs>
          <w:tab w:val="left" w:pos="851"/>
        </w:tabs>
        <w:adjustRightInd w:val="0"/>
        <w:contextualSpacing/>
        <w:rPr>
          <w:rFonts w:eastAsia="Calibri" w:cs="Times New Roman"/>
        </w:rPr>
      </w:pPr>
    </w:p>
    <w:p w14:paraId="7757C8BA" w14:textId="77777777" w:rsidR="000F6DD4" w:rsidRPr="00A001B4" w:rsidRDefault="000F6DD4" w:rsidP="00B42622">
      <w:pPr>
        <w:tabs>
          <w:tab w:val="left" w:pos="851"/>
        </w:tabs>
        <w:adjustRightInd w:val="0"/>
        <w:contextualSpacing/>
        <w:rPr>
          <w:rFonts w:eastAsia="Calibri" w:cs="Times New Roman"/>
        </w:rPr>
      </w:pPr>
    </w:p>
    <w:p w14:paraId="42308571" w14:textId="77777777" w:rsidR="000F6DD4" w:rsidRPr="00A001B4" w:rsidRDefault="000F6DD4" w:rsidP="00B42622">
      <w:pPr>
        <w:tabs>
          <w:tab w:val="left" w:pos="851"/>
        </w:tabs>
        <w:adjustRightInd w:val="0"/>
        <w:contextualSpacing/>
        <w:rPr>
          <w:rFonts w:eastAsia="Calibri" w:cs="Times New Roman"/>
        </w:rPr>
      </w:pPr>
    </w:p>
    <w:p w14:paraId="65A9951E" w14:textId="77777777" w:rsidR="000F6DD4" w:rsidRPr="00A001B4" w:rsidRDefault="000F6DD4" w:rsidP="00B42622">
      <w:pPr>
        <w:tabs>
          <w:tab w:val="left" w:pos="851"/>
        </w:tabs>
        <w:adjustRightInd w:val="0"/>
        <w:contextualSpacing/>
        <w:rPr>
          <w:rFonts w:eastAsia="Calibri" w:cs="Times New Roman"/>
        </w:rPr>
      </w:pPr>
    </w:p>
    <w:p w14:paraId="39671760" w14:textId="77777777" w:rsidR="000F6DD4" w:rsidRPr="00A001B4" w:rsidRDefault="000F6DD4" w:rsidP="00B42622">
      <w:pPr>
        <w:tabs>
          <w:tab w:val="left" w:pos="851"/>
        </w:tabs>
        <w:adjustRightInd w:val="0"/>
        <w:contextualSpacing/>
        <w:rPr>
          <w:rFonts w:eastAsia="Calibri" w:cs="Times New Roman"/>
        </w:rPr>
      </w:pPr>
    </w:p>
    <w:p w14:paraId="570C0BB4" w14:textId="77777777" w:rsidR="000F6DD4" w:rsidRPr="00A001B4" w:rsidRDefault="000F6DD4" w:rsidP="00B42622">
      <w:pPr>
        <w:tabs>
          <w:tab w:val="left" w:pos="851"/>
        </w:tabs>
        <w:adjustRightInd w:val="0"/>
        <w:contextualSpacing/>
        <w:rPr>
          <w:rFonts w:eastAsia="Calibri" w:cs="Times New Roman"/>
        </w:rPr>
      </w:pPr>
    </w:p>
    <w:p w14:paraId="5264BF43" w14:textId="77777777" w:rsidR="000F6DD4" w:rsidRPr="00A001B4" w:rsidRDefault="000F6DD4" w:rsidP="00B42622">
      <w:pPr>
        <w:tabs>
          <w:tab w:val="left" w:pos="851"/>
        </w:tabs>
        <w:adjustRightInd w:val="0"/>
        <w:contextualSpacing/>
        <w:rPr>
          <w:rFonts w:eastAsia="Calibri" w:cs="Times New Roman"/>
        </w:rPr>
      </w:pPr>
    </w:p>
    <w:p w14:paraId="6BD7FBB1" w14:textId="77777777" w:rsidR="000F6DD4" w:rsidRPr="00A001B4" w:rsidRDefault="000F6DD4" w:rsidP="00B42622">
      <w:pPr>
        <w:tabs>
          <w:tab w:val="left" w:pos="851"/>
        </w:tabs>
        <w:adjustRightInd w:val="0"/>
        <w:contextualSpacing/>
        <w:rPr>
          <w:rFonts w:eastAsia="Calibri" w:cs="Times New Roman"/>
        </w:rPr>
      </w:pPr>
    </w:p>
    <w:p w14:paraId="3804587F" w14:textId="77777777" w:rsidR="000F6DD4" w:rsidRPr="00A001B4" w:rsidRDefault="000F6DD4" w:rsidP="00B42622">
      <w:pPr>
        <w:tabs>
          <w:tab w:val="left" w:pos="851"/>
        </w:tabs>
        <w:adjustRightInd w:val="0"/>
        <w:contextualSpacing/>
        <w:rPr>
          <w:rFonts w:eastAsia="Calibri" w:cs="Times New Roman"/>
        </w:rPr>
      </w:pPr>
    </w:p>
    <w:p w14:paraId="08438C5E" w14:textId="77777777" w:rsidR="000F6DD4" w:rsidRPr="00A001B4" w:rsidRDefault="000F6DD4" w:rsidP="00B42622">
      <w:pPr>
        <w:tabs>
          <w:tab w:val="left" w:pos="851"/>
        </w:tabs>
        <w:adjustRightInd w:val="0"/>
        <w:contextualSpacing/>
        <w:rPr>
          <w:rFonts w:eastAsia="Calibri" w:cs="Times New Roman"/>
        </w:rPr>
      </w:pPr>
    </w:p>
    <w:p w14:paraId="3F11C62A" w14:textId="77777777" w:rsidR="000F6DD4" w:rsidRPr="00A001B4" w:rsidRDefault="000F6DD4" w:rsidP="00B42622">
      <w:pPr>
        <w:tabs>
          <w:tab w:val="left" w:pos="851"/>
        </w:tabs>
        <w:adjustRightInd w:val="0"/>
        <w:contextualSpacing/>
        <w:rPr>
          <w:rFonts w:eastAsia="Calibri" w:cs="Times New Roman"/>
        </w:rPr>
      </w:pPr>
    </w:p>
    <w:p w14:paraId="27BC4B36" w14:textId="77777777" w:rsidR="000F6DD4" w:rsidRPr="00A001B4" w:rsidRDefault="000F6DD4" w:rsidP="00B42622">
      <w:pPr>
        <w:tabs>
          <w:tab w:val="left" w:pos="851"/>
        </w:tabs>
        <w:adjustRightInd w:val="0"/>
        <w:contextualSpacing/>
        <w:rPr>
          <w:rFonts w:eastAsia="Calibri" w:cs="Times New Roman"/>
        </w:rPr>
      </w:pPr>
    </w:p>
    <w:p w14:paraId="363A86C2" w14:textId="77777777" w:rsidR="000F6DD4" w:rsidRPr="00A001B4" w:rsidRDefault="000F6DD4" w:rsidP="00B42622">
      <w:pPr>
        <w:tabs>
          <w:tab w:val="left" w:pos="851"/>
        </w:tabs>
        <w:adjustRightInd w:val="0"/>
        <w:contextualSpacing/>
        <w:rPr>
          <w:rFonts w:eastAsia="Calibri" w:cs="Times New Roman"/>
        </w:rPr>
      </w:pPr>
    </w:p>
    <w:p w14:paraId="73B038F1" w14:textId="77777777" w:rsidR="000F6DD4" w:rsidRPr="00A001B4" w:rsidRDefault="000F6DD4" w:rsidP="00B42622">
      <w:pPr>
        <w:tabs>
          <w:tab w:val="left" w:pos="851"/>
        </w:tabs>
        <w:adjustRightInd w:val="0"/>
        <w:contextualSpacing/>
        <w:rPr>
          <w:rFonts w:eastAsia="Calibri" w:cs="Times New Roman"/>
        </w:rPr>
      </w:pPr>
    </w:p>
    <w:p w14:paraId="7BEF4B46" w14:textId="77777777" w:rsidR="000F6DD4" w:rsidRPr="00A001B4" w:rsidRDefault="000F6DD4" w:rsidP="00B42622">
      <w:pPr>
        <w:tabs>
          <w:tab w:val="left" w:pos="851"/>
        </w:tabs>
        <w:adjustRightInd w:val="0"/>
        <w:contextualSpacing/>
        <w:rPr>
          <w:rFonts w:eastAsia="Calibri" w:cs="Times New Roman"/>
        </w:rPr>
      </w:pPr>
    </w:p>
    <w:p w14:paraId="5A82A6CB" w14:textId="77777777" w:rsidR="000F6DD4" w:rsidRPr="00A001B4" w:rsidRDefault="000F6DD4" w:rsidP="00B42622">
      <w:pPr>
        <w:tabs>
          <w:tab w:val="left" w:pos="851"/>
        </w:tabs>
        <w:adjustRightInd w:val="0"/>
        <w:contextualSpacing/>
        <w:rPr>
          <w:rFonts w:eastAsia="Calibri" w:cs="Times New Roman"/>
        </w:rPr>
      </w:pPr>
    </w:p>
    <w:p w14:paraId="47D97508" w14:textId="77777777" w:rsidR="000F6DD4" w:rsidRPr="00A001B4" w:rsidRDefault="000F6DD4" w:rsidP="00B42622">
      <w:pPr>
        <w:tabs>
          <w:tab w:val="left" w:pos="851"/>
        </w:tabs>
        <w:adjustRightInd w:val="0"/>
        <w:contextualSpacing/>
        <w:rPr>
          <w:rFonts w:eastAsia="Calibri" w:cs="Times New Roman"/>
        </w:rPr>
      </w:pPr>
    </w:p>
    <w:p w14:paraId="44ED4CC6" w14:textId="77777777" w:rsidR="000F6DD4" w:rsidRPr="00A001B4" w:rsidRDefault="000F6DD4" w:rsidP="00B42622">
      <w:pPr>
        <w:tabs>
          <w:tab w:val="left" w:pos="851"/>
        </w:tabs>
        <w:adjustRightInd w:val="0"/>
        <w:contextualSpacing/>
        <w:rPr>
          <w:rFonts w:eastAsia="Calibri" w:cs="Times New Roman"/>
        </w:rPr>
      </w:pPr>
    </w:p>
    <w:p w14:paraId="4E3183F1" w14:textId="77777777" w:rsidR="000F6DD4" w:rsidRPr="00A001B4" w:rsidRDefault="000F6DD4" w:rsidP="00B42622">
      <w:pPr>
        <w:tabs>
          <w:tab w:val="left" w:pos="851"/>
        </w:tabs>
        <w:adjustRightInd w:val="0"/>
        <w:contextualSpacing/>
        <w:rPr>
          <w:rFonts w:eastAsia="Calibri" w:cs="Times New Roman"/>
        </w:rPr>
      </w:pPr>
    </w:p>
    <w:p w14:paraId="72C145FE" w14:textId="77777777" w:rsidR="000F6DD4" w:rsidRPr="00A001B4" w:rsidRDefault="000F6DD4" w:rsidP="00B42622">
      <w:pPr>
        <w:tabs>
          <w:tab w:val="left" w:pos="851"/>
        </w:tabs>
        <w:adjustRightInd w:val="0"/>
        <w:contextualSpacing/>
        <w:rPr>
          <w:rFonts w:eastAsia="Calibri" w:cs="Times New Roman"/>
        </w:rPr>
      </w:pPr>
    </w:p>
    <w:p w14:paraId="6FAA3F08" w14:textId="77777777" w:rsidR="006074B2" w:rsidRPr="00A001B4" w:rsidRDefault="006074B2" w:rsidP="00B42622">
      <w:pPr>
        <w:tabs>
          <w:tab w:val="left" w:pos="851"/>
        </w:tabs>
        <w:adjustRightInd w:val="0"/>
        <w:contextualSpacing/>
        <w:rPr>
          <w:rFonts w:eastAsia="Calibri" w:cs="Times New Roman"/>
        </w:rPr>
      </w:pPr>
    </w:p>
    <w:p w14:paraId="66989D55" w14:textId="77777777" w:rsidR="006074B2" w:rsidRPr="00A001B4" w:rsidRDefault="006074B2" w:rsidP="00B42622">
      <w:pPr>
        <w:tabs>
          <w:tab w:val="left" w:pos="851"/>
        </w:tabs>
        <w:adjustRightInd w:val="0"/>
        <w:contextualSpacing/>
        <w:rPr>
          <w:rFonts w:eastAsia="Calibri" w:cs="Times New Roman"/>
        </w:rPr>
      </w:pPr>
    </w:p>
    <w:p w14:paraId="21E368ED" w14:textId="77777777" w:rsidR="006074B2" w:rsidRPr="00A001B4" w:rsidRDefault="006074B2" w:rsidP="00B42622">
      <w:pPr>
        <w:tabs>
          <w:tab w:val="left" w:pos="851"/>
        </w:tabs>
        <w:adjustRightInd w:val="0"/>
        <w:contextualSpacing/>
        <w:rPr>
          <w:rFonts w:eastAsia="Calibri" w:cs="Times New Roman"/>
        </w:rPr>
      </w:pPr>
    </w:p>
    <w:p w14:paraId="3B1FBC55" w14:textId="77777777" w:rsidR="006074B2" w:rsidRPr="00A001B4" w:rsidRDefault="006074B2" w:rsidP="00B42622">
      <w:pPr>
        <w:tabs>
          <w:tab w:val="left" w:pos="851"/>
        </w:tabs>
        <w:adjustRightInd w:val="0"/>
        <w:contextualSpacing/>
        <w:rPr>
          <w:rFonts w:eastAsia="Calibri" w:cs="Times New Roman"/>
        </w:rPr>
      </w:pPr>
    </w:p>
    <w:p w14:paraId="5E997110" w14:textId="77777777" w:rsidR="006074B2" w:rsidRPr="00A001B4" w:rsidRDefault="006074B2" w:rsidP="00B42622">
      <w:pPr>
        <w:tabs>
          <w:tab w:val="left" w:pos="851"/>
        </w:tabs>
        <w:adjustRightInd w:val="0"/>
        <w:contextualSpacing/>
        <w:rPr>
          <w:rFonts w:eastAsia="Calibri" w:cs="Times New Roman"/>
        </w:rPr>
      </w:pPr>
    </w:p>
    <w:p w14:paraId="15A1FE49" w14:textId="77777777" w:rsidR="006074B2" w:rsidRPr="00A001B4" w:rsidRDefault="006074B2" w:rsidP="00B42622">
      <w:pPr>
        <w:tabs>
          <w:tab w:val="left" w:pos="851"/>
        </w:tabs>
        <w:adjustRightInd w:val="0"/>
        <w:contextualSpacing/>
        <w:rPr>
          <w:rFonts w:eastAsia="Calibri" w:cs="Times New Roman"/>
        </w:rPr>
      </w:pPr>
    </w:p>
    <w:p w14:paraId="0C30279F" w14:textId="77777777" w:rsidR="006074B2" w:rsidRPr="00A001B4" w:rsidRDefault="006074B2" w:rsidP="00B42622">
      <w:pPr>
        <w:tabs>
          <w:tab w:val="left" w:pos="851"/>
        </w:tabs>
        <w:adjustRightInd w:val="0"/>
        <w:contextualSpacing/>
        <w:rPr>
          <w:rFonts w:eastAsia="Calibri" w:cs="Times New Roman"/>
        </w:rPr>
      </w:pPr>
    </w:p>
    <w:p w14:paraId="1C7FE580" w14:textId="77777777" w:rsidR="006074B2" w:rsidRPr="00A001B4" w:rsidRDefault="006074B2" w:rsidP="00B42622">
      <w:pPr>
        <w:tabs>
          <w:tab w:val="left" w:pos="851"/>
        </w:tabs>
        <w:adjustRightInd w:val="0"/>
        <w:contextualSpacing/>
        <w:rPr>
          <w:rFonts w:eastAsia="Calibri" w:cs="Times New Roman"/>
        </w:rPr>
      </w:pPr>
    </w:p>
    <w:p w14:paraId="586DE524" w14:textId="77777777" w:rsidR="006074B2" w:rsidRPr="00A001B4" w:rsidRDefault="006074B2" w:rsidP="00B42622">
      <w:pPr>
        <w:tabs>
          <w:tab w:val="left" w:pos="851"/>
        </w:tabs>
        <w:adjustRightInd w:val="0"/>
        <w:contextualSpacing/>
        <w:rPr>
          <w:rFonts w:eastAsia="Calibri" w:cs="Times New Roman"/>
        </w:rPr>
      </w:pPr>
    </w:p>
    <w:p w14:paraId="1557EE44" w14:textId="77777777" w:rsidR="006074B2" w:rsidRPr="00A001B4" w:rsidRDefault="006074B2" w:rsidP="00B42622">
      <w:pPr>
        <w:tabs>
          <w:tab w:val="left" w:pos="851"/>
        </w:tabs>
        <w:adjustRightInd w:val="0"/>
        <w:contextualSpacing/>
        <w:rPr>
          <w:rFonts w:eastAsia="Calibri" w:cs="Times New Roman"/>
        </w:rPr>
      </w:pPr>
    </w:p>
    <w:p w14:paraId="16C2EAF9" w14:textId="77777777" w:rsidR="006074B2" w:rsidRPr="00A001B4" w:rsidRDefault="006074B2" w:rsidP="00B42622">
      <w:pPr>
        <w:tabs>
          <w:tab w:val="left" w:pos="851"/>
        </w:tabs>
        <w:adjustRightInd w:val="0"/>
        <w:contextualSpacing/>
        <w:rPr>
          <w:rFonts w:eastAsia="Calibri" w:cs="Times New Roman"/>
        </w:rPr>
      </w:pPr>
    </w:p>
    <w:p w14:paraId="4562AA71" w14:textId="77777777" w:rsidR="006074B2" w:rsidRPr="00A001B4" w:rsidRDefault="006074B2" w:rsidP="00B42622">
      <w:pPr>
        <w:tabs>
          <w:tab w:val="left" w:pos="851"/>
        </w:tabs>
        <w:adjustRightInd w:val="0"/>
        <w:contextualSpacing/>
        <w:rPr>
          <w:rFonts w:eastAsia="Calibri" w:cs="Times New Roman"/>
        </w:rPr>
      </w:pPr>
    </w:p>
    <w:p w14:paraId="0B5BFF77" w14:textId="77777777" w:rsidR="006074B2" w:rsidRPr="00A001B4" w:rsidRDefault="006074B2" w:rsidP="00B42622">
      <w:pPr>
        <w:tabs>
          <w:tab w:val="left" w:pos="851"/>
        </w:tabs>
        <w:adjustRightInd w:val="0"/>
        <w:contextualSpacing/>
        <w:rPr>
          <w:rFonts w:eastAsia="Calibri" w:cs="Times New Roman"/>
        </w:rPr>
      </w:pPr>
    </w:p>
    <w:p w14:paraId="161E42B8" w14:textId="77777777" w:rsidR="006074B2" w:rsidRPr="00A001B4" w:rsidRDefault="006074B2" w:rsidP="00B42622">
      <w:pPr>
        <w:tabs>
          <w:tab w:val="left" w:pos="851"/>
        </w:tabs>
        <w:adjustRightInd w:val="0"/>
        <w:contextualSpacing/>
        <w:rPr>
          <w:rFonts w:eastAsia="Calibri" w:cs="Times New Roman"/>
        </w:rPr>
      </w:pPr>
    </w:p>
    <w:p w14:paraId="690FB3A0" w14:textId="77777777" w:rsidR="006074B2" w:rsidRPr="00A001B4" w:rsidRDefault="006074B2" w:rsidP="00B42622">
      <w:pPr>
        <w:tabs>
          <w:tab w:val="left" w:pos="851"/>
        </w:tabs>
        <w:adjustRightInd w:val="0"/>
        <w:contextualSpacing/>
        <w:rPr>
          <w:rFonts w:eastAsia="Calibri" w:cs="Times New Roman"/>
        </w:rPr>
      </w:pPr>
    </w:p>
    <w:p w14:paraId="158F0BA8" w14:textId="77777777" w:rsidR="006074B2" w:rsidRPr="00A001B4" w:rsidRDefault="006074B2" w:rsidP="00B42622">
      <w:pPr>
        <w:tabs>
          <w:tab w:val="left" w:pos="851"/>
        </w:tabs>
        <w:adjustRightInd w:val="0"/>
        <w:contextualSpacing/>
        <w:rPr>
          <w:rFonts w:eastAsia="Calibri" w:cs="Times New Roman"/>
        </w:rPr>
      </w:pPr>
    </w:p>
    <w:p w14:paraId="56A2381A" w14:textId="77777777" w:rsidR="006074B2" w:rsidRPr="00A001B4" w:rsidRDefault="006074B2" w:rsidP="00B42622">
      <w:pPr>
        <w:tabs>
          <w:tab w:val="left" w:pos="851"/>
        </w:tabs>
        <w:adjustRightInd w:val="0"/>
        <w:contextualSpacing/>
        <w:rPr>
          <w:rFonts w:eastAsia="Calibri" w:cs="Times New Roman"/>
        </w:rPr>
      </w:pPr>
    </w:p>
    <w:p w14:paraId="7E84CE72" w14:textId="77777777" w:rsidR="006074B2" w:rsidRPr="00A001B4" w:rsidRDefault="006074B2" w:rsidP="00B42622">
      <w:pPr>
        <w:tabs>
          <w:tab w:val="left" w:pos="851"/>
        </w:tabs>
        <w:adjustRightInd w:val="0"/>
        <w:contextualSpacing/>
        <w:rPr>
          <w:rFonts w:eastAsia="Calibri" w:cs="Times New Roman"/>
        </w:rPr>
      </w:pPr>
    </w:p>
    <w:p w14:paraId="7F106F36" w14:textId="77777777" w:rsidR="006074B2" w:rsidRPr="00A001B4" w:rsidRDefault="006074B2" w:rsidP="00B42622">
      <w:pPr>
        <w:tabs>
          <w:tab w:val="left" w:pos="851"/>
        </w:tabs>
        <w:adjustRightInd w:val="0"/>
        <w:contextualSpacing/>
        <w:rPr>
          <w:rFonts w:eastAsia="Calibri" w:cs="Times New Roman"/>
        </w:rPr>
      </w:pPr>
    </w:p>
    <w:p w14:paraId="4C1C54D0" w14:textId="77777777" w:rsidR="006074B2" w:rsidRPr="00A001B4" w:rsidRDefault="006074B2" w:rsidP="00B42622">
      <w:pPr>
        <w:tabs>
          <w:tab w:val="left" w:pos="851"/>
        </w:tabs>
        <w:adjustRightInd w:val="0"/>
        <w:contextualSpacing/>
        <w:rPr>
          <w:rFonts w:eastAsia="Calibri" w:cs="Times New Roman"/>
        </w:rPr>
      </w:pPr>
    </w:p>
    <w:p w14:paraId="59B875FF" w14:textId="77777777" w:rsidR="006074B2" w:rsidRPr="00A001B4" w:rsidRDefault="006074B2" w:rsidP="00B42622">
      <w:pPr>
        <w:tabs>
          <w:tab w:val="left" w:pos="851"/>
        </w:tabs>
        <w:adjustRightInd w:val="0"/>
        <w:contextualSpacing/>
        <w:rPr>
          <w:rFonts w:eastAsia="Calibri" w:cs="Times New Roman"/>
        </w:rPr>
      </w:pPr>
    </w:p>
    <w:p w14:paraId="7D6BB98A" w14:textId="77777777" w:rsidR="006074B2" w:rsidRPr="00A001B4" w:rsidRDefault="006074B2" w:rsidP="00B42622">
      <w:pPr>
        <w:tabs>
          <w:tab w:val="left" w:pos="851"/>
        </w:tabs>
        <w:adjustRightInd w:val="0"/>
        <w:contextualSpacing/>
        <w:rPr>
          <w:rFonts w:eastAsia="Calibri" w:cs="Times New Roman"/>
        </w:rPr>
      </w:pPr>
    </w:p>
    <w:p w14:paraId="7D44F824" w14:textId="77777777" w:rsidR="006074B2" w:rsidRPr="00A001B4" w:rsidRDefault="006074B2" w:rsidP="00B42622">
      <w:pPr>
        <w:tabs>
          <w:tab w:val="left" w:pos="851"/>
        </w:tabs>
        <w:adjustRightInd w:val="0"/>
        <w:contextualSpacing/>
        <w:rPr>
          <w:rFonts w:eastAsia="Calibri" w:cs="Times New Roman"/>
        </w:rPr>
      </w:pPr>
    </w:p>
    <w:p w14:paraId="7B8CD31B" w14:textId="77777777" w:rsidR="006074B2" w:rsidRPr="00A001B4" w:rsidRDefault="006074B2" w:rsidP="00B42622">
      <w:pPr>
        <w:tabs>
          <w:tab w:val="left" w:pos="851"/>
        </w:tabs>
        <w:adjustRightInd w:val="0"/>
        <w:contextualSpacing/>
        <w:rPr>
          <w:rFonts w:eastAsia="Calibri" w:cs="Times New Roman"/>
        </w:rPr>
      </w:pPr>
    </w:p>
    <w:p w14:paraId="5FEED9C9" w14:textId="77777777" w:rsidR="006074B2" w:rsidRPr="00A001B4" w:rsidRDefault="006074B2" w:rsidP="00B42622">
      <w:pPr>
        <w:tabs>
          <w:tab w:val="left" w:pos="851"/>
        </w:tabs>
        <w:adjustRightInd w:val="0"/>
        <w:contextualSpacing/>
        <w:rPr>
          <w:rFonts w:eastAsia="Calibri" w:cs="Times New Roman"/>
        </w:rPr>
      </w:pPr>
    </w:p>
    <w:p w14:paraId="6AAA9ED7" w14:textId="77777777" w:rsidR="006074B2" w:rsidRPr="00A001B4" w:rsidRDefault="006074B2" w:rsidP="00B42622">
      <w:pPr>
        <w:tabs>
          <w:tab w:val="left" w:pos="851"/>
        </w:tabs>
        <w:adjustRightInd w:val="0"/>
        <w:contextualSpacing/>
        <w:rPr>
          <w:rFonts w:eastAsia="Calibri" w:cs="Times New Roman"/>
        </w:rPr>
      </w:pPr>
    </w:p>
    <w:p w14:paraId="48B736C7" w14:textId="77777777" w:rsidR="006074B2" w:rsidRPr="00A001B4" w:rsidRDefault="006074B2" w:rsidP="00B42622">
      <w:pPr>
        <w:tabs>
          <w:tab w:val="left" w:pos="851"/>
        </w:tabs>
        <w:adjustRightInd w:val="0"/>
        <w:contextualSpacing/>
        <w:rPr>
          <w:rFonts w:eastAsia="Calibri" w:cs="Times New Roman"/>
        </w:rPr>
      </w:pPr>
    </w:p>
    <w:p w14:paraId="73A6ADF6" w14:textId="77777777" w:rsidR="006074B2" w:rsidRPr="00A001B4" w:rsidRDefault="006074B2" w:rsidP="00B42622">
      <w:pPr>
        <w:tabs>
          <w:tab w:val="left" w:pos="851"/>
        </w:tabs>
        <w:adjustRightInd w:val="0"/>
        <w:contextualSpacing/>
        <w:rPr>
          <w:rFonts w:eastAsia="Calibri" w:cs="Times New Roman"/>
        </w:rPr>
      </w:pPr>
    </w:p>
    <w:p w14:paraId="4F578B39" w14:textId="77777777" w:rsidR="006074B2" w:rsidRPr="00A001B4" w:rsidRDefault="006074B2" w:rsidP="00B42622">
      <w:pPr>
        <w:tabs>
          <w:tab w:val="left" w:pos="851"/>
        </w:tabs>
        <w:adjustRightInd w:val="0"/>
        <w:contextualSpacing/>
        <w:rPr>
          <w:rFonts w:eastAsia="Calibri" w:cs="Times New Roman"/>
        </w:rPr>
      </w:pPr>
    </w:p>
    <w:p w14:paraId="4128A2E3" w14:textId="77777777" w:rsidR="006074B2" w:rsidRPr="00A001B4" w:rsidRDefault="006074B2" w:rsidP="00B42622">
      <w:pPr>
        <w:tabs>
          <w:tab w:val="left" w:pos="851"/>
        </w:tabs>
        <w:adjustRightInd w:val="0"/>
        <w:contextualSpacing/>
        <w:rPr>
          <w:rFonts w:eastAsia="Calibri" w:cs="Times New Roman"/>
        </w:rPr>
      </w:pPr>
    </w:p>
    <w:p w14:paraId="736F7E37" w14:textId="77777777" w:rsidR="006074B2" w:rsidRPr="00A001B4" w:rsidRDefault="006074B2" w:rsidP="00B42622">
      <w:pPr>
        <w:tabs>
          <w:tab w:val="left" w:pos="851"/>
        </w:tabs>
        <w:adjustRightInd w:val="0"/>
        <w:contextualSpacing/>
        <w:rPr>
          <w:rFonts w:eastAsia="Calibri" w:cs="Times New Roman"/>
        </w:rPr>
      </w:pPr>
    </w:p>
    <w:p w14:paraId="0DF10C6D" w14:textId="77777777" w:rsidR="006074B2" w:rsidRPr="00A001B4" w:rsidRDefault="006074B2" w:rsidP="00B42622">
      <w:pPr>
        <w:tabs>
          <w:tab w:val="left" w:pos="851"/>
        </w:tabs>
        <w:adjustRightInd w:val="0"/>
        <w:contextualSpacing/>
        <w:rPr>
          <w:rFonts w:eastAsia="Calibri" w:cs="Times New Roman"/>
        </w:rPr>
      </w:pPr>
    </w:p>
    <w:p w14:paraId="230A194E" w14:textId="77777777" w:rsidR="006074B2" w:rsidRPr="00A001B4" w:rsidRDefault="006074B2" w:rsidP="00B42622">
      <w:pPr>
        <w:tabs>
          <w:tab w:val="left" w:pos="851"/>
        </w:tabs>
        <w:adjustRightInd w:val="0"/>
        <w:contextualSpacing/>
        <w:rPr>
          <w:rFonts w:eastAsia="Calibri" w:cs="Times New Roman"/>
        </w:rPr>
      </w:pPr>
    </w:p>
    <w:p w14:paraId="331EF293" w14:textId="77777777" w:rsidR="006074B2" w:rsidRPr="00A001B4" w:rsidRDefault="006074B2" w:rsidP="00B42622">
      <w:pPr>
        <w:tabs>
          <w:tab w:val="left" w:pos="851"/>
        </w:tabs>
        <w:adjustRightInd w:val="0"/>
        <w:contextualSpacing/>
        <w:rPr>
          <w:rFonts w:eastAsia="Calibri" w:cs="Times New Roman"/>
        </w:rPr>
      </w:pPr>
    </w:p>
    <w:p w14:paraId="2F430E01" w14:textId="77777777" w:rsidR="006074B2" w:rsidRPr="00A001B4" w:rsidRDefault="006074B2" w:rsidP="00B42622">
      <w:pPr>
        <w:tabs>
          <w:tab w:val="left" w:pos="851"/>
        </w:tabs>
        <w:adjustRightInd w:val="0"/>
        <w:contextualSpacing/>
        <w:rPr>
          <w:rFonts w:eastAsia="Calibri" w:cs="Times New Roman"/>
        </w:rPr>
      </w:pPr>
    </w:p>
    <w:p w14:paraId="6BF7987E" w14:textId="77777777" w:rsidR="006074B2" w:rsidRPr="00A001B4" w:rsidRDefault="006074B2" w:rsidP="00B42622">
      <w:pPr>
        <w:tabs>
          <w:tab w:val="left" w:pos="851"/>
        </w:tabs>
        <w:adjustRightInd w:val="0"/>
        <w:contextualSpacing/>
        <w:rPr>
          <w:rFonts w:eastAsia="Calibri" w:cs="Times New Roman"/>
        </w:rPr>
      </w:pPr>
    </w:p>
    <w:p w14:paraId="25984DF0" w14:textId="77777777" w:rsidR="006074B2" w:rsidRPr="00A001B4" w:rsidRDefault="006074B2" w:rsidP="00B42622">
      <w:pPr>
        <w:tabs>
          <w:tab w:val="left" w:pos="851"/>
        </w:tabs>
        <w:adjustRightInd w:val="0"/>
        <w:contextualSpacing/>
        <w:rPr>
          <w:rFonts w:eastAsia="Calibri" w:cs="Times New Roman"/>
        </w:rPr>
      </w:pPr>
    </w:p>
    <w:p w14:paraId="561DD2AB" w14:textId="77777777" w:rsidR="000F6DD4" w:rsidRPr="00A001B4" w:rsidRDefault="000F6DD4" w:rsidP="00B42622">
      <w:pPr>
        <w:tabs>
          <w:tab w:val="left" w:pos="851"/>
        </w:tabs>
        <w:adjustRightInd w:val="0"/>
        <w:contextualSpacing/>
        <w:rPr>
          <w:rFonts w:eastAsia="Calibri" w:cs="Times New Roman"/>
        </w:rPr>
      </w:pPr>
    </w:p>
    <w:p w14:paraId="009223A4"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265C6A43" w14:textId="77777777" w:rsidTr="00847B0F">
        <w:trPr>
          <w:cantSplit/>
          <w:trHeight w:val="480"/>
        </w:trPr>
        <w:tc>
          <w:tcPr>
            <w:tcW w:w="4147" w:type="dxa"/>
            <w:gridSpan w:val="3"/>
          </w:tcPr>
          <w:p w14:paraId="7DC1EC50" w14:textId="77777777" w:rsidR="006074B2" w:rsidRPr="00A001B4" w:rsidRDefault="006074B2" w:rsidP="00847B0F">
            <w:pPr>
              <w:rPr>
                <w:rFonts w:cs="Times New Roman"/>
                <w:b/>
                <w:bCs/>
                <w:lang w:eastAsia="en-GB"/>
              </w:rPr>
            </w:pPr>
            <w:r w:rsidRPr="00A001B4">
              <w:rPr>
                <w:rFonts w:cs="Times New Roman"/>
                <w:b/>
                <w:bCs/>
                <w:lang w:eastAsia="en-GB"/>
              </w:rPr>
              <w:t>Nume și prenume expert: Radu Andrei Bădulescu</w:t>
            </w:r>
          </w:p>
        </w:tc>
        <w:tc>
          <w:tcPr>
            <w:tcW w:w="5486" w:type="dxa"/>
            <w:gridSpan w:val="7"/>
          </w:tcPr>
          <w:p w14:paraId="1393C0E9"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08C3E8CA" w14:textId="77777777" w:rsidTr="00847B0F">
        <w:trPr>
          <w:cantSplit/>
          <w:trHeight w:val="480"/>
        </w:trPr>
        <w:tc>
          <w:tcPr>
            <w:tcW w:w="4147" w:type="dxa"/>
            <w:gridSpan w:val="3"/>
          </w:tcPr>
          <w:p w14:paraId="426547FC"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42875880" w14:textId="77777777" w:rsidR="006074B2" w:rsidRPr="00A001B4" w:rsidRDefault="006074B2" w:rsidP="00847B0F">
            <w:pPr>
              <w:rPr>
                <w:rFonts w:cs="Times New Roman"/>
                <w:lang w:eastAsia="en-GB"/>
              </w:rPr>
            </w:pPr>
            <w:r w:rsidRPr="00A001B4">
              <w:rPr>
                <w:rFonts w:cs="Times New Roman"/>
                <w:lang w:eastAsia="en-GB"/>
              </w:rPr>
              <w:t>Telefon: +40765077451</w:t>
            </w:r>
          </w:p>
        </w:tc>
        <w:tc>
          <w:tcPr>
            <w:tcW w:w="2651" w:type="dxa"/>
            <w:gridSpan w:val="3"/>
          </w:tcPr>
          <w:p w14:paraId="5D5B0B0D" w14:textId="77777777" w:rsidR="006074B2" w:rsidRPr="00A001B4" w:rsidRDefault="006074B2" w:rsidP="00847B0F">
            <w:pPr>
              <w:rPr>
                <w:rFonts w:cs="Times New Roman"/>
                <w:lang w:eastAsia="en-GB"/>
              </w:rPr>
            </w:pPr>
            <w:r w:rsidRPr="00A001B4">
              <w:rPr>
                <w:rFonts w:cs="Times New Roman"/>
                <w:lang w:eastAsia="en-GB"/>
              </w:rPr>
              <w:t>Email: raduandreibadulescu@gmail.com</w:t>
            </w:r>
          </w:p>
        </w:tc>
      </w:tr>
      <w:tr w:rsidR="006074B2" w:rsidRPr="00A001B4" w14:paraId="77883F02" w14:textId="77777777" w:rsidTr="00847B0F">
        <w:trPr>
          <w:cantSplit/>
          <w:trHeight w:val="480"/>
        </w:trPr>
        <w:tc>
          <w:tcPr>
            <w:tcW w:w="4147" w:type="dxa"/>
            <w:gridSpan w:val="3"/>
          </w:tcPr>
          <w:p w14:paraId="5EC6328C"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748E024B" w14:textId="77777777" w:rsidR="006074B2" w:rsidRPr="00A001B4" w:rsidRDefault="006074B2" w:rsidP="00847B0F">
            <w:pPr>
              <w:rPr>
                <w:rFonts w:cs="Times New Roman"/>
                <w:lang w:eastAsia="en-GB"/>
              </w:rPr>
            </w:pPr>
            <w:r w:rsidRPr="00A001B4">
              <w:rPr>
                <w:rFonts w:cs="Times New Roman"/>
                <w:lang w:eastAsia="en-GB"/>
              </w:rPr>
              <w:t>Selectați:</w:t>
            </w:r>
          </w:p>
          <w:p w14:paraId="06FAE47F" w14:textId="77777777" w:rsidR="006074B2" w:rsidRPr="00A001B4" w:rsidRDefault="006074B2" w:rsidP="00847B0F">
            <w:pPr>
              <w:rPr>
                <w:rFonts w:cs="Times New Roman"/>
                <w:lang w:eastAsia="en-GB"/>
              </w:rPr>
            </w:pPr>
            <w:r w:rsidRPr="00A001B4">
              <w:rPr>
                <w:rFonts w:cs="Times New Roman"/>
                <w:lang w:eastAsia="en-GB"/>
              </w:rPr>
              <w:t>□ Angajat</w:t>
            </w:r>
          </w:p>
          <w:p w14:paraId="621C892B" w14:textId="77777777" w:rsidR="006074B2" w:rsidRPr="00A001B4" w:rsidRDefault="006074B2" w:rsidP="00847B0F">
            <w:pPr>
              <w:rPr>
                <w:rFonts w:cs="Times New Roman"/>
                <w:lang w:eastAsia="en-GB"/>
              </w:rPr>
            </w:pPr>
            <w:r w:rsidRPr="00A001B4">
              <w:rPr>
                <w:rFonts w:cs="Times New Roman"/>
                <w:lang w:eastAsia="en-GB"/>
              </w:rPr>
              <w:t>□x Liber profesionist</w:t>
            </w:r>
          </w:p>
          <w:p w14:paraId="7BC716D3" w14:textId="77777777" w:rsidR="006074B2" w:rsidRPr="00A001B4" w:rsidRDefault="006074B2" w:rsidP="00847B0F">
            <w:pPr>
              <w:rPr>
                <w:rFonts w:cs="Times New Roman"/>
                <w:lang w:eastAsia="en-GB"/>
              </w:rPr>
            </w:pPr>
            <w:r w:rsidRPr="00A001B4">
              <w:rPr>
                <w:rFonts w:cs="Times New Roman"/>
                <w:lang w:eastAsia="en-GB"/>
              </w:rPr>
              <w:t>□ Subcontractant</w:t>
            </w:r>
          </w:p>
          <w:p w14:paraId="1FC3A58C"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2FB2C04E"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333A0859" w14:textId="77777777" w:rsidTr="00847B0F">
        <w:trPr>
          <w:cantSplit/>
          <w:trHeight w:val="711"/>
        </w:trPr>
        <w:tc>
          <w:tcPr>
            <w:tcW w:w="4147" w:type="dxa"/>
            <w:gridSpan w:val="3"/>
          </w:tcPr>
          <w:p w14:paraId="40E6254A"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58316192"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79790822"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090F2D5B" w14:textId="77777777" w:rsidTr="00847B0F">
        <w:trPr>
          <w:cantSplit/>
          <w:trHeight w:val="480"/>
        </w:trPr>
        <w:tc>
          <w:tcPr>
            <w:tcW w:w="4147" w:type="dxa"/>
            <w:gridSpan w:val="3"/>
          </w:tcPr>
          <w:p w14:paraId="545F0BE2"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A001B4" w:rsidRDefault="006074B2" w:rsidP="00847B0F">
            <w:pPr>
              <w:rPr>
                <w:rFonts w:cs="Times New Roman"/>
                <w:i/>
                <w:highlight w:val="lightGray"/>
                <w:lang w:eastAsia="en-GB"/>
              </w:rPr>
            </w:pPr>
            <w:r w:rsidRPr="00A001B4">
              <w:rPr>
                <w:rFonts w:cs="Times New Roman"/>
                <w:i/>
                <w:lang w:eastAsia="en-GB"/>
              </w:rPr>
              <w:t>da</w:t>
            </w:r>
          </w:p>
        </w:tc>
      </w:tr>
      <w:tr w:rsidR="006074B2" w:rsidRPr="00A001B4" w14:paraId="078AC916" w14:textId="77777777" w:rsidTr="00847B0F">
        <w:trPr>
          <w:cantSplit/>
          <w:trHeight w:val="480"/>
        </w:trPr>
        <w:tc>
          <w:tcPr>
            <w:tcW w:w="4147" w:type="dxa"/>
            <w:gridSpan w:val="3"/>
          </w:tcPr>
          <w:p w14:paraId="264BB335"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126C61B" w14:textId="77777777" w:rsidR="006074B2" w:rsidRPr="00A001B4" w:rsidRDefault="006074B2" w:rsidP="00847B0F">
            <w:pPr>
              <w:rPr>
                <w:rFonts w:cs="Times New Roman"/>
                <w:lang w:eastAsia="en-GB"/>
              </w:rPr>
            </w:pPr>
            <w:r w:rsidRPr="00A001B4">
              <w:rPr>
                <w:rFonts w:cs="Times New Roman"/>
                <w:i/>
                <w:lang w:eastAsia="en-GB"/>
              </w:rPr>
              <w:t>formator</w:t>
            </w:r>
          </w:p>
        </w:tc>
      </w:tr>
      <w:tr w:rsidR="006074B2" w:rsidRPr="00A001B4" w14:paraId="5A06E140" w14:textId="77777777" w:rsidTr="00847B0F">
        <w:trPr>
          <w:cantSplit/>
          <w:trHeight w:val="306"/>
        </w:trPr>
        <w:tc>
          <w:tcPr>
            <w:tcW w:w="4147" w:type="dxa"/>
            <w:gridSpan w:val="3"/>
          </w:tcPr>
          <w:p w14:paraId="72510B35"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2A27F5A1" w14:textId="77777777" w:rsidR="006074B2" w:rsidRPr="00A001B4" w:rsidRDefault="006074B2" w:rsidP="00847B0F">
            <w:pPr>
              <w:rPr>
                <w:rFonts w:cs="Times New Roman"/>
                <w:i/>
                <w:lang w:eastAsia="en-GB"/>
              </w:rPr>
            </w:pPr>
            <w:proofErr w:type="spellStart"/>
            <w:r w:rsidRPr="00A001B4">
              <w:rPr>
                <w:rFonts w:cs="Times New Roman"/>
                <w:i/>
                <w:lang w:eastAsia="en-GB"/>
              </w:rPr>
              <w:t>Mentoring</w:t>
            </w:r>
            <w:proofErr w:type="spellEnd"/>
            <w:r w:rsidRPr="00A001B4">
              <w:rPr>
                <w:rFonts w:cs="Times New Roman"/>
                <w:i/>
                <w:lang w:eastAsia="en-GB"/>
              </w:rPr>
              <w:t>, leadership</w:t>
            </w:r>
          </w:p>
        </w:tc>
      </w:tr>
      <w:tr w:rsidR="006074B2" w:rsidRPr="00A001B4" w14:paraId="2728BDAE" w14:textId="77777777" w:rsidTr="00847B0F">
        <w:trPr>
          <w:cantSplit/>
          <w:trHeight w:val="306"/>
        </w:trPr>
        <w:tc>
          <w:tcPr>
            <w:tcW w:w="4147" w:type="dxa"/>
            <w:gridSpan w:val="3"/>
          </w:tcPr>
          <w:p w14:paraId="54FC4431" w14:textId="77777777" w:rsidR="006074B2" w:rsidRPr="00A001B4" w:rsidRDefault="006074B2" w:rsidP="00847B0F">
            <w:pPr>
              <w:rPr>
                <w:rFonts w:cs="Times New Roman"/>
                <w:lang w:eastAsia="en-GB"/>
              </w:rPr>
            </w:pPr>
            <w:r w:rsidRPr="00A001B4">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A001B4" w:rsidRDefault="006074B2" w:rsidP="00847B0F">
            <w:pPr>
              <w:rPr>
                <w:rFonts w:cs="Times New Roman"/>
                <w:lang w:eastAsia="en-GB"/>
              </w:rPr>
            </w:pPr>
            <w:proofErr w:type="spellStart"/>
            <w:r w:rsidRPr="00A001B4">
              <w:rPr>
                <w:rFonts w:cs="Times New Roman"/>
                <w:i/>
                <w:lang w:eastAsia="en-GB"/>
              </w:rPr>
              <w:t>Experienta</w:t>
            </w:r>
            <w:proofErr w:type="spellEnd"/>
            <w:r w:rsidRPr="00A001B4">
              <w:rPr>
                <w:rFonts w:cs="Times New Roman"/>
                <w:i/>
                <w:lang w:eastAsia="en-GB"/>
              </w:rPr>
              <w:t xml:space="preserve"> in prestare cursuri de training / formare</w:t>
            </w:r>
          </w:p>
        </w:tc>
      </w:tr>
      <w:tr w:rsidR="006074B2" w:rsidRPr="00A001B4" w14:paraId="55249DB2" w14:textId="77777777" w:rsidTr="00847B0F">
        <w:trPr>
          <w:cantSplit/>
          <w:trHeight w:val="306"/>
        </w:trPr>
        <w:tc>
          <w:tcPr>
            <w:tcW w:w="4147" w:type="dxa"/>
            <w:gridSpan w:val="3"/>
          </w:tcPr>
          <w:p w14:paraId="610185DD"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A001B4" w:rsidRDefault="006074B2" w:rsidP="00847B0F">
            <w:pPr>
              <w:rPr>
                <w:rFonts w:cs="Times New Roman"/>
                <w:lang w:eastAsia="en-GB"/>
              </w:rPr>
            </w:pPr>
            <w:proofErr w:type="spellStart"/>
            <w:r w:rsidRPr="00A001B4">
              <w:rPr>
                <w:rFonts w:cs="Times New Roman"/>
                <w:i/>
                <w:lang w:eastAsia="en-GB"/>
              </w:rPr>
              <w:t>Experienta</w:t>
            </w:r>
            <w:proofErr w:type="spellEnd"/>
            <w:r w:rsidRPr="00A001B4">
              <w:rPr>
                <w:rFonts w:cs="Times New Roman"/>
                <w:i/>
                <w:lang w:eastAsia="en-GB"/>
              </w:rPr>
              <w:t xml:space="preserve"> in predare cursuri de </w:t>
            </w:r>
            <w:proofErr w:type="spellStart"/>
            <w:r w:rsidRPr="00A001B4">
              <w:rPr>
                <w:rFonts w:cs="Times New Roman"/>
                <w:i/>
                <w:lang w:eastAsia="en-GB"/>
              </w:rPr>
              <w:t>cybersecurity</w:t>
            </w:r>
            <w:proofErr w:type="spellEnd"/>
          </w:p>
        </w:tc>
      </w:tr>
      <w:tr w:rsidR="006074B2" w:rsidRPr="00A001B4" w14:paraId="00EC01FA" w14:textId="77777777" w:rsidTr="00847B0F">
        <w:trPr>
          <w:cantSplit/>
          <w:trHeight w:val="531"/>
        </w:trPr>
        <w:tc>
          <w:tcPr>
            <w:tcW w:w="4147" w:type="dxa"/>
            <w:gridSpan w:val="3"/>
          </w:tcPr>
          <w:p w14:paraId="78C2A60E" w14:textId="77777777" w:rsidR="006074B2" w:rsidRPr="00A001B4" w:rsidRDefault="006074B2" w:rsidP="00847B0F">
            <w:pPr>
              <w:rPr>
                <w:rFonts w:cs="Times New Roman"/>
                <w:lang w:eastAsia="en-GB"/>
              </w:rPr>
            </w:pPr>
            <w:r w:rsidRPr="00A001B4">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A001B4" w:rsidRDefault="006074B2" w:rsidP="00847B0F">
            <w:pPr>
              <w:rPr>
                <w:rFonts w:cs="Times New Roman"/>
                <w:i/>
                <w:lang w:eastAsia="en-GB"/>
              </w:rPr>
            </w:pPr>
            <w:r w:rsidRPr="00A001B4">
              <w:rPr>
                <w:rFonts w:cs="Times New Roman"/>
                <w:i/>
                <w:lang w:eastAsia="en-GB"/>
              </w:rPr>
              <w:t>Formare profesionala</w:t>
            </w:r>
          </w:p>
        </w:tc>
        <w:tc>
          <w:tcPr>
            <w:tcW w:w="1892" w:type="dxa"/>
            <w:gridSpan w:val="4"/>
          </w:tcPr>
          <w:p w14:paraId="0992F754" w14:textId="77777777" w:rsidR="006074B2" w:rsidRPr="00A001B4" w:rsidRDefault="006074B2" w:rsidP="00847B0F">
            <w:pPr>
              <w:rPr>
                <w:rFonts w:cs="Times New Roman"/>
                <w:lang w:eastAsia="en-GB"/>
              </w:rPr>
            </w:pPr>
            <w:r w:rsidRPr="00A001B4">
              <w:rPr>
                <w:rFonts w:cs="Times New Roman"/>
                <w:i/>
                <w:lang w:eastAsia="en-GB"/>
              </w:rPr>
              <w:t>n/a</w:t>
            </w:r>
          </w:p>
        </w:tc>
        <w:tc>
          <w:tcPr>
            <w:tcW w:w="1893" w:type="dxa"/>
          </w:tcPr>
          <w:p w14:paraId="6626FE05" w14:textId="77777777" w:rsidR="006074B2" w:rsidRPr="00A001B4" w:rsidRDefault="006074B2" w:rsidP="00847B0F">
            <w:pPr>
              <w:rPr>
                <w:rFonts w:cs="Times New Roman"/>
                <w:lang w:eastAsia="en-GB"/>
              </w:rPr>
            </w:pPr>
            <w:r w:rsidRPr="00A001B4">
              <w:rPr>
                <w:rFonts w:cs="Times New Roman"/>
                <w:i/>
                <w:lang w:eastAsia="en-GB"/>
              </w:rPr>
              <w:t>4 luni</w:t>
            </w:r>
          </w:p>
        </w:tc>
      </w:tr>
      <w:tr w:rsidR="006074B2" w:rsidRPr="00A001B4" w14:paraId="0B325FF6" w14:textId="77777777" w:rsidTr="00847B0F">
        <w:trPr>
          <w:cantSplit/>
          <w:trHeight w:val="783"/>
        </w:trPr>
        <w:tc>
          <w:tcPr>
            <w:tcW w:w="4147" w:type="dxa"/>
            <w:gridSpan w:val="3"/>
          </w:tcPr>
          <w:p w14:paraId="79148678"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2377A1B5"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(06/2020 la- 10/2020):</w:t>
            </w:r>
          </w:p>
        </w:tc>
        <w:tc>
          <w:tcPr>
            <w:tcW w:w="2743" w:type="dxa"/>
            <w:gridSpan w:val="3"/>
          </w:tcPr>
          <w:p w14:paraId="3F836236" w14:textId="77777777" w:rsidR="006074B2" w:rsidRPr="00A001B4" w:rsidRDefault="006074B2" w:rsidP="00847B0F">
            <w:pPr>
              <w:rPr>
                <w:rFonts w:cs="Times New Roman"/>
                <w:i/>
                <w:lang w:eastAsia="en-GB"/>
              </w:rPr>
            </w:pPr>
            <w:r w:rsidRPr="00A001B4">
              <w:rPr>
                <w:rFonts w:cs="Times New Roman"/>
                <w:i/>
                <w:lang w:eastAsia="en-GB"/>
              </w:rPr>
              <w:t>4 luni</w:t>
            </w:r>
          </w:p>
        </w:tc>
        <w:tc>
          <w:tcPr>
            <w:tcW w:w="2743" w:type="dxa"/>
            <w:gridSpan w:val="4"/>
          </w:tcPr>
          <w:p w14:paraId="2E5B9A12" w14:textId="77777777" w:rsidR="006074B2" w:rsidRPr="00A001B4" w:rsidRDefault="006074B2" w:rsidP="00847B0F">
            <w:pPr>
              <w:rPr>
                <w:rFonts w:cs="Times New Roman"/>
                <w:lang w:eastAsia="en-GB"/>
              </w:rPr>
            </w:pPr>
            <w:r w:rsidRPr="00A001B4">
              <w:rPr>
                <w:rFonts w:cs="Times New Roman"/>
                <w:i/>
                <w:lang w:eastAsia="en-GB"/>
              </w:rPr>
              <w:t>4 luni</w:t>
            </w:r>
          </w:p>
        </w:tc>
      </w:tr>
      <w:tr w:rsidR="006074B2" w:rsidRPr="00A001B4" w14:paraId="26F0F314" w14:textId="77777777" w:rsidTr="00847B0F">
        <w:trPr>
          <w:cantSplit/>
          <w:trHeight w:val="783"/>
        </w:trPr>
        <w:tc>
          <w:tcPr>
            <w:tcW w:w="4147" w:type="dxa"/>
            <w:gridSpan w:val="3"/>
          </w:tcPr>
          <w:p w14:paraId="2698156B"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A001B4" w:rsidRDefault="006074B2" w:rsidP="00847B0F">
            <w:pPr>
              <w:rPr>
                <w:rFonts w:cs="Times New Roman"/>
                <w:lang w:eastAsia="en-GB"/>
              </w:rPr>
            </w:pPr>
          </w:p>
        </w:tc>
        <w:tc>
          <w:tcPr>
            <w:tcW w:w="2743" w:type="dxa"/>
            <w:gridSpan w:val="4"/>
          </w:tcPr>
          <w:p w14:paraId="7BD1492B" w14:textId="77777777" w:rsidR="006074B2" w:rsidRPr="00A001B4" w:rsidRDefault="006074B2" w:rsidP="00847B0F">
            <w:pPr>
              <w:rPr>
                <w:rFonts w:cs="Times New Roman"/>
                <w:lang w:eastAsia="en-GB"/>
              </w:rPr>
            </w:pPr>
          </w:p>
        </w:tc>
      </w:tr>
      <w:tr w:rsidR="006074B2" w:rsidRPr="00A001B4" w14:paraId="76FEA578" w14:textId="77777777" w:rsidTr="00847B0F">
        <w:trPr>
          <w:cantSplit/>
          <w:trHeight w:val="495"/>
        </w:trPr>
        <w:tc>
          <w:tcPr>
            <w:tcW w:w="4147" w:type="dxa"/>
            <w:gridSpan w:val="3"/>
          </w:tcPr>
          <w:p w14:paraId="04AA14DF"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A001B4" w:rsidRDefault="006074B2" w:rsidP="00847B0F">
            <w:pPr>
              <w:rPr>
                <w:rFonts w:cs="Times New Roman"/>
                <w:lang w:eastAsia="en-GB"/>
              </w:rPr>
            </w:pPr>
            <w:proofErr w:type="spellStart"/>
            <w:r w:rsidRPr="00A001B4">
              <w:rPr>
                <w:rFonts w:cs="Times New Roman"/>
                <w:i/>
                <w:lang w:eastAsia="en-GB"/>
              </w:rPr>
              <w:t>Responsabilitatile</w:t>
            </w:r>
            <w:proofErr w:type="spellEnd"/>
            <w:r w:rsidRPr="00A001B4">
              <w:rPr>
                <w:rFonts w:cs="Times New Roman"/>
                <w:i/>
                <w:lang w:eastAsia="en-GB"/>
              </w:rPr>
              <w:t xml:space="preserve"> de formare, training</w:t>
            </w:r>
          </w:p>
        </w:tc>
      </w:tr>
      <w:tr w:rsidR="006074B2" w:rsidRPr="00A001B4" w14:paraId="5FDE4E08" w14:textId="77777777" w:rsidTr="00847B0F">
        <w:trPr>
          <w:cantSplit/>
          <w:trHeight w:val="1026"/>
        </w:trPr>
        <w:tc>
          <w:tcPr>
            <w:tcW w:w="4147" w:type="dxa"/>
            <w:gridSpan w:val="3"/>
          </w:tcPr>
          <w:p w14:paraId="221EF5B7"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6DDF3A8C" w14:textId="77777777" w:rsidTr="00847B0F">
        <w:trPr>
          <w:cantSplit/>
          <w:trHeight w:val="1026"/>
        </w:trPr>
        <w:tc>
          <w:tcPr>
            <w:tcW w:w="4147" w:type="dxa"/>
            <w:gridSpan w:val="3"/>
          </w:tcPr>
          <w:p w14:paraId="6E6483B6"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7"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211DD228"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101417BC" w14:textId="77777777" w:rsidR="006074B2" w:rsidRPr="00A001B4" w:rsidRDefault="006074B2" w:rsidP="00847B0F">
            <w:pPr>
              <w:rPr>
                <w:rFonts w:cs="Times New Roman"/>
                <w:lang w:eastAsia="en-GB"/>
              </w:rPr>
            </w:pPr>
            <w:r w:rsidRPr="00A001B4">
              <w:rPr>
                <w:rFonts w:cs="Times New Roman"/>
                <w:i/>
                <w:lang w:eastAsia="en-GB"/>
              </w:rPr>
              <w:t>avansat</w:t>
            </w:r>
          </w:p>
        </w:tc>
      </w:tr>
      <w:tr w:rsidR="006074B2" w:rsidRPr="00A001B4" w14:paraId="5564A2BD" w14:textId="77777777" w:rsidTr="00847B0F">
        <w:trPr>
          <w:cantSplit/>
          <w:trHeight w:val="210"/>
        </w:trPr>
        <w:tc>
          <w:tcPr>
            <w:tcW w:w="9633" w:type="dxa"/>
            <w:gridSpan w:val="10"/>
          </w:tcPr>
          <w:p w14:paraId="27D5EFFE"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644F32D3" w14:textId="77777777" w:rsidTr="00847B0F">
        <w:trPr>
          <w:cantSplit/>
          <w:trHeight w:val="480"/>
        </w:trPr>
        <w:tc>
          <w:tcPr>
            <w:tcW w:w="533" w:type="dxa"/>
          </w:tcPr>
          <w:p w14:paraId="10C400BC" w14:textId="77777777" w:rsidR="006074B2" w:rsidRPr="00A001B4" w:rsidRDefault="006074B2" w:rsidP="00847B0F">
            <w:pPr>
              <w:rPr>
                <w:rFonts w:cs="Times New Roman"/>
                <w:lang w:eastAsia="en-GB"/>
              </w:rPr>
            </w:pPr>
          </w:p>
        </w:tc>
        <w:tc>
          <w:tcPr>
            <w:tcW w:w="2338" w:type="dxa"/>
          </w:tcPr>
          <w:p w14:paraId="4A5CD821" w14:textId="77777777" w:rsidR="006074B2" w:rsidRPr="00A001B4" w:rsidRDefault="006074B2" w:rsidP="00847B0F">
            <w:pPr>
              <w:rPr>
                <w:rFonts w:cs="Times New Roman"/>
                <w:lang w:eastAsia="en-GB"/>
              </w:rPr>
            </w:pPr>
            <w:r w:rsidRPr="00A001B4">
              <w:rPr>
                <w:rFonts w:cs="Times New Roman"/>
                <w:lang w:eastAsia="en-GB"/>
              </w:rPr>
              <w:t>Diplomă/</w:t>
            </w:r>
          </w:p>
          <w:p w14:paraId="66DC4DCA"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2CA13C7D"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409A55C9"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7BD9D9B5" w14:textId="77777777" w:rsidR="006074B2" w:rsidRPr="00A001B4" w:rsidRDefault="006074B2" w:rsidP="00847B0F">
            <w:pPr>
              <w:rPr>
                <w:rFonts w:cs="Times New Roman"/>
                <w:lang w:eastAsia="en-GB"/>
              </w:rPr>
            </w:pPr>
            <w:r w:rsidRPr="00A001B4">
              <w:rPr>
                <w:rFonts w:cs="Times New Roman"/>
                <w:lang w:eastAsia="en-GB"/>
              </w:rPr>
              <w:t>Perioada</w:t>
            </w:r>
          </w:p>
          <w:p w14:paraId="6F81DEDA"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1B06DF19" w14:textId="77777777" w:rsidTr="00847B0F">
        <w:trPr>
          <w:cantSplit/>
          <w:trHeight w:val="66"/>
        </w:trPr>
        <w:tc>
          <w:tcPr>
            <w:tcW w:w="533" w:type="dxa"/>
          </w:tcPr>
          <w:p w14:paraId="4D5DBC91" w14:textId="77777777" w:rsidR="006074B2" w:rsidRPr="00A001B4" w:rsidRDefault="006074B2" w:rsidP="00847B0F">
            <w:pPr>
              <w:rPr>
                <w:rFonts w:cs="Times New Roman"/>
                <w:lang w:eastAsia="en-GB"/>
              </w:rPr>
            </w:pPr>
          </w:p>
        </w:tc>
        <w:tc>
          <w:tcPr>
            <w:tcW w:w="2338" w:type="dxa"/>
          </w:tcPr>
          <w:p w14:paraId="2017E071" w14:textId="77777777" w:rsidR="006074B2" w:rsidRPr="00A001B4" w:rsidRDefault="006074B2" w:rsidP="00847B0F">
            <w:pPr>
              <w:rPr>
                <w:rFonts w:cs="Times New Roman"/>
                <w:lang w:eastAsia="en-GB"/>
              </w:rPr>
            </w:pPr>
            <w:r w:rsidRPr="00A001B4">
              <w:rPr>
                <w:rFonts w:cs="Times New Roman"/>
                <w:lang w:eastAsia="en-GB"/>
              </w:rPr>
              <w:t>Cf documentelor</w:t>
            </w:r>
          </w:p>
        </w:tc>
        <w:tc>
          <w:tcPr>
            <w:tcW w:w="2165" w:type="dxa"/>
            <w:gridSpan w:val="2"/>
          </w:tcPr>
          <w:p w14:paraId="4F0A19C1" w14:textId="77777777" w:rsidR="006074B2" w:rsidRPr="00A001B4" w:rsidRDefault="006074B2" w:rsidP="00847B0F">
            <w:pPr>
              <w:rPr>
                <w:rFonts w:cs="Times New Roman"/>
                <w:lang w:eastAsia="en-GB"/>
              </w:rPr>
            </w:pPr>
            <w:r w:rsidRPr="00A001B4">
              <w:rPr>
                <w:rFonts w:cs="Times New Roman"/>
                <w:lang w:eastAsia="en-GB"/>
              </w:rPr>
              <w:t>TTT</w:t>
            </w:r>
          </w:p>
        </w:tc>
        <w:tc>
          <w:tcPr>
            <w:tcW w:w="2299" w:type="dxa"/>
            <w:gridSpan w:val="4"/>
          </w:tcPr>
          <w:p w14:paraId="518ADE9F" w14:textId="77777777" w:rsidR="006074B2" w:rsidRPr="00A001B4" w:rsidRDefault="006074B2" w:rsidP="00847B0F">
            <w:pPr>
              <w:rPr>
                <w:rFonts w:cs="Times New Roman"/>
                <w:lang w:eastAsia="en-GB"/>
              </w:rPr>
            </w:pPr>
            <w:proofErr w:type="spellStart"/>
            <w:r w:rsidRPr="00A001B4">
              <w:rPr>
                <w:rFonts w:cs="Times New Roman"/>
                <w:lang w:eastAsia="en-GB"/>
              </w:rPr>
              <w:t>Train</w:t>
            </w:r>
            <w:proofErr w:type="spellEnd"/>
            <w:r w:rsidRPr="00A001B4">
              <w:rPr>
                <w:rFonts w:cs="Times New Roman"/>
                <w:lang w:eastAsia="en-GB"/>
              </w:rPr>
              <w:t xml:space="preserve"> </w:t>
            </w:r>
            <w:proofErr w:type="spellStart"/>
            <w:r w:rsidRPr="00A001B4">
              <w:rPr>
                <w:rFonts w:cs="Times New Roman"/>
                <w:lang w:eastAsia="en-GB"/>
              </w:rPr>
              <w:t>the</w:t>
            </w:r>
            <w:proofErr w:type="spellEnd"/>
            <w:r w:rsidRPr="00A001B4">
              <w:rPr>
                <w:rFonts w:cs="Times New Roman"/>
                <w:lang w:eastAsia="en-GB"/>
              </w:rPr>
              <w:t xml:space="preserve"> trainer</w:t>
            </w:r>
          </w:p>
        </w:tc>
        <w:tc>
          <w:tcPr>
            <w:tcW w:w="2298" w:type="dxa"/>
            <w:gridSpan w:val="2"/>
          </w:tcPr>
          <w:p w14:paraId="578B6DF9" w14:textId="77777777" w:rsidR="006074B2" w:rsidRPr="00A001B4" w:rsidRDefault="006074B2" w:rsidP="00847B0F">
            <w:pPr>
              <w:rPr>
                <w:rFonts w:cs="Times New Roman"/>
                <w:lang w:eastAsia="en-GB"/>
              </w:rPr>
            </w:pPr>
          </w:p>
        </w:tc>
      </w:tr>
      <w:tr w:rsidR="006074B2" w:rsidRPr="00A001B4" w14:paraId="33B853F9" w14:textId="77777777" w:rsidTr="00847B0F">
        <w:trPr>
          <w:cantSplit/>
          <w:trHeight w:val="50"/>
        </w:trPr>
        <w:tc>
          <w:tcPr>
            <w:tcW w:w="533" w:type="dxa"/>
          </w:tcPr>
          <w:p w14:paraId="71A97C4C" w14:textId="77777777" w:rsidR="006074B2" w:rsidRPr="00A001B4" w:rsidRDefault="006074B2" w:rsidP="00847B0F">
            <w:pPr>
              <w:rPr>
                <w:rFonts w:cs="Times New Roman"/>
                <w:lang w:eastAsia="en-GB"/>
              </w:rPr>
            </w:pPr>
          </w:p>
        </w:tc>
        <w:tc>
          <w:tcPr>
            <w:tcW w:w="2338" w:type="dxa"/>
          </w:tcPr>
          <w:p w14:paraId="0E1274FC" w14:textId="77777777" w:rsidR="006074B2" w:rsidRPr="00A001B4" w:rsidRDefault="006074B2" w:rsidP="00847B0F">
            <w:pPr>
              <w:rPr>
                <w:rFonts w:cs="Times New Roman"/>
                <w:lang w:eastAsia="en-GB"/>
              </w:rPr>
            </w:pPr>
            <w:r w:rsidRPr="00A001B4">
              <w:rPr>
                <w:rFonts w:cs="Times New Roman"/>
                <w:lang w:eastAsia="en-GB"/>
              </w:rPr>
              <w:t xml:space="preserve">Anti </w:t>
            </w:r>
            <w:proofErr w:type="spellStart"/>
            <w:r w:rsidRPr="00A001B4">
              <w:rPr>
                <w:rFonts w:cs="Times New Roman"/>
                <w:lang w:eastAsia="en-GB"/>
              </w:rPr>
              <w:t>phising</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awerness</w:t>
            </w:r>
            <w:proofErr w:type="spellEnd"/>
          </w:p>
        </w:tc>
        <w:tc>
          <w:tcPr>
            <w:tcW w:w="2165" w:type="dxa"/>
            <w:gridSpan w:val="2"/>
          </w:tcPr>
          <w:p w14:paraId="751EA74F" w14:textId="77777777" w:rsidR="006074B2" w:rsidRPr="00A001B4" w:rsidRDefault="006074B2" w:rsidP="00847B0F">
            <w:pPr>
              <w:rPr>
                <w:rFonts w:cs="Times New Roman"/>
                <w:lang w:eastAsia="en-GB"/>
              </w:rPr>
            </w:pPr>
            <w:proofErr w:type="spellStart"/>
            <w:r w:rsidRPr="00A001B4">
              <w:rPr>
                <w:rFonts w:cs="Times New Roman"/>
                <w:lang w:eastAsia="en-GB"/>
              </w:rPr>
              <w:t>Huwaei</w:t>
            </w:r>
            <w:proofErr w:type="spellEnd"/>
            <w:r w:rsidRPr="00A001B4">
              <w:rPr>
                <w:rFonts w:cs="Times New Roman"/>
                <w:lang w:eastAsia="en-GB"/>
              </w:rPr>
              <w:t xml:space="preserve"> University</w:t>
            </w:r>
          </w:p>
        </w:tc>
        <w:tc>
          <w:tcPr>
            <w:tcW w:w="2299" w:type="dxa"/>
            <w:gridSpan w:val="4"/>
          </w:tcPr>
          <w:p w14:paraId="340571A5" w14:textId="77777777" w:rsidR="006074B2" w:rsidRPr="00A001B4" w:rsidRDefault="006074B2" w:rsidP="00847B0F">
            <w:pPr>
              <w:rPr>
                <w:rFonts w:cs="Times New Roman"/>
                <w:lang w:eastAsia="en-GB"/>
              </w:rPr>
            </w:pPr>
            <w:r w:rsidRPr="00A001B4">
              <w:rPr>
                <w:rFonts w:cs="Times New Roman"/>
                <w:lang w:eastAsia="en-GB"/>
              </w:rPr>
              <w:t>Expert anti-</w:t>
            </w:r>
            <w:proofErr w:type="spellStart"/>
            <w:r w:rsidRPr="00A001B4">
              <w:rPr>
                <w:rFonts w:cs="Times New Roman"/>
                <w:lang w:eastAsia="en-GB"/>
              </w:rPr>
              <w:t>physing</w:t>
            </w:r>
            <w:proofErr w:type="spellEnd"/>
          </w:p>
        </w:tc>
        <w:tc>
          <w:tcPr>
            <w:tcW w:w="2298" w:type="dxa"/>
            <w:gridSpan w:val="2"/>
          </w:tcPr>
          <w:p w14:paraId="4FE588A7" w14:textId="77777777" w:rsidR="006074B2" w:rsidRPr="00A001B4" w:rsidRDefault="006074B2" w:rsidP="00847B0F">
            <w:pPr>
              <w:rPr>
                <w:rFonts w:cs="Times New Roman"/>
                <w:lang w:eastAsia="en-GB"/>
              </w:rPr>
            </w:pPr>
          </w:p>
        </w:tc>
      </w:tr>
      <w:tr w:rsidR="006074B2" w:rsidRPr="00A001B4" w14:paraId="46AC94A6" w14:textId="77777777" w:rsidTr="00847B0F">
        <w:trPr>
          <w:cantSplit/>
          <w:trHeight w:val="50"/>
        </w:trPr>
        <w:tc>
          <w:tcPr>
            <w:tcW w:w="533" w:type="dxa"/>
          </w:tcPr>
          <w:p w14:paraId="417A411D" w14:textId="77777777" w:rsidR="006074B2" w:rsidRPr="00A001B4" w:rsidRDefault="006074B2" w:rsidP="00847B0F">
            <w:pPr>
              <w:rPr>
                <w:rFonts w:cs="Times New Roman"/>
                <w:lang w:eastAsia="en-GB"/>
              </w:rPr>
            </w:pPr>
          </w:p>
        </w:tc>
        <w:tc>
          <w:tcPr>
            <w:tcW w:w="2338" w:type="dxa"/>
          </w:tcPr>
          <w:p w14:paraId="0A20BE38" w14:textId="77777777" w:rsidR="006074B2" w:rsidRPr="00A001B4" w:rsidRDefault="006074B2" w:rsidP="00847B0F">
            <w:pPr>
              <w:rPr>
                <w:rFonts w:cs="Times New Roman"/>
                <w:lang w:eastAsia="en-GB"/>
              </w:rPr>
            </w:pPr>
            <w:r w:rsidRPr="00A001B4">
              <w:rPr>
                <w:rFonts w:cs="Times New Roman"/>
                <w:lang w:eastAsia="en-GB"/>
              </w:rPr>
              <w:t>Cf documentelor</w:t>
            </w:r>
          </w:p>
        </w:tc>
        <w:tc>
          <w:tcPr>
            <w:tcW w:w="2165" w:type="dxa"/>
            <w:gridSpan w:val="2"/>
          </w:tcPr>
          <w:p w14:paraId="252E252A" w14:textId="77777777" w:rsidR="006074B2" w:rsidRPr="00A001B4" w:rsidRDefault="006074B2" w:rsidP="00847B0F">
            <w:pPr>
              <w:rPr>
                <w:rFonts w:cs="Times New Roman"/>
                <w:lang w:eastAsia="en-GB"/>
              </w:rPr>
            </w:pPr>
            <w:r w:rsidRPr="00A001B4">
              <w:rPr>
                <w:rFonts w:cs="Times New Roman"/>
                <w:lang w:eastAsia="en-GB"/>
              </w:rPr>
              <w:t>TTT</w:t>
            </w:r>
          </w:p>
        </w:tc>
        <w:tc>
          <w:tcPr>
            <w:tcW w:w="2299" w:type="dxa"/>
            <w:gridSpan w:val="4"/>
          </w:tcPr>
          <w:p w14:paraId="76548649" w14:textId="77777777" w:rsidR="006074B2" w:rsidRPr="00A001B4" w:rsidRDefault="006074B2" w:rsidP="00847B0F">
            <w:pPr>
              <w:rPr>
                <w:rFonts w:cs="Times New Roman"/>
                <w:lang w:eastAsia="en-GB"/>
              </w:rPr>
            </w:pPr>
            <w:r w:rsidRPr="00A001B4">
              <w:rPr>
                <w:rFonts w:cs="Times New Roman"/>
                <w:lang w:eastAsia="en-GB"/>
              </w:rPr>
              <w:t>trainer</w:t>
            </w:r>
          </w:p>
        </w:tc>
        <w:tc>
          <w:tcPr>
            <w:tcW w:w="2298" w:type="dxa"/>
            <w:gridSpan w:val="2"/>
          </w:tcPr>
          <w:p w14:paraId="23B08A0B" w14:textId="77777777" w:rsidR="006074B2" w:rsidRPr="00A001B4" w:rsidRDefault="006074B2" w:rsidP="00847B0F">
            <w:pPr>
              <w:rPr>
                <w:rFonts w:cs="Times New Roman"/>
                <w:lang w:eastAsia="en-GB"/>
              </w:rPr>
            </w:pPr>
          </w:p>
        </w:tc>
      </w:tr>
    </w:tbl>
    <w:p w14:paraId="76199557" w14:textId="77777777" w:rsidR="000F6DD4" w:rsidRPr="00A001B4" w:rsidRDefault="000F6DD4" w:rsidP="00B42622">
      <w:pPr>
        <w:tabs>
          <w:tab w:val="left" w:pos="851"/>
        </w:tabs>
        <w:adjustRightInd w:val="0"/>
        <w:contextualSpacing/>
        <w:rPr>
          <w:rFonts w:eastAsia="Calibri" w:cs="Times New Roman"/>
        </w:rPr>
      </w:pPr>
    </w:p>
    <w:p w14:paraId="1CF97971" w14:textId="77777777" w:rsidR="000F6DD4" w:rsidRPr="00A001B4" w:rsidRDefault="000F6DD4" w:rsidP="00B42622">
      <w:pPr>
        <w:tabs>
          <w:tab w:val="left" w:pos="851"/>
        </w:tabs>
        <w:adjustRightInd w:val="0"/>
        <w:contextualSpacing/>
        <w:rPr>
          <w:rFonts w:eastAsia="Calibri" w:cs="Times New Roman"/>
        </w:rPr>
      </w:pPr>
    </w:p>
    <w:p w14:paraId="0FB8ACA2" w14:textId="77777777" w:rsidR="000F6DD4" w:rsidRPr="00A001B4" w:rsidRDefault="000F6DD4" w:rsidP="00B42622">
      <w:pPr>
        <w:tabs>
          <w:tab w:val="left" w:pos="851"/>
        </w:tabs>
        <w:adjustRightInd w:val="0"/>
        <w:contextualSpacing/>
        <w:rPr>
          <w:rFonts w:eastAsia="Calibri" w:cs="Times New Roman"/>
        </w:rPr>
      </w:pPr>
    </w:p>
    <w:p w14:paraId="7806C187" w14:textId="77777777" w:rsidR="000F6DD4" w:rsidRPr="00A001B4" w:rsidRDefault="000F6DD4" w:rsidP="00B42622">
      <w:pPr>
        <w:tabs>
          <w:tab w:val="left" w:pos="851"/>
        </w:tabs>
        <w:adjustRightInd w:val="0"/>
        <w:contextualSpacing/>
        <w:rPr>
          <w:rFonts w:eastAsia="Calibri" w:cs="Times New Roman"/>
        </w:rPr>
      </w:pPr>
    </w:p>
    <w:p w14:paraId="1E67729E" w14:textId="77777777" w:rsidR="000F6DD4" w:rsidRPr="00A001B4" w:rsidRDefault="000F6DD4" w:rsidP="00B42622">
      <w:pPr>
        <w:tabs>
          <w:tab w:val="left" w:pos="851"/>
        </w:tabs>
        <w:adjustRightInd w:val="0"/>
        <w:contextualSpacing/>
        <w:rPr>
          <w:rFonts w:eastAsia="Calibri" w:cs="Times New Roman"/>
        </w:rPr>
      </w:pPr>
    </w:p>
    <w:p w14:paraId="2CF6034B" w14:textId="77777777" w:rsidR="000F6DD4" w:rsidRPr="00A001B4" w:rsidRDefault="000F6DD4" w:rsidP="00B42622">
      <w:pPr>
        <w:tabs>
          <w:tab w:val="left" w:pos="851"/>
        </w:tabs>
        <w:adjustRightInd w:val="0"/>
        <w:contextualSpacing/>
        <w:rPr>
          <w:rFonts w:eastAsia="Calibri" w:cs="Times New Roman"/>
        </w:rPr>
      </w:pPr>
    </w:p>
    <w:p w14:paraId="30520266" w14:textId="77777777" w:rsidR="000F6DD4" w:rsidRPr="00A001B4" w:rsidRDefault="000F6DD4" w:rsidP="00B42622">
      <w:pPr>
        <w:tabs>
          <w:tab w:val="left" w:pos="851"/>
        </w:tabs>
        <w:adjustRightInd w:val="0"/>
        <w:contextualSpacing/>
        <w:rPr>
          <w:rFonts w:eastAsia="Calibri" w:cs="Times New Roman"/>
        </w:rPr>
      </w:pPr>
    </w:p>
    <w:p w14:paraId="1BA18B3F" w14:textId="77777777" w:rsidR="000F6DD4" w:rsidRPr="00A001B4" w:rsidRDefault="000F6DD4" w:rsidP="00B42622">
      <w:pPr>
        <w:tabs>
          <w:tab w:val="left" w:pos="851"/>
        </w:tabs>
        <w:adjustRightInd w:val="0"/>
        <w:contextualSpacing/>
        <w:rPr>
          <w:rFonts w:eastAsia="Calibri" w:cs="Times New Roman"/>
        </w:rPr>
      </w:pPr>
    </w:p>
    <w:p w14:paraId="65D639C0" w14:textId="77777777" w:rsidR="000F6DD4" w:rsidRPr="00A001B4" w:rsidRDefault="000F6DD4" w:rsidP="00B42622">
      <w:pPr>
        <w:tabs>
          <w:tab w:val="left" w:pos="851"/>
        </w:tabs>
        <w:adjustRightInd w:val="0"/>
        <w:contextualSpacing/>
        <w:rPr>
          <w:rFonts w:eastAsia="Calibri" w:cs="Times New Roman"/>
        </w:rPr>
      </w:pPr>
    </w:p>
    <w:p w14:paraId="4B7FF263" w14:textId="77777777" w:rsidR="000F6DD4" w:rsidRPr="00A001B4" w:rsidRDefault="000F6DD4" w:rsidP="00B42622">
      <w:pPr>
        <w:tabs>
          <w:tab w:val="left" w:pos="851"/>
        </w:tabs>
        <w:adjustRightInd w:val="0"/>
        <w:contextualSpacing/>
        <w:rPr>
          <w:rFonts w:eastAsia="Calibri" w:cs="Times New Roman"/>
        </w:rPr>
      </w:pPr>
    </w:p>
    <w:p w14:paraId="5E7DE109" w14:textId="77777777" w:rsidR="000F6DD4" w:rsidRPr="00A001B4" w:rsidRDefault="000F6DD4" w:rsidP="00B42622">
      <w:pPr>
        <w:tabs>
          <w:tab w:val="left" w:pos="851"/>
        </w:tabs>
        <w:adjustRightInd w:val="0"/>
        <w:contextualSpacing/>
        <w:rPr>
          <w:rFonts w:eastAsia="Calibri" w:cs="Times New Roman"/>
        </w:rPr>
      </w:pPr>
    </w:p>
    <w:p w14:paraId="0DBD85CF" w14:textId="77777777" w:rsidR="000F6DD4" w:rsidRPr="00A001B4" w:rsidRDefault="000F6DD4" w:rsidP="00B42622">
      <w:pPr>
        <w:tabs>
          <w:tab w:val="left" w:pos="851"/>
        </w:tabs>
        <w:adjustRightInd w:val="0"/>
        <w:contextualSpacing/>
        <w:rPr>
          <w:rFonts w:eastAsia="Calibri" w:cs="Times New Roman"/>
        </w:rPr>
      </w:pPr>
    </w:p>
    <w:p w14:paraId="65E15454" w14:textId="77777777" w:rsidR="000F6DD4" w:rsidRPr="00A001B4" w:rsidRDefault="000F6DD4" w:rsidP="00B42622">
      <w:pPr>
        <w:tabs>
          <w:tab w:val="left" w:pos="851"/>
        </w:tabs>
        <w:adjustRightInd w:val="0"/>
        <w:contextualSpacing/>
        <w:rPr>
          <w:rFonts w:eastAsia="Calibri" w:cs="Times New Roman"/>
        </w:rPr>
      </w:pPr>
    </w:p>
    <w:p w14:paraId="4461D99F" w14:textId="77777777" w:rsidR="000F6DD4" w:rsidRPr="00A001B4" w:rsidRDefault="000F6DD4" w:rsidP="00B42622">
      <w:pPr>
        <w:tabs>
          <w:tab w:val="left" w:pos="851"/>
        </w:tabs>
        <w:adjustRightInd w:val="0"/>
        <w:contextualSpacing/>
        <w:rPr>
          <w:rFonts w:eastAsia="Calibri" w:cs="Times New Roman"/>
        </w:rPr>
      </w:pPr>
    </w:p>
    <w:p w14:paraId="3BAEFC54" w14:textId="77777777" w:rsidR="000F6DD4" w:rsidRPr="00A001B4" w:rsidRDefault="000F6DD4" w:rsidP="00B42622">
      <w:pPr>
        <w:tabs>
          <w:tab w:val="left" w:pos="851"/>
        </w:tabs>
        <w:adjustRightInd w:val="0"/>
        <w:contextualSpacing/>
        <w:rPr>
          <w:rFonts w:eastAsia="Calibri" w:cs="Times New Roman"/>
        </w:rPr>
      </w:pPr>
    </w:p>
    <w:p w14:paraId="49768B98" w14:textId="77777777" w:rsidR="000F6DD4" w:rsidRPr="00A001B4" w:rsidRDefault="000F6DD4" w:rsidP="00B42622">
      <w:pPr>
        <w:tabs>
          <w:tab w:val="left" w:pos="851"/>
        </w:tabs>
        <w:adjustRightInd w:val="0"/>
        <w:contextualSpacing/>
        <w:rPr>
          <w:rFonts w:eastAsia="Calibri" w:cs="Times New Roman"/>
        </w:rPr>
      </w:pPr>
    </w:p>
    <w:p w14:paraId="28A9F059" w14:textId="77777777" w:rsidR="000F6DD4" w:rsidRPr="00A001B4" w:rsidRDefault="000F6DD4" w:rsidP="00B42622">
      <w:pPr>
        <w:tabs>
          <w:tab w:val="left" w:pos="851"/>
        </w:tabs>
        <w:adjustRightInd w:val="0"/>
        <w:contextualSpacing/>
        <w:rPr>
          <w:rFonts w:eastAsia="Calibri" w:cs="Times New Roman"/>
        </w:rPr>
      </w:pPr>
    </w:p>
    <w:p w14:paraId="468E751C" w14:textId="77777777" w:rsidR="000F6DD4" w:rsidRPr="00A001B4" w:rsidRDefault="000F6DD4" w:rsidP="00B42622">
      <w:pPr>
        <w:tabs>
          <w:tab w:val="left" w:pos="851"/>
        </w:tabs>
        <w:adjustRightInd w:val="0"/>
        <w:contextualSpacing/>
        <w:rPr>
          <w:rFonts w:eastAsia="Calibri" w:cs="Times New Roman"/>
        </w:rPr>
      </w:pPr>
    </w:p>
    <w:p w14:paraId="55BA3854" w14:textId="77777777" w:rsidR="000F6DD4" w:rsidRPr="00A001B4" w:rsidRDefault="000F6DD4" w:rsidP="00B42622">
      <w:pPr>
        <w:tabs>
          <w:tab w:val="left" w:pos="851"/>
        </w:tabs>
        <w:adjustRightInd w:val="0"/>
        <w:contextualSpacing/>
        <w:rPr>
          <w:rFonts w:eastAsia="Calibri" w:cs="Times New Roman"/>
        </w:rPr>
      </w:pPr>
    </w:p>
    <w:p w14:paraId="4F437D2D" w14:textId="77777777" w:rsidR="000F6DD4" w:rsidRPr="00A001B4" w:rsidRDefault="000F6DD4" w:rsidP="00B42622">
      <w:pPr>
        <w:tabs>
          <w:tab w:val="left" w:pos="851"/>
        </w:tabs>
        <w:adjustRightInd w:val="0"/>
        <w:contextualSpacing/>
        <w:rPr>
          <w:rFonts w:eastAsia="Calibri" w:cs="Times New Roman"/>
        </w:rPr>
      </w:pPr>
    </w:p>
    <w:p w14:paraId="2AC0AEDB" w14:textId="77777777" w:rsidR="000F6DD4" w:rsidRPr="00A001B4" w:rsidRDefault="000F6DD4" w:rsidP="00B42622">
      <w:pPr>
        <w:tabs>
          <w:tab w:val="left" w:pos="851"/>
        </w:tabs>
        <w:adjustRightInd w:val="0"/>
        <w:contextualSpacing/>
        <w:rPr>
          <w:rFonts w:eastAsia="Calibri" w:cs="Times New Roman"/>
        </w:rPr>
      </w:pPr>
    </w:p>
    <w:p w14:paraId="616D0A6C" w14:textId="77777777" w:rsidR="000F6DD4" w:rsidRPr="00A001B4" w:rsidRDefault="000F6DD4" w:rsidP="00B42622">
      <w:pPr>
        <w:tabs>
          <w:tab w:val="left" w:pos="851"/>
        </w:tabs>
        <w:adjustRightInd w:val="0"/>
        <w:contextualSpacing/>
        <w:rPr>
          <w:rFonts w:eastAsia="Calibri" w:cs="Times New Roman"/>
        </w:rPr>
      </w:pPr>
    </w:p>
    <w:p w14:paraId="3980831C" w14:textId="77777777" w:rsidR="000F6DD4" w:rsidRPr="00A001B4" w:rsidRDefault="000F6DD4" w:rsidP="00B42622">
      <w:pPr>
        <w:tabs>
          <w:tab w:val="left" w:pos="851"/>
        </w:tabs>
        <w:adjustRightInd w:val="0"/>
        <w:contextualSpacing/>
        <w:rPr>
          <w:rFonts w:eastAsia="Calibri" w:cs="Times New Roman"/>
        </w:rPr>
      </w:pPr>
    </w:p>
    <w:p w14:paraId="3971151C" w14:textId="77777777" w:rsidR="000F6DD4" w:rsidRPr="00A001B4" w:rsidRDefault="000F6DD4" w:rsidP="00B42622">
      <w:pPr>
        <w:tabs>
          <w:tab w:val="left" w:pos="851"/>
        </w:tabs>
        <w:adjustRightInd w:val="0"/>
        <w:contextualSpacing/>
        <w:rPr>
          <w:rFonts w:eastAsia="Calibri" w:cs="Times New Roman"/>
        </w:rPr>
      </w:pPr>
    </w:p>
    <w:p w14:paraId="39905AEB" w14:textId="77777777" w:rsidR="000F6DD4" w:rsidRPr="00A001B4" w:rsidRDefault="000F6DD4" w:rsidP="00B42622">
      <w:pPr>
        <w:tabs>
          <w:tab w:val="left" w:pos="851"/>
        </w:tabs>
        <w:adjustRightInd w:val="0"/>
        <w:contextualSpacing/>
        <w:rPr>
          <w:rFonts w:eastAsia="Calibri" w:cs="Times New Roman"/>
        </w:rPr>
      </w:pPr>
    </w:p>
    <w:p w14:paraId="4E9C627E" w14:textId="77777777" w:rsidR="006074B2" w:rsidRPr="00A001B4" w:rsidRDefault="006074B2" w:rsidP="00B42622">
      <w:pPr>
        <w:tabs>
          <w:tab w:val="left" w:pos="851"/>
        </w:tabs>
        <w:adjustRightInd w:val="0"/>
        <w:contextualSpacing/>
        <w:rPr>
          <w:rFonts w:eastAsia="Calibri" w:cs="Times New Roman"/>
        </w:rPr>
      </w:pPr>
    </w:p>
    <w:p w14:paraId="78C3A05B" w14:textId="77777777" w:rsidR="006074B2" w:rsidRPr="00A001B4" w:rsidRDefault="006074B2" w:rsidP="00B42622">
      <w:pPr>
        <w:tabs>
          <w:tab w:val="left" w:pos="851"/>
        </w:tabs>
        <w:adjustRightInd w:val="0"/>
        <w:contextualSpacing/>
        <w:rPr>
          <w:rFonts w:eastAsia="Calibri" w:cs="Times New Roman"/>
        </w:rPr>
      </w:pPr>
    </w:p>
    <w:p w14:paraId="064CF77D" w14:textId="77777777" w:rsidR="006074B2" w:rsidRPr="00A001B4" w:rsidRDefault="006074B2" w:rsidP="00B42622">
      <w:pPr>
        <w:tabs>
          <w:tab w:val="left" w:pos="851"/>
        </w:tabs>
        <w:adjustRightInd w:val="0"/>
        <w:contextualSpacing/>
        <w:rPr>
          <w:rFonts w:eastAsia="Calibri" w:cs="Times New Roman"/>
        </w:rPr>
      </w:pPr>
    </w:p>
    <w:p w14:paraId="2CB126E8" w14:textId="77777777" w:rsidR="006074B2" w:rsidRPr="00A001B4" w:rsidRDefault="006074B2" w:rsidP="00B42622">
      <w:pPr>
        <w:tabs>
          <w:tab w:val="left" w:pos="851"/>
        </w:tabs>
        <w:adjustRightInd w:val="0"/>
        <w:contextualSpacing/>
        <w:rPr>
          <w:rFonts w:eastAsia="Calibri" w:cs="Times New Roman"/>
        </w:rPr>
      </w:pPr>
    </w:p>
    <w:p w14:paraId="459AE295" w14:textId="77777777" w:rsidR="006074B2" w:rsidRPr="00A001B4" w:rsidRDefault="006074B2" w:rsidP="00B42622">
      <w:pPr>
        <w:tabs>
          <w:tab w:val="left" w:pos="851"/>
        </w:tabs>
        <w:adjustRightInd w:val="0"/>
        <w:contextualSpacing/>
        <w:rPr>
          <w:rFonts w:eastAsia="Calibri" w:cs="Times New Roman"/>
        </w:rPr>
      </w:pPr>
    </w:p>
    <w:p w14:paraId="4D08A7AC" w14:textId="77777777" w:rsidR="006074B2" w:rsidRPr="00A001B4" w:rsidRDefault="006074B2" w:rsidP="00B42622">
      <w:pPr>
        <w:tabs>
          <w:tab w:val="left" w:pos="851"/>
        </w:tabs>
        <w:adjustRightInd w:val="0"/>
        <w:contextualSpacing/>
        <w:rPr>
          <w:rFonts w:eastAsia="Calibri" w:cs="Times New Roman"/>
        </w:rPr>
      </w:pPr>
    </w:p>
    <w:p w14:paraId="2A793207" w14:textId="77777777" w:rsidR="006074B2" w:rsidRPr="00A001B4" w:rsidRDefault="006074B2" w:rsidP="00B42622">
      <w:pPr>
        <w:tabs>
          <w:tab w:val="left" w:pos="851"/>
        </w:tabs>
        <w:adjustRightInd w:val="0"/>
        <w:contextualSpacing/>
        <w:rPr>
          <w:rFonts w:eastAsia="Calibri" w:cs="Times New Roman"/>
        </w:rPr>
      </w:pPr>
    </w:p>
    <w:p w14:paraId="06B1D920" w14:textId="77777777" w:rsidR="000F6DD4" w:rsidRPr="00A001B4" w:rsidRDefault="000F6DD4" w:rsidP="00B42622">
      <w:pPr>
        <w:tabs>
          <w:tab w:val="left" w:pos="851"/>
        </w:tabs>
        <w:adjustRightInd w:val="0"/>
        <w:contextualSpacing/>
        <w:rPr>
          <w:rFonts w:eastAsia="Calibri" w:cs="Times New Roman"/>
        </w:rPr>
      </w:pPr>
    </w:p>
    <w:p w14:paraId="7CE514B8" w14:textId="77777777" w:rsidR="000F6DD4" w:rsidRPr="00A001B4" w:rsidRDefault="000F6DD4" w:rsidP="00B42622">
      <w:pPr>
        <w:tabs>
          <w:tab w:val="left" w:pos="851"/>
        </w:tabs>
        <w:adjustRightInd w:val="0"/>
        <w:contextualSpacing/>
        <w:rPr>
          <w:rFonts w:eastAsia="Calibri" w:cs="Times New Roman"/>
        </w:rPr>
      </w:pPr>
    </w:p>
    <w:p w14:paraId="2AE70083" w14:textId="77777777" w:rsidR="000F6DD4" w:rsidRPr="00A001B4" w:rsidRDefault="000F6DD4" w:rsidP="00B42622">
      <w:pPr>
        <w:tabs>
          <w:tab w:val="left" w:pos="851"/>
        </w:tabs>
        <w:adjustRightInd w:val="0"/>
        <w:contextualSpacing/>
        <w:rPr>
          <w:rFonts w:eastAsia="Calibri" w:cs="Times New Roman"/>
        </w:rPr>
      </w:pPr>
    </w:p>
    <w:p w14:paraId="7E356E8D"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148069A7" w14:textId="77777777" w:rsidTr="00847B0F">
        <w:trPr>
          <w:cantSplit/>
          <w:trHeight w:val="480"/>
        </w:trPr>
        <w:tc>
          <w:tcPr>
            <w:tcW w:w="4147" w:type="dxa"/>
            <w:gridSpan w:val="3"/>
          </w:tcPr>
          <w:p w14:paraId="6EEBDF5E" w14:textId="77777777" w:rsidR="006074B2" w:rsidRPr="00A001B4" w:rsidRDefault="006074B2" w:rsidP="00847B0F">
            <w:pPr>
              <w:rPr>
                <w:rFonts w:cs="Times New Roman"/>
                <w:b/>
                <w:bCs/>
                <w:lang w:eastAsia="en-GB"/>
              </w:rPr>
            </w:pPr>
            <w:r w:rsidRPr="00A001B4">
              <w:rPr>
                <w:rFonts w:cs="Times New Roman"/>
                <w:b/>
                <w:bCs/>
                <w:lang w:eastAsia="en-GB"/>
              </w:rPr>
              <w:t>Nume și prenume expert: Iuliana Sprânceană</w:t>
            </w:r>
          </w:p>
        </w:tc>
        <w:tc>
          <w:tcPr>
            <w:tcW w:w="5486" w:type="dxa"/>
            <w:gridSpan w:val="7"/>
          </w:tcPr>
          <w:p w14:paraId="69E515C1"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2DB2D130" w14:textId="77777777" w:rsidTr="00847B0F">
        <w:trPr>
          <w:cantSplit/>
          <w:trHeight w:val="480"/>
        </w:trPr>
        <w:tc>
          <w:tcPr>
            <w:tcW w:w="4147" w:type="dxa"/>
            <w:gridSpan w:val="3"/>
          </w:tcPr>
          <w:p w14:paraId="1D61EBA9"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509A6A84" w14:textId="77777777" w:rsidR="006074B2" w:rsidRPr="00A001B4" w:rsidRDefault="006074B2" w:rsidP="00847B0F">
            <w:pPr>
              <w:rPr>
                <w:rFonts w:cs="Times New Roman"/>
                <w:lang w:eastAsia="en-GB"/>
              </w:rPr>
            </w:pPr>
            <w:r w:rsidRPr="00A001B4">
              <w:rPr>
                <w:rFonts w:cs="Times New Roman"/>
                <w:lang w:eastAsia="en-GB"/>
              </w:rPr>
              <w:t>Telefon: 0726288190</w:t>
            </w:r>
          </w:p>
        </w:tc>
        <w:tc>
          <w:tcPr>
            <w:tcW w:w="2651" w:type="dxa"/>
            <w:gridSpan w:val="3"/>
          </w:tcPr>
          <w:p w14:paraId="4EF525AA" w14:textId="77777777" w:rsidR="006074B2" w:rsidRPr="00A001B4" w:rsidRDefault="006074B2" w:rsidP="00847B0F">
            <w:pPr>
              <w:rPr>
                <w:rFonts w:cs="Times New Roman"/>
                <w:lang w:eastAsia="en-GB"/>
              </w:rPr>
            </w:pPr>
            <w:r w:rsidRPr="00A001B4">
              <w:rPr>
                <w:rFonts w:cs="Times New Roman"/>
                <w:lang w:eastAsia="en-GB"/>
              </w:rPr>
              <w:t>Email:</w:t>
            </w:r>
            <w:r w:rsidRPr="00A001B4">
              <w:t xml:space="preserve"> </w:t>
            </w:r>
            <w:proofErr w:type="spellStart"/>
            <w:r w:rsidRPr="00A001B4">
              <w:rPr>
                <w:rFonts w:cs="Times New Roman"/>
                <w:lang w:eastAsia="en-GB"/>
              </w:rPr>
              <w:t>juliana</w:t>
            </w:r>
            <w:proofErr w:type="spellEnd"/>
            <w:r w:rsidRPr="00A001B4">
              <w:rPr>
                <w:rFonts w:cs="Times New Roman"/>
                <w:lang w:eastAsia="en-GB"/>
              </w:rPr>
              <w:t>*</w:t>
            </w:r>
            <w:proofErr w:type="spellStart"/>
            <w:r w:rsidRPr="00A001B4">
              <w:rPr>
                <w:rFonts w:cs="Times New Roman"/>
                <w:lang w:eastAsia="en-GB"/>
              </w:rPr>
              <w:t>gherghe@yahoo,com</w:t>
            </w:r>
            <w:proofErr w:type="spellEnd"/>
          </w:p>
        </w:tc>
      </w:tr>
      <w:tr w:rsidR="006074B2" w:rsidRPr="00A001B4" w14:paraId="5E842E8D" w14:textId="77777777" w:rsidTr="00847B0F">
        <w:trPr>
          <w:cantSplit/>
          <w:trHeight w:val="480"/>
        </w:trPr>
        <w:tc>
          <w:tcPr>
            <w:tcW w:w="4147" w:type="dxa"/>
            <w:gridSpan w:val="3"/>
          </w:tcPr>
          <w:p w14:paraId="400FDD87"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3BB25BA2" w14:textId="77777777" w:rsidR="006074B2" w:rsidRPr="00A001B4" w:rsidRDefault="006074B2" w:rsidP="00847B0F">
            <w:pPr>
              <w:rPr>
                <w:rFonts w:cs="Times New Roman"/>
                <w:lang w:eastAsia="en-GB"/>
              </w:rPr>
            </w:pPr>
            <w:r w:rsidRPr="00A001B4">
              <w:rPr>
                <w:rFonts w:cs="Times New Roman"/>
                <w:lang w:eastAsia="en-GB"/>
              </w:rPr>
              <w:t>Selectați:</w:t>
            </w:r>
          </w:p>
          <w:p w14:paraId="44723CA7" w14:textId="77777777" w:rsidR="006074B2" w:rsidRPr="00A001B4" w:rsidRDefault="006074B2" w:rsidP="00847B0F">
            <w:pPr>
              <w:rPr>
                <w:rFonts w:cs="Times New Roman"/>
                <w:lang w:eastAsia="en-GB"/>
              </w:rPr>
            </w:pPr>
            <w:r w:rsidRPr="00A001B4">
              <w:rPr>
                <w:rFonts w:cs="Times New Roman"/>
                <w:lang w:eastAsia="en-GB"/>
              </w:rPr>
              <w:t>□ Angajat</w:t>
            </w:r>
          </w:p>
          <w:p w14:paraId="6D8DB499" w14:textId="77777777" w:rsidR="006074B2" w:rsidRPr="00A001B4" w:rsidRDefault="006074B2" w:rsidP="00847B0F">
            <w:pPr>
              <w:rPr>
                <w:rFonts w:cs="Times New Roman"/>
                <w:lang w:eastAsia="en-GB"/>
              </w:rPr>
            </w:pPr>
            <w:r w:rsidRPr="00A001B4">
              <w:rPr>
                <w:rFonts w:cs="Times New Roman"/>
                <w:lang w:eastAsia="en-GB"/>
              </w:rPr>
              <w:t>□x Liber profesionist</w:t>
            </w:r>
          </w:p>
          <w:p w14:paraId="70563AEE" w14:textId="77777777" w:rsidR="006074B2" w:rsidRPr="00A001B4" w:rsidRDefault="006074B2" w:rsidP="00847B0F">
            <w:pPr>
              <w:rPr>
                <w:rFonts w:cs="Times New Roman"/>
                <w:lang w:eastAsia="en-GB"/>
              </w:rPr>
            </w:pPr>
            <w:r w:rsidRPr="00A001B4">
              <w:rPr>
                <w:rFonts w:cs="Times New Roman"/>
                <w:lang w:eastAsia="en-GB"/>
              </w:rPr>
              <w:t>□ Subcontractant</w:t>
            </w:r>
          </w:p>
          <w:p w14:paraId="371FA523"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540F001D"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247B2742" w14:textId="77777777" w:rsidTr="00847B0F">
        <w:trPr>
          <w:cantSplit/>
          <w:trHeight w:val="711"/>
        </w:trPr>
        <w:tc>
          <w:tcPr>
            <w:tcW w:w="4147" w:type="dxa"/>
            <w:gridSpan w:val="3"/>
          </w:tcPr>
          <w:p w14:paraId="0FFAC525"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2269E1D4"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53093D22" w14:textId="77777777" w:rsidR="006074B2" w:rsidRPr="00A001B4" w:rsidRDefault="006074B2" w:rsidP="00847B0F">
            <w:pPr>
              <w:rPr>
                <w:rFonts w:cs="Times New Roman"/>
                <w:lang w:eastAsia="en-GB"/>
              </w:rPr>
            </w:pPr>
            <w:r w:rsidRPr="00A001B4">
              <w:rPr>
                <w:rFonts w:cs="Times New Roman"/>
                <w:lang w:eastAsia="en-GB"/>
              </w:rPr>
              <w:t>formator</w:t>
            </w:r>
          </w:p>
        </w:tc>
      </w:tr>
      <w:tr w:rsidR="006074B2" w:rsidRPr="00A001B4" w14:paraId="02347C35" w14:textId="77777777" w:rsidTr="00847B0F">
        <w:trPr>
          <w:cantSplit/>
          <w:trHeight w:val="480"/>
        </w:trPr>
        <w:tc>
          <w:tcPr>
            <w:tcW w:w="4147" w:type="dxa"/>
            <w:gridSpan w:val="3"/>
          </w:tcPr>
          <w:p w14:paraId="239DC3A7"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A001B4" w:rsidRDefault="006074B2" w:rsidP="00847B0F">
            <w:pPr>
              <w:rPr>
                <w:rFonts w:cs="Times New Roman"/>
                <w:i/>
                <w:highlight w:val="lightGray"/>
                <w:lang w:eastAsia="en-GB"/>
              </w:rPr>
            </w:pPr>
            <w:r w:rsidRPr="00A001B4">
              <w:rPr>
                <w:rFonts w:cs="Times New Roman"/>
                <w:i/>
                <w:lang w:eastAsia="en-GB"/>
              </w:rPr>
              <w:t>Da</w:t>
            </w:r>
          </w:p>
        </w:tc>
      </w:tr>
      <w:tr w:rsidR="006074B2" w:rsidRPr="00A001B4" w14:paraId="44B8D9CB" w14:textId="77777777" w:rsidTr="00847B0F">
        <w:trPr>
          <w:cantSplit/>
          <w:trHeight w:val="480"/>
        </w:trPr>
        <w:tc>
          <w:tcPr>
            <w:tcW w:w="4147" w:type="dxa"/>
            <w:gridSpan w:val="3"/>
          </w:tcPr>
          <w:p w14:paraId="328DAB30"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7FED112D" w14:textId="77777777" w:rsidR="006074B2" w:rsidRPr="00A001B4" w:rsidRDefault="006074B2" w:rsidP="00847B0F">
            <w:pPr>
              <w:rPr>
                <w:rFonts w:cs="Times New Roman"/>
                <w:lang w:eastAsia="en-GB"/>
              </w:rPr>
            </w:pPr>
            <w:r w:rsidRPr="00A001B4">
              <w:rPr>
                <w:rFonts w:cs="Times New Roman"/>
                <w:i/>
                <w:lang w:eastAsia="en-GB"/>
              </w:rPr>
              <w:t>Masterat</w:t>
            </w:r>
          </w:p>
        </w:tc>
      </w:tr>
      <w:tr w:rsidR="006074B2" w:rsidRPr="00A001B4" w14:paraId="5960BD4D" w14:textId="77777777" w:rsidTr="00847B0F">
        <w:trPr>
          <w:cantSplit/>
          <w:trHeight w:val="306"/>
        </w:trPr>
        <w:tc>
          <w:tcPr>
            <w:tcW w:w="4147" w:type="dxa"/>
            <w:gridSpan w:val="3"/>
          </w:tcPr>
          <w:p w14:paraId="0288108C"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w:t>
            </w:r>
          </w:p>
        </w:tc>
        <w:tc>
          <w:tcPr>
            <w:tcW w:w="5486" w:type="dxa"/>
            <w:gridSpan w:val="7"/>
          </w:tcPr>
          <w:p w14:paraId="38EF8F7F" w14:textId="77777777" w:rsidR="006074B2" w:rsidRPr="00A001B4" w:rsidRDefault="006074B2" w:rsidP="00847B0F">
            <w:pPr>
              <w:rPr>
                <w:rFonts w:cs="Times New Roman"/>
                <w:i/>
                <w:lang w:eastAsia="en-GB"/>
              </w:rPr>
            </w:pPr>
            <w:proofErr w:type="spellStart"/>
            <w:r w:rsidRPr="00A001B4">
              <w:rPr>
                <w:rFonts w:cs="Times New Roman"/>
                <w:i/>
                <w:lang w:eastAsia="en-GB"/>
              </w:rPr>
              <w:t>Mentoring</w:t>
            </w:r>
            <w:proofErr w:type="spellEnd"/>
            <w:r w:rsidRPr="00A001B4">
              <w:rPr>
                <w:rFonts w:cs="Times New Roman"/>
                <w:i/>
                <w:lang w:eastAsia="en-GB"/>
              </w:rPr>
              <w:t>, leadership,</w:t>
            </w:r>
          </w:p>
        </w:tc>
      </w:tr>
      <w:tr w:rsidR="006074B2" w:rsidRPr="00A001B4" w14:paraId="29C0B0D8" w14:textId="77777777" w:rsidTr="00847B0F">
        <w:trPr>
          <w:cantSplit/>
          <w:trHeight w:val="306"/>
        </w:trPr>
        <w:tc>
          <w:tcPr>
            <w:tcW w:w="4147" w:type="dxa"/>
            <w:gridSpan w:val="3"/>
          </w:tcPr>
          <w:p w14:paraId="6F4B0C5C"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A001B4" w:rsidRDefault="006074B2" w:rsidP="00847B0F">
            <w:pPr>
              <w:rPr>
                <w:rFonts w:cs="Times New Roman"/>
                <w:lang w:eastAsia="en-GB"/>
              </w:rPr>
            </w:pPr>
            <w:proofErr w:type="spellStart"/>
            <w:r w:rsidRPr="00A001B4">
              <w:rPr>
                <w:rFonts w:cs="Times New Roman"/>
                <w:i/>
                <w:lang w:eastAsia="en-GB"/>
              </w:rPr>
              <w:t>Experienta</w:t>
            </w:r>
            <w:proofErr w:type="spellEnd"/>
            <w:r w:rsidRPr="00A001B4">
              <w:rPr>
                <w:rFonts w:cs="Times New Roman"/>
                <w:i/>
                <w:lang w:eastAsia="en-GB"/>
              </w:rPr>
              <w:t xml:space="preserve">  de formator de 4 ani</w:t>
            </w:r>
          </w:p>
        </w:tc>
      </w:tr>
      <w:tr w:rsidR="006074B2" w:rsidRPr="00A001B4" w14:paraId="563A0021" w14:textId="77777777" w:rsidTr="00847B0F">
        <w:trPr>
          <w:cantSplit/>
          <w:trHeight w:val="306"/>
        </w:trPr>
        <w:tc>
          <w:tcPr>
            <w:tcW w:w="4147" w:type="dxa"/>
            <w:gridSpan w:val="3"/>
          </w:tcPr>
          <w:p w14:paraId="604D1A72"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A001B4" w:rsidRDefault="006074B2" w:rsidP="00847B0F">
            <w:pPr>
              <w:rPr>
                <w:rFonts w:cs="Times New Roman"/>
                <w:lang w:eastAsia="en-GB"/>
              </w:rPr>
            </w:pPr>
            <w:proofErr w:type="spellStart"/>
            <w:r w:rsidRPr="00A001B4">
              <w:rPr>
                <w:rFonts w:cs="Times New Roman"/>
                <w:i/>
                <w:lang w:eastAsia="en-GB"/>
              </w:rPr>
              <w:t>Experienta</w:t>
            </w:r>
            <w:proofErr w:type="spellEnd"/>
            <w:r w:rsidRPr="00A001B4">
              <w:rPr>
                <w:rFonts w:cs="Times New Roman"/>
                <w:i/>
                <w:lang w:eastAsia="en-GB"/>
              </w:rPr>
              <w:t xml:space="preserve">  de formator de 4 ani</w:t>
            </w:r>
          </w:p>
        </w:tc>
      </w:tr>
      <w:tr w:rsidR="006074B2" w:rsidRPr="00A001B4" w14:paraId="1FE0E61D" w14:textId="77777777" w:rsidTr="00847B0F">
        <w:trPr>
          <w:cantSplit/>
          <w:trHeight w:val="531"/>
        </w:trPr>
        <w:tc>
          <w:tcPr>
            <w:tcW w:w="4147" w:type="dxa"/>
            <w:gridSpan w:val="3"/>
          </w:tcPr>
          <w:p w14:paraId="0A23C7A3"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19AE5CEF"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5FA60091" w14:textId="77777777" w:rsidTr="00847B0F">
        <w:trPr>
          <w:cantSplit/>
          <w:trHeight w:val="783"/>
        </w:trPr>
        <w:tc>
          <w:tcPr>
            <w:tcW w:w="4147" w:type="dxa"/>
            <w:gridSpan w:val="3"/>
          </w:tcPr>
          <w:p w14:paraId="11E8B583"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2788274D"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D587E1B"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3</w:t>
            </w:r>
          </w:p>
        </w:tc>
        <w:tc>
          <w:tcPr>
            <w:tcW w:w="2743" w:type="dxa"/>
            <w:gridSpan w:val="4"/>
          </w:tcPr>
          <w:p w14:paraId="36EA9013" w14:textId="77777777" w:rsidR="006074B2" w:rsidRPr="00A001B4" w:rsidRDefault="006074B2" w:rsidP="00847B0F">
            <w:pPr>
              <w:rPr>
                <w:rFonts w:cs="Times New Roman"/>
                <w:lang w:eastAsia="en-GB"/>
              </w:rPr>
            </w:pPr>
            <w:r w:rsidRPr="00A001B4">
              <w:rPr>
                <w:rFonts w:cs="Times New Roman"/>
                <w:i/>
                <w:lang w:eastAsia="en-GB"/>
              </w:rPr>
              <w:t>3</w:t>
            </w:r>
          </w:p>
        </w:tc>
      </w:tr>
      <w:tr w:rsidR="006074B2" w:rsidRPr="00A001B4" w14:paraId="487E981D" w14:textId="77777777" w:rsidTr="00847B0F">
        <w:trPr>
          <w:cantSplit/>
          <w:trHeight w:val="783"/>
        </w:trPr>
        <w:tc>
          <w:tcPr>
            <w:tcW w:w="4147" w:type="dxa"/>
            <w:gridSpan w:val="3"/>
          </w:tcPr>
          <w:p w14:paraId="7E70A871"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A001B4" w:rsidRDefault="006074B2" w:rsidP="00847B0F">
            <w:pPr>
              <w:rPr>
                <w:rFonts w:cs="Times New Roman"/>
                <w:lang w:eastAsia="en-GB"/>
              </w:rPr>
            </w:pPr>
          </w:p>
        </w:tc>
        <w:tc>
          <w:tcPr>
            <w:tcW w:w="2743" w:type="dxa"/>
            <w:gridSpan w:val="4"/>
          </w:tcPr>
          <w:p w14:paraId="3184A36F" w14:textId="77777777" w:rsidR="006074B2" w:rsidRPr="00A001B4" w:rsidRDefault="006074B2" w:rsidP="00847B0F">
            <w:pPr>
              <w:rPr>
                <w:rFonts w:cs="Times New Roman"/>
                <w:lang w:eastAsia="en-GB"/>
              </w:rPr>
            </w:pPr>
          </w:p>
        </w:tc>
      </w:tr>
      <w:tr w:rsidR="006074B2" w:rsidRPr="00A001B4" w14:paraId="39A07239" w14:textId="77777777" w:rsidTr="00847B0F">
        <w:trPr>
          <w:cantSplit/>
          <w:trHeight w:val="495"/>
        </w:trPr>
        <w:tc>
          <w:tcPr>
            <w:tcW w:w="4147" w:type="dxa"/>
            <w:gridSpan w:val="3"/>
          </w:tcPr>
          <w:p w14:paraId="3B9E729E"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A001B4" w:rsidRDefault="006074B2" w:rsidP="00847B0F">
            <w:pPr>
              <w:rPr>
                <w:rFonts w:cs="Times New Roman"/>
                <w:lang w:eastAsia="en-GB"/>
              </w:rPr>
            </w:pPr>
            <w:r w:rsidRPr="00A001B4">
              <w:rPr>
                <w:rFonts w:cs="Times New Roman"/>
                <w:i/>
                <w:lang w:eastAsia="en-GB"/>
              </w:rPr>
              <w:t xml:space="preserve">Formator cursuri </w:t>
            </w:r>
            <w:proofErr w:type="spellStart"/>
            <w:r w:rsidRPr="00A001B4">
              <w:rPr>
                <w:rFonts w:cs="Times New Roman"/>
                <w:i/>
                <w:lang w:eastAsia="en-GB"/>
              </w:rPr>
              <w:t>cybersecurity</w:t>
            </w:r>
            <w:proofErr w:type="spellEnd"/>
            <w:r w:rsidRPr="00A001B4">
              <w:rPr>
                <w:rFonts w:cs="Times New Roman"/>
                <w:i/>
                <w:lang w:eastAsia="en-GB"/>
              </w:rPr>
              <w:t xml:space="preserve"> conform oferta</w:t>
            </w:r>
          </w:p>
        </w:tc>
      </w:tr>
      <w:tr w:rsidR="006074B2" w:rsidRPr="00A001B4" w14:paraId="2E53AF97" w14:textId="77777777" w:rsidTr="00847B0F">
        <w:trPr>
          <w:cantSplit/>
          <w:trHeight w:val="1026"/>
        </w:trPr>
        <w:tc>
          <w:tcPr>
            <w:tcW w:w="4147" w:type="dxa"/>
            <w:gridSpan w:val="3"/>
          </w:tcPr>
          <w:p w14:paraId="5B4AC5C7"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7C3321EB" w14:textId="77777777" w:rsidTr="00847B0F">
        <w:trPr>
          <w:cantSplit/>
          <w:trHeight w:val="1026"/>
        </w:trPr>
        <w:tc>
          <w:tcPr>
            <w:tcW w:w="4147" w:type="dxa"/>
            <w:gridSpan w:val="3"/>
          </w:tcPr>
          <w:p w14:paraId="5B83FC9C"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8"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717ED4D2" w14:textId="77777777" w:rsidR="006074B2" w:rsidRPr="00A001B4" w:rsidRDefault="006074B2" w:rsidP="00847B0F">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29B76890" w14:textId="77777777" w:rsidR="006074B2" w:rsidRPr="00A001B4" w:rsidRDefault="006074B2" w:rsidP="00847B0F">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6074B2" w:rsidRPr="00A001B4" w14:paraId="04DA2E05" w14:textId="77777777" w:rsidTr="00847B0F">
        <w:trPr>
          <w:cantSplit/>
          <w:trHeight w:val="210"/>
        </w:trPr>
        <w:tc>
          <w:tcPr>
            <w:tcW w:w="9633" w:type="dxa"/>
            <w:gridSpan w:val="10"/>
          </w:tcPr>
          <w:p w14:paraId="50A92AC2"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1A0E860C" w14:textId="77777777" w:rsidTr="00847B0F">
        <w:trPr>
          <w:cantSplit/>
          <w:trHeight w:val="480"/>
        </w:trPr>
        <w:tc>
          <w:tcPr>
            <w:tcW w:w="533" w:type="dxa"/>
          </w:tcPr>
          <w:p w14:paraId="41242B9D" w14:textId="77777777" w:rsidR="006074B2" w:rsidRPr="00A001B4" w:rsidRDefault="006074B2" w:rsidP="00847B0F">
            <w:pPr>
              <w:rPr>
                <w:rFonts w:cs="Times New Roman"/>
                <w:lang w:eastAsia="en-GB"/>
              </w:rPr>
            </w:pPr>
          </w:p>
        </w:tc>
        <w:tc>
          <w:tcPr>
            <w:tcW w:w="2338" w:type="dxa"/>
          </w:tcPr>
          <w:p w14:paraId="23AA0FE9" w14:textId="77777777" w:rsidR="006074B2" w:rsidRPr="00A001B4" w:rsidRDefault="006074B2" w:rsidP="00847B0F">
            <w:pPr>
              <w:rPr>
                <w:rFonts w:cs="Times New Roman"/>
                <w:lang w:eastAsia="en-GB"/>
              </w:rPr>
            </w:pPr>
            <w:r w:rsidRPr="00A001B4">
              <w:rPr>
                <w:rFonts w:cs="Times New Roman"/>
                <w:lang w:eastAsia="en-GB"/>
              </w:rPr>
              <w:t>Diplomă/</w:t>
            </w:r>
          </w:p>
          <w:p w14:paraId="4E312A5F"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4F33585A"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7FD1465D"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1A855D8A" w14:textId="77777777" w:rsidR="006074B2" w:rsidRPr="00A001B4" w:rsidRDefault="006074B2" w:rsidP="00847B0F">
            <w:pPr>
              <w:rPr>
                <w:rFonts w:cs="Times New Roman"/>
                <w:lang w:eastAsia="en-GB"/>
              </w:rPr>
            </w:pPr>
            <w:r w:rsidRPr="00A001B4">
              <w:rPr>
                <w:rFonts w:cs="Times New Roman"/>
                <w:lang w:eastAsia="en-GB"/>
              </w:rPr>
              <w:t>Perioada</w:t>
            </w:r>
          </w:p>
          <w:p w14:paraId="09624570"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2C0FA2C0" w14:textId="77777777" w:rsidTr="00847B0F">
        <w:trPr>
          <w:cantSplit/>
          <w:trHeight w:val="66"/>
        </w:trPr>
        <w:tc>
          <w:tcPr>
            <w:tcW w:w="533" w:type="dxa"/>
          </w:tcPr>
          <w:p w14:paraId="3A394237" w14:textId="77777777" w:rsidR="006074B2" w:rsidRPr="00A001B4" w:rsidRDefault="006074B2" w:rsidP="00847B0F">
            <w:pPr>
              <w:rPr>
                <w:rFonts w:cs="Times New Roman"/>
                <w:lang w:eastAsia="en-GB"/>
              </w:rPr>
            </w:pPr>
          </w:p>
        </w:tc>
        <w:tc>
          <w:tcPr>
            <w:tcW w:w="2338" w:type="dxa"/>
          </w:tcPr>
          <w:p w14:paraId="41AE193D" w14:textId="77777777" w:rsidR="006074B2" w:rsidRPr="00A001B4" w:rsidRDefault="006074B2" w:rsidP="00847B0F">
            <w:pPr>
              <w:rPr>
                <w:rFonts w:cs="Times New Roman"/>
                <w:lang w:eastAsia="en-GB"/>
              </w:rPr>
            </w:pPr>
            <w:r w:rsidRPr="00A001B4">
              <w:rPr>
                <w:rFonts w:cs="Times New Roman"/>
                <w:lang w:eastAsia="en-GB"/>
              </w:rPr>
              <w:t>Formator seria k no00079154</w:t>
            </w:r>
          </w:p>
        </w:tc>
        <w:tc>
          <w:tcPr>
            <w:tcW w:w="2165" w:type="dxa"/>
            <w:gridSpan w:val="2"/>
          </w:tcPr>
          <w:p w14:paraId="4F0B0A28"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759187EE"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6B18A8C6" w14:textId="77777777" w:rsidR="006074B2" w:rsidRPr="00A001B4" w:rsidRDefault="006074B2" w:rsidP="00847B0F">
            <w:pPr>
              <w:rPr>
                <w:rFonts w:cs="Times New Roman"/>
                <w:lang w:eastAsia="en-GB"/>
              </w:rPr>
            </w:pPr>
            <w:r w:rsidRPr="00A001B4">
              <w:rPr>
                <w:rFonts w:cs="Times New Roman"/>
                <w:lang w:eastAsia="en-GB"/>
              </w:rPr>
              <w:t>02/2016/ 02/2016</w:t>
            </w:r>
          </w:p>
        </w:tc>
      </w:tr>
      <w:tr w:rsidR="006074B2" w:rsidRPr="00A001B4" w14:paraId="26F95EA4" w14:textId="77777777" w:rsidTr="00847B0F">
        <w:trPr>
          <w:cantSplit/>
          <w:trHeight w:val="50"/>
        </w:trPr>
        <w:tc>
          <w:tcPr>
            <w:tcW w:w="533" w:type="dxa"/>
          </w:tcPr>
          <w:p w14:paraId="6EE36C19" w14:textId="77777777" w:rsidR="006074B2" w:rsidRPr="00A001B4" w:rsidRDefault="006074B2" w:rsidP="00847B0F">
            <w:pPr>
              <w:rPr>
                <w:rFonts w:cs="Times New Roman"/>
                <w:lang w:eastAsia="en-GB"/>
              </w:rPr>
            </w:pPr>
          </w:p>
        </w:tc>
        <w:tc>
          <w:tcPr>
            <w:tcW w:w="2338" w:type="dxa"/>
          </w:tcPr>
          <w:p w14:paraId="25B6FECF" w14:textId="77777777" w:rsidR="006074B2" w:rsidRPr="00A001B4" w:rsidRDefault="006074B2" w:rsidP="00847B0F">
            <w:pPr>
              <w:rPr>
                <w:rFonts w:cs="Times New Roman"/>
                <w:lang w:eastAsia="en-GB"/>
              </w:rPr>
            </w:pPr>
          </w:p>
        </w:tc>
        <w:tc>
          <w:tcPr>
            <w:tcW w:w="2165" w:type="dxa"/>
            <w:gridSpan w:val="2"/>
          </w:tcPr>
          <w:p w14:paraId="785A0B1C" w14:textId="77777777" w:rsidR="006074B2" w:rsidRPr="00A001B4" w:rsidRDefault="006074B2" w:rsidP="00847B0F">
            <w:pPr>
              <w:rPr>
                <w:rFonts w:cs="Times New Roman"/>
                <w:lang w:eastAsia="en-GB"/>
              </w:rPr>
            </w:pPr>
          </w:p>
        </w:tc>
        <w:tc>
          <w:tcPr>
            <w:tcW w:w="2299" w:type="dxa"/>
            <w:gridSpan w:val="4"/>
          </w:tcPr>
          <w:p w14:paraId="31692F0D" w14:textId="77777777" w:rsidR="006074B2" w:rsidRPr="00A001B4" w:rsidRDefault="006074B2" w:rsidP="00847B0F">
            <w:pPr>
              <w:rPr>
                <w:rFonts w:cs="Times New Roman"/>
                <w:lang w:eastAsia="en-GB"/>
              </w:rPr>
            </w:pPr>
          </w:p>
        </w:tc>
        <w:tc>
          <w:tcPr>
            <w:tcW w:w="2298" w:type="dxa"/>
            <w:gridSpan w:val="2"/>
          </w:tcPr>
          <w:p w14:paraId="2B3EE58F" w14:textId="77777777" w:rsidR="006074B2" w:rsidRPr="00A001B4" w:rsidRDefault="006074B2" w:rsidP="00847B0F">
            <w:pPr>
              <w:rPr>
                <w:rFonts w:cs="Times New Roman"/>
                <w:lang w:eastAsia="en-GB"/>
              </w:rPr>
            </w:pPr>
          </w:p>
        </w:tc>
      </w:tr>
      <w:tr w:rsidR="006074B2" w:rsidRPr="00A001B4" w14:paraId="19FBFE12" w14:textId="77777777" w:rsidTr="00847B0F">
        <w:trPr>
          <w:cantSplit/>
          <w:trHeight w:val="50"/>
        </w:trPr>
        <w:tc>
          <w:tcPr>
            <w:tcW w:w="533" w:type="dxa"/>
          </w:tcPr>
          <w:p w14:paraId="47B07C30" w14:textId="77777777" w:rsidR="006074B2" w:rsidRPr="00A001B4" w:rsidRDefault="006074B2" w:rsidP="00847B0F">
            <w:pPr>
              <w:rPr>
                <w:rFonts w:cs="Times New Roman"/>
                <w:lang w:eastAsia="en-GB"/>
              </w:rPr>
            </w:pPr>
          </w:p>
        </w:tc>
        <w:tc>
          <w:tcPr>
            <w:tcW w:w="2338" w:type="dxa"/>
          </w:tcPr>
          <w:p w14:paraId="589929A2" w14:textId="77777777" w:rsidR="006074B2" w:rsidRPr="00A001B4" w:rsidRDefault="006074B2" w:rsidP="00847B0F">
            <w:pPr>
              <w:rPr>
                <w:rFonts w:cs="Times New Roman"/>
                <w:lang w:eastAsia="en-GB"/>
              </w:rPr>
            </w:pPr>
          </w:p>
        </w:tc>
        <w:tc>
          <w:tcPr>
            <w:tcW w:w="2165" w:type="dxa"/>
            <w:gridSpan w:val="2"/>
          </w:tcPr>
          <w:p w14:paraId="06DF10C9" w14:textId="77777777" w:rsidR="006074B2" w:rsidRPr="00A001B4" w:rsidRDefault="006074B2" w:rsidP="00847B0F">
            <w:pPr>
              <w:rPr>
                <w:rFonts w:cs="Times New Roman"/>
                <w:lang w:eastAsia="en-GB"/>
              </w:rPr>
            </w:pPr>
          </w:p>
        </w:tc>
        <w:tc>
          <w:tcPr>
            <w:tcW w:w="2299" w:type="dxa"/>
            <w:gridSpan w:val="4"/>
          </w:tcPr>
          <w:p w14:paraId="369395D5" w14:textId="77777777" w:rsidR="006074B2" w:rsidRPr="00A001B4" w:rsidRDefault="006074B2" w:rsidP="00847B0F">
            <w:pPr>
              <w:rPr>
                <w:rFonts w:cs="Times New Roman"/>
                <w:lang w:eastAsia="en-GB"/>
              </w:rPr>
            </w:pPr>
          </w:p>
        </w:tc>
        <w:tc>
          <w:tcPr>
            <w:tcW w:w="2298" w:type="dxa"/>
            <w:gridSpan w:val="2"/>
          </w:tcPr>
          <w:p w14:paraId="56E7E9AA" w14:textId="77777777" w:rsidR="006074B2" w:rsidRPr="00A001B4" w:rsidRDefault="006074B2" w:rsidP="00847B0F">
            <w:pPr>
              <w:rPr>
                <w:rFonts w:cs="Times New Roman"/>
                <w:lang w:eastAsia="en-GB"/>
              </w:rPr>
            </w:pPr>
          </w:p>
        </w:tc>
      </w:tr>
    </w:tbl>
    <w:p w14:paraId="206DA68F" w14:textId="77777777" w:rsidR="000F6DD4" w:rsidRPr="00A001B4" w:rsidRDefault="000F6DD4" w:rsidP="00B42622">
      <w:pPr>
        <w:tabs>
          <w:tab w:val="left" w:pos="851"/>
        </w:tabs>
        <w:adjustRightInd w:val="0"/>
        <w:contextualSpacing/>
        <w:rPr>
          <w:rFonts w:eastAsia="Calibri" w:cs="Times New Roman"/>
        </w:rPr>
      </w:pPr>
    </w:p>
    <w:p w14:paraId="4C7B89D8" w14:textId="77777777" w:rsidR="000F6DD4" w:rsidRPr="00A001B4" w:rsidRDefault="000F6DD4" w:rsidP="00B42622">
      <w:pPr>
        <w:tabs>
          <w:tab w:val="left" w:pos="851"/>
        </w:tabs>
        <w:adjustRightInd w:val="0"/>
        <w:contextualSpacing/>
        <w:rPr>
          <w:rFonts w:eastAsia="Calibri" w:cs="Times New Roman"/>
        </w:rPr>
      </w:pPr>
    </w:p>
    <w:p w14:paraId="2AF65A7B" w14:textId="77777777" w:rsidR="000F6DD4" w:rsidRPr="00A001B4" w:rsidRDefault="000F6DD4" w:rsidP="00B42622">
      <w:pPr>
        <w:tabs>
          <w:tab w:val="left" w:pos="851"/>
        </w:tabs>
        <w:adjustRightInd w:val="0"/>
        <w:contextualSpacing/>
        <w:rPr>
          <w:rFonts w:eastAsia="Calibri" w:cs="Times New Roman"/>
        </w:rPr>
      </w:pPr>
    </w:p>
    <w:p w14:paraId="5BE75A08" w14:textId="77777777" w:rsidR="000F6DD4" w:rsidRPr="00A001B4" w:rsidRDefault="000F6DD4" w:rsidP="00B42622">
      <w:pPr>
        <w:tabs>
          <w:tab w:val="left" w:pos="851"/>
        </w:tabs>
        <w:adjustRightInd w:val="0"/>
        <w:contextualSpacing/>
        <w:rPr>
          <w:rFonts w:eastAsia="Calibri" w:cs="Times New Roman"/>
        </w:rPr>
      </w:pPr>
    </w:p>
    <w:p w14:paraId="2359BD95" w14:textId="77777777" w:rsidR="000F6DD4" w:rsidRPr="00A001B4" w:rsidRDefault="000F6DD4" w:rsidP="00B42622">
      <w:pPr>
        <w:tabs>
          <w:tab w:val="left" w:pos="851"/>
        </w:tabs>
        <w:adjustRightInd w:val="0"/>
        <w:contextualSpacing/>
        <w:rPr>
          <w:rFonts w:eastAsia="Calibri" w:cs="Times New Roman"/>
        </w:rPr>
      </w:pPr>
    </w:p>
    <w:p w14:paraId="33A5E547" w14:textId="77777777" w:rsidR="000F6DD4" w:rsidRPr="00A001B4" w:rsidRDefault="000F6DD4" w:rsidP="00B42622">
      <w:pPr>
        <w:tabs>
          <w:tab w:val="left" w:pos="851"/>
        </w:tabs>
        <w:adjustRightInd w:val="0"/>
        <w:contextualSpacing/>
        <w:rPr>
          <w:rFonts w:eastAsia="Calibri" w:cs="Times New Roman"/>
        </w:rPr>
      </w:pPr>
    </w:p>
    <w:p w14:paraId="4EF54C66" w14:textId="77777777" w:rsidR="000F6DD4" w:rsidRPr="00A001B4" w:rsidRDefault="000F6DD4" w:rsidP="00B42622">
      <w:pPr>
        <w:tabs>
          <w:tab w:val="left" w:pos="851"/>
        </w:tabs>
        <w:adjustRightInd w:val="0"/>
        <w:contextualSpacing/>
        <w:rPr>
          <w:rFonts w:eastAsia="Calibri" w:cs="Times New Roman"/>
        </w:rPr>
      </w:pPr>
    </w:p>
    <w:p w14:paraId="6C08B5CB" w14:textId="77777777" w:rsidR="000F6DD4" w:rsidRPr="00A001B4" w:rsidRDefault="000F6DD4" w:rsidP="00B42622">
      <w:pPr>
        <w:tabs>
          <w:tab w:val="left" w:pos="851"/>
        </w:tabs>
        <w:adjustRightInd w:val="0"/>
        <w:contextualSpacing/>
        <w:rPr>
          <w:rFonts w:eastAsia="Calibri" w:cs="Times New Roman"/>
        </w:rPr>
      </w:pPr>
    </w:p>
    <w:p w14:paraId="35C389DF" w14:textId="77777777" w:rsidR="000F6DD4" w:rsidRPr="00A001B4" w:rsidRDefault="000F6DD4" w:rsidP="00B42622">
      <w:pPr>
        <w:tabs>
          <w:tab w:val="left" w:pos="851"/>
        </w:tabs>
        <w:adjustRightInd w:val="0"/>
        <w:contextualSpacing/>
        <w:rPr>
          <w:rFonts w:eastAsia="Calibri" w:cs="Times New Roman"/>
        </w:rPr>
      </w:pPr>
    </w:p>
    <w:p w14:paraId="22B72242" w14:textId="77777777" w:rsidR="000F6DD4" w:rsidRPr="00A001B4" w:rsidRDefault="000F6DD4" w:rsidP="00B42622">
      <w:pPr>
        <w:tabs>
          <w:tab w:val="left" w:pos="851"/>
        </w:tabs>
        <w:adjustRightInd w:val="0"/>
        <w:contextualSpacing/>
        <w:rPr>
          <w:rFonts w:eastAsia="Calibri" w:cs="Times New Roman"/>
        </w:rPr>
      </w:pPr>
    </w:p>
    <w:p w14:paraId="2269CC40" w14:textId="77777777" w:rsidR="000F6DD4" w:rsidRPr="00A001B4" w:rsidRDefault="000F6DD4" w:rsidP="00B42622">
      <w:pPr>
        <w:tabs>
          <w:tab w:val="left" w:pos="851"/>
        </w:tabs>
        <w:adjustRightInd w:val="0"/>
        <w:contextualSpacing/>
        <w:rPr>
          <w:rFonts w:eastAsia="Calibri" w:cs="Times New Roman"/>
        </w:rPr>
      </w:pPr>
    </w:p>
    <w:p w14:paraId="1B23631C" w14:textId="77777777" w:rsidR="000F6DD4" w:rsidRPr="00A001B4" w:rsidRDefault="000F6DD4" w:rsidP="00B42622">
      <w:pPr>
        <w:tabs>
          <w:tab w:val="left" w:pos="851"/>
        </w:tabs>
        <w:adjustRightInd w:val="0"/>
        <w:contextualSpacing/>
        <w:rPr>
          <w:rFonts w:eastAsia="Calibri" w:cs="Times New Roman"/>
        </w:rPr>
      </w:pPr>
    </w:p>
    <w:p w14:paraId="3E5D3B85" w14:textId="77777777" w:rsidR="000F6DD4" w:rsidRPr="00A001B4" w:rsidRDefault="000F6DD4" w:rsidP="00B42622">
      <w:pPr>
        <w:tabs>
          <w:tab w:val="left" w:pos="851"/>
        </w:tabs>
        <w:adjustRightInd w:val="0"/>
        <w:contextualSpacing/>
        <w:rPr>
          <w:rFonts w:eastAsia="Calibri" w:cs="Times New Roman"/>
        </w:rPr>
      </w:pPr>
    </w:p>
    <w:p w14:paraId="24202EB2" w14:textId="77777777" w:rsidR="000F6DD4" w:rsidRPr="00A001B4" w:rsidRDefault="000F6DD4" w:rsidP="00B42622">
      <w:pPr>
        <w:tabs>
          <w:tab w:val="left" w:pos="851"/>
        </w:tabs>
        <w:adjustRightInd w:val="0"/>
        <w:contextualSpacing/>
        <w:rPr>
          <w:rFonts w:eastAsia="Calibri" w:cs="Times New Roman"/>
        </w:rPr>
      </w:pPr>
    </w:p>
    <w:p w14:paraId="46F619E8" w14:textId="77777777" w:rsidR="000F6DD4" w:rsidRPr="00A001B4" w:rsidRDefault="000F6DD4" w:rsidP="00B42622">
      <w:pPr>
        <w:tabs>
          <w:tab w:val="left" w:pos="851"/>
        </w:tabs>
        <w:adjustRightInd w:val="0"/>
        <w:contextualSpacing/>
        <w:rPr>
          <w:rFonts w:eastAsia="Calibri" w:cs="Times New Roman"/>
        </w:rPr>
      </w:pPr>
    </w:p>
    <w:p w14:paraId="1C246D91" w14:textId="77777777" w:rsidR="000F6DD4" w:rsidRPr="00A001B4" w:rsidRDefault="000F6DD4" w:rsidP="00B42622">
      <w:pPr>
        <w:tabs>
          <w:tab w:val="left" w:pos="851"/>
        </w:tabs>
        <w:adjustRightInd w:val="0"/>
        <w:contextualSpacing/>
        <w:rPr>
          <w:rFonts w:eastAsia="Calibri" w:cs="Times New Roman"/>
        </w:rPr>
      </w:pPr>
    </w:p>
    <w:p w14:paraId="6698CB32" w14:textId="77777777" w:rsidR="000F6DD4" w:rsidRPr="00A001B4" w:rsidRDefault="000F6DD4" w:rsidP="00B42622">
      <w:pPr>
        <w:tabs>
          <w:tab w:val="left" w:pos="851"/>
        </w:tabs>
        <w:adjustRightInd w:val="0"/>
        <w:contextualSpacing/>
        <w:rPr>
          <w:rFonts w:eastAsia="Calibri" w:cs="Times New Roman"/>
        </w:rPr>
      </w:pPr>
    </w:p>
    <w:p w14:paraId="49A1B8A7" w14:textId="77777777" w:rsidR="000F6DD4" w:rsidRPr="00A001B4" w:rsidRDefault="000F6DD4" w:rsidP="00B42622">
      <w:pPr>
        <w:tabs>
          <w:tab w:val="left" w:pos="851"/>
        </w:tabs>
        <w:adjustRightInd w:val="0"/>
        <w:contextualSpacing/>
        <w:rPr>
          <w:rFonts w:eastAsia="Calibri" w:cs="Times New Roman"/>
        </w:rPr>
      </w:pPr>
    </w:p>
    <w:p w14:paraId="14615FFD" w14:textId="77777777" w:rsidR="000F6DD4" w:rsidRPr="00A001B4" w:rsidRDefault="000F6DD4" w:rsidP="00B42622">
      <w:pPr>
        <w:tabs>
          <w:tab w:val="left" w:pos="851"/>
        </w:tabs>
        <w:adjustRightInd w:val="0"/>
        <w:contextualSpacing/>
        <w:rPr>
          <w:rFonts w:eastAsia="Calibri" w:cs="Times New Roman"/>
        </w:rPr>
      </w:pPr>
    </w:p>
    <w:p w14:paraId="43D94DD8" w14:textId="77777777" w:rsidR="000F6DD4" w:rsidRPr="00A001B4" w:rsidRDefault="000F6DD4" w:rsidP="00B42622">
      <w:pPr>
        <w:tabs>
          <w:tab w:val="left" w:pos="851"/>
        </w:tabs>
        <w:adjustRightInd w:val="0"/>
        <w:contextualSpacing/>
        <w:rPr>
          <w:rFonts w:eastAsia="Calibri" w:cs="Times New Roman"/>
        </w:rPr>
      </w:pPr>
    </w:p>
    <w:p w14:paraId="204F4482" w14:textId="77777777" w:rsidR="006074B2" w:rsidRPr="00A001B4" w:rsidRDefault="006074B2" w:rsidP="00B42622">
      <w:pPr>
        <w:tabs>
          <w:tab w:val="left" w:pos="851"/>
        </w:tabs>
        <w:adjustRightInd w:val="0"/>
        <w:contextualSpacing/>
        <w:rPr>
          <w:rFonts w:eastAsia="Calibri" w:cs="Times New Roman"/>
        </w:rPr>
      </w:pPr>
    </w:p>
    <w:p w14:paraId="5E224DC8" w14:textId="77777777" w:rsidR="006074B2" w:rsidRPr="00A001B4" w:rsidRDefault="006074B2" w:rsidP="00B42622">
      <w:pPr>
        <w:tabs>
          <w:tab w:val="left" w:pos="851"/>
        </w:tabs>
        <w:adjustRightInd w:val="0"/>
        <w:contextualSpacing/>
        <w:rPr>
          <w:rFonts w:eastAsia="Calibri" w:cs="Times New Roman"/>
        </w:rPr>
      </w:pPr>
    </w:p>
    <w:p w14:paraId="0761AD9E" w14:textId="77777777" w:rsidR="006074B2" w:rsidRPr="00A001B4" w:rsidRDefault="006074B2" w:rsidP="00B42622">
      <w:pPr>
        <w:tabs>
          <w:tab w:val="left" w:pos="851"/>
        </w:tabs>
        <w:adjustRightInd w:val="0"/>
        <w:contextualSpacing/>
        <w:rPr>
          <w:rFonts w:eastAsia="Calibri" w:cs="Times New Roman"/>
        </w:rPr>
      </w:pPr>
    </w:p>
    <w:p w14:paraId="58212BCD" w14:textId="77777777" w:rsidR="000F6DD4" w:rsidRPr="00A001B4" w:rsidRDefault="000F6DD4" w:rsidP="00B42622">
      <w:pPr>
        <w:tabs>
          <w:tab w:val="left" w:pos="851"/>
        </w:tabs>
        <w:adjustRightInd w:val="0"/>
        <w:contextualSpacing/>
        <w:rPr>
          <w:rFonts w:eastAsia="Calibri" w:cs="Times New Roman"/>
        </w:rPr>
      </w:pPr>
    </w:p>
    <w:p w14:paraId="359C3027" w14:textId="77777777" w:rsidR="000F6DD4" w:rsidRPr="00A001B4" w:rsidRDefault="000F6DD4" w:rsidP="00B42622">
      <w:pPr>
        <w:tabs>
          <w:tab w:val="left" w:pos="851"/>
        </w:tabs>
        <w:adjustRightInd w:val="0"/>
        <w:contextualSpacing/>
        <w:rPr>
          <w:rFonts w:eastAsia="Calibri" w:cs="Times New Roman"/>
        </w:rPr>
      </w:pPr>
    </w:p>
    <w:p w14:paraId="6C0DF2A6" w14:textId="77777777" w:rsidR="000F6DD4" w:rsidRPr="00A001B4" w:rsidRDefault="000F6DD4" w:rsidP="00B42622">
      <w:pPr>
        <w:tabs>
          <w:tab w:val="left" w:pos="851"/>
        </w:tabs>
        <w:adjustRightInd w:val="0"/>
        <w:contextualSpacing/>
        <w:rPr>
          <w:rFonts w:eastAsia="Calibri" w:cs="Times New Roman"/>
        </w:rPr>
      </w:pPr>
    </w:p>
    <w:p w14:paraId="4691DC7A" w14:textId="77777777" w:rsidR="000F6DD4" w:rsidRPr="00A001B4" w:rsidRDefault="000F6DD4" w:rsidP="00B42622">
      <w:pPr>
        <w:tabs>
          <w:tab w:val="left" w:pos="851"/>
        </w:tabs>
        <w:adjustRightInd w:val="0"/>
        <w:contextualSpacing/>
        <w:rPr>
          <w:rFonts w:eastAsia="Calibri" w:cs="Times New Roman"/>
        </w:rPr>
      </w:pPr>
    </w:p>
    <w:p w14:paraId="7361A423" w14:textId="2B67054C" w:rsidR="000F6DD4" w:rsidRPr="00A001B4" w:rsidRDefault="000F6DD4" w:rsidP="00B42622">
      <w:pPr>
        <w:tabs>
          <w:tab w:val="left" w:pos="851"/>
        </w:tabs>
        <w:adjustRightInd w:val="0"/>
        <w:contextualSpacing/>
        <w:rPr>
          <w:rFonts w:eastAsia="Calibri" w:cs="Times New Roman"/>
        </w:rPr>
      </w:pPr>
    </w:p>
    <w:p w14:paraId="68B0CD68" w14:textId="77777777" w:rsidR="000F6DD4" w:rsidRPr="00A001B4" w:rsidRDefault="000F6DD4" w:rsidP="00B42622">
      <w:pPr>
        <w:tabs>
          <w:tab w:val="left" w:pos="851"/>
        </w:tabs>
        <w:adjustRightInd w:val="0"/>
        <w:contextualSpacing/>
        <w:rPr>
          <w:rFonts w:eastAsia="Calibri" w:cs="Times New Roman"/>
        </w:rPr>
      </w:pPr>
    </w:p>
    <w:p w14:paraId="5B9B3C3B" w14:textId="77777777" w:rsidR="000F6DD4" w:rsidRPr="00A001B4" w:rsidRDefault="000F6DD4" w:rsidP="00B42622">
      <w:pPr>
        <w:tabs>
          <w:tab w:val="left" w:pos="851"/>
        </w:tabs>
        <w:adjustRightInd w:val="0"/>
        <w:contextualSpacing/>
        <w:rPr>
          <w:rFonts w:eastAsia="Calibri" w:cs="Times New Roman"/>
        </w:rPr>
      </w:pPr>
    </w:p>
    <w:p w14:paraId="7A74A9AC"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40511DD2" w14:textId="77777777" w:rsidTr="00847B0F">
        <w:trPr>
          <w:cantSplit/>
          <w:trHeight w:val="480"/>
        </w:trPr>
        <w:tc>
          <w:tcPr>
            <w:tcW w:w="4147" w:type="dxa"/>
            <w:gridSpan w:val="3"/>
          </w:tcPr>
          <w:p w14:paraId="2D214E36" w14:textId="77777777" w:rsidR="006074B2" w:rsidRPr="00A001B4" w:rsidRDefault="006074B2" w:rsidP="00847B0F">
            <w:pPr>
              <w:rPr>
                <w:rFonts w:cs="Times New Roman"/>
                <w:b/>
                <w:bCs/>
                <w:lang w:eastAsia="en-GB"/>
              </w:rPr>
            </w:pPr>
            <w:r w:rsidRPr="00A001B4">
              <w:rPr>
                <w:rFonts w:cs="Times New Roman"/>
                <w:b/>
                <w:bCs/>
                <w:lang w:eastAsia="en-GB"/>
              </w:rPr>
              <w:t>Nume și prenume expert: Alexandra Sacagiu</w:t>
            </w:r>
          </w:p>
        </w:tc>
        <w:tc>
          <w:tcPr>
            <w:tcW w:w="5486" w:type="dxa"/>
            <w:gridSpan w:val="7"/>
          </w:tcPr>
          <w:p w14:paraId="71C226A3"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4241A64E" w14:textId="77777777" w:rsidTr="00847B0F">
        <w:trPr>
          <w:cantSplit/>
          <w:trHeight w:val="480"/>
        </w:trPr>
        <w:tc>
          <w:tcPr>
            <w:tcW w:w="4147" w:type="dxa"/>
            <w:gridSpan w:val="3"/>
          </w:tcPr>
          <w:p w14:paraId="02F1DCA1"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13A9D014" w14:textId="77777777" w:rsidR="006074B2" w:rsidRPr="00A001B4" w:rsidRDefault="006074B2" w:rsidP="00847B0F">
            <w:pPr>
              <w:rPr>
                <w:rFonts w:cs="Times New Roman"/>
                <w:lang w:eastAsia="en-GB"/>
              </w:rPr>
            </w:pPr>
            <w:r w:rsidRPr="00A001B4">
              <w:rPr>
                <w:rFonts w:cs="Times New Roman"/>
                <w:lang w:eastAsia="en-GB"/>
              </w:rPr>
              <w:t>Telefon: 0727791819</w:t>
            </w:r>
          </w:p>
        </w:tc>
        <w:tc>
          <w:tcPr>
            <w:tcW w:w="2651" w:type="dxa"/>
            <w:gridSpan w:val="3"/>
          </w:tcPr>
          <w:p w14:paraId="74A03C99" w14:textId="77777777" w:rsidR="006074B2" w:rsidRPr="00A001B4" w:rsidRDefault="006074B2" w:rsidP="00847B0F">
            <w:pPr>
              <w:rPr>
                <w:rFonts w:cs="Times New Roman"/>
                <w:lang w:eastAsia="en-GB"/>
              </w:rPr>
            </w:pPr>
            <w:r w:rsidRPr="00A001B4">
              <w:rPr>
                <w:rFonts w:cs="Times New Roman"/>
                <w:lang w:eastAsia="en-GB"/>
              </w:rPr>
              <w:t>E-mail: maralexandra.stan@gmail.com</w:t>
            </w:r>
          </w:p>
        </w:tc>
      </w:tr>
      <w:tr w:rsidR="006074B2" w:rsidRPr="00A001B4" w14:paraId="0F5A54B2" w14:textId="77777777" w:rsidTr="00847B0F">
        <w:trPr>
          <w:cantSplit/>
          <w:trHeight w:val="480"/>
        </w:trPr>
        <w:tc>
          <w:tcPr>
            <w:tcW w:w="4147" w:type="dxa"/>
            <w:gridSpan w:val="3"/>
          </w:tcPr>
          <w:p w14:paraId="6B95C764"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6C0F24FC" w14:textId="77777777" w:rsidR="006074B2" w:rsidRPr="00A001B4" w:rsidRDefault="006074B2" w:rsidP="00847B0F">
            <w:pPr>
              <w:rPr>
                <w:rFonts w:cs="Times New Roman"/>
                <w:lang w:eastAsia="en-GB"/>
              </w:rPr>
            </w:pPr>
            <w:r w:rsidRPr="00A001B4">
              <w:rPr>
                <w:rFonts w:cs="Times New Roman"/>
                <w:lang w:eastAsia="en-GB"/>
              </w:rPr>
              <w:t>Selectați:</w:t>
            </w:r>
          </w:p>
          <w:p w14:paraId="1C0AD9B3" w14:textId="77777777" w:rsidR="006074B2" w:rsidRPr="00A001B4" w:rsidRDefault="006074B2" w:rsidP="00847B0F">
            <w:pPr>
              <w:rPr>
                <w:rFonts w:cs="Times New Roman"/>
                <w:lang w:eastAsia="en-GB"/>
              </w:rPr>
            </w:pPr>
            <w:r w:rsidRPr="00A001B4">
              <w:rPr>
                <w:rFonts w:cs="Times New Roman"/>
                <w:lang w:eastAsia="en-GB"/>
              </w:rPr>
              <w:t>□ Angajat</w:t>
            </w:r>
          </w:p>
          <w:p w14:paraId="674E6F22" w14:textId="77777777" w:rsidR="006074B2" w:rsidRPr="00A001B4" w:rsidRDefault="006074B2" w:rsidP="00847B0F">
            <w:pPr>
              <w:rPr>
                <w:rFonts w:cs="Times New Roman"/>
                <w:lang w:eastAsia="en-GB"/>
              </w:rPr>
            </w:pPr>
            <w:r w:rsidRPr="00A001B4">
              <w:rPr>
                <w:rFonts w:cs="Times New Roman"/>
                <w:lang w:eastAsia="en-GB"/>
              </w:rPr>
              <w:t>□x Liber profesionist</w:t>
            </w:r>
          </w:p>
          <w:p w14:paraId="470A53A7" w14:textId="77777777" w:rsidR="006074B2" w:rsidRPr="00A001B4" w:rsidRDefault="006074B2" w:rsidP="00847B0F">
            <w:pPr>
              <w:rPr>
                <w:rFonts w:cs="Times New Roman"/>
                <w:lang w:eastAsia="en-GB"/>
              </w:rPr>
            </w:pPr>
            <w:r w:rsidRPr="00A001B4">
              <w:rPr>
                <w:rFonts w:cs="Times New Roman"/>
                <w:lang w:eastAsia="en-GB"/>
              </w:rPr>
              <w:t>□ Subcontractant</w:t>
            </w:r>
          </w:p>
          <w:p w14:paraId="72380183"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699EE23E"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61735795" w14:textId="77777777" w:rsidTr="00847B0F">
        <w:trPr>
          <w:cantSplit/>
          <w:trHeight w:val="711"/>
        </w:trPr>
        <w:tc>
          <w:tcPr>
            <w:tcW w:w="4147" w:type="dxa"/>
            <w:gridSpan w:val="3"/>
          </w:tcPr>
          <w:p w14:paraId="176FE0EC"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3A147050"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3D2577D7"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6955491E" w14:textId="77777777" w:rsidTr="00847B0F">
        <w:trPr>
          <w:cantSplit/>
          <w:trHeight w:val="480"/>
        </w:trPr>
        <w:tc>
          <w:tcPr>
            <w:tcW w:w="4147" w:type="dxa"/>
            <w:gridSpan w:val="3"/>
          </w:tcPr>
          <w:p w14:paraId="20F3DF39" w14:textId="77777777" w:rsidR="006074B2" w:rsidRPr="00A001B4" w:rsidRDefault="006074B2" w:rsidP="00847B0F">
            <w:pPr>
              <w:rPr>
                <w:rFonts w:cs="Times New Roman"/>
                <w:lang w:eastAsia="en-GB"/>
              </w:rPr>
            </w:pPr>
            <w:r w:rsidRPr="00A001B4">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75D6C1CF" w14:textId="77777777" w:rsidTr="00847B0F">
        <w:trPr>
          <w:cantSplit/>
          <w:trHeight w:val="480"/>
        </w:trPr>
        <w:tc>
          <w:tcPr>
            <w:tcW w:w="4147" w:type="dxa"/>
            <w:gridSpan w:val="3"/>
          </w:tcPr>
          <w:p w14:paraId="07E2F4AB"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28D105C3" w14:textId="77777777" w:rsidR="006074B2" w:rsidRPr="00A001B4" w:rsidRDefault="006074B2" w:rsidP="00847B0F">
            <w:pPr>
              <w:rPr>
                <w:rFonts w:cs="Times New Roman"/>
                <w:lang w:eastAsia="en-GB"/>
              </w:rPr>
            </w:pPr>
            <w:proofErr w:type="spellStart"/>
            <w:r w:rsidRPr="00A001B4">
              <w:rPr>
                <w:rFonts w:cs="Times New Roman"/>
                <w:lang w:eastAsia="en-GB"/>
              </w:rPr>
              <w:t>licenta</w:t>
            </w:r>
            <w:proofErr w:type="spellEnd"/>
          </w:p>
        </w:tc>
      </w:tr>
      <w:tr w:rsidR="006074B2" w:rsidRPr="00A001B4" w14:paraId="02EC025A" w14:textId="77777777" w:rsidTr="00847B0F">
        <w:trPr>
          <w:cantSplit/>
          <w:trHeight w:val="306"/>
        </w:trPr>
        <w:tc>
          <w:tcPr>
            <w:tcW w:w="4147" w:type="dxa"/>
            <w:gridSpan w:val="3"/>
          </w:tcPr>
          <w:p w14:paraId="4AD61656"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1223CFEA"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tc>
      </w:tr>
      <w:tr w:rsidR="006074B2" w:rsidRPr="00A001B4" w14:paraId="678F756D" w14:textId="77777777" w:rsidTr="00847B0F">
        <w:trPr>
          <w:cantSplit/>
          <w:trHeight w:val="306"/>
        </w:trPr>
        <w:tc>
          <w:tcPr>
            <w:tcW w:w="4147" w:type="dxa"/>
            <w:gridSpan w:val="3"/>
          </w:tcPr>
          <w:p w14:paraId="3322EEF8"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A001B4" w:rsidRDefault="006074B2" w:rsidP="00847B0F">
            <w:pPr>
              <w:rPr>
                <w:rFonts w:cs="Times New Roman"/>
                <w:lang w:eastAsia="en-GB"/>
              </w:rPr>
            </w:pPr>
            <w:r w:rsidRPr="00A001B4">
              <w:rPr>
                <w:rFonts w:cs="Times New Roman"/>
                <w:i/>
                <w:lang w:eastAsia="en-GB"/>
              </w:rPr>
              <w:t>formator</w:t>
            </w:r>
          </w:p>
        </w:tc>
      </w:tr>
      <w:tr w:rsidR="006074B2" w:rsidRPr="00A001B4" w14:paraId="3CA3F800" w14:textId="77777777" w:rsidTr="00847B0F">
        <w:trPr>
          <w:cantSplit/>
          <w:trHeight w:val="306"/>
        </w:trPr>
        <w:tc>
          <w:tcPr>
            <w:tcW w:w="4147" w:type="dxa"/>
            <w:gridSpan w:val="3"/>
          </w:tcPr>
          <w:p w14:paraId="0598B3BD"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A001B4" w:rsidRDefault="006074B2" w:rsidP="00847B0F">
            <w:pPr>
              <w:rPr>
                <w:rFonts w:cs="Times New Roman"/>
                <w:lang w:eastAsia="en-GB"/>
              </w:rPr>
            </w:pPr>
            <w:r w:rsidRPr="00A001B4">
              <w:rPr>
                <w:rFonts w:cs="Times New Roman"/>
                <w:i/>
                <w:lang w:eastAsia="en-GB"/>
              </w:rPr>
              <w:t>Formator cf cv</w:t>
            </w:r>
          </w:p>
        </w:tc>
      </w:tr>
      <w:tr w:rsidR="006074B2" w:rsidRPr="00A001B4" w14:paraId="6AE15919" w14:textId="77777777" w:rsidTr="00847B0F">
        <w:trPr>
          <w:cantSplit/>
          <w:trHeight w:val="531"/>
        </w:trPr>
        <w:tc>
          <w:tcPr>
            <w:tcW w:w="4147" w:type="dxa"/>
            <w:gridSpan w:val="3"/>
          </w:tcPr>
          <w:p w14:paraId="796DF6B5"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0A9E6E60"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4AC0AA8E" w14:textId="77777777" w:rsidTr="00847B0F">
        <w:trPr>
          <w:cantSplit/>
          <w:trHeight w:val="783"/>
        </w:trPr>
        <w:tc>
          <w:tcPr>
            <w:tcW w:w="4147" w:type="dxa"/>
            <w:gridSpan w:val="3"/>
          </w:tcPr>
          <w:p w14:paraId="62240A2B"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1BA6F7A7"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6F7787F3"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57A75DA7"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29DDC700" w14:textId="77777777" w:rsidTr="00847B0F">
        <w:trPr>
          <w:cantSplit/>
          <w:trHeight w:val="783"/>
        </w:trPr>
        <w:tc>
          <w:tcPr>
            <w:tcW w:w="4147" w:type="dxa"/>
            <w:gridSpan w:val="3"/>
          </w:tcPr>
          <w:p w14:paraId="5C5BF016"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A001B4" w:rsidRDefault="006074B2" w:rsidP="00847B0F">
            <w:pPr>
              <w:rPr>
                <w:rFonts w:cs="Times New Roman"/>
                <w:lang w:eastAsia="en-GB"/>
              </w:rPr>
            </w:pPr>
          </w:p>
        </w:tc>
        <w:tc>
          <w:tcPr>
            <w:tcW w:w="2743" w:type="dxa"/>
            <w:gridSpan w:val="4"/>
          </w:tcPr>
          <w:p w14:paraId="4CB07DFA" w14:textId="77777777" w:rsidR="006074B2" w:rsidRPr="00A001B4" w:rsidRDefault="006074B2" w:rsidP="00847B0F">
            <w:pPr>
              <w:rPr>
                <w:rFonts w:cs="Times New Roman"/>
                <w:lang w:eastAsia="en-GB"/>
              </w:rPr>
            </w:pPr>
          </w:p>
        </w:tc>
      </w:tr>
      <w:tr w:rsidR="006074B2" w:rsidRPr="00A001B4" w14:paraId="1DE8A7FF" w14:textId="77777777" w:rsidTr="00847B0F">
        <w:trPr>
          <w:cantSplit/>
          <w:trHeight w:val="495"/>
        </w:trPr>
        <w:tc>
          <w:tcPr>
            <w:tcW w:w="4147" w:type="dxa"/>
            <w:gridSpan w:val="3"/>
          </w:tcPr>
          <w:p w14:paraId="3C28030C"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A001B4" w:rsidRDefault="006074B2" w:rsidP="00847B0F">
            <w:pPr>
              <w:rPr>
                <w:rFonts w:cs="Times New Roman"/>
                <w:lang w:eastAsia="en-GB"/>
              </w:rPr>
            </w:pPr>
            <w:r w:rsidRPr="00A001B4">
              <w:rPr>
                <w:rFonts w:cs="Times New Roman"/>
                <w:i/>
                <w:highlight w:val="lightGray"/>
                <w:lang w:eastAsia="en-GB"/>
              </w:rPr>
              <w:t>[introduceți câte rânduri este necesar pentru furnizarea de informații]</w:t>
            </w:r>
          </w:p>
        </w:tc>
      </w:tr>
      <w:tr w:rsidR="006074B2" w:rsidRPr="00A001B4" w14:paraId="1E8E153F" w14:textId="77777777" w:rsidTr="00847B0F">
        <w:trPr>
          <w:cantSplit/>
          <w:trHeight w:val="1026"/>
        </w:trPr>
        <w:tc>
          <w:tcPr>
            <w:tcW w:w="4147" w:type="dxa"/>
            <w:gridSpan w:val="3"/>
          </w:tcPr>
          <w:p w14:paraId="0181A05B"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4577AE45" w14:textId="77777777" w:rsidTr="00847B0F">
        <w:trPr>
          <w:cantSplit/>
          <w:trHeight w:val="1026"/>
        </w:trPr>
        <w:tc>
          <w:tcPr>
            <w:tcW w:w="4147" w:type="dxa"/>
            <w:gridSpan w:val="3"/>
          </w:tcPr>
          <w:p w14:paraId="4BD1D70C"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29"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4C33B3F0" w14:textId="77777777" w:rsidR="006074B2" w:rsidRPr="00A001B4" w:rsidRDefault="006074B2" w:rsidP="00847B0F">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768ACA16" w14:textId="77777777" w:rsidR="006074B2" w:rsidRPr="00A001B4" w:rsidRDefault="006074B2" w:rsidP="00847B0F">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6074B2" w:rsidRPr="00A001B4" w14:paraId="1BFBA606" w14:textId="77777777" w:rsidTr="00847B0F">
        <w:trPr>
          <w:cantSplit/>
          <w:trHeight w:val="210"/>
        </w:trPr>
        <w:tc>
          <w:tcPr>
            <w:tcW w:w="9633" w:type="dxa"/>
            <w:gridSpan w:val="10"/>
          </w:tcPr>
          <w:p w14:paraId="1B6565B6" w14:textId="77777777" w:rsidR="006074B2" w:rsidRPr="00A001B4" w:rsidRDefault="006074B2" w:rsidP="00847B0F">
            <w:pPr>
              <w:rPr>
                <w:rFonts w:cs="Times New Roman"/>
                <w:lang w:eastAsia="en-GB"/>
              </w:rPr>
            </w:pPr>
            <w:r w:rsidRPr="00A001B4">
              <w:rPr>
                <w:rFonts w:cs="Times New Roman"/>
                <w:lang w:eastAsia="en-GB"/>
              </w:rPr>
              <w:lastRenderedPageBreak/>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47F68C5A" w14:textId="77777777" w:rsidTr="00847B0F">
        <w:trPr>
          <w:cantSplit/>
          <w:trHeight w:val="480"/>
        </w:trPr>
        <w:tc>
          <w:tcPr>
            <w:tcW w:w="533" w:type="dxa"/>
          </w:tcPr>
          <w:p w14:paraId="201D02C8" w14:textId="77777777" w:rsidR="006074B2" w:rsidRPr="00A001B4" w:rsidRDefault="006074B2" w:rsidP="00847B0F">
            <w:pPr>
              <w:rPr>
                <w:rFonts w:cs="Times New Roman"/>
                <w:lang w:eastAsia="en-GB"/>
              </w:rPr>
            </w:pPr>
          </w:p>
        </w:tc>
        <w:tc>
          <w:tcPr>
            <w:tcW w:w="2338" w:type="dxa"/>
          </w:tcPr>
          <w:p w14:paraId="14007AE4" w14:textId="77777777" w:rsidR="006074B2" w:rsidRPr="00A001B4" w:rsidRDefault="006074B2" w:rsidP="00847B0F">
            <w:pPr>
              <w:rPr>
                <w:rFonts w:cs="Times New Roman"/>
                <w:lang w:eastAsia="en-GB"/>
              </w:rPr>
            </w:pPr>
            <w:r w:rsidRPr="00A001B4">
              <w:rPr>
                <w:rFonts w:cs="Times New Roman"/>
                <w:lang w:eastAsia="en-GB"/>
              </w:rPr>
              <w:t>Diplomă/</w:t>
            </w:r>
          </w:p>
          <w:p w14:paraId="71773433"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51A6B49"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6192926E"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4F0867AB" w14:textId="77777777" w:rsidR="006074B2" w:rsidRPr="00A001B4" w:rsidRDefault="006074B2" w:rsidP="00847B0F">
            <w:pPr>
              <w:rPr>
                <w:rFonts w:cs="Times New Roman"/>
                <w:lang w:eastAsia="en-GB"/>
              </w:rPr>
            </w:pPr>
            <w:r w:rsidRPr="00A001B4">
              <w:rPr>
                <w:rFonts w:cs="Times New Roman"/>
                <w:lang w:eastAsia="en-GB"/>
              </w:rPr>
              <w:t>Perioada</w:t>
            </w:r>
          </w:p>
          <w:p w14:paraId="107DDF92"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52833D1F" w14:textId="77777777" w:rsidTr="00847B0F">
        <w:trPr>
          <w:cantSplit/>
          <w:trHeight w:val="66"/>
        </w:trPr>
        <w:tc>
          <w:tcPr>
            <w:tcW w:w="533" w:type="dxa"/>
          </w:tcPr>
          <w:p w14:paraId="587327E5" w14:textId="77777777" w:rsidR="006074B2" w:rsidRPr="00A001B4" w:rsidRDefault="006074B2" w:rsidP="00847B0F">
            <w:pPr>
              <w:rPr>
                <w:rFonts w:cs="Times New Roman"/>
                <w:lang w:eastAsia="en-GB"/>
              </w:rPr>
            </w:pPr>
          </w:p>
        </w:tc>
        <w:tc>
          <w:tcPr>
            <w:tcW w:w="2338" w:type="dxa"/>
          </w:tcPr>
          <w:p w14:paraId="54CE55CE" w14:textId="77777777" w:rsidR="006074B2" w:rsidRPr="00A001B4" w:rsidRDefault="006074B2" w:rsidP="00847B0F">
            <w:pPr>
              <w:rPr>
                <w:rFonts w:cs="Times New Roman"/>
                <w:lang w:eastAsia="en-GB"/>
              </w:rPr>
            </w:pPr>
            <w:r w:rsidRPr="00A001B4">
              <w:rPr>
                <w:rFonts w:cs="Times New Roman"/>
                <w:lang w:eastAsia="en-GB"/>
              </w:rPr>
              <w:t xml:space="preserve">Diploma seria L </w:t>
            </w:r>
            <w:proofErr w:type="spellStart"/>
            <w:r w:rsidRPr="00A001B4">
              <w:rPr>
                <w:rFonts w:cs="Times New Roman"/>
                <w:lang w:eastAsia="en-GB"/>
              </w:rPr>
              <w:t>no</w:t>
            </w:r>
            <w:proofErr w:type="spellEnd"/>
            <w:r w:rsidRPr="00A001B4">
              <w:rPr>
                <w:rFonts w:cs="Times New Roman"/>
                <w:lang w:eastAsia="en-GB"/>
              </w:rPr>
              <w:t xml:space="preserve"> 00245196</w:t>
            </w:r>
          </w:p>
        </w:tc>
        <w:tc>
          <w:tcPr>
            <w:tcW w:w="2165" w:type="dxa"/>
            <w:gridSpan w:val="2"/>
          </w:tcPr>
          <w:p w14:paraId="0ABEA2F8"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4E7EC37C"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701E3925" w14:textId="77777777" w:rsidR="006074B2" w:rsidRPr="00A001B4" w:rsidRDefault="006074B2" w:rsidP="00847B0F">
            <w:pPr>
              <w:rPr>
                <w:rFonts w:cs="Times New Roman"/>
                <w:lang w:eastAsia="en-GB"/>
              </w:rPr>
            </w:pPr>
            <w:r w:rsidRPr="00A001B4">
              <w:rPr>
                <w:rFonts w:cs="Times New Roman"/>
                <w:lang w:eastAsia="en-GB"/>
              </w:rPr>
              <w:t>03/2017 – 04 / 2017</w:t>
            </w:r>
          </w:p>
        </w:tc>
      </w:tr>
      <w:tr w:rsidR="006074B2" w:rsidRPr="00A001B4" w14:paraId="5814212C" w14:textId="77777777" w:rsidTr="00847B0F">
        <w:trPr>
          <w:cantSplit/>
          <w:trHeight w:val="50"/>
        </w:trPr>
        <w:tc>
          <w:tcPr>
            <w:tcW w:w="533" w:type="dxa"/>
          </w:tcPr>
          <w:p w14:paraId="0FCCB1B2" w14:textId="77777777" w:rsidR="006074B2" w:rsidRPr="00A001B4" w:rsidRDefault="006074B2" w:rsidP="00847B0F">
            <w:pPr>
              <w:rPr>
                <w:rFonts w:cs="Times New Roman"/>
                <w:lang w:eastAsia="en-GB"/>
              </w:rPr>
            </w:pPr>
          </w:p>
        </w:tc>
        <w:tc>
          <w:tcPr>
            <w:tcW w:w="2338" w:type="dxa"/>
          </w:tcPr>
          <w:p w14:paraId="3AC9AE90" w14:textId="77777777" w:rsidR="006074B2" w:rsidRPr="00A001B4" w:rsidRDefault="006074B2" w:rsidP="00847B0F">
            <w:pPr>
              <w:rPr>
                <w:rFonts w:cs="Times New Roman"/>
                <w:lang w:eastAsia="en-GB"/>
              </w:rPr>
            </w:pPr>
          </w:p>
        </w:tc>
        <w:tc>
          <w:tcPr>
            <w:tcW w:w="2165" w:type="dxa"/>
            <w:gridSpan w:val="2"/>
          </w:tcPr>
          <w:p w14:paraId="663AAD4A" w14:textId="77777777" w:rsidR="006074B2" w:rsidRPr="00A001B4" w:rsidRDefault="006074B2" w:rsidP="00847B0F">
            <w:pPr>
              <w:rPr>
                <w:rFonts w:cs="Times New Roman"/>
                <w:lang w:eastAsia="en-GB"/>
              </w:rPr>
            </w:pPr>
          </w:p>
        </w:tc>
        <w:tc>
          <w:tcPr>
            <w:tcW w:w="2299" w:type="dxa"/>
            <w:gridSpan w:val="4"/>
          </w:tcPr>
          <w:p w14:paraId="7416EE0F" w14:textId="77777777" w:rsidR="006074B2" w:rsidRPr="00A001B4" w:rsidRDefault="006074B2" w:rsidP="00847B0F">
            <w:pPr>
              <w:rPr>
                <w:rFonts w:cs="Times New Roman"/>
                <w:lang w:eastAsia="en-GB"/>
              </w:rPr>
            </w:pPr>
          </w:p>
        </w:tc>
        <w:tc>
          <w:tcPr>
            <w:tcW w:w="2298" w:type="dxa"/>
            <w:gridSpan w:val="2"/>
          </w:tcPr>
          <w:p w14:paraId="2EB7B128" w14:textId="77777777" w:rsidR="006074B2" w:rsidRPr="00A001B4" w:rsidRDefault="006074B2" w:rsidP="00847B0F">
            <w:pPr>
              <w:rPr>
                <w:rFonts w:cs="Times New Roman"/>
                <w:lang w:eastAsia="en-GB"/>
              </w:rPr>
            </w:pPr>
          </w:p>
        </w:tc>
      </w:tr>
      <w:tr w:rsidR="006074B2" w:rsidRPr="00A001B4" w14:paraId="55F8D5DF" w14:textId="77777777" w:rsidTr="00847B0F">
        <w:trPr>
          <w:cantSplit/>
          <w:trHeight w:val="50"/>
        </w:trPr>
        <w:tc>
          <w:tcPr>
            <w:tcW w:w="533" w:type="dxa"/>
          </w:tcPr>
          <w:p w14:paraId="1749866E" w14:textId="77777777" w:rsidR="006074B2" w:rsidRPr="00A001B4" w:rsidRDefault="006074B2" w:rsidP="00847B0F">
            <w:pPr>
              <w:rPr>
                <w:rFonts w:cs="Times New Roman"/>
                <w:lang w:eastAsia="en-GB"/>
              </w:rPr>
            </w:pPr>
          </w:p>
        </w:tc>
        <w:tc>
          <w:tcPr>
            <w:tcW w:w="2338" w:type="dxa"/>
          </w:tcPr>
          <w:p w14:paraId="7AB6DD95" w14:textId="77777777" w:rsidR="006074B2" w:rsidRPr="00A001B4" w:rsidRDefault="006074B2" w:rsidP="00847B0F">
            <w:pPr>
              <w:rPr>
                <w:rFonts w:cs="Times New Roman"/>
                <w:lang w:eastAsia="en-GB"/>
              </w:rPr>
            </w:pPr>
          </w:p>
        </w:tc>
        <w:tc>
          <w:tcPr>
            <w:tcW w:w="2165" w:type="dxa"/>
            <w:gridSpan w:val="2"/>
          </w:tcPr>
          <w:p w14:paraId="545FA31A" w14:textId="77777777" w:rsidR="006074B2" w:rsidRPr="00A001B4" w:rsidRDefault="006074B2" w:rsidP="00847B0F">
            <w:pPr>
              <w:rPr>
                <w:rFonts w:cs="Times New Roman"/>
                <w:lang w:eastAsia="en-GB"/>
              </w:rPr>
            </w:pPr>
          </w:p>
        </w:tc>
        <w:tc>
          <w:tcPr>
            <w:tcW w:w="2299" w:type="dxa"/>
            <w:gridSpan w:val="4"/>
          </w:tcPr>
          <w:p w14:paraId="7400ED97" w14:textId="77777777" w:rsidR="006074B2" w:rsidRPr="00A001B4" w:rsidRDefault="006074B2" w:rsidP="00847B0F">
            <w:pPr>
              <w:rPr>
                <w:rFonts w:cs="Times New Roman"/>
                <w:lang w:eastAsia="en-GB"/>
              </w:rPr>
            </w:pPr>
          </w:p>
        </w:tc>
        <w:tc>
          <w:tcPr>
            <w:tcW w:w="2298" w:type="dxa"/>
            <w:gridSpan w:val="2"/>
          </w:tcPr>
          <w:p w14:paraId="62A7AF31" w14:textId="77777777" w:rsidR="006074B2" w:rsidRPr="00A001B4" w:rsidRDefault="006074B2" w:rsidP="00847B0F">
            <w:pPr>
              <w:rPr>
                <w:rFonts w:cs="Times New Roman"/>
                <w:lang w:eastAsia="en-GB"/>
              </w:rPr>
            </w:pPr>
          </w:p>
        </w:tc>
      </w:tr>
    </w:tbl>
    <w:p w14:paraId="13B1B6B6" w14:textId="77777777" w:rsidR="000F6DD4" w:rsidRPr="00A001B4" w:rsidRDefault="000F6DD4" w:rsidP="00B42622">
      <w:pPr>
        <w:tabs>
          <w:tab w:val="left" w:pos="851"/>
        </w:tabs>
        <w:adjustRightInd w:val="0"/>
        <w:contextualSpacing/>
        <w:rPr>
          <w:rFonts w:eastAsia="Calibri" w:cs="Times New Roman"/>
        </w:rPr>
      </w:pPr>
    </w:p>
    <w:p w14:paraId="5A17E450" w14:textId="77777777" w:rsidR="000F6DD4" w:rsidRPr="00A001B4" w:rsidRDefault="000F6DD4" w:rsidP="00B42622">
      <w:pPr>
        <w:tabs>
          <w:tab w:val="left" w:pos="851"/>
        </w:tabs>
        <w:adjustRightInd w:val="0"/>
        <w:contextualSpacing/>
        <w:rPr>
          <w:rFonts w:eastAsia="Calibri" w:cs="Times New Roman"/>
        </w:rPr>
      </w:pPr>
    </w:p>
    <w:p w14:paraId="22AFA7D2" w14:textId="77777777" w:rsidR="000F6DD4" w:rsidRPr="00A001B4" w:rsidRDefault="000F6DD4" w:rsidP="00B42622">
      <w:pPr>
        <w:tabs>
          <w:tab w:val="left" w:pos="851"/>
        </w:tabs>
        <w:adjustRightInd w:val="0"/>
        <w:contextualSpacing/>
        <w:rPr>
          <w:rFonts w:eastAsia="Calibri" w:cs="Times New Roman"/>
        </w:rPr>
      </w:pPr>
    </w:p>
    <w:p w14:paraId="0D793B9C" w14:textId="77777777" w:rsidR="000F6DD4" w:rsidRPr="00A001B4" w:rsidRDefault="000F6DD4" w:rsidP="00B42622">
      <w:pPr>
        <w:tabs>
          <w:tab w:val="left" w:pos="851"/>
        </w:tabs>
        <w:adjustRightInd w:val="0"/>
        <w:contextualSpacing/>
        <w:rPr>
          <w:rFonts w:eastAsia="Calibri" w:cs="Times New Roman"/>
        </w:rPr>
      </w:pPr>
    </w:p>
    <w:p w14:paraId="6BCA3BA3" w14:textId="77777777" w:rsidR="000F6DD4" w:rsidRPr="00A001B4" w:rsidRDefault="000F6DD4" w:rsidP="00B42622">
      <w:pPr>
        <w:tabs>
          <w:tab w:val="left" w:pos="851"/>
        </w:tabs>
        <w:adjustRightInd w:val="0"/>
        <w:contextualSpacing/>
        <w:rPr>
          <w:rFonts w:eastAsia="Calibri" w:cs="Times New Roman"/>
        </w:rPr>
      </w:pPr>
    </w:p>
    <w:p w14:paraId="79FB8976" w14:textId="77777777" w:rsidR="000F6DD4" w:rsidRPr="00A001B4" w:rsidRDefault="000F6DD4" w:rsidP="00B42622">
      <w:pPr>
        <w:tabs>
          <w:tab w:val="left" w:pos="851"/>
        </w:tabs>
        <w:adjustRightInd w:val="0"/>
        <w:contextualSpacing/>
        <w:rPr>
          <w:rFonts w:eastAsia="Calibri" w:cs="Times New Roman"/>
        </w:rPr>
      </w:pPr>
    </w:p>
    <w:p w14:paraId="3223A71F" w14:textId="77777777" w:rsidR="000F6DD4" w:rsidRPr="00A001B4" w:rsidRDefault="000F6DD4" w:rsidP="00B42622">
      <w:pPr>
        <w:tabs>
          <w:tab w:val="left" w:pos="851"/>
        </w:tabs>
        <w:adjustRightInd w:val="0"/>
        <w:contextualSpacing/>
        <w:rPr>
          <w:rFonts w:eastAsia="Calibri" w:cs="Times New Roman"/>
        </w:rPr>
      </w:pPr>
    </w:p>
    <w:p w14:paraId="509DAF7D" w14:textId="77777777" w:rsidR="000F6DD4" w:rsidRPr="00A001B4" w:rsidRDefault="000F6DD4" w:rsidP="00B42622">
      <w:pPr>
        <w:tabs>
          <w:tab w:val="left" w:pos="851"/>
        </w:tabs>
        <w:adjustRightInd w:val="0"/>
        <w:contextualSpacing/>
        <w:rPr>
          <w:rFonts w:eastAsia="Calibri" w:cs="Times New Roman"/>
        </w:rPr>
      </w:pPr>
    </w:p>
    <w:p w14:paraId="6FF92B07" w14:textId="77777777" w:rsidR="000F6DD4" w:rsidRPr="00A001B4" w:rsidRDefault="000F6DD4" w:rsidP="00B42622">
      <w:pPr>
        <w:tabs>
          <w:tab w:val="left" w:pos="851"/>
        </w:tabs>
        <w:adjustRightInd w:val="0"/>
        <w:contextualSpacing/>
        <w:rPr>
          <w:rFonts w:eastAsia="Calibri" w:cs="Times New Roman"/>
        </w:rPr>
      </w:pPr>
    </w:p>
    <w:p w14:paraId="76A1D042" w14:textId="77777777" w:rsidR="000F6DD4" w:rsidRPr="00A001B4" w:rsidRDefault="000F6DD4" w:rsidP="00B42622">
      <w:pPr>
        <w:tabs>
          <w:tab w:val="left" w:pos="851"/>
        </w:tabs>
        <w:adjustRightInd w:val="0"/>
        <w:contextualSpacing/>
        <w:rPr>
          <w:rFonts w:eastAsia="Calibri" w:cs="Times New Roman"/>
        </w:rPr>
      </w:pPr>
    </w:p>
    <w:p w14:paraId="2254CBD8" w14:textId="77777777" w:rsidR="000F6DD4" w:rsidRPr="00A001B4" w:rsidRDefault="000F6DD4" w:rsidP="00B42622">
      <w:pPr>
        <w:tabs>
          <w:tab w:val="left" w:pos="851"/>
        </w:tabs>
        <w:adjustRightInd w:val="0"/>
        <w:contextualSpacing/>
        <w:rPr>
          <w:rFonts w:eastAsia="Calibri" w:cs="Times New Roman"/>
        </w:rPr>
      </w:pPr>
    </w:p>
    <w:p w14:paraId="315A2520" w14:textId="77777777" w:rsidR="000F6DD4" w:rsidRPr="00A001B4" w:rsidRDefault="000F6DD4" w:rsidP="00B42622">
      <w:pPr>
        <w:tabs>
          <w:tab w:val="left" w:pos="851"/>
        </w:tabs>
        <w:adjustRightInd w:val="0"/>
        <w:contextualSpacing/>
        <w:rPr>
          <w:rFonts w:eastAsia="Calibri" w:cs="Times New Roman"/>
        </w:rPr>
      </w:pPr>
    </w:p>
    <w:p w14:paraId="77430338" w14:textId="77777777" w:rsidR="000F6DD4" w:rsidRPr="00A001B4" w:rsidRDefault="000F6DD4" w:rsidP="00B42622">
      <w:pPr>
        <w:tabs>
          <w:tab w:val="left" w:pos="851"/>
        </w:tabs>
        <w:adjustRightInd w:val="0"/>
        <w:contextualSpacing/>
        <w:rPr>
          <w:rFonts w:eastAsia="Calibri" w:cs="Times New Roman"/>
        </w:rPr>
      </w:pPr>
    </w:p>
    <w:p w14:paraId="763AB68F" w14:textId="77777777" w:rsidR="000F6DD4" w:rsidRPr="00A001B4" w:rsidRDefault="000F6DD4" w:rsidP="00B42622">
      <w:pPr>
        <w:tabs>
          <w:tab w:val="left" w:pos="851"/>
        </w:tabs>
        <w:adjustRightInd w:val="0"/>
        <w:contextualSpacing/>
        <w:rPr>
          <w:rFonts w:eastAsia="Calibri" w:cs="Times New Roman"/>
        </w:rPr>
      </w:pPr>
    </w:p>
    <w:p w14:paraId="06268AF6" w14:textId="77777777" w:rsidR="000F6DD4" w:rsidRPr="00A001B4" w:rsidRDefault="000F6DD4" w:rsidP="00B42622">
      <w:pPr>
        <w:tabs>
          <w:tab w:val="left" w:pos="851"/>
        </w:tabs>
        <w:adjustRightInd w:val="0"/>
        <w:contextualSpacing/>
        <w:rPr>
          <w:rFonts w:eastAsia="Calibri" w:cs="Times New Roman"/>
        </w:rPr>
      </w:pPr>
    </w:p>
    <w:p w14:paraId="14A7862C" w14:textId="77777777" w:rsidR="000F6DD4" w:rsidRPr="00A001B4" w:rsidRDefault="000F6DD4" w:rsidP="00B42622">
      <w:pPr>
        <w:tabs>
          <w:tab w:val="left" w:pos="851"/>
        </w:tabs>
        <w:adjustRightInd w:val="0"/>
        <w:contextualSpacing/>
        <w:rPr>
          <w:rFonts w:eastAsia="Calibri" w:cs="Times New Roman"/>
        </w:rPr>
      </w:pPr>
    </w:p>
    <w:p w14:paraId="2D9956F7" w14:textId="77777777" w:rsidR="000F6DD4" w:rsidRPr="00A001B4" w:rsidRDefault="000F6DD4" w:rsidP="00B42622">
      <w:pPr>
        <w:tabs>
          <w:tab w:val="left" w:pos="851"/>
        </w:tabs>
        <w:adjustRightInd w:val="0"/>
        <w:contextualSpacing/>
        <w:rPr>
          <w:rFonts w:eastAsia="Calibri" w:cs="Times New Roman"/>
        </w:rPr>
      </w:pPr>
    </w:p>
    <w:p w14:paraId="0A2DB88C" w14:textId="77777777" w:rsidR="000F6DD4" w:rsidRPr="00A001B4" w:rsidRDefault="000F6DD4" w:rsidP="00B42622">
      <w:pPr>
        <w:tabs>
          <w:tab w:val="left" w:pos="851"/>
        </w:tabs>
        <w:adjustRightInd w:val="0"/>
        <w:contextualSpacing/>
        <w:rPr>
          <w:rFonts w:eastAsia="Calibri" w:cs="Times New Roman"/>
        </w:rPr>
      </w:pPr>
    </w:p>
    <w:p w14:paraId="7FFAFF7A" w14:textId="77777777" w:rsidR="000F6DD4" w:rsidRPr="00A001B4" w:rsidRDefault="000F6DD4" w:rsidP="00B42622">
      <w:pPr>
        <w:tabs>
          <w:tab w:val="left" w:pos="851"/>
        </w:tabs>
        <w:adjustRightInd w:val="0"/>
        <w:contextualSpacing/>
        <w:rPr>
          <w:rFonts w:eastAsia="Calibri" w:cs="Times New Roman"/>
        </w:rPr>
      </w:pPr>
    </w:p>
    <w:p w14:paraId="22F3E2EA" w14:textId="77777777" w:rsidR="000F6DD4" w:rsidRPr="00A001B4" w:rsidRDefault="000F6DD4" w:rsidP="00B42622">
      <w:pPr>
        <w:tabs>
          <w:tab w:val="left" w:pos="851"/>
        </w:tabs>
        <w:adjustRightInd w:val="0"/>
        <w:contextualSpacing/>
        <w:rPr>
          <w:rFonts w:eastAsia="Calibri" w:cs="Times New Roman"/>
        </w:rPr>
      </w:pPr>
    </w:p>
    <w:p w14:paraId="33B680E1" w14:textId="77777777" w:rsidR="000F6DD4" w:rsidRPr="00A001B4" w:rsidRDefault="000F6DD4" w:rsidP="00B42622">
      <w:pPr>
        <w:tabs>
          <w:tab w:val="left" w:pos="851"/>
        </w:tabs>
        <w:adjustRightInd w:val="0"/>
        <w:contextualSpacing/>
        <w:rPr>
          <w:rFonts w:eastAsia="Calibri" w:cs="Times New Roman"/>
        </w:rPr>
      </w:pPr>
    </w:p>
    <w:p w14:paraId="38E8B443" w14:textId="77777777" w:rsidR="000F6DD4" w:rsidRPr="00A001B4" w:rsidRDefault="000F6DD4" w:rsidP="00B42622">
      <w:pPr>
        <w:tabs>
          <w:tab w:val="left" w:pos="851"/>
        </w:tabs>
        <w:adjustRightInd w:val="0"/>
        <w:contextualSpacing/>
        <w:rPr>
          <w:rFonts w:eastAsia="Calibri" w:cs="Times New Roman"/>
        </w:rPr>
      </w:pPr>
    </w:p>
    <w:p w14:paraId="1F3AA55E" w14:textId="77777777" w:rsidR="000F6DD4" w:rsidRPr="00A001B4" w:rsidRDefault="000F6DD4" w:rsidP="00B42622">
      <w:pPr>
        <w:tabs>
          <w:tab w:val="left" w:pos="851"/>
        </w:tabs>
        <w:adjustRightInd w:val="0"/>
        <w:contextualSpacing/>
        <w:rPr>
          <w:rFonts w:eastAsia="Calibri" w:cs="Times New Roman"/>
        </w:rPr>
      </w:pPr>
    </w:p>
    <w:p w14:paraId="48CB1A0C" w14:textId="77777777" w:rsidR="000F6DD4" w:rsidRPr="00A001B4" w:rsidRDefault="000F6DD4" w:rsidP="00B42622">
      <w:pPr>
        <w:tabs>
          <w:tab w:val="left" w:pos="851"/>
        </w:tabs>
        <w:adjustRightInd w:val="0"/>
        <w:contextualSpacing/>
        <w:rPr>
          <w:rFonts w:eastAsia="Calibri" w:cs="Times New Roman"/>
        </w:rPr>
      </w:pPr>
    </w:p>
    <w:p w14:paraId="1E718EA5" w14:textId="77777777" w:rsidR="000F6DD4" w:rsidRPr="00A001B4" w:rsidRDefault="000F6DD4" w:rsidP="00B42622">
      <w:pPr>
        <w:tabs>
          <w:tab w:val="left" w:pos="851"/>
        </w:tabs>
        <w:adjustRightInd w:val="0"/>
        <w:contextualSpacing/>
        <w:rPr>
          <w:rFonts w:eastAsia="Calibri" w:cs="Times New Roman"/>
        </w:rPr>
      </w:pPr>
    </w:p>
    <w:p w14:paraId="3959FE12" w14:textId="77777777" w:rsidR="000F6DD4" w:rsidRPr="00A001B4" w:rsidRDefault="000F6DD4" w:rsidP="00B42622">
      <w:pPr>
        <w:tabs>
          <w:tab w:val="left" w:pos="851"/>
        </w:tabs>
        <w:adjustRightInd w:val="0"/>
        <w:contextualSpacing/>
        <w:rPr>
          <w:rFonts w:eastAsia="Calibri" w:cs="Times New Roman"/>
        </w:rPr>
      </w:pPr>
    </w:p>
    <w:p w14:paraId="3A109564"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409B0663" w14:textId="77777777" w:rsidTr="00847B0F">
        <w:trPr>
          <w:cantSplit/>
          <w:trHeight w:val="480"/>
        </w:trPr>
        <w:tc>
          <w:tcPr>
            <w:tcW w:w="4147" w:type="dxa"/>
            <w:gridSpan w:val="3"/>
          </w:tcPr>
          <w:p w14:paraId="4BE9ADA5" w14:textId="77777777" w:rsidR="006074B2" w:rsidRPr="00A001B4" w:rsidRDefault="006074B2" w:rsidP="00847B0F">
            <w:pPr>
              <w:rPr>
                <w:rFonts w:cs="Times New Roman"/>
                <w:b/>
                <w:bCs/>
                <w:lang w:eastAsia="en-GB"/>
              </w:rPr>
            </w:pPr>
            <w:r w:rsidRPr="00A001B4">
              <w:rPr>
                <w:rFonts w:cs="Times New Roman"/>
                <w:b/>
                <w:bCs/>
                <w:lang w:eastAsia="en-GB"/>
              </w:rPr>
              <w:t>Nume și prenume expert: Ion Popescu</w:t>
            </w:r>
          </w:p>
        </w:tc>
        <w:tc>
          <w:tcPr>
            <w:tcW w:w="5486" w:type="dxa"/>
            <w:gridSpan w:val="7"/>
          </w:tcPr>
          <w:p w14:paraId="5EB77F49"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53A9180D" w14:textId="77777777" w:rsidTr="00847B0F">
        <w:trPr>
          <w:cantSplit/>
          <w:trHeight w:val="480"/>
        </w:trPr>
        <w:tc>
          <w:tcPr>
            <w:tcW w:w="4147" w:type="dxa"/>
            <w:gridSpan w:val="3"/>
          </w:tcPr>
          <w:p w14:paraId="1650C8E7"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437FD97" w14:textId="77777777" w:rsidR="006074B2" w:rsidRPr="00A001B4" w:rsidRDefault="006074B2" w:rsidP="00847B0F">
            <w:pPr>
              <w:rPr>
                <w:rFonts w:cs="Times New Roman"/>
                <w:lang w:eastAsia="en-GB"/>
              </w:rPr>
            </w:pPr>
            <w:r w:rsidRPr="00A001B4">
              <w:rPr>
                <w:rFonts w:cs="Times New Roman"/>
                <w:lang w:eastAsia="en-GB"/>
              </w:rPr>
              <w:t>Telefon: 0766475761</w:t>
            </w:r>
          </w:p>
        </w:tc>
        <w:tc>
          <w:tcPr>
            <w:tcW w:w="2651" w:type="dxa"/>
            <w:gridSpan w:val="3"/>
          </w:tcPr>
          <w:p w14:paraId="6308621F" w14:textId="77777777" w:rsidR="006074B2" w:rsidRPr="00A001B4" w:rsidRDefault="006074B2" w:rsidP="00847B0F">
            <w:pPr>
              <w:rPr>
                <w:rFonts w:cs="Times New Roman"/>
                <w:lang w:eastAsia="en-GB"/>
              </w:rPr>
            </w:pPr>
            <w:r w:rsidRPr="00A001B4">
              <w:rPr>
                <w:rFonts w:cs="Times New Roman"/>
                <w:lang w:eastAsia="en-GB"/>
              </w:rPr>
              <w:t>Email: ion_popescu_ro@yahoo.com</w:t>
            </w:r>
          </w:p>
        </w:tc>
      </w:tr>
      <w:tr w:rsidR="006074B2" w:rsidRPr="00A001B4" w14:paraId="4386EC9B" w14:textId="77777777" w:rsidTr="00847B0F">
        <w:trPr>
          <w:cantSplit/>
          <w:trHeight w:val="480"/>
        </w:trPr>
        <w:tc>
          <w:tcPr>
            <w:tcW w:w="4147" w:type="dxa"/>
            <w:gridSpan w:val="3"/>
          </w:tcPr>
          <w:p w14:paraId="190C8DEE"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11ADA9D2" w14:textId="77777777" w:rsidR="006074B2" w:rsidRPr="00A001B4" w:rsidRDefault="006074B2" w:rsidP="00847B0F">
            <w:pPr>
              <w:rPr>
                <w:rFonts w:cs="Times New Roman"/>
                <w:lang w:eastAsia="en-GB"/>
              </w:rPr>
            </w:pPr>
            <w:r w:rsidRPr="00A001B4">
              <w:rPr>
                <w:rFonts w:cs="Times New Roman"/>
                <w:lang w:eastAsia="en-GB"/>
              </w:rPr>
              <w:t>Selectați:</w:t>
            </w:r>
          </w:p>
          <w:p w14:paraId="4E58A645" w14:textId="77777777" w:rsidR="006074B2" w:rsidRPr="00A001B4" w:rsidRDefault="006074B2" w:rsidP="00847B0F">
            <w:pPr>
              <w:rPr>
                <w:rFonts w:cs="Times New Roman"/>
                <w:lang w:eastAsia="en-GB"/>
              </w:rPr>
            </w:pPr>
            <w:r w:rsidRPr="00A001B4">
              <w:rPr>
                <w:rFonts w:cs="Times New Roman"/>
                <w:lang w:eastAsia="en-GB"/>
              </w:rPr>
              <w:t>□ Angajat</w:t>
            </w:r>
          </w:p>
          <w:p w14:paraId="39EF7BC2" w14:textId="77777777" w:rsidR="006074B2" w:rsidRPr="00A001B4" w:rsidRDefault="006074B2" w:rsidP="00847B0F">
            <w:pPr>
              <w:rPr>
                <w:rFonts w:cs="Times New Roman"/>
                <w:lang w:eastAsia="en-GB"/>
              </w:rPr>
            </w:pPr>
            <w:r w:rsidRPr="00A001B4">
              <w:rPr>
                <w:rFonts w:cs="Times New Roman"/>
                <w:lang w:eastAsia="en-GB"/>
              </w:rPr>
              <w:t>□x Liber profesionist</w:t>
            </w:r>
          </w:p>
          <w:p w14:paraId="336BA163" w14:textId="77777777" w:rsidR="006074B2" w:rsidRPr="00A001B4" w:rsidRDefault="006074B2" w:rsidP="00847B0F">
            <w:pPr>
              <w:rPr>
                <w:rFonts w:cs="Times New Roman"/>
                <w:lang w:eastAsia="en-GB"/>
              </w:rPr>
            </w:pPr>
            <w:r w:rsidRPr="00A001B4">
              <w:rPr>
                <w:rFonts w:cs="Times New Roman"/>
                <w:lang w:eastAsia="en-GB"/>
              </w:rPr>
              <w:t>□ Subcontractant</w:t>
            </w:r>
          </w:p>
          <w:p w14:paraId="431B199F"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01B2CD9F"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66989D41" w14:textId="77777777" w:rsidTr="00847B0F">
        <w:trPr>
          <w:cantSplit/>
          <w:trHeight w:val="711"/>
        </w:trPr>
        <w:tc>
          <w:tcPr>
            <w:tcW w:w="4147" w:type="dxa"/>
            <w:gridSpan w:val="3"/>
          </w:tcPr>
          <w:p w14:paraId="2A2FD7B8" w14:textId="77777777" w:rsidR="006074B2" w:rsidRPr="00A001B4" w:rsidRDefault="006074B2" w:rsidP="00847B0F">
            <w:pPr>
              <w:rPr>
                <w:rFonts w:cs="Times New Roman"/>
                <w:i/>
                <w:lang w:eastAsia="en-GB"/>
              </w:rPr>
            </w:pPr>
            <w:r w:rsidRPr="00A001B4">
              <w:rPr>
                <w:rFonts w:cs="Times New Roman"/>
                <w:lang w:eastAsia="en-GB"/>
              </w:rPr>
              <w:lastRenderedPageBreak/>
              <w:t>Rolul de expert/poziția de expert cheie pentru care este propus</w:t>
            </w:r>
          </w:p>
        </w:tc>
        <w:tc>
          <w:tcPr>
            <w:tcW w:w="5486" w:type="dxa"/>
            <w:gridSpan w:val="7"/>
          </w:tcPr>
          <w:p w14:paraId="08737D6C"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519F47F7"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712D47D5" w14:textId="77777777" w:rsidTr="00847B0F">
        <w:trPr>
          <w:cantSplit/>
          <w:trHeight w:val="480"/>
        </w:trPr>
        <w:tc>
          <w:tcPr>
            <w:tcW w:w="4147" w:type="dxa"/>
            <w:gridSpan w:val="3"/>
          </w:tcPr>
          <w:p w14:paraId="07D5AE3E"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0C4EC742" w14:textId="77777777" w:rsidTr="00847B0F">
        <w:trPr>
          <w:cantSplit/>
          <w:trHeight w:val="480"/>
        </w:trPr>
        <w:tc>
          <w:tcPr>
            <w:tcW w:w="4147" w:type="dxa"/>
            <w:gridSpan w:val="3"/>
          </w:tcPr>
          <w:p w14:paraId="7129A32C"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6565C54B"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evaluator in sistemul </w:t>
            </w:r>
            <w:proofErr w:type="spellStart"/>
            <w:r w:rsidRPr="00A001B4">
              <w:rPr>
                <w:rFonts w:cs="Times New Roman"/>
                <w:i/>
                <w:lang w:eastAsia="en-GB"/>
              </w:rPr>
              <w:t>evaluarii</w:t>
            </w:r>
            <w:proofErr w:type="spellEnd"/>
            <w:r w:rsidRPr="00A001B4">
              <w:rPr>
                <w:rFonts w:cs="Times New Roman"/>
                <w:i/>
                <w:lang w:eastAsia="en-GB"/>
              </w:rPr>
              <w:t xml:space="preserve"> profesionale</w:t>
            </w:r>
          </w:p>
        </w:tc>
      </w:tr>
      <w:tr w:rsidR="006074B2" w:rsidRPr="00A001B4" w14:paraId="752C0861" w14:textId="77777777" w:rsidTr="00847B0F">
        <w:trPr>
          <w:cantSplit/>
          <w:trHeight w:val="306"/>
        </w:trPr>
        <w:tc>
          <w:tcPr>
            <w:tcW w:w="4147" w:type="dxa"/>
            <w:gridSpan w:val="3"/>
          </w:tcPr>
          <w:p w14:paraId="453EEFDD"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1A84D6AA"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leadership, </w:t>
            </w:r>
            <w:proofErr w:type="spellStart"/>
            <w:r w:rsidRPr="00A001B4">
              <w:rPr>
                <w:rFonts w:cs="Times New Roman"/>
                <w:i/>
                <w:highlight w:val="lightGray"/>
                <w:lang w:eastAsia="en-GB"/>
              </w:rPr>
              <w:t>rezilienta</w:t>
            </w:r>
            <w:proofErr w:type="spellEnd"/>
          </w:p>
        </w:tc>
      </w:tr>
      <w:tr w:rsidR="006074B2" w:rsidRPr="00A001B4" w14:paraId="253C7285" w14:textId="77777777" w:rsidTr="00847B0F">
        <w:trPr>
          <w:cantSplit/>
          <w:trHeight w:val="306"/>
        </w:trPr>
        <w:tc>
          <w:tcPr>
            <w:tcW w:w="4147" w:type="dxa"/>
            <w:gridSpan w:val="3"/>
          </w:tcPr>
          <w:p w14:paraId="354A5C29"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A001B4" w:rsidRDefault="006074B2" w:rsidP="00847B0F">
            <w:pPr>
              <w:rPr>
                <w:rFonts w:cs="Times New Roman"/>
                <w:lang w:eastAsia="en-GB"/>
              </w:rPr>
            </w:pPr>
            <w:r w:rsidRPr="00A001B4">
              <w:rPr>
                <w:rFonts w:cs="Times New Roman"/>
                <w:i/>
                <w:lang w:eastAsia="en-GB"/>
              </w:rPr>
              <w:t xml:space="preserve">Expert cu 15 ani </w:t>
            </w:r>
            <w:proofErr w:type="spellStart"/>
            <w:r w:rsidRPr="00A001B4">
              <w:rPr>
                <w:rFonts w:cs="Times New Roman"/>
                <w:i/>
                <w:lang w:eastAsia="en-GB"/>
              </w:rPr>
              <w:t>experienta</w:t>
            </w:r>
            <w:proofErr w:type="spellEnd"/>
          </w:p>
        </w:tc>
      </w:tr>
      <w:tr w:rsidR="006074B2" w:rsidRPr="00A001B4" w14:paraId="614BD0B4" w14:textId="77777777" w:rsidTr="00847B0F">
        <w:trPr>
          <w:cantSplit/>
          <w:trHeight w:val="306"/>
        </w:trPr>
        <w:tc>
          <w:tcPr>
            <w:tcW w:w="4147" w:type="dxa"/>
            <w:gridSpan w:val="3"/>
          </w:tcPr>
          <w:p w14:paraId="1B022B1E"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A001B4" w:rsidRDefault="006074B2" w:rsidP="00847B0F">
            <w:pPr>
              <w:rPr>
                <w:rFonts w:cs="Times New Roman"/>
                <w:lang w:eastAsia="en-GB"/>
              </w:rPr>
            </w:pPr>
            <w:r w:rsidRPr="00A001B4">
              <w:rPr>
                <w:rFonts w:cs="Times New Roman"/>
                <w:i/>
                <w:highlight w:val="lightGray"/>
                <w:lang w:eastAsia="en-GB"/>
              </w:rPr>
              <w:t>[introduceți informații]</w:t>
            </w:r>
          </w:p>
        </w:tc>
      </w:tr>
      <w:tr w:rsidR="006074B2" w:rsidRPr="00A001B4" w14:paraId="7B18C74E" w14:textId="77777777" w:rsidTr="00847B0F">
        <w:trPr>
          <w:cantSplit/>
          <w:trHeight w:val="531"/>
        </w:trPr>
        <w:tc>
          <w:tcPr>
            <w:tcW w:w="4147" w:type="dxa"/>
            <w:gridSpan w:val="3"/>
          </w:tcPr>
          <w:p w14:paraId="34928194"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7381CBBA"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570CD960" w14:textId="77777777" w:rsidTr="00847B0F">
        <w:trPr>
          <w:cantSplit/>
          <w:trHeight w:val="783"/>
        </w:trPr>
        <w:tc>
          <w:tcPr>
            <w:tcW w:w="4147" w:type="dxa"/>
            <w:gridSpan w:val="3"/>
          </w:tcPr>
          <w:p w14:paraId="00A2FFBD"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0839A7A4"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6E0F7FA"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1F95F60B"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4197AAE6" w14:textId="77777777" w:rsidTr="00847B0F">
        <w:trPr>
          <w:cantSplit/>
          <w:trHeight w:val="783"/>
        </w:trPr>
        <w:tc>
          <w:tcPr>
            <w:tcW w:w="4147" w:type="dxa"/>
            <w:gridSpan w:val="3"/>
          </w:tcPr>
          <w:p w14:paraId="22FC241C"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A001B4" w:rsidRDefault="006074B2" w:rsidP="00847B0F">
            <w:pPr>
              <w:rPr>
                <w:rFonts w:cs="Times New Roman"/>
                <w:lang w:eastAsia="en-GB"/>
              </w:rPr>
            </w:pPr>
          </w:p>
        </w:tc>
        <w:tc>
          <w:tcPr>
            <w:tcW w:w="2743" w:type="dxa"/>
            <w:gridSpan w:val="4"/>
          </w:tcPr>
          <w:p w14:paraId="71E38CA6" w14:textId="77777777" w:rsidR="006074B2" w:rsidRPr="00A001B4" w:rsidRDefault="006074B2" w:rsidP="00847B0F">
            <w:pPr>
              <w:rPr>
                <w:rFonts w:cs="Times New Roman"/>
                <w:lang w:eastAsia="en-GB"/>
              </w:rPr>
            </w:pPr>
          </w:p>
        </w:tc>
      </w:tr>
      <w:tr w:rsidR="006074B2" w:rsidRPr="00A001B4" w14:paraId="1981DA7E" w14:textId="77777777" w:rsidTr="00847B0F">
        <w:trPr>
          <w:cantSplit/>
          <w:trHeight w:val="495"/>
        </w:trPr>
        <w:tc>
          <w:tcPr>
            <w:tcW w:w="4147" w:type="dxa"/>
            <w:gridSpan w:val="3"/>
          </w:tcPr>
          <w:p w14:paraId="7284174A"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A001B4" w:rsidRDefault="006074B2" w:rsidP="00847B0F">
            <w:pPr>
              <w:rPr>
                <w:rFonts w:cs="Times New Roman"/>
                <w:lang w:eastAsia="en-GB"/>
              </w:rPr>
            </w:pPr>
            <w:r w:rsidRPr="00A001B4">
              <w:rPr>
                <w:rFonts w:cs="Times New Roman"/>
                <w:i/>
                <w:highlight w:val="lightGray"/>
                <w:lang w:eastAsia="en-GB"/>
              </w:rPr>
              <w:t>[introduceți câte rânduri este necesar pentru furnizarea de informații]</w:t>
            </w:r>
          </w:p>
        </w:tc>
      </w:tr>
      <w:tr w:rsidR="006074B2" w:rsidRPr="00A001B4" w14:paraId="684BACA4" w14:textId="77777777" w:rsidTr="00847B0F">
        <w:trPr>
          <w:cantSplit/>
          <w:trHeight w:val="1026"/>
        </w:trPr>
        <w:tc>
          <w:tcPr>
            <w:tcW w:w="4147" w:type="dxa"/>
            <w:gridSpan w:val="3"/>
          </w:tcPr>
          <w:p w14:paraId="25A7CF1E"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2ADC4DB7" w14:textId="77777777" w:rsidTr="00847B0F">
        <w:trPr>
          <w:cantSplit/>
          <w:trHeight w:val="1026"/>
        </w:trPr>
        <w:tc>
          <w:tcPr>
            <w:tcW w:w="4147" w:type="dxa"/>
            <w:gridSpan w:val="3"/>
          </w:tcPr>
          <w:p w14:paraId="3A2B0524"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în legătură cu limbile utilizate în Contract: (indicați nivelul abilităților conform – CEFR): </w:t>
            </w:r>
            <w:hyperlink r:id="rId30"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1F710FB2" w14:textId="77777777" w:rsidR="006074B2" w:rsidRPr="00A001B4" w:rsidRDefault="006074B2" w:rsidP="00847B0F">
            <w:pPr>
              <w:rPr>
                <w:rFonts w:cs="Times New Roman"/>
                <w:lang w:eastAsia="en-GB"/>
              </w:rPr>
            </w:pPr>
            <w:r w:rsidRPr="00A001B4">
              <w:rPr>
                <w:rFonts w:cs="Times New Roman"/>
                <w:i/>
                <w:lang w:eastAsia="en-GB"/>
              </w:rPr>
              <w:t xml:space="preserve">Engleza </w:t>
            </w:r>
          </w:p>
        </w:tc>
        <w:tc>
          <w:tcPr>
            <w:tcW w:w="3785" w:type="dxa"/>
            <w:gridSpan w:val="5"/>
          </w:tcPr>
          <w:p w14:paraId="4F73DC6E"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30075473" w14:textId="77777777" w:rsidTr="00847B0F">
        <w:trPr>
          <w:cantSplit/>
          <w:trHeight w:val="210"/>
        </w:trPr>
        <w:tc>
          <w:tcPr>
            <w:tcW w:w="9633" w:type="dxa"/>
            <w:gridSpan w:val="10"/>
          </w:tcPr>
          <w:p w14:paraId="609E3294"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790C26E4" w14:textId="77777777" w:rsidTr="00847B0F">
        <w:trPr>
          <w:cantSplit/>
          <w:trHeight w:val="480"/>
        </w:trPr>
        <w:tc>
          <w:tcPr>
            <w:tcW w:w="533" w:type="dxa"/>
          </w:tcPr>
          <w:p w14:paraId="243F7CD9" w14:textId="77777777" w:rsidR="006074B2" w:rsidRPr="00A001B4" w:rsidRDefault="006074B2" w:rsidP="00847B0F">
            <w:pPr>
              <w:rPr>
                <w:rFonts w:cs="Times New Roman"/>
                <w:lang w:eastAsia="en-GB"/>
              </w:rPr>
            </w:pPr>
          </w:p>
        </w:tc>
        <w:tc>
          <w:tcPr>
            <w:tcW w:w="2338" w:type="dxa"/>
          </w:tcPr>
          <w:p w14:paraId="32A545BC" w14:textId="77777777" w:rsidR="006074B2" w:rsidRPr="00A001B4" w:rsidRDefault="006074B2" w:rsidP="00847B0F">
            <w:pPr>
              <w:rPr>
                <w:rFonts w:cs="Times New Roman"/>
                <w:lang w:eastAsia="en-GB"/>
              </w:rPr>
            </w:pPr>
            <w:r w:rsidRPr="00A001B4">
              <w:rPr>
                <w:rFonts w:cs="Times New Roman"/>
                <w:lang w:eastAsia="en-GB"/>
              </w:rPr>
              <w:t>Diplomă/</w:t>
            </w:r>
          </w:p>
          <w:p w14:paraId="0970F9EB"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4E305DD3"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308C3CFF"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0F0CD835" w14:textId="77777777" w:rsidR="006074B2" w:rsidRPr="00A001B4" w:rsidRDefault="006074B2" w:rsidP="00847B0F">
            <w:pPr>
              <w:rPr>
                <w:rFonts w:cs="Times New Roman"/>
                <w:lang w:eastAsia="en-GB"/>
              </w:rPr>
            </w:pPr>
            <w:r w:rsidRPr="00A001B4">
              <w:rPr>
                <w:rFonts w:cs="Times New Roman"/>
                <w:lang w:eastAsia="en-GB"/>
              </w:rPr>
              <w:t>Perioada</w:t>
            </w:r>
          </w:p>
          <w:p w14:paraId="7ACF2D5C"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4586E9EA" w14:textId="77777777" w:rsidTr="00847B0F">
        <w:trPr>
          <w:cantSplit/>
          <w:trHeight w:val="66"/>
        </w:trPr>
        <w:tc>
          <w:tcPr>
            <w:tcW w:w="533" w:type="dxa"/>
          </w:tcPr>
          <w:p w14:paraId="623CFE6C" w14:textId="77777777" w:rsidR="006074B2" w:rsidRPr="00A001B4" w:rsidRDefault="006074B2" w:rsidP="00847B0F">
            <w:pPr>
              <w:rPr>
                <w:rFonts w:cs="Times New Roman"/>
                <w:lang w:eastAsia="en-GB"/>
              </w:rPr>
            </w:pPr>
          </w:p>
        </w:tc>
        <w:tc>
          <w:tcPr>
            <w:tcW w:w="2338" w:type="dxa"/>
          </w:tcPr>
          <w:p w14:paraId="58F97057" w14:textId="77777777" w:rsidR="006074B2" w:rsidRPr="00A001B4" w:rsidRDefault="006074B2" w:rsidP="00847B0F">
            <w:pPr>
              <w:rPr>
                <w:rFonts w:cs="Times New Roman"/>
                <w:lang w:eastAsia="en-GB"/>
              </w:rPr>
            </w:pPr>
            <w:r w:rsidRPr="00A001B4">
              <w:rPr>
                <w:rFonts w:cs="Times New Roman"/>
                <w:lang w:eastAsia="en-GB"/>
              </w:rPr>
              <w:t>Diploma seria J, nr. 00001860</w:t>
            </w:r>
          </w:p>
        </w:tc>
        <w:tc>
          <w:tcPr>
            <w:tcW w:w="2165" w:type="dxa"/>
            <w:gridSpan w:val="2"/>
          </w:tcPr>
          <w:p w14:paraId="7457A427"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6141513F" w14:textId="77777777" w:rsidR="006074B2" w:rsidRPr="00A001B4" w:rsidRDefault="006074B2" w:rsidP="00847B0F">
            <w:pPr>
              <w:rPr>
                <w:rFonts w:cs="Times New Roman"/>
                <w:lang w:eastAsia="en-GB"/>
              </w:rPr>
            </w:pPr>
          </w:p>
        </w:tc>
        <w:tc>
          <w:tcPr>
            <w:tcW w:w="2298" w:type="dxa"/>
            <w:gridSpan w:val="2"/>
          </w:tcPr>
          <w:p w14:paraId="21D6B914" w14:textId="77777777" w:rsidR="006074B2" w:rsidRPr="00A001B4" w:rsidRDefault="006074B2" w:rsidP="00847B0F">
            <w:pPr>
              <w:rPr>
                <w:rFonts w:cs="Times New Roman"/>
                <w:lang w:eastAsia="en-GB"/>
              </w:rPr>
            </w:pPr>
            <w:r w:rsidRPr="00A001B4">
              <w:rPr>
                <w:rFonts w:cs="Times New Roman"/>
                <w:lang w:eastAsia="en-GB"/>
              </w:rPr>
              <w:t>Iunie 2014</w:t>
            </w:r>
          </w:p>
        </w:tc>
      </w:tr>
      <w:tr w:rsidR="006074B2" w:rsidRPr="00A001B4" w14:paraId="5159CE47" w14:textId="77777777" w:rsidTr="00847B0F">
        <w:trPr>
          <w:cantSplit/>
          <w:trHeight w:val="50"/>
        </w:trPr>
        <w:tc>
          <w:tcPr>
            <w:tcW w:w="533" w:type="dxa"/>
          </w:tcPr>
          <w:p w14:paraId="63C891F1" w14:textId="77777777" w:rsidR="006074B2" w:rsidRPr="00A001B4" w:rsidRDefault="006074B2" w:rsidP="00847B0F">
            <w:pPr>
              <w:rPr>
                <w:rFonts w:cs="Times New Roman"/>
                <w:lang w:eastAsia="en-GB"/>
              </w:rPr>
            </w:pPr>
          </w:p>
        </w:tc>
        <w:tc>
          <w:tcPr>
            <w:tcW w:w="2338" w:type="dxa"/>
          </w:tcPr>
          <w:p w14:paraId="2093C5E3" w14:textId="77777777" w:rsidR="006074B2" w:rsidRPr="00A001B4" w:rsidRDefault="006074B2" w:rsidP="00847B0F">
            <w:pPr>
              <w:rPr>
                <w:rFonts w:cs="Times New Roman"/>
                <w:lang w:eastAsia="en-GB"/>
              </w:rPr>
            </w:pPr>
          </w:p>
        </w:tc>
        <w:tc>
          <w:tcPr>
            <w:tcW w:w="2165" w:type="dxa"/>
            <w:gridSpan w:val="2"/>
          </w:tcPr>
          <w:p w14:paraId="601B4831" w14:textId="77777777" w:rsidR="006074B2" w:rsidRPr="00A001B4" w:rsidRDefault="006074B2" w:rsidP="00847B0F">
            <w:pPr>
              <w:rPr>
                <w:rFonts w:cs="Times New Roman"/>
                <w:lang w:eastAsia="en-GB"/>
              </w:rPr>
            </w:pPr>
          </w:p>
        </w:tc>
        <w:tc>
          <w:tcPr>
            <w:tcW w:w="2299" w:type="dxa"/>
            <w:gridSpan w:val="4"/>
          </w:tcPr>
          <w:p w14:paraId="11AD5885" w14:textId="77777777" w:rsidR="006074B2" w:rsidRPr="00A001B4" w:rsidRDefault="006074B2" w:rsidP="00847B0F">
            <w:pPr>
              <w:rPr>
                <w:rFonts w:cs="Times New Roman"/>
                <w:lang w:eastAsia="en-GB"/>
              </w:rPr>
            </w:pPr>
          </w:p>
        </w:tc>
        <w:tc>
          <w:tcPr>
            <w:tcW w:w="2298" w:type="dxa"/>
            <w:gridSpan w:val="2"/>
          </w:tcPr>
          <w:p w14:paraId="42299C31" w14:textId="77777777" w:rsidR="006074B2" w:rsidRPr="00A001B4" w:rsidRDefault="006074B2" w:rsidP="00847B0F">
            <w:pPr>
              <w:rPr>
                <w:rFonts w:cs="Times New Roman"/>
                <w:lang w:eastAsia="en-GB"/>
              </w:rPr>
            </w:pPr>
          </w:p>
        </w:tc>
      </w:tr>
      <w:tr w:rsidR="006074B2" w:rsidRPr="00A001B4" w14:paraId="68450D98" w14:textId="77777777" w:rsidTr="00847B0F">
        <w:trPr>
          <w:cantSplit/>
          <w:trHeight w:val="50"/>
        </w:trPr>
        <w:tc>
          <w:tcPr>
            <w:tcW w:w="533" w:type="dxa"/>
          </w:tcPr>
          <w:p w14:paraId="7D4B68C2" w14:textId="77777777" w:rsidR="006074B2" w:rsidRPr="00A001B4" w:rsidRDefault="006074B2" w:rsidP="00847B0F">
            <w:pPr>
              <w:rPr>
                <w:rFonts w:cs="Times New Roman"/>
                <w:lang w:eastAsia="en-GB"/>
              </w:rPr>
            </w:pPr>
          </w:p>
        </w:tc>
        <w:tc>
          <w:tcPr>
            <w:tcW w:w="2338" w:type="dxa"/>
          </w:tcPr>
          <w:p w14:paraId="50FEDB0E" w14:textId="77777777" w:rsidR="006074B2" w:rsidRPr="00A001B4" w:rsidRDefault="006074B2" w:rsidP="00847B0F">
            <w:pPr>
              <w:rPr>
                <w:rFonts w:cs="Times New Roman"/>
                <w:lang w:eastAsia="en-GB"/>
              </w:rPr>
            </w:pPr>
          </w:p>
        </w:tc>
        <w:tc>
          <w:tcPr>
            <w:tcW w:w="2165" w:type="dxa"/>
            <w:gridSpan w:val="2"/>
          </w:tcPr>
          <w:p w14:paraId="5C26763C" w14:textId="77777777" w:rsidR="006074B2" w:rsidRPr="00A001B4" w:rsidRDefault="006074B2" w:rsidP="00847B0F">
            <w:pPr>
              <w:rPr>
                <w:rFonts w:cs="Times New Roman"/>
                <w:lang w:eastAsia="en-GB"/>
              </w:rPr>
            </w:pPr>
          </w:p>
        </w:tc>
        <w:tc>
          <w:tcPr>
            <w:tcW w:w="2299" w:type="dxa"/>
            <w:gridSpan w:val="4"/>
          </w:tcPr>
          <w:p w14:paraId="4A92C6F2" w14:textId="77777777" w:rsidR="006074B2" w:rsidRPr="00A001B4" w:rsidRDefault="006074B2" w:rsidP="00847B0F">
            <w:pPr>
              <w:rPr>
                <w:rFonts w:cs="Times New Roman"/>
                <w:lang w:eastAsia="en-GB"/>
              </w:rPr>
            </w:pPr>
          </w:p>
        </w:tc>
        <w:tc>
          <w:tcPr>
            <w:tcW w:w="2298" w:type="dxa"/>
            <w:gridSpan w:val="2"/>
          </w:tcPr>
          <w:p w14:paraId="7BE70202" w14:textId="77777777" w:rsidR="006074B2" w:rsidRPr="00A001B4" w:rsidRDefault="006074B2" w:rsidP="00847B0F">
            <w:pPr>
              <w:rPr>
                <w:rFonts w:cs="Times New Roman"/>
                <w:lang w:eastAsia="en-GB"/>
              </w:rPr>
            </w:pPr>
          </w:p>
        </w:tc>
      </w:tr>
    </w:tbl>
    <w:p w14:paraId="1689B7D4" w14:textId="77777777" w:rsidR="000F6DD4" w:rsidRPr="00A001B4" w:rsidRDefault="000F6DD4" w:rsidP="00B42622">
      <w:pPr>
        <w:tabs>
          <w:tab w:val="left" w:pos="851"/>
        </w:tabs>
        <w:adjustRightInd w:val="0"/>
        <w:contextualSpacing/>
        <w:rPr>
          <w:rFonts w:eastAsia="Calibri" w:cs="Times New Roman"/>
        </w:rPr>
      </w:pPr>
    </w:p>
    <w:p w14:paraId="7EDF5193" w14:textId="77777777" w:rsidR="000F6DD4" w:rsidRPr="00A001B4" w:rsidRDefault="000F6DD4" w:rsidP="00B42622">
      <w:pPr>
        <w:tabs>
          <w:tab w:val="left" w:pos="851"/>
        </w:tabs>
        <w:adjustRightInd w:val="0"/>
        <w:contextualSpacing/>
        <w:rPr>
          <w:rFonts w:eastAsia="Calibri" w:cs="Times New Roman"/>
        </w:rPr>
      </w:pPr>
    </w:p>
    <w:p w14:paraId="154A6D37" w14:textId="77777777" w:rsidR="000F6DD4" w:rsidRPr="00A001B4" w:rsidRDefault="000F6DD4" w:rsidP="00B42622">
      <w:pPr>
        <w:tabs>
          <w:tab w:val="left" w:pos="851"/>
        </w:tabs>
        <w:adjustRightInd w:val="0"/>
        <w:contextualSpacing/>
        <w:rPr>
          <w:rFonts w:eastAsia="Calibri" w:cs="Times New Roman"/>
        </w:rPr>
      </w:pPr>
    </w:p>
    <w:p w14:paraId="094BE8FC" w14:textId="77777777" w:rsidR="000F6DD4" w:rsidRPr="00A001B4" w:rsidRDefault="000F6DD4" w:rsidP="00B42622">
      <w:pPr>
        <w:tabs>
          <w:tab w:val="left" w:pos="851"/>
        </w:tabs>
        <w:adjustRightInd w:val="0"/>
        <w:contextualSpacing/>
        <w:rPr>
          <w:rFonts w:eastAsia="Calibri" w:cs="Times New Roman"/>
        </w:rPr>
      </w:pPr>
    </w:p>
    <w:p w14:paraId="66C353CF" w14:textId="77777777" w:rsidR="000F6DD4" w:rsidRPr="00A001B4" w:rsidRDefault="000F6DD4" w:rsidP="00B42622">
      <w:pPr>
        <w:tabs>
          <w:tab w:val="left" w:pos="851"/>
        </w:tabs>
        <w:adjustRightInd w:val="0"/>
        <w:contextualSpacing/>
        <w:rPr>
          <w:rFonts w:eastAsia="Calibri" w:cs="Times New Roman"/>
        </w:rPr>
      </w:pPr>
    </w:p>
    <w:p w14:paraId="51E02F95" w14:textId="77777777" w:rsidR="000F6DD4" w:rsidRPr="00A001B4" w:rsidRDefault="000F6DD4" w:rsidP="00B42622">
      <w:pPr>
        <w:tabs>
          <w:tab w:val="left" w:pos="851"/>
        </w:tabs>
        <w:adjustRightInd w:val="0"/>
        <w:contextualSpacing/>
        <w:rPr>
          <w:rFonts w:eastAsia="Calibri" w:cs="Times New Roman"/>
        </w:rPr>
      </w:pPr>
    </w:p>
    <w:p w14:paraId="0E64A47E" w14:textId="77777777" w:rsidR="000F6DD4" w:rsidRPr="00A001B4" w:rsidRDefault="000F6DD4" w:rsidP="00B42622">
      <w:pPr>
        <w:tabs>
          <w:tab w:val="left" w:pos="851"/>
        </w:tabs>
        <w:adjustRightInd w:val="0"/>
        <w:contextualSpacing/>
        <w:rPr>
          <w:rFonts w:eastAsia="Calibri" w:cs="Times New Roman"/>
        </w:rPr>
      </w:pPr>
    </w:p>
    <w:p w14:paraId="19C6A4F2" w14:textId="77777777" w:rsidR="000F6DD4" w:rsidRPr="00A001B4" w:rsidRDefault="000F6DD4" w:rsidP="00B42622">
      <w:pPr>
        <w:tabs>
          <w:tab w:val="left" w:pos="851"/>
        </w:tabs>
        <w:adjustRightInd w:val="0"/>
        <w:contextualSpacing/>
        <w:rPr>
          <w:rFonts w:eastAsia="Calibri" w:cs="Times New Roman"/>
        </w:rPr>
      </w:pPr>
    </w:p>
    <w:p w14:paraId="013B45C3" w14:textId="77777777" w:rsidR="000F6DD4" w:rsidRPr="00A001B4" w:rsidRDefault="000F6DD4" w:rsidP="00B42622">
      <w:pPr>
        <w:tabs>
          <w:tab w:val="left" w:pos="851"/>
        </w:tabs>
        <w:adjustRightInd w:val="0"/>
        <w:contextualSpacing/>
        <w:rPr>
          <w:rFonts w:eastAsia="Calibri" w:cs="Times New Roman"/>
        </w:rPr>
      </w:pPr>
    </w:p>
    <w:p w14:paraId="66AD9FE8" w14:textId="77777777" w:rsidR="000F6DD4" w:rsidRPr="00A001B4" w:rsidRDefault="000F6DD4" w:rsidP="00B42622">
      <w:pPr>
        <w:tabs>
          <w:tab w:val="left" w:pos="851"/>
        </w:tabs>
        <w:adjustRightInd w:val="0"/>
        <w:contextualSpacing/>
        <w:rPr>
          <w:rFonts w:eastAsia="Calibri" w:cs="Times New Roman"/>
        </w:rPr>
      </w:pPr>
    </w:p>
    <w:p w14:paraId="7F12DF8E" w14:textId="77777777" w:rsidR="000F6DD4" w:rsidRPr="00A001B4" w:rsidRDefault="000F6DD4" w:rsidP="00B42622">
      <w:pPr>
        <w:tabs>
          <w:tab w:val="left" w:pos="851"/>
        </w:tabs>
        <w:adjustRightInd w:val="0"/>
        <w:contextualSpacing/>
        <w:rPr>
          <w:rFonts w:eastAsia="Calibri" w:cs="Times New Roman"/>
        </w:rPr>
      </w:pPr>
    </w:p>
    <w:p w14:paraId="1FA33B54" w14:textId="77777777" w:rsidR="000F6DD4" w:rsidRPr="00A001B4" w:rsidRDefault="000F6DD4" w:rsidP="00B42622">
      <w:pPr>
        <w:tabs>
          <w:tab w:val="left" w:pos="851"/>
        </w:tabs>
        <w:adjustRightInd w:val="0"/>
        <w:contextualSpacing/>
        <w:rPr>
          <w:rFonts w:eastAsia="Calibri" w:cs="Times New Roman"/>
        </w:rPr>
      </w:pPr>
    </w:p>
    <w:p w14:paraId="158E7BD1" w14:textId="77777777" w:rsidR="000F6DD4" w:rsidRPr="00A001B4" w:rsidRDefault="000F6DD4" w:rsidP="00B42622">
      <w:pPr>
        <w:tabs>
          <w:tab w:val="left" w:pos="851"/>
        </w:tabs>
        <w:adjustRightInd w:val="0"/>
        <w:contextualSpacing/>
        <w:rPr>
          <w:rFonts w:eastAsia="Calibri" w:cs="Times New Roman"/>
        </w:rPr>
      </w:pPr>
    </w:p>
    <w:p w14:paraId="654947CE" w14:textId="77777777" w:rsidR="000F6DD4" w:rsidRPr="00A001B4" w:rsidRDefault="000F6DD4" w:rsidP="00B42622">
      <w:pPr>
        <w:tabs>
          <w:tab w:val="left" w:pos="851"/>
        </w:tabs>
        <w:adjustRightInd w:val="0"/>
        <w:contextualSpacing/>
        <w:rPr>
          <w:rFonts w:eastAsia="Calibri" w:cs="Times New Roman"/>
        </w:rPr>
      </w:pPr>
    </w:p>
    <w:p w14:paraId="11B3A55B" w14:textId="77777777" w:rsidR="000F6DD4" w:rsidRPr="00A001B4" w:rsidRDefault="000F6DD4" w:rsidP="00B42622">
      <w:pPr>
        <w:tabs>
          <w:tab w:val="left" w:pos="851"/>
        </w:tabs>
        <w:adjustRightInd w:val="0"/>
        <w:contextualSpacing/>
        <w:rPr>
          <w:rFonts w:eastAsia="Calibri" w:cs="Times New Roman"/>
        </w:rPr>
      </w:pPr>
    </w:p>
    <w:p w14:paraId="018D1F54" w14:textId="77777777" w:rsidR="000F6DD4" w:rsidRPr="00A001B4" w:rsidRDefault="000F6DD4" w:rsidP="00B42622">
      <w:pPr>
        <w:tabs>
          <w:tab w:val="left" w:pos="851"/>
        </w:tabs>
        <w:adjustRightInd w:val="0"/>
        <w:contextualSpacing/>
        <w:rPr>
          <w:rFonts w:eastAsia="Calibri" w:cs="Times New Roman"/>
        </w:rPr>
      </w:pPr>
    </w:p>
    <w:p w14:paraId="3DD19379" w14:textId="77777777" w:rsidR="000F6DD4" w:rsidRPr="00A001B4" w:rsidRDefault="000F6DD4" w:rsidP="00B42622">
      <w:pPr>
        <w:tabs>
          <w:tab w:val="left" w:pos="851"/>
        </w:tabs>
        <w:adjustRightInd w:val="0"/>
        <w:contextualSpacing/>
        <w:rPr>
          <w:rFonts w:eastAsia="Calibri" w:cs="Times New Roman"/>
        </w:rPr>
      </w:pPr>
    </w:p>
    <w:p w14:paraId="7C62092B" w14:textId="77777777" w:rsidR="000F6DD4" w:rsidRPr="00A001B4" w:rsidRDefault="000F6DD4" w:rsidP="00B42622">
      <w:pPr>
        <w:tabs>
          <w:tab w:val="left" w:pos="851"/>
        </w:tabs>
        <w:adjustRightInd w:val="0"/>
        <w:contextualSpacing/>
        <w:rPr>
          <w:rFonts w:eastAsia="Calibri" w:cs="Times New Roman"/>
        </w:rPr>
      </w:pPr>
    </w:p>
    <w:p w14:paraId="4193275C" w14:textId="77777777" w:rsidR="006074B2" w:rsidRPr="00A001B4" w:rsidRDefault="006074B2" w:rsidP="00B42622">
      <w:pPr>
        <w:tabs>
          <w:tab w:val="left" w:pos="851"/>
        </w:tabs>
        <w:adjustRightInd w:val="0"/>
        <w:contextualSpacing/>
        <w:rPr>
          <w:rFonts w:eastAsia="Calibri" w:cs="Times New Roman"/>
        </w:rPr>
      </w:pPr>
    </w:p>
    <w:p w14:paraId="1E7092DD" w14:textId="77777777" w:rsidR="006074B2" w:rsidRPr="00A001B4" w:rsidRDefault="006074B2" w:rsidP="00B42622">
      <w:pPr>
        <w:tabs>
          <w:tab w:val="left" w:pos="851"/>
        </w:tabs>
        <w:adjustRightInd w:val="0"/>
        <w:contextualSpacing/>
        <w:rPr>
          <w:rFonts w:eastAsia="Calibri" w:cs="Times New Roman"/>
        </w:rPr>
      </w:pPr>
    </w:p>
    <w:p w14:paraId="39940768" w14:textId="77777777" w:rsidR="006074B2" w:rsidRPr="00A001B4" w:rsidRDefault="006074B2" w:rsidP="00B42622">
      <w:pPr>
        <w:tabs>
          <w:tab w:val="left" w:pos="851"/>
        </w:tabs>
        <w:adjustRightInd w:val="0"/>
        <w:contextualSpacing/>
        <w:rPr>
          <w:rFonts w:eastAsia="Calibri" w:cs="Times New Roman"/>
        </w:rPr>
      </w:pPr>
    </w:p>
    <w:p w14:paraId="640CBACB" w14:textId="77777777" w:rsidR="006074B2" w:rsidRPr="00A001B4" w:rsidRDefault="006074B2" w:rsidP="00B42622">
      <w:pPr>
        <w:tabs>
          <w:tab w:val="left" w:pos="851"/>
        </w:tabs>
        <w:adjustRightInd w:val="0"/>
        <w:contextualSpacing/>
        <w:rPr>
          <w:rFonts w:eastAsia="Calibri" w:cs="Times New Roman"/>
        </w:rPr>
      </w:pPr>
    </w:p>
    <w:p w14:paraId="23E73370" w14:textId="77777777" w:rsidR="006074B2" w:rsidRPr="00A001B4" w:rsidRDefault="006074B2" w:rsidP="00B42622">
      <w:pPr>
        <w:tabs>
          <w:tab w:val="left" w:pos="851"/>
        </w:tabs>
        <w:adjustRightInd w:val="0"/>
        <w:contextualSpacing/>
        <w:rPr>
          <w:rFonts w:eastAsia="Calibri" w:cs="Times New Roman"/>
        </w:rPr>
      </w:pPr>
    </w:p>
    <w:p w14:paraId="13787BA6" w14:textId="77777777" w:rsidR="000F6DD4" w:rsidRPr="00A001B4" w:rsidRDefault="000F6DD4" w:rsidP="00B42622">
      <w:pPr>
        <w:tabs>
          <w:tab w:val="left" w:pos="851"/>
        </w:tabs>
        <w:adjustRightInd w:val="0"/>
        <w:contextualSpacing/>
        <w:rPr>
          <w:rFonts w:eastAsia="Calibri" w:cs="Times New Roman"/>
        </w:rPr>
      </w:pPr>
    </w:p>
    <w:p w14:paraId="0D5860D7" w14:textId="77777777" w:rsidR="000F6DD4" w:rsidRPr="00A001B4" w:rsidRDefault="000F6DD4" w:rsidP="00B42622">
      <w:pPr>
        <w:tabs>
          <w:tab w:val="left" w:pos="851"/>
        </w:tabs>
        <w:adjustRightInd w:val="0"/>
        <w:contextualSpacing/>
        <w:rPr>
          <w:rFonts w:eastAsia="Calibri" w:cs="Times New Roman"/>
        </w:rPr>
      </w:pPr>
    </w:p>
    <w:p w14:paraId="7F1B3EFA" w14:textId="77777777" w:rsidR="000F6DD4" w:rsidRPr="00A001B4" w:rsidRDefault="000F6DD4" w:rsidP="00B42622">
      <w:pPr>
        <w:tabs>
          <w:tab w:val="left" w:pos="851"/>
        </w:tabs>
        <w:adjustRightInd w:val="0"/>
        <w:contextualSpacing/>
        <w:rPr>
          <w:rFonts w:eastAsia="Calibri" w:cs="Times New Roman"/>
        </w:rPr>
      </w:pPr>
    </w:p>
    <w:p w14:paraId="2619B6A3" w14:textId="77777777" w:rsidR="000F6DD4" w:rsidRPr="00A001B4" w:rsidRDefault="000F6DD4" w:rsidP="00B42622">
      <w:pPr>
        <w:tabs>
          <w:tab w:val="left" w:pos="851"/>
        </w:tabs>
        <w:adjustRightInd w:val="0"/>
        <w:contextualSpacing/>
        <w:rPr>
          <w:rFonts w:eastAsia="Calibri" w:cs="Times New Roman"/>
        </w:rPr>
      </w:pPr>
    </w:p>
    <w:p w14:paraId="429E5A48" w14:textId="77777777" w:rsidR="000F6DD4" w:rsidRPr="00A001B4" w:rsidRDefault="000F6DD4" w:rsidP="00B42622">
      <w:pPr>
        <w:tabs>
          <w:tab w:val="left" w:pos="851"/>
        </w:tabs>
        <w:adjustRightInd w:val="0"/>
        <w:contextualSpacing/>
        <w:rPr>
          <w:rFonts w:eastAsia="Calibri" w:cs="Times New Roman"/>
        </w:rPr>
      </w:pPr>
    </w:p>
    <w:p w14:paraId="51B0AA15" w14:textId="77777777" w:rsidR="000F6DD4" w:rsidRPr="00A001B4" w:rsidRDefault="000F6DD4" w:rsidP="00B42622">
      <w:pPr>
        <w:tabs>
          <w:tab w:val="left" w:pos="851"/>
        </w:tabs>
        <w:adjustRightInd w:val="0"/>
        <w:contextualSpacing/>
        <w:rPr>
          <w:rFonts w:eastAsia="Calibri" w:cs="Times New Roman"/>
        </w:rPr>
      </w:pPr>
    </w:p>
    <w:p w14:paraId="3AA3405D" w14:textId="77777777" w:rsidR="000F6DD4" w:rsidRPr="00A001B4" w:rsidRDefault="000F6DD4" w:rsidP="00B42622">
      <w:pPr>
        <w:tabs>
          <w:tab w:val="left" w:pos="851"/>
        </w:tabs>
        <w:adjustRightInd w:val="0"/>
        <w:contextualSpacing/>
        <w:rPr>
          <w:rFonts w:eastAsia="Calibri" w:cs="Times New Roman"/>
        </w:rPr>
      </w:pPr>
    </w:p>
    <w:p w14:paraId="3F31501B"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7C0D5A7A" w14:textId="77777777" w:rsidTr="00847B0F">
        <w:trPr>
          <w:cantSplit/>
          <w:trHeight w:val="480"/>
        </w:trPr>
        <w:tc>
          <w:tcPr>
            <w:tcW w:w="4147" w:type="dxa"/>
            <w:gridSpan w:val="3"/>
          </w:tcPr>
          <w:p w14:paraId="3513BA33" w14:textId="77777777" w:rsidR="006074B2" w:rsidRPr="00A001B4" w:rsidRDefault="006074B2" w:rsidP="00847B0F">
            <w:pPr>
              <w:rPr>
                <w:rFonts w:cs="Times New Roman"/>
                <w:b/>
                <w:bCs/>
                <w:lang w:eastAsia="en-GB"/>
              </w:rPr>
            </w:pPr>
            <w:r w:rsidRPr="00A001B4">
              <w:rPr>
                <w:rFonts w:cs="Times New Roman"/>
                <w:b/>
                <w:bCs/>
                <w:lang w:eastAsia="en-GB"/>
              </w:rPr>
              <w:t>Nume și prenume expert: Andreea Pandrea</w:t>
            </w:r>
          </w:p>
        </w:tc>
        <w:tc>
          <w:tcPr>
            <w:tcW w:w="5486" w:type="dxa"/>
            <w:gridSpan w:val="7"/>
          </w:tcPr>
          <w:p w14:paraId="50DAFC49"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394B82FF" w14:textId="77777777" w:rsidTr="00847B0F">
        <w:trPr>
          <w:cantSplit/>
          <w:trHeight w:val="480"/>
        </w:trPr>
        <w:tc>
          <w:tcPr>
            <w:tcW w:w="4147" w:type="dxa"/>
            <w:gridSpan w:val="3"/>
          </w:tcPr>
          <w:p w14:paraId="2754F1FC"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00D4072C" w14:textId="77777777" w:rsidR="006074B2" w:rsidRPr="00A001B4" w:rsidRDefault="006074B2" w:rsidP="00847B0F">
            <w:pPr>
              <w:rPr>
                <w:rFonts w:cs="Times New Roman"/>
                <w:lang w:eastAsia="en-GB"/>
              </w:rPr>
            </w:pPr>
            <w:r w:rsidRPr="00A001B4">
              <w:rPr>
                <w:rFonts w:cs="Times New Roman"/>
                <w:lang w:eastAsia="en-GB"/>
              </w:rPr>
              <w:t>Telefon: 40721207547</w:t>
            </w:r>
          </w:p>
        </w:tc>
        <w:tc>
          <w:tcPr>
            <w:tcW w:w="2651" w:type="dxa"/>
            <w:gridSpan w:val="3"/>
          </w:tcPr>
          <w:p w14:paraId="6123E66B" w14:textId="77777777" w:rsidR="006074B2" w:rsidRPr="00A001B4" w:rsidRDefault="006074B2" w:rsidP="00847B0F">
            <w:pPr>
              <w:rPr>
                <w:rFonts w:cs="Times New Roman"/>
                <w:lang w:eastAsia="en-GB"/>
              </w:rPr>
            </w:pPr>
            <w:r w:rsidRPr="00A001B4">
              <w:rPr>
                <w:rFonts w:cs="Times New Roman"/>
                <w:lang w:eastAsia="en-GB"/>
              </w:rPr>
              <w:t>Email: andreea.pandrea.ap@gmail.com</w:t>
            </w:r>
          </w:p>
        </w:tc>
      </w:tr>
      <w:tr w:rsidR="006074B2" w:rsidRPr="00A001B4" w14:paraId="6BC596CA" w14:textId="77777777" w:rsidTr="00847B0F">
        <w:trPr>
          <w:cantSplit/>
          <w:trHeight w:val="480"/>
        </w:trPr>
        <w:tc>
          <w:tcPr>
            <w:tcW w:w="4147" w:type="dxa"/>
            <w:gridSpan w:val="3"/>
          </w:tcPr>
          <w:p w14:paraId="20ED33B3" w14:textId="77777777" w:rsidR="006074B2" w:rsidRPr="00A001B4" w:rsidRDefault="006074B2" w:rsidP="00847B0F">
            <w:pPr>
              <w:rPr>
                <w:rFonts w:cs="Times New Roman"/>
                <w:lang w:eastAsia="en-GB"/>
              </w:rPr>
            </w:pPr>
            <w:r w:rsidRPr="00A001B4">
              <w:rPr>
                <w:rFonts w:cs="Times New Roman"/>
                <w:lang w:eastAsia="en-GB"/>
              </w:rPr>
              <w:lastRenderedPageBreak/>
              <w:t>Relația cu Ofertantul</w:t>
            </w:r>
          </w:p>
        </w:tc>
        <w:tc>
          <w:tcPr>
            <w:tcW w:w="2835" w:type="dxa"/>
            <w:gridSpan w:val="4"/>
          </w:tcPr>
          <w:p w14:paraId="46E5234F" w14:textId="77777777" w:rsidR="006074B2" w:rsidRPr="00A001B4" w:rsidRDefault="006074B2" w:rsidP="00847B0F">
            <w:pPr>
              <w:rPr>
                <w:rFonts w:cs="Times New Roman"/>
                <w:lang w:eastAsia="en-GB"/>
              </w:rPr>
            </w:pPr>
            <w:r w:rsidRPr="00A001B4">
              <w:rPr>
                <w:rFonts w:cs="Times New Roman"/>
                <w:lang w:eastAsia="en-GB"/>
              </w:rPr>
              <w:t>Selectați:</w:t>
            </w:r>
          </w:p>
          <w:p w14:paraId="5F8859E6" w14:textId="77777777" w:rsidR="006074B2" w:rsidRPr="00A001B4" w:rsidRDefault="006074B2" w:rsidP="00847B0F">
            <w:pPr>
              <w:rPr>
                <w:rFonts w:cs="Times New Roman"/>
                <w:lang w:eastAsia="en-GB"/>
              </w:rPr>
            </w:pPr>
            <w:r w:rsidRPr="00A001B4">
              <w:rPr>
                <w:rFonts w:cs="Times New Roman"/>
                <w:lang w:eastAsia="en-GB"/>
              </w:rPr>
              <w:t>□ Angajat</w:t>
            </w:r>
          </w:p>
          <w:p w14:paraId="0CEDC258" w14:textId="77777777" w:rsidR="006074B2" w:rsidRPr="00A001B4" w:rsidRDefault="006074B2" w:rsidP="00847B0F">
            <w:pPr>
              <w:rPr>
                <w:rFonts w:cs="Times New Roman"/>
                <w:lang w:eastAsia="en-GB"/>
              </w:rPr>
            </w:pPr>
            <w:r w:rsidRPr="00A001B4">
              <w:rPr>
                <w:rFonts w:cs="Times New Roman"/>
                <w:lang w:eastAsia="en-GB"/>
              </w:rPr>
              <w:t>□x Liber profesionist</w:t>
            </w:r>
          </w:p>
          <w:p w14:paraId="18457221" w14:textId="77777777" w:rsidR="006074B2" w:rsidRPr="00A001B4" w:rsidRDefault="006074B2" w:rsidP="00847B0F">
            <w:pPr>
              <w:rPr>
                <w:rFonts w:cs="Times New Roman"/>
                <w:lang w:eastAsia="en-GB"/>
              </w:rPr>
            </w:pPr>
            <w:r w:rsidRPr="00A001B4">
              <w:rPr>
                <w:rFonts w:cs="Times New Roman"/>
                <w:lang w:eastAsia="en-GB"/>
              </w:rPr>
              <w:t>□ Subcontractant</w:t>
            </w:r>
          </w:p>
          <w:p w14:paraId="3B380C65"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70403F34"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15A3DE6D" w14:textId="77777777" w:rsidTr="00847B0F">
        <w:trPr>
          <w:cantSplit/>
          <w:trHeight w:val="711"/>
        </w:trPr>
        <w:tc>
          <w:tcPr>
            <w:tcW w:w="4147" w:type="dxa"/>
            <w:gridSpan w:val="3"/>
          </w:tcPr>
          <w:p w14:paraId="1636A89D"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49EF51CC"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7D21D2E0" w14:textId="77777777" w:rsidR="006074B2" w:rsidRPr="00A001B4" w:rsidRDefault="006074B2" w:rsidP="00847B0F">
            <w:pPr>
              <w:rPr>
                <w:rFonts w:cs="Times New Roman"/>
                <w:lang w:eastAsia="en-GB"/>
              </w:rPr>
            </w:pPr>
            <w:r w:rsidRPr="00A001B4">
              <w:rPr>
                <w:rFonts w:cs="Times New Roman"/>
                <w:lang w:eastAsia="en-GB"/>
              </w:rPr>
              <w:t>formator</w:t>
            </w:r>
          </w:p>
        </w:tc>
      </w:tr>
      <w:tr w:rsidR="006074B2" w:rsidRPr="00A001B4" w14:paraId="1C827717" w14:textId="77777777" w:rsidTr="00847B0F">
        <w:trPr>
          <w:cantSplit/>
          <w:trHeight w:val="480"/>
        </w:trPr>
        <w:tc>
          <w:tcPr>
            <w:tcW w:w="4147" w:type="dxa"/>
            <w:gridSpan w:val="3"/>
          </w:tcPr>
          <w:p w14:paraId="4A98C999"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7C9A8279" w14:textId="77777777" w:rsidTr="00847B0F">
        <w:trPr>
          <w:cantSplit/>
          <w:trHeight w:val="480"/>
        </w:trPr>
        <w:tc>
          <w:tcPr>
            <w:tcW w:w="4147" w:type="dxa"/>
            <w:gridSpan w:val="3"/>
          </w:tcPr>
          <w:p w14:paraId="541F66C0"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53B5B2D5" w14:textId="77777777" w:rsidR="006074B2" w:rsidRPr="00A001B4" w:rsidRDefault="006074B2" w:rsidP="00847B0F">
            <w:pPr>
              <w:rPr>
                <w:rFonts w:cs="Times New Roman"/>
                <w:lang w:eastAsia="en-GB"/>
              </w:rPr>
            </w:pPr>
            <w:r w:rsidRPr="00A001B4">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A001B4">
              <w:rPr>
                <w:rFonts w:cs="Times New Roman"/>
                <w:i/>
                <w:lang w:eastAsia="en-GB"/>
              </w:rPr>
              <w:t xml:space="preserve"> </w:t>
            </w:r>
          </w:p>
        </w:tc>
      </w:tr>
      <w:tr w:rsidR="006074B2" w:rsidRPr="00A001B4" w14:paraId="06DC8BAE" w14:textId="77777777" w:rsidTr="00847B0F">
        <w:trPr>
          <w:cantSplit/>
          <w:trHeight w:val="306"/>
        </w:trPr>
        <w:tc>
          <w:tcPr>
            <w:tcW w:w="4147" w:type="dxa"/>
            <w:gridSpan w:val="3"/>
          </w:tcPr>
          <w:p w14:paraId="4E8C47C7"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76AA85D1"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leadership. comunicare</w:t>
            </w:r>
          </w:p>
        </w:tc>
      </w:tr>
      <w:tr w:rsidR="006074B2" w:rsidRPr="00A001B4" w14:paraId="4FD323C7" w14:textId="77777777" w:rsidTr="00847B0F">
        <w:trPr>
          <w:cantSplit/>
          <w:trHeight w:val="306"/>
        </w:trPr>
        <w:tc>
          <w:tcPr>
            <w:tcW w:w="4147" w:type="dxa"/>
            <w:gridSpan w:val="3"/>
          </w:tcPr>
          <w:p w14:paraId="55E74323"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A001B4" w:rsidRDefault="006074B2" w:rsidP="00847B0F">
            <w:pPr>
              <w:rPr>
                <w:rFonts w:cs="Times New Roman"/>
                <w:lang w:eastAsia="en-GB"/>
              </w:rPr>
            </w:pPr>
            <w:proofErr w:type="spellStart"/>
            <w:r w:rsidRPr="00A001B4">
              <w:rPr>
                <w:rFonts w:cs="Times New Roman"/>
                <w:i/>
                <w:lang w:eastAsia="en-GB"/>
              </w:rPr>
              <w:t>Experienta</w:t>
            </w:r>
            <w:proofErr w:type="spellEnd"/>
            <w:r w:rsidRPr="00A001B4">
              <w:rPr>
                <w:rFonts w:cs="Times New Roman"/>
                <w:i/>
                <w:lang w:eastAsia="en-GB"/>
              </w:rPr>
              <w:t xml:space="preserve"> de 3 ani formare</w:t>
            </w:r>
          </w:p>
        </w:tc>
      </w:tr>
      <w:tr w:rsidR="006074B2" w:rsidRPr="00A001B4" w14:paraId="2BAFD633" w14:textId="77777777" w:rsidTr="00847B0F">
        <w:trPr>
          <w:cantSplit/>
          <w:trHeight w:val="306"/>
        </w:trPr>
        <w:tc>
          <w:tcPr>
            <w:tcW w:w="4147" w:type="dxa"/>
            <w:gridSpan w:val="3"/>
          </w:tcPr>
          <w:p w14:paraId="72107124"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A001B4" w:rsidRDefault="006074B2" w:rsidP="00847B0F">
            <w:pPr>
              <w:rPr>
                <w:rFonts w:cs="Times New Roman"/>
                <w:lang w:eastAsia="en-GB"/>
              </w:rPr>
            </w:pPr>
            <w:r w:rsidRPr="00A001B4">
              <w:rPr>
                <w:rFonts w:cs="Times New Roman"/>
                <w:i/>
                <w:highlight w:val="lightGray"/>
                <w:lang w:eastAsia="en-GB"/>
              </w:rPr>
              <w:t>[introduceți informații]</w:t>
            </w:r>
          </w:p>
        </w:tc>
      </w:tr>
      <w:tr w:rsidR="006074B2" w:rsidRPr="00A001B4" w14:paraId="6A5A3817" w14:textId="77777777" w:rsidTr="00847B0F">
        <w:trPr>
          <w:cantSplit/>
          <w:trHeight w:val="531"/>
        </w:trPr>
        <w:tc>
          <w:tcPr>
            <w:tcW w:w="4147" w:type="dxa"/>
            <w:gridSpan w:val="3"/>
          </w:tcPr>
          <w:p w14:paraId="13B93121"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429E8738"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1528CF44" w14:textId="77777777" w:rsidTr="00847B0F">
        <w:trPr>
          <w:cantSplit/>
          <w:trHeight w:val="783"/>
        </w:trPr>
        <w:tc>
          <w:tcPr>
            <w:tcW w:w="4147" w:type="dxa"/>
            <w:gridSpan w:val="3"/>
          </w:tcPr>
          <w:p w14:paraId="2226AC10"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40A3B642"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6393D0A6"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38B865DE"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245E78A5" w14:textId="77777777" w:rsidTr="00847B0F">
        <w:trPr>
          <w:cantSplit/>
          <w:trHeight w:val="783"/>
        </w:trPr>
        <w:tc>
          <w:tcPr>
            <w:tcW w:w="4147" w:type="dxa"/>
            <w:gridSpan w:val="3"/>
          </w:tcPr>
          <w:p w14:paraId="59A42078"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A001B4" w:rsidRDefault="006074B2" w:rsidP="00847B0F">
            <w:pPr>
              <w:rPr>
                <w:rFonts w:cs="Times New Roman"/>
                <w:lang w:eastAsia="en-GB"/>
              </w:rPr>
            </w:pPr>
          </w:p>
        </w:tc>
        <w:tc>
          <w:tcPr>
            <w:tcW w:w="2743" w:type="dxa"/>
            <w:gridSpan w:val="4"/>
          </w:tcPr>
          <w:p w14:paraId="7835006E" w14:textId="77777777" w:rsidR="006074B2" w:rsidRPr="00A001B4" w:rsidRDefault="006074B2" w:rsidP="00847B0F">
            <w:pPr>
              <w:rPr>
                <w:rFonts w:cs="Times New Roman"/>
                <w:lang w:eastAsia="en-GB"/>
              </w:rPr>
            </w:pPr>
          </w:p>
        </w:tc>
      </w:tr>
      <w:tr w:rsidR="006074B2" w:rsidRPr="00A001B4" w14:paraId="10A1BEE5" w14:textId="77777777" w:rsidTr="00847B0F">
        <w:trPr>
          <w:cantSplit/>
          <w:trHeight w:val="495"/>
        </w:trPr>
        <w:tc>
          <w:tcPr>
            <w:tcW w:w="4147" w:type="dxa"/>
            <w:gridSpan w:val="3"/>
          </w:tcPr>
          <w:p w14:paraId="57470F02" w14:textId="77777777" w:rsidR="006074B2" w:rsidRPr="00A001B4" w:rsidRDefault="006074B2"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A001B4" w:rsidRDefault="006074B2" w:rsidP="00847B0F">
            <w:pPr>
              <w:rPr>
                <w:rFonts w:cs="Times New Roman"/>
                <w:lang w:eastAsia="en-GB"/>
              </w:rPr>
            </w:pPr>
            <w:r w:rsidRPr="00A001B4">
              <w:rPr>
                <w:rFonts w:cs="Times New Roman"/>
                <w:i/>
                <w:highlight w:val="lightGray"/>
                <w:lang w:eastAsia="en-GB"/>
              </w:rPr>
              <w:t>[introduceți câte rânduri este necesar pentru furnizarea de informații]</w:t>
            </w:r>
          </w:p>
        </w:tc>
      </w:tr>
      <w:tr w:rsidR="006074B2" w:rsidRPr="00A001B4" w14:paraId="5EF20116" w14:textId="77777777" w:rsidTr="00847B0F">
        <w:trPr>
          <w:cantSplit/>
          <w:trHeight w:val="1026"/>
        </w:trPr>
        <w:tc>
          <w:tcPr>
            <w:tcW w:w="4147" w:type="dxa"/>
            <w:gridSpan w:val="3"/>
          </w:tcPr>
          <w:p w14:paraId="282508A5"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03C2BEC7" w14:textId="77777777" w:rsidTr="00847B0F">
        <w:trPr>
          <w:cantSplit/>
          <w:trHeight w:val="1026"/>
        </w:trPr>
        <w:tc>
          <w:tcPr>
            <w:tcW w:w="4147" w:type="dxa"/>
            <w:gridSpan w:val="3"/>
          </w:tcPr>
          <w:p w14:paraId="05209378"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1"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4DC61A57"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43ED5AD7" w14:textId="77777777" w:rsidR="006074B2" w:rsidRPr="00A001B4" w:rsidRDefault="006074B2" w:rsidP="00847B0F">
            <w:pPr>
              <w:rPr>
                <w:rFonts w:cs="Times New Roman"/>
                <w:lang w:eastAsia="en-GB"/>
              </w:rPr>
            </w:pPr>
            <w:r w:rsidRPr="00A001B4">
              <w:rPr>
                <w:rFonts w:cs="Times New Roman"/>
                <w:i/>
                <w:lang w:eastAsia="en-GB"/>
              </w:rPr>
              <w:t>C1</w:t>
            </w:r>
          </w:p>
        </w:tc>
      </w:tr>
      <w:tr w:rsidR="006074B2" w:rsidRPr="00A001B4" w14:paraId="46FD856D" w14:textId="77777777" w:rsidTr="00847B0F">
        <w:trPr>
          <w:cantSplit/>
          <w:trHeight w:val="210"/>
        </w:trPr>
        <w:tc>
          <w:tcPr>
            <w:tcW w:w="9633" w:type="dxa"/>
            <w:gridSpan w:val="10"/>
          </w:tcPr>
          <w:p w14:paraId="611D9582"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164A8952" w14:textId="77777777" w:rsidTr="00847B0F">
        <w:trPr>
          <w:cantSplit/>
          <w:trHeight w:val="480"/>
        </w:trPr>
        <w:tc>
          <w:tcPr>
            <w:tcW w:w="533" w:type="dxa"/>
          </w:tcPr>
          <w:p w14:paraId="06F48157" w14:textId="77777777" w:rsidR="006074B2" w:rsidRPr="00A001B4" w:rsidRDefault="006074B2" w:rsidP="00847B0F">
            <w:pPr>
              <w:rPr>
                <w:rFonts w:cs="Times New Roman"/>
                <w:lang w:eastAsia="en-GB"/>
              </w:rPr>
            </w:pPr>
          </w:p>
        </w:tc>
        <w:tc>
          <w:tcPr>
            <w:tcW w:w="2338" w:type="dxa"/>
          </w:tcPr>
          <w:p w14:paraId="6D1298CE" w14:textId="77777777" w:rsidR="006074B2" w:rsidRPr="00A001B4" w:rsidRDefault="006074B2" w:rsidP="00847B0F">
            <w:pPr>
              <w:rPr>
                <w:rFonts w:cs="Times New Roman"/>
                <w:lang w:eastAsia="en-GB"/>
              </w:rPr>
            </w:pPr>
            <w:r w:rsidRPr="00A001B4">
              <w:rPr>
                <w:rFonts w:cs="Times New Roman"/>
                <w:lang w:eastAsia="en-GB"/>
              </w:rPr>
              <w:t>Diplomă/</w:t>
            </w:r>
          </w:p>
          <w:p w14:paraId="7D7D0B7F"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412F004C"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432B3282"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6B3D8954" w14:textId="77777777" w:rsidR="006074B2" w:rsidRPr="00A001B4" w:rsidRDefault="006074B2" w:rsidP="00847B0F">
            <w:pPr>
              <w:rPr>
                <w:rFonts w:cs="Times New Roman"/>
                <w:lang w:eastAsia="en-GB"/>
              </w:rPr>
            </w:pPr>
            <w:r w:rsidRPr="00A001B4">
              <w:rPr>
                <w:rFonts w:cs="Times New Roman"/>
                <w:lang w:eastAsia="en-GB"/>
              </w:rPr>
              <w:t>Perioada</w:t>
            </w:r>
          </w:p>
          <w:p w14:paraId="32CA4F22"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03A2C094" w14:textId="77777777" w:rsidTr="00847B0F">
        <w:trPr>
          <w:cantSplit/>
          <w:trHeight w:val="66"/>
        </w:trPr>
        <w:tc>
          <w:tcPr>
            <w:tcW w:w="533" w:type="dxa"/>
          </w:tcPr>
          <w:p w14:paraId="4482CA95" w14:textId="77777777" w:rsidR="006074B2" w:rsidRPr="00A001B4" w:rsidRDefault="006074B2" w:rsidP="00847B0F">
            <w:pPr>
              <w:rPr>
                <w:rFonts w:cs="Times New Roman"/>
                <w:lang w:eastAsia="en-GB"/>
              </w:rPr>
            </w:pPr>
          </w:p>
        </w:tc>
        <w:tc>
          <w:tcPr>
            <w:tcW w:w="2338" w:type="dxa"/>
          </w:tcPr>
          <w:p w14:paraId="68A28E05" w14:textId="77777777" w:rsidR="006074B2" w:rsidRPr="00A001B4" w:rsidRDefault="006074B2" w:rsidP="00847B0F">
            <w:pPr>
              <w:rPr>
                <w:rFonts w:cs="Times New Roman"/>
                <w:lang w:eastAsia="en-GB"/>
              </w:rPr>
            </w:pPr>
            <w:r w:rsidRPr="00A001B4">
              <w:rPr>
                <w:rFonts w:cs="Times New Roman"/>
                <w:lang w:eastAsia="en-GB"/>
              </w:rPr>
              <w:t>Diploma seria N, nr. 0211539</w:t>
            </w:r>
          </w:p>
        </w:tc>
        <w:tc>
          <w:tcPr>
            <w:tcW w:w="2165" w:type="dxa"/>
            <w:gridSpan w:val="2"/>
          </w:tcPr>
          <w:p w14:paraId="3F2F3221"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10A2ED70"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557BA62C" w14:textId="77777777" w:rsidR="006074B2" w:rsidRPr="00A001B4" w:rsidRDefault="006074B2" w:rsidP="00847B0F">
            <w:pPr>
              <w:rPr>
                <w:rFonts w:cs="Times New Roman"/>
                <w:lang w:eastAsia="en-GB"/>
              </w:rPr>
            </w:pPr>
            <w:r w:rsidRPr="00A001B4">
              <w:rPr>
                <w:rFonts w:cs="Times New Roman"/>
                <w:lang w:eastAsia="en-GB"/>
              </w:rPr>
              <w:t>Iulie august 2022</w:t>
            </w:r>
          </w:p>
        </w:tc>
      </w:tr>
      <w:tr w:rsidR="006074B2" w:rsidRPr="00A001B4" w14:paraId="5E01B565" w14:textId="77777777" w:rsidTr="00847B0F">
        <w:trPr>
          <w:cantSplit/>
          <w:trHeight w:val="50"/>
        </w:trPr>
        <w:tc>
          <w:tcPr>
            <w:tcW w:w="533" w:type="dxa"/>
          </w:tcPr>
          <w:p w14:paraId="15C29209" w14:textId="77777777" w:rsidR="006074B2" w:rsidRPr="00A001B4" w:rsidRDefault="006074B2" w:rsidP="00847B0F">
            <w:pPr>
              <w:rPr>
                <w:rFonts w:cs="Times New Roman"/>
                <w:lang w:eastAsia="en-GB"/>
              </w:rPr>
            </w:pPr>
          </w:p>
        </w:tc>
        <w:tc>
          <w:tcPr>
            <w:tcW w:w="2338" w:type="dxa"/>
          </w:tcPr>
          <w:p w14:paraId="64691372" w14:textId="77777777" w:rsidR="006074B2" w:rsidRPr="00A001B4" w:rsidRDefault="006074B2" w:rsidP="00847B0F">
            <w:pPr>
              <w:rPr>
                <w:rFonts w:cs="Times New Roman"/>
                <w:lang w:eastAsia="en-GB"/>
              </w:rPr>
            </w:pPr>
          </w:p>
        </w:tc>
        <w:tc>
          <w:tcPr>
            <w:tcW w:w="2165" w:type="dxa"/>
            <w:gridSpan w:val="2"/>
          </w:tcPr>
          <w:p w14:paraId="2E1BF4C0" w14:textId="77777777" w:rsidR="006074B2" w:rsidRPr="00A001B4" w:rsidRDefault="006074B2" w:rsidP="00847B0F">
            <w:pPr>
              <w:rPr>
                <w:rFonts w:cs="Times New Roman"/>
                <w:lang w:eastAsia="en-GB"/>
              </w:rPr>
            </w:pPr>
          </w:p>
        </w:tc>
        <w:tc>
          <w:tcPr>
            <w:tcW w:w="2299" w:type="dxa"/>
            <w:gridSpan w:val="4"/>
          </w:tcPr>
          <w:p w14:paraId="018938A7" w14:textId="77777777" w:rsidR="006074B2" w:rsidRPr="00A001B4" w:rsidRDefault="006074B2" w:rsidP="00847B0F">
            <w:pPr>
              <w:rPr>
                <w:rFonts w:cs="Times New Roman"/>
                <w:lang w:eastAsia="en-GB"/>
              </w:rPr>
            </w:pPr>
          </w:p>
        </w:tc>
        <w:tc>
          <w:tcPr>
            <w:tcW w:w="2298" w:type="dxa"/>
            <w:gridSpan w:val="2"/>
          </w:tcPr>
          <w:p w14:paraId="084F1C6A" w14:textId="77777777" w:rsidR="006074B2" w:rsidRPr="00A001B4" w:rsidRDefault="006074B2" w:rsidP="00847B0F">
            <w:pPr>
              <w:rPr>
                <w:rFonts w:cs="Times New Roman"/>
                <w:lang w:eastAsia="en-GB"/>
              </w:rPr>
            </w:pPr>
          </w:p>
        </w:tc>
      </w:tr>
      <w:tr w:rsidR="006074B2" w:rsidRPr="00A001B4" w14:paraId="44FC262A" w14:textId="77777777" w:rsidTr="00847B0F">
        <w:trPr>
          <w:cantSplit/>
          <w:trHeight w:val="50"/>
        </w:trPr>
        <w:tc>
          <w:tcPr>
            <w:tcW w:w="533" w:type="dxa"/>
          </w:tcPr>
          <w:p w14:paraId="0298D373" w14:textId="77777777" w:rsidR="006074B2" w:rsidRPr="00A001B4" w:rsidRDefault="006074B2" w:rsidP="00847B0F">
            <w:pPr>
              <w:rPr>
                <w:rFonts w:cs="Times New Roman"/>
                <w:lang w:eastAsia="en-GB"/>
              </w:rPr>
            </w:pPr>
          </w:p>
        </w:tc>
        <w:tc>
          <w:tcPr>
            <w:tcW w:w="2338" w:type="dxa"/>
          </w:tcPr>
          <w:p w14:paraId="3BF4A64A" w14:textId="77777777" w:rsidR="006074B2" w:rsidRPr="00A001B4" w:rsidRDefault="006074B2" w:rsidP="00847B0F">
            <w:pPr>
              <w:rPr>
                <w:rFonts w:cs="Times New Roman"/>
                <w:lang w:eastAsia="en-GB"/>
              </w:rPr>
            </w:pPr>
          </w:p>
        </w:tc>
        <w:tc>
          <w:tcPr>
            <w:tcW w:w="2165" w:type="dxa"/>
            <w:gridSpan w:val="2"/>
          </w:tcPr>
          <w:p w14:paraId="339C319D" w14:textId="77777777" w:rsidR="006074B2" w:rsidRPr="00A001B4" w:rsidRDefault="006074B2" w:rsidP="00847B0F">
            <w:pPr>
              <w:rPr>
                <w:rFonts w:cs="Times New Roman"/>
                <w:lang w:eastAsia="en-GB"/>
              </w:rPr>
            </w:pPr>
          </w:p>
        </w:tc>
        <w:tc>
          <w:tcPr>
            <w:tcW w:w="2299" w:type="dxa"/>
            <w:gridSpan w:val="4"/>
          </w:tcPr>
          <w:p w14:paraId="0A281E84" w14:textId="77777777" w:rsidR="006074B2" w:rsidRPr="00A001B4" w:rsidRDefault="006074B2" w:rsidP="00847B0F">
            <w:pPr>
              <w:rPr>
                <w:rFonts w:cs="Times New Roman"/>
                <w:lang w:eastAsia="en-GB"/>
              </w:rPr>
            </w:pPr>
          </w:p>
        </w:tc>
        <w:tc>
          <w:tcPr>
            <w:tcW w:w="2298" w:type="dxa"/>
            <w:gridSpan w:val="2"/>
          </w:tcPr>
          <w:p w14:paraId="4027768F" w14:textId="77777777" w:rsidR="006074B2" w:rsidRPr="00A001B4" w:rsidRDefault="006074B2" w:rsidP="00847B0F">
            <w:pPr>
              <w:rPr>
                <w:rFonts w:cs="Times New Roman"/>
                <w:lang w:eastAsia="en-GB"/>
              </w:rPr>
            </w:pPr>
          </w:p>
        </w:tc>
      </w:tr>
    </w:tbl>
    <w:p w14:paraId="263A280F" w14:textId="77777777" w:rsidR="000F6DD4" w:rsidRPr="00A001B4" w:rsidRDefault="000F6DD4" w:rsidP="00B42622">
      <w:pPr>
        <w:tabs>
          <w:tab w:val="left" w:pos="851"/>
        </w:tabs>
        <w:adjustRightInd w:val="0"/>
        <w:contextualSpacing/>
        <w:rPr>
          <w:rFonts w:eastAsia="Calibri" w:cs="Times New Roman"/>
        </w:rPr>
      </w:pPr>
    </w:p>
    <w:p w14:paraId="7598A6CA" w14:textId="77777777" w:rsidR="000F6DD4" w:rsidRPr="00A001B4" w:rsidRDefault="000F6DD4" w:rsidP="00B42622">
      <w:pPr>
        <w:tabs>
          <w:tab w:val="left" w:pos="851"/>
        </w:tabs>
        <w:adjustRightInd w:val="0"/>
        <w:contextualSpacing/>
        <w:rPr>
          <w:rFonts w:eastAsia="Calibri" w:cs="Times New Roman"/>
        </w:rPr>
      </w:pPr>
    </w:p>
    <w:p w14:paraId="452EADEF" w14:textId="77777777" w:rsidR="000F6DD4" w:rsidRPr="00A001B4" w:rsidRDefault="000F6DD4" w:rsidP="00B42622">
      <w:pPr>
        <w:tabs>
          <w:tab w:val="left" w:pos="851"/>
        </w:tabs>
        <w:adjustRightInd w:val="0"/>
        <w:contextualSpacing/>
        <w:rPr>
          <w:rFonts w:eastAsia="Calibri" w:cs="Times New Roman"/>
        </w:rPr>
      </w:pPr>
    </w:p>
    <w:p w14:paraId="10BC536E" w14:textId="77777777" w:rsidR="000F6DD4" w:rsidRPr="00A001B4" w:rsidRDefault="000F6DD4" w:rsidP="00B42622">
      <w:pPr>
        <w:tabs>
          <w:tab w:val="left" w:pos="851"/>
        </w:tabs>
        <w:adjustRightInd w:val="0"/>
        <w:contextualSpacing/>
        <w:rPr>
          <w:rFonts w:eastAsia="Calibri" w:cs="Times New Roman"/>
        </w:rPr>
      </w:pPr>
    </w:p>
    <w:p w14:paraId="66DDF570" w14:textId="77777777" w:rsidR="000F6DD4" w:rsidRPr="00A001B4" w:rsidRDefault="000F6DD4" w:rsidP="00B42622">
      <w:pPr>
        <w:tabs>
          <w:tab w:val="left" w:pos="851"/>
        </w:tabs>
        <w:adjustRightInd w:val="0"/>
        <w:contextualSpacing/>
        <w:rPr>
          <w:rFonts w:eastAsia="Calibri" w:cs="Times New Roman"/>
        </w:rPr>
      </w:pPr>
    </w:p>
    <w:p w14:paraId="4DC00289" w14:textId="77777777" w:rsidR="000F6DD4" w:rsidRPr="00A001B4" w:rsidRDefault="000F6DD4" w:rsidP="00B42622">
      <w:pPr>
        <w:tabs>
          <w:tab w:val="left" w:pos="851"/>
        </w:tabs>
        <w:adjustRightInd w:val="0"/>
        <w:contextualSpacing/>
        <w:rPr>
          <w:rFonts w:eastAsia="Calibri" w:cs="Times New Roman"/>
        </w:rPr>
      </w:pPr>
    </w:p>
    <w:p w14:paraId="3505CB6F" w14:textId="77777777" w:rsidR="000F6DD4" w:rsidRPr="00A001B4" w:rsidRDefault="000F6DD4" w:rsidP="00B42622">
      <w:pPr>
        <w:tabs>
          <w:tab w:val="left" w:pos="851"/>
        </w:tabs>
        <w:adjustRightInd w:val="0"/>
        <w:contextualSpacing/>
        <w:rPr>
          <w:rFonts w:eastAsia="Calibri" w:cs="Times New Roman"/>
        </w:rPr>
      </w:pPr>
    </w:p>
    <w:p w14:paraId="2EF935D5" w14:textId="77777777" w:rsidR="000F6DD4" w:rsidRPr="00A001B4" w:rsidRDefault="000F6DD4" w:rsidP="00B42622">
      <w:pPr>
        <w:tabs>
          <w:tab w:val="left" w:pos="851"/>
        </w:tabs>
        <w:adjustRightInd w:val="0"/>
        <w:contextualSpacing/>
        <w:rPr>
          <w:rFonts w:eastAsia="Calibri" w:cs="Times New Roman"/>
        </w:rPr>
      </w:pPr>
    </w:p>
    <w:p w14:paraId="0731B1BA" w14:textId="77777777" w:rsidR="000F6DD4" w:rsidRPr="00A001B4" w:rsidRDefault="000F6DD4" w:rsidP="00B42622">
      <w:pPr>
        <w:tabs>
          <w:tab w:val="left" w:pos="851"/>
        </w:tabs>
        <w:adjustRightInd w:val="0"/>
        <w:contextualSpacing/>
        <w:rPr>
          <w:rFonts w:eastAsia="Calibri" w:cs="Times New Roman"/>
        </w:rPr>
      </w:pPr>
    </w:p>
    <w:p w14:paraId="6576E533" w14:textId="77777777" w:rsidR="000F6DD4" w:rsidRPr="00A001B4" w:rsidRDefault="000F6DD4" w:rsidP="00B42622">
      <w:pPr>
        <w:tabs>
          <w:tab w:val="left" w:pos="851"/>
        </w:tabs>
        <w:adjustRightInd w:val="0"/>
        <w:contextualSpacing/>
        <w:rPr>
          <w:rFonts w:eastAsia="Calibri" w:cs="Times New Roman"/>
        </w:rPr>
      </w:pPr>
    </w:p>
    <w:p w14:paraId="4AC222C4" w14:textId="77777777" w:rsidR="000F6DD4" w:rsidRPr="00A001B4" w:rsidRDefault="000F6DD4" w:rsidP="00B42622">
      <w:pPr>
        <w:tabs>
          <w:tab w:val="left" w:pos="851"/>
        </w:tabs>
        <w:adjustRightInd w:val="0"/>
        <w:contextualSpacing/>
        <w:rPr>
          <w:rFonts w:eastAsia="Calibri" w:cs="Times New Roman"/>
        </w:rPr>
      </w:pPr>
    </w:p>
    <w:p w14:paraId="216D5E27" w14:textId="77777777" w:rsidR="000F6DD4" w:rsidRPr="00A001B4" w:rsidRDefault="000F6DD4" w:rsidP="00B42622">
      <w:pPr>
        <w:tabs>
          <w:tab w:val="left" w:pos="851"/>
        </w:tabs>
        <w:adjustRightInd w:val="0"/>
        <w:contextualSpacing/>
        <w:rPr>
          <w:rFonts w:eastAsia="Calibri" w:cs="Times New Roman"/>
        </w:rPr>
      </w:pPr>
    </w:p>
    <w:p w14:paraId="53FEF3A0" w14:textId="77777777" w:rsidR="000F6DD4" w:rsidRPr="00A001B4" w:rsidRDefault="000F6DD4" w:rsidP="00B42622">
      <w:pPr>
        <w:tabs>
          <w:tab w:val="left" w:pos="851"/>
        </w:tabs>
        <w:adjustRightInd w:val="0"/>
        <w:contextualSpacing/>
        <w:rPr>
          <w:rFonts w:eastAsia="Calibri" w:cs="Times New Roman"/>
        </w:rPr>
      </w:pPr>
    </w:p>
    <w:p w14:paraId="69FF35D0" w14:textId="77777777" w:rsidR="000F6DD4" w:rsidRPr="00A001B4" w:rsidRDefault="000F6DD4" w:rsidP="00B42622">
      <w:pPr>
        <w:tabs>
          <w:tab w:val="left" w:pos="851"/>
        </w:tabs>
        <w:adjustRightInd w:val="0"/>
        <w:contextualSpacing/>
        <w:rPr>
          <w:rFonts w:eastAsia="Calibri" w:cs="Times New Roman"/>
        </w:rPr>
      </w:pPr>
    </w:p>
    <w:p w14:paraId="33875600" w14:textId="77777777" w:rsidR="000F6DD4" w:rsidRPr="00A001B4" w:rsidRDefault="000F6DD4" w:rsidP="00B42622">
      <w:pPr>
        <w:tabs>
          <w:tab w:val="left" w:pos="851"/>
        </w:tabs>
        <w:adjustRightInd w:val="0"/>
        <w:contextualSpacing/>
        <w:rPr>
          <w:rFonts w:eastAsia="Calibri" w:cs="Times New Roman"/>
        </w:rPr>
      </w:pPr>
    </w:p>
    <w:p w14:paraId="61A8DAF2" w14:textId="77777777" w:rsidR="000F6DD4" w:rsidRPr="00A001B4" w:rsidRDefault="000F6DD4" w:rsidP="00B42622">
      <w:pPr>
        <w:tabs>
          <w:tab w:val="left" w:pos="851"/>
        </w:tabs>
        <w:adjustRightInd w:val="0"/>
        <w:contextualSpacing/>
        <w:rPr>
          <w:rFonts w:eastAsia="Calibri" w:cs="Times New Roman"/>
        </w:rPr>
      </w:pPr>
    </w:p>
    <w:p w14:paraId="47917A36" w14:textId="77777777" w:rsidR="000F6DD4" w:rsidRPr="00A001B4" w:rsidRDefault="000F6DD4" w:rsidP="00B42622">
      <w:pPr>
        <w:tabs>
          <w:tab w:val="left" w:pos="851"/>
        </w:tabs>
        <w:adjustRightInd w:val="0"/>
        <w:contextualSpacing/>
        <w:rPr>
          <w:rFonts w:eastAsia="Calibri" w:cs="Times New Roman"/>
        </w:rPr>
      </w:pPr>
    </w:p>
    <w:p w14:paraId="29D0C7F0" w14:textId="77777777" w:rsidR="000F6DD4" w:rsidRPr="00A001B4" w:rsidRDefault="000F6DD4" w:rsidP="00B42622">
      <w:pPr>
        <w:tabs>
          <w:tab w:val="left" w:pos="851"/>
        </w:tabs>
        <w:adjustRightInd w:val="0"/>
        <w:contextualSpacing/>
        <w:rPr>
          <w:rFonts w:eastAsia="Calibri" w:cs="Times New Roman"/>
        </w:rPr>
      </w:pPr>
    </w:p>
    <w:p w14:paraId="2B0BD133" w14:textId="77777777" w:rsidR="000F6DD4" w:rsidRPr="00A001B4" w:rsidRDefault="000F6DD4" w:rsidP="00B42622">
      <w:pPr>
        <w:tabs>
          <w:tab w:val="left" w:pos="851"/>
        </w:tabs>
        <w:adjustRightInd w:val="0"/>
        <w:contextualSpacing/>
        <w:rPr>
          <w:rFonts w:eastAsia="Calibri" w:cs="Times New Roman"/>
        </w:rPr>
      </w:pPr>
    </w:p>
    <w:p w14:paraId="6F9E54C9" w14:textId="77777777" w:rsidR="000F6DD4" w:rsidRPr="00A001B4" w:rsidRDefault="000F6DD4" w:rsidP="00B42622">
      <w:pPr>
        <w:tabs>
          <w:tab w:val="left" w:pos="851"/>
        </w:tabs>
        <w:adjustRightInd w:val="0"/>
        <w:contextualSpacing/>
        <w:rPr>
          <w:rFonts w:eastAsia="Calibri" w:cs="Times New Roman"/>
        </w:rPr>
      </w:pPr>
    </w:p>
    <w:p w14:paraId="1151EE9E" w14:textId="77777777" w:rsidR="000F6DD4" w:rsidRPr="00A001B4" w:rsidRDefault="000F6DD4" w:rsidP="00B42622">
      <w:pPr>
        <w:tabs>
          <w:tab w:val="left" w:pos="851"/>
        </w:tabs>
        <w:adjustRightInd w:val="0"/>
        <w:contextualSpacing/>
        <w:rPr>
          <w:rFonts w:eastAsia="Calibri" w:cs="Times New Roman"/>
        </w:rPr>
      </w:pPr>
    </w:p>
    <w:p w14:paraId="041F9307" w14:textId="77777777" w:rsidR="000F6DD4" w:rsidRPr="00A001B4" w:rsidRDefault="000F6DD4" w:rsidP="00B42622">
      <w:pPr>
        <w:tabs>
          <w:tab w:val="left" w:pos="851"/>
        </w:tabs>
        <w:adjustRightInd w:val="0"/>
        <w:contextualSpacing/>
        <w:rPr>
          <w:rFonts w:eastAsia="Calibri" w:cs="Times New Roman"/>
        </w:rPr>
      </w:pPr>
    </w:p>
    <w:p w14:paraId="31805174" w14:textId="77777777" w:rsidR="000F6DD4" w:rsidRPr="00A001B4" w:rsidRDefault="000F6DD4" w:rsidP="00B42622">
      <w:pPr>
        <w:tabs>
          <w:tab w:val="left" w:pos="851"/>
        </w:tabs>
        <w:adjustRightInd w:val="0"/>
        <w:contextualSpacing/>
        <w:rPr>
          <w:rFonts w:eastAsia="Calibri" w:cs="Times New Roman"/>
        </w:rPr>
      </w:pPr>
    </w:p>
    <w:p w14:paraId="7851AFD0" w14:textId="77777777" w:rsidR="000F6DD4" w:rsidRPr="00A001B4" w:rsidRDefault="000F6DD4" w:rsidP="00B42622">
      <w:pPr>
        <w:tabs>
          <w:tab w:val="left" w:pos="851"/>
        </w:tabs>
        <w:adjustRightInd w:val="0"/>
        <w:contextualSpacing/>
        <w:rPr>
          <w:rFonts w:eastAsia="Calibri" w:cs="Times New Roman"/>
        </w:rPr>
      </w:pPr>
    </w:p>
    <w:p w14:paraId="5E52295E" w14:textId="77777777" w:rsidR="000F6DD4" w:rsidRPr="00A001B4" w:rsidRDefault="000F6DD4" w:rsidP="00B42622">
      <w:pPr>
        <w:tabs>
          <w:tab w:val="left" w:pos="851"/>
        </w:tabs>
        <w:adjustRightInd w:val="0"/>
        <w:contextualSpacing/>
        <w:rPr>
          <w:rFonts w:eastAsia="Calibri" w:cs="Times New Roman"/>
        </w:rPr>
      </w:pPr>
    </w:p>
    <w:p w14:paraId="4342284E"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7B528C04" w14:textId="77777777" w:rsidTr="00847B0F">
        <w:trPr>
          <w:cantSplit/>
          <w:trHeight w:val="480"/>
        </w:trPr>
        <w:tc>
          <w:tcPr>
            <w:tcW w:w="4147" w:type="dxa"/>
            <w:gridSpan w:val="3"/>
          </w:tcPr>
          <w:p w14:paraId="4385A6CD" w14:textId="77777777" w:rsidR="006074B2" w:rsidRPr="00A001B4" w:rsidRDefault="006074B2" w:rsidP="00847B0F">
            <w:pPr>
              <w:rPr>
                <w:rFonts w:cs="Times New Roman"/>
                <w:b/>
                <w:bCs/>
                <w:lang w:eastAsia="en-GB"/>
              </w:rPr>
            </w:pPr>
            <w:r w:rsidRPr="00A001B4">
              <w:rPr>
                <w:rFonts w:cs="Times New Roman"/>
                <w:b/>
                <w:bCs/>
                <w:lang w:eastAsia="en-GB"/>
              </w:rPr>
              <w:lastRenderedPageBreak/>
              <w:t>Nume și prenume expert: Florentina Daniela Man</w:t>
            </w:r>
          </w:p>
        </w:tc>
        <w:tc>
          <w:tcPr>
            <w:tcW w:w="5486" w:type="dxa"/>
            <w:gridSpan w:val="7"/>
          </w:tcPr>
          <w:p w14:paraId="795CE1E2"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15689633" w14:textId="77777777" w:rsidTr="00847B0F">
        <w:trPr>
          <w:cantSplit/>
          <w:trHeight w:val="480"/>
        </w:trPr>
        <w:tc>
          <w:tcPr>
            <w:tcW w:w="4147" w:type="dxa"/>
            <w:gridSpan w:val="3"/>
          </w:tcPr>
          <w:p w14:paraId="28D26B78"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2B71915E"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0728696758</w:t>
            </w:r>
          </w:p>
        </w:tc>
        <w:tc>
          <w:tcPr>
            <w:tcW w:w="2651" w:type="dxa"/>
            <w:gridSpan w:val="3"/>
          </w:tcPr>
          <w:p w14:paraId="3EE29485"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daniela.florentina11@gmail.com</w:t>
            </w:r>
          </w:p>
        </w:tc>
      </w:tr>
      <w:tr w:rsidR="006074B2" w:rsidRPr="00A001B4" w14:paraId="6D94F27D" w14:textId="77777777" w:rsidTr="00847B0F">
        <w:trPr>
          <w:cantSplit/>
          <w:trHeight w:val="480"/>
        </w:trPr>
        <w:tc>
          <w:tcPr>
            <w:tcW w:w="4147" w:type="dxa"/>
            <w:gridSpan w:val="3"/>
          </w:tcPr>
          <w:p w14:paraId="6856DADF"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67178DA0" w14:textId="77777777" w:rsidR="006074B2" w:rsidRPr="00A001B4" w:rsidRDefault="006074B2" w:rsidP="00847B0F">
            <w:pPr>
              <w:rPr>
                <w:rFonts w:cs="Times New Roman"/>
                <w:lang w:eastAsia="en-GB"/>
              </w:rPr>
            </w:pPr>
            <w:r w:rsidRPr="00A001B4">
              <w:rPr>
                <w:rFonts w:cs="Times New Roman"/>
                <w:lang w:eastAsia="en-GB"/>
              </w:rPr>
              <w:t>Selectați:</w:t>
            </w:r>
          </w:p>
          <w:p w14:paraId="0DA1338E" w14:textId="77777777" w:rsidR="006074B2" w:rsidRPr="00A001B4" w:rsidRDefault="006074B2" w:rsidP="00847B0F">
            <w:pPr>
              <w:rPr>
                <w:rFonts w:cs="Times New Roman"/>
                <w:lang w:eastAsia="en-GB"/>
              </w:rPr>
            </w:pPr>
            <w:r w:rsidRPr="00A001B4">
              <w:rPr>
                <w:rFonts w:cs="Times New Roman"/>
                <w:lang w:eastAsia="en-GB"/>
              </w:rPr>
              <w:t>□ Angajat</w:t>
            </w:r>
          </w:p>
          <w:p w14:paraId="7C438ECC" w14:textId="77777777" w:rsidR="006074B2" w:rsidRPr="00A001B4" w:rsidRDefault="006074B2" w:rsidP="00847B0F">
            <w:pPr>
              <w:rPr>
                <w:rFonts w:cs="Times New Roman"/>
                <w:lang w:eastAsia="en-GB"/>
              </w:rPr>
            </w:pPr>
            <w:r w:rsidRPr="00A001B4">
              <w:rPr>
                <w:rFonts w:cs="Times New Roman"/>
                <w:lang w:eastAsia="en-GB"/>
              </w:rPr>
              <w:t>□x Liber profesionist</w:t>
            </w:r>
          </w:p>
          <w:p w14:paraId="46CA1B80" w14:textId="77777777" w:rsidR="006074B2" w:rsidRPr="00A001B4" w:rsidRDefault="006074B2" w:rsidP="00847B0F">
            <w:pPr>
              <w:rPr>
                <w:rFonts w:cs="Times New Roman"/>
                <w:lang w:eastAsia="en-GB"/>
              </w:rPr>
            </w:pPr>
            <w:r w:rsidRPr="00A001B4">
              <w:rPr>
                <w:rFonts w:cs="Times New Roman"/>
                <w:lang w:eastAsia="en-GB"/>
              </w:rPr>
              <w:t>□ Subcontractant</w:t>
            </w:r>
          </w:p>
          <w:p w14:paraId="528DCCD9"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24F88863"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5F7DAA1E" w14:textId="77777777" w:rsidTr="00847B0F">
        <w:trPr>
          <w:cantSplit/>
          <w:trHeight w:val="711"/>
        </w:trPr>
        <w:tc>
          <w:tcPr>
            <w:tcW w:w="4147" w:type="dxa"/>
            <w:gridSpan w:val="3"/>
          </w:tcPr>
          <w:p w14:paraId="06278BEA"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362F5611" w14:textId="77777777" w:rsidR="006074B2" w:rsidRPr="00A001B4" w:rsidRDefault="006074B2" w:rsidP="00847B0F">
            <w:pPr>
              <w:rPr>
                <w:rFonts w:cs="Times New Roman"/>
                <w:lang w:eastAsia="en-GB"/>
              </w:rPr>
            </w:pPr>
            <w:r w:rsidRPr="00A001B4">
              <w:rPr>
                <w:rFonts w:cs="Times New Roman"/>
                <w:lang w:eastAsia="en-GB"/>
              </w:rPr>
              <w:t xml:space="preserve">Selectați poziția </w:t>
            </w:r>
            <w:proofErr w:type="spellStart"/>
            <w:r w:rsidRPr="00A001B4">
              <w:rPr>
                <w:rFonts w:cs="Times New Roman"/>
                <w:lang w:eastAsia="en-GB"/>
              </w:rPr>
              <w:t>corespunzatoare</w:t>
            </w:r>
            <w:proofErr w:type="spellEnd"/>
            <w:r w:rsidRPr="00A001B4">
              <w:rPr>
                <w:rFonts w:cs="Times New Roman"/>
                <w:lang w:eastAsia="en-GB"/>
              </w:rPr>
              <w:t>:</w:t>
            </w:r>
          </w:p>
          <w:p w14:paraId="51059DA5" w14:textId="77777777" w:rsidR="006074B2" w:rsidRPr="00A001B4" w:rsidRDefault="006074B2" w:rsidP="00847B0F">
            <w:pPr>
              <w:rPr>
                <w:rFonts w:cs="Times New Roman"/>
                <w:lang w:eastAsia="en-GB"/>
              </w:rPr>
            </w:pPr>
            <w:r w:rsidRPr="00A001B4">
              <w:rPr>
                <w:rFonts w:cs="Times New Roman"/>
                <w:lang w:eastAsia="en-GB"/>
              </w:rPr>
              <w:t>formator</w:t>
            </w:r>
          </w:p>
        </w:tc>
      </w:tr>
      <w:tr w:rsidR="006074B2" w:rsidRPr="00A001B4" w14:paraId="3A054FAD" w14:textId="77777777" w:rsidTr="00847B0F">
        <w:trPr>
          <w:cantSplit/>
          <w:trHeight w:val="480"/>
        </w:trPr>
        <w:tc>
          <w:tcPr>
            <w:tcW w:w="4147" w:type="dxa"/>
            <w:gridSpan w:val="3"/>
          </w:tcPr>
          <w:p w14:paraId="72F41F4E"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7A1BC38B" w14:textId="77777777" w:rsidTr="00847B0F">
        <w:trPr>
          <w:cantSplit/>
          <w:trHeight w:val="480"/>
        </w:trPr>
        <w:tc>
          <w:tcPr>
            <w:tcW w:w="4147" w:type="dxa"/>
            <w:gridSpan w:val="3"/>
          </w:tcPr>
          <w:p w14:paraId="78CE6587"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2119E966" w14:textId="77777777" w:rsidR="006074B2" w:rsidRPr="00A001B4" w:rsidRDefault="006074B2" w:rsidP="00847B0F">
            <w:pPr>
              <w:rPr>
                <w:rFonts w:cs="Times New Roman"/>
                <w:lang w:eastAsia="en-GB"/>
              </w:rPr>
            </w:pPr>
            <w:r w:rsidRPr="00A001B4">
              <w:rPr>
                <w:rFonts w:cs="Times New Roman"/>
                <w:i/>
                <w:lang w:eastAsia="en-GB"/>
              </w:rPr>
              <w:t xml:space="preserve">Master – management, formator </w:t>
            </w:r>
          </w:p>
        </w:tc>
      </w:tr>
      <w:tr w:rsidR="006074B2" w:rsidRPr="00A001B4" w14:paraId="2B57DF50" w14:textId="77777777" w:rsidTr="00847B0F">
        <w:trPr>
          <w:cantSplit/>
          <w:trHeight w:val="306"/>
        </w:trPr>
        <w:tc>
          <w:tcPr>
            <w:tcW w:w="4147" w:type="dxa"/>
            <w:gridSpan w:val="3"/>
          </w:tcPr>
          <w:p w14:paraId="1629B55E"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591F9304"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 xml:space="preserve">Leadership,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comunicare</w:t>
            </w:r>
          </w:p>
        </w:tc>
      </w:tr>
      <w:tr w:rsidR="006074B2" w:rsidRPr="00A001B4" w14:paraId="1E3914A7" w14:textId="77777777" w:rsidTr="00847B0F">
        <w:trPr>
          <w:cantSplit/>
          <w:trHeight w:val="306"/>
        </w:trPr>
        <w:tc>
          <w:tcPr>
            <w:tcW w:w="4147" w:type="dxa"/>
            <w:gridSpan w:val="3"/>
          </w:tcPr>
          <w:p w14:paraId="651ED840"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A001B4" w:rsidRDefault="006074B2" w:rsidP="00847B0F">
            <w:pPr>
              <w:rPr>
                <w:rFonts w:cs="Times New Roman"/>
                <w:lang w:eastAsia="en-GB"/>
              </w:rPr>
            </w:pPr>
            <w:r w:rsidRPr="00A001B4">
              <w:rPr>
                <w:rFonts w:cs="Times New Roman"/>
                <w:i/>
                <w:lang w:eastAsia="en-GB"/>
              </w:rPr>
              <w:t xml:space="preserve">10 ani </w:t>
            </w:r>
            <w:proofErr w:type="spellStart"/>
            <w:r w:rsidRPr="00A001B4">
              <w:rPr>
                <w:rFonts w:cs="Times New Roman"/>
                <w:i/>
                <w:lang w:eastAsia="en-GB"/>
              </w:rPr>
              <w:t>experienta</w:t>
            </w:r>
            <w:proofErr w:type="spellEnd"/>
          </w:p>
        </w:tc>
      </w:tr>
      <w:tr w:rsidR="006074B2" w:rsidRPr="00A001B4" w14:paraId="1A6FFDD0" w14:textId="77777777" w:rsidTr="00847B0F">
        <w:trPr>
          <w:cantSplit/>
          <w:trHeight w:val="306"/>
        </w:trPr>
        <w:tc>
          <w:tcPr>
            <w:tcW w:w="4147" w:type="dxa"/>
            <w:gridSpan w:val="3"/>
          </w:tcPr>
          <w:p w14:paraId="0EDA10BB"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A001B4" w:rsidRDefault="006074B2" w:rsidP="00847B0F">
            <w:pPr>
              <w:rPr>
                <w:rFonts w:cs="Times New Roman"/>
                <w:lang w:eastAsia="en-GB"/>
              </w:rPr>
            </w:pPr>
            <w:r w:rsidRPr="00A001B4">
              <w:rPr>
                <w:rFonts w:cs="Times New Roman"/>
                <w:i/>
                <w:lang w:eastAsia="en-GB"/>
              </w:rPr>
              <w:t>5 ani formare si training</w:t>
            </w:r>
          </w:p>
        </w:tc>
      </w:tr>
      <w:tr w:rsidR="006074B2" w:rsidRPr="00A001B4" w14:paraId="0DEEF673" w14:textId="77777777" w:rsidTr="00847B0F">
        <w:trPr>
          <w:cantSplit/>
          <w:trHeight w:val="531"/>
        </w:trPr>
        <w:tc>
          <w:tcPr>
            <w:tcW w:w="4147" w:type="dxa"/>
            <w:gridSpan w:val="3"/>
          </w:tcPr>
          <w:p w14:paraId="5568CC9C"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307E516B"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4D62C4D5" w14:textId="77777777" w:rsidTr="00847B0F">
        <w:trPr>
          <w:cantSplit/>
          <w:trHeight w:val="783"/>
        </w:trPr>
        <w:tc>
          <w:tcPr>
            <w:tcW w:w="4147" w:type="dxa"/>
            <w:gridSpan w:val="3"/>
          </w:tcPr>
          <w:p w14:paraId="23714F81"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4D03C468"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4929AA2"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2742EBF4"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66F7203C" w14:textId="77777777" w:rsidTr="00847B0F">
        <w:trPr>
          <w:cantSplit/>
          <w:trHeight w:val="783"/>
        </w:trPr>
        <w:tc>
          <w:tcPr>
            <w:tcW w:w="4147" w:type="dxa"/>
            <w:gridSpan w:val="3"/>
          </w:tcPr>
          <w:p w14:paraId="61260D5F" w14:textId="77777777" w:rsidR="006074B2" w:rsidRPr="00A001B4" w:rsidRDefault="006074B2" w:rsidP="00847B0F">
            <w:pPr>
              <w:rPr>
                <w:rFonts w:cs="Times New Roman"/>
                <w:i/>
                <w:lang w:eastAsia="en-GB"/>
              </w:rPr>
            </w:pPr>
            <w:r w:rsidRPr="00A001B4">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A001B4" w:rsidRDefault="006074B2" w:rsidP="00847B0F">
            <w:pPr>
              <w:rPr>
                <w:rFonts w:cs="Times New Roman"/>
                <w:lang w:eastAsia="en-GB"/>
              </w:rPr>
            </w:pPr>
          </w:p>
        </w:tc>
        <w:tc>
          <w:tcPr>
            <w:tcW w:w="2743" w:type="dxa"/>
            <w:gridSpan w:val="4"/>
          </w:tcPr>
          <w:p w14:paraId="0E68D66F" w14:textId="77777777" w:rsidR="006074B2" w:rsidRPr="00A001B4" w:rsidRDefault="006074B2" w:rsidP="00847B0F">
            <w:pPr>
              <w:rPr>
                <w:rFonts w:cs="Times New Roman"/>
                <w:lang w:eastAsia="en-GB"/>
              </w:rPr>
            </w:pPr>
          </w:p>
        </w:tc>
      </w:tr>
      <w:tr w:rsidR="006074B2" w:rsidRPr="00A001B4" w14:paraId="71EBC843" w14:textId="77777777" w:rsidTr="00847B0F">
        <w:trPr>
          <w:cantSplit/>
          <w:trHeight w:val="495"/>
        </w:trPr>
        <w:tc>
          <w:tcPr>
            <w:tcW w:w="4147" w:type="dxa"/>
            <w:gridSpan w:val="3"/>
          </w:tcPr>
          <w:p w14:paraId="319C9BAD"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A001B4" w:rsidRDefault="006074B2" w:rsidP="00847B0F">
            <w:pPr>
              <w:rPr>
                <w:rFonts w:cs="Times New Roman"/>
                <w:lang w:eastAsia="en-GB"/>
              </w:rPr>
            </w:pPr>
            <w:r w:rsidRPr="00A001B4">
              <w:rPr>
                <w:rFonts w:cs="Times New Roman"/>
                <w:i/>
                <w:lang w:eastAsia="en-GB"/>
              </w:rPr>
              <w:t>Formator, conform caiet de sarcini</w:t>
            </w:r>
          </w:p>
        </w:tc>
      </w:tr>
      <w:tr w:rsidR="006074B2" w:rsidRPr="00A001B4" w14:paraId="6F0300D9" w14:textId="77777777" w:rsidTr="00847B0F">
        <w:trPr>
          <w:cantSplit/>
          <w:trHeight w:val="1026"/>
        </w:trPr>
        <w:tc>
          <w:tcPr>
            <w:tcW w:w="4147" w:type="dxa"/>
            <w:gridSpan w:val="3"/>
          </w:tcPr>
          <w:p w14:paraId="7D6E9B50"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26D0D237" w14:textId="77777777" w:rsidTr="00847B0F">
        <w:trPr>
          <w:cantSplit/>
          <w:trHeight w:val="1026"/>
        </w:trPr>
        <w:tc>
          <w:tcPr>
            <w:tcW w:w="4147" w:type="dxa"/>
            <w:gridSpan w:val="3"/>
          </w:tcPr>
          <w:p w14:paraId="61447B38"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2"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1B37ECE3"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4B877643"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64477D97" w14:textId="77777777" w:rsidTr="00847B0F">
        <w:trPr>
          <w:cantSplit/>
          <w:trHeight w:val="210"/>
        </w:trPr>
        <w:tc>
          <w:tcPr>
            <w:tcW w:w="9633" w:type="dxa"/>
            <w:gridSpan w:val="10"/>
          </w:tcPr>
          <w:p w14:paraId="341D54B5"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648A3D34" w14:textId="77777777" w:rsidTr="00847B0F">
        <w:trPr>
          <w:cantSplit/>
          <w:trHeight w:val="480"/>
        </w:trPr>
        <w:tc>
          <w:tcPr>
            <w:tcW w:w="533" w:type="dxa"/>
          </w:tcPr>
          <w:p w14:paraId="25AA01E4" w14:textId="77777777" w:rsidR="006074B2" w:rsidRPr="00A001B4" w:rsidRDefault="006074B2" w:rsidP="00847B0F">
            <w:pPr>
              <w:rPr>
                <w:rFonts w:cs="Times New Roman"/>
                <w:lang w:eastAsia="en-GB"/>
              </w:rPr>
            </w:pPr>
          </w:p>
        </w:tc>
        <w:tc>
          <w:tcPr>
            <w:tcW w:w="2338" w:type="dxa"/>
          </w:tcPr>
          <w:p w14:paraId="06176139" w14:textId="77777777" w:rsidR="006074B2" w:rsidRPr="00A001B4" w:rsidRDefault="006074B2" w:rsidP="00847B0F">
            <w:pPr>
              <w:rPr>
                <w:rFonts w:cs="Times New Roman"/>
                <w:lang w:eastAsia="en-GB"/>
              </w:rPr>
            </w:pPr>
            <w:r w:rsidRPr="00A001B4">
              <w:rPr>
                <w:rFonts w:cs="Times New Roman"/>
                <w:lang w:eastAsia="en-GB"/>
              </w:rPr>
              <w:t>Diplomă/</w:t>
            </w:r>
          </w:p>
          <w:p w14:paraId="49F96F92"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139FFCC"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2916DABA"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6CD1CC17" w14:textId="77777777" w:rsidR="006074B2" w:rsidRPr="00A001B4" w:rsidRDefault="006074B2" w:rsidP="00847B0F">
            <w:pPr>
              <w:rPr>
                <w:rFonts w:cs="Times New Roman"/>
                <w:lang w:eastAsia="en-GB"/>
              </w:rPr>
            </w:pPr>
            <w:r w:rsidRPr="00A001B4">
              <w:rPr>
                <w:rFonts w:cs="Times New Roman"/>
                <w:lang w:eastAsia="en-GB"/>
              </w:rPr>
              <w:t>Perioada</w:t>
            </w:r>
          </w:p>
          <w:p w14:paraId="478F6E60"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42F5A19D" w14:textId="77777777" w:rsidTr="00847B0F">
        <w:trPr>
          <w:cantSplit/>
          <w:trHeight w:val="66"/>
        </w:trPr>
        <w:tc>
          <w:tcPr>
            <w:tcW w:w="533" w:type="dxa"/>
          </w:tcPr>
          <w:p w14:paraId="265AD60C" w14:textId="77777777" w:rsidR="006074B2" w:rsidRPr="00A001B4" w:rsidRDefault="006074B2" w:rsidP="00847B0F">
            <w:pPr>
              <w:rPr>
                <w:rFonts w:cs="Times New Roman"/>
                <w:lang w:eastAsia="en-GB"/>
              </w:rPr>
            </w:pPr>
          </w:p>
        </w:tc>
        <w:tc>
          <w:tcPr>
            <w:tcW w:w="2338" w:type="dxa"/>
          </w:tcPr>
          <w:p w14:paraId="05D26241" w14:textId="77777777" w:rsidR="006074B2" w:rsidRPr="00A001B4" w:rsidRDefault="006074B2" w:rsidP="00847B0F">
            <w:pPr>
              <w:rPr>
                <w:rFonts w:cs="Times New Roman"/>
                <w:lang w:eastAsia="en-GB"/>
              </w:rPr>
            </w:pPr>
            <w:r w:rsidRPr="00A001B4">
              <w:rPr>
                <w:rFonts w:cs="Times New Roman"/>
                <w:lang w:eastAsia="en-GB"/>
              </w:rPr>
              <w:t>Diploma seria G, nr. 00179980</w:t>
            </w:r>
          </w:p>
        </w:tc>
        <w:tc>
          <w:tcPr>
            <w:tcW w:w="2165" w:type="dxa"/>
            <w:gridSpan w:val="2"/>
          </w:tcPr>
          <w:p w14:paraId="73100D8F"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49E51EC2"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75D9E365" w14:textId="77777777" w:rsidR="006074B2" w:rsidRPr="00A001B4" w:rsidRDefault="006074B2" w:rsidP="00847B0F">
            <w:pPr>
              <w:rPr>
                <w:rFonts w:cs="Times New Roman"/>
                <w:lang w:eastAsia="en-GB"/>
              </w:rPr>
            </w:pPr>
            <w:r w:rsidRPr="00A001B4">
              <w:rPr>
                <w:rFonts w:cs="Times New Roman"/>
                <w:lang w:eastAsia="en-GB"/>
              </w:rPr>
              <w:t>Iulie-august 2018</w:t>
            </w:r>
          </w:p>
        </w:tc>
      </w:tr>
      <w:tr w:rsidR="006074B2" w:rsidRPr="00A001B4" w14:paraId="382B6F98" w14:textId="77777777" w:rsidTr="00847B0F">
        <w:trPr>
          <w:cantSplit/>
          <w:trHeight w:val="50"/>
        </w:trPr>
        <w:tc>
          <w:tcPr>
            <w:tcW w:w="533" w:type="dxa"/>
          </w:tcPr>
          <w:p w14:paraId="6445CA8A" w14:textId="77777777" w:rsidR="006074B2" w:rsidRPr="00A001B4" w:rsidRDefault="006074B2" w:rsidP="00847B0F">
            <w:pPr>
              <w:rPr>
                <w:rFonts w:cs="Times New Roman"/>
                <w:lang w:eastAsia="en-GB"/>
              </w:rPr>
            </w:pPr>
          </w:p>
        </w:tc>
        <w:tc>
          <w:tcPr>
            <w:tcW w:w="2338" w:type="dxa"/>
          </w:tcPr>
          <w:p w14:paraId="64780D69" w14:textId="77777777" w:rsidR="006074B2" w:rsidRPr="00A001B4" w:rsidRDefault="006074B2" w:rsidP="00847B0F">
            <w:pPr>
              <w:rPr>
                <w:rFonts w:cs="Times New Roman"/>
                <w:lang w:eastAsia="en-GB"/>
              </w:rPr>
            </w:pPr>
          </w:p>
        </w:tc>
        <w:tc>
          <w:tcPr>
            <w:tcW w:w="2165" w:type="dxa"/>
            <w:gridSpan w:val="2"/>
          </w:tcPr>
          <w:p w14:paraId="6CA769F5" w14:textId="77777777" w:rsidR="006074B2" w:rsidRPr="00A001B4" w:rsidRDefault="006074B2" w:rsidP="00847B0F">
            <w:pPr>
              <w:rPr>
                <w:rFonts w:cs="Times New Roman"/>
                <w:lang w:eastAsia="en-GB"/>
              </w:rPr>
            </w:pPr>
          </w:p>
        </w:tc>
        <w:tc>
          <w:tcPr>
            <w:tcW w:w="2299" w:type="dxa"/>
            <w:gridSpan w:val="4"/>
          </w:tcPr>
          <w:p w14:paraId="6D98BCA9" w14:textId="77777777" w:rsidR="006074B2" w:rsidRPr="00A001B4" w:rsidRDefault="006074B2" w:rsidP="00847B0F">
            <w:pPr>
              <w:rPr>
                <w:rFonts w:cs="Times New Roman"/>
                <w:lang w:eastAsia="en-GB"/>
              </w:rPr>
            </w:pPr>
          </w:p>
        </w:tc>
        <w:tc>
          <w:tcPr>
            <w:tcW w:w="2298" w:type="dxa"/>
            <w:gridSpan w:val="2"/>
          </w:tcPr>
          <w:p w14:paraId="178A8560" w14:textId="77777777" w:rsidR="006074B2" w:rsidRPr="00A001B4" w:rsidRDefault="006074B2" w:rsidP="00847B0F">
            <w:pPr>
              <w:rPr>
                <w:rFonts w:cs="Times New Roman"/>
                <w:lang w:eastAsia="en-GB"/>
              </w:rPr>
            </w:pPr>
          </w:p>
        </w:tc>
      </w:tr>
      <w:tr w:rsidR="006074B2" w:rsidRPr="00A001B4" w14:paraId="3C02213A" w14:textId="77777777" w:rsidTr="00847B0F">
        <w:trPr>
          <w:cantSplit/>
          <w:trHeight w:val="50"/>
        </w:trPr>
        <w:tc>
          <w:tcPr>
            <w:tcW w:w="533" w:type="dxa"/>
          </w:tcPr>
          <w:p w14:paraId="7564EB23" w14:textId="77777777" w:rsidR="006074B2" w:rsidRPr="00A001B4" w:rsidRDefault="006074B2" w:rsidP="00847B0F">
            <w:pPr>
              <w:rPr>
                <w:rFonts w:cs="Times New Roman"/>
                <w:lang w:eastAsia="en-GB"/>
              </w:rPr>
            </w:pPr>
          </w:p>
        </w:tc>
        <w:tc>
          <w:tcPr>
            <w:tcW w:w="2338" w:type="dxa"/>
          </w:tcPr>
          <w:p w14:paraId="3B9DA483" w14:textId="77777777" w:rsidR="006074B2" w:rsidRPr="00A001B4" w:rsidRDefault="006074B2" w:rsidP="00847B0F">
            <w:pPr>
              <w:rPr>
                <w:rFonts w:cs="Times New Roman"/>
                <w:lang w:eastAsia="en-GB"/>
              </w:rPr>
            </w:pPr>
          </w:p>
        </w:tc>
        <w:tc>
          <w:tcPr>
            <w:tcW w:w="2165" w:type="dxa"/>
            <w:gridSpan w:val="2"/>
          </w:tcPr>
          <w:p w14:paraId="29BD06BD" w14:textId="77777777" w:rsidR="006074B2" w:rsidRPr="00A001B4" w:rsidRDefault="006074B2" w:rsidP="00847B0F">
            <w:pPr>
              <w:rPr>
                <w:rFonts w:cs="Times New Roman"/>
                <w:lang w:eastAsia="en-GB"/>
              </w:rPr>
            </w:pPr>
          </w:p>
        </w:tc>
        <w:tc>
          <w:tcPr>
            <w:tcW w:w="2299" w:type="dxa"/>
            <w:gridSpan w:val="4"/>
          </w:tcPr>
          <w:p w14:paraId="53B84FA2" w14:textId="77777777" w:rsidR="006074B2" w:rsidRPr="00A001B4" w:rsidRDefault="006074B2" w:rsidP="00847B0F">
            <w:pPr>
              <w:rPr>
                <w:rFonts w:cs="Times New Roman"/>
                <w:lang w:eastAsia="en-GB"/>
              </w:rPr>
            </w:pPr>
          </w:p>
        </w:tc>
        <w:tc>
          <w:tcPr>
            <w:tcW w:w="2298" w:type="dxa"/>
            <w:gridSpan w:val="2"/>
          </w:tcPr>
          <w:p w14:paraId="60D3E4EC" w14:textId="77777777" w:rsidR="006074B2" w:rsidRPr="00A001B4" w:rsidRDefault="006074B2" w:rsidP="00847B0F">
            <w:pPr>
              <w:rPr>
                <w:rFonts w:cs="Times New Roman"/>
                <w:lang w:eastAsia="en-GB"/>
              </w:rPr>
            </w:pPr>
          </w:p>
        </w:tc>
      </w:tr>
    </w:tbl>
    <w:p w14:paraId="13F3710B" w14:textId="77777777" w:rsidR="000F6DD4" w:rsidRPr="00A001B4" w:rsidRDefault="000F6DD4" w:rsidP="00B42622">
      <w:pPr>
        <w:tabs>
          <w:tab w:val="left" w:pos="851"/>
        </w:tabs>
        <w:adjustRightInd w:val="0"/>
        <w:contextualSpacing/>
        <w:rPr>
          <w:rFonts w:eastAsia="Calibri" w:cs="Times New Roman"/>
        </w:rPr>
      </w:pPr>
    </w:p>
    <w:p w14:paraId="44BCFA63" w14:textId="77777777" w:rsidR="000F6DD4" w:rsidRPr="00A001B4" w:rsidRDefault="000F6DD4" w:rsidP="00B42622">
      <w:pPr>
        <w:tabs>
          <w:tab w:val="left" w:pos="851"/>
        </w:tabs>
        <w:adjustRightInd w:val="0"/>
        <w:contextualSpacing/>
        <w:rPr>
          <w:rFonts w:eastAsia="Calibri" w:cs="Times New Roman"/>
        </w:rPr>
      </w:pPr>
    </w:p>
    <w:p w14:paraId="12FE4F52" w14:textId="77777777" w:rsidR="000F6DD4" w:rsidRPr="00A001B4" w:rsidRDefault="000F6DD4" w:rsidP="00B42622">
      <w:pPr>
        <w:tabs>
          <w:tab w:val="left" w:pos="851"/>
        </w:tabs>
        <w:adjustRightInd w:val="0"/>
        <w:contextualSpacing/>
        <w:rPr>
          <w:rFonts w:eastAsia="Calibri" w:cs="Times New Roman"/>
        </w:rPr>
      </w:pPr>
    </w:p>
    <w:p w14:paraId="468C51C9" w14:textId="77777777" w:rsidR="000F6DD4" w:rsidRPr="00A001B4" w:rsidRDefault="000F6DD4" w:rsidP="00B42622">
      <w:pPr>
        <w:tabs>
          <w:tab w:val="left" w:pos="851"/>
        </w:tabs>
        <w:adjustRightInd w:val="0"/>
        <w:contextualSpacing/>
        <w:rPr>
          <w:rFonts w:eastAsia="Calibri" w:cs="Times New Roman"/>
        </w:rPr>
      </w:pPr>
    </w:p>
    <w:p w14:paraId="4519C007" w14:textId="77777777" w:rsidR="000F6DD4" w:rsidRPr="00A001B4" w:rsidRDefault="000F6DD4" w:rsidP="00B42622">
      <w:pPr>
        <w:tabs>
          <w:tab w:val="left" w:pos="851"/>
        </w:tabs>
        <w:adjustRightInd w:val="0"/>
        <w:contextualSpacing/>
        <w:rPr>
          <w:rFonts w:eastAsia="Calibri" w:cs="Times New Roman"/>
        </w:rPr>
      </w:pPr>
    </w:p>
    <w:p w14:paraId="0063F063" w14:textId="77777777" w:rsidR="000F6DD4" w:rsidRPr="00A001B4" w:rsidRDefault="000F6DD4" w:rsidP="00B42622">
      <w:pPr>
        <w:tabs>
          <w:tab w:val="left" w:pos="851"/>
        </w:tabs>
        <w:adjustRightInd w:val="0"/>
        <w:contextualSpacing/>
        <w:rPr>
          <w:rFonts w:eastAsia="Calibri" w:cs="Times New Roman"/>
        </w:rPr>
      </w:pPr>
    </w:p>
    <w:p w14:paraId="2E2AD79C" w14:textId="77777777" w:rsidR="000F6DD4" w:rsidRPr="00A001B4" w:rsidRDefault="000F6DD4" w:rsidP="00B42622">
      <w:pPr>
        <w:tabs>
          <w:tab w:val="left" w:pos="851"/>
        </w:tabs>
        <w:adjustRightInd w:val="0"/>
        <w:contextualSpacing/>
        <w:rPr>
          <w:rFonts w:eastAsia="Calibri" w:cs="Times New Roman"/>
        </w:rPr>
      </w:pPr>
    </w:p>
    <w:p w14:paraId="1E6E3CE8" w14:textId="77777777" w:rsidR="000F6DD4" w:rsidRPr="00A001B4" w:rsidRDefault="000F6DD4" w:rsidP="00B42622">
      <w:pPr>
        <w:tabs>
          <w:tab w:val="left" w:pos="851"/>
        </w:tabs>
        <w:adjustRightInd w:val="0"/>
        <w:contextualSpacing/>
        <w:rPr>
          <w:rFonts w:eastAsia="Calibri" w:cs="Times New Roman"/>
        </w:rPr>
      </w:pPr>
    </w:p>
    <w:p w14:paraId="12ABD27D" w14:textId="77777777" w:rsidR="000F6DD4" w:rsidRPr="00A001B4" w:rsidRDefault="000F6DD4" w:rsidP="00B42622">
      <w:pPr>
        <w:tabs>
          <w:tab w:val="left" w:pos="851"/>
        </w:tabs>
        <w:adjustRightInd w:val="0"/>
        <w:contextualSpacing/>
        <w:rPr>
          <w:rFonts w:eastAsia="Calibri" w:cs="Times New Roman"/>
        </w:rPr>
      </w:pPr>
    </w:p>
    <w:p w14:paraId="4FAC1BF9" w14:textId="77777777" w:rsidR="000F6DD4" w:rsidRPr="00A001B4" w:rsidRDefault="000F6DD4" w:rsidP="00B42622">
      <w:pPr>
        <w:tabs>
          <w:tab w:val="left" w:pos="851"/>
        </w:tabs>
        <w:adjustRightInd w:val="0"/>
        <w:contextualSpacing/>
        <w:rPr>
          <w:rFonts w:eastAsia="Calibri" w:cs="Times New Roman"/>
        </w:rPr>
      </w:pPr>
    </w:p>
    <w:p w14:paraId="3463AA57" w14:textId="77777777" w:rsidR="000F6DD4" w:rsidRPr="00A001B4" w:rsidRDefault="000F6DD4" w:rsidP="00B42622">
      <w:pPr>
        <w:tabs>
          <w:tab w:val="left" w:pos="851"/>
        </w:tabs>
        <w:adjustRightInd w:val="0"/>
        <w:contextualSpacing/>
        <w:rPr>
          <w:rFonts w:eastAsia="Calibri" w:cs="Times New Roman"/>
        </w:rPr>
      </w:pPr>
    </w:p>
    <w:p w14:paraId="54D7DC2B" w14:textId="77777777" w:rsidR="000F6DD4" w:rsidRPr="00A001B4" w:rsidRDefault="000F6DD4" w:rsidP="00B42622">
      <w:pPr>
        <w:tabs>
          <w:tab w:val="left" w:pos="851"/>
        </w:tabs>
        <w:adjustRightInd w:val="0"/>
        <w:contextualSpacing/>
        <w:rPr>
          <w:rFonts w:eastAsia="Calibri" w:cs="Times New Roman"/>
        </w:rPr>
      </w:pPr>
    </w:p>
    <w:p w14:paraId="6CF0FE20" w14:textId="77777777" w:rsidR="000F6DD4" w:rsidRPr="00A001B4" w:rsidRDefault="000F6DD4" w:rsidP="00B42622">
      <w:pPr>
        <w:tabs>
          <w:tab w:val="left" w:pos="851"/>
        </w:tabs>
        <w:adjustRightInd w:val="0"/>
        <w:contextualSpacing/>
        <w:rPr>
          <w:rFonts w:eastAsia="Calibri" w:cs="Times New Roman"/>
        </w:rPr>
      </w:pPr>
    </w:p>
    <w:p w14:paraId="068C3CEE" w14:textId="77777777" w:rsidR="000F6DD4" w:rsidRPr="00A001B4" w:rsidRDefault="000F6DD4" w:rsidP="00B42622">
      <w:pPr>
        <w:tabs>
          <w:tab w:val="left" w:pos="851"/>
        </w:tabs>
        <w:adjustRightInd w:val="0"/>
        <w:contextualSpacing/>
        <w:rPr>
          <w:rFonts w:eastAsia="Calibri" w:cs="Times New Roman"/>
        </w:rPr>
      </w:pPr>
    </w:p>
    <w:p w14:paraId="17F804E2" w14:textId="77777777" w:rsidR="000F6DD4" w:rsidRPr="00A001B4" w:rsidRDefault="000F6DD4" w:rsidP="00B42622">
      <w:pPr>
        <w:tabs>
          <w:tab w:val="left" w:pos="851"/>
        </w:tabs>
        <w:adjustRightInd w:val="0"/>
        <w:contextualSpacing/>
        <w:rPr>
          <w:rFonts w:eastAsia="Calibri" w:cs="Times New Roman"/>
        </w:rPr>
      </w:pPr>
    </w:p>
    <w:p w14:paraId="4DE3C932" w14:textId="77777777" w:rsidR="000F6DD4" w:rsidRPr="00A001B4" w:rsidRDefault="000F6DD4" w:rsidP="00B42622">
      <w:pPr>
        <w:tabs>
          <w:tab w:val="left" w:pos="851"/>
        </w:tabs>
        <w:adjustRightInd w:val="0"/>
        <w:contextualSpacing/>
        <w:rPr>
          <w:rFonts w:eastAsia="Calibri" w:cs="Times New Roman"/>
        </w:rPr>
      </w:pPr>
    </w:p>
    <w:p w14:paraId="409682D9" w14:textId="77777777" w:rsidR="000F6DD4" w:rsidRPr="00A001B4" w:rsidRDefault="000F6DD4" w:rsidP="00B42622">
      <w:pPr>
        <w:tabs>
          <w:tab w:val="left" w:pos="851"/>
        </w:tabs>
        <w:adjustRightInd w:val="0"/>
        <w:contextualSpacing/>
        <w:rPr>
          <w:rFonts w:eastAsia="Calibri" w:cs="Times New Roman"/>
        </w:rPr>
      </w:pPr>
    </w:p>
    <w:p w14:paraId="667A9471" w14:textId="77777777" w:rsidR="006074B2" w:rsidRPr="00A001B4" w:rsidRDefault="006074B2" w:rsidP="00B42622">
      <w:pPr>
        <w:tabs>
          <w:tab w:val="left" w:pos="851"/>
        </w:tabs>
        <w:adjustRightInd w:val="0"/>
        <w:contextualSpacing/>
        <w:rPr>
          <w:rFonts w:eastAsia="Calibri" w:cs="Times New Roman"/>
        </w:rPr>
      </w:pPr>
    </w:p>
    <w:p w14:paraId="46298AD9" w14:textId="77777777" w:rsidR="006074B2" w:rsidRPr="00A001B4" w:rsidRDefault="006074B2" w:rsidP="00B42622">
      <w:pPr>
        <w:tabs>
          <w:tab w:val="left" w:pos="851"/>
        </w:tabs>
        <w:adjustRightInd w:val="0"/>
        <w:contextualSpacing/>
        <w:rPr>
          <w:rFonts w:eastAsia="Calibri" w:cs="Times New Roman"/>
        </w:rPr>
      </w:pPr>
    </w:p>
    <w:p w14:paraId="6E79B3A1" w14:textId="77777777" w:rsidR="006074B2" w:rsidRPr="00A001B4" w:rsidRDefault="006074B2" w:rsidP="00B42622">
      <w:pPr>
        <w:tabs>
          <w:tab w:val="left" w:pos="851"/>
        </w:tabs>
        <w:adjustRightInd w:val="0"/>
        <w:contextualSpacing/>
        <w:rPr>
          <w:rFonts w:eastAsia="Calibri" w:cs="Times New Roman"/>
        </w:rPr>
      </w:pPr>
    </w:p>
    <w:p w14:paraId="19A9160F" w14:textId="77777777" w:rsidR="006074B2" w:rsidRPr="00A001B4" w:rsidRDefault="006074B2" w:rsidP="00B42622">
      <w:pPr>
        <w:tabs>
          <w:tab w:val="left" w:pos="851"/>
        </w:tabs>
        <w:adjustRightInd w:val="0"/>
        <w:contextualSpacing/>
        <w:rPr>
          <w:rFonts w:eastAsia="Calibri" w:cs="Times New Roman"/>
        </w:rPr>
      </w:pPr>
    </w:p>
    <w:p w14:paraId="05D071C9" w14:textId="77777777" w:rsidR="000F6DD4" w:rsidRPr="00A001B4" w:rsidRDefault="000F6DD4" w:rsidP="00B42622">
      <w:pPr>
        <w:tabs>
          <w:tab w:val="left" w:pos="851"/>
        </w:tabs>
        <w:adjustRightInd w:val="0"/>
        <w:contextualSpacing/>
        <w:rPr>
          <w:rFonts w:eastAsia="Calibri" w:cs="Times New Roman"/>
        </w:rPr>
      </w:pPr>
    </w:p>
    <w:p w14:paraId="1777223E" w14:textId="77777777" w:rsidR="000F6DD4" w:rsidRPr="00A001B4" w:rsidRDefault="000F6DD4" w:rsidP="00B42622">
      <w:pPr>
        <w:tabs>
          <w:tab w:val="left" w:pos="851"/>
        </w:tabs>
        <w:adjustRightInd w:val="0"/>
        <w:contextualSpacing/>
        <w:rPr>
          <w:rFonts w:eastAsia="Calibri" w:cs="Times New Roman"/>
        </w:rPr>
      </w:pPr>
    </w:p>
    <w:p w14:paraId="7741A890" w14:textId="77777777" w:rsidR="000F6DD4" w:rsidRPr="00A001B4" w:rsidRDefault="000F6DD4" w:rsidP="00B42622">
      <w:pPr>
        <w:tabs>
          <w:tab w:val="left" w:pos="851"/>
        </w:tabs>
        <w:adjustRightInd w:val="0"/>
        <w:contextualSpacing/>
        <w:rPr>
          <w:rFonts w:eastAsia="Calibri" w:cs="Times New Roman"/>
        </w:rPr>
      </w:pPr>
    </w:p>
    <w:p w14:paraId="094C2796" w14:textId="77777777" w:rsidR="000F6DD4" w:rsidRPr="00A001B4" w:rsidRDefault="000F6DD4" w:rsidP="00B42622">
      <w:pPr>
        <w:tabs>
          <w:tab w:val="left" w:pos="851"/>
        </w:tabs>
        <w:adjustRightInd w:val="0"/>
        <w:contextualSpacing/>
        <w:rPr>
          <w:rFonts w:eastAsia="Calibri" w:cs="Times New Roman"/>
        </w:rPr>
      </w:pPr>
    </w:p>
    <w:p w14:paraId="0B0A2918" w14:textId="77777777" w:rsidR="000F6DD4" w:rsidRPr="00A001B4" w:rsidRDefault="000F6DD4" w:rsidP="00B42622">
      <w:pPr>
        <w:tabs>
          <w:tab w:val="left" w:pos="851"/>
        </w:tabs>
        <w:adjustRightInd w:val="0"/>
        <w:contextualSpacing/>
        <w:rPr>
          <w:rFonts w:eastAsia="Calibri" w:cs="Times New Roman"/>
        </w:rPr>
      </w:pPr>
    </w:p>
    <w:p w14:paraId="7FC9F935" w14:textId="77777777" w:rsidR="000F6DD4" w:rsidRPr="00A001B4" w:rsidRDefault="000F6DD4" w:rsidP="00B42622">
      <w:pPr>
        <w:tabs>
          <w:tab w:val="left" w:pos="851"/>
        </w:tabs>
        <w:adjustRightInd w:val="0"/>
        <w:contextualSpacing/>
        <w:rPr>
          <w:rFonts w:eastAsia="Calibri" w:cs="Times New Roman"/>
        </w:rPr>
      </w:pPr>
    </w:p>
    <w:p w14:paraId="48B8335B" w14:textId="77777777" w:rsidR="000F6DD4" w:rsidRPr="00A001B4" w:rsidRDefault="000F6DD4" w:rsidP="00B42622">
      <w:pPr>
        <w:tabs>
          <w:tab w:val="left" w:pos="851"/>
        </w:tabs>
        <w:adjustRightInd w:val="0"/>
        <w:contextualSpacing/>
        <w:rPr>
          <w:rFonts w:eastAsia="Calibri" w:cs="Times New Roman"/>
        </w:rPr>
      </w:pPr>
    </w:p>
    <w:p w14:paraId="03BA2B8A" w14:textId="77777777" w:rsidR="000F6DD4" w:rsidRPr="00A001B4" w:rsidRDefault="000F6DD4" w:rsidP="00B42622">
      <w:pPr>
        <w:tabs>
          <w:tab w:val="left" w:pos="851"/>
        </w:tabs>
        <w:adjustRightInd w:val="0"/>
        <w:contextualSpacing/>
        <w:rPr>
          <w:rFonts w:eastAsia="Calibri" w:cs="Times New Roman"/>
        </w:rPr>
      </w:pPr>
    </w:p>
    <w:p w14:paraId="5C61CBB1"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2E852747" w14:textId="77777777" w:rsidTr="00847B0F">
        <w:trPr>
          <w:cantSplit/>
          <w:trHeight w:val="480"/>
        </w:trPr>
        <w:tc>
          <w:tcPr>
            <w:tcW w:w="4147" w:type="dxa"/>
            <w:gridSpan w:val="3"/>
          </w:tcPr>
          <w:p w14:paraId="182448AE"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Codruța </w:t>
            </w:r>
            <w:proofErr w:type="spellStart"/>
            <w:r w:rsidRPr="00A001B4">
              <w:rPr>
                <w:rFonts w:cs="Times New Roman"/>
                <w:b/>
                <w:bCs/>
                <w:lang w:eastAsia="en-GB"/>
              </w:rPr>
              <w:t>Gilca</w:t>
            </w:r>
            <w:proofErr w:type="spellEnd"/>
          </w:p>
        </w:tc>
        <w:tc>
          <w:tcPr>
            <w:tcW w:w="5486" w:type="dxa"/>
            <w:gridSpan w:val="7"/>
          </w:tcPr>
          <w:p w14:paraId="4304E9AB"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73F4F17D" w14:textId="77777777" w:rsidTr="00847B0F">
        <w:trPr>
          <w:cantSplit/>
          <w:trHeight w:val="480"/>
        </w:trPr>
        <w:tc>
          <w:tcPr>
            <w:tcW w:w="4147" w:type="dxa"/>
            <w:gridSpan w:val="3"/>
          </w:tcPr>
          <w:p w14:paraId="4540A6AF"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5C4763E2" w14:textId="77777777" w:rsidR="006074B2" w:rsidRPr="00A001B4" w:rsidRDefault="006074B2" w:rsidP="00847B0F">
            <w:pPr>
              <w:rPr>
                <w:rFonts w:cs="Times New Roman"/>
                <w:lang w:eastAsia="en-GB"/>
              </w:rPr>
            </w:pPr>
            <w:r w:rsidRPr="00A001B4">
              <w:rPr>
                <w:rFonts w:cs="Times New Roman"/>
                <w:lang w:eastAsia="en-GB"/>
              </w:rPr>
              <w:t>Telefon: 0744383247</w:t>
            </w:r>
          </w:p>
        </w:tc>
        <w:tc>
          <w:tcPr>
            <w:tcW w:w="2651" w:type="dxa"/>
            <w:gridSpan w:val="3"/>
          </w:tcPr>
          <w:p w14:paraId="39CFCCEA" w14:textId="77777777" w:rsidR="006074B2" w:rsidRPr="00A001B4" w:rsidRDefault="006074B2" w:rsidP="00847B0F">
            <w:pPr>
              <w:rPr>
                <w:rFonts w:cs="Times New Roman"/>
                <w:lang w:eastAsia="en-GB"/>
              </w:rPr>
            </w:pPr>
            <w:r w:rsidRPr="00A001B4">
              <w:rPr>
                <w:rFonts w:cs="Times New Roman"/>
                <w:lang w:eastAsia="en-GB"/>
              </w:rPr>
              <w:t>E-mail codruta.gilca@yahoo.com</w:t>
            </w:r>
          </w:p>
        </w:tc>
      </w:tr>
      <w:tr w:rsidR="006074B2" w:rsidRPr="00A001B4" w14:paraId="1D0516AC" w14:textId="77777777" w:rsidTr="00847B0F">
        <w:trPr>
          <w:cantSplit/>
          <w:trHeight w:val="480"/>
        </w:trPr>
        <w:tc>
          <w:tcPr>
            <w:tcW w:w="4147" w:type="dxa"/>
            <w:gridSpan w:val="3"/>
          </w:tcPr>
          <w:p w14:paraId="16E1495D"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5BC83F7D" w14:textId="77777777" w:rsidR="006074B2" w:rsidRPr="00A001B4" w:rsidRDefault="006074B2" w:rsidP="00847B0F">
            <w:pPr>
              <w:rPr>
                <w:rFonts w:cs="Times New Roman"/>
                <w:lang w:eastAsia="en-GB"/>
              </w:rPr>
            </w:pPr>
            <w:r w:rsidRPr="00A001B4">
              <w:rPr>
                <w:rFonts w:cs="Times New Roman"/>
                <w:lang w:eastAsia="en-GB"/>
              </w:rPr>
              <w:t>Selectați:</w:t>
            </w:r>
          </w:p>
          <w:p w14:paraId="2C387BEC" w14:textId="77777777" w:rsidR="006074B2" w:rsidRPr="00A001B4" w:rsidRDefault="006074B2" w:rsidP="00847B0F">
            <w:pPr>
              <w:rPr>
                <w:rFonts w:cs="Times New Roman"/>
                <w:lang w:eastAsia="en-GB"/>
              </w:rPr>
            </w:pPr>
            <w:r w:rsidRPr="00A001B4">
              <w:rPr>
                <w:rFonts w:cs="Times New Roman"/>
                <w:lang w:eastAsia="en-GB"/>
              </w:rPr>
              <w:t>□ Angajat</w:t>
            </w:r>
          </w:p>
          <w:p w14:paraId="0DF6DA97" w14:textId="77777777" w:rsidR="006074B2" w:rsidRPr="00A001B4" w:rsidRDefault="006074B2" w:rsidP="00847B0F">
            <w:pPr>
              <w:rPr>
                <w:rFonts w:cs="Times New Roman"/>
                <w:lang w:eastAsia="en-GB"/>
              </w:rPr>
            </w:pPr>
            <w:r w:rsidRPr="00A001B4">
              <w:rPr>
                <w:rFonts w:cs="Times New Roman"/>
                <w:lang w:eastAsia="en-GB"/>
              </w:rPr>
              <w:t>□x Liber profesionist</w:t>
            </w:r>
          </w:p>
          <w:p w14:paraId="522C7BC4" w14:textId="77777777" w:rsidR="006074B2" w:rsidRPr="00A001B4" w:rsidRDefault="006074B2" w:rsidP="00847B0F">
            <w:pPr>
              <w:rPr>
                <w:rFonts w:cs="Times New Roman"/>
                <w:lang w:eastAsia="en-GB"/>
              </w:rPr>
            </w:pPr>
            <w:r w:rsidRPr="00A001B4">
              <w:rPr>
                <w:rFonts w:cs="Times New Roman"/>
                <w:lang w:eastAsia="en-GB"/>
              </w:rPr>
              <w:t>□ Subcontractant</w:t>
            </w:r>
          </w:p>
          <w:p w14:paraId="0F94EECA"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5F997407"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44E92F39" w14:textId="77777777" w:rsidTr="00847B0F">
        <w:trPr>
          <w:cantSplit/>
          <w:trHeight w:val="711"/>
        </w:trPr>
        <w:tc>
          <w:tcPr>
            <w:tcW w:w="4147" w:type="dxa"/>
            <w:gridSpan w:val="3"/>
          </w:tcPr>
          <w:p w14:paraId="67438E10"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25ADE3E4"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1B0C60C5"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42990CD6" w14:textId="77777777" w:rsidTr="00847B0F">
        <w:trPr>
          <w:cantSplit/>
          <w:trHeight w:val="480"/>
        </w:trPr>
        <w:tc>
          <w:tcPr>
            <w:tcW w:w="4147" w:type="dxa"/>
            <w:gridSpan w:val="3"/>
          </w:tcPr>
          <w:p w14:paraId="40C56663"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61A4980A" w14:textId="77777777" w:rsidTr="00847B0F">
        <w:trPr>
          <w:cantSplit/>
          <w:trHeight w:val="480"/>
        </w:trPr>
        <w:tc>
          <w:tcPr>
            <w:tcW w:w="4147" w:type="dxa"/>
            <w:gridSpan w:val="3"/>
          </w:tcPr>
          <w:p w14:paraId="048E32E8"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5E43947E"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inginerie</w:t>
            </w:r>
          </w:p>
        </w:tc>
      </w:tr>
      <w:tr w:rsidR="006074B2" w:rsidRPr="00A001B4" w14:paraId="7FAB83C4" w14:textId="77777777" w:rsidTr="00847B0F">
        <w:trPr>
          <w:cantSplit/>
          <w:trHeight w:val="306"/>
        </w:trPr>
        <w:tc>
          <w:tcPr>
            <w:tcW w:w="4147" w:type="dxa"/>
            <w:gridSpan w:val="3"/>
          </w:tcPr>
          <w:p w14:paraId="0269918D"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27018080"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 xml:space="preserve">Leadership, comunicare, </w:t>
            </w:r>
            <w:proofErr w:type="spellStart"/>
            <w:r w:rsidRPr="00A001B4">
              <w:rPr>
                <w:rFonts w:cs="Times New Roman"/>
                <w:i/>
                <w:highlight w:val="lightGray"/>
                <w:lang w:eastAsia="en-GB"/>
              </w:rPr>
              <w:t>rezilienta</w:t>
            </w:r>
            <w:proofErr w:type="spellEnd"/>
          </w:p>
        </w:tc>
      </w:tr>
      <w:tr w:rsidR="006074B2" w:rsidRPr="00A001B4" w14:paraId="4001BD70" w14:textId="77777777" w:rsidTr="00847B0F">
        <w:trPr>
          <w:cantSplit/>
          <w:trHeight w:val="306"/>
        </w:trPr>
        <w:tc>
          <w:tcPr>
            <w:tcW w:w="4147" w:type="dxa"/>
            <w:gridSpan w:val="3"/>
          </w:tcPr>
          <w:p w14:paraId="71EB022B"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A001B4" w:rsidRDefault="006074B2" w:rsidP="00847B0F">
            <w:pPr>
              <w:rPr>
                <w:rFonts w:cs="Times New Roman"/>
                <w:lang w:eastAsia="en-GB"/>
              </w:rPr>
            </w:pPr>
            <w:r w:rsidRPr="00A001B4">
              <w:rPr>
                <w:rFonts w:cs="Times New Roman"/>
                <w:i/>
                <w:lang w:eastAsia="en-GB"/>
              </w:rPr>
              <w:t xml:space="preserve">10 ani </w:t>
            </w:r>
            <w:proofErr w:type="spellStart"/>
            <w:r w:rsidRPr="00A001B4">
              <w:rPr>
                <w:rFonts w:cs="Times New Roman"/>
                <w:i/>
                <w:lang w:eastAsia="en-GB"/>
              </w:rPr>
              <w:t>experienta</w:t>
            </w:r>
            <w:proofErr w:type="spellEnd"/>
          </w:p>
        </w:tc>
      </w:tr>
      <w:tr w:rsidR="006074B2" w:rsidRPr="00A001B4" w14:paraId="2D89CBCD" w14:textId="77777777" w:rsidTr="00847B0F">
        <w:trPr>
          <w:cantSplit/>
          <w:trHeight w:val="306"/>
        </w:trPr>
        <w:tc>
          <w:tcPr>
            <w:tcW w:w="4147" w:type="dxa"/>
            <w:gridSpan w:val="3"/>
          </w:tcPr>
          <w:p w14:paraId="1DCD5B57"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A001B4" w:rsidRDefault="006074B2" w:rsidP="00847B0F">
            <w:pPr>
              <w:rPr>
                <w:rFonts w:cs="Times New Roman"/>
                <w:lang w:eastAsia="en-GB"/>
              </w:rPr>
            </w:pPr>
            <w:r w:rsidRPr="00A001B4">
              <w:rPr>
                <w:rFonts w:cs="Times New Roman"/>
                <w:i/>
                <w:lang w:eastAsia="en-GB"/>
              </w:rPr>
              <w:t>5 ani formator</w:t>
            </w:r>
          </w:p>
        </w:tc>
      </w:tr>
      <w:tr w:rsidR="006074B2" w:rsidRPr="00A001B4" w14:paraId="66818F41" w14:textId="77777777" w:rsidTr="00847B0F">
        <w:trPr>
          <w:cantSplit/>
          <w:trHeight w:val="531"/>
        </w:trPr>
        <w:tc>
          <w:tcPr>
            <w:tcW w:w="4147" w:type="dxa"/>
            <w:gridSpan w:val="3"/>
          </w:tcPr>
          <w:p w14:paraId="1A5C4806"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6143CBC5"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0489C909" w14:textId="77777777" w:rsidTr="00847B0F">
        <w:trPr>
          <w:cantSplit/>
          <w:trHeight w:val="783"/>
        </w:trPr>
        <w:tc>
          <w:tcPr>
            <w:tcW w:w="4147" w:type="dxa"/>
            <w:gridSpan w:val="3"/>
          </w:tcPr>
          <w:p w14:paraId="13619F2C" w14:textId="77777777" w:rsidR="006074B2" w:rsidRPr="00A001B4" w:rsidRDefault="006074B2" w:rsidP="00847B0F">
            <w:pPr>
              <w:rPr>
                <w:rFonts w:cs="Times New Roman"/>
              </w:rPr>
            </w:pPr>
            <w:r w:rsidRPr="00A001B4">
              <w:rPr>
                <w:rFonts w:cs="Times New Roman"/>
                <w:lang w:eastAsia="en-GB"/>
              </w:rPr>
              <w:lastRenderedPageBreak/>
              <w:t>Perioada în care expertul principal a participat</w:t>
            </w:r>
          </w:p>
          <w:p w14:paraId="23242218"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C3CB4A8"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7FEB64DF"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4F66C0F0" w14:textId="77777777" w:rsidTr="00847B0F">
        <w:trPr>
          <w:cantSplit/>
          <w:trHeight w:val="783"/>
        </w:trPr>
        <w:tc>
          <w:tcPr>
            <w:tcW w:w="4147" w:type="dxa"/>
            <w:gridSpan w:val="3"/>
          </w:tcPr>
          <w:p w14:paraId="34F201B6"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A001B4" w:rsidRDefault="006074B2" w:rsidP="00847B0F">
            <w:pPr>
              <w:rPr>
                <w:rFonts w:cs="Times New Roman"/>
                <w:lang w:eastAsia="en-GB"/>
              </w:rPr>
            </w:pPr>
          </w:p>
        </w:tc>
        <w:tc>
          <w:tcPr>
            <w:tcW w:w="2743" w:type="dxa"/>
            <w:gridSpan w:val="4"/>
          </w:tcPr>
          <w:p w14:paraId="68A2FA3C" w14:textId="77777777" w:rsidR="006074B2" w:rsidRPr="00A001B4" w:rsidRDefault="006074B2" w:rsidP="00847B0F">
            <w:pPr>
              <w:rPr>
                <w:rFonts w:cs="Times New Roman"/>
                <w:lang w:eastAsia="en-GB"/>
              </w:rPr>
            </w:pPr>
          </w:p>
        </w:tc>
      </w:tr>
      <w:tr w:rsidR="006074B2" w:rsidRPr="00A001B4" w14:paraId="0EC452D9" w14:textId="77777777" w:rsidTr="00847B0F">
        <w:trPr>
          <w:cantSplit/>
          <w:trHeight w:val="495"/>
        </w:trPr>
        <w:tc>
          <w:tcPr>
            <w:tcW w:w="4147" w:type="dxa"/>
            <w:gridSpan w:val="3"/>
          </w:tcPr>
          <w:p w14:paraId="34049BAB"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A001B4" w:rsidRDefault="006074B2" w:rsidP="00847B0F">
            <w:pPr>
              <w:rPr>
                <w:rFonts w:cs="Times New Roman"/>
                <w:lang w:eastAsia="en-GB"/>
              </w:rPr>
            </w:pPr>
            <w:r w:rsidRPr="00A001B4">
              <w:rPr>
                <w:rFonts w:cs="Times New Roman"/>
                <w:i/>
                <w:lang w:eastAsia="en-GB"/>
              </w:rPr>
              <w:t>Formator, conform caiet de sarcini</w:t>
            </w:r>
          </w:p>
        </w:tc>
      </w:tr>
      <w:tr w:rsidR="006074B2" w:rsidRPr="00A001B4" w14:paraId="62927933" w14:textId="77777777" w:rsidTr="00847B0F">
        <w:trPr>
          <w:cantSplit/>
          <w:trHeight w:val="1026"/>
        </w:trPr>
        <w:tc>
          <w:tcPr>
            <w:tcW w:w="4147" w:type="dxa"/>
            <w:gridSpan w:val="3"/>
          </w:tcPr>
          <w:p w14:paraId="1CAB0588"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3DEDB89A" w14:textId="77777777" w:rsidTr="00847B0F">
        <w:trPr>
          <w:cantSplit/>
          <w:trHeight w:val="1026"/>
        </w:trPr>
        <w:tc>
          <w:tcPr>
            <w:tcW w:w="4147" w:type="dxa"/>
            <w:gridSpan w:val="3"/>
          </w:tcPr>
          <w:p w14:paraId="284077DD"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3"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4C43270F" w14:textId="77777777" w:rsidR="006074B2" w:rsidRPr="00A001B4" w:rsidRDefault="006074B2" w:rsidP="00847B0F">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473E591E" w14:textId="77777777" w:rsidR="006074B2" w:rsidRPr="00A001B4" w:rsidRDefault="006074B2" w:rsidP="00847B0F">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6074B2" w:rsidRPr="00A001B4" w14:paraId="359B796A" w14:textId="77777777" w:rsidTr="00847B0F">
        <w:trPr>
          <w:cantSplit/>
          <w:trHeight w:val="210"/>
        </w:trPr>
        <w:tc>
          <w:tcPr>
            <w:tcW w:w="9633" w:type="dxa"/>
            <w:gridSpan w:val="10"/>
          </w:tcPr>
          <w:p w14:paraId="63CFCA94"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44A0A802" w14:textId="77777777" w:rsidTr="00847B0F">
        <w:trPr>
          <w:cantSplit/>
          <w:trHeight w:val="480"/>
        </w:trPr>
        <w:tc>
          <w:tcPr>
            <w:tcW w:w="533" w:type="dxa"/>
          </w:tcPr>
          <w:p w14:paraId="288DB5B2" w14:textId="77777777" w:rsidR="006074B2" w:rsidRPr="00A001B4" w:rsidRDefault="006074B2" w:rsidP="00847B0F">
            <w:pPr>
              <w:rPr>
                <w:rFonts w:cs="Times New Roman"/>
                <w:lang w:eastAsia="en-GB"/>
              </w:rPr>
            </w:pPr>
          </w:p>
        </w:tc>
        <w:tc>
          <w:tcPr>
            <w:tcW w:w="2338" w:type="dxa"/>
          </w:tcPr>
          <w:p w14:paraId="5F802D80" w14:textId="77777777" w:rsidR="006074B2" w:rsidRPr="00A001B4" w:rsidRDefault="006074B2" w:rsidP="00847B0F">
            <w:pPr>
              <w:rPr>
                <w:rFonts w:cs="Times New Roman"/>
                <w:lang w:eastAsia="en-GB"/>
              </w:rPr>
            </w:pPr>
            <w:r w:rsidRPr="00A001B4">
              <w:rPr>
                <w:rFonts w:cs="Times New Roman"/>
                <w:lang w:eastAsia="en-GB"/>
              </w:rPr>
              <w:t>Diplomă/</w:t>
            </w:r>
          </w:p>
          <w:p w14:paraId="535E7E69"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6B246619"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6E6DB2C2"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016FA90D" w14:textId="77777777" w:rsidR="006074B2" w:rsidRPr="00A001B4" w:rsidRDefault="006074B2" w:rsidP="00847B0F">
            <w:pPr>
              <w:rPr>
                <w:rFonts w:cs="Times New Roman"/>
                <w:lang w:eastAsia="en-GB"/>
              </w:rPr>
            </w:pPr>
            <w:r w:rsidRPr="00A001B4">
              <w:rPr>
                <w:rFonts w:cs="Times New Roman"/>
                <w:lang w:eastAsia="en-GB"/>
              </w:rPr>
              <w:t>Perioada</w:t>
            </w:r>
          </w:p>
          <w:p w14:paraId="33B512D8"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0F9F4593" w14:textId="77777777" w:rsidTr="00847B0F">
        <w:trPr>
          <w:cantSplit/>
          <w:trHeight w:val="66"/>
        </w:trPr>
        <w:tc>
          <w:tcPr>
            <w:tcW w:w="533" w:type="dxa"/>
          </w:tcPr>
          <w:p w14:paraId="625A3B44" w14:textId="77777777" w:rsidR="006074B2" w:rsidRPr="00A001B4" w:rsidRDefault="006074B2" w:rsidP="00847B0F">
            <w:pPr>
              <w:rPr>
                <w:rFonts w:cs="Times New Roman"/>
                <w:lang w:eastAsia="en-GB"/>
              </w:rPr>
            </w:pPr>
          </w:p>
        </w:tc>
        <w:tc>
          <w:tcPr>
            <w:tcW w:w="2338" w:type="dxa"/>
          </w:tcPr>
          <w:p w14:paraId="3AA07C77" w14:textId="77777777" w:rsidR="006074B2" w:rsidRPr="00A001B4" w:rsidRDefault="006074B2" w:rsidP="00847B0F">
            <w:pPr>
              <w:rPr>
                <w:rFonts w:cs="Times New Roman"/>
                <w:lang w:eastAsia="en-GB"/>
              </w:rPr>
            </w:pPr>
            <w:r w:rsidRPr="00A001B4">
              <w:rPr>
                <w:rFonts w:cs="Times New Roman"/>
                <w:lang w:eastAsia="en-GB"/>
              </w:rPr>
              <w:t>Diploma seria H, nr. 00144417</w:t>
            </w:r>
          </w:p>
        </w:tc>
        <w:tc>
          <w:tcPr>
            <w:tcW w:w="2165" w:type="dxa"/>
            <w:gridSpan w:val="2"/>
          </w:tcPr>
          <w:p w14:paraId="39D3B620"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09FEBBC0" w14:textId="77777777" w:rsidR="006074B2" w:rsidRPr="00A001B4" w:rsidRDefault="006074B2" w:rsidP="00847B0F">
            <w:pPr>
              <w:rPr>
                <w:rFonts w:cs="Times New Roman"/>
                <w:lang w:eastAsia="en-GB"/>
              </w:rPr>
            </w:pPr>
            <w:r w:rsidRPr="00A001B4">
              <w:rPr>
                <w:rFonts w:cs="Times New Roman"/>
                <w:lang w:eastAsia="en-GB"/>
              </w:rPr>
              <w:t>Formator de formator</w:t>
            </w:r>
          </w:p>
        </w:tc>
        <w:tc>
          <w:tcPr>
            <w:tcW w:w="2298" w:type="dxa"/>
            <w:gridSpan w:val="2"/>
          </w:tcPr>
          <w:p w14:paraId="0C756B3A" w14:textId="77777777" w:rsidR="006074B2" w:rsidRPr="00A001B4" w:rsidRDefault="006074B2" w:rsidP="00847B0F">
            <w:pPr>
              <w:rPr>
                <w:rFonts w:cs="Times New Roman"/>
                <w:lang w:eastAsia="en-GB"/>
              </w:rPr>
            </w:pPr>
            <w:r w:rsidRPr="00A001B4">
              <w:rPr>
                <w:rFonts w:cs="Times New Roman"/>
                <w:lang w:eastAsia="en-GB"/>
              </w:rPr>
              <w:t>Iunie 2013</w:t>
            </w:r>
          </w:p>
        </w:tc>
      </w:tr>
      <w:tr w:rsidR="006074B2" w:rsidRPr="00A001B4" w14:paraId="2A750EFB" w14:textId="77777777" w:rsidTr="00847B0F">
        <w:trPr>
          <w:cantSplit/>
          <w:trHeight w:val="50"/>
        </w:trPr>
        <w:tc>
          <w:tcPr>
            <w:tcW w:w="533" w:type="dxa"/>
          </w:tcPr>
          <w:p w14:paraId="6C3CC009" w14:textId="77777777" w:rsidR="006074B2" w:rsidRPr="00A001B4" w:rsidRDefault="006074B2" w:rsidP="00847B0F">
            <w:pPr>
              <w:rPr>
                <w:rFonts w:cs="Times New Roman"/>
                <w:lang w:eastAsia="en-GB"/>
              </w:rPr>
            </w:pPr>
          </w:p>
        </w:tc>
        <w:tc>
          <w:tcPr>
            <w:tcW w:w="2338" w:type="dxa"/>
          </w:tcPr>
          <w:p w14:paraId="71A01CD7" w14:textId="77777777" w:rsidR="006074B2" w:rsidRPr="00A001B4" w:rsidRDefault="006074B2" w:rsidP="00847B0F">
            <w:pPr>
              <w:rPr>
                <w:rFonts w:cs="Times New Roman"/>
                <w:lang w:eastAsia="en-GB"/>
              </w:rPr>
            </w:pPr>
          </w:p>
        </w:tc>
        <w:tc>
          <w:tcPr>
            <w:tcW w:w="2165" w:type="dxa"/>
            <w:gridSpan w:val="2"/>
          </w:tcPr>
          <w:p w14:paraId="267F62D0" w14:textId="77777777" w:rsidR="006074B2" w:rsidRPr="00A001B4" w:rsidRDefault="006074B2" w:rsidP="00847B0F">
            <w:pPr>
              <w:rPr>
                <w:rFonts w:cs="Times New Roman"/>
                <w:lang w:eastAsia="en-GB"/>
              </w:rPr>
            </w:pPr>
          </w:p>
        </w:tc>
        <w:tc>
          <w:tcPr>
            <w:tcW w:w="2299" w:type="dxa"/>
            <w:gridSpan w:val="4"/>
          </w:tcPr>
          <w:p w14:paraId="7FFE7F07" w14:textId="77777777" w:rsidR="006074B2" w:rsidRPr="00A001B4" w:rsidRDefault="006074B2" w:rsidP="00847B0F">
            <w:pPr>
              <w:rPr>
                <w:rFonts w:cs="Times New Roman"/>
                <w:lang w:eastAsia="en-GB"/>
              </w:rPr>
            </w:pPr>
          </w:p>
        </w:tc>
        <w:tc>
          <w:tcPr>
            <w:tcW w:w="2298" w:type="dxa"/>
            <w:gridSpan w:val="2"/>
          </w:tcPr>
          <w:p w14:paraId="615C3BF5" w14:textId="77777777" w:rsidR="006074B2" w:rsidRPr="00A001B4" w:rsidRDefault="006074B2" w:rsidP="00847B0F">
            <w:pPr>
              <w:rPr>
                <w:rFonts w:cs="Times New Roman"/>
                <w:lang w:eastAsia="en-GB"/>
              </w:rPr>
            </w:pPr>
          </w:p>
        </w:tc>
      </w:tr>
      <w:tr w:rsidR="006074B2" w:rsidRPr="00A001B4" w14:paraId="0AB7238B" w14:textId="77777777" w:rsidTr="00847B0F">
        <w:trPr>
          <w:cantSplit/>
          <w:trHeight w:val="50"/>
        </w:trPr>
        <w:tc>
          <w:tcPr>
            <w:tcW w:w="533" w:type="dxa"/>
          </w:tcPr>
          <w:p w14:paraId="67CC7904" w14:textId="77777777" w:rsidR="006074B2" w:rsidRPr="00A001B4" w:rsidRDefault="006074B2" w:rsidP="00847B0F">
            <w:pPr>
              <w:rPr>
                <w:rFonts w:cs="Times New Roman"/>
                <w:lang w:eastAsia="en-GB"/>
              </w:rPr>
            </w:pPr>
          </w:p>
        </w:tc>
        <w:tc>
          <w:tcPr>
            <w:tcW w:w="2338" w:type="dxa"/>
          </w:tcPr>
          <w:p w14:paraId="2A4B7362" w14:textId="77777777" w:rsidR="006074B2" w:rsidRPr="00A001B4" w:rsidRDefault="006074B2" w:rsidP="00847B0F">
            <w:pPr>
              <w:rPr>
                <w:rFonts w:cs="Times New Roman"/>
                <w:lang w:eastAsia="en-GB"/>
              </w:rPr>
            </w:pPr>
          </w:p>
        </w:tc>
        <w:tc>
          <w:tcPr>
            <w:tcW w:w="2165" w:type="dxa"/>
            <w:gridSpan w:val="2"/>
          </w:tcPr>
          <w:p w14:paraId="2B9643C7" w14:textId="77777777" w:rsidR="006074B2" w:rsidRPr="00A001B4" w:rsidRDefault="006074B2" w:rsidP="00847B0F">
            <w:pPr>
              <w:rPr>
                <w:rFonts w:cs="Times New Roman"/>
                <w:lang w:eastAsia="en-GB"/>
              </w:rPr>
            </w:pPr>
          </w:p>
        </w:tc>
        <w:tc>
          <w:tcPr>
            <w:tcW w:w="2299" w:type="dxa"/>
            <w:gridSpan w:val="4"/>
          </w:tcPr>
          <w:p w14:paraId="3EB30694" w14:textId="77777777" w:rsidR="006074B2" w:rsidRPr="00A001B4" w:rsidRDefault="006074B2" w:rsidP="00847B0F">
            <w:pPr>
              <w:rPr>
                <w:rFonts w:cs="Times New Roman"/>
                <w:lang w:eastAsia="en-GB"/>
              </w:rPr>
            </w:pPr>
          </w:p>
        </w:tc>
        <w:tc>
          <w:tcPr>
            <w:tcW w:w="2298" w:type="dxa"/>
            <w:gridSpan w:val="2"/>
          </w:tcPr>
          <w:p w14:paraId="75103B12" w14:textId="77777777" w:rsidR="006074B2" w:rsidRPr="00A001B4" w:rsidRDefault="006074B2" w:rsidP="00847B0F">
            <w:pPr>
              <w:rPr>
                <w:rFonts w:cs="Times New Roman"/>
                <w:lang w:eastAsia="en-GB"/>
              </w:rPr>
            </w:pPr>
          </w:p>
        </w:tc>
      </w:tr>
    </w:tbl>
    <w:p w14:paraId="0186B6E9" w14:textId="77777777" w:rsidR="000F6DD4" w:rsidRPr="00A001B4" w:rsidRDefault="000F6DD4" w:rsidP="00B42622">
      <w:pPr>
        <w:tabs>
          <w:tab w:val="left" w:pos="851"/>
        </w:tabs>
        <w:adjustRightInd w:val="0"/>
        <w:contextualSpacing/>
        <w:rPr>
          <w:rFonts w:eastAsia="Calibri" w:cs="Times New Roman"/>
        </w:rPr>
      </w:pPr>
    </w:p>
    <w:p w14:paraId="7BCCDBC3" w14:textId="77777777" w:rsidR="000F6DD4" w:rsidRPr="00A001B4" w:rsidRDefault="000F6DD4" w:rsidP="00B42622">
      <w:pPr>
        <w:tabs>
          <w:tab w:val="left" w:pos="851"/>
        </w:tabs>
        <w:adjustRightInd w:val="0"/>
        <w:contextualSpacing/>
        <w:rPr>
          <w:rFonts w:eastAsia="Calibri" w:cs="Times New Roman"/>
        </w:rPr>
      </w:pPr>
    </w:p>
    <w:p w14:paraId="13E23563" w14:textId="77777777" w:rsidR="000F6DD4" w:rsidRPr="00A001B4" w:rsidRDefault="000F6DD4" w:rsidP="00B42622">
      <w:pPr>
        <w:tabs>
          <w:tab w:val="left" w:pos="851"/>
        </w:tabs>
        <w:adjustRightInd w:val="0"/>
        <w:contextualSpacing/>
        <w:rPr>
          <w:rFonts w:eastAsia="Calibri" w:cs="Times New Roman"/>
        </w:rPr>
      </w:pPr>
    </w:p>
    <w:p w14:paraId="371975B8" w14:textId="77777777" w:rsidR="000F6DD4" w:rsidRPr="00A001B4" w:rsidRDefault="000F6DD4" w:rsidP="00B42622">
      <w:pPr>
        <w:tabs>
          <w:tab w:val="left" w:pos="851"/>
        </w:tabs>
        <w:adjustRightInd w:val="0"/>
        <w:contextualSpacing/>
        <w:rPr>
          <w:rFonts w:eastAsia="Calibri" w:cs="Times New Roman"/>
        </w:rPr>
      </w:pPr>
    </w:p>
    <w:p w14:paraId="4FF77E5F" w14:textId="77777777" w:rsidR="000F6DD4" w:rsidRPr="00A001B4" w:rsidRDefault="000F6DD4" w:rsidP="00B42622">
      <w:pPr>
        <w:tabs>
          <w:tab w:val="left" w:pos="851"/>
        </w:tabs>
        <w:adjustRightInd w:val="0"/>
        <w:contextualSpacing/>
        <w:rPr>
          <w:rFonts w:eastAsia="Calibri" w:cs="Times New Roman"/>
        </w:rPr>
      </w:pPr>
    </w:p>
    <w:p w14:paraId="7AC14F0E" w14:textId="77777777" w:rsidR="000F6DD4" w:rsidRPr="00A001B4" w:rsidRDefault="000F6DD4" w:rsidP="00B42622">
      <w:pPr>
        <w:tabs>
          <w:tab w:val="left" w:pos="851"/>
        </w:tabs>
        <w:adjustRightInd w:val="0"/>
        <w:contextualSpacing/>
        <w:rPr>
          <w:rFonts w:eastAsia="Calibri" w:cs="Times New Roman"/>
        </w:rPr>
      </w:pPr>
    </w:p>
    <w:p w14:paraId="3866B8FE" w14:textId="77777777" w:rsidR="000F6DD4" w:rsidRPr="00A001B4" w:rsidRDefault="000F6DD4" w:rsidP="00B42622">
      <w:pPr>
        <w:tabs>
          <w:tab w:val="left" w:pos="851"/>
        </w:tabs>
        <w:adjustRightInd w:val="0"/>
        <w:contextualSpacing/>
        <w:rPr>
          <w:rFonts w:eastAsia="Calibri" w:cs="Times New Roman"/>
        </w:rPr>
      </w:pPr>
    </w:p>
    <w:p w14:paraId="6EEDA52F" w14:textId="77777777" w:rsidR="000F6DD4" w:rsidRPr="00A001B4" w:rsidRDefault="000F6DD4" w:rsidP="00B42622">
      <w:pPr>
        <w:tabs>
          <w:tab w:val="left" w:pos="851"/>
        </w:tabs>
        <w:adjustRightInd w:val="0"/>
        <w:contextualSpacing/>
        <w:rPr>
          <w:rFonts w:eastAsia="Calibri" w:cs="Times New Roman"/>
        </w:rPr>
      </w:pPr>
    </w:p>
    <w:p w14:paraId="0DD9CA77" w14:textId="77777777" w:rsidR="000F6DD4" w:rsidRPr="00A001B4" w:rsidRDefault="000F6DD4" w:rsidP="00B42622">
      <w:pPr>
        <w:tabs>
          <w:tab w:val="left" w:pos="851"/>
        </w:tabs>
        <w:adjustRightInd w:val="0"/>
        <w:contextualSpacing/>
        <w:rPr>
          <w:rFonts w:eastAsia="Calibri" w:cs="Times New Roman"/>
        </w:rPr>
      </w:pPr>
    </w:p>
    <w:p w14:paraId="5DCD50B5" w14:textId="77777777" w:rsidR="000F6DD4" w:rsidRPr="00A001B4" w:rsidRDefault="000F6DD4" w:rsidP="00B42622">
      <w:pPr>
        <w:tabs>
          <w:tab w:val="left" w:pos="851"/>
        </w:tabs>
        <w:adjustRightInd w:val="0"/>
        <w:contextualSpacing/>
        <w:rPr>
          <w:rFonts w:eastAsia="Calibri" w:cs="Times New Roman"/>
        </w:rPr>
      </w:pPr>
    </w:p>
    <w:p w14:paraId="561BAD43" w14:textId="77777777" w:rsidR="000F6DD4" w:rsidRPr="00A001B4" w:rsidRDefault="000F6DD4" w:rsidP="00B42622">
      <w:pPr>
        <w:tabs>
          <w:tab w:val="left" w:pos="851"/>
        </w:tabs>
        <w:adjustRightInd w:val="0"/>
        <w:contextualSpacing/>
        <w:rPr>
          <w:rFonts w:eastAsia="Calibri" w:cs="Times New Roman"/>
        </w:rPr>
      </w:pPr>
    </w:p>
    <w:p w14:paraId="791FF7CE" w14:textId="77777777" w:rsidR="000F6DD4" w:rsidRPr="00A001B4" w:rsidRDefault="000F6DD4" w:rsidP="00B42622">
      <w:pPr>
        <w:tabs>
          <w:tab w:val="left" w:pos="851"/>
        </w:tabs>
        <w:adjustRightInd w:val="0"/>
        <w:contextualSpacing/>
        <w:rPr>
          <w:rFonts w:eastAsia="Calibri" w:cs="Times New Roman"/>
        </w:rPr>
      </w:pPr>
    </w:p>
    <w:p w14:paraId="7A38BB9E" w14:textId="77777777" w:rsidR="000F6DD4" w:rsidRPr="00A001B4" w:rsidRDefault="000F6DD4" w:rsidP="00B42622">
      <w:pPr>
        <w:tabs>
          <w:tab w:val="left" w:pos="851"/>
        </w:tabs>
        <w:adjustRightInd w:val="0"/>
        <w:contextualSpacing/>
        <w:rPr>
          <w:rFonts w:eastAsia="Calibri" w:cs="Times New Roman"/>
        </w:rPr>
      </w:pPr>
    </w:p>
    <w:p w14:paraId="452943DA" w14:textId="77777777" w:rsidR="000F6DD4" w:rsidRPr="00A001B4" w:rsidRDefault="000F6DD4" w:rsidP="00B42622">
      <w:pPr>
        <w:tabs>
          <w:tab w:val="left" w:pos="851"/>
        </w:tabs>
        <w:adjustRightInd w:val="0"/>
        <w:contextualSpacing/>
        <w:rPr>
          <w:rFonts w:eastAsia="Calibri" w:cs="Times New Roman"/>
        </w:rPr>
      </w:pPr>
    </w:p>
    <w:p w14:paraId="7DFB4DE3" w14:textId="77777777" w:rsidR="000F6DD4" w:rsidRPr="00A001B4" w:rsidRDefault="000F6DD4" w:rsidP="00B42622">
      <w:pPr>
        <w:tabs>
          <w:tab w:val="left" w:pos="851"/>
        </w:tabs>
        <w:adjustRightInd w:val="0"/>
        <w:contextualSpacing/>
        <w:rPr>
          <w:rFonts w:eastAsia="Calibri" w:cs="Times New Roman"/>
        </w:rPr>
      </w:pPr>
    </w:p>
    <w:p w14:paraId="57ED7E0B" w14:textId="77777777" w:rsidR="000F6DD4" w:rsidRPr="00A001B4" w:rsidRDefault="000F6DD4" w:rsidP="00B42622">
      <w:pPr>
        <w:tabs>
          <w:tab w:val="left" w:pos="851"/>
        </w:tabs>
        <w:adjustRightInd w:val="0"/>
        <w:contextualSpacing/>
        <w:rPr>
          <w:rFonts w:eastAsia="Calibri" w:cs="Times New Roman"/>
        </w:rPr>
      </w:pPr>
    </w:p>
    <w:p w14:paraId="7A04FAAD" w14:textId="77777777" w:rsidR="000F6DD4" w:rsidRPr="00A001B4" w:rsidRDefault="000F6DD4" w:rsidP="00B42622">
      <w:pPr>
        <w:tabs>
          <w:tab w:val="left" w:pos="851"/>
        </w:tabs>
        <w:adjustRightInd w:val="0"/>
        <w:contextualSpacing/>
        <w:rPr>
          <w:rFonts w:eastAsia="Calibri" w:cs="Times New Roman"/>
        </w:rPr>
      </w:pPr>
    </w:p>
    <w:p w14:paraId="3D9F2121" w14:textId="77777777" w:rsidR="000F6DD4" w:rsidRPr="00A001B4" w:rsidRDefault="000F6DD4" w:rsidP="00B42622">
      <w:pPr>
        <w:tabs>
          <w:tab w:val="left" w:pos="851"/>
        </w:tabs>
        <w:adjustRightInd w:val="0"/>
        <w:contextualSpacing/>
        <w:rPr>
          <w:rFonts w:eastAsia="Calibri" w:cs="Times New Roman"/>
        </w:rPr>
      </w:pPr>
    </w:p>
    <w:p w14:paraId="132CC682" w14:textId="77777777" w:rsidR="000F6DD4" w:rsidRPr="00A001B4" w:rsidRDefault="000F6DD4" w:rsidP="00B42622">
      <w:pPr>
        <w:tabs>
          <w:tab w:val="left" w:pos="851"/>
        </w:tabs>
        <w:adjustRightInd w:val="0"/>
        <w:contextualSpacing/>
        <w:rPr>
          <w:rFonts w:eastAsia="Calibri" w:cs="Times New Roman"/>
        </w:rPr>
      </w:pPr>
    </w:p>
    <w:p w14:paraId="126F5DA9" w14:textId="77777777" w:rsidR="000F6DD4" w:rsidRPr="00A001B4" w:rsidRDefault="000F6DD4" w:rsidP="00B42622">
      <w:pPr>
        <w:tabs>
          <w:tab w:val="left" w:pos="851"/>
        </w:tabs>
        <w:adjustRightInd w:val="0"/>
        <w:contextualSpacing/>
        <w:rPr>
          <w:rFonts w:eastAsia="Calibri" w:cs="Times New Roman"/>
        </w:rPr>
      </w:pPr>
    </w:p>
    <w:p w14:paraId="33AA70C7" w14:textId="77777777" w:rsidR="000F6DD4" w:rsidRPr="00A001B4" w:rsidRDefault="000F6DD4" w:rsidP="00B42622">
      <w:pPr>
        <w:tabs>
          <w:tab w:val="left" w:pos="851"/>
        </w:tabs>
        <w:adjustRightInd w:val="0"/>
        <w:contextualSpacing/>
        <w:rPr>
          <w:rFonts w:eastAsia="Calibri" w:cs="Times New Roman"/>
        </w:rPr>
      </w:pPr>
    </w:p>
    <w:p w14:paraId="21A2422D" w14:textId="77777777" w:rsidR="006074B2" w:rsidRPr="00A001B4" w:rsidRDefault="006074B2" w:rsidP="00B42622">
      <w:pPr>
        <w:tabs>
          <w:tab w:val="left" w:pos="851"/>
        </w:tabs>
        <w:adjustRightInd w:val="0"/>
        <w:contextualSpacing/>
        <w:rPr>
          <w:rFonts w:eastAsia="Calibri" w:cs="Times New Roman"/>
        </w:rPr>
      </w:pPr>
    </w:p>
    <w:p w14:paraId="46D45BCC" w14:textId="77777777" w:rsidR="006074B2" w:rsidRPr="00A001B4" w:rsidRDefault="006074B2" w:rsidP="00B42622">
      <w:pPr>
        <w:tabs>
          <w:tab w:val="left" w:pos="851"/>
        </w:tabs>
        <w:adjustRightInd w:val="0"/>
        <w:contextualSpacing/>
        <w:rPr>
          <w:rFonts w:eastAsia="Calibri" w:cs="Times New Roman"/>
        </w:rPr>
      </w:pPr>
    </w:p>
    <w:p w14:paraId="336D7D57" w14:textId="77777777" w:rsidR="006074B2" w:rsidRPr="00A001B4" w:rsidRDefault="006074B2" w:rsidP="00B42622">
      <w:pPr>
        <w:tabs>
          <w:tab w:val="left" w:pos="851"/>
        </w:tabs>
        <w:adjustRightInd w:val="0"/>
        <w:contextualSpacing/>
        <w:rPr>
          <w:rFonts w:eastAsia="Calibri" w:cs="Times New Roman"/>
        </w:rPr>
      </w:pPr>
    </w:p>
    <w:p w14:paraId="43273238" w14:textId="77777777" w:rsidR="006074B2" w:rsidRPr="00A001B4" w:rsidRDefault="006074B2" w:rsidP="00B42622">
      <w:pPr>
        <w:tabs>
          <w:tab w:val="left" w:pos="851"/>
        </w:tabs>
        <w:adjustRightInd w:val="0"/>
        <w:contextualSpacing/>
        <w:rPr>
          <w:rFonts w:eastAsia="Calibri" w:cs="Times New Roman"/>
        </w:rPr>
      </w:pPr>
    </w:p>
    <w:p w14:paraId="0E23221B" w14:textId="77777777" w:rsidR="006074B2" w:rsidRPr="00A001B4" w:rsidRDefault="006074B2" w:rsidP="00B42622">
      <w:pPr>
        <w:tabs>
          <w:tab w:val="left" w:pos="851"/>
        </w:tabs>
        <w:adjustRightInd w:val="0"/>
        <w:contextualSpacing/>
        <w:rPr>
          <w:rFonts w:eastAsia="Calibri" w:cs="Times New Roman"/>
        </w:rPr>
      </w:pPr>
    </w:p>
    <w:p w14:paraId="40AB636B" w14:textId="77777777" w:rsidR="000F6DD4" w:rsidRPr="00A001B4" w:rsidRDefault="000F6DD4" w:rsidP="00B42622">
      <w:pPr>
        <w:tabs>
          <w:tab w:val="left" w:pos="851"/>
        </w:tabs>
        <w:adjustRightInd w:val="0"/>
        <w:contextualSpacing/>
        <w:rPr>
          <w:rFonts w:eastAsia="Calibri" w:cs="Times New Roman"/>
        </w:rPr>
      </w:pPr>
    </w:p>
    <w:p w14:paraId="793372D8" w14:textId="77777777" w:rsidR="000F6DD4" w:rsidRPr="00A001B4" w:rsidRDefault="000F6DD4" w:rsidP="00B42622">
      <w:pPr>
        <w:tabs>
          <w:tab w:val="left" w:pos="851"/>
        </w:tabs>
        <w:adjustRightInd w:val="0"/>
        <w:contextualSpacing/>
        <w:rPr>
          <w:rFonts w:eastAsia="Calibri" w:cs="Times New Roman"/>
        </w:rPr>
      </w:pPr>
    </w:p>
    <w:p w14:paraId="6A49730A" w14:textId="77777777" w:rsidR="000F6DD4" w:rsidRPr="00A001B4" w:rsidRDefault="000F6DD4" w:rsidP="00B42622">
      <w:pPr>
        <w:tabs>
          <w:tab w:val="left" w:pos="851"/>
        </w:tabs>
        <w:adjustRightInd w:val="0"/>
        <w:contextualSpacing/>
        <w:rPr>
          <w:rFonts w:eastAsia="Calibri" w:cs="Times New Roman"/>
        </w:rPr>
      </w:pPr>
    </w:p>
    <w:p w14:paraId="0C56E589" w14:textId="77777777" w:rsidR="000F6DD4" w:rsidRPr="00A001B4" w:rsidRDefault="000F6DD4" w:rsidP="00B42622">
      <w:pPr>
        <w:tabs>
          <w:tab w:val="left" w:pos="851"/>
        </w:tabs>
        <w:adjustRightInd w:val="0"/>
        <w:contextualSpacing/>
        <w:rPr>
          <w:rFonts w:eastAsia="Calibri" w:cs="Times New Roman"/>
        </w:rPr>
      </w:pPr>
    </w:p>
    <w:p w14:paraId="18D08C11"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43295BA9" w14:textId="77777777" w:rsidTr="00847B0F">
        <w:trPr>
          <w:cantSplit/>
          <w:trHeight w:val="480"/>
        </w:trPr>
        <w:tc>
          <w:tcPr>
            <w:tcW w:w="4147" w:type="dxa"/>
            <w:gridSpan w:val="3"/>
          </w:tcPr>
          <w:p w14:paraId="7CAF3ED9"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Nicoleta </w:t>
            </w:r>
            <w:proofErr w:type="spellStart"/>
            <w:r w:rsidRPr="00A001B4">
              <w:rPr>
                <w:rFonts w:cs="Times New Roman"/>
                <w:b/>
                <w:bCs/>
                <w:lang w:eastAsia="en-GB"/>
              </w:rPr>
              <w:t>Gross</w:t>
            </w:r>
            <w:proofErr w:type="spellEnd"/>
          </w:p>
        </w:tc>
        <w:tc>
          <w:tcPr>
            <w:tcW w:w="5486" w:type="dxa"/>
            <w:gridSpan w:val="7"/>
          </w:tcPr>
          <w:p w14:paraId="6A0B00C4"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3013FA28" w14:textId="77777777" w:rsidTr="00847B0F">
        <w:trPr>
          <w:cantSplit/>
          <w:trHeight w:val="480"/>
        </w:trPr>
        <w:tc>
          <w:tcPr>
            <w:tcW w:w="4147" w:type="dxa"/>
            <w:gridSpan w:val="3"/>
          </w:tcPr>
          <w:p w14:paraId="24AE30EC"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49978EFF" w14:textId="77777777" w:rsidR="006074B2" w:rsidRPr="00A001B4" w:rsidRDefault="006074B2" w:rsidP="00847B0F">
            <w:pPr>
              <w:rPr>
                <w:rFonts w:cs="Times New Roman"/>
                <w:lang w:eastAsia="en-GB"/>
              </w:rPr>
            </w:pPr>
            <w:r w:rsidRPr="00A001B4">
              <w:rPr>
                <w:rFonts w:cs="Times New Roman"/>
                <w:lang w:eastAsia="en-GB"/>
              </w:rPr>
              <w:t>Telefon: 40711123207</w:t>
            </w:r>
          </w:p>
        </w:tc>
        <w:tc>
          <w:tcPr>
            <w:tcW w:w="2651" w:type="dxa"/>
            <w:gridSpan w:val="3"/>
          </w:tcPr>
          <w:p w14:paraId="5655AE7E" w14:textId="77777777" w:rsidR="006074B2" w:rsidRPr="00A001B4" w:rsidRDefault="006074B2" w:rsidP="00847B0F">
            <w:pPr>
              <w:rPr>
                <w:rFonts w:cs="Times New Roman"/>
                <w:lang w:eastAsia="en-GB"/>
              </w:rPr>
            </w:pPr>
            <w:r w:rsidRPr="00A001B4">
              <w:rPr>
                <w:rFonts w:cs="Times New Roman"/>
                <w:lang w:eastAsia="en-GB"/>
              </w:rPr>
              <w:t>Email: nicoletagross@yahoo.com</w:t>
            </w:r>
          </w:p>
        </w:tc>
      </w:tr>
      <w:tr w:rsidR="006074B2" w:rsidRPr="00A001B4" w14:paraId="5A65851D" w14:textId="77777777" w:rsidTr="00847B0F">
        <w:trPr>
          <w:cantSplit/>
          <w:trHeight w:val="480"/>
        </w:trPr>
        <w:tc>
          <w:tcPr>
            <w:tcW w:w="4147" w:type="dxa"/>
            <w:gridSpan w:val="3"/>
          </w:tcPr>
          <w:p w14:paraId="097096F8"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3F5C51AE" w14:textId="77777777" w:rsidR="006074B2" w:rsidRPr="00A001B4" w:rsidRDefault="006074B2" w:rsidP="00847B0F">
            <w:pPr>
              <w:rPr>
                <w:rFonts w:cs="Times New Roman"/>
                <w:lang w:eastAsia="en-GB"/>
              </w:rPr>
            </w:pPr>
            <w:r w:rsidRPr="00A001B4">
              <w:rPr>
                <w:rFonts w:cs="Times New Roman"/>
                <w:lang w:eastAsia="en-GB"/>
              </w:rPr>
              <w:t>Selectați:</w:t>
            </w:r>
          </w:p>
          <w:p w14:paraId="53B652C8" w14:textId="77777777" w:rsidR="006074B2" w:rsidRPr="00A001B4" w:rsidRDefault="006074B2" w:rsidP="00847B0F">
            <w:pPr>
              <w:rPr>
                <w:rFonts w:cs="Times New Roman"/>
                <w:lang w:eastAsia="en-GB"/>
              </w:rPr>
            </w:pPr>
            <w:r w:rsidRPr="00A001B4">
              <w:rPr>
                <w:rFonts w:cs="Times New Roman"/>
                <w:lang w:eastAsia="en-GB"/>
              </w:rPr>
              <w:t>□ Angajat</w:t>
            </w:r>
          </w:p>
          <w:p w14:paraId="1492A2F1" w14:textId="77777777" w:rsidR="006074B2" w:rsidRPr="00A001B4" w:rsidRDefault="006074B2" w:rsidP="00847B0F">
            <w:pPr>
              <w:rPr>
                <w:rFonts w:cs="Times New Roman"/>
                <w:lang w:eastAsia="en-GB"/>
              </w:rPr>
            </w:pPr>
            <w:r w:rsidRPr="00A001B4">
              <w:rPr>
                <w:rFonts w:cs="Times New Roman"/>
                <w:lang w:eastAsia="en-GB"/>
              </w:rPr>
              <w:t>□x Liber profesionist</w:t>
            </w:r>
          </w:p>
          <w:p w14:paraId="5881BAAF" w14:textId="77777777" w:rsidR="006074B2" w:rsidRPr="00A001B4" w:rsidRDefault="006074B2" w:rsidP="00847B0F">
            <w:pPr>
              <w:rPr>
                <w:rFonts w:cs="Times New Roman"/>
                <w:lang w:eastAsia="en-GB"/>
              </w:rPr>
            </w:pPr>
            <w:r w:rsidRPr="00A001B4">
              <w:rPr>
                <w:rFonts w:cs="Times New Roman"/>
                <w:lang w:eastAsia="en-GB"/>
              </w:rPr>
              <w:t>□ Subcontractant</w:t>
            </w:r>
          </w:p>
          <w:p w14:paraId="03E3C231"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539D7385"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0AA68AEA" w14:textId="77777777" w:rsidTr="00847B0F">
        <w:trPr>
          <w:cantSplit/>
          <w:trHeight w:val="711"/>
        </w:trPr>
        <w:tc>
          <w:tcPr>
            <w:tcW w:w="4147" w:type="dxa"/>
            <w:gridSpan w:val="3"/>
          </w:tcPr>
          <w:p w14:paraId="03B09489"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283F0DEF"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16064C37"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4D3DBFFE" w14:textId="77777777" w:rsidTr="00847B0F">
        <w:trPr>
          <w:cantSplit/>
          <w:trHeight w:val="480"/>
        </w:trPr>
        <w:tc>
          <w:tcPr>
            <w:tcW w:w="4147" w:type="dxa"/>
            <w:gridSpan w:val="3"/>
          </w:tcPr>
          <w:p w14:paraId="322BD793"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6A0D636B" w14:textId="77777777" w:rsidTr="00847B0F">
        <w:trPr>
          <w:cantSplit/>
          <w:trHeight w:val="480"/>
        </w:trPr>
        <w:tc>
          <w:tcPr>
            <w:tcW w:w="4147" w:type="dxa"/>
            <w:gridSpan w:val="3"/>
          </w:tcPr>
          <w:p w14:paraId="54FB43AC"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65FF381"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teologie</w:t>
            </w:r>
          </w:p>
        </w:tc>
      </w:tr>
      <w:tr w:rsidR="006074B2" w:rsidRPr="00A001B4" w14:paraId="3B04B6A4" w14:textId="77777777" w:rsidTr="00847B0F">
        <w:trPr>
          <w:cantSplit/>
          <w:trHeight w:val="306"/>
        </w:trPr>
        <w:tc>
          <w:tcPr>
            <w:tcW w:w="4147" w:type="dxa"/>
            <w:gridSpan w:val="3"/>
          </w:tcPr>
          <w:p w14:paraId="1EABEB9F"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447AEDE1"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comunicare</w:t>
            </w:r>
          </w:p>
        </w:tc>
      </w:tr>
      <w:tr w:rsidR="006074B2" w:rsidRPr="00A001B4" w14:paraId="3D82A123" w14:textId="77777777" w:rsidTr="00847B0F">
        <w:trPr>
          <w:cantSplit/>
          <w:trHeight w:val="306"/>
        </w:trPr>
        <w:tc>
          <w:tcPr>
            <w:tcW w:w="4147" w:type="dxa"/>
            <w:gridSpan w:val="3"/>
          </w:tcPr>
          <w:p w14:paraId="3EDF8C9E"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A001B4" w:rsidRDefault="006074B2" w:rsidP="00847B0F">
            <w:pPr>
              <w:rPr>
                <w:rFonts w:cs="Times New Roman"/>
                <w:lang w:eastAsia="en-GB"/>
              </w:rPr>
            </w:pPr>
            <w:r w:rsidRPr="00A001B4">
              <w:rPr>
                <w:rFonts w:cs="Times New Roman"/>
                <w:i/>
                <w:lang w:eastAsia="en-GB"/>
              </w:rPr>
              <w:t>15 ani</w:t>
            </w:r>
          </w:p>
        </w:tc>
      </w:tr>
      <w:tr w:rsidR="006074B2" w:rsidRPr="00A001B4" w14:paraId="30D0C991" w14:textId="77777777" w:rsidTr="00847B0F">
        <w:trPr>
          <w:cantSplit/>
          <w:trHeight w:val="306"/>
        </w:trPr>
        <w:tc>
          <w:tcPr>
            <w:tcW w:w="4147" w:type="dxa"/>
            <w:gridSpan w:val="3"/>
          </w:tcPr>
          <w:p w14:paraId="576C8FEF"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A001B4" w:rsidRDefault="006074B2" w:rsidP="00847B0F">
            <w:pPr>
              <w:rPr>
                <w:rFonts w:cs="Times New Roman"/>
                <w:lang w:eastAsia="en-GB"/>
              </w:rPr>
            </w:pPr>
            <w:r w:rsidRPr="00A001B4">
              <w:rPr>
                <w:rFonts w:cs="Times New Roman"/>
                <w:i/>
                <w:lang w:eastAsia="en-GB"/>
              </w:rPr>
              <w:t>3 ani</w:t>
            </w:r>
          </w:p>
        </w:tc>
      </w:tr>
      <w:tr w:rsidR="006074B2" w:rsidRPr="00A001B4" w14:paraId="0F679AD3" w14:textId="77777777" w:rsidTr="00847B0F">
        <w:trPr>
          <w:cantSplit/>
          <w:trHeight w:val="531"/>
        </w:trPr>
        <w:tc>
          <w:tcPr>
            <w:tcW w:w="4147" w:type="dxa"/>
            <w:gridSpan w:val="3"/>
          </w:tcPr>
          <w:p w14:paraId="54D1982A" w14:textId="77777777" w:rsidR="006074B2" w:rsidRPr="00A001B4" w:rsidRDefault="006074B2" w:rsidP="00847B0F">
            <w:pPr>
              <w:rPr>
                <w:rFonts w:cs="Times New Roman"/>
                <w:lang w:eastAsia="en-GB"/>
              </w:rPr>
            </w:pPr>
            <w:r w:rsidRPr="00A001B4">
              <w:rPr>
                <w:rFonts w:cs="Times New Roman"/>
                <w:lang w:eastAsia="en-GB"/>
              </w:rPr>
              <w:lastRenderedPageBreak/>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07C770F5"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25D44993" w14:textId="77777777" w:rsidTr="00847B0F">
        <w:trPr>
          <w:cantSplit/>
          <w:trHeight w:val="783"/>
        </w:trPr>
        <w:tc>
          <w:tcPr>
            <w:tcW w:w="4147" w:type="dxa"/>
            <w:gridSpan w:val="3"/>
          </w:tcPr>
          <w:p w14:paraId="14AB4FE5"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0B24C35C"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1C67589F"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43BF8814"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0EAE6371" w14:textId="77777777" w:rsidTr="00847B0F">
        <w:trPr>
          <w:cantSplit/>
          <w:trHeight w:val="783"/>
        </w:trPr>
        <w:tc>
          <w:tcPr>
            <w:tcW w:w="4147" w:type="dxa"/>
            <w:gridSpan w:val="3"/>
          </w:tcPr>
          <w:p w14:paraId="5C174BDD"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A001B4" w:rsidRDefault="006074B2" w:rsidP="00847B0F">
            <w:pPr>
              <w:rPr>
                <w:rFonts w:cs="Times New Roman"/>
                <w:lang w:eastAsia="en-GB"/>
              </w:rPr>
            </w:pPr>
          </w:p>
        </w:tc>
        <w:tc>
          <w:tcPr>
            <w:tcW w:w="2743" w:type="dxa"/>
            <w:gridSpan w:val="4"/>
          </w:tcPr>
          <w:p w14:paraId="4820000A" w14:textId="77777777" w:rsidR="006074B2" w:rsidRPr="00A001B4" w:rsidRDefault="006074B2" w:rsidP="00847B0F">
            <w:pPr>
              <w:rPr>
                <w:rFonts w:cs="Times New Roman"/>
                <w:lang w:eastAsia="en-GB"/>
              </w:rPr>
            </w:pPr>
          </w:p>
        </w:tc>
      </w:tr>
      <w:tr w:rsidR="006074B2" w:rsidRPr="00A001B4" w14:paraId="76DC2DEE" w14:textId="77777777" w:rsidTr="00847B0F">
        <w:trPr>
          <w:cantSplit/>
          <w:trHeight w:val="495"/>
        </w:trPr>
        <w:tc>
          <w:tcPr>
            <w:tcW w:w="4147" w:type="dxa"/>
            <w:gridSpan w:val="3"/>
          </w:tcPr>
          <w:p w14:paraId="5329976D"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A001B4" w:rsidRDefault="006074B2" w:rsidP="00847B0F">
            <w:pPr>
              <w:rPr>
                <w:rFonts w:cs="Times New Roman"/>
                <w:lang w:eastAsia="en-GB"/>
              </w:rPr>
            </w:pPr>
            <w:r w:rsidRPr="00A001B4">
              <w:rPr>
                <w:rFonts w:cs="Times New Roman"/>
                <w:i/>
                <w:lang w:eastAsia="en-GB"/>
              </w:rPr>
              <w:t>Formator conform caiet de sarcini</w:t>
            </w:r>
          </w:p>
        </w:tc>
      </w:tr>
      <w:tr w:rsidR="006074B2" w:rsidRPr="00A001B4" w14:paraId="0B7A3372" w14:textId="77777777" w:rsidTr="00847B0F">
        <w:trPr>
          <w:cantSplit/>
          <w:trHeight w:val="1026"/>
        </w:trPr>
        <w:tc>
          <w:tcPr>
            <w:tcW w:w="4147" w:type="dxa"/>
            <w:gridSpan w:val="3"/>
          </w:tcPr>
          <w:p w14:paraId="77DAEDA2"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27B4F0B7" w14:textId="77777777" w:rsidTr="00847B0F">
        <w:trPr>
          <w:cantSplit/>
          <w:trHeight w:val="1026"/>
        </w:trPr>
        <w:tc>
          <w:tcPr>
            <w:tcW w:w="4147" w:type="dxa"/>
            <w:gridSpan w:val="3"/>
          </w:tcPr>
          <w:p w14:paraId="6A144C11"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4"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27B71619"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35D78277" w14:textId="77777777" w:rsidR="006074B2" w:rsidRPr="00A001B4" w:rsidRDefault="006074B2" w:rsidP="00847B0F">
            <w:pPr>
              <w:rPr>
                <w:rFonts w:cs="Times New Roman"/>
                <w:lang w:eastAsia="en-GB"/>
              </w:rPr>
            </w:pPr>
            <w:r w:rsidRPr="00A001B4">
              <w:rPr>
                <w:rFonts w:cs="Times New Roman"/>
                <w:i/>
                <w:lang w:eastAsia="en-GB"/>
              </w:rPr>
              <w:t>B1</w:t>
            </w:r>
          </w:p>
        </w:tc>
      </w:tr>
      <w:tr w:rsidR="006074B2" w:rsidRPr="00A001B4" w14:paraId="416E06DB" w14:textId="77777777" w:rsidTr="00847B0F">
        <w:trPr>
          <w:cantSplit/>
          <w:trHeight w:val="210"/>
        </w:trPr>
        <w:tc>
          <w:tcPr>
            <w:tcW w:w="9633" w:type="dxa"/>
            <w:gridSpan w:val="10"/>
          </w:tcPr>
          <w:p w14:paraId="63835C05"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41AAE838" w14:textId="77777777" w:rsidTr="00847B0F">
        <w:trPr>
          <w:cantSplit/>
          <w:trHeight w:val="480"/>
        </w:trPr>
        <w:tc>
          <w:tcPr>
            <w:tcW w:w="533" w:type="dxa"/>
          </w:tcPr>
          <w:p w14:paraId="3509CDA3" w14:textId="77777777" w:rsidR="006074B2" w:rsidRPr="00A001B4" w:rsidRDefault="006074B2" w:rsidP="00847B0F">
            <w:pPr>
              <w:rPr>
                <w:rFonts w:cs="Times New Roman"/>
                <w:lang w:eastAsia="en-GB"/>
              </w:rPr>
            </w:pPr>
          </w:p>
        </w:tc>
        <w:tc>
          <w:tcPr>
            <w:tcW w:w="2338" w:type="dxa"/>
          </w:tcPr>
          <w:p w14:paraId="5422A408" w14:textId="77777777" w:rsidR="006074B2" w:rsidRPr="00A001B4" w:rsidRDefault="006074B2" w:rsidP="00847B0F">
            <w:pPr>
              <w:rPr>
                <w:rFonts w:cs="Times New Roman"/>
                <w:lang w:eastAsia="en-GB"/>
              </w:rPr>
            </w:pPr>
            <w:r w:rsidRPr="00A001B4">
              <w:rPr>
                <w:rFonts w:cs="Times New Roman"/>
                <w:lang w:eastAsia="en-GB"/>
              </w:rPr>
              <w:t>Diplomă/</w:t>
            </w:r>
          </w:p>
          <w:p w14:paraId="4FFB9B20"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27AFAC3"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42F2C00A"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75BE181F" w14:textId="77777777" w:rsidR="006074B2" w:rsidRPr="00A001B4" w:rsidRDefault="006074B2" w:rsidP="00847B0F">
            <w:pPr>
              <w:rPr>
                <w:rFonts w:cs="Times New Roman"/>
                <w:lang w:eastAsia="en-GB"/>
              </w:rPr>
            </w:pPr>
            <w:r w:rsidRPr="00A001B4">
              <w:rPr>
                <w:rFonts w:cs="Times New Roman"/>
                <w:lang w:eastAsia="en-GB"/>
              </w:rPr>
              <w:t>Perioada</w:t>
            </w:r>
          </w:p>
          <w:p w14:paraId="18B061F6"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2A80D8B6" w14:textId="77777777" w:rsidTr="00847B0F">
        <w:trPr>
          <w:cantSplit/>
          <w:trHeight w:val="66"/>
        </w:trPr>
        <w:tc>
          <w:tcPr>
            <w:tcW w:w="533" w:type="dxa"/>
          </w:tcPr>
          <w:p w14:paraId="549B7B9E" w14:textId="77777777" w:rsidR="006074B2" w:rsidRPr="00A001B4" w:rsidRDefault="006074B2" w:rsidP="00847B0F">
            <w:pPr>
              <w:rPr>
                <w:rFonts w:cs="Times New Roman"/>
                <w:lang w:eastAsia="en-GB"/>
              </w:rPr>
            </w:pPr>
          </w:p>
        </w:tc>
        <w:tc>
          <w:tcPr>
            <w:tcW w:w="2338" w:type="dxa"/>
          </w:tcPr>
          <w:p w14:paraId="6BE23CFB" w14:textId="77777777" w:rsidR="006074B2" w:rsidRPr="00A001B4" w:rsidRDefault="006074B2" w:rsidP="00847B0F">
            <w:pPr>
              <w:rPr>
                <w:rFonts w:cs="Times New Roman"/>
                <w:lang w:eastAsia="en-GB"/>
              </w:rPr>
            </w:pPr>
            <w:r w:rsidRPr="00A001B4">
              <w:rPr>
                <w:rFonts w:cs="Times New Roman"/>
                <w:lang w:eastAsia="en-GB"/>
              </w:rPr>
              <w:t>Diploma seria X, nr. 00160494</w:t>
            </w:r>
          </w:p>
        </w:tc>
        <w:tc>
          <w:tcPr>
            <w:tcW w:w="2165" w:type="dxa"/>
            <w:gridSpan w:val="2"/>
          </w:tcPr>
          <w:p w14:paraId="614A4831"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79C065ED"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6513250A" w14:textId="77777777" w:rsidR="006074B2" w:rsidRPr="00A001B4" w:rsidRDefault="006074B2" w:rsidP="00847B0F">
            <w:pPr>
              <w:rPr>
                <w:rFonts w:cs="Times New Roman"/>
                <w:lang w:eastAsia="en-GB"/>
              </w:rPr>
            </w:pPr>
            <w:r w:rsidRPr="00A001B4">
              <w:rPr>
                <w:rFonts w:cs="Times New Roman"/>
                <w:lang w:eastAsia="en-GB"/>
              </w:rPr>
              <w:t>12 2015</w:t>
            </w:r>
          </w:p>
        </w:tc>
      </w:tr>
      <w:tr w:rsidR="006074B2" w:rsidRPr="00A001B4" w14:paraId="6D2CBB68" w14:textId="77777777" w:rsidTr="00847B0F">
        <w:trPr>
          <w:cantSplit/>
          <w:trHeight w:val="50"/>
        </w:trPr>
        <w:tc>
          <w:tcPr>
            <w:tcW w:w="533" w:type="dxa"/>
          </w:tcPr>
          <w:p w14:paraId="2C067D0F" w14:textId="77777777" w:rsidR="006074B2" w:rsidRPr="00A001B4" w:rsidRDefault="006074B2" w:rsidP="00847B0F">
            <w:pPr>
              <w:rPr>
                <w:rFonts w:cs="Times New Roman"/>
                <w:lang w:eastAsia="en-GB"/>
              </w:rPr>
            </w:pPr>
          </w:p>
        </w:tc>
        <w:tc>
          <w:tcPr>
            <w:tcW w:w="2338" w:type="dxa"/>
          </w:tcPr>
          <w:p w14:paraId="0FF8721B" w14:textId="77777777" w:rsidR="006074B2" w:rsidRPr="00A001B4" w:rsidRDefault="006074B2" w:rsidP="00847B0F">
            <w:pPr>
              <w:rPr>
                <w:rFonts w:cs="Times New Roman"/>
                <w:lang w:eastAsia="en-GB"/>
              </w:rPr>
            </w:pPr>
          </w:p>
        </w:tc>
        <w:tc>
          <w:tcPr>
            <w:tcW w:w="2165" w:type="dxa"/>
            <w:gridSpan w:val="2"/>
          </w:tcPr>
          <w:p w14:paraId="493E3E7D" w14:textId="77777777" w:rsidR="006074B2" w:rsidRPr="00A001B4" w:rsidRDefault="006074B2" w:rsidP="00847B0F">
            <w:pPr>
              <w:rPr>
                <w:rFonts w:cs="Times New Roman"/>
                <w:lang w:eastAsia="en-GB"/>
              </w:rPr>
            </w:pPr>
          </w:p>
        </w:tc>
        <w:tc>
          <w:tcPr>
            <w:tcW w:w="2299" w:type="dxa"/>
            <w:gridSpan w:val="4"/>
          </w:tcPr>
          <w:p w14:paraId="73F02297" w14:textId="77777777" w:rsidR="006074B2" w:rsidRPr="00A001B4" w:rsidRDefault="006074B2" w:rsidP="00847B0F">
            <w:pPr>
              <w:rPr>
                <w:rFonts w:cs="Times New Roman"/>
                <w:lang w:eastAsia="en-GB"/>
              </w:rPr>
            </w:pPr>
          </w:p>
        </w:tc>
        <w:tc>
          <w:tcPr>
            <w:tcW w:w="2298" w:type="dxa"/>
            <w:gridSpan w:val="2"/>
          </w:tcPr>
          <w:p w14:paraId="5E6BEB3F" w14:textId="77777777" w:rsidR="006074B2" w:rsidRPr="00A001B4" w:rsidRDefault="006074B2" w:rsidP="00847B0F">
            <w:pPr>
              <w:rPr>
                <w:rFonts w:cs="Times New Roman"/>
                <w:lang w:eastAsia="en-GB"/>
              </w:rPr>
            </w:pPr>
          </w:p>
        </w:tc>
      </w:tr>
      <w:tr w:rsidR="006074B2" w:rsidRPr="00A001B4" w14:paraId="7BD9F6DC" w14:textId="77777777" w:rsidTr="00847B0F">
        <w:trPr>
          <w:cantSplit/>
          <w:trHeight w:val="50"/>
        </w:trPr>
        <w:tc>
          <w:tcPr>
            <w:tcW w:w="533" w:type="dxa"/>
          </w:tcPr>
          <w:p w14:paraId="681E77B8" w14:textId="77777777" w:rsidR="006074B2" w:rsidRPr="00A001B4" w:rsidRDefault="006074B2" w:rsidP="00847B0F">
            <w:pPr>
              <w:rPr>
                <w:rFonts w:cs="Times New Roman"/>
                <w:lang w:eastAsia="en-GB"/>
              </w:rPr>
            </w:pPr>
          </w:p>
        </w:tc>
        <w:tc>
          <w:tcPr>
            <w:tcW w:w="2338" w:type="dxa"/>
          </w:tcPr>
          <w:p w14:paraId="73E3C01B" w14:textId="77777777" w:rsidR="006074B2" w:rsidRPr="00A001B4" w:rsidRDefault="006074B2" w:rsidP="00847B0F">
            <w:pPr>
              <w:rPr>
                <w:rFonts w:cs="Times New Roman"/>
                <w:lang w:eastAsia="en-GB"/>
              </w:rPr>
            </w:pPr>
          </w:p>
        </w:tc>
        <w:tc>
          <w:tcPr>
            <w:tcW w:w="2165" w:type="dxa"/>
            <w:gridSpan w:val="2"/>
          </w:tcPr>
          <w:p w14:paraId="034DCC17" w14:textId="77777777" w:rsidR="006074B2" w:rsidRPr="00A001B4" w:rsidRDefault="006074B2" w:rsidP="00847B0F">
            <w:pPr>
              <w:rPr>
                <w:rFonts w:cs="Times New Roman"/>
                <w:lang w:eastAsia="en-GB"/>
              </w:rPr>
            </w:pPr>
          </w:p>
        </w:tc>
        <w:tc>
          <w:tcPr>
            <w:tcW w:w="2299" w:type="dxa"/>
            <w:gridSpan w:val="4"/>
          </w:tcPr>
          <w:p w14:paraId="5A9B40A2" w14:textId="77777777" w:rsidR="006074B2" w:rsidRPr="00A001B4" w:rsidRDefault="006074B2" w:rsidP="00847B0F">
            <w:pPr>
              <w:rPr>
                <w:rFonts w:cs="Times New Roman"/>
                <w:lang w:eastAsia="en-GB"/>
              </w:rPr>
            </w:pPr>
          </w:p>
        </w:tc>
        <w:tc>
          <w:tcPr>
            <w:tcW w:w="2298" w:type="dxa"/>
            <w:gridSpan w:val="2"/>
          </w:tcPr>
          <w:p w14:paraId="110B5C20" w14:textId="77777777" w:rsidR="006074B2" w:rsidRPr="00A001B4" w:rsidRDefault="006074B2" w:rsidP="00847B0F">
            <w:pPr>
              <w:rPr>
                <w:rFonts w:cs="Times New Roman"/>
                <w:lang w:eastAsia="en-GB"/>
              </w:rPr>
            </w:pPr>
          </w:p>
        </w:tc>
      </w:tr>
    </w:tbl>
    <w:p w14:paraId="1DC13DB3" w14:textId="77777777" w:rsidR="000F6DD4" w:rsidRPr="00A001B4" w:rsidRDefault="000F6DD4" w:rsidP="00B42622">
      <w:pPr>
        <w:tabs>
          <w:tab w:val="left" w:pos="851"/>
        </w:tabs>
        <w:adjustRightInd w:val="0"/>
        <w:contextualSpacing/>
        <w:rPr>
          <w:rFonts w:eastAsia="Calibri" w:cs="Times New Roman"/>
        </w:rPr>
      </w:pPr>
    </w:p>
    <w:p w14:paraId="626C1F27" w14:textId="77777777" w:rsidR="000F6DD4" w:rsidRPr="00A001B4" w:rsidRDefault="000F6DD4" w:rsidP="00B42622">
      <w:pPr>
        <w:tabs>
          <w:tab w:val="left" w:pos="851"/>
        </w:tabs>
        <w:adjustRightInd w:val="0"/>
        <w:contextualSpacing/>
        <w:rPr>
          <w:rFonts w:eastAsia="Calibri" w:cs="Times New Roman"/>
        </w:rPr>
      </w:pPr>
    </w:p>
    <w:p w14:paraId="72785A7B" w14:textId="77777777" w:rsidR="000F6DD4" w:rsidRPr="00A001B4" w:rsidRDefault="000F6DD4" w:rsidP="00B42622">
      <w:pPr>
        <w:tabs>
          <w:tab w:val="left" w:pos="851"/>
        </w:tabs>
        <w:adjustRightInd w:val="0"/>
        <w:contextualSpacing/>
        <w:rPr>
          <w:rFonts w:eastAsia="Calibri" w:cs="Times New Roman"/>
        </w:rPr>
      </w:pPr>
    </w:p>
    <w:p w14:paraId="00547C6C" w14:textId="77777777" w:rsidR="000F6DD4" w:rsidRPr="00A001B4" w:rsidRDefault="000F6DD4" w:rsidP="00B42622">
      <w:pPr>
        <w:tabs>
          <w:tab w:val="left" w:pos="851"/>
        </w:tabs>
        <w:adjustRightInd w:val="0"/>
        <w:contextualSpacing/>
        <w:rPr>
          <w:rFonts w:eastAsia="Calibri" w:cs="Times New Roman"/>
        </w:rPr>
      </w:pPr>
    </w:p>
    <w:p w14:paraId="65F39831" w14:textId="77777777" w:rsidR="000F6DD4" w:rsidRPr="00A001B4" w:rsidRDefault="000F6DD4" w:rsidP="00B42622">
      <w:pPr>
        <w:tabs>
          <w:tab w:val="left" w:pos="851"/>
        </w:tabs>
        <w:adjustRightInd w:val="0"/>
        <w:contextualSpacing/>
        <w:rPr>
          <w:rFonts w:eastAsia="Calibri" w:cs="Times New Roman"/>
        </w:rPr>
      </w:pPr>
    </w:p>
    <w:p w14:paraId="3EAB4E30" w14:textId="77777777" w:rsidR="000F6DD4" w:rsidRPr="00A001B4" w:rsidRDefault="000F6DD4" w:rsidP="00B42622">
      <w:pPr>
        <w:tabs>
          <w:tab w:val="left" w:pos="851"/>
        </w:tabs>
        <w:adjustRightInd w:val="0"/>
        <w:contextualSpacing/>
        <w:rPr>
          <w:rFonts w:eastAsia="Calibri" w:cs="Times New Roman"/>
        </w:rPr>
      </w:pPr>
    </w:p>
    <w:p w14:paraId="483D67CE" w14:textId="77777777" w:rsidR="000F6DD4" w:rsidRPr="00A001B4" w:rsidRDefault="000F6DD4" w:rsidP="00B42622">
      <w:pPr>
        <w:tabs>
          <w:tab w:val="left" w:pos="851"/>
        </w:tabs>
        <w:adjustRightInd w:val="0"/>
        <w:contextualSpacing/>
        <w:rPr>
          <w:rFonts w:eastAsia="Calibri" w:cs="Times New Roman"/>
        </w:rPr>
      </w:pPr>
    </w:p>
    <w:p w14:paraId="5BF2E887" w14:textId="77777777" w:rsidR="000F6DD4" w:rsidRPr="00A001B4" w:rsidRDefault="000F6DD4" w:rsidP="00B42622">
      <w:pPr>
        <w:tabs>
          <w:tab w:val="left" w:pos="851"/>
        </w:tabs>
        <w:adjustRightInd w:val="0"/>
        <w:contextualSpacing/>
        <w:rPr>
          <w:rFonts w:eastAsia="Calibri" w:cs="Times New Roman"/>
        </w:rPr>
      </w:pPr>
    </w:p>
    <w:p w14:paraId="02A8E80C" w14:textId="77777777" w:rsidR="000F6DD4" w:rsidRPr="00A001B4" w:rsidRDefault="000F6DD4" w:rsidP="00B42622">
      <w:pPr>
        <w:tabs>
          <w:tab w:val="left" w:pos="851"/>
        </w:tabs>
        <w:adjustRightInd w:val="0"/>
        <w:contextualSpacing/>
        <w:rPr>
          <w:rFonts w:eastAsia="Calibri" w:cs="Times New Roman"/>
        </w:rPr>
      </w:pPr>
    </w:p>
    <w:p w14:paraId="784DED1F" w14:textId="77777777" w:rsidR="000F6DD4" w:rsidRPr="00A001B4" w:rsidRDefault="000F6DD4" w:rsidP="00B42622">
      <w:pPr>
        <w:tabs>
          <w:tab w:val="left" w:pos="851"/>
        </w:tabs>
        <w:adjustRightInd w:val="0"/>
        <w:contextualSpacing/>
        <w:rPr>
          <w:rFonts w:eastAsia="Calibri" w:cs="Times New Roman"/>
        </w:rPr>
      </w:pPr>
    </w:p>
    <w:p w14:paraId="5C61ED1A" w14:textId="77777777" w:rsidR="000F6DD4" w:rsidRPr="00A001B4" w:rsidRDefault="000F6DD4" w:rsidP="00B42622">
      <w:pPr>
        <w:tabs>
          <w:tab w:val="left" w:pos="851"/>
        </w:tabs>
        <w:adjustRightInd w:val="0"/>
        <w:contextualSpacing/>
        <w:rPr>
          <w:rFonts w:eastAsia="Calibri" w:cs="Times New Roman"/>
        </w:rPr>
      </w:pPr>
    </w:p>
    <w:p w14:paraId="189EE970" w14:textId="77777777" w:rsidR="000F6DD4" w:rsidRPr="00A001B4" w:rsidRDefault="000F6DD4" w:rsidP="00B42622">
      <w:pPr>
        <w:tabs>
          <w:tab w:val="left" w:pos="851"/>
        </w:tabs>
        <w:adjustRightInd w:val="0"/>
        <w:contextualSpacing/>
        <w:rPr>
          <w:rFonts w:eastAsia="Calibri" w:cs="Times New Roman"/>
        </w:rPr>
      </w:pPr>
    </w:p>
    <w:p w14:paraId="55CC9978" w14:textId="77777777" w:rsidR="000F6DD4" w:rsidRPr="00A001B4" w:rsidRDefault="000F6DD4" w:rsidP="00B42622">
      <w:pPr>
        <w:tabs>
          <w:tab w:val="left" w:pos="851"/>
        </w:tabs>
        <w:adjustRightInd w:val="0"/>
        <w:contextualSpacing/>
        <w:rPr>
          <w:rFonts w:eastAsia="Calibri" w:cs="Times New Roman"/>
        </w:rPr>
      </w:pPr>
    </w:p>
    <w:p w14:paraId="1AAD5451" w14:textId="77777777" w:rsidR="000F6DD4" w:rsidRPr="00A001B4" w:rsidRDefault="000F6DD4" w:rsidP="00B42622">
      <w:pPr>
        <w:tabs>
          <w:tab w:val="left" w:pos="851"/>
        </w:tabs>
        <w:adjustRightInd w:val="0"/>
        <w:contextualSpacing/>
        <w:rPr>
          <w:rFonts w:eastAsia="Calibri" w:cs="Times New Roman"/>
        </w:rPr>
      </w:pPr>
    </w:p>
    <w:p w14:paraId="3B7B1A68" w14:textId="77777777" w:rsidR="000F6DD4" w:rsidRPr="00A001B4" w:rsidRDefault="000F6DD4" w:rsidP="00B42622">
      <w:pPr>
        <w:tabs>
          <w:tab w:val="left" w:pos="851"/>
        </w:tabs>
        <w:adjustRightInd w:val="0"/>
        <w:contextualSpacing/>
        <w:rPr>
          <w:rFonts w:eastAsia="Calibri" w:cs="Times New Roman"/>
        </w:rPr>
      </w:pPr>
    </w:p>
    <w:p w14:paraId="2593678D" w14:textId="77777777" w:rsidR="000F6DD4" w:rsidRPr="00A001B4" w:rsidRDefault="000F6DD4" w:rsidP="00B42622">
      <w:pPr>
        <w:tabs>
          <w:tab w:val="left" w:pos="851"/>
        </w:tabs>
        <w:adjustRightInd w:val="0"/>
        <w:contextualSpacing/>
        <w:rPr>
          <w:rFonts w:eastAsia="Calibri" w:cs="Times New Roman"/>
        </w:rPr>
      </w:pPr>
    </w:p>
    <w:p w14:paraId="2D67D162" w14:textId="77777777" w:rsidR="000F6DD4" w:rsidRPr="00A001B4" w:rsidRDefault="000F6DD4" w:rsidP="00B42622">
      <w:pPr>
        <w:tabs>
          <w:tab w:val="left" w:pos="851"/>
        </w:tabs>
        <w:adjustRightInd w:val="0"/>
        <w:contextualSpacing/>
        <w:rPr>
          <w:rFonts w:eastAsia="Calibri" w:cs="Times New Roman"/>
        </w:rPr>
      </w:pPr>
    </w:p>
    <w:p w14:paraId="4486E742" w14:textId="77777777" w:rsidR="000F6DD4" w:rsidRPr="00A001B4" w:rsidRDefault="000F6DD4" w:rsidP="00B42622">
      <w:pPr>
        <w:tabs>
          <w:tab w:val="left" w:pos="851"/>
        </w:tabs>
        <w:adjustRightInd w:val="0"/>
        <w:contextualSpacing/>
        <w:rPr>
          <w:rFonts w:eastAsia="Calibri" w:cs="Times New Roman"/>
        </w:rPr>
      </w:pPr>
    </w:p>
    <w:p w14:paraId="12663D6E" w14:textId="77777777" w:rsidR="000F6DD4" w:rsidRPr="00A001B4" w:rsidRDefault="000F6DD4" w:rsidP="00B42622">
      <w:pPr>
        <w:tabs>
          <w:tab w:val="left" w:pos="851"/>
        </w:tabs>
        <w:adjustRightInd w:val="0"/>
        <w:contextualSpacing/>
        <w:rPr>
          <w:rFonts w:eastAsia="Calibri" w:cs="Times New Roman"/>
        </w:rPr>
      </w:pPr>
    </w:p>
    <w:p w14:paraId="3C9E543A" w14:textId="77777777" w:rsidR="000F6DD4" w:rsidRPr="00A001B4" w:rsidRDefault="000F6DD4" w:rsidP="00B42622">
      <w:pPr>
        <w:tabs>
          <w:tab w:val="left" w:pos="851"/>
        </w:tabs>
        <w:adjustRightInd w:val="0"/>
        <w:contextualSpacing/>
        <w:rPr>
          <w:rFonts w:eastAsia="Calibri" w:cs="Times New Roman"/>
        </w:rPr>
      </w:pPr>
    </w:p>
    <w:p w14:paraId="4C9954E7" w14:textId="77777777" w:rsidR="000F6DD4" w:rsidRPr="00A001B4" w:rsidRDefault="000F6DD4" w:rsidP="00B42622">
      <w:pPr>
        <w:tabs>
          <w:tab w:val="left" w:pos="851"/>
        </w:tabs>
        <w:adjustRightInd w:val="0"/>
        <w:contextualSpacing/>
        <w:rPr>
          <w:rFonts w:eastAsia="Calibri" w:cs="Times New Roman"/>
        </w:rPr>
      </w:pPr>
    </w:p>
    <w:p w14:paraId="0B424A19" w14:textId="309F26A6" w:rsidR="000F6DD4" w:rsidRPr="00A001B4" w:rsidRDefault="000F6DD4" w:rsidP="00B42622">
      <w:pPr>
        <w:tabs>
          <w:tab w:val="left" w:pos="851"/>
        </w:tabs>
        <w:adjustRightInd w:val="0"/>
        <w:contextualSpacing/>
        <w:rPr>
          <w:rFonts w:eastAsia="Calibri" w:cs="Times New Roman"/>
        </w:rPr>
      </w:pPr>
    </w:p>
    <w:p w14:paraId="13F90C90" w14:textId="77777777" w:rsidR="000F6DD4" w:rsidRPr="00A001B4" w:rsidRDefault="000F6DD4" w:rsidP="00B42622">
      <w:pPr>
        <w:tabs>
          <w:tab w:val="left" w:pos="851"/>
        </w:tabs>
        <w:adjustRightInd w:val="0"/>
        <w:contextualSpacing/>
        <w:rPr>
          <w:rFonts w:eastAsia="Calibri" w:cs="Times New Roman"/>
        </w:rPr>
      </w:pPr>
    </w:p>
    <w:p w14:paraId="0C223E7C" w14:textId="77777777" w:rsidR="000F6DD4" w:rsidRPr="00A001B4" w:rsidRDefault="000F6DD4" w:rsidP="00B42622">
      <w:pPr>
        <w:tabs>
          <w:tab w:val="left" w:pos="851"/>
        </w:tabs>
        <w:adjustRightInd w:val="0"/>
        <w:contextualSpacing/>
        <w:rPr>
          <w:rFonts w:eastAsia="Calibri" w:cs="Times New Roman"/>
        </w:rPr>
      </w:pPr>
    </w:p>
    <w:p w14:paraId="28B774CC" w14:textId="77777777" w:rsidR="000F6DD4" w:rsidRPr="00A001B4" w:rsidRDefault="000F6DD4" w:rsidP="00B42622">
      <w:pPr>
        <w:tabs>
          <w:tab w:val="left" w:pos="851"/>
        </w:tabs>
        <w:adjustRightInd w:val="0"/>
        <w:contextualSpacing/>
        <w:rPr>
          <w:rFonts w:eastAsia="Calibri" w:cs="Times New Roman"/>
        </w:rPr>
      </w:pPr>
    </w:p>
    <w:p w14:paraId="5C73BDE5" w14:textId="77777777" w:rsidR="000F6DD4" w:rsidRPr="00A001B4" w:rsidRDefault="000F6DD4" w:rsidP="00B42622">
      <w:pPr>
        <w:tabs>
          <w:tab w:val="left" w:pos="851"/>
        </w:tabs>
        <w:adjustRightInd w:val="0"/>
        <w:contextualSpacing/>
        <w:rPr>
          <w:rFonts w:eastAsia="Calibri" w:cs="Times New Roman"/>
        </w:rPr>
      </w:pPr>
    </w:p>
    <w:p w14:paraId="07E129BF"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016289BE" w14:textId="77777777" w:rsidTr="00847B0F">
        <w:trPr>
          <w:cantSplit/>
          <w:trHeight w:val="480"/>
        </w:trPr>
        <w:tc>
          <w:tcPr>
            <w:tcW w:w="4147" w:type="dxa"/>
            <w:gridSpan w:val="3"/>
          </w:tcPr>
          <w:p w14:paraId="5EC5C37B" w14:textId="77777777" w:rsidR="006074B2" w:rsidRPr="00A001B4" w:rsidRDefault="006074B2" w:rsidP="00847B0F">
            <w:pPr>
              <w:rPr>
                <w:rFonts w:cs="Times New Roman"/>
                <w:b/>
                <w:bCs/>
                <w:lang w:eastAsia="en-GB"/>
              </w:rPr>
            </w:pPr>
            <w:r w:rsidRPr="00A001B4">
              <w:rPr>
                <w:rFonts w:cs="Times New Roman"/>
                <w:b/>
                <w:bCs/>
                <w:lang w:eastAsia="en-GB"/>
              </w:rPr>
              <w:t>Nume și prenume expert: Daniela Mariana Ilie</w:t>
            </w:r>
          </w:p>
        </w:tc>
        <w:tc>
          <w:tcPr>
            <w:tcW w:w="5486" w:type="dxa"/>
            <w:gridSpan w:val="7"/>
          </w:tcPr>
          <w:p w14:paraId="63E91F4C"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2AED8F8E" w14:textId="77777777" w:rsidTr="00847B0F">
        <w:trPr>
          <w:cantSplit/>
          <w:trHeight w:val="480"/>
        </w:trPr>
        <w:tc>
          <w:tcPr>
            <w:tcW w:w="4147" w:type="dxa"/>
            <w:gridSpan w:val="3"/>
          </w:tcPr>
          <w:p w14:paraId="3C4AFD6A"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23E8989D"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0769642839</w:t>
            </w:r>
          </w:p>
        </w:tc>
        <w:tc>
          <w:tcPr>
            <w:tcW w:w="2651" w:type="dxa"/>
            <w:gridSpan w:val="3"/>
          </w:tcPr>
          <w:p w14:paraId="2D337A74"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dana.ilie34@yahoo.com</w:t>
            </w:r>
          </w:p>
        </w:tc>
      </w:tr>
      <w:tr w:rsidR="006074B2" w:rsidRPr="00A001B4" w14:paraId="1E1EB109" w14:textId="77777777" w:rsidTr="00847B0F">
        <w:trPr>
          <w:cantSplit/>
          <w:trHeight w:val="480"/>
        </w:trPr>
        <w:tc>
          <w:tcPr>
            <w:tcW w:w="4147" w:type="dxa"/>
            <w:gridSpan w:val="3"/>
          </w:tcPr>
          <w:p w14:paraId="76A90523"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4D3705A7" w14:textId="77777777" w:rsidR="006074B2" w:rsidRPr="00A001B4" w:rsidRDefault="006074B2" w:rsidP="00847B0F">
            <w:pPr>
              <w:rPr>
                <w:rFonts w:cs="Times New Roman"/>
                <w:lang w:eastAsia="en-GB"/>
              </w:rPr>
            </w:pPr>
            <w:r w:rsidRPr="00A001B4">
              <w:rPr>
                <w:rFonts w:cs="Times New Roman"/>
                <w:lang w:eastAsia="en-GB"/>
              </w:rPr>
              <w:t>Selectați:</w:t>
            </w:r>
          </w:p>
          <w:p w14:paraId="52E0ADC2" w14:textId="77777777" w:rsidR="006074B2" w:rsidRPr="00A001B4" w:rsidRDefault="006074B2" w:rsidP="00847B0F">
            <w:pPr>
              <w:rPr>
                <w:rFonts w:cs="Times New Roman"/>
                <w:lang w:eastAsia="en-GB"/>
              </w:rPr>
            </w:pPr>
            <w:r w:rsidRPr="00A001B4">
              <w:rPr>
                <w:rFonts w:cs="Times New Roman"/>
                <w:lang w:eastAsia="en-GB"/>
              </w:rPr>
              <w:t>□ Angajat</w:t>
            </w:r>
          </w:p>
          <w:p w14:paraId="1076E05E" w14:textId="77777777" w:rsidR="006074B2" w:rsidRPr="00A001B4" w:rsidRDefault="006074B2" w:rsidP="00847B0F">
            <w:pPr>
              <w:rPr>
                <w:rFonts w:cs="Times New Roman"/>
                <w:lang w:eastAsia="en-GB"/>
              </w:rPr>
            </w:pPr>
            <w:r w:rsidRPr="00A001B4">
              <w:rPr>
                <w:rFonts w:cs="Times New Roman"/>
                <w:lang w:eastAsia="en-GB"/>
              </w:rPr>
              <w:t>□x Liber profesionist</w:t>
            </w:r>
          </w:p>
          <w:p w14:paraId="3B8A3769" w14:textId="77777777" w:rsidR="006074B2" w:rsidRPr="00A001B4" w:rsidRDefault="006074B2" w:rsidP="00847B0F">
            <w:pPr>
              <w:rPr>
                <w:rFonts w:cs="Times New Roman"/>
                <w:lang w:eastAsia="en-GB"/>
              </w:rPr>
            </w:pPr>
            <w:r w:rsidRPr="00A001B4">
              <w:rPr>
                <w:rFonts w:cs="Times New Roman"/>
                <w:lang w:eastAsia="en-GB"/>
              </w:rPr>
              <w:t>□ Subcontractant</w:t>
            </w:r>
          </w:p>
          <w:p w14:paraId="407C9900"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07067762"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42624162" w14:textId="77777777" w:rsidTr="00847B0F">
        <w:trPr>
          <w:cantSplit/>
          <w:trHeight w:val="711"/>
        </w:trPr>
        <w:tc>
          <w:tcPr>
            <w:tcW w:w="4147" w:type="dxa"/>
            <w:gridSpan w:val="3"/>
          </w:tcPr>
          <w:p w14:paraId="1A7A7638"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671614EA"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552D354A"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31B93698" w14:textId="77777777" w:rsidTr="00847B0F">
        <w:trPr>
          <w:cantSplit/>
          <w:trHeight w:val="480"/>
        </w:trPr>
        <w:tc>
          <w:tcPr>
            <w:tcW w:w="4147" w:type="dxa"/>
            <w:gridSpan w:val="3"/>
          </w:tcPr>
          <w:p w14:paraId="4E731CD9"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2CDE1398" w14:textId="77777777" w:rsidTr="00847B0F">
        <w:trPr>
          <w:cantSplit/>
          <w:trHeight w:val="480"/>
        </w:trPr>
        <w:tc>
          <w:tcPr>
            <w:tcW w:w="4147" w:type="dxa"/>
            <w:gridSpan w:val="3"/>
          </w:tcPr>
          <w:p w14:paraId="297029DB"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F0278B8"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istorie, formator</w:t>
            </w:r>
          </w:p>
        </w:tc>
      </w:tr>
      <w:tr w:rsidR="006074B2" w:rsidRPr="00A001B4" w14:paraId="4ABB635E" w14:textId="77777777" w:rsidTr="00847B0F">
        <w:trPr>
          <w:cantSplit/>
          <w:trHeight w:val="306"/>
        </w:trPr>
        <w:tc>
          <w:tcPr>
            <w:tcW w:w="4147" w:type="dxa"/>
            <w:gridSpan w:val="3"/>
          </w:tcPr>
          <w:p w14:paraId="5EA28582"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1BE8BD8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 xml:space="preserve">Comunicare,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leadership</w:t>
            </w:r>
          </w:p>
        </w:tc>
      </w:tr>
      <w:tr w:rsidR="006074B2" w:rsidRPr="00A001B4" w14:paraId="015C0C14" w14:textId="77777777" w:rsidTr="00847B0F">
        <w:trPr>
          <w:cantSplit/>
          <w:trHeight w:val="306"/>
        </w:trPr>
        <w:tc>
          <w:tcPr>
            <w:tcW w:w="4147" w:type="dxa"/>
            <w:gridSpan w:val="3"/>
          </w:tcPr>
          <w:p w14:paraId="11DFF501"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A001B4" w:rsidRDefault="006074B2" w:rsidP="00847B0F">
            <w:pPr>
              <w:rPr>
                <w:rFonts w:cs="Times New Roman"/>
                <w:lang w:eastAsia="en-GB"/>
              </w:rPr>
            </w:pPr>
            <w:r w:rsidRPr="00A001B4">
              <w:rPr>
                <w:rFonts w:cs="Times New Roman"/>
                <w:i/>
                <w:lang w:eastAsia="en-GB"/>
              </w:rPr>
              <w:t xml:space="preserve">10 ani </w:t>
            </w:r>
          </w:p>
        </w:tc>
      </w:tr>
      <w:tr w:rsidR="006074B2" w:rsidRPr="00A001B4" w14:paraId="76EF8431" w14:textId="77777777" w:rsidTr="00847B0F">
        <w:trPr>
          <w:cantSplit/>
          <w:trHeight w:val="306"/>
        </w:trPr>
        <w:tc>
          <w:tcPr>
            <w:tcW w:w="4147" w:type="dxa"/>
            <w:gridSpan w:val="3"/>
          </w:tcPr>
          <w:p w14:paraId="4347FC76"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A001B4" w:rsidRDefault="006074B2" w:rsidP="00847B0F">
            <w:pPr>
              <w:rPr>
                <w:rFonts w:cs="Times New Roman"/>
                <w:lang w:eastAsia="en-GB"/>
              </w:rPr>
            </w:pPr>
            <w:r w:rsidRPr="00A001B4">
              <w:rPr>
                <w:rFonts w:cs="Times New Roman"/>
                <w:i/>
                <w:lang w:eastAsia="en-GB"/>
              </w:rPr>
              <w:t>3 ani formare</w:t>
            </w:r>
          </w:p>
        </w:tc>
      </w:tr>
      <w:tr w:rsidR="006074B2" w:rsidRPr="00A001B4" w14:paraId="25DF80A5" w14:textId="77777777" w:rsidTr="00847B0F">
        <w:trPr>
          <w:cantSplit/>
          <w:trHeight w:val="531"/>
        </w:trPr>
        <w:tc>
          <w:tcPr>
            <w:tcW w:w="4147" w:type="dxa"/>
            <w:gridSpan w:val="3"/>
          </w:tcPr>
          <w:p w14:paraId="5DAF500C" w14:textId="77777777" w:rsidR="006074B2" w:rsidRPr="00A001B4" w:rsidRDefault="006074B2" w:rsidP="00847B0F">
            <w:pPr>
              <w:rPr>
                <w:rFonts w:cs="Times New Roman"/>
                <w:lang w:eastAsia="en-GB"/>
              </w:rPr>
            </w:pPr>
            <w:r w:rsidRPr="00A001B4">
              <w:rPr>
                <w:rFonts w:cs="Times New Roman"/>
                <w:lang w:eastAsia="en-GB"/>
              </w:rPr>
              <w:lastRenderedPageBreak/>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299ECD21"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285C10A3" w14:textId="77777777" w:rsidTr="00847B0F">
        <w:trPr>
          <w:cantSplit/>
          <w:trHeight w:val="783"/>
        </w:trPr>
        <w:tc>
          <w:tcPr>
            <w:tcW w:w="4147" w:type="dxa"/>
            <w:gridSpan w:val="3"/>
          </w:tcPr>
          <w:p w14:paraId="0A570240"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46FE0F97"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1BA8F27E"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3B6B8F0F"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3B1FC863" w14:textId="77777777" w:rsidTr="00847B0F">
        <w:trPr>
          <w:cantSplit/>
          <w:trHeight w:val="783"/>
        </w:trPr>
        <w:tc>
          <w:tcPr>
            <w:tcW w:w="4147" w:type="dxa"/>
            <w:gridSpan w:val="3"/>
          </w:tcPr>
          <w:p w14:paraId="6EF6FD0D"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A001B4" w:rsidRDefault="006074B2" w:rsidP="00847B0F">
            <w:pPr>
              <w:rPr>
                <w:rFonts w:cs="Times New Roman"/>
                <w:lang w:eastAsia="en-GB"/>
              </w:rPr>
            </w:pPr>
          </w:p>
        </w:tc>
        <w:tc>
          <w:tcPr>
            <w:tcW w:w="2743" w:type="dxa"/>
            <w:gridSpan w:val="4"/>
          </w:tcPr>
          <w:p w14:paraId="61DB74E1" w14:textId="77777777" w:rsidR="006074B2" w:rsidRPr="00A001B4" w:rsidRDefault="006074B2" w:rsidP="00847B0F">
            <w:pPr>
              <w:rPr>
                <w:rFonts w:cs="Times New Roman"/>
                <w:lang w:eastAsia="en-GB"/>
              </w:rPr>
            </w:pPr>
          </w:p>
        </w:tc>
      </w:tr>
      <w:tr w:rsidR="006074B2" w:rsidRPr="00A001B4" w14:paraId="18760A63" w14:textId="77777777" w:rsidTr="00847B0F">
        <w:trPr>
          <w:cantSplit/>
          <w:trHeight w:val="495"/>
        </w:trPr>
        <w:tc>
          <w:tcPr>
            <w:tcW w:w="4147" w:type="dxa"/>
            <w:gridSpan w:val="3"/>
          </w:tcPr>
          <w:p w14:paraId="4D573FFA"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A001B4" w:rsidRDefault="006074B2" w:rsidP="00847B0F">
            <w:pPr>
              <w:rPr>
                <w:rFonts w:cs="Times New Roman"/>
                <w:lang w:eastAsia="en-GB"/>
              </w:rPr>
            </w:pPr>
            <w:r w:rsidRPr="00A001B4">
              <w:rPr>
                <w:rFonts w:cs="Times New Roman"/>
                <w:i/>
                <w:lang w:eastAsia="en-GB"/>
              </w:rPr>
              <w:t>Formator conform caiet de sarcini</w:t>
            </w:r>
          </w:p>
        </w:tc>
      </w:tr>
      <w:tr w:rsidR="006074B2" w:rsidRPr="00A001B4" w14:paraId="28B06A78" w14:textId="77777777" w:rsidTr="00847B0F">
        <w:trPr>
          <w:cantSplit/>
          <w:trHeight w:val="1026"/>
        </w:trPr>
        <w:tc>
          <w:tcPr>
            <w:tcW w:w="4147" w:type="dxa"/>
            <w:gridSpan w:val="3"/>
          </w:tcPr>
          <w:p w14:paraId="03794226"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rezilienta</w:t>
            </w:r>
            <w:proofErr w:type="spellEnd"/>
            <w:r w:rsidRPr="00A001B4">
              <w:rPr>
                <w:rFonts w:cs="Times New Roman"/>
                <w:i/>
                <w:highlight w:val="lightGray"/>
                <w:lang w:eastAsia="en-GB"/>
              </w:rPr>
              <w:t>, leadership, comunicare</w:t>
            </w:r>
          </w:p>
        </w:tc>
      </w:tr>
      <w:tr w:rsidR="006074B2" w:rsidRPr="00A001B4" w14:paraId="41388515" w14:textId="77777777" w:rsidTr="00847B0F">
        <w:trPr>
          <w:cantSplit/>
          <w:trHeight w:val="1026"/>
        </w:trPr>
        <w:tc>
          <w:tcPr>
            <w:tcW w:w="4147" w:type="dxa"/>
            <w:gridSpan w:val="3"/>
          </w:tcPr>
          <w:p w14:paraId="12F14A40"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5"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4DBA25C2" w14:textId="77777777" w:rsidR="006074B2" w:rsidRPr="00A001B4" w:rsidRDefault="006074B2" w:rsidP="00847B0F">
            <w:pPr>
              <w:rPr>
                <w:rFonts w:cs="Times New Roman"/>
                <w:lang w:eastAsia="en-GB"/>
              </w:rPr>
            </w:pPr>
            <w:r w:rsidRPr="00A001B4">
              <w:rPr>
                <w:rFonts w:cs="Times New Roman"/>
                <w:i/>
                <w:lang w:eastAsia="en-GB"/>
              </w:rPr>
              <w:t>franceza</w:t>
            </w:r>
          </w:p>
        </w:tc>
        <w:tc>
          <w:tcPr>
            <w:tcW w:w="3785" w:type="dxa"/>
            <w:gridSpan w:val="5"/>
          </w:tcPr>
          <w:p w14:paraId="79475944" w14:textId="77777777" w:rsidR="006074B2" w:rsidRPr="00A001B4" w:rsidRDefault="006074B2" w:rsidP="00847B0F">
            <w:pPr>
              <w:rPr>
                <w:rFonts w:cs="Times New Roman"/>
                <w:lang w:eastAsia="en-GB"/>
              </w:rPr>
            </w:pPr>
            <w:r w:rsidRPr="00A001B4">
              <w:rPr>
                <w:rFonts w:cs="Times New Roman"/>
                <w:i/>
                <w:lang w:eastAsia="en-GB"/>
              </w:rPr>
              <w:t>B1</w:t>
            </w:r>
          </w:p>
        </w:tc>
      </w:tr>
      <w:tr w:rsidR="006074B2" w:rsidRPr="00A001B4" w14:paraId="79236B3B" w14:textId="77777777" w:rsidTr="00847B0F">
        <w:trPr>
          <w:cantSplit/>
          <w:trHeight w:val="210"/>
        </w:trPr>
        <w:tc>
          <w:tcPr>
            <w:tcW w:w="9633" w:type="dxa"/>
            <w:gridSpan w:val="10"/>
          </w:tcPr>
          <w:p w14:paraId="30564861"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698D5C14" w14:textId="77777777" w:rsidTr="00847B0F">
        <w:trPr>
          <w:cantSplit/>
          <w:trHeight w:val="480"/>
        </w:trPr>
        <w:tc>
          <w:tcPr>
            <w:tcW w:w="533" w:type="dxa"/>
          </w:tcPr>
          <w:p w14:paraId="5ED5A6E6" w14:textId="77777777" w:rsidR="006074B2" w:rsidRPr="00A001B4" w:rsidRDefault="006074B2" w:rsidP="00847B0F">
            <w:pPr>
              <w:rPr>
                <w:rFonts w:cs="Times New Roman"/>
                <w:lang w:eastAsia="en-GB"/>
              </w:rPr>
            </w:pPr>
          </w:p>
        </w:tc>
        <w:tc>
          <w:tcPr>
            <w:tcW w:w="2338" w:type="dxa"/>
          </w:tcPr>
          <w:p w14:paraId="4570B81F" w14:textId="77777777" w:rsidR="006074B2" w:rsidRPr="00A001B4" w:rsidRDefault="006074B2" w:rsidP="00847B0F">
            <w:pPr>
              <w:rPr>
                <w:rFonts w:cs="Times New Roman"/>
                <w:lang w:eastAsia="en-GB"/>
              </w:rPr>
            </w:pPr>
            <w:r w:rsidRPr="00A001B4">
              <w:rPr>
                <w:rFonts w:cs="Times New Roman"/>
                <w:lang w:eastAsia="en-GB"/>
              </w:rPr>
              <w:t>Diplomă/</w:t>
            </w:r>
          </w:p>
          <w:p w14:paraId="10544CB0"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D0EC419"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A85A37D"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43DDB2EC" w14:textId="77777777" w:rsidR="006074B2" w:rsidRPr="00A001B4" w:rsidRDefault="006074B2" w:rsidP="00847B0F">
            <w:pPr>
              <w:rPr>
                <w:rFonts w:cs="Times New Roman"/>
                <w:lang w:eastAsia="en-GB"/>
              </w:rPr>
            </w:pPr>
            <w:r w:rsidRPr="00A001B4">
              <w:rPr>
                <w:rFonts w:cs="Times New Roman"/>
                <w:lang w:eastAsia="en-GB"/>
              </w:rPr>
              <w:t>Perioada</w:t>
            </w:r>
          </w:p>
          <w:p w14:paraId="2B25F0A3"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5BC32136" w14:textId="77777777" w:rsidTr="00847B0F">
        <w:trPr>
          <w:cantSplit/>
          <w:trHeight w:val="66"/>
        </w:trPr>
        <w:tc>
          <w:tcPr>
            <w:tcW w:w="533" w:type="dxa"/>
          </w:tcPr>
          <w:p w14:paraId="6F125450" w14:textId="77777777" w:rsidR="006074B2" w:rsidRPr="00A001B4" w:rsidRDefault="006074B2" w:rsidP="00847B0F">
            <w:pPr>
              <w:rPr>
                <w:rFonts w:cs="Times New Roman"/>
                <w:lang w:eastAsia="en-GB"/>
              </w:rPr>
            </w:pPr>
          </w:p>
        </w:tc>
        <w:tc>
          <w:tcPr>
            <w:tcW w:w="2338" w:type="dxa"/>
          </w:tcPr>
          <w:p w14:paraId="2D39743B" w14:textId="77777777" w:rsidR="006074B2" w:rsidRPr="00A001B4" w:rsidRDefault="006074B2" w:rsidP="00847B0F">
            <w:pPr>
              <w:rPr>
                <w:rFonts w:cs="Times New Roman"/>
                <w:lang w:eastAsia="en-GB"/>
              </w:rPr>
            </w:pPr>
            <w:proofErr w:type="spellStart"/>
            <w:r w:rsidRPr="00A001B4">
              <w:rPr>
                <w:rFonts w:cs="Times New Roman"/>
                <w:lang w:eastAsia="en-GB"/>
              </w:rPr>
              <w:t>Diploman</w:t>
            </w:r>
            <w:proofErr w:type="spellEnd"/>
            <w:r w:rsidRPr="00A001B4">
              <w:rPr>
                <w:rFonts w:cs="Times New Roman"/>
                <w:lang w:eastAsia="en-GB"/>
              </w:rPr>
              <w:t xml:space="preserve"> seria J, nr. 00013152</w:t>
            </w:r>
          </w:p>
        </w:tc>
        <w:tc>
          <w:tcPr>
            <w:tcW w:w="2165" w:type="dxa"/>
            <w:gridSpan w:val="2"/>
          </w:tcPr>
          <w:p w14:paraId="102CB5F5"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1E4D262A" w14:textId="77777777" w:rsidR="006074B2" w:rsidRPr="00A001B4" w:rsidRDefault="006074B2" w:rsidP="00847B0F">
            <w:pPr>
              <w:rPr>
                <w:rFonts w:cs="Times New Roman"/>
                <w:lang w:eastAsia="en-GB"/>
              </w:rPr>
            </w:pPr>
            <w:r w:rsidRPr="00A001B4">
              <w:rPr>
                <w:rFonts w:cs="Times New Roman"/>
                <w:lang w:eastAsia="en-GB"/>
              </w:rPr>
              <w:t>Formatori de formatori</w:t>
            </w:r>
          </w:p>
        </w:tc>
        <w:tc>
          <w:tcPr>
            <w:tcW w:w="2298" w:type="dxa"/>
            <w:gridSpan w:val="2"/>
          </w:tcPr>
          <w:p w14:paraId="10BDC88A" w14:textId="77777777" w:rsidR="006074B2" w:rsidRPr="00A001B4" w:rsidRDefault="006074B2" w:rsidP="00847B0F">
            <w:pPr>
              <w:rPr>
                <w:rFonts w:cs="Times New Roman"/>
                <w:lang w:eastAsia="en-GB"/>
              </w:rPr>
            </w:pPr>
            <w:r w:rsidRPr="00A001B4">
              <w:rPr>
                <w:rFonts w:cs="Times New Roman"/>
                <w:lang w:eastAsia="en-GB"/>
              </w:rPr>
              <w:t>02 2015</w:t>
            </w:r>
          </w:p>
        </w:tc>
      </w:tr>
      <w:tr w:rsidR="006074B2" w:rsidRPr="00A001B4" w14:paraId="5A422922" w14:textId="77777777" w:rsidTr="00847B0F">
        <w:trPr>
          <w:cantSplit/>
          <w:trHeight w:val="50"/>
        </w:trPr>
        <w:tc>
          <w:tcPr>
            <w:tcW w:w="533" w:type="dxa"/>
          </w:tcPr>
          <w:p w14:paraId="67DDEE9B" w14:textId="77777777" w:rsidR="006074B2" w:rsidRPr="00A001B4" w:rsidRDefault="006074B2" w:rsidP="00847B0F">
            <w:pPr>
              <w:rPr>
                <w:rFonts w:cs="Times New Roman"/>
                <w:lang w:eastAsia="en-GB"/>
              </w:rPr>
            </w:pPr>
          </w:p>
        </w:tc>
        <w:tc>
          <w:tcPr>
            <w:tcW w:w="2338" w:type="dxa"/>
          </w:tcPr>
          <w:p w14:paraId="48178FEB" w14:textId="77777777" w:rsidR="006074B2" w:rsidRPr="00A001B4" w:rsidRDefault="006074B2" w:rsidP="00847B0F">
            <w:pPr>
              <w:rPr>
                <w:rFonts w:cs="Times New Roman"/>
                <w:lang w:eastAsia="en-GB"/>
              </w:rPr>
            </w:pPr>
          </w:p>
        </w:tc>
        <w:tc>
          <w:tcPr>
            <w:tcW w:w="2165" w:type="dxa"/>
            <w:gridSpan w:val="2"/>
          </w:tcPr>
          <w:p w14:paraId="4AF8FB85" w14:textId="77777777" w:rsidR="006074B2" w:rsidRPr="00A001B4" w:rsidRDefault="006074B2" w:rsidP="00847B0F">
            <w:pPr>
              <w:rPr>
                <w:rFonts w:cs="Times New Roman"/>
                <w:lang w:eastAsia="en-GB"/>
              </w:rPr>
            </w:pPr>
          </w:p>
        </w:tc>
        <w:tc>
          <w:tcPr>
            <w:tcW w:w="2299" w:type="dxa"/>
            <w:gridSpan w:val="4"/>
          </w:tcPr>
          <w:p w14:paraId="4CD5EC4A" w14:textId="77777777" w:rsidR="006074B2" w:rsidRPr="00A001B4" w:rsidRDefault="006074B2" w:rsidP="00847B0F">
            <w:pPr>
              <w:rPr>
                <w:rFonts w:cs="Times New Roman"/>
                <w:lang w:eastAsia="en-GB"/>
              </w:rPr>
            </w:pPr>
          </w:p>
        </w:tc>
        <w:tc>
          <w:tcPr>
            <w:tcW w:w="2298" w:type="dxa"/>
            <w:gridSpan w:val="2"/>
          </w:tcPr>
          <w:p w14:paraId="45D6BDF5" w14:textId="77777777" w:rsidR="006074B2" w:rsidRPr="00A001B4" w:rsidRDefault="006074B2" w:rsidP="00847B0F">
            <w:pPr>
              <w:rPr>
                <w:rFonts w:cs="Times New Roman"/>
                <w:lang w:eastAsia="en-GB"/>
              </w:rPr>
            </w:pPr>
          </w:p>
        </w:tc>
      </w:tr>
      <w:tr w:rsidR="006074B2" w:rsidRPr="00A001B4" w14:paraId="416ECBE5" w14:textId="77777777" w:rsidTr="00847B0F">
        <w:trPr>
          <w:cantSplit/>
          <w:trHeight w:val="50"/>
        </w:trPr>
        <w:tc>
          <w:tcPr>
            <w:tcW w:w="533" w:type="dxa"/>
          </w:tcPr>
          <w:p w14:paraId="3730E1FB" w14:textId="77777777" w:rsidR="006074B2" w:rsidRPr="00A001B4" w:rsidRDefault="006074B2" w:rsidP="00847B0F">
            <w:pPr>
              <w:rPr>
                <w:rFonts w:cs="Times New Roman"/>
                <w:lang w:eastAsia="en-GB"/>
              </w:rPr>
            </w:pPr>
          </w:p>
        </w:tc>
        <w:tc>
          <w:tcPr>
            <w:tcW w:w="2338" w:type="dxa"/>
          </w:tcPr>
          <w:p w14:paraId="695A31D9" w14:textId="77777777" w:rsidR="006074B2" w:rsidRPr="00A001B4" w:rsidRDefault="006074B2" w:rsidP="00847B0F">
            <w:pPr>
              <w:rPr>
                <w:rFonts w:cs="Times New Roman"/>
                <w:lang w:eastAsia="en-GB"/>
              </w:rPr>
            </w:pPr>
          </w:p>
        </w:tc>
        <w:tc>
          <w:tcPr>
            <w:tcW w:w="2165" w:type="dxa"/>
            <w:gridSpan w:val="2"/>
          </w:tcPr>
          <w:p w14:paraId="44373F9A" w14:textId="77777777" w:rsidR="006074B2" w:rsidRPr="00A001B4" w:rsidRDefault="006074B2" w:rsidP="00847B0F">
            <w:pPr>
              <w:rPr>
                <w:rFonts w:cs="Times New Roman"/>
                <w:lang w:eastAsia="en-GB"/>
              </w:rPr>
            </w:pPr>
          </w:p>
        </w:tc>
        <w:tc>
          <w:tcPr>
            <w:tcW w:w="2299" w:type="dxa"/>
            <w:gridSpan w:val="4"/>
          </w:tcPr>
          <w:p w14:paraId="168FD4C2" w14:textId="77777777" w:rsidR="006074B2" w:rsidRPr="00A001B4" w:rsidRDefault="006074B2" w:rsidP="00847B0F">
            <w:pPr>
              <w:rPr>
                <w:rFonts w:cs="Times New Roman"/>
                <w:lang w:eastAsia="en-GB"/>
              </w:rPr>
            </w:pPr>
          </w:p>
        </w:tc>
        <w:tc>
          <w:tcPr>
            <w:tcW w:w="2298" w:type="dxa"/>
            <w:gridSpan w:val="2"/>
          </w:tcPr>
          <w:p w14:paraId="26E1D9D7" w14:textId="77777777" w:rsidR="006074B2" w:rsidRPr="00A001B4" w:rsidRDefault="006074B2" w:rsidP="00847B0F">
            <w:pPr>
              <w:rPr>
                <w:rFonts w:cs="Times New Roman"/>
                <w:lang w:eastAsia="en-GB"/>
              </w:rPr>
            </w:pPr>
          </w:p>
        </w:tc>
      </w:tr>
    </w:tbl>
    <w:p w14:paraId="1D28CDEF" w14:textId="77777777" w:rsidR="000F6DD4" w:rsidRPr="00A001B4" w:rsidRDefault="000F6DD4" w:rsidP="00B42622">
      <w:pPr>
        <w:tabs>
          <w:tab w:val="left" w:pos="851"/>
        </w:tabs>
        <w:adjustRightInd w:val="0"/>
        <w:contextualSpacing/>
        <w:rPr>
          <w:rFonts w:eastAsia="Calibri" w:cs="Times New Roman"/>
        </w:rPr>
      </w:pPr>
    </w:p>
    <w:p w14:paraId="2955C641" w14:textId="77777777" w:rsidR="000F6DD4" w:rsidRPr="00A001B4" w:rsidRDefault="000F6DD4" w:rsidP="00B42622">
      <w:pPr>
        <w:tabs>
          <w:tab w:val="left" w:pos="851"/>
        </w:tabs>
        <w:adjustRightInd w:val="0"/>
        <w:contextualSpacing/>
        <w:rPr>
          <w:rFonts w:eastAsia="Calibri" w:cs="Times New Roman"/>
        </w:rPr>
      </w:pPr>
    </w:p>
    <w:p w14:paraId="4CCAF5C1" w14:textId="77777777" w:rsidR="000F6DD4" w:rsidRPr="00A001B4" w:rsidRDefault="000F6DD4" w:rsidP="00B42622">
      <w:pPr>
        <w:tabs>
          <w:tab w:val="left" w:pos="851"/>
        </w:tabs>
        <w:adjustRightInd w:val="0"/>
        <w:contextualSpacing/>
        <w:rPr>
          <w:rFonts w:eastAsia="Calibri" w:cs="Times New Roman"/>
        </w:rPr>
      </w:pPr>
    </w:p>
    <w:p w14:paraId="1A306C4E" w14:textId="77777777" w:rsidR="000F6DD4" w:rsidRPr="00A001B4" w:rsidRDefault="000F6DD4" w:rsidP="00B42622">
      <w:pPr>
        <w:tabs>
          <w:tab w:val="left" w:pos="851"/>
        </w:tabs>
        <w:adjustRightInd w:val="0"/>
        <w:contextualSpacing/>
        <w:rPr>
          <w:rFonts w:eastAsia="Calibri" w:cs="Times New Roman"/>
        </w:rPr>
      </w:pPr>
    </w:p>
    <w:p w14:paraId="794374A6" w14:textId="77777777" w:rsidR="000F6DD4" w:rsidRPr="00A001B4" w:rsidRDefault="000F6DD4" w:rsidP="00B42622">
      <w:pPr>
        <w:tabs>
          <w:tab w:val="left" w:pos="851"/>
        </w:tabs>
        <w:adjustRightInd w:val="0"/>
        <w:contextualSpacing/>
        <w:rPr>
          <w:rFonts w:eastAsia="Calibri" w:cs="Times New Roman"/>
        </w:rPr>
      </w:pPr>
    </w:p>
    <w:p w14:paraId="24836EFF" w14:textId="77777777" w:rsidR="000F6DD4" w:rsidRPr="00A001B4" w:rsidRDefault="000F6DD4" w:rsidP="00B42622">
      <w:pPr>
        <w:tabs>
          <w:tab w:val="left" w:pos="851"/>
        </w:tabs>
        <w:adjustRightInd w:val="0"/>
        <w:contextualSpacing/>
        <w:rPr>
          <w:rFonts w:eastAsia="Calibri" w:cs="Times New Roman"/>
        </w:rPr>
      </w:pPr>
    </w:p>
    <w:p w14:paraId="54B5BC09" w14:textId="77777777" w:rsidR="000F6DD4" w:rsidRPr="00A001B4" w:rsidRDefault="000F6DD4" w:rsidP="00B42622">
      <w:pPr>
        <w:tabs>
          <w:tab w:val="left" w:pos="851"/>
        </w:tabs>
        <w:adjustRightInd w:val="0"/>
        <w:contextualSpacing/>
        <w:rPr>
          <w:rFonts w:eastAsia="Calibri" w:cs="Times New Roman"/>
        </w:rPr>
      </w:pPr>
    </w:p>
    <w:p w14:paraId="00F41C8F" w14:textId="77777777" w:rsidR="000F6DD4" w:rsidRPr="00A001B4" w:rsidRDefault="000F6DD4" w:rsidP="00B42622">
      <w:pPr>
        <w:tabs>
          <w:tab w:val="left" w:pos="851"/>
        </w:tabs>
        <w:adjustRightInd w:val="0"/>
        <w:contextualSpacing/>
        <w:rPr>
          <w:rFonts w:eastAsia="Calibri" w:cs="Times New Roman"/>
        </w:rPr>
      </w:pPr>
    </w:p>
    <w:p w14:paraId="62F30973" w14:textId="77777777" w:rsidR="000F6DD4" w:rsidRPr="00A001B4" w:rsidRDefault="000F6DD4" w:rsidP="00B42622">
      <w:pPr>
        <w:tabs>
          <w:tab w:val="left" w:pos="851"/>
        </w:tabs>
        <w:adjustRightInd w:val="0"/>
        <w:contextualSpacing/>
        <w:rPr>
          <w:rFonts w:eastAsia="Calibri" w:cs="Times New Roman"/>
        </w:rPr>
      </w:pPr>
    </w:p>
    <w:p w14:paraId="46E9E485" w14:textId="77777777" w:rsidR="000F6DD4" w:rsidRPr="00A001B4" w:rsidRDefault="000F6DD4" w:rsidP="00B42622">
      <w:pPr>
        <w:tabs>
          <w:tab w:val="left" w:pos="851"/>
        </w:tabs>
        <w:adjustRightInd w:val="0"/>
        <w:contextualSpacing/>
        <w:rPr>
          <w:rFonts w:eastAsia="Calibri" w:cs="Times New Roman"/>
        </w:rPr>
      </w:pPr>
    </w:p>
    <w:p w14:paraId="49366CA1" w14:textId="77777777" w:rsidR="000F6DD4" w:rsidRPr="00A001B4" w:rsidRDefault="000F6DD4" w:rsidP="00B42622">
      <w:pPr>
        <w:tabs>
          <w:tab w:val="left" w:pos="851"/>
        </w:tabs>
        <w:adjustRightInd w:val="0"/>
        <w:contextualSpacing/>
        <w:rPr>
          <w:rFonts w:eastAsia="Calibri" w:cs="Times New Roman"/>
        </w:rPr>
      </w:pPr>
    </w:p>
    <w:p w14:paraId="2FFBBEA2" w14:textId="77777777" w:rsidR="000F6DD4" w:rsidRPr="00A001B4" w:rsidRDefault="000F6DD4" w:rsidP="00B42622">
      <w:pPr>
        <w:tabs>
          <w:tab w:val="left" w:pos="851"/>
        </w:tabs>
        <w:adjustRightInd w:val="0"/>
        <w:contextualSpacing/>
        <w:rPr>
          <w:rFonts w:eastAsia="Calibri" w:cs="Times New Roman"/>
        </w:rPr>
      </w:pPr>
    </w:p>
    <w:p w14:paraId="403EB4EB" w14:textId="77777777" w:rsidR="000F6DD4" w:rsidRPr="00A001B4" w:rsidRDefault="000F6DD4" w:rsidP="00B42622">
      <w:pPr>
        <w:tabs>
          <w:tab w:val="left" w:pos="851"/>
        </w:tabs>
        <w:adjustRightInd w:val="0"/>
        <w:contextualSpacing/>
        <w:rPr>
          <w:rFonts w:eastAsia="Calibri" w:cs="Times New Roman"/>
        </w:rPr>
      </w:pPr>
    </w:p>
    <w:p w14:paraId="26168B74" w14:textId="77777777" w:rsidR="000F6DD4" w:rsidRPr="00A001B4" w:rsidRDefault="000F6DD4" w:rsidP="00B42622">
      <w:pPr>
        <w:tabs>
          <w:tab w:val="left" w:pos="851"/>
        </w:tabs>
        <w:adjustRightInd w:val="0"/>
        <w:contextualSpacing/>
        <w:rPr>
          <w:rFonts w:eastAsia="Calibri" w:cs="Times New Roman"/>
        </w:rPr>
      </w:pPr>
    </w:p>
    <w:p w14:paraId="32FFE3D5" w14:textId="77777777" w:rsidR="000F6DD4" w:rsidRPr="00A001B4" w:rsidRDefault="000F6DD4" w:rsidP="00B42622">
      <w:pPr>
        <w:tabs>
          <w:tab w:val="left" w:pos="851"/>
        </w:tabs>
        <w:adjustRightInd w:val="0"/>
        <w:contextualSpacing/>
        <w:rPr>
          <w:rFonts w:eastAsia="Calibri" w:cs="Times New Roman"/>
        </w:rPr>
      </w:pPr>
    </w:p>
    <w:p w14:paraId="67615D3D" w14:textId="77777777" w:rsidR="006074B2" w:rsidRPr="00A001B4" w:rsidRDefault="006074B2" w:rsidP="00B42622">
      <w:pPr>
        <w:tabs>
          <w:tab w:val="left" w:pos="851"/>
        </w:tabs>
        <w:adjustRightInd w:val="0"/>
        <w:contextualSpacing/>
        <w:rPr>
          <w:rFonts w:eastAsia="Calibri" w:cs="Times New Roman"/>
        </w:rPr>
      </w:pPr>
    </w:p>
    <w:p w14:paraId="297F52A5" w14:textId="77777777" w:rsidR="006074B2" w:rsidRPr="00A001B4" w:rsidRDefault="006074B2" w:rsidP="00B42622">
      <w:pPr>
        <w:tabs>
          <w:tab w:val="left" w:pos="851"/>
        </w:tabs>
        <w:adjustRightInd w:val="0"/>
        <w:contextualSpacing/>
        <w:rPr>
          <w:rFonts w:eastAsia="Calibri" w:cs="Times New Roman"/>
        </w:rPr>
      </w:pPr>
    </w:p>
    <w:p w14:paraId="48D4F080" w14:textId="77777777" w:rsidR="006074B2" w:rsidRPr="00A001B4" w:rsidRDefault="006074B2" w:rsidP="00B42622">
      <w:pPr>
        <w:tabs>
          <w:tab w:val="left" w:pos="851"/>
        </w:tabs>
        <w:adjustRightInd w:val="0"/>
        <w:contextualSpacing/>
        <w:rPr>
          <w:rFonts w:eastAsia="Calibri" w:cs="Times New Roman"/>
        </w:rPr>
      </w:pPr>
    </w:p>
    <w:p w14:paraId="2A252099" w14:textId="77777777" w:rsidR="006074B2" w:rsidRPr="00A001B4" w:rsidRDefault="006074B2" w:rsidP="00B42622">
      <w:pPr>
        <w:tabs>
          <w:tab w:val="left" w:pos="851"/>
        </w:tabs>
        <w:adjustRightInd w:val="0"/>
        <w:contextualSpacing/>
        <w:rPr>
          <w:rFonts w:eastAsia="Calibri" w:cs="Times New Roman"/>
        </w:rPr>
      </w:pPr>
    </w:p>
    <w:p w14:paraId="26BA086B" w14:textId="77777777" w:rsidR="006074B2" w:rsidRPr="00A001B4" w:rsidRDefault="006074B2" w:rsidP="00B42622">
      <w:pPr>
        <w:tabs>
          <w:tab w:val="left" w:pos="851"/>
        </w:tabs>
        <w:adjustRightInd w:val="0"/>
        <w:contextualSpacing/>
        <w:rPr>
          <w:rFonts w:eastAsia="Calibri" w:cs="Times New Roman"/>
        </w:rPr>
      </w:pPr>
    </w:p>
    <w:p w14:paraId="70EEF60D" w14:textId="77777777" w:rsidR="006074B2" w:rsidRPr="00A001B4" w:rsidRDefault="006074B2" w:rsidP="00B42622">
      <w:pPr>
        <w:tabs>
          <w:tab w:val="left" w:pos="851"/>
        </w:tabs>
        <w:adjustRightInd w:val="0"/>
        <w:contextualSpacing/>
        <w:rPr>
          <w:rFonts w:eastAsia="Calibri" w:cs="Times New Roman"/>
        </w:rPr>
      </w:pPr>
    </w:p>
    <w:p w14:paraId="490C62BE" w14:textId="77777777" w:rsidR="006074B2" w:rsidRPr="00A001B4" w:rsidRDefault="006074B2" w:rsidP="00B42622">
      <w:pPr>
        <w:tabs>
          <w:tab w:val="left" w:pos="851"/>
        </w:tabs>
        <w:adjustRightInd w:val="0"/>
        <w:contextualSpacing/>
        <w:rPr>
          <w:rFonts w:eastAsia="Calibri" w:cs="Times New Roman"/>
        </w:rPr>
      </w:pPr>
    </w:p>
    <w:p w14:paraId="6EFAC5D6" w14:textId="77777777" w:rsidR="000F6DD4" w:rsidRPr="00A001B4" w:rsidRDefault="000F6DD4" w:rsidP="00B42622">
      <w:pPr>
        <w:tabs>
          <w:tab w:val="left" w:pos="851"/>
        </w:tabs>
        <w:adjustRightInd w:val="0"/>
        <w:contextualSpacing/>
        <w:rPr>
          <w:rFonts w:eastAsia="Calibri" w:cs="Times New Roman"/>
        </w:rPr>
      </w:pPr>
    </w:p>
    <w:p w14:paraId="6AF36086" w14:textId="77777777" w:rsidR="000F6DD4" w:rsidRPr="00A001B4" w:rsidRDefault="000F6DD4" w:rsidP="00B42622">
      <w:pPr>
        <w:tabs>
          <w:tab w:val="left" w:pos="851"/>
        </w:tabs>
        <w:adjustRightInd w:val="0"/>
        <w:contextualSpacing/>
        <w:rPr>
          <w:rFonts w:eastAsia="Calibri" w:cs="Times New Roman"/>
        </w:rPr>
      </w:pPr>
    </w:p>
    <w:p w14:paraId="267A6FC4" w14:textId="77777777" w:rsidR="000F6DD4" w:rsidRPr="00A001B4" w:rsidRDefault="000F6DD4" w:rsidP="00B42622">
      <w:pPr>
        <w:tabs>
          <w:tab w:val="left" w:pos="851"/>
        </w:tabs>
        <w:adjustRightInd w:val="0"/>
        <w:contextualSpacing/>
        <w:rPr>
          <w:rFonts w:eastAsia="Calibri" w:cs="Times New Roman"/>
        </w:rPr>
      </w:pPr>
    </w:p>
    <w:p w14:paraId="26F84A4D" w14:textId="77777777" w:rsidR="000F6DD4" w:rsidRPr="00A001B4" w:rsidRDefault="000F6DD4" w:rsidP="00B42622">
      <w:pPr>
        <w:tabs>
          <w:tab w:val="left" w:pos="851"/>
        </w:tabs>
        <w:adjustRightInd w:val="0"/>
        <w:contextualSpacing/>
        <w:rPr>
          <w:rFonts w:eastAsia="Calibri" w:cs="Times New Roman"/>
        </w:rPr>
      </w:pPr>
    </w:p>
    <w:p w14:paraId="2E14BC55" w14:textId="77777777" w:rsidR="000F6DD4" w:rsidRPr="00A001B4" w:rsidRDefault="000F6DD4" w:rsidP="00B42622">
      <w:pPr>
        <w:tabs>
          <w:tab w:val="left" w:pos="851"/>
        </w:tabs>
        <w:adjustRightInd w:val="0"/>
        <w:contextualSpacing/>
        <w:rPr>
          <w:rFonts w:eastAsia="Calibri" w:cs="Times New Roman"/>
        </w:rPr>
      </w:pPr>
    </w:p>
    <w:p w14:paraId="7F0DF28F" w14:textId="77777777" w:rsidR="000F6DD4" w:rsidRPr="00A001B4" w:rsidRDefault="000F6DD4" w:rsidP="00B42622">
      <w:pPr>
        <w:tabs>
          <w:tab w:val="left" w:pos="851"/>
        </w:tabs>
        <w:adjustRightInd w:val="0"/>
        <w:contextualSpacing/>
        <w:rPr>
          <w:rFonts w:eastAsia="Calibri" w:cs="Times New Roman"/>
        </w:rPr>
      </w:pPr>
    </w:p>
    <w:p w14:paraId="70DBC6C9" w14:textId="77777777" w:rsidR="000F6DD4" w:rsidRPr="00A001B4" w:rsidRDefault="000F6DD4" w:rsidP="00B42622">
      <w:pPr>
        <w:tabs>
          <w:tab w:val="left" w:pos="851"/>
        </w:tabs>
        <w:adjustRightInd w:val="0"/>
        <w:contextualSpacing/>
        <w:rPr>
          <w:rFonts w:eastAsia="Calibri" w:cs="Times New Roman"/>
        </w:rPr>
      </w:pPr>
    </w:p>
    <w:p w14:paraId="763EAAA9" w14:textId="77777777" w:rsidR="000F6DD4" w:rsidRPr="00A001B4" w:rsidRDefault="000F6DD4" w:rsidP="00B42622">
      <w:pPr>
        <w:tabs>
          <w:tab w:val="left" w:pos="851"/>
        </w:tabs>
        <w:adjustRightInd w:val="0"/>
        <w:contextualSpacing/>
        <w:rPr>
          <w:rFonts w:eastAsia="Calibri" w:cs="Times New Roman"/>
        </w:rPr>
      </w:pPr>
    </w:p>
    <w:p w14:paraId="17DE0E5A" w14:textId="77777777" w:rsidR="000F6DD4" w:rsidRPr="00A001B4" w:rsidRDefault="000F6DD4" w:rsidP="00B42622">
      <w:pPr>
        <w:tabs>
          <w:tab w:val="left" w:pos="851"/>
        </w:tabs>
        <w:adjustRightInd w:val="0"/>
        <w:contextualSpacing/>
        <w:rPr>
          <w:rFonts w:eastAsia="Calibri" w:cs="Times New Roman"/>
        </w:rPr>
      </w:pPr>
    </w:p>
    <w:p w14:paraId="7A68097C"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34CE807D" w14:textId="77777777" w:rsidTr="00847B0F">
        <w:trPr>
          <w:cantSplit/>
          <w:trHeight w:val="480"/>
        </w:trPr>
        <w:tc>
          <w:tcPr>
            <w:tcW w:w="4147" w:type="dxa"/>
            <w:gridSpan w:val="3"/>
          </w:tcPr>
          <w:p w14:paraId="391C4B8E" w14:textId="77777777" w:rsidR="006074B2" w:rsidRPr="00A001B4" w:rsidRDefault="006074B2" w:rsidP="00847B0F">
            <w:pPr>
              <w:rPr>
                <w:rFonts w:cs="Times New Roman"/>
                <w:b/>
                <w:bCs/>
                <w:lang w:eastAsia="en-GB"/>
              </w:rPr>
            </w:pPr>
            <w:r w:rsidRPr="00A001B4">
              <w:rPr>
                <w:rFonts w:cs="Times New Roman"/>
                <w:b/>
                <w:bCs/>
                <w:lang w:eastAsia="en-GB"/>
              </w:rPr>
              <w:t>Nume și prenume expert: Ciprian Sacagiu</w:t>
            </w:r>
          </w:p>
        </w:tc>
        <w:tc>
          <w:tcPr>
            <w:tcW w:w="5486" w:type="dxa"/>
            <w:gridSpan w:val="7"/>
          </w:tcPr>
          <w:p w14:paraId="0D8B51D1"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53682F07" w14:textId="77777777" w:rsidTr="00847B0F">
        <w:trPr>
          <w:cantSplit/>
          <w:trHeight w:val="480"/>
        </w:trPr>
        <w:tc>
          <w:tcPr>
            <w:tcW w:w="4147" w:type="dxa"/>
            <w:gridSpan w:val="3"/>
          </w:tcPr>
          <w:p w14:paraId="712412C6"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0FF12E31" w14:textId="77777777" w:rsidR="006074B2" w:rsidRPr="00A001B4" w:rsidRDefault="006074B2" w:rsidP="00847B0F">
            <w:pPr>
              <w:rPr>
                <w:rFonts w:cs="Times New Roman"/>
                <w:lang w:eastAsia="en-GB"/>
              </w:rPr>
            </w:pPr>
            <w:r w:rsidRPr="00A001B4">
              <w:rPr>
                <w:rFonts w:cs="Times New Roman"/>
                <w:lang w:eastAsia="en-GB"/>
              </w:rPr>
              <w:t>Telefon: 40720673400</w:t>
            </w:r>
          </w:p>
        </w:tc>
        <w:tc>
          <w:tcPr>
            <w:tcW w:w="2651" w:type="dxa"/>
            <w:gridSpan w:val="3"/>
          </w:tcPr>
          <w:p w14:paraId="3285D5CF" w14:textId="77777777" w:rsidR="006074B2" w:rsidRPr="00A001B4" w:rsidRDefault="006074B2" w:rsidP="00847B0F">
            <w:pPr>
              <w:rPr>
                <w:rFonts w:cs="Times New Roman"/>
                <w:lang w:eastAsia="en-GB"/>
              </w:rPr>
            </w:pPr>
            <w:r w:rsidRPr="00A001B4">
              <w:rPr>
                <w:rFonts w:cs="Times New Roman"/>
                <w:lang w:eastAsia="en-GB"/>
              </w:rPr>
              <w:t>Email: ciprian.sacagiu@gmail.com</w:t>
            </w:r>
          </w:p>
        </w:tc>
      </w:tr>
      <w:tr w:rsidR="006074B2" w:rsidRPr="00A001B4" w14:paraId="3E5EA4F8" w14:textId="77777777" w:rsidTr="00847B0F">
        <w:trPr>
          <w:cantSplit/>
          <w:trHeight w:val="480"/>
        </w:trPr>
        <w:tc>
          <w:tcPr>
            <w:tcW w:w="4147" w:type="dxa"/>
            <w:gridSpan w:val="3"/>
          </w:tcPr>
          <w:p w14:paraId="5EE10EA9"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7AFC518B" w14:textId="77777777" w:rsidR="006074B2" w:rsidRPr="00A001B4" w:rsidRDefault="006074B2" w:rsidP="00847B0F">
            <w:pPr>
              <w:rPr>
                <w:rFonts w:cs="Times New Roman"/>
                <w:lang w:eastAsia="en-GB"/>
              </w:rPr>
            </w:pPr>
            <w:r w:rsidRPr="00A001B4">
              <w:rPr>
                <w:rFonts w:cs="Times New Roman"/>
                <w:lang w:eastAsia="en-GB"/>
              </w:rPr>
              <w:t>Selectați:</w:t>
            </w:r>
          </w:p>
          <w:p w14:paraId="3CD12DC5" w14:textId="77777777" w:rsidR="006074B2" w:rsidRPr="00A001B4" w:rsidRDefault="006074B2" w:rsidP="00847B0F">
            <w:pPr>
              <w:rPr>
                <w:rFonts w:cs="Times New Roman"/>
                <w:lang w:eastAsia="en-GB"/>
              </w:rPr>
            </w:pPr>
            <w:r w:rsidRPr="00A001B4">
              <w:rPr>
                <w:rFonts w:cs="Times New Roman"/>
                <w:lang w:eastAsia="en-GB"/>
              </w:rPr>
              <w:t>□ Angajat</w:t>
            </w:r>
          </w:p>
          <w:p w14:paraId="3FD5A42D" w14:textId="77777777" w:rsidR="006074B2" w:rsidRPr="00A001B4" w:rsidRDefault="006074B2" w:rsidP="00847B0F">
            <w:pPr>
              <w:rPr>
                <w:rFonts w:cs="Times New Roman"/>
                <w:lang w:eastAsia="en-GB"/>
              </w:rPr>
            </w:pPr>
            <w:r w:rsidRPr="00A001B4">
              <w:rPr>
                <w:rFonts w:cs="Times New Roman"/>
                <w:lang w:eastAsia="en-GB"/>
              </w:rPr>
              <w:t>□x Liber profesionist</w:t>
            </w:r>
          </w:p>
          <w:p w14:paraId="02082260" w14:textId="77777777" w:rsidR="006074B2" w:rsidRPr="00A001B4" w:rsidRDefault="006074B2" w:rsidP="00847B0F">
            <w:pPr>
              <w:rPr>
                <w:rFonts w:cs="Times New Roman"/>
                <w:lang w:eastAsia="en-GB"/>
              </w:rPr>
            </w:pPr>
            <w:r w:rsidRPr="00A001B4">
              <w:rPr>
                <w:rFonts w:cs="Times New Roman"/>
                <w:lang w:eastAsia="en-GB"/>
              </w:rPr>
              <w:t>□ Subcontractant</w:t>
            </w:r>
          </w:p>
          <w:p w14:paraId="0D1B700E"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70A67EE2"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0A0AADB4" w14:textId="77777777" w:rsidTr="00847B0F">
        <w:trPr>
          <w:cantSplit/>
          <w:trHeight w:val="711"/>
        </w:trPr>
        <w:tc>
          <w:tcPr>
            <w:tcW w:w="4147" w:type="dxa"/>
            <w:gridSpan w:val="3"/>
          </w:tcPr>
          <w:p w14:paraId="4FEB98D5"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1C52FBF2"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36984137"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0D6B1071" w14:textId="77777777" w:rsidTr="00847B0F">
        <w:trPr>
          <w:cantSplit/>
          <w:trHeight w:val="480"/>
        </w:trPr>
        <w:tc>
          <w:tcPr>
            <w:tcW w:w="4147" w:type="dxa"/>
            <w:gridSpan w:val="3"/>
          </w:tcPr>
          <w:p w14:paraId="56B69A3F"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76300214" w14:textId="77777777" w:rsidTr="00847B0F">
        <w:trPr>
          <w:cantSplit/>
          <w:trHeight w:val="480"/>
        </w:trPr>
        <w:tc>
          <w:tcPr>
            <w:tcW w:w="4147" w:type="dxa"/>
            <w:gridSpan w:val="3"/>
          </w:tcPr>
          <w:p w14:paraId="5F628016"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60D8BF4E" w14:textId="77777777" w:rsidR="006074B2" w:rsidRPr="00A001B4" w:rsidRDefault="006074B2" w:rsidP="00847B0F">
            <w:pPr>
              <w:rPr>
                <w:rFonts w:cs="Times New Roman"/>
                <w:lang w:eastAsia="en-GB"/>
              </w:rPr>
            </w:pPr>
            <w:r w:rsidRPr="00A001B4">
              <w:rPr>
                <w:rFonts w:cs="Times New Roman"/>
                <w:i/>
                <w:lang w:eastAsia="en-GB"/>
              </w:rPr>
              <w:t>Master inginerie</w:t>
            </w:r>
          </w:p>
        </w:tc>
      </w:tr>
      <w:tr w:rsidR="006074B2" w:rsidRPr="00A001B4" w14:paraId="46AD4DEC" w14:textId="77777777" w:rsidTr="00847B0F">
        <w:trPr>
          <w:cantSplit/>
          <w:trHeight w:val="306"/>
        </w:trPr>
        <w:tc>
          <w:tcPr>
            <w:tcW w:w="4147" w:type="dxa"/>
            <w:gridSpan w:val="3"/>
          </w:tcPr>
          <w:p w14:paraId="2ACCA4F0"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07E065C8"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 xml:space="preserve">Leadership,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comunicare</w:t>
            </w:r>
          </w:p>
        </w:tc>
      </w:tr>
      <w:tr w:rsidR="006074B2" w:rsidRPr="00A001B4" w14:paraId="65D5041A" w14:textId="77777777" w:rsidTr="00847B0F">
        <w:trPr>
          <w:cantSplit/>
          <w:trHeight w:val="306"/>
        </w:trPr>
        <w:tc>
          <w:tcPr>
            <w:tcW w:w="4147" w:type="dxa"/>
            <w:gridSpan w:val="3"/>
          </w:tcPr>
          <w:p w14:paraId="01932D48" w14:textId="77777777" w:rsidR="006074B2" w:rsidRPr="00A001B4" w:rsidRDefault="006074B2" w:rsidP="00847B0F">
            <w:pPr>
              <w:rPr>
                <w:rFonts w:cs="Times New Roman"/>
                <w:lang w:eastAsia="en-GB"/>
              </w:rPr>
            </w:pPr>
            <w:r w:rsidRPr="00A001B4">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A001B4" w:rsidRDefault="006074B2" w:rsidP="00847B0F">
            <w:pPr>
              <w:rPr>
                <w:rFonts w:cs="Times New Roman"/>
                <w:lang w:eastAsia="en-GB"/>
              </w:rPr>
            </w:pPr>
            <w:r w:rsidRPr="00A001B4">
              <w:rPr>
                <w:rFonts w:cs="Times New Roman"/>
                <w:i/>
                <w:highlight w:val="lightGray"/>
                <w:lang w:eastAsia="en-GB"/>
              </w:rPr>
              <w:t>[introduceți informații]</w:t>
            </w:r>
          </w:p>
        </w:tc>
      </w:tr>
      <w:tr w:rsidR="006074B2" w:rsidRPr="00A001B4" w14:paraId="6EDC4F5C" w14:textId="77777777" w:rsidTr="00847B0F">
        <w:trPr>
          <w:cantSplit/>
          <w:trHeight w:val="306"/>
        </w:trPr>
        <w:tc>
          <w:tcPr>
            <w:tcW w:w="4147" w:type="dxa"/>
            <w:gridSpan w:val="3"/>
          </w:tcPr>
          <w:p w14:paraId="380B490D"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A001B4" w:rsidRDefault="006074B2" w:rsidP="00847B0F">
            <w:pPr>
              <w:rPr>
                <w:rFonts w:cs="Times New Roman"/>
                <w:lang w:eastAsia="en-GB"/>
              </w:rPr>
            </w:pPr>
            <w:r w:rsidRPr="00A001B4">
              <w:rPr>
                <w:rFonts w:cs="Times New Roman"/>
                <w:i/>
                <w:highlight w:val="lightGray"/>
                <w:lang w:eastAsia="en-GB"/>
              </w:rPr>
              <w:t>[introduceți informații]</w:t>
            </w:r>
          </w:p>
        </w:tc>
      </w:tr>
      <w:tr w:rsidR="006074B2" w:rsidRPr="00A001B4" w14:paraId="6B4F53D5" w14:textId="77777777" w:rsidTr="00847B0F">
        <w:trPr>
          <w:cantSplit/>
          <w:trHeight w:val="531"/>
        </w:trPr>
        <w:tc>
          <w:tcPr>
            <w:tcW w:w="4147" w:type="dxa"/>
            <w:gridSpan w:val="3"/>
          </w:tcPr>
          <w:p w14:paraId="14DD7BE1"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0FE6192B"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0836680D" w14:textId="77777777" w:rsidTr="00847B0F">
        <w:trPr>
          <w:cantSplit/>
          <w:trHeight w:val="783"/>
        </w:trPr>
        <w:tc>
          <w:tcPr>
            <w:tcW w:w="4147" w:type="dxa"/>
            <w:gridSpan w:val="3"/>
          </w:tcPr>
          <w:p w14:paraId="5D500F6F"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636CF54E"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660BA553"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67D241E2"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79B3258B" w14:textId="77777777" w:rsidTr="00847B0F">
        <w:trPr>
          <w:cantSplit/>
          <w:trHeight w:val="783"/>
        </w:trPr>
        <w:tc>
          <w:tcPr>
            <w:tcW w:w="4147" w:type="dxa"/>
            <w:gridSpan w:val="3"/>
          </w:tcPr>
          <w:p w14:paraId="2A42723F"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A001B4" w:rsidRDefault="006074B2" w:rsidP="00847B0F">
            <w:pPr>
              <w:rPr>
                <w:rFonts w:cs="Times New Roman"/>
                <w:lang w:eastAsia="en-GB"/>
              </w:rPr>
            </w:pPr>
          </w:p>
        </w:tc>
        <w:tc>
          <w:tcPr>
            <w:tcW w:w="2743" w:type="dxa"/>
            <w:gridSpan w:val="4"/>
          </w:tcPr>
          <w:p w14:paraId="09401004" w14:textId="77777777" w:rsidR="006074B2" w:rsidRPr="00A001B4" w:rsidRDefault="006074B2" w:rsidP="00847B0F">
            <w:pPr>
              <w:rPr>
                <w:rFonts w:cs="Times New Roman"/>
                <w:lang w:eastAsia="en-GB"/>
              </w:rPr>
            </w:pPr>
          </w:p>
        </w:tc>
      </w:tr>
      <w:tr w:rsidR="006074B2" w:rsidRPr="00A001B4" w14:paraId="20BBA371" w14:textId="77777777" w:rsidTr="00847B0F">
        <w:trPr>
          <w:cantSplit/>
          <w:trHeight w:val="495"/>
        </w:trPr>
        <w:tc>
          <w:tcPr>
            <w:tcW w:w="4147" w:type="dxa"/>
            <w:gridSpan w:val="3"/>
          </w:tcPr>
          <w:p w14:paraId="68B43942"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A001B4" w:rsidRDefault="006074B2" w:rsidP="00847B0F">
            <w:pPr>
              <w:rPr>
                <w:rFonts w:cs="Times New Roman"/>
                <w:lang w:eastAsia="en-GB"/>
              </w:rPr>
            </w:pPr>
            <w:r w:rsidRPr="00A001B4">
              <w:rPr>
                <w:rFonts w:cs="Times New Roman"/>
                <w:i/>
                <w:highlight w:val="lightGray"/>
                <w:lang w:eastAsia="en-GB"/>
              </w:rPr>
              <w:t>[introduceți câte rânduri este necesar pentru furnizarea de informații]</w:t>
            </w:r>
          </w:p>
        </w:tc>
      </w:tr>
      <w:tr w:rsidR="006074B2" w:rsidRPr="00A001B4" w14:paraId="166B649F" w14:textId="77777777" w:rsidTr="00847B0F">
        <w:trPr>
          <w:cantSplit/>
          <w:trHeight w:val="1026"/>
        </w:trPr>
        <w:tc>
          <w:tcPr>
            <w:tcW w:w="4147" w:type="dxa"/>
            <w:gridSpan w:val="3"/>
          </w:tcPr>
          <w:p w14:paraId="5979D854"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 xml:space="preserve">Leadership.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xml:space="preserve">, comunicare, </w:t>
            </w:r>
            <w:proofErr w:type="spellStart"/>
            <w:r w:rsidRPr="00A001B4">
              <w:rPr>
                <w:rFonts w:cs="Times New Roman"/>
                <w:i/>
                <w:highlight w:val="lightGray"/>
                <w:lang w:eastAsia="en-GB"/>
              </w:rPr>
              <w:t>rezilienta</w:t>
            </w:r>
            <w:proofErr w:type="spellEnd"/>
          </w:p>
        </w:tc>
      </w:tr>
      <w:tr w:rsidR="006074B2" w:rsidRPr="00A001B4" w14:paraId="4F4DF3F5" w14:textId="77777777" w:rsidTr="00847B0F">
        <w:trPr>
          <w:cantSplit/>
          <w:trHeight w:val="1026"/>
        </w:trPr>
        <w:tc>
          <w:tcPr>
            <w:tcW w:w="4147" w:type="dxa"/>
            <w:gridSpan w:val="3"/>
          </w:tcPr>
          <w:p w14:paraId="30FFEFFE"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6"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65A6C102"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49474C7B" w14:textId="77777777" w:rsidR="006074B2" w:rsidRPr="00A001B4" w:rsidRDefault="006074B2" w:rsidP="00847B0F">
            <w:pPr>
              <w:rPr>
                <w:rFonts w:cs="Times New Roman"/>
                <w:lang w:eastAsia="en-GB"/>
              </w:rPr>
            </w:pPr>
            <w:r w:rsidRPr="00A001B4">
              <w:rPr>
                <w:rFonts w:cs="Times New Roman"/>
                <w:i/>
                <w:lang w:eastAsia="en-GB"/>
              </w:rPr>
              <w:t>B1</w:t>
            </w:r>
          </w:p>
        </w:tc>
      </w:tr>
      <w:tr w:rsidR="006074B2" w:rsidRPr="00A001B4" w14:paraId="76571D8F" w14:textId="77777777" w:rsidTr="00847B0F">
        <w:trPr>
          <w:cantSplit/>
          <w:trHeight w:val="210"/>
        </w:trPr>
        <w:tc>
          <w:tcPr>
            <w:tcW w:w="9633" w:type="dxa"/>
            <w:gridSpan w:val="10"/>
          </w:tcPr>
          <w:p w14:paraId="7C94DFB5"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1E874425" w14:textId="77777777" w:rsidTr="00847B0F">
        <w:trPr>
          <w:cantSplit/>
          <w:trHeight w:val="480"/>
        </w:trPr>
        <w:tc>
          <w:tcPr>
            <w:tcW w:w="533" w:type="dxa"/>
          </w:tcPr>
          <w:p w14:paraId="0715EC11" w14:textId="77777777" w:rsidR="006074B2" w:rsidRPr="00A001B4" w:rsidRDefault="006074B2" w:rsidP="00847B0F">
            <w:pPr>
              <w:rPr>
                <w:rFonts w:cs="Times New Roman"/>
                <w:lang w:eastAsia="en-GB"/>
              </w:rPr>
            </w:pPr>
          </w:p>
        </w:tc>
        <w:tc>
          <w:tcPr>
            <w:tcW w:w="2338" w:type="dxa"/>
          </w:tcPr>
          <w:p w14:paraId="6F0DF80D" w14:textId="77777777" w:rsidR="006074B2" w:rsidRPr="00A001B4" w:rsidRDefault="006074B2" w:rsidP="00847B0F">
            <w:pPr>
              <w:rPr>
                <w:rFonts w:cs="Times New Roman"/>
                <w:lang w:eastAsia="en-GB"/>
              </w:rPr>
            </w:pPr>
            <w:r w:rsidRPr="00A001B4">
              <w:rPr>
                <w:rFonts w:cs="Times New Roman"/>
                <w:lang w:eastAsia="en-GB"/>
              </w:rPr>
              <w:t>Diplomă/</w:t>
            </w:r>
          </w:p>
          <w:p w14:paraId="05F20D8D"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31FE933F"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E639422"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1D369154" w14:textId="77777777" w:rsidR="006074B2" w:rsidRPr="00A001B4" w:rsidRDefault="006074B2" w:rsidP="00847B0F">
            <w:pPr>
              <w:rPr>
                <w:rFonts w:cs="Times New Roman"/>
                <w:lang w:eastAsia="en-GB"/>
              </w:rPr>
            </w:pPr>
            <w:r w:rsidRPr="00A001B4">
              <w:rPr>
                <w:rFonts w:cs="Times New Roman"/>
                <w:lang w:eastAsia="en-GB"/>
              </w:rPr>
              <w:t>Perioada</w:t>
            </w:r>
          </w:p>
          <w:p w14:paraId="5172071A"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6AAC0CB5" w14:textId="77777777" w:rsidTr="00847B0F">
        <w:trPr>
          <w:cantSplit/>
          <w:trHeight w:val="66"/>
        </w:trPr>
        <w:tc>
          <w:tcPr>
            <w:tcW w:w="533" w:type="dxa"/>
          </w:tcPr>
          <w:p w14:paraId="464DEECC" w14:textId="77777777" w:rsidR="006074B2" w:rsidRPr="00A001B4" w:rsidRDefault="006074B2" w:rsidP="00847B0F">
            <w:pPr>
              <w:rPr>
                <w:rFonts w:cs="Times New Roman"/>
                <w:lang w:eastAsia="en-GB"/>
              </w:rPr>
            </w:pPr>
          </w:p>
        </w:tc>
        <w:tc>
          <w:tcPr>
            <w:tcW w:w="2338" w:type="dxa"/>
          </w:tcPr>
          <w:p w14:paraId="36CEDA28" w14:textId="77777777" w:rsidR="006074B2" w:rsidRPr="00A001B4" w:rsidRDefault="006074B2" w:rsidP="00847B0F">
            <w:pPr>
              <w:rPr>
                <w:rFonts w:cs="Times New Roman"/>
                <w:lang w:eastAsia="en-GB"/>
              </w:rPr>
            </w:pPr>
            <w:r w:rsidRPr="00A001B4">
              <w:rPr>
                <w:rFonts w:cs="Times New Roman"/>
                <w:lang w:eastAsia="en-GB"/>
              </w:rPr>
              <w:t>Diploma seria S, nr. 0034196</w:t>
            </w:r>
          </w:p>
        </w:tc>
        <w:tc>
          <w:tcPr>
            <w:tcW w:w="2165" w:type="dxa"/>
            <w:gridSpan w:val="2"/>
          </w:tcPr>
          <w:p w14:paraId="38940666"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21C6570A"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5105E842" w14:textId="77777777" w:rsidR="006074B2" w:rsidRPr="00A001B4" w:rsidRDefault="006074B2" w:rsidP="00847B0F">
            <w:pPr>
              <w:rPr>
                <w:rFonts w:cs="Times New Roman"/>
                <w:lang w:eastAsia="en-GB"/>
              </w:rPr>
            </w:pPr>
            <w:r w:rsidRPr="00A001B4">
              <w:rPr>
                <w:rFonts w:cs="Times New Roman"/>
                <w:lang w:eastAsia="en-GB"/>
              </w:rPr>
              <w:t>09-10 2024</w:t>
            </w:r>
          </w:p>
        </w:tc>
      </w:tr>
      <w:tr w:rsidR="006074B2" w:rsidRPr="00A001B4" w14:paraId="286377DE" w14:textId="77777777" w:rsidTr="00847B0F">
        <w:trPr>
          <w:cantSplit/>
          <w:trHeight w:val="50"/>
        </w:trPr>
        <w:tc>
          <w:tcPr>
            <w:tcW w:w="533" w:type="dxa"/>
          </w:tcPr>
          <w:p w14:paraId="657068B3" w14:textId="77777777" w:rsidR="006074B2" w:rsidRPr="00A001B4" w:rsidRDefault="006074B2" w:rsidP="00847B0F">
            <w:pPr>
              <w:rPr>
                <w:rFonts w:cs="Times New Roman"/>
                <w:lang w:eastAsia="en-GB"/>
              </w:rPr>
            </w:pPr>
          </w:p>
        </w:tc>
        <w:tc>
          <w:tcPr>
            <w:tcW w:w="2338" w:type="dxa"/>
          </w:tcPr>
          <w:p w14:paraId="246D78EA" w14:textId="77777777" w:rsidR="006074B2" w:rsidRPr="00A001B4" w:rsidRDefault="006074B2" w:rsidP="00847B0F">
            <w:pPr>
              <w:rPr>
                <w:rFonts w:cs="Times New Roman"/>
                <w:lang w:eastAsia="en-GB"/>
              </w:rPr>
            </w:pPr>
          </w:p>
        </w:tc>
        <w:tc>
          <w:tcPr>
            <w:tcW w:w="2165" w:type="dxa"/>
            <w:gridSpan w:val="2"/>
          </w:tcPr>
          <w:p w14:paraId="16C47357" w14:textId="77777777" w:rsidR="006074B2" w:rsidRPr="00A001B4" w:rsidRDefault="006074B2" w:rsidP="00847B0F">
            <w:pPr>
              <w:rPr>
                <w:rFonts w:cs="Times New Roman"/>
                <w:lang w:eastAsia="en-GB"/>
              </w:rPr>
            </w:pPr>
          </w:p>
        </w:tc>
        <w:tc>
          <w:tcPr>
            <w:tcW w:w="2299" w:type="dxa"/>
            <w:gridSpan w:val="4"/>
          </w:tcPr>
          <w:p w14:paraId="09898B47" w14:textId="77777777" w:rsidR="006074B2" w:rsidRPr="00A001B4" w:rsidRDefault="006074B2" w:rsidP="00847B0F">
            <w:pPr>
              <w:rPr>
                <w:rFonts w:cs="Times New Roman"/>
                <w:lang w:eastAsia="en-GB"/>
              </w:rPr>
            </w:pPr>
          </w:p>
        </w:tc>
        <w:tc>
          <w:tcPr>
            <w:tcW w:w="2298" w:type="dxa"/>
            <w:gridSpan w:val="2"/>
          </w:tcPr>
          <w:p w14:paraId="7CB0DEE2" w14:textId="77777777" w:rsidR="006074B2" w:rsidRPr="00A001B4" w:rsidRDefault="006074B2" w:rsidP="00847B0F">
            <w:pPr>
              <w:rPr>
                <w:rFonts w:cs="Times New Roman"/>
                <w:lang w:eastAsia="en-GB"/>
              </w:rPr>
            </w:pPr>
          </w:p>
        </w:tc>
      </w:tr>
      <w:tr w:rsidR="006074B2" w:rsidRPr="00A001B4" w14:paraId="5681FD21" w14:textId="77777777" w:rsidTr="00847B0F">
        <w:trPr>
          <w:cantSplit/>
          <w:trHeight w:val="50"/>
        </w:trPr>
        <w:tc>
          <w:tcPr>
            <w:tcW w:w="533" w:type="dxa"/>
          </w:tcPr>
          <w:p w14:paraId="0AFA4B8E" w14:textId="77777777" w:rsidR="006074B2" w:rsidRPr="00A001B4" w:rsidRDefault="006074B2" w:rsidP="00847B0F">
            <w:pPr>
              <w:rPr>
                <w:rFonts w:cs="Times New Roman"/>
                <w:lang w:eastAsia="en-GB"/>
              </w:rPr>
            </w:pPr>
          </w:p>
        </w:tc>
        <w:tc>
          <w:tcPr>
            <w:tcW w:w="2338" w:type="dxa"/>
          </w:tcPr>
          <w:p w14:paraId="3F313A23" w14:textId="77777777" w:rsidR="006074B2" w:rsidRPr="00A001B4" w:rsidRDefault="006074B2" w:rsidP="00847B0F">
            <w:pPr>
              <w:rPr>
                <w:rFonts w:cs="Times New Roman"/>
                <w:lang w:eastAsia="en-GB"/>
              </w:rPr>
            </w:pPr>
          </w:p>
        </w:tc>
        <w:tc>
          <w:tcPr>
            <w:tcW w:w="2165" w:type="dxa"/>
            <w:gridSpan w:val="2"/>
          </w:tcPr>
          <w:p w14:paraId="5E90295A" w14:textId="77777777" w:rsidR="006074B2" w:rsidRPr="00A001B4" w:rsidRDefault="006074B2" w:rsidP="00847B0F">
            <w:pPr>
              <w:rPr>
                <w:rFonts w:cs="Times New Roman"/>
                <w:lang w:eastAsia="en-GB"/>
              </w:rPr>
            </w:pPr>
          </w:p>
        </w:tc>
        <w:tc>
          <w:tcPr>
            <w:tcW w:w="2299" w:type="dxa"/>
            <w:gridSpan w:val="4"/>
          </w:tcPr>
          <w:p w14:paraId="5B8F5D53" w14:textId="77777777" w:rsidR="006074B2" w:rsidRPr="00A001B4" w:rsidRDefault="006074B2" w:rsidP="00847B0F">
            <w:pPr>
              <w:rPr>
                <w:rFonts w:cs="Times New Roman"/>
                <w:lang w:eastAsia="en-GB"/>
              </w:rPr>
            </w:pPr>
          </w:p>
        </w:tc>
        <w:tc>
          <w:tcPr>
            <w:tcW w:w="2298" w:type="dxa"/>
            <w:gridSpan w:val="2"/>
          </w:tcPr>
          <w:p w14:paraId="25FC2E1E" w14:textId="77777777" w:rsidR="006074B2" w:rsidRPr="00A001B4" w:rsidRDefault="006074B2" w:rsidP="00847B0F">
            <w:pPr>
              <w:rPr>
                <w:rFonts w:cs="Times New Roman"/>
                <w:lang w:eastAsia="en-GB"/>
              </w:rPr>
            </w:pPr>
          </w:p>
        </w:tc>
      </w:tr>
    </w:tbl>
    <w:p w14:paraId="53D8B8B9" w14:textId="77777777" w:rsidR="006074B2" w:rsidRPr="00A001B4" w:rsidRDefault="006074B2" w:rsidP="006074B2">
      <w:pPr>
        <w:tabs>
          <w:tab w:val="left" w:pos="851"/>
        </w:tabs>
        <w:adjustRightInd w:val="0"/>
        <w:contextualSpacing/>
        <w:rPr>
          <w:rFonts w:eastAsia="Calibri" w:cs="Times New Roman"/>
        </w:rPr>
      </w:pPr>
    </w:p>
    <w:p w14:paraId="44EDD2D9" w14:textId="77777777" w:rsidR="000F6DD4" w:rsidRPr="00A001B4" w:rsidRDefault="000F6DD4" w:rsidP="00B42622">
      <w:pPr>
        <w:tabs>
          <w:tab w:val="left" w:pos="851"/>
        </w:tabs>
        <w:adjustRightInd w:val="0"/>
        <w:contextualSpacing/>
        <w:rPr>
          <w:rFonts w:eastAsia="Calibri" w:cs="Times New Roman"/>
        </w:rPr>
      </w:pPr>
    </w:p>
    <w:p w14:paraId="168D8957" w14:textId="77777777" w:rsidR="000F6DD4" w:rsidRPr="00A001B4" w:rsidRDefault="000F6DD4" w:rsidP="00B42622">
      <w:pPr>
        <w:tabs>
          <w:tab w:val="left" w:pos="851"/>
        </w:tabs>
        <w:adjustRightInd w:val="0"/>
        <w:contextualSpacing/>
        <w:rPr>
          <w:rFonts w:eastAsia="Calibri" w:cs="Times New Roman"/>
        </w:rPr>
      </w:pPr>
    </w:p>
    <w:p w14:paraId="3349886F" w14:textId="77777777" w:rsidR="000F6DD4" w:rsidRPr="00A001B4" w:rsidRDefault="000F6DD4" w:rsidP="00B42622">
      <w:pPr>
        <w:tabs>
          <w:tab w:val="left" w:pos="851"/>
        </w:tabs>
        <w:adjustRightInd w:val="0"/>
        <w:contextualSpacing/>
        <w:rPr>
          <w:rFonts w:eastAsia="Calibri" w:cs="Times New Roman"/>
        </w:rPr>
      </w:pPr>
    </w:p>
    <w:p w14:paraId="5B942E15" w14:textId="77777777" w:rsidR="000F6DD4" w:rsidRPr="00A001B4" w:rsidRDefault="000F6DD4" w:rsidP="00B42622">
      <w:pPr>
        <w:tabs>
          <w:tab w:val="left" w:pos="851"/>
        </w:tabs>
        <w:adjustRightInd w:val="0"/>
        <w:contextualSpacing/>
        <w:rPr>
          <w:rFonts w:eastAsia="Calibri" w:cs="Times New Roman"/>
        </w:rPr>
      </w:pPr>
    </w:p>
    <w:p w14:paraId="72AE64E1" w14:textId="77777777" w:rsidR="000F6DD4" w:rsidRPr="00A001B4" w:rsidRDefault="000F6DD4" w:rsidP="00B42622">
      <w:pPr>
        <w:tabs>
          <w:tab w:val="left" w:pos="851"/>
        </w:tabs>
        <w:adjustRightInd w:val="0"/>
        <w:contextualSpacing/>
        <w:rPr>
          <w:rFonts w:eastAsia="Calibri" w:cs="Times New Roman"/>
        </w:rPr>
      </w:pPr>
    </w:p>
    <w:p w14:paraId="4EDAC7E7" w14:textId="77777777" w:rsidR="000F6DD4" w:rsidRPr="00A001B4" w:rsidRDefault="000F6DD4" w:rsidP="00B42622">
      <w:pPr>
        <w:tabs>
          <w:tab w:val="left" w:pos="851"/>
        </w:tabs>
        <w:adjustRightInd w:val="0"/>
        <w:contextualSpacing/>
        <w:rPr>
          <w:rFonts w:eastAsia="Calibri" w:cs="Times New Roman"/>
        </w:rPr>
      </w:pPr>
    </w:p>
    <w:p w14:paraId="714A210C" w14:textId="77777777" w:rsidR="000F6DD4" w:rsidRPr="00A001B4" w:rsidRDefault="000F6DD4" w:rsidP="00B42622">
      <w:pPr>
        <w:tabs>
          <w:tab w:val="left" w:pos="851"/>
        </w:tabs>
        <w:adjustRightInd w:val="0"/>
        <w:contextualSpacing/>
        <w:rPr>
          <w:rFonts w:eastAsia="Calibri" w:cs="Times New Roman"/>
        </w:rPr>
      </w:pPr>
    </w:p>
    <w:p w14:paraId="6D501702" w14:textId="77777777" w:rsidR="000F6DD4" w:rsidRPr="00A001B4" w:rsidRDefault="000F6DD4" w:rsidP="00B42622">
      <w:pPr>
        <w:tabs>
          <w:tab w:val="left" w:pos="851"/>
        </w:tabs>
        <w:adjustRightInd w:val="0"/>
        <w:contextualSpacing/>
        <w:rPr>
          <w:rFonts w:eastAsia="Calibri" w:cs="Times New Roman"/>
        </w:rPr>
      </w:pPr>
    </w:p>
    <w:p w14:paraId="060A888F" w14:textId="77777777" w:rsidR="000F6DD4" w:rsidRPr="00A001B4" w:rsidRDefault="000F6DD4" w:rsidP="00B42622">
      <w:pPr>
        <w:tabs>
          <w:tab w:val="left" w:pos="851"/>
        </w:tabs>
        <w:adjustRightInd w:val="0"/>
        <w:contextualSpacing/>
        <w:rPr>
          <w:rFonts w:eastAsia="Calibri" w:cs="Times New Roman"/>
        </w:rPr>
      </w:pPr>
    </w:p>
    <w:p w14:paraId="05100106" w14:textId="77777777" w:rsidR="000F6DD4" w:rsidRPr="00A001B4" w:rsidRDefault="000F6DD4" w:rsidP="00B42622">
      <w:pPr>
        <w:tabs>
          <w:tab w:val="left" w:pos="851"/>
        </w:tabs>
        <w:adjustRightInd w:val="0"/>
        <w:contextualSpacing/>
        <w:rPr>
          <w:rFonts w:eastAsia="Calibri" w:cs="Times New Roman"/>
        </w:rPr>
      </w:pPr>
    </w:p>
    <w:p w14:paraId="7B0C545E" w14:textId="77777777" w:rsidR="000F6DD4" w:rsidRPr="00A001B4" w:rsidRDefault="000F6DD4" w:rsidP="00B42622">
      <w:pPr>
        <w:tabs>
          <w:tab w:val="left" w:pos="851"/>
        </w:tabs>
        <w:adjustRightInd w:val="0"/>
        <w:contextualSpacing/>
        <w:rPr>
          <w:rFonts w:eastAsia="Calibri" w:cs="Times New Roman"/>
        </w:rPr>
      </w:pPr>
    </w:p>
    <w:p w14:paraId="59DEF7C6" w14:textId="77777777" w:rsidR="000F6DD4" w:rsidRPr="00A001B4" w:rsidRDefault="000F6DD4" w:rsidP="00B42622">
      <w:pPr>
        <w:tabs>
          <w:tab w:val="left" w:pos="851"/>
        </w:tabs>
        <w:adjustRightInd w:val="0"/>
        <w:contextualSpacing/>
        <w:rPr>
          <w:rFonts w:eastAsia="Calibri" w:cs="Times New Roman"/>
        </w:rPr>
      </w:pPr>
    </w:p>
    <w:p w14:paraId="4140DAA8" w14:textId="77777777" w:rsidR="000F6DD4" w:rsidRPr="00A001B4" w:rsidRDefault="000F6DD4" w:rsidP="00B42622">
      <w:pPr>
        <w:tabs>
          <w:tab w:val="left" w:pos="851"/>
        </w:tabs>
        <w:adjustRightInd w:val="0"/>
        <w:contextualSpacing/>
        <w:rPr>
          <w:rFonts w:eastAsia="Calibri" w:cs="Times New Roman"/>
        </w:rPr>
      </w:pPr>
    </w:p>
    <w:p w14:paraId="612CA442" w14:textId="77777777" w:rsidR="000F6DD4" w:rsidRPr="00A001B4" w:rsidRDefault="000F6DD4" w:rsidP="00B42622">
      <w:pPr>
        <w:tabs>
          <w:tab w:val="left" w:pos="851"/>
        </w:tabs>
        <w:adjustRightInd w:val="0"/>
        <w:contextualSpacing/>
        <w:rPr>
          <w:rFonts w:eastAsia="Calibri" w:cs="Times New Roman"/>
        </w:rPr>
      </w:pPr>
    </w:p>
    <w:p w14:paraId="719D3993" w14:textId="77777777" w:rsidR="000F6DD4" w:rsidRPr="00A001B4" w:rsidRDefault="000F6DD4" w:rsidP="00B42622">
      <w:pPr>
        <w:tabs>
          <w:tab w:val="left" w:pos="851"/>
        </w:tabs>
        <w:adjustRightInd w:val="0"/>
        <w:contextualSpacing/>
        <w:rPr>
          <w:rFonts w:eastAsia="Calibri" w:cs="Times New Roman"/>
        </w:rPr>
      </w:pPr>
    </w:p>
    <w:p w14:paraId="77AAE0D9" w14:textId="77777777" w:rsidR="000F6DD4" w:rsidRPr="00A001B4" w:rsidRDefault="000F6DD4" w:rsidP="00B42622">
      <w:pPr>
        <w:tabs>
          <w:tab w:val="left" w:pos="851"/>
        </w:tabs>
        <w:adjustRightInd w:val="0"/>
        <w:contextualSpacing/>
        <w:rPr>
          <w:rFonts w:eastAsia="Calibri" w:cs="Times New Roman"/>
        </w:rPr>
      </w:pPr>
    </w:p>
    <w:p w14:paraId="75DA1EBA" w14:textId="77777777" w:rsidR="000F6DD4" w:rsidRPr="00A001B4" w:rsidRDefault="000F6DD4" w:rsidP="00B42622">
      <w:pPr>
        <w:tabs>
          <w:tab w:val="left" w:pos="851"/>
        </w:tabs>
        <w:adjustRightInd w:val="0"/>
        <w:contextualSpacing/>
        <w:rPr>
          <w:rFonts w:eastAsia="Calibri" w:cs="Times New Roman"/>
        </w:rPr>
      </w:pPr>
    </w:p>
    <w:p w14:paraId="7BDE562D" w14:textId="77777777" w:rsidR="000F6DD4" w:rsidRPr="00A001B4" w:rsidRDefault="000F6DD4" w:rsidP="00B42622">
      <w:pPr>
        <w:tabs>
          <w:tab w:val="left" w:pos="851"/>
        </w:tabs>
        <w:adjustRightInd w:val="0"/>
        <w:contextualSpacing/>
        <w:rPr>
          <w:rFonts w:eastAsia="Calibri" w:cs="Times New Roman"/>
        </w:rPr>
      </w:pPr>
    </w:p>
    <w:p w14:paraId="6D1F0698" w14:textId="77777777" w:rsidR="000F6DD4" w:rsidRPr="00A001B4" w:rsidRDefault="000F6DD4" w:rsidP="00B42622">
      <w:pPr>
        <w:tabs>
          <w:tab w:val="left" w:pos="851"/>
        </w:tabs>
        <w:adjustRightInd w:val="0"/>
        <w:contextualSpacing/>
        <w:rPr>
          <w:rFonts w:eastAsia="Calibri" w:cs="Times New Roman"/>
        </w:rPr>
      </w:pPr>
    </w:p>
    <w:p w14:paraId="553F241B" w14:textId="77777777" w:rsidR="000F6DD4" w:rsidRPr="00A001B4" w:rsidRDefault="000F6DD4" w:rsidP="00B42622">
      <w:pPr>
        <w:tabs>
          <w:tab w:val="left" w:pos="851"/>
        </w:tabs>
        <w:adjustRightInd w:val="0"/>
        <w:contextualSpacing/>
        <w:rPr>
          <w:rFonts w:eastAsia="Calibri" w:cs="Times New Roman"/>
        </w:rPr>
      </w:pPr>
    </w:p>
    <w:p w14:paraId="595D1343" w14:textId="77777777" w:rsidR="000F6DD4" w:rsidRPr="00A001B4" w:rsidRDefault="000F6DD4" w:rsidP="00B42622">
      <w:pPr>
        <w:tabs>
          <w:tab w:val="left" w:pos="851"/>
        </w:tabs>
        <w:adjustRightInd w:val="0"/>
        <w:contextualSpacing/>
        <w:rPr>
          <w:rFonts w:eastAsia="Calibri" w:cs="Times New Roman"/>
        </w:rPr>
      </w:pPr>
    </w:p>
    <w:p w14:paraId="6776E873" w14:textId="77777777" w:rsidR="000F6DD4" w:rsidRPr="00A001B4" w:rsidRDefault="000F6DD4" w:rsidP="00B42622">
      <w:pPr>
        <w:tabs>
          <w:tab w:val="left" w:pos="851"/>
        </w:tabs>
        <w:adjustRightInd w:val="0"/>
        <w:contextualSpacing/>
        <w:rPr>
          <w:rFonts w:eastAsia="Calibri" w:cs="Times New Roman"/>
        </w:rPr>
      </w:pPr>
    </w:p>
    <w:p w14:paraId="0B3E77C7" w14:textId="3CE68CB1" w:rsidR="000F6DD4" w:rsidRPr="00A001B4" w:rsidRDefault="000F6DD4" w:rsidP="00B42622">
      <w:pPr>
        <w:tabs>
          <w:tab w:val="left" w:pos="851"/>
        </w:tabs>
        <w:adjustRightInd w:val="0"/>
        <w:contextualSpacing/>
        <w:rPr>
          <w:rFonts w:eastAsia="Calibri" w:cs="Times New Roman"/>
        </w:rPr>
      </w:pPr>
    </w:p>
    <w:p w14:paraId="64E18E3E" w14:textId="77777777" w:rsidR="000F6DD4" w:rsidRPr="00A001B4" w:rsidRDefault="000F6DD4" w:rsidP="00B42622">
      <w:pPr>
        <w:tabs>
          <w:tab w:val="left" w:pos="851"/>
        </w:tabs>
        <w:adjustRightInd w:val="0"/>
        <w:contextualSpacing/>
        <w:rPr>
          <w:rFonts w:eastAsia="Calibri" w:cs="Times New Roman"/>
        </w:rPr>
      </w:pPr>
    </w:p>
    <w:p w14:paraId="6C12896C" w14:textId="77777777" w:rsidR="000F6DD4" w:rsidRPr="00A001B4" w:rsidRDefault="000F6DD4" w:rsidP="00B42622">
      <w:pPr>
        <w:tabs>
          <w:tab w:val="left" w:pos="851"/>
        </w:tabs>
        <w:adjustRightInd w:val="0"/>
        <w:contextualSpacing/>
        <w:rPr>
          <w:rFonts w:eastAsia="Calibri" w:cs="Times New Roman"/>
        </w:rPr>
      </w:pPr>
    </w:p>
    <w:p w14:paraId="0AD45952"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6DD63A0B" w14:textId="77777777" w:rsidTr="00847B0F">
        <w:trPr>
          <w:cantSplit/>
          <w:trHeight w:val="480"/>
        </w:trPr>
        <w:tc>
          <w:tcPr>
            <w:tcW w:w="4147" w:type="dxa"/>
            <w:gridSpan w:val="3"/>
          </w:tcPr>
          <w:p w14:paraId="3F6814E1"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Alexandra Marina </w:t>
            </w:r>
            <w:proofErr w:type="spellStart"/>
            <w:r w:rsidRPr="00A001B4">
              <w:rPr>
                <w:rFonts w:cs="Times New Roman"/>
                <w:b/>
                <w:bCs/>
                <w:lang w:eastAsia="en-GB"/>
              </w:rPr>
              <w:t>Stâlpeanu</w:t>
            </w:r>
            <w:proofErr w:type="spellEnd"/>
          </w:p>
        </w:tc>
        <w:tc>
          <w:tcPr>
            <w:tcW w:w="5486" w:type="dxa"/>
            <w:gridSpan w:val="7"/>
          </w:tcPr>
          <w:p w14:paraId="16F5C6BF"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5592096F" w14:textId="77777777" w:rsidTr="00847B0F">
        <w:trPr>
          <w:cantSplit/>
          <w:trHeight w:val="480"/>
        </w:trPr>
        <w:tc>
          <w:tcPr>
            <w:tcW w:w="4147" w:type="dxa"/>
            <w:gridSpan w:val="3"/>
          </w:tcPr>
          <w:p w14:paraId="4E7D9BBA"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43CBFF6B"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0761159611</w:t>
            </w:r>
          </w:p>
        </w:tc>
        <w:tc>
          <w:tcPr>
            <w:tcW w:w="2651" w:type="dxa"/>
            <w:gridSpan w:val="3"/>
          </w:tcPr>
          <w:p w14:paraId="04128557"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anda.stalpeanu@gmail.com</w:t>
            </w:r>
          </w:p>
        </w:tc>
      </w:tr>
      <w:tr w:rsidR="006074B2" w:rsidRPr="00A001B4" w14:paraId="0494B02B" w14:textId="77777777" w:rsidTr="00847B0F">
        <w:trPr>
          <w:cantSplit/>
          <w:trHeight w:val="480"/>
        </w:trPr>
        <w:tc>
          <w:tcPr>
            <w:tcW w:w="4147" w:type="dxa"/>
            <w:gridSpan w:val="3"/>
          </w:tcPr>
          <w:p w14:paraId="5E80D551"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0F847725" w14:textId="77777777" w:rsidR="006074B2" w:rsidRPr="00A001B4" w:rsidRDefault="006074B2" w:rsidP="00847B0F">
            <w:pPr>
              <w:rPr>
                <w:rFonts w:cs="Times New Roman"/>
                <w:lang w:eastAsia="en-GB"/>
              </w:rPr>
            </w:pPr>
            <w:r w:rsidRPr="00A001B4">
              <w:rPr>
                <w:rFonts w:cs="Times New Roman"/>
                <w:lang w:eastAsia="en-GB"/>
              </w:rPr>
              <w:t>Selectați:</w:t>
            </w:r>
          </w:p>
          <w:p w14:paraId="67DB7D70" w14:textId="77777777" w:rsidR="006074B2" w:rsidRPr="00A001B4" w:rsidRDefault="006074B2" w:rsidP="00847B0F">
            <w:pPr>
              <w:rPr>
                <w:rFonts w:cs="Times New Roman"/>
                <w:lang w:eastAsia="en-GB"/>
              </w:rPr>
            </w:pPr>
            <w:r w:rsidRPr="00A001B4">
              <w:rPr>
                <w:rFonts w:cs="Times New Roman"/>
                <w:lang w:eastAsia="en-GB"/>
              </w:rPr>
              <w:t>□ Angajat</w:t>
            </w:r>
          </w:p>
          <w:p w14:paraId="6A6817F6" w14:textId="77777777" w:rsidR="006074B2" w:rsidRPr="00A001B4" w:rsidRDefault="006074B2" w:rsidP="00847B0F">
            <w:pPr>
              <w:rPr>
                <w:rFonts w:cs="Times New Roman"/>
                <w:lang w:eastAsia="en-GB"/>
              </w:rPr>
            </w:pPr>
            <w:r w:rsidRPr="00A001B4">
              <w:rPr>
                <w:rFonts w:cs="Times New Roman"/>
                <w:lang w:eastAsia="en-GB"/>
              </w:rPr>
              <w:t>□x Liber profesionist</w:t>
            </w:r>
          </w:p>
          <w:p w14:paraId="366C363F" w14:textId="77777777" w:rsidR="006074B2" w:rsidRPr="00A001B4" w:rsidRDefault="006074B2" w:rsidP="00847B0F">
            <w:pPr>
              <w:rPr>
                <w:rFonts w:cs="Times New Roman"/>
                <w:lang w:eastAsia="en-GB"/>
              </w:rPr>
            </w:pPr>
            <w:r w:rsidRPr="00A001B4">
              <w:rPr>
                <w:rFonts w:cs="Times New Roman"/>
                <w:lang w:eastAsia="en-GB"/>
              </w:rPr>
              <w:t>□ Subcontractant</w:t>
            </w:r>
          </w:p>
          <w:p w14:paraId="7069EEB8"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2AF7EEE6"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4A5FEEC4" w14:textId="77777777" w:rsidTr="00847B0F">
        <w:trPr>
          <w:cantSplit/>
          <w:trHeight w:val="711"/>
        </w:trPr>
        <w:tc>
          <w:tcPr>
            <w:tcW w:w="4147" w:type="dxa"/>
            <w:gridSpan w:val="3"/>
          </w:tcPr>
          <w:p w14:paraId="57372774"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79F17211"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3EB1E9B7"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1E314D88" w14:textId="77777777" w:rsidTr="00847B0F">
        <w:trPr>
          <w:cantSplit/>
          <w:trHeight w:val="480"/>
        </w:trPr>
        <w:tc>
          <w:tcPr>
            <w:tcW w:w="4147" w:type="dxa"/>
            <w:gridSpan w:val="3"/>
          </w:tcPr>
          <w:p w14:paraId="5D57B483"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15B82A5C" w14:textId="77777777" w:rsidTr="00847B0F">
        <w:trPr>
          <w:cantSplit/>
          <w:trHeight w:val="480"/>
        </w:trPr>
        <w:tc>
          <w:tcPr>
            <w:tcW w:w="4147" w:type="dxa"/>
            <w:gridSpan w:val="3"/>
          </w:tcPr>
          <w:p w14:paraId="64781D9D"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6F150D9D" w14:textId="77777777" w:rsidR="006074B2" w:rsidRPr="00A001B4" w:rsidRDefault="006074B2" w:rsidP="00847B0F">
            <w:pPr>
              <w:rPr>
                <w:rFonts w:cs="Times New Roman"/>
                <w:lang w:eastAsia="en-GB"/>
              </w:rPr>
            </w:pPr>
            <w:r w:rsidRPr="00A001B4">
              <w:rPr>
                <w:rFonts w:cs="Times New Roman"/>
                <w:i/>
                <w:lang w:eastAsia="en-GB"/>
              </w:rPr>
              <w:t>master</w:t>
            </w:r>
          </w:p>
        </w:tc>
      </w:tr>
      <w:tr w:rsidR="006074B2" w:rsidRPr="00A001B4" w14:paraId="2E78137A" w14:textId="77777777" w:rsidTr="00847B0F">
        <w:trPr>
          <w:cantSplit/>
          <w:trHeight w:val="306"/>
        </w:trPr>
        <w:tc>
          <w:tcPr>
            <w:tcW w:w="4147" w:type="dxa"/>
            <w:gridSpan w:val="3"/>
          </w:tcPr>
          <w:p w14:paraId="553DDBAB"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41211D91"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comunicare</w:t>
            </w:r>
          </w:p>
        </w:tc>
      </w:tr>
      <w:tr w:rsidR="006074B2" w:rsidRPr="00A001B4" w14:paraId="5F6EF402" w14:textId="77777777" w:rsidTr="00847B0F">
        <w:trPr>
          <w:cantSplit/>
          <w:trHeight w:val="306"/>
        </w:trPr>
        <w:tc>
          <w:tcPr>
            <w:tcW w:w="4147" w:type="dxa"/>
            <w:gridSpan w:val="3"/>
          </w:tcPr>
          <w:p w14:paraId="4F8FF3F4" w14:textId="77777777" w:rsidR="006074B2" w:rsidRPr="00A001B4" w:rsidRDefault="006074B2" w:rsidP="00847B0F">
            <w:pPr>
              <w:rPr>
                <w:rFonts w:cs="Times New Roman"/>
                <w:lang w:eastAsia="en-GB"/>
              </w:rPr>
            </w:pPr>
            <w:r w:rsidRPr="00A001B4">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A001B4" w:rsidRDefault="006074B2" w:rsidP="00847B0F">
            <w:pPr>
              <w:rPr>
                <w:rFonts w:cs="Times New Roman"/>
                <w:lang w:eastAsia="en-GB"/>
              </w:rPr>
            </w:pPr>
            <w:r w:rsidRPr="00A001B4">
              <w:rPr>
                <w:rFonts w:cs="Times New Roman"/>
                <w:i/>
                <w:lang w:eastAsia="en-GB"/>
              </w:rPr>
              <w:t>10 ani</w:t>
            </w:r>
          </w:p>
        </w:tc>
      </w:tr>
      <w:tr w:rsidR="006074B2" w:rsidRPr="00A001B4" w14:paraId="66409570" w14:textId="77777777" w:rsidTr="00847B0F">
        <w:trPr>
          <w:cantSplit/>
          <w:trHeight w:val="306"/>
        </w:trPr>
        <w:tc>
          <w:tcPr>
            <w:tcW w:w="4147" w:type="dxa"/>
            <w:gridSpan w:val="3"/>
          </w:tcPr>
          <w:p w14:paraId="3E93C805"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A001B4" w:rsidRDefault="006074B2" w:rsidP="00847B0F">
            <w:pPr>
              <w:rPr>
                <w:rFonts w:cs="Times New Roman"/>
                <w:lang w:eastAsia="en-GB"/>
              </w:rPr>
            </w:pPr>
            <w:r w:rsidRPr="00A001B4">
              <w:rPr>
                <w:rFonts w:cs="Times New Roman"/>
                <w:i/>
                <w:lang w:eastAsia="en-GB"/>
              </w:rPr>
              <w:t>3 ani formator</w:t>
            </w:r>
          </w:p>
        </w:tc>
      </w:tr>
      <w:tr w:rsidR="006074B2" w:rsidRPr="00A001B4" w14:paraId="20FD92EB" w14:textId="77777777" w:rsidTr="00847B0F">
        <w:trPr>
          <w:cantSplit/>
          <w:trHeight w:val="531"/>
        </w:trPr>
        <w:tc>
          <w:tcPr>
            <w:tcW w:w="4147" w:type="dxa"/>
            <w:gridSpan w:val="3"/>
          </w:tcPr>
          <w:p w14:paraId="56B1D189"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7EC06B87"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5B9E527F" w14:textId="77777777" w:rsidTr="00847B0F">
        <w:trPr>
          <w:cantSplit/>
          <w:trHeight w:val="783"/>
        </w:trPr>
        <w:tc>
          <w:tcPr>
            <w:tcW w:w="4147" w:type="dxa"/>
            <w:gridSpan w:val="3"/>
          </w:tcPr>
          <w:p w14:paraId="3AF9FC7D"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23582D51"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08CF311B"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0F9B8086"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07496847" w14:textId="77777777" w:rsidTr="00847B0F">
        <w:trPr>
          <w:cantSplit/>
          <w:trHeight w:val="783"/>
        </w:trPr>
        <w:tc>
          <w:tcPr>
            <w:tcW w:w="4147" w:type="dxa"/>
            <w:gridSpan w:val="3"/>
          </w:tcPr>
          <w:p w14:paraId="63CFA65B"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A001B4" w:rsidRDefault="006074B2" w:rsidP="00847B0F">
            <w:pPr>
              <w:rPr>
                <w:rFonts w:cs="Times New Roman"/>
                <w:lang w:eastAsia="en-GB"/>
              </w:rPr>
            </w:pPr>
          </w:p>
        </w:tc>
        <w:tc>
          <w:tcPr>
            <w:tcW w:w="2743" w:type="dxa"/>
            <w:gridSpan w:val="4"/>
          </w:tcPr>
          <w:p w14:paraId="68BF205C" w14:textId="77777777" w:rsidR="006074B2" w:rsidRPr="00A001B4" w:rsidRDefault="006074B2" w:rsidP="00847B0F">
            <w:pPr>
              <w:rPr>
                <w:rFonts w:cs="Times New Roman"/>
                <w:lang w:eastAsia="en-GB"/>
              </w:rPr>
            </w:pPr>
          </w:p>
        </w:tc>
      </w:tr>
      <w:tr w:rsidR="006074B2" w:rsidRPr="00A001B4" w14:paraId="28A3A814" w14:textId="77777777" w:rsidTr="00847B0F">
        <w:trPr>
          <w:cantSplit/>
          <w:trHeight w:val="495"/>
        </w:trPr>
        <w:tc>
          <w:tcPr>
            <w:tcW w:w="4147" w:type="dxa"/>
            <w:gridSpan w:val="3"/>
          </w:tcPr>
          <w:p w14:paraId="26323320"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A001B4" w:rsidRDefault="006074B2" w:rsidP="00847B0F">
            <w:pPr>
              <w:rPr>
                <w:rFonts w:cs="Times New Roman"/>
                <w:lang w:eastAsia="en-GB"/>
              </w:rPr>
            </w:pPr>
            <w:r w:rsidRPr="00A001B4">
              <w:rPr>
                <w:rFonts w:cs="Times New Roman"/>
                <w:i/>
                <w:lang w:eastAsia="en-GB"/>
              </w:rPr>
              <w:t>Formator, conform caiet de sarcini</w:t>
            </w:r>
          </w:p>
        </w:tc>
      </w:tr>
      <w:tr w:rsidR="006074B2" w:rsidRPr="00A001B4" w14:paraId="407AD617" w14:textId="77777777" w:rsidTr="00847B0F">
        <w:trPr>
          <w:cantSplit/>
          <w:trHeight w:val="1026"/>
        </w:trPr>
        <w:tc>
          <w:tcPr>
            <w:tcW w:w="4147" w:type="dxa"/>
            <w:gridSpan w:val="3"/>
          </w:tcPr>
          <w:p w14:paraId="2973C5AF"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xml:space="preserve">, comunicare, </w:t>
            </w:r>
            <w:proofErr w:type="spellStart"/>
            <w:r w:rsidRPr="00A001B4">
              <w:rPr>
                <w:rFonts w:cs="Times New Roman"/>
                <w:i/>
                <w:highlight w:val="lightGray"/>
                <w:lang w:eastAsia="en-GB"/>
              </w:rPr>
              <w:t>rezilienta</w:t>
            </w:r>
            <w:proofErr w:type="spellEnd"/>
          </w:p>
        </w:tc>
      </w:tr>
      <w:tr w:rsidR="006074B2" w:rsidRPr="00A001B4" w14:paraId="5E663B59" w14:textId="77777777" w:rsidTr="00847B0F">
        <w:trPr>
          <w:cantSplit/>
          <w:trHeight w:val="1026"/>
        </w:trPr>
        <w:tc>
          <w:tcPr>
            <w:tcW w:w="4147" w:type="dxa"/>
            <w:gridSpan w:val="3"/>
          </w:tcPr>
          <w:p w14:paraId="43740EEA"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7"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566D09B0"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3019873F" w14:textId="77777777" w:rsidR="006074B2" w:rsidRPr="00A001B4" w:rsidRDefault="006074B2" w:rsidP="00847B0F">
            <w:pPr>
              <w:rPr>
                <w:rFonts w:cs="Times New Roman"/>
                <w:lang w:eastAsia="en-GB"/>
              </w:rPr>
            </w:pPr>
            <w:r w:rsidRPr="00A001B4">
              <w:rPr>
                <w:rFonts w:cs="Times New Roman"/>
                <w:i/>
                <w:lang w:eastAsia="en-GB"/>
              </w:rPr>
              <w:t>B2</w:t>
            </w:r>
          </w:p>
        </w:tc>
      </w:tr>
      <w:tr w:rsidR="006074B2" w:rsidRPr="00A001B4" w14:paraId="786C9465" w14:textId="77777777" w:rsidTr="00847B0F">
        <w:trPr>
          <w:cantSplit/>
          <w:trHeight w:val="210"/>
        </w:trPr>
        <w:tc>
          <w:tcPr>
            <w:tcW w:w="9633" w:type="dxa"/>
            <w:gridSpan w:val="10"/>
          </w:tcPr>
          <w:p w14:paraId="12FFBFC5"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7637E2F1" w14:textId="77777777" w:rsidTr="00847B0F">
        <w:trPr>
          <w:cantSplit/>
          <w:trHeight w:val="480"/>
        </w:trPr>
        <w:tc>
          <w:tcPr>
            <w:tcW w:w="533" w:type="dxa"/>
          </w:tcPr>
          <w:p w14:paraId="7885F0DB" w14:textId="77777777" w:rsidR="006074B2" w:rsidRPr="00A001B4" w:rsidRDefault="006074B2" w:rsidP="00847B0F">
            <w:pPr>
              <w:rPr>
                <w:rFonts w:cs="Times New Roman"/>
                <w:lang w:eastAsia="en-GB"/>
              </w:rPr>
            </w:pPr>
          </w:p>
        </w:tc>
        <w:tc>
          <w:tcPr>
            <w:tcW w:w="2338" w:type="dxa"/>
          </w:tcPr>
          <w:p w14:paraId="4575FFAA" w14:textId="77777777" w:rsidR="006074B2" w:rsidRPr="00A001B4" w:rsidRDefault="006074B2" w:rsidP="00847B0F">
            <w:pPr>
              <w:rPr>
                <w:rFonts w:cs="Times New Roman"/>
                <w:lang w:eastAsia="en-GB"/>
              </w:rPr>
            </w:pPr>
            <w:r w:rsidRPr="00A001B4">
              <w:rPr>
                <w:rFonts w:cs="Times New Roman"/>
                <w:lang w:eastAsia="en-GB"/>
              </w:rPr>
              <w:t>Diplomă/</w:t>
            </w:r>
          </w:p>
          <w:p w14:paraId="5ADDEB35"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E9530EA"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C8240A0"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7BF5F5C4" w14:textId="77777777" w:rsidR="006074B2" w:rsidRPr="00A001B4" w:rsidRDefault="006074B2" w:rsidP="00847B0F">
            <w:pPr>
              <w:rPr>
                <w:rFonts w:cs="Times New Roman"/>
                <w:lang w:eastAsia="en-GB"/>
              </w:rPr>
            </w:pPr>
            <w:r w:rsidRPr="00A001B4">
              <w:rPr>
                <w:rFonts w:cs="Times New Roman"/>
                <w:lang w:eastAsia="en-GB"/>
              </w:rPr>
              <w:t>Perioada</w:t>
            </w:r>
          </w:p>
          <w:p w14:paraId="25E25086"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7F5BBA64" w14:textId="77777777" w:rsidTr="00847B0F">
        <w:trPr>
          <w:cantSplit/>
          <w:trHeight w:val="66"/>
        </w:trPr>
        <w:tc>
          <w:tcPr>
            <w:tcW w:w="533" w:type="dxa"/>
          </w:tcPr>
          <w:p w14:paraId="590A3594" w14:textId="77777777" w:rsidR="006074B2" w:rsidRPr="00A001B4" w:rsidRDefault="006074B2" w:rsidP="00847B0F">
            <w:pPr>
              <w:rPr>
                <w:rFonts w:cs="Times New Roman"/>
                <w:lang w:eastAsia="en-GB"/>
              </w:rPr>
            </w:pPr>
          </w:p>
        </w:tc>
        <w:tc>
          <w:tcPr>
            <w:tcW w:w="2338" w:type="dxa"/>
          </w:tcPr>
          <w:p w14:paraId="77B65C88" w14:textId="77777777" w:rsidR="006074B2" w:rsidRPr="00A001B4" w:rsidRDefault="006074B2" w:rsidP="00847B0F">
            <w:pPr>
              <w:rPr>
                <w:rFonts w:cs="Times New Roman"/>
                <w:lang w:eastAsia="en-GB"/>
              </w:rPr>
            </w:pPr>
            <w:r w:rsidRPr="00A001B4">
              <w:rPr>
                <w:rFonts w:cs="Times New Roman"/>
                <w:lang w:eastAsia="en-GB"/>
              </w:rPr>
              <w:t>Diploma seria N, nr. 0211527</w:t>
            </w:r>
          </w:p>
        </w:tc>
        <w:tc>
          <w:tcPr>
            <w:tcW w:w="2165" w:type="dxa"/>
            <w:gridSpan w:val="2"/>
          </w:tcPr>
          <w:p w14:paraId="2A08D195"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2F5D047E"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1E821491" w14:textId="77777777" w:rsidR="006074B2" w:rsidRPr="00A001B4" w:rsidRDefault="006074B2" w:rsidP="00847B0F">
            <w:pPr>
              <w:rPr>
                <w:rFonts w:cs="Times New Roman"/>
                <w:lang w:eastAsia="en-GB"/>
              </w:rPr>
            </w:pPr>
            <w:r w:rsidRPr="00A001B4">
              <w:rPr>
                <w:rFonts w:cs="Times New Roman"/>
                <w:lang w:eastAsia="en-GB"/>
              </w:rPr>
              <w:t>03-05 2022</w:t>
            </w:r>
          </w:p>
        </w:tc>
      </w:tr>
      <w:tr w:rsidR="006074B2" w:rsidRPr="00A001B4" w14:paraId="2500FF40" w14:textId="77777777" w:rsidTr="00847B0F">
        <w:trPr>
          <w:cantSplit/>
          <w:trHeight w:val="50"/>
        </w:trPr>
        <w:tc>
          <w:tcPr>
            <w:tcW w:w="533" w:type="dxa"/>
          </w:tcPr>
          <w:p w14:paraId="7D0A859C" w14:textId="77777777" w:rsidR="006074B2" w:rsidRPr="00A001B4" w:rsidRDefault="006074B2" w:rsidP="00847B0F">
            <w:pPr>
              <w:rPr>
                <w:rFonts w:cs="Times New Roman"/>
                <w:lang w:eastAsia="en-GB"/>
              </w:rPr>
            </w:pPr>
          </w:p>
        </w:tc>
        <w:tc>
          <w:tcPr>
            <w:tcW w:w="2338" w:type="dxa"/>
          </w:tcPr>
          <w:p w14:paraId="17B4B878" w14:textId="77777777" w:rsidR="006074B2" w:rsidRPr="00A001B4" w:rsidRDefault="006074B2" w:rsidP="00847B0F">
            <w:pPr>
              <w:rPr>
                <w:rFonts w:cs="Times New Roman"/>
                <w:lang w:eastAsia="en-GB"/>
              </w:rPr>
            </w:pPr>
          </w:p>
        </w:tc>
        <w:tc>
          <w:tcPr>
            <w:tcW w:w="2165" w:type="dxa"/>
            <w:gridSpan w:val="2"/>
          </w:tcPr>
          <w:p w14:paraId="0B15A4BF" w14:textId="77777777" w:rsidR="006074B2" w:rsidRPr="00A001B4" w:rsidRDefault="006074B2" w:rsidP="00847B0F">
            <w:pPr>
              <w:rPr>
                <w:rFonts w:cs="Times New Roman"/>
                <w:lang w:eastAsia="en-GB"/>
              </w:rPr>
            </w:pPr>
          </w:p>
        </w:tc>
        <w:tc>
          <w:tcPr>
            <w:tcW w:w="2299" w:type="dxa"/>
            <w:gridSpan w:val="4"/>
          </w:tcPr>
          <w:p w14:paraId="585DDBFF" w14:textId="77777777" w:rsidR="006074B2" w:rsidRPr="00A001B4" w:rsidRDefault="006074B2" w:rsidP="00847B0F">
            <w:pPr>
              <w:rPr>
                <w:rFonts w:cs="Times New Roman"/>
                <w:lang w:eastAsia="en-GB"/>
              </w:rPr>
            </w:pPr>
          </w:p>
        </w:tc>
        <w:tc>
          <w:tcPr>
            <w:tcW w:w="2298" w:type="dxa"/>
            <w:gridSpan w:val="2"/>
          </w:tcPr>
          <w:p w14:paraId="23CDB0B6" w14:textId="77777777" w:rsidR="006074B2" w:rsidRPr="00A001B4" w:rsidRDefault="006074B2" w:rsidP="00847B0F">
            <w:pPr>
              <w:rPr>
                <w:rFonts w:cs="Times New Roman"/>
                <w:lang w:eastAsia="en-GB"/>
              </w:rPr>
            </w:pPr>
          </w:p>
        </w:tc>
      </w:tr>
      <w:tr w:rsidR="006074B2" w:rsidRPr="00A001B4" w14:paraId="751A44CD" w14:textId="77777777" w:rsidTr="00847B0F">
        <w:trPr>
          <w:cantSplit/>
          <w:trHeight w:val="50"/>
        </w:trPr>
        <w:tc>
          <w:tcPr>
            <w:tcW w:w="533" w:type="dxa"/>
          </w:tcPr>
          <w:p w14:paraId="324CF884" w14:textId="77777777" w:rsidR="006074B2" w:rsidRPr="00A001B4" w:rsidRDefault="006074B2" w:rsidP="00847B0F">
            <w:pPr>
              <w:rPr>
                <w:rFonts w:cs="Times New Roman"/>
                <w:lang w:eastAsia="en-GB"/>
              </w:rPr>
            </w:pPr>
          </w:p>
        </w:tc>
        <w:tc>
          <w:tcPr>
            <w:tcW w:w="2338" w:type="dxa"/>
          </w:tcPr>
          <w:p w14:paraId="4DE6B79E" w14:textId="77777777" w:rsidR="006074B2" w:rsidRPr="00A001B4" w:rsidRDefault="006074B2" w:rsidP="00847B0F">
            <w:pPr>
              <w:rPr>
                <w:rFonts w:cs="Times New Roman"/>
                <w:lang w:eastAsia="en-GB"/>
              </w:rPr>
            </w:pPr>
          </w:p>
        </w:tc>
        <w:tc>
          <w:tcPr>
            <w:tcW w:w="2165" w:type="dxa"/>
            <w:gridSpan w:val="2"/>
          </w:tcPr>
          <w:p w14:paraId="271F162C" w14:textId="77777777" w:rsidR="006074B2" w:rsidRPr="00A001B4" w:rsidRDefault="006074B2" w:rsidP="00847B0F">
            <w:pPr>
              <w:rPr>
                <w:rFonts w:cs="Times New Roman"/>
                <w:lang w:eastAsia="en-GB"/>
              </w:rPr>
            </w:pPr>
          </w:p>
        </w:tc>
        <w:tc>
          <w:tcPr>
            <w:tcW w:w="2299" w:type="dxa"/>
            <w:gridSpan w:val="4"/>
          </w:tcPr>
          <w:p w14:paraId="6EA24D6E" w14:textId="77777777" w:rsidR="006074B2" w:rsidRPr="00A001B4" w:rsidRDefault="006074B2" w:rsidP="00847B0F">
            <w:pPr>
              <w:rPr>
                <w:rFonts w:cs="Times New Roman"/>
                <w:lang w:eastAsia="en-GB"/>
              </w:rPr>
            </w:pPr>
          </w:p>
        </w:tc>
        <w:tc>
          <w:tcPr>
            <w:tcW w:w="2298" w:type="dxa"/>
            <w:gridSpan w:val="2"/>
          </w:tcPr>
          <w:p w14:paraId="63815EAF" w14:textId="77777777" w:rsidR="006074B2" w:rsidRPr="00A001B4" w:rsidRDefault="006074B2" w:rsidP="00847B0F">
            <w:pPr>
              <w:rPr>
                <w:rFonts w:cs="Times New Roman"/>
                <w:lang w:eastAsia="en-GB"/>
              </w:rPr>
            </w:pPr>
          </w:p>
        </w:tc>
      </w:tr>
    </w:tbl>
    <w:p w14:paraId="54FFB9B2" w14:textId="77777777" w:rsidR="000F6DD4" w:rsidRPr="00A001B4" w:rsidRDefault="000F6DD4" w:rsidP="00B42622">
      <w:pPr>
        <w:tabs>
          <w:tab w:val="left" w:pos="851"/>
        </w:tabs>
        <w:adjustRightInd w:val="0"/>
        <w:contextualSpacing/>
        <w:rPr>
          <w:rFonts w:eastAsia="Calibri" w:cs="Times New Roman"/>
        </w:rPr>
      </w:pPr>
    </w:p>
    <w:p w14:paraId="660AB20B" w14:textId="77777777" w:rsidR="000F6DD4" w:rsidRPr="00A001B4" w:rsidRDefault="000F6DD4" w:rsidP="00B42622">
      <w:pPr>
        <w:tabs>
          <w:tab w:val="left" w:pos="851"/>
        </w:tabs>
        <w:adjustRightInd w:val="0"/>
        <w:contextualSpacing/>
        <w:rPr>
          <w:rFonts w:eastAsia="Calibri" w:cs="Times New Roman"/>
        </w:rPr>
      </w:pPr>
    </w:p>
    <w:p w14:paraId="689F0276" w14:textId="77777777" w:rsidR="000F6DD4" w:rsidRPr="00A001B4" w:rsidRDefault="000F6DD4" w:rsidP="00B42622">
      <w:pPr>
        <w:tabs>
          <w:tab w:val="left" w:pos="851"/>
        </w:tabs>
        <w:adjustRightInd w:val="0"/>
        <w:contextualSpacing/>
        <w:rPr>
          <w:rFonts w:eastAsia="Calibri" w:cs="Times New Roman"/>
        </w:rPr>
      </w:pPr>
    </w:p>
    <w:p w14:paraId="0AC6A61C" w14:textId="77777777" w:rsidR="000F6DD4" w:rsidRPr="00A001B4" w:rsidRDefault="000F6DD4" w:rsidP="00B42622">
      <w:pPr>
        <w:tabs>
          <w:tab w:val="left" w:pos="851"/>
        </w:tabs>
        <w:adjustRightInd w:val="0"/>
        <w:contextualSpacing/>
        <w:rPr>
          <w:rFonts w:eastAsia="Calibri" w:cs="Times New Roman"/>
        </w:rPr>
      </w:pPr>
    </w:p>
    <w:p w14:paraId="6D28DDD1" w14:textId="77777777" w:rsidR="000F6DD4" w:rsidRPr="00A001B4" w:rsidRDefault="000F6DD4" w:rsidP="00B42622">
      <w:pPr>
        <w:tabs>
          <w:tab w:val="left" w:pos="851"/>
        </w:tabs>
        <w:adjustRightInd w:val="0"/>
        <w:contextualSpacing/>
        <w:rPr>
          <w:rFonts w:eastAsia="Calibri" w:cs="Times New Roman"/>
        </w:rPr>
      </w:pPr>
    </w:p>
    <w:p w14:paraId="4E4ECF6D" w14:textId="77777777" w:rsidR="000F6DD4" w:rsidRPr="00A001B4" w:rsidRDefault="000F6DD4" w:rsidP="00B42622">
      <w:pPr>
        <w:tabs>
          <w:tab w:val="left" w:pos="851"/>
        </w:tabs>
        <w:adjustRightInd w:val="0"/>
        <w:contextualSpacing/>
        <w:rPr>
          <w:rFonts w:eastAsia="Calibri" w:cs="Times New Roman"/>
        </w:rPr>
      </w:pPr>
    </w:p>
    <w:p w14:paraId="66148C78" w14:textId="77777777" w:rsidR="000F6DD4" w:rsidRPr="00A001B4" w:rsidRDefault="000F6DD4" w:rsidP="00B42622">
      <w:pPr>
        <w:tabs>
          <w:tab w:val="left" w:pos="851"/>
        </w:tabs>
        <w:adjustRightInd w:val="0"/>
        <w:contextualSpacing/>
        <w:rPr>
          <w:rFonts w:eastAsia="Calibri" w:cs="Times New Roman"/>
        </w:rPr>
      </w:pPr>
    </w:p>
    <w:p w14:paraId="50EDC428" w14:textId="77777777" w:rsidR="000F6DD4" w:rsidRPr="00A001B4" w:rsidRDefault="000F6DD4" w:rsidP="00B42622">
      <w:pPr>
        <w:tabs>
          <w:tab w:val="left" w:pos="851"/>
        </w:tabs>
        <w:adjustRightInd w:val="0"/>
        <w:contextualSpacing/>
        <w:rPr>
          <w:rFonts w:eastAsia="Calibri" w:cs="Times New Roman"/>
        </w:rPr>
      </w:pPr>
    </w:p>
    <w:p w14:paraId="0D9747FD" w14:textId="77777777" w:rsidR="000F6DD4" w:rsidRPr="00A001B4" w:rsidRDefault="000F6DD4" w:rsidP="00B42622">
      <w:pPr>
        <w:tabs>
          <w:tab w:val="left" w:pos="851"/>
        </w:tabs>
        <w:adjustRightInd w:val="0"/>
        <w:contextualSpacing/>
        <w:rPr>
          <w:rFonts w:eastAsia="Calibri" w:cs="Times New Roman"/>
        </w:rPr>
      </w:pPr>
    </w:p>
    <w:p w14:paraId="54ED04E7" w14:textId="77777777" w:rsidR="000F6DD4" w:rsidRPr="00A001B4" w:rsidRDefault="000F6DD4" w:rsidP="00B42622">
      <w:pPr>
        <w:tabs>
          <w:tab w:val="left" w:pos="851"/>
        </w:tabs>
        <w:adjustRightInd w:val="0"/>
        <w:contextualSpacing/>
        <w:rPr>
          <w:rFonts w:eastAsia="Calibri" w:cs="Times New Roman"/>
        </w:rPr>
      </w:pPr>
    </w:p>
    <w:p w14:paraId="2D8B7E3C" w14:textId="77777777" w:rsidR="000F6DD4" w:rsidRPr="00A001B4" w:rsidRDefault="000F6DD4" w:rsidP="00B42622">
      <w:pPr>
        <w:tabs>
          <w:tab w:val="left" w:pos="851"/>
        </w:tabs>
        <w:adjustRightInd w:val="0"/>
        <w:contextualSpacing/>
        <w:rPr>
          <w:rFonts w:eastAsia="Calibri" w:cs="Times New Roman"/>
        </w:rPr>
      </w:pPr>
    </w:p>
    <w:p w14:paraId="70004E17" w14:textId="77777777" w:rsidR="000F6DD4" w:rsidRPr="00A001B4" w:rsidRDefault="000F6DD4" w:rsidP="00B42622">
      <w:pPr>
        <w:tabs>
          <w:tab w:val="left" w:pos="851"/>
        </w:tabs>
        <w:adjustRightInd w:val="0"/>
        <w:contextualSpacing/>
        <w:rPr>
          <w:rFonts w:eastAsia="Calibri" w:cs="Times New Roman"/>
        </w:rPr>
      </w:pPr>
    </w:p>
    <w:p w14:paraId="3DAF9E20" w14:textId="77777777" w:rsidR="000F6DD4" w:rsidRPr="00A001B4" w:rsidRDefault="000F6DD4" w:rsidP="00B42622">
      <w:pPr>
        <w:tabs>
          <w:tab w:val="left" w:pos="851"/>
        </w:tabs>
        <w:adjustRightInd w:val="0"/>
        <w:contextualSpacing/>
        <w:rPr>
          <w:rFonts w:eastAsia="Calibri" w:cs="Times New Roman"/>
        </w:rPr>
      </w:pPr>
    </w:p>
    <w:p w14:paraId="08D3774B" w14:textId="77777777" w:rsidR="000F6DD4" w:rsidRPr="00A001B4" w:rsidRDefault="000F6DD4" w:rsidP="00B42622">
      <w:pPr>
        <w:tabs>
          <w:tab w:val="left" w:pos="851"/>
        </w:tabs>
        <w:adjustRightInd w:val="0"/>
        <w:contextualSpacing/>
        <w:rPr>
          <w:rFonts w:eastAsia="Calibri" w:cs="Times New Roman"/>
        </w:rPr>
      </w:pPr>
    </w:p>
    <w:p w14:paraId="5580D3D6" w14:textId="77777777" w:rsidR="000F6DD4" w:rsidRPr="00A001B4" w:rsidRDefault="000F6DD4" w:rsidP="00B42622">
      <w:pPr>
        <w:tabs>
          <w:tab w:val="left" w:pos="851"/>
        </w:tabs>
        <w:adjustRightInd w:val="0"/>
        <w:contextualSpacing/>
        <w:rPr>
          <w:rFonts w:eastAsia="Calibri" w:cs="Times New Roman"/>
        </w:rPr>
      </w:pPr>
    </w:p>
    <w:p w14:paraId="51C17E9A" w14:textId="77777777" w:rsidR="000F6DD4" w:rsidRPr="00A001B4" w:rsidRDefault="000F6DD4" w:rsidP="00B42622">
      <w:pPr>
        <w:tabs>
          <w:tab w:val="left" w:pos="851"/>
        </w:tabs>
        <w:adjustRightInd w:val="0"/>
        <w:contextualSpacing/>
        <w:rPr>
          <w:rFonts w:eastAsia="Calibri" w:cs="Times New Roman"/>
        </w:rPr>
      </w:pPr>
    </w:p>
    <w:p w14:paraId="57A02B7A" w14:textId="77777777" w:rsidR="000F6DD4" w:rsidRPr="00A001B4" w:rsidRDefault="000F6DD4" w:rsidP="00B42622">
      <w:pPr>
        <w:tabs>
          <w:tab w:val="left" w:pos="851"/>
        </w:tabs>
        <w:adjustRightInd w:val="0"/>
        <w:contextualSpacing/>
        <w:rPr>
          <w:rFonts w:eastAsia="Calibri" w:cs="Times New Roman"/>
        </w:rPr>
      </w:pPr>
    </w:p>
    <w:p w14:paraId="385ED781" w14:textId="77777777" w:rsidR="000F6DD4" w:rsidRPr="00A001B4" w:rsidRDefault="000F6DD4" w:rsidP="00B42622">
      <w:pPr>
        <w:tabs>
          <w:tab w:val="left" w:pos="851"/>
        </w:tabs>
        <w:adjustRightInd w:val="0"/>
        <w:contextualSpacing/>
        <w:rPr>
          <w:rFonts w:eastAsia="Calibri" w:cs="Times New Roman"/>
        </w:rPr>
      </w:pPr>
    </w:p>
    <w:p w14:paraId="7EE743F8" w14:textId="77777777" w:rsidR="006074B2" w:rsidRPr="00A001B4" w:rsidRDefault="006074B2" w:rsidP="00B42622">
      <w:pPr>
        <w:tabs>
          <w:tab w:val="left" w:pos="851"/>
        </w:tabs>
        <w:adjustRightInd w:val="0"/>
        <w:contextualSpacing/>
        <w:rPr>
          <w:rFonts w:eastAsia="Calibri" w:cs="Times New Roman"/>
        </w:rPr>
      </w:pPr>
    </w:p>
    <w:p w14:paraId="49A108EA" w14:textId="77777777" w:rsidR="006074B2" w:rsidRPr="00A001B4" w:rsidRDefault="006074B2" w:rsidP="00B42622">
      <w:pPr>
        <w:tabs>
          <w:tab w:val="left" w:pos="851"/>
        </w:tabs>
        <w:adjustRightInd w:val="0"/>
        <w:contextualSpacing/>
        <w:rPr>
          <w:rFonts w:eastAsia="Calibri" w:cs="Times New Roman"/>
        </w:rPr>
      </w:pPr>
    </w:p>
    <w:p w14:paraId="416F4E9A" w14:textId="77777777" w:rsidR="006074B2" w:rsidRPr="00A001B4" w:rsidRDefault="006074B2" w:rsidP="00B42622">
      <w:pPr>
        <w:tabs>
          <w:tab w:val="left" w:pos="851"/>
        </w:tabs>
        <w:adjustRightInd w:val="0"/>
        <w:contextualSpacing/>
        <w:rPr>
          <w:rFonts w:eastAsia="Calibri" w:cs="Times New Roman"/>
        </w:rPr>
      </w:pPr>
    </w:p>
    <w:p w14:paraId="09A2BBBE" w14:textId="77777777" w:rsidR="006074B2" w:rsidRPr="00A001B4" w:rsidRDefault="006074B2" w:rsidP="00B42622">
      <w:pPr>
        <w:tabs>
          <w:tab w:val="left" w:pos="851"/>
        </w:tabs>
        <w:adjustRightInd w:val="0"/>
        <w:contextualSpacing/>
        <w:rPr>
          <w:rFonts w:eastAsia="Calibri" w:cs="Times New Roman"/>
        </w:rPr>
      </w:pPr>
    </w:p>
    <w:p w14:paraId="6B040566" w14:textId="77777777" w:rsidR="000F6DD4" w:rsidRPr="00A001B4" w:rsidRDefault="000F6DD4" w:rsidP="00B42622">
      <w:pPr>
        <w:tabs>
          <w:tab w:val="left" w:pos="851"/>
        </w:tabs>
        <w:adjustRightInd w:val="0"/>
        <w:contextualSpacing/>
        <w:rPr>
          <w:rFonts w:eastAsia="Calibri" w:cs="Times New Roman"/>
        </w:rPr>
      </w:pPr>
    </w:p>
    <w:p w14:paraId="5E659AA8" w14:textId="77777777" w:rsidR="000F6DD4" w:rsidRPr="00A001B4" w:rsidRDefault="000F6DD4" w:rsidP="00B42622">
      <w:pPr>
        <w:tabs>
          <w:tab w:val="left" w:pos="851"/>
        </w:tabs>
        <w:adjustRightInd w:val="0"/>
        <w:contextualSpacing/>
        <w:rPr>
          <w:rFonts w:eastAsia="Calibri" w:cs="Times New Roman"/>
        </w:rPr>
      </w:pPr>
    </w:p>
    <w:p w14:paraId="27D54116" w14:textId="77777777" w:rsidR="000F6DD4" w:rsidRPr="00A001B4" w:rsidRDefault="000F6DD4" w:rsidP="00B42622">
      <w:pPr>
        <w:tabs>
          <w:tab w:val="left" w:pos="851"/>
        </w:tabs>
        <w:adjustRightInd w:val="0"/>
        <w:contextualSpacing/>
        <w:rPr>
          <w:rFonts w:eastAsia="Calibri" w:cs="Times New Roman"/>
        </w:rPr>
      </w:pPr>
    </w:p>
    <w:p w14:paraId="06F330BC" w14:textId="77777777" w:rsidR="000F6DD4" w:rsidRPr="00A001B4" w:rsidRDefault="000F6DD4" w:rsidP="00B42622">
      <w:pPr>
        <w:tabs>
          <w:tab w:val="left" w:pos="851"/>
        </w:tabs>
        <w:adjustRightInd w:val="0"/>
        <w:contextualSpacing/>
        <w:rPr>
          <w:rFonts w:eastAsia="Calibri" w:cs="Times New Roman"/>
        </w:rPr>
      </w:pPr>
    </w:p>
    <w:p w14:paraId="58E8B753" w14:textId="77777777" w:rsidR="000F6DD4" w:rsidRPr="00A001B4" w:rsidRDefault="000F6DD4" w:rsidP="00B42622">
      <w:pPr>
        <w:tabs>
          <w:tab w:val="left" w:pos="851"/>
        </w:tabs>
        <w:adjustRightInd w:val="0"/>
        <w:contextualSpacing/>
        <w:rPr>
          <w:rFonts w:eastAsia="Calibri" w:cs="Times New Roman"/>
        </w:rPr>
      </w:pPr>
    </w:p>
    <w:p w14:paraId="35300AD9" w14:textId="77777777" w:rsidR="000F6DD4" w:rsidRPr="00A001B4" w:rsidRDefault="000F6DD4" w:rsidP="00B42622">
      <w:pPr>
        <w:tabs>
          <w:tab w:val="left" w:pos="851"/>
        </w:tabs>
        <w:adjustRightInd w:val="0"/>
        <w:contextualSpacing/>
        <w:rPr>
          <w:rFonts w:eastAsia="Calibri" w:cs="Times New Roman"/>
        </w:rPr>
      </w:pPr>
    </w:p>
    <w:p w14:paraId="66E355D4" w14:textId="77777777" w:rsidR="000F6DD4" w:rsidRPr="00A001B4" w:rsidRDefault="000F6DD4" w:rsidP="00B42622">
      <w:pPr>
        <w:tabs>
          <w:tab w:val="left" w:pos="851"/>
        </w:tabs>
        <w:adjustRightInd w:val="0"/>
        <w:contextualSpacing/>
        <w:rPr>
          <w:rFonts w:eastAsia="Calibri" w:cs="Times New Roman"/>
        </w:rPr>
      </w:pPr>
    </w:p>
    <w:p w14:paraId="2366429D" w14:textId="77777777" w:rsidR="000F6DD4" w:rsidRPr="00A001B4" w:rsidRDefault="000F6DD4" w:rsidP="00B42622">
      <w:pPr>
        <w:tabs>
          <w:tab w:val="left" w:pos="851"/>
        </w:tabs>
        <w:adjustRightInd w:val="0"/>
        <w:contextualSpacing/>
        <w:rPr>
          <w:rFonts w:eastAsia="Calibri" w:cs="Times New Roman"/>
        </w:rPr>
      </w:pPr>
    </w:p>
    <w:p w14:paraId="5FCC988E" w14:textId="77777777" w:rsidR="000F6DD4" w:rsidRPr="00A001B4" w:rsidRDefault="000F6DD4" w:rsidP="00B42622">
      <w:pPr>
        <w:tabs>
          <w:tab w:val="left" w:pos="851"/>
        </w:tabs>
        <w:adjustRightInd w:val="0"/>
        <w:contextualSpacing/>
        <w:rPr>
          <w:rFonts w:eastAsia="Calibri" w:cs="Times New Roman"/>
        </w:rPr>
      </w:pPr>
    </w:p>
    <w:p w14:paraId="33A07822"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0AC2DE33" w14:textId="77777777" w:rsidTr="00847B0F">
        <w:trPr>
          <w:cantSplit/>
          <w:trHeight w:val="480"/>
        </w:trPr>
        <w:tc>
          <w:tcPr>
            <w:tcW w:w="4147" w:type="dxa"/>
            <w:gridSpan w:val="3"/>
          </w:tcPr>
          <w:p w14:paraId="0952C7ED"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Lenuța Elena </w:t>
            </w:r>
            <w:proofErr w:type="spellStart"/>
            <w:r w:rsidRPr="00A001B4">
              <w:rPr>
                <w:rFonts w:cs="Times New Roman"/>
                <w:b/>
                <w:bCs/>
                <w:lang w:eastAsia="en-GB"/>
              </w:rPr>
              <w:t>Stâlpeanu</w:t>
            </w:r>
            <w:proofErr w:type="spellEnd"/>
          </w:p>
        </w:tc>
        <w:tc>
          <w:tcPr>
            <w:tcW w:w="5486" w:type="dxa"/>
            <w:gridSpan w:val="7"/>
          </w:tcPr>
          <w:p w14:paraId="47CC7C21"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46245124" w14:textId="77777777" w:rsidTr="00847B0F">
        <w:trPr>
          <w:cantSplit/>
          <w:trHeight w:val="480"/>
        </w:trPr>
        <w:tc>
          <w:tcPr>
            <w:tcW w:w="4147" w:type="dxa"/>
            <w:gridSpan w:val="3"/>
          </w:tcPr>
          <w:p w14:paraId="70D306B1"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6AB4AF08"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0723370755</w:t>
            </w:r>
          </w:p>
        </w:tc>
        <w:tc>
          <w:tcPr>
            <w:tcW w:w="2651" w:type="dxa"/>
            <w:gridSpan w:val="3"/>
          </w:tcPr>
          <w:p w14:paraId="30ABB3FA" w14:textId="77777777" w:rsidR="006074B2" w:rsidRPr="00A001B4" w:rsidRDefault="006074B2" w:rsidP="00847B0F">
            <w:pPr>
              <w:rPr>
                <w:rFonts w:cs="Times New Roman"/>
                <w:lang w:eastAsia="en-GB"/>
              </w:rPr>
            </w:pPr>
            <w:r w:rsidRPr="00A001B4">
              <w:rPr>
                <w:rFonts w:cs="Times New Roman"/>
                <w:lang w:eastAsia="en-GB"/>
              </w:rPr>
              <w:t xml:space="preserve">Email: </w:t>
            </w:r>
            <w:r w:rsidRPr="00A001B4">
              <w:rPr>
                <w:rFonts w:cs="Times New Roman"/>
                <w:i/>
                <w:lang w:eastAsia="en-GB"/>
              </w:rPr>
              <w:t>stalpeanu_elena@yahoo.com</w:t>
            </w:r>
          </w:p>
        </w:tc>
      </w:tr>
      <w:tr w:rsidR="006074B2" w:rsidRPr="00A001B4" w14:paraId="64AC3CAA" w14:textId="77777777" w:rsidTr="00847B0F">
        <w:trPr>
          <w:cantSplit/>
          <w:trHeight w:val="480"/>
        </w:trPr>
        <w:tc>
          <w:tcPr>
            <w:tcW w:w="4147" w:type="dxa"/>
            <w:gridSpan w:val="3"/>
          </w:tcPr>
          <w:p w14:paraId="7A49AB51"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773E2913" w14:textId="77777777" w:rsidR="006074B2" w:rsidRPr="00A001B4" w:rsidRDefault="006074B2" w:rsidP="00847B0F">
            <w:pPr>
              <w:rPr>
                <w:rFonts w:cs="Times New Roman"/>
                <w:lang w:eastAsia="en-GB"/>
              </w:rPr>
            </w:pPr>
            <w:r w:rsidRPr="00A001B4">
              <w:rPr>
                <w:rFonts w:cs="Times New Roman"/>
                <w:lang w:eastAsia="en-GB"/>
              </w:rPr>
              <w:t>Selectați:</w:t>
            </w:r>
          </w:p>
          <w:p w14:paraId="26BAB843" w14:textId="77777777" w:rsidR="006074B2" w:rsidRPr="00A001B4" w:rsidRDefault="006074B2" w:rsidP="00847B0F">
            <w:pPr>
              <w:rPr>
                <w:rFonts w:cs="Times New Roman"/>
                <w:lang w:eastAsia="en-GB"/>
              </w:rPr>
            </w:pPr>
            <w:r w:rsidRPr="00A001B4">
              <w:rPr>
                <w:rFonts w:cs="Times New Roman"/>
                <w:lang w:eastAsia="en-GB"/>
              </w:rPr>
              <w:t>□ Angajat</w:t>
            </w:r>
          </w:p>
          <w:p w14:paraId="643BADA4" w14:textId="77777777" w:rsidR="006074B2" w:rsidRPr="00A001B4" w:rsidRDefault="006074B2" w:rsidP="00847B0F">
            <w:pPr>
              <w:rPr>
                <w:rFonts w:cs="Times New Roman"/>
                <w:lang w:eastAsia="en-GB"/>
              </w:rPr>
            </w:pPr>
            <w:r w:rsidRPr="00A001B4">
              <w:rPr>
                <w:rFonts w:cs="Times New Roman"/>
                <w:lang w:eastAsia="en-GB"/>
              </w:rPr>
              <w:t>□x Liber profesionist</w:t>
            </w:r>
          </w:p>
          <w:p w14:paraId="60815B78" w14:textId="77777777" w:rsidR="006074B2" w:rsidRPr="00A001B4" w:rsidRDefault="006074B2" w:rsidP="00847B0F">
            <w:pPr>
              <w:rPr>
                <w:rFonts w:cs="Times New Roman"/>
                <w:lang w:eastAsia="en-GB"/>
              </w:rPr>
            </w:pPr>
            <w:r w:rsidRPr="00A001B4">
              <w:rPr>
                <w:rFonts w:cs="Times New Roman"/>
                <w:lang w:eastAsia="en-GB"/>
              </w:rPr>
              <w:t>□ Subcontractant</w:t>
            </w:r>
          </w:p>
          <w:p w14:paraId="5D9F0433"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3871112A"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65FAC893" w14:textId="77777777" w:rsidTr="00847B0F">
        <w:trPr>
          <w:cantSplit/>
          <w:trHeight w:val="711"/>
        </w:trPr>
        <w:tc>
          <w:tcPr>
            <w:tcW w:w="4147" w:type="dxa"/>
            <w:gridSpan w:val="3"/>
          </w:tcPr>
          <w:p w14:paraId="3EA03FBE"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24BA2AC6"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1507C41A"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7B657072" w14:textId="77777777" w:rsidTr="00847B0F">
        <w:trPr>
          <w:cantSplit/>
          <w:trHeight w:val="480"/>
        </w:trPr>
        <w:tc>
          <w:tcPr>
            <w:tcW w:w="4147" w:type="dxa"/>
            <w:gridSpan w:val="3"/>
          </w:tcPr>
          <w:p w14:paraId="60ED92E8"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0BBC2248" w14:textId="77777777" w:rsidTr="00847B0F">
        <w:trPr>
          <w:cantSplit/>
          <w:trHeight w:val="480"/>
        </w:trPr>
        <w:tc>
          <w:tcPr>
            <w:tcW w:w="4147" w:type="dxa"/>
            <w:gridSpan w:val="3"/>
          </w:tcPr>
          <w:p w14:paraId="7D97C3F7" w14:textId="77777777" w:rsidR="006074B2" w:rsidRPr="00A001B4" w:rsidRDefault="006074B2" w:rsidP="00847B0F">
            <w:pPr>
              <w:rPr>
                <w:rFonts w:cs="Times New Roman"/>
                <w:lang w:eastAsia="en-GB"/>
              </w:rPr>
            </w:pPr>
            <w:r w:rsidRPr="00A001B4">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A001B4" w:rsidRDefault="006074B2" w:rsidP="00847B0F">
            <w:pPr>
              <w:rPr>
                <w:rFonts w:cs="Times New Roman"/>
                <w:lang w:eastAsia="en-GB"/>
              </w:rPr>
            </w:pPr>
            <w:r w:rsidRPr="00A001B4">
              <w:rPr>
                <w:rFonts w:cs="Times New Roman"/>
                <w:i/>
                <w:lang w:eastAsia="en-GB"/>
              </w:rPr>
              <w:t>Master contabilitate</w:t>
            </w:r>
          </w:p>
        </w:tc>
      </w:tr>
      <w:tr w:rsidR="006074B2" w:rsidRPr="00A001B4" w14:paraId="588557E8" w14:textId="77777777" w:rsidTr="00847B0F">
        <w:trPr>
          <w:cantSplit/>
          <w:trHeight w:val="306"/>
        </w:trPr>
        <w:tc>
          <w:tcPr>
            <w:tcW w:w="4147" w:type="dxa"/>
            <w:gridSpan w:val="3"/>
          </w:tcPr>
          <w:p w14:paraId="4B7BECFC"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6C3F6EAA"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 xml:space="preserve">Comunicare, leadership,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p>
        </w:tc>
      </w:tr>
      <w:tr w:rsidR="006074B2" w:rsidRPr="00A001B4" w14:paraId="7D520A50" w14:textId="77777777" w:rsidTr="00847B0F">
        <w:trPr>
          <w:cantSplit/>
          <w:trHeight w:val="306"/>
        </w:trPr>
        <w:tc>
          <w:tcPr>
            <w:tcW w:w="4147" w:type="dxa"/>
            <w:gridSpan w:val="3"/>
          </w:tcPr>
          <w:p w14:paraId="0E8A4B8E"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A001B4" w:rsidRDefault="006074B2" w:rsidP="00847B0F">
            <w:pPr>
              <w:rPr>
                <w:rFonts w:cs="Times New Roman"/>
                <w:lang w:eastAsia="en-GB"/>
              </w:rPr>
            </w:pPr>
            <w:r w:rsidRPr="00A001B4">
              <w:rPr>
                <w:rFonts w:cs="Times New Roman"/>
                <w:i/>
                <w:lang w:eastAsia="en-GB"/>
              </w:rPr>
              <w:t>10 ani</w:t>
            </w:r>
          </w:p>
        </w:tc>
      </w:tr>
      <w:tr w:rsidR="006074B2" w:rsidRPr="00A001B4" w14:paraId="199BE5B1" w14:textId="77777777" w:rsidTr="00847B0F">
        <w:trPr>
          <w:cantSplit/>
          <w:trHeight w:val="306"/>
        </w:trPr>
        <w:tc>
          <w:tcPr>
            <w:tcW w:w="4147" w:type="dxa"/>
            <w:gridSpan w:val="3"/>
          </w:tcPr>
          <w:p w14:paraId="4F62A316"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A001B4" w:rsidRDefault="006074B2" w:rsidP="00847B0F">
            <w:pPr>
              <w:rPr>
                <w:rFonts w:cs="Times New Roman"/>
                <w:lang w:eastAsia="en-GB"/>
              </w:rPr>
            </w:pPr>
            <w:r w:rsidRPr="00A001B4">
              <w:rPr>
                <w:rFonts w:cs="Times New Roman"/>
                <w:i/>
                <w:lang w:eastAsia="en-GB"/>
              </w:rPr>
              <w:t>5 ani</w:t>
            </w:r>
          </w:p>
        </w:tc>
      </w:tr>
      <w:tr w:rsidR="006074B2" w:rsidRPr="00A001B4" w14:paraId="464CAD10" w14:textId="77777777" w:rsidTr="00847B0F">
        <w:trPr>
          <w:cantSplit/>
          <w:trHeight w:val="531"/>
        </w:trPr>
        <w:tc>
          <w:tcPr>
            <w:tcW w:w="4147" w:type="dxa"/>
            <w:gridSpan w:val="3"/>
          </w:tcPr>
          <w:p w14:paraId="0CC77246"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5A779908"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48286E68" w14:textId="77777777" w:rsidTr="00847B0F">
        <w:trPr>
          <w:cantSplit/>
          <w:trHeight w:val="783"/>
        </w:trPr>
        <w:tc>
          <w:tcPr>
            <w:tcW w:w="4147" w:type="dxa"/>
            <w:gridSpan w:val="3"/>
          </w:tcPr>
          <w:p w14:paraId="069815E2"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138C4098"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0696B142"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5E1AE0A1"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0A7F502C" w14:textId="77777777" w:rsidTr="00847B0F">
        <w:trPr>
          <w:cantSplit/>
          <w:trHeight w:val="783"/>
        </w:trPr>
        <w:tc>
          <w:tcPr>
            <w:tcW w:w="4147" w:type="dxa"/>
            <w:gridSpan w:val="3"/>
          </w:tcPr>
          <w:p w14:paraId="52207787"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A001B4" w:rsidRDefault="006074B2" w:rsidP="00847B0F">
            <w:pPr>
              <w:rPr>
                <w:rFonts w:cs="Times New Roman"/>
                <w:lang w:eastAsia="en-GB"/>
              </w:rPr>
            </w:pPr>
          </w:p>
        </w:tc>
        <w:tc>
          <w:tcPr>
            <w:tcW w:w="2743" w:type="dxa"/>
            <w:gridSpan w:val="4"/>
          </w:tcPr>
          <w:p w14:paraId="1CA89596" w14:textId="77777777" w:rsidR="006074B2" w:rsidRPr="00A001B4" w:rsidRDefault="006074B2" w:rsidP="00847B0F">
            <w:pPr>
              <w:rPr>
                <w:rFonts w:cs="Times New Roman"/>
                <w:lang w:eastAsia="en-GB"/>
              </w:rPr>
            </w:pPr>
          </w:p>
        </w:tc>
      </w:tr>
      <w:tr w:rsidR="006074B2" w:rsidRPr="00A001B4" w14:paraId="6B8889B0" w14:textId="77777777" w:rsidTr="00847B0F">
        <w:trPr>
          <w:cantSplit/>
          <w:trHeight w:val="495"/>
        </w:trPr>
        <w:tc>
          <w:tcPr>
            <w:tcW w:w="4147" w:type="dxa"/>
            <w:gridSpan w:val="3"/>
          </w:tcPr>
          <w:p w14:paraId="51334FB2"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A001B4" w:rsidRDefault="006074B2" w:rsidP="00847B0F">
            <w:pPr>
              <w:rPr>
                <w:rFonts w:cs="Times New Roman"/>
                <w:lang w:eastAsia="en-GB"/>
              </w:rPr>
            </w:pPr>
            <w:r w:rsidRPr="00A001B4">
              <w:rPr>
                <w:rFonts w:cs="Times New Roman"/>
                <w:i/>
                <w:lang w:eastAsia="en-GB"/>
              </w:rPr>
              <w:t>Formator conform caiet sarcini</w:t>
            </w:r>
          </w:p>
        </w:tc>
      </w:tr>
      <w:tr w:rsidR="006074B2" w:rsidRPr="00A001B4" w14:paraId="7A9220E1" w14:textId="77777777" w:rsidTr="00847B0F">
        <w:trPr>
          <w:cantSplit/>
          <w:trHeight w:val="1026"/>
        </w:trPr>
        <w:tc>
          <w:tcPr>
            <w:tcW w:w="4147" w:type="dxa"/>
            <w:gridSpan w:val="3"/>
          </w:tcPr>
          <w:p w14:paraId="70170511"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comunicare, leadership, team </w:t>
            </w:r>
            <w:proofErr w:type="spellStart"/>
            <w:r w:rsidRPr="00A001B4">
              <w:rPr>
                <w:rFonts w:cs="Times New Roman"/>
                <w:i/>
                <w:highlight w:val="lightGray"/>
                <w:lang w:eastAsia="en-GB"/>
              </w:rPr>
              <w:t>mentoring</w:t>
            </w:r>
            <w:proofErr w:type="spellEnd"/>
          </w:p>
        </w:tc>
      </w:tr>
      <w:tr w:rsidR="006074B2" w:rsidRPr="00A001B4" w14:paraId="704CC0ED" w14:textId="77777777" w:rsidTr="00847B0F">
        <w:trPr>
          <w:cantSplit/>
          <w:trHeight w:val="1026"/>
        </w:trPr>
        <w:tc>
          <w:tcPr>
            <w:tcW w:w="4147" w:type="dxa"/>
            <w:gridSpan w:val="3"/>
          </w:tcPr>
          <w:p w14:paraId="53044848"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38"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6655C540" w14:textId="77777777" w:rsidR="006074B2" w:rsidRPr="00A001B4" w:rsidRDefault="006074B2" w:rsidP="00847B0F">
            <w:pPr>
              <w:rPr>
                <w:rFonts w:cs="Times New Roman"/>
                <w:lang w:eastAsia="en-GB"/>
              </w:rPr>
            </w:pPr>
            <w:r w:rsidRPr="00A001B4">
              <w:rPr>
                <w:rFonts w:cs="Times New Roman"/>
                <w:i/>
                <w:lang w:eastAsia="en-GB"/>
              </w:rPr>
              <w:t xml:space="preserve">Engleza </w:t>
            </w:r>
          </w:p>
        </w:tc>
        <w:tc>
          <w:tcPr>
            <w:tcW w:w="3785" w:type="dxa"/>
            <w:gridSpan w:val="5"/>
          </w:tcPr>
          <w:p w14:paraId="037D12F4" w14:textId="77777777" w:rsidR="006074B2" w:rsidRPr="00A001B4" w:rsidRDefault="006074B2" w:rsidP="00847B0F">
            <w:pPr>
              <w:rPr>
                <w:rFonts w:cs="Times New Roman"/>
                <w:lang w:eastAsia="en-GB"/>
              </w:rPr>
            </w:pPr>
            <w:r w:rsidRPr="00A001B4">
              <w:rPr>
                <w:rFonts w:cs="Times New Roman"/>
                <w:i/>
                <w:lang w:eastAsia="en-GB"/>
              </w:rPr>
              <w:t>B1</w:t>
            </w:r>
          </w:p>
        </w:tc>
      </w:tr>
      <w:tr w:rsidR="006074B2" w:rsidRPr="00A001B4" w14:paraId="4447BBAC" w14:textId="77777777" w:rsidTr="00847B0F">
        <w:trPr>
          <w:cantSplit/>
          <w:trHeight w:val="210"/>
        </w:trPr>
        <w:tc>
          <w:tcPr>
            <w:tcW w:w="9633" w:type="dxa"/>
            <w:gridSpan w:val="10"/>
          </w:tcPr>
          <w:p w14:paraId="4B923D55"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344D1E10" w14:textId="77777777" w:rsidTr="00847B0F">
        <w:trPr>
          <w:cantSplit/>
          <w:trHeight w:val="480"/>
        </w:trPr>
        <w:tc>
          <w:tcPr>
            <w:tcW w:w="533" w:type="dxa"/>
          </w:tcPr>
          <w:p w14:paraId="0EF78E81" w14:textId="77777777" w:rsidR="006074B2" w:rsidRPr="00A001B4" w:rsidRDefault="006074B2" w:rsidP="00847B0F">
            <w:pPr>
              <w:rPr>
                <w:rFonts w:cs="Times New Roman"/>
                <w:lang w:eastAsia="en-GB"/>
              </w:rPr>
            </w:pPr>
          </w:p>
        </w:tc>
        <w:tc>
          <w:tcPr>
            <w:tcW w:w="2338" w:type="dxa"/>
          </w:tcPr>
          <w:p w14:paraId="4A22963F" w14:textId="77777777" w:rsidR="006074B2" w:rsidRPr="00A001B4" w:rsidRDefault="006074B2" w:rsidP="00847B0F">
            <w:pPr>
              <w:rPr>
                <w:rFonts w:cs="Times New Roman"/>
                <w:lang w:eastAsia="en-GB"/>
              </w:rPr>
            </w:pPr>
            <w:r w:rsidRPr="00A001B4">
              <w:rPr>
                <w:rFonts w:cs="Times New Roman"/>
                <w:lang w:eastAsia="en-GB"/>
              </w:rPr>
              <w:t>Diplomă/</w:t>
            </w:r>
          </w:p>
          <w:p w14:paraId="2BEACF3F"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6A1D6DFD"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6117568"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66D1B8DF" w14:textId="77777777" w:rsidR="006074B2" w:rsidRPr="00A001B4" w:rsidRDefault="006074B2" w:rsidP="00847B0F">
            <w:pPr>
              <w:rPr>
                <w:rFonts w:cs="Times New Roman"/>
                <w:lang w:eastAsia="en-GB"/>
              </w:rPr>
            </w:pPr>
            <w:r w:rsidRPr="00A001B4">
              <w:rPr>
                <w:rFonts w:cs="Times New Roman"/>
                <w:lang w:eastAsia="en-GB"/>
              </w:rPr>
              <w:t>Perioada</w:t>
            </w:r>
          </w:p>
          <w:p w14:paraId="16AE35A8"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556466D6" w14:textId="77777777" w:rsidTr="00847B0F">
        <w:trPr>
          <w:cantSplit/>
          <w:trHeight w:val="66"/>
        </w:trPr>
        <w:tc>
          <w:tcPr>
            <w:tcW w:w="533" w:type="dxa"/>
          </w:tcPr>
          <w:p w14:paraId="0D870FDA" w14:textId="77777777" w:rsidR="006074B2" w:rsidRPr="00A001B4" w:rsidRDefault="006074B2" w:rsidP="00847B0F">
            <w:pPr>
              <w:rPr>
                <w:rFonts w:cs="Times New Roman"/>
                <w:lang w:eastAsia="en-GB"/>
              </w:rPr>
            </w:pPr>
          </w:p>
        </w:tc>
        <w:tc>
          <w:tcPr>
            <w:tcW w:w="2338" w:type="dxa"/>
          </w:tcPr>
          <w:p w14:paraId="1177CEFA" w14:textId="77777777" w:rsidR="006074B2" w:rsidRPr="00A001B4" w:rsidRDefault="006074B2" w:rsidP="00847B0F">
            <w:pPr>
              <w:rPr>
                <w:rFonts w:cs="Times New Roman"/>
                <w:lang w:eastAsia="en-GB"/>
              </w:rPr>
            </w:pPr>
            <w:r w:rsidRPr="00A001B4">
              <w:rPr>
                <w:rFonts w:cs="Times New Roman"/>
                <w:lang w:eastAsia="en-GB"/>
              </w:rPr>
              <w:t>Diploma seria F, nr. 0249245</w:t>
            </w:r>
          </w:p>
        </w:tc>
        <w:tc>
          <w:tcPr>
            <w:tcW w:w="2165" w:type="dxa"/>
            <w:gridSpan w:val="2"/>
          </w:tcPr>
          <w:p w14:paraId="3C4C09D0"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4C2144DB"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335B6CA9" w14:textId="77777777" w:rsidR="006074B2" w:rsidRPr="00A001B4" w:rsidRDefault="006074B2" w:rsidP="00847B0F">
            <w:pPr>
              <w:rPr>
                <w:rFonts w:cs="Times New Roman"/>
                <w:lang w:eastAsia="en-GB"/>
              </w:rPr>
            </w:pPr>
            <w:r w:rsidRPr="00A001B4">
              <w:rPr>
                <w:rFonts w:cs="Times New Roman"/>
                <w:lang w:eastAsia="en-GB"/>
              </w:rPr>
              <w:t>03 - 04 2011</w:t>
            </w:r>
          </w:p>
        </w:tc>
      </w:tr>
      <w:tr w:rsidR="006074B2" w:rsidRPr="00A001B4" w14:paraId="31B60A2A" w14:textId="77777777" w:rsidTr="00847B0F">
        <w:trPr>
          <w:cantSplit/>
          <w:trHeight w:val="50"/>
        </w:trPr>
        <w:tc>
          <w:tcPr>
            <w:tcW w:w="533" w:type="dxa"/>
          </w:tcPr>
          <w:p w14:paraId="07C9F89C" w14:textId="77777777" w:rsidR="006074B2" w:rsidRPr="00A001B4" w:rsidRDefault="006074B2" w:rsidP="00847B0F">
            <w:pPr>
              <w:rPr>
                <w:rFonts w:cs="Times New Roman"/>
                <w:lang w:eastAsia="en-GB"/>
              </w:rPr>
            </w:pPr>
          </w:p>
        </w:tc>
        <w:tc>
          <w:tcPr>
            <w:tcW w:w="2338" w:type="dxa"/>
          </w:tcPr>
          <w:p w14:paraId="6A533C7B" w14:textId="77777777" w:rsidR="006074B2" w:rsidRPr="00A001B4" w:rsidRDefault="006074B2" w:rsidP="00847B0F">
            <w:pPr>
              <w:rPr>
                <w:rFonts w:cs="Times New Roman"/>
                <w:lang w:eastAsia="en-GB"/>
              </w:rPr>
            </w:pPr>
          </w:p>
        </w:tc>
        <w:tc>
          <w:tcPr>
            <w:tcW w:w="2165" w:type="dxa"/>
            <w:gridSpan w:val="2"/>
          </w:tcPr>
          <w:p w14:paraId="16442349" w14:textId="77777777" w:rsidR="006074B2" w:rsidRPr="00A001B4" w:rsidRDefault="006074B2" w:rsidP="00847B0F">
            <w:pPr>
              <w:rPr>
                <w:rFonts w:cs="Times New Roman"/>
                <w:lang w:eastAsia="en-GB"/>
              </w:rPr>
            </w:pPr>
          </w:p>
        </w:tc>
        <w:tc>
          <w:tcPr>
            <w:tcW w:w="2299" w:type="dxa"/>
            <w:gridSpan w:val="4"/>
          </w:tcPr>
          <w:p w14:paraId="4F0A70E0" w14:textId="77777777" w:rsidR="006074B2" w:rsidRPr="00A001B4" w:rsidRDefault="006074B2" w:rsidP="00847B0F">
            <w:pPr>
              <w:rPr>
                <w:rFonts w:cs="Times New Roman"/>
                <w:lang w:eastAsia="en-GB"/>
              </w:rPr>
            </w:pPr>
          </w:p>
        </w:tc>
        <w:tc>
          <w:tcPr>
            <w:tcW w:w="2298" w:type="dxa"/>
            <w:gridSpan w:val="2"/>
          </w:tcPr>
          <w:p w14:paraId="5E99148B" w14:textId="77777777" w:rsidR="006074B2" w:rsidRPr="00A001B4" w:rsidRDefault="006074B2" w:rsidP="00847B0F">
            <w:pPr>
              <w:rPr>
                <w:rFonts w:cs="Times New Roman"/>
                <w:lang w:eastAsia="en-GB"/>
              </w:rPr>
            </w:pPr>
          </w:p>
        </w:tc>
      </w:tr>
      <w:tr w:rsidR="006074B2" w:rsidRPr="00A001B4" w14:paraId="2DF243C3" w14:textId="77777777" w:rsidTr="00847B0F">
        <w:trPr>
          <w:cantSplit/>
          <w:trHeight w:val="50"/>
        </w:trPr>
        <w:tc>
          <w:tcPr>
            <w:tcW w:w="533" w:type="dxa"/>
          </w:tcPr>
          <w:p w14:paraId="2FB0B5CA" w14:textId="77777777" w:rsidR="006074B2" w:rsidRPr="00A001B4" w:rsidRDefault="006074B2" w:rsidP="00847B0F">
            <w:pPr>
              <w:rPr>
                <w:rFonts w:cs="Times New Roman"/>
                <w:lang w:eastAsia="en-GB"/>
              </w:rPr>
            </w:pPr>
          </w:p>
        </w:tc>
        <w:tc>
          <w:tcPr>
            <w:tcW w:w="2338" w:type="dxa"/>
          </w:tcPr>
          <w:p w14:paraId="293AD9A1" w14:textId="77777777" w:rsidR="006074B2" w:rsidRPr="00A001B4" w:rsidRDefault="006074B2" w:rsidP="00847B0F">
            <w:pPr>
              <w:rPr>
                <w:rFonts w:cs="Times New Roman"/>
                <w:lang w:eastAsia="en-GB"/>
              </w:rPr>
            </w:pPr>
          </w:p>
        </w:tc>
        <w:tc>
          <w:tcPr>
            <w:tcW w:w="2165" w:type="dxa"/>
            <w:gridSpan w:val="2"/>
          </w:tcPr>
          <w:p w14:paraId="51BBC7C2" w14:textId="77777777" w:rsidR="006074B2" w:rsidRPr="00A001B4" w:rsidRDefault="006074B2" w:rsidP="00847B0F">
            <w:pPr>
              <w:rPr>
                <w:rFonts w:cs="Times New Roman"/>
                <w:lang w:eastAsia="en-GB"/>
              </w:rPr>
            </w:pPr>
          </w:p>
        </w:tc>
        <w:tc>
          <w:tcPr>
            <w:tcW w:w="2299" w:type="dxa"/>
            <w:gridSpan w:val="4"/>
          </w:tcPr>
          <w:p w14:paraId="2BEB4840" w14:textId="77777777" w:rsidR="006074B2" w:rsidRPr="00A001B4" w:rsidRDefault="006074B2" w:rsidP="00847B0F">
            <w:pPr>
              <w:rPr>
                <w:rFonts w:cs="Times New Roman"/>
                <w:lang w:eastAsia="en-GB"/>
              </w:rPr>
            </w:pPr>
          </w:p>
        </w:tc>
        <w:tc>
          <w:tcPr>
            <w:tcW w:w="2298" w:type="dxa"/>
            <w:gridSpan w:val="2"/>
          </w:tcPr>
          <w:p w14:paraId="7C3F92DE" w14:textId="77777777" w:rsidR="006074B2" w:rsidRPr="00A001B4" w:rsidRDefault="006074B2" w:rsidP="00847B0F">
            <w:pPr>
              <w:rPr>
                <w:rFonts w:cs="Times New Roman"/>
                <w:lang w:eastAsia="en-GB"/>
              </w:rPr>
            </w:pPr>
          </w:p>
        </w:tc>
      </w:tr>
    </w:tbl>
    <w:p w14:paraId="21862938" w14:textId="77777777" w:rsidR="000F6DD4" w:rsidRPr="00A001B4" w:rsidRDefault="000F6DD4" w:rsidP="00B42622">
      <w:pPr>
        <w:tabs>
          <w:tab w:val="left" w:pos="851"/>
        </w:tabs>
        <w:adjustRightInd w:val="0"/>
        <w:contextualSpacing/>
        <w:rPr>
          <w:rFonts w:eastAsia="Calibri" w:cs="Times New Roman"/>
        </w:rPr>
      </w:pPr>
    </w:p>
    <w:p w14:paraId="0CDA27ED" w14:textId="77777777" w:rsidR="000F6DD4" w:rsidRPr="00A001B4" w:rsidRDefault="000F6DD4" w:rsidP="00B42622">
      <w:pPr>
        <w:tabs>
          <w:tab w:val="left" w:pos="851"/>
        </w:tabs>
        <w:adjustRightInd w:val="0"/>
        <w:contextualSpacing/>
        <w:rPr>
          <w:rFonts w:eastAsia="Calibri" w:cs="Times New Roman"/>
        </w:rPr>
      </w:pPr>
    </w:p>
    <w:p w14:paraId="616EC3E3" w14:textId="77777777" w:rsidR="000F6DD4" w:rsidRPr="00A001B4" w:rsidRDefault="000F6DD4" w:rsidP="00B42622">
      <w:pPr>
        <w:tabs>
          <w:tab w:val="left" w:pos="851"/>
        </w:tabs>
        <w:adjustRightInd w:val="0"/>
        <w:contextualSpacing/>
        <w:rPr>
          <w:rFonts w:eastAsia="Calibri" w:cs="Times New Roman"/>
        </w:rPr>
      </w:pPr>
    </w:p>
    <w:p w14:paraId="32BC461D" w14:textId="77777777" w:rsidR="000F6DD4" w:rsidRPr="00A001B4" w:rsidRDefault="000F6DD4" w:rsidP="00B42622">
      <w:pPr>
        <w:tabs>
          <w:tab w:val="left" w:pos="851"/>
        </w:tabs>
        <w:adjustRightInd w:val="0"/>
        <w:contextualSpacing/>
        <w:rPr>
          <w:rFonts w:eastAsia="Calibri" w:cs="Times New Roman"/>
        </w:rPr>
      </w:pPr>
    </w:p>
    <w:p w14:paraId="0AC93143" w14:textId="77777777" w:rsidR="000F6DD4" w:rsidRPr="00A001B4" w:rsidRDefault="000F6DD4" w:rsidP="00B42622">
      <w:pPr>
        <w:tabs>
          <w:tab w:val="left" w:pos="851"/>
        </w:tabs>
        <w:adjustRightInd w:val="0"/>
        <w:contextualSpacing/>
        <w:rPr>
          <w:rFonts w:eastAsia="Calibri" w:cs="Times New Roman"/>
        </w:rPr>
      </w:pPr>
    </w:p>
    <w:p w14:paraId="61AFD076" w14:textId="77777777" w:rsidR="000F6DD4" w:rsidRPr="00A001B4" w:rsidRDefault="000F6DD4" w:rsidP="00B42622">
      <w:pPr>
        <w:tabs>
          <w:tab w:val="left" w:pos="851"/>
        </w:tabs>
        <w:adjustRightInd w:val="0"/>
        <w:contextualSpacing/>
        <w:rPr>
          <w:rFonts w:eastAsia="Calibri" w:cs="Times New Roman"/>
        </w:rPr>
      </w:pPr>
    </w:p>
    <w:p w14:paraId="2D1AE8A7" w14:textId="77777777" w:rsidR="000F6DD4" w:rsidRPr="00A001B4" w:rsidRDefault="000F6DD4" w:rsidP="00B42622">
      <w:pPr>
        <w:tabs>
          <w:tab w:val="left" w:pos="851"/>
        </w:tabs>
        <w:adjustRightInd w:val="0"/>
        <w:contextualSpacing/>
        <w:rPr>
          <w:rFonts w:eastAsia="Calibri" w:cs="Times New Roman"/>
        </w:rPr>
      </w:pPr>
    </w:p>
    <w:p w14:paraId="72C50059" w14:textId="77777777" w:rsidR="000F6DD4" w:rsidRPr="00A001B4" w:rsidRDefault="000F6DD4" w:rsidP="00B42622">
      <w:pPr>
        <w:tabs>
          <w:tab w:val="left" w:pos="851"/>
        </w:tabs>
        <w:adjustRightInd w:val="0"/>
        <w:contextualSpacing/>
        <w:rPr>
          <w:rFonts w:eastAsia="Calibri" w:cs="Times New Roman"/>
        </w:rPr>
      </w:pPr>
    </w:p>
    <w:p w14:paraId="6A9C5215" w14:textId="77777777" w:rsidR="000F6DD4" w:rsidRPr="00A001B4" w:rsidRDefault="000F6DD4" w:rsidP="00B42622">
      <w:pPr>
        <w:tabs>
          <w:tab w:val="left" w:pos="851"/>
        </w:tabs>
        <w:adjustRightInd w:val="0"/>
        <w:contextualSpacing/>
        <w:rPr>
          <w:rFonts w:eastAsia="Calibri" w:cs="Times New Roman"/>
        </w:rPr>
      </w:pPr>
    </w:p>
    <w:p w14:paraId="1ED786AF" w14:textId="77777777" w:rsidR="000F6DD4" w:rsidRPr="00A001B4" w:rsidRDefault="000F6DD4" w:rsidP="00B42622">
      <w:pPr>
        <w:tabs>
          <w:tab w:val="left" w:pos="851"/>
        </w:tabs>
        <w:adjustRightInd w:val="0"/>
        <w:contextualSpacing/>
        <w:rPr>
          <w:rFonts w:eastAsia="Calibri" w:cs="Times New Roman"/>
        </w:rPr>
      </w:pPr>
    </w:p>
    <w:p w14:paraId="130D7F47" w14:textId="77777777" w:rsidR="000F6DD4" w:rsidRPr="00A001B4" w:rsidRDefault="000F6DD4" w:rsidP="00B42622">
      <w:pPr>
        <w:tabs>
          <w:tab w:val="left" w:pos="851"/>
        </w:tabs>
        <w:adjustRightInd w:val="0"/>
        <w:contextualSpacing/>
        <w:rPr>
          <w:rFonts w:eastAsia="Calibri" w:cs="Times New Roman"/>
        </w:rPr>
      </w:pPr>
    </w:p>
    <w:p w14:paraId="1AD9AC92" w14:textId="77777777" w:rsidR="000F6DD4" w:rsidRPr="00A001B4" w:rsidRDefault="000F6DD4" w:rsidP="00B42622">
      <w:pPr>
        <w:tabs>
          <w:tab w:val="left" w:pos="851"/>
        </w:tabs>
        <w:adjustRightInd w:val="0"/>
        <w:contextualSpacing/>
        <w:rPr>
          <w:rFonts w:eastAsia="Calibri" w:cs="Times New Roman"/>
        </w:rPr>
      </w:pPr>
    </w:p>
    <w:p w14:paraId="39385F56" w14:textId="77777777" w:rsidR="000F6DD4" w:rsidRPr="00A001B4" w:rsidRDefault="000F6DD4" w:rsidP="00B42622">
      <w:pPr>
        <w:tabs>
          <w:tab w:val="left" w:pos="851"/>
        </w:tabs>
        <w:adjustRightInd w:val="0"/>
        <w:contextualSpacing/>
        <w:rPr>
          <w:rFonts w:eastAsia="Calibri" w:cs="Times New Roman"/>
        </w:rPr>
      </w:pPr>
    </w:p>
    <w:p w14:paraId="3111207C" w14:textId="77777777" w:rsidR="000F6DD4" w:rsidRPr="00A001B4" w:rsidRDefault="000F6DD4" w:rsidP="00B42622">
      <w:pPr>
        <w:tabs>
          <w:tab w:val="left" w:pos="851"/>
        </w:tabs>
        <w:adjustRightInd w:val="0"/>
        <w:contextualSpacing/>
        <w:rPr>
          <w:rFonts w:eastAsia="Calibri" w:cs="Times New Roman"/>
        </w:rPr>
      </w:pPr>
    </w:p>
    <w:p w14:paraId="28C9A59E" w14:textId="77777777" w:rsidR="000F6DD4" w:rsidRPr="00A001B4" w:rsidRDefault="000F6DD4" w:rsidP="00B42622">
      <w:pPr>
        <w:tabs>
          <w:tab w:val="left" w:pos="851"/>
        </w:tabs>
        <w:adjustRightInd w:val="0"/>
        <w:contextualSpacing/>
        <w:rPr>
          <w:rFonts w:eastAsia="Calibri" w:cs="Times New Roman"/>
        </w:rPr>
      </w:pPr>
    </w:p>
    <w:p w14:paraId="5EA905F5" w14:textId="77777777" w:rsidR="000F6DD4" w:rsidRPr="00A001B4" w:rsidRDefault="000F6DD4" w:rsidP="00B42622">
      <w:pPr>
        <w:tabs>
          <w:tab w:val="left" w:pos="851"/>
        </w:tabs>
        <w:adjustRightInd w:val="0"/>
        <w:contextualSpacing/>
        <w:rPr>
          <w:rFonts w:eastAsia="Calibri" w:cs="Times New Roman"/>
        </w:rPr>
      </w:pPr>
    </w:p>
    <w:p w14:paraId="317544CB" w14:textId="77777777" w:rsidR="000F6DD4" w:rsidRPr="00A001B4" w:rsidRDefault="000F6DD4" w:rsidP="00B42622">
      <w:pPr>
        <w:tabs>
          <w:tab w:val="left" w:pos="851"/>
        </w:tabs>
        <w:adjustRightInd w:val="0"/>
        <w:contextualSpacing/>
        <w:rPr>
          <w:rFonts w:eastAsia="Calibri" w:cs="Times New Roman"/>
        </w:rPr>
      </w:pPr>
    </w:p>
    <w:p w14:paraId="42289F42" w14:textId="77777777" w:rsidR="006074B2" w:rsidRPr="00A001B4" w:rsidRDefault="006074B2" w:rsidP="00B42622">
      <w:pPr>
        <w:tabs>
          <w:tab w:val="left" w:pos="851"/>
        </w:tabs>
        <w:adjustRightInd w:val="0"/>
        <w:contextualSpacing/>
        <w:rPr>
          <w:rFonts w:eastAsia="Calibri" w:cs="Times New Roman"/>
        </w:rPr>
      </w:pPr>
    </w:p>
    <w:p w14:paraId="63209F75" w14:textId="77777777" w:rsidR="006074B2" w:rsidRPr="00A001B4" w:rsidRDefault="006074B2" w:rsidP="00B42622">
      <w:pPr>
        <w:tabs>
          <w:tab w:val="left" w:pos="851"/>
        </w:tabs>
        <w:adjustRightInd w:val="0"/>
        <w:contextualSpacing/>
        <w:rPr>
          <w:rFonts w:eastAsia="Calibri" w:cs="Times New Roman"/>
        </w:rPr>
      </w:pPr>
    </w:p>
    <w:p w14:paraId="05DA0E2D" w14:textId="77777777" w:rsidR="006074B2" w:rsidRPr="00A001B4" w:rsidRDefault="006074B2" w:rsidP="00B42622">
      <w:pPr>
        <w:tabs>
          <w:tab w:val="left" w:pos="851"/>
        </w:tabs>
        <w:adjustRightInd w:val="0"/>
        <w:contextualSpacing/>
        <w:rPr>
          <w:rFonts w:eastAsia="Calibri" w:cs="Times New Roman"/>
        </w:rPr>
      </w:pPr>
    </w:p>
    <w:p w14:paraId="0757A416" w14:textId="77777777" w:rsidR="000F6DD4" w:rsidRPr="00A001B4" w:rsidRDefault="000F6DD4" w:rsidP="00B42622">
      <w:pPr>
        <w:tabs>
          <w:tab w:val="left" w:pos="851"/>
        </w:tabs>
        <w:adjustRightInd w:val="0"/>
        <w:contextualSpacing/>
        <w:rPr>
          <w:rFonts w:eastAsia="Calibri" w:cs="Times New Roman"/>
        </w:rPr>
      </w:pPr>
    </w:p>
    <w:p w14:paraId="23A0B4C9" w14:textId="77777777" w:rsidR="000F6DD4" w:rsidRPr="00A001B4" w:rsidRDefault="000F6DD4" w:rsidP="00B42622">
      <w:pPr>
        <w:tabs>
          <w:tab w:val="left" w:pos="851"/>
        </w:tabs>
        <w:adjustRightInd w:val="0"/>
        <w:contextualSpacing/>
        <w:rPr>
          <w:rFonts w:eastAsia="Calibri" w:cs="Times New Roman"/>
        </w:rPr>
      </w:pPr>
    </w:p>
    <w:p w14:paraId="41529C22" w14:textId="77777777" w:rsidR="000F6DD4" w:rsidRPr="00A001B4" w:rsidRDefault="000F6DD4" w:rsidP="00B42622">
      <w:pPr>
        <w:tabs>
          <w:tab w:val="left" w:pos="851"/>
        </w:tabs>
        <w:adjustRightInd w:val="0"/>
        <w:contextualSpacing/>
        <w:rPr>
          <w:rFonts w:eastAsia="Calibri" w:cs="Times New Roman"/>
        </w:rPr>
      </w:pPr>
    </w:p>
    <w:p w14:paraId="458D8F79" w14:textId="77777777" w:rsidR="000F6DD4" w:rsidRPr="00A001B4" w:rsidRDefault="000F6DD4" w:rsidP="00B42622">
      <w:pPr>
        <w:tabs>
          <w:tab w:val="left" w:pos="851"/>
        </w:tabs>
        <w:adjustRightInd w:val="0"/>
        <w:contextualSpacing/>
        <w:rPr>
          <w:rFonts w:eastAsia="Calibri" w:cs="Times New Roman"/>
        </w:rPr>
      </w:pPr>
    </w:p>
    <w:p w14:paraId="5E559A8E" w14:textId="77777777" w:rsidR="000F6DD4" w:rsidRPr="00A001B4" w:rsidRDefault="000F6DD4" w:rsidP="00B42622">
      <w:pPr>
        <w:tabs>
          <w:tab w:val="left" w:pos="851"/>
        </w:tabs>
        <w:adjustRightInd w:val="0"/>
        <w:contextualSpacing/>
        <w:rPr>
          <w:rFonts w:eastAsia="Calibri" w:cs="Times New Roman"/>
        </w:rPr>
      </w:pPr>
    </w:p>
    <w:p w14:paraId="3C98C5DC" w14:textId="77777777" w:rsidR="000F6DD4" w:rsidRPr="00A001B4" w:rsidRDefault="000F6DD4" w:rsidP="00B42622">
      <w:pPr>
        <w:tabs>
          <w:tab w:val="left" w:pos="851"/>
        </w:tabs>
        <w:adjustRightInd w:val="0"/>
        <w:contextualSpacing/>
        <w:rPr>
          <w:rFonts w:eastAsia="Calibri" w:cs="Times New Roman"/>
        </w:rPr>
      </w:pPr>
    </w:p>
    <w:p w14:paraId="1F4CEF1E" w14:textId="77777777" w:rsidR="000F6DD4" w:rsidRPr="00A001B4" w:rsidRDefault="000F6DD4" w:rsidP="00B42622">
      <w:pPr>
        <w:tabs>
          <w:tab w:val="left" w:pos="851"/>
        </w:tabs>
        <w:adjustRightInd w:val="0"/>
        <w:contextualSpacing/>
        <w:rPr>
          <w:rFonts w:eastAsia="Calibri" w:cs="Times New Roman"/>
        </w:rPr>
      </w:pPr>
    </w:p>
    <w:p w14:paraId="3335D0C8"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271EE9EB" w14:textId="77777777" w:rsidTr="00847B0F">
        <w:trPr>
          <w:cantSplit/>
          <w:trHeight w:val="480"/>
        </w:trPr>
        <w:tc>
          <w:tcPr>
            <w:tcW w:w="4147" w:type="dxa"/>
            <w:gridSpan w:val="3"/>
          </w:tcPr>
          <w:p w14:paraId="226E86A6"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Radu Nicolae </w:t>
            </w:r>
            <w:proofErr w:type="spellStart"/>
            <w:r w:rsidRPr="00A001B4">
              <w:rPr>
                <w:rFonts w:cs="Times New Roman"/>
                <w:b/>
                <w:bCs/>
                <w:lang w:eastAsia="en-GB"/>
              </w:rPr>
              <w:t>Stâlpeanu</w:t>
            </w:r>
            <w:proofErr w:type="spellEnd"/>
          </w:p>
        </w:tc>
        <w:tc>
          <w:tcPr>
            <w:tcW w:w="5486" w:type="dxa"/>
            <w:gridSpan w:val="7"/>
          </w:tcPr>
          <w:p w14:paraId="05304049"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714A811B" w14:textId="77777777" w:rsidTr="00847B0F">
        <w:trPr>
          <w:cantSplit/>
          <w:trHeight w:val="480"/>
        </w:trPr>
        <w:tc>
          <w:tcPr>
            <w:tcW w:w="4147" w:type="dxa"/>
            <w:gridSpan w:val="3"/>
          </w:tcPr>
          <w:p w14:paraId="68009517"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79648073" w14:textId="77777777" w:rsidR="006074B2" w:rsidRPr="00A001B4" w:rsidRDefault="006074B2" w:rsidP="00847B0F">
            <w:pPr>
              <w:rPr>
                <w:rFonts w:cs="Times New Roman"/>
                <w:lang w:eastAsia="en-GB"/>
              </w:rPr>
            </w:pPr>
            <w:r w:rsidRPr="00A001B4">
              <w:rPr>
                <w:rFonts w:cs="Times New Roman"/>
                <w:lang w:eastAsia="en-GB"/>
              </w:rPr>
              <w:t xml:space="preserve">Telefon: </w:t>
            </w:r>
            <w:r w:rsidRPr="00A001B4">
              <w:rPr>
                <w:rFonts w:cs="Times New Roman"/>
                <w:i/>
                <w:lang w:eastAsia="en-GB"/>
              </w:rPr>
              <w:t>0721328078</w:t>
            </w:r>
          </w:p>
        </w:tc>
        <w:tc>
          <w:tcPr>
            <w:tcW w:w="2651" w:type="dxa"/>
            <w:gridSpan w:val="3"/>
          </w:tcPr>
          <w:p w14:paraId="1FA0A79A" w14:textId="77777777" w:rsidR="006074B2" w:rsidRPr="00A001B4" w:rsidRDefault="006074B2" w:rsidP="00847B0F">
            <w:pPr>
              <w:rPr>
                <w:rFonts w:cs="Times New Roman"/>
                <w:lang w:eastAsia="en-GB"/>
              </w:rPr>
            </w:pPr>
            <w:r w:rsidRPr="00A001B4">
              <w:rPr>
                <w:rFonts w:cs="Times New Roman"/>
                <w:lang w:eastAsia="en-GB"/>
              </w:rPr>
              <w:t xml:space="preserve">Email: </w:t>
            </w:r>
            <w:proofErr w:type="spellStart"/>
            <w:r w:rsidRPr="00A001B4">
              <w:rPr>
                <w:rFonts w:cs="Times New Roman"/>
                <w:i/>
                <w:lang w:eastAsia="en-GB"/>
              </w:rPr>
              <w:t>radu.stilpeanu@yahoo,com</w:t>
            </w:r>
            <w:proofErr w:type="spellEnd"/>
          </w:p>
        </w:tc>
      </w:tr>
      <w:tr w:rsidR="006074B2" w:rsidRPr="00A001B4" w14:paraId="0113CABA" w14:textId="77777777" w:rsidTr="00847B0F">
        <w:trPr>
          <w:cantSplit/>
          <w:trHeight w:val="480"/>
        </w:trPr>
        <w:tc>
          <w:tcPr>
            <w:tcW w:w="4147" w:type="dxa"/>
            <w:gridSpan w:val="3"/>
          </w:tcPr>
          <w:p w14:paraId="5247D18F"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283F323E" w14:textId="77777777" w:rsidR="006074B2" w:rsidRPr="00A001B4" w:rsidRDefault="006074B2" w:rsidP="00847B0F">
            <w:pPr>
              <w:rPr>
                <w:rFonts w:cs="Times New Roman"/>
                <w:lang w:eastAsia="en-GB"/>
              </w:rPr>
            </w:pPr>
            <w:r w:rsidRPr="00A001B4">
              <w:rPr>
                <w:rFonts w:cs="Times New Roman"/>
                <w:lang w:eastAsia="en-GB"/>
              </w:rPr>
              <w:t>Selectați:</w:t>
            </w:r>
          </w:p>
          <w:p w14:paraId="1B773F74" w14:textId="77777777" w:rsidR="006074B2" w:rsidRPr="00A001B4" w:rsidRDefault="006074B2" w:rsidP="00847B0F">
            <w:pPr>
              <w:rPr>
                <w:rFonts w:cs="Times New Roman"/>
                <w:lang w:eastAsia="en-GB"/>
              </w:rPr>
            </w:pPr>
            <w:r w:rsidRPr="00A001B4">
              <w:rPr>
                <w:rFonts w:cs="Times New Roman"/>
                <w:lang w:eastAsia="en-GB"/>
              </w:rPr>
              <w:t>□ Angajat</w:t>
            </w:r>
          </w:p>
          <w:p w14:paraId="48CA1131" w14:textId="77777777" w:rsidR="006074B2" w:rsidRPr="00A001B4" w:rsidRDefault="006074B2" w:rsidP="00847B0F">
            <w:pPr>
              <w:rPr>
                <w:rFonts w:cs="Times New Roman"/>
                <w:lang w:eastAsia="en-GB"/>
              </w:rPr>
            </w:pPr>
            <w:r w:rsidRPr="00A001B4">
              <w:rPr>
                <w:rFonts w:cs="Times New Roman"/>
                <w:lang w:eastAsia="en-GB"/>
              </w:rPr>
              <w:t>□x Liber profesionist</w:t>
            </w:r>
          </w:p>
          <w:p w14:paraId="0B026CA8" w14:textId="77777777" w:rsidR="006074B2" w:rsidRPr="00A001B4" w:rsidRDefault="006074B2" w:rsidP="00847B0F">
            <w:pPr>
              <w:rPr>
                <w:rFonts w:cs="Times New Roman"/>
                <w:lang w:eastAsia="en-GB"/>
              </w:rPr>
            </w:pPr>
            <w:r w:rsidRPr="00A001B4">
              <w:rPr>
                <w:rFonts w:cs="Times New Roman"/>
                <w:lang w:eastAsia="en-GB"/>
              </w:rPr>
              <w:t>□ Subcontractant</w:t>
            </w:r>
          </w:p>
          <w:p w14:paraId="770F1310"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185B4932"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6881A9B1" w14:textId="77777777" w:rsidTr="00847B0F">
        <w:trPr>
          <w:cantSplit/>
          <w:trHeight w:val="711"/>
        </w:trPr>
        <w:tc>
          <w:tcPr>
            <w:tcW w:w="4147" w:type="dxa"/>
            <w:gridSpan w:val="3"/>
          </w:tcPr>
          <w:p w14:paraId="6F54E097" w14:textId="77777777" w:rsidR="006074B2" w:rsidRPr="00A001B4" w:rsidRDefault="006074B2" w:rsidP="00847B0F">
            <w:pPr>
              <w:rPr>
                <w:rFonts w:cs="Times New Roman"/>
                <w:i/>
                <w:lang w:eastAsia="en-GB"/>
              </w:rPr>
            </w:pPr>
            <w:r w:rsidRPr="00A001B4">
              <w:rPr>
                <w:rFonts w:cs="Times New Roman"/>
                <w:lang w:eastAsia="en-GB"/>
              </w:rPr>
              <w:lastRenderedPageBreak/>
              <w:t>Rolul de expert/poziția de expert cheie pentru care este propus</w:t>
            </w:r>
          </w:p>
        </w:tc>
        <w:tc>
          <w:tcPr>
            <w:tcW w:w="5486" w:type="dxa"/>
            <w:gridSpan w:val="7"/>
          </w:tcPr>
          <w:p w14:paraId="2638E257"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6F4FEE9B"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267483B5" w14:textId="77777777" w:rsidTr="00847B0F">
        <w:trPr>
          <w:cantSplit/>
          <w:trHeight w:val="480"/>
        </w:trPr>
        <w:tc>
          <w:tcPr>
            <w:tcW w:w="4147" w:type="dxa"/>
            <w:gridSpan w:val="3"/>
          </w:tcPr>
          <w:p w14:paraId="5157CF08"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179666FC" w14:textId="77777777" w:rsidTr="00847B0F">
        <w:trPr>
          <w:cantSplit/>
          <w:trHeight w:val="480"/>
        </w:trPr>
        <w:tc>
          <w:tcPr>
            <w:tcW w:w="4147" w:type="dxa"/>
            <w:gridSpan w:val="3"/>
          </w:tcPr>
          <w:p w14:paraId="5EED9011"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5ABCC9CB"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inginerie</w:t>
            </w:r>
          </w:p>
        </w:tc>
      </w:tr>
      <w:tr w:rsidR="006074B2" w:rsidRPr="00A001B4" w14:paraId="19FE9D62" w14:textId="77777777" w:rsidTr="00847B0F">
        <w:trPr>
          <w:cantSplit/>
          <w:trHeight w:val="306"/>
        </w:trPr>
        <w:tc>
          <w:tcPr>
            <w:tcW w:w="4147" w:type="dxa"/>
            <w:gridSpan w:val="3"/>
          </w:tcPr>
          <w:p w14:paraId="7FF99D25"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260E9F36"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p>
        </w:tc>
      </w:tr>
      <w:tr w:rsidR="006074B2" w:rsidRPr="00A001B4" w14:paraId="15C0AB70" w14:textId="77777777" w:rsidTr="00847B0F">
        <w:trPr>
          <w:cantSplit/>
          <w:trHeight w:val="306"/>
        </w:trPr>
        <w:tc>
          <w:tcPr>
            <w:tcW w:w="4147" w:type="dxa"/>
            <w:gridSpan w:val="3"/>
          </w:tcPr>
          <w:p w14:paraId="57E86602"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A001B4" w:rsidRDefault="006074B2" w:rsidP="00847B0F">
            <w:pPr>
              <w:rPr>
                <w:rFonts w:cs="Times New Roman"/>
                <w:lang w:eastAsia="en-GB"/>
              </w:rPr>
            </w:pPr>
            <w:r w:rsidRPr="00A001B4">
              <w:rPr>
                <w:rFonts w:cs="Times New Roman"/>
                <w:i/>
                <w:lang w:eastAsia="en-GB"/>
              </w:rPr>
              <w:t xml:space="preserve">15 ani </w:t>
            </w:r>
          </w:p>
        </w:tc>
      </w:tr>
      <w:tr w:rsidR="006074B2" w:rsidRPr="00A001B4" w14:paraId="1023881A" w14:textId="77777777" w:rsidTr="00847B0F">
        <w:trPr>
          <w:cantSplit/>
          <w:trHeight w:val="306"/>
        </w:trPr>
        <w:tc>
          <w:tcPr>
            <w:tcW w:w="4147" w:type="dxa"/>
            <w:gridSpan w:val="3"/>
          </w:tcPr>
          <w:p w14:paraId="1B7D9792"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A001B4" w:rsidRDefault="006074B2" w:rsidP="00847B0F">
            <w:pPr>
              <w:rPr>
                <w:rFonts w:cs="Times New Roman"/>
                <w:lang w:eastAsia="en-GB"/>
              </w:rPr>
            </w:pPr>
            <w:r w:rsidRPr="00A001B4">
              <w:rPr>
                <w:rFonts w:cs="Times New Roman"/>
                <w:i/>
                <w:lang w:eastAsia="en-GB"/>
              </w:rPr>
              <w:t>10 ani formator</w:t>
            </w:r>
          </w:p>
        </w:tc>
      </w:tr>
      <w:tr w:rsidR="006074B2" w:rsidRPr="00A001B4" w14:paraId="1A2F718B" w14:textId="77777777" w:rsidTr="00847B0F">
        <w:trPr>
          <w:cantSplit/>
          <w:trHeight w:val="531"/>
        </w:trPr>
        <w:tc>
          <w:tcPr>
            <w:tcW w:w="4147" w:type="dxa"/>
            <w:gridSpan w:val="3"/>
          </w:tcPr>
          <w:p w14:paraId="3E2909B0"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47658046"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0B485B89" w14:textId="77777777" w:rsidTr="00847B0F">
        <w:trPr>
          <w:cantSplit/>
          <w:trHeight w:val="783"/>
        </w:trPr>
        <w:tc>
          <w:tcPr>
            <w:tcW w:w="4147" w:type="dxa"/>
            <w:gridSpan w:val="3"/>
          </w:tcPr>
          <w:p w14:paraId="2923B38B"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59ABB15D"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AC01CC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271C7F32"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18BFAA69" w14:textId="77777777" w:rsidTr="00847B0F">
        <w:trPr>
          <w:cantSplit/>
          <w:trHeight w:val="783"/>
        </w:trPr>
        <w:tc>
          <w:tcPr>
            <w:tcW w:w="4147" w:type="dxa"/>
            <w:gridSpan w:val="3"/>
          </w:tcPr>
          <w:p w14:paraId="71EC5D59"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A001B4" w:rsidRDefault="006074B2" w:rsidP="00847B0F">
            <w:pPr>
              <w:rPr>
                <w:rFonts w:cs="Times New Roman"/>
                <w:lang w:eastAsia="en-GB"/>
              </w:rPr>
            </w:pPr>
          </w:p>
        </w:tc>
        <w:tc>
          <w:tcPr>
            <w:tcW w:w="2743" w:type="dxa"/>
            <w:gridSpan w:val="4"/>
          </w:tcPr>
          <w:p w14:paraId="334FD589" w14:textId="77777777" w:rsidR="006074B2" w:rsidRPr="00A001B4" w:rsidRDefault="006074B2" w:rsidP="00847B0F">
            <w:pPr>
              <w:rPr>
                <w:rFonts w:cs="Times New Roman"/>
                <w:lang w:eastAsia="en-GB"/>
              </w:rPr>
            </w:pPr>
          </w:p>
        </w:tc>
      </w:tr>
      <w:tr w:rsidR="006074B2" w:rsidRPr="00A001B4" w14:paraId="2F40B728" w14:textId="77777777" w:rsidTr="00847B0F">
        <w:trPr>
          <w:cantSplit/>
          <w:trHeight w:val="495"/>
        </w:trPr>
        <w:tc>
          <w:tcPr>
            <w:tcW w:w="4147" w:type="dxa"/>
            <w:gridSpan w:val="3"/>
          </w:tcPr>
          <w:p w14:paraId="0BF9361F"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A001B4" w:rsidRDefault="006074B2" w:rsidP="00847B0F">
            <w:pPr>
              <w:rPr>
                <w:rFonts w:cs="Times New Roman"/>
                <w:lang w:eastAsia="en-GB"/>
              </w:rPr>
            </w:pPr>
            <w:r w:rsidRPr="00A001B4">
              <w:rPr>
                <w:rFonts w:cs="Times New Roman"/>
                <w:i/>
                <w:lang w:eastAsia="en-GB"/>
              </w:rPr>
              <w:t>Formator conform caiet de sarcini</w:t>
            </w:r>
          </w:p>
        </w:tc>
      </w:tr>
      <w:tr w:rsidR="006074B2" w:rsidRPr="00A001B4" w14:paraId="72CFC17A" w14:textId="77777777" w:rsidTr="00847B0F">
        <w:trPr>
          <w:cantSplit/>
          <w:trHeight w:val="1026"/>
        </w:trPr>
        <w:tc>
          <w:tcPr>
            <w:tcW w:w="4147" w:type="dxa"/>
            <w:gridSpan w:val="3"/>
          </w:tcPr>
          <w:p w14:paraId="60BF37F2"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1EEFA3FE" w14:textId="77777777" w:rsidTr="00847B0F">
        <w:trPr>
          <w:cantSplit/>
          <w:trHeight w:val="1026"/>
        </w:trPr>
        <w:tc>
          <w:tcPr>
            <w:tcW w:w="4147" w:type="dxa"/>
            <w:gridSpan w:val="3"/>
          </w:tcPr>
          <w:p w14:paraId="273E6A3F"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în legătură cu limbile utilizate în Contract: (indicați nivelul abilităților conform – CEFR): </w:t>
            </w:r>
            <w:hyperlink r:id="rId39"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207EAF35" w14:textId="77777777" w:rsidR="006074B2" w:rsidRPr="00A001B4" w:rsidRDefault="006074B2" w:rsidP="00847B0F">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37144033" w14:textId="77777777" w:rsidR="006074B2" w:rsidRPr="00A001B4" w:rsidRDefault="006074B2" w:rsidP="00847B0F">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6074B2" w:rsidRPr="00A001B4" w14:paraId="5CECD12A" w14:textId="77777777" w:rsidTr="00847B0F">
        <w:trPr>
          <w:cantSplit/>
          <w:trHeight w:val="210"/>
        </w:trPr>
        <w:tc>
          <w:tcPr>
            <w:tcW w:w="9633" w:type="dxa"/>
            <w:gridSpan w:val="10"/>
          </w:tcPr>
          <w:p w14:paraId="6A731B57"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71E1373A" w14:textId="77777777" w:rsidTr="00847B0F">
        <w:trPr>
          <w:cantSplit/>
          <w:trHeight w:val="480"/>
        </w:trPr>
        <w:tc>
          <w:tcPr>
            <w:tcW w:w="533" w:type="dxa"/>
          </w:tcPr>
          <w:p w14:paraId="04211C11" w14:textId="77777777" w:rsidR="006074B2" w:rsidRPr="00A001B4" w:rsidRDefault="006074B2" w:rsidP="00847B0F">
            <w:pPr>
              <w:rPr>
                <w:rFonts w:cs="Times New Roman"/>
                <w:lang w:eastAsia="en-GB"/>
              </w:rPr>
            </w:pPr>
          </w:p>
        </w:tc>
        <w:tc>
          <w:tcPr>
            <w:tcW w:w="2338" w:type="dxa"/>
          </w:tcPr>
          <w:p w14:paraId="053E698F" w14:textId="77777777" w:rsidR="006074B2" w:rsidRPr="00A001B4" w:rsidRDefault="006074B2" w:rsidP="00847B0F">
            <w:pPr>
              <w:rPr>
                <w:rFonts w:cs="Times New Roman"/>
                <w:lang w:eastAsia="en-GB"/>
              </w:rPr>
            </w:pPr>
            <w:r w:rsidRPr="00A001B4">
              <w:rPr>
                <w:rFonts w:cs="Times New Roman"/>
                <w:lang w:eastAsia="en-GB"/>
              </w:rPr>
              <w:t>Diplomă/</w:t>
            </w:r>
          </w:p>
          <w:p w14:paraId="46643AF6"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0E36C90F"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66CC082F"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3C62D4B5" w14:textId="77777777" w:rsidR="006074B2" w:rsidRPr="00A001B4" w:rsidRDefault="006074B2" w:rsidP="00847B0F">
            <w:pPr>
              <w:rPr>
                <w:rFonts w:cs="Times New Roman"/>
                <w:lang w:eastAsia="en-GB"/>
              </w:rPr>
            </w:pPr>
            <w:r w:rsidRPr="00A001B4">
              <w:rPr>
                <w:rFonts w:cs="Times New Roman"/>
                <w:lang w:eastAsia="en-GB"/>
              </w:rPr>
              <w:t>Perioada</w:t>
            </w:r>
          </w:p>
          <w:p w14:paraId="3686F13B"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3E2D4E6F" w14:textId="77777777" w:rsidTr="00847B0F">
        <w:trPr>
          <w:cantSplit/>
          <w:trHeight w:val="66"/>
        </w:trPr>
        <w:tc>
          <w:tcPr>
            <w:tcW w:w="533" w:type="dxa"/>
          </w:tcPr>
          <w:p w14:paraId="6810A142" w14:textId="77777777" w:rsidR="006074B2" w:rsidRPr="00A001B4" w:rsidRDefault="006074B2" w:rsidP="00847B0F">
            <w:pPr>
              <w:rPr>
                <w:rFonts w:cs="Times New Roman"/>
                <w:lang w:eastAsia="en-GB"/>
              </w:rPr>
            </w:pPr>
          </w:p>
        </w:tc>
        <w:tc>
          <w:tcPr>
            <w:tcW w:w="2338" w:type="dxa"/>
          </w:tcPr>
          <w:p w14:paraId="61073E1C" w14:textId="77777777" w:rsidR="006074B2" w:rsidRPr="00A001B4" w:rsidRDefault="006074B2" w:rsidP="00847B0F">
            <w:pPr>
              <w:rPr>
                <w:rFonts w:cs="Times New Roman"/>
                <w:lang w:eastAsia="en-GB"/>
              </w:rPr>
            </w:pPr>
            <w:r w:rsidRPr="00A001B4">
              <w:rPr>
                <w:rFonts w:cs="Times New Roman"/>
                <w:lang w:eastAsia="en-GB"/>
              </w:rPr>
              <w:t>Diploma serie J, nr. 00012635</w:t>
            </w:r>
          </w:p>
        </w:tc>
        <w:tc>
          <w:tcPr>
            <w:tcW w:w="2165" w:type="dxa"/>
            <w:gridSpan w:val="2"/>
          </w:tcPr>
          <w:p w14:paraId="6DE6AFE8"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45F73B29" w14:textId="77777777" w:rsidR="006074B2" w:rsidRPr="00A001B4" w:rsidRDefault="006074B2" w:rsidP="00847B0F">
            <w:pPr>
              <w:rPr>
                <w:rFonts w:cs="Times New Roman"/>
                <w:lang w:eastAsia="en-GB"/>
              </w:rPr>
            </w:pPr>
            <w:r w:rsidRPr="00A001B4">
              <w:rPr>
                <w:rFonts w:cs="Times New Roman"/>
                <w:lang w:eastAsia="en-GB"/>
              </w:rPr>
              <w:t>Formator de formatori</w:t>
            </w:r>
          </w:p>
        </w:tc>
        <w:tc>
          <w:tcPr>
            <w:tcW w:w="2298" w:type="dxa"/>
            <w:gridSpan w:val="2"/>
          </w:tcPr>
          <w:p w14:paraId="38A572AE" w14:textId="77777777" w:rsidR="006074B2" w:rsidRPr="00A001B4" w:rsidRDefault="006074B2" w:rsidP="00847B0F">
            <w:pPr>
              <w:rPr>
                <w:rFonts w:cs="Times New Roman"/>
                <w:lang w:eastAsia="en-GB"/>
              </w:rPr>
            </w:pPr>
            <w:r w:rsidRPr="00A001B4">
              <w:rPr>
                <w:rFonts w:cs="Times New Roman"/>
                <w:lang w:eastAsia="en-GB"/>
              </w:rPr>
              <w:t>09-11 2014</w:t>
            </w:r>
          </w:p>
        </w:tc>
      </w:tr>
      <w:tr w:rsidR="006074B2" w:rsidRPr="00A001B4" w14:paraId="6069C6C0" w14:textId="77777777" w:rsidTr="00847B0F">
        <w:trPr>
          <w:cantSplit/>
          <w:trHeight w:val="50"/>
        </w:trPr>
        <w:tc>
          <w:tcPr>
            <w:tcW w:w="533" w:type="dxa"/>
          </w:tcPr>
          <w:p w14:paraId="6B26CE44" w14:textId="77777777" w:rsidR="006074B2" w:rsidRPr="00A001B4" w:rsidRDefault="006074B2" w:rsidP="00847B0F">
            <w:pPr>
              <w:rPr>
                <w:rFonts w:cs="Times New Roman"/>
                <w:lang w:eastAsia="en-GB"/>
              </w:rPr>
            </w:pPr>
          </w:p>
        </w:tc>
        <w:tc>
          <w:tcPr>
            <w:tcW w:w="2338" w:type="dxa"/>
          </w:tcPr>
          <w:p w14:paraId="4AC3EDA7" w14:textId="77777777" w:rsidR="006074B2" w:rsidRPr="00A001B4" w:rsidRDefault="006074B2" w:rsidP="00847B0F">
            <w:pPr>
              <w:rPr>
                <w:rFonts w:cs="Times New Roman"/>
                <w:lang w:eastAsia="en-GB"/>
              </w:rPr>
            </w:pPr>
          </w:p>
        </w:tc>
        <w:tc>
          <w:tcPr>
            <w:tcW w:w="2165" w:type="dxa"/>
            <w:gridSpan w:val="2"/>
          </w:tcPr>
          <w:p w14:paraId="59810F89" w14:textId="77777777" w:rsidR="006074B2" w:rsidRPr="00A001B4" w:rsidRDefault="006074B2" w:rsidP="00847B0F">
            <w:pPr>
              <w:rPr>
                <w:rFonts w:cs="Times New Roman"/>
                <w:lang w:eastAsia="en-GB"/>
              </w:rPr>
            </w:pPr>
          </w:p>
        </w:tc>
        <w:tc>
          <w:tcPr>
            <w:tcW w:w="2299" w:type="dxa"/>
            <w:gridSpan w:val="4"/>
          </w:tcPr>
          <w:p w14:paraId="473DDBE0" w14:textId="77777777" w:rsidR="006074B2" w:rsidRPr="00A001B4" w:rsidRDefault="006074B2" w:rsidP="00847B0F">
            <w:pPr>
              <w:rPr>
                <w:rFonts w:cs="Times New Roman"/>
                <w:lang w:eastAsia="en-GB"/>
              </w:rPr>
            </w:pPr>
          </w:p>
        </w:tc>
        <w:tc>
          <w:tcPr>
            <w:tcW w:w="2298" w:type="dxa"/>
            <w:gridSpan w:val="2"/>
          </w:tcPr>
          <w:p w14:paraId="2B2909CD" w14:textId="77777777" w:rsidR="006074B2" w:rsidRPr="00A001B4" w:rsidRDefault="006074B2" w:rsidP="00847B0F">
            <w:pPr>
              <w:rPr>
                <w:rFonts w:cs="Times New Roman"/>
                <w:lang w:eastAsia="en-GB"/>
              </w:rPr>
            </w:pPr>
          </w:p>
        </w:tc>
      </w:tr>
      <w:tr w:rsidR="006074B2" w:rsidRPr="00A001B4" w14:paraId="70C02CEC" w14:textId="77777777" w:rsidTr="00847B0F">
        <w:trPr>
          <w:cantSplit/>
          <w:trHeight w:val="50"/>
        </w:trPr>
        <w:tc>
          <w:tcPr>
            <w:tcW w:w="533" w:type="dxa"/>
          </w:tcPr>
          <w:p w14:paraId="54FAA650" w14:textId="77777777" w:rsidR="006074B2" w:rsidRPr="00A001B4" w:rsidRDefault="006074B2" w:rsidP="00847B0F">
            <w:pPr>
              <w:rPr>
                <w:rFonts w:cs="Times New Roman"/>
                <w:lang w:eastAsia="en-GB"/>
              </w:rPr>
            </w:pPr>
          </w:p>
        </w:tc>
        <w:tc>
          <w:tcPr>
            <w:tcW w:w="2338" w:type="dxa"/>
          </w:tcPr>
          <w:p w14:paraId="2ECB40DA" w14:textId="77777777" w:rsidR="006074B2" w:rsidRPr="00A001B4" w:rsidRDefault="006074B2" w:rsidP="00847B0F">
            <w:pPr>
              <w:rPr>
                <w:rFonts w:cs="Times New Roman"/>
                <w:lang w:eastAsia="en-GB"/>
              </w:rPr>
            </w:pPr>
          </w:p>
        </w:tc>
        <w:tc>
          <w:tcPr>
            <w:tcW w:w="2165" w:type="dxa"/>
            <w:gridSpan w:val="2"/>
          </w:tcPr>
          <w:p w14:paraId="4683B35A" w14:textId="77777777" w:rsidR="006074B2" w:rsidRPr="00A001B4" w:rsidRDefault="006074B2" w:rsidP="00847B0F">
            <w:pPr>
              <w:rPr>
                <w:rFonts w:cs="Times New Roman"/>
                <w:lang w:eastAsia="en-GB"/>
              </w:rPr>
            </w:pPr>
          </w:p>
        </w:tc>
        <w:tc>
          <w:tcPr>
            <w:tcW w:w="2299" w:type="dxa"/>
            <w:gridSpan w:val="4"/>
          </w:tcPr>
          <w:p w14:paraId="45845A76" w14:textId="77777777" w:rsidR="006074B2" w:rsidRPr="00A001B4" w:rsidRDefault="006074B2" w:rsidP="00847B0F">
            <w:pPr>
              <w:rPr>
                <w:rFonts w:cs="Times New Roman"/>
                <w:lang w:eastAsia="en-GB"/>
              </w:rPr>
            </w:pPr>
          </w:p>
        </w:tc>
        <w:tc>
          <w:tcPr>
            <w:tcW w:w="2298" w:type="dxa"/>
            <w:gridSpan w:val="2"/>
          </w:tcPr>
          <w:p w14:paraId="018F47BF" w14:textId="77777777" w:rsidR="006074B2" w:rsidRPr="00A001B4" w:rsidRDefault="006074B2" w:rsidP="00847B0F">
            <w:pPr>
              <w:rPr>
                <w:rFonts w:cs="Times New Roman"/>
                <w:lang w:eastAsia="en-GB"/>
              </w:rPr>
            </w:pPr>
          </w:p>
        </w:tc>
      </w:tr>
    </w:tbl>
    <w:p w14:paraId="75962933" w14:textId="77777777" w:rsidR="000F6DD4" w:rsidRPr="00A001B4" w:rsidRDefault="000F6DD4" w:rsidP="00B42622">
      <w:pPr>
        <w:tabs>
          <w:tab w:val="left" w:pos="851"/>
        </w:tabs>
        <w:adjustRightInd w:val="0"/>
        <w:contextualSpacing/>
        <w:rPr>
          <w:rFonts w:eastAsia="Calibri" w:cs="Times New Roman"/>
        </w:rPr>
      </w:pPr>
    </w:p>
    <w:p w14:paraId="493410C8" w14:textId="77777777" w:rsidR="000F6DD4" w:rsidRPr="00A001B4" w:rsidRDefault="000F6DD4" w:rsidP="00B42622">
      <w:pPr>
        <w:tabs>
          <w:tab w:val="left" w:pos="851"/>
        </w:tabs>
        <w:adjustRightInd w:val="0"/>
        <w:contextualSpacing/>
        <w:rPr>
          <w:rFonts w:eastAsia="Calibri" w:cs="Times New Roman"/>
        </w:rPr>
      </w:pPr>
    </w:p>
    <w:p w14:paraId="303140CD" w14:textId="77777777" w:rsidR="000F6DD4" w:rsidRPr="00A001B4" w:rsidRDefault="000F6DD4" w:rsidP="00B42622">
      <w:pPr>
        <w:tabs>
          <w:tab w:val="left" w:pos="851"/>
        </w:tabs>
        <w:adjustRightInd w:val="0"/>
        <w:contextualSpacing/>
        <w:rPr>
          <w:rFonts w:eastAsia="Calibri" w:cs="Times New Roman"/>
        </w:rPr>
      </w:pPr>
    </w:p>
    <w:p w14:paraId="5FE98DC2" w14:textId="77777777" w:rsidR="000F6DD4" w:rsidRPr="00A001B4" w:rsidRDefault="000F6DD4" w:rsidP="00B42622">
      <w:pPr>
        <w:tabs>
          <w:tab w:val="left" w:pos="851"/>
        </w:tabs>
        <w:adjustRightInd w:val="0"/>
        <w:contextualSpacing/>
        <w:rPr>
          <w:rFonts w:eastAsia="Calibri" w:cs="Times New Roman"/>
        </w:rPr>
      </w:pPr>
    </w:p>
    <w:p w14:paraId="21026408" w14:textId="77777777" w:rsidR="000F6DD4" w:rsidRPr="00A001B4" w:rsidRDefault="000F6DD4" w:rsidP="00B42622">
      <w:pPr>
        <w:tabs>
          <w:tab w:val="left" w:pos="851"/>
        </w:tabs>
        <w:adjustRightInd w:val="0"/>
        <w:contextualSpacing/>
        <w:rPr>
          <w:rFonts w:eastAsia="Calibri" w:cs="Times New Roman"/>
        </w:rPr>
      </w:pPr>
    </w:p>
    <w:p w14:paraId="4B8D416D" w14:textId="77777777" w:rsidR="000F6DD4" w:rsidRPr="00A001B4" w:rsidRDefault="000F6DD4" w:rsidP="00B42622">
      <w:pPr>
        <w:tabs>
          <w:tab w:val="left" w:pos="851"/>
        </w:tabs>
        <w:adjustRightInd w:val="0"/>
        <w:contextualSpacing/>
        <w:rPr>
          <w:rFonts w:eastAsia="Calibri" w:cs="Times New Roman"/>
        </w:rPr>
      </w:pPr>
    </w:p>
    <w:p w14:paraId="64882B7E" w14:textId="77777777" w:rsidR="000F6DD4" w:rsidRPr="00A001B4" w:rsidRDefault="000F6DD4" w:rsidP="00B42622">
      <w:pPr>
        <w:tabs>
          <w:tab w:val="left" w:pos="851"/>
        </w:tabs>
        <w:adjustRightInd w:val="0"/>
        <w:contextualSpacing/>
        <w:rPr>
          <w:rFonts w:eastAsia="Calibri" w:cs="Times New Roman"/>
        </w:rPr>
      </w:pPr>
    </w:p>
    <w:p w14:paraId="3CA20AD2" w14:textId="77777777" w:rsidR="000F6DD4" w:rsidRPr="00A001B4" w:rsidRDefault="000F6DD4" w:rsidP="00B42622">
      <w:pPr>
        <w:tabs>
          <w:tab w:val="left" w:pos="851"/>
        </w:tabs>
        <w:adjustRightInd w:val="0"/>
        <w:contextualSpacing/>
        <w:rPr>
          <w:rFonts w:eastAsia="Calibri" w:cs="Times New Roman"/>
        </w:rPr>
      </w:pPr>
    </w:p>
    <w:p w14:paraId="40806CD5" w14:textId="77777777" w:rsidR="000F6DD4" w:rsidRPr="00A001B4" w:rsidRDefault="000F6DD4" w:rsidP="00B42622">
      <w:pPr>
        <w:tabs>
          <w:tab w:val="left" w:pos="851"/>
        </w:tabs>
        <w:adjustRightInd w:val="0"/>
        <w:contextualSpacing/>
        <w:rPr>
          <w:rFonts w:eastAsia="Calibri" w:cs="Times New Roman"/>
        </w:rPr>
      </w:pPr>
    </w:p>
    <w:p w14:paraId="29CB4023" w14:textId="77777777" w:rsidR="000F6DD4" w:rsidRPr="00A001B4" w:rsidRDefault="000F6DD4" w:rsidP="00B42622">
      <w:pPr>
        <w:tabs>
          <w:tab w:val="left" w:pos="851"/>
        </w:tabs>
        <w:adjustRightInd w:val="0"/>
        <w:contextualSpacing/>
        <w:rPr>
          <w:rFonts w:eastAsia="Calibri" w:cs="Times New Roman"/>
        </w:rPr>
      </w:pPr>
    </w:p>
    <w:p w14:paraId="3B1ABF4C" w14:textId="77777777" w:rsidR="000F6DD4" w:rsidRPr="00A001B4" w:rsidRDefault="000F6DD4" w:rsidP="00B42622">
      <w:pPr>
        <w:tabs>
          <w:tab w:val="left" w:pos="851"/>
        </w:tabs>
        <w:adjustRightInd w:val="0"/>
        <w:contextualSpacing/>
        <w:rPr>
          <w:rFonts w:eastAsia="Calibri" w:cs="Times New Roman"/>
        </w:rPr>
      </w:pPr>
    </w:p>
    <w:p w14:paraId="35505E31" w14:textId="77777777" w:rsidR="000F6DD4" w:rsidRPr="00A001B4" w:rsidRDefault="000F6DD4" w:rsidP="00B42622">
      <w:pPr>
        <w:tabs>
          <w:tab w:val="left" w:pos="851"/>
        </w:tabs>
        <w:adjustRightInd w:val="0"/>
        <w:contextualSpacing/>
        <w:rPr>
          <w:rFonts w:eastAsia="Calibri" w:cs="Times New Roman"/>
        </w:rPr>
      </w:pPr>
    </w:p>
    <w:p w14:paraId="404D2DC6" w14:textId="77777777" w:rsidR="000F6DD4" w:rsidRPr="00A001B4" w:rsidRDefault="000F6DD4" w:rsidP="00B42622">
      <w:pPr>
        <w:tabs>
          <w:tab w:val="left" w:pos="851"/>
        </w:tabs>
        <w:adjustRightInd w:val="0"/>
        <w:contextualSpacing/>
        <w:rPr>
          <w:rFonts w:eastAsia="Calibri" w:cs="Times New Roman"/>
        </w:rPr>
      </w:pPr>
    </w:p>
    <w:p w14:paraId="5206CA6E" w14:textId="77777777" w:rsidR="000F6DD4" w:rsidRPr="00A001B4" w:rsidRDefault="000F6DD4" w:rsidP="00B42622">
      <w:pPr>
        <w:tabs>
          <w:tab w:val="left" w:pos="851"/>
        </w:tabs>
        <w:adjustRightInd w:val="0"/>
        <w:contextualSpacing/>
        <w:rPr>
          <w:rFonts w:eastAsia="Calibri" w:cs="Times New Roman"/>
        </w:rPr>
      </w:pPr>
    </w:p>
    <w:p w14:paraId="6F9788C3" w14:textId="77777777" w:rsidR="000F6DD4" w:rsidRPr="00A001B4" w:rsidRDefault="000F6DD4" w:rsidP="00B42622">
      <w:pPr>
        <w:tabs>
          <w:tab w:val="left" w:pos="851"/>
        </w:tabs>
        <w:adjustRightInd w:val="0"/>
        <w:contextualSpacing/>
        <w:rPr>
          <w:rFonts w:eastAsia="Calibri" w:cs="Times New Roman"/>
        </w:rPr>
      </w:pPr>
    </w:p>
    <w:p w14:paraId="33373501" w14:textId="77777777" w:rsidR="000F6DD4" w:rsidRPr="00A001B4" w:rsidRDefault="000F6DD4" w:rsidP="00B42622">
      <w:pPr>
        <w:tabs>
          <w:tab w:val="left" w:pos="851"/>
        </w:tabs>
        <w:adjustRightInd w:val="0"/>
        <w:contextualSpacing/>
        <w:rPr>
          <w:rFonts w:eastAsia="Calibri" w:cs="Times New Roman"/>
        </w:rPr>
      </w:pPr>
    </w:p>
    <w:p w14:paraId="5CBDC24C" w14:textId="77777777" w:rsidR="000F6DD4" w:rsidRPr="00A001B4" w:rsidRDefault="000F6DD4" w:rsidP="00B42622">
      <w:pPr>
        <w:tabs>
          <w:tab w:val="left" w:pos="851"/>
        </w:tabs>
        <w:adjustRightInd w:val="0"/>
        <w:contextualSpacing/>
        <w:rPr>
          <w:rFonts w:eastAsia="Calibri" w:cs="Times New Roman"/>
        </w:rPr>
      </w:pPr>
    </w:p>
    <w:p w14:paraId="5F7C67F3" w14:textId="77777777" w:rsidR="006074B2" w:rsidRPr="00A001B4" w:rsidRDefault="006074B2" w:rsidP="00B42622">
      <w:pPr>
        <w:tabs>
          <w:tab w:val="left" w:pos="851"/>
        </w:tabs>
        <w:adjustRightInd w:val="0"/>
        <w:contextualSpacing/>
        <w:rPr>
          <w:rFonts w:eastAsia="Calibri" w:cs="Times New Roman"/>
        </w:rPr>
      </w:pPr>
    </w:p>
    <w:p w14:paraId="770E94D3" w14:textId="77777777" w:rsidR="006074B2" w:rsidRPr="00A001B4" w:rsidRDefault="006074B2" w:rsidP="00B42622">
      <w:pPr>
        <w:tabs>
          <w:tab w:val="left" w:pos="851"/>
        </w:tabs>
        <w:adjustRightInd w:val="0"/>
        <w:contextualSpacing/>
        <w:rPr>
          <w:rFonts w:eastAsia="Calibri" w:cs="Times New Roman"/>
        </w:rPr>
      </w:pPr>
    </w:p>
    <w:p w14:paraId="4211CE60" w14:textId="77777777" w:rsidR="006074B2" w:rsidRPr="00A001B4" w:rsidRDefault="006074B2" w:rsidP="00B42622">
      <w:pPr>
        <w:tabs>
          <w:tab w:val="left" w:pos="851"/>
        </w:tabs>
        <w:adjustRightInd w:val="0"/>
        <w:contextualSpacing/>
        <w:rPr>
          <w:rFonts w:eastAsia="Calibri" w:cs="Times New Roman"/>
        </w:rPr>
      </w:pPr>
    </w:p>
    <w:p w14:paraId="38085101" w14:textId="77777777" w:rsidR="006074B2" w:rsidRPr="00A001B4" w:rsidRDefault="006074B2" w:rsidP="00B42622">
      <w:pPr>
        <w:tabs>
          <w:tab w:val="left" w:pos="851"/>
        </w:tabs>
        <w:adjustRightInd w:val="0"/>
        <w:contextualSpacing/>
        <w:rPr>
          <w:rFonts w:eastAsia="Calibri" w:cs="Times New Roman"/>
        </w:rPr>
      </w:pPr>
    </w:p>
    <w:p w14:paraId="6CC0A578" w14:textId="77777777" w:rsidR="006074B2" w:rsidRPr="00A001B4" w:rsidRDefault="006074B2" w:rsidP="00B42622">
      <w:pPr>
        <w:tabs>
          <w:tab w:val="left" w:pos="851"/>
        </w:tabs>
        <w:adjustRightInd w:val="0"/>
        <w:contextualSpacing/>
        <w:rPr>
          <w:rFonts w:eastAsia="Calibri" w:cs="Times New Roman"/>
        </w:rPr>
      </w:pPr>
    </w:p>
    <w:p w14:paraId="37F171BF" w14:textId="77777777" w:rsidR="000F6DD4" w:rsidRPr="00A001B4" w:rsidRDefault="000F6DD4" w:rsidP="00B42622">
      <w:pPr>
        <w:tabs>
          <w:tab w:val="left" w:pos="851"/>
        </w:tabs>
        <w:adjustRightInd w:val="0"/>
        <w:contextualSpacing/>
        <w:rPr>
          <w:rFonts w:eastAsia="Calibri" w:cs="Times New Roman"/>
        </w:rPr>
      </w:pPr>
    </w:p>
    <w:p w14:paraId="1A860E7D" w14:textId="77777777" w:rsidR="000F6DD4" w:rsidRPr="00A001B4" w:rsidRDefault="000F6DD4" w:rsidP="00B42622">
      <w:pPr>
        <w:tabs>
          <w:tab w:val="left" w:pos="851"/>
        </w:tabs>
        <w:adjustRightInd w:val="0"/>
        <w:contextualSpacing/>
        <w:rPr>
          <w:rFonts w:eastAsia="Calibri" w:cs="Times New Roman"/>
        </w:rPr>
      </w:pPr>
    </w:p>
    <w:p w14:paraId="61841C18" w14:textId="77777777" w:rsidR="000F6DD4" w:rsidRPr="00A001B4" w:rsidRDefault="000F6DD4" w:rsidP="00B42622">
      <w:pPr>
        <w:tabs>
          <w:tab w:val="left" w:pos="851"/>
        </w:tabs>
        <w:adjustRightInd w:val="0"/>
        <w:contextualSpacing/>
        <w:rPr>
          <w:rFonts w:eastAsia="Calibri" w:cs="Times New Roman"/>
        </w:rPr>
      </w:pPr>
    </w:p>
    <w:p w14:paraId="62B7B437" w14:textId="77777777" w:rsidR="000F6DD4" w:rsidRPr="00A001B4" w:rsidRDefault="000F6DD4" w:rsidP="00B42622">
      <w:pPr>
        <w:tabs>
          <w:tab w:val="left" w:pos="851"/>
        </w:tabs>
        <w:adjustRightInd w:val="0"/>
        <w:contextualSpacing/>
        <w:rPr>
          <w:rFonts w:eastAsia="Calibri" w:cs="Times New Roman"/>
        </w:rPr>
      </w:pPr>
    </w:p>
    <w:p w14:paraId="06DAB9DB" w14:textId="77777777" w:rsidR="000F6DD4" w:rsidRPr="00A001B4" w:rsidRDefault="000F6DD4" w:rsidP="00B42622">
      <w:pPr>
        <w:tabs>
          <w:tab w:val="left" w:pos="851"/>
        </w:tabs>
        <w:adjustRightInd w:val="0"/>
        <w:contextualSpacing/>
        <w:rPr>
          <w:rFonts w:eastAsia="Calibri" w:cs="Times New Roman"/>
        </w:rPr>
      </w:pPr>
    </w:p>
    <w:p w14:paraId="1D2799A7" w14:textId="77777777" w:rsidR="000F6DD4" w:rsidRPr="00A001B4" w:rsidRDefault="000F6DD4" w:rsidP="00B42622">
      <w:pPr>
        <w:tabs>
          <w:tab w:val="left" w:pos="851"/>
        </w:tabs>
        <w:adjustRightInd w:val="0"/>
        <w:contextualSpacing/>
        <w:rPr>
          <w:rFonts w:eastAsia="Calibri" w:cs="Times New Roman"/>
        </w:rPr>
      </w:pPr>
    </w:p>
    <w:p w14:paraId="19DF09B3" w14:textId="77777777" w:rsidR="000F6DD4" w:rsidRPr="00A001B4" w:rsidRDefault="000F6DD4" w:rsidP="00B42622">
      <w:pPr>
        <w:tabs>
          <w:tab w:val="left" w:pos="851"/>
        </w:tabs>
        <w:adjustRightInd w:val="0"/>
        <w:contextualSpacing/>
        <w:rPr>
          <w:rFonts w:eastAsia="Calibri" w:cs="Times New Roman"/>
        </w:rPr>
      </w:pPr>
    </w:p>
    <w:p w14:paraId="0867B6ED" w14:textId="77777777" w:rsidR="000F6DD4" w:rsidRPr="00A001B4" w:rsidRDefault="000F6DD4" w:rsidP="00B42622">
      <w:pPr>
        <w:tabs>
          <w:tab w:val="left" w:pos="851"/>
        </w:tabs>
        <w:adjustRightInd w:val="0"/>
        <w:contextualSpacing/>
        <w:rPr>
          <w:rFonts w:eastAsia="Calibri" w:cs="Times New Roman"/>
        </w:rPr>
      </w:pPr>
    </w:p>
    <w:p w14:paraId="17BF6409"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43BC129F" w14:textId="77777777" w:rsidTr="00847B0F">
        <w:trPr>
          <w:cantSplit/>
          <w:trHeight w:val="480"/>
        </w:trPr>
        <w:tc>
          <w:tcPr>
            <w:tcW w:w="4147" w:type="dxa"/>
            <w:gridSpan w:val="3"/>
          </w:tcPr>
          <w:p w14:paraId="583C8DE9"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Teodora Mihaela </w:t>
            </w:r>
            <w:proofErr w:type="spellStart"/>
            <w:r w:rsidRPr="00A001B4">
              <w:rPr>
                <w:rFonts w:cs="Times New Roman"/>
                <w:b/>
                <w:bCs/>
                <w:lang w:eastAsia="en-GB"/>
              </w:rPr>
              <w:t>Stâlpeanu</w:t>
            </w:r>
            <w:proofErr w:type="spellEnd"/>
          </w:p>
        </w:tc>
        <w:tc>
          <w:tcPr>
            <w:tcW w:w="5486" w:type="dxa"/>
            <w:gridSpan w:val="7"/>
          </w:tcPr>
          <w:p w14:paraId="261D0E58"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58827EC0" w14:textId="77777777" w:rsidTr="00847B0F">
        <w:trPr>
          <w:cantSplit/>
          <w:trHeight w:val="480"/>
        </w:trPr>
        <w:tc>
          <w:tcPr>
            <w:tcW w:w="4147" w:type="dxa"/>
            <w:gridSpan w:val="3"/>
          </w:tcPr>
          <w:p w14:paraId="212330A2"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5E0D8CA5" w14:textId="77777777" w:rsidR="006074B2" w:rsidRPr="00A001B4" w:rsidRDefault="006074B2" w:rsidP="00847B0F">
            <w:pPr>
              <w:rPr>
                <w:rFonts w:cs="Times New Roman"/>
                <w:lang w:eastAsia="en-GB"/>
              </w:rPr>
            </w:pPr>
            <w:r w:rsidRPr="00A001B4">
              <w:rPr>
                <w:rFonts w:cs="Times New Roman"/>
                <w:lang w:eastAsia="en-GB"/>
              </w:rPr>
              <w:t>Telefon: 0763191269</w:t>
            </w:r>
          </w:p>
        </w:tc>
        <w:tc>
          <w:tcPr>
            <w:tcW w:w="2651" w:type="dxa"/>
            <w:gridSpan w:val="3"/>
          </w:tcPr>
          <w:p w14:paraId="48D96EF5" w14:textId="77777777" w:rsidR="006074B2" w:rsidRPr="00A001B4" w:rsidRDefault="006074B2" w:rsidP="00847B0F">
            <w:pPr>
              <w:rPr>
                <w:rFonts w:cs="Times New Roman"/>
                <w:lang w:eastAsia="en-GB"/>
              </w:rPr>
            </w:pPr>
            <w:r w:rsidRPr="00A001B4">
              <w:rPr>
                <w:rFonts w:cs="Times New Roman"/>
                <w:lang w:eastAsia="en-GB"/>
              </w:rPr>
              <w:t>Email: teodora.stilpeanu@yahoo.ro</w:t>
            </w:r>
          </w:p>
        </w:tc>
      </w:tr>
      <w:tr w:rsidR="006074B2" w:rsidRPr="00A001B4" w14:paraId="7BCEE019" w14:textId="77777777" w:rsidTr="00847B0F">
        <w:trPr>
          <w:cantSplit/>
          <w:trHeight w:val="480"/>
        </w:trPr>
        <w:tc>
          <w:tcPr>
            <w:tcW w:w="4147" w:type="dxa"/>
            <w:gridSpan w:val="3"/>
          </w:tcPr>
          <w:p w14:paraId="21456C1C" w14:textId="77777777" w:rsidR="006074B2" w:rsidRPr="00A001B4" w:rsidRDefault="006074B2" w:rsidP="00847B0F">
            <w:pPr>
              <w:rPr>
                <w:rFonts w:cs="Times New Roman"/>
                <w:lang w:eastAsia="en-GB"/>
              </w:rPr>
            </w:pPr>
            <w:r w:rsidRPr="00A001B4">
              <w:rPr>
                <w:rFonts w:cs="Times New Roman"/>
                <w:lang w:eastAsia="en-GB"/>
              </w:rPr>
              <w:lastRenderedPageBreak/>
              <w:t>Relația cu Ofertantul</w:t>
            </w:r>
          </w:p>
        </w:tc>
        <w:tc>
          <w:tcPr>
            <w:tcW w:w="2835" w:type="dxa"/>
            <w:gridSpan w:val="4"/>
          </w:tcPr>
          <w:p w14:paraId="7F513846" w14:textId="77777777" w:rsidR="006074B2" w:rsidRPr="00A001B4" w:rsidRDefault="006074B2" w:rsidP="00847B0F">
            <w:pPr>
              <w:rPr>
                <w:rFonts w:cs="Times New Roman"/>
                <w:lang w:eastAsia="en-GB"/>
              </w:rPr>
            </w:pPr>
            <w:r w:rsidRPr="00A001B4">
              <w:rPr>
                <w:rFonts w:cs="Times New Roman"/>
                <w:lang w:eastAsia="en-GB"/>
              </w:rPr>
              <w:t>Selectați:</w:t>
            </w:r>
          </w:p>
          <w:p w14:paraId="69E8C7EB" w14:textId="77777777" w:rsidR="006074B2" w:rsidRPr="00A001B4" w:rsidRDefault="006074B2" w:rsidP="00847B0F">
            <w:pPr>
              <w:rPr>
                <w:rFonts w:cs="Times New Roman"/>
                <w:lang w:eastAsia="en-GB"/>
              </w:rPr>
            </w:pPr>
            <w:r w:rsidRPr="00A001B4">
              <w:rPr>
                <w:rFonts w:cs="Times New Roman"/>
                <w:lang w:eastAsia="en-GB"/>
              </w:rPr>
              <w:t>□ Angajat</w:t>
            </w:r>
          </w:p>
          <w:p w14:paraId="224A7131" w14:textId="77777777" w:rsidR="006074B2" w:rsidRPr="00A001B4" w:rsidRDefault="006074B2" w:rsidP="00847B0F">
            <w:pPr>
              <w:rPr>
                <w:rFonts w:cs="Times New Roman"/>
                <w:lang w:eastAsia="en-GB"/>
              </w:rPr>
            </w:pPr>
            <w:r w:rsidRPr="00A001B4">
              <w:rPr>
                <w:rFonts w:cs="Times New Roman"/>
                <w:lang w:eastAsia="en-GB"/>
              </w:rPr>
              <w:t>□x Liber profesionist</w:t>
            </w:r>
          </w:p>
          <w:p w14:paraId="1CE53115" w14:textId="77777777" w:rsidR="006074B2" w:rsidRPr="00A001B4" w:rsidRDefault="006074B2" w:rsidP="00847B0F">
            <w:pPr>
              <w:rPr>
                <w:rFonts w:cs="Times New Roman"/>
                <w:lang w:eastAsia="en-GB"/>
              </w:rPr>
            </w:pPr>
            <w:r w:rsidRPr="00A001B4">
              <w:rPr>
                <w:rFonts w:cs="Times New Roman"/>
                <w:lang w:eastAsia="en-GB"/>
              </w:rPr>
              <w:t>□ Subcontractant</w:t>
            </w:r>
          </w:p>
          <w:p w14:paraId="1F98A2A9"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3DA4F16E"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7AFDA9C6" w14:textId="77777777" w:rsidTr="00847B0F">
        <w:trPr>
          <w:cantSplit/>
          <w:trHeight w:val="711"/>
        </w:trPr>
        <w:tc>
          <w:tcPr>
            <w:tcW w:w="4147" w:type="dxa"/>
            <w:gridSpan w:val="3"/>
          </w:tcPr>
          <w:p w14:paraId="4A7828CD"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7EC214C3"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76A38A4D"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757B03D3" w14:textId="77777777" w:rsidTr="00847B0F">
        <w:trPr>
          <w:cantSplit/>
          <w:trHeight w:val="480"/>
        </w:trPr>
        <w:tc>
          <w:tcPr>
            <w:tcW w:w="4147" w:type="dxa"/>
            <w:gridSpan w:val="3"/>
          </w:tcPr>
          <w:p w14:paraId="7067103B"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0999CE2E" w14:textId="77777777" w:rsidTr="00847B0F">
        <w:trPr>
          <w:cantSplit/>
          <w:trHeight w:val="480"/>
        </w:trPr>
        <w:tc>
          <w:tcPr>
            <w:tcW w:w="4147" w:type="dxa"/>
            <w:gridSpan w:val="3"/>
          </w:tcPr>
          <w:p w14:paraId="0B4EA899"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63A69B1F"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psihologie</w:t>
            </w:r>
          </w:p>
        </w:tc>
      </w:tr>
      <w:tr w:rsidR="006074B2" w:rsidRPr="00A001B4" w14:paraId="49ECE24F" w14:textId="77777777" w:rsidTr="00847B0F">
        <w:trPr>
          <w:cantSplit/>
          <w:trHeight w:val="306"/>
        </w:trPr>
        <w:tc>
          <w:tcPr>
            <w:tcW w:w="4147" w:type="dxa"/>
            <w:gridSpan w:val="3"/>
          </w:tcPr>
          <w:p w14:paraId="6C876CFC"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226CFB2E"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comunicare</w:t>
            </w:r>
          </w:p>
        </w:tc>
      </w:tr>
      <w:tr w:rsidR="006074B2" w:rsidRPr="00A001B4" w14:paraId="59E408F0" w14:textId="77777777" w:rsidTr="00847B0F">
        <w:trPr>
          <w:cantSplit/>
          <w:trHeight w:val="306"/>
        </w:trPr>
        <w:tc>
          <w:tcPr>
            <w:tcW w:w="4147" w:type="dxa"/>
            <w:gridSpan w:val="3"/>
          </w:tcPr>
          <w:p w14:paraId="1FB2DF4C"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A001B4" w:rsidRDefault="006074B2" w:rsidP="00847B0F">
            <w:pPr>
              <w:rPr>
                <w:rFonts w:cs="Times New Roman"/>
                <w:lang w:eastAsia="en-GB"/>
              </w:rPr>
            </w:pPr>
            <w:r w:rsidRPr="00A001B4">
              <w:rPr>
                <w:rFonts w:cs="Times New Roman"/>
                <w:i/>
                <w:lang w:eastAsia="en-GB"/>
              </w:rPr>
              <w:t>10 ani</w:t>
            </w:r>
          </w:p>
        </w:tc>
      </w:tr>
      <w:tr w:rsidR="006074B2" w:rsidRPr="00A001B4" w14:paraId="0D1133DA" w14:textId="77777777" w:rsidTr="00847B0F">
        <w:trPr>
          <w:cantSplit/>
          <w:trHeight w:val="306"/>
        </w:trPr>
        <w:tc>
          <w:tcPr>
            <w:tcW w:w="4147" w:type="dxa"/>
            <w:gridSpan w:val="3"/>
          </w:tcPr>
          <w:p w14:paraId="1C37C877"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A001B4" w:rsidRDefault="006074B2" w:rsidP="00847B0F">
            <w:pPr>
              <w:rPr>
                <w:rFonts w:cs="Times New Roman"/>
                <w:lang w:eastAsia="en-GB"/>
              </w:rPr>
            </w:pPr>
            <w:r w:rsidRPr="00A001B4">
              <w:rPr>
                <w:rFonts w:cs="Times New Roman"/>
                <w:i/>
                <w:lang w:eastAsia="en-GB"/>
              </w:rPr>
              <w:t>5 ani</w:t>
            </w:r>
          </w:p>
        </w:tc>
      </w:tr>
      <w:tr w:rsidR="006074B2" w:rsidRPr="00A001B4" w14:paraId="65B8AA23" w14:textId="77777777" w:rsidTr="00847B0F">
        <w:trPr>
          <w:cantSplit/>
          <w:trHeight w:val="531"/>
        </w:trPr>
        <w:tc>
          <w:tcPr>
            <w:tcW w:w="4147" w:type="dxa"/>
            <w:gridSpan w:val="3"/>
          </w:tcPr>
          <w:p w14:paraId="67FEDA81"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37117C6D"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5A6896D3" w14:textId="77777777" w:rsidTr="00847B0F">
        <w:trPr>
          <w:cantSplit/>
          <w:trHeight w:val="783"/>
        </w:trPr>
        <w:tc>
          <w:tcPr>
            <w:tcW w:w="4147" w:type="dxa"/>
            <w:gridSpan w:val="3"/>
          </w:tcPr>
          <w:p w14:paraId="7863F42D"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2D9B5F08"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C9972F9"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65DC95B8"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1EBAE676" w14:textId="77777777" w:rsidTr="00847B0F">
        <w:trPr>
          <w:cantSplit/>
          <w:trHeight w:val="783"/>
        </w:trPr>
        <w:tc>
          <w:tcPr>
            <w:tcW w:w="4147" w:type="dxa"/>
            <w:gridSpan w:val="3"/>
          </w:tcPr>
          <w:p w14:paraId="796EF477"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A001B4" w:rsidRDefault="006074B2" w:rsidP="00847B0F">
            <w:pPr>
              <w:rPr>
                <w:rFonts w:cs="Times New Roman"/>
                <w:lang w:eastAsia="en-GB"/>
              </w:rPr>
            </w:pPr>
          </w:p>
        </w:tc>
        <w:tc>
          <w:tcPr>
            <w:tcW w:w="2743" w:type="dxa"/>
            <w:gridSpan w:val="4"/>
          </w:tcPr>
          <w:p w14:paraId="5683F0D4" w14:textId="77777777" w:rsidR="006074B2" w:rsidRPr="00A001B4" w:rsidRDefault="006074B2" w:rsidP="00847B0F">
            <w:pPr>
              <w:rPr>
                <w:rFonts w:cs="Times New Roman"/>
                <w:lang w:eastAsia="en-GB"/>
              </w:rPr>
            </w:pPr>
          </w:p>
        </w:tc>
      </w:tr>
      <w:tr w:rsidR="006074B2" w:rsidRPr="00A001B4" w14:paraId="32D60DC1" w14:textId="77777777" w:rsidTr="00847B0F">
        <w:trPr>
          <w:cantSplit/>
          <w:trHeight w:val="495"/>
        </w:trPr>
        <w:tc>
          <w:tcPr>
            <w:tcW w:w="4147" w:type="dxa"/>
            <w:gridSpan w:val="3"/>
          </w:tcPr>
          <w:p w14:paraId="0327F07F"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A001B4" w:rsidRDefault="006074B2" w:rsidP="00847B0F">
            <w:pPr>
              <w:rPr>
                <w:rFonts w:cs="Times New Roman"/>
                <w:lang w:eastAsia="en-GB"/>
              </w:rPr>
            </w:pPr>
            <w:r w:rsidRPr="00A001B4">
              <w:rPr>
                <w:rFonts w:cs="Times New Roman"/>
                <w:i/>
                <w:lang w:eastAsia="en-GB"/>
              </w:rPr>
              <w:t>Formator cf caiet de sarcini</w:t>
            </w:r>
          </w:p>
        </w:tc>
      </w:tr>
      <w:tr w:rsidR="006074B2" w:rsidRPr="00A001B4" w14:paraId="20E398B9" w14:textId="77777777" w:rsidTr="00847B0F">
        <w:trPr>
          <w:cantSplit/>
          <w:trHeight w:val="1026"/>
        </w:trPr>
        <w:tc>
          <w:tcPr>
            <w:tcW w:w="4147" w:type="dxa"/>
            <w:gridSpan w:val="3"/>
          </w:tcPr>
          <w:p w14:paraId="58DA64BA"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Rezilienta</w:t>
            </w:r>
            <w:proofErr w:type="spellEnd"/>
            <w:r w:rsidRPr="00A001B4">
              <w:rPr>
                <w:rFonts w:cs="Times New Roman"/>
                <w:i/>
                <w:highlight w:val="lightGray"/>
                <w:lang w:eastAsia="en-GB"/>
              </w:rPr>
              <w:t xml:space="preserve">, leadership, comunicare, </w:t>
            </w:r>
            <w:proofErr w:type="spellStart"/>
            <w:r w:rsidRPr="00A001B4">
              <w:rPr>
                <w:rFonts w:cs="Times New Roman"/>
                <w:i/>
                <w:highlight w:val="lightGray"/>
                <w:lang w:eastAsia="en-GB"/>
              </w:rPr>
              <w:t>mentoring</w:t>
            </w:r>
            <w:proofErr w:type="spellEnd"/>
          </w:p>
        </w:tc>
      </w:tr>
      <w:tr w:rsidR="006074B2" w:rsidRPr="00A001B4" w14:paraId="7EB4F803" w14:textId="77777777" w:rsidTr="00847B0F">
        <w:trPr>
          <w:cantSplit/>
          <w:trHeight w:val="1026"/>
        </w:trPr>
        <w:tc>
          <w:tcPr>
            <w:tcW w:w="4147" w:type="dxa"/>
            <w:gridSpan w:val="3"/>
          </w:tcPr>
          <w:p w14:paraId="5666AF65"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40"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3C63ACC1" w14:textId="77777777" w:rsidR="006074B2" w:rsidRPr="00A001B4" w:rsidRDefault="006074B2" w:rsidP="00847B0F">
            <w:pPr>
              <w:rPr>
                <w:rFonts w:cs="Times New Roman"/>
                <w:lang w:eastAsia="en-GB"/>
              </w:rPr>
            </w:pPr>
            <w:r w:rsidRPr="00A001B4">
              <w:rPr>
                <w:rFonts w:cs="Times New Roman"/>
                <w:i/>
                <w:lang w:eastAsia="en-GB"/>
              </w:rPr>
              <w:t>engleza</w:t>
            </w:r>
          </w:p>
        </w:tc>
        <w:tc>
          <w:tcPr>
            <w:tcW w:w="3785" w:type="dxa"/>
            <w:gridSpan w:val="5"/>
          </w:tcPr>
          <w:p w14:paraId="56E733A4" w14:textId="77777777" w:rsidR="006074B2" w:rsidRPr="00A001B4" w:rsidRDefault="006074B2" w:rsidP="00847B0F">
            <w:pPr>
              <w:rPr>
                <w:rFonts w:cs="Times New Roman"/>
                <w:lang w:eastAsia="en-GB"/>
              </w:rPr>
            </w:pPr>
            <w:r w:rsidRPr="00A001B4">
              <w:rPr>
                <w:rFonts w:cs="Times New Roman"/>
                <w:i/>
                <w:lang w:eastAsia="en-GB"/>
              </w:rPr>
              <w:t>B1</w:t>
            </w:r>
          </w:p>
        </w:tc>
      </w:tr>
      <w:tr w:rsidR="006074B2" w:rsidRPr="00A001B4" w14:paraId="0A644EA4" w14:textId="77777777" w:rsidTr="00847B0F">
        <w:trPr>
          <w:cantSplit/>
          <w:trHeight w:val="210"/>
        </w:trPr>
        <w:tc>
          <w:tcPr>
            <w:tcW w:w="9633" w:type="dxa"/>
            <w:gridSpan w:val="10"/>
          </w:tcPr>
          <w:p w14:paraId="7F9B7855"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5A1578F1" w14:textId="77777777" w:rsidTr="00847B0F">
        <w:trPr>
          <w:cantSplit/>
          <w:trHeight w:val="480"/>
        </w:trPr>
        <w:tc>
          <w:tcPr>
            <w:tcW w:w="533" w:type="dxa"/>
          </w:tcPr>
          <w:p w14:paraId="4529A37F" w14:textId="77777777" w:rsidR="006074B2" w:rsidRPr="00A001B4" w:rsidRDefault="006074B2" w:rsidP="00847B0F">
            <w:pPr>
              <w:rPr>
                <w:rFonts w:cs="Times New Roman"/>
                <w:lang w:eastAsia="en-GB"/>
              </w:rPr>
            </w:pPr>
          </w:p>
        </w:tc>
        <w:tc>
          <w:tcPr>
            <w:tcW w:w="2338" w:type="dxa"/>
          </w:tcPr>
          <w:p w14:paraId="697228A2" w14:textId="77777777" w:rsidR="006074B2" w:rsidRPr="00A001B4" w:rsidRDefault="006074B2" w:rsidP="00847B0F">
            <w:pPr>
              <w:rPr>
                <w:rFonts w:cs="Times New Roman"/>
                <w:lang w:eastAsia="en-GB"/>
              </w:rPr>
            </w:pPr>
            <w:r w:rsidRPr="00A001B4">
              <w:rPr>
                <w:rFonts w:cs="Times New Roman"/>
                <w:lang w:eastAsia="en-GB"/>
              </w:rPr>
              <w:t>Diplomă/</w:t>
            </w:r>
          </w:p>
          <w:p w14:paraId="5B8DC576"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68DD2E4F"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84682DD"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14171CEC" w14:textId="77777777" w:rsidR="006074B2" w:rsidRPr="00A001B4" w:rsidRDefault="006074B2" w:rsidP="00847B0F">
            <w:pPr>
              <w:rPr>
                <w:rFonts w:cs="Times New Roman"/>
                <w:lang w:eastAsia="en-GB"/>
              </w:rPr>
            </w:pPr>
            <w:r w:rsidRPr="00A001B4">
              <w:rPr>
                <w:rFonts w:cs="Times New Roman"/>
                <w:lang w:eastAsia="en-GB"/>
              </w:rPr>
              <w:t>Perioada</w:t>
            </w:r>
          </w:p>
          <w:p w14:paraId="55BD4BE5"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015A41D8" w14:textId="77777777" w:rsidTr="00847B0F">
        <w:trPr>
          <w:cantSplit/>
          <w:trHeight w:val="66"/>
        </w:trPr>
        <w:tc>
          <w:tcPr>
            <w:tcW w:w="533" w:type="dxa"/>
          </w:tcPr>
          <w:p w14:paraId="04CD8CD9" w14:textId="77777777" w:rsidR="006074B2" w:rsidRPr="00A001B4" w:rsidRDefault="006074B2" w:rsidP="00847B0F">
            <w:pPr>
              <w:rPr>
                <w:rFonts w:cs="Times New Roman"/>
                <w:lang w:eastAsia="en-GB"/>
              </w:rPr>
            </w:pPr>
          </w:p>
        </w:tc>
        <w:tc>
          <w:tcPr>
            <w:tcW w:w="2338" w:type="dxa"/>
          </w:tcPr>
          <w:p w14:paraId="5CA10565" w14:textId="77777777" w:rsidR="006074B2" w:rsidRPr="00A001B4" w:rsidRDefault="006074B2" w:rsidP="00847B0F">
            <w:pPr>
              <w:rPr>
                <w:rFonts w:cs="Times New Roman"/>
                <w:lang w:eastAsia="en-GB"/>
              </w:rPr>
            </w:pPr>
            <w:r w:rsidRPr="00A001B4">
              <w:rPr>
                <w:rFonts w:cs="Times New Roman"/>
                <w:lang w:eastAsia="en-GB"/>
              </w:rPr>
              <w:t>Diploma seria S, nr. 0034156</w:t>
            </w:r>
          </w:p>
        </w:tc>
        <w:tc>
          <w:tcPr>
            <w:tcW w:w="2165" w:type="dxa"/>
            <w:gridSpan w:val="2"/>
          </w:tcPr>
          <w:p w14:paraId="2858E61C"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758081A8"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5DFB00CB" w14:textId="77777777" w:rsidR="006074B2" w:rsidRPr="00A001B4" w:rsidRDefault="006074B2" w:rsidP="00847B0F">
            <w:pPr>
              <w:rPr>
                <w:rFonts w:cs="Times New Roman"/>
                <w:lang w:eastAsia="en-GB"/>
              </w:rPr>
            </w:pPr>
            <w:r w:rsidRPr="00A001B4">
              <w:rPr>
                <w:rFonts w:cs="Times New Roman"/>
                <w:lang w:eastAsia="en-GB"/>
              </w:rPr>
              <w:t>01-04 2024</w:t>
            </w:r>
          </w:p>
        </w:tc>
      </w:tr>
      <w:tr w:rsidR="006074B2" w:rsidRPr="00A001B4" w14:paraId="43AA1B32" w14:textId="77777777" w:rsidTr="00847B0F">
        <w:trPr>
          <w:cantSplit/>
          <w:trHeight w:val="50"/>
        </w:trPr>
        <w:tc>
          <w:tcPr>
            <w:tcW w:w="533" w:type="dxa"/>
          </w:tcPr>
          <w:p w14:paraId="7E9CA3A0" w14:textId="77777777" w:rsidR="006074B2" w:rsidRPr="00A001B4" w:rsidRDefault="006074B2" w:rsidP="00847B0F">
            <w:pPr>
              <w:rPr>
                <w:rFonts w:cs="Times New Roman"/>
                <w:lang w:eastAsia="en-GB"/>
              </w:rPr>
            </w:pPr>
          </w:p>
        </w:tc>
        <w:tc>
          <w:tcPr>
            <w:tcW w:w="2338" w:type="dxa"/>
          </w:tcPr>
          <w:p w14:paraId="5A3E3F1D" w14:textId="77777777" w:rsidR="006074B2" w:rsidRPr="00A001B4" w:rsidRDefault="006074B2" w:rsidP="00847B0F">
            <w:pPr>
              <w:rPr>
                <w:rFonts w:cs="Times New Roman"/>
                <w:lang w:eastAsia="en-GB"/>
              </w:rPr>
            </w:pPr>
          </w:p>
        </w:tc>
        <w:tc>
          <w:tcPr>
            <w:tcW w:w="2165" w:type="dxa"/>
            <w:gridSpan w:val="2"/>
          </w:tcPr>
          <w:p w14:paraId="210828DC" w14:textId="77777777" w:rsidR="006074B2" w:rsidRPr="00A001B4" w:rsidRDefault="006074B2" w:rsidP="00847B0F">
            <w:pPr>
              <w:rPr>
                <w:rFonts w:cs="Times New Roman"/>
                <w:lang w:eastAsia="en-GB"/>
              </w:rPr>
            </w:pPr>
          </w:p>
        </w:tc>
        <w:tc>
          <w:tcPr>
            <w:tcW w:w="2299" w:type="dxa"/>
            <w:gridSpan w:val="4"/>
          </w:tcPr>
          <w:p w14:paraId="511433EC" w14:textId="77777777" w:rsidR="006074B2" w:rsidRPr="00A001B4" w:rsidRDefault="006074B2" w:rsidP="00847B0F">
            <w:pPr>
              <w:rPr>
                <w:rFonts w:cs="Times New Roman"/>
                <w:lang w:eastAsia="en-GB"/>
              </w:rPr>
            </w:pPr>
          </w:p>
        </w:tc>
        <w:tc>
          <w:tcPr>
            <w:tcW w:w="2298" w:type="dxa"/>
            <w:gridSpan w:val="2"/>
          </w:tcPr>
          <w:p w14:paraId="0F18C0D3" w14:textId="77777777" w:rsidR="006074B2" w:rsidRPr="00A001B4" w:rsidRDefault="006074B2" w:rsidP="00847B0F">
            <w:pPr>
              <w:rPr>
                <w:rFonts w:cs="Times New Roman"/>
                <w:lang w:eastAsia="en-GB"/>
              </w:rPr>
            </w:pPr>
          </w:p>
        </w:tc>
      </w:tr>
      <w:tr w:rsidR="006074B2" w:rsidRPr="00A001B4" w14:paraId="5A1D7028" w14:textId="77777777" w:rsidTr="00847B0F">
        <w:trPr>
          <w:cantSplit/>
          <w:trHeight w:val="50"/>
        </w:trPr>
        <w:tc>
          <w:tcPr>
            <w:tcW w:w="533" w:type="dxa"/>
          </w:tcPr>
          <w:p w14:paraId="6FE21E02" w14:textId="77777777" w:rsidR="006074B2" w:rsidRPr="00A001B4" w:rsidRDefault="006074B2" w:rsidP="00847B0F">
            <w:pPr>
              <w:rPr>
                <w:rFonts w:cs="Times New Roman"/>
                <w:lang w:eastAsia="en-GB"/>
              </w:rPr>
            </w:pPr>
          </w:p>
        </w:tc>
        <w:tc>
          <w:tcPr>
            <w:tcW w:w="2338" w:type="dxa"/>
          </w:tcPr>
          <w:p w14:paraId="50A6328E" w14:textId="77777777" w:rsidR="006074B2" w:rsidRPr="00A001B4" w:rsidRDefault="006074B2" w:rsidP="00847B0F">
            <w:pPr>
              <w:rPr>
                <w:rFonts w:cs="Times New Roman"/>
                <w:lang w:eastAsia="en-GB"/>
              </w:rPr>
            </w:pPr>
          </w:p>
        </w:tc>
        <w:tc>
          <w:tcPr>
            <w:tcW w:w="2165" w:type="dxa"/>
            <w:gridSpan w:val="2"/>
          </w:tcPr>
          <w:p w14:paraId="12EE46C8" w14:textId="77777777" w:rsidR="006074B2" w:rsidRPr="00A001B4" w:rsidRDefault="006074B2" w:rsidP="00847B0F">
            <w:pPr>
              <w:rPr>
                <w:rFonts w:cs="Times New Roman"/>
                <w:lang w:eastAsia="en-GB"/>
              </w:rPr>
            </w:pPr>
          </w:p>
        </w:tc>
        <w:tc>
          <w:tcPr>
            <w:tcW w:w="2299" w:type="dxa"/>
            <w:gridSpan w:val="4"/>
          </w:tcPr>
          <w:p w14:paraId="5A1E2E49" w14:textId="77777777" w:rsidR="006074B2" w:rsidRPr="00A001B4" w:rsidRDefault="006074B2" w:rsidP="00847B0F">
            <w:pPr>
              <w:rPr>
                <w:rFonts w:cs="Times New Roman"/>
                <w:lang w:eastAsia="en-GB"/>
              </w:rPr>
            </w:pPr>
          </w:p>
        </w:tc>
        <w:tc>
          <w:tcPr>
            <w:tcW w:w="2298" w:type="dxa"/>
            <w:gridSpan w:val="2"/>
          </w:tcPr>
          <w:p w14:paraId="52E2993C" w14:textId="77777777" w:rsidR="006074B2" w:rsidRPr="00A001B4" w:rsidRDefault="006074B2" w:rsidP="00847B0F">
            <w:pPr>
              <w:rPr>
                <w:rFonts w:cs="Times New Roman"/>
                <w:lang w:eastAsia="en-GB"/>
              </w:rPr>
            </w:pPr>
          </w:p>
        </w:tc>
      </w:tr>
    </w:tbl>
    <w:p w14:paraId="14A39FDC" w14:textId="77777777" w:rsidR="000F6DD4" w:rsidRPr="00A001B4" w:rsidRDefault="000F6DD4" w:rsidP="00B42622">
      <w:pPr>
        <w:tabs>
          <w:tab w:val="left" w:pos="851"/>
        </w:tabs>
        <w:adjustRightInd w:val="0"/>
        <w:contextualSpacing/>
        <w:rPr>
          <w:rFonts w:eastAsia="Calibri" w:cs="Times New Roman"/>
        </w:rPr>
      </w:pPr>
    </w:p>
    <w:p w14:paraId="67F8024C" w14:textId="77777777" w:rsidR="000F6DD4" w:rsidRPr="00A001B4" w:rsidRDefault="000F6DD4" w:rsidP="00B42622">
      <w:pPr>
        <w:tabs>
          <w:tab w:val="left" w:pos="851"/>
        </w:tabs>
        <w:adjustRightInd w:val="0"/>
        <w:contextualSpacing/>
        <w:rPr>
          <w:rFonts w:eastAsia="Calibri" w:cs="Times New Roman"/>
        </w:rPr>
      </w:pPr>
    </w:p>
    <w:p w14:paraId="479D8C63" w14:textId="77777777" w:rsidR="000F6DD4" w:rsidRPr="00A001B4" w:rsidRDefault="000F6DD4" w:rsidP="00B42622">
      <w:pPr>
        <w:tabs>
          <w:tab w:val="left" w:pos="851"/>
        </w:tabs>
        <w:adjustRightInd w:val="0"/>
        <w:contextualSpacing/>
        <w:rPr>
          <w:rFonts w:eastAsia="Calibri" w:cs="Times New Roman"/>
        </w:rPr>
      </w:pPr>
    </w:p>
    <w:p w14:paraId="0D68E4DA" w14:textId="77777777" w:rsidR="000F6DD4" w:rsidRPr="00A001B4" w:rsidRDefault="000F6DD4" w:rsidP="00B42622">
      <w:pPr>
        <w:tabs>
          <w:tab w:val="left" w:pos="851"/>
        </w:tabs>
        <w:adjustRightInd w:val="0"/>
        <w:contextualSpacing/>
        <w:rPr>
          <w:rFonts w:eastAsia="Calibri" w:cs="Times New Roman"/>
        </w:rPr>
      </w:pPr>
    </w:p>
    <w:p w14:paraId="489E4C2B" w14:textId="77777777" w:rsidR="000F6DD4" w:rsidRPr="00A001B4" w:rsidRDefault="000F6DD4" w:rsidP="00B42622">
      <w:pPr>
        <w:tabs>
          <w:tab w:val="left" w:pos="851"/>
        </w:tabs>
        <w:adjustRightInd w:val="0"/>
        <w:contextualSpacing/>
        <w:rPr>
          <w:rFonts w:eastAsia="Calibri" w:cs="Times New Roman"/>
        </w:rPr>
      </w:pPr>
    </w:p>
    <w:p w14:paraId="67C78796" w14:textId="77777777" w:rsidR="000F6DD4" w:rsidRPr="00A001B4" w:rsidRDefault="000F6DD4" w:rsidP="00B42622">
      <w:pPr>
        <w:tabs>
          <w:tab w:val="left" w:pos="851"/>
        </w:tabs>
        <w:adjustRightInd w:val="0"/>
        <w:contextualSpacing/>
        <w:rPr>
          <w:rFonts w:eastAsia="Calibri" w:cs="Times New Roman"/>
        </w:rPr>
      </w:pPr>
    </w:p>
    <w:p w14:paraId="39730946" w14:textId="77777777" w:rsidR="000F6DD4" w:rsidRPr="00A001B4" w:rsidRDefault="000F6DD4" w:rsidP="00B42622">
      <w:pPr>
        <w:tabs>
          <w:tab w:val="left" w:pos="851"/>
        </w:tabs>
        <w:adjustRightInd w:val="0"/>
        <w:contextualSpacing/>
        <w:rPr>
          <w:rFonts w:eastAsia="Calibri" w:cs="Times New Roman"/>
        </w:rPr>
      </w:pPr>
    </w:p>
    <w:p w14:paraId="2A198D3D" w14:textId="77777777" w:rsidR="000F6DD4" w:rsidRPr="00A001B4" w:rsidRDefault="000F6DD4" w:rsidP="00B42622">
      <w:pPr>
        <w:tabs>
          <w:tab w:val="left" w:pos="851"/>
        </w:tabs>
        <w:adjustRightInd w:val="0"/>
        <w:contextualSpacing/>
        <w:rPr>
          <w:rFonts w:eastAsia="Calibri" w:cs="Times New Roman"/>
        </w:rPr>
      </w:pPr>
    </w:p>
    <w:p w14:paraId="52825CB5" w14:textId="77777777" w:rsidR="000F6DD4" w:rsidRPr="00A001B4" w:rsidRDefault="000F6DD4" w:rsidP="00B42622">
      <w:pPr>
        <w:tabs>
          <w:tab w:val="left" w:pos="851"/>
        </w:tabs>
        <w:adjustRightInd w:val="0"/>
        <w:contextualSpacing/>
        <w:rPr>
          <w:rFonts w:eastAsia="Calibri" w:cs="Times New Roman"/>
        </w:rPr>
      </w:pPr>
    </w:p>
    <w:p w14:paraId="13AB7576" w14:textId="77777777" w:rsidR="000F6DD4" w:rsidRPr="00A001B4" w:rsidRDefault="000F6DD4" w:rsidP="00B42622">
      <w:pPr>
        <w:tabs>
          <w:tab w:val="left" w:pos="851"/>
        </w:tabs>
        <w:adjustRightInd w:val="0"/>
        <w:contextualSpacing/>
        <w:rPr>
          <w:rFonts w:eastAsia="Calibri" w:cs="Times New Roman"/>
        </w:rPr>
      </w:pPr>
    </w:p>
    <w:p w14:paraId="49C6779B" w14:textId="77777777" w:rsidR="000F6DD4" w:rsidRPr="00A001B4" w:rsidRDefault="000F6DD4" w:rsidP="00B42622">
      <w:pPr>
        <w:tabs>
          <w:tab w:val="left" w:pos="851"/>
        </w:tabs>
        <w:adjustRightInd w:val="0"/>
        <w:contextualSpacing/>
        <w:rPr>
          <w:rFonts w:eastAsia="Calibri" w:cs="Times New Roman"/>
        </w:rPr>
      </w:pPr>
    </w:p>
    <w:p w14:paraId="0E91EDF2" w14:textId="77777777" w:rsidR="000F6DD4" w:rsidRPr="00A001B4" w:rsidRDefault="000F6DD4" w:rsidP="00B42622">
      <w:pPr>
        <w:tabs>
          <w:tab w:val="left" w:pos="851"/>
        </w:tabs>
        <w:adjustRightInd w:val="0"/>
        <w:contextualSpacing/>
        <w:rPr>
          <w:rFonts w:eastAsia="Calibri" w:cs="Times New Roman"/>
        </w:rPr>
      </w:pPr>
    </w:p>
    <w:p w14:paraId="3F8624BA" w14:textId="77777777" w:rsidR="000F6DD4" w:rsidRPr="00A001B4" w:rsidRDefault="000F6DD4" w:rsidP="00B42622">
      <w:pPr>
        <w:tabs>
          <w:tab w:val="left" w:pos="851"/>
        </w:tabs>
        <w:adjustRightInd w:val="0"/>
        <w:contextualSpacing/>
        <w:rPr>
          <w:rFonts w:eastAsia="Calibri" w:cs="Times New Roman"/>
        </w:rPr>
      </w:pPr>
    </w:p>
    <w:p w14:paraId="46D16302" w14:textId="77777777" w:rsidR="000F6DD4" w:rsidRPr="00A001B4" w:rsidRDefault="000F6DD4" w:rsidP="00B42622">
      <w:pPr>
        <w:tabs>
          <w:tab w:val="left" w:pos="851"/>
        </w:tabs>
        <w:adjustRightInd w:val="0"/>
        <w:contextualSpacing/>
        <w:rPr>
          <w:rFonts w:eastAsia="Calibri" w:cs="Times New Roman"/>
        </w:rPr>
      </w:pPr>
    </w:p>
    <w:p w14:paraId="7260FA72" w14:textId="77777777" w:rsidR="000F6DD4" w:rsidRPr="00A001B4" w:rsidRDefault="000F6DD4" w:rsidP="00B42622">
      <w:pPr>
        <w:tabs>
          <w:tab w:val="left" w:pos="851"/>
        </w:tabs>
        <w:adjustRightInd w:val="0"/>
        <w:contextualSpacing/>
        <w:rPr>
          <w:rFonts w:eastAsia="Calibri" w:cs="Times New Roman"/>
        </w:rPr>
      </w:pPr>
    </w:p>
    <w:p w14:paraId="56DB41AE" w14:textId="77777777" w:rsidR="000F6DD4" w:rsidRPr="00A001B4" w:rsidRDefault="000F6DD4" w:rsidP="00B42622">
      <w:pPr>
        <w:tabs>
          <w:tab w:val="left" w:pos="851"/>
        </w:tabs>
        <w:adjustRightInd w:val="0"/>
        <w:contextualSpacing/>
        <w:rPr>
          <w:rFonts w:eastAsia="Calibri" w:cs="Times New Roman"/>
        </w:rPr>
      </w:pPr>
    </w:p>
    <w:p w14:paraId="53A896AC" w14:textId="77777777" w:rsidR="000F6DD4" w:rsidRPr="00A001B4" w:rsidRDefault="000F6DD4" w:rsidP="00B42622">
      <w:pPr>
        <w:tabs>
          <w:tab w:val="left" w:pos="851"/>
        </w:tabs>
        <w:adjustRightInd w:val="0"/>
        <w:contextualSpacing/>
        <w:rPr>
          <w:rFonts w:eastAsia="Calibri" w:cs="Times New Roman"/>
        </w:rPr>
      </w:pPr>
    </w:p>
    <w:p w14:paraId="45FFB0AD" w14:textId="77777777" w:rsidR="000F6DD4" w:rsidRPr="00A001B4" w:rsidRDefault="000F6DD4" w:rsidP="00B42622">
      <w:pPr>
        <w:tabs>
          <w:tab w:val="left" w:pos="851"/>
        </w:tabs>
        <w:adjustRightInd w:val="0"/>
        <w:contextualSpacing/>
        <w:rPr>
          <w:rFonts w:eastAsia="Calibri" w:cs="Times New Roman"/>
        </w:rPr>
      </w:pPr>
    </w:p>
    <w:p w14:paraId="42F0BF84" w14:textId="77777777" w:rsidR="000F6DD4" w:rsidRPr="00A001B4" w:rsidRDefault="000F6DD4" w:rsidP="00B42622">
      <w:pPr>
        <w:tabs>
          <w:tab w:val="left" w:pos="851"/>
        </w:tabs>
        <w:adjustRightInd w:val="0"/>
        <w:contextualSpacing/>
        <w:rPr>
          <w:rFonts w:eastAsia="Calibri" w:cs="Times New Roman"/>
        </w:rPr>
      </w:pPr>
    </w:p>
    <w:p w14:paraId="1C1FA3F8" w14:textId="77777777" w:rsidR="000F6DD4" w:rsidRPr="00A001B4" w:rsidRDefault="000F6DD4" w:rsidP="00B42622">
      <w:pPr>
        <w:tabs>
          <w:tab w:val="left" w:pos="851"/>
        </w:tabs>
        <w:adjustRightInd w:val="0"/>
        <w:contextualSpacing/>
        <w:rPr>
          <w:rFonts w:eastAsia="Calibri" w:cs="Times New Roman"/>
        </w:rPr>
      </w:pPr>
    </w:p>
    <w:p w14:paraId="68254AD7" w14:textId="77777777" w:rsidR="006074B2" w:rsidRPr="00A001B4" w:rsidRDefault="006074B2" w:rsidP="00B42622">
      <w:pPr>
        <w:tabs>
          <w:tab w:val="left" w:pos="851"/>
        </w:tabs>
        <w:adjustRightInd w:val="0"/>
        <w:contextualSpacing/>
        <w:rPr>
          <w:rFonts w:eastAsia="Calibri" w:cs="Times New Roman"/>
        </w:rPr>
      </w:pPr>
    </w:p>
    <w:p w14:paraId="329147F4" w14:textId="77777777" w:rsidR="006074B2" w:rsidRPr="00A001B4" w:rsidRDefault="006074B2" w:rsidP="00B42622">
      <w:pPr>
        <w:tabs>
          <w:tab w:val="left" w:pos="851"/>
        </w:tabs>
        <w:adjustRightInd w:val="0"/>
        <w:contextualSpacing/>
        <w:rPr>
          <w:rFonts w:eastAsia="Calibri" w:cs="Times New Roman"/>
        </w:rPr>
      </w:pPr>
    </w:p>
    <w:p w14:paraId="74ED80A6" w14:textId="77777777" w:rsidR="000F6DD4" w:rsidRPr="00A001B4" w:rsidRDefault="000F6DD4" w:rsidP="00B42622">
      <w:pPr>
        <w:tabs>
          <w:tab w:val="left" w:pos="851"/>
        </w:tabs>
        <w:adjustRightInd w:val="0"/>
        <w:contextualSpacing/>
        <w:rPr>
          <w:rFonts w:eastAsia="Calibri" w:cs="Times New Roman"/>
        </w:rPr>
      </w:pPr>
    </w:p>
    <w:p w14:paraId="3D9AA749" w14:textId="77777777" w:rsidR="000F6DD4" w:rsidRPr="00A001B4" w:rsidRDefault="000F6DD4" w:rsidP="00B42622">
      <w:pPr>
        <w:tabs>
          <w:tab w:val="left" w:pos="851"/>
        </w:tabs>
        <w:adjustRightInd w:val="0"/>
        <w:contextualSpacing/>
        <w:rPr>
          <w:rFonts w:eastAsia="Calibri" w:cs="Times New Roman"/>
        </w:rPr>
      </w:pPr>
    </w:p>
    <w:p w14:paraId="1C3FE0F4" w14:textId="77777777" w:rsidR="000F6DD4" w:rsidRPr="00A001B4" w:rsidRDefault="000F6DD4" w:rsidP="00B42622">
      <w:pPr>
        <w:tabs>
          <w:tab w:val="left" w:pos="851"/>
        </w:tabs>
        <w:adjustRightInd w:val="0"/>
        <w:contextualSpacing/>
        <w:rPr>
          <w:rFonts w:eastAsia="Calibri" w:cs="Times New Roman"/>
        </w:rPr>
      </w:pPr>
    </w:p>
    <w:p w14:paraId="2D05FABB" w14:textId="77777777" w:rsidR="000F6DD4" w:rsidRPr="00A001B4" w:rsidRDefault="000F6DD4" w:rsidP="00B42622">
      <w:pPr>
        <w:tabs>
          <w:tab w:val="left" w:pos="851"/>
        </w:tabs>
        <w:adjustRightInd w:val="0"/>
        <w:contextualSpacing/>
        <w:rPr>
          <w:rFonts w:eastAsia="Calibri" w:cs="Times New Roman"/>
        </w:rPr>
      </w:pPr>
    </w:p>
    <w:p w14:paraId="53A8B2DE" w14:textId="77777777" w:rsidR="000F6DD4" w:rsidRPr="00A001B4" w:rsidRDefault="000F6DD4" w:rsidP="00B42622">
      <w:pPr>
        <w:tabs>
          <w:tab w:val="left" w:pos="851"/>
        </w:tabs>
        <w:adjustRightInd w:val="0"/>
        <w:contextualSpacing/>
        <w:rPr>
          <w:rFonts w:eastAsia="Calibri" w:cs="Times New Roman"/>
        </w:rPr>
      </w:pPr>
    </w:p>
    <w:p w14:paraId="602327B0"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1EBABC5F" w14:textId="77777777" w:rsidTr="00847B0F">
        <w:trPr>
          <w:cantSplit/>
          <w:trHeight w:val="480"/>
        </w:trPr>
        <w:tc>
          <w:tcPr>
            <w:tcW w:w="4147" w:type="dxa"/>
            <w:gridSpan w:val="3"/>
          </w:tcPr>
          <w:p w14:paraId="5DB4F4F7" w14:textId="77777777" w:rsidR="006074B2" w:rsidRPr="00A001B4" w:rsidRDefault="006074B2" w:rsidP="00847B0F">
            <w:pPr>
              <w:rPr>
                <w:rFonts w:cs="Times New Roman"/>
                <w:b/>
                <w:bCs/>
                <w:lang w:eastAsia="en-GB"/>
              </w:rPr>
            </w:pPr>
            <w:r w:rsidRPr="00A001B4">
              <w:rPr>
                <w:rFonts w:cs="Times New Roman"/>
                <w:b/>
                <w:bCs/>
                <w:lang w:eastAsia="en-GB"/>
              </w:rPr>
              <w:t xml:space="preserve">Nume și prenume expert: Ion </w:t>
            </w:r>
            <w:proofErr w:type="spellStart"/>
            <w:r w:rsidRPr="00A001B4">
              <w:rPr>
                <w:rFonts w:cs="Times New Roman"/>
                <w:b/>
                <w:bCs/>
                <w:lang w:eastAsia="en-GB"/>
              </w:rPr>
              <w:t>Vișoiu</w:t>
            </w:r>
            <w:proofErr w:type="spellEnd"/>
          </w:p>
        </w:tc>
        <w:tc>
          <w:tcPr>
            <w:tcW w:w="5486" w:type="dxa"/>
            <w:gridSpan w:val="7"/>
          </w:tcPr>
          <w:p w14:paraId="02269F52" w14:textId="77777777"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4A6BDF75" w14:textId="77777777" w:rsidTr="00847B0F">
        <w:trPr>
          <w:cantSplit/>
          <w:trHeight w:val="480"/>
        </w:trPr>
        <w:tc>
          <w:tcPr>
            <w:tcW w:w="4147" w:type="dxa"/>
            <w:gridSpan w:val="3"/>
          </w:tcPr>
          <w:p w14:paraId="7CD94919"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6D64AF4" w14:textId="77777777" w:rsidR="006074B2" w:rsidRPr="00A001B4" w:rsidRDefault="006074B2" w:rsidP="00847B0F">
            <w:pPr>
              <w:rPr>
                <w:rFonts w:cs="Times New Roman"/>
                <w:lang w:eastAsia="en-GB"/>
              </w:rPr>
            </w:pPr>
            <w:r w:rsidRPr="00A001B4">
              <w:rPr>
                <w:rFonts w:cs="Times New Roman"/>
                <w:lang w:eastAsia="en-GB"/>
              </w:rPr>
              <w:t>Telefon: 0744701270</w:t>
            </w:r>
          </w:p>
        </w:tc>
        <w:tc>
          <w:tcPr>
            <w:tcW w:w="2651" w:type="dxa"/>
            <w:gridSpan w:val="3"/>
          </w:tcPr>
          <w:p w14:paraId="56064AAE" w14:textId="77777777" w:rsidR="006074B2" w:rsidRPr="00A001B4" w:rsidRDefault="006074B2" w:rsidP="00847B0F">
            <w:pPr>
              <w:rPr>
                <w:rFonts w:cs="Times New Roman"/>
                <w:lang w:eastAsia="en-GB"/>
              </w:rPr>
            </w:pPr>
            <w:r w:rsidRPr="00A001B4">
              <w:rPr>
                <w:rFonts w:cs="Times New Roman"/>
                <w:lang w:eastAsia="en-GB"/>
              </w:rPr>
              <w:t>Email: ovidiu.visoiu@yahoo.com</w:t>
            </w:r>
          </w:p>
        </w:tc>
      </w:tr>
      <w:tr w:rsidR="006074B2" w:rsidRPr="00A001B4" w14:paraId="1F2960B2" w14:textId="77777777" w:rsidTr="00847B0F">
        <w:trPr>
          <w:cantSplit/>
          <w:trHeight w:val="480"/>
        </w:trPr>
        <w:tc>
          <w:tcPr>
            <w:tcW w:w="4147" w:type="dxa"/>
            <w:gridSpan w:val="3"/>
          </w:tcPr>
          <w:p w14:paraId="27687B13" w14:textId="77777777" w:rsidR="006074B2" w:rsidRPr="00A001B4" w:rsidRDefault="006074B2" w:rsidP="00847B0F">
            <w:pPr>
              <w:rPr>
                <w:rFonts w:cs="Times New Roman"/>
                <w:lang w:eastAsia="en-GB"/>
              </w:rPr>
            </w:pPr>
            <w:r w:rsidRPr="00A001B4">
              <w:rPr>
                <w:rFonts w:cs="Times New Roman"/>
                <w:lang w:eastAsia="en-GB"/>
              </w:rPr>
              <w:lastRenderedPageBreak/>
              <w:t>Relația cu Ofertantul</w:t>
            </w:r>
          </w:p>
        </w:tc>
        <w:tc>
          <w:tcPr>
            <w:tcW w:w="2835" w:type="dxa"/>
            <w:gridSpan w:val="4"/>
          </w:tcPr>
          <w:p w14:paraId="6E464D22" w14:textId="77777777" w:rsidR="006074B2" w:rsidRPr="00A001B4" w:rsidRDefault="006074B2" w:rsidP="00847B0F">
            <w:pPr>
              <w:rPr>
                <w:rFonts w:cs="Times New Roman"/>
                <w:lang w:eastAsia="en-GB"/>
              </w:rPr>
            </w:pPr>
            <w:r w:rsidRPr="00A001B4">
              <w:rPr>
                <w:rFonts w:cs="Times New Roman"/>
                <w:lang w:eastAsia="en-GB"/>
              </w:rPr>
              <w:t>Selectați:</w:t>
            </w:r>
          </w:p>
          <w:p w14:paraId="1A0A0B43" w14:textId="77777777" w:rsidR="006074B2" w:rsidRPr="00A001B4" w:rsidRDefault="006074B2" w:rsidP="00847B0F">
            <w:pPr>
              <w:rPr>
                <w:rFonts w:cs="Times New Roman"/>
                <w:lang w:eastAsia="en-GB"/>
              </w:rPr>
            </w:pPr>
            <w:r w:rsidRPr="00A001B4">
              <w:rPr>
                <w:rFonts w:cs="Times New Roman"/>
                <w:lang w:eastAsia="en-GB"/>
              </w:rPr>
              <w:t>□ Angajat</w:t>
            </w:r>
          </w:p>
          <w:p w14:paraId="0E5ED133" w14:textId="77777777" w:rsidR="006074B2" w:rsidRPr="00A001B4" w:rsidRDefault="006074B2" w:rsidP="00847B0F">
            <w:pPr>
              <w:rPr>
                <w:rFonts w:cs="Times New Roman"/>
                <w:lang w:eastAsia="en-GB"/>
              </w:rPr>
            </w:pPr>
            <w:r w:rsidRPr="00A001B4">
              <w:rPr>
                <w:rFonts w:cs="Times New Roman"/>
                <w:lang w:eastAsia="en-GB"/>
              </w:rPr>
              <w:t>□x Liber profesionist</w:t>
            </w:r>
          </w:p>
          <w:p w14:paraId="668C4C6B" w14:textId="77777777" w:rsidR="006074B2" w:rsidRPr="00A001B4" w:rsidRDefault="006074B2" w:rsidP="00847B0F">
            <w:pPr>
              <w:rPr>
                <w:rFonts w:cs="Times New Roman"/>
                <w:lang w:eastAsia="en-GB"/>
              </w:rPr>
            </w:pPr>
            <w:r w:rsidRPr="00A001B4">
              <w:rPr>
                <w:rFonts w:cs="Times New Roman"/>
                <w:lang w:eastAsia="en-GB"/>
              </w:rPr>
              <w:t>□ Subcontractant</w:t>
            </w:r>
          </w:p>
          <w:p w14:paraId="2F5C9C3C"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0EE26AD7"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3D4D04E0" w14:textId="77777777" w:rsidTr="00847B0F">
        <w:trPr>
          <w:cantSplit/>
          <w:trHeight w:val="711"/>
        </w:trPr>
        <w:tc>
          <w:tcPr>
            <w:tcW w:w="4147" w:type="dxa"/>
            <w:gridSpan w:val="3"/>
          </w:tcPr>
          <w:p w14:paraId="116F550C"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771E72AA"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6621E4A2" w14:textId="77777777" w:rsidR="006074B2" w:rsidRPr="00A001B4" w:rsidRDefault="006074B2" w:rsidP="00847B0F">
            <w:pPr>
              <w:rPr>
                <w:rFonts w:cs="Times New Roman"/>
                <w:i/>
              </w:rPr>
            </w:pPr>
            <w:r w:rsidRPr="00A001B4">
              <w:rPr>
                <w:rFonts w:cs="Times New Roman"/>
                <w:i/>
                <w:lang w:eastAsia="en-GB"/>
              </w:rPr>
              <w:t>formator</w:t>
            </w:r>
          </w:p>
        </w:tc>
      </w:tr>
      <w:tr w:rsidR="006074B2" w:rsidRPr="00A001B4" w14:paraId="6A1EF6DA" w14:textId="77777777" w:rsidTr="00847B0F">
        <w:trPr>
          <w:cantSplit/>
          <w:trHeight w:val="480"/>
        </w:trPr>
        <w:tc>
          <w:tcPr>
            <w:tcW w:w="4147" w:type="dxa"/>
            <w:gridSpan w:val="3"/>
          </w:tcPr>
          <w:p w14:paraId="4EC0E00A"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349DDEE5" w14:textId="77777777" w:rsidTr="00847B0F">
        <w:trPr>
          <w:cantSplit/>
          <w:trHeight w:val="480"/>
        </w:trPr>
        <w:tc>
          <w:tcPr>
            <w:tcW w:w="4147" w:type="dxa"/>
            <w:gridSpan w:val="3"/>
          </w:tcPr>
          <w:p w14:paraId="40F101E8"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78E2ECA8" w14:textId="77777777" w:rsidR="006074B2" w:rsidRPr="00A001B4" w:rsidRDefault="006074B2" w:rsidP="00847B0F">
            <w:pPr>
              <w:rPr>
                <w:rFonts w:cs="Times New Roman"/>
                <w:lang w:eastAsia="en-GB"/>
              </w:rPr>
            </w:pPr>
            <w:proofErr w:type="spellStart"/>
            <w:r w:rsidRPr="00A001B4">
              <w:rPr>
                <w:rFonts w:cs="Times New Roman"/>
                <w:i/>
                <w:lang w:eastAsia="en-GB"/>
              </w:rPr>
              <w:t>Licenta</w:t>
            </w:r>
            <w:proofErr w:type="spellEnd"/>
            <w:r w:rsidRPr="00A001B4">
              <w:rPr>
                <w:rFonts w:cs="Times New Roman"/>
                <w:i/>
                <w:lang w:eastAsia="en-GB"/>
              </w:rPr>
              <w:t xml:space="preserve"> economie</w:t>
            </w:r>
          </w:p>
        </w:tc>
      </w:tr>
      <w:tr w:rsidR="006074B2" w:rsidRPr="00A001B4" w14:paraId="6F10D7AE" w14:textId="77777777" w:rsidTr="00847B0F">
        <w:trPr>
          <w:cantSplit/>
          <w:trHeight w:val="306"/>
        </w:trPr>
        <w:tc>
          <w:tcPr>
            <w:tcW w:w="4147" w:type="dxa"/>
            <w:gridSpan w:val="3"/>
          </w:tcPr>
          <w:p w14:paraId="277CC664"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78D3C3F0"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w:t>
            </w:r>
            <w:proofErr w:type="spellStart"/>
            <w:r w:rsidRPr="00A001B4">
              <w:rPr>
                <w:rFonts w:cs="Times New Roman"/>
                <w:i/>
                <w:highlight w:val="lightGray"/>
                <w:lang w:eastAsia="en-GB"/>
              </w:rPr>
              <w:t>coaching</w:t>
            </w:r>
            <w:proofErr w:type="spellEnd"/>
            <w:r w:rsidRPr="00A001B4">
              <w:rPr>
                <w:rFonts w:cs="Times New Roman"/>
                <w:i/>
                <w:highlight w:val="lightGray"/>
                <w:lang w:eastAsia="en-GB"/>
              </w:rPr>
              <w:t xml:space="preserve"> comunicare</w:t>
            </w:r>
          </w:p>
        </w:tc>
      </w:tr>
      <w:tr w:rsidR="006074B2" w:rsidRPr="00A001B4" w14:paraId="766B8688" w14:textId="77777777" w:rsidTr="00847B0F">
        <w:trPr>
          <w:cantSplit/>
          <w:trHeight w:val="306"/>
        </w:trPr>
        <w:tc>
          <w:tcPr>
            <w:tcW w:w="4147" w:type="dxa"/>
            <w:gridSpan w:val="3"/>
          </w:tcPr>
          <w:p w14:paraId="742F1409"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A001B4" w:rsidRDefault="006074B2" w:rsidP="00847B0F">
            <w:pPr>
              <w:rPr>
                <w:rFonts w:cs="Times New Roman"/>
                <w:lang w:eastAsia="en-GB"/>
              </w:rPr>
            </w:pPr>
            <w:r w:rsidRPr="00A001B4">
              <w:rPr>
                <w:rFonts w:cs="Times New Roman"/>
                <w:i/>
                <w:lang w:eastAsia="en-GB"/>
              </w:rPr>
              <w:t>25 ani</w:t>
            </w:r>
          </w:p>
        </w:tc>
      </w:tr>
      <w:tr w:rsidR="006074B2" w:rsidRPr="00A001B4" w14:paraId="067CEDA5" w14:textId="77777777" w:rsidTr="00847B0F">
        <w:trPr>
          <w:cantSplit/>
          <w:trHeight w:val="306"/>
        </w:trPr>
        <w:tc>
          <w:tcPr>
            <w:tcW w:w="4147" w:type="dxa"/>
            <w:gridSpan w:val="3"/>
          </w:tcPr>
          <w:p w14:paraId="1614F610"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A001B4" w:rsidRDefault="006074B2" w:rsidP="00847B0F">
            <w:pPr>
              <w:rPr>
                <w:rFonts w:cs="Times New Roman"/>
                <w:lang w:eastAsia="en-GB"/>
              </w:rPr>
            </w:pPr>
            <w:r w:rsidRPr="00A001B4">
              <w:rPr>
                <w:rFonts w:cs="Times New Roman"/>
                <w:i/>
                <w:lang w:eastAsia="en-GB"/>
              </w:rPr>
              <w:t>10 ani</w:t>
            </w:r>
          </w:p>
        </w:tc>
      </w:tr>
      <w:tr w:rsidR="006074B2" w:rsidRPr="00A001B4" w14:paraId="7B0CBAB8" w14:textId="77777777" w:rsidTr="00847B0F">
        <w:trPr>
          <w:cantSplit/>
          <w:trHeight w:val="531"/>
        </w:trPr>
        <w:tc>
          <w:tcPr>
            <w:tcW w:w="4147" w:type="dxa"/>
            <w:gridSpan w:val="3"/>
          </w:tcPr>
          <w:p w14:paraId="01B59482"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2E0EF03B"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280267FF" w14:textId="77777777" w:rsidTr="00847B0F">
        <w:trPr>
          <w:cantSplit/>
          <w:trHeight w:val="783"/>
        </w:trPr>
        <w:tc>
          <w:tcPr>
            <w:tcW w:w="4147" w:type="dxa"/>
            <w:gridSpan w:val="3"/>
          </w:tcPr>
          <w:p w14:paraId="326418E9"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451C640F"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6D375CE0"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7FF2FDE0"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5DA79A37" w14:textId="77777777" w:rsidTr="00847B0F">
        <w:trPr>
          <w:cantSplit/>
          <w:trHeight w:val="783"/>
        </w:trPr>
        <w:tc>
          <w:tcPr>
            <w:tcW w:w="4147" w:type="dxa"/>
            <w:gridSpan w:val="3"/>
          </w:tcPr>
          <w:p w14:paraId="7F5C7195"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A001B4" w:rsidRDefault="006074B2" w:rsidP="00847B0F">
            <w:pPr>
              <w:rPr>
                <w:rFonts w:cs="Times New Roman"/>
                <w:lang w:eastAsia="en-GB"/>
              </w:rPr>
            </w:pPr>
          </w:p>
        </w:tc>
        <w:tc>
          <w:tcPr>
            <w:tcW w:w="2743" w:type="dxa"/>
            <w:gridSpan w:val="4"/>
          </w:tcPr>
          <w:p w14:paraId="4251F818" w14:textId="77777777" w:rsidR="006074B2" w:rsidRPr="00A001B4" w:rsidRDefault="006074B2" w:rsidP="00847B0F">
            <w:pPr>
              <w:rPr>
                <w:rFonts w:cs="Times New Roman"/>
                <w:lang w:eastAsia="en-GB"/>
              </w:rPr>
            </w:pPr>
          </w:p>
        </w:tc>
      </w:tr>
      <w:tr w:rsidR="006074B2" w:rsidRPr="00A001B4" w14:paraId="27DD22C7" w14:textId="77777777" w:rsidTr="00847B0F">
        <w:trPr>
          <w:cantSplit/>
          <w:trHeight w:val="495"/>
        </w:trPr>
        <w:tc>
          <w:tcPr>
            <w:tcW w:w="4147" w:type="dxa"/>
            <w:gridSpan w:val="3"/>
          </w:tcPr>
          <w:p w14:paraId="01D42699" w14:textId="77777777" w:rsidR="006074B2" w:rsidRPr="00A001B4" w:rsidRDefault="006074B2" w:rsidP="00847B0F">
            <w:pPr>
              <w:rPr>
                <w:rFonts w:cs="Times New Roman"/>
                <w:lang w:eastAsia="en-GB"/>
              </w:rPr>
            </w:pPr>
            <w:r w:rsidRPr="00A001B4">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A001B4" w:rsidRDefault="006074B2" w:rsidP="00847B0F">
            <w:pPr>
              <w:rPr>
                <w:rFonts w:cs="Times New Roman"/>
                <w:lang w:eastAsia="en-GB"/>
              </w:rPr>
            </w:pPr>
            <w:r w:rsidRPr="00A001B4">
              <w:rPr>
                <w:rFonts w:cs="Times New Roman"/>
                <w:i/>
                <w:highlight w:val="lightGray"/>
                <w:lang w:eastAsia="en-GB"/>
              </w:rPr>
              <w:t>[introduceți câte rânduri este necesar pentru furnizarea de informații]</w:t>
            </w:r>
          </w:p>
        </w:tc>
      </w:tr>
      <w:tr w:rsidR="006074B2" w:rsidRPr="00A001B4" w14:paraId="1C709CEE" w14:textId="77777777" w:rsidTr="00847B0F">
        <w:trPr>
          <w:cantSplit/>
          <w:trHeight w:val="1026"/>
        </w:trPr>
        <w:tc>
          <w:tcPr>
            <w:tcW w:w="4147" w:type="dxa"/>
            <w:gridSpan w:val="3"/>
          </w:tcPr>
          <w:p w14:paraId="698BE191" w14:textId="77777777" w:rsidR="006074B2" w:rsidRPr="00A001B4" w:rsidRDefault="006074B2" w:rsidP="00847B0F">
            <w:pPr>
              <w:rPr>
                <w:rFonts w:cs="Times New Roman"/>
                <w:lang w:eastAsia="en-GB"/>
              </w:rPr>
            </w:pPr>
            <w:r w:rsidRPr="00A001B4">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A001B4" w:rsidRDefault="006074B2" w:rsidP="00847B0F">
            <w:pPr>
              <w:rPr>
                <w:rFonts w:cs="Times New Roman"/>
                <w:i/>
                <w:highlight w:val="lightGray"/>
                <w:lang w:eastAsia="en-GB"/>
              </w:rPr>
            </w:pPr>
            <w:proofErr w:type="spellStart"/>
            <w:r w:rsidRPr="00A001B4">
              <w:rPr>
                <w:rFonts w:cs="Times New Roman"/>
                <w:i/>
                <w:highlight w:val="lightGray"/>
                <w:lang w:eastAsia="en-GB"/>
              </w:rPr>
              <w:t>Mentoring</w:t>
            </w:r>
            <w:proofErr w:type="spellEnd"/>
            <w:r w:rsidRPr="00A001B4">
              <w:rPr>
                <w:rFonts w:cs="Times New Roman"/>
                <w:i/>
                <w:highlight w:val="lightGray"/>
                <w:lang w:eastAsia="en-GB"/>
              </w:rPr>
              <w:t xml:space="preserve"> leadership comunicare</w:t>
            </w:r>
          </w:p>
        </w:tc>
      </w:tr>
      <w:tr w:rsidR="006074B2" w:rsidRPr="00A001B4" w14:paraId="6796F630" w14:textId="77777777" w:rsidTr="00847B0F">
        <w:trPr>
          <w:cantSplit/>
          <w:trHeight w:val="1026"/>
        </w:trPr>
        <w:tc>
          <w:tcPr>
            <w:tcW w:w="4147" w:type="dxa"/>
            <w:gridSpan w:val="3"/>
          </w:tcPr>
          <w:p w14:paraId="27410751"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41"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04C27264" w14:textId="77777777" w:rsidR="006074B2" w:rsidRPr="00A001B4" w:rsidRDefault="006074B2" w:rsidP="00847B0F">
            <w:pPr>
              <w:rPr>
                <w:rFonts w:cs="Times New Roman"/>
                <w:lang w:eastAsia="en-GB"/>
              </w:rPr>
            </w:pPr>
            <w:r w:rsidRPr="00A001B4">
              <w:rPr>
                <w:rFonts w:cs="Times New Roman"/>
                <w:i/>
                <w:lang w:eastAsia="en-GB"/>
              </w:rPr>
              <w:t xml:space="preserve">Engleza </w:t>
            </w:r>
          </w:p>
        </w:tc>
        <w:tc>
          <w:tcPr>
            <w:tcW w:w="3785" w:type="dxa"/>
            <w:gridSpan w:val="5"/>
          </w:tcPr>
          <w:p w14:paraId="32AB1024" w14:textId="77777777" w:rsidR="006074B2" w:rsidRPr="00A001B4" w:rsidRDefault="006074B2" w:rsidP="00847B0F">
            <w:pPr>
              <w:rPr>
                <w:rFonts w:cs="Times New Roman"/>
                <w:lang w:eastAsia="en-GB"/>
              </w:rPr>
            </w:pPr>
            <w:r w:rsidRPr="00A001B4">
              <w:rPr>
                <w:rFonts w:cs="Times New Roman"/>
                <w:i/>
                <w:lang w:eastAsia="en-GB"/>
              </w:rPr>
              <w:t>B1</w:t>
            </w:r>
          </w:p>
        </w:tc>
      </w:tr>
      <w:tr w:rsidR="006074B2" w:rsidRPr="00A001B4" w14:paraId="43034278" w14:textId="77777777" w:rsidTr="00847B0F">
        <w:trPr>
          <w:cantSplit/>
          <w:trHeight w:val="210"/>
        </w:trPr>
        <w:tc>
          <w:tcPr>
            <w:tcW w:w="9633" w:type="dxa"/>
            <w:gridSpan w:val="10"/>
          </w:tcPr>
          <w:p w14:paraId="256F89B9" w14:textId="7777777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A001B4" w14:paraId="557F011A" w14:textId="77777777" w:rsidTr="00847B0F">
        <w:trPr>
          <w:cantSplit/>
          <w:trHeight w:val="480"/>
        </w:trPr>
        <w:tc>
          <w:tcPr>
            <w:tcW w:w="533" w:type="dxa"/>
          </w:tcPr>
          <w:p w14:paraId="6F19BB46" w14:textId="77777777" w:rsidR="006074B2" w:rsidRPr="00A001B4" w:rsidRDefault="006074B2" w:rsidP="00847B0F">
            <w:pPr>
              <w:rPr>
                <w:rFonts w:cs="Times New Roman"/>
                <w:lang w:eastAsia="en-GB"/>
              </w:rPr>
            </w:pPr>
          </w:p>
        </w:tc>
        <w:tc>
          <w:tcPr>
            <w:tcW w:w="2338" w:type="dxa"/>
          </w:tcPr>
          <w:p w14:paraId="493269C9" w14:textId="77777777" w:rsidR="006074B2" w:rsidRPr="00A001B4" w:rsidRDefault="006074B2" w:rsidP="00847B0F">
            <w:pPr>
              <w:rPr>
                <w:rFonts w:cs="Times New Roman"/>
                <w:lang w:eastAsia="en-GB"/>
              </w:rPr>
            </w:pPr>
            <w:r w:rsidRPr="00A001B4">
              <w:rPr>
                <w:rFonts w:cs="Times New Roman"/>
                <w:lang w:eastAsia="en-GB"/>
              </w:rPr>
              <w:t>Diplomă/</w:t>
            </w:r>
          </w:p>
          <w:p w14:paraId="2E111984"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610C9A18"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3B806CF3"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48E08523" w14:textId="77777777" w:rsidR="006074B2" w:rsidRPr="00A001B4" w:rsidRDefault="006074B2" w:rsidP="00847B0F">
            <w:pPr>
              <w:rPr>
                <w:rFonts w:cs="Times New Roman"/>
                <w:lang w:eastAsia="en-GB"/>
              </w:rPr>
            </w:pPr>
            <w:r w:rsidRPr="00A001B4">
              <w:rPr>
                <w:rFonts w:cs="Times New Roman"/>
                <w:lang w:eastAsia="en-GB"/>
              </w:rPr>
              <w:t>Perioada</w:t>
            </w:r>
          </w:p>
          <w:p w14:paraId="686067E7"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3C12CBBF" w14:textId="77777777" w:rsidTr="00847B0F">
        <w:trPr>
          <w:cantSplit/>
          <w:trHeight w:val="66"/>
        </w:trPr>
        <w:tc>
          <w:tcPr>
            <w:tcW w:w="533" w:type="dxa"/>
          </w:tcPr>
          <w:p w14:paraId="045A29C7" w14:textId="77777777" w:rsidR="006074B2" w:rsidRPr="00A001B4" w:rsidRDefault="006074B2" w:rsidP="00847B0F">
            <w:pPr>
              <w:rPr>
                <w:rFonts w:cs="Times New Roman"/>
                <w:lang w:eastAsia="en-GB"/>
              </w:rPr>
            </w:pPr>
          </w:p>
        </w:tc>
        <w:tc>
          <w:tcPr>
            <w:tcW w:w="2338" w:type="dxa"/>
          </w:tcPr>
          <w:p w14:paraId="120156EA" w14:textId="77777777" w:rsidR="006074B2" w:rsidRPr="00A001B4" w:rsidRDefault="006074B2" w:rsidP="00847B0F">
            <w:pPr>
              <w:rPr>
                <w:rFonts w:cs="Times New Roman"/>
                <w:lang w:eastAsia="en-GB"/>
              </w:rPr>
            </w:pPr>
            <w:r w:rsidRPr="00A001B4">
              <w:rPr>
                <w:rFonts w:cs="Times New Roman"/>
                <w:lang w:eastAsia="en-GB"/>
              </w:rPr>
              <w:t>Diploma seria H, nr. 00104841</w:t>
            </w:r>
          </w:p>
        </w:tc>
        <w:tc>
          <w:tcPr>
            <w:tcW w:w="2165" w:type="dxa"/>
            <w:gridSpan w:val="2"/>
          </w:tcPr>
          <w:p w14:paraId="58701B82" w14:textId="77777777" w:rsidR="006074B2" w:rsidRPr="00A001B4" w:rsidRDefault="006074B2" w:rsidP="00847B0F">
            <w:pPr>
              <w:rPr>
                <w:rFonts w:cs="Times New Roman"/>
                <w:lang w:eastAsia="en-GB"/>
              </w:rPr>
            </w:pPr>
            <w:r w:rsidRPr="00A001B4">
              <w:rPr>
                <w:rFonts w:cs="Times New Roman"/>
                <w:lang w:eastAsia="en-GB"/>
              </w:rPr>
              <w:t>Min muncii</w:t>
            </w:r>
          </w:p>
        </w:tc>
        <w:tc>
          <w:tcPr>
            <w:tcW w:w="2299" w:type="dxa"/>
            <w:gridSpan w:val="4"/>
          </w:tcPr>
          <w:p w14:paraId="5FDC3586" w14:textId="77777777" w:rsidR="006074B2" w:rsidRPr="00A001B4" w:rsidRDefault="006074B2" w:rsidP="00847B0F">
            <w:pPr>
              <w:rPr>
                <w:rFonts w:cs="Times New Roman"/>
                <w:lang w:eastAsia="en-GB"/>
              </w:rPr>
            </w:pPr>
            <w:r w:rsidRPr="00A001B4">
              <w:rPr>
                <w:rFonts w:cs="Times New Roman"/>
                <w:lang w:eastAsia="en-GB"/>
              </w:rPr>
              <w:t>formator</w:t>
            </w:r>
          </w:p>
        </w:tc>
        <w:tc>
          <w:tcPr>
            <w:tcW w:w="2298" w:type="dxa"/>
            <w:gridSpan w:val="2"/>
          </w:tcPr>
          <w:p w14:paraId="1DFE33B8" w14:textId="77777777" w:rsidR="006074B2" w:rsidRPr="00A001B4" w:rsidRDefault="006074B2" w:rsidP="00847B0F">
            <w:pPr>
              <w:rPr>
                <w:rFonts w:cs="Times New Roman"/>
                <w:lang w:eastAsia="en-GB"/>
              </w:rPr>
            </w:pPr>
            <w:r w:rsidRPr="00A001B4">
              <w:rPr>
                <w:rFonts w:cs="Times New Roman"/>
                <w:lang w:eastAsia="en-GB"/>
              </w:rPr>
              <w:t>12.2012</w:t>
            </w:r>
          </w:p>
        </w:tc>
      </w:tr>
      <w:tr w:rsidR="006074B2" w:rsidRPr="00A001B4" w14:paraId="3B620066" w14:textId="77777777" w:rsidTr="00847B0F">
        <w:trPr>
          <w:cantSplit/>
          <w:trHeight w:val="50"/>
        </w:trPr>
        <w:tc>
          <w:tcPr>
            <w:tcW w:w="533" w:type="dxa"/>
          </w:tcPr>
          <w:p w14:paraId="381F372D" w14:textId="77777777" w:rsidR="006074B2" w:rsidRPr="00A001B4" w:rsidRDefault="006074B2" w:rsidP="00847B0F">
            <w:pPr>
              <w:rPr>
                <w:rFonts w:cs="Times New Roman"/>
                <w:lang w:eastAsia="en-GB"/>
              </w:rPr>
            </w:pPr>
          </w:p>
        </w:tc>
        <w:tc>
          <w:tcPr>
            <w:tcW w:w="2338" w:type="dxa"/>
          </w:tcPr>
          <w:p w14:paraId="20949C8E" w14:textId="77777777" w:rsidR="006074B2" w:rsidRPr="00A001B4" w:rsidRDefault="006074B2" w:rsidP="00847B0F">
            <w:pPr>
              <w:rPr>
                <w:rFonts w:cs="Times New Roman"/>
                <w:lang w:eastAsia="en-GB"/>
              </w:rPr>
            </w:pPr>
          </w:p>
        </w:tc>
        <w:tc>
          <w:tcPr>
            <w:tcW w:w="2165" w:type="dxa"/>
            <w:gridSpan w:val="2"/>
          </w:tcPr>
          <w:p w14:paraId="0046B9F3" w14:textId="77777777" w:rsidR="006074B2" w:rsidRPr="00A001B4" w:rsidRDefault="006074B2" w:rsidP="00847B0F">
            <w:pPr>
              <w:rPr>
                <w:rFonts w:cs="Times New Roman"/>
                <w:lang w:eastAsia="en-GB"/>
              </w:rPr>
            </w:pPr>
          </w:p>
        </w:tc>
        <w:tc>
          <w:tcPr>
            <w:tcW w:w="2299" w:type="dxa"/>
            <w:gridSpan w:val="4"/>
          </w:tcPr>
          <w:p w14:paraId="345841E5" w14:textId="77777777" w:rsidR="006074B2" w:rsidRPr="00A001B4" w:rsidRDefault="006074B2" w:rsidP="00847B0F">
            <w:pPr>
              <w:rPr>
                <w:rFonts w:cs="Times New Roman"/>
                <w:lang w:eastAsia="en-GB"/>
              </w:rPr>
            </w:pPr>
          </w:p>
        </w:tc>
        <w:tc>
          <w:tcPr>
            <w:tcW w:w="2298" w:type="dxa"/>
            <w:gridSpan w:val="2"/>
          </w:tcPr>
          <w:p w14:paraId="38E4C4E3" w14:textId="77777777" w:rsidR="006074B2" w:rsidRPr="00A001B4" w:rsidRDefault="006074B2" w:rsidP="00847B0F">
            <w:pPr>
              <w:rPr>
                <w:rFonts w:cs="Times New Roman"/>
                <w:lang w:eastAsia="en-GB"/>
              </w:rPr>
            </w:pPr>
          </w:p>
        </w:tc>
      </w:tr>
      <w:tr w:rsidR="006074B2" w:rsidRPr="00A001B4" w14:paraId="696CCCF2" w14:textId="77777777" w:rsidTr="00847B0F">
        <w:trPr>
          <w:cantSplit/>
          <w:trHeight w:val="50"/>
        </w:trPr>
        <w:tc>
          <w:tcPr>
            <w:tcW w:w="533" w:type="dxa"/>
          </w:tcPr>
          <w:p w14:paraId="39B60AEB" w14:textId="77777777" w:rsidR="006074B2" w:rsidRPr="00A001B4" w:rsidRDefault="006074B2" w:rsidP="00847B0F">
            <w:pPr>
              <w:rPr>
                <w:rFonts w:cs="Times New Roman"/>
                <w:lang w:eastAsia="en-GB"/>
              </w:rPr>
            </w:pPr>
          </w:p>
        </w:tc>
        <w:tc>
          <w:tcPr>
            <w:tcW w:w="2338" w:type="dxa"/>
          </w:tcPr>
          <w:p w14:paraId="17CDA640" w14:textId="77777777" w:rsidR="006074B2" w:rsidRPr="00A001B4" w:rsidRDefault="006074B2" w:rsidP="00847B0F">
            <w:pPr>
              <w:rPr>
                <w:rFonts w:cs="Times New Roman"/>
                <w:lang w:eastAsia="en-GB"/>
              </w:rPr>
            </w:pPr>
          </w:p>
        </w:tc>
        <w:tc>
          <w:tcPr>
            <w:tcW w:w="2165" w:type="dxa"/>
            <w:gridSpan w:val="2"/>
          </w:tcPr>
          <w:p w14:paraId="476FA6AA" w14:textId="77777777" w:rsidR="006074B2" w:rsidRPr="00A001B4" w:rsidRDefault="006074B2" w:rsidP="00847B0F">
            <w:pPr>
              <w:rPr>
                <w:rFonts w:cs="Times New Roman"/>
                <w:lang w:eastAsia="en-GB"/>
              </w:rPr>
            </w:pPr>
          </w:p>
        </w:tc>
        <w:tc>
          <w:tcPr>
            <w:tcW w:w="2299" w:type="dxa"/>
            <w:gridSpan w:val="4"/>
          </w:tcPr>
          <w:p w14:paraId="21599131" w14:textId="77777777" w:rsidR="006074B2" w:rsidRPr="00A001B4" w:rsidRDefault="006074B2" w:rsidP="00847B0F">
            <w:pPr>
              <w:rPr>
                <w:rFonts w:cs="Times New Roman"/>
                <w:lang w:eastAsia="en-GB"/>
              </w:rPr>
            </w:pPr>
          </w:p>
        </w:tc>
        <w:tc>
          <w:tcPr>
            <w:tcW w:w="2298" w:type="dxa"/>
            <w:gridSpan w:val="2"/>
          </w:tcPr>
          <w:p w14:paraId="0423B895" w14:textId="77777777" w:rsidR="006074B2" w:rsidRPr="00A001B4" w:rsidRDefault="006074B2" w:rsidP="00847B0F">
            <w:pPr>
              <w:rPr>
                <w:rFonts w:cs="Times New Roman"/>
                <w:lang w:eastAsia="en-GB"/>
              </w:rPr>
            </w:pPr>
          </w:p>
        </w:tc>
      </w:tr>
    </w:tbl>
    <w:p w14:paraId="54E5C536" w14:textId="77777777" w:rsidR="000F6DD4" w:rsidRPr="00A001B4" w:rsidRDefault="000F6DD4" w:rsidP="00B42622">
      <w:pPr>
        <w:tabs>
          <w:tab w:val="left" w:pos="851"/>
        </w:tabs>
        <w:adjustRightInd w:val="0"/>
        <w:contextualSpacing/>
        <w:rPr>
          <w:rFonts w:eastAsia="Calibri" w:cs="Times New Roman"/>
        </w:rPr>
      </w:pPr>
    </w:p>
    <w:p w14:paraId="55B718E3" w14:textId="77777777" w:rsidR="000F6DD4" w:rsidRPr="00A001B4" w:rsidRDefault="000F6DD4" w:rsidP="00B42622">
      <w:pPr>
        <w:tabs>
          <w:tab w:val="left" w:pos="851"/>
        </w:tabs>
        <w:adjustRightInd w:val="0"/>
        <w:contextualSpacing/>
        <w:rPr>
          <w:rFonts w:eastAsia="Calibri" w:cs="Times New Roman"/>
        </w:rPr>
      </w:pPr>
    </w:p>
    <w:p w14:paraId="53674AAB" w14:textId="77777777" w:rsidR="000F6DD4" w:rsidRPr="00A001B4" w:rsidRDefault="000F6DD4" w:rsidP="00B42622">
      <w:pPr>
        <w:tabs>
          <w:tab w:val="left" w:pos="851"/>
        </w:tabs>
        <w:adjustRightInd w:val="0"/>
        <w:contextualSpacing/>
        <w:rPr>
          <w:rFonts w:eastAsia="Calibri" w:cs="Times New Roman"/>
        </w:rPr>
      </w:pPr>
    </w:p>
    <w:p w14:paraId="2363AC74" w14:textId="77777777" w:rsidR="000F6DD4" w:rsidRPr="00A001B4" w:rsidRDefault="000F6DD4" w:rsidP="00B42622">
      <w:pPr>
        <w:tabs>
          <w:tab w:val="left" w:pos="851"/>
        </w:tabs>
        <w:adjustRightInd w:val="0"/>
        <w:contextualSpacing/>
        <w:rPr>
          <w:rFonts w:eastAsia="Calibri" w:cs="Times New Roman"/>
        </w:rPr>
      </w:pPr>
    </w:p>
    <w:p w14:paraId="219BD2FC" w14:textId="77777777" w:rsidR="000F6DD4" w:rsidRPr="00A001B4" w:rsidRDefault="000F6DD4" w:rsidP="00B42622">
      <w:pPr>
        <w:tabs>
          <w:tab w:val="left" w:pos="851"/>
        </w:tabs>
        <w:adjustRightInd w:val="0"/>
        <w:contextualSpacing/>
        <w:rPr>
          <w:rFonts w:eastAsia="Calibri" w:cs="Times New Roman"/>
        </w:rPr>
      </w:pPr>
    </w:p>
    <w:p w14:paraId="16494B07" w14:textId="77777777" w:rsidR="000F6DD4" w:rsidRPr="00A001B4" w:rsidRDefault="000F6DD4" w:rsidP="00B42622">
      <w:pPr>
        <w:tabs>
          <w:tab w:val="left" w:pos="851"/>
        </w:tabs>
        <w:adjustRightInd w:val="0"/>
        <w:contextualSpacing/>
        <w:rPr>
          <w:rFonts w:eastAsia="Calibri" w:cs="Times New Roman"/>
        </w:rPr>
      </w:pPr>
    </w:p>
    <w:p w14:paraId="09748022" w14:textId="77777777" w:rsidR="000F6DD4" w:rsidRPr="00A001B4" w:rsidRDefault="000F6DD4" w:rsidP="00B42622">
      <w:pPr>
        <w:tabs>
          <w:tab w:val="left" w:pos="851"/>
        </w:tabs>
        <w:adjustRightInd w:val="0"/>
        <w:contextualSpacing/>
        <w:rPr>
          <w:rFonts w:eastAsia="Calibri" w:cs="Times New Roman"/>
        </w:rPr>
      </w:pPr>
    </w:p>
    <w:p w14:paraId="01C3EC74" w14:textId="77777777" w:rsidR="000F6DD4" w:rsidRPr="00A001B4" w:rsidRDefault="000F6DD4" w:rsidP="00B42622">
      <w:pPr>
        <w:tabs>
          <w:tab w:val="left" w:pos="851"/>
        </w:tabs>
        <w:adjustRightInd w:val="0"/>
        <w:contextualSpacing/>
        <w:rPr>
          <w:rFonts w:eastAsia="Calibri" w:cs="Times New Roman"/>
        </w:rPr>
      </w:pPr>
    </w:p>
    <w:p w14:paraId="07A5330F" w14:textId="77777777" w:rsidR="000F6DD4" w:rsidRPr="00A001B4" w:rsidRDefault="000F6DD4" w:rsidP="00B42622">
      <w:pPr>
        <w:tabs>
          <w:tab w:val="left" w:pos="851"/>
        </w:tabs>
        <w:adjustRightInd w:val="0"/>
        <w:contextualSpacing/>
        <w:rPr>
          <w:rFonts w:eastAsia="Calibri" w:cs="Times New Roman"/>
        </w:rPr>
      </w:pPr>
    </w:p>
    <w:p w14:paraId="2E225109" w14:textId="77777777" w:rsidR="000F6DD4" w:rsidRPr="00A001B4" w:rsidRDefault="000F6DD4" w:rsidP="00B42622">
      <w:pPr>
        <w:tabs>
          <w:tab w:val="left" w:pos="851"/>
        </w:tabs>
        <w:adjustRightInd w:val="0"/>
        <w:contextualSpacing/>
        <w:rPr>
          <w:rFonts w:eastAsia="Calibri" w:cs="Times New Roman"/>
        </w:rPr>
      </w:pPr>
    </w:p>
    <w:p w14:paraId="064E1D95" w14:textId="77777777" w:rsidR="000F6DD4" w:rsidRPr="00A001B4" w:rsidRDefault="000F6DD4" w:rsidP="00B42622">
      <w:pPr>
        <w:tabs>
          <w:tab w:val="left" w:pos="851"/>
        </w:tabs>
        <w:adjustRightInd w:val="0"/>
        <w:contextualSpacing/>
        <w:rPr>
          <w:rFonts w:eastAsia="Calibri" w:cs="Times New Roman"/>
        </w:rPr>
      </w:pPr>
    </w:p>
    <w:p w14:paraId="6DC1C3AA" w14:textId="77777777" w:rsidR="000F6DD4" w:rsidRPr="00A001B4" w:rsidRDefault="000F6DD4" w:rsidP="00B42622">
      <w:pPr>
        <w:tabs>
          <w:tab w:val="left" w:pos="851"/>
        </w:tabs>
        <w:adjustRightInd w:val="0"/>
        <w:contextualSpacing/>
        <w:rPr>
          <w:rFonts w:eastAsia="Calibri" w:cs="Times New Roman"/>
        </w:rPr>
      </w:pPr>
    </w:p>
    <w:p w14:paraId="640A0CD2" w14:textId="77777777" w:rsidR="000F6DD4" w:rsidRPr="00A001B4" w:rsidRDefault="000F6DD4" w:rsidP="00B42622">
      <w:pPr>
        <w:tabs>
          <w:tab w:val="left" w:pos="851"/>
        </w:tabs>
        <w:adjustRightInd w:val="0"/>
        <w:contextualSpacing/>
        <w:rPr>
          <w:rFonts w:eastAsia="Calibri" w:cs="Times New Roman"/>
        </w:rPr>
      </w:pPr>
    </w:p>
    <w:p w14:paraId="7C4A34CD" w14:textId="77777777" w:rsidR="000F6DD4" w:rsidRPr="00A001B4" w:rsidRDefault="000F6DD4" w:rsidP="00B42622">
      <w:pPr>
        <w:tabs>
          <w:tab w:val="left" w:pos="851"/>
        </w:tabs>
        <w:adjustRightInd w:val="0"/>
        <w:contextualSpacing/>
        <w:rPr>
          <w:rFonts w:eastAsia="Calibri" w:cs="Times New Roman"/>
        </w:rPr>
      </w:pPr>
    </w:p>
    <w:p w14:paraId="1E6793FB" w14:textId="77777777" w:rsidR="000F6DD4" w:rsidRPr="00A001B4" w:rsidRDefault="000F6DD4" w:rsidP="00B42622">
      <w:pPr>
        <w:tabs>
          <w:tab w:val="left" w:pos="851"/>
        </w:tabs>
        <w:adjustRightInd w:val="0"/>
        <w:contextualSpacing/>
        <w:rPr>
          <w:rFonts w:eastAsia="Calibri" w:cs="Times New Roman"/>
        </w:rPr>
      </w:pPr>
    </w:p>
    <w:p w14:paraId="7B489BFB" w14:textId="77777777" w:rsidR="000F6DD4" w:rsidRPr="00A001B4" w:rsidRDefault="000F6DD4" w:rsidP="00B42622">
      <w:pPr>
        <w:tabs>
          <w:tab w:val="left" w:pos="851"/>
        </w:tabs>
        <w:adjustRightInd w:val="0"/>
        <w:contextualSpacing/>
        <w:rPr>
          <w:rFonts w:eastAsia="Calibri" w:cs="Times New Roman"/>
        </w:rPr>
      </w:pPr>
    </w:p>
    <w:p w14:paraId="0B57427A" w14:textId="77777777" w:rsidR="000F6DD4" w:rsidRPr="00A001B4" w:rsidRDefault="000F6DD4" w:rsidP="00B42622">
      <w:pPr>
        <w:tabs>
          <w:tab w:val="left" w:pos="851"/>
        </w:tabs>
        <w:adjustRightInd w:val="0"/>
        <w:contextualSpacing/>
        <w:rPr>
          <w:rFonts w:eastAsia="Calibri" w:cs="Times New Roman"/>
        </w:rPr>
      </w:pPr>
    </w:p>
    <w:p w14:paraId="200B035C" w14:textId="77777777" w:rsidR="000F6DD4" w:rsidRPr="00A001B4" w:rsidRDefault="000F6DD4" w:rsidP="00B42622">
      <w:pPr>
        <w:tabs>
          <w:tab w:val="left" w:pos="851"/>
        </w:tabs>
        <w:adjustRightInd w:val="0"/>
        <w:contextualSpacing/>
        <w:rPr>
          <w:rFonts w:eastAsia="Calibri" w:cs="Times New Roman"/>
        </w:rPr>
      </w:pPr>
    </w:p>
    <w:p w14:paraId="6DB5DAD0" w14:textId="77777777" w:rsidR="000F6DD4" w:rsidRPr="00A001B4" w:rsidRDefault="000F6DD4" w:rsidP="00B42622">
      <w:pPr>
        <w:tabs>
          <w:tab w:val="left" w:pos="851"/>
        </w:tabs>
        <w:adjustRightInd w:val="0"/>
        <w:contextualSpacing/>
        <w:rPr>
          <w:rFonts w:eastAsia="Calibri" w:cs="Times New Roman"/>
        </w:rPr>
      </w:pPr>
    </w:p>
    <w:p w14:paraId="1437989F" w14:textId="77777777" w:rsidR="006074B2" w:rsidRPr="00A001B4" w:rsidRDefault="006074B2" w:rsidP="00B42622">
      <w:pPr>
        <w:tabs>
          <w:tab w:val="left" w:pos="851"/>
        </w:tabs>
        <w:adjustRightInd w:val="0"/>
        <w:contextualSpacing/>
        <w:rPr>
          <w:rFonts w:eastAsia="Calibri" w:cs="Times New Roman"/>
        </w:rPr>
      </w:pPr>
    </w:p>
    <w:p w14:paraId="376E4B62" w14:textId="77777777" w:rsidR="006074B2" w:rsidRPr="00A001B4" w:rsidRDefault="006074B2" w:rsidP="00B42622">
      <w:pPr>
        <w:tabs>
          <w:tab w:val="left" w:pos="851"/>
        </w:tabs>
        <w:adjustRightInd w:val="0"/>
        <w:contextualSpacing/>
        <w:rPr>
          <w:rFonts w:eastAsia="Calibri" w:cs="Times New Roman"/>
        </w:rPr>
      </w:pPr>
    </w:p>
    <w:p w14:paraId="715E34E0" w14:textId="77777777" w:rsidR="006074B2" w:rsidRPr="00A001B4" w:rsidRDefault="006074B2" w:rsidP="00B42622">
      <w:pPr>
        <w:tabs>
          <w:tab w:val="left" w:pos="851"/>
        </w:tabs>
        <w:adjustRightInd w:val="0"/>
        <w:contextualSpacing/>
        <w:rPr>
          <w:rFonts w:eastAsia="Calibri" w:cs="Times New Roman"/>
        </w:rPr>
      </w:pPr>
    </w:p>
    <w:p w14:paraId="406CFAD3" w14:textId="77777777" w:rsidR="006074B2" w:rsidRPr="00A001B4" w:rsidRDefault="006074B2" w:rsidP="00B42622">
      <w:pPr>
        <w:tabs>
          <w:tab w:val="left" w:pos="851"/>
        </w:tabs>
        <w:adjustRightInd w:val="0"/>
        <w:contextualSpacing/>
        <w:rPr>
          <w:rFonts w:eastAsia="Calibri" w:cs="Times New Roman"/>
        </w:rPr>
      </w:pPr>
    </w:p>
    <w:p w14:paraId="21065A4E" w14:textId="77777777" w:rsidR="006074B2" w:rsidRPr="00A001B4" w:rsidRDefault="006074B2" w:rsidP="00B42622">
      <w:pPr>
        <w:tabs>
          <w:tab w:val="left" w:pos="851"/>
        </w:tabs>
        <w:adjustRightInd w:val="0"/>
        <w:contextualSpacing/>
        <w:rPr>
          <w:rFonts w:eastAsia="Calibri" w:cs="Times New Roman"/>
        </w:rPr>
      </w:pPr>
    </w:p>
    <w:p w14:paraId="122732D7" w14:textId="77777777" w:rsidR="000F6DD4" w:rsidRPr="00A001B4" w:rsidRDefault="000F6DD4" w:rsidP="00B42622">
      <w:pPr>
        <w:tabs>
          <w:tab w:val="left" w:pos="851"/>
        </w:tabs>
        <w:adjustRightInd w:val="0"/>
        <w:contextualSpacing/>
        <w:rPr>
          <w:rFonts w:eastAsia="Calibri" w:cs="Times New Roman"/>
        </w:rPr>
      </w:pPr>
    </w:p>
    <w:p w14:paraId="226E992B" w14:textId="77777777" w:rsidR="000F6DD4" w:rsidRPr="00A001B4" w:rsidRDefault="000F6DD4" w:rsidP="00B42622">
      <w:pPr>
        <w:tabs>
          <w:tab w:val="left" w:pos="851"/>
        </w:tabs>
        <w:adjustRightInd w:val="0"/>
        <w:contextualSpacing/>
        <w:rPr>
          <w:rFonts w:eastAsia="Calibri" w:cs="Times New Roman"/>
        </w:rPr>
      </w:pPr>
    </w:p>
    <w:p w14:paraId="20B292B8" w14:textId="77777777" w:rsidR="000F6DD4" w:rsidRPr="00A001B4" w:rsidRDefault="000F6DD4" w:rsidP="00B42622">
      <w:pPr>
        <w:tabs>
          <w:tab w:val="left" w:pos="851"/>
        </w:tabs>
        <w:adjustRightInd w:val="0"/>
        <w:contextualSpacing/>
        <w:rPr>
          <w:rFonts w:eastAsia="Calibri" w:cs="Times New Roman"/>
        </w:rPr>
      </w:pPr>
    </w:p>
    <w:p w14:paraId="66F43F3B" w14:textId="77777777" w:rsidR="000F6DD4" w:rsidRPr="00A001B4" w:rsidRDefault="000F6DD4" w:rsidP="00B42622">
      <w:pPr>
        <w:tabs>
          <w:tab w:val="left" w:pos="851"/>
        </w:tabs>
        <w:adjustRightInd w:val="0"/>
        <w:contextualSpacing/>
        <w:rPr>
          <w:rFonts w:eastAsia="Calibri" w:cs="Times New Roman"/>
        </w:rPr>
      </w:pPr>
    </w:p>
    <w:p w14:paraId="56D42C3D" w14:textId="77777777" w:rsidR="000F6DD4" w:rsidRPr="00A001B4" w:rsidRDefault="000F6DD4" w:rsidP="00B42622">
      <w:pPr>
        <w:tabs>
          <w:tab w:val="left" w:pos="851"/>
        </w:tabs>
        <w:adjustRightInd w:val="0"/>
        <w:contextualSpacing/>
        <w:rPr>
          <w:rFonts w:eastAsia="Calibri" w:cs="Times New Roman"/>
        </w:rPr>
      </w:pPr>
    </w:p>
    <w:p w14:paraId="59AB70DD" w14:textId="77777777" w:rsidR="000F6DD4" w:rsidRPr="00A001B4" w:rsidRDefault="000F6DD4" w:rsidP="00B42622">
      <w:pPr>
        <w:tabs>
          <w:tab w:val="left" w:pos="851"/>
        </w:tabs>
        <w:adjustRightInd w:val="0"/>
        <w:contextualSpacing/>
        <w:rPr>
          <w:rFonts w:eastAsia="Calibri" w:cs="Times New Roman"/>
        </w:rPr>
      </w:pPr>
    </w:p>
    <w:p w14:paraId="568F28EB" w14:textId="77777777" w:rsidR="000F6DD4" w:rsidRPr="00A001B4" w:rsidRDefault="000F6DD4" w:rsidP="00B42622">
      <w:pPr>
        <w:tabs>
          <w:tab w:val="left" w:pos="851"/>
        </w:tabs>
        <w:adjustRightInd w:val="0"/>
        <w:contextualSpacing/>
        <w:rPr>
          <w:rFonts w:eastAsia="Calibri" w:cs="Times New Roman"/>
        </w:rPr>
      </w:pPr>
    </w:p>
    <w:p w14:paraId="1CF9BE8D" w14:textId="77777777" w:rsidR="000F6DD4" w:rsidRPr="00A001B4" w:rsidRDefault="000F6DD4" w:rsidP="00B42622">
      <w:pPr>
        <w:tabs>
          <w:tab w:val="left" w:pos="851"/>
        </w:tabs>
        <w:adjustRightInd w:val="0"/>
        <w:contextualSpacing/>
        <w:rPr>
          <w:rFonts w:eastAsia="Calibri" w:cs="Times New Roman"/>
        </w:rPr>
      </w:pPr>
    </w:p>
    <w:p w14:paraId="6070C93F" w14:textId="77777777" w:rsidR="000F6DD4" w:rsidRPr="00A001B4" w:rsidRDefault="000F6DD4" w:rsidP="00B42622">
      <w:pPr>
        <w:tabs>
          <w:tab w:val="left" w:pos="851"/>
        </w:tabs>
        <w:adjustRightInd w:val="0"/>
        <w:contextualSpacing/>
        <w:rPr>
          <w:rFonts w:eastAsia="Calibri" w:cs="Times New Roman"/>
        </w:rPr>
      </w:pPr>
    </w:p>
    <w:p w14:paraId="7CEFC6FE" w14:textId="77777777" w:rsidR="006074B2" w:rsidRPr="00A001B4"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A001B4" w14:paraId="0826F663" w14:textId="77777777" w:rsidTr="00847B0F">
        <w:trPr>
          <w:cantSplit/>
          <w:trHeight w:val="480"/>
        </w:trPr>
        <w:tc>
          <w:tcPr>
            <w:tcW w:w="4147" w:type="dxa"/>
            <w:gridSpan w:val="3"/>
          </w:tcPr>
          <w:p w14:paraId="15B20AEB" w14:textId="77777777" w:rsidR="006074B2" w:rsidRPr="00A001B4" w:rsidRDefault="006074B2" w:rsidP="00847B0F">
            <w:pPr>
              <w:rPr>
                <w:rFonts w:cs="Times New Roman"/>
                <w:b/>
                <w:bCs/>
                <w:lang w:eastAsia="en-GB"/>
              </w:rPr>
            </w:pPr>
            <w:r w:rsidRPr="00A001B4">
              <w:rPr>
                <w:rFonts w:cs="Times New Roman"/>
                <w:b/>
                <w:bCs/>
                <w:lang w:eastAsia="en-GB"/>
              </w:rPr>
              <w:lastRenderedPageBreak/>
              <w:t>Nume și prenume expert: Alexandru Moraru</w:t>
            </w:r>
          </w:p>
        </w:tc>
        <w:tc>
          <w:tcPr>
            <w:tcW w:w="5486" w:type="dxa"/>
            <w:gridSpan w:val="7"/>
          </w:tcPr>
          <w:p w14:paraId="6A598A99" w14:textId="45B4AA91" w:rsidR="006074B2" w:rsidRPr="00A001B4" w:rsidRDefault="006074B2" w:rsidP="00847B0F">
            <w:pPr>
              <w:rPr>
                <w:rFonts w:cs="Times New Roman"/>
                <w:lang w:eastAsia="en-GB"/>
              </w:rPr>
            </w:pPr>
            <w:r w:rsidRPr="00A001B4">
              <w:rPr>
                <w:rFonts w:cs="Times New Roman"/>
                <w:i/>
                <w:lang w:eastAsia="en-GB"/>
              </w:rPr>
              <w:t>Expert cheie</w:t>
            </w:r>
          </w:p>
        </w:tc>
      </w:tr>
      <w:tr w:rsidR="006074B2" w:rsidRPr="00A001B4" w14:paraId="6E34DEB4" w14:textId="77777777" w:rsidTr="00847B0F">
        <w:trPr>
          <w:cantSplit/>
          <w:trHeight w:val="480"/>
        </w:trPr>
        <w:tc>
          <w:tcPr>
            <w:tcW w:w="4147" w:type="dxa"/>
            <w:gridSpan w:val="3"/>
          </w:tcPr>
          <w:p w14:paraId="59C6EF88" w14:textId="77777777" w:rsidR="006074B2" w:rsidRPr="00A001B4" w:rsidRDefault="006074B2"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FE01DC1" w14:textId="52E4928F" w:rsidR="006074B2" w:rsidRPr="00A001B4" w:rsidRDefault="006074B2" w:rsidP="00847B0F">
            <w:pPr>
              <w:rPr>
                <w:rFonts w:cs="Times New Roman"/>
                <w:lang w:eastAsia="en-GB"/>
              </w:rPr>
            </w:pPr>
            <w:r w:rsidRPr="00A001B4">
              <w:rPr>
                <w:rFonts w:cs="Times New Roman"/>
                <w:lang w:eastAsia="en-GB"/>
              </w:rPr>
              <w:t xml:space="preserve">Telefon: </w:t>
            </w:r>
            <w:r w:rsidR="00727B04" w:rsidRPr="00A001B4">
              <w:rPr>
                <w:rFonts w:cs="Times New Roman"/>
                <w:i/>
                <w:lang w:eastAsia="en-GB"/>
              </w:rPr>
              <w:t>0723584778</w:t>
            </w:r>
          </w:p>
        </w:tc>
        <w:tc>
          <w:tcPr>
            <w:tcW w:w="2651" w:type="dxa"/>
            <w:gridSpan w:val="3"/>
          </w:tcPr>
          <w:p w14:paraId="13E25DCB" w14:textId="1AC40A67" w:rsidR="006074B2" w:rsidRPr="00A001B4" w:rsidRDefault="006074B2" w:rsidP="00847B0F">
            <w:pPr>
              <w:rPr>
                <w:rFonts w:cs="Times New Roman"/>
                <w:lang w:eastAsia="en-GB"/>
              </w:rPr>
            </w:pPr>
            <w:r w:rsidRPr="00A001B4">
              <w:rPr>
                <w:rFonts w:cs="Times New Roman"/>
                <w:lang w:eastAsia="en-GB"/>
              </w:rPr>
              <w:t xml:space="preserve">Email: </w:t>
            </w:r>
            <w:r w:rsidR="00727B04" w:rsidRPr="00A001B4">
              <w:rPr>
                <w:rFonts w:cs="Times New Roman"/>
                <w:i/>
                <w:lang w:eastAsia="en-GB"/>
              </w:rPr>
              <w:t>office@softintl.ro</w:t>
            </w:r>
          </w:p>
        </w:tc>
      </w:tr>
      <w:tr w:rsidR="006074B2" w:rsidRPr="00A001B4" w14:paraId="34E9634E" w14:textId="77777777" w:rsidTr="00847B0F">
        <w:trPr>
          <w:cantSplit/>
          <w:trHeight w:val="480"/>
        </w:trPr>
        <w:tc>
          <w:tcPr>
            <w:tcW w:w="4147" w:type="dxa"/>
            <w:gridSpan w:val="3"/>
          </w:tcPr>
          <w:p w14:paraId="7D5094CD" w14:textId="77777777" w:rsidR="006074B2" w:rsidRPr="00A001B4" w:rsidRDefault="006074B2" w:rsidP="00847B0F">
            <w:pPr>
              <w:rPr>
                <w:rFonts w:cs="Times New Roman"/>
                <w:lang w:eastAsia="en-GB"/>
              </w:rPr>
            </w:pPr>
            <w:r w:rsidRPr="00A001B4">
              <w:rPr>
                <w:rFonts w:cs="Times New Roman"/>
                <w:lang w:eastAsia="en-GB"/>
              </w:rPr>
              <w:t>Relația cu Ofertantul</w:t>
            </w:r>
          </w:p>
        </w:tc>
        <w:tc>
          <w:tcPr>
            <w:tcW w:w="2835" w:type="dxa"/>
            <w:gridSpan w:val="4"/>
          </w:tcPr>
          <w:p w14:paraId="17696E97" w14:textId="77777777" w:rsidR="006074B2" w:rsidRPr="00A001B4" w:rsidRDefault="006074B2" w:rsidP="00847B0F">
            <w:pPr>
              <w:rPr>
                <w:rFonts w:cs="Times New Roman"/>
                <w:lang w:eastAsia="en-GB"/>
              </w:rPr>
            </w:pPr>
            <w:r w:rsidRPr="00A001B4">
              <w:rPr>
                <w:rFonts w:cs="Times New Roman"/>
                <w:lang w:eastAsia="en-GB"/>
              </w:rPr>
              <w:t>Selectați:</w:t>
            </w:r>
          </w:p>
          <w:p w14:paraId="42C462E8" w14:textId="77777777" w:rsidR="006074B2" w:rsidRPr="00A001B4" w:rsidRDefault="006074B2" w:rsidP="00847B0F">
            <w:pPr>
              <w:rPr>
                <w:rFonts w:cs="Times New Roman"/>
                <w:lang w:eastAsia="en-GB"/>
              </w:rPr>
            </w:pPr>
            <w:r w:rsidRPr="00A001B4">
              <w:rPr>
                <w:rFonts w:cs="Times New Roman"/>
                <w:lang w:eastAsia="en-GB"/>
              </w:rPr>
              <w:t>□ Angajat</w:t>
            </w:r>
          </w:p>
          <w:p w14:paraId="03134623" w14:textId="77777777" w:rsidR="006074B2" w:rsidRPr="00A001B4" w:rsidRDefault="006074B2" w:rsidP="00847B0F">
            <w:pPr>
              <w:rPr>
                <w:rFonts w:cs="Times New Roman"/>
                <w:lang w:eastAsia="en-GB"/>
              </w:rPr>
            </w:pPr>
            <w:r w:rsidRPr="00A001B4">
              <w:rPr>
                <w:rFonts w:cs="Times New Roman"/>
                <w:lang w:eastAsia="en-GB"/>
              </w:rPr>
              <w:t>□ Liber profesionist</w:t>
            </w:r>
          </w:p>
          <w:p w14:paraId="157656C1" w14:textId="77777777" w:rsidR="006074B2" w:rsidRPr="00A001B4" w:rsidRDefault="006074B2" w:rsidP="00847B0F">
            <w:pPr>
              <w:rPr>
                <w:rFonts w:cs="Times New Roman"/>
                <w:lang w:eastAsia="en-GB"/>
              </w:rPr>
            </w:pPr>
            <w:r w:rsidRPr="00A001B4">
              <w:rPr>
                <w:rFonts w:cs="Times New Roman"/>
                <w:lang w:eastAsia="en-GB"/>
              </w:rPr>
              <w:t>□ Subcontractant</w:t>
            </w:r>
          </w:p>
          <w:p w14:paraId="77EAD9C4" w14:textId="77777777" w:rsidR="006074B2" w:rsidRPr="00A001B4" w:rsidRDefault="006074B2" w:rsidP="00847B0F">
            <w:pPr>
              <w:rPr>
                <w:rFonts w:cs="Times New Roman"/>
                <w:lang w:eastAsia="en-GB"/>
              </w:rPr>
            </w:pPr>
            <w:r w:rsidRPr="00A001B4">
              <w:rPr>
                <w:rFonts w:cs="Times New Roman"/>
                <w:lang w:eastAsia="en-GB"/>
              </w:rPr>
              <w:t>(operatorul economic: ………………)</w:t>
            </w:r>
          </w:p>
        </w:tc>
        <w:tc>
          <w:tcPr>
            <w:tcW w:w="2651" w:type="dxa"/>
            <w:gridSpan w:val="3"/>
          </w:tcPr>
          <w:p w14:paraId="07B13921" w14:textId="77777777" w:rsidR="006074B2" w:rsidRPr="00A001B4" w:rsidRDefault="006074B2" w:rsidP="00847B0F">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6074B2" w:rsidRPr="00A001B4" w14:paraId="76C33042" w14:textId="77777777" w:rsidTr="00847B0F">
        <w:trPr>
          <w:cantSplit/>
          <w:trHeight w:val="711"/>
        </w:trPr>
        <w:tc>
          <w:tcPr>
            <w:tcW w:w="4147" w:type="dxa"/>
            <w:gridSpan w:val="3"/>
          </w:tcPr>
          <w:p w14:paraId="789389A4" w14:textId="77777777" w:rsidR="006074B2" w:rsidRPr="00A001B4" w:rsidRDefault="006074B2"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4F143E68" w14:textId="77777777" w:rsidR="006074B2" w:rsidRPr="00A001B4" w:rsidRDefault="006074B2" w:rsidP="00847B0F">
            <w:pPr>
              <w:rPr>
                <w:rFonts w:cs="Times New Roman"/>
                <w:lang w:eastAsia="en-GB"/>
              </w:rPr>
            </w:pPr>
            <w:r w:rsidRPr="00A001B4">
              <w:rPr>
                <w:rFonts w:cs="Times New Roman"/>
                <w:lang w:eastAsia="en-GB"/>
              </w:rPr>
              <w:t>Selectați poziția corespunzătoare:</w:t>
            </w:r>
          </w:p>
          <w:p w14:paraId="56AAEFED" w14:textId="4B315527" w:rsidR="006074B2" w:rsidRPr="00A001B4" w:rsidRDefault="00727B04" w:rsidP="00847B0F">
            <w:pPr>
              <w:rPr>
                <w:rFonts w:cs="Times New Roman"/>
                <w:i/>
              </w:rPr>
            </w:pPr>
            <w:r w:rsidRPr="00A001B4">
              <w:rPr>
                <w:rFonts w:cs="Times New Roman"/>
                <w:i/>
                <w:lang w:eastAsia="en-GB"/>
              </w:rPr>
              <w:t>Expert formator</w:t>
            </w:r>
          </w:p>
        </w:tc>
      </w:tr>
      <w:tr w:rsidR="006074B2" w:rsidRPr="00A001B4" w14:paraId="1E5CBE56" w14:textId="77777777" w:rsidTr="00847B0F">
        <w:trPr>
          <w:cantSplit/>
          <w:trHeight w:val="480"/>
        </w:trPr>
        <w:tc>
          <w:tcPr>
            <w:tcW w:w="4147" w:type="dxa"/>
            <w:gridSpan w:val="3"/>
          </w:tcPr>
          <w:p w14:paraId="391F5A06" w14:textId="77777777" w:rsidR="006074B2" w:rsidRPr="00A001B4" w:rsidRDefault="006074B2"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A001B4" w:rsidRDefault="00727B04" w:rsidP="00847B0F">
            <w:pPr>
              <w:rPr>
                <w:rFonts w:cs="Times New Roman"/>
                <w:i/>
                <w:highlight w:val="lightGray"/>
                <w:lang w:eastAsia="en-GB"/>
              </w:rPr>
            </w:pPr>
            <w:r w:rsidRPr="00A001B4">
              <w:rPr>
                <w:rFonts w:cs="Times New Roman"/>
                <w:i/>
                <w:highlight w:val="lightGray"/>
                <w:lang w:eastAsia="en-GB"/>
              </w:rPr>
              <w:t>DA</w:t>
            </w:r>
          </w:p>
        </w:tc>
      </w:tr>
      <w:tr w:rsidR="006074B2" w:rsidRPr="00A001B4" w14:paraId="3FAE5DF6" w14:textId="77777777" w:rsidTr="00847B0F">
        <w:trPr>
          <w:cantSplit/>
          <w:trHeight w:val="480"/>
        </w:trPr>
        <w:tc>
          <w:tcPr>
            <w:tcW w:w="4147" w:type="dxa"/>
            <w:gridSpan w:val="3"/>
          </w:tcPr>
          <w:p w14:paraId="66FEAA35" w14:textId="77777777" w:rsidR="006074B2" w:rsidRPr="00A001B4" w:rsidRDefault="006074B2"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52D4903D" w14:textId="1EB38A4E" w:rsidR="006074B2" w:rsidRPr="00A001B4" w:rsidRDefault="00727B04" w:rsidP="00847B0F">
            <w:pPr>
              <w:rPr>
                <w:rFonts w:cs="Times New Roman"/>
                <w:lang w:eastAsia="en-GB"/>
              </w:rPr>
            </w:pPr>
            <w:r w:rsidRPr="00A001B4">
              <w:rPr>
                <w:rFonts w:cs="Times New Roman"/>
                <w:i/>
                <w:lang w:eastAsia="en-GB"/>
              </w:rPr>
              <w:t>Masterat</w:t>
            </w:r>
            <w:r w:rsidR="006074B2" w:rsidRPr="00A001B4">
              <w:rPr>
                <w:rFonts w:cs="Times New Roman"/>
                <w:i/>
                <w:lang w:eastAsia="en-GB"/>
              </w:rPr>
              <w:t xml:space="preserve"> </w:t>
            </w:r>
          </w:p>
        </w:tc>
      </w:tr>
      <w:tr w:rsidR="006074B2" w:rsidRPr="00A001B4" w14:paraId="4A037CCA" w14:textId="77777777" w:rsidTr="00847B0F">
        <w:trPr>
          <w:cantSplit/>
          <w:trHeight w:val="306"/>
        </w:trPr>
        <w:tc>
          <w:tcPr>
            <w:tcW w:w="4147" w:type="dxa"/>
            <w:gridSpan w:val="3"/>
          </w:tcPr>
          <w:p w14:paraId="1F576C21" w14:textId="77777777" w:rsidR="006074B2" w:rsidRPr="00A001B4" w:rsidRDefault="006074B2" w:rsidP="00847B0F">
            <w:pPr>
              <w:rPr>
                <w:rFonts w:cs="Times New Roman"/>
                <w:lang w:eastAsia="en-GB"/>
              </w:rPr>
            </w:pPr>
            <w:r w:rsidRPr="00A001B4">
              <w:rPr>
                <w:rFonts w:cs="Times New Roman"/>
                <w:lang w:eastAsia="en-GB"/>
              </w:rPr>
              <w:t xml:space="preserve">Abilități </w:t>
            </w:r>
          </w:p>
        </w:tc>
        <w:tc>
          <w:tcPr>
            <w:tcW w:w="5486" w:type="dxa"/>
            <w:gridSpan w:val="7"/>
          </w:tcPr>
          <w:p w14:paraId="77DBE595" w14:textId="2808F5C7" w:rsidR="006074B2" w:rsidRPr="00A001B4" w:rsidRDefault="00727B04" w:rsidP="00847B0F">
            <w:pPr>
              <w:rPr>
                <w:rFonts w:cs="Times New Roman"/>
                <w:i/>
                <w:highlight w:val="lightGray"/>
                <w:lang w:eastAsia="en-GB"/>
              </w:rPr>
            </w:pPr>
            <w:r w:rsidRPr="00A001B4">
              <w:rPr>
                <w:rFonts w:cs="Times New Roman"/>
                <w:i/>
                <w:highlight w:val="lightGray"/>
                <w:lang w:eastAsia="en-GB"/>
              </w:rPr>
              <w:t>Comunicare</w:t>
            </w:r>
          </w:p>
        </w:tc>
      </w:tr>
      <w:tr w:rsidR="006074B2" w:rsidRPr="00A001B4" w14:paraId="5FC2F109" w14:textId="77777777" w:rsidTr="00847B0F">
        <w:trPr>
          <w:cantSplit/>
          <w:trHeight w:val="306"/>
        </w:trPr>
        <w:tc>
          <w:tcPr>
            <w:tcW w:w="4147" w:type="dxa"/>
            <w:gridSpan w:val="3"/>
          </w:tcPr>
          <w:p w14:paraId="02D72E5F" w14:textId="77777777" w:rsidR="006074B2" w:rsidRPr="00A001B4" w:rsidRDefault="006074B2"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A001B4" w:rsidRDefault="00727B04" w:rsidP="00847B0F">
            <w:pPr>
              <w:rPr>
                <w:rFonts w:cs="Times New Roman"/>
                <w:lang w:eastAsia="en-GB"/>
              </w:rPr>
            </w:pPr>
            <w:r w:rsidRPr="00A001B4">
              <w:rPr>
                <w:rFonts w:cs="Times New Roman"/>
                <w:i/>
                <w:lang w:eastAsia="en-GB"/>
              </w:rPr>
              <w:t>15 ani</w:t>
            </w:r>
          </w:p>
        </w:tc>
      </w:tr>
      <w:tr w:rsidR="006074B2" w:rsidRPr="00A001B4" w14:paraId="7B42CB46" w14:textId="77777777" w:rsidTr="00847B0F">
        <w:trPr>
          <w:cantSplit/>
          <w:trHeight w:val="306"/>
        </w:trPr>
        <w:tc>
          <w:tcPr>
            <w:tcW w:w="4147" w:type="dxa"/>
            <w:gridSpan w:val="3"/>
          </w:tcPr>
          <w:p w14:paraId="54A5DB3B" w14:textId="77777777" w:rsidR="006074B2" w:rsidRPr="00A001B4" w:rsidRDefault="006074B2" w:rsidP="00847B0F">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A001B4" w:rsidRDefault="00727B04" w:rsidP="00847B0F">
            <w:pPr>
              <w:rPr>
                <w:rFonts w:cs="Times New Roman"/>
                <w:lang w:eastAsia="en-GB"/>
              </w:rPr>
            </w:pPr>
            <w:r w:rsidRPr="00A001B4">
              <w:rPr>
                <w:rFonts w:cs="Times New Roman"/>
                <w:i/>
                <w:lang w:eastAsia="en-GB"/>
              </w:rPr>
              <w:t>5 ani</w:t>
            </w:r>
          </w:p>
        </w:tc>
      </w:tr>
      <w:tr w:rsidR="006074B2" w:rsidRPr="00A001B4" w14:paraId="29E94184" w14:textId="77777777" w:rsidTr="00847B0F">
        <w:trPr>
          <w:cantSplit/>
          <w:trHeight w:val="531"/>
        </w:trPr>
        <w:tc>
          <w:tcPr>
            <w:tcW w:w="4147" w:type="dxa"/>
            <w:gridSpan w:val="3"/>
          </w:tcPr>
          <w:p w14:paraId="4C7D459F" w14:textId="77777777" w:rsidR="006074B2" w:rsidRPr="00A001B4" w:rsidRDefault="006074B2"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7CE4D513" w14:textId="77777777" w:rsidR="006074B2" w:rsidRPr="00A001B4" w:rsidRDefault="006074B2" w:rsidP="00847B0F">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A001B4" w:rsidRDefault="006074B2"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A001B4" w:rsidRDefault="006074B2" w:rsidP="00847B0F">
            <w:pPr>
              <w:rPr>
                <w:rFonts w:cs="Times New Roman"/>
                <w:lang w:eastAsia="en-GB"/>
              </w:rPr>
            </w:pPr>
            <w:r w:rsidRPr="00A001B4">
              <w:rPr>
                <w:rFonts w:cs="Times New Roman"/>
                <w:i/>
                <w:highlight w:val="lightGray"/>
                <w:lang w:eastAsia="en-GB"/>
              </w:rPr>
              <w:t>[introduceți durata proiectului/contractului, activităților, după caz]</w:t>
            </w:r>
          </w:p>
        </w:tc>
      </w:tr>
      <w:tr w:rsidR="006074B2" w:rsidRPr="00A001B4" w14:paraId="27CC8B6C" w14:textId="77777777" w:rsidTr="00847B0F">
        <w:trPr>
          <w:cantSplit/>
          <w:trHeight w:val="783"/>
        </w:trPr>
        <w:tc>
          <w:tcPr>
            <w:tcW w:w="4147" w:type="dxa"/>
            <w:gridSpan w:val="3"/>
          </w:tcPr>
          <w:p w14:paraId="748322FE" w14:textId="77777777" w:rsidR="006074B2" w:rsidRPr="00A001B4" w:rsidRDefault="006074B2" w:rsidP="00847B0F">
            <w:pPr>
              <w:rPr>
                <w:rFonts w:cs="Times New Roman"/>
              </w:rPr>
            </w:pPr>
            <w:r w:rsidRPr="00A001B4">
              <w:rPr>
                <w:rFonts w:cs="Times New Roman"/>
                <w:lang w:eastAsia="en-GB"/>
              </w:rPr>
              <w:t>Perioada în care expertul principal a participat</w:t>
            </w:r>
          </w:p>
          <w:p w14:paraId="65E25365" w14:textId="77777777" w:rsidR="006074B2" w:rsidRPr="00A001B4" w:rsidRDefault="006074B2"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6A643E6"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2387B236" w14:textId="77777777" w:rsidR="006074B2" w:rsidRPr="00A001B4" w:rsidRDefault="006074B2" w:rsidP="00847B0F">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6074B2" w:rsidRPr="00A001B4" w14:paraId="079A2320" w14:textId="77777777" w:rsidTr="00847B0F">
        <w:trPr>
          <w:cantSplit/>
          <w:trHeight w:val="783"/>
        </w:trPr>
        <w:tc>
          <w:tcPr>
            <w:tcW w:w="4147" w:type="dxa"/>
            <w:gridSpan w:val="3"/>
          </w:tcPr>
          <w:p w14:paraId="6D0D84D9" w14:textId="77777777" w:rsidR="006074B2" w:rsidRPr="00A001B4" w:rsidRDefault="006074B2" w:rsidP="00847B0F">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A001B4" w:rsidRDefault="006074B2" w:rsidP="00847B0F">
            <w:pPr>
              <w:rPr>
                <w:rFonts w:cs="Times New Roman"/>
                <w:lang w:eastAsia="en-GB"/>
              </w:rPr>
            </w:pPr>
          </w:p>
        </w:tc>
        <w:tc>
          <w:tcPr>
            <w:tcW w:w="2743" w:type="dxa"/>
            <w:gridSpan w:val="4"/>
          </w:tcPr>
          <w:p w14:paraId="5243A191" w14:textId="77777777" w:rsidR="006074B2" w:rsidRPr="00A001B4" w:rsidRDefault="006074B2" w:rsidP="00847B0F">
            <w:pPr>
              <w:rPr>
                <w:rFonts w:cs="Times New Roman"/>
                <w:lang w:eastAsia="en-GB"/>
              </w:rPr>
            </w:pPr>
          </w:p>
        </w:tc>
      </w:tr>
      <w:tr w:rsidR="006074B2" w:rsidRPr="00A001B4" w14:paraId="00B852D5" w14:textId="77777777" w:rsidTr="00847B0F">
        <w:trPr>
          <w:cantSplit/>
          <w:trHeight w:val="495"/>
        </w:trPr>
        <w:tc>
          <w:tcPr>
            <w:tcW w:w="4147" w:type="dxa"/>
            <w:gridSpan w:val="3"/>
          </w:tcPr>
          <w:p w14:paraId="3F42483C" w14:textId="77777777" w:rsidR="006074B2" w:rsidRPr="00A001B4" w:rsidRDefault="006074B2"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A001B4" w:rsidRDefault="006074B2" w:rsidP="00847B0F">
            <w:pPr>
              <w:rPr>
                <w:rFonts w:cs="Times New Roman"/>
                <w:lang w:eastAsia="en-GB"/>
              </w:rPr>
            </w:pPr>
            <w:r w:rsidRPr="00A001B4">
              <w:rPr>
                <w:rFonts w:cs="Times New Roman"/>
                <w:i/>
                <w:highlight w:val="lightGray"/>
                <w:lang w:eastAsia="en-GB"/>
              </w:rPr>
              <w:t>[introduceți câte rânduri este necesar pentru furnizarea de informații]</w:t>
            </w:r>
          </w:p>
        </w:tc>
      </w:tr>
      <w:tr w:rsidR="006074B2" w:rsidRPr="00A001B4" w14:paraId="4C00D7CA" w14:textId="77777777" w:rsidTr="00847B0F">
        <w:trPr>
          <w:cantSplit/>
          <w:trHeight w:val="1026"/>
        </w:trPr>
        <w:tc>
          <w:tcPr>
            <w:tcW w:w="4147" w:type="dxa"/>
            <w:gridSpan w:val="3"/>
          </w:tcPr>
          <w:p w14:paraId="3A4E6B41" w14:textId="77777777" w:rsidR="006074B2" w:rsidRPr="00A001B4" w:rsidRDefault="006074B2"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A001B4" w:rsidRDefault="006074B2" w:rsidP="00847B0F">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A001B4" w14:paraId="692CF207" w14:textId="77777777" w:rsidTr="00847B0F">
        <w:trPr>
          <w:cantSplit/>
          <w:trHeight w:val="1026"/>
        </w:trPr>
        <w:tc>
          <w:tcPr>
            <w:tcW w:w="4147" w:type="dxa"/>
            <w:gridSpan w:val="3"/>
          </w:tcPr>
          <w:p w14:paraId="57633294" w14:textId="77777777" w:rsidR="006074B2" w:rsidRPr="00A001B4" w:rsidRDefault="006074B2"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42"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13983B93" w14:textId="77777777" w:rsidR="006074B2" w:rsidRPr="00A001B4" w:rsidRDefault="006074B2" w:rsidP="00847B0F">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523227C8" w14:textId="77777777" w:rsidR="006074B2" w:rsidRPr="00A001B4" w:rsidRDefault="006074B2" w:rsidP="00847B0F">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6074B2" w:rsidRPr="00A001B4" w14:paraId="55FA0F51" w14:textId="77777777" w:rsidTr="00847B0F">
        <w:trPr>
          <w:cantSplit/>
          <w:trHeight w:val="210"/>
        </w:trPr>
        <w:tc>
          <w:tcPr>
            <w:tcW w:w="9633" w:type="dxa"/>
            <w:gridSpan w:val="10"/>
          </w:tcPr>
          <w:p w14:paraId="7C4DF698" w14:textId="2C61E067" w:rsidR="006074B2" w:rsidRPr="00A001B4" w:rsidRDefault="006074B2" w:rsidP="00847B0F">
            <w:pPr>
              <w:rPr>
                <w:rFonts w:cs="Times New Roman"/>
                <w:lang w:eastAsia="en-GB"/>
              </w:rPr>
            </w:pPr>
            <w:r w:rsidRPr="00A001B4">
              <w:rPr>
                <w:rFonts w:cs="Times New Roman"/>
                <w:lang w:eastAsia="en-GB"/>
              </w:rPr>
              <w:t xml:space="preserve">Educație/Certificare/Formare Profesională </w:t>
            </w:r>
            <w:r w:rsidR="00727B04" w:rsidRPr="00A001B4">
              <w:rPr>
                <w:rFonts w:cs="Times New Roman"/>
                <w:i/>
                <w:lang w:eastAsia="en-GB"/>
              </w:rPr>
              <w:t>conform CV</w:t>
            </w:r>
          </w:p>
        </w:tc>
      </w:tr>
      <w:tr w:rsidR="006074B2" w:rsidRPr="00A001B4" w14:paraId="1A0F765C" w14:textId="77777777" w:rsidTr="00847B0F">
        <w:trPr>
          <w:cantSplit/>
          <w:trHeight w:val="480"/>
        </w:trPr>
        <w:tc>
          <w:tcPr>
            <w:tcW w:w="533" w:type="dxa"/>
          </w:tcPr>
          <w:p w14:paraId="752A780E" w14:textId="77777777" w:rsidR="006074B2" w:rsidRPr="00A001B4" w:rsidRDefault="006074B2" w:rsidP="00847B0F">
            <w:pPr>
              <w:rPr>
                <w:rFonts w:cs="Times New Roman"/>
                <w:lang w:eastAsia="en-GB"/>
              </w:rPr>
            </w:pPr>
          </w:p>
        </w:tc>
        <w:tc>
          <w:tcPr>
            <w:tcW w:w="2338" w:type="dxa"/>
          </w:tcPr>
          <w:p w14:paraId="794CA4EC" w14:textId="77777777" w:rsidR="006074B2" w:rsidRPr="00A001B4" w:rsidRDefault="006074B2" w:rsidP="00847B0F">
            <w:pPr>
              <w:rPr>
                <w:rFonts w:cs="Times New Roman"/>
                <w:lang w:eastAsia="en-GB"/>
              </w:rPr>
            </w:pPr>
            <w:r w:rsidRPr="00A001B4">
              <w:rPr>
                <w:rFonts w:cs="Times New Roman"/>
                <w:lang w:eastAsia="en-GB"/>
              </w:rPr>
              <w:t>Diplomă/</w:t>
            </w:r>
          </w:p>
          <w:p w14:paraId="0C5FEAE6" w14:textId="77777777" w:rsidR="006074B2" w:rsidRPr="00A001B4" w:rsidRDefault="006074B2" w:rsidP="00847B0F">
            <w:pPr>
              <w:rPr>
                <w:rFonts w:cs="Times New Roman"/>
                <w:lang w:eastAsia="en-GB"/>
              </w:rPr>
            </w:pPr>
            <w:r w:rsidRPr="00A001B4">
              <w:rPr>
                <w:rFonts w:cs="Times New Roman"/>
                <w:lang w:eastAsia="en-GB"/>
              </w:rPr>
              <w:t>Certificat (denumire, serie, număr)</w:t>
            </w:r>
          </w:p>
        </w:tc>
        <w:tc>
          <w:tcPr>
            <w:tcW w:w="2165" w:type="dxa"/>
            <w:gridSpan w:val="2"/>
          </w:tcPr>
          <w:p w14:paraId="56C32217" w14:textId="77777777" w:rsidR="006074B2" w:rsidRPr="00A001B4" w:rsidRDefault="006074B2"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16FFB076" w14:textId="77777777" w:rsidR="006074B2" w:rsidRPr="00A001B4" w:rsidRDefault="006074B2" w:rsidP="00847B0F">
            <w:pPr>
              <w:rPr>
                <w:rFonts w:cs="Times New Roman"/>
                <w:lang w:eastAsia="en-GB"/>
              </w:rPr>
            </w:pPr>
            <w:r w:rsidRPr="00A001B4">
              <w:rPr>
                <w:rFonts w:cs="Times New Roman"/>
                <w:lang w:eastAsia="en-GB"/>
              </w:rPr>
              <w:t>Specializarea</w:t>
            </w:r>
          </w:p>
        </w:tc>
        <w:tc>
          <w:tcPr>
            <w:tcW w:w="2298" w:type="dxa"/>
            <w:gridSpan w:val="2"/>
          </w:tcPr>
          <w:p w14:paraId="6A216C1E" w14:textId="77777777" w:rsidR="006074B2" w:rsidRPr="00A001B4" w:rsidRDefault="006074B2" w:rsidP="00847B0F">
            <w:pPr>
              <w:rPr>
                <w:rFonts w:cs="Times New Roman"/>
                <w:lang w:eastAsia="en-GB"/>
              </w:rPr>
            </w:pPr>
            <w:r w:rsidRPr="00A001B4">
              <w:rPr>
                <w:rFonts w:cs="Times New Roman"/>
                <w:lang w:eastAsia="en-GB"/>
              </w:rPr>
              <w:t>Perioada</w:t>
            </w:r>
          </w:p>
          <w:p w14:paraId="1F3D9F28" w14:textId="77777777" w:rsidR="006074B2" w:rsidRPr="00A001B4" w:rsidRDefault="006074B2"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6074B2" w:rsidRPr="00A001B4" w14:paraId="4FE69838" w14:textId="77777777" w:rsidTr="00847B0F">
        <w:trPr>
          <w:cantSplit/>
          <w:trHeight w:val="66"/>
        </w:trPr>
        <w:tc>
          <w:tcPr>
            <w:tcW w:w="533" w:type="dxa"/>
          </w:tcPr>
          <w:p w14:paraId="5E3C5D12" w14:textId="77777777" w:rsidR="006074B2" w:rsidRPr="00A001B4" w:rsidRDefault="006074B2" w:rsidP="00847B0F">
            <w:pPr>
              <w:rPr>
                <w:rFonts w:cs="Times New Roman"/>
                <w:lang w:eastAsia="en-GB"/>
              </w:rPr>
            </w:pPr>
          </w:p>
        </w:tc>
        <w:tc>
          <w:tcPr>
            <w:tcW w:w="2338" w:type="dxa"/>
          </w:tcPr>
          <w:p w14:paraId="4CCB577A" w14:textId="77777777" w:rsidR="006074B2" w:rsidRPr="00A001B4" w:rsidRDefault="006074B2" w:rsidP="00847B0F">
            <w:pPr>
              <w:rPr>
                <w:rFonts w:cs="Times New Roman"/>
                <w:lang w:eastAsia="en-GB"/>
              </w:rPr>
            </w:pPr>
          </w:p>
        </w:tc>
        <w:tc>
          <w:tcPr>
            <w:tcW w:w="2165" w:type="dxa"/>
            <w:gridSpan w:val="2"/>
          </w:tcPr>
          <w:p w14:paraId="2FE7B84A" w14:textId="77777777" w:rsidR="006074B2" w:rsidRPr="00A001B4" w:rsidRDefault="006074B2" w:rsidP="00847B0F">
            <w:pPr>
              <w:rPr>
                <w:rFonts w:cs="Times New Roman"/>
                <w:lang w:eastAsia="en-GB"/>
              </w:rPr>
            </w:pPr>
          </w:p>
        </w:tc>
        <w:tc>
          <w:tcPr>
            <w:tcW w:w="2299" w:type="dxa"/>
            <w:gridSpan w:val="4"/>
          </w:tcPr>
          <w:p w14:paraId="6795C7F8" w14:textId="77777777" w:rsidR="006074B2" w:rsidRPr="00A001B4" w:rsidRDefault="006074B2" w:rsidP="00847B0F">
            <w:pPr>
              <w:rPr>
                <w:rFonts w:cs="Times New Roman"/>
                <w:lang w:eastAsia="en-GB"/>
              </w:rPr>
            </w:pPr>
          </w:p>
        </w:tc>
        <w:tc>
          <w:tcPr>
            <w:tcW w:w="2298" w:type="dxa"/>
            <w:gridSpan w:val="2"/>
          </w:tcPr>
          <w:p w14:paraId="7825742B" w14:textId="77777777" w:rsidR="006074B2" w:rsidRPr="00A001B4" w:rsidRDefault="006074B2" w:rsidP="00847B0F">
            <w:pPr>
              <w:rPr>
                <w:rFonts w:cs="Times New Roman"/>
                <w:lang w:eastAsia="en-GB"/>
              </w:rPr>
            </w:pPr>
          </w:p>
        </w:tc>
      </w:tr>
      <w:tr w:rsidR="006074B2" w:rsidRPr="00A001B4" w14:paraId="66F6CB97" w14:textId="77777777" w:rsidTr="00847B0F">
        <w:trPr>
          <w:cantSplit/>
          <w:trHeight w:val="50"/>
        </w:trPr>
        <w:tc>
          <w:tcPr>
            <w:tcW w:w="533" w:type="dxa"/>
          </w:tcPr>
          <w:p w14:paraId="5C6A8D42" w14:textId="77777777" w:rsidR="006074B2" w:rsidRPr="00A001B4" w:rsidRDefault="006074B2" w:rsidP="00847B0F">
            <w:pPr>
              <w:rPr>
                <w:rFonts w:cs="Times New Roman"/>
                <w:lang w:eastAsia="en-GB"/>
              </w:rPr>
            </w:pPr>
          </w:p>
        </w:tc>
        <w:tc>
          <w:tcPr>
            <w:tcW w:w="2338" w:type="dxa"/>
          </w:tcPr>
          <w:p w14:paraId="7EBA12E9" w14:textId="77777777" w:rsidR="006074B2" w:rsidRPr="00A001B4" w:rsidRDefault="006074B2" w:rsidP="00847B0F">
            <w:pPr>
              <w:rPr>
                <w:rFonts w:cs="Times New Roman"/>
                <w:lang w:eastAsia="en-GB"/>
              </w:rPr>
            </w:pPr>
          </w:p>
        </w:tc>
        <w:tc>
          <w:tcPr>
            <w:tcW w:w="2165" w:type="dxa"/>
            <w:gridSpan w:val="2"/>
          </w:tcPr>
          <w:p w14:paraId="4374711A" w14:textId="77777777" w:rsidR="006074B2" w:rsidRPr="00A001B4" w:rsidRDefault="006074B2" w:rsidP="00847B0F">
            <w:pPr>
              <w:rPr>
                <w:rFonts w:cs="Times New Roman"/>
                <w:lang w:eastAsia="en-GB"/>
              </w:rPr>
            </w:pPr>
          </w:p>
        </w:tc>
        <w:tc>
          <w:tcPr>
            <w:tcW w:w="2299" w:type="dxa"/>
            <w:gridSpan w:val="4"/>
          </w:tcPr>
          <w:p w14:paraId="6523C10B" w14:textId="77777777" w:rsidR="006074B2" w:rsidRPr="00A001B4" w:rsidRDefault="006074B2" w:rsidP="00847B0F">
            <w:pPr>
              <w:rPr>
                <w:rFonts w:cs="Times New Roman"/>
                <w:lang w:eastAsia="en-GB"/>
              </w:rPr>
            </w:pPr>
          </w:p>
        </w:tc>
        <w:tc>
          <w:tcPr>
            <w:tcW w:w="2298" w:type="dxa"/>
            <w:gridSpan w:val="2"/>
          </w:tcPr>
          <w:p w14:paraId="27B1B198" w14:textId="77777777" w:rsidR="006074B2" w:rsidRPr="00A001B4" w:rsidRDefault="006074B2" w:rsidP="00847B0F">
            <w:pPr>
              <w:rPr>
                <w:rFonts w:cs="Times New Roman"/>
                <w:lang w:eastAsia="en-GB"/>
              </w:rPr>
            </w:pPr>
          </w:p>
        </w:tc>
      </w:tr>
      <w:tr w:rsidR="006074B2" w:rsidRPr="00A001B4" w14:paraId="53DE30A9" w14:textId="77777777" w:rsidTr="00847B0F">
        <w:trPr>
          <w:cantSplit/>
          <w:trHeight w:val="50"/>
        </w:trPr>
        <w:tc>
          <w:tcPr>
            <w:tcW w:w="533" w:type="dxa"/>
          </w:tcPr>
          <w:p w14:paraId="24ED429D" w14:textId="77777777" w:rsidR="006074B2" w:rsidRPr="00A001B4" w:rsidRDefault="006074B2" w:rsidP="00847B0F">
            <w:pPr>
              <w:rPr>
                <w:rFonts w:cs="Times New Roman"/>
                <w:lang w:eastAsia="en-GB"/>
              </w:rPr>
            </w:pPr>
          </w:p>
        </w:tc>
        <w:tc>
          <w:tcPr>
            <w:tcW w:w="2338" w:type="dxa"/>
          </w:tcPr>
          <w:p w14:paraId="3D2143F2" w14:textId="77777777" w:rsidR="006074B2" w:rsidRPr="00A001B4" w:rsidRDefault="006074B2" w:rsidP="00847B0F">
            <w:pPr>
              <w:rPr>
                <w:rFonts w:cs="Times New Roman"/>
                <w:lang w:eastAsia="en-GB"/>
              </w:rPr>
            </w:pPr>
          </w:p>
        </w:tc>
        <w:tc>
          <w:tcPr>
            <w:tcW w:w="2165" w:type="dxa"/>
            <w:gridSpan w:val="2"/>
          </w:tcPr>
          <w:p w14:paraId="40387C9F" w14:textId="77777777" w:rsidR="006074B2" w:rsidRPr="00A001B4" w:rsidRDefault="006074B2" w:rsidP="00847B0F">
            <w:pPr>
              <w:rPr>
                <w:rFonts w:cs="Times New Roman"/>
                <w:lang w:eastAsia="en-GB"/>
              </w:rPr>
            </w:pPr>
          </w:p>
        </w:tc>
        <w:tc>
          <w:tcPr>
            <w:tcW w:w="2299" w:type="dxa"/>
            <w:gridSpan w:val="4"/>
          </w:tcPr>
          <w:p w14:paraId="5211B435" w14:textId="77777777" w:rsidR="006074B2" w:rsidRPr="00A001B4" w:rsidRDefault="006074B2" w:rsidP="00847B0F">
            <w:pPr>
              <w:rPr>
                <w:rFonts w:cs="Times New Roman"/>
                <w:lang w:eastAsia="en-GB"/>
              </w:rPr>
            </w:pPr>
          </w:p>
        </w:tc>
        <w:tc>
          <w:tcPr>
            <w:tcW w:w="2298" w:type="dxa"/>
            <w:gridSpan w:val="2"/>
          </w:tcPr>
          <w:p w14:paraId="0C3B23EF" w14:textId="77777777" w:rsidR="006074B2" w:rsidRPr="00A001B4" w:rsidRDefault="006074B2" w:rsidP="00847B0F">
            <w:pPr>
              <w:rPr>
                <w:rFonts w:cs="Times New Roman"/>
                <w:lang w:eastAsia="en-GB"/>
              </w:rPr>
            </w:pPr>
          </w:p>
        </w:tc>
      </w:tr>
    </w:tbl>
    <w:p w14:paraId="0DFD9D03" w14:textId="77777777" w:rsidR="006074B2" w:rsidRPr="00A001B4" w:rsidRDefault="006074B2" w:rsidP="006074B2">
      <w:pPr>
        <w:tabs>
          <w:tab w:val="left" w:pos="851"/>
        </w:tabs>
        <w:adjustRightInd w:val="0"/>
        <w:contextualSpacing/>
        <w:rPr>
          <w:rFonts w:eastAsia="Calibri" w:cs="Times New Roman"/>
        </w:rPr>
      </w:pPr>
    </w:p>
    <w:p w14:paraId="557D38DB" w14:textId="77777777" w:rsidR="006074B2" w:rsidRPr="00A001B4" w:rsidRDefault="006074B2" w:rsidP="006074B2">
      <w:pPr>
        <w:tabs>
          <w:tab w:val="left" w:pos="851"/>
        </w:tabs>
        <w:adjustRightInd w:val="0"/>
        <w:contextualSpacing/>
        <w:rPr>
          <w:rFonts w:eastAsia="Calibri" w:cs="Times New Roman"/>
        </w:rPr>
      </w:pPr>
    </w:p>
    <w:p w14:paraId="39E1EE2F" w14:textId="77777777" w:rsidR="000F6DD4" w:rsidRPr="00A001B4" w:rsidRDefault="000F6DD4" w:rsidP="00B42622">
      <w:pPr>
        <w:tabs>
          <w:tab w:val="left" w:pos="851"/>
        </w:tabs>
        <w:adjustRightInd w:val="0"/>
        <w:contextualSpacing/>
        <w:rPr>
          <w:rFonts w:eastAsia="Calibri" w:cs="Times New Roman"/>
        </w:rPr>
      </w:pPr>
    </w:p>
    <w:p w14:paraId="36DA0EFD" w14:textId="77777777" w:rsidR="000F6DD4" w:rsidRPr="00A001B4" w:rsidRDefault="000F6DD4" w:rsidP="00B42622">
      <w:pPr>
        <w:tabs>
          <w:tab w:val="left" w:pos="851"/>
        </w:tabs>
        <w:adjustRightInd w:val="0"/>
        <w:contextualSpacing/>
        <w:rPr>
          <w:rFonts w:eastAsia="Calibri" w:cs="Times New Roman"/>
        </w:rPr>
      </w:pPr>
    </w:p>
    <w:p w14:paraId="06989B19" w14:textId="77777777" w:rsidR="000F6DD4" w:rsidRPr="00A001B4" w:rsidRDefault="000F6DD4" w:rsidP="00B42622">
      <w:pPr>
        <w:tabs>
          <w:tab w:val="left" w:pos="851"/>
        </w:tabs>
        <w:adjustRightInd w:val="0"/>
        <w:contextualSpacing/>
        <w:rPr>
          <w:rFonts w:eastAsia="Calibri" w:cs="Times New Roman"/>
        </w:rPr>
      </w:pPr>
    </w:p>
    <w:p w14:paraId="5BF27785" w14:textId="77777777" w:rsidR="000F6DD4" w:rsidRPr="00A001B4" w:rsidRDefault="000F6DD4" w:rsidP="00B42622">
      <w:pPr>
        <w:tabs>
          <w:tab w:val="left" w:pos="851"/>
        </w:tabs>
        <w:adjustRightInd w:val="0"/>
        <w:contextualSpacing/>
        <w:rPr>
          <w:rFonts w:eastAsia="Calibri" w:cs="Times New Roman"/>
        </w:rPr>
      </w:pPr>
    </w:p>
    <w:p w14:paraId="51CE9138" w14:textId="77777777" w:rsidR="000F6DD4" w:rsidRPr="00A001B4" w:rsidRDefault="000F6DD4" w:rsidP="00B42622">
      <w:pPr>
        <w:tabs>
          <w:tab w:val="left" w:pos="851"/>
        </w:tabs>
        <w:adjustRightInd w:val="0"/>
        <w:contextualSpacing/>
        <w:rPr>
          <w:rFonts w:eastAsia="Calibri" w:cs="Times New Roman"/>
        </w:rPr>
      </w:pPr>
    </w:p>
    <w:p w14:paraId="02A9CDDB" w14:textId="77777777" w:rsidR="000F6DD4" w:rsidRPr="00A001B4" w:rsidRDefault="000F6DD4" w:rsidP="00B42622">
      <w:pPr>
        <w:tabs>
          <w:tab w:val="left" w:pos="851"/>
        </w:tabs>
        <w:adjustRightInd w:val="0"/>
        <w:contextualSpacing/>
        <w:rPr>
          <w:rFonts w:eastAsia="Calibri" w:cs="Times New Roman"/>
        </w:rPr>
      </w:pPr>
    </w:p>
    <w:p w14:paraId="2328AF23" w14:textId="77777777" w:rsidR="000F6DD4" w:rsidRPr="00A001B4" w:rsidRDefault="000F6DD4" w:rsidP="00B42622">
      <w:pPr>
        <w:tabs>
          <w:tab w:val="left" w:pos="851"/>
        </w:tabs>
        <w:adjustRightInd w:val="0"/>
        <w:contextualSpacing/>
        <w:rPr>
          <w:rFonts w:eastAsia="Calibri" w:cs="Times New Roman"/>
        </w:rPr>
      </w:pPr>
    </w:p>
    <w:p w14:paraId="502514E9" w14:textId="77777777" w:rsidR="000F6DD4" w:rsidRPr="00A001B4" w:rsidRDefault="000F6DD4" w:rsidP="00B42622">
      <w:pPr>
        <w:tabs>
          <w:tab w:val="left" w:pos="851"/>
        </w:tabs>
        <w:adjustRightInd w:val="0"/>
        <w:contextualSpacing/>
        <w:rPr>
          <w:rFonts w:eastAsia="Calibri" w:cs="Times New Roman"/>
        </w:rPr>
      </w:pPr>
    </w:p>
    <w:p w14:paraId="4D947625" w14:textId="77777777" w:rsidR="000F6DD4" w:rsidRPr="00A001B4" w:rsidRDefault="000F6DD4" w:rsidP="00B42622">
      <w:pPr>
        <w:tabs>
          <w:tab w:val="left" w:pos="851"/>
        </w:tabs>
        <w:adjustRightInd w:val="0"/>
        <w:contextualSpacing/>
        <w:rPr>
          <w:rFonts w:eastAsia="Calibri" w:cs="Times New Roman"/>
        </w:rPr>
      </w:pPr>
    </w:p>
    <w:p w14:paraId="3DC5CC8C" w14:textId="77777777" w:rsidR="000F6DD4" w:rsidRPr="00A001B4" w:rsidRDefault="000F6DD4" w:rsidP="00B42622">
      <w:pPr>
        <w:tabs>
          <w:tab w:val="left" w:pos="851"/>
        </w:tabs>
        <w:adjustRightInd w:val="0"/>
        <w:contextualSpacing/>
        <w:rPr>
          <w:rFonts w:eastAsia="Calibri" w:cs="Times New Roman"/>
        </w:rPr>
      </w:pPr>
    </w:p>
    <w:p w14:paraId="38EC8807" w14:textId="77777777" w:rsidR="000F6DD4" w:rsidRPr="00A001B4" w:rsidRDefault="000F6DD4" w:rsidP="00B42622">
      <w:pPr>
        <w:tabs>
          <w:tab w:val="left" w:pos="851"/>
        </w:tabs>
        <w:adjustRightInd w:val="0"/>
        <w:contextualSpacing/>
        <w:rPr>
          <w:rFonts w:eastAsia="Calibri" w:cs="Times New Roman"/>
        </w:rPr>
      </w:pPr>
    </w:p>
    <w:p w14:paraId="46517AF8" w14:textId="77777777" w:rsidR="000F6DD4" w:rsidRPr="00A001B4" w:rsidRDefault="000F6DD4" w:rsidP="00B42622">
      <w:pPr>
        <w:tabs>
          <w:tab w:val="left" w:pos="851"/>
        </w:tabs>
        <w:adjustRightInd w:val="0"/>
        <w:contextualSpacing/>
        <w:rPr>
          <w:rFonts w:eastAsia="Calibri" w:cs="Times New Roman"/>
        </w:rPr>
      </w:pPr>
    </w:p>
    <w:p w14:paraId="49C1DB8D" w14:textId="77777777" w:rsidR="000F6DD4" w:rsidRPr="00A001B4" w:rsidRDefault="000F6DD4" w:rsidP="00B42622">
      <w:pPr>
        <w:tabs>
          <w:tab w:val="left" w:pos="851"/>
        </w:tabs>
        <w:adjustRightInd w:val="0"/>
        <w:contextualSpacing/>
        <w:rPr>
          <w:rFonts w:eastAsia="Calibri" w:cs="Times New Roman"/>
        </w:rPr>
      </w:pPr>
    </w:p>
    <w:p w14:paraId="6E5F5B8D" w14:textId="77777777" w:rsidR="000F6DD4" w:rsidRPr="00A001B4" w:rsidRDefault="000F6DD4" w:rsidP="00B42622">
      <w:pPr>
        <w:tabs>
          <w:tab w:val="left" w:pos="851"/>
        </w:tabs>
        <w:adjustRightInd w:val="0"/>
        <w:contextualSpacing/>
        <w:rPr>
          <w:rFonts w:eastAsia="Calibri" w:cs="Times New Roman"/>
        </w:rPr>
      </w:pPr>
    </w:p>
    <w:p w14:paraId="79C76ABD" w14:textId="77777777" w:rsidR="000F6DD4" w:rsidRPr="00A001B4" w:rsidRDefault="000F6DD4" w:rsidP="00B42622">
      <w:pPr>
        <w:tabs>
          <w:tab w:val="left" w:pos="851"/>
        </w:tabs>
        <w:adjustRightInd w:val="0"/>
        <w:contextualSpacing/>
        <w:rPr>
          <w:rFonts w:eastAsia="Calibri" w:cs="Times New Roman"/>
        </w:rPr>
      </w:pPr>
    </w:p>
    <w:p w14:paraId="09D1C135" w14:textId="77777777" w:rsidR="000F6DD4" w:rsidRPr="00A001B4" w:rsidRDefault="000F6DD4" w:rsidP="00B42622">
      <w:pPr>
        <w:tabs>
          <w:tab w:val="left" w:pos="851"/>
        </w:tabs>
        <w:adjustRightInd w:val="0"/>
        <w:contextualSpacing/>
        <w:rPr>
          <w:rFonts w:eastAsia="Calibri" w:cs="Times New Roman"/>
        </w:rPr>
      </w:pPr>
    </w:p>
    <w:p w14:paraId="148F5931" w14:textId="77777777" w:rsidR="000F6DD4" w:rsidRPr="00A001B4" w:rsidRDefault="000F6DD4" w:rsidP="00B42622">
      <w:pPr>
        <w:tabs>
          <w:tab w:val="left" w:pos="851"/>
        </w:tabs>
        <w:adjustRightInd w:val="0"/>
        <w:contextualSpacing/>
        <w:rPr>
          <w:rFonts w:eastAsia="Calibri" w:cs="Times New Roman"/>
        </w:rPr>
      </w:pPr>
    </w:p>
    <w:p w14:paraId="2E90DA49" w14:textId="77777777" w:rsidR="00727B04" w:rsidRPr="00A001B4" w:rsidRDefault="00727B04" w:rsidP="00B42622">
      <w:pPr>
        <w:tabs>
          <w:tab w:val="left" w:pos="851"/>
        </w:tabs>
        <w:adjustRightInd w:val="0"/>
        <w:contextualSpacing/>
        <w:rPr>
          <w:rFonts w:eastAsia="Calibri" w:cs="Times New Roman"/>
        </w:rPr>
      </w:pPr>
    </w:p>
    <w:p w14:paraId="206572BC" w14:textId="77777777" w:rsidR="00727B04" w:rsidRPr="00A001B4" w:rsidRDefault="00727B04" w:rsidP="00B42622">
      <w:pPr>
        <w:tabs>
          <w:tab w:val="left" w:pos="851"/>
        </w:tabs>
        <w:adjustRightInd w:val="0"/>
        <w:contextualSpacing/>
        <w:rPr>
          <w:rFonts w:eastAsia="Calibri" w:cs="Times New Roman"/>
        </w:rPr>
      </w:pPr>
    </w:p>
    <w:p w14:paraId="70B3D725" w14:textId="77777777" w:rsidR="00727B04" w:rsidRPr="00A001B4" w:rsidRDefault="00727B04" w:rsidP="00B42622">
      <w:pPr>
        <w:tabs>
          <w:tab w:val="left" w:pos="851"/>
        </w:tabs>
        <w:adjustRightInd w:val="0"/>
        <w:contextualSpacing/>
        <w:rPr>
          <w:rFonts w:eastAsia="Calibri" w:cs="Times New Roman"/>
        </w:rPr>
      </w:pPr>
    </w:p>
    <w:p w14:paraId="4C7F873D" w14:textId="77777777" w:rsidR="000F6DD4" w:rsidRPr="00A001B4" w:rsidRDefault="000F6DD4" w:rsidP="00B42622">
      <w:pPr>
        <w:tabs>
          <w:tab w:val="left" w:pos="851"/>
        </w:tabs>
        <w:adjustRightInd w:val="0"/>
        <w:contextualSpacing/>
        <w:rPr>
          <w:rFonts w:eastAsia="Calibri" w:cs="Times New Roman"/>
        </w:rPr>
      </w:pPr>
    </w:p>
    <w:p w14:paraId="3AEB0E45" w14:textId="77777777" w:rsidR="00727B04" w:rsidRPr="00A001B4" w:rsidRDefault="00727B04" w:rsidP="00B42622">
      <w:pPr>
        <w:tabs>
          <w:tab w:val="left" w:pos="851"/>
        </w:tabs>
        <w:adjustRightInd w:val="0"/>
        <w:contextualSpacing/>
        <w:rPr>
          <w:rFonts w:eastAsia="Calibri" w:cs="Times New Roman"/>
        </w:rPr>
      </w:pPr>
    </w:p>
    <w:p w14:paraId="20A8CF14" w14:textId="77777777" w:rsidR="00727B04" w:rsidRPr="00A001B4" w:rsidRDefault="00727B04" w:rsidP="00B42622">
      <w:pPr>
        <w:tabs>
          <w:tab w:val="left" w:pos="851"/>
        </w:tabs>
        <w:adjustRightInd w:val="0"/>
        <w:contextualSpacing/>
        <w:rPr>
          <w:rFonts w:eastAsia="Calibri" w:cs="Times New Roman"/>
        </w:rPr>
      </w:pPr>
    </w:p>
    <w:p w14:paraId="26870B4B" w14:textId="77777777" w:rsidR="000F6DD4" w:rsidRPr="00A001B4" w:rsidRDefault="000F6DD4" w:rsidP="00B42622">
      <w:pPr>
        <w:tabs>
          <w:tab w:val="left" w:pos="851"/>
        </w:tabs>
        <w:adjustRightInd w:val="0"/>
        <w:contextualSpacing/>
        <w:rPr>
          <w:rFonts w:eastAsia="Calibri" w:cs="Times New Roman"/>
        </w:rPr>
      </w:pPr>
    </w:p>
    <w:p w14:paraId="2BB4FA72"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A001B4" w14:paraId="528B6BA2" w14:textId="77777777">
        <w:trPr>
          <w:cantSplit/>
          <w:trHeight w:val="480"/>
        </w:trPr>
        <w:tc>
          <w:tcPr>
            <w:tcW w:w="4147" w:type="dxa"/>
            <w:gridSpan w:val="3"/>
          </w:tcPr>
          <w:p w14:paraId="1599F6D7" w14:textId="243BE64D" w:rsidR="000F6DD4" w:rsidRPr="00A001B4" w:rsidRDefault="000F6DD4">
            <w:pPr>
              <w:rPr>
                <w:rFonts w:cs="Times New Roman"/>
                <w:b/>
                <w:bCs/>
                <w:lang w:eastAsia="en-GB"/>
              </w:rPr>
            </w:pPr>
            <w:r w:rsidRPr="00A001B4">
              <w:rPr>
                <w:rFonts w:cs="Times New Roman"/>
                <w:b/>
                <w:bCs/>
                <w:lang w:eastAsia="en-GB"/>
              </w:rPr>
              <w:t>Nume și prenume expert: George Vlaicu</w:t>
            </w:r>
          </w:p>
        </w:tc>
        <w:tc>
          <w:tcPr>
            <w:tcW w:w="5486" w:type="dxa"/>
            <w:gridSpan w:val="7"/>
          </w:tcPr>
          <w:p w14:paraId="4E9F5BA3" w14:textId="4103659B" w:rsidR="000F6DD4" w:rsidRPr="00A001B4" w:rsidRDefault="00727B04">
            <w:pPr>
              <w:rPr>
                <w:rFonts w:cs="Times New Roman"/>
                <w:lang w:eastAsia="en-GB"/>
              </w:rPr>
            </w:pPr>
            <w:r w:rsidRPr="00A001B4">
              <w:rPr>
                <w:rFonts w:cs="Times New Roman"/>
                <w:i/>
                <w:lang w:eastAsia="en-GB"/>
              </w:rPr>
              <w:t>Expert formare</w:t>
            </w:r>
          </w:p>
        </w:tc>
      </w:tr>
      <w:tr w:rsidR="00727B04" w:rsidRPr="00A001B4" w14:paraId="21677C67" w14:textId="77777777">
        <w:trPr>
          <w:cantSplit/>
          <w:trHeight w:val="480"/>
        </w:trPr>
        <w:tc>
          <w:tcPr>
            <w:tcW w:w="4147" w:type="dxa"/>
            <w:gridSpan w:val="3"/>
          </w:tcPr>
          <w:p w14:paraId="49AD0383" w14:textId="77777777" w:rsidR="00727B04" w:rsidRPr="00A001B4" w:rsidRDefault="00727B04" w:rsidP="00727B04">
            <w:pPr>
              <w:rPr>
                <w:rFonts w:cs="Times New Roman"/>
                <w:lang w:eastAsia="en-GB"/>
              </w:rPr>
            </w:pPr>
            <w:r w:rsidRPr="00A001B4">
              <w:rPr>
                <w:rFonts w:cs="Times New Roman"/>
                <w:lang w:eastAsia="en-GB"/>
              </w:rPr>
              <w:lastRenderedPageBreak/>
              <w:t xml:space="preserve">Coordonatele de contact ale expertului </w:t>
            </w:r>
          </w:p>
        </w:tc>
        <w:tc>
          <w:tcPr>
            <w:tcW w:w="2835" w:type="dxa"/>
            <w:gridSpan w:val="4"/>
          </w:tcPr>
          <w:p w14:paraId="0D6C9461" w14:textId="00C84F3E" w:rsidR="00727B04" w:rsidRPr="00A001B4" w:rsidRDefault="00727B04" w:rsidP="00727B04">
            <w:pPr>
              <w:rPr>
                <w:rFonts w:cs="Times New Roman"/>
                <w:lang w:eastAsia="en-GB"/>
              </w:rPr>
            </w:pPr>
            <w:r w:rsidRPr="00A001B4">
              <w:rPr>
                <w:rFonts w:cs="Times New Roman"/>
                <w:lang w:eastAsia="en-GB"/>
              </w:rPr>
              <w:t xml:space="preserve">Telefon: </w:t>
            </w:r>
            <w:r w:rsidRPr="00A001B4">
              <w:rPr>
                <w:rFonts w:cs="Times New Roman"/>
                <w:i/>
                <w:lang w:eastAsia="en-GB"/>
              </w:rPr>
              <w:t>0723584778</w:t>
            </w:r>
          </w:p>
        </w:tc>
        <w:tc>
          <w:tcPr>
            <w:tcW w:w="2651" w:type="dxa"/>
            <w:gridSpan w:val="3"/>
          </w:tcPr>
          <w:p w14:paraId="19851446" w14:textId="26B8DA47" w:rsidR="00727B04" w:rsidRPr="00A001B4" w:rsidRDefault="00727B04" w:rsidP="00727B04">
            <w:pPr>
              <w:rPr>
                <w:rFonts w:cs="Times New Roman"/>
                <w:lang w:eastAsia="en-GB"/>
              </w:rPr>
            </w:pPr>
            <w:r w:rsidRPr="00A001B4">
              <w:rPr>
                <w:rFonts w:cs="Times New Roman"/>
                <w:lang w:eastAsia="en-GB"/>
              </w:rPr>
              <w:t xml:space="preserve">Email: </w:t>
            </w:r>
            <w:r w:rsidRPr="00A001B4">
              <w:rPr>
                <w:rFonts w:cs="Times New Roman"/>
                <w:i/>
                <w:lang w:eastAsia="en-GB"/>
              </w:rPr>
              <w:t>office@softintl.ro</w:t>
            </w:r>
          </w:p>
        </w:tc>
      </w:tr>
      <w:tr w:rsidR="000F6DD4" w:rsidRPr="00A001B4" w14:paraId="7BB0CE1C" w14:textId="77777777">
        <w:trPr>
          <w:cantSplit/>
          <w:trHeight w:val="480"/>
        </w:trPr>
        <w:tc>
          <w:tcPr>
            <w:tcW w:w="4147" w:type="dxa"/>
            <w:gridSpan w:val="3"/>
          </w:tcPr>
          <w:p w14:paraId="1A1C2D06" w14:textId="77777777" w:rsidR="000F6DD4" w:rsidRPr="00A001B4" w:rsidRDefault="000F6DD4">
            <w:pPr>
              <w:rPr>
                <w:rFonts w:cs="Times New Roman"/>
                <w:lang w:eastAsia="en-GB"/>
              </w:rPr>
            </w:pPr>
            <w:r w:rsidRPr="00A001B4">
              <w:rPr>
                <w:rFonts w:cs="Times New Roman"/>
                <w:lang w:eastAsia="en-GB"/>
              </w:rPr>
              <w:t>Relația cu Ofertantul</w:t>
            </w:r>
          </w:p>
        </w:tc>
        <w:tc>
          <w:tcPr>
            <w:tcW w:w="2835" w:type="dxa"/>
            <w:gridSpan w:val="4"/>
          </w:tcPr>
          <w:p w14:paraId="45F7FC19" w14:textId="77777777" w:rsidR="000F6DD4" w:rsidRPr="00A001B4" w:rsidRDefault="000F6DD4">
            <w:pPr>
              <w:rPr>
                <w:rFonts w:cs="Times New Roman"/>
                <w:lang w:eastAsia="en-GB"/>
              </w:rPr>
            </w:pPr>
            <w:r w:rsidRPr="00A001B4">
              <w:rPr>
                <w:rFonts w:cs="Times New Roman"/>
                <w:lang w:eastAsia="en-GB"/>
              </w:rPr>
              <w:t>Selectați:</w:t>
            </w:r>
          </w:p>
          <w:p w14:paraId="558F1868" w14:textId="77777777" w:rsidR="000F6DD4" w:rsidRPr="00A001B4" w:rsidRDefault="000F6DD4">
            <w:pPr>
              <w:rPr>
                <w:rFonts w:cs="Times New Roman"/>
                <w:lang w:eastAsia="en-GB"/>
              </w:rPr>
            </w:pPr>
            <w:r w:rsidRPr="00A001B4">
              <w:rPr>
                <w:rFonts w:cs="Times New Roman"/>
                <w:lang w:eastAsia="en-GB"/>
              </w:rPr>
              <w:t>□ Angajat</w:t>
            </w:r>
          </w:p>
          <w:p w14:paraId="6DA83900" w14:textId="77777777" w:rsidR="000F6DD4" w:rsidRPr="00A001B4" w:rsidRDefault="000F6DD4">
            <w:pPr>
              <w:rPr>
                <w:rFonts w:cs="Times New Roman"/>
                <w:lang w:eastAsia="en-GB"/>
              </w:rPr>
            </w:pPr>
            <w:r w:rsidRPr="00A001B4">
              <w:rPr>
                <w:rFonts w:cs="Times New Roman"/>
                <w:lang w:eastAsia="en-GB"/>
              </w:rPr>
              <w:t>□ Liber profesionist</w:t>
            </w:r>
          </w:p>
          <w:p w14:paraId="699FB26E" w14:textId="77777777" w:rsidR="000F6DD4" w:rsidRPr="00A001B4" w:rsidRDefault="000F6DD4">
            <w:pPr>
              <w:rPr>
                <w:rFonts w:cs="Times New Roman"/>
                <w:lang w:eastAsia="en-GB"/>
              </w:rPr>
            </w:pPr>
            <w:r w:rsidRPr="00A001B4">
              <w:rPr>
                <w:rFonts w:cs="Times New Roman"/>
                <w:lang w:eastAsia="en-GB"/>
              </w:rPr>
              <w:t>□ Subcontractant</w:t>
            </w:r>
          </w:p>
          <w:p w14:paraId="2E8D0259" w14:textId="77777777" w:rsidR="000F6DD4" w:rsidRPr="00A001B4" w:rsidRDefault="000F6DD4">
            <w:pPr>
              <w:rPr>
                <w:rFonts w:cs="Times New Roman"/>
                <w:lang w:eastAsia="en-GB"/>
              </w:rPr>
            </w:pPr>
            <w:r w:rsidRPr="00A001B4">
              <w:rPr>
                <w:rFonts w:cs="Times New Roman"/>
                <w:lang w:eastAsia="en-GB"/>
              </w:rPr>
              <w:t>(operatorul economic: ………………)</w:t>
            </w:r>
          </w:p>
        </w:tc>
        <w:tc>
          <w:tcPr>
            <w:tcW w:w="2651" w:type="dxa"/>
            <w:gridSpan w:val="3"/>
          </w:tcPr>
          <w:p w14:paraId="729FE8BF" w14:textId="77777777" w:rsidR="000F6DD4" w:rsidRPr="00A001B4" w:rsidRDefault="000F6DD4">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0F6DD4" w:rsidRPr="00A001B4" w14:paraId="5343D29C" w14:textId="77777777">
        <w:trPr>
          <w:cantSplit/>
          <w:trHeight w:val="711"/>
        </w:trPr>
        <w:tc>
          <w:tcPr>
            <w:tcW w:w="4147" w:type="dxa"/>
            <w:gridSpan w:val="3"/>
          </w:tcPr>
          <w:p w14:paraId="48E00993" w14:textId="77777777" w:rsidR="000F6DD4" w:rsidRPr="00A001B4" w:rsidRDefault="000F6DD4">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55DC1A8D" w14:textId="77777777" w:rsidR="000F6DD4" w:rsidRPr="00A001B4" w:rsidRDefault="000F6DD4">
            <w:pPr>
              <w:rPr>
                <w:rFonts w:cs="Times New Roman"/>
                <w:lang w:eastAsia="en-GB"/>
              </w:rPr>
            </w:pPr>
            <w:r w:rsidRPr="00A001B4">
              <w:rPr>
                <w:rFonts w:cs="Times New Roman"/>
                <w:lang w:eastAsia="en-GB"/>
              </w:rPr>
              <w:t>Selectați poziția corespunzătoare:</w:t>
            </w:r>
          </w:p>
          <w:p w14:paraId="77F37E5E" w14:textId="4CB02646" w:rsidR="000F6DD4" w:rsidRPr="00A001B4" w:rsidRDefault="00727B04">
            <w:pPr>
              <w:rPr>
                <w:rFonts w:cs="Times New Roman"/>
                <w:i/>
              </w:rPr>
            </w:pPr>
            <w:r w:rsidRPr="00A001B4">
              <w:rPr>
                <w:rFonts w:cs="Times New Roman"/>
                <w:i/>
                <w:lang w:eastAsia="en-GB"/>
              </w:rPr>
              <w:t>Expert formare</w:t>
            </w:r>
          </w:p>
        </w:tc>
      </w:tr>
      <w:tr w:rsidR="000F6DD4" w:rsidRPr="00A001B4" w14:paraId="125A88E4" w14:textId="77777777">
        <w:trPr>
          <w:cantSplit/>
          <w:trHeight w:val="480"/>
        </w:trPr>
        <w:tc>
          <w:tcPr>
            <w:tcW w:w="4147" w:type="dxa"/>
            <w:gridSpan w:val="3"/>
          </w:tcPr>
          <w:p w14:paraId="6BF38B41" w14:textId="77777777" w:rsidR="000F6DD4" w:rsidRPr="00A001B4" w:rsidRDefault="000F6DD4">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A001B4" w:rsidRDefault="00727B04">
            <w:pPr>
              <w:rPr>
                <w:rFonts w:cs="Times New Roman"/>
                <w:i/>
                <w:highlight w:val="lightGray"/>
                <w:lang w:eastAsia="en-GB"/>
              </w:rPr>
            </w:pPr>
            <w:r w:rsidRPr="00A001B4">
              <w:rPr>
                <w:rFonts w:cs="Times New Roman"/>
                <w:i/>
                <w:highlight w:val="lightGray"/>
                <w:lang w:eastAsia="en-GB"/>
              </w:rPr>
              <w:t>DA</w:t>
            </w:r>
          </w:p>
        </w:tc>
      </w:tr>
      <w:tr w:rsidR="000F6DD4" w:rsidRPr="00A001B4" w14:paraId="5961C5C0" w14:textId="77777777">
        <w:trPr>
          <w:cantSplit/>
          <w:trHeight w:val="480"/>
        </w:trPr>
        <w:tc>
          <w:tcPr>
            <w:tcW w:w="4147" w:type="dxa"/>
            <w:gridSpan w:val="3"/>
          </w:tcPr>
          <w:p w14:paraId="36425C7C" w14:textId="77777777" w:rsidR="000F6DD4" w:rsidRPr="00A001B4" w:rsidRDefault="000F6DD4">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2AE2C9BB" w14:textId="241CF15F" w:rsidR="000F6DD4" w:rsidRPr="00A001B4" w:rsidRDefault="00727B04">
            <w:pPr>
              <w:rPr>
                <w:rFonts w:cs="Times New Roman"/>
                <w:lang w:eastAsia="en-GB"/>
              </w:rPr>
            </w:pPr>
            <w:r w:rsidRPr="00A001B4">
              <w:rPr>
                <w:rFonts w:cs="Times New Roman"/>
                <w:i/>
                <w:lang w:eastAsia="en-GB"/>
              </w:rPr>
              <w:t>Master</w:t>
            </w:r>
            <w:r w:rsidR="000F6DD4" w:rsidRPr="00A001B4">
              <w:rPr>
                <w:rFonts w:cs="Times New Roman"/>
                <w:i/>
                <w:lang w:eastAsia="en-GB"/>
              </w:rPr>
              <w:t xml:space="preserve"> </w:t>
            </w:r>
          </w:p>
        </w:tc>
      </w:tr>
      <w:tr w:rsidR="000F6DD4" w:rsidRPr="00A001B4" w14:paraId="1199AF86" w14:textId="77777777">
        <w:trPr>
          <w:cantSplit/>
          <w:trHeight w:val="306"/>
        </w:trPr>
        <w:tc>
          <w:tcPr>
            <w:tcW w:w="4147" w:type="dxa"/>
            <w:gridSpan w:val="3"/>
          </w:tcPr>
          <w:p w14:paraId="16EC4725" w14:textId="77777777" w:rsidR="000F6DD4" w:rsidRPr="00A001B4" w:rsidRDefault="000F6DD4">
            <w:pPr>
              <w:rPr>
                <w:rFonts w:cs="Times New Roman"/>
                <w:lang w:eastAsia="en-GB"/>
              </w:rPr>
            </w:pPr>
            <w:r w:rsidRPr="00A001B4">
              <w:rPr>
                <w:rFonts w:cs="Times New Roman"/>
                <w:lang w:eastAsia="en-GB"/>
              </w:rPr>
              <w:t xml:space="preserve">Abilități </w:t>
            </w:r>
          </w:p>
        </w:tc>
        <w:tc>
          <w:tcPr>
            <w:tcW w:w="5486" w:type="dxa"/>
            <w:gridSpan w:val="7"/>
          </w:tcPr>
          <w:p w14:paraId="01721B9B" w14:textId="282E8E9B" w:rsidR="000F6DD4" w:rsidRPr="00A001B4" w:rsidRDefault="00727B04">
            <w:pPr>
              <w:rPr>
                <w:rFonts w:cs="Times New Roman"/>
                <w:i/>
                <w:highlight w:val="lightGray"/>
                <w:lang w:eastAsia="en-GB"/>
              </w:rPr>
            </w:pPr>
            <w:r w:rsidRPr="00A001B4">
              <w:rPr>
                <w:rFonts w:cs="Times New Roman"/>
                <w:i/>
                <w:highlight w:val="lightGray"/>
                <w:lang w:eastAsia="en-GB"/>
              </w:rPr>
              <w:t>Comunicare</w:t>
            </w:r>
          </w:p>
        </w:tc>
      </w:tr>
      <w:tr w:rsidR="000F6DD4" w:rsidRPr="00A001B4" w14:paraId="094BBBD3" w14:textId="77777777">
        <w:trPr>
          <w:cantSplit/>
          <w:trHeight w:val="306"/>
        </w:trPr>
        <w:tc>
          <w:tcPr>
            <w:tcW w:w="4147" w:type="dxa"/>
            <w:gridSpan w:val="3"/>
          </w:tcPr>
          <w:p w14:paraId="4FEF7395" w14:textId="77777777" w:rsidR="000F6DD4" w:rsidRPr="00A001B4" w:rsidRDefault="000F6DD4">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A001B4" w:rsidRDefault="00727B04">
            <w:pPr>
              <w:rPr>
                <w:rFonts w:cs="Times New Roman"/>
                <w:lang w:eastAsia="en-GB"/>
              </w:rPr>
            </w:pPr>
            <w:r w:rsidRPr="00A001B4">
              <w:rPr>
                <w:rFonts w:cs="Times New Roman"/>
                <w:i/>
                <w:lang w:eastAsia="en-GB"/>
              </w:rPr>
              <w:t>15 ani</w:t>
            </w:r>
          </w:p>
        </w:tc>
      </w:tr>
      <w:tr w:rsidR="000F6DD4" w:rsidRPr="00A001B4" w14:paraId="2F6537C7" w14:textId="77777777">
        <w:trPr>
          <w:cantSplit/>
          <w:trHeight w:val="306"/>
        </w:trPr>
        <w:tc>
          <w:tcPr>
            <w:tcW w:w="4147" w:type="dxa"/>
            <w:gridSpan w:val="3"/>
          </w:tcPr>
          <w:p w14:paraId="397153A3" w14:textId="77777777" w:rsidR="000F6DD4" w:rsidRPr="00A001B4" w:rsidRDefault="000F6DD4">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A001B4" w:rsidRDefault="00727B04">
            <w:pPr>
              <w:rPr>
                <w:rFonts w:cs="Times New Roman"/>
                <w:lang w:eastAsia="en-GB"/>
              </w:rPr>
            </w:pPr>
            <w:r w:rsidRPr="00A001B4">
              <w:rPr>
                <w:rFonts w:cs="Times New Roman"/>
                <w:i/>
                <w:lang w:eastAsia="en-GB"/>
              </w:rPr>
              <w:t>5 ani</w:t>
            </w:r>
          </w:p>
        </w:tc>
      </w:tr>
      <w:tr w:rsidR="000F6DD4" w:rsidRPr="00A001B4" w14:paraId="48F38C1F" w14:textId="77777777">
        <w:trPr>
          <w:cantSplit/>
          <w:trHeight w:val="531"/>
        </w:trPr>
        <w:tc>
          <w:tcPr>
            <w:tcW w:w="4147" w:type="dxa"/>
            <w:gridSpan w:val="3"/>
          </w:tcPr>
          <w:p w14:paraId="5919AB54" w14:textId="77777777" w:rsidR="000F6DD4" w:rsidRPr="00A001B4" w:rsidRDefault="000F6DD4">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48CE8DC8" w14:textId="77777777" w:rsidR="000F6DD4" w:rsidRPr="00A001B4" w:rsidRDefault="000F6DD4">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A001B4" w:rsidRDefault="000F6DD4">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A001B4" w:rsidRDefault="000F6DD4">
            <w:pPr>
              <w:rPr>
                <w:rFonts w:cs="Times New Roman"/>
                <w:lang w:eastAsia="en-GB"/>
              </w:rPr>
            </w:pPr>
            <w:r w:rsidRPr="00A001B4">
              <w:rPr>
                <w:rFonts w:cs="Times New Roman"/>
                <w:i/>
                <w:highlight w:val="lightGray"/>
                <w:lang w:eastAsia="en-GB"/>
              </w:rPr>
              <w:t>[introduceți durata proiectului/contractului, activităților, după caz]</w:t>
            </w:r>
          </w:p>
        </w:tc>
      </w:tr>
      <w:tr w:rsidR="000F6DD4" w:rsidRPr="00A001B4" w14:paraId="5CEBDAE7" w14:textId="77777777">
        <w:trPr>
          <w:cantSplit/>
          <w:trHeight w:val="783"/>
        </w:trPr>
        <w:tc>
          <w:tcPr>
            <w:tcW w:w="4147" w:type="dxa"/>
            <w:gridSpan w:val="3"/>
          </w:tcPr>
          <w:p w14:paraId="42534A3E" w14:textId="77777777" w:rsidR="000F6DD4" w:rsidRPr="00A001B4" w:rsidRDefault="000F6DD4">
            <w:pPr>
              <w:rPr>
                <w:rFonts w:cs="Times New Roman"/>
              </w:rPr>
            </w:pPr>
            <w:r w:rsidRPr="00A001B4">
              <w:rPr>
                <w:rFonts w:cs="Times New Roman"/>
                <w:lang w:eastAsia="en-GB"/>
              </w:rPr>
              <w:t>Perioada în care expertul principal a participat</w:t>
            </w:r>
          </w:p>
          <w:p w14:paraId="10540338" w14:textId="77777777" w:rsidR="000F6DD4" w:rsidRPr="00A001B4" w:rsidRDefault="000F6DD4">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020C34E5" w14:textId="77777777" w:rsidR="000F6DD4" w:rsidRPr="00A001B4" w:rsidRDefault="000F6DD4">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2955D57D" w14:textId="77777777" w:rsidR="000F6DD4" w:rsidRPr="00A001B4" w:rsidRDefault="000F6DD4">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0F6DD4" w:rsidRPr="00A001B4" w14:paraId="563D3583" w14:textId="77777777">
        <w:trPr>
          <w:cantSplit/>
          <w:trHeight w:val="783"/>
        </w:trPr>
        <w:tc>
          <w:tcPr>
            <w:tcW w:w="4147" w:type="dxa"/>
            <w:gridSpan w:val="3"/>
          </w:tcPr>
          <w:p w14:paraId="5F39AD21" w14:textId="77777777" w:rsidR="000F6DD4" w:rsidRPr="00A001B4" w:rsidRDefault="000F6DD4">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A001B4" w:rsidRDefault="000F6DD4">
            <w:pPr>
              <w:rPr>
                <w:rFonts w:cs="Times New Roman"/>
                <w:lang w:eastAsia="en-GB"/>
              </w:rPr>
            </w:pPr>
          </w:p>
        </w:tc>
        <w:tc>
          <w:tcPr>
            <w:tcW w:w="2743" w:type="dxa"/>
            <w:gridSpan w:val="4"/>
          </w:tcPr>
          <w:p w14:paraId="008DAD47" w14:textId="77777777" w:rsidR="000F6DD4" w:rsidRPr="00A001B4" w:rsidRDefault="000F6DD4">
            <w:pPr>
              <w:rPr>
                <w:rFonts w:cs="Times New Roman"/>
                <w:lang w:eastAsia="en-GB"/>
              </w:rPr>
            </w:pPr>
          </w:p>
        </w:tc>
      </w:tr>
      <w:tr w:rsidR="000F6DD4" w:rsidRPr="00A001B4" w14:paraId="4089CF5B" w14:textId="77777777">
        <w:trPr>
          <w:cantSplit/>
          <w:trHeight w:val="495"/>
        </w:trPr>
        <w:tc>
          <w:tcPr>
            <w:tcW w:w="4147" w:type="dxa"/>
            <w:gridSpan w:val="3"/>
          </w:tcPr>
          <w:p w14:paraId="053ACFB1" w14:textId="77777777" w:rsidR="000F6DD4" w:rsidRPr="00A001B4" w:rsidRDefault="000F6DD4">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A001B4" w:rsidRDefault="000F6DD4">
            <w:pPr>
              <w:rPr>
                <w:rFonts w:cs="Times New Roman"/>
                <w:lang w:eastAsia="en-GB"/>
              </w:rPr>
            </w:pPr>
            <w:r w:rsidRPr="00A001B4">
              <w:rPr>
                <w:rFonts w:cs="Times New Roman"/>
                <w:i/>
                <w:highlight w:val="lightGray"/>
                <w:lang w:eastAsia="en-GB"/>
              </w:rPr>
              <w:t>[introduceți câte rânduri este necesar pentru furnizarea de informații]</w:t>
            </w:r>
          </w:p>
        </w:tc>
      </w:tr>
      <w:tr w:rsidR="000F6DD4" w:rsidRPr="00A001B4" w14:paraId="7CAB1140" w14:textId="77777777">
        <w:trPr>
          <w:cantSplit/>
          <w:trHeight w:val="1026"/>
        </w:trPr>
        <w:tc>
          <w:tcPr>
            <w:tcW w:w="4147" w:type="dxa"/>
            <w:gridSpan w:val="3"/>
          </w:tcPr>
          <w:p w14:paraId="01E4A723" w14:textId="77777777" w:rsidR="000F6DD4" w:rsidRPr="00A001B4" w:rsidRDefault="000F6DD4">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A001B4" w:rsidRDefault="000F6DD4">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A001B4" w14:paraId="089971E3" w14:textId="77777777">
        <w:trPr>
          <w:cantSplit/>
          <w:trHeight w:val="1026"/>
        </w:trPr>
        <w:tc>
          <w:tcPr>
            <w:tcW w:w="4147" w:type="dxa"/>
            <w:gridSpan w:val="3"/>
          </w:tcPr>
          <w:p w14:paraId="49C1CA5F" w14:textId="77777777" w:rsidR="000F6DD4" w:rsidRPr="00A001B4" w:rsidRDefault="000F6DD4">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43"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2A7D7D99" w14:textId="77777777" w:rsidR="000F6DD4" w:rsidRPr="00A001B4" w:rsidRDefault="000F6DD4">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2B481D51" w14:textId="77777777" w:rsidR="000F6DD4" w:rsidRPr="00A001B4" w:rsidRDefault="000F6DD4">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0F6DD4" w:rsidRPr="00A001B4" w14:paraId="446AAA01" w14:textId="77777777">
        <w:trPr>
          <w:cantSplit/>
          <w:trHeight w:val="210"/>
        </w:trPr>
        <w:tc>
          <w:tcPr>
            <w:tcW w:w="9633" w:type="dxa"/>
            <w:gridSpan w:val="10"/>
          </w:tcPr>
          <w:p w14:paraId="01B2D38E" w14:textId="6E73839E" w:rsidR="000F6DD4" w:rsidRPr="00A001B4" w:rsidRDefault="000F6DD4">
            <w:pPr>
              <w:rPr>
                <w:rFonts w:cs="Times New Roman"/>
                <w:lang w:eastAsia="en-GB"/>
              </w:rPr>
            </w:pPr>
            <w:r w:rsidRPr="00A001B4">
              <w:rPr>
                <w:rFonts w:cs="Times New Roman"/>
                <w:lang w:eastAsia="en-GB"/>
              </w:rPr>
              <w:t xml:space="preserve">Educație/Certificare/Formare Profesională </w:t>
            </w:r>
            <w:r w:rsidR="00727B04" w:rsidRPr="00A001B4">
              <w:rPr>
                <w:rFonts w:cs="Times New Roman"/>
                <w:i/>
                <w:lang w:eastAsia="en-GB"/>
              </w:rPr>
              <w:t>conform CV</w:t>
            </w:r>
          </w:p>
        </w:tc>
      </w:tr>
      <w:tr w:rsidR="000F6DD4" w:rsidRPr="00A001B4" w14:paraId="65C1C679" w14:textId="77777777">
        <w:trPr>
          <w:cantSplit/>
          <w:trHeight w:val="480"/>
        </w:trPr>
        <w:tc>
          <w:tcPr>
            <w:tcW w:w="533" w:type="dxa"/>
          </w:tcPr>
          <w:p w14:paraId="4B08C3C7" w14:textId="77777777" w:rsidR="000F6DD4" w:rsidRPr="00A001B4" w:rsidRDefault="000F6DD4">
            <w:pPr>
              <w:rPr>
                <w:rFonts w:cs="Times New Roman"/>
                <w:lang w:eastAsia="en-GB"/>
              </w:rPr>
            </w:pPr>
          </w:p>
        </w:tc>
        <w:tc>
          <w:tcPr>
            <w:tcW w:w="2338" w:type="dxa"/>
          </w:tcPr>
          <w:p w14:paraId="2A4B8ADA" w14:textId="77777777" w:rsidR="000F6DD4" w:rsidRPr="00A001B4" w:rsidRDefault="000F6DD4">
            <w:pPr>
              <w:rPr>
                <w:rFonts w:cs="Times New Roman"/>
                <w:lang w:eastAsia="en-GB"/>
              </w:rPr>
            </w:pPr>
            <w:r w:rsidRPr="00A001B4">
              <w:rPr>
                <w:rFonts w:cs="Times New Roman"/>
                <w:lang w:eastAsia="en-GB"/>
              </w:rPr>
              <w:t>Diplomă/</w:t>
            </w:r>
          </w:p>
          <w:p w14:paraId="2F1A93B4" w14:textId="77777777" w:rsidR="000F6DD4" w:rsidRPr="00A001B4" w:rsidRDefault="000F6DD4">
            <w:pPr>
              <w:rPr>
                <w:rFonts w:cs="Times New Roman"/>
                <w:lang w:eastAsia="en-GB"/>
              </w:rPr>
            </w:pPr>
            <w:r w:rsidRPr="00A001B4">
              <w:rPr>
                <w:rFonts w:cs="Times New Roman"/>
                <w:lang w:eastAsia="en-GB"/>
              </w:rPr>
              <w:t>Certificat (denumire, serie, număr)</w:t>
            </w:r>
          </w:p>
        </w:tc>
        <w:tc>
          <w:tcPr>
            <w:tcW w:w="2165" w:type="dxa"/>
            <w:gridSpan w:val="2"/>
          </w:tcPr>
          <w:p w14:paraId="29A1374F" w14:textId="77777777" w:rsidR="000F6DD4" w:rsidRPr="00A001B4" w:rsidRDefault="000F6DD4">
            <w:pPr>
              <w:rPr>
                <w:rFonts w:cs="Times New Roman"/>
                <w:lang w:eastAsia="en-GB"/>
              </w:rPr>
            </w:pPr>
            <w:r w:rsidRPr="00A001B4">
              <w:rPr>
                <w:rFonts w:cs="Times New Roman"/>
                <w:lang w:eastAsia="en-GB"/>
              </w:rPr>
              <w:t>Instituția care a eliberat diploma/certificatul</w:t>
            </w:r>
          </w:p>
        </w:tc>
        <w:tc>
          <w:tcPr>
            <w:tcW w:w="2299" w:type="dxa"/>
            <w:gridSpan w:val="4"/>
          </w:tcPr>
          <w:p w14:paraId="28D3A027" w14:textId="77777777" w:rsidR="000F6DD4" w:rsidRPr="00A001B4" w:rsidRDefault="000F6DD4">
            <w:pPr>
              <w:rPr>
                <w:rFonts w:cs="Times New Roman"/>
                <w:lang w:eastAsia="en-GB"/>
              </w:rPr>
            </w:pPr>
            <w:r w:rsidRPr="00A001B4">
              <w:rPr>
                <w:rFonts w:cs="Times New Roman"/>
                <w:lang w:eastAsia="en-GB"/>
              </w:rPr>
              <w:t>Specializarea</w:t>
            </w:r>
          </w:p>
        </w:tc>
        <w:tc>
          <w:tcPr>
            <w:tcW w:w="2298" w:type="dxa"/>
            <w:gridSpan w:val="2"/>
          </w:tcPr>
          <w:p w14:paraId="59B3B276" w14:textId="77777777" w:rsidR="000F6DD4" w:rsidRPr="00A001B4" w:rsidRDefault="000F6DD4">
            <w:pPr>
              <w:rPr>
                <w:rFonts w:cs="Times New Roman"/>
                <w:lang w:eastAsia="en-GB"/>
              </w:rPr>
            </w:pPr>
            <w:r w:rsidRPr="00A001B4">
              <w:rPr>
                <w:rFonts w:cs="Times New Roman"/>
                <w:lang w:eastAsia="en-GB"/>
              </w:rPr>
              <w:t>Perioada</w:t>
            </w:r>
          </w:p>
          <w:p w14:paraId="5DD23ED8" w14:textId="77777777" w:rsidR="000F6DD4" w:rsidRPr="00A001B4" w:rsidRDefault="000F6DD4">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0F6DD4" w:rsidRPr="00A001B4" w14:paraId="413F9ECC" w14:textId="77777777">
        <w:trPr>
          <w:cantSplit/>
          <w:trHeight w:val="66"/>
        </w:trPr>
        <w:tc>
          <w:tcPr>
            <w:tcW w:w="533" w:type="dxa"/>
          </w:tcPr>
          <w:p w14:paraId="55E80046" w14:textId="77777777" w:rsidR="000F6DD4" w:rsidRPr="00A001B4" w:rsidRDefault="000F6DD4">
            <w:pPr>
              <w:rPr>
                <w:rFonts w:cs="Times New Roman"/>
                <w:lang w:eastAsia="en-GB"/>
              </w:rPr>
            </w:pPr>
          </w:p>
        </w:tc>
        <w:tc>
          <w:tcPr>
            <w:tcW w:w="2338" w:type="dxa"/>
          </w:tcPr>
          <w:p w14:paraId="405F61FC" w14:textId="77777777" w:rsidR="000F6DD4" w:rsidRPr="00A001B4" w:rsidRDefault="000F6DD4">
            <w:pPr>
              <w:rPr>
                <w:rFonts w:cs="Times New Roman"/>
                <w:lang w:eastAsia="en-GB"/>
              </w:rPr>
            </w:pPr>
          </w:p>
        </w:tc>
        <w:tc>
          <w:tcPr>
            <w:tcW w:w="2165" w:type="dxa"/>
            <w:gridSpan w:val="2"/>
          </w:tcPr>
          <w:p w14:paraId="263ED13F" w14:textId="77777777" w:rsidR="000F6DD4" w:rsidRPr="00A001B4" w:rsidRDefault="000F6DD4">
            <w:pPr>
              <w:rPr>
                <w:rFonts w:cs="Times New Roman"/>
                <w:lang w:eastAsia="en-GB"/>
              </w:rPr>
            </w:pPr>
          </w:p>
        </w:tc>
        <w:tc>
          <w:tcPr>
            <w:tcW w:w="2299" w:type="dxa"/>
            <w:gridSpan w:val="4"/>
          </w:tcPr>
          <w:p w14:paraId="52EE296A" w14:textId="77777777" w:rsidR="000F6DD4" w:rsidRPr="00A001B4" w:rsidRDefault="000F6DD4">
            <w:pPr>
              <w:rPr>
                <w:rFonts w:cs="Times New Roman"/>
                <w:lang w:eastAsia="en-GB"/>
              </w:rPr>
            </w:pPr>
          </w:p>
        </w:tc>
        <w:tc>
          <w:tcPr>
            <w:tcW w:w="2298" w:type="dxa"/>
            <w:gridSpan w:val="2"/>
          </w:tcPr>
          <w:p w14:paraId="15B7A4F2" w14:textId="77777777" w:rsidR="000F6DD4" w:rsidRPr="00A001B4" w:rsidRDefault="000F6DD4">
            <w:pPr>
              <w:rPr>
                <w:rFonts w:cs="Times New Roman"/>
                <w:lang w:eastAsia="en-GB"/>
              </w:rPr>
            </w:pPr>
          </w:p>
        </w:tc>
      </w:tr>
      <w:tr w:rsidR="000F6DD4" w:rsidRPr="00A001B4" w14:paraId="3B81B6E8" w14:textId="77777777">
        <w:trPr>
          <w:cantSplit/>
          <w:trHeight w:val="50"/>
        </w:trPr>
        <w:tc>
          <w:tcPr>
            <w:tcW w:w="533" w:type="dxa"/>
          </w:tcPr>
          <w:p w14:paraId="40BBCB81" w14:textId="77777777" w:rsidR="000F6DD4" w:rsidRPr="00A001B4" w:rsidRDefault="000F6DD4">
            <w:pPr>
              <w:rPr>
                <w:rFonts w:cs="Times New Roman"/>
                <w:lang w:eastAsia="en-GB"/>
              </w:rPr>
            </w:pPr>
          </w:p>
        </w:tc>
        <w:tc>
          <w:tcPr>
            <w:tcW w:w="2338" w:type="dxa"/>
          </w:tcPr>
          <w:p w14:paraId="7F7AF411" w14:textId="77777777" w:rsidR="000F6DD4" w:rsidRPr="00A001B4" w:rsidRDefault="000F6DD4">
            <w:pPr>
              <w:rPr>
                <w:rFonts w:cs="Times New Roman"/>
                <w:lang w:eastAsia="en-GB"/>
              </w:rPr>
            </w:pPr>
          </w:p>
        </w:tc>
        <w:tc>
          <w:tcPr>
            <w:tcW w:w="2165" w:type="dxa"/>
            <w:gridSpan w:val="2"/>
          </w:tcPr>
          <w:p w14:paraId="2AF23912" w14:textId="77777777" w:rsidR="000F6DD4" w:rsidRPr="00A001B4" w:rsidRDefault="000F6DD4">
            <w:pPr>
              <w:rPr>
                <w:rFonts w:cs="Times New Roman"/>
                <w:lang w:eastAsia="en-GB"/>
              </w:rPr>
            </w:pPr>
          </w:p>
        </w:tc>
        <w:tc>
          <w:tcPr>
            <w:tcW w:w="2299" w:type="dxa"/>
            <w:gridSpan w:val="4"/>
          </w:tcPr>
          <w:p w14:paraId="29843BFC" w14:textId="77777777" w:rsidR="000F6DD4" w:rsidRPr="00A001B4" w:rsidRDefault="000F6DD4">
            <w:pPr>
              <w:rPr>
                <w:rFonts w:cs="Times New Roman"/>
                <w:lang w:eastAsia="en-GB"/>
              </w:rPr>
            </w:pPr>
          </w:p>
        </w:tc>
        <w:tc>
          <w:tcPr>
            <w:tcW w:w="2298" w:type="dxa"/>
            <w:gridSpan w:val="2"/>
          </w:tcPr>
          <w:p w14:paraId="50FE0139" w14:textId="77777777" w:rsidR="000F6DD4" w:rsidRPr="00A001B4" w:rsidRDefault="000F6DD4">
            <w:pPr>
              <w:rPr>
                <w:rFonts w:cs="Times New Roman"/>
                <w:lang w:eastAsia="en-GB"/>
              </w:rPr>
            </w:pPr>
          </w:p>
        </w:tc>
      </w:tr>
      <w:tr w:rsidR="000F6DD4" w:rsidRPr="00A001B4" w14:paraId="44466930" w14:textId="77777777">
        <w:trPr>
          <w:cantSplit/>
          <w:trHeight w:val="50"/>
        </w:trPr>
        <w:tc>
          <w:tcPr>
            <w:tcW w:w="533" w:type="dxa"/>
          </w:tcPr>
          <w:p w14:paraId="7A52BBE4" w14:textId="77777777" w:rsidR="000F6DD4" w:rsidRPr="00A001B4" w:rsidRDefault="000F6DD4">
            <w:pPr>
              <w:rPr>
                <w:rFonts w:cs="Times New Roman"/>
                <w:lang w:eastAsia="en-GB"/>
              </w:rPr>
            </w:pPr>
          </w:p>
        </w:tc>
        <w:tc>
          <w:tcPr>
            <w:tcW w:w="2338" w:type="dxa"/>
          </w:tcPr>
          <w:p w14:paraId="52FF2352" w14:textId="77777777" w:rsidR="000F6DD4" w:rsidRPr="00A001B4" w:rsidRDefault="000F6DD4">
            <w:pPr>
              <w:rPr>
                <w:rFonts w:cs="Times New Roman"/>
                <w:lang w:eastAsia="en-GB"/>
              </w:rPr>
            </w:pPr>
          </w:p>
        </w:tc>
        <w:tc>
          <w:tcPr>
            <w:tcW w:w="2165" w:type="dxa"/>
            <w:gridSpan w:val="2"/>
          </w:tcPr>
          <w:p w14:paraId="20FAE69E" w14:textId="77777777" w:rsidR="000F6DD4" w:rsidRPr="00A001B4" w:rsidRDefault="000F6DD4">
            <w:pPr>
              <w:rPr>
                <w:rFonts w:cs="Times New Roman"/>
                <w:lang w:eastAsia="en-GB"/>
              </w:rPr>
            </w:pPr>
          </w:p>
        </w:tc>
        <w:tc>
          <w:tcPr>
            <w:tcW w:w="2299" w:type="dxa"/>
            <w:gridSpan w:val="4"/>
          </w:tcPr>
          <w:p w14:paraId="546E0F78" w14:textId="77777777" w:rsidR="000F6DD4" w:rsidRPr="00A001B4" w:rsidRDefault="000F6DD4">
            <w:pPr>
              <w:rPr>
                <w:rFonts w:cs="Times New Roman"/>
                <w:lang w:eastAsia="en-GB"/>
              </w:rPr>
            </w:pPr>
          </w:p>
        </w:tc>
        <w:tc>
          <w:tcPr>
            <w:tcW w:w="2298" w:type="dxa"/>
            <w:gridSpan w:val="2"/>
          </w:tcPr>
          <w:p w14:paraId="1D5440CB" w14:textId="77777777" w:rsidR="000F6DD4" w:rsidRPr="00A001B4" w:rsidRDefault="000F6DD4">
            <w:pPr>
              <w:rPr>
                <w:rFonts w:cs="Times New Roman"/>
                <w:lang w:eastAsia="en-GB"/>
              </w:rPr>
            </w:pPr>
          </w:p>
        </w:tc>
      </w:tr>
    </w:tbl>
    <w:p w14:paraId="578B49C5" w14:textId="77777777" w:rsidR="000F6DD4" w:rsidRPr="00A001B4" w:rsidRDefault="000F6DD4" w:rsidP="00B42622">
      <w:pPr>
        <w:tabs>
          <w:tab w:val="left" w:pos="851"/>
        </w:tabs>
        <w:adjustRightInd w:val="0"/>
        <w:contextualSpacing/>
        <w:rPr>
          <w:rFonts w:eastAsia="Calibri" w:cs="Times New Roman"/>
        </w:rPr>
      </w:pPr>
    </w:p>
    <w:p w14:paraId="551FC64C" w14:textId="77777777" w:rsidR="000F6DD4" w:rsidRPr="00A001B4" w:rsidRDefault="000F6DD4" w:rsidP="00B42622">
      <w:pPr>
        <w:tabs>
          <w:tab w:val="left" w:pos="851"/>
        </w:tabs>
        <w:adjustRightInd w:val="0"/>
        <w:contextualSpacing/>
        <w:rPr>
          <w:rFonts w:eastAsia="Calibri" w:cs="Times New Roman"/>
        </w:rPr>
      </w:pPr>
    </w:p>
    <w:p w14:paraId="12D278AA" w14:textId="77777777" w:rsidR="000F6DD4" w:rsidRPr="00A001B4" w:rsidRDefault="000F6DD4" w:rsidP="00B42622">
      <w:pPr>
        <w:tabs>
          <w:tab w:val="left" w:pos="851"/>
        </w:tabs>
        <w:adjustRightInd w:val="0"/>
        <w:contextualSpacing/>
        <w:rPr>
          <w:rFonts w:eastAsia="Calibri" w:cs="Times New Roman"/>
        </w:rPr>
      </w:pPr>
    </w:p>
    <w:p w14:paraId="57A7DBDE" w14:textId="77777777" w:rsidR="000F6DD4" w:rsidRPr="00A001B4" w:rsidRDefault="000F6DD4" w:rsidP="00B42622">
      <w:pPr>
        <w:tabs>
          <w:tab w:val="left" w:pos="851"/>
        </w:tabs>
        <w:adjustRightInd w:val="0"/>
        <w:contextualSpacing/>
        <w:rPr>
          <w:rFonts w:eastAsia="Calibri" w:cs="Times New Roman"/>
        </w:rPr>
      </w:pPr>
    </w:p>
    <w:p w14:paraId="7B2F9F27" w14:textId="77777777" w:rsidR="000F6DD4" w:rsidRPr="00A001B4" w:rsidRDefault="000F6DD4" w:rsidP="00B42622">
      <w:pPr>
        <w:tabs>
          <w:tab w:val="left" w:pos="851"/>
        </w:tabs>
        <w:adjustRightInd w:val="0"/>
        <w:contextualSpacing/>
        <w:rPr>
          <w:rFonts w:eastAsia="Calibri" w:cs="Times New Roman"/>
        </w:rPr>
      </w:pPr>
    </w:p>
    <w:p w14:paraId="3CCD9413" w14:textId="77777777" w:rsidR="000F6DD4" w:rsidRPr="00A001B4" w:rsidRDefault="000F6DD4" w:rsidP="00B42622">
      <w:pPr>
        <w:tabs>
          <w:tab w:val="left" w:pos="851"/>
        </w:tabs>
        <w:adjustRightInd w:val="0"/>
        <w:contextualSpacing/>
        <w:rPr>
          <w:rFonts w:eastAsia="Calibri" w:cs="Times New Roman"/>
        </w:rPr>
      </w:pPr>
    </w:p>
    <w:p w14:paraId="33FBE870" w14:textId="77777777" w:rsidR="000F6DD4" w:rsidRPr="00A001B4" w:rsidRDefault="000F6DD4" w:rsidP="00B42622">
      <w:pPr>
        <w:tabs>
          <w:tab w:val="left" w:pos="851"/>
        </w:tabs>
        <w:adjustRightInd w:val="0"/>
        <w:contextualSpacing/>
        <w:rPr>
          <w:rFonts w:eastAsia="Calibri" w:cs="Times New Roman"/>
        </w:rPr>
      </w:pPr>
    </w:p>
    <w:p w14:paraId="3CB49DB8" w14:textId="77777777" w:rsidR="000F6DD4" w:rsidRPr="00A001B4" w:rsidRDefault="000F6DD4" w:rsidP="00B42622">
      <w:pPr>
        <w:tabs>
          <w:tab w:val="left" w:pos="851"/>
        </w:tabs>
        <w:adjustRightInd w:val="0"/>
        <w:contextualSpacing/>
        <w:rPr>
          <w:rFonts w:eastAsia="Calibri" w:cs="Times New Roman"/>
        </w:rPr>
      </w:pPr>
    </w:p>
    <w:p w14:paraId="1A6BF0B8" w14:textId="77777777" w:rsidR="000F6DD4" w:rsidRPr="00A001B4" w:rsidRDefault="000F6DD4" w:rsidP="00B42622">
      <w:pPr>
        <w:tabs>
          <w:tab w:val="left" w:pos="851"/>
        </w:tabs>
        <w:adjustRightInd w:val="0"/>
        <w:contextualSpacing/>
        <w:rPr>
          <w:rFonts w:eastAsia="Calibri" w:cs="Times New Roman"/>
        </w:rPr>
      </w:pPr>
    </w:p>
    <w:p w14:paraId="73ABE6D6" w14:textId="77777777" w:rsidR="000F6DD4" w:rsidRPr="00A001B4" w:rsidRDefault="000F6DD4" w:rsidP="00B42622">
      <w:pPr>
        <w:tabs>
          <w:tab w:val="left" w:pos="851"/>
        </w:tabs>
        <w:adjustRightInd w:val="0"/>
        <w:contextualSpacing/>
        <w:rPr>
          <w:rFonts w:eastAsia="Calibri" w:cs="Times New Roman"/>
        </w:rPr>
      </w:pPr>
    </w:p>
    <w:p w14:paraId="7D18B879" w14:textId="77777777" w:rsidR="000F6DD4" w:rsidRPr="00A001B4" w:rsidRDefault="000F6DD4" w:rsidP="00B42622">
      <w:pPr>
        <w:tabs>
          <w:tab w:val="left" w:pos="851"/>
        </w:tabs>
        <w:adjustRightInd w:val="0"/>
        <w:contextualSpacing/>
        <w:rPr>
          <w:rFonts w:eastAsia="Calibri" w:cs="Times New Roman"/>
        </w:rPr>
      </w:pPr>
    </w:p>
    <w:p w14:paraId="525BC356" w14:textId="77777777" w:rsidR="000F6DD4" w:rsidRPr="00A001B4" w:rsidRDefault="000F6DD4" w:rsidP="00B42622">
      <w:pPr>
        <w:tabs>
          <w:tab w:val="left" w:pos="851"/>
        </w:tabs>
        <w:adjustRightInd w:val="0"/>
        <w:contextualSpacing/>
        <w:rPr>
          <w:rFonts w:eastAsia="Calibri" w:cs="Times New Roman"/>
        </w:rPr>
      </w:pPr>
    </w:p>
    <w:p w14:paraId="2CC54C6E" w14:textId="77777777" w:rsidR="000F6DD4" w:rsidRPr="00A001B4" w:rsidRDefault="000F6DD4" w:rsidP="00B42622">
      <w:pPr>
        <w:tabs>
          <w:tab w:val="left" w:pos="851"/>
        </w:tabs>
        <w:adjustRightInd w:val="0"/>
        <w:contextualSpacing/>
        <w:rPr>
          <w:rFonts w:eastAsia="Calibri" w:cs="Times New Roman"/>
        </w:rPr>
      </w:pPr>
    </w:p>
    <w:p w14:paraId="515C8F54" w14:textId="77777777" w:rsidR="000F6DD4" w:rsidRPr="00A001B4" w:rsidRDefault="000F6DD4" w:rsidP="00B42622">
      <w:pPr>
        <w:tabs>
          <w:tab w:val="left" w:pos="851"/>
        </w:tabs>
        <w:adjustRightInd w:val="0"/>
        <w:contextualSpacing/>
        <w:rPr>
          <w:rFonts w:eastAsia="Calibri" w:cs="Times New Roman"/>
        </w:rPr>
      </w:pPr>
    </w:p>
    <w:p w14:paraId="22A786B0" w14:textId="77777777" w:rsidR="000F6DD4" w:rsidRPr="00A001B4" w:rsidRDefault="000F6DD4" w:rsidP="00B42622">
      <w:pPr>
        <w:tabs>
          <w:tab w:val="left" w:pos="851"/>
        </w:tabs>
        <w:adjustRightInd w:val="0"/>
        <w:contextualSpacing/>
        <w:rPr>
          <w:rFonts w:eastAsia="Calibri" w:cs="Times New Roman"/>
        </w:rPr>
      </w:pPr>
    </w:p>
    <w:p w14:paraId="272E7C4A" w14:textId="77777777" w:rsidR="000F6DD4" w:rsidRPr="00A001B4" w:rsidRDefault="000F6DD4" w:rsidP="00B42622">
      <w:pPr>
        <w:tabs>
          <w:tab w:val="left" w:pos="851"/>
        </w:tabs>
        <w:adjustRightInd w:val="0"/>
        <w:contextualSpacing/>
        <w:rPr>
          <w:rFonts w:eastAsia="Calibri" w:cs="Times New Roman"/>
        </w:rPr>
      </w:pPr>
    </w:p>
    <w:p w14:paraId="1413F59B" w14:textId="77777777" w:rsidR="000F6DD4" w:rsidRPr="00A001B4" w:rsidRDefault="000F6DD4" w:rsidP="00B42622">
      <w:pPr>
        <w:tabs>
          <w:tab w:val="left" w:pos="851"/>
        </w:tabs>
        <w:adjustRightInd w:val="0"/>
        <w:contextualSpacing/>
        <w:rPr>
          <w:rFonts w:eastAsia="Calibri" w:cs="Times New Roman"/>
        </w:rPr>
      </w:pPr>
    </w:p>
    <w:p w14:paraId="1773C0E0" w14:textId="77777777" w:rsidR="000F6DD4" w:rsidRPr="00A001B4" w:rsidRDefault="000F6DD4" w:rsidP="00B42622">
      <w:pPr>
        <w:tabs>
          <w:tab w:val="left" w:pos="851"/>
        </w:tabs>
        <w:adjustRightInd w:val="0"/>
        <w:contextualSpacing/>
        <w:rPr>
          <w:rFonts w:eastAsia="Calibri" w:cs="Times New Roman"/>
        </w:rPr>
      </w:pPr>
    </w:p>
    <w:p w14:paraId="789906A6" w14:textId="77777777" w:rsidR="000F6DD4" w:rsidRPr="00A001B4" w:rsidRDefault="000F6DD4" w:rsidP="00B42622">
      <w:pPr>
        <w:tabs>
          <w:tab w:val="left" w:pos="851"/>
        </w:tabs>
        <w:adjustRightInd w:val="0"/>
        <w:contextualSpacing/>
        <w:rPr>
          <w:rFonts w:eastAsia="Calibri" w:cs="Times New Roman"/>
        </w:rPr>
      </w:pPr>
    </w:p>
    <w:p w14:paraId="2307024D" w14:textId="77777777" w:rsidR="00727B04" w:rsidRPr="00A001B4" w:rsidRDefault="00727B04" w:rsidP="00B42622">
      <w:pPr>
        <w:tabs>
          <w:tab w:val="left" w:pos="851"/>
        </w:tabs>
        <w:adjustRightInd w:val="0"/>
        <w:contextualSpacing/>
        <w:rPr>
          <w:rFonts w:eastAsia="Calibri" w:cs="Times New Roman"/>
        </w:rPr>
      </w:pPr>
    </w:p>
    <w:p w14:paraId="3C21ECD5" w14:textId="77777777" w:rsidR="00727B04" w:rsidRPr="00A001B4" w:rsidRDefault="00727B04" w:rsidP="00B42622">
      <w:pPr>
        <w:tabs>
          <w:tab w:val="left" w:pos="851"/>
        </w:tabs>
        <w:adjustRightInd w:val="0"/>
        <w:contextualSpacing/>
        <w:rPr>
          <w:rFonts w:eastAsia="Calibri" w:cs="Times New Roman"/>
        </w:rPr>
      </w:pPr>
    </w:p>
    <w:p w14:paraId="72645652" w14:textId="77777777" w:rsidR="00727B04" w:rsidRPr="00A001B4" w:rsidRDefault="00727B04" w:rsidP="00B42622">
      <w:pPr>
        <w:tabs>
          <w:tab w:val="left" w:pos="851"/>
        </w:tabs>
        <w:adjustRightInd w:val="0"/>
        <w:contextualSpacing/>
        <w:rPr>
          <w:rFonts w:eastAsia="Calibri" w:cs="Times New Roman"/>
        </w:rPr>
      </w:pPr>
    </w:p>
    <w:p w14:paraId="37D963E1" w14:textId="77777777" w:rsidR="000F6DD4" w:rsidRPr="00A001B4" w:rsidRDefault="000F6DD4" w:rsidP="00B42622">
      <w:pPr>
        <w:tabs>
          <w:tab w:val="left" w:pos="851"/>
        </w:tabs>
        <w:adjustRightInd w:val="0"/>
        <w:contextualSpacing/>
        <w:rPr>
          <w:rFonts w:eastAsia="Calibri" w:cs="Times New Roman"/>
        </w:rPr>
      </w:pPr>
    </w:p>
    <w:p w14:paraId="15CA3070" w14:textId="77777777" w:rsidR="000F6DD4" w:rsidRPr="00A001B4" w:rsidRDefault="000F6DD4" w:rsidP="00B42622">
      <w:pPr>
        <w:tabs>
          <w:tab w:val="left" w:pos="851"/>
        </w:tabs>
        <w:adjustRightInd w:val="0"/>
        <w:contextualSpacing/>
        <w:rPr>
          <w:rFonts w:eastAsia="Calibri" w:cs="Times New Roman"/>
        </w:rPr>
      </w:pPr>
    </w:p>
    <w:p w14:paraId="069D3638" w14:textId="77777777" w:rsidR="000F6DD4" w:rsidRPr="00A001B4" w:rsidRDefault="000F6DD4" w:rsidP="00B42622">
      <w:pPr>
        <w:tabs>
          <w:tab w:val="left" w:pos="851"/>
        </w:tabs>
        <w:adjustRightInd w:val="0"/>
        <w:contextualSpacing/>
        <w:rPr>
          <w:rFonts w:eastAsia="Calibri" w:cs="Times New Roman"/>
        </w:rPr>
      </w:pPr>
    </w:p>
    <w:p w14:paraId="1E033CAE" w14:textId="77777777" w:rsidR="000F6DD4" w:rsidRPr="00A001B4" w:rsidRDefault="000F6DD4" w:rsidP="00B42622">
      <w:pPr>
        <w:tabs>
          <w:tab w:val="left" w:pos="851"/>
        </w:tabs>
        <w:adjustRightInd w:val="0"/>
        <w:contextualSpacing/>
        <w:rPr>
          <w:rFonts w:eastAsia="Calibri" w:cs="Times New Roman"/>
        </w:rPr>
      </w:pPr>
    </w:p>
    <w:p w14:paraId="7584ECEB" w14:textId="77777777" w:rsidR="000F6DD4" w:rsidRPr="00A001B4" w:rsidRDefault="000F6DD4" w:rsidP="00B42622">
      <w:pPr>
        <w:tabs>
          <w:tab w:val="left" w:pos="851"/>
        </w:tabs>
        <w:adjustRightInd w:val="0"/>
        <w:contextualSpacing/>
        <w:rPr>
          <w:rFonts w:eastAsia="Calibri" w:cs="Times New Roman"/>
        </w:rPr>
      </w:pPr>
    </w:p>
    <w:p w14:paraId="4B94F539" w14:textId="77777777" w:rsidR="00727B04" w:rsidRPr="00A001B4" w:rsidRDefault="00727B04" w:rsidP="00B42622">
      <w:pPr>
        <w:tabs>
          <w:tab w:val="left" w:pos="851"/>
        </w:tabs>
        <w:adjustRightInd w:val="0"/>
        <w:contextualSpacing/>
        <w:rPr>
          <w:rFonts w:eastAsia="Calibri" w:cs="Times New Roman"/>
        </w:rPr>
      </w:pPr>
    </w:p>
    <w:p w14:paraId="3C942683" w14:textId="77777777" w:rsidR="00727B04" w:rsidRPr="00A001B4" w:rsidRDefault="00727B04" w:rsidP="00B42622">
      <w:pPr>
        <w:tabs>
          <w:tab w:val="left" w:pos="851"/>
        </w:tabs>
        <w:adjustRightInd w:val="0"/>
        <w:contextualSpacing/>
        <w:rPr>
          <w:rFonts w:eastAsia="Calibri" w:cs="Times New Roman"/>
        </w:rPr>
      </w:pPr>
    </w:p>
    <w:p w14:paraId="11C85B6E" w14:textId="77777777" w:rsidR="00727B04" w:rsidRPr="00A001B4" w:rsidRDefault="00727B04" w:rsidP="00B42622">
      <w:pPr>
        <w:tabs>
          <w:tab w:val="left" w:pos="851"/>
        </w:tabs>
        <w:adjustRightInd w:val="0"/>
        <w:contextualSpacing/>
        <w:rPr>
          <w:rFonts w:eastAsia="Calibri" w:cs="Times New Roman"/>
        </w:rPr>
      </w:pPr>
    </w:p>
    <w:p w14:paraId="20A0922F" w14:textId="77777777" w:rsidR="000F6DD4" w:rsidRPr="00A001B4" w:rsidRDefault="000F6DD4" w:rsidP="00B42622">
      <w:pPr>
        <w:tabs>
          <w:tab w:val="left" w:pos="851"/>
        </w:tabs>
        <w:adjustRightInd w:val="0"/>
        <w:contextualSpacing/>
        <w:rPr>
          <w:rFonts w:eastAsia="Calibri" w:cs="Times New Roman"/>
        </w:rPr>
      </w:pPr>
    </w:p>
    <w:p w14:paraId="7AA31542"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A001B4" w14:paraId="59A49AF6" w14:textId="77777777">
        <w:trPr>
          <w:cantSplit/>
          <w:trHeight w:val="480"/>
        </w:trPr>
        <w:tc>
          <w:tcPr>
            <w:tcW w:w="4147" w:type="dxa"/>
            <w:gridSpan w:val="3"/>
          </w:tcPr>
          <w:p w14:paraId="61F19530" w14:textId="29FAAEB2" w:rsidR="000F6DD4" w:rsidRPr="00A001B4" w:rsidRDefault="000F6DD4">
            <w:pPr>
              <w:rPr>
                <w:rFonts w:cs="Times New Roman"/>
                <w:b/>
                <w:bCs/>
                <w:lang w:eastAsia="en-GB"/>
              </w:rPr>
            </w:pPr>
            <w:r w:rsidRPr="00A001B4">
              <w:rPr>
                <w:rFonts w:cs="Times New Roman"/>
                <w:b/>
                <w:bCs/>
                <w:lang w:eastAsia="en-GB"/>
              </w:rPr>
              <w:t>Nume și prenume expert: Dan Severin</w:t>
            </w:r>
          </w:p>
        </w:tc>
        <w:tc>
          <w:tcPr>
            <w:tcW w:w="5486" w:type="dxa"/>
            <w:gridSpan w:val="7"/>
          </w:tcPr>
          <w:p w14:paraId="0BF53951" w14:textId="09AC60DE" w:rsidR="000F6DD4" w:rsidRPr="00A001B4" w:rsidRDefault="00727B04">
            <w:pPr>
              <w:rPr>
                <w:rFonts w:cs="Times New Roman"/>
                <w:lang w:eastAsia="en-GB"/>
              </w:rPr>
            </w:pPr>
            <w:r w:rsidRPr="00A001B4">
              <w:rPr>
                <w:rFonts w:cs="Times New Roman"/>
                <w:i/>
                <w:lang w:eastAsia="en-GB"/>
              </w:rPr>
              <w:t>Expert cheie</w:t>
            </w:r>
          </w:p>
        </w:tc>
      </w:tr>
      <w:tr w:rsidR="00727B04" w:rsidRPr="00A001B4" w14:paraId="509D9075" w14:textId="77777777">
        <w:trPr>
          <w:cantSplit/>
          <w:trHeight w:val="480"/>
        </w:trPr>
        <w:tc>
          <w:tcPr>
            <w:tcW w:w="4147" w:type="dxa"/>
            <w:gridSpan w:val="3"/>
          </w:tcPr>
          <w:p w14:paraId="1AD9B499" w14:textId="77777777" w:rsidR="00727B04" w:rsidRPr="00A001B4" w:rsidRDefault="00727B04" w:rsidP="00727B04">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2CF21445" w14:textId="795AB76C" w:rsidR="00727B04" w:rsidRPr="00A001B4" w:rsidRDefault="00727B04" w:rsidP="00727B04">
            <w:pPr>
              <w:rPr>
                <w:rFonts w:cs="Times New Roman"/>
                <w:lang w:eastAsia="en-GB"/>
              </w:rPr>
            </w:pPr>
            <w:r w:rsidRPr="00A001B4">
              <w:rPr>
                <w:rFonts w:cs="Times New Roman"/>
                <w:lang w:eastAsia="en-GB"/>
              </w:rPr>
              <w:t xml:space="preserve">Telefon: </w:t>
            </w:r>
            <w:r w:rsidRPr="00A001B4">
              <w:rPr>
                <w:rFonts w:cs="Times New Roman"/>
                <w:i/>
                <w:lang w:eastAsia="en-GB"/>
              </w:rPr>
              <w:t>0723584778</w:t>
            </w:r>
          </w:p>
        </w:tc>
        <w:tc>
          <w:tcPr>
            <w:tcW w:w="2651" w:type="dxa"/>
            <w:gridSpan w:val="3"/>
          </w:tcPr>
          <w:p w14:paraId="5E0067DE" w14:textId="15370EBB" w:rsidR="00727B04" w:rsidRPr="00A001B4" w:rsidRDefault="00727B04" w:rsidP="00727B04">
            <w:pPr>
              <w:rPr>
                <w:rFonts w:cs="Times New Roman"/>
                <w:lang w:eastAsia="en-GB"/>
              </w:rPr>
            </w:pPr>
            <w:r w:rsidRPr="00A001B4">
              <w:rPr>
                <w:rFonts w:cs="Times New Roman"/>
                <w:lang w:eastAsia="en-GB"/>
              </w:rPr>
              <w:t xml:space="preserve">Email: </w:t>
            </w:r>
            <w:r w:rsidRPr="00A001B4">
              <w:rPr>
                <w:rFonts w:cs="Times New Roman"/>
                <w:i/>
                <w:lang w:eastAsia="en-GB"/>
              </w:rPr>
              <w:t>office@softintl.ro</w:t>
            </w:r>
          </w:p>
        </w:tc>
      </w:tr>
      <w:tr w:rsidR="000F6DD4" w:rsidRPr="00A001B4" w14:paraId="56542F3C" w14:textId="77777777">
        <w:trPr>
          <w:cantSplit/>
          <w:trHeight w:val="480"/>
        </w:trPr>
        <w:tc>
          <w:tcPr>
            <w:tcW w:w="4147" w:type="dxa"/>
            <w:gridSpan w:val="3"/>
          </w:tcPr>
          <w:p w14:paraId="47BBA60E" w14:textId="77777777" w:rsidR="000F6DD4" w:rsidRPr="00A001B4" w:rsidRDefault="000F6DD4">
            <w:pPr>
              <w:rPr>
                <w:rFonts w:cs="Times New Roman"/>
                <w:lang w:eastAsia="en-GB"/>
              </w:rPr>
            </w:pPr>
            <w:r w:rsidRPr="00A001B4">
              <w:rPr>
                <w:rFonts w:cs="Times New Roman"/>
                <w:lang w:eastAsia="en-GB"/>
              </w:rPr>
              <w:t>Relația cu Ofertantul</w:t>
            </w:r>
          </w:p>
        </w:tc>
        <w:tc>
          <w:tcPr>
            <w:tcW w:w="2835" w:type="dxa"/>
            <w:gridSpan w:val="4"/>
          </w:tcPr>
          <w:p w14:paraId="04DE40DB" w14:textId="77777777" w:rsidR="000F6DD4" w:rsidRPr="00A001B4" w:rsidRDefault="000F6DD4">
            <w:pPr>
              <w:rPr>
                <w:rFonts w:cs="Times New Roman"/>
                <w:lang w:eastAsia="en-GB"/>
              </w:rPr>
            </w:pPr>
            <w:r w:rsidRPr="00A001B4">
              <w:rPr>
                <w:rFonts w:cs="Times New Roman"/>
                <w:lang w:eastAsia="en-GB"/>
              </w:rPr>
              <w:t>Selectați:</w:t>
            </w:r>
          </w:p>
          <w:p w14:paraId="5D6AB5E6" w14:textId="77777777" w:rsidR="000F6DD4" w:rsidRPr="00A001B4" w:rsidRDefault="000F6DD4">
            <w:pPr>
              <w:rPr>
                <w:rFonts w:cs="Times New Roman"/>
                <w:lang w:eastAsia="en-GB"/>
              </w:rPr>
            </w:pPr>
            <w:r w:rsidRPr="00A001B4">
              <w:rPr>
                <w:rFonts w:cs="Times New Roman"/>
                <w:lang w:eastAsia="en-GB"/>
              </w:rPr>
              <w:t>□ Angajat</w:t>
            </w:r>
          </w:p>
          <w:p w14:paraId="61D11610" w14:textId="77777777" w:rsidR="000F6DD4" w:rsidRPr="00A001B4" w:rsidRDefault="000F6DD4">
            <w:pPr>
              <w:rPr>
                <w:rFonts w:cs="Times New Roman"/>
                <w:lang w:eastAsia="en-GB"/>
              </w:rPr>
            </w:pPr>
            <w:r w:rsidRPr="00A001B4">
              <w:rPr>
                <w:rFonts w:cs="Times New Roman"/>
                <w:lang w:eastAsia="en-GB"/>
              </w:rPr>
              <w:t>□ Liber profesionist</w:t>
            </w:r>
          </w:p>
          <w:p w14:paraId="2D485807" w14:textId="77777777" w:rsidR="000F6DD4" w:rsidRPr="00A001B4" w:rsidRDefault="000F6DD4">
            <w:pPr>
              <w:rPr>
                <w:rFonts w:cs="Times New Roman"/>
                <w:lang w:eastAsia="en-GB"/>
              </w:rPr>
            </w:pPr>
            <w:r w:rsidRPr="00A001B4">
              <w:rPr>
                <w:rFonts w:cs="Times New Roman"/>
                <w:lang w:eastAsia="en-GB"/>
              </w:rPr>
              <w:t>□ Subcontractant</w:t>
            </w:r>
          </w:p>
          <w:p w14:paraId="4B65D3D1" w14:textId="77777777" w:rsidR="000F6DD4" w:rsidRPr="00A001B4" w:rsidRDefault="000F6DD4">
            <w:pPr>
              <w:rPr>
                <w:rFonts w:cs="Times New Roman"/>
                <w:lang w:eastAsia="en-GB"/>
              </w:rPr>
            </w:pPr>
            <w:r w:rsidRPr="00A001B4">
              <w:rPr>
                <w:rFonts w:cs="Times New Roman"/>
                <w:lang w:eastAsia="en-GB"/>
              </w:rPr>
              <w:t>(operatorul economic: ………………)</w:t>
            </w:r>
          </w:p>
        </w:tc>
        <w:tc>
          <w:tcPr>
            <w:tcW w:w="2651" w:type="dxa"/>
            <w:gridSpan w:val="3"/>
          </w:tcPr>
          <w:p w14:paraId="1C7BD983" w14:textId="77777777" w:rsidR="000F6DD4" w:rsidRPr="00A001B4" w:rsidRDefault="000F6DD4">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0F6DD4" w:rsidRPr="00A001B4" w14:paraId="23F18A0A" w14:textId="77777777">
        <w:trPr>
          <w:cantSplit/>
          <w:trHeight w:val="711"/>
        </w:trPr>
        <w:tc>
          <w:tcPr>
            <w:tcW w:w="4147" w:type="dxa"/>
            <w:gridSpan w:val="3"/>
          </w:tcPr>
          <w:p w14:paraId="76A4F6EC" w14:textId="77777777" w:rsidR="000F6DD4" w:rsidRPr="00A001B4" w:rsidRDefault="000F6DD4">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31A1ABAE" w14:textId="77777777" w:rsidR="000F6DD4" w:rsidRPr="00A001B4" w:rsidRDefault="000F6DD4">
            <w:pPr>
              <w:rPr>
                <w:rFonts w:cs="Times New Roman"/>
                <w:lang w:eastAsia="en-GB"/>
              </w:rPr>
            </w:pPr>
            <w:r w:rsidRPr="00A001B4">
              <w:rPr>
                <w:rFonts w:cs="Times New Roman"/>
                <w:lang w:eastAsia="en-GB"/>
              </w:rPr>
              <w:t>Selectați poziția corespunzătoare:</w:t>
            </w:r>
          </w:p>
          <w:p w14:paraId="2243F3ED" w14:textId="31D047DF" w:rsidR="000F6DD4" w:rsidRPr="00A001B4" w:rsidRDefault="00727B04">
            <w:pPr>
              <w:rPr>
                <w:rFonts w:cs="Times New Roman"/>
                <w:i/>
              </w:rPr>
            </w:pPr>
            <w:r w:rsidRPr="00A001B4">
              <w:rPr>
                <w:rFonts w:cs="Times New Roman"/>
                <w:i/>
                <w:lang w:eastAsia="en-GB"/>
              </w:rPr>
              <w:t>Expert formare</w:t>
            </w:r>
          </w:p>
        </w:tc>
      </w:tr>
      <w:tr w:rsidR="000F6DD4" w:rsidRPr="00A001B4" w14:paraId="648C7B7E" w14:textId="77777777">
        <w:trPr>
          <w:cantSplit/>
          <w:trHeight w:val="480"/>
        </w:trPr>
        <w:tc>
          <w:tcPr>
            <w:tcW w:w="4147" w:type="dxa"/>
            <w:gridSpan w:val="3"/>
          </w:tcPr>
          <w:p w14:paraId="04496B4B" w14:textId="77777777" w:rsidR="000F6DD4" w:rsidRPr="00A001B4" w:rsidRDefault="000F6DD4">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A001B4" w:rsidRDefault="00727B04">
            <w:pPr>
              <w:rPr>
                <w:rFonts w:cs="Times New Roman"/>
                <w:i/>
                <w:highlight w:val="lightGray"/>
                <w:lang w:eastAsia="en-GB"/>
              </w:rPr>
            </w:pPr>
            <w:r w:rsidRPr="00A001B4">
              <w:rPr>
                <w:rFonts w:cs="Times New Roman"/>
                <w:i/>
                <w:highlight w:val="lightGray"/>
                <w:lang w:eastAsia="en-GB"/>
              </w:rPr>
              <w:t>DA</w:t>
            </w:r>
          </w:p>
        </w:tc>
      </w:tr>
      <w:tr w:rsidR="000F6DD4" w:rsidRPr="00A001B4" w14:paraId="5B05AC4E" w14:textId="77777777">
        <w:trPr>
          <w:cantSplit/>
          <w:trHeight w:val="480"/>
        </w:trPr>
        <w:tc>
          <w:tcPr>
            <w:tcW w:w="4147" w:type="dxa"/>
            <w:gridSpan w:val="3"/>
          </w:tcPr>
          <w:p w14:paraId="7C6A812A" w14:textId="77777777" w:rsidR="000F6DD4" w:rsidRPr="00A001B4" w:rsidRDefault="000F6DD4">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1CEA13C8" w14:textId="21CDCCC8" w:rsidR="000F6DD4" w:rsidRPr="00A001B4" w:rsidRDefault="00727B04">
            <w:pPr>
              <w:rPr>
                <w:rFonts w:cs="Times New Roman"/>
                <w:lang w:eastAsia="en-GB"/>
              </w:rPr>
            </w:pPr>
            <w:r w:rsidRPr="00A001B4">
              <w:rPr>
                <w:rFonts w:cs="Times New Roman"/>
                <w:i/>
                <w:lang w:eastAsia="en-GB"/>
              </w:rPr>
              <w:t>Master</w:t>
            </w:r>
            <w:r w:rsidR="000F6DD4" w:rsidRPr="00A001B4">
              <w:rPr>
                <w:rFonts w:cs="Times New Roman"/>
                <w:i/>
                <w:lang w:eastAsia="en-GB"/>
              </w:rPr>
              <w:t xml:space="preserve"> </w:t>
            </w:r>
          </w:p>
        </w:tc>
      </w:tr>
      <w:tr w:rsidR="000F6DD4" w:rsidRPr="00A001B4" w14:paraId="296AEF65" w14:textId="77777777">
        <w:trPr>
          <w:cantSplit/>
          <w:trHeight w:val="306"/>
        </w:trPr>
        <w:tc>
          <w:tcPr>
            <w:tcW w:w="4147" w:type="dxa"/>
            <w:gridSpan w:val="3"/>
          </w:tcPr>
          <w:p w14:paraId="03B02593" w14:textId="77777777" w:rsidR="000F6DD4" w:rsidRPr="00A001B4" w:rsidRDefault="000F6DD4">
            <w:pPr>
              <w:rPr>
                <w:rFonts w:cs="Times New Roman"/>
                <w:lang w:eastAsia="en-GB"/>
              </w:rPr>
            </w:pPr>
            <w:r w:rsidRPr="00A001B4">
              <w:rPr>
                <w:rFonts w:cs="Times New Roman"/>
                <w:lang w:eastAsia="en-GB"/>
              </w:rPr>
              <w:t xml:space="preserve">Abilități </w:t>
            </w:r>
          </w:p>
        </w:tc>
        <w:tc>
          <w:tcPr>
            <w:tcW w:w="5486" w:type="dxa"/>
            <w:gridSpan w:val="7"/>
          </w:tcPr>
          <w:p w14:paraId="179E27D6" w14:textId="3201C1F3" w:rsidR="000F6DD4" w:rsidRPr="00A001B4" w:rsidRDefault="00727B04">
            <w:pPr>
              <w:rPr>
                <w:rFonts w:cs="Times New Roman"/>
                <w:i/>
                <w:highlight w:val="lightGray"/>
                <w:lang w:eastAsia="en-GB"/>
              </w:rPr>
            </w:pPr>
            <w:r w:rsidRPr="00A001B4">
              <w:rPr>
                <w:rFonts w:cs="Times New Roman"/>
                <w:i/>
                <w:highlight w:val="lightGray"/>
                <w:lang w:eastAsia="en-GB"/>
              </w:rPr>
              <w:t>Comunicare</w:t>
            </w:r>
          </w:p>
        </w:tc>
      </w:tr>
      <w:tr w:rsidR="000F6DD4" w:rsidRPr="00A001B4" w14:paraId="2AD03A77" w14:textId="77777777">
        <w:trPr>
          <w:cantSplit/>
          <w:trHeight w:val="306"/>
        </w:trPr>
        <w:tc>
          <w:tcPr>
            <w:tcW w:w="4147" w:type="dxa"/>
            <w:gridSpan w:val="3"/>
          </w:tcPr>
          <w:p w14:paraId="066EC771" w14:textId="77777777" w:rsidR="000F6DD4" w:rsidRPr="00A001B4" w:rsidRDefault="000F6DD4">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A001B4" w:rsidRDefault="00727B04">
            <w:pPr>
              <w:rPr>
                <w:rFonts w:cs="Times New Roman"/>
                <w:lang w:eastAsia="en-GB"/>
              </w:rPr>
            </w:pPr>
            <w:r w:rsidRPr="00A001B4">
              <w:rPr>
                <w:rFonts w:cs="Times New Roman"/>
                <w:i/>
                <w:lang w:eastAsia="en-GB"/>
              </w:rPr>
              <w:t>15 ani</w:t>
            </w:r>
          </w:p>
        </w:tc>
      </w:tr>
      <w:tr w:rsidR="000F6DD4" w:rsidRPr="00A001B4" w14:paraId="3DA5BC04" w14:textId="77777777">
        <w:trPr>
          <w:cantSplit/>
          <w:trHeight w:val="306"/>
        </w:trPr>
        <w:tc>
          <w:tcPr>
            <w:tcW w:w="4147" w:type="dxa"/>
            <w:gridSpan w:val="3"/>
          </w:tcPr>
          <w:p w14:paraId="115FB35C" w14:textId="77777777" w:rsidR="000F6DD4" w:rsidRPr="00A001B4" w:rsidRDefault="000F6DD4">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A001B4" w:rsidRDefault="00727B04">
            <w:pPr>
              <w:rPr>
                <w:rFonts w:cs="Times New Roman"/>
                <w:lang w:eastAsia="en-GB"/>
              </w:rPr>
            </w:pPr>
            <w:r w:rsidRPr="00A001B4">
              <w:rPr>
                <w:rFonts w:cs="Times New Roman"/>
                <w:i/>
                <w:lang w:eastAsia="en-GB"/>
              </w:rPr>
              <w:t>5 ani</w:t>
            </w:r>
          </w:p>
        </w:tc>
      </w:tr>
      <w:tr w:rsidR="000F6DD4" w:rsidRPr="00A001B4" w14:paraId="162DD4D4" w14:textId="77777777">
        <w:trPr>
          <w:cantSplit/>
          <w:trHeight w:val="531"/>
        </w:trPr>
        <w:tc>
          <w:tcPr>
            <w:tcW w:w="4147" w:type="dxa"/>
            <w:gridSpan w:val="3"/>
          </w:tcPr>
          <w:p w14:paraId="1A2ABBD9" w14:textId="77777777" w:rsidR="000F6DD4" w:rsidRPr="00A001B4" w:rsidRDefault="000F6DD4">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747537DD" w14:textId="77777777" w:rsidR="000F6DD4" w:rsidRPr="00A001B4" w:rsidRDefault="000F6DD4">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A001B4" w:rsidRDefault="000F6DD4">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A001B4" w:rsidRDefault="000F6DD4">
            <w:pPr>
              <w:rPr>
                <w:rFonts w:cs="Times New Roman"/>
                <w:lang w:eastAsia="en-GB"/>
              </w:rPr>
            </w:pPr>
            <w:r w:rsidRPr="00A001B4">
              <w:rPr>
                <w:rFonts w:cs="Times New Roman"/>
                <w:i/>
                <w:highlight w:val="lightGray"/>
                <w:lang w:eastAsia="en-GB"/>
              </w:rPr>
              <w:t>[introduceți durata proiectului/contractului, activităților, după caz]</w:t>
            </w:r>
          </w:p>
        </w:tc>
      </w:tr>
      <w:tr w:rsidR="000F6DD4" w:rsidRPr="00A001B4" w14:paraId="43A1520C" w14:textId="77777777">
        <w:trPr>
          <w:cantSplit/>
          <w:trHeight w:val="783"/>
        </w:trPr>
        <w:tc>
          <w:tcPr>
            <w:tcW w:w="4147" w:type="dxa"/>
            <w:gridSpan w:val="3"/>
          </w:tcPr>
          <w:p w14:paraId="774A85A1" w14:textId="77777777" w:rsidR="000F6DD4" w:rsidRPr="00A001B4" w:rsidRDefault="000F6DD4">
            <w:pPr>
              <w:rPr>
                <w:rFonts w:cs="Times New Roman"/>
              </w:rPr>
            </w:pPr>
            <w:r w:rsidRPr="00A001B4">
              <w:rPr>
                <w:rFonts w:cs="Times New Roman"/>
                <w:lang w:eastAsia="en-GB"/>
              </w:rPr>
              <w:t>Perioada în care expertul principal a participat</w:t>
            </w:r>
          </w:p>
          <w:p w14:paraId="00F56FAC" w14:textId="77777777" w:rsidR="000F6DD4" w:rsidRPr="00A001B4" w:rsidRDefault="000F6DD4">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62C9C876" w14:textId="77777777" w:rsidR="000F6DD4" w:rsidRPr="00A001B4" w:rsidRDefault="000F6DD4">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721C52CC" w14:textId="77777777" w:rsidR="000F6DD4" w:rsidRPr="00A001B4" w:rsidRDefault="000F6DD4">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0F6DD4" w:rsidRPr="00A001B4" w14:paraId="69219A88" w14:textId="77777777">
        <w:trPr>
          <w:cantSplit/>
          <w:trHeight w:val="783"/>
        </w:trPr>
        <w:tc>
          <w:tcPr>
            <w:tcW w:w="4147" w:type="dxa"/>
            <w:gridSpan w:val="3"/>
          </w:tcPr>
          <w:p w14:paraId="1ED56C74" w14:textId="77777777" w:rsidR="000F6DD4" w:rsidRPr="00A001B4" w:rsidRDefault="000F6DD4">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A001B4" w:rsidRDefault="000F6DD4">
            <w:pPr>
              <w:rPr>
                <w:rFonts w:cs="Times New Roman"/>
                <w:lang w:eastAsia="en-GB"/>
              </w:rPr>
            </w:pPr>
          </w:p>
        </w:tc>
        <w:tc>
          <w:tcPr>
            <w:tcW w:w="2743" w:type="dxa"/>
            <w:gridSpan w:val="4"/>
          </w:tcPr>
          <w:p w14:paraId="4A8B9D62" w14:textId="77777777" w:rsidR="000F6DD4" w:rsidRPr="00A001B4" w:rsidRDefault="000F6DD4">
            <w:pPr>
              <w:rPr>
                <w:rFonts w:cs="Times New Roman"/>
                <w:lang w:eastAsia="en-GB"/>
              </w:rPr>
            </w:pPr>
          </w:p>
        </w:tc>
      </w:tr>
      <w:tr w:rsidR="000F6DD4" w:rsidRPr="00A001B4" w14:paraId="019235B6" w14:textId="77777777">
        <w:trPr>
          <w:cantSplit/>
          <w:trHeight w:val="495"/>
        </w:trPr>
        <w:tc>
          <w:tcPr>
            <w:tcW w:w="4147" w:type="dxa"/>
            <w:gridSpan w:val="3"/>
          </w:tcPr>
          <w:p w14:paraId="49323CC1" w14:textId="77777777" w:rsidR="000F6DD4" w:rsidRPr="00A001B4" w:rsidRDefault="000F6DD4">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A001B4" w:rsidRDefault="000F6DD4">
            <w:pPr>
              <w:rPr>
                <w:rFonts w:cs="Times New Roman"/>
                <w:lang w:eastAsia="en-GB"/>
              </w:rPr>
            </w:pPr>
            <w:r w:rsidRPr="00A001B4">
              <w:rPr>
                <w:rFonts w:cs="Times New Roman"/>
                <w:i/>
                <w:highlight w:val="lightGray"/>
                <w:lang w:eastAsia="en-GB"/>
              </w:rPr>
              <w:t>[introduceți câte rânduri este necesar pentru furnizarea de informații]</w:t>
            </w:r>
          </w:p>
        </w:tc>
      </w:tr>
      <w:tr w:rsidR="000F6DD4" w:rsidRPr="00A001B4" w14:paraId="448C416D" w14:textId="77777777">
        <w:trPr>
          <w:cantSplit/>
          <w:trHeight w:val="1026"/>
        </w:trPr>
        <w:tc>
          <w:tcPr>
            <w:tcW w:w="4147" w:type="dxa"/>
            <w:gridSpan w:val="3"/>
          </w:tcPr>
          <w:p w14:paraId="61232FCD" w14:textId="77777777" w:rsidR="000F6DD4" w:rsidRPr="00A001B4" w:rsidRDefault="000F6DD4">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A001B4" w:rsidRDefault="000F6DD4">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A001B4" w14:paraId="134BE24F" w14:textId="77777777">
        <w:trPr>
          <w:cantSplit/>
          <w:trHeight w:val="1026"/>
        </w:trPr>
        <w:tc>
          <w:tcPr>
            <w:tcW w:w="4147" w:type="dxa"/>
            <w:gridSpan w:val="3"/>
          </w:tcPr>
          <w:p w14:paraId="53B6CF95" w14:textId="77777777" w:rsidR="000F6DD4" w:rsidRPr="00A001B4" w:rsidRDefault="000F6DD4">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44"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274670EE" w14:textId="77777777" w:rsidR="000F6DD4" w:rsidRPr="00A001B4" w:rsidRDefault="000F6DD4">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54672038" w14:textId="77777777" w:rsidR="000F6DD4" w:rsidRPr="00A001B4" w:rsidRDefault="000F6DD4">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0F6DD4" w:rsidRPr="00A001B4" w14:paraId="60A072C3" w14:textId="77777777">
        <w:trPr>
          <w:cantSplit/>
          <w:trHeight w:val="210"/>
        </w:trPr>
        <w:tc>
          <w:tcPr>
            <w:tcW w:w="9633" w:type="dxa"/>
            <w:gridSpan w:val="10"/>
          </w:tcPr>
          <w:p w14:paraId="61359BA2" w14:textId="007F2B09" w:rsidR="000F6DD4" w:rsidRPr="00A001B4" w:rsidRDefault="000F6DD4">
            <w:pPr>
              <w:rPr>
                <w:rFonts w:cs="Times New Roman"/>
                <w:lang w:eastAsia="en-GB"/>
              </w:rPr>
            </w:pPr>
            <w:r w:rsidRPr="00A001B4">
              <w:rPr>
                <w:rFonts w:cs="Times New Roman"/>
                <w:lang w:eastAsia="en-GB"/>
              </w:rPr>
              <w:t xml:space="preserve">Educație/Certificare/Formare Profesională </w:t>
            </w:r>
            <w:r w:rsidR="00727B04" w:rsidRPr="00A001B4">
              <w:rPr>
                <w:rFonts w:cs="Times New Roman"/>
                <w:i/>
                <w:lang w:eastAsia="en-GB"/>
              </w:rPr>
              <w:t>Conform CV</w:t>
            </w:r>
          </w:p>
        </w:tc>
      </w:tr>
      <w:tr w:rsidR="000F6DD4" w:rsidRPr="00A001B4" w14:paraId="3B982874" w14:textId="77777777">
        <w:trPr>
          <w:cantSplit/>
          <w:trHeight w:val="480"/>
        </w:trPr>
        <w:tc>
          <w:tcPr>
            <w:tcW w:w="533" w:type="dxa"/>
          </w:tcPr>
          <w:p w14:paraId="065F85AD" w14:textId="77777777" w:rsidR="000F6DD4" w:rsidRPr="00A001B4" w:rsidRDefault="000F6DD4">
            <w:pPr>
              <w:rPr>
                <w:rFonts w:cs="Times New Roman"/>
                <w:lang w:eastAsia="en-GB"/>
              </w:rPr>
            </w:pPr>
          </w:p>
        </w:tc>
        <w:tc>
          <w:tcPr>
            <w:tcW w:w="2338" w:type="dxa"/>
          </w:tcPr>
          <w:p w14:paraId="1997E15E" w14:textId="77777777" w:rsidR="000F6DD4" w:rsidRPr="00A001B4" w:rsidRDefault="000F6DD4">
            <w:pPr>
              <w:rPr>
                <w:rFonts w:cs="Times New Roman"/>
                <w:lang w:eastAsia="en-GB"/>
              </w:rPr>
            </w:pPr>
            <w:r w:rsidRPr="00A001B4">
              <w:rPr>
                <w:rFonts w:cs="Times New Roman"/>
                <w:lang w:eastAsia="en-GB"/>
              </w:rPr>
              <w:t>Diplomă/</w:t>
            </w:r>
          </w:p>
          <w:p w14:paraId="72AD8A5E" w14:textId="77777777" w:rsidR="000F6DD4" w:rsidRPr="00A001B4" w:rsidRDefault="000F6DD4">
            <w:pPr>
              <w:rPr>
                <w:rFonts w:cs="Times New Roman"/>
                <w:lang w:eastAsia="en-GB"/>
              </w:rPr>
            </w:pPr>
            <w:r w:rsidRPr="00A001B4">
              <w:rPr>
                <w:rFonts w:cs="Times New Roman"/>
                <w:lang w:eastAsia="en-GB"/>
              </w:rPr>
              <w:t>Certificat (denumire, serie, număr)</w:t>
            </w:r>
          </w:p>
        </w:tc>
        <w:tc>
          <w:tcPr>
            <w:tcW w:w="2165" w:type="dxa"/>
            <w:gridSpan w:val="2"/>
          </w:tcPr>
          <w:p w14:paraId="06A23356" w14:textId="77777777" w:rsidR="000F6DD4" w:rsidRPr="00A001B4" w:rsidRDefault="000F6DD4">
            <w:pPr>
              <w:rPr>
                <w:rFonts w:cs="Times New Roman"/>
                <w:lang w:eastAsia="en-GB"/>
              </w:rPr>
            </w:pPr>
            <w:r w:rsidRPr="00A001B4">
              <w:rPr>
                <w:rFonts w:cs="Times New Roman"/>
                <w:lang w:eastAsia="en-GB"/>
              </w:rPr>
              <w:t>Instituția care a eliberat diploma/certificatul</w:t>
            </w:r>
          </w:p>
        </w:tc>
        <w:tc>
          <w:tcPr>
            <w:tcW w:w="2299" w:type="dxa"/>
            <w:gridSpan w:val="4"/>
          </w:tcPr>
          <w:p w14:paraId="17980F09" w14:textId="77777777" w:rsidR="000F6DD4" w:rsidRPr="00A001B4" w:rsidRDefault="000F6DD4">
            <w:pPr>
              <w:rPr>
                <w:rFonts w:cs="Times New Roman"/>
                <w:lang w:eastAsia="en-GB"/>
              </w:rPr>
            </w:pPr>
            <w:r w:rsidRPr="00A001B4">
              <w:rPr>
                <w:rFonts w:cs="Times New Roman"/>
                <w:lang w:eastAsia="en-GB"/>
              </w:rPr>
              <w:t>Specializarea</w:t>
            </w:r>
          </w:p>
        </w:tc>
        <w:tc>
          <w:tcPr>
            <w:tcW w:w="2298" w:type="dxa"/>
            <w:gridSpan w:val="2"/>
          </w:tcPr>
          <w:p w14:paraId="3F8586DD" w14:textId="77777777" w:rsidR="000F6DD4" w:rsidRPr="00A001B4" w:rsidRDefault="000F6DD4">
            <w:pPr>
              <w:rPr>
                <w:rFonts w:cs="Times New Roman"/>
                <w:lang w:eastAsia="en-GB"/>
              </w:rPr>
            </w:pPr>
            <w:r w:rsidRPr="00A001B4">
              <w:rPr>
                <w:rFonts w:cs="Times New Roman"/>
                <w:lang w:eastAsia="en-GB"/>
              </w:rPr>
              <w:t>Perioada</w:t>
            </w:r>
          </w:p>
          <w:p w14:paraId="0093A7C7" w14:textId="77777777" w:rsidR="000F6DD4" w:rsidRPr="00A001B4" w:rsidRDefault="000F6DD4">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0F6DD4" w:rsidRPr="00A001B4" w14:paraId="0FCA41CC" w14:textId="77777777">
        <w:trPr>
          <w:cantSplit/>
          <w:trHeight w:val="66"/>
        </w:trPr>
        <w:tc>
          <w:tcPr>
            <w:tcW w:w="533" w:type="dxa"/>
          </w:tcPr>
          <w:p w14:paraId="5754B598" w14:textId="77777777" w:rsidR="000F6DD4" w:rsidRPr="00A001B4" w:rsidRDefault="000F6DD4">
            <w:pPr>
              <w:rPr>
                <w:rFonts w:cs="Times New Roman"/>
                <w:lang w:eastAsia="en-GB"/>
              </w:rPr>
            </w:pPr>
          </w:p>
        </w:tc>
        <w:tc>
          <w:tcPr>
            <w:tcW w:w="2338" w:type="dxa"/>
          </w:tcPr>
          <w:p w14:paraId="67C76A26" w14:textId="77777777" w:rsidR="000F6DD4" w:rsidRPr="00A001B4" w:rsidRDefault="000F6DD4">
            <w:pPr>
              <w:rPr>
                <w:rFonts w:cs="Times New Roman"/>
                <w:lang w:eastAsia="en-GB"/>
              </w:rPr>
            </w:pPr>
          </w:p>
        </w:tc>
        <w:tc>
          <w:tcPr>
            <w:tcW w:w="2165" w:type="dxa"/>
            <w:gridSpan w:val="2"/>
          </w:tcPr>
          <w:p w14:paraId="68401D27" w14:textId="77777777" w:rsidR="000F6DD4" w:rsidRPr="00A001B4" w:rsidRDefault="000F6DD4">
            <w:pPr>
              <w:rPr>
                <w:rFonts w:cs="Times New Roman"/>
                <w:lang w:eastAsia="en-GB"/>
              </w:rPr>
            </w:pPr>
          </w:p>
        </w:tc>
        <w:tc>
          <w:tcPr>
            <w:tcW w:w="2299" w:type="dxa"/>
            <w:gridSpan w:val="4"/>
          </w:tcPr>
          <w:p w14:paraId="7EAB49D7" w14:textId="77777777" w:rsidR="000F6DD4" w:rsidRPr="00A001B4" w:rsidRDefault="000F6DD4">
            <w:pPr>
              <w:rPr>
                <w:rFonts w:cs="Times New Roman"/>
                <w:lang w:eastAsia="en-GB"/>
              </w:rPr>
            </w:pPr>
          </w:p>
        </w:tc>
        <w:tc>
          <w:tcPr>
            <w:tcW w:w="2298" w:type="dxa"/>
            <w:gridSpan w:val="2"/>
          </w:tcPr>
          <w:p w14:paraId="0C3CB3CC" w14:textId="77777777" w:rsidR="000F6DD4" w:rsidRPr="00A001B4" w:rsidRDefault="000F6DD4">
            <w:pPr>
              <w:rPr>
                <w:rFonts w:cs="Times New Roman"/>
                <w:lang w:eastAsia="en-GB"/>
              </w:rPr>
            </w:pPr>
          </w:p>
        </w:tc>
      </w:tr>
      <w:tr w:rsidR="000F6DD4" w:rsidRPr="00A001B4" w14:paraId="2B132C86" w14:textId="77777777">
        <w:trPr>
          <w:cantSplit/>
          <w:trHeight w:val="50"/>
        </w:trPr>
        <w:tc>
          <w:tcPr>
            <w:tcW w:w="533" w:type="dxa"/>
          </w:tcPr>
          <w:p w14:paraId="5D4AFAC9" w14:textId="77777777" w:rsidR="000F6DD4" w:rsidRPr="00A001B4" w:rsidRDefault="000F6DD4">
            <w:pPr>
              <w:rPr>
                <w:rFonts w:cs="Times New Roman"/>
                <w:lang w:eastAsia="en-GB"/>
              </w:rPr>
            </w:pPr>
          </w:p>
        </w:tc>
        <w:tc>
          <w:tcPr>
            <w:tcW w:w="2338" w:type="dxa"/>
          </w:tcPr>
          <w:p w14:paraId="2083DC65" w14:textId="77777777" w:rsidR="000F6DD4" w:rsidRPr="00A001B4" w:rsidRDefault="000F6DD4">
            <w:pPr>
              <w:rPr>
                <w:rFonts w:cs="Times New Roman"/>
                <w:lang w:eastAsia="en-GB"/>
              </w:rPr>
            </w:pPr>
          </w:p>
        </w:tc>
        <w:tc>
          <w:tcPr>
            <w:tcW w:w="2165" w:type="dxa"/>
            <w:gridSpan w:val="2"/>
          </w:tcPr>
          <w:p w14:paraId="7DAACD54" w14:textId="77777777" w:rsidR="000F6DD4" w:rsidRPr="00A001B4" w:rsidRDefault="000F6DD4">
            <w:pPr>
              <w:rPr>
                <w:rFonts w:cs="Times New Roman"/>
                <w:lang w:eastAsia="en-GB"/>
              </w:rPr>
            </w:pPr>
          </w:p>
        </w:tc>
        <w:tc>
          <w:tcPr>
            <w:tcW w:w="2299" w:type="dxa"/>
            <w:gridSpan w:val="4"/>
          </w:tcPr>
          <w:p w14:paraId="1C940A07" w14:textId="77777777" w:rsidR="000F6DD4" w:rsidRPr="00A001B4" w:rsidRDefault="000F6DD4">
            <w:pPr>
              <w:rPr>
                <w:rFonts w:cs="Times New Roman"/>
                <w:lang w:eastAsia="en-GB"/>
              </w:rPr>
            </w:pPr>
          </w:p>
        </w:tc>
        <w:tc>
          <w:tcPr>
            <w:tcW w:w="2298" w:type="dxa"/>
            <w:gridSpan w:val="2"/>
          </w:tcPr>
          <w:p w14:paraId="7651616B" w14:textId="77777777" w:rsidR="000F6DD4" w:rsidRPr="00A001B4" w:rsidRDefault="000F6DD4">
            <w:pPr>
              <w:rPr>
                <w:rFonts w:cs="Times New Roman"/>
                <w:lang w:eastAsia="en-GB"/>
              </w:rPr>
            </w:pPr>
          </w:p>
        </w:tc>
      </w:tr>
      <w:tr w:rsidR="000F6DD4" w:rsidRPr="00A001B4" w14:paraId="22DF5B6F" w14:textId="77777777">
        <w:trPr>
          <w:cantSplit/>
          <w:trHeight w:val="50"/>
        </w:trPr>
        <w:tc>
          <w:tcPr>
            <w:tcW w:w="533" w:type="dxa"/>
          </w:tcPr>
          <w:p w14:paraId="199FE4AD" w14:textId="77777777" w:rsidR="000F6DD4" w:rsidRPr="00A001B4" w:rsidRDefault="000F6DD4">
            <w:pPr>
              <w:rPr>
                <w:rFonts w:cs="Times New Roman"/>
                <w:lang w:eastAsia="en-GB"/>
              </w:rPr>
            </w:pPr>
          </w:p>
        </w:tc>
        <w:tc>
          <w:tcPr>
            <w:tcW w:w="2338" w:type="dxa"/>
          </w:tcPr>
          <w:p w14:paraId="26148C14" w14:textId="77777777" w:rsidR="000F6DD4" w:rsidRPr="00A001B4" w:rsidRDefault="000F6DD4">
            <w:pPr>
              <w:rPr>
                <w:rFonts w:cs="Times New Roman"/>
                <w:lang w:eastAsia="en-GB"/>
              </w:rPr>
            </w:pPr>
          </w:p>
        </w:tc>
        <w:tc>
          <w:tcPr>
            <w:tcW w:w="2165" w:type="dxa"/>
            <w:gridSpan w:val="2"/>
          </w:tcPr>
          <w:p w14:paraId="7D4E9CD3" w14:textId="77777777" w:rsidR="000F6DD4" w:rsidRPr="00A001B4" w:rsidRDefault="000F6DD4">
            <w:pPr>
              <w:rPr>
                <w:rFonts w:cs="Times New Roman"/>
                <w:lang w:eastAsia="en-GB"/>
              </w:rPr>
            </w:pPr>
          </w:p>
        </w:tc>
        <w:tc>
          <w:tcPr>
            <w:tcW w:w="2299" w:type="dxa"/>
            <w:gridSpan w:val="4"/>
          </w:tcPr>
          <w:p w14:paraId="4BE34862" w14:textId="77777777" w:rsidR="000F6DD4" w:rsidRPr="00A001B4" w:rsidRDefault="000F6DD4">
            <w:pPr>
              <w:rPr>
                <w:rFonts w:cs="Times New Roman"/>
                <w:lang w:eastAsia="en-GB"/>
              </w:rPr>
            </w:pPr>
          </w:p>
        </w:tc>
        <w:tc>
          <w:tcPr>
            <w:tcW w:w="2298" w:type="dxa"/>
            <w:gridSpan w:val="2"/>
          </w:tcPr>
          <w:p w14:paraId="695CA97F" w14:textId="77777777" w:rsidR="000F6DD4" w:rsidRPr="00A001B4" w:rsidRDefault="000F6DD4">
            <w:pPr>
              <w:rPr>
                <w:rFonts w:cs="Times New Roman"/>
                <w:lang w:eastAsia="en-GB"/>
              </w:rPr>
            </w:pPr>
          </w:p>
        </w:tc>
      </w:tr>
    </w:tbl>
    <w:p w14:paraId="3239795C" w14:textId="77777777" w:rsidR="000F6DD4" w:rsidRPr="00A001B4" w:rsidRDefault="000F6DD4" w:rsidP="00B42622">
      <w:pPr>
        <w:tabs>
          <w:tab w:val="left" w:pos="851"/>
        </w:tabs>
        <w:adjustRightInd w:val="0"/>
        <w:contextualSpacing/>
        <w:rPr>
          <w:rFonts w:eastAsia="Calibri" w:cs="Times New Roman"/>
        </w:rPr>
      </w:pPr>
    </w:p>
    <w:p w14:paraId="2D2D5AA1" w14:textId="77777777" w:rsidR="000F6DD4" w:rsidRPr="00A001B4" w:rsidRDefault="000F6DD4" w:rsidP="00B42622">
      <w:pPr>
        <w:tabs>
          <w:tab w:val="left" w:pos="851"/>
        </w:tabs>
        <w:adjustRightInd w:val="0"/>
        <w:contextualSpacing/>
        <w:rPr>
          <w:rFonts w:eastAsia="Calibri" w:cs="Times New Roman"/>
        </w:rPr>
      </w:pPr>
    </w:p>
    <w:p w14:paraId="0A9B9344" w14:textId="77777777" w:rsidR="000F6DD4" w:rsidRPr="00A001B4" w:rsidRDefault="000F6DD4" w:rsidP="00B42622">
      <w:pPr>
        <w:tabs>
          <w:tab w:val="left" w:pos="851"/>
        </w:tabs>
        <w:adjustRightInd w:val="0"/>
        <w:contextualSpacing/>
        <w:rPr>
          <w:rFonts w:eastAsia="Calibri" w:cs="Times New Roman"/>
        </w:rPr>
      </w:pPr>
    </w:p>
    <w:p w14:paraId="356E2F6F" w14:textId="77777777" w:rsidR="000F6DD4" w:rsidRPr="00A001B4" w:rsidRDefault="000F6DD4" w:rsidP="00B42622">
      <w:pPr>
        <w:tabs>
          <w:tab w:val="left" w:pos="851"/>
        </w:tabs>
        <w:adjustRightInd w:val="0"/>
        <w:contextualSpacing/>
        <w:rPr>
          <w:rFonts w:eastAsia="Calibri" w:cs="Times New Roman"/>
        </w:rPr>
      </w:pPr>
    </w:p>
    <w:p w14:paraId="32AC0CD4" w14:textId="77777777" w:rsidR="000F6DD4" w:rsidRPr="00A001B4" w:rsidRDefault="000F6DD4" w:rsidP="00B42622">
      <w:pPr>
        <w:tabs>
          <w:tab w:val="left" w:pos="851"/>
        </w:tabs>
        <w:adjustRightInd w:val="0"/>
        <w:contextualSpacing/>
        <w:rPr>
          <w:rFonts w:eastAsia="Calibri" w:cs="Times New Roman"/>
        </w:rPr>
      </w:pPr>
    </w:p>
    <w:p w14:paraId="58645C49" w14:textId="77777777" w:rsidR="000F6DD4" w:rsidRPr="00A001B4" w:rsidRDefault="000F6DD4" w:rsidP="00B42622">
      <w:pPr>
        <w:tabs>
          <w:tab w:val="left" w:pos="851"/>
        </w:tabs>
        <w:adjustRightInd w:val="0"/>
        <w:contextualSpacing/>
        <w:rPr>
          <w:rFonts w:eastAsia="Calibri" w:cs="Times New Roman"/>
        </w:rPr>
      </w:pPr>
    </w:p>
    <w:p w14:paraId="1FEB9CA5" w14:textId="77777777" w:rsidR="000F6DD4" w:rsidRPr="00A001B4" w:rsidRDefault="000F6DD4" w:rsidP="00B42622">
      <w:pPr>
        <w:tabs>
          <w:tab w:val="left" w:pos="851"/>
        </w:tabs>
        <w:adjustRightInd w:val="0"/>
        <w:contextualSpacing/>
        <w:rPr>
          <w:rFonts w:eastAsia="Calibri" w:cs="Times New Roman"/>
        </w:rPr>
      </w:pPr>
    </w:p>
    <w:p w14:paraId="6E181801" w14:textId="77777777" w:rsidR="000F6DD4" w:rsidRPr="00A001B4" w:rsidRDefault="000F6DD4" w:rsidP="00B42622">
      <w:pPr>
        <w:tabs>
          <w:tab w:val="left" w:pos="851"/>
        </w:tabs>
        <w:adjustRightInd w:val="0"/>
        <w:contextualSpacing/>
        <w:rPr>
          <w:rFonts w:eastAsia="Calibri" w:cs="Times New Roman"/>
        </w:rPr>
      </w:pPr>
    </w:p>
    <w:p w14:paraId="01F457AC" w14:textId="77777777" w:rsidR="000F6DD4" w:rsidRPr="00A001B4" w:rsidRDefault="000F6DD4" w:rsidP="00B42622">
      <w:pPr>
        <w:tabs>
          <w:tab w:val="left" w:pos="851"/>
        </w:tabs>
        <w:adjustRightInd w:val="0"/>
        <w:contextualSpacing/>
        <w:rPr>
          <w:rFonts w:eastAsia="Calibri" w:cs="Times New Roman"/>
        </w:rPr>
      </w:pPr>
    </w:p>
    <w:p w14:paraId="04D30BEF" w14:textId="77777777" w:rsidR="000F6DD4" w:rsidRPr="00A001B4" w:rsidRDefault="000F6DD4" w:rsidP="00B42622">
      <w:pPr>
        <w:tabs>
          <w:tab w:val="left" w:pos="851"/>
        </w:tabs>
        <w:adjustRightInd w:val="0"/>
        <w:contextualSpacing/>
        <w:rPr>
          <w:rFonts w:eastAsia="Calibri" w:cs="Times New Roman"/>
        </w:rPr>
      </w:pPr>
    </w:p>
    <w:p w14:paraId="7B4B87DA" w14:textId="77777777" w:rsidR="000F6DD4" w:rsidRPr="00A001B4" w:rsidRDefault="000F6DD4" w:rsidP="00B42622">
      <w:pPr>
        <w:tabs>
          <w:tab w:val="left" w:pos="851"/>
        </w:tabs>
        <w:adjustRightInd w:val="0"/>
        <w:contextualSpacing/>
        <w:rPr>
          <w:rFonts w:eastAsia="Calibri" w:cs="Times New Roman"/>
        </w:rPr>
      </w:pPr>
    </w:p>
    <w:p w14:paraId="09C892EE" w14:textId="77777777" w:rsidR="000F6DD4" w:rsidRPr="00A001B4" w:rsidRDefault="000F6DD4" w:rsidP="00B42622">
      <w:pPr>
        <w:tabs>
          <w:tab w:val="left" w:pos="851"/>
        </w:tabs>
        <w:adjustRightInd w:val="0"/>
        <w:contextualSpacing/>
        <w:rPr>
          <w:rFonts w:eastAsia="Calibri" w:cs="Times New Roman"/>
        </w:rPr>
      </w:pPr>
    </w:p>
    <w:p w14:paraId="59149C86" w14:textId="77777777" w:rsidR="000F6DD4" w:rsidRPr="00A001B4" w:rsidRDefault="000F6DD4" w:rsidP="00B42622">
      <w:pPr>
        <w:tabs>
          <w:tab w:val="left" w:pos="851"/>
        </w:tabs>
        <w:adjustRightInd w:val="0"/>
        <w:contextualSpacing/>
        <w:rPr>
          <w:rFonts w:eastAsia="Calibri" w:cs="Times New Roman"/>
        </w:rPr>
      </w:pPr>
    </w:p>
    <w:p w14:paraId="66D9A592" w14:textId="77777777" w:rsidR="000F6DD4" w:rsidRPr="00A001B4" w:rsidRDefault="000F6DD4" w:rsidP="00B42622">
      <w:pPr>
        <w:tabs>
          <w:tab w:val="left" w:pos="851"/>
        </w:tabs>
        <w:adjustRightInd w:val="0"/>
        <w:contextualSpacing/>
        <w:rPr>
          <w:rFonts w:eastAsia="Calibri" w:cs="Times New Roman"/>
        </w:rPr>
      </w:pPr>
    </w:p>
    <w:p w14:paraId="2CFE3BAA" w14:textId="77777777" w:rsidR="000F6DD4" w:rsidRPr="00A001B4" w:rsidRDefault="000F6DD4" w:rsidP="00B42622">
      <w:pPr>
        <w:tabs>
          <w:tab w:val="left" w:pos="851"/>
        </w:tabs>
        <w:adjustRightInd w:val="0"/>
        <w:contextualSpacing/>
        <w:rPr>
          <w:rFonts w:eastAsia="Calibri" w:cs="Times New Roman"/>
        </w:rPr>
      </w:pPr>
    </w:p>
    <w:p w14:paraId="3184C527" w14:textId="77777777" w:rsidR="000F6DD4" w:rsidRPr="00A001B4" w:rsidRDefault="000F6DD4" w:rsidP="00B42622">
      <w:pPr>
        <w:tabs>
          <w:tab w:val="left" w:pos="851"/>
        </w:tabs>
        <w:adjustRightInd w:val="0"/>
        <w:contextualSpacing/>
        <w:rPr>
          <w:rFonts w:eastAsia="Calibri" w:cs="Times New Roman"/>
        </w:rPr>
      </w:pPr>
    </w:p>
    <w:p w14:paraId="1835BDF0" w14:textId="77777777" w:rsidR="000F6DD4" w:rsidRPr="00A001B4" w:rsidRDefault="000F6DD4" w:rsidP="00B42622">
      <w:pPr>
        <w:tabs>
          <w:tab w:val="left" w:pos="851"/>
        </w:tabs>
        <w:adjustRightInd w:val="0"/>
        <w:contextualSpacing/>
        <w:rPr>
          <w:rFonts w:eastAsia="Calibri" w:cs="Times New Roman"/>
        </w:rPr>
      </w:pPr>
    </w:p>
    <w:p w14:paraId="673D6D41" w14:textId="77777777" w:rsidR="000F6DD4" w:rsidRPr="00A001B4" w:rsidRDefault="000F6DD4" w:rsidP="00B42622">
      <w:pPr>
        <w:tabs>
          <w:tab w:val="left" w:pos="851"/>
        </w:tabs>
        <w:adjustRightInd w:val="0"/>
        <w:contextualSpacing/>
        <w:rPr>
          <w:rFonts w:eastAsia="Calibri" w:cs="Times New Roman"/>
        </w:rPr>
      </w:pPr>
    </w:p>
    <w:p w14:paraId="0C6A3609" w14:textId="77777777" w:rsidR="000F6DD4" w:rsidRPr="00A001B4" w:rsidRDefault="000F6DD4" w:rsidP="00B42622">
      <w:pPr>
        <w:tabs>
          <w:tab w:val="left" w:pos="851"/>
        </w:tabs>
        <w:adjustRightInd w:val="0"/>
        <w:contextualSpacing/>
        <w:rPr>
          <w:rFonts w:eastAsia="Calibri" w:cs="Times New Roman"/>
        </w:rPr>
      </w:pPr>
    </w:p>
    <w:p w14:paraId="7814B5A4" w14:textId="77777777" w:rsidR="000F6DD4" w:rsidRPr="00A001B4" w:rsidRDefault="000F6DD4" w:rsidP="00B42622">
      <w:pPr>
        <w:tabs>
          <w:tab w:val="left" w:pos="851"/>
        </w:tabs>
        <w:adjustRightInd w:val="0"/>
        <w:contextualSpacing/>
        <w:rPr>
          <w:rFonts w:eastAsia="Calibri" w:cs="Times New Roman"/>
        </w:rPr>
      </w:pPr>
    </w:p>
    <w:p w14:paraId="294F855A" w14:textId="77777777" w:rsidR="000F6DD4" w:rsidRPr="00A001B4" w:rsidRDefault="000F6DD4" w:rsidP="00B42622">
      <w:pPr>
        <w:tabs>
          <w:tab w:val="left" w:pos="851"/>
        </w:tabs>
        <w:adjustRightInd w:val="0"/>
        <w:contextualSpacing/>
        <w:rPr>
          <w:rFonts w:eastAsia="Calibri" w:cs="Times New Roman"/>
        </w:rPr>
      </w:pPr>
    </w:p>
    <w:p w14:paraId="3A147B97" w14:textId="77777777" w:rsidR="000F6DD4" w:rsidRPr="00A001B4" w:rsidRDefault="000F6DD4" w:rsidP="00B42622">
      <w:pPr>
        <w:tabs>
          <w:tab w:val="left" w:pos="851"/>
        </w:tabs>
        <w:adjustRightInd w:val="0"/>
        <w:contextualSpacing/>
        <w:rPr>
          <w:rFonts w:eastAsia="Calibri" w:cs="Times New Roman"/>
        </w:rPr>
      </w:pPr>
    </w:p>
    <w:p w14:paraId="3A4974FB" w14:textId="77777777" w:rsidR="000F6DD4" w:rsidRPr="00A001B4" w:rsidRDefault="000F6DD4" w:rsidP="00B42622">
      <w:pPr>
        <w:tabs>
          <w:tab w:val="left" w:pos="851"/>
        </w:tabs>
        <w:adjustRightInd w:val="0"/>
        <w:contextualSpacing/>
        <w:rPr>
          <w:rFonts w:eastAsia="Calibri" w:cs="Times New Roman"/>
        </w:rPr>
      </w:pPr>
    </w:p>
    <w:p w14:paraId="04BBE296" w14:textId="77777777" w:rsidR="000F6DD4" w:rsidRPr="00A001B4" w:rsidRDefault="000F6DD4" w:rsidP="00B42622">
      <w:pPr>
        <w:tabs>
          <w:tab w:val="left" w:pos="851"/>
        </w:tabs>
        <w:adjustRightInd w:val="0"/>
        <w:contextualSpacing/>
        <w:rPr>
          <w:rFonts w:eastAsia="Calibri" w:cs="Times New Roman"/>
        </w:rPr>
      </w:pPr>
    </w:p>
    <w:p w14:paraId="5EAF6690" w14:textId="77777777" w:rsidR="00727B04" w:rsidRPr="00A001B4" w:rsidRDefault="00727B04" w:rsidP="00B42622">
      <w:pPr>
        <w:tabs>
          <w:tab w:val="left" w:pos="851"/>
        </w:tabs>
        <w:adjustRightInd w:val="0"/>
        <w:contextualSpacing/>
        <w:rPr>
          <w:rFonts w:eastAsia="Calibri" w:cs="Times New Roman"/>
        </w:rPr>
      </w:pPr>
    </w:p>
    <w:p w14:paraId="02CF873D" w14:textId="77777777" w:rsidR="00727B04" w:rsidRPr="00A001B4" w:rsidRDefault="00727B04" w:rsidP="00B42622">
      <w:pPr>
        <w:tabs>
          <w:tab w:val="left" w:pos="851"/>
        </w:tabs>
        <w:adjustRightInd w:val="0"/>
        <w:contextualSpacing/>
        <w:rPr>
          <w:rFonts w:eastAsia="Calibri" w:cs="Times New Roman"/>
        </w:rPr>
      </w:pPr>
    </w:p>
    <w:p w14:paraId="55CB0B2E" w14:textId="77777777" w:rsidR="00727B04" w:rsidRPr="00A001B4" w:rsidRDefault="00727B04" w:rsidP="00B42622">
      <w:pPr>
        <w:tabs>
          <w:tab w:val="left" w:pos="851"/>
        </w:tabs>
        <w:adjustRightInd w:val="0"/>
        <w:contextualSpacing/>
        <w:rPr>
          <w:rFonts w:eastAsia="Calibri" w:cs="Times New Roman"/>
        </w:rPr>
      </w:pPr>
    </w:p>
    <w:p w14:paraId="5931CEB4" w14:textId="77777777" w:rsidR="00727B04" w:rsidRPr="00A001B4" w:rsidRDefault="00727B04" w:rsidP="00B42622">
      <w:pPr>
        <w:tabs>
          <w:tab w:val="left" w:pos="851"/>
        </w:tabs>
        <w:adjustRightInd w:val="0"/>
        <w:contextualSpacing/>
        <w:rPr>
          <w:rFonts w:eastAsia="Calibri" w:cs="Times New Roman"/>
        </w:rPr>
      </w:pPr>
    </w:p>
    <w:p w14:paraId="3D924969" w14:textId="77777777" w:rsidR="000F6DD4" w:rsidRPr="00A001B4" w:rsidRDefault="000F6DD4" w:rsidP="00B42622">
      <w:pPr>
        <w:tabs>
          <w:tab w:val="left" w:pos="851"/>
        </w:tabs>
        <w:adjustRightInd w:val="0"/>
        <w:contextualSpacing/>
        <w:rPr>
          <w:rFonts w:eastAsia="Calibri" w:cs="Times New Roman"/>
        </w:rPr>
      </w:pPr>
    </w:p>
    <w:p w14:paraId="7F2B8178"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A001B4" w14:paraId="5F790B93" w14:textId="77777777">
        <w:trPr>
          <w:cantSplit/>
          <w:trHeight w:val="480"/>
        </w:trPr>
        <w:tc>
          <w:tcPr>
            <w:tcW w:w="4147" w:type="dxa"/>
            <w:gridSpan w:val="3"/>
          </w:tcPr>
          <w:p w14:paraId="6B01F286" w14:textId="68E4622F" w:rsidR="000F6DD4" w:rsidRPr="00A001B4" w:rsidRDefault="000F6DD4">
            <w:pPr>
              <w:rPr>
                <w:rFonts w:cs="Times New Roman"/>
                <w:b/>
                <w:bCs/>
                <w:lang w:eastAsia="en-GB"/>
              </w:rPr>
            </w:pPr>
            <w:r w:rsidRPr="00A001B4">
              <w:rPr>
                <w:rFonts w:cs="Times New Roman"/>
                <w:b/>
                <w:bCs/>
                <w:lang w:eastAsia="en-GB"/>
              </w:rPr>
              <w:lastRenderedPageBreak/>
              <w:t>Nume și prenume expert: Tiberiu Stănescu</w:t>
            </w:r>
          </w:p>
        </w:tc>
        <w:tc>
          <w:tcPr>
            <w:tcW w:w="5486" w:type="dxa"/>
            <w:gridSpan w:val="7"/>
          </w:tcPr>
          <w:p w14:paraId="44C1F24B" w14:textId="33893AFE" w:rsidR="000F6DD4" w:rsidRPr="00A001B4" w:rsidRDefault="00727B04">
            <w:pPr>
              <w:rPr>
                <w:rFonts w:cs="Times New Roman"/>
                <w:lang w:eastAsia="en-GB"/>
              </w:rPr>
            </w:pPr>
            <w:r w:rsidRPr="00A001B4">
              <w:rPr>
                <w:rFonts w:cs="Times New Roman"/>
                <w:i/>
                <w:lang w:eastAsia="en-GB"/>
              </w:rPr>
              <w:t>Expert cheie</w:t>
            </w:r>
          </w:p>
        </w:tc>
      </w:tr>
      <w:tr w:rsidR="00727B04" w:rsidRPr="00A001B4" w14:paraId="1F43D352" w14:textId="77777777">
        <w:trPr>
          <w:cantSplit/>
          <w:trHeight w:val="480"/>
        </w:trPr>
        <w:tc>
          <w:tcPr>
            <w:tcW w:w="4147" w:type="dxa"/>
            <w:gridSpan w:val="3"/>
          </w:tcPr>
          <w:p w14:paraId="41BDE88F" w14:textId="77777777" w:rsidR="00727B04" w:rsidRPr="00A001B4" w:rsidRDefault="00727B04" w:rsidP="00727B04">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2D8F8DD7" w14:textId="292929AF" w:rsidR="00727B04" w:rsidRPr="00A001B4" w:rsidRDefault="00727B04" w:rsidP="00727B04">
            <w:pPr>
              <w:rPr>
                <w:rFonts w:cs="Times New Roman"/>
                <w:lang w:eastAsia="en-GB"/>
              </w:rPr>
            </w:pPr>
            <w:r w:rsidRPr="00A001B4">
              <w:rPr>
                <w:rFonts w:cs="Times New Roman"/>
                <w:lang w:eastAsia="en-GB"/>
              </w:rPr>
              <w:t xml:space="preserve">Telefon: </w:t>
            </w:r>
            <w:r w:rsidRPr="00A001B4">
              <w:rPr>
                <w:rFonts w:cs="Times New Roman"/>
                <w:i/>
                <w:lang w:eastAsia="en-GB"/>
              </w:rPr>
              <w:t>0723584778</w:t>
            </w:r>
          </w:p>
        </w:tc>
        <w:tc>
          <w:tcPr>
            <w:tcW w:w="2651" w:type="dxa"/>
            <w:gridSpan w:val="3"/>
          </w:tcPr>
          <w:p w14:paraId="77414D6A" w14:textId="0BE5A3AA" w:rsidR="00727B04" w:rsidRPr="00A001B4" w:rsidRDefault="00727B04" w:rsidP="00727B04">
            <w:pPr>
              <w:rPr>
                <w:rFonts w:cs="Times New Roman"/>
                <w:lang w:eastAsia="en-GB"/>
              </w:rPr>
            </w:pPr>
            <w:r w:rsidRPr="00A001B4">
              <w:rPr>
                <w:rFonts w:cs="Times New Roman"/>
                <w:lang w:eastAsia="en-GB"/>
              </w:rPr>
              <w:t xml:space="preserve">Email: </w:t>
            </w:r>
            <w:r w:rsidRPr="00A001B4">
              <w:rPr>
                <w:rFonts w:cs="Times New Roman"/>
                <w:i/>
                <w:lang w:eastAsia="en-GB"/>
              </w:rPr>
              <w:t>office@softintl.ro</w:t>
            </w:r>
          </w:p>
        </w:tc>
      </w:tr>
      <w:tr w:rsidR="000F6DD4" w:rsidRPr="00A001B4" w14:paraId="56110F57" w14:textId="77777777">
        <w:trPr>
          <w:cantSplit/>
          <w:trHeight w:val="480"/>
        </w:trPr>
        <w:tc>
          <w:tcPr>
            <w:tcW w:w="4147" w:type="dxa"/>
            <w:gridSpan w:val="3"/>
          </w:tcPr>
          <w:p w14:paraId="080EB55A" w14:textId="77777777" w:rsidR="000F6DD4" w:rsidRPr="00A001B4" w:rsidRDefault="000F6DD4">
            <w:pPr>
              <w:rPr>
                <w:rFonts w:cs="Times New Roman"/>
                <w:lang w:eastAsia="en-GB"/>
              </w:rPr>
            </w:pPr>
            <w:r w:rsidRPr="00A001B4">
              <w:rPr>
                <w:rFonts w:cs="Times New Roman"/>
                <w:lang w:eastAsia="en-GB"/>
              </w:rPr>
              <w:t>Relația cu Ofertantul</w:t>
            </w:r>
          </w:p>
        </w:tc>
        <w:tc>
          <w:tcPr>
            <w:tcW w:w="2835" w:type="dxa"/>
            <w:gridSpan w:val="4"/>
          </w:tcPr>
          <w:p w14:paraId="374FF8E4" w14:textId="77777777" w:rsidR="000F6DD4" w:rsidRPr="00A001B4" w:rsidRDefault="000F6DD4">
            <w:pPr>
              <w:rPr>
                <w:rFonts w:cs="Times New Roman"/>
                <w:lang w:eastAsia="en-GB"/>
              </w:rPr>
            </w:pPr>
            <w:r w:rsidRPr="00A001B4">
              <w:rPr>
                <w:rFonts w:cs="Times New Roman"/>
                <w:lang w:eastAsia="en-GB"/>
              </w:rPr>
              <w:t>Selectați:</w:t>
            </w:r>
          </w:p>
          <w:p w14:paraId="120C0957" w14:textId="77777777" w:rsidR="000F6DD4" w:rsidRPr="00A001B4" w:rsidRDefault="000F6DD4">
            <w:pPr>
              <w:rPr>
                <w:rFonts w:cs="Times New Roman"/>
                <w:lang w:eastAsia="en-GB"/>
              </w:rPr>
            </w:pPr>
            <w:r w:rsidRPr="00A001B4">
              <w:rPr>
                <w:rFonts w:cs="Times New Roman"/>
                <w:lang w:eastAsia="en-GB"/>
              </w:rPr>
              <w:t>□ Angajat</w:t>
            </w:r>
          </w:p>
          <w:p w14:paraId="72CEFF28" w14:textId="77777777" w:rsidR="000F6DD4" w:rsidRPr="00A001B4" w:rsidRDefault="000F6DD4">
            <w:pPr>
              <w:rPr>
                <w:rFonts w:cs="Times New Roman"/>
                <w:lang w:eastAsia="en-GB"/>
              </w:rPr>
            </w:pPr>
            <w:r w:rsidRPr="00A001B4">
              <w:rPr>
                <w:rFonts w:cs="Times New Roman"/>
                <w:lang w:eastAsia="en-GB"/>
              </w:rPr>
              <w:t>□ Liber profesionist</w:t>
            </w:r>
          </w:p>
          <w:p w14:paraId="0A1F9659" w14:textId="77777777" w:rsidR="000F6DD4" w:rsidRPr="00A001B4" w:rsidRDefault="000F6DD4">
            <w:pPr>
              <w:rPr>
                <w:rFonts w:cs="Times New Roman"/>
                <w:lang w:eastAsia="en-GB"/>
              </w:rPr>
            </w:pPr>
            <w:r w:rsidRPr="00A001B4">
              <w:rPr>
                <w:rFonts w:cs="Times New Roman"/>
                <w:lang w:eastAsia="en-GB"/>
              </w:rPr>
              <w:t>□ Subcontractant</w:t>
            </w:r>
          </w:p>
          <w:p w14:paraId="78D78EB3" w14:textId="77777777" w:rsidR="000F6DD4" w:rsidRPr="00A001B4" w:rsidRDefault="000F6DD4">
            <w:pPr>
              <w:rPr>
                <w:rFonts w:cs="Times New Roman"/>
                <w:lang w:eastAsia="en-GB"/>
              </w:rPr>
            </w:pPr>
            <w:r w:rsidRPr="00A001B4">
              <w:rPr>
                <w:rFonts w:cs="Times New Roman"/>
                <w:lang w:eastAsia="en-GB"/>
              </w:rPr>
              <w:t>(operatorul economic: ………………)</w:t>
            </w:r>
          </w:p>
        </w:tc>
        <w:tc>
          <w:tcPr>
            <w:tcW w:w="2651" w:type="dxa"/>
            <w:gridSpan w:val="3"/>
          </w:tcPr>
          <w:p w14:paraId="008A55FA" w14:textId="77777777" w:rsidR="000F6DD4" w:rsidRPr="00A001B4" w:rsidRDefault="000F6DD4">
            <w:pPr>
              <w:rPr>
                <w:rFonts w:cs="Times New Roman"/>
                <w:b/>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tc>
      </w:tr>
      <w:tr w:rsidR="000F6DD4" w:rsidRPr="00A001B4" w14:paraId="3D4CD2F1" w14:textId="77777777">
        <w:trPr>
          <w:cantSplit/>
          <w:trHeight w:val="711"/>
        </w:trPr>
        <w:tc>
          <w:tcPr>
            <w:tcW w:w="4147" w:type="dxa"/>
            <w:gridSpan w:val="3"/>
          </w:tcPr>
          <w:p w14:paraId="67866D4C" w14:textId="77777777" w:rsidR="000F6DD4" w:rsidRPr="00A001B4" w:rsidRDefault="000F6DD4">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2B1BE91B" w14:textId="77777777" w:rsidR="000F6DD4" w:rsidRPr="00A001B4" w:rsidRDefault="000F6DD4">
            <w:pPr>
              <w:rPr>
                <w:rFonts w:cs="Times New Roman"/>
                <w:lang w:eastAsia="en-GB"/>
              </w:rPr>
            </w:pPr>
            <w:r w:rsidRPr="00A001B4">
              <w:rPr>
                <w:rFonts w:cs="Times New Roman"/>
                <w:lang w:eastAsia="en-GB"/>
              </w:rPr>
              <w:t>Selectați poziția corespunzătoare:</w:t>
            </w:r>
          </w:p>
          <w:p w14:paraId="68CA8B3F" w14:textId="4F0377FF" w:rsidR="000F6DD4" w:rsidRPr="00A001B4" w:rsidRDefault="00727B04">
            <w:pPr>
              <w:rPr>
                <w:rFonts w:cs="Times New Roman"/>
                <w:i/>
              </w:rPr>
            </w:pPr>
            <w:r w:rsidRPr="00A001B4">
              <w:rPr>
                <w:rFonts w:cs="Times New Roman"/>
                <w:i/>
                <w:lang w:eastAsia="en-GB"/>
              </w:rPr>
              <w:t>Expert formare</w:t>
            </w:r>
          </w:p>
        </w:tc>
      </w:tr>
      <w:tr w:rsidR="000F6DD4" w:rsidRPr="00A001B4" w14:paraId="183F052D" w14:textId="77777777">
        <w:trPr>
          <w:cantSplit/>
          <w:trHeight w:val="480"/>
        </w:trPr>
        <w:tc>
          <w:tcPr>
            <w:tcW w:w="4147" w:type="dxa"/>
            <w:gridSpan w:val="3"/>
          </w:tcPr>
          <w:p w14:paraId="47454656" w14:textId="77777777" w:rsidR="000F6DD4" w:rsidRPr="00A001B4" w:rsidRDefault="000F6DD4">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A001B4" w:rsidRDefault="00727B04">
            <w:pPr>
              <w:rPr>
                <w:rFonts w:cs="Times New Roman"/>
                <w:i/>
                <w:highlight w:val="lightGray"/>
                <w:lang w:eastAsia="en-GB"/>
              </w:rPr>
            </w:pPr>
            <w:r w:rsidRPr="00A001B4">
              <w:rPr>
                <w:rFonts w:cs="Times New Roman"/>
                <w:i/>
                <w:highlight w:val="lightGray"/>
                <w:lang w:eastAsia="en-GB"/>
              </w:rPr>
              <w:t>DA</w:t>
            </w:r>
          </w:p>
        </w:tc>
      </w:tr>
      <w:tr w:rsidR="000F6DD4" w:rsidRPr="00A001B4" w14:paraId="34D42E69" w14:textId="77777777">
        <w:trPr>
          <w:cantSplit/>
          <w:trHeight w:val="480"/>
        </w:trPr>
        <w:tc>
          <w:tcPr>
            <w:tcW w:w="4147" w:type="dxa"/>
            <w:gridSpan w:val="3"/>
          </w:tcPr>
          <w:p w14:paraId="44B64FF0" w14:textId="77777777" w:rsidR="000F6DD4" w:rsidRPr="00A001B4" w:rsidRDefault="000F6DD4">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212573B2" w14:textId="40E2CBC6" w:rsidR="000F6DD4" w:rsidRPr="00A001B4" w:rsidRDefault="00727B04">
            <w:pPr>
              <w:rPr>
                <w:rFonts w:cs="Times New Roman"/>
                <w:lang w:eastAsia="en-GB"/>
              </w:rPr>
            </w:pPr>
            <w:r w:rsidRPr="00A001B4">
              <w:rPr>
                <w:rFonts w:cs="Times New Roman"/>
                <w:i/>
                <w:lang w:eastAsia="en-GB"/>
              </w:rPr>
              <w:t>Master</w:t>
            </w:r>
            <w:r w:rsidR="000F6DD4" w:rsidRPr="00A001B4">
              <w:rPr>
                <w:rFonts w:cs="Times New Roman"/>
                <w:i/>
                <w:lang w:eastAsia="en-GB"/>
              </w:rPr>
              <w:t xml:space="preserve"> </w:t>
            </w:r>
          </w:p>
        </w:tc>
      </w:tr>
      <w:tr w:rsidR="000F6DD4" w:rsidRPr="00A001B4" w14:paraId="4F7C82F9" w14:textId="77777777">
        <w:trPr>
          <w:cantSplit/>
          <w:trHeight w:val="306"/>
        </w:trPr>
        <w:tc>
          <w:tcPr>
            <w:tcW w:w="4147" w:type="dxa"/>
            <w:gridSpan w:val="3"/>
          </w:tcPr>
          <w:p w14:paraId="4B053534" w14:textId="77777777" w:rsidR="000F6DD4" w:rsidRPr="00A001B4" w:rsidRDefault="000F6DD4">
            <w:pPr>
              <w:rPr>
                <w:rFonts w:cs="Times New Roman"/>
                <w:lang w:eastAsia="en-GB"/>
              </w:rPr>
            </w:pPr>
            <w:r w:rsidRPr="00A001B4">
              <w:rPr>
                <w:rFonts w:cs="Times New Roman"/>
                <w:lang w:eastAsia="en-GB"/>
              </w:rPr>
              <w:t xml:space="preserve">Abilități </w:t>
            </w:r>
          </w:p>
        </w:tc>
        <w:tc>
          <w:tcPr>
            <w:tcW w:w="5486" w:type="dxa"/>
            <w:gridSpan w:val="7"/>
          </w:tcPr>
          <w:p w14:paraId="21D6FB89" w14:textId="2C3AC535" w:rsidR="000F6DD4" w:rsidRPr="00A001B4" w:rsidRDefault="00727B04">
            <w:pPr>
              <w:rPr>
                <w:rFonts w:cs="Times New Roman"/>
                <w:i/>
                <w:highlight w:val="lightGray"/>
                <w:lang w:eastAsia="en-GB"/>
              </w:rPr>
            </w:pPr>
            <w:r w:rsidRPr="00A001B4">
              <w:rPr>
                <w:rFonts w:cs="Times New Roman"/>
                <w:i/>
                <w:highlight w:val="lightGray"/>
                <w:lang w:eastAsia="en-GB"/>
              </w:rPr>
              <w:t>Comunicare</w:t>
            </w:r>
          </w:p>
        </w:tc>
      </w:tr>
      <w:tr w:rsidR="000F6DD4" w:rsidRPr="00A001B4" w14:paraId="5CE8E9D1" w14:textId="77777777">
        <w:trPr>
          <w:cantSplit/>
          <w:trHeight w:val="306"/>
        </w:trPr>
        <w:tc>
          <w:tcPr>
            <w:tcW w:w="4147" w:type="dxa"/>
            <w:gridSpan w:val="3"/>
          </w:tcPr>
          <w:p w14:paraId="76B959E1" w14:textId="77777777" w:rsidR="000F6DD4" w:rsidRPr="00A001B4" w:rsidRDefault="000F6DD4">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A001B4" w:rsidRDefault="00727B04">
            <w:pPr>
              <w:rPr>
                <w:rFonts w:cs="Times New Roman"/>
                <w:lang w:eastAsia="en-GB"/>
              </w:rPr>
            </w:pPr>
            <w:r w:rsidRPr="00A001B4">
              <w:rPr>
                <w:rFonts w:cs="Times New Roman"/>
                <w:i/>
                <w:lang w:eastAsia="en-GB"/>
              </w:rPr>
              <w:t>15 ani</w:t>
            </w:r>
          </w:p>
        </w:tc>
      </w:tr>
      <w:tr w:rsidR="000F6DD4" w:rsidRPr="00A001B4" w14:paraId="18139BA6" w14:textId="77777777">
        <w:trPr>
          <w:cantSplit/>
          <w:trHeight w:val="306"/>
        </w:trPr>
        <w:tc>
          <w:tcPr>
            <w:tcW w:w="4147" w:type="dxa"/>
            <w:gridSpan w:val="3"/>
          </w:tcPr>
          <w:p w14:paraId="6E5EE4C5" w14:textId="77777777" w:rsidR="000F6DD4" w:rsidRPr="00A001B4" w:rsidRDefault="000F6DD4">
            <w:pPr>
              <w:rPr>
                <w:rFonts w:cs="Times New Roman"/>
                <w:lang w:eastAsia="en-GB"/>
              </w:rPr>
            </w:pPr>
            <w:r w:rsidRPr="00A001B4">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A001B4" w:rsidRDefault="00727B04">
            <w:pPr>
              <w:rPr>
                <w:rFonts w:cs="Times New Roman"/>
                <w:lang w:eastAsia="en-GB"/>
              </w:rPr>
            </w:pPr>
            <w:r w:rsidRPr="00A001B4">
              <w:rPr>
                <w:rFonts w:cs="Times New Roman"/>
                <w:i/>
                <w:lang w:eastAsia="en-GB"/>
              </w:rPr>
              <w:t>5 ani</w:t>
            </w:r>
          </w:p>
        </w:tc>
      </w:tr>
      <w:tr w:rsidR="000F6DD4" w:rsidRPr="00A001B4" w14:paraId="01E366DD" w14:textId="77777777">
        <w:trPr>
          <w:cantSplit/>
          <w:trHeight w:val="531"/>
        </w:trPr>
        <w:tc>
          <w:tcPr>
            <w:tcW w:w="4147" w:type="dxa"/>
            <w:gridSpan w:val="3"/>
          </w:tcPr>
          <w:p w14:paraId="4346F570" w14:textId="77777777" w:rsidR="000F6DD4" w:rsidRPr="00A001B4" w:rsidRDefault="000F6DD4">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1442A421" w14:textId="77777777" w:rsidR="000F6DD4" w:rsidRPr="00A001B4" w:rsidRDefault="000F6DD4">
            <w:pPr>
              <w:rPr>
                <w:rFonts w:cs="Times New Roman"/>
                <w:i/>
                <w:lang w:eastAsia="en-GB"/>
              </w:rPr>
            </w:pPr>
            <w:r w:rsidRPr="00A001B4">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A001B4" w:rsidRDefault="000F6DD4">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A001B4" w:rsidRDefault="000F6DD4">
            <w:pPr>
              <w:rPr>
                <w:rFonts w:cs="Times New Roman"/>
                <w:lang w:eastAsia="en-GB"/>
              </w:rPr>
            </w:pPr>
            <w:r w:rsidRPr="00A001B4">
              <w:rPr>
                <w:rFonts w:cs="Times New Roman"/>
                <w:i/>
                <w:highlight w:val="lightGray"/>
                <w:lang w:eastAsia="en-GB"/>
              </w:rPr>
              <w:t>[introduceți durata proiectului/contractului, activităților, după caz]</w:t>
            </w:r>
          </w:p>
        </w:tc>
      </w:tr>
      <w:tr w:rsidR="000F6DD4" w:rsidRPr="00A001B4" w14:paraId="0C6ACDF5" w14:textId="77777777">
        <w:trPr>
          <w:cantSplit/>
          <w:trHeight w:val="783"/>
        </w:trPr>
        <w:tc>
          <w:tcPr>
            <w:tcW w:w="4147" w:type="dxa"/>
            <w:gridSpan w:val="3"/>
          </w:tcPr>
          <w:p w14:paraId="0BEDDBDE" w14:textId="77777777" w:rsidR="000F6DD4" w:rsidRPr="00A001B4" w:rsidRDefault="000F6DD4">
            <w:pPr>
              <w:rPr>
                <w:rFonts w:cs="Times New Roman"/>
              </w:rPr>
            </w:pPr>
            <w:r w:rsidRPr="00A001B4">
              <w:rPr>
                <w:rFonts w:cs="Times New Roman"/>
                <w:lang w:eastAsia="en-GB"/>
              </w:rPr>
              <w:t>Perioada în care expertul principal a participat</w:t>
            </w:r>
          </w:p>
          <w:p w14:paraId="3F18943D" w14:textId="77777777" w:rsidR="000F6DD4" w:rsidRPr="00A001B4" w:rsidRDefault="000F6DD4">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CFBC8A9" w14:textId="77777777" w:rsidR="000F6DD4" w:rsidRPr="00A001B4" w:rsidRDefault="000F6DD4">
            <w:pPr>
              <w:rPr>
                <w:rFonts w:cs="Times New Roman"/>
                <w:i/>
                <w:highlight w:val="lightGray"/>
                <w:lang w:eastAsia="en-GB"/>
              </w:rPr>
            </w:pPr>
            <w:r w:rsidRPr="00A001B4">
              <w:rPr>
                <w:rFonts w:cs="Times New Roman"/>
                <w:i/>
                <w:highlight w:val="lightGray"/>
                <w:lang w:eastAsia="en-GB"/>
              </w:rPr>
              <w:t>[introduceți număr de luni]</w:t>
            </w:r>
          </w:p>
        </w:tc>
        <w:tc>
          <w:tcPr>
            <w:tcW w:w="2743" w:type="dxa"/>
            <w:gridSpan w:val="4"/>
          </w:tcPr>
          <w:p w14:paraId="524DC426" w14:textId="77777777" w:rsidR="000F6DD4" w:rsidRPr="00A001B4" w:rsidRDefault="000F6DD4">
            <w:pPr>
              <w:rPr>
                <w:rFonts w:cs="Times New Roman"/>
                <w:lang w:eastAsia="en-GB"/>
              </w:rPr>
            </w:pPr>
            <w:r w:rsidRPr="00A001B4">
              <w:rPr>
                <w:rFonts w:cs="Times New Roman"/>
                <w:i/>
                <w:highlight w:val="lightGray"/>
                <w:lang w:eastAsia="en-GB"/>
              </w:rPr>
              <w:t>[introduceți perioada în care expertul propus a fost implicat în realizarea activităților]</w:t>
            </w:r>
          </w:p>
        </w:tc>
      </w:tr>
      <w:tr w:rsidR="000F6DD4" w:rsidRPr="00A001B4" w14:paraId="67B6D6E2" w14:textId="77777777">
        <w:trPr>
          <w:cantSplit/>
          <w:trHeight w:val="783"/>
        </w:trPr>
        <w:tc>
          <w:tcPr>
            <w:tcW w:w="4147" w:type="dxa"/>
            <w:gridSpan w:val="3"/>
          </w:tcPr>
          <w:p w14:paraId="786BF5E9" w14:textId="77777777" w:rsidR="000F6DD4" w:rsidRPr="00A001B4" w:rsidRDefault="000F6DD4">
            <w:pPr>
              <w:rPr>
                <w:rFonts w:cs="Times New Roman"/>
                <w:i/>
                <w:lang w:eastAsia="en-GB"/>
              </w:rPr>
            </w:pPr>
            <w:r w:rsidRPr="00A001B4">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A001B4" w:rsidRDefault="000F6DD4">
            <w:pPr>
              <w:rPr>
                <w:rFonts w:cs="Times New Roman"/>
                <w:lang w:eastAsia="en-GB"/>
              </w:rPr>
            </w:pPr>
          </w:p>
        </w:tc>
        <w:tc>
          <w:tcPr>
            <w:tcW w:w="2743" w:type="dxa"/>
            <w:gridSpan w:val="4"/>
          </w:tcPr>
          <w:p w14:paraId="20EAB88E" w14:textId="77777777" w:rsidR="000F6DD4" w:rsidRPr="00A001B4" w:rsidRDefault="000F6DD4">
            <w:pPr>
              <w:rPr>
                <w:rFonts w:cs="Times New Roman"/>
                <w:lang w:eastAsia="en-GB"/>
              </w:rPr>
            </w:pPr>
          </w:p>
        </w:tc>
      </w:tr>
      <w:tr w:rsidR="000F6DD4" w:rsidRPr="00A001B4" w14:paraId="1007D542" w14:textId="77777777">
        <w:trPr>
          <w:cantSplit/>
          <w:trHeight w:val="495"/>
        </w:trPr>
        <w:tc>
          <w:tcPr>
            <w:tcW w:w="4147" w:type="dxa"/>
            <w:gridSpan w:val="3"/>
          </w:tcPr>
          <w:p w14:paraId="6C5E77E3" w14:textId="77777777" w:rsidR="000F6DD4" w:rsidRPr="00A001B4" w:rsidRDefault="000F6DD4">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A001B4" w:rsidRDefault="000F6DD4">
            <w:pPr>
              <w:rPr>
                <w:rFonts w:cs="Times New Roman"/>
                <w:lang w:eastAsia="en-GB"/>
              </w:rPr>
            </w:pPr>
            <w:r w:rsidRPr="00A001B4">
              <w:rPr>
                <w:rFonts w:cs="Times New Roman"/>
                <w:i/>
                <w:highlight w:val="lightGray"/>
                <w:lang w:eastAsia="en-GB"/>
              </w:rPr>
              <w:t>[introduceți câte rânduri este necesar pentru furnizarea de informații]</w:t>
            </w:r>
          </w:p>
        </w:tc>
      </w:tr>
      <w:tr w:rsidR="000F6DD4" w:rsidRPr="00A001B4" w14:paraId="32E35694" w14:textId="77777777">
        <w:trPr>
          <w:cantSplit/>
          <w:trHeight w:val="1026"/>
        </w:trPr>
        <w:tc>
          <w:tcPr>
            <w:tcW w:w="4147" w:type="dxa"/>
            <w:gridSpan w:val="3"/>
          </w:tcPr>
          <w:p w14:paraId="178CF6A8" w14:textId="77777777" w:rsidR="000F6DD4" w:rsidRPr="00A001B4" w:rsidRDefault="000F6DD4">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A001B4" w:rsidRDefault="000F6DD4">
            <w:pPr>
              <w:rPr>
                <w:rFonts w:cs="Times New Roman"/>
                <w:i/>
                <w:highlight w:val="lightGray"/>
                <w:lang w:eastAsia="en-GB"/>
              </w:rPr>
            </w:pPr>
            <w:r w:rsidRPr="00A001B4">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A001B4" w14:paraId="7CC787DD" w14:textId="77777777">
        <w:trPr>
          <w:cantSplit/>
          <w:trHeight w:val="1026"/>
        </w:trPr>
        <w:tc>
          <w:tcPr>
            <w:tcW w:w="4147" w:type="dxa"/>
            <w:gridSpan w:val="3"/>
          </w:tcPr>
          <w:p w14:paraId="567D3100" w14:textId="77777777" w:rsidR="000F6DD4" w:rsidRPr="00A001B4" w:rsidRDefault="000F6DD4">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45"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1BCDA08C" w14:textId="77777777" w:rsidR="000F6DD4" w:rsidRPr="00A001B4" w:rsidRDefault="000F6DD4">
            <w:pPr>
              <w:rPr>
                <w:rFonts w:cs="Times New Roman"/>
                <w:lang w:eastAsia="en-GB"/>
              </w:rPr>
            </w:pPr>
            <w:r w:rsidRPr="00A001B4">
              <w:rPr>
                <w:rFonts w:cs="Times New Roman"/>
                <w:i/>
                <w:highlight w:val="lightGray"/>
                <w:lang w:eastAsia="en-GB"/>
              </w:rPr>
              <w:t>[Specificați limba utilizată</w:t>
            </w:r>
            <w:r w:rsidRPr="00A001B4">
              <w:rPr>
                <w:rFonts w:cs="Times New Roman"/>
                <w:i/>
                <w:lang w:eastAsia="en-GB"/>
              </w:rPr>
              <w:t>]</w:t>
            </w:r>
          </w:p>
        </w:tc>
        <w:tc>
          <w:tcPr>
            <w:tcW w:w="3785" w:type="dxa"/>
            <w:gridSpan w:val="5"/>
          </w:tcPr>
          <w:p w14:paraId="3A94E2A4" w14:textId="77777777" w:rsidR="000F6DD4" w:rsidRPr="00A001B4" w:rsidRDefault="000F6DD4">
            <w:pPr>
              <w:rPr>
                <w:rFonts w:cs="Times New Roman"/>
                <w:lang w:eastAsia="en-GB"/>
              </w:rPr>
            </w:pPr>
            <w:r w:rsidRPr="00A001B4">
              <w:rPr>
                <w:rFonts w:cs="Times New Roman"/>
                <w:i/>
                <w:highlight w:val="lightGray"/>
                <w:lang w:eastAsia="en-GB"/>
              </w:rPr>
              <w:t>[Specificați nivelul abilităților conform CEFR</w:t>
            </w:r>
            <w:r w:rsidRPr="00A001B4">
              <w:rPr>
                <w:rFonts w:cs="Times New Roman"/>
                <w:i/>
                <w:lang w:eastAsia="en-GB"/>
              </w:rPr>
              <w:t>]</w:t>
            </w:r>
          </w:p>
        </w:tc>
      </w:tr>
      <w:tr w:rsidR="000F6DD4" w:rsidRPr="00A001B4" w14:paraId="52F35A3B" w14:textId="77777777">
        <w:trPr>
          <w:cantSplit/>
          <w:trHeight w:val="210"/>
        </w:trPr>
        <w:tc>
          <w:tcPr>
            <w:tcW w:w="9633" w:type="dxa"/>
            <w:gridSpan w:val="10"/>
          </w:tcPr>
          <w:p w14:paraId="0DB424C5" w14:textId="2B3E0C3E" w:rsidR="000F6DD4" w:rsidRPr="00A001B4" w:rsidRDefault="000F6DD4">
            <w:pPr>
              <w:rPr>
                <w:rFonts w:cs="Times New Roman"/>
                <w:lang w:eastAsia="en-GB"/>
              </w:rPr>
            </w:pPr>
            <w:r w:rsidRPr="00A001B4">
              <w:rPr>
                <w:rFonts w:cs="Times New Roman"/>
                <w:lang w:eastAsia="en-GB"/>
              </w:rPr>
              <w:t xml:space="preserve">Educație/Certificare/Formare Profesională </w:t>
            </w:r>
            <w:r w:rsidR="00727B04" w:rsidRPr="00A001B4">
              <w:rPr>
                <w:rFonts w:cs="Times New Roman"/>
                <w:i/>
                <w:lang w:eastAsia="en-GB"/>
              </w:rPr>
              <w:t>conform CV</w:t>
            </w:r>
          </w:p>
        </w:tc>
      </w:tr>
      <w:tr w:rsidR="000F6DD4" w:rsidRPr="00A001B4" w14:paraId="3FC07CC3" w14:textId="77777777">
        <w:trPr>
          <w:cantSplit/>
          <w:trHeight w:val="480"/>
        </w:trPr>
        <w:tc>
          <w:tcPr>
            <w:tcW w:w="533" w:type="dxa"/>
          </w:tcPr>
          <w:p w14:paraId="5CD959E8" w14:textId="77777777" w:rsidR="000F6DD4" w:rsidRPr="00A001B4" w:rsidRDefault="000F6DD4">
            <w:pPr>
              <w:rPr>
                <w:rFonts w:cs="Times New Roman"/>
                <w:lang w:eastAsia="en-GB"/>
              </w:rPr>
            </w:pPr>
          </w:p>
        </w:tc>
        <w:tc>
          <w:tcPr>
            <w:tcW w:w="2338" w:type="dxa"/>
          </w:tcPr>
          <w:p w14:paraId="195AF645" w14:textId="77777777" w:rsidR="000F6DD4" w:rsidRPr="00A001B4" w:rsidRDefault="000F6DD4">
            <w:pPr>
              <w:rPr>
                <w:rFonts w:cs="Times New Roman"/>
                <w:lang w:eastAsia="en-GB"/>
              </w:rPr>
            </w:pPr>
            <w:r w:rsidRPr="00A001B4">
              <w:rPr>
                <w:rFonts w:cs="Times New Roman"/>
                <w:lang w:eastAsia="en-GB"/>
              </w:rPr>
              <w:t>Diplomă/</w:t>
            </w:r>
          </w:p>
          <w:p w14:paraId="51A67880" w14:textId="77777777" w:rsidR="000F6DD4" w:rsidRPr="00A001B4" w:rsidRDefault="000F6DD4">
            <w:pPr>
              <w:rPr>
                <w:rFonts w:cs="Times New Roman"/>
                <w:lang w:eastAsia="en-GB"/>
              </w:rPr>
            </w:pPr>
            <w:r w:rsidRPr="00A001B4">
              <w:rPr>
                <w:rFonts w:cs="Times New Roman"/>
                <w:lang w:eastAsia="en-GB"/>
              </w:rPr>
              <w:t>Certificat (denumire, serie, număr)</w:t>
            </w:r>
          </w:p>
        </w:tc>
        <w:tc>
          <w:tcPr>
            <w:tcW w:w="2165" w:type="dxa"/>
            <w:gridSpan w:val="2"/>
          </w:tcPr>
          <w:p w14:paraId="7A69B29E" w14:textId="77777777" w:rsidR="000F6DD4" w:rsidRPr="00A001B4" w:rsidRDefault="000F6DD4">
            <w:pPr>
              <w:rPr>
                <w:rFonts w:cs="Times New Roman"/>
                <w:lang w:eastAsia="en-GB"/>
              </w:rPr>
            </w:pPr>
            <w:r w:rsidRPr="00A001B4">
              <w:rPr>
                <w:rFonts w:cs="Times New Roman"/>
                <w:lang w:eastAsia="en-GB"/>
              </w:rPr>
              <w:t>Instituția care a eliberat diploma/certificatul</w:t>
            </w:r>
          </w:p>
        </w:tc>
        <w:tc>
          <w:tcPr>
            <w:tcW w:w="2299" w:type="dxa"/>
            <w:gridSpan w:val="4"/>
          </w:tcPr>
          <w:p w14:paraId="43F65BB9" w14:textId="77777777" w:rsidR="000F6DD4" w:rsidRPr="00A001B4" w:rsidRDefault="000F6DD4">
            <w:pPr>
              <w:rPr>
                <w:rFonts w:cs="Times New Roman"/>
                <w:lang w:eastAsia="en-GB"/>
              </w:rPr>
            </w:pPr>
            <w:r w:rsidRPr="00A001B4">
              <w:rPr>
                <w:rFonts w:cs="Times New Roman"/>
                <w:lang w:eastAsia="en-GB"/>
              </w:rPr>
              <w:t>Specializarea</w:t>
            </w:r>
          </w:p>
        </w:tc>
        <w:tc>
          <w:tcPr>
            <w:tcW w:w="2298" w:type="dxa"/>
            <w:gridSpan w:val="2"/>
          </w:tcPr>
          <w:p w14:paraId="5D299981" w14:textId="77777777" w:rsidR="000F6DD4" w:rsidRPr="00A001B4" w:rsidRDefault="000F6DD4">
            <w:pPr>
              <w:rPr>
                <w:rFonts w:cs="Times New Roman"/>
                <w:lang w:eastAsia="en-GB"/>
              </w:rPr>
            </w:pPr>
            <w:r w:rsidRPr="00A001B4">
              <w:rPr>
                <w:rFonts w:cs="Times New Roman"/>
                <w:lang w:eastAsia="en-GB"/>
              </w:rPr>
              <w:t>Perioada</w:t>
            </w:r>
          </w:p>
          <w:p w14:paraId="1FF2C6C7" w14:textId="77777777" w:rsidR="000F6DD4" w:rsidRPr="00A001B4" w:rsidRDefault="000F6DD4">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0F6DD4" w:rsidRPr="00A001B4" w14:paraId="16C17906" w14:textId="77777777">
        <w:trPr>
          <w:cantSplit/>
          <w:trHeight w:val="66"/>
        </w:trPr>
        <w:tc>
          <w:tcPr>
            <w:tcW w:w="533" w:type="dxa"/>
          </w:tcPr>
          <w:p w14:paraId="567F0EB8" w14:textId="77777777" w:rsidR="000F6DD4" w:rsidRPr="00A001B4" w:rsidRDefault="000F6DD4">
            <w:pPr>
              <w:rPr>
                <w:rFonts w:cs="Times New Roman"/>
                <w:lang w:eastAsia="en-GB"/>
              </w:rPr>
            </w:pPr>
          </w:p>
        </w:tc>
        <w:tc>
          <w:tcPr>
            <w:tcW w:w="2338" w:type="dxa"/>
          </w:tcPr>
          <w:p w14:paraId="6364866D" w14:textId="77777777" w:rsidR="000F6DD4" w:rsidRPr="00A001B4" w:rsidRDefault="000F6DD4">
            <w:pPr>
              <w:rPr>
                <w:rFonts w:cs="Times New Roman"/>
                <w:lang w:eastAsia="en-GB"/>
              </w:rPr>
            </w:pPr>
          </w:p>
        </w:tc>
        <w:tc>
          <w:tcPr>
            <w:tcW w:w="2165" w:type="dxa"/>
            <w:gridSpan w:val="2"/>
          </w:tcPr>
          <w:p w14:paraId="2285FEC8" w14:textId="77777777" w:rsidR="000F6DD4" w:rsidRPr="00A001B4" w:rsidRDefault="000F6DD4">
            <w:pPr>
              <w:rPr>
                <w:rFonts w:cs="Times New Roman"/>
                <w:lang w:eastAsia="en-GB"/>
              </w:rPr>
            </w:pPr>
          </w:p>
        </w:tc>
        <w:tc>
          <w:tcPr>
            <w:tcW w:w="2299" w:type="dxa"/>
            <w:gridSpan w:val="4"/>
          </w:tcPr>
          <w:p w14:paraId="098C09D0" w14:textId="77777777" w:rsidR="000F6DD4" w:rsidRPr="00A001B4" w:rsidRDefault="000F6DD4">
            <w:pPr>
              <w:rPr>
                <w:rFonts w:cs="Times New Roman"/>
                <w:lang w:eastAsia="en-GB"/>
              </w:rPr>
            </w:pPr>
          </w:p>
        </w:tc>
        <w:tc>
          <w:tcPr>
            <w:tcW w:w="2298" w:type="dxa"/>
            <w:gridSpan w:val="2"/>
          </w:tcPr>
          <w:p w14:paraId="5C612B28" w14:textId="77777777" w:rsidR="000F6DD4" w:rsidRPr="00A001B4" w:rsidRDefault="000F6DD4">
            <w:pPr>
              <w:rPr>
                <w:rFonts w:cs="Times New Roman"/>
                <w:lang w:eastAsia="en-GB"/>
              </w:rPr>
            </w:pPr>
          </w:p>
        </w:tc>
      </w:tr>
      <w:tr w:rsidR="000F6DD4" w:rsidRPr="00A001B4" w14:paraId="61D863EB" w14:textId="77777777">
        <w:trPr>
          <w:cantSplit/>
          <w:trHeight w:val="50"/>
        </w:trPr>
        <w:tc>
          <w:tcPr>
            <w:tcW w:w="533" w:type="dxa"/>
          </w:tcPr>
          <w:p w14:paraId="174C8657" w14:textId="77777777" w:rsidR="000F6DD4" w:rsidRPr="00A001B4" w:rsidRDefault="000F6DD4">
            <w:pPr>
              <w:rPr>
                <w:rFonts w:cs="Times New Roman"/>
                <w:lang w:eastAsia="en-GB"/>
              </w:rPr>
            </w:pPr>
          </w:p>
        </w:tc>
        <w:tc>
          <w:tcPr>
            <w:tcW w:w="2338" w:type="dxa"/>
          </w:tcPr>
          <w:p w14:paraId="6DCA830E" w14:textId="77777777" w:rsidR="000F6DD4" w:rsidRPr="00A001B4" w:rsidRDefault="000F6DD4">
            <w:pPr>
              <w:rPr>
                <w:rFonts w:cs="Times New Roman"/>
                <w:lang w:eastAsia="en-GB"/>
              </w:rPr>
            </w:pPr>
          </w:p>
        </w:tc>
        <w:tc>
          <w:tcPr>
            <w:tcW w:w="2165" w:type="dxa"/>
            <w:gridSpan w:val="2"/>
          </w:tcPr>
          <w:p w14:paraId="0D12ACEB" w14:textId="77777777" w:rsidR="000F6DD4" w:rsidRPr="00A001B4" w:rsidRDefault="000F6DD4">
            <w:pPr>
              <w:rPr>
                <w:rFonts w:cs="Times New Roman"/>
                <w:lang w:eastAsia="en-GB"/>
              </w:rPr>
            </w:pPr>
          </w:p>
        </w:tc>
        <w:tc>
          <w:tcPr>
            <w:tcW w:w="2299" w:type="dxa"/>
            <w:gridSpan w:val="4"/>
          </w:tcPr>
          <w:p w14:paraId="20807E60" w14:textId="77777777" w:rsidR="000F6DD4" w:rsidRPr="00A001B4" w:rsidRDefault="000F6DD4">
            <w:pPr>
              <w:rPr>
                <w:rFonts w:cs="Times New Roman"/>
                <w:lang w:eastAsia="en-GB"/>
              </w:rPr>
            </w:pPr>
          </w:p>
        </w:tc>
        <w:tc>
          <w:tcPr>
            <w:tcW w:w="2298" w:type="dxa"/>
            <w:gridSpan w:val="2"/>
          </w:tcPr>
          <w:p w14:paraId="7C7CFBE4" w14:textId="77777777" w:rsidR="000F6DD4" w:rsidRPr="00A001B4" w:rsidRDefault="000F6DD4">
            <w:pPr>
              <w:rPr>
                <w:rFonts w:cs="Times New Roman"/>
                <w:lang w:eastAsia="en-GB"/>
              </w:rPr>
            </w:pPr>
          </w:p>
        </w:tc>
      </w:tr>
      <w:tr w:rsidR="000F6DD4" w:rsidRPr="00A001B4" w14:paraId="685BAA52" w14:textId="77777777">
        <w:trPr>
          <w:cantSplit/>
          <w:trHeight w:val="50"/>
        </w:trPr>
        <w:tc>
          <w:tcPr>
            <w:tcW w:w="533" w:type="dxa"/>
          </w:tcPr>
          <w:p w14:paraId="457E2595" w14:textId="77777777" w:rsidR="000F6DD4" w:rsidRPr="00A001B4" w:rsidRDefault="000F6DD4">
            <w:pPr>
              <w:rPr>
                <w:rFonts w:cs="Times New Roman"/>
                <w:lang w:eastAsia="en-GB"/>
              </w:rPr>
            </w:pPr>
          </w:p>
        </w:tc>
        <w:tc>
          <w:tcPr>
            <w:tcW w:w="2338" w:type="dxa"/>
          </w:tcPr>
          <w:p w14:paraId="13749E99" w14:textId="77777777" w:rsidR="000F6DD4" w:rsidRPr="00A001B4" w:rsidRDefault="000F6DD4">
            <w:pPr>
              <w:rPr>
                <w:rFonts w:cs="Times New Roman"/>
                <w:lang w:eastAsia="en-GB"/>
              </w:rPr>
            </w:pPr>
          </w:p>
        </w:tc>
        <w:tc>
          <w:tcPr>
            <w:tcW w:w="2165" w:type="dxa"/>
            <w:gridSpan w:val="2"/>
          </w:tcPr>
          <w:p w14:paraId="7BF50269" w14:textId="77777777" w:rsidR="000F6DD4" w:rsidRPr="00A001B4" w:rsidRDefault="000F6DD4">
            <w:pPr>
              <w:rPr>
                <w:rFonts w:cs="Times New Roman"/>
                <w:lang w:eastAsia="en-GB"/>
              </w:rPr>
            </w:pPr>
          </w:p>
        </w:tc>
        <w:tc>
          <w:tcPr>
            <w:tcW w:w="2299" w:type="dxa"/>
            <w:gridSpan w:val="4"/>
          </w:tcPr>
          <w:p w14:paraId="016A6425" w14:textId="77777777" w:rsidR="000F6DD4" w:rsidRPr="00A001B4" w:rsidRDefault="000F6DD4">
            <w:pPr>
              <w:rPr>
                <w:rFonts w:cs="Times New Roman"/>
                <w:lang w:eastAsia="en-GB"/>
              </w:rPr>
            </w:pPr>
          </w:p>
        </w:tc>
        <w:tc>
          <w:tcPr>
            <w:tcW w:w="2298" w:type="dxa"/>
            <w:gridSpan w:val="2"/>
          </w:tcPr>
          <w:p w14:paraId="6990856E" w14:textId="77777777" w:rsidR="000F6DD4" w:rsidRPr="00A001B4" w:rsidRDefault="000F6DD4">
            <w:pPr>
              <w:rPr>
                <w:rFonts w:cs="Times New Roman"/>
                <w:lang w:eastAsia="en-GB"/>
              </w:rPr>
            </w:pPr>
          </w:p>
        </w:tc>
      </w:tr>
    </w:tbl>
    <w:p w14:paraId="43E6095C" w14:textId="77777777" w:rsidR="000F6DD4" w:rsidRPr="00A001B4" w:rsidRDefault="000F6DD4" w:rsidP="00B42622">
      <w:pPr>
        <w:tabs>
          <w:tab w:val="left" w:pos="851"/>
        </w:tabs>
        <w:adjustRightInd w:val="0"/>
        <w:contextualSpacing/>
        <w:rPr>
          <w:rFonts w:eastAsia="Calibri" w:cs="Times New Roman"/>
        </w:rPr>
      </w:pPr>
    </w:p>
    <w:p w14:paraId="7FC670CF" w14:textId="77777777" w:rsidR="000F6DD4" w:rsidRPr="00A001B4" w:rsidRDefault="000F6DD4" w:rsidP="00B42622">
      <w:pPr>
        <w:tabs>
          <w:tab w:val="left" w:pos="851"/>
        </w:tabs>
        <w:adjustRightInd w:val="0"/>
        <w:contextualSpacing/>
        <w:rPr>
          <w:rFonts w:eastAsia="Calibri" w:cs="Times New Roman"/>
        </w:rPr>
      </w:pPr>
    </w:p>
    <w:p w14:paraId="63EEDDD7" w14:textId="77777777" w:rsidR="000F6DD4" w:rsidRPr="00A001B4" w:rsidRDefault="000F6DD4" w:rsidP="00B42622">
      <w:pPr>
        <w:tabs>
          <w:tab w:val="left" w:pos="851"/>
        </w:tabs>
        <w:adjustRightInd w:val="0"/>
        <w:contextualSpacing/>
        <w:rPr>
          <w:rFonts w:eastAsia="Calibri" w:cs="Times New Roman"/>
        </w:rPr>
      </w:pPr>
    </w:p>
    <w:p w14:paraId="5EB67CFB" w14:textId="77777777" w:rsidR="000F6DD4" w:rsidRPr="00A001B4" w:rsidRDefault="000F6DD4" w:rsidP="00B42622">
      <w:pPr>
        <w:tabs>
          <w:tab w:val="left" w:pos="851"/>
        </w:tabs>
        <w:adjustRightInd w:val="0"/>
        <w:contextualSpacing/>
        <w:rPr>
          <w:rFonts w:eastAsia="Calibri" w:cs="Times New Roman"/>
        </w:rPr>
      </w:pPr>
    </w:p>
    <w:p w14:paraId="15E8C2F5" w14:textId="77777777" w:rsidR="000F6DD4" w:rsidRPr="00A001B4" w:rsidRDefault="000F6DD4" w:rsidP="00B42622">
      <w:pPr>
        <w:tabs>
          <w:tab w:val="left" w:pos="851"/>
        </w:tabs>
        <w:adjustRightInd w:val="0"/>
        <w:contextualSpacing/>
        <w:rPr>
          <w:rFonts w:eastAsia="Calibri" w:cs="Times New Roman"/>
        </w:rPr>
      </w:pPr>
    </w:p>
    <w:p w14:paraId="1B644D60" w14:textId="77777777" w:rsidR="000F6DD4" w:rsidRPr="00A001B4" w:rsidRDefault="000F6DD4" w:rsidP="00B42622">
      <w:pPr>
        <w:tabs>
          <w:tab w:val="left" w:pos="851"/>
        </w:tabs>
        <w:adjustRightInd w:val="0"/>
        <w:contextualSpacing/>
        <w:rPr>
          <w:rFonts w:eastAsia="Calibri" w:cs="Times New Roman"/>
        </w:rPr>
      </w:pPr>
    </w:p>
    <w:p w14:paraId="7BE2B4F3" w14:textId="77777777" w:rsidR="000F6DD4" w:rsidRPr="00A001B4" w:rsidRDefault="000F6DD4" w:rsidP="00B42622">
      <w:pPr>
        <w:tabs>
          <w:tab w:val="left" w:pos="851"/>
        </w:tabs>
        <w:adjustRightInd w:val="0"/>
        <w:contextualSpacing/>
        <w:rPr>
          <w:rFonts w:eastAsia="Calibri" w:cs="Times New Roman"/>
        </w:rPr>
      </w:pPr>
    </w:p>
    <w:p w14:paraId="3FD4EBE6" w14:textId="77777777" w:rsidR="000F6DD4" w:rsidRPr="00A001B4" w:rsidRDefault="000F6DD4" w:rsidP="00B42622">
      <w:pPr>
        <w:tabs>
          <w:tab w:val="left" w:pos="851"/>
        </w:tabs>
        <w:adjustRightInd w:val="0"/>
        <w:contextualSpacing/>
        <w:rPr>
          <w:rFonts w:eastAsia="Calibri" w:cs="Times New Roman"/>
        </w:rPr>
      </w:pPr>
    </w:p>
    <w:p w14:paraId="2600C43C" w14:textId="77777777" w:rsidR="000F6DD4" w:rsidRPr="00A001B4" w:rsidRDefault="000F6DD4" w:rsidP="00B42622">
      <w:pPr>
        <w:tabs>
          <w:tab w:val="left" w:pos="851"/>
        </w:tabs>
        <w:adjustRightInd w:val="0"/>
        <w:contextualSpacing/>
        <w:rPr>
          <w:rFonts w:eastAsia="Calibri" w:cs="Times New Roman"/>
        </w:rPr>
      </w:pPr>
    </w:p>
    <w:p w14:paraId="529CE5C6" w14:textId="77777777" w:rsidR="000F6DD4" w:rsidRPr="00A001B4" w:rsidRDefault="000F6DD4" w:rsidP="00B42622">
      <w:pPr>
        <w:tabs>
          <w:tab w:val="left" w:pos="851"/>
        </w:tabs>
        <w:adjustRightInd w:val="0"/>
        <w:contextualSpacing/>
        <w:rPr>
          <w:rFonts w:eastAsia="Calibri" w:cs="Times New Roman"/>
        </w:rPr>
      </w:pPr>
    </w:p>
    <w:p w14:paraId="59B7B16A" w14:textId="77777777" w:rsidR="000F6DD4" w:rsidRPr="00A001B4" w:rsidRDefault="000F6DD4" w:rsidP="00B42622">
      <w:pPr>
        <w:tabs>
          <w:tab w:val="left" w:pos="851"/>
        </w:tabs>
        <w:adjustRightInd w:val="0"/>
        <w:contextualSpacing/>
        <w:rPr>
          <w:rFonts w:eastAsia="Calibri" w:cs="Times New Roman"/>
        </w:rPr>
      </w:pPr>
    </w:p>
    <w:p w14:paraId="57AF7D9D" w14:textId="77777777" w:rsidR="000F6DD4" w:rsidRPr="00A001B4" w:rsidRDefault="000F6DD4" w:rsidP="00B42622">
      <w:pPr>
        <w:tabs>
          <w:tab w:val="left" w:pos="851"/>
        </w:tabs>
        <w:adjustRightInd w:val="0"/>
        <w:contextualSpacing/>
        <w:rPr>
          <w:rFonts w:eastAsia="Calibri" w:cs="Times New Roman"/>
        </w:rPr>
      </w:pPr>
    </w:p>
    <w:p w14:paraId="09E81A58" w14:textId="77777777" w:rsidR="000F6DD4" w:rsidRPr="00A001B4" w:rsidRDefault="000F6DD4" w:rsidP="00B42622">
      <w:pPr>
        <w:tabs>
          <w:tab w:val="left" w:pos="851"/>
        </w:tabs>
        <w:adjustRightInd w:val="0"/>
        <w:contextualSpacing/>
        <w:rPr>
          <w:rFonts w:eastAsia="Calibri" w:cs="Times New Roman"/>
        </w:rPr>
      </w:pPr>
    </w:p>
    <w:p w14:paraId="515B7976" w14:textId="77777777" w:rsidR="000F6DD4" w:rsidRPr="00A001B4" w:rsidRDefault="000F6DD4" w:rsidP="00B42622">
      <w:pPr>
        <w:tabs>
          <w:tab w:val="left" w:pos="851"/>
        </w:tabs>
        <w:adjustRightInd w:val="0"/>
        <w:contextualSpacing/>
        <w:rPr>
          <w:rFonts w:eastAsia="Calibri" w:cs="Times New Roman"/>
        </w:rPr>
      </w:pPr>
    </w:p>
    <w:p w14:paraId="2F2198AF" w14:textId="77777777" w:rsidR="000F6DD4" w:rsidRPr="00A001B4" w:rsidRDefault="000F6DD4" w:rsidP="00B42622">
      <w:pPr>
        <w:tabs>
          <w:tab w:val="left" w:pos="851"/>
        </w:tabs>
        <w:adjustRightInd w:val="0"/>
        <w:contextualSpacing/>
        <w:rPr>
          <w:rFonts w:eastAsia="Calibri" w:cs="Times New Roman"/>
        </w:rPr>
      </w:pPr>
    </w:p>
    <w:p w14:paraId="77BF60F5" w14:textId="77777777" w:rsidR="000F6DD4" w:rsidRPr="00A001B4" w:rsidRDefault="000F6DD4" w:rsidP="00B42622">
      <w:pPr>
        <w:tabs>
          <w:tab w:val="left" w:pos="851"/>
        </w:tabs>
        <w:adjustRightInd w:val="0"/>
        <w:contextualSpacing/>
        <w:rPr>
          <w:rFonts w:eastAsia="Calibri" w:cs="Times New Roman"/>
        </w:rPr>
      </w:pPr>
    </w:p>
    <w:p w14:paraId="4C879CF7" w14:textId="77777777" w:rsidR="000F6DD4" w:rsidRPr="00A001B4" w:rsidRDefault="000F6DD4" w:rsidP="00B42622">
      <w:pPr>
        <w:tabs>
          <w:tab w:val="left" w:pos="851"/>
        </w:tabs>
        <w:adjustRightInd w:val="0"/>
        <w:contextualSpacing/>
        <w:rPr>
          <w:rFonts w:eastAsia="Calibri" w:cs="Times New Roman"/>
        </w:rPr>
      </w:pPr>
    </w:p>
    <w:p w14:paraId="7D7C8325" w14:textId="77777777" w:rsidR="000F6DD4" w:rsidRPr="00A001B4" w:rsidRDefault="000F6DD4" w:rsidP="00B42622">
      <w:pPr>
        <w:tabs>
          <w:tab w:val="left" w:pos="851"/>
        </w:tabs>
        <w:adjustRightInd w:val="0"/>
        <w:contextualSpacing/>
        <w:rPr>
          <w:rFonts w:eastAsia="Calibri" w:cs="Times New Roman"/>
        </w:rPr>
      </w:pPr>
    </w:p>
    <w:p w14:paraId="6176CBB1" w14:textId="77777777" w:rsidR="000F6DD4" w:rsidRPr="00A001B4" w:rsidRDefault="000F6DD4" w:rsidP="00B42622">
      <w:pPr>
        <w:tabs>
          <w:tab w:val="left" w:pos="851"/>
        </w:tabs>
        <w:adjustRightInd w:val="0"/>
        <w:contextualSpacing/>
        <w:rPr>
          <w:rFonts w:eastAsia="Calibri" w:cs="Times New Roman"/>
        </w:rPr>
      </w:pPr>
    </w:p>
    <w:p w14:paraId="7FFB174A" w14:textId="77777777" w:rsidR="000F6DD4" w:rsidRPr="00A001B4" w:rsidRDefault="000F6DD4" w:rsidP="00B42622">
      <w:pPr>
        <w:tabs>
          <w:tab w:val="left" w:pos="851"/>
        </w:tabs>
        <w:adjustRightInd w:val="0"/>
        <w:contextualSpacing/>
        <w:rPr>
          <w:rFonts w:eastAsia="Calibri" w:cs="Times New Roman"/>
        </w:rPr>
      </w:pPr>
    </w:p>
    <w:p w14:paraId="0B0CEB29" w14:textId="77777777" w:rsidR="000F6DD4" w:rsidRPr="00A001B4" w:rsidRDefault="000F6DD4" w:rsidP="00B42622">
      <w:pPr>
        <w:tabs>
          <w:tab w:val="left" w:pos="851"/>
        </w:tabs>
        <w:adjustRightInd w:val="0"/>
        <w:contextualSpacing/>
        <w:rPr>
          <w:rFonts w:eastAsia="Calibri" w:cs="Times New Roman"/>
        </w:rPr>
      </w:pPr>
    </w:p>
    <w:p w14:paraId="4803308E" w14:textId="77777777" w:rsidR="000F6DD4" w:rsidRPr="00A001B4" w:rsidRDefault="000F6DD4" w:rsidP="00B42622">
      <w:pPr>
        <w:tabs>
          <w:tab w:val="left" w:pos="851"/>
        </w:tabs>
        <w:adjustRightInd w:val="0"/>
        <w:contextualSpacing/>
        <w:rPr>
          <w:rFonts w:eastAsia="Calibri" w:cs="Times New Roman"/>
        </w:rPr>
      </w:pPr>
    </w:p>
    <w:p w14:paraId="3CFDACE6" w14:textId="77777777" w:rsidR="000F6DD4" w:rsidRPr="00A001B4" w:rsidRDefault="000F6DD4" w:rsidP="00B42622">
      <w:pPr>
        <w:tabs>
          <w:tab w:val="left" w:pos="851"/>
        </w:tabs>
        <w:adjustRightInd w:val="0"/>
        <w:contextualSpacing/>
        <w:rPr>
          <w:rFonts w:eastAsia="Calibri" w:cs="Times New Roman"/>
        </w:rPr>
      </w:pPr>
    </w:p>
    <w:p w14:paraId="7FB41648" w14:textId="77777777" w:rsidR="000F6DD4" w:rsidRPr="00A001B4" w:rsidRDefault="000F6DD4" w:rsidP="00B42622">
      <w:pPr>
        <w:tabs>
          <w:tab w:val="left" w:pos="851"/>
        </w:tabs>
        <w:adjustRightInd w:val="0"/>
        <w:contextualSpacing/>
        <w:rPr>
          <w:rFonts w:eastAsia="Calibri" w:cs="Times New Roman"/>
        </w:rPr>
      </w:pPr>
    </w:p>
    <w:p w14:paraId="1FAE6888" w14:textId="77777777" w:rsidR="000F6DD4" w:rsidRPr="00A001B4" w:rsidRDefault="000F6DD4" w:rsidP="00B42622">
      <w:pPr>
        <w:tabs>
          <w:tab w:val="left" w:pos="851"/>
        </w:tabs>
        <w:adjustRightInd w:val="0"/>
        <w:contextualSpacing/>
        <w:rPr>
          <w:rFonts w:eastAsia="Calibri" w:cs="Times New Roman"/>
        </w:rPr>
      </w:pPr>
    </w:p>
    <w:p w14:paraId="1A1EF90F" w14:textId="77777777" w:rsidR="000F6DD4" w:rsidRPr="00A001B4" w:rsidRDefault="000F6DD4" w:rsidP="00B42622">
      <w:pPr>
        <w:tabs>
          <w:tab w:val="left" w:pos="851"/>
        </w:tabs>
        <w:adjustRightInd w:val="0"/>
        <w:contextualSpacing/>
        <w:rPr>
          <w:rFonts w:eastAsia="Calibri" w:cs="Times New Roman"/>
        </w:rPr>
      </w:pPr>
    </w:p>
    <w:p w14:paraId="52E6BBC6" w14:textId="77777777" w:rsidR="000F6DD4" w:rsidRPr="00A001B4" w:rsidRDefault="000F6DD4" w:rsidP="00B42622">
      <w:pPr>
        <w:tabs>
          <w:tab w:val="left" w:pos="851"/>
        </w:tabs>
        <w:adjustRightInd w:val="0"/>
        <w:contextualSpacing/>
        <w:rPr>
          <w:rFonts w:eastAsia="Calibri" w:cs="Times New Roman"/>
        </w:rPr>
      </w:pPr>
    </w:p>
    <w:p w14:paraId="46741E4A" w14:textId="77777777" w:rsidR="000F6DD4" w:rsidRPr="00A001B4" w:rsidRDefault="000F6DD4" w:rsidP="00B42622">
      <w:pPr>
        <w:tabs>
          <w:tab w:val="left" w:pos="851"/>
        </w:tabs>
        <w:adjustRightInd w:val="0"/>
        <w:contextualSpacing/>
        <w:rPr>
          <w:rFonts w:eastAsia="Calibri" w:cs="Times New Roman"/>
        </w:rPr>
      </w:pPr>
    </w:p>
    <w:p w14:paraId="6BE67EBC" w14:textId="77777777" w:rsidR="000F6DD4" w:rsidRPr="00A001B4" w:rsidRDefault="000F6DD4" w:rsidP="00B42622">
      <w:pPr>
        <w:tabs>
          <w:tab w:val="left" w:pos="851"/>
        </w:tabs>
        <w:adjustRightInd w:val="0"/>
        <w:contextualSpacing/>
        <w:rPr>
          <w:rFonts w:eastAsia="Calibri" w:cs="Times New Roman"/>
        </w:rPr>
      </w:pPr>
    </w:p>
    <w:p w14:paraId="75B0E2E3" w14:textId="77777777" w:rsidR="000F6DD4" w:rsidRPr="00A001B4" w:rsidRDefault="000F6DD4" w:rsidP="00B42622">
      <w:pPr>
        <w:tabs>
          <w:tab w:val="left" w:pos="851"/>
        </w:tabs>
        <w:adjustRightInd w:val="0"/>
        <w:contextualSpacing/>
        <w:rPr>
          <w:rFonts w:eastAsia="Calibri" w:cs="Times New Roman"/>
        </w:rPr>
      </w:pPr>
    </w:p>
    <w:p w14:paraId="48813342" w14:textId="77777777" w:rsidR="000F6DD4" w:rsidRPr="00A001B4" w:rsidRDefault="000F6DD4" w:rsidP="00B42622">
      <w:pPr>
        <w:tabs>
          <w:tab w:val="left" w:pos="851"/>
        </w:tabs>
        <w:adjustRightInd w:val="0"/>
        <w:contextualSpacing/>
        <w:rPr>
          <w:rFonts w:eastAsia="Calibri" w:cs="Times New Roman"/>
        </w:rPr>
      </w:pPr>
    </w:p>
    <w:p w14:paraId="2E3067A3" w14:textId="77777777" w:rsidR="000F6DD4" w:rsidRPr="00A001B4" w:rsidRDefault="000F6DD4" w:rsidP="00B42622">
      <w:pPr>
        <w:tabs>
          <w:tab w:val="left" w:pos="851"/>
        </w:tabs>
        <w:adjustRightInd w:val="0"/>
        <w:contextualSpacing/>
        <w:rPr>
          <w:rFonts w:eastAsia="Calibri" w:cs="Times New Roman"/>
        </w:rPr>
      </w:pPr>
    </w:p>
    <w:p w14:paraId="5536028A" w14:textId="77777777" w:rsidR="000F6DD4" w:rsidRPr="00A001B4"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A001B4" w14:paraId="20A81250" w14:textId="77777777" w:rsidTr="00AF5C3E">
        <w:trPr>
          <w:trHeight w:val="480"/>
        </w:trPr>
        <w:tc>
          <w:tcPr>
            <w:tcW w:w="4854" w:type="dxa"/>
            <w:gridSpan w:val="3"/>
          </w:tcPr>
          <w:p w14:paraId="5C95F294" w14:textId="77777777" w:rsidR="00C70F08" w:rsidRPr="00A001B4" w:rsidRDefault="00C70F08" w:rsidP="004B615A">
            <w:pPr>
              <w:rPr>
                <w:rFonts w:ascii="Calibri" w:hAnsi="Calibri" w:cs="Calibri"/>
                <w:lang w:eastAsia="en-GB"/>
              </w:rPr>
            </w:pPr>
            <w:r w:rsidRPr="00A001B4">
              <w:rPr>
                <w:rFonts w:ascii="Calibri" w:hAnsi="Calibri" w:cs="Calibri"/>
                <w:lang w:eastAsia="en-GB"/>
              </w:rPr>
              <w:t>Nume și prenume expert</w:t>
            </w:r>
            <w:r w:rsidRPr="00A001B4">
              <w:rPr>
                <w:rFonts w:ascii="Calibri" w:hAnsi="Calibri" w:cs="Calibri"/>
                <w:b/>
                <w:bCs/>
                <w:lang w:eastAsia="en-GB"/>
              </w:rPr>
              <w:t>:</w:t>
            </w:r>
            <w:r w:rsidRPr="00A001B4">
              <w:rPr>
                <w:rFonts w:ascii="Calibri" w:hAnsi="Calibri" w:cs="Calibri"/>
                <w:b/>
                <w:bCs/>
              </w:rPr>
              <w:t xml:space="preserve"> BERBECE Carmen Nicoleta</w:t>
            </w:r>
          </w:p>
        </w:tc>
        <w:tc>
          <w:tcPr>
            <w:tcW w:w="5856" w:type="dxa"/>
            <w:gridSpan w:val="6"/>
          </w:tcPr>
          <w:p w14:paraId="7F880801" w14:textId="77777777" w:rsidR="00C70F08" w:rsidRPr="00A001B4" w:rsidRDefault="00C70F08" w:rsidP="004B615A">
            <w:pPr>
              <w:rPr>
                <w:rFonts w:ascii="Calibri" w:hAnsi="Calibri" w:cs="Calibri"/>
                <w:lang w:eastAsia="en-GB"/>
              </w:rPr>
            </w:pPr>
            <w:r w:rsidRPr="00A001B4">
              <w:rPr>
                <w:rFonts w:ascii="Calibri" w:hAnsi="Calibri" w:cs="Calibri"/>
                <w:i/>
                <w:lang w:eastAsia="en-GB"/>
              </w:rPr>
              <w:t>Expert cheie</w:t>
            </w:r>
          </w:p>
        </w:tc>
      </w:tr>
      <w:tr w:rsidR="00C70F08" w:rsidRPr="00A001B4" w14:paraId="68BAEABA" w14:textId="77777777" w:rsidTr="00AF5C3E">
        <w:trPr>
          <w:trHeight w:val="480"/>
        </w:trPr>
        <w:tc>
          <w:tcPr>
            <w:tcW w:w="4854" w:type="dxa"/>
            <w:gridSpan w:val="3"/>
          </w:tcPr>
          <w:p w14:paraId="6AD35BF4"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Coordonatele de contact ale expertului </w:t>
            </w:r>
          </w:p>
        </w:tc>
        <w:tc>
          <w:tcPr>
            <w:tcW w:w="2976" w:type="dxa"/>
            <w:gridSpan w:val="2"/>
          </w:tcPr>
          <w:p w14:paraId="497B9820"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Telefon: </w:t>
            </w:r>
            <w:r w:rsidRPr="00A001B4">
              <w:rPr>
                <w:rStyle w:val="ECVContactDetails"/>
                <w:rFonts w:ascii="Calibri" w:hAnsi="Calibri" w:cs="Calibri"/>
                <w:sz w:val="22"/>
                <w:szCs w:val="22"/>
              </w:rPr>
              <w:t xml:space="preserve">+ </w:t>
            </w:r>
            <w:r w:rsidRPr="00A001B4">
              <w:rPr>
                <w:rFonts w:ascii="Calibri" w:hAnsi="Calibri" w:cs="Calibri"/>
                <w:lang w:eastAsia="en-GB"/>
              </w:rPr>
              <w:t>40 (21) 302 33 00</w:t>
            </w:r>
            <w:r w:rsidRPr="00A001B4">
              <w:rPr>
                <w:rStyle w:val="ECVContactDetails"/>
                <w:rFonts w:ascii="Calibri" w:hAnsi="Calibri" w:cs="Calibri"/>
                <w:sz w:val="22"/>
                <w:szCs w:val="22"/>
              </w:rPr>
              <w:t xml:space="preserve">    </w:t>
            </w:r>
          </w:p>
        </w:tc>
        <w:tc>
          <w:tcPr>
            <w:tcW w:w="2880" w:type="dxa"/>
            <w:gridSpan w:val="4"/>
          </w:tcPr>
          <w:p w14:paraId="2587E077"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Email: </w:t>
            </w:r>
            <w:hyperlink r:id="rId46" w:history="1">
              <w:r w:rsidRPr="00A001B4">
                <w:rPr>
                  <w:rStyle w:val="Hyperlink"/>
                  <w:rFonts w:ascii="Calibri" w:hAnsi="Calibri" w:cs="Calibri"/>
                  <w:i/>
                  <w:lang w:eastAsia="en-GB"/>
                </w:rPr>
                <w:t>Carmen.berbece@simavi.ro</w:t>
              </w:r>
            </w:hyperlink>
          </w:p>
        </w:tc>
      </w:tr>
      <w:tr w:rsidR="00C70F08" w:rsidRPr="00A001B4" w14:paraId="51EF7CB0" w14:textId="77777777" w:rsidTr="00AF5C3E">
        <w:trPr>
          <w:trHeight w:val="480"/>
        </w:trPr>
        <w:tc>
          <w:tcPr>
            <w:tcW w:w="4854" w:type="dxa"/>
            <w:gridSpan w:val="3"/>
          </w:tcPr>
          <w:p w14:paraId="65CBD5EF" w14:textId="77777777" w:rsidR="00C70F08" w:rsidRPr="00A001B4" w:rsidRDefault="00C70F08" w:rsidP="004B615A">
            <w:pPr>
              <w:rPr>
                <w:rFonts w:ascii="Calibri" w:hAnsi="Calibri" w:cs="Calibri"/>
                <w:lang w:eastAsia="en-GB"/>
              </w:rPr>
            </w:pPr>
            <w:r w:rsidRPr="00A001B4">
              <w:rPr>
                <w:rFonts w:ascii="Calibri" w:hAnsi="Calibri" w:cs="Calibri"/>
                <w:lang w:eastAsia="en-GB"/>
              </w:rPr>
              <w:t>Relația cu Ofertantul</w:t>
            </w:r>
          </w:p>
        </w:tc>
        <w:tc>
          <w:tcPr>
            <w:tcW w:w="2976" w:type="dxa"/>
            <w:gridSpan w:val="2"/>
          </w:tcPr>
          <w:p w14:paraId="57DB0F09" w14:textId="77777777" w:rsidR="00C70F08" w:rsidRPr="00A001B4" w:rsidRDefault="00C70F08" w:rsidP="004B615A">
            <w:pPr>
              <w:rPr>
                <w:rFonts w:ascii="Calibri" w:hAnsi="Calibri" w:cs="Calibri"/>
                <w:lang w:eastAsia="en-GB"/>
              </w:rPr>
            </w:pPr>
            <w:r w:rsidRPr="00A001B4">
              <w:rPr>
                <w:rFonts w:ascii="Calibri" w:hAnsi="Calibri" w:cs="Calibri"/>
                <w:lang w:eastAsia="en-GB"/>
              </w:rPr>
              <w:t>Selectați:</w:t>
            </w:r>
          </w:p>
          <w:p w14:paraId="09DCA49D" w14:textId="77777777" w:rsidR="00C70F08" w:rsidRPr="00A001B4" w:rsidRDefault="00C70F08" w:rsidP="004B615A">
            <w:pPr>
              <w:rPr>
                <w:rFonts w:ascii="Calibri" w:hAnsi="Calibri" w:cs="Calibri"/>
                <w:lang w:eastAsia="en-GB"/>
              </w:rPr>
            </w:pPr>
            <w:r w:rsidRPr="00A001B4">
              <w:rPr>
                <w:rFonts w:ascii="Calibri" w:hAnsi="Calibri" w:cs="Calibri"/>
                <w:lang w:eastAsia="en-GB"/>
              </w:rPr>
              <w:t>x Angajat</w:t>
            </w:r>
          </w:p>
          <w:p w14:paraId="70A3D46D" w14:textId="77777777" w:rsidR="00C70F08" w:rsidRPr="00A001B4" w:rsidRDefault="00C70F08" w:rsidP="004B615A">
            <w:pPr>
              <w:rPr>
                <w:rFonts w:ascii="Calibri" w:hAnsi="Calibri" w:cs="Calibri"/>
                <w:lang w:eastAsia="en-GB"/>
              </w:rPr>
            </w:pPr>
            <w:r w:rsidRPr="00A001B4">
              <w:rPr>
                <w:rFonts w:ascii="Calibri" w:hAnsi="Calibri" w:cs="Calibri"/>
                <w:lang w:eastAsia="en-GB"/>
              </w:rPr>
              <w:t>□ Liber profesionist</w:t>
            </w:r>
          </w:p>
          <w:p w14:paraId="58195F0B" w14:textId="77777777" w:rsidR="00C70F08" w:rsidRPr="00A001B4" w:rsidRDefault="00C70F08" w:rsidP="004B615A">
            <w:pPr>
              <w:rPr>
                <w:rFonts w:ascii="Calibri" w:hAnsi="Calibri" w:cs="Calibri"/>
                <w:lang w:eastAsia="en-GB"/>
              </w:rPr>
            </w:pPr>
            <w:r w:rsidRPr="00A001B4">
              <w:rPr>
                <w:rFonts w:ascii="Calibri" w:hAnsi="Calibri" w:cs="Calibri"/>
                <w:lang w:eastAsia="en-GB"/>
              </w:rPr>
              <w:t>□ Subcontractant</w:t>
            </w:r>
          </w:p>
          <w:p w14:paraId="6060162A" w14:textId="77777777" w:rsidR="00C70F08" w:rsidRPr="00A001B4" w:rsidRDefault="00C70F08" w:rsidP="004B615A">
            <w:pPr>
              <w:rPr>
                <w:rFonts w:ascii="Calibri" w:hAnsi="Calibri" w:cs="Calibri"/>
                <w:lang w:eastAsia="en-GB"/>
              </w:rPr>
            </w:pPr>
            <w:r w:rsidRPr="00A001B4">
              <w:rPr>
                <w:rFonts w:ascii="Calibri" w:hAnsi="Calibri" w:cs="Calibri"/>
                <w:lang w:eastAsia="en-GB"/>
              </w:rPr>
              <w:t>(operatorul economic: ………………)</w:t>
            </w:r>
          </w:p>
        </w:tc>
        <w:tc>
          <w:tcPr>
            <w:tcW w:w="2880" w:type="dxa"/>
            <w:gridSpan w:val="4"/>
          </w:tcPr>
          <w:p w14:paraId="613F3C0C" w14:textId="77777777" w:rsidR="00C70F08" w:rsidRPr="00A001B4" w:rsidRDefault="00C70F08" w:rsidP="004B615A">
            <w:pPr>
              <w:rPr>
                <w:rFonts w:ascii="Calibri" w:hAnsi="Calibri" w:cs="Calibri"/>
                <w:b/>
                <w:lang w:eastAsia="en-GB"/>
              </w:rPr>
            </w:pPr>
            <w:r w:rsidRPr="00A001B4">
              <w:rPr>
                <w:rFonts w:ascii="Calibri" w:hAnsi="Calibri" w:cs="Calibri"/>
                <w:lang w:eastAsia="en-GB"/>
              </w:rPr>
              <w:t>53 luni</w:t>
            </w:r>
          </w:p>
        </w:tc>
      </w:tr>
      <w:tr w:rsidR="00C70F08" w:rsidRPr="00A001B4" w14:paraId="239BB6F1" w14:textId="77777777" w:rsidTr="00AF5C3E">
        <w:trPr>
          <w:trHeight w:val="711"/>
        </w:trPr>
        <w:tc>
          <w:tcPr>
            <w:tcW w:w="4854" w:type="dxa"/>
            <w:gridSpan w:val="3"/>
          </w:tcPr>
          <w:p w14:paraId="6B8F4E17" w14:textId="77777777" w:rsidR="00C70F08" w:rsidRPr="00A001B4" w:rsidRDefault="00C70F08" w:rsidP="004B615A">
            <w:pPr>
              <w:rPr>
                <w:rFonts w:ascii="Calibri" w:hAnsi="Calibri" w:cs="Calibri"/>
                <w:i/>
                <w:lang w:eastAsia="en-GB"/>
              </w:rPr>
            </w:pPr>
            <w:r w:rsidRPr="00A001B4">
              <w:rPr>
                <w:rFonts w:ascii="Calibri" w:hAnsi="Calibri" w:cs="Calibri"/>
                <w:lang w:eastAsia="en-GB"/>
              </w:rPr>
              <w:t>Rolul de expert/poziția de expert cheie pentru care este propus</w:t>
            </w:r>
          </w:p>
        </w:tc>
        <w:tc>
          <w:tcPr>
            <w:tcW w:w="5856" w:type="dxa"/>
            <w:gridSpan w:val="6"/>
          </w:tcPr>
          <w:p w14:paraId="73B3C69B" w14:textId="77777777" w:rsidR="00C70F08" w:rsidRPr="00A001B4" w:rsidRDefault="00C70F08" w:rsidP="004B615A">
            <w:pPr>
              <w:rPr>
                <w:rFonts w:ascii="Calibri" w:hAnsi="Calibri" w:cs="Calibri"/>
                <w:lang w:eastAsia="en-GB"/>
              </w:rPr>
            </w:pPr>
            <w:r w:rsidRPr="00A001B4">
              <w:rPr>
                <w:rFonts w:ascii="Calibri" w:hAnsi="Calibri" w:cs="Calibri"/>
                <w:lang w:eastAsia="en-GB"/>
              </w:rPr>
              <w:t>Selectați poziția corespunzătoare:</w:t>
            </w:r>
          </w:p>
          <w:p w14:paraId="52D72B0F" w14:textId="77777777" w:rsidR="00C70F08" w:rsidRPr="00A001B4" w:rsidRDefault="00C70F08" w:rsidP="004B615A">
            <w:pPr>
              <w:rPr>
                <w:rFonts w:ascii="Calibri" w:hAnsi="Calibri" w:cs="Calibri"/>
                <w:i/>
                <w:iCs/>
              </w:rPr>
            </w:pPr>
            <w:r w:rsidRPr="00A001B4">
              <w:rPr>
                <w:rFonts w:asciiTheme="minorHAnsi" w:hAnsiTheme="minorHAnsi"/>
                <w:i/>
                <w:iCs/>
              </w:rPr>
              <w:t>Expert în domeniul instruirii și formării profesionale</w:t>
            </w:r>
          </w:p>
        </w:tc>
      </w:tr>
      <w:tr w:rsidR="00C70F08" w:rsidRPr="00A001B4" w14:paraId="51D20165" w14:textId="77777777" w:rsidTr="00AF5C3E">
        <w:trPr>
          <w:trHeight w:val="1007"/>
        </w:trPr>
        <w:tc>
          <w:tcPr>
            <w:tcW w:w="4854" w:type="dxa"/>
            <w:gridSpan w:val="3"/>
          </w:tcPr>
          <w:p w14:paraId="27C602E2" w14:textId="77777777" w:rsidR="00C70F08" w:rsidRPr="00A001B4" w:rsidRDefault="00C70F08" w:rsidP="004B615A">
            <w:pPr>
              <w:rPr>
                <w:rFonts w:ascii="Calibri" w:hAnsi="Calibri" w:cs="Calibri"/>
                <w:lang w:eastAsia="en-GB"/>
              </w:rPr>
            </w:pPr>
            <w:r w:rsidRPr="00A001B4">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A001B4" w:rsidRDefault="00C70F08" w:rsidP="004B615A">
            <w:pPr>
              <w:rPr>
                <w:rFonts w:ascii="Calibri" w:hAnsi="Calibri" w:cs="Calibri"/>
                <w:i/>
                <w:highlight w:val="lightGray"/>
                <w:lang w:eastAsia="en-GB"/>
              </w:rPr>
            </w:pPr>
            <w:r w:rsidRPr="00A001B4">
              <w:rPr>
                <w:rFonts w:ascii="Calibri" w:hAnsi="Calibri" w:cs="Calibri"/>
                <w:i/>
                <w:lang w:eastAsia="en-GB"/>
              </w:rPr>
              <w:t>N/A</w:t>
            </w:r>
          </w:p>
        </w:tc>
      </w:tr>
      <w:tr w:rsidR="00C70F08" w:rsidRPr="00A001B4" w14:paraId="174D787A" w14:textId="77777777" w:rsidTr="00AF5C3E">
        <w:trPr>
          <w:trHeight w:val="480"/>
        </w:trPr>
        <w:tc>
          <w:tcPr>
            <w:tcW w:w="4854" w:type="dxa"/>
            <w:gridSpan w:val="3"/>
          </w:tcPr>
          <w:p w14:paraId="008C64A0" w14:textId="77777777" w:rsidR="00C70F08" w:rsidRPr="00A001B4" w:rsidRDefault="00C70F08" w:rsidP="004B615A">
            <w:pPr>
              <w:rPr>
                <w:rFonts w:ascii="Calibri" w:hAnsi="Calibri" w:cs="Calibri"/>
                <w:lang w:eastAsia="en-GB"/>
              </w:rPr>
            </w:pPr>
            <w:r w:rsidRPr="00A001B4">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A001B4" w:rsidRDefault="00C70F08" w:rsidP="004B615A">
            <w:pPr>
              <w:rPr>
                <w:rFonts w:ascii="Calibri" w:hAnsi="Calibri" w:cs="Calibri"/>
                <w:lang w:eastAsia="en-GB"/>
              </w:rPr>
            </w:pPr>
            <w:r w:rsidRPr="00A001B4">
              <w:rPr>
                <w:rFonts w:ascii="Calibri" w:hAnsi="Calibri" w:cs="Calibri"/>
                <w:i/>
                <w:lang w:eastAsia="en-GB"/>
              </w:rPr>
              <w:t>Diploma de inginer</w:t>
            </w:r>
          </w:p>
        </w:tc>
      </w:tr>
      <w:tr w:rsidR="00C70F08" w:rsidRPr="00A001B4" w14:paraId="4DD1E448" w14:textId="77777777" w:rsidTr="00AF5C3E">
        <w:trPr>
          <w:trHeight w:val="306"/>
        </w:trPr>
        <w:tc>
          <w:tcPr>
            <w:tcW w:w="4854" w:type="dxa"/>
            <w:gridSpan w:val="3"/>
          </w:tcPr>
          <w:p w14:paraId="1213A4C5"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Abilități </w:t>
            </w:r>
          </w:p>
        </w:tc>
        <w:tc>
          <w:tcPr>
            <w:tcW w:w="5856" w:type="dxa"/>
            <w:gridSpan w:val="6"/>
          </w:tcPr>
          <w:p w14:paraId="16A4DD7E" w14:textId="77777777" w:rsidR="00C70F08" w:rsidRPr="00A001B4" w:rsidRDefault="00C70F08" w:rsidP="004B615A">
            <w:pPr>
              <w:rPr>
                <w:rFonts w:ascii="Calibri" w:hAnsi="Calibri" w:cs="Calibri"/>
                <w:i/>
                <w:highlight w:val="lightGray"/>
                <w:lang w:eastAsia="en-GB"/>
              </w:rPr>
            </w:pPr>
            <w:r w:rsidRPr="00A001B4">
              <w:rPr>
                <w:rFonts w:ascii="Calibri" w:hAnsi="Calibri" w:cs="Calibri"/>
                <w:i/>
                <w:lang w:eastAsia="en-GB"/>
              </w:rPr>
              <w:t>Certificare Formator – prin cursuri si examene de absolvire</w:t>
            </w:r>
          </w:p>
        </w:tc>
      </w:tr>
      <w:tr w:rsidR="00C70F08" w:rsidRPr="00A001B4" w14:paraId="49293B1C" w14:textId="77777777" w:rsidTr="00AF5C3E">
        <w:trPr>
          <w:trHeight w:val="306"/>
        </w:trPr>
        <w:tc>
          <w:tcPr>
            <w:tcW w:w="4854" w:type="dxa"/>
            <w:gridSpan w:val="3"/>
          </w:tcPr>
          <w:p w14:paraId="082F7484"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A001B4" w:rsidRDefault="00C70F08" w:rsidP="004B615A">
            <w:pPr>
              <w:rPr>
                <w:rFonts w:ascii="Calibri" w:hAnsi="Calibri" w:cs="Calibri"/>
                <w:lang w:eastAsia="en-GB"/>
              </w:rPr>
            </w:pPr>
            <w:r w:rsidRPr="00A001B4">
              <w:rPr>
                <w:rFonts w:ascii="Calibri" w:hAnsi="Calibri" w:cs="Calibri"/>
                <w:i/>
                <w:lang w:eastAsia="en-GB"/>
              </w:rPr>
              <w:t>Expertul propus a participat ca instructor/trainer la numeroase proiecte</w:t>
            </w:r>
          </w:p>
        </w:tc>
      </w:tr>
      <w:tr w:rsidR="00C70F08" w:rsidRPr="00A001B4" w14:paraId="787C949C" w14:textId="77777777" w:rsidTr="00AF5C3E">
        <w:trPr>
          <w:trHeight w:val="306"/>
        </w:trPr>
        <w:tc>
          <w:tcPr>
            <w:tcW w:w="4854" w:type="dxa"/>
            <w:gridSpan w:val="3"/>
          </w:tcPr>
          <w:p w14:paraId="4DCD6F19" w14:textId="77777777" w:rsidR="00C70F08" w:rsidRPr="00A001B4" w:rsidRDefault="00C70F08" w:rsidP="004B615A">
            <w:pPr>
              <w:rPr>
                <w:rFonts w:ascii="Calibri" w:hAnsi="Calibri" w:cs="Calibri"/>
                <w:lang w:eastAsia="en-GB"/>
              </w:rPr>
            </w:pPr>
            <w:r w:rsidRPr="00A001B4">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A001B4" w:rsidRDefault="00C70F08" w:rsidP="004B615A">
            <w:pPr>
              <w:rPr>
                <w:rFonts w:ascii="Calibri" w:hAnsi="Calibri" w:cs="Calibri"/>
                <w:lang w:eastAsia="en-GB"/>
              </w:rPr>
            </w:pPr>
          </w:p>
        </w:tc>
      </w:tr>
      <w:tr w:rsidR="00C70F08" w:rsidRPr="00A001B4" w14:paraId="675509FA" w14:textId="77777777" w:rsidTr="00AF5C3E">
        <w:trPr>
          <w:trHeight w:val="531"/>
        </w:trPr>
        <w:tc>
          <w:tcPr>
            <w:tcW w:w="4854" w:type="dxa"/>
            <w:gridSpan w:val="3"/>
          </w:tcPr>
          <w:p w14:paraId="5E5E2A6B" w14:textId="77777777" w:rsidR="00C70F08" w:rsidRPr="00A001B4"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A001B4">
              <w:rPr>
                <w:rFonts w:ascii="Calibri" w:hAnsi="Calibri" w:cs="Calibri"/>
                <w:lang w:val="ro-RO" w:eastAsia="en-GB"/>
              </w:rPr>
              <w:t xml:space="preserve">Scurtă descriere a activității/ proiectului/contractului valoarea și durata sa exactă </w:t>
            </w:r>
          </w:p>
          <w:p w14:paraId="5D8E2D8D" w14:textId="77777777" w:rsidR="00C70F08" w:rsidRPr="00A001B4" w:rsidRDefault="00C70F08" w:rsidP="004B615A">
            <w:pPr>
              <w:pStyle w:val="ECVBusinessSectorRow"/>
              <w:rPr>
                <w:rFonts w:asciiTheme="minorHAnsi" w:hAnsiTheme="minorHAnsi" w:cstheme="minorHAnsi"/>
                <w:b/>
                <w:bCs/>
                <w:sz w:val="22"/>
                <w:szCs w:val="22"/>
                <w:lang w:val="ro-RO"/>
              </w:rPr>
            </w:pPr>
            <w:bookmarkStart w:id="46" w:name="_Hlk78805520"/>
            <w:r w:rsidRPr="00A001B4">
              <w:rPr>
                <w:rFonts w:asciiTheme="minorHAnsi" w:hAnsiTheme="minorHAnsi" w:cstheme="minorHAnsi"/>
                <w:bCs/>
                <w:sz w:val="22"/>
                <w:szCs w:val="22"/>
                <w:lang w:val="ro-RO"/>
              </w:rPr>
              <w:t xml:space="preserve">Prestarea serviciilor de parametrizare, configurare, școlarizare, asistență tehnică, auditare bază de date, dezvoltări suplimentare ale Sistemului Informatic Integrat SIVECO </w:t>
            </w:r>
            <w:proofErr w:type="spellStart"/>
            <w:r w:rsidRPr="00A001B4">
              <w:rPr>
                <w:rFonts w:asciiTheme="minorHAnsi" w:hAnsiTheme="minorHAnsi" w:cstheme="minorHAnsi"/>
                <w:bCs/>
                <w:sz w:val="22"/>
                <w:szCs w:val="22"/>
                <w:lang w:val="ro-RO"/>
              </w:rPr>
              <w:t>Applications</w:t>
            </w:r>
            <w:proofErr w:type="spellEnd"/>
            <w:r w:rsidRPr="00A001B4">
              <w:rPr>
                <w:rFonts w:asciiTheme="minorHAnsi" w:hAnsiTheme="minorHAnsi" w:cstheme="minorHAnsi"/>
                <w:bCs/>
                <w:sz w:val="22"/>
                <w:szCs w:val="22"/>
                <w:lang w:val="ro-RO"/>
              </w:rPr>
              <w:t xml:space="preserve"> 2011</w:t>
            </w:r>
            <w:bookmarkEnd w:id="46"/>
          </w:p>
          <w:p w14:paraId="32765C88" w14:textId="77777777" w:rsidR="00C70F08" w:rsidRPr="00A001B4" w:rsidRDefault="00C70F08" w:rsidP="004B615A">
            <w:pPr>
              <w:rPr>
                <w:rFonts w:asciiTheme="minorHAnsi" w:hAnsiTheme="minorHAnsi" w:cstheme="minorHAnsi"/>
                <w:b/>
                <w:bCs/>
              </w:rPr>
            </w:pPr>
            <w:r w:rsidRPr="00A001B4">
              <w:rPr>
                <w:rFonts w:asciiTheme="minorHAnsi" w:hAnsiTheme="minorHAnsi" w:cstheme="minorHAnsi"/>
                <w:b/>
                <w:bCs/>
              </w:rPr>
              <w:t>Descrierea proiectului:</w:t>
            </w:r>
          </w:p>
          <w:p w14:paraId="01C88CE0" w14:textId="77777777" w:rsidR="00C70F08" w:rsidRPr="00A001B4" w:rsidRDefault="00C70F08" w:rsidP="004B615A">
            <w:pPr>
              <w:pStyle w:val="ECVBusinessSectorRow"/>
              <w:jc w:val="both"/>
              <w:rPr>
                <w:rFonts w:asciiTheme="minorHAnsi" w:hAnsiTheme="minorHAnsi" w:cstheme="minorHAnsi"/>
                <w:sz w:val="22"/>
                <w:szCs w:val="22"/>
                <w:lang w:val="ro-RO"/>
              </w:rPr>
            </w:pPr>
            <w:bookmarkStart w:id="47" w:name="_Hlk78805564"/>
            <w:r w:rsidRPr="00A001B4">
              <w:rPr>
                <w:rFonts w:asciiTheme="minorHAnsi" w:hAnsiTheme="minorHAnsi" w:cstheme="minorHAnsi"/>
                <w:sz w:val="22"/>
                <w:szCs w:val="22"/>
                <w:lang w:val="ro-RO"/>
              </w:rPr>
              <w:t xml:space="preserve">Pe baza comenzilor emise de către AEROSTAR, SIVECO Romania a prestat servicii de </w:t>
            </w:r>
            <w:proofErr w:type="spellStart"/>
            <w:r w:rsidRPr="00A001B4">
              <w:rPr>
                <w:rFonts w:asciiTheme="minorHAnsi" w:hAnsiTheme="minorHAnsi" w:cstheme="minorHAnsi"/>
                <w:sz w:val="22"/>
                <w:szCs w:val="22"/>
                <w:lang w:val="ro-RO"/>
              </w:rPr>
              <w:t>dezvoltari</w:t>
            </w:r>
            <w:proofErr w:type="spellEnd"/>
            <w:r w:rsidRPr="00A001B4">
              <w:rPr>
                <w:rFonts w:asciiTheme="minorHAnsi" w:hAnsiTheme="minorHAnsi" w:cstheme="minorHAnsi"/>
                <w:sz w:val="22"/>
                <w:szCs w:val="22"/>
                <w:lang w:val="ro-RO"/>
              </w:rPr>
              <w:t xml:space="preserve"> suplimentare si implementare, parametrizare, configurare, </w:t>
            </w:r>
            <w:proofErr w:type="spellStart"/>
            <w:r w:rsidRPr="00A001B4">
              <w:rPr>
                <w:rFonts w:asciiTheme="minorHAnsi" w:hAnsiTheme="minorHAnsi" w:cstheme="minorHAnsi"/>
                <w:sz w:val="22"/>
                <w:szCs w:val="22"/>
                <w:lang w:val="ro-RO"/>
              </w:rPr>
              <w:t>scolarizare</w:t>
            </w:r>
            <w:proofErr w:type="spellEnd"/>
            <w:r w:rsidRPr="00A001B4">
              <w:rPr>
                <w:rFonts w:asciiTheme="minorHAnsi" w:hAnsiTheme="minorHAnsi" w:cstheme="minorHAnsi"/>
                <w:sz w:val="22"/>
                <w:szCs w:val="22"/>
                <w:lang w:val="ro-RO"/>
              </w:rPr>
              <w:t xml:space="preserve">, asistenta tehnica, auditare pentru Sistemul Informatic Integrat SIVECO </w:t>
            </w:r>
            <w:proofErr w:type="spellStart"/>
            <w:r w:rsidRPr="00A001B4">
              <w:rPr>
                <w:rFonts w:asciiTheme="minorHAnsi" w:hAnsiTheme="minorHAnsi" w:cstheme="minorHAnsi"/>
                <w:sz w:val="22"/>
                <w:szCs w:val="22"/>
                <w:lang w:val="ro-RO"/>
              </w:rPr>
              <w:t>Applications</w:t>
            </w:r>
            <w:proofErr w:type="spellEnd"/>
            <w:r w:rsidRPr="00A001B4">
              <w:rPr>
                <w:rFonts w:asciiTheme="minorHAnsi" w:hAnsiTheme="minorHAnsi" w:cstheme="minorHAnsi"/>
                <w:sz w:val="22"/>
                <w:szCs w:val="22"/>
                <w:lang w:val="ro-RO"/>
              </w:rPr>
              <w:t xml:space="preserve"> 2011 cu componentele:  Managementul  Financiar  Contabilitate; Managementul Mijloace Fixe si Obiectelor de Inventar; Managementul Contractelor; Managementul  Stocurilor; Managementul </w:t>
            </w:r>
            <w:proofErr w:type="spellStart"/>
            <w:r w:rsidRPr="00A001B4">
              <w:rPr>
                <w:rFonts w:asciiTheme="minorHAnsi" w:hAnsiTheme="minorHAnsi" w:cstheme="minorHAnsi"/>
                <w:sz w:val="22"/>
                <w:szCs w:val="22"/>
                <w:lang w:val="ro-RO"/>
              </w:rPr>
              <w:t>Achizitiilor</w:t>
            </w:r>
            <w:proofErr w:type="spellEnd"/>
            <w:r w:rsidRPr="00A001B4">
              <w:rPr>
                <w:rFonts w:asciiTheme="minorHAnsi" w:hAnsiTheme="minorHAnsi" w:cstheme="minorHAnsi"/>
                <w:sz w:val="22"/>
                <w:szCs w:val="22"/>
                <w:lang w:val="ro-RO"/>
              </w:rPr>
              <w:t xml:space="preserve">; Managementul </w:t>
            </w:r>
            <w:proofErr w:type="spellStart"/>
            <w:r w:rsidRPr="00A001B4">
              <w:rPr>
                <w:rFonts w:asciiTheme="minorHAnsi" w:hAnsiTheme="minorHAnsi" w:cstheme="minorHAnsi"/>
                <w:sz w:val="22"/>
                <w:szCs w:val="22"/>
                <w:lang w:val="ro-RO"/>
              </w:rPr>
              <w:t>Productiei</w:t>
            </w:r>
            <w:proofErr w:type="spellEnd"/>
            <w:r w:rsidRPr="00A001B4">
              <w:rPr>
                <w:rFonts w:asciiTheme="minorHAnsi" w:hAnsiTheme="minorHAnsi" w:cstheme="minorHAnsi"/>
                <w:sz w:val="22"/>
                <w:szCs w:val="22"/>
                <w:lang w:val="ro-RO"/>
              </w:rPr>
              <w:t xml:space="preserve">; MRPII ; Managementul Resurselor  Umane; Managementul </w:t>
            </w:r>
            <w:proofErr w:type="spellStart"/>
            <w:r w:rsidRPr="00A001B4">
              <w:rPr>
                <w:rFonts w:asciiTheme="minorHAnsi" w:hAnsiTheme="minorHAnsi" w:cstheme="minorHAnsi"/>
                <w:sz w:val="22"/>
                <w:szCs w:val="22"/>
                <w:lang w:val="ro-RO"/>
              </w:rPr>
              <w:t>Salarizarii</w:t>
            </w:r>
            <w:proofErr w:type="spellEnd"/>
            <w:r w:rsidRPr="00A001B4">
              <w:rPr>
                <w:rFonts w:asciiTheme="minorHAnsi" w:hAnsiTheme="minorHAnsi" w:cstheme="minorHAnsi"/>
                <w:sz w:val="22"/>
                <w:szCs w:val="22"/>
                <w:lang w:val="ro-RO"/>
              </w:rPr>
              <w:t xml:space="preserve">; Managementul Bugetelor; </w:t>
            </w:r>
            <w:r w:rsidRPr="00A001B4">
              <w:rPr>
                <w:rFonts w:asciiTheme="minorHAnsi" w:hAnsiTheme="minorHAnsi" w:cstheme="minorHAnsi"/>
                <w:sz w:val="22"/>
                <w:szCs w:val="22"/>
                <w:lang w:val="ro-RO"/>
              </w:rPr>
              <w:lastRenderedPageBreak/>
              <w:t xml:space="preserve">Managementul </w:t>
            </w:r>
            <w:proofErr w:type="spellStart"/>
            <w:r w:rsidRPr="00A001B4">
              <w:rPr>
                <w:rFonts w:asciiTheme="minorHAnsi" w:hAnsiTheme="minorHAnsi" w:cstheme="minorHAnsi"/>
                <w:sz w:val="22"/>
                <w:szCs w:val="22"/>
                <w:lang w:val="ro-RO"/>
              </w:rPr>
              <w:t>Mentenantei</w:t>
            </w:r>
            <w:proofErr w:type="spellEnd"/>
            <w:r w:rsidRPr="00A001B4">
              <w:rPr>
                <w:rFonts w:asciiTheme="minorHAnsi" w:hAnsiTheme="minorHAnsi" w:cstheme="minorHAnsi"/>
                <w:sz w:val="22"/>
                <w:szCs w:val="22"/>
                <w:lang w:val="ro-RO"/>
              </w:rPr>
              <w:t xml:space="preserve">; Managementul </w:t>
            </w:r>
            <w:proofErr w:type="spellStart"/>
            <w:r w:rsidRPr="00A001B4">
              <w:rPr>
                <w:rFonts w:asciiTheme="minorHAnsi" w:hAnsiTheme="minorHAnsi" w:cstheme="minorHAnsi"/>
                <w:sz w:val="22"/>
                <w:szCs w:val="22"/>
                <w:lang w:val="ro-RO"/>
              </w:rPr>
              <w:t>Contabilitatii</w:t>
            </w:r>
            <w:proofErr w:type="spellEnd"/>
            <w:r w:rsidRPr="00A001B4">
              <w:rPr>
                <w:rFonts w:asciiTheme="minorHAnsi" w:hAnsiTheme="minorHAnsi" w:cstheme="minorHAnsi"/>
                <w:sz w:val="22"/>
                <w:szCs w:val="22"/>
                <w:lang w:val="ro-RO"/>
              </w:rPr>
              <w:t xml:space="preserve"> de Gestiune), aflat in utilizare la AEROSTAR</w:t>
            </w:r>
          </w:p>
          <w:p w14:paraId="05D11B16" w14:textId="77777777" w:rsidR="00C70F08" w:rsidRPr="00A001B4" w:rsidRDefault="00C70F08" w:rsidP="004B615A">
            <w:pPr>
              <w:rPr>
                <w:rFonts w:asciiTheme="minorHAnsi" w:hAnsiTheme="minorHAnsi" w:cstheme="minorHAnsi"/>
              </w:rPr>
            </w:pPr>
            <w:r w:rsidRPr="00A001B4">
              <w:rPr>
                <w:rFonts w:asciiTheme="minorHAnsi" w:hAnsiTheme="minorHAnsi" w:cstheme="minorHAnsi"/>
              </w:rPr>
              <w:t xml:space="preserve">Instrumente utilizate in proiect: Oracle RDBMS,  Oracle </w:t>
            </w:r>
            <w:r w:rsidRPr="00A001B4">
              <w:rPr>
                <w:rFonts w:asciiTheme="minorHAnsi" w:hAnsiTheme="minorHAnsi" w:cstheme="minorHAnsi"/>
                <w:bCs/>
              </w:rPr>
              <w:t>PL/SQL</w:t>
            </w:r>
            <w:r w:rsidRPr="00A001B4">
              <w:rPr>
                <w:rFonts w:asciiTheme="minorHAnsi" w:hAnsiTheme="minorHAnsi" w:cstheme="minorHAnsi"/>
              </w:rPr>
              <w:t xml:space="preserve"> si Oracle </w:t>
            </w:r>
            <w:proofErr w:type="spellStart"/>
            <w:r w:rsidRPr="00A001B4">
              <w:rPr>
                <w:rFonts w:asciiTheme="minorHAnsi" w:hAnsiTheme="minorHAnsi" w:cstheme="minorHAnsi"/>
              </w:rPr>
              <w:t>Forms</w:t>
            </w:r>
            <w:proofErr w:type="spellEnd"/>
            <w:r w:rsidRPr="00A001B4">
              <w:rPr>
                <w:rFonts w:asciiTheme="minorHAnsi" w:hAnsiTheme="minorHAnsi" w:cstheme="minorHAnsi"/>
              </w:rPr>
              <w:t xml:space="preserve"> &amp; </w:t>
            </w:r>
            <w:proofErr w:type="spellStart"/>
            <w:r w:rsidRPr="00A001B4">
              <w:rPr>
                <w:rFonts w:asciiTheme="minorHAnsi" w:hAnsiTheme="minorHAnsi" w:cstheme="minorHAnsi"/>
              </w:rPr>
              <w:t>Reports</w:t>
            </w:r>
            <w:bookmarkEnd w:id="47"/>
            <w:proofErr w:type="spellEnd"/>
          </w:p>
          <w:p w14:paraId="4208C6D4" w14:textId="77777777" w:rsidR="00C70F08" w:rsidRPr="00A001B4" w:rsidRDefault="00C70F08" w:rsidP="004B615A">
            <w:pPr>
              <w:rPr>
                <w:rFonts w:asciiTheme="minorHAnsi" w:hAnsiTheme="minorHAnsi" w:cstheme="minorHAnsi"/>
              </w:rPr>
            </w:pPr>
            <w:r w:rsidRPr="00A001B4">
              <w:rPr>
                <w:rFonts w:asciiTheme="minorHAnsi" w:hAnsiTheme="minorHAnsi" w:cstheme="minorHAnsi"/>
              </w:rPr>
              <w:t xml:space="preserve">Serviciile de dezvoltare software si implementare au parcurs </w:t>
            </w:r>
            <w:proofErr w:type="spellStart"/>
            <w:r w:rsidRPr="00A001B4">
              <w:rPr>
                <w:rFonts w:asciiTheme="minorHAnsi" w:hAnsiTheme="minorHAnsi" w:cstheme="minorHAnsi"/>
              </w:rPr>
              <w:t>urmatoarele</w:t>
            </w:r>
            <w:proofErr w:type="spellEnd"/>
            <w:r w:rsidRPr="00A001B4">
              <w:rPr>
                <w:rFonts w:asciiTheme="minorHAnsi" w:hAnsiTheme="minorHAnsi" w:cstheme="minorHAnsi"/>
              </w:rPr>
              <w:t xml:space="preserve"> faze :</w:t>
            </w:r>
          </w:p>
          <w:p w14:paraId="65C08773"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 xml:space="preserve">Analiza </w:t>
            </w:r>
            <w:proofErr w:type="spellStart"/>
            <w:r w:rsidRPr="00A001B4">
              <w:rPr>
                <w:rFonts w:asciiTheme="minorHAnsi" w:hAnsiTheme="minorHAnsi" w:cstheme="minorHAnsi"/>
              </w:rPr>
              <w:t>cerintelor</w:t>
            </w:r>
            <w:proofErr w:type="spellEnd"/>
          </w:p>
          <w:p w14:paraId="26192C88"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A001B4">
              <w:rPr>
                <w:rFonts w:asciiTheme="minorHAnsi" w:hAnsiTheme="minorHAnsi" w:cstheme="minorHAnsi"/>
              </w:rPr>
              <w:t>Proiectare</w:t>
            </w:r>
          </w:p>
          <w:p w14:paraId="2ECE2A82"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 xml:space="preserve">Dezvoltare software in tehnologiile Oracle PL/SQL si Oracle </w:t>
            </w:r>
            <w:proofErr w:type="spellStart"/>
            <w:r w:rsidRPr="00A001B4">
              <w:rPr>
                <w:rFonts w:asciiTheme="minorHAnsi" w:hAnsiTheme="minorHAnsi" w:cstheme="minorHAnsi"/>
              </w:rPr>
              <w:t>Forms</w:t>
            </w:r>
            <w:proofErr w:type="spellEnd"/>
            <w:r w:rsidRPr="00A001B4">
              <w:rPr>
                <w:rFonts w:asciiTheme="minorHAnsi" w:hAnsiTheme="minorHAnsi" w:cstheme="minorHAnsi"/>
              </w:rPr>
              <w:t xml:space="preserve"> &amp; </w:t>
            </w:r>
            <w:proofErr w:type="spellStart"/>
            <w:r w:rsidRPr="00A001B4">
              <w:rPr>
                <w:rFonts w:asciiTheme="minorHAnsi" w:hAnsiTheme="minorHAnsi" w:cstheme="minorHAnsi"/>
              </w:rPr>
              <w:t>Reports</w:t>
            </w:r>
            <w:proofErr w:type="spellEnd"/>
          </w:p>
          <w:p w14:paraId="3641938B"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Instalare</w:t>
            </w:r>
          </w:p>
          <w:p w14:paraId="0CC61EEE"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Configurare</w:t>
            </w:r>
            <w:r w:rsidRPr="00A001B4">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Integrare cu alte sisteme</w:t>
            </w:r>
          </w:p>
          <w:p w14:paraId="577ABD67"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Testare</w:t>
            </w:r>
          </w:p>
          <w:p w14:paraId="1AC0F03D"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Instruirea utilizatorilor finali si IT</w:t>
            </w:r>
          </w:p>
          <w:p w14:paraId="76CD0323" w14:textId="77777777" w:rsidR="00C70F08" w:rsidRPr="00A001B4" w:rsidRDefault="00C70F08">
            <w:pPr>
              <w:widowControl w:val="0"/>
              <w:numPr>
                <w:ilvl w:val="0"/>
                <w:numId w:val="28"/>
              </w:numPr>
              <w:spacing w:before="0" w:after="0" w:line="240" w:lineRule="auto"/>
              <w:jc w:val="left"/>
              <w:rPr>
                <w:rFonts w:asciiTheme="minorHAnsi" w:hAnsiTheme="minorHAnsi" w:cstheme="minorHAnsi"/>
              </w:rPr>
            </w:pPr>
            <w:r w:rsidRPr="00A001B4">
              <w:rPr>
                <w:rFonts w:asciiTheme="minorHAnsi" w:hAnsiTheme="minorHAnsi" w:cstheme="minorHAnsi"/>
              </w:rPr>
              <w:t xml:space="preserve">Asistenta tehnica si suport tehnic </w:t>
            </w:r>
          </w:p>
          <w:p w14:paraId="31FE51A6" w14:textId="77777777" w:rsidR="00C70F08" w:rsidRPr="00A001B4" w:rsidRDefault="00C70F08" w:rsidP="004B615A">
            <w:pPr>
              <w:rPr>
                <w:rFonts w:ascii="Calibri" w:hAnsi="Calibri" w:cs="Calibri"/>
                <w:lang w:eastAsia="en-GB"/>
              </w:rPr>
            </w:pPr>
            <w:r w:rsidRPr="00A001B4">
              <w:rPr>
                <w:rFonts w:asciiTheme="minorHAnsi" w:hAnsiTheme="minorHAnsi" w:cstheme="minorHAnsi"/>
              </w:rPr>
              <w:t>Management de proiect</w:t>
            </w:r>
          </w:p>
        </w:tc>
        <w:tc>
          <w:tcPr>
            <w:tcW w:w="3696" w:type="dxa"/>
            <w:gridSpan w:val="3"/>
          </w:tcPr>
          <w:p w14:paraId="048F1191"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7FA1AD5B" w14:textId="77777777" w:rsidR="00C70F08" w:rsidRPr="00A001B4" w:rsidRDefault="00C70F08">
            <w:pPr>
              <w:numPr>
                <w:ilvl w:val="1"/>
                <w:numId w:val="20"/>
              </w:numPr>
              <w:suppressAutoHyphens w:val="0"/>
              <w:spacing w:before="0" w:after="0" w:line="240" w:lineRule="auto"/>
              <w:ind w:left="450"/>
              <w:jc w:val="left"/>
              <w:rPr>
                <w:rFonts w:asciiTheme="minorHAnsi" w:hAnsiTheme="minorHAnsi" w:cstheme="minorHAnsi"/>
              </w:rPr>
            </w:pPr>
            <w:r w:rsidRPr="00A001B4">
              <w:rPr>
                <w:rFonts w:asciiTheme="minorHAnsi" w:eastAsia="Times New Roman" w:hAnsiTheme="minorHAnsi" w:cstheme="minorHAnsi"/>
              </w:rPr>
              <w:t xml:space="preserve">Analiza proceselor de business si a </w:t>
            </w:r>
            <w:proofErr w:type="spellStart"/>
            <w:r w:rsidRPr="00A001B4">
              <w:rPr>
                <w:rFonts w:asciiTheme="minorHAnsi" w:eastAsia="Times New Roman" w:hAnsiTheme="minorHAnsi" w:cstheme="minorHAnsi"/>
              </w:rPr>
              <w:t>cerintelor</w:t>
            </w:r>
            <w:proofErr w:type="spellEnd"/>
            <w:r w:rsidRPr="00A001B4">
              <w:rPr>
                <w:rFonts w:asciiTheme="minorHAnsi" w:eastAsia="Times New Roman" w:hAnsiTheme="minorHAnsi" w:cstheme="minorHAnsi"/>
              </w:rPr>
              <w:t xml:space="preserve"> utilizatorilor, in vederea stabilirii modelului de sistem si a </w:t>
            </w:r>
            <w:proofErr w:type="spellStart"/>
            <w:r w:rsidRPr="00A001B4">
              <w:rPr>
                <w:rFonts w:asciiTheme="minorHAnsi" w:eastAsia="Times New Roman" w:hAnsiTheme="minorHAnsi" w:cstheme="minorHAnsi"/>
              </w:rPr>
              <w:t>necesitatilor</w:t>
            </w:r>
            <w:proofErr w:type="spellEnd"/>
            <w:r w:rsidRPr="00A001B4">
              <w:rPr>
                <w:rFonts w:asciiTheme="minorHAnsi" w:eastAsia="Times New Roman" w:hAnsiTheme="minorHAnsi" w:cstheme="minorHAnsi"/>
              </w:rPr>
              <w:t xml:space="preserve"> de setare, configurare si parametrizare</w:t>
            </w:r>
          </w:p>
          <w:p w14:paraId="78847969" w14:textId="77777777" w:rsidR="00C70F08" w:rsidRPr="00A001B4" w:rsidRDefault="00C70F08">
            <w:pPr>
              <w:numPr>
                <w:ilvl w:val="1"/>
                <w:numId w:val="20"/>
              </w:numPr>
              <w:suppressAutoHyphens w:val="0"/>
              <w:spacing w:before="0" w:after="0" w:line="240" w:lineRule="auto"/>
              <w:ind w:left="450"/>
              <w:jc w:val="left"/>
              <w:rPr>
                <w:rFonts w:asciiTheme="minorHAnsi" w:hAnsiTheme="minorHAnsi" w:cstheme="minorHAnsi"/>
              </w:rPr>
            </w:pPr>
            <w:r w:rsidRPr="00A001B4">
              <w:rPr>
                <w:rFonts w:asciiTheme="minorHAnsi" w:hAnsiTheme="minorHAnsi" w:cstheme="minorHAnsi"/>
              </w:rPr>
              <w:t xml:space="preserve">Analiza proceselor in vederea stabilirii modelului de sistem precum si a </w:t>
            </w:r>
            <w:proofErr w:type="spellStart"/>
            <w:r w:rsidRPr="00A001B4">
              <w:rPr>
                <w:rFonts w:asciiTheme="minorHAnsi" w:hAnsiTheme="minorHAnsi" w:cstheme="minorHAnsi"/>
              </w:rPr>
              <w:t>necesitatilor</w:t>
            </w:r>
            <w:proofErr w:type="spellEnd"/>
            <w:r w:rsidRPr="00A001B4">
              <w:rPr>
                <w:rFonts w:asciiTheme="minorHAnsi" w:hAnsiTheme="minorHAnsi" w:cstheme="minorHAnsi"/>
              </w:rPr>
              <w:t xml:space="preserve"> de setare, configurare si parametrizare, implementare </w:t>
            </w:r>
            <w:proofErr w:type="spellStart"/>
            <w:r w:rsidRPr="00A001B4">
              <w:rPr>
                <w:rFonts w:asciiTheme="minorHAnsi" w:hAnsiTheme="minorHAnsi" w:cstheme="minorHAnsi"/>
              </w:rPr>
              <w:t>solutie</w:t>
            </w:r>
            <w:proofErr w:type="spellEnd"/>
            <w:r w:rsidRPr="00A001B4">
              <w:rPr>
                <w:rFonts w:asciiTheme="minorHAnsi" w:hAnsiTheme="minorHAnsi" w:cstheme="minorHAnsi"/>
              </w:rPr>
              <w:t xml:space="preserve"> software, testare unitara si </w:t>
            </w:r>
            <w:proofErr w:type="spellStart"/>
            <w:r w:rsidRPr="00A001B4">
              <w:rPr>
                <w:rFonts w:asciiTheme="minorHAnsi" w:hAnsiTheme="minorHAnsi" w:cstheme="minorHAnsi"/>
              </w:rPr>
              <w:t>functionala</w:t>
            </w:r>
            <w:proofErr w:type="spellEnd"/>
          </w:p>
          <w:p w14:paraId="0D32AD01"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 xml:space="preserve">Adaptarea </w:t>
            </w:r>
            <w:proofErr w:type="spellStart"/>
            <w:r w:rsidRPr="00A001B4">
              <w:rPr>
                <w:rFonts w:asciiTheme="minorHAnsi" w:eastAsia="Times New Roman" w:hAnsiTheme="minorHAnsi" w:cstheme="minorHAnsi"/>
              </w:rPr>
              <w:t>aplicatiilor</w:t>
            </w:r>
            <w:proofErr w:type="spellEnd"/>
            <w:r w:rsidRPr="00A001B4">
              <w:rPr>
                <w:rFonts w:asciiTheme="minorHAnsi" w:eastAsia="Times New Roman" w:hAnsiTheme="minorHAnsi" w:cstheme="minorHAnsi"/>
              </w:rPr>
              <w:t xml:space="preserve"> la </w:t>
            </w:r>
            <w:proofErr w:type="spellStart"/>
            <w:r w:rsidRPr="00A001B4">
              <w:rPr>
                <w:rFonts w:asciiTheme="minorHAnsi" w:eastAsia="Times New Roman" w:hAnsiTheme="minorHAnsi" w:cstheme="minorHAnsi"/>
              </w:rPr>
              <w:t>necesitatile</w:t>
            </w:r>
            <w:proofErr w:type="spellEnd"/>
            <w:r w:rsidRPr="00A001B4">
              <w:rPr>
                <w:rFonts w:asciiTheme="minorHAnsi" w:eastAsia="Times New Roman" w:hAnsiTheme="minorHAnsi" w:cstheme="minorHAnsi"/>
              </w:rPr>
              <w:t xml:space="preserve"> clientului</w:t>
            </w:r>
          </w:p>
          <w:p w14:paraId="6C23BC94"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documentului de analiza si </w:t>
            </w:r>
            <w:proofErr w:type="spellStart"/>
            <w:r w:rsidRPr="00A001B4">
              <w:rPr>
                <w:rFonts w:asciiTheme="minorHAnsi" w:eastAsia="Times New Roman" w:hAnsiTheme="minorHAnsi" w:cstheme="minorHAnsi"/>
              </w:rPr>
              <w:t>specificatii</w:t>
            </w:r>
            <w:proofErr w:type="spellEnd"/>
            <w:r w:rsidRPr="00A001B4">
              <w:rPr>
                <w:rFonts w:asciiTheme="minorHAnsi" w:eastAsia="Times New Roman" w:hAnsiTheme="minorHAnsi" w:cstheme="minorHAnsi"/>
              </w:rPr>
              <w:t xml:space="preserve"> </w:t>
            </w:r>
            <w:proofErr w:type="spellStart"/>
            <w:r w:rsidRPr="00A001B4">
              <w:rPr>
                <w:rFonts w:asciiTheme="minorHAnsi" w:eastAsia="Times New Roman" w:hAnsiTheme="minorHAnsi" w:cstheme="minorHAnsi"/>
              </w:rPr>
              <w:t>functionale</w:t>
            </w:r>
            <w:proofErr w:type="spellEnd"/>
          </w:p>
          <w:p w14:paraId="320662F7"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Identificarea scenariilor de testare</w:t>
            </w:r>
          </w:p>
          <w:p w14:paraId="3A0F7878"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lastRenderedPageBreak/>
              <w:t xml:space="preserve">Realizarea </w:t>
            </w:r>
            <w:proofErr w:type="spellStart"/>
            <w:r w:rsidRPr="00A001B4">
              <w:rPr>
                <w:rFonts w:asciiTheme="minorHAnsi" w:eastAsia="Times New Roman" w:hAnsiTheme="minorHAnsi" w:cstheme="minorHAnsi"/>
              </w:rPr>
              <w:t>specificatiilor</w:t>
            </w:r>
            <w:proofErr w:type="spellEnd"/>
            <w:r w:rsidRPr="00A001B4">
              <w:rPr>
                <w:rFonts w:asciiTheme="minorHAnsi" w:eastAsia="Times New Roman" w:hAnsiTheme="minorHAnsi" w:cstheme="minorHAnsi"/>
              </w:rPr>
              <w:t xml:space="preserve"> de testare</w:t>
            </w:r>
          </w:p>
          <w:p w14:paraId="7E8D6C28"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Realizarea manualului de utilizare</w:t>
            </w:r>
          </w:p>
          <w:p w14:paraId="127B2F33" w14:textId="77777777" w:rsidR="00C70F08" w:rsidRPr="00A001B4"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de instruire</w:t>
            </w:r>
          </w:p>
          <w:p w14:paraId="1ACE63F6" w14:textId="77777777" w:rsidR="00C70F08" w:rsidRPr="00A001B4"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A001B4">
              <w:rPr>
                <w:rFonts w:asciiTheme="minorHAnsi" w:eastAsia="Times New Roman" w:hAnsiTheme="minorHAnsi" w:cstheme="minorHAnsi"/>
              </w:rPr>
              <w:t>Realizarea materialelor de instruire</w:t>
            </w:r>
          </w:p>
          <w:p w14:paraId="7ADDA330" w14:textId="77777777" w:rsidR="00C70F08" w:rsidRPr="00A001B4"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A001B4">
              <w:rPr>
                <w:rFonts w:asciiTheme="minorHAnsi" w:eastAsia="Times New Roman" w:hAnsiTheme="minorHAnsi" w:cstheme="minorHAnsi"/>
              </w:rPr>
              <w:t>Colectarea feedback-ului în urma instruirii</w:t>
            </w:r>
          </w:p>
          <w:p w14:paraId="23CA6BF0" w14:textId="77777777" w:rsidR="00C70F08" w:rsidRPr="00A001B4" w:rsidRDefault="00C70F08">
            <w:pPr>
              <w:numPr>
                <w:ilvl w:val="1"/>
                <w:numId w:val="20"/>
              </w:numPr>
              <w:suppressAutoHyphens w:val="0"/>
              <w:spacing w:before="0" w:after="0" w:line="240" w:lineRule="auto"/>
              <w:ind w:left="450"/>
              <w:jc w:val="left"/>
              <w:rPr>
                <w:rFonts w:asciiTheme="minorHAnsi" w:hAnsiTheme="minorHAnsi" w:cstheme="minorHAnsi"/>
              </w:rPr>
            </w:pPr>
            <w:r w:rsidRPr="00A001B4">
              <w:rPr>
                <w:rFonts w:asciiTheme="minorHAnsi" w:eastAsia="Times New Roman" w:hAnsiTheme="minorHAnsi" w:cstheme="minorHAnsi"/>
              </w:rPr>
              <w:t>Configurarea, parametrizarea, setarea si instalarea modulelor</w:t>
            </w:r>
            <w:r w:rsidRPr="00A001B4">
              <w:rPr>
                <w:rFonts w:asciiTheme="minorHAnsi" w:hAnsiTheme="minorHAnsi" w:cstheme="minorHAnsi"/>
              </w:rPr>
              <w:t xml:space="preserve"> in conformitate cu specificul fluxurilor de lucru si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utilizatorilor </w:t>
            </w:r>
          </w:p>
          <w:p w14:paraId="279BA7A3"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Testare unitara</w:t>
            </w:r>
          </w:p>
          <w:p w14:paraId="197ADCB4"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 xml:space="preserve">Testarea </w:t>
            </w:r>
            <w:proofErr w:type="spellStart"/>
            <w:r w:rsidRPr="00A001B4">
              <w:rPr>
                <w:rFonts w:asciiTheme="minorHAnsi" w:eastAsia="Times New Roman" w:hAnsiTheme="minorHAnsi" w:cstheme="minorHAnsi"/>
              </w:rPr>
              <w:t>functionalitatilor</w:t>
            </w:r>
            <w:proofErr w:type="spellEnd"/>
            <w:r w:rsidRPr="00A001B4">
              <w:rPr>
                <w:rFonts w:asciiTheme="minorHAnsi" w:eastAsia="Times New Roman" w:hAnsiTheme="minorHAnsi" w:cstheme="minorHAnsi"/>
              </w:rPr>
              <w:t xml:space="preserve"> standard si customizate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modulelor implementate </w:t>
            </w:r>
          </w:p>
          <w:p w14:paraId="1971999E" w14:textId="77777777" w:rsidR="00C70F08" w:rsidRPr="00A001B4"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A001B4">
              <w:rPr>
                <w:rFonts w:cstheme="minorHAnsi"/>
                <w:spacing w:val="-6"/>
                <w:kern w:val="1"/>
                <w:lang w:val="ro-RO" w:eastAsia="zh-CN" w:bidi="hi-IN"/>
              </w:rPr>
              <w:t xml:space="preserve">Planifică derularea sesiunilor de instruire a utilizatorilor </w:t>
            </w:r>
            <w:proofErr w:type="spellStart"/>
            <w:r w:rsidRPr="00A001B4">
              <w:rPr>
                <w:rFonts w:cstheme="minorHAnsi"/>
                <w:spacing w:val="-6"/>
                <w:kern w:val="1"/>
                <w:lang w:val="ro-RO" w:eastAsia="zh-CN" w:bidi="hi-IN"/>
              </w:rPr>
              <w:t>şi</w:t>
            </w:r>
            <w:proofErr w:type="spellEnd"/>
            <w:r w:rsidRPr="00A001B4">
              <w:rPr>
                <w:rFonts w:cstheme="minorHAnsi"/>
                <w:spacing w:val="-6"/>
                <w:kern w:val="1"/>
                <w:lang w:val="ro-RO" w:eastAsia="zh-CN" w:bidi="hi-IN"/>
              </w:rPr>
              <w:t xml:space="preserve"> administratorilor</w:t>
            </w:r>
          </w:p>
          <w:p w14:paraId="361F0D07"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Instruirea utilizatorilor finali</w:t>
            </w:r>
          </w:p>
          <w:p w14:paraId="60439C15"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 xml:space="preserve">Instruirea </w:t>
            </w:r>
            <w:proofErr w:type="spellStart"/>
            <w:r w:rsidRPr="00A001B4">
              <w:rPr>
                <w:rFonts w:asciiTheme="minorHAnsi" w:eastAsia="Times New Roman" w:hAnsiTheme="minorHAnsi" w:cstheme="minorHAnsi"/>
              </w:rPr>
              <w:t>specialistilor</w:t>
            </w:r>
            <w:proofErr w:type="spellEnd"/>
            <w:r w:rsidRPr="00A001B4">
              <w:rPr>
                <w:rFonts w:asciiTheme="minorHAnsi" w:eastAsia="Times New Roman" w:hAnsiTheme="minorHAnsi" w:cstheme="minorHAnsi"/>
              </w:rPr>
              <w:t xml:space="preserve"> IT pentru administrarea sistemului</w:t>
            </w:r>
          </w:p>
          <w:p w14:paraId="1CC7C9F7"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A001B4">
              <w:rPr>
                <w:rFonts w:asciiTheme="minorHAnsi" w:eastAsia="Times New Roman" w:hAnsiTheme="minorHAnsi" w:cstheme="minorHAnsi"/>
              </w:rPr>
              <w:t>disfunctionalizati</w:t>
            </w:r>
            <w:proofErr w:type="spellEnd"/>
          </w:p>
          <w:p w14:paraId="379BD7A1"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 xml:space="preserve">Definirea de roluri si drepturi de acces in sistem, </w:t>
            </w:r>
            <w:proofErr w:type="spellStart"/>
            <w:r w:rsidRPr="00A001B4">
              <w:rPr>
                <w:rFonts w:asciiTheme="minorHAnsi" w:eastAsia="Times New Roman" w:hAnsiTheme="minorHAnsi" w:cstheme="minorHAnsi"/>
              </w:rPr>
              <w:t>obtinerea</w:t>
            </w:r>
            <w:proofErr w:type="spellEnd"/>
            <w:r w:rsidRPr="00A001B4">
              <w:rPr>
                <w:rFonts w:asciiTheme="minorHAnsi" w:eastAsia="Times New Roman" w:hAnsiTheme="minorHAnsi" w:cstheme="minorHAnsi"/>
              </w:rPr>
              <w:t xml:space="preserve"> si verificarea rezultatelor</w:t>
            </w:r>
          </w:p>
          <w:p w14:paraId="70AC1F97"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A001B4">
              <w:rPr>
                <w:rFonts w:asciiTheme="minorHAnsi" w:eastAsia="Times New Roman" w:hAnsiTheme="minorHAnsi" w:cstheme="minorHAnsi"/>
              </w:rPr>
              <w:t>Realizarea testelor de acceptanta</w:t>
            </w:r>
          </w:p>
          <w:p w14:paraId="1644D779" w14:textId="77777777" w:rsidR="00C70F08" w:rsidRPr="00A001B4"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A001B4">
              <w:rPr>
                <w:rFonts w:asciiTheme="minorHAnsi" w:eastAsia="Times New Roman" w:hAnsiTheme="minorHAnsi" w:cstheme="minorHAnsi"/>
              </w:rPr>
              <w:t>Customizari</w:t>
            </w:r>
            <w:proofErr w:type="spellEnd"/>
            <w:r w:rsidRPr="00A001B4">
              <w:rPr>
                <w:rFonts w:asciiTheme="minorHAnsi" w:eastAsia="Times New Roman" w:hAnsiTheme="minorHAnsi" w:cstheme="minorHAnsi"/>
              </w:rPr>
              <w:t xml:space="preserve"> diverse (rapoarte noi sau personalizate)</w:t>
            </w:r>
          </w:p>
          <w:p w14:paraId="6A0AFAEC" w14:textId="77777777" w:rsidR="00C70F08" w:rsidRPr="00A001B4" w:rsidRDefault="00C70F08" w:rsidP="004B615A">
            <w:pPr>
              <w:rPr>
                <w:rFonts w:ascii="Calibri" w:hAnsi="Calibri" w:cs="Calibri"/>
                <w:i/>
                <w:lang w:eastAsia="en-GB"/>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fiecarei </w:t>
            </w:r>
            <w:proofErr w:type="spellStart"/>
            <w:r w:rsidRPr="00A001B4">
              <w:rPr>
                <w:rFonts w:asciiTheme="minorHAnsi" w:eastAsia="Times New Roman" w:hAnsiTheme="minorHAnsi" w:cstheme="minorHAnsi"/>
              </w:rPr>
              <w:t>activitati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desfasurate</w:t>
            </w:r>
            <w:proofErr w:type="spellEnd"/>
            <w:r w:rsidRPr="00A001B4">
              <w:rPr>
                <w:rFonts w:asciiTheme="minorHAnsi" w:hAnsiTheme="minorHAnsi" w:cstheme="minorHAnsi"/>
              </w:rPr>
              <w:t xml:space="preserve"> pentru componentele implementate (rapoarte de testare, rapoarte de </w:t>
            </w:r>
            <w:proofErr w:type="spellStart"/>
            <w:r w:rsidRPr="00A001B4">
              <w:rPr>
                <w:rFonts w:asciiTheme="minorHAnsi" w:hAnsiTheme="minorHAnsi" w:cstheme="minorHAnsi"/>
              </w:rPr>
              <w:t>scolarizare</w:t>
            </w:r>
            <w:proofErr w:type="spellEnd"/>
            <w:r w:rsidRPr="00A001B4">
              <w:rPr>
                <w:rFonts w:asciiTheme="minorHAnsi" w:hAnsiTheme="minorHAnsi" w:cstheme="minorHAnsi"/>
              </w:rPr>
              <w:t>, rapoarte de asistenta tehnica, de instruire)</w:t>
            </w:r>
          </w:p>
        </w:tc>
        <w:tc>
          <w:tcPr>
            <w:tcW w:w="990" w:type="dxa"/>
          </w:tcPr>
          <w:p w14:paraId="424911E4" w14:textId="77777777" w:rsidR="00C70F08" w:rsidRPr="00A001B4" w:rsidRDefault="00C70F08" w:rsidP="004B615A">
            <w:pPr>
              <w:rPr>
                <w:rFonts w:ascii="Calibri" w:hAnsi="Calibri" w:cs="Calibri"/>
                <w:highlight w:val="lightGray"/>
                <w:lang w:eastAsia="en-GB"/>
              </w:rPr>
            </w:pPr>
          </w:p>
        </w:tc>
        <w:tc>
          <w:tcPr>
            <w:tcW w:w="1170" w:type="dxa"/>
            <w:gridSpan w:val="2"/>
          </w:tcPr>
          <w:p w14:paraId="08402FB9" w14:textId="77777777" w:rsidR="00C70F08" w:rsidRPr="00A001B4" w:rsidRDefault="00C70F08" w:rsidP="004B615A">
            <w:pPr>
              <w:rPr>
                <w:rFonts w:asciiTheme="minorHAnsi" w:hAnsiTheme="minorHAnsi" w:cstheme="minorHAnsi"/>
                <w:bCs/>
                <w:sz w:val="20"/>
                <w:szCs w:val="20"/>
              </w:rPr>
            </w:pPr>
            <w:bookmarkStart w:id="48" w:name="_Hlk78805539"/>
            <w:r w:rsidRPr="00A001B4">
              <w:rPr>
                <w:rFonts w:asciiTheme="minorHAnsi" w:hAnsiTheme="minorHAnsi" w:cstheme="minorHAnsi"/>
                <w:bCs/>
                <w:sz w:val="20"/>
                <w:szCs w:val="20"/>
              </w:rPr>
              <w:t>01.07.2016-31.12.2019</w:t>
            </w:r>
          </w:p>
          <w:bookmarkEnd w:id="48"/>
          <w:p w14:paraId="21738228" w14:textId="77777777" w:rsidR="00C70F08" w:rsidRPr="00A001B4" w:rsidRDefault="00C70F08" w:rsidP="004B615A">
            <w:pPr>
              <w:rPr>
                <w:rFonts w:ascii="Calibri" w:hAnsi="Calibri" w:cs="Calibri"/>
                <w:sz w:val="20"/>
                <w:szCs w:val="20"/>
                <w:lang w:eastAsia="en-GB"/>
              </w:rPr>
            </w:pPr>
          </w:p>
        </w:tc>
      </w:tr>
      <w:tr w:rsidR="00C70F08" w:rsidRPr="00A001B4" w14:paraId="342E4DEE" w14:textId="77777777" w:rsidTr="00AF5C3E">
        <w:trPr>
          <w:trHeight w:val="512"/>
        </w:trPr>
        <w:tc>
          <w:tcPr>
            <w:tcW w:w="4854" w:type="dxa"/>
            <w:gridSpan w:val="3"/>
          </w:tcPr>
          <w:p w14:paraId="446CA6AB" w14:textId="77777777" w:rsidR="00C70F08" w:rsidRPr="00A001B4" w:rsidRDefault="00C70F08" w:rsidP="004B615A">
            <w:pPr>
              <w:rPr>
                <w:rFonts w:ascii="Calibri" w:hAnsi="Calibri" w:cs="Calibri"/>
              </w:rPr>
            </w:pPr>
            <w:r w:rsidRPr="00A001B4">
              <w:rPr>
                <w:rFonts w:ascii="Calibri" w:hAnsi="Calibri" w:cs="Calibri"/>
                <w:lang w:eastAsia="en-GB"/>
              </w:rPr>
              <w:t>Perioada în care expertul principal a participat</w:t>
            </w:r>
          </w:p>
        </w:tc>
        <w:tc>
          <w:tcPr>
            <w:tcW w:w="3696" w:type="dxa"/>
            <w:gridSpan w:val="3"/>
          </w:tcPr>
          <w:p w14:paraId="1742C8B6"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41 luni</w:t>
            </w:r>
          </w:p>
        </w:tc>
        <w:tc>
          <w:tcPr>
            <w:tcW w:w="2160" w:type="dxa"/>
            <w:gridSpan w:val="3"/>
          </w:tcPr>
          <w:p w14:paraId="781AB8BE" w14:textId="77777777" w:rsidR="00C70F08" w:rsidRPr="00A001B4" w:rsidRDefault="00C70F08" w:rsidP="004B615A">
            <w:pPr>
              <w:rPr>
                <w:rFonts w:asciiTheme="minorHAnsi" w:hAnsiTheme="minorHAnsi" w:cstheme="minorHAnsi"/>
                <w:bCs/>
              </w:rPr>
            </w:pPr>
            <w:r w:rsidRPr="00A001B4">
              <w:rPr>
                <w:rFonts w:asciiTheme="minorHAnsi" w:hAnsiTheme="minorHAnsi" w:cstheme="minorHAnsi"/>
                <w:bCs/>
              </w:rPr>
              <w:t>01.07.2016-31.12.2019</w:t>
            </w:r>
          </w:p>
        </w:tc>
      </w:tr>
      <w:tr w:rsidR="00C70F08" w:rsidRPr="00A001B4" w14:paraId="086FA452" w14:textId="77777777" w:rsidTr="00AF5C3E">
        <w:trPr>
          <w:trHeight w:val="783"/>
        </w:trPr>
        <w:tc>
          <w:tcPr>
            <w:tcW w:w="4854" w:type="dxa"/>
            <w:gridSpan w:val="3"/>
          </w:tcPr>
          <w:p w14:paraId="6F707581" w14:textId="77777777" w:rsidR="00C70F08" w:rsidRPr="00A001B4"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A001B4">
              <w:rPr>
                <w:rFonts w:ascii="Calibri" w:hAnsi="Calibri" w:cs="Calibri"/>
                <w:lang w:val="ro-RO" w:eastAsia="en-GB"/>
              </w:rPr>
              <w:t xml:space="preserve">Scurtă descriere a activității/ proiectului/contractului valoarea și durata sa exactă </w:t>
            </w:r>
          </w:p>
          <w:p w14:paraId="4858D218" w14:textId="77777777" w:rsidR="00C70F08" w:rsidRPr="00A001B4" w:rsidRDefault="00C70F08" w:rsidP="004B615A">
            <w:pPr>
              <w:rPr>
                <w:rFonts w:asciiTheme="minorHAnsi" w:hAnsiTheme="minorHAnsi" w:cstheme="minorHAnsi"/>
              </w:rPr>
            </w:pPr>
            <w:r w:rsidRPr="00A001B4">
              <w:rPr>
                <w:rFonts w:asciiTheme="minorHAnsi" w:hAnsiTheme="minorHAnsi" w:cstheme="minorHAnsi"/>
                <w:b/>
                <w:bCs/>
              </w:rPr>
              <w:t xml:space="preserve">Denumire proiect:  </w:t>
            </w:r>
            <w:r w:rsidRPr="00A001B4">
              <w:rPr>
                <w:rFonts w:asciiTheme="minorHAnsi" w:hAnsiTheme="minorHAnsi" w:cstheme="minorHAnsi"/>
                <w:bCs/>
              </w:rPr>
              <w:t xml:space="preserve">Furnizarea și implementarea Sistemului Informatic Integrat SIVECO </w:t>
            </w:r>
            <w:proofErr w:type="spellStart"/>
            <w:r w:rsidRPr="00A001B4">
              <w:rPr>
                <w:rFonts w:asciiTheme="minorHAnsi" w:hAnsiTheme="minorHAnsi" w:cstheme="minorHAnsi"/>
                <w:bCs/>
              </w:rPr>
              <w:t>Applications</w:t>
            </w:r>
            <w:proofErr w:type="spellEnd"/>
            <w:r w:rsidRPr="00A001B4">
              <w:rPr>
                <w:rFonts w:asciiTheme="minorHAnsi" w:hAnsiTheme="minorHAnsi" w:cstheme="minorHAnsi"/>
                <w:bCs/>
              </w:rPr>
              <w:t xml:space="preserve"> 2020</w:t>
            </w:r>
          </w:p>
          <w:p w14:paraId="1280C2DB" w14:textId="77777777" w:rsidR="00C70F08" w:rsidRPr="00A001B4" w:rsidRDefault="00C70F08" w:rsidP="004B615A">
            <w:pPr>
              <w:rPr>
                <w:rFonts w:asciiTheme="minorHAnsi" w:hAnsiTheme="minorHAnsi" w:cstheme="minorHAnsi"/>
              </w:rPr>
            </w:pPr>
            <w:r w:rsidRPr="00A001B4">
              <w:rPr>
                <w:rFonts w:asciiTheme="minorHAnsi" w:hAnsiTheme="minorHAnsi" w:cstheme="minorHAnsi"/>
                <w:b/>
                <w:bCs/>
              </w:rPr>
              <w:t>Obiectivele si caracteristicile proiectului:</w:t>
            </w:r>
          </w:p>
          <w:p w14:paraId="70C000C1" w14:textId="77777777" w:rsidR="00C70F08" w:rsidRPr="00A001B4" w:rsidRDefault="00C70F08" w:rsidP="004B615A">
            <w:pPr>
              <w:pStyle w:val="ECVBusinessSectorRow"/>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A001B4">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A001B4" w:rsidRDefault="00C70F08" w:rsidP="004B615A">
            <w:pPr>
              <w:pStyle w:val="ECVBusinessSectorRow"/>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Soluția furnizată este web-</w:t>
            </w:r>
            <w:proofErr w:type="spellStart"/>
            <w:r w:rsidRPr="00A001B4">
              <w:rPr>
                <w:rFonts w:asciiTheme="minorHAnsi" w:hAnsiTheme="minorHAnsi" w:cstheme="minorHAnsi"/>
                <w:bCs/>
                <w:sz w:val="22"/>
                <w:szCs w:val="22"/>
                <w:lang w:val="ro-RO"/>
              </w:rPr>
              <w:t>based</w:t>
            </w:r>
            <w:proofErr w:type="spellEnd"/>
            <w:r w:rsidRPr="00A001B4">
              <w:rPr>
                <w:rFonts w:asciiTheme="minorHAnsi" w:hAnsiTheme="minorHAnsi" w:cstheme="minorHAnsi"/>
                <w:bCs/>
                <w:sz w:val="22"/>
                <w:szCs w:val="22"/>
                <w:lang w:val="ro-RO"/>
              </w:rPr>
              <w:t xml:space="preserve"> și a inclus următoarele:</w:t>
            </w:r>
          </w:p>
          <w:p w14:paraId="78E7F37F"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Sistemul Informatic Integrat SIVECO </w:t>
            </w:r>
            <w:proofErr w:type="spellStart"/>
            <w:r w:rsidRPr="00A001B4">
              <w:rPr>
                <w:rFonts w:asciiTheme="minorHAnsi" w:hAnsiTheme="minorHAnsi" w:cstheme="minorHAnsi"/>
                <w:bCs/>
                <w:sz w:val="22"/>
                <w:szCs w:val="22"/>
                <w:lang w:val="ro-RO"/>
              </w:rPr>
              <w:t>Applications</w:t>
            </w:r>
            <w:proofErr w:type="spellEnd"/>
            <w:r w:rsidRPr="00A001B4">
              <w:rPr>
                <w:rFonts w:asciiTheme="minorHAnsi" w:hAnsiTheme="minorHAnsi" w:cstheme="minorHAnsi"/>
                <w:bCs/>
                <w:sz w:val="22"/>
                <w:szCs w:val="22"/>
                <w:lang w:val="ro-RO"/>
              </w:rPr>
              <w:t xml:space="preserve"> 2011, compus din </w:t>
            </w:r>
            <w:proofErr w:type="spellStart"/>
            <w:r w:rsidRPr="00A001B4">
              <w:rPr>
                <w:rFonts w:asciiTheme="minorHAnsi" w:hAnsiTheme="minorHAnsi" w:cstheme="minorHAnsi"/>
                <w:bCs/>
                <w:sz w:val="22"/>
                <w:szCs w:val="22"/>
                <w:lang w:val="ro-RO"/>
              </w:rPr>
              <w:t>urmatoarele</w:t>
            </w:r>
            <w:proofErr w:type="spellEnd"/>
            <w:r w:rsidRPr="00A001B4">
              <w:rPr>
                <w:rFonts w:asciiTheme="minorHAnsi" w:hAnsiTheme="minorHAnsi" w:cstheme="minorHAnsi"/>
                <w:bCs/>
                <w:sz w:val="22"/>
                <w:szCs w:val="22"/>
                <w:lang w:val="ro-RO"/>
              </w:rPr>
              <w:t xml:space="preserve"> module:</w:t>
            </w:r>
          </w:p>
          <w:p w14:paraId="7575534F"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Managementul Contractelor</w:t>
            </w:r>
          </w:p>
          <w:p w14:paraId="3109E76D"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Managementul </w:t>
            </w:r>
            <w:proofErr w:type="spellStart"/>
            <w:r w:rsidRPr="00A001B4">
              <w:rPr>
                <w:rFonts w:asciiTheme="minorHAnsi" w:hAnsiTheme="minorHAnsi" w:cstheme="minorHAnsi"/>
                <w:bCs/>
                <w:sz w:val="22"/>
                <w:szCs w:val="22"/>
                <w:lang w:val="ro-RO"/>
              </w:rPr>
              <w:t>Facturani</w:t>
            </w:r>
            <w:proofErr w:type="spellEnd"/>
            <w:r w:rsidRPr="00A001B4">
              <w:rPr>
                <w:rFonts w:asciiTheme="minorHAnsi" w:hAnsiTheme="minorHAnsi" w:cstheme="minorHAnsi"/>
                <w:bCs/>
                <w:sz w:val="22"/>
                <w:szCs w:val="22"/>
                <w:lang w:val="ro-RO"/>
              </w:rPr>
              <w:t xml:space="preserve"> de </w:t>
            </w:r>
            <w:proofErr w:type="spellStart"/>
            <w:r w:rsidRPr="00A001B4">
              <w:rPr>
                <w:rFonts w:asciiTheme="minorHAnsi" w:hAnsiTheme="minorHAnsi" w:cstheme="minorHAnsi"/>
                <w:bCs/>
                <w:sz w:val="22"/>
                <w:szCs w:val="22"/>
                <w:lang w:val="ro-RO"/>
              </w:rPr>
              <w:t>Utilitati</w:t>
            </w:r>
            <w:proofErr w:type="spellEnd"/>
          </w:p>
          <w:p w14:paraId="63FFFF76"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Managementul Financiar-Contabil</w:t>
            </w:r>
          </w:p>
          <w:p w14:paraId="6EF83AEA"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Managementul </w:t>
            </w:r>
            <w:proofErr w:type="spellStart"/>
            <w:r w:rsidRPr="00A001B4">
              <w:rPr>
                <w:rFonts w:asciiTheme="minorHAnsi" w:hAnsiTheme="minorHAnsi" w:cstheme="minorHAnsi"/>
                <w:bCs/>
                <w:sz w:val="22"/>
                <w:szCs w:val="22"/>
                <w:lang w:val="ro-RO"/>
              </w:rPr>
              <w:t>Mentenantei</w:t>
            </w:r>
            <w:proofErr w:type="spellEnd"/>
          </w:p>
          <w:p w14:paraId="43F9162C"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Managementul Stocurilor</w:t>
            </w:r>
          </w:p>
          <w:p w14:paraId="45D476DE"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Echipamente hardware:</w:t>
            </w:r>
          </w:p>
          <w:p w14:paraId="02E0F72C"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Server de </w:t>
            </w:r>
            <w:proofErr w:type="spellStart"/>
            <w:r w:rsidRPr="00A001B4">
              <w:rPr>
                <w:rFonts w:asciiTheme="minorHAnsi" w:hAnsiTheme="minorHAnsi" w:cstheme="minorHAnsi"/>
                <w:bCs/>
                <w:sz w:val="22"/>
                <w:szCs w:val="22"/>
                <w:lang w:val="ro-RO"/>
              </w:rPr>
              <w:t>aplicatie</w:t>
            </w:r>
            <w:proofErr w:type="spellEnd"/>
          </w:p>
          <w:p w14:paraId="0B770245"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A001B4">
              <w:rPr>
                <w:rFonts w:asciiTheme="minorHAnsi" w:hAnsiTheme="minorHAnsi" w:cstheme="minorHAnsi"/>
                <w:bCs/>
                <w:sz w:val="22"/>
                <w:szCs w:val="22"/>
                <w:lang w:val="ro-RO"/>
              </w:rPr>
              <w:t>Seruer</w:t>
            </w:r>
            <w:proofErr w:type="spellEnd"/>
            <w:r w:rsidRPr="00A001B4">
              <w:rPr>
                <w:rFonts w:asciiTheme="minorHAnsi" w:hAnsiTheme="minorHAnsi" w:cstheme="minorHAnsi"/>
                <w:bCs/>
                <w:sz w:val="22"/>
                <w:szCs w:val="22"/>
                <w:lang w:val="ro-RO"/>
              </w:rPr>
              <w:t xml:space="preserve"> </w:t>
            </w:r>
            <w:proofErr w:type="spellStart"/>
            <w:r w:rsidRPr="00A001B4">
              <w:rPr>
                <w:rFonts w:asciiTheme="minorHAnsi" w:hAnsiTheme="minorHAnsi" w:cstheme="minorHAnsi"/>
                <w:bCs/>
                <w:sz w:val="22"/>
                <w:szCs w:val="22"/>
                <w:lang w:val="ro-RO"/>
              </w:rPr>
              <w:t>debaza</w:t>
            </w:r>
            <w:proofErr w:type="spellEnd"/>
            <w:r w:rsidRPr="00A001B4">
              <w:rPr>
                <w:rFonts w:asciiTheme="minorHAnsi" w:hAnsiTheme="minorHAnsi" w:cstheme="minorHAnsi"/>
                <w:bCs/>
                <w:sz w:val="22"/>
                <w:szCs w:val="22"/>
                <w:lang w:val="ro-RO"/>
              </w:rPr>
              <w:t xml:space="preserve"> de date</w:t>
            </w:r>
          </w:p>
          <w:p w14:paraId="6F9EB5C8" w14:textId="77777777" w:rsidR="00C70F08" w:rsidRPr="00A001B4"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A001B4">
              <w:rPr>
                <w:rFonts w:asciiTheme="minorHAnsi" w:hAnsiTheme="minorHAnsi" w:cstheme="minorHAnsi"/>
                <w:bCs/>
                <w:sz w:val="22"/>
                <w:szCs w:val="22"/>
                <w:lang w:val="ro-RO"/>
              </w:rPr>
              <w:t>Statii</w:t>
            </w:r>
            <w:proofErr w:type="spellEnd"/>
            <w:r w:rsidRPr="00A001B4">
              <w:rPr>
                <w:rFonts w:asciiTheme="minorHAnsi" w:hAnsiTheme="minorHAnsi" w:cstheme="minorHAnsi"/>
                <w:bCs/>
                <w:sz w:val="22"/>
                <w:szCs w:val="22"/>
                <w:lang w:val="ro-RO"/>
              </w:rPr>
              <w:t xml:space="preserve"> de lucru</w:t>
            </w:r>
          </w:p>
          <w:p w14:paraId="36B0AAA4"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 </w:t>
            </w:r>
            <w:proofErr w:type="spellStart"/>
            <w:r w:rsidRPr="00A001B4">
              <w:rPr>
                <w:rFonts w:asciiTheme="minorHAnsi" w:hAnsiTheme="minorHAnsi" w:cstheme="minorHAnsi"/>
                <w:bCs/>
                <w:sz w:val="22"/>
                <w:szCs w:val="22"/>
                <w:lang w:val="ro-RO"/>
              </w:rPr>
              <w:t>Licente</w:t>
            </w:r>
            <w:proofErr w:type="spellEnd"/>
            <w:r w:rsidRPr="00A001B4">
              <w:rPr>
                <w:rFonts w:asciiTheme="minorHAnsi" w:hAnsiTheme="minorHAnsi" w:cstheme="minorHAnsi"/>
                <w:bCs/>
                <w:sz w:val="22"/>
                <w:szCs w:val="22"/>
                <w:lang w:val="ro-RO"/>
              </w:rPr>
              <w:t xml:space="preserve"> baze de date Oracle</w:t>
            </w:r>
          </w:p>
          <w:p w14:paraId="328F1CFC"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proofErr w:type="spellStart"/>
            <w:r w:rsidRPr="00A001B4">
              <w:rPr>
                <w:rFonts w:asciiTheme="minorHAnsi" w:hAnsiTheme="minorHAnsi" w:cstheme="minorHAnsi"/>
                <w:bCs/>
                <w:sz w:val="22"/>
                <w:szCs w:val="22"/>
                <w:lang w:val="ro-RO"/>
              </w:rPr>
              <w:t>Licente</w:t>
            </w:r>
            <w:proofErr w:type="spellEnd"/>
            <w:r w:rsidRPr="00A001B4">
              <w:rPr>
                <w:rFonts w:asciiTheme="minorHAnsi" w:hAnsiTheme="minorHAnsi" w:cstheme="minorHAnsi"/>
                <w:bCs/>
                <w:sz w:val="22"/>
                <w:szCs w:val="22"/>
                <w:lang w:val="ro-RO"/>
              </w:rPr>
              <w:t xml:space="preserve"> SIVECO </w:t>
            </w:r>
            <w:proofErr w:type="spellStart"/>
            <w:r w:rsidRPr="00A001B4">
              <w:rPr>
                <w:rFonts w:asciiTheme="minorHAnsi" w:hAnsiTheme="minorHAnsi" w:cstheme="minorHAnsi"/>
                <w:bCs/>
                <w:sz w:val="22"/>
                <w:szCs w:val="22"/>
                <w:lang w:val="ro-RO"/>
              </w:rPr>
              <w:t>Applications</w:t>
            </w:r>
            <w:proofErr w:type="spellEnd"/>
            <w:r w:rsidRPr="00A001B4">
              <w:rPr>
                <w:rFonts w:asciiTheme="minorHAnsi" w:hAnsiTheme="minorHAnsi" w:cstheme="minorHAnsi"/>
                <w:bCs/>
                <w:sz w:val="22"/>
                <w:szCs w:val="22"/>
                <w:lang w:val="ro-RO"/>
              </w:rPr>
              <w:t xml:space="preserve"> 2011</w:t>
            </w:r>
          </w:p>
          <w:p w14:paraId="3757CD5C" w14:textId="77777777" w:rsidR="00C70F08" w:rsidRPr="00A001B4" w:rsidRDefault="00C70F08" w:rsidP="004B615A">
            <w:pPr>
              <w:pStyle w:val="ECVBusinessSectorRow"/>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Serviciile realizate in cadrul </w:t>
            </w:r>
            <w:proofErr w:type="spellStart"/>
            <w:r w:rsidRPr="00A001B4">
              <w:rPr>
                <w:rFonts w:asciiTheme="minorHAnsi" w:hAnsiTheme="minorHAnsi" w:cstheme="minorHAnsi"/>
                <w:bCs/>
                <w:sz w:val="22"/>
                <w:szCs w:val="22"/>
                <w:lang w:val="ro-RO"/>
              </w:rPr>
              <w:t>proiecfului</w:t>
            </w:r>
            <w:proofErr w:type="spellEnd"/>
            <w:r w:rsidRPr="00A001B4">
              <w:rPr>
                <w:rFonts w:asciiTheme="minorHAnsi" w:hAnsiTheme="minorHAnsi" w:cstheme="minorHAnsi"/>
                <w:bCs/>
                <w:sz w:val="22"/>
                <w:szCs w:val="22"/>
                <w:lang w:val="ro-RO"/>
              </w:rPr>
              <w:t xml:space="preserve"> au vizat:</w:t>
            </w:r>
          </w:p>
          <w:p w14:paraId="3E6E05C8"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Livrarea, instalarea si </w:t>
            </w:r>
            <w:proofErr w:type="spellStart"/>
            <w:r w:rsidRPr="00A001B4">
              <w:rPr>
                <w:rFonts w:asciiTheme="minorHAnsi" w:hAnsiTheme="minorHAnsi" w:cstheme="minorHAnsi"/>
                <w:bCs/>
                <w:sz w:val="22"/>
                <w:szCs w:val="22"/>
                <w:lang w:val="ro-RO"/>
              </w:rPr>
              <w:t>configurareabazei</w:t>
            </w:r>
            <w:proofErr w:type="spellEnd"/>
            <w:r w:rsidRPr="00A001B4">
              <w:rPr>
                <w:rFonts w:asciiTheme="minorHAnsi" w:hAnsiTheme="minorHAnsi" w:cstheme="minorHAnsi"/>
                <w:bCs/>
                <w:sz w:val="22"/>
                <w:szCs w:val="22"/>
                <w:lang w:val="ro-RO"/>
              </w:rPr>
              <w:t xml:space="preserve"> de date</w:t>
            </w:r>
          </w:p>
          <w:p w14:paraId="4F9F1D48"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Analiza </w:t>
            </w:r>
            <w:proofErr w:type="spellStart"/>
            <w:r w:rsidRPr="00A001B4">
              <w:rPr>
                <w:rFonts w:asciiTheme="minorHAnsi" w:hAnsiTheme="minorHAnsi" w:cstheme="minorHAnsi"/>
                <w:bCs/>
                <w:sz w:val="22"/>
                <w:szCs w:val="22"/>
                <w:lang w:val="ro-RO"/>
              </w:rPr>
              <w:t>cerintelor</w:t>
            </w:r>
            <w:proofErr w:type="spellEnd"/>
            <w:r w:rsidRPr="00A001B4">
              <w:rPr>
                <w:rFonts w:asciiTheme="minorHAnsi" w:hAnsiTheme="minorHAnsi" w:cstheme="minorHAnsi"/>
                <w:bCs/>
                <w:sz w:val="22"/>
                <w:szCs w:val="22"/>
                <w:lang w:val="ro-RO"/>
              </w:rPr>
              <w:t>/fluxurilor si proceselor de lucru, proiectarea sistemului informatic integrat</w:t>
            </w:r>
          </w:p>
          <w:p w14:paraId="12FBF3B4"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Implementarea/dezvoltarea sistemului informatic integrat</w:t>
            </w:r>
          </w:p>
          <w:p w14:paraId="66C0EB19"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Migrarea datelor</w:t>
            </w:r>
          </w:p>
          <w:p w14:paraId="12080C74"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 xml:space="preserve">Testarea </w:t>
            </w:r>
            <w:proofErr w:type="spellStart"/>
            <w:r w:rsidRPr="00A001B4">
              <w:rPr>
                <w:rFonts w:asciiTheme="minorHAnsi" w:hAnsiTheme="minorHAnsi" w:cstheme="minorHAnsi"/>
                <w:bCs/>
                <w:sz w:val="22"/>
                <w:szCs w:val="22"/>
                <w:lang w:val="ro-RO"/>
              </w:rPr>
              <w:t>intema</w:t>
            </w:r>
            <w:proofErr w:type="spellEnd"/>
            <w:r w:rsidRPr="00A001B4">
              <w:rPr>
                <w:rFonts w:asciiTheme="minorHAnsi" w:hAnsiTheme="minorHAnsi" w:cstheme="minorHAnsi"/>
                <w:bCs/>
                <w:sz w:val="22"/>
                <w:szCs w:val="22"/>
                <w:lang w:val="ro-RO"/>
              </w:rPr>
              <w:t xml:space="preserve"> a sistemului informatic integrat</w:t>
            </w:r>
          </w:p>
          <w:p w14:paraId="59D286F8"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Instruirea utilizatorilor (utilizatori finali, administratori)</w:t>
            </w:r>
          </w:p>
          <w:p w14:paraId="7C90C736" w14:textId="77777777" w:rsidR="00C70F08" w:rsidRPr="00A001B4"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A001B4">
              <w:rPr>
                <w:rFonts w:asciiTheme="minorHAnsi" w:hAnsiTheme="minorHAnsi" w:cstheme="minorHAnsi"/>
                <w:bCs/>
                <w:sz w:val="22"/>
                <w:szCs w:val="22"/>
                <w:lang w:val="ro-RO"/>
              </w:rPr>
              <w:t>Testarea pentru acceptanta</w:t>
            </w:r>
          </w:p>
          <w:p w14:paraId="59374AC4" w14:textId="77777777" w:rsidR="00C70F08" w:rsidRPr="00A001B4" w:rsidRDefault="00C70F08" w:rsidP="004B615A">
            <w:pPr>
              <w:rPr>
                <w:rFonts w:ascii="Calibri" w:hAnsi="Calibri" w:cs="Calibri"/>
                <w:i/>
                <w:lang w:eastAsia="en-GB"/>
              </w:rPr>
            </w:pPr>
            <w:r w:rsidRPr="00A001B4">
              <w:rPr>
                <w:rFonts w:asciiTheme="minorHAnsi" w:hAnsiTheme="minorHAnsi" w:cstheme="minorHAnsi"/>
                <w:bCs/>
              </w:rPr>
              <w:t>Asistenta tehnica</w:t>
            </w:r>
          </w:p>
        </w:tc>
        <w:tc>
          <w:tcPr>
            <w:tcW w:w="3696" w:type="dxa"/>
            <w:gridSpan w:val="3"/>
          </w:tcPr>
          <w:p w14:paraId="393C2DA0"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54AF2698"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eastAsia="Times New Roman" w:hAnsiTheme="minorHAnsi" w:cstheme="minorHAnsi"/>
              </w:rPr>
              <w:t xml:space="preserve">Analiza proceselor de business si a </w:t>
            </w:r>
            <w:proofErr w:type="spellStart"/>
            <w:r w:rsidRPr="00A001B4">
              <w:rPr>
                <w:rFonts w:asciiTheme="minorHAnsi" w:eastAsia="Times New Roman" w:hAnsiTheme="minorHAnsi" w:cstheme="minorHAnsi"/>
              </w:rPr>
              <w:t>cerintelor</w:t>
            </w:r>
            <w:proofErr w:type="spellEnd"/>
            <w:r w:rsidRPr="00A001B4">
              <w:rPr>
                <w:rFonts w:asciiTheme="minorHAnsi" w:eastAsia="Times New Roman" w:hAnsiTheme="minorHAnsi" w:cstheme="minorHAnsi"/>
              </w:rPr>
              <w:t xml:space="preserve"> utilizatorilor, in vederea stabilirii modelului de sistem si a </w:t>
            </w:r>
            <w:proofErr w:type="spellStart"/>
            <w:r w:rsidRPr="00A001B4">
              <w:rPr>
                <w:rFonts w:asciiTheme="minorHAnsi" w:eastAsia="Times New Roman" w:hAnsiTheme="minorHAnsi" w:cstheme="minorHAnsi"/>
              </w:rPr>
              <w:t>necesitatilor</w:t>
            </w:r>
            <w:proofErr w:type="spellEnd"/>
            <w:r w:rsidRPr="00A001B4">
              <w:rPr>
                <w:rFonts w:asciiTheme="minorHAnsi" w:eastAsia="Times New Roman" w:hAnsiTheme="minorHAnsi" w:cstheme="minorHAnsi"/>
              </w:rPr>
              <w:t xml:space="preserve"> de setare, configurare si parametrizare</w:t>
            </w:r>
          </w:p>
          <w:p w14:paraId="5E687C65"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hAnsiTheme="minorHAnsi" w:cstheme="minorHAnsi"/>
              </w:rPr>
              <w:t xml:space="preserve">Analiza proceselor in vederea stabilirii modelului de sistem precum si a </w:t>
            </w:r>
            <w:proofErr w:type="spellStart"/>
            <w:r w:rsidRPr="00A001B4">
              <w:rPr>
                <w:rFonts w:asciiTheme="minorHAnsi" w:hAnsiTheme="minorHAnsi" w:cstheme="minorHAnsi"/>
              </w:rPr>
              <w:lastRenderedPageBreak/>
              <w:t>necesitatilor</w:t>
            </w:r>
            <w:proofErr w:type="spellEnd"/>
            <w:r w:rsidRPr="00A001B4">
              <w:rPr>
                <w:rFonts w:asciiTheme="minorHAnsi" w:hAnsiTheme="minorHAnsi" w:cstheme="minorHAnsi"/>
              </w:rPr>
              <w:t xml:space="preserve"> de setare, configurare si parametrizare, implementare </w:t>
            </w:r>
            <w:proofErr w:type="spellStart"/>
            <w:r w:rsidRPr="00A001B4">
              <w:rPr>
                <w:rFonts w:asciiTheme="minorHAnsi" w:hAnsiTheme="minorHAnsi" w:cstheme="minorHAnsi"/>
              </w:rPr>
              <w:t>solutie</w:t>
            </w:r>
            <w:proofErr w:type="spellEnd"/>
            <w:r w:rsidRPr="00A001B4">
              <w:rPr>
                <w:rFonts w:asciiTheme="minorHAnsi" w:hAnsiTheme="minorHAnsi" w:cstheme="minorHAnsi"/>
              </w:rPr>
              <w:t xml:space="preserve"> software, testare unitara si </w:t>
            </w:r>
            <w:proofErr w:type="spellStart"/>
            <w:r w:rsidRPr="00A001B4">
              <w:rPr>
                <w:rFonts w:asciiTheme="minorHAnsi" w:hAnsiTheme="minorHAnsi" w:cstheme="minorHAnsi"/>
              </w:rPr>
              <w:t>functionala</w:t>
            </w:r>
            <w:proofErr w:type="spellEnd"/>
          </w:p>
          <w:p w14:paraId="69790D19"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Adaptarea </w:t>
            </w:r>
            <w:proofErr w:type="spellStart"/>
            <w:r w:rsidRPr="00A001B4">
              <w:rPr>
                <w:rFonts w:asciiTheme="minorHAnsi" w:eastAsia="Times New Roman" w:hAnsiTheme="minorHAnsi" w:cstheme="minorHAnsi"/>
              </w:rPr>
              <w:t>aplicatiilor</w:t>
            </w:r>
            <w:proofErr w:type="spellEnd"/>
            <w:r w:rsidRPr="00A001B4">
              <w:rPr>
                <w:rFonts w:asciiTheme="minorHAnsi" w:eastAsia="Times New Roman" w:hAnsiTheme="minorHAnsi" w:cstheme="minorHAnsi"/>
              </w:rPr>
              <w:t xml:space="preserve"> la </w:t>
            </w:r>
            <w:proofErr w:type="spellStart"/>
            <w:r w:rsidRPr="00A001B4">
              <w:rPr>
                <w:rFonts w:asciiTheme="minorHAnsi" w:eastAsia="Times New Roman" w:hAnsiTheme="minorHAnsi" w:cstheme="minorHAnsi"/>
              </w:rPr>
              <w:t>necesitatile</w:t>
            </w:r>
            <w:proofErr w:type="spellEnd"/>
            <w:r w:rsidRPr="00A001B4">
              <w:rPr>
                <w:rFonts w:asciiTheme="minorHAnsi" w:eastAsia="Times New Roman" w:hAnsiTheme="minorHAnsi" w:cstheme="minorHAnsi"/>
              </w:rPr>
              <w:t xml:space="preserve"> clientului</w:t>
            </w:r>
          </w:p>
          <w:p w14:paraId="63F87330"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documentului de analiza si </w:t>
            </w:r>
            <w:proofErr w:type="spellStart"/>
            <w:r w:rsidRPr="00A001B4">
              <w:rPr>
                <w:rFonts w:asciiTheme="minorHAnsi" w:eastAsia="Times New Roman" w:hAnsiTheme="minorHAnsi" w:cstheme="minorHAnsi"/>
              </w:rPr>
              <w:t>specificatii</w:t>
            </w:r>
            <w:proofErr w:type="spellEnd"/>
            <w:r w:rsidRPr="00A001B4">
              <w:rPr>
                <w:rFonts w:asciiTheme="minorHAnsi" w:eastAsia="Times New Roman" w:hAnsiTheme="minorHAnsi" w:cstheme="minorHAnsi"/>
              </w:rPr>
              <w:t xml:space="preserve"> </w:t>
            </w:r>
            <w:proofErr w:type="spellStart"/>
            <w:r w:rsidRPr="00A001B4">
              <w:rPr>
                <w:rFonts w:asciiTheme="minorHAnsi" w:eastAsia="Times New Roman" w:hAnsiTheme="minorHAnsi" w:cstheme="minorHAnsi"/>
              </w:rPr>
              <w:t>functionale</w:t>
            </w:r>
            <w:proofErr w:type="spellEnd"/>
          </w:p>
          <w:p w14:paraId="4D67E2FC"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Identificarea scenariilor de testare</w:t>
            </w:r>
          </w:p>
          <w:p w14:paraId="257BC2A1"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Realizarea </w:t>
            </w:r>
            <w:proofErr w:type="spellStart"/>
            <w:r w:rsidRPr="00A001B4">
              <w:rPr>
                <w:rFonts w:asciiTheme="minorHAnsi" w:eastAsia="Times New Roman" w:hAnsiTheme="minorHAnsi" w:cstheme="minorHAnsi"/>
              </w:rPr>
              <w:t>specificatiilor</w:t>
            </w:r>
            <w:proofErr w:type="spellEnd"/>
            <w:r w:rsidRPr="00A001B4">
              <w:rPr>
                <w:rFonts w:asciiTheme="minorHAnsi" w:eastAsia="Times New Roman" w:hAnsiTheme="minorHAnsi" w:cstheme="minorHAnsi"/>
              </w:rPr>
              <w:t xml:space="preserve"> de testare</w:t>
            </w:r>
          </w:p>
          <w:p w14:paraId="17E64F3E"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manualului de utilizare</w:t>
            </w:r>
          </w:p>
          <w:p w14:paraId="797AAC33"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de instruire</w:t>
            </w:r>
          </w:p>
          <w:p w14:paraId="722D26F2"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materialelor de instruire</w:t>
            </w:r>
          </w:p>
          <w:p w14:paraId="493C0D05"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Colectarea feedback-ului în urma instruirii</w:t>
            </w:r>
          </w:p>
          <w:p w14:paraId="1FCC6371"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eastAsia="Times New Roman" w:hAnsiTheme="minorHAnsi" w:cstheme="minorHAnsi"/>
              </w:rPr>
              <w:t>Configurarea, parametrizarea, setarea si instalarea modulelor</w:t>
            </w:r>
            <w:r w:rsidRPr="00A001B4">
              <w:rPr>
                <w:rFonts w:asciiTheme="minorHAnsi" w:hAnsiTheme="minorHAnsi" w:cstheme="minorHAnsi"/>
              </w:rPr>
              <w:t xml:space="preserve"> in conformitate cu specificul fluxurilor de lucru si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utilizatorilor </w:t>
            </w:r>
          </w:p>
          <w:p w14:paraId="7F0FABBB"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Testare unitara</w:t>
            </w:r>
          </w:p>
          <w:p w14:paraId="173C224B"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Testarea </w:t>
            </w:r>
            <w:proofErr w:type="spellStart"/>
            <w:r w:rsidRPr="00A001B4">
              <w:rPr>
                <w:rFonts w:asciiTheme="minorHAnsi" w:eastAsia="Times New Roman" w:hAnsiTheme="minorHAnsi" w:cstheme="minorHAnsi"/>
              </w:rPr>
              <w:t>functionalitatilor</w:t>
            </w:r>
            <w:proofErr w:type="spellEnd"/>
            <w:r w:rsidRPr="00A001B4">
              <w:rPr>
                <w:rFonts w:asciiTheme="minorHAnsi" w:eastAsia="Times New Roman" w:hAnsiTheme="minorHAnsi" w:cstheme="minorHAnsi"/>
              </w:rPr>
              <w:t xml:space="preserve"> standard si customizate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modulelor implementate </w:t>
            </w:r>
          </w:p>
          <w:p w14:paraId="78FC465F" w14:textId="77777777" w:rsidR="00C70F08" w:rsidRPr="00A001B4"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A001B4">
              <w:rPr>
                <w:rFonts w:cstheme="minorHAnsi"/>
                <w:spacing w:val="-6"/>
                <w:kern w:val="1"/>
                <w:lang w:val="ro-RO" w:eastAsia="zh-CN" w:bidi="hi-IN"/>
              </w:rPr>
              <w:t xml:space="preserve">Planifică derularea sesiunilor de instruire a utilizatorilor </w:t>
            </w:r>
            <w:proofErr w:type="spellStart"/>
            <w:r w:rsidRPr="00A001B4">
              <w:rPr>
                <w:rFonts w:cstheme="minorHAnsi"/>
                <w:spacing w:val="-6"/>
                <w:kern w:val="1"/>
                <w:lang w:val="ro-RO" w:eastAsia="zh-CN" w:bidi="hi-IN"/>
              </w:rPr>
              <w:t>şi</w:t>
            </w:r>
            <w:proofErr w:type="spellEnd"/>
            <w:r w:rsidRPr="00A001B4">
              <w:rPr>
                <w:rFonts w:cstheme="minorHAnsi"/>
                <w:spacing w:val="-6"/>
                <w:kern w:val="1"/>
                <w:lang w:val="ro-RO" w:eastAsia="zh-CN" w:bidi="hi-IN"/>
              </w:rPr>
              <w:t xml:space="preserve"> administratorilor</w:t>
            </w:r>
          </w:p>
          <w:p w14:paraId="0124B462"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Instruirea utilizatorilor finali</w:t>
            </w:r>
          </w:p>
          <w:p w14:paraId="7828CF77"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Instruirea </w:t>
            </w:r>
            <w:proofErr w:type="spellStart"/>
            <w:r w:rsidRPr="00A001B4">
              <w:rPr>
                <w:rFonts w:asciiTheme="minorHAnsi" w:eastAsia="Times New Roman" w:hAnsiTheme="minorHAnsi" w:cstheme="minorHAnsi"/>
              </w:rPr>
              <w:t>specialistilor</w:t>
            </w:r>
            <w:proofErr w:type="spellEnd"/>
            <w:r w:rsidRPr="00A001B4">
              <w:rPr>
                <w:rFonts w:asciiTheme="minorHAnsi" w:eastAsia="Times New Roman" w:hAnsiTheme="minorHAnsi" w:cstheme="minorHAnsi"/>
              </w:rPr>
              <w:t xml:space="preserve"> IT pentru administrarea sistemului</w:t>
            </w:r>
          </w:p>
          <w:p w14:paraId="50AC0D74"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A001B4">
              <w:rPr>
                <w:rFonts w:asciiTheme="minorHAnsi" w:eastAsia="Times New Roman" w:hAnsiTheme="minorHAnsi" w:cstheme="minorHAnsi"/>
              </w:rPr>
              <w:t>disfunctionalizati</w:t>
            </w:r>
            <w:proofErr w:type="spellEnd"/>
          </w:p>
          <w:p w14:paraId="738CFEDE"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Definirea de roluri si drepturi de acces in sistem, </w:t>
            </w:r>
            <w:proofErr w:type="spellStart"/>
            <w:r w:rsidRPr="00A001B4">
              <w:rPr>
                <w:rFonts w:asciiTheme="minorHAnsi" w:eastAsia="Times New Roman" w:hAnsiTheme="minorHAnsi" w:cstheme="minorHAnsi"/>
              </w:rPr>
              <w:t>obtinerea</w:t>
            </w:r>
            <w:proofErr w:type="spellEnd"/>
            <w:r w:rsidRPr="00A001B4">
              <w:rPr>
                <w:rFonts w:asciiTheme="minorHAnsi" w:eastAsia="Times New Roman" w:hAnsiTheme="minorHAnsi" w:cstheme="minorHAnsi"/>
              </w:rPr>
              <w:t xml:space="preserve"> si verificarea rezultatelor</w:t>
            </w:r>
          </w:p>
          <w:p w14:paraId="031A81CA"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testelor de acceptanta</w:t>
            </w:r>
          </w:p>
          <w:p w14:paraId="2AF1CEAB"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A001B4">
              <w:rPr>
                <w:rFonts w:asciiTheme="minorHAnsi" w:eastAsia="Times New Roman" w:hAnsiTheme="minorHAnsi" w:cstheme="minorHAnsi"/>
              </w:rPr>
              <w:t>Customizari</w:t>
            </w:r>
            <w:proofErr w:type="spellEnd"/>
            <w:r w:rsidRPr="00A001B4">
              <w:rPr>
                <w:rFonts w:asciiTheme="minorHAnsi" w:eastAsia="Times New Roman" w:hAnsiTheme="minorHAnsi" w:cstheme="minorHAnsi"/>
              </w:rPr>
              <w:t xml:space="preserve"> diverse (rapoarte noi sau personalizate)</w:t>
            </w:r>
          </w:p>
          <w:p w14:paraId="19923704"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fiecarei </w:t>
            </w:r>
            <w:proofErr w:type="spellStart"/>
            <w:r w:rsidRPr="00A001B4">
              <w:rPr>
                <w:rFonts w:asciiTheme="minorHAnsi" w:eastAsia="Times New Roman" w:hAnsiTheme="minorHAnsi" w:cstheme="minorHAnsi"/>
              </w:rPr>
              <w:t>activitati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desfasurate</w:t>
            </w:r>
            <w:proofErr w:type="spellEnd"/>
            <w:r w:rsidRPr="00A001B4">
              <w:rPr>
                <w:rFonts w:asciiTheme="minorHAnsi" w:hAnsiTheme="minorHAnsi" w:cstheme="minorHAnsi"/>
              </w:rPr>
              <w:t xml:space="preserve"> pentru componentele implementate (rapoarte de testare, rapoarte de </w:t>
            </w:r>
            <w:proofErr w:type="spellStart"/>
            <w:r w:rsidRPr="00A001B4">
              <w:rPr>
                <w:rFonts w:asciiTheme="minorHAnsi" w:hAnsiTheme="minorHAnsi" w:cstheme="minorHAnsi"/>
              </w:rPr>
              <w:t>scolarizare</w:t>
            </w:r>
            <w:proofErr w:type="spellEnd"/>
            <w:r w:rsidRPr="00A001B4">
              <w:rPr>
                <w:rFonts w:asciiTheme="minorHAnsi" w:hAnsiTheme="minorHAnsi" w:cstheme="minorHAnsi"/>
              </w:rPr>
              <w:t>, rapoarte de asistenta tehnica, de instruire)</w:t>
            </w:r>
          </w:p>
        </w:tc>
        <w:tc>
          <w:tcPr>
            <w:tcW w:w="1080" w:type="dxa"/>
            <w:gridSpan w:val="2"/>
          </w:tcPr>
          <w:p w14:paraId="1955441C" w14:textId="77777777" w:rsidR="00C70F08" w:rsidRPr="00A001B4" w:rsidRDefault="00C70F08" w:rsidP="004B615A">
            <w:pPr>
              <w:rPr>
                <w:rFonts w:ascii="Calibri" w:hAnsi="Calibri" w:cs="Calibri"/>
                <w:lang w:eastAsia="en-GB"/>
              </w:rPr>
            </w:pPr>
            <w:r w:rsidRPr="00A001B4">
              <w:rPr>
                <w:rFonts w:ascii="Calibri" w:hAnsi="Calibri" w:cs="Calibri"/>
                <w:lang w:eastAsia="en-GB"/>
              </w:rPr>
              <w:lastRenderedPageBreak/>
              <w:t>11.877 euro</w:t>
            </w:r>
          </w:p>
        </w:tc>
        <w:tc>
          <w:tcPr>
            <w:tcW w:w="1080" w:type="dxa"/>
          </w:tcPr>
          <w:p w14:paraId="7722ADBA" w14:textId="77777777" w:rsidR="00C70F08" w:rsidRPr="00A001B4" w:rsidRDefault="00C70F08" w:rsidP="004B615A">
            <w:pPr>
              <w:rPr>
                <w:rFonts w:ascii="Calibri" w:hAnsi="Calibri" w:cs="Calibri"/>
                <w:lang w:eastAsia="en-GB"/>
              </w:rPr>
            </w:pPr>
            <w:r w:rsidRPr="00A001B4">
              <w:rPr>
                <w:rFonts w:asciiTheme="minorHAnsi" w:hAnsiTheme="minorHAnsi" w:cstheme="minorHAnsi"/>
                <w:bCs/>
              </w:rPr>
              <w:t>August 2017 – Decembrie 2017</w:t>
            </w:r>
          </w:p>
        </w:tc>
      </w:tr>
      <w:tr w:rsidR="00C70F08" w:rsidRPr="00A001B4" w14:paraId="77B4C703" w14:textId="77777777" w:rsidTr="00AF5C3E">
        <w:trPr>
          <w:trHeight w:val="548"/>
        </w:trPr>
        <w:tc>
          <w:tcPr>
            <w:tcW w:w="4854" w:type="dxa"/>
            <w:gridSpan w:val="3"/>
          </w:tcPr>
          <w:p w14:paraId="3DFF990F"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696" w:type="dxa"/>
            <w:gridSpan w:val="3"/>
          </w:tcPr>
          <w:p w14:paraId="119FA1EE"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5 luni</w:t>
            </w:r>
          </w:p>
        </w:tc>
        <w:tc>
          <w:tcPr>
            <w:tcW w:w="2160" w:type="dxa"/>
            <w:gridSpan w:val="3"/>
          </w:tcPr>
          <w:p w14:paraId="3413D3E5" w14:textId="77777777" w:rsidR="00C70F08" w:rsidRPr="00A001B4" w:rsidRDefault="00C70F08" w:rsidP="004B615A">
            <w:pPr>
              <w:jc w:val="center"/>
              <w:rPr>
                <w:rFonts w:ascii="Calibri" w:hAnsi="Calibri" w:cs="Calibri"/>
                <w:lang w:eastAsia="en-GB"/>
              </w:rPr>
            </w:pPr>
            <w:r w:rsidRPr="00A001B4">
              <w:rPr>
                <w:rFonts w:asciiTheme="minorHAnsi" w:hAnsiTheme="minorHAnsi" w:cstheme="minorHAnsi"/>
                <w:bCs/>
              </w:rPr>
              <w:t>August 2017 – Decembrie 2017</w:t>
            </w:r>
          </w:p>
        </w:tc>
      </w:tr>
      <w:tr w:rsidR="00C70F08" w:rsidRPr="00A001B4" w14:paraId="66BE6225" w14:textId="77777777" w:rsidTr="00AF5C3E">
        <w:trPr>
          <w:trHeight w:val="783"/>
        </w:trPr>
        <w:tc>
          <w:tcPr>
            <w:tcW w:w="4854" w:type="dxa"/>
            <w:gridSpan w:val="3"/>
          </w:tcPr>
          <w:p w14:paraId="6D43C196" w14:textId="77777777" w:rsidR="00C70F08" w:rsidRPr="00A001B4"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A001B4">
              <w:rPr>
                <w:rFonts w:ascii="Calibri" w:hAnsi="Calibri" w:cs="Calibri"/>
                <w:lang w:val="ro-RO" w:eastAsia="en-GB"/>
              </w:rPr>
              <w:t xml:space="preserve">Scurtă descriere a activității/ proiectului/contractului valoarea și durata sa exactă </w:t>
            </w:r>
          </w:p>
          <w:p w14:paraId="5B668F4D" w14:textId="77777777" w:rsidR="00C70F08" w:rsidRPr="00A001B4" w:rsidRDefault="00C70F08" w:rsidP="004B615A">
            <w:pPr>
              <w:rPr>
                <w:rFonts w:asciiTheme="minorHAnsi" w:hAnsiTheme="minorHAnsi" w:cstheme="minorHAnsi"/>
              </w:rPr>
            </w:pPr>
            <w:r w:rsidRPr="00A001B4">
              <w:rPr>
                <w:rFonts w:asciiTheme="minorHAnsi" w:hAnsiTheme="minorHAnsi" w:cstheme="minorHAnsi"/>
                <w:b/>
                <w:bCs/>
              </w:rPr>
              <w:t xml:space="preserve">Denumire proiect: </w:t>
            </w:r>
            <w:r w:rsidRPr="00A001B4">
              <w:rPr>
                <w:rFonts w:asciiTheme="minorHAnsi" w:hAnsiTheme="minorHAnsi" w:cstheme="minorHAnsi"/>
                <w:bCs/>
              </w:rPr>
              <w:t xml:space="preserve">Dezvoltarea </w:t>
            </w:r>
            <w:r w:rsidRPr="00A001B4">
              <w:rPr>
                <w:rFonts w:asciiTheme="minorHAnsi" w:hAnsiTheme="minorHAnsi" w:cstheme="minorHAnsi"/>
              </w:rPr>
              <w:t>Sistemului Informatic Medical prin servicii de e-</w:t>
            </w:r>
            <w:proofErr w:type="spellStart"/>
            <w:r w:rsidRPr="00A001B4">
              <w:rPr>
                <w:rFonts w:asciiTheme="minorHAnsi" w:hAnsiTheme="minorHAnsi" w:cstheme="minorHAnsi"/>
              </w:rPr>
              <w:t>sanatate</w:t>
            </w:r>
            <w:proofErr w:type="spellEnd"/>
            <w:r w:rsidRPr="00A001B4">
              <w:rPr>
                <w:rFonts w:asciiTheme="minorHAnsi" w:hAnsiTheme="minorHAnsi" w:cstheme="minorHAnsi"/>
              </w:rPr>
              <w:t xml:space="preserve"> in beneficiul locuitorilor </w:t>
            </w:r>
            <w:proofErr w:type="spellStart"/>
            <w:r w:rsidRPr="00A001B4">
              <w:rPr>
                <w:rFonts w:asciiTheme="minorHAnsi" w:hAnsiTheme="minorHAnsi" w:cstheme="minorHAnsi"/>
              </w:rPr>
              <w:t>Judetului</w:t>
            </w:r>
            <w:proofErr w:type="spellEnd"/>
            <w:r w:rsidRPr="00A001B4">
              <w:rPr>
                <w:rFonts w:asciiTheme="minorHAnsi" w:hAnsiTheme="minorHAnsi" w:cstheme="minorHAnsi"/>
              </w:rPr>
              <w:t xml:space="preserve"> Prahova</w:t>
            </w:r>
          </w:p>
          <w:p w14:paraId="089467E6" w14:textId="77777777" w:rsidR="00C70F08" w:rsidRPr="00A001B4" w:rsidRDefault="00C70F08" w:rsidP="004B615A">
            <w:pPr>
              <w:pStyle w:val="CVNormal"/>
              <w:ind w:left="0"/>
              <w:rPr>
                <w:rFonts w:asciiTheme="minorHAnsi" w:hAnsiTheme="minorHAnsi" w:cstheme="minorHAnsi"/>
                <w:sz w:val="22"/>
                <w:szCs w:val="22"/>
                <w:lang w:eastAsia="en-GB"/>
              </w:rPr>
            </w:pPr>
            <w:r w:rsidRPr="00A001B4">
              <w:rPr>
                <w:rFonts w:asciiTheme="minorHAnsi" w:hAnsiTheme="minorHAnsi" w:cstheme="minorHAnsi"/>
                <w:b/>
                <w:bCs/>
                <w:sz w:val="22"/>
                <w:szCs w:val="22"/>
              </w:rPr>
              <w:lastRenderedPageBreak/>
              <w:t>Obiectivele si caracteristicile proiectului</w:t>
            </w:r>
            <w:r w:rsidRPr="00A001B4">
              <w:rPr>
                <w:rFonts w:asciiTheme="minorHAnsi" w:hAnsiTheme="minorHAnsi" w:cstheme="minorHAnsi"/>
                <w:b/>
                <w:sz w:val="22"/>
                <w:szCs w:val="22"/>
                <w:lang w:eastAsia="en-GB"/>
              </w:rPr>
              <w:t xml:space="preserve">: </w:t>
            </w:r>
            <w:r w:rsidRPr="00A001B4">
              <w:rPr>
                <w:rFonts w:asciiTheme="minorHAnsi" w:hAnsiTheme="minorHAnsi" w:cstheme="minorHAnsi"/>
                <w:sz w:val="22"/>
                <w:szCs w:val="22"/>
                <w:lang w:eastAsia="en-GB"/>
              </w:rPr>
              <w:t xml:space="preserve">Proiectul a avut </w:t>
            </w:r>
            <w:proofErr w:type="spellStart"/>
            <w:r w:rsidRPr="00A001B4">
              <w:rPr>
                <w:rFonts w:asciiTheme="minorHAnsi" w:hAnsiTheme="minorHAnsi" w:cstheme="minorHAnsi"/>
                <w:sz w:val="22"/>
                <w:szCs w:val="22"/>
                <w:lang w:eastAsia="en-GB"/>
              </w:rPr>
              <w:t>urmatoarele</w:t>
            </w:r>
            <w:proofErr w:type="spellEnd"/>
            <w:r w:rsidRPr="00A001B4">
              <w:rPr>
                <w:rFonts w:asciiTheme="minorHAnsi" w:hAnsiTheme="minorHAnsi" w:cstheme="minorHAnsi"/>
                <w:sz w:val="22"/>
                <w:szCs w:val="22"/>
                <w:lang w:eastAsia="en-GB"/>
              </w:rPr>
              <w:t xml:space="preserve"> obiective:</w:t>
            </w:r>
          </w:p>
          <w:p w14:paraId="40629DC0"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r w:rsidRPr="00A001B4">
              <w:rPr>
                <w:rFonts w:asciiTheme="minorHAnsi" w:hAnsiTheme="minorHAnsi" w:cstheme="minorHAnsi"/>
                <w:sz w:val="22"/>
                <w:szCs w:val="22"/>
                <w:lang w:eastAsia="en-GB"/>
              </w:rPr>
              <w:t xml:space="preserve">dezvoltarea serviciilor medicale prin implementarea unui sistem informatic integrat, </w:t>
            </w:r>
            <w:proofErr w:type="spellStart"/>
            <w:r w:rsidRPr="00A001B4">
              <w:rPr>
                <w:rFonts w:asciiTheme="minorHAnsi" w:hAnsiTheme="minorHAnsi" w:cstheme="minorHAnsi"/>
                <w:sz w:val="22"/>
                <w:szCs w:val="22"/>
                <w:lang w:eastAsia="en-GB"/>
              </w:rPr>
              <w:t>asigurand</w:t>
            </w:r>
            <w:proofErr w:type="spellEnd"/>
            <w:r w:rsidRPr="00A001B4">
              <w:rPr>
                <w:rFonts w:asciiTheme="minorHAnsi" w:hAnsiTheme="minorHAnsi" w:cstheme="minorHAnsi"/>
                <w:sz w:val="22"/>
                <w:szCs w:val="22"/>
                <w:lang w:eastAsia="en-GB"/>
              </w:rPr>
              <w:t xml:space="preserve"> accesul </w:t>
            </w:r>
            <w:proofErr w:type="spellStart"/>
            <w:r w:rsidRPr="00A001B4">
              <w:rPr>
                <w:rFonts w:asciiTheme="minorHAnsi" w:hAnsiTheme="minorHAnsi" w:cstheme="minorHAnsi"/>
                <w:sz w:val="22"/>
                <w:szCs w:val="22"/>
                <w:lang w:eastAsia="en-GB"/>
              </w:rPr>
              <w:t>cetatenilor</w:t>
            </w:r>
            <w:proofErr w:type="spellEnd"/>
            <w:r w:rsidRPr="00A001B4">
              <w:rPr>
                <w:rFonts w:asciiTheme="minorHAnsi" w:hAnsiTheme="minorHAnsi" w:cstheme="minorHAnsi"/>
                <w:sz w:val="22"/>
                <w:szCs w:val="22"/>
                <w:lang w:eastAsia="en-GB"/>
              </w:rPr>
              <w:t xml:space="preserve"> si personalului medical la servicii informatice de tip e-</w:t>
            </w:r>
            <w:proofErr w:type="spellStart"/>
            <w:r w:rsidRPr="00A001B4">
              <w:rPr>
                <w:rFonts w:asciiTheme="minorHAnsi" w:hAnsiTheme="minorHAnsi" w:cstheme="minorHAnsi"/>
                <w:sz w:val="22"/>
                <w:szCs w:val="22"/>
                <w:lang w:eastAsia="en-GB"/>
              </w:rPr>
              <w:t>sanatate</w:t>
            </w:r>
            <w:proofErr w:type="spellEnd"/>
            <w:r w:rsidRPr="00A001B4">
              <w:rPr>
                <w:rFonts w:asciiTheme="minorHAnsi" w:hAnsiTheme="minorHAnsi" w:cstheme="minorHAnsi"/>
                <w:sz w:val="22"/>
                <w:szCs w:val="22"/>
                <w:lang w:eastAsia="en-GB"/>
              </w:rPr>
              <w:t>;</w:t>
            </w:r>
          </w:p>
          <w:p w14:paraId="224A9542"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A001B4">
              <w:rPr>
                <w:rFonts w:asciiTheme="minorHAnsi" w:hAnsiTheme="minorHAnsi" w:cstheme="minorHAnsi"/>
                <w:sz w:val="22"/>
                <w:szCs w:val="22"/>
                <w:lang w:eastAsia="en-GB"/>
              </w:rPr>
              <w:t>Cresterea</w:t>
            </w:r>
            <w:proofErr w:type="spellEnd"/>
            <w:r w:rsidRPr="00A001B4">
              <w:rPr>
                <w:rFonts w:asciiTheme="minorHAnsi" w:hAnsiTheme="minorHAnsi" w:cstheme="minorHAnsi"/>
                <w:sz w:val="22"/>
                <w:szCs w:val="22"/>
                <w:lang w:eastAsia="en-GB"/>
              </w:rPr>
              <w:t xml:space="preserve"> </w:t>
            </w:r>
            <w:proofErr w:type="spellStart"/>
            <w:r w:rsidRPr="00A001B4">
              <w:rPr>
                <w:rFonts w:asciiTheme="minorHAnsi" w:hAnsiTheme="minorHAnsi" w:cstheme="minorHAnsi"/>
                <w:sz w:val="22"/>
                <w:szCs w:val="22"/>
                <w:lang w:eastAsia="en-GB"/>
              </w:rPr>
              <w:t>calitatii</w:t>
            </w:r>
            <w:proofErr w:type="spellEnd"/>
            <w:r w:rsidRPr="00A001B4">
              <w:rPr>
                <w:rFonts w:asciiTheme="minorHAnsi" w:hAnsiTheme="minorHAnsi" w:cstheme="minorHAnsi"/>
                <w:sz w:val="22"/>
                <w:szCs w:val="22"/>
                <w:lang w:eastAsia="en-GB"/>
              </w:rPr>
              <w:t xml:space="preserve"> serviciilor </w:t>
            </w:r>
            <w:proofErr w:type="spellStart"/>
            <w:r w:rsidRPr="00A001B4">
              <w:rPr>
                <w:rFonts w:asciiTheme="minorHAnsi" w:hAnsiTheme="minorHAnsi" w:cstheme="minorHAnsi"/>
                <w:sz w:val="22"/>
                <w:szCs w:val="22"/>
                <w:lang w:eastAsia="en-GB"/>
              </w:rPr>
              <w:t>meicale</w:t>
            </w:r>
            <w:proofErr w:type="spellEnd"/>
            <w:r w:rsidRPr="00A001B4">
              <w:rPr>
                <w:rFonts w:asciiTheme="minorHAnsi" w:hAnsiTheme="minorHAnsi" w:cstheme="minorHAnsi"/>
                <w:sz w:val="22"/>
                <w:szCs w:val="22"/>
                <w:lang w:eastAsia="en-GB"/>
              </w:rPr>
              <w:t xml:space="preserve"> livrate catre </w:t>
            </w:r>
            <w:proofErr w:type="spellStart"/>
            <w:r w:rsidRPr="00A001B4">
              <w:rPr>
                <w:rFonts w:asciiTheme="minorHAnsi" w:hAnsiTheme="minorHAnsi" w:cstheme="minorHAnsi"/>
                <w:sz w:val="22"/>
                <w:szCs w:val="22"/>
                <w:lang w:eastAsia="en-GB"/>
              </w:rPr>
              <w:t>cetateni</w:t>
            </w:r>
            <w:proofErr w:type="spellEnd"/>
            <w:r w:rsidRPr="00A001B4">
              <w:rPr>
                <w:rFonts w:asciiTheme="minorHAnsi" w:hAnsiTheme="minorHAnsi" w:cstheme="minorHAnsi"/>
                <w:sz w:val="22"/>
                <w:szCs w:val="22"/>
                <w:lang w:eastAsia="en-GB"/>
              </w:rPr>
              <w:t>/</w:t>
            </w:r>
            <w:proofErr w:type="spellStart"/>
            <w:r w:rsidRPr="00A001B4">
              <w:rPr>
                <w:rFonts w:asciiTheme="minorHAnsi" w:hAnsiTheme="minorHAnsi" w:cstheme="minorHAnsi"/>
                <w:sz w:val="22"/>
                <w:szCs w:val="22"/>
                <w:lang w:eastAsia="en-GB"/>
              </w:rPr>
              <w:t>pacienti</w:t>
            </w:r>
            <w:proofErr w:type="spellEnd"/>
            <w:r w:rsidRPr="00A001B4">
              <w:rPr>
                <w:rFonts w:asciiTheme="minorHAnsi" w:hAnsiTheme="minorHAnsi" w:cstheme="minorHAnsi"/>
                <w:sz w:val="22"/>
                <w:szCs w:val="22"/>
                <w:lang w:eastAsia="en-GB"/>
              </w:rPr>
              <w:t xml:space="preserve">, </w:t>
            </w:r>
            <w:proofErr w:type="spellStart"/>
            <w:r w:rsidRPr="00A001B4">
              <w:rPr>
                <w:rFonts w:asciiTheme="minorHAnsi" w:hAnsiTheme="minorHAnsi" w:cstheme="minorHAnsi"/>
                <w:sz w:val="22"/>
                <w:szCs w:val="22"/>
                <w:lang w:eastAsia="en-GB"/>
              </w:rPr>
              <w:t>autoritati</w:t>
            </w:r>
            <w:proofErr w:type="spellEnd"/>
            <w:r w:rsidRPr="00A001B4">
              <w:rPr>
                <w:rFonts w:asciiTheme="minorHAnsi" w:hAnsiTheme="minorHAnsi" w:cstheme="minorHAnsi"/>
                <w:sz w:val="22"/>
                <w:szCs w:val="22"/>
                <w:lang w:eastAsia="en-GB"/>
              </w:rPr>
              <w:t>, personal specializat din spital, prin intermediul programului e-</w:t>
            </w:r>
            <w:proofErr w:type="spellStart"/>
            <w:r w:rsidRPr="00A001B4">
              <w:rPr>
                <w:rFonts w:asciiTheme="minorHAnsi" w:hAnsiTheme="minorHAnsi" w:cstheme="minorHAnsi"/>
                <w:sz w:val="22"/>
                <w:szCs w:val="22"/>
                <w:lang w:eastAsia="en-GB"/>
              </w:rPr>
              <w:t>sanatate</w:t>
            </w:r>
            <w:proofErr w:type="spellEnd"/>
            <w:r w:rsidRPr="00A001B4">
              <w:rPr>
                <w:rFonts w:asciiTheme="minorHAnsi" w:hAnsiTheme="minorHAnsi" w:cstheme="minorHAnsi"/>
                <w:sz w:val="22"/>
                <w:szCs w:val="22"/>
                <w:lang w:eastAsia="en-GB"/>
              </w:rPr>
              <w:t>;</w:t>
            </w:r>
          </w:p>
          <w:p w14:paraId="224CDBE5"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A001B4">
              <w:rPr>
                <w:rFonts w:asciiTheme="minorHAnsi" w:hAnsiTheme="minorHAnsi" w:cstheme="minorHAnsi"/>
                <w:sz w:val="22"/>
                <w:szCs w:val="22"/>
                <w:lang w:eastAsia="en-GB"/>
              </w:rPr>
              <w:t>Accesisibilitatea</w:t>
            </w:r>
            <w:proofErr w:type="spellEnd"/>
            <w:r w:rsidRPr="00A001B4">
              <w:rPr>
                <w:rFonts w:asciiTheme="minorHAnsi" w:hAnsiTheme="minorHAnsi" w:cstheme="minorHAnsi"/>
                <w:sz w:val="22"/>
                <w:szCs w:val="22"/>
                <w:lang w:eastAsia="en-GB"/>
              </w:rPr>
              <w:t xml:space="preserve"> serviciilor publice oferite de </w:t>
            </w:r>
            <w:proofErr w:type="spellStart"/>
            <w:r w:rsidRPr="00A001B4">
              <w:rPr>
                <w:rFonts w:asciiTheme="minorHAnsi" w:hAnsiTheme="minorHAnsi" w:cstheme="minorHAnsi"/>
                <w:sz w:val="22"/>
                <w:szCs w:val="22"/>
                <w:lang w:eastAsia="en-GB"/>
              </w:rPr>
              <w:t>unitatile</w:t>
            </w:r>
            <w:proofErr w:type="spellEnd"/>
            <w:r w:rsidRPr="00A001B4">
              <w:rPr>
                <w:rFonts w:asciiTheme="minorHAnsi" w:hAnsiTheme="minorHAnsi" w:cstheme="minorHAnsi"/>
                <w:sz w:val="22"/>
                <w:szCs w:val="22"/>
                <w:lang w:eastAsia="en-GB"/>
              </w:rPr>
              <w:t xml:space="preserve"> sanitare </w:t>
            </w:r>
            <w:proofErr w:type="spellStart"/>
            <w:r w:rsidRPr="00A001B4">
              <w:rPr>
                <w:rFonts w:asciiTheme="minorHAnsi" w:hAnsiTheme="minorHAnsi" w:cstheme="minorHAnsi"/>
                <w:sz w:val="22"/>
                <w:szCs w:val="22"/>
                <w:lang w:eastAsia="en-GB"/>
              </w:rPr>
              <w:t>cetatenilor</w:t>
            </w:r>
            <w:proofErr w:type="spellEnd"/>
            <w:r w:rsidRPr="00A001B4">
              <w:rPr>
                <w:rFonts w:asciiTheme="minorHAnsi" w:hAnsiTheme="minorHAnsi" w:cstheme="minorHAnsi"/>
                <w:sz w:val="22"/>
                <w:szCs w:val="22"/>
                <w:lang w:eastAsia="en-GB"/>
              </w:rPr>
              <w:t>/</w:t>
            </w:r>
            <w:proofErr w:type="spellStart"/>
            <w:r w:rsidRPr="00A001B4">
              <w:rPr>
                <w:rFonts w:asciiTheme="minorHAnsi" w:hAnsiTheme="minorHAnsi" w:cstheme="minorHAnsi"/>
                <w:sz w:val="22"/>
                <w:szCs w:val="22"/>
                <w:lang w:eastAsia="en-GB"/>
              </w:rPr>
              <w:t>pacientilor</w:t>
            </w:r>
            <w:proofErr w:type="spellEnd"/>
            <w:r w:rsidRPr="00A001B4">
              <w:rPr>
                <w:rFonts w:asciiTheme="minorHAnsi" w:hAnsiTheme="minorHAnsi" w:cstheme="minorHAnsi"/>
                <w:sz w:val="22"/>
                <w:szCs w:val="22"/>
                <w:lang w:eastAsia="en-GB"/>
              </w:rPr>
              <w:t xml:space="preserve">, </w:t>
            </w:r>
            <w:proofErr w:type="spellStart"/>
            <w:r w:rsidRPr="00A001B4">
              <w:rPr>
                <w:rFonts w:asciiTheme="minorHAnsi" w:hAnsiTheme="minorHAnsi" w:cstheme="minorHAnsi"/>
                <w:sz w:val="22"/>
                <w:szCs w:val="22"/>
                <w:lang w:eastAsia="en-GB"/>
              </w:rPr>
              <w:t>autoritatilor</w:t>
            </w:r>
            <w:proofErr w:type="spellEnd"/>
            <w:r w:rsidRPr="00A001B4">
              <w:rPr>
                <w:rFonts w:asciiTheme="minorHAnsi" w:hAnsiTheme="minorHAnsi" w:cstheme="minorHAnsi"/>
                <w:sz w:val="22"/>
                <w:szCs w:val="22"/>
                <w:lang w:eastAsia="en-GB"/>
              </w:rPr>
              <w:t xml:space="preserve"> sanitare si altor parteneri prin utilizarea mijloacelor electronice performante;</w:t>
            </w:r>
          </w:p>
          <w:p w14:paraId="799CAEA3"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r w:rsidRPr="00A001B4">
              <w:rPr>
                <w:rFonts w:asciiTheme="minorHAnsi" w:hAnsiTheme="minorHAnsi" w:cstheme="minorHAnsi"/>
                <w:sz w:val="22"/>
                <w:szCs w:val="22"/>
                <w:lang w:eastAsia="en-GB"/>
              </w:rPr>
              <w:t xml:space="preserve">Eficientizarea proceselor interne ale </w:t>
            </w:r>
            <w:proofErr w:type="spellStart"/>
            <w:r w:rsidRPr="00A001B4">
              <w:rPr>
                <w:rFonts w:asciiTheme="minorHAnsi" w:hAnsiTheme="minorHAnsi" w:cstheme="minorHAnsi"/>
                <w:sz w:val="22"/>
                <w:szCs w:val="22"/>
                <w:lang w:eastAsia="en-GB"/>
              </w:rPr>
              <w:t>unitatilor</w:t>
            </w:r>
            <w:proofErr w:type="spellEnd"/>
            <w:r w:rsidRPr="00A001B4">
              <w:rPr>
                <w:rFonts w:asciiTheme="minorHAnsi" w:hAnsiTheme="minorHAnsi" w:cstheme="minorHAnsi"/>
                <w:sz w:val="22"/>
                <w:szCs w:val="22"/>
                <w:lang w:eastAsia="en-GB"/>
              </w:rPr>
              <w:t xml:space="preserve"> sanitare prin automatizarea proceselor de lucru si acces in mod operativ la toate </w:t>
            </w:r>
            <w:proofErr w:type="spellStart"/>
            <w:r w:rsidRPr="00A001B4">
              <w:rPr>
                <w:rFonts w:asciiTheme="minorHAnsi" w:hAnsiTheme="minorHAnsi" w:cstheme="minorHAnsi"/>
                <w:sz w:val="22"/>
                <w:szCs w:val="22"/>
                <w:lang w:eastAsia="en-GB"/>
              </w:rPr>
              <w:t>informatiile</w:t>
            </w:r>
            <w:proofErr w:type="spellEnd"/>
            <w:r w:rsidRPr="00A001B4">
              <w:rPr>
                <w:rFonts w:asciiTheme="minorHAnsi" w:hAnsiTheme="minorHAnsi" w:cstheme="minorHAnsi"/>
                <w:sz w:val="22"/>
                <w:szCs w:val="22"/>
                <w:lang w:eastAsia="en-GB"/>
              </w:rPr>
              <w:t xml:space="preserve"> necesare </w:t>
            </w:r>
            <w:proofErr w:type="spellStart"/>
            <w:r w:rsidRPr="00A001B4">
              <w:rPr>
                <w:rFonts w:asciiTheme="minorHAnsi" w:hAnsiTheme="minorHAnsi" w:cstheme="minorHAnsi"/>
                <w:sz w:val="22"/>
                <w:szCs w:val="22"/>
                <w:lang w:eastAsia="en-GB"/>
              </w:rPr>
              <w:t>desfasurarii</w:t>
            </w:r>
            <w:proofErr w:type="spellEnd"/>
            <w:r w:rsidRPr="00A001B4">
              <w:rPr>
                <w:rFonts w:asciiTheme="minorHAnsi" w:hAnsiTheme="minorHAnsi" w:cstheme="minorHAnsi"/>
                <w:sz w:val="22"/>
                <w:szCs w:val="22"/>
                <w:lang w:eastAsia="en-GB"/>
              </w:rPr>
              <w:t xml:space="preserve"> </w:t>
            </w:r>
            <w:proofErr w:type="spellStart"/>
            <w:r w:rsidRPr="00A001B4">
              <w:rPr>
                <w:rFonts w:asciiTheme="minorHAnsi" w:hAnsiTheme="minorHAnsi" w:cstheme="minorHAnsi"/>
                <w:sz w:val="22"/>
                <w:szCs w:val="22"/>
                <w:lang w:eastAsia="en-GB"/>
              </w:rPr>
              <w:t>activitatii</w:t>
            </w:r>
            <w:proofErr w:type="spellEnd"/>
            <w:r w:rsidRPr="00A001B4">
              <w:rPr>
                <w:rFonts w:asciiTheme="minorHAnsi" w:hAnsiTheme="minorHAnsi" w:cstheme="minorHAnsi"/>
                <w:sz w:val="22"/>
                <w:szCs w:val="22"/>
                <w:lang w:eastAsia="en-GB"/>
              </w:rPr>
              <w:t xml:space="preserve"> </w:t>
            </w:r>
            <w:proofErr w:type="spellStart"/>
            <w:r w:rsidRPr="00A001B4">
              <w:rPr>
                <w:rFonts w:asciiTheme="minorHAnsi" w:hAnsiTheme="minorHAnsi" w:cstheme="minorHAnsi"/>
                <w:sz w:val="22"/>
                <w:szCs w:val="22"/>
                <w:lang w:eastAsia="en-GB"/>
              </w:rPr>
              <w:t>atat</w:t>
            </w:r>
            <w:proofErr w:type="spellEnd"/>
            <w:r w:rsidRPr="00A001B4">
              <w:rPr>
                <w:rFonts w:asciiTheme="minorHAnsi" w:hAnsiTheme="minorHAnsi" w:cstheme="minorHAnsi"/>
                <w:sz w:val="22"/>
                <w:szCs w:val="22"/>
                <w:lang w:eastAsia="en-GB"/>
              </w:rPr>
              <w:t xml:space="preserve"> din sistemele interne cat si din surse externe de date;</w:t>
            </w:r>
          </w:p>
          <w:p w14:paraId="0AE4AA3D"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A001B4">
              <w:rPr>
                <w:rFonts w:asciiTheme="minorHAnsi" w:hAnsiTheme="minorHAnsi" w:cstheme="minorHAnsi"/>
                <w:sz w:val="22"/>
                <w:szCs w:val="22"/>
                <w:lang w:eastAsia="en-GB"/>
              </w:rPr>
              <w:t>Imbunatatirea</w:t>
            </w:r>
            <w:proofErr w:type="spellEnd"/>
            <w:r w:rsidRPr="00A001B4">
              <w:rPr>
                <w:rFonts w:asciiTheme="minorHAnsi" w:hAnsiTheme="minorHAnsi" w:cstheme="minorHAnsi"/>
                <w:sz w:val="22"/>
                <w:szCs w:val="22"/>
                <w:lang w:eastAsia="en-GB"/>
              </w:rPr>
              <w:t xml:space="preserve"> gradului de instruire a personalului celor doua </w:t>
            </w:r>
            <w:proofErr w:type="spellStart"/>
            <w:r w:rsidRPr="00A001B4">
              <w:rPr>
                <w:rFonts w:asciiTheme="minorHAnsi" w:hAnsiTheme="minorHAnsi" w:cstheme="minorHAnsi"/>
                <w:sz w:val="22"/>
                <w:szCs w:val="22"/>
                <w:lang w:eastAsia="en-GB"/>
              </w:rPr>
              <w:t>unitati</w:t>
            </w:r>
            <w:proofErr w:type="spellEnd"/>
            <w:r w:rsidRPr="00A001B4">
              <w:rPr>
                <w:rFonts w:asciiTheme="minorHAnsi" w:hAnsiTheme="minorHAnsi" w:cstheme="minorHAnsi"/>
                <w:sz w:val="22"/>
                <w:szCs w:val="22"/>
                <w:lang w:eastAsia="en-GB"/>
              </w:rPr>
              <w:t xml:space="preserve"> sanitare partenere.</w:t>
            </w:r>
          </w:p>
          <w:p w14:paraId="0163A5EE" w14:textId="77777777" w:rsidR="00C70F08" w:rsidRPr="00A001B4" w:rsidRDefault="00C70F08" w:rsidP="004B615A">
            <w:pPr>
              <w:pStyle w:val="CVNormal"/>
              <w:ind w:left="21"/>
              <w:rPr>
                <w:rFonts w:asciiTheme="minorHAnsi" w:hAnsiTheme="minorHAnsi" w:cstheme="minorHAnsi"/>
                <w:sz w:val="22"/>
                <w:szCs w:val="22"/>
                <w:lang w:eastAsia="en-GB"/>
              </w:rPr>
            </w:pPr>
            <w:r w:rsidRPr="00A001B4">
              <w:rPr>
                <w:rFonts w:asciiTheme="minorHAnsi" w:hAnsiTheme="minorHAnsi" w:cstheme="minorHAnsi"/>
                <w:sz w:val="22"/>
                <w:szCs w:val="22"/>
                <w:lang w:eastAsia="en-GB"/>
              </w:rPr>
              <w:t>Componentele majore ale SII sunt:</w:t>
            </w:r>
          </w:p>
          <w:p w14:paraId="66E13EAD"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r w:rsidRPr="00A001B4">
              <w:rPr>
                <w:rFonts w:asciiTheme="minorHAnsi" w:hAnsiTheme="minorHAnsi" w:cstheme="minorHAnsi"/>
                <w:sz w:val="22"/>
                <w:szCs w:val="22"/>
                <w:lang w:eastAsia="en-GB"/>
              </w:rPr>
              <w:t>Subsistemul Informatic clinic Armonia</w:t>
            </w:r>
          </w:p>
          <w:p w14:paraId="6A2E5AEC" w14:textId="77777777" w:rsidR="00C70F08" w:rsidRPr="00A001B4" w:rsidRDefault="00C70F08">
            <w:pPr>
              <w:pStyle w:val="CVNormal"/>
              <w:numPr>
                <w:ilvl w:val="0"/>
                <w:numId w:val="30"/>
              </w:numPr>
              <w:ind w:left="305" w:hanging="284"/>
              <w:rPr>
                <w:rFonts w:asciiTheme="minorHAnsi" w:hAnsiTheme="minorHAnsi" w:cstheme="minorHAnsi"/>
                <w:sz w:val="22"/>
                <w:szCs w:val="22"/>
                <w:lang w:eastAsia="en-GB"/>
              </w:rPr>
            </w:pPr>
            <w:r w:rsidRPr="00A001B4">
              <w:rPr>
                <w:rFonts w:asciiTheme="minorHAnsi" w:hAnsiTheme="minorHAnsi" w:cstheme="minorHAnsi"/>
                <w:sz w:val="22"/>
                <w:szCs w:val="22"/>
                <w:lang w:eastAsia="en-GB"/>
              </w:rPr>
              <w:t xml:space="preserve">Subsistemul Informatic de gestiune a resurselor SIVECO </w:t>
            </w:r>
            <w:proofErr w:type="spellStart"/>
            <w:r w:rsidRPr="00A001B4">
              <w:rPr>
                <w:rFonts w:asciiTheme="minorHAnsi" w:hAnsiTheme="minorHAnsi" w:cstheme="minorHAnsi"/>
                <w:sz w:val="22"/>
                <w:szCs w:val="22"/>
                <w:lang w:eastAsia="en-GB"/>
              </w:rPr>
              <w:t>Applications</w:t>
            </w:r>
            <w:proofErr w:type="spellEnd"/>
            <w:r w:rsidRPr="00A001B4">
              <w:rPr>
                <w:rFonts w:asciiTheme="minorHAnsi" w:hAnsiTheme="minorHAnsi" w:cstheme="minorHAnsi"/>
                <w:sz w:val="22"/>
                <w:szCs w:val="22"/>
                <w:lang w:eastAsia="en-GB"/>
              </w:rPr>
              <w:t xml:space="preserve"> 2020, cu </w:t>
            </w:r>
            <w:proofErr w:type="spellStart"/>
            <w:r w:rsidRPr="00A001B4">
              <w:rPr>
                <w:rFonts w:asciiTheme="minorHAnsi" w:hAnsiTheme="minorHAnsi" w:cstheme="minorHAnsi"/>
                <w:sz w:val="22"/>
                <w:szCs w:val="22"/>
                <w:lang w:eastAsia="en-GB"/>
              </w:rPr>
              <w:t>urmatoarele</w:t>
            </w:r>
            <w:proofErr w:type="spellEnd"/>
            <w:r w:rsidRPr="00A001B4">
              <w:rPr>
                <w:rFonts w:asciiTheme="minorHAnsi" w:hAnsiTheme="minorHAnsi" w:cstheme="minorHAnsi"/>
                <w:sz w:val="22"/>
                <w:szCs w:val="22"/>
                <w:lang w:eastAsia="en-GB"/>
              </w:rPr>
              <w:t xml:space="preserve"> componente:</w:t>
            </w:r>
          </w:p>
          <w:p w14:paraId="0F630081" w14:textId="77777777" w:rsidR="00C70F08" w:rsidRPr="00A001B4" w:rsidRDefault="00C70F08">
            <w:pPr>
              <w:pStyle w:val="CVNormal"/>
              <w:numPr>
                <w:ilvl w:val="1"/>
                <w:numId w:val="30"/>
              </w:numPr>
              <w:rPr>
                <w:rFonts w:asciiTheme="minorHAnsi" w:hAnsiTheme="minorHAnsi" w:cstheme="minorHAnsi"/>
                <w:sz w:val="22"/>
                <w:szCs w:val="22"/>
                <w:lang w:eastAsia="en-GB"/>
              </w:rPr>
            </w:pPr>
            <w:r w:rsidRPr="00A001B4">
              <w:rPr>
                <w:rFonts w:asciiTheme="minorHAnsi" w:hAnsiTheme="minorHAnsi" w:cstheme="minorHAnsi"/>
                <w:sz w:val="22"/>
                <w:szCs w:val="22"/>
                <w:lang w:eastAsia="en-GB"/>
              </w:rPr>
              <w:t>Managementul Financiar-Contabil</w:t>
            </w:r>
          </w:p>
          <w:p w14:paraId="64171680" w14:textId="77777777" w:rsidR="00C70F08" w:rsidRPr="00A001B4" w:rsidRDefault="00C70F08">
            <w:pPr>
              <w:pStyle w:val="CVNormal"/>
              <w:numPr>
                <w:ilvl w:val="1"/>
                <w:numId w:val="30"/>
              </w:numPr>
              <w:jc w:val="both"/>
              <w:rPr>
                <w:rFonts w:asciiTheme="minorHAnsi" w:hAnsiTheme="minorHAnsi" w:cstheme="minorHAnsi"/>
                <w:sz w:val="22"/>
                <w:szCs w:val="22"/>
                <w:lang w:eastAsia="en-GB"/>
              </w:rPr>
            </w:pPr>
            <w:r w:rsidRPr="00A001B4">
              <w:rPr>
                <w:rFonts w:asciiTheme="minorHAnsi" w:hAnsiTheme="minorHAnsi" w:cstheme="minorHAnsi"/>
                <w:sz w:val="22"/>
                <w:szCs w:val="22"/>
                <w:lang w:eastAsia="en-GB"/>
              </w:rPr>
              <w:t>Managementul Mijloacelor Fixe si al Obiectelor de Inventar</w:t>
            </w:r>
          </w:p>
          <w:p w14:paraId="64C70AD5" w14:textId="77777777" w:rsidR="00C70F08" w:rsidRPr="00A001B4" w:rsidRDefault="00C70F08">
            <w:pPr>
              <w:pStyle w:val="CVNormal"/>
              <w:numPr>
                <w:ilvl w:val="1"/>
                <w:numId w:val="30"/>
              </w:numPr>
              <w:rPr>
                <w:rFonts w:asciiTheme="minorHAnsi" w:hAnsiTheme="minorHAnsi" w:cstheme="minorHAnsi"/>
                <w:sz w:val="22"/>
                <w:szCs w:val="22"/>
                <w:lang w:eastAsia="en-GB"/>
              </w:rPr>
            </w:pPr>
            <w:r w:rsidRPr="00A001B4">
              <w:rPr>
                <w:rFonts w:asciiTheme="minorHAnsi" w:hAnsiTheme="minorHAnsi" w:cstheme="minorHAnsi"/>
                <w:sz w:val="22"/>
                <w:szCs w:val="22"/>
                <w:lang w:eastAsia="en-GB"/>
              </w:rPr>
              <w:t>Managementul Angajamentelor bugetare (ALOP)</w:t>
            </w:r>
          </w:p>
          <w:p w14:paraId="42F78185" w14:textId="77777777" w:rsidR="00C70F08" w:rsidRPr="00A001B4" w:rsidRDefault="00C70F08">
            <w:pPr>
              <w:pStyle w:val="CVNormal"/>
              <w:numPr>
                <w:ilvl w:val="1"/>
                <w:numId w:val="30"/>
              </w:numPr>
              <w:jc w:val="both"/>
              <w:rPr>
                <w:rFonts w:asciiTheme="minorHAnsi" w:hAnsiTheme="minorHAnsi" w:cstheme="minorHAnsi"/>
                <w:sz w:val="22"/>
                <w:szCs w:val="22"/>
                <w:lang w:eastAsia="en-GB"/>
              </w:rPr>
            </w:pPr>
            <w:r w:rsidRPr="00A001B4">
              <w:rPr>
                <w:rFonts w:asciiTheme="minorHAnsi" w:hAnsiTheme="minorHAnsi" w:cstheme="minorHAnsi"/>
                <w:sz w:val="22"/>
                <w:szCs w:val="22"/>
                <w:lang w:eastAsia="en-GB"/>
              </w:rPr>
              <w:t>Managementul Stocurilor</w:t>
            </w:r>
          </w:p>
          <w:p w14:paraId="2C3093A0" w14:textId="77777777" w:rsidR="00C70F08" w:rsidRPr="00A001B4" w:rsidRDefault="00C70F08">
            <w:pPr>
              <w:pStyle w:val="CVNormal"/>
              <w:numPr>
                <w:ilvl w:val="1"/>
                <w:numId w:val="30"/>
              </w:numPr>
              <w:jc w:val="both"/>
              <w:rPr>
                <w:rFonts w:asciiTheme="minorHAnsi" w:hAnsiTheme="minorHAnsi" w:cstheme="minorHAnsi"/>
                <w:sz w:val="22"/>
                <w:szCs w:val="22"/>
                <w:lang w:eastAsia="en-GB"/>
              </w:rPr>
            </w:pPr>
            <w:r w:rsidRPr="00A001B4">
              <w:rPr>
                <w:rFonts w:asciiTheme="minorHAnsi" w:hAnsiTheme="minorHAnsi" w:cstheme="minorHAnsi"/>
                <w:sz w:val="22"/>
                <w:szCs w:val="22"/>
                <w:lang w:eastAsia="en-GB"/>
              </w:rPr>
              <w:t xml:space="preserve">Managementul </w:t>
            </w:r>
            <w:proofErr w:type="spellStart"/>
            <w:r w:rsidRPr="00A001B4">
              <w:rPr>
                <w:rFonts w:asciiTheme="minorHAnsi" w:hAnsiTheme="minorHAnsi" w:cstheme="minorHAnsi"/>
                <w:sz w:val="22"/>
                <w:szCs w:val="22"/>
                <w:lang w:eastAsia="en-GB"/>
              </w:rPr>
              <w:t>Salarizarii</w:t>
            </w:r>
            <w:proofErr w:type="spellEnd"/>
          </w:p>
          <w:p w14:paraId="5E9C1F77" w14:textId="77777777" w:rsidR="00C70F08" w:rsidRPr="00A001B4" w:rsidRDefault="00C70F08" w:rsidP="004B615A">
            <w:pPr>
              <w:rPr>
                <w:rFonts w:ascii="Calibri" w:hAnsi="Calibri" w:cs="Calibri"/>
                <w:i/>
                <w:highlight w:val="lightGray"/>
                <w:lang w:eastAsia="en-GB"/>
              </w:rPr>
            </w:pPr>
            <w:r w:rsidRPr="00A001B4">
              <w:rPr>
                <w:rFonts w:asciiTheme="minorHAnsi" w:hAnsiTheme="minorHAnsi" w:cstheme="minorHAnsi"/>
                <w:lang w:eastAsia="en-GB"/>
              </w:rPr>
              <w:t xml:space="preserve">Subsistemul de Portal </w:t>
            </w:r>
            <w:proofErr w:type="spellStart"/>
            <w:r w:rsidRPr="00A001B4">
              <w:rPr>
                <w:rFonts w:asciiTheme="minorHAnsi" w:hAnsiTheme="minorHAnsi" w:cstheme="minorHAnsi"/>
                <w:lang w:eastAsia="en-GB"/>
              </w:rPr>
              <w:t>Informational</w:t>
            </w:r>
            <w:proofErr w:type="spellEnd"/>
            <w:r w:rsidRPr="00A001B4">
              <w:rPr>
                <w:rFonts w:asciiTheme="minorHAnsi" w:hAnsiTheme="minorHAnsi" w:cstheme="minorHAnsi"/>
                <w:lang w:eastAsia="en-GB"/>
              </w:rPr>
              <w:t xml:space="preserve"> Medica</w:t>
            </w:r>
          </w:p>
        </w:tc>
        <w:tc>
          <w:tcPr>
            <w:tcW w:w="3696" w:type="dxa"/>
            <w:gridSpan w:val="3"/>
          </w:tcPr>
          <w:p w14:paraId="266FF6DE"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305E65EF"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eastAsia="Times New Roman" w:hAnsiTheme="minorHAnsi" w:cstheme="minorHAnsi"/>
              </w:rPr>
              <w:t xml:space="preserve">Analiza proceselor de business si a </w:t>
            </w:r>
            <w:proofErr w:type="spellStart"/>
            <w:r w:rsidRPr="00A001B4">
              <w:rPr>
                <w:rFonts w:asciiTheme="minorHAnsi" w:eastAsia="Times New Roman" w:hAnsiTheme="minorHAnsi" w:cstheme="minorHAnsi"/>
              </w:rPr>
              <w:t>cerintelor</w:t>
            </w:r>
            <w:proofErr w:type="spellEnd"/>
            <w:r w:rsidRPr="00A001B4">
              <w:rPr>
                <w:rFonts w:asciiTheme="minorHAnsi" w:eastAsia="Times New Roman" w:hAnsiTheme="minorHAnsi" w:cstheme="minorHAnsi"/>
              </w:rPr>
              <w:t xml:space="preserve"> utilizatorilor, in vederea </w:t>
            </w:r>
            <w:r w:rsidRPr="00A001B4">
              <w:rPr>
                <w:rFonts w:asciiTheme="minorHAnsi" w:eastAsia="Times New Roman" w:hAnsiTheme="minorHAnsi" w:cstheme="minorHAnsi"/>
              </w:rPr>
              <w:lastRenderedPageBreak/>
              <w:t xml:space="preserve">stabilirii modelului de sistem si a </w:t>
            </w:r>
            <w:proofErr w:type="spellStart"/>
            <w:r w:rsidRPr="00A001B4">
              <w:rPr>
                <w:rFonts w:asciiTheme="minorHAnsi" w:eastAsia="Times New Roman" w:hAnsiTheme="minorHAnsi" w:cstheme="minorHAnsi"/>
              </w:rPr>
              <w:t>necesitatilor</w:t>
            </w:r>
            <w:proofErr w:type="spellEnd"/>
            <w:r w:rsidRPr="00A001B4">
              <w:rPr>
                <w:rFonts w:asciiTheme="minorHAnsi" w:eastAsia="Times New Roman" w:hAnsiTheme="minorHAnsi" w:cstheme="minorHAnsi"/>
              </w:rPr>
              <w:t xml:space="preserve"> de setare, configurare si parametrizare</w:t>
            </w:r>
          </w:p>
          <w:p w14:paraId="30796003"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hAnsiTheme="minorHAnsi" w:cstheme="minorHAnsi"/>
              </w:rPr>
              <w:t xml:space="preserve">Analiza proceselor in vederea stabilirii modelului de sistem precum si a </w:t>
            </w:r>
            <w:proofErr w:type="spellStart"/>
            <w:r w:rsidRPr="00A001B4">
              <w:rPr>
                <w:rFonts w:asciiTheme="minorHAnsi" w:hAnsiTheme="minorHAnsi" w:cstheme="minorHAnsi"/>
              </w:rPr>
              <w:t>necesitatilor</w:t>
            </w:r>
            <w:proofErr w:type="spellEnd"/>
            <w:r w:rsidRPr="00A001B4">
              <w:rPr>
                <w:rFonts w:asciiTheme="minorHAnsi" w:hAnsiTheme="minorHAnsi" w:cstheme="minorHAnsi"/>
              </w:rPr>
              <w:t xml:space="preserve"> de setare, configurare si parametrizare, implementare </w:t>
            </w:r>
            <w:proofErr w:type="spellStart"/>
            <w:r w:rsidRPr="00A001B4">
              <w:rPr>
                <w:rFonts w:asciiTheme="minorHAnsi" w:hAnsiTheme="minorHAnsi" w:cstheme="minorHAnsi"/>
              </w:rPr>
              <w:t>solutie</w:t>
            </w:r>
            <w:proofErr w:type="spellEnd"/>
            <w:r w:rsidRPr="00A001B4">
              <w:rPr>
                <w:rFonts w:asciiTheme="minorHAnsi" w:hAnsiTheme="minorHAnsi" w:cstheme="minorHAnsi"/>
              </w:rPr>
              <w:t xml:space="preserve"> software, testare unitara si </w:t>
            </w:r>
            <w:proofErr w:type="spellStart"/>
            <w:r w:rsidRPr="00A001B4">
              <w:rPr>
                <w:rFonts w:asciiTheme="minorHAnsi" w:hAnsiTheme="minorHAnsi" w:cstheme="minorHAnsi"/>
              </w:rPr>
              <w:t>functionala</w:t>
            </w:r>
            <w:proofErr w:type="spellEnd"/>
          </w:p>
          <w:p w14:paraId="3B6512EE"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Adaptarea </w:t>
            </w:r>
            <w:proofErr w:type="spellStart"/>
            <w:r w:rsidRPr="00A001B4">
              <w:rPr>
                <w:rFonts w:asciiTheme="minorHAnsi" w:eastAsia="Times New Roman" w:hAnsiTheme="minorHAnsi" w:cstheme="minorHAnsi"/>
              </w:rPr>
              <w:t>aplicatiilor</w:t>
            </w:r>
            <w:proofErr w:type="spellEnd"/>
            <w:r w:rsidRPr="00A001B4">
              <w:rPr>
                <w:rFonts w:asciiTheme="minorHAnsi" w:eastAsia="Times New Roman" w:hAnsiTheme="minorHAnsi" w:cstheme="minorHAnsi"/>
              </w:rPr>
              <w:t xml:space="preserve"> la </w:t>
            </w:r>
            <w:proofErr w:type="spellStart"/>
            <w:r w:rsidRPr="00A001B4">
              <w:rPr>
                <w:rFonts w:asciiTheme="minorHAnsi" w:eastAsia="Times New Roman" w:hAnsiTheme="minorHAnsi" w:cstheme="minorHAnsi"/>
              </w:rPr>
              <w:t>necesitatile</w:t>
            </w:r>
            <w:proofErr w:type="spellEnd"/>
            <w:r w:rsidRPr="00A001B4">
              <w:rPr>
                <w:rFonts w:asciiTheme="minorHAnsi" w:eastAsia="Times New Roman" w:hAnsiTheme="minorHAnsi" w:cstheme="minorHAnsi"/>
              </w:rPr>
              <w:t xml:space="preserve"> clientului</w:t>
            </w:r>
          </w:p>
          <w:p w14:paraId="2F940503"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documentului de analiza si </w:t>
            </w:r>
            <w:proofErr w:type="spellStart"/>
            <w:r w:rsidRPr="00A001B4">
              <w:rPr>
                <w:rFonts w:asciiTheme="minorHAnsi" w:eastAsia="Times New Roman" w:hAnsiTheme="minorHAnsi" w:cstheme="minorHAnsi"/>
              </w:rPr>
              <w:t>specificatii</w:t>
            </w:r>
            <w:proofErr w:type="spellEnd"/>
            <w:r w:rsidRPr="00A001B4">
              <w:rPr>
                <w:rFonts w:asciiTheme="minorHAnsi" w:eastAsia="Times New Roman" w:hAnsiTheme="minorHAnsi" w:cstheme="minorHAnsi"/>
              </w:rPr>
              <w:t xml:space="preserve"> </w:t>
            </w:r>
            <w:proofErr w:type="spellStart"/>
            <w:r w:rsidRPr="00A001B4">
              <w:rPr>
                <w:rFonts w:asciiTheme="minorHAnsi" w:eastAsia="Times New Roman" w:hAnsiTheme="minorHAnsi" w:cstheme="minorHAnsi"/>
              </w:rPr>
              <w:t>functionale</w:t>
            </w:r>
            <w:proofErr w:type="spellEnd"/>
          </w:p>
          <w:p w14:paraId="5C9101AE"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Identificarea scenariilor de testare</w:t>
            </w:r>
          </w:p>
          <w:p w14:paraId="41FA55E4"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Realizarea </w:t>
            </w:r>
            <w:proofErr w:type="spellStart"/>
            <w:r w:rsidRPr="00A001B4">
              <w:rPr>
                <w:rFonts w:asciiTheme="minorHAnsi" w:eastAsia="Times New Roman" w:hAnsiTheme="minorHAnsi" w:cstheme="minorHAnsi"/>
              </w:rPr>
              <w:t>specificatiilor</w:t>
            </w:r>
            <w:proofErr w:type="spellEnd"/>
            <w:r w:rsidRPr="00A001B4">
              <w:rPr>
                <w:rFonts w:asciiTheme="minorHAnsi" w:eastAsia="Times New Roman" w:hAnsiTheme="minorHAnsi" w:cstheme="minorHAnsi"/>
              </w:rPr>
              <w:t xml:space="preserve"> de testare</w:t>
            </w:r>
          </w:p>
          <w:p w14:paraId="3BBDD1F6"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manualului de utilizare</w:t>
            </w:r>
          </w:p>
          <w:p w14:paraId="7C2CA4CD"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de instruire</w:t>
            </w:r>
          </w:p>
          <w:p w14:paraId="57BB55E4"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materialelor de instruire</w:t>
            </w:r>
          </w:p>
          <w:p w14:paraId="48DAEAC3"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Colectarea feedback-ului în urma instruirii</w:t>
            </w:r>
          </w:p>
          <w:p w14:paraId="116D1A00"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eastAsia="Times New Roman" w:hAnsiTheme="minorHAnsi" w:cstheme="minorHAnsi"/>
              </w:rPr>
              <w:t>Configurarea, parametrizarea, setarea si instalarea modulelor</w:t>
            </w:r>
            <w:r w:rsidRPr="00A001B4">
              <w:rPr>
                <w:rFonts w:asciiTheme="minorHAnsi" w:hAnsiTheme="minorHAnsi" w:cstheme="minorHAnsi"/>
              </w:rPr>
              <w:t xml:space="preserve"> in conformitate cu specificul fluxurilor de lucru si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utilizatorilor </w:t>
            </w:r>
          </w:p>
          <w:p w14:paraId="218B3FB4"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Testare unitara</w:t>
            </w:r>
          </w:p>
          <w:p w14:paraId="76179DBA"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Testarea </w:t>
            </w:r>
            <w:proofErr w:type="spellStart"/>
            <w:r w:rsidRPr="00A001B4">
              <w:rPr>
                <w:rFonts w:asciiTheme="minorHAnsi" w:eastAsia="Times New Roman" w:hAnsiTheme="minorHAnsi" w:cstheme="minorHAnsi"/>
              </w:rPr>
              <w:t>functionalitatilor</w:t>
            </w:r>
            <w:proofErr w:type="spellEnd"/>
            <w:r w:rsidRPr="00A001B4">
              <w:rPr>
                <w:rFonts w:asciiTheme="minorHAnsi" w:eastAsia="Times New Roman" w:hAnsiTheme="minorHAnsi" w:cstheme="minorHAnsi"/>
              </w:rPr>
              <w:t xml:space="preserve"> standard si customizate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modulelor implementate </w:t>
            </w:r>
          </w:p>
          <w:p w14:paraId="030AD166" w14:textId="77777777" w:rsidR="00C70F08" w:rsidRPr="00A001B4"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A001B4">
              <w:rPr>
                <w:rFonts w:cstheme="minorHAnsi"/>
                <w:spacing w:val="-6"/>
                <w:kern w:val="1"/>
                <w:lang w:val="ro-RO" w:eastAsia="zh-CN" w:bidi="hi-IN"/>
              </w:rPr>
              <w:t xml:space="preserve">Planifică derularea sesiunilor de instruire a utilizatorilor </w:t>
            </w:r>
            <w:proofErr w:type="spellStart"/>
            <w:r w:rsidRPr="00A001B4">
              <w:rPr>
                <w:rFonts w:cstheme="minorHAnsi"/>
                <w:spacing w:val="-6"/>
                <w:kern w:val="1"/>
                <w:lang w:val="ro-RO" w:eastAsia="zh-CN" w:bidi="hi-IN"/>
              </w:rPr>
              <w:t>şi</w:t>
            </w:r>
            <w:proofErr w:type="spellEnd"/>
            <w:r w:rsidRPr="00A001B4">
              <w:rPr>
                <w:rFonts w:cstheme="minorHAnsi"/>
                <w:spacing w:val="-6"/>
                <w:kern w:val="1"/>
                <w:lang w:val="ro-RO" w:eastAsia="zh-CN" w:bidi="hi-IN"/>
              </w:rPr>
              <w:t xml:space="preserve"> administratorilor</w:t>
            </w:r>
          </w:p>
          <w:p w14:paraId="510FEE07"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Instruirea utilizatorilor finali</w:t>
            </w:r>
          </w:p>
          <w:p w14:paraId="6B2B5052"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Instruirea </w:t>
            </w:r>
            <w:proofErr w:type="spellStart"/>
            <w:r w:rsidRPr="00A001B4">
              <w:rPr>
                <w:rFonts w:asciiTheme="minorHAnsi" w:eastAsia="Times New Roman" w:hAnsiTheme="minorHAnsi" w:cstheme="minorHAnsi"/>
              </w:rPr>
              <w:t>specialistilor</w:t>
            </w:r>
            <w:proofErr w:type="spellEnd"/>
            <w:r w:rsidRPr="00A001B4">
              <w:rPr>
                <w:rFonts w:asciiTheme="minorHAnsi" w:eastAsia="Times New Roman" w:hAnsiTheme="minorHAnsi" w:cstheme="minorHAnsi"/>
              </w:rPr>
              <w:t xml:space="preserve"> IT pentru administrarea sistemului</w:t>
            </w:r>
          </w:p>
          <w:p w14:paraId="77B53918"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A001B4">
              <w:rPr>
                <w:rFonts w:asciiTheme="minorHAnsi" w:eastAsia="Times New Roman" w:hAnsiTheme="minorHAnsi" w:cstheme="minorHAnsi"/>
              </w:rPr>
              <w:t>disfunctionalizati</w:t>
            </w:r>
            <w:proofErr w:type="spellEnd"/>
          </w:p>
          <w:p w14:paraId="7E5C4FB7"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Definirea de roluri si drepturi de acces in sistem, </w:t>
            </w:r>
            <w:proofErr w:type="spellStart"/>
            <w:r w:rsidRPr="00A001B4">
              <w:rPr>
                <w:rFonts w:asciiTheme="minorHAnsi" w:eastAsia="Times New Roman" w:hAnsiTheme="minorHAnsi" w:cstheme="minorHAnsi"/>
              </w:rPr>
              <w:t>obtinerea</w:t>
            </w:r>
            <w:proofErr w:type="spellEnd"/>
            <w:r w:rsidRPr="00A001B4">
              <w:rPr>
                <w:rFonts w:asciiTheme="minorHAnsi" w:eastAsia="Times New Roman" w:hAnsiTheme="minorHAnsi" w:cstheme="minorHAnsi"/>
              </w:rPr>
              <w:t xml:space="preserve"> si verificarea rezultatelor</w:t>
            </w:r>
          </w:p>
          <w:p w14:paraId="366B2561"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testelor de acceptanta</w:t>
            </w:r>
          </w:p>
          <w:p w14:paraId="4785C47E"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A001B4">
              <w:rPr>
                <w:rFonts w:asciiTheme="minorHAnsi" w:eastAsia="Times New Roman" w:hAnsiTheme="minorHAnsi" w:cstheme="minorHAnsi"/>
              </w:rPr>
              <w:t>Customizari</w:t>
            </w:r>
            <w:proofErr w:type="spellEnd"/>
            <w:r w:rsidRPr="00A001B4">
              <w:rPr>
                <w:rFonts w:asciiTheme="minorHAnsi" w:eastAsia="Times New Roman" w:hAnsiTheme="minorHAnsi" w:cstheme="minorHAnsi"/>
              </w:rPr>
              <w:t xml:space="preserve"> diverse (rapoarte noi sau personalizate)</w:t>
            </w:r>
          </w:p>
          <w:p w14:paraId="71CFEFD6"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fiecarei </w:t>
            </w:r>
            <w:proofErr w:type="spellStart"/>
            <w:r w:rsidRPr="00A001B4">
              <w:rPr>
                <w:rFonts w:asciiTheme="minorHAnsi" w:eastAsia="Times New Roman" w:hAnsiTheme="minorHAnsi" w:cstheme="minorHAnsi"/>
              </w:rPr>
              <w:t>activitati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desfasurate</w:t>
            </w:r>
            <w:proofErr w:type="spellEnd"/>
            <w:r w:rsidRPr="00A001B4">
              <w:rPr>
                <w:rFonts w:asciiTheme="minorHAnsi" w:hAnsiTheme="minorHAnsi" w:cstheme="minorHAnsi"/>
              </w:rPr>
              <w:t xml:space="preserve"> pentru componentele implementate (rapoarte de testare, rapoarte de </w:t>
            </w:r>
            <w:proofErr w:type="spellStart"/>
            <w:r w:rsidRPr="00A001B4">
              <w:rPr>
                <w:rFonts w:asciiTheme="minorHAnsi" w:hAnsiTheme="minorHAnsi" w:cstheme="minorHAnsi"/>
              </w:rPr>
              <w:t>scolarizare</w:t>
            </w:r>
            <w:proofErr w:type="spellEnd"/>
            <w:r w:rsidRPr="00A001B4">
              <w:rPr>
                <w:rFonts w:asciiTheme="minorHAnsi" w:hAnsiTheme="minorHAnsi" w:cstheme="minorHAnsi"/>
              </w:rPr>
              <w:t>, rapoarte de asistenta tehnica, de instruire)</w:t>
            </w:r>
          </w:p>
        </w:tc>
        <w:tc>
          <w:tcPr>
            <w:tcW w:w="1080" w:type="dxa"/>
            <w:gridSpan w:val="2"/>
          </w:tcPr>
          <w:p w14:paraId="5130CB51" w14:textId="77777777" w:rsidR="00C70F08" w:rsidRPr="00A001B4" w:rsidRDefault="00C70F08" w:rsidP="004B615A">
            <w:pPr>
              <w:rPr>
                <w:rFonts w:ascii="Calibri" w:hAnsi="Calibri" w:cs="Calibri"/>
                <w:lang w:eastAsia="en-GB"/>
              </w:rPr>
            </w:pPr>
            <w:r w:rsidRPr="00A001B4">
              <w:rPr>
                <w:rFonts w:ascii="Calibri" w:hAnsi="Calibri" w:cs="Calibri"/>
                <w:lang w:eastAsia="en-GB"/>
              </w:rPr>
              <w:lastRenderedPageBreak/>
              <w:t>1.288.086,33 lei</w:t>
            </w:r>
          </w:p>
        </w:tc>
        <w:tc>
          <w:tcPr>
            <w:tcW w:w="1080" w:type="dxa"/>
          </w:tcPr>
          <w:p w14:paraId="57F4D5E4" w14:textId="77777777" w:rsidR="00C70F08" w:rsidRPr="00A001B4" w:rsidRDefault="00C70F08" w:rsidP="004B615A">
            <w:pPr>
              <w:rPr>
                <w:rFonts w:ascii="Calibri" w:hAnsi="Calibri" w:cs="Calibri"/>
                <w:lang w:eastAsia="en-GB"/>
              </w:rPr>
            </w:pPr>
            <w:r w:rsidRPr="00A001B4">
              <w:rPr>
                <w:rFonts w:asciiTheme="minorHAnsi" w:hAnsiTheme="minorHAnsi" w:cstheme="minorHAnsi"/>
              </w:rPr>
              <w:t>Ianuarie 2014 – Noiembrie 2014</w:t>
            </w:r>
          </w:p>
        </w:tc>
      </w:tr>
      <w:tr w:rsidR="00C70F08" w:rsidRPr="00A001B4" w14:paraId="780591F5" w14:textId="77777777" w:rsidTr="00AF5C3E">
        <w:trPr>
          <w:trHeight w:val="783"/>
        </w:trPr>
        <w:tc>
          <w:tcPr>
            <w:tcW w:w="4854" w:type="dxa"/>
            <w:gridSpan w:val="3"/>
          </w:tcPr>
          <w:p w14:paraId="30C808DF"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696" w:type="dxa"/>
            <w:gridSpan w:val="3"/>
          </w:tcPr>
          <w:p w14:paraId="05092E47" w14:textId="77777777" w:rsidR="00C70F08" w:rsidRPr="00A001B4" w:rsidRDefault="00C70F08" w:rsidP="004B615A">
            <w:pPr>
              <w:rPr>
                <w:rFonts w:ascii="Calibri" w:hAnsi="Calibri" w:cs="Calibri"/>
                <w:lang w:eastAsia="en-GB"/>
              </w:rPr>
            </w:pPr>
            <w:r w:rsidRPr="00A001B4">
              <w:rPr>
                <w:rFonts w:ascii="Calibri" w:hAnsi="Calibri" w:cs="Calibri"/>
                <w:lang w:eastAsia="en-GB"/>
              </w:rPr>
              <w:t>10 luni</w:t>
            </w:r>
          </w:p>
        </w:tc>
        <w:tc>
          <w:tcPr>
            <w:tcW w:w="2160" w:type="dxa"/>
            <w:gridSpan w:val="3"/>
          </w:tcPr>
          <w:p w14:paraId="4C411669" w14:textId="77777777" w:rsidR="00C70F08" w:rsidRPr="00A001B4" w:rsidRDefault="00C70F08" w:rsidP="004B615A">
            <w:pPr>
              <w:rPr>
                <w:rFonts w:ascii="Calibri" w:hAnsi="Calibri" w:cs="Calibri"/>
                <w:lang w:eastAsia="en-GB"/>
              </w:rPr>
            </w:pPr>
            <w:r w:rsidRPr="00A001B4">
              <w:rPr>
                <w:rFonts w:asciiTheme="minorHAnsi" w:hAnsiTheme="minorHAnsi" w:cstheme="minorHAnsi"/>
              </w:rPr>
              <w:t>Ianuarie 2014 – Noiembrie 2014</w:t>
            </w:r>
          </w:p>
        </w:tc>
      </w:tr>
      <w:tr w:rsidR="00C70F08" w:rsidRPr="00A001B4" w14:paraId="7334EFD4" w14:textId="77777777" w:rsidTr="00AF5C3E">
        <w:trPr>
          <w:trHeight w:val="783"/>
        </w:trPr>
        <w:tc>
          <w:tcPr>
            <w:tcW w:w="4854" w:type="dxa"/>
            <w:gridSpan w:val="3"/>
          </w:tcPr>
          <w:p w14:paraId="08BD5FB7" w14:textId="77777777" w:rsidR="00C70F08" w:rsidRPr="00A001B4"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A001B4">
              <w:rPr>
                <w:rFonts w:ascii="Calibri" w:hAnsi="Calibri" w:cs="Calibri"/>
                <w:lang w:val="ro-RO" w:eastAsia="en-GB"/>
              </w:rPr>
              <w:lastRenderedPageBreak/>
              <w:t>Scurtă descriere a activității/ proiectului/contractului valoarea și durata sa exactă</w:t>
            </w:r>
          </w:p>
          <w:p w14:paraId="640D9EC2" w14:textId="77777777" w:rsidR="00C70F08" w:rsidRPr="00A001B4" w:rsidRDefault="00C70F08" w:rsidP="004B615A">
            <w:pPr>
              <w:rPr>
                <w:rFonts w:asciiTheme="minorHAnsi" w:eastAsia="Times New Roman" w:hAnsiTheme="minorHAnsi" w:cstheme="minorHAnsi"/>
                <w:b/>
                <w:bCs/>
              </w:rPr>
            </w:pPr>
            <w:r w:rsidRPr="00A001B4">
              <w:rPr>
                <w:rFonts w:asciiTheme="minorHAnsi" w:hAnsiTheme="minorHAnsi" w:cstheme="minorHAnsi"/>
                <w:b/>
                <w:bCs/>
              </w:rPr>
              <w:t xml:space="preserve">Denumire </w:t>
            </w:r>
            <w:r w:rsidRPr="00A001B4">
              <w:rPr>
                <w:rFonts w:asciiTheme="minorHAnsi" w:eastAsia="Times New Roman" w:hAnsiTheme="minorHAnsi" w:cstheme="minorHAnsi"/>
                <w:b/>
                <w:bCs/>
              </w:rPr>
              <w:t xml:space="preserve">proiect:  </w:t>
            </w:r>
            <w:r w:rsidRPr="00A001B4">
              <w:rPr>
                <w:rFonts w:asciiTheme="minorHAnsi" w:hAnsiTheme="minorHAnsi" w:cstheme="minorHAnsi"/>
                <w:spacing w:val="-3"/>
              </w:rPr>
              <w:t xml:space="preserve">Implementarea unui Sistem Informatic Integrat de Management (SIIM), inclusiv asigurarea </w:t>
            </w:r>
            <w:proofErr w:type="spellStart"/>
            <w:r w:rsidRPr="00A001B4">
              <w:rPr>
                <w:rFonts w:asciiTheme="minorHAnsi" w:hAnsiTheme="minorHAnsi" w:cstheme="minorHAnsi"/>
                <w:spacing w:val="-3"/>
              </w:rPr>
              <w:t>garantiei</w:t>
            </w:r>
            <w:proofErr w:type="spellEnd"/>
            <w:r w:rsidRPr="00A001B4">
              <w:rPr>
                <w:rFonts w:asciiTheme="minorHAnsi" w:hAnsiTheme="minorHAnsi" w:cstheme="minorHAnsi"/>
                <w:spacing w:val="-3"/>
              </w:rPr>
              <w:t xml:space="preserve"> post-implementare a SIIM</w:t>
            </w:r>
          </w:p>
          <w:p w14:paraId="799069EA" w14:textId="77777777" w:rsidR="00C70F08" w:rsidRPr="00A001B4" w:rsidRDefault="00C70F08" w:rsidP="004B615A">
            <w:pPr>
              <w:rPr>
                <w:rFonts w:asciiTheme="minorHAnsi" w:eastAsia="Times New Roman" w:hAnsiTheme="minorHAnsi" w:cstheme="minorHAnsi"/>
                <w:b/>
                <w:bCs/>
              </w:rPr>
            </w:pPr>
          </w:p>
          <w:p w14:paraId="343C365C" w14:textId="77777777" w:rsidR="00C70F08" w:rsidRPr="00A001B4" w:rsidRDefault="00C70F08" w:rsidP="004B615A">
            <w:pPr>
              <w:rPr>
                <w:rFonts w:asciiTheme="minorHAnsi" w:eastAsia="Times New Roman" w:hAnsiTheme="minorHAnsi" w:cstheme="minorHAnsi"/>
              </w:rPr>
            </w:pPr>
            <w:r w:rsidRPr="00A001B4">
              <w:rPr>
                <w:rFonts w:asciiTheme="minorHAnsi" w:hAnsiTheme="minorHAnsi" w:cstheme="minorHAnsi"/>
                <w:b/>
                <w:bCs/>
              </w:rPr>
              <w:t>Obiectivele si caracteristicile proiectului</w:t>
            </w:r>
            <w:r w:rsidRPr="00A001B4">
              <w:rPr>
                <w:rFonts w:asciiTheme="minorHAnsi" w:hAnsiTheme="minorHAnsi" w:cstheme="minorHAnsi"/>
                <w:b/>
                <w:lang w:eastAsia="en-GB"/>
              </w:rPr>
              <w:t xml:space="preserve">: </w:t>
            </w:r>
            <w:r w:rsidRPr="00A001B4">
              <w:rPr>
                <w:rFonts w:asciiTheme="minorHAnsi" w:eastAsia="Times New Roman" w:hAnsiTheme="minorHAnsi" w:cstheme="minorHAnsi"/>
              </w:rPr>
              <w:t xml:space="preserve"> </w:t>
            </w:r>
          </w:p>
          <w:p w14:paraId="04FE471C" w14:textId="77777777" w:rsidR="00C70F08" w:rsidRPr="00A001B4" w:rsidRDefault="00C70F08" w:rsidP="004B615A">
            <w:pPr>
              <w:rPr>
                <w:rFonts w:asciiTheme="minorHAnsi" w:hAnsiTheme="minorHAnsi" w:cstheme="minorHAnsi"/>
                <w:spacing w:val="-3"/>
              </w:rPr>
            </w:pPr>
            <w:r w:rsidRPr="00A001B4">
              <w:rPr>
                <w:rFonts w:asciiTheme="minorHAnsi" w:hAnsiTheme="minorHAnsi" w:cstheme="minorHAnsi"/>
                <w:spacing w:val="-3"/>
              </w:rPr>
              <w:t>Proiectul a avut ca obiectiv prestarea de servicii si livrarea produselor necesare pentru “</w:t>
            </w:r>
            <w:r w:rsidRPr="00A001B4">
              <w:rPr>
                <w:rFonts w:asciiTheme="minorHAnsi" w:hAnsiTheme="minorHAnsi" w:cstheme="minorHAnsi"/>
                <w:i/>
                <w:spacing w:val="-3"/>
              </w:rPr>
              <w:t xml:space="preserve">Implementarea unui Sistem Informatic Integrat de Management (SIIM), inclusiv asigurarea </w:t>
            </w:r>
            <w:proofErr w:type="spellStart"/>
            <w:r w:rsidRPr="00A001B4">
              <w:rPr>
                <w:rFonts w:asciiTheme="minorHAnsi" w:hAnsiTheme="minorHAnsi" w:cstheme="minorHAnsi"/>
                <w:i/>
                <w:spacing w:val="-3"/>
              </w:rPr>
              <w:t>garantiei</w:t>
            </w:r>
            <w:proofErr w:type="spellEnd"/>
            <w:r w:rsidRPr="00A001B4">
              <w:rPr>
                <w:rFonts w:asciiTheme="minorHAnsi" w:hAnsiTheme="minorHAnsi" w:cstheme="minorHAnsi"/>
                <w:i/>
                <w:spacing w:val="-3"/>
              </w:rPr>
              <w:t xml:space="preserve"> post-implementare a SIIM</w:t>
            </w:r>
            <w:r w:rsidRPr="00A001B4">
              <w:rPr>
                <w:rFonts w:asciiTheme="minorHAnsi" w:hAnsiTheme="minorHAnsi" w:cstheme="minorHAnsi"/>
                <w:spacing w:val="-3"/>
              </w:rPr>
              <w:t>”.</w:t>
            </w:r>
          </w:p>
          <w:p w14:paraId="29FAAEED" w14:textId="77777777" w:rsidR="00C70F08" w:rsidRPr="00A001B4" w:rsidRDefault="00C70F08" w:rsidP="004B615A">
            <w:pPr>
              <w:shd w:val="clear" w:color="auto" w:fill="FFFFFF"/>
              <w:ind w:left="7"/>
              <w:outlineLvl w:val="0"/>
              <w:rPr>
                <w:rFonts w:asciiTheme="minorHAnsi" w:hAnsiTheme="minorHAnsi" w:cstheme="minorHAnsi"/>
                <w:spacing w:val="-3"/>
              </w:rPr>
            </w:pPr>
            <w:r w:rsidRPr="00A001B4">
              <w:rPr>
                <w:rFonts w:asciiTheme="minorHAnsi" w:hAnsiTheme="minorHAnsi" w:cstheme="minorHAnsi"/>
                <w:spacing w:val="-3"/>
              </w:rPr>
              <w:t xml:space="preserve">In cadrul proiectului, SIVECO Romania a efectuat </w:t>
            </w:r>
            <w:proofErr w:type="spellStart"/>
            <w:r w:rsidRPr="00A001B4">
              <w:rPr>
                <w:rFonts w:asciiTheme="minorHAnsi" w:hAnsiTheme="minorHAnsi" w:cstheme="minorHAnsi"/>
                <w:spacing w:val="-3"/>
              </w:rPr>
              <w:t>predari</w:t>
            </w:r>
            <w:proofErr w:type="spellEnd"/>
            <w:r w:rsidRPr="00A001B4">
              <w:rPr>
                <w:rFonts w:asciiTheme="minorHAnsi" w:hAnsiTheme="minorHAnsi" w:cstheme="minorHAnsi"/>
                <w:spacing w:val="-3"/>
              </w:rPr>
              <w:t xml:space="preserve"> de produse, a </w:t>
            </w:r>
            <w:proofErr w:type="spellStart"/>
            <w:r w:rsidRPr="00A001B4">
              <w:rPr>
                <w:rFonts w:asciiTheme="minorHAnsi" w:hAnsiTheme="minorHAnsi" w:cstheme="minorHAnsi"/>
                <w:spacing w:val="-3"/>
              </w:rPr>
              <w:t>desfasurat</w:t>
            </w:r>
            <w:proofErr w:type="spellEnd"/>
            <w:r w:rsidRPr="00A001B4">
              <w:rPr>
                <w:rFonts w:asciiTheme="minorHAnsi" w:hAnsiTheme="minorHAnsi" w:cstheme="minorHAnsi"/>
                <w:spacing w:val="-3"/>
              </w:rPr>
              <w:t xml:space="preserve"> </w:t>
            </w:r>
            <w:proofErr w:type="spellStart"/>
            <w:r w:rsidRPr="00A001B4">
              <w:rPr>
                <w:rFonts w:asciiTheme="minorHAnsi" w:hAnsiTheme="minorHAnsi" w:cstheme="minorHAnsi"/>
                <w:spacing w:val="-3"/>
              </w:rPr>
              <w:t>activitati</w:t>
            </w:r>
            <w:proofErr w:type="spellEnd"/>
            <w:r w:rsidRPr="00A001B4">
              <w:rPr>
                <w:rFonts w:asciiTheme="minorHAnsi" w:hAnsiTheme="minorHAnsi" w:cstheme="minorHAnsi"/>
                <w:spacing w:val="-3"/>
              </w:rPr>
              <w:t xml:space="preserve"> de implementare (analiza, migrare, </w:t>
            </w:r>
            <w:proofErr w:type="spellStart"/>
            <w:r w:rsidRPr="00A001B4">
              <w:rPr>
                <w:rFonts w:asciiTheme="minorHAnsi" w:hAnsiTheme="minorHAnsi" w:cstheme="minorHAnsi"/>
                <w:spacing w:val="-3"/>
              </w:rPr>
              <w:t>scolarizare</w:t>
            </w:r>
            <w:proofErr w:type="spellEnd"/>
            <w:r w:rsidRPr="00A001B4">
              <w:rPr>
                <w:rFonts w:asciiTheme="minorHAnsi" w:hAnsiTheme="minorHAnsi" w:cstheme="minorHAnsi"/>
                <w:spacing w:val="-3"/>
              </w:rPr>
              <w:t xml:space="preserve">, asistenta tehnica) a componentelor Sistemului Informatic Integrat de Management. </w:t>
            </w:r>
          </w:p>
          <w:p w14:paraId="111584F4" w14:textId="77777777" w:rsidR="00C70F08" w:rsidRPr="00A001B4" w:rsidRDefault="00C70F08" w:rsidP="004B615A">
            <w:pPr>
              <w:shd w:val="clear" w:color="auto" w:fill="FFFFFF"/>
              <w:ind w:left="7"/>
              <w:outlineLvl w:val="0"/>
              <w:rPr>
                <w:rFonts w:asciiTheme="minorHAnsi" w:hAnsiTheme="minorHAnsi" w:cstheme="minorHAnsi"/>
                <w:spacing w:val="-3"/>
              </w:rPr>
            </w:pPr>
            <w:proofErr w:type="spellStart"/>
            <w:r w:rsidRPr="00A001B4">
              <w:rPr>
                <w:rFonts w:asciiTheme="minorHAnsi" w:hAnsiTheme="minorHAnsi" w:cstheme="minorHAnsi"/>
                <w:spacing w:val="-3"/>
              </w:rPr>
              <w:t>Solutia</w:t>
            </w:r>
            <w:proofErr w:type="spellEnd"/>
            <w:r w:rsidRPr="00A001B4">
              <w:rPr>
                <w:rFonts w:asciiTheme="minorHAnsi" w:hAnsiTheme="minorHAnsi" w:cstheme="minorHAnsi"/>
                <w:spacing w:val="-3"/>
              </w:rPr>
              <w:t xml:space="preserve"> furnizata este web-</w:t>
            </w:r>
            <w:proofErr w:type="spellStart"/>
            <w:r w:rsidRPr="00A001B4">
              <w:rPr>
                <w:rFonts w:asciiTheme="minorHAnsi" w:hAnsiTheme="minorHAnsi" w:cstheme="minorHAnsi"/>
                <w:spacing w:val="-3"/>
              </w:rPr>
              <w:t>based</w:t>
            </w:r>
            <w:proofErr w:type="spellEnd"/>
            <w:r w:rsidRPr="00A001B4">
              <w:rPr>
                <w:rFonts w:asciiTheme="minorHAnsi" w:hAnsiTheme="minorHAnsi" w:cstheme="minorHAnsi"/>
                <w:spacing w:val="-3"/>
              </w:rPr>
              <w:t xml:space="preserve"> si a inclus </w:t>
            </w:r>
            <w:proofErr w:type="spellStart"/>
            <w:r w:rsidRPr="00A001B4">
              <w:rPr>
                <w:rFonts w:asciiTheme="minorHAnsi" w:hAnsiTheme="minorHAnsi" w:cstheme="minorHAnsi"/>
                <w:spacing w:val="-3"/>
              </w:rPr>
              <w:t>urmatoarele</w:t>
            </w:r>
            <w:proofErr w:type="spellEnd"/>
            <w:r w:rsidRPr="00A001B4">
              <w:rPr>
                <w:rFonts w:asciiTheme="minorHAnsi" w:hAnsiTheme="minorHAnsi" w:cstheme="minorHAnsi"/>
                <w:spacing w:val="-3"/>
              </w:rPr>
              <w:t>:</w:t>
            </w:r>
          </w:p>
          <w:p w14:paraId="019A49BB"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A001B4">
              <w:rPr>
                <w:rFonts w:asciiTheme="minorHAnsi" w:hAnsiTheme="minorHAnsi" w:cstheme="minorHAnsi"/>
                <w:spacing w:val="-3"/>
              </w:rPr>
              <w:t xml:space="preserve">Sistemul Informatic Integrat SIVECO </w:t>
            </w:r>
            <w:proofErr w:type="spellStart"/>
            <w:r w:rsidRPr="00A001B4">
              <w:rPr>
                <w:rFonts w:asciiTheme="minorHAnsi" w:hAnsiTheme="minorHAnsi" w:cstheme="minorHAnsi"/>
                <w:spacing w:val="-3"/>
              </w:rPr>
              <w:t>Applications</w:t>
            </w:r>
            <w:proofErr w:type="spellEnd"/>
            <w:r w:rsidRPr="00A001B4">
              <w:rPr>
                <w:rFonts w:asciiTheme="minorHAnsi" w:hAnsiTheme="minorHAnsi" w:cstheme="minorHAnsi"/>
                <w:spacing w:val="-3"/>
              </w:rPr>
              <w:t xml:space="preserve"> 2011, compus din </w:t>
            </w:r>
            <w:proofErr w:type="spellStart"/>
            <w:r w:rsidRPr="00A001B4">
              <w:rPr>
                <w:rFonts w:asciiTheme="minorHAnsi" w:hAnsiTheme="minorHAnsi" w:cstheme="minorHAnsi"/>
                <w:spacing w:val="-3"/>
              </w:rPr>
              <w:t>urmatoarele</w:t>
            </w:r>
            <w:proofErr w:type="spellEnd"/>
            <w:r w:rsidRPr="00A001B4">
              <w:rPr>
                <w:rFonts w:asciiTheme="minorHAnsi" w:hAnsiTheme="minorHAnsi" w:cstheme="minorHAnsi"/>
                <w:spacing w:val="-3"/>
              </w:rPr>
              <w:t xml:space="preserve"> module:</w:t>
            </w:r>
          </w:p>
          <w:p w14:paraId="170B2A2E"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Managementul Contractelor</w:t>
            </w:r>
          </w:p>
          <w:p w14:paraId="225DF6BD"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Managementul Stocurilor</w:t>
            </w:r>
          </w:p>
          <w:p w14:paraId="09CF6F57"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Managementul Mijloacelor Fixe</w:t>
            </w:r>
          </w:p>
          <w:p w14:paraId="75EF210D"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Managementul </w:t>
            </w:r>
            <w:proofErr w:type="spellStart"/>
            <w:r w:rsidRPr="00A001B4">
              <w:rPr>
                <w:rFonts w:cstheme="minorHAnsi"/>
                <w:spacing w:val="-3"/>
                <w:lang w:val="ro-RO"/>
              </w:rPr>
              <w:t>Facturarii</w:t>
            </w:r>
            <w:proofErr w:type="spellEnd"/>
          </w:p>
          <w:p w14:paraId="71D3DA01"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Managementul Financiar-Contabil</w:t>
            </w:r>
          </w:p>
          <w:p w14:paraId="675F5EB5"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Contabilitate de Gestiune</w:t>
            </w:r>
          </w:p>
          <w:p w14:paraId="50C139D1"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Managementul </w:t>
            </w:r>
            <w:proofErr w:type="spellStart"/>
            <w:r w:rsidRPr="00A001B4">
              <w:rPr>
                <w:rFonts w:cstheme="minorHAnsi"/>
                <w:spacing w:val="-3"/>
                <w:lang w:val="ro-RO"/>
              </w:rPr>
              <w:t>Salarizarii</w:t>
            </w:r>
            <w:proofErr w:type="spellEnd"/>
          </w:p>
          <w:p w14:paraId="1FD3EEA1"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Managementul Resurselor Umane</w:t>
            </w:r>
          </w:p>
          <w:p w14:paraId="207658F4"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Managementul </w:t>
            </w:r>
            <w:proofErr w:type="spellStart"/>
            <w:r w:rsidRPr="00A001B4">
              <w:rPr>
                <w:rFonts w:cstheme="minorHAnsi"/>
                <w:spacing w:val="-3"/>
                <w:lang w:val="ro-RO"/>
              </w:rPr>
              <w:t>Mentenantei</w:t>
            </w:r>
            <w:proofErr w:type="spellEnd"/>
          </w:p>
          <w:p w14:paraId="773F4089"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Managementul </w:t>
            </w:r>
            <w:proofErr w:type="spellStart"/>
            <w:r w:rsidRPr="00A001B4">
              <w:rPr>
                <w:rFonts w:cstheme="minorHAnsi"/>
                <w:spacing w:val="-3"/>
                <w:lang w:val="ro-RO"/>
              </w:rPr>
              <w:t>Investitiilor</w:t>
            </w:r>
            <w:proofErr w:type="spellEnd"/>
            <w:r w:rsidRPr="00A001B4">
              <w:rPr>
                <w:rFonts w:cstheme="minorHAnsi"/>
                <w:spacing w:val="-3"/>
                <w:lang w:val="ro-RO"/>
              </w:rPr>
              <w:t>, Management de proiect</w:t>
            </w:r>
          </w:p>
          <w:p w14:paraId="509BB4F0"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Managementul Bugetelor</w:t>
            </w:r>
          </w:p>
          <w:p w14:paraId="00794E0F"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Oracle Business Intelligence </w:t>
            </w:r>
          </w:p>
          <w:p w14:paraId="48B43405"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Integrare componenta GIS si integrare SCADA</w:t>
            </w:r>
          </w:p>
          <w:p w14:paraId="443C81DA"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Managementul </w:t>
            </w:r>
            <w:proofErr w:type="spellStart"/>
            <w:r w:rsidRPr="00A001B4">
              <w:rPr>
                <w:rFonts w:cstheme="minorHAnsi"/>
                <w:spacing w:val="-3"/>
                <w:lang w:val="ro-RO"/>
              </w:rPr>
              <w:t>Achizitiilor</w:t>
            </w:r>
            <w:proofErr w:type="spellEnd"/>
          </w:p>
          <w:p w14:paraId="604E6BEC"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Calculul </w:t>
            </w:r>
            <w:proofErr w:type="spellStart"/>
            <w:r w:rsidRPr="00A001B4">
              <w:rPr>
                <w:rFonts w:cstheme="minorHAnsi"/>
                <w:spacing w:val="-3"/>
                <w:lang w:val="ro-RO"/>
              </w:rPr>
              <w:t>penalitatilor</w:t>
            </w:r>
            <w:proofErr w:type="spellEnd"/>
          </w:p>
          <w:p w14:paraId="3B8F33DF"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A001B4">
              <w:rPr>
                <w:rFonts w:asciiTheme="minorHAnsi" w:hAnsiTheme="minorHAnsi" w:cstheme="minorHAnsi"/>
                <w:spacing w:val="-3"/>
              </w:rPr>
              <w:t>Sistemul SIVADOC pentru gestionarea fluxurilor electronice de date si managementul documentelor</w:t>
            </w:r>
          </w:p>
          <w:p w14:paraId="7FC5C481"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A001B4">
              <w:rPr>
                <w:rFonts w:asciiTheme="minorHAnsi" w:hAnsiTheme="minorHAnsi" w:cstheme="minorHAnsi"/>
                <w:spacing w:val="-3"/>
              </w:rPr>
              <w:t>Manual SIIM</w:t>
            </w:r>
          </w:p>
          <w:p w14:paraId="6110888A"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A001B4">
              <w:rPr>
                <w:rFonts w:asciiTheme="minorHAnsi" w:hAnsiTheme="minorHAnsi" w:cstheme="minorHAnsi"/>
                <w:spacing w:val="-3"/>
              </w:rPr>
              <w:t xml:space="preserve">Flux Dispozitive portabile </w:t>
            </w:r>
          </w:p>
          <w:p w14:paraId="525303C1"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A001B4">
              <w:rPr>
                <w:rFonts w:asciiTheme="minorHAnsi" w:hAnsiTheme="minorHAnsi" w:cstheme="minorHAnsi"/>
                <w:spacing w:val="-3"/>
              </w:rPr>
              <w:t>Functionalitati</w:t>
            </w:r>
            <w:proofErr w:type="spellEnd"/>
            <w:r w:rsidRPr="00A001B4">
              <w:rPr>
                <w:rFonts w:asciiTheme="minorHAnsi" w:hAnsiTheme="minorHAnsi" w:cstheme="minorHAnsi"/>
                <w:spacing w:val="-3"/>
              </w:rPr>
              <w:t xml:space="preserve"> Dispozitive portabile</w:t>
            </w:r>
          </w:p>
          <w:p w14:paraId="55C3D2FC"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A001B4">
              <w:rPr>
                <w:rFonts w:asciiTheme="minorHAnsi" w:hAnsiTheme="minorHAnsi" w:cstheme="minorHAnsi"/>
                <w:spacing w:val="-3"/>
              </w:rPr>
              <w:t>Echipamente hardware:</w:t>
            </w:r>
          </w:p>
          <w:p w14:paraId="5481FF83"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Server de </w:t>
            </w:r>
            <w:proofErr w:type="spellStart"/>
            <w:r w:rsidRPr="00A001B4">
              <w:rPr>
                <w:rFonts w:cstheme="minorHAnsi"/>
                <w:spacing w:val="-3"/>
                <w:lang w:val="ro-RO"/>
              </w:rPr>
              <w:t>aplicatie</w:t>
            </w:r>
            <w:proofErr w:type="spellEnd"/>
          </w:p>
          <w:p w14:paraId="1A3428FF"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Server de baza de date</w:t>
            </w:r>
          </w:p>
          <w:p w14:paraId="5E158165"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Server de backup</w:t>
            </w:r>
          </w:p>
          <w:p w14:paraId="7A11F9D2"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A001B4">
              <w:rPr>
                <w:rFonts w:cstheme="minorHAnsi"/>
                <w:spacing w:val="-3"/>
                <w:lang w:val="ro-RO"/>
              </w:rPr>
              <w:t>Licente</w:t>
            </w:r>
            <w:proofErr w:type="spellEnd"/>
            <w:r w:rsidRPr="00A001B4">
              <w:rPr>
                <w:rFonts w:cstheme="minorHAnsi"/>
                <w:spacing w:val="-3"/>
                <w:lang w:val="ro-RO"/>
              </w:rPr>
              <w:t xml:space="preserve"> Linux </w:t>
            </w:r>
          </w:p>
          <w:p w14:paraId="1EA9F057"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A001B4">
              <w:rPr>
                <w:rFonts w:cstheme="minorHAnsi"/>
                <w:spacing w:val="-3"/>
                <w:lang w:val="ro-RO"/>
              </w:rPr>
              <w:t>Licente</w:t>
            </w:r>
            <w:proofErr w:type="spellEnd"/>
            <w:r w:rsidRPr="00A001B4">
              <w:rPr>
                <w:rFonts w:cstheme="minorHAnsi"/>
                <w:spacing w:val="-3"/>
                <w:lang w:val="ro-RO"/>
              </w:rPr>
              <w:t xml:space="preserve"> Antivirus</w:t>
            </w:r>
          </w:p>
          <w:p w14:paraId="7876079A"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A001B4">
              <w:rPr>
                <w:rFonts w:cstheme="minorHAnsi"/>
                <w:spacing w:val="-3"/>
                <w:lang w:val="ro-RO"/>
              </w:rPr>
              <w:t>Statii</w:t>
            </w:r>
            <w:proofErr w:type="spellEnd"/>
            <w:r w:rsidRPr="00A001B4">
              <w:rPr>
                <w:rFonts w:cstheme="minorHAnsi"/>
                <w:spacing w:val="-3"/>
                <w:lang w:val="ro-RO"/>
              </w:rPr>
              <w:t xml:space="preserve"> de lucru</w:t>
            </w:r>
          </w:p>
          <w:p w14:paraId="630EA284"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A001B4">
              <w:rPr>
                <w:rFonts w:cstheme="minorHAnsi"/>
                <w:spacing w:val="-3"/>
                <w:lang w:val="ro-RO"/>
              </w:rPr>
              <w:lastRenderedPageBreak/>
              <w:t>Licente</w:t>
            </w:r>
            <w:proofErr w:type="spellEnd"/>
            <w:r w:rsidRPr="00A001B4">
              <w:rPr>
                <w:rFonts w:cstheme="minorHAnsi"/>
                <w:spacing w:val="-3"/>
                <w:lang w:val="ro-RO"/>
              </w:rPr>
              <w:t xml:space="preserve"> OEM Windows Pro 7 64-bit</w:t>
            </w:r>
          </w:p>
          <w:p w14:paraId="437DA0A8"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A001B4">
              <w:rPr>
                <w:rFonts w:cstheme="minorHAnsi"/>
                <w:spacing w:val="-3"/>
                <w:lang w:val="ro-RO"/>
              </w:rPr>
              <w:t>Licente</w:t>
            </w:r>
            <w:proofErr w:type="spellEnd"/>
            <w:r w:rsidRPr="00A001B4">
              <w:rPr>
                <w:rFonts w:cstheme="minorHAnsi"/>
                <w:spacing w:val="-3"/>
                <w:lang w:val="ro-RO"/>
              </w:rPr>
              <w:t xml:space="preserve"> pachet Open Office</w:t>
            </w:r>
          </w:p>
          <w:p w14:paraId="45892CCA"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Router si firewall</w:t>
            </w:r>
          </w:p>
          <w:p w14:paraId="3A882078" w14:textId="77777777" w:rsidR="00C70F08" w:rsidRPr="00A001B4"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A001B4">
              <w:rPr>
                <w:rFonts w:cstheme="minorHAnsi"/>
                <w:spacing w:val="-3"/>
                <w:lang w:val="ro-RO"/>
              </w:rPr>
              <w:t xml:space="preserve">Imprimante de </w:t>
            </w:r>
            <w:proofErr w:type="spellStart"/>
            <w:r w:rsidRPr="00A001B4">
              <w:rPr>
                <w:rFonts w:cstheme="minorHAnsi"/>
                <w:spacing w:val="-3"/>
                <w:lang w:val="ro-RO"/>
              </w:rPr>
              <w:t>retea</w:t>
            </w:r>
            <w:proofErr w:type="spellEnd"/>
          </w:p>
          <w:p w14:paraId="13526254"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A001B4">
              <w:rPr>
                <w:rFonts w:asciiTheme="minorHAnsi" w:hAnsiTheme="minorHAnsi" w:cstheme="minorHAnsi"/>
                <w:spacing w:val="-3"/>
              </w:rPr>
              <w:t>Licente</w:t>
            </w:r>
            <w:proofErr w:type="spellEnd"/>
            <w:r w:rsidRPr="00A001B4">
              <w:rPr>
                <w:rFonts w:asciiTheme="minorHAnsi" w:hAnsiTheme="minorHAnsi" w:cstheme="minorHAnsi"/>
                <w:spacing w:val="-3"/>
              </w:rPr>
              <w:t xml:space="preserve"> Oracle Business Intelligence</w:t>
            </w:r>
          </w:p>
          <w:p w14:paraId="5A92F5F9"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A001B4">
              <w:rPr>
                <w:rFonts w:asciiTheme="minorHAnsi" w:hAnsiTheme="minorHAnsi" w:cstheme="minorHAnsi"/>
                <w:spacing w:val="-3"/>
              </w:rPr>
              <w:t>Licente</w:t>
            </w:r>
            <w:proofErr w:type="spellEnd"/>
            <w:r w:rsidRPr="00A001B4">
              <w:rPr>
                <w:rFonts w:asciiTheme="minorHAnsi" w:hAnsiTheme="minorHAnsi" w:cstheme="minorHAnsi"/>
                <w:spacing w:val="-3"/>
              </w:rPr>
              <w:t xml:space="preserve"> SIVADOC</w:t>
            </w:r>
          </w:p>
          <w:p w14:paraId="52F339E8"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A001B4">
              <w:rPr>
                <w:rFonts w:asciiTheme="minorHAnsi" w:hAnsiTheme="minorHAnsi" w:cstheme="minorHAnsi"/>
                <w:spacing w:val="-3"/>
              </w:rPr>
              <w:t>Licente</w:t>
            </w:r>
            <w:proofErr w:type="spellEnd"/>
            <w:r w:rsidRPr="00A001B4">
              <w:rPr>
                <w:rFonts w:asciiTheme="minorHAnsi" w:hAnsiTheme="minorHAnsi" w:cstheme="minorHAnsi"/>
                <w:spacing w:val="-3"/>
              </w:rPr>
              <w:t xml:space="preserve"> sistem de gestiune a bazelor de date Oracle </w:t>
            </w:r>
            <w:proofErr w:type="spellStart"/>
            <w:r w:rsidRPr="00A001B4">
              <w:rPr>
                <w:rFonts w:asciiTheme="minorHAnsi" w:hAnsiTheme="minorHAnsi" w:cstheme="minorHAnsi"/>
                <w:spacing w:val="-3"/>
              </w:rPr>
              <w:t>Database</w:t>
            </w:r>
            <w:proofErr w:type="spellEnd"/>
            <w:r w:rsidRPr="00A001B4">
              <w:rPr>
                <w:rFonts w:asciiTheme="minorHAnsi" w:hAnsiTheme="minorHAnsi" w:cstheme="minorHAnsi"/>
                <w:spacing w:val="-3"/>
              </w:rPr>
              <w:t xml:space="preserve"> 11g Standard </w:t>
            </w:r>
            <w:proofErr w:type="spellStart"/>
            <w:r w:rsidRPr="00A001B4">
              <w:rPr>
                <w:rFonts w:asciiTheme="minorHAnsi" w:hAnsiTheme="minorHAnsi" w:cstheme="minorHAnsi"/>
                <w:spacing w:val="-3"/>
              </w:rPr>
              <w:t>Edition</w:t>
            </w:r>
            <w:proofErr w:type="spellEnd"/>
            <w:r w:rsidRPr="00A001B4">
              <w:rPr>
                <w:rFonts w:asciiTheme="minorHAnsi" w:hAnsiTheme="minorHAnsi" w:cstheme="minorHAnsi"/>
                <w:spacing w:val="-3"/>
              </w:rPr>
              <w:t xml:space="preserve"> </w:t>
            </w:r>
            <w:proofErr w:type="spellStart"/>
            <w:r w:rsidRPr="00A001B4">
              <w:rPr>
                <w:rFonts w:asciiTheme="minorHAnsi" w:hAnsiTheme="minorHAnsi" w:cstheme="minorHAnsi"/>
                <w:spacing w:val="-3"/>
              </w:rPr>
              <w:t>One</w:t>
            </w:r>
            <w:proofErr w:type="spellEnd"/>
          </w:p>
          <w:p w14:paraId="58015B10"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A001B4">
              <w:rPr>
                <w:rFonts w:asciiTheme="minorHAnsi" w:hAnsiTheme="minorHAnsi" w:cstheme="minorHAnsi"/>
                <w:spacing w:val="-3"/>
              </w:rPr>
              <w:t>Licente</w:t>
            </w:r>
            <w:proofErr w:type="spellEnd"/>
            <w:r w:rsidRPr="00A001B4">
              <w:rPr>
                <w:rFonts w:asciiTheme="minorHAnsi" w:hAnsiTheme="minorHAnsi" w:cstheme="minorHAnsi"/>
                <w:spacing w:val="-3"/>
              </w:rPr>
              <w:t xml:space="preserve"> SIVECO </w:t>
            </w:r>
            <w:proofErr w:type="spellStart"/>
            <w:r w:rsidRPr="00A001B4">
              <w:rPr>
                <w:rFonts w:asciiTheme="minorHAnsi" w:hAnsiTheme="minorHAnsi" w:cstheme="minorHAnsi"/>
                <w:spacing w:val="-3"/>
              </w:rPr>
              <w:t>Applications</w:t>
            </w:r>
            <w:proofErr w:type="spellEnd"/>
            <w:r w:rsidRPr="00A001B4">
              <w:rPr>
                <w:rFonts w:asciiTheme="minorHAnsi" w:hAnsiTheme="minorHAnsi" w:cstheme="minorHAnsi"/>
                <w:spacing w:val="-3"/>
              </w:rPr>
              <w:t xml:space="preserve"> 2011</w:t>
            </w:r>
          </w:p>
          <w:p w14:paraId="470F503A" w14:textId="77777777" w:rsidR="00C70F08" w:rsidRPr="00A001B4" w:rsidRDefault="00C70F08" w:rsidP="004B615A">
            <w:pPr>
              <w:shd w:val="clear" w:color="auto" w:fill="FFFFFF"/>
              <w:ind w:left="6"/>
              <w:outlineLvl w:val="0"/>
              <w:rPr>
                <w:rFonts w:asciiTheme="minorHAnsi" w:hAnsiTheme="minorHAnsi" w:cstheme="minorHAnsi"/>
                <w:spacing w:val="-3"/>
              </w:rPr>
            </w:pPr>
            <w:r w:rsidRPr="00A001B4">
              <w:rPr>
                <w:rFonts w:asciiTheme="minorHAnsi" w:hAnsiTheme="minorHAnsi" w:cstheme="minorHAnsi"/>
                <w:spacing w:val="-3"/>
              </w:rPr>
              <w:t>Serviciile realizate de SIVECO Romania in cadrul proiectului au vizat:</w:t>
            </w:r>
          </w:p>
          <w:p w14:paraId="31858BA0"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A001B4">
              <w:rPr>
                <w:rFonts w:asciiTheme="minorHAnsi" w:eastAsia="Times New Roman" w:hAnsiTheme="minorHAnsi" w:cstheme="minorHAnsi"/>
                <w:spacing w:val="-1"/>
              </w:rPr>
              <w:t>Livrarea, instalarea si configurarea sistemului informatic integrat</w:t>
            </w:r>
          </w:p>
          <w:p w14:paraId="6B4A48B2"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Livrarea, instalarea si configurarea bazei de date</w:t>
            </w:r>
          </w:p>
          <w:p w14:paraId="1BD3D11F"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 xml:space="preserve">Administrarea si optimizarea performantei bazei de date, </w:t>
            </w:r>
            <w:r w:rsidRPr="00A001B4">
              <w:rPr>
                <w:rFonts w:asciiTheme="minorHAnsi" w:hAnsiTheme="minorHAnsi" w:cstheme="minorHAnsi"/>
                <w:spacing w:val="-3"/>
              </w:rPr>
              <w:t>salvarea datelor si recuperare in caz de dezastru</w:t>
            </w:r>
          </w:p>
          <w:p w14:paraId="280A60DD"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 xml:space="preserve">Analiza </w:t>
            </w:r>
            <w:proofErr w:type="spellStart"/>
            <w:r w:rsidRPr="00A001B4">
              <w:rPr>
                <w:rFonts w:asciiTheme="minorHAnsi" w:eastAsia="Times New Roman" w:hAnsiTheme="minorHAnsi" w:cstheme="minorHAnsi"/>
                <w:spacing w:val="-1"/>
              </w:rPr>
              <w:t>cerintelor</w:t>
            </w:r>
            <w:proofErr w:type="spellEnd"/>
            <w:r w:rsidRPr="00A001B4">
              <w:rPr>
                <w:rFonts w:asciiTheme="minorHAnsi" w:eastAsia="Times New Roman" w:hAnsiTheme="minorHAnsi" w:cstheme="minorHAnsi"/>
                <w:spacing w:val="-1"/>
              </w:rPr>
              <w:t>/fluxurilor si proceselor de lucru, proiectarea sistemului informatic integrat</w:t>
            </w:r>
          </w:p>
          <w:p w14:paraId="3132C684"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 xml:space="preserve">Implementarea sistemului informatic integrat (intrarea in </w:t>
            </w:r>
            <w:proofErr w:type="spellStart"/>
            <w:r w:rsidRPr="00A001B4">
              <w:rPr>
                <w:rFonts w:asciiTheme="minorHAnsi" w:eastAsia="Times New Roman" w:hAnsiTheme="minorHAnsi" w:cstheme="minorHAnsi"/>
                <w:spacing w:val="-1"/>
              </w:rPr>
              <w:t>productie</w:t>
            </w:r>
            <w:proofErr w:type="spellEnd"/>
            <w:r w:rsidRPr="00A001B4">
              <w:rPr>
                <w:rFonts w:asciiTheme="minorHAnsi" w:eastAsia="Times New Roman" w:hAnsiTheme="minorHAnsi" w:cstheme="minorHAnsi"/>
                <w:spacing w:val="-1"/>
              </w:rPr>
              <w:t>)</w:t>
            </w:r>
          </w:p>
          <w:p w14:paraId="258CA9B2" w14:textId="77777777" w:rsidR="00C70F08" w:rsidRPr="00A001B4"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 xml:space="preserve">Migrarea datelor </w:t>
            </w:r>
          </w:p>
          <w:p w14:paraId="2056D494" w14:textId="77777777" w:rsidR="00C70F08" w:rsidRPr="00A001B4"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Testarea interna a sistemului informatic integrat</w:t>
            </w:r>
          </w:p>
          <w:p w14:paraId="3E25ED1C" w14:textId="77777777" w:rsidR="00C70F08" w:rsidRPr="00A001B4"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A001B4">
              <w:rPr>
                <w:rFonts w:asciiTheme="minorHAnsi" w:eastAsia="Times New Roman" w:hAnsiTheme="minorHAnsi" w:cstheme="minorHAnsi"/>
                <w:spacing w:val="-1"/>
              </w:rPr>
              <w:t xml:space="preserve">Testarea pentru acceptanta </w:t>
            </w:r>
          </w:p>
          <w:p w14:paraId="50061F9E" w14:textId="77777777" w:rsidR="00C70F08" w:rsidRPr="00A001B4" w:rsidRDefault="00C70F08" w:rsidP="004B615A">
            <w:pPr>
              <w:tabs>
                <w:tab w:val="left" w:pos="216"/>
              </w:tabs>
              <w:rPr>
                <w:rFonts w:ascii="Calibri" w:hAnsi="Calibri" w:cs="Calibri"/>
                <w:i/>
                <w:highlight w:val="lightGray"/>
                <w:lang w:eastAsia="en-GB"/>
              </w:rPr>
            </w:pPr>
            <w:r w:rsidRPr="00A001B4">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5C6A0B1A"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eastAsia="Times New Roman" w:hAnsiTheme="minorHAnsi" w:cstheme="minorHAnsi"/>
              </w:rPr>
              <w:t xml:space="preserve">Analiza proceselor de business si a </w:t>
            </w:r>
            <w:proofErr w:type="spellStart"/>
            <w:r w:rsidRPr="00A001B4">
              <w:rPr>
                <w:rFonts w:asciiTheme="minorHAnsi" w:eastAsia="Times New Roman" w:hAnsiTheme="minorHAnsi" w:cstheme="minorHAnsi"/>
              </w:rPr>
              <w:t>cerintelor</w:t>
            </w:r>
            <w:proofErr w:type="spellEnd"/>
            <w:r w:rsidRPr="00A001B4">
              <w:rPr>
                <w:rFonts w:asciiTheme="minorHAnsi" w:eastAsia="Times New Roman" w:hAnsiTheme="minorHAnsi" w:cstheme="minorHAnsi"/>
              </w:rPr>
              <w:t xml:space="preserve"> utilizatorilor, in vederea stabilirii modelului de sistem si a </w:t>
            </w:r>
            <w:proofErr w:type="spellStart"/>
            <w:r w:rsidRPr="00A001B4">
              <w:rPr>
                <w:rFonts w:asciiTheme="minorHAnsi" w:eastAsia="Times New Roman" w:hAnsiTheme="minorHAnsi" w:cstheme="minorHAnsi"/>
              </w:rPr>
              <w:t>necesitatilor</w:t>
            </w:r>
            <w:proofErr w:type="spellEnd"/>
            <w:r w:rsidRPr="00A001B4">
              <w:rPr>
                <w:rFonts w:asciiTheme="minorHAnsi" w:eastAsia="Times New Roman" w:hAnsiTheme="minorHAnsi" w:cstheme="minorHAnsi"/>
              </w:rPr>
              <w:t xml:space="preserve"> de setare, configurare si parametrizare</w:t>
            </w:r>
          </w:p>
          <w:p w14:paraId="6B38BE0F"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hAnsiTheme="minorHAnsi" w:cstheme="minorHAnsi"/>
              </w:rPr>
              <w:t xml:space="preserve">Analiza proceselor in vederea stabilirii modelului de sistem precum si a </w:t>
            </w:r>
            <w:proofErr w:type="spellStart"/>
            <w:r w:rsidRPr="00A001B4">
              <w:rPr>
                <w:rFonts w:asciiTheme="minorHAnsi" w:hAnsiTheme="minorHAnsi" w:cstheme="minorHAnsi"/>
              </w:rPr>
              <w:t>necesitatilor</w:t>
            </w:r>
            <w:proofErr w:type="spellEnd"/>
            <w:r w:rsidRPr="00A001B4">
              <w:rPr>
                <w:rFonts w:asciiTheme="minorHAnsi" w:hAnsiTheme="minorHAnsi" w:cstheme="minorHAnsi"/>
              </w:rPr>
              <w:t xml:space="preserve"> de setare, configurare si parametrizare, implementare </w:t>
            </w:r>
            <w:proofErr w:type="spellStart"/>
            <w:r w:rsidRPr="00A001B4">
              <w:rPr>
                <w:rFonts w:asciiTheme="minorHAnsi" w:hAnsiTheme="minorHAnsi" w:cstheme="minorHAnsi"/>
              </w:rPr>
              <w:t>solutie</w:t>
            </w:r>
            <w:proofErr w:type="spellEnd"/>
            <w:r w:rsidRPr="00A001B4">
              <w:rPr>
                <w:rFonts w:asciiTheme="minorHAnsi" w:hAnsiTheme="minorHAnsi" w:cstheme="minorHAnsi"/>
              </w:rPr>
              <w:t xml:space="preserve"> software, testare unitara si </w:t>
            </w:r>
            <w:proofErr w:type="spellStart"/>
            <w:r w:rsidRPr="00A001B4">
              <w:rPr>
                <w:rFonts w:asciiTheme="minorHAnsi" w:hAnsiTheme="minorHAnsi" w:cstheme="minorHAnsi"/>
              </w:rPr>
              <w:t>functionala</w:t>
            </w:r>
            <w:proofErr w:type="spellEnd"/>
          </w:p>
          <w:p w14:paraId="7AE02893"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Adaptarea </w:t>
            </w:r>
            <w:proofErr w:type="spellStart"/>
            <w:r w:rsidRPr="00A001B4">
              <w:rPr>
                <w:rFonts w:asciiTheme="minorHAnsi" w:eastAsia="Times New Roman" w:hAnsiTheme="minorHAnsi" w:cstheme="minorHAnsi"/>
              </w:rPr>
              <w:t>aplicatiilor</w:t>
            </w:r>
            <w:proofErr w:type="spellEnd"/>
            <w:r w:rsidRPr="00A001B4">
              <w:rPr>
                <w:rFonts w:asciiTheme="minorHAnsi" w:eastAsia="Times New Roman" w:hAnsiTheme="minorHAnsi" w:cstheme="minorHAnsi"/>
              </w:rPr>
              <w:t xml:space="preserve"> la </w:t>
            </w:r>
            <w:proofErr w:type="spellStart"/>
            <w:r w:rsidRPr="00A001B4">
              <w:rPr>
                <w:rFonts w:asciiTheme="minorHAnsi" w:eastAsia="Times New Roman" w:hAnsiTheme="minorHAnsi" w:cstheme="minorHAnsi"/>
              </w:rPr>
              <w:t>necesitatile</w:t>
            </w:r>
            <w:proofErr w:type="spellEnd"/>
            <w:r w:rsidRPr="00A001B4">
              <w:rPr>
                <w:rFonts w:asciiTheme="minorHAnsi" w:eastAsia="Times New Roman" w:hAnsiTheme="minorHAnsi" w:cstheme="minorHAnsi"/>
              </w:rPr>
              <w:t xml:space="preserve"> clientului</w:t>
            </w:r>
          </w:p>
          <w:p w14:paraId="04819B99"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documentului de analiza si </w:t>
            </w:r>
            <w:proofErr w:type="spellStart"/>
            <w:r w:rsidRPr="00A001B4">
              <w:rPr>
                <w:rFonts w:asciiTheme="minorHAnsi" w:eastAsia="Times New Roman" w:hAnsiTheme="minorHAnsi" w:cstheme="minorHAnsi"/>
              </w:rPr>
              <w:t>specificatii</w:t>
            </w:r>
            <w:proofErr w:type="spellEnd"/>
            <w:r w:rsidRPr="00A001B4">
              <w:rPr>
                <w:rFonts w:asciiTheme="minorHAnsi" w:eastAsia="Times New Roman" w:hAnsiTheme="minorHAnsi" w:cstheme="minorHAnsi"/>
              </w:rPr>
              <w:t xml:space="preserve"> </w:t>
            </w:r>
            <w:proofErr w:type="spellStart"/>
            <w:r w:rsidRPr="00A001B4">
              <w:rPr>
                <w:rFonts w:asciiTheme="minorHAnsi" w:eastAsia="Times New Roman" w:hAnsiTheme="minorHAnsi" w:cstheme="minorHAnsi"/>
              </w:rPr>
              <w:t>functionale</w:t>
            </w:r>
            <w:proofErr w:type="spellEnd"/>
          </w:p>
          <w:p w14:paraId="7B3AEA5C"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Identificarea scenariilor de testare</w:t>
            </w:r>
          </w:p>
          <w:p w14:paraId="1E3DCAF4"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Realizarea </w:t>
            </w:r>
            <w:proofErr w:type="spellStart"/>
            <w:r w:rsidRPr="00A001B4">
              <w:rPr>
                <w:rFonts w:asciiTheme="minorHAnsi" w:eastAsia="Times New Roman" w:hAnsiTheme="minorHAnsi" w:cstheme="minorHAnsi"/>
              </w:rPr>
              <w:t>specificatiilor</w:t>
            </w:r>
            <w:proofErr w:type="spellEnd"/>
            <w:r w:rsidRPr="00A001B4">
              <w:rPr>
                <w:rFonts w:asciiTheme="minorHAnsi" w:eastAsia="Times New Roman" w:hAnsiTheme="minorHAnsi" w:cstheme="minorHAnsi"/>
              </w:rPr>
              <w:t xml:space="preserve"> de testare</w:t>
            </w:r>
          </w:p>
          <w:p w14:paraId="439FAC1C"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manualului de utilizare</w:t>
            </w:r>
          </w:p>
          <w:p w14:paraId="5F9A9439"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de instruire</w:t>
            </w:r>
          </w:p>
          <w:p w14:paraId="483537AE"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materialelor de instruire</w:t>
            </w:r>
          </w:p>
          <w:p w14:paraId="3CA5FA68"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Colectarea feedback-ului în urma instruirii</w:t>
            </w:r>
          </w:p>
          <w:p w14:paraId="46844CB6"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A001B4">
              <w:rPr>
                <w:rFonts w:asciiTheme="minorHAnsi" w:eastAsia="Times New Roman" w:hAnsiTheme="minorHAnsi" w:cstheme="minorHAnsi"/>
              </w:rPr>
              <w:t>Configurarea, parametrizarea, setarea si instalarea modulelor</w:t>
            </w:r>
            <w:r w:rsidRPr="00A001B4">
              <w:rPr>
                <w:rFonts w:asciiTheme="minorHAnsi" w:hAnsiTheme="minorHAnsi" w:cstheme="minorHAnsi"/>
              </w:rPr>
              <w:t xml:space="preserve"> in conformitate cu specificul fluxurilor de lucru si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utilizatorilor </w:t>
            </w:r>
          </w:p>
          <w:p w14:paraId="5C7FAF4B"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Testare unitara</w:t>
            </w:r>
          </w:p>
          <w:p w14:paraId="2974AD89"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Testarea </w:t>
            </w:r>
            <w:proofErr w:type="spellStart"/>
            <w:r w:rsidRPr="00A001B4">
              <w:rPr>
                <w:rFonts w:asciiTheme="minorHAnsi" w:eastAsia="Times New Roman" w:hAnsiTheme="minorHAnsi" w:cstheme="minorHAnsi"/>
              </w:rPr>
              <w:t>functionalitatilor</w:t>
            </w:r>
            <w:proofErr w:type="spellEnd"/>
            <w:r w:rsidRPr="00A001B4">
              <w:rPr>
                <w:rFonts w:asciiTheme="minorHAnsi" w:eastAsia="Times New Roman" w:hAnsiTheme="minorHAnsi" w:cstheme="minorHAnsi"/>
              </w:rPr>
              <w:t xml:space="preserve"> standard si customizate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modulelor implementate </w:t>
            </w:r>
          </w:p>
          <w:p w14:paraId="7C3219B6" w14:textId="77777777" w:rsidR="00C70F08" w:rsidRPr="00A001B4"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A001B4">
              <w:rPr>
                <w:rFonts w:cstheme="minorHAnsi"/>
                <w:spacing w:val="-6"/>
                <w:kern w:val="1"/>
                <w:lang w:val="ro-RO" w:eastAsia="zh-CN" w:bidi="hi-IN"/>
              </w:rPr>
              <w:t xml:space="preserve">Planifică derularea sesiunilor de instruire a utilizatorilor </w:t>
            </w:r>
            <w:proofErr w:type="spellStart"/>
            <w:r w:rsidRPr="00A001B4">
              <w:rPr>
                <w:rFonts w:cstheme="minorHAnsi"/>
                <w:spacing w:val="-6"/>
                <w:kern w:val="1"/>
                <w:lang w:val="ro-RO" w:eastAsia="zh-CN" w:bidi="hi-IN"/>
              </w:rPr>
              <w:t>şi</w:t>
            </w:r>
            <w:proofErr w:type="spellEnd"/>
            <w:r w:rsidRPr="00A001B4">
              <w:rPr>
                <w:rFonts w:cstheme="minorHAnsi"/>
                <w:spacing w:val="-6"/>
                <w:kern w:val="1"/>
                <w:lang w:val="ro-RO" w:eastAsia="zh-CN" w:bidi="hi-IN"/>
              </w:rPr>
              <w:t xml:space="preserve"> administratorilor</w:t>
            </w:r>
          </w:p>
          <w:p w14:paraId="29115D1F"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Instruirea utilizatorilor finali</w:t>
            </w:r>
          </w:p>
          <w:p w14:paraId="1A2E276F"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Instruirea </w:t>
            </w:r>
            <w:proofErr w:type="spellStart"/>
            <w:r w:rsidRPr="00A001B4">
              <w:rPr>
                <w:rFonts w:asciiTheme="minorHAnsi" w:eastAsia="Times New Roman" w:hAnsiTheme="minorHAnsi" w:cstheme="minorHAnsi"/>
              </w:rPr>
              <w:t>specialistilor</w:t>
            </w:r>
            <w:proofErr w:type="spellEnd"/>
            <w:r w:rsidRPr="00A001B4">
              <w:rPr>
                <w:rFonts w:asciiTheme="minorHAnsi" w:eastAsia="Times New Roman" w:hAnsiTheme="minorHAnsi" w:cstheme="minorHAnsi"/>
              </w:rPr>
              <w:t xml:space="preserve"> IT pentru administrarea sistemului</w:t>
            </w:r>
          </w:p>
          <w:p w14:paraId="77AB9780"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A001B4">
              <w:rPr>
                <w:rFonts w:asciiTheme="minorHAnsi" w:eastAsia="Times New Roman" w:hAnsiTheme="minorHAnsi" w:cstheme="minorHAnsi"/>
              </w:rPr>
              <w:t>disfunctionalizati</w:t>
            </w:r>
            <w:proofErr w:type="spellEnd"/>
          </w:p>
          <w:p w14:paraId="0CE002F6"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 xml:space="preserve">Definirea de roluri si drepturi de acces in sistem, </w:t>
            </w:r>
            <w:proofErr w:type="spellStart"/>
            <w:r w:rsidRPr="00A001B4">
              <w:rPr>
                <w:rFonts w:asciiTheme="minorHAnsi" w:eastAsia="Times New Roman" w:hAnsiTheme="minorHAnsi" w:cstheme="minorHAnsi"/>
              </w:rPr>
              <w:t>obtinerea</w:t>
            </w:r>
            <w:proofErr w:type="spellEnd"/>
            <w:r w:rsidRPr="00A001B4">
              <w:rPr>
                <w:rFonts w:asciiTheme="minorHAnsi" w:eastAsia="Times New Roman" w:hAnsiTheme="minorHAnsi" w:cstheme="minorHAnsi"/>
              </w:rPr>
              <w:t xml:space="preserve"> si verificarea rezultatelor</w:t>
            </w:r>
          </w:p>
          <w:p w14:paraId="08DE5BC8"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A001B4">
              <w:rPr>
                <w:rFonts w:asciiTheme="minorHAnsi" w:eastAsia="Times New Roman" w:hAnsiTheme="minorHAnsi" w:cstheme="minorHAnsi"/>
              </w:rPr>
              <w:t>Realizarea testelor de acceptanta</w:t>
            </w:r>
          </w:p>
          <w:p w14:paraId="5573B4E9" w14:textId="77777777" w:rsidR="00C70F08" w:rsidRPr="00A001B4"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A001B4">
              <w:rPr>
                <w:rFonts w:asciiTheme="minorHAnsi" w:eastAsia="Times New Roman" w:hAnsiTheme="minorHAnsi" w:cstheme="minorHAnsi"/>
              </w:rPr>
              <w:t>Customizari</w:t>
            </w:r>
            <w:proofErr w:type="spellEnd"/>
            <w:r w:rsidRPr="00A001B4">
              <w:rPr>
                <w:rFonts w:asciiTheme="minorHAnsi" w:eastAsia="Times New Roman" w:hAnsiTheme="minorHAnsi" w:cstheme="minorHAnsi"/>
              </w:rPr>
              <w:t xml:space="preserve"> diverse (rapoarte noi sau personalizate)</w:t>
            </w:r>
          </w:p>
          <w:p w14:paraId="52F043C2" w14:textId="77777777" w:rsidR="00C70F08" w:rsidRPr="00A001B4" w:rsidRDefault="00C70F08" w:rsidP="004B615A">
            <w:pPr>
              <w:rPr>
                <w:rFonts w:ascii="Calibri" w:hAnsi="Calibri" w:cs="Calibri"/>
                <w:lang w:eastAsia="en-GB"/>
              </w:rPr>
            </w:pPr>
            <w:proofErr w:type="spellStart"/>
            <w:r w:rsidRPr="00A001B4">
              <w:rPr>
                <w:rFonts w:asciiTheme="minorHAnsi" w:eastAsia="Times New Roman" w:hAnsiTheme="minorHAnsi" w:cstheme="minorHAnsi"/>
              </w:rPr>
              <w:t>Intocmirea</w:t>
            </w:r>
            <w:proofErr w:type="spellEnd"/>
            <w:r w:rsidRPr="00A001B4">
              <w:rPr>
                <w:rFonts w:asciiTheme="minorHAnsi" w:eastAsia="Times New Roman" w:hAnsiTheme="minorHAnsi" w:cstheme="minorHAnsi"/>
              </w:rPr>
              <w:t xml:space="preserve"> rapoartelor </w:t>
            </w:r>
            <w:proofErr w:type="spellStart"/>
            <w:r w:rsidRPr="00A001B4">
              <w:rPr>
                <w:rFonts w:asciiTheme="minorHAnsi" w:eastAsia="Times New Roman" w:hAnsiTheme="minorHAnsi" w:cstheme="minorHAnsi"/>
              </w:rPr>
              <w:t>corespunzatoare</w:t>
            </w:r>
            <w:proofErr w:type="spellEnd"/>
            <w:r w:rsidRPr="00A001B4">
              <w:rPr>
                <w:rFonts w:asciiTheme="minorHAnsi" w:eastAsia="Times New Roman" w:hAnsiTheme="minorHAnsi" w:cstheme="minorHAnsi"/>
              </w:rPr>
              <w:t xml:space="preserve"> fiecarei </w:t>
            </w:r>
            <w:proofErr w:type="spellStart"/>
            <w:r w:rsidRPr="00A001B4">
              <w:rPr>
                <w:rFonts w:asciiTheme="minorHAnsi" w:eastAsia="Times New Roman" w:hAnsiTheme="minorHAnsi" w:cstheme="minorHAnsi"/>
              </w:rPr>
              <w:t>activitati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desfasurate</w:t>
            </w:r>
            <w:proofErr w:type="spellEnd"/>
            <w:r w:rsidRPr="00A001B4">
              <w:rPr>
                <w:rFonts w:asciiTheme="minorHAnsi" w:hAnsiTheme="minorHAnsi" w:cstheme="minorHAnsi"/>
              </w:rPr>
              <w:t xml:space="preserve"> pentru componentele implementate (rapoarte de testare, </w:t>
            </w:r>
            <w:r w:rsidRPr="00A001B4">
              <w:rPr>
                <w:rFonts w:asciiTheme="minorHAnsi" w:hAnsiTheme="minorHAnsi" w:cstheme="minorHAnsi"/>
              </w:rPr>
              <w:lastRenderedPageBreak/>
              <w:t xml:space="preserve">rapoarte de </w:t>
            </w:r>
            <w:proofErr w:type="spellStart"/>
            <w:r w:rsidRPr="00A001B4">
              <w:rPr>
                <w:rFonts w:asciiTheme="minorHAnsi" w:hAnsiTheme="minorHAnsi" w:cstheme="minorHAnsi"/>
              </w:rPr>
              <w:t>scolarizare</w:t>
            </w:r>
            <w:proofErr w:type="spellEnd"/>
            <w:r w:rsidRPr="00A001B4">
              <w:rPr>
                <w:rFonts w:asciiTheme="minorHAnsi" w:hAnsiTheme="minorHAnsi" w:cstheme="minorHAnsi"/>
              </w:rPr>
              <w:t>, rapoarte de asistenta tehnica, de instruire)</w:t>
            </w:r>
          </w:p>
        </w:tc>
        <w:tc>
          <w:tcPr>
            <w:tcW w:w="1080" w:type="dxa"/>
            <w:gridSpan w:val="2"/>
          </w:tcPr>
          <w:p w14:paraId="66643FA4" w14:textId="77777777" w:rsidR="00C70F08" w:rsidRPr="00A001B4" w:rsidRDefault="00C70F08" w:rsidP="004B615A">
            <w:pPr>
              <w:rPr>
                <w:rFonts w:ascii="Calibri" w:hAnsi="Calibri" w:cs="Calibri"/>
                <w:lang w:eastAsia="en-GB"/>
              </w:rPr>
            </w:pPr>
            <w:r w:rsidRPr="00A001B4">
              <w:rPr>
                <w:rFonts w:ascii="Calibri" w:hAnsi="Calibri" w:cs="Calibri"/>
                <w:lang w:eastAsia="en-GB"/>
              </w:rPr>
              <w:lastRenderedPageBreak/>
              <w:t>755.982 lei</w:t>
            </w:r>
          </w:p>
        </w:tc>
        <w:tc>
          <w:tcPr>
            <w:tcW w:w="1080" w:type="dxa"/>
          </w:tcPr>
          <w:p w14:paraId="2EEA7270" w14:textId="77777777" w:rsidR="00C70F08" w:rsidRPr="00A001B4" w:rsidRDefault="00C70F08" w:rsidP="004B615A">
            <w:pPr>
              <w:rPr>
                <w:rFonts w:ascii="Calibri" w:hAnsi="Calibri" w:cs="Calibri"/>
                <w:lang w:eastAsia="en-GB"/>
              </w:rPr>
            </w:pPr>
            <w:r w:rsidRPr="00A001B4">
              <w:rPr>
                <w:rFonts w:asciiTheme="minorHAnsi" w:hAnsiTheme="minorHAnsi" w:cstheme="minorHAnsi"/>
              </w:rPr>
              <w:t>August 2011 – August 2014</w:t>
            </w:r>
          </w:p>
        </w:tc>
      </w:tr>
      <w:tr w:rsidR="00C70F08" w:rsidRPr="00A001B4" w14:paraId="06B20DA2" w14:textId="77777777" w:rsidTr="00AF5C3E">
        <w:trPr>
          <w:trHeight w:val="783"/>
        </w:trPr>
        <w:tc>
          <w:tcPr>
            <w:tcW w:w="4854" w:type="dxa"/>
            <w:gridSpan w:val="3"/>
          </w:tcPr>
          <w:p w14:paraId="50E17A3F"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696" w:type="dxa"/>
            <w:gridSpan w:val="3"/>
          </w:tcPr>
          <w:p w14:paraId="751BA1D1" w14:textId="77777777" w:rsidR="00C70F08" w:rsidRPr="00A001B4" w:rsidRDefault="00C70F08" w:rsidP="004B615A">
            <w:pPr>
              <w:rPr>
                <w:rFonts w:ascii="Calibri" w:hAnsi="Calibri" w:cs="Calibri"/>
                <w:lang w:eastAsia="en-GB"/>
              </w:rPr>
            </w:pPr>
            <w:r w:rsidRPr="00A001B4">
              <w:rPr>
                <w:rFonts w:ascii="Calibri" w:hAnsi="Calibri" w:cs="Calibri"/>
                <w:lang w:eastAsia="en-GB"/>
              </w:rPr>
              <w:t>36 luni</w:t>
            </w:r>
          </w:p>
        </w:tc>
        <w:tc>
          <w:tcPr>
            <w:tcW w:w="2160" w:type="dxa"/>
            <w:gridSpan w:val="3"/>
          </w:tcPr>
          <w:p w14:paraId="401BD473" w14:textId="77777777" w:rsidR="00C70F08" w:rsidRPr="00A001B4" w:rsidRDefault="00C70F08" w:rsidP="004B615A">
            <w:pPr>
              <w:rPr>
                <w:rFonts w:ascii="Calibri" w:hAnsi="Calibri" w:cs="Calibri"/>
                <w:lang w:eastAsia="en-GB"/>
              </w:rPr>
            </w:pPr>
            <w:r w:rsidRPr="00A001B4">
              <w:rPr>
                <w:rFonts w:asciiTheme="minorHAnsi" w:hAnsiTheme="minorHAnsi" w:cstheme="minorHAnsi"/>
              </w:rPr>
              <w:t>August 2011 – August 2014</w:t>
            </w:r>
          </w:p>
        </w:tc>
      </w:tr>
      <w:tr w:rsidR="00C70F08" w:rsidRPr="00A001B4" w14:paraId="5F0C716F" w14:textId="77777777" w:rsidTr="00AF5C3E">
        <w:trPr>
          <w:trHeight w:val="783"/>
        </w:trPr>
        <w:tc>
          <w:tcPr>
            <w:tcW w:w="4854" w:type="dxa"/>
            <w:gridSpan w:val="3"/>
          </w:tcPr>
          <w:p w14:paraId="77C1A8C2" w14:textId="77777777" w:rsidR="00C70F08" w:rsidRPr="00A001B4"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A001B4">
              <w:rPr>
                <w:rFonts w:ascii="Calibri" w:hAnsi="Calibri" w:cs="Calibri"/>
                <w:lang w:val="ro-RO" w:eastAsia="en-GB"/>
              </w:rPr>
              <w:t>Scurtă descriere a activității/ proiectului/contractului valoarea și durata sa exactă</w:t>
            </w:r>
          </w:p>
          <w:p w14:paraId="5B74216C" w14:textId="77777777" w:rsidR="00C70F08" w:rsidRPr="00A001B4" w:rsidRDefault="00C70F08" w:rsidP="004B615A">
            <w:pPr>
              <w:rPr>
                <w:rFonts w:ascii="Calibri" w:hAnsi="Calibri" w:cs="Arial"/>
                <w:kern w:val="2"/>
              </w:rPr>
            </w:pPr>
            <w:r w:rsidRPr="00A001B4">
              <w:rPr>
                <w:rFonts w:ascii="Calibri" w:hAnsi="Calibri" w:cs="Arial"/>
                <w:b/>
                <w:bCs/>
              </w:rPr>
              <w:t xml:space="preserve">Titlu proiect:  </w:t>
            </w:r>
            <w:r w:rsidRPr="00A001B4">
              <w:rPr>
                <w:rFonts w:ascii="Calibri" w:hAnsi="Calibri" w:cs="Arial"/>
                <w:bCs/>
              </w:rPr>
              <w:t xml:space="preserve">Implementarea Sistemului Informatic Integrat SIVECO </w:t>
            </w:r>
            <w:proofErr w:type="spellStart"/>
            <w:r w:rsidRPr="00A001B4">
              <w:rPr>
                <w:rFonts w:ascii="Calibri" w:hAnsi="Calibri" w:cs="Arial"/>
                <w:bCs/>
              </w:rPr>
              <w:t>Applications</w:t>
            </w:r>
            <w:proofErr w:type="spellEnd"/>
            <w:r w:rsidRPr="00A001B4">
              <w:rPr>
                <w:rFonts w:ascii="Calibri" w:hAnsi="Calibri" w:cs="Arial"/>
                <w:bCs/>
              </w:rPr>
              <w:t xml:space="preserve"> 2020, extinderea </w:t>
            </w:r>
            <w:proofErr w:type="spellStart"/>
            <w:r w:rsidRPr="00A001B4">
              <w:rPr>
                <w:rFonts w:ascii="Calibri" w:hAnsi="Calibri" w:cs="Arial"/>
                <w:bCs/>
              </w:rPr>
              <w:t>funcţionalităţilor</w:t>
            </w:r>
            <w:proofErr w:type="spellEnd"/>
            <w:r w:rsidRPr="00A001B4">
              <w:rPr>
                <w:rFonts w:ascii="Calibri" w:hAnsi="Calibri" w:cs="Arial"/>
                <w:bCs/>
              </w:rPr>
              <w:t xml:space="preserve">, dezvoltarea unor noi caracteristici dedicate </w:t>
            </w:r>
            <w:proofErr w:type="spellStart"/>
            <w:r w:rsidRPr="00A001B4">
              <w:rPr>
                <w:rFonts w:ascii="Calibri" w:hAnsi="Calibri" w:cs="Arial"/>
                <w:bCs/>
              </w:rPr>
              <w:t>şi</w:t>
            </w:r>
            <w:proofErr w:type="spellEnd"/>
            <w:r w:rsidRPr="00A001B4">
              <w:rPr>
                <w:rFonts w:ascii="Calibri" w:hAnsi="Calibri" w:cs="Arial"/>
                <w:bCs/>
              </w:rPr>
              <w:t xml:space="preserve"> </w:t>
            </w:r>
            <w:proofErr w:type="spellStart"/>
            <w:r w:rsidRPr="00A001B4">
              <w:rPr>
                <w:rFonts w:ascii="Calibri" w:hAnsi="Calibri" w:cs="Arial"/>
                <w:bCs/>
              </w:rPr>
              <w:t>aplicaţii</w:t>
            </w:r>
            <w:proofErr w:type="spellEnd"/>
            <w:r w:rsidRPr="00A001B4">
              <w:rPr>
                <w:rFonts w:ascii="Calibri" w:hAnsi="Calibri" w:cs="Arial"/>
                <w:bCs/>
              </w:rPr>
              <w:t xml:space="preserve"> pentru </w:t>
            </w:r>
            <w:r w:rsidRPr="00A001B4">
              <w:rPr>
                <w:rFonts w:ascii="Calibri" w:hAnsi="Calibri" w:cs="Arial"/>
              </w:rPr>
              <w:t xml:space="preserve">GAZ EST S.A. </w:t>
            </w:r>
          </w:p>
          <w:p w14:paraId="11330B52" w14:textId="77777777" w:rsidR="00C70F08" w:rsidRPr="00A001B4" w:rsidRDefault="00C70F08" w:rsidP="004B615A">
            <w:pPr>
              <w:pStyle w:val="CVNormal"/>
              <w:ind w:left="0"/>
              <w:rPr>
                <w:rFonts w:ascii="Calibri" w:hAnsi="Calibri" w:cs="Arial"/>
                <w:b/>
                <w:sz w:val="22"/>
                <w:szCs w:val="22"/>
                <w:lang w:eastAsia="en-GB"/>
              </w:rPr>
            </w:pPr>
            <w:r w:rsidRPr="00A001B4">
              <w:rPr>
                <w:rFonts w:ascii="Calibri" w:hAnsi="Calibri" w:cs="Arial"/>
                <w:b/>
                <w:sz w:val="22"/>
                <w:szCs w:val="22"/>
                <w:lang w:eastAsia="en-GB"/>
              </w:rPr>
              <w:t>Descriere:</w:t>
            </w:r>
          </w:p>
          <w:p w14:paraId="6E460F85" w14:textId="77777777" w:rsidR="00C70F08" w:rsidRPr="00A001B4" w:rsidRDefault="00C70F08" w:rsidP="004B615A">
            <w:pPr>
              <w:rPr>
                <w:rFonts w:ascii="Calibri" w:hAnsi="Calibri" w:cs="Arial"/>
                <w:bCs/>
              </w:rPr>
            </w:pPr>
            <w:r w:rsidRPr="00A001B4">
              <w:rPr>
                <w:rFonts w:ascii="Calibri" w:hAnsi="Calibri" w:cs="Arial"/>
                <w:bCs/>
              </w:rPr>
              <w:t xml:space="preserve">In cadrul sistemului informatic integrat SIVECO </w:t>
            </w:r>
            <w:proofErr w:type="spellStart"/>
            <w:r w:rsidRPr="00A001B4">
              <w:rPr>
                <w:rFonts w:ascii="Calibri" w:hAnsi="Calibri" w:cs="Arial"/>
                <w:bCs/>
              </w:rPr>
              <w:t>Applications</w:t>
            </w:r>
            <w:proofErr w:type="spellEnd"/>
            <w:r w:rsidRPr="00A001B4">
              <w:rPr>
                <w:rFonts w:ascii="Calibri" w:hAnsi="Calibri" w:cs="Arial"/>
                <w:bCs/>
              </w:rPr>
              <w:t xml:space="preserve"> 2020 au fost implementate </w:t>
            </w:r>
            <w:proofErr w:type="spellStart"/>
            <w:r w:rsidRPr="00A001B4">
              <w:rPr>
                <w:rFonts w:ascii="Calibri" w:hAnsi="Calibri" w:cs="Arial"/>
                <w:bCs/>
              </w:rPr>
              <w:t>urmatoarele</w:t>
            </w:r>
            <w:proofErr w:type="spellEnd"/>
            <w:r w:rsidRPr="00A001B4">
              <w:rPr>
                <w:rFonts w:ascii="Calibri" w:hAnsi="Calibri" w:cs="Arial"/>
                <w:bCs/>
              </w:rPr>
              <w:t xml:space="preserve"> module:</w:t>
            </w:r>
          </w:p>
          <w:p w14:paraId="10CE4D24"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Managementul Financiar</w:t>
            </w:r>
          </w:p>
          <w:p w14:paraId="5572203D"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Managementul Mijloacelor Fixe si al Obiectelor de inventar</w:t>
            </w:r>
          </w:p>
          <w:p w14:paraId="164BACEA"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Managementul Resurselor Umane</w:t>
            </w:r>
          </w:p>
          <w:p w14:paraId="70353DEF"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 xml:space="preserve">Managementul </w:t>
            </w:r>
            <w:proofErr w:type="spellStart"/>
            <w:r w:rsidRPr="00A001B4">
              <w:rPr>
                <w:rFonts w:ascii="Calibri" w:hAnsi="Calibri" w:cs="Arial"/>
                <w:bCs/>
                <w:lang w:val="ro-RO"/>
              </w:rPr>
              <w:t>Salarizarii</w:t>
            </w:r>
            <w:proofErr w:type="spellEnd"/>
          </w:p>
          <w:p w14:paraId="4595EB1E"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 xml:space="preserve">Managementul </w:t>
            </w:r>
            <w:proofErr w:type="spellStart"/>
            <w:r w:rsidRPr="00A001B4">
              <w:rPr>
                <w:rFonts w:ascii="Calibri" w:hAnsi="Calibri" w:cs="Arial"/>
                <w:bCs/>
                <w:lang w:val="ro-RO"/>
              </w:rPr>
              <w:t>Achizitiilor</w:t>
            </w:r>
            <w:proofErr w:type="spellEnd"/>
          </w:p>
          <w:p w14:paraId="2369A9F4"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Managementul Obiectelor de inventar</w:t>
            </w:r>
          </w:p>
          <w:p w14:paraId="27A9B721"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Managementul Contractelor</w:t>
            </w:r>
          </w:p>
          <w:p w14:paraId="34E33D63"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 xml:space="preserve">Managementul </w:t>
            </w:r>
            <w:proofErr w:type="spellStart"/>
            <w:r w:rsidRPr="00A001B4">
              <w:rPr>
                <w:rFonts w:ascii="Calibri" w:hAnsi="Calibri" w:cs="Arial"/>
                <w:bCs/>
                <w:lang w:val="ro-RO"/>
              </w:rPr>
              <w:t>Facturarii</w:t>
            </w:r>
            <w:proofErr w:type="spellEnd"/>
            <w:r w:rsidRPr="00A001B4">
              <w:rPr>
                <w:rFonts w:ascii="Calibri" w:hAnsi="Calibri" w:cs="Arial"/>
                <w:bCs/>
                <w:lang w:val="ro-RO"/>
              </w:rPr>
              <w:t xml:space="preserve"> de </w:t>
            </w:r>
            <w:proofErr w:type="spellStart"/>
            <w:r w:rsidRPr="00A001B4">
              <w:rPr>
                <w:rFonts w:ascii="Calibri" w:hAnsi="Calibri" w:cs="Arial"/>
                <w:bCs/>
                <w:lang w:val="ro-RO"/>
              </w:rPr>
              <w:t>Utilitati</w:t>
            </w:r>
            <w:proofErr w:type="spellEnd"/>
          </w:p>
          <w:p w14:paraId="0CB6D4FC"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lastRenderedPageBreak/>
              <w:t xml:space="preserve">Managementul </w:t>
            </w:r>
            <w:proofErr w:type="spellStart"/>
            <w:r w:rsidRPr="00A001B4">
              <w:rPr>
                <w:rFonts w:ascii="Calibri" w:hAnsi="Calibri" w:cs="Arial"/>
                <w:bCs/>
                <w:lang w:val="ro-RO"/>
              </w:rPr>
              <w:t>Mentenantei</w:t>
            </w:r>
            <w:proofErr w:type="spellEnd"/>
          </w:p>
          <w:p w14:paraId="5D158F1A" w14:textId="77777777" w:rsidR="00C70F08" w:rsidRPr="00A001B4"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A001B4">
              <w:rPr>
                <w:rFonts w:ascii="Calibri" w:hAnsi="Calibri" w:cs="Arial"/>
                <w:bCs/>
                <w:lang w:val="ro-RO"/>
              </w:rPr>
              <w:t xml:space="preserve">Managementul </w:t>
            </w:r>
            <w:proofErr w:type="spellStart"/>
            <w:r w:rsidRPr="00A001B4">
              <w:rPr>
                <w:rFonts w:ascii="Calibri" w:hAnsi="Calibri" w:cs="Arial"/>
                <w:bCs/>
                <w:lang w:val="ro-RO"/>
              </w:rPr>
              <w:t>Investitiilor</w:t>
            </w:r>
            <w:proofErr w:type="spellEnd"/>
          </w:p>
          <w:p w14:paraId="1F1FC432" w14:textId="77777777" w:rsidR="00C70F08" w:rsidRPr="00A001B4" w:rsidRDefault="00C70F08" w:rsidP="004B615A">
            <w:pPr>
              <w:pStyle w:val="ListParagraph"/>
              <w:tabs>
                <w:tab w:val="left" w:pos="180"/>
                <w:tab w:val="left" w:pos="324"/>
              </w:tabs>
              <w:ind w:left="0"/>
              <w:rPr>
                <w:rFonts w:ascii="Calibri" w:hAnsi="Calibri" w:cs="Calibri"/>
                <w:i/>
                <w:highlight w:val="lightGray"/>
                <w:lang w:val="ro-RO" w:eastAsia="en-GB"/>
              </w:rPr>
            </w:pPr>
            <w:r w:rsidRPr="00A001B4">
              <w:rPr>
                <w:rFonts w:ascii="Calibri" w:hAnsi="Calibri" w:cs="Arial"/>
                <w:lang w:val="ro-RO"/>
              </w:rPr>
              <w:t xml:space="preserve">Au fost prestate următoarele servicii:  analiză de business, instalarea Oracle Standard </w:t>
            </w:r>
            <w:proofErr w:type="spellStart"/>
            <w:r w:rsidRPr="00A001B4">
              <w:rPr>
                <w:rFonts w:ascii="Calibri" w:hAnsi="Calibri" w:cs="Arial"/>
                <w:lang w:val="ro-RO"/>
              </w:rPr>
              <w:t>Edition</w:t>
            </w:r>
            <w:proofErr w:type="spellEnd"/>
            <w:r w:rsidRPr="00A001B4">
              <w:rPr>
                <w:rFonts w:ascii="Calibri" w:hAnsi="Calibri" w:cs="Arial"/>
                <w:lang w:val="ro-RO"/>
              </w:rPr>
              <w:t xml:space="preserve"> </w:t>
            </w:r>
            <w:proofErr w:type="spellStart"/>
            <w:r w:rsidRPr="00A001B4">
              <w:rPr>
                <w:rFonts w:ascii="Calibri" w:hAnsi="Calibri" w:cs="Arial"/>
                <w:lang w:val="ro-RO"/>
              </w:rPr>
              <w:t>one</w:t>
            </w:r>
            <w:proofErr w:type="spellEnd"/>
            <w:r w:rsidRPr="00A001B4">
              <w:rPr>
                <w:rFonts w:ascii="Calibri" w:hAnsi="Calibri" w:cs="Arial"/>
                <w:lang w:val="ro-RO"/>
              </w:rPr>
              <w:t xml:space="preserve"> 12c, instalarea server Oracle </w:t>
            </w:r>
            <w:proofErr w:type="spellStart"/>
            <w:r w:rsidRPr="00A001B4">
              <w:rPr>
                <w:rFonts w:ascii="Calibri" w:hAnsi="Calibri" w:cs="Arial"/>
                <w:lang w:val="ro-RO"/>
              </w:rPr>
              <w:t>Weblogic</w:t>
            </w:r>
            <w:proofErr w:type="spellEnd"/>
            <w:r w:rsidRPr="00A001B4">
              <w:rPr>
                <w:rFonts w:ascii="Calibri" w:hAnsi="Calibri" w:cs="Arial"/>
                <w:lang w:val="ro-RO"/>
              </w:rPr>
              <w:t xml:space="preserve">, instalare Oracle </w:t>
            </w:r>
            <w:proofErr w:type="spellStart"/>
            <w:r w:rsidRPr="00A001B4">
              <w:rPr>
                <w:rFonts w:ascii="Calibri" w:hAnsi="Calibri" w:cs="Arial"/>
                <w:lang w:val="ro-RO"/>
              </w:rPr>
              <w:t>Forms</w:t>
            </w:r>
            <w:proofErr w:type="spellEnd"/>
            <w:r w:rsidRPr="00A001B4">
              <w:rPr>
                <w:rFonts w:ascii="Calibri" w:hAnsi="Calibri" w:cs="Arial"/>
                <w:lang w:val="ro-RO"/>
              </w:rPr>
              <w:t xml:space="preserve"> </w:t>
            </w:r>
            <w:proofErr w:type="spellStart"/>
            <w:r w:rsidRPr="00A001B4">
              <w:rPr>
                <w:rFonts w:ascii="Calibri" w:hAnsi="Calibri" w:cs="Arial"/>
                <w:lang w:val="ro-RO"/>
              </w:rPr>
              <w:t>and</w:t>
            </w:r>
            <w:proofErr w:type="spellEnd"/>
            <w:r w:rsidRPr="00A001B4">
              <w:rPr>
                <w:rFonts w:ascii="Calibri" w:hAnsi="Calibri" w:cs="Arial"/>
                <w:lang w:val="ro-RO"/>
              </w:rPr>
              <w:t xml:space="preserve"> </w:t>
            </w:r>
            <w:proofErr w:type="spellStart"/>
            <w:r w:rsidRPr="00A001B4">
              <w:rPr>
                <w:rFonts w:ascii="Calibri" w:hAnsi="Calibri" w:cs="Arial"/>
                <w:lang w:val="ro-RO"/>
              </w:rPr>
              <w:t>Reports</w:t>
            </w:r>
            <w:proofErr w:type="spellEnd"/>
            <w:r w:rsidRPr="00A001B4">
              <w:rPr>
                <w:rFonts w:ascii="Calibri" w:hAnsi="Calibri" w:cs="Arial"/>
                <w:lang w:val="ro-RO"/>
              </w:rPr>
              <w:t xml:space="preserve">, instalare si configurare SIVECO </w:t>
            </w:r>
            <w:proofErr w:type="spellStart"/>
            <w:r w:rsidRPr="00A001B4">
              <w:rPr>
                <w:rFonts w:ascii="Calibri" w:hAnsi="Calibri" w:cs="Arial"/>
                <w:lang w:val="ro-RO"/>
              </w:rPr>
              <w:t>Applications</w:t>
            </w:r>
            <w:proofErr w:type="spellEnd"/>
            <w:r w:rsidRPr="00A001B4">
              <w:rPr>
                <w:rFonts w:ascii="Calibri" w:hAnsi="Calibri" w:cs="Arial"/>
                <w:lang w:val="ro-RO"/>
              </w:rPr>
              <w:t xml:space="preserve"> 2020, configurare </w:t>
            </w:r>
            <w:proofErr w:type="spellStart"/>
            <w:r w:rsidRPr="00A001B4">
              <w:rPr>
                <w:rFonts w:ascii="Calibri" w:hAnsi="Calibri" w:cs="Arial"/>
                <w:lang w:val="ro-RO"/>
              </w:rPr>
              <w:t>serverem</w:t>
            </w:r>
            <w:proofErr w:type="spellEnd"/>
            <w:r w:rsidRPr="00A001B4">
              <w:rPr>
                <w:rFonts w:ascii="Calibri" w:hAnsi="Calibri" w:cs="Arial"/>
                <w:lang w:val="ro-RO"/>
              </w:rPr>
              <w:t xml:space="preserve"> migrare date din sistemele "</w:t>
            </w:r>
            <w:proofErr w:type="spellStart"/>
            <w:r w:rsidRPr="00A001B4">
              <w:rPr>
                <w:rFonts w:ascii="Calibri" w:hAnsi="Calibri" w:cs="Arial"/>
                <w:lang w:val="ro-RO"/>
              </w:rPr>
              <w:t>legacy</w:t>
            </w:r>
            <w:proofErr w:type="spellEnd"/>
            <w:r w:rsidRPr="00A001B4">
              <w:rPr>
                <w:rFonts w:ascii="Calibri" w:hAnsi="Calibri" w:cs="Arial"/>
                <w:lang w:val="ro-RO"/>
              </w:rPr>
              <w:t xml:space="preserve">", instruire utilizatori finali, implementarea fluxurilor de lucru, test </w:t>
            </w:r>
            <w:proofErr w:type="spellStart"/>
            <w:r w:rsidRPr="00A001B4">
              <w:rPr>
                <w:rFonts w:ascii="Calibri" w:hAnsi="Calibri" w:cs="Arial"/>
                <w:lang w:val="ro-RO"/>
              </w:rPr>
              <w:t>cases</w:t>
            </w:r>
            <w:proofErr w:type="spellEnd"/>
            <w:r w:rsidRPr="00A001B4">
              <w:rPr>
                <w:rFonts w:ascii="Calibri" w:hAnsi="Calibri" w:cs="Arial"/>
                <w:lang w:val="ro-RO"/>
              </w:rPr>
              <w:t>, optimizare baze de date, optimizare fluxuri de business, asistenta tehnica</w:t>
            </w:r>
          </w:p>
        </w:tc>
        <w:tc>
          <w:tcPr>
            <w:tcW w:w="3696" w:type="dxa"/>
            <w:gridSpan w:val="3"/>
            <w:vAlign w:val="center"/>
          </w:tcPr>
          <w:p w14:paraId="20B66D49"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118B4910" w14:textId="77777777" w:rsidR="00C70F08" w:rsidRPr="00A001B4" w:rsidRDefault="00C70F08">
            <w:pPr>
              <w:pStyle w:val="ListParagraph"/>
              <w:numPr>
                <w:ilvl w:val="0"/>
                <w:numId w:val="35"/>
              </w:numPr>
              <w:spacing w:after="0" w:line="240" w:lineRule="auto"/>
              <w:ind w:left="348"/>
              <w:rPr>
                <w:rFonts w:ascii="Calibri" w:hAnsi="Calibri" w:cs="Calibri"/>
                <w:lang w:val="ro-RO"/>
              </w:rPr>
            </w:pPr>
            <w:r w:rsidRPr="00A001B4">
              <w:rPr>
                <w:rFonts w:ascii="Calibri" w:hAnsi="Calibri" w:cs="Calibri"/>
                <w:lang w:val="ro-RO"/>
              </w:rPr>
              <w:t xml:space="preserve">Analiza proceselor de business si a </w:t>
            </w:r>
            <w:proofErr w:type="spellStart"/>
            <w:r w:rsidRPr="00A001B4">
              <w:rPr>
                <w:rFonts w:ascii="Calibri" w:hAnsi="Calibri" w:cs="Calibri"/>
                <w:lang w:val="ro-RO"/>
              </w:rPr>
              <w:t>cerintelor</w:t>
            </w:r>
            <w:proofErr w:type="spellEnd"/>
            <w:r w:rsidRPr="00A001B4">
              <w:rPr>
                <w:rFonts w:ascii="Calibri" w:hAnsi="Calibri" w:cs="Calibri"/>
                <w:lang w:val="ro-RO"/>
              </w:rPr>
              <w:t xml:space="preserve"> utilizatorilor, in vederea stabilirii modelului de sistem si a </w:t>
            </w:r>
            <w:proofErr w:type="spellStart"/>
            <w:r w:rsidRPr="00A001B4">
              <w:rPr>
                <w:rFonts w:ascii="Calibri" w:hAnsi="Calibri" w:cs="Calibri"/>
                <w:lang w:val="ro-RO"/>
              </w:rPr>
              <w:t>necesitatilor</w:t>
            </w:r>
            <w:proofErr w:type="spellEnd"/>
            <w:r w:rsidRPr="00A001B4">
              <w:rPr>
                <w:rFonts w:ascii="Calibri" w:hAnsi="Calibri" w:cs="Calibri"/>
                <w:lang w:val="ro-RO"/>
              </w:rPr>
              <w:t xml:space="preserve"> de setare, configurare si parametrizare</w:t>
            </w:r>
            <w:r w:rsidRPr="00A001B4">
              <w:rPr>
                <w:rFonts w:ascii="Calibri" w:hAnsi="Calibri"/>
                <w:lang w:val="ro-RO"/>
              </w:rPr>
              <w:t xml:space="preserve">, implementare </w:t>
            </w:r>
            <w:proofErr w:type="spellStart"/>
            <w:r w:rsidRPr="00A001B4">
              <w:rPr>
                <w:rFonts w:ascii="Calibri" w:hAnsi="Calibri"/>
                <w:lang w:val="ro-RO"/>
              </w:rPr>
              <w:t>solutie</w:t>
            </w:r>
            <w:proofErr w:type="spellEnd"/>
            <w:r w:rsidRPr="00A001B4">
              <w:rPr>
                <w:rFonts w:ascii="Calibri" w:hAnsi="Calibri"/>
                <w:lang w:val="ro-RO"/>
              </w:rPr>
              <w:t xml:space="preserve"> software, testare unitara si </w:t>
            </w:r>
            <w:proofErr w:type="spellStart"/>
            <w:r w:rsidRPr="00A001B4">
              <w:rPr>
                <w:rFonts w:ascii="Calibri" w:hAnsi="Calibri"/>
                <w:lang w:val="ro-RO"/>
              </w:rPr>
              <w:t>functionala</w:t>
            </w:r>
            <w:proofErr w:type="spellEnd"/>
          </w:p>
          <w:p w14:paraId="277E9F7D"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 xml:space="preserve">Adaptarea </w:t>
            </w:r>
            <w:proofErr w:type="spellStart"/>
            <w:r w:rsidRPr="00A001B4">
              <w:rPr>
                <w:rFonts w:ascii="Calibri" w:hAnsi="Calibri" w:cs="Calibri"/>
                <w:lang w:val="ro-RO"/>
              </w:rPr>
              <w:t>aplicatiilor</w:t>
            </w:r>
            <w:proofErr w:type="spellEnd"/>
            <w:r w:rsidRPr="00A001B4">
              <w:rPr>
                <w:rFonts w:ascii="Calibri" w:hAnsi="Calibri" w:cs="Calibri"/>
                <w:lang w:val="ro-RO"/>
              </w:rPr>
              <w:t xml:space="preserve"> la </w:t>
            </w:r>
            <w:proofErr w:type="spellStart"/>
            <w:r w:rsidRPr="00A001B4">
              <w:rPr>
                <w:rFonts w:ascii="Calibri" w:hAnsi="Calibri" w:cs="Calibri"/>
                <w:lang w:val="ro-RO"/>
              </w:rPr>
              <w:t>necesitatile</w:t>
            </w:r>
            <w:proofErr w:type="spellEnd"/>
            <w:r w:rsidRPr="00A001B4">
              <w:rPr>
                <w:rFonts w:ascii="Calibri" w:hAnsi="Calibri" w:cs="Calibri"/>
                <w:lang w:val="ro-RO"/>
              </w:rPr>
              <w:t xml:space="preserve"> clientului</w:t>
            </w:r>
          </w:p>
          <w:p w14:paraId="3FB94C7C" w14:textId="77777777" w:rsidR="00C70F08" w:rsidRPr="00A001B4" w:rsidRDefault="00C70F08">
            <w:pPr>
              <w:pStyle w:val="ListParagraph"/>
              <w:numPr>
                <w:ilvl w:val="0"/>
                <w:numId w:val="33"/>
              </w:numPr>
              <w:spacing w:after="0" w:line="240" w:lineRule="auto"/>
              <w:rPr>
                <w:rFonts w:ascii="Calibri" w:hAnsi="Calibri" w:cs="Calibri"/>
                <w:lang w:val="ro-RO"/>
              </w:rPr>
            </w:pPr>
            <w:proofErr w:type="spellStart"/>
            <w:r w:rsidRPr="00A001B4">
              <w:rPr>
                <w:rFonts w:ascii="Calibri" w:hAnsi="Calibri" w:cs="Calibri"/>
                <w:lang w:val="ro-RO"/>
              </w:rPr>
              <w:t>Intocmirea</w:t>
            </w:r>
            <w:proofErr w:type="spellEnd"/>
            <w:r w:rsidRPr="00A001B4">
              <w:rPr>
                <w:rFonts w:ascii="Calibri" w:hAnsi="Calibri" w:cs="Calibri"/>
                <w:lang w:val="ro-RO"/>
              </w:rPr>
              <w:t xml:space="preserve"> documentului de analiza si </w:t>
            </w:r>
            <w:proofErr w:type="spellStart"/>
            <w:r w:rsidRPr="00A001B4">
              <w:rPr>
                <w:rFonts w:ascii="Calibri" w:hAnsi="Calibri" w:cs="Calibri"/>
                <w:lang w:val="ro-RO"/>
              </w:rPr>
              <w:t>specificatii</w:t>
            </w:r>
            <w:proofErr w:type="spellEnd"/>
            <w:r w:rsidRPr="00A001B4">
              <w:rPr>
                <w:rFonts w:ascii="Calibri" w:hAnsi="Calibri" w:cs="Calibri"/>
                <w:lang w:val="ro-RO"/>
              </w:rPr>
              <w:t xml:space="preserve"> </w:t>
            </w:r>
            <w:proofErr w:type="spellStart"/>
            <w:r w:rsidRPr="00A001B4">
              <w:rPr>
                <w:rFonts w:ascii="Calibri" w:hAnsi="Calibri" w:cs="Calibri"/>
                <w:lang w:val="ro-RO"/>
              </w:rPr>
              <w:t>functionale</w:t>
            </w:r>
            <w:proofErr w:type="spellEnd"/>
          </w:p>
          <w:p w14:paraId="42B8153A"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Identificarea scenariilor de testare</w:t>
            </w:r>
          </w:p>
          <w:p w14:paraId="2B13264B"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 xml:space="preserve">Realizarea </w:t>
            </w:r>
            <w:proofErr w:type="spellStart"/>
            <w:r w:rsidRPr="00A001B4">
              <w:rPr>
                <w:rFonts w:ascii="Calibri" w:hAnsi="Calibri" w:cs="Calibri"/>
                <w:lang w:val="ro-RO"/>
              </w:rPr>
              <w:t>specificatiilor</w:t>
            </w:r>
            <w:proofErr w:type="spellEnd"/>
            <w:r w:rsidRPr="00A001B4">
              <w:rPr>
                <w:rFonts w:ascii="Calibri" w:hAnsi="Calibri" w:cs="Calibri"/>
                <w:lang w:val="ro-RO"/>
              </w:rPr>
              <w:t xml:space="preserve"> de testare</w:t>
            </w:r>
          </w:p>
          <w:p w14:paraId="18B0C505"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Realizarea manualului de utilizare</w:t>
            </w:r>
          </w:p>
          <w:p w14:paraId="50830604"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Realizarea documentelor de instruire</w:t>
            </w:r>
          </w:p>
          <w:p w14:paraId="4D8A9FF1"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 xml:space="preserve">Configurarea, parametrizarea, setarea si instalarea modulelor in </w:t>
            </w:r>
            <w:r w:rsidRPr="00A001B4">
              <w:rPr>
                <w:rFonts w:ascii="Calibri" w:hAnsi="Calibri" w:cs="Calibri"/>
                <w:lang w:val="ro-RO"/>
              </w:rPr>
              <w:lastRenderedPageBreak/>
              <w:t xml:space="preserve">conformitate cu specificul fluxurilor de lucru si </w:t>
            </w:r>
            <w:proofErr w:type="spellStart"/>
            <w:r w:rsidRPr="00A001B4">
              <w:rPr>
                <w:rFonts w:ascii="Calibri" w:hAnsi="Calibri" w:cs="Calibri"/>
                <w:lang w:val="ro-RO"/>
              </w:rPr>
              <w:t>cerintele</w:t>
            </w:r>
            <w:proofErr w:type="spellEnd"/>
            <w:r w:rsidRPr="00A001B4">
              <w:rPr>
                <w:rFonts w:ascii="Calibri" w:hAnsi="Calibri" w:cs="Calibri"/>
                <w:lang w:val="ro-RO"/>
              </w:rPr>
              <w:t xml:space="preserve"> utilizatorilor </w:t>
            </w:r>
          </w:p>
          <w:p w14:paraId="5A26CE3F" w14:textId="77777777" w:rsidR="00C70F08" w:rsidRPr="00A001B4" w:rsidRDefault="00C70F08">
            <w:pPr>
              <w:numPr>
                <w:ilvl w:val="0"/>
                <w:numId w:val="34"/>
              </w:numPr>
              <w:suppressAutoHyphens w:val="0"/>
              <w:spacing w:before="0" w:after="0" w:line="240" w:lineRule="auto"/>
              <w:jc w:val="left"/>
              <w:rPr>
                <w:rFonts w:ascii="Calibri" w:hAnsi="Calibri" w:cs="Arial"/>
                <w:bCs/>
              </w:rPr>
            </w:pPr>
            <w:r w:rsidRPr="00A001B4">
              <w:rPr>
                <w:rFonts w:ascii="Calibri" w:hAnsi="Calibri" w:cs="Arial"/>
                <w:bCs/>
              </w:rPr>
              <w:t xml:space="preserve">Identificarea obiectivelor de instruire, organizarea și susținerea sesiunilor de instruire utilizatori și administratori aplicații software pentru, coordonarea </w:t>
            </w:r>
            <w:proofErr w:type="spellStart"/>
            <w:r w:rsidRPr="00A001B4">
              <w:rPr>
                <w:rFonts w:ascii="Calibri" w:hAnsi="Calibri" w:cs="Arial"/>
                <w:bCs/>
              </w:rPr>
              <w:t>activitatii</w:t>
            </w:r>
            <w:proofErr w:type="spellEnd"/>
            <w:r w:rsidRPr="00A001B4">
              <w:rPr>
                <w:rFonts w:ascii="Calibri" w:hAnsi="Calibri" w:cs="Arial"/>
                <w:bCs/>
              </w:rPr>
              <w:t xml:space="preserve"> de instruire pentru componentele software implementate</w:t>
            </w:r>
          </w:p>
          <w:p w14:paraId="1DC31DBB" w14:textId="77777777" w:rsidR="00C70F08" w:rsidRPr="00A001B4" w:rsidRDefault="00C70F08">
            <w:pPr>
              <w:numPr>
                <w:ilvl w:val="0"/>
                <w:numId w:val="34"/>
              </w:numPr>
              <w:suppressAutoHyphens w:val="0"/>
              <w:spacing w:before="0" w:after="0" w:line="240" w:lineRule="auto"/>
              <w:jc w:val="left"/>
              <w:rPr>
                <w:rFonts w:ascii="Calibri" w:hAnsi="Calibri" w:cs="Arial"/>
                <w:bCs/>
              </w:rPr>
            </w:pPr>
            <w:r w:rsidRPr="00A001B4">
              <w:rPr>
                <w:rFonts w:ascii="Calibri" w:hAnsi="Calibri" w:cs="Arial"/>
                <w:bCs/>
              </w:rPr>
              <w:t xml:space="preserve">Realizarea, actualizarea, livrarea </w:t>
            </w:r>
            <w:proofErr w:type="spellStart"/>
            <w:r w:rsidRPr="00A001B4">
              <w:rPr>
                <w:rFonts w:ascii="Calibri" w:hAnsi="Calibri" w:cs="Arial"/>
                <w:bCs/>
              </w:rPr>
              <w:t>documentatiei</w:t>
            </w:r>
            <w:proofErr w:type="spellEnd"/>
            <w:r w:rsidRPr="00A001B4">
              <w:rPr>
                <w:rFonts w:ascii="Calibri" w:hAnsi="Calibri" w:cs="Arial"/>
                <w:bCs/>
              </w:rPr>
              <w:t xml:space="preserve"> si a materialelor de instruire, evaluarea cursurilor, colectarea feedback-ului în urma instruirii, a rezultatelor </w:t>
            </w:r>
            <w:proofErr w:type="spellStart"/>
            <w:r w:rsidRPr="00A001B4">
              <w:rPr>
                <w:rFonts w:ascii="Calibri" w:hAnsi="Calibri" w:cs="Arial"/>
                <w:bCs/>
              </w:rPr>
              <w:t>obtinute</w:t>
            </w:r>
            <w:proofErr w:type="spellEnd"/>
            <w:r w:rsidRPr="00A001B4">
              <w:rPr>
                <w:rFonts w:ascii="Calibri" w:hAnsi="Calibri" w:cs="Arial"/>
                <w:bCs/>
              </w:rPr>
              <w:t xml:space="preserve"> si a performantelor instructorilor</w:t>
            </w:r>
          </w:p>
          <w:p w14:paraId="6158566A" w14:textId="77777777" w:rsidR="00C70F08" w:rsidRPr="00A001B4" w:rsidRDefault="00C70F08">
            <w:pPr>
              <w:numPr>
                <w:ilvl w:val="0"/>
                <w:numId w:val="34"/>
              </w:numPr>
              <w:suppressAutoHyphens w:val="0"/>
              <w:spacing w:before="0" w:after="0" w:line="240" w:lineRule="auto"/>
              <w:jc w:val="left"/>
              <w:rPr>
                <w:rFonts w:ascii="Calibri" w:hAnsi="Calibri" w:cs="Arial"/>
                <w:bCs/>
              </w:rPr>
            </w:pPr>
            <w:r w:rsidRPr="00A001B4">
              <w:rPr>
                <w:rFonts w:ascii="Calibri" w:hAnsi="Calibri" w:cs="Arial"/>
                <w:bCs/>
              </w:rPr>
              <w:t>Instruirea utilizatorilor finali pentru componentele software implementate</w:t>
            </w:r>
          </w:p>
          <w:p w14:paraId="14F8054A" w14:textId="77777777" w:rsidR="00C70F08" w:rsidRPr="00A001B4" w:rsidRDefault="00C70F08">
            <w:pPr>
              <w:numPr>
                <w:ilvl w:val="0"/>
                <w:numId w:val="34"/>
              </w:numPr>
              <w:suppressAutoHyphens w:val="0"/>
              <w:spacing w:before="0" w:after="0" w:line="240" w:lineRule="auto"/>
              <w:jc w:val="left"/>
              <w:rPr>
                <w:rFonts w:ascii="Calibri" w:hAnsi="Calibri" w:cs="Arial"/>
                <w:bCs/>
              </w:rPr>
            </w:pPr>
            <w:r w:rsidRPr="00A001B4">
              <w:rPr>
                <w:rFonts w:ascii="Calibri" w:hAnsi="Calibri" w:cs="Arial"/>
                <w:bCs/>
              </w:rPr>
              <w:t xml:space="preserve">Instruirea </w:t>
            </w:r>
            <w:proofErr w:type="spellStart"/>
            <w:r w:rsidRPr="00A001B4">
              <w:rPr>
                <w:rFonts w:ascii="Calibri" w:hAnsi="Calibri" w:cs="Arial"/>
                <w:bCs/>
              </w:rPr>
              <w:t>specialistilor</w:t>
            </w:r>
            <w:proofErr w:type="spellEnd"/>
            <w:r w:rsidRPr="00A001B4">
              <w:rPr>
                <w:rFonts w:ascii="Calibri" w:hAnsi="Calibri" w:cs="Arial"/>
                <w:bCs/>
              </w:rPr>
              <w:t xml:space="preserve"> IT pentru administrarea sistemului pentru componentele software implementate</w:t>
            </w:r>
          </w:p>
          <w:p w14:paraId="09EFA720"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 xml:space="preserve">Testarea </w:t>
            </w:r>
            <w:proofErr w:type="spellStart"/>
            <w:r w:rsidRPr="00A001B4">
              <w:rPr>
                <w:rFonts w:ascii="Calibri" w:hAnsi="Calibri" w:cs="Calibri"/>
                <w:lang w:val="ro-RO"/>
              </w:rPr>
              <w:t>functionalitatilor</w:t>
            </w:r>
            <w:proofErr w:type="spellEnd"/>
            <w:r w:rsidRPr="00A001B4">
              <w:rPr>
                <w:rFonts w:ascii="Calibri" w:hAnsi="Calibri" w:cs="Calibri"/>
                <w:lang w:val="ro-RO"/>
              </w:rPr>
              <w:t xml:space="preserve"> standard si customizate </w:t>
            </w:r>
            <w:proofErr w:type="spellStart"/>
            <w:r w:rsidRPr="00A001B4">
              <w:rPr>
                <w:rFonts w:ascii="Calibri" w:hAnsi="Calibri" w:cs="Calibri"/>
                <w:lang w:val="ro-RO"/>
              </w:rPr>
              <w:t>corespunzatoare</w:t>
            </w:r>
            <w:proofErr w:type="spellEnd"/>
            <w:r w:rsidRPr="00A001B4">
              <w:rPr>
                <w:rFonts w:ascii="Calibri" w:hAnsi="Calibri" w:cs="Calibri"/>
                <w:lang w:val="ro-RO"/>
              </w:rPr>
              <w:t xml:space="preserve"> modulelor implementate </w:t>
            </w:r>
          </w:p>
          <w:p w14:paraId="49EB35CA"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Asistenta tehnica si suport acordata utilizatorilor finali pentru trecerea la utilizarea sistemului</w:t>
            </w:r>
            <w:r w:rsidRPr="00A001B4">
              <w:rPr>
                <w:rFonts w:ascii="Calibri" w:hAnsi="Calibri" w:cs="Arial"/>
                <w:lang w:val="ro-RO"/>
              </w:rPr>
              <w:t xml:space="preserve">, rezolvare </w:t>
            </w:r>
            <w:proofErr w:type="spellStart"/>
            <w:r w:rsidRPr="00A001B4">
              <w:rPr>
                <w:rFonts w:ascii="Calibri" w:hAnsi="Calibri" w:cs="Arial"/>
                <w:lang w:val="ro-RO"/>
              </w:rPr>
              <w:t>disfunctionalizati</w:t>
            </w:r>
            <w:proofErr w:type="spellEnd"/>
          </w:p>
          <w:p w14:paraId="5F7B64F1"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 xml:space="preserve">Definirea de roluri si drepturi de acces in sistem, </w:t>
            </w:r>
            <w:proofErr w:type="spellStart"/>
            <w:r w:rsidRPr="00A001B4">
              <w:rPr>
                <w:rFonts w:ascii="Calibri" w:hAnsi="Calibri" w:cs="Calibri"/>
                <w:lang w:val="ro-RO"/>
              </w:rPr>
              <w:t>obtinerea</w:t>
            </w:r>
            <w:proofErr w:type="spellEnd"/>
            <w:r w:rsidRPr="00A001B4">
              <w:rPr>
                <w:rFonts w:ascii="Calibri" w:hAnsi="Calibri" w:cs="Calibri"/>
                <w:lang w:val="ro-RO"/>
              </w:rPr>
              <w:t xml:space="preserve"> si verificarea rezultatelor</w:t>
            </w:r>
          </w:p>
          <w:p w14:paraId="1BDC543C" w14:textId="77777777" w:rsidR="00C70F08" w:rsidRPr="00A001B4" w:rsidRDefault="00C70F08">
            <w:pPr>
              <w:pStyle w:val="ListParagraph"/>
              <w:numPr>
                <w:ilvl w:val="0"/>
                <w:numId w:val="33"/>
              </w:numPr>
              <w:spacing w:after="0" w:line="240" w:lineRule="auto"/>
              <w:rPr>
                <w:rFonts w:ascii="Calibri" w:hAnsi="Calibri" w:cs="Calibri"/>
                <w:lang w:val="ro-RO"/>
              </w:rPr>
            </w:pPr>
            <w:r w:rsidRPr="00A001B4">
              <w:rPr>
                <w:rFonts w:ascii="Calibri" w:hAnsi="Calibri" w:cs="Calibri"/>
                <w:lang w:val="ro-RO"/>
              </w:rPr>
              <w:t>Realizarea testelor de acceptanta</w:t>
            </w:r>
          </w:p>
          <w:p w14:paraId="6E983DBD" w14:textId="77777777" w:rsidR="00C70F08" w:rsidRPr="00A001B4" w:rsidRDefault="00C70F08">
            <w:pPr>
              <w:pStyle w:val="ListParagraph"/>
              <w:numPr>
                <w:ilvl w:val="0"/>
                <w:numId w:val="33"/>
              </w:numPr>
              <w:spacing w:after="0" w:line="240" w:lineRule="auto"/>
              <w:rPr>
                <w:rFonts w:ascii="Calibri" w:hAnsi="Calibri" w:cs="Calibri"/>
                <w:lang w:val="ro-RO" w:eastAsia="en-GB"/>
              </w:rPr>
            </w:pPr>
            <w:proofErr w:type="spellStart"/>
            <w:r w:rsidRPr="00A001B4">
              <w:rPr>
                <w:rFonts w:ascii="Calibri" w:hAnsi="Calibri" w:cs="Calibri"/>
                <w:lang w:val="ro-RO"/>
              </w:rPr>
              <w:t>Customizari</w:t>
            </w:r>
            <w:proofErr w:type="spellEnd"/>
            <w:r w:rsidRPr="00A001B4">
              <w:rPr>
                <w:rFonts w:ascii="Calibri" w:hAnsi="Calibri" w:cs="Calibri"/>
                <w:lang w:val="ro-RO"/>
              </w:rPr>
              <w:t xml:space="preserve"> diverse (rapoarte noi sau personalizate)</w:t>
            </w:r>
          </w:p>
          <w:p w14:paraId="6185617C" w14:textId="77777777" w:rsidR="00C70F08" w:rsidRPr="00A001B4" w:rsidRDefault="00C70F08">
            <w:pPr>
              <w:pStyle w:val="ListParagraph"/>
              <w:numPr>
                <w:ilvl w:val="0"/>
                <w:numId w:val="33"/>
              </w:numPr>
              <w:spacing w:after="0" w:line="240" w:lineRule="auto"/>
              <w:rPr>
                <w:rFonts w:ascii="Calibri" w:hAnsi="Calibri" w:cs="Calibri"/>
                <w:lang w:val="ro-RO" w:eastAsia="en-GB"/>
              </w:rPr>
            </w:pPr>
            <w:proofErr w:type="spellStart"/>
            <w:r w:rsidRPr="00A001B4">
              <w:rPr>
                <w:rFonts w:ascii="Calibri" w:hAnsi="Calibri" w:cs="Calibri"/>
                <w:lang w:val="ro-RO"/>
              </w:rPr>
              <w:t>Intocmirea</w:t>
            </w:r>
            <w:proofErr w:type="spellEnd"/>
            <w:r w:rsidRPr="00A001B4">
              <w:rPr>
                <w:rFonts w:ascii="Calibri" w:hAnsi="Calibri" w:cs="Calibri"/>
                <w:lang w:val="ro-RO"/>
              </w:rPr>
              <w:t xml:space="preserve"> rapoartelor </w:t>
            </w:r>
            <w:proofErr w:type="spellStart"/>
            <w:r w:rsidRPr="00A001B4">
              <w:rPr>
                <w:rFonts w:ascii="Calibri" w:hAnsi="Calibri" w:cs="Calibri"/>
                <w:lang w:val="ro-RO"/>
              </w:rPr>
              <w:t>corespunzatoare</w:t>
            </w:r>
            <w:proofErr w:type="spellEnd"/>
            <w:r w:rsidRPr="00A001B4">
              <w:rPr>
                <w:rFonts w:ascii="Calibri" w:hAnsi="Calibri" w:cs="Calibri"/>
                <w:lang w:val="ro-RO"/>
              </w:rPr>
              <w:t xml:space="preserve"> fiecarei </w:t>
            </w:r>
            <w:proofErr w:type="spellStart"/>
            <w:r w:rsidRPr="00A001B4">
              <w:rPr>
                <w:rFonts w:ascii="Calibri" w:hAnsi="Calibri" w:cs="Calibri"/>
                <w:lang w:val="ro-RO"/>
              </w:rPr>
              <w:t>activitati</w:t>
            </w:r>
            <w:proofErr w:type="spellEnd"/>
            <w:r w:rsidRPr="00A001B4">
              <w:rPr>
                <w:rFonts w:ascii="Calibri" w:hAnsi="Calibri" w:cs="Calibri"/>
                <w:lang w:val="ro-RO"/>
              </w:rPr>
              <w:t xml:space="preserve"> </w:t>
            </w:r>
            <w:proofErr w:type="spellStart"/>
            <w:r w:rsidRPr="00A001B4">
              <w:rPr>
                <w:rFonts w:ascii="Calibri" w:hAnsi="Calibri" w:cs="Calibri"/>
                <w:lang w:val="ro-RO"/>
              </w:rPr>
              <w:t>desfasurate</w:t>
            </w:r>
            <w:proofErr w:type="spellEnd"/>
            <w:r w:rsidRPr="00A001B4">
              <w:rPr>
                <w:rFonts w:ascii="Calibri" w:hAnsi="Calibri" w:cs="Calibri"/>
                <w:lang w:val="ro-RO"/>
              </w:rPr>
              <w:t xml:space="preserve"> pentru componentele implementate (rapoarte de testare, rapoarte de </w:t>
            </w:r>
            <w:proofErr w:type="spellStart"/>
            <w:r w:rsidRPr="00A001B4">
              <w:rPr>
                <w:rFonts w:ascii="Calibri" w:hAnsi="Calibri" w:cs="Calibri"/>
                <w:lang w:val="ro-RO"/>
              </w:rPr>
              <w:t>scolarizare</w:t>
            </w:r>
            <w:proofErr w:type="spellEnd"/>
            <w:r w:rsidRPr="00A001B4">
              <w:rPr>
                <w:rFonts w:ascii="Calibri" w:hAnsi="Calibri" w:cs="Calibri"/>
                <w:lang w:val="ro-RO"/>
              </w:rPr>
              <w:t>, rapoarte de asistenta tehnica)</w:t>
            </w:r>
          </w:p>
        </w:tc>
        <w:tc>
          <w:tcPr>
            <w:tcW w:w="1080" w:type="dxa"/>
            <w:gridSpan w:val="2"/>
          </w:tcPr>
          <w:p w14:paraId="54F9CC8E" w14:textId="77777777" w:rsidR="00C70F08" w:rsidRPr="00A001B4" w:rsidRDefault="00C70F08" w:rsidP="004B615A">
            <w:pPr>
              <w:rPr>
                <w:rFonts w:ascii="Calibri" w:hAnsi="Calibri" w:cs="Calibri"/>
                <w:lang w:eastAsia="en-GB"/>
              </w:rPr>
            </w:pPr>
            <w:r w:rsidRPr="00A001B4">
              <w:rPr>
                <w:rFonts w:ascii="Calibri" w:hAnsi="Calibri" w:cs="Calibri"/>
                <w:lang w:eastAsia="en-GB"/>
              </w:rPr>
              <w:lastRenderedPageBreak/>
              <w:t>187.470 euro</w:t>
            </w:r>
          </w:p>
        </w:tc>
        <w:tc>
          <w:tcPr>
            <w:tcW w:w="1080" w:type="dxa"/>
          </w:tcPr>
          <w:p w14:paraId="0E293CC1" w14:textId="77777777" w:rsidR="00C70F08" w:rsidRPr="00A001B4" w:rsidRDefault="00C70F08" w:rsidP="004B615A">
            <w:pPr>
              <w:rPr>
                <w:rFonts w:ascii="Calibri" w:hAnsi="Calibri" w:cs="Calibri"/>
                <w:lang w:eastAsia="en-GB"/>
              </w:rPr>
            </w:pPr>
            <w:r w:rsidRPr="00A001B4">
              <w:rPr>
                <w:rFonts w:ascii="Calibri" w:hAnsi="Calibri" w:cs="Arial"/>
              </w:rPr>
              <w:t>Mai 2015 – Aprilie 2017</w:t>
            </w:r>
          </w:p>
        </w:tc>
      </w:tr>
      <w:tr w:rsidR="00C70F08" w:rsidRPr="00A001B4" w14:paraId="242664B4" w14:textId="77777777" w:rsidTr="00AF5C3E">
        <w:trPr>
          <w:trHeight w:val="783"/>
        </w:trPr>
        <w:tc>
          <w:tcPr>
            <w:tcW w:w="4854" w:type="dxa"/>
            <w:gridSpan w:val="3"/>
          </w:tcPr>
          <w:p w14:paraId="7B688770"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696" w:type="dxa"/>
            <w:gridSpan w:val="3"/>
          </w:tcPr>
          <w:p w14:paraId="7420C4E7" w14:textId="77777777" w:rsidR="00C70F08" w:rsidRPr="00A001B4" w:rsidRDefault="00C70F08" w:rsidP="004B615A">
            <w:pPr>
              <w:rPr>
                <w:rFonts w:ascii="Calibri" w:hAnsi="Calibri" w:cs="Calibri"/>
                <w:lang w:eastAsia="en-GB"/>
              </w:rPr>
            </w:pPr>
            <w:r w:rsidRPr="00A001B4">
              <w:rPr>
                <w:rFonts w:ascii="Calibri" w:hAnsi="Calibri" w:cs="Calibri"/>
                <w:lang w:eastAsia="en-GB"/>
              </w:rPr>
              <w:t>23 luni</w:t>
            </w:r>
          </w:p>
        </w:tc>
        <w:tc>
          <w:tcPr>
            <w:tcW w:w="2160" w:type="dxa"/>
            <w:gridSpan w:val="3"/>
          </w:tcPr>
          <w:p w14:paraId="282EBD71" w14:textId="77777777" w:rsidR="00C70F08" w:rsidRPr="00A001B4" w:rsidRDefault="00C70F08" w:rsidP="004B615A">
            <w:pPr>
              <w:rPr>
                <w:rFonts w:ascii="Calibri" w:hAnsi="Calibri" w:cs="Calibri"/>
                <w:lang w:eastAsia="en-GB"/>
              </w:rPr>
            </w:pPr>
            <w:r w:rsidRPr="00A001B4">
              <w:rPr>
                <w:rFonts w:ascii="Calibri" w:hAnsi="Calibri" w:cs="Arial"/>
              </w:rPr>
              <w:t>Mai 2015 – Aprilie 2017</w:t>
            </w:r>
          </w:p>
        </w:tc>
      </w:tr>
      <w:tr w:rsidR="00C70F08" w:rsidRPr="00A001B4" w14:paraId="4F14AF01" w14:textId="77777777" w:rsidTr="00AF5C3E">
        <w:trPr>
          <w:trHeight w:val="783"/>
        </w:trPr>
        <w:tc>
          <w:tcPr>
            <w:tcW w:w="4854" w:type="dxa"/>
            <w:gridSpan w:val="3"/>
          </w:tcPr>
          <w:p w14:paraId="6FF22042" w14:textId="77777777" w:rsidR="00C70F08" w:rsidRPr="00A001B4" w:rsidRDefault="00C70F08" w:rsidP="004B615A">
            <w:pPr>
              <w:rPr>
                <w:rFonts w:ascii="Calibri" w:hAnsi="Calibri" w:cs="Calibri"/>
                <w:lang w:eastAsia="en-GB"/>
              </w:rPr>
            </w:pPr>
            <w:r w:rsidRPr="00A001B4">
              <w:rPr>
                <w:rFonts w:ascii="Calibri" w:hAnsi="Calibri" w:cs="Calibri"/>
                <w:lang w:eastAsia="en-GB"/>
              </w:rPr>
              <w:t>6.Scurtă descriere a activității/ proiectului/contractului valoarea și durata sa exactă</w:t>
            </w:r>
          </w:p>
          <w:p w14:paraId="36CC8022"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Titlu Proiect: Servicii de modernizare a sistemului informatic al </w:t>
            </w:r>
            <w:proofErr w:type="spellStart"/>
            <w:r w:rsidRPr="00A001B4">
              <w:rPr>
                <w:rFonts w:ascii="Calibri" w:hAnsi="Calibri" w:cs="Calibri"/>
              </w:rPr>
              <w:t>Primariei</w:t>
            </w:r>
            <w:proofErr w:type="spellEnd"/>
            <w:r w:rsidRPr="00A001B4">
              <w:rPr>
                <w:rFonts w:ascii="Calibri" w:hAnsi="Calibri" w:cs="Calibri"/>
              </w:rPr>
              <w:t xml:space="preserve"> Municipiului Oradea</w:t>
            </w:r>
          </w:p>
          <w:p w14:paraId="5E5C7171"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Descriere:</w:t>
            </w:r>
          </w:p>
          <w:p w14:paraId="1B78D4C5"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Proiectul a avut ca obiectiv general consolidarea </w:t>
            </w:r>
            <w:proofErr w:type="spellStart"/>
            <w:r w:rsidRPr="00A001B4">
              <w:rPr>
                <w:rFonts w:ascii="Calibri" w:hAnsi="Calibri" w:cs="Calibri"/>
              </w:rPr>
              <w:t>capacitatii</w:t>
            </w:r>
            <w:proofErr w:type="spellEnd"/>
            <w:r w:rsidRPr="00A001B4">
              <w:rPr>
                <w:rFonts w:ascii="Calibri" w:hAnsi="Calibri" w:cs="Calibri"/>
              </w:rPr>
              <w:t xml:space="preserve"> </w:t>
            </w:r>
            <w:proofErr w:type="spellStart"/>
            <w:r w:rsidRPr="00A001B4">
              <w:rPr>
                <w:rFonts w:ascii="Calibri" w:hAnsi="Calibri" w:cs="Calibri"/>
              </w:rPr>
              <w:t>institutionale</w:t>
            </w:r>
            <w:proofErr w:type="spellEnd"/>
            <w:r w:rsidRPr="00A001B4">
              <w:rPr>
                <w:rFonts w:ascii="Calibri" w:hAnsi="Calibri" w:cs="Calibri"/>
              </w:rPr>
              <w:t xml:space="preserve"> si eficientizarea </w:t>
            </w:r>
            <w:proofErr w:type="spellStart"/>
            <w:r w:rsidRPr="00A001B4">
              <w:rPr>
                <w:rFonts w:ascii="Calibri" w:hAnsi="Calibri" w:cs="Calibri"/>
              </w:rPr>
              <w:t>activitatii</w:t>
            </w:r>
            <w:proofErr w:type="spellEnd"/>
            <w:r w:rsidRPr="00A001B4">
              <w:rPr>
                <w:rFonts w:ascii="Calibri" w:hAnsi="Calibri" w:cs="Calibri"/>
              </w:rPr>
              <w:t xml:space="preserve"> la </w:t>
            </w:r>
            <w:r w:rsidRPr="00A001B4">
              <w:rPr>
                <w:rFonts w:ascii="Calibri" w:hAnsi="Calibri" w:cs="Calibri"/>
              </w:rPr>
              <w:lastRenderedPageBreak/>
              <w:t xml:space="preserve">nivelul Municipiului Oradea prin simplificarea procedurilor administrative si reducerea </w:t>
            </w:r>
            <w:proofErr w:type="spellStart"/>
            <w:r w:rsidRPr="00A001B4">
              <w:rPr>
                <w:rFonts w:ascii="Calibri" w:hAnsi="Calibri" w:cs="Calibri"/>
              </w:rPr>
              <w:t>birocratiei</w:t>
            </w:r>
            <w:proofErr w:type="spellEnd"/>
            <w:r w:rsidRPr="00A001B4">
              <w:rPr>
                <w:rFonts w:ascii="Calibri" w:hAnsi="Calibri" w:cs="Calibri"/>
              </w:rPr>
              <w:t xml:space="preserve"> pentru </w:t>
            </w:r>
            <w:proofErr w:type="spellStart"/>
            <w:r w:rsidRPr="00A001B4">
              <w:rPr>
                <w:rFonts w:ascii="Calibri" w:hAnsi="Calibri" w:cs="Calibri"/>
              </w:rPr>
              <w:t>cetateni</w:t>
            </w:r>
            <w:proofErr w:type="spellEnd"/>
            <w:r w:rsidRPr="00A001B4">
              <w:rPr>
                <w:rFonts w:ascii="Calibri" w:hAnsi="Calibri" w:cs="Calibri"/>
              </w:rPr>
              <w:t xml:space="preserve">, </w:t>
            </w:r>
            <w:proofErr w:type="spellStart"/>
            <w:r w:rsidRPr="00A001B4">
              <w:rPr>
                <w:rFonts w:ascii="Calibri" w:hAnsi="Calibri" w:cs="Calibri"/>
              </w:rPr>
              <w:t>implementand</w:t>
            </w:r>
            <w:proofErr w:type="spellEnd"/>
            <w:r w:rsidRPr="00A001B4">
              <w:rPr>
                <w:rFonts w:ascii="Calibri" w:hAnsi="Calibri" w:cs="Calibri"/>
              </w:rPr>
              <w:t xml:space="preserve"> masuri din perspectiva back-</w:t>
            </w:r>
            <w:proofErr w:type="spellStart"/>
            <w:r w:rsidRPr="00A001B4">
              <w:rPr>
                <w:rFonts w:ascii="Calibri" w:hAnsi="Calibri" w:cs="Calibri"/>
              </w:rPr>
              <w:t>office</w:t>
            </w:r>
            <w:proofErr w:type="spellEnd"/>
            <w:r w:rsidRPr="00A001B4">
              <w:rPr>
                <w:rFonts w:ascii="Calibri" w:hAnsi="Calibri" w:cs="Calibri"/>
              </w:rPr>
              <w:t xml:space="preserve"> (adaptarea procedurilor interne de lucru, digitalizarea arhivelor) si front-</w:t>
            </w:r>
            <w:proofErr w:type="spellStart"/>
            <w:r w:rsidRPr="00A001B4">
              <w:rPr>
                <w:rFonts w:ascii="Calibri" w:hAnsi="Calibri" w:cs="Calibri"/>
              </w:rPr>
              <w:t>office</w:t>
            </w:r>
            <w:proofErr w:type="spellEnd"/>
            <w:r w:rsidRPr="00A001B4">
              <w:rPr>
                <w:rFonts w:ascii="Calibri" w:hAnsi="Calibri" w:cs="Calibri"/>
              </w:rPr>
              <w:t xml:space="preserve"> pentru serviciile publice furnizate.</w:t>
            </w:r>
          </w:p>
          <w:p w14:paraId="05873F72" w14:textId="77777777" w:rsidR="00C70F08" w:rsidRPr="00A001B4" w:rsidRDefault="00C70F08" w:rsidP="004B615A">
            <w:pPr>
              <w:autoSpaceDE w:val="0"/>
              <w:autoSpaceDN w:val="0"/>
              <w:adjustRightInd w:val="0"/>
              <w:contextualSpacing/>
              <w:rPr>
                <w:rFonts w:ascii="Calibri" w:hAnsi="Calibri" w:cs="Calibri"/>
              </w:rPr>
            </w:pPr>
          </w:p>
          <w:p w14:paraId="30999C88"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Produsele si serviciile livrate pe parcursul proiectului au inclus:</w:t>
            </w:r>
          </w:p>
          <w:p w14:paraId="1016D60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w:t>
            </w:r>
            <w:r w:rsidRPr="00A001B4">
              <w:rPr>
                <w:rFonts w:ascii="Calibri" w:hAnsi="Calibri" w:cs="Calibri"/>
              </w:rPr>
              <w:tab/>
              <w:t xml:space="preserve">Livrare, instalare si punere in </w:t>
            </w:r>
            <w:proofErr w:type="spellStart"/>
            <w:r w:rsidRPr="00A001B4">
              <w:rPr>
                <w:rFonts w:ascii="Calibri" w:hAnsi="Calibri" w:cs="Calibri"/>
              </w:rPr>
              <w:t>functiune</w:t>
            </w:r>
            <w:proofErr w:type="spellEnd"/>
            <w:r w:rsidRPr="00A001B4">
              <w:rPr>
                <w:rFonts w:ascii="Calibri" w:hAnsi="Calibri" w:cs="Calibri"/>
              </w:rPr>
              <w:t xml:space="preserve"> echipamente</w:t>
            </w:r>
          </w:p>
          <w:p w14:paraId="571D0B4D"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w:t>
            </w:r>
            <w:r w:rsidRPr="00A001B4">
              <w:rPr>
                <w:rFonts w:ascii="Calibri" w:hAnsi="Calibri" w:cs="Calibri"/>
              </w:rPr>
              <w:tab/>
              <w:t xml:space="preserve">Livrare si instalare pachet </w:t>
            </w:r>
            <w:proofErr w:type="spellStart"/>
            <w:r w:rsidRPr="00A001B4">
              <w:rPr>
                <w:rFonts w:ascii="Calibri" w:hAnsi="Calibri" w:cs="Calibri"/>
              </w:rPr>
              <w:t>licente</w:t>
            </w:r>
            <w:proofErr w:type="spellEnd"/>
            <w:r w:rsidRPr="00A001B4">
              <w:rPr>
                <w:rFonts w:ascii="Calibri" w:hAnsi="Calibri" w:cs="Calibri"/>
              </w:rPr>
              <w:t xml:space="preserve"> software:</w:t>
            </w:r>
          </w:p>
          <w:p w14:paraId="10477D7D"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Licenta</w:t>
            </w:r>
            <w:proofErr w:type="spellEnd"/>
            <w:r w:rsidRPr="00A001B4">
              <w:rPr>
                <w:rFonts w:ascii="Calibri" w:hAnsi="Calibri" w:cs="Calibri"/>
              </w:rPr>
              <w:t xml:space="preserve"> </w:t>
            </w:r>
            <w:proofErr w:type="spellStart"/>
            <w:r w:rsidRPr="00A001B4">
              <w:rPr>
                <w:rFonts w:ascii="Calibri" w:hAnsi="Calibri" w:cs="Calibri"/>
              </w:rPr>
              <w:t>Aplicatie</w:t>
            </w:r>
            <w:proofErr w:type="spellEnd"/>
            <w:r w:rsidRPr="00A001B4">
              <w:rPr>
                <w:rFonts w:ascii="Calibri" w:hAnsi="Calibri" w:cs="Calibri"/>
              </w:rPr>
              <w:t xml:space="preserve"> DMS (</w:t>
            </w:r>
            <w:proofErr w:type="spellStart"/>
            <w:r w:rsidRPr="00A001B4">
              <w:rPr>
                <w:rFonts w:ascii="Calibri" w:hAnsi="Calibri" w:cs="Calibri"/>
              </w:rPr>
              <w:t>incluzand</w:t>
            </w:r>
            <w:proofErr w:type="spellEnd"/>
            <w:r w:rsidRPr="00A001B4">
              <w:rPr>
                <w:rFonts w:ascii="Calibri" w:hAnsi="Calibri" w:cs="Calibri"/>
              </w:rPr>
              <w:t xml:space="preserve"> si componenta baza de date) — SIVADOC 2020</w:t>
            </w:r>
          </w:p>
          <w:p w14:paraId="21A5E932"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Licenta</w:t>
            </w:r>
            <w:proofErr w:type="spellEnd"/>
            <w:r w:rsidRPr="00A001B4">
              <w:rPr>
                <w:rFonts w:ascii="Calibri" w:hAnsi="Calibri" w:cs="Calibri"/>
              </w:rPr>
              <w:t xml:space="preserve"> </w:t>
            </w:r>
            <w:proofErr w:type="spellStart"/>
            <w:r w:rsidRPr="00A001B4">
              <w:rPr>
                <w:rFonts w:ascii="Calibri" w:hAnsi="Calibri" w:cs="Calibri"/>
              </w:rPr>
              <w:t>Aplicatie</w:t>
            </w:r>
            <w:proofErr w:type="spellEnd"/>
            <w:r w:rsidRPr="00A001B4">
              <w:rPr>
                <w:rFonts w:ascii="Calibri" w:hAnsi="Calibri" w:cs="Calibri"/>
              </w:rPr>
              <w:t xml:space="preserve"> Portal</w:t>
            </w:r>
          </w:p>
          <w:p w14:paraId="74EFF342"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Licenta</w:t>
            </w:r>
            <w:proofErr w:type="spellEnd"/>
            <w:r w:rsidRPr="00A001B4">
              <w:rPr>
                <w:rFonts w:ascii="Calibri" w:hAnsi="Calibri" w:cs="Calibri"/>
              </w:rPr>
              <w:t xml:space="preserve"> Management unificat securitate</w:t>
            </w:r>
          </w:p>
          <w:p w14:paraId="345431D9"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Licenta</w:t>
            </w:r>
            <w:proofErr w:type="spellEnd"/>
            <w:r w:rsidRPr="00A001B4">
              <w:rPr>
                <w:rFonts w:ascii="Calibri" w:hAnsi="Calibri" w:cs="Calibri"/>
              </w:rPr>
              <w:t xml:space="preserve"> Antivirus servere</w:t>
            </w:r>
          </w:p>
          <w:p w14:paraId="1D0929E0"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Licente</w:t>
            </w:r>
            <w:proofErr w:type="spellEnd"/>
            <w:r w:rsidRPr="00A001B4">
              <w:rPr>
                <w:rFonts w:ascii="Calibri" w:hAnsi="Calibri" w:cs="Calibri"/>
              </w:rPr>
              <w:t xml:space="preserve"> backup </w:t>
            </w:r>
            <w:proofErr w:type="spellStart"/>
            <w:r w:rsidRPr="00A001B4">
              <w:rPr>
                <w:rFonts w:ascii="Calibri" w:hAnsi="Calibri" w:cs="Calibri"/>
              </w:rPr>
              <w:t>Veem</w:t>
            </w:r>
            <w:proofErr w:type="spellEnd"/>
            <w:r w:rsidRPr="00A001B4">
              <w:rPr>
                <w:rFonts w:ascii="Calibri" w:hAnsi="Calibri" w:cs="Calibri"/>
              </w:rPr>
              <w:t xml:space="preserve"> </w:t>
            </w:r>
            <w:proofErr w:type="spellStart"/>
            <w:r w:rsidRPr="00A001B4">
              <w:rPr>
                <w:rFonts w:ascii="Calibri" w:hAnsi="Calibri" w:cs="Calibri"/>
              </w:rPr>
              <w:t>Availability</w:t>
            </w:r>
            <w:proofErr w:type="spellEnd"/>
            <w:r w:rsidRPr="00A001B4">
              <w:rPr>
                <w:rFonts w:ascii="Calibri" w:hAnsi="Calibri" w:cs="Calibri"/>
              </w:rPr>
              <w:t xml:space="preserve"> </w:t>
            </w:r>
            <w:proofErr w:type="spellStart"/>
            <w:r w:rsidRPr="00A001B4">
              <w:rPr>
                <w:rFonts w:ascii="Calibri" w:hAnsi="Calibri" w:cs="Calibri"/>
              </w:rPr>
              <w:t>Suits</w:t>
            </w:r>
            <w:proofErr w:type="spellEnd"/>
          </w:p>
          <w:p w14:paraId="03983A4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Licente</w:t>
            </w:r>
            <w:proofErr w:type="spellEnd"/>
            <w:r w:rsidRPr="00A001B4">
              <w:rPr>
                <w:rFonts w:ascii="Calibri" w:hAnsi="Calibri" w:cs="Calibri"/>
              </w:rPr>
              <w:t xml:space="preserve"> virtualizare servere </w:t>
            </w:r>
            <w:proofErr w:type="spellStart"/>
            <w:r w:rsidRPr="00A001B4">
              <w:rPr>
                <w:rFonts w:ascii="Calibri" w:hAnsi="Calibri" w:cs="Calibri"/>
              </w:rPr>
              <w:t>VMWare</w:t>
            </w:r>
            <w:proofErr w:type="spellEnd"/>
            <w:r w:rsidRPr="00A001B4">
              <w:rPr>
                <w:rFonts w:ascii="Calibri" w:hAnsi="Calibri" w:cs="Calibri"/>
              </w:rPr>
              <w:t xml:space="preserve"> </w:t>
            </w:r>
            <w:proofErr w:type="spellStart"/>
            <w:r w:rsidRPr="00A001B4">
              <w:rPr>
                <w:rFonts w:ascii="Calibri" w:hAnsi="Calibri" w:cs="Calibri"/>
              </w:rPr>
              <w:t>vSphere</w:t>
            </w:r>
            <w:proofErr w:type="spellEnd"/>
            <w:r w:rsidRPr="00A001B4">
              <w:rPr>
                <w:rFonts w:ascii="Calibri" w:hAnsi="Calibri" w:cs="Calibri"/>
              </w:rPr>
              <w:t xml:space="preserve"> </w:t>
            </w:r>
            <w:proofErr w:type="spellStart"/>
            <w:r w:rsidRPr="00A001B4">
              <w:rPr>
                <w:rFonts w:ascii="Calibri" w:hAnsi="Calibri" w:cs="Calibri"/>
              </w:rPr>
              <w:t>Editions</w:t>
            </w:r>
            <w:proofErr w:type="spellEnd"/>
          </w:p>
          <w:p w14:paraId="01FFE58D"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Licente</w:t>
            </w:r>
            <w:proofErr w:type="spellEnd"/>
            <w:r w:rsidRPr="00A001B4">
              <w:rPr>
                <w:rFonts w:ascii="Calibri" w:hAnsi="Calibri" w:cs="Calibri"/>
              </w:rPr>
              <w:t xml:space="preserve"> GIS necesare </w:t>
            </w:r>
            <w:proofErr w:type="spellStart"/>
            <w:r w:rsidRPr="00A001B4">
              <w:rPr>
                <w:rFonts w:ascii="Calibri" w:hAnsi="Calibri" w:cs="Calibri"/>
              </w:rPr>
              <w:t>Map</w:t>
            </w:r>
            <w:proofErr w:type="spellEnd"/>
            <w:r w:rsidRPr="00A001B4">
              <w:rPr>
                <w:rFonts w:ascii="Calibri" w:hAnsi="Calibri" w:cs="Calibri"/>
              </w:rPr>
              <w:t xml:space="preserve"> 2Net</w:t>
            </w:r>
          </w:p>
          <w:p w14:paraId="5115F118"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w:t>
            </w:r>
            <w:r w:rsidRPr="00A001B4">
              <w:rPr>
                <w:rFonts w:ascii="Calibri" w:hAnsi="Calibri" w:cs="Calibri"/>
              </w:rPr>
              <w:tab/>
              <w:t xml:space="preserve">Servicii IT de implementare </w:t>
            </w:r>
            <w:proofErr w:type="spellStart"/>
            <w:r w:rsidRPr="00A001B4">
              <w:rPr>
                <w:rFonts w:ascii="Calibri" w:hAnsi="Calibri" w:cs="Calibri"/>
              </w:rPr>
              <w:t>aplicatii</w:t>
            </w:r>
            <w:proofErr w:type="spellEnd"/>
            <w:r w:rsidRPr="00A001B4">
              <w:rPr>
                <w:rFonts w:ascii="Calibri" w:hAnsi="Calibri" w:cs="Calibri"/>
              </w:rPr>
              <w:t xml:space="preserve"> software:</w:t>
            </w:r>
          </w:p>
          <w:p w14:paraId="51CEF94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 xml:space="preserve">Analiza in vederea </w:t>
            </w:r>
            <w:proofErr w:type="spellStart"/>
            <w:r w:rsidRPr="00A001B4">
              <w:rPr>
                <w:rFonts w:ascii="Calibri" w:hAnsi="Calibri" w:cs="Calibri"/>
              </w:rPr>
              <w:t>dezvoltarii</w:t>
            </w:r>
            <w:proofErr w:type="spellEnd"/>
            <w:r w:rsidRPr="00A001B4">
              <w:rPr>
                <w:rFonts w:ascii="Calibri" w:hAnsi="Calibri" w:cs="Calibri"/>
              </w:rPr>
              <w:t xml:space="preserve"> instrumentului informatic (platforma </w:t>
            </w:r>
            <w:proofErr w:type="spellStart"/>
            <w:r w:rsidRPr="00A001B4">
              <w:rPr>
                <w:rFonts w:ascii="Calibri" w:hAnsi="Calibri" w:cs="Calibri"/>
              </w:rPr>
              <w:t>informatics</w:t>
            </w:r>
            <w:proofErr w:type="spellEnd"/>
            <w:r w:rsidRPr="00A001B4">
              <w:rPr>
                <w:rFonts w:ascii="Calibri" w:hAnsi="Calibri" w:cs="Calibri"/>
              </w:rPr>
              <w:t>)</w:t>
            </w:r>
          </w:p>
          <w:p w14:paraId="0C3D847E"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 xml:space="preserve">Proiectarea si dezvoltarea instrumentului informatic/platforma </w:t>
            </w:r>
            <w:proofErr w:type="spellStart"/>
            <w:r w:rsidRPr="00A001B4">
              <w:rPr>
                <w:rFonts w:ascii="Calibri" w:hAnsi="Calibri" w:cs="Calibri"/>
              </w:rPr>
              <w:t>informatics</w:t>
            </w:r>
            <w:proofErr w:type="spellEnd"/>
          </w:p>
          <w:p w14:paraId="2F1080A2"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Livrarea, instalarea si configurarea echipamentelor hardware aferente platformei informatice</w:t>
            </w:r>
          </w:p>
          <w:p w14:paraId="27239CCC"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Arhivare electronica</w:t>
            </w:r>
          </w:p>
          <w:p w14:paraId="1C42FEB3"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Retrodigitizare</w:t>
            </w:r>
            <w:proofErr w:type="spellEnd"/>
            <w:r w:rsidRPr="00A001B4">
              <w:rPr>
                <w:rFonts w:ascii="Calibri" w:hAnsi="Calibri" w:cs="Calibri"/>
              </w:rPr>
              <w:t xml:space="preserve"> si </w:t>
            </w:r>
            <w:proofErr w:type="spellStart"/>
            <w:r w:rsidRPr="00A001B4">
              <w:rPr>
                <w:rFonts w:ascii="Calibri" w:hAnsi="Calibri" w:cs="Calibri"/>
              </w:rPr>
              <w:t>incarcare</w:t>
            </w:r>
            <w:proofErr w:type="spellEnd"/>
            <w:r w:rsidRPr="00A001B4">
              <w:rPr>
                <w:rFonts w:ascii="Calibri" w:hAnsi="Calibri" w:cs="Calibri"/>
              </w:rPr>
              <w:t xml:space="preserve"> </w:t>
            </w:r>
            <w:proofErr w:type="spellStart"/>
            <w:r w:rsidRPr="00A001B4">
              <w:rPr>
                <w:rFonts w:ascii="Calibri" w:hAnsi="Calibri" w:cs="Calibri"/>
              </w:rPr>
              <w:t>initiala</w:t>
            </w:r>
            <w:proofErr w:type="spellEnd"/>
            <w:r w:rsidRPr="00A001B4">
              <w:rPr>
                <w:rFonts w:ascii="Calibri" w:hAnsi="Calibri" w:cs="Calibri"/>
              </w:rPr>
              <w:t xml:space="preserve"> a depozitului de documente</w:t>
            </w:r>
          </w:p>
          <w:p w14:paraId="5131E288"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Integrare</w:t>
            </w:r>
          </w:p>
          <w:p w14:paraId="01CC5C8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Testarea instrumentului informatic</w:t>
            </w:r>
          </w:p>
          <w:p w14:paraId="1805F70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r>
            <w:proofErr w:type="spellStart"/>
            <w:r w:rsidRPr="00A001B4">
              <w:rPr>
                <w:rFonts w:ascii="Calibri" w:hAnsi="Calibri" w:cs="Calibri"/>
              </w:rPr>
              <w:t>Operationalizarea</w:t>
            </w:r>
            <w:proofErr w:type="spellEnd"/>
            <w:r w:rsidRPr="00A001B4">
              <w:rPr>
                <w:rFonts w:ascii="Calibri" w:hAnsi="Calibri" w:cs="Calibri"/>
              </w:rPr>
              <w:t xml:space="preserve"> instrumentului informatic si colectarea </w:t>
            </w:r>
            <w:proofErr w:type="spellStart"/>
            <w:r w:rsidRPr="00A001B4">
              <w:rPr>
                <w:rFonts w:ascii="Calibri" w:hAnsi="Calibri" w:cs="Calibri"/>
              </w:rPr>
              <w:t>informatiilor</w:t>
            </w:r>
            <w:proofErr w:type="spellEnd"/>
            <w:r w:rsidRPr="00A001B4">
              <w:rPr>
                <w:rFonts w:ascii="Calibri" w:hAnsi="Calibri" w:cs="Calibri"/>
              </w:rPr>
              <w:t xml:space="preserve"> necesare </w:t>
            </w:r>
            <w:proofErr w:type="spellStart"/>
            <w:r w:rsidRPr="00A001B4">
              <w:rPr>
                <w:rFonts w:ascii="Calibri" w:hAnsi="Calibri" w:cs="Calibri"/>
              </w:rPr>
              <w:t>generarii</w:t>
            </w:r>
            <w:proofErr w:type="spellEnd"/>
            <w:r w:rsidRPr="00A001B4">
              <w:rPr>
                <w:rFonts w:ascii="Calibri" w:hAnsi="Calibri" w:cs="Calibri"/>
              </w:rPr>
              <w:t xml:space="preserve"> raportului de evaluare</w:t>
            </w:r>
          </w:p>
          <w:p w14:paraId="37E21DBC"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Instruirea personalului Beneficiarului</w:t>
            </w:r>
          </w:p>
          <w:p w14:paraId="789B9880"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Elaborarea manualelor pentru utilizatori si administrator</w:t>
            </w:r>
          </w:p>
          <w:p w14:paraId="0436533A"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Optimizarea sistemului</w:t>
            </w:r>
          </w:p>
          <w:p w14:paraId="33237AC3"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o</w:t>
            </w:r>
            <w:r w:rsidRPr="00A001B4">
              <w:rPr>
                <w:rFonts w:ascii="Calibri" w:hAnsi="Calibri" w:cs="Calibri"/>
              </w:rPr>
              <w:tab/>
              <w:t xml:space="preserve">Punerea in </w:t>
            </w:r>
            <w:proofErr w:type="spellStart"/>
            <w:r w:rsidRPr="00A001B4">
              <w:rPr>
                <w:rFonts w:ascii="Calibri" w:hAnsi="Calibri" w:cs="Calibri"/>
              </w:rPr>
              <w:t>productie</w:t>
            </w:r>
            <w:proofErr w:type="spellEnd"/>
          </w:p>
          <w:p w14:paraId="7329687F"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w:t>
            </w:r>
            <w:r w:rsidRPr="00A001B4">
              <w:rPr>
                <w:rFonts w:ascii="Calibri" w:hAnsi="Calibri" w:cs="Calibri"/>
              </w:rPr>
              <w:tab/>
              <w:t xml:space="preserve">Servicii de </w:t>
            </w:r>
            <w:proofErr w:type="spellStart"/>
            <w:r w:rsidRPr="00A001B4">
              <w:rPr>
                <w:rFonts w:ascii="Calibri" w:hAnsi="Calibri" w:cs="Calibri"/>
              </w:rPr>
              <w:t>garantie</w:t>
            </w:r>
            <w:proofErr w:type="spellEnd"/>
            <w:r w:rsidRPr="00A001B4">
              <w:rPr>
                <w:rFonts w:ascii="Calibri" w:hAnsi="Calibri" w:cs="Calibri"/>
              </w:rPr>
              <w:t xml:space="preserve"> si </w:t>
            </w:r>
            <w:proofErr w:type="spellStart"/>
            <w:r w:rsidRPr="00A001B4">
              <w:rPr>
                <w:rFonts w:ascii="Calibri" w:hAnsi="Calibri" w:cs="Calibri"/>
              </w:rPr>
              <w:t>mentenanta</w:t>
            </w:r>
            <w:proofErr w:type="spellEnd"/>
          </w:p>
          <w:p w14:paraId="169AD24A"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w:t>
            </w:r>
            <w:r w:rsidRPr="00A001B4">
              <w:rPr>
                <w:rFonts w:ascii="Calibri" w:hAnsi="Calibri" w:cs="Calibri"/>
              </w:rPr>
              <w:tab/>
              <w:t xml:space="preserve">Servicii de management de proiect si asigurarea si controlul </w:t>
            </w:r>
            <w:proofErr w:type="spellStart"/>
            <w:r w:rsidRPr="00A001B4">
              <w:rPr>
                <w:rFonts w:ascii="Calibri" w:hAnsi="Calibri" w:cs="Calibri"/>
              </w:rPr>
              <w:t>calitatii</w:t>
            </w:r>
            <w:proofErr w:type="spellEnd"/>
          </w:p>
          <w:p w14:paraId="4C8227FD" w14:textId="77777777" w:rsidR="00C70F08" w:rsidRPr="00A001B4" w:rsidRDefault="00C70F08" w:rsidP="004B615A">
            <w:pPr>
              <w:autoSpaceDE w:val="0"/>
              <w:autoSpaceDN w:val="0"/>
              <w:adjustRightInd w:val="0"/>
              <w:contextualSpacing/>
              <w:rPr>
                <w:rFonts w:ascii="Calibri" w:hAnsi="Calibri" w:cs="Calibri"/>
              </w:rPr>
            </w:pPr>
            <w:proofErr w:type="spellStart"/>
            <w:r w:rsidRPr="00A001B4">
              <w:rPr>
                <w:rFonts w:ascii="Calibri" w:hAnsi="Calibri" w:cs="Calibri"/>
              </w:rPr>
              <w:t>Solutia</w:t>
            </w:r>
            <w:proofErr w:type="spellEnd"/>
            <w:r w:rsidRPr="00A001B4">
              <w:rPr>
                <w:rFonts w:ascii="Calibri" w:hAnsi="Calibri" w:cs="Calibri"/>
              </w:rPr>
              <w:t xml:space="preserve"> propusa </w:t>
            </w:r>
            <w:proofErr w:type="spellStart"/>
            <w:r w:rsidRPr="00A001B4">
              <w:rPr>
                <w:rFonts w:ascii="Calibri" w:hAnsi="Calibri" w:cs="Calibri"/>
              </w:rPr>
              <w:t>contine</w:t>
            </w:r>
            <w:proofErr w:type="spellEnd"/>
            <w:r w:rsidRPr="00A001B4">
              <w:rPr>
                <w:rFonts w:ascii="Calibri" w:hAnsi="Calibri" w:cs="Calibri"/>
              </w:rPr>
              <w:t xml:space="preserve"> </w:t>
            </w:r>
            <w:proofErr w:type="spellStart"/>
            <w:r w:rsidRPr="00A001B4">
              <w:rPr>
                <w:rFonts w:ascii="Calibri" w:hAnsi="Calibri" w:cs="Calibri"/>
              </w:rPr>
              <w:t>urmatoarele</w:t>
            </w:r>
            <w:proofErr w:type="spellEnd"/>
            <w:r w:rsidRPr="00A001B4">
              <w:rPr>
                <w:rFonts w:ascii="Calibri" w:hAnsi="Calibri" w:cs="Calibri"/>
              </w:rPr>
              <w:t xml:space="preserve"> componente:</w:t>
            </w:r>
          </w:p>
          <w:p w14:paraId="3844FD36"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1. Componenta Modul Portal web de servicii pentru </w:t>
            </w:r>
            <w:proofErr w:type="spellStart"/>
            <w:r w:rsidRPr="00A001B4">
              <w:rPr>
                <w:rFonts w:ascii="Calibri" w:hAnsi="Calibri" w:cs="Calibri"/>
              </w:rPr>
              <w:t>cetateni</w:t>
            </w:r>
            <w:proofErr w:type="spellEnd"/>
            <w:r w:rsidRPr="00A001B4">
              <w:rPr>
                <w:rFonts w:ascii="Calibri" w:hAnsi="Calibri" w:cs="Calibri"/>
              </w:rPr>
              <w:t xml:space="preserve"> si mediul de afaceri</w:t>
            </w:r>
          </w:p>
          <w:p w14:paraId="49B2D476"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2. Componenta Managementul documentelor</w:t>
            </w:r>
          </w:p>
          <w:p w14:paraId="6C8D9685"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3. Componenta Modulul de integrare date si servicii aplicative</w:t>
            </w:r>
          </w:p>
          <w:p w14:paraId="0ED45C7D"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4. Componenta privind integrarea </w:t>
            </w:r>
            <w:proofErr w:type="spellStart"/>
            <w:r w:rsidRPr="00A001B4">
              <w:rPr>
                <w:rFonts w:ascii="Calibri" w:hAnsi="Calibri" w:cs="Calibri"/>
              </w:rPr>
              <w:t>functionalitatilor</w:t>
            </w:r>
            <w:proofErr w:type="spellEnd"/>
            <w:r w:rsidRPr="00A001B4">
              <w:rPr>
                <w:rFonts w:ascii="Calibri" w:hAnsi="Calibri" w:cs="Calibri"/>
              </w:rPr>
              <w:t xml:space="preserve"> platformei Map2Net</w:t>
            </w:r>
          </w:p>
          <w:p w14:paraId="03ECD7BE"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5. Componenta GIS</w:t>
            </w:r>
          </w:p>
          <w:p w14:paraId="301D4D92"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 xml:space="preserve">6. </w:t>
            </w:r>
            <w:proofErr w:type="spellStart"/>
            <w:r w:rsidRPr="00A001B4">
              <w:rPr>
                <w:rFonts w:ascii="Calibri" w:hAnsi="Calibri" w:cs="Calibri"/>
              </w:rPr>
              <w:t>Solutia</w:t>
            </w:r>
            <w:proofErr w:type="spellEnd"/>
            <w:r w:rsidRPr="00A001B4">
              <w:rPr>
                <w:rFonts w:ascii="Calibri" w:hAnsi="Calibri" w:cs="Calibri"/>
              </w:rPr>
              <w:t xml:space="preserve"> pentru managementul unificat al </w:t>
            </w:r>
            <w:proofErr w:type="spellStart"/>
            <w:r w:rsidRPr="00A001B4">
              <w:rPr>
                <w:rFonts w:ascii="Calibri" w:hAnsi="Calibri" w:cs="Calibri"/>
              </w:rPr>
              <w:t>securitatii</w:t>
            </w:r>
            <w:proofErr w:type="spellEnd"/>
          </w:p>
          <w:p w14:paraId="6F35A0B2"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7. Componenta echipamente</w:t>
            </w:r>
          </w:p>
          <w:p w14:paraId="7762B184"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t>8. Componenta de gestiune a bazei de date</w:t>
            </w:r>
          </w:p>
          <w:p w14:paraId="204101AD" w14:textId="77777777" w:rsidR="00C70F08" w:rsidRPr="00A001B4" w:rsidRDefault="00C70F08" w:rsidP="004B615A">
            <w:pPr>
              <w:autoSpaceDE w:val="0"/>
              <w:autoSpaceDN w:val="0"/>
              <w:adjustRightInd w:val="0"/>
              <w:contextualSpacing/>
              <w:rPr>
                <w:rFonts w:ascii="Calibri" w:hAnsi="Calibri" w:cs="Calibri"/>
              </w:rPr>
            </w:pPr>
            <w:r w:rsidRPr="00A001B4">
              <w:rPr>
                <w:rFonts w:ascii="Calibri" w:hAnsi="Calibri" w:cs="Calibri"/>
              </w:rPr>
              <w:lastRenderedPageBreak/>
              <w:t>9. Componenta virtualizare si sistem de operare</w:t>
            </w:r>
          </w:p>
          <w:p w14:paraId="78EA12E6" w14:textId="77777777" w:rsidR="00C70F08" w:rsidRPr="00A001B4" w:rsidRDefault="00C70F08" w:rsidP="004B615A">
            <w:pPr>
              <w:rPr>
                <w:rFonts w:ascii="Calibri" w:hAnsi="Calibri" w:cs="Calibri"/>
                <w:i/>
                <w:highlight w:val="lightGray"/>
                <w:lang w:eastAsia="en-GB"/>
              </w:rPr>
            </w:pPr>
            <w:r w:rsidRPr="00A001B4">
              <w:rPr>
                <w:rFonts w:ascii="Calibri" w:hAnsi="Calibri" w:cs="Calibri"/>
              </w:rPr>
              <w:t>10 Componenta antivirus</w:t>
            </w:r>
          </w:p>
        </w:tc>
        <w:tc>
          <w:tcPr>
            <w:tcW w:w="3696" w:type="dxa"/>
            <w:gridSpan w:val="3"/>
          </w:tcPr>
          <w:p w14:paraId="46E40594"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34B6DAB4"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bookmarkStart w:id="49" w:name="_Hlk169627901"/>
            <w:r w:rsidRPr="00A001B4">
              <w:rPr>
                <w:rFonts w:ascii="Calibri" w:eastAsia="Times New Roman" w:hAnsi="Calibri" w:cs="Calibri"/>
              </w:rPr>
              <w:t>Realizarea documentelor de instruire</w:t>
            </w:r>
          </w:p>
          <w:p w14:paraId="65F1005B"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r w:rsidRPr="00A001B4">
              <w:rPr>
                <w:rFonts w:ascii="Calibri" w:eastAsia="Times New Roman" w:hAnsi="Calibri" w:cs="Calibri"/>
              </w:rPr>
              <w:t xml:space="preserve">Testarea </w:t>
            </w:r>
            <w:proofErr w:type="spellStart"/>
            <w:r w:rsidRPr="00A001B4">
              <w:rPr>
                <w:rFonts w:ascii="Calibri" w:eastAsia="Times New Roman" w:hAnsi="Calibri" w:cs="Calibri"/>
              </w:rPr>
              <w:t>functionalitatilor</w:t>
            </w:r>
            <w:proofErr w:type="spellEnd"/>
            <w:r w:rsidRPr="00A001B4">
              <w:rPr>
                <w:rFonts w:ascii="Calibri" w:eastAsia="Times New Roman" w:hAnsi="Calibri" w:cs="Calibri"/>
              </w:rPr>
              <w:t xml:space="preserve"> standard si customizate </w:t>
            </w:r>
            <w:proofErr w:type="spellStart"/>
            <w:r w:rsidRPr="00A001B4">
              <w:rPr>
                <w:rFonts w:ascii="Calibri" w:eastAsia="Times New Roman" w:hAnsi="Calibri" w:cs="Calibri"/>
              </w:rPr>
              <w:t>corespunzatoare</w:t>
            </w:r>
            <w:proofErr w:type="spellEnd"/>
            <w:r w:rsidRPr="00A001B4">
              <w:rPr>
                <w:rFonts w:ascii="Calibri" w:eastAsia="Times New Roman" w:hAnsi="Calibri" w:cs="Calibri"/>
              </w:rPr>
              <w:t xml:space="preserve"> modulelor implementate </w:t>
            </w:r>
          </w:p>
          <w:p w14:paraId="69A7A282"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r w:rsidRPr="00A001B4">
              <w:rPr>
                <w:rFonts w:ascii="Calibri" w:eastAsia="Times New Roman" w:hAnsi="Calibri" w:cs="Calibri"/>
              </w:rPr>
              <w:t>Instruirea utilizatorilor finali</w:t>
            </w:r>
          </w:p>
          <w:p w14:paraId="5F12544E"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r w:rsidRPr="00A001B4">
              <w:rPr>
                <w:rFonts w:ascii="Calibri" w:eastAsia="Times New Roman" w:hAnsi="Calibri" w:cs="Calibri"/>
              </w:rPr>
              <w:t xml:space="preserve">Planifică derularea sesiunilor de instruire a utilizatorilor </w:t>
            </w:r>
            <w:proofErr w:type="spellStart"/>
            <w:r w:rsidRPr="00A001B4">
              <w:rPr>
                <w:rFonts w:ascii="Calibri" w:eastAsia="Times New Roman" w:hAnsi="Calibri" w:cs="Calibri"/>
              </w:rPr>
              <w:t>şi</w:t>
            </w:r>
            <w:proofErr w:type="spellEnd"/>
            <w:r w:rsidRPr="00A001B4">
              <w:rPr>
                <w:rFonts w:ascii="Calibri" w:eastAsia="Times New Roman" w:hAnsi="Calibri" w:cs="Calibri"/>
              </w:rPr>
              <w:t xml:space="preserve"> administratorilor</w:t>
            </w:r>
          </w:p>
          <w:p w14:paraId="5D391092"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A001B4">
              <w:rPr>
                <w:rFonts w:ascii="Calibri" w:eastAsia="Times New Roman" w:hAnsi="Calibri" w:cs="Calibri"/>
              </w:rPr>
              <w:t>Intocmirea</w:t>
            </w:r>
            <w:proofErr w:type="spellEnd"/>
            <w:r w:rsidRPr="00A001B4">
              <w:rPr>
                <w:rFonts w:ascii="Calibri" w:eastAsia="Times New Roman" w:hAnsi="Calibri" w:cs="Calibri"/>
              </w:rPr>
              <w:t xml:space="preserve"> /actualizarea manualelor de utilizare</w:t>
            </w:r>
          </w:p>
          <w:p w14:paraId="713DA1E1"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r w:rsidRPr="00A001B4">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A001B4">
              <w:rPr>
                <w:rFonts w:ascii="Calibri" w:eastAsia="Times New Roman" w:hAnsi="Calibri" w:cs="Calibri"/>
              </w:rPr>
              <w:t>Intocmirea</w:t>
            </w:r>
            <w:proofErr w:type="spellEnd"/>
            <w:r w:rsidRPr="00A001B4">
              <w:rPr>
                <w:rFonts w:ascii="Calibri" w:eastAsia="Times New Roman" w:hAnsi="Calibri" w:cs="Calibri"/>
              </w:rPr>
              <w:t xml:space="preserve"> rapoartelor de instruire</w:t>
            </w:r>
          </w:p>
          <w:p w14:paraId="6FFEB10A" w14:textId="77777777" w:rsidR="00C70F08" w:rsidRPr="00A001B4" w:rsidRDefault="00C70F08">
            <w:pPr>
              <w:numPr>
                <w:ilvl w:val="0"/>
                <w:numId w:val="22"/>
              </w:numPr>
              <w:suppressAutoHyphens w:val="0"/>
              <w:spacing w:before="0" w:after="0" w:line="240" w:lineRule="auto"/>
              <w:jc w:val="left"/>
              <w:rPr>
                <w:rFonts w:ascii="Calibri" w:eastAsia="Times New Roman" w:hAnsi="Calibri" w:cs="Calibri"/>
              </w:rPr>
            </w:pPr>
            <w:r w:rsidRPr="00A001B4">
              <w:rPr>
                <w:rFonts w:ascii="Calibri" w:eastAsia="Times New Roman" w:hAnsi="Calibri" w:cs="Calibri"/>
              </w:rPr>
              <w:t>Realizarea materialelor de instruire</w:t>
            </w:r>
          </w:p>
          <w:p w14:paraId="18DAC81E" w14:textId="77777777" w:rsidR="00C70F08" w:rsidRPr="00A001B4"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A001B4">
              <w:rPr>
                <w:rFonts w:ascii="Calibri" w:eastAsia="Times New Roman" w:hAnsi="Calibri" w:cs="Calibri"/>
                <w:lang w:val="ro-RO"/>
              </w:rPr>
              <w:t>Colectarea feedback-ului în urma instruirii</w:t>
            </w:r>
            <w:bookmarkEnd w:id="49"/>
          </w:p>
        </w:tc>
        <w:tc>
          <w:tcPr>
            <w:tcW w:w="1080" w:type="dxa"/>
            <w:gridSpan w:val="2"/>
          </w:tcPr>
          <w:p w14:paraId="1C3BE790" w14:textId="77777777" w:rsidR="00C70F08" w:rsidRPr="00A001B4" w:rsidRDefault="00C70F08" w:rsidP="004B615A">
            <w:pPr>
              <w:rPr>
                <w:rFonts w:ascii="Calibri" w:hAnsi="Calibri" w:cs="Calibri"/>
                <w:lang w:eastAsia="en-GB"/>
              </w:rPr>
            </w:pPr>
            <w:r w:rsidRPr="00A001B4">
              <w:rPr>
                <w:rFonts w:ascii="Calibri" w:hAnsi="Calibri" w:cs="Calibri"/>
                <w:lang w:eastAsia="en-GB"/>
              </w:rPr>
              <w:lastRenderedPageBreak/>
              <w:t>435.576,90 lei</w:t>
            </w:r>
          </w:p>
        </w:tc>
        <w:tc>
          <w:tcPr>
            <w:tcW w:w="1080" w:type="dxa"/>
          </w:tcPr>
          <w:p w14:paraId="412F4FC9" w14:textId="77777777" w:rsidR="00C70F08" w:rsidRPr="00A001B4" w:rsidRDefault="00C70F08" w:rsidP="004B615A">
            <w:pPr>
              <w:rPr>
                <w:rFonts w:ascii="Calibri" w:hAnsi="Calibri" w:cs="Calibri"/>
                <w:lang w:eastAsia="en-GB"/>
              </w:rPr>
            </w:pPr>
            <w:bookmarkStart w:id="50" w:name="_Hlk169627850"/>
            <w:r w:rsidRPr="00A001B4">
              <w:rPr>
                <w:rFonts w:ascii="Calibri" w:hAnsi="Calibri" w:cs="Calibri"/>
                <w:bCs/>
              </w:rPr>
              <w:t>Mai 2021 - Mai 2022</w:t>
            </w:r>
            <w:bookmarkEnd w:id="50"/>
          </w:p>
        </w:tc>
      </w:tr>
      <w:tr w:rsidR="00C70F08" w:rsidRPr="00A001B4" w14:paraId="213D76CF" w14:textId="77777777" w:rsidTr="00AF5C3E">
        <w:trPr>
          <w:trHeight w:val="783"/>
        </w:trPr>
        <w:tc>
          <w:tcPr>
            <w:tcW w:w="4854" w:type="dxa"/>
            <w:gridSpan w:val="3"/>
          </w:tcPr>
          <w:p w14:paraId="678AA329"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A001B4" w:rsidRDefault="00C70F08" w:rsidP="004B615A">
            <w:pPr>
              <w:rPr>
                <w:rFonts w:ascii="Calibri" w:hAnsi="Calibri" w:cs="Calibri"/>
                <w:lang w:eastAsia="en-GB"/>
              </w:rPr>
            </w:pPr>
            <w:r w:rsidRPr="00A001B4">
              <w:rPr>
                <w:rFonts w:ascii="Calibri" w:hAnsi="Calibri" w:cs="Calibri"/>
                <w:lang w:eastAsia="en-GB"/>
              </w:rPr>
              <w:t>2 luni</w:t>
            </w:r>
          </w:p>
        </w:tc>
        <w:tc>
          <w:tcPr>
            <w:tcW w:w="2160" w:type="dxa"/>
            <w:gridSpan w:val="3"/>
          </w:tcPr>
          <w:p w14:paraId="08B19F6B" w14:textId="77777777" w:rsidR="00C70F08" w:rsidRPr="00A001B4" w:rsidRDefault="00C70F08" w:rsidP="004B615A">
            <w:pPr>
              <w:rPr>
                <w:rFonts w:ascii="Calibri" w:hAnsi="Calibri" w:cs="Calibri"/>
                <w:lang w:eastAsia="en-GB"/>
              </w:rPr>
            </w:pPr>
            <w:r w:rsidRPr="00A001B4">
              <w:rPr>
                <w:rFonts w:ascii="Calibri" w:hAnsi="Calibri" w:cs="Calibri"/>
                <w:bCs/>
              </w:rPr>
              <w:t>Aprilie 2022 - Mai 2022</w:t>
            </w:r>
          </w:p>
        </w:tc>
      </w:tr>
      <w:tr w:rsidR="00C70F08" w:rsidRPr="00A001B4" w14:paraId="6A70AE58" w14:textId="77777777" w:rsidTr="00AF5C3E">
        <w:trPr>
          <w:trHeight w:val="783"/>
        </w:trPr>
        <w:tc>
          <w:tcPr>
            <w:tcW w:w="4854" w:type="dxa"/>
            <w:gridSpan w:val="3"/>
          </w:tcPr>
          <w:p w14:paraId="4E0399BF" w14:textId="77777777" w:rsidR="00C70F08" w:rsidRPr="00A001B4" w:rsidRDefault="00C70F08" w:rsidP="004B615A">
            <w:pPr>
              <w:rPr>
                <w:rFonts w:ascii="Calibri" w:hAnsi="Calibri" w:cs="Calibri"/>
                <w:lang w:eastAsia="en-GB"/>
              </w:rPr>
            </w:pPr>
            <w:r w:rsidRPr="00A001B4">
              <w:rPr>
                <w:rFonts w:ascii="Calibri" w:hAnsi="Calibri" w:cs="Calibri"/>
                <w:lang w:eastAsia="en-GB"/>
              </w:rPr>
              <w:t>7.Scurtă descriere a activității/ proiectului/contractului valoarea și durata sa exactă</w:t>
            </w:r>
          </w:p>
          <w:p w14:paraId="7B2E1737" w14:textId="77777777" w:rsidR="00C70F08" w:rsidRPr="00A001B4" w:rsidRDefault="00C70F08" w:rsidP="004B615A">
            <w:pPr>
              <w:pStyle w:val="CVNormal"/>
              <w:ind w:left="0"/>
              <w:rPr>
                <w:rFonts w:ascii="Calibri" w:eastAsia="SimSun" w:hAnsi="Calibri" w:cs="Calibri"/>
                <w:color w:val="3F3A38"/>
                <w:spacing w:val="-6"/>
                <w:kern w:val="1"/>
                <w:sz w:val="22"/>
                <w:szCs w:val="22"/>
                <w:lang w:eastAsia="zh-CN" w:bidi="hi-IN"/>
              </w:rPr>
            </w:pPr>
            <w:r w:rsidRPr="00A001B4">
              <w:rPr>
                <w:rFonts w:ascii="Calibri" w:eastAsia="SimSun" w:hAnsi="Calibri" w:cs="Calibri"/>
                <w:b/>
                <w:bCs/>
                <w:color w:val="3F3A38"/>
                <w:spacing w:val="-6"/>
                <w:kern w:val="1"/>
                <w:sz w:val="22"/>
                <w:szCs w:val="22"/>
                <w:lang w:eastAsia="zh-CN" w:bidi="hi-IN"/>
              </w:rPr>
              <w:t xml:space="preserve">Titlu </w:t>
            </w:r>
            <w:proofErr w:type="spellStart"/>
            <w:r w:rsidRPr="00A001B4">
              <w:rPr>
                <w:rFonts w:ascii="Calibri" w:eastAsia="SimSun" w:hAnsi="Calibri" w:cs="Calibri"/>
                <w:b/>
                <w:bCs/>
                <w:color w:val="3F3A38"/>
                <w:spacing w:val="-6"/>
                <w:kern w:val="1"/>
                <w:sz w:val="22"/>
                <w:szCs w:val="22"/>
                <w:lang w:eastAsia="zh-CN" w:bidi="hi-IN"/>
              </w:rPr>
              <w:t>Proiect</w:t>
            </w:r>
            <w:r w:rsidRPr="00A001B4">
              <w:rPr>
                <w:rFonts w:ascii="Calibri" w:eastAsia="SimSun" w:hAnsi="Calibri" w:cs="Calibri"/>
                <w:color w:val="3F3A38"/>
                <w:spacing w:val="-6"/>
                <w:kern w:val="1"/>
                <w:sz w:val="22"/>
                <w:szCs w:val="22"/>
                <w:lang w:eastAsia="zh-CN" w:bidi="hi-IN"/>
              </w:rPr>
              <w:t>:Creșterea</w:t>
            </w:r>
            <w:proofErr w:type="spellEnd"/>
            <w:r w:rsidRPr="00A001B4">
              <w:rPr>
                <w:rFonts w:ascii="Calibri" w:eastAsia="SimSun" w:hAnsi="Calibri" w:cs="Calibri"/>
                <w:color w:val="3F3A38"/>
                <w:spacing w:val="-6"/>
                <w:kern w:val="1"/>
                <w:sz w:val="22"/>
                <w:szCs w:val="22"/>
                <w:lang w:eastAsia="zh-CN" w:bidi="hi-IN"/>
              </w:rPr>
              <w:t xml:space="preserve"> calității învățământului preuniversitar românesc prin formarea personalului </w:t>
            </w:r>
            <w:r w:rsidRPr="00A001B4">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9"/>
                          <a:stretch>
                            <a:fillRect/>
                          </a:stretch>
                        </pic:blipFill>
                        <pic:spPr>
                          <a:xfrm>
                            <a:off x="0" y="0"/>
                            <a:ext cx="12926" cy="6463"/>
                          </a:xfrm>
                          <a:prstGeom prst="rect">
                            <a:avLst/>
                          </a:prstGeom>
                        </pic:spPr>
                      </pic:pic>
                    </a:graphicData>
                  </a:graphic>
                </wp:inline>
              </w:drawing>
            </w:r>
            <w:r w:rsidRPr="00A001B4">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A001B4">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50"/>
                          <a:stretch>
                            <a:fillRect/>
                          </a:stretch>
                        </pic:blipFill>
                        <pic:spPr>
                          <a:xfrm>
                            <a:off x="0" y="0"/>
                            <a:ext cx="3231" cy="3232"/>
                          </a:xfrm>
                          <a:prstGeom prst="rect">
                            <a:avLst/>
                          </a:prstGeom>
                        </pic:spPr>
                      </pic:pic>
                    </a:graphicData>
                  </a:graphic>
                </wp:inline>
              </w:drawing>
            </w:r>
            <w:r w:rsidRPr="00A001B4">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A001B4">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1"/>
                          <a:stretch>
                            <a:fillRect/>
                          </a:stretch>
                        </pic:blipFill>
                        <pic:spPr>
                          <a:xfrm>
                            <a:off x="0" y="0"/>
                            <a:ext cx="3231" cy="3232"/>
                          </a:xfrm>
                          <a:prstGeom prst="rect">
                            <a:avLst/>
                          </a:prstGeom>
                        </pic:spPr>
                      </pic:pic>
                    </a:graphicData>
                  </a:graphic>
                </wp:inline>
              </w:drawing>
            </w:r>
            <w:r w:rsidRPr="00A001B4">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A001B4">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2"/>
                          <a:stretch>
                            <a:fillRect/>
                          </a:stretch>
                        </pic:blipFill>
                        <pic:spPr>
                          <a:xfrm>
                            <a:off x="0" y="0"/>
                            <a:ext cx="3231" cy="6463"/>
                          </a:xfrm>
                          <a:prstGeom prst="rect">
                            <a:avLst/>
                          </a:prstGeom>
                        </pic:spPr>
                      </pic:pic>
                    </a:graphicData>
                  </a:graphic>
                </wp:inline>
              </w:drawing>
            </w:r>
            <w:r w:rsidRPr="00A001B4">
              <w:rPr>
                <w:rFonts w:ascii="Calibri" w:eastAsia="SimSun" w:hAnsi="Calibri" w:cs="Calibri"/>
                <w:color w:val="3F3A38"/>
                <w:spacing w:val="-6"/>
                <w:kern w:val="1"/>
                <w:sz w:val="22"/>
                <w:szCs w:val="22"/>
                <w:lang w:eastAsia="zh-CN" w:bidi="hi-IN"/>
              </w:rPr>
              <w:t>Romania S.A.</w:t>
            </w:r>
            <w:r w:rsidRPr="00A001B4">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3"/>
                          <a:stretch>
                            <a:fillRect/>
                          </a:stretch>
                        </pic:blipFill>
                        <pic:spPr>
                          <a:xfrm>
                            <a:off x="0" y="0"/>
                            <a:ext cx="6463" cy="6463"/>
                          </a:xfrm>
                          <a:prstGeom prst="rect">
                            <a:avLst/>
                          </a:prstGeom>
                        </pic:spPr>
                      </pic:pic>
                    </a:graphicData>
                  </a:graphic>
                </wp:inline>
              </w:drawing>
            </w:r>
          </w:p>
          <w:p w14:paraId="323D8939" w14:textId="77777777" w:rsidR="00C70F08" w:rsidRPr="00A001B4" w:rsidRDefault="00C70F08" w:rsidP="004B615A">
            <w:pPr>
              <w:pStyle w:val="CVNormal"/>
              <w:ind w:left="0"/>
              <w:rPr>
                <w:rFonts w:ascii="Calibri" w:eastAsia="SimSun" w:hAnsi="Calibri" w:cs="Calibri"/>
                <w:color w:val="3F3A38"/>
                <w:spacing w:val="-6"/>
                <w:kern w:val="1"/>
                <w:sz w:val="22"/>
                <w:szCs w:val="22"/>
                <w:lang w:eastAsia="zh-CN" w:bidi="hi-IN"/>
              </w:rPr>
            </w:pPr>
            <w:r w:rsidRPr="00A001B4">
              <w:rPr>
                <w:rFonts w:ascii="Calibri" w:eastAsia="SimSun" w:hAnsi="Calibri" w:cs="Calibri"/>
                <w:color w:val="3F3A38"/>
                <w:spacing w:val="-6"/>
                <w:kern w:val="1"/>
                <w:sz w:val="22"/>
                <w:szCs w:val="22"/>
                <w:lang w:eastAsia="zh-CN" w:bidi="hi-IN"/>
              </w:rPr>
              <w:t xml:space="preserve">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w:t>
            </w:r>
            <w:proofErr w:type="spellStart"/>
            <w:r w:rsidRPr="00A001B4">
              <w:rPr>
                <w:rFonts w:ascii="Calibri" w:eastAsia="SimSun" w:hAnsi="Calibri" w:cs="Calibri"/>
                <w:color w:val="3F3A38"/>
                <w:spacing w:val="-6"/>
                <w:kern w:val="1"/>
                <w:sz w:val="22"/>
                <w:szCs w:val="22"/>
                <w:lang w:eastAsia="zh-CN" w:bidi="hi-IN"/>
              </w:rPr>
              <w:t>educational</w:t>
            </w:r>
            <w:proofErr w:type="spellEnd"/>
            <w:r w:rsidRPr="00A001B4">
              <w:rPr>
                <w:rFonts w:ascii="Calibri" w:eastAsia="SimSun" w:hAnsi="Calibri" w:cs="Calibri"/>
                <w:color w:val="3F3A38"/>
                <w:spacing w:val="-6"/>
                <w:kern w:val="1"/>
                <w:sz w:val="22"/>
                <w:szCs w:val="22"/>
                <w:lang w:eastAsia="zh-CN" w:bidi="hi-IN"/>
              </w:rPr>
              <w:t xml:space="preserve">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w:t>
            </w:r>
            <w:proofErr w:type="spellStart"/>
            <w:r w:rsidRPr="00A001B4">
              <w:rPr>
                <w:rFonts w:ascii="Calibri" w:eastAsia="SimSun" w:hAnsi="Calibri" w:cs="Calibri"/>
                <w:color w:val="3F3A38"/>
                <w:spacing w:val="-6"/>
                <w:kern w:val="1"/>
                <w:sz w:val="22"/>
                <w:szCs w:val="22"/>
                <w:lang w:eastAsia="zh-CN" w:bidi="hi-IN"/>
              </w:rPr>
              <w:t>invățământ</w:t>
            </w:r>
            <w:proofErr w:type="spellEnd"/>
            <w:r w:rsidRPr="00A001B4">
              <w:rPr>
                <w:rFonts w:ascii="Calibri" w:eastAsia="SimSun" w:hAnsi="Calibri" w:cs="Calibri"/>
                <w:color w:val="3F3A38"/>
                <w:spacing w:val="-6"/>
                <w:kern w:val="1"/>
                <w:sz w:val="22"/>
                <w:szCs w:val="22"/>
                <w:lang w:eastAsia="zh-CN" w:bidi="hi-IN"/>
              </w:rPr>
              <w:t xml:space="preserve"> românesc.</w:t>
            </w:r>
          </w:p>
          <w:p w14:paraId="7DC62D70" w14:textId="77777777" w:rsidR="00C70F08" w:rsidRPr="00A001B4" w:rsidRDefault="00C70F08" w:rsidP="004B615A">
            <w:pPr>
              <w:pStyle w:val="CVNormal"/>
              <w:ind w:left="0"/>
              <w:rPr>
                <w:rFonts w:ascii="Calibri" w:eastAsia="SimSun" w:hAnsi="Calibri" w:cs="Calibri"/>
                <w:color w:val="3F3A38"/>
                <w:spacing w:val="-6"/>
                <w:kern w:val="1"/>
                <w:sz w:val="22"/>
                <w:szCs w:val="22"/>
                <w:lang w:eastAsia="zh-CN" w:bidi="hi-IN"/>
              </w:rPr>
            </w:pPr>
            <w:r w:rsidRPr="00A001B4">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A001B4"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A001B4">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A001B4"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A001B4">
              <w:rPr>
                <w:rFonts w:ascii="Calibri" w:eastAsia="SimSun" w:hAnsi="Calibri" w:cs="Calibri"/>
                <w:color w:val="3F3A38"/>
                <w:spacing w:val="-6"/>
                <w:kern w:val="1"/>
                <w:sz w:val="22"/>
                <w:szCs w:val="22"/>
                <w:lang w:eastAsia="zh-CN" w:bidi="hi-IN"/>
              </w:rPr>
              <w:t xml:space="preserve">Realizarea unui program de formare acreditat și dedicat personalului din  mediul preuniversitar utilizator al </w:t>
            </w:r>
            <w:proofErr w:type="spellStart"/>
            <w:r w:rsidRPr="00A001B4">
              <w:rPr>
                <w:rFonts w:ascii="Calibri" w:eastAsia="SimSun" w:hAnsi="Calibri" w:cs="Calibri"/>
                <w:color w:val="3F3A38"/>
                <w:spacing w:val="-6"/>
                <w:kern w:val="1"/>
                <w:sz w:val="22"/>
                <w:szCs w:val="22"/>
                <w:lang w:eastAsia="zh-CN" w:bidi="hi-IN"/>
              </w:rPr>
              <w:t>aplicatiilor</w:t>
            </w:r>
            <w:proofErr w:type="spellEnd"/>
            <w:r w:rsidRPr="00A001B4">
              <w:rPr>
                <w:rFonts w:ascii="Calibri" w:eastAsia="SimSun" w:hAnsi="Calibri" w:cs="Calibri"/>
                <w:color w:val="3F3A38"/>
                <w:spacing w:val="-6"/>
                <w:kern w:val="1"/>
                <w:sz w:val="22"/>
                <w:szCs w:val="22"/>
                <w:lang w:eastAsia="zh-CN" w:bidi="hi-IN"/>
              </w:rPr>
              <w:t xml:space="preserve"> de management educațional;</w:t>
            </w:r>
          </w:p>
          <w:p w14:paraId="156B759F" w14:textId="77777777" w:rsidR="00C70F08" w:rsidRPr="00A001B4" w:rsidRDefault="00C70F08" w:rsidP="004B615A">
            <w:pPr>
              <w:pStyle w:val="CVNormal"/>
              <w:rPr>
                <w:rFonts w:ascii="Calibri" w:eastAsia="SimSun" w:hAnsi="Calibri" w:cs="Calibri"/>
                <w:color w:val="3F3A38"/>
                <w:spacing w:val="-6"/>
                <w:kern w:val="1"/>
                <w:sz w:val="22"/>
                <w:szCs w:val="22"/>
                <w:lang w:eastAsia="zh-CN" w:bidi="hi-IN"/>
              </w:rPr>
            </w:pPr>
            <w:r w:rsidRPr="00A001B4">
              <w:rPr>
                <w:rFonts w:ascii="Calibri" w:eastAsia="SimSun" w:hAnsi="Calibri" w:cs="Calibri"/>
                <w:color w:val="3F3A38"/>
                <w:spacing w:val="-6"/>
                <w:kern w:val="1"/>
                <w:sz w:val="22"/>
                <w:szCs w:val="22"/>
                <w:lang w:eastAsia="zh-CN" w:bidi="hi-IN"/>
              </w:rPr>
              <w:t>•</w:t>
            </w:r>
            <w:r w:rsidRPr="00A001B4">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A001B4" w:rsidRDefault="00C70F08" w:rsidP="004B615A">
            <w:pPr>
              <w:pStyle w:val="CVNormal"/>
              <w:rPr>
                <w:rFonts w:ascii="Calibri" w:eastAsia="SimSun" w:hAnsi="Calibri" w:cs="Calibri"/>
                <w:color w:val="3F3A38"/>
                <w:spacing w:val="-6"/>
                <w:kern w:val="1"/>
                <w:sz w:val="22"/>
                <w:szCs w:val="22"/>
                <w:lang w:eastAsia="zh-CN" w:bidi="hi-IN"/>
              </w:rPr>
            </w:pPr>
            <w:r w:rsidRPr="00A001B4">
              <w:rPr>
                <w:rFonts w:ascii="Calibri" w:eastAsia="SimSun" w:hAnsi="Calibri" w:cs="Calibri"/>
                <w:color w:val="3F3A38"/>
                <w:spacing w:val="-6"/>
                <w:kern w:val="1"/>
                <w:sz w:val="22"/>
                <w:szCs w:val="22"/>
                <w:lang w:eastAsia="zh-CN" w:bidi="hi-IN"/>
              </w:rPr>
              <w:t>•</w:t>
            </w:r>
            <w:r w:rsidRPr="00A001B4">
              <w:rPr>
                <w:rFonts w:ascii="Calibri" w:eastAsia="SimSun" w:hAnsi="Calibri" w:cs="Calibri"/>
                <w:color w:val="3F3A38"/>
                <w:spacing w:val="-6"/>
                <w:kern w:val="1"/>
                <w:sz w:val="22"/>
                <w:szCs w:val="22"/>
                <w:lang w:eastAsia="zh-CN" w:bidi="hi-IN"/>
              </w:rPr>
              <w:tab/>
              <w:t xml:space="preserve">Realizarea unor seturi de proceduri și reguli unice naționale de exploatare si utilizare a </w:t>
            </w:r>
            <w:proofErr w:type="spellStart"/>
            <w:r w:rsidRPr="00A001B4">
              <w:rPr>
                <w:rFonts w:ascii="Calibri" w:eastAsia="SimSun" w:hAnsi="Calibri" w:cs="Calibri"/>
                <w:color w:val="3F3A38"/>
                <w:spacing w:val="-6"/>
                <w:kern w:val="1"/>
                <w:sz w:val="22"/>
                <w:szCs w:val="22"/>
                <w:lang w:eastAsia="zh-CN" w:bidi="hi-IN"/>
              </w:rPr>
              <w:t>aplicatiilor</w:t>
            </w:r>
            <w:proofErr w:type="spellEnd"/>
            <w:r w:rsidRPr="00A001B4">
              <w:rPr>
                <w:rFonts w:ascii="Calibri" w:eastAsia="SimSun" w:hAnsi="Calibri" w:cs="Calibri"/>
                <w:color w:val="3F3A38"/>
                <w:spacing w:val="-6"/>
                <w:kern w:val="1"/>
                <w:sz w:val="22"/>
                <w:szCs w:val="22"/>
                <w:lang w:eastAsia="zh-CN" w:bidi="hi-IN"/>
              </w:rPr>
              <w:t xml:space="preserve"> de management </w:t>
            </w:r>
            <w:proofErr w:type="spellStart"/>
            <w:r w:rsidRPr="00A001B4">
              <w:rPr>
                <w:rFonts w:ascii="Calibri" w:eastAsia="SimSun" w:hAnsi="Calibri" w:cs="Calibri"/>
                <w:color w:val="3F3A38"/>
                <w:spacing w:val="-6"/>
                <w:kern w:val="1"/>
                <w:sz w:val="22"/>
                <w:szCs w:val="22"/>
                <w:lang w:eastAsia="zh-CN" w:bidi="hi-IN"/>
              </w:rPr>
              <w:t>educational</w:t>
            </w:r>
            <w:proofErr w:type="spellEnd"/>
            <w:r w:rsidRPr="00A001B4">
              <w:rPr>
                <w:rFonts w:ascii="Calibri" w:eastAsia="SimSun" w:hAnsi="Calibri" w:cs="Calibri"/>
                <w:color w:val="3F3A38"/>
                <w:spacing w:val="-6"/>
                <w:kern w:val="1"/>
                <w:sz w:val="22"/>
                <w:szCs w:val="22"/>
                <w:lang w:eastAsia="zh-CN" w:bidi="hi-IN"/>
              </w:rPr>
              <w:t>.</w:t>
            </w:r>
          </w:p>
          <w:p w14:paraId="58D97327" w14:textId="77777777" w:rsidR="00C70F08" w:rsidRPr="00A001B4" w:rsidRDefault="00C70F08" w:rsidP="004B615A">
            <w:pPr>
              <w:rPr>
                <w:rFonts w:ascii="Calibri" w:hAnsi="Calibri" w:cs="Calibri"/>
                <w:i/>
                <w:highlight w:val="lightGray"/>
                <w:lang w:eastAsia="en-GB"/>
              </w:rPr>
            </w:pPr>
            <w:r w:rsidRPr="00A001B4">
              <w:rPr>
                <w:rFonts w:ascii="Calibri" w:eastAsia="SimSun" w:hAnsi="Calibri" w:cs="Calibri"/>
                <w:color w:val="3F3A38"/>
                <w:spacing w:val="-6"/>
                <w:kern w:val="1"/>
                <w:lang w:eastAsia="zh-CN" w:bidi="hi-IN"/>
              </w:rPr>
              <w:lastRenderedPageBreak/>
              <w:t xml:space="preserve">Implementarea acestui program de formare a contribuit la eficientizarea sistemului </w:t>
            </w:r>
            <w:proofErr w:type="spellStart"/>
            <w:r w:rsidRPr="00A001B4">
              <w:rPr>
                <w:rFonts w:ascii="Calibri" w:eastAsia="SimSun" w:hAnsi="Calibri" w:cs="Calibri"/>
                <w:color w:val="3F3A38"/>
                <w:spacing w:val="-6"/>
                <w:kern w:val="1"/>
                <w:lang w:eastAsia="zh-CN" w:bidi="hi-IN"/>
              </w:rPr>
              <w:t>educational</w:t>
            </w:r>
            <w:proofErr w:type="spellEnd"/>
            <w:r w:rsidRPr="00A001B4">
              <w:rPr>
                <w:rFonts w:ascii="Calibri" w:eastAsia="SimSun" w:hAnsi="Calibri" w:cs="Calibri"/>
                <w:color w:val="3F3A38"/>
                <w:spacing w:val="-6"/>
                <w:kern w:val="1"/>
                <w:lang w:eastAsia="zh-CN" w:bidi="hi-IN"/>
              </w:rPr>
              <w:t xml:space="preserve">, prin existența unor seturi de date complete, corecte și relevante atât la nivel central cât și la nivel </w:t>
            </w:r>
            <w:proofErr w:type="spellStart"/>
            <w:r w:rsidRPr="00A001B4">
              <w:rPr>
                <w:rFonts w:ascii="Calibri" w:eastAsia="SimSun" w:hAnsi="Calibri" w:cs="Calibri"/>
                <w:color w:val="3F3A38"/>
                <w:spacing w:val="-6"/>
                <w:kern w:val="1"/>
                <w:lang w:eastAsia="zh-CN" w:bidi="hi-IN"/>
              </w:rPr>
              <w:t>judetean</w:t>
            </w:r>
            <w:proofErr w:type="spellEnd"/>
            <w:r w:rsidRPr="00A001B4">
              <w:rPr>
                <w:rFonts w:ascii="Calibri" w:eastAsia="SimSun" w:hAnsi="Calibri" w:cs="Calibri"/>
                <w:color w:val="3F3A38"/>
                <w:spacing w:val="-6"/>
                <w:kern w:val="1"/>
                <w:lang w:eastAsia="zh-CN" w:bidi="hi-IN"/>
              </w:rPr>
              <w:t xml:space="preserve">, și prin creșterea </w:t>
            </w:r>
            <w:proofErr w:type="spellStart"/>
            <w:r w:rsidRPr="00A001B4">
              <w:rPr>
                <w:rFonts w:ascii="Calibri" w:eastAsia="SimSun" w:hAnsi="Calibri" w:cs="Calibri"/>
                <w:color w:val="3F3A38"/>
                <w:spacing w:val="-6"/>
                <w:kern w:val="1"/>
                <w:lang w:eastAsia="zh-CN" w:bidi="hi-IN"/>
              </w:rPr>
              <w:t>calitătii</w:t>
            </w:r>
            <w:proofErr w:type="spellEnd"/>
            <w:r w:rsidRPr="00A001B4">
              <w:rPr>
                <w:rFonts w:ascii="Calibri" w:eastAsia="SimSun" w:hAnsi="Calibri" w:cs="Calibri"/>
                <w:color w:val="3F3A38"/>
                <w:spacing w:val="-6"/>
                <w:kern w:val="1"/>
                <w:lang w:eastAsia="zh-CN" w:bidi="hi-IN"/>
              </w:rPr>
              <w:t xml:space="preserve"> factorului uman operator al acestui sistem. Utilizarea eficientă a </w:t>
            </w:r>
            <w:proofErr w:type="spellStart"/>
            <w:r w:rsidRPr="00A001B4">
              <w:rPr>
                <w:rFonts w:ascii="Calibri" w:eastAsia="SimSun" w:hAnsi="Calibri" w:cs="Calibri"/>
                <w:color w:val="3F3A38"/>
                <w:spacing w:val="-6"/>
                <w:kern w:val="1"/>
                <w:lang w:eastAsia="zh-CN" w:bidi="hi-IN"/>
              </w:rPr>
              <w:t>aplicatiilor</w:t>
            </w:r>
            <w:proofErr w:type="spellEnd"/>
            <w:r w:rsidRPr="00A001B4">
              <w:rPr>
                <w:rFonts w:ascii="Calibri" w:eastAsia="SimSun" w:hAnsi="Calibri" w:cs="Calibri"/>
                <w:color w:val="3F3A38"/>
                <w:spacing w:val="-6"/>
                <w:kern w:val="1"/>
                <w:lang w:eastAsia="zh-CN" w:bidi="hi-IN"/>
              </w:rPr>
              <w:t xml:space="preserve"> de management </w:t>
            </w:r>
            <w:proofErr w:type="spellStart"/>
            <w:r w:rsidRPr="00A001B4">
              <w:rPr>
                <w:rFonts w:ascii="Calibri" w:eastAsia="SimSun" w:hAnsi="Calibri" w:cs="Calibri"/>
                <w:color w:val="3F3A38"/>
                <w:spacing w:val="-6"/>
                <w:kern w:val="1"/>
                <w:lang w:eastAsia="zh-CN" w:bidi="hi-IN"/>
              </w:rPr>
              <w:t>educational</w:t>
            </w:r>
            <w:proofErr w:type="spellEnd"/>
            <w:r w:rsidRPr="00A001B4">
              <w:rPr>
                <w:rFonts w:ascii="Calibri" w:eastAsia="SimSun" w:hAnsi="Calibri" w:cs="Calibri"/>
                <w:color w:val="3F3A38"/>
                <w:spacing w:val="-6"/>
                <w:kern w:val="1"/>
                <w:lang w:eastAsia="zh-CN" w:bidi="hi-IN"/>
              </w:rPr>
              <w:t xml:space="preserve"> are și va avea o influență majoră asupra dezvoltării educației în general și în mod direct  a educației la nivel preuniversitar.</w:t>
            </w:r>
          </w:p>
        </w:tc>
        <w:tc>
          <w:tcPr>
            <w:tcW w:w="3696" w:type="dxa"/>
            <w:gridSpan w:val="3"/>
          </w:tcPr>
          <w:p w14:paraId="29238DB0" w14:textId="77777777" w:rsidR="00C70F08" w:rsidRPr="00A001B4"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A001B4">
              <w:rPr>
                <w:rFonts w:ascii="Calibri" w:eastAsia="Times New Roman" w:hAnsi="Calibri" w:cs="Calibri"/>
                <w:lang w:eastAsia="en-GB"/>
              </w:rPr>
              <w:lastRenderedPageBreak/>
              <w:t>Activitățile din proiect/contract relevante</w:t>
            </w:r>
          </w:p>
          <w:p w14:paraId="53FF6FB4" w14:textId="77777777" w:rsidR="00C70F08" w:rsidRPr="00A001B4" w:rsidRDefault="00C70F08">
            <w:pPr>
              <w:numPr>
                <w:ilvl w:val="0"/>
                <w:numId w:val="36"/>
              </w:numPr>
              <w:suppressAutoHyphens w:val="0"/>
              <w:spacing w:before="0" w:after="0" w:line="240" w:lineRule="auto"/>
              <w:jc w:val="left"/>
              <w:rPr>
                <w:rFonts w:ascii="Calibri" w:hAnsi="Calibri"/>
                <w:kern w:val="2"/>
                <w:lang w:eastAsia="ar-SA"/>
              </w:rPr>
            </w:pPr>
            <w:r w:rsidRPr="00A001B4">
              <w:rPr>
                <w:rFonts w:ascii="Calibri" w:hAnsi="Calibri"/>
                <w:lang w:eastAsia="ar-SA"/>
              </w:rPr>
              <w:t xml:space="preserve">Participare la </w:t>
            </w:r>
            <w:proofErr w:type="spellStart"/>
            <w:r w:rsidRPr="00A001B4">
              <w:rPr>
                <w:rFonts w:ascii="Calibri" w:hAnsi="Calibri"/>
                <w:lang w:eastAsia="ar-SA"/>
              </w:rPr>
              <w:t>discutii</w:t>
            </w:r>
            <w:proofErr w:type="spellEnd"/>
            <w:r w:rsidRPr="00A001B4">
              <w:rPr>
                <w:rFonts w:ascii="Calibri" w:hAnsi="Calibri"/>
                <w:lang w:eastAsia="ar-SA"/>
              </w:rPr>
              <w:t xml:space="preserve"> cu echipa tehnica a beneficiarului si cu </w:t>
            </w:r>
            <w:proofErr w:type="spellStart"/>
            <w:r w:rsidRPr="00A001B4">
              <w:rPr>
                <w:rFonts w:ascii="Calibri" w:hAnsi="Calibri"/>
                <w:lang w:eastAsia="ar-SA"/>
              </w:rPr>
              <w:t>reprezentantii</w:t>
            </w:r>
            <w:proofErr w:type="spellEnd"/>
            <w:r w:rsidRPr="00A001B4">
              <w:rPr>
                <w:rFonts w:ascii="Calibri" w:hAnsi="Calibri"/>
                <w:lang w:eastAsia="ar-SA"/>
              </w:rPr>
              <w:t xml:space="preserve"> utilizatorilor pentru definirea </w:t>
            </w:r>
            <w:proofErr w:type="spellStart"/>
            <w:r w:rsidRPr="00A001B4">
              <w:rPr>
                <w:rFonts w:ascii="Calibri" w:hAnsi="Calibri"/>
                <w:lang w:eastAsia="ar-SA"/>
              </w:rPr>
              <w:t>cerintelor</w:t>
            </w:r>
            <w:proofErr w:type="spellEnd"/>
          </w:p>
          <w:p w14:paraId="096D3345" w14:textId="77777777" w:rsidR="00C70F08" w:rsidRPr="00A001B4" w:rsidRDefault="00C70F08">
            <w:pPr>
              <w:numPr>
                <w:ilvl w:val="0"/>
                <w:numId w:val="36"/>
              </w:numPr>
              <w:suppressAutoHyphens w:val="0"/>
              <w:spacing w:before="0" w:after="0" w:line="240" w:lineRule="auto"/>
              <w:jc w:val="left"/>
              <w:rPr>
                <w:rFonts w:ascii="Calibri" w:hAnsi="Calibri"/>
                <w:lang w:eastAsia="ar-SA"/>
              </w:rPr>
            </w:pPr>
            <w:r w:rsidRPr="00A001B4">
              <w:rPr>
                <w:rFonts w:ascii="Calibri" w:hAnsi="Calibri"/>
                <w:lang w:eastAsia="ar-SA"/>
              </w:rPr>
              <w:t xml:space="preserve">Planifică derularea sesiunilor de instruire a utilizatorilor </w:t>
            </w:r>
            <w:proofErr w:type="spellStart"/>
            <w:r w:rsidRPr="00A001B4">
              <w:rPr>
                <w:rFonts w:ascii="Calibri" w:hAnsi="Calibri"/>
                <w:lang w:eastAsia="ar-SA"/>
              </w:rPr>
              <w:t>şi</w:t>
            </w:r>
            <w:proofErr w:type="spellEnd"/>
            <w:r w:rsidRPr="00A001B4">
              <w:rPr>
                <w:rFonts w:ascii="Calibri" w:hAnsi="Calibri"/>
                <w:lang w:eastAsia="ar-SA"/>
              </w:rPr>
              <w:t xml:space="preserve"> administratorilor</w:t>
            </w:r>
          </w:p>
          <w:p w14:paraId="3D54A09A" w14:textId="77777777" w:rsidR="00C70F08" w:rsidRPr="00A001B4" w:rsidRDefault="00C70F08">
            <w:pPr>
              <w:numPr>
                <w:ilvl w:val="0"/>
                <w:numId w:val="36"/>
              </w:numPr>
              <w:suppressAutoHyphens w:val="0"/>
              <w:spacing w:before="0" w:after="0" w:line="240" w:lineRule="auto"/>
              <w:jc w:val="left"/>
              <w:rPr>
                <w:rFonts w:ascii="Calibri" w:hAnsi="Calibri"/>
                <w:lang w:eastAsia="ar-SA"/>
              </w:rPr>
            </w:pPr>
            <w:proofErr w:type="spellStart"/>
            <w:r w:rsidRPr="00A001B4">
              <w:rPr>
                <w:rFonts w:ascii="Calibri" w:hAnsi="Calibri"/>
                <w:lang w:eastAsia="ar-SA"/>
              </w:rPr>
              <w:t>Intocmirea</w:t>
            </w:r>
            <w:proofErr w:type="spellEnd"/>
            <w:r w:rsidRPr="00A001B4">
              <w:rPr>
                <w:rFonts w:ascii="Calibri" w:hAnsi="Calibri"/>
                <w:lang w:eastAsia="ar-SA"/>
              </w:rPr>
              <w:t xml:space="preserve"> /actualizarea manualelor de utilizare</w:t>
            </w:r>
          </w:p>
          <w:p w14:paraId="72A2192C" w14:textId="77777777" w:rsidR="00C70F08" w:rsidRPr="00A001B4" w:rsidRDefault="00C70F08">
            <w:pPr>
              <w:numPr>
                <w:ilvl w:val="0"/>
                <w:numId w:val="36"/>
              </w:numPr>
              <w:suppressAutoHyphens w:val="0"/>
              <w:spacing w:before="0" w:after="0" w:line="240" w:lineRule="auto"/>
              <w:jc w:val="left"/>
              <w:rPr>
                <w:rFonts w:ascii="Calibri" w:hAnsi="Calibri"/>
                <w:lang w:eastAsia="ar-SA"/>
              </w:rPr>
            </w:pPr>
            <w:r w:rsidRPr="00A001B4">
              <w:rPr>
                <w:rFonts w:ascii="Calibri" w:hAnsi="Calibri"/>
                <w:lang w:eastAsia="ar-SA"/>
              </w:rPr>
              <w:t>Coordonare instruire, organizarea și susținerea sesiunilor de instruire utilizatori și administratori aplicații software;</w:t>
            </w:r>
          </w:p>
          <w:p w14:paraId="4FAC9609" w14:textId="77777777" w:rsidR="00C70F08" w:rsidRPr="00A001B4" w:rsidRDefault="00C70F08">
            <w:pPr>
              <w:numPr>
                <w:ilvl w:val="0"/>
                <w:numId w:val="36"/>
              </w:numPr>
              <w:suppressAutoHyphens w:val="0"/>
              <w:spacing w:before="0" w:after="0" w:line="240" w:lineRule="auto"/>
              <w:jc w:val="left"/>
              <w:rPr>
                <w:rFonts w:ascii="Calibri" w:hAnsi="Calibri" w:cs="Calibri"/>
                <w:lang w:eastAsia="en-GB"/>
              </w:rPr>
            </w:pPr>
            <w:r w:rsidRPr="00A001B4">
              <w:rPr>
                <w:rFonts w:ascii="Calibri" w:hAnsi="Calibri"/>
                <w:lang w:eastAsia="ar-SA"/>
              </w:rPr>
              <w:t>Realizarea materialelor de instruire;</w:t>
            </w:r>
          </w:p>
          <w:p w14:paraId="2B04A439" w14:textId="77777777" w:rsidR="00C70F08" w:rsidRPr="00A001B4" w:rsidRDefault="00C70F08">
            <w:pPr>
              <w:numPr>
                <w:ilvl w:val="0"/>
                <w:numId w:val="36"/>
              </w:numPr>
              <w:suppressAutoHyphens w:val="0"/>
              <w:spacing w:before="0" w:after="0" w:line="240" w:lineRule="auto"/>
              <w:jc w:val="left"/>
              <w:rPr>
                <w:rFonts w:ascii="Calibri" w:hAnsi="Calibri" w:cs="Calibri"/>
                <w:lang w:eastAsia="en-GB"/>
              </w:rPr>
            </w:pPr>
            <w:r w:rsidRPr="00A001B4">
              <w:rPr>
                <w:rFonts w:ascii="Calibri" w:hAnsi="Calibri"/>
                <w:lang w:eastAsia="ar-SA"/>
              </w:rPr>
              <w:t>Colectarea feedback-ului în urma instruirii</w:t>
            </w:r>
          </w:p>
        </w:tc>
        <w:tc>
          <w:tcPr>
            <w:tcW w:w="1080" w:type="dxa"/>
            <w:gridSpan w:val="2"/>
          </w:tcPr>
          <w:p w14:paraId="6C1CE716" w14:textId="77777777" w:rsidR="00C70F08" w:rsidRPr="00A001B4" w:rsidRDefault="00C70F08" w:rsidP="004B615A">
            <w:pPr>
              <w:rPr>
                <w:rFonts w:ascii="Calibri" w:hAnsi="Calibri" w:cs="Calibri"/>
                <w:lang w:eastAsia="en-GB"/>
              </w:rPr>
            </w:pPr>
          </w:p>
        </w:tc>
        <w:tc>
          <w:tcPr>
            <w:tcW w:w="1080" w:type="dxa"/>
          </w:tcPr>
          <w:p w14:paraId="2BDA22AA" w14:textId="77777777" w:rsidR="00C70F08" w:rsidRPr="00A001B4" w:rsidRDefault="00C70F08" w:rsidP="004B615A">
            <w:pPr>
              <w:rPr>
                <w:rFonts w:ascii="Calibri" w:hAnsi="Calibri" w:cs="Calibri"/>
                <w:lang w:eastAsia="en-GB"/>
              </w:rPr>
            </w:pPr>
            <w:r w:rsidRPr="00A001B4">
              <w:rPr>
                <w:rFonts w:ascii="Calibri" w:hAnsi="Calibri" w:cs="Calibri"/>
              </w:rPr>
              <w:t>03.01.2011 -30.06.2014</w:t>
            </w:r>
          </w:p>
        </w:tc>
      </w:tr>
      <w:tr w:rsidR="00C70F08" w:rsidRPr="00A001B4" w14:paraId="7615E12A" w14:textId="77777777" w:rsidTr="00AF5C3E">
        <w:trPr>
          <w:trHeight w:val="783"/>
        </w:trPr>
        <w:tc>
          <w:tcPr>
            <w:tcW w:w="4854" w:type="dxa"/>
            <w:gridSpan w:val="3"/>
          </w:tcPr>
          <w:p w14:paraId="7FDD56F5" w14:textId="77777777" w:rsidR="00C70F08" w:rsidRPr="00A001B4" w:rsidRDefault="00C70F08" w:rsidP="004B615A">
            <w:pPr>
              <w:rPr>
                <w:rFonts w:ascii="Calibri" w:hAnsi="Calibri" w:cs="Calibri"/>
                <w:i/>
                <w:highlight w:val="lightGray"/>
                <w:lang w:eastAsia="en-GB"/>
              </w:rPr>
            </w:pPr>
            <w:r w:rsidRPr="00A001B4">
              <w:rPr>
                <w:rFonts w:ascii="Calibri" w:hAnsi="Calibri" w:cs="Calibri"/>
                <w:lang w:eastAsia="en-GB"/>
              </w:rPr>
              <w:t>Perioada în care expertul principal a participat</w:t>
            </w:r>
          </w:p>
        </w:tc>
        <w:tc>
          <w:tcPr>
            <w:tcW w:w="3696" w:type="dxa"/>
            <w:gridSpan w:val="3"/>
          </w:tcPr>
          <w:p w14:paraId="695DF1E8" w14:textId="77777777" w:rsidR="00C70F08" w:rsidRPr="00A001B4" w:rsidRDefault="00C70F08" w:rsidP="004B615A">
            <w:pPr>
              <w:rPr>
                <w:rFonts w:ascii="Calibri" w:hAnsi="Calibri" w:cs="Calibri"/>
                <w:lang w:eastAsia="en-GB"/>
              </w:rPr>
            </w:pPr>
            <w:r w:rsidRPr="00A001B4">
              <w:rPr>
                <w:rFonts w:ascii="Calibri" w:hAnsi="Calibri" w:cs="Calibri"/>
                <w:lang w:eastAsia="en-GB"/>
              </w:rPr>
              <w:t>42 luni</w:t>
            </w:r>
          </w:p>
        </w:tc>
        <w:tc>
          <w:tcPr>
            <w:tcW w:w="2160" w:type="dxa"/>
            <w:gridSpan w:val="3"/>
          </w:tcPr>
          <w:p w14:paraId="541649B1" w14:textId="77777777" w:rsidR="00C70F08" w:rsidRPr="00A001B4" w:rsidRDefault="00C70F08" w:rsidP="004B615A">
            <w:pPr>
              <w:rPr>
                <w:rFonts w:ascii="Calibri" w:hAnsi="Calibri" w:cs="Calibri"/>
                <w:lang w:eastAsia="en-GB"/>
              </w:rPr>
            </w:pPr>
            <w:r w:rsidRPr="00A001B4">
              <w:rPr>
                <w:rFonts w:ascii="Calibri" w:hAnsi="Calibri" w:cs="Calibri"/>
              </w:rPr>
              <w:t>03.01.2011 -30.06.2014</w:t>
            </w:r>
          </w:p>
        </w:tc>
      </w:tr>
      <w:tr w:rsidR="00C70F08" w:rsidRPr="00A001B4" w14:paraId="2C7FFD7F" w14:textId="77777777" w:rsidTr="00AF5C3E">
        <w:trPr>
          <w:trHeight w:val="495"/>
        </w:trPr>
        <w:tc>
          <w:tcPr>
            <w:tcW w:w="4854" w:type="dxa"/>
            <w:gridSpan w:val="3"/>
          </w:tcPr>
          <w:p w14:paraId="406C0E9B" w14:textId="77777777" w:rsidR="00C70F08" w:rsidRPr="00A001B4" w:rsidRDefault="00C70F08" w:rsidP="004B615A">
            <w:pPr>
              <w:rPr>
                <w:rFonts w:ascii="Calibri" w:hAnsi="Calibri" w:cs="Calibri"/>
                <w:lang w:eastAsia="en-GB"/>
              </w:rPr>
            </w:pPr>
            <w:r w:rsidRPr="00A001B4">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A001B4" w:rsidRDefault="00C70F08" w:rsidP="004B615A">
            <w:pPr>
              <w:pStyle w:val="Default"/>
              <w:rPr>
                <w:lang w:val="ro-RO"/>
              </w:rPr>
            </w:pPr>
          </w:p>
          <w:p w14:paraId="1D811A6E" w14:textId="77777777" w:rsidR="00C70F08" w:rsidRPr="00A001B4"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A001B4">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A001B4"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A001B4">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A001B4">
              <w:rPr>
                <w:sz w:val="22"/>
                <w:szCs w:val="22"/>
                <w:lang w:val="ro-RO"/>
              </w:rPr>
              <w:t xml:space="preserve"> </w:t>
            </w:r>
            <w:r w:rsidRPr="00A001B4">
              <w:rPr>
                <w:rFonts w:ascii="Calibri" w:hAnsi="Calibri" w:cs="Calibri"/>
                <w:i/>
                <w:sz w:val="22"/>
                <w:lang w:val="ro-RO" w:eastAsia="en-GB"/>
              </w:rPr>
              <w:t xml:space="preserve"> </w:t>
            </w:r>
          </w:p>
        </w:tc>
      </w:tr>
      <w:tr w:rsidR="00C70F08" w:rsidRPr="00A001B4" w14:paraId="7D1040B6" w14:textId="77777777" w:rsidTr="00AF5C3E">
        <w:trPr>
          <w:trHeight w:val="1026"/>
        </w:trPr>
        <w:tc>
          <w:tcPr>
            <w:tcW w:w="4854" w:type="dxa"/>
            <w:gridSpan w:val="3"/>
          </w:tcPr>
          <w:p w14:paraId="452CB818"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A001B4" w:rsidRDefault="00C70F08" w:rsidP="004B615A">
            <w:pPr>
              <w:rPr>
                <w:rFonts w:ascii="Calibri" w:hAnsi="Calibri" w:cs="Calibri"/>
                <w:i/>
                <w:highlight w:val="lightGray"/>
                <w:lang w:eastAsia="en-GB"/>
              </w:rPr>
            </w:pPr>
          </w:p>
        </w:tc>
      </w:tr>
      <w:tr w:rsidR="00C70F08" w:rsidRPr="00A001B4" w14:paraId="4290443E" w14:textId="77777777" w:rsidTr="00AF5C3E">
        <w:trPr>
          <w:trHeight w:val="720"/>
        </w:trPr>
        <w:tc>
          <w:tcPr>
            <w:tcW w:w="4854" w:type="dxa"/>
            <w:gridSpan w:val="3"/>
            <w:vMerge w:val="restart"/>
          </w:tcPr>
          <w:p w14:paraId="738F8F62"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Abilități în legătură cu limbile utilizate în Contract: (indicați nivelul abilităților conform – CEFR): </w:t>
            </w:r>
            <w:hyperlink r:id="rId54" w:history="1">
              <w:r w:rsidRPr="00A001B4">
                <w:rPr>
                  <w:rFonts w:ascii="Calibri" w:hAnsi="Calibri" w:cs="Calibri"/>
                  <w:u w:val="single"/>
                  <w:lang w:eastAsia="en-GB"/>
                </w:rPr>
                <w:t>http://europass.cedefop.europa.eu</w:t>
              </w:r>
            </w:hyperlink>
            <w:r w:rsidRPr="00A001B4">
              <w:rPr>
                <w:rFonts w:ascii="Calibri" w:hAnsi="Calibri" w:cs="Calibri"/>
                <w:lang w:eastAsia="en-GB"/>
              </w:rPr>
              <w:t>)</w:t>
            </w:r>
          </w:p>
        </w:tc>
        <w:tc>
          <w:tcPr>
            <w:tcW w:w="3696" w:type="dxa"/>
            <w:gridSpan w:val="3"/>
          </w:tcPr>
          <w:p w14:paraId="657C99CF" w14:textId="77777777" w:rsidR="00C70F08" w:rsidRPr="00A001B4" w:rsidRDefault="00C70F08" w:rsidP="004B615A">
            <w:pPr>
              <w:rPr>
                <w:rFonts w:ascii="Calibri" w:hAnsi="Calibri" w:cs="Calibri"/>
                <w:i/>
                <w:lang w:eastAsia="en-GB"/>
              </w:rPr>
            </w:pPr>
            <w:r w:rsidRPr="00A001B4">
              <w:rPr>
                <w:rFonts w:ascii="Calibri" w:hAnsi="Calibri" w:cs="Calibri"/>
                <w:i/>
                <w:lang w:eastAsia="en-GB"/>
              </w:rPr>
              <w:t>Engleza</w:t>
            </w:r>
          </w:p>
          <w:p w14:paraId="78259A19" w14:textId="77777777" w:rsidR="00C70F08" w:rsidRPr="00A001B4" w:rsidRDefault="00C70F08" w:rsidP="004B615A">
            <w:pPr>
              <w:rPr>
                <w:rFonts w:ascii="Calibri" w:hAnsi="Calibri" w:cs="Calibri"/>
                <w:lang w:eastAsia="en-GB"/>
              </w:rPr>
            </w:pPr>
          </w:p>
        </w:tc>
        <w:tc>
          <w:tcPr>
            <w:tcW w:w="2160" w:type="dxa"/>
            <w:gridSpan w:val="3"/>
          </w:tcPr>
          <w:p w14:paraId="5595B39B" w14:textId="77777777" w:rsidR="00C70F08" w:rsidRPr="00A001B4" w:rsidRDefault="00C70F08" w:rsidP="004B615A">
            <w:pPr>
              <w:spacing w:before="0" w:after="0"/>
              <w:rPr>
                <w:rFonts w:ascii="Calibri" w:hAnsi="Calibri" w:cs="Calibri"/>
                <w:lang w:eastAsia="en-GB"/>
              </w:rPr>
            </w:pPr>
            <w:proofErr w:type="spellStart"/>
            <w:r w:rsidRPr="00A001B4">
              <w:rPr>
                <w:rFonts w:ascii="Calibri" w:hAnsi="Calibri" w:cs="Calibri"/>
                <w:lang w:eastAsia="en-GB"/>
              </w:rPr>
              <w:t>Intelegere</w:t>
            </w:r>
            <w:proofErr w:type="spellEnd"/>
            <w:r w:rsidRPr="00A001B4">
              <w:rPr>
                <w:rFonts w:ascii="Calibri" w:hAnsi="Calibri" w:cs="Calibri"/>
                <w:lang w:eastAsia="en-GB"/>
              </w:rPr>
              <w:t xml:space="preserve"> – C1</w:t>
            </w:r>
          </w:p>
          <w:p w14:paraId="6B182B54"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Vorbire – C1</w:t>
            </w:r>
          </w:p>
          <w:p w14:paraId="1943368B"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Scriere – C1</w:t>
            </w:r>
          </w:p>
        </w:tc>
      </w:tr>
      <w:tr w:rsidR="00C70F08" w:rsidRPr="00A001B4" w14:paraId="2DE02BD6" w14:textId="77777777" w:rsidTr="00AF5C3E">
        <w:trPr>
          <w:trHeight w:val="720"/>
        </w:trPr>
        <w:tc>
          <w:tcPr>
            <w:tcW w:w="4854" w:type="dxa"/>
            <w:gridSpan w:val="3"/>
            <w:vMerge/>
          </w:tcPr>
          <w:p w14:paraId="3396DEE2" w14:textId="77777777" w:rsidR="00C70F08" w:rsidRPr="00A001B4" w:rsidRDefault="00C70F08" w:rsidP="004B615A">
            <w:pPr>
              <w:rPr>
                <w:rFonts w:ascii="Calibri" w:hAnsi="Calibri" w:cs="Calibri"/>
                <w:lang w:eastAsia="en-GB"/>
              </w:rPr>
            </w:pPr>
          </w:p>
        </w:tc>
        <w:tc>
          <w:tcPr>
            <w:tcW w:w="3696" w:type="dxa"/>
            <w:gridSpan w:val="3"/>
          </w:tcPr>
          <w:p w14:paraId="3DF14E35" w14:textId="77777777" w:rsidR="00C70F08" w:rsidRPr="00A001B4" w:rsidRDefault="00C70F08" w:rsidP="004B615A">
            <w:pPr>
              <w:rPr>
                <w:rFonts w:ascii="Calibri" w:hAnsi="Calibri" w:cs="Calibri"/>
                <w:i/>
                <w:lang w:eastAsia="en-GB"/>
              </w:rPr>
            </w:pPr>
            <w:r w:rsidRPr="00A001B4">
              <w:rPr>
                <w:rFonts w:ascii="Calibri" w:hAnsi="Calibri" w:cs="Calibri"/>
                <w:i/>
                <w:lang w:eastAsia="en-GB"/>
              </w:rPr>
              <w:t>Franceza</w:t>
            </w:r>
          </w:p>
        </w:tc>
        <w:tc>
          <w:tcPr>
            <w:tcW w:w="2160" w:type="dxa"/>
            <w:gridSpan w:val="3"/>
          </w:tcPr>
          <w:p w14:paraId="6D521361" w14:textId="77777777" w:rsidR="00C70F08" w:rsidRPr="00A001B4" w:rsidRDefault="00C70F08" w:rsidP="004B615A">
            <w:pPr>
              <w:spacing w:before="0" w:after="0"/>
              <w:rPr>
                <w:rFonts w:ascii="Calibri" w:hAnsi="Calibri" w:cs="Calibri"/>
                <w:lang w:eastAsia="en-GB"/>
              </w:rPr>
            </w:pPr>
            <w:proofErr w:type="spellStart"/>
            <w:r w:rsidRPr="00A001B4">
              <w:rPr>
                <w:rFonts w:ascii="Calibri" w:hAnsi="Calibri" w:cs="Calibri"/>
                <w:lang w:eastAsia="en-GB"/>
              </w:rPr>
              <w:t>Intelegere</w:t>
            </w:r>
            <w:proofErr w:type="spellEnd"/>
            <w:r w:rsidRPr="00A001B4">
              <w:rPr>
                <w:rFonts w:ascii="Calibri" w:hAnsi="Calibri" w:cs="Calibri"/>
                <w:lang w:eastAsia="en-GB"/>
              </w:rPr>
              <w:t xml:space="preserve"> – B2</w:t>
            </w:r>
          </w:p>
          <w:p w14:paraId="00BE5F10"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Vorbire – B2</w:t>
            </w:r>
          </w:p>
          <w:p w14:paraId="22518ECE" w14:textId="77777777" w:rsidR="00C70F08" w:rsidRPr="00A001B4" w:rsidRDefault="00C70F08" w:rsidP="004B615A">
            <w:pPr>
              <w:spacing w:before="0" w:after="0"/>
              <w:rPr>
                <w:rFonts w:ascii="Calibri" w:hAnsi="Calibri" w:cs="Calibri"/>
                <w:lang w:eastAsia="en-GB"/>
              </w:rPr>
            </w:pPr>
            <w:r w:rsidRPr="00A001B4">
              <w:rPr>
                <w:rFonts w:ascii="Calibri" w:hAnsi="Calibri" w:cs="Calibri"/>
                <w:lang w:eastAsia="en-GB"/>
              </w:rPr>
              <w:t>Scriere – B2</w:t>
            </w:r>
          </w:p>
        </w:tc>
      </w:tr>
      <w:tr w:rsidR="00C70F08" w:rsidRPr="00A001B4" w14:paraId="3CEDF0B2" w14:textId="77777777" w:rsidTr="00AF5C3E">
        <w:trPr>
          <w:trHeight w:val="210"/>
        </w:trPr>
        <w:tc>
          <w:tcPr>
            <w:tcW w:w="10710" w:type="dxa"/>
            <w:gridSpan w:val="9"/>
          </w:tcPr>
          <w:p w14:paraId="0BFE7C29" w14:textId="77777777" w:rsidR="00C70F08" w:rsidRPr="00A001B4" w:rsidRDefault="00C70F08" w:rsidP="004B615A">
            <w:pPr>
              <w:rPr>
                <w:rFonts w:ascii="Calibri" w:hAnsi="Calibri" w:cs="Calibri"/>
                <w:lang w:eastAsia="en-GB"/>
              </w:rPr>
            </w:pPr>
            <w:r w:rsidRPr="00A001B4">
              <w:rPr>
                <w:rFonts w:ascii="Calibri" w:hAnsi="Calibri" w:cs="Calibri"/>
                <w:lang w:eastAsia="en-GB"/>
              </w:rPr>
              <w:t xml:space="preserve">Educație/Certificare/Formare Profesională </w:t>
            </w:r>
          </w:p>
        </w:tc>
      </w:tr>
      <w:tr w:rsidR="00C70F08" w:rsidRPr="00A001B4" w14:paraId="4932F981" w14:textId="77777777" w:rsidTr="00AF5C3E">
        <w:trPr>
          <w:trHeight w:val="480"/>
        </w:trPr>
        <w:tc>
          <w:tcPr>
            <w:tcW w:w="1240" w:type="dxa"/>
          </w:tcPr>
          <w:p w14:paraId="0F37BCEA"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Nr.crt</w:t>
            </w:r>
          </w:p>
        </w:tc>
        <w:tc>
          <w:tcPr>
            <w:tcW w:w="2338" w:type="dxa"/>
          </w:tcPr>
          <w:p w14:paraId="68570983"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Diplomă/Certificat (denumire, serie, număr)</w:t>
            </w:r>
          </w:p>
        </w:tc>
        <w:tc>
          <w:tcPr>
            <w:tcW w:w="2272" w:type="dxa"/>
            <w:gridSpan w:val="2"/>
          </w:tcPr>
          <w:p w14:paraId="6E14E2BE"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Instituția care a eliberat diploma /certificatul</w:t>
            </w:r>
          </w:p>
        </w:tc>
        <w:tc>
          <w:tcPr>
            <w:tcW w:w="2700" w:type="dxa"/>
            <w:gridSpan w:val="2"/>
          </w:tcPr>
          <w:p w14:paraId="324B9267"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Specializarea</w:t>
            </w:r>
          </w:p>
        </w:tc>
        <w:tc>
          <w:tcPr>
            <w:tcW w:w="2160" w:type="dxa"/>
            <w:gridSpan w:val="3"/>
          </w:tcPr>
          <w:p w14:paraId="183C4B2B"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Perioada</w:t>
            </w:r>
          </w:p>
          <w:p w14:paraId="5C1C6A9D" w14:textId="77777777" w:rsidR="00C70F08" w:rsidRPr="00A001B4" w:rsidRDefault="00C70F08" w:rsidP="004B615A">
            <w:pPr>
              <w:jc w:val="center"/>
              <w:rPr>
                <w:rFonts w:ascii="Calibri" w:hAnsi="Calibri" w:cs="Calibri"/>
                <w:lang w:eastAsia="en-GB"/>
              </w:rPr>
            </w:pPr>
          </w:p>
        </w:tc>
      </w:tr>
      <w:tr w:rsidR="00C70F08" w:rsidRPr="00A001B4" w14:paraId="3AFBDEC4" w14:textId="77777777" w:rsidTr="00AF5C3E">
        <w:trPr>
          <w:trHeight w:val="66"/>
        </w:trPr>
        <w:tc>
          <w:tcPr>
            <w:tcW w:w="1240" w:type="dxa"/>
          </w:tcPr>
          <w:p w14:paraId="439A95FE"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w:t>
            </w:r>
          </w:p>
        </w:tc>
        <w:tc>
          <w:tcPr>
            <w:tcW w:w="2338" w:type="dxa"/>
          </w:tcPr>
          <w:p w14:paraId="1C78F9BB"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 xml:space="preserve">Diploma de </w:t>
            </w:r>
            <w:proofErr w:type="spellStart"/>
            <w:r w:rsidRPr="00A001B4">
              <w:rPr>
                <w:rFonts w:ascii="Calibri" w:hAnsi="Calibri" w:cs="Calibri"/>
                <w:lang w:eastAsia="en-GB"/>
              </w:rPr>
              <w:t>licenta</w:t>
            </w:r>
            <w:proofErr w:type="spellEnd"/>
            <w:r w:rsidRPr="00A001B4">
              <w:rPr>
                <w:rFonts w:ascii="Calibri" w:hAnsi="Calibri" w:cs="Calibri"/>
                <w:lang w:eastAsia="en-GB"/>
              </w:rPr>
              <w:t xml:space="preserve"> seria G nr.7010</w:t>
            </w:r>
          </w:p>
        </w:tc>
        <w:tc>
          <w:tcPr>
            <w:tcW w:w="2272" w:type="dxa"/>
            <w:gridSpan w:val="2"/>
          </w:tcPr>
          <w:p w14:paraId="68114735" w14:textId="77777777" w:rsidR="00C70F08" w:rsidRPr="00A001B4" w:rsidRDefault="00C70F08" w:rsidP="004B615A">
            <w:pPr>
              <w:jc w:val="center"/>
              <w:rPr>
                <w:rFonts w:ascii="Calibri" w:hAnsi="Calibri" w:cs="Calibri"/>
                <w:lang w:eastAsia="en-GB"/>
              </w:rPr>
            </w:pPr>
            <w:r w:rsidRPr="00A001B4">
              <w:rPr>
                <w:rFonts w:ascii="Calibri" w:hAnsi="Calibri" w:cs="Calibri"/>
              </w:rPr>
              <w:t>Institutul Politehnic „</w:t>
            </w:r>
            <w:proofErr w:type="spellStart"/>
            <w:r w:rsidRPr="00A001B4">
              <w:rPr>
                <w:rFonts w:ascii="Calibri" w:hAnsi="Calibri" w:cs="Calibri"/>
              </w:rPr>
              <w:t>Gh.Asachi</w:t>
            </w:r>
            <w:proofErr w:type="spellEnd"/>
            <w:r w:rsidRPr="00A001B4">
              <w:rPr>
                <w:rFonts w:ascii="Calibri" w:hAnsi="Calibri" w:cs="Calibri"/>
              </w:rPr>
              <w:t xml:space="preserve">”, </w:t>
            </w:r>
            <w:proofErr w:type="spellStart"/>
            <w:r w:rsidRPr="00A001B4">
              <w:rPr>
                <w:rFonts w:ascii="Calibri" w:hAnsi="Calibri" w:cs="Calibri"/>
              </w:rPr>
              <w:t>Iasi</w:t>
            </w:r>
            <w:proofErr w:type="spellEnd"/>
            <w:r w:rsidRPr="00A001B4">
              <w:rPr>
                <w:rFonts w:ascii="Calibri" w:hAnsi="Calibri" w:cs="Calibri"/>
              </w:rPr>
              <w:t>, Facultatea de Electrotehnica</w:t>
            </w:r>
          </w:p>
        </w:tc>
        <w:tc>
          <w:tcPr>
            <w:tcW w:w="2700" w:type="dxa"/>
            <w:gridSpan w:val="2"/>
          </w:tcPr>
          <w:p w14:paraId="79E5B902" w14:textId="77777777" w:rsidR="00C70F08" w:rsidRPr="00A001B4" w:rsidRDefault="00C70F08" w:rsidP="004B615A">
            <w:pPr>
              <w:jc w:val="center"/>
              <w:rPr>
                <w:rFonts w:ascii="Calibri" w:hAnsi="Calibri" w:cs="Calibri"/>
                <w:lang w:eastAsia="en-GB"/>
              </w:rPr>
            </w:pPr>
            <w:r w:rsidRPr="00A001B4">
              <w:rPr>
                <w:rFonts w:ascii="Calibri" w:hAnsi="Calibri" w:cs="Calibri"/>
              </w:rPr>
              <w:t>Diploma de inginer</w:t>
            </w:r>
          </w:p>
        </w:tc>
        <w:tc>
          <w:tcPr>
            <w:tcW w:w="2160" w:type="dxa"/>
            <w:gridSpan w:val="3"/>
          </w:tcPr>
          <w:p w14:paraId="7CF76C1F"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1985-1990</w:t>
            </w:r>
          </w:p>
        </w:tc>
      </w:tr>
      <w:tr w:rsidR="00C70F08" w:rsidRPr="00A001B4" w14:paraId="0C839A9F" w14:textId="77777777" w:rsidTr="00AF5C3E">
        <w:trPr>
          <w:trHeight w:val="50"/>
        </w:trPr>
        <w:tc>
          <w:tcPr>
            <w:tcW w:w="1240" w:type="dxa"/>
          </w:tcPr>
          <w:p w14:paraId="6B9DE8A1"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2</w:t>
            </w:r>
          </w:p>
        </w:tc>
        <w:tc>
          <w:tcPr>
            <w:tcW w:w="2338" w:type="dxa"/>
          </w:tcPr>
          <w:p w14:paraId="23F26A1E"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Certificat de absolvire seria G nr.00294589</w:t>
            </w:r>
          </w:p>
        </w:tc>
        <w:tc>
          <w:tcPr>
            <w:tcW w:w="2272" w:type="dxa"/>
            <w:gridSpan w:val="2"/>
          </w:tcPr>
          <w:p w14:paraId="25DDBDAB"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SC SIVECO Romania SA</w:t>
            </w:r>
          </w:p>
        </w:tc>
        <w:tc>
          <w:tcPr>
            <w:tcW w:w="2700" w:type="dxa"/>
            <w:gridSpan w:val="2"/>
          </w:tcPr>
          <w:p w14:paraId="46C20883" w14:textId="77777777" w:rsidR="00C70F08" w:rsidRPr="00A001B4" w:rsidRDefault="00C70F08" w:rsidP="004B615A">
            <w:pPr>
              <w:jc w:val="center"/>
              <w:rPr>
                <w:rFonts w:ascii="Calibri" w:hAnsi="Calibri" w:cs="Calibri"/>
                <w:lang w:eastAsia="en-GB"/>
              </w:rPr>
            </w:pPr>
            <w:r w:rsidRPr="00A001B4">
              <w:rPr>
                <w:rFonts w:ascii="Calibri" w:hAnsi="Calibri" w:cs="Calibri"/>
                <w:lang w:eastAsia="en-GB"/>
              </w:rPr>
              <w:t>Formator</w:t>
            </w:r>
          </w:p>
        </w:tc>
        <w:tc>
          <w:tcPr>
            <w:tcW w:w="2160" w:type="dxa"/>
            <w:gridSpan w:val="3"/>
          </w:tcPr>
          <w:p w14:paraId="1CCD56B2" w14:textId="77777777" w:rsidR="00C70F08" w:rsidRPr="00A001B4" w:rsidRDefault="00C70F08" w:rsidP="004B615A">
            <w:pPr>
              <w:rPr>
                <w:rFonts w:ascii="Calibri" w:hAnsi="Calibri" w:cs="Calibri"/>
                <w:lang w:eastAsia="en-GB"/>
              </w:rPr>
            </w:pPr>
            <w:r w:rsidRPr="00A001B4">
              <w:rPr>
                <w:rFonts w:ascii="Calibri" w:hAnsi="Calibri" w:cs="Calibri"/>
                <w:lang w:eastAsia="en-GB"/>
              </w:rPr>
              <w:t>05.04.2012</w:t>
            </w:r>
          </w:p>
        </w:tc>
      </w:tr>
    </w:tbl>
    <w:p w14:paraId="3562BE18" w14:textId="77777777" w:rsidR="000F6DD4" w:rsidRPr="00A001B4" w:rsidRDefault="000F6DD4" w:rsidP="00B42622">
      <w:pPr>
        <w:tabs>
          <w:tab w:val="left" w:pos="851"/>
        </w:tabs>
        <w:adjustRightInd w:val="0"/>
        <w:contextualSpacing/>
        <w:rPr>
          <w:rFonts w:eastAsia="Calibri" w:cs="Times New Roman"/>
        </w:rPr>
      </w:pPr>
    </w:p>
    <w:p w14:paraId="68C1879F" w14:textId="77777777" w:rsidR="00C70F08" w:rsidRPr="00A001B4" w:rsidRDefault="00C70F08" w:rsidP="00B42622">
      <w:pPr>
        <w:tabs>
          <w:tab w:val="left" w:pos="851"/>
        </w:tabs>
        <w:adjustRightInd w:val="0"/>
        <w:contextualSpacing/>
        <w:rPr>
          <w:rFonts w:eastAsia="Calibri" w:cs="Times New Roman"/>
        </w:rPr>
      </w:pPr>
    </w:p>
    <w:p w14:paraId="4D9A6D19" w14:textId="77777777" w:rsidR="00C70F08" w:rsidRPr="00A001B4" w:rsidRDefault="00C70F08" w:rsidP="00B42622">
      <w:pPr>
        <w:tabs>
          <w:tab w:val="left" w:pos="851"/>
        </w:tabs>
        <w:adjustRightInd w:val="0"/>
        <w:contextualSpacing/>
        <w:rPr>
          <w:rFonts w:eastAsia="Calibri" w:cs="Times New Roman"/>
        </w:rPr>
      </w:pPr>
    </w:p>
    <w:p w14:paraId="2AFE76B8" w14:textId="77777777" w:rsidR="00C70F08" w:rsidRPr="00A001B4" w:rsidRDefault="00C70F08" w:rsidP="00B42622">
      <w:pPr>
        <w:tabs>
          <w:tab w:val="left" w:pos="851"/>
        </w:tabs>
        <w:adjustRightInd w:val="0"/>
        <w:contextualSpacing/>
        <w:rPr>
          <w:rFonts w:eastAsia="Calibri" w:cs="Times New Roman"/>
        </w:rPr>
      </w:pPr>
    </w:p>
    <w:p w14:paraId="6FC9BBB5" w14:textId="77777777" w:rsidR="00727B04" w:rsidRPr="00A001B4" w:rsidRDefault="00727B04" w:rsidP="00B42622">
      <w:pPr>
        <w:tabs>
          <w:tab w:val="left" w:pos="851"/>
        </w:tabs>
        <w:adjustRightInd w:val="0"/>
        <w:contextualSpacing/>
        <w:rPr>
          <w:rFonts w:eastAsia="Calibri" w:cs="Times New Roman"/>
        </w:rPr>
      </w:pPr>
    </w:p>
    <w:p w14:paraId="25A3CC42" w14:textId="77777777" w:rsidR="00727B04" w:rsidRPr="00A001B4" w:rsidRDefault="00727B04" w:rsidP="00B42622">
      <w:pPr>
        <w:tabs>
          <w:tab w:val="left" w:pos="851"/>
        </w:tabs>
        <w:adjustRightInd w:val="0"/>
        <w:contextualSpacing/>
        <w:rPr>
          <w:rFonts w:eastAsia="Calibri" w:cs="Times New Roman"/>
        </w:rPr>
      </w:pPr>
    </w:p>
    <w:p w14:paraId="7D7E0917" w14:textId="77777777" w:rsidR="00727B04" w:rsidRPr="00A001B4" w:rsidRDefault="00727B04" w:rsidP="00B42622">
      <w:pPr>
        <w:tabs>
          <w:tab w:val="left" w:pos="851"/>
        </w:tabs>
        <w:adjustRightInd w:val="0"/>
        <w:contextualSpacing/>
        <w:rPr>
          <w:rFonts w:eastAsia="Calibri" w:cs="Times New Roman"/>
        </w:rPr>
      </w:pPr>
    </w:p>
    <w:p w14:paraId="2E3148A5" w14:textId="77777777" w:rsidR="00727B04" w:rsidRPr="00A001B4" w:rsidRDefault="00727B04" w:rsidP="00B42622">
      <w:pPr>
        <w:tabs>
          <w:tab w:val="left" w:pos="851"/>
        </w:tabs>
        <w:adjustRightInd w:val="0"/>
        <w:contextualSpacing/>
        <w:rPr>
          <w:rFonts w:eastAsia="Calibri" w:cs="Times New Roman"/>
        </w:rPr>
      </w:pPr>
    </w:p>
    <w:p w14:paraId="6AD01593" w14:textId="77777777" w:rsidR="00727B04" w:rsidRPr="00A001B4" w:rsidRDefault="00727B04" w:rsidP="00B42622">
      <w:pPr>
        <w:tabs>
          <w:tab w:val="left" w:pos="851"/>
        </w:tabs>
        <w:adjustRightInd w:val="0"/>
        <w:contextualSpacing/>
        <w:rPr>
          <w:rFonts w:eastAsia="Calibri" w:cs="Times New Roman"/>
        </w:rPr>
      </w:pPr>
    </w:p>
    <w:p w14:paraId="510E3C63" w14:textId="77777777" w:rsidR="00727B04" w:rsidRPr="00A001B4" w:rsidRDefault="00727B04" w:rsidP="00B42622">
      <w:pPr>
        <w:tabs>
          <w:tab w:val="left" w:pos="851"/>
        </w:tabs>
        <w:adjustRightInd w:val="0"/>
        <w:contextualSpacing/>
        <w:rPr>
          <w:rFonts w:eastAsia="Calibri" w:cs="Times New Roman"/>
        </w:rPr>
      </w:pPr>
    </w:p>
    <w:p w14:paraId="7A824172" w14:textId="77777777" w:rsidR="00727B04" w:rsidRPr="00A001B4" w:rsidRDefault="00727B04" w:rsidP="00B42622">
      <w:pPr>
        <w:tabs>
          <w:tab w:val="left" w:pos="851"/>
        </w:tabs>
        <w:adjustRightInd w:val="0"/>
        <w:contextualSpacing/>
        <w:rPr>
          <w:rFonts w:eastAsia="Calibri" w:cs="Times New Roman"/>
        </w:rPr>
      </w:pPr>
    </w:p>
    <w:p w14:paraId="4324E395" w14:textId="77777777" w:rsidR="00727B04" w:rsidRPr="00A001B4" w:rsidRDefault="00727B04" w:rsidP="00B42622">
      <w:pPr>
        <w:tabs>
          <w:tab w:val="left" w:pos="851"/>
        </w:tabs>
        <w:adjustRightInd w:val="0"/>
        <w:contextualSpacing/>
        <w:rPr>
          <w:rFonts w:eastAsia="Calibri" w:cs="Times New Roman"/>
        </w:rPr>
      </w:pPr>
    </w:p>
    <w:p w14:paraId="0045CEFE" w14:textId="77777777" w:rsidR="00727B04" w:rsidRPr="00A001B4" w:rsidRDefault="00727B04" w:rsidP="00B42622">
      <w:pPr>
        <w:tabs>
          <w:tab w:val="left" w:pos="851"/>
        </w:tabs>
        <w:adjustRightInd w:val="0"/>
        <w:contextualSpacing/>
        <w:rPr>
          <w:rFonts w:eastAsia="Calibri" w:cs="Times New Roman"/>
        </w:rPr>
      </w:pPr>
    </w:p>
    <w:p w14:paraId="796B15A9" w14:textId="77777777" w:rsidR="00727B04" w:rsidRPr="00A001B4" w:rsidRDefault="00727B04" w:rsidP="00B42622">
      <w:pPr>
        <w:tabs>
          <w:tab w:val="left" w:pos="851"/>
        </w:tabs>
        <w:adjustRightInd w:val="0"/>
        <w:contextualSpacing/>
        <w:rPr>
          <w:rFonts w:eastAsia="Calibri" w:cs="Times New Roman"/>
        </w:rPr>
      </w:pPr>
    </w:p>
    <w:p w14:paraId="33D68F42" w14:textId="77777777" w:rsidR="00727B04" w:rsidRPr="00A001B4" w:rsidRDefault="00727B04" w:rsidP="00B42622">
      <w:pPr>
        <w:tabs>
          <w:tab w:val="left" w:pos="851"/>
        </w:tabs>
        <w:adjustRightInd w:val="0"/>
        <w:contextualSpacing/>
        <w:rPr>
          <w:rFonts w:eastAsia="Calibri" w:cs="Times New Roman"/>
        </w:rPr>
      </w:pPr>
    </w:p>
    <w:p w14:paraId="1E15F8A5" w14:textId="77777777" w:rsidR="00727B04" w:rsidRPr="00A001B4" w:rsidRDefault="00727B04" w:rsidP="00B42622">
      <w:pPr>
        <w:tabs>
          <w:tab w:val="left" w:pos="851"/>
        </w:tabs>
        <w:adjustRightInd w:val="0"/>
        <w:contextualSpacing/>
        <w:rPr>
          <w:rFonts w:eastAsia="Calibri" w:cs="Times New Roman"/>
        </w:rPr>
      </w:pPr>
    </w:p>
    <w:p w14:paraId="6640BFC6" w14:textId="77777777" w:rsidR="00727B04" w:rsidRPr="00A001B4" w:rsidRDefault="00727B04" w:rsidP="00B42622">
      <w:pPr>
        <w:tabs>
          <w:tab w:val="left" w:pos="851"/>
        </w:tabs>
        <w:adjustRightInd w:val="0"/>
        <w:contextualSpacing/>
        <w:rPr>
          <w:rFonts w:eastAsia="Calibri" w:cs="Times New Roman"/>
        </w:rPr>
      </w:pPr>
    </w:p>
    <w:p w14:paraId="616CF124" w14:textId="77777777" w:rsidR="00727B04" w:rsidRPr="00A001B4" w:rsidRDefault="00727B04" w:rsidP="00B42622">
      <w:pPr>
        <w:tabs>
          <w:tab w:val="left" w:pos="851"/>
        </w:tabs>
        <w:adjustRightInd w:val="0"/>
        <w:contextualSpacing/>
        <w:rPr>
          <w:rFonts w:eastAsia="Calibri" w:cs="Times New Roman"/>
        </w:rPr>
      </w:pPr>
    </w:p>
    <w:p w14:paraId="6315D58C" w14:textId="77777777" w:rsidR="00727B04" w:rsidRPr="00A001B4" w:rsidRDefault="00727B04" w:rsidP="00B42622">
      <w:pPr>
        <w:tabs>
          <w:tab w:val="left" w:pos="851"/>
        </w:tabs>
        <w:adjustRightInd w:val="0"/>
        <w:contextualSpacing/>
        <w:rPr>
          <w:rFonts w:eastAsia="Calibri" w:cs="Times New Roman"/>
        </w:rPr>
      </w:pPr>
    </w:p>
    <w:p w14:paraId="54E99C2F" w14:textId="77777777" w:rsidR="00727B04" w:rsidRPr="00A001B4" w:rsidRDefault="00727B04" w:rsidP="00B42622">
      <w:pPr>
        <w:tabs>
          <w:tab w:val="left" w:pos="851"/>
        </w:tabs>
        <w:adjustRightInd w:val="0"/>
        <w:contextualSpacing/>
        <w:rPr>
          <w:rFonts w:eastAsia="Calibri" w:cs="Times New Roman"/>
        </w:rPr>
      </w:pPr>
    </w:p>
    <w:p w14:paraId="6FC1B12F" w14:textId="77777777" w:rsidR="00727B04" w:rsidRPr="00A001B4" w:rsidRDefault="00727B04" w:rsidP="00B42622">
      <w:pPr>
        <w:tabs>
          <w:tab w:val="left" w:pos="851"/>
        </w:tabs>
        <w:adjustRightInd w:val="0"/>
        <w:contextualSpacing/>
        <w:rPr>
          <w:rFonts w:eastAsia="Calibri" w:cs="Times New Roman"/>
        </w:rPr>
      </w:pPr>
    </w:p>
    <w:p w14:paraId="33F704B0" w14:textId="77777777" w:rsidR="00727B04" w:rsidRPr="00A001B4" w:rsidRDefault="00727B04" w:rsidP="00B42622">
      <w:pPr>
        <w:tabs>
          <w:tab w:val="left" w:pos="851"/>
        </w:tabs>
        <w:adjustRightInd w:val="0"/>
        <w:contextualSpacing/>
        <w:rPr>
          <w:rFonts w:eastAsia="Calibri" w:cs="Times New Roman"/>
        </w:rPr>
      </w:pPr>
    </w:p>
    <w:p w14:paraId="70F78646" w14:textId="77777777" w:rsidR="00727B04" w:rsidRPr="00A001B4" w:rsidRDefault="00727B04" w:rsidP="00B42622">
      <w:pPr>
        <w:tabs>
          <w:tab w:val="left" w:pos="851"/>
        </w:tabs>
        <w:adjustRightInd w:val="0"/>
        <w:contextualSpacing/>
        <w:rPr>
          <w:rFonts w:eastAsia="Calibri" w:cs="Times New Roman"/>
        </w:rPr>
      </w:pPr>
    </w:p>
    <w:p w14:paraId="57E989F6" w14:textId="77777777" w:rsidR="00727B04" w:rsidRPr="00A001B4" w:rsidRDefault="00727B04" w:rsidP="00B42622">
      <w:pPr>
        <w:tabs>
          <w:tab w:val="left" w:pos="851"/>
        </w:tabs>
        <w:adjustRightInd w:val="0"/>
        <w:contextualSpacing/>
        <w:rPr>
          <w:rFonts w:eastAsia="Calibri" w:cs="Times New Roman"/>
        </w:rPr>
      </w:pPr>
    </w:p>
    <w:p w14:paraId="073F92DE" w14:textId="77777777" w:rsidR="00727B04" w:rsidRPr="00A001B4" w:rsidRDefault="00727B04" w:rsidP="00B42622">
      <w:pPr>
        <w:tabs>
          <w:tab w:val="left" w:pos="851"/>
        </w:tabs>
        <w:adjustRightInd w:val="0"/>
        <w:contextualSpacing/>
        <w:rPr>
          <w:rFonts w:eastAsia="Calibri" w:cs="Times New Roman"/>
        </w:rPr>
      </w:pPr>
    </w:p>
    <w:p w14:paraId="596E0CA2" w14:textId="77777777" w:rsidR="00727B04" w:rsidRPr="00A001B4" w:rsidRDefault="00727B04" w:rsidP="00B42622">
      <w:pPr>
        <w:tabs>
          <w:tab w:val="left" w:pos="851"/>
        </w:tabs>
        <w:adjustRightInd w:val="0"/>
        <w:contextualSpacing/>
        <w:rPr>
          <w:rFonts w:eastAsia="Calibri" w:cs="Times New Roman"/>
        </w:rPr>
      </w:pPr>
    </w:p>
    <w:p w14:paraId="68C094C4" w14:textId="77777777" w:rsidR="00727B04" w:rsidRPr="00A001B4" w:rsidRDefault="00727B04" w:rsidP="00B42622">
      <w:pPr>
        <w:tabs>
          <w:tab w:val="left" w:pos="851"/>
        </w:tabs>
        <w:adjustRightInd w:val="0"/>
        <w:contextualSpacing/>
        <w:rPr>
          <w:rFonts w:eastAsia="Calibri" w:cs="Times New Roman"/>
        </w:rPr>
      </w:pPr>
    </w:p>
    <w:p w14:paraId="1AD12CF1" w14:textId="77777777" w:rsidR="00727B04" w:rsidRPr="00A001B4" w:rsidRDefault="00727B04" w:rsidP="00B42622">
      <w:pPr>
        <w:tabs>
          <w:tab w:val="left" w:pos="851"/>
        </w:tabs>
        <w:adjustRightInd w:val="0"/>
        <w:contextualSpacing/>
        <w:rPr>
          <w:rFonts w:eastAsia="Calibri" w:cs="Times New Roman"/>
        </w:rPr>
      </w:pPr>
    </w:p>
    <w:p w14:paraId="0AA415ED" w14:textId="77777777" w:rsidR="00727B04" w:rsidRPr="00A001B4" w:rsidRDefault="00727B04" w:rsidP="00B42622">
      <w:pPr>
        <w:tabs>
          <w:tab w:val="left" w:pos="851"/>
        </w:tabs>
        <w:adjustRightInd w:val="0"/>
        <w:contextualSpacing/>
        <w:rPr>
          <w:rFonts w:eastAsia="Calibri" w:cs="Times New Roman"/>
        </w:rPr>
      </w:pPr>
    </w:p>
    <w:p w14:paraId="4CA7D6C4" w14:textId="77777777" w:rsidR="00727B04" w:rsidRPr="00A001B4" w:rsidRDefault="00727B04" w:rsidP="00B42622">
      <w:pPr>
        <w:tabs>
          <w:tab w:val="left" w:pos="851"/>
        </w:tabs>
        <w:adjustRightInd w:val="0"/>
        <w:contextualSpacing/>
        <w:rPr>
          <w:rFonts w:eastAsia="Calibri" w:cs="Times New Roman"/>
        </w:rPr>
      </w:pPr>
    </w:p>
    <w:p w14:paraId="7EFC858C" w14:textId="77777777" w:rsidR="00727B04" w:rsidRPr="00A001B4" w:rsidRDefault="00727B04" w:rsidP="00B42622">
      <w:pPr>
        <w:tabs>
          <w:tab w:val="left" w:pos="851"/>
        </w:tabs>
        <w:adjustRightInd w:val="0"/>
        <w:contextualSpacing/>
        <w:rPr>
          <w:rFonts w:eastAsia="Calibri" w:cs="Times New Roman"/>
        </w:rPr>
      </w:pPr>
    </w:p>
    <w:p w14:paraId="5D3BE949" w14:textId="77777777" w:rsidR="00727B04" w:rsidRPr="00A001B4" w:rsidRDefault="00727B04" w:rsidP="00B42622">
      <w:pPr>
        <w:tabs>
          <w:tab w:val="left" w:pos="851"/>
        </w:tabs>
        <w:adjustRightInd w:val="0"/>
        <w:contextualSpacing/>
        <w:rPr>
          <w:rFonts w:eastAsia="Calibri" w:cs="Times New Roman"/>
        </w:rPr>
      </w:pPr>
    </w:p>
    <w:p w14:paraId="4208FFBD" w14:textId="77777777" w:rsidR="00727B04" w:rsidRPr="00A001B4" w:rsidRDefault="00727B04" w:rsidP="00B42622">
      <w:pPr>
        <w:tabs>
          <w:tab w:val="left" w:pos="851"/>
        </w:tabs>
        <w:adjustRightInd w:val="0"/>
        <w:contextualSpacing/>
        <w:rPr>
          <w:rFonts w:eastAsia="Calibri" w:cs="Times New Roman"/>
        </w:rPr>
      </w:pPr>
    </w:p>
    <w:p w14:paraId="74928F15" w14:textId="77777777" w:rsidR="000F6DD4" w:rsidRPr="00A001B4" w:rsidRDefault="000F6DD4" w:rsidP="00B42622">
      <w:pPr>
        <w:tabs>
          <w:tab w:val="left" w:pos="851"/>
        </w:tabs>
        <w:adjustRightInd w:val="0"/>
        <w:contextualSpacing/>
        <w:rPr>
          <w:rFonts w:eastAsia="Calibri" w:cs="Times New Roman"/>
        </w:rPr>
      </w:pPr>
    </w:p>
    <w:p w14:paraId="4097FBDA" w14:textId="77777777" w:rsidR="000F6DD4" w:rsidRPr="00A001B4" w:rsidRDefault="000F6DD4" w:rsidP="00B42622">
      <w:pPr>
        <w:tabs>
          <w:tab w:val="left" w:pos="851"/>
        </w:tabs>
        <w:adjustRightInd w:val="0"/>
        <w:contextualSpacing/>
        <w:rPr>
          <w:rFonts w:eastAsia="Calibri" w:cs="Times New Roman"/>
        </w:rPr>
      </w:pPr>
    </w:p>
    <w:p w14:paraId="43DF4BF8" w14:textId="77777777" w:rsidR="000F6DD4" w:rsidRPr="00A001B4" w:rsidRDefault="000F6DD4" w:rsidP="00B42622">
      <w:pPr>
        <w:tabs>
          <w:tab w:val="left" w:pos="851"/>
        </w:tabs>
        <w:adjustRightInd w:val="0"/>
        <w:contextualSpacing/>
        <w:rPr>
          <w:rFonts w:eastAsia="Calibri" w:cs="Times New Roman"/>
        </w:rPr>
      </w:pPr>
    </w:p>
    <w:p w14:paraId="7F961DFD" w14:textId="77777777" w:rsidR="000F6DD4" w:rsidRPr="00A001B4" w:rsidRDefault="000F6DD4" w:rsidP="00B42622">
      <w:pPr>
        <w:tabs>
          <w:tab w:val="left" w:pos="851"/>
        </w:tabs>
        <w:adjustRightInd w:val="0"/>
        <w:contextualSpacing/>
        <w:rPr>
          <w:rFonts w:eastAsia="Calibri" w:cs="Times New Roman"/>
        </w:rPr>
      </w:pPr>
    </w:p>
    <w:p w14:paraId="2D7B1DC1"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32B40DF2" w14:textId="77777777" w:rsidTr="00847B0F">
        <w:trPr>
          <w:cantSplit/>
          <w:trHeight w:val="480"/>
        </w:trPr>
        <w:tc>
          <w:tcPr>
            <w:tcW w:w="4147" w:type="dxa"/>
            <w:gridSpan w:val="3"/>
          </w:tcPr>
          <w:p w14:paraId="733B46F0" w14:textId="77777777" w:rsidR="00727B04" w:rsidRPr="00A001B4" w:rsidRDefault="00727B04" w:rsidP="00847B0F">
            <w:pPr>
              <w:rPr>
                <w:rFonts w:cs="Times New Roman"/>
                <w:b/>
                <w:bCs/>
                <w:lang w:eastAsia="en-GB"/>
              </w:rPr>
            </w:pPr>
            <w:r w:rsidRPr="00A001B4">
              <w:rPr>
                <w:rFonts w:cs="Times New Roman"/>
                <w:b/>
                <w:bCs/>
                <w:lang w:eastAsia="en-GB"/>
              </w:rPr>
              <w:t>Nume și prenume expert: Ionuț Vasile Georgescu</w:t>
            </w:r>
          </w:p>
        </w:tc>
        <w:tc>
          <w:tcPr>
            <w:tcW w:w="5486" w:type="dxa"/>
            <w:gridSpan w:val="7"/>
          </w:tcPr>
          <w:p w14:paraId="441D4A31"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27FF638C" w14:textId="77777777" w:rsidTr="00847B0F">
        <w:trPr>
          <w:cantSplit/>
          <w:trHeight w:val="480"/>
        </w:trPr>
        <w:tc>
          <w:tcPr>
            <w:tcW w:w="4147" w:type="dxa"/>
            <w:gridSpan w:val="3"/>
          </w:tcPr>
          <w:p w14:paraId="4087D614"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62C9CF3" w14:textId="77777777" w:rsidR="00727B04" w:rsidRPr="00A001B4" w:rsidRDefault="00727B04" w:rsidP="00847B0F">
            <w:pPr>
              <w:rPr>
                <w:rFonts w:cs="Times New Roman"/>
                <w:lang w:eastAsia="en-GB"/>
              </w:rPr>
            </w:pPr>
            <w:r w:rsidRPr="00A001B4">
              <w:rPr>
                <w:rFonts w:cs="Times New Roman"/>
                <w:lang w:eastAsia="en-GB"/>
              </w:rPr>
              <w:t>Telefon: +</w:t>
            </w:r>
            <w:r w:rsidRPr="00A001B4">
              <w:rPr>
                <w:rFonts w:cs="Times New Roman"/>
                <w:i/>
                <w:lang w:eastAsia="en-GB"/>
              </w:rPr>
              <w:t>40723399026</w:t>
            </w:r>
          </w:p>
        </w:tc>
        <w:tc>
          <w:tcPr>
            <w:tcW w:w="2651" w:type="dxa"/>
            <w:gridSpan w:val="3"/>
          </w:tcPr>
          <w:p w14:paraId="688DEE64"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ionut.georgescu@safetech.ro</w:t>
            </w:r>
          </w:p>
        </w:tc>
      </w:tr>
      <w:tr w:rsidR="00727B04" w:rsidRPr="00A001B4" w14:paraId="77FA41FF" w14:textId="77777777" w:rsidTr="00847B0F">
        <w:trPr>
          <w:cantSplit/>
          <w:trHeight w:val="480"/>
        </w:trPr>
        <w:tc>
          <w:tcPr>
            <w:tcW w:w="4147" w:type="dxa"/>
            <w:gridSpan w:val="3"/>
          </w:tcPr>
          <w:p w14:paraId="0B9AB6F2"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49692786" w14:textId="77777777" w:rsidR="00727B04" w:rsidRPr="00A001B4" w:rsidRDefault="00727B04" w:rsidP="00847B0F">
            <w:pPr>
              <w:rPr>
                <w:rFonts w:cs="Times New Roman"/>
                <w:lang w:eastAsia="en-GB"/>
              </w:rPr>
            </w:pPr>
            <w:r w:rsidRPr="00A001B4">
              <w:rPr>
                <w:rFonts w:cs="Times New Roman"/>
                <w:lang w:eastAsia="en-GB"/>
              </w:rPr>
              <w:t>Selectați:</w:t>
            </w:r>
          </w:p>
          <w:p w14:paraId="621E0FB4" w14:textId="77777777" w:rsidR="00727B04" w:rsidRPr="00A001B4" w:rsidRDefault="00727B04" w:rsidP="00847B0F">
            <w:pPr>
              <w:rPr>
                <w:rFonts w:cs="Times New Roman"/>
                <w:lang w:eastAsia="en-GB"/>
              </w:rPr>
            </w:pPr>
            <w:r w:rsidRPr="00A001B4">
              <w:rPr>
                <w:rFonts w:cs="Times New Roman"/>
                <w:lang w:eastAsia="en-GB"/>
              </w:rPr>
              <w:t>x Angajat</w:t>
            </w:r>
          </w:p>
          <w:p w14:paraId="364D45EE" w14:textId="77777777" w:rsidR="00727B04" w:rsidRPr="00A001B4" w:rsidRDefault="00727B04" w:rsidP="00847B0F">
            <w:pPr>
              <w:rPr>
                <w:rFonts w:cs="Times New Roman"/>
                <w:lang w:eastAsia="en-GB"/>
              </w:rPr>
            </w:pPr>
            <w:r w:rsidRPr="00A001B4">
              <w:rPr>
                <w:rFonts w:cs="Times New Roman"/>
                <w:lang w:eastAsia="en-GB"/>
              </w:rPr>
              <w:t>□ Liber profesionist</w:t>
            </w:r>
          </w:p>
          <w:p w14:paraId="4D80979F" w14:textId="77777777" w:rsidR="00727B04" w:rsidRPr="00A001B4" w:rsidRDefault="00727B04" w:rsidP="00847B0F">
            <w:pPr>
              <w:rPr>
                <w:rFonts w:cs="Times New Roman"/>
                <w:lang w:eastAsia="en-GB"/>
              </w:rPr>
            </w:pPr>
            <w:r w:rsidRPr="00A001B4">
              <w:rPr>
                <w:rFonts w:cs="Times New Roman"/>
                <w:lang w:eastAsia="en-GB"/>
              </w:rPr>
              <w:t>□ Subcontractant</w:t>
            </w:r>
          </w:p>
          <w:p w14:paraId="594598A2"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5DFD71F1"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A001B4" w:rsidRDefault="00727B04" w:rsidP="00847B0F">
            <w:pPr>
              <w:rPr>
                <w:rFonts w:cs="Times New Roman"/>
                <w:b/>
                <w:lang w:eastAsia="en-GB"/>
              </w:rPr>
            </w:pPr>
            <w:r w:rsidRPr="00A001B4">
              <w:rPr>
                <w:rFonts w:cs="Times New Roman"/>
                <w:lang w:eastAsia="en-GB"/>
              </w:rPr>
              <w:t>35 luni</w:t>
            </w:r>
          </w:p>
        </w:tc>
      </w:tr>
      <w:tr w:rsidR="00727B04" w:rsidRPr="00A001B4" w14:paraId="462CDF79" w14:textId="77777777" w:rsidTr="00847B0F">
        <w:trPr>
          <w:cantSplit/>
          <w:trHeight w:val="711"/>
        </w:trPr>
        <w:tc>
          <w:tcPr>
            <w:tcW w:w="4147" w:type="dxa"/>
            <w:gridSpan w:val="3"/>
          </w:tcPr>
          <w:p w14:paraId="56C2D363"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0B3471A2"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75F80035"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27DB941D" w14:textId="77777777" w:rsidTr="00847B0F">
        <w:trPr>
          <w:cantSplit/>
          <w:trHeight w:val="480"/>
        </w:trPr>
        <w:tc>
          <w:tcPr>
            <w:tcW w:w="4147" w:type="dxa"/>
            <w:gridSpan w:val="3"/>
          </w:tcPr>
          <w:p w14:paraId="4286064A"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1D20CA83" w14:textId="77777777" w:rsidTr="00847B0F">
        <w:trPr>
          <w:cantSplit/>
          <w:trHeight w:val="480"/>
        </w:trPr>
        <w:tc>
          <w:tcPr>
            <w:tcW w:w="4147" w:type="dxa"/>
            <w:gridSpan w:val="3"/>
          </w:tcPr>
          <w:p w14:paraId="2DCDE9DD"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F918825"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w:t>
            </w:r>
            <w:proofErr w:type="spellStart"/>
            <w:r w:rsidRPr="00A001B4">
              <w:rPr>
                <w:rFonts w:cs="Times New Roman"/>
                <w:i/>
                <w:lang w:eastAsia="en-GB"/>
              </w:rPr>
              <w:t>Bucuresti</w:t>
            </w:r>
            <w:proofErr w:type="spellEnd"/>
            <w:r w:rsidRPr="00A001B4">
              <w:rPr>
                <w:rFonts w:cs="Times New Roman"/>
                <w:i/>
                <w:lang w:eastAsia="en-GB"/>
              </w:rPr>
              <w:t>-Facultatea de Matematica</w:t>
            </w:r>
          </w:p>
        </w:tc>
      </w:tr>
      <w:tr w:rsidR="00727B04" w:rsidRPr="00A001B4" w14:paraId="2081E682" w14:textId="77777777" w:rsidTr="00847B0F">
        <w:trPr>
          <w:cantSplit/>
          <w:trHeight w:val="306"/>
        </w:trPr>
        <w:tc>
          <w:tcPr>
            <w:tcW w:w="4147" w:type="dxa"/>
            <w:gridSpan w:val="3"/>
          </w:tcPr>
          <w:p w14:paraId="0E05B99E" w14:textId="77777777" w:rsidR="00727B04" w:rsidRPr="00A001B4" w:rsidRDefault="00727B04" w:rsidP="00847B0F">
            <w:pPr>
              <w:rPr>
                <w:rFonts w:cs="Times New Roman"/>
                <w:lang w:eastAsia="en-GB"/>
              </w:rPr>
            </w:pPr>
            <w:r w:rsidRPr="00A001B4">
              <w:rPr>
                <w:rFonts w:cs="Times New Roman"/>
                <w:lang w:eastAsia="en-GB"/>
              </w:rPr>
              <w:lastRenderedPageBreak/>
              <w:t xml:space="preserve">Abilități </w:t>
            </w:r>
          </w:p>
        </w:tc>
        <w:tc>
          <w:tcPr>
            <w:tcW w:w="5486" w:type="dxa"/>
            <w:gridSpan w:val="7"/>
          </w:tcPr>
          <w:p w14:paraId="0CAE9474"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A001B4" w14:paraId="2BAC3565" w14:textId="77777777" w:rsidTr="00847B0F">
        <w:trPr>
          <w:cantSplit/>
          <w:trHeight w:val="306"/>
        </w:trPr>
        <w:tc>
          <w:tcPr>
            <w:tcW w:w="4147" w:type="dxa"/>
            <w:gridSpan w:val="3"/>
          </w:tcPr>
          <w:p w14:paraId="3274BDD4"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A001B4" w:rsidRDefault="00727B04" w:rsidP="00847B0F">
            <w:pPr>
              <w:rPr>
                <w:rFonts w:cs="Times New Roman"/>
                <w:lang w:eastAsia="en-GB"/>
              </w:rPr>
            </w:pPr>
            <w:r w:rsidRPr="00A001B4">
              <w:rPr>
                <w:rFonts w:cs="Times New Roman"/>
                <w:lang w:eastAsia="en-GB"/>
              </w:rPr>
              <w:t xml:space="preserve">În calitate de </w:t>
            </w:r>
            <w:proofErr w:type="spellStart"/>
            <w:r w:rsidRPr="00A001B4">
              <w:rPr>
                <w:rFonts w:cs="Times New Roman"/>
                <w:lang w:eastAsia="en-GB"/>
              </w:rPr>
              <w:t>Chief</w:t>
            </w:r>
            <w:proofErr w:type="spellEnd"/>
            <w:r w:rsidRPr="00A001B4">
              <w:rPr>
                <w:rFonts w:cs="Times New Roman"/>
                <w:lang w:eastAsia="en-GB"/>
              </w:rPr>
              <w:t xml:space="preserve"> </w:t>
            </w:r>
            <w:proofErr w:type="spellStart"/>
            <w:r w:rsidRPr="00A001B4">
              <w:rPr>
                <w:rFonts w:cs="Times New Roman"/>
                <w:lang w:eastAsia="en-GB"/>
              </w:rPr>
              <w:t>Operating</w:t>
            </w:r>
            <w:proofErr w:type="spellEnd"/>
            <w:r w:rsidRPr="00A001B4">
              <w:rPr>
                <w:rFonts w:cs="Times New Roman"/>
                <w:lang w:eastAsia="en-GB"/>
              </w:rPr>
              <w:t xml:space="preserve"> </w:t>
            </w:r>
            <w:proofErr w:type="spellStart"/>
            <w:r w:rsidRPr="00A001B4">
              <w:rPr>
                <w:rFonts w:cs="Times New Roman"/>
                <w:lang w:eastAsia="en-GB"/>
              </w:rPr>
              <w:t>Officer</w:t>
            </w:r>
            <w:proofErr w:type="spellEnd"/>
            <w:r w:rsidRPr="00A001B4">
              <w:rPr>
                <w:rFonts w:cs="Times New Roman"/>
                <w:lang w:eastAsia="en-GB"/>
              </w:rPr>
              <w:t>,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A001B4" w:rsidRDefault="00727B04" w:rsidP="00847B0F">
            <w:pPr>
              <w:rPr>
                <w:rFonts w:cs="Times New Roman"/>
                <w:lang w:eastAsia="en-GB"/>
              </w:rPr>
            </w:pPr>
            <w:r w:rsidRPr="00A001B4">
              <w:rPr>
                <w:rFonts w:cs="Times New Roman"/>
                <w:lang w:eastAsia="en-GB"/>
              </w:rPr>
              <w:t>Printre responsabilitățile principale se numără:</w:t>
            </w:r>
          </w:p>
          <w:p w14:paraId="2FB63E29" w14:textId="77777777" w:rsidR="00727B04" w:rsidRPr="00A001B4" w:rsidRDefault="00727B04" w:rsidP="00847B0F">
            <w:pPr>
              <w:rPr>
                <w:rFonts w:cs="Times New Roman"/>
                <w:lang w:eastAsia="en-GB"/>
              </w:rPr>
            </w:pPr>
            <w:r w:rsidRPr="00A001B4">
              <w:rPr>
                <w:rFonts w:cs="Times New Roman"/>
                <w:lang w:eastAsia="en-GB"/>
              </w:rPr>
              <w:t>1. Optimizarea proceselor interne prin analiza operațiunilor curente și identificarea zonelor cu potențial de dezvoltare.</w:t>
            </w:r>
          </w:p>
          <w:p w14:paraId="7D7B682F" w14:textId="77777777" w:rsidR="00727B04" w:rsidRPr="00A001B4" w:rsidRDefault="00727B04" w:rsidP="00847B0F">
            <w:pPr>
              <w:rPr>
                <w:rFonts w:cs="Times New Roman"/>
                <w:lang w:eastAsia="en-GB"/>
              </w:rPr>
            </w:pPr>
            <w:r w:rsidRPr="00A001B4">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A001B4" w:rsidRDefault="00727B04" w:rsidP="00847B0F">
            <w:pPr>
              <w:rPr>
                <w:rFonts w:cs="Times New Roman"/>
                <w:lang w:eastAsia="en-GB"/>
              </w:rPr>
            </w:pPr>
            <w:r w:rsidRPr="00A001B4">
              <w:rPr>
                <w:rFonts w:cs="Times New Roman"/>
                <w:lang w:eastAsia="en-GB"/>
              </w:rPr>
              <w:t xml:space="preserve">3. Managementul operațiunilor centrului de securitate STI CERT </w:t>
            </w:r>
          </w:p>
          <w:p w14:paraId="2246F838" w14:textId="77777777" w:rsidR="00727B04" w:rsidRPr="00A001B4" w:rsidRDefault="00727B04" w:rsidP="00847B0F">
            <w:pPr>
              <w:rPr>
                <w:rFonts w:cs="Times New Roman"/>
                <w:lang w:eastAsia="en-GB"/>
              </w:rPr>
            </w:pPr>
            <w:r w:rsidRPr="00A001B4">
              <w:rPr>
                <w:rFonts w:cs="Times New Roman"/>
                <w:lang w:eastAsia="en-GB"/>
              </w:rPr>
              <w:t xml:space="preserve">4. Supervizarea și intervenția în gestionarea incidentelor de securitate de tip </w:t>
            </w:r>
            <w:proofErr w:type="spellStart"/>
            <w:r w:rsidRPr="00A001B4">
              <w:rPr>
                <w:rFonts w:cs="Times New Roman"/>
                <w:lang w:eastAsia="en-GB"/>
              </w:rPr>
              <w:t>high</w:t>
            </w:r>
            <w:proofErr w:type="spellEnd"/>
            <w:r w:rsidRPr="00A001B4">
              <w:rPr>
                <w:rFonts w:cs="Times New Roman"/>
                <w:lang w:eastAsia="en-GB"/>
              </w:rPr>
              <w:t xml:space="preserve"> și </w:t>
            </w:r>
            <w:proofErr w:type="spellStart"/>
            <w:r w:rsidRPr="00A001B4">
              <w:rPr>
                <w:rFonts w:cs="Times New Roman"/>
                <w:lang w:eastAsia="en-GB"/>
              </w:rPr>
              <w:t>critical</w:t>
            </w:r>
            <w:proofErr w:type="spellEnd"/>
            <w:r w:rsidRPr="00A001B4">
              <w:rPr>
                <w:rFonts w:cs="Times New Roman"/>
                <w:lang w:eastAsia="en-GB"/>
              </w:rPr>
              <w:t xml:space="preserve"> din cardul STI CERT</w:t>
            </w:r>
          </w:p>
          <w:p w14:paraId="17AD35E5" w14:textId="77777777" w:rsidR="00727B04" w:rsidRPr="00A001B4" w:rsidRDefault="00727B04" w:rsidP="00847B0F">
            <w:pPr>
              <w:rPr>
                <w:rFonts w:cs="Times New Roman"/>
                <w:lang w:eastAsia="en-GB"/>
              </w:rPr>
            </w:pPr>
            <w:r w:rsidRPr="00A001B4">
              <w:rPr>
                <w:rFonts w:cs="Times New Roman"/>
                <w:lang w:eastAsia="en-GB"/>
              </w:rPr>
              <w:t>5. Coordonarea tuturor inițiativelor de testare a securității cibernetice, incluzând:</w:t>
            </w:r>
          </w:p>
          <w:p w14:paraId="6AF9497C" w14:textId="77777777" w:rsidR="00727B04" w:rsidRPr="00A001B4" w:rsidRDefault="00727B04" w:rsidP="00847B0F">
            <w:pPr>
              <w:rPr>
                <w:rFonts w:cs="Times New Roman"/>
                <w:lang w:eastAsia="en-GB"/>
              </w:rPr>
            </w:pPr>
            <w:r w:rsidRPr="00A001B4">
              <w:rPr>
                <w:rFonts w:cs="Times New Roman"/>
                <w:lang w:eastAsia="en-GB"/>
              </w:rPr>
              <w:t>- Teste de penetrare (</w:t>
            </w:r>
            <w:proofErr w:type="spellStart"/>
            <w:r w:rsidRPr="00A001B4">
              <w:rPr>
                <w:rFonts w:cs="Times New Roman"/>
                <w:lang w:eastAsia="en-GB"/>
              </w:rPr>
              <w:t>penetration</w:t>
            </w:r>
            <w:proofErr w:type="spellEnd"/>
            <w:r w:rsidRPr="00A001B4">
              <w:rPr>
                <w:rFonts w:cs="Times New Roman"/>
                <w:lang w:eastAsia="en-GB"/>
              </w:rPr>
              <w:t xml:space="preserve"> </w:t>
            </w:r>
            <w:proofErr w:type="spellStart"/>
            <w:r w:rsidRPr="00A001B4">
              <w:rPr>
                <w:rFonts w:cs="Times New Roman"/>
                <w:lang w:eastAsia="en-GB"/>
              </w:rPr>
              <w:t>testing</w:t>
            </w:r>
            <w:proofErr w:type="spellEnd"/>
            <w:r w:rsidRPr="00A001B4">
              <w:rPr>
                <w:rFonts w:cs="Times New Roman"/>
                <w:lang w:eastAsia="en-GB"/>
              </w:rPr>
              <w:t xml:space="preserve">) in toate mediile </w:t>
            </w:r>
          </w:p>
          <w:p w14:paraId="78851C32" w14:textId="77777777" w:rsidR="00727B04" w:rsidRPr="00A001B4" w:rsidRDefault="00727B04" w:rsidP="00847B0F">
            <w:pPr>
              <w:rPr>
                <w:rFonts w:cs="Times New Roman"/>
                <w:lang w:eastAsia="en-GB"/>
              </w:rPr>
            </w:pPr>
            <w:r w:rsidRPr="00A001B4">
              <w:rPr>
                <w:rFonts w:cs="Times New Roman"/>
                <w:lang w:eastAsia="en-GB"/>
              </w:rPr>
              <w:t>- Managementul vulnerabilităților</w:t>
            </w:r>
          </w:p>
          <w:p w14:paraId="259797A3" w14:textId="77777777" w:rsidR="00727B04" w:rsidRPr="00A001B4" w:rsidRDefault="00727B04" w:rsidP="00847B0F">
            <w:pPr>
              <w:rPr>
                <w:rFonts w:cs="Times New Roman"/>
                <w:lang w:eastAsia="en-GB"/>
              </w:rPr>
            </w:pPr>
            <w:r w:rsidRPr="00A001B4">
              <w:rPr>
                <w:rFonts w:cs="Times New Roman"/>
                <w:lang w:eastAsia="en-GB"/>
              </w:rPr>
              <w:t xml:space="preserve">- Campanii de inginerie sociala ca </w:t>
            </w:r>
            <w:proofErr w:type="spellStart"/>
            <w:r w:rsidRPr="00A001B4">
              <w:rPr>
                <w:rFonts w:cs="Times New Roman"/>
                <w:lang w:eastAsia="en-GB"/>
              </w:rPr>
              <w:t>phishing</w:t>
            </w:r>
            <w:proofErr w:type="spellEnd"/>
            <w:r w:rsidRPr="00A001B4">
              <w:rPr>
                <w:rFonts w:cs="Times New Roman"/>
                <w:lang w:eastAsia="en-GB"/>
              </w:rPr>
              <w:t xml:space="preserve">, </w:t>
            </w:r>
            <w:proofErr w:type="spellStart"/>
            <w:r w:rsidRPr="00A001B4">
              <w:rPr>
                <w:rFonts w:cs="Times New Roman"/>
                <w:lang w:eastAsia="en-GB"/>
              </w:rPr>
              <w:t>smishing</w:t>
            </w:r>
            <w:proofErr w:type="spellEnd"/>
            <w:r w:rsidRPr="00A001B4">
              <w:rPr>
                <w:rFonts w:cs="Times New Roman"/>
                <w:lang w:eastAsia="en-GB"/>
              </w:rPr>
              <w:t xml:space="preserve">, </w:t>
            </w:r>
            <w:proofErr w:type="spellStart"/>
            <w:r w:rsidRPr="00A001B4">
              <w:rPr>
                <w:rFonts w:cs="Times New Roman"/>
                <w:lang w:eastAsia="en-GB"/>
              </w:rPr>
              <w:t>vishing</w:t>
            </w:r>
            <w:proofErr w:type="spellEnd"/>
            <w:r w:rsidRPr="00A001B4">
              <w:rPr>
                <w:rFonts w:cs="Times New Roman"/>
                <w:lang w:eastAsia="en-GB"/>
              </w:rPr>
              <w:t xml:space="preserve"> , </w:t>
            </w:r>
          </w:p>
          <w:p w14:paraId="43A10A3A" w14:textId="77777777" w:rsidR="00727B04" w:rsidRPr="00A001B4" w:rsidRDefault="00727B04" w:rsidP="00847B0F">
            <w:pPr>
              <w:rPr>
                <w:rFonts w:cs="Times New Roman"/>
                <w:lang w:eastAsia="en-GB"/>
              </w:rPr>
            </w:pPr>
            <w:r w:rsidRPr="00A001B4">
              <w:rPr>
                <w:rFonts w:cs="Times New Roman"/>
                <w:lang w:eastAsia="en-GB"/>
              </w:rPr>
              <w:t xml:space="preserve">- Exerciții de tip </w:t>
            </w:r>
            <w:proofErr w:type="spellStart"/>
            <w:r w:rsidRPr="00A001B4">
              <w:rPr>
                <w:rFonts w:cs="Times New Roman"/>
                <w:lang w:eastAsia="en-GB"/>
              </w:rPr>
              <w:t>Red</w:t>
            </w:r>
            <w:proofErr w:type="spellEnd"/>
            <w:r w:rsidRPr="00A001B4">
              <w:rPr>
                <w:rFonts w:cs="Times New Roman"/>
                <w:lang w:eastAsia="en-GB"/>
              </w:rPr>
              <w:t xml:space="preserve"> Team și </w:t>
            </w:r>
            <w:proofErr w:type="spellStart"/>
            <w:r w:rsidRPr="00A001B4">
              <w:rPr>
                <w:rFonts w:cs="Times New Roman"/>
                <w:lang w:eastAsia="en-GB"/>
              </w:rPr>
              <w:t>Tabletop</w:t>
            </w:r>
            <w:proofErr w:type="spellEnd"/>
          </w:p>
          <w:p w14:paraId="14122DE3" w14:textId="77777777" w:rsidR="00727B04" w:rsidRPr="00A001B4" w:rsidRDefault="00727B04" w:rsidP="00847B0F">
            <w:pPr>
              <w:rPr>
                <w:rFonts w:cs="Times New Roman"/>
                <w:lang w:eastAsia="en-GB"/>
              </w:rPr>
            </w:pPr>
            <w:r w:rsidRPr="00A001B4">
              <w:rPr>
                <w:rFonts w:cs="Times New Roman"/>
                <w:lang w:eastAsia="en-GB"/>
              </w:rPr>
              <w:t xml:space="preserve">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w:t>
            </w:r>
            <w:proofErr w:type="spellStart"/>
            <w:r w:rsidRPr="00A001B4">
              <w:rPr>
                <w:rFonts w:cs="Times New Roman"/>
                <w:lang w:eastAsia="en-GB"/>
              </w:rPr>
              <w:t>clientilor</w:t>
            </w:r>
            <w:proofErr w:type="spellEnd"/>
            <w:r w:rsidRPr="00A001B4">
              <w:rPr>
                <w:rFonts w:cs="Times New Roman"/>
                <w:lang w:eastAsia="en-GB"/>
              </w:rPr>
              <w:t xml:space="preserve"> </w:t>
            </w:r>
            <w:proofErr w:type="spellStart"/>
            <w:r w:rsidRPr="00A001B4">
              <w:rPr>
                <w:rFonts w:cs="Times New Roman"/>
                <w:lang w:eastAsia="en-GB"/>
              </w:rPr>
              <w:t>Safetech</w:t>
            </w:r>
            <w:proofErr w:type="spellEnd"/>
            <w:r w:rsidRPr="00A001B4">
              <w:rPr>
                <w:rFonts w:cs="Times New Roman"/>
                <w:lang w:eastAsia="en-GB"/>
              </w:rPr>
              <w:t>.</w:t>
            </w:r>
          </w:p>
          <w:p w14:paraId="187716A3"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30958B85" w14:textId="77777777" w:rsidTr="00847B0F">
        <w:trPr>
          <w:cantSplit/>
          <w:trHeight w:val="306"/>
        </w:trPr>
        <w:tc>
          <w:tcPr>
            <w:tcW w:w="4147" w:type="dxa"/>
            <w:gridSpan w:val="3"/>
          </w:tcPr>
          <w:p w14:paraId="088936CA"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A001B4" w:rsidRDefault="00727B04" w:rsidP="00847B0F">
            <w:pPr>
              <w:rPr>
                <w:rFonts w:cs="Times New Roman"/>
                <w:i/>
                <w:lang w:eastAsia="en-GB"/>
              </w:rPr>
            </w:pPr>
            <w:r w:rsidRPr="00A001B4">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A001B4" w:rsidRDefault="00727B04" w:rsidP="00847B0F">
            <w:pPr>
              <w:rPr>
                <w:rFonts w:cs="Times New Roman"/>
                <w:i/>
                <w:lang w:eastAsia="en-GB"/>
              </w:rPr>
            </w:pPr>
          </w:p>
          <w:p w14:paraId="27317D02" w14:textId="77777777" w:rsidR="00727B04" w:rsidRPr="00A001B4" w:rsidRDefault="00727B04" w:rsidP="00847B0F">
            <w:pPr>
              <w:rPr>
                <w:rFonts w:cs="Times New Roman"/>
                <w:lang w:eastAsia="en-GB"/>
              </w:rPr>
            </w:pPr>
            <w:r w:rsidRPr="00A001B4">
              <w:rPr>
                <w:rFonts w:cs="Times New Roman"/>
                <w:i/>
                <w:lang w:eastAsia="en-GB"/>
              </w:rPr>
              <w:t xml:space="preserve">În perioada 2017–2023 (Dell </w:t>
            </w:r>
            <w:proofErr w:type="spellStart"/>
            <w:r w:rsidRPr="00A001B4">
              <w:rPr>
                <w:rFonts w:cs="Times New Roman"/>
                <w:i/>
                <w:lang w:eastAsia="en-GB"/>
              </w:rPr>
              <w:t>Secureworks</w:t>
            </w:r>
            <w:proofErr w:type="spellEnd"/>
            <w:r w:rsidRPr="00A001B4">
              <w:rPr>
                <w:rFonts w:cs="Times New Roman"/>
                <w:i/>
                <w:lang w:eastAsia="en-GB"/>
              </w:rPr>
              <w:t>) și anterior în 2015–2017 și din 2023–prezent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A001B4" w14:paraId="586C8AF8" w14:textId="77777777" w:rsidTr="00847B0F">
        <w:trPr>
          <w:cantSplit/>
          <w:trHeight w:val="531"/>
        </w:trPr>
        <w:tc>
          <w:tcPr>
            <w:tcW w:w="4147" w:type="dxa"/>
            <w:gridSpan w:val="3"/>
          </w:tcPr>
          <w:p w14:paraId="74164654" w14:textId="77777777" w:rsidR="00727B04" w:rsidRPr="00A001B4" w:rsidRDefault="00727B04" w:rsidP="00847B0F">
            <w:pPr>
              <w:rPr>
                <w:rFonts w:cs="Times New Roman"/>
                <w:lang w:eastAsia="en-GB"/>
              </w:rPr>
            </w:pPr>
            <w:r w:rsidRPr="00A001B4">
              <w:rPr>
                <w:rFonts w:cs="Times New Roman"/>
                <w:lang w:eastAsia="en-GB"/>
              </w:rPr>
              <w:lastRenderedPageBreak/>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1594FCA1"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0FAC6690"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efectuarea testelor de securitate IT (teste de penetrare); </w:t>
            </w:r>
          </w:p>
          <w:p w14:paraId="63E74D05" w14:textId="77777777" w:rsidR="00727B04" w:rsidRPr="00A001B4" w:rsidRDefault="00727B04" w:rsidP="00847B0F">
            <w:pPr>
              <w:ind w:hanging="79"/>
              <w:jc w:val="left"/>
              <w:rPr>
                <w:rFonts w:cs="Times New Roman"/>
                <w:i/>
                <w:lang w:eastAsia="en-GB"/>
              </w:rPr>
            </w:pPr>
            <w:r w:rsidRPr="00A001B4">
              <w:rPr>
                <w:rFonts w:cs="Times New Roman"/>
                <w:i/>
                <w:lang w:eastAsia="en-GB"/>
              </w:rPr>
              <w:t>consultanta de specialitate in proiecte;</w:t>
            </w:r>
          </w:p>
          <w:p w14:paraId="3B82A730"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implementarea </w:t>
            </w:r>
            <w:proofErr w:type="spellStart"/>
            <w:r w:rsidRPr="00A001B4">
              <w:rPr>
                <w:rFonts w:cs="Times New Roman"/>
                <w:i/>
                <w:lang w:eastAsia="en-GB"/>
              </w:rPr>
              <w:t>solutiilor</w:t>
            </w:r>
            <w:proofErr w:type="spellEnd"/>
            <w:r w:rsidRPr="00A001B4">
              <w:rPr>
                <w:rFonts w:cs="Times New Roman"/>
                <w:i/>
                <w:lang w:eastAsia="en-GB"/>
              </w:rPr>
              <w:t xml:space="preserve"> de securitate;</w:t>
            </w:r>
          </w:p>
          <w:p w14:paraId="1E54A545"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scanare si identificare </w:t>
            </w:r>
            <w:proofErr w:type="spellStart"/>
            <w:r w:rsidRPr="00A001B4">
              <w:rPr>
                <w:rFonts w:cs="Times New Roman"/>
                <w:i/>
                <w:lang w:eastAsia="en-GB"/>
              </w:rPr>
              <w:t>vulnerabilitati</w:t>
            </w:r>
            <w:proofErr w:type="spellEnd"/>
            <w:r w:rsidRPr="00A001B4">
              <w:rPr>
                <w:rFonts w:cs="Times New Roman"/>
                <w:i/>
                <w:lang w:eastAsia="en-GB"/>
              </w:rPr>
              <w:t xml:space="preserve"> la nivelul </w:t>
            </w:r>
            <w:proofErr w:type="spellStart"/>
            <w:r w:rsidRPr="00A001B4">
              <w:rPr>
                <w:rFonts w:cs="Times New Roman"/>
                <w:i/>
                <w:lang w:eastAsia="en-GB"/>
              </w:rPr>
              <w:t>aplicatiilor</w:t>
            </w:r>
            <w:proofErr w:type="spellEnd"/>
            <w:r w:rsidRPr="00A001B4">
              <w:rPr>
                <w:rFonts w:cs="Times New Roman"/>
                <w:i/>
                <w:lang w:eastAsia="en-GB"/>
              </w:rPr>
              <w:t xml:space="preserve">, </w:t>
            </w:r>
            <w:proofErr w:type="spellStart"/>
            <w:r w:rsidRPr="00A001B4">
              <w:rPr>
                <w:rFonts w:cs="Times New Roman"/>
                <w:i/>
                <w:lang w:eastAsia="en-GB"/>
              </w:rPr>
              <w:t>retelelor</w:t>
            </w:r>
            <w:proofErr w:type="spellEnd"/>
            <w:r w:rsidRPr="00A001B4">
              <w:rPr>
                <w:rFonts w:cs="Times New Roman"/>
                <w:i/>
                <w:lang w:eastAsia="en-GB"/>
              </w:rPr>
              <w:t xml:space="preserve"> si sistemelor informatice;</w:t>
            </w:r>
          </w:p>
          <w:p w14:paraId="305510D3"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evaluare si propunere </w:t>
            </w:r>
            <w:proofErr w:type="spellStart"/>
            <w:r w:rsidRPr="00A001B4">
              <w:rPr>
                <w:rFonts w:cs="Times New Roman"/>
                <w:i/>
                <w:lang w:eastAsia="en-GB"/>
              </w:rPr>
              <w:t>solutii</w:t>
            </w:r>
            <w:proofErr w:type="spellEnd"/>
            <w:r w:rsidRPr="00A001B4">
              <w:rPr>
                <w:rFonts w:cs="Times New Roman"/>
                <w:i/>
                <w:lang w:eastAsia="en-GB"/>
              </w:rPr>
              <w:t xml:space="preserve"> de remediere a </w:t>
            </w:r>
            <w:proofErr w:type="spellStart"/>
            <w:r w:rsidRPr="00A001B4">
              <w:rPr>
                <w:rFonts w:cs="Times New Roman"/>
                <w:i/>
                <w:lang w:eastAsia="en-GB"/>
              </w:rPr>
              <w:t>vulnerabilitatilor</w:t>
            </w:r>
            <w:proofErr w:type="spellEnd"/>
            <w:r w:rsidRPr="00A001B4">
              <w:rPr>
                <w:rFonts w:cs="Times New Roman"/>
                <w:i/>
                <w:lang w:eastAsia="en-GB"/>
              </w:rPr>
              <w:t>;</w:t>
            </w:r>
          </w:p>
          <w:p w14:paraId="4A733070"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analiza riscurilor din punct de vedere al </w:t>
            </w:r>
            <w:proofErr w:type="spellStart"/>
            <w:r w:rsidRPr="00A001B4">
              <w:rPr>
                <w:rFonts w:cs="Times New Roman"/>
                <w:i/>
                <w:lang w:eastAsia="en-GB"/>
              </w:rPr>
              <w:t>securitatii</w:t>
            </w:r>
            <w:proofErr w:type="spellEnd"/>
            <w:r w:rsidRPr="00A001B4">
              <w:rPr>
                <w:rFonts w:cs="Times New Roman"/>
                <w:i/>
                <w:lang w:eastAsia="en-GB"/>
              </w:rPr>
              <w:t xml:space="preserve"> </w:t>
            </w:r>
            <w:proofErr w:type="spellStart"/>
            <w:r w:rsidRPr="00A001B4">
              <w:rPr>
                <w:rFonts w:cs="Times New Roman"/>
                <w:i/>
                <w:lang w:eastAsia="en-GB"/>
              </w:rPr>
              <w:t>informatiilor</w:t>
            </w:r>
            <w:proofErr w:type="spellEnd"/>
            <w:r w:rsidRPr="00A001B4">
              <w:rPr>
                <w:rFonts w:cs="Times New Roman"/>
                <w:i/>
                <w:lang w:eastAsia="en-GB"/>
              </w:rPr>
              <w:t>;</w:t>
            </w:r>
          </w:p>
          <w:p w14:paraId="401624F6" w14:textId="77777777" w:rsidR="00727B04" w:rsidRPr="00A001B4" w:rsidRDefault="00727B04" w:rsidP="00847B0F">
            <w:pPr>
              <w:ind w:hanging="79"/>
              <w:jc w:val="left"/>
              <w:rPr>
                <w:rFonts w:cs="Times New Roman"/>
                <w:i/>
                <w:lang w:eastAsia="en-GB"/>
              </w:rPr>
            </w:pPr>
            <w:r w:rsidRPr="00A001B4">
              <w:rPr>
                <w:rFonts w:cs="Times New Roman"/>
                <w:i/>
                <w:lang w:eastAsia="en-GB"/>
              </w:rPr>
              <w:t>administrarea si managementul serverelor companiei;</w:t>
            </w:r>
          </w:p>
          <w:p w14:paraId="2C94B6E7" w14:textId="77777777" w:rsidR="00727B04" w:rsidRPr="00A001B4" w:rsidRDefault="00727B04" w:rsidP="00847B0F">
            <w:pPr>
              <w:rPr>
                <w:rFonts w:cs="Times New Roman"/>
                <w:i/>
                <w:lang w:eastAsia="en-GB"/>
              </w:rPr>
            </w:pPr>
            <w:r w:rsidRPr="00A001B4">
              <w:rPr>
                <w:rFonts w:cs="Times New Roman"/>
                <w:i/>
                <w:lang w:eastAsia="en-GB"/>
              </w:rPr>
              <w:t>Întocmește rapoarte tehnice</w:t>
            </w:r>
          </w:p>
        </w:tc>
        <w:tc>
          <w:tcPr>
            <w:tcW w:w="1892" w:type="dxa"/>
            <w:gridSpan w:val="4"/>
          </w:tcPr>
          <w:p w14:paraId="603984F9"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6EBCB4AF"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4CF74C3C" w14:textId="77777777" w:rsidTr="00847B0F">
        <w:trPr>
          <w:cantSplit/>
          <w:trHeight w:val="783"/>
        </w:trPr>
        <w:tc>
          <w:tcPr>
            <w:tcW w:w="4147" w:type="dxa"/>
            <w:gridSpan w:val="3"/>
          </w:tcPr>
          <w:p w14:paraId="571C2D6D"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6F078690"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0EC22599"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4929059F"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45C97097"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5BF123CD"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2AA0FBF9" w14:textId="77777777" w:rsidTr="00847B0F">
        <w:trPr>
          <w:cantSplit/>
          <w:trHeight w:val="783"/>
        </w:trPr>
        <w:tc>
          <w:tcPr>
            <w:tcW w:w="4147" w:type="dxa"/>
            <w:gridSpan w:val="3"/>
          </w:tcPr>
          <w:p w14:paraId="46346EB1"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64874E6C" w14:textId="77777777" w:rsidR="00727B04" w:rsidRPr="00A001B4" w:rsidRDefault="00727B04">
            <w:pPr>
              <w:pStyle w:val="ListParagraph"/>
              <w:numPr>
                <w:ilvl w:val="0"/>
                <w:numId w:val="50"/>
              </w:numPr>
              <w:ind w:left="204" w:firstLine="0"/>
              <w:rPr>
                <w:lang w:val="ro-RO"/>
              </w:rPr>
            </w:pPr>
            <w:bookmarkStart w:id="51" w:name="_Hlk164689443"/>
            <w:r w:rsidRPr="00A001B4">
              <w:rPr>
                <w:lang w:val="ro-RO"/>
              </w:rPr>
              <w:t xml:space="preserve">efectuarea testelor de securitate IT (teste de penetrare); </w:t>
            </w:r>
          </w:p>
          <w:p w14:paraId="35D86212"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49372867"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6415C56B"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32437715"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613C38F8"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bookmarkEnd w:id="51"/>
          <w:p w14:paraId="5E6261DA"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7F50C747"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58F9DBE3" w14:textId="77777777" w:rsidR="00727B04" w:rsidRPr="00A001B4" w:rsidRDefault="00727B04" w:rsidP="00847B0F">
            <w:pPr>
              <w:rPr>
                <w:rFonts w:cs="Times New Roman"/>
                <w:lang w:eastAsia="en-GB"/>
              </w:rPr>
            </w:pPr>
          </w:p>
        </w:tc>
        <w:tc>
          <w:tcPr>
            <w:tcW w:w="2743" w:type="dxa"/>
            <w:gridSpan w:val="4"/>
          </w:tcPr>
          <w:p w14:paraId="04757F4A"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3805CB1B" w14:textId="77777777" w:rsidTr="00847B0F">
        <w:trPr>
          <w:cantSplit/>
          <w:trHeight w:val="783"/>
        </w:trPr>
        <w:tc>
          <w:tcPr>
            <w:tcW w:w="4147" w:type="dxa"/>
            <w:gridSpan w:val="3"/>
          </w:tcPr>
          <w:p w14:paraId="7CEF3ADF" w14:textId="77777777" w:rsidR="00727B04" w:rsidRPr="00A001B4" w:rsidRDefault="00727B04" w:rsidP="00847B0F">
            <w:pPr>
              <w:rPr>
                <w:rFonts w:cs="Times New Roman"/>
                <w:i/>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2743" w:type="dxa"/>
            <w:gridSpan w:val="3"/>
          </w:tcPr>
          <w:p w14:paraId="00B27ECB"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5AB6D5EF"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333A27C3"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59144565"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79B7208F"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01690B3C"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35E0A4E2"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062252C4"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6DCDCDEA" w14:textId="77777777" w:rsidR="00727B04" w:rsidRPr="00A001B4" w:rsidRDefault="00727B04" w:rsidP="00847B0F">
            <w:pPr>
              <w:pStyle w:val="ListParagraph"/>
              <w:ind w:left="204"/>
              <w:rPr>
                <w:lang w:val="ro-RO"/>
              </w:rPr>
            </w:pPr>
          </w:p>
        </w:tc>
        <w:tc>
          <w:tcPr>
            <w:tcW w:w="2743" w:type="dxa"/>
            <w:gridSpan w:val="4"/>
          </w:tcPr>
          <w:p w14:paraId="0B618A5D" w14:textId="77777777" w:rsidR="00727B04" w:rsidRPr="00A001B4" w:rsidRDefault="00727B04" w:rsidP="00847B0F">
            <w:pPr>
              <w:rPr>
                <w:rFonts w:cs="Times New Roman"/>
                <w:lang w:eastAsia="en-GB"/>
              </w:rPr>
            </w:pPr>
            <w:r w:rsidRPr="00A001B4">
              <w:t>perioada 14.08.2024 – 31.12.2024</w:t>
            </w:r>
          </w:p>
        </w:tc>
      </w:tr>
      <w:tr w:rsidR="00727B04" w:rsidRPr="00A001B4" w14:paraId="7371D33F" w14:textId="77777777" w:rsidTr="00847B0F">
        <w:trPr>
          <w:cantSplit/>
          <w:trHeight w:val="783"/>
        </w:trPr>
        <w:tc>
          <w:tcPr>
            <w:tcW w:w="4147" w:type="dxa"/>
            <w:gridSpan w:val="3"/>
          </w:tcPr>
          <w:p w14:paraId="514DA2EC" w14:textId="77777777" w:rsidR="00727B04" w:rsidRPr="00A001B4" w:rsidRDefault="00727B04" w:rsidP="00847B0F">
            <w:pPr>
              <w:rPr>
                <w:rFonts w:cs="Times New Roman"/>
                <w:i/>
                <w:lang w:eastAsia="en-GB"/>
              </w:rPr>
            </w:pPr>
            <w:r w:rsidRPr="00A001B4">
              <w:rPr>
                <w:rFonts w:cs="Times New Roman"/>
                <w:i/>
                <w:lang w:eastAsia="en-GB"/>
              </w:rPr>
              <w:lastRenderedPageBreak/>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2A7028F4"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2BDFDDBA"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4649EE2E"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1D432ABD"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34CB47D6"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758FB8E7"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25B55FCB"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3A28BB8C"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47AFCAAB" w14:textId="77777777" w:rsidR="00727B04" w:rsidRPr="00A001B4" w:rsidRDefault="00727B04" w:rsidP="00847B0F">
            <w:pPr>
              <w:pStyle w:val="ListParagraph"/>
              <w:ind w:left="204"/>
              <w:rPr>
                <w:lang w:val="ro-RO"/>
              </w:rPr>
            </w:pPr>
          </w:p>
        </w:tc>
        <w:tc>
          <w:tcPr>
            <w:tcW w:w="2743" w:type="dxa"/>
            <w:gridSpan w:val="4"/>
          </w:tcPr>
          <w:p w14:paraId="3DFECFAC" w14:textId="77777777" w:rsidR="00727B04" w:rsidRPr="00A001B4" w:rsidRDefault="00727B04" w:rsidP="00847B0F">
            <w:r w:rsidRPr="00A001B4">
              <w:t>Perioada 31.10.2023- prezent</w:t>
            </w:r>
          </w:p>
        </w:tc>
      </w:tr>
      <w:tr w:rsidR="00727B04" w:rsidRPr="00A001B4" w14:paraId="48446F4A" w14:textId="77777777" w:rsidTr="00847B0F">
        <w:trPr>
          <w:cantSplit/>
          <w:trHeight w:val="783"/>
        </w:trPr>
        <w:tc>
          <w:tcPr>
            <w:tcW w:w="4147" w:type="dxa"/>
            <w:gridSpan w:val="3"/>
          </w:tcPr>
          <w:p w14:paraId="70C208F3" w14:textId="77777777" w:rsidR="00727B04" w:rsidRPr="00A001B4" w:rsidRDefault="00727B04">
            <w:pPr>
              <w:pStyle w:val="ListParagraph"/>
              <w:numPr>
                <w:ilvl w:val="0"/>
                <w:numId w:val="51"/>
              </w:numPr>
              <w:spacing w:after="0" w:line="240" w:lineRule="auto"/>
              <w:jc w:val="both"/>
              <w:rPr>
                <w:b/>
                <w:bCs/>
                <w:lang w:val="ro-RO"/>
              </w:rPr>
            </w:pPr>
            <w:r w:rsidRPr="00A001B4">
              <w:rPr>
                <w:b/>
                <w:bCs/>
                <w:lang w:val="ro-RO"/>
              </w:rPr>
              <w:t xml:space="preserve">Aeroport </w:t>
            </w:r>
            <w:proofErr w:type="spellStart"/>
            <w:r w:rsidRPr="00A001B4">
              <w:rPr>
                <w:b/>
                <w:bCs/>
                <w:lang w:val="ro-RO"/>
              </w:rPr>
              <w:t>Kogalniceanu</w:t>
            </w:r>
            <w:proofErr w:type="spellEnd"/>
            <w:r w:rsidRPr="00A001B4">
              <w:rPr>
                <w:b/>
                <w:bCs/>
                <w:lang w:val="ro-RO"/>
              </w:rPr>
              <w:t xml:space="preserve">- </w:t>
            </w:r>
            <w:r w:rsidRPr="00A001B4">
              <w:rPr>
                <w:lang w:val="ro-RO"/>
              </w:rPr>
              <w:t>Contract 643LA/13.05.2024 / 481 13.05.2024</w:t>
            </w:r>
          </w:p>
          <w:p w14:paraId="5EDE5639" w14:textId="77777777" w:rsidR="00727B04" w:rsidRPr="00A001B4" w:rsidRDefault="00727B04" w:rsidP="00847B0F">
            <w:pPr>
              <w:rPr>
                <w:rFonts w:cs="Times New Roman"/>
                <w:i/>
                <w:lang w:eastAsia="en-GB"/>
              </w:rPr>
            </w:pPr>
          </w:p>
        </w:tc>
        <w:tc>
          <w:tcPr>
            <w:tcW w:w="2743" w:type="dxa"/>
            <w:gridSpan w:val="3"/>
          </w:tcPr>
          <w:p w14:paraId="129EC3F8"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6FD0ACD9"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33840408"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6A9B82D7"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6AF76D6F"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312E3AC7"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5591BD15"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530FB1D5"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1C26251A" w14:textId="77777777" w:rsidR="00727B04" w:rsidRPr="00A001B4" w:rsidRDefault="00727B04" w:rsidP="00847B0F">
            <w:pPr>
              <w:pStyle w:val="ListParagraph"/>
              <w:ind w:left="204"/>
              <w:rPr>
                <w:lang w:val="ro-RO"/>
              </w:rPr>
            </w:pPr>
          </w:p>
        </w:tc>
        <w:tc>
          <w:tcPr>
            <w:tcW w:w="2743" w:type="dxa"/>
            <w:gridSpan w:val="4"/>
          </w:tcPr>
          <w:p w14:paraId="7E6A1F6C" w14:textId="77777777" w:rsidR="00727B04" w:rsidRPr="00A001B4" w:rsidRDefault="00727B04" w:rsidP="00847B0F">
            <w:r w:rsidRPr="00A001B4">
              <w:t>Perioada 13.05.2024-31.12.2024</w:t>
            </w:r>
          </w:p>
        </w:tc>
      </w:tr>
      <w:tr w:rsidR="00727B04" w:rsidRPr="00A001B4" w14:paraId="49F0A0E3" w14:textId="77777777" w:rsidTr="00847B0F">
        <w:trPr>
          <w:cantSplit/>
          <w:trHeight w:val="783"/>
        </w:trPr>
        <w:tc>
          <w:tcPr>
            <w:tcW w:w="4147" w:type="dxa"/>
            <w:gridSpan w:val="3"/>
          </w:tcPr>
          <w:p w14:paraId="046E49DF" w14:textId="77777777" w:rsidR="00727B04" w:rsidRPr="00A001B4" w:rsidRDefault="00727B04">
            <w:pPr>
              <w:pStyle w:val="ListParagraph"/>
              <w:numPr>
                <w:ilvl w:val="0"/>
                <w:numId w:val="51"/>
              </w:numPr>
              <w:spacing w:after="0" w:line="240" w:lineRule="auto"/>
              <w:jc w:val="both"/>
              <w:rPr>
                <w:b/>
                <w:bCs/>
                <w:lang w:val="ro-RO"/>
              </w:rPr>
            </w:pPr>
            <w:proofErr w:type="spellStart"/>
            <w:r w:rsidRPr="00A001B4">
              <w:rPr>
                <w:b/>
                <w:bCs/>
                <w:lang w:val="ro-RO"/>
              </w:rPr>
              <w:lastRenderedPageBreak/>
              <w:t>Turbomecanica</w:t>
            </w:r>
            <w:proofErr w:type="spellEnd"/>
            <w:r w:rsidRPr="00A001B4">
              <w:rPr>
                <w:b/>
                <w:bCs/>
                <w:lang w:val="ro-RO"/>
              </w:rPr>
              <w:t xml:space="preserve"> </w:t>
            </w:r>
            <w:r w:rsidRPr="00A001B4">
              <w:rPr>
                <w:lang w:val="ro-RO"/>
              </w:rPr>
              <w:t>Contract nr.53 / 30.01.2025</w:t>
            </w:r>
          </w:p>
          <w:p w14:paraId="16149747" w14:textId="77777777" w:rsidR="00727B04" w:rsidRPr="00A001B4" w:rsidRDefault="00727B04" w:rsidP="00847B0F">
            <w:pPr>
              <w:suppressAutoHyphens w:val="0"/>
              <w:spacing w:before="0" w:after="0" w:line="240" w:lineRule="auto"/>
              <w:rPr>
                <w:b/>
                <w:bCs/>
              </w:rPr>
            </w:pPr>
          </w:p>
        </w:tc>
        <w:tc>
          <w:tcPr>
            <w:tcW w:w="2743" w:type="dxa"/>
            <w:gridSpan w:val="3"/>
          </w:tcPr>
          <w:p w14:paraId="2EFC392A"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1D29C6D8"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66BE03FD"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22ABF19B"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396081FA"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46673647"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009A0F33"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3145BCFE"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5B702F38" w14:textId="77777777" w:rsidR="00727B04" w:rsidRPr="00A001B4" w:rsidRDefault="00727B04" w:rsidP="00847B0F">
            <w:pPr>
              <w:pStyle w:val="ListParagraph"/>
              <w:ind w:left="204"/>
              <w:rPr>
                <w:lang w:val="ro-RO"/>
              </w:rPr>
            </w:pPr>
          </w:p>
        </w:tc>
        <w:tc>
          <w:tcPr>
            <w:tcW w:w="2743" w:type="dxa"/>
            <w:gridSpan w:val="4"/>
          </w:tcPr>
          <w:p w14:paraId="79D05F9A" w14:textId="77777777" w:rsidR="00727B04" w:rsidRPr="00A001B4" w:rsidRDefault="00727B04" w:rsidP="00847B0F">
            <w:r w:rsidRPr="00A001B4">
              <w:t>Perioada 30.01.2025- prezent</w:t>
            </w:r>
          </w:p>
        </w:tc>
      </w:tr>
      <w:tr w:rsidR="00727B04" w:rsidRPr="00A001B4" w14:paraId="39671363" w14:textId="77777777" w:rsidTr="00847B0F">
        <w:trPr>
          <w:cantSplit/>
          <w:trHeight w:val="783"/>
        </w:trPr>
        <w:tc>
          <w:tcPr>
            <w:tcW w:w="4147" w:type="dxa"/>
            <w:gridSpan w:val="3"/>
          </w:tcPr>
          <w:p w14:paraId="2F590DBE" w14:textId="77777777" w:rsidR="00727B04" w:rsidRPr="00A001B4" w:rsidRDefault="00727B04">
            <w:pPr>
              <w:pStyle w:val="ListParagraph"/>
              <w:numPr>
                <w:ilvl w:val="0"/>
                <w:numId w:val="51"/>
              </w:numPr>
              <w:spacing w:after="0" w:line="240" w:lineRule="auto"/>
              <w:jc w:val="both"/>
              <w:rPr>
                <w:b/>
                <w:bCs/>
                <w:lang w:val="ro-RO"/>
              </w:rPr>
            </w:pPr>
            <w:r w:rsidRPr="00A001B4">
              <w:rPr>
                <w:b/>
                <w:bCs/>
                <w:lang w:val="ro-RO"/>
              </w:rPr>
              <w:t xml:space="preserve">CEC Bank- </w:t>
            </w:r>
            <w:r w:rsidRPr="00A001B4">
              <w:rPr>
                <w:lang w:val="ro-RO"/>
              </w:rPr>
              <w:t xml:space="preserve">Contract nr. 325/2020 </w:t>
            </w:r>
          </w:p>
          <w:p w14:paraId="0670ED5F" w14:textId="77777777" w:rsidR="00727B04" w:rsidRPr="00A001B4" w:rsidRDefault="00727B04" w:rsidP="00847B0F">
            <w:pPr>
              <w:suppressAutoHyphens w:val="0"/>
              <w:spacing w:before="0" w:after="0" w:line="240" w:lineRule="auto"/>
              <w:rPr>
                <w:b/>
                <w:bCs/>
              </w:rPr>
            </w:pPr>
          </w:p>
        </w:tc>
        <w:tc>
          <w:tcPr>
            <w:tcW w:w="2743" w:type="dxa"/>
            <w:gridSpan w:val="3"/>
          </w:tcPr>
          <w:p w14:paraId="354F0398"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3349ACE5"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2C7A9C64"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76CE81F0"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6B5BDDAE"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3E54420A"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41764DC7"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7292A474"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7EBBFC2F" w14:textId="77777777" w:rsidR="00727B04" w:rsidRPr="00A001B4" w:rsidRDefault="00727B04" w:rsidP="00847B0F">
            <w:pPr>
              <w:pStyle w:val="ListParagraph"/>
              <w:ind w:left="204"/>
              <w:rPr>
                <w:lang w:val="ro-RO"/>
              </w:rPr>
            </w:pPr>
          </w:p>
        </w:tc>
        <w:tc>
          <w:tcPr>
            <w:tcW w:w="2743" w:type="dxa"/>
            <w:gridSpan w:val="4"/>
          </w:tcPr>
          <w:p w14:paraId="0CC695A2" w14:textId="77777777" w:rsidR="00727B04" w:rsidRPr="00A001B4" w:rsidRDefault="00727B04" w:rsidP="00847B0F">
            <w:r w:rsidRPr="00A001B4">
              <w:t>Perioada</w:t>
            </w:r>
            <w:r w:rsidRPr="00A001B4">
              <w:rPr>
                <w:b/>
                <w:bCs/>
              </w:rPr>
              <w:t xml:space="preserve"> </w:t>
            </w:r>
            <w:r w:rsidRPr="00A001B4">
              <w:t>aprilie 2020- prezent</w:t>
            </w:r>
          </w:p>
        </w:tc>
      </w:tr>
      <w:tr w:rsidR="00727B04" w:rsidRPr="00A001B4" w14:paraId="7081CE4F" w14:textId="77777777" w:rsidTr="00847B0F">
        <w:trPr>
          <w:cantSplit/>
          <w:trHeight w:val="495"/>
        </w:trPr>
        <w:tc>
          <w:tcPr>
            <w:tcW w:w="4147" w:type="dxa"/>
            <w:gridSpan w:val="3"/>
          </w:tcPr>
          <w:p w14:paraId="425F84E5"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rFonts w:cs="Times New Roman"/>
                <w:lang w:eastAsia="en-GB"/>
              </w:rPr>
              <w:t>Cybersecurity</w:t>
            </w:r>
            <w:proofErr w:type="spellEnd"/>
            <w:r w:rsidRPr="00A001B4">
              <w:rPr>
                <w:rFonts w:cs="Times New Roman"/>
                <w:lang w:eastAsia="en-GB"/>
              </w:rPr>
              <w:t xml:space="preserve"> (ENISA), European Defence Agency (EDA), European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and</w:t>
            </w:r>
            <w:proofErr w:type="spellEnd"/>
            <w:r w:rsidRPr="00A001B4">
              <w:rPr>
                <w:rFonts w:cs="Times New Roman"/>
                <w:lang w:eastAsia="en-GB"/>
              </w:rPr>
              <w:t xml:space="preserve"> Defence College (ESDC)</w:t>
            </w:r>
          </w:p>
          <w:p w14:paraId="26A23DB0"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Definirea și documentarea în cooperare cu European Union Agency for </w:t>
            </w:r>
            <w:proofErr w:type="spellStart"/>
            <w:r w:rsidRPr="00A001B4">
              <w:rPr>
                <w:rFonts w:cs="Times New Roman"/>
                <w:lang w:eastAsia="en-GB"/>
              </w:rPr>
              <w:t>Cybersecurity</w:t>
            </w:r>
            <w:proofErr w:type="spellEnd"/>
            <w:r w:rsidRPr="00A001B4">
              <w:rPr>
                <w:rFonts w:cs="Times New Roman"/>
                <w:lang w:eastAsia="en-GB"/>
              </w:rPr>
              <w:t xml:space="preserve"> (ENISA) a indicatorilor cheie privind maturitatea securității cibernetice a actorilor cheie economici și din administrația publică, pentru a fi măsurați efectiv</w:t>
            </w:r>
          </w:p>
          <w:p w14:paraId="39256314"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Definirea cerințelor funcționale și a specificațiilor tehnice, avizarea indicatorilor </w:t>
            </w:r>
            <w:proofErr w:type="spellStart"/>
            <w:r w:rsidRPr="00A001B4">
              <w:rPr>
                <w:rFonts w:cs="Times New Roman"/>
                <w:lang w:eastAsia="en-GB"/>
              </w:rPr>
              <w:t>tehnico</w:t>
            </w:r>
            <w:proofErr w:type="spellEnd"/>
            <w:r w:rsidRPr="00A001B4">
              <w:rPr>
                <w:rFonts w:cs="Times New Roman"/>
                <w:lang w:eastAsia="en-GB"/>
              </w:rPr>
              <w:t>-economici, achiziția și implementarea platformei tehnice (ca platformă Open-</w:t>
            </w:r>
            <w:proofErr w:type="spellStart"/>
            <w:r w:rsidRPr="00A001B4">
              <w:rPr>
                <w:rFonts w:cs="Times New Roman"/>
                <w:lang w:eastAsia="en-GB"/>
              </w:rPr>
              <w:t>Source</w:t>
            </w:r>
            <w:proofErr w:type="spellEnd"/>
            <w:r w:rsidRPr="00A001B4">
              <w:rPr>
                <w:rFonts w:cs="Times New Roman"/>
                <w:lang w:eastAsia="en-GB"/>
              </w:rPr>
              <w:t xml:space="preserve"> Software (OSS) / Software cu sursă deschisă) - COMPONENTA B a platformei: evaluare și monitorizare maturitate (vulnerabilități, code review, chestionare, </w:t>
            </w:r>
            <w:proofErr w:type="spellStart"/>
            <w:r w:rsidRPr="00A001B4">
              <w:rPr>
                <w:rFonts w:cs="Times New Roman"/>
                <w:lang w:eastAsia="en-GB"/>
              </w:rPr>
              <w:t>phishing</w:t>
            </w:r>
            <w:proofErr w:type="spellEnd"/>
            <w:r w:rsidRPr="00A001B4">
              <w:rPr>
                <w:rFonts w:cs="Times New Roman"/>
                <w:lang w:eastAsia="en-GB"/>
              </w:rPr>
              <w:t xml:space="preserve">, </w:t>
            </w:r>
            <w:proofErr w:type="spellStart"/>
            <w:r w:rsidRPr="00A001B4">
              <w:rPr>
                <w:rFonts w:cs="Times New Roman"/>
                <w:lang w:eastAsia="en-GB"/>
              </w:rPr>
              <w:t>loguri</w:t>
            </w:r>
            <w:proofErr w:type="spellEnd"/>
            <w:r w:rsidRPr="00A001B4">
              <w:rPr>
                <w:rFonts w:cs="Times New Roman"/>
                <w:lang w:eastAsia="en-GB"/>
              </w:rPr>
              <w:t>, raportare)</w:t>
            </w:r>
          </w:p>
          <w:p w14:paraId="1CAEADAF"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Definirea cerințelor funcționale și a specificațiilor tehnice, avizarea indicatorilor </w:t>
            </w:r>
            <w:proofErr w:type="spellStart"/>
            <w:r w:rsidRPr="00A001B4">
              <w:rPr>
                <w:rFonts w:cs="Times New Roman"/>
                <w:lang w:eastAsia="en-GB"/>
              </w:rPr>
              <w:t>tehnico</w:t>
            </w:r>
            <w:proofErr w:type="spellEnd"/>
            <w:r w:rsidRPr="00A001B4">
              <w:rPr>
                <w:rFonts w:cs="Times New Roman"/>
                <w:lang w:eastAsia="en-GB"/>
              </w:rPr>
              <w:t>-economici, achiziția și implementarea platformei tehnice (ca platformă Open-</w:t>
            </w:r>
            <w:proofErr w:type="spellStart"/>
            <w:r w:rsidRPr="00A001B4">
              <w:rPr>
                <w:rFonts w:cs="Times New Roman"/>
                <w:lang w:eastAsia="en-GB"/>
              </w:rPr>
              <w:t>Source</w:t>
            </w:r>
            <w:proofErr w:type="spellEnd"/>
            <w:r w:rsidRPr="00A001B4">
              <w:rPr>
                <w:rFonts w:cs="Times New Roman"/>
                <w:lang w:eastAsia="en-GB"/>
              </w:rPr>
              <w:t xml:space="preserve"> Software (OSS) / Software cu sursă deschisă) - Componenta C a platformei: instrumente și servicii guvernamentale (ghiduri, materiale video, licențe AV, </w:t>
            </w:r>
            <w:proofErr w:type="spellStart"/>
            <w:r w:rsidRPr="00A001B4">
              <w:rPr>
                <w:rFonts w:cs="Times New Roman"/>
                <w:lang w:eastAsia="en-GB"/>
              </w:rPr>
              <w:t>cyber</w:t>
            </w:r>
            <w:proofErr w:type="spellEnd"/>
            <w:r w:rsidRPr="00A001B4">
              <w:rPr>
                <w:rFonts w:cs="Times New Roman"/>
                <w:lang w:eastAsia="en-GB"/>
              </w:rPr>
              <w:t xml:space="preserve"> </w:t>
            </w:r>
            <w:proofErr w:type="spellStart"/>
            <w:r w:rsidRPr="00A001B4">
              <w:rPr>
                <w:rFonts w:cs="Times New Roman"/>
                <w:lang w:eastAsia="en-GB"/>
              </w:rPr>
              <w:t>range</w:t>
            </w:r>
            <w:proofErr w:type="spellEnd"/>
            <w:r w:rsidRPr="00A001B4">
              <w:rPr>
                <w:rFonts w:cs="Times New Roman"/>
                <w:lang w:eastAsia="en-GB"/>
              </w:rPr>
              <w:t>, monitorizare utilizare)</w:t>
            </w:r>
          </w:p>
          <w:p w14:paraId="7449E24C"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Evaluarea și documentarea nivelului de maturitate în materie de securitate cibernetică, prin utilizarea platformei tehnice</w:t>
            </w:r>
          </w:p>
          <w:p w14:paraId="055D96F1"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A001B4" w:rsidRDefault="00727B04" w:rsidP="00847B0F">
            <w:pPr>
              <w:rPr>
                <w:rFonts w:cs="Times New Roman"/>
                <w:lang w:eastAsia="en-GB"/>
              </w:rPr>
            </w:pPr>
            <w:r w:rsidRPr="00A001B4">
              <w:rPr>
                <w:rFonts w:cs="Times New Roman"/>
                <w:lang w:eastAsia="en-GB"/>
              </w:rPr>
              <w:lastRenderedPageBreak/>
              <w:t>-</w:t>
            </w:r>
            <w:r w:rsidRPr="00A001B4">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A001B4" w14:paraId="0460A427" w14:textId="77777777" w:rsidTr="00847B0F">
        <w:trPr>
          <w:cantSplit/>
          <w:trHeight w:val="1026"/>
        </w:trPr>
        <w:tc>
          <w:tcPr>
            <w:tcW w:w="4147" w:type="dxa"/>
            <w:gridSpan w:val="3"/>
          </w:tcPr>
          <w:p w14:paraId="3ED4B30C"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00E5A110"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A001B4" w14:paraId="575AE8A1" w14:textId="77777777" w:rsidTr="00847B0F">
        <w:trPr>
          <w:cantSplit/>
          <w:trHeight w:val="1026"/>
        </w:trPr>
        <w:tc>
          <w:tcPr>
            <w:tcW w:w="4147" w:type="dxa"/>
            <w:gridSpan w:val="3"/>
          </w:tcPr>
          <w:p w14:paraId="0A862EA2"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55"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58B7C040"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1C572CB5"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42630A22" w14:textId="77777777" w:rsidTr="00847B0F">
        <w:trPr>
          <w:cantSplit/>
          <w:trHeight w:val="210"/>
        </w:trPr>
        <w:tc>
          <w:tcPr>
            <w:tcW w:w="9633" w:type="dxa"/>
            <w:gridSpan w:val="10"/>
          </w:tcPr>
          <w:p w14:paraId="559B5043"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049E3396" w14:textId="77777777" w:rsidTr="00847B0F">
        <w:trPr>
          <w:cantSplit/>
          <w:trHeight w:val="480"/>
        </w:trPr>
        <w:tc>
          <w:tcPr>
            <w:tcW w:w="533" w:type="dxa"/>
          </w:tcPr>
          <w:p w14:paraId="6C88947D" w14:textId="77777777" w:rsidR="00727B04" w:rsidRPr="00A001B4" w:rsidRDefault="00727B04" w:rsidP="00847B0F">
            <w:pPr>
              <w:rPr>
                <w:rFonts w:cs="Times New Roman"/>
                <w:lang w:eastAsia="en-GB"/>
              </w:rPr>
            </w:pPr>
          </w:p>
        </w:tc>
        <w:tc>
          <w:tcPr>
            <w:tcW w:w="2338" w:type="dxa"/>
          </w:tcPr>
          <w:p w14:paraId="4EB56CF4" w14:textId="77777777" w:rsidR="00727B04" w:rsidRPr="00A001B4" w:rsidRDefault="00727B04" w:rsidP="00847B0F">
            <w:pPr>
              <w:rPr>
                <w:rFonts w:cs="Times New Roman"/>
                <w:lang w:eastAsia="en-GB"/>
              </w:rPr>
            </w:pPr>
            <w:r w:rsidRPr="00A001B4">
              <w:rPr>
                <w:rFonts w:cs="Times New Roman"/>
                <w:lang w:eastAsia="en-GB"/>
              </w:rPr>
              <w:t>Diplomă/</w:t>
            </w:r>
          </w:p>
          <w:p w14:paraId="2121BBE9"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2632A95F"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0985F2F"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70882DFE" w14:textId="77777777" w:rsidR="00727B04" w:rsidRPr="00A001B4" w:rsidRDefault="00727B04" w:rsidP="00847B0F">
            <w:pPr>
              <w:rPr>
                <w:rFonts w:cs="Times New Roman"/>
                <w:lang w:eastAsia="en-GB"/>
              </w:rPr>
            </w:pPr>
            <w:r w:rsidRPr="00A001B4">
              <w:rPr>
                <w:rFonts w:cs="Times New Roman"/>
                <w:lang w:eastAsia="en-GB"/>
              </w:rPr>
              <w:t>Perioada</w:t>
            </w:r>
          </w:p>
          <w:p w14:paraId="335951A7"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40C08480" w14:textId="77777777" w:rsidTr="00847B0F">
        <w:trPr>
          <w:cantSplit/>
          <w:trHeight w:val="66"/>
        </w:trPr>
        <w:tc>
          <w:tcPr>
            <w:tcW w:w="533" w:type="dxa"/>
          </w:tcPr>
          <w:p w14:paraId="442DB2A5"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282B43C7"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T, nr 0016266</w:t>
            </w:r>
          </w:p>
        </w:tc>
        <w:tc>
          <w:tcPr>
            <w:tcW w:w="2165" w:type="dxa"/>
            <w:gridSpan w:val="2"/>
          </w:tcPr>
          <w:p w14:paraId="1ED3E8FC"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429DCE29" w14:textId="77777777" w:rsidR="00727B04" w:rsidRPr="00A001B4" w:rsidRDefault="00727B04" w:rsidP="00847B0F">
            <w:pPr>
              <w:rPr>
                <w:rFonts w:cs="Times New Roman"/>
                <w:lang w:eastAsia="en-GB"/>
              </w:rPr>
            </w:pPr>
            <w:r w:rsidRPr="00A001B4">
              <w:rPr>
                <w:rFonts w:cs="Times New Roman"/>
                <w:lang w:eastAsia="en-GB"/>
              </w:rPr>
              <w:t>Informatica</w:t>
            </w:r>
          </w:p>
        </w:tc>
        <w:tc>
          <w:tcPr>
            <w:tcW w:w="2298" w:type="dxa"/>
            <w:gridSpan w:val="2"/>
          </w:tcPr>
          <w:p w14:paraId="3AFAC0BA" w14:textId="77777777" w:rsidR="00727B04" w:rsidRPr="00A001B4" w:rsidRDefault="00727B04" w:rsidP="00847B0F">
            <w:pPr>
              <w:rPr>
                <w:rFonts w:cs="Times New Roman"/>
                <w:lang w:eastAsia="en-GB"/>
              </w:rPr>
            </w:pPr>
            <w:r w:rsidRPr="00A001B4">
              <w:rPr>
                <w:rFonts w:cs="Times New Roman"/>
                <w:lang w:eastAsia="en-GB"/>
              </w:rPr>
              <w:t>iunie 2001</w:t>
            </w:r>
          </w:p>
        </w:tc>
      </w:tr>
      <w:tr w:rsidR="00727B04" w:rsidRPr="00A001B4" w14:paraId="48D04A5C" w14:textId="77777777" w:rsidTr="00847B0F">
        <w:trPr>
          <w:cantSplit/>
          <w:trHeight w:val="50"/>
        </w:trPr>
        <w:tc>
          <w:tcPr>
            <w:tcW w:w="533" w:type="dxa"/>
          </w:tcPr>
          <w:p w14:paraId="34A7EFAD"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29A29D23"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Ethical</w:t>
            </w:r>
            <w:proofErr w:type="spellEnd"/>
            <w:r w:rsidRPr="00A001B4">
              <w:rPr>
                <w:rFonts w:cs="Times New Roman"/>
                <w:lang w:eastAsia="en-GB"/>
              </w:rPr>
              <w:t xml:space="preserve"> Hacker (CEH), nr. ECC20743079647</w:t>
            </w:r>
          </w:p>
        </w:tc>
        <w:tc>
          <w:tcPr>
            <w:tcW w:w="2165" w:type="dxa"/>
            <w:gridSpan w:val="2"/>
          </w:tcPr>
          <w:p w14:paraId="5E7300A9"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7CED2F07" w14:textId="77777777" w:rsidR="00727B04" w:rsidRPr="00A001B4" w:rsidRDefault="00727B04" w:rsidP="00847B0F">
            <w:pPr>
              <w:rPr>
                <w:rFonts w:cs="Times New Roman"/>
                <w:lang w:eastAsia="en-GB"/>
              </w:rPr>
            </w:pPr>
            <w:r w:rsidRPr="00A001B4">
              <w:rPr>
                <w:rFonts w:cs="Times New Roman"/>
                <w:lang w:eastAsia="en-GB"/>
              </w:rPr>
              <w:t>Expert in securitate ofensivă</w:t>
            </w:r>
          </w:p>
        </w:tc>
        <w:tc>
          <w:tcPr>
            <w:tcW w:w="2298" w:type="dxa"/>
            <w:gridSpan w:val="2"/>
          </w:tcPr>
          <w:p w14:paraId="3232255E" w14:textId="77777777" w:rsidR="00727B04" w:rsidRPr="00A001B4" w:rsidRDefault="00727B04" w:rsidP="00847B0F">
            <w:pPr>
              <w:rPr>
                <w:rFonts w:cs="Times New Roman"/>
                <w:lang w:eastAsia="en-GB"/>
              </w:rPr>
            </w:pPr>
            <w:r w:rsidRPr="00A001B4">
              <w:rPr>
                <w:rFonts w:cs="Times New Roman"/>
                <w:lang w:eastAsia="en-GB"/>
              </w:rPr>
              <w:t>27.02.2013-01.03.2027</w:t>
            </w:r>
          </w:p>
        </w:tc>
      </w:tr>
      <w:tr w:rsidR="00727B04" w:rsidRPr="00A001B4" w14:paraId="673CB295" w14:textId="77777777" w:rsidTr="00847B0F">
        <w:trPr>
          <w:cantSplit/>
          <w:trHeight w:val="50"/>
        </w:trPr>
        <w:tc>
          <w:tcPr>
            <w:tcW w:w="533" w:type="dxa"/>
          </w:tcPr>
          <w:p w14:paraId="79C182A3"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0FBD918B"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Information </w:t>
            </w:r>
            <w:proofErr w:type="spellStart"/>
            <w:r w:rsidRPr="00A001B4">
              <w:rPr>
                <w:rFonts w:cs="Times New Roman"/>
                <w:lang w:eastAsia="en-GB"/>
              </w:rPr>
              <w:t>Systems</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Professional (CISSP); nr.517865</w:t>
            </w:r>
          </w:p>
        </w:tc>
        <w:tc>
          <w:tcPr>
            <w:tcW w:w="2165" w:type="dxa"/>
            <w:gridSpan w:val="2"/>
          </w:tcPr>
          <w:p w14:paraId="76852B61" w14:textId="77777777" w:rsidR="00727B04" w:rsidRPr="00A001B4" w:rsidRDefault="00727B04" w:rsidP="00847B0F">
            <w:pPr>
              <w:rPr>
                <w:rFonts w:cs="Times New Roman"/>
                <w:lang w:eastAsia="en-GB"/>
              </w:rPr>
            </w:pPr>
            <w:r w:rsidRPr="00A001B4">
              <w:rPr>
                <w:rFonts w:cs="Times New Roman"/>
                <w:lang w:eastAsia="en-GB"/>
              </w:rPr>
              <w:t>ISC2</w:t>
            </w:r>
          </w:p>
        </w:tc>
        <w:tc>
          <w:tcPr>
            <w:tcW w:w="2299" w:type="dxa"/>
            <w:gridSpan w:val="4"/>
          </w:tcPr>
          <w:p w14:paraId="6DDE16AE" w14:textId="77777777" w:rsidR="00727B04" w:rsidRPr="00A001B4" w:rsidRDefault="00727B04" w:rsidP="00847B0F">
            <w:pPr>
              <w:rPr>
                <w:rFonts w:cs="Times New Roman"/>
                <w:lang w:eastAsia="en-GB"/>
              </w:rPr>
            </w:pPr>
            <w:r w:rsidRPr="00A001B4">
              <w:rPr>
                <w:rFonts w:cs="Times New Roman"/>
                <w:lang w:eastAsia="en-GB"/>
              </w:rPr>
              <w:t>Expert securitate informației si a sistemelor informatice</w:t>
            </w:r>
          </w:p>
        </w:tc>
        <w:tc>
          <w:tcPr>
            <w:tcW w:w="2298" w:type="dxa"/>
            <w:gridSpan w:val="2"/>
          </w:tcPr>
          <w:p w14:paraId="7C19075F" w14:textId="77777777" w:rsidR="00727B04" w:rsidRPr="00A001B4" w:rsidRDefault="00727B04" w:rsidP="00847B0F">
            <w:pPr>
              <w:rPr>
                <w:rFonts w:cs="Times New Roman"/>
                <w:lang w:eastAsia="en-GB"/>
              </w:rPr>
            </w:pPr>
            <w:r w:rsidRPr="00A001B4">
              <w:rPr>
                <w:rFonts w:cs="Times New Roman"/>
                <w:lang w:eastAsia="en-GB"/>
              </w:rPr>
              <w:t xml:space="preserve">2015 </w:t>
            </w:r>
            <w:proofErr w:type="spellStart"/>
            <w:r w:rsidRPr="00A001B4">
              <w:rPr>
                <w:rFonts w:cs="Times New Roman"/>
                <w:lang w:eastAsia="en-GB"/>
              </w:rPr>
              <w:t>initial</w:t>
            </w:r>
            <w:proofErr w:type="spellEnd"/>
            <w:r w:rsidRPr="00A001B4">
              <w:rPr>
                <w:rFonts w:cs="Times New Roman"/>
                <w:lang w:eastAsia="en-GB"/>
              </w:rPr>
              <w:t xml:space="preserve"> / 01.06.2024-31.05.2027</w:t>
            </w:r>
          </w:p>
        </w:tc>
      </w:tr>
      <w:tr w:rsidR="00727B04" w:rsidRPr="00A001B4" w14:paraId="6CA4D077" w14:textId="77777777" w:rsidTr="00847B0F">
        <w:trPr>
          <w:cantSplit/>
          <w:trHeight w:val="50"/>
        </w:trPr>
        <w:tc>
          <w:tcPr>
            <w:tcW w:w="533" w:type="dxa"/>
          </w:tcPr>
          <w:p w14:paraId="1E9BEDB3" w14:textId="77777777" w:rsidR="00727B04" w:rsidRPr="00A001B4" w:rsidRDefault="00727B04" w:rsidP="00847B0F">
            <w:pPr>
              <w:rPr>
                <w:rFonts w:cs="Times New Roman"/>
                <w:lang w:eastAsia="en-GB"/>
              </w:rPr>
            </w:pPr>
            <w:r w:rsidRPr="00A001B4">
              <w:rPr>
                <w:rFonts w:cs="Times New Roman"/>
                <w:lang w:eastAsia="en-GB"/>
              </w:rPr>
              <w:t>4</w:t>
            </w:r>
          </w:p>
        </w:tc>
        <w:tc>
          <w:tcPr>
            <w:tcW w:w="2338" w:type="dxa"/>
          </w:tcPr>
          <w:p w14:paraId="5EFAB142" w14:textId="77777777" w:rsidR="00727B04" w:rsidRPr="00A001B4" w:rsidRDefault="00727B04" w:rsidP="00847B0F">
            <w:pPr>
              <w:rPr>
                <w:rFonts w:cs="Times New Roman"/>
                <w:lang w:eastAsia="en-GB"/>
              </w:rPr>
            </w:pPr>
            <w:r w:rsidRPr="00A001B4">
              <w:rPr>
                <w:rFonts w:cs="Times New Roman"/>
                <w:lang w:eastAsia="en-GB"/>
              </w:rPr>
              <w:t xml:space="preserve">EC-Council </w:t>
            </w: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Analyst</w:t>
            </w:r>
            <w:proofErr w:type="spellEnd"/>
            <w:r w:rsidRPr="00A001B4">
              <w:rPr>
                <w:rFonts w:cs="Times New Roman"/>
                <w:lang w:eastAsia="en-GB"/>
              </w:rPr>
              <w:t xml:space="preserve"> (ECSA); nr. ECC16572908564</w:t>
            </w:r>
          </w:p>
        </w:tc>
        <w:tc>
          <w:tcPr>
            <w:tcW w:w="2165" w:type="dxa"/>
            <w:gridSpan w:val="2"/>
          </w:tcPr>
          <w:p w14:paraId="526F2AE2"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0DCD0E40" w14:textId="77777777" w:rsidR="00727B04" w:rsidRPr="00A001B4" w:rsidRDefault="00727B04" w:rsidP="00847B0F">
            <w:pPr>
              <w:rPr>
                <w:rFonts w:cs="Times New Roman"/>
                <w:lang w:eastAsia="en-GB"/>
              </w:rPr>
            </w:pP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Analyst</w:t>
            </w:r>
            <w:proofErr w:type="spellEnd"/>
            <w:r w:rsidRPr="00A001B4">
              <w:rPr>
                <w:rFonts w:cs="Times New Roman"/>
                <w:lang w:eastAsia="en-GB"/>
              </w:rPr>
              <w:t xml:space="preserve"> cu expertiză în testare avansată de penetrare</w:t>
            </w:r>
          </w:p>
        </w:tc>
        <w:tc>
          <w:tcPr>
            <w:tcW w:w="2298" w:type="dxa"/>
            <w:gridSpan w:val="2"/>
          </w:tcPr>
          <w:p w14:paraId="0EA8612E" w14:textId="77777777" w:rsidR="00727B04" w:rsidRPr="00A001B4" w:rsidRDefault="00727B04" w:rsidP="00847B0F">
            <w:pPr>
              <w:rPr>
                <w:rFonts w:cs="Times New Roman"/>
                <w:lang w:eastAsia="en-GB"/>
              </w:rPr>
            </w:pPr>
            <w:r w:rsidRPr="00A001B4">
              <w:rPr>
                <w:rFonts w:cs="Times New Roman"/>
                <w:lang w:eastAsia="en-GB"/>
              </w:rPr>
              <w:t>17.03.2016/01.04.2026</w:t>
            </w:r>
          </w:p>
        </w:tc>
      </w:tr>
      <w:tr w:rsidR="00727B04" w:rsidRPr="00A001B4" w14:paraId="73986792" w14:textId="77777777" w:rsidTr="00847B0F">
        <w:trPr>
          <w:cantSplit/>
          <w:trHeight w:val="50"/>
        </w:trPr>
        <w:tc>
          <w:tcPr>
            <w:tcW w:w="533" w:type="dxa"/>
          </w:tcPr>
          <w:p w14:paraId="09DE4C43" w14:textId="77777777" w:rsidR="00727B04" w:rsidRPr="00A001B4" w:rsidRDefault="00727B04" w:rsidP="00847B0F">
            <w:pPr>
              <w:rPr>
                <w:rFonts w:cs="Times New Roman"/>
                <w:lang w:eastAsia="en-GB"/>
              </w:rPr>
            </w:pPr>
            <w:r w:rsidRPr="00A001B4">
              <w:rPr>
                <w:rFonts w:cs="Times New Roman"/>
                <w:lang w:eastAsia="en-GB"/>
              </w:rPr>
              <w:t>5</w:t>
            </w:r>
          </w:p>
        </w:tc>
        <w:tc>
          <w:tcPr>
            <w:tcW w:w="2338" w:type="dxa"/>
          </w:tcPr>
          <w:p w14:paraId="30205087" w14:textId="77777777" w:rsidR="00727B04" w:rsidRPr="00A001B4" w:rsidRDefault="00727B04" w:rsidP="00847B0F">
            <w:pPr>
              <w:rPr>
                <w:rFonts w:cs="Times New Roman"/>
                <w:lang w:eastAsia="en-GB"/>
              </w:rPr>
            </w:pPr>
            <w:r w:rsidRPr="00A001B4">
              <w:rPr>
                <w:rFonts w:cs="Times New Roman"/>
                <w:lang w:eastAsia="en-GB"/>
              </w:rPr>
              <w:t xml:space="preserve">Computer </w:t>
            </w:r>
            <w:proofErr w:type="spellStart"/>
            <w:r w:rsidRPr="00A001B4">
              <w:rPr>
                <w:rFonts w:cs="Times New Roman"/>
                <w:lang w:eastAsia="en-GB"/>
              </w:rPr>
              <w:t>Hacking</w:t>
            </w:r>
            <w:proofErr w:type="spellEnd"/>
            <w:r w:rsidRPr="00A001B4">
              <w:rPr>
                <w:rFonts w:cs="Times New Roman"/>
                <w:lang w:eastAsia="en-GB"/>
              </w:rPr>
              <w:t xml:space="preserve"> </w:t>
            </w:r>
            <w:proofErr w:type="spellStart"/>
            <w:r w:rsidRPr="00A001B4">
              <w:rPr>
                <w:rFonts w:cs="Times New Roman"/>
                <w:lang w:eastAsia="en-GB"/>
              </w:rPr>
              <w:t>Forensic</w:t>
            </w:r>
            <w:proofErr w:type="spellEnd"/>
            <w:r w:rsidRPr="00A001B4">
              <w:rPr>
                <w:rFonts w:cs="Times New Roman"/>
                <w:lang w:eastAsia="en-GB"/>
              </w:rPr>
              <w:t xml:space="preserve"> Investigator (CHFI); nr ECC11075661880</w:t>
            </w:r>
            <w:r w:rsidRPr="00A001B4">
              <w:rPr>
                <w:rFonts w:cs="Times New Roman"/>
                <w:lang w:eastAsia="en-GB"/>
              </w:rPr>
              <w:tab/>
            </w:r>
          </w:p>
        </w:tc>
        <w:tc>
          <w:tcPr>
            <w:tcW w:w="2165" w:type="dxa"/>
            <w:gridSpan w:val="2"/>
          </w:tcPr>
          <w:p w14:paraId="62BE08A2"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2F5E1488" w14:textId="77777777" w:rsidR="00727B04" w:rsidRPr="00A001B4" w:rsidRDefault="00727B04" w:rsidP="00847B0F">
            <w:pPr>
              <w:rPr>
                <w:rFonts w:cs="Times New Roman"/>
                <w:lang w:eastAsia="en-GB"/>
              </w:rPr>
            </w:pPr>
            <w:r w:rsidRPr="00A001B4">
              <w:rPr>
                <w:rFonts w:cs="Times New Roman"/>
                <w:lang w:eastAsia="en-GB"/>
              </w:rPr>
              <w:t>Expert în investigații de securitate cibernetică</w:t>
            </w:r>
          </w:p>
        </w:tc>
        <w:tc>
          <w:tcPr>
            <w:tcW w:w="2298" w:type="dxa"/>
            <w:gridSpan w:val="2"/>
          </w:tcPr>
          <w:p w14:paraId="47466B8A" w14:textId="77777777" w:rsidR="00727B04" w:rsidRPr="00A001B4" w:rsidRDefault="00727B04" w:rsidP="00847B0F">
            <w:pPr>
              <w:rPr>
                <w:rFonts w:cs="Times New Roman"/>
                <w:lang w:eastAsia="en-GB"/>
              </w:rPr>
            </w:pPr>
            <w:r w:rsidRPr="00A001B4">
              <w:rPr>
                <w:rFonts w:cs="Times New Roman"/>
                <w:lang w:eastAsia="en-GB"/>
              </w:rPr>
              <w:t>30.03.2018-31.03.2027</w:t>
            </w:r>
          </w:p>
        </w:tc>
      </w:tr>
      <w:tr w:rsidR="00727B04" w:rsidRPr="00A001B4" w14:paraId="0D6267CD" w14:textId="77777777" w:rsidTr="00847B0F">
        <w:trPr>
          <w:cantSplit/>
          <w:trHeight w:val="50"/>
        </w:trPr>
        <w:tc>
          <w:tcPr>
            <w:tcW w:w="533" w:type="dxa"/>
          </w:tcPr>
          <w:p w14:paraId="38CA2F18" w14:textId="77777777" w:rsidR="00727B04" w:rsidRPr="00A001B4" w:rsidRDefault="00727B04" w:rsidP="00847B0F">
            <w:pPr>
              <w:rPr>
                <w:rFonts w:cs="Times New Roman"/>
                <w:lang w:eastAsia="en-GB"/>
              </w:rPr>
            </w:pPr>
            <w:r w:rsidRPr="00A001B4">
              <w:rPr>
                <w:rFonts w:cs="Times New Roman"/>
                <w:lang w:eastAsia="en-GB"/>
              </w:rPr>
              <w:t>6.</w:t>
            </w:r>
          </w:p>
        </w:tc>
        <w:tc>
          <w:tcPr>
            <w:tcW w:w="2338" w:type="dxa"/>
          </w:tcPr>
          <w:p w14:paraId="3F7D8A81"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Information </w:t>
            </w:r>
            <w:proofErr w:type="spellStart"/>
            <w:r w:rsidRPr="00A001B4">
              <w:rPr>
                <w:rFonts w:cs="Times New Roman"/>
                <w:lang w:eastAsia="en-GB"/>
              </w:rPr>
              <w:t>Security</w:t>
            </w:r>
            <w:proofErr w:type="spellEnd"/>
            <w:r w:rsidRPr="00A001B4">
              <w:rPr>
                <w:rFonts w:cs="Times New Roman"/>
                <w:lang w:eastAsia="en-GB"/>
              </w:rPr>
              <w:t xml:space="preserve"> Manager (CISM); nr 1946943</w:t>
            </w:r>
          </w:p>
        </w:tc>
        <w:tc>
          <w:tcPr>
            <w:tcW w:w="2165" w:type="dxa"/>
            <w:gridSpan w:val="2"/>
          </w:tcPr>
          <w:p w14:paraId="4E374816" w14:textId="77777777" w:rsidR="00727B04" w:rsidRPr="00A001B4" w:rsidRDefault="00727B04" w:rsidP="00847B0F">
            <w:pPr>
              <w:rPr>
                <w:rFonts w:cs="Times New Roman"/>
                <w:lang w:eastAsia="en-GB"/>
              </w:rPr>
            </w:pPr>
            <w:r w:rsidRPr="00A001B4">
              <w:rPr>
                <w:rFonts w:cs="Times New Roman"/>
                <w:lang w:eastAsia="en-GB"/>
              </w:rPr>
              <w:t>ISACA</w:t>
            </w:r>
          </w:p>
        </w:tc>
        <w:tc>
          <w:tcPr>
            <w:tcW w:w="2299" w:type="dxa"/>
            <w:gridSpan w:val="4"/>
          </w:tcPr>
          <w:p w14:paraId="39D549F0" w14:textId="77777777" w:rsidR="00727B04" w:rsidRPr="00A001B4" w:rsidRDefault="00727B04" w:rsidP="00847B0F">
            <w:pPr>
              <w:rPr>
                <w:rFonts w:cs="Times New Roman"/>
                <w:lang w:eastAsia="en-GB"/>
              </w:rPr>
            </w:pPr>
            <w:r w:rsidRPr="00A001B4">
              <w:rPr>
                <w:rFonts w:cs="Times New Roman"/>
                <w:lang w:eastAsia="en-GB"/>
              </w:rPr>
              <w:t>Expert în managementul securității informației</w:t>
            </w:r>
          </w:p>
        </w:tc>
        <w:tc>
          <w:tcPr>
            <w:tcW w:w="2298" w:type="dxa"/>
            <w:gridSpan w:val="2"/>
          </w:tcPr>
          <w:p w14:paraId="46823CC7" w14:textId="77777777" w:rsidR="00727B04" w:rsidRPr="00A001B4" w:rsidRDefault="00727B04" w:rsidP="00847B0F">
            <w:pPr>
              <w:rPr>
                <w:rFonts w:cs="Times New Roman"/>
                <w:lang w:eastAsia="en-GB"/>
              </w:rPr>
            </w:pPr>
            <w:r w:rsidRPr="00A001B4">
              <w:rPr>
                <w:rFonts w:cs="Times New Roman"/>
                <w:lang w:eastAsia="en-GB"/>
              </w:rPr>
              <w:t xml:space="preserve">2021 </w:t>
            </w:r>
            <w:proofErr w:type="spellStart"/>
            <w:r w:rsidRPr="00A001B4">
              <w:rPr>
                <w:rFonts w:cs="Times New Roman"/>
                <w:lang w:eastAsia="en-GB"/>
              </w:rPr>
              <w:t>intial</w:t>
            </w:r>
            <w:proofErr w:type="spellEnd"/>
            <w:r w:rsidRPr="00A001B4">
              <w:rPr>
                <w:rFonts w:cs="Times New Roman"/>
                <w:lang w:eastAsia="en-GB"/>
              </w:rPr>
              <w:t xml:space="preserve"> / 01.01.2025-31.12.2027</w:t>
            </w:r>
          </w:p>
        </w:tc>
      </w:tr>
    </w:tbl>
    <w:p w14:paraId="6647BF7F" w14:textId="77777777" w:rsidR="000F6DD4" w:rsidRPr="00A001B4" w:rsidRDefault="000F6DD4" w:rsidP="00B42622">
      <w:pPr>
        <w:tabs>
          <w:tab w:val="left" w:pos="851"/>
        </w:tabs>
        <w:adjustRightInd w:val="0"/>
        <w:contextualSpacing/>
        <w:rPr>
          <w:rFonts w:eastAsia="Calibri" w:cs="Times New Roman"/>
        </w:rPr>
      </w:pPr>
    </w:p>
    <w:p w14:paraId="7B9B78ED" w14:textId="77777777" w:rsidR="000F6DD4" w:rsidRPr="00A001B4" w:rsidRDefault="000F6DD4" w:rsidP="00B42622">
      <w:pPr>
        <w:tabs>
          <w:tab w:val="left" w:pos="851"/>
        </w:tabs>
        <w:adjustRightInd w:val="0"/>
        <w:contextualSpacing/>
        <w:rPr>
          <w:rFonts w:eastAsia="Calibri" w:cs="Times New Roman"/>
        </w:rPr>
      </w:pPr>
    </w:p>
    <w:p w14:paraId="08CC0C3F" w14:textId="77777777" w:rsidR="000F6DD4" w:rsidRPr="00A001B4" w:rsidRDefault="000F6DD4" w:rsidP="00B42622">
      <w:pPr>
        <w:tabs>
          <w:tab w:val="left" w:pos="851"/>
        </w:tabs>
        <w:adjustRightInd w:val="0"/>
        <w:contextualSpacing/>
        <w:rPr>
          <w:rFonts w:eastAsia="Calibri" w:cs="Times New Roman"/>
        </w:rPr>
      </w:pPr>
    </w:p>
    <w:p w14:paraId="3ECB47B9" w14:textId="77777777" w:rsidR="000F6DD4" w:rsidRPr="00A001B4" w:rsidRDefault="000F6DD4" w:rsidP="00B42622">
      <w:pPr>
        <w:tabs>
          <w:tab w:val="left" w:pos="851"/>
        </w:tabs>
        <w:adjustRightInd w:val="0"/>
        <w:contextualSpacing/>
        <w:rPr>
          <w:rFonts w:eastAsia="Calibri" w:cs="Times New Roman"/>
        </w:rPr>
      </w:pPr>
    </w:p>
    <w:p w14:paraId="5667BDC4" w14:textId="77777777" w:rsidR="000F6DD4" w:rsidRPr="00A001B4" w:rsidRDefault="000F6DD4" w:rsidP="00B42622">
      <w:pPr>
        <w:tabs>
          <w:tab w:val="left" w:pos="851"/>
        </w:tabs>
        <w:adjustRightInd w:val="0"/>
        <w:contextualSpacing/>
        <w:rPr>
          <w:rFonts w:eastAsia="Calibri" w:cs="Times New Roman"/>
        </w:rPr>
      </w:pPr>
    </w:p>
    <w:p w14:paraId="30F1197C" w14:textId="77777777" w:rsidR="000F6DD4" w:rsidRPr="00A001B4" w:rsidRDefault="000F6DD4" w:rsidP="00B42622">
      <w:pPr>
        <w:tabs>
          <w:tab w:val="left" w:pos="851"/>
        </w:tabs>
        <w:adjustRightInd w:val="0"/>
        <w:contextualSpacing/>
        <w:rPr>
          <w:rFonts w:eastAsia="Calibri" w:cs="Times New Roman"/>
        </w:rPr>
      </w:pPr>
    </w:p>
    <w:p w14:paraId="331CD3BC" w14:textId="77777777" w:rsidR="000F6DD4" w:rsidRPr="00A001B4" w:rsidRDefault="000F6DD4" w:rsidP="00B42622">
      <w:pPr>
        <w:tabs>
          <w:tab w:val="left" w:pos="851"/>
        </w:tabs>
        <w:adjustRightInd w:val="0"/>
        <w:contextualSpacing/>
        <w:rPr>
          <w:rFonts w:eastAsia="Calibri" w:cs="Times New Roman"/>
        </w:rPr>
      </w:pPr>
    </w:p>
    <w:p w14:paraId="63352CB1" w14:textId="77777777" w:rsidR="000F6DD4" w:rsidRPr="00A001B4" w:rsidRDefault="000F6DD4" w:rsidP="00B42622">
      <w:pPr>
        <w:tabs>
          <w:tab w:val="left" w:pos="851"/>
        </w:tabs>
        <w:adjustRightInd w:val="0"/>
        <w:contextualSpacing/>
        <w:rPr>
          <w:rFonts w:eastAsia="Calibri" w:cs="Times New Roman"/>
        </w:rPr>
      </w:pPr>
    </w:p>
    <w:p w14:paraId="4CAD4DCC" w14:textId="77777777" w:rsidR="000F6DD4" w:rsidRPr="00A001B4" w:rsidRDefault="000F6DD4" w:rsidP="00B42622">
      <w:pPr>
        <w:tabs>
          <w:tab w:val="left" w:pos="851"/>
        </w:tabs>
        <w:adjustRightInd w:val="0"/>
        <w:contextualSpacing/>
        <w:rPr>
          <w:rFonts w:eastAsia="Calibri" w:cs="Times New Roman"/>
        </w:rPr>
      </w:pPr>
    </w:p>
    <w:p w14:paraId="0821E928"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646F62F8" w14:textId="77777777" w:rsidTr="00847B0F">
        <w:trPr>
          <w:cantSplit/>
          <w:trHeight w:val="480"/>
        </w:trPr>
        <w:tc>
          <w:tcPr>
            <w:tcW w:w="4147" w:type="dxa"/>
            <w:gridSpan w:val="3"/>
          </w:tcPr>
          <w:p w14:paraId="7743EFC5" w14:textId="77777777" w:rsidR="00727B04" w:rsidRPr="00A001B4" w:rsidRDefault="00727B04" w:rsidP="00847B0F">
            <w:pPr>
              <w:rPr>
                <w:rFonts w:cs="Times New Roman"/>
                <w:b/>
                <w:bCs/>
                <w:lang w:eastAsia="en-GB"/>
              </w:rPr>
            </w:pPr>
            <w:r w:rsidRPr="00A001B4">
              <w:rPr>
                <w:rFonts w:cs="Times New Roman"/>
                <w:b/>
                <w:bCs/>
                <w:lang w:eastAsia="en-GB"/>
              </w:rPr>
              <w:t>Nume și prenume expert: Gheorghe Mărăcine</w:t>
            </w:r>
          </w:p>
        </w:tc>
        <w:tc>
          <w:tcPr>
            <w:tcW w:w="5486" w:type="dxa"/>
            <w:gridSpan w:val="7"/>
          </w:tcPr>
          <w:p w14:paraId="04524D62"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3B97ECF9" w14:textId="77777777" w:rsidTr="00847B0F">
        <w:trPr>
          <w:cantSplit/>
          <w:trHeight w:val="480"/>
        </w:trPr>
        <w:tc>
          <w:tcPr>
            <w:tcW w:w="4147" w:type="dxa"/>
            <w:gridSpan w:val="3"/>
          </w:tcPr>
          <w:p w14:paraId="2034B10B"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2078AA85" w14:textId="77777777" w:rsidR="00727B04" w:rsidRPr="00A001B4" w:rsidRDefault="00727B04" w:rsidP="00847B0F">
            <w:pPr>
              <w:rPr>
                <w:rFonts w:cs="Times New Roman"/>
                <w:lang w:eastAsia="en-GB"/>
              </w:rPr>
            </w:pPr>
            <w:r w:rsidRPr="00A001B4">
              <w:rPr>
                <w:rFonts w:cs="Times New Roman"/>
                <w:lang w:eastAsia="en-GB"/>
              </w:rPr>
              <w:t>Telefon: +40 768 927 693</w:t>
            </w:r>
          </w:p>
        </w:tc>
        <w:tc>
          <w:tcPr>
            <w:tcW w:w="2651" w:type="dxa"/>
            <w:gridSpan w:val="3"/>
          </w:tcPr>
          <w:p w14:paraId="50327AA5"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gheorghe.maracine@safetech.ro</w:t>
            </w:r>
          </w:p>
        </w:tc>
      </w:tr>
      <w:tr w:rsidR="00727B04" w:rsidRPr="00A001B4" w14:paraId="27BCF4F9" w14:textId="77777777" w:rsidTr="00847B0F">
        <w:trPr>
          <w:cantSplit/>
          <w:trHeight w:val="480"/>
        </w:trPr>
        <w:tc>
          <w:tcPr>
            <w:tcW w:w="4147" w:type="dxa"/>
            <w:gridSpan w:val="3"/>
          </w:tcPr>
          <w:p w14:paraId="4E6AEEEA"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775C5468" w14:textId="77777777" w:rsidR="00727B04" w:rsidRPr="00A001B4" w:rsidRDefault="00727B04" w:rsidP="00847B0F">
            <w:pPr>
              <w:rPr>
                <w:rFonts w:cs="Times New Roman"/>
                <w:lang w:eastAsia="en-GB"/>
              </w:rPr>
            </w:pPr>
            <w:r w:rsidRPr="00A001B4">
              <w:rPr>
                <w:rFonts w:cs="Times New Roman"/>
                <w:lang w:eastAsia="en-GB"/>
              </w:rPr>
              <w:t>Selectați:</w:t>
            </w:r>
          </w:p>
          <w:p w14:paraId="2C1F0BF9" w14:textId="77777777" w:rsidR="00727B04" w:rsidRPr="00A001B4" w:rsidRDefault="00727B04" w:rsidP="00847B0F">
            <w:pPr>
              <w:rPr>
                <w:rFonts w:cs="Times New Roman"/>
                <w:lang w:eastAsia="en-GB"/>
              </w:rPr>
            </w:pPr>
            <w:r w:rsidRPr="00A001B4">
              <w:rPr>
                <w:rFonts w:cs="Times New Roman"/>
                <w:lang w:eastAsia="en-GB"/>
              </w:rPr>
              <w:t>x Angajat</w:t>
            </w:r>
          </w:p>
          <w:p w14:paraId="3E1B2267" w14:textId="77777777" w:rsidR="00727B04" w:rsidRPr="00A001B4" w:rsidRDefault="00727B04" w:rsidP="00847B0F">
            <w:pPr>
              <w:rPr>
                <w:rFonts w:cs="Times New Roman"/>
                <w:lang w:eastAsia="en-GB"/>
              </w:rPr>
            </w:pPr>
            <w:r w:rsidRPr="00A001B4">
              <w:rPr>
                <w:rFonts w:cs="Times New Roman"/>
                <w:lang w:eastAsia="en-GB"/>
              </w:rPr>
              <w:t>□ Liber profesionist</w:t>
            </w:r>
          </w:p>
          <w:p w14:paraId="3203A62E" w14:textId="77777777" w:rsidR="00727B04" w:rsidRPr="00A001B4" w:rsidRDefault="00727B04" w:rsidP="00847B0F">
            <w:pPr>
              <w:rPr>
                <w:rFonts w:cs="Times New Roman"/>
                <w:lang w:eastAsia="en-GB"/>
              </w:rPr>
            </w:pPr>
            <w:r w:rsidRPr="00A001B4">
              <w:rPr>
                <w:rFonts w:cs="Times New Roman"/>
                <w:lang w:eastAsia="en-GB"/>
              </w:rPr>
              <w:t>□ Subcontractant</w:t>
            </w:r>
          </w:p>
          <w:p w14:paraId="510B079B"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2F2F976E"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A001B4" w:rsidRDefault="00727B04" w:rsidP="00847B0F">
            <w:pPr>
              <w:rPr>
                <w:rFonts w:cs="Times New Roman"/>
                <w:b/>
                <w:lang w:eastAsia="en-GB"/>
              </w:rPr>
            </w:pPr>
            <w:r w:rsidRPr="00A001B4">
              <w:rPr>
                <w:rFonts w:cs="Times New Roman"/>
                <w:lang w:eastAsia="en-GB"/>
              </w:rPr>
              <w:t>27 luni</w:t>
            </w:r>
          </w:p>
        </w:tc>
      </w:tr>
      <w:tr w:rsidR="00727B04" w:rsidRPr="00A001B4" w14:paraId="6A2D230C" w14:textId="77777777" w:rsidTr="00847B0F">
        <w:trPr>
          <w:cantSplit/>
          <w:trHeight w:val="711"/>
        </w:trPr>
        <w:tc>
          <w:tcPr>
            <w:tcW w:w="4147" w:type="dxa"/>
            <w:gridSpan w:val="3"/>
          </w:tcPr>
          <w:p w14:paraId="170EC276"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2C46DFB7"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360147D2"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3A905544" w14:textId="77777777" w:rsidTr="00847B0F">
        <w:trPr>
          <w:cantSplit/>
          <w:trHeight w:val="480"/>
        </w:trPr>
        <w:tc>
          <w:tcPr>
            <w:tcW w:w="4147" w:type="dxa"/>
            <w:gridSpan w:val="3"/>
          </w:tcPr>
          <w:p w14:paraId="60A66271"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1B71FCAC" w14:textId="77777777" w:rsidTr="00847B0F">
        <w:trPr>
          <w:cantSplit/>
          <w:trHeight w:val="480"/>
        </w:trPr>
        <w:tc>
          <w:tcPr>
            <w:tcW w:w="4147" w:type="dxa"/>
            <w:gridSpan w:val="3"/>
          </w:tcPr>
          <w:p w14:paraId="4E23D3CA"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F80CE2A"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Tehnica de </w:t>
            </w:r>
            <w:proofErr w:type="spellStart"/>
            <w:r w:rsidRPr="00A001B4">
              <w:rPr>
                <w:rFonts w:cs="Times New Roman"/>
                <w:i/>
                <w:lang w:eastAsia="en-GB"/>
              </w:rPr>
              <w:t>Constructii</w:t>
            </w:r>
            <w:proofErr w:type="spellEnd"/>
            <w:r w:rsidRPr="00A001B4">
              <w:rPr>
                <w:rFonts w:cs="Times New Roman"/>
                <w:i/>
                <w:lang w:eastAsia="en-GB"/>
              </w:rPr>
              <w:t xml:space="preserve"> </w:t>
            </w:r>
            <w:proofErr w:type="spellStart"/>
            <w:r w:rsidRPr="00A001B4">
              <w:rPr>
                <w:rFonts w:cs="Times New Roman"/>
                <w:i/>
                <w:lang w:eastAsia="en-GB"/>
              </w:rPr>
              <w:t>Bucuresti</w:t>
            </w:r>
            <w:proofErr w:type="spellEnd"/>
            <w:r w:rsidRPr="00A001B4">
              <w:rPr>
                <w:rFonts w:cs="Times New Roman"/>
                <w:i/>
                <w:lang w:eastAsia="en-GB"/>
              </w:rPr>
              <w:t xml:space="preserve">-Facultatea de Hidrotehnica- Ingineria sistemelor </w:t>
            </w:r>
          </w:p>
        </w:tc>
      </w:tr>
      <w:tr w:rsidR="00727B04" w:rsidRPr="00A001B4" w14:paraId="373B07DC" w14:textId="77777777" w:rsidTr="00847B0F">
        <w:trPr>
          <w:cantSplit/>
          <w:trHeight w:val="306"/>
        </w:trPr>
        <w:tc>
          <w:tcPr>
            <w:tcW w:w="4147" w:type="dxa"/>
            <w:gridSpan w:val="3"/>
          </w:tcPr>
          <w:p w14:paraId="7EF71D09"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6921D834"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52703F59"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(CRISC, CISA) și experiență solidă în securitate cibernetica, inclusiv pentru proiecte guvernamentale.</w:t>
            </w:r>
          </w:p>
        </w:tc>
      </w:tr>
      <w:tr w:rsidR="00727B04" w:rsidRPr="00A001B4" w14:paraId="2EE6A0FA" w14:textId="77777777" w:rsidTr="00847B0F">
        <w:trPr>
          <w:cantSplit/>
          <w:trHeight w:val="306"/>
        </w:trPr>
        <w:tc>
          <w:tcPr>
            <w:tcW w:w="4147" w:type="dxa"/>
            <w:gridSpan w:val="3"/>
          </w:tcPr>
          <w:p w14:paraId="6EA9442F"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7FA8D8E7" w14:textId="77777777" w:rsidTr="00847B0F">
        <w:trPr>
          <w:cantSplit/>
          <w:trHeight w:val="306"/>
        </w:trPr>
        <w:tc>
          <w:tcPr>
            <w:tcW w:w="4147" w:type="dxa"/>
            <w:gridSpan w:val="3"/>
          </w:tcPr>
          <w:p w14:paraId="60BA6DCF"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6A070EB8"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2BCC8F46"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61A12F8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7D1DE8F5" w14:textId="77777777" w:rsidTr="00847B0F">
        <w:trPr>
          <w:cantSplit/>
          <w:trHeight w:val="531"/>
        </w:trPr>
        <w:tc>
          <w:tcPr>
            <w:tcW w:w="4147" w:type="dxa"/>
            <w:gridSpan w:val="3"/>
          </w:tcPr>
          <w:p w14:paraId="0B962316"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19CCBE90"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5EB75D4C"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3B831549"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2ED461D8"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24BA6A85" w14:textId="77777777" w:rsidR="00727B04" w:rsidRPr="00A001B4" w:rsidRDefault="00727B04" w:rsidP="00847B0F">
            <w:pPr>
              <w:rPr>
                <w:rFonts w:cs="Times New Roman"/>
                <w:i/>
                <w:lang w:eastAsia="en-GB"/>
              </w:rPr>
            </w:pPr>
            <w:r w:rsidRPr="00A001B4">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5E2B6AA5" w14:textId="77777777" w:rsidR="00727B04" w:rsidRPr="00A001B4" w:rsidRDefault="00727B04" w:rsidP="00847B0F">
            <w:pPr>
              <w:rPr>
                <w:rFonts w:cs="Times New Roman"/>
                <w:highlight w:val="lightGray"/>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893" w:type="dxa"/>
          </w:tcPr>
          <w:p w14:paraId="42A720F2"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20A7B810"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5D4CF09D"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6BB796B7" w14:textId="77777777" w:rsidR="00727B04" w:rsidRPr="00A001B4" w:rsidRDefault="00727B04" w:rsidP="00847B0F">
            <w:pPr>
              <w:rPr>
                <w:rFonts w:cs="Times New Roman"/>
                <w:lang w:eastAsia="en-GB"/>
              </w:rPr>
            </w:pPr>
            <w:r w:rsidRPr="00A001B4">
              <w:rPr>
                <w:rFonts w:cs="Times New Roman"/>
                <w:i/>
                <w:lang w:eastAsia="en-GB"/>
              </w:rPr>
              <w:t>Evaluare de vulnerabilități, analiza vulnerabilități, evaluare si analiza infrastructuri de rețea</w:t>
            </w:r>
          </w:p>
        </w:tc>
      </w:tr>
      <w:tr w:rsidR="00727B04" w:rsidRPr="00A001B4" w14:paraId="47EEFFCE" w14:textId="77777777" w:rsidTr="00847B0F">
        <w:trPr>
          <w:cantSplit/>
          <w:trHeight w:val="783"/>
        </w:trPr>
        <w:tc>
          <w:tcPr>
            <w:tcW w:w="4147" w:type="dxa"/>
            <w:gridSpan w:val="3"/>
          </w:tcPr>
          <w:p w14:paraId="7F7EF038"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43D27FDE"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7D80344C"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3A6340D8" w14:textId="77777777" w:rsidR="00727B04" w:rsidRPr="00A001B4" w:rsidRDefault="00727B04" w:rsidP="00847B0F">
            <w:pPr>
              <w:rPr>
                <w:rFonts w:cs="Times New Roman"/>
                <w:i/>
                <w:highlight w:val="lightGray"/>
                <w:lang w:eastAsia="en-GB"/>
              </w:rPr>
            </w:pPr>
            <w:r w:rsidRPr="00A001B4">
              <w:rPr>
                <w:rFonts w:cs="Times New Roman"/>
                <w:lang w:eastAsia="en-GB"/>
              </w:rPr>
              <w:t>Octombrie 2023- prezent</w:t>
            </w:r>
          </w:p>
        </w:tc>
        <w:tc>
          <w:tcPr>
            <w:tcW w:w="2743" w:type="dxa"/>
            <w:gridSpan w:val="4"/>
          </w:tcPr>
          <w:p w14:paraId="0CBB7444"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0E68075C"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2BCDD9E9" w14:textId="77777777" w:rsidTr="00847B0F">
        <w:trPr>
          <w:cantSplit/>
          <w:trHeight w:val="783"/>
        </w:trPr>
        <w:tc>
          <w:tcPr>
            <w:tcW w:w="4147" w:type="dxa"/>
            <w:gridSpan w:val="3"/>
          </w:tcPr>
          <w:p w14:paraId="36D86232"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263BE245"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Consultanță și suport în securitate informațională în toate etapele de realizare a unui sistem informatic</w:t>
            </w:r>
          </w:p>
          <w:p w14:paraId="62643D31"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Analiza / proiectarea / instalarea / configurarea si punerea in funcțiune a soluțiilor de securitate specifice fiecărui proiect</w:t>
            </w:r>
          </w:p>
          <w:p w14:paraId="3A8C6F9F"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Activități de testare a securității sistemelor informatice – teste de penetrare</w:t>
            </w:r>
          </w:p>
          <w:p w14:paraId="38A2F30A"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Evaluare de vulnerabilități, analiza vulnerabilități, evaluare si analiza infrastructuri de rețea</w:t>
            </w:r>
          </w:p>
          <w:p w14:paraId="5E529D06" w14:textId="77777777" w:rsidR="00727B04" w:rsidRPr="00A001B4" w:rsidRDefault="00727B04" w:rsidP="00847B0F">
            <w:pPr>
              <w:rPr>
                <w:rFonts w:cs="Times New Roman"/>
                <w:lang w:eastAsia="en-GB"/>
              </w:rPr>
            </w:pPr>
          </w:p>
        </w:tc>
        <w:tc>
          <w:tcPr>
            <w:tcW w:w="2743" w:type="dxa"/>
            <w:gridSpan w:val="4"/>
          </w:tcPr>
          <w:p w14:paraId="225ED994" w14:textId="77777777" w:rsidR="00727B04" w:rsidRPr="00A001B4" w:rsidRDefault="00727B04" w:rsidP="00847B0F">
            <w:pPr>
              <w:rPr>
                <w:rFonts w:cs="Times New Roman"/>
                <w:lang w:eastAsia="en-GB"/>
              </w:rPr>
            </w:pPr>
            <w:r w:rsidRPr="00A001B4">
              <w:rPr>
                <w:rFonts w:cs="Times New Roman"/>
                <w:i/>
                <w:lang w:eastAsia="en-GB"/>
              </w:rPr>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r>
      <w:tr w:rsidR="00727B04" w:rsidRPr="00A001B4" w14:paraId="0B32C9E4" w14:textId="77777777" w:rsidTr="00847B0F">
        <w:trPr>
          <w:cantSplit/>
          <w:trHeight w:val="495"/>
        </w:trPr>
        <w:tc>
          <w:tcPr>
            <w:tcW w:w="4147" w:type="dxa"/>
            <w:gridSpan w:val="3"/>
          </w:tcPr>
          <w:p w14:paraId="132D7CA4" w14:textId="77777777" w:rsidR="00727B04" w:rsidRPr="00A001B4" w:rsidRDefault="00727B04" w:rsidP="00847B0F">
            <w:pPr>
              <w:rPr>
                <w:rFonts w:cs="Times New Roman"/>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5486" w:type="dxa"/>
            <w:gridSpan w:val="7"/>
          </w:tcPr>
          <w:p w14:paraId="53134D82"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Consultanță și suport în securitate informațională în toate etapele de realizare a unui sistem informatic</w:t>
            </w:r>
          </w:p>
          <w:p w14:paraId="26915B54"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Analiza / proiectarea / instalarea / configurarea si punerea in funcțiune a soluțiilor de securitate specifice fiecărui proiect</w:t>
            </w:r>
          </w:p>
          <w:p w14:paraId="31697CF5"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Activități de testare a securității sistemelor informatice – teste de penetrare</w:t>
            </w:r>
          </w:p>
          <w:p w14:paraId="36EB9BDF"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Evaluare de vulnerabilități, analiza vulnerabilități, evaluare si analiza infrastructuri de rețea</w:t>
            </w:r>
          </w:p>
          <w:p w14:paraId="07C77DD3" w14:textId="77777777" w:rsidR="00727B04" w:rsidRPr="00A001B4" w:rsidRDefault="00727B04" w:rsidP="00847B0F">
            <w:pPr>
              <w:rPr>
                <w:rFonts w:cs="Times New Roman"/>
                <w:lang w:eastAsia="en-GB"/>
              </w:rPr>
            </w:pPr>
          </w:p>
        </w:tc>
      </w:tr>
      <w:tr w:rsidR="00727B04" w:rsidRPr="00A001B4" w14:paraId="36EF13E6" w14:textId="77777777" w:rsidTr="00847B0F">
        <w:trPr>
          <w:cantSplit/>
          <w:trHeight w:val="1026"/>
        </w:trPr>
        <w:tc>
          <w:tcPr>
            <w:tcW w:w="4147" w:type="dxa"/>
            <w:gridSpan w:val="3"/>
          </w:tcPr>
          <w:p w14:paraId="3677F92F" w14:textId="77777777" w:rsidR="00727B04" w:rsidRPr="00A001B4" w:rsidRDefault="00727B04" w:rsidP="00847B0F">
            <w:pPr>
              <w:rPr>
                <w:rFonts w:cs="Times New Roman"/>
                <w:lang w:eastAsia="en-GB"/>
              </w:rPr>
            </w:pPr>
            <w:r w:rsidRPr="00A001B4">
              <w:rPr>
                <w:rFonts w:cs="Times New Roman"/>
                <w:i/>
                <w:lang w:eastAsia="en-GB"/>
              </w:rPr>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5486" w:type="dxa"/>
            <w:gridSpan w:val="7"/>
          </w:tcPr>
          <w:p w14:paraId="339F533F" w14:textId="77777777" w:rsidR="00727B04" w:rsidRPr="00A001B4" w:rsidRDefault="00727B04" w:rsidP="00847B0F">
            <w:pPr>
              <w:pStyle w:val="ListParagraph"/>
              <w:ind w:left="204"/>
              <w:rPr>
                <w:lang w:val="ro-RO"/>
              </w:rPr>
            </w:pPr>
            <w:r w:rsidRPr="00A001B4">
              <w:rPr>
                <w:lang w:val="ro-RO"/>
              </w:rPr>
              <w:t></w:t>
            </w:r>
            <w:r w:rsidRPr="00A001B4">
              <w:rPr>
                <w:lang w:val="ro-RO"/>
              </w:rPr>
              <w:tab/>
              <w:t>Consultanță și suport în securitate informațională în toate etapele de realizare a unui sistem informatic</w:t>
            </w:r>
          </w:p>
          <w:p w14:paraId="02496332" w14:textId="77777777" w:rsidR="00727B04" w:rsidRPr="00A001B4" w:rsidRDefault="00727B04" w:rsidP="00847B0F">
            <w:pPr>
              <w:pStyle w:val="ListParagraph"/>
              <w:ind w:left="204"/>
              <w:rPr>
                <w:lang w:val="ro-RO"/>
              </w:rPr>
            </w:pPr>
            <w:r w:rsidRPr="00A001B4">
              <w:rPr>
                <w:lang w:val="ro-RO"/>
              </w:rPr>
              <w:t></w:t>
            </w:r>
            <w:r w:rsidRPr="00A001B4">
              <w:rPr>
                <w:lang w:val="ro-RO"/>
              </w:rPr>
              <w:tab/>
              <w:t>Analiza / proiectarea / instalarea / configurarea si punerea in funcțiune a soluțiilor de securitate specifice fiecărui proiect</w:t>
            </w:r>
          </w:p>
          <w:p w14:paraId="546F1755" w14:textId="77777777" w:rsidR="00727B04" w:rsidRPr="00A001B4" w:rsidRDefault="00727B04" w:rsidP="00847B0F">
            <w:pPr>
              <w:pStyle w:val="ListParagraph"/>
              <w:ind w:left="204"/>
              <w:rPr>
                <w:lang w:val="ro-RO"/>
              </w:rPr>
            </w:pPr>
            <w:r w:rsidRPr="00A001B4">
              <w:rPr>
                <w:lang w:val="ro-RO"/>
              </w:rPr>
              <w:t></w:t>
            </w:r>
            <w:r w:rsidRPr="00A001B4">
              <w:rPr>
                <w:lang w:val="ro-RO"/>
              </w:rPr>
              <w:tab/>
              <w:t>Activități de testare a securității sistemelor informatice – teste de penetrare</w:t>
            </w:r>
          </w:p>
          <w:p w14:paraId="44DEEB20" w14:textId="77777777" w:rsidR="00727B04" w:rsidRPr="00A001B4" w:rsidRDefault="00727B04" w:rsidP="00847B0F">
            <w:pPr>
              <w:rPr>
                <w:rFonts w:cs="Times New Roman"/>
                <w:i/>
                <w:highlight w:val="lightGray"/>
                <w:lang w:eastAsia="en-GB"/>
              </w:rPr>
            </w:pPr>
            <w:r w:rsidRPr="00A001B4">
              <w:t></w:t>
            </w:r>
            <w:r w:rsidRPr="00A001B4">
              <w:tab/>
              <w:t>Evaluare de vulnerabilități, analiza vulnerabilități, evaluare si analiza infrastructuri de rețea</w:t>
            </w:r>
          </w:p>
        </w:tc>
      </w:tr>
      <w:tr w:rsidR="00727B04" w:rsidRPr="00A001B4" w14:paraId="4FB5B4B7" w14:textId="77777777" w:rsidTr="00847B0F">
        <w:trPr>
          <w:cantSplit/>
          <w:trHeight w:val="1026"/>
        </w:trPr>
        <w:tc>
          <w:tcPr>
            <w:tcW w:w="4147" w:type="dxa"/>
            <w:gridSpan w:val="3"/>
          </w:tcPr>
          <w:p w14:paraId="0CDB4044" w14:textId="77777777" w:rsidR="00727B04" w:rsidRPr="00A001B4" w:rsidRDefault="00727B04" w:rsidP="00847B0F">
            <w:pPr>
              <w:suppressAutoHyphens w:val="0"/>
              <w:spacing w:before="0" w:after="0" w:line="240" w:lineRule="auto"/>
              <w:ind w:left="360"/>
              <w:rPr>
                <w:b/>
                <w:bCs/>
              </w:rPr>
            </w:pPr>
            <w:r w:rsidRPr="00A001B4">
              <w:rPr>
                <w:b/>
                <w:bCs/>
              </w:rPr>
              <w:lastRenderedPageBreak/>
              <w:t xml:space="preserve">5.Aeroport </w:t>
            </w:r>
            <w:proofErr w:type="spellStart"/>
            <w:r w:rsidRPr="00A001B4">
              <w:rPr>
                <w:b/>
                <w:bCs/>
              </w:rPr>
              <w:t>Kogalniceanu</w:t>
            </w:r>
            <w:proofErr w:type="spellEnd"/>
            <w:r w:rsidRPr="00A001B4">
              <w:rPr>
                <w:b/>
                <w:bCs/>
              </w:rPr>
              <w:t xml:space="preserve">- </w:t>
            </w:r>
            <w:r w:rsidRPr="00A001B4">
              <w:t>Contract 643LA/13.05.2024 / 481 13.05.2024</w:t>
            </w:r>
          </w:p>
          <w:p w14:paraId="523D1EC9" w14:textId="77777777" w:rsidR="00727B04" w:rsidRPr="00A001B4" w:rsidRDefault="00727B04" w:rsidP="00847B0F">
            <w:pPr>
              <w:rPr>
                <w:rFonts w:cs="Times New Roman"/>
                <w:lang w:eastAsia="en-GB"/>
              </w:rPr>
            </w:pPr>
          </w:p>
        </w:tc>
        <w:tc>
          <w:tcPr>
            <w:tcW w:w="1701" w:type="dxa"/>
            <w:gridSpan w:val="2"/>
          </w:tcPr>
          <w:p w14:paraId="0DD2D3B3" w14:textId="77777777" w:rsidR="00727B04" w:rsidRPr="00A001B4" w:rsidRDefault="00727B04" w:rsidP="00847B0F">
            <w:pPr>
              <w:pStyle w:val="ListParagraph"/>
              <w:ind w:left="204"/>
              <w:rPr>
                <w:lang w:val="ro-RO"/>
              </w:rPr>
            </w:pPr>
            <w:r w:rsidRPr="00A001B4">
              <w:rPr>
                <w:lang w:val="ro-RO"/>
              </w:rPr>
              <w:t></w:t>
            </w:r>
            <w:r w:rsidRPr="00A001B4">
              <w:rPr>
                <w:lang w:val="ro-RO"/>
              </w:rPr>
              <w:tab/>
              <w:t>Consultanță și suport în securitate informațională în toate etapele de realizare a unui sistem informatic</w:t>
            </w:r>
          </w:p>
          <w:p w14:paraId="6C1022DC" w14:textId="77777777" w:rsidR="00727B04" w:rsidRPr="00A001B4" w:rsidRDefault="00727B04" w:rsidP="00847B0F">
            <w:pPr>
              <w:pStyle w:val="ListParagraph"/>
              <w:ind w:left="204"/>
              <w:rPr>
                <w:lang w:val="ro-RO"/>
              </w:rPr>
            </w:pPr>
            <w:r w:rsidRPr="00A001B4">
              <w:rPr>
                <w:lang w:val="ro-RO"/>
              </w:rPr>
              <w:t></w:t>
            </w:r>
            <w:r w:rsidRPr="00A001B4">
              <w:rPr>
                <w:lang w:val="ro-RO"/>
              </w:rPr>
              <w:tab/>
              <w:t>Analiza / proiectarea / instalarea / configurarea si punerea in funcțiune a soluțiilor de securitate specifice fiecărui proiect</w:t>
            </w:r>
          </w:p>
          <w:p w14:paraId="421651E6" w14:textId="77777777" w:rsidR="00727B04" w:rsidRPr="00A001B4" w:rsidRDefault="00727B04" w:rsidP="00847B0F">
            <w:pPr>
              <w:pStyle w:val="ListParagraph"/>
              <w:ind w:left="204"/>
              <w:rPr>
                <w:lang w:val="ro-RO"/>
              </w:rPr>
            </w:pPr>
            <w:r w:rsidRPr="00A001B4">
              <w:rPr>
                <w:lang w:val="ro-RO"/>
              </w:rPr>
              <w:t></w:t>
            </w:r>
            <w:r w:rsidRPr="00A001B4">
              <w:rPr>
                <w:lang w:val="ro-RO"/>
              </w:rPr>
              <w:tab/>
              <w:t>Activități de testare a securității sistemelor informatice – teste de penetrare</w:t>
            </w:r>
          </w:p>
          <w:p w14:paraId="6D50C7AF" w14:textId="77777777" w:rsidR="00727B04" w:rsidRPr="00A001B4" w:rsidRDefault="00727B04" w:rsidP="00847B0F">
            <w:pPr>
              <w:rPr>
                <w:rFonts w:cs="Times New Roman"/>
                <w:lang w:eastAsia="en-GB"/>
              </w:rPr>
            </w:pPr>
            <w:r w:rsidRPr="00A001B4">
              <w:t></w:t>
            </w:r>
            <w:r w:rsidRPr="00A001B4">
              <w:tab/>
              <w:t>Evaluare de vulnerabilități, analiza vulnerabilități, evaluare si analiza infrastructuri de rețea</w:t>
            </w:r>
          </w:p>
        </w:tc>
        <w:tc>
          <w:tcPr>
            <w:tcW w:w="3785" w:type="dxa"/>
            <w:gridSpan w:val="5"/>
          </w:tcPr>
          <w:p w14:paraId="4F096A54" w14:textId="77777777" w:rsidR="00727B04" w:rsidRPr="00A001B4" w:rsidRDefault="00727B04" w:rsidP="00847B0F">
            <w:pPr>
              <w:suppressAutoHyphens w:val="0"/>
              <w:spacing w:before="0" w:after="0" w:line="240" w:lineRule="auto"/>
              <w:ind w:left="360"/>
              <w:rPr>
                <w:b/>
                <w:bCs/>
              </w:rPr>
            </w:pPr>
            <w:r w:rsidRPr="00A001B4">
              <w:rPr>
                <w:b/>
                <w:bCs/>
              </w:rPr>
              <w:t xml:space="preserve">5.Aeroport </w:t>
            </w:r>
            <w:proofErr w:type="spellStart"/>
            <w:r w:rsidRPr="00A001B4">
              <w:rPr>
                <w:b/>
                <w:bCs/>
              </w:rPr>
              <w:t>Kogalniceanu</w:t>
            </w:r>
            <w:proofErr w:type="spellEnd"/>
            <w:r w:rsidRPr="00A001B4">
              <w:rPr>
                <w:b/>
                <w:bCs/>
              </w:rPr>
              <w:t xml:space="preserve">- </w:t>
            </w:r>
            <w:r w:rsidRPr="00A001B4">
              <w:t>Contract 643LA/13.05.2024 / 481 13.05.2024</w:t>
            </w:r>
          </w:p>
          <w:p w14:paraId="3740E59E" w14:textId="77777777" w:rsidR="00727B04" w:rsidRPr="00A001B4" w:rsidRDefault="00727B04" w:rsidP="00847B0F">
            <w:pPr>
              <w:rPr>
                <w:rFonts w:cs="Times New Roman"/>
                <w:lang w:eastAsia="en-GB"/>
              </w:rPr>
            </w:pPr>
          </w:p>
        </w:tc>
      </w:tr>
      <w:tr w:rsidR="00727B04" w:rsidRPr="00A001B4" w14:paraId="77EDC342" w14:textId="77777777" w:rsidTr="00847B0F">
        <w:trPr>
          <w:cantSplit/>
          <w:trHeight w:val="210"/>
        </w:trPr>
        <w:tc>
          <w:tcPr>
            <w:tcW w:w="9633" w:type="dxa"/>
            <w:gridSpan w:val="10"/>
          </w:tcPr>
          <w:p w14:paraId="08E2B3EA" w14:textId="77777777" w:rsidR="00727B04" w:rsidRPr="00A001B4" w:rsidRDefault="00727B04" w:rsidP="00847B0F">
            <w:pPr>
              <w:suppressAutoHyphens w:val="0"/>
              <w:spacing w:before="0" w:after="0" w:line="240" w:lineRule="auto"/>
              <w:ind w:left="360"/>
              <w:rPr>
                <w:b/>
                <w:bCs/>
              </w:rPr>
            </w:pPr>
            <w:r w:rsidRPr="00A001B4">
              <w:rPr>
                <w:b/>
                <w:bCs/>
              </w:rPr>
              <w:t xml:space="preserve">6.Turbomecanica </w:t>
            </w:r>
            <w:r w:rsidRPr="00A001B4">
              <w:t>Contract nr.53 / 30.01.2025</w:t>
            </w:r>
          </w:p>
          <w:p w14:paraId="7C1CCCE7" w14:textId="77777777" w:rsidR="00727B04" w:rsidRPr="00A001B4" w:rsidRDefault="00727B04" w:rsidP="00847B0F">
            <w:pPr>
              <w:rPr>
                <w:rFonts w:cs="Times New Roman"/>
                <w:lang w:eastAsia="en-GB"/>
              </w:rPr>
            </w:pPr>
          </w:p>
        </w:tc>
      </w:tr>
      <w:tr w:rsidR="00727B04" w:rsidRPr="00A001B4" w14:paraId="102E2D3E" w14:textId="77777777" w:rsidTr="00847B0F">
        <w:trPr>
          <w:cantSplit/>
          <w:trHeight w:val="480"/>
        </w:trPr>
        <w:tc>
          <w:tcPr>
            <w:tcW w:w="533" w:type="dxa"/>
          </w:tcPr>
          <w:p w14:paraId="7768B93A" w14:textId="77777777" w:rsidR="00727B04" w:rsidRPr="00A001B4" w:rsidRDefault="00727B04" w:rsidP="00847B0F">
            <w:pPr>
              <w:rPr>
                <w:rFonts w:cs="Times New Roman"/>
                <w:lang w:eastAsia="en-GB"/>
              </w:rPr>
            </w:pPr>
          </w:p>
        </w:tc>
        <w:tc>
          <w:tcPr>
            <w:tcW w:w="2338" w:type="dxa"/>
          </w:tcPr>
          <w:p w14:paraId="0796E8D3" w14:textId="77777777" w:rsidR="00727B04" w:rsidRPr="00A001B4" w:rsidRDefault="00727B04" w:rsidP="00847B0F">
            <w:pPr>
              <w:rPr>
                <w:rFonts w:cs="Times New Roman"/>
                <w:lang w:eastAsia="en-GB"/>
              </w:rPr>
            </w:pPr>
            <w:r w:rsidRPr="00A001B4">
              <w:rPr>
                <w:rFonts w:cs="Times New Roman"/>
                <w:lang w:eastAsia="en-GB"/>
              </w:rPr>
              <w:t>Diplomă/</w:t>
            </w:r>
          </w:p>
          <w:p w14:paraId="436E98C8"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04E7F7FE"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52217BC0"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69956298" w14:textId="77777777" w:rsidR="00727B04" w:rsidRPr="00A001B4" w:rsidRDefault="00727B04" w:rsidP="00847B0F">
            <w:pPr>
              <w:rPr>
                <w:rFonts w:cs="Times New Roman"/>
                <w:lang w:eastAsia="en-GB"/>
              </w:rPr>
            </w:pPr>
            <w:r w:rsidRPr="00A001B4">
              <w:rPr>
                <w:rFonts w:cs="Times New Roman"/>
                <w:lang w:eastAsia="en-GB"/>
              </w:rPr>
              <w:t>Perioada</w:t>
            </w:r>
          </w:p>
          <w:p w14:paraId="22F44600"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53A34569" w14:textId="77777777" w:rsidTr="00847B0F">
        <w:trPr>
          <w:cantSplit/>
          <w:trHeight w:val="66"/>
        </w:trPr>
        <w:tc>
          <w:tcPr>
            <w:tcW w:w="533" w:type="dxa"/>
          </w:tcPr>
          <w:p w14:paraId="568A62B0"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15F8D880"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IA, nr 0036381</w:t>
            </w:r>
          </w:p>
        </w:tc>
        <w:tc>
          <w:tcPr>
            <w:tcW w:w="2165" w:type="dxa"/>
            <w:gridSpan w:val="2"/>
          </w:tcPr>
          <w:p w14:paraId="069662D2"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5259CE3B" w14:textId="77777777" w:rsidR="00727B04" w:rsidRPr="00A001B4" w:rsidRDefault="00727B04" w:rsidP="00847B0F">
            <w:pPr>
              <w:rPr>
                <w:rFonts w:cs="Times New Roman"/>
                <w:lang w:eastAsia="en-GB"/>
              </w:rPr>
            </w:pPr>
            <w:r w:rsidRPr="00A001B4">
              <w:rPr>
                <w:rFonts w:cs="Times New Roman"/>
                <w:lang w:eastAsia="en-GB"/>
              </w:rPr>
              <w:t>AUTOMATICA SI INFORMATICA APLICATA</w:t>
            </w:r>
          </w:p>
        </w:tc>
        <w:tc>
          <w:tcPr>
            <w:tcW w:w="2298" w:type="dxa"/>
            <w:gridSpan w:val="2"/>
          </w:tcPr>
          <w:p w14:paraId="5A499343" w14:textId="77777777" w:rsidR="00727B04" w:rsidRPr="00A001B4" w:rsidRDefault="00727B04" w:rsidP="00847B0F">
            <w:pPr>
              <w:rPr>
                <w:rFonts w:cs="Times New Roman"/>
                <w:lang w:eastAsia="en-GB"/>
              </w:rPr>
            </w:pPr>
            <w:r w:rsidRPr="00A001B4">
              <w:rPr>
                <w:rFonts w:cs="Times New Roman"/>
                <w:lang w:eastAsia="en-GB"/>
              </w:rPr>
              <w:t>Iulie 2016</w:t>
            </w:r>
          </w:p>
        </w:tc>
      </w:tr>
      <w:tr w:rsidR="00727B04" w:rsidRPr="00A001B4" w14:paraId="3582F3D8" w14:textId="77777777" w:rsidTr="00847B0F">
        <w:trPr>
          <w:cantSplit/>
          <w:trHeight w:val="50"/>
        </w:trPr>
        <w:tc>
          <w:tcPr>
            <w:tcW w:w="533" w:type="dxa"/>
          </w:tcPr>
          <w:p w14:paraId="39AA9F57" w14:textId="77777777" w:rsidR="00727B04" w:rsidRPr="00A001B4" w:rsidRDefault="00727B04" w:rsidP="00847B0F">
            <w:pPr>
              <w:rPr>
                <w:rFonts w:cs="Times New Roman"/>
                <w:lang w:eastAsia="en-GB"/>
              </w:rPr>
            </w:pPr>
            <w:r w:rsidRPr="00A001B4">
              <w:rPr>
                <w:rFonts w:cs="Times New Roman"/>
                <w:lang w:eastAsia="en-GB"/>
              </w:rPr>
              <w:lastRenderedPageBreak/>
              <w:t>2</w:t>
            </w:r>
          </w:p>
        </w:tc>
        <w:tc>
          <w:tcPr>
            <w:tcW w:w="2338" w:type="dxa"/>
          </w:tcPr>
          <w:p w14:paraId="61AFB069"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Information </w:t>
            </w:r>
            <w:proofErr w:type="spellStart"/>
            <w:r w:rsidRPr="00A001B4">
              <w:rPr>
                <w:rFonts w:cs="Times New Roman"/>
                <w:lang w:eastAsia="en-GB"/>
              </w:rPr>
              <w:t>Systems</w:t>
            </w:r>
            <w:proofErr w:type="spellEnd"/>
            <w:r w:rsidRPr="00A001B4">
              <w:rPr>
                <w:rFonts w:cs="Times New Roman"/>
                <w:lang w:eastAsia="en-GB"/>
              </w:rPr>
              <w:t xml:space="preserve"> Auditor(CISA)-No.</w:t>
            </w:r>
            <w:r w:rsidRPr="00A001B4">
              <w:t xml:space="preserve"> </w:t>
            </w:r>
            <w:r w:rsidRPr="00A001B4">
              <w:rPr>
                <w:rFonts w:cs="Times New Roman"/>
                <w:lang w:eastAsia="en-GB"/>
              </w:rPr>
              <w:t>232368265</w:t>
            </w:r>
          </w:p>
        </w:tc>
        <w:tc>
          <w:tcPr>
            <w:tcW w:w="2165" w:type="dxa"/>
            <w:gridSpan w:val="2"/>
          </w:tcPr>
          <w:p w14:paraId="2C0F83E3" w14:textId="77777777" w:rsidR="00727B04" w:rsidRPr="00A001B4" w:rsidRDefault="00727B04" w:rsidP="00847B0F">
            <w:pPr>
              <w:rPr>
                <w:rFonts w:cs="Times New Roman"/>
                <w:lang w:eastAsia="en-GB"/>
              </w:rPr>
            </w:pPr>
            <w:r w:rsidRPr="00A001B4">
              <w:rPr>
                <w:rFonts w:cs="Times New Roman"/>
                <w:lang w:eastAsia="en-GB"/>
              </w:rPr>
              <w:t>ISACA</w:t>
            </w:r>
          </w:p>
        </w:tc>
        <w:tc>
          <w:tcPr>
            <w:tcW w:w="2299" w:type="dxa"/>
            <w:gridSpan w:val="4"/>
          </w:tcPr>
          <w:p w14:paraId="6A4369D6" w14:textId="77777777" w:rsidR="00727B04" w:rsidRPr="00A001B4" w:rsidRDefault="00727B04" w:rsidP="00847B0F">
            <w:pPr>
              <w:rPr>
                <w:rFonts w:cs="Times New Roman"/>
                <w:lang w:eastAsia="en-GB"/>
              </w:rPr>
            </w:pPr>
            <w:r w:rsidRPr="00A001B4">
              <w:rPr>
                <w:rFonts w:cs="Times New Roman"/>
                <w:lang w:eastAsia="en-GB"/>
              </w:rPr>
              <w:t>Auditor Certificat de Sisteme Informatice</w:t>
            </w:r>
          </w:p>
        </w:tc>
        <w:tc>
          <w:tcPr>
            <w:tcW w:w="2298" w:type="dxa"/>
            <w:gridSpan w:val="2"/>
          </w:tcPr>
          <w:p w14:paraId="374036CC" w14:textId="77777777" w:rsidR="00727B04" w:rsidRPr="00A001B4" w:rsidRDefault="00727B04" w:rsidP="00847B0F">
            <w:pPr>
              <w:rPr>
                <w:rFonts w:cs="Times New Roman"/>
                <w:lang w:eastAsia="en-GB"/>
              </w:rPr>
            </w:pPr>
            <w:r w:rsidRPr="00A001B4">
              <w:rPr>
                <w:rFonts w:cs="Times New Roman"/>
                <w:lang w:eastAsia="en-GB"/>
              </w:rPr>
              <w:t>08.12.2023-31.01.2027</w:t>
            </w:r>
          </w:p>
        </w:tc>
      </w:tr>
      <w:tr w:rsidR="00727B04" w:rsidRPr="00A001B4" w14:paraId="580A0369" w14:textId="77777777" w:rsidTr="00847B0F">
        <w:trPr>
          <w:cantSplit/>
          <w:trHeight w:val="50"/>
        </w:trPr>
        <w:tc>
          <w:tcPr>
            <w:tcW w:w="533" w:type="dxa"/>
          </w:tcPr>
          <w:p w14:paraId="7BD18719"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3038BDEC"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 </w:t>
            </w:r>
            <w:proofErr w:type="spellStart"/>
            <w:r w:rsidRPr="00A001B4">
              <w:rPr>
                <w:rFonts w:cs="Times New Roman"/>
                <w:lang w:eastAsia="en-GB"/>
              </w:rPr>
              <w:t>Risk</w:t>
            </w:r>
            <w:proofErr w:type="spellEnd"/>
            <w:r w:rsidRPr="00A001B4">
              <w:rPr>
                <w:rFonts w:cs="Times New Roman"/>
                <w:lang w:eastAsia="en-GB"/>
              </w:rPr>
              <w:t xml:space="preserve"> </w:t>
            </w:r>
            <w:proofErr w:type="spellStart"/>
            <w:r w:rsidRPr="00A001B4">
              <w:rPr>
                <w:rFonts w:cs="Times New Roman"/>
                <w:lang w:eastAsia="en-GB"/>
              </w:rPr>
              <w:t>and</w:t>
            </w:r>
            <w:proofErr w:type="spellEnd"/>
            <w:r w:rsidRPr="00A001B4">
              <w:rPr>
                <w:rFonts w:cs="Times New Roman"/>
                <w:lang w:eastAsia="en-GB"/>
              </w:rPr>
              <w:t xml:space="preserve"> Information </w:t>
            </w:r>
            <w:proofErr w:type="spellStart"/>
            <w:r w:rsidRPr="00A001B4">
              <w:rPr>
                <w:rFonts w:cs="Times New Roman"/>
                <w:lang w:eastAsia="en-GB"/>
              </w:rPr>
              <w:t>Systems</w:t>
            </w:r>
            <w:proofErr w:type="spellEnd"/>
            <w:r w:rsidRPr="00A001B4">
              <w:rPr>
                <w:rFonts w:cs="Times New Roman"/>
                <w:lang w:eastAsia="en-GB"/>
              </w:rPr>
              <w:t xml:space="preserve"> Control(CRISC)- No. 242577739</w:t>
            </w:r>
          </w:p>
        </w:tc>
        <w:tc>
          <w:tcPr>
            <w:tcW w:w="2165" w:type="dxa"/>
            <w:gridSpan w:val="2"/>
          </w:tcPr>
          <w:p w14:paraId="0BDAD989" w14:textId="77777777" w:rsidR="00727B04" w:rsidRPr="00A001B4" w:rsidRDefault="00727B04" w:rsidP="00847B0F">
            <w:pPr>
              <w:rPr>
                <w:rFonts w:cs="Times New Roman"/>
                <w:lang w:eastAsia="en-GB"/>
              </w:rPr>
            </w:pPr>
            <w:r w:rsidRPr="00A001B4">
              <w:rPr>
                <w:rFonts w:cs="Times New Roman"/>
                <w:lang w:eastAsia="en-GB"/>
              </w:rPr>
              <w:t>ISACA</w:t>
            </w:r>
          </w:p>
        </w:tc>
        <w:tc>
          <w:tcPr>
            <w:tcW w:w="2299" w:type="dxa"/>
            <w:gridSpan w:val="4"/>
          </w:tcPr>
          <w:p w14:paraId="65D8053B" w14:textId="77777777" w:rsidR="00727B04" w:rsidRPr="00A001B4" w:rsidRDefault="00727B04" w:rsidP="00847B0F">
            <w:pPr>
              <w:rPr>
                <w:rFonts w:cs="Times New Roman"/>
                <w:lang w:eastAsia="en-GB"/>
              </w:rPr>
            </w:pPr>
            <w:r w:rsidRPr="00A001B4">
              <w:rPr>
                <w:rFonts w:cs="Times New Roman"/>
                <w:lang w:eastAsia="en-GB"/>
              </w:rPr>
              <w:t>Specialist în controlul riscurilor și al sistemelor informatice</w:t>
            </w:r>
          </w:p>
        </w:tc>
        <w:tc>
          <w:tcPr>
            <w:tcW w:w="2298" w:type="dxa"/>
            <w:gridSpan w:val="2"/>
          </w:tcPr>
          <w:p w14:paraId="2B4D8592" w14:textId="77777777" w:rsidR="00727B04" w:rsidRPr="00A001B4" w:rsidRDefault="00727B04" w:rsidP="00847B0F">
            <w:pPr>
              <w:rPr>
                <w:rFonts w:cs="Times New Roman"/>
                <w:lang w:eastAsia="en-GB"/>
              </w:rPr>
            </w:pPr>
            <w:r w:rsidRPr="00A001B4">
              <w:rPr>
                <w:rFonts w:cs="Times New Roman"/>
                <w:lang w:eastAsia="en-GB"/>
              </w:rPr>
              <w:t>07.06.2024- 31.01.2028</w:t>
            </w:r>
          </w:p>
        </w:tc>
      </w:tr>
    </w:tbl>
    <w:p w14:paraId="788A092C" w14:textId="77777777" w:rsidR="000F6DD4" w:rsidRPr="00A001B4" w:rsidRDefault="000F6DD4" w:rsidP="00B42622">
      <w:pPr>
        <w:tabs>
          <w:tab w:val="left" w:pos="851"/>
        </w:tabs>
        <w:adjustRightInd w:val="0"/>
        <w:contextualSpacing/>
        <w:rPr>
          <w:rFonts w:eastAsia="Calibri" w:cs="Times New Roman"/>
        </w:rPr>
      </w:pPr>
    </w:p>
    <w:p w14:paraId="3B128B92" w14:textId="77777777" w:rsidR="000F6DD4" w:rsidRPr="00A001B4" w:rsidRDefault="000F6DD4" w:rsidP="00B42622">
      <w:pPr>
        <w:tabs>
          <w:tab w:val="left" w:pos="851"/>
        </w:tabs>
        <w:adjustRightInd w:val="0"/>
        <w:contextualSpacing/>
        <w:rPr>
          <w:rFonts w:eastAsia="Calibri" w:cs="Times New Roman"/>
        </w:rPr>
      </w:pPr>
    </w:p>
    <w:p w14:paraId="65C9FC15" w14:textId="77777777" w:rsidR="000F6DD4" w:rsidRPr="00A001B4" w:rsidRDefault="000F6DD4" w:rsidP="00B42622">
      <w:pPr>
        <w:tabs>
          <w:tab w:val="left" w:pos="851"/>
        </w:tabs>
        <w:adjustRightInd w:val="0"/>
        <w:contextualSpacing/>
        <w:rPr>
          <w:rFonts w:eastAsia="Calibri" w:cs="Times New Roman"/>
        </w:rPr>
      </w:pPr>
    </w:p>
    <w:p w14:paraId="5EBBC8A5" w14:textId="77777777" w:rsidR="000F6DD4" w:rsidRPr="00A001B4" w:rsidRDefault="000F6DD4" w:rsidP="00B42622">
      <w:pPr>
        <w:tabs>
          <w:tab w:val="left" w:pos="851"/>
        </w:tabs>
        <w:adjustRightInd w:val="0"/>
        <w:contextualSpacing/>
        <w:rPr>
          <w:rFonts w:eastAsia="Calibri" w:cs="Times New Roman"/>
        </w:rPr>
      </w:pPr>
    </w:p>
    <w:p w14:paraId="4D09EC7E" w14:textId="77777777" w:rsidR="000F6DD4" w:rsidRPr="00A001B4" w:rsidRDefault="000F6DD4" w:rsidP="00B42622">
      <w:pPr>
        <w:tabs>
          <w:tab w:val="left" w:pos="851"/>
        </w:tabs>
        <w:adjustRightInd w:val="0"/>
        <w:contextualSpacing/>
        <w:rPr>
          <w:rFonts w:eastAsia="Calibri" w:cs="Times New Roman"/>
        </w:rPr>
      </w:pPr>
    </w:p>
    <w:p w14:paraId="0DDB6613" w14:textId="77777777" w:rsidR="000F6DD4" w:rsidRPr="00A001B4" w:rsidRDefault="000F6DD4" w:rsidP="00B42622">
      <w:pPr>
        <w:tabs>
          <w:tab w:val="left" w:pos="851"/>
        </w:tabs>
        <w:adjustRightInd w:val="0"/>
        <w:contextualSpacing/>
        <w:rPr>
          <w:rFonts w:eastAsia="Calibri" w:cs="Times New Roman"/>
        </w:rPr>
      </w:pPr>
    </w:p>
    <w:p w14:paraId="357EBCE0" w14:textId="77777777" w:rsidR="000F6DD4" w:rsidRPr="00A001B4" w:rsidRDefault="000F6DD4" w:rsidP="00B42622">
      <w:pPr>
        <w:tabs>
          <w:tab w:val="left" w:pos="851"/>
        </w:tabs>
        <w:adjustRightInd w:val="0"/>
        <w:contextualSpacing/>
        <w:rPr>
          <w:rFonts w:eastAsia="Calibri" w:cs="Times New Roman"/>
        </w:rPr>
      </w:pPr>
    </w:p>
    <w:p w14:paraId="3238E0A4" w14:textId="77777777" w:rsidR="000F6DD4" w:rsidRPr="00A001B4" w:rsidRDefault="000F6DD4" w:rsidP="00B42622">
      <w:pPr>
        <w:tabs>
          <w:tab w:val="left" w:pos="851"/>
        </w:tabs>
        <w:adjustRightInd w:val="0"/>
        <w:contextualSpacing/>
        <w:rPr>
          <w:rFonts w:eastAsia="Calibri" w:cs="Times New Roman"/>
        </w:rPr>
      </w:pPr>
    </w:p>
    <w:p w14:paraId="0D9B8535" w14:textId="77777777" w:rsidR="000F6DD4" w:rsidRPr="00A001B4" w:rsidRDefault="000F6DD4" w:rsidP="00B42622">
      <w:pPr>
        <w:tabs>
          <w:tab w:val="left" w:pos="851"/>
        </w:tabs>
        <w:adjustRightInd w:val="0"/>
        <w:contextualSpacing/>
        <w:rPr>
          <w:rFonts w:eastAsia="Calibri" w:cs="Times New Roman"/>
        </w:rPr>
      </w:pPr>
    </w:p>
    <w:p w14:paraId="3EAB88D4" w14:textId="77777777" w:rsidR="000F6DD4" w:rsidRPr="00A001B4" w:rsidRDefault="000F6DD4" w:rsidP="00B42622">
      <w:pPr>
        <w:tabs>
          <w:tab w:val="left" w:pos="851"/>
        </w:tabs>
        <w:adjustRightInd w:val="0"/>
        <w:contextualSpacing/>
        <w:rPr>
          <w:rFonts w:eastAsia="Calibri" w:cs="Times New Roman"/>
        </w:rPr>
      </w:pPr>
    </w:p>
    <w:p w14:paraId="694058FD" w14:textId="77777777" w:rsidR="000F6DD4" w:rsidRPr="00A001B4" w:rsidRDefault="000F6DD4" w:rsidP="00B42622">
      <w:pPr>
        <w:tabs>
          <w:tab w:val="left" w:pos="851"/>
        </w:tabs>
        <w:adjustRightInd w:val="0"/>
        <w:contextualSpacing/>
        <w:rPr>
          <w:rFonts w:eastAsia="Calibri" w:cs="Times New Roman"/>
        </w:rPr>
      </w:pPr>
    </w:p>
    <w:p w14:paraId="5487A9B6" w14:textId="77777777" w:rsidR="000F6DD4" w:rsidRPr="00A001B4" w:rsidRDefault="000F6DD4" w:rsidP="00B42622">
      <w:pPr>
        <w:tabs>
          <w:tab w:val="left" w:pos="851"/>
        </w:tabs>
        <w:adjustRightInd w:val="0"/>
        <w:contextualSpacing/>
        <w:rPr>
          <w:rFonts w:eastAsia="Calibri" w:cs="Times New Roman"/>
        </w:rPr>
      </w:pPr>
    </w:p>
    <w:p w14:paraId="0B76735E" w14:textId="77777777" w:rsidR="000F6DD4" w:rsidRPr="00A001B4" w:rsidRDefault="000F6DD4" w:rsidP="00B42622">
      <w:pPr>
        <w:tabs>
          <w:tab w:val="left" w:pos="851"/>
        </w:tabs>
        <w:adjustRightInd w:val="0"/>
        <w:contextualSpacing/>
        <w:rPr>
          <w:rFonts w:eastAsia="Calibri" w:cs="Times New Roman"/>
        </w:rPr>
      </w:pPr>
    </w:p>
    <w:p w14:paraId="2F12CAFC" w14:textId="77777777" w:rsidR="000F6DD4" w:rsidRPr="00A001B4" w:rsidRDefault="000F6DD4" w:rsidP="00B42622">
      <w:pPr>
        <w:tabs>
          <w:tab w:val="left" w:pos="851"/>
        </w:tabs>
        <w:adjustRightInd w:val="0"/>
        <w:contextualSpacing/>
        <w:rPr>
          <w:rFonts w:eastAsia="Calibri" w:cs="Times New Roman"/>
        </w:rPr>
      </w:pPr>
    </w:p>
    <w:p w14:paraId="0AD1C917" w14:textId="77777777" w:rsidR="000F6DD4" w:rsidRPr="00A001B4" w:rsidRDefault="000F6DD4" w:rsidP="00B42622">
      <w:pPr>
        <w:tabs>
          <w:tab w:val="left" w:pos="851"/>
        </w:tabs>
        <w:adjustRightInd w:val="0"/>
        <w:contextualSpacing/>
        <w:rPr>
          <w:rFonts w:eastAsia="Calibri" w:cs="Times New Roman"/>
        </w:rPr>
      </w:pPr>
    </w:p>
    <w:p w14:paraId="2AE952F8" w14:textId="77777777" w:rsidR="000F6DD4" w:rsidRPr="00A001B4" w:rsidRDefault="000F6DD4" w:rsidP="00B42622">
      <w:pPr>
        <w:tabs>
          <w:tab w:val="left" w:pos="851"/>
        </w:tabs>
        <w:adjustRightInd w:val="0"/>
        <w:contextualSpacing/>
        <w:rPr>
          <w:rFonts w:eastAsia="Calibri" w:cs="Times New Roman"/>
        </w:rPr>
      </w:pPr>
    </w:p>
    <w:p w14:paraId="06D73A8A" w14:textId="77777777" w:rsidR="000F6DD4" w:rsidRPr="00A001B4" w:rsidRDefault="000F6DD4" w:rsidP="00B42622">
      <w:pPr>
        <w:tabs>
          <w:tab w:val="left" w:pos="851"/>
        </w:tabs>
        <w:adjustRightInd w:val="0"/>
        <w:contextualSpacing/>
        <w:rPr>
          <w:rFonts w:eastAsia="Calibri" w:cs="Times New Roman"/>
        </w:rPr>
      </w:pPr>
    </w:p>
    <w:p w14:paraId="7425C89A" w14:textId="77777777" w:rsidR="000F6DD4" w:rsidRPr="00A001B4" w:rsidRDefault="000F6DD4" w:rsidP="00B42622">
      <w:pPr>
        <w:tabs>
          <w:tab w:val="left" w:pos="851"/>
        </w:tabs>
        <w:adjustRightInd w:val="0"/>
        <w:contextualSpacing/>
        <w:rPr>
          <w:rFonts w:eastAsia="Calibri" w:cs="Times New Roman"/>
        </w:rPr>
      </w:pPr>
    </w:p>
    <w:p w14:paraId="1E8965CC" w14:textId="77777777" w:rsidR="000F6DD4" w:rsidRPr="00A001B4" w:rsidRDefault="000F6DD4" w:rsidP="00B42622">
      <w:pPr>
        <w:tabs>
          <w:tab w:val="left" w:pos="851"/>
        </w:tabs>
        <w:adjustRightInd w:val="0"/>
        <w:contextualSpacing/>
        <w:rPr>
          <w:rFonts w:eastAsia="Calibri" w:cs="Times New Roman"/>
        </w:rPr>
      </w:pPr>
    </w:p>
    <w:p w14:paraId="2E421F5C" w14:textId="77777777" w:rsidR="000F6DD4" w:rsidRPr="00A001B4" w:rsidRDefault="000F6DD4" w:rsidP="00B42622">
      <w:pPr>
        <w:tabs>
          <w:tab w:val="left" w:pos="851"/>
        </w:tabs>
        <w:adjustRightInd w:val="0"/>
        <w:contextualSpacing/>
        <w:rPr>
          <w:rFonts w:eastAsia="Calibri" w:cs="Times New Roman"/>
        </w:rPr>
      </w:pPr>
    </w:p>
    <w:p w14:paraId="287EEFA6" w14:textId="77777777" w:rsidR="000F6DD4" w:rsidRPr="00A001B4" w:rsidRDefault="000F6DD4" w:rsidP="00B42622">
      <w:pPr>
        <w:tabs>
          <w:tab w:val="left" w:pos="851"/>
        </w:tabs>
        <w:adjustRightInd w:val="0"/>
        <w:contextualSpacing/>
        <w:rPr>
          <w:rFonts w:eastAsia="Calibri" w:cs="Times New Roman"/>
        </w:rPr>
      </w:pPr>
    </w:p>
    <w:p w14:paraId="602CE7E7" w14:textId="77777777" w:rsidR="000F6DD4" w:rsidRPr="00A001B4" w:rsidRDefault="000F6DD4" w:rsidP="00B42622">
      <w:pPr>
        <w:tabs>
          <w:tab w:val="left" w:pos="851"/>
        </w:tabs>
        <w:adjustRightInd w:val="0"/>
        <w:contextualSpacing/>
        <w:rPr>
          <w:rFonts w:eastAsia="Calibri" w:cs="Times New Roman"/>
        </w:rPr>
      </w:pPr>
    </w:p>
    <w:p w14:paraId="0BDB4743" w14:textId="77777777" w:rsidR="000F6DD4" w:rsidRPr="00A001B4" w:rsidRDefault="000F6DD4" w:rsidP="00B42622">
      <w:pPr>
        <w:tabs>
          <w:tab w:val="left" w:pos="851"/>
        </w:tabs>
        <w:adjustRightInd w:val="0"/>
        <w:contextualSpacing/>
        <w:rPr>
          <w:rFonts w:eastAsia="Calibri" w:cs="Times New Roman"/>
        </w:rPr>
      </w:pPr>
    </w:p>
    <w:p w14:paraId="7DED2D47" w14:textId="77777777" w:rsidR="000F6DD4" w:rsidRPr="00A001B4" w:rsidRDefault="000F6DD4" w:rsidP="00B42622">
      <w:pPr>
        <w:tabs>
          <w:tab w:val="left" w:pos="851"/>
        </w:tabs>
        <w:adjustRightInd w:val="0"/>
        <w:contextualSpacing/>
        <w:rPr>
          <w:rFonts w:eastAsia="Calibri" w:cs="Times New Roman"/>
        </w:rPr>
      </w:pPr>
    </w:p>
    <w:p w14:paraId="7DE5FCFD" w14:textId="77777777" w:rsidR="000F6DD4" w:rsidRPr="00A001B4" w:rsidRDefault="000F6DD4" w:rsidP="00B42622">
      <w:pPr>
        <w:tabs>
          <w:tab w:val="left" w:pos="851"/>
        </w:tabs>
        <w:adjustRightInd w:val="0"/>
        <w:contextualSpacing/>
        <w:rPr>
          <w:rFonts w:eastAsia="Calibri" w:cs="Times New Roman"/>
        </w:rPr>
      </w:pPr>
    </w:p>
    <w:p w14:paraId="52F7A36C" w14:textId="77777777" w:rsidR="00727B04" w:rsidRPr="00A001B4" w:rsidRDefault="00727B04" w:rsidP="00B42622">
      <w:pPr>
        <w:tabs>
          <w:tab w:val="left" w:pos="851"/>
        </w:tabs>
        <w:adjustRightInd w:val="0"/>
        <w:contextualSpacing/>
        <w:rPr>
          <w:rFonts w:eastAsia="Calibri" w:cs="Times New Roman"/>
        </w:rPr>
      </w:pPr>
    </w:p>
    <w:p w14:paraId="5B4A2CF5" w14:textId="77777777" w:rsidR="00727B04" w:rsidRPr="00A001B4" w:rsidRDefault="00727B04" w:rsidP="00B42622">
      <w:pPr>
        <w:tabs>
          <w:tab w:val="left" w:pos="851"/>
        </w:tabs>
        <w:adjustRightInd w:val="0"/>
        <w:contextualSpacing/>
        <w:rPr>
          <w:rFonts w:eastAsia="Calibri" w:cs="Times New Roman"/>
        </w:rPr>
      </w:pPr>
    </w:p>
    <w:p w14:paraId="1D831DDF" w14:textId="77777777" w:rsidR="00727B04" w:rsidRPr="00A001B4" w:rsidRDefault="00727B04" w:rsidP="00B42622">
      <w:pPr>
        <w:tabs>
          <w:tab w:val="left" w:pos="851"/>
        </w:tabs>
        <w:adjustRightInd w:val="0"/>
        <w:contextualSpacing/>
        <w:rPr>
          <w:rFonts w:eastAsia="Calibri" w:cs="Times New Roman"/>
        </w:rPr>
      </w:pPr>
    </w:p>
    <w:p w14:paraId="70FF5D70" w14:textId="77777777" w:rsidR="00727B04" w:rsidRPr="00A001B4" w:rsidRDefault="00727B04" w:rsidP="00B42622">
      <w:pPr>
        <w:tabs>
          <w:tab w:val="left" w:pos="851"/>
        </w:tabs>
        <w:adjustRightInd w:val="0"/>
        <w:contextualSpacing/>
        <w:rPr>
          <w:rFonts w:eastAsia="Calibri" w:cs="Times New Roman"/>
        </w:rPr>
      </w:pPr>
    </w:p>
    <w:p w14:paraId="030AB2E4" w14:textId="77777777" w:rsidR="00727B04" w:rsidRPr="00A001B4" w:rsidRDefault="00727B04" w:rsidP="00B42622">
      <w:pPr>
        <w:tabs>
          <w:tab w:val="left" w:pos="851"/>
        </w:tabs>
        <w:adjustRightInd w:val="0"/>
        <w:contextualSpacing/>
        <w:rPr>
          <w:rFonts w:eastAsia="Calibri" w:cs="Times New Roman"/>
        </w:rPr>
      </w:pPr>
    </w:p>
    <w:p w14:paraId="0656105A" w14:textId="77777777" w:rsidR="00727B04" w:rsidRPr="00A001B4" w:rsidRDefault="00727B04" w:rsidP="00B42622">
      <w:pPr>
        <w:tabs>
          <w:tab w:val="left" w:pos="851"/>
        </w:tabs>
        <w:adjustRightInd w:val="0"/>
        <w:contextualSpacing/>
        <w:rPr>
          <w:rFonts w:eastAsia="Calibri" w:cs="Times New Roman"/>
        </w:rPr>
      </w:pPr>
    </w:p>
    <w:p w14:paraId="493EF37C" w14:textId="77777777" w:rsidR="00727B04" w:rsidRPr="00A001B4" w:rsidRDefault="00727B04" w:rsidP="00B42622">
      <w:pPr>
        <w:tabs>
          <w:tab w:val="left" w:pos="851"/>
        </w:tabs>
        <w:adjustRightInd w:val="0"/>
        <w:contextualSpacing/>
        <w:rPr>
          <w:rFonts w:eastAsia="Calibri" w:cs="Times New Roman"/>
        </w:rPr>
      </w:pPr>
    </w:p>
    <w:p w14:paraId="69A1CD0C" w14:textId="77777777" w:rsidR="00727B04" w:rsidRPr="00A001B4" w:rsidRDefault="00727B04" w:rsidP="00B42622">
      <w:pPr>
        <w:tabs>
          <w:tab w:val="left" w:pos="851"/>
        </w:tabs>
        <w:adjustRightInd w:val="0"/>
        <w:contextualSpacing/>
        <w:rPr>
          <w:rFonts w:eastAsia="Calibri" w:cs="Times New Roman"/>
        </w:rPr>
      </w:pPr>
    </w:p>
    <w:p w14:paraId="76EE90D9" w14:textId="77777777" w:rsidR="00727B04" w:rsidRPr="00A001B4" w:rsidRDefault="00727B04" w:rsidP="00B42622">
      <w:pPr>
        <w:tabs>
          <w:tab w:val="left" w:pos="851"/>
        </w:tabs>
        <w:adjustRightInd w:val="0"/>
        <w:contextualSpacing/>
        <w:rPr>
          <w:rFonts w:eastAsia="Calibri" w:cs="Times New Roman"/>
        </w:rPr>
      </w:pPr>
    </w:p>
    <w:p w14:paraId="2AEC6EF0" w14:textId="77777777" w:rsidR="00727B04" w:rsidRPr="00A001B4" w:rsidRDefault="00727B04" w:rsidP="00B42622">
      <w:pPr>
        <w:tabs>
          <w:tab w:val="left" w:pos="851"/>
        </w:tabs>
        <w:adjustRightInd w:val="0"/>
        <w:contextualSpacing/>
        <w:rPr>
          <w:rFonts w:eastAsia="Calibri" w:cs="Times New Roman"/>
        </w:rPr>
      </w:pPr>
    </w:p>
    <w:p w14:paraId="08E83FEC" w14:textId="77777777" w:rsidR="00727B04" w:rsidRPr="00A001B4" w:rsidRDefault="00727B04" w:rsidP="00B42622">
      <w:pPr>
        <w:tabs>
          <w:tab w:val="left" w:pos="851"/>
        </w:tabs>
        <w:adjustRightInd w:val="0"/>
        <w:contextualSpacing/>
        <w:rPr>
          <w:rFonts w:eastAsia="Calibri" w:cs="Times New Roman"/>
        </w:rPr>
      </w:pPr>
    </w:p>
    <w:p w14:paraId="166310F8" w14:textId="77777777" w:rsidR="00727B04" w:rsidRPr="00A001B4" w:rsidRDefault="00727B04" w:rsidP="00B42622">
      <w:pPr>
        <w:tabs>
          <w:tab w:val="left" w:pos="851"/>
        </w:tabs>
        <w:adjustRightInd w:val="0"/>
        <w:contextualSpacing/>
        <w:rPr>
          <w:rFonts w:eastAsia="Calibri" w:cs="Times New Roman"/>
        </w:rPr>
      </w:pPr>
    </w:p>
    <w:p w14:paraId="0C4ECD10" w14:textId="77777777" w:rsidR="00727B04" w:rsidRPr="00A001B4" w:rsidRDefault="00727B04" w:rsidP="00B42622">
      <w:pPr>
        <w:tabs>
          <w:tab w:val="left" w:pos="851"/>
        </w:tabs>
        <w:adjustRightInd w:val="0"/>
        <w:contextualSpacing/>
        <w:rPr>
          <w:rFonts w:eastAsia="Calibri" w:cs="Times New Roman"/>
        </w:rPr>
      </w:pPr>
    </w:p>
    <w:p w14:paraId="7A8FCF60" w14:textId="77777777" w:rsidR="00727B04" w:rsidRPr="00A001B4" w:rsidRDefault="00727B04" w:rsidP="00B42622">
      <w:pPr>
        <w:tabs>
          <w:tab w:val="left" w:pos="851"/>
        </w:tabs>
        <w:adjustRightInd w:val="0"/>
        <w:contextualSpacing/>
        <w:rPr>
          <w:rFonts w:eastAsia="Calibri" w:cs="Times New Roman"/>
        </w:rPr>
      </w:pPr>
    </w:p>
    <w:p w14:paraId="5B1E1E46" w14:textId="77777777" w:rsidR="00727B04" w:rsidRPr="00A001B4" w:rsidRDefault="00727B04" w:rsidP="00B42622">
      <w:pPr>
        <w:tabs>
          <w:tab w:val="left" w:pos="851"/>
        </w:tabs>
        <w:adjustRightInd w:val="0"/>
        <w:contextualSpacing/>
        <w:rPr>
          <w:rFonts w:eastAsia="Calibri" w:cs="Times New Roman"/>
        </w:rPr>
      </w:pPr>
    </w:p>
    <w:p w14:paraId="11671BD4" w14:textId="77777777" w:rsidR="00727B04" w:rsidRPr="00A001B4" w:rsidRDefault="00727B04" w:rsidP="00B42622">
      <w:pPr>
        <w:tabs>
          <w:tab w:val="left" w:pos="851"/>
        </w:tabs>
        <w:adjustRightInd w:val="0"/>
        <w:contextualSpacing/>
        <w:rPr>
          <w:rFonts w:eastAsia="Calibri" w:cs="Times New Roman"/>
        </w:rPr>
      </w:pPr>
    </w:p>
    <w:p w14:paraId="0416E623" w14:textId="77777777" w:rsidR="00727B04" w:rsidRPr="00A001B4" w:rsidRDefault="00727B04" w:rsidP="00B42622">
      <w:pPr>
        <w:tabs>
          <w:tab w:val="left" w:pos="851"/>
        </w:tabs>
        <w:adjustRightInd w:val="0"/>
        <w:contextualSpacing/>
        <w:rPr>
          <w:rFonts w:eastAsia="Calibri" w:cs="Times New Roman"/>
        </w:rPr>
      </w:pPr>
    </w:p>
    <w:p w14:paraId="511CF72E" w14:textId="77777777" w:rsidR="00727B04" w:rsidRPr="00A001B4" w:rsidRDefault="00727B04" w:rsidP="00B42622">
      <w:pPr>
        <w:tabs>
          <w:tab w:val="left" w:pos="851"/>
        </w:tabs>
        <w:adjustRightInd w:val="0"/>
        <w:contextualSpacing/>
        <w:rPr>
          <w:rFonts w:eastAsia="Calibri" w:cs="Times New Roman"/>
        </w:rPr>
      </w:pPr>
    </w:p>
    <w:p w14:paraId="3CC2CF10" w14:textId="77777777" w:rsidR="00727B04" w:rsidRPr="00A001B4" w:rsidRDefault="00727B04" w:rsidP="00B42622">
      <w:pPr>
        <w:tabs>
          <w:tab w:val="left" w:pos="851"/>
        </w:tabs>
        <w:adjustRightInd w:val="0"/>
        <w:contextualSpacing/>
        <w:rPr>
          <w:rFonts w:eastAsia="Calibri" w:cs="Times New Roman"/>
        </w:rPr>
      </w:pPr>
    </w:p>
    <w:p w14:paraId="2DE7EA49" w14:textId="77777777" w:rsidR="00727B04" w:rsidRPr="00A001B4" w:rsidRDefault="00727B04" w:rsidP="00B42622">
      <w:pPr>
        <w:tabs>
          <w:tab w:val="left" w:pos="851"/>
        </w:tabs>
        <w:adjustRightInd w:val="0"/>
        <w:contextualSpacing/>
        <w:rPr>
          <w:rFonts w:eastAsia="Calibri" w:cs="Times New Roman"/>
        </w:rPr>
      </w:pPr>
    </w:p>
    <w:p w14:paraId="539F3693" w14:textId="77777777" w:rsidR="00727B04" w:rsidRPr="00A001B4" w:rsidRDefault="00727B04" w:rsidP="00B42622">
      <w:pPr>
        <w:tabs>
          <w:tab w:val="left" w:pos="851"/>
        </w:tabs>
        <w:adjustRightInd w:val="0"/>
        <w:contextualSpacing/>
        <w:rPr>
          <w:rFonts w:eastAsia="Calibri" w:cs="Times New Roman"/>
        </w:rPr>
      </w:pPr>
    </w:p>
    <w:p w14:paraId="243D5A36" w14:textId="77777777" w:rsidR="00727B04" w:rsidRPr="00A001B4" w:rsidRDefault="00727B04" w:rsidP="00B42622">
      <w:pPr>
        <w:tabs>
          <w:tab w:val="left" w:pos="851"/>
        </w:tabs>
        <w:adjustRightInd w:val="0"/>
        <w:contextualSpacing/>
        <w:rPr>
          <w:rFonts w:eastAsia="Calibri" w:cs="Times New Roman"/>
        </w:rPr>
      </w:pPr>
    </w:p>
    <w:p w14:paraId="6EE4C1CD" w14:textId="77777777" w:rsidR="00727B04" w:rsidRPr="00A001B4" w:rsidRDefault="00727B04" w:rsidP="00B42622">
      <w:pPr>
        <w:tabs>
          <w:tab w:val="left" w:pos="851"/>
        </w:tabs>
        <w:adjustRightInd w:val="0"/>
        <w:contextualSpacing/>
        <w:rPr>
          <w:rFonts w:eastAsia="Calibri" w:cs="Times New Roman"/>
        </w:rPr>
      </w:pPr>
    </w:p>
    <w:p w14:paraId="66DF08B8" w14:textId="77777777" w:rsidR="00727B04" w:rsidRPr="00A001B4" w:rsidRDefault="00727B04" w:rsidP="00B42622">
      <w:pPr>
        <w:tabs>
          <w:tab w:val="left" w:pos="851"/>
        </w:tabs>
        <w:adjustRightInd w:val="0"/>
        <w:contextualSpacing/>
        <w:rPr>
          <w:rFonts w:eastAsia="Calibri" w:cs="Times New Roman"/>
        </w:rPr>
      </w:pPr>
    </w:p>
    <w:p w14:paraId="60C95963" w14:textId="77777777" w:rsidR="00727B04" w:rsidRPr="00A001B4" w:rsidRDefault="00727B04" w:rsidP="00B42622">
      <w:pPr>
        <w:tabs>
          <w:tab w:val="left" w:pos="851"/>
        </w:tabs>
        <w:adjustRightInd w:val="0"/>
        <w:contextualSpacing/>
        <w:rPr>
          <w:rFonts w:eastAsia="Calibri" w:cs="Times New Roman"/>
        </w:rPr>
      </w:pPr>
    </w:p>
    <w:p w14:paraId="33586ECE" w14:textId="77777777" w:rsidR="000F6DD4" w:rsidRPr="00A001B4" w:rsidRDefault="000F6DD4" w:rsidP="00B42622">
      <w:pPr>
        <w:tabs>
          <w:tab w:val="left" w:pos="851"/>
        </w:tabs>
        <w:adjustRightInd w:val="0"/>
        <w:contextualSpacing/>
        <w:rPr>
          <w:rFonts w:eastAsia="Calibri" w:cs="Times New Roman"/>
        </w:rPr>
      </w:pPr>
    </w:p>
    <w:p w14:paraId="1FEF17B3" w14:textId="77777777" w:rsidR="000F6DD4" w:rsidRPr="00A001B4" w:rsidRDefault="000F6DD4" w:rsidP="00B42622">
      <w:pPr>
        <w:tabs>
          <w:tab w:val="left" w:pos="851"/>
        </w:tabs>
        <w:adjustRightInd w:val="0"/>
        <w:contextualSpacing/>
        <w:rPr>
          <w:rFonts w:eastAsia="Calibri" w:cs="Times New Roman"/>
        </w:rPr>
      </w:pPr>
    </w:p>
    <w:p w14:paraId="174495D4" w14:textId="77777777" w:rsidR="000F6DD4" w:rsidRPr="00A001B4" w:rsidRDefault="000F6DD4" w:rsidP="00B42622">
      <w:pPr>
        <w:tabs>
          <w:tab w:val="left" w:pos="851"/>
        </w:tabs>
        <w:adjustRightInd w:val="0"/>
        <w:contextualSpacing/>
        <w:rPr>
          <w:rFonts w:eastAsia="Calibri" w:cs="Times New Roman"/>
        </w:rPr>
      </w:pPr>
    </w:p>
    <w:p w14:paraId="2966A09D" w14:textId="77777777" w:rsidR="000F6DD4" w:rsidRPr="00A001B4" w:rsidRDefault="000F6DD4" w:rsidP="00B42622">
      <w:pPr>
        <w:tabs>
          <w:tab w:val="left" w:pos="851"/>
        </w:tabs>
        <w:adjustRightInd w:val="0"/>
        <w:contextualSpacing/>
        <w:rPr>
          <w:rFonts w:eastAsia="Calibri" w:cs="Times New Roman"/>
        </w:rPr>
      </w:pPr>
    </w:p>
    <w:p w14:paraId="02C92984" w14:textId="77777777" w:rsidR="000F6DD4" w:rsidRPr="00A001B4" w:rsidRDefault="000F6DD4" w:rsidP="00B42622">
      <w:pPr>
        <w:tabs>
          <w:tab w:val="left" w:pos="851"/>
        </w:tabs>
        <w:adjustRightInd w:val="0"/>
        <w:contextualSpacing/>
        <w:rPr>
          <w:rFonts w:eastAsia="Calibri" w:cs="Times New Roman"/>
        </w:rPr>
      </w:pPr>
    </w:p>
    <w:p w14:paraId="6616CF5D" w14:textId="77777777" w:rsidR="000F6DD4" w:rsidRPr="00A001B4" w:rsidRDefault="000F6DD4" w:rsidP="00B42622">
      <w:pPr>
        <w:tabs>
          <w:tab w:val="left" w:pos="851"/>
        </w:tabs>
        <w:adjustRightInd w:val="0"/>
        <w:contextualSpacing/>
        <w:rPr>
          <w:rFonts w:eastAsia="Calibri" w:cs="Times New Roman"/>
        </w:rPr>
      </w:pPr>
    </w:p>
    <w:p w14:paraId="5EE4271D" w14:textId="77777777" w:rsidR="000F6DD4" w:rsidRPr="00A001B4" w:rsidRDefault="000F6DD4" w:rsidP="00B42622">
      <w:pPr>
        <w:tabs>
          <w:tab w:val="left" w:pos="851"/>
        </w:tabs>
        <w:adjustRightInd w:val="0"/>
        <w:contextualSpacing/>
        <w:rPr>
          <w:rFonts w:eastAsia="Calibri" w:cs="Times New Roman"/>
        </w:rPr>
      </w:pPr>
    </w:p>
    <w:p w14:paraId="097494E3"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234623DF" w14:textId="77777777" w:rsidTr="00847B0F">
        <w:trPr>
          <w:cantSplit/>
          <w:trHeight w:val="480"/>
        </w:trPr>
        <w:tc>
          <w:tcPr>
            <w:tcW w:w="4147" w:type="dxa"/>
            <w:gridSpan w:val="3"/>
          </w:tcPr>
          <w:p w14:paraId="12105D8D" w14:textId="77777777" w:rsidR="00727B04" w:rsidRPr="00A001B4" w:rsidRDefault="00727B04" w:rsidP="00847B0F">
            <w:pPr>
              <w:rPr>
                <w:rFonts w:cs="Times New Roman"/>
                <w:b/>
                <w:bCs/>
                <w:lang w:eastAsia="en-GB"/>
              </w:rPr>
            </w:pPr>
            <w:r w:rsidRPr="00A001B4">
              <w:rPr>
                <w:rFonts w:cs="Times New Roman"/>
                <w:b/>
                <w:bCs/>
                <w:lang w:eastAsia="en-GB"/>
              </w:rPr>
              <w:t xml:space="preserve">Nume și prenume expert: Veronica </w:t>
            </w:r>
            <w:proofErr w:type="spellStart"/>
            <w:r w:rsidRPr="00A001B4">
              <w:rPr>
                <w:rFonts w:cs="Times New Roman"/>
                <w:b/>
                <w:bCs/>
                <w:lang w:eastAsia="en-GB"/>
              </w:rPr>
              <w:t>Răuță</w:t>
            </w:r>
            <w:proofErr w:type="spellEnd"/>
          </w:p>
        </w:tc>
        <w:tc>
          <w:tcPr>
            <w:tcW w:w="5486" w:type="dxa"/>
            <w:gridSpan w:val="7"/>
          </w:tcPr>
          <w:p w14:paraId="18E1A365"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371044AF" w14:textId="77777777" w:rsidTr="00847B0F">
        <w:trPr>
          <w:cantSplit/>
          <w:trHeight w:val="480"/>
        </w:trPr>
        <w:tc>
          <w:tcPr>
            <w:tcW w:w="4147" w:type="dxa"/>
            <w:gridSpan w:val="3"/>
          </w:tcPr>
          <w:p w14:paraId="54DAF51B"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6EF9F781" w14:textId="77777777" w:rsidR="00727B04" w:rsidRPr="00A001B4" w:rsidRDefault="00727B04" w:rsidP="00847B0F">
            <w:pPr>
              <w:rPr>
                <w:rFonts w:cs="Times New Roman"/>
                <w:lang w:eastAsia="en-GB"/>
              </w:rPr>
            </w:pPr>
            <w:r w:rsidRPr="00A001B4">
              <w:rPr>
                <w:rFonts w:cs="Times New Roman"/>
                <w:lang w:eastAsia="en-GB"/>
              </w:rPr>
              <w:t>Telefon: +40 745 610 126</w:t>
            </w:r>
          </w:p>
        </w:tc>
        <w:tc>
          <w:tcPr>
            <w:tcW w:w="2651" w:type="dxa"/>
            <w:gridSpan w:val="3"/>
          </w:tcPr>
          <w:p w14:paraId="069902E2"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veronica.rauta@safetech.ro</w:t>
            </w:r>
          </w:p>
        </w:tc>
      </w:tr>
      <w:tr w:rsidR="00727B04" w:rsidRPr="00A001B4" w14:paraId="3D51A034" w14:textId="77777777" w:rsidTr="00847B0F">
        <w:trPr>
          <w:cantSplit/>
          <w:trHeight w:val="480"/>
        </w:trPr>
        <w:tc>
          <w:tcPr>
            <w:tcW w:w="4147" w:type="dxa"/>
            <w:gridSpan w:val="3"/>
          </w:tcPr>
          <w:p w14:paraId="0627CA57"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3F8A1A23" w14:textId="77777777" w:rsidR="00727B04" w:rsidRPr="00A001B4" w:rsidRDefault="00727B04" w:rsidP="00847B0F">
            <w:pPr>
              <w:rPr>
                <w:rFonts w:cs="Times New Roman"/>
                <w:lang w:eastAsia="en-GB"/>
              </w:rPr>
            </w:pPr>
            <w:r w:rsidRPr="00A001B4">
              <w:rPr>
                <w:rFonts w:cs="Times New Roman"/>
                <w:lang w:eastAsia="en-GB"/>
              </w:rPr>
              <w:t>Selectați:</w:t>
            </w:r>
          </w:p>
          <w:p w14:paraId="301982D6" w14:textId="77777777" w:rsidR="00727B04" w:rsidRPr="00A001B4" w:rsidRDefault="00727B04" w:rsidP="00847B0F">
            <w:pPr>
              <w:rPr>
                <w:rFonts w:cs="Times New Roman"/>
                <w:lang w:eastAsia="en-GB"/>
              </w:rPr>
            </w:pPr>
            <w:r w:rsidRPr="00A001B4">
              <w:rPr>
                <w:rFonts w:cs="Times New Roman"/>
                <w:lang w:eastAsia="en-GB"/>
              </w:rPr>
              <w:t>x Angajat</w:t>
            </w:r>
          </w:p>
          <w:p w14:paraId="5DBD2894" w14:textId="77777777" w:rsidR="00727B04" w:rsidRPr="00A001B4" w:rsidRDefault="00727B04" w:rsidP="00847B0F">
            <w:pPr>
              <w:rPr>
                <w:rFonts w:cs="Times New Roman"/>
                <w:lang w:eastAsia="en-GB"/>
              </w:rPr>
            </w:pPr>
            <w:r w:rsidRPr="00A001B4">
              <w:rPr>
                <w:rFonts w:cs="Times New Roman"/>
                <w:lang w:eastAsia="en-GB"/>
              </w:rPr>
              <w:t>□ Liber profesionist</w:t>
            </w:r>
          </w:p>
          <w:p w14:paraId="3CCA91A1" w14:textId="77777777" w:rsidR="00727B04" w:rsidRPr="00A001B4" w:rsidRDefault="00727B04" w:rsidP="00847B0F">
            <w:pPr>
              <w:rPr>
                <w:rFonts w:cs="Times New Roman"/>
                <w:lang w:eastAsia="en-GB"/>
              </w:rPr>
            </w:pPr>
            <w:r w:rsidRPr="00A001B4">
              <w:rPr>
                <w:rFonts w:cs="Times New Roman"/>
                <w:lang w:eastAsia="en-GB"/>
              </w:rPr>
              <w:t>□ Subcontractant</w:t>
            </w:r>
          </w:p>
          <w:p w14:paraId="42419B7D"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69F6E79E"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A001B4" w:rsidRDefault="00727B04" w:rsidP="00847B0F">
            <w:pPr>
              <w:rPr>
                <w:rFonts w:cs="Times New Roman"/>
                <w:b/>
                <w:lang w:eastAsia="en-GB"/>
              </w:rPr>
            </w:pPr>
            <w:r w:rsidRPr="00A001B4">
              <w:rPr>
                <w:rFonts w:cs="Times New Roman"/>
                <w:lang w:eastAsia="en-GB"/>
              </w:rPr>
              <w:t>46 luni</w:t>
            </w:r>
          </w:p>
        </w:tc>
      </w:tr>
      <w:tr w:rsidR="00727B04" w:rsidRPr="00A001B4" w14:paraId="56491972" w14:textId="77777777" w:rsidTr="00847B0F">
        <w:trPr>
          <w:cantSplit/>
          <w:trHeight w:val="711"/>
        </w:trPr>
        <w:tc>
          <w:tcPr>
            <w:tcW w:w="4147" w:type="dxa"/>
            <w:gridSpan w:val="3"/>
          </w:tcPr>
          <w:p w14:paraId="7F7BC9F9"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4B00428D"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6406070B"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0F94B953" w14:textId="77777777" w:rsidTr="00847B0F">
        <w:trPr>
          <w:cantSplit/>
          <w:trHeight w:val="480"/>
        </w:trPr>
        <w:tc>
          <w:tcPr>
            <w:tcW w:w="4147" w:type="dxa"/>
            <w:gridSpan w:val="3"/>
          </w:tcPr>
          <w:p w14:paraId="4D620C32"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5BBF5543" w14:textId="77777777" w:rsidTr="00847B0F">
        <w:trPr>
          <w:cantSplit/>
          <w:trHeight w:val="480"/>
        </w:trPr>
        <w:tc>
          <w:tcPr>
            <w:tcW w:w="4147" w:type="dxa"/>
            <w:gridSpan w:val="3"/>
          </w:tcPr>
          <w:p w14:paraId="57964E5D"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3C491BE1" w14:textId="77777777" w:rsidR="00727B04" w:rsidRPr="00A001B4" w:rsidRDefault="00727B04" w:rsidP="00847B0F">
            <w:pPr>
              <w:rPr>
                <w:rFonts w:cs="Times New Roman"/>
                <w:lang w:eastAsia="en-GB"/>
              </w:rPr>
            </w:pPr>
            <w:r w:rsidRPr="00A001B4">
              <w:rPr>
                <w:rFonts w:cs="Times New Roman"/>
                <w:i/>
                <w:lang w:eastAsia="en-GB"/>
              </w:rPr>
              <w:t xml:space="preserve">Diploma de master- Academia Tehnica Militara- Facultatea de Sisteme Electronice si Informatice Militare </w:t>
            </w:r>
          </w:p>
        </w:tc>
      </w:tr>
      <w:tr w:rsidR="00727B04" w:rsidRPr="00A001B4" w14:paraId="3C566FE0" w14:textId="77777777" w:rsidTr="00847B0F">
        <w:trPr>
          <w:cantSplit/>
          <w:trHeight w:val="306"/>
        </w:trPr>
        <w:tc>
          <w:tcPr>
            <w:tcW w:w="4147" w:type="dxa"/>
            <w:gridSpan w:val="3"/>
          </w:tcPr>
          <w:p w14:paraId="5636D2F7"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10482F97"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(CEH,CISM) și experiență solidă în testarea aplicațiilor și infrastructurilor critice, inclusiv pentru proiecte guvernamentale.</w:t>
            </w:r>
          </w:p>
        </w:tc>
      </w:tr>
      <w:tr w:rsidR="00727B04" w:rsidRPr="00A001B4" w14:paraId="2B64E39D" w14:textId="77777777" w:rsidTr="00847B0F">
        <w:trPr>
          <w:cantSplit/>
          <w:trHeight w:val="306"/>
        </w:trPr>
        <w:tc>
          <w:tcPr>
            <w:tcW w:w="4147" w:type="dxa"/>
            <w:gridSpan w:val="3"/>
          </w:tcPr>
          <w:p w14:paraId="5B0EAACE"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A001B4" w:rsidRDefault="00727B04" w:rsidP="00847B0F">
            <w:pPr>
              <w:rPr>
                <w:rFonts w:cs="Times New Roman"/>
                <w:lang w:eastAsia="en-GB"/>
              </w:rPr>
            </w:pPr>
            <w:r w:rsidRPr="00A001B4">
              <w:rPr>
                <w:rFonts w:cs="Times New Roman"/>
                <w:lang w:eastAsia="en-GB"/>
              </w:rPr>
              <w:t xml:space="preserve">Specialist securitatea </w:t>
            </w:r>
            <w:proofErr w:type="spellStart"/>
            <w:r w:rsidRPr="00A001B4">
              <w:rPr>
                <w:rFonts w:cs="Times New Roman"/>
                <w:lang w:eastAsia="en-GB"/>
              </w:rPr>
              <w:t>informatiei</w:t>
            </w:r>
            <w:proofErr w:type="spellEnd"/>
            <w:r w:rsidRPr="00A001B4">
              <w:rPr>
                <w:rFonts w:cs="Times New Roman"/>
                <w:lang w:eastAsia="en-GB"/>
              </w:rPr>
              <w:t xml:space="preserve"> si conformitate Asigurarea </w:t>
            </w:r>
            <w:proofErr w:type="spellStart"/>
            <w:r w:rsidRPr="00A001B4">
              <w:rPr>
                <w:rFonts w:cs="Times New Roman"/>
                <w:lang w:eastAsia="en-GB"/>
              </w:rPr>
              <w:t>conformitatii</w:t>
            </w:r>
            <w:proofErr w:type="spellEnd"/>
            <w:r w:rsidRPr="00A001B4">
              <w:rPr>
                <w:rFonts w:cs="Times New Roman"/>
                <w:lang w:eastAsia="en-GB"/>
              </w:rPr>
              <w:t xml:space="preserve"> cu </w:t>
            </w:r>
            <w:proofErr w:type="spellStart"/>
            <w:r w:rsidRPr="00A001B4">
              <w:rPr>
                <w:rFonts w:cs="Times New Roman"/>
                <w:lang w:eastAsia="en-GB"/>
              </w:rPr>
              <w:t>legistalia</w:t>
            </w:r>
            <w:proofErr w:type="spellEnd"/>
            <w:r w:rsidRPr="00A001B4">
              <w:rPr>
                <w:rFonts w:cs="Times New Roman"/>
                <w:lang w:eastAsia="en-GB"/>
              </w:rPr>
              <w:t xml:space="preserve"> </w:t>
            </w:r>
            <w:proofErr w:type="spellStart"/>
            <w:r w:rsidRPr="00A001B4">
              <w:rPr>
                <w:rFonts w:cs="Times New Roman"/>
                <w:lang w:eastAsia="en-GB"/>
              </w:rPr>
              <w:t>nationala</w:t>
            </w:r>
            <w:proofErr w:type="spellEnd"/>
            <w:r w:rsidRPr="00A001B4">
              <w:rPr>
                <w:rFonts w:cs="Times New Roman"/>
                <w:lang w:eastAsia="en-GB"/>
              </w:rPr>
              <w:t xml:space="preserve"> si </w:t>
            </w:r>
            <w:proofErr w:type="spellStart"/>
            <w:r w:rsidRPr="00A001B4">
              <w:rPr>
                <w:rFonts w:cs="Times New Roman"/>
                <w:lang w:eastAsia="en-GB"/>
              </w:rPr>
              <w:t>internationala</w:t>
            </w:r>
            <w:proofErr w:type="spellEnd"/>
          </w:p>
          <w:p w14:paraId="23A25F61" w14:textId="77777777" w:rsidR="00727B04" w:rsidRPr="00A001B4" w:rsidRDefault="00727B04" w:rsidP="00847B0F">
            <w:pPr>
              <w:rPr>
                <w:rFonts w:cs="Times New Roman"/>
                <w:lang w:eastAsia="en-GB"/>
              </w:rPr>
            </w:pPr>
            <w:r w:rsidRPr="00A001B4">
              <w:rPr>
                <w:rFonts w:cs="Times New Roman"/>
                <w:lang w:eastAsia="en-GB"/>
              </w:rPr>
              <w:t>- Evaluarea nivelului de securitate cibernetica</w:t>
            </w:r>
          </w:p>
          <w:p w14:paraId="2731C629" w14:textId="77777777" w:rsidR="00727B04" w:rsidRPr="00A001B4" w:rsidRDefault="00727B04" w:rsidP="00847B0F">
            <w:pPr>
              <w:rPr>
                <w:rFonts w:cs="Times New Roman"/>
                <w:lang w:eastAsia="en-GB"/>
              </w:rPr>
            </w:pPr>
            <w:r w:rsidRPr="00A001B4">
              <w:rPr>
                <w:rFonts w:cs="Times New Roman"/>
                <w:lang w:eastAsia="en-GB"/>
              </w:rPr>
              <w:t>- Evaluarea riscului de securitate cibernetica</w:t>
            </w:r>
          </w:p>
          <w:p w14:paraId="3B8BD608" w14:textId="77777777" w:rsidR="00727B04" w:rsidRPr="00A001B4" w:rsidRDefault="00727B04" w:rsidP="00847B0F">
            <w:pPr>
              <w:rPr>
                <w:rFonts w:cs="Times New Roman"/>
                <w:lang w:eastAsia="en-GB"/>
              </w:rPr>
            </w:pPr>
            <w:r w:rsidRPr="00A001B4">
              <w:rPr>
                <w:rFonts w:cs="Times New Roman"/>
                <w:lang w:eastAsia="en-GB"/>
              </w:rPr>
              <w:t>- Dezvoltate cadru de securitate cibernetica, inclusiv a planurilor de Continuitate a Afacerilor si de</w:t>
            </w:r>
          </w:p>
          <w:p w14:paraId="7E9EC127" w14:textId="77777777" w:rsidR="00727B04" w:rsidRPr="00A001B4" w:rsidRDefault="00727B04" w:rsidP="00847B0F">
            <w:pPr>
              <w:rPr>
                <w:rFonts w:cs="Times New Roman"/>
                <w:lang w:eastAsia="en-GB"/>
              </w:rPr>
            </w:pPr>
            <w:r w:rsidRPr="00A001B4">
              <w:rPr>
                <w:rFonts w:cs="Times New Roman"/>
                <w:lang w:eastAsia="en-GB"/>
              </w:rPr>
              <w:t xml:space="preserve">recuperare in </w:t>
            </w:r>
            <w:proofErr w:type="spellStart"/>
            <w:r w:rsidRPr="00A001B4">
              <w:rPr>
                <w:rFonts w:cs="Times New Roman"/>
                <w:lang w:eastAsia="en-GB"/>
              </w:rPr>
              <w:t>situatii</w:t>
            </w:r>
            <w:proofErr w:type="spellEnd"/>
            <w:r w:rsidRPr="00A001B4">
              <w:rPr>
                <w:rFonts w:cs="Times New Roman"/>
                <w:lang w:eastAsia="en-GB"/>
              </w:rPr>
              <w:t xml:space="preserve"> de Criza</w:t>
            </w:r>
          </w:p>
        </w:tc>
      </w:tr>
      <w:tr w:rsidR="00727B04" w:rsidRPr="00A001B4" w14:paraId="79ED886C" w14:textId="77777777" w:rsidTr="00847B0F">
        <w:trPr>
          <w:cantSplit/>
          <w:trHeight w:val="306"/>
        </w:trPr>
        <w:tc>
          <w:tcPr>
            <w:tcW w:w="4147" w:type="dxa"/>
            <w:gridSpan w:val="3"/>
          </w:tcPr>
          <w:p w14:paraId="587CCDD5"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A001B4" w:rsidRDefault="00727B04" w:rsidP="00847B0F">
            <w:pPr>
              <w:rPr>
                <w:rFonts w:cs="Times New Roman"/>
                <w:lang w:eastAsia="en-GB"/>
              </w:rPr>
            </w:pPr>
            <w:r w:rsidRPr="00A001B4">
              <w:rPr>
                <w:rFonts w:cs="Times New Roman"/>
                <w:lang w:eastAsia="en-GB"/>
              </w:rPr>
              <w:t xml:space="preserve">Specialist securitatea </w:t>
            </w:r>
            <w:proofErr w:type="spellStart"/>
            <w:r w:rsidRPr="00A001B4">
              <w:rPr>
                <w:rFonts w:cs="Times New Roman"/>
                <w:lang w:eastAsia="en-GB"/>
              </w:rPr>
              <w:t>informatiei</w:t>
            </w:r>
            <w:proofErr w:type="spellEnd"/>
            <w:r w:rsidRPr="00A001B4">
              <w:rPr>
                <w:rFonts w:cs="Times New Roman"/>
                <w:lang w:eastAsia="en-GB"/>
              </w:rPr>
              <w:t xml:space="preserve"> si conformitate Asigurarea </w:t>
            </w:r>
            <w:proofErr w:type="spellStart"/>
            <w:r w:rsidRPr="00A001B4">
              <w:rPr>
                <w:rFonts w:cs="Times New Roman"/>
                <w:lang w:eastAsia="en-GB"/>
              </w:rPr>
              <w:t>conformitatii</w:t>
            </w:r>
            <w:proofErr w:type="spellEnd"/>
            <w:r w:rsidRPr="00A001B4">
              <w:rPr>
                <w:rFonts w:cs="Times New Roman"/>
                <w:lang w:eastAsia="en-GB"/>
              </w:rPr>
              <w:t xml:space="preserve"> cu </w:t>
            </w:r>
            <w:proofErr w:type="spellStart"/>
            <w:r w:rsidRPr="00A001B4">
              <w:rPr>
                <w:rFonts w:cs="Times New Roman"/>
                <w:lang w:eastAsia="en-GB"/>
              </w:rPr>
              <w:t>legistalia</w:t>
            </w:r>
            <w:proofErr w:type="spellEnd"/>
            <w:r w:rsidRPr="00A001B4">
              <w:rPr>
                <w:rFonts w:cs="Times New Roman"/>
                <w:lang w:eastAsia="en-GB"/>
              </w:rPr>
              <w:t xml:space="preserve"> </w:t>
            </w:r>
            <w:proofErr w:type="spellStart"/>
            <w:r w:rsidRPr="00A001B4">
              <w:rPr>
                <w:rFonts w:cs="Times New Roman"/>
                <w:lang w:eastAsia="en-GB"/>
              </w:rPr>
              <w:t>nationala</w:t>
            </w:r>
            <w:proofErr w:type="spellEnd"/>
            <w:r w:rsidRPr="00A001B4">
              <w:rPr>
                <w:rFonts w:cs="Times New Roman"/>
                <w:lang w:eastAsia="en-GB"/>
              </w:rPr>
              <w:t xml:space="preserve"> si </w:t>
            </w:r>
            <w:proofErr w:type="spellStart"/>
            <w:r w:rsidRPr="00A001B4">
              <w:rPr>
                <w:rFonts w:cs="Times New Roman"/>
                <w:lang w:eastAsia="en-GB"/>
              </w:rPr>
              <w:t>internationala</w:t>
            </w:r>
            <w:proofErr w:type="spellEnd"/>
          </w:p>
          <w:p w14:paraId="327EFE67" w14:textId="77777777" w:rsidR="00727B04" w:rsidRPr="00A001B4" w:rsidRDefault="00727B04" w:rsidP="00847B0F">
            <w:pPr>
              <w:rPr>
                <w:rFonts w:cs="Times New Roman"/>
                <w:lang w:eastAsia="en-GB"/>
              </w:rPr>
            </w:pPr>
            <w:r w:rsidRPr="00A001B4">
              <w:rPr>
                <w:rFonts w:cs="Times New Roman"/>
                <w:lang w:eastAsia="en-GB"/>
              </w:rPr>
              <w:t>- Evaluarea nivelului de securitate cibernetica</w:t>
            </w:r>
          </w:p>
          <w:p w14:paraId="4CF277CE" w14:textId="77777777" w:rsidR="00727B04" w:rsidRPr="00A001B4" w:rsidRDefault="00727B04" w:rsidP="00847B0F">
            <w:pPr>
              <w:rPr>
                <w:rFonts w:cs="Times New Roman"/>
                <w:lang w:eastAsia="en-GB"/>
              </w:rPr>
            </w:pPr>
            <w:r w:rsidRPr="00A001B4">
              <w:rPr>
                <w:rFonts w:cs="Times New Roman"/>
                <w:lang w:eastAsia="en-GB"/>
              </w:rPr>
              <w:t>- Evaluarea riscului de securitate cibernetica</w:t>
            </w:r>
          </w:p>
          <w:p w14:paraId="0CEAF121" w14:textId="77777777" w:rsidR="00727B04" w:rsidRPr="00A001B4" w:rsidRDefault="00727B04" w:rsidP="00847B0F">
            <w:pPr>
              <w:rPr>
                <w:rFonts w:cs="Times New Roman"/>
                <w:lang w:eastAsia="en-GB"/>
              </w:rPr>
            </w:pPr>
            <w:r w:rsidRPr="00A001B4">
              <w:rPr>
                <w:rFonts w:cs="Times New Roman"/>
                <w:lang w:eastAsia="en-GB"/>
              </w:rPr>
              <w:t>- Dezvoltate cadru de securitate cibernetica, inclusiv a planurilor de Continuitate a Afacerilor si de</w:t>
            </w:r>
          </w:p>
          <w:p w14:paraId="2C3149EB" w14:textId="77777777" w:rsidR="00727B04" w:rsidRPr="00A001B4" w:rsidRDefault="00727B04" w:rsidP="00847B0F">
            <w:pPr>
              <w:rPr>
                <w:rFonts w:cs="Times New Roman"/>
                <w:lang w:eastAsia="en-GB"/>
              </w:rPr>
            </w:pPr>
            <w:r w:rsidRPr="00A001B4">
              <w:rPr>
                <w:rFonts w:cs="Times New Roman"/>
                <w:lang w:eastAsia="en-GB"/>
              </w:rPr>
              <w:t xml:space="preserve">recuperare in </w:t>
            </w:r>
            <w:proofErr w:type="spellStart"/>
            <w:r w:rsidRPr="00A001B4">
              <w:rPr>
                <w:rFonts w:cs="Times New Roman"/>
                <w:lang w:eastAsia="en-GB"/>
              </w:rPr>
              <w:t>situatii</w:t>
            </w:r>
            <w:proofErr w:type="spellEnd"/>
            <w:r w:rsidRPr="00A001B4">
              <w:rPr>
                <w:rFonts w:cs="Times New Roman"/>
                <w:lang w:eastAsia="en-GB"/>
              </w:rPr>
              <w:t xml:space="preserve"> de Criza</w:t>
            </w:r>
          </w:p>
        </w:tc>
      </w:tr>
      <w:tr w:rsidR="00727B04" w:rsidRPr="00A001B4" w14:paraId="4211D162" w14:textId="77777777" w:rsidTr="00847B0F">
        <w:trPr>
          <w:cantSplit/>
          <w:trHeight w:val="531"/>
        </w:trPr>
        <w:tc>
          <w:tcPr>
            <w:tcW w:w="4147" w:type="dxa"/>
            <w:gridSpan w:val="3"/>
          </w:tcPr>
          <w:p w14:paraId="28977F16"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56F33F64"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4CD3B558"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efectuarea testelor de securitate IT (teste de penetrare); </w:t>
            </w:r>
          </w:p>
          <w:p w14:paraId="70E0DEE3" w14:textId="77777777" w:rsidR="00727B04" w:rsidRPr="00A001B4" w:rsidRDefault="00727B04" w:rsidP="00847B0F">
            <w:pPr>
              <w:ind w:hanging="79"/>
              <w:jc w:val="left"/>
              <w:rPr>
                <w:rFonts w:cs="Times New Roman"/>
                <w:i/>
                <w:lang w:eastAsia="en-GB"/>
              </w:rPr>
            </w:pPr>
            <w:r w:rsidRPr="00A001B4">
              <w:rPr>
                <w:rFonts w:cs="Times New Roman"/>
                <w:i/>
                <w:lang w:eastAsia="en-GB"/>
              </w:rPr>
              <w:t>consultanta de specialitate in proiecte;</w:t>
            </w:r>
          </w:p>
          <w:p w14:paraId="7DD39635"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implementarea </w:t>
            </w:r>
            <w:proofErr w:type="spellStart"/>
            <w:r w:rsidRPr="00A001B4">
              <w:rPr>
                <w:rFonts w:cs="Times New Roman"/>
                <w:i/>
                <w:lang w:eastAsia="en-GB"/>
              </w:rPr>
              <w:t>solutiilor</w:t>
            </w:r>
            <w:proofErr w:type="spellEnd"/>
            <w:r w:rsidRPr="00A001B4">
              <w:rPr>
                <w:rFonts w:cs="Times New Roman"/>
                <w:i/>
                <w:lang w:eastAsia="en-GB"/>
              </w:rPr>
              <w:t xml:space="preserve"> de securitate;</w:t>
            </w:r>
          </w:p>
          <w:p w14:paraId="3936771A"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scanare si identificare </w:t>
            </w:r>
            <w:proofErr w:type="spellStart"/>
            <w:r w:rsidRPr="00A001B4">
              <w:rPr>
                <w:rFonts w:cs="Times New Roman"/>
                <w:i/>
                <w:lang w:eastAsia="en-GB"/>
              </w:rPr>
              <w:t>vulnerabilitati</w:t>
            </w:r>
            <w:proofErr w:type="spellEnd"/>
            <w:r w:rsidRPr="00A001B4">
              <w:rPr>
                <w:rFonts w:cs="Times New Roman"/>
                <w:i/>
                <w:lang w:eastAsia="en-GB"/>
              </w:rPr>
              <w:t xml:space="preserve"> la nivelul </w:t>
            </w:r>
            <w:proofErr w:type="spellStart"/>
            <w:r w:rsidRPr="00A001B4">
              <w:rPr>
                <w:rFonts w:cs="Times New Roman"/>
                <w:i/>
                <w:lang w:eastAsia="en-GB"/>
              </w:rPr>
              <w:t>aplicatiilor</w:t>
            </w:r>
            <w:proofErr w:type="spellEnd"/>
            <w:r w:rsidRPr="00A001B4">
              <w:rPr>
                <w:rFonts w:cs="Times New Roman"/>
                <w:i/>
                <w:lang w:eastAsia="en-GB"/>
              </w:rPr>
              <w:t xml:space="preserve">, </w:t>
            </w:r>
            <w:proofErr w:type="spellStart"/>
            <w:r w:rsidRPr="00A001B4">
              <w:rPr>
                <w:rFonts w:cs="Times New Roman"/>
                <w:i/>
                <w:lang w:eastAsia="en-GB"/>
              </w:rPr>
              <w:t>retelelor</w:t>
            </w:r>
            <w:proofErr w:type="spellEnd"/>
            <w:r w:rsidRPr="00A001B4">
              <w:rPr>
                <w:rFonts w:cs="Times New Roman"/>
                <w:i/>
                <w:lang w:eastAsia="en-GB"/>
              </w:rPr>
              <w:t xml:space="preserve"> si sistemelor informatice;</w:t>
            </w:r>
          </w:p>
          <w:p w14:paraId="7983E00E"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evaluare si propunere </w:t>
            </w:r>
            <w:proofErr w:type="spellStart"/>
            <w:r w:rsidRPr="00A001B4">
              <w:rPr>
                <w:rFonts w:cs="Times New Roman"/>
                <w:i/>
                <w:lang w:eastAsia="en-GB"/>
              </w:rPr>
              <w:t>solutii</w:t>
            </w:r>
            <w:proofErr w:type="spellEnd"/>
            <w:r w:rsidRPr="00A001B4">
              <w:rPr>
                <w:rFonts w:cs="Times New Roman"/>
                <w:i/>
                <w:lang w:eastAsia="en-GB"/>
              </w:rPr>
              <w:t xml:space="preserve"> de remediere a </w:t>
            </w:r>
            <w:proofErr w:type="spellStart"/>
            <w:r w:rsidRPr="00A001B4">
              <w:rPr>
                <w:rFonts w:cs="Times New Roman"/>
                <w:i/>
                <w:lang w:eastAsia="en-GB"/>
              </w:rPr>
              <w:t>vulnerabilitatilor</w:t>
            </w:r>
            <w:proofErr w:type="spellEnd"/>
            <w:r w:rsidRPr="00A001B4">
              <w:rPr>
                <w:rFonts w:cs="Times New Roman"/>
                <w:i/>
                <w:lang w:eastAsia="en-GB"/>
              </w:rPr>
              <w:t>;</w:t>
            </w:r>
          </w:p>
          <w:p w14:paraId="53378174"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analiza riscurilor din punct de vedere al </w:t>
            </w:r>
            <w:proofErr w:type="spellStart"/>
            <w:r w:rsidRPr="00A001B4">
              <w:rPr>
                <w:rFonts w:cs="Times New Roman"/>
                <w:i/>
                <w:lang w:eastAsia="en-GB"/>
              </w:rPr>
              <w:t>securitatii</w:t>
            </w:r>
            <w:proofErr w:type="spellEnd"/>
            <w:r w:rsidRPr="00A001B4">
              <w:rPr>
                <w:rFonts w:cs="Times New Roman"/>
                <w:i/>
                <w:lang w:eastAsia="en-GB"/>
              </w:rPr>
              <w:t xml:space="preserve"> </w:t>
            </w:r>
            <w:proofErr w:type="spellStart"/>
            <w:r w:rsidRPr="00A001B4">
              <w:rPr>
                <w:rFonts w:cs="Times New Roman"/>
                <w:i/>
                <w:lang w:eastAsia="en-GB"/>
              </w:rPr>
              <w:t>informatiilor</w:t>
            </w:r>
            <w:proofErr w:type="spellEnd"/>
            <w:r w:rsidRPr="00A001B4">
              <w:rPr>
                <w:rFonts w:cs="Times New Roman"/>
                <w:i/>
                <w:lang w:eastAsia="en-GB"/>
              </w:rPr>
              <w:t>;</w:t>
            </w:r>
          </w:p>
          <w:p w14:paraId="136E2F76" w14:textId="77777777" w:rsidR="00727B04" w:rsidRPr="00A001B4" w:rsidRDefault="00727B04" w:rsidP="00847B0F">
            <w:pPr>
              <w:ind w:hanging="79"/>
              <w:jc w:val="left"/>
              <w:rPr>
                <w:rFonts w:cs="Times New Roman"/>
                <w:i/>
                <w:lang w:eastAsia="en-GB"/>
              </w:rPr>
            </w:pPr>
            <w:r w:rsidRPr="00A001B4">
              <w:rPr>
                <w:rFonts w:cs="Times New Roman"/>
                <w:i/>
                <w:lang w:eastAsia="en-GB"/>
              </w:rPr>
              <w:t>administrarea si managementul serverelor companiei;</w:t>
            </w:r>
          </w:p>
          <w:p w14:paraId="051F8010" w14:textId="77777777" w:rsidR="00727B04" w:rsidRPr="00A001B4" w:rsidRDefault="00727B04" w:rsidP="00847B0F">
            <w:pPr>
              <w:rPr>
                <w:rFonts w:cs="Times New Roman"/>
                <w:i/>
                <w:lang w:eastAsia="en-GB"/>
              </w:rPr>
            </w:pPr>
            <w:r w:rsidRPr="00A001B4">
              <w:rPr>
                <w:rFonts w:cs="Times New Roman"/>
                <w:i/>
                <w:lang w:eastAsia="en-GB"/>
              </w:rPr>
              <w:t>Întocmește rapoarte tehnice</w:t>
            </w:r>
          </w:p>
        </w:tc>
        <w:tc>
          <w:tcPr>
            <w:tcW w:w="1892" w:type="dxa"/>
            <w:gridSpan w:val="4"/>
          </w:tcPr>
          <w:p w14:paraId="24809026"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32A01351"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0CA49884" w14:textId="77777777" w:rsidTr="00847B0F">
        <w:trPr>
          <w:cantSplit/>
          <w:trHeight w:val="783"/>
        </w:trPr>
        <w:tc>
          <w:tcPr>
            <w:tcW w:w="4147" w:type="dxa"/>
            <w:gridSpan w:val="3"/>
          </w:tcPr>
          <w:p w14:paraId="409A76F7" w14:textId="77777777" w:rsidR="00727B04" w:rsidRPr="00A001B4" w:rsidRDefault="00727B04" w:rsidP="00847B0F">
            <w:pPr>
              <w:rPr>
                <w:rFonts w:cs="Times New Roman"/>
              </w:rPr>
            </w:pPr>
            <w:r w:rsidRPr="00A001B4">
              <w:rPr>
                <w:rFonts w:cs="Times New Roman"/>
                <w:lang w:eastAsia="en-GB"/>
              </w:rPr>
              <w:lastRenderedPageBreak/>
              <w:t>Perioada în care expertul principal a participat</w:t>
            </w:r>
          </w:p>
          <w:p w14:paraId="00D2BDD2"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2FC8DDD5"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47F3053A"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511C6709"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49A9A826"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769E53C5" w14:textId="77777777" w:rsidTr="00847B0F">
        <w:trPr>
          <w:cantSplit/>
          <w:trHeight w:val="783"/>
        </w:trPr>
        <w:tc>
          <w:tcPr>
            <w:tcW w:w="4147" w:type="dxa"/>
            <w:gridSpan w:val="3"/>
          </w:tcPr>
          <w:p w14:paraId="217BCA36" w14:textId="77777777" w:rsidR="00727B04" w:rsidRPr="00A001B4" w:rsidRDefault="00727B04" w:rsidP="00847B0F">
            <w:pPr>
              <w:rPr>
                <w:rFonts w:cs="Times New Roman"/>
                <w:i/>
                <w:lang w:eastAsia="en-GB"/>
              </w:rPr>
            </w:pPr>
            <w:r w:rsidRPr="00A001B4">
              <w:rPr>
                <w:rFonts w:cs="Times New Roman"/>
                <w:i/>
                <w:lang w:eastAsia="en-GB"/>
              </w:rPr>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p w14:paraId="25092D52" w14:textId="77777777" w:rsidR="00727B04" w:rsidRPr="00A001B4" w:rsidRDefault="00727B04" w:rsidP="00847B0F">
            <w:pPr>
              <w:rPr>
                <w:rFonts w:cs="Times New Roman"/>
                <w:i/>
                <w:lang w:eastAsia="en-GB"/>
              </w:rPr>
            </w:pPr>
          </w:p>
        </w:tc>
        <w:tc>
          <w:tcPr>
            <w:tcW w:w="2743" w:type="dxa"/>
            <w:gridSpan w:val="3"/>
          </w:tcPr>
          <w:p w14:paraId="6C1C6300"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180EEA64"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0F42CDAE"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10D94D67"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7B7B1CF0"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3D12300E"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7DCA4F24"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554B11E9"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3BFAFED2" w14:textId="77777777" w:rsidR="00727B04" w:rsidRPr="00A001B4" w:rsidRDefault="00727B04" w:rsidP="00847B0F">
            <w:pPr>
              <w:rPr>
                <w:rFonts w:cs="Times New Roman"/>
                <w:lang w:eastAsia="en-GB"/>
              </w:rPr>
            </w:pPr>
          </w:p>
        </w:tc>
        <w:tc>
          <w:tcPr>
            <w:tcW w:w="2743" w:type="dxa"/>
            <w:gridSpan w:val="4"/>
          </w:tcPr>
          <w:p w14:paraId="270E9CB3"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0DDD0F5B" w14:textId="77777777" w:rsidTr="00847B0F">
        <w:trPr>
          <w:cantSplit/>
          <w:trHeight w:val="783"/>
        </w:trPr>
        <w:tc>
          <w:tcPr>
            <w:tcW w:w="4147" w:type="dxa"/>
            <w:gridSpan w:val="3"/>
          </w:tcPr>
          <w:p w14:paraId="3300971E" w14:textId="77777777" w:rsidR="00727B04" w:rsidRPr="00A001B4" w:rsidRDefault="00727B04" w:rsidP="00847B0F">
            <w:pPr>
              <w:rPr>
                <w:rFonts w:cs="Times New Roman"/>
                <w:i/>
                <w:lang w:eastAsia="en-GB"/>
              </w:rPr>
            </w:pPr>
            <w:r w:rsidRPr="00A001B4">
              <w:rPr>
                <w:rFonts w:cs="Times New Roman"/>
                <w:i/>
                <w:lang w:eastAsia="en-GB"/>
              </w:rPr>
              <w:lastRenderedPageBreak/>
              <w:t>3.</w:t>
            </w:r>
            <w:r w:rsidRPr="00A001B4">
              <w:rPr>
                <w:rFonts w:cs="Times New Roman"/>
                <w:i/>
                <w:lang w:eastAsia="en-GB"/>
              </w:rPr>
              <w:tab/>
              <w:t>Institutul Clinic Fundeni- DA38065182/08.05.2025</w:t>
            </w:r>
          </w:p>
        </w:tc>
        <w:tc>
          <w:tcPr>
            <w:tcW w:w="2743" w:type="dxa"/>
            <w:gridSpan w:val="3"/>
          </w:tcPr>
          <w:p w14:paraId="38B2189D"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23671A26"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4562F8D9"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00F17CE5"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4B510B6C"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7F300AD8"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711CF940"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7F9304F5"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46321CD2" w14:textId="77777777" w:rsidR="00727B04" w:rsidRPr="00A001B4" w:rsidRDefault="00727B04" w:rsidP="00847B0F">
            <w:pPr>
              <w:pStyle w:val="ListParagraph"/>
              <w:ind w:left="204"/>
              <w:rPr>
                <w:lang w:val="ro-RO"/>
              </w:rPr>
            </w:pPr>
          </w:p>
        </w:tc>
        <w:tc>
          <w:tcPr>
            <w:tcW w:w="2743" w:type="dxa"/>
            <w:gridSpan w:val="4"/>
          </w:tcPr>
          <w:p w14:paraId="0B887AD6" w14:textId="77777777" w:rsidR="00727B04" w:rsidRPr="00A001B4" w:rsidRDefault="00727B04" w:rsidP="00847B0F">
            <w:pPr>
              <w:rPr>
                <w:rFonts w:cs="Times New Roman"/>
                <w:lang w:eastAsia="en-GB"/>
              </w:rPr>
            </w:pPr>
            <w:r w:rsidRPr="00A001B4">
              <w:t>perioada 14.08.2024 – 31.12.2024</w:t>
            </w:r>
          </w:p>
        </w:tc>
      </w:tr>
      <w:tr w:rsidR="00727B04" w:rsidRPr="00A001B4" w14:paraId="4F830187" w14:textId="77777777" w:rsidTr="00847B0F">
        <w:trPr>
          <w:cantSplit/>
          <w:trHeight w:val="783"/>
        </w:trPr>
        <w:tc>
          <w:tcPr>
            <w:tcW w:w="4147" w:type="dxa"/>
            <w:gridSpan w:val="3"/>
          </w:tcPr>
          <w:p w14:paraId="74A2BE98" w14:textId="77777777" w:rsidR="00727B04" w:rsidRPr="00A001B4" w:rsidRDefault="00727B04" w:rsidP="00847B0F">
            <w:pPr>
              <w:rPr>
                <w:rFonts w:cs="Times New Roman"/>
                <w:i/>
                <w:lang w:eastAsia="en-GB"/>
              </w:rPr>
            </w:pPr>
            <w:r w:rsidRPr="00A001B4">
              <w:rPr>
                <w:rFonts w:cs="Times New Roman"/>
                <w:i/>
                <w:lang w:eastAsia="en-GB"/>
              </w:rPr>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2276B153"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3E7D8A67"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713375AB"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5E3622AC"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5DDCFC92"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01D24FF3"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7C51C7C2"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68695D4E"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2D2D6575" w14:textId="77777777" w:rsidR="00727B04" w:rsidRPr="00A001B4" w:rsidRDefault="00727B04" w:rsidP="00847B0F">
            <w:pPr>
              <w:pStyle w:val="ListParagraph"/>
              <w:ind w:left="204"/>
              <w:rPr>
                <w:lang w:val="ro-RO"/>
              </w:rPr>
            </w:pPr>
          </w:p>
        </w:tc>
        <w:tc>
          <w:tcPr>
            <w:tcW w:w="2743" w:type="dxa"/>
            <w:gridSpan w:val="4"/>
          </w:tcPr>
          <w:p w14:paraId="419A1777" w14:textId="77777777" w:rsidR="00727B04" w:rsidRPr="00A001B4" w:rsidRDefault="00727B04" w:rsidP="00847B0F">
            <w:pPr>
              <w:rPr>
                <w:rFonts w:cs="Times New Roman"/>
                <w:lang w:eastAsia="en-GB"/>
              </w:rPr>
            </w:pPr>
            <w:r w:rsidRPr="00A001B4">
              <w:t>Perioada 31.10.2023- prezent</w:t>
            </w:r>
          </w:p>
        </w:tc>
      </w:tr>
      <w:tr w:rsidR="00727B04" w:rsidRPr="00A001B4" w14:paraId="4B0D5335" w14:textId="77777777" w:rsidTr="00847B0F">
        <w:trPr>
          <w:cantSplit/>
          <w:trHeight w:val="783"/>
        </w:trPr>
        <w:tc>
          <w:tcPr>
            <w:tcW w:w="4147" w:type="dxa"/>
            <w:gridSpan w:val="3"/>
          </w:tcPr>
          <w:p w14:paraId="6FDE74F4" w14:textId="77777777" w:rsidR="00727B04" w:rsidRPr="00A001B4" w:rsidRDefault="00727B04" w:rsidP="00847B0F">
            <w:pPr>
              <w:suppressAutoHyphens w:val="0"/>
              <w:spacing w:before="0" w:after="0" w:line="240" w:lineRule="auto"/>
              <w:ind w:left="360"/>
              <w:rPr>
                <w:b/>
                <w:bCs/>
              </w:rPr>
            </w:pPr>
            <w:r w:rsidRPr="00A001B4">
              <w:rPr>
                <w:b/>
                <w:bCs/>
              </w:rPr>
              <w:lastRenderedPageBreak/>
              <w:t xml:space="preserve">5.Aeroport </w:t>
            </w:r>
            <w:proofErr w:type="spellStart"/>
            <w:r w:rsidRPr="00A001B4">
              <w:rPr>
                <w:b/>
                <w:bCs/>
              </w:rPr>
              <w:t>Kogalniceanu</w:t>
            </w:r>
            <w:proofErr w:type="spellEnd"/>
            <w:r w:rsidRPr="00A001B4">
              <w:rPr>
                <w:b/>
                <w:bCs/>
              </w:rPr>
              <w:t xml:space="preserve">- </w:t>
            </w:r>
            <w:r w:rsidRPr="00A001B4">
              <w:t>Contract 643LA/13.05.2024 / 481 13.05.2024</w:t>
            </w:r>
          </w:p>
          <w:p w14:paraId="44399779" w14:textId="77777777" w:rsidR="00727B04" w:rsidRPr="00A001B4" w:rsidRDefault="00727B04" w:rsidP="00847B0F">
            <w:pPr>
              <w:rPr>
                <w:rFonts w:cs="Times New Roman"/>
                <w:i/>
                <w:lang w:eastAsia="en-GB"/>
              </w:rPr>
            </w:pPr>
          </w:p>
        </w:tc>
        <w:tc>
          <w:tcPr>
            <w:tcW w:w="2743" w:type="dxa"/>
            <w:gridSpan w:val="3"/>
          </w:tcPr>
          <w:p w14:paraId="7074C6E9"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4AFFBD33"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500A1E39"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2F366299"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54716504"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1D3D37B3"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508EA16C"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0AD38C72"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70BFAD94" w14:textId="77777777" w:rsidR="00727B04" w:rsidRPr="00A001B4" w:rsidRDefault="00727B04" w:rsidP="00847B0F">
            <w:pPr>
              <w:pStyle w:val="ListParagraph"/>
              <w:ind w:left="204"/>
              <w:rPr>
                <w:lang w:val="ro-RO"/>
              </w:rPr>
            </w:pPr>
          </w:p>
        </w:tc>
        <w:tc>
          <w:tcPr>
            <w:tcW w:w="2743" w:type="dxa"/>
            <w:gridSpan w:val="4"/>
          </w:tcPr>
          <w:p w14:paraId="04730181" w14:textId="77777777" w:rsidR="00727B04" w:rsidRPr="00A001B4" w:rsidRDefault="00727B04" w:rsidP="00847B0F">
            <w:pPr>
              <w:rPr>
                <w:rFonts w:cs="Times New Roman"/>
                <w:lang w:eastAsia="en-GB"/>
              </w:rPr>
            </w:pPr>
            <w:r w:rsidRPr="00A001B4">
              <w:t>Perioada 13.05.2024-31.12.2024</w:t>
            </w:r>
          </w:p>
        </w:tc>
      </w:tr>
      <w:tr w:rsidR="00727B04" w:rsidRPr="00A001B4" w14:paraId="7A45920D" w14:textId="77777777" w:rsidTr="00847B0F">
        <w:trPr>
          <w:cantSplit/>
          <w:trHeight w:val="783"/>
        </w:trPr>
        <w:tc>
          <w:tcPr>
            <w:tcW w:w="4147" w:type="dxa"/>
            <w:gridSpan w:val="3"/>
          </w:tcPr>
          <w:p w14:paraId="593DEB93" w14:textId="77777777" w:rsidR="00727B04" w:rsidRPr="00A001B4" w:rsidRDefault="00727B04" w:rsidP="00847B0F">
            <w:pPr>
              <w:suppressAutoHyphens w:val="0"/>
              <w:spacing w:before="0" w:after="0" w:line="240" w:lineRule="auto"/>
              <w:ind w:left="360"/>
              <w:rPr>
                <w:b/>
                <w:bCs/>
              </w:rPr>
            </w:pPr>
            <w:r w:rsidRPr="00A001B4">
              <w:rPr>
                <w:b/>
                <w:bCs/>
              </w:rPr>
              <w:t xml:space="preserve">6.Turbomecanica </w:t>
            </w:r>
            <w:r w:rsidRPr="00A001B4">
              <w:t>Contract nr.53 / 30.01.2025</w:t>
            </w:r>
          </w:p>
          <w:p w14:paraId="37833FA5" w14:textId="77777777" w:rsidR="00727B04" w:rsidRPr="00A001B4" w:rsidRDefault="00727B04" w:rsidP="00847B0F">
            <w:pPr>
              <w:rPr>
                <w:rFonts w:cs="Times New Roman"/>
                <w:i/>
                <w:lang w:eastAsia="en-GB"/>
              </w:rPr>
            </w:pPr>
          </w:p>
        </w:tc>
        <w:tc>
          <w:tcPr>
            <w:tcW w:w="2743" w:type="dxa"/>
            <w:gridSpan w:val="3"/>
          </w:tcPr>
          <w:p w14:paraId="412D5D3B"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045E746F"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36A56B31"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030DF85E"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49FDDF27"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2B66AD12"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1D0A441D"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2DE3C555"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16161B95" w14:textId="77777777" w:rsidR="00727B04" w:rsidRPr="00A001B4" w:rsidRDefault="00727B04" w:rsidP="00847B0F">
            <w:pPr>
              <w:pStyle w:val="ListParagraph"/>
              <w:ind w:left="204"/>
              <w:rPr>
                <w:lang w:val="ro-RO"/>
              </w:rPr>
            </w:pPr>
          </w:p>
        </w:tc>
        <w:tc>
          <w:tcPr>
            <w:tcW w:w="2743" w:type="dxa"/>
            <w:gridSpan w:val="4"/>
          </w:tcPr>
          <w:p w14:paraId="692CE477" w14:textId="77777777" w:rsidR="00727B04" w:rsidRPr="00A001B4" w:rsidRDefault="00727B04" w:rsidP="00847B0F">
            <w:pPr>
              <w:rPr>
                <w:rFonts w:cs="Times New Roman"/>
                <w:lang w:eastAsia="en-GB"/>
              </w:rPr>
            </w:pPr>
            <w:r w:rsidRPr="00A001B4">
              <w:t>Perioada 30.01.2025- prezent</w:t>
            </w:r>
          </w:p>
        </w:tc>
      </w:tr>
      <w:tr w:rsidR="00727B04" w:rsidRPr="00A001B4" w14:paraId="330675EC" w14:textId="77777777" w:rsidTr="00847B0F">
        <w:trPr>
          <w:cantSplit/>
          <w:trHeight w:val="783"/>
        </w:trPr>
        <w:tc>
          <w:tcPr>
            <w:tcW w:w="4147" w:type="dxa"/>
            <w:gridSpan w:val="3"/>
          </w:tcPr>
          <w:p w14:paraId="5A010158" w14:textId="77777777" w:rsidR="00727B04" w:rsidRPr="00A001B4" w:rsidRDefault="00727B04" w:rsidP="00847B0F">
            <w:pPr>
              <w:suppressAutoHyphens w:val="0"/>
              <w:spacing w:before="0" w:after="0" w:line="240" w:lineRule="auto"/>
              <w:ind w:left="360"/>
              <w:rPr>
                <w:b/>
                <w:bCs/>
              </w:rPr>
            </w:pPr>
            <w:r w:rsidRPr="00A001B4">
              <w:rPr>
                <w:b/>
                <w:bCs/>
              </w:rPr>
              <w:lastRenderedPageBreak/>
              <w:t xml:space="preserve">7.CEC Bank- </w:t>
            </w:r>
            <w:r w:rsidRPr="00A001B4">
              <w:t xml:space="preserve">Contract nr. 325/2020 </w:t>
            </w:r>
          </w:p>
          <w:p w14:paraId="739D7A23" w14:textId="77777777" w:rsidR="00727B04" w:rsidRPr="00A001B4" w:rsidRDefault="00727B04" w:rsidP="00847B0F">
            <w:pPr>
              <w:rPr>
                <w:rFonts w:cs="Times New Roman"/>
                <w:i/>
                <w:lang w:eastAsia="en-GB"/>
              </w:rPr>
            </w:pPr>
          </w:p>
        </w:tc>
        <w:tc>
          <w:tcPr>
            <w:tcW w:w="2743" w:type="dxa"/>
            <w:gridSpan w:val="3"/>
          </w:tcPr>
          <w:p w14:paraId="7B638380"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33B8D031"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5417CA08"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2FAE73C4"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529BFE65"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457B3A83"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23809AEB"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17C3EF5B"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52C2428F" w14:textId="77777777" w:rsidR="00727B04" w:rsidRPr="00A001B4" w:rsidRDefault="00727B04" w:rsidP="00847B0F">
            <w:pPr>
              <w:pStyle w:val="ListParagraph"/>
              <w:ind w:left="204"/>
              <w:rPr>
                <w:lang w:val="ro-RO"/>
              </w:rPr>
            </w:pPr>
          </w:p>
        </w:tc>
        <w:tc>
          <w:tcPr>
            <w:tcW w:w="2743" w:type="dxa"/>
            <w:gridSpan w:val="4"/>
          </w:tcPr>
          <w:p w14:paraId="01805340"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14C5F194" w14:textId="77777777" w:rsidTr="00847B0F">
        <w:trPr>
          <w:cantSplit/>
          <w:trHeight w:val="495"/>
        </w:trPr>
        <w:tc>
          <w:tcPr>
            <w:tcW w:w="4147" w:type="dxa"/>
            <w:gridSpan w:val="3"/>
          </w:tcPr>
          <w:p w14:paraId="19E6B701"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rFonts w:cs="Times New Roman"/>
                <w:lang w:eastAsia="en-GB"/>
              </w:rPr>
              <w:t>Cybersecurity</w:t>
            </w:r>
            <w:proofErr w:type="spellEnd"/>
            <w:r w:rsidRPr="00A001B4">
              <w:rPr>
                <w:rFonts w:cs="Times New Roman"/>
                <w:lang w:eastAsia="en-GB"/>
              </w:rPr>
              <w:t xml:space="preserve"> (ENISA), European Defence Agency (EDA), European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and</w:t>
            </w:r>
            <w:proofErr w:type="spellEnd"/>
            <w:r w:rsidRPr="00A001B4">
              <w:rPr>
                <w:rFonts w:cs="Times New Roman"/>
                <w:lang w:eastAsia="en-GB"/>
              </w:rPr>
              <w:t xml:space="preserve"> Defence College (ESDC)</w:t>
            </w:r>
          </w:p>
          <w:p w14:paraId="6CE6000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Definirea și documentarea în cooperare cu European Union Agency for </w:t>
            </w:r>
            <w:proofErr w:type="spellStart"/>
            <w:r w:rsidRPr="00A001B4">
              <w:rPr>
                <w:rFonts w:cs="Times New Roman"/>
                <w:lang w:eastAsia="en-GB"/>
              </w:rPr>
              <w:t>Cybersecurity</w:t>
            </w:r>
            <w:proofErr w:type="spellEnd"/>
            <w:r w:rsidRPr="00A001B4">
              <w:rPr>
                <w:rFonts w:cs="Times New Roman"/>
                <w:lang w:eastAsia="en-GB"/>
              </w:rPr>
              <w:t xml:space="preserve"> (ENISA) a indicatorilor cheie privind maturitatea securității cibernetice a actorilor cheie economici și din administrația publică, pentru a fi măsurați efectiv</w:t>
            </w:r>
          </w:p>
          <w:p w14:paraId="4E9BA42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Definirea cerințelor funcționale și a specificațiilor tehnice, avizarea indicatorilor </w:t>
            </w:r>
            <w:proofErr w:type="spellStart"/>
            <w:r w:rsidRPr="00A001B4">
              <w:rPr>
                <w:rFonts w:cs="Times New Roman"/>
                <w:lang w:eastAsia="en-GB"/>
              </w:rPr>
              <w:t>tehnico</w:t>
            </w:r>
            <w:proofErr w:type="spellEnd"/>
            <w:r w:rsidRPr="00A001B4">
              <w:rPr>
                <w:rFonts w:cs="Times New Roman"/>
                <w:lang w:eastAsia="en-GB"/>
              </w:rPr>
              <w:t>-economici, achiziția și implementarea platformei tehnice (ca platformă Open-</w:t>
            </w:r>
            <w:proofErr w:type="spellStart"/>
            <w:r w:rsidRPr="00A001B4">
              <w:rPr>
                <w:rFonts w:cs="Times New Roman"/>
                <w:lang w:eastAsia="en-GB"/>
              </w:rPr>
              <w:t>Source</w:t>
            </w:r>
            <w:proofErr w:type="spellEnd"/>
            <w:r w:rsidRPr="00A001B4">
              <w:rPr>
                <w:rFonts w:cs="Times New Roman"/>
                <w:lang w:eastAsia="en-GB"/>
              </w:rPr>
              <w:t xml:space="preserve"> Software (OSS) / Software cu sursă deschisă) - COMPONENTA B a platformei: evaluare și monitorizare maturitate (vulnerabilități, code review, chestionare, </w:t>
            </w:r>
            <w:proofErr w:type="spellStart"/>
            <w:r w:rsidRPr="00A001B4">
              <w:rPr>
                <w:rFonts w:cs="Times New Roman"/>
                <w:lang w:eastAsia="en-GB"/>
              </w:rPr>
              <w:t>phishing</w:t>
            </w:r>
            <w:proofErr w:type="spellEnd"/>
            <w:r w:rsidRPr="00A001B4">
              <w:rPr>
                <w:rFonts w:cs="Times New Roman"/>
                <w:lang w:eastAsia="en-GB"/>
              </w:rPr>
              <w:t xml:space="preserve">, </w:t>
            </w:r>
            <w:proofErr w:type="spellStart"/>
            <w:r w:rsidRPr="00A001B4">
              <w:rPr>
                <w:rFonts w:cs="Times New Roman"/>
                <w:lang w:eastAsia="en-GB"/>
              </w:rPr>
              <w:t>loguri</w:t>
            </w:r>
            <w:proofErr w:type="spellEnd"/>
            <w:r w:rsidRPr="00A001B4">
              <w:rPr>
                <w:rFonts w:cs="Times New Roman"/>
                <w:lang w:eastAsia="en-GB"/>
              </w:rPr>
              <w:t>, raportare)</w:t>
            </w:r>
          </w:p>
          <w:p w14:paraId="294E0258"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Definirea cerințelor funcționale și a specificațiilor tehnice, avizarea indicatorilor </w:t>
            </w:r>
            <w:proofErr w:type="spellStart"/>
            <w:r w:rsidRPr="00A001B4">
              <w:rPr>
                <w:rFonts w:cs="Times New Roman"/>
                <w:lang w:eastAsia="en-GB"/>
              </w:rPr>
              <w:t>tehnico</w:t>
            </w:r>
            <w:proofErr w:type="spellEnd"/>
            <w:r w:rsidRPr="00A001B4">
              <w:rPr>
                <w:rFonts w:cs="Times New Roman"/>
                <w:lang w:eastAsia="en-GB"/>
              </w:rPr>
              <w:t>-economici, achiziția și implementarea platformei tehnice (ca platformă Open-</w:t>
            </w:r>
            <w:proofErr w:type="spellStart"/>
            <w:r w:rsidRPr="00A001B4">
              <w:rPr>
                <w:rFonts w:cs="Times New Roman"/>
                <w:lang w:eastAsia="en-GB"/>
              </w:rPr>
              <w:t>Source</w:t>
            </w:r>
            <w:proofErr w:type="spellEnd"/>
            <w:r w:rsidRPr="00A001B4">
              <w:rPr>
                <w:rFonts w:cs="Times New Roman"/>
                <w:lang w:eastAsia="en-GB"/>
              </w:rPr>
              <w:t xml:space="preserve"> Software (OSS) / Software cu sursă deschisă) - Componenta C a platformei: instrumente și servicii guvernamentale (ghiduri, materiale video, licențe AV, </w:t>
            </w:r>
            <w:proofErr w:type="spellStart"/>
            <w:r w:rsidRPr="00A001B4">
              <w:rPr>
                <w:rFonts w:cs="Times New Roman"/>
                <w:lang w:eastAsia="en-GB"/>
              </w:rPr>
              <w:t>cyber</w:t>
            </w:r>
            <w:proofErr w:type="spellEnd"/>
            <w:r w:rsidRPr="00A001B4">
              <w:rPr>
                <w:rFonts w:cs="Times New Roman"/>
                <w:lang w:eastAsia="en-GB"/>
              </w:rPr>
              <w:t xml:space="preserve"> </w:t>
            </w:r>
            <w:proofErr w:type="spellStart"/>
            <w:r w:rsidRPr="00A001B4">
              <w:rPr>
                <w:rFonts w:cs="Times New Roman"/>
                <w:lang w:eastAsia="en-GB"/>
              </w:rPr>
              <w:t>range</w:t>
            </w:r>
            <w:proofErr w:type="spellEnd"/>
            <w:r w:rsidRPr="00A001B4">
              <w:rPr>
                <w:rFonts w:cs="Times New Roman"/>
                <w:lang w:eastAsia="en-GB"/>
              </w:rPr>
              <w:t>, monitorizare utilizare)</w:t>
            </w:r>
          </w:p>
          <w:p w14:paraId="30BCC229"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Evaluarea și documentarea nivelului de maturitate în materie de securitate cibernetică, prin utilizarea platformei tehnice</w:t>
            </w:r>
          </w:p>
          <w:p w14:paraId="1EFE03CF"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A001B4" w:rsidRDefault="00727B04" w:rsidP="00847B0F">
            <w:pPr>
              <w:rPr>
                <w:rFonts w:cs="Times New Roman"/>
                <w:lang w:eastAsia="en-GB"/>
              </w:rPr>
            </w:pPr>
            <w:r w:rsidRPr="00A001B4">
              <w:rPr>
                <w:rFonts w:cs="Times New Roman"/>
                <w:lang w:eastAsia="en-GB"/>
              </w:rPr>
              <w:lastRenderedPageBreak/>
              <w:t>-</w:t>
            </w:r>
            <w:r w:rsidRPr="00A001B4">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A001B4" w14:paraId="35004214" w14:textId="77777777" w:rsidTr="00847B0F">
        <w:trPr>
          <w:cantSplit/>
          <w:trHeight w:val="1026"/>
        </w:trPr>
        <w:tc>
          <w:tcPr>
            <w:tcW w:w="4147" w:type="dxa"/>
            <w:gridSpan w:val="3"/>
          </w:tcPr>
          <w:p w14:paraId="08D17FB4"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681CD40F"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A001B4" w14:paraId="65F21049" w14:textId="77777777" w:rsidTr="00847B0F">
        <w:trPr>
          <w:cantSplit/>
          <w:trHeight w:val="1026"/>
        </w:trPr>
        <w:tc>
          <w:tcPr>
            <w:tcW w:w="4147" w:type="dxa"/>
            <w:gridSpan w:val="3"/>
          </w:tcPr>
          <w:p w14:paraId="65F3D20E"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56"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55CE464A"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656B719A"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30E09050" w14:textId="77777777" w:rsidTr="00847B0F">
        <w:trPr>
          <w:cantSplit/>
          <w:trHeight w:val="210"/>
        </w:trPr>
        <w:tc>
          <w:tcPr>
            <w:tcW w:w="9633" w:type="dxa"/>
            <w:gridSpan w:val="10"/>
          </w:tcPr>
          <w:p w14:paraId="1267BD94"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66D8BB0A" w14:textId="77777777" w:rsidTr="00847B0F">
        <w:trPr>
          <w:cantSplit/>
          <w:trHeight w:val="480"/>
        </w:trPr>
        <w:tc>
          <w:tcPr>
            <w:tcW w:w="533" w:type="dxa"/>
          </w:tcPr>
          <w:p w14:paraId="320D13B9" w14:textId="77777777" w:rsidR="00727B04" w:rsidRPr="00A001B4" w:rsidRDefault="00727B04" w:rsidP="00847B0F">
            <w:pPr>
              <w:rPr>
                <w:rFonts w:cs="Times New Roman"/>
                <w:lang w:eastAsia="en-GB"/>
              </w:rPr>
            </w:pPr>
          </w:p>
        </w:tc>
        <w:tc>
          <w:tcPr>
            <w:tcW w:w="2338" w:type="dxa"/>
          </w:tcPr>
          <w:p w14:paraId="3ABA5EB3" w14:textId="77777777" w:rsidR="00727B04" w:rsidRPr="00A001B4" w:rsidRDefault="00727B04" w:rsidP="00847B0F">
            <w:pPr>
              <w:rPr>
                <w:rFonts w:cs="Times New Roman"/>
                <w:lang w:eastAsia="en-GB"/>
              </w:rPr>
            </w:pPr>
            <w:r w:rsidRPr="00A001B4">
              <w:rPr>
                <w:rFonts w:cs="Times New Roman"/>
                <w:lang w:eastAsia="en-GB"/>
              </w:rPr>
              <w:t>Diplomă/</w:t>
            </w:r>
          </w:p>
          <w:p w14:paraId="1ACFBF3D"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2EE84234"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1F40A3D4"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0DD9B4D1" w14:textId="77777777" w:rsidR="00727B04" w:rsidRPr="00A001B4" w:rsidRDefault="00727B04" w:rsidP="00847B0F">
            <w:pPr>
              <w:rPr>
                <w:rFonts w:cs="Times New Roman"/>
                <w:lang w:eastAsia="en-GB"/>
              </w:rPr>
            </w:pPr>
            <w:r w:rsidRPr="00A001B4">
              <w:rPr>
                <w:rFonts w:cs="Times New Roman"/>
                <w:lang w:eastAsia="en-GB"/>
              </w:rPr>
              <w:t>Perioada</w:t>
            </w:r>
          </w:p>
          <w:p w14:paraId="73FA5D43"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56962E50" w14:textId="77777777" w:rsidTr="00847B0F">
        <w:trPr>
          <w:cantSplit/>
          <w:trHeight w:val="66"/>
        </w:trPr>
        <w:tc>
          <w:tcPr>
            <w:tcW w:w="533" w:type="dxa"/>
          </w:tcPr>
          <w:p w14:paraId="238C5776"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5A0401C3" w14:textId="77777777" w:rsidR="00727B04" w:rsidRPr="00A001B4" w:rsidRDefault="00727B04" w:rsidP="00847B0F">
            <w:pPr>
              <w:rPr>
                <w:rFonts w:cs="Times New Roman"/>
                <w:lang w:eastAsia="en-GB"/>
              </w:rPr>
            </w:pPr>
            <w:r w:rsidRPr="00A001B4">
              <w:rPr>
                <w:rFonts w:cs="Times New Roman"/>
                <w:lang w:eastAsia="en-GB"/>
              </w:rPr>
              <w:t>Diploma de master; seria H, nr 0002262</w:t>
            </w:r>
          </w:p>
        </w:tc>
        <w:tc>
          <w:tcPr>
            <w:tcW w:w="2165" w:type="dxa"/>
            <w:gridSpan w:val="2"/>
          </w:tcPr>
          <w:p w14:paraId="66C48302"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1BE2D685" w14:textId="77777777" w:rsidR="00727B04" w:rsidRPr="00A001B4" w:rsidRDefault="00727B04" w:rsidP="00847B0F">
            <w:pPr>
              <w:rPr>
                <w:rFonts w:cs="Times New Roman"/>
                <w:lang w:eastAsia="en-GB"/>
              </w:rPr>
            </w:pPr>
            <w:r w:rsidRPr="00A001B4">
              <w:rPr>
                <w:rFonts w:cs="Times New Roman"/>
                <w:lang w:eastAsia="en-GB"/>
              </w:rPr>
              <w:t xml:space="preserve">Securitatea tehnologiei </w:t>
            </w:r>
            <w:proofErr w:type="spellStart"/>
            <w:r w:rsidRPr="00A001B4">
              <w:rPr>
                <w:rFonts w:cs="Times New Roman"/>
                <w:lang w:eastAsia="en-GB"/>
              </w:rPr>
              <w:t>informatiei</w:t>
            </w:r>
            <w:proofErr w:type="spellEnd"/>
          </w:p>
        </w:tc>
        <w:tc>
          <w:tcPr>
            <w:tcW w:w="2298" w:type="dxa"/>
            <w:gridSpan w:val="2"/>
          </w:tcPr>
          <w:p w14:paraId="684C6A48" w14:textId="77777777" w:rsidR="00727B04" w:rsidRPr="00A001B4" w:rsidRDefault="00727B04" w:rsidP="00847B0F">
            <w:pPr>
              <w:rPr>
                <w:rFonts w:cs="Times New Roman"/>
                <w:lang w:eastAsia="en-GB"/>
              </w:rPr>
            </w:pPr>
            <w:r w:rsidRPr="00A001B4">
              <w:rPr>
                <w:rFonts w:cs="Times New Roman"/>
                <w:lang w:eastAsia="en-GB"/>
              </w:rPr>
              <w:t>Iulie 2009</w:t>
            </w:r>
          </w:p>
        </w:tc>
      </w:tr>
      <w:tr w:rsidR="00727B04" w:rsidRPr="00A001B4" w14:paraId="6ED63F4A" w14:textId="77777777" w:rsidTr="00847B0F">
        <w:trPr>
          <w:cantSplit/>
          <w:trHeight w:val="50"/>
        </w:trPr>
        <w:tc>
          <w:tcPr>
            <w:tcW w:w="533" w:type="dxa"/>
          </w:tcPr>
          <w:p w14:paraId="5A7B8AF4"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508E8EF4"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Ethical</w:t>
            </w:r>
            <w:proofErr w:type="spellEnd"/>
            <w:r w:rsidRPr="00A001B4">
              <w:rPr>
                <w:rFonts w:cs="Times New Roman"/>
                <w:lang w:eastAsia="en-GB"/>
              </w:rPr>
              <w:t xml:space="preserve"> Hacker (CEH) , nr. ECC26333280200</w:t>
            </w:r>
          </w:p>
        </w:tc>
        <w:tc>
          <w:tcPr>
            <w:tcW w:w="2165" w:type="dxa"/>
            <w:gridSpan w:val="2"/>
          </w:tcPr>
          <w:p w14:paraId="080EF817"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41504ED7" w14:textId="77777777" w:rsidR="00727B04" w:rsidRPr="00A001B4" w:rsidRDefault="00727B04" w:rsidP="00847B0F">
            <w:pPr>
              <w:rPr>
                <w:rFonts w:cs="Times New Roman"/>
                <w:lang w:eastAsia="en-GB"/>
              </w:rPr>
            </w:pPr>
            <w:r w:rsidRPr="00A001B4">
              <w:rPr>
                <w:rFonts w:cs="Times New Roman"/>
                <w:lang w:eastAsia="en-GB"/>
              </w:rPr>
              <w:t>Expert in securitate ofensivă</w:t>
            </w:r>
          </w:p>
        </w:tc>
        <w:tc>
          <w:tcPr>
            <w:tcW w:w="2298" w:type="dxa"/>
            <w:gridSpan w:val="2"/>
          </w:tcPr>
          <w:p w14:paraId="40ED68B2" w14:textId="77777777" w:rsidR="00727B04" w:rsidRPr="00A001B4" w:rsidRDefault="00727B04" w:rsidP="00847B0F">
            <w:pPr>
              <w:rPr>
                <w:rFonts w:cs="Times New Roman"/>
                <w:lang w:eastAsia="en-GB"/>
              </w:rPr>
            </w:pPr>
            <w:r w:rsidRPr="00A001B4">
              <w:rPr>
                <w:rFonts w:cs="Times New Roman"/>
                <w:lang w:eastAsia="en-GB"/>
              </w:rPr>
              <w:t>20.04.2011-01.03.2027</w:t>
            </w:r>
          </w:p>
        </w:tc>
      </w:tr>
      <w:tr w:rsidR="00727B04" w:rsidRPr="00A001B4" w14:paraId="20BAFADC" w14:textId="77777777" w:rsidTr="00847B0F">
        <w:trPr>
          <w:cantSplit/>
          <w:trHeight w:val="50"/>
        </w:trPr>
        <w:tc>
          <w:tcPr>
            <w:tcW w:w="533" w:type="dxa"/>
          </w:tcPr>
          <w:p w14:paraId="2C46F6CA"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3976756E"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Information </w:t>
            </w:r>
            <w:proofErr w:type="spellStart"/>
            <w:r w:rsidRPr="00A001B4">
              <w:rPr>
                <w:rFonts w:cs="Times New Roman"/>
                <w:lang w:eastAsia="en-GB"/>
              </w:rPr>
              <w:t>Security</w:t>
            </w:r>
            <w:proofErr w:type="spellEnd"/>
            <w:r w:rsidRPr="00A001B4">
              <w:rPr>
                <w:rFonts w:cs="Times New Roman"/>
                <w:lang w:eastAsia="en-GB"/>
              </w:rPr>
              <w:t xml:space="preserve"> Manager (CISM); nr 1221095</w:t>
            </w:r>
          </w:p>
        </w:tc>
        <w:tc>
          <w:tcPr>
            <w:tcW w:w="2165" w:type="dxa"/>
            <w:gridSpan w:val="2"/>
          </w:tcPr>
          <w:p w14:paraId="1083D2D5" w14:textId="77777777" w:rsidR="00727B04" w:rsidRPr="00A001B4" w:rsidRDefault="00727B04" w:rsidP="00847B0F">
            <w:pPr>
              <w:rPr>
                <w:rFonts w:cs="Times New Roman"/>
                <w:lang w:eastAsia="en-GB"/>
              </w:rPr>
            </w:pPr>
            <w:r w:rsidRPr="00A001B4">
              <w:rPr>
                <w:rFonts w:cs="Times New Roman"/>
                <w:lang w:eastAsia="en-GB"/>
              </w:rPr>
              <w:t>ISACA</w:t>
            </w:r>
          </w:p>
        </w:tc>
        <w:tc>
          <w:tcPr>
            <w:tcW w:w="2299" w:type="dxa"/>
            <w:gridSpan w:val="4"/>
          </w:tcPr>
          <w:p w14:paraId="2C3BEF00" w14:textId="77777777" w:rsidR="00727B04" w:rsidRPr="00A001B4" w:rsidRDefault="00727B04" w:rsidP="00847B0F">
            <w:pPr>
              <w:rPr>
                <w:rFonts w:cs="Times New Roman"/>
                <w:lang w:eastAsia="en-GB"/>
              </w:rPr>
            </w:pPr>
            <w:r w:rsidRPr="00A001B4">
              <w:rPr>
                <w:rFonts w:cs="Times New Roman"/>
                <w:lang w:eastAsia="en-GB"/>
              </w:rPr>
              <w:t>Expert în managementul securității informației</w:t>
            </w:r>
          </w:p>
        </w:tc>
        <w:tc>
          <w:tcPr>
            <w:tcW w:w="2298" w:type="dxa"/>
            <w:gridSpan w:val="2"/>
          </w:tcPr>
          <w:p w14:paraId="124CA0A1" w14:textId="77777777" w:rsidR="00727B04" w:rsidRPr="00A001B4" w:rsidRDefault="00727B04" w:rsidP="00847B0F">
            <w:pPr>
              <w:rPr>
                <w:rFonts w:cs="Times New Roman"/>
                <w:lang w:eastAsia="en-GB"/>
              </w:rPr>
            </w:pPr>
            <w:r w:rsidRPr="00A001B4">
              <w:rPr>
                <w:rFonts w:cs="Times New Roman"/>
                <w:lang w:eastAsia="en-GB"/>
              </w:rPr>
              <w:t xml:space="preserve">2012 </w:t>
            </w:r>
            <w:proofErr w:type="spellStart"/>
            <w:r w:rsidRPr="00A001B4">
              <w:rPr>
                <w:rFonts w:cs="Times New Roman"/>
                <w:lang w:eastAsia="en-GB"/>
              </w:rPr>
              <w:t>intial</w:t>
            </w:r>
            <w:proofErr w:type="spellEnd"/>
            <w:r w:rsidRPr="00A001B4">
              <w:rPr>
                <w:rFonts w:cs="Times New Roman"/>
                <w:lang w:eastAsia="en-GB"/>
              </w:rPr>
              <w:t xml:space="preserve"> / 31.01.2028</w:t>
            </w:r>
          </w:p>
        </w:tc>
      </w:tr>
    </w:tbl>
    <w:p w14:paraId="52EEEBEE" w14:textId="77777777" w:rsidR="000F6DD4" w:rsidRPr="00A001B4" w:rsidRDefault="000F6DD4" w:rsidP="00B42622">
      <w:pPr>
        <w:tabs>
          <w:tab w:val="left" w:pos="851"/>
        </w:tabs>
        <w:adjustRightInd w:val="0"/>
        <w:contextualSpacing/>
        <w:rPr>
          <w:rFonts w:eastAsia="Calibri" w:cs="Times New Roman"/>
        </w:rPr>
      </w:pPr>
    </w:p>
    <w:p w14:paraId="078DB9D1" w14:textId="77777777" w:rsidR="000F6DD4" w:rsidRPr="00A001B4" w:rsidRDefault="000F6DD4" w:rsidP="00B42622">
      <w:pPr>
        <w:tabs>
          <w:tab w:val="left" w:pos="851"/>
        </w:tabs>
        <w:adjustRightInd w:val="0"/>
        <w:contextualSpacing/>
        <w:rPr>
          <w:rFonts w:eastAsia="Calibri" w:cs="Times New Roman"/>
        </w:rPr>
      </w:pPr>
    </w:p>
    <w:p w14:paraId="1BC9FB0A" w14:textId="77777777" w:rsidR="000F6DD4" w:rsidRPr="00A001B4" w:rsidRDefault="000F6DD4" w:rsidP="00B42622">
      <w:pPr>
        <w:tabs>
          <w:tab w:val="left" w:pos="851"/>
        </w:tabs>
        <w:adjustRightInd w:val="0"/>
        <w:contextualSpacing/>
        <w:rPr>
          <w:rFonts w:eastAsia="Calibri" w:cs="Times New Roman"/>
        </w:rPr>
      </w:pPr>
    </w:p>
    <w:p w14:paraId="3FBC1D54" w14:textId="77777777" w:rsidR="000F6DD4" w:rsidRPr="00A001B4" w:rsidRDefault="000F6DD4" w:rsidP="00B42622">
      <w:pPr>
        <w:tabs>
          <w:tab w:val="left" w:pos="851"/>
        </w:tabs>
        <w:adjustRightInd w:val="0"/>
        <w:contextualSpacing/>
        <w:rPr>
          <w:rFonts w:eastAsia="Calibri" w:cs="Times New Roman"/>
        </w:rPr>
      </w:pPr>
    </w:p>
    <w:p w14:paraId="468A46F5" w14:textId="77777777" w:rsidR="000F6DD4" w:rsidRPr="00A001B4" w:rsidRDefault="000F6DD4" w:rsidP="00B42622">
      <w:pPr>
        <w:tabs>
          <w:tab w:val="left" w:pos="851"/>
        </w:tabs>
        <w:adjustRightInd w:val="0"/>
        <w:contextualSpacing/>
        <w:rPr>
          <w:rFonts w:eastAsia="Calibri" w:cs="Times New Roman"/>
        </w:rPr>
      </w:pPr>
    </w:p>
    <w:p w14:paraId="0B54648E" w14:textId="77777777" w:rsidR="000F6DD4" w:rsidRPr="00A001B4" w:rsidRDefault="000F6DD4" w:rsidP="00B42622">
      <w:pPr>
        <w:tabs>
          <w:tab w:val="left" w:pos="851"/>
        </w:tabs>
        <w:adjustRightInd w:val="0"/>
        <w:contextualSpacing/>
        <w:rPr>
          <w:rFonts w:eastAsia="Calibri" w:cs="Times New Roman"/>
        </w:rPr>
      </w:pPr>
    </w:p>
    <w:p w14:paraId="52ED9165" w14:textId="77777777" w:rsidR="000F6DD4" w:rsidRPr="00A001B4" w:rsidRDefault="000F6DD4" w:rsidP="00B42622">
      <w:pPr>
        <w:tabs>
          <w:tab w:val="left" w:pos="851"/>
        </w:tabs>
        <w:adjustRightInd w:val="0"/>
        <w:contextualSpacing/>
        <w:rPr>
          <w:rFonts w:eastAsia="Calibri" w:cs="Times New Roman"/>
        </w:rPr>
      </w:pPr>
    </w:p>
    <w:p w14:paraId="4C220E40" w14:textId="77777777" w:rsidR="000F6DD4" w:rsidRPr="00A001B4" w:rsidRDefault="000F6DD4" w:rsidP="00B42622">
      <w:pPr>
        <w:tabs>
          <w:tab w:val="left" w:pos="851"/>
        </w:tabs>
        <w:adjustRightInd w:val="0"/>
        <w:contextualSpacing/>
        <w:rPr>
          <w:rFonts w:eastAsia="Calibri" w:cs="Times New Roman"/>
        </w:rPr>
      </w:pPr>
    </w:p>
    <w:p w14:paraId="230D9AAB" w14:textId="77777777" w:rsidR="000F6DD4" w:rsidRPr="00A001B4" w:rsidRDefault="000F6DD4" w:rsidP="00B42622">
      <w:pPr>
        <w:tabs>
          <w:tab w:val="left" w:pos="851"/>
        </w:tabs>
        <w:adjustRightInd w:val="0"/>
        <w:contextualSpacing/>
        <w:rPr>
          <w:rFonts w:eastAsia="Calibri" w:cs="Times New Roman"/>
        </w:rPr>
      </w:pPr>
    </w:p>
    <w:p w14:paraId="2287A4CD" w14:textId="77777777" w:rsidR="000F6DD4" w:rsidRPr="00A001B4" w:rsidRDefault="000F6DD4" w:rsidP="00B42622">
      <w:pPr>
        <w:tabs>
          <w:tab w:val="left" w:pos="851"/>
        </w:tabs>
        <w:adjustRightInd w:val="0"/>
        <w:contextualSpacing/>
        <w:rPr>
          <w:rFonts w:eastAsia="Calibri" w:cs="Times New Roman"/>
        </w:rPr>
      </w:pPr>
    </w:p>
    <w:p w14:paraId="0D9163B9" w14:textId="77777777" w:rsidR="000F6DD4" w:rsidRPr="00A001B4" w:rsidRDefault="000F6DD4" w:rsidP="00B42622">
      <w:pPr>
        <w:tabs>
          <w:tab w:val="left" w:pos="851"/>
        </w:tabs>
        <w:adjustRightInd w:val="0"/>
        <w:contextualSpacing/>
        <w:rPr>
          <w:rFonts w:eastAsia="Calibri" w:cs="Times New Roman"/>
        </w:rPr>
      </w:pPr>
    </w:p>
    <w:p w14:paraId="51E59036" w14:textId="77777777" w:rsidR="000F6DD4" w:rsidRPr="00A001B4" w:rsidRDefault="000F6DD4" w:rsidP="00B42622">
      <w:pPr>
        <w:tabs>
          <w:tab w:val="left" w:pos="851"/>
        </w:tabs>
        <w:adjustRightInd w:val="0"/>
        <w:contextualSpacing/>
        <w:rPr>
          <w:rFonts w:eastAsia="Calibri" w:cs="Times New Roman"/>
        </w:rPr>
      </w:pPr>
    </w:p>
    <w:p w14:paraId="4972101E" w14:textId="77777777" w:rsidR="000F6DD4" w:rsidRPr="00A001B4" w:rsidRDefault="000F6DD4" w:rsidP="00B42622">
      <w:pPr>
        <w:tabs>
          <w:tab w:val="left" w:pos="851"/>
        </w:tabs>
        <w:adjustRightInd w:val="0"/>
        <w:contextualSpacing/>
        <w:rPr>
          <w:rFonts w:eastAsia="Calibri" w:cs="Times New Roman"/>
        </w:rPr>
      </w:pPr>
    </w:p>
    <w:p w14:paraId="5709881F" w14:textId="77777777" w:rsidR="000F6DD4" w:rsidRPr="00A001B4" w:rsidRDefault="000F6DD4" w:rsidP="00B42622">
      <w:pPr>
        <w:tabs>
          <w:tab w:val="left" w:pos="851"/>
        </w:tabs>
        <w:adjustRightInd w:val="0"/>
        <w:contextualSpacing/>
        <w:rPr>
          <w:rFonts w:eastAsia="Calibri" w:cs="Times New Roman"/>
        </w:rPr>
      </w:pPr>
    </w:p>
    <w:p w14:paraId="60A56811" w14:textId="77777777" w:rsidR="000F6DD4" w:rsidRPr="00A001B4" w:rsidRDefault="000F6DD4" w:rsidP="00B42622">
      <w:pPr>
        <w:tabs>
          <w:tab w:val="left" w:pos="851"/>
        </w:tabs>
        <w:adjustRightInd w:val="0"/>
        <w:contextualSpacing/>
        <w:rPr>
          <w:rFonts w:eastAsia="Calibri" w:cs="Times New Roman"/>
        </w:rPr>
      </w:pPr>
    </w:p>
    <w:p w14:paraId="5008A5C8" w14:textId="77777777" w:rsidR="000F6DD4" w:rsidRPr="00A001B4" w:rsidRDefault="000F6DD4" w:rsidP="00B42622">
      <w:pPr>
        <w:tabs>
          <w:tab w:val="left" w:pos="851"/>
        </w:tabs>
        <w:adjustRightInd w:val="0"/>
        <w:contextualSpacing/>
        <w:rPr>
          <w:rFonts w:eastAsia="Calibri" w:cs="Times New Roman"/>
        </w:rPr>
      </w:pPr>
    </w:p>
    <w:p w14:paraId="279FFA61" w14:textId="77777777" w:rsidR="000F6DD4" w:rsidRPr="00A001B4" w:rsidRDefault="000F6DD4" w:rsidP="00B42622">
      <w:pPr>
        <w:tabs>
          <w:tab w:val="left" w:pos="851"/>
        </w:tabs>
        <w:adjustRightInd w:val="0"/>
        <w:contextualSpacing/>
        <w:rPr>
          <w:rFonts w:eastAsia="Calibri" w:cs="Times New Roman"/>
        </w:rPr>
      </w:pPr>
    </w:p>
    <w:p w14:paraId="42861613" w14:textId="77777777" w:rsidR="000F6DD4" w:rsidRPr="00A001B4" w:rsidRDefault="000F6DD4" w:rsidP="00B42622">
      <w:pPr>
        <w:tabs>
          <w:tab w:val="left" w:pos="851"/>
        </w:tabs>
        <w:adjustRightInd w:val="0"/>
        <w:contextualSpacing/>
        <w:rPr>
          <w:rFonts w:eastAsia="Calibri" w:cs="Times New Roman"/>
        </w:rPr>
      </w:pPr>
    </w:p>
    <w:p w14:paraId="6A40DE80" w14:textId="77777777" w:rsidR="000F6DD4" w:rsidRPr="00A001B4" w:rsidRDefault="000F6DD4" w:rsidP="00B42622">
      <w:pPr>
        <w:tabs>
          <w:tab w:val="left" w:pos="851"/>
        </w:tabs>
        <w:adjustRightInd w:val="0"/>
        <w:contextualSpacing/>
        <w:rPr>
          <w:rFonts w:eastAsia="Calibri" w:cs="Times New Roman"/>
        </w:rPr>
      </w:pPr>
    </w:p>
    <w:p w14:paraId="2D086B84" w14:textId="77777777" w:rsidR="000F6DD4" w:rsidRPr="00A001B4" w:rsidRDefault="000F6DD4" w:rsidP="00B42622">
      <w:pPr>
        <w:tabs>
          <w:tab w:val="left" w:pos="851"/>
        </w:tabs>
        <w:adjustRightInd w:val="0"/>
        <w:contextualSpacing/>
        <w:rPr>
          <w:rFonts w:eastAsia="Calibri" w:cs="Times New Roman"/>
        </w:rPr>
      </w:pPr>
    </w:p>
    <w:p w14:paraId="33591682" w14:textId="77777777" w:rsidR="000F6DD4" w:rsidRPr="00A001B4" w:rsidRDefault="000F6DD4" w:rsidP="00B42622">
      <w:pPr>
        <w:tabs>
          <w:tab w:val="left" w:pos="851"/>
        </w:tabs>
        <w:adjustRightInd w:val="0"/>
        <w:contextualSpacing/>
        <w:rPr>
          <w:rFonts w:eastAsia="Calibri" w:cs="Times New Roman"/>
        </w:rPr>
      </w:pPr>
    </w:p>
    <w:p w14:paraId="419F903B" w14:textId="77777777" w:rsidR="000F6DD4" w:rsidRPr="00A001B4" w:rsidRDefault="000F6DD4" w:rsidP="00B42622">
      <w:pPr>
        <w:tabs>
          <w:tab w:val="left" w:pos="851"/>
        </w:tabs>
        <w:adjustRightInd w:val="0"/>
        <w:contextualSpacing/>
        <w:rPr>
          <w:rFonts w:eastAsia="Calibri" w:cs="Times New Roman"/>
        </w:rPr>
      </w:pPr>
    </w:p>
    <w:p w14:paraId="6AA09116" w14:textId="77777777" w:rsidR="000F6DD4" w:rsidRPr="00A001B4" w:rsidRDefault="000F6DD4" w:rsidP="00B42622">
      <w:pPr>
        <w:tabs>
          <w:tab w:val="left" w:pos="851"/>
        </w:tabs>
        <w:adjustRightInd w:val="0"/>
        <w:contextualSpacing/>
        <w:rPr>
          <w:rFonts w:eastAsia="Calibri" w:cs="Times New Roman"/>
        </w:rPr>
      </w:pPr>
    </w:p>
    <w:p w14:paraId="2D080E0C" w14:textId="77777777" w:rsidR="000F6DD4" w:rsidRPr="00A001B4" w:rsidRDefault="000F6DD4" w:rsidP="00B42622">
      <w:pPr>
        <w:tabs>
          <w:tab w:val="left" w:pos="851"/>
        </w:tabs>
        <w:adjustRightInd w:val="0"/>
        <w:contextualSpacing/>
        <w:rPr>
          <w:rFonts w:eastAsia="Calibri" w:cs="Times New Roman"/>
        </w:rPr>
      </w:pPr>
    </w:p>
    <w:p w14:paraId="59BF98B3" w14:textId="77777777" w:rsidR="000F6DD4" w:rsidRPr="00A001B4" w:rsidRDefault="000F6DD4" w:rsidP="00B42622">
      <w:pPr>
        <w:tabs>
          <w:tab w:val="left" w:pos="851"/>
        </w:tabs>
        <w:adjustRightInd w:val="0"/>
        <w:contextualSpacing/>
        <w:rPr>
          <w:rFonts w:eastAsia="Calibri" w:cs="Times New Roman"/>
        </w:rPr>
      </w:pPr>
    </w:p>
    <w:p w14:paraId="32AE3D51"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70D59702" w14:textId="77777777" w:rsidTr="00847B0F">
        <w:trPr>
          <w:cantSplit/>
          <w:trHeight w:val="480"/>
        </w:trPr>
        <w:tc>
          <w:tcPr>
            <w:tcW w:w="4147" w:type="dxa"/>
            <w:gridSpan w:val="3"/>
          </w:tcPr>
          <w:p w14:paraId="618F4D7A" w14:textId="77777777" w:rsidR="00727B04" w:rsidRPr="00A001B4" w:rsidRDefault="00727B04" w:rsidP="00847B0F">
            <w:pPr>
              <w:rPr>
                <w:rFonts w:cs="Times New Roman"/>
                <w:b/>
                <w:bCs/>
                <w:lang w:eastAsia="en-GB"/>
              </w:rPr>
            </w:pPr>
            <w:r w:rsidRPr="00A001B4">
              <w:rPr>
                <w:rFonts w:cs="Times New Roman"/>
                <w:b/>
                <w:bCs/>
                <w:lang w:eastAsia="en-GB"/>
              </w:rPr>
              <w:t xml:space="preserve">Nume și prenume expert: Ștefan </w:t>
            </w:r>
            <w:proofErr w:type="spellStart"/>
            <w:r w:rsidRPr="00A001B4">
              <w:rPr>
                <w:rFonts w:cs="Times New Roman"/>
                <w:b/>
                <w:bCs/>
                <w:lang w:eastAsia="en-GB"/>
              </w:rPr>
              <w:t>Covasa</w:t>
            </w:r>
            <w:proofErr w:type="spellEnd"/>
          </w:p>
        </w:tc>
        <w:tc>
          <w:tcPr>
            <w:tcW w:w="5486" w:type="dxa"/>
            <w:gridSpan w:val="7"/>
          </w:tcPr>
          <w:p w14:paraId="519C3622"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2BC5B62C" w14:textId="77777777" w:rsidTr="00847B0F">
        <w:trPr>
          <w:cantSplit/>
          <w:trHeight w:val="480"/>
        </w:trPr>
        <w:tc>
          <w:tcPr>
            <w:tcW w:w="4147" w:type="dxa"/>
            <w:gridSpan w:val="3"/>
          </w:tcPr>
          <w:p w14:paraId="4D0F0DB4"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558D9479" w14:textId="77777777" w:rsidR="00727B04" w:rsidRPr="00A001B4" w:rsidRDefault="00727B04" w:rsidP="00847B0F">
            <w:pPr>
              <w:rPr>
                <w:rFonts w:cs="Times New Roman"/>
                <w:lang w:eastAsia="en-GB"/>
              </w:rPr>
            </w:pPr>
            <w:r w:rsidRPr="00A001B4">
              <w:rPr>
                <w:rFonts w:cs="Times New Roman"/>
                <w:lang w:eastAsia="en-GB"/>
              </w:rPr>
              <w:t>Telefon: +40 721 252 845</w:t>
            </w:r>
          </w:p>
        </w:tc>
        <w:tc>
          <w:tcPr>
            <w:tcW w:w="2651" w:type="dxa"/>
            <w:gridSpan w:val="3"/>
          </w:tcPr>
          <w:p w14:paraId="3385B6E1"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stefan.covsa@safetech.ro</w:t>
            </w:r>
          </w:p>
        </w:tc>
      </w:tr>
      <w:tr w:rsidR="00727B04" w:rsidRPr="00A001B4" w14:paraId="76701125" w14:textId="77777777" w:rsidTr="00847B0F">
        <w:trPr>
          <w:cantSplit/>
          <w:trHeight w:val="480"/>
        </w:trPr>
        <w:tc>
          <w:tcPr>
            <w:tcW w:w="4147" w:type="dxa"/>
            <w:gridSpan w:val="3"/>
          </w:tcPr>
          <w:p w14:paraId="5AEA870E"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724C1274" w14:textId="77777777" w:rsidR="00727B04" w:rsidRPr="00A001B4" w:rsidRDefault="00727B04" w:rsidP="00847B0F">
            <w:pPr>
              <w:rPr>
                <w:rFonts w:cs="Times New Roman"/>
                <w:lang w:eastAsia="en-GB"/>
              </w:rPr>
            </w:pPr>
            <w:r w:rsidRPr="00A001B4">
              <w:rPr>
                <w:rFonts w:cs="Times New Roman"/>
                <w:lang w:eastAsia="en-GB"/>
              </w:rPr>
              <w:t>Selectați:</w:t>
            </w:r>
          </w:p>
          <w:p w14:paraId="6B6CDB55" w14:textId="77777777" w:rsidR="00727B04" w:rsidRPr="00A001B4" w:rsidRDefault="00727B04" w:rsidP="00847B0F">
            <w:pPr>
              <w:rPr>
                <w:rFonts w:cs="Times New Roman"/>
                <w:lang w:eastAsia="en-GB"/>
              </w:rPr>
            </w:pPr>
            <w:r w:rsidRPr="00A001B4">
              <w:rPr>
                <w:rFonts w:cs="Times New Roman"/>
                <w:lang w:eastAsia="en-GB"/>
              </w:rPr>
              <w:t>x Angajat</w:t>
            </w:r>
          </w:p>
          <w:p w14:paraId="4A273AFF" w14:textId="77777777" w:rsidR="00727B04" w:rsidRPr="00A001B4" w:rsidRDefault="00727B04" w:rsidP="00847B0F">
            <w:pPr>
              <w:rPr>
                <w:rFonts w:cs="Times New Roman"/>
                <w:lang w:eastAsia="en-GB"/>
              </w:rPr>
            </w:pPr>
            <w:r w:rsidRPr="00A001B4">
              <w:rPr>
                <w:rFonts w:cs="Times New Roman"/>
                <w:lang w:eastAsia="en-GB"/>
              </w:rPr>
              <w:t>□ Liber profesionist</w:t>
            </w:r>
          </w:p>
          <w:p w14:paraId="5E0F30DC" w14:textId="77777777" w:rsidR="00727B04" w:rsidRPr="00A001B4" w:rsidRDefault="00727B04" w:rsidP="00847B0F">
            <w:pPr>
              <w:rPr>
                <w:rFonts w:cs="Times New Roman"/>
                <w:lang w:eastAsia="en-GB"/>
              </w:rPr>
            </w:pPr>
            <w:r w:rsidRPr="00A001B4">
              <w:rPr>
                <w:rFonts w:cs="Times New Roman"/>
                <w:lang w:eastAsia="en-GB"/>
              </w:rPr>
              <w:t>□ Subcontractant</w:t>
            </w:r>
          </w:p>
          <w:p w14:paraId="07D25B2A"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2C001BAC"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A001B4" w:rsidRDefault="00727B04" w:rsidP="00847B0F">
            <w:pPr>
              <w:rPr>
                <w:rFonts w:cs="Times New Roman"/>
                <w:b/>
                <w:lang w:eastAsia="en-GB"/>
              </w:rPr>
            </w:pPr>
            <w:r w:rsidRPr="00A001B4">
              <w:rPr>
                <w:rFonts w:cs="Times New Roman"/>
                <w:lang w:eastAsia="en-GB"/>
              </w:rPr>
              <w:t>33 luni</w:t>
            </w:r>
          </w:p>
        </w:tc>
      </w:tr>
      <w:tr w:rsidR="00727B04" w:rsidRPr="00A001B4" w14:paraId="62BCBC55" w14:textId="77777777" w:rsidTr="00847B0F">
        <w:trPr>
          <w:cantSplit/>
          <w:trHeight w:val="711"/>
        </w:trPr>
        <w:tc>
          <w:tcPr>
            <w:tcW w:w="4147" w:type="dxa"/>
            <w:gridSpan w:val="3"/>
          </w:tcPr>
          <w:p w14:paraId="444EA5FD"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1842A3D1"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4F9358A6"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001339FA" w14:textId="77777777" w:rsidTr="00847B0F">
        <w:trPr>
          <w:cantSplit/>
          <w:trHeight w:val="480"/>
        </w:trPr>
        <w:tc>
          <w:tcPr>
            <w:tcW w:w="4147" w:type="dxa"/>
            <w:gridSpan w:val="3"/>
          </w:tcPr>
          <w:p w14:paraId="7D91F586"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1089F0C8" w14:textId="77777777" w:rsidTr="00847B0F">
        <w:trPr>
          <w:cantSplit/>
          <w:trHeight w:val="480"/>
        </w:trPr>
        <w:tc>
          <w:tcPr>
            <w:tcW w:w="4147" w:type="dxa"/>
            <w:gridSpan w:val="3"/>
          </w:tcPr>
          <w:p w14:paraId="7CA3EBF5"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37A0026D"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Politehnica </w:t>
            </w:r>
            <w:proofErr w:type="spellStart"/>
            <w:r w:rsidRPr="00A001B4">
              <w:rPr>
                <w:rFonts w:cs="Times New Roman"/>
                <w:i/>
                <w:lang w:eastAsia="en-GB"/>
              </w:rPr>
              <w:t>Bucuresti</w:t>
            </w:r>
            <w:proofErr w:type="spellEnd"/>
            <w:r w:rsidRPr="00A001B4">
              <w:rPr>
                <w:rFonts w:cs="Times New Roman"/>
                <w:i/>
                <w:lang w:eastAsia="en-GB"/>
              </w:rPr>
              <w:t xml:space="preserve">-Facultatea de </w:t>
            </w:r>
            <w:proofErr w:type="spellStart"/>
            <w:r w:rsidRPr="00A001B4">
              <w:rPr>
                <w:rFonts w:cs="Times New Roman"/>
                <w:i/>
                <w:lang w:eastAsia="en-GB"/>
              </w:rPr>
              <w:t>de</w:t>
            </w:r>
            <w:proofErr w:type="spellEnd"/>
            <w:r w:rsidRPr="00A001B4">
              <w:rPr>
                <w:rFonts w:cs="Times New Roman"/>
                <w:i/>
                <w:lang w:eastAsia="en-GB"/>
              </w:rPr>
              <w:t xml:space="preserve"> Electronica si </w:t>
            </w:r>
            <w:proofErr w:type="spellStart"/>
            <w:r w:rsidRPr="00A001B4">
              <w:rPr>
                <w:rFonts w:cs="Times New Roman"/>
                <w:i/>
                <w:lang w:eastAsia="en-GB"/>
              </w:rPr>
              <w:t>Telecomunicatii</w:t>
            </w:r>
            <w:proofErr w:type="spellEnd"/>
          </w:p>
        </w:tc>
      </w:tr>
      <w:tr w:rsidR="00727B04" w:rsidRPr="00A001B4" w14:paraId="0D6A654D" w14:textId="77777777" w:rsidTr="00847B0F">
        <w:trPr>
          <w:cantSplit/>
          <w:trHeight w:val="306"/>
        </w:trPr>
        <w:tc>
          <w:tcPr>
            <w:tcW w:w="4147" w:type="dxa"/>
            <w:gridSpan w:val="3"/>
          </w:tcPr>
          <w:p w14:paraId="16E6F2B0"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34F90F19"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51C4FEA8"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Certificări internaționale în domeniu (CEH, CHFI, </w:t>
            </w:r>
            <w:proofErr w:type="spellStart"/>
            <w:r w:rsidRPr="00A001B4">
              <w:rPr>
                <w:rFonts w:cs="Times New Roman"/>
                <w:i/>
                <w:lang w:eastAsia="en-GB"/>
              </w:rPr>
              <w:t>Comptya</w:t>
            </w:r>
            <w:proofErr w:type="spellEnd"/>
            <w:r w:rsidRPr="00A001B4">
              <w:rPr>
                <w:rFonts w:cs="Times New Roman"/>
                <w:i/>
                <w:lang w:eastAsia="en-GB"/>
              </w:rPr>
              <w:t xml:space="preserve"> </w:t>
            </w:r>
            <w:proofErr w:type="spellStart"/>
            <w:r w:rsidRPr="00A001B4">
              <w:rPr>
                <w:rFonts w:cs="Times New Roman"/>
                <w:i/>
                <w:lang w:eastAsia="en-GB"/>
              </w:rPr>
              <w:t>Cysa</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3D3D0C0D" w14:textId="77777777" w:rsidTr="00847B0F">
        <w:trPr>
          <w:cantSplit/>
          <w:trHeight w:val="306"/>
        </w:trPr>
        <w:tc>
          <w:tcPr>
            <w:tcW w:w="4147" w:type="dxa"/>
            <w:gridSpan w:val="3"/>
          </w:tcPr>
          <w:p w14:paraId="45BCEE86"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3D02B72D" w14:textId="77777777" w:rsidTr="00847B0F">
        <w:trPr>
          <w:cantSplit/>
          <w:trHeight w:val="306"/>
        </w:trPr>
        <w:tc>
          <w:tcPr>
            <w:tcW w:w="4147" w:type="dxa"/>
            <w:gridSpan w:val="3"/>
          </w:tcPr>
          <w:p w14:paraId="6A0416F4"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7DD781A1"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4F94E6C3"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1E65A8A0"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072A0993" w14:textId="77777777" w:rsidTr="00847B0F">
        <w:trPr>
          <w:cantSplit/>
          <w:trHeight w:val="531"/>
        </w:trPr>
        <w:tc>
          <w:tcPr>
            <w:tcW w:w="4147" w:type="dxa"/>
            <w:gridSpan w:val="3"/>
          </w:tcPr>
          <w:p w14:paraId="2C3A03E7"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48B4847E"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504BABDE"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efectuarea testelor de securitate IT (teste de penetrare); </w:t>
            </w:r>
          </w:p>
          <w:p w14:paraId="020D322D" w14:textId="77777777" w:rsidR="00727B04" w:rsidRPr="00A001B4" w:rsidRDefault="00727B04" w:rsidP="00847B0F">
            <w:pPr>
              <w:ind w:hanging="79"/>
              <w:jc w:val="left"/>
              <w:rPr>
                <w:rFonts w:cs="Times New Roman"/>
                <w:i/>
                <w:lang w:eastAsia="en-GB"/>
              </w:rPr>
            </w:pPr>
            <w:r w:rsidRPr="00A001B4">
              <w:rPr>
                <w:rFonts w:cs="Times New Roman"/>
                <w:i/>
                <w:lang w:eastAsia="en-GB"/>
              </w:rPr>
              <w:t>consultanta de specialitate in proiecte;</w:t>
            </w:r>
          </w:p>
          <w:p w14:paraId="4F4AA99C"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implementarea </w:t>
            </w:r>
            <w:proofErr w:type="spellStart"/>
            <w:r w:rsidRPr="00A001B4">
              <w:rPr>
                <w:rFonts w:cs="Times New Roman"/>
                <w:i/>
                <w:lang w:eastAsia="en-GB"/>
              </w:rPr>
              <w:t>solutiilor</w:t>
            </w:r>
            <w:proofErr w:type="spellEnd"/>
            <w:r w:rsidRPr="00A001B4">
              <w:rPr>
                <w:rFonts w:cs="Times New Roman"/>
                <w:i/>
                <w:lang w:eastAsia="en-GB"/>
              </w:rPr>
              <w:t xml:space="preserve"> de securitate;</w:t>
            </w:r>
          </w:p>
          <w:p w14:paraId="7E59A787"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scanare si identificare </w:t>
            </w:r>
            <w:proofErr w:type="spellStart"/>
            <w:r w:rsidRPr="00A001B4">
              <w:rPr>
                <w:rFonts w:cs="Times New Roman"/>
                <w:i/>
                <w:lang w:eastAsia="en-GB"/>
              </w:rPr>
              <w:t>vulnerabilitati</w:t>
            </w:r>
            <w:proofErr w:type="spellEnd"/>
            <w:r w:rsidRPr="00A001B4">
              <w:rPr>
                <w:rFonts w:cs="Times New Roman"/>
                <w:i/>
                <w:lang w:eastAsia="en-GB"/>
              </w:rPr>
              <w:t xml:space="preserve"> la nivelul </w:t>
            </w:r>
            <w:proofErr w:type="spellStart"/>
            <w:r w:rsidRPr="00A001B4">
              <w:rPr>
                <w:rFonts w:cs="Times New Roman"/>
                <w:i/>
                <w:lang w:eastAsia="en-GB"/>
              </w:rPr>
              <w:t>aplicatiilor</w:t>
            </w:r>
            <w:proofErr w:type="spellEnd"/>
            <w:r w:rsidRPr="00A001B4">
              <w:rPr>
                <w:rFonts w:cs="Times New Roman"/>
                <w:i/>
                <w:lang w:eastAsia="en-GB"/>
              </w:rPr>
              <w:t xml:space="preserve">, </w:t>
            </w:r>
            <w:proofErr w:type="spellStart"/>
            <w:r w:rsidRPr="00A001B4">
              <w:rPr>
                <w:rFonts w:cs="Times New Roman"/>
                <w:i/>
                <w:lang w:eastAsia="en-GB"/>
              </w:rPr>
              <w:t>retelelor</w:t>
            </w:r>
            <w:proofErr w:type="spellEnd"/>
            <w:r w:rsidRPr="00A001B4">
              <w:rPr>
                <w:rFonts w:cs="Times New Roman"/>
                <w:i/>
                <w:lang w:eastAsia="en-GB"/>
              </w:rPr>
              <w:t xml:space="preserve"> si sistemelor informatice;</w:t>
            </w:r>
          </w:p>
          <w:p w14:paraId="507CDF6D"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evaluare si propunere </w:t>
            </w:r>
            <w:proofErr w:type="spellStart"/>
            <w:r w:rsidRPr="00A001B4">
              <w:rPr>
                <w:rFonts w:cs="Times New Roman"/>
                <w:i/>
                <w:lang w:eastAsia="en-GB"/>
              </w:rPr>
              <w:t>solutii</w:t>
            </w:r>
            <w:proofErr w:type="spellEnd"/>
            <w:r w:rsidRPr="00A001B4">
              <w:rPr>
                <w:rFonts w:cs="Times New Roman"/>
                <w:i/>
                <w:lang w:eastAsia="en-GB"/>
              </w:rPr>
              <w:t xml:space="preserve"> de remediere a </w:t>
            </w:r>
            <w:proofErr w:type="spellStart"/>
            <w:r w:rsidRPr="00A001B4">
              <w:rPr>
                <w:rFonts w:cs="Times New Roman"/>
                <w:i/>
                <w:lang w:eastAsia="en-GB"/>
              </w:rPr>
              <w:t>vulnerabilitatilor</w:t>
            </w:r>
            <w:proofErr w:type="spellEnd"/>
            <w:r w:rsidRPr="00A001B4">
              <w:rPr>
                <w:rFonts w:cs="Times New Roman"/>
                <w:i/>
                <w:lang w:eastAsia="en-GB"/>
              </w:rPr>
              <w:t>;</w:t>
            </w:r>
          </w:p>
          <w:p w14:paraId="61943C53"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analiza riscurilor din punct de vedere al </w:t>
            </w:r>
            <w:proofErr w:type="spellStart"/>
            <w:r w:rsidRPr="00A001B4">
              <w:rPr>
                <w:rFonts w:cs="Times New Roman"/>
                <w:i/>
                <w:lang w:eastAsia="en-GB"/>
              </w:rPr>
              <w:t>securitatii</w:t>
            </w:r>
            <w:proofErr w:type="spellEnd"/>
            <w:r w:rsidRPr="00A001B4">
              <w:rPr>
                <w:rFonts w:cs="Times New Roman"/>
                <w:i/>
                <w:lang w:eastAsia="en-GB"/>
              </w:rPr>
              <w:t xml:space="preserve"> </w:t>
            </w:r>
            <w:proofErr w:type="spellStart"/>
            <w:r w:rsidRPr="00A001B4">
              <w:rPr>
                <w:rFonts w:cs="Times New Roman"/>
                <w:i/>
                <w:lang w:eastAsia="en-GB"/>
              </w:rPr>
              <w:t>informatiilor</w:t>
            </w:r>
            <w:proofErr w:type="spellEnd"/>
            <w:r w:rsidRPr="00A001B4">
              <w:rPr>
                <w:rFonts w:cs="Times New Roman"/>
                <w:i/>
                <w:lang w:eastAsia="en-GB"/>
              </w:rPr>
              <w:t>;</w:t>
            </w:r>
          </w:p>
          <w:p w14:paraId="0EDB334B" w14:textId="77777777" w:rsidR="00727B04" w:rsidRPr="00A001B4" w:rsidRDefault="00727B04" w:rsidP="00847B0F">
            <w:pPr>
              <w:ind w:hanging="79"/>
              <w:jc w:val="left"/>
              <w:rPr>
                <w:rFonts w:cs="Times New Roman"/>
                <w:i/>
                <w:lang w:eastAsia="en-GB"/>
              </w:rPr>
            </w:pPr>
            <w:r w:rsidRPr="00A001B4">
              <w:rPr>
                <w:rFonts w:cs="Times New Roman"/>
                <w:i/>
                <w:lang w:eastAsia="en-GB"/>
              </w:rPr>
              <w:t>administrarea si managementul serverelor companiei;</w:t>
            </w:r>
          </w:p>
          <w:p w14:paraId="0A4B7062" w14:textId="77777777" w:rsidR="00727B04" w:rsidRPr="00A001B4" w:rsidRDefault="00727B04" w:rsidP="00847B0F">
            <w:pPr>
              <w:rPr>
                <w:rFonts w:cs="Times New Roman"/>
                <w:i/>
                <w:lang w:eastAsia="en-GB"/>
              </w:rPr>
            </w:pPr>
            <w:r w:rsidRPr="00A001B4">
              <w:rPr>
                <w:rFonts w:cs="Times New Roman"/>
                <w:i/>
                <w:lang w:eastAsia="en-GB"/>
              </w:rPr>
              <w:t>Întocmește rapoarte tehnice</w:t>
            </w:r>
          </w:p>
        </w:tc>
        <w:tc>
          <w:tcPr>
            <w:tcW w:w="1892" w:type="dxa"/>
            <w:gridSpan w:val="4"/>
          </w:tcPr>
          <w:p w14:paraId="0B23128E"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15736658"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5087D291" w14:textId="77777777" w:rsidTr="00847B0F">
        <w:trPr>
          <w:cantSplit/>
          <w:trHeight w:val="783"/>
        </w:trPr>
        <w:tc>
          <w:tcPr>
            <w:tcW w:w="4147" w:type="dxa"/>
            <w:gridSpan w:val="3"/>
          </w:tcPr>
          <w:p w14:paraId="72BE0A71" w14:textId="77777777" w:rsidR="00727B04" w:rsidRPr="00A001B4" w:rsidRDefault="00727B04" w:rsidP="00847B0F">
            <w:pPr>
              <w:rPr>
                <w:rFonts w:cs="Times New Roman"/>
              </w:rPr>
            </w:pPr>
            <w:r w:rsidRPr="00A001B4">
              <w:rPr>
                <w:rFonts w:cs="Times New Roman"/>
                <w:lang w:eastAsia="en-GB"/>
              </w:rPr>
              <w:lastRenderedPageBreak/>
              <w:t>Perioada în care expertul principal a participat</w:t>
            </w:r>
          </w:p>
          <w:p w14:paraId="7FA37A2C"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D92E431"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47490F88"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58E5A52E"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7CFEA834"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56556430" w14:textId="77777777" w:rsidTr="00847B0F">
        <w:trPr>
          <w:cantSplit/>
          <w:trHeight w:val="783"/>
        </w:trPr>
        <w:tc>
          <w:tcPr>
            <w:tcW w:w="4147" w:type="dxa"/>
            <w:gridSpan w:val="3"/>
          </w:tcPr>
          <w:p w14:paraId="05A5F24D" w14:textId="77777777" w:rsidR="00727B04" w:rsidRPr="00A001B4" w:rsidRDefault="00727B04" w:rsidP="00847B0F">
            <w:pPr>
              <w:rPr>
                <w:rFonts w:cs="Times New Roman"/>
                <w:i/>
                <w:lang w:eastAsia="en-GB"/>
              </w:rPr>
            </w:pPr>
            <w:r w:rsidRPr="00A001B4">
              <w:rPr>
                <w:rFonts w:cs="Times New Roman"/>
                <w:i/>
                <w:lang w:eastAsia="en-GB"/>
              </w:rPr>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4A4D1D7C"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0B70E9A7"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05C069B6"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41A42DE1"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5280E482"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35CB2BEA"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4E607DEF"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66CC1011"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3D9138A3" w14:textId="77777777" w:rsidR="00727B04" w:rsidRPr="00A001B4" w:rsidRDefault="00727B04" w:rsidP="00847B0F">
            <w:pPr>
              <w:rPr>
                <w:rFonts w:cs="Times New Roman"/>
                <w:lang w:eastAsia="en-GB"/>
              </w:rPr>
            </w:pPr>
          </w:p>
        </w:tc>
        <w:tc>
          <w:tcPr>
            <w:tcW w:w="2743" w:type="dxa"/>
            <w:gridSpan w:val="4"/>
          </w:tcPr>
          <w:p w14:paraId="0736A49A"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7528C7F4" w14:textId="77777777" w:rsidTr="00847B0F">
        <w:trPr>
          <w:cantSplit/>
          <w:trHeight w:val="783"/>
        </w:trPr>
        <w:tc>
          <w:tcPr>
            <w:tcW w:w="4147" w:type="dxa"/>
            <w:gridSpan w:val="3"/>
          </w:tcPr>
          <w:p w14:paraId="24F160C7" w14:textId="77777777" w:rsidR="00727B04" w:rsidRPr="00A001B4" w:rsidRDefault="00727B04" w:rsidP="00847B0F">
            <w:pPr>
              <w:rPr>
                <w:rFonts w:cs="Times New Roman"/>
                <w:i/>
                <w:lang w:eastAsia="en-GB"/>
              </w:rPr>
            </w:pPr>
            <w:r w:rsidRPr="00A001B4">
              <w:rPr>
                <w:rFonts w:cs="Times New Roman"/>
                <w:i/>
                <w:lang w:eastAsia="en-GB"/>
              </w:rPr>
              <w:lastRenderedPageBreak/>
              <w:t>3.</w:t>
            </w:r>
            <w:r w:rsidRPr="00A001B4">
              <w:rPr>
                <w:rFonts w:cs="Times New Roman"/>
                <w:i/>
                <w:lang w:eastAsia="en-GB"/>
              </w:rPr>
              <w:tab/>
              <w:t>Institutul Clinic Fundeni- DA38065182/08.05.2025</w:t>
            </w:r>
          </w:p>
        </w:tc>
        <w:tc>
          <w:tcPr>
            <w:tcW w:w="2743" w:type="dxa"/>
            <w:gridSpan w:val="3"/>
          </w:tcPr>
          <w:p w14:paraId="5B1A75E1"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21290C6F"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3ECED40B"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1FA97C0B"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440887DD"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16510945"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3DDD69B1"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722C8C08"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3204FBDA" w14:textId="77777777" w:rsidR="00727B04" w:rsidRPr="00A001B4" w:rsidRDefault="00727B04" w:rsidP="00847B0F">
            <w:pPr>
              <w:pStyle w:val="ListParagraph"/>
              <w:ind w:left="204"/>
              <w:rPr>
                <w:lang w:val="ro-RO"/>
              </w:rPr>
            </w:pPr>
          </w:p>
        </w:tc>
        <w:tc>
          <w:tcPr>
            <w:tcW w:w="2743" w:type="dxa"/>
            <w:gridSpan w:val="4"/>
          </w:tcPr>
          <w:p w14:paraId="043EB816" w14:textId="77777777" w:rsidR="00727B04" w:rsidRPr="00A001B4" w:rsidRDefault="00727B04" w:rsidP="00847B0F">
            <w:pPr>
              <w:rPr>
                <w:rFonts w:cs="Times New Roman"/>
                <w:lang w:eastAsia="en-GB"/>
              </w:rPr>
            </w:pPr>
            <w:r w:rsidRPr="00A001B4">
              <w:t>perioada 14.08.2024 – 31.12.2024</w:t>
            </w:r>
          </w:p>
        </w:tc>
      </w:tr>
      <w:tr w:rsidR="00727B04" w:rsidRPr="00A001B4" w14:paraId="35BEF909" w14:textId="77777777" w:rsidTr="00847B0F">
        <w:trPr>
          <w:cantSplit/>
          <w:trHeight w:val="783"/>
        </w:trPr>
        <w:tc>
          <w:tcPr>
            <w:tcW w:w="4147" w:type="dxa"/>
            <w:gridSpan w:val="3"/>
          </w:tcPr>
          <w:p w14:paraId="388BE309" w14:textId="77777777" w:rsidR="00727B04" w:rsidRPr="00A001B4" w:rsidRDefault="00727B04" w:rsidP="00847B0F">
            <w:pPr>
              <w:rPr>
                <w:rFonts w:cs="Times New Roman"/>
                <w:i/>
                <w:lang w:eastAsia="en-GB"/>
              </w:rPr>
            </w:pPr>
            <w:r w:rsidRPr="00A001B4">
              <w:rPr>
                <w:rFonts w:cs="Times New Roman"/>
                <w:i/>
                <w:lang w:eastAsia="en-GB"/>
              </w:rPr>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6991B2CC"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158536D8"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3295C42D"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3693C5AB"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5E130A5C"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1B815214"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4B3676E6"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037C20C9"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4C028095" w14:textId="77777777" w:rsidR="00727B04" w:rsidRPr="00A001B4" w:rsidRDefault="00727B04" w:rsidP="00847B0F">
            <w:pPr>
              <w:pStyle w:val="ListParagraph"/>
              <w:ind w:left="204"/>
              <w:rPr>
                <w:lang w:val="ro-RO"/>
              </w:rPr>
            </w:pPr>
          </w:p>
        </w:tc>
        <w:tc>
          <w:tcPr>
            <w:tcW w:w="2743" w:type="dxa"/>
            <w:gridSpan w:val="4"/>
          </w:tcPr>
          <w:p w14:paraId="170BAB80" w14:textId="77777777" w:rsidR="00727B04" w:rsidRPr="00A001B4" w:rsidRDefault="00727B04" w:rsidP="00847B0F">
            <w:pPr>
              <w:rPr>
                <w:rFonts w:cs="Times New Roman"/>
                <w:lang w:eastAsia="en-GB"/>
              </w:rPr>
            </w:pPr>
            <w:r w:rsidRPr="00A001B4">
              <w:t>Perioada 31.10.2023- prezent</w:t>
            </w:r>
          </w:p>
        </w:tc>
      </w:tr>
      <w:tr w:rsidR="00727B04" w:rsidRPr="00A001B4" w14:paraId="7DEB497C" w14:textId="77777777" w:rsidTr="00847B0F">
        <w:trPr>
          <w:cantSplit/>
          <w:trHeight w:val="783"/>
        </w:trPr>
        <w:tc>
          <w:tcPr>
            <w:tcW w:w="4147" w:type="dxa"/>
            <w:gridSpan w:val="3"/>
          </w:tcPr>
          <w:p w14:paraId="7A649633" w14:textId="77777777" w:rsidR="00727B04" w:rsidRPr="00A001B4" w:rsidRDefault="00727B04" w:rsidP="00847B0F">
            <w:pPr>
              <w:suppressAutoHyphens w:val="0"/>
              <w:spacing w:before="0" w:after="0" w:line="240" w:lineRule="auto"/>
              <w:ind w:left="360"/>
              <w:rPr>
                <w:b/>
                <w:bCs/>
              </w:rPr>
            </w:pPr>
            <w:r w:rsidRPr="00A001B4">
              <w:rPr>
                <w:b/>
                <w:bCs/>
              </w:rPr>
              <w:lastRenderedPageBreak/>
              <w:t xml:space="preserve">5.Aeroport </w:t>
            </w:r>
            <w:proofErr w:type="spellStart"/>
            <w:r w:rsidRPr="00A001B4">
              <w:rPr>
                <w:b/>
                <w:bCs/>
              </w:rPr>
              <w:t>Kogalniceanu</w:t>
            </w:r>
            <w:proofErr w:type="spellEnd"/>
            <w:r w:rsidRPr="00A001B4">
              <w:rPr>
                <w:b/>
                <w:bCs/>
              </w:rPr>
              <w:t xml:space="preserve">- </w:t>
            </w:r>
            <w:r w:rsidRPr="00A001B4">
              <w:t>Contract 643LA/13.05.2024 / 481 13.05.2024</w:t>
            </w:r>
          </w:p>
          <w:p w14:paraId="7FE30AC0" w14:textId="77777777" w:rsidR="00727B04" w:rsidRPr="00A001B4" w:rsidRDefault="00727B04" w:rsidP="00847B0F">
            <w:pPr>
              <w:rPr>
                <w:rFonts w:cs="Times New Roman"/>
                <w:i/>
                <w:lang w:eastAsia="en-GB"/>
              </w:rPr>
            </w:pPr>
          </w:p>
        </w:tc>
        <w:tc>
          <w:tcPr>
            <w:tcW w:w="2743" w:type="dxa"/>
            <w:gridSpan w:val="3"/>
          </w:tcPr>
          <w:p w14:paraId="44205B11"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285263A2"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7BC50A20"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51226A61"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3057F5B6"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397A253A"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1DF3014E"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0E85E202"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413C23F1" w14:textId="77777777" w:rsidR="00727B04" w:rsidRPr="00A001B4" w:rsidRDefault="00727B04" w:rsidP="00847B0F">
            <w:pPr>
              <w:pStyle w:val="ListParagraph"/>
              <w:ind w:left="204"/>
              <w:rPr>
                <w:lang w:val="ro-RO"/>
              </w:rPr>
            </w:pPr>
          </w:p>
        </w:tc>
        <w:tc>
          <w:tcPr>
            <w:tcW w:w="2743" w:type="dxa"/>
            <w:gridSpan w:val="4"/>
          </w:tcPr>
          <w:p w14:paraId="3B3BBDC0" w14:textId="77777777" w:rsidR="00727B04" w:rsidRPr="00A001B4" w:rsidRDefault="00727B04" w:rsidP="00847B0F">
            <w:pPr>
              <w:rPr>
                <w:rFonts w:cs="Times New Roman"/>
                <w:lang w:eastAsia="en-GB"/>
              </w:rPr>
            </w:pPr>
            <w:r w:rsidRPr="00A001B4">
              <w:t>Perioada 13.05.2024-31.12.2024</w:t>
            </w:r>
          </w:p>
        </w:tc>
      </w:tr>
      <w:tr w:rsidR="00727B04" w:rsidRPr="00A001B4" w14:paraId="2724A3FE" w14:textId="77777777" w:rsidTr="00847B0F">
        <w:trPr>
          <w:cantSplit/>
          <w:trHeight w:val="783"/>
        </w:trPr>
        <w:tc>
          <w:tcPr>
            <w:tcW w:w="4147" w:type="dxa"/>
            <w:gridSpan w:val="3"/>
          </w:tcPr>
          <w:p w14:paraId="466F18FA" w14:textId="77777777" w:rsidR="00727B04" w:rsidRPr="00A001B4" w:rsidRDefault="00727B04" w:rsidP="00847B0F">
            <w:pPr>
              <w:suppressAutoHyphens w:val="0"/>
              <w:spacing w:before="0" w:after="0" w:line="240" w:lineRule="auto"/>
              <w:ind w:left="360"/>
              <w:rPr>
                <w:b/>
                <w:bCs/>
              </w:rPr>
            </w:pPr>
            <w:r w:rsidRPr="00A001B4">
              <w:rPr>
                <w:b/>
                <w:bCs/>
              </w:rPr>
              <w:t xml:space="preserve">6.Turbomecanica </w:t>
            </w:r>
            <w:r w:rsidRPr="00A001B4">
              <w:t>Contract nr.53 / 30.01.2025</w:t>
            </w:r>
          </w:p>
          <w:p w14:paraId="2F1DFD1F" w14:textId="77777777" w:rsidR="00727B04" w:rsidRPr="00A001B4" w:rsidRDefault="00727B04" w:rsidP="00847B0F">
            <w:pPr>
              <w:rPr>
                <w:rFonts w:cs="Times New Roman"/>
                <w:i/>
                <w:lang w:eastAsia="en-GB"/>
              </w:rPr>
            </w:pPr>
          </w:p>
        </w:tc>
        <w:tc>
          <w:tcPr>
            <w:tcW w:w="2743" w:type="dxa"/>
            <w:gridSpan w:val="3"/>
          </w:tcPr>
          <w:p w14:paraId="2C8460FC"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6D896B67"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4BEA2FAD"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7233D0D8"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48DFD5DF"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4E1C98F6"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3A25041D"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391B91D8"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71B6E5FB" w14:textId="77777777" w:rsidR="00727B04" w:rsidRPr="00A001B4" w:rsidRDefault="00727B04" w:rsidP="00847B0F">
            <w:pPr>
              <w:pStyle w:val="ListParagraph"/>
              <w:ind w:left="204"/>
              <w:rPr>
                <w:lang w:val="ro-RO"/>
              </w:rPr>
            </w:pPr>
          </w:p>
        </w:tc>
        <w:tc>
          <w:tcPr>
            <w:tcW w:w="2743" w:type="dxa"/>
            <w:gridSpan w:val="4"/>
          </w:tcPr>
          <w:p w14:paraId="10A1B836" w14:textId="77777777" w:rsidR="00727B04" w:rsidRPr="00A001B4" w:rsidRDefault="00727B04" w:rsidP="00847B0F">
            <w:pPr>
              <w:rPr>
                <w:rFonts w:cs="Times New Roman"/>
                <w:lang w:eastAsia="en-GB"/>
              </w:rPr>
            </w:pPr>
            <w:r w:rsidRPr="00A001B4">
              <w:t>Perioada 30.01.2025- prezent</w:t>
            </w:r>
          </w:p>
        </w:tc>
      </w:tr>
      <w:tr w:rsidR="00727B04" w:rsidRPr="00A001B4" w14:paraId="11AB6B45" w14:textId="77777777" w:rsidTr="00847B0F">
        <w:trPr>
          <w:cantSplit/>
          <w:trHeight w:val="783"/>
        </w:trPr>
        <w:tc>
          <w:tcPr>
            <w:tcW w:w="4147" w:type="dxa"/>
            <w:gridSpan w:val="3"/>
          </w:tcPr>
          <w:p w14:paraId="43B41FD7" w14:textId="77777777" w:rsidR="00727B04" w:rsidRPr="00A001B4" w:rsidRDefault="00727B04" w:rsidP="00847B0F">
            <w:pPr>
              <w:suppressAutoHyphens w:val="0"/>
              <w:spacing w:before="0" w:after="0" w:line="240" w:lineRule="auto"/>
              <w:ind w:left="360"/>
              <w:rPr>
                <w:b/>
                <w:bCs/>
              </w:rPr>
            </w:pPr>
            <w:r w:rsidRPr="00A001B4">
              <w:rPr>
                <w:b/>
                <w:bCs/>
              </w:rPr>
              <w:lastRenderedPageBreak/>
              <w:t xml:space="preserve">7.CEC Bank- </w:t>
            </w:r>
            <w:r w:rsidRPr="00A001B4">
              <w:t xml:space="preserve">Contract nr. 325/2020 </w:t>
            </w:r>
          </w:p>
          <w:p w14:paraId="70364967" w14:textId="77777777" w:rsidR="00727B04" w:rsidRPr="00A001B4" w:rsidRDefault="00727B04" w:rsidP="00847B0F">
            <w:pPr>
              <w:rPr>
                <w:rFonts w:cs="Times New Roman"/>
                <w:i/>
                <w:lang w:eastAsia="en-GB"/>
              </w:rPr>
            </w:pPr>
          </w:p>
        </w:tc>
        <w:tc>
          <w:tcPr>
            <w:tcW w:w="2743" w:type="dxa"/>
            <w:gridSpan w:val="3"/>
          </w:tcPr>
          <w:p w14:paraId="6DAAED80" w14:textId="77777777" w:rsidR="00727B04" w:rsidRPr="00A001B4" w:rsidRDefault="00727B04">
            <w:pPr>
              <w:pStyle w:val="ListParagraph"/>
              <w:numPr>
                <w:ilvl w:val="0"/>
                <w:numId w:val="50"/>
              </w:numPr>
              <w:ind w:left="204" w:firstLine="0"/>
              <w:rPr>
                <w:lang w:val="ro-RO"/>
              </w:rPr>
            </w:pPr>
            <w:r w:rsidRPr="00A001B4">
              <w:rPr>
                <w:lang w:val="ro-RO"/>
              </w:rPr>
              <w:t xml:space="preserve">efectuarea testelor de securitate IT (teste de penetrare); </w:t>
            </w:r>
          </w:p>
          <w:p w14:paraId="516635B8" w14:textId="77777777" w:rsidR="00727B04" w:rsidRPr="00A001B4" w:rsidRDefault="00727B04">
            <w:pPr>
              <w:pStyle w:val="ListParagraph"/>
              <w:numPr>
                <w:ilvl w:val="0"/>
                <w:numId w:val="50"/>
              </w:numPr>
              <w:ind w:left="204" w:firstLine="0"/>
              <w:rPr>
                <w:lang w:val="ro-RO"/>
              </w:rPr>
            </w:pPr>
            <w:r w:rsidRPr="00A001B4">
              <w:rPr>
                <w:lang w:val="ro-RO"/>
              </w:rPr>
              <w:t>consultanta de specialitate in proiecte;</w:t>
            </w:r>
          </w:p>
          <w:p w14:paraId="5927B52D" w14:textId="77777777" w:rsidR="00727B04" w:rsidRPr="00A001B4" w:rsidRDefault="00727B04">
            <w:pPr>
              <w:pStyle w:val="ListParagraph"/>
              <w:numPr>
                <w:ilvl w:val="0"/>
                <w:numId w:val="50"/>
              </w:numPr>
              <w:ind w:left="204" w:firstLine="0"/>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635E5750" w14:textId="77777777" w:rsidR="00727B04" w:rsidRPr="00A001B4" w:rsidRDefault="00727B04">
            <w:pPr>
              <w:pStyle w:val="ListParagraph"/>
              <w:numPr>
                <w:ilvl w:val="0"/>
                <w:numId w:val="50"/>
              </w:numPr>
              <w:ind w:left="204" w:firstLine="0"/>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35487B58" w14:textId="77777777" w:rsidR="00727B04" w:rsidRPr="00A001B4" w:rsidRDefault="00727B04">
            <w:pPr>
              <w:pStyle w:val="ListParagraph"/>
              <w:numPr>
                <w:ilvl w:val="0"/>
                <w:numId w:val="50"/>
              </w:numPr>
              <w:ind w:left="204" w:firstLine="0"/>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38B0AC4C" w14:textId="77777777" w:rsidR="00727B04" w:rsidRPr="00A001B4" w:rsidRDefault="00727B04">
            <w:pPr>
              <w:pStyle w:val="ListParagraph"/>
              <w:numPr>
                <w:ilvl w:val="0"/>
                <w:numId w:val="50"/>
              </w:numPr>
              <w:ind w:left="204" w:firstLine="0"/>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r w:rsidRPr="00A001B4">
              <w:rPr>
                <w:lang w:val="ro-RO"/>
              </w:rPr>
              <w:t>;</w:t>
            </w:r>
          </w:p>
          <w:p w14:paraId="6CCEA477" w14:textId="77777777" w:rsidR="00727B04" w:rsidRPr="00A001B4" w:rsidRDefault="00727B04">
            <w:pPr>
              <w:pStyle w:val="ListParagraph"/>
              <w:numPr>
                <w:ilvl w:val="0"/>
                <w:numId w:val="50"/>
              </w:numPr>
              <w:ind w:left="204" w:firstLine="0"/>
              <w:rPr>
                <w:lang w:val="ro-RO"/>
              </w:rPr>
            </w:pPr>
            <w:r w:rsidRPr="00A001B4">
              <w:rPr>
                <w:lang w:val="ro-RO"/>
              </w:rPr>
              <w:t>administrarea si managementul serverelor companiei;</w:t>
            </w:r>
          </w:p>
          <w:p w14:paraId="4E8866A9" w14:textId="77777777" w:rsidR="00727B04" w:rsidRPr="00A001B4" w:rsidRDefault="00727B04">
            <w:pPr>
              <w:pStyle w:val="ListParagraph"/>
              <w:numPr>
                <w:ilvl w:val="0"/>
                <w:numId w:val="50"/>
              </w:numPr>
              <w:ind w:left="204" w:firstLine="0"/>
              <w:rPr>
                <w:lang w:val="ro-RO"/>
              </w:rPr>
            </w:pPr>
            <w:r w:rsidRPr="00A001B4">
              <w:rPr>
                <w:lang w:val="ro-RO"/>
              </w:rPr>
              <w:t>Întocmește rapoarte tehnice</w:t>
            </w:r>
          </w:p>
          <w:p w14:paraId="61D73DC8" w14:textId="77777777" w:rsidR="00727B04" w:rsidRPr="00A001B4" w:rsidRDefault="00727B04" w:rsidP="00847B0F">
            <w:pPr>
              <w:pStyle w:val="ListParagraph"/>
              <w:ind w:left="204"/>
              <w:rPr>
                <w:lang w:val="ro-RO"/>
              </w:rPr>
            </w:pPr>
          </w:p>
        </w:tc>
        <w:tc>
          <w:tcPr>
            <w:tcW w:w="2743" w:type="dxa"/>
            <w:gridSpan w:val="4"/>
          </w:tcPr>
          <w:p w14:paraId="1969FA13"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38301AA7" w14:textId="77777777" w:rsidTr="00847B0F">
        <w:trPr>
          <w:cantSplit/>
          <w:trHeight w:val="495"/>
        </w:trPr>
        <w:tc>
          <w:tcPr>
            <w:tcW w:w="4147" w:type="dxa"/>
            <w:gridSpan w:val="3"/>
          </w:tcPr>
          <w:p w14:paraId="783EEAAA"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6C3AEE9A"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2BE07A7D"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57FC9F8F"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118223F8"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48AA8D9A"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520722BD"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A001B4" w:rsidRDefault="00727B04" w:rsidP="00847B0F">
            <w:pPr>
              <w:rPr>
                <w:rFonts w:cs="Times New Roman"/>
                <w:lang w:eastAsia="en-GB"/>
              </w:rPr>
            </w:pPr>
          </w:p>
        </w:tc>
      </w:tr>
      <w:tr w:rsidR="00727B04" w:rsidRPr="00A001B4" w14:paraId="5D61E9BC" w14:textId="77777777" w:rsidTr="00847B0F">
        <w:trPr>
          <w:cantSplit/>
          <w:trHeight w:val="1026"/>
        </w:trPr>
        <w:tc>
          <w:tcPr>
            <w:tcW w:w="4147" w:type="dxa"/>
            <w:gridSpan w:val="3"/>
          </w:tcPr>
          <w:p w14:paraId="287B49BE"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CC8C608"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Certificări internaționale în domeniu (CEH,CHFI, </w:t>
            </w:r>
            <w:proofErr w:type="spellStart"/>
            <w:r w:rsidRPr="00A001B4">
              <w:rPr>
                <w:rFonts w:cs="Times New Roman"/>
                <w:i/>
                <w:lang w:eastAsia="en-GB"/>
              </w:rPr>
              <w:t>Comptya</w:t>
            </w:r>
            <w:proofErr w:type="spellEnd"/>
            <w:r w:rsidRPr="00A001B4">
              <w:rPr>
                <w:rFonts w:cs="Times New Roman"/>
                <w:i/>
                <w:lang w:eastAsia="en-GB"/>
              </w:rPr>
              <w:t xml:space="preserve"> </w:t>
            </w:r>
            <w:proofErr w:type="spellStart"/>
            <w:r w:rsidRPr="00A001B4">
              <w:rPr>
                <w:rFonts w:cs="Times New Roman"/>
                <w:i/>
                <w:lang w:eastAsia="en-GB"/>
              </w:rPr>
              <w:t>Cysa</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07F5E4E0" w14:textId="77777777" w:rsidTr="00847B0F">
        <w:trPr>
          <w:cantSplit/>
          <w:trHeight w:val="1026"/>
        </w:trPr>
        <w:tc>
          <w:tcPr>
            <w:tcW w:w="4147" w:type="dxa"/>
            <w:gridSpan w:val="3"/>
          </w:tcPr>
          <w:p w14:paraId="1050C06B"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57"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04F28AA9"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67BE3B4D"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3BF451D6" w14:textId="77777777" w:rsidTr="00847B0F">
        <w:trPr>
          <w:cantSplit/>
          <w:trHeight w:val="210"/>
        </w:trPr>
        <w:tc>
          <w:tcPr>
            <w:tcW w:w="9633" w:type="dxa"/>
            <w:gridSpan w:val="10"/>
          </w:tcPr>
          <w:p w14:paraId="7F5A0810"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3A68FCA1" w14:textId="77777777" w:rsidTr="00847B0F">
        <w:trPr>
          <w:cantSplit/>
          <w:trHeight w:val="480"/>
        </w:trPr>
        <w:tc>
          <w:tcPr>
            <w:tcW w:w="533" w:type="dxa"/>
          </w:tcPr>
          <w:p w14:paraId="26F45A88" w14:textId="77777777" w:rsidR="00727B04" w:rsidRPr="00A001B4" w:rsidRDefault="00727B04" w:rsidP="00847B0F">
            <w:pPr>
              <w:rPr>
                <w:rFonts w:cs="Times New Roman"/>
                <w:lang w:eastAsia="en-GB"/>
              </w:rPr>
            </w:pPr>
          </w:p>
        </w:tc>
        <w:tc>
          <w:tcPr>
            <w:tcW w:w="2338" w:type="dxa"/>
          </w:tcPr>
          <w:p w14:paraId="0741DA71" w14:textId="77777777" w:rsidR="00727B04" w:rsidRPr="00A001B4" w:rsidRDefault="00727B04" w:rsidP="00847B0F">
            <w:pPr>
              <w:rPr>
                <w:rFonts w:cs="Times New Roman"/>
                <w:lang w:eastAsia="en-GB"/>
              </w:rPr>
            </w:pPr>
            <w:r w:rsidRPr="00A001B4">
              <w:rPr>
                <w:rFonts w:cs="Times New Roman"/>
                <w:lang w:eastAsia="en-GB"/>
              </w:rPr>
              <w:t>Diplomă/</w:t>
            </w:r>
          </w:p>
          <w:p w14:paraId="0465DC06"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52B683C8"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3EEA72F0"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43482E83" w14:textId="77777777" w:rsidR="00727B04" w:rsidRPr="00A001B4" w:rsidRDefault="00727B04" w:rsidP="00847B0F">
            <w:pPr>
              <w:rPr>
                <w:rFonts w:cs="Times New Roman"/>
                <w:lang w:eastAsia="en-GB"/>
              </w:rPr>
            </w:pPr>
            <w:r w:rsidRPr="00A001B4">
              <w:rPr>
                <w:rFonts w:cs="Times New Roman"/>
                <w:lang w:eastAsia="en-GB"/>
              </w:rPr>
              <w:t>Perioada</w:t>
            </w:r>
          </w:p>
          <w:p w14:paraId="432D42D0"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2A1AE397" w14:textId="77777777" w:rsidTr="00847B0F">
        <w:trPr>
          <w:cantSplit/>
          <w:trHeight w:val="66"/>
        </w:trPr>
        <w:tc>
          <w:tcPr>
            <w:tcW w:w="533" w:type="dxa"/>
          </w:tcPr>
          <w:p w14:paraId="68B088DF"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577FD1CA"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P, nr 0014899</w:t>
            </w:r>
          </w:p>
        </w:tc>
        <w:tc>
          <w:tcPr>
            <w:tcW w:w="2165" w:type="dxa"/>
            <w:gridSpan w:val="2"/>
          </w:tcPr>
          <w:p w14:paraId="5DA0191C"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61F02222" w14:textId="77777777" w:rsidR="00727B04" w:rsidRPr="00A001B4" w:rsidRDefault="00727B04" w:rsidP="00847B0F">
            <w:pPr>
              <w:rPr>
                <w:rFonts w:cs="Times New Roman"/>
                <w:lang w:eastAsia="en-GB"/>
              </w:rPr>
            </w:pPr>
            <w:r w:rsidRPr="00A001B4">
              <w:rPr>
                <w:rFonts w:cs="Times New Roman"/>
                <w:lang w:eastAsia="en-GB"/>
              </w:rPr>
              <w:t>Electronica aplicata</w:t>
            </w:r>
          </w:p>
        </w:tc>
        <w:tc>
          <w:tcPr>
            <w:tcW w:w="2298" w:type="dxa"/>
            <w:gridSpan w:val="2"/>
          </w:tcPr>
          <w:p w14:paraId="545A5FD2" w14:textId="77777777" w:rsidR="00727B04" w:rsidRPr="00A001B4" w:rsidRDefault="00727B04" w:rsidP="00847B0F">
            <w:pPr>
              <w:rPr>
                <w:rFonts w:cs="Times New Roman"/>
                <w:lang w:eastAsia="en-GB"/>
              </w:rPr>
            </w:pPr>
            <w:r w:rsidRPr="00A001B4">
              <w:rPr>
                <w:rFonts w:cs="Times New Roman"/>
                <w:lang w:eastAsia="en-GB"/>
              </w:rPr>
              <w:t>iunie 1996</w:t>
            </w:r>
          </w:p>
        </w:tc>
      </w:tr>
      <w:tr w:rsidR="00727B04" w:rsidRPr="00A001B4" w14:paraId="54ACF02B" w14:textId="77777777" w:rsidTr="00847B0F">
        <w:trPr>
          <w:cantSplit/>
          <w:trHeight w:val="50"/>
        </w:trPr>
        <w:tc>
          <w:tcPr>
            <w:tcW w:w="533" w:type="dxa"/>
          </w:tcPr>
          <w:p w14:paraId="6499EBB3"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7FF415AE"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Ethical</w:t>
            </w:r>
            <w:proofErr w:type="spellEnd"/>
            <w:r w:rsidRPr="00A001B4">
              <w:rPr>
                <w:rFonts w:cs="Times New Roman"/>
                <w:lang w:eastAsia="en-GB"/>
              </w:rPr>
              <w:t xml:space="preserve"> Hacker (CEH) , nr. ECC20743079647</w:t>
            </w:r>
          </w:p>
        </w:tc>
        <w:tc>
          <w:tcPr>
            <w:tcW w:w="2165" w:type="dxa"/>
            <w:gridSpan w:val="2"/>
          </w:tcPr>
          <w:p w14:paraId="51F0A461"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17DEF3EF" w14:textId="77777777" w:rsidR="00727B04" w:rsidRPr="00A001B4" w:rsidRDefault="00727B04" w:rsidP="00847B0F">
            <w:pPr>
              <w:rPr>
                <w:rFonts w:cs="Times New Roman"/>
                <w:lang w:eastAsia="en-GB"/>
              </w:rPr>
            </w:pPr>
            <w:r w:rsidRPr="00A001B4">
              <w:rPr>
                <w:rFonts w:cs="Times New Roman"/>
                <w:lang w:eastAsia="en-GB"/>
              </w:rPr>
              <w:t>Expert in securitate ofensivă</w:t>
            </w:r>
          </w:p>
        </w:tc>
        <w:tc>
          <w:tcPr>
            <w:tcW w:w="2298" w:type="dxa"/>
            <w:gridSpan w:val="2"/>
          </w:tcPr>
          <w:p w14:paraId="5F40D15E" w14:textId="77777777" w:rsidR="00727B04" w:rsidRPr="00A001B4" w:rsidRDefault="00727B04" w:rsidP="00847B0F">
            <w:pPr>
              <w:rPr>
                <w:rFonts w:cs="Times New Roman"/>
                <w:lang w:eastAsia="en-GB"/>
              </w:rPr>
            </w:pPr>
            <w:r w:rsidRPr="00A001B4">
              <w:rPr>
                <w:rFonts w:cs="Times New Roman"/>
                <w:lang w:eastAsia="en-GB"/>
              </w:rPr>
              <w:t>27.02.2013-01.03.2027</w:t>
            </w:r>
          </w:p>
        </w:tc>
      </w:tr>
      <w:tr w:rsidR="00727B04" w:rsidRPr="00A001B4" w14:paraId="6473547E" w14:textId="77777777" w:rsidTr="00847B0F">
        <w:trPr>
          <w:cantSplit/>
          <w:trHeight w:val="50"/>
        </w:trPr>
        <w:tc>
          <w:tcPr>
            <w:tcW w:w="533" w:type="dxa"/>
          </w:tcPr>
          <w:p w14:paraId="0986867A"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08E1BC88"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Information </w:t>
            </w:r>
            <w:proofErr w:type="spellStart"/>
            <w:r w:rsidRPr="00A001B4">
              <w:rPr>
                <w:rFonts w:cs="Times New Roman"/>
                <w:lang w:eastAsia="en-GB"/>
              </w:rPr>
              <w:t>Systems</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Professional (CISSP); nr.517865</w:t>
            </w:r>
          </w:p>
        </w:tc>
        <w:tc>
          <w:tcPr>
            <w:tcW w:w="2165" w:type="dxa"/>
            <w:gridSpan w:val="2"/>
          </w:tcPr>
          <w:p w14:paraId="570A6873" w14:textId="77777777" w:rsidR="00727B04" w:rsidRPr="00A001B4" w:rsidRDefault="00727B04" w:rsidP="00847B0F">
            <w:pPr>
              <w:rPr>
                <w:rFonts w:cs="Times New Roman"/>
                <w:lang w:eastAsia="en-GB"/>
              </w:rPr>
            </w:pPr>
            <w:r w:rsidRPr="00A001B4">
              <w:rPr>
                <w:rFonts w:cs="Times New Roman"/>
                <w:lang w:eastAsia="en-GB"/>
              </w:rPr>
              <w:t>ISC2</w:t>
            </w:r>
          </w:p>
        </w:tc>
        <w:tc>
          <w:tcPr>
            <w:tcW w:w="2299" w:type="dxa"/>
            <w:gridSpan w:val="4"/>
          </w:tcPr>
          <w:p w14:paraId="4555E2B6" w14:textId="77777777" w:rsidR="00727B04" w:rsidRPr="00A001B4" w:rsidRDefault="00727B04" w:rsidP="00847B0F">
            <w:pPr>
              <w:rPr>
                <w:rFonts w:cs="Times New Roman"/>
                <w:lang w:eastAsia="en-GB"/>
              </w:rPr>
            </w:pPr>
            <w:r w:rsidRPr="00A001B4">
              <w:rPr>
                <w:rFonts w:cs="Times New Roman"/>
                <w:lang w:eastAsia="en-GB"/>
              </w:rPr>
              <w:t>Expert securitate informației si a sistemelor informatice</w:t>
            </w:r>
          </w:p>
        </w:tc>
        <w:tc>
          <w:tcPr>
            <w:tcW w:w="2298" w:type="dxa"/>
            <w:gridSpan w:val="2"/>
          </w:tcPr>
          <w:p w14:paraId="0AE73F48" w14:textId="77777777" w:rsidR="00727B04" w:rsidRPr="00A001B4" w:rsidRDefault="00727B04" w:rsidP="00847B0F">
            <w:pPr>
              <w:rPr>
                <w:rFonts w:cs="Times New Roman"/>
                <w:lang w:eastAsia="en-GB"/>
              </w:rPr>
            </w:pPr>
            <w:r w:rsidRPr="00A001B4">
              <w:rPr>
                <w:rFonts w:cs="Times New Roman"/>
                <w:lang w:eastAsia="en-GB"/>
              </w:rPr>
              <w:t xml:space="preserve">2015 </w:t>
            </w:r>
            <w:proofErr w:type="spellStart"/>
            <w:r w:rsidRPr="00A001B4">
              <w:rPr>
                <w:rFonts w:cs="Times New Roman"/>
                <w:lang w:eastAsia="en-GB"/>
              </w:rPr>
              <w:t>initial</w:t>
            </w:r>
            <w:proofErr w:type="spellEnd"/>
            <w:r w:rsidRPr="00A001B4">
              <w:rPr>
                <w:rFonts w:cs="Times New Roman"/>
                <w:lang w:eastAsia="en-GB"/>
              </w:rPr>
              <w:t xml:space="preserve"> / 01.06.2024-31.05.2027</w:t>
            </w:r>
          </w:p>
        </w:tc>
      </w:tr>
      <w:tr w:rsidR="00727B04" w:rsidRPr="00A001B4" w14:paraId="22A37F0C" w14:textId="77777777" w:rsidTr="00847B0F">
        <w:trPr>
          <w:cantSplit/>
          <w:trHeight w:val="50"/>
        </w:trPr>
        <w:tc>
          <w:tcPr>
            <w:tcW w:w="533" w:type="dxa"/>
          </w:tcPr>
          <w:p w14:paraId="377D4D7A" w14:textId="77777777" w:rsidR="00727B04" w:rsidRPr="00A001B4" w:rsidRDefault="00727B04" w:rsidP="00847B0F">
            <w:pPr>
              <w:rPr>
                <w:rFonts w:cs="Times New Roman"/>
                <w:lang w:eastAsia="en-GB"/>
              </w:rPr>
            </w:pPr>
            <w:r w:rsidRPr="00A001B4">
              <w:rPr>
                <w:rFonts w:cs="Times New Roman"/>
                <w:lang w:eastAsia="en-GB"/>
              </w:rPr>
              <w:t>4</w:t>
            </w:r>
          </w:p>
        </w:tc>
        <w:tc>
          <w:tcPr>
            <w:tcW w:w="2338" w:type="dxa"/>
          </w:tcPr>
          <w:p w14:paraId="5D1203C8" w14:textId="77777777" w:rsidR="00727B04" w:rsidRPr="00A001B4" w:rsidRDefault="00727B04" w:rsidP="00847B0F">
            <w:pPr>
              <w:rPr>
                <w:rFonts w:cs="Times New Roman"/>
                <w:lang w:eastAsia="en-GB"/>
              </w:rPr>
            </w:pPr>
            <w:r w:rsidRPr="00A001B4">
              <w:rPr>
                <w:rFonts w:cs="Times New Roman"/>
                <w:lang w:eastAsia="en-GB"/>
              </w:rPr>
              <w:t xml:space="preserve">EC-Council </w:t>
            </w: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Analyst</w:t>
            </w:r>
            <w:proofErr w:type="spellEnd"/>
            <w:r w:rsidRPr="00A001B4">
              <w:rPr>
                <w:rFonts w:cs="Times New Roman"/>
                <w:lang w:eastAsia="en-GB"/>
              </w:rPr>
              <w:t xml:space="preserve"> (ECSA); nr. ECC16572908564</w:t>
            </w:r>
          </w:p>
        </w:tc>
        <w:tc>
          <w:tcPr>
            <w:tcW w:w="2165" w:type="dxa"/>
            <w:gridSpan w:val="2"/>
          </w:tcPr>
          <w:p w14:paraId="1727EDEB"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71DF172D" w14:textId="77777777" w:rsidR="00727B04" w:rsidRPr="00A001B4" w:rsidRDefault="00727B04" w:rsidP="00847B0F">
            <w:pPr>
              <w:rPr>
                <w:rFonts w:cs="Times New Roman"/>
                <w:lang w:eastAsia="en-GB"/>
              </w:rPr>
            </w:pP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Analyst</w:t>
            </w:r>
            <w:proofErr w:type="spellEnd"/>
            <w:r w:rsidRPr="00A001B4">
              <w:rPr>
                <w:rFonts w:cs="Times New Roman"/>
                <w:lang w:eastAsia="en-GB"/>
              </w:rPr>
              <w:t xml:space="preserve"> cu expertiză în testare avansată de penetrare</w:t>
            </w:r>
          </w:p>
        </w:tc>
        <w:tc>
          <w:tcPr>
            <w:tcW w:w="2298" w:type="dxa"/>
            <w:gridSpan w:val="2"/>
          </w:tcPr>
          <w:p w14:paraId="16890C24" w14:textId="77777777" w:rsidR="00727B04" w:rsidRPr="00A001B4" w:rsidRDefault="00727B04" w:rsidP="00847B0F">
            <w:pPr>
              <w:rPr>
                <w:rFonts w:cs="Times New Roman"/>
                <w:lang w:eastAsia="en-GB"/>
              </w:rPr>
            </w:pPr>
            <w:r w:rsidRPr="00A001B4">
              <w:rPr>
                <w:rFonts w:cs="Times New Roman"/>
                <w:lang w:eastAsia="en-GB"/>
              </w:rPr>
              <w:t>17.03.2016/01.04.2026</w:t>
            </w:r>
          </w:p>
        </w:tc>
      </w:tr>
      <w:tr w:rsidR="00727B04" w:rsidRPr="00A001B4" w14:paraId="64E83003" w14:textId="77777777" w:rsidTr="00847B0F">
        <w:trPr>
          <w:cantSplit/>
          <w:trHeight w:val="50"/>
        </w:trPr>
        <w:tc>
          <w:tcPr>
            <w:tcW w:w="533" w:type="dxa"/>
          </w:tcPr>
          <w:p w14:paraId="754DAB26" w14:textId="77777777" w:rsidR="00727B04" w:rsidRPr="00A001B4" w:rsidRDefault="00727B04" w:rsidP="00847B0F">
            <w:pPr>
              <w:rPr>
                <w:rFonts w:cs="Times New Roman"/>
                <w:lang w:eastAsia="en-GB"/>
              </w:rPr>
            </w:pPr>
            <w:r w:rsidRPr="00A001B4">
              <w:rPr>
                <w:rFonts w:cs="Times New Roman"/>
                <w:lang w:eastAsia="en-GB"/>
              </w:rPr>
              <w:lastRenderedPageBreak/>
              <w:t>5</w:t>
            </w:r>
          </w:p>
        </w:tc>
        <w:tc>
          <w:tcPr>
            <w:tcW w:w="2338" w:type="dxa"/>
          </w:tcPr>
          <w:p w14:paraId="3FABCF0F" w14:textId="77777777" w:rsidR="00727B04" w:rsidRPr="00A001B4" w:rsidRDefault="00727B04" w:rsidP="00847B0F">
            <w:pPr>
              <w:rPr>
                <w:rFonts w:cs="Times New Roman"/>
                <w:lang w:eastAsia="en-GB"/>
              </w:rPr>
            </w:pPr>
            <w:r w:rsidRPr="00A001B4">
              <w:rPr>
                <w:rFonts w:cs="Times New Roman"/>
                <w:lang w:eastAsia="en-GB"/>
              </w:rPr>
              <w:t xml:space="preserve">Computer </w:t>
            </w:r>
            <w:proofErr w:type="spellStart"/>
            <w:r w:rsidRPr="00A001B4">
              <w:rPr>
                <w:rFonts w:cs="Times New Roman"/>
                <w:lang w:eastAsia="en-GB"/>
              </w:rPr>
              <w:t>Hacking</w:t>
            </w:r>
            <w:proofErr w:type="spellEnd"/>
            <w:r w:rsidRPr="00A001B4">
              <w:rPr>
                <w:rFonts w:cs="Times New Roman"/>
                <w:lang w:eastAsia="en-GB"/>
              </w:rPr>
              <w:t xml:space="preserve"> </w:t>
            </w:r>
            <w:proofErr w:type="spellStart"/>
            <w:r w:rsidRPr="00A001B4">
              <w:rPr>
                <w:rFonts w:cs="Times New Roman"/>
                <w:lang w:eastAsia="en-GB"/>
              </w:rPr>
              <w:t>Forensic</w:t>
            </w:r>
            <w:proofErr w:type="spellEnd"/>
            <w:r w:rsidRPr="00A001B4">
              <w:rPr>
                <w:rFonts w:cs="Times New Roman"/>
                <w:lang w:eastAsia="en-GB"/>
              </w:rPr>
              <w:t xml:space="preserve"> Investigator (CHFI); nr ECC11075661880</w:t>
            </w:r>
            <w:r w:rsidRPr="00A001B4">
              <w:rPr>
                <w:rFonts w:cs="Times New Roman"/>
                <w:lang w:eastAsia="en-GB"/>
              </w:rPr>
              <w:tab/>
            </w:r>
          </w:p>
        </w:tc>
        <w:tc>
          <w:tcPr>
            <w:tcW w:w="2165" w:type="dxa"/>
            <w:gridSpan w:val="2"/>
          </w:tcPr>
          <w:p w14:paraId="3D334ED6"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74644028" w14:textId="77777777" w:rsidR="00727B04" w:rsidRPr="00A001B4" w:rsidRDefault="00727B04" w:rsidP="00847B0F">
            <w:pPr>
              <w:rPr>
                <w:rFonts w:cs="Times New Roman"/>
                <w:lang w:eastAsia="en-GB"/>
              </w:rPr>
            </w:pPr>
            <w:r w:rsidRPr="00A001B4">
              <w:rPr>
                <w:rFonts w:cs="Times New Roman"/>
                <w:lang w:eastAsia="en-GB"/>
              </w:rPr>
              <w:t>Expert în investigații de securitate cibernetică</w:t>
            </w:r>
          </w:p>
        </w:tc>
        <w:tc>
          <w:tcPr>
            <w:tcW w:w="2298" w:type="dxa"/>
            <w:gridSpan w:val="2"/>
          </w:tcPr>
          <w:p w14:paraId="44FE2542" w14:textId="77777777" w:rsidR="00727B04" w:rsidRPr="00A001B4" w:rsidRDefault="00727B04" w:rsidP="00847B0F">
            <w:pPr>
              <w:rPr>
                <w:rFonts w:cs="Times New Roman"/>
                <w:lang w:eastAsia="en-GB"/>
              </w:rPr>
            </w:pPr>
            <w:r w:rsidRPr="00A001B4">
              <w:rPr>
                <w:rFonts w:cs="Times New Roman"/>
                <w:lang w:eastAsia="en-GB"/>
              </w:rPr>
              <w:t>30.03.2018-31.03.2027</w:t>
            </w:r>
          </w:p>
        </w:tc>
      </w:tr>
      <w:tr w:rsidR="00727B04" w:rsidRPr="00A001B4" w14:paraId="3C6A6D21" w14:textId="77777777" w:rsidTr="00847B0F">
        <w:trPr>
          <w:cantSplit/>
          <w:trHeight w:val="50"/>
        </w:trPr>
        <w:tc>
          <w:tcPr>
            <w:tcW w:w="533" w:type="dxa"/>
          </w:tcPr>
          <w:p w14:paraId="3A86D787" w14:textId="77777777" w:rsidR="00727B04" w:rsidRPr="00A001B4" w:rsidRDefault="00727B04" w:rsidP="00847B0F">
            <w:pPr>
              <w:rPr>
                <w:rFonts w:cs="Times New Roman"/>
                <w:lang w:eastAsia="en-GB"/>
              </w:rPr>
            </w:pPr>
            <w:r w:rsidRPr="00A001B4">
              <w:rPr>
                <w:rFonts w:cs="Times New Roman"/>
                <w:lang w:eastAsia="en-GB"/>
              </w:rPr>
              <w:t>6.</w:t>
            </w:r>
          </w:p>
        </w:tc>
        <w:tc>
          <w:tcPr>
            <w:tcW w:w="2338" w:type="dxa"/>
          </w:tcPr>
          <w:p w14:paraId="62073A38"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Information </w:t>
            </w:r>
            <w:proofErr w:type="spellStart"/>
            <w:r w:rsidRPr="00A001B4">
              <w:rPr>
                <w:rFonts w:cs="Times New Roman"/>
                <w:lang w:eastAsia="en-GB"/>
              </w:rPr>
              <w:t>Security</w:t>
            </w:r>
            <w:proofErr w:type="spellEnd"/>
            <w:r w:rsidRPr="00A001B4">
              <w:rPr>
                <w:rFonts w:cs="Times New Roman"/>
                <w:lang w:eastAsia="en-GB"/>
              </w:rPr>
              <w:t xml:space="preserve"> Manager (CISM); nr 1946943</w:t>
            </w:r>
          </w:p>
        </w:tc>
        <w:tc>
          <w:tcPr>
            <w:tcW w:w="2165" w:type="dxa"/>
            <w:gridSpan w:val="2"/>
          </w:tcPr>
          <w:p w14:paraId="4A5170ED" w14:textId="77777777" w:rsidR="00727B04" w:rsidRPr="00A001B4" w:rsidRDefault="00727B04" w:rsidP="00847B0F">
            <w:pPr>
              <w:rPr>
                <w:rFonts w:cs="Times New Roman"/>
                <w:lang w:eastAsia="en-GB"/>
              </w:rPr>
            </w:pPr>
            <w:r w:rsidRPr="00A001B4">
              <w:rPr>
                <w:rFonts w:cs="Times New Roman"/>
                <w:lang w:eastAsia="en-GB"/>
              </w:rPr>
              <w:t>ISACA</w:t>
            </w:r>
          </w:p>
        </w:tc>
        <w:tc>
          <w:tcPr>
            <w:tcW w:w="2299" w:type="dxa"/>
            <w:gridSpan w:val="4"/>
          </w:tcPr>
          <w:p w14:paraId="3166143B" w14:textId="77777777" w:rsidR="00727B04" w:rsidRPr="00A001B4" w:rsidRDefault="00727B04" w:rsidP="00847B0F">
            <w:pPr>
              <w:rPr>
                <w:rFonts w:cs="Times New Roman"/>
                <w:lang w:eastAsia="en-GB"/>
              </w:rPr>
            </w:pPr>
            <w:r w:rsidRPr="00A001B4">
              <w:rPr>
                <w:rFonts w:cs="Times New Roman"/>
                <w:lang w:eastAsia="en-GB"/>
              </w:rPr>
              <w:t>Expert în managementul securității informației</w:t>
            </w:r>
          </w:p>
        </w:tc>
        <w:tc>
          <w:tcPr>
            <w:tcW w:w="2298" w:type="dxa"/>
            <w:gridSpan w:val="2"/>
          </w:tcPr>
          <w:p w14:paraId="3422F6FF" w14:textId="77777777" w:rsidR="00727B04" w:rsidRPr="00A001B4" w:rsidRDefault="00727B04" w:rsidP="00847B0F">
            <w:pPr>
              <w:rPr>
                <w:rFonts w:cs="Times New Roman"/>
                <w:lang w:eastAsia="en-GB"/>
              </w:rPr>
            </w:pPr>
            <w:r w:rsidRPr="00A001B4">
              <w:rPr>
                <w:rFonts w:cs="Times New Roman"/>
                <w:lang w:eastAsia="en-GB"/>
              </w:rPr>
              <w:t xml:space="preserve">2021 </w:t>
            </w:r>
            <w:proofErr w:type="spellStart"/>
            <w:r w:rsidRPr="00A001B4">
              <w:rPr>
                <w:rFonts w:cs="Times New Roman"/>
                <w:lang w:eastAsia="en-GB"/>
              </w:rPr>
              <w:t>intial</w:t>
            </w:r>
            <w:proofErr w:type="spellEnd"/>
            <w:r w:rsidRPr="00A001B4">
              <w:rPr>
                <w:rFonts w:cs="Times New Roman"/>
                <w:lang w:eastAsia="en-GB"/>
              </w:rPr>
              <w:t xml:space="preserve"> / 01.01.2025-31.12.2027</w:t>
            </w:r>
          </w:p>
        </w:tc>
      </w:tr>
    </w:tbl>
    <w:p w14:paraId="174B2A80" w14:textId="77777777" w:rsidR="000F6DD4" w:rsidRPr="00A001B4" w:rsidRDefault="000F6DD4" w:rsidP="00B42622">
      <w:pPr>
        <w:tabs>
          <w:tab w:val="left" w:pos="851"/>
        </w:tabs>
        <w:adjustRightInd w:val="0"/>
        <w:contextualSpacing/>
        <w:rPr>
          <w:rFonts w:eastAsia="Calibri" w:cs="Times New Roman"/>
        </w:rPr>
      </w:pPr>
    </w:p>
    <w:p w14:paraId="5326D1F8" w14:textId="77777777" w:rsidR="000F6DD4" w:rsidRPr="00A001B4" w:rsidRDefault="000F6DD4" w:rsidP="00B42622">
      <w:pPr>
        <w:tabs>
          <w:tab w:val="left" w:pos="851"/>
        </w:tabs>
        <w:adjustRightInd w:val="0"/>
        <w:contextualSpacing/>
        <w:rPr>
          <w:rFonts w:eastAsia="Calibri" w:cs="Times New Roman"/>
        </w:rPr>
      </w:pPr>
    </w:p>
    <w:p w14:paraId="4A9786DB" w14:textId="77777777" w:rsidR="000F6DD4" w:rsidRPr="00A001B4" w:rsidRDefault="000F6DD4" w:rsidP="00B42622">
      <w:pPr>
        <w:tabs>
          <w:tab w:val="left" w:pos="851"/>
        </w:tabs>
        <w:adjustRightInd w:val="0"/>
        <w:contextualSpacing/>
        <w:rPr>
          <w:rFonts w:eastAsia="Calibri" w:cs="Times New Roman"/>
        </w:rPr>
      </w:pPr>
    </w:p>
    <w:p w14:paraId="2CD2DA85" w14:textId="77777777" w:rsidR="000F6DD4" w:rsidRPr="00A001B4" w:rsidRDefault="000F6DD4" w:rsidP="00B42622">
      <w:pPr>
        <w:tabs>
          <w:tab w:val="left" w:pos="851"/>
        </w:tabs>
        <w:adjustRightInd w:val="0"/>
        <w:contextualSpacing/>
        <w:rPr>
          <w:rFonts w:eastAsia="Calibri" w:cs="Times New Roman"/>
        </w:rPr>
      </w:pPr>
    </w:p>
    <w:p w14:paraId="528D0BD8" w14:textId="77777777" w:rsidR="000F6DD4" w:rsidRPr="00A001B4" w:rsidRDefault="000F6DD4" w:rsidP="00B42622">
      <w:pPr>
        <w:tabs>
          <w:tab w:val="left" w:pos="851"/>
        </w:tabs>
        <w:adjustRightInd w:val="0"/>
        <w:contextualSpacing/>
        <w:rPr>
          <w:rFonts w:eastAsia="Calibri" w:cs="Times New Roman"/>
        </w:rPr>
      </w:pPr>
    </w:p>
    <w:p w14:paraId="5B057D17" w14:textId="77777777" w:rsidR="000F6DD4" w:rsidRPr="00A001B4" w:rsidRDefault="000F6DD4" w:rsidP="00B42622">
      <w:pPr>
        <w:tabs>
          <w:tab w:val="left" w:pos="851"/>
        </w:tabs>
        <w:adjustRightInd w:val="0"/>
        <w:contextualSpacing/>
        <w:rPr>
          <w:rFonts w:eastAsia="Calibri" w:cs="Times New Roman"/>
        </w:rPr>
      </w:pPr>
    </w:p>
    <w:p w14:paraId="23F9C42A" w14:textId="77777777" w:rsidR="000F6DD4" w:rsidRPr="00A001B4" w:rsidRDefault="000F6DD4" w:rsidP="00B42622">
      <w:pPr>
        <w:tabs>
          <w:tab w:val="left" w:pos="851"/>
        </w:tabs>
        <w:adjustRightInd w:val="0"/>
        <w:contextualSpacing/>
        <w:rPr>
          <w:rFonts w:eastAsia="Calibri" w:cs="Times New Roman"/>
        </w:rPr>
      </w:pPr>
    </w:p>
    <w:p w14:paraId="26388973" w14:textId="77777777" w:rsidR="000F6DD4" w:rsidRPr="00A001B4" w:rsidRDefault="000F6DD4" w:rsidP="00B42622">
      <w:pPr>
        <w:tabs>
          <w:tab w:val="left" w:pos="851"/>
        </w:tabs>
        <w:adjustRightInd w:val="0"/>
        <w:contextualSpacing/>
        <w:rPr>
          <w:rFonts w:eastAsia="Calibri" w:cs="Times New Roman"/>
        </w:rPr>
      </w:pPr>
    </w:p>
    <w:p w14:paraId="60A20920" w14:textId="77777777" w:rsidR="000F6DD4" w:rsidRPr="00A001B4" w:rsidRDefault="000F6DD4" w:rsidP="00B42622">
      <w:pPr>
        <w:tabs>
          <w:tab w:val="left" w:pos="851"/>
        </w:tabs>
        <w:adjustRightInd w:val="0"/>
        <w:contextualSpacing/>
        <w:rPr>
          <w:rFonts w:eastAsia="Calibri" w:cs="Times New Roman"/>
        </w:rPr>
      </w:pPr>
    </w:p>
    <w:p w14:paraId="45B5AAF9" w14:textId="77777777" w:rsidR="000F6DD4" w:rsidRPr="00A001B4" w:rsidRDefault="000F6DD4" w:rsidP="00B42622">
      <w:pPr>
        <w:tabs>
          <w:tab w:val="left" w:pos="851"/>
        </w:tabs>
        <w:adjustRightInd w:val="0"/>
        <w:contextualSpacing/>
        <w:rPr>
          <w:rFonts w:eastAsia="Calibri" w:cs="Times New Roman"/>
        </w:rPr>
      </w:pPr>
    </w:p>
    <w:p w14:paraId="1D02C4AF" w14:textId="77777777" w:rsidR="000F6DD4" w:rsidRPr="00A001B4" w:rsidRDefault="000F6DD4" w:rsidP="00B42622">
      <w:pPr>
        <w:tabs>
          <w:tab w:val="left" w:pos="851"/>
        </w:tabs>
        <w:adjustRightInd w:val="0"/>
        <w:contextualSpacing/>
        <w:rPr>
          <w:rFonts w:eastAsia="Calibri" w:cs="Times New Roman"/>
        </w:rPr>
      </w:pPr>
    </w:p>
    <w:p w14:paraId="4DD63AAB" w14:textId="77777777" w:rsidR="000F6DD4" w:rsidRPr="00A001B4" w:rsidRDefault="000F6DD4" w:rsidP="00B42622">
      <w:pPr>
        <w:tabs>
          <w:tab w:val="left" w:pos="851"/>
        </w:tabs>
        <w:adjustRightInd w:val="0"/>
        <w:contextualSpacing/>
        <w:rPr>
          <w:rFonts w:eastAsia="Calibri" w:cs="Times New Roman"/>
        </w:rPr>
      </w:pPr>
    </w:p>
    <w:p w14:paraId="3C775366" w14:textId="77777777" w:rsidR="000F6DD4" w:rsidRPr="00A001B4" w:rsidRDefault="000F6DD4" w:rsidP="00B42622">
      <w:pPr>
        <w:tabs>
          <w:tab w:val="left" w:pos="851"/>
        </w:tabs>
        <w:adjustRightInd w:val="0"/>
        <w:contextualSpacing/>
        <w:rPr>
          <w:rFonts w:eastAsia="Calibri" w:cs="Times New Roman"/>
        </w:rPr>
      </w:pPr>
    </w:p>
    <w:p w14:paraId="1F9BB12D" w14:textId="77777777" w:rsidR="000F6DD4" w:rsidRPr="00A001B4" w:rsidRDefault="000F6DD4" w:rsidP="00B42622">
      <w:pPr>
        <w:tabs>
          <w:tab w:val="left" w:pos="851"/>
        </w:tabs>
        <w:adjustRightInd w:val="0"/>
        <w:contextualSpacing/>
        <w:rPr>
          <w:rFonts w:eastAsia="Calibri" w:cs="Times New Roman"/>
        </w:rPr>
      </w:pPr>
    </w:p>
    <w:p w14:paraId="2A15067A" w14:textId="77777777" w:rsidR="000F6DD4" w:rsidRPr="00A001B4" w:rsidRDefault="000F6DD4" w:rsidP="00B42622">
      <w:pPr>
        <w:tabs>
          <w:tab w:val="left" w:pos="851"/>
        </w:tabs>
        <w:adjustRightInd w:val="0"/>
        <w:contextualSpacing/>
        <w:rPr>
          <w:rFonts w:eastAsia="Calibri" w:cs="Times New Roman"/>
        </w:rPr>
      </w:pPr>
    </w:p>
    <w:p w14:paraId="1A02B8BF" w14:textId="77777777" w:rsidR="000F6DD4" w:rsidRPr="00A001B4" w:rsidRDefault="000F6DD4" w:rsidP="00B42622">
      <w:pPr>
        <w:tabs>
          <w:tab w:val="left" w:pos="851"/>
        </w:tabs>
        <w:adjustRightInd w:val="0"/>
        <w:contextualSpacing/>
        <w:rPr>
          <w:rFonts w:eastAsia="Calibri" w:cs="Times New Roman"/>
        </w:rPr>
      </w:pPr>
    </w:p>
    <w:p w14:paraId="552E45BA" w14:textId="77777777" w:rsidR="000F6DD4" w:rsidRPr="00A001B4" w:rsidRDefault="000F6DD4" w:rsidP="00B42622">
      <w:pPr>
        <w:tabs>
          <w:tab w:val="left" w:pos="851"/>
        </w:tabs>
        <w:adjustRightInd w:val="0"/>
        <w:contextualSpacing/>
        <w:rPr>
          <w:rFonts w:eastAsia="Calibri" w:cs="Times New Roman"/>
        </w:rPr>
      </w:pPr>
    </w:p>
    <w:p w14:paraId="0B12DF44" w14:textId="77777777" w:rsidR="000F6DD4" w:rsidRPr="00A001B4" w:rsidRDefault="000F6DD4" w:rsidP="00B42622">
      <w:pPr>
        <w:tabs>
          <w:tab w:val="left" w:pos="851"/>
        </w:tabs>
        <w:adjustRightInd w:val="0"/>
        <w:contextualSpacing/>
        <w:rPr>
          <w:rFonts w:eastAsia="Calibri" w:cs="Times New Roman"/>
        </w:rPr>
      </w:pPr>
    </w:p>
    <w:p w14:paraId="5B0F519B" w14:textId="77777777" w:rsidR="000F6DD4" w:rsidRPr="00A001B4" w:rsidRDefault="000F6DD4" w:rsidP="00B42622">
      <w:pPr>
        <w:tabs>
          <w:tab w:val="left" w:pos="851"/>
        </w:tabs>
        <w:adjustRightInd w:val="0"/>
        <w:contextualSpacing/>
        <w:rPr>
          <w:rFonts w:eastAsia="Calibri" w:cs="Times New Roman"/>
        </w:rPr>
      </w:pPr>
    </w:p>
    <w:p w14:paraId="0E4CE83D" w14:textId="77777777" w:rsidR="000F6DD4" w:rsidRPr="00A001B4" w:rsidRDefault="000F6DD4" w:rsidP="00B42622">
      <w:pPr>
        <w:tabs>
          <w:tab w:val="left" w:pos="851"/>
        </w:tabs>
        <w:adjustRightInd w:val="0"/>
        <w:contextualSpacing/>
        <w:rPr>
          <w:rFonts w:eastAsia="Calibri" w:cs="Times New Roman"/>
        </w:rPr>
      </w:pPr>
    </w:p>
    <w:p w14:paraId="4C26A52D" w14:textId="77777777" w:rsidR="000F6DD4" w:rsidRPr="00A001B4" w:rsidRDefault="000F6DD4" w:rsidP="00B42622">
      <w:pPr>
        <w:tabs>
          <w:tab w:val="left" w:pos="851"/>
        </w:tabs>
        <w:adjustRightInd w:val="0"/>
        <w:contextualSpacing/>
        <w:rPr>
          <w:rFonts w:eastAsia="Calibri" w:cs="Times New Roman"/>
        </w:rPr>
      </w:pPr>
    </w:p>
    <w:p w14:paraId="015C7421" w14:textId="77777777" w:rsidR="00727B04" w:rsidRPr="00A001B4" w:rsidRDefault="00727B04" w:rsidP="00B42622">
      <w:pPr>
        <w:tabs>
          <w:tab w:val="left" w:pos="851"/>
        </w:tabs>
        <w:adjustRightInd w:val="0"/>
        <w:contextualSpacing/>
        <w:rPr>
          <w:rFonts w:eastAsia="Calibri" w:cs="Times New Roman"/>
        </w:rPr>
      </w:pPr>
    </w:p>
    <w:p w14:paraId="69B8BDE8" w14:textId="77777777" w:rsidR="00727B04" w:rsidRPr="00A001B4" w:rsidRDefault="00727B04" w:rsidP="00B42622">
      <w:pPr>
        <w:tabs>
          <w:tab w:val="left" w:pos="851"/>
        </w:tabs>
        <w:adjustRightInd w:val="0"/>
        <w:contextualSpacing/>
        <w:rPr>
          <w:rFonts w:eastAsia="Calibri" w:cs="Times New Roman"/>
        </w:rPr>
      </w:pPr>
    </w:p>
    <w:p w14:paraId="77F3C493" w14:textId="77777777" w:rsidR="00727B04" w:rsidRPr="00A001B4" w:rsidRDefault="00727B04" w:rsidP="00B42622">
      <w:pPr>
        <w:tabs>
          <w:tab w:val="left" w:pos="851"/>
        </w:tabs>
        <w:adjustRightInd w:val="0"/>
        <w:contextualSpacing/>
        <w:rPr>
          <w:rFonts w:eastAsia="Calibri" w:cs="Times New Roman"/>
        </w:rPr>
      </w:pPr>
    </w:p>
    <w:p w14:paraId="09BBD52F" w14:textId="77777777" w:rsidR="00727B04" w:rsidRPr="00A001B4" w:rsidRDefault="00727B04" w:rsidP="00B42622">
      <w:pPr>
        <w:tabs>
          <w:tab w:val="left" w:pos="851"/>
        </w:tabs>
        <w:adjustRightInd w:val="0"/>
        <w:contextualSpacing/>
        <w:rPr>
          <w:rFonts w:eastAsia="Calibri" w:cs="Times New Roman"/>
        </w:rPr>
      </w:pPr>
    </w:p>
    <w:p w14:paraId="1A7C9E90" w14:textId="77777777" w:rsidR="00727B04" w:rsidRPr="00A001B4" w:rsidRDefault="00727B04" w:rsidP="00B42622">
      <w:pPr>
        <w:tabs>
          <w:tab w:val="left" w:pos="851"/>
        </w:tabs>
        <w:adjustRightInd w:val="0"/>
        <w:contextualSpacing/>
        <w:rPr>
          <w:rFonts w:eastAsia="Calibri" w:cs="Times New Roman"/>
        </w:rPr>
      </w:pPr>
    </w:p>
    <w:p w14:paraId="3CB803C5" w14:textId="77777777" w:rsidR="00727B04" w:rsidRPr="00A001B4" w:rsidRDefault="00727B04" w:rsidP="00B42622">
      <w:pPr>
        <w:tabs>
          <w:tab w:val="left" w:pos="851"/>
        </w:tabs>
        <w:adjustRightInd w:val="0"/>
        <w:contextualSpacing/>
        <w:rPr>
          <w:rFonts w:eastAsia="Calibri" w:cs="Times New Roman"/>
        </w:rPr>
      </w:pPr>
    </w:p>
    <w:p w14:paraId="060D33D0" w14:textId="77777777" w:rsidR="00727B04" w:rsidRPr="00A001B4" w:rsidRDefault="00727B04" w:rsidP="00B42622">
      <w:pPr>
        <w:tabs>
          <w:tab w:val="left" w:pos="851"/>
        </w:tabs>
        <w:adjustRightInd w:val="0"/>
        <w:contextualSpacing/>
        <w:rPr>
          <w:rFonts w:eastAsia="Calibri" w:cs="Times New Roman"/>
        </w:rPr>
      </w:pPr>
    </w:p>
    <w:p w14:paraId="089DE500" w14:textId="77777777" w:rsidR="00727B04" w:rsidRPr="00A001B4" w:rsidRDefault="00727B04" w:rsidP="00B42622">
      <w:pPr>
        <w:tabs>
          <w:tab w:val="left" w:pos="851"/>
        </w:tabs>
        <w:adjustRightInd w:val="0"/>
        <w:contextualSpacing/>
        <w:rPr>
          <w:rFonts w:eastAsia="Calibri" w:cs="Times New Roman"/>
        </w:rPr>
      </w:pPr>
    </w:p>
    <w:p w14:paraId="00B440E1" w14:textId="77777777" w:rsidR="00727B04" w:rsidRPr="00A001B4" w:rsidRDefault="00727B04" w:rsidP="00B42622">
      <w:pPr>
        <w:tabs>
          <w:tab w:val="left" w:pos="851"/>
        </w:tabs>
        <w:adjustRightInd w:val="0"/>
        <w:contextualSpacing/>
        <w:rPr>
          <w:rFonts w:eastAsia="Calibri" w:cs="Times New Roman"/>
        </w:rPr>
      </w:pPr>
    </w:p>
    <w:p w14:paraId="3DB74461" w14:textId="77777777" w:rsidR="00727B04" w:rsidRPr="00A001B4" w:rsidRDefault="00727B04" w:rsidP="00B42622">
      <w:pPr>
        <w:tabs>
          <w:tab w:val="left" w:pos="851"/>
        </w:tabs>
        <w:adjustRightInd w:val="0"/>
        <w:contextualSpacing/>
        <w:rPr>
          <w:rFonts w:eastAsia="Calibri" w:cs="Times New Roman"/>
        </w:rPr>
      </w:pPr>
    </w:p>
    <w:p w14:paraId="04BA25CD" w14:textId="77777777" w:rsidR="00727B04" w:rsidRPr="00A001B4" w:rsidRDefault="00727B04" w:rsidP="00B42622">
      <w:pPr>
        <w:tabs>
          <w:tab w:val="left" w:pos="851"/>
        </w:tabs>
        <w:adjustRightInd w:val="0"/>
        <w:contextualSpacing/>
        <w:rPr>
          <w:rFonts w:eastAsia="Calibri" w:cs="Times New Roman"/>
        </w:rPr>
      </w:pPr>
    </w:p>
    <w:p w14:paraId="28573EB6" w14:textId="77777777" w:rsidR="00727B04" w:rsidRPr="00A001B4" w:rsidRDefault="00727B04" w:rsidP="00B42622">
      <w:pPr>
        <w:tabs>
          <w:tab w:val="left" w:pos="851"/>
        </w:tabs>
        <w:adjustRightInd w:val="0"/>
        <w:contextualSpacing/>
        <w:rPr>
          <w:rFonts w:eastAsia="Calibri" w:cs="Times New Roman"/>
        </w:rPr>
      </w:pPr>
    </w:p>
    <w:p w14:paraId="440940A9" w14:textId="77777777" w:rsidR="00727B04" w:rsidRPr="00A001B4" w:rsidRDefault="00727B04" w:rsidP="00B42622">
      <w:pPr>
        <w:tabs>
          <w:tab w:val="left" w:pos="851"/>
        </w:tabs>
        <w:adjustRightInd w:val="0"/>
        <w:contextualSpacing/>
        <w:rPr>
          <w:rFonts w:eastAsia="Calibri" w:cs="Times New Roman"/>
        </w:rPr>
      </w:pPr>
    </w:p>
    <w:p w14:paraId="20EEF670" w14:textId="77777777" w:rsidR="00727B04" w:rsidRPr="00A001B4" w:rsidRDefault="00727B04" w:rsidP="00B42622">
      <w:pPr>
        <w:tabs>
          <w:tab w:val="left" w:pos="851"/>
        </w:tabs>
        <w:adjustRightInd w:val="0"/>
        <w:contextualSpacing/>
        <w:rPr>
          <w:rFonts w:eastAsia="Calibri" w:cs="Times New Roman"/>
        </w:rPr>
      </w:pPr>
    </w:p>
    <w:p w14:paraId="29D267E0" w14:textId="77777777" w:rsidR="00727B04" w:rsidRPr="00A001B4" w:rsidRDefault="00727B04" w:rsidP="00B42622">
      <w:pPr>
        <w:tabs>
          <w:tab w:val="left" w:pos="851"/>
        </w:tabs>
        <w:adjustRightInd w:val="0"/>
        <w:contextualSpacing/>
        <w:rPr>
          <w:rFonts w:eastAsia="Calibri" w:cs="Times New Roman"/>
        </w:rPr>
      </w:pPr>
    </w:p>
    <w:p w14:paraId="6176EBA7" w14:textId="77777777" w:rsidR="00727B04" w:rsidRPr="00A001B4" w:rsidRDefault="00727B04" w:rsidP="00B42622">
      <w:pPr>
        <w:tabs>
          <w:tab w:val="left" w:pos="851"/>
        </w:tabs>
        <w:adjustRightInd w:val="0"/>
        <w:contextualSpacing/>
        <w:rPr>
          <w:rFonts w:eastAsia="Calibri" w:cs="Times New Roman"/>
        </w:rPr>
      </w:pPr>
    </w:p>
    <w:p w14:paraId="433BB3A2" w14:textId="77777777" w:rsidR="00727B04" w:rsidRPr="00A001B4" w:rsidRDefault="00727B04" w:rsidP="00B42622">
      <w:pPr>
        <w:tabs>
          <w:tab w:val="left" w:pos="851"/>
        </w:tabs>
        <w:adjustRightInd w:val="0"/>
        <w:contextualSpacing/>
        <w:rPr>
          <w:rFonts w:eastAsia="Calibri" w:cs="Times New Roman"/>
        </w:rPr>
      </w:pPr>
    </w:p>
    <w:p w14:paraId="640307A0" w14:textId="77777777" w:rsidR="00727B04" w:rsidRPr="00A001B4" w:rsidRDefault="00727B04" w:rsidP="00B42622">
      <w:pPr>
        <w:tabs>
          <w:tab w:val="left" w:pos="851"/>
        </w:tabs>
        <w:adjustRightInd w:val="0"/>
        <w:contextualSpacing/>
        <w:rPr>
          <w:rFonts w:eastAsia="Calibri" w:cs="Times New Roman"/>
        </w:rPr>
      </w:pPr>
    </w:p>
    <w:p w14:paraId="6F5B02C1" w14:textId="77777777" w:rsidR="00727B04" w:rsidRPr="00A001B4" w:rsidRDefault="00727B04" w:rsidP="00B42622">
      <w:pPr>
        <w:tabs>
          <w:tab w:val="left" w:pos="851"/>
        </w:tabs>
        <w:adjustRightInd w:val="0"/>
        <w:contextualSpacing/>
        <w:rPr>
          <w:rFonts w:eastAsia="Calibri" w:cs="Times New Roman"/>
        </w:rPr>
      </w:pPr>
    </w:p>
    <w:p w14:paraId="4EEE474F" w14:textId="77777777" w:rsidR="00727B04" w:rsidRPr="00A001B4" w:rsidRDefault="00727B04" w:rsidP="00B42622">
      <w:pPr>
        <w:tabs>
          <w:tab w:val="left" w:pos="851"/>
        </w:tabs>
        <w:adjustRightInd w:val="0"/>
        <w:contextualSpacing/>
        <w:rPr>
          <w:rFonts w:eastAsia="Calibri" w:cs="Times New Roman"/>
        </w:rPr>
      </w:pPr>
    </w:p>
    <w:p w14:paraId="7D382695" w14:textId="77777777" w:rsidR="00727B04" w:rsidRPr="00A001B4" w:rsidRDefault="00727B04" w:rsidP="00B42622">
      <w:pPr>
        <w:tabs>
          <w:tab w:val="left" w:pos="851"/>
        </w:tabs>
        <w:adjustRightInd w:val="0"/>
        <w:contextualSpacing/>
        <w:rPr>
          <w:rFonts w:eastAsia="Calibri" w:cs="Times New Roman"/>
        </w:rPr>
      </w:pPr>
    </w:p>
    <w:p w14:paraId="5220E45B" w14:textId="77777777" w:rsidR="00727B04" w:rsidRPr="00A001B4" w:rsidRDefault="00727B04" w:rsidP="00B42622">
      <w:pPr>
        <w:tabs>
          <w:tab w:val="left" w:pos="851"/>
        </w:tabs>
        <w:adjustRightInd w:val="0"/>
        <w:contextualSpacing/>
        <w:rPr>
          <w:rFonts w:eastAsia="Calibri" w:cs="Times New Roman"/>
        </w:rPr>
      </w:pPr>
    </w:p>
    <w:p w14:paraId="42DBD389" w14:textId="77777777" w:rsidR="00727B04" w:rsidRPr="00A001B4" w:rsidRDefault="00727B04" w:rsidP="00B42622">
      <w:pPr>
        <w:tabs>
          <w:tab w:val="left" w:pos="851"/>
        </w:tabs>
        <w:adjustRightInd w:val="0"/>
        <w:contextualSpacing/>
        <w:rPr>
          <w:rFonts w:eastAsia="Calibri" w:cs="Times New Roman"/>
        </w:rPr>
      </w:pPr>
    </w:p>
    <w:p w14:paraId="228B4904" w14:textId="77777777" w:rsidR="00727B04" w:rsidRPr="00A001B4" w:rsidRDefault="00727B04" w:rsidP="00B42622">
      <w:pPr>
        <w:tabs>
          <w:tab w:val="left" w:pos="851"/>
        </w:tabs>
        <w:adjustRightInd w:val="0"/>
        <w:contextualSpacing/>
        <w:rPr>
          <w:rFonts w:eastAsia="Calibri" w:cs="Times New Roman"/>
        </w:rPr>
      </w:pPr>
    </w:p>
    <w:p w14:paraId="56F841D1" w14:textId="77777777" w:rsidR="00727B04" w:rsidRPr="00A001B4" w:rsidRDefault="00727B04" w:rsidP="00B42622">
      <w:pPr>
        <w:tabs>
          <w:tab w:val="left" w:pos="851"/>
        </w:tabs>
        <w:adjustRightInd w:val="0"/>
        <w:contextualSpacing/>
        <w:rPr>
          <w:rFonts w:eastAsia="Calibri" w:cs="Times New Roman"/>
        </w:rPr>
      </w:pPr>
    </w:p>
    <w:p w14:paraId="1A6882E4" w14:textId="77777777" w:rsidR="00727B04" w:rsidRPr="00A001B4" w:rsidRDefault="00727B04" w:rsidP="00B42622">
      <w:pPr>
        <w:tabs>
          <w:tab w:val="left" w:pos="851"/>
        </w:tabs>
        <w:adjustRightInd w:val="0"/>
        <w:contextualSpacing/>
        <w:rPr>
          <w:rFonts w:eastAsia="Calibri" w:cs="Times New Roman"/>
        </w:rPr>
      </w:pPr>
    </w:p>
    <w:p w14:paraId="564889E6" w14:textId="77777777" w:rsidR="00727B04" w:rsidRPr="00A001B4" w:rsidRDefault="00727B04" w:rsidP="00B42622">
      <w:pPr>
        <w:tabs>
          <w:tab w:val="left" w:pos="851"/>
        </w:tabs>
        <w:adjustRightInd w:val="0"/>
        <w:contextualSpacing/>
        <w:rPr>
          <w:rFonts w:eastAsia="Calibri" w:cs="Times New Roman"/>
        </w:rPr>
      </w:pPr>
    </w:p>
    <w:p w14:paraId="0493308E" w14:textId="77777777" w:rsidR="00727B04" w:rsidRPr="00A001B4" w:rsidRDefault="00727B04" w:rsidP="00B42622">
      <w:pPr>
        <w:tabs>
          <w:tab w:val="left" w:pos="851"/>
        </w:tabs>
        <w:adjustRightInd w:val="0"/>
        <w:contextualSpacing/>
        <w:rPr>
          <w:rFonts w:eastAsia="Calibri" w:cs="Times New Roman"/>
        </w:rPr>
      </w:pPr>
    </w:p>
    <w:p w14:paraId="1672F66A" w14:textId="77777777" w:rsidR="00727B04" w:rsidRPr="00A001B4" w:rsidRDefault="00727B04" w:rsidP="00B42622">
      <w:pPr>
        <w:tabs>
          <w:tab w:val="left" w:pos="851"/>
        </w:tabs>
        <w:adjustRightInd w:val="0"/>
        <w:contextualSpacing/>
        <w:rPr>
          <w:rFonts w:eastAsia="Calibri" w:cs="Times New Roman"/>
        </w:rPr>
      </w:pPr>
    </w:p>
    <w:p w14:paraId="3E938533" w14:textId="77777777" w:rsidR="00727B04" w:rsidRPr="00A001B4" w:rsidRDefault="00727B04" w:rsidP="00B42622">
      <w:pPr>
        <w:tabs>
          <w:tab w:val="left" w:pos="851"/>
        </w:tabs>
        <w:adjustRightInd w:val="0"/>
        <w:contextualSpacing/>
        <w:rPr>
          <w:rFonts w:eastAsia="Calibri" w:cs="Times New Roman"/>
        </w:rPr>
      </w:pPr>
    </w:p>
    <w:p w14:paraId="4181A39D" w14:textId="77777777" w:rsidR="00727B04" w:rsidRPr="00A001B4" w:rsidRDefault="00727B04" w:rsidP="00B42622">
      <w:pPr>
        <w:tabs>
          <w:tab w:val="left" w:pos="851"/>
        </w:tabs>
        <w:adjustRightInd w:val="0"/>
        <w:contextualSpacing/>
        <w:rPr>
          <w:rFonts w:eastAsia="Calibri" w:cs="Times New Roman"/>
        </w:rPr>
      </w:pPr>
    </w:p>
    <w:p w14:paraId="20746AA6" w14:textId="77777777" w:rsidR="00727B04" w:rsidRPr="00A001B4" w:rsidRDefault="00727B04" w:rsidP="00B42622">
      <w:pPr>
        <w:tabs>
          <w:tab w:val="left" w:pos="851"/>
        </w:tabs>
        <w:adjustRightInd w:val="0"/>
        <w:contextualSpacing/>
        <w:rPr>
          <w:rFonts w:eastAsia="Calibri" w:cs="Times New Roman"/>
        </w:rPr>
      </w:pPr>
    </w:p>
    <w:p w14:paraId="47B9BECC" w14:textId="77777777" w:rsidR="000F6DD4" w:rsidRPr="00A001B4" w:rsidRDefault="000F6DD4" w:rsidP="00B42622">
      <w:pPr>
        <w:tabs>
          <w:tab w:val="left" w:pos="851"/>
        </w:tabs>
        <w:adjustRightInd w:val="0"/>
        <w:contextualSpacing/>
        <w:rPr>
          <w:rFonts w:eastAsia="Calibri" w:cs="Times New Roman"/>
        </w:rPr>
      </w:pPr>
    </w:p>
    <w:p w14:paraId="216B039A" w14:textId="77777777" w:rsidR="000F6DD4" w:rsidRPr="00A001B4" w:rsidRDefault="000F6DD4" w:rsidP="00B42622">
      <w:pPr>
        <w:tabs>
          <w:tab w:val="left" w:pos="851"/>
        </w:tabs>
        <w:adjustRightInd w:val="0"/>
        <w:contextualSpacing/>
        <w:rPr>
          <w:rFonts w:eastAsia="Calibri" w:cs="Times New Roman"/>
        </w:rPr>
      </w:pPr>
    </w:p>
    <w:p w14:paraId="4BBD57FA" w14:textId="77777777" w:rsidR="000F6DD4" w:rsidRPr="00A001B4" w:rsidRDefault="000F6DD4" w:rsidP="00B42622">
      <w:pPr>
        <w:tabs>
          <w:tab w:val="left" w:pos="851"/>
        </w:tabs>
        <w:adjustRightInd w:val="0"/>
        <w:contextualSpacing/>
        <w:rPr>
          <w:rFonts w:eastAsia="Calibri" w:cs="Times New Roman"/>
        </w:rPr>
      </w:pPr>
    </w:p>
    <w:p w14:paraId="2AAE5E51" w14:textId="77777777" w:rsidR="000F6DD4" w:rsidRPr="00A001B4" w:rsidRDefault="000F6DD4" w:rsidP="00B42622">
      <w:pPr>
        <w:tabs>
          <w:tab w:val="left" w:pos="851"/>
        </w:tabs>
        <w:adjustRightInd w:val="0"/>
        <w:contextualSpacing/>
        <w:rPr>
          <w:rFonts w:eastAsia="Calibri" w:cs="Times New Roman"/>
        </w:rPr>
      </w:pPr>
    </w:p>
    <w:p w14:paraId="04BCAAC8"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7B720939" w14:textId="77777777" w:rsidTr="00847B0F">
        <w:trPr>
          <w:cantSplit/>
          <w:trHeight w:val="480"/>
        </w:trPr>
        <w:tc>
          <w:tcPr>
            <w:tcW w:w="4147" w:type="dxa"/>
            <w:gridSpan w:val="3"/>
          </w:tcPr>
          <w:p w14:paraId="32B66594" w14:textId="77777777" w:rsidR="00727B04" w:rsidRPr="00A001B4" w:rsidRDefault="00727B04" w:rsidP="00847B0F">
            <w:pPr>
              <w:rPr>
                <w:rFonts w:cs="Times New Roman"/>
                <w:b/>
                <w:bCs/>
                <w:lang w:eastAsia="en-GB"/>
              </w:rPr>
            </w:pPr>
            <w:r w:rsidRPr="00A001B4">
              <w:rPr>
                <w:rFonts w:cs="Times New Roman"/>
                <w:b/>
                <w:bCs/>
                <w:lang w:eastAsia="en-GB"/>
              </w:rPr>
              <w:t>Nume și prenume expert: Marius Emil Pârvu</w:t>
            </w:r>
          </w:p>
        </w:tc>
        <w:tc>
          <w:tcPr>
            <w:tcW w:w="5486" w:type="dxa"/>
            <w:gridSpan w:val="7"/>
          </w:tcPr>
          <w:p w14:paraId="1A63A307"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56D4D556" w14:textId="77777777" w:rsidTr="00847B0F">
        <w:trPr>
          <w:cantSplit/>
          <w:trHeight w:val="480"/>
        </w:trPr>
        <w:tc>
          <w:tcPr>
            <w:tcW w:w="4147" w:type="dxa"/>
            <w:gridSpan w:val="3"/>
          </w:tcPr>
          <w:p w14:paraId="60D8CD0F"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783FB44D" w14:textId="77777777" w:rsidR="00727B04" w:rsidRPr="00A001B4" w:rsidRDefault="00727B04" w:rsidP="00847B0F">
            <w:pPr>
              <w:rPr>
                <w:rFonts w:cs="Times New Roman"/>
                <w:lang w:eastAsia="en-GB"/>
              </w:rPr>
            </w:pPr>
            <w:r w:rsidRPr="00A001B4">
              <w:rPr>
                <w:rFonts w:cs="Times New Roman"/>
                <w:lang w:eastAsia="en-GB"/>
              </w:rPr>
              <w:t>Telefon: +40 763 674 545</w:t>
            </w:r>
          </w:p>
        </w:tc>
        <w:tc>
          <w:tcPr>
            <w:tcW w:w="2651" w:type="dxa"/>
            <w:gridSpan w:val="3"/>
          </w:tcPr>
          <w:p w14:paraId="3EF4F7D7"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marius.parvu@safetech.ro</w:t>
            </w:r>
          </w:p>
        </w:tc>
      </w:tr>
      <w:tr w:rsidR="00727B04" w:rsidRPr="00A001B4" w14:paraId="0A666375" w14:textId="77777777" w:rsidTr="00847B0F">
        <w:trPr>
          <w:cantSplit/>
          <w:trHeight w:val="480"/>
        </w:trPr>
        <w:tc>
          <w:tcPr>
            <w:tcW w:w="4147" w:type="dxa"/>
            <w:gridSpan w:val="3"/>
          </w:tcPr>
          <w:p w14:paraId="3E09231A"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7F9474A2" w14:textId="77777777" w:rsidR="00727B04" w:rsidRPr="00A001B4" w:rsidRDefault="00727B04" w:rsidP="00847B0F">
            <w:pPr>
              <w:rPr>
                <w:rFonts w:cs="Times New Roman"/>
                <w:lang w:eastAsia="en-GB"/>
              </w:rPr>
            </w:pPr>
            <w:r w:rsidRPr="00A001B4">
              <w:rPr>
                <w:rFonts w:cs="Times New Roman"/>
                <w:lang w:eastAsia="en-GB"/>
              </w:rPr>
              <w:t>Selectați:</w:t>
            </w:r>
          </w:p>
          <w:p w14:paraId="7D4B6308" w14:textId="77777777" w:rsidR="00727B04" w:rsidRPr="00A001B4" w:rsidRDefault="00727B04" w:rsidP="00847B0F">
            <w:pPr>
              <w:rPr>
                <w:rFonts w:cs="Times New Roman"/>
                <w:lang w:eastAsia="en-GB"/>
              </w:rPr>
            </w:pPr>
            <w:r w:rsidRPr="00A001B4">
              <w:rPr>
                <w:rFonts w:cs="Times New Roman"/>
                <w:lang w:eastAsia="en-GB"/>
              </w:rPr>
              <w:t>x Angajat</w:t>
            </w:r>
          </w:p>
          <w:p w14:paraId="50233798" w14:textId="77777777" w:rsidR="00727B04" w:rsidRPr="00A001B4" w:rsidRDefault="00727B04" w:rsidP="00847B0F">
            <w:pPr>
              <w:rPr>
                <w:rFonts w:cs="Times New Roman"/>
                <w:lang w:eastAsia="en-GB"/>
              </w:rPr>
            </w:pPr>
            <w:r w:rsidRPr="00A001B4">
              <w:rPr>
                <w:rFonts w:cs="Times New Roman"/>
                <w:lang w:eastAsia="en-GB"/>
              </w:rPr>
              <w:t>□ Liber profesionist</w:t>
            </w:r>
          </w:p>
          <w:p w14:paraId="7218AEA3" w14:textId="77777777" w:rsidR="00727B04" w:rsidRPr="00A001B4" w:rsidRDefault="00727B04" w:rsidP="00847B0F">
            <w:pPr>
              <w:rPr>
                <w:rFonts w:cs="Times New Roman"/>
                <w:lang w:eastAsia="en-GB"/>
              </w:rPr>
            </w:pPr>
            <w:r w:rsidRPr="00A001B4">
              <w:rPr>
                <w:rFonts w:cs="Times New Roman"/>
                <w:lang w:eastAsia="en-GB"/>
              </w:rPr>
              <w:t>□ Subcontractant</w:t>
            </w:r>
          </w:p>
          <w:p w14:paraId="37F09D0D"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24C5BC8A"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A001B4" w:rsidRDefault="00727B04" w:rsidP="00847B0F">
            <w:pPr>
              <w:rPr>
                <w:rFonts w:cs="Times New Roman"/>
                <w:b/>
                <w:lang w:eastAsia="en-GB"/>
              </w:rPr>
            </w:pPr>
            <w:r w:rsidRPr="00A001B4">
              <w:rPr>
                <w:rFonts w:cs="Times New Roman"/>
                <w:lang w:eastAsia="en-GB"/>
              </w:rPr>
              <w:t>104 luni</w:t>
            </w:r>
          </w:p>
        </w:tc>
      </w:tr>
      <w:tr w:rsidR="00727B04" w:rsidRPr="00A001B4" w14:paraId="1F672FB9" w14:textId="77777777" w:rsidTr="00847B0F">
        <w:trPr>
          <w:cantSplit/>
          <w:trHeight w:val="711"/>
        </w:trPr>
        <w:tc>
          <w:tcPr>
            <w:tcW w:w="4147" w:type="dxa"/>
            <w:gridSpan w:val="3"/>
          </w:tcPr>
          <w:p w14:paraId="150243B1"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12EB9C05"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73CD2090"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2836BF18" w14:textId="77777777" w:rsidTr="00847B0F">
        <w:trPr>
          <w:cantSplit/>
          <w:trHeight w:val="480"/>
        </w:trPr>
        <w:tc>
          <w:tcPr>
            <w:tcW w:w="4147" w:type="dxa"/>
            <w:gridSpan w:val="3"/>
          </w:tcPr>
          <w:p w14:paraId="549E85FA"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135CA229" w14:textId="77777777" w:rsidTr="00847B0F">
        <w:trPr>
          <w:cantSplit/>
          <w:trHeight w:val="480"/>
        </w:trPr>
        <w:tc>
          <w:tcPr>
            <w:tcW w:w="4147" w:type="dxa"/>
            <w:gridSpan w:val="3"/>
          </w:tcPr>
          <w:p w14:paraId="574DC30D"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5D40A090" w14:textId="77777777" w:rsidR="00727B04" w:rsidRPr="00A001B4" w:rsidRDefault="00727B04" w:rsidP="00847B0F">
            <w:pPr>
              <w:rPr>
                <w:rFonts w:cs="Times New Roman"/>
                <w:lang w:eastAsia="en-GB"/>
              </w:rPr>
            </w:pPr>
            <w:r w:rsidRPr="00A001B4">
              <w:rPr>
                <w:rFonts w:cs="Times New Roman"/>
                <w:i/>
                <w:lang w:eastAsia="en-GB"/>
              </w:rPr>
              <w:t xml:space="preserve">Diploma de master-Academia de Studii Economice </w:t>
            </w:r>
            <w:proofErr w:type="spellStart"/>
            <w:r w:rsidRPr="00A001B4">
              <w:rPr>
                <w:rFonts w:cs="Times New Roman"/>
                <w:i/>
                <w:lang w:eastAsia="en-GB"/>
              </w:rPr>
              <w:t>Bucuresti</w:t>
            </w:r>
            <w:proofErr w:type="spellEnd"/>
            <w:r w:rsidRPr="00A001B4">
              <w:rPr>
                <w:rFonts w:cs="Times New Roman"/>
                <w:i/>
                <w:lang w:eastAsia="en-GB"/>
              </w:rPr>
              <w:t>-Facultatea de Cibernetica</w:t>
            </w:r>
          </w:p>
        </w:tc>
      </w:tr>
      <w:tr w:rsidR="00727B04" w:rsidRPr="00A001B4" w14:paraId="1636AD10" w14:textId="77777777" w:rsidTr="00847B0F">
        <w:trPr>
          <w:cantSplit/>
          <w:trHeight w:val="306"/>
        </w:trPr>
        <w:tc>
          <w:tcPr>
            <w:tcW w:w="4147" w:type="dxa"/>
            <w:gridSpan w:val="3"/>
          </w:tcPr>
          <w:p w14:paraId="63C5BD4F"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33FC654E"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74C7207F"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Certificări internaționale în domeniu (OSCP, </w:t>
            </w:r>
            <w:proofErr w:type="spellStart"/>
            <w:r w:rsidRPr="00A001B4">
              <w:rPr>
                <w:rFonts w:cs="Times New Roman"/>
                <w:i/>
                <w:lang w:eastAsia="en-GB"/>
              </w:rPr>
              <w:t>Comptya</w:t>
            </w:r>
            <w:proofErr w:type="spellEnd"/>
            <w:r w:rsidRPr="00A001B4">
              <w:rPr>
                <w:rFonts w:cs="Times New Roman"/>
                <w:i/>
                <w:lang w:eastAsia="en-GB"/>
              </w:rPr>
              <w:t xml:space="preserve"> </w:t>
            </w:r>
            <w:proofErr w:type="spellStart"/>
            <w:r w:rsidRPr="00A001B4">
              <w:rPr>
                <w:rFonts w:cs="Times New Roman"/>
                <w:i/>
                <w:lang w:eastAsia="en-GB"/>
              </w:rPr>
              <w:t>Security</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40A3BEF9" w14:textId="77777777" w:rsidTr="00847B0F">
        <w:trPr>
          <w:cantSplit/>
          <w:trHeight w:val="306"/>
        </w:trPr>
        <w:tc>
          <w:tcPr>
            <w:tcW w:w="4147" w:type="dxa"/>
            <w:gridSpan w:val="3"/>
          </w:tcPr>
          <w:p w14:paraId="4A99FB21"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2523D2E9" w14:textId="77777777" w:rsidTr="00847B0F">
        <w:trPr>
          <w:cantSplit/>
          <w:trHeight w:val="306"/>
        </w:trPr>
        <w:tc>
          <w:tcPr>
            <w:tcW w:w="4147" w:type="dxa"/>
            <w:gridSpan w:val="3"/>
          </w:tcPr>
          <w:p w14:paraId="64E228A7"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1DBA63B3"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128F9868"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29D6811C"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740D4B68" w14:textId="77777777" w:rsidTr="00847B0F">
        <w:trPr>
          <w:cantSplit/>
          <w:trHeight w:val="531"/>
        </w:trPr>
        <w:tc>
          <w:tcPr>
            <w:tcW w:w="4147" w:type="dxa"/>
            <w:gridSpan w:val="3"/>
          </w:tcPr>
          <w:p w14:paraId="6A5EEFE9"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5726B17C"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0273B4D9"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2BED914B"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53EBC762"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174CE2FB" w14:textId="77777777" w:rsidR="00727B04" w:rsidRPr="00A001B4" w:rsidRDefault="00727B04" w:rsidP="00847B0F">
            <w:pPr>
              <w:rPr>
                <w:rFonts w:cs="Times New Roman"/>
                <w:i/>
                <w:lang w:eastAsia="en-GB"/>
              </w:rPr>
            </w:pPr>
            <w:r w:rsidRPr="00A001B4">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359D7138"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41502303" w14:textId="77777777" w:rsidTr="00847B0F">
        <w:trPr>
          <w:cantSplit/>
          <w:trHeight w:val="783"/>
        </w:trPr>
        <w:tc>
          <w:tcPr>
            <w:tcW w:w="4147" w:type="dxa"/>
            <w:gridSpan w:val="3"/>
          </w:tcPr>
          <w:p w14:paraId="3D12BB5C"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12AA8587"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2D13C00"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1FF78912"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76522C6F"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497FA7AB"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32538F96" w14:textId="77777777" w:rsidTr="00847B0F">
        <w:trPr>
          <w:cantSplit/>
          <w:trHeight w:val="783"/>
        </w:trPr>
        <w:tc>
          <w:tcPr>
            <w:tcW w:w="4147" w:type="dxa"/>
            <w:gridSpan w:val="3"/>
          </w:tcPr>
          <w:p w14:paraId="3A5C0667"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776E6EDD"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629FFF22"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2F0B95F1"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6A84092D" w14:textId="77777777" w:rsidR="00727B04" w:rsidRPr="00A001B4" w:rsidRDefault="00727B04" w:rsidP="00847B0F">
            <w:pPr>
              <w:rPr>
                <w:rFonts w:cs="Times New Roman"/>
                <w:lang w:eastAsia="en-GB"/>
              </w:rPr>
            </w:pPr>
            <w:r w:rsidRPr="00A001B4">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4B1A78FF" w14:textId="77777777" w:rsidTr="00847B0F">
        <w:trPr>
          <w:cantSplit/>
          <w:trHeight w:val="783"/>
        </w:trPr>
        <w:tc>
          <w:tcPr>
            <w:tcW w:w="4147" w:type="dxa"/>
            <w:gridSpan w:val="3"/>
          </w:tcPr>
          <w:p w14:paraId="4AB83C64" w14:textId="77777777" w:rsidR="00727B04" w:rsidRPr="00A001B4" w:rsidRDefault="00727B04" w:rsidP="00847B0F">
            <w:pPr>
              <w:rPr>
                <w:rFonts w:cs="Times New Roman"/>
                <w:i/>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2743" w:type="dxa"/>
            <w:gridSpan w:val="3"/>
          </w:tcPr>
          <w:p w14:paraId="18F1AC6F"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0A70EB94"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290A4AA8"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0ADEEA39" w14:textId="77777777" w:rsidR="00727B04" w:rsidRPr="00A001B4" w:rsidRDefault="00727B04" w:rsidP="00847B0F">
            <w:pPr>
              <w:rPr>
                <w:rFonts w:cs="Times New Roman"/>
                <w:lang w:eastAsia="en-GB"/>
              </w:rPr>
            </w:pPr>
            <w:r w:rsidRPr="00A001B4">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A001B4" w:rsidRDefault="00727B04" w:rsidP="00847B0F">
            <w:pPr>
              <w:rPr>
                <w:rFonts w:cs="Times New Roman"/>
                <w:lang w:eastAsia="en-GB"/>
              </w:rPr>
            </w:pPr>
            <w:r w:rsidRPr="00A001B4">
              <w:t>perioada 14.08.2024 – 31.12.2024</w:t>
            </w:r>
          </w:p>
        </w:tc>
      </w:tr>
      <w:tr w:rsidR="00727B04" w:rsidRPr="00A001B4" w14:paraId="2C83D232" w14:textId="77777777" w:rsidTr="00847B0F">
        <w:trPr>
          <w:cantSplit/>
          <w:trHeight w:val="783"/>
        </w:trPr>
        <w:tc>
          <w:tcPr>
            <w:tcW w:w="4147" w:type="dxa"/>
            <w:gridSpan w:val="3"/>
          </w:tcPr>
          <w:p w14:paraId="51A0A39B" w14:textId="77777777" w:rsidR="00727B04" w:rsidRPr="00A001B4" w:rsidRDefault="00727B04" w:rsidP="00847B0F">
            <w:pPr>
              <w:rPr>
                <w:rFonts w:cs="Times New Roman"/>
                <w:i/>
                <w:lang w:eastAsia="en-GB"/>
              </w:rPr>
            </w:pPr>
            <w:r w:rsidRPr="00A001B4">
              <w:rPr>
                <w:rFonts w:cs="Times New Roman"/>
                <w:i/>
                <w:lang w:eastAsia="en-GB"/>
              </w:rPr>
              <w:lastRenderedPageBreak/>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1AB14A67"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1E8003C6"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301D78CE"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75B04150" w14:textId="77777777" w:rsidR="00727B04" w:rsidRPr="00A001B4" w:rsidRDefault="00727B04" w:rsidP="00847B0F">
            <w:pPr>
              <w:rPr>
                <w:rFonts w:cs="Times New Roman"/>
                <w:lang w:eastAsia="en-GB"/>
              </w:rPr>
            </w:pPr>
            <w:r w:rsidRPr="00A001B4">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A001B4" w:rsidRDefault="00727B04" w:rsidP="00847B0F">
            <w:pPr>
              <w:rPr>
                <w:rFonts w:cs="Times New Roman"/>
                <w:lang w:eastAsia="en-GB"/>
              </w:rPr>
            </w:pPr>
            <w:r w:rsidRPr="00A001B4">
              <w:t>Perioada 31.10.2023- prezent</w:t>
            </w:r>
          </w:p>
        </w:tc>
      </w:tr>
      <w:tr w:rsidR="00727B04" w:rsidRPr="00A001B4" w14:paraId="447F3855" w14:textId="77777777" w:rsidTr="00847B0F">
        <w:trPr>
          <w:cantSplit/>
          <w:trHeight w:val="783"/>
        </w:trPr>
        <w:tc>
          <w:tcPr>
            <w:tcW w:w="4147" w:type="dxa"/>
            <w:gridSpan w:val="3"/>
          </w:tcPr>
          <w:p w14:paraId="58239D48" w14:textId="77777777" w:rsidR="00727B04" w:rsidRPr="00A001B4" w:rsidRDefault="00727B04" w:rsidP="00847B0F">
            <w:pPr>
              <w:suppressAutoHyphens w:val="0"/>
              <w:spacing w:before="0" w:after="0" w:line="240" w:lineRule="auto"/>
              <w:ind w:left="360"/>
              <w:rPr>
                <w:b/>
                <w:bCs/>
              </w:rPr>
            </w:pPr>
            <w:r w:rsidRPr="00A001B4">
              <w:rPr>
                <w:b/>
                <w:bCs/>
              </w:rPr>
              <w:t xml:space="preserve">5.Aeroport </w:t>
            </w:r>
            <w:proofErr w:type="spellStart"/>
            <w:r w:rsidRPr="00A001B4">
              <w:rPr>
                <w:b/>
                <w:bCs/>
              </w:rPr>
              <w:t>Kogalniceanu</w:t>
            </w:r>
            <w:proofErr w:type="spellEnd"/>
            <w:r w:rsidRPr="00A001B4">
              <w:rPr>
                <w:b/>
                <w:bCs/>
              </w:rPr>
              <w:t xml:space="preserve">- </w:t>
            </w:r>
            <w:r w:rsidRPr="00A001B4">
              <w:t>Contract 643LA/13.05.2024 / 481 13.05.2024</w:t>
            </w:r>
          </w:p>
          <w:p w14:paraId="6955BA2E" w14:textId="77777777" w:rsidR="00727B04" w:rsidRPr="00A001B4" w:rsidRDefault="00727B04" w:rsidP="00847B0F">
            <w:pPr>
              <w:rPr>
                <w:rFonts w:cs="Times New Roman"/>
                <w:i/>
                <w:lang w:eastAsia="en-GB"/>
              </w:rPr>
            </w:pPr>
          </w:p>
        </w:tc>
        <w:tc>
          <w:tcPr>
            <w:tcW w:w="2743" w:type="dxa"/>
            <w:gridSpan w:val="3"/>
          </w:tcPr>
          <w:p w14:paraId="18D46D8D"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287B70D9"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22A4F845"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2DD534D3" w14:textId="77777777" w:rsidR="00727B04" w:rsidRPr="00A001B4" w:rsidRDefault="00727B04" w:rsidP="00847B0F">
            <w:pPr>
              <w:rPr>
                <w:rFonts w:cs="Times New Roman"/>
                <w:lang w:eastAsia="en-GB"/>
              </w:rPr>
            </w:pPr>
            <w:r w:rsidRPr="00A001B4">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A001B4" w:rsidRDefault="00727B04" w:rsidP="00847B0F">
            <w:pPr>
              <w:rPr>
                <w:rFonts w:cs="Times New Roman"/>
                <w:lang w:eastAsia="en-GB"/>
              </w:rPr>
            </w:pPr>
            <w:r w:rsidRPr="00A001B4">
              <w:t>Perioada 13.05.2024-31.12.2024</w:t>
            </w:r>
          </w:p>
        </w:tc>
      </w:tr>
      <w:tr w:rsidR="00727B04" w:rsidRPr="00A001B4" w14:paraId="35541C38" w14:textId="77777777" w:rsidTr="00847B0F">
        <w:trPr>
          <w:cantSplit/>
          <w:trHeight w:val="783"/>
        </w:trPr>
        <w:tc>
          <w:tcPr>
            <w:tcW w:w="4147" w:type="dxa"/>
            <w:gridSpan w:val="3"/>
          </w:tcPr>
          <w:p w14:paraId="5FA0F1CA" w14:textId="77777777" w:rsidR="00727B04" w:rsidRPr="00A001B4" w:rsidRDefault="00727B04" w:rsidP="00847B0F">
            <w:pPr>
              <w:suppressAutoHyphens w:val="0"/>
              <w:spacing w:before="0" w:after="0" w:line="240" w:lineRule="auto"/>
              <w:ind w:left="360"/>
              <w:rPr>
                <w:b/>
                <w:bCs/>
              </w:rPr>
            </w:pPr>
            <w:r w:rsidRPr="00A001B4">
              <w:rPr>
                <w:b/>
                <w:bCs/>
              </w:rPr>
              <w:lastRenderedPageBreak/>
              <w:t xml:space="preserve">6.Turbomecanica </w:t>
            </w:r>
            <w:r w:rsidRPr="00A001B4">
              <w:t>Contract nr.53 / 30.01.2025</w:t>
            </w:r>
          </w:p>
          <w:p w14:paraId="3C68B537" w14:textId="77777777" w:rsidR="00727B04" w:rsidRPr="00A001B4" w:rsidRDefault="00727B04" w:rsidP="00847B0F">
            <w:pPr>
              <w:rPr>
                <w:rFonts w:cs="Times New Roman"/>
                <w:i/>
                <w:lang w:eastAsia="en-GB"/>
              </w:rPr>
            </w:pPr>
          </w:p>
        </w:tc>
        <w:tc>
          <w:tcPr>
            <w:tcW w:w="2743" w:type="dxa"/>
            <w:gridSpan w:val="3"/>
          </w:tcPr>
          <w:p w14:paraId="17FCC8DD" w14:textId="77777777" w:rsidR="00727B04" w:rsidRPr="00A001B4" w:rsidRDefault="00727B04" w:rsidP="00847B0F">
            <w:pPr>
              <w:pStyle w:val="ListParagraph"/>
              <w:ind w:left="204"/>
              <w:rPr>
                <w:lang w:val="ro-RO"/>
              </w:rPr>
            </w:pPr>
            <w:r w:rsidRPr="00A001B4">
              <w:rPr>
                <w:lang w:val="ro-RO"/>
              </w:rPr>
              <w:t>Consultanță și suport în securitate informațională în toate etapele de realizare a unui sistem informatic</w:t>
            </w:r>
          </w:p>
          <w:p w14:paraId="57B27D82" w14:textId="77777777" w:rsidR="00727B04" w:rsidRPr="00A001B4" w:rsidRDefault="00727B04" w:rsidP="00847B0F">
            <w:pPr>
              <w:pStyle w:val="ListParagraph"/>
              <w:ind w:left="204"/>
              <w:rPr>
                <w:lang w:val="ro-RO"/>
              </w:rPr>
            </w:pPr>
            <w:r w:rsidRPr="00A001B4">
              <w:rPr>
                <w:lang w:val="ro-RO"/>
              </w:rPr>
              <w:t>Analiza / proiectarea / instalarea / configurarea si punerea in funcțiune a soluțiilor de securitate specifice fiecărui proiect</w:t>
            </w:r>
          </w:p>
          <w:p w14:paraId="7585B90B" w14:textId="77777777" w:rsidR="00727B04" w:rsidRPr="00A001B4" w:rsidRDefault="00727B04" w:rsidP="00847B0F">
            <w:pPr>
              <w:pStyle w:val="ListParagraph"/>
              <w:ind w:left="204"/>
              <w:rPr>
                <w:lang w:val="ro-RO"/>
              </w:rPr>
            </w:pPr>
            <w:r w:rsidRPr="00A001B4">
              <w:rPr>
                <w:lang w:val="ro-RO"/>
              </w:rPr>
              <w:t>Activități de testare a securității sistemelor informatice – teste de penetrare</w:t>
            </w:r>
          </w:p>
          <w:p w14:paraId="2618CC84" w14:textId="77777777" w:rsidR="00727B04" w:rsidRPr="00A001B4" w:rsidRDefault="00727B04" w:rsidP="00847B0F">
            <w:pPr>
              <w:rPr>
                <w:rFonts w:cs="Times New Roman"/>
                <w:lang w:eastAsia="en-GB"/>
              </w:rPr>
            </w:pPr>
            <w:r w:rsidRPr="00A001B4">
              <w:t>Evaluare de vulnerabilități, analiza vulnerabilități, evaluare si analiza infrastructuri de rețea</w:t>
            </w:r>
          </w:p>
        </w:tc>
        <w:tc>
          <w:tcPr>
            <w:tcW w:w="2743" w:type="dxa"/>
            <w:gridSpan w:val="4"/>
          </w:tcPr>
          <w:p w14:paraId="206A9EA0" w14:textId="77777777" w:rsidR="00727B04" w:rsidRPr="00A001B4" w:rsidRDefault="00727B04" w:rsidP="00847B0F">
            <w:pPr>
              <w:rPr>
                <w:rFonts w:cs="Times New Roman"/>
                <w:lang w:eastAsia="en-GB"/>
              </w:rPr>
            </w:pPr>
            <w:r w:rsidRPr="00A001B4">
              <w:t>Perioada 30.01.2025- prezent</w:t>
            </w:r>
          </w:p>
        </w:tc>
      </w:tr>
      <w:tr w:rsidR="00727B04" w:rsidRPr="00A001B4" w14:paraId="5AA76A99" w14:textId="77777777" w:rsidTr="00847B0F">
        <w:trPr>
          <w:cantSplit/>
          <w:trHeight w:val="783"/>
        </w:trPr>
        <w:tc>
          <w:tcPr>
            <w:tcW w:w="4147" w:type="dxa"/>
            <w:gridSpan w:val="3"/>
          </w:tcPr>
          <w:p w14:paraId="76CB5DBE" w14:textId="77777777" w:rsidR="00727B04" w:rsidRPr="00A001B4" w:rsidRDefault="00727B04" w:rsidP="00847B0F">
            <w:pPr>
              <w:suppressAutoHyphens w:val="0"/>
              <w:spacing w:before="0" w:after="0" w:line="240" w:lineRule="auto"/>
              <w:ind w:left="360"/>
              <w:rPr>
                <w:b/>
                <w:bCs/>
              </w:rPr>
            </w:pPr>
            <w:r w:rsidRPr="00A001B4">
              <w:rPr>
                <w:b/>
                <w:bCs/>
              </w:rPr>
              <w:t xml:space="preserve">7.CEC Bank- </w:t>
            </w:r>
            <w:r w:rsidRPr="00A001B4">
              <w:t xml:space="preserve">Contract nr. 325/2020 </w:t>
            </w:r>
          </w:p>
          <w:p w14:paraId="72D83436" w14:textId="77777777" w:rsidR="00727B04" w:rsidRPr="00A001B4" w:rsidRDefault="00727B04" w:rsidP="00847B0F">
            <w:pPr>
              <w:rPr>
                <w:rFonts w:cs="Times New Roman"/>
                <w:i/>
                <w:lang w:eastAsia="en-GB"/>
              </w:rPr>
            </w:pPr>
          </w:p>
        </w:tc>
        <w:tc>
          <w:tcPr>
            <w:tcW w:w="2743" w:type="dxa"/>
            <w:gridSpan w:val="3"/>
          </w:tcPr>
          <w:p w14:paraId="6B57F4EC"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285C04F0"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6D3620C2"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5093ADCF" w14:textId="77777777" w:rsidR="00727B04" w:rsidRPr="00A001B4" w:rsidRDefault="00727B04" w:rsidP="00847B0F">
            <w:pPr>
              <w:rPr>
                <w:rFonts w:cs="Times New Roman"/>
                <w:lang w:eastAsia="en-GB"/>
              </w:rPr>
            </w:pPr>
            <w:r w:rsidRPr="00A001B4">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2629376A" w14:textId="77777777" w:rsidTr="00847B0F">
        <w:trPr>
          <w:cantSplit/>
          <w:trHeight w:val="495"/>
        </w:trPr>
        <w:tc>
          <w:tcPr>
            <w:tcW w:w="4147" w:type="dxa"/>
            <w:gridSpan w:val="3"/>
          </w:tcPr>
          <w:p w14:paraId="63B14BD1"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30369FAE"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3A989AFF"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211924CF"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5CA5CAE0"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5F64DD9F"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3B970C55"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A001B4" w:rsidRDefault="00727B04" w:rsidP="00847B0F">
            <w:pPr>
              <w:rPr>
                <w:rFonts w:cs="Times New Roman"/>
                <w:lang w:eastAsia="en-GB"/>
              </w:rPr>
            </w:pPr>
          </w:p>
        </w:tc>
      </w:tr>
      <w:tr w:rsidR="00727B04" w:rsidRPr="00A001B4" w14:paraId="6971EA13" w14:textId="77777777" w:rsidTr="00847B0F">
        <w:trPr>
          <w:cantSplit/>
          <w:trHeight w:val="1026"/>
        </w:trPr>
        <w:tc>
          <w:tcPr>
            <w:tcW w:w="4147" w:type="dxa"/>
            <w:gridSpan w:val="3"/>
          </w:tcPr>
          <w:p w14:paraId="163F9170"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FBB2472"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Certificări internaționale în domeniu (OSCP, </w:t>
            </w:r>
            <w:proofErr w:type="spellStart"/>
            <w:r w:rsidRPr="00A001B4">
              <w:rPr>
                <w:rFonts w:cs="Times New Roman"/>
                <w:i/>
                <w:lang w:eastAsia="en-GB"/>
              </w:rPr>
              <w:t>Comptya</w:t>
            </w:r>
            <w:proofErr w:type="spellEnd"/>
            <w:r w:rsidRPr="00A001B4">
              <w:rPr>
                <w:rFonts w:cs="Times New Roman"/>
                <w:i/>
                <w:lang w:eastAsia="en-GB"/>
              </w:rPr>
              <w:t xml:space="preserve"> </w:t>
            </w:r>
            <w:proofErr w:type="spellStart"/>
            <w:r w:rsidRPr="00A001B4">
              <w:rPr>
                <w:rFonts w:cs="Times New Roman"/>
                <w:i/>
                <w:lang w:eastAsia="en-GB"/>
              </w:rPr>
              <w:t>Security</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033D71C9" w14:textId="77777777" w:rsidTr="00847B0F">
        <w:trPr>
          <w:cantSplit/>
          <w:trHeight w:val="1026"/>
        </w:trPr>
        <w:tc>
          <w:tcPr>
            <w:tcW w:w="4147" w:type="dxa"/>
            <w:gridSpan w:val="3"/>
          </w:tcPr>
          <w:p w14:paraId="522DD1BD"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58"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42D41CA5"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5E5BCFBD" w14:textId="77777777" w:rsidR="00727B04" w:rsidRPr="00A001B4" w:rsidRDefault="00727B04" w:rsidP="00847B0F">
            <w:pPr>
              <w:rPr>
                <w:rFonts w:cs="Times New Roman"/>
                <w:lang w:eastAsia="en-GB"/>
              </w:rPr>
            </w:pPr>
            <w:r w:rsidRPr="00A001B4">
              <w:rPr>
                <w:rFonts w:cs="Times New Roman"/>
                <w:i/>
                <w:lang w:eastAsia="en-GB"/>
              </w:rPr>
              <w:t>engleza</w:t>
            </w:r>
          </w:p>
        </w:tc>
      </w:tr>
      <w:tr w:rsidR="00727B04" w:rsidRPr="00A001B4" w14:paraId="0C22F5B4" w14:textId="77777777" w:rsidTr="00847B0F">
        <w:trPr>
          <w:cantSplit/>
          <w:trHeight w:val="210"/>
        </w:trPr>
        <w:tc>
          <w:tcPr>
            <w:tcW w:w="9633" w:type="dxa"/>
            <w:gridSpan w:val="10"/>
          </w:tcPr>
          <w:p w14:paraId="6742E39D"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0DD4029A" w14:textId="77777777" w:rsidTr="00847B0F">
        <w:trPr>
          <w:cantSplit/>
          <w:trHeight w:val="480"/>
        </w:trPr>
        <w:tc>
          <w:tcPr>
            <w:tcW w:w="533" w:type="dxa"/>
          </w:tcPr>
          <w:p w14:paraId="3438A194" w14:textId="77777777" w:rsidR="00727B04" w:rsidRPr="00A001B4" w:rsidRDefault="00727B04" w:rsidP="00847B0F">
            <w:pPr>
              <w:rPr>
                <w:rFonts w:cs="Times New Roman"/>
                <w:lang w:eastAsia="en-GB"/>
              </w:rPr>
            </w:pPr>
          </w:p>
        </w:tc>
        <w:tc>
          <w:tcPr>
            <w:tcW w:w="2338" w:type="dxa"/>
          </w:tcPr>
          <w:p w14:paraId="7B9B8487" w14:textId="77777777" w:rsidR="00727B04" w:rsidRPr="00A001B4" w:rsidRDefault="00727B04" w:rsidP="00847B0F">
            <w:pPr>
              <w:rPr>
                <w:rFonts w:cs="Times New Roman"/>
                <w:lang w:eastAsia="en-GB"/>
              </w:rPr>
            </w:pPr>
            <w:r w:rsidRPr="00A001B4">
              <w:rPr>
                <w:rFonts w:cs="Times New Roman"/>
                <w:lang w:eastAsia="en-GB"/>
              </w:rPr>
              <w:t>Diplomă/</w:t>
            </w:r>
          </w:p>
          <w:p w14:paraId="1838201D"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3C34AFC2"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4C477A4C"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6D2B80C3" w14:textId="77777777" w:rsidR="00727B04" w:rsidRPr="00A001B4" w:rsidRDefault="00727B04" w:rsidP="00847B0F">
            <w:pPr>
              <w:rPr>
                <w:rFonts w:cs="Times New Roman"/>
                <w:lang w:eastAsia="en-GB"/>
              </w:rPr>
            </w:pPr>
            <w:r w:rsidRPr="00A001B4">
              <w:rPr>
                <w:rFonts w:cs="Times New Roman"/>
                <w:lang w:eastAsia="en-GB"/>
              </w:rPr>
              <w:t>Perioada</w:t>
            </w:r>
          </w:p>
          <w:p w14:paraId="38F799CC"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7C54135F" w14:textId="77777777" w:rsidTr="00847B0F">
        <w:trPr>
          <w:cantSplit/>
          <w:trHeight w:val="66"/>
        </w:trPr>
        <w:tc>
          <w:tcPr>
            <w:tcW w:w="533" w:type="dxa"/>
          </w:tcPr>
          <w:p w14:paraId="1974791B"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2456CC43"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G, nr 0039314</w:t>
            </w:r>
          </w:p>
        </w:tc>
        <w:tc>
          <w:tcPr>
            <w:tcW w:w="2165" w:type="dxa"/>
            <w:gridSpan w:val="2"/>
          </w:tcPr>
          <w:p w14:paraId="30E6FCCF"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287D5C34" w14:textId="77777777" w:rsidR="00727B04" w:rsidRPr="00A001B4" w:rsidRDefault="00727B04" w:rsidP="00847B0F">
            <w:pPr>
              <w:rPr>
                <w:rFonts w:cs="Times New Roman"/>
                <w:lang w:eastAsia="en-GB"/>
              </w:rPr>
            </w:pPr>
            <w:r w:rsidRPr="00A001B4">
              <w:rPr>
                <w:rFonts w:cs="Times New Roman"/>
                <w:lang w:eastAsia="en-GB"/>
              </w:rPr>
              <w:t>Baze de date-suport pentru afaceri</w:t>
            </w:r>
          </w:p>
        </w:tc>
        <w:tc>
          <w:tcPr>
            <w:tcW w:w="2298" w:type="dxa"/>
            <w:gridSpan w:val="2"/>
          </w:tcPr>
          <w:p w14:paraId="6C4709E9" w14:textId="77777777" w:rsidR="00727B04" w:rsidRPr="00A001B4" w:rsidRDefault="00727B04" w:rsidP="00847B0F">
            <w:pPr>
              <w:rPr>
                <w:rFonts w:cs="Times New Roman"/>
                <w:lang w:eastAsia="en-GB"/>
              </w:rPr>
            </w:pPr>
            <w:r w:rsidRPr="00A001B4">
              <w:rPr>
                <w:rFonts w:cs="Times New Roman"/>
                <w:lang w:eastAsia="en-GB"/>
              </w:rPr>
              <w:t>Martie 2008</w:t>
            </w:r>
          </w:p>
        </w:tc>
      </w:tr>
      <w:tr w:rsidR="00727B04" w:rsidRPr="00A001B4" w14:paraId="1AE2E405" w14:textId="77777777" w:rsidTr="00847B0F">
        <w:trPr>
          <w:cantSplit/>
          <w:trHeight w:val="50"/>
        </w:trPr>
        <w:tc>
          <w:tcPr>
            <w:tcW w:w="533" w:type="dxa"/>
          </w:tcPr>
          <w:p w14:paraId="40781AB9"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5AA604BF"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w:t>
            </w:r>
            <w:r w:rsidRPr="00A001B4">
              <w:t xml:space="preserve"> </w:t>
            </w:r>
            <w:r w:rsidRPr="00A001B4">
              <w:rPr>
                <w:rFonts w:cs="Times New Roman"/>
                <w:lang w:eastAsia="en-GB"/>
              </w:rPr>
              <w:t>COMP001006318505</w:t>
            </w:r>
          </w:p>
        </w:tc>
        <w:tc>
          <w:tcPr>
            <w:tcW w:w="2165" w:type="dxa"/>
            <w:gridSpan w:val="2"/>
          </w:tcPr>
          <w:p w14:paraId="2E10EF8D"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p>
        </w:tc>
        <w:tc>
          <w:tcPr>
            <w:tcW w:w="2299" w:type="dxa"/>
            <w:gridSpan w:val="4"/>
          </w:tcPr>
          <w:p w14:paraId="5AC2B7BB" w14:textId="77777777" w:rsidR="00727B04" w:rsidRPr="00A001B4" w:rsidRDefault="00727B04" w:rsidP="00847B0F">
            <w:pPr>
              <w:rPr>
                <w:rFonts w:cs="Times New Roman"/>
                <w:lang w:eastAsia="en-GB"/>
              </w:rPr>
            </w:pPr>
            <w:r w:rsidRPr="00A001B4">
              <w:rPr>
                <w:rFonts w:cs="Times New Roman"/>
                <w:lang w:eastAsia="en-GB"/>
              </w:rPr>
              <w:t>Specialist securitate cibernetica</w:t>
            </w:r>
          </w:p>
        </w:tc>
        <w:tc>
          <w:tcPr>
            <w:tcW w:w="2298" w:type="dxa"/>
            <w:gridSpan w:val="2"/>
          </w:tcPr>
          <w:p w14:paraId="7B0F7405" w14:textId="77777777" w:rsidR="00727B04" w:rsidRPr="00A001B4" w:rsidRDefault="00727B04" w:rsidP="00847B0F">
            <w:pPr>
              <w:rPr>
                <w:rFonts w:cs="Times New Roman"/>
                <w:lang w:eastAsia="en-GB"/>
              </w:rPr>
            </w:pPr>
            <w:r w:rsidRPr="00A001B4">
              <w:rPr>
                <w:rFonts w:cs="Times New Roman"/>
                <w:lang w:eastAsia="en-GB"/>
              </w:rPr>
              <w:t>15 dec 2009</w:t>
            </w:r>
          </w:p>
        </w:tc>
      </w:tr>
      <w:tr w:rsidR="00727B04" w:rsidRPr="00A001B4" w14:paraId="603E9FA3" w14:textId="77777777" w:rsidTr="00847B0F">
        <w:trPr>
          <w:cantSplit/>
          <w:trHeight w:val="50"/>
        </w:trPr>
        <w:tc>
          <w:tcPr>
            <w:tcW w:w="533" w:type="dxa"/>
          </w:tcPr>
          <w:p w14:paraId="0D526591"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2D0F25AC" w14:textId="77777777" w:rsidR="00727B04" w:rsidRPr="00A001B4" w:rsidRDefault="00727B04" w:rsidP="00847B0F">
            <w:pPr>
              <w:rPr>
                <w:rFonts w:cs="Times New Roman"/>
                <w:lang w:eastAsia="en-GB"/>
              </w:rPr>
            </w:pPr>
            <w:proofErr w:type="spellStart"/>
            <w:r w:rsidRPr="00A001B4">
              <w:rPr>
                <w:rFonts w:cs="Times New Roman"/>
                <w:lang w:eastAsia="en-GB"/>
              </w:rPr>
              <w:t>Offensive</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Certified</w:t>
            </w:r>
            <w:proofErr w:type="spellEnd"/>
            <w:r w:rsidRPr="00A001B4">
              <w:rPr>
                <w:rFonts w:cs="Times New Roman"/>
                <w:lang w:eastAsia="en-GB"/>
              </w:rPr>
              <w:t xml:space="preserve"> Professional OSCP-</w:t>
            </w:r>
            <w:r w:rsidRPr="00A001B4">
              <w:t xml:space="preserve"> </w:t>
            </w:r>
            <w:r w:rsidRPr="00A001B4">
              <w:rPr>
                <w:rFonts w:cs="Times New Roman"/>
                <w:lang w:eastAsia="en-GB"/>
              </w:rPr>
              <w:t>OS-101-04430</w:t>
            </w:r>
          </w:p>
        </w:tc>
        <w:tc>
          <w:tcPr>
            <w:tcW w:w="2165" w:type="dxa"/>
            <w:gridSpan w:val="2"/>
          </w:tcPr>
          <w:p w14:paraId="39250197" w14:textId="77777777" w:rsidR="00727B04" w:rsidRPr="00A001B4" w:rsidRDefault="00727B04" w:rsidP="00847B0F">
            <w:pPr>
              <w:rPr>
                <w:rFonts w:cs="Times New Roman"/>
                <w:lang w:eastAsia="en-GB"/>
              </w:rPr>
            </w:pPr>
            <w:proofErr w:type="spellStart"/>
            <w:r w:rsidRPr="00A001B4">
              <w:rPr>
                <w:rFonts w:cs="Times New Roman"/>
                <w:lang w:eastAsia="en-GB"/>
              </w:rPr>
              <w:t>Offensive</w:t>
            </w:r>
            <w:proofErr w:type="spellEnd"/>
            <w:r w:rsidRPr="00A001B4">
              <w:rPr>
                <w:rFonts w:cs="Times New Roman"/>
                <w:lang w:eastAsia="en-GB"/>
              </w:rPr>
              <w:t xml:space="preserve"> </w:t>
            </w:r>
            <w:proofErr w:type="spellStart"/>
            <w:r w:rsidRPr="00A001B4">
              <w:rPr>
                <w:rFonts w:cs="Times New Roman"/>
                <w:lang w:eastAsia="en-GB"/>
              </w:rPr>
              <w:t>Security</w:t>
            </w:r>
            <w:proofErr w:type="spellEnd"/>
          </w:p>
        </w:tc>
        <w:tc>
          <w:tcPr>
            <w:tcW w:w="2299" w:type="dxa"/>
            <w:gridSpan w:val="4"/>
          </w:tcPr>
          <w:p w14:paraId="5BBAC9FB" w14:textId="77777777" w:rsidR="00727B04" w:rsidRPr="00A001B4" w:rsidRDefault="00727B04" w:rsidP="00847B0F">
            <w:pPr>
              <w:rPr>
                <w:rFonts w:cs="Times New Roman"/>
                <w:lang w:eastAsia="en-GB"/>
              </w:rPr>
            </w:pPr>
            <w:r w:rsidRPr="00A001B4">
              <w:rPr>
                <w:rFonts w:cs="Times New Roman"/>
                <w:lang w:eastAsia="en-GB"/>
              </w:rPr>
              <w:t>Expert in testare de securitate ofensivă</w:t>
            </w:r>
          </w:p>
        </w:tc>
        <w:tc>
          <w:tcPr>
            <w:tcW w:w="2298" w:type="dxa"/>
            <w:gridSpan w:val="2"/>
          </w:tcPr>
          <w:p w14:paraId="27E39101" w14:textId="77777777" w:rsidR="00727B04" w:rsidRPr="00A001B4" w:rsidRDefault="00727B04" w:rsidP="00847B0F">
            <w:pPr>
              <w:rPr>
                <w:rFonts w:cs="Times New Roman"/>
                <w:lang w:eastAsia="en-GB"/>
              </w:rPr>
            </w:pPr>
            <w:r w:rsidRPr="00A001B4">
              <w:rPr>
                <w:rFonts w:cs="Times New Roman"/>
                <w:lang w:eastAsia="en-GB"/>
              </w:rPr>
              <w:t>22mai 2015</w:t>
            </w:r>
          </w:p>
        </w:tc>
      </w:tr>
    </w:tbl>
    <w:p w14:paraId="26E05E79" w14:textId="77777777" w:rsidR="000F6DD4" w:rsidRPr="00A001B4" w:rsidRDefault="000F6DD4" w:rsidP="00B42622">
      <w:pPr>
        <w:tabs>
          <w:tab w:val="left" w:pos="851"/>
        </w:tabs>
        <w:adjustRightInd w:val="0"/>
        <w:contextualSpacing/>
        <w:rPr>
          <w:rFonts w:eastAsia="Calibri" w:cs="Times New Roman"/>
        </w:rPr>
      </w:pPr>
    </w:p>
    <w:p w14:paraId="5A83B4B2" w14:textId="77777777" w:rsidR="000F6DD4" w:rsidRPr="00A001B4" w:rsidRDefault="000F6DD4" w:rsidP="00B42622">
      <w:pPr>
        <w:tabs>
          <w:tab w:val="left" w:pos="851"/>
        </w:tabs>
        <w:adjustRightInd w:val="0"/>
        <w:contextualSpacing/>
        <w:rPr>
          <w:rFonts w:eastAsia="Calibri" w:cs="Times New Roman"/>
        </w:rPr>
      </w:pPr>
    </w:p>
    <w:p w14:paraId="72BA055B" w14:textId="77777777" w:rsidR="000F6DD4" w:rsidRPr="00A001B4" w:rsidRDefault="000F6DD4" w:rsidP="00B42622">
      <w:pPr>
        <w:tabs>
          <w:tab w:val="left" w:pos="851"/>
        </w:tabs>
        <w:adjustRightInd w:val="0"/>
        <w:contextualSpacing/>
        <w:rPr>
          <w:rFonts w:eastAsia="Calibri" w:cs="Times New Roman"/>
        </w:rPr>
      </w:pPr>
    </w:p>
    <w:p w14:paraId="0B61CF5A" w14:textId="77777777" w:rsidR="000F6DD4" w:rsidRPr="00A001B4" w:rsidRDefault="000F6DD4" w:rsidP="00B42622">
      <w:pPr>
        <w:tabs>
          <w:tab w:val="left" w:pos="851"/>
        </w:tabs>
        <w:adjustRightInd w:val="0"/>
        <w:contextualSpacing/>
        <w:rPr>
          <w:rFonts w:eastAsia="Calibri" w:cs="Times New Roman"/>
        </w:rPr>
      </w:pPr>
    </w:p>
    <w:p w14:paraId="6C724ADF" w14:textId="77777777" w:rsidR="000F6DD4" w:rsidRPr="00A001B4" w:rsidRDefault="000F6DD4" w:rsidP="00B42622">
      <w:pPr>
        <w:tabs>
          <w:tab w:val="left" w:pos="851"/>
        </w:tabs>
        <w:adjustRightInd w:val="0"/>
        <w:contextualSpacing/>
        <w:rPr>
          <w:rFonts w:eastAsia="Calibri" w:cs="Times New Roman"/>
        </w:rPr>
      </w:pPr>
    </w:p>
    <w:p w14:paraId="182CCB72" w14:textId="77777777" w:rsidR="000F6DD4" w:rsidRPr="00A001B4" w:rsidRDefault="000F6DD4" w:rsidP="00B42622">
      <w:pPr>
        <w:tabs>
          <w:tab w:val="left" w:pos="851"/>
        </w:tabs>
        <w:adjustRightInd w:val="0"/>
        <w:contextualSpacing/>
        <w:rPr>
          <w:rFonts w:eastAsia="Calibri" w:cs="Times New Roman"/>
        </w:rPr>
      </w:pPr>
    </w:p>
    <w:p w14:paraId="62144F00" w14:textId="77777777" w:rsidR="000F6DD4" w:rsidRPr="00A001B4" w:rsidRDefault="000F6DD4" w:rsidP="00B42622">
      <w:pPr>
        <w:tabs>
          <w:tab w:val="left" w:pos="851"/>
        </w:tabs>
        <w:adjustRightInd w:val="0"/>
        <w:contextualSpacing/>
        <w:rPr>
          <w:rFonts w:eastAsia="Calibri" w:cs="Times New Roman"/>
        </w:rPr>
      </w:pPr>
    </w:p>
    <w:p w14:paraId="4994D74B" w14:textId="77777777" w:rsidR="000F6DD4" w:rsidRPr="00A001B4" w:rsidRDefault="000F6DD4" w:rsidP="00B42622">
      <w:pPr>
        <w:tabs>
          <w:tab w:val="left" w:pos="851"/>
        </w:tabs>
        <w:adjustRightInd w:val="0"/>
        <w:contextualSpacing/>
        <w:rPr>
          <w:rFonts w:eastAsia="Calibri" w:cs="Times New Roman"/>
        </w:rPr>
      </w:pPr>
    </w:p>
    <w:p w14:paraId="17930A83" w14:textId="77777777" w:rsidR="000F6DD4" w:rsidRPr="00A001B4" w:rsidRDefault="000F6DD4" w:rsidP="00B42622">
      <w:pPr>
        <w:tabs>
          <w:tab w:val="left" w:pos="851"/>
        </w:tabs>
        <w:adjustRightInd w:val="0"/>
        <w:contextualSpacing/>
        <w:rPr>
          <w:rFonts w:eastAsia="Calibri" w:cs="Times New Roman"/>
        </w:rPr>
      </w:pPr>
    </w:p>
    <w:p w14:paraId="4B468192" w14:textId="77777777" w:rsidR="000F6DD4" w:rsidRPr="00A001B4" w:rsidRDefault="000F6DD4" w:rsidP="00B42622">
      <w:pPr>
        <w:tabs>
          <w:tab w:val="left" w:pos="851"/>
        </w:tabs>
        <w:adjustRightInd w:val="0"/>
        <w:contextualSpacing/>
        <w:rPr>
          <w:rFonts w:eastAsia="Calibri" w:cs="Times New Roman"/>
        </w:rPr>
      </w:pPr>
    </w:p>
    <w:p w14:paraId="0300BB6F" w14:textId="77777777" w:rsidR="000F6DD4" w:rsidRPr="00A001B4" w:rsidRDefault="000F6DD4" w:rsidP="00B42622">
      <w:pPr>
        <w:tabs>
          <w:tab w:val="left" w:pos="851"/>
        </w:tabs>
        <w:adjustRightInd w:val="0"/>
        <w:contextualSpacing/>
        <w:rPr>
          <w:rFonts w:eastAsia="Calibri" w:cs="Times New Roman"/>
        </w:rPr>
      </w:pPr>
    </w:p>
    <w:p w14:paraId="3AB436E8" w14:textId="77777777" w:rsidR="000F6DD4" w:rsidRPr="00A001B4" w:rsidRDefault="000F6DD4" w:rsidP="00B42622">
      <w:pPr>
        <w:tabs>
          <w:tab w:val="left" w:pos="851"/>
        </w:tabs>
        <w:adjustRightInd w:val="0"/>
        <w:contextualSpacing/>
        <w:rPr>
          <w:rFonts w:eastAsia="Calibri" w:cs="Times New Roman"/>
        </w:rPr>
      </w:pPr>
    </w:p>
    <w:p w14:paraId="77B8BF41" w14:textId="77777777" w:rsidR="000F6DD4" w:rsidRPr="00A001B4" w:rsidRDefault="000F6DD4" w:rsidP="00B42622">
      <w:pPr>
        <w:tabs>
          <w:tab w:val="left" w:pos="851"/>
        </w:tabs>
        <w:adjustRightInd w:val="0"/>
        <w:contextualSpacing/>
        <w:rPr>
          <w:rFonts w:eastAsia="Calibri" w:cs="Times New Roman"/>
        </w:rPr>
      </w:pPr>
    </w:p>
    <w:p w14:paraId="35C203CD" w14:textId="77777777" w:rsidR="000F6DD4" w:rsidRPr="00A001B4" w:rsidRDefault="000F6DD4" w:rsidP="00B42622">
      <w:pPr>
        <w:tabs>
          <w:tab w:val="left" w:pos="851"/>
        </w:tabs>
        <w:adjustRightInd w:val="0"/>
        <w:contextualSpacing/>
        <w:rPr>
          <w:rFonts w:eastAsia="Calibri" w:cs="Times New Roman"/>
        </w:rPr>
      </w:pPr>
    </w:p>
    <w:p w14:paraId="1EA02532"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422E5736" w14:textId="77777777" w:rsidTr="00847B0F">
        <w:trPr>
          <w:cantSplit/>
          <w:trHeight w:val="480"/>
        </w:trPr>
        <w:tc>
          <w:tcPr>
            <w:tcW w:w="4147" w:type="dxa"/>
            <w:gridSpan w:val="3"/>
          </w:tcPr>
          <w:p w14:paraId="47969648" w14:textId="77777777" w:rsidR="00727B04" w:rsidRPr="00A001B4" w:rsidRDefault="00727B04" w:rsidP="00847B0F">
            <w:pPr>
              <w:rPr>
                <w:rFonts w:cs="Times New Roman"/>
                <w:b/>
                <w:bCs/>
                <w:lang w:eastAsia="en-GB"/>
              </w:rPr>
            </w:pPr>
            <w:r w:rsidRPr="00A001B4">
              <w:rPr>
                <w:rFonts w:cs="Times New Roman"/>
                <w:b/>
                <w:bCs/>
                <w:lang w:eastAsia="en-GB"/>
              </w:rPr>
              <w:t>Nume și prenume expert: Bogdan Alexandru Chelariu</w:t>
            </w:r>
          </w:p>
        </w:tc>
        <w:tc>
          <w:tcPr>
            <w:tcW w:w="5486" w:type="dxa"/>
            <w:gridSpan w:val="7"/>
          </w:tcPr>
          <w:p w14:paraId="77102A29"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216B7F16" w14:textId="77777777" w:rsidTr="00847B0F">
        <w:trPr>
          <w:cantSplit/>
          <w:trHeight w:val="480"/>
        </w:trPr>
        <w:tc>
          <w:tcPr>
            <w:tcW w:w="4147" w:type="dxa"/>
            <w:gridSpan w:val="3"/>
          </w:tcPr>
          <w:p w14:paraId="06D49740"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24BB238E" w14:textId="77777777" w:rsidR="00727B04" w:rsidRPr="00A001B4" w:rsidRDefault="00727B04" w:rsidP="00847B0F">
            <w:pPr>
              <w:rPr>
                <w:rFonts w:cs="Times New Roman"/>
                <w:lang w:eastAsia="en-GB"/>
              </w:rPr>
            </w:pPr>
            <w:r w:rsidRPr="00A001B4">
              <w:rPr>
                <w:rFonts w:cs="Times New Roman"/>
                <w:lang w:eastAsia="en-GB"/>
              </w:rPr>
              <w:t>Telefon: +40 749 507 818</w:t>
            </w:r>
          </w:p>
        </w:tc>
        <w:tc>
          <w:tcPr>
            <w:tcW w:w="2651" w:type="dxa"/>
            <w:gridSpan w:val="3"/>
          </w:tcPr>
          <w:p w14:paraId="3A4FC5FE"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bogdan.chelariu@safetech.ro</w:t>
            </w:r>
          </w:p>
        </w:tc>
      </w:tr>
      <w:tr w:rsidR="00727B04" w:rsidRPr="00A001B4" w14:paraId="5232FF08" w14:textId="77777777" w:rsidTr="00847B0F">
        <w:trPr>
          <w:cantSplit/>
          <w:trHeight w:val="480"/>
        </w:trPr>
        <w:tc>
          <w:tcPr>
            <w:tcW w:w="4147" w:type="dxa"/>
            <w:gridSpan w:val="3"/>
          </w:tcPr>
          <w:p w14:paraId="33F7325B"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2D538BDA" w14:textId="77777777" w:rsidR="00727B04" w:rsidRPr="00A001B4" w:rsidRDefault="00727B04" w:rsidP="00847B0F">
            <w:pPr>
              <w:rPr>
                <w:rFonts w:cs="Times New Roman"/>
                <w:lang w:eastAsia="en-GB"/>
              </w:rPr>
            </w:pPr>
            <w:r w:rsidRPr="00A001B4">
              <w:rPr>
                <w:rFonts w:cs="Times New Roman"/>
                <w:lang w:eastAsia="en-GB"/>
              </w:rPr>
              <w:t>Selectați:</w:t>
            </w:r>
          </w:p>
          <w:p w14:paraId="7928E5E9" w14:textId="77777777" w:rsidR="00727B04" w:rsidRPr="00A001B4" w:rsidRDefault="00727B04" w:rsidP="00847B0F">
            <w:pPr>
              <w:rPr>
                <w:rFonts w:cs="Times New Roman"/>
                <w:lang w:eastAsia="en-GB"/>
              </w:rPr>
            </w:pPr>
            <w:r w:rsidRPr="00A001B4">
              <w:rPr>
                <w:rFonts w:cs="Times New Roman"/>
                <w:lang w:eastAsia="en-GB"/>
              </w:rPr>
              <w:t>x Angajat</w:t>
            </w:r>
          </w:p>
          <w:p w14:paraId="310912EE" w14:textId="77777777" w:rsidR="00727B04" w:rsidRPr="00A001B4" w:rsidRDefault="00727B04" w:rsidP="00847B0F">
            <w:pPr>
              <w:rPr>
                <w:rFonts w:cs="Times New Roman"/>
                <w:lang w:eastAsia="en-GB"/>
              </w:rPr>
            </w:pPr>
            <w:r w:rsidRPr="00A001B4">
              <w:rPr>
                <w:rFonts w:cs="Times New Roman"/>
                <w:lang w:eastAsia="en-GB"/>
              </w:rPr>
              <w:t>□ Liber profesionist</w:t>
            </w:r>
          </w:p>
          <w:p w14:paraId="442814E5" w14:textId="77777777" w:rsidR="00727B04" w:rsidRPr="00A001B4" w:rsidRDefault="00727B04" w:rsidP="00847B0F">
            <w:pPr>
              <w:rPr>
                <w:rFonts w:cs="Times New Roman"/>
                <w:lang w:eastAsia="en-GB"/>
              </w:rPr>
            </w:pPr>
            <w:r w:rsidRPr="00A001B4">
              <w:rPr>
                <w:rFonts w:cs="Times New Roman"/>
                <w:lang w:eastAsia="en-GB"/>
              </w:rPr>
              <w:t>□ Subcontractant</w:t>
            </w:r>
          </w:p>
          <w:p w14:paraId="50B66643"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007E06B7"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A001B4" w:rsidRDefault="00727B04" w:rsidP="00847B0F">
            <w:pPr>
              <w:rPr>
                <w:rFonts w:cs="Times New Roman"/>
                <w:b/>
                <w:lang w:eastAsia="en-GB"/>
              </w:rPr>
            </w:pPr>
            <w:r w:rsidRPr="00A001B4">
              <w:rPr>
                <w:rFonts w:cs="Times New Roman"/>
                <w:lang w:eastAsia="en-GB"/>
              </w:rPr>
              <w:t>120 luni</w:t>
            </w:r>
          </w:p>
        </w:tc>
      </w:tr>
      <w:tr w:rsidR="00727B04" w:rsidRPr="00A001B4" w14:paraId="3B9CA828" w14:textId="77777777" w:rsidTr="00847B0F">
        <w:trPr>
          <w:cantSplit/>
          <w:trHeight w:val="711"/>
        </w:trPr>
        <w:tc>
          <w:tcPr>
            <w:tcW w:w="4147" w:type="dxa"/>
            <w:gridSpan w:val="3"/>
          </w:tcPr>
          <w:p w14:paraId="096EC986"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7A35D791"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7E9BD739"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5E1D5120" w14:textId="77777777" w:rsidTr="00847B0F">
        <w:trPr>
          <w:cantSplit/>
          <w:trHeight w:val="480"/>
        </w:trPr>
        <w:tc>
          <w:tcPr>
            <w:tcW w:w="4147" w:type="dxa"/>
            <w:gridSpan w:val="3"/>
          </w:tcPr>
          <w:p w14:paraId="03EBE984"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57CE538A" w14:textId="77777777" w:rsidTr="00847B0F">
        <w:trPr>
          <w:cantSplit/>
          <w:trHeight w:val="480"/>
        </w:trPr>
        <w:tc>
          <w:tcPr>
            <w:tcW w:w="4147" w:type="dxa"/>
            <w:gridSpan w:val="3"/>
          </w:tcPr>
          <w:p w14:paraId="25BE0E32"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07335847"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-Universitatea Stefan cel Mare Suceava / Facultatea de Inginerie alimentara</w:t>
            </w:r>
          </w:p>
        </w:tc>
      </w:tr>
      <w:tr w:rsidR="00727B04" w:rsidRPr="00A001B4" w14:paraId="4E97BD10" w14:textId="77777777" w:rsidTr="00847B0F">
        <w:trPr>
          <w:cantSplit/>
          <w:trHeight w:val="306"/>
        </w:trPr>
        <w:tc>
          <w:tcPr>
            <w:tcW w:w="4147" w:type="dxa"/>
            <w:gridSpan w:val="3"/>
          </w:tcPr>
          <w:p w14:paraId="2167B45E"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227F4ED2"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08FF8B82"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(CEH,CCFS) și experiență solidă în testarea aplicațiilor și infrastructurilor critice, inclusiv pentru proiecte guvernamentale.</w:t>
            </w:r>
          </w:p>
        </w:tc>
      </w:tr>
      <w:tr w:rsidR="00727B04" w:rsidRPr="00A001B4" w14:paraId="10590160" w14:textId="77777777" w:rsidTr="00847B0F">
        <w:trPr>
          <w:cantSplit/>
          <w:trHeight w:val="306"/>
        </w:trPr>
        <w:tc>
          <w:tcPr>
            <w:tcW w:w="4147" w:type="dxa"/>
            <w:gridSpan w:val="3"/>
          </w:tcPr>
          <w:p w14:paraId="2E3CE98D"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40CE6C14" w14:textId="77777777" w:rsidTr="00847B0F">
        <w:trPr>
          <w:cantSplit/>
          <w:trHeight w:val="306"/>
        </w:trPr>
        <w:tc>
          <w:tcPr>
            <w:tcW w:w="4147" w:type="dxa"/>
            <w:gridSpan w:val="3"/>
          </w:tcPr>
          <w:p w14:paraId="41966856"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67D5C29C"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0E97BE8E"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6E7605EE"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6AD3A4BB" w14:textId="77777777" w:rsidTr="00847B0F">
        <w:trPr>
          <w:cantSplit/>
          <w:trHeight w:val="531"/>
        </w:trPr>
        <w:tc>
          <w:tcPr>
            <w:tcW w:w="4147" w:type="dxa"/>
            <w:gridSpan w:val="3"/>
          </w:tcPr>
          <w:p w14:paraId="4A151567"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25E2FDF7"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1035B5A4" w14:textId="77777777" w:rsidR="00727B04" w:rsidRPr="00A001B4" w:rsidRDefault="00727B04" w:rsidP="00847B0F">
            <w:pPr>
              <w:ind w:hanging="79"/>
              <w:jc w:val="left"/>
              <w:rPr>
                <w:rFonts w:cs="Times New Roman"/>
                <w:i/>
                <w:lang w:eastAsia="en-GB"/>
              </w:rPr>
            </w:pPr>
            <w:r w:rsidRPr="00A001B4">
              <w:rPr>
                <w:rFonts w:cs="Times New Roman"/>
                <w:i/>
                <w:lang w:eastAsia="en-GB"/>
              </w:rPr>
              <w:t>Derularea de teste de penetrare controlate pentru validarea mecanismelor de securitate existente</w:t>
            </w:r>
          </w:p>
          <w:p w14:paraId="7785FDEF" w14:textId="77777777" w:rsidR="00727B04" w:rsidRPr="00A001B4" w:rsidRDefault="00727B04" w:rsidP="00847B0F">
            <w:pPr>
              <w:ind w:hanging="79"/>
              <w:jc w:val="left"/>
              <w:rPr>
                <w:rFonts w:cs="Times New Roman"/>
                <w:i/>
                <w:lang w:eastAsia="en-GB"/>
              </w:rPr>
            </w:pPr>
            <w:r w:rsidRPr="00A001B4">
              <w:rPr>
                <w:rFonts w:cs="Times New Roman"/>
                <w:i/>
                <w:lang w:eastAsia="en-GB"/>
              </w:rPr>
              <w:t>Investigarea comportamentului aplicațiilor în fața unor scenarii de atac simulate</w:t>
            </w:r>
          </w:p>
          <w:p w14:paraId="6A6BC437"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Identificarea punctelor slabe la nivel de cod, configurare și comunicare </w:t>
            </w:r>
            <w:proofErr w:type="spellStart"/>
            <w:r w:rsidRPr="00A001B4">
              <w:rPr>
                <w:rFonts w:cs="Times New Roman"/>
                <w:i/>
                <w:lang w:eastAsia="en-GB"/>
              </w:rPr>
              <w:t>intermodul</w:t>
            </w:r>
            <w:proofErr w:type="spellEnd"/>
          </w:p>
          <w:p w14:paraId="43535EB4" w14:textId="77777777" w:rsidR="00727B04" w:rsidRPr="00A001B4" w:rsidRDefault="00727B04" w:rsidP="00847B0F">
            <w:pPr>
              <w:ind w:hanging="79"/>
              <w:jc w:val="left"/>
              <w:rPr>
                <w:rFonts w:cs="Times New Roman"/>
                <w:i/>
                <w:lang w:eastAsia="en-GB"/>
              </w:rPr>
            </w:pPr>
            <w:r w:rsidRPr="00A001B4">
              <w:rPr>
                <w:rFonts w:cs="Times New Roman"/>
                <w:i/>
                <w:lang w:eastAsia="en-GB"/>
              </w:rPr>
              <w:t>Evaluarea riscurilor asociate vulnerabilităților detectate, în contextul specific bancar</w:t>
            </w:r>
          </w:p>
          <w:p w14:paraId="7064E85E" w14:textId="77777777" w:rsidR="00727B04" w:rsidRPr="00A001B4" w:rsidRDefault="00727B04" w:rsidP="00847B0F">
            <w:pPr>
              <w:rPr>
                <w:rFonts w:cs="Times New Roman"/>
                <w:i/>
                <w:lang w:eastAsia="en-GB"/>
              </w:rPr>
            </w:pPr>
            <w:r w:rsidRPr="00A001B4">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346D9400"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3F239DF8" w14:textId="77777777" w:rsidTr="00847B0F">
        <w:trPr>
          <w:cantSplit/>
          <w:trHeight w:val="783"/>
        </w:trPr>
        <w:tc>
          <w:tcPr>
            <w:tcW w:w="4147" w:type="dxa"/>
            <w:gridSpan w:val="3"/>
          </w:tcPr>
          <w:p w14:paraId="546386E1" w14:textId="77777777" w:rsidR="00727B04" w:rsidRPr="00A001B4" w:rsidRDefault="00727B04" w:rsidP="00847B0F">
            <w:pPr>
              <w:rPr>
                <w:rFonts w:cs="Times New Roman"/>
              </w:rPr>
            </w:pPr>
            <w:r w:rsidRPr="00A001B4">
              <w:rPr>
                <w:rFonts w:cs="Times New Roman"/>
                <w:lang w:eastAsia="en-GB"/>
              </w:rPr>
              <w:lastRenderedPageBreak/>
              <w:t>Perioada în care expertul principal a participat</w:t>
            </w:r>
          </w:p>
          <w:p w14:paraId="093A43A1"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1B411B75"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2BC7122D"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0F110472"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1AE43074"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1FFCD917" w14:textId="77777777" w:rsidTr="00847B0F">
        <w:trPr>
          <w:cantSplit/>
          <w:trHeight w:val="783"/>
        </w:trPr>
        <w:tc>
          <w:tcPr>
            <w:tcW w:w="4147" w:type="dxa"/>
            <w:gridSpan w:val="3"/>
          </w:tcPr>
          <w:p w14:paraId="5470060A" w14:textId="77777777" w:rsidR="00727B04" w:rsidRPr="00A001B4" w:rsidRDefault="00727B04" w:rsidP="00847B0F">
            <w:pPr>
              <w:rPr>
                <w:rFonts w:cs="Times New Roman"/>
                <w:i/>
                <w:lang w:eastAsia="en-GB"/>
              </w:rPr>
            </w:pPr>
            <w:r w:rsidRPr="00A001B4">
              <w:rPr>
                <w:rFonts w:cs="Times New Roman"/>
                <w:i/>
                <w:lang w:eastAsia="en-GB"/>
              </w:rPr>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68A48A64"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Derularea de teste de penetrare controlate pentru validarea mecanismelor de securitate existente</w:t>
            </w:r>
          </w:p>
          <w:p w14:paraId="0B5E1997"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Investigarea comportamentului aplicațiilor în fața unor scenarii de atac simulate</w:t>
            </w:r>
          </w:p>
          <w:p w14:paraId="3408619D"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 xml:space="preserve">Identificarea punctelor slabe la nivel de cod, configurare și comunicare </w:t>
            </w:r>
            <w:proofErr w:type="spellStart"/>
            <w:r w:rsidRPr="00A001B4">
              <w:rPr>
                <w:rFonts w:cs="Times New Roman"/>
                <w:lang w:eastAsia="en-GB"/>
              </w:rPr>
              <w:t>intermodul</w:t>
            </w:r>
            <w:proofErr w:type="spellEnd"/>
          </w:p>
          <w:p w14:paraId="4095A0DF"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Evaluarea riscurilor asociate vulnerabilităților detectate, în contextul specific bancar</w:t>
            </w:r>
          </w:p>
          <w:p w14:paraId="474966E0"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1E52F96B" w14:textId="77777777" w:rsidTr="00847B0F">
        <w:trPr>
          <w:cantSplit/>
          <w:trHeight w:val="783"/>
        </w:trPr>
        <w:tc>
          <w:tcPr>
            <w:tcW w:w="4147" w:type="dxa"/>
            <w:gridSpan w:val="3"/>
          </w:tcPr>
          <w:p w14:paraId="4220F955" w14:textId="77777777" w:rsidR="00727B04" w:rsidRPr="00A001B4" w:rsidRDefault="00727B04" w:rsidP="00847B0F">
            <w:pPr>
              <w:rPr>
                <w:rFonts w:cs="Times New Roman"/>
                <w:i/>
                <w:lang w:eastAsia="en-GB"/>
              </w:rPr>
            </w:pPr>
            <w:r w:rsidRPr="00A001B4">
              <w:rPr>
                <w:rFonts w:cs="Times New Roman"/>
                <w:i/>
                <w:lang w:eastAsia="en-GB"/>
              </w:rPr>
              <w:lastRenderedPageBreak/>
              <w:t>3.</w:t>
            </w:r>
            <w:r w:rsidRPr="00A001B4">
              <w:rPr>
                <w:rFonts w:cs="Times New Roman"/>
                <w:i/>
                <w:lang w:eastAsia="en-GB"/>
              </w:rPr>
              <w:tab/>
              <w:t>Institutul Clinic Fundeni- DA38065182/08.05.2025</w:t>
            </w:r>
          </w:p>
        </w:tc>
        <w:tc>
          <w:tcPr>
            <w:tcW w:w="2743" w:type="dxa"/>
            <w:gridSpan w:val="3"/>
          </w:tcPr>
          <w:p w14:paraId="060A11A4" w14:textId="77777777" w:rsidR="00727B04" w:rsidRPr="00A001B4" w:rsidRDefault="00727B04" w:rsidP="00847B0F">
            <w:pPr>
              <w:pStyle w:val="ListParagraph"/>
              <w:ind w:left="63"/>
              <w:rPr>
                <w:lang w:val="ro-RO"/>
              </w:rPr>
            </w:pPr>
            <w:r w:rsidRPr="00A001B4">
              <w:rPr>
                <w:lang w:val="ro-RO"/>
              </w:rPr>
              <w:t></w:t>
            </w:r>
            <w:r w:rsidRPr="00A001B4">
              <w:rPr>
                <w:lang w:val="ro-RO"/>
              </w:rPr>
              <w:tab/>
              <w:t>Derularea de teste de penetrare controlate pentru validarea mecanismelor de securitate existente</w:t>
            </w:r>
          </w:p>
          <w:p w14:paraId="4B53794C" w14:textId="77777777" w:rsidR="00727B04" w:rsidRPr="00A001B4" w:rsidRDefault="00727B04" w:rsidP="00847B0F">
            <w:pPr>
              <w:pStyle w:val="ListParagraph"/>
              <w:ind w:left="63"/>
              <w:rPr>
                <w:lang w:val="ro-RO"/>
              </w:rPr>
            </w:pPr>
            <w:r w:rsidRPr="00A001B4">
              <w:rPr>
                <w:lang w:val="ro-RO"/>
              </w:rPr>
              <w:t></w:t>
            </w:r>
            <w:r w:rsidRPr="00A001B4">
              <w:rPr>
                <w:lang w:val="ro-RO"/>
              </w:rPr>
              <w:tab/>
              <w:t>Investigarea comportamentului aplicațiilor în fața unor scenarii de atac simulate</w:t>
            </w:r>
          </w:p>
          <w:p w14:paraId="5C6145B4" w14:textId="77777777" w:rsidR="00727B04" w:rsidRPr="00A001B4" w:rsidRDefault="00727B04" w:rsidP="00847B0F">
            <w:pPr>
              <w:pStyle w:val="ListParagraph"/>
              <w:ind w:left="63"/>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1ABBF637" w14:textId="77777777" w:rsidR="00727B04" w:rsidRPr="00A001B4" w:rsidRDefault="00727B04" w:rsidP="00847B0F">
            <w:pPr>
              <w:pStyle w:val="ListParagraph"/>
              <w:ind w:left="63"/>
              <w:rPr>
                <w:lang w:val="ro-RO"/>
              </w:rPr>
            </w:pPr>
            <w:r w:rsidRPr="00A001B4">
              <w:rPr>
                <w:lang w:val="ro-RO"/>
              </w:rPr>
              <w:t></w:t>
            </w:r>
            <w:r w:rsidRPr="00A001B4">
              <w:rPr>
                <w:lang w:val="ro-RO"/>
              </w:rPr>
              <w:tab/>
              <w:t>Evaluarea riscurilor asociate vulnerabilităților detectate, în contextul specific bancar</w:t>
            </w:r>
          </w:p>
          <w:p w14:paraId="37E15E11" w14:textId="77777777" w:rsidR="00727B04" w:rsidRPr="00A001B4" w:rsidRDefault="00727B04" w:rsidP="00847B0F">
            <w:pPr>
              <w:rPr>
                <w:rFonts w:cs="Times New Roman"/>
                <w:lang w:eastAsia="en-GB"/>
              </w:rPr>
            </w:pPr>
            <w:r w:rsidRPr="00A001B4">
              <w:t></w:t>
            </w:r>
            <w:r w:rsidRPr="00A001B4">
              <w:tab/>
              <w:t>Elaborarea de recomandări concrete privind îmbunătățirea posturii de securitate a aplicațiilor</w:t>
            </w:r>
          </w:p>
        </w:tc>
        <w:tc>
          <w:tcPr>
            <w:tcW w:w="2743" w:type="dxa"/>
            <w:gridSpan w:val="4"/>
          </w:tcPr>
          <w:p w14:paraId="5BE293F5" w14:textId="77777777" w:rsidR="00727B04" w:rsidRPr="00A001B4" w:rsidRDefault="00727B04" w:rsidP="00847B0F">
            <w:pPr>
              <w:rPr>
                <w:rFonts w:cs="Times New Roman"/>
                <w:lang w:eastAsia="en-GB"/>
              </w:rPr>
            </w:pPr>
            <w:r w:rsidRPr="00A001B4">
              <w:t>perioada 14.08.2024 – 31.12.2024</w:t>
            </w:r>
          </w:p>
        </w:tc>
      </w:tr>
      <w:tr w:rsidR="00727B04" w:rsidRPr="00A001B4" w14:paraId="415426EA" w14:textId="77777777" w:rsidTr="00847B0F">
        <w:trPr>
          <w:cantSplit/>
          <w:trHeight w:val="783"/>
        </w:trPr>
        <w:tc>
          <w:tcPr>
            <w:tcW w:w="4147" w:type="dxa"/>
            <w:gridSpan w:val="3"/>
          </w:tcPr>
          <w:p w14:paraId="7037486C" w14:textId="77777777" w:rsidR="00727B04" w:rsidRPr="00A001B4" w:rsidRDefault="00727B04" w:rsidP="00847B0F">
            <w:pPr>
              <w:rPr>
                <w:rFonts w:cs="Times New Roman"/>
                <w:i/>
                <w:lang w:eastAsia="en-GB"/>
              </w:rPr>
            </w:pPr>
            <w:r w:rsidRPr="00A001B4">
              <w:rPr>
                <w:rFonts w:cs="Times New Roman"/>
                <w:i/>
                <w:lang w:eastAsia="en-GB"/>
              </w:rPr>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13E24D2D" w14:textId="77777777" w:rsidR="00727B04" w:rsidRPr="00A001B4" w:rsidRDefault="00727B04" w:rsidP="00847B0F">
            <w:pPr>
              <w:pStyle w:val="ListParagraph"/>
              <w:ind w:left="173"/>
              <w:rPr>
                <w:lang w:val="ro-RO"/>
              </w:rPr>
            </w:pPr>
            <w:r w:rsidRPr="00A001B4">
              <w:rPr>
                <w:lang w:val="ro-RO"/>
              </w:rPr>
              <w:t>Derularea de teste de penetrare controlate pentru validarea mecanismelor de securitate existente</w:t>
            </w:r>
          </w:p>
          <w:p w14:paraId="6BB76713" w14:textId="77777777" w:rsidR="00727B04" w:rsidRPr="00A001B4" w:rsidRDefault="00727B04" w:rsidP="00847B0F">
            <w:pPr>
              <w:pStyle w:val="ListParagraph"/>
              <w:ind w:left="173"/>
              <w:rPr>
                <w:lang w:val="ro-RO"/>
              </w:rPr>
            </w:pPr>
            <w:r w:rsidRPr="00A001B4">
              <w:rPr>
                <w:lang w:val="ro-RO"/>
              </w:rPr>
              <w:t>Investigarea comportamentului aplicațiilor în fața unor scenarii de atac simulate</w:t>
            </w:r>
          </w:p>
          <w:p w14:paraId="75FA38CA" w14:textId="77777777" w:rsidR="00727B04" w:rsidRPr="00A001B4" w:rsidRDefault="00727B04" w:rsidP="00847B0F">
            <w:pPr>
              <w:pStyle w:val="ListParagraph"/>
              <w:ind w:left="315" w:hanging="142"/>
              <w:rPr>
                <w:lang w:val="ro-RO"/>
              </w:rPr>
            </w:pPr>
            <w:r w:rsidRPr="00A001B4">
              <w:rPr>
                <w:lang w:val="ro-RO"/>
              </w:rPr>
              <w:t xml:space="preserve">Identificarea punctelor slabe la nivel de cod, configurare și comunicare </w:t>
            </w:r>
            <w:proofErr w:type="spellStart"/>
            <w:r w:rsidRPr="00A001B4">
              <w:rPr>
                <w:lang w:val="ro-RO"/>
              </w:rPr>
              <w:t>intermodul</w:t>
            </w:r>
            <w:proofErr w:type="spellEnd"/>
          </w:p>
          <w:p w14:paraId="1B618503" w14:textId="77777777" w:rsidR="00727B04" w:rsidRPr="00A001B4" w:rsidRDefault="00727B04" w:rsidP="00847B0F">
            <w:pPr>
              <w:pStyle w:val="ListParagraph"/>
              <w:ind w:left="315"/>
              <w:rPr>
                <w:lang w:val="ro-RO"/>
              </w:rPr>
            </w:pPr>
            <w:r w:rsidRPr="00A001B4">
              <w:rPr>
                <w:lang w:val="ro-RO"/>
              </w:rPr>
              <w:t>Evaluarea riscurilor asociate vulnerabilităților detectate, în contextul specific bancar</w:t>
            </w:r>
          </w:p>
          <w:p w14:paraId="07387FA9" w14:textId="77777777" w:rsidR="00727B04" w:rsidRPr="00A001B4" w:rsidRDefault="00727B04" w:rsidP="00847B0F">
            <w:pPr>
              <w:rPr>
                <w:rFonts w:cs="Times New Roman"/>
                <w:lang w:eastAsia="en-GB"/>
              </w:rPr>
            </w:pPr>
            <w:r w:rsidRPr="00A001B4">
              <w:t>Elaborarea de recomandări concrete privind îmbunătățirea posturii de securitate a aplicațiilor</w:t>
            </w:r>
          </w:p>
        </w:tc>
        <w:tc>
          <w:tcPr>
            <w:tcW w:w="2743" w:type="dxa"/>
            <w:gridSpan w:val="4"/>
          </w:tcPr>
          <w:p w14:paraId="1D863962" w14:textId="77777777" w:rsidR="00727B04" w:rsidRPr="00A001B4" w:rsidRDefault="00727B04" w:rsidP="00847B0F">
            <w:pPr>
              <w:rPr>
                <w:rFonts w:cs="Times New Roman"/>
                <w:lang w:eastAsia="en-GB"/>
              </w:rPr>
            </w:pPr>
            <w:r w:rsidRPr="00A001B4">
              <w:t>Perioada 31.10.2023- prezent</w:t>
            </w:r>
          </w:p>
        </w:tc>
      </w:tr>
      <w:tr w:rsidR="00727B04" w:rsidRPr="00A001B4" w14:paraId="4A561CA6" w14:textId="77777777" w:rsidTr="00847B0F">
        <w:trPr>
          <w:cantSplit/>
          <w:trHeight w:val="783"/>
        </w:trPr>
        <w:tc>
          <w:tcPr>
            <w:tcW w:w="4147" w:type="dxa"/>
            <w:gridSpan w:val="3"/>
          </w:tcPr>
          <w:p w14:paraId="5465AF54" w14:textId="77777777" w:rsidR="00727B04" w:rsidRPr="00A001B4" w:rsidRDefault="00727B04">
            <w:pPr>
              <w:pStyle w:val="ListParagraph"/>
              <w:numPr>
                <w:ilvl w:val="0"/>
                <w:numId w:val="54"/>
              </w:numPr>
              <w:spacing w:after="0" w:line="240" w:lineRule="auto"/>
              <w:jc w:val="both"/>
              <w:rPr>
                <w:b/>
                <w:bCs/>
                <w:lang w:val="ro-RO"/>
              </w:rPr>
            </w:pPr>
            <w:r w:rsidRPr="00A001B4">
              <w:rPr>
                <w:b/>
                <w:bCs/>
                <w:lang w:val="ro-RO"/>
              </w:rPr>
              <w:lastRenderedPageBreak/>
              <w:t xml:space="preserve">Aeroport </w:t>
            </w:r>
            <w:proofErr w:type="spellStart"/>
            <w:r w:rsidRPr="00A001B4">
              <w:rPr>
                <w:b/>
                <w:bCs/>
                <w:lang w:val="ro-RO"/>
              </w:rPr>
              <w:t>Kogalniceanu</w:t>
            </w:r>
            <w:proofErr w:type="spellEnd"/>
            <w:r w:rsidRPr="00A001B4">
              <w:rPr>
                <w:b/>
                <w:bCs/>
                <w:lang w:val="ro-RO"/>
              </w:rPr>
              <w:t xml:space="preserve">- </w:t>
            </w:r>
            <w:r w:rsidRPr="00A001B4">
              <w:rPr>
                <w:lang w:val="ro-RO"/>
              </w:rPr>
              <w:t>Contract 643LA/13.05.2024 / 481 13.05.2024</w:t>
            </w:r>
          </w:p>
          <w:p w14:paraId="5C041EED" w14:textId="77777777" w:rsidR="00727B04" w:rsidRPr="00A001B4" w:rsidRDefault="00727B04" w:rsidP="00847B0F">
            <w:pPr>
              <w:rPr>
                <w:rFonts w:cs="Times New Roman"/>
                <w:i/>
                <w:lang w:eastAsia="en-GB"/>
              </w:rPr>
            </w:pPr>
          </w:p>
        </w:tc>
        <w:tc>
          <w:tcPr>
            <w:tcW w:w="2743" w:type="dxa"/>
            <w:gridSpan w:val="3"/>
          </w:tcPr>
          <w:p w14:paraId="25235C24" w14:textId="77777777" w:rsidR="00727B04" w:rsidRPr="00A001B4" w:rsidRDefault="00727B04" w:rsidP="00847B0F">
            <w:pPr>
              <w:pStyle w:val="ListParagraph"/>
              <w:rPr>
                <w:lang w:val="ro-RO"/>
              </w:rPr>
            </w:pPr>
            <w:r w:rsidRPr="00A001B4">
              <w:rPr>
                <w:lang w:val="ro-RO"/>
              </w:rPr>
              <w:t></w:t>
            </w:r>
            <w:r w:rsidRPr="00A001B4">
              <w:rPr>
                <w:lang w:val="ro-RO"/>
              </w:rPr>
              <w:tab/>
              <w:t>Derularea de teste de penetrare controlate pentru validarea mecanismelor de securitate existente</w:t>
            </w:r>
          </w:p>
          <w:p w14:paraId="58929616" w14:textId="77777777" w:rsidR="00727B04" w:rsidRPr="00A001B4" w:rsidRDefault="00727B04" w:rsidP="00847B0F">
            <w:pPr>
              <w:pStyle w:val="ListParagraph"/>
              <w:rPr>
                <w:lang w:val="ro-RO"/>
              </w:rPr>
            </w:pPr>
            <w:r w:rsidRPr="00A001B4">
              <w:rPr>
                <w:lang w:val="ro-RO"/>
              </w:rPr>
              <w:t></w:t>
            </w:r>
            <w:r w:rsidRPr="00A001B4">
              <w:rPr>
                <w:lang w:val="ro-RO"/>
              </w:rPr>
              <w:tab/>
              <w:t>Investigarea comportamentului aplicațiilor în fața unor scenarii de atac simulate</w:t>
            </w:r>
          </w:p>
          <w:p w14:paraId="0A94AF00" w14:textId="77777777" w:rsidR="00727B04" w:rsidRPr="00A001B4" w:rsidRDefault="00727B04" w:rsidP="00847B0F">
            <w:pPr>
              <w:pStyle w:val="ListParagraph"/>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050A40C9" w14:textId="77777777" w:rsidR="00727B04" w:rsidRPr="00A001B4" w:rsidRDefault="00727B04" w:rsidP="00847B0F">
            <w:pPr>
              <w:pStyle w:val="ListParagraph"/>
              <w:rPr>
                <w:lang w:val="ro-RO"/>
              </w:rPr>
            </w:pPr>
            <w:r w:rsidRPr="00A001B4">
              <w:rPr>
                <w:lang w:val="ro-RO"/>
              </w:rPr>
              <w:t></w:t>
            </w:r>
            <w:r w:rsidRPr="00A001B4">
              <w:rPr>
                <w:lang w:val="ro-RO"/>
              </w:rPr>
              <w:tab/>
              <w:t>Evaluarea riscurilor asociate vulnerabilităților detectate, în contextul specific bancar</w:t>
            </w:r>
          </w:p>
          <w:p w14:paraId="756411D1" w14:textId="77777777" w:rsidR="00727B04" w:rsidRPr="00A001B4" w:rsidRDefault="00727B04" w:rsidP="00847B0F">
            <w:pPr>
              <w:rPr>
                <w:rFonts w:cs="Times New Roman"/>
                <w:lang w:eastAsia="en-GB"/>
              </w:rPr>
            </w:pPr>
            <w:r w:rsidRPr="00A001B4">
              <w:t></w:t>
            </w:r>
            <w:r w:rsidRPr="00A001B4">
              <w:tab/>
              <w:t>Elaborarea de recomandări concrete privind îmbunătățirea posturii de securitate a aplicațiilor</w:t>
            </w:r>
          </w:p>
        </w:tc>
        <w:tc>
          <w:tcPr>
            <w:tcW w:w="2743" w:type="dxa"/>
            <w:gridSpan w:val="4"/>
          </w:tcPr>
          <w:p w14:paraId="1B0C84FA" w14:textId="77777777" w:rsidR="00727B04" w:rsidRPr="00A001B4" w:rsidRDefault="00727B04" w:rsidP="00847B0F">
            <w:pPr>
              <w:rPr>
                <w:rFonts w:cs="Times New Roman"/>
                <w:lang w:eastAsia="en-GB"/>
              </w:rPr>
            </w:pPr>
            <w:r w:rsidRPr="00A001B4">
              <w:t>Perioada 13.05.2024-31.12.2024</w:t>
            </w:r>
          </w:p>
        </w:tc>
      </w:tr>
      <w:tr w:rsidR="00727B04" w:rsidRPr="00A001B4" w14:paraId="7988AD53" w14:textId="77777777" w:rsidTr="00847B0F">
        <w:trPr>
          <w:cantSplit/>
          <w:trHeight w:val="783"/>
        </w:trPr>
        <w:tc>
          <w:tcPr>
            <w:tcW w:w="4147" w:type="dxa"/>
            <w:gridSpan w:val="3"/>
          </w:tcPr>
          <w:p w14:paraId="6495DE20" w14:textId="77777777" w:rsidR="00727B04" w:rsidRPr="00A001B4" w:rsidRDefault="00727B04">
            <w:pPr>
              <w:pStyle w:val="ListParagraph"/>
              <w:numPr>
                <w:ilvl w:val="0"/>
                <w:numId w:val="54"/>
              </w:numPr>
              <w:spacing w:after="0" w:line="240" w:lineRule="auto"/>
              <w:jc w:val="both"/>
              <w:rPr>
                <w:b/>
                <w:bCs/>
                <w:lang w:val="ro-RO"/>
              </w:rPr>
            </w:pPr>
            <w:proofErr w:type="spellStart"/>
            <w:r w:rsidRPr="00A001B4">
              <w:rPr>
                <w:b/>
                <w:bCs/>
                <w:lang w:val="ro-RO"/>
              </w:rPr>
              <w:lastRenderedPageBreak/>
              <w:t>Turbomecanica</w:t>
            </w:r>
            <w:proofErr w:type="spellEnd"/>
            <w:r w:rsidRPr="00A001B4">
              <w:rPr>
                <w:b/>
                <w:bCs/>
                <w:lang w:val="ro-RO"/>
              </w:rPr>
              <w:t xml:space="preserve"> </w:t>
            </w:r>
            <w:r w:rsidRPr="00A001B4">
              <w:rPr>
                <w:lang w:val="ro-RO"/>
              </w:rPr>
              <w:t>Contract nr.53 / 30.01.2025</w:t>
            </w:r>
          </w:p>
          <w:p w14:paraId="647758F3" w14:textId="77777777" w:rsidR="00727B04" w:rsidRPr="00A001B4" w:rsidRDefault="00727B04" w:rsidP="00847B0F">
            <w:pPr>
              <w:rPr>
                <w:rFonts w:cs="Times New Roman"/>
                <w:i/>
                <w:lang w:eastAsia="en-GB"/>
              </w:rPr>
            </w:pPr>
          </w:p>
        </w:tc>
        <w:tc>
          <w:tcPr>
            <w:tcW w:w="2743" w:type="dxa"/>
            <w:gridSpan w:val="3"/>
          </w:tcPr>
          <w:p w14:paraId="519C4E9F" w14:textId="77777777" w:rsidR="00727B04" w:rsidRPr="00A001B4" w:rsidRDefault="00727B04" w:rsidP="00847B0F">
            <w:pPr>
              <w:pStyle w:val="ListParagraph"/>
              <w:ind w:left="204"/>
              <w:rPr>
                <w:lang w:val="ro-RO"/>
              </w:rPr>
            </w:pPr>
            <w:r w:rsidRPr="00A001B4">
              <w:rPr>
                <w:lang w:val="ro-RO"/>
              </w:rPr>
              <w:t></w:t>
            </w:r>
            <w:r w:rsidRPr="00A001B4">
              <w:rPr>
                <w:lang w:val="ro-RO"/>
              </w:rPr>
              <w:tab/>
              <w:t>Derularea de teste de penetrare controlate pentru validarea mecanismelor de securitate existente</w:t>
            </w:r>
          </w:p>
          <w:p w14:paraId="74811CA0" w14:textId="77777777" w:rsidR="00727B04" w:rsidRPr="00A001B4" w:rsidRDefault="00727B04" w:rsidP="00847B0F">
            <w:pPr>
              <w:pStyle w:val="ListParagraph"/>
              <w:ind w:left="204"/>
              <w:rPr>
                <w:lang w:val="ro-RO"/>
              </w:rPr>
            </w:pPr>
            <w:r w:rsidRPr="00A001B4">
              <w:rPr>
                <w:lang w:val="ro-RO"/>
              </w:rPr>
              <w:t></w:t>
            </w:r>
            <w:r w:rsidRPr="00A001B4">
              <w:rPr>
                <w:lang w:val="ro-RO"/>
              </w:rPr>
              <w:tab/>
              <w:t>Investigarea comportamentului aplicațiilor în fața unor scenarii de atac simulate</w:t>
            </w:r>
          </w:p>
          <w:p w14:paraId="1834116D" w14:textId="77777777" w:rsidR="00727B04" w:rsidRPr="00A001B4" w:rsidRDefault="00727B04" w:rsidP="00847B0F">
            <w:pPr>
              <w:pStyle w:val="ListParagraph"/>
              <w:ind w:left="204"/>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208D3A46" w14:textId="77777777" w:rsidR="00727B04" w:rsidRPr="00A001B4" w:rsidRDefault="00727B04" w:rsidP="00847B0F">
            <w:pPr>
              <w:pStyle w:val="ListParagraph"/>
              <w:ind w:left="204"/>
              <w:rPr>
                <w:lang w:val="ro-RO"/>
              </w:rPr>
            </w:pPr>
            <w:r w:rsidRPr="00A001B4">
              <w:rPr>
                <w:lang w:val="ro-RO"/>
              </w:rPr>
              <w:t></w:t>
            </w:r>
            <w:r w:rsidRPr="00A001B4">
              <w:rPr>
                <w:lang w:val="ro-RO"/>
              </w:rPr>
              <w:tab/>
              <w:t>Evaluarea riscurilor asociate vulnerabilităților detectate, în contextul specific bancar</w:t>
            </w:r>
          </w:p>
          <w:p w14:paraId="65014154" w14:textId="77777777" w:rsidR="00727B04" w:rsidRPr="00A001B4" w:rsidRDefault="00727B04" w:rsidP="00847B0F">
            <w:pPr>
              <w:rPr>
                <w:rFonts w:cs="Times New Roman"/>
                <w:lang w:eastAsia="en-GB"/>
              </w:rPr>
            </w:pPr>
            <w:r w:rsidRPr="00A001B4">
              <w:t></w:t>
            </w:r>
            <w:r w:rsidRPr="00A001B4">
              <w:tab/>
              <w:t>Elaborarea de recomandări concrete privind îmbunătățirea posturii de securitate a aplicațiilor</w:t>
            </w:r>
          </w:p>
        </w:tc>
        <w:tc>
          <w:tcPr>
            <w:tcW w:w="2743" w:type="dxa"/>
            <w:gridSpan w:val="4"/>
          </w:tcPr>
          <w:p w14:paraId="7C3432AA" w14:textId="77777777" w:rsidR="00727B04" w:rsidRPr="00A001B4" w:rsidRDefault="00727B04" w:rsidP="00847B0F">
            <w:pPr>
              <w:rPr>
                <w:rFonts w:cs="Times New Roman"/>
                <w:lang w:eastAsia="en-GB"/>
              </w:rPr>
            </w:pPr>
            <w:r w:rsidRPr="00A001B4">
              <w:t>Perioada 30.01.2025- prezent</w:t>
            </w:r>
          </w:p>
        </w:tc>
      </w:tr>
      <w:tr w:rsidR="00727B04" w:rsidRPr="00A001B4" w14:paraId="2CEB6209" w14:textId="77777777" w:rsidTr="00847B0F">
        <w:trPr>
          <w:cantSplit/>
          <w:trHeight w:val="783"/>
        </w:trPr>
        <w:tc>
          <w:tcPr>
            <w:tcW w:w="4147" w:type="dxa"/>
            <w:gridSpan w:val="3"/>
          </w:tcPr>
          <w:p w14:paraId="0B6E35E0" w14:textId="77777777" w:rsidR="00727B04" w:rsidRPr="00A001B4" w:rsidRDefault="00727B04">
            <w:pPr>
              <w:pStyle w:val="ListParagraph"/>
              <w:numPr>
                <w:ilvl w:val="0"/>
                <w:numId w:val="54"/>
              </w:numPr>
              <w:spacing w:after="0" w:line="240" w:lineRule="auto"/>
              <w:jc w:val="both"/>
              <w:rPr>
                <w:b/>
                <w:bCs/>
                <w:lang w:val="ro-RO"/>
              </w:rPr>
            </w:pPr>
            <w:r w:rsidRPr="00A001B4">
              <w:rPr>
                <w:b/>
                <w:bCs/>
                <w:lang w:val="ro-RO"/>
              </w:rPr>
              <w:t xml:space="preserve">CEC Bank- </w:t>
            </w:r>
            <w:r w:rsidRPr="00A001B4">
              <w:rPr>
                <w:lang w:val="ro-RO"/>
              </w:rPr>
              <w:t xml:space="preserve">Contract nr. 325/2020 </w:t>
            </w:r>
          </w:p>
          <w:p w14:paraId="1E159B6F" w14:textId="77777777" w:rsidR="00727B04" w:rsidRPr="00A001B4" w:rsidRDefault="00727B04" w:rsidP="00847B0F">
            <w:pPr>
              <w:rPr>
                <w:rFonts w:cs="Times New Roman"/>
                <w:i/>
                <w:lang w:eastAsia="en-GB"/>
              </w:rPr>
            </w:pPr>
          </w:p>
        </w:tc>
        <w:tc>
          <w:tcPr>
            <w:tcW w:w="2743" w:type="dxa"/>
            <w:gridSpan w:val="3"/>
          </w:tcPr>
          <w:p w14:paraId="3DF8A89F" w14:textId="77777777" w:rsidR="00727B04" w:rsidRPr="00A001B4" w:rsidRDefault="00727B04" w:rsidP="00847B0F">
            <w:pPr>
              <w:pStyle w:val="ListParagraph"/>
              <w:ind w:left="63" w:hanging="63"/>
              <w:rPr>
                <w:lang w:val="ro-RO"/>
              </w:rPr>
            </w:pPr>
            <w:r w:rsidRPr="00A001B4">
              <w:rPr>
                <w:lang w:val="ro-RO"/>
              </w:rPr>
              <w:t></w:t>
            </w:r>
            <w:r w:rsidRPr="00A001B4">
              <w:rPr>
                <w:lang w:val="ro-RO"/>
              </w:rPr>
              <w:tab/>
              <w:t>Derularea de teste de penetrare controlate pentru validarea mecanismelor de securitate existente</w:t>
            </w:r>
          </w:p>
          <w:p w14:paraId="0769B78D" w14:textId="77777777" w:rsidR="00727B04" w:rsidRPr="00A001B4" w:rsidRDefault="00727B04" w:rsidP="00847B0F">
            <w:pPr>
              <w:pStyle w:val="ListParagraph"/>
              <w:ind w:left="63" w:hanging="63"/>
              <w:rPr>
                <w:lang w:val="ro-RO"/>
              </w:rPr>
            </w:pPr>
            <w:r w:rsidRPr="00A001B4">
              <w:rPr>
                <w:lang w:val="ro-RO"/>
              </w:rPr>
              <w:t></w:t>
            </w:r>
            <w:r w:rsidRPr="00A001B4">
              <w:rPr>
                <w:lang w:val="ro-RO"/>
              </w:rPr>
              <w:tab/>
              <w:t>Investigarea comportamentului aplicațiilor în fața unor scenarii de atac simulate</w:t>
            </w:r>
          </w:p>
          <w:p w14:paraId="7DB36340" w14:textId="77777777" w:rsidR="00727B04" w:rsidRPr="00A001B4" w:rsidRDefault="00727B04" w:rsidP="00847B0F">
            <w:pPr>
              <w:pStyle w:val="ListParagraph"/>
              <w:ind w:left="63" w:hanging="63"/>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65F395F1" w14:textId="77777777" w:rsidR="00727B04" w:rsidRPr="00A001B4" w:rsidRDefault="00727B04" w:rsidP="00847B0F">
            <w:pPr>
              <w:pStyle w:val="ListParagraph"/>
              <w:ind w:left="63" w:hanging="63"/>
              <w:rPr>
                <w:lang w:val="ro-RO"/>
              </w:rPr>
            </w:pPr>
            <w:r w:rsidRPr="00A001B4">
              <w:rPr>
                <w:lang w:val="ro-RO"/>
              </w:rPr>
              <w:t></w:t>
            </w:r>
            <w:r w:rsidRPr="00A001B4">
              <w:rPr>
                <w:lang w:val="ro-RO"/>
              </w:rPr>
              <w:tab/>
              <w:t>Evaluarea riscurilor asociate vulnerabilităților detectate, în contextul specific bancar</w:t>
            </w:r>
          </w:p>
          <w:p w14:paraId="4CCC3CF4" w14:textId="77777777" w:rsidR="00727B04" w:rsidRPr="00A001B4" w:rsidRDefault="00727B04" w:rsidP="00847B0F">
            <w:pPr>
              <w:rPr>
                <w:rFonts w:cs="Times New Roman"/>
                <w:lang w:eastAsia="en-GB"/>
              </w:rPr>
            </w:pPr>
            <w:r w:rsidRPr="00A001B4">
              <w:t></w:t>
            </w:r>
            <w:r w:rsidRPr="00A001B4">
              <w:tab/>
              <w:t>Elaborarea de recomandări concrete privind îmbunătățirea posturii de securitate a aplicațiilor</w:t>
            </w:r>
          </w:p>
        </w:tc>
        <w:tc>
          <w:tcPr>
            <w:tcW w:w="2743" w:type="dxa"/>
            <w:gridSpan w:val="4"/>
          </w:tcPr>
          <w:p w14:paraId="524B46E3"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6C941463" w14:textId="77777777" w:rsidTr="00847B0F">
        <w:trPr>
          <w:cantSplit/>
          <w:trHeight w:val="495"/>
        </w:trPr>
        <w:tc>
          <w:tcPr>
            <w:tcW w:w="4147" w:type="dxa"/>
            <w:gridSpan w:val="3"/>
          </w:tcPr>
          <w:p w14:paraId="5D1CB880"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6E16AC15"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76D488A7"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48C4C2CB"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3F71D264"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0CA12EB5"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1E898A35"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A001B4" w:rsidRDefault="00727B04" w:rsidP="00847B0F">
            <w:pPr>
              <w:rPr>
                <w:rFonts w:cs="Times New Roman"/>
                <w:lang w:eastAsia="en-GB"/>
              </w:rPr>
            </w:pPr>
          </w:p>
        </w:tc>
      </w:tr>
      <w:tr w:rsidR="00727B04" w:rsidRPr="00A001B4" w14:paraId="64BF6AC6" w14:textId="77777777" w:rsidTr="00847B0F">
        <w:trPr>
          <w:cantSplit/>
          <w:trHeight w:val="1026"/>
        </w:trPr>
        <w:tc>
          <w:tcPr>
            <w:tcW w:w="4147" w:type="dxa"/>
            <w:gridSpan w:val="3"/>
          </w:tcPr>
          <w:p w14:paraId="07DF04BE"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1C59A5C"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(CEH,CCFS) și experiență solidă în testarea aplicațiilor și infrastructurilor critice, inclusiv pentru proiecte guvernamentale.</w:t>
            </w:r>
          </w:p>
        </w:tc>
      </w:tr>
      <w:tr w:rsidR="00727B04" w:rsidRPr="00A001B4" w14:paraId="596E1D2D" w14:textId="77777777" w:rsidTr="00847B0F">
        <w:trPr>
          <w:cantSplit/>
          <w:trHeight w:val="1026"/>
        </w:trPr>
        <w:tc>
          <w:tcPr>
            <w:tcW w:w="4147" w:type="dxa"/>
            <w:gridSpan w:val="3"/>
          </w:tcPr>
          <w:p w14:paraId="1E702658"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59"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4F7BAD79"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56BADAF0"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00A87437" w14:textId="77777777" w:rsidTr="00847B0F">
        <w:trPr>
          <w:cantSplit/>
          <w:trHeight w:val="210"/>
        </w:trPr>
        <w:tc>
          <w:tcPr>
            <w:tcW w:w="9633" w:type="dxa"/>
            <w:gridSpan w:val="10"/>
          </w:tcPr>
          <w:p w14:paraId="70622814"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7E34E8BD" w14:textId="77777777" w:rsidTr="00847B0F">
        <w:trPr>
          <w:cantSplit/>
          <w:trHeight w:val="480"/>
        </w:trPr>
        <w:tc>
          <w:tcPr>
            <w:tcW w:w="533" w:type="dxa"/>
          </w:tcPr>
          <w:p w14:paraId="597F1980" w14:textId="77777777" w:rsidR="00727B04" w:rsidRPr="00A001B4" w:rsidRDefault="00727B04" w:rsidP="00847B0F">
            <w:pPr>
              <w:rPr>
                <w:rFonts w:cs="Times New Roman"/>
                <w:lang w:eastAsia="en-GB"/>
              </w:rPr>
            </w:pPr>
          </w:p>
        </w:tc>
        <w:tc>
          <w:tcPr>
            <w:tcW w:w="2338" w:type="dxa"/>
          </w:tcPr>
          <w:p w14:paraId="7C023431" w14:textId="77777777" w:rsidR="00727B04" w:rsidRPr="00A001B4" w:rsidRDefault="00727B04" w:rsidP="00847B0F">
            <w:pPr>
              <w:rPr>
                <w:rFonts w:cs="Times New Roman"/>
                <w:lang w:eastAsia="en-GB"/>
              </w:rPr>
            </w:pPr>
            <w:r w:rsidRPr="00A001B4">
              <w:rPr>
                <w:rFonts w:cs="Times New Roman"/>
                <w:lang w:eastAsia="en-GB"/>
              </w:rPr>
              <w:t>Diplomă/</w:t>
            </w:r>
          </w:p>
          <w:p w14:paraId="7B99284B"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3DABC60C"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1D99D7E"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147BAA2A" w14:textId="77777777" w:rsidR="00727B04" w:rsidRPr="00A001B4" w:rsidRDefault="00727B04" w:rsidP="00847B0F">
            <w:pPr>
              <w:rPr>
                <w:rFonts w:cs="Times New Roman"/>
                <w:lang w:eastAsia="en-GB"/>
              </w:rPr>
            </w:pPr>
            <w:r w:rsidRPr="00A001B4">
              <w:rPr>
                <w:rFonts w:cs="Times New Roman"/>
                <w:lang w:eastAsia="en-GB"/>
              </w:rPr>
              <w:t>Perioada</w:t>
            </w:r>
          </w:p>
          <w:p w14:paraId="673BDA5C"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1D2473F3" w14:textId="77777777" w:rsidTr="00847B0F">
        <w:trPr>
          <w:cantSplit/>
          <w:trHeight w:val="66"/>
        </w:trPr>
        <w:tc>
          <w:tcPr>
            <w:tcW w:w="533" w:type="dxa"/>
          </w:tcPr>
          <w:p w14:paraId="4ED19B63"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5A43010D"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E, nr 0043301</w:t>
            </w:r>
          </w:p>
        </w:tc>
        <w:tc>
          <w:tcPr>
            <w:tcW w:w="2165" w:type="dxa"/>
            <w:gridSpan w:val="2"/>
          </w:tcPr>
          <w:p w14:paraId="578C32A0"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387F1B56" w14:textId="77777777" w:rsidR="00727B04" w:rsidRPr="00A001B4" w:rsidRDefault="00727B04" w:rsidP="00847B0F">
            <w:pPr>
              <w:rPr>
                <w:rFonts w:cs="Times New Roman"/>
                <w:lang w:eastAsia="en-GB"/>
              </w:rPr>
            </w:pPr>
            <w:r w:rsidRPr="00A001B4">
              <w:rPr>
                <w:rFonts w:cs="Times New Roman"/>
                <w:lang w:eastAsia="en-GB"/>
              </w:rPr>
              <w:t xml:space="preserve">Inginerie si </w:t>
            </w:r>
            <w:proofErr w:type="spellStart"/>
            <w:r w:rsidRPr="00A001B4">
              <w:rPr>
                <w:rFonts w:cs="Times New Roman"/>
                <w:lang w:eastAsia="en-GB"/>
              </w:rPr>
              <w:t>manangement</w:t>
            </w:r>
            <w:proofErr w:type="spellEnd"/>
          </w:p>
        </w:tc>
        <w:tc>
          <w:tcPr>
            <w:tcW w:w="2298" w:type="dxa"/>
            <w:gridSpan w:val="2"/>
          </w:tcPr>
          <w:p w14:paraId="7F488BB4" w14:textId="77777777" w:rsidR="00727B04" w:rsidRPr="00A001B4" w:rsidRDefault="00727B04" w:rsidP="00847B0F">
            <w:pPr>
              <w:rPr>
                <w:rFonts w:cs="Times New Roman"/>
                <w:lang w:eastAsia="en-GB"/>
              </w:rPr>
            </w:pPr>
            <w:r w:rsidRPr="00A001B4">
              <w:rPr>
                <w:rFonts w:cs="Times New Roman"/>
                <w:lang w:eastAsia="en-GB"/>
              </w:rPr>
              <w:t>Iulie 2014</w:t>
            </w:r>
          </w:p>
        </w:tc>
      </w:tr>
      <w:tr w:rsidR="00727B04" w:rsidRPr="00A001B4" w14:paraId="66B6086B" w14:textId="77777777" w:rsidTr="00847B0F">
        <w:trPr>
          <w:cantSplit/>
          <w:trHeight w:val="50"/>
        </w:trPr>
        <w:tc>
          <w:tcPr>
            <w:tcW w:w="533" w:type="dxa"/>
          </w:tcPr>
          <w:p w14:paraId="1A80F8FD"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60DCAEDE"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Ethical</w:t>
            </w:r>
            <w:proofErr w:type="spellEnd"/>
            <w:r w:rsidRPr="00A001B4">
              <w:rPr>
                <w:rFonts w:cs="Times New Roman"/>
                <w:lang w:eastAsia="en-GB"/>
              </w:rPr>
              <w:t xml:space="preserve"> Hacker (CEH) , nr. ECC46964662688</w:t>
            </w:r>
            <w:r w:rsidRPr="00A001B4">
              <w:rPr>
                <w:rFonts w:cs="Times New Roman"/>
                <w:lang w:eastAsia="en-GB"/>
              </w:rPr>
              <w:tab/>
            </w:r>
            <w:r w:rsidRPr="00A001B4">
              <w:rPr>
                <w:rFonts w:cs="Times New Roman"/>
                <w:lang w:eastAsia="en-GB"/>
              </w:rPr>
              <w:tab/>
            </w:r>
          </w:p>
        </w:tc>
        <w:tc>
          <w:tcPr>
            <w:tcW w:w="2165" w:type="dxa"/>
            <w:gridSpan w:val="2"/>
          </w:tcPr>
          <w:p w14:paraId="0D2D53E4"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1EF8121E" w14:textId="77777777" w:rsidR="00727B04" w:rsidRPr="00A001B4" w:rsidRDefault="00727B04" w:rsidP="00847B0F">
            <w:pPr>
              <w:rPr>
                <w:rFonts w:cs="Times New Roman"/>
                <w:lang w:eastAsia="en-GB"/>
              </w:rPr>
            </w:pPr>
            <w:r w:rsidRPr="00A001B4">
              <w:rPr>
                <w:rFonts w:cs="Times New Roman"/>
                <w:lang w:eastAsia="en-GB"/>
              </w:rPr>
              <w:t>Expert in securitate ofensivă</w:t>
            </w:r>
          </w:p>
        </w:tc>
        <w:tc>
          <w:tcPr>
            <w:tcW w:w="2298" w:type="dxa"/>
            <w:gridSpan w:val="2"/>
          </w:tcPr>
          <w:p w14:paraId="2DDBDCE5" w14:textId="77777777" w:rsidR="00727B04" w:rsidRPr="00A001B4" w:rsidRDefault="00727B04" w:rsidP="00847B0F">
            <w:pPr>
              <w:rPr>
                <w:rFonts w:cs="Times New Roman"/>
                <w:lang w:eastAsia="en-GB"/>
              </w:rPr>
            </w:pPr>
            <w:r w:rsidRPr="00A001B4">
              <w:rPr>
                <w:rFonts w:cs="Times New Roman"/>
                <w:lang w:eastAsia="en-GB"/>
              </w:rPr>
              <w:t>29 iunie 2018-</w:t>
            </w:r>
            <w:r w:rsidRPr="00A001B4">
              <w:t xml:space="preserve">               </w:t>
            </w:r>
            <w:r w:rsidRPr="00A001B4">
              <w:rPr>
                <w:rFonts w:cs="Times New Roman"/>
                <w:lang w:eastAsia="en-GB"/>
              </w:rPr>
              <w:t>30 iunie, 2027</w:t>
            </w:r>
          </w:p>
        </w:tc>
      </w:tr>
      <w:tr w:rsidR="00727B04" w:rsidRPr="00A001B4" w14:paraId="3CAB69E9" w14:textId="77777777" w:rsidTr="00847B0F">
        <w:trPr>
          <w:cantSplit/>
          <w:trHeight w:val="50"/>
        </w:trPr>
        <w:tc>
          <w:tcPr>
            <w:tcW w:w="533" w:type="dxa"/>
          </w:tcPr>
          <w:p w14:paraId="706DD8CB"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4122E17A"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Cybersecurity</w:t>
            </w:r>
            <w:proofErr w:type="spellEnd"/>
            <w:r w:rsidRPr="00A001B4">
              <w:rPr>
                <w:rFonts w:cs="Times New Roman"/>
                <w:lang w:eastAsia="en-GB"/>
              </w:rPr>
              <w:t xml:space="preserve"> Fundamentals Specialist (CCFS)</w:t>
            </w:r>
            <w:r w:rsidRPr="00A001B4">
              <w:t xml:space="preserve"> </w:t>
            </w:r>
            <w:r w:rsidRPr="00A001B4">
              <w:rPr>
                <w:rFonts w:cs="Times New Roman"/>
                <w:lang w:eastAsia="en-GB"/>
              </w:rPr>
              <w:t>1440-6272-6032-1393</w:t>
            </w:r>
          </w:p>
        </w:tc>
        <w:tc>
          <w:tcPr>
            <w:tcW w:w="2165" w:type="dxa"/>
            <w:gridSpan w:val="2"/>
          </w:tcPr>
          <w:p w14:paraId="7230D737" w14:textId="77777777" w:rsidR="00727B04" w:rsidRPr="00A001B4" w:rsidRDefault="00727B04" w:rsidP="00847B0F">
            <w:pPr>
              <w:rPr>
                <w:rFonts w:cs="Times New Roman"/>
                <w:lang w:eastAsia="en-GB"/>
              </w:rPr>
            </w:pPr>
            <w:proofErr w:type="spellStart"/>
            <w:r w:rsidRPr="00A001B4">
              <w:rPr>
                <w:rFonts w:cs="Times New Roman"/>
                <w:lang w:eastAsia="en-GB"/>
              </w:rPr>
              <w:t>Hack</w:t>
            </w:r>
            <w:proofErr w:type="spellEnd"/>
            <w:r w:rsidRPr="00A001B4">
              <w:rPr>
                <w:rFonts w:cs="Times New Roman"/>
                <w:lang w:eastAsia="en-GB"/>
              </w:rPr>
              <w:t xml:space="preserve"> &amp; Fix Academy</w:t>
            </w:r>
          </w:p>
        </w:tc>
        <w:tc>
          <w:tcPr>
            <w:tcW w:w="2299" w:type="dxa"/>
            <w:gridSpan w:val="4"/>
          </w:tcPr>
          <w:p w14:paraId="56BD4746" w14:textId="77777777" w:rsidR="00727B04" w:rsidRPr="00A001B4" w:rsidRDefault="00727B04" w:rsidP="00847B0F">
            <w:pPr>
              <w:rPr>
                <w:rFonts w:cs="Times New Roman"/>
                <w:lang w:eastAsia="en-GB"/>
              </w:rPr>
            </w:pPr>
            <w:r w:rsidRPr="00A001B4">
              <w:rPr>
                <w:rFonts w:cs="Times New Roman"/>
                <w:lang w:eastAsia="en-GB"/>
              </w:rPr>
              <w:t>Specialist certificat în fundamentele securității cibernetice</w:t>
            </w:r>
          </w:p>
        </w:tc>
        <w:tc>
          <w:tcPr>
            <w:tcW w:w="2298" w:type="dxa"/>
            <w:gridSpan w:val="2"/>
          </w:tcPr>
          <w:p w14:paraId="366430A8" w14:textId="77777777" w:rsidR="00727B04" w:rsidRPr="00A001B4" w:rsidRDefault="00727B04" w:rsidP="00847B0F">
            <w:pPr>
              <w:rPr>
                <w:rFonts w:cs="Times New Roman"/>
                <w:lang w:eastAsia="en-GB"/>
              </w:rPr>
            </w:pPr>
            <w:r w:rsidRPr="00A001B4">
              <w:rPr>
                <w:rFonts w:cs="Times New Roman"/>
                <w:lang w:eastAsia="en-GB"/>
              </w:rPr>
              <w:t>21 februarie 2025</w:t>
            </w:r>
          </w:p>
        </w:tc>
      </w:tr>
    </w:tbl>
    <w:p w14:paraId="1BA1FF18" w14:textId="77777777" w:rsidR="000F6DD4" w:rsidRPr="00A001B4" w:rsidRDefault="000F6DD4" w:rsidP="00B42622">
      <w:pPr>
        <w:tabs>
          <w:tab w:val="left" w:pos="851"/>
        </w:tabs>
        <w:adjustRightInd w:val="0"/>
        <w:contextualSpacing/>
        <w:rPr>
          <w:rFonts w:eastAsia="Calibri" w:cs="Times New Roman"/>
        </w:rPr>
      </w:pPr>
    </w:p>
    <w:p w14:paraId="6729896E" w14:textId="77777777" w:rsidR="000F6DD4" w:rsidRPr="00A001B4" w:rsidRDefault="000F6DD4" w:rsidP="00B42622">
      <w:pPr>
        <w:tabs>
          <w:tab w:val="left" w:pos="851"/>
        </w:tabs>
        <w:adjustRightInd w:val="0"/>
        <w:contextualSpacing/>
        <w:rPr>
          <w:rFonts w:eastAsia="Calibri" w:cs="Times New Roman"/>
        </w:rPr>
      </w:pPr>
    </w:p>
    <w:p w14:paraId="32E1FD3D" w14:textId="77777777" w:rsidR="000F6DD4" w:rsidRPr="00A001B4" w:rsidRDefault="000F6DD4" w:rsidP="00B42622">
      <w:pPr>
        <w:tabs>
          <w:tab w:val="left" w:pos="851"/>
        </w:tabs>
        <w:adjustRightInd w:val="0"/>
        <w:contextualSpacing/>
        <w:rPr>
          <w:rFonts w:eastAsia="Calibri" w:cs="Times New Roman"/>
        </w:rPr>
      </w:pPr>
    </w:p>
    <w:p w14:paraId="4005CA11" w14:textId="77777777" w:rsidR="000F6DD4" w:rsidRPr="00A001B4" w:rsidRDefault="000F6DD4" w:rsidP="00B42622">
      <w:pPr>
        <w:tabs>
          <w:tab w:val="left" w:pos="851"/>
        </w:tabs>
        <w:adjustRightInd w:val="0"/>
        <w:contextualSpacing/>
        <w:rPr>
          <w:rFonts w:eastAsia="Calibri" w:cs="Times New Roman"/>
        </w:rPr>
      </w:pPr>
    </w:p>
    <w:p w14:paraId="77B3C76D" w14:textId="77777777" w:rsidR="000F6DD4" w:rsidRPr="00A001B4" w:rsidRDefault="000F6DD4" w:rsidP="00B42622">
      <w:pPr>
        <w:tabs>
          <w:tab w:val="left" w:pos="851"/>
        </w:tabs>
        <w:adjustRightInd w:val="0"/>
        <w:contextualSpacing/>
        <w:rPr>
          <w:rFonts w:eastAsia="Calibri" w:cs="Times New Roman"/>
        </w:rPr>
      </w:pPr>
    </w:p>
    <w:p w14:paraId="60731DB1" w14:textId="77777777" w:rsidR="000F6DD4" w:rsidRPr="00A001B4" w:rsidRDefault="000F6DD4" w:rsidP="00B42622">
      <w:pPr>
        <w:tabs>
          <w:tab w:val="left" w:pos="851"/>
        </w:tabs>
        <w:adjustRightInd w:val="0"/>
        <w:contextualSpacing/>
        <w:rPr>
          <w:rFonts w:eastAsia="Calibri" w:cs="Times New Roman"/>
        </w:rPr>
      </w:pPr>
    </w:p>
    <w:p w14:paraId="2A201F1D" w14:textId="77777777" w:rsidR="000F6DD4" w:rsidRPr="00A001B4" w:rsidRDefault="000F6DD4" w:rsidP="00B42622">
      <w:pPr>
        <w:tabs>
          <w:tab w:val="left" w:pos="851"/>
        </w:tabs>
        <w:adjustRightInd w:val="0"/>
        <w:contextualSpacing/>
        <w:rPr>
          <w:rFonts w:eastAsia="Calibri" w:cs="Times New Roman"/>
        </w:rPr>
      </w:pPr>
    </w:p>
    <w:p w14:paraId="679FC407" w14:textId="77777777" w:rsidR="000F6DD4" w:rsidRPr="00A001B4" w:rsidRDefault="000F6DD4" w:rsidP="00B42622">
      <w:pPr>
        <w:tabs>
          <w:tab w:val="left" w:pos="851"/>
        </w:tabs>
        <w:adjustRightInd w:val="0"/>
        <w:contextualSpacing/>
        <w:rPr>
          <w:rFonts w:eastAsia="Calibri" w:cs="Times New Roman"/>
        </w:rPr>
      </w:pPr>
    </w:p>
    <w:p w14:paraId="114D6FC5" w14:textId="77777777" w:rsidR="000F6DD4" w:rsidRPr="00A001B4" w:rsidRDefault="000F6DD4" w:rsidP="00B42622">
      <w:pPr>
        <w:tabs>
          <w:tab w:val="left" w:pos="851"/>
        </w:tabs>
        <w:adjustRightInd w:val="0"/>
        <w:contextualSpacing/>
        <w:rPr>
          <w:rFonts w:eastAsia="Calibri" w:cs="Times New Roman"/>
        </w:rPr>
      </w:pPr>
    </w:p>
    <w:p w14:paraId="4F1BD95C" w14:textId="77777777" w:rsidR="000F6DD4" w:rsidRPr="00A001B4" w:rsidRDefault="000F6DD4" w:rsidP="00B42622">
      <w:pPr>
        <w:tabs>
          <w:tab w:val="left" w:pos="851"/>
        </w:tabs>
        <w:adjustRightInd w:val="0"/>
        <w:contextualSpacing/>
        <w:rPr>
          <w:rFonts w:eastAsia="Calibri" w:cs="Times New Roman"/>
        </w:rPr>
      </w:pPr>
    </w:p>
    <w:p w14:paraId="6FEFB46A"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5D7FDCB9" w14:textId="77777777" w:rsidTr="00847B0F">
        <w:trPr>
          <w:cantSplit/>
          <w:trHeight w:val="480"/>
        </w:trPr>
        <w:tc>
          <w:tcPr>
            <w:tcW w:w="4147" w:type="dxa"/>
            <w:gridSpan w:val="3"/>
          </w:tcPr>
          <w:p w14:paraId="419011B2" w14:textId="77777777" w:rsidR="00727B04" w:rsidRPr="00A001B4" w:rsidRDefault="00727B04" w:rsidP="00847B0F">
            <w:pPr>
              <w:rPr>
                <w:rFonts w:cs="Times New Roman"/>
                <w:b/>
                <w:bCs/>
                <w:lang w:eastAsia="en-GB"/>
              </w:rPr>
            </w:pPr>
            <w:r w:rsidRPr="00A001B4">
              <w:rPr>
                <w:rFonts w:cs="Times New Roman"/>
                <w:b/>
                <w:bCs/>
                <w:lang w:eastAsia="en-GB"/>
              </w:rPr>
              <w:t>Nume și prenume expert: Iulia Maria Gheorghiu</w:t>
            </w:r>
          </w:p>
        </w:tc>
        <w:tc>
          <w:tcPr>
            <w:tcW w:w="5486" w:type="dxa"/>
            <w:gridSpan w:val="7"/>
          </w:tcPr>
          <w:p w14:paraId="4F03BD3E"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4237D958" w14:textId="77777777" w:rsidTr="00847B0F">
        <w:trPr>
          <w:cantSplit/>
          <w:trHeight w:val="480"/>
        </w:trPr>
        <w:tc>
          <w:tcPr>
            <w:tcW w:w="4147" w:type="dxa"/>
            <w:gridSpan w:val="3"/>
          </w:tcPr>
          <w:p w14:paraId="0D437FF3"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71903F7A" w14:textId="77777777" w:rsidR="00727B04" w:rsidRPr="00A001B4" w:rsidRDefault="00727B04" w:rsidP="00847B0F">
            <w:pPr>
              <w:rPr>
                <w:rFonts w:cs="Times New Roman"/>
                <w:lang w:eastAsia="en-GB"/>
              </w:rPr>
            </w:pPr>
            <w:r w:rsidRPr="00A001B4">
              <w:rPr>
                <w:rFonts w:cs="Times New Roman"/>
                <w:lang w:eastAsia="en-GB"/>
              </w:rPr>
              <w:t>Telefon: +40 749 255 252</w:t>
            </w:r>
          </w:p>
        </w:tc>
        <w:tc>
          <w:tcPr>
            <w:tcW w:w="2651" w:type="dxa"/>
            <w:gridSpan w:val="3"/>
          </w:tcPr>
          <w:p w14:paraId="45E01FFC"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iulia.gheorghiu@safetech.ro</w:t>
            </w:r>
          </w:p>
        </w:tc>
      </w:tr>
      <w:tr w:rsidR="00727B04" w:rsidRPr="00A001B4" w14:paraId="42E89B63" w14:textId="77777777" w:rsidTr="00847B0F">
        <w:trPr>
          <w:cantSplit/>
          <w:trHeight w:val="480"/>
        </w:trPr>
        <w:tc>
          <w:tcPr>
            <w:tcW w:w="4147" w:type="dxa"/>
            <w:gridSpan w:val="3"/>
          </w:tcPr>
          <w:p w14:paraId="7399D3CA"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6F5EEFE1" w14:textId="77777777" w:rsidR="00727B04" w:rsidRPr="00A001B4" w:rsidRDefault="00727B04" w:rsidP="00847B0F">
            <w:pPr>
              <w:rPr>
                <w:rFonts w:cs="Times New Roman"/>
                <w:lang w:eastAsia="en-GB"/>
              </w:rPr>
            </w:pPr>
            <w:r w:rsidRPr="00A001B4">
              <w:rPr>
                <w:rFonts w:cs="Times New Roman"/>
                <w:lang w:eastAsia="en-GB"/>
              </w:rPr>
              <w:t>Selectați:</w:t>
            </w:r>
          </w:p>
          <w:p w14:paraId="2825828D" w14:textId="77777777" w:rsidR="00727B04" w:rsidRPr="00A001B4" w:rsidRDefault="00727B04" w:rsidP="00847B0F">
            <w:pPr>
              <w:rPr>
                <w:rFonts w:cs="Times New Roman"/>
                <w:lang w:eastAsia="en-GB"/>
              </w:rPr>
            </w:pPr>
            <w:r w:rsidRPr="00A001B4">
              <w:rPr>
                <w:rFonts w:cs="Times New Roman"/>
                <w:lang w:eastAsia="en-GB"/>
              </w:rPr>
              <w:t>x Angajat</w:t>
            </w:r>
          </w:p>
          <w:p w14:paraId="420E1FC8" w14:textId="77777777" w:rsidR="00727B04" w:rsidRPr="00A001B4" w:rsidRDefault="00727B04" w:rsidP="00847B0F">
            <w:pPr>
              <w:rPr>
                <w:rFonts w:cs="Times New Roman"/>
                <w:lang w:eastAsia="en-GB"/>
              </w:rPr>
            </w:pPr>
            <w:r w:rsidRPr="00A001B4">
              <w:rPr>
                <w:rFonts w:cs="Times New Roman"/>
                <w:lang w:eastAsia="en-GB"/>
              </w:rPr>
              <w:t>□ Liber profesionist</w:t>
            </w:r>
          </w:p>
          <w:p w14:paraId="32E61D37" w14:textId="77777777" w:rsidR="00727B04" w:rsidRPr="00A001B4" w:rsidRDefault="00727B04" w:rsidP="00847B0F">
            <w:pPr>
              <w:rPr>
                <w:rFonts w:cs="Times New Roman"/>
                <w:lang w:eastAsia="en-GB"/>
              </w:rPr>
            </w:pPr>
            <w:r w:rsidRPr="00A001B4">
              <w:rPr>
                <w:rFonts w:cs="Times New Roman"/>
                <w:lang w:eastAsia="en-GB"/>
              </w:rPr>
              <w:t>□ Subcontractant</w:t>
            </w:r>
          </w:p>
          <w:p w14:paraId="40FB8D7D"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0D6FCB55"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A001B4" w:rsidRDefault="00727B04" w:rsidP="00847B0F">
            <w:pPr>
              <w:rPr>
                <w:rFonts w:cs="Times New Roman"/>
                <w:b/>
                <w:lang w:eastAsia="en-GB"/>
              </w:rPr>
            </w:pPr>
            <w:r w:rsidRPr="00A001B4">
              <w:rPr>
                <w:rFonts w:cs="Times New Roman"/>
                <w:lang w:eastAsia="en-GB"/>
              </w:rPr>
              <w:t>84 luni</w:t>
            </w:r>
          </w:p>
        </w:tc>
      </w:tr>
      <w:tr w:rsidR="00727B04" w:rsidRPr="00A001B4" w14:paraId="3A68E68C" w14:textId="77777777" w:rsidTr="00847B0F">
        <w:trPr>
          <w:cantSplit/>
          <w:trHeight w:val="711"/>
        </w:trPr>
        <w:tc>
          <w:tcPr>
            <w:tcW w:w="4147" w:type="dxa"/>
            <w:gridSpan w:val="3"/>
          </w:tcPr>
          <w:p w14:paraId="709E0AF1"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7A16A18E"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5140B4E7"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79BC3396" w14:textId="77777777" w:rsidTr="00847B0F">
        <w:trPr>
          <w:cantSplit/>
          <w:trHeight w:val="480"/>
        </w:trPr>
        <w:tc>
          <w:tcPr>
            <w:tcW w:w="4147" w:type="dxa"/>
            <w:gridSpan w:val="3"/>
          </w:tcPr>
          <w:p w14:paraId="65616086"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1217144E" w14:textId="77777777" w:rsidTr="00847B0F">
        <w:trPr>
          <w:cantSplit/>
          <w:trHeight w:val="480"/>
        </w:trPr>
        <w:tc>
          <w:tcPr>
            <w:tcW w:w="4147" w:type="dxa"/>
            <w:gridSpan w:val="3"/>
          </w:tcPr>
          <w:p w14:paraId="4413EB37"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B338235"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w:t>
            </w:r>
            <w:proofErr w:type="spellStart"/>
            <w:r w:rsidRPr="00A001B4">
              <w:rPr>
                <w:rFonts w:cs="Times New Roman"/>
                <w:i/>
                <w:lang w:eastAsia="en-GB"/>
              </w:rPr>
              <w:t>Nationala</w:t>
            </w:r>
            <w:proofErr w:type="spellEnd"/>
            <w:r w:rsidRPr="00A001B4">
              <w:rPr>
                <w:rFonts w:cs="Times New Roman"/>
                <w:i/>
                <w:lang w:eastAsia="en-GB"/>
              </w:rPr>
              <w:t xml:space="preserve"> de </w:t>
            </w:r>
            <w:proofErr w:type="spellStart"/>
            <w:r w:rsidRPr="00A001B4">
              <w:rPr>
                <w:rFonts w:cs="Times New Roman"/>
                <w:i/>
                <w:lang w:eastAsia="en-GB"/>
              </w:rPr>
              <w:t>Aparare</w:t>
            </w:r>
            <w:proofErr w:type="spellEnd"/>
            <w:r w:rsidRPr="00A001B4">
              <w:rPr>
                <w:rFonts w:cs="Times New Roman"/>
                <w:i/>
                <w:lang w:eastAsia="en-GB"/>
              </w:rPr>
              <w:t xml:space="preserve"> Carol I- Facultatea de Securitate si </w:t>
            </w:r>
            <w:proofErr w:type="spellStart"/>
            <w:r w:rsidRPr="00A001B4">
              <w:rPr>
                <w:rFonts w:cs="Times New Roman"/>
                <w:i/>
                <w:lang w:eastAsia="en-GB"/>
              </w:rPr>
              <w:t>Aparare</w:t>
            </w:r>
            <w:proofErr w:type="spellEnd"/>
          </w:p>
        </w:tc>
      </w:tr>
      <w:tr w:rsidR="00727B04" w:rsidRPr="00A001B4" w14:paraId="58B6E732" w14:textId="77777777" w:rsidTr="00847B0F">
        <w:trPr>
          <w:cantSplit/>
          <w:trHeight w:val="306"/>
        </w:trPr>
        <w:tc>
          <w:tcPr>
            <w:tcW w:w="4147" w:type="dxa"/>
            <w:gridSpan w:val="3"/>
          </w:tcPr>
          <w:p w14:paraId="1A72C124"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3F683C86"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1CE6AE3C"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w:t>
            </w:r>
            <w:proofErr w:type="spellStart"/>
            <w:r w:rsidRPr="00A001B4">
              <w:rPr>
                <w:rFonts w:cs="Times New Roman"/>
                <w:i/>
                <w:lang w:eastAsia="en-GB"/>
              </w:rPr>
              <w:t>Comptia</w:t>
            </w:r>
            <w:proofErr w:type="spellEnd"/>
            <w:r w:rsidRPr="00A001B4">
              <w:rPr>
                <w:rFonts w:cs="Times New Roman"/>
                <w:i/>
                <w:lang w:eastAsia="en-GB"/>
              </w:rPr>
              <w:t xml:space="preserve"> </w:t>
            </w:r>
            <w:proofErr w:type="spellStart"/>
            <w:r w:rsidRPr="00A001B4">
              <w:rPr>
                <w:rFonts w:cs="Times New Roman"/>
                <w:i/>
                <w:lang w:eastAsia="en-GB"/>
              </w:rPr>
              <w:t>Security</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39D3717B" w14:textId="77777777" w:rsidTr="00847B0F">
        <w:trPr>
          <w:cantSplit/>
          <w:trHeight w:val="306"/>
        </w:trPr>
        <w:tc>
          <w:tcPr>
            <w:tcW w:w="4147" w:type="dxa"/>
            <w:gridSpan w:val="3"/>
          </w:tcPr>
          <w:p w14:paraId="7BD05A3A"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677ACC05" w14:textId="77777777" w:rsidTr="00847B0F">
        <w:trPr>
          <w:cantSplit/>
          <w:trHeight w:val="306"/>
        </w:trPr>
        <w:tc>
          <w:tcPr>
            <w:tcW w:w="4147" w:type="dxa"/>
            <w:gridSpan w:val="3"/>
          </w:tcPr>
          <w:p w14:paraId="7FB54CE7"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5EB10FBB"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49B56FC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508DB58D"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4BE61A3E" w14:textId="77777777" w:rsidTr="00847B0F">
        <w:trPr>
          <w:cantSplit/>
          <w:trHeight w:val="531"/>
        </w:trPr>
        <w:tc>
          <w:tcPr>
            <w:tcW w:w="4147" w:type="dxa"/>
            <w:gridSpan w:val="3"/>
          </w:tcPr>
          <w:p w14:paraId="6CF1C7EF"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12902027"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3E2E231A" w14:textId="77777777" w:rsidR="00727B04" w:rsidRPr="00A001B4" w:rsidRDefault="00727B04" w:rsidP="00847B0F">
            <w:pPr>
              <w:ind w:hanging="79"/>
              <w:jc w:val="left"/>
              <w:rPr>
                <w:rFonts w:cs="Times New Roman"/>
                <w:i/>
                <w:lang w:eastAsia="en-GB"/>
              </w:rPr>
            </w:pPr>
            <w:r w:rsidRPr="00A001B4">
              <w:rPr>
                <w:rFonts w:cs="Times New Roman"/>
                <w:i/>
                <w:lang w:eastAsia="en-GB"/>
              </w:rPr>
              <w:t>consultanta de specialitate in proiecte;</w:t>
            </w:r>
          </w:p>
          <w:p w14:paraId="0B05795C"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implementarea </w:t>
            </w:r>
            <w:proofErr w:type="spellStart"/>
            <w:r w:rsidRPr="00A001B4">
              <w:rPr>
                <w:rFonts w:cs="Times New Roman"/>
                <w:i/>
                <w:lang w:eastAsia="en-GB"/>
              </w:rPr>
              <w:t>solutiilor</w:t>
            </w:r>
            <w:proofErr w:type="spellEnd"/>
            <w:r w:rsidRPr="00A001B4">
              <w:rPr>
                <w:rFonts w:cs="Times New Roman"/>
                <w:i/>
                <w:lang w:eastAsia="en-GB"/>
              </w:rPr>
              <w:t xml:space="preserve"> de securitate;</w:t>
            </w:r>
          </w:p>
          <w:p w14:paraId="6C0D7AE3"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scanare si identificare </w:t>
            </w:r>
            <w:proofErr w:type="spellStart"/>
            <w:r w:rsidRPr="00A001B4">
              <w:rPr>
                <w:rFonts w:cs="Times New Roman"/>
                <w:i/>
                <w:lang w:eastAsia="en-GB"/>
              </w:rPr>
              <w:t>vulnerabilitati</w:t>
            </w:r>
            <w:proofErr w:type="spellEnd"/>
            <w:r w:rsidRPr="00A001B4">
              <w:rPr>
                <w:rFonts w:cs="Times New Roman"/>
                <w:i/>
                <w:lang w:eastAsia="en-GB"/>
              </w:rPr>
              <w:t xml:space="preserve"> la nivelul </w:t>
            </w:r>
            <w:proofErr w:type="spellStart"/>
            <w:r w:rsidRPr="00A001B4">
              <w:rPr>
                <w:rFonts w:cs="Times New Roman"/>
                <w:i/>
                <w:lang w:eastAsia="en-GB"/>
              </w:rPr>
              <w:t>aplicatiilor</w:t>
            </w:r>
            <w:proofErr w:type="spellEnd"/>
            <w:r w:rsidRPr="00A001B4">
              <w:rPr>
                <w:rFonts w:cs="Times New Roman"/>
                <w:i/>
                <w:lang w:eastAsia="en-GB"/>
              </w:rPr>
              <w:t xml:space="preserve">, </w:t>
            </w:r>
            <w:proofErr w:type="spellStart"/>
            <w:r w:rsidRPr="00A001B4">
              <w:rPr>
                <w:rFonts w:cs="Times New Roman"/>
                <w:i/>
                <w:lang w:eastAsia="en-GB"/>
              </w:rPr>
              <w:t>retelelor</w:t>
            </w:r>
            <w:proofErr w:type="spellEnd"/>
            <w:r w:rsidRPr="00A001B4">
              <w:rPr>
                <w:rFonts w:cs="Times New Roman"/>
                <w:i/>
                <w:lang w:eastAsia="en-GB"/>
              </w:rPr>
              <w:t xml:space="preserve"> si sistemelor informatice;</w:t>
            </w:r>
          </w:p>
          <w:p w14:paraId="5C3046B5"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evaluare si propunere </w:t>
            </w:r>
            <w:proofErr w:type="spellStart"/>
            <w:r w:rsidRPr="00A001B4">
              <w:rPr>
                <w:rFonts w:cs="Times New Roman"/>
                <w:i/>
                <w:lang w:eastAsia="en-GB"/>
              </w:rPr>
              <w:t>solutii</w:t>
            </w:r>
            <w:proofErr w:type="spellEnd"/>
            <w:r w:rsidRPr="00A001B4">
              <w:rPr>
                <w:rFonts w:cs="Times New Roman"/>
                <w:i/>
                <w:lang w:eastAsia="en-GB"/>
              </w:rPr>
              <w:t xml:space="preserve"> de remediere a </w:t>
            </w:r>
            <w:proofErr w:type="spellStart"/>
            <w:r w:rsidRPr="00A001B4">
              <w:rPr>
                <w:rFonts w:cs="Times New Roman"/>
                <w:i/>
                <w:lang w:eastAsia="en-GB"/>
              </w:rPr>
              <w:t>vulnerabilitatilor</w:t>
            </w:r>
            <w:proofErr w:type="spellEnd"/>
            <w:r w:rsidRPr="00A001B4">
              <w:rPr>
                <w:rFonts w:cs="Times New Roman"/>
                <w:i/>
                <w:lang w:eastAsia="en-GB"/>
              </w:rPr>
              <w:t>;</w:t>
            </w:r>
          </w:p>
          <w:p w14:paraId="43156B57" w14:textId="77777777" w:rsidR="00727B04" w:rsidRPr="00A001B4" w:rsidRDefault="00727B04" w:rsidP="00847B0F">
            <w:pPr>
              <w:rPr>
                <w:rFonts w:cs="Times New Roman"/>
                <w:i/>
                <w:lang w:eastAsia="en-GB"/>
              </w:rPr>
            </w:pPr>
            <w:r w:rsidRPr="00A001B4">
              <w:rPr>
                <w:rFonts w:cs="Times New Roman"/>
                <w:i/>
                <w:lang w:eastAsia="en-GB"/>
              </w:rPr>
              <w:t xml:space="preserve">analiza riscurilor din punct de vedere al </w:t>
            </w:r>
            <w:proofErr w:type="spellStart"/>
            <w:r w:rsidRPr="00A001B4">
              <w:rPr>
                <w:rFonts w:cs="Times New Roman"/>
                <w:i/>
                <w:lang w:eastAsia="en-GB"/>
              </w:rPr>
              <w:t>securitatii</w:t>
            </w:r>
            <w:proofErr w:type="spellEnd"/>
            <w:r w:rsidRPr="00A001B4">
              <w:rPr>
                <w:rFonts w:cs="Times New Roman"/>
                <w:i/>
                <w:lang w:eastAsia="en-GB"/>
              </w:rPr>
              <w:t xml:space="preserve"> </w:t>
            </w:r>
            <w:proofErr w:type="spellStart"/>
            <w:r w:rsidRPr="00A001B4">
              <w:rPr>
                <w:rFonts w:cs="Times New Roman"/>
                <w:i/>
                <w:lang w:eastAsia="en-GB"/>
              </w:rPr>
              <w:t>informatiilor</w:t>
            </w:r>
            <w:proofErr w:type="spellEnd"/>
          </w:p>
        </w:tc>
        <w:tc>
          <w:tcPr>
            <w:tcW w:w="1892" w:type="dxa"/>
            <w:gridSpan w:val="4"/>
          </w:tcPr>
          <w:p w14:paraId="27C3BD6D"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05B6ABB6"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2CBFF62F" w14:textId="77777777" w:rsidTr="00847B0F">
        <w:trPr>
          <w:cantSplit/>
          <w:trHeight w:val="783"/>
        </w:trPr>
        <w:tc>
          <w:tcPr>
            <w:tcW w:w="4147" w:type="dxa"/>
            <w:gridSpan w:val="3"/>
          </w:tcPr>
          <w:p w14:paraId="55898E0B"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191B2DD1"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42B95B08"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5BE60CE8"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238A19AB"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0407727E"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0B7FAE37" w14:textId="77777777" w:rsidTr="00847B0F">
        <w:trPr>
          <w:cantSplit/>
          <w:trHeight w:val="783"/>
        </w:trPr>
        <w:tc>
          <w:tcPr>
            <w:tcW w:w="4147" w:type="dxa"/>
            <w:gridSpan w:val="3"/>
          </w:tcPr>
          <w:p w14:paraId="5B543B92"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497E295A" w14:textId="77777777" w:rsidR="00727B04" w:rsidRPr="00A001B4" w:rsidRDefault="00727B04" w:rsidP="00847B0F">
            <w:pPr>
              <w:jc w:val="left"/>
              <w:rPr>
                <w:rFonts w:cs="Times New Roman"/>
                <w:lang w:eastAsia="en-GB"/>
              </w:rPr>
            </w:pPr>
            <w:r w:rsidRPr="00A001B4">
              <w:rPr>
                <w:rFonts w:cs="Times New Roman"/>
                <w:lang w:eastAsia="en-GB"/>
              </w:rPr>
              <w:t>consultanta de specialitate in proiecte;</w:t>
            </w:r>
          </w:p>
          <w:p w14:paraId="08054F52" w14:textId="77777777" w:rsidR="00727B04" w:rsidRPr="00A001B4" w:rsidRDefault="00727B04" w:rsidP="00847B0F">
            <w:pPr>
              <w:jc w:val="left"/>
              <w:rPr>
                <w:rFonts w:cs="Times New Roman"/>
                <w:lang w:eastAsia="en-GB"/>
              </w:rPr>
            </w:pPr>
            <w:r w:rsidRPr="00A001B4">
              <w:rPr>
                <w:rFonts w:cs="Times New Roman"/>
                <w:lang w:eastAsia="en-GB"/>
              </w:rPr>
              <w:t xml:space="preserve">implementarea </w:t>
            </w:r>
            <w:proofErr w:type="spellStart"/>
            <w:r w:rsidRPr="00A001B4">
              <w:rPr>
                <w:rFonts w:cs="Times New Roman"/>
                <w:lang w:eastAsia="en-GB"/>
              </w:rPr>
              <w:t>solutiilor</w:t>
            </w:r>
            <w:proofErr w:type="spellEnd"/>
            <w:r w:rsidRPr="00A001B4">
              <w:rPr>
                <w:rFonts w:cs="Times New Roman"/>
                <w:lang w:eastAsia="en-GB"/>
              </w:rPr>
              <w:t xml:space="preserve"> de securitate;</w:t>
            </w:r>
          </w:p>
          <w:p w14:paraId="4EC0A64C" w14:textId="77777777" w:rsidR="00727B04" w:rsidRPr="00A001B4" w:rsidRDefault="00727B04" w:rsidP="00847B0F">
            <w:pPr>
              <w:jc w:val="left"/>
              <w:rPr>
                <w:rFonts w:cs="Times New Roman"/>
                <w:lang w:eastAsia="en-GB"/>
              </w:rPr>
            </w:pPr>
            <w:r w:rsidRPr="00A001B4">
              <w:rPr>
                <w:rFonts w:cs="Times New Roman"/>
                <w:lang w:eastAsia="en-GB"/>
              </w:rPr>
              <w:t xml:space="preserve">scanare si identificare </w:t>
            </w:r>
            <w:proofErr w:type="spellStart"/>
            <w:r w:rsidRPr="00A001B4">
              <w:rPr>
                <w:rFonts w:cs="Times New Roman"/>
                <w:lang w:eastAsia="en-GB"/>
              </w:rPr>
              <w:t>vulnerabilitati</w:t>
            </w:r>
            <w:proofErr w:type="spellEnd"/>
            <w:r w:rsidRPr="00A001B4">
              <w:rPr>
                <w:rFonts w:cs="Times New Roman"/>
                <w:lang w:eastAsia="en-GB"/>
              </w:rPr>
              <w:t xml:space="preserve"> la nivelul </w:t>
            </w:r>
            <w:proofErr w:type="spellStart"/>
            <w:r w:rsidRPr="00A001B4">
              <w:rPr>
                <w:rFonts w:cs="Times New Roman"/>
                <w:lang w:eastAsia="en-GB"/>
              </w:rPr>
              <w:t>aplicatiilor</w:t>
            </w:r>
            <w:proofErr w:type="spellEnd"/>
            <w:r w:rsidRPr="00A001B4">
              <w:rPr>
                <w:rFonts w:cs="Times New Roman"/>
                <w:lang w:eastAsia="en-GB"/>
              </w:rPr>
              <w:t xml:space="preserve">, </w:t>
            </w:r>
            <w:proofErr w:type="spellStart"/>
            <w:r w:rsidRPr="00A001B4">
              <w:rPr>
                <w:rFonts w:cs="Times New Roman"/>
                <w:lang w:eastAsia="en-GB"/>
              </w:rPr>
              <w:t>retelelor</w:t>
            </w:r>
            <w:proofErr w:type="spellEnd"/>
            <w:r w:rsidRPr="00A001B4">
              <w:rPr>
                <w:rFonts w:cs="Times New Roman"/>
                <w:lang w:eastAsia="en-GB"/>
              </w:rPr>
              <w:t xml:space="preserve"> si sistemelor informatice;</w:t>
            </w:r>
          </w:p>
          <w:p w14:paraId="4FB8A393" w14:textId="77777777" w:rsidR="00727B04" w:rsidRPr="00A001B4" w:rsidRDefault="00727B04" w:rsidP="00847B0F">
            <w:pPr>
              <w:jc w:val="left"/>
              <w:rPr>
                <w:rFonts w:cs="Times New Roman"/>
                <w:lang w:eastAsia="en-GB"/>
              </w:rPr>
            </w:pPr>
            <w:r w:rsidRPr="00A001B4">
              <w:rPr>
                <w:rFonts w:cs="Times New Roman"/>
                <w:lang w:eastAsia="en-GB"/>
              </w:rPr>
              <w:t xml:space="preserve">evaluare si propunere </w:t>
            </w:r>
            <w:proofErr w:type="spellStart"/>
            <w:r w:rsidRPr="00A001B4">
              <w:rPr>
                <w:rFonts w:cs="Times New Roman"/>
                <w:lang w:eastAsia="en-GB"/>
              </w:rPr>
              <w:t>solutii</w:t>
            </w:r>
            <w:proofErr w:type="spellEnd"/>
            <w:r w:rsidRPr="00A001B4">
              <w:rPr>
                <w:rFonts w:cs="Times New Roman"/>
                <w:lang w:eastAsia="en-GB"/>
              </w:rPr>
              <w:t xml:space="preserve"> de remediere a </w:t>
            </w:r>
            <w:proofErr w:type="spellStart"/>
            <w:r w:rsidRPr="00A001B4">
              <w:rPr>
                <w:rFonts w:cs="Times New Roman"/>
                <w:lang w:eastAsia="en-GB"/>
              </w:rPr>
              <w:t>vulnerabilitatilor</w:t>
            </w:r>
            <w:proofErr w:type="spellEnd"/>
            <w:r w:rsidRPr="00A001B4">
              <w:rPr>
                <w:rFonts w:cs="Times New Roman"/>
                <w:lang w:eastAsia="en-GB"/>
              </w:rPr>
              <w:t>;</w:t>
            </w:r>
          </w:p>
          <w:p w14:paraId="796822CE" w14:textId="77777777" w:rsidR="00727B04" w:rsidRPr="00A001B4" w:rsidRDefault="00727B04" w:rsidP="00847B0F">
            <w:pPr>
              <w:rPr>
                <w:rFonts w:cs="Times New Roman"/>
                <w:lang w:eastAsia="en-GB"/>
              </w:rPr>
            </w:pPr>
            <w:r w:rsidRPr="00A001B4">
              <w:rPr>
                <w:rFonts w:cs="Times New Roman"/>
                <w:lang w:eastAsia="en-GB"/>
              </w:rPr>
              <w:t xml:space="preserve">analiza riscurilor din punct de vedere al </w:t>
            </w:r>
            <w:proofErr w:type="spellStart"/>
            <w:r w:rsidRPr="00A001B4">
              <w:rPr>
                <w:rFonts w:cs="Times New Roman"/>
                <w:lang w:eastAsia="en-GB"/>
              </w:rPr>
              <w:t>securitatii</w:t>
            </w:r>
            <w:proofErr w:type="spellEnd"/>
            <w:r w:rsidRPr="00A001B4">
              <w:rPr>
                <w:rFonts w:cs="Times New Roman"/>
                <w:lang w:eastAsia="en-GB"/>
              </w:rPr>
              <w:t xml:space="preserve"> </w:t>
            </w:r>
            <w:proofErr w:type="spellStart"/>
            <w:r w:rsidRPr="00A001B4">
              <w:rPr>
                <w:rFonts w:cs="Times New Roman"/>
                <w:lang w:eastAsia="en-GB"/>
              </w:rPr>
              <w:t>informatiilor</w:t>
            </w:r>
            <w:proofErr w:type="spellEnd"/>
          </w:p>
        </w:tc>
        <w:tc>
          <w:tcPr>
            <w:tcW w:w="2743" w:type="dxa"/>
            <w:gridSpan w:val="4"/>
          </w:tcPr>
          <w:p w14:paraId="2B0C21F6"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5DCD01EE" w14:textId="77777777" w:rsidTr="00847B0F">
        <w:trPr>
          <w:cantSplit/>
          <w:trHeight w:val="783"/>
        </w:trPr>
        <w:tc>
          <w:tcPr>
            <w:tcW w:w="4147" w:type="dxa"/>
            <w:gridSpan w:val="3"/>
          </w:tcPr>
          <w:p w14:paraId="3C4B3146" w14:textId="77777777" w:rsidR="00727B04" w:rsidRPr="00A001B4" w:rsidRDefault="00727B04" w:rsidP="00847B0F">
            <w:pPr>
              <w:rPr>
                <w:rFonts w:cs="Times New Roman"/>
                <w:i/>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2743" w:type="dxa"/>
            <w:gridSpan w:val="3"/>
          </w:tcPr>
          <w:p w14:paraId="2BAE143C" w14:textId="77777777" w:rsidR="00727B04" w:rsidRPr="00A001B4" w:rsidRDefault="00727B04" w:rsidP="00847B0F">
            <w:pPr>
              <w:pStyle w:val="ListParagraph"/>
              <w:ind w:left="63"/>
              <w:rPr>
                <w:lang w:val="ro-RO"/>
              </w:rPr>
            </w:pPr>
            <w:r w:rsidRPr="00A001B4">
              <w:rPr>
                <w:lang w:val="ro-RO"/>
              </w:rPr>
              <w:t>consultanta de specialitate in proiecte;</w:t>
            </w:r>
          </w:p>
          <w:p w14:paraId="504B186A" w14:textId="77777777" w:rsidR="00727B04" w:rsidRPr="00A001B4" w:rsidRDefault="00727B04" w:rsidP="00847B0F">
            <w:pPr>
              <w:pStyle w:val="ListParagraph"/>
              <w:ind w:left="63"/>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6BF47372" w14:textId="77777777" w:rsidR="00727B04" w:rsidRPr="00A001B4" w:rsidRDefault="00727B04" w:rsidP="00847B0F">
            <w:pPr>
              <w:pStyle w:val="ListParagraph"/>
              <w:ind w:left="63"/>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1BFDCD8F" w14:textId="77777777" w:rsidR="00727B04" w:rsidRPr="00A001B4" w:rsidRDefault="00727B04" w:rsidP="00847B0F">
            <w:pPr>
              <w:pStyle w:val="ListParagraph"/>
              <w:ind w:left="63"/>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72C3A510" w14:textId="77777777" w:rsidR="00727B04" w:rsidRPr="00A001B4" w:rsidRDefault="00727B04" w:rsidP="00847B0F">
            <w:pPr>
              <w:rPr>
                <w:rFonts w:cs="Times New Roman"/>
                <w:lang w:eastAsia="en-GB"/>
              </w:rPr>
            </w:pPr>
            <w:r w:rsidRPr="00A001B4">
              <w:t xml:space="preserve">analiza riscurilor din punct de vedere al </w:t>
            </w:r>
            <w:proofErr w:type="spellStart"/>
            <w:r w:rsidRPr="00A001B4">
              <w:t>securitatii</w:t>
            </w:r>
            <w:proofErr w:type="spellEnd"/>
            <w:r w:rsidRPr="00A001B4">
              <w:t xml:space="preserve"> </w:t>
            </w:r>
            <w:proofErr w:type="spellStart"/>
            <w:r w:rsidRPr="00A001B4">
              <w:t>informatiilor</w:t>
            </w:r>
            <w:proofErr w:type="spellEnd"/>
          </w:p>
        </w:tc>
        <w:tc>
          <w:tcPr>
            <w:tcW w:w="2743" w:type="dxa"/>
            <w:gridSpan w:val="4"/>
          </w:tcPr>
          <w:p w14:paraId="56A046E7" w14:textId="77777777" w:rsidR="00727B04" w:rsidRPr="00A001B4" w:rsidRDefault="00727B04" w:rsidP="00847B0F">
            <w:pPr>
              <w:rPr>
                <w:rFonts w:cs="Times New Roman"/>
                <w:lang w:eastAsia="en-GB"/>
              </w:rPr>
            </w:pPr>
            <w:r w:rsidRPr="00A001B4">
              <w:t>perioada 14.08.2024 – 31.12.2024</w:t>
            </w:r>
          </w:p>
        </w:tc>
      </w:tr>
      <w:tr w:rsidR="00727B04" w:rsidRPr="00A001B4" w14:paraId="74A95749" w14:textId="77777777" w:rsidTr="00847B0F">
        <w:trPr>
          <w:cantSplit/>
          <w:trHeight w:val="783"/>
        </w:trPr>
        <w:tc>
          <w:tcPr>
            <w:tcW w:w="4147" w:type="dxa"/>
            <w:gridSpan w:val="3"/>
          </w:tcPr>
          <w:p w14:paraId="1CCFE486" w14:textId="77777777" w:rsidR="00727B04" w:rsidRPr="00A001B4" w:rsidRDefault="00727B04" w:rsidP="00847B0F">
            <w:pPr>
              <w:rPr>
                <w:rFonts w:cs="Times New Roman"/>
                <w:i/>
                <w:lang w:eastAsia="en-GB"/>
              </w:rPr>
            </w:pPr>
            <w:r w:rsidRPr="00A001B4">
              <w:rPr>
                <w:rFonts w:cs="Times New Roman"/>
                <w:i/>
                <w:lang w:eastAsia="en-GB"/>
              </w:rPr>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6E7EB315" w14:textId="77777777" w:rsidR="00727B04" w:rsidRPr="00A001B4" w:rsidRDefault="00727B04" w:rsidP="00847B0F">
            <w:pPr>
              <w:suppressAutoHyphens w:val="0"/>
              <w:spacing w:before="0" w:after="160" w:line="259" w:lineRule="auto"/>
              <w:jc w:val="left"/>
            </w:pPr>
            <w:r w:rsidRPr="00A001B4">
              <w:t>consultanta de specialitate in proiecte;</w:t>
            </w:r>
          </w:p>
          <w:p w14:paraId="0DA914A2" w14:textId="77777777" w:rsidR="00727B04" w:rsidRPr="00A001B4" w:rsidRDefault="00727B04" w:rsidP="00847B0F">
            <w:pPr>
              <w:suppressAutoHyphens w:val="0"/>
              <w:spacing w:before="0" w:after="160" w:line="259" w:lineRule="auto"/>
              <w:jc w:val="left"/>
            </w:pPr>
            <w:r w:rsidRPr="00A001B4">
              <w:t xml:space="preserve">implementarea </w:t>
            </w:r>
            <w:proofErr w:type="spellStart"/>
            <w:r w:rsidRPr="00A001B4">
              <w:t>solutiilor</w:t>
            </w:r>
            <w:proofErr w:type="spellEnd"/>
            <w:r w:rsidRPr="00A001B4">
              <w:t xml:space="preserve"> de securitate;</w:t>
            </w:r>
          </w:p>
          <w:p w14:paraId="2A8942D3" w14:textId="77777777" w:rsidR="00727B04" w:rsidRPr="00A001B4" w:rsidRDefault="00727B04" w:rsidP="00847B0F">
            <w:pPr>
              <w:suppressAutoHyphens w:val="0"/>
              <w:spacing w:before="0" w:after="160" w:line="259" w:lineRule="auto"/>
              <w:jc w:val="left"/>
            </w:pPr>
            <w:r w:rsidRPr="00A001B4">
              <w:t xml:space="preserve">scanare si identificare </w:t>
            </w:r>
            <w:proofErr w:type="spellStart"/>
            <w:r w:rsidRPr="00A001B4">
              <w:t>vulnerabilitati</w:t>
            </w:r>
            <w:proofErr w:type="spellEnd"/>
            <w:r w:rsidRPr="00A001B4">
              <w:t xml:space="preserve"> la nivelul </w:t>
            </w:r>
            <w:proofErr w:type="spellStart"/>
            <w:r w:rsidRPr="00A001B4">
              <w:t>aplicatiilor</w:t>
            </w:r>
            <w:proofErr w:type="spellEnd"/>
            <w:r w:rsidRPr="00A001B4">
              <w:t xml:space="preserve">, </w:t>
            </w:r>
            <w:proofErr w:type="spellStart"/>
            <w:r w:rsidRPr="00A001B4">
              <w:t>retelelor</w:t>
            </w:r>
            <w:proofErr w:type="spellEnd"/>
            <w:r w:rsidRPr="00A001B4">
              <w:t xml:space="preserve"> si sistemelor informatice;</w:t>
            </w:r>
          </w:p>
          <w:p w14:paraId="6ED5666D" w14:textId="77777777" w:rsidR="00727B04" w:rsidRPr="00A001B4" w:rsidRDefault="00727B04" w:rsidP="00847B0F">
            <w:pPr>
              <w:suppressAutoHyphens w:val="0"/>
              <w:spacing w:before="0" w:after="160" w:line="259" w:lineRule="auto"/>
              <w:jc w:val="left"/>
            </w:pPr>
            <w:r w:rsidRPr="00A001B4">
              <w:t xml:space="preserve">evaluare si propunere </w:t>
            </w:r>
            <w:proofErr w:type="spellStart"/>
            <w:r w:rsidRPr="00A001B4">
              <w:t>solutii</w:t>
            </w:r>
            <w:proofErr w:type="spellEnd"/>
            <w:r w:rsidRPr="00A001B4">
              <w:t xml:space="preserve"> de remediere a </w:t>
            </w:r>
            <w:proofErr w:type="spellStart"/>
            <w:r w:rsidRPr="00A001B4">
              <w:t>vulnerabilitatilor</w:t>
            </w:r>
            <w:proofErr w:type="spellEnd"/>
            <w:r w:rsidRPr="00A001B4">
              <w:t>;</w:t>
            </w:r>
          </w:p>
          <w:p w14:paraId="0BC75245" w14:textId="77777777" w:rsidR="00727B04" w:rsidRPr="00A001B4" w:rsidRDefault="00727B04" w:rsidP="00847B0F">
            <w:pPr>
              <w:rPr>
                <w:rFonts w:cs="Times New Roman"/>
                <w:lang w:eastAsia="en-GB"/>
              </w:rPr>
            </w:pPr>
            <w:r w:rsidRPr="00A001B4">
              <w:t xml:space="preserve">analiza riscurilor din punct de vedere al </w:t>
            </w:r>
            <w:proofErr w:type="spellStart"/>
            <w:r w:rsidRPr="00A001B4">
              <w:t>securitatii</w:t>
            </w:r>
            <w:proofErr w:type="spellEnd"/>
            <w:r w:rsidRPr="00A001B4">
              <w:t xml:space="preserve"> </w:t>
            </w:r>
            <w:proofErr w:type="spellStart"/>
            <w:r w:rsidRPr="00A001B4">
              <w:t>informatiilor</w:t>
            </w:r>
            <w:proofErr w:type="spellEnd"/>
          </w:p>
        </w:tc>
        <w:tc>
          <w:tcPr>
            <w:tcW w:w="2743" w:type="dxa"/>
            <w:gridSpan w:val="4"/>
          </w:tcPr>
          <w:p w14:paraId="78ABDF7B" w14:textId="77777777" w:rsidR="00727B04" w:rsidRPr="00A001B4" w:rsidRDefault="00727B04" w:rsidP="00847B0F">
            <w:pPr>
              <w:rPr>
                <w:rFonts w:cs="Times New Roman"/>
                <w:lang w:eastAsia="en-GB"/>
              </w:rPr>
            </w:pPr>
            <w:r w:rsidRPr="00A001B4">
              <w:t>Perioada 31.10.2023- prezent</w:t>
            </w:r>
          </w:p>
        </w:tc>
      </w:tr>
      <w:tr w:rsidR="00727B04" w:rsidRPr="00A001B4" w14:paraId="325EB00A" w14:textId="77777777" w:rsidTr="00847B0F">
        <w:trPr>
          <w:cantSplit/>
          <w:trHeight w:val="783"/>
        </w:trPr>
        <w:tc>
          <w:tcPr>
            <w:tcW w:w="4147" w:type="dxa"/>
            <w:gridSpan w:val="3"/>
          </w:tcPr>
          <w:p w14:paraId="1F86710D" w14:textId="77777777" w:rsidR="00727B04" w:rsidRPr="00A001B4" w:rsidRDefault="00727B04">
            <w:pPr>
              <w:pStyle w:val="ListParagraph"/>
              <w:numPr>
                <w:ilvl w:val="0"/>
                <w:numId w:val="55"/>
              </w:numPr>
              <w:spacing w:after="0" w:line="240" w:lineRule="auto"/>
              <w:jc w:val="both"/>
              <w:rPr>
                <w:b/>
                <w:bCs/>
                <w:lang w:val="ro-RO"/>
              </w:rPr>
            </w:pPr>
            <w:r w:rsidRPr="00A001B4">
              <w:rPr>
                <w:b/>
                <w:bCs/>
                <w:lang w:val="ro-RO"/>
              </w:rPr>
              <w:lastRenderedPageBreak/>
              <w:t xml:space="preserve">Aeroport </w:t>
            </w:r>
            <w:proofErr w:type="spellStart"/>
            <w:r w:rsidRPr="00A001B4">
              <w:rPr>
                <w:b/>
                <w:bCs/>
                <w:lang w:val="ro-RO"/>
              </w:rPr>
              <w:t>Kogalniceanu</w:t>
            </w:r>
            <w:proofErr w:type="spellEnd"/>
            <w:r w:rsidRPr="00A001B4">
              <w:rPr>
                <w:b/>
                <w:bCs/>
                <w:lang w:val="ro-RO"/>
              </w:rPr>
              <w:t xml:space="preserve">- </w:t>
            </w:r>
            <w:r w:rsidRPr="00A001B4">
              <w:rPr>
                <w:lang w:val="ro-RO"/>
              </w:rPr>
              <w:t>Contract 643LA/13.05.2024 / 481 13.05.2024</w:t>
            </w:r>
          </w:p>
          <w:p w14:paraId="03ABB7FF" w14:textId="77777777" w:rsidR="00727B04" w:rsidRPr="00A001B4" w:rsidRDefault="00727B04" w:rsidP="00847B0F">
            <w:pPr>
              <w:rPr>
                <w:rFonts w:cs="Times New Roman"/>
                <w:i/>
                <w:lang w:eastAsia="en-GB"/>
              </w:rPr>
            </w:pPr>
          </w:p>
        </w:tc>
        <w:tc>
          <w:tcPr>
            <w:tcW w:w="2743" w:type="dxa"/>
            <w:gridSpan w:val="3"/>
          </w:tcPr>
          <w:p w14:paraId="6DBE74EB" w14:textId="77777777" w:rsidR="00727B04" w:rsidRPr="00A001B4" w:rsidRDefault="00727B04" w:rsidP="00847B0F">
            <w:pPr>
              <w:suppressAutoHyphens w:val="0"/>
              <w:spacing w:before="0" w:after="160" w:line="259" w:lineRule="auto"/>
              <w:jc w:val="left"/>
            </w:pPr>
            <w:r w:rsidRPr="00A001B4">
              <w:t>consultanta de specialitate in proiecte;</w:t>
            </w:r>
          </w:p>
          <w:p w14:paraId="3E985FEB" w14:textId="77777777" w:rsidR="00727B04" w:rsidRPr="00A001B4" w:rsidRDefault="00727B04" w:rsidP="00847B0F">
            <w:pPr>
              <w:suppressAutoHyphens w:val="0"/>
              <w:spacing w:before="0" w:after="160" w:line="259" w:lineRule="auto"/>
              <w:jc w:val="left"/>
            </w:pPr>
            <w:r w:rsidRPr="00A001B4">
              <w:t xml:space="preserve">implementarea </w:t>
            </w:r>
            <w:proofErr w:type="spellStart"/>
            <w:r w:rsidRPr="00A001B4">
              <w:t>solutiilor</w:t>
            </w:r>
            <w:proofErr w:type="spellEnd"/>
            <w:r w:rsidRPr="00A001B4">
              <w:t xml:space="preserve"> de securitate;</w:t>
            </w:r>
          </w:p>
          <w:p w14:paraId="76A4A0A5" w14:textId="77777777" w:rsidR="00727B04" w:rsidRPr="00A001B4" w:rsidRDefault="00727B04" w:rsidP="00847B0F">
            <w:pPr>
              <w:suppressAutoHyphens w:val="0"/>
              <w:spacing w:before="0" w:after="160" w:line="259" w:lineRule="auto"/>
              <w:jc w:val="left"/>
            </w:pPr>
            <w:r w:rsidRPr="00A001B4">
              <w:t xml:space="preserve">scanare si identificare </w:t>
            </w:r>
            <w:proofErr w:type="spellStart"/>
            <w:r w:rsidRPr="00A001B4">
              <w:t>vulnerabilitati</w:t>
            </w:r>
            <w:proofErr w:type="spellEnd"/>
            <w:r w:rsidRPr="00A001B4">
              <w:t xml:space="preserve"> la nivelul </w:t>
            </w:r>
            <w:proofErr w:type="spellStart"/>
            <w:r w:rsidRPr="00A001B4">
              <w:t>aplicatiilor</w:t>
            </w:r>
            <w:proofErr w:type="spellEnd"/>
            <w:r w:rsidRPr="00A001B4">
              <w:t xml:space="preserve">, </w:t>
            </w:r>
            <w:proofErr w:type="spellStart"/>
            <w:r w:rsidRPr="00A001B4">
              <w:t>retelelor</w:t>
            </w:r>
            <w:proofErr w:type="spellEnd"/>
            <w:r w:rsidRPr="00A001B4">
              <w:t xml:space="preserve"> si sistemelor informatice;</w:t>
            </w:r>
          </w:p>
          <w:p w14:paraId="24B3D7D3" w14:textId="77777777" w:rsidR="00727B04" w:rsidRPr="00A001B4" w:rsidRDefault="00727B04" w:rsidP="00847B0F">
            <w:pPr>
              <w:suppressAutoHyphens w:val="0"/>
              <w:spacing w:before="0" w:after="160" w:line="259" w:lineRule="auto"/>
              <w:jc w:val="left"/>
            </w:pPr>
            <w:r w:rsidRPr="00A001B4">
              <w:t xml:space="preserve">evaluare si propunere </w:t>
            </w:r>
            <w:proofErr w:type="spellStart"/>
            <w:r w:rsidRPr="00A001B4">
              <w:t>solutii</w:t>
            </w:r>
            <w:proofErr w:type="spellEnd"/>
            <w:r w:rsidRPr="00A001B4">
              <w:t xml:space="preserve"> de remediere a </w:t>
            </w:r>
            <w:proofErr w:type="spellStart"/>
            <w:r w:rsidRPr="00A001B4">
              <w:t>vulnerabilitatilor</w:t>
            </w:r>
            <w:proofErr w:type="spellEnd"/>
            <w:r w:rsidRPr="00A001B4">
              <w:t>;</w:t>
            </w:r>
          </w:p>
          <w:p w14:paraId="226B7320" w14:textId="77777777" w:rsidR="00727B04" w:rsidRPr="00A001B4" w:rsidRDefault="00727B04" w:rsidP="00847B0F">
            <w:pPr>
              <w:rPr>
                <w:rFonts w:cs="Times New Roman"/>
                <w:lang w:eastAsia="en-GB"/>
              </w:rPr>
            </w:pPr>
            <w:r w:rsidRPr="00A001B4">
              <w:t xml:space="preserve">analiza riscurilor din punct de vedere al </w:t>
            </w:r>
            <w:proofErr w:type="spellStart"/>
            <w:r w:rsidRPr="00A001B4">
              <w:t>securitatii</w:t>
            </w:r>
            <w:proofErr w:type="spellEnd"/>
            <w:r w:rsidRPr="00A001B4">
              <w:t xml:space="preserve"> </w:t>
            </w:r>
            <w:proofErr w:type="spellStart"/>
            <w:r w:rsidRPr="00A001B4">
              <w:t>informatiilor</w:t>
            </w:r>
            <w:proofErr w:type="spellEnd"/>
          </w:p>
        </w:tc>
        <w:tc>
          <w:tcPr>
            <w:tcW w:w="2743" w:type="dxa"/>
            <w:gridSpan w:val="4"/>
          </w:tcPr>
          <w:p w14:paraId="0F2C5251" w14:textId="77777777" w:rsidR="00727B04" w:rsidRPr="00A001B4" w:rsidRDefault="00727B04" w:rsidP="00847B0F">
            <w:pPr>
              <w:rPr>
                <w:rFonts w:cs="Times New Roman"/>
                <w:lang w:eastAsia="en-GB"/>
              </w:rPr>
            </w:pPr>
            <w:r w:rsidRPr="00A001B4">
              <w:t>Perioada 13.05.2024-31.12.2024</w:t>
            </w:r>
          </w:p>
        </w:tc>
      </w:tr>
      <w:tr w:rsidR="00727B04" w:rsidRPr="00A001B4" w14:paraId="428D25A8" w14:textId="77777777" w:rsidTr="00847B0F">
        <w:trPr>
          <w:cantSplit/>
          <w:trHeight w:val="783"/>
        </w:trPr>
        <w:tc>
          <w:tcPr>
            <w:tcW w:w="4147" w:type="dxa"/>
            <w:gridSpan w:val="3"/>
          </w:tcPr>
          <w:p w14:paraId="75943577" w14:textId="77777777" w:rsidR="00727B04" w:rsidRPr="00A001B4" w:rsidRDefault="00727B04">
            <w:pPr>
              <w:pStyle w:val="ListParagraph"/>
              <w:numPr>
                <w:ilvl w:val="0"/>
                <w:numId w:val="55"/>
              </w:numPr>
              <w:spacing w:after="0" w:line="240" w:lineRule="auto"/>
              <w:jc w:val="both"/>
              <w:rPr>
                <w:b/>
                <w:bCs/>
                <w:lang w:val="ro-RO"/>
              </w:rPr>
            </w:pPr>
            <w:proofErr w:type="spellStart"/>
            <w:r w:rsidRPr="00A001B4">
              <w:rPr>
                <w:b/>
                <w:bCs/>
                <w:lang w:val="ro-RO"/>
              </w:rPr>
              <w:t>Turbomecanica</w:t>
            </w:r>
            <w:proofErr w:type="spellEnd"/>
            <w:r w:rsidRPr="00A001B4">
              <w:rPr>
                <w:b/>
                <w:bCs/>
                <w:lang w:val="ro-RO"/>
              </w:rPr>
              <w:t xml:space="preserve"> </w:t>
            </w:r>
            <w:r w:rsidRPr="00A001B4">
              <w:rPr>
                <w:lang w:val="ro-RO"/>
              </w:rPr>
              <w:t>Contract nr.53 / 30.01.2025</w:t>
            </w:r>
          </w:p>
          <w:p w14:paraId="51D3FB28" w14:textId="77777777" w:rsidR="00727B04" w:rsidRPr="00A001B4" w:rsidRDefault="00727B04" w:rsidP="00847B0F">
            <w:pPr>
              <w:rPr>
                <w:rFonts w:cs="Times New Roman"/>
                <w:i/>
                <w:lang w:eastAsia="en-GB"/>
              </w:rPr>
            </w:pPr>
          </w:p>
        </w:tc>
        <w:tc>
          <w:tcPr>
            <w:tcW w:w="2743" w:type="dxa"/>
            <w:gridSpan w:val="3"/>
          </w:tcPr>
          <w:p w14:paraId="4C572125" w14:textId="77777777" w:rsidR="00727B04" w:rsidRPr="00A001B4" w:rsidRDefault="00727B04" w:rsidP="00847B0F">
            <w:pPr>
              <w:pStyle w:val="ListParagraph"/>
              <w:ind w:left="204"/>
              <w:rPr>
                <w:lang w:val="ro-RO"/>
              </w:rPr>
            </w:pPr>
            <w:r w:rsidRPr="00A001B4">
              <w:rPr>
                <w:lang w:val="ro-RO"/>
              </w:rPr>
              <w:t>consultanta de specialitate in proiecte;</w:t>
            </w:r>
          </w:p>
          <w:p w14:paraId="459F6CB2" w14:textId="77777777" w:rsidR="00727B04" w:rsidRPr="00A001B4" w:rsidRDefault="00727B04" w:rsidP="00847B0F">
            <w:pPr>
              <w:pStyle w:val="ListParagraph"/>
              <w:ind w:left="204"/>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1019C3DB" w14:textId="77777777" w:rsidR="00727B04" w:rsidRPr="00A001B4" w:rsidRDefault="00727B04" w:rsidP="00847B0F">
            <w:pPr>
              <w:pStyle w:val="ListParagraph"/>
              <w:ind w:left="204"/>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477B5E35" w14:textId="77777777" w:rsidR="00727B04" w:rsidRPr="00A001B4" w:rsidRDefault="00727B04" w:rsidP="00847B0F">
            <w:pPr>
              <w:pStyle w:val="ListParagraph"/>
              <w:ind w:left="204"/>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62D9F330" w14:textId="77777777" w:rsidR="00727B04" w:rsidRPr="00A001B4" w:rsidRDefault="00727B04" w:rsidP="00847B0F">
            <w:pPr>
              <w:rPr>
                <w:rFonts w:cs="Times New Roman"/>
                <w:lang w:eastAsia="en-GB"/>
              </w:rPr>
            </w:pPr>
            <w:r w:rsidRPr="00A001B4">
              <w:t xml:space="preserve">analiza riscurilor din punct de vedere al </w:t>
            </w:r>
            <w:proofErr w:type="spellStart"/>
            <w:r w:rsidRPr="00A001B4">
              <w:t>securitatii</w:t>
            </w:r>
            <w:proofErr w:type="spellEnd"/>
            <w:r w:rsidRPr="00A001B4">
              <w:t xml:space="preserve"> </w:t>
            </w:r>
            <w:proofErr w:type="spellStart"/>
            <w:r w:rsidRPr="00A001B4">
              <w:t>informatiilor</w:t>
            </w:r>
            <w:proofErr w:type="spellEnd"/>
          </w:p>
        </w:tc>
        <w:tc>
          <w:tcPr>
            <w:tcW w:w="2743" w:type="dxa"/>
            <w:gridSpan w:val="4"/>
          </w:tcPr>
          <w:p w14:paraId="5E5373C5" w14:textId="77777777" w:rsidR="00727B04" w:rsidRPr="00A001B4" w:rsidRDefault="00727B04" w:rsidP="00847B0F">
            <w:pPr>
              <w:rPr>
                <w:rFonts w:cs="Times New Roman"/>
                <w:lang w:eastAsia="en-GB"/>
              </w:rPr>
            </w:pPr>
            <w:r w:rsidRPr="00A001B4">
              <w:t>Perioada 30.01.2025- prezent</w:t>
            </w:r>
          </w:p>
        </w:tc>
      </w:tr>
      <w:tr w:rsidR="00727B04" w:rsidRPr="00A001B4" w14:paraId="31B9D8B4" w14:textId="77777777" w:rsidTr="00847B0F">
        <w:trPr>
          <w:cantSplit/>
          <w:trHeight w:val="783"/>
        </w:trPr>
        <w:tc>
          <w:tcPr>
            <w:tcW w:w="4147" w:type="dxa"/>
            <w:gridSpan w:val="3"/>
          </w:tcPr>
          <w:p w14:paraId="3BEA76BF" w14:textId="77777777" w:rsidR="00727B04" w:rsidRPr="00A001B4" w:rsidRDefault="00727B04">
            <w:pPr>
              <w:pStyle w:val="ListParagraph"/>
              <w:numPr>
                <w:ilvl w:val="0"/>
                <w:numId w:val="55"/>
              </w:numPr>
              <w:spacing w:after="0" w:line="240" w:lineRule="auto"/>
              <w:jc w:val="both"/>
              <w:rPr>
                <w:b/>
                <w:bCs/>
                <w:lang w:val="ro-RO"/>
              </w:rPr>
            </w:pPr>
            <w:r w:rsidRPr="00A001B4">
              <w:rPr>
                <w:b/>
                <w:bCs/>
                <w:lang w:val="ro-RO"/>
              </w:rPr>
              <w:t xml:space="preserve">CEC Bank- </w:t>
            </w:r>
            <w:r w:rsidRPr="00A001B4">
              <w:rPr>
                <w:lang w:val="ro-RO"/>
              </w:rPr>
              <w:t xml:space="preserve">Contract nr. 325/2020 </w:t>
            </w:r>
          </w:p>
          <w:p w14:paraId="2CDA59A0" w14:textId="77777777" w:rsidR="00727B04" w:rsidRPr="00A001B4" w:rsidRDefault="00727B04" w:rsidP="00847B0F">
            <w:pPr>
              <w:rPr>
                <w:rFonts w:cs="Times New Roman"/>
                <w:i/>
                <w:lang w:eastAsia="en-GB"/>
              </w:rPr>
            </w:pPr>
          </w:p>
        </w:tc>
        <w:tc>
          <w:tcPr>
            <w:tcW w:w="2743" w:type="dxa"/>
            <w:gridSpan w:val="3"/>
          </w:tcPr>
          <w:p w14:paraId="4FAD199A" w14:textId="77777777" w:rsidR="00727B04" w:rsidRPr="00A001B4" w:rsidRDefault="00727B04" w:rsidP="00847B0F">
            <w:pPr>
              <w:pStyle w:val="ListParagraph"/>
              <w:ind w:left="63" w:hanging="63"/>
              <w:rPr>
                <w:lang w:val="ro-RO"/>
              </w:rPr>
            </w:pPr>
            <w:r w:rsidRPr="00A001B4">
              <w:rPr>
                <w:lang w:val="ro-RO"/>
              </w:rPr>
              <w:t>consultanta de specialitate in proiecte;</w:t>
            </w:r>
          </w:p>
          <w:p w14:paraId="3EBC17EA" w14:textId="77777777" w:rsidR="00727B04" w:rsidRPr="00A001B4" w:rsidRDefault="00727B04" w:rsidP="00847B0F">
            <w:pPr>
              <w:pStyle w:val="ListParagraph"/>
              <w:ind w:left="63" w:hanging="63"/>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50EE4639" w14:textId="77777777" w:rsidR="00727B04" w:rsidRPr="00A001B4" w:rsidRDefault="00727B04" w:rsidP="00847B0F">
            <w:pPr>
              <w:pStyle w:val="ListParagraph"/>
              <w:ind w:left="63" w:hanging="63"/>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6008C6DB" w14:textId="77777777" w:rsidR="00727B04" w:rsidRPr="00A001B4" w:rsidRDefault="00727B04" w:rsidP="00847B0F">
            <w:pPr>
              <w:pStyle w:val="ListParagraph"/>
              <w:ind w:left="63" w:hanging="63"/>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4BC1AAB5" w14:textId="77777777" w:rsidR="00727B04" w:rsidRPr="00A001B4" w:rsidRDefault="00727B04" w:rsidP="00847B0F">
            <w:pPr>
              <w:rPr>
                <w:rFonts w:cs="Times New Roman"/>
                <w:lang w:eastAsia="en-GB"/>
              </w:rPr>
            </w:pPr>
            <w:r w:rsidRPr="00A001B4">
              <w:t xml:space="preserve">analiza riscurilor din punct de vedere al </w:t>
            </w:r>
            <w:proofErr w:type="spellStart"/>
            <w:r w:rsidRPr="00A001B4">
              <w:t>securitatii</w:t>
            </w:r>
            <w:proofErr w:type="spellEnd"/>
            <w:r w:rsidRPr="00A001B4">
              <w:t xml:space="preserve"> </w:t>
            </w:r>
            <w:proofErr w:type="spellStart"/>
            <w:r w:rsidRPr="00A001B4">
              <w:t>informatiilor</w:t>
            </w:r>
            <w:proofErr w:type="spellEnd"/>
          </w:p>
        </w:tc>
        <w:tc>
          <w:tcPr>
            <w:tcW w:w="2743" w:type="dxa"/>
            <w:gridSpan w:val="4"/>
          </w:tcPr>
          <w:p w14:paraId="5FBEB1DA"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1BE5CED4" w14:textId="77777777" w:rsidTr="00847B0F">
        <w:trPr>
          <w:cantSplit/>
          <w:trHeight w:val="495"/>
        </w:trPr>
        <w:tc>
          <w:tcPr>
            <w:tcW w:w="4147" w:type="dxa"/>
            <w:gridSpan w:val="3"/>
          </w:tcPr>
          <w:p w14:paraId="41BB496E"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134D4603"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1683A8E0"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118C5818"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501C5162"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696AED13"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4615CEE3"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A001B4" w:rsidRDefault="00727B04" w:rsidP="00847B0F">
            <w:pPr>
              <w:rPr>
                <w:rFonts w:cs="Times New Roman"/>
                <w:lang w:eastAsia="en-GB"/>
              </w:rPr>
            </w:pPr>
          </w:p>
        </w:tc>
      </w:tr>
      <w:tr w:rsidR="00727B04" w:rsidRPr="00A001B4" w14:paraId="2C9BD44A" w14:textId="77777777" w:rsidTr="00847B0F">
        <w:trPr>
          <w:cantSplit/>
          <w:trHeight w:val="1026"/>
        </w:trPr>
        <w:tc>
          <w:tcPr>
            <w:tcW w:w="4147" w:type="dxa"/>
            <w:gridSpan w:val="3"/>
          </w:tcPr>
          <w:p w14:paraId="5A3C6C50"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5B1415F9"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w:t>
            </w:r>
            <w:proofErr w:type="spellStart"/>
            <w:r w:rsidRPr="00A001B4">
              <w:rPr>
                <w:rFonts w:cs="Times New Roman"/>
                <w:i/>
                <w:lang w:eastAsia="en-GB"/>
              </w:rPr>
              <w:t>Comptia</w:t>
            </w:r>
            <w:proofErr w:type="spellEnd"/>
            <w:r w:rsidRPr="00A001B4">
              <w:rPr>
                <w:rFonts w:cs="Times New Roman"/>
                <w:i/>
                <w:lang w:eastAsia="en-GB"/>
              </w:rPr>
              <w:t xml:space="preserve"> </w:t>
            </w:r>
            <w:proofErr w:type="spellStart"/>
            <w:r w:rsidRPr="00A001B4">
              <w:rPr>
                <w:rFonts w:cs="Times New Roman"/>
                <w:i/>
                <w:lang w:eastAsia="en-GB"/>
              </w:rPr>
              <w:t>Security</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0538AFE6" w14:textId="77777777" w:rsidTr="00847B0F">
        <w:trPr>
          <w:cantSplit/>
          <w:trHeight w:val="1026"/>
        </w:trPr>
        <w:tc>
          <w:tcPr>
            <w:tcW w:w="4147" w:type="dxa"/>
            <w:gridSpan w:val="3"/>
          </w:tcPr>
          <w:p w14:paraId="712BE4C2"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60"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3BF3EA6D"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17752C7F"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7FBA0567" w14:textId="77777777" w:rsidTr="00847B0F">
        <w:trPr>
          <w:cantSplit/>
          <w:trHeight w:val="210"/>
        </w:trPr>
        <w:tc>
          <w:tcPr>
            <w:tcW w:w="9633" w:type="dxa"/>
            <w:gridSpan w:val="10"/>
          </w:tcPr>
          <w:p w14:paraId="6AC0C106"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4CD491C1" w14:textId="77777777" w:rsidTr="00847B0F">
        <w:trPr>
          <w:cantSplit/>
          <w:trHeight w:val="480"/>
        </w:trPr>
        <w:tc>
          <w:tcPr>
            <w:tcW w:w="533" w:type="dxa"/>
          </w:tcPr>
          <w:p w14:paraId="1E6E34C9" w14:textId="77777777" w:rsidR="00727B04" w:rsidRPr="00A001B4" w:rsidRDefault="00727B04" w:rsidP="00847B0F">
            <w:pPr>
              <w:rPr>
                <w:rFonts w:cs="Times New Roman"/>
                <w:lang w:eastAsia="en-GB"/>
              </w:rPr>
            </w:pPr>
          </w:p>
        </w:tc>
        <w:tc>
          <w:tcPr>
            <w:tcW w:w="2338" w:type="dxa"/>
          </w:tcPr>
          <w:p w14:paraId="04EBB9F2" w14:textId="77777777" w:rsidR="00727B04" w:rsidRPr="00A001B4" w:rsidRDefault="00727B04" w:rsidP="00847B0F">
            <w:pPr>
              <w:rPr>
                <w:rFonts w:cs="Times New Roman"/>
                <w:lang w:eastAsia="en-GB"/>
              </w:rPr>
            </w:pPr>
            <w:r w:rsidRPr="00A001B4">
              <w:rPr>
                <w:rFonts w:cs="Times New Roman"/>
                <w:lang w:eastAsia="en-GB"/>
              </w:rPr>
              <w:t>Diplomă/</w:t>
            </w:r>
          </w:p>
          <w:p w14:paraId="624931DC"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2D0AA090"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BBE6D69"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2378185B" w14:textId="77777777" w:rsidR="00727B04" w:rsidRPr="00A001B4" w:rsidRDefault="00727B04" w:rsidP="00847B0F">
            <w:pPr>
              <w:rPr>
                <w:rFonts w:cs="Times New Roman"/>
                <w:lang w:eastAsia="en-GB"/>
              </w:rPr>
            </w:pPr>
            <w:r w:rsidRPr="00A001B4">
              <w:rPr>
                <w:rFonts w:cs="Times New Roman"/>
                <w:lang w:eastAsia="en-GB"/>
              </w:rPr>
              <w:t>Perioada</w:t>
            </w:r>
          </w:p>
          <w:p w14:paraId="514B3246"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404CB9D6" w14:textId="77777777" w:rsidTr="00847B0F">
        <w:trPr>
          <w:cantSplit/>
          <w:trHeight w:val="66"/>
        </w:trPr>
        <w:tc>
          <w:tcPr>
            <w:tcW w:w="533" w:type="dxa"/>
          </w:tcPr>
          <w:p w14:paraId="11E8694A"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1C1BFCFF"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LA, nr 0453278</w:t>
            </w:r>
          </w:p>
        </w:tc>
        <w:tc>
          <w:tcPr>
            <w:tcW w:w="2165" w:type="dxa"/>
            <w:gridSpan w:val="2"/>
          </w:tcPr>
          <w:p w14:paraId="78C5968E"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
        </w:tc>
        <w:tc>
          <w:tcPr>
            <w:tcW w:w="2299" w:type="dxa"/>
            <w:gridSpan w:val="4"/>
          </w:tcPr>
          <w:p w14:paraId="4F2DB035" w14:textId="77777777" w:rsidR="00727B04" w:rsidRPr="00A001B4" w:rsidRDefault="00727B04" w:rsidP="00847B0F">
            <w:pPr>
              <w:rPr>
                <w:rFonts w:cs="Times New Roman"/>
                <w:lang w:eastAsia="en-GB"/>
              </w:rPr>
            </w:pPr>
            <w:r w:rsidRPr="00A001B4">
              <w:rPr>
                <w:rFonts w:cs="Times New Roman"/>
                <w:lang w:eastAsia="en-GB"/>
              </w:rPr>
              <w:t xml:space="preserve">Sisteme </w:t>
            </w:r>
            <w:proofErr w:type="spellStart"/>
            <w:r w:rsidRPr="00A001B4">
              <w:rPr>
                <w:rFonts w:cs="Times New Roman"/>
                <w:lang w:eastAsia="en-GB"/>
              </w:rPr>
              <w:t>Informationale</w:t>
            </w:r>
            <w:proofErr w:type="spellEnd"/>
          </w:p>
        </w:tc>
        <w:tc>
          <w:tcPr>
            <w:tcW w:w="2298" w:type="dxa"/>
            <w:gridSpan w:val="2"/>
          </w:tcPr>
          <w:p w14:paraId="26CDCD61" w14:textId="77777777" w:rsidR="00727B04" w:rsidRPr="00A001B4" w:rsidRDefault="00727B04" w:rsidP="00847B0F">
            <w:pPr>
              <w:rPr>
                <w:rFonts w:cs="Times New Roman"/>
                <w:lang w:eastAsia="en-GB"/>
              </w:rPr>
            </w:pPr>
            <w:r w:rsidRPr="00A001B4">
              <w:rPr>
                <w:rFonts w:cs="Times New Roman"/>
                <w:lang w:eastAsia="en-GB"/>
              </w:rPr>
              <w:t>Iulie 2019</w:t>
            </w:r>
          </w:p>
        </w:tc>
      </w:tr>
      <w:tr w:rsidR="00727B04" w:rsidRPr="00A001B4" w14:paraId="747DBF9C" w14:textId="77777777" w:rsidTr="00847B0F">
        <w:trPr>
          <w:cantSplit/>
          <w:trHeight w:val="50"/>
        </w:trPr>
        <w:tc>
          <w:tcPr>
            <w:tcW w:w="533" w:type="dxa"/>
          </w:tcPr>
          <w:p w14:paraId="5A82180A"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4BE1148B"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+ 1EYB0M6SKJB4QEKX</w:t>
            </w:r>
            <w:r w:rsidRPr="00A001B4">
              <w:rPr>
                <w:rFonts w:cs="Times New Roman"/>
                <w:lang w:eastAsia="en-GB"/>
              </w:rPr>
              <w:tab/>
            </w:r>
            <w:r w:rsidRPr="00A001B4">
              <w:rPr>
                <w:rFonts w:cs="Times New Roman"/>
                <w:lang w:eastAsia="en-GB"/>
              </w:rPr>
              <w:tab/>
            </w:r>
          </w:p>
        </w:tc>
        <w:tc>
          <w:tcPr>
            <w:tcW w:w="2165" w:type="dxa"/>
            <w:gridSpan w:val="2"/>
          </w:tcPr>
          <w:p w14:paraId="14DDFB54"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p>
        </w:tc>
        <w:tc>
          <w:tcPr>
            <w:tcW w:w="2299" w:type="dxa"/>
            <w:gridSpan w:val="4"/>
          </w:tcPr>
          <w:p w14:paraId="22FF8F66" w14:textId="77777777" w:rsidR="00727B04" w:rsidRPr="00A001B4" w:rsidRDefault="00727B04" w:rsidP="00847B0F">
            <w:pPr>
              <w:rPr>
                <w:rFonts w:cs="Times New Roman"/>
                <w:lang w:eastAsia="en-GB"/>
              </w:rPr>
            </w:pPr>
            <w:r w:rsidRPr="00A001B4">
              <w:rPr>
                <w:rFonts w:cs="Times New Roman"/>
                <w:lang w:eastAsia="en-GB"/>
              </w:rPr>
              <w:t>Specialist securitate cibernetica</w:t>
            </w:r>
          </w:p>
        </w:tc>
        <w:tc>
          <w:tcPr>
            <w:tcW w:w="2298" w:type="dxa"/>
            <w:gridSpan w:val="2"/>
          </w:tcPr>
          <w:p w14:paraId="412CF347" w14:textId="77777777" w:rsidR="00727B04" w:rsidRPr="00A001B4" w:rsidRDefault="00727B04" w:rsidP="00847B0F">
            <w:pPr>
              <w:rPr>
                <w:rFonts w:cs="Times New Roman"/>
                <w:lang w:eastAsia="en-GB"/>
              </w:rPr>
            </w:pPr>
            <w:r w:rsidRPr="00A001B4">
              <w:rPr>
                <w:rFonts w:cs="Times New Roman"/>
                <w:lang w:eastAsia="en-GB"/>
              </w:rPr>
              <w:t>24 noi.2022-24 noi 2028</w:t>
            </w:r>
          </w:p>
        </w:tc>
      </w:tr>
      <w:tr w:rsidR="00727B04" w:rsidRPr="00A001B4" w14:paraId="4C3B6916" w14:textId="77777777" w:rsidTr="00847B0F">
        <w:trPr>
          <w:cantSplit/>
          <w:trHeight w:val="50"/>
        </w:trPr>
        <w:tc>
          <w:tcPr>
            <w:tcW w:w="533" w:type="dxa"/>
          </w:tcPr>
          <w:p w14:paraId="172CB531" w14:textId="77777777" w:rsidR="00727B04" w:rsidRPr="00A001B4" w:rsidRDefault="00727B04" w:rsidP="00847B0F">
            <w:pPr>
              <w:rPr>
                <w:rFonts w:cs="Times New Roman"/>
                <w:lang w:eastAsia="en-GB"/>
              </w:rPr>
            </w:pPr>
          </w:p>
        </w:tc>
        <w:tc>
          <w:tcPr>
            <w:tcW w:w="2338" w:type="dxa"/>
          </w:tcPr>
          <w:p w14:paraId="292FD379" w14:textId="77777777" w:rsidR="00727B04" w:rsidRPr="00A001B4" w:rsidRDefault="00727B04" w:rsidP="00847B0F">
            <w:pPr>
              <w:rPr>
                <w:rFonts w:cs="Times New Roman"/>
                <w:lang w:eastAsia="en-GB"/>
              </w:rPr>
            </w:pPr>
          </w:p>
        </w:tc>
        <w:tc>
          <w:tcPr>
            <w:tcW w:w="2165" w:type="dxa"/>
            <w:gridSpan w:val="2"/>
          </w:tcPr>
          <w:p w14:paraId="2AD0850D" w14:textId="77777777" w:rsidR="00727B04" w:rsidRPr="00A001B4" w:rsidRDefault="00727B04" w:rsidP="00847B0F">
            <w:pPr>
              <w:rPr>
                <w:rFonts w:cs="Times New Roman"/>
                <w:lang w:eastAsia="en-GB"/>
              </w:rPr>
            </w:pPr>
          </w:p>
        </w:tc>
        <w:tc>
          <w:tcPr>
            <w:tcW w:w="2299" w:type="dxa"/>
            <w:gridSpan w:val="4"/>
          </w:tcPr>
          <w:p w14:paraId="1C8D1120" w14:textId="77777777" w:rsidR="00727B04" w:rsidRPr="00A001B4" w:rsidRDefault="00727B04" w:rsidP="00847B0F">
            <w:pPr>
              <w:rPr>
                <w:rFonts w:cs="Times New Roman"/>
                <w:lang w:eastAsia="en-GB"/>
              </w:rPr>
            </w:pPr>
          </w:p>
        </w:tc>
        <w:tc>
          <w:tcPr>
            <w:tcW w:w="2298" w:type="dxa"/>
            <w:gridSpan w:val="2"/>
          </w:tcPr>
          <w:p w14:paraId="6AD6C473" w14:textId="77777777" w:rsidR="00727B04" w:rsidRPr="00A001B4" w:rsidRDefault="00727B04" w:rsidP="00847B0F">
            <w:pPr>
              <w:rPr>
                <w:rFonts w:cs="Times New Roman"/>
                <w:lang w:eastAsia="en-GB"/>
              </w:rPr>
            </w:pPr>
          </w:p>
        </w:tc>
      </w:tr>
    </w:tbl>
    <w:p w14:paraId="63DD7636" w14:textId="77777777" w:rsidR="000F6DD4" w:rsidRPr="00A001B4" w:rsidRDefault="000F6DD4" w:rsidP="00B42622">
      <w:pPr>
        <w:tabs>
          <w:tab w:val="left" w:pos="851"/>
        </w:tabs>
        <w:adjustRightInd w:val="0"/>
        <w:contextualSpacing/>
        <w:rPr>
          <w:rFonts w:eastAsia="Calibri" w:cs="Times New Roman"/>
        </w:rPr>
      </w:pPr>
    </w:p>
    <w:p w14:paraId="04200368" w14:textId="77777777" w:rsidR="000F6DD4" w:rsidRPr="00A001B4" w:rsidRDefault="000F6DD4" w:rsidP="00B42622">
      <w:pPr>
        <w:tabs>
          <w:tab w:val="left" w:pos="851"/>
        </w:tabs>
        <w:adjustRightInd w:val="0"/>
        <w:contextualSpacing/>
        <w:rPr>
          <w:rFonts w:eastAsia="Calibri" w:cs="Times New Roman"/>
        </w:rPr>
      </w:pPr>
    </w:p>
    <w:p w14:paraId="4538E261" w14:textId="77777777" w:rsidR="000F6DD4" w:rsidRPr="00A001B4" w:rsidRDefault="000F6DD4" w:rsidP="00B42622">
      <w:pPr>
        <w:tabs>
          <w:tab w:val="left" w:pos="851"/>
        </w:tabs>
        <w:adjustRightInd w:val="0"/>
        <w:contextualSpacing/>
        <w:rPr>
          <w:rFonts w:eastAsia="Calibri" w:cs="Times New Roman"/>
        </w:rPr>
      </w:pPr>
    </w:p>
    <w:p w14:paraId="65497B2A" w14:textId="77777777" w:rsidR="000F6DD4" w:rsidRPr="00A001B4" w:rsidRDefault="000F6DD4" w:rsidP="00B42622">
      <w:pPr>
        <w:tabs>
          <w:tab w:val="left" w:pos="851"/>
        </w:tabs>
        <w:adjustRightInd w:val="0"/>
        <w:contextualSpacing/>
        <w:rPr>
          <w:rFonts w:eastAsia="Calibri" w:cs="Times New Roman"/>
        </w:rPr>
      </w:pPr>
    </w:p>
    <w:p w14:paraId="6EF67C8E" w14:textId="77777777" w:rsidR="000F6DD4" w:rsidRPr="00A001B4" w:rsidRDefault="000F6DD4" w:rsidP="00B42622">
      <w:pPr>
        <w:tabs>
          <w:tab w:val="left" w:pos="851"/>
        </w:tabs>
        <w:adjustRightInd w:val="0"/>
        <w:contextualSpacing/>
        <w:rPr>
          <w:rFonts w:eastAsia="Calibri" w:cs="Times New Roman"/>
        </w:rPr>
      </w:pPr>
    </w:p>
    <w:p w14:paraId="288751CA" w14:textId="77777777" w:rsidR="000F6DD4" w:rsidRPr="00A001B4" w:rsidRDefault="000F6DD4" w:rsidP="00B42622">
      <w:pPr>
        <w:tabs>
          <w:tab w:val="left" w:pos="851"/>
        </w:tabs>
        <w:adjustRightInd w:val="0"/>
        <w:contextualSpacing/>
        <w:rPr>
          <w:rFonts w:eastAsia="Calibri" w:cs="Times New Roman"/>
        </w:rPr>
      </w:pPr>
    </w:p>
    <w:p w14:paraId="0582851F" w14:textId="77777777" w:rsidR="000F6DD4" w:rsidRPr="00A001B4" w:rsidRDefault="000F6DD4" w:rsidP="00B42622">
      <w:pPr>
        <w:tabs>
          <w:tab w:val="left" w:pos="851"/>
        </w:tabs>
        <w:adjustRightInd w:val="0"/>
        <w:contextualSpacing/>
        <w:rPr>
          <w:rFonts w:eastAsia="Calibri" w:cs="Times New Roman"/>
        </w:rPr>
      </w:pPr>
    </w:p>
    <w:p w14:paraId="6E11EAC1" w14:textId="77777777" w:rsidR="000F6DD4" w:rsidRPr="00A001B4" w:rsidRDefault="000F6DD4" w:rsidP="00B42622">
      <w:pPr>
        <w:tabs>
          <w:tab w:val="left" w:pos="851"/>
        </w:tabs>
        <w:adjustRightInd w:val="0"/>
        <w:contextualSpacing/>
        <w:rPr>
          <w:rFonts w:eastAsia="Calibri" w:cs="Times New Roman"/>
        </w:rPr>
      </w:pPr>
    </w:p>
    <w:p w14:paraId="696BA201" w14:textId="77777777" w:rsidR="000F6DD4" w:rsidRPr="00A001B4" w:rsidRDefault="000F6DD4" w:rsidP="00B42622">
      <w:pPr>
        <w:tabs>
          <w:tab w:val="left" w:pos="851"/>
        </w:tabs>
        <w:adjustRightInd w:val="0"/>
        <w:contextualSpacing/>
        <w:rPr>
          <w:rFonts w:eastAsia="Calibri" w:cs="Times New Roman"/>
        </w:rPr>
      </w:pPr>
    </w:p>
    <w:p w14:paraId="7B08BF19" w14:textId="77777777" w:rsidR="000F6DD4" w:rsidRPr="00A001B4" w:rsidRDefault="000F6DD4" w:rsidP="00B42622">
      <w:pPr>
        <w:tabs>
          <w:tab w:val="left" w:pos="851"/>
        </w:tabs>
        <w:adjustRightInd w:val="0"/>
        <w:contextualSpacing/>
        <w:rPr>
          <w:rFonts w:eastAsia="Calibri" w:cs="Times New Roman"/>
        </w:rPr>
      </w:pPr>
    </w:p>
    <w:p w14:paraId="79E71907" w14:textId="77777777" w:rsidR="000F6DD4" w:rsidRPr="00A001B4" w:rsidRDefault="000F6DD4" w:rsidP="00B42622">
      <w:pPr>
        <w:tabs>
          <w:tab w:val="left" w:pos="851"/>
        </w:tabs>
        <w:adjustRightInd w:val="0"/>
        <w:contextualSpacing/>
        <w:rPr>
          <w:rFonts w:eastAsia="Calibri" w:cs="Times New Roman"/>
        </w:rPr>
      </w:pPr>
    </w:p>
    <w:p w14:paraId="7FA011CE" w14:textId="77777777" w:rsidR="000F6DD4" w:rsidRPr="00A001B4" w:rsidRDefault="000F6DD4" w:rsidP="00B42622">
      <w:pPr>
        <w:tabs>
          <w:tab w:val="left" w:pos="851"/>
        </w:tabs>
        <w:adjustRightInd w:val="0"/>
        <w:contextualSpacing/>
        <w:rPr>
          <w:rFonts w:eastAsia="Calibri" w:cs="Times New Roman"/>
        </w:rPr>
      </w:pPr>
    </w:p>
    <w:p w14:paraId="0DEB0674" w14:textId="77777777" w:rsidR="000F6DD4" w:rsidRPr="00A001B4" w:rsidRDefault="000F6DD4" w:rsidP="00B42622">
      <w:pPr>
        <w:tabs>
          <w:tab w:val="left" w:pos="851"/>
        </w:tabs>
        <w:adjustRightInd w:val="0"/>
        <w:contextualSpacing/>
        <w:rPr>
          <w:rFonts w:eastAsia="Calibri" w:cs="Times New Roman"/>
        </w:rPr>
      </w:pPr>
    </w:p>
    <w:p w14:paraId="58D7E28A" w14:textId="77777777" w:rsidR="000F6DD4" w:rsidRPr="00A001B4" w:rsidRDefault="000F6DD4" w:rsidP="00B42622">
      <w:pPr>
        <w:tabs>
          <w:tab w:val="left" w:pos="851"/>
        </w:tabs>
        <w:adjustRightInd w:val="0"/>
        <w:contextualSpacing/>
        <w:rPr>
          <w:rFonts w:eastAsia="Calibri" w:cs="Times New Roman"/>
        </w:rPr>
      </w:pPr>
    </w:p>
    <w:p w14:paraId="362E4C4E" w14:textId="77777777" w:rsidR="000F6DD4" w:rsidRPr="00A001B4" w:rsidRDefault="000F6DD4" w:rsidP="00B42622">
      <w:pPr>
        <w:tabs>
          <w:tab w:val="left" w:pos="851"/>
        </w:tabs>
        <w:adjustRightInd w:val="0"/>
        <w:contextualSpacing/>
        <w:rPr>
          <w:rFonts w:eastAsia="Calibri" w:cs="Times New Roman"/>
        </w:rPr>
      </w:pPr>
    </w:p>
    <w:p w14:paraId="02A1ED06" w14:textId="77777777" w:rsidR="000F6DD4" w:rsidRPr="00A001B4" w:rsidRDefault="000F6DD4" w:rsidP="00B42622">
      <w:pPr>
        <w:tabs>
          <w:tab w:val="left" w:pos="851"/>
        </w:tabs>
        <w:adjustRightInd w:val="0"/>
        <w:contextualSpacing/>
        <w:rPr>
          <w:rFonts w:eastAsia="Calibri" w:cs="Times New Roman"/>
        </w:rPr>
      </w:pPr>
    </w:p>
    <w:p w14:paraId="2EB1FE11"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218B1D45" w14:textId="77777777" w:rsidTr="00847B0F">
        <w:trPr>
          <w:cantSplit/>
          <w:trHeight w:val="480"/>
        </w:trPr>
        <w:tc>
          <w:tcPr>
            <w:tcW w:w="4147" w:type="dxa"/>
            <w:gridSpan w:val="3"/>
          </w:tcPr>
          <w:p w14:paraId="2B7068FA" w14:textId="77777777" w:rsidR="00727B04" w:rsidRPr="00A001B4" w:rsidRDefault="00727B04" w:rsidP="00847B0F">
            <w:pPr>
              <w:rPr>
                <w:rFonts w:cs="Times New Roman"/>
                <w:b/>
                <w:bCs/>
                <w:lang w:eastAsia="en-GB"/>
              </w:rPr>
            </w:pPr>
            <w:r w:rsidRPr="00A001B4">
              <w:rPr>
                <w:rFonts w:cs="Times New Roman"/>
                <w:b/>
                <w:bCs/>
                <w:lang w:eastAsia="en-GB"/>
              </w:rPr>
              <w:t>Nume și prenume expert: Mihai Pintea</w:t>
            </w:r>
          </w:p>
        </w:tc>
        <w:tc>
          <w:tcPr>
            <w:tcW w:w="5486" w:type="dxa"/>
            <w:gridSpan w:val="7"/>
          </w:tcPr>
          <w:p w14:paraId="12780601"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6910B1A0" w14:textId="77777777" w:rsidTr="00847B0F">
        <w:trPr>
          <w:cantSplit/>
          <w:trHeight w:val="480"/>
        </w:trPr>
        <w:tc>
          <w:tcPr>
            <w:tcW w:w="4147" w:type="dxa"/>
            <w:gridSpan w:val="3"/>
          </w:tcPr>
          <w:p w14:paraId="70EEAFCA"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0FDABC6A" w14:textId="77777777" w:rsidR="00727B04" w:rsidRPr="00A001B4" w:rsidRDefault="00727B04" w:rsidP="00847B0F">
            <w:pPr>
              <w:rPr>
                <w:rFonts w:cs="Times New Roman"/>
                <w:lang w:eastAsia="en-GB"/>
              </w:rPr>
            </w:pPr>
            <w:r w:rsidRPr="00A001B4">
              <w:rPr>
                <w:rFonts w:cs="Times New Roman"/>
                <w:lang w:eastAsia="en-GB"/>
              </w:rPr>
              <w:t>Telefon: +40 758 627 107</w:t>
            </w:r>
          </w:p>
        </w:tc>
        <w:tc>
          <w:tcPr>
            <w:tcW w:w="2651" w:type="dxa"/>
            <w:gridSpan w:val="3"/>
          </w:tcPr>
          <w:p w14:paraId="557AF4DD"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mihai.pintea@safetech.ro</w:t>
            </w:r>
          </w:p>
        </w:tc>
      </w:tr>
      <w:tr w:rsidR="00727B04" w:rsidRPr="00A001B4" w14:paraId="78B7CCBE" w14:textId="77777777" w:rsidTr="00847B0F">
        <w:trPr>
          <w:cantSplit/>
          <w:trHeight w:val="480"/>
        </w:trPr>
        <w:tc>
          <w:tcPr>
            <w:tcW w:w="4147" w:type="dxa"/>
            <w:gridSpan w:val="3"/>
          </w:tcPr>
          <w:p w14:paraId="407B442E"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53F3789E" w14:textId="77777777" w:rsidR="00727B04" w:rsidRPr="00A001B4" w:rsidRDefault="00727B04" w:rsidP="00847B0F">
            <w:pPr>
              <w:rPr>
                <w:rFonts w:cs="Times New Roman"/>
                <w:lang w:eastAsia="en-GB"/>
              </w:rPr>
            </w:pPr>
            <w:r w:rsidRPr="00A001B4">
              <w:rPr>
                <w:rFonts w:cs="Times New Roman"/>
                <w:lang w:eastAsia="en-GB"/>
              </w:rPr>
              <w:t>Selectați:</w:t>
            </w:r>
          </w:p>
          <w:p w14:paraId="3E67326B" w14:textId="77777777" w:rsidR="00727B04" w:rsidRPr="00A001B4" w:rsidRDefault="00727B04" w:rsidP="00847B0F">
            <w:pPr>
              <w:rPr>
                <w:rFonts w:cs="Times New Roman"/>
                <w:lang w:eastAsia="en-GB"/>
              </w:rPr>
            </w:pPr>
            <w:r w:rsidRPr="00A001B4">
              <w:rPr>
                <w:rFonts w:cs="Times New Roman"/>
                <w:lang w:eastAsia="en-GB"/>
              </w:rPr>
              <w:t>x Angajat</w:t>
            </w:r>
          </w:p>
          <w:p w14:paraId="180617BA" w14:textId="77777777" w:rsidR="00727B04" w:rsidRPr="00A001B4" w:rsidRDefault="00727B04" w:rsidP="00847B0F">
            <w:pPr>
              <w:rPr>
                <w:rFonts w:cs="Times New Roman"/>
                <w:lang w:eastAsia="en-GB"/>
              </w:rPr>
            </w:pPr>
            <w:r w:rsidRPr="00A001B4">
              <w:rPr>
                <w:rFonts w:cs="Times New Roman"/>
                <w:lang w:eastAsia="en-GB"/>
              </w:rPr>
              <w:t>□ Liber profesionist</w:t>
            </w:r>
          </w:p>
          <w:p w14:paraId="3CC900C7" w14:textId="77777777" w:rsidR="00727B04" w:rsidRPr="00A001B4" w:rsidRDefault="00727B04" w:rsidP="00847B0F">
            <w:pPr>
              <w:rPr>
                <w:rFonts w:cs="Times New Roman"/>
                <w:lang w:eastAsia="en-GB"/>
              </w:rPr>
            </w:pPr>
            <w:r w:rsidRPr="00A001B4">
              <w:rPr>
                <w:rFonts w:cs="Times New Roman"/>
                <w:lang w:eastAsia="en-GB"/>
              </w:rPr>
              <w:t>□ Subcontractant</w:t>
            </w:r>
          </w:p>
          <w:p w14:paraId="062FB3B4"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6F0DB8F5"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A001B4" w:rsidRDefault="00727B04" w:rsidP="00847B0F">
            <w:pPr>
              <w:rPr>
                <w:rFonts w:cs="Times New Roman"/>
                <w:b/>
                <w:lang w:eastAsia="en-GB"/>
              </w:rPr>
            </w:pPr>
            <w:r w:rsidRPr="00A001B4">
              <w:rPr>
                <w:rFonts w:cs="Times New Roman"/>
                <w:lang w:eastAsia="en-GB"/>
              </w:rPr>
              <w:t>54 luni</w:t>
            </w:r>
          </w:p>
        </w:tc>
      </w:tr>
      <w:tr w:rsidR="00727B04" w:rsidRPr="00A001B4" w14:paraId="23B9BD86" w14:textId="77777777" w:rsidTr="00847B0F">
        <w:trPr>
          <w:cantSplit/>
          <w:trHeight w:val="711"/>
        </w:trPr>
        <w:tc>
          <w:tcPr>
            <w:tcW w:w="4147" w:type="dxa"/>
            <w:gridSpan w:val="3"/>
          </w:tcPr>
          <w:p w14:paraId="3E367CCD"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4B5E8DFA"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057990EE"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63824B76" w14:textId="77777777" w:rsidTr="00847B0F">
        <w:trPr>
          <w:cantSplit/>
          <w:trHeight w:val="480"/>
        </w:trPr>
        <w:tc>
          <w:tcPr>
            <w:tcW w:w="4147" w:type="dxa"/>
            <w:gridSpan w:val="3"/>
          </w:tcPr>
          <w:p w14:paraId="27A886F6"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24D424D0" w14:textId="77777777" w:rsidTr="00847B0F">
        <w:trPr>
          <w:cantSplit/>
          <w:trHeight w:val="480"/>
        </w:trPr>
        <w:tc>
          <w:tcPr>
            <w:tcW w:w="4147" w:type="dxa"/>
            <w:gridSpan w:val="3"/>
          </w:tcPr>
          <w:p w14:paraId="1895DC64"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83498BB"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Maritima din Constanta- Facultatea de </w:t>
            </w:r>
            <w:proofErr w:type="spellStart"/>
            <w:r w:rsidRPr="00A001B4">
              <w:rPr>
                <w:rFonts w:cs="Times New Roman"/>
                <w:i/>
                <w:lang w:eastAsia="en-GB"/>
              </w:rPr>
              <w:t>Navigatie</w:t>
            </w:r>
            <w:proofErr w:type="spellEnd"/>
            <w:r w:rsidRPr="00A001B4">
              <w:rPr>
                <w:rFonts w:cs="Times New Roman"/>
                <w:i/>
                <w:lang w:eastAsia="en-GB"/>
              </w:rPr>
              <w:t xml:space="preserve"> si Transport Naval</w:t>
            </w:r>
          </w:p>
        </w:tc>
      </w:tr>
      <w:tr w:rsidR="00727B04" w:rsidRPr="00A001B4" w14:paraId="7421A36B" w14:textId="77777777" w:rsidTr="00847B0F">
        <w:trPr>
          <w:cantSplit/>
          <w:trHeight w:val="306"/>
        </w:trPr>
        <w:tc>
          <w:tcPr>
            <w:tcW w:w="4147" w:type="dxa"/>
            <w:gridSpan w:val="3"/>
          </w:tcPr>
          <w:p w14:paraId="79950218"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647E5E4F"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5EF4E5D2"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w:t>
            </w:r>
            <w:proofErr w:type="spellStart"/>
            <w:r w:rsidRPr="00A001B4">
              <w:rPr>
                <w:rFonts w:cs="Times New Roman"/>
                <w:i/>
                <w:lang w:eastAsia="en-GB"/>
              </w:rPr>
              <w:t>Comptia</w:t>
            </w:r>
            <w:proofErr w:type="spellEnd"/>
            <w:r w:rsidRPr="00A001B4">
              <w:rPr>
                <w:rFonts w:cs="Times New Roman"/>
                <w:i/>
                <w:lang w:eastAsia="en-GB"/>
              </w:rPr>
              <w:t xml:space="preserve"> </w:t>
            </w:r>
            <w:proofErr w:type="spellStart"/>
            <w:r w:rsidRPr="00A001B4">
              <w:rPr>
                <w:rFonts w:cs="Times New Roman"/>
                <w:i/>
                <w:lang w:eastAsia="en-GB"/>
              </w:rPr>
              <w:t>Security</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0F23A592" w14:textId="77777777" w:rsidTr="00847B0F">
        <w:trPr>
          <w:cantSplit/>
          <w:trHeight w:val="306"/>
        </w:trPr>
        <w:tc>
          <w:tcPr>
            <w:tcW w:w="4147" w:type="dxa"/>
            <w:gridSpan w:val="3"/>
          </w:tcPr>
          <w:p w14:paraId="498742EC"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20A868BA" w14:textId="77777777" w:rsidTr="00847B0F">
        <w:trPr>
          <w:cantSplit/>
          <w:trHeight w:val="306"/>
        </w:trPr>
        <w:tc>
          <w:tcPr>
            <w:tcW w:w="4147" w:type="dxa"/>
            <w:gridSpan w:val="3"/>
          </w:tcPr>
          <w:p w14:paraId="65938B82"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27B7ECC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56030766"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4D3FB8FC"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26D0391D" w14:textId="77777777" w:rsidTr="00847B0F">
        <w:trPr>
          <w:cantSplit/>
          <w:trHeight w:val="531"/>
        </w:trPr>
        <w:tc>
          <w:tcPr>
            <w:tcW w:w="4147" w:type="dxa"/>
            <w:gridSpan w:val="3"/>
          </w:tcPr>
          <w:p w14:paraId="77C65E7D"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1023E716"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4C64EC44" w14:textId="77777777" w:rsidR="00727B04" w:rsidRPr="00A001B4" w:rsidRDefault="00727B04" w:rsidP="00847B0F">
            <w:pPr>
              <w:ind w:hanging="79"/>
              <w:jc w:val="left"/>
              <w:rPr>
                <w:rFonts w:cs="Times New Roman"/>
                <w:i/>
                <w:lang w:eastAsia="en-GB"/>
              </w:rPr>
            </w:pPr>
            <w:r w:rsidRPr="00A001B4">
              <w:rPr>
                <w:rFonts w:cs="Times New Roman"/>
                <w:i/>
                <w:lang w:eastAsia="en-GB"/>
              </w:rPr>
              <w:t>consultanta de specialitate in proiecte;</w:t>
            </w:r>
          </w:p>
          <w:p w14:paraId="56C8CC29"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implementarea </w:t>
            </w:r>
            <w:proofErr w:type="spellStart"/>
            <w:r w:rsidRPr="00A001B4">
              <w:rPr>
                <w:rFonts w:cs="Times New Roman"/>
                <w:i/>
                <w:lang w:eastAsia="en-GB"/>
              </w:rPr>
              <w:t>solutiilor</w:t>
            </w:r>
            <w:proofErr w:type="spellEnd"/>
            <w:r w:rsidRPr="00A001B4">
              <w:rPr>
                <w:rFonts w:cs="Times New Roman"/>
                <w:i/>
                <w:lang w:eastAsia="en-GB"/>
              </w:rPr>
              <w:t xml:space="preserve"> de securitate;</w:t>
            </w:r>
          </w:p>
          <w:p w14:paraId="704D2A77"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scanare si identificare </w:t>
            </w:r>
            <w:proofErr w:type="spellStart"/>
            <w:r w:rsidRPr="00A001B4">
              <w:rPr>
                <w:rFonts w:cs="Times New Roman"/>
                <w:i/>
                <w:lang w:eastAsia="en-GB"/>
              </w:rPr>
              <w:t>vulnerabilitati</w:t>
            </w:r>
            <w:proofErr w:type="spellEnd"/>
            <w:r w:rsidRPr="00A001B4">
              <w:rPr>
                <w:rFonts w:cs="Times New Roman"/>
                <w:i/>
                <w:lang w:eastAsia="en-GB"/>
              </w:rPr>
              <w:t xml:space="preserve"> la nivelul </w:t>
            </w:r>
            <w:proofErr w:type="spellStart"/>
            <w:r w:rsidRPr="00A001B4">
              <w:rPr>
                <w:rFonts w:cs="Times New Roman"/>
                <w:i/>
                <w:lang w:eastAsia="en-GB"/>
              </w:rPr>
              <w:t>aplicatiilor</w:t>
            </w:r>
            <w:proofErr w:type="spellEnd"/>
            <w:r w:rsidRPr="00A001B4">
              <w:rPr>
                <w:rFonts w:cs="Times New Roman"/>
                <w:i/>
                <w:lang w:eastAsia="en-GB"/>
              </w:rPr>
              <w:t xml:space="preserve">, </w:t>
            </w:r>
            <w:proofErr w:type="spellStart"/>
            <w:r w:rsidRPr="00A001B4">
              <w:rPr>
                <w:rFonts w:cs="Times New Roman"/>
                <w:i/>
                <w:lang w:eastAsia="en-GB"/>
              </w:rPr>
              <w:t>retelelor</w:t>
            </w:r>
            <w:proofErr w:type="spellEnd"/>
            <w:r w:rsidRPr="00A001B4">
              <w:rPr>
                <w:rFonts w:cs="Times New Roman"/>
                <w:i/>
                <w:lang w:eastAsia="en-GB"/>
              </w:rPr>
              <w:t xml:space="preserve"> si sistemelor informatice;</w:t>
            </w:r>
          </w:p>
          <w:p w14:paraId="5B6314CF"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evaluare si propunere </w:t>
            </w:r>
            <w:proofErr w:type="spellStart"/>
            <w:r w:rsidRPr="00A001B4">
              <w:rPr>
                <w:rFonts w:cs="Times New Roman"/>
                <w:i/>
                <w:lang w:eastAsia="en-GB"/>
              </w:rPr>
              <w:t>solutii</w:t>
            </w:r>
            <w:proofErr w:type="spellEnd"/>
            <w:r w:rsidRPr="00A001B4">
              <w:rPr>
                <w:rFonts w:cs="Times New Roman"/>
                <w:i/>
                <w:lang w:eastAsia="en-GB"/>
              </w:rPr>
              <w:t xml:space="preserve"> de remediere a </w:t>
            </w:r>
            <w:proofErr w:type="spellStart"/>
            <w:r w:rsidRPr="00A001B4">
              <w:rPr>
                <w:rFonts w:cs="Times New Roman"/>
                <w:i/>
                <w:lang w:eastAsia="en-GB"/>
              </w:rPr>
              <w:t>vulnerabilitatilor</w:t>
            </w:r>
            <w:proofErr w:type="spellEnd"/>
            <w:r w:rsidRPr="00A001B4">
              <w:rPr>
                <w:rFonts w:cs="Times New Roman"/>
                <w:i/>
                <w:lang w:eastAsia="en-GB"/>
              </w:rPr>
              <w:t>;</w:t>
            </w:r>
          </w:p>
          <w:p w14:paraId="03223387"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analiza riscurilor din punct de vedere al </w:t>
            </w:r>
            <w:proofErr w:type="spellStart"/>
            <w:r w:rsidRPr="00A001B4">
              <w:rPr>
                <w:rFonts w:cs="Times New Roman"/>
                <w:i/>
                <w:lang w:eastAsia="en-GB"/>
              </w:rPr>
              <w:t>securitatii</w:t>
            </w:r>
            <w:proofErr w:type="spellEnd"/>
            <w:r w:rsidRPr="00A001B4">
              <w:rPr>
                <w:rFonts w:cs="Times New Roman"/>
                <w:i/>
                <w:lang w:eastAsia="en-GB"/>
              </w:rPr>
              <w:t xml:space="preserve"> </w:t>
            </w:r>
            <w:proofErr w:type="spellStart"/>
            <w:r w:rsidRPr="00A001B4">
              <w:rPr>
                <w:rFonts w:cs="Times New Roman"/>
                <w:i/>
                <w:lang w:eastAsia="en-GB"/>
              </w:rPr>
              <w:t>informatiilor</w:t>
            </w:r>
            <w:proofErr w:type="spellEnd"/>
          </w:p>
          <w:p w14:paraId="521F6BDA" w14:textId="77777777" w:rsidR="00727B04" w:rsidRPr="00A001B4" w:rsidRDefault="00727B04" w:rsidP="00847B0F">
            <w:pPr>
              <w:rPr>
                <w:rFonts w:cs="Times New Roman"/>
                <w:i/>
                <w:lang w:eastAsia="en-GB"/>
              </w:rPr>
            </w:pPr>
            <w:r w:rsidRPr="00A001B4">
              <w:rPr>
                <w:rFonts w:cs="Times New Roman"/>
                <w:i/>
                <w:lang w:eastAsia="en-GB"/>
              </w:rPr>
              <w:t xml:space="preserve">Managementul incidentelor si analiza avansata de tip </w:t>
            </w:r>
            <w:proofErr w:type="spellStart"/>
            <w:r w:rsidRPr="00A001B4">
              <w:rPr>
                <w:rFonts w:cs="Times New Roman"/>
                <w:i/>
                <w:lang w:eastAsia="en-GB"/>
              </w:rPr>
              <w:t>forensic</w:t>
            </w:r>
            <w:proofErr w:type="spellEnd"/>
          </w:p>
        </w:tc>
        <w:tc>
          <w:tcPr>
            <w:tcW w:w="1892" w:type="dxa"/>
            <w:gridSpan w:val="4"/>
          </w:tcPr>
          <w:p w14:paraId="1A7971AD"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77377D56"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20E8FAA0" w14:textId="77777777" w:rsidTr="00847B0F">
        <w:trPr>
          <w:cantSplit/>
          <w:trHeight w:val="783"/>
        </w:trPr>
        <w:tc>
          <w:tcPr>
            <w:tcW w:w="4147" w:type="dxa"/>
            <w:gridSpan w:val="3"/>
          </w:tcPr>
          <w:p w14:paraId="1D2BE488"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37EAE476"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494B5F67"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6B97D8C5" w14:textId="77777777" w:rsidR="00727B04" w:rsidRPr="00A001B4" w:rsidRDefault="00727B04" w:rsidP="00847B0F">
            <w:pPr>
              <w:rPr>
                <w:rFonts w:cs="Times New Roman"/>
                <w:i/>
                <w:highlight w:val="lightGray"/>
                <w:lang w:eastAsia="en-GB"/>
              </w:rPr>
            </w:pPr>
            <w:r w:rsidRPr="00A001B4">
              <w:rPr>
                <w:rFonts w:cs="Times New Roman"/>
                <w:lang w:eastAsia="en-GB"/>
              </w:rPr>
              <w:t>iunie 2022- prezent</w:t>
            </w:r>
          </w:p>
        </w:tc>
        <w:tc>
          <w:tcPr>
            <w:tcW w:w="2743" w:type="dxa"/>
            <w:gridSpan w:val="4"/>
          </w:tcPr>
          <w:p w14:paraId="3B63DC0D"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00FDBA84"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01B50936" w14:textId="77777777" w:rsidTr="00847B0F">
        <w:trPr>
          <w:cantSplit/>
          <w:trHeight w:val="783"/>
        </w:trPr>
        <w:tc>
          <w:tcPr>
            <w:tcW w:w="4147" w:type="dxa"/>
            <w:gridSpan w:val="3"/>
          </w:tcPr>
          <w:p w14:paraId="24E38719"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47C28730" w14:textId="77777777" w:rsidR="00727B04" w:rsidRPr="00A001B4" w:rsidRDefault="00727B04" w:rsidP="00847B0F">
            <w:pPr>
              <w:jc w:val="left"/>
              <w:rPr>
                <w:rFonts w:cs="Times New Roman"/>
                <w:lang w:eastAsia="en-GB"/>
              </w:rPr>
            </w:pPr>
            <w:r w:rsidRPr="00A001B4">
              <w:rPr>
                <w:rFonts w:cs="Times New Roman"/>
                <w:lang w:eastAsia="en-GB"/>
              </w:rPr>
              <w:t>consultanta de specialitate in proiecte;</w:t>
            </w:r>
          </w:p>
          <w:p w14:paraId="0CC90802" w14:textId="77777777" w:rsidR="00727B04" w:rsidRPr="00A001B4" w:rsidRDefault="00727B04" w:rsidP="00847B0F">
            <w:pPr>
              <w:jc w:val="left"/>
              <w:rPr>
                <w:rFonts w:cs="Times New Roman"/>
                <w:lang w:eastAsia="en-GB"/>
              </w:rPr>
            </w:pPr>
            <w:r w:rsidRPr="00A001B4">
              <w:rPr>
                <w:rFonts w:cs="Times New Roman"/>
                <w:lang w:eastAsia="en-GB"/>
              </w:rPr>
              <w:t xml:space="preserve">implementarea </w:t>
            </w:r>
            <w:proofErr w:type="spellStart"/>
            <w:r w:rsidRPr="00A001B4">
              <w:rPr>
                <w:rFonts w:cs="Times New Roman"/>
                <w:lang w:eastAsia="en-GB"/>
              </w:rPr>
              <w:t>solutiilor</w:t>
            </w:r>
            <w:proofErr w:type="spellEnd"/>
            <w:r w:rsidRPr="00A001B4">
              <w:rPr>
                <w:rFonts w:cs="Times New Roman"/>
                <w:lang w:eastAsia="en-GB"/>
              </w:rPr>
              <w:t xml:space="preserve"> de securitate;</w:t>
            </w:r>
          </w:p>
          <w:p w14:paraId="1744DC24" w14:textId="77777777" w:rsidR="00727B04" w:rsidRPr="00A001B4" w:rsidRDefault="00727B04" w:rsidP="00847B0F">
            <w:pPr>
              <w:jc w:val="left"/>
              <w:rPr>
                <w:rFonts w:cs="Times New Roman"/>
                <w:lang w:eastAsia="en-GB"/>
              </w:rPr>
            </w:pPr>
            <w:r w:rsidRPr="00A001B4">
              <w:rPr>
                <w:rFonts w:cs="Times New Roman"/>
                <w:lang w:eastAsia="en-GB"/>
              </w:rPr>
              <w:t xml:space="preserve">scanare si identificare </w:t>
            </w:r>
            <w:proofErr w:type="spellStart"/>
            <w:r w:rsidRPr="00A001B4">
              <w:rPr>
                <w:rFonts w:cs="Times New Roman"/>
                <w:lang w:eastAsia="en-GB"/>
              </w:rPr>
              <w:t>vulnerabilitati</w:t>
            </w:r>
            <w:proofErr w:type="spellEnd"/>
            <w:r w:rsidRPr="00A001B4">
              <w:rPr>
                <w:rFonts w:cs="Times New Roman"/>
                <w:lang w:eastAsia="en-GB"/>
              </w:rPr>
              <w:t xml:space="preserve"> la nivelul </w:t>
            </w:r>
            <w:proofErr w:type="spellStart"/>
            <w:r w:rsidRPr="00A001B4">
              <w:rPr>
                <w:rFonts w:cs="Times New Roman"/>
                <w:lang w:eastAsia="en-GB"/>
              </w:rPr>
              <w:t>aplicatiilor</w:t>
            </w:r>
            <w:proofErr w:type="spellEnd"/>
            <w:r w:rsidRPr="00A001B4">
              <w:rPr>
                <w:rFonts w:cs="Times New Roman"/>
                <w:lang w:eastAsia="en-GB"/>
              </w:rPr>
              <w:t xml:space="preserve">, </w:t>
            </w:r>
            <w:proofErr w:type="spellStart"/>
            <w:r w:rsidRPr="00A001B4">
              <w:rPr>
                <w:rFonts w:cs="Times New Roman"/>
                <w:lang w:eastAsia="en-GB"/>
              </w:rPr>
              <w:t>retelelor</w:t>
            </w:r>
            <w:proofErr w:type="spellEnd"/>
            <w:r w:rsidRPr="00A001B4">
              <w:rPr>
                <w:rFonts w:cs="Times New Roman"/>
                <w:lang w:eastAsia="en-GB"/>
              </w:rPr>
              <w:t xml:space="preserve"> si sistemelor informatice;</w:t>
            </w:r>
          </w:p>
          <w:p w14:paraId="47BE1962" w14:textId="77777777" w:rsidR="00727B04" w:rsidRPr="00A001B4" w:rsidRDefault="00727B04" w:rsidP="00847B0F">
            <w:pPr>
              <w:jc w:val="left"/>
              <w:rPr>
                <w:rFonts w:cs="Times New Roman"/>
                <w:lang w:eastAsia="en-GB"/>
              </w:rPr>
            </w:pPr>
            <w:r w:rsidRPr="00A001B4">
              <w:rPr>
                <w:rFonts w:cs="Times New Roman"/>
                <w:lang w:eastAsia="en-GB"/>
              </w:rPr>
              <w:t xml:space="preserve">evaluare si propunere </w:t>
            </w:r>
            <w:proofErr w:type="spellStart"/>
            <w:r w:rsidRPr="00A001B4">
              <w:rPr>
                <w:rFonts w:cs="Times New Roman"/>
                <w:lang w:eastAsia="en-GB"/>
              </w:rPr>
              <w:t>solutii</w:t>
            </w:r>
            <w:proofErr w:type="spellEnd"/>
            <w:r w:rsidRPr="00A001B4">
              <w:rPr>
                <w:rFonts w:cs="Times New Roman"/>
                <w:lang w:eastAsia="en-GB"/>
              </w:rPr>
              <w:t xml:space="preserve"> de remediere a </w:t>
            </w:r>
            <w:proofErr w:type="spellStart"/>
            <w:r w:rsidRPr="00A001B4">
              <w:rPr>
                <w:rFonts w:cs="Times New Roman"/>
                <w:lang w:eastAsia="en-GB"/>
              </w:rPr>
              <w:t>vulnerabilitatilor</w:t>
            </w:r>
            <w:proofErr w:type="spellEnd"/>
            <w:r w:rsidRPr="00A001B4">
              <w:rPr>
                <w:rFonts w:cs="Times New Roman"/>
                <w:lang w:eastAsia="en-GB"/>
              </w:rPr>
              <w:t>;</w:t>
            </w:r>
          </w:p>
          <w:p w14:paraId="62E0A94E" w14:textId="77777777" w:rsidR="00727B04" w:rsidRPr="00A001B4" w:rsidRDefault="00727B04" w:rsidP="00847B0F">
            <w:pPr>
              <w:jc w:val="left"/>
              <w:rPr>
                <w:rFonts w:cs="Times New Roman"/>
                <w:lang w:eastAsia="en-GB"/>
              </w:rPr>
            </w:pPr>
            <w:r w:rsidRPr="00A001B4">
              <w:rPr>
                <w:rFonts w:cs="Times New Roman"/>
                <w:lang w:eastAsia="en-GB"/>
              </w:rPr>
              <w:t xml:space="preserve">analiza riscurilor din punct de vedere al </w:t>
            </w:r>
            <w:proofErr w:type="spellStart"/>
            <w:r w:rsidRPr="00A001B4">
              <w:rPr>
                <w:rFonts w:cs="Times New Roman"/>
                <w:lang w:eastAsia="en-GB"/>
              </w:rPr>
              <w:t>securitatii</w:t>
            </w:r>
            <w:proofErr w:type="spellEnd"/>
            <w:r w:rsidRPr="00A001B4">
              <w:rPr>
                <w:rFonts w:cs="Times New Roman"/>
                <w:lang w:eastAsia="en-GB"/>
              </w:rPr>
              <w:t xml:space="preserve"> </w:t>
            </w:r>
            <w:proofErr w:type="spellStart"/>
            <w:r w:rsidRPr="00A001B4">
              <w:rPr>
                <w:rFonts w:cs="Times New Roman"/>
                <w:lang w:eastAsia="en-GB"/>
              </w:rPr>
              <w:t>informatiilor</w:t>
            </w:r>
            <w:proofErr w:type="spellEnd"/>
          </w:p>
          <w:p w14:paraId="5FCBF3F8" w14:textId="77777777" w:rsidR="00727B04" w:rsidRPr="00A001B4" w:rsidRDefault="00727B04" w:rsidP="00847B0F">
            <w:pPr>
              <w:rPr>
                <w:rFonts w:cs="Times New Roman"/>
                <w:lang w:eastAsia="en-GB"/>
              </w:rPr>
            </w:pPr>
            <w:r w:rsidRPr="00A001B4">
              <w:rPr>
                <w:rFonts w:cs="Times New Roman"/>
                <w:lang w:eastAsia="en-GB"/>
              </w:rPr>
              <w:t xml:space="preserve">Managementul incidentelor si analiza avansata de tip </w:t>
            </w:r>
            <w:proofErr w:type="spellStart"/>
            <w:r w:rsidRPr="00A001B4">
              <w:rPr>
                <w:rFonts w:cs="Times New Roman"/>
                <w:lang w:eastAsia="en-GB"/>
              </w:rPr>
              <w:t>forensic</w:t>
            </w:r>
            <w:proofErr w:type="spellEnd"/>
          </w:p>
        </w:tc>
        <w:tc>
          <w:tcPr>
            <w:tcW w:w="2743" w:type="dxa"/>
            <w:gridSpan w:val="4"/>
          </w:tcPr>
          <w:p w14:paraId="2E5B5ABE"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4852AF94" w14:textId="77777777" w:rsidTr="00847B0F">
        <w:trPr>
          <w:cantSplit/>
          <w:trHeight w:val="783"/>
        </w:trPr>
        <w:tc>
          <w:tcPr>
            <w:tcW w:w="4147" w:type="dxa"/>
            <w:gridSpan w:val="3"/>
          </w:tcPr>
          <w:p w14:paraId="192F1C75" w14:textId="77777777" w:rsidR="00727B04" w:rsidRPr="00A001B4" w:rsidRDefault="00727B04" w:rsidP="00847B0F">
            <w:pPr>
              <w:rPr>
                <w:rFonts w:cs="Times New Roman"/>
                <w:i/>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2743" w:type="dxa"/>
            <w:gridSpan w:val="3"/>
          </w:tcPr>
          <w:p w14:paraId="3F63850E" w14:textId="77777777" w:rsidR="00727B04" w:rsidRPr="00A001B4" w:rsidRDefault="00727B04" w:rsidP="00847B0F">
            <w:pPr>
              <w:pStyle w:val="ListParagraph"/>
              <w:ind w:left="63"/>
              <w:rPr>
                <w:lang w:val="ro-RO"/>
              </w:rPr>
            </w:pPr>
            <w:r w:rsidRPr="00A001B4">
              <w:rPr>
                <w:lang w:val="ro-RO"/>
              </w:rPr>
              <w:t>consultanta de specialitate in proiecte;</w:t>
            </w:r>
          </w:p>
          <w:p w14:paraId="67F43EAE" w14:textId="77777777" w:rsidR="00727B04" w:rsidRPr="00A001B4" w:rsidRDefault="00727B04" w:rsidP="00847B0F">
            <w:pPr>
              <w:pStyle w:val="ListParagraph"/>
              <w:ind w:left="63"/>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201575D3" w14:textId="77777777" w:rsidR="00727B04" w:rsidRPr="00A001B4" w:rsidRDefault="00727B04" w:rsidP="00847B0F">
            <w:pPr>
              <w:pStyle w:val="ListParagraph"/>
              <w:ind w:left="63"/>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7255E69B" w14:textId="77777777" w:rsidR="00727B04" w:rsidRPr="00A001B4" w:rsidRDefault="00727B04" w:rsidP="00847B0F">
            <w:pPr>
              <w:pStyle w:val="ListParagraph"/>
              <w:ind w:left="63"/>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647CC909" w14:textId="77777777" w:rsidR="00727B04" w:rsidRPr="00A001B4" w:rsidRDefault="00727B04" w:rsidP="00847B0F">
            <w:pPr>
              <w:pStyle w:val="ListParagraph"/>
              <w:ind w:left="63"/>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p>
          <w:p w14:paraId="22393A5C" w14:textId="77777777" w:rsidR="00727B04" w:rsidRPr="00A001B4" w:rsidRDefault="00727B04" w:rsidP="00847B0F">
            <w:pPr>
              <w:rPr>
                <w:rFonts w:cs="Times New Roman"/>
                <w:lang w:eastAsia="en-GB"/>
              </w:rPr>
            </w:pPr>
            <w:r w:rsidRPr="00A001B4">
              <w:t xml:space="preserve">Managementul incidentelor si analiza avansata de tip </w:t>
            </w:r>
            <w:proofErr w:type="spellStart"/>
            <w:r w:rsidRPr="00A001B4">
              <w:t>forensic</w:t>
            </w:r>
            <w:proofErr w:type="spellEnd"/>
          </w:p>
        </w:tc>
        <w:tc>
          <w:tcPr>
            <w:tcW w:w="2743" w:type="dxa"/>
            <w:gridSpan w:val="4"/>
          </w:tcPr>
          <w:p w14:paraId="088097F8" w14:textId="77777777" w:rsidR="00727B04" w:rsidRPr="00A001B4" w:rsidRDefault="00727B04" w:rsidP="00847B0F">
            <w:pPr>
              <w:rPr>
                <w:rFonts w:cs="Times New Roman"/>
                <w:lang w:eastAsia="en-GB"/>
              </w:rPr>
            </w:pPr>
            <w:r w:rsidRPr="00A001B4">
              <w:t>perioada 14.08.2024 – 31.12.2024</w:t>
            </w:r>
          </w:p>
        </w:tc>
      </w:tr>
      <w:tr w:rsidR="00727B04" w:rsidRPr="00A001B4" w14:paraId="2AD74AEB" w14:textId="77777777" w:rsidTr="00847B0F">
        <w:trPr>
          <w:cantSplit/>
          <w:trHeight w:val="783"/>
        </w:trPr>
        <w:tc>
          <w:tcPr>
            <w:tcW w:w="4147" w:type="dxa"/>
            <w:gridSpan w:val="3"/>
          </w:tcPr>
          <w:p w14:paraId="27269A3B" w14:textId="77777777" w:rsidR="00727B04" w:rsidRPr="00A001B4" w:rsidRDefault="00727B04" w:rsidP="00847B0F">
            <w:pPr>
              <w:rPr>
                <w:rFonts w:cs="Times New Roman"/>
                <w:i/>
                <w:lang w:eastAsia="en-GB"/>
              </w:rPr>
            </w:pPr>
            <w:r w:rsidRPr="00A001B4">
              <w:rPr>
                <w:rFonts w:cs="Times New Roman"/>
                <w:i/>
                <w:lang w:eastAsia="en-GB"/>
              </w:rPr>
              <w:lastRenderedPageBreak/>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0EF79EA1" w14:textId="77777777" w:rsidR="00727B04" w:rsidRPr="00A001B4" w:rsidRDefault="00727B04" w:rsidP="00847B0F">
            <w:pPr>
              <w:pStyle w:val="ListParagraph"/>
              <w:ind w:left="315"/>
              <w:rPr>
                <w:lang w:val="ro-RO"/>
              </w:rPr>
            </w:pPr>
            <w:r w:rsidRPr="00A001B4">
              <w:rPr>
                <w:lang w:val="ro-RO"/>
              </w:rPr>
              <w:t>consultanta de specialitate in proiecte;</w:t>
            </w:r>
          </w:p>
          <w:p w14:paraId="4C8D4E1F" w14:textId="77777777" w:rsidR="00727B04" w:rsidRPr="00A001B4" w:rsidRDefault="00727B04" w:rsidP="00847B0F">
            <w:pPr>
              <w:pStyle w:val="ListParagraph"/>
              <w:ind w:left="315"/>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63FAC79D" w14:textId="77777777" w:rsidR="00727B04" w:rsidRPr="00A001B4" w:rsidRDefault="00727B04" w:rsidP="00847B0F">
            <w:pPr>
              <w:pStyle w:val="ListParagraph"/>
              <w:ind w:left="456"/>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26C8AF66" w14:textId="77777777" w:rsidR="00727B04" w:rsidRPr="00A001B4" w:rsidRDefault="00727B04" w:rsidP="00847B0F">
            <w:pPr>
              <w:pStyle w:val="ListParagraph"/>
              <w:ind w:left="456"/>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7BFD9BF7" w14:textId="77777777" w:rsidR="00727B04" w:rsidRPr="00A001B4" w:rsidRDefault="00727B04" w:rsidP="00847B0F">
            <w:pPr>
              <w:pStyle w:val="ListParagraph"/>
              <w:ind w:left="315"/>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p>
          <w:p w14:paraId="4B55509C" w14:textId="77777777" w:rsidR="00727B04" w:rsidRPr="00A001B4" w:rsidRDefault="00727B04" w:rsidP="00847B0F">
            <w:pPr>
              <w:rPr>
                <w:rFonts w:cs="Times New Roman"/>
                <w:lang w:eastAsia="en-GB"/>
              </w:rPr>
            </w:pPr>
            <w:r w:rsidRPr="00A001B4">
              <w:t xml:space="preserve">Managementul incidentelor si analiza avansata de tip </w:t>
            </w:r>
            <w:proofErr w:type="spellStart"/>
            <w:r w:rsidRPr="00A001B4">
              <w:t>forensic</w:t>
            </w:r>
            <w:proofErr w:type="spellEnd"/>
          </w:p>
        </w:tc>
        <w:tc>
          <w:tcPr>
            <w:tcW w:w="2743" w:type="dxa"/>
            <w:gridSpan w:val="4"/>
          </w:tcPr>
          <w:p w14:paraId="23025082" w14:textId="77777777" w:rsidR="00727B04" w:rsidRPr="00A001B4" w:rsidRDefault="00727B04" w:rsidP="00847B0F">
            <w:pPr>
              <w:rPr>
                <w:rFonts w:cs="Times New Roman"/>
                <w:lang w:eastAsia="en-GB"/>
              </w:rPr>
            </w:pPr>
            <w:r w:rsidRPr="00A001B4">
              <w:t>Perioada 31.10.2023- prezent</w:t>
            </w:r>
          </w:p>
        </w:tc>
      </w:tr>
      <w:tr w:rsidR="00727B04" w:rsidRPr="00A001B4" w14:paraId="22A36209" w14:textId="77777777" w:rsidTr="00847B0F">
        <w:trPr>
          <w:cantSplit/>
          <w:trHeight w:val="783"/>
        </w:trPr>
        <w:tc>
          <w:tcPr>
            <w:tcW w:w="4147" w:type="dxa"/>
            <w:gridSpan w:val="3"/>
          </w:tcPr>
          <w:p w14:paraId="2061DBFC" w14:textId="77777777" w:rsidR="00727B04" w:rsidRPr="00A001B4" w:rsidRDefault="00727B04">
            <w:pPr>
              <w:pStyle w:val="ListParagraph"/>
              <w:numPr>
                <w:ilvl w:val="0"/>
                <w:numId w:val="56"/>
              </w:numPr>
              <w:spacing w:after="0" w:line="240" w:lineRule="auto"/>
              <w:jc w:val="both"/>
              <w:rPr>
                <w:b/>
                <w:bCs/>
                <w:lang w:val="ro-RO"/>
              </w:rPr>
            </w:pPr>
            <w:r w:rsidRPr="00A001B4">
              <w:rPr>
                <w:b/>
                <w:bCs/>
                <w:lang w:val="ro-RO"/>
              </w:rPr>
              <w:t xml:space="preserve">Aeroport </w:t>
            </w:r>
            <w:proofErr w:type="spellStart"/>
            <w:r w:rsidRPr="00A001B4">
              <w:rPr>
                <w:b/>
                <w:bCs/>
                <w:lang w:val="ro-RO"/>
              </w:rPr>
              <w:t>Kogalniceanu</w:t>
            </w:r>
            <w:proofErr w:type="spellEnd"/>
            <w:r w:rsidRPr="00A001B4">
              <w:rPr>
                <w:b/>
                <w:bCs/>
                <w:lang w:val="ro-RO"/>
              </w:rPr>
              <w:t xml:space="preserve">- </w:t>
            </w:r>
            <w:r w:rsidRPr="00A001B4">
              <w:rPr>
                <w:lang w:val="ro-RO"/>
              </w:rPr>
              <w:t>Contract 643LA/13.05.2024 / 481 13.05.2024</w:t>
            </w:r>
          </w:p>
          <w:p w14:paraId="65411861" w14:textId="77777777" w:rsidR="00727B04" w:rsidRPr="00A001B4" w:rsidRDefault="00727B04" w:rsidP="00847B0F">
            <w:pPr>
              <w:rPr>
                <w:rFonts w:cs="Times New Roman"/>
                <w:i/>
                <w:lang w:eastAsia="en-GB"/>
              </w:rPr>
            </w:pPr>
          </w:p>
        </w:tc>
        <w:tc>
          <w:tcPr>
            <w:tcW w:w="2743" w:type="dxa"/>
            <w:gridSpan w:val="3"/>
          </w:tcPr>
          <w:p w14:paraId="0D51262C" w14:textId="77777777" w:rsidR="00727B04" w:rsidRPr="00A001B4" w:rsidRDefault="00727B04" w:rsidP="00847B0F">
            <w:pPr>
              <w:pStyle w:val="ListParagraph"/>
              <w:ind w:left="315"/>
              <w:rPr>
                <w:lang w:val="ro-RO"/>
              </w:rPr>
            </w:pPr>
            <w:r w:rsidRPr="00A001B4">
              <w:rPr>
                <w:lang w:val="ro-RO"/>
              </w:rPr>
              <w:t></w:t>
            </w:r>
            <w:r w:rsidRPr="00A001B4">
              <w:rPr>
                <w:lang w:val="ro-RO"/>
              </w:rPr>
              <w:tab/>
              <w:t>consultanta de specialitate in proiecte;</w:t>
            </w:r>
          </w:p>
          <w:p w14:paraId="7D320CCB" w14:textId="77777777" w:rsidR="00727B04" w:rsidRPr="00A001B4" w:rsidRDefault="00727B04" w:rsidP="00847B0F">
            <w:pPr>
              <w:pStyle w:val="ListParagraph"/>
              <w:ind w:left="315"/>
              <w:rPr>
                <w:lang w:val="ro-RO"/>
              </w:rPr>
            </w:pPr>
            <w:r w:rsidRPr="00A001B4">
              <w:rPr>
                <w:lang w:val="ro-RO"/>
              </w:rPr>
              <w:t xml:space="preserve">implementarea </w:t>
            </w:r>
            <w:proofErr w:type="spellStart"/>
            <w:r w:rsidRPr="00A001B4">
              <w:rPr>
                <w:lang w:val="ro-RO"/>
              </w:rPr>
              <w:t>solutiilor</w:t>
            </w:r>
            <w:proofErr w:type="spellEnd"/>
            <w:r w:rsidRPr="00A001B4">
              <w:rPr>
                <w:lang w:val="ro-RO"/>
              </w:rPr>
              <w:t xml:space="preserve"> de securitate;</w:t>
            </w:r>
          </w:p>
          <w:p w14:paraId="0421CB66" w14:textId="77777777" w:rsidR="00727B04" w:rsidRPr="00A001B4" w:rsidRDefault="00727B04" w:rsidP="00847B0F">
            <w:pPr>
              <w:pStyle w:val="ListParagraph"/>
              <w:ind w:left="456"/>
              <w:rPr>
                <w:lang w:val="ro-RO"/>
              </w:rPr>
            </w:pPr>
            <w:r w:rsidRPr="00A001B4">
              <w:rPr>
                <w:lang w:val="ro-RO"/>
              </w:rPr>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1F84C114" w14:textId="77777777" w:rsidR="00727B04" w:rsidRPr="00A001B4" w:rsidRDefault="00727B04" w:rsidP="00847B0F">
            <w:pPr>
              <w:pStyle w:val="ListParagraph"/>
              <w:ind w:left="456"/>
              <w:rPr>
                <w:lang w:val="ro-RO"/>
              </w:rPr>
            </w:pPr>
            <w:r w:rsidRPr="00A001B4">
              <w:rPr>
                <w:lang w:val="ro-RO"/>
              </w:rPr>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42EFD882" w14:textId="77777777" w:rsidR="00727B04" w:rsidRPr="00A001B4" w:rsidRDefault="00727B04" w:rsidP="00847B0F">
            <w:pPr>
              <w:pStyle w:val="ListParagraph"/>
              <w:rPr>
                <w:lang w:val="ro-RO"/>
              </w:rPr>
            </w:pPr>
            <w:r w:rsidRPr="00A001B4">
              <w:rPr>
                <w:lang w:val="ro-RO"/>
              </w:rPr>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p>
          <w:p w14:paraId="0651CE91" w14:textId="77777777" w:rsidR="00727B04" w:rsidRPr="00A001B4" w:rsidRDefault="00727B04" w:rsidP="00847B0F">
            <w:pPr>
              <w:rPr>
                <w:rFonts w:cs="Times New Roman"/>
                <w:lang w:eastAsia="en-GB"/>
              </w:rPr>
            </w:pPr>
            <w:r w:rsidRPr="00A001B4">
              <w:t xml:space="preserve">Managementul incidentelor si analiza avansata de tip </w:t>
            </w:r>
            <w:proofErr w:type="spellStart"/>
            <w:r w:rsidRPr="00A001B4">
              <w:t>forensic</w:t>
            </w:r>
            <w:proofErr w:type="spellEnd"/>
          </w:p>
        </w:tc>
        <w:tc>
          <w:tcPr>
            <w:tcW w:w="2743" w:type="dxa"/>
            <w:gridSpan w:val="4"/>
          </w:tcPr>
          <w:p w14:paraId="0B6E5444" w14:textId="77777777" w:rsidR="00727B04" w:rsidRPr="00A001B4" w:rsidRDefault="00727B04" w:rsidP="00847B0F">
            <w:pPr>
              <w:rPr>
                <w:rFonts w:cs="Times New Roman"/>
                <w:lang w:eastAsia="en-GB"/>
              </w:rPr>
            </w:pPr>
            <w:r w:rsidRPr="00A001B4">
              <w:t>Perioada 13.05.2024-31.12.2024</w:t>
            </w:r>
          </w:p>
        </w:tc>
      </w:tr>
      <w:tr w:rsidR="00727B04" w:rsidRPr="00A001B4" w14:paraId="228E9A48" w14:textId="77777777" w:rsidTr="00847B0F">
        <w:trPr>
          <w:cantSplit/>
          <w:trHeight w:val="783"/>
        </w:trPr>
        <w:tc>
          <w:tcPr>
            <w:tcW w:w="4147" w:type="dxa"/>
            <w:gridSpan w:val="3"/>
          </w:tcPr>
          <w:p w14:paraId="70F4C8FC" w14:textId="77777777" w:rsidR="00727B04" w:rsidRPr="00A001B4" w:rsidRDefault="00727B04">
            <w:pPr>
              <w:pStyle w:val="ListParagraph"/>
              <w:numPr>
                <w:ilvl w:val="0"/>
                <w:numId w:val="56"/>
              </w:numPr>
              <w:spacing w:after="0" w:line="240" w:lineRule="auto"/>
              <w:jc w:val="both"/>
              <w:rPr>
                <w:b/>
                <w:bCs/>
                <w:lang w:val="ro-RO"/>
              </w:rPr>
            </w:pPr>
            <w:proofErr w:type="spellStart"/>
            <w:r w:rsidRPr="00A001B4">
              <w:rPr>
                <w:b/>
                <w:bCs/>
                <w:lang w:val="ro-RO"/>
              </w:rPr>
              <w:lastRenderedPageBreak/>
              <w:t>Turbomecanica</w:t>
            </w:r>
            <w:proofErr w:type="spellEnd"/>
            <w:r w:rsidRPr="00A001B4">
              <w:rPr>
                <w:b/>
                <w:bCs/>
                <w:lang w:val="ro-RO"/>
              </w:rPr>
              <w:t xml:space="preserve"> </w:t>
            </w:r>
            <w:r w:rsidRPr="00A001B4">
              <w:rPr>
                <w:lang w:val="ro-RO"/>
              </w:rPr>
              <w:t>Contract nr.53 / 30.01.2025</w:t>
            </w:r>
          </w:p>
          <w:p w14:paraId="79CF63F4" w14:textId="77777777" w:rsidR="00727B04" w:rsidRPr="00A001B4" w:rsidRDefault="00727B04" w:rsidP="00847B0F">
            <w:pPr>
              <w:rPr>
                <w:rFonts w:cs="Times New Roman"/>
                <w:i/>
                <w:lang w:eastAsia="en-GB"/>
              </w:rPr>
            </w:pPr>
          </w:p>
        </w:tc>
        <w:tc>
          <w:tcPr>
            <w:tcW w:w="2743" w:type="dxa"/>
            <w:gridSpan w:val="3"/>
          </w:tcPr>
          <w:p w14:paraId="243A83F3" w14:textId="77777777" w:rsidR="00727B04" w:rsidRPr="00A001B4" w:rsidRDefault="00727B04" w:rsidP="00847B0F">
            <w:pPr>
              <w:pStyle w:val="ListParagraph"/>
              <w:ind w:left="204"/>
              <w:rPr>
                <w:lang w:val="ro-RO"/>
              </w:rPr>
            </w:pPr>
            <w:r w:rsidRPr="00A001B4">
              <w:rPr>
                <w:lang w:val="ro-RO"/>
              </w:rPr>
              <w:t></w:t>
            </w:r>
            <w:r w:rsidRPr="00A001B4">
              <w:rPr>
                <w:lang w:val="ro-RO"/>
              </w:rPr>
              <w:tab/>
              <w:t>consultanta de specialitate in proiecte;</w:t>
            </w:r>
          </w:p>
          <w:p w14:paraId="73E4C1F0" w14:textId="77777777" w:rsidR="00727B04" w:rsidRPr="00A001B4" w:rsidRDefault="00727B04" w:rsidP="00847B0F">
            <w:pPr>
              <w:pStyle w:val="ListParagraph"/>
              <w:ind w:left="204"/>
              <w:rPr>
                <w:lang w:val="ro-RO"/>
              </w:rPr>
            </w:pPr>
            <w:r w:rsidRPr="00A001B4">
              <w:rPr>
                <w:lang w:val="ro-RO"/>
              </w:rPr>
              <w:t></w:t>
            </w:r>
            <w:r w:rsidRPr="00A001B4">
              <w:rPr>
                <w:lang w:val="ro-RO"/>
              </w:rPr>
              <w:tab/>
              <w:t xml:space="preserve">implementarea </w:t>
            </w:r>
            <w:proofErr w:type="spellStart"/>
            <w:r w:rsidRPr="00A001B4">
              <w:rPr>
                <w:lang w:val="ro-RO"/>
              </w:rPr>
              <w:t>solutiilor</w:t>
            </w:r>
            <w:proofErr w:type="spellEnd"/>
            <w:r w:rsidRPr="00A001B4">
              <w:rPr>
                <w:lang w:val="ro-RO"/>
              </w:rPr>
              <w:t xml:space="preserve"> de securitate;</w:t>
            </w:r>
          </w:p>
          <w:p w14:paraId="29F10B07" w14:textId="77777777" w:rsidR="00727B04" w:rsidRPr="00A001B4" w:rsidRDefault="00727B04" w:rsidP="00847B0F">
            <w:pPr>
              <w:pStyle w:val="ListParagraph"/>
              <w:ind w:left="204"/>
              <w:rPr>
                <w:lang w:val="ro-RO"/>
              </w:rPr>
            </w:pPr>
            <w:r w:rsidRPr="00A001B4">
              <w:rPr>
                <w:lang w:val="ro-RO"/>
              </w:rPr>
              <w:t></w:t>
            </w:r>
            <w:r w:rsidRPr="00A001B4">
              <w:rPr>
                <w:lang w:val="ro-RO"/>
              </w:rPr>
              <w:tab/>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1F40C22B" w14:textId="77777777" w:rsidR="00727B04" w:rsidRPr="00A001B4" w:rsidRDefault="00727B04" w:rsidP="00847B0F">
            <w:pPr>
              <w:pStyle w:val="ListParagraph"/>
              <w:ind w:left="204"/>
              <w:rPr>
                <w:lang w:val="ro-RO"/>
              </w:rPr>
            </w:pPr>
            <w:r w:rsidRPr="00A001B4">
              <w:rPr>
                <w:lang w:val="ro-RO"/>
              </w:rPr>
              <w:t></w:t>
            </w:r>
            <w:r w:rsidRPr="00A001B4">
              <w:rPr>
                <w:lang w:val="ro-RO"/>
              </w:rPr>
              <w:tab/>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1265AF0F" w14:textId="77777777" w:rsidR="00727B04" w:rsidRPr="00A001B4" w:rsidRDefault="00727B04" w:rsidP="00847B0F">
            <w:pPr>
              <w:pStyle w:val="ListParagraph"/>
              <w:ind w:left="204"/>
              <w:rPr>
                <w:lang w:val="ro-RO"/>
              </w:rPr>
            </w:pPr>
            <w:r w:rsidRPr="00A001B4">
              <w:rPr>
                <w:lang w:val="ro-RO"/>
              </w:rPr>
              <w:t></w:t>
            </w:r>
            <w:r w:rsidRPr="00A001B4">
              <w:rPr>
                <w:lang w:val="ro-RO"/>
              </w:rPr>
              <w:tab/>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p>
          <w:p w14:paraId="61F99835" w14:textId="77777777" w:rsidR="00727B04" w:rsidRPr="00A001B4" w:rsidRDefault="00727B04" w:rsidP="00847B0F">
            <w:pPr>
              <w:rPr>
                <w:rFonts w:cs="Times New Roman"/>
                <w:lang w:eastAsia="en-GB"/>
              </w:rPr>
            </w:pPr>
            <w:r w:rsidRPr="00A001B4">
              <w:t></w:t>
            </w:r>
            <w:r w:rsidRPr="00A001B4">
              <w:tab/>
              <w:t xml:space="preserve">Managementul incidentelor si analiza avansata de tip </w:t>
            </w:r>
            <w:proofErr w:type="spellStart"/>
            <w:r w:rsidRPr="00A001B4">
              <w:t>forensic</w:t>
            </w:r>
            <w:proofErr w:type="spellEnd"/>
          </w:p>
        </w:tc>
        <w:tc>
          <w:tcPr>
            <w:tcW w:w="2743" w:type="dxa"/>
            <w:gridSpan w:val="4"/>
          </w:tcPr>
          <w:p w14:paraId="3F510737" w14:textId="77777777" w:rsidR="00727B04" w:rsidRPr="00A001B4" w:rsidRDefault="00727B04" w:rsidP="00847B0F">
            <w:pPr>
              <w:rPr>
                <w:rFonts w:cs="Times New Roman"/>
                <w:lang w:eastAsia="en-GB"/>
              </w:rPr>
            </w:pPr>
            <w:r w:rsidRPr="00A001B4">
              <w:t>Perioada 30.01.2025- prezent</w:t>
            </w:r>
          </w:p>
        </w:tc>
      </w:tr>
      <w:tr w:rsidR="00727B04" w:rsidRPr="00A001B4" w14:paraId="4383C645" w14:textId="77777777" w:rsidTr="00847B0F">
        <w:trPr>
          <w:cantSplit/>
          <w:trHeight w:val="783"/>
        </w:trPr>
        <w:tc>
          <w:tcPr>
            <w:tcW w:w="4147" w:type="dxa"/>
            <w:gridSpan w:val="3"/>
          </w:tcPr>
          <w:p w14:paraId="53C172B4" w14:textId="77777777" w:rsidR="00727B04" w:rsidRPr="00A001B4" w:rsidRDefault="00727B04">
            <w:pPr>
              <w:pStyle w:val="ListParagraph"/>
              <w:numPr>
                <w:ilvl w:val="0"/>
                <w:numId w:val="56"/>
              </w:numPr>
              <w:spacing w:after="0" w:line="240" w:lineRule="auto"/>
              <w:jc w:val="both"/>
              <w:rPr>
                <w:b/>
                <w:bCs/>
                <w:lang w:val="ro-RO"/>
              </w:rPr>
            </w:pPr>
            <w:r w:rsidRPr="00A001B4">
              <w:rPr>
                <w:b/>
                <w:bCs/>
                <w:lang w:val="ro-RO"/>
              </w:rPr>
              <w:t xml:space="preserve">CEC Bank- </w:t>
            </w:r>
            <w:r w:rsidRPr="00A001B4">
              <w:rPr>
                <w:lang w:val="ro-RO"/>
              </w:rPr>
              <w:t xml:space="preserve">Contract nr. 325/2020 </w:t>
            </w:r>
          </w:p>
          <w:p w14:paraId="3F5A4639" w14:textId="77777777" w:rsidR="00727B04" w:rsidRPr="00A001B4" w:rsidRDefault="00727B04" w:rsidP="00847B0F">
            <w:pPr>
              <w:rPr>
                <w:rFonts w:cs="Times New Roman"/>
                <w:i/>
                <w:lang w:eastAsia="en-GB"/>
              </w:rPr>
            </w:pPr>
          </w:p>
        </w:tc>
        <w:tc>
          <w:tcPr>
            <w:tcW w:w="2743" w:type="dxa"/>
            <w:gridSpan w:val="3"/>
          </w:tcPr>
          <w:p w14:paraId="0544C297" w14:textId="77777777" w:rsidR="00727B04" w:rsidRPr="00A001B4" w:rsidRDefault="00727B04" w:rsidP="00847B0F">
            <w:pPr>
              <w:pStyle w:val="ListParagraph"/>
              <w:ind w:left="63" w:hanging="63"/>
              <w:rPr>
                <w:lang w:val="ro-RO"/>
              </w:rPr>
            </w:pPr>
            <w:r w:rsidRPr="00A001B4">
              <w:rPr>
                <w:lang w:val="ro-RO"/>
              </w:rPr>
              <w:t></w:t>
            </w:r>
            <w:r w:rsidRPr="00A001B4">
              <w:rPr>
                <w:lang w:val="ro-RO"/>
              </w:rPr>
              <w:tab/>
              <w:t>consultanta de specialitate in proiecte;</w:t>
            </w:r>
          </w:p>
          <w:p w14:paraId="39E9D214" w14:textId="77777777" w:rsidR="00727B04" w:rsidRPr="00A001B4" w:rsidRDefault="00727B04" w:rsidP="00847B0F">
            <w:pPr>
              <w:pStyle w:val="ListParagraph"/>
              <w:ind w:left="63" w:hanging="63"/>
              <w:rPr>
                <w:lang w:val="ro-RO"/>
              </w:rPr>
            </w:pPr>
            <w:r w:rsidRPr="00A001B4">
              <w:rPr>
                <w:lang w:val="ro-RO"/>
              </w:rPr>
              <w:t></w:t>
            </w:r>
            <w:r w:rsidRPr="00A001B4">
              <w:rPr>
                <w:lang w:val="ro-RO"/>
              </w:rPr>
              <w:tab/>
              <w:t xml:space="preserve">implementarea </w:t>
            </w:r>
            <w:proofErr w:type="spellStart"/>
            <w:r w:rsidRPr="00A001B4">
              <w:rPr>
                <w:lang w:val="ro-RO"/>
              </w:rPr>
              <w:t>solutiilor</w:t>
            </w:r>
            <w:proofErr w:type="spellEnd"/>
            <w:r w:rsidRPr="00A001B4">
              <w:rPr>
                <w:lang w:val="ro-RO"/>
              </w:rPr>
              <w:t xml:space="preserve"> de securitate;</w:t>
            </w:r>
          </w:p>
          <w:p w14:paraId="5A2D1E15" w14:textId="77777777" w:rsidR="00727B04" w:rsidRPr="00A001B4" w:rsidRDefault="00727B04" w:rsidP="00847B0F">
            <w:pPr>
              <w:pStyle w:val="ListParagraph"/>
              <w:ind w:left="63" w:hanging="63"/>
              <w:rPr>
                <w:lang w:val="ro-RO"/>
              </w:rPr>
            </w:pPr>
            <w:r w:rsidRPr="00A001B4">
              <w:rPr>
                <w:lang w:val="ro-RO"/>
              </w:rPr>
              <w:t></w:t>
            </w:r>
            <w:r w:rsidRPr="00A001B4">
              <w:rPr>
                <w:lang w:val="ro-RO"/>
              </w:rPr>
              <w:tab/>
              <w:t xml:space="preserve">scanare si identificare </w:t>
            </w:r>
            <w:proofErr w:type="spellStart"/>
            <w:r w:rsidRPr="00A001B4">
              <w:rPr>
                <w:lang w:val="ro-RO"/>
              </w:rPr>
              <w:t>vulnerabilitati</w:t>
            </w:r>
            <w:proofErr w:type="spellEnd"/>
            <w:r w:rsidRPr="00A001B4">
              <w:rPr>
                <w:lang w:val="ro-RO"/>
              </w:rPr>
              <w:t xml:space="preserve"> la nivelul </w:t>
            </w:r>
            <w:proofErr w:type="spellStart"/>
            <w:r w:rsidRPr="00A001B4">
              <w:rPr>
                <w:lang w:val="ro-RO"/>
              </w:rPr>
              <w:t>aplicatiilor</w:t>
            </w:r>
            <w:proofErr w:type="spellEnd"/>
            <w:r w:rsidRPr="00A001B4">
              <w:rPr>
                <w:lang w:val="ro-RO"/>
              </w:rPr>
              <w:t xml:space="preserve">, </w:t>
            </w:r>
            <w:proofErr w:type="spellStart"/>
            <w:r w:rsidRPr="00A001B4">
              <w:rPr>
                <w:lang w:val="ro-RO"/>
              </w:rPr>
              <w:t>retelelor</w:t>
            </w:r>
            <w:proofErr w:type="spellEnd"/>
            <w:r w:rsidRPr="00A001B4">
              <w:rPr>
                <w:lang w:val="ro-RO"/>
              </w:rPr>
              <w:t xml:space="preserve"> si sistemelor informatice;</w:t>
            </w:r>
          </w:p>
          <w:p w14:paraId="0FE7FD26" w14:textId="77777777" w:rsidR="00727B04" w:rsidRPr="00A001B4" w:rsidRDefault="00727B04" w:rsidP="00847B0F">
            <w:pPr>
              <w:pStyle w:val="ListParagraph"/>
              <w:ind w:left="63" w:hanging="63"/>
              <w:rPr>
                <w:lang w:val="ro-RO"/>
              </w:rPr>
            </w:pPr>
            <w:r w:rsidRPr="00A001B4">
              <w:rPr>
                <w:lang w:val="ro-RO"/>
              </w:rPr>
              <w:t></w:t>
            </w:r>
            <w:r w:rsidRPr="00A001B4">
              <w:rPr>
                <w:lang w:val="ro-RO"/>
              </w:rPr>
              <w:tab/>
              <w:t xml:space="preserve">evaluare si propunere </w:t>
            </w:r>
            <w:proofErr w:type="spellStart"/>
            <w:r w:rsidRPr="00A001B4">
              <w:rPr>
                <w:lang w:val="ro-RO"/>
              </w:rPr>
              <w:t>solutii</w:t>
            </w:r>
            <w:proofErr w:type="spellEnd"/>
            <w:r w:rsidRPr="00A001B4">
              <w:rPr>
                <w:lang w:val="ro-RO"/>
              </w:rPr>
              <w:t xml:space="preserve"> de remediere a </w:t>
            </w:r>
            <w:proofErr w:type="spellStart"/>
            <w:r w:rsidRPr="00A001B4">
              <w:rPr>
                <w:lang w:val="ro-RO"/>
              </w:rPr>
              <w:t>vulnerabilitatilor</w:t>
            </w:r>
            <w:proofErr w:type="spellEnd"/>
            <w:r w:rsidRPr="00A001B4">
              <w:rPr>
                <w:lang w:val="ro-RO"/>
              </w:rPr>
              <w:t>;</w:t>
            </w:r>
          </w:p>
          <w:p w14:paraId="51E75566" w14:textId="77777777" w:rsidR="00727B04" w:rsidRPr="00A001B4" w:rsidRDefault="00727B04" w:rsidP="00847B0F">
            <w:pPr>
              <w:pStyle w:val="ListParagraph"/>
              <w:ind w:left="63" w:hanging="63"/>
              <w:rPr>
                <w:lang w:val="ro-RO"/>
              </w:rPr>
            </w:pPr>
            <w:r w:rsidRPr="00A001B4">
              <w:rPr>
                <w:lang w:val="ro-RO"/>
              </w:rPr>
              <w:t></w:t>
            </w:r>
            <w:r w:rsidRPr="00A001B4">
              <w:rPr>
                <w:lang w:val="ro-RO"/>
              </w:rPr>
              <w:tab/>
              <w:t xml:space="preserve">analiza riscurilor din punct de vedere al </w:t>
            </w:r>
            <w:proofErr w:type="spellStart"/>
            <w:r w:rsidRPr="00A001B4">
              <w:rPr>
                <w:lang w:val="ro-RO"/>
              </w:rPr>
              <w:t>securitatii</w:t>
            </w:r>
            <w:proofErr w:type="spellEnd"/>
            <w:r w:rsidRPr="00A001B4">
              <w:rPr>
                <w:lang w:val="ro-RO"/>
              </w:rPr>
              <w:t xml:space="preserve"> </w:t>
            </w:r>
            <w:proofErr w:type="spellStart"/>
            <w:r w:rsidRPr="00A001B4">
              <w:rPr>
                <w:lang w:val="ro-RO"/>
              </w:rPr>
              <w:t>informatiilor</w:t>
            </w:r>
            <w:proofErr w:type="spellEnd"/>
          </w:p>
          <w:p w14:paraId="32C4058B" w14:textId="77777777" w:rsidR="00727B04" w:rsidRPr="00A001B4" w:rsidRDefault="00727B04" w:rsidP="00847B0F">
            <w:pPr>
              <w:rPr>
                <w:rFonts w:cs="Times New Roman"/>
                <w:lang w:eastAsia="en-GB"/>
              </w:rPr>
            </w:pPr>
            <w:r w:rsidRPr="00A001B4">
              <w:t></w:t>
            </w:r>
            <w:r w:rsidRPr="00A001B4">
              <w:tab/>
              <w:t xml:space="preserve">Managementul incidentelor si analiza avansata de tip </w:t>
            </w:r>
            <w:proofErr w:type="spellStart"/>
            <w:r w:rsidRPr="00A001B4">
              <w:t>forensic</w:t>
            </w:r>
            <w:proofErr w:type="spellEnd"/>
          </w:p>
        </w:tc>
        <w:tc>
          <w:tcPr>
            <w:tcW w:w="2743" w:type="dxa"/>
            <w:gridSpan w:val="4"/>
          </w:tcPr>
          <w:p w14:paraId="25157705"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3CAAA73C" w14:textId="77777777" w:rsidTr="00847B0F">
        <w:trPr>
          <w:cantSplit/>
          <w:trHeight w:val="495"/>
        </w:trPr>
        <w:tc>
          <w:tcPr>
            <w:tcW w:w="4147" w:type="dxa"/>
            <w:gridSpan w:val="3"/>
          </w:tcPr>
          <w:p w14:paraId="315A1B89"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14110681"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6C332EFE"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201CE8E6"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101F8F6F"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25CE5192"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771C0303"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A001B4" w:rsidRDefault="00727B04" w:rsidP="00847B0F">
            <w:pPr>
              <w:rPr>
                <w:rFonts w:cs="Times New Roman"/>
                <w:lang w:eastAsia="en-GB"/>
              </w:rPr>
            </w:pPr>
          </w:p>
        </w:tc>
      </w:tr>
      <w:tr w:rsidR="00727B04" w:rsidRPr="00A001B4" w14:paraId="25FD713A" w14:textId="77777777" w:rsidTr="00847B0F">
        <w:trPr>
          <w:cantSplit/>
          <w:trHeight w:val="1026"/>
        </w:trPr>
        <w:tc>
          <w:tcPr>
            <w:tcW w:w="4147" w:type="dxa"/>
            <w:gridSpan w:val="3"/>
          </w:tcPr>
          <w:p w14:paraId="79DE7AD7"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671B8656"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w:t>
            </w:r>
            <w:proofErr w:type="spellStart"/>
            <w:r w:rsidRPr="00A001B4">
              <w:rPr>
                <w:rFonts w:cs="Times New Roman"/>
                <w:i/>
                <w:lang w:eastAsia="en-GB"/>
              </w:rPr>
              <w:t>Comptia</w:t>
            </w:r>
            <w:proofErr w:type="spellEnd"/>
            <w:r w:rsidRPr="00A001B4">
              <w:rPr>
                <w:rFonts w:cs="Times New Roman"/>
                <w:i/>
                <w:lang w:eastAsia="en-GB"/>
              </w:rPr>
              <w:t xml:space="preserve"> </w:t>
            </w:r>
            <w:proofErr w:type="spellStart"/>
            <w:r w:rsidRPr="00A001B4">
              <w:rPr>
                <w:rFonts w:cs="Times New Roman"/>
                <w:i/>
                <w:lang w:eastAsia="en-GB"/>
              </w:rPr>
              <w:t>Security</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1EF32A1A" w14:textId="77777777" w:rsidTr="00847B0F">
        <w:trPr>
          <w:cantSplit/>
          <w:trHeight w:val="1026"/>
        </w:trPr>
        <w:tc>
          <w:tcPr>
            <w:tcW w:w="4147" w:type="dxa"/>
            <w:gridSpan w:val="3"/>
          </w:tcPr>
          <w:p w14:paraId="06ED8BB3"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61"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62150C65"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5C896BA3"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132219F7" w14:textId="77777777" w:rsidTr="00847B0F">
        <w:trPr>
          <w:cantSplit/>
          <w:trHeight w:val="210"/>
        </w:trPr>
        <w:tc>
          <w:tcPr>
            <w:tcW w:w="9633" w:type="dxa"/>
            <w:gridSpan w:val="10"/>
          </w:tcPr>
          <w:p w14:paraId="71A2F1C5"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05B1A3D6" w14:textId="77777777" w:rsidTr="00847B0F">
        <w:trPr>
          <w:cantSplit/>
          <w:trHeight w:val="480"/>
        </w:trPr>
        <w:tc>
          <w:tcPr>
            <w:tcW w:w="533" w:type="dxa"/>
          </w:tcPr>
          <w:p w14:paraId="1E4AD4E6" w14:textId="77777777" w:rsidR="00727B04" w:rsidRPr="00A001B4" w:rsidRDefault="00727B04" w:rsidP="00847B0F">
            <w:pPr>
              <w:rPr>
                <w:rFonts w:cs="Times New Roman"/>
                <w:lang w:eastAsia="en-GB"/>
              </w:rPr>
            </w:pPr>
          </w:p>
        </w:tc>
        <w:tc>
          <w:tcPr>
            <w:tcW w:w="2338" w:type="dxa"/>
          </w:tcPr>
          <w:p w14:paraId="37D64FED" w14:textId="77777777" w:rsidR="00727B04" w:rsidRPr="00A001B4" w:rsidRDefault="00727B04" w:rsidP="00847B0F">
            <w:pPr>
              <w:rPr>
                <w:rFonts w:cs="Times New Roman"/>
                <w:lang w:eastAsia="en-GB"/>
              </w:rPr>
            </w:pPr>
            <w:r w:rsidRPr="00A001B4">
              <w:rPr>
                <w:rFonts w:cs="Times New Roman"/>
                <w:lang w:eastAsia="en-GB"/>
              </w:rPr>
              <w:t>Diplomă/</w:t>
            </w:r>
          </w:p>
          <w:p w14:paraId="33C4FECE"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276FF828"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0D8FEFC6"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65EE3F37" w14:textId="77777777" w:rsidR="00727B04" w:rsidRPr="00A001B4" w:rsidRDefault="00727B04" w:rsidP="00847B0F">
            <w:pPr>
              <w:rPr>
                <w:rFonts w:cs="Times New Roman"/>
                <w:lang w:eastAsia="en-GB"/>
              </w:rPr>
            </w:pPr>
            <w:r w:rsidRPr="00A001B4">
              <w:rPr>
                <w:rFonts w:cs="Times New Roman"/>
                <w:lang w:eastAsia="en-GB"/>
              </w:rPr>
              <w:t>Perioada</w:t>
            </w:r>
          </w:p>
          <w:p w14:paraId="7FFC1B56"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6795B755" w14:textId="77777777" w:rsidTr="00847B0F">
        <w:trPr>
          <w:cantSplit/>
          <w:trHeight w:val="66"/>
        </w:trPr>
        <w:tc>
          <w:tcPr>
            <w:tcW w:w="533" w:type="dxa"/>
          </w:tcPr>
          <w:p w14:paraId="0AE70A4F"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5C8329B3"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D, nr 0076148</w:t>
            </w:r>
          </w:p>
        </w:tc>
        <w:tc>
          <w:tcPr>
            <w:tcW w:w="2165" w:type="dxa"/>
            <w:gridSpan w:val="2"/>
          </w:tcPr>
          <w:p w14:paraId="2EE3B04A"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
        </w:tc>
        <w:tc>
          <w:tcPr>
            <w:tcW w:w="2299" w:type="dxa"/>
            <w:gridSpan w:val="4"/>
          </w:tcPr>
          <w:p w14:paraId="6FEECED0" w14:textId="77777777" w:rsidR="00727B04" w:rsidRPr="00A001B4" w:rsidRDefault="00727B04" w:rsidP="00847B0F">
            <w:pPr>
              <w:rPr>
                <w:rFonts w:cs="Times New Roman"/>
                <w:lang w:eastAsia="en-GB"/>
              </w:rPr>
            </w:pPr>
            <w:r w:rsidRPr="00A001B4">
              <w:rPr>
                <w:rFonts w:cs="Times New Roman"/>
                <w:lang w:eastAsia="en-GB"/>
              </w:rPr>
              <w:t xml:space="preserve">Inginerie navala si </w:t>
            </w:r>
            <w:proofErr w:type="spellStart"/>
            <w:r w:rsidRPr="00A001B4">
              <w:rPr>
                <w:rFonts w:cs="Times New Roman"/>
                <w:lang w:eastAsia="en-GB"/>
              </w:rPr>
              <w:t>navigatie</w:t>
            </w:r>
            <w:proofErr w:type="spellEnd"/>
          </w:p>
        </w:tc>
        <w:tc>
          <w:tcPr>
            <w:tcW w:w="2298" w:type="dxa"/>
            <w:gridSpan w:val="2"/>
          </w:tcPr>
          <w:p w14:paraId="3780E9CA" w14:textId="77777777" w:rsidR="00727B04" w:rsidRPr="00A001B4" w:rsidRDefault="00727B04" w:rsidP="00847B0F">
            <w:pPr>
              <w:rPr>
                <w:rFonts w:cs="Times New Roman"/>
                <w:lang w:eastAsia="en-GB"/>
              </w:rPr>
            </w:pPr>
            <w:r w:rsidRPr="00A001B4">
              <w:rPr>
                <w:rFonts w:cs="Times New Roman"/>
                <w:lang w:eastAsia="en-GB"/>
              </w:rPr>
              <w:t>Noi.2013</w:t>
            </w:r>
          </w:p>
        </w:tc>
      </w:tr>
      <w:tr w:rsidR="00727B04" w:rsidRPr="00A001B4" w14:paraId="27D9B786" w14:textId="77777777" w:rsidTr="00847B0F">
        <w:trPr>
          <w:cantSplit/>
          <w:trHeight w:val="50"/>
        </w:trPr>
        <w:tc>
          <w:tcPr>
            <w:tcW w:w="533" w:type="dxa"/>
          </w:tcPr>
          <w:p w14:paraId="75A7269F"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28818D6F"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ER230QNQJJEQ11SE</w:t>
            </w:r>
            <w:r w:rsidRPr="00A001B4">
              <w:rPr>
                <w:rFonts w:cs="Times New Roman"/>
                <w:lang w:eastAsia="en-GB"/>
              </w:rPr>
              <w:tab/>
            </w:r>
            <w:r w:rsidRPr="00A001B4">
              <w:rPr>
                <w:rFonts w:cs="Times New Roman"/>
                <w:lang w:eastAsia="en-GB"/>
              </w:rPr>
              <w:tab/>
            </w:r>
          </w:p>
        </w:tc>
        <w:tc>
          <w:tcPr>
            <w:tcW w:w="2165" w:type="dxa"/>
            <w:gridSpan w:val="2"/>
          </w:tcPr>
          <w:p w14:paraId="0D1BB5EA"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p>
        </w:tc>
        <w:tc>
          <w:tcPr>
            <w:tcW w:w="2299" w:type="dxa"/>
            <w:gridSpan w:val="4"/>
          </w:tcPr>
          <w:p w14:paraId="7B1E9CA2" w14:textId="77777777" w:rsidR="00727B04" w:rsidRPr="00A001B4" w:rsidRDefault="00727B04" w:rsidP="00847B0F">
            <w:pPr>
              <w:rPr>
                <w:rFonts w:cs="Times New Roman"/>
                <w:lang w:eastAsia="en-GB"/>
              </w:rPr>
            </w:pPr>
            <w:r w:rsidRPr="00A001B4">
              <w:rPr>
                <w:rFonts w:cs="Times New Roman"/>
                <w:lang w:eastAsia="en-GB"/>
              </w:rPr>
              <w:t>Specialist securitate cibernetica</w:t>
            </w:r>
          </w:p>
        </w:tc>
        <w:tc>
          <w:tcPr>
            <w:tcW w:w="2298" w:type="dxa"/>
            <w:gridSpan w:val="2"/>
          </w:tcPr>
          <w:p w14:paraId="606BEFC1" w14:textId="77777777" w:rsidR="00727B04" w:rsidRPr="00A001B4" w:rsidRDefault="00727B04" w:rsidP="00847B0F">
            <w:pPr>
              <w:rPr>
                <w:rFonts w:cs="Times New Roman"/>
                <w:lang w:eastAsia="en-GB"/>
              </w:rPr>
            </w:pPr>
            <w:r w:rsidRPr="00A001B4">
              <w:rPr>
                <w:rFonts w:cs="Times New Roman"/>
                <w:lang w:eastAsia="en-GB"/>
              </w:rPr>
              <w:t>31.05.2022-31.05.2028</w:t>
            </w:r>
          </w:p>
        </w:tc>
      </w:tr>
      <w:tr w:rsidR="00727B04" w:rsidRPr="00A001B4" w14:paraId="6C2F7717" w14:textId="77777777" w:rsidTr="00847B0F">
        <w:trPr>
          <w:cantSplit/>
          <w:trHeight w:val="50"/>
        </w:trPr>
        <w:tc>
          <w:tcPr>
            <w:tcW w:w="533" w:type="dxa"/>
          </w:tcPr>
          <w:p w14:paraId="6662658C" w14:textId="77777777" w:rsidR="00727B04" w:rsidRPr="00A001B4" w:rsidRDefault="00727B04" w:rsidP="00847B0F">
            <w:pPr>
              <w:rPr>
                <w:rFonts w:cs="Times New Roman"/>
                <w:lang w:eastAsia="en-GB"/>
              </w:rPr>
            </w:pPr>
          </w:p>
        </w:tc>
        <w:tc>
          <w:tcPr>
            <w:tcW w:w="2338" w:type="dxa"/>
          </w:tcPr>
          <w:p w14:paraId="67DE8BD7" w14:textId="77777777" w:rsidR="00727B04" w:rsidRPr="00A001B4" w:rsidRDefault="00727B04" w:rsidP="00847B0F">
            <w:pPr>
              <w:rPr>
                <w:rFonts w:cs="Times New Roman"/>
                <w:lang w:eastAsia="en-GB"/>
              </w:rPr>
            </w:pPr>
          </w:p>
        </w:tc>
        <w:tc>
          <w:tcPr>
            <w:tcW w:w="2165" w:type="dxa"/>
            <w:gridSpan w:val="2"/>
          </w:tcPr>
          <w:p w14:paraId="5FA7AB18" w14:textId="77777777" w:rsidR="00727B04" w:rsidRPr="00A001B4" w:rsidRDefault="00727B04" w:rsidP="00847B0F">
            <w:pPr>
              <w:rPr>
                <w:rFonts w:cs="Times New Roman"/>
                <w:lang w:eastAsia="en-GB"/>
              </w:rPr>
            </w:pPr>
          </w:p>
        </w:tc>
        <w:tc>
          <w:tcPr>
            <w:tcW w:w="2299" w:type="dxa"/>
            <w:gridSpan w:val="4"/>
          </w:tcPr>
          <w:p w14:paraId="3E5B9874" w14:textId="77777777" w:rsidR="00727B04" w:rsidRPr="00A001B4" w:rsidRDefault="00727B04" w:rsidP="00847B0F">
            <w:pPr>
              <w:rPr>
                <w:rFonts w:cs="Times New Roman"/>
                <w:lang w:eastAsia="en-GB"/>
              </w:rPr>
            </w:pPr>
          </w:p>
        </w:tc>
        <w:tc>
          <w:tcPr>
            <w:tcW w:w="2298" w:type="dxa"/>
            <w:gridSpan w:val="2"/>
          </w:tcPr>
          <w:p w14:paraId="5AF460B9" w14:textId="77777777" w:rsidR="00727B04" w:rsidRPr="00A001B4" w:rsidRDefault="00727B04" w:rsidP="00847B0F">
            <w:pPr>
              <w:rPr>
                <w:rFonts w:cs="Times New Roman"/>
                <w:lang w:eastAsia="en-GB"/>
              </w:rPr>
            </w:pPr>
          </w:p>
        </w:tc>
      </w:tr>
    </w:tbl>
    <w:p w14:paraId="4A55668D" w14:textId="77777777" w:rsidR="000F6DD4" w:rsidRPr="00A001B4" w:rsidRDefault="000F6DD4" w:rsidP="00B42622">
      <w:pPr>
        <w:tabs>
          <w:tab w:val="left" w:pos="851"/>
        </w:tabs>
        <w:adjustRightInd w:val="0"/>
        <w:contextualSpacing/>
        <w:rPr>
          <w:rFonts w:eastAsia="Calibri" w:cs="Times New Roman"/>
        </w:rPr>
      </w:pPr>
    </w:p>
    <w:p w14:paraId="5A4A66A6" w14:textId="77777777" w:rsidR="000F6DD4" w:rsidRPr="00A001B4" w:rsidRDefault="000F6DD4" w:rsidP="00B42622">
      <w:pPr>
        <w:tabs>
          <w:tab w:val="left" w:pos="851"/>
        </w:tabs>
        <w:adjustRightInd w:val="0"/>
        <w:contextualSpacing/>
        <w:rPr>
          <w:rFonts w:eastAsia="Calibri" w:cs="Times New Roman"/>
        </w:rPr>
      </w:pPr>
    </w:p>
    <w:p w14:paraId="7D51A2A7" w14:textId="77777777" w:rsidR="000F6DD4" w:rsidRPr="00A001B4" w:rsidRDefault="000F6DD4" w:rsidP="00B42622">
      <w:pPr>
        <w:tabs>
          <w:tab w:val="left" w:pos="851"/>
        </w:tabs>
        <w:adjustRightInd w:val="0"/>
        <w:contextualSpacing/>
        <w:rPr>
          <w:rFonts w:eastAsia="Calibri" w:cs="Times New Roman"/>
        </w:rPr>
      </w:pPr>
    </w:p>
    <w:p w14:paraId="2449E01F" w14:textId="77777777" w:rsidR="000F6DD4" w:rsidRPr="00A001B4" w:rsidRDefault="000F6DD4" w:rsidP="00B42622">
      <w:pPr>
        <w:tabs>
          <w:tab w:val="left" w:pos="851"/>
        </w:tabs>
        <w:adjustRightInd w:val="0"/>
        <w:contextualSpacing/>
        <w:rPr>
          <w:rFonts w:eastAsia="Calibri" w:cs="Times New Roman"/>
        </w:rPr>
      </w:pPr>
    </w:p>
    <w:p w14:paraId="31701C93" w14:textId="77777777" w:rsidR="000F6DD4" w:rsidRPr="00A001B4" w:rsidRDefault="000F6DD4" w:rsidP="00B42622">
      <w:pPr>
        <w:tabs>
          <w:tab w:val="left" w:pos="851"/>
        </w:tabs>
        <w:adjustRightInd w:val="0"/>
        <w:contextualSpacing/>
        <w:rPr>
          <w:rFonts w:eastAsia="Calibri" w:cs="Times New Roman"/>
        </w:rPr>
      </w:pPr>
    </w:p>
    <w:p w14:paraId="1E04F342" w14:textId="77777777" w:rsidR="000F6DD4" w:rsidRPr="00A001B4" w:rsidRDefault="000F6DD4" w:rsidP="00B42622">
      <w:pPr>
        <w:tabs>
          <w:tab w:val="left" w:pos="851"/>
        </w:tabs>
        <w:adjustRightInd w:val="0"/>
        <w:contextualSpacing/>
        <w:rPr>
          <w:rFonts w:eastAsia="Calibri" w:cs="Times New Roman"/>
        </w:rPr>
      </w:pPr>
    </w:p>
    <w:p w14:paraId="5531A0DA" w14:textId="77777777" w:rsidR="000F6DD4" w:rsidRPr="00A001B4" w:rsidRDefault="000F6DD4" w:rsidP="00B42622">
      <w:pPr>
        <w:tabs>
          <w:tab w:val="left" w:pos="851"/>
        </w:tabs>
        <w:adjustRightInd w:val="0"/>
        <w:contextualSpacing/>
        <w:rPr>
          <w:rFonts w:eastAsia="Calibri" w:cs="Times New Roman"/>
        </w:rPr>
      </w:pPr>
    </w:p>
    <w:p w14:paraId="24E4AB00" w14:textId="77777777" w:rsidR="000F6DD4" w:rsidRPr="00A001B4" w:rsidRDefault="000F6DD4" w:rsidP="00B42622">
      <w:pPr>
        <w:tabs>
          <w:tab w:val="left" w:pos="851"/>
        </w:tabs>
        <w:adjustRightInd w:val="0"/>
        <w:contextualSpacing/>
        <w:rPr>
          <w:rFonts w:eastAsia="Calibri" w:cs="Times New Roman"/>
        </w:rPr>
      </w:pPr>
    </w:p>
    <w:p w14:paraId="355E6736" w14:textId="77777777" w:rsidR="000F6DD4" w:rsidRPr="00A001B4" w:rsidRDefault="000F6DD4" w:rsidP="00B42622">
      <w:pPr>
        <w:tabs>
          <w:tab w:val="left" w:pos="851"/>
        </w:tabs>
        <w:adjustRightInd w:val="0"/>
        <w:contextualSpacing/>
        <w:rPr>
          <w:rFonts w:eastAsia="Calibri" w:cs="Times New Roman"/>
        </w:rPr>
      </w:pPr>
    </w:p>
    <w:p w14:paraId="7CC9E748" w14:textId="77777777" w:rsidR="000F6DD4" w:rsidRPr="00A001B4" w:rsidRDefault="000F6DD4" w:rsidP="00B42622">
      <w:pPr>
        <w:tabs>
          <w:tab w:val="left" w:pos="851"/>
        </w:tabs>
        <w:adjustRightInd w:val="0"/>
        <w:contextualSpacing/>
        <w:rPr>
          <w:rFonts w:eastAsia="Calibri" w:cs="Times New Roman"/>
        </w:rPr>
      </w:pPr>
    </w:p>
    <w:p w14:paraId="5ADB4971" w14:textId="77777777" w:rsidR="000F6DD4" w:rsidRPr="00A001B4" w:rsidRDefault="000F6DD4" w:rsidP="00B42622">
      <w:pPr>
        <w:tabs>
          <w:tab w:val="left" w:pos="851"/>
        </w:tabs>
        <w:adjustRightInd w:val="0"/>
        <w:contextualSpacing/>
        <w:rPr>
          <w:rFonts w:eastAsia="Calibri" w:cs="Times New Roman"/>
        </w:rPr>
      </w:pPr>
    </w:p>
    <w:p w14:paraId="1251DA8C" w14:textId="77777777" w:rsidR="000F6DD4" w:rsidRPr="00A001B4" w:rsidRDefault="000F6DD4" w:rsidP="00B42622">
      <w:pPr>
        <w:tabs>
          <w:tab w:val="left" w:pos="851"/>
        </w:tabs>
        <w:adjustRightInd w:val="0"/>
        <w:contextualSpacing/>
        <w:rPr>
          <w:rFonts w:eastAsia="Calibri" w:cs="Times New Roman"/>
        </w:rPr>
      </w:pPr>
    </w:p>
    <w:p w14:paraId="6D65A925" w14:textId="77777777" w:rsidR="000F6DD4" w:rsidRPr="00A001B4" w:rsidRDefault="000F6DD4" w:rsidP="00B42622">
      <w:pPr>
        <w:tabs>
          <w:tab w:val="left" w:pos="851"/>
        </w:tabs>
        <w:adjustRightInd w:val="0"/>
        <w:contextualSpacing/>
        <w:rPr>
          <w:rFonts w:eastAsia="Calibri" w:cs="Times New Roman"/>
        </w:rPr>
      </w:pPr>
    </w:p>
    <w:p w14:paraId="36944FBC" w14:textId="77777777" w:rsidR="000F6DD4" w:rsidRPr="00A001B4" w:rsidRDefault="000F6DD4" w:rsidP="00B42622">
      <w:pPr>
        <w:tabs>
          <w:tab w:val="left" w:pos="851"/>
        </w:tabs>
        <w:adjustRightInd w:val="0"/>
        <w:contextualSpacing/>
        <w:rPr>
          <w:rFonts w:eastAsia="Calibri" w:cs="Times New Roman"/>
        </w:rPr>
      </w:pPr>
    </w:p>
    <w:p w14:paraId="558074FA"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34997A0A" w14:textId="77777777" w:rsidTr="00847B0F">
        <w:trPr>
          <w:cantSplit/>
          <w:trHeight w:val="480"/>
        </w:trPr>
        <w:tc>
          <w:tcPr>
            <w:tcW w:w="4147" w:type="dxa"/>
            <w:gridSpan w:val="3"/>
          </w:tcPr>
          <w:p w14:paraId="06B35CF8" w14:textId="77777777" w:rsidR="00727B04" w:rsidRPr="00A001B4" w:rsidRDefault="00727B04" w:rsidP="00847B0F">
            <w:pPr>
              <w:rPr>
                <w:rFonts w:cs="Times New Roman"/>
                <w:b/>
                <w:bCs/>
                <w:lang w:eastAsia="en-GB"/>
              </w:rPr>
            </w:pPr>
            <w:r w:rsidRPr="00A001B4">
              <w:rPr>
                <w:rFonts w:cs="Times New Roman"/>
                <w:b/>
                <w:bCs/>
                <w:lang w:eastAsia="en-GB"/>
              </w:rPr>
              <w:t>Nume și prenume expert: Gabriel Stoica</w:t>
            </w:r>
          </w:p>
        </w:tc>
        <w:tc>
          <w:tcPr>
            <w:tcW w:w="5486" w:type="dxa"/>
            <w:gridSpan w:val="7"/>
          </w:tcPr>
          <w:p w14:paraId="2A024839"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6B8C94DA" w14:textId="77777777" w:rsidTr="00847B0F">
        <w:trPr>
          <w:cantSplit/>
          <w:trHeight w:val="480"/>
        </w:trPr>
        <w:tc>
          <w:tcPr>
            <w:tcW w:w="4147" w:type="dxa"/>
            <w:gridSpan w:val="3"/>
          </w:tcPr>
          <w:p w14:paraId="7EEBA879"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31AB17CE" w14:textId="77777777" w:rsidR="00727B04" w:rsidRPr="00A001B4" w:rsidRDefault="00727B04" w:rsidP="00847B0F">
            <w:pPr>
              <w:rPr>
                <w:rFonts w:cs="Times New Roman"/>
                <w:lang w:eastAsia="en-GB"/>
              </w:rPr>
            </w:pPr>
            <w:r w:rsidRPr="00A001B4">
              <w:rPr>
                <w:rFonts w:cs="Times New Roman"/>
                <w:lang w:eastAsia="en-GB"/>
              </w:rPr>
              <w:t>Telefon: +40 754 839 405</w:t>
            </w:r>
          </w:p>
        </w:tc>
        <w:tc>
          <w:tcPr>
            <w:tcW w:w="2651" w:type="dxa"/>
            <w:gridSpan w:val="3"/>
          </w:tcPr>
          <w:p w14:paraId="0BBCF841"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gabriel.stoica@safetech.ro</w:t>
            </w:r>
          </w:p>
        </w:tc>
      </w:tr>
      <w:tr w:rsidR="00727B04" w:rsidRPr="00A001B4" w14:paraId="403C0078" w14:textId="77777777" w:rsidTr="00847B0F">
        <w:trPr>
          <w:cantSplit/>
          <w:trHeight w:val="480"/>
        </w:trPr>
        <w:tc>
          <w:tcPr>
            <w:tcW w:w="4147" w:type="dxa"/>
            <w:gridSpan w:val="3"/>
          </w:tcPr>
          <w:p w14:paraId="0B3754BA"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64BA1BD7" w14:textId="77777777" w:rsidR="00727B04" w:rsidRPr="00A001B4" w:rsidRDefault="00727B04" w:rsidP="00847B0F">
            <w:pPr>
              <w:rPr>
                <w:rFonts w:cs="Times New Roman"/>
                <w:lang w:eastAsia="en-GB"/>
              </w:rPr>
            </w:pPr>
            <w:r w:rsidRPr="00A001B4">
              <w:rPr>
                <w:rFonts w:cs="Times New Roman"/>
                <w:lang w:eastAsia="en-GB"/>
              </w:rPr>
              <w:t>Selectați:</w:t>
            </w:r>
          </w:p>
          <w:p w14:paraId="52CAF0C1" w14:textId="77777777" w:rsidR="00727B04" w:rsidRPr="00A001B4" w:rsidRDefault="00727B04" w:rsidP="00847B0F">
            <w:pPr>
              <w:rPr>
                <w:rFonts w:cs="Times New Roman"/>
                <w:lang w:eastAsia="en-GB"/>
              </w:rPr>
            </w:pPr>
            <w:r w:rsidRPr="00A001B4">
              <w:rPr>
                <w:rFonts w:cs="Times New Roman"/>
                <w:lang w:eastAsia="en-GB"/>
              </w:rPr>
              <w:t>x Angajat</w:t>
            </w:r>
          </w:p>
          <w:p w14:paraId="4E82FA4C" w14:textId="77777777" w:rsidR="00727B04" w:rsidRPr="00A001B4" w:rsidRDefault="00727B04" w:rsidP="00847B0F">
            <w:pPr>
              <w:rPr>
                <w:rFonts w:cs="Times New Roman"/>
                <w:lang w:eastAsia="en-GB"/>
              </w:rPr>
            </w:pPr>
            <w:r w:rsidRPr="00A001B4">
              <w:rPr>
                <w:rFonts w:cs="Times New Roman"/>
                <w:lang w:eastAsia="en-GB"/>
              </w:rPr>
              <w:t>□ Liber profesionist</w:t>
            </w:r>
          </w:p>
          <w:p w14:paraId="11C91BD1" w14:textId="77777777" w:rsidR="00727B04" w:rsidRPr="00A001B4" w:rsidRDefault="00727B04" w:rsidP="00847B0F">
            <w:pPr>
              <w:rPr>
                <w:rFonts w:cs="Times New Roman"/>
                <w:lang w:eastAsia="en-GB"/>
              </w:rPr>
            </w:pPr>
            <w:r w:rsidRPr="00A001B4">
              <w:rPr>
                <w:rFonts w:cs="Times New Roman"/>
                <w:lang w:eastAsia="en-GB"/>
              </w:rPr>
              <w:t>□ Subcontractant</w:t>
            </w:r>
          </w:p>
          <w:p w14:paraId="6B3CCB1C"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1648D521"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A001B4" w:rsidRDefault="00727B04" w:rsidP="00847B0F">
            <w:pPr>
              <w:rPr>
                <w:rFonts w:cs="Times New Roman"/>
                <w:b/>
                <w:lang w:eastAsia="en-GB"/>
              </w:rPr>
            </w:pPr>
            <w:r w:rsidRPr="00A001B4">
              <w:rPr>
                <w:rFonts w:cs="Times New Roman"/>
                <w:lang w:eastAsia="en-GB"/>
              </w:rPr>
              <w:t>9 luni</w:t>
            </w:r>
          </w:p>
        </w:tc>
      </w:tr>
      <w:tr w:rsidR="00727B04" w:rsidRPr="00A001B4" w14:paraId="00D29CD4" w14:textId="77777777" w:rsidTr="00847B0F">
        <w:trPr>
          <w:cantSplit/>
          <w:trHeight w:val="711"/>
        </w:trPr>
        <w:tc>
          <w:tcPr>
            <w:tcW w:w="4147" w:type="dxa"/>
            <w:gridSpan w:val="3"/>
          </w:tcPr>
          <w:p w14:paraId="58EAD609"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4421EAF7"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643FDB72"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2A1F591A" w14:textId="77777777" w:rsidTr="00847B0F">
        <w:trPr>
          <w:cantSplit/>
          <w:trHeight w:val="480"/>
        </w:trPr>
        <w:tc>
          <w:tcPr>
            <w:tcW w:w="4147" w:type="dxa"/>
            <w:gridSpan w:val="3"/>
          </w:tcPr>
          <w:p w14:paraId="2AD72086"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0E0F82BD" w14:textId="77777777" w:rsidTr="00847B0F">
        <w:trPr>
          <w:cantSplit/>
          <w:trHeight w:val="480"/>
        </w:trPr>
        <w:tc>
          <w:tcPr>
            <w:tcW w:w="4147" w:type="dxa"/>
            <w:gridSpan w:val="3"/>
          </w:tcPr>
          <w:p w14:paraId="0FAA0377"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0853B33B"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w:t>
            </w:r>
            <w:proofErr w:type="spellStart"/>
            <w:r w:rsidRPr="00A001B4">
              <w:rPr>
                <w:rFonts w:cs="Times New Roman"/>
                <w:i/>
                <w:lang w:eastAsia="en-GB"/>
              </w:rPr>
              <w:t>Dunarea</w:t>
            </w:r>
            <w:proofErr w:type="spellEnd"/>
            <w:r w:rsidRPr="00A001B4">
              <w:rPr>
                <w:rFonts w:cs="Times New Roman"/>
                <w:i/>
                <w:lang w:eastAsia="en-GB"/>
              </w:rPr>
              <w:t xml:space="preserve"> de Jos din </w:t>
            </w:r>
            <w:proofErr w:type="spellStart"/>
            <w:r w:rsidRPr="00A001B4">
              <w:rPr>
                <w:rFonts w:cs="Times New Roman"/>
                <w:i/>
                <w:lang w:eastAsia="en-GB"/>
              </w:rPr>
              <w:t>Galati</w:t>
            </w:r>
            <w:proofErr w:type="spellEnd"/>
          </w:p>
        </w:tc>
      </w:tr>
      <w:tr w:rsidR="00727B04" w:rsidRPr="00A001B4" w14:paraId="2A24D0B3" w14:textId="77777777" w:rsidTr="00847B0F">
        <w:trPr>
          <w:cantSplit/>
          <w:trHeight w:val="306"/>
        </w:trPr>
        <w:tc>
          <w:tcPr>
            <w:tcW w:w="4147" w:type="dxa"/>
            <w:gridSpan w:val="3"/>
          </w:tcPr>
          <w:p w14:paraId="04175382"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0DEB5EF6"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19A6AC18"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w:t>
            </w:r>
            <w:proofErr w:type="spellStart"/>
            <w:r w:rsidRPr="00A001B4">
              <w:rPr>
                <w:rFonts w:cs="Times New Roman"/>
                <w:i/>
                <w:lang w:eastAsia="en-GB"/>
              </w:rPr>
              <w:t>CEH,Comptia</w:t>
            </w:r>
            <w:proofErr w:type="spellEnd"/>
            <w:r w:rsidRPr="00A001B4">
              <w:rPr>
                <w:rFonts w:cs="Times New Roman"/>
                <w:i/>
                <w:lang w:eastAsia="en-GB"/>
              </w:rPr>
              <w:t xml:space="preserve"> </w:t>
            </w:r>
            <w:proofErr w:type="spellStart"/>
            <w:r w:rsidRPr="00A001B4">
              <w:rPr>
                <w:rFonts w:cs="Times New Roman"/>
                <w:i/>
                <w:lang w:eastAsia="en-GB"/>
              </w:rPr>
              <w:t>Cysa</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1478C9D6" w14:textId="77777777" w:rsidTr="00847B0F">
        <w:trPr>
          <w:cantSplit/>
          <w:trHeight w:val="306"/>
        </w:trPr>
        <w:tc>
          <w:tcPr>
            <w:tcW w:w="4147" w:type="dxa"/>
            <w:gridSpan w:val="3"/>
          </w:tcPr>
          <w:p w14:paraId="61673928"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779F3364" w14:textId="77777777" w:rsidTr="00847B0F">
        <w:trPr>
          <w:cantSplit/>
          <w:trHeight w:val="306"/>
        </w:trPr>
        <w:tc>
          <w:tcPr>
            <w:tcW w:w="4147" w:type="dxa"/>
            <w:gridSpan w:val="3"/>
          </w:tcPr>
          <w:p w14:paraId="78E3E231"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Derularea de teste de penetrare controlate pentru validarea mecanismelor de securitate existente</w:t>
            </w:r>
          </w:p>
          <w:p w14:paraId="3CC607DB"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Investigarea comportamentului aplicațiilor în fața unor scenarii de atac simulate</w:t>
            </w:r>
          </w:p>
          <w:p w14:paraId="14282F9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 xml:space="preserve">Identificarea punctelor slabe la nivel de cod, configurare și comunicare </w:t>
            </w:r>
            <w:proofErr w:type="spellStart"/>
            <w:r w:rsidRPr="00A001B4">
              <w:rPr>
                <w:rFonts w:cs="Times New Roman"/>
                <w:lang w:eastAsia="en-GB"/>
              </w:rPr>
              <w:t>intermodul</w:t>
            </w:r>
            <w:proofErr w:type="spellEnd"/>
          </w:p>
          <w:p w14:paraId="64B6247E"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Evaluarea riscurilor asociate vulnerabilităților detectate,</w:t>
            </w:r>
          </w:p>
          <w:p w14:paraId="3AA2ECE9"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Elaborarea de recomandări concrete privind îmbunătățirea posturii de securitate a aplicațiilor</w:t>
            </w:r>
          </w:p>
          <w:p w14:paraId="17677925"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Redactarea documentației tehnice privind rezultatele testelor și soluțiile propuse</w:t>
            </w:r>
          </w:p>
        </w:tc>
      </w:tr>
      <w:tr w:rsidR="00727B04" w:rsidRPr="00A001B4" w14:paraId="70D016D1" w14:textId="77777777" w:rsidTr="00847B0F">
        <w:trPr>
          <w:cantSplit/>
          <w:trHeight w:val="531"/>
        </w:trPr>
        <w:tc>
          <w:tcPr>
            <w:tcW w:w="4147" w:type="dxa"/>
            <w:gridSpan w:val="3"/>
          </w:tcPr>
          <w:p w14:paraId="318370F3" w14:textId="77777777" w:rsidR="00727B04" w:rsidRPr="00A001B4" w:rsidRDefault="00727B04" w:rsidP="00847B0F">
            <w:pPr>
              <w:rPr>
                <w:rFonts w:cs="Times New Roman"/>
                <w:lang w:eastAsia="en-GB"/>
              </w:rPr>
            </w:pPr>
            <w:r w:rsidRPr="00A001B4">
              <w:rPr>
                <w:rFonts w:cs="Times New Roman"/>
                <w:lang w:eastAsia="en-GB"/>
              </w:rPr>
              <w:lastRenderedPageBreak/>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1701" w:type="dxa"/>
            <w:gridSpan w:val="2"/>
          </w:tcPr>
          <w:p w14:paraId="1A90EA3A" w14:textId="77777777" w:rsidR="00727B04" w:rsidRPr="00A001B4" w:rsidRDefault="00727B04" w:rsidP="00847B0F">
            <w:pPr>
              <w:ind w:hanging="79"/>
              <w:jc w:val="left"/>
              <w:rPr>
                <w:rFonts w:cs="Times New Roman"/>
                <w:i/>
                <w:lang w:eastAsia="en-GB"/>
              </w:rPr>
            </w:pPr>
            <w:r w:rsidRPr="00A001B4">
              <w:rPr>
                <w:rFonts w:cs="Times New Roman"/>
                <w:i/>
                <w:lang w:eastAsia="en-GB"/>
              </w:rPr>
              <w:t>Derularea de teste de penetrare controlate pentru validarea mecanismelor de securitate existente</w:t>
            </w:r>
          </w:p>
          <w:p w14:paraId="447685A4" w14:textId="77777777" w:rsidR="00727B04" w:rsidRPr="00A001B4" w:rsidRDefault="00727B04" w:rsidP="00847B0F">
            <w:pPr>
              <w:ind w:hanging="79"/>
              <w:jc w:val="left"/>
              <w:rPr>
                <w:rFonts w:cs="Times New Roman"/>
                <w:i/>
                <w:lang w:eastAsia="en-GB"/>
              </w:rPr>
            </w:pPr>
            <w:r w:rsidRPr="00A001B4">
              <w:rPr>
                <w:rFonts w:cs="Times New Roman"/>
                <w:i/>
                <w:lang w:eastAsia="en-GB"/>
              </w:rPr>
              <w:t>Investigarea comportamentului aplicațiilor în fața unor scenarii de atac simulate</w:t>
            </w:r>
          </w:p>
          <w:p w14:paraId="11F1C4DD" w14:textId="77777777" w:rsidR="00727B04" w:rsidRPr="00A001B4" w:rsidRDefault="00727B04" w:rsidP="00847B0F">
            <w:pPr>
              <w:ind w:hanging="79"/>
              <w:jc w:val="left"/>
              <w:rPr>
                <w:rFonts w:cs="Times New Roman"/>
                <w:i/>
                <w:lang w:eastAsia="en-GB"/>
              </w:rPr>
            </w:pPr>
            <w:r w:rsidRPr="00A001B4">
              <w:rPr>
                <w:rFonts w:cs="Times New Roman"/>
                <w:i/>
                <w:lang w:eastAsia="en-GB"/>
              </w:rPr>
              <w:t xml:space="preserve">Identificarea punctelor slabe la nivel de cod, configurare și comunicare </w:t>
            </w:r>
            <w:proofErr w:type="spellStart"/>
            <w:r w:rsidRPr="00A001B4">
              <w:rPr>
                <w:rFonts w:cs="Times New Roman"/>
                <w:i/>
                <w:lang w:eastAsia="en-GB"/>
              </w:rPr>
              <w:t>intermodul</w:t>
            </w:r>
            <w:proofErr w:type="spellEnd"/>
          </w:p>
          <w:p w14:paraId="031A156D" w14:textId="77777777" w:rsidR="00727B04" w:rsidRPr="00A001B4" w:rsidRDefault="00727B04" w:rsidP="00847B0F">
            <w:pPr>
              <w:ind w:hanging="79"/>
              <w:jc w:val="left"/>
              <w:rPr>
                <w:rFonts w:cs="Times New Roman"/>
                <w:i/>
                <w:lang w:eastAsia="en-GB"/>
              </w:rPr>
            </w:pPr>
            <w:r w:rsidRPr="00A001B4">
              <w:rPr>
                <w:rFonts w:cs="Times New Roman"/>
                <w:i/>
                <w:lang w:eastAsia="en-GB"/>
              </w:rPr>
              <w:t>Evaluarea riscurilor asociate vulnerabilităților detectate,</w:t>
            </w:r>
          </w:p>
          <w:p w14:paraId="1AB4A07C" w14:textId="77777777" w:rsidR="00727B04" w:rsidRPr="00A001B4" w:rsidRDefault="00727B04" w:rsidP="00847B0F">
            <w:pPr>
              <w:ind w:hanging="79"/>
              <w:jc w:val="left"/>
              <w:rPr>
                <w:rFonts w:cs="Times New Roman"/>
                <w:i/>
                <w:lang w:eastAsia="en-GB"/>
              </w:rPr>
            </w:pPr>
            <w:r w:rsidRPr="00A001B4">
              <w:rPr>
                <w:rFonts w:cs="Times New Roman"/>
                <w:i/>
                <w:lang w:eastAsia="en-GB"/>
              </w:rPr>
              <w:t>Elaborarea de recomandări concrete privind îmbunătățirea posturii de securitate a aplicațiilor</w:t>
            </w:r>
          </w:p>
          <w:p w14:paraId="1E7D7D22" w14:textId="77777777" w:rsidR="00727B04" w:rsidRPr="00A001B4" w:rsidRDefault="00727B04" w:rsidP="00847B0F">
            <w:pPr>
              <w:rPr>
                <w:rFonts w:cs="Times New Roman"/>
                <w:i/>
                <w:lang w:eastAsia="en-GB"/>
              </w:rPr>
            </w:pPr>
            <w:r w:rsidRPr="00A001B4">
              <w:rPr>
                <w:rFonts w:cs="Times New Roman"/>
                <w:i/>
                <w:lang w:eastAsia="en-GB"/>
              </w:rPr>
              <w:t>Redactarea documentației tehnice privind rezultatele testelor și soluțiile propuse</w:t>
            </w:r>
          </w:p>
        </w:tc>
        <w:tc>
          <w:tcPr>
            <w:tcW w:w="1892" w:type="dxa"/>
            <w:gridSpan w:val="4"/>
          </w:tcPr>
          <w:p w14:paraId="4F3641CA"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20261A6A"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3FAAA785" w14:textId="77777777" w:rsidTr="00847B0F">
        <w:trPr>
          <w:cantSplit/>
          <w:trHeight w:val="783"/>
        </w:trPr>
        <w:tc>
          <w:tcPr>
            <w:tcW w:w="4147" w:type="dxa"/>
            <w:gridSpan w:val="3"/>
          </w:tcPr>
          <w:p w14:paraId="7A08469C"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2A89C416"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02344BC0"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2B4AAA5E" w14:textId="77777777" w:rsidR="00727B04" w:rsidRPr="00A001B4" w:rsidRDefault="00727B04" w:rsidP="00847B0F">
            <w:pPr>
              <w:rPr>
                <w:rFonts w:cs="Times New Roman"/>
                <w:i/>
                <w:highlight w:val="lightGray"/>
                <w:lang w:eastAsia="en-GB"/>
              </w:rPr>
            </w:pPr>
            <w:r w:rsidRPr="00A001B4">
              <w:rPr>
                <w:rFonts w:cs="Times New Roman"/>
                <w:lang w:eastAsia="en-GB"/>
              </w:rPr>
              <w:t>aprilie 2025- prezent</w:t>
            </w:r>
          </w:p>
        </w:tc>
        <w:tc>
          <w:tcPr>
            <w:tcW w:w="2743" w:type="dxa"/>
            <w:gridSpan w:val="4"/>
          </w:tcPr>
          <w:p w14:paraId="6A7692AB"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61E595A4" w14:textId="77777777" w:rsidR="00727B04" w:rsidRPr="00A001B4" w:rsidRDefault="00727B04" w:rsidP="00847B0F">
            <w:pPr>
              <w:rPr>
                <w:rFonts w:cs="Times New Roman"/>
                <w:lang w:eastAsia="en-GB"/>
              </w:rPr>
            </w:pPr>
            <w:r w:rsidRPr="00A001B4">
              <w:rPr>
                <w:rFonts w:cs="Times New Roman"/>
                <w:lang w:eastAsia="en-GB"/>
              </w:rPr>
              <w:t>Aprilie 2025- prezent</w:t>
            </w:r>
          </w:p>
        </w:tc>
      </w:tr>
      <w:tr w:rsidR="00727B04" w:rsidRPr="00A001B4" w14:paraId="3ABB4A63" w14:textId="77777777" w:rsidTr="00847B0F">
        <w:trPr>
          <w:cantSplit/>
          <w:trHeight w:val="783"/>
        </w:trPr>
        <w:tc>
          <w:tcPr>
            <w:tcW w:w="4147" w:type="dxa"/>
            <w:gridSpan w:val="3"/>
          </w:tcPr>
          <w:p w14:paraId="10E96539"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64DCEF41"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Derularea de teste de penetrare controlate pentru validarea mecanismelor de securitate existente</w:t>
            </w:r>
          </w:p>
          <w:p w14:paraId="0AD38F9F"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Investigarea comportamentului aplicațiilor în fața unor scenarii de atac simulate</w:t>
            </w:r>
          </w:p>
          <w:p w14:paraId="713975AA"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 xml:space="preserve">Identificarea punctelor slabe la nivel de cod, configurare și comunicare </w:t>
            </w:r>
            <w:proofErr w:type="spellStart"/>
            <w:r w:rsidRPr="00A001B4">
              <w:rPr>
                <w:rFonts w:cs="Times New Roman"/>
                <w:lang w:eastAsia="en-GB"/>
              </w:rPr>
              <w:t>intermodul</w:t>
            </w:r>
            <w:proofErr w:type="spellEnd"/>
          </w:p>
          <w:p w14:paraId="4463EFB9"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Evaluarea riscurilor asociate vulnerabilităților detectate,</w:t>
            </w:r>
          </w:p>
          <w:p w14:paraId="48F05483" w14:textId="77777777" w:rsidR="00727B04" w:rsidRPr="00A001B4" w:rsidRDefault="00727B04" w:rsidP="00847B0F">
            <w:pPr>
              <w:jc w:val="left"/>
              <w:rPr>
                <w:rFonts w:cs="Times New Roman"/>
                <w:lang w:eastAsia="en-GB"/>
              </w:rPr>
            </w:pPr>
            <w:r w:rsidRPr="00A001B4">
              <w:rPr>
                <w:rFonts w:cs="Times New Roman"/>
                <w:lang w:eastAsia="en-GB"/>
              </w:rPr>
              <w:t></w:t>
            </w:r>
            <w:r w:rsidRPr="00A001B4">
              <w:rPr>
                <w:rFonts w:cs="Times New Roman"/>
                <w:lang w:eastAsia="en-GB"/>
              </w:rPr>
              <w:tab/>
              <w:t>Elaborarea de recomandări concrete privind îmbunătățirea posturii de securitate a aplicațiilor</w:t>
            </w:r>
          </w:p>
          <w:p w14:paraId="46E70A4B"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7BD75740" w14:textId="77777777" w:rsidTr="00847B0F">
        <w:trPr>
          <w:cantSplit/>
          <w:trHeight w:val="783"/>
        </w:trPr>
        <w:tc>
          <w:tcPr>
            <w:tcW w:w="4147" w:type="dxa"/>
            <w:gridSpan w:val="3"/>
          </w:tcPr>
          <w:p w14:paraId="3E219626" w14:textId="77777777" w:rsidR="00727B04" w:rsidRPr="00A001B4" w:rsidRDefault="00727B04" w:rsidP="00847B0F">
            <w:pPr>
              <w:rPr>
                <w:rFonts w:cs="Times New Roman"/>
                <w:i/>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2743" w:type="dxa"/>
            <w:gridSpan w:val="3"/>
          </w:tcPr>
          <w:p w14:paraId="298A1602" w14:textId="77777777" w:rsidR="00727B04" w:rsidRPr="00A001B4" w:rsidRDefault="00727B04" w:rsidP="00847B0F">
            <w:pPr>
              <w:pStyle w:val="ListParagraph"/>
              <w:ind w:left="63"/>
              <w:rPr>
                <w:lang w:val="ro-RO"/>
              </w:rPr>
            </w:pPr>
            <w:r w:rsidRPr="00A001B4">
              <w:rPr>
                <w:lang w:val="ro-RO"/>
              </w:rPr>
              <w:t></w:t>
            </w:r>
            <w:r w:rsidRPr="00A001B4">
              <w:rPr>
                <w:lang w:val="ro-RO"/>
              </w:rPr>
              <w:tab/>
              <w:t>Derularea de teste de penetrare controlate pentru validarea mecanismelor de securitate existente</w:t>
            </w:r>
          </w:p>
          <w:p w14:paraId="317B1B47" w14:textId="77777777" w:rsidR="00727B04" w:rsidRPr="00A001B4" w:rsidRDefault="00727B04" w:rsidP="00847B0F">
            <w:pPr>
              <w:pStyle w:val="ListParagraph"/>
              <w:ind w:left="63"/>
              <w:rPr>
                <w:lang w:val="ro-RO"/>
              </w:rPr>
            </w:pPr>
            <w:r w:rsidRPr="00A001B4">
              <w:rPr>
                <w:lang w:val="ro-RO"/>
              </w:rPr>
              <w:t></w:t>
            </w:r>
            <w:r w:rsidRPr="00A001B4">
              <w:rPr>
                <w:lang w:val="ro-RO"/>
              </w:rPr>
              <w:tab/>
              <w:t>Investigarea comportamentului aplicațiilor în fața unor scenarii de atac simulate</w:t>
            </w:r>
          </w:p>
          <w:p w14:paraId="5AD23062" w14:textId="77777777" w:rsidR="00727B04" w:rsidRPr="00A001B4" w:rsidRDefault="00727B04" w:rsidP="00847B0F">
            <w:pPr>
              <w:pStyle w:val="ListParagraph"/>
              <w:ind w:left="63"/>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4C970547" w14:textId="77777777" w:rsidR="00727B04" w:rsidRPr="00A001B4" w:rsidRDefault="00727B04" w:rsidP="00847B0F">
            <w:pPr>
              <w:pStyle w:val="ListParagraph"/>
              <w:ind w:left="63"/>
              <w:rPr>
                <w:lang w:val="ro-RO"/>
              </w:rPr>
            </w:pPr>
            <w:r w:rsidRPr="00A001B4">
              <w:rPr>
                <w:lang w:val="ro-RO"/>
              </w:rPr>
              <w:t></w:t>
            </w:r>
            <w:r w:rsidRPr="00A001B4">
              <w:rPr>
                <w:lang w:val="ro-RO"/>
              </w:rPr>
              <w:tab/>
              <w:t>Evaluarea riscurilor asociate vulnerabilităților detectate,</w:t>
            </w:r>
          </w:p>
          <w:p w14:paraId="58B2614A" w14:textId="77777777" w:rsidR="00727B04" w:rsidRPr="00A001B4" w:rsidRDefault="00727B04" w:rsidP="00847B0F">
            <w:pPr>
              <w:pStyle w:val="ListParagraph"/>
              <w:ind w:left="63"/>
              <w:rPr>
                <w:lang w:val="ro-RO"/>
              </w:rPr>
            </w:pPr>
            <w:r w:rsidRPr="00A001B4">
              <w:rPr>
                <w:lang w:val="ro-RO"/>
              </w:rPr>
              <w:t></w:t>
            </w:r>
            <w:r w:rsidRPr="00A001B4">
              <w:rPr>
                <w:lang w:val="ro-RO"/>
              </w:rPr>
              <w:tab/>
              <w:t>Elaborarea de recomandări concrete privind îmbunătățirea posturii de securitate a aplicațiilor</w:t>
            </w:r>
          </w:p>
          <w:p w14:paraId="4E4B2E52" w14:textId="77777777" w:rsidR="00727B04" w:rsidRPr="00A001B4" w:rsidRDefault="00727B04" w:rsidP="00847B0F">
            <w:pPr>
              <w:rPr>
                <w:rFonts w:cs="Times New Roman"/>
                <w:lang w:eastAsia="en-GB"/>
              </w:rPr>
            </w:pPr>
            <w:r w:rsidRPr="00A001B4">
              <w:t></w:t>
            </w:r>
            <w:r w:rsidRPr="00A001B4">
              <w:tab/>
              <w:t>Redactarea documentației tehnice privind rezultatele testelor și soluțiile propuse</w:t>
            </w:r>
          </w:p>
        </w:tc>
        <w:tc>
          <w:tcPr>
            <w:tcW w:w="2743" w:type="dxa"/>
            <w:gridSpan w:val="4"/>
          </w:tcPr>
          <w:p w14:paraId="353CE2D8" w14:textId="77777777" w:rsidR="00727B04" w:rsidRPr="00A001B4" w:rsidRDefault="00727B04" w:rsidP="00847B0F">
            <w:pPr>
              <w:rPr>
                <w:rFonts w:cs="Times New Roman"/>
                <w:lang w:eastAsia="en-GB"/>
              </w:rPr>
            </w:pPr>
            <w:r w:rsidRPr="00A001B4">
              <w:t>perioada 14.08.2024 – 31.12.2024</w:t>
            </w:r>
          </w:p>
        </w:tc>
      </w:tr>
      <w:tr w:rsidR="00727B04" w:rsidRPr="00A001B4" w14:paraId="197024A1" w14:textId="77777777" w:rsidTr="00847B0F">
        <w:trPr>
          <w:cantSplit/>
          <w:trHeight w:val="783"/>
        </w:trPr>
        <w:tc>
          <w:tcPr>
            <w:tcW w:w="4147" w:type="dxa"/>
            <w:gridSpan w:val="3"/>
          </w:tcPr>
          <w:p w14:paraId="0F3B29D7" w14:textId="77777777" w:rsidR="00727B04" w:rsidRPr="00A001B4" w:rsidRDefault="00727B04" w:rsidP="00847B0F">
            <w:pPr>
              <w:rPr>
                <w:rFonts w:cs="Times New Roman"/>
                <w:i/>
                <w:lang w:eastAsia="en-GB"/>
              </w:rPr>
            </w:pPr>
            <w:r w:rsidRPr="00A001B4">
              <w:rPr>
                <w:rFonts w:cs="Times New Roman"/>
                <w:i/>
                <w:lang w:eastAsia="en-GB"/>
              </w:rPr>
              <w:lastRenderedPageBreak/>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6BC0CCAF" w14:textId="77777777" w:rsidR="00727B04" w:rsidRPr="00A001B4" w:rsidRDefault="00727B04" w:rsidP="00847B0F">
            <w:pPr>
              <w:pStyle w:val="ListParagraph"/>
              <w:ind w:left="315" w:firstLine="405"/>
              <w:rPr>
                <w:lang w:val="ro-RO"/>
              </w:rPr>
            </w:pPr>
            <w:r w:rsidRPr="00A001B4">
              <w:rPr>
                <w:lang w:val="ro-RO"/>
              </w:rPr>
              <w:t>Derularea de teste de penetrare controlate pentru validarea mecanismelor de securitate existente</w:t>
            </w:r>
          </w:p>
          <w:p w14:paraId="5E793C86" w14:textId="77777777" w:rsidR="00727B04" w:rsidRPr="00A001B4" w:rsidRDefault="00727B04" w:rsidP="00847B0F">
            <w:pPr>
              <w:pStyle w:val="ListParagraph"/>
              <w:ind w:left="315"/>
              <w:rPr>
                <w:lang w:val="ro-RO"/>
              </w:rPr>
            </w:pPr>
            <w:r w:rsidRPr="00A001B4">
              <w:rPr>
                <w:lang w:val="ro-RO"/>
              </w:rPr>
              <w:t>Investigarea comportamentului aplicațiilor în fața unor scenarii de atac simulate</w:t>
            </w:r>
          </w:p>
          <w:p w14:paraId="6C13D08C" w14:textId="77777777" w:rsidR="00727B04" w:rsidRPr="00A001B4" w:rsidRDefault="00727B04" w:rsidP="00847B0F">
            <w:pPr>
              <w:pStyle w:val="ListParagraph"/>
              <w:ind w:left="315" w:firstLine="405"/>
              <w:rPr>
                <w:lang w:val="ro-RO"/>
              </w:rPr>
            </w:pPr>
            <w:r w:rsidRPr="00A001B4">
              <w:rPr>
                <w:lang w:val="ro-RO"/>
              </w:rPr>
              <w:t xml:space="preserve">Identificarea punctelor slabe la nivel de cod, configurare și comunicare </w:t>
            </w:r>
            <w:proofErr w:type="spellStart"/>
            <w:r w:rsidRPr="00A001B4">
              <w:rPr>
                <w:lang w:val="ro-RO"/>
              </w:rPr>
              <w:t>intermodul</w:t>
            </w:r>
            <w:proofErr w:type="spellEnd"/>
          </w:p>
          <w:p w14:paraId="4F346BF7" w14:textId="77777777" w:rsidR="00727B04" w:rsidRPr="00A001B4" w:rsidRDefault="00727B04" w:rsidP="00847B0F">
            <w:pPr>
              <w:pStyle w:val="ListParagraph"/>
              <w:ind w:left="315"/>
              <w:rPr>
                <w:lang w:val="ro-RO"/>
              </w:rPr>
            </w:pPr>
            <w:r w:rsidRPr="00A001B4">
              <w:rPr>
                <w:lang w:val="ro-RO"/>
              </w:rPr>
              <w:t>Evaluarea riscurilor asociate vulnerabilităților detectate,</w:t>
            </w:r>
          </w:p>
          <w:p w14:paraId="291ECC28" w14:textId="77777777" w:rsidR="00727B04" w:rsidRPr="00A001B4" w:rsidRDefault="00727B04" w:rsidP="00847B0F">
            <w:pPr>
              <w:pStyle w:val="ListParagraph"/>
              <w:ind w:left="315"/>
              <w:rPr>
                <w:lang w:val="ro-RO"/>
              </w:rPr>
            </w:pPr>
            <w:r w:rsidRPr="00A001B4">
              <w:rPr>
                <w:lang w:val="ro-RO"/>
              </w:rPr>
              <w:t>Elaborarea de recomandări concrete privind îmbunătățirea posturii de securitate a aplicațiilor</w:t>
            </w:r>
          </w:p>
          <w:p w14:paraId="1D8AE3D0" w14:textId="77777777" w:rsidR="00727B04" w:rsidRPr="00A001B4" w:rsidRDefault="00727B04" w:rsidP="00847B0F">
            <w:pPr>
              <w:rPr>
                <w:rFonts w:cs="Times New Roman"/>
                <w:lang w:eastAsia="en-GB"/>
              </w:rPr>
            </w:pPr>
            <w:r w:rsidRPr="00A001B4">
              <w:t>Redactarea documentației tehnice privind rezultatele testelor și soluțiile propuse</w:t>
            </w:r>
          </w:p>
        </w:tc>
        <w:tc>
          <w:tcPr>
            <w:tcW w:w="2743" w:type="dxa"/>
            <w:gridSpan w:val="4"/>
          </w:tcPr>
          <w:p w14:paraId="74526EC3" w14:textId="77777777" w:rsidR="00727B04" w:rsidRPr="00A001B4" w:rsidRDefault="00727B04" w:rsidP="00847B0F">
            <w:pPr>
              <w:rPr>
                <w:rFonts w:cs="Times New Roman"/>
                <w:lang w:eastAsia="en-GB"/>
              </w:rPr>
            </w:pPr>
            <w:r w:rsidRPr="00A001B4">
              <w:t>Perioada 31.10.2023- prezent</w:t>
            </w:r>
          </w:p>
        </w:tc>
      </w:tr>
      <w:tr w:rsidR="00727B04" w:rsidRPr="00A001B4" w14:paraId="4AF4B37F" w14:textId="77777777" w:rsidTr="00847B0F">
        <w:trPr>
          <w:cantSplit/>
          <w:trHeight w:val="783"/>
        </w:trPr>
        <w:tc>
          <w:tcPr>
            <w:tcW w:w="4147" w:type="dxa"/>
            <w:gridSpan w:val="3"/>
          </w:tcPr>
          <w:p w14:paraId="7E39FCA4" w14:textId="77777777" w:rsidR="00727B04" w:rsidRPr="00A001B4" w:rsidRDefault="00727B04">
            <w:pPr>
              <w:pStyle w:val="ListParagraph"/>
              <w:numPr>
                <w:ilvl w:val="0"/>
                <w:numId w:val="57"/>
              </w:numPr>
              <w:spacing w:after="0" w:line="240" w:lineRule="auto"/>
              <w:jc w:val="both"/>
              <w:rPr>
                <w:b/>
                <w:bCs/>
                <w:lang w:val="ro-RO"/>
              </w:rPr>
            </w:pPr>
            <w:r w:rsidRPr="00A001B4">
              <w:rPr>
                <w:b/>
                <w:bCs/>
                <w:lang w:val="ro-RO"/>
              </w:rPr>
              <w:lastRenderedPageBreak/>
              <w:t xml:space="preserve">Aeroport </w:t>
            </w:r>
            <w:proofErr w:type="spellStart"/>
            <w:r w:rsidRPr="00A001B4">
              <w:rPr>
                <w:b/>
                <w:bCs/>
                <w:lang w:val="ro-RO"/>
              </w:rPr>
              <w:t>Kogalniceanu</w:t>
            </w:r>
            <w:proofErr w:type="spellEnd"/>
            <w:r w:rsidRPr="00A001B4">
              <w:rPr>
                <w:b/>
                <w:bCs/>
                <w:lang w:val="ro-RO"/>
              </w:rPr>
              <w:t xml:space="preserve">- </w:t>
            </w:r>
            <w:r w:rsidRPr="00A001B4">
              <w:rPr>
                <w:lang w:val="ro-RO"/>
              </w:rPr>
              <w:t>Contract 643LA/13.05.2024 / 481 13.05.2024</w:t>
            </w:r>
          </w:p>
          <w:p w14:paraId="119E1CB6" w14:textId="77777777" w:rsidR="00727B04" w:rsidRPr="00A001B4" w:rsidRDefault="00727B04" w:rsidP="00847B0F">
            <w:pPr>
              <w:rPr>
                <w:rFonts w:cs="Times New Roman"/>
                <w:i/>
                <w:lang w:eastAsia="en-GB"/>
              </w:rPr>
            </w:pPr>
          </w:p>
        </w:tc>
        <w:tc>
          <w:tcPr>
            <w:tcW w:w="2743" w:type="dxa"/>
            <w:gridSpan w:val="3"/>
          </w:tcPr>
          <w:p w14:paraId="79C032A1" w14:textId="77777777" w:rsidR="00727B04" w:rsidRPr="00A001B4" w:rsidRDefault="00727B04" w:rsidP="00847B0F">
            <w:pPr>
              <w:pStyle w:val="ListParagraph"/>
              <w:rPr>
                <w:lang w:val="ro-RO"/>
              </w:rPr>
            </w:pPr>
            <w:r w:rsidRPr="00A001B4">
              <w:rPr>
                <w:lang w:val="ro-RO"/>
              </w:rPr>
              <w:t></w:t>
            </w:r>
            <w:r w:rsidRPr="00A001B4">
              <w:rPr>
                <w:lang w:val="ro-RO"/>
              </w:rPr>
              <w:tab/>
              <w:t>Derularea de teste de penetrare controlate pentru validarea mecanismelor de securitate existente</w:t>
            </w:r>
          </w:p>
          <w:p w14:paraId="5D633363" w14:textId="77777777" w:rsidR="00727B04" w:rsidRPr="00A001B4" w:rsidRDefault="00727B04" w:rsidP="00847B0F">
            <w:pPr>
              <w:pStyle w:val="ListParagraph"/>
              <w:rPr>
                <w:lang w:val="ro-RO"/>
              </w:rPr>
            </w:pPr>
            <w:r w:rsidRPr="00A001B4">
              <w:rPr>
                <w:lang w:val="ro-RO"/>
              </w:rPr>
              <w:t></w:t>
            </w:r>
            <w:r w:rsidRPr="00A001B4">
              <w:rPr>
                <w:lang w:val="ro-RO"/>
              </w:rPr>
              <w:tab/>
              <w:t>Investigarea comportamentului aplicațiilor în fața unor scenarii de atac simulate</w:t>
            </w:r>
          </w:p>
          <w:p w14:paraId="41B74231" w14:textId="77777777" w:rsidR="00727B04" w:rsidRPr="00A001B4" w:rsidRDefault="00727B04" w:rsidP="00847B0F">
            <w:pPr>
              <w:pStyle w:val="ListParagraph"/>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2E733ADA" w14:textId="77777777" w:rsidR="00727B04" w:rsidRPr="00A001B4" w:rsidRDefault="00727B04" w:rsidP="00847B0F">
            <w:pPr>
              <w:pStyle w:val="ListParagraph"/>
              <w:rPr>
                <w:lang w:val="ro-RO"/>
              </w:rPr>
            </w:pPr>
            <w:r w:rsidRPr="00A001B4">
              <w:rPr>
                <w:lang w:val="ro-RO"/>
              </w:rPr>
              <w:t></w:t>
            </w:r>
            <w:r w:rsidRPr="00A001B4">
              <w:rPr>
                <w:lang w:val="ro-RO"/>
              </w:rPr>
              <w:tab/>
              <w:t>Evaluarea riscurilor asociate vulnerabilităților detectate,</w:t>
            </w:r>
          </w:p>
          <w:p w14:paraId="15A58A00" w14:textId="77777777" w:rsidR="00727B04" w:rsidRPr="00A001B4" w:rsidRDefault="00727B04" w:rsidP="00847B0F">
            <w:pPr>
              <w:pStyle w:val="ListParagraph"/>
              <w:rPr>
                <w:lang w:val="ro-RO"/>
              </w:rPr>
            </w:pPr>
            <w:r w:rsidRPr="00A001B4">
              <w:rPr>
                <w:lang w:val="ro-RO"/>
              </w:rPr>
              <w:t></w:t>
            </w:r>
            <w:r w:rsidRPr="00A001B4">
              <w:rPr>
                <w:lang w:val="ro-RO"/>
              </w:rPr>
              <w:tab/>
              <w:t>Elaborarea de recomandări concrete privind îmbunătățirea posturii de securitate a aplicațiilor</w:t>
            </w:r>
          </w:p>
          <w:p w14:paraId="0AABDC73" w14:textId="77777777" w:rsidR="00727B04" w:rsidRPr="00A001B4" w:rsidRDefault="00727B04" w:rsidP="00847B0F">
            <w:pPr>
              <w:rPr>
                <w:rFonts w:cs="Times New Roman"/>
                <w:lang w:eastAsia="en-GB"/>
              </w:rPr>
            </w:pPr>
            <w:r w:rsidRPr="00A001B4">
              <w:t></w:t>
            </w:r>
            <w:r w:rsidRPr="00A001B4">
              <w:tab/>
              <w:t>Redactarea documentației tehnice privind rezultatele testelor și soluțiile propuse</w:t>
            </w:r>
          </w:p>
        </w:tc>
        <w:tc>
          <w:tcPr>
            <w:tcW w:w="2743" w:type="dxa"/>
            <w:gridSpan w:val="4"/>
          </w:tcPr>
          <w:p w14:paraId="7E34CEF6" w14:textId="77777777" w:rsidR="00727B04" w:rsidRPr="00A001B4" w:rsidRDefault="00727B04" w:rsidP="00847B0F">
            <w:pPr>
              <w:rPr>
                <w:rFonts w:cs="Times New Roman"/>
                <w:lang w:eastAsia="en-GB"/>
              </w:rPr>
            </w:pPr>
            <w:r w:rsidRPr="00A001B4">
              <w:t>Perioada 13.05.2024-31.12.2024</w:t>
            </w:r>
          </w:p>
        </w:tc>
      </w:tr>
      <w:tr w:rsidR="00727B04" w:rsidRPr="00A001B4" w14:paraId="2537989B" w14:textId="77777777" w:rsidTr="00847B0F">
        <w:trPr>
          <w:cantSplit/>
          <w:trHeight w:val="783"/>
        </w:trPr>
        <w:tc>
          <w:tcPr>
            <w:tcW w:w="4147" w:type="dxa"/>
            <w:gridSpan w:val="3"/>
          </w:tcPr>
          <w:p w14:paraId="2896D9D8" w14:textId="77777777" w:rsidR="00727B04" w:rsidRPr="00A001B4" w:rsidRDefault="00727B04">
            <w:pPr>
              <w:pStyle w:val="ListParagraph"/>
              <w:numPr>
                <w:ilvl w:val="0"/>
                <w:numId w:val="57"/>
              </w:numPr>
              <w:spacing w:after="0" w:line="240" w:lineRule="auto"/>
              <w:jc w:val="both"/>
              <w:rPr>
                <w:b/>
                <w:bCs/>
                <w:lang w:val="ro-RO"/>
              </w:rPr>
            </w:pPr>
            <w:proofErr w:type="spellStart"/>
            <w:r w:rsidRPr="00A001B4">
              <w:rPr>
                <w:b/>
                <w:bCs/>
                <w:lang w:val="ro-RO"/>
              </w:rPr>
              <w:lastRenderedPageBreak/>
              <w:t>Turbomecanica</w:t>
            </w:r>
            <w:proofErr w:type="spellEnd"/>
            <w:r w:rsidRPr="00A001B4">
              <w:rPr>
                <w:b/>
                <w:bCs/>
                <w:lang w:val="ro-RO"/>
              </w:rPr>
              <w:t xml:space="preserve"> </w:t>
            </w:r>
            <w:r w:rsidRPr="00A001B4">
              <w:rPr>
                <w:lang w:val="ro-RO"/>
              </w:rPr>
              <w:t>Contract nr.53 / 30.01.2025</w:t>
            </w:r>
          </w:p>
          <w:p w14:paraId="3E2FEA9E" w14:textId="77777777" w:rsidR="00727B04" w:rsidRPr="00A001B4" w:rsidRDefault="00727B04" w:rsidP="00847B0F">
            <w:pPr>
              <w:rPr>
                <w:rFonts w:cs="Times New Roman"/>
                <w:i/>
                <w:lang w:eastAsia="en-GB"/>
              </w:rPr>
            </w:pPr>
          </w:p>
        </w:tc>
        <w:tc>
          <w:tcPr>
            <w:tcW w:w="2743" w:type="dxa"/>
            <w:gridSpan w:val="3"/>
          </w:tcPr>
          <w:p w14:paraId="4F487D40" w14:textId="77777777" w:rsidR="00727B04" w:rsidRPr="00A001B4" w:rsidRDefault="00727B04" w:rsidP="00847B0F">
            <w:pPr>
              <w:pStyle w:val="ListParagraph"/>
              <w:ind w:left="204"/>
              <w:rPr>
                <w:lang w:val="ro-RO"/>
              </w:rPr>
            </w:pPr>
            <w:r w:rsidRPr="00A001B4">
              <w:rPr>
                <w:lang w:val="ro-RO"/>
              </w:rPr>
              <w:t></w:t>
            </w:r>
            <w:r w:rsidRPr="00A001B4">
              <w:rPr>
                <w:lang w:val="ro-RO"/>
              </w:rPr>
              <w:tab/>
              <w:t>Derularea de teste de penetrare controlate pentru validarea mecanismelor de securitate existente</w:t>
            </w:r>
          </w:p>
          <w:p w14:paraId="2AF9CF87" w14:textId="77777777" w:rsidR="00727B04" w:rsidRPr="00A001B4" w:rsidRDefault="00727B04" w:rsidP="00847B0F">
            <w:pPr>
              <w:pStyle w:val="ListParagraph"/>
              <w:ind w:left="204"/>
              <w:rPr>
                <w:lang w:val="ro-RO"/>
              </w:rPr>
            </w:pPr>
            <w:r w:rsidRPr="00A001B4">
              <w:rPr>
                <w:lang w:val="ro-RO"/>
              </w:rPr>
              <w:t></w:t>
            </w:r>
            <w:r w:rsidRPr="00A001B4">
              <w:rPr>
                <w:lang w:val="ro-RO"/>
              </w:rPr>
              <w:tab/>
              <w:t>Investigarea comportamentului aplicațiilor în fața unor scenarii de atac simulate</w:t>
            </w:r>
          </w:p>
          <w:p w14:paraId="4C9B2843" w14:textId="77777777" w:rsidR="00727B04" w:rsidRPr="00A001B4" w:rsidRDefault="00727B04" w:rsidP="00847B0F">
            <w:pPr>
              <w:pStyle w:val="ListParagraph"/>
              <w:ind w:left="204"/>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77647159" w14:textId="77777777" w:rsidR="00727B04" w:rsidRPr="00A001B4" w:rsidRDefault="00727B04" w:rsidP="00847B0F">
            <w:pPr>
              <w:pStyle w:val="ListParagraph"/>
              <w:ind w:left="204"/>
              <w:rPr>
                <w:lang w:val="ro-RO"/>
              </w:rPr>
            </w:pPr>
            <w:r w:rsidRPr="00A001B4">
              <w:rPr>
                <w:lang w:val="ro-RO"/>
              </w:rPr>
              <w:t></w:t>
            </w:r>
            <w:r w:rsidRPr="00A001B4">
              <w:rPr>
                <w:lang w:val="ro-RO"/>
              </w:rPr>
              <w:tab/>
              <w:t>Evaluarea riscurilor asociate vulnerabilităților detectate,</w:t>
            </w:r>
          </w:p>
          <w:p w14:paraId="635D4975" w14:textId="77777777" w:rsidR="00727B04" w:rsidRPr="00A001B4" w:rsidRDefault="00727B04" w:rsidP="00847B0F">
            <w:pPr>
              <w:pStyle w:val="ListParagraph"/>
              <w:ind w:left="204"/>
              <w:rPr>
                <w:lang w:val="ro-RO"/>
              </w:rPr>
            </w:pPr>
            <w:r w:rsidRPr="00A001B4">
              <w:rPr>
                <w:lang w:val="ro-RO"/>
              </w:rPr>
              <w:t></w:t>
            </w:r>
            <w:r w:rsidRPr="00A001B4">
              <w:rPr>
                <w:lang w:val="ro-RO"/>
              </w:rPr>
              <w:tab/>
              <w:t>Elaborarea de recomandări concrete privind îmbunătățirea posturii de securitate a aplicațiilor</w:t>
            </w:r>
          </w:p>
          <w:p w14:paraId="0CD7FD86" w14:textId="77777777" w:rsidR="00727B04" w:rsidRPr="00A001B4" w:rsidRDefault="00727B04" w:rsidP="00847B0F">
            <w:pPr>
              <w:rPr>
                <w:rFonts w:cs="Times New Roman"/>
                <w:lang w:eastAsia="en-GB"/>
              </w:rPr>
            </w:pPr>
            <w:r w:rsidRPr="00A001B4">
              <w:t></w:t>
            </w:r>
            <w:r w:rsidRPr="00A001B4">
              <w:tab/>
              <w:t>Redactarea documentației tehnice privind rezultatele testelor și soluțiile propuse</w:t>
            </w:r>
          </w:p>
        </w:tc>
        <w:tc>
          <w:tcPr>
            <w:tcW w:w="2743" w:type="dxa"/>
            <w:gridSpan w:val="4"/>
          </w:tcPr>
          <w:p w14:paraId="5525C65C" w14:textId="77777777" w:rsidR="00727B04" w:rsidRPr="00A001B4" w:rsidRDefault="00727B04" w:rsidP="00847B0F">
            <w:pPr>
              <w:rPr>
                <w:rFonts w:cs="Times New Roman"/>
                <w:lang w:eastAsia="en-GB"/>
              </w:rPr>
            </w:pPr>
            <w:r w:rsidRPr="00A001B4">
              <w:t>Perioada 30.01.2025- prezent</w:t>
            </w:r>
          </w:p>
        </w:tc>
      </w:tr>
      <w:tr w:rsidR="00727B04" w:rsidRPr="00A001B4" w14:paraId="05C08AEC" w14:textId="77777777" w:rsidTr="00847B0F">
        <w:trPr>
          <w:cantSplit/>
          <w:trHeight w:val="783"/>
        </w:trPr>
        <w:tc>
          <w:tcPr>
            <w:tcW w:w="4147" w:type="dxa"/>
            <w:gridSpan w:val="3"/>
          </w:tcPr>
          <w:p w14:paraId="60E63C56" w14:textId="77777777" w:rsidR="00727B04" w:rsidRPr="00A001B4" w:rsidRDefault="00727B04">
            <w:pPr>
              <w:pStyle w:val="ListParagraph"/>
              <w:numPr>
                <w:ilvl w:val="0"/>
                <w:numId w:val="57"/>
              </w:numPr>
              <w:spacing w:after="0" w:line="240" w:lineRule="auto"/>
              <w:jc w:val="both"/>
              <w:rPr>
                <w:b/>
                <w:bCs/>
                <w:lang w:val="ro-RO"/>
              </w:rPr>
            </w:pPr>
            <w:r w:rsidRPr="00A001B4">
              <w:rPr>
                <w:b/>
                <w:bCs/>
                <w:lang w:val="ro-RO"/>
              </w:rPr>
              <w:t xml:space="preserve">CEC Bank- </w:t>
            </w:r>
            <w:r w:rsidRPr="00A001B4">
              <w:rPr>
                <w:lang w:val="ro-RO"/>
              </w:rPr>
              <w:t xml:space="preserve">Contract nr. 325/2020 </w:t>
            </w:r>
          </w:p>
          <w:p w14:paraId="7BA59AC3" w14:textId="77777777" w:rsidR="00727B04" w:rsidRPr="00A001B4" w:rsidRDefault="00727B04" w:rsidP="00847B0F">
            <w:pPr>
              <w:rPr>
                <w:rFonts w:cs="Times New Roman"/>
                <w:i/>
                <w:lang w:eastAsia="en-GB"/>
              </w:rPr>
            </w:pPr>
          </w:p>
        </w:tc>
        <w:tc>
          <w:tcPr>
            <w:tcW w:w="2743" w:type="dxa"/>
            <w:gridSpan w:val="3"/>
          </w:tcPr>
          <w:p w14:paraId="1B2F1DC8" w14:textId="77777777" w:rsidR="00727B04" w:rsidRPr="00A001B4" w:rsidRDefault="00727B04" w:rsidP="00847B0F">
            <w:pPr>
              <w:pStyle w:val="ListParagraph"/>
              <w:ind w:left="63" w:hanging="63"/>
              <w:rPr>
                <w:lang w:val="ro-RO"/>
              </w:rPr>
            </w:pPr>
            <w:r w:rsidRPr="00A001B4">
              <w:rPr>
                <w:lang w:val="ro-RO"/>
              </w:rPr>
              <w:t></w:t>
            </w:r>
            <w:r w:rsidRPr="00A001B4">
              <w:rPr>
                <w:lang w:val="ro-RO"/>
              </w:rPr>
              <w:tab/>
              <w:t>Derularea de teste de penetrare controlate pentru validarea mecanismelor de securitate existente</w:t>
            </w:r>
          </w:p>
          <w:p w14:paraId="79964D8E" w14:textId="77777777" w:rsidR="00727B04" w:rsidRPr="00A001B4" w:rsidRDefault="00727B04" w:rsidP="00847B0F">
            <w:pPr>
              <w:pStyle w:val="ListParagraph"/>
              <w:ind w:left="63" w:hanging="63"/>
              <w:rPr>
                <w:lang w:val="ro-RO"/>
              </w:rPr>
            </w:pPr>
            <w:r w:rsidRPr="00A001B4">
              <w:rPr>
                <w:lang w:val="ro-RO"/>
              </w:rPr>
              <w:t></w:t>
            </w:r>
            <w:r w:rsidRPr="00A001B4">
              <w:rPr>
                <w:lang w:val="ro-RO"/>
              </w:rPr>
              <w:tab/>
              <w:t>Investigarea comportamentului aplicațiilor în fața unor scenarii de atac simulate</w:t>
            </w:r>
          </w:p>
          <w:p w14:paraId="162A40DE" w14:textId="77777777" w:rsidR="00727B04" w:rsidRPr="00A001B4" w:rsidRDefault="00727B04" w:rsidP="00847B0F">
            <w:pPr>
              <w:pStyle w:val="ListParagraph"/>
              <w:ind w:left="63" w:hanging="63"/>
              <w:rPr>
                <w:lang w:val="ro-RO"/>
              </w:rPr>
            </w:pPr>
            <w:r w:rsidRPr="00A001B4">
              <w:rPr>
                <w:lang w:val="ro-RO"/>
              </w:rPr>
              <w:t></w:t>
            </w:r>
            <w:r w:rsidRPr="00A001B4">
              <w:rPr>
                <w:lang w:val="ro-RO"/>
              </w:rPr>
              <w:tab/>
              <w:t xml:space="preserve">Identificarea punctelor slabe la nivel de cod, configurare și comunicare </w:t>
            </w:r>
            <w:proofErr w:type="spellStart"/>
            <w:r w:rsidRPr="00A001B4">
              <w:rPr>
                <w:lang w:val="ro-RO"/>
              </w:rPr>
              <w:t>intermodul</w:t>
            </w:r>
            <w:proofErr w:type="spellEnd"/>
          </w:p>
          <w:p w14:paraId="6E0736EC" w14:textId="77777777" w:rsidR="00727B04" w:rsidRPr="00A001B4" w:rsidRDefault="00727B04" w:rsidP="00847B0F">
            <w:pPr>
              <w:pStyle w:val="ListParagraph"/>
              <w:ind w:left="63" w:hanging="63"/>
              <w:rPr>
                <w:lang w:val="ro-RO"/>
              </w:rPr>
            </w:pPr>
            <w:r w:rsidRPr="00A001B4">
              <w:rPr>
                <w:lang w:val="ro-RO"/>
              </w:rPr>
              <w:t></w:t>
            </w:r>
            <w:r w:rsidRPr="00A001B4">
              <w:rPr>
                <w:lang w:val="ro-RO"/>
              </w:rPr>
              <w:tab/>
              <w:t>Evaluarea riscurilor asociate vulnerabilităților detectate,</w:t>
            </w:r>
          </w:p>
          <w:p w14:paraId="25D2F75E" w14:textId="77777777" w:rsidR="00727B04" w:rsidRPr="00A001B4" w:rsidRDefault="00727B04" w:rsidP="00847B0F">
            <w:pPr>
              <w:pStyle w:val="ListParagraph"/>
              <w:ind w:left="63" w:hanging="63"/>
              <w:rPr>
                <w:lang w:val="ro-RO"/>
              </w:rPr>
            </w:pPr>
            <w:r w:rsidRPr="00A001B4">
              <w:rPr>
                <w:lang w:val="ro-RO"/>
              </w:rPr>
              <w:t></w:t>
            </w:r>
            <w:r w:rsidRPr="00A001B4">
              <w:rPr>
                <w:lang w:val="ro-RO"/>
              </w:rPr>
              <w:tab/>
              <w:t>Elaborarea de recomandări concrete privind îmbunătățirea posturii de securitate a aplicațiilor</w:t>
            </w:r>
          </w:p>
          <w:p w14:paraId="29689FC0" w14:textId="77777777" w:rsidR="00727B04" w:rsidRPr="00A001B4" w:rsidRDefault="00727B04" w:rsidP="00847B0F">
            <w:pPr>
              <w:rPr>
                <w:rFonts w:cs="Times New Roman"/>
                <w:lang w:eastAsia="en-GB"/>
              </w:rPr>
            </w:pPr>
            <w:r w:rsidRPr="00A001B4">
              <w:t></w:t>
            </w:r>
            <w:r w:rsidRPr="00A001B4">
              <w:tab/>
              <w:t>Redactarea documentației tehnice privind rezultatele testelor și soluțiile propuse</w:t>
            </w:r>
          </w:p>
        </w:tc>
        <w:tc>
          <w:tcPr>
            <w:tcW w:w="2743" w:type="dxa"/>
            <w:gridSpan w:val="4"/>
          </w:tcPr>
          <w:p w14:paraId="2DC550FB"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0EA4232C" w14:textId="77777777" w:rsidTr="00847B0F">
        <w:trPr>
          <w:cantSplit/>
          <w:trHeight w:val="495"/>
        </w:trPr>
        <w:tc>
          <w:tcPr>
            <w:tcW w:w="4147" w:type="dxa"/>
            <w:gridSpan w:val="3"/>
          </w:tcPr>
          <w:p w14:paraId="469E3C20"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149AF4B2"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17AA1FDE"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1C016CB0"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7DB35B66"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64C6527C"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2757579C"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A001B4" w:rsidRDefault="00727B04" w:rsidP="00847B0F">
            <w:pPr>
              <w:rPr>
                <w:rFonts w:cs="Times New Roman"/>
                <w:lang w:eastAsia="en-GB"/>
              </w:rPr>
            </w:pPr>
          </w:p>
        </w:tc>
      </w:tr>
      <w:tr w:rsidR="00727B04" w:rsidRPr="00A001B4" w14:paraId="72BAC5BD" w14:textId="77777777" w:rsidTr="00847B0F">
        <w:trPr>
          <w:cantSplit/>
          <w:trHeight w:val="1026"/>
        </w:trPr>
        <w:tc>
          <w:tcPr>
            <w:tcW w:w="4147" w:type="dxa"/>
            <w:gridSpan w:val="3"/>
          </w:tcPr>
          <w:p w14:paraId="49E6024F"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17F37ACD"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Certificări internaționale în domeniu (CEH, </w:t>
            </w:r>
            <w:proofErr w:type="spellStart"/>
            <w:r w:rsidRPr="00A001B4">
              <w:rPr>
                <w:rFonts w:cs="Times New Roman"/>
                <w:i/>
                <w:lang w:eastAsia="en-GB"/>
              </w:rPr>
              <w:t>Comptia</w:t>
            </w:r>
            <w:proofErr w:type="spellEnd"/>
            <w:r w:rsidRPr="00A001B4">
              <w:rPr>
                <w:rFonts w:cs="Times New Roman"/>
                <w:i/>
                <w:lang w:eastAsia="en-GB"/>
              </w:rPr>
              <w:t xml:space="preserve"> </w:t>
            </w:r>
            <w:proofErr w:type="spellStart"/>
            <w:r w:rsidRPr="00A001B4">
              <w:rPr>
                <w:rFonts w:cs="Times New Roman"/>
                <w:i/>
                <w:lang w:eastAsia="en-GB"/>
              </w:rPr>
              <w:t>Cysa</w:t>
            </w:r>
            <w:proofErr w:type="spellEnd"/>
            <w:r w:rsidRPr="00A001B4">
              <w:rPr>
                <w:rFonts w:cs="Times New Roman"/>
                <w:i/>
                <w:lang w:eastAsia="en-GB"/>
              </w:rPr>
              <w:t>+) și experiență solidă în testarea aplicațiilor și infrastructurilor critice, inclusiv pentru proiecte guvernamentale.</w:t>
            </w:r>
          </w:p>
        </w:tc>
      </w:tr>
      <w:tr w:rsidR="00727B04" w:rsidRPr="00A001B4" w14:paraId="1E6DBC75" w14:textId="77777777" w:rsidTr="00847B0F">
        <w:trPr>
          <w:cantSplit/>
          <w:trHeight w:val="1026"/>
        </w:trPr>
        <w:tc>
          <w:tcPr>
            <w:tcW w:w="4147" w:type="dxa"/>
            <w:gridSpan w:val="3"/>
          </w:tcPr>
          <w:p w14:paraId="0240D781"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62"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0C981C4D"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42825E70"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1EB9304A" w14:textId="77777777" w:rsidTr="00847B0F">
        <w:trPr>
          <w:cantSplit/>
          <w:trHeight w:val="210"/>
        </w:trPr>
        <w:tc>
          <w:tcPr>
            <w:tcW w:w="9633" w:type="dxa"/>
            <w:gridSpan w:val="10"/>
          </w:tcPr>
          <w:p w14:paraId="72E38D86"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7486DD69" w14:textId="77777777" w:rsidTr="00847B0F">
        <w:trPr>
          <w:cantSplit/>
          <w:trHeight w:val="480"/>
        </w:trPr>
        <w:tc>
          <w:tcPr>
            <w:tcW w:w="533" w:type="dxa"/>
          </w:tcPr>
          <w:p w14:paraId="417E3BDB" w14:textId="77777777" w:rsidR="00727B04" w:rsidRPr="00A001B4" w:rsidRDefault="00727B04" w:rsidP="00847B0F">
            <w:pPr>
              <w:rPr>
                <w:rFonts w:cs="Times New Roman"/>
                <w:lang w:eastAsia="en-GB"/>
              </w:rPr>
            </w:pPr>
          </w:p>
        </w:tc>
        <w:tc>
          <w:tcPr>
            <w:tcW w:w="2338" w:type="dxa"/>
          </w:tcPr>
          <w:p w14:paraId="22CB2A82" w14:textId="77777777" w:rsidR="00727B04" w:rsidRPr="00A001B4" w:rsidRDefault="00727B04" w:rsidP="00847B0F">
            <w:pPr>
              <w:rPr>
                <w:rFonts w:cs="Times New Roman"/>
                <w:lang w:eastAsia="en-GB"/>
              </w:rPr>
            </w:pPr>
            <w:r w:rsidRPr="00A001B4">
              <w:rPr>
                <w:rFonts w:cs="Times New Roman"/>
                <w:lang w:eastAsia="en-GB"/>
              </w:rPr>
              <w:t>Diplomă/</w:t>
            </w:r>
          </w:p>
          <w:p w14:paraId="672A90EB"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67068373"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7FEDCB2F"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6098C64E" w14:textId="77777777" w:rsidR="00727B04" w:rsidRPr="00A001B4" w:rsidRDefault="00727B04" w:rsidP="00847B0F">
            <w:pPr>
              <w:rPr>
                <w:rFonts w:cs="Times New Roman"/>
                <w:lang w:eastAsia="en-GB"/>
              </w:rPr>
            </w:pPr>
            <w:r w:rsidRPr="00A001B4">
              <w:rPr>
                <w:rFonts w:cs="Times New Roman"/>
                <w:lang w:eastAsia="en-GB"/>
              </w:rPr>
              <w:t>Perioada</w:t>
            </w:r>
          </w:p>
          <w:p w14:paraId="5FFC7E51"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032E775E" w14:textId="77777777" w:rsidTr="00847B0F">
        <w:trPr>
          <w:cantSplit/>
          <w:trHeight w:val="66"/>
        </w:trPr>
        <w:tc>
          <w:tcPr>
            <w:tcW w:w="533" w:type="dxa"/>
          </w:tcPr>
          <w:p w14:paraId="74E90C3D"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2B876D2F"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LA, nr 0124213</w:t>
            </w:r>
          </w:p>
        </w:tc>
        <w:tc>
          <w:tcPr>
            <w:tcW w:w="2165" w:type="dxa"/>
            <w:gridSpan w:val="2"/>
          </w:tcPr>
          <w:p w14:paraId="057462A5"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w:t>
            </w:r>
          </w:p>
        </w:tc>
        <w:tc>
          <w:tcPr>
            <w:tcW w:w="2299" w:type="dxa"/>
            <w:gridSpan w:val="4"/>
          </w:tcPr>
          <w:p w14:paraId="5CF8FAC1" w14:textId="77777777" w:rsidR="00727B04" w:rsidRPr="00A001B4" w:rsidRDefault="00727B04" w:rsidP="00847B0F">
            <w:pPr>
              <w:rPr>
                <w:rFonts w:cs="Times New Roman"/>
                <w:lang w:eastAsia="en-GB"/>
              </w:rPr>
            </w:pPr>
            <w:r w:rsidRPr="00A001B4">
              <w:rPr>
                <w:rFonts w:cs="Times New Roman"/>
                <w:lang w:eastAsia="en-GB"/>
              </w:rPr>
              <w:t xml:space="preserve">Afaceri </w:t>
            </w:r>
            <w:proofErr w:type="spellStart"/>
            <w:r w:rsidRPr="00A001B4">
              <w:rPr>
                <w:rFonts w:cs="Times New Roman"/>
                <w:lang w:eastAsia="en-GB"/>
              </w:rPr>
              <w:t>Internationale</w:t>
            </w:r>
            <w:proofErr w:type="spellEnd"/>
          </w:p>
        </w:tc>
        <w:tc>
          <w:tcPr>
            <w:tcW w:w="2298" w:type="dxa"/>
            <w:gridSpan w:val="2"/>
          </w:tcPr>
          <w:p w14:paraId="56B89B66" w14:textId="77777777" w:rsidR="00727B04" w:rsidRPr="00A001B4" w:rsidRDefault="00727B04" w:rsidP="00847B0F">
            <w:pPr>
              <w:rPr>
                <w:rFonts w:cs="Times New Roman"/>
                <w:lang w:eastAsia="en-GB"/>
              </w:rPr>
            </w:pPr>
            <w:r w:rsidRPr="00A001B4">
              <w:rPr>
                <w:rFonts w:cs="Times New Roman"/>
                <w:lang w:eastAsia="en-GB"/>
              </w:rPr>
              <w:t>Iulie 2015</w:t>
            </w:r>
          </w:p>
        </w:tc>
      </w:tr>
      <w:tr w:rsidR="00727B04" w:rsidRPr="00A001B4" w14:paraId="6D4E3122" w14:textId="77777777" w:rsidTr="00847B0F">
        <w:trPr>
          <w:cantSplit/>
          <w:trHeight w:val="50"/>
        </w:trPr>
        <w:tc>
          <w:tcPr>
            <w:tcW w:w="533" w:type="dxa"/>
          </w:tcPr>
          <w:p w14:paraId="28A6066D"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04513CB3"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r w:rsidRPr="00A001B4">
              <w:rPr>
                <w:rFonts w:cs="Times New Roman"/>
                <w:lang w:eastAsia="en-GB"/>
              </w:rPr>
              <w:t xml:space="preserve"> </w:t>
            </w:r>
            <w:proofErr w:type="spellStart"/>
            <w:r w:rsidRPr="00A001B4">
              <w:rPr>
                <w:rFonts w:cs="Times New Roman"/>
                <w:lang w:eastAsia="en-GB"/>
              </w:rPr>
              <w:t>Cysa</w:t>
            </w:r>
            <w:proofErr w:type="spellEnd"/>
            <w:r w:rsidRPr="00A001B4">
              <w:rPr>
                <w:rFonts w:cs="Times New Roman"/>
                <w:lang w:eastAsia="en-GB"/>
              </w:rPr>
              <w:t>+ COMP001022352128</w:t>
            </w:r>
            <w:r w:rsidRPr="00A001B4">
              <w:rPr>
                <w:rFonts w:cs="Times New Roman"/>
                <w:lang w:eastAsia="en-GB"/>
              </w:rPr>
              <w:tab/>
            </w:r>
            <w:r w:rsidRPr="00A001B4">
              <w:rPr>
                <w:rFonts w:cs="Times New Roman"/>
                <w:lang w:eastAsia="en-GB"/>
              </w:rPr>
              <w:tab/>
            </w:r>
          </w:p>
        </w:tc>
        <w:tc>
          <w:tcPr>
            <w:tcW w:w="2165" w:type="dxa"/>
            <w:gridSpan w:val="2"/>
          </w:tcPr>
          <w:p w14:paraId="3B9252E1" w14:textId="77777777" w:rsidR="00727B04" w:rsidRPr="00A001B4" w:rsidRDefault="00727B04" w:rsidP="00847B0F">
            <w:pPr>
              <w:rPr>
                <w:rFonts w:cs="Times New Roman"/>
                <w:lang w:eastAsia="en-GB"/>
              </w:rPr>
            </w:pPr>
            <w:proofErr w:type="spellStart"/>
            <w:r w:rsidRPr="00A001B4">
              <w:rPr>
                <w:rFonts w:cs="Times New Roman"/>
                <w:lang w:eastAsia="en-GB"/>
              </w:rPr>
              <w:t>Comptia</w:t>
            </w:r>
            <w:proofErr w:type="spellEnd"/>
          </w:p>
        </w:tc>
        <w:tc>
          <w:tcPr>
            <w:tcW w:w="2299" w:type="dxa"/>
            <w:gridSpan w:val="4"/>
          </w:tcPr>
          <w:p w14:paraId="77824FE3" w14:textId="77777777" w:rsidR="00727B04" w:rsidRPr="00A001B4" w:rsidRDefault="00727B04" w:rsidP="00847B0F">
            <w:pPr>
              <w:rPr>
                <w:rFonts w:cs="Times New Roman"/>
                <w:lang w:eastAsia="en-GB"/>
              </w:rPr>
            </w:pPr>
            <w:r w:rsidRPr="00A001B4">
              <w:rPr>
                <w:rFonts w:cs="Times New Roman"/>
                <w:lang w:eastAsia="en-GB"/>
              </w:rPr>
              <w:t>Specialist securitate cibernetica</w:t>
            </w:r>
          </w:p>
        </w:tc>
        <w:tc>
          <w:tcPr>
            <w:tcW w:w="2298" w:type="dxa"/>
            <w:gridSpan w:val="2"/>
          </w:tcPr>
          <w:p w14:paraId="5D3FA29C" w14:textId="77777777" w:rsidR="00727B04" w:rsidRPr="00A001B4" w:rsidRDefault="00727B04" w:rsidP="00847B0F">
            <w:pPr>
              <w:rPr>
                <w:rFonts w:cs="Times New Roman"/>
                <w:lang w:eastAsia="en-GB"/>
              </w:rPr>
            </w:pPr>
            <w:r w:rsidRPr="00A001B4">
              <w:rPr>
                <w:rFonts w:cs="Times New Roman"/>
                <w:lang w:eastAsia="en-GB"/>
              </w:rPr>
              <w:t>19.08.2024- 19.08.2027</w:t>
            </w:r>
          </w:p>
        </w:tc>
      </w:tr>
      <w:tr w:rsidR="00727B04" w:rsidRPr="00A001B4" w14:paraId="016F8440" w14:textId="77777777" w:rsidTr="00847B0F">
        <w:trPr>
          <w:cantSplit/>
          <w:trHeight w:val="50"/>
        </w:trPr>
        <w:tc>
          <w:tcPr>
            <w:tcW w:w="533" w:type="dxa"/>
          </w:tcPr>
          <w:p w14:paraId="6BBFC5DB" w14:textId="77777777" w:rsidR="00727B04" w:rsidRPr="00A001B4" w:rsidRDefault="00727B04" w:rsidP="00847B0F">
            <w:pPr>
              <w:rPr>
                <w:rFonts w:cs="Times New Roman"/>
                <w:lang w:eastAsia="en-GB"/>
              </w:rPr>
            </w:pPr>
            <w:r w:rsidRPr="00A001B4">
              <w:rPr>
                <w:rFonts w:cs="Times New Roman"/>
                <w:lang w:eastAsia="en-GB"/>
              </w:rPr>
              <w:t>3</w:t>
            </w:r>
          </w:p>
        </w:tc>
        <w:tc>
          <w:tcPr>
            <w:tcW w:w="2338" w:type="dxa"/>
          </w:tcPr>
          <w:p w14:paraId="371660F7" w14:textId="77777777" w:rsidR="00727B04" w:rsidRPr="00A001B4" w:rsidRDefault="00727B04" w:rsidP="00847B0F">
            <w:pPr>
              <w:rPr>
                <w:rFonts w:cs="Times New Roman"/>
                <w:lang w:eastAsia="en-GB"/>
              </w:rPr>
            </w:pPr>
            <w:proofErr w:type="spellStart"/>
            <w:r w:rsidRPr="00A001B4">
              <w:rPr>
                <w:rFonts w:cs="Times New Roman"/>
                <w:lang w:eastAsia="en-GB"/>
              </w:rPr>
              <w:t>Certified</w:t>
            </w:r>
            <w:proofErr w:type="spellEnd"/>
            <w:r w:rsidRPr="00A001B4">
              <w:rPr>
                <w:rFonts w:cs="Times New Roman"/>
                <w:lang w:eastAsia="en-GB"/>
              </w:rPr>
              <w:t xml:space="preserve"> </w:t>
            </w:r>
            <w:proofErr w:type="spellStart"/>
            <w:r w:rsidRPr="00A001B4">
              <w:rPr>
                <w:rFonts w:cs="Times New Roman"/>
                <w:lang w:eastAsia="en-GB"/>
              </w:rPr>
              <w:t>Ethical</w:t>
            </w:r>
            <w:proofErr w:type="spellEnd"/>
            <w:r w:rsidRPr="00A001B4">
              <w:rPr>
                <w:rFonts w:cs="Times New Roman"/>
                <w:lang w:eastAsia="en-GB"/>
              </w:rPr>
              <w:t xml:space="preserve"> Hacker (CEH) , nr. ECC2761540839</w:t>
            </w:r>
            <w:r w:rsidRPr="00A001B4">
              <w:rPr>
                <w:rFonts w:cs="Times New Roman"/>
                <w:lang w:eastAsia="en-GB"/>
              </w:rPr>
              <w:tab/>
            </w:r>
            <w:r w:rsidRPr="00A001B4">
              <w:rPr>
                <w:rFonts w:cs="Times New Roman"/>
                <w:lang w:eastAsia="en-GB"/>
              </w:rPr>
              <w:tab/>
            </w:r>
            <w:r w:rsidRPr="00A001B4">
              <w:rPr>
                <w:rFonts w:cs="Times New Roman"/>
                <w:lang w:eastAsia="en-GB"/>
              </w:rPr>
              <w:tab/>
            </w:r>
            <w:r w:rsidRPr="00A001B4">
              <w:rPr>
                <w:rFonts w:cs="Times New Roman"/>
                <w:lang w:eastAsia="en-GB"/>
              </w:rPr>
              <w:tab/>
            </w:r>
          </w:p>
        </w:tc>
        <w:tc>
          <w:tcPr>
            <w:tcW w:w="2165" w:type="dxa"/>
            <w:gridSpan w:val="2"/>
          </w:tcPr>
          <w:p w14:paraId="7092A7B0" w14:textId="77777777" w:rsidR="00727B04" w:rsidRPr="00A001B4" w:rsidRDefault="00727B04" w:rsidP="00847B0F">
            <w:pPr>
              <w:rPr>
                <w:rFonts w:cs="Times New Roman"/>
                <w:lang w:eastAsia="en-GB"/>
              </w:rPr>
            </w:pPr>
            <w:r w:rsidRPr="00A001B4">
              <w:rPr>
                <w:rFonts w:cs="Times New Roman"/>
                <w:lang w:eastAsia="en-GB"/>
              </w:rPr>
              <w:t>EC-Council</w:t>
            </w:r>
          </w:p>
        </w:tc>
        <w:tc>
          <w:tcPr>
            <w:tcW w:w="2299" w:type="dxa"/>
            <w:gridSpan w:val="4"/>
          </w:tcPr>
          <w:p w14:paraId="45380179" w14:textId="77777777" w:rsidR="00727B04" w:rsidRPr="00A001B4" w:rsidRDefault="00727B04" w:rsidP="00847B0F">
            <w:pPr>
              <w:rPr>
                <w:rFonts w:cs="Times New Roman"/>
                <w:lang w:eastAsia="en-GB"/>
              </w:rPr>
            </w:pPr>
            <w:r w:rsidRPr="00A001B4">
              <w:rPr>
                <w:rFonts w:cs="Times New Roman"/>
                <w:lang w:eastAsia="en-GB"/>
              </w:rPr>
              <w:t>Expert in securitate ofensivă</w:t>
            </w:r>
          </w:p>
        </w:tc>
        <w:tc>
          <w:tcPr>
            <w:tcW w:w="2298" w:type="dxa"/>
            <w:gridSpan w:val="2"/>
          </w:tcPr>
          <w:p w14:paraId="109D6670" w14:textId="77777777" w:rsidR="00727B04" w:rsidRPr="00A001B4" w:rsidRDefault="00727B04" w:rsidP="00847B0F">
            <w:pPr>
              <w:rPr>
                <w:rFonts w:cs="Times New Roman"/>
                <w:lang w:eastAsia="en-GB"/>
              </w:rPr>
            </w:pPr>
            <w:r w:rsidRPr="00A001B4">
              <w:rPr>
                <w:rFonts w:cs="Times New Roman"/>
                <w:lang w:eastAsia="en-GB"/>
              </w:rPr>
              <w:t>18.10.2025- 01.11.2026</w:t>
            </w:r>
          </w:p>
        </w:tc>
      </w:tr>
    </w:tbl>
    <w:p w14:paraId="7AC8E6AA" w14:textId="77777777" w:rsidR="000F6DD4" w:rsidRPr="00A001B4" w:rsidRDefault="000F6DD4" w:rsidP="00B42622">
      <w:pPr>
        <w:tabs>
          <w:tab w:val="left" w:pos="851"/>
        </w:tabs>
        <w:adjustRightInd w:val="0"/>
        <w:contextualSpacing/>
        <w:rPr>
          <w:rFonts w:eastAsia="Calibri" w:cs="Times New Roman"/>
        </w:rPr>
      </w:pPr>
    </w:p>
    <w:p w14:paraId="7E4DE0E9" w14:textId="77777777" w:rsidR="000F6DD4" w:rsidRPr="00A001B4" w:rsidRDefault="000F6DD4" w:rsidP="00B42622">
      <w:pPr>
        <w:tabs>
          <w:tab w:val="left" w:pos="851"/>
        </w:tabs>
        <w:adjustRightInd w:val="0"/>
        <w:contextualSpacing/>
        <w:rPr>
          <w:rFonts w:eastAsia="Calibri" w:cs="Times New Roman"/>
        </w:rPr>
      </w:pPr>
    </w:p>
    <w:p w14:paraId="19F846F6" w14:textId="77777777" w:rsidR="000F6DD4" w:rsidRPr="00A001B4" w:rsidRDefault="000F6DD4" w:rsidP="00B42622">
      <w:pPr>
        <w:tabs>
          <w:tab w:val="left" w:pos="851"/>
        </w:tabs>
        <w:adjustRightInd w:val="0"/>
        <w:contextualSpacing/>
        <w:rPr>
          <w:rFonts w:eastAsia="Calibri" w:cs="Times New Roman"/>
        </w:rPr>
      </w:pPr>
    </w:p>
    <w:p w14:paraId="4458F18B" w14:textId="77777777" w:rsidR="000F6DD4" w:rsidRPr="00A001B4" w:rsidRDefault="000F6DD4" w:rsidP="00B42622">
      <w:pPr>
        <w:tabs>
          <w:tab w:val="left" w:pos="851"/>
        </w:tabs>
        <w:adjustRightInd w:val="0"/>
        <w:contextualSpacing/>
        <w:rPr>
          <w:rFonts w:eastAsia="Calibri" w:cs="Times New Roman"/>
        </w:rPr>
      </w:pPr>
    </w:p>
    <w:p w14:paraId="6FD97C7D" w14:textId="77777777" w:rsidR="000F6DD4" w:rsidRPr="00A001B4" w:rsidRDefault="000F6DD4" w:rsidP="00B42622">
      <w:pPr>
        <w:tabs>
          <w:tab w:val="left" w:pos="851"/>
        </w:tabs>
        <w:adjustRightInd w:val="0"/>
        <w:contextualSpacing/>
        <w:rPr>
          <w:rFonts w:eastAsia="Calibri" w:cs="Times New Roman"/>
        </w:rPr>
      </w:pPr>
    </w:p>
    <w:p w14:paraId="0F519F84" w14:textId="77777777" w:rsidR="000F6DD4" w:rsidRPr="00A001B4" w:rsidRDefault="000F6DD4" w:rsidP="00B42622">
      <w:pPr>
        <w:tabs>
          <w:tab w:val="left" w:pos="851"/>
        </w:tabs>
        <w:adjustRightInd w:val="0"/>
        <w:contextualSpacing/>
        <w:rPr>
          <w:rFonts w:eastAsia="Calibri" w:cs="Times New Roman"/>
        </w:rPr>
      </w:pPr>
    </w:p>
    <w:p w14:paraId="33206E13" w14:textId="77777777" w:rsidR="000F6DD4" w:rsidRPr="00A001B4" w:rsidRDefault="000F6DD4" w:rsidP="00B42622">
      <w:pPr>
        <w:tabs>
          <w:tab w:val="left" w:pos="851"/>
        </w:tabs>
        <w:adjustRightInd w:val="0"/>
        <w:contextualSpacing/>
        <w:rPr>
          <w:rFonts w:eastAsia="Calibri" w:cs="Times New Roman"/>
        </w:rPr>
      </w:pPr>
    </w:p>
    <w:p w14:paraId="6854DC77" w14:textId="77777777" w:rsidR="000F6DD4" w:rsidRPr="00A001B4" w:rsidRDefault="000F6DD4" w:rsidP="00B42622">
      <w:pPr>
        <w:tabs>
          <w:tab w:val="left" w:pos="851"/>
        </w:tabs>
        <w:adjustRightInd w:val="0"/>
        <w:contextualSpacing/>
        <w:rPr>
          <w:rFonts w:eastAsia="Calibri" w:cs="Times New Roman"/>
        </w:rPr>
      </w:pPr>
    </w:p>
    <w:p w14:paraId="3C2FA5B0" w14:textId="77777777" w:rsidR="000F6DD4" w:rsidRPr="00A001B4" w:rsidRDefault="000F6DD4" w:rsidP="00B42622">
      <w:pPr>
        <w:tabs>
          <w:tab w:val="left" w:pos="851"/>
        </w:tabs>
        <w:adjustRightInd w:val="0"/>
        <w:contextualSpacing/>
        <w:rPr>
          <w:rFonts w:eastAsia="Calibri" w:cs="Times New Roman"/>
        </w:rPr>
      </w:pPr>
    </w:p>
    <w:p w14:paraId="5831D685" w14:textId="77777777" w:rsidR="000F6DD4" w:rsidRPr="00A001B4" w:rsidRDefault="000F6DD4" w:rsidP="00B42622">
      <w:pPr>
        <w:tabs>
          <w:tab w:val="left" w:pos="851"/>
        </w:tabs>
        <w:adjustRightInd w:val="0"/>
        <w:contextualSpacing/>
        <w:rPr>
          <w:rFonts w:eastAsia="Calibri" w:cs="Times New Roman"/>
        </w:rPr>
      </w:pPr>
    </w:p>
    <w:p w14:paraId="0A17C3B2" w14:textId="77777777" w:rsidR="000F6DD4" w:rsidRPr="00A001B4" w:rsidRDefault="000F6DD4" w:rsidP="00B42622">
      <w:pPr>
        <w:tabs>
          <w:tab w:val="left" w:pos="851"/>
        </w:tabs>
        <w:adjustRightInd w:val="0"/>
        <w:contextualSpacing/>
        <w:rPr>
          <w:rFonts w:eastAsia="Calibri" w:cs="Times New Roman"/>
        </w:rPr>
      </w:pPr>
    </w:p>
    <w:p w14:paraId="450E53F3" w14:textId="77777777" w:rsidR="000F6DD4" w:rsidRPr="00A001B4" w:rsidRDefault="000F6DD4" w:rsidP="00B42622">
      <w:pPr>
        <w:tabs>
          <w:tab w:val="left" w:pos="851"/>
        </w:tabs>
        <w:adjustRightInd w:val="0"/>
        <w:contextualSpacing/>
        <w:rPr>
          <w:rFonts w:eastAsia="Calibri" w:cs="Times New Roman"/>
        </w:rPr>
      </w:pPr>
    </w:p>
    <w:p w14:paraId="03841BDC" w14:textId="77777777" w:rsidR="000F6DD4" w:rsidRPr="00A001B4"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A001B4" w14:paraId="0FA17A98" w14:textId="77777777" w:rsidTr="00847B0F">
        <w:trPr>
          <w:cantSplit/>
          <w:trHeight w:val="480"/>
        </w:trPr>
        <w:tc>
          <w:tcPr>
            <w:tcW w:w="4147" w:type="dxa"/>
            <w:gridSpan w:val="3"/>
          </w:tcPr>
          <w:p w14:paraId="3DF97D8A" w14:textId="77777777" w:rsidR="00727B04" w:rsidRPr="00A001B4" w:rsidRDefault="00727B04" w:rsidP="00847B0F">
            <w:pPr>
              <w:rPr>
                <w:rFonts w:cs="Times New Roman"/>
                <w:b/>
                <w:bCs/>
                <w:lang w:eastAsia="en-GB"/>
              </w:rPr>
            </w:pPr>
            <w:r w:rsidRPr="00A001B4">
              <w:rPr>
                <w:rFonts w:cs="Times New Roman"/>
                <w:b/>
                <w:bCs/>
                <w:lang w:eastAsia="en-GB"/>
              </w:rPr>
              <w:t xml:space="preserve">Nume și prenume expert: Victor </w:t>
            </w:r>
            <w:proofErr w:type="spellStart"/>
            <w:r w:rsidRPr="00A001B4">
              <w:rPr>
                <w:rFonts w:cs="Times New Roman"/>
                <w:b/>
                <w:bCs/>
                <w:lang w:eastAsia="en-GB"/>
              </w:rPr>
              <w:t>Onu</w:t>
            </w:r>
            <w:proofErr w:type="spellEnd"/>
          </w:p>
        </w:tc>
        <w:tc>
          <w:tcPr>
            <w:tcW w:w="5486" w:type="dxa"/>
            <w:gridSpan w:val="7"/>
          </w:tcPr>
          <w:p w14:paraId="2751FE9C" w14:textId="77777777" w:rsidR="00727B04" w:rsidRPr="00A001B4" w:rsidRDefault="00727B04" w:rsidP="00847B0F">
            <w:pPr>
              <w:rPr>
                <w:rFonts w:cs="Times New Roman"/>
                <w:lang w:eastAsia="en-GB"/>
              </w:rPr>
            </w:pPr>
            <w:r w:rsidRPr="00A001B4">
              <w:rPr>
                <w:rFonts w:cs="Times New Roman"/>
                <w:i/>
                <w:lang w:eastAsia="en-GB"/>
              </w:rPr>
              <w:t>Expert cheie</w:t>
            </w:r>
          </w:p>
        </w:tc>
      </w:tr>
      <w:tr w:rsidR="00727B04" w:rsidRPr="00A001B4" w14:paraId="6C20787E" w14:textId="77777777" w:rsidTr="00847B0F">
        <w:trPr>
          <w:cantSplit/>
          <w:trHeight w:val="480"/>
        </w:trPr>
        <w:tc>
          <w:tcPr>
            <w:tcW w:w="4147" w:type="dxa"/>
            <w:gridSpan w:val="3"/>
          </w:tcPr>
          <w:p w14:paraId="40E8DD7B" w14:textId="77777777" w:rsidR="00727B04" w:rsidRPr="00A001B4" w:rsidRDefault="00727B04" w:rsidP="00847B0F">
            <w:pPr>
              <w:rPr>
                <w:rFonts w:cs="Times New Roman"/>
                <w:lang w:eastAsia="en-GB"/>
              </w:rPr>
            </w:pPr>
            <w:r w:rsidRPr="00A001B4">
              <w:rPr>
                <w:rFonts w:cs="Times New Roman"/>
                <w:lang w:eastAsia="en-GB"/>
              </w:rPr>
              <w:t xml:space="preserve">Coordonatele de contact ale expertului </w:t>
            </w:r>
          </w:p>
        </w:tc>
        <w:tc>
          <w:tcPr>
            <w:tcW w:w="2835" w:type="dxa"/>
            <w:gridSpan w:val="4"/>
          </w:tcPr>
          <w:p w14:paraId="40857D5E" w14:textId="77777777" w:rsidR="00727B04" w:rsidRPr="00A001B4" w:rsidRDefault="00727B04" w:rsidP="00847B0F">
            <w:pPr>
              <w:rPr>
                <w:rFonts w:cs="Times New Roman"/>
                <w:lang w:eastAsia="en-GB"/>
              </w:rPr>
            </w:pPr>
            <w:r w:rsidRPr="00A001B4">
              <w:rPr>
                <w:rFonts w:cs="Times New Roman"/>
                <w:lang w:eastAsia="en-GB"/>
              </w:rPr>
              <w:t>Telefon: +40 722 524 731</w:t>
            </w:r>
          </w:p>
        </w:tc>
        <w:tc>
          <w:tcPr>
            <w:tcW w:w="2651" w:type="dxa"/>
            <w:gridSpan w:val="3"/>
          </w:tcPr>
          <w:p w14:paraId="5C275624" w14:textId="77777777" w:rsidR="00727B04" w:rsidRPr="00A001B4" w:rsidRDefault="00727B04" w:rsidP="00847B0F">
            <w:pPr>
              <w:rPr>
                <w:rFonts w:cs="Times New Roman"/>
                <w:lang w:eastAsia="en-GB"/>
              </w:rPr>
            </w:pPr>
            <w:r w:rsidRPr="00A001B4">
              <w:rPr>
                <w:rFonts w:cs="Times New Roman"/>
                <w:lang w:eastAsia="en-GB"/>
              </w:rPr>
              <w:t xml:space="preserve">Email: </w:t>
            </w:r>
            <w:r w:rsidRPr="00A001B4">
              <w:rPr>
                <w:rFonts w:cs="Times New Roman"/>
                <w:i/>
                <w:lang w:eastAsia="en-GB"/>
              </w:rPr>
              <w:t>victor.onu@safetech.ro</w:t>
            </w:r>
          </w:p>
        </w:tc>
      </w:tr>
      <w:tr w:rsidR="00727B04" w:rsidRPr="00A001B4" w14:paraId="2CE7684C" w14:textId="77777777" w:rsidTr="00847B0F">
        <w:trPr>
          <w:cantSplit/>
          <w:trHeight w:val="480"/>
        </w:trPr>
        <w:tc>
          <w:tcPr>
            <w:tcW w:w="4147" w:type="dxa"/>
            <w:gridSpan w:val="3"/>
          </w:tcPr>
          <w:p w14:paraId="34BB7CAD" w14:textId="77777777" w:rsidR="00727B04" w:rsidRPr="00A001B4" w:rsidRDefault="00727B04" w:rsidP="00847B0F">
            <w:pPr>
              <w:rPr>
                <w:rFonts w:cs="Times New Roman"/>
                <w:lang w:eastAsia="en-GB"/>
              </w:rPr>
            </w:pPr>
            <w:r w:rsidRPr="00A001B4">
              <w:rPr>
                <w:rFonts w:cs="Times New Roman"/>
                <w:lang w:eastAsia="en-GB"/>
              </w:rPr>
              <w:t>Relația cu Ofertantul</w:t>
            </w:r>
          </w:p>
        </w:tc>
        <w:tc>
          <w:tcPr>
            <w:tcW w:w="2835" w:type="dxa"/>
            <w:gridSpan w:val="4"/>
          </w:tcPr>
          <w:p w14:paraId="17AAB8EA" w14:textId="77777777" w:rsidR="00727B04" w:rsidRPr="00A001B4" w:rsidRDefault="00727B04" w:rsidP="00847B0F">
            <w:pPr>
              <w:rPr>
                <w:rFonts w:cs="Times New Roman"/>
                <w:lang w:eastAsia="en-GB"/>
              </w:rPr>
            </w:pPr>
            <w:r w:rsidRPr="00A001B4">
              <w:rPr>
                <w:rFonts w:cs="Times New Roman"/>
                <w:lang w:eastAsia="en-GB"/>
              </w:rPr>
              <w:t>Selectați:</w:t>
            </w:r>
          </w:p>
          <w:p w14:paraId="0B84A81A" w14:textId="77777777" w:rsidR="00727B04" w:rsidRPr="00A001B4" w:rsidRDefault="00727B04" w:rsidP="00847B0F">
            <w:pPr>
              <w:rPr>
                <w:rFonts w:cs="Times New Roman"/>
                <w:lang w:eastAsia="en-GB"/>
              </w:rPr>
            </w:pPr>
            <w:r w:rsidRPr="00A001B4">
              <w:rPr>
                <w:rFonts w:cs="Times New Roman"/>
                <w:lang w:eastAsia="en-GB"/>
              </w:rPr>
              <w:t>x Angajat</w:t>
            </w:r>
          </w:p>
          <w:p w14:paraId="7B319EAB" w14:textId="77777777" w:rsidR="00727B04" w:rsidRPr="00A001B4" w:rsidRDefault="00727B04" w:rsidP="00847B0F">
            <w:pPr>
              <w:rPr>
                <w:rFonts w:cs="Times New Roman"/>
                <w:lang w:eastAsia="en-GB"/>
              </w:rPr>
            </w:pPr>
            <w:r w:rsidRPr="00A001B4">
              <w:rPr>
                <w:rFonts w:cs="Times New Roman"/>
                <w:lang w:eastAsia="en-GB"/>
              </w:rPr>
              <w:t>□ Liber profesionist</w:t>
            </w:r>
          </w:p>
          <w:p w14:paraId="39A11349" w14:textId="77777777" w:rsidR="00727B04" w:rsidRPr="00A001B4" w:rsidRDefault="00727B04" w:rsidP="00847B0F">
            <w:pPr>
              <w:rPr>
                <w:rFonts w:cs="Times New Roman"/>
                <w:lang w:eastAsia="en-GB"/>
              </w:rPr>
            </w:pPr>
            <w:r w:rsidRPr="00A001B4">
              <w:rPr>
                <w:rFonts w:cs="Times New Roman"/>
                <w:lang w:eastAsia="en-GB"/>
              </w:rPr>
              <w:t>□ Subcontractant</w:t>
            </w:r>
          </w:p>
          <w:p w14:paraId="736DB973" w14:textId="77777777" w:rsidR="00727B04" w:rsidRPr="00A001B4" w:rsidRDefault="00727B04" w:rsidP="00847B0F">
            <w:pPr>
              <w:rPr>
                <w:rFonts w:cs="Times New Roman"/>
                <w:lang w:eastAsia="en-GB"/>
              </w:rPr>
            </w:pPr>
            <w:r w:rsidRPr="00A001B4">
              <w:rPr>
                <w:rFonts w:cs="Times New Roman"/>
                <w:lang w:eastAsia="en-GB"/>
              </w:rPr>
              <w:t>(operatorul economic: ………………)</w:t>
            </w:r>
          </w:p>
        </w:tc>
        <w:tc>
          <w:tcPr>
            <w:tcW w:w="2651" w:type="dxa"/>
            <w:gridSpan w:val="3"/>
          </w:tcPr>
          <w:p w14:paraId="53705A20" w14:textId="77777777" w:rsidR="00727B04" w:rsidRPr="00A001B4" w:rsidRDefault="00727B04" w:rsidP="00847B0F">
            <w:pPr>
              <w:rPr>
                <w:rFonts w:cs="Times New Roman"/>
                <w:lang w:eastAsia="en-GB"/>
              </w:rPr>
            </w:pPr>
            <w:r w:rsidRPr="00A001B4">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A001B4" w:rsidRDefault="00727B04" w:rsidP="00847B0F">
            <w:pPr>
              <w:rPr>
                <w:rFonts w:cs="Times New Roman"/>
                <w:b/>
                <w:lang w:eastAsia="en-GB"/>
              </w:rPr>
            </w:pPr>
            <w:r w:rsidRPr="00A001B4">
              <w:rPr>
                <w:rFonts w:cs="Times New Roman"/>
                <w:lang w:eastAsia="en-GB"/>
              </w:rPr>
              <w:t>48 luni</w:t>
            </w:r>
          </w:p>
        </w:tc>
      </w:tr>
      <w:tr w:rsidR="00727B04" w:rsidRPr="00A001B4" w14:paraId="404811A6" w14:textId="77777777" w:rsidTr="00847B0F">
        <w:trPr>
          <w:cantSplit/>
          <w:trHeight w:val="711"/>
        </w:trPr>
        <w:tc>
          <w:tcPr>
            <w:tcW w:w="4147" w:type="dxa"/>
            <w:gridSpan w:val="3"/>
          </w:tcPr>
          <w:p w14:paraId="4498FAA9" w14:textId="77777777" w:rsidR="00727B04" w:rsidRPr="00A001B4" w:rsidRDefault="00727B04" w:rsidP="00847B0F">
            <w:pPr>
              <w:rPr>
                <w:rFonts w:cs="Times New Roman"/>
                <w:i/>
                <w:lang w:eastAsia="en-GB"/>
              </w:rPr>
            </w:pPr>
            <w:r w:rsidRPr="00A001B4">
              <w:rPr>
                <w:rFonts w:cs="Times New Roman"/>
                <w:lang w:eastAsia="en-GB"/>
              </w:rPr>
              <w:t>Rolul de expert/poziția de expert cheie pentru care este propus</w:t>
            </w:r>
          </w:p>
        </w:tc>
        <w:tc>
          <w:tcPr>
            <w:tcW w:w="5486" w:type="dxa"/>
            <w:gridSpan w:val="7"/>
          </w:tcPr>
          <w:p w14:paraId="3BD4F113" w14:textId="77777777" w:rsidR="00727B04" w:rsidRPr="00A001B4" w:rsidRDefault="00727B04" w:rsidP="00847B0F">
            <w:pPr>
              <w:rPr>
                <w:rFonts w:cs="Times New Roman"/>
                <w:lang w:eastAsia="en-GB"/>
              </w:rPr>
            </w:pPr>
            <w:r w:rsidRPr="00A001B4">
              <w:rPr>
                <w:rFonts w:cs="Times New Roman"/>
                <w:lang w:eastAsia="en-GB"/>
              </w:rPr>
              <w:t>Selectați poziția corespunzătoare:</w:t>
            </w:r>
          </w:p>
          <w:p w14:paraId="73312AE9" w14:textId="77777777" w:rsidR="00727B04" w:rsidRPr="00A001B4" w:rsidRDefault="00727B04" w:rsidP="00847B0F">
            <w:pPr>
              <w:rPr>
                <w:rFonts w:cs="Times New Roman"/>
                <w:i/>
              </w:rPr>
            </w:pPr>
            <w:r w:rsidRPr="00A001B4">
              <w:rPr>
                <w:rFonts w:cs="Times New Roman"/>
                <w:i/>
                <w:lang w:eastAsia="en-GB"/>
              </w:rPr>
              <w:t>EXPERT SECURITATE CIBERNETICA</w:t>
            </w:r>
          </w:p>
        </w:tc>
      </w:tr>
      <w:tr w:rsidR="00727B04" w:rsidRPr="00A001B4" w14:paraId="7044EA3B" w14:textId="77777777" w:rsidTr="00847B0F">
        <w:trPr>
          <w:cantSplit/>
          <w:trHeight w:val="480"/>
        </w:trPr>
        <w:tc>
          <w:tcPr>
            <w:tcW w:w="4147" w:type="dxa"/>
            <w:gridSpan w:val="3"/>
          </w:tcPr>
          <w:p w14:paraId="27D9E173" w14:textId="77777777" w:rsidR="00727B04" w:rsidRPr="00A001B4" w:rsidRDefault="00727B04" w:rsidP="00847B0F">
            <w:pPr>
              <w:rPr>
                <w:rFonts w:cs="Times New Roman"/>
                <w:lang w:eastAsia="en-GB"/>
              </w:rPr>
            </w:pPr>
            <w:r w:rsidRPr="00A001B4">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A001B4" w:rsidRDefault="00727B04" w:rsidP="00847B0F">
            <w:pPr>
              <w:rPr>
                <w:rFonts w:cs="Times New Roman"/>
                <w:i/>
                <w:highlight w:val="lightGray"/>
                <w:lang w:eastAsia="en-GB"/>
              </w:rPr>
            </w:pPr>
            <w:r w:rsidRPr="00A001B4">
              <w:rPr>
                <w:rFonts w:cs="Times New Roman"/>
                <w:i/>
                <w:lang w:eastAsia="en-GB"/>
              </w:rPr>
              <w:t xml:space="preserve">A participat in implementarea proiectelor </w:t>
            </w:r>
            <w:proofErr w:type="spellStart"/>
            <w:r w:rsidRPr="00A001B4">
              <w:rPr>
                <w:rFonts w:cs="Times New Roman"/>
                <w:i/>
                <w:lang w:eastAsia="en-GB"/>
              </w:rPr>
              <w:t>Safetech</w:t>
            </w:r>
            <w:proofErr w:type="spellEnd"/>
            <w:r w:rsidRPr="00A001B4">
              <w:rPr>
                <w:rFonts w:cs="Times New Roman"/>
                <w:i/>
                <w:lang w:eastAsia="en-GB"/>
              </w:rPr>
              <w:t xml:space="preserve"> </w:t>
            </w:r>
            <w:proofErr w:type="spellStart"/>
            <w:r w:rsidRPr="00A001B4">
              <w:rPr>
                <w:rFonts w:cs="Times New Roman"/>
                <w:i/>
                <w:lang w:eastAsia="en-GB"/>
              </w:rPr>
              <w:t>Innovations</w:t>
            </w:r>
            <w:proofErr w:type="spellEnd"/>
            <w:r w:rsidRPr="00A001B4">
              <w:rPr>
                <w:rFonts w:cs="Times New Roman"/>
                <w:i/>
                <w:lang w:eastAsia="en-GB"/>
              </w:rPr>
              <w:t xml:space="preserve"> in securitate cibernetica </w:t>
            </w:r>
            <w:proofErr w:type="spellStart"/>
            <w:r w:rsidRPr="00A001B4">
              <w:rPr>
                <w:rFonts w:cs="Times New Roman"/>
                <w:i/>
                <w:lang w:eastAsia="en-GB"/>
              </w:rPr>
              <w:t>impreuna</w:t>
            </w:r>
            <w:proofErr w:type="spellEnd"/>
            <w:r w:rsidRPr="00A001B4">
              <w:rPr>
                <w:rFonts w:cs="Times New Roman"/>
                <w:i/>
                <w:lang w:eastAsia="en-GB"/>
              </w:rPr>
              <w:t xml:space="preserve"> cu </w:t>
            </w:r>
            <w:proofErr w:type="spellStart"/>
            <w:r w:rsidRPr="00A001B4">
              <w:rPr>
                <w:rFonts w:cs="Times New Roman"/>
                <w:i/>
                <w:lang w:eastAsia="en-GB"/>
              </w:rPr>
              <w:t>toti</w:t>
            </w:r>
            <w:proofErr w:type="spellEnd"/>
            <w:r w:rsidRPr="00A001B4">
              <w:rPr>
                <w:rFonts w:cs="Times New Roman"/>
                <w:i/>
                <w:lang w:eastAsia="en-GB"/>
              </w:rPr>
              <w:t xml:space="preserve"> membrii echipei</w:t>
            </w:r>
          </w:p>
        </w:tc>
      </w:tr>
      <w:tr w:rsidR="00727B04" w:rsidRPr="00A001B4" w14:paraId="37E98B22" w14:textId="77777777" w:rsidTr="00847B0F">
        <w:trPr>
          <w:cantSplit/>
          <w:trHeight w:val="480"/>
        </w:trPr>
        <w:tc>
          <w:tcPr>
            <w:tcW w:w="4147" w:type="dxa"/>
            <w:gridSpan w:val="3"/>
          </w:tcPr>
          <w:p w14:paraId="1EDAD7FD" w14:textId="77777777" w:rsidR="00727B04" w:rsidRPr="00A001B4" w:rsidRDefault="00727B04" w:rsidP="00847B0F">
            <w:pPr>
              <w:rPr>
                <w:rFonts w:cs="Times New Roman"/>
                <w:lang w:eastAsia="en-GB"/>
              </w:rPr>
            </w:pPr>
            <w:r w:rsidRPr="00A001B4">
              <w:rPr>
                <w:rFonts w:cs="Times New Roman"/>
                <w:lang w:eastAsia="en-GB"/>
              </w:rPr>
              <w:t>Calificarea educațională relevantă pentru poziția în care expertul este propus</w:t>
            </w:r>
          </w:p>
        </w:tc>
        <w:tc>
          <w:tcPr>
            <w:tcW w:w="5486" w:type="dxa"/>
            <w:gridSpan w:val="7"/>
          </w:tcPr>
          <w:p w14:paraId="4C9CD6CE" w14:textId="77777777" w:rsidR="00727B04" w:rsidRPr="00A001B4" w:rsidRDefault="00727B04" w:rsidP="00847B0F">
            <w:pPr>
              <w:rPr>
                <w:rFonts w:cs="Times New Roman"/>
                <w:lang w:eastAsia="en-GB"/>
              </w:rPr>
            </w:pPr>
            <w:r w:rsidRPr="00A001B4">
              <w:rPr>
                <w:rFonts w:cs="Times New Roman"/>
                <w:i/>
                <w:lang w:eastAsia="en-GB"/>
              </w:rPr>
              <w:t xml:space="preserve">Diploma de </w:t>
            </w:r>
            <w:proofErr w:type="spellStart"/>
            <w:r w:rsidRPr="00A001B4">
              <w:rPr>
                <w:rFonts w:cs="Times New Roman"/>
                <w:i/>
                <w:lang w:eastAsia="en-GB"/>
              </w:rPr>
              <w:t>licenta</w:t>
            </w:r>
            <w:proofErr w:type="spellEnd"/>
            <w:r w:rsidRPr="00A001B4">
              <w:rPr>
                <w:rFonts w:cs="Times New Roman"/>
                <w:i/>
                <w:lang w:eastAsia="en-GB"/>
              </w:rPr>
              <w:t xml:space="preserve">-Universitatea </w:t>
            </w:r>
            <w:proofErr w:type="spellStart"/>
            <w:r w:rsidRPr="00A001B4">
              <w:rPr>
                <w:rFonts w:cs="Times New Roman"/>
                <w:i/>
                <w:lang w:eastAsia="en-GB"/>
              </w:rPr>
              <w:t>PoliTehnica</w:t>
            </w:r>
            <w:proofErr w:type="spellEnd"/>
            <w:r w:rsidRPr="00A001B4">
              <w:rPr>
                <w:rFonts w:cs="Times New Roman"/>
                <w:i/>
                <w:lang w:eastAsia="en-GB"/>
              </w:rPr>
              <w:t xml:space="preserve"> </w:t>
            </w:r>
            <w:proofErr w:type="spellStart"/>
            <w:r w:rsidRPr="00A001B4">
              <w:rPr>
                <w:rFonts w:cs="Times New Roman"/>
                <w:i/>
                <w:lang w:eastAsia="en-GB"/>
              </w:rPr>
              <w:t>Bucuresti</w:t>
            </w:r>
            <w:proofErr w:type="spellEnd"/>
            <w:r w:rsidRPr="00A001B4">
              <w:rPr>
                <w:rFonts w:cs="Times New Roman"/>
                <w:i/>
                <w:lang w:eastAsia="en-GB"/>
              </w:rPr>
              <w:t xml:space="preserve">-Facultatea de Automatica si Calculatoare </w:t>
            </w:r>
          </w:p>
        </w:tc>
      </w:tr>
      <w:tr w:rsidR="00727B04" w:rsidRPr="00A001B4" w14:paraId="2A5378AC" w14:textId="77777777" w:rsidTr="00847B0F">
        <w:trPr>
          <w:cantSplit/>
          <w:trHeight w:val="306"/>
        </w:trPr>
        <w:tc>
          <w:tcPr>
            <w:tcW w:w="4147" w:type="dxa"/>
            <w:gridSpan w:val="3"/>
          </w:tcPr>
          <w:p w14:paraId="158B5937" w14:textId="77777777" w:rsidR="00727B04" w:rsidRPr="00A001B4" w:rsidRDefault="00727B04" w:rsidP="00847B0F">
            <w:pPr>
              <w:rPr>
                <w:rFonts w:cs="Times New Roman"/>
                <w:lang w:eastAsia="en-GB"/>
              </w:rPr>
            </w:pPr>
            <w:r w:rsidRPr="00A001B4">
              <w:rPr>
                <w:rFonts w:cs="Times New Roman"/>
                <w:lang w:eastAsia="en-GB"/>
              </w:rPr>
              <w:t xml:space="preserve">Abilități </w:t>
            </w:r>
          </w:p>
        </w:tc>
        <w:tc>
          <w:tcPr>
            <w:tcW w:w="5486" w:type="dxa"/>
            <w:gridSpan w:val="7"/>
          </w:tcPr>
          <w:p w14:paraId="1DEA5FDC"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abilitățile expertului propus și modalitatea în care acestea au fost dobândite]</w:t>
            </w:r>
          </w:p>
          <w:p w14:paraId="436C3C56"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(CC-ISC) și experiență solidă în securitate cibernetica, inclusiv pentru proiecte guvernamentale.</w:t>
            </w:r>
          </w:p>
        </w:tc>
      </w:tr>
      <w:tr w:rsidR="00727B04" w:rsidRPr="00A001B4" w14:paraId="44366E08" w14:textId="77777777" w:rsidTr="00847B0F">
        <w:trPr>
          <w:cantSplit/>
          <w:trHeight w:val="306"/>
        </w:trPr>
        <w:tc>
          <w:tcPr>
            <w:tcW w:w="4147" w:type="dxa"/>
            <w:gridSpan w:val="3"/>
          </w:tcPr>
          <w:p w14:paraId="5F49389F" w14:textId="77777777" w:rsidR="00727B04" w:rsidRPr="00A001B4" w:rsidRDefault="00727B04" w:rsidP="00847B0F">
            <w:pPr>
              <w:rPr>
                <w:rFonts w:cs="Times New Roman"/>
                <w:lang w:eastAsia="en-GB"/>
              </w:rPr>
            </w:pPr>
            <w:r w:rsidRPr="00A001B4">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A001B4" w:rsidRDefault="00727B04" w:rsidP="00847B0F">
            <w:pPr>
              <w:rPr>
                <w:rFonts w:cs="Times New Roman"/>
                <w:lang w:eastAsia="en-GB"/>
              </w:rPr>
            </w:pPr>
            <w:r w:rsidRPr="00A001B4">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A001B4" w:rsidRDefault="00727B04" w:rsidP="00847B0F">
            <w:pPr>
              <w:rPr>
                <w:rFonts w:cs="Times New Roman"/>
                <w:lang w:eastAsia="en-GB"/>
              </w:rPr>
            </w:pPr>
            <w:r w:rsidRPr="00A001B4">
              <w:rPr>
                <w:rFonts w:cs="Times New Roman"/>
                <w:lang w:eastAsia="en-GB"/>
              </w:rPr>
              <w:t xml:space="preserve">Rolul sau implică asigurarea unui cadru tehnologic și operațional solid, securizat și scalabil, capabil să răspundă nevoilor dinamice ale </w:t>
            </w:r>
            <w:proofErr w:type="spellStart"/>
            <w:r w:rsidRPr="00A001B4">
              <w:rPr>
                <w:rFonts w:cs="Times New Roman"/>
                <w:lang w:eastAsia="en-GB"/>
              </w:rPr>
              <w:t>organizatiilor</w:t>
            </w:r>
            <w:proofErr w:type="spellEnd"/>
            <w:r w:rsidRPr="00A001B4">
              <w:rPr>
                <w:rFonts w:cs="Times New Roman"/>
                <w:lang w:eastAsia="en-GB"/>
              </w:rPr>
              <w:t xml:space="preserve"> și cerințelor tot mai ridicate din domeniul securității cibernetice</w:t>
            </w:r>
          </w:p>
        </w:tc>
      </w:tr>
      <w:tr w:rsidR="00727B04" w:rsidRPr="00A001B4" w14:paraId="62904F1A" w14:textId="77777777" w:rsidTr="00847B0F">
        <w:trPr>
          <w:cantSplit/>
          <w:trHeight w:val="306"/>
        </w:trPr>
        <w:tc>
          <w:tcPr>
            <w:tcW w:w="4147" w:type="dxa"/>
            <w:gridSpan w:val="3"/>
          </w:tcPr>
          <w:p w14:paraId="77280CEF" w14:textId="77777777" w:rsidR="00727B04" w:rsidRPr="00A001B4" w:rsidRDefault="00727B04" w:rsidP="00847B0F">
            <w:pPr>
              <w:rPr>
                <w:rFonts w:cs="Times New Roman"/>
                <w:lang w:eastAsia="en-GB"/>
              </w:rPr>
            </w:pPr>
            <w:r w:rsidRPr="00A001B4">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Consultanță și suport în securitate informațională în toate etapele de realizare a unui sistem informatic</w:t>
            </w:r>
          </w:p>
          <w:p w14:paraId="4B2EF8F8"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Analiza / proiectarea / instalarea / configurarea si punerea in funcțiune a soluțiilor de securitate specifice fiecărui proiect</w:t>
            </w:r>
          </w:p>
          <w:p w14:paraId="64121CE8"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Activități de testare a securității sistemelor informatice – teste de penetrare</w:t>
            </w:r>
          </w:p>
          <w:p w14:paraId="25EBCFD1" w14:textId="77777777" w:rsidR="00727B04" w:rsidRPr="00A001B4" w:rsidRDefault="00727B04" w:rsidP="00847B0F">
            <w:pPr>
              <w:rPr>
                <w:rFonts w:cs="Times New Roman"/>
                <w:lang w:eastAsia="en-GB"/>
              </w:rPr>
            </w:pPr>
            <w:r w:rsidRPr="00A001B4">
              <w:rPr>
                <w:rFonts w:cs="Times New Roman"/>
                <w:lang w:eastAsia="en-GB"/>
              </w:rPr>
              <w:t></w:t>
            </w:r>
            <w:r w:rsidRPr="00A001B4">
              <w:rPr>
                <w:rFonts w:cs="Times New Roman"/>
                <w:lang w:eastAsia="en-GB"/>
              </w:rPr>
              <w:tab/>
              <w:t>Evaluare de vulnerabilități, analiza vulnerabilități, evaluare si analiza infrastructuri de rețea</w:t>
            </w:r>
          </w:p>
        </w:tc>
      </w:tr>
      <w:tr w:rsidR="00727B04" w:rsidRPr="00A001B4" w14:paraId="33428AF2" w14:textId="77777777" w:rsidTr="00847B0F">
        <w:trPr>
          <w:cantSplit/>
          <w:trHeight w:val="531"/>
        </w:trPr>
        <w:tc>
          <w:tcPr>
            <w:tcW w:w="4147" w:type="dxa"/>
            <w:gridSpan w:val="3"/>
          </w:tcPr>
          <w:p w14:paraId="553791E7" w14:textId="77777777" w:rsidR="00727B04" w:rsidRPr="00A001B4" w:rsidRDefault="00727B04" w:rsidP="00847B0F">
            <w:pPr>
              <w:rPr>
                <w:rFonts w:cs="Times New Roman"/>
                <w:lang w:eastAsia="en-GB"/>
              </w:rPr>
            </w:pPr>
            <w:r w:rsidRPr="00A001B4">
              <w:rPr>
                <w:rFonts w:cs="Times New Roman"/>
                <w:lang w:eastAsia="en-GB"/>
              </w:rPr>
              <w:t xml:space="preserve">Scurtă descriere a activității/proiectului/contractului valoarea și durata sa exactă (de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p w14:paraId="4FE5359D" w14:textId="77777777" w:rsidR="00727B04" w:rsidRPr="00A001B4" w:rsidRDefault="00727B04" w:rsidP="00847B0F">
            <w:pPr>
              <w:rPr>
                <w:rFonts w:cs="Times New Roman"/>
                <w:lang w:eastAsia="en-GB"/>
              </w:rPr>
            </w:pPr>
            <w:r w:rsidRPr="00A001B4">
              <w:rPr>
                <w:rFonts w:cs="Times New Roman"/>
                <w:lang w:eastAsia="en-GB"/>
              </w:rPr>
              <w:t>1.</w:t>
            </w:r>
            <w:r w:rsidRPr="00A001B4">
              <w:rPr>
                <w:rFonts w:cs="Times New Roman"/>
                <w:lang w:eastAsia="en-GB"/>
              </w:rPr>
              <w:tab/>
              <w:t xml:space="preserve"> Profi Rom </w:t>
            </w:r>
            <w:proofErr w:type="spellStart"/>
            <w:r w:rsidRPr="00A001B4">
              <w:rPr>
                <w:rFonts w:cs="Times New Roman"/>
                <w:lang w:eastAsia="en-GB"/>
              </w:rPr>
              <w:t>Food</w:t>
            </w:r>
            <w:proofErr w:type="spellEnd"/>
            <w:r w:rsidRPr="00A001B4">
              <w:rPr>
                <w:rFonts w:cs="Times New Roman"/>
                <w:lang w:eastAsia="en-GB"/>
              </w:rPr>
              <w:t xml:space="preserve"> SRL- Contract nr. 470 / 29.06.2022</w:t>
            </w:r>
          </w:p>
        </w:tc>
        <w:tc>
          <w:tcPr>
            <w:tcW w:w="1701" w:type="dxa"/>
            <w:gridSpan w:val="2"/>
          </w:tcPr>
          <w:p w14:paraId="2746BB0D" w14:textId="77777777" w:rsidR="00727B04" w:rsidRPr="00A001B4" w:rsidRDefault="00727B04" w:rsidP="00847B0F">
            <w:pPr>
              <w:ind w:hanging="79"/>
              <w:jc w:val="left"/>
              <w:rPr>
                <w:rFonts w:cs="Times New Roman"/>
                <w:i/>
                <w:lang w:eastAsia="en-GB"/>
              </w:rPr>
            </w:pPr>
            <w:r w:rsidRPr="00A001B4">
              <w:rPr>
                <w:rFonts w:cs="Times New Roman"/>
                <w:i/>
                <w:lang w:eastAsia="en-GB"/>
              </w:rPr>
              <w:t>Consultanță și suport în securitate informațională în toate etapele de realizare a unui sistem informatic</w:t>
            </w:r>
          </w:p>
          <w:p w14:paraId="5F82B497" w14:textId="77777777" w:rsidR="00727B04" w:rsidRPr="00A001B4" w:rsidRDefault="00727B04" w:rsidP="00847B0F">
            <w:pPr>
              <w:ind w:hanging="79"/>
              <w:jc w:val="left"/>
              <w:rPr>
                <w:rFonts w:cs="Times New Roman"/>
                <w:i/>
                <w:lang w:eastAsia="en-GB"/>
              </w:rPr>
            </w:pPr>
            <w:r w:rsidRPr="00A001B4">
              <w:rPr>
                <w:rFonts w:cs="Times New Roman"/>
                <w:i/>
                <w:lang w:eastAsia="en-GB"/>
              </w:rPr>
              <w:t>Analiza / proiectarea / instalarea / configurarea si punerea in funcțiune a soluțiilor de securitate specifice fiecărui proiect</w:t>
            </w:r>
          </w:p>
          <w:p w14:paraId="34570103" w14:textId="77777777" w:rsidR="00727B04" w:rsidRPr="00A001B4" w:rsidRDefault="00727B04" w:rsidP="00847B0F">
            <w:pPr>
              <w:ind w:hanging="79"/>
              <w:jc w:val="left"/>
              <w:rPr>
                <w:rFonts w:cs="Times New Roman"/>
                <w:i/>
                <w:lang w:eastAsia="en-GB"/>
              </w:rPr>
            </w:pPr>
            <w:r w:rsidRPr="00A001B4">
              <w:rPr>
                <w:rFonts w:cs="Times New Roman"/>
                <w:i/>
                <w:lang w:eastAsia="en-GB"/>
              </w:rPr>
              <w:t>Activități de testare a securității sistemelor informatice – teste de penetrare</w:t>
            </w:r>
          </w:p>
          <w:p w14:paraId="08CEA91C" w14:textId="77777777" w:rsidR="00727B04" w:rsidRPr="00A001B4" w:rsidRDefault="00727B04" w:rsidP="00847B0F">
            <w:pPr>
              <w:rPr>
                <w:rFonts w:cs="Times New Roman"/>
                <w:i/>
                <w:lang w:eastAsia="en-GB"/>
              </w:rPr>
            </w:pPr>
            <w:r w:rsidRPr="00A001B4">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A001B4" w:rsidRDefault="00727B04" w:rsidP="00847B0F">
            <w:pPr>
              <w:rPr>
                <w:rFonts w:cs="Times New Roman"/>
                <w:highlight w:val="lightGray"/>
                <w:lang w:eastAsia="en-GB"/>
              </w:rPr>
            </w:pPr>
            <w:r w:rsidRPr="00A001B4">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A001B4" w:rsidRDefault="00727B04" w:rsidP="00847B0F">
            <w:pPr>
              <w:rPr>
                <w:rFonts w:cs="Times New Roman"/>
                <w:i/>
                <w:lang w:eastAsia="en-GB"/>
              </w:rPr>
            </w:pPr>
            <w:r w:rsidRPr="00A001B4">
              <w:rPr>
                <w:rFonts w:cs="Times New Roman"/>
                <w:i/>
                <w:highlight w:val="lightGray"/>
                <w:lang w:eastAsia="en-GB"/>
              </w:rPr>
              <w:t>[introduceți durata proiectului/contractului, activităților, după caz]</w:t>
            </w:r>
          </w:p>
          <w:p w14:paraId="09DB0B06" w14:textId="77777777" w:rsidR="00727B04" w:rsidRPr="00A001B4" w:rsidRDefault="00727B04" w:rsidP="00847B0F">
            <w:pPr>
              <w:rPr>
                <w:rFonts w:cs="Times New Roman"/>
                <w:lang w:eastAsia="en-GB"/>
              </w:rPr>
            </w:pPr>
            <w:r w:rsidRPr="00A001B4">
              <w:rPr>
                <w:rFonts w:cs="Times New Roman"/>
                <w:lang w:eastAsia="en-GB"/>
              </w:rPr>
              <w:t>iunie 2022- prezent</w:t>
            </w:r>
          </w:p>
        </w:tc>
      </w:tr>
      <w:tr w:rsidR="00727B04" w:rsidRPr="00A001B4" w14:paraId="2F4DEE43" w14:textId="77777777" w:rsidTr="00847B0F">
        <w:trPr>
          <w:cantSplit/>
          <w:trHeight w:val="783"/>
        </w:trPr>
        <w:tc>
          <w:tcPr>
            <w:tcW w:w="4147" w:type="dxa"/>
            <w:gridSpan w:val="3"/>
          </w:tcPr>
          <w:p w14:paraId="1AD92E5F" w14:textId="77777777" w:rsidR="00727B04" w:rsidRPr="00A001B4" w:rsidRDefault="00727B04" w:rsidP="00847B0F">
            <w:pPr>
              <w:rPr>
                <w:rFonts w:cs="Times New Roman"/>
              </w:rPr>
            </w:pPr>
            <w:r w:rsidRPr="00A001B4">
              <w:rPr>
                <w:rFonts w:cs="Times New Roman"/>
                <w:lang w:eastAsia="en-GB"/>
              </w:rPr>
              <w:t>Perioada în care expertul principal a participat</w:t>
            </w:r>
          </w:p>
          <w:p w14:paraId="18D4BECB" w14:textId="77777777" w:rsidR="00727B04" w:rsidRPr="00A001B4" w:rsidRDefault="00727B04" w:rsidP="00847B0F">
            <w:pPr>
              <w:rPr>
                <w:rFonts w:cs="Times New Roman"/>
                <w:lang w:eastAsia="en-GB"/>
              </w:rPr>
            </w:pPr>
            <w:r w:rsidRPr="00A001B4">
              <w:rPr>
                <w:rFonts w:cs="Times New Roman"/>
                <w:i/>
              </w:rPr>
              <w:t>(numărul de luni și perioada:</w:t>
            </w:r>
            <w:r w:rsidRPr="00A001B4">
              <w:rPr>
                <w:rFonts w:cs="Times New Roman"/>
                <w:lang w:eastAsia="en-GB"/>
              </w:rPr>
              <w:t xml:space="preserve"> (de la- până 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c>
          <w:tcPr>
            <w:tcW w:w="2743" w:type="dxa"/>
            <w:gridSpan w:val="3"/>
          </w:tcPr>
          <w:p w14:paraId="34A821C7" w14:textId="77777777" w:rsidR="00727B04" w:rsidRPr="00A001B4" w:rsidRDefault="00727B04" w:rsidP="00847B0F">
            <w:pPr>
              <w:rPr>
                <w:rFonts w:cs="Times New Roman"/>
                <w:i/>
                <w:highlight w:val="lightGray"/>
                <w:lang w:eastAsia="en-GB"/>
              </w:rPr>
            </w:pPr>
            <w:r w:rsidRPr="00A001B4">
              <w:rPr>
                <w:rFonts w:cs="Times New Roman"/>
                <w:i/>
                <w:highlight w:val="lightGray"/>
                <w:lang w:eastAsia="en-GB"/>
              </w:rPr>
              <w:t>[introduceți număr de luni]</w:t>
            </w:r>
          </w:p>
          <w:p w14:paraId="31249354" w14:textId="77777777" w:rsidR="00727B04" w:rsidRPr="00A001B4" w:rsidRDefault="00727B04" w:rsidP="00847B0F">
            <w:pPr>
              <w:rPr>
                <w:rFonts w:cs="Times New Roman"/>
                <w:i/>
                <w:highlight w:val="lightGray"/>
                <w:lang w:eastAsia="en-GB"/>
              </w:rPr>
            </w:pPr>
            <w:r w:rsidRPr="00A001B4">
              <w:rPr>
                <w:rFonts w:cs="Times New Roman"/>
                <w:lang w:eastAsia="en-GB"/>
              </w:rPr>
              <w:t>Octombrie 2023- prezent</w:t>
            </w:r>
          </w:p>
        </w:tc>
        <w:tc>
          <w:tcPr>
            <w:tcW w:w="2743" w:type="dxa"/>
            <w:gridSpan w:val="4"/>
          </w:tcPr>
          <w:p w14:paraId="6334D4A8" w14:textId="77777777" w:rsidR="00727B04" w:rsidRPr="00A001B4" w:rsidRDefault="00727B04" w:rsidP="00847B0F">
            <w:pPr>
              <w:rPr>
                <w:rFonts w:cs="Times New Roman"/>
                <w:i/>
                <w:lang w:eastAsia="en-GB"/>
              </w:rPr>
            </w:pPr>
            <w:r w:rsidRPr="00A001B4">
              <w:rPr>
                <w:rFonts w:cs="Times New Roman"/>
                <w:i/>
                <w:highlight w:val="lightGray"/>
                <w:lang w:eastAsia="en-GB"/>
              </w:rPr>
              <w:t>[introduceți perioada în care expertul propus a fost implicat în realizarea activităților]</w:t>
            </w:r>
          </w:p>
          <w:p w14:paraId="7CCF1462" w14:textId="77777777" w:rsidR="00727B04" w:rsidRPr="00A001B4" w:rsidRDefault="00727B04" w:rsidP="00847B0F">
            <w:pPr>
              <w:rPr>
                <w:rFonts w:cs="Times New Roman"/>
                <w:lang w:eastAsia="en-GB"/>
              </w:rPr>
            </w:pPr>
            <w:r w:rsidRPr="00A001B4">
              <w:rPr>
                <w:rFonts w:cs="Times New Roman"/>
                <w:lang w:eastAsia="en-GB"/>
              </w:rPr>
              <w:t>Oct.2023- prezent</w:t>
            </w:r>
          </w:p>
        </w:tc>
      </w:tr>
      <w:tr w:rsidR="00727B04" w:rsidRPr="00A001B4" w14:paraId="689A28DC" w14:textId="77777777" w:rsidTr="00847B0F">
        <w:trPr>
          <w:cantSplit/>
          <w:trHeight w:val="783"/>
        </w:trPr>
        <w:tc>
          <w:tcPr>
            <w:tcW w:w="4147" w:type="dxa"/>
            <w:gridSpan w:val="3"/>
          </w:tcPr>
          <w:p w14:paraId="5BBA4127" w14:textId="77777777" w:rsidR="00727B04" w:rsidRPr="00A001B4" w:rsidRDefault="00727B04" w:rsidP="00847B0F">
            <w:pPr>
              <w:rPr>
                <w:rFonts w:cs="Times New Roman"/>
                <w:i/>
                <w:lang w:eastAsia="en-GB"/>
              </w:rPr>
            </w:pPr>
            <w:r w:rsidRPr="00A001B4">
              <w:rPr>
                <w:rFonts w:cs="Times New Roman"/>
                <w:i/>
                <w:lang w:eastAsia="en-GB"/>
              </w:rPr>
              <w:lastRenderedPageBreak/>
              <w:t xml:space="preserve">2.Societatea de Transport </w:t>
            </w:r>
            <w:proofErr w:type="spellStart"/>
            <w:r w:rsidRPr="00A001B4">
              <w:rPr>
                <w:rFonts w:cs="Times New Roman"/>
                <w:i/>
                <w:lang w:eastAsia="en-GB"/>
              </w:rPr>
              <w:t>Bucuresti</w:t>
            </w:r>
            <w:proofErr w:type="spellEnd"/>
            <w:r w:rsidRPr="00A001B4">
              <w:rPr>
                <w:rFonts w:cs="Times New Roman"/>
                <w:i/>
                <w:lang w:eastAsia="en-GB"/>
              </w:rPr>
              <w:t xml:space="preserve"> STB SA – </w:t>
            </w:r>
            <w:proofErr w:type="spellStart"/>
            <w:r w:rsidRPr="00A001B4">
              <w:rPr>
                <w:rFonts w:cs="Times New Roman"/>
                <w:i/>
                <w:lang w:eastAsia="en-GB"/>
              </w:rPr>
              <w:t>Achizitie</w:t>
            </w:r>
            <w:proofErr w:type="spellEnd"/>
            <w:r w:rsidRPr="00A001B4">
              <w:rPr>
                <w:rFonts w:cs="Times New Roman"/>
                <w:i/>
                <w:lang w:eastAsia="en-GB"/>
              </w:rPr>
              <w:t xml:space="preserve"> directa nr. DA36304681/14.08.2024</w:t>
            </w:r>
          </w:p>
        </w:tc>
        <w:tc>
          <w:tcPr>
            <w:tcW w:w="2743" w:type="dxa"/>
            <w:gridSpan w:val="3"/>
          </w:tcPr>
          <w:p w14:paraId="13625395"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Consultanță și suport în securitate informațională în toate etapele de realizare a unui sistem informatic</w:t>
            </w:r>
          </w:p>
          <w:p w14:paraId="3E2D2983"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Analiza / proiectarea / instalarea / configurarea si punerea in funcțiune a soluțiilor de securitate specifice fiecărui proiect</w:t>
            </w:r>
          </w:p>
          <w:p w14:paraId="659E4AC6"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Activități de testare a securității sistemelor informatice – teste de penetrare</w:t>
            </w:r>
          </w:p>
          <w:p w14:paraId="04A77303" w14:textId="77777777" w:rsidR="00727B04" w:rsidRPr="00A001B4" w:rsidRDefault="00727B04">
            <w:pPr>
              <w:pStyle w:val="ListParagraph"/>
              <w:numPr>
                <w:ilvl w:val="0"/>
                <w:numId w:val="52"/>
              </w:numPr>
              <w:spacing w:before="120" w:after="120" w:line="240" w:lineRule="auto"/>
              <w:ind w:left="346" w:hanging="142"/>
              <w:jc w:val="both"/>
              <w:rPr>
                <w:lang w:val="ro-RO"/>
              </w:rPr>
            </w:pPr>
            <w:r w:rsidRPr="00A001B4">
              <w:rPr>
                <w:lang w:val="ro-RO"/>
              </w:rPr>
              <w:t>Evaluare de vulnerabilități, analiza vulnerabilități, evaluare si analiza infrastructuri de rețea</w:t>
            </w:r>
          </w:p>
          <w:p w14:paraId="26F3EED7" w14:textId="77777777" w:rsidR="00727B04" w:rsidRPr="00A001B4" w:rsidRDefault="00727B04" w:rsidP="00847B0F">
            <w:pPr>
              <w:rPr>
                <w:rFonts w:cs="Times New Roman"/>
                <w:lang w:eastAsia="en-GB"/>
              </w:rPr>
            </w:pPr>
          </w:p>
        </w:tc>
        <w:tc>
          <w:tcPr>
            <w:tcW w:w="2743" w:type="dxa"/>
            <w:gridSpan w:val="4"/>
          </w:tcPr>
          <w:p w14:paraId="771E8325" w14:textId="77777777" w:rsidR="00727B04" w:rsidRPr="00A001B4" w:rsidRDefault="00727B04" w:rsidP="00847B0F">
            <w:pPr>
              <w:rPr>
                <w:rFonts w:cs="Times New Roman"/>
                <w:lang w:eastAsia="en-GB"/>
              </w:rPr>
            </w:pPr>
            <w:r w:rsidRPr="00A001B4">
              <w:rPr>
                <w:rFonts w:cs="Times New Roman"/>
                <w:lang w:eastAsia="en-GB"/>
              </w:rPr>
              <w:t>14.08.2024 – 31.12.2024</w:t>
            </w:r>
          </w:p>
        </w:tc>
      </w:tr>
      <w:tr w:rsidR="00727B04" w:rsidRPr="00A001B4" w14:paraId="30B1476B" w14:textId="77777777" w:rsidTr="00847B0F">
        <w:trPr>
          <w:cantSplit/>
          <w:trHeight w:val="783"/>
        </w:trPr>
        <w:tc>
          <w:tcPr>
            <w:tcW w:w="4147" w:type="dxa"/>
            <w:gridSpan w:val="3"/>
          </w:tcPr>
          <w:p w14:paraId="7D1E7AE0" w14:textId="77777777" w:rsidR="00727B04" w:rsidRPr="00A001B4" w:rsidRDefault="00727B04" w:rsidP="00847B0F">
            <w:pPr>
              <w:rPr>
                <w:rFonts w:cs="Times New Roman"/>
                <w:i/>
                <w:lang w:eastAsia="en-GB"/>
              </w:rPr>
            </w:pPr>
            <w:r w:rsidRPr="00A001B4">
              <w:rPr>
                <w:rFonts w:cs="Times New Roman"/>
                <w:i/>
                <w:lang w:eastAsia="en-GB"/>
              </w:rPr>
              <w:t>3.</w:t>
            </w:r>
            <w:r w:rsidRPr="00A001B4">
              <w:rPr>
                <w:rFonts w:cs="Times New Roman"/>
                <w:i/>
                <w:lang w:eastAsia="en-GB"/>
              </w:rPr>
              <w:tab/>
              <w:t>Institutul Clinic Fundeni- DA38065182/08.05.2025</w:t>
            </w:r>
          </w:p>
        </w:tc>
        <w:tc>
          <w:tcPr>
            <w:tcW w:w="2743" w:type="dxa"/>
            <w:gridSpan w:val="3"/>
          </w:tcPr>
          <w:p w14:paraId="155CE65A"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Consultanță și suport în securitate informațională în toate etapele de realizare a unui sistem informatic</w:t>
            </w:r>
          </w:p>
          <w:p w14:paraId="27FDD1A7"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Analiza / proiectarea / instalarea / configurarea si punerea in funcțiune a soluțiilor de securitate specifice fiecărui proiect</w:t>
            </w:r>
          </w:p>
          <w:p w14:paraId="4F60CE08"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Activități de testare a securității sistemelor informatice – teste de penetrare</w:t>
            </w:r>
          </w:p>
          <w:p w14:paraId="4FCCE4FE" w14:textId="77777777" w:rsidR="00727B04" w:rsidRPr="00A001B4" w:rsidRDefault="00727B04">
            <w:pPr>
              <w:pStyle w:val="ListParagraph"/>
              <w:numPr>
                <w:ilvl w:val="0"/>
                <w:numId w:val="52"/>
              </w:numPr>
              <w:spacing w:before="120" w:after="120" w:line="240" w:lineRule="auto"/>
              <w:ind w:left="488" w:hanging="284"/>
              <w:jc w:val="both"/>
              <w:rPr>
                <w:lang w:val="ro-RO"/>
              </w:rPr>
            </w:pPr>
            <w:r w:rsidRPr="00A001B4">
              <w:rPr>
                <w:lang w:val="ro-RO"/>
              </w:rPr>
              <w:t>Evaluare de vulnerabilități, analiza vulnerabilități, evaluare si analiza infrastructuri de rețea</w:t>
            </w:r>
          </w:p>
          <w:p w14:paraId="0279C72F" w14:textId="77777777" w:rsidR="00727B04" w:rsidRPr="00A001B4" w:rsidRDefault="00727B04" w:rsidP="00847B0F">
            <w:pPr>
              <w:rPr>
                <w:rFonts w:cs="Times New Roman"/>
                <w:lang w:eastAsia="en-GB"/>
              </w:rPr>
            </w:pPr>
          </w:p>
        </w:tc>
        <w:tc>
          <w:tcPr>
            <w:tcW w:w="2743" w:type="dxa"/>
            <w:gridSpan w:val="4"/>
          </w:tcPr>
          <w:p w14:paraId="14DB0090" w14:textId="77777777" w:rsidR="00727B04" w:rsidRPr="00A001B4" w:rsidRDefault="00727B04" w:rsidP="00847B0F">
            <w:pPr>
              <w:rPr>
                <w:rFonts w:cs="Times New Roman"/>
                <w:lang w:eastAsia="en-GB"/>
              </w:rPr>
            </w:pPr>
            <w:r w:rsidRPr="00A001B4">
              <w:t>perioada 14.08.2024 – 31.12.2024</w:t>
            </w:r>
          </w:p>
        </w:tc>
      </w:tr>
      <w:tr w:rsidR="00727B04" w:rsidRPr="00A001B4" w14:paraId="6F3675C7" w14:textId="77777777" w:rsidTr="00847B0F">
        <w:trPr>
          <w:cantSplit/>
          <w:trHeight w:val="783"/>
        </w:trPr>
        <w:tc>
          <w:tcPr>
            <w:tcW w:w="4147" w:type="dxa"/>
            <w:gridSpan w:val="3"/>
          </w:tcPr>
          <w:p w14:paraId="1C0D99B5" w14:textId="77777777" w:rsidR="00727B04" w:rsidRPr="00A001B4" w:rsidRDefault="00727B04" w:rsidP="00847B0F">
            <w:pPr>
              <w:rPr>
                <w:rFonts w:cs="Times New Roman"/>
                <w:i/>
                <w:lang w:eastAsia="en-GB"/>
              </w:rPr>
            </w:pPr>
            <w:r w:rsidRPr="00A001B4">
              <w:rPr>
                <w:rFonts w:cs="Times New Roman"/>
                <w:i/>
                <w:lang w:eastAsia="en-GB"/>
              </w:rPr>
              <w:lastRenderedPageBreak/>
              <w:t>4.</w:t>
            </w:r>
            <w:r w:rsidRPr="00A001B4">
              <w:rPr>
                <w:rFonts w:cs="Times New Roman"/>
                <w:i/>
                <w:lang w:eastAsia="en-GB"/>
              </w:rPr>
              <w:tab/>
              <w:t xml:space="preserve">Spitalul Clinic de Urgenta </w:t>
            </w:r>
            <w:proofErr w:type="spellStart"/>
            <w:r w:rsidRPr="00A001B4">
              <w:rPr>
                <w:rFonts w:cs="Times New Roman"/>
                <w:i/>
                <w:lang w:eastAsia="en-GB"/>
              </w:rPr>
              <w:t>Bucuresti</w:t>
            </w:r>
            <w:proofErr w:type="spellEnd"/>
            <w:r w:rsidRPr="00A001B4">
              <w:rPr>
                <w:rFonts w:cs="Times New Roman"/>
                <w:i/>
                <w:lang w:eastAsia="en-GB"/>
              </w:rPr>
              <w:t>-Acordul cadru nr.412 din 31.10.2023</w:t>
            </w:r>
          </w:p>
        </w:tc>
        <w:tc>
          <w:tcPr>
            <w:tcW w:w="2743" w:type="dxa"/>
            <w:gridSpan w:val="3"/>
          </w:tcPr>
          <w:p w14:paraId="50CE7351" w14:textId="77777777" w:rsidR="00727B04" w:rsidRPr="00A001B4" w:rsidRDefault="00727B04" w:rsidP="00847B0F">
            <w:pPr>
              <w:pStyle w:val="ListParagraph"/>
              <w:ind w:left="204"/>
              <w:rPr>
                <w:lang w:val="ro-RO"/>
              </w:rPr>
            </w:pPr>
            <w:r w:rsidRPr="00A001B4">
              <w:rPr>
                <w:lang w:val="ro-RO"/>
              </w:rPr>
              <w:t></w:t>
            </w:r>
            <w:r w:rsidRPr="00A001B4">
              <w:rPr>
                <w:lang w:val="ro-RO"/>
              </w:rPr>
              <w:tab/>
              <w:t>Consultanță și suport în securitate informațională în toate etapele de realizare a unui sistem informatic</w:t>
            </w:r>
          </w:p>
          <w:p w14:paraId="1B2ADDF8" w14:textId="77777777" w:rsidR="00727B04" w:rsidRPr="00A001B4" w:rsidRDefault="00727B04" w:rsidP="00847B0F">
            <w:pPr>
              <w:pStyle w:val="ListParagraph"/>
              <w:ind w:left="204"/>
              <w:rPr>
                <w:lang w:val="ro-RO"/>
              </w:rPr>
            </w:pPr>
            <w:r w:rsidRPr="00A001B4">
              <w:rPr>
                <w:lang w:val="ro-RO"/>
              </w:rPr>
              <w:t></w:t>
            </w:r>
            <w:r w:rsidRPr="00A001B4">
              <w:rPr>
                <w:lang w:val="ro-RO"/>
              </w:rPr>
              <w:tab/>
              <w:t>Analiza / proiectarea / instalarea / configurarea si punerea in funcțiune a soluțiilor de securitate specifice fiecărui proiect</w:t>
            </w:r>
          </w:p>
          <w:p w14:paraId="56922A04" w14:textId="77777777" w:rsidR="00727B04" w:rsidRPr="00A001B4" w:rsidRDefault="00727B04" w:rsidP="00847B0F">
            <w:pPr>
              <w:pStyle w:val="ListParagraph"/>
              <w:ind w:left="204"/>
              <w:rPr>
                <w:lang w:val="ro-RO"/>
              </w:rPr>
            </w:pPr>
            <w:r w:rsidRPr="00A001B4">
              <w:rPr>
                <w:lang w:val="ro-RO"/>
              </w:rPr>
              <w:t></w:t>
            </w:r>
            <w:r w:rsidRPr="00A001B4">
              <w:rPr>
                <w:lang w:val="ro-RO"/>
              </w:rPr>
              <w:tab/>
              <w:t>Activități de testare a securității sistemelor informatice – teste de penetrare</w:t>
            </w:r>
          </w:p>
          <w:p w14:paraId="4062BAC3" w14:textId="77777777" w:rsidR="00727B04" w:rsidRPr="00A001B4" w:rsidRDefault="00727B04" w:rsidP="00847B0F">
            <w:pPr>
              <w:rPr>
                <w:rFonts w:cs="Times New Roman"/>
                <w:lang w:eastAsia="en-GB"/>
              </w:rPr>
            </w:pPr>
            <w:r w:rsidRPr="00A001B4">
              <w:t></w:t>
            </w:r>
            <w:r w:rsidRPr="00A001B4">
              <w:tab/>
              <w:t>Evaluare de vulnerabilități, analiza vulnerabilități, evaluare si analiza infrastructuri de rețea</w:t>
            </w:r>
          </w:p>
        </w:tc>
        <w:tc>
          <w:tcPr>
            <w:tcW w:w="2743" w:type="dxa"/>
            <w:gridSpan w:val="4"/>
          </w:tcPr>
          <w:p w14:paraId="26A3A67B" w14:textId="77777777" w:rsidR="00727B04" w:rsidRPr="00A001B4" w:rsidRDefault="00727B04" w:rsidP="00847B0F">
            <w:pPr>
              <w:rPr>
                <w:rFonts w:cs="Times New Roman"/>
                <w:lang w:eastAsia="en-GB"/>
              </w:rPr>
            </w:pPr>
            <w:r w:rsidRPr="00A001B4">
              <w:t>Perioada 31.10.2023- prezent</w:t>
            </w:r>
          </w:p>
        </w:tc>
      </w:tr>
      <w:tr w:rsidR="00727B04" w:rsidRPr="00A001B4" w14:paraId="6176F933" w14:textId="77777777" w:rsidTr="00847B0F">
        <w:trPr>
          <w:cantSplit/>
          <w:trHeight w:val="783"/>
        </w:trPr>
        <w:tc>
          <w:tcPr>
            <w:tcW w:w="4147" w:type="dxa"/>
            <w:gridSpan w:val="3"/>
          </w:tcPr>
          <w:p w14:paraId="17513CDF" w14:textId="77777777" w:rsidR="00727B04" w:rsidRPr="00A001B4" w:rsidRDefault="00727B04">
            <w:pPr>
              <w:pStyle w:val="ListParagraph"/>
              <w:numPr>
                <w:ilvl w:val="0"/>
                <w:numId w:val="58"/>
              </w:numPr>
              <w:spacing w:after="0" w:line="240" w:lineRule="auto"/>
              <w:jc w:val="both"/>
              <w:rPr>
                <w:b/>
                <w:bCs/>
                <w:lang w:val="ro-RO"/>
              </w:rPr>
            </w:pPr>
            <w:r w:rsidRPr="00A001B4">
              <w:rPr>
                <w:b/>
                <w:bCs/>
                <w:lang w:val="ro-RO"/>
              </w:rPr>
              <w:t xml:space="preserve">Aeroport </w:t>
            </w:r>
            <w:proofErr w:type="spellStart"/>
            <w:r w:rsidRPr="00A001B4">
              <w:rPr>
                <w:b/>
                <w:bCs/>
                <w:lang w:val="ro-RO"/>
              </w:rPr>
              <w:t>Kogalniceanu</w:t>
            </w:r>
            <w:proofErr w:type="spellEnd"/>
            <w:r w:rsidRPr="00A001B4">
              <w:rPr>
                <w:b/>
                <w:bCs/>
                <w:lang w:val="ro-RO"/>
              </w:rPr>
              <w:t xml:space="preserve">- </w:t>
            </w:r>
            <w:r w:rsidRPr="00A001B4">
              <w:rPr>
                <w:lang w:val="ro-RO"/>
              </w:rPr>
              <w:t>Contract 643LA/13.05.2024 / 481 13.05.2024</w:t>
            </w:r>
          </w:p>
          <w:p w14:paraId="2298E7F1" w14:textId="77777777" w:rsidR="00727B04" w:rsidRPr="00A001B4" w:rsidRDefault="00727B04" w:rsidP="00847B0F">
            <w:pPr>
              <w:rPr>
                <w:rFonts w:cs="Times New Roman"/>
                <w:i/>
                <w:lang w:eastAsia="en-GB"/>
              </w:rPr>
            </w:pPr>
          </w:p>
        </w:tc>
        <w:tc>
          <w:tcPr>
            <w:tcW w:w="2743" w:type="dxa"/>
            <w:gridSpan w:val="3"/>
          </w:tcPr>
          <w:p w14:paraId="5F06D37A" w14:textId="77777777" w:rsidR="00727B04" w:rsidRPr="00A001B4" w:rsidRDefault="00727B04" w:rsidP="00847B0F">
            <w:pPr>
              <w:pStyle w:val="ListParagraph"/>
              <w:ind w:left="204"/>
              <w:rPr>
                <w:lang w:val="ro-RO"/>
              </w:rPr>
            </w:pPr>
            <w:r w:rsidRPr="00A001B4">
              <w:rPr>
                <w:lang w:val="ro-RO"/>
              </w:rPr>
              <w:t></w:t>
            </w:r>
            <w:r w:rsidRPr="00A001B4">
              <w:rPr>
                <w:lang w:val="ro-RO"/>
              </w:rPr>
              <w:tab/>
              <w:t>Consultanță și suport în securitate informațională în toate etapele de realizare a unui sistem informatic</w:t>
            </w:r>
          </w:p>
          <w:p w14:paraId="23EBE1BD" w14:textId="77777777" w:rsidR="00727B04" w:rsidRPr="00A001B4" w:rsidRDefault="00727B04" w:rsidP="00847B0F">
            <w:pPr>
              <w:pStyle w:val="ListParagraph"/>
              <w:ind w:left="204"/>
              <w:rPr>
                <w:lang w:val="ro-RO"/>
              </w:rPr>
            </w:pPr>
            <w:r w:rsidRPr="00A001B4">
              <w:rPr>
                <w:lang w:val="ro-RO"/>
              </w:rPr>
              <w:t></w:t>
            </w:r>
            <w:r w:rsidRPr="00A001B4">
              <w:rPr>
                <w:lang w:val="ro-RO"/>
              </w:rPr>
              <w:tab/>
              <w:t>Analiza / proiectarea / instalarea / configurarea si punerea in funcțiune a soluțiilor de securitate specifice fiecărui proiect</w:t>
            </w:r>
          </w:p>
          <w:p w14:paraId="2B3FD126" w14:textId="77777777" w:rsidR="00727B04" w:rsidRPr="00A001B4" w:rsidRDefault="00727B04" w:rsidP="00847B0F">
            <w:pPr>
              <w:pStyle w:val="ListParagraph"/>
              <w:ind w:left="204"/>
              <w:rPr>
                <w:lang w:val="ro-RO"/>
              </w:rPr>
            </w:pPr>
            <w:r w:rsidRPr="00A001B4">
              <w:rPr>
                <w:lang w:val="ro-RO"/>
              </w:rPr>
              <w:t></w:t>
            </w:r>
            <w:r w:rsidRPr="00A001B4">
              <w:rPr>
                <w:lang w:val="ro-RO"/>
              </w:rPr>
              <w:tab/>
              <w:t>Activități de testare a securității sistemelor informatice – teste de penetrare</w:t>
            </w:r>
          </w:p>
          <w:p w14:paraId="4A476F34" w14:textId="77777777" w:rsidR="00727B04" w:rsidRPr="00A001B4" w:rsidRDefault="00727B04" w:rsidP="00847B0F">
            <w:pPr>
              <w:rPr>
                <w:rFonts w:cs="Times New Roman"/>
                <w:lang w:eastAsia="en-GB"/>
              </w:rPr>
            </w:pPr>
            <w:r w:rsidRPr="00A001B4">
              <w:t></w:t>
            </w:r>
            <w:r w:rsidRPr="00A001B4">
              <w:tab/>
              <w:t>Evaluare de vulnerabilități, analiza vulnerabilități, evaluare si analiza infrastructuri de rețea</w:t>
            </w:r>
          </w:p>
        </w:tc>
        <w:tc>
          <w:tcPr>
            <w:tcW w:w="2743" w:type="dxa"/>
            <w:gridSpan w:val="4"/>
          </w:tcPr>
          <w:p w14:paraId="3181F3E9" w14:textId="77777777" w:rsidR="00727B04" w:rsidRPr="00A001B4" w:rsidRDefault="00727B04" w:rsidP="00847B0F">
            <w:pPr>
              <w:rPr>
                <w:rFonts w:cs="Times New Roman"/>
                <w:lang w:eastAsia="en-GB"/>
              </w:rPr>
            </w:pPr>
            <w:r w:rsidRPr="00A001B4">
              <w:t>Perioada 13.05.2024-31.12.2024</w:t>
            </w:r>
          </w:p>
        </w:tc>
      </w:tr>
      <w:tr w:rsidR="00727B04" w:rsidRPr="00A001B4" w14:paraId="752A96BC" w14:textId="77777777" w:rsidTr="00847B0F">
        <w:trPr>
          <w:cantSplit/>
          <w:trHeight w:val="783"/>
        </w:trPr>
        <w:tc>
          <w:tcPr>
            <w:tcW w:w="4147" w:type="dxa"/>
            <w:gridSpan w:val="3"/>
          </w:tcPr>
          <w:p w14:paraId="2C430547" w14:textId="77777777" w:rsidR="00727B04" w:rsidRPr="00A001B4" w:rsidRDefault="00727B04">
            <w:pPr>
              <w:pStyle w:val="ListParagraph"/>
              <w:numPr>
                <w:ilvl w:val="0"/>
                <w:numId w:val="58"/>
              </w:numPr>
              <w:spacing w:after="0" w:line="240" w:lineRule="auto"/>
              <w:jc w:val="both"/>
              <w:rPr>
                <w:b/>
                <w:bCs/>
                <w:lang w:val="ro-RO"/>
              </w:rPr>
            </w:pPr>
            <w:proofErr w:type="spellStart"/>
            <w:r w:rsidRPr="00A001B4">
              <w:rPr>
                <w:b/>
                <w:bCs/>
                <w:lang w:val="ro-RO"/>
              </w:rPr>
              <w:lastRenderedPageBreak/>
              <w:t>Turbomecanica</w:t>
            </w:r>
            <w:proofErr w:type="spellEnd"/>
            <w:r w:rsidRPr="00A001B4">
              <w:rPr>
                <w:b/>
                <w:bCs/>
                <w:lang w:val="ro-RO"/>
              </w:rPr>
              <w:t xml:space="preserve"> </w:t>
            </w:r>
            <w:r w:rsidRPr="00A001B4">
              <w:rPr>
                <w:lang w:val="ro-RO"/>
              </w:rPr>
              <w:t>Contract nr.53 / 30.01.2025</w:t>
            </w:r>
          </w:p>
          <w:p w14:paraId="222E2FEA" w14:textId="77777777" w:rsidR="00727B04" w:rsidRPr="00A001B4" w:rsidRDefault="00727B04" w:rsidP="00847B0F">
            <w:pPr>
              <w:rPr>
                <w:rFonts w:cs="Times New Roman"/>
                <w:i/>
                <w:lang w:eastAsia="en-GB"/>
              </w:rPr>
            </w:pPr>
          </w:p>
        </w:tc>
        <w:tc>
          <w:tcPr>
            <w:tcW w:w="2743" w:type="dxa"/>
            <w:gridSpan w:val="3"/>
          </w:tcPr>
          <w:p w14:paraId="60F0E38C" w14:textId="77777777" w:rsidR="00727B04" w:rsidRPr="00A001B4" w:rsidRDefault="00727B04" w:rsidP="00847B0F">
            <w:pPr>
              <w:pStyle w:val="ListParagraph"/>
              <w:ind w:left="204"/>
              <w:rPr>
                <w:lang w:val="ro-RO"/>
              </w:rPr>
            </w:pPr>
            <w:r w:rsidRPr="00A001B4">
              <w:rPr>
                <w:lang w:val="ro-RO"/>
              </w:rPr>
              <w:t></w:t>
            </w:r>
            <w:r w:rsidRPr="00A001B4">
              <w:rPr>
                <w:lang w:val="ro-RO"/>
              </w:rPr>
              <w:tab/>
              <w:t>Consultanță și suport în securitate informațională în toate etapele de realizare a unui sistem informatic</w:t>
            </w:r>
          </w:p>
          <w:p w14:paraId="14564CE6" w14:textId="77777777" w:rsidR="00727B04" w:rsidRPr="00A001B4" w:rsidRDefault="00727B04" w:rsidP="00847B0F">
            <w:pPr>
              <w:pStyle w:val="ListParagraph"/>
              <w:ind w:left="204"/>
              <w:rPr>
                <w:lang w:val="ro-RO"/>
              </w:rPr>
            </w:pPr>
            <w:r w:rsidRPr="00A001B4">
              <w:rPr>
                <w:lang w:val="ro-RO"/>
              </w:rPr>
              <w:t></w:t>
            </w:r>
            <w:r w:rsidRPr="00A001B4">
              <w:rPr>
                <w:lang w:val="ro-RO"/>
              </w:rPr>
              <w:tab/>
              <w:t>Analiza / proiectarea / instalarea / configurarea si punerea in funcțiune a soluțiilor de securitate specifice fiecărui proiect</w:t>
            </w:r>
          </w:p>
          <w:p w14:paraId="4DD0E1A1" w14:textId="77777777" w:rsidR="00727B04" w:rsidRPr="00A001B4" w:rsidRDefault="00727B04" w:rsidP="00847B0F">
            <w:pPr>
              <w:pStyle w:val="ListParagraph"/>
              <w:ind w:left="204"/>
              <w:rPr>
                <w:lang w:val="ro-RO"/>
              </w:rPr>
            </w:pPr>
            <w:r w:rsidRPr="00A001B4">
              <w:rPr>
                <w:lang w:val="ro-RO"/>
              </w:rPr>
              <w:t></w:t>
            </w:r>
            <w:r w:rsidRPr="00A001B4">
              <w:rPr>
                <w:lang w:val="ro-RO"/>
              </w:rPr>
              <w:tab/>
              <w:t>Activități de testare a securității sistemelor informatice – teste de penetrare</w:t>
            </w:r>
          </w:p>
          <w:p w14:paraId="616CC1AA" w14:textId="77777777" w:rsidR="00727B04" w:rsidRPr="00A001B4" w:rsidRDefault="00727B04" w:rsidP="00847B0F">
            <w:pPr>
              <w:rPr>
                <w:rFonts w:cs="Times New Roman"/>
                <w:lang w:eastAsia="en-GB"/>
              </w:rPr>
            </w:pPr>
            <w:r w:rsidRPr="00A001B4">
              <w:t></w:t>
            </w:r>
            <w:r w:rsidRPr="00A001B4">
              <w:tab/>
              <w:t>Evaluare de vulnerabilități, analiza vulnerabilități, evaluare si analiza infrastructuri de rețea</w:t>
            </w:r>
          </w:p>
        </w:tc>
        <w:tc>
          <w:tcPr>
            <w:tcW w:w="2743" w:type="dxa"/>
            <w:gridSpan w:val="4"/>
          </w:tcPr>
          <w:p w14:paraId="244E9158" w14:textId="77777777" w:rsidR="00727B04" w:rsidRPr="00A001B4" w:rsidRDefault="00727B04" w:rsidP="00847B0F">
            <w:pPr>
              <w:rPr>
                <w:rFonts w:cs="Times New Roman"/>
                <w:lang w:eastAsia="en-GB"/>
              </w:rPr>
            </w:pPr>
            <w:r w:rsidRPr="00A001B4">
              <w:t>Perioada 30.01.2025- prezent</w:t>
            </w:r>
          </w:p>
        </w:tc>
      </w:tr>
      <w:tr w:rsidR="00727B04" w:rsidRPr="00A001B4" w14:paraId="5AD44D69" w14:textId="77777777" w:rsidTr="00847B0F">
        <w:trPr>
          <w:cantSplit/>
          <w:trHeight w:val="783"/>
        </w:trPr>
        <w:tc>
          <w:tcPr>
            <w:tcW w:w="4147" w:type="dxa"/>
            <w:gridSpan w:val="3"/>
          </w:tcPr>
          <w:p w14:paraId="7DE5AC38" w14:textId="77777777" w:rsidR="00727B04" w:rsidRPr="00A001B4" w:rsidRDefault="00727B04">
            <w:pPr>
              <w:pStyle w:val="ListParagraph"/>
              <w:numPr>
                <w:ilvl w:val="0"/>
                <w:numId w:val="58"/>
              </w:numPr>
              <w:spacing w:after="0" w:line="240" w:lineRule="auto"/>
              <w:jc w:val="both"/>
              <w:rPr>
                <w:b/>
                <w:bCs/>
                <w:lang w:val="ro-RO"/>
              </w:rPr>
            </w:pPr>
            <w:r w:rsidRPr="00A001B4">
              <w:rPr>
                <w:b/>
                <w:bCs/>
                <w:lang w:val="ro-RO"/>
              </w:rPr>
              <w:t xml:space="preserve">CEC Bank- </w:t>
            </w:r>
            <w:r w:rsidRPr="00A001B4">
              <w:rPr>
                <w:lang w:val="ro-RO"/>
              </w:rPr>
              <w:t xml:space="preserve">Contract nr. 325/2020 </w:t>
            </w:r>
          </w:p>
          <w:p w14:paraId="6F0CDF32" w14:textId="77777777" w:rsidR="00727B04" w:rsidRPr="00A001B4" w:rsidRDefault="00727B04" w:rsidP="00847B0F">
            <w:pPr>
              <w:rPr>
                <w:rFonts w:cs="Times New Roman"/>
                <w:i/>
                <w:lang w:eastAsia="en-GB"/>
              </w:rPr>
            </w:pPr>
          </w:p>
        </w:tc>
        <w:tc>
          <w:tcPr>
            <w:tcW w:w="2743" w:type="dxa"/>
            <w:gridSpan w:val="3"/>
          </w:tcPr>
          <w:p w14:paraId="5BDB6EEF" w14:textId="77777777" w:rsidR="00727B04" w:rsidRPr="00A001B4" w:rsidRDefault="00727B04" w:rsidP="00847B0F">
            <w:pPr>
              <w:pStyle w:val="ListParagraph"/>
              <w:ind w:left="204"/>
              <w:rPr>
                <w:lang w:val="ro-RO"/>
              </w:rPr>
            </w:pPr>
            <w:r w:rsidRPr="00A001B4">
              <w:rPr>
                <w:lang w:val="ro-RO"/>
              </w:rPr>
              <w:t></w:t>
            </w:r>
            <w:r w:rsidRPr="00A001B4">
              <w:rPr>
                <w:lang w:val="ro-RO"/>
              </w:rPr>
              <w:tab/>
              <w:t>Consultanță și suport în securitate informațională în toate etapele de realizare a unui sistem informatic</w:t>
            </w:r>
          </w:p>
          <w:p w14:paraId="0C3BA4B6" w14:textId="77777777" w:rsidR="00727B04" w:rsidRPr="00A001B4" w:rsidRDefault="00727B04" w:rsidP="00847B0F">
            <w:pPr>
              <w:pStyle w:val="ListParagraph"/>
              <w:ind w:left="204"/>
              <w:rPr>
                <w:lang w:val="ro-RO"/>
              </w:rPr>
            </w:pPr>
            <w:r w:rsidRPr="00A001B4">
              <w:rPr>
                <w:lang w:val="ro-RO"/>
              </w:rPr>
              <w:t></w:t>
            </w:r>
            <w:r w:rsidRPr="00A001B4">
              <w:rPr>
                <w:lang w:val="ro-RO"/>
              </w:rPr>
              <w:tab/>
              <w:t>Analiza / proiectarea / instalarea / configurarea si punerea in funcțiune a soluțiilor de securitate specifice fiecărui proiect</w:t>
            </w:r>
          </w:p>
          <w:p w14:paraId="672AA472" w14:textId="77777777" w:rsidR="00727B04" w:rsidRPr="00A001B4" w:rsidRDefault="00727B04" w:rsidP="00847B0F">
            <w:pPr>
              <w:pStyle w:val="ListParagraph"/>
              <w:ind w:left="204"/>
              <w:rPr>
                <w:lang w:val="ro-RO"/>
              </w:rPr>
            </w:pPr>
            <w:r w:rsidRPr="00A001B4">
              <w:rPr>
                <w:lang w:val="ro-RO"/>
              </w:rPr>
              <w:t></w:t>
            </w:r>
            <w:r w:rsidRPr="00A001B4">
              <w:rPr>
                <w:lang w:val="ro-RO"/>
              </w:rPr>
              <w:tab/>
              <w:t>Activități de testare a securității sistemelor informatice – teste de penetrare</w:t>
            </w:r>
          </w:p>
          <w:p w14:paraId="69F38A72" w14:textId="77777777" w:rsidR="00727B04" w:rsidRPr="00A001B4" w:rsidRDefault="00727B04" w:rsidP="00847B0F">
            <w:pPr>
              <w:rPr>
                <w:rFonts w:cs="Times New Roman"/>
                <w:lang w:eastAsia="en-GB"/>
              </w:rPr>
            </w:pPr>
            <w:r w:rsidRPr="00A001B4">
              <w:t></w:t>
            </w:r>
            <w:r w:rsidRPr="00A001B4">
              <w:tab/>
              <w:t>Evaluare de vulnerabilități, analiza vulnerabilități, evaluare si analiza infrastructuri de rețea</w:t>
            </w:r>
          </w:p>
        </w:tc>
        <w:tc>
          <w:tcPr>
            <w:tcW w:w="2743" w:type="dxa"/>
            <w:gridSpan w:val="4"/>
          </w:tcPr>
          <w:p w14:paraId="3F1319DF" w14:textId="77777777" w:rsidR="00727B04" w:rsidRPr="00A001B4" w:rsidRDefault="00727B04" w:rsidP="00847B0F">
            <w:pPr>
              <w:rPr>
                <w:rFonts w:cs="Times New Roman"/>
                <w:lang w:eastAsia="en-GB"/>
              </w:rPr>
            </w:pPr>
            <w:r w:rsidRPr="00A001B4">
              <w:t>Perioada</w:t>
            </w:r>
            <w:r w:rsidRPr="00A001B4">
              <w:rPr>
                <w:b/>
                <w:bCs/>
              </w:rPr>
              <w:t xml:space="preserve"> </w:t>
            </w:r>
            <w:r w:rsidRPr="00A001B4">
              <w:t>aprilie 2020- prezent</w:t>
            </w:r>
          </w:p>
        </w:tc>
      </w:tr>
      <w:tr w:rsidR="00727B04" w:rsidRPr="00A001B4" w14:paraId="009CEACA" w14:textId="77777777" w:rsidTr="00847B0F">
        <w:trPr>
          <w:cantSplit/>
          <w:trHeight w:val="495"/>
        </w:trPr>
        <w:tc>
          <w:tcPr>
            <w:tcW w:w="4147" w:type="dxa"/>
            <w:gridSpan w:val="3"/>
          </w:tcPr>
          <w:p w14:paraId="1DAAA756" w14:textId="77777777" w:rsidR="00727B04" w:rsidRPr="00A001B4" w:rsidRDefault="00727B04" w:rsidP="00847B0F">
            <w:pPr>
              <w:rPr>
                <w:rFonts w:cs="Times New Roman"/>
                <w:lang w:eastAsia="en-GB"/>
              </w:rPr>
            </w:pPr>
            <w:r w:rsidRPr="00A001B4">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A001B4" w:rsidRDefault="00727B04">
            <w:pPr>
              <w:pStyle w:val="ListParagraph"/>
              <w:numPr>
                <w:ilvl w:val="0"/>
                <w:numId w:val="53"/>
              </w:numPr>
              <w:spacing w:line="278" w:lineRule="auto"/>
              <w:jc w:val="both"/>
              <w:rPr>
                <w:lang w:val="ro-RO"/>
              </w:rPr>
            </w:pPr>
            <w:r w:rsidRPr="00A001B4">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A001B4" w:rsidRDefault="00727B04">
            <w:pPr>
              <w:pStyle w:val="ListParagraph"/>
              <w:numPr>
                <w:ilvl w:val="0"/>
                <w:numId w:val="53"/>
              </w:numPr>
              <w:spacing w:line="278" w:lineRule="auto"/>
              <w:jc w:val="both"/>
              <w:rPr>
                <w:lang w:val="ro-RO"/>
              </w:rPr>
            </w:pPr>
            <w:r w:rsidRPr="00A001B4">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A001B4">
              <w:rPr>
                <w:lang w:val="ro-RO"/>
              </w:rPr>
              <w:t>Cybersecurity</w:t>
            </w:r>
            <w:proofErr w:type="spellEnd"/>
            <w:r w:rsidRPr="00A001B4">
              <w:rPr>
                <w:lang w:val="ro-RO"/>
              </w:rPr>
              <w:t xml:space="preserve"> (ENISA), European Defence Agency (EDA), European </w:t>
            </w:r>
            <w:proofErr w:type="spellStart"/>
            <w:r w:rsidRPr="00A001B4">
              <w:rPr>
                <w:lang w:val="ro-RO"/>
              </w:rPr>
              <w:t>Security</w:t>
            </w:r>
            <w:proofErr w:type="spellEnd"/>
            <w:r w:rsidRPr="00A001B4">
              <w:rPr>
                <w:lang w:val="ro-RO"/>
              </w:rPr>
              <w:t xml:space="preserve"> </w:t>
            </w:r>
            <w:proofErr w:type="spellStart"/>
            <w:r w:rsidRPr="00A001B4">
              <w:rPr>
                <w:lang w:val="ro-RO"/>
              </w:rPr>
              <w:t>and</w:t>
            </w:r>
            <w:proofErr w:type="spellEnd"/>
            <w:r w:rsidRPr="00A001B4">
              <w:rPr>
                <w:lang w:val="ro-RO"/>
              </w:rPr>
              <w:t xml:space="preserve"> Defence College (ESDC)</w:t>
            </w:r>
          </w:p>
          <w:p w14:paraId="5FCBD95B"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și documentarea în cooperare cu European Union Agency for </w:t>
            </w:r>
            <w:proofErr w:type="spellStart"/>
            <w:r w:rsidRPr="00A001B4">
              <w:rPr>
                <w:lang w:val="ro-RO"/>
              </w:rPr>
              <w:t>Cybersecurity</w:t>
            </w:r>
            <w:proofErr w:type="spellEnd"/>
            <w:r w:rsidRPr="00A001B4">
              <w:rPr>
                <w:lang w:val="ro-RO"/>
              </w:rPr>
              <w:t xml:space="preserve"> (ENISA) a indicatorilor cheie privind maturitatea securității cibernetice a actorilor cheie economici și din administrația publică, pentru a fi măsurați efectiv</w:t>
            </w:r>
          </w:p>
          <w:p w14:paraId="2A5E54E5" w14:textId="77777777" w:rsidR="00727B04" w:rsidRPr="00A001B4" w:rsidRDefault="00727B04">
            <w:pPr>
              <w:pStyle w:val="ListParagraph"/>
              <w:numPr>
                <w:ilvl w:val="0"/>
                <w:numId w:val="53"/>
              </w:numPr>
              <w:spacing w:line="278" w:lineRule="auto"/>
              <w:jc w:val="both"/>
              <w:rPr>
                <w:lang w:val="ro-RO"/>
              </w:rPr>
            </w:pPr>
            <w:r w:rsidRPr="00A001B4">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B a platformei: evaluare și monitorizare maturitate (vulnerabilități, code review, chestionare, </w:t>
            </w:r>
            <w:proofErr w:type="spellStart"/>
            <w:r w:rsidRPr="00A001B4">
              <w:rPr>
                <w:lang w:val="ro-RO"/>
              </w:rPr>
              <w:t>phishing</w:t>
            </w:r>
            <w:proofErr w:type="spellEnd"/>
            <w:r w:rsidRPr="00A001B4">
              <w:rPr>
                <w:lang w:val="ro-RO"/>
              </w:rPr>
              <w:t xml:space="preserve">, </w:t>
            </w:r>
            <w:proofErr w:type="spellStart"/>
            <w:r w:rsidRPr="00A001B4">
              <w:rPr>
                <w:lang w:val="ro-RO"/>
              </w:rPr>
              <w:t>loguri</w:t>
            </w:r>
            <w:proofErr w:type="spellEnd"/>
            <w:r w:rsidRPr="00A001B4">
              <w:rPr>
                <w:lang w:val="ro-RO"/>
              </w:rPr>
              <w:t>, raportare)</w:t>
            </w:r>
          </w:p>
          <w:p w14:paraId="0FF43417" w14:textId="77777777" w:rsidR="00727B04" w:rsidRPr="00A001B4" w:rsidRDefault="00727B04">
            <w:pPr>
              <w:pStyle w:val="ListParagraph"/>
              <w:numPr>
                <w:ilvl w:val="0"/>
                <w:numId w:val="53"/>
              </w:numPr>
              <w:spacing w:line="278" w:lineRule="auto"/>
              <w:jc w:val="both"/>
              <w:rPr>
                <w:lang w:val="ro-RO"/>
              </w:rPr>
            </w:pPr>
            <w:r w:rsidRPr="00A001B4">
              <w:rPr>
                <w:lang w:val="ro-RO"/>
              </w:rPr>
              <w:t xml:space="preserve">Definirea cerințelor funcționale și a specificațiilor tehnice, avizarea indicatorilor </w:t>
            </w:r>
            <w:proofErr w:type="spellStart"/>
            <w:r w:rsidRPr="00A001B4">
              <w:rPr>
                <w:lang w:val="ro-RO"/>
              </w:rPr>
              <w:t>tehnico</w:t>
            </w:r>
            <w:proofErr w:type="spellEnd"/>
            <w:r w:rsidRPr="00A001B4">
              <w:rPr>
                <w:lang w:val="ro-RO"/>
              </w:rPr>
              <w:t>-economici, achiziția și implementarea platformei tehnice (ca platformă Open-</w:t>
            </w:r>
            <w:proofErr w:type="spellStart"/>
            <w:r w:rsidRPr="00A001B4">
              <w:rPr>
                <w:lang w:val="ro-RO"/>
              </w:rPr>
              <w:t>Source</w:t>
            </w:r>
            <w:proofErr w:type="spellEnd"/>
            <w:r w:rsidRPr="00A001B4">
              <w:rPr>
                <w:lang w:val="ro-RO"/>
              </w:rPr>
              <w:t xml:space="preserve"> Software (OSS) / Software cu sursă deschisă) - Componenta C a platformei: instrumente și servicii guvernamentale (ghiduri, materiale video, licențe AV, </w:t>
            </w:r>
            <w:proofErr w:type="spellStart"/>
            <w:r w:rsidRPr="00A001B4">
              <w:rPr>
                <w:lang w:val="ro-RO"/>
              </w:rPr>
              <w:t>cyber</w:t>
            </w:r>
            <w:proofErr w:type="spellEnd"/>
            <w:r w:rsidRPr="00A001B4">
              <w:rPr>
                <w:lang w:val="ro-RO"/>
              </w:rPr>
              <w:t xml:space="preserve"> </w:t>
            </w:r>
            <w:proofErr w:type="spellStart"/>
            <w:r w:rsidRPr="00A001B4">
              <w:rPr>
                <w:lang w:val="ro-RO"/>
              </w:rPr>
              <w:t>range</w:t>
            </w:r>
            <w:proofErr w:type="spellEnd"/>
            <w:r w:rsidRPr="00A001B4">
              <w:rPr>
                <w:lang w:val="ro-RO"/>
              </w:rPr>
              <w:t>, monitorizare utilizare)</w:t>
            </w:r>
          </w:p>
          <w:p w14:paraId="267F0D48"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si formarea/pregătirea unui nucleu de 100 experți pentru evaluarea, documentarea și mo</w:t>
            </w:r>
            <w:r w:rsidRPr="00A001B4">
              <w:rPr>
                <w:lang w:val="ro-RO"/>
              </w:rPr>
              <w:lastRenderedPageBreak/>
              <w:t>nitorizarea nivelului de maturitate în materie de securitate cibernetică, prin utilizarea platformei tehnice</w:t>
            </w:r>
          </w:p>
          <w:p w14:paraId="732D3C19" w14:textId="77777777" w:rsidR="00727B04" w:rsidRPr="00A001B4" w:rsidRDefault="00727B04">
            <w:pPr>
              <w:pStyle w:val="ListParagraph"/>
              <w:numPr>
                <w:ilvl w:val="0"/>
                <w:numId w:val="53"/>
              </w:numPr>
              <w:spacing w:line="278" w:lineRule="auto"/>
              <w:jc w:val="both"/>
              <w:rPr>
                <w:lang w:val="ro-RO"/>
              </w:rPr>
            </w:pPr>
            <w:r w:rsidRPr="00A001B4">
              <w:rPr>
                <w:lang w:val="ro-RO"/>
              </w:rPr>
              <w:t>Evaluarea și documentarea nivelului de maturitate în materie de securitate cibernetică, prin utilizarea platformei tehnice</w:t>
            </w:r>
          </w:p>
          <w:p w14:paraId="29678D16" w14:textId="77777777" w:rsidR="00727B04" w:rsidRPr="00A001B4" w:rsidRDefault="00727B04">
            <w:pPr>
              <w:pStyle w:val="ListParagraph"/>
              <w:numPr>
                <w:ilvl w:val="0"/>
                <w:numId w:val="53"/>
              </w:numPr>
              <w:spacing w:line="278" w:lineRule="auto"/>
              <w:jc w:val="both"/>
              <w:rPr>
                <w:lang w:val="ro-RO"/>
              </w:rPr>
            </w:pPr>
            <w:r w:rsidRPr="00A001B4">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A001B4" w:rsidRDefault="00727B04">
            <w:pPr>
              <w:pStyle w:val="ListParagraph"/>
              <w:numPr>
                <w:ilvl w:val="0"/>
                <w:numId w:val="53"/>
              </w:numPr>
              <w:spacing w:line="278" w:lineRule="auto"/>
              <w:jc w:val="both"/>
              <w:rPr>
                <w:lang w:val="ro-RO"/>
              </w:rPr>
            </w:pPr>
            <w:r w:rsidRPr="00A001B4">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A001B4" w:rsidRDefault="00727B04" w:rsidP="00847B0F">
            <w:pPr>
              <w:rPr>
                <w:rFonts w:cs="Times New Roman"/>
                <w:lang w:eastAsia="en-GB"/>
              </w:rPr>
            </w:pPr>
          </w:p>
        </w:tc>
      </w:tr>
      <w:tr w:rsidR="00727B04" w:rsidRPr="00A001B4" w14:paraId="21A6AE62" w14:textId="77777777" w:rsidTr="00847B0F">
        <w:trPr>
          <w:cantSplit/>
          <w:trHeight w:val="1026"/>
        </w:trPr>
        <w:tc>
          <w:tcPr>
            <w:tcW w:w="4147" w:type="dxa"/>
            <w:gridSpan w:val="3"/>
          </w:tcPr>
          <w:p w14:paraId="1EE7E56E" w14:textId="77777777" w:rsidR="00727B04" w:rsidRPr="00A001B4" w:rsidRDefault="00727B04" w:rsidP="00847B0F">
            <w:pPr>
              <w:rPr>
                <w:rFonts w:cs="Times New Roman"/>
                <w:lang w:eastAsia="en-GB"/>
              </w:rPr>
            </w:pPr>
            <w:r w:rsidRPr="00A001B4">
              <w:rPr>
                <w:rFonts w:cs="Times New Roman"/>
                <w:lang w:eastAsia="en-GB"/>
              </w:rPr>
              <w:t xml:space="preserve">Abilități ale expertului propus relevante pentru poziția/rolul din cadrul echipei pentru care este propus  </w:t>
            </w:r>
          </w:p>
        </w:tc>
        <w:tc>
          <w:tcPr>
            <w:tcW w:w="5486" w:type="dxa"/>
            <w:gridSpan w:val="7"/>
          </w:tcPr>
          <w:p w14:paraId="41598095" w14:textId="77777777" w:rsidR="00727B04" w:rsidRPr="00A001B4" w:rsidRDefault="00727B04" w:rsidP="00847B0F">
            <w:pPr>
              <w:rPr>
                <w:rFonts w:cs="Times New Roman"/>
                <w:i/>
                <w:highlight w:val="lightGray"/>
                <w:lang w:eastAsia="en-GB"/>
              </w:rPr>
            </w:pPr>
            <w:r w:rsidRPr="00A001B4">
              <w:rPr>
                <w:rFonts w:cs="Times New Roman"/>
                <w:i/>
                <w:lang w:eastAsia="en-GB"/>
              </w:rPr>
              <w:t>Certificări internaționale în domeniu (CC-ISC) și experiență solidă în securitate cibernetica, inclusiv pentru proiecte guvernamentale.</w:t>
            </w:r>
          </w:p>
        </w:tc>
      </w:tr>
      <w:tr w:rsidR="00727B04" w:rsidRPr="00A001B4" w14:paraId="0A81E6CD" w14:textId="77777777" w:rsidTr="00847B0F">
        <w:trPr>
          <w:cantSplit/>
          <w:trHeight w:val="1026"/>
        </w:trPr>
        <w:tc>
          <w:tcPr>
            <w:tcW w:w="4147" w:type="dxa"/>
            <w:gridSpan w:val="3"/>
          </w:tcPr>
          <w:p w14:paraId="127CA418" w14:textId="77777777" w:rsidR="00727B04" w:rsidRPr="00A001B4" w:rsidRDefault="00727B04" w:rsidP="00847B0F">
            <w:pPr>
              <w:rPr>
                <w:rFonts w:cs="Times New Roman"/>
                <w:lang w:eastAsia="en-GB"/>
              </w:rPr>
            </w:pPr>
            <w:r w:rsidRPr="00A001B4">
              <w:rPr>
                <w:rFonts w:cs="Times New Roman"/>
                <w:lang w:eastAsia="en-GB"/>
              </w:rPr>
              <w:t xml:space="preserve">Abilități în legătură cu limbile utilizate în Contract: (indicați nivelul abilităților conform – CEFR): </w:t>
            </w:r>
            <w:hyperlink r:id="rId63" w:history="1">
              <w:r w:rsidRPr="00A001B4">
                <w:rPr>
                  <w:rFonts w:cs="Times New Roman"/>
                  <w:u w:val="single"/>
                  <w:lang w:eastAsia="en-GB"/>
                </w:rPr>
                <w:t>http://europass.cedefop.europa.eu</w:t>
              </w:r>
            </w:hyperlink>
            <w:r w:rsidRPr="00A001B4">
              <w:rPr>
                <w:rFonts w:cs="Times New Roman"/>
                <w:lang w:eastAsia="en-GB"/>
              </w:rPr>
              <w:t>)</w:t>
            </w:r>
          </w:p>
        </w:tc>
        <w:tc>
          <w:tcPr>
            <w:tcW w:w="1701" w:type="dxa"/>
            <w:gridSpan w:val="2"/>
          </w:tcPr>
          <w:p w14:paraId="52AFF2ED" w14:textId="77777777" w:rsidR="00727B04" w:rsidRPr="00A001B4" w:rsidRDefault="00727B04" w:rsidP="00847B0F">
            <w:pPr>
              <w:rPr>
                <w:rFonts w:cs="Times New Roman"/>
                <w:lang w:eastAsia="en-GB"/>
              </w:rPr>
            </w:pPr>
            <w:r w:rsidRPr="00A001B4">
              <w:rPr>
                <w:rFonts w:cs="Times New Roman"/>
                <w:i/>
                <w:lang w:eastAsia="en-GB"/>
              </w:rPr>
              <w:t>engleza</w:t>
            </w:r>
          </w:p>
        </w:tc>
        <w:tc>
          <w:tcPr>
            <w:tcW w:w="3785" w:type="dxa"/>
            <w:gridSpan w:val="5"/>
          </w:tcPr>
          <w:p w14:paraId="43074F81" w14:textId="77777777" w:rsidR="00727B04" w:rsidRPr="00A001B4" w:rsidRDefault="00727B04" w:rsidP="00847B0F">
            <w:pPr>
              <w:rPr>
                <w:rFonts w:cs="Times New Roman"/>
                <w:lang w:eastAsia="en-GB"/>
              </w:rPr>
            </w:pPr>
            <w:r w:rsidRPr="00A001B4">
              <w:rPr>
                <w:rFonts w:cs="Times New Roman"/>
                <w:i/>
                <w:lang w:eastAsia="en-GB"/>
              </w:rPr>
              <w:t>B2</w:t>
            </w:r>
          </w:p>
        </w:tc>
      </w:tr>
      <w:tr w:rsidR="00727B04" w:rsidRPr="00A001B4" w14:paraId="2D70C7C5" w14:textId="77777777" w:rsidTr="00847B0F">
        <w:trPr>
          <w:cantSplit/>
          <w:trHeight w:val="210"/>
        </w:trPr>
        <w:tc>
          <w:tcPr>
            <w:tcW w:w="9633" w:type="dxa"/>
            <w:gridSpan w:val="10"/>
          </w:tcPr>
          <w:p w14:paraId="347FFF45" w14:textId="77777777" w:rsidR="00727B04" w:rsidRPr="00A001B4" w:rsidRDefault="00727B04" w:rsidP="00847B0F">
            <w:pPr>
              <w:rPr>
                <w:rFonts w:cs="Times New Roman"/>
                <w:lang w:eastAsia="en-GB"/>
              </w:rPr>
            </w:pPr>
            <w:r w:rsidRPr="00A001B4">
              <w:rPr>
                <w:rFonts w:cs="Times New Roman"/>
                <w:lang w:eastAsia="en-GB"/>
              </w:rPr>
              <w:t xml:space="preserve">Educație/Certificare/Formare Profesională </w:t>
            </w:r>
            <w:r w:rsidRPr="00A001B4">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A001B4" w14:paraId="0DAA5E16" w14:textId="77777777" w:rsidTr="00847B0F">
        <w:trPr>
          <w:cantSplit/>
          <w:trHeight w:val="480"/>
        </w:trPr>
        <w:tc>
          <w:tcPr>
            <w:tcW w:w="533" w:type="dxa"/>
          </w:tcPr>
          <w:p w14:paraId="5AAC91E7" w14:textId="77777777" w:rsidR="00727B04" w:rsidRPr="00A001B4" w:rsidRDefault="00727B04" w:rsidP="00847B0F">
            <w:pPr>
              <w:rPr>
                <w:rFonts w:cs="Times New Roman"/>
                <w:lang w:eastAsia="en-GB"/>
              </w:rPr>
            </w:pPr>
          </w:p>
        </w:tc>
        <w:tc>
          <w:tcPr>
            <w:tcW w:w="2338" w:type="dxa"/>
          </w:tcPr>
          <w:p w14:paraId="296633BF" w14:textId="77777777" w:rsidR="00727B04" w:rsidRPr="00A001B4" w:rsidRDefault="00727B04" w:rsidP="00847B0F">
            <w:pPr>
              <w:rPr>
                <w:rFonts w:cs="Times New Roman"/>
                <w:lang w:eastAsia="en-GB"/>
              </w:rPr>
            </w:pPr>
            <w:r w:rsidRPr="00A001B4">
              <w:rPr>
                <w:rFonts w:cs="Times New Roman"/>
                <w:lang w:eastAsia="en-GB"/>
              </w:rPr>
              <w:t>Diplomă/</w:t>
            </w:r>
          </w:p>
          <w:p w14:paraId="50DBDE48" w14:textId="77777777" w:rsidR="00727B04" w:rsidRPr="00A001B4" w:rsidRDefault="00727B04" w:rsidP="00847B0F">
            <w:pPr>
              <w:rPr>
                <w:rFonts w:cs="Times New Roman"/>
                <w:lang w:eastAsia="en-GB"/>
              </w:rPr>
            </w:pPr>
            <w:r w:rsidRPr="00A001B4">
              <w:rPr>
                <w:rFonts w:cs="Times New Roman"/>
                <w:lang w:eastAsia="en-GB"/>
              </w:rPr>
              <w:t>Certificat (denumire, serie, număr)</w:t>
            </w:r>
          </w:p>
        </w:tc>
        <w:tc>
          <w:tcPr>
            <w:tcW w:w="2165" w:type="dxa"/>
            <w:gridSpan w:val="2"/>
          </w:tcPr>
          <w:p w14:paraId="1DEB5D54" w14:textId="77777777" w:rsidR="00727B04" w:rsidRPr="00A001B4" w:rsidRDefault="00727B04" w:rsidP="00847B0F">
            <w:pPr>
              <w:rPr>
                <w:rFonts w:cs="Times New Roman"/>
                <w:lang w:eastAsia="en-GB"/>
              </w:rPr>
            </w:pPr>
            <w:r w:rsidRPr="00A001B4">
              <w:rPr>
                <w:rFonts w:cs="Times New Roman"/>
                <w:lang w:eastAsia="en-GB"/>
              </w:rPr>
              <w:t>Instituția care a eliberat diploma/certificatul</w:t>
            </w:r>
          </w:p>
        </w:tc>
        <w:tc>
          <w:tcPr>
            <w:tcW w:w="2299" w:type="dxa"/>
            <w:gridSpan w:val="4"/>
          </w:tcPr>
          <w:p w14:paraId="69682BF1" w14:textId="77777777" w:rsidR="00727B04" w:rsidRPr="00A001B4" w:rsidRDefault="00727B04" w:rsidP="00847B0F">
            <w:pPr>
              <w:rPr>
                <w:rFonts w:cs="Times New Roman"/>
                <w:lang w:eastAsia="en-GB"/>
              </w:rPr>
            </w:pPr>
            <w:r w:rsidRPr="00A001B4">
              <w:rPr>
                <w:rFonts w:cs="Times New Roman"/>
                <w:lang w:eastAsia="en-GB"/>
              </w:rPr>
              <w:t>Specializarea</w:t>
            </w:r>
          </w:p>
        </w:tc>
        <w:tc>
          <w:tcPr>
            <w:tcW w:w="2298" w:type="dxa"/>
            <w:gridSpan w:val="2"/>
          </w:tcPr>
          <w:p w14:paraId="5C6AA0E1" w14:textId="77777777" w:rsidR="00727B04" w:rsidRPr="00A001B4" w:rsidRDefault="00727B04" w:rsidP="00847B0F">
            <w:pPr>
              <w:rPr>
                <w:rFonts w:cs="Times New Roman"/>
                <w:lang w:eastAsia="en-GB"/>
              </w:rPr>
            </w:pPr>
            <w:r w:rsidRPr="00A001B4">
              <w:rPr>
                <w:rFonts w:cs="Times New Roman"/>
                <w:lang w:eastAsia="en-GB"/>
              </w:rPr>
              <w:t>Perioada</w:t>
            </w:r>
          </w:p>
          <w:p w14:paraId="01AAB9E6" w14:textId="77777777" w:rsidR="00727B04" w:rsidRPr="00A001B4" w:rsidRDefault="00727B04" w:rsidP="00847B0F">
            <w:pPr>
              <w:rPr>
                <w:rFonts w:cs="Times New Roman"/>
                <w:lang w:eastAsia="en-GB"/>
              </w:rPr>
            </w:pPr>
            <w:r w:rsidRPr="00A001B4">
              <w:rPr>
                <w:rFonts w:cs="Times New Roman"/>
                <w:lang w:eastAsia="en-GB"/>
              </w:rPr>
              <w:t xml:space="preserve">(de la-la - </w:t>
            </w:r>
            <w:proofErr w:type="spellStart"/>
            <w:r w:rsidRPr="00A001B4">
              <w:rPr>
                <w:rFonts w:cs="Times New Roman"/>
                <w:lang w:eastAsia="en-GB"/>
              </w:rPr>
              <w:t>ll</w:t>
            </w:r>
            <w:proofErr w:type="spellEnd"/>
            <w:r w:rsidRPr="00A001B4">
              <w:rPr>
                <w:rFonts w:cs="Times New Roman"/>
                <w:lang w:eastAsia="en-GB"/>
              </w:rPr>
              <w:t>/</w:t>
            </w:r>
            <w:proofErr w:type="spellStart"/>
            <w:r w:rsidRPr="00A001B4">
              <w:rPr>
                <w:rFonts w:cs="Times New Roman"/>
                <w:lang w:eastAsia="en-GB"/>
              </w:rPr>
              <w:t>aa</w:t>
            </w:r>
            <w:proofErr w:type="spellEnd"/>
            <w:r w:rsidRPr="00A001B4">
              <w:rPr>
                <w:rFonts w:cs="Times New Roman"/>
                <w:lang w:eastAsia="en-GB"/>
              </w:rPr>
              <w:t>)</w:t>
            </w:r>
          </w:p>
        </w:tc>
      </w:tr>
      <w:tr w:rsidR="00727B04" w:rsidRPr="00A001B4" w14:paraId="14B21530" w14:textId="77777777" w:rsidTr="00847B0F">
        <w:trPr>
          <w:cantSplit/>
          <w:trHeight w:val="66"/>
        </w:trPr>
        <w:tc>
          <w:tcPr>
            <w:tcW w:w="533" w:type="dxa"/>
          </w:tcPr>
          <w:p w14:paraId="5BE827F1" w14:textId="77777777" w:rsidR="00727B04" w:rsidRPr="00A001B4" w:rsidRDefault="00727B04" w:rsidP="00847B0F">
            <w:pPr>
              <w:rPr>
                <w:rFonts w:cs="Times New Roman"/>
                <w:lang w:eastAsia="en-GB"/>
              </w:rPr>
            </w:pPr>
            <w:r w:rsidRPr="00A001B4">
              <w:rPr>
                <w:rFonts w:cs="Times New Roman"/>
                <w:lang w:eastAsia="en-GB"/>
              </w:rPr>
              <w:t>1</w:t>
            </w:r>
          </w:p>
        </w:tc>
        <w:tc>
          <w:tcPr>
            <w:tcW w:w="2338" w:type="dxa"/>
          </w:tcPr>
          <w:p w14:paraId="745130FF" w14:textId="77777777" w:rsidR="00727B04" w:rsidRPr="00A001B4" w:rsidRDefault="00727B04" w:rsidP="00847B0F">
            <w:pPr>
              <w:rPr>
                <w:rFonts w:cs="Times New Roman"/>
                <w:lang w:eastAsia="en-GB"/>
              </w:rPr>
            </w:pPr>
            <w:r w:rsidRPr="00A001B4">
              <w:rPr>
                <w:rFonts w:cs="Times New Roman"/>
                <w:lang w:eastAsia="en-GB"/>
              </w:rPr>
              <w:t xml:space="preserve">Diploma de </w:t>
            </w:r>
            <w:proofErr w:type="spellStart"/>
            <w:r w:rsidRPr="00A001B4">
              <w:rPr>
                <w:rFonts w:cs="Times New Roman"/>
                <w:lang w:eastAsia="en-GB"/>
              </w:rPr>
              <w:t>licenta</w:t>
            </w:r>
            <w:proofErr w:type="spellEnd"/>
            <w:r w:rsidRPr="00A001B4">
              <w:rPr>
                <w:rFonts w:cs="Times New Roman"/>
                <w:lang w:eastAsia="en-GB"/>
              </w:rPr>
              <w:t>; seria C, nr 0013941</w:t>
            </w:r>
          </w:p>
        </w:tc>
        <w:tc>
          <w:tcPr>
            <w:tcW w:w="2165" w:type="dxa"/>
            <w:gridSpan w:val="2"/>
          </w:tcPr>
          <w:p w14:paraId="69D1AEC7" w14:textId="77777777" w:rsidR="00727B04" w:rsidRPr="00A001B4" w:rsidRDefault="00727B04" w:rsidP="00847B0F">
            <w:pPr>
              <w:rPr>
                <w:rFonts w:cs="Times New Roman"/>
                <w:lang w:eastAsia="en-GB"/>
              </w:rPr>
            </w:pPr>
            <w:r w:rsidRPr="00A001B4">
              <w:rPr>
                <w:rFonts w:cs="Times New Roman"/>
                <w:lang w:eastAsia="en-GB"/>
              </w:rPr>
              <w:t xml:space="preserve">Ministerul </w:t>
            </w:r>
            <w:proofErr w:type="spellStart"/>
            <w:r w:rsidRPr="00A001B4">
              <w:rPr>
                <w:rFonts w:cs="Times New Roman"/>
                <w:lang w:eastAsia="en-GB"/>
              </w:rPr>
              <w:t>Educatiei</w:t>
            </w:r>
            <w:proofErr w:type="spellEnd"/>
            <w:r w:rsidRPr="00A001B4">
              <w:rPr>
                <w:rFonts w:cs="Times New Roman"/>
                <w:lang w:eastAsia="en-GB"/>
              </w:rPr>
              <w:t xml:space="preserve"> si </w:t>
            </w:r>
            <w:proofErr w:type="spellStart"/>
            <w:r w:rsidRPr="00A001B4">
              <w:rPr>
                <w:rFonts w:cs="Times New Roman"/>
                <w:lang w:eastAsia="en-GB"/>
              </w:rPr>
              <w:t>Cercetarii</w:t>
            </w:r>
            <w:proofErr w:type="spellEnd"/>
          </w:p>
        </w:tc>
        <w:tc>
          <w:tcPr>
            <w:tcW w:w="2299" w:type="dxa"/>
            <w:gridSpan w:val="4"/>
          </w:tcPr>
          <w:p w14:paraId="2C2B0A25" w14:textId="77777777" w:rsidR="00727B04" w:rsidRPr="00A001B4" w:rsidRDefault="00727B04" w:rsidP="00847B0F">
            <w:pPr>
              <w:rPr>
                <w:rFonts w:cs="Times New Roman"/>
                <w:lang w:eastAsia="en-GB"/>
              </w:rPr>
            </w:pPr>
            <w:r w:rsidRPr="00A001B4">
              <w:rPr>
                <w:rFonts w:cs="Times New Roman"/>
                <w:lang w:eastAsia="en-GB"/>
              </w:rPr>
              <w:t>Calculatoare</w:t>
            </w:r>
          </w:p>
        </w:tc>
        <w:tc>
          <w:tcPr>
            <w:tcW w:w="2298" w:type="dxa"/>
            <w:gridSpan w:val="2"/>
          </w:tcPr>
          <w:p w14:paraId="0A30FEF8" w14:textId="77777777" w:rsidR="00727B04" w:rsidRPr="00A001B4" w:rsidRDefault="00727B04" w:rsidP="00847B0F">
            <w:pPr>
              <w:rPr>
                <w:rFonts w:cs="Times New Roman"/>
                <w:lang w:eastAsia="en-GB"/>
              </w:rPr>
            </w:pPr>
            <w:r w:rsidRPr="00A001B4">
              <w:rPr>
                <w:rFonts w:cs="Times New Roman"/>
                <w:lang w:eastAsia="en-GB"/>
              </w:rPr>
              <w:t>Iunie 2002</w:t>
            </w:r>
          </w:p>
        </w:tc>
      </w:tr>
      <w:tr w:rsidR="00727B04" w:rsidRPr="00A001B4" w14:paraId="716903D8" w14:textId="77777777" w:rsidTr="00847B0F">
        <w:trPr>
          <w:cantSplit/>
          <w:trHeight w:val="50"/>
        </w:trPr>
        <w:tc>
          <w:tcPr>
            <w:tcW w:w="533" w:type="dxa"/>
          </w:tcPr>
          <w:p w14:paraId="0EE3828B" w14:textId="77777777" w:rsidR="00727B04" w:rsidRPr="00A001B4" w:rsidRDefault="00727B04" w:rsidP="00847B0F">
            <w:pPr>
              <w:rPr>
                <w:rFonts w:cs="Times New Roman"/>
                <w:lang w:eastAsia="en-GB"/>
              </w:rPr>
            </w:pPr>
            <w:r w:rsidRPr="00A001B4">
              <w:rPr>
                <w:rFonts w:cs="Times New Roman"/>
                <w:lang w:eastAsia="en-GB"/>
              </w:rPr>
              <w:t>2</w:t>
            </w:r>
          </w:p>
        </w:tc>
        <w:tc>
          <w:tcPr>
            <w:tcW w:w="2338" w:type="dxa"/>
          </w:tcPr>
          <w:p w14:paraId="4913D980" w14:textId="77777777" w:rsidR="00727B04" w:rsidRPr="00A001B4" w:rsidRDefault="00727B04" w:rsidP="00847B0F">
            <w:pPr>
              <w:rPr>
                <w:rFonts w:cs="Times New Roman"/>
                <w:lang w:eastAsia="en-GB"/>
              </w:rPr>
            </w:pPr>
            <w:r w:rsidRPr="00A001B4">
              <w:rPr>
                <w:rFonts w:cs="Times New Roman"/>
                <w:lang w:eastAsia="en-GB"/>
              </w:rPr>
              <w:t xml:space="preserve">International Information </w:t>
            </w:r>
            <w:proofErr w:type="spellStart"/>
            <w:r w:rsidRPr="00A001B4">
              <w:rPr>
                <w:rFonts w:cs="Times New Roman"/>
                <w:lang w:eastAsia="en-GB"/>
              </w:rPr>
              <w:t>System</w:t>
            </w:r>
            <w:proofErr w:type="spellEnd"/>
            <w:r w:rsidRPr="00A001B4">
              <w:rPr>
                <w:rFonts w:cs="Times New Roman"/>
                <w:lang w:eastAsia="en-GB"/>
              </w:rPr>
              <w:t xml:space="preserve"> </w:t>
            </w:r>
            <w:proofErr w:type="spellStart"/>
            <w:r w:rsidRPr="00A001B4">
              <w:rPr>
                <w:rFonts w:cs="Times New Roman"/>
                <w:lang w:eastAsia="en-GB"/>
              </w:rPr>
              <w:t>Security</w:t>
            </w:r>
            <w:proofErr w:type="spellEnd"/>
            <w:r w:rsidRPr="00A001B4">
              <w:rPr>
                <w:rFonts w:cs="Times New Roman"/>
                <w:lang w:eastAsia="en-GB"/>
              </w:rPr>
              <w:t xml:space="preserve"> </w:t>
            </w:r>
            <w:proofErr w:type="spellStart"/>
            <w:r w:rsidRPr="00A001B4">
              <w:rPr>
                <w:rFonts w:cs="Times New Roman"/>
                <w:lang w:eastAsia="en-GB"/>
              </w:rPr>
              <w:t>Certification</w:t>
            </w:r>
            <w:proofErr w:type="spellEnd"/>
            <w:r w:rsidRPr="00A001B4">
              <w:rPr>
                <w:rFonts w:cs="Times New Roman"/>
                <w:lang w:eastAsia="en-GB"/>
              </w:rPr>
              <w:t xml:space="preserve"> Consortium-CC-1581046</w:t>
            </w:r>
          </w:p>
        </w:tc>
        <w:tc>
          <w:tcPr>
            <w:tcW w:w="2165" w:type="dxa"/>
            <w:gridSpan w:val="2"/>
          </w:tcPr>
          <w:p w14:paraId="198BD686" w14:textId="77777777" w:rsidR="00727B04" w:rsidRPr="00A001B4" w:rsidRDefault="00727B04" w:rsidP="00847B0F">
            <w:pPr>
              <w:rPr>
                <w:rFonts w:cs="Times New Roman"/>
                <w:lang w:eastAsia="en-GB"/>
              </w:rPr>
            </w:pPr>
            <w:r w:rsidRPr="00A001B4">
              <w:rPr>
                <w:rFonts w:cs="Times New Roman"/>
                <w:lang w:eastAsia="en-GB"/>
              </w:rPr>
              <w:t>ISC</w:t>
            </w:r>
          </w:p>
        </w:tc>
        <w:tc>
          <w:tcPr>
            <w:tcW w:w="2299" w:type="dxa"/>
            <w:gridSpan w:val="4"/>
          </w:tcPr>
          <w:p w14:paraId="24B1900C" w14:textId="77777777" w:rsidR="00727B04" w:rsidRPr="00A001B4" w:rsidRDefault="00727B04" w:rsidP="00847B0F">
            <w:pPr>
              <w:rPr>
                <w:rFonts w:cs="Times New Roman"/>
                <w:lang w:eastAsia="en-GB"/>
              </w:rPr>
            </w:pPr>
            <w:r w:rsidRPr="00A001B4">
              <w:rPr>
                <w:rFonts w:cs="Times New Roman"/>
                <w:lang w:eastAsia="en-GB"/>
              </w:rPr>
              <w:t>Specialist certificat în securitatea cibernetică</w:t>
            </w:r>
          </w:p>
        </w:tc>
        <w:tc>
          <w:tcPr>
            <w:tcW w:w="2298" w:type="dxa"/>
            <w:gridSpan w:val="2"/>
          </w:tcPr>
          <w:p w14:paraId="4AEFED22" w14:textId="77777777" w:rsidR="00727B04" w:rsidRPr="00A001B4" w:rsidRDefault="00727B04" w:rsidP="00847B0F">
            <w:pPr>
              <w:rPr>
                <w:rFonts w:cs="Times New Roman"/>
                <w:lang w:eastAsia="en-GB"/>
              </w:rPr>
            </w:pPr>
            <w:r w:rsidRPr="00A001B4">
              <w:rPr>
                <w:rFonts w:cs="Times New Roman"/>
                <w:lang w:eastAsia="en-GB"/>
              </w:rPr>
              <w:t>1.08.2023-31.07.2026</w:t>
            </w:r>
          </w:p>
        </w:tc>
      </w:tr>
      <w:tr w:rsidR="00727B04" w:rsidRPr="00A001B4" w14:paraId="56B060E5" w14:textId="77777777" w:rsidTr="00847B0F">
        <w:trPr>
          <w:cantSplit/>
          <w:trHeight w:val="50"/>
        </w:trPr>
        <w:tc>
          <w:tcPr>
            <w:tcW w:w="533" w:type="dxa"/>
          </w:tcPr>
          <w:p w14:paraId="64C57525" w14:textId="77777777" w:rsidR="00727B04" w:rsidRPr="00A001B4" w:rsidRDefault="00727B04" w:rsidP="00847B0F">
            <w:pPr>
              <w:rPr>
                <w:rFonts w:cs="Times New Roman"/>
                <w:lang w:eastAsia="en-GB"/>
              </w:rPr>
            </w:pPr>
          </w:p>
        </w:tc>
        <w:tc>
          <w:tcPr>
            <w:tcW w:w="2338" w:type="dxa"/>
          </w:tcPr>
          <w:p w14:paraId="062BFA11" w14:textId="77777777" w:rsidR="00727B04" w:rsidRPr="00A001B4" w:rsidRDefault="00727B04" w:rsidP="00847B0F">
            <w:pPr>
              <w:rPr>
                <w:rFonts w:cs="Times New Roman"/>
                <w:lang w:eastAsia="en-GB"/>
              </w:rPr>
            </w:pPr>
          </w:p>
        </w:tc>
        <w:tc>
          <w:tcPr>
            <w:tcW w:w="2165" w:type="dxa"/>
            <w:gridSpan w:val="2"/>
          </w:tcPr>
          <w:p w14:paraId="602507AF" w14:textId="77777777" w:rsidR="00727B04" w:rsidRPr="00A001B4" w:rsidRDefault="00727B04" w:rsidP="00847B0F">
            <w:pPr>
              <w:rPr>
                <w:rFonts w:cs="Times New Roman"/>
                <w:lang w:eastAsia="en-GB"/>
              </w:rPr>
            </w:pPr>
          </w:p>
        </w:tc>
        <w:tc>
          <w:tcPr>
            <w:tcW w:w="2299" w:type="dxa"/>
            <w:gridSpan w:val="4"/>
          </w:tcPr>
          <w:p w14:paraId="07A4B68B" w14:textId="77777777" w:rsidR="00727B04" w:rsidRPr="00A001B4" w:rsidRDefault="00727B04" w:rsidP="00847B0F">
            <w:pPr>
              <w:rPr>
                <w:rFonts w:cs="Times New Roman"/>
                <w:lang w:eastAsia="en-GB"/>
              </w:rPr>
            </w:pPr>
          </w:p>
        </w:tc>
        <w:tc>
          <w:tcPr>
            <w:tcW w:w="2298" w:type="dxa"/>
            <w:gridSpan w:val="2"/>
          </w:tcPr>
          <w:p w14:paraId="54FBB089" w14:textId="77777777" w:rsidR="00727B04" w:rsidRPr="00A001B4" w:rsidRDefault="00727B04" w:rsidP="00847B0F">
            <w:pPr>
              <w:rPr>
                <w:rFonts w:cs="Times New Roman"/>
                <w:lang w:eastAsia="en-GB"/>
              </w:rPr>
            </w:pPr>
          </w:p>
        </w:tc>
      </w:tr>
    </w:tbl>
    <w:p w14:paraId="32D9FFED" w14:textId="77777777" w:rsidR="000F6DD4" w:rsidRPr="00A001B4" w:rsidRDefault="000F6DD4" w:rsidP="00B42622">
      <w:pPr>
        <w:tabs>
          <w:tab w:val="left" w:pos="851"/>
        </w:tabs>
        <w:adjustRightInd w:val="0"/>
        <w:contextualSpacing/>
        <w:rPr>
          <w:rFonts w:eastAsia="Calibri" w:cs="Times New Roman"/>
        </w:rPr>
      </w:pPr>
    </w:p>
    <w:p w14:paraId="665B34AD" w14:textId="77777777" w:rsidR="00704694" w:rsidRPr="00A001B4" w:rsidRDefault="00704694" w:rsidP="00B42622">
      <w:pPr>
        <w:tabs>
          <w:tab w:val="left" w:pos="851"/>
        </w:tabs>
        <w:adjustRightInd w:val="0"/>
        <w:contextualSpacing/>
        <w:rPr>
          <w:rFonts w:eastAsia="Calibri" w:cs="Times New Roman"/>
        </w:rPr>
      </w:pPr>
    </w:p>
    <w:p w14:paraId="3DA8B9AC" w14:textId="77777777" w:rsidR="00704694" w:rsidRPr="00A001B4" w:rsidRDefault="00704694" w:rsidP="00B42622">
      <w:pPr>
        <w:tabs>
          <w:tab w:val="left" w:pos="851"/>
        </w:tabs>
        <w:adjustRightInd w:val="0"/>
        <w:contextualSpacing/>
        <w:rPr>
          <w:rFonts w:eastAsia="Calibri" w:cs="Times New Roman"/>
        </w:rPr>
      </w:pPr>
    </w:p>
    <w:p w14:paraId="34266BE1" w14:textId="77777777" w:rsidR="00704694" w:rsidRPr="00A001B4" w:rsidRDefault="00704694" w:rsidP="00B42622">
      <w:pPr>
        <w:tabs>
          <w:tab w:val="left" w:pos="851"/>
        </w:tabs>
        <w:adjustRightInd w:val="0"/>
        <w:contextualSpacing/>
        <w:rPr>
          <w:rFonts w:eastAsia="Calibri" w:cs="Times New Roman"/>
        </w:rPr>
      </w:pPr>
    </w:p>
    <w:p w14:paraId="05E85008" w14:textId="77777777" w:rsidR="00704694" w:rsidRPr="00A001B4" w:rsidRDefault="00704694" w:rsidP="00B42622">
      <w:pPr>
        <w:tabs>
          <w:tab w:val="left" w:pos="851"/>
        </w:tabs>
        <w:adjustRightInd w:val="0"/>
        <w:contextualSpacing/>
        <w:rPr>
          <w:rFonts w:eastAsia="Calibri" w:cs="Times New Roman"/>
        </w:rPr>
      </w:pPr>
    </w:p>
    <w:p w14:paraId="56191B65" w14:textId="77777777" w:rsidR="00704694" w:rsidRPr="00A001B4" w:rsidRDefault="00704694" w:rsidP="00B42622">
      <w:pPr>
        <w:tabs>
          <w:tab w:val="left" w:pos="851"/>
        </w:tabs>
        <w:adjustRightInd w:val="0"/>
        <w:contextualSpacing/>
        <w:rPr>
          <w:rFonts w:eastAsia="Calibri" w:cs="Times New Roman"/>
        </w:rPr>
      </w:pPr>
    </w:p>
    <w:p w14:paraId="62000198" w14:textId="77777777" w:rsidR="00704694" w:rsidRPr="00A001B4" w:rsidRDefault="00704694" w:rsidP="00B42622">
      <w:pPr>
        <w:tabs>
          <w:tab w:val="left" w:pos="851"/>
        </w:tabs>
        <w:adjustRightInd w:val="0"/>
        <w:contextualSpacing/>
        <w:rPr>
          <w:rFonts w:eastAsia="Calibri" w:cs="Times New Roman"/>
        </w:rPr>
      </w:pPr>
    </w:p>
    <w:p w14:paraId="77B1DCEC" w14:textId="77777777" w:rsidR="00704694" w:rsidRPr="00A001B4" w:rsidRDefault="00704694" w:rsidP="00B42622">
      <w:pPr>
        <w:tabs>
          <w:tab w:val="left" w:pos="851"/>
        </w:tabs>
        <w:adjustRightInd w:val="0"/>
        <w:contextualSpacing/>
        <w:rPr>
          <w:rFonts w:eastAsia="Calibri" w:cs="Times New Roman"/>
        </w:rPr>
      </w:pPr>
    </w:p>
    <w:p w14:paraId="159CE537" w14:textId="77777777" w:rsidR="00704694" w:rsidRPr="00A001B4" w:rsidRDefault="00704694" w:rsidP="00B42622">
      <w:pPr>
        <w:tabs>
          <w:tab w:val="left" w:pos="851"/>
        </w:tabs>
        <w:adjustRightInd w:val="0"/>
        <w:contextualSpacing/>
        <w:rPr>
          <w:rFonts w:eastAsia="Calibri" w:cs="Times New Roman"/>
        </w:rPr>
      </w:pPr>
    </w:p>
    <w:p w14:paraId="38AC128D" w14:textId="77777777" w:rsidR="00704694" w:rsidRPr="00A001B4" w:rsidRDefault="00704694" w:rsidP="00B42622">
      <w:pPr>
        <w:tabs>
          <w:tab w:val="left" w:pos="851"/>
        </w:tabs>
        <w:adjustRightInd w:val="0"/>
        <w:contextualSpacing/>
        <w:rPr>
          <w:rFonts w:eastAsia="Calibri" w:cs="Times New Roman"/>
        </w:rPr>
      </w:pPr>
    </w:p>
    <w:p w14:paraId="7863C49A" w14:textId="77777777" w:rsidR="00704694" w:rsidRPr="00A001B4" w:rsidRDefault="00704694" w:rsidP="00B42622">
      <w:pPr>
        <w:tabs>
          <w:tab w:val="left" w:pos="851"/>
        </w:tabs>
        <w:adjustRightInd w:val="0"/>
        <w:contextualSpacing/>
        <w:rPr>
          <w:rFonts w:eastAsia="Calibri" w:cs="Times New Roman"/>
        </w:rPr>
      </w:pPr>
    </w:p>
    <w:p w14:paraId="3AD5BB12" w14:textId="77777777" w:rsidR="00704694" w:rsidRPr="00A001B4" w:rsidRDefault="00704694" w:rsidP="00B42622">
      <w:pPr>
        <w:tabs>
          <w:tab w:val="left" w:pos="851"/>
        </w:tabs>
        <w:adjustRightInd w:val="0"/>
        <w:contextualSpacing/>
        <w:rPr>
          <w:rFonts w:eastAsia="Calibri" w:cs="Times New Roman"/>
        </w:rPr>
      </w:pPr>
    </w:p>
    <w:p w14:paraId="7BE8B796" w14:textId="77777777" w:rsidR="00704694" w:rsidRPr="00A001B4" w:rsidRDefault="00704694" w:rsidP="00B42622">
      <w:pPr>
        <w:tabs>
          <w:tab w:val="left" w:pos="851"/>
        </w:tabs>
        <w:adjustRightInd w:val="0"/>
        <w:contextualSpacing/>
        <w:rPr>
          <w:rFonts w:eastAsia="Calibri" w:cs="Times New Roman"/>
        </w:rPr>
      </w:pPr>
    </w:p>
    <w:p w14:paraId="5E2471F6" w14:textId="77777777" w:rsidR="00704694" w:rsidRPr="00A001B4" w:rsidRDefault="00704694" w:rsidP="00B42622">
      <w:pPr>
        <w:tabs>
          <w:tab w:val="left" w:pos="851"/>
        </w:tabs>
        <w:adjustRightInd w:val="0"/>
        <w:contextualSpacing/>
        <w:rPr>
          <w:rFonts w:eastAsia="Calibri" w:cs="Times New Roman"/>
        </w:rPr>
      </w:pPr>
    </w:p>
    <w:p w14:paraId="276891FE" w14:textId="77777777"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A001B4">
        <w:rPr>
          <w:rFonts w:eastAsia="Calibri" w:cs="Times New Roman"/>
        </w:rPr>
        <w:t>Descrierea rolului Managerului / Coordonatorului de proiect / contract precum și a membrilor echipei de implementare a proiectului / contractului</w:t>
      </w:r>
    </w:p>
    <w:p w14:paraId="5FB418C6" w14:textId="77777777" w:rsidR="004671A2" w:rsidRPr="00A001B4"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A001B4" w:rsidRDefault="004671A2" w:rsidP="004671A2">
      <w:pPr>
        <w:rPr>
          <w:b/>
          <w:bCs/>
        </w:rPr>
      </w:pPr>
      <w:r w:rsidRPr="00A001B4">
        <w:rPr>
          <w:b/>
          <w:bCs/>
        </w:rPr>
        <w:t>Rolul Managerului / Coordonatorului de proiect</w:t>
      </w:r>
    </w:p>
    <w:p w14:paraId="4554A229" w14:textId="77777777" w:rsidR="004671A2" w:rsidRPr="00A001B4" w:rsidRDefault="004671A2" w:rsidP="004671A2">
      <w:r w:rsidRPr="00A001B4">
        <w:t xml:space="preserve">Managerul / Coordonatorul de proiect are un rol transversal, fiind implicat pe </w:t>
      </w:r>
      <w:proofErr w:type="spellStart"/>
      <w:r w:rsidRPr="00A001B4">
        <w:t>intreaga</w:t>
      </w:r>
      <w:proofErr w:type="spellEnd"/>
      <w:r w:rsidRPr="00A001B4">
        <w:t xml:space="preserve"> durata a Contractului, cu </w:t>
      </w:r>
      <w:proofErr w:type="spellStart"/>
      <w:r w:rsidRPr="00A001B4">
        <w:t>responsabilitati</w:t>
      </w:r>
      <w:proofErr w:type="spellEnd"/>
      <w:r w:rsidRPr="00A001B4">
        <w:t xml:space="preserve"> privind:</w:t>
      </w:r>
    </w:p>
    <w:p w14:paraId="5ADDEB17" w14:textId="77777777" w:rsidR="004671A2" w:rsidRPr="00A001B4" w:rsidRDefault="004671A2" w:rsidP="004671A2">
      <w:r w:rsidRPr="00A001B4">
        <w:t>•</w:t>
      </w:r>
      <w:r w:rsidRPr="00A001B4">
        <w:tab/>
        <w:t xml:space="preserve">coordonarea generala a </w:t>
      </w:r>
      <w:proofErr w:type="spellStart"/>
      <w:r w:rsidRPr="00A001B4">
        <w:t>activitatilor</w:t>
      </w:r>
      <w:proofErr w:type="spellEnd"/>
      <w:r w:rsidRPr="00A001B4">
        <w:t>;</w:t>
      </w:r>
    </w:p>
    <w:p w14:paraId="0E90B64A" w14:textId="77777777" w:rsidR="004671A2" w:rsidRPr="00A001B4" w:rsidRDefault="004671A2" w:rsidP="004671A2">
      <w:r w:rsidRPr="00A001B4">
        <w:t>•</w:t>
      </w:r>
      <w:r w:rsidRPr="00A001B4">
        <w:tab/>
        <w:t xml:space="preserve">gestionarea </w:t>
      </w:r>
      <w:proofErr w:type="spellStart"/>
      <w:r w:rsidRPr="00A001B4">
        <w:t>relatiei</w:t>
      </w:r>
      <w:proofErr w:type="spellEnd"/>
      <w:r w:rsidRPr="00A001B4">
        <w:t xml:space="preserve"> cu Autoritatea Contractanta;</w:t>
      </w:r>
    </w:p>
    <w:p w14:paraId="60ADDBB2" w14:textId="77777777" w:rsidR="004671A2" w:rsidRPr="00A001B4" w:rsidRDefault="004671A2" w:rsidP="004671A2">
      <w:r w:rsidRPr="00A001B4">
        <w:t>•</w:t>
      </w:r>
      <w:r w:rsidRPr="00A001B4">
        <w:tab/>
        <w:t>monitorizarea progresului si a indicatorilor;</w:t>
      </w:r>
    </w:p>
    <w:p w14:paraId="08D218F4" w14:textId="77777777" w:rsidR="004671A2" w:rsidRPr="00A001B4" w:rsidRDefault="004671A2" w:rsidP="004671A2">
      <w:r w:rsidRPr="00A001B4">
        <w:t>•</w:t>
      </w:r>
      <w:r w:rsidRPr="00A001B4">
        <w:tab/>
        <w:t xml:space="preserve">controlul </w:t>
      </w:r>
      <w:proofErr w:type="spellStart"/>
      <w:r w:rsidRPr="00A001B4">
        <w:t>calitatii</w:t>
      </w:r>
      <w:proofErr w:type="spellEnd"/>
      <w:r w:rsidRPr="00A001B4">
        <w:t xml:space="preserve"> si al riscurilor;</w:t>
      </w:r>
    </w:p>
    <w:p w14:paraId="7F140195" w14:textId="77777777" w:rsidR="004671A2" w:rsidRPr="00A001B4" w:rsidRDefault="004671A2" w:rsidP="004671A2">
      <w:r w:rsidRPr="00A001B4">
        <w:t>•</w:t>
      </w:r>
      <w:r w:rsidRPr="00A001B4">
        <w:tab/>
        <w:t>validarea livrabilelor si raportarea.</w:t>
      </w:r>
    </w:p>
    <w:p w14:paraId="3D8DB321" w14:textId="77777777" w:rsidR="004671A2" w:rsidRPr="00A001B4" w:rsidRDefault="004671A2" w:rsidP="004671A2">
      <w:r w:rsidRPr="00A001B4">
        <w:t xml:space="preserve">Implicarea acestuia este distribuita pe toate etapele Contractului, cu intensitate variabila, mai ridicata in etapele de </w:t>
      </w:r>
      <w:proofErr w:type="spellStart"/>
      <w:r w:rsidRPr="00A001B4">
        <w:t>initiere</w:t>
      </w:r>
      <w:proofErr w:type="spellEnd"/>
      <w:r w:rsidRPr="00A001B4">
        <w:t xml:space="preserve">, validare metodologica, jaloane si </w:t>
      </w:r>
      <w:proofErr w:type="spellStart"/>
      <w:r w:rsidRPr="00A001B4">
        <w:t>inchidere</w:t>
      </w:r>
      <w:proofErr w:type="spellEnd"/>
      <w:r w:rsidRPr="00A001B4">
        <w:t>.</w:t>
      </w:r>
    </w:p>
    <w:p w14:paraId="001DD887" w14:textId="77777777" w:rsidR="004671A2" w:rsidRPr="00A001B4" w:rsidRDefault="004671A2" w:rsidP="004671A2"/>
    <w:p w14:paraId="140856DD" w14:textId="77777777" w:rsidR="004671A2" w:rsidRPr="00A001B4" w:rsidRDefault="004671A2" w:rsidP="004671A2">
      <w:pPr>
        <w:rPr>
          <w:b/>
          <w:bCs/>
        </w:rPr>
      </w:pPr>
      <w:r w:rsidRPr="00A001B4">
        <w:rPr>
          <w:b/>
          <w:bCs/>
        </w:rPr>
        <w:t>Rolul echipei de implementare</w:t>
      </w:r>
    </w:p>
    <w:p w14:paraId="1EF90905" w14:textId="77777777" w:rsidR="004671A2" w:rsidRPr="00A001B4" w:rsidRDefault="004671A2" w:rsidP="004671A2">
      <w:r w:rsidRPr="00A001B4">
        <w:t xml:space="preserve">Echipa de implementare este </w:t>
      </w:r>
      <w:proofErr w:type="spellStart"/>
      <w:r w:rsidRPr="00A001B4">
        <w:t>alcatuita</w:t>
      </w:r>
      <w:proofErr w:type="spellEnd"/>
      <w:r w:rsidRPr="00A001B4">
        <w:t xml:space="preserve"> din </w:t>
      </w:r>
      <w:proofErr w:type="spellStart"/>
      <w:r w:rsidRPr="00A001B4">
        <w:t>experti</w:t>
      </w:r>
      <w:proofErr w:type="spellEnd"/>
      <w:r w:rsidRPr="00A001B4">
        <w:t xml:space="preserve"> cu roluri clar definite (</w:t>
      </w:r>
      <w:proofErr w:type="spellStart"/>
      <w:r w:rsidRPr="00A001B4">
        <w:t>experti</w:t>
      </w:r>
      <w:proofErr w:type="spellEnd"/>
      <w:r w:rsidRPr="00A001B4">
        <w:t xml:space="preserve"> formare, evaluatori, formatori, </w:t>
      </w:r>
      <w:proofErr w:type="spellStart"/>
      <w:r w:rsidRPr="00A001B4">
        <w:t>experti</w:t>
      </w:r>
      <w:proofErr w:type="spellEnd"/>
      <w:r w:rsidRPr="00A001B4">
        <w:t xml:space="preserve"> monitorizare, suport), </w:t>
      </w:r>
      <w:proofErr w:type="spellStart"/>
      <w:r w:rsidRPr="00A001B4">
        <w:t>implicati</w:t>
      </w:r>
      <w:proofErr w:type="spellEnd"/>
      <w:r w:rsidRPr="00A001B4">
        <w:t xml:space="preserve"> </w:t>
      </w:r>
      <w:proofErr w:type="spellStart"/>
      <w:r w:rsidRPr="00A001B4">
        <w:t>diferentiat</w:t>
      </w:r>
      <w:proofErr w:type="spellEnd"/>
      <w:r w:rsidRPr="00A001B4">
        <w:t xml:space="preserve"> in </w:t>
      </w:r>
      <w:proofErr w:type="spellStart"/>
      <w:r w:rsidRPr="00A001B4">
        <w:t>functie</w:t>
      </w:r>
      <w:proofErr w:type="spellEnd"/>
      <w:r w:rsidRPr="00A001B4">
        <w:t xml:space="preserve"> de etapa si activitatea derulata.</w:t>
      </w:r>
    </w:p>
    <w:p w14:paraId="52DBD785" w14:textId="77777777" w:rsidR="004671A2" w:rsidRPr="00A001B4" w:rsidRDefault="004671A2" w:rsidP="004671A2">
      <w:r w:rsidRPr="00A001B4">
        <w:t>Alocarea zilelor-om pentru membrii echipei reflecta:</w:t>
      </w:r>
    </w:p>
    <w:p w14:paraId="56E7D90A" w14:textId="77777777" w:rsidR="004671A2" w:rsidRPr="00A001B4" w:rsidRDefault="004671A2" w:rsidP="004671A2">
      <w:r w:rsidRPr="00A001B4">
        <w:t>•</w:t>
      </w:r>
      <w:r w:rsidRPr="00A001B4">
        <w:tab/>
        <w:t xml:space="preserve">specializarea necesara fiecarei </w:t>
      </w:r>
      <w:proofErr w:type="spellStart"/>
      <w:r w:rsidRPr="00A001B4">
        <w:t>activitati</w:t>
      </w:r>
      <w:proofErr w:type="spellEnd"/>
      <w:r w:rsidRPr="00A001B4">
        <w:t>;</w:t>
      </w:r>
    </w:p>
    <w:p w14:paraId="177E38AA" w14:textId="77777777" w:rsidR="004671A2" w:rsidRPr="00A001B4" w:rsidRDefault="004671A2" w:rsidP="004671A2">
      <w:r w:rsidRPr="00A001B4">
        <w:t>•</w:t>
      </w:r>
      <w:r w:rsidRPr="00A001B4">
        <w:tab/>
        <w:t xml:space="preserve">caracterul punctual sau recurent al </w:t>
      </w:r>
      <w:proofErr w:type="spellStart"/>
      <w:r w:rsidRPr="00A001B4">
        <w:t>activitatii</w:t>
      </w:r>
      <w:proofErr w:type="spellEnd"/>
      <w:r w:rsidRPr="00A001B4">
        <w:t>;</w:t>
      </w:r>
    </w:p>
    <w:p w14:paraId="6050980A" w14:textId="77777777" w:rsidR="004671A2" w:rsidRPr="00A001B4" w:rsidRDefault="004671A2" w:rsidP="004671A2">
      <w:r w:rsidRPr="00A001B4">
        <w:t>•</w:t>
      </w:r>
      <w:r w:rsidRPr="00A001B4">
        <w:tab/>
        <w:t>volumul de munca asociat livrabilelor.</w:t>
      </w:r>
    </w:p>
    <w:p w14:paraId="4B20643F" w14:textId="77777777" w:rsidR="004671A2" w:rsidRPr="00A001B4"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A001B4">
        <w:rPr>
          <w:rFonts w:eastAsia="Calibri" w:cs="Times New Roman"/>
        </w:rPr>
        <w:t>O descriere a modului de asigurarea a suportului (back-</w:t>
      </w:r>
      <w:proofErr w:type="spellStart"/>
      <w:r w:rsidRPr="00A001B4">
        <w:rPr>
          <w:rFonts w:eastAsia="Calibri" w:cs="Times New Roman"/>
        </w:rPr>
        <w:t>stopping</w:t>
      </w:r>
      <w:proofErr w:type="spellEnd"/>
      <w:r w:rsidRPr="00A001B4">
        <w:rPr>
          <w:rFonts w:eastAsia="Calibri" w:cs="Times New Roman"/>
        </w:rPr>
        <w:t xml:space="preserve">) pe perioada derulării Contractului la nivelul Ofertantului </w:t>
      </w:r>
    </w:p>
    <w:p w14:paraId="5E284891" w14:textId="77777777" w:rsidR="00B42622" w:rsidRPr="00A001B4" w:rsidRDefault="00B42622" w:rsidP="00B42622">
      <w:pPr>
        <w:tabs>
          <w:tab w:val="left" w:pos="851"/>
        </w:tabs>
        <w:adjustRightInd w:val="0"/>
        <w:contextualSpacing/>
        <w:rPr>
          <w:rFonts w:eastAsia="Calibri" w:cs="Times New Roman"/>
        </w:rPr>
      </w:pPr>
    </w:p>
    <w:p w14:paraId="4A74DA7C" w14:textId="77777777" w:rsidR="00B42622" w:rsidRPr="00A001B4" w:rsidRDefault="00B42622" w:rsidP="00B42622">
      <w:pPr>
        <w:tabs>
          <w:tab w:val="left" w:pos="851"/>
        </w:tabs>
        <w:adjustRightInd w:val="0"/>
        <w:contextualSpacing/>
        <w:rPr>
          <w:rFonts w:eastAsia="Calibri" w:cs="Times New Roman"/>
        </w:rPr>
      </w:pPr>
    </w:p>
    <w:p w14:paraId="19618D03"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Ofertantul va asigura, pe întreaga durată de derulare a Contractului, facilități complete de suport (back-</w:t>
      </w:r>
      <w:proofErr w:type="spellStart"/>
      <w:r w:rsidRPr="00A001B4">
        <w:rPr>
          <w:rFonts w:cs="Times New Roman"/>
          <w:iCs/>
          <w:lang w:eastAsia="en-GB"/>
        </w:rPr>
        <w:t>stopping</w:t>
      </w:r>
      <w:proofErr w:type="spellEnd"/>
      <w:r w:rsidRPr="00A001B4">
        <w:rPr>
          <w:rFonts w:cs="Times New Roman"/>
          <w:iCs/>
          <w:lang w:eastAsia="en-GB"/>
        </w:rPr>
        <w:t>)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A001B4" w:rsidRDefault="00EA1D78" w:rsidP="00EA1D78">
      <w:pPr>
        <w:tabs>
          <w:tab w:val="left" w:pos="851"/>
        </w:tabs>
        <w:adjustRightInd w:val="0"/>
        <w:contextualSpacing/>
        <w:rPr>
          <w:rFonts w:cs="Times New Roman"/>
          <w:iCs/>
          <w:lang w:eastAsia="en-GB"/>
        </w:rPr>
      </w:pPr>
    </w:p>
    <w:p w14:paraId="0B1DEE3E" w14:textId="77777777" w:rsidR="00EA1D78" w:rsidRPr="00A001B4" w:rsidRDefault="00EA1D78" w:rsidP="00EA1D78">
      <w:pPr>
        <w:tabs>
          <w:tab w:val="left" w:pos="851"/>
        </w:tabs>
        <w:adjustRightInd w:val="0"/>
        <w:contextualSpacing/>
        <w:rPr>
          <w:rFonts w:cs="Times New Roman"/>
          <w:b/>
          <w:bCs/>
          <w:iCs/>
          <w:lang w:eastAsia="en-GB"/>
        </w:rPr>
      </w:pPr>
      <w:r w:rsidRPr="00A001B4">
        <w:rPr>
          <w:rFonts w:cs="Times New Roman"/>
          <w:b/>
          <w:bCs/>
          <w:iCs/>
          <w:lang w:eastAsia="en-GB"/>
        </w:rPr>
        <w:t>1. Structura de management și coordonare</w:t>
      </w:r>
    </w:p>
    <w:p w14:paraId="164986BC" w14:textId="77777777" w:rsidR="00EA1D78" w:rsidRPr="00A001B4" w:rsidRDefault="00EA1D78" w:rsidP="00EA1D78">
      <w:pPr>
        <w:tabs>
          <w:tab w:val="left" w:pos="851"/>
        </w:tabs>
        <w:adjustRightInd w:val="0"/>
        <w:contextualSpacing/>
        <w:rPr>
          <w:rFonts w:cs="Times New Roman"/>
          <w:iCs/>
          <w:lang w:eastAsia="en-GB"/>
        </w:rPr>
      </w:pPr>
    </w:p>
    <w:p w14:paraId="1DC29558"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A001B4" w:rsidRDefault="00EA1D78" w:rsidP="00EA1D78">
      <w:pPr>
        <w:tabs>
          <w:tab w:val="left" w:pos="851"/>
        </w:tabs>
        <w:adjustRightInd w:val="0"/>
        <w:contextualSpacing/>
        <w:rPr>
          <w:rFonts w:cs="Times New Roman"/>
          <w:iCs/>
          <w:lang w:eastAsia="en-GB"/>
        </w:rPr>
      </w:pPr>
    </w:p>
    <w:p w14:paraId="3AA84B4F"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A001B4" w:rsidRDefault="00EA1D78" w:rsidP="00EA1D78">
      <w:pPr>
        <w:tabs>
          <w:tab w:val="left" w:pos="851"/>
        </w:tabs>
        <w:adjustRightInd w:val="0"/>
        <w:contextualSpacing/>
        <w:rPr>
          <w:rFonts w:cs="Times New Roman"/>
          <w:iCs/>
          <w:lang w:eastAsia="en-GB"/>
        </w:rPr>
      </w:pPr>
    </w:p>
    <w:p w14:paraId="34255EC5"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A001B4" w:rsidRDefault="00EA1D78" w:rsidP="00EA1D78">
      <w:pPr>
        <w:tabs>
          <w:tab w:val="left" w:pos="851"/>
        </w:tabs>
        <w:adjustRightInd w:val="0"/>
        <w:contextualSpacing/>
        <w:rPr>
          <w:rFonts w:cs="Times New Roman"/>
          <w:iCs/>
          <w:lang w:eastAsia="en-GB"/>
        </w:rPr>
      </w:pPr>
    </w:p>
    <w:p w14:paraId="6B359106" w14:textId="77777777" w:rsidR="00EA1D78" w:rsidRPr="00A001B4" w:rsidRDefault="00EA1D78" w:rsidP="00EA1D78">
      <w:pPr>
        <w:tabs>
          <w:tab w:val="left" w:pos="851"/>
        </w:tabs>
        <w:adjustRightInd w:val="0"/>
        <w:contextualSpacing/>
        <w:rPr>
          <w:rFonts w:cs="Times New Roman"/>
          <w:b/>
          <w:bCs/>
          <w:iCs/>
          <w:lang w:eastAsia="en-GB"/>
        </w:rPr>
      </w:pPr>
      <w:r w:rsidRPr="00A001B4">
        <w:rPr>
          <w:rFonts w:cs="Times New Roman"/>
          <w:b/>
          <w:bCs/>
          <w:iCs/>
          <w:lang w:eastAsia="en-GB"/>
        </w:rPr>
        <w:t>2. Suport operațional și continuitatea activităților</w:t>
      </w:r>
    </w:p>
    <w:p w14:paraId="01097C4F" w14:textId="77777777" w:rsidR="00EA1D78" w:rsidRPr="00A001B4" w:rsidRDefault="00EA1D78" w:rsidP="00EA1D78">
      <w:pPr>
        <w:tabs>
          <w:tab w:val="left" w:pos="851"/>
        </w:tabs>
        <w:adjustRightInd w:val="0"/>
        <w:contextualSpacing/>
        <w:rPr>
          <w:rFonts w:cs="Times New Roman"/>
          <w:iCs/>
          <w:lang w:eastAsia="en-GB"/>
        </w:rPr>
      </w:pPr>
    </w:p>
    <w:p w14:paraId="63F2902E"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Ofertantul asigură back-</w:t>
      </w:r>
      <w:proofErr w:type="spellStart"/>
      <w:r w:rsidRPr="00A001B4">
        <w:rPr>
          <w:rFonts w:cs="Times New Roman"/>
          <w:iCs/>
          <w:lang w:eastAsia="en-GB"/>
        </w:rPr>
        <w:t>stopping</w:t>
      </w:r>
      <w:proofErr w:type="spellEnd"/>
      <w:r w:rsidRPr="00A001B4">
        <w:rPr>
          <w:rFonts w:cs="Times New Roman"/>
          <w:iCs/>
          <w:lang w:eastAsia="en-GB"/>
        </w:rPr>
        <w:t xml:space="preserve"> operațional pentru echipa propusă prin accesul la resurse interne suplimentare (specialiști IT, experți funcționali, suport tehnic), în situații precum:</w:t>
      </w:r>
    </w:p>
    <w:p w14:paraId="6B92185D" w14:textId="77777777" w:rsidR="00EA1D78" w:rsidRPr="00A001B4" w:rsidRDefault="00EA1D78" w:rsidP="00EA1D78">
      <w:pPr>
        <w:tabs>
          <w:tab w:val="left" w:pos="851"/>
        </w:tabs>
        <w:adjustRightInd w:val="0"/>
        <w:contextualSpacing/>
        <w:rPr>
          <w:rFonts w:cs="Times New Roman"/>
          <w:iCs/>
          <w:lang w:eastAsia="en-GB"/>
        </w:rPr>
      </w:pPr>
    </w:p>
    <w:p w14:paraId="24BF0516"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indisponibilitatea temporară a unui membru al echipei;</w:t>
      </w:r>
    </w:p>
    <w:p w14:paraId="52CDD2E5"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necesitatea suplimentării competențelor pentru activități punctuale;</w:t>
      </w:r>
    </w:p>
    <w:p w14:paraId="698DEDBD" w14:textId="146DC93D"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escaladarea unor probleme tehnice sau organizaționale.</w:t>
      </w:r>
    </w:p>
    <w:p w14:paraId="04E654F0" w14:textId="77777777" w:rsidR="00EA1D78" w:rsidRPr="00A001B4" w:rsidRDefault="00EA1D78" w:rsidP="00EA1D78">
      <w:pPr>
        <w:tabs>
          <w:tab w:val="left" w:pos="851"/>
        </w:tabs>
        <w:adjustRightInd w:val="0"/>
        <w:contextualSpacing/>
        <w:rPr>
          <w:rFonts w:cs="Times New Roman"/>
          <w:iCs/>
          <w:lang w:eastAsia="en-GB"/>
        </w:rPr>
      </w:pPr>
    </w:p>
    <w:p w14:paraId="13553689"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A001B4" w:rsidRDefault="00EA1D78" w:rsidP="00EA1D78">
      <w:pPr>
        <w:tabs>
          <w:tab w:val="left" w:pos="851"/>
        </w:tabs>
        <w:adjustRightInd w:val="0"/>
        <w:contextualSpacing/>
        <w:rPr>
          <w:rFonts w:cs="Times New Roman"/>
          <w:iCs/>
          <w:lang w:eastAsia="en-GB"/>
        </w:rPr>
      </w:pPr>
    </w:p>
    <w:p w14:paraId="44E120DF" w14:textId="77777777" w:rsidR="00EA1D78" w:rsidRPr="00A001B4" w:rsidRDefault="00EA1D78" w:rsidP="00EA1D78">
      <w:pPr>
        <w:tabs>
          <w:tab w:val="left" w:pos="851"/>
        </w:tabs>
        <w:adjustRightInd w:val="0"/>
        <w:contextualSpacing/>
        <w:rPr>
          <w:rFonts w:cs="Times New Roman"/>
          <w:b/>
          <w:bCs/>
          <w:iCs/>
          <w:lang w:eastAsia="en-GB"/>
        </w:rPr>
      </w:pPr>
      <w:r w:rsidRPr="00A001B4">
        <w:rPr>
          <w:rFonts w:cs="Times New Roman"/>
          <w:b/>
          <w:bCs/>
          <w:iCs/>
          <w:lang w:eastAsia="en-GB"/>
        </w:rPr>
        <w:t>3. Sisteme și proceduri de management al calității</w:t>
      </w:r>
    </w:p>
    <w:p w14:paraId="0BB6DA37" w14:textId="77777777" w:rsidR="00EA1D78" w:rsidRPr="00A001B4" w:rsidRDefault="00EA1D78" w:rsidP="00EA1D78">
      <w:pPr>
        <w:tabs>
          <w:tab w:val="left" w:pos="851"/>
        </w:tabs>
        <w:adjustRightInd w:val="0"/>
        <w:contextualSpacing/>
        <w:rPr>
          <w:rFonts w:cs="Times New Roman"/>
          <w:iCs/>
          <w:lang w:eastAsia="en-GB"/>
        </w:rPr>
      </w:pPr>
    </w:p>
    <w:p w14:paraId="00DE233C"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A001B4" w:rsidRDefault="00EA1D78" w:rsidP="00EA1D78">
      <w:pPr>
        <w:tabs>
          <w:tab w:val="left" w:pos="851"/>
        </w:tabs>
        <w:adjustRightInd w:val="0"/>
        <w:contextualSpacing/>
        <w:rPr>
          <w:rFonts w:cs="Times New Roman"/>
          <w:iCs/>
          <w:lang w:eastAsia="en-GB"/>
        </w:rPr>
      </w:pPr>
    </w:p>
    <w:p w14:paraId="0FCC7BCE"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proceduri de planificare și revizuire a activităților;</w:t>
      </w:r>
    </w:p>
    <w:p w14:paraId="27014021"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verificarea livrabilelor înainte de transmiterea către Autoritatea Contractantă;</w:t>
      </w:r>
    </w:p>
    <w:p w14:paraId="312260DF" w14:textId="77777777"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mecanisme de feedback și îmbunătățire continuă;</w:t>
      </w:r>
    </w:p>
    <w:p w14:paraId="625E144C" w14:textId="6D354EF1"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gestionarea neconformităților și a acțiunilor corective.</w:t>
      </w:r>
    </w:p>
    <w:p w14:paraId="4E3D8F03" w14:textId="77777777" w:rsidR="00EA1D78" w:rsidRPr="00A001B4" w:rsidRDefault="00EA1D78" w:rsidP="00EA1D78">
      <w:pPr>
        <w:tabs>
          <w:tab w:val="left" w:pos="851"/>
        </w:tabs>
        <w:adjustRightInd w:val="0"/>
        <w:contextualSpacing/>
        <w:rPr>
          <w:rFonts w:cs="Times New Roman"/>
          <w:iCs/>
          <w:lang w:eastAsia="en-GB"/>
        </w:rPr>
      </w:pPr>
    </w:p>
    <w:p w14:paraId="2AA4330B"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A001B4" w:rsidRDefault="00EA1D78" w:rsidP="00EA1D78">
      <w:pPr>
        <w:tabs>
          <w:tab w:val="left" w:pos="851"/>
        </w:tabs>
        <w:adjustRightInd w:val="0"/>
        <w:contextualSpacing/>
        <w:rPr>
          <w:rFonts w:cs="Times New Roman"/>
          <w:iCs/>
          <w:lang w:eastAsia="en-GB"/>
        </w:rPr>
      </w:pPr>
    </w:p>
    <w:p w14:paraId="55404F8C" w14:textId="77777777" w:rsidR="00EA1D78" w:rsidRPr="00A001B4" w:rsidRDefault="00EA1D78" w:rsidP="00EA1D78">
      <w:pPr>
        <w:tabs>
          <w:tab w:val="left" w:pos="851"/>
        </w:tabs>
        <w:adjustRightInd w:val="0"/>
        <w:contextualSpacing/>
        <w:rPr>
          <w:rFonts w:cs="Times New Roman"/>
          <w:b/>
          <w:bCs/>
          <w:iCs/>
          <w:lang w:eastAsia="en-GB"/>
        </w:rPr>
      </w:pPr>
      <w:r w:rsidRPr="00A001B4">
        <w:rPr>
          <w:rFonts w:cs="Times New Roman"/>
          <w:b/>
          <w:bCs/>
          <w:iCs/>
          <w:lang w:eastAsia="en-GB"/>
        </w:rPr>
        <w:t>4. Capitalizarea și valorificarea cunoașterii</w:t>
      </w:r>
    </w:p>
    <w:p w14:paraId="1F388873" w14:textId="77777777" w:rsidR="00EA1D78" w:rsidRPr="00A001B4" w:rsidRDefault="00EA1D78" w:rsidP="00EA1D78">
      <w:pPr>
        <w:tabs>
          <w:tab w:val="left" w:pos="851"/>
        </w:tabs>
        <w:adjustRightInd w:val="0"/>
        <w:contextualSpacing/>
        <w:rPr>
          <w:rFonts w:cs="Times New Roman"/>
          <w:iCs/>
          <w:lang w:eastAsia="en-GB"/>
        </w:rPr>
      </w:pPr>
    </w:p>
    <w:p w14:paraId="56D76E68"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A001B4" w:rsidRDefault="00EA1D78" w:rsidP="00EA1D78">
      <w:pPr>
        <w:tabs>
          <w:tab w:val="left" w:pos="851"/>
        </w:tabs>
        <w:adjustRightInd w:val="0"/>
        <w:contextualSpacing/>
        <w:rPr>
          <w:rFonts w:cs="Times New Roman"/>
          <w:iCs/>
          <w:lang w:eastAsia="en-GB"/>
        </w:rPr>
      </w:pPr>
    </w:p>
    <w:p w14:paraId="58F800E4" w14:textId="77777777" w:rsidR="00440161"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documentații tehnice și funcționale standardizate;</w:t>
      </w:r>
    </w:p>
    <w:p w14:paraId="079909B9" w14:textId="77777777" w:rsidR="00440161"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baze interne de cunoștințe și bune practici;</w:t>
      </w:r>
    </w:p>
    <w:p w14:paraId="454C2D16" w14:textId="77777777" w:rsidR="00440161"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lecții învățate din proiecte similare;</w:t>
      </w:r>
    </w:p>
    <w:p w14:paraId="6072B333" w14:textId="552D48BC" w:rsidR="00EA1D78" w:rsidRPr="00A001B4" w:rsidRDefault="00EA1D78">
      <w:pPr>
        <w:pStyle w:val="ListParagraph"/>
        <w:numPr>
          <w:ilvl w:val="0"/>
          <w:numId w:val="8"/>
        </w:numPr>
        <w:tabs>
          <w:tab w:val="left" w:pos="851"/>
        </w:tabs>
        <w:adjustRightInd w:val="0"/>
        <w:rPr>
          <w:rFonts w:ascii="Trebuchet MS" w:hAnsi="Trebuchet MS" w:cs="Times New Roman"/>
          <w:iCs/>
          <w:lang w:val="ro-RO" w:eastAsia="en-GB"/>
        </w:rPr>
      </w:pPr>
      <w:r w:rsidRPr="00A001B4">
        <w:rPr>
          <w:rFonts w:ascii="Trebuchet MS" w:hAnsi="Trebuchet MS" w:cs="Times New Roman"/>
          <w:iCs/>
          <w:lang w:val="ro-RO" w:eastAsia="en-GB"/>
        </w:rPr>
        <w:t>proceduri și șabloane reutilizabile.</w:t>
      </w:r>
    </w:p>
    <w:p w14:paraId="2B519939" w14:textId="77777777" w:rsidR="00EA1D78" w:rsidRPr="00A001B4" w:rsidRDefault="00EA1D78" w:rsidP="00EA1D78">
      <w:pPr>
        <w:tabs>
          <w:tab w:val="left" w:pos="851"/>
        </w:tabs>
        <w:adjustRightInd w:val="0"/>
        <w:contextualSpacing/>
        <w:rPr>
          <w:rFonts w:cs="Times New Roman"/>
          <w:iCs/>
          <w:lang w:eastAsia="en-GB"/>
        </w:rPr>
      </w:pPr>
    </w:p>
    <w:p w14:paraId="746FF68C" w14:textId="77777777" w:rsidR="00EA1D78" w:rsidRPr="00A001B4" w:rsidRDefault="00EA1D78" w:rsidP="00EA1D78">
      <w:pPr>
        <w:tabs>
          <w:tab w:val="left" w:pos="851"/>
        </w:tabs>
        <w:adjustRightInd w:val="0"/>
        <w:contextualSpacing/>
        <w:rPr>
          <w:rFonts w:cs="Times New Roman"/>
          <w:iCs/>
          <w:lang w:eastAsia="en-GB"/>
        </w:rPr>
      </w:pPr>
      <w:r w:rsidRPr="00A001B4">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A001B4" w:rsidRDefault="00EA1D78" w:rsidP="00EA1D78">
      <w:pPr>
        <w:tabs>
          <w:tab w:val="left" w:pos="851"/>
        </w:tabs>
        <w:adjustRightInd w:val="0"/>
        <w:contextualSpacing/>
        <w:rPr>
          <w:rFonts w:cs="Times New Roman"/>
          <w:iCs/>
          <w:lang w:eastAsia="en-GB"/>
        </w:rPr>
      </w:pPr>
    </w:p>
    <w:p w14:paraId="1D6F4C2C" w14:textId="77777777" w:rsidR="00EA1D78" w:rsidRPr="00A001B4" w:rsidRDefault="00EA1D78" w:rsidP="00EA1D78">
      <w:pPr>
        <w:tabs>
          <w:tab w:val="left" w:pos="851"/>
        </w:tabs>
        <w:adjustRightInd w:val="0"/>
        <w:contextualSpacing/>
        <w:rPr>
          <w:rFonts w:cs="Times New Roman"/>
          <w:b/>
          <w:bCs/>
          <w:iCs/>
          <w:lang w:eastAsia="en-GB"/>
        </w:rPr>
      </w:pPr>
      <w:r w:rsidRPr="00A001B4">
        <w:rPr>
          <w:rFonts w:cs="Times New Roman"/>
          <w:b/>
          <w:bCs/>
          <w:iCs/>
          <w:lang w:eastAsia="en-GB"/>
        </w:rPr>
        <w:t>5. Control, raportare și escaladare</w:t>
      </w:r>
    </w:p>
    <w:p w14:paraId="51C9F339" w14:textId="77777777" w:rsidR="00EA1D78" w:rsidRPr="00A001B4" w:rsidRDefault="00EA1D78" w:rsidP="00EA1D78">
      <w:pPr>
        <w:tabs>
          <w:tab w:val="left" w:pos="851"/>
        </w:tabs>
        <w:adjustRightInd w:val="0"/>
        <w:contextualSpacing/>
        <w:rPr>
          <w:rFonts w:cs="Times New Roman"/>
          <w:iCs/>
          <w:lang w:eastAsia="en-GB"/>
        </w:rPr>
      </w:pPr>
    </w:p>
    <w:p w14:paraId="032B78C9" w14:textId="4B84B73C" w:rsidR="00B42622" w:rsidRPr="00A001B4" w:rsidRDefault="00EA1D78" w:rsidP="00EA1D78">
      <w:pPr>
        <w:tabs>
          <w:tab w:val="left" w:pos="851"/>
        </w:tabs>
        <w:adjustRightInd w:val="0"/>
        <w:contextualSpacing/>
        <w:rPr>
          <w:rFonts w:cs="Times New Roman"/>
          <w:iCs/>
          <w:highlight w:val="lightGray"/>
          <w:lang w:eastAsia="en-GB"/>
        </w:rPr>
      </w:pPr>
      <w:r w:rsidRPr="00A001B4">
        <w:rPr>
          <w:rFonts w:cs="Times New Roman"/>
          <w:iCs/>
          <w:lang w:eastAsia="en-GB"/>
        </w:rPr>
        <w:t>Funcția de back-</w:t>
      </w:r>
      <w:proofErr w:type="spellStart"/>
      <w:r w:rsidRPr="00A001B4">
        <w:rPr>
          <w:rFonts w:cs="Times New Roman"/>
          <w:iCs/>
          <w:lang w:eastAsia="en-GB"/>
        </w:rPr>
        <w:t>stopping</w:t>
      </w:r>
      <w:proofErr w:type="spellEnd"/>
      <w:r w:rsidRPr="00A001B4">
        <w:rPr>
          <w:rFonts w:cs="Times New Roman"/>
          <w:iCs/>
          <w:lang w:eastAsia="en-GB"/>
        </w:rPr>
        <w:t xml:space="preserve">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A001B4">
        <w:rPr>
          <w:rFonts w:cs="Times New Roman"/>
          <w:iCs/>
          <w:lang w:eastAsia="en-GB"/>
        </w:rPr>
        <w:lastRenderedPageBreak/>
        <w:t>implicarea structurilor interne de coordonare, cu informarea corespunzătoare a Autorității Contractante.</w:t>
      </w:r>
    </w:p>
    <w:p w14:paraId="35C55B5C" w14:textId="77777777" w:rsidR="00B42622" w:rsidRPr="00A001B4"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A001B4" w14:paraId="4223B792" w14:textId="77777777">
        <w:tc>
          <w:tcPr>
            <w:tcW w:w="4644" w:type="dxa"/>
          </w:tcPr>
          <w:p w14:paraId="6F4EB5EF" w14:textId="77777777" w:rsidR="00B42622" w:rsidRPr="00A001B4" w:rsidRDefault="00B42622">
            <w:pPr>
              <w:tabs>
                <w:tab w:val="left" w:pos="851"/>
              </w:tabs>
              <w:adjustRightInd w:val="0"/>
              <w:contextualSpacing/>
              <w:rPr>
                <w:rFonts w:cs="Times New Roman"/>
                <w:i/>
                <w:sz w:val="22"/>
                <w:szCs w:val="22"/>
                <w:highlight w:val="lightGray"/>
                <w:lang w:eastAsia="en-GB"/>
              </w:rPr>
            </w:pPr>
            <w:r w:rsidRPr="00A001B4">
              <w:rPr>
                <w:rFonts w:eastAsia="Calibri" w:cs="Times New Roman"/>
                <w:sz w:val="22"/>
                <w:szCs w:val="22"/>
              </w:rPr>
              <w:t>Personal managerial relevant pentru planificarea, organizarea, conducerea și controlul activităților în cadrul Contractului</w:t>
            </w:r>
            <w:r w:rsidRPr="00A001B4">
              <w:rPr>
                <w:rFonts w:cs="Times New Roman"/>
                <w:i/>
                <w:sz w:val="22"/>
                <w:szCs w:val="22"/>
                <w:highlight w:val="lightGray"/>
                <w:lang w:eastAsia="en-GB"/>
              </w:rPr>
              <w:t xml:space="preserve"> </w:t>
            </w:r>
          </w:p>
        </w:tc>
        <w:tc>
          <w:tcPr>
            <w:tcW w:w="4644" w:type="dxa"/>
          </w:tcPr>
          <w:p w14:paraId="6A4D4397" w14:textId="77777777" w:rsidR="00B42622" w:rsidRPr="00A001B4" w:rsidRDefault="00632554">
            <w:pPr>
              <w:tabs>
                <w:tab w:val="left" w:pos="851"/>
              </w:tabs>
              <w:adjustRightInd w:val="0"/>
              <w:contextualSpacing/>
              <w:rPr>
                <w:rFonts w:cs="Times New Roman"/>
                <w:i/>
                <w:sz w:val="22"/>
                <w:szCs w:val="22"/>
                <w:lang w:eastAsia="en-GB"/>
              </w:rPr>
            </w:pPr>
            <w:r w:rsidRPr="00A001B4">
              <w:rPr>
                <w:rFonts w:cs="Times New Roman"/>
                <w:i/>
                <w:sz w:val="22"/>
                <w:szCs w:val="22"/>
                <w:lang w:eastAsia="en-GB"/>
              </w:rPr>
              <w:t xml:space="preserve">Cristina </w:t>
            </w:r>
            <w:proofErr w:type="spellStart"/>
            <w:r w:rsidRPr="00A001B4">
              <w:rPr>
                <w:rFonts w:cs="Times New Roman"/>
                <w:i/>
                <w:sz w:val="22"/>
                <w:szCs w:val="22"/>
                <w:lang w:eastAsia="en-GB"/>
              </w:rPr>
              <w:t>Dobeanu</w:t>
            </w:r>
            <w:proofErr w:type="spellEnd"/>
            <w:r w:rsidRPr="00A001B4">
              <w:rPr>
                <w:rFonts w:cs="Times New Roman"/>
                <w:i/>
                <w:sz w:val="22"/>
                <w:szCs w:val="22"/>
                <w:lang w:eastAsia="en-GB"/>
              </w:rPr>
              <w:t>, CEO Flame Data Technologies SRL</w:t>
            </w:r>
          </w:p>
          <w:p w14:paraId="376F3F8C" w14:textId="77777777" w:rsidR="00632554" w:rsidRPr="00A001B4" w:rsidRDefault="00632554">
            <w:pPr>
              <w:tabs>
                <w:tab w:val="left" w:pos="851"/>
              </w:tabs>
              <w:adjustRightInd w:val="0"/>
              <w:contextualSpacing/>
              <w:rPr>
                <w:rFonts w:cs="Times New Roman"/>
                <w:i/>
                <w:sz w:val="22"/>
                <w:szCs w:val="22"/>
                <w:lang w:eastAsia="en-GB"/>
              </w:rPr>
            </w:pPr>
            <w:r w:rsidRPr="00A001B4">
              <w:rPr>
                <w:rFonts w:cs="Times New Roman"/>
                <w:i/>
                <w:sz w:val="22"/>
                <w:szCs w:val="22"/>
                <w:lang w:eastAsia="en-GB"/>
              </w:rPr>
              <w:t xml:space="preserve">Victor Gânsac, Președinte CA, </w:t>
            </w:r>
            <w:proofErr w:type="spellStart"/>
            <w:r w:rsidRPr="00A001B4">
              <w:rPr>
                <w:rFonts w:cs="Times New Roman"/>
                <w:i/>
                <w:sz w:val="22"/>
                <w:szCs w:val="22"/>
                <w:lang w:eastAsia="en-GB"/>
              </w:rPr>
              <w:t>Safetech</w:t>
            </w:r>
            <w:proofErr w:type="spellEnd"/>
            <w:r w:rsidRPr="00A001B4">
              <w:rPr>
                <w:rFonts w:cs="Times New Roman"/>
                <w:i/>
                <w:sz w:val="22"/>
                <w:szCs w:val="22"/>
                <w:lang w:eastAsia="en-GB"/>
              </w:rPr>
              <w:t xml:space="preserve"> </w:t>
            </w:r>
            <w:proofErr w:type="spellStart"/>
            <w:r w:rsidRPr="00A001B4">
              <w:rPr>
                <w:rFonts w:cs="Times New Roman"/>
                <w:i/>
                <w:sz w:val="22"/>
                <w:szCs w:val="22"/>
                <w:lang w:eastAsia="en-GB"/>
              </w:rPr>
              <w:t>Innovations</w:t>
            </w:r>
            <w:proofErr w:type="spellEnd"/>
            <w:r w:rsidRPr="00A001B4">
              <w:rPr>
                <w:rFonts w:cs="Times New Roman"/>
                <w:i/>
                <w:sz w:val="22"/>
                <w:szCs w:val="22"/>
                <w:lang w:eastAsia="en-GB"/>
              </w:rPr>
              <w:t xml:space="preserve"> SA</w:t>
            </w:r>
          </w:p>
          <w:p w14:paraId="6705E5C6" w14:textId="5017B3C7" w:rsidR="00632554" w:rsidRPr="00A001B4" w:rsidRDefault="005973E4">
            <w:pPr>
              <w:tabs>
                <w:tab w:val="left" w:pos="851"/>
              </w:tabs>
              <w:adjustRightInd w:val="0"/>
              <w:contextualSpacing/>
              <w:rPr>
                <w:rFonts w:cs="Times New Roman"/>
                <w:i/>
                <w:sz w:val="22"/>
                <w:szCs w:val="22"/>
                <w:lang w:eastAsia="en-GB"/>
              </w:rPr>
            </w:pPr>
            <w:r w:rsidRPr="00A001B4">
              <w:rPr>
                <w:rFonts w:cs="Times New Roman"/>
                <w:i/>
                <w:sz w:val="22"/>
                <w:szCs w:val="22"/>
                <w:lang w:eastAsia="en-GB"/>
              </w:rPr>
              <w:t xml:space="preserve">Irina Stoenescu, </w:t>
            </w:r>
            <w:proofErr w:type="spellStart"/>
            <w:r w:rsidRPr="00A001B4">
              <w:rPr>
                <w:rFonts w:cs="Times New Roman"/>
                <w:i/>
                <w:sz w:val="22"/>
                <w:szCs w:val="22"/>
                <w:lang w:eastAsia="en-GB"/>
              </w:rPr>
              <w:t>Sales</w:t>
            </w:r>
            <w:proofErr w:type="spellEnd"/>
            <w:r w:rsidRPr="00A001B4">
              <w:rPr>
                <w:rFonts w:cs="Times New Roman"/>
                <w:i/>
                <w:sz w:val="22"/>
                <w:szCs w:val="22"/>
                <w:lang w:eastAsia="en-GB"/>
              </w:rPr>
              <w:t xml:space="preserve"> Manager, Software </w:t>
            </w:r>
            <w:proofErr w:type="spellStart"/>
            <w:r w:rsidRPr="00A001B4">
              <w:rPr>
                <w:rFonts w:cs="Times New Roman"/>
                <w:i/>
                <w:sz w:val="22"/>
                <w:szCs w:val="22"/>
                <w:lang w:eastAsia="en-GB"/>
              </w:rPr>
              <w:t>Imagination</w:t>
            </w:r>
            <w:proofErr w:type="spellEnd"/>
            <w:r w:rsidRPr="00A001B4">
              <w:rPr>
                <w:rFonts w:cs="Times New Roman"/>
                <w:i/>
                <w:sz w:val="22"/>
                <w:szCs w:val="22"/>
                <w:lang w:eastAsia="en-GB"/>
              </w:rPr>
              <w:t xml:space="preserve"> &amp; Vision</w:t>
            </w:r>
            <w:r w:rsidR="00922B6D" w:rsidRPr="00A001B4">
              <w:rPr>
                <w:rFonts w:cs="Times New Roman"/>
                <w:i/>
                <w:sz w:val="22"/>
                <w:szCs w:val="22"/>
                <w:lang w:eastAsia="en-GB"/>
              </w:rPr>
              <w:t xml:space="preserve"> SRL</w:t>
            </w:r>
          </w:p>
          <w:p w14:paraId="7790D0D9" w14:textId="4CC302CD" w:rsidR="005973E4" w:rsidRPr="00A001B4" w:rsidRDefault="005973E4">
            <w:pPr>
              <w:tabs>
                <w:tab w:val="left" w:pos="851"/>
              </w:tabs>
              <w:adjustRightInd w:val="0"/>
              <w:contextualSpacing/>
              <w:rPr>
                <w:rFonts w:cs="Times New Roman"/>
                <w:i/>
                <w:sz w:val="22"/>
                <w:szCs w:val="22"/>
                <w:lang w:eastAsia="en-GB"/>
              </w:rPr>
            </w:pPr>
            <w:r w:rsidRPr="00A001B4">
              <w:rPr>
                <w:rFonts w:cs="Times New Roman"/>
                <w:i/>
                <w:sz w:val="22"/>
                <w:szCs w:val="22"/>
                <w:lang w:eastAsia="en-GB"/>
              </w:rPr>
              <w:t xml:space="preserve">Bogdan </w:t>
            </w:r>
            <w:proofErr w:type="spellStart"/>
            <w:r w:rsidRPr="00A001B4">
              <w:rPr>
                <w:rFonts w:cs="Times New Roman"/>
                <w:i/>
                <w:sz w:val="22"/>
                <w:szCs w:val="22"/>
                <w:lang w:eastAsia="en-GB"/>
              </w:rPr>
              <w:t>Mărgescu</w:t>
            </w:r>
            <w:proofErr w:type="spellEnd"/>
            <w:r w:rsidRPr="00A001B4">
              <w:rPr>
                <w:rFonts w:cs="Times New Roman"/>
                <w:i/>
                <w:sz w:val="22"/>
                <w:szCs w:val="22"/>
                <w:lang w:eastAsia="en-GB"/>
              </w:rPr>
              <w:t xml:space="preserve">, CTO, </w:t>
            </w:r>
            <w:proofErr w:type="spellStart"/>
            <w:r w:rsidRPr="00A001B4">
              <w:rPr>
                <w:rFonts w:cs="Times New Roman"/>
                <w:i/>
                <w:sz w:val="22"/>
                <w:szCs w:val="22"/>
                <w:lang w:eastAsia="en-GB"/>
              </w:rPr>
              <w:t>Evotech</w:t>
            </w:r>
            <w:proofErr w:type="spellEnd"/>
            <w:r w:rsidRPr="00A001B4">
              <w:rPr>
                <w:rFonts w:cs="Times New Roman"/>
                <w:i/>
                <w:sz w:val="22"/>
                <w:szCs w:val="22"/>
                <w:lang w:eastAsia="en-GB"/>
              </w:rPr>
              <w:t xml:space="preserve"> IT</w:t>
            </w:r>
            <w:r w:rsidR="00922B6D" w:rsidRPr="00A001B4">
              <w:rPr>
                <w:rFonts w:cs="Times New Roman"/>
                <w:i/>
                <w:sz w:val="22"/>
                <w:szCs w:val="22"/>
                <w:lang w:eastAsia="en-GB"/>
              </w:rPr>
              <w:t xml:space="preserve"> SRL</w:t>
            </w:r>
          </w:p>
          <w:p w14:paraId="39A676AE" w14:textId="787E8EE7" w:rsidR="005973E4" w:rsidRPr="00A001B4" w:rsidRDefault="005973E4">
            <w:pPr>
              <w:tabs>
                <w:tab w:val="left" w:pos="851"/>
              </w:tabs>
              <w:adjustRightInd w:val="0"/>
              <w:contextualSpacing/>
              <w:rPr>
                <w:rFonts w:cs="Times New Roman"/>
                <w:i/>
                <w:sz w:val="22"/>
                <w:szCs w:val="22"/>
                <w:lang w:eastAsia="en-GB"/>
              </w:rPr>
            </w:pPr>
            <w:r w:rsidRPr="00A001B4">
              <w:rPr>
                <w:rFonts w:cs="Times New Roman"/>
                <w:i/>
                <w:sz w:val="22"/>
                <w:szCs w:val="22"/>
                <w:lang w:eastAsia="en-GB"/>
              </w:rPr>
              <w:t>Cristina Luca, COO, IT Med</w:t>
            </w:r>
            <w:r w:rsidR="00922B6D" w:rsidRPr="00A001B4">
              <w:rPr>
                <w:rFonts w:cs="Times New Roman"/>
                <w:i/>
                <w:sz w:val="22"/>
                <w:szCs w:val="22"/>
                <w:lang w:eastAsia="en-GB"/>
              </w:rPr>
              <w:t xml:space="preserve"> SRL</w:t>
            </w:r>
          </w:p>
        </w:tc>
      </w:tr>
      <w:tr w:rsidR="00EF4BA9" w:rsidRPr="00A001B4" w14:paraId="35B7E636" w14:textId="77777777">
        <w:tc>
          <w:tcPr>
            <w:tcW w:w="4644" w:type="dxa"/>
          </w:tcPr>
          <w:p w14:paraId="6F462504" w14:textId="77777777" w:rsidR="00B42622" w:rsidRPr="00A001B4" w:rsidRDefault="00B42622">
            <w:pPr>
              <w:tabs>
                <w:tab w:val="left" w:pos="851"/>
              </w:tabs>
              <w:adjustRightInd w:val="0"/>
              <w:contextualSpacing/>
              <w:rPr>
                <w:rFonts w:eastAsia="Calibri" w:cs="Times New Roman"/>
                <w:sz w:val="22"/>
                <w:szCs w:val="22"/>
              </w:rPr>
            </w:pPr>
            <w:r w:rsidRPr="00A001B4">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w:t>
            </w:r>
            <w:proofErr w:type="spellStart"/>
            <w:r w:rsidRPr="00A001B4">
              <w:rPr>
                <w:rFonts w:cs="Times New Roman"/>
                <w:i/>
                <w:sz w:val="22"/>
                <w:szCs w:val="22"/>
                <w:lang w:eastAsia="en-GB"/>
              </w:rPr>
              <w:t>stopping</w:t>
            </w:r>
            <w:proofErr w:type="spellEnd"/>
            <w:r w:rsidRPr="00A001B4">
              <w:rPr>
                <w:rFonts w:cs="Times New Roman"/>
                <w:i/>
                <w:sz w:val="22"/>
                <w:szCs w:val="22"/>
                <w:lang w:eastAsia="en-GB"/>
              </w:rPr>
              <w:t xml:space="preserve"> și management al calității la nivel organizațional.</w:t>
            </w:r>
          </w:p>
          <w:p w14:paraId="0F4BE306" w14:textId="77777777" w:rsidR="007B6230" w:rsidRPr="00A001B4" w:rsidRDefault="007B6230" w:rsidP="007B6230">
            <w:pPr>
              <w:tabs>
                <w:tab w:val="left" w:pos="851"/>
              </w:tabs>
              <w:adjustRightInd w:val="0"/>
              <w:contextualSpacing/>
              <w:rPr>
                <w:rFonts w:cs="Times New Roman"/>
                <w:i/>
                <w:sz w:val="22"/>
                <w:szCs w:val="22"/>
                <w:lang w:eastAsia="en-GB"/>
              </w:rPr>
            </w:pPr>
          </w:p>
          <w:p w14:paraId="6D511453"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1. Documentarea proceselor și standardizarea livrabilelor</w:t>
            </w:r>
          </w:p>
          <w:p w14:paraId="5A85A85D" w14:textId="77777777" w:rsidR="007B6230" w:rsidRPr="00A001B4" w:rsidRDefault="007B6230" w:rsidP="007B6230">
            <w:pPr>
              <w:tabs>
                <w:tab w:val="left" w:pos="851"/>
              </w:tabs>
              <w:adjustRightInd w:val="0"/>
              <w:contextualSpacing/>
              <w:rPr>
                <w:rFonts w:cs="Times New Roman"/>
                <w:i/>
                <w:sz w:val="22"/>
                <w:szCs w:val="22"/>
                <w:lang w:eastAsia="en-GB"/>
              </w:rPr>
            </w:pPr>
          </w:p>
          <w:p w14:paraId="5498ED7F"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A001B4" w:rsidRDefault="007B6230" w:rsidP="007B6230">
            <w:pPr>
              <w:tabs>
                <w:tab w:val="left" w:pos="851"/>
              </w:tabs>
              <w:adjustRightInd w:val="0"/>
              <w:contextualSpacing/>
              <w:rPr>
                <w:rFonts w:cs="Times New Roman"/>
                <w:i/>
                <w:sz w:val="22"/>
                <w:szCs w:val="22"/>
                <w:lang w:eastAsia="en-GB"/>
              </w:rPr>
            </w:pPr>
          </w:p>
          <w:p w14:paraId="594622D3"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proceduri operaționale interne;</w:t>
            </w:r>
          </w:p>
          <w:p w14:paraId="72B2DF27" w14:textId="77777777" w:rsidR="007B6230" w:rsidRPr="00A001B4" w:rsidRDefault="007B6230" w:rsidP="007B6230">
            <w:pPr>
              <w:tabs>
                <w:tab w:val="left" w:pos="851"/>
              </w:tabs>
              <w:adjustRightInd w:val="0"/>
              <w:contextualSpacing/>
              <w:rPr>
                <w:rFonts w:cs="Times New Roman"/>
                <w:i/>
                <w:sz w:val="22"/>
                <w:szCs w:val="22"/>
                <w:lang w:eastAsia="en-GB"/>
              </w:rPr>
            </w:pPr>
          </w:p>
          <w:p w14:paraId="5327C797"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metodologii de lucru și ghiduri tehnice;</w:t>
            </w:r>
          </w:p>
          <w:p w14:paraId="3820BF67" w14:textId="77777777" w:rsidR="007B6230" w:rsidRPr="00A001B4" w:rsidRDefault="007B6230" w:rsidP="007B6230">
            <w:pPr>
              <w:tabs>
                <w:tab w:val="left" w:pos="851"/>
              </w:tabs>
              <w:adjustRightInd w:val="0"/>
              <w:contextualSpacing/>
              <w:rPr>
                <w:rFonts w:cs="Times New Roman"/>
                <w:i/>
                <w:sz w:val="22"/>
                <w:szCs w:val="22"/>
                <w:lang w:eastAsia="en-GB"/>
              </w:rPr>
            </w:pPr>
          </w:p>
          <w:p w14:paraId="5B5B9A33"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șabloane pentru livrabile, rapoarte și documentații;</w:t>
            </w:r>
          </w:p>
          <w:p w14:paraId="643770D0" w14:textId="77777777" w:rsidR="007B6230" w:rsidRPr="00A001B4" w:rsidRDefault="007B6230" w:rsidP="007B6230">
            <w:pPr>
              <w:tabs>
                <w:tab w:val="left" w:pos="851"/>
              </w:tabs>
              <w:adjustRightInd w:val="0"/>
              <w:contextualSpacing/>
              <w:rPr>
                <w:rFonts w:cs="Times New Roman"/>
                <w:i/>
                <w:sz w:val="22"/>
                <w:szCs w:val="22"/>
                <w:lang w:eastAsia="en-GB"/>
              </w:rPr>
            </w:pPr>
          </w:p>
          <w:p w14:paraId="3DEFD70B" w14:textId="77777777" w:rsidR="007B6230" w:rsidRPr="00A001B4" w:rsidRDefault="007B6230" w:rsidP="007B6230">
            <w:pPr>
              <w:tabs>
                <w:tab w:val="left" w:pos="851"/>
              </w:tabs>
              <w:adjustRightInd w:val="0"/>
              <w:contextualSpacing/>
              <w:rPr>
                <w:rFonts w:cs="Times New Roman"/>
                <w:i/>
                <w:sz w:val="22"/>
                <w:szCs w:val="22"/>
                <w:lang w:eastAsia="en-GB"/>
              </w:rPr>
            </w:pPr>
            <w:proofErr w:type="spellStart"/>
            <w:r w:rsidRPr="00A001B4">
              <w:rPr>
                <w:rFonts w:cs="Times New Roman"/>
                <w:i/>
                <w:sz w:val="22"/>
                <w:szCs w:val="22"/>
                <w:lang w:eastAsia="en-GB"/>
              </w:rPr>
              <w:t>check</w:t>
            </w:r>
            <w:proofErr w:type="spellEnd"/>
            <w:r w:rsidRPr="00A001B4">
              <w:rPr>
                <w:rFonts w:cs="Times New Roman"/>
                <w:i/>
                <w:sz w:val="22"/>
                <w:szCs w:val="22"/>
                <w:lang w:eastAsia="en-GB"/>
              </w:rPr>
              <w:t>-</w:t>
            </w:r>
            <w:proofErr w:type="spellStart"/>
            <w:r w:rsidRPr="00A001B4">
              <w:rPr>
                <w:rFonts w:cs="Times New Roman"/>
                <w:i/>
                <w:sz w:val="22"/>
                <w:szCs w:val="22"/>
                <w:lang w:eastAsia="en-GB"/>
              </w:rPr>
              <w:t>list</w:t>
            </w:r>
            <w:proofErr w:type="spellEnd"/>
            <w:r w:rsidRPr="00A001B4">
              <w:rPr>
                <w:rFonts w:cs="Times New Roman"/>
                <w:i/>
                <w:sz w:val="22"/>
                <w:szCs w:val="22"/>
                <w:lang w:eastAsia="en-GB"/>
              </w:rPr>
              <w:t>-uri de verificare a conformității.</w:t>
            </w:r>
          </w:p>
          <w:p w14:paraId="3519A806" w14:textId="77777777" w:rsidR="007B6230" w:rsidRPr="00A001B4" w:rsidRDefault="007B6230" w:rsidP="007B6230">
            <w:pPr>
              <w:tabs>
                <w:tab w:val="left" w:pos="851"/>
              </w:tabs>
              <w:adjustRightInd w:val="0"/>
              <w:contextualSpacing/>
              <w:rPr>
                <w:rFonts w:cs="Times New Roman"/>
                <w:i/>
                <w:sz w:val="22"/>
                <w:szCs w:val="22"/>
                <w:lang w:eastAsia="en-GB"/>
              </w:rPr>
            </w:pPr>
          </w:p>
          <w:p w14:paraId="344FBEA7"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A001B4" w:rsidRDefault="007B6230" w:rsidP="007B6230">
            <w:pPr>
              <w:tabs>
                <w:tab w:val="left" w:pos="851"/>
              </w:tabs>
              <w:adjustRightInd w:val="0"/>
              <w:contextualSpacing/>
              <w:rPr>
                <w:rFonts w:cs="Times New Roman"/>
                <w:i/>
                <w:sz w:val="22"/>
                <w:szCs w:val="22"/>
                <w:lang w:eastAsia="en-GB"/>
              </w:rPr>
            </w:pPr>
          </w:p>
          <w:p w14:paraId="4B7D9577"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2. Sisteme de management al documentelor și al cunoștințelor</w:t>
            </w:r>
          </w:p>
          <w:p w14:paraId="2BDBE25B" w14:textId="77777777" w:rsidR="007B6230" w:rsidRPr="00A001B4" w:rsidRDefault="007B6230" w:rsidP="007B6230">
            <w:pPr>
              <w:tabs>
                <w:tab w:val="left" w:pos="851"/>
              </w:tabs>
              <w:adjustRightInd w:val="0"/>
              <w:contextualSpacing/>
              <w:rPr>
                <w:rFonts w:cs="Times New Roman"/>
                <w:i/>
                <w:sz w:val="22"/>
                <w:szCs w:val="22"/>
                <w:lang w:eastAsia="en-GB"/>
              </w:rPr>
            </w:pPr>
          </w:p>
          <w:p w14:paraId="2D8774A8"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A001B4" w:rsidRDefault="007B6230" w:rsidP="007B6230">
            <w:pPr>
              <w:tabs>
                <w:tab w:val="left" w:pos="851"/>
              </w:tabs>
              <w:adjustRightInd w:val="0"/>
              <w:contextualSpacing/>
              <w:rPr>
                <w:rFonts w:cs="Times New Roman"/>
                <w:i/>
                <w:sz w:val="22"/>
                <w:szCs w:val="22"/>
                <w:lang w:eastAsia="en-GB"/>
              </w:rPr>
            </w:pPr>
          </w:p>
          <w:p w14:paraId="6798CD6D"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stocarea centralizată a documentațiilor tehnice și funcționale;</w:t>
            </w:r>
          </w:p>
          <w:p w14:paraId="6C0DB16D" w14:textId="77777777" w:rsidR="007B6230" w:rsidRPr="00A001B4" w:rsidRDefault="007B6230" w:rsidP="007B6230">
            <w:pPr>
              <w:tabs>
                <w:tab w:val="left" w:pos="851"/>
              </w:tabs>
              <w:adjustRightInd w:val="0"/>
              <w:contextualSpacing/>
              <w:rPr>
                <w:rFonts w:cs="Times New Roman"/>
                <w:i/>
                <w:sz w:val="22"/>
                <w:szCs w:val="22"/>
                <w:lang w:eastAsia="en-GB"/>
              </w:rPr>
            </w:pPr>
          </w:p>
          <w:p w14:paraId="645C92D7" w14:textId="77777777" w:rsidR="007B6230" w:rsidRPr="00A001B4" w:rsidRDefault="007B6230" w:rsidP="007B6230">
            <w:pPr>
              <w:tabs>
                <w:tab w:val="left" w:pos="851"/>
              </w:tabs>
              <w:adjustRightInd w:val="0"/>
              <w:contextualSpacing/>
              <w:rPr>
                <w:rFonts w:cs="Times New Roman"/>
                <w:i/>
                <w:sz w:val="22"/>
                <w:szCs w:val="22"/>
                <w:lang w:eastAsia="en-GB"/>
              </w:rPr>
            </w:pPr>
            <w:proofErr w:type="spellStart"/>
            <w:r w:rsidRPr="00A001B4">
              <w:rPr>
                <w:rFonts w:cs="Times New Roman"/>
                <w:i/>
                <w:sz w:val="22"/>
                <w:szCs w:val="22"/>
                <w:lang w:eastAsia="en-GB"/>
              </w:rPr>
              <w:t>versionarea</w:t>
            </w:r>
            <w:proofErr w:type="spellEnd"/>
            <w:r w:rsidRPr="00A001B4">
              <w:rPr>
                <w:rFonts w:cs="Times New Roman"/>
                <w:i/>
                <w:sz w:val="22"/>
                <w:szCs w:val="22"/>
                <w:lang w:eastAsia="en-GB"/>
              </w:rPr>
              <w:t xml:space="preserve"> și istoricul modificărilor;</w:t>
            </w:r>
          </w:p>
          <w:p w14:paraId="4E7A1FB1" w14:textId="77777777" w:rsidR="007B6230" w:rsidRPr="00A001B4" w:rsidRDefault="007B6230" w:rsidP="007B6230">
            <w:pPr>
              <w:tabs>
                <w:tab w:val="left" w:pos="851"/>
              </w:tabs>
              <w:adjustRightInd w:val="0"/>
              <w:contextualSpacing/>
              <w:rPr>
                <w:rFonts w:cs="Times New Roman"/>
                <w:i/>
                <w:sz w:val="22"/>
                <w:szCs w:val="22"/>
                <w:lang w:eastAsia="en-GB"/>
              </w:rPr>
            </w:pPr>
          </w:p>
          <w:p w14:paraId="3E1E9E1F"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acces controlat pe roluri și responsabilități;</w:t>
            </w:r>
          </w:p>
          <w:p w14:paraId="37A4D66A" w14:textId="77777777" w:rsidR="007B6230" w:rsidRPr="00A001B4" w:rsidRDefault="007B6230" w:rsidP="007B6230">
            <w:pPr>
              <w:tabs>
                <w:tab w:val="left" w:pos="851"/>
              </w:tabs>
              <w:adjustRightInd w:val="0"/>
              <w:contextualSpacing/>
              <w:rPr>
                <w:rFonts w:cs="Times New Roman"/>
                <w:i/>
                <w:sz w:val="22"/>
                <w:szCs w:val="22"/>
                <w:lang w:eastAsia="en-GB"/>
              </w:rPr>
            </w:pPr>
          </w:p>
          <w:p w14:paraId="49C28177"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arhivarea informațiilor relevante pe termen lung.</w:t>
            </w:r>
          </w:p>
          <w:p w14:paraId="45ED8DB8" w14:textId="77777777" w:rsidR="007B6230" w:rsidRPr="00A001B4" w:rsidRDefault="007B6230" w:rsidP="007B6230">
            <w:pPr>
              <w:tabs>
                <w:tab w:val="left" w:pos="851"/>
              </w:tabs>
              <w:adjustRightInd w:val="0"/>
              <w:contextualSpacing/>
              <w:rPr>
                <w:rFonts w:cs="Times New Roman"/>
                <w:i/>
                <w:sz w:val="22"/>
                <w:szCs w:val="22"/>
                <w:lang w:eastAsia="en-GB"/>
              </w:rPr>
            </w:pPr>
          </w:p>
          <w:p w14:paraId="45629D5E"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Aceste sisteme constituie o bază de cunoștințe accesibilă echipei implicate în Contract și personalului de back-</w:t>
            </w:r>
            <w:proofErr w:type="spellStart"/>
            <w:r w:rsidRPr="00A001B4">
              <w:rPr>
                <w:rFonts w:cs="Times New Roman"/>
                <w:i/>
                <w:sz w:val="22"/>
                <w:szCs w:val="22"/>
                <w:lang w:eastAsia="en-GB"/>
              </w:rPr>
              <w:t>stopping</w:t>
            </w:r>
            <w:proofErr w:type="spellEnd"/>
            <w:r w:rsidRPr="00A001B4">
              <w:rPr>
                <w:rFonts w:cs="Times New Roman"/>
                <w:i/>
                <w:sz w:val="22"/>
                <w:szCs w:val="22"/>
                <w:lang w:eastAsia="en-GB"/>
              </w:rPr>
              <w:t>.</w:t>
            </w:r>
          </w:p>
          <w:p w14:paraId="733BEA99" w14:textId="77777777" w:rsidR="007B6230" w:rsidRPr="00A001B4" w:rsidRDefault="007B6230" w:rsidP="007B6230">
            <w:pPr>
              <w:tabs>
                <w:tab w:val="left" w:pos="851"/>
              </w:tabs>
              <w:adjustRightInd w:val="0"/>
              <w:contextualSpacing/>
              <w:rPr>
                <w:rFonts w:cs="Times New Roman"/>
                <w:i/>
                <w:sz w:val="22"/>
                <w:szCs w:val="22"/>
                <w:lang w:eastAsia="en-GB"/>
              </w:rPr>
            </w:pPr>
          </w:p>
          <w:p w14:paraId="5CA3EC69"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3. Transferul și diseminarea cunoștințelor</w:t>
            </w:r>
          </w:p>
          <w:p w14:paraId="17B16984" w14:textId="77777777" w:rsidR="007B6230" w:rsidRPr="00A001B4" w:rsidRDefault="007B6230" w:rsidP="007B6230">
            <w:pPr>
              <w:tabs>
                <w:tab w:val="left" w:pos="851"/>
              </w:tabs>
              <w:adjustRightInd w:val="0"/>
              <w:contextualSpacing/>
              <w:rPr>
                <w:rFonts w:cs="Times New Roman"/>
                <w:i/>
                <w:sz w:val="22"/>
                <w:szCs w:val="22"/>
                <w:lang w:eastAsia="en-GB"/>
              </w:rPr>
            </w:pPr>
          </w:p>
          <w:p w14:paraId="0C29999D"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Pentru valorificarea cunoștințelor acumulate, Ofertantul aplică mecanisme de transfer intern, precum:</w:t>
            </w:r>
          </w:p>
          <w:p w14:paraId="32F6D967" w14:textId="77777777" w:rsidR="007B6230" w:rsidRPr="00A001B4" w:rsidRDefault="007B6230" w:rsidP="007B6230">
            <w:pPr>
              <w:tabs>
                <w:tab w:val="left" w:pos="851"/>
              </w:tabs>
              <w:adjustRightInd w:val="0"/>
              <w:contextualSpacing/>
              <w:rPr>
                <w:rFonts w:cs="Times New Roman"/>
                <w:i/>
                <w:sz w:val="22"/>
                <w:szCs w:val="22"/>
                <w:lang w:eastAsia="en-GB"/>
              </w:rPr>
            </w:pPr>
          </w:p>
          <w:p w14:paraId="42FF1531"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sesiuni periodice de aliniere tehnică și operațională;</w:t>
            </w:r>
          </w:p>
          <w:p w14:paraId="4EDCCB4C" w14:textId="77777777" w:rsidR="007B6230" w:rsidRPr="00A001B4" w:rsidRDefault="007B6230" w:rsidP="007B6230">
            <w:pPr>
              <w:tabs>
                <w:tab w:val="left" w:pos="851"/>
              </w:tabs>
              <w:adjustRightInd w:val="0"/>
              <w:contextualSpacing/>
              <w:rPr>
                <w:rFonts w:cs="Times New Roman"/>
                <w:i/>
                <w:sz w:val="22"/>
                <w:szCs w:val="22"/>
                <w:lang w:eastAsia="en-GB"/>
              </w:rPr>
            </w:pPr>
          </w:p>
          <w:p w14:paraId="076FFBED"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documentarea lecțiilor învățate în urma activităților desfășurate;</w:t>
            </w:r>
          </w:p>
          <w:p w14:paraId="6E207A5A" w14:textId="77777777" w:rsidR="007B6230" w:rsidRPr="00A001B4" w:rsidRDefault="007B6230" w:rsidP="007B6230">
            <w:pPr>
              <w:tabs>
                <w:tab w:val="left" w:pos="851"/>
              </w:tabs>
              <w:adjustRightInd w:val="0"/>
              <w:contextualSpacing/>
              <w:rPr>
                <w:rFonts w:cs="Times New Roman"/>
                <w:i/>
                <w:sz w:val="22"/>
                <w:szCs w:val="22"/>
                <w:lang w:eastAsia="en-GB"/>
              </w:rPr>
            </w:pPr>
          </w:p>
          <w:p w14:paraId="6F02C4EE"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suport din partea personalului cu experiență pentru membrii noi ai echipei;</w:t>
            </w:r>
          </w:p>
          <w:p w14:paraId="5849D06D" w14:textId="77777777" w:rsidR="007B6230" w:rsidRPr="00A001B4" w:rsidRDefault="007B6230" w:rsidP="007B6230">
            <w:pPr>
              <w:tabs>
                <w:tab w:val="left" w:pos="851"/>
              </w:tabs>
              <w:adjustRightInd w:val="0"/>
              <w:contextualSpacing/>
              <w:rPr>
                <w:rFonts w:cs="Times New Roman"/>
                <w:i/>
                <w:sz w:val="22"/>
                <w:szCs w:val="22"/>
                <w:lang w:eastAsia="en-GB"/>
              </w:rPr>
            </w:pPr>
          </w:p>
          <w:p w14:paraId="22CDCA14"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utilizarea bunelor practici rezultate din proiecte similare.</w:t>
            </w:r>
          </w:p>
          <w:p w14:paraId="4BCE2AFF" w14:textId="77777777" w:rsidR="007B6230" w:rsidRPr="00A001B4" w:rsidRDefault="007B6230" w:rsidP="007B6230">
            <w:pPr>
              <w:tabs>
                <w:tab w:val="left" w:pos="851"/>
              </w:tabs>
              <w:adjustRightInd w:val="0"/>
              <w:contextualSpacing/>
              <w:rPr>
                <w:rFonts w:cs="Times New Roman"/>
                <w:i/>
                <w:sz w:val="22"/>
                <w:szCs w:val="22"/>
                <w:lang w:eastAsia="en-GB"/>
              </w:rPr>
            </w:pPr>
          </w:p>
          <w:p w14:paraId="3F544849"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A001B4" w:rsidRDefault="007B6230" w:rsidP="007B6230">
            <w:pPr>
              <w:tabs>
                <w:tab w:val="left" w:pos="851"/>
              </w:tabs>
              <w:adjustRightInd w:val="0"/>
              <w:contextualSpacing/>
              <w:rPr>
                <w:rFonts w:cs="Times New Roman"/>
                <w:i/>
                <w:sz w:val="22"/>
                <w:szCs w:val="22"/>
                <w:lang w:eastAsia="en-GB"/>
              </w:rPr>
            </w:pPr>
          </w:p>
          <w:p w14:paraId="258B1F89"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4. Controlul conformității și îmbunătățirea continuă</w:t>
            </w:r>
          </w:p>
          <w:p w14:paraId="65458C68" w14:textId="77777777" w:rsidR="007B6230" w:rsidRPr="00A001B4" w:rsidRDefault="007B6230" w:rsidP="007B6230">
            <w:pPr>
              <w:tabs>
                <w:tab w:val="left" w:pos="851"/>
              </w:tabs>
              <w:adjustRightInd w:val="0"/>
              <w:contextualSpacing/>
              <w:rPr>
                <w:rFonts w:cs="Times New Roman"/>
                <w:i/>
                <w:sz w:val="22"/>
                <w:szCs w:val="22"/>
                <w:lang w:eastAsia="en-GB"/>
              </w:rPr>
            </w:pPr>
          </w:p>
          <w:p w14:paraId="3828501E"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Ofertantul utilizează instrumente de control al conformității serviciilor și rezultatelor livrate, prin:</w:t>
            </w:r>
          </w:p>
          <w:p w14:paraId="7D965CAC" w14:textId="77777777" w:rsidR="007B6230" w:rsidRPr="00A001B4" w:rsidRDefault="007B6230" w:rsidP="007B6230">
            <w:pPr>
              <w:tabs>
                <w:tab w:val="left" w:pos="851"/>
              </w:tabs>
              <w:adjustRightInd w:val="0"/>
              <w:contextualSpacing/>
              <w:rPr>
                <w:rFonts w:cs="Times New Roman"/>
                <w:i/>
                <w:sz w:val="22"/>
                <w:szCs w:val="22"/>
                <w:lang w:eastAsia="en-GB"/>
              </w:rPr>
            </w:pPr>
          </w:p>
          <w:p w14:paraId="0C6E2128"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revizuiri interne ale livrabilelor;</w:t>
            </w:r>
          </w:p>
          <w:p w14:paraId="77FAB9F2" w14:textId="77777777" w:rsidR="007B6230" w:rsidRPr="00A001B4" w:rsidRDefault="007B6230" w:rsidP="007B6230">
            <w:pPr>
              <w:tabs>
                <w:tab w:val="left" w:pos="851"/>
              </w:tabs>
              <w:adjustRightInd w:val="0"/>
              <w:contextualSpacing/>
              <w:rPr>
                <w:rFonts w:cs="Times New Roman"/>
                <w:i/>
                <w:sz w:val="22"/>
                <w:szCs w:val="22"/>
                <w:lang w:eastAsia="en-GB"/>
              </w:rPr>
            </w:pPr>
          </w:p>
          <w:p w14:paraId="68BC5E84"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verificarea respectării cerințelor contractuale și a specificațiilor tehnice;</w:t>
            </w:r>
          </w:p>
          <w:p w14:paraId="1D82D37C" w14:textId="77777777" w:rsidR="007B6230" w:rsidRPr="00A001B4" w:rsidRDefault="007B6230" w:rsidP="007B6230">
            <w:pPr>
              <w:tabs>
                <w:tab w:val="left" w:pos="851"/>
              </w:tabs>
              <w:adjustRightInd w:val="0"/>
              <w:contextualSpacing/>
              <w:rPr>
                <w:rFonts w:cs="Times New Roman"/>
                <w:i/>
                <w:sz w:val="22"/>
                <w:szCs w:val="22"/>
                <w:lang w:eastAsia="en-GB"/>
              </w:rPr>
            </w:pPr>
          </w:p>
          <w:p w14:paraId="3EF7F43E"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evidențierea neconformităților și definirea măsurilor corective;</w:t>
            </w:r>
          </w:p>
          <w:p w14:paraId="4961D134" w14:textId="77777777" w:rsidR="007B6230" w:rsidRPr="00A001B4" w:rsidRDefault="007B6230" w:rsidP="007B6230">
            <w:pPr>
              <w:tabs>
                <w:tab w:val="left" w:pos="851"/>
              </w:tabs>
              <w:adjustRightInd w:val="0"/>
              <w:contextualSpacing/>
              <w:rPr>
                <w:rFonts w:cs="Times New Roman"/>
                <w:i/>
                <w:sz w:val="22"/>
                <w:szCs w:val="22"/>
                <w:lang w:eastAsia="en-GB"/>
              </w:rPr>
            </w:pPr>
          </w:p>
          <w:p w14:paraId="48A39A32"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monitorizarea aplicării acțiunilor de îmbunătățire.</w:t>
            </w:r>
          </w:p>
          <w:p w14:paraId="475F55FE" w14:textId="77777777" w:rsidR="007B6230" w:rsidRPr="00A001B4" w:rsidRDefault="007B6230" w:rsidP="007B6230">
            <w:pPr>
              <w:tabs>
                <w:tab w:val="left" w:pos="851"/>
              </w:tabs>
              <w:adjustRightInd w:val="0"/>
              <w:contextualSpacing/>
              <w:rPr>
                <w:rFonts w:cs="Times New Roman"/>
                <w:i/>
                <w:sz w:val="22"/>
                <w:szCs w:val="22"/>
                <w:lang w:eastAsia="en-GB"/>
              </w:rPr>
            </w:pPr>
          </w:p>
          <w:p w14:paraId="2F72C558"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A001B4" w:rsidRDefault="007B6230" w:rsidP="007B6230">
            <w:pPr>
              <w:tabs>
                <w:tab w:val="left" w:pos="851"/>
              </w:tabs>
              <w:adjustRightInd w:val="0"/>
              <w:contextualSpacing/>
              <w:rPr>
                <w:rFonts w:cs="Times New Roman"/>
                <w:i/>
                <w:sz w:val="22"/>
                <w:szCs w:val="22"/>
                <w:lang w:eastAsia="en-GB"/>
              </w:rPr>
            </w:pPr>
          </w:p>
          <w:p w14:paraId="475F961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5. Utilizarea instrumentelor informatice de suport</w:t>
            </w:r>
          </w:p>
          <w:p w14:paraId="390CBB8E" w14:textId="77777777" w:rsidR="007B6230" w:rsidRPr="00A001B4" w:rsidRDefault="007B6230" w:rsidP="007B6230">
            <w:pPr>
              <w:tabs>
                <w:tab w:val="left" w:pos="851"/>
              </w:tabs>
              <w:adjustRightInd w:val="0"/>
              <w:contextualSpacing/>
              <w:rPr>
                <w:rFonts w:cs="Times New Roman"/>
                <w:i/>
                <w:sz w:val="22"/>
                <w:szCs w:val="22"/>
                <w:lang w:eastAsia="en-GB"/>
              </w:rPr>
            </w:pPr>
          </w:p>
          <w:p w14:paraId="388404F6"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A001B4" w:rsidRDefault="007B6230" w:rsidP="007B6230">
            <w:pPr>
              <w:tabs>
                <w:tab w:val="left" w:pos="851"/>
              </w:tabs>
              <w:adjustRightInd w:val="0"/>
              <w:contextualSpacing/>
              <w:rPr>
                <w:rFonts w:cs="Times New Roman"/>
                <w:i/>
                <w:sz w:val="22"/>
                <w:szCs w:val="22"/>
                <w:lang w:eastAsia="en-GB"/>
              </w:rPr>
            </w:pPr>
          </w:p>
          <w:p w14:paraId="2FE3A23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platforme de colaborare și partajare a documentelor;</w:t>
            </w:r>
          </w:p>
          <w:p w14:paraId="4AD1C6B5" w14:textId="77777777" w:rsidR="007B6230" w:rsidRPr="00A001B4" w:rsidRDefault="007B6230" w:rsidP="007B6230">
            <w:pPr>
              <w:tabs>
                <w:tab w:val="left" w:pos="851"/>
              </w:tabs>
              <w:adjustRightInd w:val="0"/>
              <w:contextualSpacing/>
              <w:rPr>
                <w:rFonts w:cs="Times New Roman"/>
                <w:i/>
                <w:sz w:val="22"/>
                <w:szCs w:val="22"/>
                <w:lang w:eastAsia="en-GB"/>
              </w:rPr>
            </w:pPr>
          </w:p>
          <w:p w14:paraId="6CC0DB3A"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sisteme de management al proiectelor pentru urmărirea activităților și deciziilor;</w:t>
            </w:r>
          </w:p>
          <w:p w14:paraId="3DA7393B" w14:textId="77777777" w:rsidR="007B6230" w:rsidRPr="00A001B4" w:rsidRDefault="007B6230" w:rsidP="007B6230">
            <w:pPr>
              <w:tabs>
                <w:tab w:val="left" w:pos="851"/>
              </w:tabs>
              <w:adjustRightInd w:val="0"/>
              <w:contextualSpacing/>
              <w:rPr>
                <w:rFonts w:cs="Times New Roman"/>
                <w:i/>
                <w:sz w:val="22"/>
                <w:szCs w:val="22"/>
                <w:lang w:eastAsia="en-GB"/>
              </w:rPr>
            </w:pPr>
          </w:p>
          <w:p w14:paraId="534B5B55"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instrumente de raportare și analiză a performanței.</w:t>
            </w:r>
          </w:p>
          <w:p w14:paraId="0CFBAFFD" w14:textId="77777777" w:rsidR="007B6230" w:rsidRPr="00A001B4" w:rsidRDefault="007B6230" w:rsidP="007B6230">
            <w:pPr>
              <w:tabs>
                <w:tab w:val="left" w:pos="851"/>
              </w:tabs>
              <w:adjustRightInd w:val="0"/>
              <w:contextualSpacing/>
              <w:rPr>
                <w:rFonts w:cs="Times New Roman"/>
                <w:i/>
                <w:sz w:val="22"/>
                <w:szCs w:val="22"/>
                <w:lang w:eastAsia="en-GB"/>
              </w:rPr>
            </w:pPr>
          </w:p>
          <w:p w14:paraId="71070781" w14:textId="2E9B23CD" w:rsidR="00B42622" w:rsidRPr="00A001B4" w:rsidRDefault="007B6230" w:rsidP="007B6230">
            <w:pPr>
              <w:tabs>
                <w:tab w:val="left" w:pos="851"/>
              </w:tabs>
              <w:adjustRightInd w:val="0"/>
              <w:contextualSpacing/>
              <w:rPr>
                <w:rFonts w:cs="Times New Roman"/>
                <w:b/>
                <w:i/>
                <w:sz w:val="22"/>
                <w:szCs w:val="22"/>
                <w:highlight w:val="lightGray"/>
                <w:lang w:eastAsia="en-GB"/>
              </w:rPr>
            </w:pPr>
            <w:r w:rsidRPr="00A001B4">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A001B4" w14:paraId="008CFE74" w14:textId="77777777">
        <w:tc>
          <w:tcPr>
            <w:tcW w:w="4644" w:type="dxa"/>
          </w:tcPr>
          <w:p w14:paraId="6B077351" w14:textId="77777777" w:rsidR="00B42622" w:rsidRPr="00A001B4" w:rsidRDefault="00B42622">
            <w:pPr>
              <w:tabs>
                <w:tab w:val="left" w:pos="851"/>
              </w:tabs>
              <w:adjustRightInd w:val="0"/>
              <w:contextualSpacing/>
              <w:rPr>
                <w:rFonts w:eastAsia="Calibri" w:cs="Times New Roman"/>
                <w:sz w:val="22"/>
                <w:szCs w:val="22"/>
              </w:rPr>
            </w:pPr>
            <w:r w:rsidRPr="00A001B4">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w:t>
            </w:r>
            <w:proofErr w:type="spellStart"/>
            <w:r w:rsidRPr="00A001B4">
              <w:rPr>
                <w:rFonts w:cs="Times New Roman"/>
                <w:i/>
                <w:sz w:val="22"/>
                <w:szCs w:val="22"/>
                <w:lang w:eastAsia="en-GB"/>
              </w:rPr>
              <w:t>stopping</w:t>
            </w:r>
            <w:proofErr w:type="spellEnd"/>
            <w:r w:rsidRPr="00A001B4">
              <w:rPr>
                <w:rFonts w:cs="Times New Roman"/>
                <w:i/>
                <w:sz w:val="22"/>
                <w:szCs w:val="22"/>
                <w:lang w:eastAsia="en-GB"/>
              </w:rPr>
              <w:t xml:space="preserve"> a organizației.</w:t>
            </w:r>
          </w:p>
          <w:p w14:paraId="0E67AF05" w14:textId="77777777" w:rsidR="007B6230" w:rsidRPr="00A001B4" w:rsidRDefault="007B6230" w:rsidP="007B6230">
            <w:pPr>
              <w:tabs>
                <w:tab w:val="left" w:pos="851"/>
              </w:tabs>
              <w:adjustRightInd w:val="0"/>
              <w:contextualSpacing/>
              <w:rPr>
                <w:rFonts w:cs="Times New Roman"/>
                <w:i/>
                <w:sz w:val="22"/>
                <w:szCs w:val="22"/>
                <w:lang w:eastAsia="en-GB"/>
              </w:rPr>
            </w:pPr>
          </w:p>
          <w:p w14:paraId="3AB21CB2"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1. Surse interne de cunoștințe</w:t>
            </w:r>
          </w:p>
          <w:p w14:paraId="5E03B63F" w14:textId="77777777" w:rsidR="007B6230" w:rsidRPr="00A001B4" w:rsidRDefault="007B6230" w:rsidP="007B6230">
            <w:pPr>
              <w:tabs>
                <w:tab w:val="left" w:pos="851"/>
              </w:tabs>
              <w:adjustRightInd w:val="0"/>
              <w:contextualSpacing/>
              <w:rPr>
                <w:rFonts w:cs="Times New Roman"/>
                <w:i/>
                <w:sz w:val="22"/>
                <w:szCs w:val="22"/>
                <w:lang w:eastAsia="en-GB"/>
              </w:rPr>
            </w:pPr>
          </w:p>
          <w:p w14:paraId="4F738A11"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A001B4" w:rsidRDefault="007B6230" w:rsidP="007B6230">
            <w:pPr>
              <w:tabs>
                <w:tab w:val="left" w:pos="851"/>
              </w:tabs>
              <w:adjustRightInd w:val="0"/>
              <w:contextualSpacing/>
              <w:rPr>
                <w:rFonts w:cs="Times New Roman"/>
                <w:i/>
                <w:sz w:val="22"/>
                <w:szCs w:val="22"/>
                <w:lang w:eastAsia="en-GB"/>
              </w:rPr>
            </w:pPr>
          </w:p>
          <w:p w14:paraId="60EF2A42"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Experiența profesională a personalului permanent, dobândită în cadrul proiectelor similare derulate anterior;</w:t>
            </w:r>
          </w:p>
          <w:p w14:paraId="52350177" w14:textId="77777777" w:rsidR="007B6230" w:rsidRPr="00A001B4" w:rsidRDefault="007B6230" w:rsidP="007B6230">
            <w:pPr>
              <w:tabs>
                <w:tab w:val="left" w:pos="851"/>
              </w:tabs>
              <w:adjustRightInd w:val="0"/>
              <w:contextualSpacing/>
              <w:rPr>
                <w:rFonts w:cs="Times New Roman"/>
                <w:i/>
                <w:sz w:val="22"/>
                <w:szCs w:val="22"/>
                <w:lang w:eastAsia="en-GB"/>
              </w:rPr>
            </w:pPr>
          </w:p>
          <w:p w14:paraId="568603C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Documentații interne, metodologii, proceduri operaționale și ghiduri de lucru utilizate în cadrul organizației;</w:t>
            </w:r>
          </w:p>
          <w:p w14:paraId="6E4ACE90" w14:textId="77777777" w:rsidR="007B6230" w:rsidRPr="00A001B4" w:rsidRDefault="007B6230" w:rsidP="007B6230">
            <w:pPr>
              <w:tabs>
                <w:tab w:val="left" w:pos="851"/>
              </w:tabs>
              <w:adjustRightInd w:val="0"/>
              <w:contextualSpacing/>
              <w:rPr>
                <w:rFonts w:cs="Times New Roman"/>
                <w:i/>
                <w:sz w:val="22"/>
                <w:szCs w:val="22"/>
                <w:lang w:eastAsia="en-GB"/>
              </w:rPr>
            </w:pPr>
          </w:p>
          <w:p w14:paraId="46E36725"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Lecții învățate și bune practici rezultate din proiecte finalizate sau în derulare;</w:t>
            </w:r>
          </w:p>
          <w:p w14:paraId="1CF8C172" w14:textId="77777777" w:rsidR="007B6230" w:rsidRPr="00A001B4" w:rsidRDefault="007B6230" w:rsidP="007B6230">
            <w:pPr>
              <w:tabs>
                <w:tab w:val="left" w:pos="851"/>
              </w:tabs>
              <w:adjustRightInd w:val="0"/>
              <w:contextualSpacing/>
              <w:rPr>
                <w:rFonts w:cs="Times New Roman"/>
                <w:i/>
                <w:sz w:val="22"/>
                <w:szCs w:val="22"/>
                <w:lang w:eastAsia="en-GB"/>
              </w:rPr>
            </w:pPr>
          </w:p>
          <w:p w14:paraId="0E22057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Arhive de proiect, care includ livrabile, rapoarte, decizii și soluții aplicate;</w:t>
            </w:r>
          </w:p>
          <w:p w14:paraId="4A37570E" w14:textId="77777777" w:rsidR="007B6230" w:rsidRPr="00A001B4" w:rsidRDefault="007B6230" w:rsidP="007B6230">
            <w:pPr>
              <w:tabs>
                <w:tab w:val="left" w:pos="851"/>
              </w:tabs>
              <w:adjustRightInd w:val="0"/>
              <w:contextualSpacing/>
              <w:rPr>
                <w:rFonts w:cs="Times New Roman"/>
                <w:i/>
                <w:sz w:val="22"/>
                <w:szCs w:val="22"/>
                <w:lang w:eastAsia="en-GB"/>
              </w:rPr>
            </w:pPr>
          </w:p>
          <w:p w14:paraId="481384DC"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Baze interne de cunoștințe, care permit accesul rapid la informații relevante pentru echipa de proiect și personalul de back-</w:t>
            </w:r>
            <w:proofErr w:type="spellStart"/>
            <w:r w:rsidRPr="00A001B4">
              <w:rPr>
                <w:rFonts w:cs="Times New Roman"/>
                <w:i/>
                <w:sz w:val="22"/>
                <w:szCs w:val="22"/>
                <w:lang w:eastAsia="en-GB"/>
              </w:rPr>
              <w:t>stopping</w:t>
            </w:r>
            <w:proofErr w:type="spellEnd"/>
            <w:r w:rsidRPr="00A001B4">
              <w:rPr>
                <w:rFonts w:cs="Times New Roman"/>
                <w:i/>
                <w:sz w:val="22"/>
                <w:szCs w:val="22"/>
                <w:lang w:eastAsia="en-GB"/>
              </w:rPr>
              <w:t>.</w:t>
            </w:r>
          </w:p>
          <w:p w14:paraId="2FDCBE6B" w14:textId="77777777" w:rsidR="007B6230" w:rsidRPr="00A001B4" w:rsidRDefault="007B6230" w:rsidP="007B6230">
            <w:pPr>
              <w:tabs>
                <w:tab w:val="left" w:pos="851"/>
              </w:tabs>
              <w:adjustRightInd w:val="0"/>
              <w:contextualSpacing/>
              <w:rPr>
                <w:rFonts w:cs="Times New Roman"/>
                <w:i/>
                <w:sz w:val="22"/>
                <w:szCs w:val="22"/>
                <w:lang w:eastAsia="en-GB"/>
              </w:rPr>
            </w:pPr>
          </w:p>
          <w:p w14:paraId="4281E83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 xml:space="preserve">Aceste surse interne contribuie la coerența activităților, reducerea riscurilor operaționale </w:t>
            </w:r>
            <w:r w:rsidRPr="00A001B4">
              <w:rPr>
                <w:rFonts w:cs="Times New Roman"/>
                <w:i/>
                <w:sz w:val="22"/>
                <w:szCs w:val="22"/>
                <w:lang w:eastAsia="en-GB"/>
              </w:rPr>
              <w:lastRenderedPageBreak/>
              <w:t>și asigurarea continuității în derularea Contractului.</w:t>
            </w:r>
          </w:p>
          <w:p w14:paraId="0CB540B3" w14:textId="77777777" w:rsidR="007B6230" w:rsidRPr="00A001B4" w:rsidRDefault="007B6230" w:rsidP="007B6230">
            <w:pPr>
              <w:tabs>
                <w:tab w:val="left" w:pos="851"/>
              </w:tabs>
              <w:adjustRightInd w:val="0"/>
              <w:contextualSpacing/>
              <w:rPr>
                <w:rFonts w:cs="Times New Roman"/>
                <w:i/>
                <w:sz w:val="22"/>
                <w:szCs w:val="22"/>
                <w:lang w:eastAsia="en-GB"/>
              </w:rPr>
            </w:pPr>
          </w:p>
          <w:p w14:paraId="207FBC8A"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2. Surse externe de cunoștințe</w:t>
            </w:r>
          </w:p>
          <w:p w14:paraId="5F70C5BC" w14:textId="77777777" w:rsidR="007B6230" w:rsidRPr="00A001B4" w:rsidRDefault="007B6230" w:rsidP="007B6230">
            <w:pPr>
              <w:tabs>
                <w:tab w:val="left" w:pos="851"/>
              </w:tabs>
              <w:adjustRightInd w:val="0"/>
              <w:contextualSpacing/>
              <w:rPr>
                <w:rFonts w:cs="Times New Roman"/>
                <w:i/>
                <w:sz w:val="22"/>
                <w:szCs w:val="22"/>
                <w:lang w:eastAsia="en-GB"/>
              </w:rPr>
            </w:pPr>
          </w:p>
          <w:p w14:paraId="045EA1B4"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A001B4" w:rsidRDefault="007B6230" w:rsidP="007B6230">
            <w:pPr>
              <w:tabs>
                <w:tab w:val="left" w:pos="851"/>
              </w:tabs>
              <w:adjustRightInd w:val="0"/>
              <w:contextualSpacing/>
              <w:rPr>
                <w:rFonts w:cs="Times New Roman"/>
                <w:i/>
                <w:sz w:val="22"/>
                <w:szCs w:val="22"/>
                <w:lang w:eastAsia="en-GB"/>
              </w:rPr>
            </w:pPr>
          </w:p>
          <w:p w14:paraId="489360F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A001B4" w:rsidRDefault="007B6230" w:rsidP="007B6230">
            <w:pPr>
              <w:tabs>
                <w:tab w:val="left" w:pos="851"/>
              </w:tabs>
              <w:adjustRightInd w:val="0"/>
              <w:contextualSpacing/>
              <w:rPr>
                <w:rFonts w:cs="Times New Roman"/>
                <w:i/>
                <w:sz w:val="22"/>
                <w:szCs w:val="22"/>
                <w:lang w:eastAsia="en-GB"/>
              </w:rPr>
            </w:pPr>
          </w:p>
          <w:p w14:paraId="24D3664D"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A001B4" w:rsidRDefault="007B6230" w:rsidP="007B6230">
            <w:pPr>
              <w:tabs>
                <w:tab w:val="left" w:pos="851"/>
              </w:tabs>
              <w:adjustRightInd w:val="0"/>
              <w:contextualSpacing/>
              <w:rPr>
                <w:rFonts w:cs="Times New Roman"/>
                <w:i/>
                <w:sz w:val="22"/>
                <w:szCs w:val="22"/>
                <w:lang w:eastAsia="en-GB"/>
              </w:rPr>
            </w:pPr>
          </w:p>
          <w:p w14:paraId="27791072"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A001B4" w:rsidRDefault="007B6230" w:rsidP="007B6230">
            <w:pPr>
              <w:tabs>
                <w:tab w:val="left" w:pos="851"/>
              </w:tabs>
              <w:adjustRightInd w:val="0"/>
              <w:contextualSpacing/>
              <w:rPr>
                <w:rFonts w:cs="Times New Roman"/>
                <w:i/>
                <w:sz w:val="22"/>
                <w:szCs w:val="22"/>
                <w:lang w:eastAsia="en-GB"/>
              </w:rPr>
            </w:pPr>
          </w:p>
          <w:p w14:paraId="3062EAEE"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Materiale de specialitate, publicații tehnice, studii și resurse profesionale;</w:t>
            </w:r>
          </w:p>
          <w:p w14:paraId="5DDB87CC" w14:textId="77777777" w:rsidR="007B6230" w:rsidRPr="00A001B4" w:rsidRDefault="007B6230" w:rsidP="007B6230">
            <w:pPr>
              <w:tabs>
                <w:tab w:val="left" w:pos="851"/>
              </w:tabs>
              <w:adjustRightInd w:val="0"/>
              <w:contextualSpacing/>
              <w:rPr>
                <w:rFonts w:cs="Times New Roman"/>
                <w:i/>
                <w:sz w:val="22"/>
                <w:szCs w:val="22"/>
                <w:lang w:eastAsia="en-GB"/>
              </w:rPr>
            </w:pPr>
          </w:p>
          <w:p w14:paraId="49F5870F"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Programe de formare profesională, certificări și instruiri urmate de personalul Ofertantului.</w:t>
            </w:r>
          </w:p>
          <w:p w14:paraId="6B4B1E24" w14:textId="77777777" w:rsidR="007B6230" w:rsidRPr="00A001B4" w:rsidRDefault="007B6230" w:rsidP="007B6230">
            <w:pPr>
              <w:tabs>
                <w:tab w:val="left" w:pos="851"/>
              </w:tabs>
              <w:adjustRightInd w:val="0"/>
              <w:contextualSpacing/>
              <w:rPr>
                <w:rFonts w:cs="Times New Roman"/>
                <w:i/>
                <w:sz w:val="22"/>
                <w:szCs w:val="22"/>
                <w:lang w:eastAsia="en-GB"/>
              </w:rPr>
            </w:pPr>
          </w:p>
          <w:p w14:paraId="3BD04729"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A001B4" w:rsidRDefault="007B6230" w:rsidP="007B6230">
            <w:pPr>
              <w:tabs>
                <w:tab w:val="left" w:pos="851"/>
              </w:tabs>
              <w:adjustRightInd w:val="0"/>
              <w:contextualSpacing/>
              <w:rPr>
                <w:rFonts w:cs="Times New Roman"/>
                <w:i/>
                <w:sz w:val="22"/>
                <w:szCs w:val="22"/>
                <w:lang w:eastAsia="en-GB"/>
              </w:rPr>
            </w:pPr>
          </w:p>
          <w:p w14:paraId="758B106A"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3. Integrarea și validarea surselor de cunoștințe</w:t>
            </w:r>
          </w:p>
          <w:p w14:paraId="7301B8DA" w14:textId="77777777" w:rsidR="007B6230" w:rsidRPr="00A001B4" w:rsidRDefault="007B6230" w:rsidP="007B6230">
            <w:pPr>
              <w:tabs>
                <w:tab w:val="left" w:pos="851"/>
              </w:tabs>
              <w:adjustRightInd w:val="0"/>
              <w:contextualSpacing/>
              <w:rPr>
                <w:rFonts w:cs="Times New Roman"/>
                <w:i/>
                <w:sz w:val="22"/>
                <w:szCs w:val="22"/>
                <w:lang w:eastAsia="en-GB"/>
              </w:rPr>
            </w:pPr>
          </w:p>
          <w:p w14:paraId="241D7743"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A001B4" w:rsidRDefault="007B6230" w:rsidP="007B6230">
            <w:pPr>
              <w:tabs>
                <w:tab w:val="left" w:pos="851"/>
              </w:tabs>
              <w:adjustRightInd w:val="0"/>
              <w:contextualSpacing/>
              <w:rPr>
                <w:rFonts w:cs="Times New Roman"/>
                <w:i/>
                <w:sz w:val="22"/>
                <w:szCs w:val="22"/>
                <w:lang w:eastAsia="en-GB"/>
              </w:rPr>
            </w:pPr>
          </w:p>
          <w:p w14:paraId="3990E38B"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analizarea relevanței și aplicabilității informațiilor;</w:t>
            </w:r>
          </w:p>
          <w:p w14:paraId="067625A3" w14:textId="77777777" w:rsidR="007B6230" w:rsidRPr="00A001B4" w:rsidRDefault="007B6230" w:rsidP="007B6230">
            <w:pPr>
              <w:tabs>
                <w:tab w:val="left" w:pos="851"/>
              </w:tabs>
              <w:adjustRightInd w:val="0"/>
              <w:contextualSpacing/>
              <w:rPr>
                <w:rFonts w:cs="Times New Roman"/>
                <w:i/>
                <w:sz w:val="22"/>
                <w:szCs w:val="22"/>
                <w:lang w:eastAsia="en-GB"/>
              </w:rPr>
            </w:pPr>
          </w:p>
          <w:p w14:paraId="7D8EA565"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adaptarea acestora la specificul Contractului;</w:t>
            </w:r>
          </w:p>
          <w:p w14:paraId="646C02F5" w14:textId="77777777" w:rsidR="007B6230" w:rsidRPr="00A001B4" w:rsidRDefault="007B6230" w:rsidP="007B6230">
            <w:pPr>
              <w:tabs>
                <w:tab w:val="left" w:pos="851"/>
              </w:tabs>
              <w:adjustRightInd w:val="0"/>
              <w:contextualSpacing/>
              <w:rPr>
                <w:rFonts w:cs="Times New Roman"/>
                <w:i/>
                <w:sz w:val="22"/>
                <w:szCs w:val="22"/>
                <w:lang w:eastAsia="en-GB"/>
              </w:rPr>
            </w:pPr>
          </w:p>
          <w:p w14:paraId="1EBA672B"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includerea lor în documentațiile, procedurile și bazele de cunoștințe interne;</w:t>
            </w:r>
          </w:p>
          <w:p w14:paraId="7014A141" w14:textId="77777777" w:rsidR="007B6230" w:rsidRPr="00A001B4" w:rsidRDefault="007B6230" w:rsidP="007B6230">
            <w:pPr>
              <w:tabs>
                <w:tab w:val="left" w:pos="851"/>
              </w:tabs>
              <w:adjustRightInd w:val="0"/>
              <w:contextualSpacing/>
              <w:rPr>
                <w:rFonts w:cs="Times New Roman"/>
                <w:i/>
                <w:sz w:val="22"/>
                <w:szCs w:val="22"/>
                <w:lang w:eastAsia="en-GB"/>
              </w:rPr>
            </w:pPr>
          </w:p>
          <w:p w14:paraId="627B2323"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diseminarea către echipa de proiect și personalul de suport.</w:t>
            </w:r>
          </w:p>
          <w:p w14:paraId="28FFDE8B" w14:textId="77777777" w:rsidR="007B6230" w:rsidRPr="00A001B4" w:rsidRDefault="007B6230" w:rsidP="007B6230">
            <w:pPr>
              <w:tabs>
                <w:tab w:val="left" w:pos="851"/>
              </w:tabs>
              <w:adjustRightInd w:val="0"/>
              <w:contextualSpacing/>
              <w:rPr>
                <w:rFonts w:cs="Times New Roman"/>
                <w:i/>
                <w:sz w:val="22"/>
                <w:szCs w:val="22"/>
                <w:lang w:eastAsia="en-GB"/>
              </w:rPr>
            </w:pPr>
          </w:p>
          <w:p w14:paraId="7B093264"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A001B4" w:rsidRDefault="007B6230" w:rsidP="007B6230">
            <w:pPr>
              <w:tabs>
                <w:tab w:val="left" w:pos="851"/>
              </w:tabs>
              <w:adjustRightInd w:val="0"/>
              <w:contextualSpacing/>
              <w:rPr>
                <w:rFonts w:cs="Times New Roman"/>
                <w:i/>
                <w:sz w:val="22"/>
                <w:szCs w:val="22"/>
                <w:lang w:eastAsia="en-GB"/>
              </w:rPr>
            </w:pPr>
          </w:p>
          <w:p w14:paraId="4AFBE200" w14:textId="77777777" w:rsidR="007B6230" w:rsidRPr="00A001B4" w:rsidRDefault="007B6230" w:rsidP="007B6230">
            <w:pPr>
              <w:tabs>
                <w:tab w:val="left" w:pos="851"/>
              </w:tabs>
              <w:adjustRightInd w:val="0"/>
              <w:contextualSpacing/>
              <w:rPr>
                <w:rFonts w:cs="Times New Roman"/>
                <w:i/>
                <w:sz w:val="22"/>
                <w:szCs w:val="22"/>
                <w:lang w:eastAsia="en-GB"/>
              </w:rPr>
            </w:pPr>
            <w:r w:rsidRPr="00A001B4">
              <w:rPr>
                <w:rFonts w:cs="Times New Roman"/>
                <w:i/>
                <w:sz w:val="22"/>
                <w:szCs w:val="22"/>
                <w:lang w:eastAsia="en-GB"/>
              </w:rPr>
              <w:lastRenderedPageBreak/>
              <w:t>4. Asigurarea continuității și actualizării cunoștințelor</w:t>
            </w:r>
          </w:p>
          <w:p w14:paraId="3C1A054C" w14:textId="77777777" w:rsidR="007B6230" w:rsidRPr="00A001B4" w:rsidRDefault="007B6230" w:rsidP="007B6230">
            <w:pPr>
              <w:tabs>
                <w:tab w:val="left" w:pos="851"/>
              </w:tabs>
              <w:adjustRightInd w:val="0"/>
              <w:contextualSpacing/>
              <w:rPr>
                <w:rFonts w:cs="Times New Roman"/>
                <w:i/>
                <w:sz w:val="22"/>
                <w:szCs w:val="22"/>
                <w:lang w:eastAsia="en-GB"/>
              </w:rPr>
            </w:pPr>
          </w:p>
          <w:p w14:paraId="17DFD221" w14:textId="4D4A12A5" w:rsidR="00B42622" w:rsidRPr="00A001B4" w:rsidRDefault="007B6230" w:rsidP="007B6230">
            <w:pPr>
              <w:tabs>
                <w:tab w:val="left" w:pos="851"/>
              </w:tabs>
              <w:adjustRightInd w:val="0"/>
              <w:contextualSpacing/>
              <w:rPr>
                <w:rFonts w:cs="Times New Roman"/>
                <w:i/>
                <w:sz w:val="22"/>
                <w:szCs w:val="22"/>
                <w:highlight w:val="lightGray"/>
                <w:lang w:eastAsia="en-GB"/>
              </w:rPr>
            </w:pPr>
            <w:r w:rsidRPr="00A001B4">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A001B4" w:rsidRDefault="00B42622" w:rsidP="00B42622">
      <w:pPr>
        <w:tabs>
          <w:tab w:val="left" w:pos="851"/>
        </w:tabs>
        <w:adjustRightInd w:val="0"/>
        <w:contextualSpacing/>
        <w:rPr>
          <w:rFonts w:cs="Times New Roman"/>
          <w:i/>
          <w:highlight w:val="lightGray"/>
          <w:lang w:eastAsia="en-GB"/>
        </w:rPr>
      </w:pPr>
    </w:p>
    <w:p w14:paraId="7AB694F0" w14:textId="77777777" w:rsidR="00B42622" w:rsidRPr="00A001B4" w:rsidRDefault="00B42622" w:rsidP="00B42622">
      <w:pPr>
        <w:tabs>
          <w:tab w:val="left" w:pos="851"/>
        </w:tabs>
        <w:adjustRightInd w:val="0"/>
        <w:contextualSpacing/>
        <w:rPr>
          <w:rFonts w:eastAsia="Calibri" w:cs="Times New Roman"/>
        </w:rPr>
      </w:pPr>
    </w:p>
    <w:p w14:paraId="497CBDF0" w14:textId="77777777"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A001B4">
        <w:rPr>
          <w:rFonts w:eastAsia="Calibri" w:cs="Times New Roman"/>
        </w:rPr>
        <w:t>Abordarea pentru organizarea și gestionarea activităților în cadrul Contractului, în cazul unei asocieri (dacă Ofertantul este o asociere)</w:t>
      </w:r>
    </w:p>
    <w:p w14:paraId="518F78AD" w14:textId="77777777" w:rsidR="00B42622" w:rsidRPr="00A001B4" w:rsidRDefault="00B42622" w:rsidP="00B42622">
      <w:pPr>
        <w:tabs>
          <w:tab w:val="left" w:pos="851"/>
        </w:tabs>
        <w:adjustRightInd w:val="0"/>
        <w:contextualSpacing/>
        <w:rPr>
          <w:rFonts w:eastAsia="Calibri" w:cs="Times New Roman"/>
        </w:rPr>
      </w:pPr>
    </w:p>
    <w:p w14:paraId="65A09AC5" w14:textId="12C510AB" w:rsidR="00B42622" w:rsidRPr="00A001B4"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A001B4">
        <w:rPr>
          <w:rFonts w:ascii="Trebuchet MS" w:hAnsi="Trebuchet MS"/>
          <w:b/>
          <w:bCs/>
          <w:i/>
          <w:lang w:val="ro-RO" w:eastAsia="en-GB"/>
        </w:rPr>
        <w:t>NU ESTE APLICABIL</w:t>
      </w:r>
    </w:p>
    <w:p w14:paraId="5D5E5D2B" w14:textId="77777777" w:rsidR="00B42622" w:rsidRPr="00A001B4" w:rsidRDefault="00B42622" w:rsidP="00B42622">
      <w:pPr>
        <w:tabs>
          <w:tab w:val="left" w:pos="851"/>
        </w:tabs>
        <w:adjustRightInd w:val="0"/>
        <w:contextualSpacing/>
        <w:rPr>
          <w:rFonts w:eastAsia="Calibri" w:cs="Times New Roman"/>
        </w:rPr>
      </w:pPr>
    </w:p>
    <w:p w14:paraId="08292027" w14:textId="77777777"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A001B4">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A001B4"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A001B4">
        <w:rPr>
          <w:rFonts w:eastAsia="Calibri" w:cs="Times New Roman"/>
        </w:rPr>
        <w:t>identificarea activităților sau a rezultatelor intermediare realizate de subcontractanți</w:t>
      </w:r>
    </w:p>
    <w:p w14:paraId="57234277" w14:textId="645D2C2C" w:rsidR="00B42622" w:rsidRPr="00A001B4"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A001B4">
        <w:rPr>
          <w:rFonts w:eastAsia="Calibri" w:cs="Times New Roman"/>
        </w:rPr>
        <w:t>modalitatea în care se va asigura integrarea rezultatului activităților realizate de subcontractanți în rezultatul final</w:t>
      </w:r>
    </w:p>
    <w:p w14:paraId="7EB9B188" w14:textId="77777777" w:rsidR="00B42622" w:rsidRPr="00A001B4"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A001B4">
        <w:rPr>
          <w:rFonts w:eastAsia="Calibri" w:cs="Times New Roman"/>
        </w:rPr>
        <w:t>modalitatea de efectuare a plaților către subcontractanți în cadrul Contractului.</w:t>
      </w:r>
    </w:p>
    <w:p w14:paraId="08986212"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 xml:space="preserve">Ofertantul aplica o abordare structurata si controlata de management al acestora, astfel </w:t>
      </w:r>
      <w:proofErr w:type="spellStart"/>
      <w:r w:rsidRPr="00A001B4">
        <w:rPr>
          <w:rFonts w:eastAsia="Calibri" w:cs="Times New Roman"/>
        </w:rPr>
        <w:t>incat</w:t>
      </w:r>
      <w:proofErr w:type="spellEnd"/>
      <w:r w:rsidRPr="00A001B4">
        <w:rPr>
          <w:rFonts w:eastAsia="Calibri" w:cs="Times New Roman"/>
        </w:rPr>
        <w:t xml:space="preserve"> responsabilitatea pentru </w:t>
      </w:r>
      <w:proofErr w:type="spellStart"/>
      <w:r w:rsidRPr="00A001B4">
        <w:rPr>
          <w:rFonts w:eastAsia="Calibri" w:cs="Times New Roman"/>
        </w:rPr>
        <w:t>indeplinirea</w:t>
      </w:r>
      <w:proofErr w:type="spellEnd"/>
      <w:r w:rsidRPr="00A001B4">
        <w:rPr>
          <w:rFonts w:eastAsia="Calibri" w:cs="Times New Roman"/>
        </w:rPr>
        <w:t xml:space="preserve"> </w:t>
      </w:r>
      <w:proofErr w:type="spellStart"/>
      <w:r w:rsidRPr="00A001B4">
        <w:rPr>
          <w:rFonts w:eastAsia="Calibri" w:cs="Times New Roman"/>
        </w:rPr>
        <w:t>obligatiilor</w:t>
      </w:r>
      <w:proofErr w:type="spellEnd"/>
      <w:r w:rsidRPr="00A001B4">
        <w:rPr>
          <w:rFonts w:eastAsia="Calibri" w:cs="Times New Roman"/>
        </w:rPr>
        <w:t xml:space="preserve"> contractuale sa </w:t>
      </w:r>
      <w:proofErr w:type="spellStart"/>
      <w:r w:rsidRPr="00A001B4">
        <w:rPr>
          <w:rFonts w:eastAsia="Calibri" w:cs="Times New Roman"/>
        </w:rPr>
        <w:t>ramana</w:t>
      </w:r>
      <w:proofErr w:type="spellEnd"/>
      <w:r w:rsidRPr="00A001B4">
        <w:rPr>
          <w:rFonts w:eastAsia="Calibri" w:cs="Times New Roman"/>
        </w:rPr>
        <w:t xml:space="preserve"> integral la nivelul Ofertantului, in conformitate cu prevederile Caietului de Sarcini si cu </w:t>
      </w:r>
      <w:proofErr w:type="spellStart"/>
      <w:r w:rsidRPr="00A001B4">
        <w:rPr>
          <w:rFonts w:eastAsia="Calibri" w:cs="Times New Roman"/>
        </w:rPr>
        <w:t>legislatia</w:t>
      </w:r>
      <w:proofErr w:type="spellEnd"/>
      <w:r w:rsidRPr="00A001B4">
        <w:rPr>
          <w:rFonts w:eastAsia="Calibri" w:cs="Times New Roman"/>
        </w:rPr>
        <w:t xml:space="preserve"> aplicabila.</w:t>
      </w:r>
    </w:p>
    <w:p w14:paraId="480A9B02"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proofErr w:type="spellStart"/>
      <w:r w:rsidRPr="00A001B4">
        <w:rPr>
          <w:rFonts w:eastAsia="Calibri" w:cs="Times New Roman"/>
        </w:rPr>
        <w:t>Subcontractantii</w:t>
      </w:r>
      <w:proofErr w:type="spellEnd"/>
      <w:r w:rsidRPr="00A001B4">
        <w:rPr>
          <w:rFonts w:eastAsia="Calibri" w:cs="Times New Roman"/>
        </w:rPr>
        <w:t xml:space="preserve">, daca este cazul, sunt </w:t>
      </w:r>
      <w:proofErr w:type="spellStart"/>
      <w:r w:rsidRPr="00A001B4">
        <w:rPr>
          <w:rFonts w:eastAsia="Calibri" w:cs="Times New Roman"/>
        </w:rPr>
        <w:t>implicati</w:t>
      </w:r>
      <w:proofErr w:type="spellEnd"/>
      <w:r w:rsidRPr="00A001B4">
        <w:rPr>
          <w:rFonts w:eastAsia="Calibri" w:cs="Times New Roman"/>
        </w:rPr>
        <w:t xml:space="preserve"> exclusiv pentru </w:t>
      </w:r>
      <w:proofErr w:type="spellStart"/>
      <w:r w:rsidRPr="00A001B4">
        <w:rPr>
          <w:rFonts w:eastAsia="Calibri" w:cs="Times New Roman"/>
        </w:rPr>
        <w:t>activitati</w:t>
      </w:r>
      <w:proofErr w:type="spellEnd"/>
      <w:r w:rsidRPr="00A001B4">
        <w:rPr>
          <w:rFonts w:eastAsia="Calibri" w:cs="Times New Roman"/>
        </w:rPr>
        <w:t xml:space="preserve"> clar delimitate, care nu </w:t>
      </w:r>
      <w:proofErr w:type="spellStart"/>
      <w:r w:rsidRPr="00A001B4">
        <w:rPr>
          <w:rFonts w:eastAsia="Calibri" w:cs="Times New Roman"/>
        </w:rPr>
        <w:t>afecteaza</w:t>
      </w:r>
      <w:proofErr w:type="spellEnd"/>
      <w:r w:rsidRPr="00A001B4">
        <w:rPr>
          <w:rFonts w:eastAsia="Calibri" w:cs="Times New Roman"/>
        </w:rPr>
        <w:t xml:space="preserve"> coerenta metodologica, controlul </w:t>
      </w:r>
      <w:proofErr w:type="spellStart"/>
      <w:r w:rsidRPr="00A001B4">
        <w:rPr>
          <w:rFonts w:eastAsia="Calibri" w:cs="Times New Roman"/>
        </w:rPr>
        <w:t>calitatii</w:t>
      </w:r>
      <w:proofErr w:type="spellEnd"/>
      <w:r w:rsidRPr="00A001B4">
        <w:rPr>
          <w:rFonts w:eastAsia="Calibri" w:cs="Times New Roman"/>
        </w:rPr>
        <w:t xml:space="preserve"> si </w:t>
      </w:r>
      <w:proofErr w:type="spellStart"/>
      <w:r w:rsidRPr="00A001B4">
        <w:rPr>
          <w:rFonts w:eastAsia="Calibri" w:cs="Times New Roman"/>
        </w:rPr>
        <w:t>relatia</w:t>
      </w:r>
      <w:proofErr w:type="spellEnd"/>
      <w:r w:rsidRPr="00A001B4">
        <w:rPr>
          <w:rFonts w:eastAsia="Calibri" w:cs="Times New Roman"/>
        </w:rPr>
        <w:t xml:space="preserve"> cu Autoritatea Contractanta. Activitatile subcontractate sunt integrate in planul de lucru general si sunt supuse </w:t>
      </w:r>
      <w:proofErr w:type="spellStart"/>
      <w:r w:rsidRPr="00A001B4">
        <w:rPr>
          <w:rFonts w:eastAsia="Calibri" w:cs="Times New Roman"/>
        </w:rPr>
        <w:t>acelorasi</w:t>
      </w:r>
      <w:proofErr w:type="spellEnd"/>
      <w:r w:rsidRPr="00A001B4">
        <w:rPr>
          <w:rFonts w:eastAsia="Calibri" w:cs="Times New Roman"/>
        </w:rPr>
        <w:t xml:space="preserve"> mecanisme de control al </w:t>
      </w:r>
      <w:proofErr w:type="spellStart"/>
      <w:r w:rsidRPr="00A001B4">
        <w:rPr>
          <w:rFonts w:eastAsia="Calibri" w:cs="Times New Roman"/>
        </w:rPr>
        <w:t>calitatii</w:t>
      </w:r>
      <w:proofErr w:type="spellEnd"/>
      <w:r w:rsidRPr="00A001B4">
        <w:rPr>
          <w:rFonts w:eastAsia="Calibri" w:cs="Times New Roman"/>
        </w:rPr>
        <w:t xml:space="preserve"> si raportare ca si activitatile realizate direct de Ofertant.</w:t>
      </w:r>
    </w:p>
    <w:p w14:paraId="59E98021"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 xml:space="preserve">Managementul </w:t>
      </w:r>
      <w:proofErr w:type="spellStart"/>
      <w:r w:rsidRPr="00A001B4">
        <w:rPr>
          <w:rFonts w:eastAsia="Calibri" w:cs="Times New Roman"/>
        </w:rPr>
        <w:t>activitatii</w:t>
      </w:r>
      <w:proofErr w:type="spellEnd"/>
      <w:r w:rsidRPr="00A001B4">
        <w:rPr>
          <w:rFonts w:eastAsia="Calibri" w:cs="Times New Roman"/>
        </w:rPr>
        <w:t xml:space="preserve"> </w:t>
      </w:r>
      <w:proofErr w:type="spellStart"/>
      <w:r w:rsidRPr="00A001B4">
        <w:rPr>
          <w:rFonts w:eastAsia="Calibri" w:cs="Times New Roman"/>
        </w:rPr>
        <w:t>subcontractantilor</w:t>
      </w:r>
      <w:proofErr w:type="spellEnd"/>
      <w:r w:rsidRPr="00A001B4">
        <w:rPr>
          <w:rFonts w:eastAsia="Calibri" w:cs="Times New Roman"/>
        </w:rPr>
        <w:t xml:space="preserve"> este realizat prin:</w:t>
      </w:r>
    </w:p>
    <w:p w14:paraId="6DE55B1C"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definirea clara a </w:t>
      </w:r>
      <w:proofErr w:type="spellStart"/>
      <w:r w:rsidRPr="00A001B4">
        <w:rPr>
          <w:rFonts w:eastAsia="Calibri" w:cs="Times New Roman"/>
        </w:rPr>
        <w:t>responsabilitatilor</w:t>
      </w:r>
      <w:proofErr w:type="spellEnd"/>
      <w:r w:rsidRPr="00A001B4">
        <w:rPr>
          <w:rFonts w:eastAsia="Calibri" w:cs="Times New Roman"/>
        </w:rPr>
        <w:t xml:space="preserve"> si livrabilelor aferente;</w:t>
      </w:r>
    </w:p>
    <w:p w14:paraId="12E53B4F"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stabilirea unor </w:t>
      </w:r>
      <w:proofErr w:type="spellStart"/>
      <w:r w:rsidRPr="00A001B4">
        <w:rPr>
          <w:rFonts w:eastAsia="Calibri" w:cs="Times New Roman"/>
        </w:rPr>
        <w:t>cerinte</w:t>
      </w:r>
      <w:proofErr w:type="spellEnd"/>
      <w:r w:rsidRPr="00A001B4">
        <w:rPr>
          <w:rFonts w:eastAsia="Calibri" w:cs="Times New Roman"/>
        </w:rPr>
        <w:t xml:space="preserve"> explicite privind respectarea metodologiei si a standardelor de calitate;</w:t>
      </w:r>
    </w:p>
    <w:p w14:paraId="7F20FC05"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monitorizarea continua a progresului si a </w:t>
      </w:r>
      <w:proofErr w:type="spellStart"/>
      <w:r w:rsidRPr="00A001B4">
        <w:rPr>
          <w:rFonts w:eastAsia="Calibri" w:cs="Times New Roman"/>
        </w:rPr>
        <w:t>conformitatii</w:t>
      </w:r>
      <w:proofErr w:type="spellEnd"/>
      <w:r w:rsidRPr="00A001B4">
        <w:rPr>
          <w:rFonts w:eastAsia="Calibri" w:cs="Times New Roman"/>
        </w:rPr>
        <w:t>;</w:t>
      </w:r>
    </w:p>
    <w:p w14:paraId="2F71401B"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validarea livrabilelor realizate de </w:t>
      </w:r>
      <w:proofErr w:type="spellStart"/>
      <w:r w:rsidRPr="00A001B4">
        <w:rPr>
          <w:rFonts w:eastAsia="Calibri" w:cs="Times New Roman"/>
        </w:rPr>
        <w:t>subcontractanti</w:t>
      </w:r>
      <w:proofErr w:type="spellEnd"/>
      <w:r w:rsidRPr="00A001B4">
        <w:rPr>
          <w:rFonts w:eastAsia="Calibri" w:cs="Times New Roman"/>
        </w:rPr>
        <w:t xml:space="preserve"> </w:t>
      </w:r>
      <w:proofErr w:type="spellStart"/>
      <w:r w:rsidRPr="00A001B4">
        <w:rPr>
          <w:rFonts w:eastAsia="Calibri" w:cs="Times New Roman"/>
        </w:rPr>
        <w:t>inainte</w:t>
      </w:r>
      <w:proofErr w:type="spellEnd"/>
      <w:r w:rsidRPr="00A001B4">
        <w:rPr>
          <w:rFonts w:eastAsia="Calibri" w:cs="Times New Roman"/>
        </w:rPr>
        <w:t xml:space="preserve"> de integrarea acestora in livrabilele finale;</w:t>
      </w:r>
    </w:p>
    <w:p w14:paraId="26B5220E" w14:textId="77777777"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aplicarea mecanismelor de </w:t>
      </w:r>
      <w:proofErr w:type="spellStart"/>
      <w:r w:rsidRPr="00A001B4">
        <w:rPr>
          <w:rFonts w:eastAsia="Calibri" w:cs="Times New Roman"/>
        </w:rPr>
        <w:t>corectie</w:t>
      </w:r>
      <w:proofErr w:type="spellEnd"/>
      <w:r w:rsidRPr="00A001B4">
        <w:rPr>
          <w:rFonts w:eastAsia="Calibri" w:cs="Times New Roman"/>
        </w:rPr>
        <w:t xml:space="preserve"> si remediere, atunci cand este necesar.</w:t>
      </w:r>
    </w:p>
    <w:p w14:paraId="22EF8298" w14:textId="0DE82930" w:rsidR="00073EC3" w:rsidRPr="00A001B4" w:rsidRDefault="00073EC3"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 xml:space="preserve">Prin aceasta abordare, Ofertantul asigura controlul deplin asupra </w:t>
      </w:r>
      <w:proofErr w:type="spellStart"/>
      <w:r w:rsidRPr="00A001B4">
        <w:rPr>
          <w:rFonts w:eastAsia="Calibri" w:cs="Times New Roman"/>
        </w:rPr>
        <w:t>activitatilor</w:t>
      </w:r>
      <w:proofErr w:type="spellEnd"/>
      <w:r w:rsidRPr="00A001B4">
        <w:rPr>
          <w:rFonts w:eastAsia="Calibri" w:cs="Times New Roman"/>
        </w:rPr>
        <w:t xml:space="preserve"> subcontractate si mentine un nivel unitar de calitate si conformitate in implementarea Contractului.</w:t>
      </w:r>
    </w:p>
    <w:p w14:paraId="0261D1B4" w14:textId="77777777" w:rsidR="009A5D67" w:rsidRPr="00A001B4"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A001B4" w:rsidRDefault="009A5D67"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 xml:space="preserve">Activitățile realizate de către subcontractanți sunt în </w:t>
      </w:r>
      <w:proofErr w:type="spellStart"/>
      <w:r w:rsidRPr="00A001B4">
        <w:rPr>
          <w:rFonts w:eastAsia="Calibri" w:cs="Times New Roman"/>
        </w:rPr>
        <w:t>coformitate</w:t>
      </w:r>
      <w:proofErr w:type="spellEnd"/>
      <w:r w:rsidRPr="00A001B4">
        <w:rPr>
          <w:rFonts w:eastAsia="Calibri" w:cs="Times New Roman"/>
        </w:rPr>
        <w:t xml:space="preserve"> cu </w:t>
      </w:r>
      <w:r w:rsidR="00D67D2B" w:rsidRPr="00A001B4">
        <w:rPr>
          <w:rFonts w:eastAsia="Calibri" w:cs="Times New Roman"/>
        </w:rPr>
        <w:t>detaliile menționate în Acordurile de Subcontractare incluse în prezenta ofertă și pe care le reiterăm mai jos:</w:t>
      </w:r>
    </w:p>
    <w:p w14:paraId="10EEB240" w14:textId="77777777" w:rsidR="00D67D2B" w:rsidRPr="00A001B4"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A001B4" w:rsidRDefault="00D67D2B" w:rsidP="00073EC3">
      <w:pPr>
        <w:tabs>
          <w:tab w:val="left" w:pos="720"/>
        </w:tabs>
        <w:suppressAutoHyphens w:val="0"/>
        <w:adjustRightInd w:val="0"/>
        <w:spacing w:before="0" w:after="0" w:line="240" w:lineRule="auto"/>
        <w:contextualSpacing/>
        <w:rPr>
          <w:rFonts w:eastAsia="Calibri" w:cs="Times New Roman"/>
        </w:rPr>
      </w:pPr>
      <w:proofErr w:type="spellStart"/>
      <w:r w:rsidRPr="00A001B4">
        <w:rPr>
          <w:rFonts w:eastAsia="Calibri" w:cs="Times New Roman"/>
        </w:rPr>
        <w:t>Safetech</w:t>
      </w:r>
      <w:proofErr w:type="spellEnd"/>
      <w:r w:rsidRPr="00A001B4">
        <w:rPr>
          <w:rFonts w:eastAsia="Calibri" w:cs="Times New Roman"/>
        </w:rPr>
        <w:t xml:space="preserve"> </w:t>
      </w:r>
      <w:proofErr w:type="spellStart"/>
      <w:r w:rsidRPr="00A001B4">
        <w:rPr>
          <w:rFonts w:eastAsia="Calibri" w:cs="Times New Roman"/>
        </w:rPr>
        <w:t>Innovations</w:t>
      </w:r>
      <w:proofErr w:type="spellEnd"/>
      <w:r w:rsidRPr="00A001B4">
        <w:rPr>
          <w:rFonts w:eastAsia="Calibri" w:cs="Times New Roman"/>
        </w:rPr>
        <w:t xml:space="preserve"> </w:t>
      </w:r>
      <w:r w:rsidR="00C333EB" w:rsidRPr="00A001B4">
        <w:rPr>
          <w:rFonts w:eastAsia="Calibri" w:cs="Times New Roman"/>
        </w:rPr>
        <w:t>SA</w:t>
      </w:r>
      <w:r w:rsidRPr="00A001B4">
        <w:rPr>
          <w:rFonts w:eastAsia="Calibri" w:cs="Times New Roman"/>
        </w:rPr>
        <w:t xml:space="preserve">: </w:t>
      </w:r>
      <w:r w:rsidRPr="00A001B4">
        <w:rPr>
          <w:rFonts w:eastAsia="Calibri" w:cs="Times New Roman"/>
        </w:rPr>
        <w:tab/>
      </w:r>
      <w:r w:rsidRPr="00A001B4">
        <w:rPr>
          <w:rFonts w:eastAsia="Calibri" w:cs="Times New Roman"/>
        </w:rPr>
        <w:tab/>
      </w:r>
      <w:r w:rsidRPr="00A001B4">
        <w:rPr>
          <w:rFonts w:eastAsia="Calibri" w:cs="Times New Roman"/>
        </w:rPr>
        <w:tab/>
        <w:t xml:space="preserve">expertiza pe zona </w:t>
      </w:r>
      <w:proofErr w:type="spellStart"/>
      <w:r w:rsidRPr="00A001B4">
        <w:rPr>
          <w:rFonts w:eastAsia="Calibri" w:cs="Times New Roman"/>
        </w:rPr>
        <w:t>cyber</w:t>
      </w:r>
      <w:proofErr w:type="spellEnd"/>
      <w:r w:rsidRPr="00A001B4">
        <w:rPr>
          <w:rFonts w:eastAsia="Calibri" w:cs="Times New Roman"/>
        </w:rPr>
        <w:t xml:space="preserve">, inclusiv </w:t>
      </w:r>
      <w:proofErr w:type="spellStart"/>
      <w:r w:rsidRPr="00A001B4">
        <w:rPr>
          <w:rFonts w:eastAsia="Calibri" w:cs="Times New Roman"/>
        </w:rPr>
        <w:t>cyber</w:t>
      </w:r>
      <w:proofErr w:type="spellEnd"/>
      <w:r w:rsidRPr="00A001B4">
        <w:rPr>
          <w:rFonts w:eastAsia="Calibri" w:cs="Times New Roman"/>
        </w:rPr>
        <w:t xml:space="preserve"> </w:t>
      </w:r>
      <w:proofErr w:type="spellStart"/>
      <w:r w:rsidRPr="00A001B4">
        <w:rPr>
          <w:rFonts w:eastAsia="Calibri" w:cs="Times New Roman"/>
        </w:rPr>
        <w:t>range</w:t>
      </w:r>
      <w:proofErr w:type="spellEnd"/>
    </w:p>
    <w:p w14:paraId="1392DAEF" w14:textId="6E073D80" w:rsidR="00D67D2B" w:rsidRPr="00A001B4" w:rsidRDefault="00D67D2B"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 xml:space="preserve">Software </w:t>
      </w:r>
      <w:proofErr w:type="spellStart"/>
      <w:r w:rsidRPr="00A001B4">
        <w:rPr>
          <w:rFonts w:eastAsia="Calibri" w:cs="Times New Roman"/>
        </w:rPr>
        <w:t>Imagination</w:t>
      </w:r>
      <w:proofErr w:type="spellEnd"/>
      <w:r w:rsidRPr="00A001B4">
        <w:rPr>
          <w:rFonts w:eastAsia="Calibri" w:cs="Times New Roman"/>
        </w:rPr>
        <w:t xml:space="preserve"> &amp; Vision SRL: </w:t>
      </w:r>
      <w:r w:rsidRPr="00A001B4">
        <w:rPr>
          <w:rFonts w:eastAsia="Calibri" w:cs="Times New Roman"/>
        </w:rPr>
        <w:tab/>
      </w:r>
      <w:r w:rsidRPr="00A001B4">
        <w:rPr>
          <w:rFonts w:eastAsia="Calibri" w:cs="Times New Roman"/>
        </w:rPr>
        <w:tab/>
        <w:t>platformele non-</w:t>
      </w:r>
      <w:proofErr w:type="spellStart"/>
      <w:r w:rsidRPr="00A001B4">
        <w:rPr>
          <w:rFonts w:eastAsia="Calibri" w:cs="Times New Roman"/>
        </w:rPr>
        <w:t>cyber</w:t>
      </w:r>
      <w:proofErr w:type="spellEnd"/>
      <w:r w:rsidRPr="00A001B4">
        <w:rPr>
          <w:rFonts w:eastAsia="Calibri" w:cs="Times New Roman"/>
        </w:rPr>
        <w:t>, managementul de proiect</w:t>
      </w:r>
    </w:p>
    <w:p w14:paraId="11DBA177" w14:textId="5DBECB9B" w:rsidR="00D67D2B" w:rsidRPr="00A001B4" w:rsidRDefault="00D67D2B" w:rsidP="00D67D2B">
      <w:pPr>
        <w:tabs>
          <w:tab w:val="left" w:pos="720"/>
        </w:tabs>
        <w:suppressAutoHyphens w:val="0"/>
        <w:adjustRightInd w:val="0"/>
        <w:spacing w:before="0" w:after="0" w:line="240" w:lineRule="auto"/>
        <w:contextualSpacing/>
        <w:rPr>
          <w:rFonts w:eastAsia="Calibri" w:cs="Times New Roman"/>
        </w:rPr>
      </w:pPr>
      <w:proofErr w:type="spellStart"/>
      <w:r w:rsidRPr="00A001B4">
        <w:rPr>
          <w:rFonts w:eastAsia="Calibri" w:cs="Times New Roman"/>
        </w:rPr>
        <w:t>Evotech</w:t>
      </w:r>
      <w:proofErr w:type="spellEnd"/>
      <w:r w:rsidRPr="00A001B4">
        <w:rPr>
          <w:rFonts w:eastAsia="Calibri" w:cs="Times New Roman"/>
        </w:rPr>
        <w:t>-IT:</w:t>
      </w:r>
      <w:r w:rsidRPr="00A001B4">
        <w:rPr>
          <w:rFonts w:eastAsia="Calibri" w:cs="Times New Roman"/>
        </w:rPr>
        <w:tab/>
      </w:r>
      <w:r w:rsidRPr="00A001B4">
        <w:rPr>
          <w:rFonts w:eastAsia="Calibri" w:cs="Times New Roman"/>
        </w:rPr>
        <w:tab/>
      </w:r>
      <w:r w:rsidRPr="00A001B4">
        <w:rPr>
          <w:rFonts w:eastAsia="Calibri" w:cs="Times New Roman"/>
        </w:rPr>
        <w:tab/>
      </w:r>
      <w:r w:rsidRPr="00A001B4">
        <w:rPr>
          <w:rFonts w:eastAsia="Calibri" w:cs="Times New Roman"/>
        </w:rPr>
        <w:tab/>
      </w:r>
      <w:r w:rsidRPr="00A001B4">
        <w:rPr>
          <w:rFonts w:eastAsia="Calibri" w:cs="Times New Roman"/>
        </w:rPr>
        <w:tab/>
        <w:t>livrarea de platforme hardware</w:t>
      </w:r>
    </w:p>
    <w:p w14:paraId="37534DC7" w14:textId="24334010" w:rsidR="00D67D2B" w:rsidRPr="00A001B4" w:rsidRDefault="00D67D2B" w:rsidP="00073EC3">
      <w:pPr>
        <w:tabs>
          <w:tab w:val="left" w:pos="720"/>
        </w:tabs>
        <w:suppressAutoHyphens w:val="0"/>
        <w:adjustRightInd w:val="0"/>
        <w:spacing w:before="0" w:after="0" w:line="240" w:lineRule="auto"/>
        <w:contextualSpacing/>
        <w:rPr>
          <w:rFonts w:eastAsia="Calibri" w:cs="Times New Roman"/>
        </w:rPr>
      </w:pPr>
      <w:r w:rsidRPr="00A001B4">
        <w:rPr>
          <w:rFonts w:eastAsia="Calibri" w:cs="Times New Roman"/>
        </w:rPr>
        <w:t>IT Med SRL:</w:t>
      </w:r>
      <w:r w:rsidRPr="00A001B4">
        <w:rPr>
          <w:rFonts w:eastAsia="Calibri" w:cs="Times New Roman"/>
        </w:rPr>
        <w:tab/>
      </w:r>
      <w:r w:rsidRPr="00A001B4">
        <w:rPr>
          <w:rFonts w:eastAsia="Calibri" w:cs="Times New Roman"/>
        </w:rPr>
        <w:tab/>
      </w:r>
      <w:r w:rsidRPr="00A001B4">
        <w:rPr>
          <w:rFonts w:eastAsia="Calibri" w:cs="Times New Roman"/>
        </w:rPr>
        <w:tab/>
      </w:r>
      <w:r w:rsidRPr="00A001B4">
        <w:rPr>
          <w:rFonts w:eastAsia="Calibri" w:cs="Times New Roman"/>
        </w:rPr>
        <w:tab/>
      </w:r>
      <w:r w:rsidRPr="00A001B4">
        <w:rPr>
          <w:rFonts w:eastAsia="Calibri" w:cs="Times New Roman"/>
        </w:rPr>
        <w:tab/>
        <w:t>servicii de asigurarea calității, testare livrare și documentație</w:t>
      </w:r>
    </w:p>
    <w:p w14:paraId="34DCBA99" w14:textId="77777777" w:rsidR="00B42622" w:rsidRPr="00A001B4" w:rsidRDefault="00B42622" w:rsidP="00B42622">
      <w:pPr>
        <w:tabs>
          <w:tab w:val="left" w:pos="851"/>
        </w:tabs>
        <w:adjustRightInd w:val="0"/>
        <w:contextualSpacing/>
        <w:rPr>
          <w:rFonts w:eastAsia="Calibri" w:cs="Times New Roman"/>
        </w:rPr>
      </w:pPr>
    </w:p>
    <w:p w14:paraId="12EF53BB" w14:textId="77777777"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A001B4">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A001B4"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A001B4">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A001B4"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A001B4">
        <w:rPr>
          <w:rFonts w:cs="Times New Roman"/>
          <w:bCs/>
          <w:iCs/>
        </w:rPr>
        <w:t>Descrierea modului de realizare a comunicării cu Autoritatea Contractantă pe durata derulării Contractului.</w:t>
      </w:r>
    </w:p>
    <w:p w14:paraId="1910CC82"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 xml:space="preserve">Gestionarea </w:t>
      </w:r>
      <w:proofErr w:type="spellStart"/>
      <w:r w:rsidRPr="00A001B4">
        <w:rPr>
          <w:rFonts w:eastAsia="Calibri" w:cs="Times New Roman"/>
        </w:rPr>
        <w:t>relatiei</w:t>
      </w:r>
      <w:proofErr w:type="spellEnd"/>
      <w:r w:rsidRPr="00A001B4">
        <w:rPr>
          <w:rFonts w:eastAsia="Calibri" w:cs="Times New Roman"/>
        </w:rPr>
        <w:t xml:space="preserve"> cu Autoritatea Contractanta este realizata intr-o maniera structurata, transparenta si predictibila, in conformitate cu </w:t>
      </w:r>
      <w:proofErr w:type="spellStart"/>
      <w:r w:rsidRPr="00A001B4">
        <w:rPr>
          <w:rFonts w:eastAsia="Calibri" w:cs="Times New Roman"/>
        </w:rPr>
        <w:t>cerintele</w:t>
      </w:r>
      <w:proofErr w:type="spellEnd"/>
      <w:r w:rsidRPr="00A001B4">
        <w:rPr>
          <w:rFonts w:eastAsia="Calibri" w:cs="Times New Roman"/>
        </w:rPr>
        <w:t xml:space="preserve"> cuprinse in Caietul de Sarcini, </w:t>
      </w:r>
      <w:proofErr w:type="spellStart"/>
      <w:r w:rsidRPr="00A001B4">
        <w:rPr>
          <w:rFonts w:eastAsia="Calibri" w:cs="Times New Roman"/>
        </w:rPr>
        <w:t>Sectiunea</w:t>
      </w:r>
      <w:proofErr w:type="spellEnd"/>
      <w:r w:rsidRPr="00A001B4">
        <w:rPr>
          <w:rFonts w:eastAsia="Calibri" w:cs="Times New Roman"/>
        </w:rPr>
        <w:t xml:space="preserve"> „Managementul Contractului”.</w:t>
      </w:r>
    </w:p>
    <w:p w14:paraId="7B65FDCC"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 xml:space="preserve">Ofertantul </w:t>
      </w:r>
      <w:proofErr w:type="spellStart"/>
      <w:r w:rsidRPr="00A001B4">
        <w:rPr>
          <w:rFonts w:eastAsia="Calibri" w:cs="Times New Roman"/>
        </w:rPr>
        <w:t>desemneaza</w:t>
      </w:r>
      <w:proofErr w:type="spellEnd"/>
      <w:r w:rsidRPr="00A001B4">
        <w:rPr>
          <w:rFonts w:eastAsia="Calibri" w:cs="Times New Roman"/>
        </w:rPr>
        <w:t xml:space="preserve"> un responsabil de proiect, care </w:t>
      </w:r>
      <w:proofErr w:type="spellStart"/>
      <w:r w:rsidRPr="00A001B4">
        <w:rPr>
          <w:rFonts w:eastAsia="Calibri" w:cs="Times New Roman"/>
        </w:rPr>
        <w:t>reprezinta</w:t>
      </w:r>
      <w:proofErr w:type="spellEnd"/>
      <w:r w:rsidRPr="00A001B4">
        <w:rPr>
          <w:rFonts w:eastAsia="Calibri" w:cs="Times New Roman"/>
        </w:rPr>
        <w:t xml:space="preserve"> punctul unic de contact cu Autoritatea Contractanta si care asigura coordonarea tuturor </w:t>
      </w:r>
      <w:proofErr w:type="spellStart"/>
      <w:r w:rsidRPr="00A001B4">
        <w:rPr>
          <w:rFonts w:eastAsia="Calibri" w:cs="Times New Roman"/>
        </w:rPr>
        <w:t>activitatilor</w:t>
      </w:r>
      <w:proofErr w:type="spellEnd"/>
      <w:r w:rsidRPr="00A001B4">
        <w:rPr>
          <w:rFonts w:eastAsia="Calibri" w:cs="Times New Roman"/>
        </w:rPr>
        <w:t xml:space="preserve">, comunicarea operativa si respectarea </w:t>
      </w:r>
      <w:proofErr w:type="spellStart"/>
      <w:r w:rsidRPr="00A001B4">
        <w:rPr>
          <w:rFonts w:eastAsia="Calibri" w:cs="Times New Roman"/>
        </w:rPr>
        <w:t>obligatiilor</w:t>
      </w:r>
      <w:proofErr w:type="spellEnd"/>
      <w:r w:rsidRPr="00A001B4">
        <w:rPr>
          <w:rFonts w:eastAsia="Calibri" w:cs="Times New Roman"/>
        </w:rPr>
        <w:t xml:space="preserve"> contractuale. </w:t>
      </w:r>
      <w:proofErr w:type="spellStart"/>
      <w:r w:rsidRPr="00A001B4">
        <w:rPr>
          <w:rFonts w:eastAsia="Calibri" w:cs="Times New Roman"/>
        </w:rPr>
        <w:t>Relatia</w:t>
      </w:r>
      <w:proofErr w:type="spellEnd"/>
      <w:r w:rsidRPr="00A001B4">
        <w:rPr>
          <w:rFonts w:eastAsia="Calibri" w:cs="Times New Roman"/>
        </w:rPr>
        <w:t xml:space="preserve"> cu Autoritatea Contractanta este guvernata de principii precum transparenta, respectarea termenelor, comunicarea clara si orientarea catre </w:t>
      </w:r>
      <w:proofErr w:type="spellStart"/>
      <w:r w:rsidRPr="00A001B4">
        <w:rPr>
          <w:rFonts w:eastAsia="Calibri" w:cs="Times New Roman"/>
        </w:rPr>
        <w:t>solutii</w:t>
      </w:r>
      <w:proofErr w:type="spellEnd"/>
      <w:r w:rsidRPr="00A001B4">
        <w:rPr>
          <w:rFonts w:eastAsia="Calibri" w:cs="Times New Roman"/>
        </w:rPr>
        <w:t>.</w:t>
      </w:r>
    </w:p>
    <w:p w14:paraId="12C6801C"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 xml:space="preserve">Metodologia de gestionare a </w:t>
      </w:r>
      <w:proofErr w:type="spellStart"/>
      <w:r w:rsidRPr="00A001B4">
        <w:rPr>
          <w:rFonts w:eastAsia="Calibri" w:cs="Times New Roman"/>
        </w:rPr>
        <w:t>relatiei</w:t>
      </w:r>
      <w:proofErr w:type="spellEnd"/>
      <w:r w:rsidRPr="00A001B4">
        <w:rPr>
          <w:rFonts w:eastAsia="Calibri" w:cs="Times New Roman"/>
        </w:rPr>
        <w:t xml:space="preserve"> include:</w:t>
      </w:r>
    </w:p>
    <w:p w14:paraId="642D7588"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w:t>
      </w:r>
      <w:r w:rsidRPr="00A001B4">
        <w:rPr>
          <w:rFonts w:eastAsia="Calibri" w:cs="Times New Roman"/>
        </w:rPr>
        <w:tab/>
        <w:t>stabilirea unui cadru clar de comunicare si raportare;</w:t>
      </w:r>
    </w:p>
    <w:p w14:paraId="3F02C78F"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w:t>
      </w:r>
      <w:r w:rsidRPr="00A001B4">
        <w:rPr>
          <w:rFonts w:eastAsia="Calibri" w:cs="Times New Roman"/>
        </w:rPr>
        <w:tab/>
        <w:t xml:space="preserve">organizarea de </w:t>
      </w:r>
      <w:proofErr w:type="spellStart"/>
      <w:r w:rsidRPr="00A001B4">
        <w:rPr>
          <w:rFonts w:eastAsia="Calibri" w:cs="Times New Roman"/>
        </w:rPr>
        <w:t>intalniri</w:t>
      </w:r>
      <w:proofErr w:type="spellEnd"/>
      <w:r w:rsidRPr="00A001B4">
        <w:rPr>
          <w:rFonts w:eastAsia="Calibri" w:cs="Times New Roman"/>
        </w:rPr>
        <w:t xml:space="preserve"> periodice de progres;</w:t>
      </w:r>
    </w:p>
    <w:p w14:paraId="68AE9B07"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w:t>
      </w:r>
      <w:r w:rsidRPr="00A001B4">
        <w:rPr>
          <w:rFonts w:eastAsia="Calibri" w:cs="Times New Roman"/>
        </w:rPr>
        <w:tab/>
        <w:t xml:space="preserve">transmiterea </w:t>
      </w:r>
      <w:proofErr w:type="spellStart"/>
      <w:r w:rsidRPr="00A001B4">
        <w:rPr>
          <w:rFonts w:eastAsia="Calibri" w:cs="Times New Roman"/>
        </w:rPr>
        <w:t>informatiilor</w:t>
      </w:r>
      <w:proofErr w:type="spellEnd"/>
      <w:r w:rsidRPr="00A001B4">
        <w:rPr>
          <w:rFonts w:eastAsia="Calibri" w:cs="Times New Roman"/>
        </w:rPr>
        <w:t xml:space="preserve"> relevante </w:t>
      </w:r>
      <w:proofErr w:type="spellStart"/>
      <w:r w:rsidRPr="00A001B4">
        <w:rPr>
          <w:rFonts w:eastAsia="Calibri" w:cs="Times New Roman"/>
        </w:rPr>
        <w:t>intr</w:t>
      </w:r>
      <w:proofErr w:type="spellEnd"/>
      <w:r w:rsidRPr="00A001B4">
        <w:rPr>
          <w:rFonts w:eastAsia="Calibri" w:cs="Times New Roman"/>
        </w:rPr>
        <w:t>-un format structurat si accesibil;</w:t>
      </w:r>
    </w:p>
    <w:p w14:paraId="0D7E52D5"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w:t>
      </w:r>
      <w:r w:rsidRPr="00A001B4">
        <w:rPr>
          <w:rFonts w:eastAsia="Calibri" w:cs="Times New Roman"/>
        </w:rPr>
        <w:tab/>
        <w:t xml:space="preserve">consultarea </w:t>
      </w:r>
      <w:proofErr w:type="spellStart"/>
      <w:r w:rsidRPr="00A001B4">
        <w:rPr>
          <w:rFonts w:eastAsia="Calibri" w:cs="Times New Roman"/>
        </w:rPr>
        <w:t>Autoritatii</w:t>
      </w:r>
      <w:proofErr w:type="spellEnd"/>
      <w:r w:rsidRPr="00A001B4">
        <w:rPr>
          <w:rFonts w:eastAsia="Calibri" w:cs="Times New Roman"/>
        </w:rPr>
        <w:t xml:space="preserve"> Contractante in etapele-cheie ale </w:t>
      </w:r>
      <w:proofErr w:type="spellStart"/>
      <w:r w:rsidRPr="00A001B4">
        <w:rPr>
          <w:rFonts w:eastAsia="Calibri" w:cs="Times New Roman"/>
        </w:rPr>
        <w:t>implementarii</w:t>
      </w:r>
      <w:proofErr w:type="spellEnd"/>
      <w:r w:rsidRPr="00A001B4">
        <w:rPr>
          <w:rFonts w:eastAsia="Calibri" w:cs="Times New Roman"/>
        </w:rPr>
        <w:t>;</w:t>
      </w:r>
    </w:p>
    <w:p w14:paraId="423C6F73" w14:textId="77777777"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w:t>
      </w:r>
      <w:r w:rsidRPr="00A001B4">
        <w:rPr>
          <w:rFonts w:eastAsia="Calibri" w:cs="Times New Roman"/>
        </w:rPr>
        <w:tab/>
        <w:t xml:space="preserve">documentarea deciziilor si a eventualelor </w:t>
      </w:r>
      <w:proofErr w:type="spellStart"/>
      <w:r w:rsidRPr="00A001B4">
        <w:rPr>
          <w:rFonts w:eastAsia="Calibri" w:cs="Times New Roman"/>
        </w:rPr>
        <w:t>ajustari</w:t>
      </w:r>
      <w:proofErr w:type="spellEnd"/>
      <w:r w:rsidRPr="00A001B4">
        <w:rPr>
          <w:rFonts w:eastAsia="Calibri" w:cs="Times New Roman"/>
        </w:rPr>
        <w:t xml:space="preserve"> ale planului de lucru.</w:t>
      </w:r>
    </w:p>
    <w:p w14:paraId="075E7736" w14:textId="238C5FDA" w:rsidR="00073EC3" w:rsidRPr="00A001B4"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A001B4">
        <w:rPr>
          <w:rFonts w:eastAsia="Calibri" w:cs="Times New Roman"/>
        </w:rPr>
        <w:t xml:space="preserve">Aceasta abordare permite </w:t>
      </w:r>
      <w:proofErr w:type="spellStart"/>
      <w:r w:rsidRPr="00A001B4">
        <w:rPr>
          <w:rFonts w:eastAsia="Calibri" w:cs="Times New Roman"/>
        </w:rPr>
        <w:t>Autoritatii</w:t>
      </w:r>
      <w:proofErr w:type="spellEnd"/>
      <w:r w:rsidRPr="00A001B4">
        <w:rPr>
          <w:rFonts w:eastAsia="Calibri" w:cs="Times New Roman"/>
        </w:rPr>
        <w:t xml:space="preserve"> Contractante sa </w:t>
      </w:r>
      <w:proofErr w:type="spellStart"/>
      <w:r w:rsidRPr="00A001B4">
        <w:rPr>
          <w:rFonts w:eastAsia="Calibri" w:cs="Times New Roman"/>
        </w:rPr>
        <w:t>urmareasca</w:t>
      </w:r>
      <w:proofErr w:type="spellEnd"/>
      <w:r w:rsidRPr="00A001B4">
        <w:rPr>
          <w:rFonts w:eastAsia="Calibri" w:cs="Times New Roman"/>
        </w:rPr>
        <w:t xml:space="preserve"> in mod continuu implementarea Contractului si sa utilizeze eficient </w:t>
      </w:r>
      <w:proofErr w:type="spellStart"/>
      <w:r w:rsidRPr="00A001B4">
        <w:rPr>
          <w:rFonts w:eastAsia="Calibri" w:cs="Times New Roman"/>
        </w:rPr>
        <w:t>informatiile</w:t>
      </w:r>
      <w:proofErr w:type="spellEnd"/>
      <w:r w:rsidRPr="00A001B4">
        <w:rPr>
          <w:rFonts w:eastAsia="Calibri" w:cs="Times New Roman"/>
        </w:rPr>
        <w:t xml:space="preserve"> furnizate de Ofertant.</w:t>
      </w:r>
    </w:p>
    <w:p w14:paraId="7C128B4C" w14:textId="77777777" w:rsidR="00B42622" w:rsidRPr="00A001B4" w:rsidRDefault="00B42622" w:rsidP="00B42622">
      <w:pPr>
        <w:tabs>
          <w:tab w:val="left" w:pos="0"/>
        </w:tabs>
        <w:ind w:left="360"/>
        <w:rPr>
          <w:rFonts w:eastAsia="Calibri" w:cs="Times New Roman"/>
        </w:rPr>
      </w:pPr>
    </w:p>
    <w:p w14:paraId="6E76EAE7" w14:textId="77777777" w:rsidR="00B42622" w:rsidRPr="00A001B4"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A001B4">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 xml:space="preserve">Ofertantul asigura </w:t>
      </w:r>
      <w:proofErr w:type="spellStart"/>
      <w:r w:rsidRPr="00A001B4">
        <w:rPr>
          <w:rFonts w:eastAsia="Calibri" w:cs="Times New Roman"/>
        </w:rPr>
        <w:t>indeplinirea</w:t>
      </w:r>
      <w:proofErr w:type="spellEnd"/>
      <w:r w:rsidRPr="00A001B4">
        <w:rPr>
          <w:rFonts w:eastAsia="Calibri" w:cs="Times New Roman"/>
        </w:rPr>
        <w:t xml:space="preserve"> tuturor </w:t>
      </w:r>
      <w:proofErr w:type="spellStart"/>
      <w:r w:rsidRPr="00A001B4">
        <w:rPr>
          <w:rFonts w:eastAsia="Calibri" w:cs="Times New Roman"/>
        </w:rPr>
        <w:t>cerintelor</w:t>
      </w:r>
      <w:proofErr w:type="spellEnd"/>
      <w:r w:rsidRPr="00A001B4">
        <w:rPr>
          <w:rFonts w:eastAsia="Calibri" w:cs="Times New Roman"/>
        </w:rPr>
        <w:t xml:space="preserve"> privind raportarea </w:t>
      </w:r>
      <w:proofErr w:type="spellStart"/>
      <w:r w:rsidRPr="00A001B4">
        <w:rPr>
          <w:rFonts w:eastAsia="Calibri" w:cs="Times New Roman"/>
        </w:rPr>
        <w:t>prevazute</w:t>
      </w:r>
      <w:proofErr w:type="spellEnd"/>
      <w:r w:rsidRPr="00A001B4">
        <w:rPr>
          <w:rFonts w:eastAsia="Calibri" w:cs="Times New Roman"/>
        </w:rPr>
        <w:t xml:space="preserve"> in Caietul de Sarcini, printr-un sistem coerent de raportare periodica si finala, corelat cu planul de lucru si cu indicatorii de performanta </w:t>
      </w:r>
      <w:proofErr w:type="spellStart"/>
      <w:r w:rsidRPr="00A001B4">
        <w:rPr>
          <w:rFonts w:eastAsia="Calibri" w:cs="Times New Roman"/>
        </w:rPr>
        <w:t>asumati</w:t>
      </w:r>
      <w:proofErr w:type="spellEnd"/>
      <w:r w:rsidRPr="00A001B4">
        <w:rPr>
          <w:rFonts w:eastAsia="Calibri" w:cs="Times New Roman"/>
        </w:rPr>
        <w:t>.</w:t>
      </w:r>
    </w:p>
    <w:p w14:paraId="3647F7F2"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 xml:space="preserve">Raportarea este realizata intr-o maniera structurata si trasabila, astfel </w:t>
      </w:r>
      <w:proofErr w:type="spellStart"/>
      <w:r w:rsidRPr="00A001B4">
        <w:rPr>
          <w:rFonts w:eastAsia="Calibri" w:cs="Times New Roman"/>
        </w:rPr>
        <w:t>incat</w:t>
      </w:r>
      <w:proofErr w:type="spellEnd"/>
      <w:r w:rsidRPr="00A001B4">
        <w:rPr>
          <w:rFonts w:eastAsia="Calibri" w:cs="Times New Roman"/>
        </w:rPr>
        <w:t xml:space="preserve"> sa </w:t>
      </w:r>
      <w:proofErr w:type="spellStart"/>
      <w:r w:rsidRPr="00A001B4">
        <w:rPr>
          <w:rFonts w:eastAsia="Calibri" w:cs="Times New Roman"/>
        </w:rPr>
        <w:t>permita</w:t>
      </w:r>
      <w:proofErr w:type="spellEnd"/>
      <w:r w:rsidRPr="00A001B4">
        <w:rPr>
          <w:rFonts w:eastAsia="Calibri" w:cs="Times New Roman"/>
        </w:rPr>
        <w:t xml:space="preserve"> </w:t>
      </w:r>
      <w:proofErr w:type="spellStart"/>
      <w:r w:rsidRPr="00A001B4">
        <w:rPr>
          <w:rFonts w:eastAsia="Calibri" w:cs="Times New Roman"/>
        </w:rPr>
        <w:t>Autoritatii</w:t>
      </w:r>
      <w:proofErr w:type="spellEnd"/>
      <w:r w:rsidRPr="00A001B4">
        <w:rPr>
          <w:rFonts w:eastAsia="Calibri" w:cs="Times New Roman"/>
        </w:rPr>
        <w:t xml:space="preserve"> Contractante verificarea progresului, </w:t>
      </w:r>
      <w:proofErr w:type="spellStart"/>
      <w:r w:rsidRPr="00A001B4">
        <w:rPr>
          <w:rFonts w:eastAsia="Calibri" w:cs="Times New Roman"/>
        </w:rPr>
        <w:t>conformitatii</w:t>
      </w:r>
      <w:proofErr w:type="spellEnd"/>
      <w:r w:rsidRPr="00A001B4">
        <w:rPr>
          <w:rFonts w:eastAsia="Calibri" w:cs="Times New Roman"/>
        </w:rPr>
        <w:t xml:space="preserve"> si rezultatelor </w:t>
      </w:r>
      <w:proofErr w:type="spellStart"/>
      <w:r w:rsidRPr="00A001B4">
        <w:rPr>
          <w:rFonts w:eastAsia="Calibri" w:cs="Times New Roman"/>
        </w:rPr>
        <w:t>obtinute</w:t>
      </w:r>
      <w:proofErr w:type="spellEnd"/>
      <w:r w:rsidRPr="00A001B4">
        <w:rPr>
          <w:rFonts w:eastAsia="Calibri" w:cs="Times New Roman"/>
        </w:rPr>
        <w:t xml:space="preserve">. In acest sens, Ofertantul </w:t>
      </w:r>
      <w:proofErr w:type="spellStart"/>
      <w:r w:rsidRPr="00A001B4">
        <w:rPr>
          <w:rFonts w:eastAsia="Calibri" w:cs="Times New Roman"/>
        </w:rPr>
        <w:t>furnizeaza</w:t>
      </w:r>
      <w:proofErr w:type="spellEnd"/>
      <w:r w:rsidRPr="00A001B4">
        <w:rPr>
          <w:rFonts w:eastAsia="Calibri" w:cs="Times New Roman"/>
        </w:rPr>
        <w:t>:</w:t>
      </w:r>
    </w:p>
    <w:p w14:paraId="01FFD60F"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rapoarte periodice de progres, care includ stadiul </w:t>
      </w:r>
      <w:proofErr w:type="spellStart"/>
      <w:r w:rsidRPr="00A001B4">
        <w:rPr>
          <w:rFonts w:eastAsia="Calibri" w:cs="Times New Roman"/>
        </w:rPr>
        <w:t>activitatilor</w:t>
      </w:r>
      <w:proofErr w:type="spellEnd"/>
      <w:r w:rsidRPr="00A001B4">
        <w:rPr>
          <w:rFonts w:eastAsia="Calibri" w:cs="Times New Roman"/>
        </w:rPr>
        <w:t>, livrabilele realizate, indicatorii de performanta si eventualele riscuri identificate;</w:t>
      </w:r>
    </w:p>
    <w:p w14:paraId="4EC3BA71"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rapoarte de monitorizare si evaluare, bazate pe datele colectate in cadrul </w:t>
      </w:r>
      <w:proofErr w:type="spellStart"/>
      <w:r w:rsidRPr="00A001B4">
        <w:rPr>
          <w:rFonts w:eastAsia="Calibri" w:cs="Times New Roman"/>
        </w:rPr>
        <w:t>implementarii</w:t>
      </w:r>
      <w:proofErr w:type="spellEnd"/>
      <w:r w:rsidRPr="00A001B4">
        <w:rPr>
          <w:rFonts w:eastAsia="Calibri" w:cs="Times New Roman"/>
        </w:rPr>
        <w:t>;</w:t>
      </w:r>
    </w:p>
    <w:p w14:paraId="45D45559"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r>
      <w:proofErr w:type="spellStart"/>
      <w:r w:rsidRPr="00A001B4">
        <w:rPr>
          <w:rFonts w:eastAsia="Calibri" w:cs="Times New Roman"/>
        </w:rPr>
        <w:t>documentatia</w:t>
      </w:r>
      <w:proofErr w:type="spellEnd"/>
      <w:r w:rsidRPr="00A001B4">
        <w:rPr>
          <w:rFonts w:eastAsia="Calibri" w:cs="Times New Roman"/>
        </w:rPr>
        <w:t xml:space="preserve"> aferenta proceselor de formare, evaluare, certificare si monitorizare;</w:t>
      </w:r>
    </w:p>
    <w:p w14:paraId="7DDB0F12"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rapoarte finale de implementare, care </w:t>
      </w:r>
      <w:proofErr w:type="spellStart"/>
      <w:r w:rsidRPr="00A001B4">
        <w:rPr>
          <w:rFonts w:eastAsia="Calibri" w:cs="Times New Roman"/>
        </w:rPr>
        <w:t>sintetizeaza</w:t>
      </w:r>
      <w:proofErr w:type="spellEnd"/>
      <w:r w:rsidRPr="00A001B4">
        <w:rPr>
          <w:rFonts w:eastAsia="Calibri" w:cs="Times New Roman"/>
        </w:rPr>
        <w:t xml:space="preserve"> rezultatele Contractului si gradul de </w:t>
      </w:r>
      <w:proofErr w:type="spellStart"/>
      <w:r w:rsidRPr="00A001B4">
        <w:rPr>
          <w:rFonts w:eastAsia="Calibri" w:cs="Times New Roman"/>
        </w:rPr>
        <w:t>indeplinire</w:t>
      </w:r>
      <w:proofErr w:type="spellEnd"/>
      <w:r w:rsidRPr="00A001B4">
        <w:rPr>
          <w:rFonts w:eastAsia="Calibri" w:cs="Times New Roman"/>
        </w:rPr>
        <w:t xml:space="preserve"> a </w:t>
      </w:r>
      <w:proofErr w:type="spellStart"/>
      <w:r w:rsidRPr="00A001B4">
        <w:rPr>
          <w:rFonts w:eastAsia="Calibri" w:cs="Times New Roman"/>
        </w:rPr>
        <w:t>cerintelor</w:t>
      </w:r>
      <w:proofErr w:type="spellEnd"/>
      <w:r w:rsidRPr="00A001B4">
        <w:rPr>
          <w:rFonts w:eastAsia="Calibri" w:cs="Times New Roman"/>
        </w:rPr>
        <w:t xml:space="preserve"> minime din Caietul de Sarcini.</w:t>
      </w:r>
    </w:p>
    <w:p w14:paraId="57DE1A47"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 xml:space="preserve">Documentele finale sunt elaborate astfel </w:t>
      </w:r>
      <w:proofErr w:type="spellStart"/>
      <w:r w:rsidRPr="00A001B4">
        <w:rPr>
          <w:rFonts w:eastAsia="Calibri" w:cs="Times New Roman"/>
        </w:rPr>
        <w:t>incat</w:t>
      </w:r>
      <w:proofErr w:type="spellEnd"/>
      <w:r w:rsidRPr="00A001B4">
        <w:rPr>
          <w:rFonts w:eastAsia="Calibri" w:cs="Times New Roman"/>
        </w:rPr>
        <w:t xml:space="preserve"> sa reflecte in mod clar:</w:t>
      </w:r>
    </w:p>
    <w:p w14:paraId="7EA2EF7B"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activitatile </w:t>
      </w:r>
      <w:proofErr w:type="spellStart"/>
      <w:r w:rsidRPr="00A001B4">
        <w:rPr>
          <w:rFonts w:eastAsia="Calibri" w:cs="Times New Roman"/>
        </w:rPr>
        <w:t>desfasurate</w:t>
      </w:r>
      <w:proofErr w:type="spellEnd"/>
      <w:r w:rsidRPr="00A001B4">
        <w:rPr>
          <w:rFonts w:eastAsia="Calibri" w:cs="Times New Roman"/>
        </w:rPr>
        <w:t>;</w:t>
      </w:r>
    </w:p>
    <w:p w14:paraId="4BCA2BC8"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livrabilele predate;</w:t>
      </w:r>
    </w:p>
    <w:p w14:paraId="25FE794A"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t xml:space="preserve">rezultatele </w:t>
      </w:r>
      <w:proofErr w:type="spellStart"/>
      <w:r w:rsidRPr="00A001B4">
        <w:rPr>
          <w:rFonts w:eastAsia="Calibri" w:cs="Times New Roman"/>
        </w:rPr>
        <w:t>obtinute</w:t>
      </w:r>
      <w:proofErr w:type="spellEnd"/>
      <w:r w:rsidRPr="00A001B4">
        <w:rPr>
          <w:rFonts w:eastAsia="Calibri" w:cs="Times New Roman"/>
        </w:rPr>
        <w:t>;</w:t>
      </w:r>
    </w:p>
    <w:p w14:paraId="2E7FD95C"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r>
      <w:proofErr w:type="spellStart"/>
      <w:r w:rsidRPr="00A001B4">
        <w:rPr>
          <w:rFonts w:eastAsia="Calibri" w:cs="Times New Roman"/>
        </w:rPr>
        <w:t>indeplinirea</w:t>
      </w:r>
      <w:proofErr w:type="spellEnd"/>
      <w:r w:rsidRPr="00A001B4">
        <w:rPr>
          <w:rFonts w:eastAsia="Calibri" w:cs="Times New Roman"/>
        </w:rPr>
        <w:t xml:space="preserve"> obiectivelor Contractului;</w:t>
      </w:r>
    </w:p>
    <w:p w14:paraId="79C27137" w14:textId="77777777"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w:t>
      </w:r>
      <w:r w:rsidRPr="00A001B4">
        <w:rPr>
          <w:rFonts w:eastAsia="Calibri" w:cs="Times New Roman"/>
        </w:rPr>
        <w:tab/>
      </w:r>
      <w:proofErr w:type="spellStart"/>
      <w:r w:rsidRPr="00A001B4">
        <w:rPr>
          <w:rFonts w:eastAsia="Calibri" w:cs="Times New Roman"/>
        </w:rPr>
        <w:t>recomandarile</w:t>
      </w:r>
      <w:proofErr w:type="spellEnd"/>
      <w:r w:rsidRPr="00A001B4">
        <w:rPr>
          <w:rFonts w:eastAsia="Calibri" w:cs="Times New Roman"/>
        </w:rPr>
        <w:t xml:space="preserve"> pentru utilizarea rezultatelor post-contract.</w:t>
      </w:r>
    </w:p>
    <w:p w14:paraId="52BD2AFC" w14:textId="337E402B" w:rsidR="00073EC3" w:rsidRPr="00A001B4" w:rsidRDefault="00073EC3" w:rsidP="00073EC3">
      <w:pPr>
        <w:tabs>
          <w:tab w:val="left" w:pos="851"/>
        </w:tabs>
        <w:suppressAutoHyphens w:val="0"/>
        <w:adjustRightInd w:val="0"/>
        <w:spacing w:before="0" w:after="0" w:line="240" w:lineRule="auto"/>
        <w:contextualSpacing/>
        <w:rPr>
          <w:rFonts w:eastAsia="Calibri" w:cs="Times New Roman"/>
        </w:rPr>
      </w:pPr>
      <w:r w:rsidRPr="00A001B4">
        <w:rPr>
          <w:rFonts w:eastAsia="Calibri" w:cs="Times New Roman"/>
        </w:rPr>
        <w:t xml:space="preserve">Prin aceasta modalitate de raportare, Ofertantul asigura transparenta, auditabilitate si conformitate deplina cu </w:t>
      </w:r>
      <w:proofErr w:type="spellStart"/>
      <w:r w:rsidRPr="00A001B4">
        <w:rPr>
          <w:rFonts w:eastAsia="Calibri" w:cs="Times New Roman"/>
        </w:rPr>
        <w:t>cerintele</w:t>
      </w:r>
      <w:proofErr w:type="spellEnd"/>
      <w:r w:rsidRPr="00A001B4">
        <w:rPr>
          <w:rFonts w:eastAsia="Calibri" w:cs="Times New Roman"/>
        </w:rPr>
        <w:t xml:space="preserve"> </w:t>
      </w:r>
      <w:proofErr w:type="spellStart"/>
      <w:r w:rsidRPr="00A001B4">
        <w:rPr>
          <w:rFonts w:eastAsia="Calibri" w:cs="Times New Roman"/>
        </w:rPr>
        <w:t>Autoritatii</w:t>
      </w:r>
      <w:proofErr w:type="spellEnd"/>
      <w:r w:rsidRPr="00A001B4">
        <w:rPr>
          <w:rFonts w:eastAsia="Calibri" w:cs="Times New Roman"/>
        </w:rPr>
        <w:t xml:space="preserve"> Contractante.</w:t>
      </w:r>
    </w:p>
    <w:p w14:paraId="631E8957" w14:textId="77777777" w:rsidR="00B42622" w:rsidRPr="00A001B4" w:rsidRDefault="00B42622" w:rsidP="00B42622">
      <w:pPr>
        <w:tabs>
          <w:tab w:val="left" w:pos="851"/>
        </w:tabs>
        <w:adjustRightInd w:val="0"/>
        <w:contextualSpacing/>
        <w:rPr>
          <w:rFonts w:eastAsia="Calibri" w:cs="Times New Roman"/>
        </w:rPr>
      </w:pPr>
    </w:p>
    <w:p w14:paraId="2E270115" w14:textId="77777777" w:rsidR="00804914" w:rsidRPr="00A001B4" w:rsidRDefault="00804914" w:rsidP="00804914">
      <w:pPr>
        <w:spacing w:line="240" w:lineRule="auto"/>
        <w:rPr>
          <w:b/>
          <w:bCs/>
        </w:rPr>
      </w:pPr>
      <w:r w:rsidRPr="00A001B4">
        <w:rPr>
          <w:b/>
          <w:bCs/>
        </w:rPr>
        <w:t>A. RAPOARTELE / DOCUMENTELE CE PRIVESC REZULTATUL ACTIVIT</w:t>
      </w:r>
      <w:r w:rsidRPr="00A001B4">
        <w:rPr>
          <w:rFonts w:cs="Calibri"/>
          <w:b/>
          <w:bCs/>
        </w:rPr>
        <w:t>AT</w:t>
      </w:r>
      <w:r w:rsidRPr="00A001B4">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A001B4" w14:paraId="322CC296" w14:textId="77777777" w:rsidTr="007C0B21">
        <w:trPr>
          <w:tblHeader/>
          <w:tblCellSpacing w:w="15" w:type="dxa"/>
        </w:trPr>
        <w:tc>
          <w:tcPr>
            <w:tcW w:w="0" w:type="auto"/>
            <w:vAlign w:val="center"/>
            <w:hideMark/>
          </w:tcPr>
          <w:p w14:paraId="29613F3F" w14:textId="77777777" w:rsidR="00804914" w:rsidRPr="00A001B4" w:rsidRDefault="00804914">
            <w:pPr>
              <w:spacing w:after="0" w:line="240" w:lineRule="auto"/>
              <w:jc w:val="center"/>
            </w:pPr>
            <w:r w:rsidRPr="00A001B4">
              <w:lastRenderedPageBreak/>
              <w:t>Nr. crt.</w:t>
            </w:r>
          </w:p>
        </w:tc>
        <w:tc>
          <w:tcPr>
            <w:tcW w:w="0" w:type="auto"/>
            <w:vAlign w:val="center"/>
            <w:hideMark/>
          </w:tcPr>
          <w:p w14:paraId="12C42BB5" w14:textId="77777777" w:rsidR="00804914" w:rsidRPr="00A001B4" w:rsidRDefault="00804914">
            <w:pPr>
              <w:spacing w:after="0" w:line="240" w:lineRule="auto"/>
              <w:jc w:val="center"/>
            </w:pPr>
            <w:proofErr w:type="spellStart"/>
            <w:r w:rsidRPr="00A001B4">
              <w:t>Cerin</w:t>
            </w:r>
            <w:r w:rsidRPr="00A001B4">
              <w:rPr>
                <w:rFonts w:cs="Calibri"/>
              </w:rPr>
              <w:t>ta</w:t>
            </w:r>
            <w:proofErr w:type="spellEnd"/>
            <w:r w:rsidRPr="00A001B4">
              <w:t xml:space="preserve"> minim</w:t>
            </w:r>
            <w:r w:rsidRPr="00A001B4">
              <w:rPr>
                <w:rFonts w:cs="Calibri"/>
              </w:rPr>
              <w:t>a</w:t>
            </w:r>
            <w:r w:rsidRPr="00A001B4">
              <w:t xml:space="preserve"> conform Caietului de sarcini</w:t>
            </w:r>
          </w:p>
        </w:tc>
        <w:tc>
          <w:tcPr>
            <w:tcW w:w="0" w:type="auto"/>
            <w:vAlign w:val="center"/>
            <w:hideMark/>
          </w:tcPr>
          <w:p w14:paraId="0ACD6DBD" w14:textId="77777777" w:rsidR="00804914" w:rsidRPr="00A001B4" w:rsidRDefault="00804914">
            <w:pPr>
              <w:spacing w:after="0" w:line="240" w:lineRule="auto"/>
              <w:jc w:val="center"/>
            </w:pPr>
            <w:r w:rsidRPr="00A001B4">
              <w:t>Raport / Document livrat</w:t>
            </w:r>
          </w:p>
        </w:tc>
        <w:tc>
          <w:tcPr>
            <w:tcW w:w="2821" w:type="dxa"/>
            <w:vAlign w:val="center"/>
            <w:hideMark/>
          </w:tcPr>
          <w:p w14:paraId="05F79ADE" w14:textId="77777777" w:rsidR="00804914" w:rsidRPr="00A001B4" w:rsidRDefault="00804914">
            <w:pPr>
              <w:spacing w:after="0" w:line="240" w:lineRule="auto"/>
              <w:jc w:val="center"/>
            </w:pPr>
            <w:proofErr w:type="spellStart"/>
            <w:r w:rsidRPr="00A001B4">
              <w:t>Con</w:t>
            </w:r>
            <w:r w:rsidRPr="00A001B4">
              <w:rPr>
                <w:rFonts w:cs="Calibri"/>
              </w:rPr>
              <w:t>t</w:t>
            </w:r>
            <w:r w:rsidRPr="00A001B4">
              <w:t>inut</w:t>
            </w:r>
            <w:proofErr w:type="spellEnd"/>
            <w:r w:rsidRPr="00A001B4">
              <w:t xml:space="preserve"> principal al documentului</w:t>
            </w:r>
          </w:p>
        </w:tc>
        <w:tc>
          <w:tcPr>
            <w:tcW w:w="3803" w:type="dxa"/>
            <w:vAlign w:val="center"/>
            <w:hideMark/>
          </w:tcPr>
          <w:p w14:paraId="06FCFAC3" w14:textId="77777777" w:rsidR="00804914" w:rsidRPr="00A001B4" w:rsidRDefault="00804914">
            <w:pPr>
              <w:spacing w:after="0" w:line="240" w:lineRule="auto"/>
              <w:jc w:val="center"/>
            </w:pPr>
            <w:r w:rsidRPr="00A001B4">
              <w:t xml:space="preserve">Modalitatea de </w:t>
            </w:r>
            <w:proofErr w:type="spellStart"/>
            <w:r w:rsidRPr="00A001B4">
              <w:t>indeplinire</w:t>
            </w:r>
            <w:proofErr w:type="spellEnd"/>
            <w:r w:rsidRPr="00A001B4">
              <w:t xml:space="preserve"> a </w:t>
            </w:r>
            <w:proofErr w:type="spellStart"/>
            <w:r w:rsidRPr="00A001B4">
              <w:t>cerin</w:t>
            </w:r>
            <w:r w:rsidRPr="00A001B4">
              <w:rPr>
                <w:rFonts w:cs="Calibri"/>
              </w:rPr>
              <w:t>t</w:t>
            </w:r>
            <w:r w:rsidRPr="00A001B4">
              <w:t>ei</w:t>
            </w:r>
            <w:proofErr w:type="spellEnd"/>
          </w:p>
        </w:tc>
      </w:tr>
      <w:tr w:rsidR="00804914" w:rsidRPr="00A001B4" w14:paraId="408736F6" w14:textId="77777777" w:rsidTr="007C0B21">
        <w:trPr>
          <w:tblCellSpacing w:w="15" w:type="dxa"/>
        </w:trPr>
        <w:tc>
          <w:tcPr>
            <w:tcW w:w="0" w:type="auto"/>
            <w:vAlign w:val="center"/>
            <w:hideMark/>
          </w:tcPr>
          <w:p w14:paraId="7A31D3B9" w14:textId="77777777" w:rsidR="00804914" w:rsidRPr="00A001B4" w:rsidRDefault="00804914">
            <w:pPr>
              <w:spacing w:after="0" w:line="240" w:lineRule="auto"/>
              <w:rPr>
                <w:b/>
                <w:bCs/>
              </w:rPr>
            </w:pPr>
            <w:r w:rsidRPr="00A001B4">
              <w:t>1</w:t>
            </w:r>
          </w:p>
        </w:tc>
        <w:tc>
          <w:tcPr>
            <w:tcW w:w="0" w:type="auto"/>
            <w:vAlign w:val="center"/>
            <w:hideMark/>
          </w:tcPr>
          <w:p w14:paraId="64945B3D" w14:textId="77777777" w:rsidR="00804914" w:rsidRPr="00A001B4" w:rsidRDefault="00804914">
            <w:pPr>
              <w:spacing w:after="0" w:line="240" w:lineRule="auto"/>
              <w:rPr>
                <w:b/>
                <w:bCs/>
              </w:rPr>
            </w:pPr>
            <w:r w:rsidRPr="00A001B4">
              <w:t xml:space="preserve">Metodologie de formare </w:t>
            </w:r>
            <w:r w:rsidRPr="00A001B4">
              <w:rPr>
                <w:rFonts w:cs="Calibri"/>
              </w:rPr>
              <w:t>s</w:t>
            </w:r>
            <w:r w:rsidRPr="00A001B4">
              <w:t>i evaluare</w:t>
            </w:r>
          </w:p>
        </w:tc>
        <w:tc>
          <w:tcPr>
            <w:tcW w:w="0" w:type="auto"/>
            <w:vAlign w:val="center"/>
            <w:hideMark/>
          </w:tcPr>
          <w:p w14:paraId="2A7D16BE" w14:textId="77777777" w:rsidR="00804914" w:rsidRPr="00A001B4" w:rsidRDefault="00804914">
            <w:pPr>
              <w:spacing w:after="0" w:line="240" w:lineRule="auto"/>
              <w:rPr>
                <w:b/>
                <w:bCs/>
              </w:rPr>
            </w:pPr>
            <w:r w:rsidRPr="00A001B4">
              <w:t xml:space="preserve">Metodologia de formare </w:t>
            </w:r>
            <w:r w:rsidRPr="00A001B4">
              <w:rPr>
                <w:rFonts w:cs="Calibri"/>
              </w:rPr>
              <w:t>s</w:t>
            </w:r>
            <w:r w:rsidRPr="00A001B4">
              <w:t>i evaluare aprobat</w:t>
            </w:r>
            <w:r w:rsidRPr="00A001B4">
              <w:rPr>
                <w:rFonts w:cs="Calibri"/>
              </w:rPr>
              <w:t>a</w:t>
            </w:r>
          </w:p>
        </w:tc>
        <w:tc>
          <w:tcPr>
            <w:tcW w:w="2821" w:type="dxa"/>
            <w:vAlign w:val="center"/>
            <w:hideMark/>
          </w:tcPr>
          <w:p w14:paraId="1BDE39DD" w14:textId="77777777" w:rsidR="00804914" w:rsidRPr="00A001B4" w:rsidRDefault="00804914">
            <w:pPr>
              <w:spacing w:after="0" w:line="240" w:lineRule="auto"/>
              <w:rPr>
                <w:b/>
                <w:bCs/>
              </w:rPr>
            </w:pPr>
            <w:r w:rsidRPr="00A001B4">
              <w:t xml:space="preserve">Cadru metodologic integrat de evaluare a </w:t>
            </w:r>
            <w:proofErr w:type="spellStart"/>
            <w:r w:rsidRPr="00A001B4">
              <w:t>maturit</w:t>
            </w:r>
            <w:r w:rsidRPr="00A001B4">
              <w:rPr>
                <w:rFonts w:cs="Calibri"/>
              </w:rPr>
              <w:t>at</w:t>
            </w:r>
            <w:r w:rsidRPr="00A001B4">
              <w:t>ii</w:t>
            </w:r>
            <w:proofErr w:type="spellEnd"/>
            <w:r w:rsidRPr="00A001B4">
              <w:t xml:space="preserve">, formare, certificare, monitorizare </w:t>
            </w:r>
            <w:r w:rsidRPr="00A001B4">
              <w:rPr>
                <w:rFonts w:cs="Calibri"/>
              </w:rPr>
              <w:t>s</w:t>
            </w:r>
            <w:r w:rsidRPr="00A001B4">
              <w:t>i sustenabilitate</w:t>
            </w:r>
          </w:p>
        </w:tc>
        <w:tc>
          <w:tcPr>
            <w:tcW w:w="3803" w:type="dxa"/>
            <w:vAlign w:val="center"/>
            <w:hideMark/>
          </w:tcPr>
          <w:p w14:paraId="375E87A9" w14:textId="77777777" w:rsidR="00804914" w:rsidRPr="00A001B4" w:rsidRDefault="00804914">
            <w:pPr>
              <w:spacing w:after="0" w:line="240" w:lineRule="auto"/>
              <w:rPr>
                <w:b/>
                <w:bCs/>
              </w:rPr>
            </w:pPr>
            <w:r w:rsidRPr="00A001B4">
              <w:t xml:space="preserve">Elaborarea </w:t>
            </w:r>
            <w:r w:rsidRPr="00A001B4">
              <w:rPr>
                <w:rFonts w:cs="Calibri"/>
              </w:rPr>
              <w:t>s</w:t>
            </w:r>
            <w:r w:rsidRPr="00A001B4">
              <w:t xml:space="preserve">i livrarea unei metodologii unitare, aliniate </w:t>
            </w:r>
            <w:proofErr w:type="spellStart"/>
            <w:r w:rsidRPr="00A001B4">
              <w:t>cerin</w:t>
            </w:r>
            <w:r w:rsidRPr="00A001B4">
              <w:rPr>
                <w:rFonts w:cs="Calibri"/>
              </w:rPr>
              <w:t>t</w:t>
            </w:r>
            <w:r w:rsidRPr="00A001B4">
              <w:t>elor</w:t>
            </w:r>
            <w:proofErr w:type="spellEnd"/>
            <w:r w:rsidRPr="00A001B4">
              <w:t xml:space="preserve"> Caietului de sarcini </w:t>
            </w:r>
            <w:r w:rsidRPr="00A001B4">
              <w:rPr>
                <w:rFonts w:cs="Calibri"/>
              </w:rPr>
              <w:t>s</w:t>
            </w:r>
            <w:r w:rsidRPr="00A001B4">
              <w:t xml:space="preserve">i cadrului european, validate </w:t>
            </w:r>
            <w:proofErr w:type="spellStart"/>
            <w:r w:rsidRPr="00A001B4">
              <w:rPr>
                <w:rFonts w:cs="Agency FB"/>
              </w:rPr>
              <w:t>i</w:t>
            </w:r>
            <w:r w:rsidRPr="00A001B4">
              <w:t>mpreun</w:t>
            </w:r>
            <w:r w:rsidRPr="00A001B4">
              <w:rPr>
                <w:rFonts w:cs="Calibri"/>
              </w:rPr>
              <w:t>a</w:t>
            </w:r>
            <w:proofErr w:type="spellEnd"/>
            <w:r w:rsidRPr="00A001B4">
              <w:t xml:space="preserve"> cu Autoritatea Contractant</w:t>
            </w:r>
            <w:r w:rsidRPr="00A001B4">
              <w:rPr>
                <w:rFonts w:cs="Calibri"/>
              </w:rPr>
              <w:t>a</w:t>
            </w:r>
          </w:p>
        </w:tc>
      </w:tr>
      <w:tr w:rsidR="00804914" w:rsidRPr="00A001B4" w14:paraId="3183837B" w14:textId="77777777" w:rsidTr="007C0B21">
        <w:trPr>
          <w:tblCellSpacing w:w="15" w:type="dxa"/>
        </w:trPr>
        <w:tc>
          <w:tcPr>
            <w:tcW w:w="0" w:type="auto"/>
            <w:vAlign w:val="center"/>
            <w:hideMark/>
          </w:tcPr>
          <w:p w14:paraId="1E5449AB" w14:textId="77777777" w:rsidR="00804914" w:rsidRPr="00A001B4" w:rsidRDefault="00804914">
            <w:pPr>
              <w:spacing w:after="0" w:line="240" w:lineRule="auto"/>
              <w:rPr>
                <w:b/>
                <w:bCs/>
              </w:rPr>
            </w:pPr>
            <w:r w:rsidRPr="00A001B4">
              <w:t>2</w:t>
            </w:r>
          </w:p>
        </w:tc>
        <w:tc>
          <w:tcPr>
            <w:tcW w:w="0" w:type="auto"/>
            <w:vAlign w:val="center"/>
            <w:hideMark/>
          </w:tcPr>
          <w:p w14:paraId="229AF7D8" w14:textId="77777777" w:rsidR="00804914" w:rsidRPr="00A001B4" w:rsidRDefault="00804914">
            <w:pPr>
              <w:spacing w:after="0" w:line="240" w:lineRule="auto"/>
              <w:rPr>
                <w:b/>
                <w:bCs/>
              </w:rPr>
            </w:pPr>
            <w:r w:rsidRPr="00A001B4">
              <w:t xml:space="preserve">Program de formare pentru </w:t>
            </w:r>
            <w:proofErr w:type="spellStart"/>
            <w:r w:rsidRPr="00A001B4">
              <w:t>exper</w:t>
            </w:r>
            <w:r w:rsidRPr="00A001B4">
              <w:rPr>
                <w:rFonts w:cs="Calibri"/>
              </w:rPr>
              <w:t>t</w:t>
            </w:r>
            <w:r w:rsidRPr="00A001B4">
              <w:t>i</w:t>
            </w:r>
            <w:proofErr w:type="spellEnd"/>
            <w:r w:rsidRPr="00A001B4">
              <w:t xml:space="preserve"> evaluatori</w:t>
            </w:r>
          </w:p>
        </w:tc>
        <w:tc>
          <w:tcPr>
            <w:tcW w:w="0" w:type="auto"/>
            <w:vAlign w:val="center"/>
            <w:hideMark/>
          </w:tcPr>
          <w:p w14:paraId="2E22E154" w14:textId="77777777" w:rsidR="00804914" w:rsidRPr="00A001B4" w:rsidRDefault="00804914">
            <w:pPr>
              <w:spacing w:after="0" w:line="240" w:lineRule="auto"/>
              <w:rPr>
                <w:b/>
                <w:bCs/>
              </w:rPr>
            </w:pPr>
            <w:r w:rsidRPr="00A001B4">
              <w:t xml:space="preserve">Curriculum program formare </w:t>
            </w:r>
            <w:proofErr w:type="spellStart"/>
            <w:r w:rsidRPr="00A001B4">
              <w:t>exper</w:t>
            </w:r>
            <w:r w:rsidRPr="00A001B4">
              <w:rPr>
                <w:rFonts w:cs="Calibri"/>
              </w:rPr>
              <w:t>t</w:t>
            </w:r>
            <w:r w:rsidRPr="00A001B4">
              <w:t>i</w:t>
            </w:r>
            <w:proofErr w:type="spellEnd"/>
            <w:r w:rsidRPr="00A001B4">
              <w:t xml:space="preserve"> evaluatori</w:t>
            </w:r>
          </w:p>
        </w:tc>
        <w:tc>
          <w:tcPr>
            <w:tcW w:w="2821" w:type="dxa"/>
            <w:vAlign w:val="center"/>
            <w:hideMark/>
          </w:tcPr>
          <w:p w14:paraId="0B2B0E6A" w14:textId="77777777" w:rsidR="00804914" w:rsidRPr="00A001B4" w:rsidRDefault="00804914">
            <w:pPr>
              <w:spacing w:after="0" w:line="240" w:lineRule="auto"/>
              <w:rPr>
                <w:b/>
                <w:bCs/>
              </w:rPr>
            </w:pPr>
            <w:r w:rsidRPr="00A001B4">
              <w:t xml:space="preserve">Structura programului (40 ore), module, rezultate ale </w:t>
            </w:r>
            <w:proofErr w:type="spellStart"/>
            <w:r w:rsidRPr="00A001B4">
              <w:t>inv</w:t>
            </w:r>
            <w:r w:rsidRPr="00A001B4">
              <w:rPr>
                <w:rFonts w:cs="Calibri"/>
              </w:rPr>
              <w:t>ata</w:t>
            </w:r>
            <w:r w:rsidRPr="00A001B4">
              <w:t>rii</w:t>
            </w:r>
            <w:proofErr w:type="spellEnd"/>
            <w:r w:rsidRPr="00A001B4">
              <w:t>, metode de evaluare</w:t>
            </w:r>
          </w:p>
        </w:tc>
        <w:tc>
          <w:tcPr>
            <w:tcW w:w="3803" w:type="dxa"/>
            <w:vAlign w:val="center"/>
            <w:hideMark/>
          </w:tcPr>
          <w:p w14:paraId="0DD4A325" w14:textId="77777777" w:rsidR="00804914" w:rsidRPr="00A001B4" w:rsidRDefault="00804914">
            <w:pPr>
              <w:spacing w:after="0" w:line="240" w:lineRule="auto"/>
              <w:rPr>
                <w:b/>
                <w:bCs/>
              </w:rPr>
            </w:pPr>
            <w:r w:rsidRPr="00A001B4">
              <w:t xml:space="preserve">Implementarea programului de formare conform metodologiei, cu evaluare </w:t>
            </w:r>
            <w:r w:rsidRPr="00A001B4">
              <w:rPr>
                <w:rFonts w:cs="Calibri"/>
              </w:rPr>
              <w:t>s</w:t>
            </w:r>
            <w:r w:rsidRPr="00A001B4">
              <w:t>i certificare pe baz</w:t>
            </w:r>
            <w:r w:rsidRPr="00A001B4">
              <w:rPr>
                <w:rFonts w:cs="Calibri"/>
              </w:rPr>
              <w:t>a</w:t>
            </w:r>
            <w:r w:rsidRPr="00A001B4">
              <w:t xml:space="preserve"> de competen</w:t>
            </w:r>
            <w:r w:rsidRPr="00A001B4">
              <w:rPr>
                <w:rFonts w:cs="Calibri"/>
              </w:rPr>
              <w:t>t</w:t>
            </w:r>
            <w:r w:rsidRPr="00A001B4">
              <w:t>e</w:t>
            </w:r>
          </w:p>
        </w:tc>
      </w:tr>
      <w:tr w:rsidR="00804914" w:rsidRPr="00A001B4" w14:paraId="5E3B5826" w14:textId="77777777" w:rsidTr="007C0B21">
        <w:trPr>
          <w:tblCellSpacing w:w="15" w:type="dxa"/>
        </w:trPr>
        <w:tc>
          <w:tcPr>
            <w:tcW w:w="0" w:type="auto"/>
            <w:vAlign w:val="center"/>
            <w:hideMark/>
          </w:tcPr>
          <w:p w14:paraId="1D57D2A3" w14:textId="77777777" w:rsidR="00804914" w:rsidRPr="00A001B4" w:rsidRDefault="00804914">
            <w:pPr>
              <w:spacing w:after="0" w:line="240" w:lineRule="auto"/>
              <w:rPr>
                <w:b/>
                <w:bCs/>
              </w:rPr>
            </w:pPr>
            <w:r w:rsidRPr="00A001B4">
              <w:t>3</w:t>
            </w:r>
          </w:p>
        </w:tc>
        <w:tc>
          <w:tcPr>
            <w:tcW w:w="0" w:type="auto"/>
            <w:vAlign w:val="center"/>
            <w:hideMark/>
          </w:tcPr>
          <w:p w14:paraId="4D387F98" w14:textId="77777777" w:rsidR="00804914" w:rsidRPr="00A001B4" w:rsidRDefault="00804914">
            <w:pPr>
              <w:spacing w:after="0" w:line="240" w:lineRule="auto"/>
              <w:rPr>
                <w:b/>
                <w:bCs/>
              </w:rPr>
            </w:pPr>
            <w:r w:rsidRPr="00A001B4">
              <w:t>Program de formare pentru formatori</w:t>
            </w:r>
          </w:p>
        </w:tc>
        <w:tc>
          <w:tcPr>
            <w:tcW w:w="0" w:type="auto"/>
            <w:vAlign w:val="center"/>
            <w:hideMark/>
          </w:tcPr>
          <w:p w14:paraId="0B83D5E5" w14:textId="77777777" w:rsidR="00804914" w:rsidRPr="00A001B4" w:rsidRDefault="00804914">
            <w:pPr>
              <w:spacing w:after="0" w:line="240" w:lineRule="auto"/>
              <w:rPr>
                <w:b/>
                <w:bCs/>
              </w:rPr>
            </w:pPr>
            <w:r w:rsidRPr="00A001B4">
              <w:t>Curriculum program formare formatori</w:t>
            </w:r>
          </w:p>
        </w:tc>
        <w:tc>
          <w:tcPr>
            <w:tcW w:w="2821" w:type="dxa"/>
            <w:vAlign w:val="center"/>
            <w:hideMark/>
          </w:tcPr>
          <w:p w14:paraId="5BB16657" w14:textId="77777777" w:rsidR="00804914" w:rsidRPr="00A001B4" w:rsidRDefault="00804914">
            <w:pPr>
              <w:spacing w:after="0" w:line="240" w:lineRule="auto"/>
              <w:rPr>
                <w:b/>
                <w:bCs/>
              </w:rPr>
            </w:pPr>
            <w:r w:rsidRPr="00A001B4">
              <w:t xml:space="preserve">Structura programului (40 ore), componente pedagogice </w:t>
            </w:r>
            <w:r w:rsidRPr="00A001B4">
              <w:rPr>
                <w:rFonts w:cs="Calibri"/>
              </w:rPr>
              <w:t>s</w:t>
            </w:r>
            <w:r w:rsidRPr="00A001B4">
              <w:t xml:space="preserve">i de </w:t>
            </w:r>
            <w:proofErr w:type="spellStart"/>
            <w:r w:rsidRPr="00A001B4">
              <w:t>con</w:t>
            </w:r>
            <w:r w:rsidRPr="00A001B4">
              <w:rPr>
                <w:rFonts w:cs="Calibri"/>
              </w:rPr>
              <w:t>t</w:t>
            </w:r>
            <w:r w:rsidRPr="00A001B4">
              <w:t>inut</w:t>
            </w:r>
            <w:proofErr w:type="spellEnd"/>
          </w:p>
        </w:tc>
        <w:tc>
          <w:tcPr>
            <w:tcW w:w="3803" w:type="dxa"/>
            <w:vAlign w:val="center"/>
            <w:hideMark/>
          </w:tcPr>
          <w:p w14:paraId="3FB001A1" w14:textId="77777777" w:rsidR="00804914" w:rsidRPr="00A001B4" w:rsidRDefault="00804914">
            <w:pPr>
              <w:spacing w:after="0" w:line="240" w:lineRule="auto"/>
              <w:rPr>
                <w:b/>
                <w:bCs/>
              </w:rPr>
            </w:pPr>
            <w:r w:rsidRPr="00A001B4">
              <w:t>Derularea programului de formare a formatorilor, evaluarea competen</w:t>
            </w:r>
            <w:r w:rsidRPr="00A001B4">
              <w:rPr>
                <w:rFonts w:cs="Calibri"/>
              </w:rPr>
              <w:t>t</w:t>
            </w:r>
            <w:r w:rsidRPr="00A001B4">
              <w:t xml:space="preserve">elor </w:t>
            </w:r>
            <w:r w:rsidRPr="00A001B4">
              <w:rPr>
                <w:rFonts w:cs="Calibri"/>
              </w:rPr>
              <w:t>s</w:t>
            </w:r>
            <w:r w:rsidRPr="00A001B4">
              <w:t>i certificarea acestora</w:t>
            </w:r>
          </w:p>
        </w:tc>
      </w:tr>
      <w:tr w:rsidR="00804914" w:rsidRPr="00A001B4" w14:paraId="2F1B1126" w14:textId="77777777" w:rsidTr="007C0B21">
        <w:trPr>
          <w:tblCellSpacing w:w="15" w:type="dxa"/>
        </w:trPr>
        <w:tc>
          <w:tcPr>
            <w:tcW w:w="0" w:type="auto"/>
            <w:vAlign w:val="center"/>
            <w:hideMark/>
          </w:tcPr>
          <w:p w14:paraId="25B1A1C4" w14:textId="77777777" w:rsidR="00804914" w:rsidRPr="00A001B4" w:rsidRDefault="00804914">
            <w:pPr>
              <w:spacing w:after="0" w:line="240" w:lineRule="auto"/>
              <w:rPr>
                <w:b/>
                <w:bCs/>
              </w:rPr>
            </w:pPr>
            <w:r w:rsidRPr="00A001B4">
              <w:t>4</w:t>
            </w:r>
          </w:p>
        </w:tc>
        <w:tc>
          <w:tcPr>
            <w:tcW w:w="0" w:type="auto"/>
            <w:vAlign w:val="center"/>
            <w:hideMark/>
          </w:tcPr>
          <w:p w14:paraId="2A97AEA0" w14:textId="77777777" w:rsidR="00804914" w:rsidRPr="00A001B4" w:rsidRDefault="00804914">
            <w:pPr>
              <w:spacing w:after="0" w:line="240" w:lineRule="auto"/>
              <w:rPr>
                <w:b/>
                <w:bCs/>
              </w:rPr>
            </w:pPr>
            <w:r w:rsidRPr="00A001B4">
              <w:t xml:space="preserve">Formarea </w:t>
            </w:r>
            <w:r w:rsidRPr="00A001B4">
              <w:rPr>
                <w:rFonts w:cs="Calibri"/>
              </w:rPr>
              <w:t>s</w:t>
            </w:r>
            <w:r w:rsidRPr="00A001B4">
              <w:t xml:space="preserve">i </w:t>
            </w:r>
            <w:proofErr w:type="spellStart"/>
            <w:r w:rsidRPr="00A001B4">
              <w:t>opera</w:t>
            </w:r>
            <w:r w:rsidRPr="00A001B4">
              <w:rPr>
                <w:rFonts w:cs="Calibri"/>
              </w:rPr>
              <w:t>t</w:t>
            </w:r>
            <w:r w:rsidRPr="00A001B4">
              <w:t>ionalizarea</w:t>
            </w:r>
            <w:proofErr w:type="spellEnd"/>
            <w:r w:rsidRPr="00A001B4">
              <w:t xml:space="preserve"> nucleului de </w:t>
            </w:r>
            <w:proofErr w:type="spellStart"/>
            <w:r w:rsidRPr="00A001B4">
              <w:t>exper</w:t>
            </w:r>
            <w:r w:rsidRPr="00A001B4">
              <w:rPr>
                <w:rFonts w:cs="Calibri"/>
              </w:rPr>
              <w:t>t</w:t>
            </w:r>
            <w:r w:rsidRPr="00A001B4">
              <w:t>i</w:t>
            </w:r>
            <w:proofErr w:type="spellEnd"/>
          </w:p>
        </w:tc>
        <w:tc>
          <w:tcPr>
            <w:tcW w:w="0" w:type="auto"/>
            <w:vAlign w:val="center"/>
            <w:hideMark/>
          </w:tcPr>
          <w:p w14:paraId="18130279" w14:textId="77777777" w:rsidR="00804914" w:rsidRPr="00A001B4" w:rsidRDefault="00804914">
            <w:pPr>
              <w:spacing w:after="0" w:line="240" w:lineRule="auto"/>
              <w:rPr>
                <w:b/>
                <w:bCs/>
              </w:rPr>
            </w:pPr>
            <w:r w:rsidRPr="00A001B4">
              <w:t xml:space="preserve">Registru </w:t>
            </w:r>
            <w:proofErr w:type="spellStart"/>
            <w:r w:rsidRPr="00A001B4">
              <w:t>exper</w:t>
            </w:r>
            <w:r w:rsidRPr="00A001B4">
              <w:rPr>
                <w:rFonts w:cs="Calibri"/>
              </w:rPr>
              <w:t>t</w:t>
            </w:r>
            <w:r w:rsidRPr="00A001B4">
              <w:t>i</w:t>
            </w:r>
            <w:proofErr w:type="spellEnd"/>
            <w:r w:rsidRPr="00A001B4">
              <w:t xml:space="preserve"> evaluatori </w:t>
            </w:r>
            <w:proofErr w:type="spellStart"/>
            <w:r w:rsidRPr="00A001B4">
              <w:t>certifica</w:t>
            </w:r>
            <w:r w:rsidRPr="00A001B4">
              <w:rPr>
                <w:rFonts w:cs="Calibri"/>
              </w:rPr>
              <w:t>t</w:t>
            </w:r>
            <w:r w:rsidRPr="00A001B4">
              <w:t>i</w:t>
            </w:r>
            <w:proofErr w:type="spellEnd"/>
          </w:p>
        </w:tc>
        <w:tc>
          <w:tcPr>
            <w:tcW w:w="2821" w:type="dxa"/>
            <w:vAlign w:val="center"/>
            <w:hideMark/>
          </w:tcPr>
          <w:p w14:paraId="2C52A756" w14:textId="77777777" w:rsidR="00804914" w:rsidRPr="00A001B4" w:rsidRDefault="00804914">
            <w:pPr>
              <w:spacing w:after="0" w:line="240" w:lineRule="auto"/>
              <w:rPr>
                <w:b/>
                <w:bCs/>
              </w:rPr>
            </w:pPr>
            <w:r w:rsidRPr="00A001B4">
              <w:t xml:space="preserve">Lista </w:t>
            </w:r>
            <w:proofErr w:type="spellStart"/>
            <w:r w:rsidRPr="00A001B4">
              <w:t>exper</w:t>
            </w:r>
            <w:r w:rsidRPr="00A001B4">
              <w:rPr>
                <w:rFonts w:cs="Calibri"/>
              </w:rPr>
              <w:t>t</w:t>
            </w:r>
            <w:r w:rsidRPr="00A001B4">
              <w:t>ilor</w:t>
            </w:r>
            <w:proofErr w:type="spellEnd"/>
            <w:r w:rsidRPr="00A001B4">
              <w:t xml:space="preserve"> </w:t>
            </w:r>
            <w:proofErr w:type="spellStart"/>
            <w:r w:rsidRPr="00A001B4">
              <w:t>certifica</w:t>
            </w:r>
            <w:r w:rsidRPr="00A001B4">
              <w:rPr>
                <w:rFonts w:cs="Calibri"/>
              </w:rPr>
              <w:t>t</w:t>
            </w:r>
            <w:r w:rsidRPr="00A001B4">
              <w:t>i</w:t>
            </w:r>
            <w:proofErr w:type="spellEnd"/>
            <w:r w:rsidRPr="00A001B4">
              <w:t>, domenii de competen</w:t>
            </w:r>
            <w:r w:rsidRPr="00A001B4">
              <w:rPr>
                <w:rFonts w:cs="Calibri"/>
              </w:rPr>
              <w:t>ta</w:t>
            </w:r>
            <w:r w:rsidRPr="00A001B4">
              <w:t>, statut certificare</w:t>
            </w:r>
          </w:p>
        </w:tc>
        <w:tc>
          <w:tcPr>
            <w:tcW w:w="3803" w:type="dxa"/>
            <w:vAlign w:val="center"/>
            <w:hideMark/>
          </w:tcPr>
          <w:p w14:paraId="79EA5DBD" w14:textId="77777777" w:rsidR="00804914" w:rsidRPr="00A001B4" w:rsidRDefault="00804914">
            <w:pPr>
              <w:spacing w:after="0" w:line="240" w:lineRule="auto"/>
              <w:rPr>
                <w:b/>
                <w:bCs/>
              </w:rPr>
            </w:pPr>
            <w:proofErr w:type="spellStart"/>
            <w:r w:rsidRPr="00A001B4">
              <w:t>Selec</w:t>
            </w:r>
            <w:r w:rsidRPr="00A001B4">
              <w:rPr>
                <w:rFonts w:cs="Calibri"/>
              </w:rPr>
              <w:t>t</w:t>
            </w:r>
            <w:r w:rsidRPr="00A001B4">
              <w:t>ia</w:t>
            </w:r>
            <w:proofErr w:type="spellEnd"/>
            <w:r w:rsidRPr="00A001B4">
              <w:t xml:space="preserve">, formarea, evaluarea </w:t>
            </w:r>
            <w:r w:rsidRPr="00A001B4">
              <w:rPr>
                <w:rFonts w:cs="Calibri"/>
              </w:rPr>
              <w:t>s</w:t>
            </w:r>
            <w:r w:rsidRPr="00A001B4">
              <w:t xml:space="preserve">i certificarea </w:t>
            </w:r>
            <w:proofErr w:type="spellStart"/>
            <w:r w:rsidRPr="00A001B4">
              <w:t>exper</w:t>
            </w:r>
            <w:r w:rsidRPr="00A001B4">
              <w:rPr>
                <w:rFonts w:cs="Calibri"/>
              </w:rPr>
              <w:t>t</w:t>
            </w:r>
            <w:r w:rsidRPr="00A001B4">
              <w:t>ilor</w:t>
            </w:r>
            <w:proofErr w:type="spellEnd"/>
            <w:r w:rsidRPr="00A001B4">
              <w:t xml:space="preserve"> conform criteriilor stabilite</w:t>
            </w:r>
          </w:p>
        </w:tc>
      </w:tr>
      <w:tr w:rsidR="00804914" w:rsidRPr="00A001B4" w14:paraId="2155FAD1" w14:textId="77777777" w:rsidTr="007C0B21">
        <w:trPr>
          <w:tblCellSpacing w:w="15" w:type="dxa"/>
        </w:trPr>
        <w:tc>
          <w:tcPr>
            <w:tcW w:w="0" w:type="auto"/>
            <w:vAlign w:val="center"/>
            <w:hideMark/>
          </w:tcPr>
          <w:p w14:paraId="3C6DB173" w14:textId="77777777" w:rsidR="00804914" w:rsidRPr="00A001B4" w:rsidRDefault="00804914">
            <w:pPr>
              <w:spacing w:after="0" w:line="240" w:lineRule="auto"/>
              <w:rPr>
                <w:b/>
                <w:bCs/>
              </w:rPr>
            </w:pPr>
            <w:r w:rsidRPr="00A001B4">
              <w:t>5</w:t>
            </w:r>
          </w:p>
        </w:tc>
        <w:tc>
          <w:tcPr>
            <w:tcW w:w="0" w:type="auto"/>
            <w:vAlign w:val="center"/>
            <w:hideMark/>
          </w:tcPr>
          <w:p w14:paraId="573D7007" w14:textId="77777777" w:rsidR="00804914" w:rsidRPr="00A001B4" w:rsidRDefault="00804914">
            <w:pPr>
              <w:spacing w:after="0" w:line="240" w:lineRule="auto"/>
              <w:rPr>
                <w:b/>
                <w:bCs/>
              </w:rPr>
            </w:pPr>
            <w:r w:rsidRPr="00A001B4">
              <w:t xml:space="preserve">Formarea </w:t>
            </w:r>
            <w:r w:rsidRPr="00A001B4">
              <w:rPr>
                <w:rFonts w:cs="Calibri"/>
              </w:rPr>
              <w:t>s</w:t>
            </w:r>
            <w:r w:rsidRPr="00A001B4">
              <w:t xml:space="preserve">i </w:t>
            </w:r>
            <w:proofErr w:type="spellStart"/>
            <w:r w:rsidRPr="00A001B4">
              <w:t>opera</w:t>
            </w:r>
            <w:r w:rsidRPr="00A001B4">
              <w:rPr>
                <w:rFonts w:cs="Calibri"/>
              </w:rPr>
              <w:t>t</w:t>
            </w:r>
            <w:r w:rsidRPr="00A001B4">
              <w:t>ionalizarea</w:t>
            </w:r>
            <w:proofErr w:type="spellEnd"/>
            <w:r w:rsidRPr="00A001B4">
              <w:t xml:space="preserve"> nucleului de formatori</w:t>
            </w:r>
          </w:p>
        </w:tc>
        <w:tc>
          <w:tcPr>
            <w:tcW w:w="0" w:type="auto"/>
            <w:vAlign w:val="center"/>
            <w:hideMark/>
          </w:tcPr>
          <w:p w14:paraId="6AFFA1EB" w14:textId="77777777" w:rsidR="00804914" w:rsidRPr="00A001B4" w:rsidRDefault="00804914">
            <w:pPr>
              <w:spacing w:after="0" w:line="240" w:lineRule="auto"/>
              <w:rPr>
                <w:b/>
                <w:bCs/>
              </w:rPr>
            </w:pPr>
            <w:r w:rsidRPr="00A001B4">
              <w:t xml:space="preserve">Registru formatori </w:t>
            </w:r>
            <w:proofErr w:type="spellStart"/>
            <w:r w:rsidRPr="00A001B4">
              <w:t>certifica</w:t>
            </w:r>
            <w:r w:rsidRPr="00A001B4">
              <w:rPr>
                <w:rFonts w:cs="Calibri"/>
              </w:rPr>
              <w:t>t</w:t>
            </w:r>
            <w:r w:rsidRPr="00A001B4">
              <w:t>i</w:t>
            </w:r>
            <w:proofErr w:type="spellEnd"/>
          </w:p>
        </w:tc>
        <w:tc>
          <w:tcPr>
            <w:tcW w:w="2821" w:type="dxa"/>
            <w:vAlign w:val="center"/>
            <w:hideMark/>
          </w:tcPr>
          <w:p w14:paraId="6BF3AB5B" w14:textId="77777777" w:rsidR="00804914" w:rsidRPr="00A001B4" w:rsidRDefault="00804914">
            <w:pPr>
              <w:spacing w:after="0" w:line="240" w:lineRule="auto"/>
              <w:rPr>
                <w:b/>
                <w:bCs/>
              </w:rPr>
            </w:pPr>
            <w:r w:rsidRPr="00A001B4">
              <w:t xml:space="preserve">Lista formatorilor </w:t>
            </w:r>
            <w:proofErr w:type="spellStart"/>
            <w:r w:rsidRPr="00A001B4">
              <w:t>certifica</w:t>
            </w:r>
            <w:r w:rsidRPr="00A001B4">
              <w:rPr>
                <w:rFonts w:cs="Calibri"/>
              </w:rPr>
              <w:t>t</w:t>
            </w:r>
            <w:r w:rsidRPr="00A001B4">
              <w:t>i</w:t>
            </w:r>
            <w:proofErr w:type="spellEnd"/>
            <w:r w:rsidRPr="00A001B4">
              <w:t>, roluri, competen</w:t>
            </w:r>
            <w:r w:rsidRPr="00A001B4">
              <w:rPr>
                <w:rFonts w:cs="Calibri"/>
              </w:rPr>
              <w:t>t</w:t>
            </w:r>
            <w:r w:rsidRPr="00A001B4">
              <w:t>e</w:t>
            </w:r>
          </w:p>
        </w:tc>
        <w:tc>
          <w:tcPr>
            <w:tcW w:w="3803" w:type="dxa"/>
            <w:vAlign w:val="center"/>
            <w:hideMark/>
          </w:tcPr>
          <w:p w14:paraId="7E01ACFA" w14:textId="77777777" w:rsidR="00804914" w:rsidRPr="00A001B4" w:rsidRDefault="00804914">
            <w:pPr>
              <w:spacing w:after="0" w:line="240" w:lineRule="auto"/>
              <w:rPr>
                <w:b/>
                <w:bCs/>
              </w:rPr>
            </w:pPr>
            <w:r w:rsidRPr="00A001B4">
              <w:t xml:space="preserve">Implementarea procesului de formare </w:t>
            </w:r>
            <w:r w:rsidRPr="00A001B4">
              <w:rPr>
                <w:rFonts w:cs="Calibri"/>
              </w:rPr>
              <w:t>s</w:t>
            </w:r>
            <w:r w:rsidRPr="00A001B4">
              <w:t>i certificare a formatorilor</w:t>
            </w:r>
          </w:p>
        </w:tc>
      </w:tr>
      <w:tr w:rsidR="00804914" w:rsidRPr="00A001B4" w14:paraId="159EF6CE" w14:textId="77777777" w:rsidTr="007C0B21">
        <w:trPr>
          <w:tblCellSpacing w:w="15" w:type="dxa"/>
        </w:trPr>
        <w:tc>
          <w:tcPr>
            <w:tcW w:w="0" w:type="auto"/>
            <w:vAlign w:val="center"/>
            <w:hideMark/>
          </w:tcPr>
          <w:p w14:paraId="7A83F179" w14:textId="77777777" w:rsidR="00804914" w:rsidRPr="00A001B4" w:rsidRDefault="00804914">
            <w:pPr>
              <w:spacing w:after="0" w:line="240" w:lineRule="auto"/>
              <w:rPr>
                <w:b/>
                <w:bCs/>
              </w:rPr>
            </w:pPr>
            <w:r w:rsidRPr="00A001B4">
              <w:t>6</w:t>
            </w:r>
          </w:p>
        </w:tc>
        <w:tc>
          <w:tcPr>
            <w:tcW w:w="0" w:type="auto"/>
            <w:vAlign w:val="center"/>
            <w:hideMark/>
          </w:tcPr>
          <w:p w14:paraId="32D3AF16" w14:textId="77777777" w:rsidR="00804914" w:rsidRPr="00A001B4" w:rsidRDefault="00804914">
            <w:pPr>
              <w:spacing w:after="0" w:line="240" w:lineRule="auto"/>
              <w:rPr>
                <w:b/>
                <w:bCs/>
              </w:rPr>
            </w:pPr>
            <w:r w:rsidRPr="00A001B4">
              <w:t>Livrarea form</w:t>
            </w:r>
            <w:r w:rsidRPr="00A001B4">
              <w:rPr>
                <w:rFonts w:cs="Calibri"/>
              </w:rPr>
              <w:t>a</w:t>
            </w:r>
            <w:r w:rsidRPr="00A001B4">
              <w:t>rii c</w:t>
            </w:r>
            <w:r w:rsidRPr="00A001B4">
              <w:rPr>
                <w:rFonts w:cs="Calibri"/>
              </w:rPr>
              <w:t>a</w:t>
            </w:r>
            <w:r w:rsidRPr="00A001B4">
              <w:t>tre actorii cheie</w:t>
            </w:r>
          </w:p>
        </w:tc>
        <w:tc>
          <w:tcPr>
            <w:tcW w:w="0" w:type="auto"/>
            <w:vAlign w:val="center"/>
            <w:hideMark/>
          </w:tcPr>
          <w:p w14:paraId="7DF0A9B1" w14:textId="77777777" w:rsidR="00804914" w:rsidRPr="00A001B4" w:rsidRDefault="00804914">
            <w:pPr>
              <w:spacing w:after="0" w:line="240" w:lineRule="auto"/>
              <w:rPr>
                <w:b/>
                <w:bCs/>
              </w:rPr>
            </w:pPr>
            <w:r w:rsidRPr="00A001B4">
              <w:t>Rapoarte de livrare a form</w:t>
            </w:r>
            <w:r w:rsidRPr="00A001B4">
              <w:rPr>
                <w:rFonts w:cs="Calibri"/>
              </w:rPr>
              <w:t>a</w:t>
            </w:r>
            <w:r w:rsidRPr="00A001B4">
              <w:t>rii</w:t>
            </w:r>
          </w:p>
        </w:tc>
        <w:tc>
          <w:tcPr>
            <w:tcW w:w="2821" w:type="dxa"/>
            <w:vAlign w:val="center"/>
            <w:hideMark/>
          </w:tcPr>
          <w:p w14:paraId="14AAEF2D" w14:textId="77777777" w:rsidR="00804914" w:rsidRPr="00A001B4" w:rsidRDefault="00804914">
            <w:pPr>
              <w:spacing w:after="0" w:line="240" w:lineRule="auto"/>
              <w:rPr>
                <w:b/>
                <w:bCs/>
              </w:rPr>
            </w:pPr>
            <w:r w:rsidRPr="00A001B4">
              <w:t>Num</w:t>
            </w:r>
            <w:r w:rsidRPr="00A001B4">
              <w:rPr>
                <w:rFonts w:cs="Calibri"/>
              </w:rPr>
              <w:t>a</w:t>
            </w:r>
            <w:r w:rsidRPr="00A001B4">
              <w:t xml:space="preserve">r </w:t>
            </w:r>
            <w:proofErr w:type="spellStart"/>
            <w:r w:rsidRPr="00A001B4">
              <w:t>participan</w:t>
            </w:r>
            <w:r w:rsidRPr="00A001B4">
              <w:rPr>
                <w:rFonts w:cs="Calibri"/>
              </w:rPr>
              <w:t>t</w:t>
            </w:r>
            <w:r w:rsidRPr="00A001B4">
              <w:t>i</w:t>
            </w:r>
            <w:proofErr w:type="spellEnd"/>
            <w:r w:rsidRPr="00A001B4">
              <w:t xml:space="preserve">, sesiuni </w:t>
            </w:r>
            <w:proofErr w:type="spellStart"/>
            <w:r w:rsidRPr="00A001B4">
              <w:t>desf</w:t>
            </w:r>
            <w:r w:rsidRPr="00A001B4">
              <w:rPr>
                <w:rFonts w:cs="Calibri"/>
              </w:rPr>
              <w:t>as</w:t>
            </w:r>
            <w:r w:rsidRPr="00A001B4">
              <w:t>urate</w:t>
            </w:r>
            <w:proofErr w:type="spellEnd"/>
            <w:r w:rsidRPr="00A001B4">
              <w:t xml:space="preserve">, rezultate </w:t>
            </w:r>
            <w:proofErr w:type="spellStart"/>
            <w:r w:rsidRPr="00A001B4">
              <w:t>evalu</w:t>
            </w:r>
            <w:r w:rsidRPr="00A001B4">
              <w:rPr>
                <w:rFonts w:cs="Calibri"/>
              </w:rPr>
              <w:t>a</w:t>
            </w:r>
            <w:r w:rsidRPr="00A001B4">
              <w:t>ri</w:t>
            </w:r>
            <w:proofErr w:type="spellEnd"/>
          </w:p>
        </w:tc>
        <w:tc>
          <w:tcPr>
            <w:tcW w:w="3803" w:type="dxa"/>
            <w:vAlign w:val="center"/>
            <w:hideMark/>
          </w:tcPr>
          <w:p w14:paraId="7CA65F32" w14:textId="77777777" w:rsidR="00804914" w:rsidRPr="00A001B4" w:rsidRDefault="00804914">
            <w:pPr>
              <w:spacing w:after="0" w:line="240" w:lineRule="auto"/>
              <w:rPr>
                <w:b/>
                <w:bCs/>
              </w:rPr>
            </w:pPr>
            <w:r w:rsidRPr="00A001B4">
              <w:t xml:space="preserve">Organizarea </w:t>
            </w:r>
            <w:r w:rsidRPr="00A001B4">
              <w:rPr>
                <w:rFonts w:cs="Calibri"/>
              </w:rPr>
              <w:t>s</w:t>
            </w:r>
            <w:r w:rsidRPr="00A001B4">
              <w:t>i livrarea form</w:t>
            </w:r>
            <w:r w:rsidRPr="00A001B4">
              <w:rPr>
                <w:rFonts w:cs="Calibri"/>
              </w:rPr>
              <w:t>a</w:t>
            </w:r>
            <w:r w:rsidRPr="00A001B4">
              <w:t>rii standardizate c</w:t>
            </w:r>
            <w:r w:rsidRPr="00A001B4">
              <w:rPr>
                <w:rFonts w:cs="Calibri"/>
              </w:rPr>
              <w:t>a</w:t>
            </w:r>
            <w:r w:rsidRPr="00A001B4">
              <w:t>tre actorii cheie, conform planului de lucru</w:t>
            </w:r>
          </w:p>
        </w:tc>
      </w:tr>
      <w:tr w:rsidR="00804914" w:rsidRPr="00A001B4" w14:paraId="4CDEB4A5" w14:textId="77777777" w:rsidTr="007C0B21">
        <w:trPr>
          <w:tblCellSpacing w:w="15" w:type="dxa"/>
        </w:trPr>
        <w:tc>
          <w:tcPr>
            <w:tcW w:w="0" w:type="auto"/>
            <w:vAlign w:val="center"/>
            <w:hideMark/>
          </w:tcPr>
          <w:p w14:paraId="0E6EF70F" w14:textId="77777777" w:rsidR="00804914" w:rsidRPr="00A001B4" w:rsidRDefault="00804914">
            <w:pPr>
              <w:spacing w:after="0" w:line="240" w:lineRule="auto"/>
              <w:rPr>
                <w:b/>
                <w:bCs/>
              </w:rPr>
            </w:pPr>
            <w:r w:rsidRPr="00A001B4">
              <w:t>7</w:t>
            </w:r>
          </w:p>
        </w:tc>
        <w:tc>
          <w:tcPr>
            <w:tcW w:w="0" w:type="auto"/>
            <w:vAlign w:val="center"/>
            <w:hideMark/>
          </w:tcPr>
          <w:p w14:paraId="5208B318" w14:textId="77777777" w:rsidR="00804914" w:rsidRPr="00A001B4" w:rsidRDefault="00804914">
            <w:pPr>
              <w:spacing w:after="0" w:line="240" w:lineRule="auto"/>
              <w:rPr>
                <w:b/>
                <w:bCs/>
              </w:rPr>
            </w:pPr>
            <w:r w:rsidRPr="00A001B4">
              <w:t>Evaluarea competen</w:t>
            </w:r>
            <w:r w:rsidRPr="00A001B4">
              <w:rPr>
                <w:rFonts w:cs="Calibri"/>
              </w:rPr>
              <w:t>t</w:t>
            </w:r>
            <w:r w:rsidRPr="00A001B4">
              <w:t xml:space="preserve">elor </w:t>
            </w:r>
            <w:proofErr w:type="spellStart"/>
            <w:r w:rsidRPr="00A001B4">
              <w:t>participan</w:t>
            </w:r>
            <w:r w:rsidRPr="00A001B4">
              <w:rPr>
                <w:rFonts w:cs="Calibri"/>
              </w:rPr>
              <w:t>t</w:t>
            </w:r>
            <w:r w:rsidRPr="00A001B4">
              <w:t>ilor</w:t>
            </w:r>
            <w:proofErr w:type="spellEnd"/>
          </w:p>
        </w:tc>
        <w:tc>
          <w:tcPr>
            <w:tcW w:w="0" w:type="auto"/>
            <w:vAlign w:val="center"/>
            <w:hideMark/>
          </w:tcPr>
          <w:p w14:paraId="32CB85D9" w14:textId="77777777" w:rsidR="00804914" w:rsidRPr="00A001B4" w:rsidRDefault="00804914">
            <w:pPr>
              <w:spacing w:after="0" w:line="240" w:lineRule="auto"/>
              <w:rPr>
                <w:b/>
                <w:bCs/>
              </w:rPr>
            </w:pPr>
            <w:r w:rsidRPr="00A001B4">
              <w:t>Rapoarte de evaluare competen</w:t>
            </w:r>
            <w:r w:rsidRPr="00A001B4">
              <w:rPr>
                <w:rFonts w:cs="Calibri"/>
              </w:rPr>
              <w:t>t</w:t>
            </w:r>
            <w:r w:rsidRPr="00A001B4">
              <w:t>e</w:t>
            </w:r>
          </w:p>
        </w:tc>
        <w:tc>
          <w:tcPr>
            <w:tcW w:w="2821" w:type="dxa"/>
            <w:vAlign w:val="center"/>
            <w:hideMark/>
          </w:tcPr>
          <w:p w14:paraId="44DA9F69" w14:textId="77777777" w:rsidR="00804914" w:rsidRPr="00A001B4" w:rsidRDefault="00804914">
            <w:pPr>
              <w:spacing w:after="0" w:line="240" w:lineRule="auto"/>
              <w:rPr>
                <w:b/>
                <w:bCs/>
              </w:rPr>
            </w:pPr>
            <w:r w:rsidRPr="00A001B4">
              <w:t xml:space="preserve">Rezultate </w:t>
            </w:r>
            <w:proofErr w:type="spellStart"/>
            <w:r w:rsidRPr="00A001B4">
              <w:t>evalu</w:t>
            </w:r>
            <w:r w:rsidRPr="00A001B4">
              <w:rPr>
                <w:rFonts w:cs="Calibri"/>
              </w:rPr>
              <w:t>a</w:t>
            </w:r>
            <w:r w:rsidRPr="00A001B4">
              <w:t>ri</w:t>
            </w:r>
            <w:proofErr w:type="spellEnd"/>
            <w:r w:rsidRPr="00A001B4">
              <w:t>, niveluri de competen</w:t>
            </w:r>
            <w:r w:rsidRPr="00A001B4">
              <w:rPr>
                <w:rFonts w:cs="Calibri"/>
              </w:rPr>
              <w:t>ta</w:t>
            </w:r>
            <w:r w:rsidRPr="00A001B4">
              <w:t xml:space="preserve"> atinse</w:t>
            </w:r>
          </w:p>
        </w:tc>
        <w:tc>
          <w:tcPr>
            <w:tcW w:w="3803" w:type="dxa"/>
            <w:vAlign w:val="center"/>
            <w:hideMark/>
          </w:tcPr>
          <w:p w14:paraId="12226739" w14:textId="77777777" w:rsidR="00804914" w:rsidRPr="00A001B4" w:rsidRDefault="00804914">
            <w:pPr>
              <w:spacing w:after="0" w:line="240" w:lineRule="auto"/>
              <w:rPr>
                <w:b/>
                <w:bCs/>
              </w:rPr>
            </w:pPr>
            <w:r w:rsidRPr="00A001B4">
              <w:t>Aplicarea instrumentelor de evaluare definite in metodologie</w:t>
            </w:r>
          </w:p>
        </w:tc>
      </w:tr>
      <w:tr w:rsidR="00804914" w:rsidRPr="00A001B4" w14:paraId="7FD99577" w14:textId="77777777" w:rsidTr="007C0B21">
        <w:trPr>
          <w:tblCellSpacing w:w="15" w:type="dxa"/>
        </w:trPr>
        <w:tc>
          <w:tcPr>
            <w:tcW w:w="0" w:type="auto"/>
            <w:vAlign w:val="center"/>
            <w:hideMark/>
          </w:tcPr>
          <w:p w14:paraId="16C50DF6" w14:textId="77777777" w:rsidR="00804914" w:rsidRPr="00A001B4" w:rsidRDefault="00804914">
            <w:pPr>
              <w:spacing w:after="0" w:line="240" w:lineRule="auto"/>
              <w:rPr>
                <w:b/>
                <w:bCs/>
              </w:rPr>
            </w:pPr>
            <w:r w:rsidRPr="00A001B4">
              <w:t>8</w:t>
            </w:r>
          </w:p>
        </w:tc>
        <w:tc>
          <w:tcPr>
            <w:tcW w:w="0" w:type="auto"/>
            <w:vAlign w:val="center"/>
            <w:hideMark/>
          </w:tcPr>
          <w:p w14:paraId="20B55F0D" w14:textId="77777777" w:rsidR="00804914" w:rsidRPr="00A001B4" w:rsidRDefault="00804914">
            <w:pPr>
              <w:spacing w:after="0" w:line="240" w:lineRule="auto"/>
              <w:rPr>
                <w:b/>
                <w:bCs/>
              </w:rPr>
            </w:pPr>
            <w:r w:rsidRPr="00A001B4">
              <w:t xml:space="preserve">Certificare </w:t>
            </w:r>
            <w:r w:rsidRPr="00A001B4">
              <w:rPr>
                <w:rFonts w:cs="Calibri"/>
              </w:rPr>
              <w:t>s</w:t>
            </w:r>
            <w:r w:rsidRPr="00A001B4">
              <w:t>i recertificare</w:t>
            </w:r>
          </w:p>
        </w:tc>
        <w:tc>
          <w:tcPr>
            <w:tcW w:w="0" w:type="auto"/>
            <w:vAlign w:val="center"/>
            <w:hideMark/>
          </w:tcPr>
          <w:p w14:paraId="690C308A" w14:textId="77777777" w:rsidR="00804914" w:rsidRPr="00A001B4" w:rsidRDefault="00804914">
            <w:pPr>
              <w:spacing w:after="0" w:line="240" w:lineRule="auto"/>
              <w:rPr>
                <w:b/>
                <w:bCs/>
              </w:rPr>
            </w:pPr>
            <w:r w:rsidRPr="00A001B4">
              <w:t xml:space="preserve">Certificate </w:t>
            </w:r>
            <w:r w:rsidRPr="00A001B4">
              <w:rPr>
                <w:rFonts w:cs="Calibri"/>
              </w:rPr>
              <w:t>s</w:t>
            </w:r>
            <w:r w:rsidRPr="00A001B4">
              <w:t>i registre de certificare</w:t>
            </w:r>
          </w:p>
        </w:tc>
        <w:tc>
          <w:tcPr>
            <w:tcW w:w="2821" w:type="dxa"/>
            <w:vAlign w:val="center"/>
            <w:hideMark/>
          </w:tcPr>
          <w:p w14:paraId="13AF0E87" w14:textId="77777777" w:rsidR="00804914" w:rsidRPr="00A001B4" w:rsidRDefault="00804914">
            <w:pPr>
              <w:spacing w:after="0" w:line="240" w:lineRule="auto"/>
              <w:rPr>
                <w:b/>
                <w:bCs/>
              </w:rPr>
            </w:pPr>
            <w:r w:rsidRPr="00A001B4">
              <w:t>Eviden</w:t>
            </w:r>
            <w:r w:rsidRPr="00A001B4">
              <w:rPr>
                <w:rFonts w:cs="Calibri"/>
              </w:rPr>
              <w:t>t</w:t>
            </w:r>
            <w:r w:rsidRPr="00A001B4">
              <w:t xml:space="preserve">a </w:t>
            </w:r>
            <w:proofErr w:type="spellStart"/>
            <w:r w:rsidRPr="00A001B4">
              <w:t>certific</w:t>
            </w:r>
            <w:r w:rsidRPr="00A001B4">
              <w:rPr>
                <w:rFonts w:cs="Calibri"/>
              </w:rPr>
              <w:t>a</w:t>
            </w:r>
            <w:r w:rsidRPr="00A001B4">
              <w:t>rilor</w:t>
            </w:r>
            <w:proofErr w:type="spellEnd"/>
            <w:r w:rsidRPr="00A001B4">
              <w:t xml:space="preserve"> acordate </w:t>
            </w:r>
            <w:r w:rsidRPr="00A001B4">
              <w:rPr>
                <w:rFonts w:cs="Calibri"/>
              </w:rPr>
              <w:t>s</w:t>
            </w:r>
            <w:r w:rsidRPr="00A001B4">
              <w:t>i statutul acestora</w:t>
            </w:r>
          </w:p>
        </w:tc>
        <w:tc>
          <w:tcPr>
            <w:tcW w:w="3803" w:type="dxa"/>
            <w:vAlign w:val="center"/>
            <w:hideMark/>
          </w:tcPr>
          <w:p w14:paraId="3DCD1634" w14:textId="77777777" w:rsidR="00804914" w:rsidRPr="00A001B4" w:rsidRDefault="00804914">
            <w:pPr>
              <w:spacing w:after="0" w:line="240" w:lineRule="auto"/>
              <w:rPr>
                <w:b/>
                <w:bCs/>
              </w:rPr>
            </w:pPr>
            <w:r w:rsidRPr="00A001B4">
              <w:t xml:space="preserve">Aplicarea proceselor de certificare </w:t>
            </w:r>
            <w:r w:rsidRPr="00A001B4">
              <w:rPr>
                <w:rFonts w:cs="Calibri"/>
              </w:rPr>
              <w:t>s</w:t>
            </w:r>
            <w:r w:rsidRPr="00A001B4">
              <w:t>i recertificare pe baz</w:t>
            </w:r>
            <w:r w:rsidRPr="00A001B4">
              <w:rPr>
                <w:rFonts w:cs="Calibri"/>
              </w:rPr>
              <w:t>a</w:t>
            </w:r>
            <w:r w:rsidRPr="00A001B4">
              <w:t xml:space="preserve"> de criterii obiective</w:t>
            </w:r>
          </w:p>
        </w:tc>
      </w:tr>
      <w:tr w:rsidR="00804914" w:rsidRPr="00A001B4" w14:paraId="78BDB868" w14:textId="77777777" w:rsidTr="007C0B21">
        <w:trPr>
          <w:tblCellSpacing w:w="15" w:type="dxa"/>
        </w:trPr>
        <w:tc>
          <w:tcPr>
            <w:tcW w:w="0" w:type="auto"/>
            <w:vAlign w:val="center"/>
            <w:hideMark/>
          </w:tcPr>
          <w:p w14:paraId="5947E87F" w14:textId="77777777" w:rsidR="00804914" w:rsidRPr="00A001B4" w:rsidRDefault="00804914">
            <w:pPr>
              <w:spacing w:after="0" w:line="240" w:lineRule="auto"/>
              <w:rPr>
                <w:b/>
                <w:bCs/>
              </w:rPr>
            </w:pPr>
            <w:r w:rsidRPr="00A001B4">
              <w:t>9</w:t>
            </w:r>
          </w:p>
        </w:tc>
        <w:tc>
          <w:tcPr>
            <w:tcW w:w="0" w:type="auto"/>
            <w:vAlign w:val="center"/>
            <w:hideMark/>
          </w:tcPr>
          <w:p w14:paraId="36AF2A20" w14:textId="77777777" w:rsidR="00804914" w:rsidRPr="00A001B4" w:rsidRDefault="00804914">
            <w:pPr>
              <w:spacing w:after="0" w:line="240" w:lineRule="auto"/>
              <w:rPr>
                <w:b/>
                <w:bCs/>
              </w:rPr>
            </w:pPr>
            <w:r w:rsidRPr="00A001B4">
              <w:t>Monitorizarea performan</w:t>
            </w:r>
            <w:r w:rsidRPr="00A001B4">
              <w:rPr>
                <w:rFonts w:cs="Calibri"/>
              </w:rPr>
              <w:t>t</w:t>
            </w:r>
            <w:r w:rsidRPr="00A001B4">
              <w:t xml:space="preserve">ei </w:t>
            </w:r>
            <w:r w:rsidRPr="00A001B4">
              <w:rPr>
                <w:rFonts w:cs="Calibri"/>
              </w:rPr>
              <w:t>s</w:t>
            </w:r>
            <w:r w:rsidRPr="00A001B4">
              <w:t>i impactului</w:t>
            </w:r>
          </w:p>
        </w:tc>
        <w:tc>
          <w:tcPr>
            <w:tcW w:w="0" w:type="auto"/>
            <w:vAlign w:val="center"/>
            <w:hideMark/>
          </w:tcPr>
          <w:p w14:paraId="78EFED3B" w14:textId="77777777" w:rsidR="00804914" w:rsidRPr="00A001B4" w:rsidRDefault="00804914">
            <w:pPr>
              <w:spacing w:after="0" w:line="240" w:lineRule="auto"/>
              <w:rPr>
                <w:b/>
                <w:bCs/>
              </w:rPr>
            </w:pPr>
            <w:r w:rsidRPr="00A001B4">
              <w:t xml:space="preserve">Rapoarte de monitorizare </w:t>
            </w:r>
            <w:r w:rsidRPr="00A001B4">
              <w:rPr>
                <w:rFonts w:cs="Calibri"/>
              </w:rPr>
              <w:t>s</w:t>
            </w:r>
            <w:r w:rsidRPr="00A001B4">
              <w:t xml:space="preserve">i </w:t>
            </w:r>
            <w:proofErr w:type="spellStart"/>
            <w:r w:rsidRPr="00A001B4">
              <w:t>learning</w:t>
            </w:r>
            <w:proofErr w:type="spellEnd"/>
            <w:r w:rsidRPr="00A001B4">
              <w:t xml:space="preserve"> </w:t>
            </w:r>
            <w:proofErr w:type="spellStart"/>
            <w:r w:rsidRPr="00A001B4">
              <w:t>analytics</w:t>
            </w:r>
            <w:proofErr w:type="spellEnd"/>
          </w:p>
        </w:tc>
        <w:tc>
          <w:tcPr>
            <w:tcW w:w="2821" w:type="dxa"/>
            <w:vAlign w:val="center"/>
            <w:hideMark/>
          </w:tcPr>
          <w:p w14:paraId="276CE7F2" w14:textId="77777777" w:rsidR="00804914" w:rsidRPr="00A001B4" w:rsidRDefault="00804914">
            <w:pPr>
              <w:spacing w:after="0" w:line="240" w:lineRule="auto"/>
              <w:rPr>
                <w:b/>
                <w:bCs/>
              </w:rPr>
            </w:pPr>
            <w:r w:rsidRPr="00A001B4">
              <w:t>Indicatori de performan</w:t>
            </w:r>
            <w:r w:rsidRPr="00A001B4">
              <w:rPr>
                <w:rFonts w:cs="Calibri"/>
              </w:rPr>
              <w:t>ta</w:t>
            </w:r>
            <w:r w:rsidRPr="00A001B4">
              <w:t xml:space="preserve">, analize agregate, </w:t>
            </w:r>
            <w:proofErr w:type="spellStart"/>
            <w:r w:rsidRPr="00A001B4">
              <w:t>tendin</w:t>
            </w:r>
            <w:r w:rsidRPr="00A001B4">
              <w:rPr>
                <w:rFonts w:cs="Calibri"/>
              </w:rPr>
              <w:t>t</w:t>
            </w:r>
            <w:r w:rsidRPr="00A001B4">
              <w:t>e</w:t>
            </w:r>
            <w:proofErr w:type="spellEnd"/>
          </w:p>
        </w:tc>
        <w:tc>
          <w:tcPr>
            <w:tcW w:w="3803" w:type="dxa"/>
            <w:vAlign w:val="center"/>
            <w:hideMark/>
          </w:tcPr>
          <w:p w14:paraId="180AFDF7" w14:textId="77777777" w:rsidR="00804914" w:rsidRPr="00A001B4" w:rsidRDefault="00804914">
            <w:pPr>
              <w:spacing w:after="0" w:line="240" w:lineRule="auto"/>
              <w:rPr>
                <w:b/>
                <w:bCs/>
              </w:rPr>
            </w:pPr>
            <w:r w:rsidRPr="00A001B4">
              <w:t xml:space="preserve">Colectarea </w:t>
            </w:r>
            <w:r w:rsidRPr="00A001B4">
              <w:rPr>
                <w:rFonts w:cs="Calibri"/>
              </w:rPr>
              <w:t>s</w:t>
            </w:r>
            <w:r w:rsidRPr="00A001B4">
              <w:t xml:space="preserve">i analiza datelor prin mecanismele de </w:t>
            </w:r>
            <w:proofErr w:type="spellStart"/>
            <w:r w:rsidRPr="00A001B4">
              <w:t>learning</w:t>
            </w:r>
            <w:proofErr w:type="spellEnd"/>
            <w:r w:rsidRPr="00A001B4">
              <w:t xml:space="preserve"> </w:t>
            </w:r>
            <w:proofErr w:type="spellStart"/>
            <w:r w:rsidRPr="00A001B4">
              <w:t>analytics</w:t>
            </w:r>
            <w:proofErr w:type="spellEnd"/>
            <w:r w:rsidRPr="00A001B4">
              <w:t xml:space="preserve"> integrate</w:t>
            </w:r>
          </w:p>
        </w:tc>
      </w:tr>
      <w:tr w:rsidR="00804914" w:rsidRPr="00A001B4" w14:paraId="51DB06AE" w14:textId="77777777" w:rsidTr="007C0B21">
        <w:trPr>
          <w:tblCellSpacing w:w="15" w:type="dxa"/>
        </w:trPr>
        <w:tc>
          <w:tcPr>
            <w:tcW w:w="0" w:type="auto"/>
            <w:vAlign w:val="center"/>
            <w:hideMark/>
          </w:tcPr>
          <w:p w14:paraId="21585928" w14:textId="77777777" w:rsidR="00804914" w:rsidRPr="00A001B4" w:rsidRDefault="00804914">
            <w:pPr>
              <w:spacing w:after="0" w:line="240" w:lineRule="auto"/>
              <w:rPr>
                <w:b/>
                <w:bCs/>
              </w:rPr>
            </w:pPr>
            <w:r w:rsidRPr="00A001B4">
              <w:t>10</w:t>
            </w:r>
          </w:p>
        </w:tc>
        <w:tc>
          <w:tcPr>
            <w:tcW w:w="0" w:type="auto"/>
            <w:vAlign w:val="center"/>
            <w:hideMark/>
          </w:tcPr>
          <w:p w14:paraId="5561123F" w14:textId="77777777" w:rsidR="00804914" w:rsidRPr="00A001B4" w:rsidRDefault="00804914">
            <w:pPr>
              <w:spacing w:after="0" w:line="240" w:lineRule="auto"/>
              <w:rPr>
                <w:b/>
                <w:bCs/>
              </w:rPr>
            </w:pPr>
            <w:r w:rsidRPr="00A001B4">
              <w:t xml:space="preserve">Asigurarea </w:t>
            </w:r>
            <w:proofErr w:type="spellStart"/>
            <w:r w:rsidRPr="00A001B4">
              <w:t>calit</w:t>
            </w:r>
            <w:r w:rsidRPr="00A001B4">
              <w:rPr>
                <w:rFonts w:cs="Calibri"/>
              </w:rPr>
              <w:t>at</w:t>
            </w:r>
            <w:r w:rsidRPr="00A001B4">
              <w:t>ii</w:t>
            </w:r>
            <w:proofErr w:type="spellEnd"/>
            <w:r w:rsidRPr="00A001B4">
              <w:t xml:space="preserve"> </w:t>
            </w:r>
            <w:r w:rsidRPr="00A001B4">
              <w:rPr>
                <w:rFonts w:cs="Calibri"/>
              </w:rPr>
              <w:t>s</w:t>
            </w:r>
            <w:r w:rsidRPr="00A001B4">
              <w:t>i controlul livrabilelor</w:t>
            </w:r>
          </w:p>
        </w:tc>
        <w:tc>
          <w:tcPr>
            <w:tcW w:w="0" w:type="auto"/>
            <w:vAlign w:val="center"/>
            <w:hideMark/>
          </w:tcPr>
          <w:p w14:paraId="0805D601" w14:textId="77777777" w:rsidR="00804914" w:rsidRPr="00A001B4" w:rsidRDefault="00804914">
            <w:pPr>
              <w:spacing w:after="0" w:line="240" w:lineRule="auto"/>
              <w:rPr>
                <w:b/>
                <w:bCs/>
              </w:rPr>
            </w:pPr>
            <w:r w:rsidRPr="00A001B4">
              <w:t xml:space="preserve">Rapoarte de asigurare a </w:t>
            </w:r>
            <w:proofErr w:type="spellStart"/>
            <w:r w:rsidRPr="00A001B4">
              <w:t>calit</w:t>
            </w:r>
            <w:r w:rsidRPr="00A001B4">
              <w:rPr>
                <w:rFonts w:cs="Calibri"/>
              </w:rPr>
              <w:t>at</w:t>
            </w:r>
            <w:r w:rsidRPr="00A001B4">
              <w:t>ii</w:t>
            </w:r>
            <w:proofErr w:type="spellEnd"/>
          </w:p>
        </w:tc>
        <w:tc>
          <w:tcPr>
            <w:tcW w:w="2821" w:type="dxa"/>
            <w:vAlign w:val="center"/>
            <w:hideMark/>
          </w:tcPr>
          <w:p w14:paraId="62EF930B" w14:textId="77777777" w:rsidR="00804914" w:rsidRPr="00A001B4" w:rsidRDefault="00804914">
            <w:pPr>
              <w:spacing w:after="0" w:line="240" w:lineRule="auto"/>
              <w:rPr>
                <w:b/>
                <w:bCs/>
              </w:rPr>
            </w:pPr>
            <w:proofErr w:type="spellStart"/>
            <w:r w:rsidRPr="00A001B4">
              <w:t>Verific</w:t>
            </w:r>
            <w:r w:rsidRPr="00A001B4">
              <w:rPr>
                <w:rFonts w:cs="Calibri"/>
              </w:rPr>
              <w:t>a</w:t>
            </w:r>
            <w:r w:rsidRPr="00A001B4">
              <w:t>ri</w:t>
            </w:r>
            <w:proofErr w:type="spellEnd"/>
            <w:r w:rsidRPr="00A001B4">
              <w:t xml:space="preserve"> de conformitate, </w:t>
            </w:r>
            <w:proofErr w:type="spellStart"/>
            <w:r w:rsidRPr="00A001B4">
              <w:t>neconformit</w:t>
            </w:r>
            <w:r w:rsidRPr="00A001B4">
              <w:rPr>
                <w:rFonts w:cs="Calibri"/>
              </w:rPr>
              <w:t>at</w:t>
            </w:r>
            <w:r w:rsidRPr="00A001B4">
              <w:t>i</w:t>
            </w:r>
            <w:proofErr w:type="spellEnd"/>
            <w:r w:rsidRPr="00A001B4">
              <w:t>, m</w:t>
            </w:r>
            <w:r w:rsidRPr="00A001B4">
              <w:rPr>
                <w:rFonts w:cs="Calibri"/>
              </w:rPr>
              <w:t>a</w:t>
            </w:r>
            <w:r w:rsidRPr="00A001B4">
              <w:t>suri corective</w:t>
            </w:r>
          </w:p>
        </w:tc>
        <w:tc>
          <w:tcPr>
            <w:tcW w:w="3803" w:type="dxa"/>
            <w:vAlign w:val="center"/>
            <w:hideMark/>
          </w:tcPr>
          <w:p w14:paraId="1BE8ED0F" w14:textId="77777777" w:rsidR="00804914" w:rsidRPr="00A001B4" w:rsidRDefault="00804914">
            <w:pPr>
              <w:spacing w:after="0" w:line="240" w:lineRule="auto"/>
              <w:rPr>
                <w:b/>
                <w:bCs/>
              </w:rPr>
            </w:pPr>
            <w:r w:rsidRPr="00A001B4">
              <w:t xml:space="preserve">Aplicarea sistemului de asigurare a </w:t>
            </w:r>
            <w:proofErr w:type="spellStart"/>
            <w:r w:rsidRPr="00A001B4">
              <w:t>calit</w:t>
            </w:r>
            <w:r w:rsidRPr="00A001B4">
              <w:rPr>
                <w:rFonts w:cs="Calibri"/>
              </w:rPr>
              <w:t>at</w:t>
            </w:r>
            <w:r w:rsidRPr="00A001B4">
              <w:t>ii</w:t>
            </w:r>
            <w:proofErr w:type="spellEnd"/>
            <w:r w:rsidRPr="00A001B4">
              <w:t xml:space="preserve"> pe parcursul </w:t>
            </w:r>
            <w:proofErr w:type="spellStart"/>
            <w:r w:rsidRPr="00A001B4">
              <w:t>implement</w:t>
            </w:r>
            <w:r w:rsidRPr="00A001B4">
              <w:rPr>
                <w:rFonts w:cs="Calibri"/>
              </w:rPr>
              <w:t>a</w:t>
            </w:r>
            <w:r w:rsidRPr="00A001B4">
              <w:t>rii</w:t>
            </w:r>
            <w:proofErr w:type="spellEnd"/>
          </w:p>
        </w:tc>
      </w:tr>
      <w:tr w:rsidR="00804914" w:rsidRPr="00A001B4" w14:paraId="0A5C3795" w14:textId="77777777" w:rsidTr="007C0B21">
        <w:trPr>
          <w:tblCellSpacing w:w="15" w:type="dxa"/>
        </w:trPr>
        <w:tc>
          <w:tcPr>
            <w:tcW w:w="0" w:type="auto"/>
            <w:vAlign w:val="center"/>
            <w:hideMark/>
          </w:tcPr>
          <w:p w14:paraId="5A9C1DD2" w14:textId="77777777" w:rsidR="00804914" w:rsidRPr="00A001B4" w:rsidRDefault="00804914">
            <w:pPr>
              <w:spacing w:after="0" w:line="240" w:lineRule="auto"/>
              <w:rPr>
                <w:b/>
                <w:bCs/>
              </w:rPr>
            </w:pPr>
            <w:r w:rsidRPr="00A001B4">
              <w:t>11</w:t>
            </w:r>
          </w:p>
        </w:tc>
        <w:tc>
          <w:tcPr>
            <w:tcW w:w="0" w:type="auto"/>
            <w:vAlign w:val="center"/>
            <w:hideMark/>
          </w:tcPr>
          <w:p w14:paraId="3230EE9C" w14:textId="77777777" w:rsidR="00804914" w:rsidRPr="00A001B4" w:rsidRDefault="00804914">
            <w:pPr>
              <w:spacing w:after="0" w:line="240" w:lineRule="auto"/>
              <w:rPr>
                <w:b/>
                <w:bCs/>
              </w:rPr>
            </w:pPr>
            <w:r w:rsidRPr="00A001B4">
              <w:t>Managementul riscurilor</w:t>
            </w:r>
          </w:p>
        </w:tc>
        <w:tc>
          <w:tcPr>
            <w:tcW w:w="0" w:type="auto"/>
            <w:vAlign w:val="center"/>
            <w:hideMark/>
          </w:tcPr>
          <w:p w14:paraId="1A3EB10A" w14:textId="77777777" w:rsidR="00804914" w:rsidRPr="00A001B4" w:rsidRDefault="00804914">
            <w:pPr>
              <w:spacing w:after="0" w:line="240" w:lineRule="auto"/>
              <w:rPr>
                <w:b/>
                <w:bCs/>
              </w:rPr>
            </w:pPr>
            <w:r w:rsidRPr="00A001B4">
              <w:t xml:space="preserve">Registru de riscuri </w:t>
            </w:r>
            <w:r w:rsidRPr="00A001B4">
              <w:rPr>
                <w:rFonts w:cs="Calibri"/>
              </w:rPr>
              <w:t>s</w:t>
            </w:r>
            <w:r w:rsidRPr="00A001B4">
              <w:t>i rapoarte de actualizare</w:t>
            </w:r>
          </w:p>
        </w:tc>
        <w:tc>
          <w:tcPr>
            <w:tcW w:w="2821" w:type="dxa"/>
            <w:vAlign w:val="center"/>
            <w:hideMark/>
          </w:tcPr>
          <w:p w14:paraId="721A825B" w14:textId="77777777" w:rsidR="00804914" w:rsidRPr="00A001B4" w:rsidRDefault="00804914">
            <w:pPr>
              <w:spacing w:after="0" w:line="240" w:lineRule="auto"/>
              <w:rPr>
                <w:b/>
                <w:bCs/>
              </w:rPr>
            </w:pPr>
            <w:r w:rsidRPr="00A001B4">
              <w:t>Riscuri identificate, m</w:t>
            </w:r>
            <w:r w:rsidRPr="00A001B4">
              <w:rPr>
                <w:rFonts w:cs="Calibri"/>
              </w:rPr>
              <w:t>a</w:t>
            </w:r>
            <w:r w:rsidRPr="00A001B4">
              <w:t xml:space="preserve">suri de </w:t>
            </w:r>
            <w:proofErr w:type="spellStart"/>
            <w:r w:rsidRPr="00A001B4">
              <w:t>mitigare</w:t>
            </w:r>
            <w:proofErr w:type="spellEnd"/>
            <w:r w:rsidRPr="00A001B4">
              <w:t>, stadiu</w:t>
            </w:r>
          </w:p>
        </w:tc>
        <w:tc>
          <w:tcPr>
            <w:tcW w:w="3803" w:type="dxa"/>
            <w:vAlign w:val="center"/>
            <w:hideMark/>
          </w:tcPr>
          <w:p w14:paraId="7E07BFF6" w14:textId="77777777" w:rsidR="00804914" w:rsidRPr="00A001B4" w:rsidRDefault="00804914">
            <w:pPr>
              <w:spacing w:after="0" w:line="240" w:lineRule="auto"/>
              <w:rPr>
                <w:b/>
                <w:bCs/>
              </w:rPr>
            </w:pPr>
            <w:r w:rsidRPr="00A001B4">
              <w:t xml:space="preserve">Identificarea, evaluarea </w:t>
            </w:r>
            <w:r w:rsidRPr="00A001B4">
              <w:rPr>
                <w:rFonts w:cs="Calibri"/>
              </w:rPr>
              <w:t>s</w:t>
            </w:r>
            <w:r w:rsidRPr="00A001B4">
              <w:t>i gestionarea riscurilor pe durata Contractului</w:t>
            </w:r>
          </w:p>
        </w:tc>
      </w:tr>
      <w:tr w:rsidR="00804914" w:rsidRPr="00A001B4" w14:paraId="1DD226E1" w14:textId="77777777" w:rsidTr="007C0B21">
        <w:trPr>
          <w:tblCellSpacing w:w="15" w:type="dxa"/>
        </w:trPr>
        <w:tc>
          <w:tcPr>
            <w:tcW w:w="0" w:type="auto"/>
            <w:vAlign w:val="center"/>
            <w:hideMark/>
          </w:tcPr>
          <w:p w14:paraId="0ECD024F" w14:textId="77777777" w:rsidR="00804914" w:rsidRPr="00A001B4" w:rsidRDefault="00804914">
            <w:pPr>
              <w:spacing w:after="0" w:line="240" w:lineRule="auto"/>
              <w:rPr>
                <w:b/>
                <w:bCs/>
              </w:rPr>
            </w:pPr>
            <w:r w:rsidRPr="00A001B4">
              <w:lastRenderedPageBreak/>
              <w:t>12</w:t>
            </w:r>
          </w:p>
        </w:tc>
        <w:tc>
          <w:tcPr>
            <w:tcW w:w="0" w:type="auto"/>
            <w:vAlign w:val="center"/>
            <w:hideMark/>
          </w:tcPr>
          <w:p w14:paraId="69DE467F" w14:textId="77777777" w:rsidR="00804914" w:rsidRPr="00A001B4" w:rsidRDefault="00804914">
            <w:pPr>
              <w:spacing w:after="0" w:line="240" w:lineRule="auto"/>
              <w:rPr>
                <w:b/>
                <w:bCs/>
              </w:rPr>
            </w:pPr>
            <w:r w:rsidRPr="00A001B4">
              <w:t>Raportare periodic</w:t>
            </w:r>
            <w:r w:rsidRPr="00A001B4">
              <w:rPr>
                <w:rFonts w:cs="Calibri"/>
              </w:rPr>
              <w:t>a</w:t>
            </w:r>
            <w:r w:rsidRPr="00A001B4">
              <w:t xml:space="preserve"> c</w:t>
            </w:r>
            <w:r w:rsidRPr="00A001B4">
              <w:rPr>
                <w:rFonts w:cs="Calibri"/>
              </w:rPr>
              <w:t>a</w:t>
            </w:r>
            <w:r w:rsidRPr="00A001B4">
              <w:t>tre Autoritatea Contractant</w:t>
            </w:r>
            <w:r w:rsidRPr="00A001B4">
              <w:rPr>
                <w:rFonts w:cs="Calibri"/>
              </w:rPr>
              <w:t>a</w:t>
            </w:r>
          </w:p>
        </w:tc>
        <w:tc>
          <w:tcPr>
            <w:tcW w:w="0" w:type="auto"/>
            <w:vAlign w:val="center"/>
            <w:hideMark/>
          </w:tcPr>
          <w:p w14:paraId="0F436004" w14:textId="77777777" w:rsidR="00804914" w:rsidRPr="00A001B4" w:rsidRDefault="00804914">
            <w:pPr>
              <w:spacing w:after="0" w:line="240" w:lineRule="auto"/>
              <w:rPr>
                <w:b/>
                <w:bCs/>
              </w:rPr>
            </w:pPr>
            <w:r w:rsidRPr="00A001B4">
              <w:t>Rapoarte de progres</w:t>
            </w:r>
          </w:p>
        </w:tc>
        <w:tc>
          <w:tcPr>
            <w:tcW w:w="2821" w:type="dxa"/>
            <w:vAlign w:val="center"/>
            <w:hideMark/>
          </w:tcPr>
          <w:p w14:paraId="26C71FD1" w14:textId="77777777" w:rsidR="00804914" w:rsidRPr="00A001B4" w:rsidRDefault="00804914">
            <w:pPr>
              <w:spacing w:after="0" w:line="240" w:lineRule="auto"/>
              <w:rPr>
                <w:b/>
                <w:bCs/>
              </w:rPr>
            </w:pPr>
            <w:r w:rsidRPr="00A001B4">
              <w:t xml:space="preserve">Stadiu </w:t>
            </w:r>
            <w:proofErr w:type="spellStart"/>
            <w:r w:rsidRPr="00A001B4">
              <w:t>activit</w:t>
            </w:r>
            <w:r w:rsidRPr="00A001B4">
              <w:rPr>
                <w:rFonts w:cs="Calibri"/>
              </w:rPr>
              <w:t>at</w:t>
            </w:r>
            <w:r w:rsidRPr="00A001B4">
              <w:t>i</w:t>
            </w:r>
            <w:proofErr w:type="spellEnd"/>
            <w:r w:rsidRPr="00A001B4">
              <w:t>, livrabile, indicatori, riscuri</w:t>
            </w:r>
          </w:p>
        </w:tc>
        <w:tc>
          <w:tcPr>
            <w:tcW w:w="3803" w:type="dxa"/>
            <w:vAlign w:val="center"/>
            <w:hideMark/>
          </w:tcPr>
          <w:p w14:paraId="401C6EC4" w14:textId="77777777" w:rsidR="00804914" w:rsidRPr="00A001B4" w:rsidRDefault="00804914">
            <w:pPr>
              <w:spacing w:after="0" w:line="240" w:lineRule="auto"/>
              <w:rPr>
                <w:b/>
                <w:bCs/>
              </w:rPr>
            </w:pPr>
            <w:r w:rsidRPr="00A001B4">
              <w:t xml:space="preserve">Transmiterea rapoartelor periodice conform </w:t>
            </w:r>
            <w:proofErr w:type="spellStart"/>
            <w:r w:rsidRPr="00A001B4">
              <w:t>cerin</w:t>
            </w:r>
            <w:r w:rsidRPr="00A001B4">
              <w:rPr>
                <w:rFonts w:cs="Calibri"/>
              </w:rPr>
              <w:t>t</w:t>
            </w:r>
            <w:r w:rsidRPr="00A001B4">
              <w:t>elor</w:t>
            </w:r>
            <w:proofErr w:type="spellEnd"/>
            <w:r w:rsidRPr="00A001B4">
              <w:t xml:space="preserve"> Caietului de sarcini</w:t>
            </w:r>
          </w:p>
        </w:tc>
      </w:tr>
      <w:tr w:rsidR="00804914" w:rsidRPr="00A001B4" w14:paraId="2873D67D" w14:textId="77777777" w:rsidTr="007C0B21">
        <w:trPr>
          <w:tblCellSpacing w:w="15" w:type="dxa"/>
        </w:trPr>
        <w:tc>
          <w:tcPr>
            <w:tcW w:w="0" w:type="auto"/>
            <w:vAlign w:val="center"/>
            <w:hideMark/>
          </w:tcPr>
          <w:p w14:paraId="222A38C4" w14:textId="77777777" w:rsidR="00804914" w:rsidRPr="00A001B4" w:rsidRDefault="00804914">
            <w:pPr>
              <w:spacing w:after="0" w:line="240" w:lineRule="auto"/>
              <w:rPr>
                <w:b/>
                <w:bCs/>
              </w:rPr>
            </w:pPr>
            <w:r w:rsidRPr="00A001B4">
              <w:t>13</w:t>
            </w:r>
          </w:p>
        </w:tc>
        <w:tc>
          <w:tcPr>
            <w:tcW w:w="0" w:type="auto"/>
            <w:vAlign w:val="center"/>
            <w:hideMark/>
          </w:tcPr>
          <w:p w14:paraId="48D0856E" w14:textId="77777777" w:rsidR="00804914" w:rsidRPr="00A001B4" w:rsidRDefault="00804914">
            <w:pPr>
              <w:spacing w:after="0" w:line="240" w:lineRule="auto"/>
              <w:rPr>
                <w:b/>
                <w:bCs/>
              </w:rPr>
            </w:pPr>
            <w:r w:rsidRPr="00A001B4">
              <w:t>Raport final de implementare</w:t>
            </w:r>
          </w:p>
        </w:tc>
        <w:tc>
          <w:tcPr>
            <w:tcW w:w="0" w:type="auto"/>
            <w:vAlign w:val="center"/>
            <w:hideMark/>
          </w:tcPr>
          <w:p w14:paraId="029B98B8" w14:textId="77777777" w:rsidR="00804914" w:rsidRPr="00A001B4" w:rsidRDefault="00804914">
            <w:pPr>
              <w:spacing w:after="0" w:line="240" w:lineRule="auto"/>
              <w:rPr>
                <w:b/>
                <w:bCs/>
              </w:rPr>
            </w:pPr>
            <w:r w:rsidRPr="00A001B4">
              <w:t>Raport final</w:t>
            </w:r>
          </w:p>
        </w:tc>
        <w:tc>
          <w:tcPr>
            <w:tcW w:w="2821" w:type="dxa"/>
            <w:vAlign w:val="center"/>
            <w:hideMark/>
          </w:tcPr>
          <w:p w14:paraId="263E7076" w14:textId="77777777" w:rsidR="00804914" w:rsidRPr="00A001B4" w:rsidRDefault="00804914">
            <w:pPr>
              <w:spacing w:after="0" w:line="240" w:lineRule="auto"/>
              <w:rPr>
                <w:b/>
                <w:bCs/>
              </w:rPr>
            </w:pPr>
            <w:r w:rsidRPr="00A001B4">
              <w:t>Sintez</w:t>
            </w:r>
            <w:r w:rsidRPr="00A001B4">
              <w:rPr>
                <w:rFonts w:cs="Calibri"/>
              </w:rPr>
              <w:t>a</w:t>
            </w:r>
            <w:r w:rsidRPr="00A001B4">
              <w:t xml:space="preserve"> </w:t>
            </w:r>
            <w:proofErr w:type="spellStart"/>
            <w:r w:rsidRPr="00A001B4">
              <w:t>activit</w:t>
            </w:r>
            <w:r w:rsidRPr="00A001B4">
              <w:rPr>
                <w:rFonts w:cs="Calibri"/>
              </w:rPr>
              <w:t>at</w:t>
            </w:r>
            <w:r w:rsidRPr="00A001B4">
              <w:t>i</w:t>
            </w:r>
            <w:proofErr w:type="spellEnd"/>
            <w:r w:rsidRPr="00A001B4">
              <w:t xml:space="preserve">, rezultate, </w:t>
            </w:r>
            <w:proofErr w:type="spellStart"/>
            <w:r w:rsidRPr="00A001B4">
              <w:rPr>
                <w:rFonts w:cs="Agency FB"/>
              </w:rPr>
              <w:t>i</w:t>
            </w:r>
            <w:r w:rsidRPr="00A001B4">
              <w:t>ndeplinire</w:t>
            </w:r>
            <w:proofErr w:type="spellEnd"/>
            <w:r w:rsidRPr="00A001B4">
              <w:t xml:space="preserve"> </w:t>
            </w:r>
            <w:proofErr w:type="spellStart"/>
            <w:r w:rsidRPr="00A001B4">
              <w:t>cerin</w:t>
            </w:r>
            <w:r w:rsidRPr="00A001B4">
              <w:rPr>
                <w:rFonts w:cs="Calibri"/>
              </w:rPr>
              <w:t>t</w:t>
            </w:r>
            <w:r w:rsidRPr="00A001B4">
              <w:t>e</w:t>
            </w:r>
            <w:proofErr w:type="spellEnd"/>
            <w:r w:rsidRPr="00A001B4">
              <w:t xml:space="preserve">, </w:t>
            </w:r>
            <w:proofErr w:type="spellStart"/>
            <w:r w:rsidRPr="00A001B4">
              <w:t>recomand</w:t>
            </w:r>
            <w:r w:rsidRPr="00A001B4">
              <w:rPr>
                <w:rFonts w:cs="Calibri"/>
              </w:rPr>
              <w:t>a</w:t>
            </w:r>
            <w:r w:rsidRPr="00A001B4">
              <w:t>ri</w:t>
            </w:r>
            <w:proofErr w:type="spellEnd"/>
          </w:p>
        </w:tc>
        <w:tc>
          <w:tcPr>
            <w:tcW w:w="3803" w:type="dxa"/>
            <w:vAlign w:val="center"/>
            <w:hideMark/>
          </w:tcPr>
          <w:p w14:paraId="446D1963" w14:textId="77777777" w:rsidR="00804914" w:rsidRPr="00A001B4" w:rsidRDefault="00804914">
            <w:pPr>
              <w:spacing w:after="0" w:line="240" w:lineRule="auto"/>
              <w:rPr>
                <w:b/>
                <w:bCs/>
              </w:rPr>
            </w:pPr>
            <w:r w:rsidRPr="00A001B4">
              <w:t xml:space="preserve">Elaborarea raportului final care </w:t>
            </w:r>
            <w:proofErr w:type="spellStart"/>
            <w:r w:rsidRPr="00A001B4">
              <w:t>demonstreaz</w:t>
            </w:r>
            <w:r w:rsidRPr="00A001B4">
              <w:rPr>
                <w:rFonts w:cs="Calibri"/>
              </w:rPr>
              <w:t>a</w:t>
            </w:r>
            <w:proofErr w:type="spellEnd"/>
            <w:r w:rsidRPr="00A001B4">
              <w:t xml:space="preserve"> </w:t>
            </w:r>
            <w:proofErr w:type="spellStart"/>
            <w:r w:rsidRPr="00A001B4">
              <w:rPr>
                <w:rFonts w:cs="Agency FB"/>
              </w:rPr>
              <w:t>i</w:t>
            </w:r>
            <w:r w:rsidRPr="00A001B4">
              <w:t>ndeplinirea</w:t>
            </w:r>
            <w:proofErr w:type="spellEnd"/>
            <w:r w:rsidRPr="00A001B4">
              <w:t xml:space="preserve"> integral</w:t>
            </w:r>
            <w:r w:rsidRPr="00A001B4">
              <w:rPr>
                <w:rFonts w:cs="Calibri"/>
              </w:rPr>
              <w:t>a</w:t>
            </w:r>
            <w:r w:rsidRPr="00A001B4">
              <w:t xml:space="preserve"> a </w:t>
            </w:r>
            <w:proofErr w:type="spellStart"/>
            <w:r w:rsidRPr="00A001B4">
              <w:t>cerin</w:t>
            </w:r>
            <w:r w:rsidRPr="00A001B4">
              <w:rPr>
                <w:rFonts w:cs="Calibri"/>
              </w:rPr>
              <w:t>t</w:t>
            </w:r>
            <w:r w:rsidRPr="00A001B4">
              <w:t>elor</w:t>
            </w:r>
            <w:proofErr w:type="spellEnd"/>
            <w:r w:rsidRPr="00A001B4">
              <w:t xml:space="preserve"> Contractului</w:t>
            </w:r>
          </w:p>
        </w:tc>
      </w:tr>
      <w:tr w:rsidR="00804914" w:rsidRPr="00A001B4" w14:paraId="107C1505" w14:textId="77777777" w:rsidTr="007C0B21">
        <w:trPr>
          <w:tblCellSpacing w:w="15" w:type="dxa"/>
        </w:trPr>
        <w:tc>
          <w:tcPr>
            <w:tcW w:w="0" w:type="auto"/>
            <w:vAlign w:val="center"/>
            <w:hideMark/>
          </w:tcPr>
          <w:p w14:paraId="7EF845FC" w14:textId="77777777" w:rsidR="00804914" w:rsidRPr="00A001B4" w:rsidRDefault="00804914">
            <w:pPr>
              <w:spacing w:after="0" w:line="240" w:lineRule="auto"/>
              <w:rPr>
                <w:b/>
                <w:bCs/>
              </w:rPr>
            </w:pPr>
            <w:r w:rsidRPr="00A001B4">
              <w:t>14</w:t>
            </w:r>
          </w:p>
        </w:tc>
        <w:tc>
          <w:tcPr>
            <w:tcW w:w="0" w:type="auto"/>
            <w:vAlign w:val="center"/>
            <w:hideMark/>
          </w:tcPr>
          <w:p w14:paraId="15A1C6D1" w14:textId="77777777" w:rsidR="00804914" w:rsidRPr="00A001B4" w:rsidRDefault="00804914">
            <w:pPr>
              <w:spacing w:after="0" w:line="240" w:lineRule="auto"/>
              <w:rPr>
                <w:b/>
                <w:bCs/>
              </w:rPr>
            </w:pPr>
            <w:r w:rsidRPr="00A001B4">
              <w:t>Sustenabilitatea rezultatelor post-contract</w:t>
            </w:r>
          </w:p>
        </w:tc>
        <w:tc>
          <w:tcPr>
            <w:tcW w:w="0" w:type="auto"/>
            <w:vAlign w:val="center"/>
            <w:hideMark/>
          </w:tcPr>
          <w:p w14:paraId="7A54F38C" w14:textId="77777777" w:rsidR="00804914" w:rsidRPr="00A001B4" w:rsidRDefault="00804914">
            <w:pPr>
              <w:spacing w:after="0" w:line="240" w:lineRule="auto"/>
              <w:rPr>
                <w:b/>
                <w:bCs/>
              </w:rPr>
            </w:pPr>
            <w:r w:rsidRPr="00A001B4">
              <w:t>Document de sustenabilitate</w:t>
            </w:r>
          </w:p>
        </w:tc>
        <w:tc>
          <w:tcPr>
            <w:tcW w:w="2821" w:type="dxa"/>
            <w:vAlign w:val="center"/>
            <w:hideMark/>
          </w:tcPr>
          <w:p w14:paraId="281047D5" w14:textId="77777777" w:rsidR="00804914" w:rsidRPr="00A001B4" w:rsidRDefault="00804914">
            <w:pPr>
              <w:spacing w:after="0" w:line="240" w:lineRule="auto"/>
              <w:rPr>
                <w:b/>
                <w:bCs/>
              </w:rPr>
            </w:pPr>
            <w:r w:rsidRPr="00A001B4">
              <w:t>M</w:t>
            </w:r>
            <w:r w:rsidRPr="00A001B4">
              <w:rPr>
                <w:rFonts w:cs="Calibri"/>
              </w:rPr>
              <w:t>a</w:t>
            </w:r>
            <w:r w:rsidRPr="00A001B4">
              <w:t xml:space="preserve">suri pentru utilizarea </w:t>
            </w:r>
            <w:r w:rsidRPr="00A001B4">
              <w:rPr>
                <w:rFonts w:cs="Calibri"/>
              </w:rPr>
              <w:t>s</w:t>
            </w:r>
            <w:r w:rsidRPr="00A001B4">
              <w:t>i dezvoltarea mecanismului post-PNRR</w:t>
            </w:r>
          </w:p>
        </w:tc>
        <w:tc>
          <w:tcPr>
            <w:tcW w:w="3803" w:type="dxa"/>
            <w:vAlign w:val="center"/>
            <w:hideMark/>
          </w:tcPr>
          <w:p w14:paraId="13A08787" w14:textId="77777777" w:rsidR="00804914" w:rsidRPr="00A001B4" w:rsidRDefault="00804914">
            <w:pPr>
              <w:spacing w:after="0" w:line="240" w:lineRule="auto"/>
              <w:rPr>
                <w:b/>
                <w:bCs/>
              </w:rPr>
            </w:pPr>
            <w:r w:rsidRPr="00A001B4">
              <w:t>Integrarea mecanismelor de sustenabilitate in livrabilele finale</w:t>
            </w:r>
          </w:p>
        </w:tc>
      </w:tr>
    </w:tbl>
    <w:p w14:paraId="033F2588" w14:textId="77777777" w:rsidR="00804914" w:rsidRPr="00A001B4" w:rsidRDefault="00804914" w:rsidP="00804914">
      <w:pPr>
        <w:spacing w:line="240" w:lineRule="auto"/>
      </w:pPr>
    </w:p>
    <w:p w14:paraId="288F752D" w14:textId="77777777" w:rsidR="00804914" w:rsidRPr="00A001B4" w:rsidRDefault="00804914" w:rsidP="00804914">
      <w:r w:rsidRPr="00A001B4">
        <w:br w:type="page"/>
      </w:r>
    </w:p>
    <w:p w14:paraId="228EFD9E" w14:textId="77777777" w:rsidR="00804914" w:rsidRPr="00A001B4" w:rsidRDefault="00804914" w:rsidP="00804914">
      <w:pPr>
        <w:spacing w:line="240" w:lineRule="auto"/>
        <w:rPr>
          <w:b/>
          <w:bCs/>
        </w:rPr>
      </w:pPr>
      <w:r w:rsidRPr="00A001B4">
        <w:rPr>
          <w:b/>
          <w:bCs/>
        </w:rPr>
        <w:lastRenderedPageBreak/>
        <w:t>B. RAPOARTELE CE PRIVESC PROGRESUL ACTIVIT</w:t>
      </w:r>
      <w:r w:rsidRPr="00A001B4">
        <w:rPr>
          <w:rFonts w:cs="Calibri"/>
          <w:b/>
          <w:bCs/>
        </w:rPr>
        <w:t>AT</w:t>
      </w:r>
      <w:r w:rsidRPr="00A001B4">
        <w:rPr>
          <w:b/>
          <w:bCs/>
        </w:rPr>
        <w:t xml:space="preserve">ILOR, ADMINISTRAREA </w:t>
      </w:r>
      <w:r w:rsidRPr="00A001B4">
        <w:rPr>
          <w:rFonts w:cs="Calibri"/>
          <w:b/>
          <w:bCs/>
        </w:rPr>
        <w:t>S</w:t>
      </w:r>
      <w:r w:rsidRPr="00A001B4">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A001B4" w14:paraId="0B018160" w14:textId="77777777" w:rsidTr="007C0B21">
        <w:trPr>
          <w:tblHeader/>
          <w:tblCellSpacing w:w="15" w:type="dxa"/>
        </w:trPr>
        <w:tc>
          <w:tcPr>
            <w:tcW w:w="0" w:type="auto"/>
            <w:vAlign w:val="center"/>
            <w:hideMark/>
          </w:tcPr>
          <w:p w14:paraId="62A45EB4" w14:textId="77777777" w:rsidR="00804914" w:rsidRPr="00A001B4" w:rsidRDefault="00804914">
            <w:pPr>
              <w:spacing w:line="240" w:lineRule="auto"/>
              <w:jc w:val="center"/>
            </w:pPr>
            <w:r w:rsidRPr="00A001B4">
              <w:t>Nr. crt.</w:t>
            </w:r>
          </w:p>
        </w:tc>
        <w:tc>
          <w:tcPr>
            <w:tcW w:w="0" w:type="auto"/>
            <w:vAlign w:val="center"/>
            <w:hideMark/>
          </w:tcPr>
          <w:p w14:paraId="56D20418" w14:textId="77777777" w:rsidR="00804914" w:rsidRPr="00A001B4" w:rsidRDefault="00804914">
            <w:pPr>
              <w:spacing w:line="240" w:lineRule="auto"/>
              <w:jc w:val="center"/>
            </w:pPr>
            <w:proofErr w:type="spellStart"/>
            <w:r w:rsidRPr="00A001B4">
              <w:t>Cerin</w:t>
            </w:r>
            <w:r w:rsidRPr="00A001B4">
              <w:rPr>
                <w:rFonts w:cs="Calibri"/>
              </w:rPr>
              <w:t>ta</w:t>
            </w:r>
            <w:proofErr w:type="spellEnd"/>
            <w:r w:rsidRPr="00A001B4">
              <w:t xml:space="preserve"> minim</w:t>
            </w:r>
            <w:r w:rsidRPr="00A001B4">
              <w:rPr>
                <w:rFonts w:cs="Calibri"/>
              </w:rPr>
              <w:t>a</w:t>
            </w:r>
            <w:r w:rsidRPr="00A001B4">
              <w:t xml:space="preserve"> conform Caietului de sarcini</w:t>
            </w:r>
          </w:p>
        </w:tc>
        <w:tc>
          <w:tcPr>
            <w:tcW w:w="0" w:type="auto"/>
            <w:vAlign w:val="center"/>
            <w:hideMark/>
          </w:tcPr>
          <w:p w14:paraId="51F3EB5A" w14:textId="77777777" w:rsidR="00804914" w:rsidRPr="00A001B4" w:rsidRDefault="00804914">
            <w:pPr>
              <w:spacing w:line="240" w:lineRule="auto"/>
              <w:jc w:val="center"/>
            </w:pPr>
            <w:r w:rsidRPr="00A001B4">
              <w:t>Raport / Document livrat</w:t>
            </w:r>
          </w:p>
        </w:tc>
        <w:tc>
          <w:tcPr>
            <w:tcW w:w="2697" w:type="dxa"/>
            <w:vAlign w:val="center"/>
            <w:hideMark/>
          </w:tcPr>
          <w:p w14:paraId="1598C559" w14:textId="77777777" w:rsidR="00804914" w:rsidRPr="00A001B4" w:rsidRDefault="00804914">
            <w:pPr>
              <w:spacing w:line="240" w:lineRule="auto"/>
              <w:jc w:val="center"/>
            </w:pPr>
            <w:proofErr w:type="spellStart"/>
            <w:r w:rsidRPr="00A001B4">
              <w:t>Con</w:t>
            </w:r>
            <w:r w:rsidRPr="00A001B4">
              <w:rPr>
                <w:rFonts w:cs="Calibri"/>
              </w:rPr>
              <w:t>t</w:t>
            </w:r>
            <w:r w:rsidRPr="00A001B4">
              <w:t>inut</w:t>
            </w:r>
            <w:proofErr w:type="spellEnd"/>
            <w:r w:rsidRPr="00A001B4">
              <w:t xml:space="preserve"> principal al documentului</w:t>
            </w:r>
          </w:p>
        </w:tc>
        <w:tc>
          <w:tcPr>
            <w:tcW w:w="3061" w:type="dxa"/>
            <w:vAlign w:val="center"/>
            <w:hideMark/>
          </w:tcPr>
          <w:p w14:paraId="20D79F28" w14:textId="77777777" w:rsidR="00804914" w:rsidRPr="00A001B4" w:rsidRDefault="00804914">
            <w:pPr>
              <w:spacing w:line="240" w:lineRule="auto"/>
              <w:jc w:val="center"/>
            </w:pPr>
            <w:r w:rsidRPr="00A001B4">
              <w:t xml:space="preserve">Modalitatea de </w:t>
            </w:r>
            <w:proofErr w:type="spellStart"/>
            <w:r w:rsidRPr="00A001B4">
              <w:t>indeplinire</w:t>
            </w:r>
            <w:proofErr w:type="spellEnd"/>
            <w:r w:rsidRPr="00A001B4">
              <w:t xml:space="preserve"> a </w:t>
            </w:r>
            <w:proofErr w:type="spellStart"/>
            <w:r w:rsidRPr="00A001B4">
              <w:t>cerin</w:t>
            </w:r>
            <w:r w:rsidRPr="00A001B4">
              <w:rPr>
                <w:rFonts w:cs="Calibri"/>
              </w:rPr>
              <w:t>t</w:t>
            </w:r>
            <w:r w:rsidRPr="00A001B4">
              <w:t>ei</w:t>
            </w:r>
            <w:proofErr w:type="spellEnd"/>
          </w:p>
        </w:tc>
      </w:tr>
      <w:tr w:rsidR="00804914" w:rsidRPr="00A001B4" w14:paraId="12B958D2" w14:textId="77777777" w:rsidTr="007C0B21">
        <w:trPr>
          <w:tblCellSpacing w:w="15" w:type="dxa"/>
        </w:trPr>
        <w:tc>
          <w:tcPr>
            <w:tcW w:w="0" w:type="auto"/>
            <w:vAlign w:val="center"/>
            <w:hideMark/>
          </w:tcPr>
          <w:p w14:paraId="53CCEA0F" w14:textId="77777777" w:rsidR="00804914" w:rsidRPr="00A001B4" w:rsidRDefault="00804914">
            <w:pPr>
              <w:spacing w:line="240" w:lineRule="auto"/>
              <w:rPr>
                <w:b/>
                <w:bCs/>
              </w:rPr>
            </w:pPr>
            <w:r w:rsidRPr="00A001B4">
              <w:t>1</w:t>
            </w:r>
          </w:p>
        </w:tc>
        <w:tc>
          <w:tcPr>
            <w:tcW w:w="0" w:type="auto"/>
            <w:vAlign w:val="center"/>
            <w:hideMark/>
          </w:tcPr>
          <w:p w14:paraId="773C2567" w14:textId="77777777" w:rsidR="00804914" w:rsidRPr="00A001B4" w:rsidRDefault="00804914">
            <w:pPr>
              <w:spacing w:line="240" w:lineRule="auto"/>
              <w:rPr>
                <w:b/>
                <w:bCs/>
              </w:rPr>
            </w:pPr>
            <w:r w:rsidRPr="00A001B4">
              <w:t>Managementul Contractului</w:t>
            </w:r>
          </w:p>
        </w:tc>
        <w:tc>
          <w:tcPr>
            <w:tcW w:w="0" w:type="auto"/>
            <w:vAlign w:val="center"/>
            <w:hideMark/>
          </w:tcPr>
          <w:p w14:paraId="5973C618" w14:textId="77777777" w:rsidR="00804914" w:rsidRPr="00A001B4" w:rsidRDefault="00804914">
            <w:pPr>
              <w:spacing w:line="240" w:lineRule="auto"/>
              <w:rPr>
                <w:b/>
                <w:bCs/>
              </w:rPr>
            </w:pPr>
            <w:r w:rsidRPr="00A001B4">
              <w:t>Plan de management al Contractului</w:t>
            </w:r>
          </w:p>
        </w:tc>
        <w:tc>
          <w:tcPr>
            <w:tcW w:w="2697" w:type="dxa"/>
            <w:vAlign w:val="center"/>
            <w:hideMark/>
          </w:tcPr>
          <w:p w14:paraId="4983734A" w14:textId="77777777" w:rsidR="00804914" w:rsidRPr="00A001B4" w:rsidRDefault="00804914">
            <w:pPr>
              <w:spacing w:line="240" w:lineRule="auto"/>
              <w:rPr>
                <w:b/>
                <w:bCs/>
              </w:rPr>
            </w:pPr>
            <w:r w:rsidRPr="00A001B4">
              <w:t xml:space="preserve">Structura de management, roluri, </w:t>
            </w:r>
            <w:proofErr w:type="spellStart"/>
            <w:r w:rsidRPr="00A001B4">
              <w:t>responsabilit</w:t>
            </w:r>
            <w:r w:rsidRPr="00A001B4">
              <w:rPr>
                <w:rFonts w:cs="Calibri"/>
              </w:rPr>
              <w:t>at</w:t>
            </w:r>
            <w:r w:rsidRPr="00A001B4">
              <w:t>i</w:t>
            </w:r>
            <w:proofErr w:type="spellEnd"/>
            <w:r w:rsidRPr="00A001B4">
              <w:t>, fluxuri de comunicare</w:t>
            </w:r>
          </w:p>
        </w:tc>
        <w:tc>
          <w:tcPr>
            <w:tcW w:w="3061" w:type="dxa"/>
            <w:vAlign w:val="center"/>
            <w:hideMark/>
          </w:tcPr>
          <w:p w14:paraId="52EABF4A" w14:textId="77777777" w:rsidR="00804914" w:rsidRPr="00A001B4" w:rsidRDefault="00804914">
            <w:pPr>
              <w:spacing w:line="240" w:lineRule="auto"/>
              <w:rPr>
                <w:b/>
                <w:bCs/>
              </w:rPr>
            </w:pPr>
            <w:r w:rsidRPr="00A001B4">
              <w:t xml:space="preserve">Elaborarea </w:t>
            </w:r>
            <w:r w:rsidRPr="00A001B4">
              <w:rPr>
                <w:rFonts w:cs="Calibri"/>
              </w:rPr>
              <w:t>s</w:t>
            </w:r>
            <w:r w:rsidRPr="00A001B4">
              <w:t xml:space="preserve">i aplicarea unui plan de management care </w:t>
            </w:r>
            <w:proofErr w:type="spellStart"/>
            <w:r w:rsidRPr="00A001B4">
              <w:t>reglementeaz</w:t>
            </w:r>
            <w:r w:rsidRPr="00A001B4">
              <w:rPr>
                <w:rFonts w:cs="Calibri"/>
              </w:rPr>
              <w:t>a</w:t>
            </w:r>
            <w:proofErr w:type="spellEnd"/>
            <w:r w:rsidRPr="00A001B4">
              <w:t xml:space="preserve"> implementarea Contractului</w:t>
            </w:r>
          </w:p>
        </w:tc>
      </w:tr>
      <w:tr w:rsidR="00804914" w:rsidRPr="00A001B4" w14:paraId="33DEE005" w14:textId="77777777" w:rsidTr="007C0B21">
        <w:trPr>
          <w:tblCellSpacing w:w="15" w:type="dxa"/>
        </w:trPr>
        <w:tc>
          <w:tcPr>
            <w:tcW w:w="0" w:type="auto"/>
            <w:vAlign w:val="center"/>
            <w:hideMark/>
          </w:tcPr>
          <w:p w14:paraId="6B912915" w14:textId="77777777" w:rsidR="00804914" w:rsidRPr="00A001B4" w:rsidRDefault="00804914">
            <w:pPr>
              <w:spacing w:line="240" w:lineRule="auto"/>
              <w:rPr>
                <w:b/>
                <w:bCs/>
              </w:rPr>
            </w:pPr>
            <w:r w:rsidRPr="00A001B4">
              <w:t>2</w:t>
            </w:r>
          </w:p>
        </w:tc>
        <w:tc>
          <w:tcPr>
            <w:tcW w:w="0" w:type="auto"/>
            <w:vAlign w:val="center"/>
            <w:hideMark/>
          </w:tcPr>
          <w:p w14:paraId="3AE1FEB2" w14:textId="77777777" w:rsidR="00804914" w:rsidRPr="00A001B4" w:rsidRDefault="00804914">
            <w:pPr>
              <w:spacing w:line="240" w:lineRule="auto"/>
              <w:rPr>
                <w:b/>
                <w:bCs/>
              </w:rPr>
            </w:pPr>
            <w:r w:rsidRPr="00A001B4">
              <w:t xml:space="preserve">Monitorizarea progresului </w:t>
            </w:r>
            <w:proofErr w:type="spellStart"/>
            <w:r w:rsidRPr="00A001B4">
              <w:t>activit</w:t>
            </w:r>
            <w:r w:rsidRPr="00A001B4">
              <w:rPr>
                <w:rFonts w:cs="Calibri"/>
              </w:rPr>
              <w:t>at</w:t>
            </w:r>
            <w:r w:rsidRPr="00A001B4">
              <w:t>ilor</w:t>
            </w:r>
            <w:proofErr w:type="spellEnd"/>
          </w:p>
        </w:tc>
        <w:tc>
          <w:tcPr>
            <w:tcW w:w="0" w:type="auto"/>
            <w:vAlign w:val="center"/>
            <w:hideMark/>
          </w:tcPr>
          <w:p w14:paraId="0AF4B414" w14:textId="77777777" w:rsidR="00804914" w:rsidRPr="00A001B4" w:rsidRDefault="00804914">
            <w:pPr>
              <w:spacing w:line="240" w:lineRule="auto"/>
              <w:rPr>
                <w:b/>
                <w:bCs/>
              </w:rPr>
            </w:pPr>
            <w:r w:rsidRPr="00A001B4">
              <w:t>Rapoarte periodice de progres</w:t>
            </w:r>
          </w:p>
        </w:tc>
        <w:tc>
          <w:tcPr>
            <w:tcW w:w="2697" w:type="dxa"/>
            <w:vAlign w:val="center"/>
            <w:hideMark/>
          </w:tcPr>
          <w:p w14:paraId="68AD2CB1" w14:textId="77777777" w:rsidR="00804914" w:rsidRPr="00A001B4" w:rsidRDefault="00804914">
            <w:pPr>
              <w:spacing w:line="240" w:lineRule="auto"/>
              <w:rPr>
                <w:b/>
                <w:bCs/>
              </w:rPr>
            </w:pPr>
            <w:r w:rsidRPr="00A001B4">
              <w:t xml:space="preserve">Stadiu </w:t>
            </w:r>
            <w:proofErr w:type="spellStart"/>
            <w:r w:rsidRPr="00A001B4">
              <w:t>activit</w:t>
            </w:r>
            <w:r w:rsidRPr="00A001B4">
              <w:rPr>
                <w:rFonts w:cs="Calibri"/>
              </w:rPr>
              <w:t>at</w:t>
            </w:r>
            <w:r w:rsidRPr="00A001B4">
              <w:t>i</w:t>
            </w:r>
            <w:proofErr w:type="spellEnd"/>
            <w:r w:rsidRPr="00A001B4">
              <w:t xml:space="preserve">, livrabile realizate, grad de </w:t>
            </w:r>
            <w:proofErr w:type="spellStart"/>
            <w:r w:rsidRPr="00A001B4">
              <w:rPr>
                <w:rFonts w:cs="Agency FB"/>
              </w:rPr>
              <w:t>i</w:t>
            </w:r>
            <w:r w:rsidRPr="00A001B4">
              <w:t>ndeplinire</w:t>
            </w:r>
            <w:proofErr w:type="spellEnd"/>
          </w:p>
        </w:tc>
        <w:tc>
          <w:tcPr>
            <w:tcW w:w="3061" w:type="dxa"/>
            <w:vAlign w:val="center"/>
            <w:hideMark/>
          </w:tcPr>
          <w:p w14:paraId="569882CD" w14:textId="77777777" w:rsidR="00804914" w:rsidRPr="00A001B4" w:rsidRDefault="00804914">
            <w:pPr>
              <w:spacing w:line="240" w:lineRule="auto"/>
              <w:rPr>
                <w:b/>
                <w:bCs/>
              </w:rPr>
            </w:pPr>
            <w:r w:rsidRPr="00A001B4">
              <w:t>Raportare periodic</w:t>
            </w:r>
            <w:r w:rsidRPr="00A001B4">
              <w:rPr>
                <w:rFonts w:cs="Calibri"/>
              </w:rPr>
              <w:t>a</w:t>
            </w:r>
            <w:r w:rsidRPr="00A001B4">
              <w:t xml:space="preserve"> c</w:t>
            </w:r>
            <w:r w:rsidRPr="00A001B4">
              <w:rPr>
                <w:rFonts w:cs="Calibri"/>
              </w:rPr>
              <w:t>a</w:t>
            </w:r>
            <w:r w:rsidRPr="00A001B4">
              <w:t>tre Autoritatea Contractant</w:t>
            </w:r>
            <w:r w:rsidRPr="00A001B4">
              <w:rPr>
                <w:rFonts w:cs="Calibri"/>
              </w:rPr>
              <w:t>a</w:t>
            </w:r>
            <w:r w:rsidRPr="00A001B4">
              <w:t xml:space="preserve"> conform </w:t>
            </w:r>
            <w:proofErr w:type="spellStart"/>
            <w:r w:rsidRPr="00A001B4">
              <w:t>cerin</w:t>
            </w:r>
            <w:r w:rsidRPr="00A001B4">
              <w:rPr>
                <w:rFonts w:cs="Calibri"/>
              </w:rPr>
              <w:t>t</w:t>
            </w:r>
            <w:r w:rsidRPr="00A001B4">
              <w:t>elor</w:t>
            </w:r>
            <w:proofErr w:type="spellEnd"/>
            <w:r w:rsidRPr="00A001B4">
              <w:t xml:space="preserve"> stabilite</w:t>
            </w:r>
          </w:p>
        </w:tc>
      </w:tr>
      <w:tr w:rsidR="00804914" w:rsidRPr="00A001B4" w14:paraId="1A7764AF" w14:textId="77777777" w:rsidTr="007C0B21">
        <w:trPr>
          <w:tblCellSpacing w:w="15" w:type="dxa"/>
        </w:trPr>
        <w:tc>
          <w:tcPr>
            <w:tcW w:w="0" w:type="auto"/>
            <w:vAlign w:val="center"/>
            <w:hideMark/>
          </w:tcPr>
          <w:p w14:paraId="0844E8BA" w14:textId="77777777" w:rsidR="00804914" w:rsidRPr="00A001B4" w:rsidRDefault="00804914">
            <w:pPr>
              <w:spacing w:line="240" w:lineRule="auto"/>
              <w:rPr>
                <w:b/>
                <w:bCs/>
              </w:rPr>
            </w:pPr>
            <w:r w:rsidRPr="00A001B4">
              <w:t>3</w:t>
            </w:r>
          </w:p>
        </w:tc>
        <w:tc>
          <w:tcPr>
            <w:tcW w:w="0" w:type="auto"/>
            <w:vAlign w:val="center"/>
            <w:hideMark/>
          </w:tcPr>
          <w:p w14:paraId="56A0D0EE" w14:textId="77777777" w:rsidR="00804914" w:rsidRPr="00A001B4" w:rsidRDefault="00804914">
            <w:pPr>
              <w:spacing w:line="240" w:lineRule="auto"/>
              <w:rPr>
                <w:b/>
                <w:bCs/>
              </w:rPr>
            </w:pPr>
            <w:r w:rsidRPr="00A001B4">
              <w:t xml:space="preserve">Respectarea planului de lucru </w:t>
            </w:r>
            <w:r w:rsidRPr="00A001B4">
              <w:rPr>
                <w:rFonts w:cs="Calibri"/>
              </w:rPr>
              <w:t>s</w:t>
            </w:r>
            <w:r w:rsidRPr="00A001B4">
              <w:t>i a calendarului</w:t>
            </w:r>
          </w:p>
        </w:tc>
        <w:tc>
          <w:tcPr>
            <w:tcW w:w="0" w:type="auto"/>
            <w:vAlign w:val="center"/>
            <w:hideMark/>
          </w:tcPr>
          <w:p w14:paraId="727C1E7D" w14:textId="77777777" w:rsidR="00804914" w:rsidRPr="00A001B4" w:rsidRDefault="00804914">
            <w:pPr>
              <w:spacing w:line="240" w:lineRule="auto"/>
              <w:rPr>
                <w:b/>
                <w:bCs/>
              </w:rPr>
            </w:pPr>
            <w:proofErr w:type="spellStart"/>
            <w:r w:rsidRPr="00A001B4">
              <w:t>Situa</w:t>
            </w:r>
            <w:r w:rsidRPr="00A001B4">
              <w:rPr>
                <w:rFonts w:cs="Calibri"/>
              </w:rPr>
              <w:t>t</w:t>
            </w:r>
            <w:r w:rsidRPr="00A001B4">
              <w:t>ii</w:t>
            </w:r>
            <w:proofErr w:type="spellEnd"/>
            <w:r w:rsidRPr="00A001B4">
              <w:t xml:space="preserve"> de progres </w:t>
            </w:r>
            <w:r w:rsidRPr="00A001B4">
              <w:rPr>
                <w:rFonts w:cs="Calibri"/>
              </w:rPr>
              <w:t>s</w:t>
            </w:r>
            <w:r w:rsidRPr="00A001B4">
              <w:t>i planificare actualizat</w:t>
            </w:r>
            <w:r w:rsidRPr="00A001B4">
              <w:rPr>
                <w:rFonts w:cs="Calibri"/>
              </w:rPr>
              <w:t>a</w:t>
            </w:r>
          </w:p>
        </w:tc>
        <w:tc>
          <w:tcPr>
            <w:tcW w:w="2697" w:type="dxa"/>
            <w:vAlign w:val="center"/>
            <w:hideMark/>
          </w:tcPr>
          <w:p w14:paraId="1EAA8E0F" w14:textId="77777777" w:rsidR="00804914" w:rsidRPr="00A001B4" w:rsidRDefault="00804914">
            <w:pPr>
              <w:spacing w:line="240" w:lineRule="auto"/>
              <w:rPr>
                <w:b/>
                <w:bCs/>
              </w:rPr>
            </w:pPr>
            <w:r w:rsidRPr="00A001B4">
              <w:t xml:space="preserve">Compararea progresului realizat cu planificarea </w:t>
            </w:r>
            <w:proofErr w:type="spellStart"/>
            <w:r w:rsidRPr="00A001B4">
              <w:t>ini</w:t>
            </w:r>
            <w:r w:rsidRPr="00A001B4">
              <w:rPr>
                <w:rFonts w:cs="Calibri"/>
              </w:rPr>
              <w:t>t</w:t>
            </w:r>
            <w:r w:rsidRPr="00A001B4">
              <w:t>ial</w:t>
            </w:r>
            <w:r w:rsidRPr="00A001B4">
              <w:rPr>
                <w:rFonts w:cs="Calibri"/>
              </w:rPr>
              <w:t>a</w:t>
            </w:r>
            <w:proofErr w:type="spellEnd"/>
          </w:p>
        </w:tc>
        <w:tc>
          <w:tcPr>
            <w:tcW w:w="3061" w:type="dxa"/>
            <w:vAlign w:val="center"/>
            <w:hideMark/>
          </w:tcPr>
          <w:p w14:paraId="10189777" w14:textId="77777777" w:rsidR="00804914" w:rsidRPr="00A001B4" w:rsidRDefault="00804914">
            <w:pPr>
              <w:spacing w:line="240" w:lineRule="auto"/>
              <w:rPr>
                <w:b/>
                <w:bCs/>
              </w:rPr>
            </w:pPr>
            <w:r w:rsidRPr="00A001B4">
              <w:t xml:space="preserve">Monitorizarea etapelor </w:t>
            </w:r>
            <w:r w:rsidRPr="00A001B4">
              <w:rPr>
                <w:rFonts w:cs="Calibri"/>
              </w:rPr>
              <w:t>s</w:t>
            </w:r>
            <w:r w:rsidRPr="00A001B4">
              <w:t>i ajustarea controlat</w:t>
            </w:r>
            <w:r w:rsidRPr="00A001B4">
              <w:rPr>
                <w:rFonts w:cs="Calibri"/>
              </w:rPr>
              <w:t>a</w:t>
            </w:r>
            <w:r w:rsidRPr="00A001B4">
              <w:t xml:space="preserve"> a planului de lucru</w:t>
            </w:r>
          </w:p>
        </w:tc>
      </w:tr>
      <w:tr w:rsidR="00804914" w:rsidRPr="00A001B4" w14:paraId="0B9596EF" w14:textId="77777777" w:rsidTr="007C0B21">
        <w:trPr>
          <w:tblCellSpacing w:w="15" w:type="dxa"/>
        </w:trPr>
        <w:tc>
          <w:tcPr>
            <w:tcW w:w="0" w:type="auto"/>
            <w:vAlign w:val="center"/>
            <w:hideMark/>
          </w:tcPr>
          <w:p w14:paraId="715E46BE" w14:textId="77777777" w:rsidR="00804914" w:rsidRPr="00A001B4" w:rsidRDefault="00804914">
            <w:pPr>
              <w:spacing w:line="240" w:lineRule="auto"/>
              <w:rPr>
                <w:b/>
                <w:bCs/>
              </w:rPr>
            </w:pPr>
            <w:r w:rsidRPr="00A001B4">
              <w:t>4</w:t>
            </w:r>
          </w:p>
        </w:tc>
        <w:tc>
          <w:tcPr>
            <w:tcW w:w="0" w:type="auto"/>
            <w:vAlign w:val="center"/>
            <w:hideMark/>
          </w:tcPr>
          <w:p w14:paraId="48CCD791" w14:textId="77777777" w:rsidR="00804914" w:rsidRPr="00A001B4" w:rsidRDefault="00804914">
            <w:pPr>
              <w:spacing w:line="240" w:lineRule="auto"/>
              <w:rPr>
                <w:b/>
                <w:bCs/>
              </w:rPr>
            </w:pPr>
            <w:r w:rsidRPr="00A001B4">
              <w:t>Coordonarea echipei de implementare</w:t>
            </w:r>
          </w:p>
        </w:tc>
        <w:tc>
          <w:tcPr>
            <w:tcW w:w="0" w:type="auto"/>
            <w:vAlign w:val="center"/>
            <w:hideMark/>
          </w:tcPr>
          <w:p w14:paraId="7576A8C5" w14:textId="77777777" w:rsidR="00804914" w:rsidRPr="00A001B4" w:rsidRDefault="00804914">
            <w:pPr>
              <w:spacing w:line="240" w:lineRule="auto"/>
              <w:rPr>
                <w:b/>
                <w:bCs/>
              </w:rPr>
            </w:pPr>
            <w:r w:rsidRPr="00A001B4">
              <w:t>Rapoarte interne de coordonare</w:t>
            </w:r>
          </w:p>
        </w:tc>
        <w:tc>
          <w:tcPr>
            <w:tcW w:w="2697" w:type="dxa"/>
            <w:vAlign w:val="center"/>
            <w:hideMark/>
          </w:tcPr>
          <w:p w14:paraId="64357843" w14:textId="77777777" w:rsidR="00804914" w:rsidRPr="00A001B4" w:rsidRDefault="00804914">
            <w:pPr>
              <w:spacing w:line="240" w:lineRule="auto"/>
              <w:rPr>
                <w:b/>
                <w:bCs/>
              </w:rPr>
            </w:pPr>
            <w:proofErr w:type="spellStart"/>
            <w:r w:rsidRPr="00A001B4">
              <w:t>Activit</w:t>
            </w:r>
            <w:r w:rsidRPr="00A001B4">
              <w:rPr>
                <w:rFonts w:cs="Calibri"/>
              </w:rPr>
              <w:t>at</w:t>
            </w:r>
            <w:r w:rsidRPr="00A001B4">
              <w:t>i</w:t>
            </w:r>
            <w:proofErr w:type="spellEnd"/>
            <w:r w:rsidRPr="00A001B4">
              <w:t xml:space="preserve"> realizate, </w:t>
            </w:r>
            <w:proofErr w:type="spellStart"/>
            <w:r w:rsidRPr="00A001B4">
              <w:t>responsabilit</w:t>
            </w:r>
            <w:r w:rsidRPr="00A001B4">
              <w:rPr>
                <w:rFonts w:cs="Calibri"/>
              </w:rPr>
              <w:t>at</w:t>
            </w:r>
            <w:r w:rsidRPr="00A001B4">
              <w:t>i</w:t>
            </w:r>
            <w:proofErr w:type="spellEnd"/>
            <w:r w:rsidRPr="00A001B4">
              <w:t>, probleme identificate</w:t>
            </w:r>
          </w:p>
        </w:tc>
        <w:tc>
          <w:tcPr>
            <w:tcW w:w="3061" w:type="dxa"/>
            <w:vAlign w:val="center"/>
            <w:hideMark/>
          </w:tcPr>
          <w:p w14:paraId="7253955A" w14:textId="77777777" w:rsidR="00804914" w:rsidRPr="00A001B4" w:rsidRDefault="00804914">
            <w:pPr>
              <w:spacing w:line="240" w:lineRule="auto"/>
              <w:rPr>
                <w:b/>
                <w:bCs/>
              </w:rPr>
            </w:pPr>
            <w:r w:rsidRPr="00A001B4">
              <w:t xml:space="preserve">Utilizarea mecanismelor de coordonare </w:t>
            </w:r>
            <w:r w:rsidRPr="00A001B4">
              <w:rPr>
                <w:rFonts w:cs="Calibri"/>
              </w:rPr>
              <w:t>s</w:t>
            </w:r>
            <w:r w:rsidRPr="00A001B4">
              <w:t>i comunicare intern</w:t>
            </w:r>
            <w:r w:rsidRPr="00A001B4">
              <w:rPr>
                <w:rFonts w:cs="Calibri"/>
              </w:rPr>
              <w:t>a</w:t>
            </w:r>
          </w:p>
        </w:tc>
      </w:tr>
      <w:tr w:rsidR="00804914" w:rsidRPr="00A001B4" w14:paraId="77AE8557" w14:textId="77777777" w:rsidTr="007C0B21">
        <w:trPr>
          <w:tblCellSpacing w:w="15" w:type="dxa"/>
        </w:trPr>
        <w:tc>
          <w:tcPr>
            <w:tcW w:w="0" w:type="auto"/>
            <w:vAlign w:val="center"/>
            <w:hideMark/>
          </w:tcPr>
          <w:p w14:paraId="04CBFE42" w14:textId="77777777" w:rsidR="00804914" w:rsidRPr="00A001B4" w:rsidRDefault="00804914">
            <w:pPr>
              <w:spacing w:line="240" w:lineRule="auto"/>
              <w:rPr>
                <w:b/>
                <w:bCs/>
              </w:rPr>
            </w:pPr>
            <w:r w:rsidRPr="00A001B4">
              <w:t>5</w:t>
            </w:r>
          </w:p>
        </w:tc>
        <w:tc>
          <w:tcPr>
            <w:tcW w:w="0" w:type="auto"/>
            <w:vAlign w:val="center"/>
            <w:hideMark/>
          </w:tcPr>
          <w:p w14:paraId="20E5DCA1" w14:textId="77777777" w:rsidR="00804914" w:rsidRPr="00A001B4" w:rsidRDefault="00804914">
            <w:pPr>
              <w:spacing w:line="240" w:lineRule="auto"/>
              <w:rPr>
                <w:b/>
                <w:bCs/>
              </w:rPr>
            </w:pPr>
            <w:r w:rsidRPr="00A001B4">
              <w:t xml:space="preserve">Gestionarea </w:t>
            </w:r>
            <w:proofErr w:type="spellStart"/>
            <w:r w:rsidRPr="00A001B4">
              <w:t>rela</w:t>
            </w:r>
            <w:r w:rsidRPr="00A001B4">
              <w:rPr>
                <w:rFonts w:cs="Calibri"/>
              </w:rPr>
              <w:t>t</w:t>
            </w:r>
            <w:r w:rsidRPr="00A001B4">
              <w:t>iei</w:t>
            </w:r>
            <w:proofErr w:type="spellEnd"/>
            <w:r w:rsidRPr="00A001B4">
              <w:t xml:space="preserve"> cu Autoritatea Contractant</w:t>
            </w:r>
            <w:r w:rsidRPr="00A001B4">
              <w:rPr>
                <w:rFonts w:cs="Calibri"/>
              </w:rPr>
              <w:t>a</w:t>
            </w:r>
          </w:p>
        </w:tc>
        <w:tc>
          <w:tcPr>
            <w:tcW w:w="0" w:type="auto"/>
            <w:vAlign w:val="center"/>
            <w:hideMark/>
          </w:tcPr>
          <w:p w14:paraId="2D4DDE3D" w14:textId="77777777" w:rsidR="00804914" w:rsidRPr="00A001B4" w:rsidRDefault="00804914">
            <w:pPr>
              <w:spacing w:line="240" w:lineRule="auto"/>
              <w:rPr>
                <w:b/>
                <w:bCs/>
              </w:rPr>
            </w:pPr>
            <w:r w:rsidRPr="00A001B4">
              <w:t xml:space="preserve">Minute </w:t>
            </w:r>
            <w:proofErr w:type="spellStart"/>
            <w:r w:rsidRPr="00A001B4">
              <w:t>intalniri</w:t>
            </w:r>
            <w:proofErr w:type="spellEnd"/>
            <w:r w:rsidRPr="00A001B4">
              <w:t xml:space="preserve"> / Note de coordonare</w:t>
            </w:r>
          </w:p>
        </w:tc>
        <w:tc>
          <w:tcPr>
            <w:tcW w:w="2697" w:type="dxa"/>
            <w:vAlign w:val="center"/>
            <w:hideMark/>
          </w:tcPr>
          <w:p w14:paraId="1F538428" w14:textId="77777777" w:rsidR="00804914" w:rsidRPr="00A001B4" w:rsidRDefault="00804914">
            <w:pPr>
              <w:spacing w:line="240" w:lineRule="auto"/>
              <w:rPr>
                <w:b/>
                <w:bCs/>
              </w:rPr>
            </w:pPr>
            <w:r w:rsidRPr="00A001B4">
              <w:t xml:space="preserve">Decizii, </w:t>
            </w:r>
            <w:proofErr w:type="spellStart"/>
            <w:r w:rsidRPr="00A001B4">
              <w:t>clarific</w:t>
            </w:r>
            <w:r w:rsidRPr="00A001B4">
              <w:rPr>
                <w:rFonts w:cs="Calibri"/>
              </w:rPr>
              <w:t>a</w:t>
            </w:r>
            <w:r w:rsidRPr="00A001B4">
              <w:t>ri</w:t>
            </w:r>
            <w:proofErr w:type="spellEnd"/>
            <w:r w:rsidRPr="00A001B4">
              <w:t xml:space="preserve">, </w:t>
            </w:r>
            <w:proofErr w:type="spellStart"/>
            <w:r w:rsidRPr="00A001B4">
              <w:t>ac</w:t>
            </w:r>
            <w:r w:rsidRPr="00A001B4">
              <w:rPr>
                <w:rFonts w:cs="Calibri"/>
              </w:rPr>
              <w:t>t</w:t>
            </w:r>
            <w:r w:rsidRPr="00A001B4">
              <w:t>iuni</w:t>
            </w:r>
            <w:proofErr w:type="spellEnd"/>
            <w:r w:rsidRPr="00A001B4">
              <w:t xml:space="preserve"> convenite</w:t>
            </w:r>
          </w:p>
        </w:tc>
        <w:tc>
          <w:tcPr>
            <w:tcW w:w="3061" w:type="dxa"/>
            <w:vAlign w:val="center"/>
            <w:hideMark/>
          </w:tcPr>
          <w:p w14:paraId="6201BCA2" w14:textId="77777777" w:rsidR="00804914" w:rsidRPr="00A001B4" w:rsidRDefault="00804914">
            <w:pPr>
              <w:spacing w:line="240" w:lineRule="auto"/>
              <w:rPr>
                <w:b/>
                <w:bCs/>
              </w:rPr>
            </w:pPr>
            <w:r w:rsidRPr="00A001B4">
              <w:t xml:space="preserve">Organizarea </w:t>
            </w:r>
            <w:proofErr w:type="spellStart"/>
            <w:r w:rsidRPr="00A001B4">
              <w:t>intalnirilor</w:t>
            </w:r>
            <w:proofErr w:type="spellEnd"/>
            <w:r w:rsidRPr="00A001B4">
              <w:t xml:space="preserve"> periodice </w:t>
            </w:r>
            <w:r w:rsidRPr="00A001B4">
              <w:rPr>
                <w:rFonts w:cs="Calibri"/>
              </w:rPr>
              <w:t>s</w:t>
            </w:r>
            <w:r w:rsidRPr="00A001B4">
              <w:t>i documentarea acestora</w:t>
            </w:r>
          </w:p>
        </w:tc>
      </w:tr>
      <w:tr w:rsidR="00804914" w:rsidRPr="00A001B4" w14:paraId="4FB88FFE" w14:textId="77777777" w:rsidTr="007C0B21">
        <w:trPr>
          <w:tblCellSpacing w:w="15" w:type="dxa"/>
        </w:trPr>
        <w:tc>
          <w:tcPr>
            <w:tcW w:w="0" w:type="auto"/>
            <w:vAlign w:val="center"/>
            <w:hideMark/>
          </w:tcPr>
          <w:p w14:paraId="7D3E496C" w14:textId="77777777" w:rsidR="00804914" w:rsidRPr="00A001B4" w:rsidRDefault="00804914">
            <w:pPr>
              <w:spacing w:line="240" w:lineRule="auto"/>
              <w:rPr>
                <w:b/>
                <w:bCs/>
              </w:rPr>
            </w:pPr>
            <w:r w:rsidRPr="00A001B4">
              <w:t>6</w:t>
            </w:r>
          </w:p>
        </w:tc>
        <w:tc>
          <w:tcPr>
            <w:tcW w:w="0" w:type="auto"/>
            <w:vAlign w:val="center"/>
            <w:hideMark/>
          </w:tcPr>
          <w:p w14:paraId="5993A6F3" w14:textId="77777777" w:rsidR="00804914" w:rsidRPr="00A001B4" w:rsidRDefault="00804914">
            <w:pPr>
              <w:spacing w:line="240" w:lineRule="auto"/>
              <w:rPr>
                <w:b/>
                <w:bCs/>
              </w:rPr>
            </w:pPr>
            <w:r w:rsidRPr="00A001B4">
              <w:t xml:space="preserve">Controlul </w:t>
            </w:r>
            <w:proofErr w:type="spellStart"/>
            <w:r w:rsidRPr="00A001B4">
              <w:t>calit</w:t>
            </w:r>
            <w:r w:rsidRPr="00A001B4">
              <w:rPr>
                <w:rFonts w:cs="Calibri"/>
              </w:rPr>
              <w:t>at</w:t>
            </w:r>
            <w:r w:rsidRPr="00A001B4">
              <w:t>ii</w:t>
            </w:r>
            <w:proofErr w:type="spellEnd"/>
            <w:r w:rsidRPr="00A001B4">
              <w:t xml:space="preserve"> pe parcursul Contractului</w:t>
            </w:r>
          </w:p>
        </w:tc>
        <w:tc>
          <w:tcPr>
            <w:tcW w:w="0" w:type="auto"/>
            <w:vAlign w:val="center"/>
            <w:hideMark/>
          </w:tcPr>
          <w:p w14:paraId="107895B7" w14:textId="77777777" w:rsidR="00804914" w:rsidRPr="00A001B4" w:rsidRDefault="00804914">
            <w:pPr>
              <w:spacing w:line="240" w:lineRule="auto"/>
              <w:rPr>
                <w:b/>
                <w:bCs/>
              </w:rPr>
            </w:pPr>
            <w:r w:rsidRPr="00A001B4">
              <w:t xml:space="preserve">Rapoarte de asigurare a </w:t>
            </w:r>
            <w:proofErr w:type="spellStart"/>
            <w:r w:rsidRPr="00A001B4">
              <w:t>calit</w:t>
            </w:r>
            <w:r w:rsidRPr="00A001B4">
              <w:rPr>
                <w:rFonts w:cs="Calibri"/>
              </w:rPr>
              <w:t>at</w:t>
            </w:r>
            <w:r w:rsidRPr="00A001B4">
              <w:t>ii</w:t>
            </w:r>
            <w:proofErr w:type="spellEnd"/>
          </w:p>
        </w:tc>
        <w:tc>
          <w:tcPr>
            <w:tcW w:w="2697" w:type="dxa"/>
            <w:vAlign w:val="center"/>
            <w:hideMark/>
          </w:tcPr>
          <w:p w14:paraId="7D14545C" w14:textId="77777777" w:rsidR="00804914" w:rsidRPr="00A001B4" w:rsidRDefault="00804914">
            <w:pPr>
              <w:spacing w:line="240" w:lineRule="auto"/>
              <w:rPr>
                <w:b/>
                <w:bCs/>
              </w:rPr>
            </w:pPr>
            <w:r w:rsidRPr="00A001B4">
              <w:t xml:space="preserve">Conformitate livrabile, </w:t>
            </w:r>
            <w:proofErr w:type="spellStart"/>
            <w:r w:rsidRPr="00A001B4">
              <w:t>neconformit</w:t>
            </w:r>
            <w:r w:rsidRPr="00A001B4">
              <w:rPr>
                <w:rFonts w:cs="Calibri"/>
              </w:rPr>
              <w:t>at</w:t>
            </w:r>
            <w:r w:rsidRPr="00A001B4">
              <w:t>i</w:t>
            </w:r>
            <w:proofErr w:type="spellEnd"/>
            <w:r w:rsidRPr="00A001B4">
              <w:t>, m</w:t>
            </w:r>
            <w:r w:rsidRPr="00A001B4">
              <w:rPr>
                <w:rFonts w:cs="Calibri"/>
              </w:rPr>
              <w:t>a</w:t>
            </w:r>
            <w:r w:rsidRPr="00A001B4">
              <w:t>suri corective</w:t>
            </w:r>
          </w:p>
        </w:tc>
        <w:tc>
          <w:tcPr>
            <w:tcW w:w="3061" w:type="dxa"/>
            <w:vAlign w:val="center"/>
            <w:hideMark/>
          </w:tcPr>
          <w:p w14:paraId="0FF5472F" w14:textId="77777777" w:rsidR="00804914" w:rsidRPr="00A001B4" w:rsidRDefault="00804914">
            <w:pPr>
              <w:spacing w:line="240" w:lineRule="auto"/>
              <w:rPr>
                <w:b/>
                <w:bCs/>
              </w:rPr>
            </w:pPr>
            <w:r w:rsidRPr="00A001B4">
              <w:t xml:space="preserve">Aplicarea sistemului de asigurare a </w:t>
            </w:r>
            <w:proofErr w:type="spellStart"/>
            <w:r w:rsidRPr="00A001B4">
              <w:t>calit</w:t>
            </w:r>
            <w:r w:rsidRPr="00A001B4">
              <w:rPr>
                <w:rFonts w:cs="Calibri"/>
              </w:rPr>
              <w:t>at</w:t>
            </w:r>
            <w:r w:rsidRPr="00A001B4">
              <w:t>ii</w:t>
            </w:r>
            <w:proofErr w:type="spellEnd"/>
            <w:r w:rsidRPr="00A001B4">
              <w:t xml:space="preserve"> </w:t>
            </w:r>
            <w:r w:rsidRPr="00A001B4">
              <w:rPr>
                <w:rFonts w:cs="Calibri"/>
              </w:rPr>
              <w:t>s</w:t>
            </w:r>
            <w:r w:rsidRPr="00A001B4">
              <w:t>i raportarea rezultatelor</w:t>
            </w:r>
          </w:p>
        </w:tc>
      </w:tr>
      <w:tr w:rsidR="00804914" w:rsidRPr="00A001B4" w14:paraId="1320E481" w14:textId="77777777" w:rsidTr="007C0B21">
        <w:trPr>
          <w:tblCellSpacing w:w="15" w:type="dxa"/>
        </w:trPr>
        <w:tc>
          <w:tcPr>
            <w:tcW w:w="0" w:type="auto"/>
            <w:vAlign w:val="center"/>
            <w:hideMark/>
          </w:tcPr>
          <w:p w14:paraId="7678ECC5" w14:textId="77777777" w:rsidR="00804914" w:rsidRPr="00A001B4" w:rsidRDefault="00804914">
            <w:pPr>
              <w:spacing w:line="240" w:lineRule="auto"/>
              <w:rPr>
                <w:b/>
                <w:bCs/>
              </w:rPr>
            </w:pPr>
            <w:r w:rsidRPr="00A001B4">
              <w:t>7</w:t>
            </w:r>
          </w:p>
        </w:tc>
        <w:tc>
          <w:tcPr>
            <w:tcW w:w="0" w:type="auto"/>
            <w:vAlign w:val="center"/>
            <w:hideMark/>
          </w:tcPr>
          <w:p w14:paraId="1820382E" w14:textId="77777777" w:rsidR="00804914" w:rsidRPr="00A001B4" w:rsidRDefault="00804914">
            <w:pPr>
              <w:spacing w:line="240" w:lineRule="auto"/>
              <w:rPr>
                <w:b/>
                <w:bCs/>
              </w:rPr>
            </w:pPr>
            <w:r w:rsidRPr="00A001B4">
              <w:t>Managementul riscurilor</w:t>
            </w:r>
          </w:p>
        </w:tc>
        <w:tc>
          <w:tcPr>
            <w:tcW w:w="0" w:type="auto"/>
            <w:vAlign w:val="center"/>
            <w:hideMark/>
          </w:tcPr>
          <w:p w14:paraId="271804DE" w14:textId="77777777" w:rsidR="00804914" w:rsidRPr="00A001B4" w:rsidRDefault="00804914">
            <w:pPr>
              <w:spacing w:line="240" w:lineRule="auto"/>
              <w:rPr>
                <w:b/>
                <w:bCs/>
              </w:rPr>
            </w:pPr>
            <w:r w:rsidRPr="00A001B4">
              <w:t>Registru de riscuri actualizat</w:t>
            </w:r>
          </w:p>
        </w:tc>
        <w:tc>
          <w:tcPr>
            <w:tcW w:w="2697" w:type="dxa"/>
            <w:vAlign w:val="center"/>
            <w:hideMark/>
          </w:tcPr>
          <w:p w14:paraId="5F7F8F6A" w14:textId="77777777" w:rsidR="00804914" w:rsidRPr="00A001B4" w:rsidRDefault="00804914">
            <w:pPr>
              <w:spacing w:line="240" w:lineRule="auto"/>
              <w:rPr>
                <w:b/>
                <w:bCs/>
              </w:rPr>
            </w:pPr>
            <w:r w:rsidRPr="00A001B4">
              <w:t>Riscuri identificate, evaluare, m</w:t>
            </w:r>
            <w:r w:rsidRPr="00A001B4">
              <w:rPr>
                <w:rFonts w:cs="Calibri"/>
              </w:rPr>
              <w:t>a</w:t>
            </w:r>
            <w:r w:rsidRPr="00A001B4">
              <w:t xml:space="preserve">suri de </w:t>
            </w:r>
            <w:proofErr w:type="spellStart"/>
            <w:r w:rsidRPr="00A001B4">
              <w:t>mitigare</w:t>
            </w:r>
            <w:proofErr w:type="spellEnd"/>
          </w:p>
        </w:tc>
        <w:tc>
          <w:tcPr>
            <w:tcW w:w="3061" w:type="dxa"/>
            <w:vAlign w:val="center"/>
            <w:hideMark/>
          </w:tcPr>
          <w:p w14:paraId="3BADBC63" w14:textId="77777777" w:rsidR="00804914" w:rsidRPr="00A001B4" w:rsidRDefault="00804914">
            <w:pPr>
              <w:spacing w:line="240" w:lineRule="auto"/>
              <w:rPr>
                <w:b/>
                <w:bCs/>
              </w:rPr>
            </w:pPr>
            <w:r w:rsidRPr="00A001B4">
              <w:t>Actualizarea continu</w:t>
            </w:r>
            <w:r w:rsidRPr="00A001B4">
              <w:rPr>
                <w:rFonts w:cs="Calibri"/>
              </w:rPr>
              <w:t>a</w:t>
            </w:r>
            <w:r w:rsidRPr="00A001B4">
              <w:t xml:space="preserve"> a registrului de riscuri pe durata Contractului</w:t>
            </w:r>
          </w:p>
        </w:tc>
      </w:tr>
      <w:tr w:rsidR="00804914" w:rsidRPr="00A001B4" w14:paraId="4A738F54" w14:textId="77777777" w:rsidTr="007C0B21">
        <w:trPr>
          <w:tblCellSpacing w:w="15" w:type="dxa"/>
        </w:trPr>
        <w:tc>
          <w:tcPr>
            <w:tcW w:w="0" w:type="auto"/>
            <w:vAlign w:val="center"/>
            <w:hideMark/>
          </w:tcPr>
          <w:p w14:paraId="6FEAE7BA" w14:textId="77777777" w:rsidR="00804914" w:rsidRPr="00A001B4" w:rsidRDefault="00804914">
            <w:pPr>
              <w:spacing w:line="240" w:lineRule="auto"/>
              <w:rPr>
                <w:b/>
                <w:bCs/>
              </w:rPr>
            </w:pPr>
            <w:r w:rsidRPr="00A001B4">
              <w:t>8</w:t>
            </w:r>
          </w:p>
        </w:tc>
        <w:tc>
          <w:tcPr>
            <w:tcW w:w="0" w:type="auto"/>
            <w:vAlign w:val="center"/>
            <w:hideMark/>
          </w:tcPr>
          <w:p w14:paraId="21C8B39F" w14:textId="77777777" w:rsidR="00804914" w:rsidRPr="00A001B4" w:rsidRDefault="00804914">
            <w:pPr>
              <w:spacing w:line="240" w:lineRule="auto"/>
              <w:rPr>
                <w:b/>
                <w:bCs/>
              </w:rPr>
            </w:pPr>
            <w:r w:rsidRPr="00A001B4">
              <w:t xml:space="preserve">Managementul </w:t>
            </w:r>
            <w:proofErr w:type="spellStart"/>
            <w:r w:rsidRPr="00A001B4">
              <w:t>subcontractan</w:t>
            </w:r>
            <w:r w:rsidRPr="00A001B4">
              <w:rPr>
                <w:rFonts w:cs="Calibri"/>
              </w:rPr>
              <w:t>t</w:t>
            </w:r>
            <w:r w:rsidRPr="00A001B4">
              <w:t>ilor</w:t>
            </w:r>
            <w:proofErr w:type="spellEnd"/>
            <w:r w:rsidRPr="00A001B4">
              <w:t xml:space="preserve"> (dac</w:t>
            </w:r>
            <w:r w:rsidRPr="00A001B4">
              <w:rPr>
                <w:rFonts w:cs="Calibri"/>
              </w:rPr>
              <w:t>a</w:t>
            </w:r>
            <w:r w:rsidRPr="00A001B4">
              <w:t xml:space="preserve"> este cazul)</w:t>
            </w:r>
          </w:p>
        </w:tc>
        <w:tc>
          <w:tcPr>
            <w:tcW w:w="0" w:type="auto"/>
            <w:vAlign w:val="center"/>
            <w:hideMark/>
          </w:tcPr>
          <w:p w14:paraId="2B9FA791" w14:textId="77777777" w:rsidR="00804914" w:rsidRPr="00A001B4" w:rsidRDefault="00804914">
            <w:pPr>
              <w:spacing w:line="240" w:lineRule="auto"/>
              <w:rPr>
                <w:b/>
                <w:bCs/>
              </w:rPr>
            </w:pPr>
            <w:r w:rsidRPr="00A001B4">
              <w:t xml:space="preserve">Rapoarte de monitorizare </w:t>
            </w:r>
            <w:proofErr w:type="spellStart"/>
            <w:r w:rsidRPr="00A001B4">
              <w:t>subcontractan</w:t>
            </w:r>
            <w:r w:rsidRPr="00A001B4">
              <w:rPr>
                <w:rFonts w:cs="Calibri"/>
              </w:rPr>
              <w:t>t</w:t>
            </w:r>
            <w:r w:rsidRPr="00A001B4">
              <w:t>i</w:t>
            </w:r>
            <w:proofErr w:type="spellEnd"/>
          </w:p>
        </w:tc>
        <w:tc>
          <w:tcPr>
            <w:tcW w:w="2697" w:type="dxa"/>
            <w:vAlign w:val="center"/>
            <w:hideMark/>
          </w:tcPr>
          <w:p w14:paraId="26EC201F" w14:textId="77777777" w:rsidR="00804914" w:rsidRPr="00A001B4" w:rsidRDefault="00804914">
            <w:pPr>
              <w:spacing w:line="240" w:lineRule="auto"/>
              <w:rPr>
                <w:b/>
                <w:bCs/>
              </w:rPr>
            </w:pPr>
            <w:r w:rsidRPr="00A001B4">
              <w:t xml:space="preserve">Stadiu </w:t>
            </w:r>
            <w:proofErr w:type="spellStart"/>
            <w:r w:rsidRPr="00A001B4">
              <w:t>activit</w:t>
            </w:r>
            <w:r w:rsidRPr="00A001B4">
              <w:rPr>
                <w:rFonts w:cs="Calibri"/>
              </w:rPr>
              <w:t>at</w:t>
            </w:r>
            <w:r w:rsidRPr="00A001B4">
              <w:t>i</w:t>
            </w:r>
            <w:proofErr w:type="spellEnd"/>
            <w:r w:rsidRPr="00A001B4">
              <w:t xml:space="preserve"> subcontractate, conformitate</w:t>
            </w:r>
          </w:p>
        </w:tc>
        <w:tc>
          <w:tcPr>
            <w:tcW w:w="3061" w:type="dxa"/>
            <w:vAlign w:val="center"/>
            <w:hideMark/>
          </w:tcPr>
          <w:p w14:paraId="4B9912D0" w14:textId="77777777" w:rsidR="00804914" w:rsidRPr="00A001B4" w:rsidRDefault="00804914">
            <w:pPr>
              <w:spacing w:line="240" w:lineRule="auto"/>
              <w:rPr>
                <w:b/>
                <w:bCs/>
              </w:rPr>
            </w:pPr>
            <w:r w:rsidRPr="00A001B4">
              <w:t xml:space="preserve">Monitorizarea </w:t>
            </w:r>
            <w:proofErr w:type="spellStart"/>
            <w:r w:rsidRPr="00A001B4">
              <w:t>activit</w:t>
            </w:r>
            <w:r w:rsidRPr="00A001B4">
              <w:rPr>
                <w:rFonts w:cs="Calibri"/>
              </w:rPr>
              <w:t>at</w:t>
            </w:r>
            <w:r w:rsidRPr="00A001B4">
              <w:t>ilor</w:t>
            </w:r>
            <w:proofErr w:type="spellEnd"/>
            <w:r w:rsidRPr="00A001B4">
              <w:t xml:space="preserve"> subcontractate </w:t>
            </w:r>
            <w:r w:rsidRPr="00A001B4">
              <w:rPr>
                <w:rFonts w:cs="Calibri"/>
              </w:rPr>
              <w:t>s</w:t>
            </w:r>
            <w:r w:rsidRPr="00A001B4">
              <w:t>i validarea livrabilelor</w:t>
            </w:r>
          </w:p>
        </w:tc>
      </w:tr>
      <w:tr w:rsidR="00804914" w:rsidRPr="00A001B4" w14:paraId="6F0DF926" w14:textId="77777777" w:rsidTr="007C0B21">
        <w:trPr>
          <w:tblCellSpacing w:w="15" w:type="dxa"/>
        </w:trPr>
        <w:tc>
          <w:tcPr>
            <w:tcW w:w="0" w:type="auto"/>
            <w:vAlign w:val="center"/>
            <w:hideMark/>
          </w:tcPr>
          <w:p w14:paraId="4E4E5438" w14:textId="77777777" w:rsidR="00804914" w:rsidRPr="00A001B4" w:rsidRDefault="00804914">
            <w:pPr>
              <w:spacing w:line="240" w:lineRule="auto"/>
              <w:rPr>
                <w:b/>
                <w:bCs/>
              </w:rPr>
            </w:pPr>
            <w:r w:rsidRPr="00A001B4">
              <w:t>9</w:t>
            </w:r>
          </w:p>
        </w:tc>
        <w:tc>
          <w:tcPr>
            <w:tcW w:w="0" w:type="auto"/>
            <w:vAlign w:val="center"/>
            <w:hideMark/>
          </w:tcPr>
          <w:p w14:paraId="2E01C5DB" w14:textId="77777777" w:rsidR="00804914" w:rsidRPr="00A001B4" w:rsidRDefault="00804914">
            <w:pPr>
              <w:spacing w:line="240" w:lineRule="auto"/>
              <w:rPr>
                <w:b/>
                <w:bCs/>
              </w:rPr>
            </w:pPr>
            <w:r w:rsidRPr="00A001B4">
              <w:t xml:space="preserve">Managementul </w:t>
            </w:r>
            <w:proofErr w:type="spellStart"/>
            <w:r w:rsidRPr="00A001B4">
              <w:t>modific</w:t>
            </w:r>
            <w:r w:rsidRPr="00A001B4">
              <w:rPr>
                <w:rFonts w:cs="Calibri"/>
              </w:rPr>
              <w:t>a</w:t>
            </w:r>
            <w:r w:rsidRPr="00A001B4">
              <w:t>rilor</w:t>
            </w:r>
            <w:proofErr w:type="spellEnd"/>
          </w:p>
        </w:tc>
        <w:tc>
          <w:tcPr>
            <w:tcW w:w="0" w:type="auto"/>
            <w:vAlign w:val="center"/>
            <w:hideMark/>
          </w:tcPr>
          <w:p w14:paraId="15103069" w14:textId="77777777" w:rsidR="00804914" w:rsidRPr="00A001B4" w:rsidRDefault="00804914">
            <w:pPr>
              <w:spacing w:line="240" w:lineRule="auto"/>
              <w:rPr>
                <w:b/>
                <w:bCs/>
              </w:rPr>
            </w:pPr>
            <w:r w:rsidRPr="00A001B4">
              <w:t>Note de modificare / Decizii de ajustare</w:t>
            </w:r>
          </w:p>
        </w:tc>
        <w:tc>
          <w:tcPr>
            <w:tcW w:w="2697" w:type="dxa"/>
            <w:vAlign w:val="center"/>
            <w:hideMark/>
          </w:tcPr>
          <w:p w14:paraId="291DFB6C" w14:textId="77777777" w:rsidR="00804914" w:rsidRPr="00A001B4" w:rsidRDefault="00804914">
            <w:pPr>
              <w:spacing w:line="240" w:lineRule="auto"/>
              <w:rPr>
                <w:b/>
                <w:bCs/>
              </w:rPr>
            </w:pPr>
            <w:proofErr w:type="spellStart"/>
            <w:r w:rsidRPr="00A001B4">
              <w:t>Modific</w:t>
            </w:r>
            <w:r w:rsidRPr="00A001B4">
              <w:rPr>
                <w:rFonts w:cs="Calibri"/>
              </w:rPr>
              <w:t>a</w:t>
            </w:r>
            <w:r w:rsidRPr="00A001B4">
              <w:t>ri</w:t>
            </w:r>
            <w:proofErr w:type="spellEnd"/>
            <w:r w:rsidRPr="00A001B4">
              <w:t xml:space="preserve"> aprobate, impact asupra planului de lucru</w:t>
            </w:r>
          </w:p>
        </w:tc>
        <w:tc>
          <w:tcPr>
            <w:tcW w:w="3061" w:type="dxa"/>
            <w:vAlign w:val="center"/>
            <w:hideMark/>
          </w:tcPr>
          <w:p w14:paraId="7E431873" w14:textId="77777777" w:rsidR="00804914" w:rsidRPr="00A001B4" w:rsidRDefault="00804914">
            <w:pPr>
              <w:spacing w:line="240" w:lineRule="auto"/>
              <w:rPr>
                <w:b/>
                <w:bCs/>
              </w:rPr>
            </w:pPr>
            <w:r w:rsidRPr="00A001B4">
              <w:t xml:space="preserve">Aplicarea procedurilor de gestionare a </w:t>
            </w:r>
            <w:proofErr w:type="spellStart"/>
            <w:r w:rsidRPr="00A001B4">
              <w:t>modific</w:t>
            </w:r>
            <w:r w:rsidRPr="00A001B4">
              <w:rPr>
                <w:rFonts w:cs="Calibri"/>
              </w:rPr>
              <w:t>a</w:t>
            </w:r>
            <w:r w:rsidRPr="00A001B4">
              <w:t>rilor</w:t>
            </w:r>
            <w:proofErr w:type="spellEnd"/>
          </w:p>
        </w:tc>
      </w:tr>
      <w:tr w:rsidR="00804914" w:rsidRPr="00A001B4" w14:paraId="530B6DC8" w14:textId="77777777" w:rsidTr="007C0B21">
        <w:trPr>
          <w:tblCellSpacing w:w="15" w:type="dxa"/>
        </w:trPr>
        <w:tc>
          <w:tcPr>
            <w:tcW w:w="0" w:type="auto"/>
            <w:vAlign w:val="center"/>
            <w:hideMark/>
          </w:tcPr>
          <w:p w14:paraId="061C0CF0" w14:textId="77777777" w:rsidR="00804914" w:rsidRPr="00A001B4" w:rsidRDefault="00804914">
            <w:pPr>
              <w:spacing w:line="240" w:lineRule="auto"/>
              <w:rPr>
                <w:b/>
                <w:bCs/>
              </w:rPr>
            </w:pPr>
            <w:r w:rsidRPr="00A001B4">
              <w:t>10</w:t>
            </w:r>
          </w:p>
        </w:tc>
        <w:tc>
          <w:tcPr>
            <w:tcW w:w="0" w:type="auto"/>
            <w:vAlign w:val="center"/>
            <w:hideMark/>
          </w:tcPr>
          <w:p w14:paraId="7D28F67A" w14:textId="77777777" w:rsidR="00804914" w:rsidRPr="00A001B4" w:rsidRDefault="00804914">
            <w:pPr>
              <w:spacing w:line="240" w:lineRule="auto"/>
              <w:rPr>
                <w:b/>
                <w:bCs/>
              </w:rPr>
            </w:pPr>
            <w:r w:rsidRPr="00A001B4">
              <w:t>Administrarea documentelor Contractului</w:t>
            </w:r>
          </w:p>
        </w:tc>
        <w:tc>
          <w:tcPr>
            <w:tcW w:w="0" w:type="auto"/>
            <w:vAlign w:val="center"/>
            <w:hideMark/>
          </w:tcPr>
          <w:p w14:paraId="2784955E" w14:textId="77777777" w:rsidR="00804914" w:rsidRPr="00A001B4" w:rsidRDefault="00804914">
            <w:pPr>
              <w:spacing w:line="240" w:lineRule="auto"/>
              <w:rPr>
                <w:b/>
                <w:bCs/>
              </w:rPr>
            </w:pPr>
            <w:r w:rsidRPr="00A001B4">
              <w:t>Registru documente contractuale</w:t>
            </w:r>
          </w:p>
        </w:tc>
        <w:tc>
          <w:tcPr>
            <w:tcW w:w="2697" w:type="dxa"/>
            <w:vAlign w:val="center"/>
            <w:hideMark/>
          </w:tcPr>
          <w:p w14:paraId="2462F1F8" w14:textId="77777777" w:rsidR="00804914" w:rsidRPr="00A001B4" w:rsidRDefault="00804914">
            <w:pPr>
              <w:spacing w:line="240" w:lineRule="auto"/>
              <w:rPr>
                <w:b/>
                <w:bCs/>
              </w:rPr>
            </w:pPr>
            <w:r w:rsidRPr="00A001B4">
              <w:t>Eviden</w:t>
            </w:r>
            <w:r w:rsidRPr="00A001B4">
              <w:rPr>
                <w:rFonts w:cs="Calibri"/>
              </w:rPr>
              <w:t>t</w:t>
            </w:r>
            <w:r w:rsidRPr="00A001B4">
              <w:t>a documentelor, versiuni, arhivare</w:t>
            </w:r>
          </w:p>
        </w:tc>
        <w:tc>
          <w:tcPr>
            <w:tcW w:w="3061" w:type="dxa"/>
            <w:vAlign w:val="center"/>
            <w:hideMark/>
          </w:tcPr>
          <w:p w14:paraId="02E98121" w14:textId="77777777" w:rsidR="00804914" w:rsidRPr="00A001B4" w:rsidRDefault="00804914">
            <w:pPr>
              <w:spacing w:line="240" w:lineRule="auto"/>
              <w:rPr>
                <w:b/>
                <w:bCs/>
              </w:rPr>
            </w:pPr>
            <w:r w:rsidRPr="00A001B4">
              <w:t xml:space="preserve">Gestionarea </w:t>
            </w:r>
            <w:proofErr w:type="spellStart"/>
            <w:r w:rsidRPr="00A001B4">
              <w:t>documenta</w:t>
            </w:r>
            <w:r w:rsidRPr="00A001B4">
              <w:rPr>
                <w:rFonts w:cs="Calibri"/>
              </w:rPr>
              <w:t>t</w:t>
            </w:r>
            <w:r w:rsidRPr="00A001B4">
              <w:t>iei</w:t>
            </w:r>
            <w:proofErr w:type="spellEnd"/>
            <w:r w:rsidRPr="00A001B4">
              <w:t xml:space="preserve"> contractuale conform procedurilor interne</w:t>
            </w:r>
          </w:p>
        </w:tc>
      </w:tr>
      <w:tr w:rsidR="00804914" w:rsidRPr="00A001B4" w14:paraId="7E499184" w14:textId="77777777" w:rsidTr="007C0B21">
        <w:trPr>
          <w:tblCellSpacing w:w="15" w:type="dxa"/>
        </w:trPr>
        <w:tc>
          <w:tcPr>
            <w:tcW w:w="0" w:type="auto"/>
            <w:vAlign w:val="center"/>
            <w:hideMark/>
          </w:tcPr>
          <w:p w14:paraId="787F8498" w14:textId="77777777" w:rsidR="00804914" w:rsidRPr="00A001B4" w:rsidRDefault="00804914">
            <w:pPr>
              <w:spacing w:line="240" w:lineRule="auto"/>
              <w:rPr>
                <w:b/>
                <w:bCs/>
              </w:rPr>
            </w:pPr>
            <w:r w:rsidRPr="00A001B4">
              <w:lastRenderedPageBreak/>
              <w:t>11</w:t>
            </w:r>
          </w:p>
        </w:tc>
        <w:tc>
          <w:tcPr>
            <w:tcW w:w="0" w:type="auto"/>
            <w:vAlign w:val="center"/>
            <w:hideMark/>
          </w:tcPr>
          <w:p w14:paraId="4F0EC47D" w14:textId="77777777" w:rsidR="00804914" w:rsidRPr="00A001B4" w:rsidRDefault="00804914">
            <w:pPr>
              <w:spacing w:line="240" w:lineRule="auto"/>
              <w:rPr>
                <w:b/>
                <w:bCs/>
              </w:rPr>
            </w:pPr>
            <w:r w:rsidRPr="00A001B4">
              <w:t>Monitorizarea indicatorilor de performan</w:t>
            </w:r>
            <w:r w:rsidRPr="00A001B4">
              <w:rPr>
                <w:rFonts w:cs="Calibri"/>
              </w:rPr>
              <w:t>ta</w:t>
            </w:r>
          </w:p>
        </w:tc>
        <w:tc>
          <w:tcPr>
            <w:tcW w:w="0" w:type="auto"/>
            <w:vAlign w:val="center"/>
            <w:hideMark/>
          </w:tcPr>
          <w:p w14:paraId="0494C043" w14:textId="77777777" w:rsidR="00804914" w:rsidRPr="00A001B4" w:rsidRDefault="00804914">
            <w:pPr>
              <w:spacing w:line="240" w:lineRule="auto"/>
              <w:rPr>
                <w:b/>
                <w:bCs/>
              </w:rPr>
            </w:pPr>
            <w:r w:rsidRPr="00A001B4">
              <w:t>Rapoarte KPI</w:t>
            </w:r>
          </w:p>
        </w:tc>
        <w:tc>
          <w:tcPr>
            <w:tcW w:w="2697" w:type="dxa"/>
            <w:vAlign w:val="center"/>
            <w:hideMark/>
          </w:tcPr>
          <w:p w14:paraId="59A07D71" w14:textId="77777777" w:rsidR="00804914" w:rsidRPr="00A001B4" w:rsidRDefault="00804914">
            <w:pPr>
              <w:spacing w:line="240" w:lineRule="auto"/>
              <w:rPr>
                <w:b/>
                <w:bCs/>
              </w:rPr>
            </w:pPr>
            <w:r w:rsidRPr="00A001B4">
              <w:t xml:space="preserve">Indicatori </w:t>
            </w:r>
            <w:proofErr w:type="spellStart"/>
            <w:r w:rsidRPr="00A001B4">
              <w:t>realiza</w:t>
            </w:r>
            <w:r w:rsidRPr="00A001B4">
              <w:rPr>
                <w:rFonts w:cs="Calibri"/>
              </w:rPr>
              <w:t>t</w:t>
            </w:r>
            <w:r w:rsidRPr="00A001B4">
              <w:t>i</w:t>
            </w:r>
            <w:proofErr w:type="spellEnd"/>
            <w:r w:rsidRPr="00A001B4">
              <w:t xml:space="preserve">, </w:t>
            </w:r>
            <w:proofErr w:type="spellStart"/>
            <w:r w:rsidRPr="00A001B4">
              <w:t>devia</w:t>
            </w:r>
            <w:r w:rsidRPr="00A001B4">
              <w:rPr>
                <w:rFonts w:cs="Calibri"/>
              </w:rPr>
              <w:t>t</w:t>
            </w:r>
            <w:r w:rsidRPr="00A001B4">
              <w:t>ii</w:t>
            </w:r>
            <w:proofErr w:type="spellEnd"/>
            <w:r w:rsidRPr="00A001B4">
              <w:t>, m</w:t>
            </w:r>
            <w:r w:rsidRPr="00A001B4">
              <w:rPr>
                <w:rFonts w:cs="Calibri"/>
              </w:rPr>
              <w:t>a</w:t>
            </w:r>
            <w:r w:rsidRPr="00A001B4">
              <w:t>suri</w:t>
            </w:r>
          </w:p>
        </w:tc>
        <w:tc>
          <w:tcPr>
            <w:tcW w:w="3061" w:type="dxa"/>
            <w:vAlign w:val="center"/>
            <w:hideMark/>
          </w:tcPr>
          <w:p w14:paraId="7CF92D3E" w14:textId="77777777" w:rsidR="00804914" w:rsidRPr="00A001B4" w:rsidRDefault="00804914">
            <w:pPr>
              <w:spacing w:line="240" w:lineRule="auto"/>
              <w:rPr>
                <w:b/>
                <w:bCs/>
              </w:rPr>
            </w:pPr>
            <w:proofErr w:type="spellStart"/>
            <w:r w:rsidRPr="00A001B4">
              <w:t>Urm</w:t>
            </w:r>
            <w:r w:rsidRPr="00A001B4">
              <w:rPr>
                <w:rFonts w:cs="Calibri"/>
              </w:rPr>
              <w:t>a</w:t>
            </w:r>
            <w:r w:rsidRPr="00A001B4">
              <w:t>rirea</w:t>
            </w:r>
            <w:proofErr w:type="spellEnd"/>
            <w:r w:rsidRPr="00A001B4">
              <w:t xml:space="preserve"> KPI </w:t>
            </w:r>
            <w:r w:rsidRPr="00A001B4">
              <w:rPr>
                <w:rFonts w:cs="Calibri"/>
              </w:rPr>
              <w:t>s</w:t>
            </w:r>
            <w:r w:rsidRPr="00A001B4">
              <w:t>i raportarea acestora c</w:t>
            </w:r>
            <w:r w:rsidRPr="00A001B4">
              <w:rPr>
                <w:rFonts w:cs="Calibri"/>
              </w:rPr>
              <w:t>a</w:t>
            </w:r>
            <w:r w:rsidRPr="00A001B4">
              <w:t>tre Autoritatea Contractant</w:t>
            </w:r>
            <w:r w:rsidRPr="00A001B4">
              <w:rPr>
                <w:rFonts w:cs="Calibri"/>
              </w:rPr>
              <w:t>a</w:t>
            </w:r>
          </w:p>
        </w:tc>
      </w:tr>
      <w:tr w:rsidR="00804914" w:rsidRPr="00A001B4" w14:paraId="4F9B973F" w14:textId="77777777" w:rsidTr="007C0B21">
        <w:trPr>
          <w:tblCellSpacing w:w="15" w:type="dxa"/>
        </w:trPr>
        <w:tc>
          <w:tcPr>
            <w:tcW w:w="0" w:type="auto"/>
            <w:vAlign w:val="center"/>
            <w:hideMark/>
          </w:tcPr>
          <w:p w14:paraId="676067AB" w14:textId="77777777" w:rsidR="00804914" w:rsidRPr="00A001B4" w:rsidRDefault="00804914">
            <w:pPr>
              <w:spacing w:line="240" w:lineRule="auto"/>
              <w:rPr>
                <w:b/>
                <w:bCs/>
              </w:rPr>
            </w:pPr>
            <w:r w:rsidRPr="00A001B4">
              <w:t>12</w:t>
            </w:r>
          </w:p>
        </w:tc>
        <w:tc>
          <w:tcPr>
            <w:tcW w:w="0" w:type="auto"/>
            <w:vAlign w:val="center"/>
            <w:hideMark/>
          </w:tcPr>
          <w:p w14:paraId="7875E88E" w14:textId="77777777" w:rsidR="00804914" w:rsidRPr="00A001B4" w:rsidRDefault="00804914">
            <w:pPr>
              <w:spacing w:line="240" w:lineRule="auto"/>
              <w:rPr>
                <w:b/>
                <w:bCs/>
              </w:rPr>
            </w:pPr>
            <w:r w:rsidRPr="00A001B4">
              <w:t xml:space="preserve">Comunicarea </w:t>
            </w:r>
            <w:r w:rsidRPr="00A001B4">
              <w:rPr>
                <w:rFonts w:cs="Calibri"/>
              </w:rPr>
              <w:t>s</w:t>
            </w:r>
            <w:r w:rsidRPr="00A001B4">
              <w:t>i raportarea continu</w:t>
            </w:r>
            <w:r w:rsidRPr="00A001B4">
              <w:rPr>
                <w:rFonts w:cs="Calibri"/>
              </w:rPr>
              <w:t>a</w:t>
            </w:r>
          </w:p>
        </w:tc>
        <w:tc>
          <w:tcPr>
            <w:tcW w:w="0" w:type="auto"/>
            <w:vAlign w:val="center"/>
            <w:hideMark/>
          </w:tcPr>
          <w:p w14:paraId="5E677CD4" w14:textId="77777777" w:rsidR="00804914" w:rsidRPr="00A001B4" w:rsidRDefault="00804914">
            <w:pPr>
              <w:spacing w:line="240" w:lineRule="auto"/>
              <w:rPr>
                <w:b/>
                <w:bCs/>
              </w:rPr>
            </w:pPr>
            <w:proofErr w:type="spellStart"/>
            <w:r w:rsidRPr="00A001B4">
              <w:t>Inform</w:t>
            </w:r>
            <w:r w:rsidRPr="00A001B4">
              <w:rPr>
                <w:rFonts w:cs="Calibri"/>
              </w:rPr>
              <w:t>a</w:t>
            </w:r>
            <w:r w:rsidRPr="00A001B4">
              <w:t>ri</w:t>
            </w:r>
            <w:proofErr w:type="spellEnd"/>
            <w:r w:rsidRPr="00A001B4">
              <w:t xml:space="preserve"> periodice</w:t>
            </w:r>
          </w:p>
        </w:tc>
        <w:tc>
          <w:tcPr>
            <w:tcW w:w="2697" w:type="dxa"/>
            <w:vAlign w:val="center"/>
            <w:hideMark/>
          </w:tcPr>
          <w:p w14:paraId="432CCAC6" w14:textId="77777777" w:rsidR="00804914" w:rsidRPr="00A001B4" w:rsidRDefault="00804914">
            <w:pPr>
              <w:spacing w:line="240" w:lineRule="auto"/>
              <w:rPr>
                <w:b/>
                <w:bCs/>
              </w:rPr>
            </w:pPr>
            <w:proofErr w:type="spellStart"/>
            <w:r w:rsidRPr="00A001B4">
              <w:t>Informa</w:t>
            </w:r>
            <w:r w:rsidRPr="00A001B4">
              <w:rPr>
                <w:rFonts w:cs="Calibri"/>
              </w:rPr>
              <w:t>t</w:t>
            </w:r>
            <w:r w:rsidRPr="00A001B4">
              <w:t>ii</w:t>
            </w:r>
            <w:proofErr w:type="spellEnd"/>
            <w:r w:rsidRPr="00A001B4">
              <w:t xml:space="preserve"> relevante privind stadiul Contractului</w:t>
            </w:r>
          </w:p>
        </w:tc>
        <w:tc>
          <w:tcPr>
            <w:tcW w:w="3061" w:type="dxa"/>
            <w:vAlign w:val="center"/>
            <w:hideMark/>
          </w:tcPr>
          <w:p w14:paraId="286BEE24" w14:textId="77777777" w:rsidR="00804914" w:rsidRPr="00A001B4" w:rsidRDefault="00804914">
            <w:pPr>
              <w:spacing w:line="240" w:lineRule="auto"/>
              <w:rPr>
                <w:b/>
                <w:bCs/>
              </w:rPr>
            </w:pPr>
            <w:r w:rsidRPr="00A001B4">
              <w:t xml:space="preserve">Transmiterea </w:t>
            </w:r>
            <w:proofErr w:type="spellStart"/>
            <w:r w:rsidRPr="00A001B4">
              <w:t>informa</w:t>
            </w:r>
            <w:r w:rsidRPr="00A001B4">
              <w:rPr>
                <w:rFonts w:cs="Calibri"/>
              </w:rPr>
              <w:t>t</w:t>
            </w:r>
            <w:r w:rsidRPr="00A001B4">
              <w:t>iilor</w:t>
            </w:r>
            <w:proofErr w:type="spellEnd"/>
            <w:r w:rsidRPr="00A001B4">
              <w:t xml:space="preserve"> c</w:t>
            </w:r>
            <w:r w:rsidRPr="00A001B4">
              <w:rPr>
                <w:rFonts w:cs="Calibri"/>
              </w:rPr>
              <w:t>a</w:t>
            </w:r>
            <w:r w:rsidRPr="00A001B4">
              <w:t>tre Autoritatea Contractant</w:t>
            </w:r>
            <w:r w:rsidRPr="00A001B4">
              <w:rPr>
                <w:rFonts w:cs="Calibri"/>
              </w:rPr>
              <w:t>a</w:t>
            </w:r>
            <w:r w:rsidRPr="00A001B4">
              <w:t xml:space="preserve"> </w:t>
            </w:r>
            <w:r w:rsidRPr="00A001B4">
              <w:rPr>
                <w:rFonts w:cs="Agency FB"/>
              </w:rPr>
              <w:t>i</w:t>
            </w:r>
            <w:r w:rsidRPr="00A001B4">
              <w:t>n timp util</w:t>
            </w:r>
          </w:p>
        </w:tc>
      </w:tr>
      <w:tr w:rsidR="00804914" w:rsidRPr="00A001B4" w14:paraId="53046607" w14:textId="77777777" w:rsidTr="007C0B21">
        <w:trPr>
          <w:tblCellSpacing w:w="15" w:type="dxa"/>
        </w:trPr>
        <w:tc>
          <w:tcPr>
            <w:tcW w:w="0" w:type="auto"/>
            <w:vAlign w:val="center"/>
            <w:hideMark/>
          </w:tcPr>
          <w:p w14:paraId="1F062042" w14:textId="77777777" w:rsidR="00804914" w:rsidRPr="00A001B4" w:rsidRDefault="00804914">
            <w:pPr>
              <w:spacing w:line="240" w:lineRule="auto"/>
              <w:rPr>
                <w:b/>
                <w:bCs/>
              </w:rPr>
            </w:pPr>
            <w:r w:rsidRPr="00A001B4">
              <w:t>13</w:t>
            </w:r>
          </w:p>
        </w:tc>
        <w:tc>
          <w:tcPr>
            <w:tcW w:w="0" w:type="auto"/>
            <w:vAlign w:val="center"/>
            <w:hideMark/>
          </w:tcPr>
          <w:p w14:paraId="49104BAF" w14:textId="77777777" w:rsidR="00804914" w:rsidRPr="00A001B4" w:rsidRDefault="00804914">
            <w:pPr>
              <w:spacing w:line="240" w:lineRule="auto"/>
              <w:rPr>
                <w:b/>
                <w:bCs/>
              </w:rPr>
            </w:pPr>
            <w:r w:rsidRPr="00A001B4">
              <w:t xml:space="preserve">Auditabilitate </w:t>
            </w:r>
            <w:r w:rsidRPr="00A001B4">
              <w:rPr>
                <w:rFonts w:cs="Calibri"/>
              </w:rPr>
              <w:t>s</w:t>
            </w:r>
            <w:r w:rsidRPr="00A001B4">
              <w:t>i trasabilitate</w:t>
            </w:r>
          </w:p>
        </w:tc>
        <w:tc>
          <w:tcPr>
            <w:tcW w:w="0" w:type="auto"/>
            <w:vAlign w:val="center"/>
            <w:hideMark/>
          </w:tcPr>
          <w:p w14:paraId="11344BE6" w14:textId="77777777" w:rsidR="00804914" w:rsidRPr="00A001B4" w:rsidRDefault="00804914">
            <w:pPr>
              <w:spacing w:line="240" w:lineRule="auto"/>
              <w:rPr>
                <w:b/>
                <w:bCs/>
              </w:rPr>
            </w:pPr>
            <w:proofErr w:type="spellStart"/>
            <w:r w:rsidRPr="00A001B4">
              <w:t>Documenta</w:t>
            </w:r>
            <w:r w:rsidRPr="00A001B4">
              <w:rPr>
                <w:rFonts w:cs="Calibri"/>
              </w:rPr>
              <w:t>t</w:t>
            </w:r>
            <w:r w:rsidRPr="00A001B4">
              <w:t>ie</w:t>
            </w:r>
            <w:proofErr w:type="spellEnd"/>
            <w:r w:rsidRPr="00A001B4">
              <w:t xml:space="preserve"> de suport audit</w:t>
            </w:r>
          </w:p>
        </w:tc>
        <w:tc>
          <w:tcPr>
            <w:tcW w:w="2697" w:type="dxa"/>
            <w:vAlign w:val="center"/>
            <w:hideMark/>
          </w:tcPr>
          <w:p w14:paraId="1E50696F" w14:textId="77777777" w:rsidR="00804914" w:rsidRPr="00A001B4" w:rsidRDefault="00804914">
            <w:pPr>
              <w:spacing w:line="240" w:lineRule="auto"/>
              <w:rPr>
                <w:b/>
                <w:bCs/>
              </w:rPr>
            </w:pPr>
            <w:r w:rsidRPr="00A001B4">
              <w:t xml:space="preserve">Dovezi implementare, trasabilitate </w:t>
            </w:r>
            <w:proofErr w:type="spellStart"/>
            <w:r w:rsidRPr="00A001B4">
              <w:t>activit</w:t>
            </w:r>
            <w:r w:rsidRPr="00A001B4">
              <w:rPr>
                <w:rFonts w:cs="Calibri"/>
              </w:rPr>
              <w:t>at</w:t>
            </w:r>
            <w:r w:rsidRPr="00A001B4">
              <w:t>i</w:t>
            </w:r>
            <w:proofErr w:type="spellEnd"/>
            <w:r w:rsidRPr="00A001B4">
              <w:t>-livrabile</w:t>
            </w:r>
          </w:p>
        </w:tc>
        <w:tc>
          <w:tcPr>
            <w:tcW w:w="3061" w:type="dxa"/>
            <w:vAlign w:val="center"/>
            <w:hideMark/>
          </w:tcPr>
          <w:p w14:paraId="0DE9879E" w14:textId="77777777" w:rsidR="00804914" w:rsidRPr="00A001B4" w:rsidRDefault="00804914">
            <w:pPr>
              <w:spacing w:line="240" w:lineRule="auto"/>
              <w:rPr>
                <w:b/>
                <w:bCs/>
              </w:rPr>
            </w:pPr>
            <w:r w:rsidRPr="00A001B4">
              <w:t xml:space="preserve">Asigurarea </w:t>
            </w:r>
            <w:proofErr w:type="spellStart"/>
            <w:r w:rsidRPr="00A001B4">
              <w:t>trasabilit</w:t>
            </w:r>
            <w:r w:rsidRPr="00A001B4">
              <w:rPr>
                <w:rFonts w:cs="Calibri"/>
              </w:rPr>
              <w:t>at</w:t>
            </w:r>
            <w:r w:rsidRPr="00A001B4">
              <w:t>ii</w:t>
            </w:r>
            <w:proofErr w:type="spellEnd"/>
            <w:r w:rsidRPr="00A001B4">
              <w:t xml:space="preserve"> tuturor </w:t>
            </w:r>
            <w:proofErr w:type="spellStart"/>
            <w:r w:rsidRPr="00A001B4">
              <w:t>activit</w:t>
            </w:r>
            <w:r w:rsidRPr="00A001B4">
              <w:rPr>
                <w:rFonts w:cs="Calibri"/>
              </w:rPr>
              <w:t>at</w:t>
            </w:r>
            <w:r w:rsidRPr="00A001B4">
              <w:t>ilor</w:t>
            </w:r>
            <w:proofErr w:type="spellEnd"/>
            <w:r w:rsidRPr="00A001B4">
              <w:t xml:space="preserve"> </w:t>
            </w:r>
            <w:r w:rsidRPr="00A001B4">
              <w:rPr>
                <w:rFonts w:cs="Calibri"/>
              </w:rPr>
              <w:t>s</w:t>
            </w:r>
            <w:r w:rsidRPr="00A001B4">
              <w:t>i documentelor</w:t>
            </w:r>
          </w:p>
        </w:tc>
      </w:tr>
      <w:tr w:rsidR="00804914" w:rsidRPr="00A001B4" w14:paraId="6D415546" w14:textId="77777777" w:rsidTr="007C0B21">
        <w:trPr>
          <w:tblCellSpacing w:w="15" w:type="dxa"/>
        </w:trPr>
        <w:tc>
          <w:tcPr>
            <w:tcW w:w="0" w:type="auto"/>
            <w:vAlign w:val="center"/>
            <w:hideMark/>
          </w:tcPr>
          <w:p w14:paraId="6ACB0C22" w14:textId="77777777" w:rsidR="00804914" w:rsidRPr="00A001B4" w:rsidRDefault="00804914">
            <w:pPr>
              <w:spacing w:line="240" w:lineRule="auto"/>
              <w:rPr>
                <w:b/>
                <w:bCs/>
              </w:rPr>
            </w:pPr>
            <w:r w:rsidRPr="00A001B4">
              <w:t>14</w:t>
            </w:r>
          </w:p>
        </w:tc>
        <w:tc>
          <w:tcPr>
            <w:tcW w:w="0" w:type="auto"/>
            <w:vAlign w:val="center"/>
            <w:hideMark/>
          </w:tcPr>
          <w:p w14:paraId="0A9D5C48" w14:textId="77777777" w:rsidR="00804914" w:rsidRPr="00A001B4" w:rsidRDefault="00804914">
            <w:pPr>
              <w:spacing w:line="240" w:lineRule="auto"/>
              <w:rPr>
                <w:b/>
                <w:bCs/>
              </w:rPr>
            </w:pPr>
            <w:proofErr w:type="spellStart"/>
            <w:r w:rsidRPr="00A001B4">
              <w:t>Inchiderea</w:t>
            </w:r>
            <w:proofErr w:type="spellEnd"/>
            <w:r w:rsidRPr="00A001B4">
              <w:t xml:space="preserve"> administrativ</w:t>
            </w:r>
            <w:r w:rsidRPr="00A001B4">
              <w:rPr>
                <w:rFonts w:cs="Calibri"/>
              </w:rPr>
              <w:t>a</w:t>
            </w:r>
            <w:r w:rsidRPr="00A001B4">
              <w:t xml:space="preserve"> a Contractului</w:t>
            </w:r>
          </w:p>
        </w:tc>
        <w:tc>
          <w:tcPr>
            <w:tcW w:w="0" w:type="auto"/>
            <w:vAlign w:val="center"/>
            <w:hideMark/>
          </w:tcPr>
          <w:p w14:paraId="51E9E73C" w14:textId="77777777" w:rsidR="00804914" w:rsidRPr="00A001B4" w:rsidRDefault="00804914">
            <w:pPr>
              <w:spacing w:line="240" w:lineRule="auto"/>
              <w:rPr>
                <w:b/>
                <w:bCs/>
              </w:rPr>
            </w:pPr>
            <w:r w:rsidRPr="00A001B4">
              <w:t xml:space="preserve">Raport de </w:t>
            </w:r>
            <w:proofErr w:type="spellStart"/>
            <w:r w:rsidRPr="00A001B4">
              <w:t>inchidere</w:t>
            </w:r>
            <w:proofErr w:type="spellEnd"/>
            <w:r w:rsidRPr="00A001B4">
              <w:t xml:space="preserve"> administrativ</w:t>
            </w:r>
            <w:r w:rsidRPr="00A001B4">
              <w:rPr>
                <w:rFonts w:cs="Calibri"/>
              </w:rPr>
              <w:t>a</w:t>
            </w:r>
          </w:p>
        </w:tc>
        <w:tc>
          <w:tcPr>
            <w:tcW w:w="2697" w:type="dxa"/>
            <w:vAlign w:val="center"/>
            <w:hideMark/>
          </w:tcPr>
          <w:p w14:paraId="1558C1AA" w14:textId="77777777" w:rsidR="00804914" w:rsidRPr="00A001B4" w:rsidRDefault="00804914">
            <w:pPr>
              <w:spacing w:line="240" w:lineRule="auto"/>
              <w:rPr>
                <w:b/>
                <w:bCs/>
              </w:rPr>
            </w:pPr>
            <w:proofErr w:type="spellStart"/>
            <w:r w:rsidRPr="00A001B4">
              <w:t>Situa</w:t>
            </w:r>
            <w:r w:rsidRPr="00A001B4">
              <w:rPr>
                <w:rFonts w:cs="Calibri"/>
              </w:rPr>
              <w:t>t</w:t>
            </w:r>
            <w:r w:rsidRPr="00A001B4">
              <w:t>ia</w:t>
            </w:r>
            <w:proofErr w:type="spellEnd"/>
            <w:r w:rsidRPr="00A001B4">
              <w:t xml:space="preserve"> final</w:t>
            </w:r>
            <w:r w:rsidRPr="00A001B4">
              <w:rPr>
                <w:rFonts w:cs="Calibri"/>
              </w:rPr>
              <w:t>a</w:t>
            </w:r>
            <w:r w:rsidRPr="00A001B4">
              <w:t xml:space="preserve"> a Contractului, documente predate</w:t>
            </w:r>
          </w:p>
        </w:tc>
        <w:tc>
          <w:tcPr>
            <w:tcW w:w="3061" w:type="dxa"/>
            <w:vAlign w:val="center"/>
            <w:hideMark/>
          </w:tcPr>
          <w:p w14:paraId="090A5A92" w14:textId="77777777" w:rsidR="00804914" w:rsidRPr="00A001B4" w:rsidRDefault="00804914">
            <w:pPr>
              <w:spacing w:line="240" w:lineRule="auto"/>
              <w:rPr>
                <w:b/>
                <w:bCs/>
              </w:rPr>
            </w:pPr>
            <w:r w:rsidRPr="00A001B4">
              <w:t>Finalizarea formal</w:t>
            </w:r>
            <w:r w:rsidRPr="00A001B4">
              <w:rPr>
                <w:rFonts w:cs="Calibri"/>
              </w:rPr>
              <w:t>a</w:t>
            </w:r>
            <w:r w:rsidRPr="00A001B4">
              <w:t xml:space="preserve"> a Contractului conform </w:t>
            </w:r>
            <w:proofErr w:type="spellStart"/>
            <w:r w:rsidRPr="00A001B4">
              <w:t>cerin</w:t>
            </w:r>
            <w:r w:rsidRPr="00A001B4">
              <w:rPr>
                <w:rFonts w:cs="Calibri"/>
              </w:rPr>
              <w:t>t</w:t>
            </w:r>
            <w:r w:rsidRPr="00A001B4">
              <w:t>elor</w:t>
            </w:r>
            <w:proofErr w:type="spellEnd"/>
            <w:r w:rsidRPr="00A001B4">
              <w:t xml:space="preserve"> Caietului de sarcini</w:t>
            </w:r>
          </w:p>
        </w:tc>
      </w:tr>
    </w:tbl>
    <w:p w14:paraId="639D4952" w14:textId="77777777" w:rsidR="00B42622" w:rsidRPr="00A001B4" w:rsidRDefault="00B42622" w:rsidP="00B42622">
      <w:pPr>
        <w:tabs>
          <w:tab w:val="left" w:pos="851"/>
        </w:tabs>
        <w:adjustRightInd w:val="0"/>
        <w:contextualSpacing/>
        <w:rPr>
          <w:rFonts w:eastAsia="Calibri" w:cs="Times New Roman"/>
        </w:rPr>
      </w:pPr>
    </w:p>
    <w:p w14:paraId="6F607536" w14:textId="49BEC787" w:rsidR="00B42622" w:rsidRPr="00A001B4"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A001B4">
        <w:rPr>
          <w:rFonts w:cs="Times New Roman"/>
          <w:bCs/>
          <w:iCs/>
        </w:rPr>
        <w:t xml:space="preserve">Abordarea propusă pentru managementul riscurilor, cu luarea în considerare a cerințelor incluse în Caietul de Sarcini la capitolul </w:t>
      </w:r>
      <w:r w:rsidRPr="00A001B4">
        <w:rPr>
          <w:rFonts w:cs="Times New Roman"/>
          <w:bCs/>
          <w:i/>
          <w:iCs/>
        </w:rPr>
        <w:t xml:space="preserve">4 Ipoteze și riscuri. </w:t>
      </w:r>
    </w:p>
    <w:p w14:paraId="1667A3B8" w14:textId="77777777" w:rsidR="006B3322" w:rsidRPr="00A001B4"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A001B4" w14:paraId="0E1471D6" w14:textId="77777777" w:rsidTr="007C0B21">
        <w:trPr>
          <w:tblHeader/>
          <w:tblCellSpacing w:w="15" w:type="dxa"/>
        </w:trPr>
        <w:tc>
          <w:tcPr>
            <w:tcW w:w="0" w:type="auto"/>
            <w:vAlign w:val="center"/>
            <w:hideMark/>
          </w:tcPr>
          <w:p w14:paraId="614CA879" w14:textId="77777777" w:rsidR="006B3322" w:rsidRPr="00A001B4" w:rsidRDefault="006B3322">
            <w:pPr>
              <w:spacing w:after="0" w:line="240" w:lineRule="auto"/>
              <w:jc w:val="center"/>
            </w:pPr>
            <w:r w:rsidRPr="00A001B4">
              <w:t>Nr. crt.</w:t>
            </w:r>
          </w:p>
        </w:tc>
        <w:tc>
          <w:tcPr>
            <w:tcW w:w="0" w:type="auto"/>
            <w:vAlign w:val="center"/>
            <w:hideMark/>
          </w:tcPr>
          <w:p w14:paraId="54E82464" w14:textId="77777777" w:rsidR="006B3322" w:rsidRPr="00A001B4" w:rsidRDefault="006B3322">
            <w:pPr>
              <w:spacing w:after="0" w:line="240" w:lineRule="auto"/>
              <w:jc w:val="center"/>
            </w:pPr>
            <w:r w:rsidRPr="00A001B4">
              <w:t>Riscurile prezentate in Caietul de Sarcini / identificate de Ofertant</w:t>
            </w:r>
          </w:p>
        </w:tc>
        <w:tc>
          <w:tcPr>
            <w:tcW w:w="3071" w:type="dxa"/>
            <w:vAlign w:val="center"/>
            <w:hideMark/>
          </w:tcPr>
          <w:p w14:paraId="68C8E286" w14:textId="77777777" w:rsidR="006B3322" w:rsidRPr="00A001B4" w:rsidRDefault="006B3322">
            <w:pPr>
              <w:spacing w:after="0" w:line="240" w:lineRule="auto"/>
              <w:jc w:val="center"/>
            </w:pPr>
            <w:r w:rsidRPr="00A001B4">
              <w:t>M</w:t>
            </w:r>
            <w:r w:rsidRPr="00A001B4">
              <w:rPr>
                <w:rFonts w:cs="Calibri"/>
              </w:rPr>
              <w:t>a</w:t>
            </w:r>
            <w:r w:rsidRPr="00A001B4">
              <w:t>suri propuse ca parte a strategiei de risc (prevenire / atenuare / eliminare)</w:t>
            </w:r>
          </w:p>
        </w:tc>
        <w:tc>
          <w:tcPr>
            <w:tcW w:w="0" w:type="auto"/>
            <w:vAlign w:val="center"/>
            <w:hideMark/>
          </w:tcPr>
          <w:p w14:paraId="7DA7127B" w14:textId="77777777" w:rsidR="006B3322" w:rsidRPr="00A001B4" w:rsidRDefault="006B3322">
            <w:pPr>
              <w:spacing w:after="0" w:line="240" w:lineRule="auto"/>
              <w:jc w:val="center"/>
            </w:pPr>
            <w:r w:rsidRPr="00A001B4">
              <w:t xml:space="preserve">Activitatea din planul de lucru </w:t>
            </w:r>
            <w:r w:rsidRPr="00A001B4">
              <w:rPr>
                <w:rFonts w:cs="Calibri"/>
              </w:rPr>
              <w:t>s</w:t>
            </w:r>
            <w:r w:rsidRPr="00A001B4">
              <w:t>i metodologia unde este reflectat</w:t>
            </w:r>
            <w:r w:rsidRPr="00A001B4">
              <w:rPr>
                <w:rFonts w:cs="Calibri"/>
              </w:rPr>
              <w:t>a</w:t>
            </w:r>
            <w:r w:rsidRPr="00A001B4">
              <w:t xml:space="preserve"> </w:t>
            </w:r>
            <w:proofErr w:type="spellStart"/>
            <w:r w:rsidRPr="00A001B4">
              <w:t>m</w:t>
            </w:r>
            <w:r w:rsidRPr="00A001B4">
              <w:rPr>
                <w:rFonts w:cs="Calibri"/>
              </w:rPr>
              <w:t>a</w:t>
            </w:r>
            <w:r w:rsidRPr="00A001B4">
              <w:t>sura</w:t>
            </w:r>
            <w:proofErr w:type="spellEnd"/>
          </w:p>
        </w:tc>
        <w:tc>
          <w:tcPr>
            <w:tcW w:w="0" w:type="auto"/>
            <w:vAlign w:val="center"/>
            <w:hideMark/>
          </w:tcPr>
          <w:p w14:paraId="0D7CF6CB" w14:textId="77777777" w:rsidR="006B3322" w:rsidRPr="00A001B4" w:rsidRDefault="006B3322">
            <w:pPr>
              <w:spacing w:after="0" w:line="240" w:lineRule="auto"/>
              <w:jc w:val="center"/>
              <w:rPr>
                <w:color w:val="000000" w:themeColor="text1"/>
              </w:rPr>
            </w:pPr>
            <w:r w:rsidRPr="00A001B4">
              <w:rPr>
                <w:color w:val="000000" w:themeColor="text1"/>
              </w:rPr>
              <w:t>Articol din Propunerea Financiar</w:t>
            </w:r>
            <w:r w:rsidRPr="00A001B4">
              <w:rPr>
                <w:rFonts w:cs="Calibri"/>
                <w:color w:val="000000" w:themeColor="text1"/>
              </w:rPr>
              <w:t>a</w:t>
            </w:r>
            <w:r w:rsidRPr="00A001B4">
              <w:rPr>
                <w:color w:val="000000" w:themeColor="text1"/>
              </w:rPr>
              <w:t xml:space="preserve"> unde este inclus costul (dac</w:t>
            </w:r>
            <w:r w:rsidRPr="00A001B4">
              <w:rPr>
                <w:rFonts w:cs="Calibri"/>
                <w:color w:val="000000" w:themeColor="text1"/>
              </w:rPr>
              <w:t>a</w:t>
            </w:r>
            <w:r w:rsidRPr="00A001B4">
              <w:rPr>
                <w:color w:val="000000" w:themeColor="text1"/>
              </w:rPr>
              <w:t xml:space="preserve"> este aplicabil)</w:t>
            </w:r>
          </w:p>
        </w:tc>
      </w:tr>
      <w:tr w:rsidR="006B3322" w:rsidRPr="00A001B4" w14:paraId="17DC7B56" w14:textId="77777777" w:rsidTr="007C0B21">
        <w:trPr>
          <w:tblCellSpacing w:w="15" w:type="dxa"/>
        </w:trPr>
        <w:tc>
          <w:tcPr>
            <w:tcW w:w="0" w:type="auto"/>
            <w:vAlign w:val="center"/>
            <w:hideMark/>
          </w:tcPr>
          <w:p w14:paraId="415FD909" w14:textId="77777777" w:rsidR="006B3322" w:rsidRPr="00A001B4" w:rsidRDefault="006B3322">
            <w:pPr>
              <w:spacing w:after="0" w:line="240" w:lineRule="auto"/>
              <w:rPr>
                <w:b/>
                <w:bCs/>
              </w:rPr>
            </w:pPr>
            <w:r w:rsidRPr="00A001B4">
              <w:t>1</w:t>
            </w:r>
          </w:p>
        </w:tc>
        <w:tc>
          <w:tcPr>
            <w:tcW w:w="0" w:type="auto"/>
            <w:vAlign w:val="center"/>
            <w:hideMark/>
          </w:tcPr>
          <w:p w14:paraId="15161440" w14:textId="77777777" w:rsidR="006B3322" w:rsidRPr="00A001B4" w:rsidRDefault="006B3322">
            <w:pPr>
              <w:spacing w:after="0" w:line="240" w:lineRule="auto"/>
              <w:rPr>
                <w:b/>
                <w:bCs/>
              </w:rPr>
            </w:pPr>
            <w:proofErr w:type="spellStart"/>
            <w:r w:rsidRPr="00A001B4">
              <w:t>Intarzieri</w:t>
            </w:r>
            <w:proofErr w:type="spellEnd"/>
            <w:r w:rsidRPr="00A001B4">
              <w:t xml:space="preserve"> in implementarea </w:t>
            </w:r>
            <w:proofErr w:type="spellStart"/>
            <w:r w:rsidRPr="00A001B4">
              <w:t>activit</w:t>
            </w:r>
            <w:r w:rsidRPr="00A001B4">
              <w:rPr>
                <w:rFonts w:cs="Calibri"/>
              </w:rPr>
              <w:t>at</w:t>
            </w:r>
            <w:r w:rsidRPr="00A001B4">
              <w:t>ilor</w:t>
            </w:r>
            <w:proofErr w:type="spellEnd"/>
          </w:p>
        </w:tc>
        <w:tc>
          <w:tcPr>
            <w:tcW w:w="3071" w:type="dxa"/>
            <w:vAlign w:val="center"/>
            <w:hideMark/>
          </w:tcPr>
          <w:p w14:paraId="0B1396E5" w14:textId="77777777" w:rsidR="006B3322" w:rsidRPr="00A001B4" w:rsidRDefault="006B3322">
            <w:pPr>
              <w:spacing w:after="0" w:line="240" w:lineRule="auto"/>
              <w:rPr>
                <w:b/>
                <w:bCs/>
              </w:rPr>
            </w:pPr>
            <w:r w:rsidRPr="00A001B4">
              <w:t>Planificare etapizat</w:t>
            </w:r>
            <w:r w:rsidRPr="00A001B4">
              <w:rPr>
                <w:rFonts w:cs="Calibri"/>
              </w:rPr>
              <w:t>a</w:t>
            </w:r>
            <w:r w:rsidRPr="00A001B4">
              <w:t>, monitorizare periodic</w:t>
            </w:r>
            <w:r w:rsidRPr="00A001B4">
              <w:rPr>
                <w:rFonts w:cs="Calibri"/>
              </w:rPr>
              <w:t>a</w:t>
            </w:r>
            <w:r w:rsidRPr="00A001B4">
              <w:t>, mecanisme de ajustare controlat</w:t>
            </w:r>
            <w:r w:rsidRPr="00A001B4">
              <w:rPr>
                <w:rFonts w:cs="Calibri"/>
              </w:rPr>
              <w:t>a</w:t>
            </w:r>
          </w:p>
        </w:tc>
        <w:tc>
          <w:tcPr>
            <w:tcW w:w="0" w:type="auto"/>
            <w:vAlign w:val="center"/>
            <w:hideMark/>
          </w:tcPr>
          <w:p w14:paraId="09909926"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4 </w:t>
            </w:r>
            <w:r w:rsidRPr="00A001B4">
              <w:rPr>
                <w:rFonts w:cs="Agency FB"/>
              </w:rPr>
              <w:t>–</w:t>
            </w:r>
            <w:r w:rsidRPr="00A001B4">
              <w:t xml:space="preserve"> Planul de lucru; Etapele 1</w:t>
            </w:r>
            <w:r w:rsidRPr="00A001B4">
              <w:rPr>
                <w:rFonts w:cs="Agency FB"/>
              </w:rPr>
              <w:t>–</w:t>
            </w:r>
            <w:r w:rsidRPr="00A001B4">
              <w:t>7</w:t>
            </w:r>
          </w:p>
        </w:tc>
        <w:tc>
          <w:tcPr>
            <w:tcW w:w="0" w:type="auto"/>
            <w:vAlign w:val="center"/>
            <w:hideMark/>
          </w:tcPr>
          <w:p w14:paraId="0B500500" w14:textId="77777777" w:rsidR="006B3322" w:rsidRPr="00A001B4" w:rsidRDefault="006B3322">
            <w:pPr>
              <w:spacing w:after="0" w:line="240" w:lineRule="auto"/>
              <w:rPr>
                <w:b/>
                <w:bCs/>
              </w:rPr>
            </w:pPr>
            <w:r w:rsidRPr="00A001B4">
              <w:t>Cost inclus in activit</w:t>
            </w:r>
            <w:r w:rsidRPr="00A001B4">
              <w:rPr>
                <w:rFonts w:cs="Calibri"/>
              </w:rPr>
              <w:t>at</w:t>
            </w:r>
            <w:r w:rsidRPr="00A001B4">
              <w:t>ile de management de proiect</w:t>
            </w:r>
          </w:p>
        </w:tc>
      </w:tr>
      <w:tr w:rsidR="006B3322" w:rsidRPr="00A001B4" w14:paraId="2EB49399" w14:textId="77777777" w:rsidTr="007C0B21">
        <w:trPr>
          <w:tblCellSpacing w:w="15" w:type="dxa"/>
        </w:trPr>
        <w:tc>
          <w:tcPr>
            <w:tcW w:w="0" w:type="auto"/>
            <w:vAlign w:val="center"/>
            <w:hideMark/>
          </w:tcPr>
          <w:p w14:paraId="00745DC6" w14:textId="77777777" w:rsidR="006B3322" w:rsidRPr="00A001B4" w:rsidRDefault="006B3322">
            <w:pPr>
              <w:spacing w:after="0" w:line="240" w:lineRule="auto"/>
              <w:rPr>
                <w:b/>
                <w:bCs/>
              </w:rPr>
            </w:pPr>
            <w:r w:rsidRPr="00A001B4">
              <w:t>2</w:t>
            </w:r>
          </w:p>
        </w:tc>
        <w:tc>
          <w:tcPr>
            <w:tcW w:w="0" w:type="auto"/>
            <w:vAlign w:val="center"/>
            <w:hideMark/>
          </w:tcPr>
          <w:p w14:paraId="0B3E2C01" w14:textId="77777777" w:rsidR="006B3322" w:rsidRPr="00A001B4" w:rsidRDefault="006B3322">
            <w:pPr>
              <w:spacing w:after="0" w:line="240" w:lineRule="auto"/>
              <w:rPr>
                <w:b/>
                <w:bCs/>
              </w:rPr>
            </w:pPr>
            <w:r w:rsidRPr="00A001B4">
              <w:t>Disponibilitate redus</w:t>
            </w:r>
            <w:r w:rsidRPr="00A001B4">
              <w:rPr>
                <w:rFonts w:cs="Calibri"/>
              </w:rPr>
              <w:t>a</w:t>
            </w:r>
            <w:r w:rsidRPr="00A001B4">
              <w:t xml:space="preserve"> a </w:t>
            </w:r>
            <w:proofErr w:type="spellStart"/>
            <w:r w:rsidRPr="00A001B4">
              <w:t>participan</w:t>
            </w:r>
            <w:r w:rsidRPr="00A001B4">
              <w:rPr>
                <w:rFonts w:cs="Calibri"/>
              </w:rPr>
              <w:t>t</w:t>
            </w:r>
            <w:r w:rsidRPr="00A001B4">
              <w:t>ilor</w:t>
            </w:r>
            <w:proofErr w:type="spellEnd"/>
          </w:p>
        </w:tc>
        <w:tc>
          <w:tcPr>
            <w:tcW w:w="3071" w:type="dxa"/>
            <w:vAlign w:val="center"/>
            <w:hideMark/>
          </w:tcPr>
          <w:p w14:paraId="6B2AE93F" w14:textId="77777777" w:rsidR="006B3322" w:rsidRPr="00A001B4" w:rsidRDefault="006B3322">
            <w:pPr>
              <w:spacing w:after="0" w:line="240" w:lineRule="auto"/>
              <w:rPr>
                <w:b/>
                <w:bCs/>
              </w:rPr>
            </w:pPr>
            <w:r w:rsidRPr="00A001B4">
              <w:t>Planificare flexibil</w:t>
            </w:r>
            <w:r w:rsidRPr="00A001B4">
              <w:rPr>
                <w:rFonts w:cs="Calibri"/>
              </w:rPr>
              <w:t>a</w:t>
            </w:r>
            <w:r w:rsidRPr="00A001B4">
              <w:t>, sesiuni alternative, comunicare timpurie</w:t>
            </w:r>
          </w:p>
        </w:tc>
        <w:tc>
          <w:tcPr>
            <w:tcW w:w="0" w:type="auto"/>
            <w:vAlign w:val="center"/>
            <w:hideMark/>
          </w:tcPr>
          <w:p w14:paraId="6842F4C8"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4 </w:t>
            </w:r>
            <w:r w:rsidRPr="00A001B4">
              <w:rPr>
                <w:rFonts w:cs="Agency FB"/>
              </w:rPr>
              <w:t>–</w:t>
            </w:r>
            <w:r w:rsidRPr="00A001B4">
              <w:t xml:space="preserve"> Etapa 5; Metodologia de livrare a form</w:t>
            </w:r>
            <w:r w:rsidRPr="00A001B4">
              <w:rPr>
                <w:rFonts w:cs="Calibri"/>
              </w:rPr>
              <w:t>a</w:t>
            </w:r>
            <w:r w:rsidRPr="00A001B4">
              <w:t>rii</w:t>
            </w:r>
          </w:p>
        </w:tc>
        <w:tc>
          <w:tcPr>
            <w:tcW w:w="0" w:type="auto"/>
            <w:vAlign w:val="center"/>
            <w:hideMark/>
          </w:tcPr>
          <w:p w14:paraId="6BB58B79" w14:textId="77777777" w:rsidR="006B3322" w:rsidRPr="00A001B4" w:rsidRDefault="006B3322">
            <w:pPr>
              <w:spacing w:after="0" w:line="240" w:lineRule="auto"/>
              <w:rPr>
                <w:b/>
                <w:bCs/>
              </w:rPr>
            </w:pPr>
            <w:r w:rsidRPr="00A001B4">
              <w:t>Cost inclus in activit</w:t>
            </w:r>
            <w:r w:rsidRPr="00A001B4">
              <w:rPr>
                <w:rFonts w:cs="Calibri"/>
              </w:rPr>
              <w:t>at</w:t>
            </w:r>
            <w:r w:rsidRPr="00A001B4">
              <w:t>ile de formare</w:t>
            </w:r>
          </w:p>
        </w:tc>
      </w:tr>
      <w:tr w:rsidR="006B3322" w:rsidRPr="00A001B4" w14:paraId="4D4FA32F" w14:textId="77777777" w:rsidTr="007C0B21">
        <w:trPr>
          <w:tblCellSpacing w:w="15" w:type="dxa"/>
        </w:trPr>
        <w:tc>
          <w:tcPr>
            <w:tcW w:w="0" w:type="auto"/>
            <w:vAlign w:val="center"/>
            <w:hideMark/>
          </w:tcPr>
          <w:p w14:paraId="608F2AF9" w14:textId="77777777" w:rsidR="006B3322" w:rsidRPr="00A001B4" w:rsidRDefault="006B3322">
            <w:pPr>
              <w:spacing w:after="0" w:line="240" w:lineRule="auto"/>
              <w:rPr>
                <w:b/>
                <w:bCs/>
              </w:rPr>
            </w:pPr>
            <w:r w:rsidRPr="00A001B4">
              <w:t>3</w:t>
            </w:r>
          </w:p>
        </w:tc>
        <w:tc>
          <w:tcPr>
            <w:tcW w:w="0" w:type="auto"/>
            <w:vAlign w:val="center"/>
            <w:hideMark/>
          </w:tcPr>
          <w:p w14:paraId="6F707CDA" w14:textId="77777777" w:rsidR="006B3322" w:rsidRPr="00A001B4" w:rsidRDefault="006B3322">
            <w:pPr>
              <w:spacing w:after="0" w:line="240" w:lineRule="auto"/>
              <w:rPr>
                <w:b/>
                <w:bCs/>
              </w:rPr>
            </w:pPr>
            <w:r w:rsidRPr="00A001B4">
              <w:t xml:space="preserve">Neuniformitatea </w:t>
            </w:r>
            <w:proofErr w:type="spellStart"/>
            <w:r w:rsidRPr="00A001B4">
              <w:t>aplic</w:t>
            </w:r>
            <w:r w:rsidRPr="00A001B4">
              <w:rPr>
                <w:rFonts w:cs="Calibri"/>
              </w:rPr>
              <w:t>a</w:t>
            </w:r>
            <w:r w:rsidRPr="00A001B4">
              <w:t>rii</w:t>
            </w:r>
            <w:proofErr w:type="spellEnd"/>
            <w:r w:rsidRPr="00A001B4">
              <w:t xml:space="preserve"> metodologiei</w:t>
            </w:r>
          </w:p>
        </w:tc>
        <w:tc>
          <w:tcPr>
            <w:tcW w:w="3071" w:type="dxa"/>
            <w:vAlign w:val="center"/>
            <w:hideMark/>
          </w:tcPr>
          <w:p w14:paraId="4972B4B3" w14:textId="77777777" w:rsidR="006B3322" w:rsidRPr="00A001B4" w:rsidRDefault="006B3322">
            <w:pPr>
              <w:spacing w:after="0" w:line="240" w:lineRule="auto"/>
              <w:rPr>
                <w:b/>
                <w:bCs/>
              </w:rPr>
            </w:pPr>
            <w:r w:rsidRPr="00A001B4">
              <w:t>Standardizare metodologic</w:t>
            </w:r>
            <w:r w:rsidRPr="00A001B4">
              <w:rPr>
                <w:rFonts w:cs="Calibri"/>
              </w:rPr>
              <w:t>a</w:t>
            </w:r>
            <w:r w:rsidRPr="00A001B4">
              <w:t xml:space="preserve">, formare </w:t>
            </w:r>
            <w:proofErr w:type="spellStart"/>
            <w:r w:rsidRPr="00A001B4">
              <w:t>ini</w:t>
            </w:r>
            <w:r w:rsidRPr="00A001B4">
              <w:rPr>
                <w:rFonts w:cs="Calibri"/>
              </w:rPr>
              <w:t>t</w:t>
            </w:r>
            <w:r w:rsidRPr="00A001B4">
              <w:t>ial</w:t>
            </w:r>
            <w:r w:rsidRPr="00A001B4">
              <w:rPr>
                <w:rFonts w:cs="Calibri"/>
              </w:rPr>
              <w:t>a</w:t>
            </w:r>
            <w:proofErr w:type="spellEnd"/>
            <w:r w:rsidRPr="00A001B4">
              <w:t xml:space="preserve"> </w:t>
            </w:r>
            <w:r w:rsidRPr="00A001B4">
              <w:rPr>
                <w:rFonts w:cs="Calibri"/>
              </w:rPr>
              <w:t>s</w:t>
            </w:r>
            <w:r w:rsidRPr="00A001B4">
              <w:t xml:space="preserve">i ghiduri </w:t>
            </w:r>
            <w:proofErr w:type="spellStart"/>
            <w:r w:rsidRPr="00A001B4">
              <w:t>opera</w:t>
            </w:r>
            <w:r w:rsidRPr="00A001B4">
              <w:rPr>
                <w:rFonts w:cs="Calibri"/>
              </w:rPr>
              <w:t>t</w:t>
            </w:r>
            <w:r w:rsidRPr="00A001B4">
              <w:t>ionale</w:t>
            </w:r>
            <w:proofErr w:type="spellEnd"/>
          </w:p>
        </w:tc>
        <w:tc>
          <w:tcPr>
            <w:tcW w:w="0" w:type="auto"/>
            <w:vAlign w:val="center"/>
            <w:hideMark/>
          </w:tcPr>
          <w:p w14:paraId="508B1A75"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3 </w:t>
            </w:r>
            <w:r w:rsidRPr="00A001B4">
              <w:rPr>
                <w:rFonts w:cs="Agency FB"/>
              </w:rPr>
              <w:t>–</w:t>
            </w:r>
            <w:r w:rsidRPr="00A001B4">
              <w:t xml:space="preserve"> Metodologia propus</w:t>
            </w:r>
            <w:r w:rsidRPr="00A001B4">
              <w:rPr>
                <w:rFonts w:cs="Calibri"/>
              </w:rPr>
              <w:t>a</w:t>
            </w:r>
            <w:r w:rsidRPr="00A001B4">
              <w:t>; Cap. 2</w:t>
            </w:r>
            <w:r w:rsidRPr="00A001B4">
              <w:rPr>
                <w:rFonts w:cs="Agency FB"/>
              </w:rPr>
              <w:t>–</w:t>
            </w:r>
            <w:r w:rsidRPr="00A001B4">
              <w:t>3 metodologie</w:t>
            </w:r>
          </w:p>
        </w:tc>
        <w:tc>
          <w:tcPr>
            <w:tcW w:w="0" w:type="auto"/>
            <w:vAlign w:val="center"/>
            <w:hideMark/>
          </w:tcPr>
          <w:p w14:paraId="0382D5C5" w14:textId="77777777" w:rsidR="006B3322" w:rsidRPr="00A001B4" w:rsidRDefault="006B3322">
            <w:pPr>
              <w:spacing w:after="0" w:line="240" w:lineRule="auto"/>
              <w:rPr>
                <w:b/>
                <w:bCs/>
              </w:rPr>
            </w:pPr>
            <w:r w:rsidRPr="00A001B4">
              <w:t>Cost inclus in elaborarea metodologiei</w:t>
            </w:r>
          </w:p>
        </w:tc>
      </w:tr>
      <w:tr w:rsidR="006B3322" w:rsidRPr="00A001B4" w14:paraId="0F301DD8" w14:textId="77777777" w:rsidTr="007C0B21">
        <w:trPr>
          <w:tblCellSpacing w:w="15" w:type="dxa"/>
        </w:trPr>
        <w:tc>
          <w:tcPr>
            <w:tcW w:w="0" w:type="auto"/>
            <w:vAlign w:val="center"/>
            <w:hideMark/>
          </w:tcPr>
          <w:p w14:paraId="033419E5" w14:textId="77777777" w:rsidR="006B3322" w:rsidRPr="00A001B4" w:rsidRDefault="006B3322">
            <w:pPr>
              <w:spacing w:after="0" w:line="240" w:lineRule="auto"/>
              <w:rPr>
                <w:b/>
                <w:bCs/>
              </w:rPr>
            </w:pPr>
            <w:r w:rsidRPr="00A001B4">
              <w:t>4</w:t>
            </w:r>
          </w:p>
        </w:tc>
        <w:tc>
          <w:tcPr>
            <w:tcW w:w="0" w:type="auto"/>
            <w:vAlign w:val="center"/>
            <w:hideMark/>
          </w:tcPr>
          <w:p w14:paraId="00D2152D" w14:textId="77777777" w:rsidR="006B3322" w:rsidRPr="00A001B4" w:rsidRDefault="006B3322">
            <w:pPr>
              <w:spacing w:after="0" w:line="240" w:lineRule="auto"/>
              <w:rPr>
                <w:b/>
                <w:bCs/>
              </w:rPr>
            </w:pPr>
            <w:r w:rsidRPr="00A001B4">
              <w:t>Calitatea insuficient</w:t>
            </w:r>
            <w:r w:rsidRPr="00A001B4">
              <w:rPr>
                <w:rFonts w:cs="Calibri"/>
              </w:rPr>
              <w:t>a</w:t>
            </w:r>
            <w:r w:rsidRPr="00A001B4">
              <w:t xml:space="preserve"> a livrabilelor</w:t>
            </w:r>
          </w:p>
        </w:tc>
        <w:tc>
          <w:tcPr>
            <w:tcW w:w="3071" w:type="dxa"/>
            <w:vAlign w:val="center"/>
            <w:hideMark/>
          </w:tcPr>
          <w:p w14:paraId="16830E8F" w14:textId="77777777" w:rsidR="006B3322" w:rsidRPr="00A001B4" w:rsidRDefault="006B3322">
            <w:pPr>
              <w:spacing w:after="0" w:line="240" w:lineRule="auto"/>
              <w:rPr>
                <w:b/>
                <w:bCs/>
              </w:rPr>
            </w:pPr>
            <w:r w:rsidRPr="00A001B4">
              <w:t xml:space="preserve">Sistem de asigurare a </w:t>
            </w:r>
            <w:proofErr w:type="spellStart"/>
            <w:r w:rsidRPr="00A001B4">
              <w:t>calit</w:t>
            </w:r>
            <w:r w:rsidRPr="00A001B4">
              <w:rPr>
                <w:rFonts w:cs="Calibri"/>
              </w:rPr>
              <w:t>at</w:t>
            </w:r>
            <w:r w:rsidRPr="00A001B4">
              <w:t>ii</w:t>
            </w:r>
            <w:proofErr w:type="spellEnd"/>
            <w:r w:rsidRPr="00A001B4">
              <w:t>, validare intern</w:t>
            </w:r>
            <w:r w:rsidRPr="00A001B4">
              <w:rPr>
                <w:rFonts w:cs="Calibri"/>
              </w:rPr>
              <w:t>a</w:t>
            </w:r>
            <w:r w:rsidRPr="00A001B4">
              <w:t xml:space="preserve"> </w:t>
            </w:r>
            <w:proofErr w:type="spellStart"/>
            <w:r w:rsidRPr="00A001B4">
              <w:rPr>
                <w:rFonts w:cs="Agency FB"/>
              </w:rPr>
              <w:t>i</w:t>
            </w:r>
            <w:r w:rsidRPr="00A001B4">
              <w:t>nainte</w:t>
            </w:r>
            <w:proofErr w:type="spellEnd"/>
            <w:r w:rsidRPr="00A001B4">
              <w:t xml:space="preserve"> de livrare</w:t>
            </w:r>
          </w:p>
        </w:tc>
        <w:tc>
          <w:tcPr>
            <w:tcW w:w="0" w:type="auto"/>
            <w:vAlign w:val="center"/>
            <w:hideMark/>
          </w:tcPr>
          <w:p w14:paraId="3CD238B2"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5 </w:t>
            </w:r>
            <w:r w:rsidRPr="00A001B4">
              <w:rPr>
                <w:rFonts w:cs="Agency FB"/>
              </w:rPr>
              <w:t>–</w:t>
            </w:r>
            <w:r w:rsidRPr="00A001B4">
              <w:t xml:space="preserve"> Asigurarea </w:t>
            </w:r>
            <w:proofErr w:type="spellStart"/>
            <w:r w:rsidRPr="00A001B4">
              <w:t>calit</w:t>
            </w:r>
            <w:r w:rsidRPr="00A001B4">
              <w:rPr>
                <w:rFonts w:cs="Calibri"/>
              </w:rPr>
              <w:t>at</w:t>
            </w:r>
            <w:r w:rsidRPr="00A001B4">
              <w:t>ii</w:t>
            </w:r>
            <w:proofErr w:type="spellEnd"/>
          </w:p>
        </w:tc>
        <w:tc>
          <w:tcPr>
            <w:tcW w:w="0" w:type="auto"/>
            <w:vAlign w:val="center"/>
            <w:hideMark/>
          </w:tcPr>
          <w:p w14:paraId="67D5C695" w14:textId="77777777" w:rsidR="006B3322" w:rsidRPr="00A001B4" w:rsidRDefault="006B3322">
            <w:pPr>
              <w:spacing w:after="0" w:line="240" w:lineRule="auto"/>
              <w:rPr>
                <w:b/>
                <w:bCs/>
              </w:rPr>
            </w:pPr>
            <w:r w:rsidRPr="00A001B4">
              <w:t>Cost inclus in activit</w:t>
            </w:r>
            <w:r w:rsidRPr="00A001B4">
              <w:rPr>
                <w:rFonts w:cs="Calibri"/>
              </w:rPr>
              <w:t>at</w:t>
            </w:r>
            <w:r w:rsidRPr="00A001B4">
              <w:t xml:space="preserve">ile de control al </w:t>
            </w:r>
            <w:proofErr w:type="spellStart"/>
            <w:r w:rsidRPr="00A001B4">
              <w:t>calit</w:t>
            </w:r>
            <w:r w:rsidRPr="00A001B4">
              <w:rPr>
                <w:rFonts w:cs="Calibri"/>
              </w:rPr>
              <w:t>at</w:t>
            </w:r>
            <w:r w:rsidRPr="00A001B4">
              <w:t>ii</w:t>
            </w:r>
            <w:proofErr w:type="spellEnd"/>
          </w:p>
        </w:tc>
      </w:tr>
      <w:tr w:rsidR="006B3322" w:rsidRPr="00A001B4" w14:paraId="6B1E0753" w14:textId="77777777" w:rsidTr="007C0B21">
        <w:trPr>
          <w:tblCellSpacing w:w="15" w:type="dxa"/>
        </w:trPr>
        <w:tc>
          <w:tcPr>
            <w:tcW w:w="0" w:type="auto"/>
            <w:vAlign w:val="center"/>
            <w:hideMark/>
          </w:tcPr>
          <w:p w14:paraId="43F5A788" w14:textId="77777777" w:rsidR="006B3322" w:rsidRPr="00A001B4" w:rsidRDefault="006B3322">
            <w:pPr>
              <w:spacing w:after="0" w:line="240" w:lineRule="auto"/>
              <w:rPr>
                <w:b/>
                <w:bCs/>
              </w:rPr>
            </w:pPr>
            <w:r w:rsidRPr="00A001B4">
              <w:t>5</w:t>
            </w:r>
          </w:p>
        </w:tc>
        <w:tc>
          <w:tcPr>
            <w:tcW w:w="0" w:type="auto"/>
            <w:vAlign w:val="center"/>
            <w:hideMark/>
          </w:tcPr>
          <w:p w14:paraId="4228F1DC" w14:textId="77777777" w:rsidR="006B3322" w:rsidRPr="00A001B4" w:rsidRDefault="006B3322">
            <w:pPr>
              <w:spacing w:after="0" w:line="240" w:lineRule="auto"/>
              <w:rPr>
                <w:b/>
                <w:bCs/>
              </w:rPr>
            </w:pPr>
            <w:r w:rsidRPr="00A001B4">
              <w:t xml:space="preserve">Risc de </w:t>
            </w:r>
            <w:proofErr w:type="spellStart"/>
            <w:r w:rsidRPr="00A001B4">
              <w:t>neindeplinire</w:t>
            </w:r>
            <w:proofErr w:type="spellEnd"/>
            <w:r w:rsidRPr="00A001B4">
              <w:t xml:space="preserve"> a indicatorilor</w:t>
            </w:r>
          </w:p>
        </w:tc>
        <w:tc>
          <w:tcPr>
            <w:tcW w:w="3071" w:type="dxa"/>
            <w:vAlign w:val="center"/>
            <w:hideMark/>
          </w:tcPr>
          <w:p w14:paraId="37D35C84" w14:textId="77777777" w:rsidR="006B3322" w:rsidRPr="00A001B4" w:rsidRDefault="006B3322">
            <w:pPr>
              <w:spacing w:after="0" w:line="240" w:lineRule="auto"/>
              <w:rPr>
                <w:b/>
                <w:bCs/>
              </w:rPr>
            </w:pPr>
            <w:r w:rsidRPr="00A001B4">
              <w:t>Monitorizare KPI, m</w:t>
            </w:r>
            <w:r w:rsidRPr="00A001B4">
              <w:rPr>
                <w:rFonts w:cs="Calibri"/>
              </w:rPr>
              <w:t>a</w:t>
            </w:r>
            <w:r w:rsidRPr="00A001B4">
              <w:t>suri corective, raportare periodic</w:t>
            </w:r>
            <w:r w:rsidRPr="00A001B4">
              <w:rPr>
                <w:rFonts w:cs="Calibri"/>
              </w:rPr>
              <w:t>a</w:t>
            </w:r>
          </w:p>
        </w:tc>
        <w:tc>
          <w:tcPr>
            <w:tcW w:w="0" w:type="auto"/>
            <w:vAlign w:val="center"/>
            <w:hideMark/>
          </w:tcPr>
          <w:p w14:paraId="4290F464"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4 </w:t>
            </w:r>
            <w:r w:rsidRPr="00A001B4">
              <w:rPr>
                <w:rFonts w:cs="Agency FB"/>
              </w:rPr>
              <w:t>–</w:t>
            </w:r>
            <w:r w:rsidRPr="00A001B4">
              <w:t xml:space="preserve"> Etapa 6; </w:t>
            </w:r>
            <w:proofErr w:type="spellStart"/>
            <w:r w:rsidRPr="00A001B4">
              <w:t>Learning</w:t>
            </w:r>
            <w:proofErr w:type="spellEnd"/>
            <w:r w:rsidRPr="00A001B4">
              <w:t xml:space="preserve"> </w:t>
            </w:r>
            <w:proofErr w:type="spellStart"/>
            <w:r w:rsidRPr="00A001B4">
              <w:t>analytics</w:t>
            </w:r>
            <w:proofErr w:type="spellEnd"/>
          </w:p>
        </w:tc>
        <w:tc>
          <w:tcPr>
            <w:tcW w:w="0" w:type="auto"/>
            <w:vAlign w:val="center"/>
            <w:hideMark/>
          </w:tcPr>
          <w:p w14:paraId="4DFC8242" w14:textId="77777777" w:rsidR="006B3322" w:rsidRPr="00A001B4" w:rsidRDefault="006B3322">
            <w:pPr>
              <w:spacing w:after="0" w:line="240" w:lineRule="auto"/>
              <w:rPr>
                <w:b/>
                <w:bCs/>
              </w:rPr>
            </w:pPr>
            <w:r w:rsidRPr="00A001B4">
              <w:t>Cost inclus in activit</w:t>
            </w:r>
            <w:r w:rsidRPr="00A001B4">
              <w:rPr>
                <w:rFonts w:cs="Calibri"/>
              </w:rPr>
              <w:t>at</w:t>
            </w:r>
            <w:r w:rsidRPr="00A001B4">
              <w:t>ile de monitorizare</w:t>
            </w:r>
          </w:p>
        </w:tc>
      </w:tr>
      <w:tr w:rsidR="006B3322" w:rsidRPr="00A001B4" w14:paraId="56639333" w14:textId="77777777" w:rsidTr="007C0B21">
        <w:trPr>
          <w:tblCellSpacing w:w="15" w:type="dxa"/>
        </w:trPr>
        <w:tc>
          <w:tcPr>
            <w:tcW w:w="0" w:type="auto"/>
            <w:vAlign w:val="center"/>
            <w:hideMark/>
          </w:tcPr>
          <w:p w14:paraId="7A0BE3D3" w14:textId="77777777" w:rsidR="006B3322" w:rsidRPr="00A001B4" w:rsidRDefault="006B3322">
            <w:pPr>
              <w:spacing w:after="0" w:line="240" w:lineRule="auto"/>
              <w:rPr>
                <w:b/>
                <w:bCs/>
              </w:rPr>
            </w:pPr>
            <w:r w:rsidRPr="00A001B4">
              <w:t>6</w:t>
            </w:r>
          </w:p>
        </w:tc>
        <w:tc>
          <w:tcPr>
            <w:tcW w:w="0" w:type="auto"/>
            <w:vAlign w:val="center"/>
            <w:hideMark/>
          </w:tcPr>
          <w:p w14:paraId="35300C6A" w14:textId="77777777" w:rsidR="006B3322" w:rsidRPr="00A001B4" w:rsidRDefault="006B3322">
            <w:pPr>
              <w:spacing w:after="0" w:line="240" w:lineRule="auto"/>
              <w:rPr>
                <w:b/>
                <w:bCs/>
              </w:rPr>
            </w:pPr>
            <w:r w:rsidRPr="00A001B4">
              <w:t xml:space="preserve">Lipsa </w:t>
            </w:r>
            <w:proofErr w:type="spellStart"/>
            <w:r w:rsidRPr="00A001B4">
              <w:t>sustenabilit</w:t>
            </w:r>
            <w:r w:rsidRPr="00A001B4">
              <w:rPr>
                <w:rFonts w:cs="Calibri"/>
              </w:rPr>
              <w:t>at</w:t>
            </w:r>
            <w:r w:rsidRPr="00A001B4">
              <w:t>ii</w:t>
            </w:r>
            <w:proofErr w:type="spellEnd"/>
            <w:r w:rsidRPr="00A001B4">
              <w:t xml:space="preserve"> post-PNRR</w:t>
            </w:r>
          </w:p>
        </w:tc>
        <w:tc>
          <w:tcPr>
            <w:tcW w:w="3071" w:type="dxa"/>
            <w:vAlign w:val="center"/>
            <w:hideMark/>
          </w:tcPr>
          <w:p w14:paraId="0F59149B" w14:textId="77777777" w:rsidR="006B3322" w:rsidRPr="00A001B4" w:rsidRDefault="006B3322">
            <w:pPr>
              <w:spacing w:after="0" w:line="240" w:lineRule="auto"/>
              <w:rPr>
                <w:b/>
                <w:bCs/>
              </w:rPr>
            </w:pPr>
            <w:r w:rsidRPr="00A001B4">
              <w:t>Integrarea mecanismelor de sustenabilitate in livrabile</w:t>
            </w:r>
          </w:p>
        </w:tc>
        <w:tc>
          <w:tcPr>
            <w:tcW w:w="0" w:type="auto"/>
            <w:vAlign w:val="center"/>
            <w:hideMark/>
          </w:tcPr>
          <w:p w14:paraId="67782678"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4 </w:t>
            </w:r>
            <w:r w:rsidRPr="00A001B4">
              <w:rPr>
                <w:rFonts w:cs="Agency FB"/>
              </w:rPr>
              <w:t>–</w:t>
            </w:r>
            <w:r w:rsidRPr="00A001B4">
              <w:t xml:space="preserve"> Etapa 7; Cap. 5 metodologie</w:t>
            </w:r>
          </w:p>
        </w:tc>
        <w:tc>
          <w:tcPr>
            <w:tcW w:w="0" w:type="auto"/>
            <w:vAlign w:val="center"/>
            <w:hideMark/>
          </w:tcPr>
          <w:p w14:paraId="0768B139" w14:textId="77777777" w:rsidR="006B3322" w:rsidRPr="00A001B4" w:rsidRDefault="006B3322">
            <w:pPr>
              <w:spacing w:after="0" w:line="240" w:lineRule="auto"/>
              <w:rPr>
                <w:b/>
                <w:bCs/>
              </w:rPr>
            </w:pPr>
            <w:r w:rsidRPr="00A001B4">
              <w:t>Cost inclus in activit</w:t>
            </w:r>
            <w:r w:rsidRPr="00A001B4">
              <w:rPr>
                <w:rFonts w:cs="Calibri"/>
              </w:rPr>
              <w:t>at</w:t>
            </w:r>
            <w:r w:rsidRPr="00A001B4">
              <w:t>ile de analiz</w:t>
            </w:r>
            <w:r w:rsidRPr="00A001B4">
              <w:rPr>
                <w:rFonts w:cs="Calibri"/>
              </w:rPr>
              <w:t>a</w:t>
            </w:r>
            <w:r w:rsidRPr="00A001B4">
              <w:t xml:space="preserve"> </w:t>
            </w:r>
            <w:r w:rsidRPr="00A001B4">
              <w:rPr>
                <w:rFonts w:cs="Calibri"/>
              </w:rPr>
              <w:t>s</w:t>
            </w:r>
            <w:r w:rsidRPr="00A001B4">
              <w:t>i raportare</w:t>
            </w:r>
          </w:p>
        </w:tc>
      </w:tr>
      <w:tr w:rsidR="006B3322" w:rsidRPr="00A001B4" w14:paraId="352B98A9" w14:textId="77777777" w:rsidTr="007C0B21">
        <w:trPr>
          <w:tblCellSpacing w:w="15" w:type="dxa"/>
        </w:trPr>
        <w:tc>
          <w:tcPr>
            <w:tcW w:w="0" w:type="auto"/>
            <w:vAlign w:val="center"/>
            <w:hideMark/>
          </w:tcPr>
          <w:p w14:paraId="4512EDE9" w14:textId="77777777" w:rsidR="006B3322" w:rsidRPr="00A001B4" w:rsidRDefault="006B3322">
            <w:pPr>
              <w:spacing w:after="0" w:line="240" w:lineRule="auto"/>
              <w:rPr>
                <w:b/>
                <w:bCs/>
              </w:rPr>
            </w:pPr>
            <w:r w:rsidRPr="00A001B4">
              <w:lastRenderedPageBreak/>
              <w:t>7</w:t>
            </w:r>
          </w:p>
        </w:tc>
        <w:tc>
          <w:tcPr>
            <w:tcW w:w="0" w:type="auto"/>
            <w:vAlign w:val="center"/>
            <w:hideMark/>
          </w:tcPr>
          <w:p w14:paraId="023DCA15" w14:textId="77777777" w:rsidR="006B3322" w:rsidRPr="00A001B4" w:rsidRDefault="006B3322">
            <w:pPr>
              <w:spacing w:after="0" w:line="240" w:lineRule="auto"/>
              <w:rPr>
                <w:b/>
                <w:bCs/>
              </w:rPr>
            </w:pPr>
            <w:proofErr w:type="spellStart"/>
            <w:r w:rsidRPr="00A001B4">
              <w:t>Modific</w:t>
            </w:r>
            <w:r w:rsidRPr="00A001B4">
              <w:rPr>
                <w:rFonts w:cs="Calibri"/>
              </w:rPr>
              <w:t>a</w:t>
            </w:r>
            <w:r w:rsidRPr="00A001B4">
              <w:t>ri</w:t>
            </w:r>
            <w:proofErr w:type="spellEnd"/>
            <w:r w:rsidRPr="00A001B4">
              <w:t xml:space="preserve"> de context legislativ / </w:t>
            </w:r>
            <w:proofErr w:type="spellStart"/>
            <w:r w:rsidRPr="00A001B4">
              <w:t>institu</w:t>
            </w:r>
            <w:r w:rsidRPr="00A001B4">
              <w:rPr>
                <w:rFonts w:cs="Calibri"/>
              </w:rPr>
              <w:t>t</w:t>
            </w:r>
            <w:r w:rsidRPr="00A001B4">
              <w:t>ional</w:t>
            </w:r>
            <w:proofErr w:type="spellEnd"/>
          </w:p>
        </w:tc>
        <w:tc>
          <w:tcPr>
            <w:tcW w:w="3071" w:type="dxa"/>
            <w:vAlign w:val="center"/>
            <w:hideMark/>
          </w:tcPr>
          <w:p w14:paraId="177E3138" w14:textId="77777777" w:rsidR="006B3322" w:rsidRPr="00A001B4" w:rsidRDefault="006B3322">
            <w:pPr>
              <w:spacing w:after="0" w:line="240" w:lineRule="auto"/>
              <w:rPr>
                <w:b/>
                <w:bCs/>
              </w:rPr>
            </w:pPr>
            <w:r w:rsidRPr="00A001B4">
              <w:t>Monitorizare context, actualizare controlat</w:t>
            </w:r>
            <w:r w:rsidRPr="00A001B4">
              <w:rPr>
                <w:rFonts w:cs="Calibri"/>
              </w:rPr>
              <w:t>a</w:t>
            </w:r>
            <w:r w:rsidRPr="00A001B4">
              <w:t xml:space="preserve"> a metodologiei</w:t>
            </w:r>
          </w:p>
        </w:tc>
        <w:tc>
          <w:tcPr>
            <w:tcW w:w="0" w:type="auto"/>
            <w:vAlign w:val="center"/>
            <w:hideMark/>
          </w:tcPr>
          <w:p w14:paraId="5F32DD8D" w14:textId="77777777" w:rsidR="006B3322" w:rsidRPr="00A001B4" w:rsidRDefault="006B3322">
            <w:pPr>
              <w:spacing w:after="0" w:line="240" w:lineRule="auto"/>
              <w:rPr>
                <w:b/>
                <w:bCs/>
              </w:rPr>
            </w:pPr>
            <w:r w:rsidRPr="00A001B4">
              <w:t>Cap. 6.9 – Actualizarea matricei de competen</w:t>
            </w:r>
            <w:r w:rsidRPr="00A001B4">
              <w:rPr>
                <w:rFonts w:cs="Calibri"/>
              </w:rPr>
              <w:t>t</w:t>
            </w:r>
            <w:r w:rsidRPr="00A001B4">
              <w:t>e</w:t>
            </w:r>
          </w:p>
        </w:tc>
        <w:tc>
          <w:tcPr>
            <w:tcW w:w="0" w:type="auto"/>
            <w:vAlign w:val="center"/>
            <w:hideMark/>
          </w:tcPr>
          <w:p w14:paraId="3D6A6182" w14:textId="77777777" w:rsidR="006B3322" w:rsidRPr="00A001B4" w:rsidRDefault="006B3322">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impact financiar distinct</w:t>
            </w:r>
          </w:p>
        </w:tc>
      </w:tr>
      <w:tr w:rsidR="006B3322" w:rsidRPr="00A001B4" w14:paraId="01B92981" w14:textId="77777777" w:rsidTr="007C0B21">
        <w:trPr>
          <w:tblCellSpacing w:w="15" w:type="dxa"/>
        </w:trPr>
        <w:tc>
          <w:tcPr>
            <w:tcW w:w="0" w:type="auto"/>
            <w:vAlign w:val="center"/>
            <w:hideMark/>
          </w:tcPr>
          <w:p w14:paraId="648C5C77" w14:textId="77777777" w:rsidR="006B3322" w:rsidRPr="00A001B4" w:rsidRDefault="006B3322">
            <w:pPr>
              <w:spacing w:after="0" w:line="240" w:lineRule="auto"/>
              <w:rPr>
                <w:b/>
                <w:bCs/>
              </w:rPr>
            </w:pPr>
            <w:r w:rsidRPr="00A001B4">
              <w:t>8</w:t>
            </w:r>
          </w:p>
        </w:tc>
        <w:tc>
          <w:tcPr>
            <w:tcW w:w="0" w:type="auto"/>
            <w:vAlign w:val="center"/>
            <w:hideMark/>
          </w:tcPr>
          <w:p w14:paraId="77C42F99" w14:textId="77777777" w:rsidR="006B3322" w:rsidRPr="00A001B4" w:rsidRDefault="006B3322">
            <w:pPr>
              <w:spacing w:after="0" w:line="240" w:lineRule="auto"/>
              <w:rPr>
                <w:b/>
                <w:bCs/>
              </w:rPr>
            </w:pPr>
            <w:r w:rsidRPr="00A001B4">
              <w:t>Riscuri legate de utilizarea platformei OSS</w:t>
            </w:r>
          </w:p>
        </w:tc>
        <w:tc>
          <w:tcPr>
            <w:tcW w:w="3071" w:type="dxa"/>
            <w:vAlign w:val="center"/>
            <w:hideMark/>
          </w:tcPr>
          <w:p w14:paraId="3C62EFC7" w14:textId="77777777" w:rsidR="006B3322" w:rsidRPr="00A001B4" w:rsidRDefault="006B3322">
            <w:pPr>
              <w:spacing w:after="0" w:line="240" w:lineRule="auto"/>
              <w:rPr>
                <w:b/>
                <w:bCs/>
              </w:rPr>
            </w:pPr>
            <w:r w:rsidRPr="00A001B4">
              <w:t>Testare, suport tehnic, utilizare ghidat</w:t>
            </w:r>
            <w:r w:rsidRPr="00A001B4">
              <w:rPr>
                <w:rFonts w:cs="Calibri"/>
              </w:rPr>
              <w:t>a</w:t>
            </w:r>
          </w:p>
        </w:tc>
        <w:tc>
          <w:tcPr>
            <w:tcW w:w="0" w:type="auto"/>
            <w:vAlign w:val="center"/>
            <w:hideMark/>
          </w:tcPr>
          <w:p w14:paraId="3A956E0D"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3.3.6 </w:t>
            </w:r>
            <w:r w:rsidRPr="00A001B4">
              <w:rPr>
                <w:rFonts w:cs="Agency FB"/>
              </w:rPr>
              <w:t>–</w:t>
            </w:r>
            <w:r w:rsidRPr="00A001B4">
              <w:t xml:space="preserve"> Monitorizare </w:t>
            </w:r>
            <w:r w:rsidRPr="00A001B4">
              <w:rPr>
                <w:rFonts w:cs="Calibri"/>
              </w:rPr>
              <w:t>s</w:t>
            </w:r>
            <w:r w:rsidRPr="00A001B4">
              <w:t>i OSS</w:t>
            </w:r>
          </w:p>
        </w:tc>
        <w:tc>
          <w:tcPr>
            <w:tcW w:w="0" w:type="auto"/>
            <w:vAlign w:val="center"/>
            <w:hideMark/>
          </w:tcPr>
          <w:p w14:paraId="11ABAA83" w14:textId="77777777" w:rsidR="006B3322" w:rsidRPr="00A001B4" w:rsidRDefault="006B3322">
            <w:pPr>
              <w:spacing w:after="0" w:line="240" w:lineRule="auto"/>
              <w:rPr>
                <w:b/>
                <w:bCs/>
              </w:rPr>
            </w:pPr>
            <w:r w:rsidRPr="00A001B4">
              <w:t>Cost inclus in activit</w:t>
            </w:r>
            <w:r w:rsidRPr="00A001B4">
              <w:rPr>
                <w:rFonts w:cs="Calibri"/>
              </w:rPr>
              <w:t>at</w:t>
            </w:r>
            <w:r w:rsidRPr="00A001B4">
              <w:t>ile de suport tehnic</w:t>
            </w:r>
          </w:p>
        </w:tc>
      </w:tr>
      <w:tr w:rsidR="006B3322" w:rsidRPr="00A001B4" w14:paraId="7BEDED26" w14:textId="77777777" w:rsidTr="007C0B21">
        <w:trPr>
          <w:tblCellSpacing w:w="15" w:type="dxa"/>
        </w:trPr>
        <w:tc>
          <w:tcPr>
            <w:tcW w:w="0" w:type="auto"/>
            <w:vAlign w:val="center"/>
            <w:hideMark/>
          </w:tcPr>
          <w:p w14:paraId="3779D909" w14:textId="77777777" w:rsidR="006B3322" w:rsidRPr="00A001B4" w:rsidRDefault="006B3322">
            <w:pPr>
              <w:spacing w:after="0" w:line="240" w:lineRule="auto"/>
              <w:rPr>
                <w:b/>
                <w:bCs/>
              </w:rPr>
            </w:pPr>
            <w:r w:rsidRPr="00A001B4">
              <w:t>9</w:t>
            </w:r>
          </w:p>
        </w:tc>
        <w:tc>
          <w:tcPr>
            <w:tcW w:w="0" w:type="auto"/>
            <w:vAlign w:val="center"/>
            <w:hideMark/>
          </w:tcPr>
          <w:p w14:paraId="5887F753" w14:textId="77777777" w:rsidR="006B3322" w:rsidRPr="00A001B4" w:rsidRDefault="006B3322">
            <w:pPr>
              <w:spacing w:after="0" w:line="240" w:lineRule="auto"/>
              <w:rPr>
                <w:b/>
                <w:bCs/>
              </w:rPr>
            </w:pPr>
            <w:r w:rsidRPr="00A001B4">
              <w:t xml:space="preserve">Lipsa de aliniere cu </w:t>
            </w:r>
            <w:proofErr w:type="spellStart"/>
            <w:r w:rsidRPr="00A001B4">
              <w:t>a</w:t>
            </w:r>
            <w:r w:rsidRPr="00A001B4">
              <w:rPr>
                <w:rFonts w:cs="Calibri"/>
              </w:rPr>
              <w:t>s</w:t>
            </w:r>
            <w:r w:rsidRPr="00A001B4">
              <w:t>tept</w:t>
            </w:r>
            <w:r w:rsidRPr="00A001B4">
              <w:rPr>
                <w:rFonts w:cs="Calibri"/>
              </w:rPr>
              <w:t>a</w:t>
            </w:r>
            <w:r w:rsidRPr="00A001B4">
              <w:t>rile</w:t>
            </w:r>
            <w:proofErr w:type="spellEnd"/>
            <w:r w:rsidRPr="00A001B4">
              <w:t xml:space="preserve"> </w:t>
            </w:r>
            <w:proofErr w:type="spellStart"/>
            <w:r w:rsidRPr="00A001B4">
              <w:t>Autorit</w:t>
            </w:r>
            <w:r w:rsidRPr="00A001B4">
              <w:rPr>
                <w:rFonts w:cs="Calibri"/>
              </w:rPr>
              <w:t>at</w:t>
            </w:r>
            <w:r w:rsidRPr="00A001B4">
              <w:t>ii</w:t>
            </w:r>
            <w:proofErr w:type="spellEnd"/>
            <w:r w:rsidRPr="00A001B4">
              <w:t xml:space="preserve"> Contractante</w:t>
            </w:r>
          </w:p>
        </w:tc>
        <w:tc>
          <w:tcPr>
            <w:tcW w:w="3071" w:type="dxa"/>
            <w:vAlign w:val="center"/>
            <w:hideMark/>
          </w:tcPr>
          <w:p w14:paraId="73281FD0" w14:textId="77777777" w:rsidR="006B3322" w:rsidRPr="00A001B4" w:rsidRDefault="006B3322">
            <w:pPr>
              <w:spacing w:after="0" w:line="240" w:lineRule="auto"/>
              <w:rPr>
                <w:b/>
                <w:bCs/>
              </w:rPr>
            </w:pPr>
            <w:r w:rsidRPr="00A001B4">
              <w:t>Comunicare constant</w:t>
            </w:r>
            <w:r w:rsidRPr="00A001B4">
              <w:rPr>
                <w:rFonts w:cs="Calibri"/>
              </w:rPr>
              <w:t>a</w:t>
            </w:r>
            <w:r w:rsidRPr="00A001B4">
              <w:t xml:space="preserve">, </w:t>
            </w:r>
            <w:proofErr w:type="spellStart"/>
            <w:r w:rsidRPr="00A001B4">
              <w:rPr>
                <w:rFonts w:cs="Agency FB"/>
              </w:rPr>
              <w:t>i</w:t>
            </w:r>
            <w:r w:rsidRPr="00A001B4">
              <w:t>nt</w:t>
            </w:r>
            <w:r w:rsidRPr="00A001B4">
              <w:rPr>
                <w:rFonts w:cs="Agency FB"/>
              </w:rPr>
              <w:t>a</w:t>
            </w:r>
            <w:r w:rsidRPr="00A001B4">
              <w:t>lniri</w:t>
            </w:r>
            <w:proofErr w:type="spellEnd"/>
            <w:r w:rsidRPr="00A001B4">
              <w:t xml:space="preserve"> de progres, </w:t>
            </w:r>
            <w:proofErr w:type="spellStart"/>
            <w:r w:rsidRPr="00A001B4">
              <w:t>valid</w:t>
            </w:r>
            <w:r w:rsidRPr="00A001B4">
              <w:rPr>
                <w:rFonts w:cs="Calibri"/>
              </w:rPr>
              <w:t>a</w:t>
            </w:r>
            <w:r w:rsidRPr="00A001B4">
              <w:t>ri</w:t>
            </w:r>
            <w:proofErr w:type="spellEnd"/>
            <w:r w:rsidRPr="00A001B4">
              <w:t xml:space="preserve"> intermediare</w:t>
            </w:r>
          </w:p>
        </w:tc>
        <w:tc>
          <w:tcPr>
            <w:tcW w:w="0" w:type="auto"/>
            <w:vAlign w:val="center"/>
            <w:hideMark/>
          </w:tcPr>
          <w:p w14:paraId="655967A5"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5.f </w:t>
            </w:r>
            <w:r w:rsidRPr="00A001B4">
              <w:rPr>
                <w:rFonts w:cs="Agency FB"/>
              </w:rPr>
              <w:t>–</w:t>
            </w:r>
            <w:r w:rsidRPr="00A001B4">
              <w:t xml:space="preserve"> </w:t>
            </w:r>
            <w:proofErr w:type="spellStart"/>
            <w:r w:rsidRPr="00A001B4">
              <w:t>Rela</w:t>
            </w:r>
            <w:r w:rsidRPr="00A001B4">
              <w:rPr>
                <w:rFonts w:cs="Calibri"/>
              </w:rPr>
              <w:t>t</w:t>
            </w:r>
            <w:r w:rsidRPr="00A001B4">
              <w:t>ia</w:t>
            </w:r>
            <w:proofErr w:type="spellEnd"/>
            <w:r w:rsidRPr="00A001B4">
              <w:t xml:space="preserve"> cu Autoritatea Contractant</w:t>
            </w:r>
            <w:r w:rsidRPr="00A001B4">
              <w:rPr>
                <w:rFonts w:cs="Calibri"/>
              </w:rPr>
              <w:t>a</w:t>
            </w:r>
          </w:p>
        </w:tc>
        <w:tc>
          <w:tcPr>
            <w:tcW w:w="0" w:type="auto"/>
            <w:vAlign w:val="center"/>
            <w:hideMark/>
          </w:tcPr>
          <w:p w14:paraId="31EA1329" w14:textId="77777777" w:rsidR="006B3322" w:rsidRPr="00A001B4" w:rsidRDefault="006B3322">
            <w:pPr>
              <w:spacing w:after="0" w:line="240" w:lineRule="auto"/>
              <w:rPr>
                <w:b/>
                <w:bCs/>
              </w:rPr>
            </w:pPr>
            <w:r w:rsidRPr="00A001B4">
              <w:t>Cost inclus in managementul Contractului</w:t>
            </w:r>
          </w:p>
        </w:tc>
      </w:tr>
      <w:tr w:rsidR="006B3322" w:rsidRPr="00A001B4" w14:paraId="4C9D185C" w14:textId="77777777" w:rsidTr="007C0B21">
        <w:trPr>
          <w:tblCellSpacing w:w="15" w:type="dxa"/>
        </w:trPr>
        <w:tc>
          <w:tcPr>
            <w:tcW w:w="0" w:type="auto"/>
            <w:vAlign w:val="center"/>
            <w:hideMark/>
          </w:tcPr>
          <w:p w14:paraId="71AFC22A" w14:textId="77777777" w:rsidR="006B3322" w:rsidRPr="00A001B4" w:rsidRDefault="006B3322">
            <w:pPr>
              <w:spacing w:after="0" w:line="240" w:lineRule="auto"/>
              <w:rPr>
                <w:b/>
                <w:bCs/>
              </w:rPr>
            </w:pPr>
            <w:r w:rsidRPr="00A001B4">
              <w:t>10</w:t>
            </w:r>
          </w:p>
        </w:tc>
        <w:tc>
          <w:tcPr>
            <w:tcW w:w="0" w:type="auto"/>
            <w:vAlign w:val="center"/>
            <w:hideMark/>
          </w:tcPr>
          <w:p w14:paraId="7EB8ACBB" w14:textId="77777777" w:rsidR="006B3322" w:rsidRPr="00A001B4" w:rsidRDefault="006B3322">
            <w:pPr>
              <w:spacing w:after="0" w:line="240" w:lineRule="auto"/>
              <w:rPr>
                <w:b/>
                <w:bCs/>
              </w:rPr>
            </w:pPr>
            <w:r w:rsidRPr="00A001B4">
              <w:t xml:space="preserve">Riscuri asociate </w:t>
            </w:r>
            <w:proofErr w:type="spellStart"/>
            <w:r w:rsidRPr="00A001B4">
              <w:t>subcontractan</w:t>
            </w:r>
            <w:r w:rsidRPr="00A001B4">
              <w:rPr>
                <w:rFonts w:cs="Calibri"/>
              </w:rPr>
              <w:t>t</w:t>
            </w:r>
            <w:r w:rsidRPr="00A001B4">
              <w:t>ilor</w:t>
            </w:r>
            <w:proofErr w:type="spellEnd"/>
            <w:r w:rsidRPr="00A001B4">
              <w:t xml:space="preserve"> (dac</w:t>
            </w:r>
            <w:r w:rsidRPr="00A001B4">
              <w:rPr>
                <w:rFonts w:cs="Calibri"/>
              </w:rPr>
              <w:t>a</w:t>
            </w:r>
            <w:r w:rsidRPr="00A001B4">
              <w:t xml:space="preserve"> este cazul)</w:t>
            </w:r>
          </w:p>
        </w:tc>
        <w:tc>
          <w:tcPr>
            <w:tcW w:w="3071" w:type="dxa"/>
            <w:vAlign w:val="center"/>
            <w:hideMark/>
          </w:tcPr>
          <w:p w14:paraId="0DC77C4B" w14:textId="77777777" w:rsidR="006B3322" w:rsidRPr="00A001B4" w:rsidRDefault="006B3322">
            <w:pPr>
              <w:spacing w:after="0" w:line="240" w:lineRule="auto"/>
              <w:rPr>
                <w:b/>
                <w:bCs/>
              </w:rPr>
            </w:pPr>
            <w:r w:rsidRPr="00A001B4">
              <w:t>Control contractual, validare livrabile, responsabilitate unic</w:t>
            </w:r>
            <w:r w:rsidRPr="00A001B4">
              <w:rPr>
                <w:rFonts w:cs="Calibri"/>
              </w:rPr>
              <w:t>a</w:t>
            </w:r>
          </w:p>
        </w:tc>
        <w:tc>
          <w:tcPr>
            <w:tcW w:w="0" w:type="auto"/>
            <w:vAlign w:val="center"/>
            <w:hideMark/>
          </w:tcPr>
          <w:p w14:paraId="38F8148D"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5.e </w:t>
            </w:r>
            <w:r w:rsidRPr="00A001B4">
              <w:rPr>
                <w:rFonts w:cs="Agency FB"/>
              </w:rPr>
              <w:t>–</w:t>
            </w:r>
            <w:r w:rsidRPr="00A001B4">
              <w:t xml:space="preserve"> Management </w:t>
            </w:r>
            <w:proofErr w:type="spellStart"/>
            <w:r w:rsidRPr="00A001B4">
              <w:t>subcontractan</w:t>
            </w:r>
            <w:r w:rsidRPr="00A001B4">
              <w:rPr>
                <w:rFonts w:cs="Calibri"/>
              </w:rPr>
              <w:t>t</w:t>
            </w:r>
            <w:r w:rsidRPr="00A001B4">
              <w:t>i</w:t>
            </w:r>
            <w:proofErr w:type="spellEnd"/>
          </w:p>
        </w:tc>
        <w:tc>
          <w:tcPr>
            <w:tcW w:w="0" w:type="auto"/>
            <w:vAlign w:val="center"/>
            <w:hideMark/>
          </w:tcPr>
          <w:p w14:paraId="20392DC1" w14:textId="77777777" w:rsidR="006B3322" w:rsidRPr="00A001B4" w:rsidRDefault="006B3322">
            <w:pPr>
              <w:spacing w:after="0" w:line="240" w:lineRule="auto"/>
              <w:rPr>
                <w:b/>
                <w:bCs/>
              </w:rPr>
            </w:pPr>
            <w:r w:rsidRPr="00A001B4">
              <w:t>Cost inclus in activit</w:t>
            </w:r>
            <w:r w:rsidRPr="00A001B4">
              <w:rPr>
                <w:rFonts w:cs="Calibri"/>
              </w:rPr>
              <w:t>at</w:t>
            </w:r>
            <w:r w:rsidRPr="00A001B4">
              <w:t>ile subcontractate</w:t>
            </w:r>
          </w:p>
        </w:tc>
      </w:tr>
      <w:tr w:rsidR="006B3322" w:rsidRPr="00A001B4" w14:paraId="05F3407C" w14:textId="77777777" w:rsidTr="007C0B21">
        <w:trPr>
          <w:tblCellSpacing w:w="15" w:type="dxa"/>
        </w:trPr>
        <w:tc>
          <w:tcPr>
            <w:tcW w:w="0" w:type="auto"/>
            <w:vAlign w:val="center"/>
            <w:hideMark/>
          </w:tcPr>
          <w:p w14:paraId="41BC53B2" w14:textId="77777777" w:rsidR="006B3322" w:rsidRPr="00A001B4" w:rsidRDefault="006B3322">
            <w:pPr>
              <w:spacing w:after="0" w:line="240" w:lineRule="auto"/>
              <w:rPr>
                <w:b/>
                <w:bCs/>
              </w:rPr>
            </w:pPr>
            <w:r w:rsidRPr="00A001B4">
              <w:t>11</w:t>
            </w:r>
          </w:p>
        </w:tc>
        <w:tc>
          <w:tcPr>
            <w:tcW w:w="0" w:type="auto"/>
            <w:vAlign w:val="center"/>
            <w:hideMark/>
          </w:tcPr>
          <w:p w14:paraId="70E39812" w14:textId="77777777" w:rsidR="006B3322" w:rsidRPr="00A001B4" w:rsidRDefault="006B3322">
            <w:pPr>
              <w:spacing w:after="0" w:line="240" w:lineRule="auto"/>
              <w:rPr>
                <w:b/>
                <w:bCs/>
              </w:rPr>
            </w:pPr>
            <w:r w:rsidRPr="00A001B4">
              <w:t>Risc de neconformitate procedural</w:t>
            </w:r>
            <w:r w:rsidRPr="00A001B4">
              <w:rPr>
                <w:rFonts w:cs="Calibri"/>
              </w:rPr>
              <w:t>a</w:t>
            </w:r>
          </w:p>
        </w:tc>
        <w:tc>
          <w:tcPr>
            <w:tcW w:w="3071" w:type="dxa"/>
            <w:vAlign w:val="center"/>
            <w:hideMark/>
          </w:tcPr>
          <w:p w14:paraId="664DE485" w14:textId="77777777" w:rsidR="006B3322" w:rsidRPr="00A001B4" w:rsidRDefault="006B3322">
            <w:pPr>
              <w:spacing w:after="0" w:line="240" w:lineRule="auto"/>
              <w:rPr>
                <w:b/>
                <w:bCs/>
              </w:rPr>
            </w:pPr>
            <w:r w:rsidRPr="00A001B4">
              <w:t xml:space="preserve">Respectarea procedurilor interne </w:t>
            </w:r>
            <w:r w:rsidRPr="00A001B4">
              <w:rPr>
                <w:rFonts w:cs="Calibri"/>
              </w:rPr>
              <w:t>s</w:t>
            </w:r>
            <w:r w:rsidRPr="00A001B4">
              <w:t xml:space="preserve">i </w:t>
            </w:r>
            <w:proofErr w:type="spellStart"/>
            <w:r w:rsidRPr="00A001B4">
              <w:t>cerin</w:t>
            </w:r>
            <w:r w:rsidRPr="00A001B4">
              <w:rPr>
                <w:rFonts w:cs="Calibri"/>
              </w:rPr>
              <w:t>t</w:t>
            </w:r>
            <w:r w:rsidRPr="00A001B4">
              <w:t>elor</w:t>
            </w:r>
            <w:proofErr w:type="spellEnd"/>
            <w:r w:rsidRPr="00A001B4">
              <w:t xml:space="preserve"> Caietului</w:t>
            </w:r>
          </w:p>
        </w:tc>
        <w:tc>
          <w:tcPr>
            <w:tcW w:w="0" w:type="auto"/>
            <w:vAlign w:val="center"/>
            <w:hideMark/>
          </w:tcPr>
          <w:p w14:paraId="5544B76E"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5 </w:t>
            </w:r>
            <w:r w:rsidRPr="00A001B4">
              <w:rPr>
                <w:rFonts w:cs="Agency FB"/>
              </w:rPr>
              <w:t>–</w:t>
            </w:r>
            <w:r w:rsidRPr="00A001B4">
              <w:t xml:space="preserve"> Asigurarea </w:t>
            </w:r>
            <w:proofErr w:type="spellStart"/>
            <w:r w:rsidRPr="00A001B4">
              <w:t>calit</w:t>
            </w:r>
            <w:r w:rsidRPr="00A001B4">
              <w:rPr>
                <w:rFonts w:cs="Calibri"/>
              </w:rPr>
              <w:t>at</w:t>
            </w:r>
            <w:r w:rsidRPr="00A001B4">
              <w:t>ii</w:t>
            </w:r>
            <w:proofErr w:type="spellEnd"/>
          </w:p>
        </w:tc>
        <w:tc>
          <w:tcPr>
            <w:tcW w:w="0" w:type="auto"/>
            <w:vAlign w:val="center"/>
            <w:hideMark/>
          </w:tcPr>
          <w:p w14:paraId="483DCD21" w14:textId="77777777" w:rsidR="006B3322" w:rsidRPr="00A001B4" w:rsidRDefault="006B3322">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impact financiar distinct</w:t>
            </w:r>
          </w:p>
        </w:tc>
      </w:tr>
      <w:tr w:rsidR="006B3322" w:rsidRPr="00A001B4" w14:paraId="37F457DD" w14:textId="77777777" w:rsidTr="007C0B21">
        <w:trPr>
          <w:tblCellSpacing w:w="15" w:type="dxa"/>
        </w:trPr>
        <w:tc>
          <w:tcPr>
            <w:tcW w:w="0" w:type="auto"/>
            <w:vAlign w:val="center"/>
            <w:hideMark/>
          </w:tcPr>
          <w:p w14:paraId="5FFD9230" w14:textId="77777777" w:rsidR="006B3322" w:rsidRPr="00A001B4" w:rsidRDefault="006B3322">
            <w:pPr>
              <w:spacing w:after="0" w:line="240" w:lineRule="auto"/>
              <w:rPr>
                <w:b/>
                <w:bCs/>
              </w:rPr>
            </w:pPr>
            <w:r w:rsidRPr="00A001B4">
              <w:t>12</w:t>
            </w:r>
          </w:p>
        </w:tc>
        <w:tc>
          <w:tcPr>
            <w:tcW w:w="0" w:type="auto"/>
            <w:vAlign w:val="center"/>
            <w:hideMark/>
          </w:tcPr>
          <w:p w14:paraId="1DDE1DAC" w14:textId="77777777" w:rsidR="006B3322" w:rsidRPr="00A001B4" w:rsidRDefault="006B3322">
            <w:pPr>
              <w:spacing w:after="0" w:line="240" w:lineRule="auto"/>
              <w:rPr>
                <w:b/>
                <w:bCs/>
              </w:rPr>
            </w:pPr>
            <w:r w:rsidRPr="00A001B4">
              <w:t>Suprasolicitarea resurselor cheie</w:t>
            </w:r>
          </w:p>
        </w:tc>
        <w:tc>
          <w:tcPr>
            <w:tcW w:w="3071" w:type="dxa"/>
            <w:vAlign w:val="center"/>
            <w:hideMark/>
          </w:tcPr>
          <w:p w14:paraId="6D2507FA" w14:textId="77777777" w:rsidR="006B3322" w:rsidRPr="00A001B4" w:rsidRDefault="006B3322">
            <w:pPr>
              <w:spacing w:after="0" w:line="240" w:lineRule="auto"/>
              <w:rPr>
                <w:b/>
                <w:bCs/>
              </w:rPr>
            </w:pPr>
            <w:r w:rsidRPr="00A001B4">
              <w:t>Alocare realist</w:t>
            </w:r>
            <w:r w:rsidRPr="00A001B4">
              <w:rPr>
                <w:rFonts w:cs="Calibri"/>
              </w:rPr>
              <w:t>a</w:t>
            </w:r>
            <w:r w:rsidRPr="00A001B4">
              <w:t xml:space="preserve"> a resurselor, redundan</w:t>
            </w:r>
            <w:r w:rsidRPr="00A001B4">
              <w:rPr>
                <w:rFonts w:cs="Calibri"/>
              </w:rPr>
              <w:t>ta</w:t>
            </w:r>
          </w:p>
        </w:tc>
        <w:tc>
          <w:tcPr>
            <w:tcW w:w="0" w:type="auto"/>
            <w:vAlign w:val="center"/>
            <w:hideMark/>
          </w:tcPr>
          <w:p w14:paraId="40B00060"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4 </w:t>
            </w:r>
            <w:r w:rsidRPr="00A001B4">
              <w:rPr>
                <w:rFonts w:cs="Agency FB"/>
              </w:rPr>
              <w:t>–</w:t>
            </w:r>
            <w:r w:rsidRPr="00A001B4">
              <w:t xml:space="preserve"> Planul de lucru; Management echip</w:t>
            </w:r>
            <w:r w:rsidRPr="00A001B4">
              <w:rPr>
                <w:rFonts w:cs="Calibri"/>
              </w:rPr>
              <w:t>a</w:t>
            </w:r>
          </w:p>
        </w:tc>
        <w:tc>
          <w:tcPr>
            <w:tcW w:w="0" w:type="auto"/>
            <w:vAlign w:val="center"/>
            <w:hideMark/>
          </w:tcPr>
          <w:p w14:paraId="3B0B34C6" w14:textId="77777777" w:rsidR="006B3322" w:rsidRPr="00A001B4" w:rsidRDefault="006B3322">
            <w:pPr>
              <w:spacing w:after="0" w:line="240" w:lineRule="auto"/>
              <w:rPr>
                <w:b/>
                <w:bCs/>
              </w:rPr>
            </w:pPr>
            <w:r w:rsidRPr="00A001B4">
              <w:t>Cost inclus in managementul resurselor</w:t>
            </w:r>
          </w:p>
        </w:tc>
      </w:tr>
      <w:tr w:rsidR="006B3322" w:rsidRPr="00A001B4" w14:paraId="3F9B0792" w14:textId="77777777" w:rsidTr="007C0B21">
        <w:trPr>
          <w:tblCellSpacing w:w="15" w:type="dxa"/>
        </w:trPr>
        <w:tc>
          <w:tcPr>
            <w:tcW w:w="0" w:type="auto"/>
            <w:vAlign w:val="center"/>
            <w:hideMark/>
          </w:tcPr>
          <w:p w14:paraId="33DB7B26" w14:textId="77777777" w:rsidR="006B3322" w:rsidRPr="00A001B4" w:rsidRDefault="006B3322">
            <w:pPr>
              <w:spacing w:after="0" w:line="240" w:lineRule="auto"/>
              <w:rPr>
                <w:b/>
                <w:bCs/>
              </w:rPr>
            </w:pPr>
            <w:r w:rsidRPr="00A001B4">
              <w:t>13</w:t>
            </w:r>
          </w:p>
        </w:tc>
        <w:tc>
          <w:tcPr>
            <w:tcW w:w="0" w:type="auto"/>
            <w:vAlign w:val="center"/>
            <w:hideMark/>
          </w:tcPr>
          <w:p w14:paraId="06102DAF" w14:textId="77777777" w:rsidR="006B3322" w:rsidRPr="00A001B4" w:rsidRDefault="006B3322">
            <w:pPr>
              <w:spacing w:after="0" w:line="240" w:lineRule="auto"/>
              <w:rPr>
                <w:b/>
                <w:bCs/>
              </w:rPr>
            </w:pPr>
            <w:r w:rsidRPr="00A001B4">
              <w:t>Risc de raportare incomplet</w:t>
            </w:r>
            <w:r w:rsidRPr="00A001B4">
              <w:rPr>
                <w:rFonts w:cs="Calibri"/>
              </w:rPr>
              <w:t>a</w:t>
            </w:r>
          </w:p>
        </w:tc>
        <w:tc>
          <w:tcPr>
            <w:tcW w:w="3071" w:type="dxa"/>
            <w:vAlign w:val="center"/>
            <w:hideMark/>
          </w:tcPr>
          <w:p w14:paraId="35B553FD" w14:textId="77777777" w:rsidR="006B3322" w:rsidRPr="00A001B4" w:rsidRDefault="006B3322">
            <w:pPr>
              <w:spacing w:after="0" w:line="240" w:lineRule="auto"/>
              <w:rPr>
                <w:b/>
                <w:bCs/>
              </w:rPr>
            </w:pPr>
            <w:r w:rsidRPr="00A001B4">
              <w:t>Structur</w:t>
            </w:r>
            <w:r w:rsidRPr="00A001B4">
              <w:rPr>
                <w:rFonts w:cs="Calibri"/>
              </w:rPr>
              <w:t>a</w:t>
            </w:r>
            <w:r w:rsidRPr="00A001B4">
              <w:t xml:space="preserve"> standard de raportare, verificare intern</w:t>
            </w:r>
            <w:r w:rsidRPr="00A001B4">
              <w:rPr>
                <w:rFonts w:cs="Calibri"/>
              </w:rPr>
              <w:t>a</w:t>
            </w:r>
          </w:p>
        </w:tc>
        <w:tc>
          <w:tcPr>
            <w:tcW w:w="0" w:type="auto"/>
            <w:vAlign w:val="center"/>
            <w:hideMark/>
          </w:tcPr>
          <w:p w14:paraId="0863DA58"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5.g </w:t>
            </w:r>
            <w:r w:rsidRPr="00A001B4">
              <w:rPr>
                <w:rFonts w:cs="Agency FB"/>
              </w:rPr>
              <w:t>–</w:t>
            </w:r>
            <w:r w:rsidRPr="00A001B4">
              <w:t xml:space="preserve"> Raportare</w:t>
            </w:r>
          </w:p>
        </w:tc>
        <w:tc>
          <w:tcPr>
            <w:tcW w:w="0" w:type="auto"/>
            <w:vAlign w:val="center"/>
            <w:hideMark/>
          </w:tcPr>
          <w:p w14:paraId="79BC15BE" w14:textId="77777777" w:rsidR="006B3322" w:rsidRPr="00A001B4" w:rsidRDefault="006B3322">
            <w:pPr>
              <w:spacing w:after="0" w:line="240" w:lineRule="auto"/>
              <w:rPr>
                <w:b/>
                <w:bCs/>
              </w:rPr>
            </w:pPr>
            <w:r w:rsidRPr="00A001B4">
              <w:t>Cost inclus in activit</w:t>
            </w:r>
            <w:r w:rsidRPr="00A001B4">
              <w:rPr>
                <w:rFonts w:cs="Calibri"/>
              </w:rPr>
              <w:t>at</w:t>
            </w:r>
            <w:r w:rsidRPr="00A001B4">
              <w:t>ile de raportare</w:t>
            </w:r>
          </w:p>
        </w:tc>
      </w:tr>
      <w:tr w:rsidR="006B3322" w:rsidRPr="00A001B4" w14:paraId="083AD174" w14:textId="77777777" w:rsidTr="007C0B21">
        <w:trPr>
          <w:tblCellSpacing w:w="15" w:type="dxa"/>
        </w:trPr>
        <w:tc>
          <w:tcPr>
            <w:tcW w:w="0" w:type="auto"/>
            <w:vAlign w:val="center"/>
            <w:hideMark/>
          </w:tcPr>
          <w:p w14:paraId="397E34F2" w14:textId="77777777" w:rsidR="006B3322" w:rsidRPr="00A001B4" w:rsidRDefault="006B3322">
            <w:pPr>
              <w:spacing w:after="0" w:line="240" w:lineRule="auto"/>
              <w:rPr>
                <w:b/>
                <w:bCs/>
              </w:rPr>
            </w:pPr>
            <w:r w:rsidRPr="00A001B4">
              <w:t>14</w:t>
            </w:r>
          </w:p>
        </w:tc>
        <w:tc>
          <w:tcPr>
            <w:tcW w:w="0" w:type="auto"/>
            <w:vAlign w:val="center"/>
            <w:hideMark/>
          </w:tcPr>
          <w:p w14:paraId="39C1F7A3" w14:textId="77777777" w:rsidR="006B3322" w:rsidRPr="00A001B4" w:rsidRDefault="006B3322">
            <w:pPr>
              <w:spacing w:after="0" w:line="240" w:lineRule="auto"/>
              <w:rPr>
                <w:b/>
                <w:bCs/>
              </w:rPr>
            </w:pPr>
            <w:r w:rsidRPr="00A001B4">
              <w:t>Risc de audit / control ex-post</w:t>
            </w:r>
          </w:p>
        </w:tc>
        <w:tc>
          <w:tcPr>
            <w:tcW w:w="3071" w:type="dxa"/>
            <w:vAlign w:val="center"/>
            <w:hideMark/>
          </w:tcPr>
          <w:p w14:paraId="61460C3E" w14:textId="77777777" w:rsidR="006B3322" w:rsidRPr="00A001B4" w:rsidRDefault="006B3322">
            <w:pPr>
              <w:spacing w:after="0" w:line="240" w:lineRule="auto"/>
              <w:rPr>
                <w:b/>
                <w:bCs/>
              </w:rPr>
            </w:pPr>
            <w:r w:rsidRPr="00A001B4">
              <w:t>Trasabilitate complet</w:t>
            </w:r>
            <w:r w:rsidRPr="00A001B4">
              <w:rPr>
                <w:rFonts w:cs="Calibri"/>
              </w:rPr>
              <w:t>a</w:t>
            </w:r>
            <w:r w:rsidRPr="00A001B4">
              <w:t>, arhivare documente</w:t>
            </w:r>
          </w:p>
        </w:tc>
        <w:tc>
          <w:tcPr>
            <w:tcW w:w="0" w:type="auto"/>
            <w:vAlign w:val="center"/>
            <w:hideMark/>
          </w:tcPr>
          <w:p w14:paraId="5750932B" w14:textId="77777777" w:rsidR="006B3322" w:rsidRPr="00A001B4" w:rsidRDefault="006B3322">
            <w:pPr>
              <w:spacing w:after="0" w:line="240" w:lineRule="auto"/>
              <w:rPr>
                <w:b/>
                <w:bCs/>
              </w:rPr>
            </w:pPr>
            <w:proofErr w:type="spellStart"/>
            <w:r w:rsidRPr="00A001B4">
              <w:t>Sec</w:t>
            </w:r>
            <w:r w:rsidRPr="00A001B4">
              <w:rPr>
                <w:rFonts w:cs="Calibri"/>
              </w:rPr>
              <w:t>t</w:t>
            </w:r>
            <w:r w:rsidRPr="00A001B4">
              <w:t>iunea</w:t>
            </w:r>
            <w:proofErr w:type="spellEnd"/>
            <w:r w:rsidRPr="00A001B4">
              <w:t xml:space="preserve"> B </w:t>
            </w:r>
            <w:r w:rsidRPr="00A001B4">
              <w:rPr>
                <w:rFonts w:cs="Agency FB"/>
              </w:rPr>
              <w:t>–</w:t>
            </w:r>
            <w:r w:rsidRPr="00A001B4">
              <w:t xml:space="preserve"> Managementul Contractului</w:t>
            </w:r>
          </w:p>
        </w:tc>
        <w:tc>
          <w:tcPr>
            <w:tcW w:w="0" w:type="auto"/>
            <w:vAlign w:val="center"/>
            <w:hideMark/>
          </w:tcPr>
          <w:p w14:paraId="492AC0FF" w14:textId="77777777" w:rsidR="006B3322" w:rsidRPr="00A001B4" w:rsidRDefault="006B3322">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impact financiar distinct</w:t>
            </w:r>
          </w:p>
        </w:tc>
      </w:tr>
    </w:tbl>
    <w:p w14:paraId="039F4012" w14:textId="77777777" w:rsidR="00B42622" w:rsidRPr="00A001B4" w:rsidRDefault="00B42622" w:rsidP="00B42622">
      <w:pPr>
        <w:tabs>
          <w:tab w:val="left" w:pos="0"/>
        </w:tabs>
        <w:rPr>
          <w:rFonts w:cs="Times New Roman"/>
          <w:bCs/>
          <w:iCs/>
        </w:rPr>
      </w:pPr>
    </w:p>
    <w:p w14:paraId="0F69B288" w14:textId="77777777" w:rsidR="00B42622" w:rsidRPr="00A001B4"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A001B4">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A001B4"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A001B4" w:rsidRDefault="008A283A" w:rsidP="008A283A">
      <w:pPr>
        <w:tabs>
          <w:tab w:val="left" w:pos="851"/>
        </w:tabs>
        <w:adjustRightInd w:val="0"/>
        <w:contextualSpacing/>
        <w:rPr>
          <w:rFonts w:cs="Times New Roman"/>
          <w:bCs/>
        </w:rPr>
      </w:pPr>
      <w:r w:rsidRPr="00A001B4">
        <w:rPr>
          <w:rFonts w:cs="Times New Roman"/>
          <w:bCs/>
        </w:rPr>
        <w:t xml:space="preserve">Ofertantul aplica o strategie structurata si preventiva pentru evitarea, identificarea si gestionarea </w:t>
      </w:r>
      <w:proofErr w:type="spellStart"/>
      <w:r w:rsidRPr="00A001B4">
        <w:rPr>
          <w:rFonts w:cs="Times New Roman"/>
          <w:bCs/>
        </w:rPr>
        <w:t>situatiilor</w:t>
      </w:r>
      <w:proofErr w:type="spellEnd"/>
      <w:r w:rsidRPr="00A001B4">
        <w:rPr>
          <w:rFonts w:cs="Times New Roman"/>
          <w:bCs/>
        </w:rPr>
        <w:t xml:space="preserve"> de conflict de interese, in conformitate cu clauzele contractuale incluse in </w:t>
      </w:r>
      <w:proofErr w:type="spellStart"/>
      <w:r w:rsidRPr="00A001B4">
        <w:rPr>
          <w:rFonts w:cs="Times New Roman"/>
          <w:bCs/>
        </w:rPr>
        <w:t>Documentatia</w:t>
      </w:r>
      <w:proofErr w:type="spellEnd"/>
      <w:r w:rsidRPr="00A001B4">
        <w:rPr>
          <w:rFonts w:cs="Times New Roman"/>
          <w:bCs/>
        </w:rPr>
        <w:t xml:space="preserve"> de atribuire, cu </w:t>
      </w:r>
      <w:proofErr w:type="spellStart"/>
      <w:r w:rsidRPr="00A001B4">
        <w:rPr>
          <w:rFonts w:cs="Times New Roman"/>
          <w:bCs/>
        </w:rPr>
        <w:t>legislatia</w:t>
      </w:r>
      <w:proofErr w:type="spellEnd"/>
      <w:r w:rsidRPr="00A001B4">
        <w:rPr>
          <w:rFonts w:cs="Times New Roman"/>
          <w:bCs/>
        </w:rPr>
        <w:t xml:space="preserve"> aplicabila si cu principiile de integritate si transparenta.</w:t>
      </w:r>
    </w:p>
    <w:p w14:paraId="41C2CC44" w14:textId="77777777" w:rsidR="008A283A" w:rsidRPr="00A001B4" w:rsidRDefault="008A283A" w:rsidP="008A283A">
      <w:pPr>
        <w:tabs>
          <w:tab w:val="left" w:pos="851"/>
        </w:tabs>
        <w:adjustRightInd w:val="0"/>
        <w:contextualSpacing/>
        <w:rPr>
          <w:rFonts w:cs="Times New Roman"/>
          <w:bCs/>
        </w:rPr>
      </w:pPr>
      <w:r w:rsidRPr="00A001B4">
        <w:rPr>
          <w:rFonts w:cs="Times New Roman"/>
          <w:bCs/>
        </w:rPr>
        <w:t xml:space="preserve">Strategia are la baza </w:t>
      </w:r>
      <w:proofErr w:type="spellStart"/>
      <w:r w:rsidRPr="00A001B4">
        <w:rPr>
          <w:rFonts w:cs="Times New Roman"/>
          <w:bCs/>
        </w:rPr>
        <w:t>urmatoarele</w:t>
      </w:r>
      <w:proofErr w:type="spellEnd"/>
      <w:r w:rsidRPr="00A001B4">
        <w:rPr>
          <w:rFonts w:cs="Times New Roman"/>
          <w:bCs/>
        </w:rPr>
        <w:t xml:space="preserve"> elemente:</w:t>
      </w:r>
    </w:p>
    <w:p w14:paraId="69232F28" w14:textId="77777777" w:rsidR="008A283A" w:rsidRPr="00A001B4" w:rsidRDefault="008A283A" w:rsidP="008A283A">
      <w:pPr>
        <w:tabs>
          <w:tab w:val="left" w:pos="851"/>
        </w:tabs>
        <w:adjustRightInd w:val="0"/>
        <w:contextualSpacing/>
        <w:rPr>
          <w:rFonts w:cs="Times New Roman"/>
          <w:bCs/>
        </w:rPr>
      </w:pPr>
      <w:r w:rsidRPr="00A001B4">
        <w:rPr>
          <w:rFonts w:cs="Times New Roman"/>
          <w:bCs/>
        </w:rPr>
        <w:t></w:t>
      </w:r>
      <w:r w:rsidRPr="00A001B4">
        <w:rPr>
          <w:rFonts w:cs="Times New Roman"/>
          <w:bCs/>
        </w:rPr>
        <w:tab/>
        <w:t xml:space="preserve">asumarea </w:t>
      </w:r>
      <w:proofErr w:type="spellStart"/>
      <w:r w:rsidRPr="00A001B4">
        <w:rPr>
          <w:rFonts w:cs="Times New Roman"/>
          <w:bCs/>
        </w:rPr>
        <w:t>institutionala</w:t>
      </w:r>
      <w:proofErr w:type="spellEnd"/>
      <w:r w:rsidRPr="00A001B4">
        <w:rPr>
          <w:rFonts w:cs="Times New Roman"/>
          <w:bCs/>
        </w:rPr>
        <w:t xml:space="preserve"> a </w:t>
      </w:r>
      <w:proofErr w:type="spellStart"/>
      <w:r w:rsidRPr="00A001B4">
        <w:rPr>
          <w:rFonts w:cs="Times New Roman"/>
          <w:bCs/>
        </w:rPr>
        <w:t>obligatiilor</w:t>
      </w:r>
      <w:proofErr w:type="spellEnd"/>
      <w:r w:rsidRPr="00A001B4">
        <w:rPr>
          <w:rFonts w:cs="Times New Roman"/>
          <w:bCs/>
        </w:rPr>
        <w:t xml:space="preserve"> privind evitarea conflictului de interese;</w:t>
      </w:r>
    </w:p>
    <w:p w14:paraId="05D5054D" w14:textId="77777777" w:rsidR="008A283A" w:rsidRPr="00A001B4" w:rsidRDefault="008A283A" w:rsidP="008A283A">
      <w:pPr>
        <w:tabs>
          <w:tab w:val="left" w:pos="851"/>
        </w:tabs>
        <w:adjustRightInd w:val="0"/>
        <w:contextualSpacing/>
        <w:rPr>
          <w:rFonts w:cs="Times New Roman"/>
          <w:bCs/>
        </w:rPr>
      </w:pPr>
      <w:r w:rsidRPr="00A001B4">
        <w:rPr>
          <w:rFonts w:cs="Times New Roman"/>
          <w:bCs/>
        </w:rPr>
        <w:t></w:t>
      </w:r>
      <w:r w:rsidRPr="00A001B4">
        <w:rPr>
          <w:rFonts w:cs="Times New Roman"/>
          <w:bCs/>
        </w:rPr>
        <w:tab/>
        <w:t xml:space="preserve">separarea clara a rolurilor si </w:t>
      </w:r>
      <w:proofErr w:type="spellStart"/>
      <w:r w:rsidRPr="00A001B4">
        <w:rPr>
          <w:rFonts w:cs="Times New Roman"/>
          <w:bCs/>
        </w:rPr>
        <w:t>responsabilitatilor</w:t>
      </w:r>
      <w:proofErr w:type="spellEnd"/>
      <w:r w:rsidRPr="00A001B4">
        <w:rPr>
          <w:rFonts w:cs="Times New Roman"/>
          <w:bCs/>
        </w:rPr>
        <w:t xml:space="preserve"> in cadrul echipei de implementare;</w:t>
      </w:r>
    </w:p>
    <w:p w14:paraId="58390070" w14:textId="77777777" w:rsidR="008A283A" w:rsidRPr="00A001B4" w:rsidRDefault="008A283A" w:rsidP="008A283A">
      <w:pPr>
        <w:tabs>
          <w:tab w:val="left" w:pos="851"/>
        </w:tabs>
        <w:adjustRightInd w:val="0"/>
        <w:contextualSpacing/>
        <w:rPr>
          <w:rFonts w:cs="Times New Roman"/>
          <w:bCs/>
        </w:rPr>
      </w:pPr>
      <w:r w:rsidRPr="00A001B4">
        <w:rPr>
          <w:rFonts w:cs="Times New Roman"/>
          <w:bCs/>
        </w:rPr>
        <w:t></w:t>
      </w:r>
      <w:r w:rsidRPr="00A001B4">
        <w:rPr>
          <w:rFonts w:cs="Times New Roman"/>
          <w:bCs/>
        </w:rPr>
        <w:tab/>
        <w:t xml:space="preserve">declararea si actualizarea </w:t>
      </w:r>
      <w:proofErr w:type="spellStart"/>
      <w:r w:rsidRPr="00A001B4">
        <w:rPr>
          <w:rFonts w:cs="Times New Roman"/>
          <w:bCs/>
        </w:rPr>
        <w:t>situatiilor</w:t>
      </w:r>
      <w:proofErr w:type="spellEnd"/>
      <w:r w:rsidRPr="00A001B4">
        <w:rPr>
          <w:rFonts w:cs="Times New Roman"/>
          <w:bCs/>
        </w:rPr>
        <w:t xml:space="preserve"> </w:t>
      </w:r>
      <w:proofErr w:type="spellStart"/>
      <w:r w:rsidRPr="00A001B4">
        <w:rPr>
          <w:rFonts w:cs="Times New Roman"/>
          <w:bCs/>
        </w:rPr>
        <w:t>potentiale</w:t>
      </w:r>
      <w:proofErr w:type="spellEnd"/>
      <w:r w:rsidRPr="00A001B4">
        <w:rPr>
          <w:rFonts w:cs="Times New Roman"/>
          <w:bCs/>
        </w:rPr>
        <w:t xml:space="preserve"> de conflict de interese de catre membrii echipei;</w:t>
      </w:r>
    </w:p>
    <w:p w14:paraId="1DD29BA3" w14:textId="77777777" w:rsidR="008A283A" w:rsidRPr="00A001B4" w:rsidRDefault="008A283A" w:rsidP="008A283A">
      <w:pPr>
        <w:tabs>
          <w:tab w:val="left" w:pos="851"/>
        </w:tabs>
        <w:adjustRightInd w:val="0"/>
        <w:contextualSpacing/>
        <w:rPr>
          <w:rFonts w:cs="Times New Roman"/>
          <w:bCs/>
        </w:rPr>
      </w:pPr>
      <w:r w:rsidRPr="00A001B4">
        <w:rPr>
          <w:rFonts w:cs="Times New Roman"/>
          <w:bCs/>
        </w:rPr>
        <w:t></w:t>
      </w:r>
      <w:r w:rsidRPr="00A001B4">
        <w:rPr>
          <w:rFonts w:cs="Times New Roman"/>
          <w:bCs/>
        </w:rPr>
        <w:tab/>
        <w:t xml:space="preserve">aplicarea de masuri corective imediate in cazul </w:t>
      </w:r>
      <w:proofErr w:type="spellStart"/>
      <w:r w:rsidRPr="00A001B4">
        <w:rPr>
          <w:rFonts w:cs="Times New Roman"/>
          <w:bCs/>
        </w:rPr>
        <w:t>identificarii</w:t>
      </w:r>
      <w:proofErr w:type="spellEnd"/>
      <w:r w:rsidRPr="00A001B4">
        <w:rPr>
          <w:rFonts w:cs="Times New Roman"/>
          <w:bCs/>
        </w:rPr>
        <w:t xml:space="preserve"> unor </w:t>
      </w:r>
      <w:proofErr w:type="spellStart"/>
      <w:r w:rsidRPr="00A001B4">
        <w:rPr>
          <w:rFonts w:cs="Times New Roman"/>
          <w:bCs/>
        </w:rPr>
        <w:t>situatii</w:t>
      </w:r>
      <w:proofErr w:type="spellEnd"/>
      <w:r w:rsidRPr="00A001B4">
        <w:rPr>
          <w:rFonts w:cs="Times New Roman"/>
          <w:bCs/>
        </w:rPr>
        <w:t xml:space="preserve"> de incompatibilitate.</w:t>
      </w:r>
    </w:p>
    <w:p w14:paraId="5904EB8A" w14:textId="33A9729D" w:rsidR="00B42622" w:rsidRPr="00A001B4" w:rsidRDefault="008A283A" w:rsidP="008A283A">
      <w:pPr>
        <w:tabs>
          <w:tab w:val="left" w:pos="851"/>
        </w:tabs>
        <w:adjustRightInd w:val="0"/>
        <w:contextualSpacing/>
        <w:rPr>
          <w:rFonts w:cs="Times New Roman"/>
          <w:bCs/>
        </w:rPr>
      </w:pPr>
      <w:r w:rsidRPr="00A001B4">
        <w:rPr>
          <w:rFonts w:cs="Times New Roman"/>
          <w:bCs/>
        </w:rPr>
        <w:t xml:space="preserve">Ofertantul se asigura ca persoanele implicate in implementarea Contractului nu se afla in </w:t>
      </w:r>
      <w:proofErr w:type="spellStart"/>
      <w:r w:rsidRPr="00A001B4">
        <w:rPr>
          <w:rFonts w:cs="Times New Roman"/>
          <w:bCs/>
        </w:rPr>
        <w:t>situatii</w:t>
      </w:r>
      <w:proofErr w:type="spellEnd"/>
      <w:r w:rsidRPr="00A001B4">
        <w:rPr>
          <w:rFonts w:cs="Times New Roman"/>
          <w:bCs/>
        </w:rPr>
        <w:t xml:space="preserve"> care pot afecta </w:t>
      </w:r>
      <w:proofErr w:type="spellStart"/>
      <w:r w:rsidRPr="00A001B4">
        <w:rPr>
          <w:rFonts w:cs="Times New Roman"/>
          <w:bCs/>
        </w:rPr>
        <w:t>impartialitatea</w:t>
      </w:r>
      <w:proofErr w:type="spellEnd"/>
      <w:r w:rsidRPr="00A001B4">
        <w:rPr>
          <w:rFonts w:cs="Times New Roman"/>
          <w:bCs/>
        </w:rPr>
        <w:t xml:space="preserve">, obiectivitatea sau corectitudinea deciziilor, iar in cazul </w:t>
      </w:r>
      <w:proofErr w:type="spellStart"/>
      <w:r w:rsidRPr="00A001B4">
        <w:rPr>
          <w:rFonts w:cs="Times New Roman"/>
          <w:bCs/>
        </w:rPr>
        <w:lastRenderedPageBreak/>
        <w:t>aparitiei</w:t>
      </w:r>
      <w:proofErr w:type="spellEnd"/>
      <w:r w:rsidRPr="00A001B4">
        <w:rPr>
          <w:rFonts w:cs="Times New Roman"/>
          <w:bCs/>
        </w:rPr>
        <w:t xml:space="preserve"> unor astfel de </w:t>
      </w:r>
      <w:proofErr w:type="spellStart"/>
      <w:r w:rsidRPr="00A001B4">
        <w:rPr>
          <w:rFonts w:cs="Times New Roman"/>
          <w:bCs/>
        </w:rPr>
        <w:t>situatii</w:t>
      </w:r>
      <w:proofErr w:type="spellEnd"/>
      <w:r w:rsidRPr="00A001B4">
        <w:rPr>
          <w:rFonts w:cs="Times New Roman"/>
          <w:bCs/>
        </w:rPr>
        <w:t>, acestea sunt gestionate conform procedurilor interne si clauzelor contractuale.</w:t>
      </w:r>
    </w:p>
    <w:p w14:paraId="62B98497" w14:textId="77777777" w:rsidR="008A283A" w:rsidRPr="00A001B4" w:rsidRDefault="008A283A" w:rsidP="008A283A">
      <w:pPr>
        <w:tabs>
          <w:tab w:val="left" w:pos="851"/>
        </w:tabs>
        <w:adjustRightInd w:val="0"/>
        <w:contextualSpacing/>
        <w:rPr>
          <w:rFonts w:cs="Times New Roman"/>
          <w:bCs/>
          <w:highlight w:val="lightGray"/>
          <w:lang w:eastAsia="en-GB"/>
        </w:rPr>
      </w:pPr>
    </w:p>
    <w:p w14:paraId="2CCCF296" w14:textId="77777777" w:rsidR="00B42622" w:rsidRPr="00A001B4"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A001B4">
        <w:rPr>
          <w:rFonts w:cs="Times New Roman"/>
          <w:bCs/>
          <w:iCs/>
        </w:rPr>
        <w:t>Prezentarea strategiei anti-corupție ce va fi implementată de Ofertant pentru prevenirea corupției</w:t>
      </w:r>
    </w:p>
    <w:p w14:paraId="550FD5E4" w14:textId="77777777" w:rsidR="00B42622" w:rsidRPr="00A001B4" w:rsidRDefault="00B42622" w:rsidP="00B42622">
      <w:pPr>
        <w:tabs>
          <w:tab w:val="left" w:pos="851"/>
        </w:tabs>
        <w:adjustRightInd w:val="0"/>
        <w:contextualSpacing/>
        <w:rPr>
          <w:rFonts w:cs="Times New Roman"/>
          <w:i/>
          <w:highlight w:val="lightGray"/>
          <w:lang w:eastAsia="en-GB"/>
        </w:rPr>
      </w:pPr>
    </w:p>
    <w:p w14:paraId="0765F46D"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Ofertantul aplica o strategie anti-</w:t>
      </w:r>
      <w:proofErr w:type="spellStart"/>
      <w:r w:rsidRPr="00A001B4">
        <w:rPr>
          <w:rFonts w:cs="Times New Roman"/>
          <w:lang w:eastAsia="en-GB"/>
        </w:rPr>
        <w:t>coruptie</w:t>
      </w:r>
      <w:proofErr w:type="spellEnd"/>
      <w:r w:rsidRPr="00A001B4">
        <w:rPr>
          <w:rFonts w:cs="Times New Roman"/>
          <w:lang w:eastAsia="en-GB"/>
        </w:rPr>
        <w:t xml:space="preserve"> menita sa </w:t>
      </w:r>
      <w:proofErr w:type="spellStart"/>
      <w:r w:rsidRPr="00A001B4">
        <w:rPr>
          <w:rFonts w:cs="Times New Roman"/>
          <w:lang w:eastAsia="en-GB"/>
        </w:rPr>
        <w:t>previna</w:t>
      </w:r>
      <w:proofErr w:type="spellEnd"/>
      <w:r w:rsidRPr="00A001B4">
        <w:rPr>
          <w:rFonts w:cs="Times New Roman"/>
          <w:lang w:eastAsia="en-GB"/>
        </w:rPr>
        <w:t xml:space="preserve"> orice forma de </w:t>
      </w:r>
      <w:proofErr w:type="spellStart"/>
      <w:r w:rsidRPr="00A001B4">
        <w:rPr>
          <w:rFonts w:cs="Times New Roman"/>
          <w:lang w:eastAsia="en-GB"/>
        </w:rPr>
        <w:t>coruptie</w:t>
      </w:r>
      <w:proofErr w:type="spellEnd"/>
      <w:r w:rsidRPr="00A001B4">
        <w:rPr>
          <w:rFonts w:cs="Times New Roman"/>
          <w:lang w:eastAsia="en-GB"/>
        </w:rPr>
        <w:t xml:space="preserve">, frauda sau practici </w:t>
      </w:r>
      <w:proofErr w:type="spellStart"/>
      <w:r w:rsidRPr="00A001B4">
        <w:rPr>
          <w:rFonts w:cs="Times New Roman"/>
          <w:lang w:eastAsia="en-GB"/>
        </w:rPr>
        <w:t>neetice</w:t>
      </w:r>
      <w:proofErr w:type="spellEnd"/>
      <w:r w:rsidRPr="00A001B4">
        <w:rPr>
          <w:rFonts w:cs="Times New Roman"/>
          <w:lang w:eastAsia="en-GB"/>
        </w:rPr>
        <w:t xml:space="preserve"> pe parcursul </w:t>
      </w:r>
      <w:proofErr w:type="spellStart"/>
      <w:r w:rsidRPr="00A001B4">
        <w:rPr>
          <w:rFonts w:cs="Times New Roman"/>
          <w:lang w:eastAsia="en-GB"/>
        </w:rPr>
        <w:t>implementarii</w:t>
      </w:r>
      <w:proofErr w:type="spellEnd"/>
      <w:r w:rsidRPr="00A001B4">
        <w:rPr>
          <w:rFonts w:cs="Times New Roman"/>
          <w:lang w:eastAsia="en-GB"/>
        </w:rPr>
        <w:t xml:space="preserve"> Contractului, in concordanta cu cadrul legal </w:t>
      </w:r>
      <w:proofErr w:type="spellStart"/>
      <w:r w:rsidRPr="00A001B4">
        <w:rPr>
          <w:rFonts w:cs="Times New Roman"/>
          <w:lang w:eastAsia="en-GB"/>
        </w:rPr>
        <w:t>national</w:t>
      </w:r>
      <w:proofErr w:type="spellEnd"/>
      <w:r w:rsidRPr="00A001B4">
        <w:rPr>
          <w:rFonts w:cs="Times New Roman"/>
          <w:lang w:eastAsia="en-GB"/>
        </w:rPr>
        <w:t xml:space="preserve">, </w:t>
      </w:r>
      <w:proofErr w:type="spellStart"/>
      <w:r w:rsidRPr="00A001B4">
        <w:rPr>
          <w:rFonts w:cs="Times New Roman"/>
          <w:lang w:eastAsia="en-GB"/>
        </w:rPr>
        <w:t>cerintele</w:t>
      </w:r>
      <w:proofErr w:type="spellEnd"/>
      <w:r w:rsidRPr="00A001B4">
        <w:rPr>
          <w:rFonts w:cs="Times New Roman"/>
          <w:lang w:eastAsia="en-GB"/>
        </w:rPr>
        <w:t xml:space="preserve"> PNRR si politicile interne de integritate.</w:t>
      </w:r>
    </w:p>
    <w:p w14:paraId="6D5EC067"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Strategia anti-</w:t>
      </w:r>
      <w:proofErr w:type="spellStart"/>
      <w:r w:rsidRPr="00A001B4">
        <w:rPr>
          <w:rFonts w:cs="Times New Roman"/>
          <w:lang w:eastAsia="en-GB"/>
        </w:rPr>
        <w:t>coruptie</w:t>
      </w:r>
      <w:proofErr w:type="spellEnd"/>
      <w:r w:rsidRPr="00A001B4">
        <w:rPr>
          <w:rFonts w:cs="Times New Roman"/>
          <w:lang w:eastAsia="en-GB"/>
        </w:rPr>
        <w:t xml:space="preserve"> include:</w:t>
      </w:r>
    </w:p>
    <w:p w14:paraId="67082235"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w:t>
      </w:r>
      <w:r w:rsidRPr="00A001B4">
        <w:rPr>
          <w:rFonts w:cs="Times New Roman"/>
          <w:lang w:eastAsia="en-GB"/>
        </w:rPr>
        <w:tab/>
        <w:t xml:space="preserve">toleranta zero fata de acte de </w:t>
      </w:r>
      <w:proofErr w:type="spellStart"/>
      <w:r w:rsidRPr="00A001B4">
        <w:rPr>
          <w:rFonts w:cs="Times New Roman"/>
          <w:lang w:eastAsia="en-GB"/>
        </w:rPr>
        <w:t>coruptie</w:t>
      </w:r>
      <w:proofErr w:type="spellEnd"/>
      <w:r w:rsidRPr="00A001B4">
        <w:rPr>
          <w:rFonts w:cs="Times New Roman"/>
          <w:lang w:eastAsia="en-GB"/>
        </w:rPr>
        <w:t>;</w:t>
      </w:r>
    </w:p>
    <w:p w14:paraId="3E152F95"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w:t>
      </w:r>
      <w:r w:rsidRPr="00A001B4">
        <w:rPr>
          <w:rFonts w:cs="Times New Roman"/>
          <w:lang w:eastAsia="en-GB"/>
        </w:rPr>
        <w:tab/>
        <w:t>reguli clare de conduita pentru personalul implicat;</w:t>
      </w:r>
    </w:p>
    <w:p w14:paraId="4DCF4949"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w:t>
      </w:r>
      <w:r w:rsidRPr="00A001B4">
        <w:rPr>
          <w:rFonts w:cs="Times New Roman"/>
          <w:lang w:eastAsia="en-GB"/>
        </w:rPr>
        <w:tab/>
      </w:r>
      <w:proofErr w:type="spellStart"/>
      <w:r w:rsidRPr="00A001B4">
        <w:rPr>
          <w:rFonts w:cs="Times New Roman"/>
          <w:lang w:eastAsia="en-GB"/>
        </w:rPr>
        <w:t>interdictia</w:t>
      </w:r>
      <w:proofErr w:type="spellEnd"/>
      <w:r w:rsidRPr="00A001B4">
        <w:rPr>
          <w:rFonts w:cs="Times New Roman"/>
          <w:lang w:eastAsia="en-GB"/>
        </w:rPr>
        <w:t xml:space="preserve"> </w:t>
      </w:r>
      <w:proofErr w:type="spellStart"/>
      <w:r w:rsidRPr="00A001B4">
        <w:rPr>
          <w:rFonts w:cs="Times New Roman"/>
          <w:lang w:eastAsia="en-GB"/>
        </w:rPr>
        <w:t>oricaror</w:t>
      </w:r>
      <w:proofErr w:type="spellEnd"/>
      <w:r w:rsidRPr="00A001B4">
        <w:rPr>
          <w:rFonts w:cs="Times New Roman"/>
          <w:lang w:eastAsia="en-GB"/>
        </w:rPr>
        <w:t xml:space="preserve"> beneficii necuvenite sau avantaje nejustificate;</w:t>
      </w:r>
    </w:p>
    <w:p w14:paraId="243B4D6A"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w:t>
      </w:r>
      <w:r w:rsidRPr="00A001B4">
        <w:rPr>
          <w:rFonts w:cs="Times New Roman"/>
          <w:lang w:eastAsia="en-GB"/>
        </w:rPr>
        <w:tab/>
        <w:t xml:space="preserve">mecanisme de raportare a suspiciunilor de </w:t>
      </w:r>
      <w:proofErr w:type="spellStart"/>
      <w:r w:rsidRPr="00A001B4">
        <w:rPr>
          <w:rFonts w:cs="Times New Roman"/>
          <w:lang w:eastAsia="en-GB"/>
        </w:rPr>
        <w:t>coruptie</w:t>
      </w:r>
      <w:proofErr w:type="spellEnd"/>
      <w:r w:rsidRPr="00A001B4">
        <w:rPr>
          <w:rFonts w:cs="Times New Roman"/>
          <w:lang w:eastAsia="en-GB"/>
        </w:rPr>
        <w:t>;</w:t>
      </w:r>
    </w:p>
    <w:p w14:paraId="12159176" w14:textId="77777777"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w:t>
      </w:r>
      <w:r w:rsidRPr="00A001B4">
        <w:rPr>
          <w:rFonts w:cs="Times New Roman"/>
          <w:lang w:eastAsia="en-GB"/>
        </w:rPr>
        <w:tab/>
        <w:t>informarea si responsabilizarea membrilor echipei de proiect.</w:t>
      </w:r>
    </w:p>
    <w:p w14:paraId="770E62A6" w14:textId="607A06F3" w:rsidR="008A283A" w:rsidRPr="00A001B4" w:rsidRDefault="008A283A" w:rsidP="008A283A">
      <w:pPr>
        <w:tabs>
          <w:tab w:val="left" w:pos="851"/>
        </w:tabs>
        <w:adjustRightInd w:val="0"/>
        <w:contextualSpacing/>
        <w:rPr>
          <w:rFonts w:cs="Times New Roman"/>
          <w:lang w:eastAsia="en-GB"/>
        </w:rPr>
      </w:pPr>
      <w:r w:rsidRPr="00A001B4">
        <w:rPr>
          <w:rFonts w:cs="Times New Roman"/>
          <w:lang w:eastAsia="en-GB"/>
        </w:rPr>
        <w:t xml:space="preserve">Aplicarea strategiei este </w:t>
      </w:r>
      <w:proofErr w:type="spellStart"/>
      <w:r w:rsidRPr="00A001B4">
        <w:rPr>
          <w:rFonts w:cs="Times New Roman"/>
          <w:lang w:eastAsia="en-GB"/>
        </w:rPr>
        <w:t>sustinuta</w:t>
      </w:r>
      <w:proofErr w:type="spellEnd"/>
      <w:r w:rsidRPr="00A001B4">
        <w:rPr>
          <w:rFonts w:cs="Times New Roman"/>
          <w:lang w:eastAsia="en-GB"/>
        </w:rPr>
        <w:t xml:space="preserve"> de proceduri interne de control si de monitorizare, iar orice suspiciune sau incident este tratat cu promptitudine, in conformitate cu prevederile legale si contractuale.</w:t>
      </w:r>
    </w:p>
    <w:p w14:paraId="1ED83D37" w14:textId="77777777" w:rsidR="008A283A" w:rsidRPr="00A001B4" w:rsidRDefault="008A283A" w:rsidP="008A283A">
      <w:pPr>
        <w:tabs>
          <w:tab w:val="left" w:pos="851"/>
        </w:tabs>
        <w:adjustRightInd w:val="0"/>
        <w:contextualSpacing/>
        <w:rPr>
          <w:rFonts w:cs="Times New Roman"/>
          <w:highlight w:val="lightGray"/>
          <w:lang w:eastAsia="en-GB"/>
        </w:rPr>
      </w:pPr>
    </w:p>
    <w:p w14:paraId="5B8D752D" w14:textId="77777777" w:rsidR="00B42622" w:rsidRPr="00A001B4"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A001B4">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A001B4" w:rsidRDefault="00B42622" w:rsidP="00B42622">
      <w:pPr>
        <w:tabs>
          <w:tab w:val="left" w:pos="851"/>
        </w:tabs>
        <w:adjustRightInd w:val="0"/>
        <w:contextualSpacing/>
        <w:rPr>
          <w:rFonts w:cs="Times New Roman"/>
          <w:i/>
          <w:highlight w:val="lightGray"/>
          <w:lang w:eastAsia="en-GB"/>
        </w:rPr>
      </w:pPr>
    </w:p>
    <w:p w14:paraId="752363EE"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 xml:space="preserve">Ofertantul asigura realizarea </w:t>
      </w:r>
      <w:proofErr w:type="spellStart"/>
      <w:r w:rsidRPr="00A001B4">
        <w:rPr>
          <w:rFonts w:cs="Times New Roman"/>
          <w:iCs/>
          <w:lang w:eastAsia="en-GB"/>
        </w:rPr>
        <w:t>inregistrarilor</w:t>
      </w:r>
      <w:proofErr w:type="spellEnd"/>
      <w:r w:rsidRPr="00A001B4">
        <w:rPr>
          <w:rFonts w:cs="Times New Roman"/>
          <w:iCs/>
          <w:lang w:eastAsia="en-GB"/>
        </w:rPr>
        <w:t xml:space="preserve"> aferente </w:t>
      </w:r>
      <w:proofErr w:type="spellStart"/>
      <w:r w:rsidRPr="00A001B4">
        <w:rPr>
          <w:rFonts w:cs="Times New Roman"/>
          <w:iCs/>
          <w:lang w:eastAsia="en-GB"/>
        </w:rPr>
        <w:t>activitatilor</w:t>
      </w:r>
      <w:proofErr w:type="spellEnd"/>
      <w:r w:rsidRPr="00A001B4">
        <w:rPr>
          <w:rFonts w:cs="Times New Roman"/>
          <w:iCs/>
          <w:lang w:eastAsia="en-GB"/>
        </w:rPr>
        <w:t xml:space="preserve">, deciziilor si fluxurilor </w:t>
      </w:r>
      <w:proofErr w:type="spellStart"/>
      <w:r w:rsidRPr="00A001B4">
        <w:rPr>
          <w:rFonts w:cs="Times New Roman"/>
          <w:iCs/>
          <w:lang w:eastAsia="en-GB"/>
        </w:rPr>
        <w:t>informationale</w:t>
      </w:r>
      <w:proofErr w:type="spellEnd"/>
      <w:r w:rsidRPr="00A001B4">
        <w:rPr>
          <w:rFonts w:cs="Times New Roman"/>
          <w:iCs/>
          <w:lang w:eastAsia="en-GB"/>
        </w:rPr>
        <w:t xml:space="preserve"> si financiare din cadrul Contractului printr-un sistem coerent de documentare si arhivare, conceput pentru a asigura trasabilitatea completa a proceselor, in cazul </w:t>
      </w:r>
      <w:proofErr w:type="spellStart"/>
      <w:r w:rsidRPr="00A001B4">
        <w:rPr>
          <w:rFonts w:cs="Times New Roman"/>
          <w:iCs/>
          <w:lang w:eastAsia="en-GB"/>
        </w:rPr>
        <w:t>verificarilor</w:t>
      </w:r>
      <w:proofErr w:type="spellEnd"/>
      <w:r w:rsidRPr="00A001B4">
        <w:rPr>
          <w:rFonts w:cs="Times New Roman"/>
          <w:iCs/>
          <w:lang w:eastAsia="en-GB"/>
        </w:rPr>
        <w:t xml:space="preserve"> realizate de </w:t>
      </w:r>
      <w:proofErr w:type="spellStart"/>
      <w:r w:rsidRPr="00A001B4">
        <w:rPr>
          <w:rFonts w:cs="Times New Roman"/>
          <w:iCs/>
          <w:lang w:eastAsia="en-GB"/>
        </w:rPr>
        <w:t>terte</w:t>
      </w:r>
      <w:proofErr w:type="spellEnd"/>
      <w:r w:rsidRPr="00A001B4">
        <w:rPr>
          <w:rFonts w:cs="Times New Roman"/>
          <w:iCs/>
          <w:lang w:eastAsia="en-GB"/>
        </w:rPr>
        <w:t xml:space="preserve"> </w:t>
      </w:r>
      <w:proofErr w:type="spellStart"/>
      <w:r w:rsidRPr="00A001B4">
        <w:rPr>
          <w:rFonts w:cs="Times New Roman"/>
          <w:iCs/>
          <w:lang w:eastAsia="en-GB"/>
        </w:rPr>
        <w:t>parti</w:t>
      </w:r>
      <w:proofErr w:type="spellEnd"/>
      <w:r w:rsidRPr="00A001B4">
        <w:rPr>
          <w:rFonts w:cs="Times New Roman"/>
          <w:iCs/>
          <w:lang w:eastAsia="en-GB"/>
        </w:rPr>
        <w:t>.</w:t>
      </w:r>
    </w:p>
    <w:p w14:paraId="69BD8530"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In acest sens, sunt utilizate:</w:t>
      </w:r>
    </w:p>
    <w:p w14:paraId="26AB79A6"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w:t>
      </w:r>
      <w:r w:rsidRPr="00A001B4">
        <w:rPr>
          <w:rFonts w:cs="Times New Roman"/>
          <w:iCs/>
          <w:lang w:eastAsia="en-GB"/>
        </w:rPr>
        <w:tab/>
        <w:t xml:space="preserve">registre de </w:t>
      </w:r>
      <w:proofErr w:type="spellStart"/>
      <w:r w:rsidRPr="00A001B4">
        <w:rPr>
          <w:rFonts w:cs="Times New Roman"/>
          <w:iCs/>
          <w:lang w:eastAsia="en-GB"/>
        </w:rPr>
        <w:t>activitati</w:t>
      </w:r>
      <w:proofErr w:type="spellEnd"/>
      <w:r w:rsidRPr="00A001B4">
        <w:rPr>
          <w:rFonts w:cs="Times New Roman"/>
          <w:iCs/>
          <w:lang w:eastAsia="en-GB"/>
        </w:rPr>
        <w:t xml:space="preserve"> si livrabile;</w:t>
      </w:r>
    </w:p>
    <w:p w14:paraId="1B66AEC6"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w:t>
      </w:r>
      <w:r w:rsidRPr="00A001B4">
        <w:rPr>
          <w:rFonts w:cs="Times New Roman"/>
          <w:iCs/>
          <w:lang w:eastAsia="en-GB"/>
        </w:rPr>
        <w:tab/>
        <w:t>documente de decizie si note de aprobare;</w:t>
      </w:r>
    </w:p>
    <w:p w14:paraId="4D4B90C2"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w:t>
      </w:r>
      <w:r w:rsidRPr="00A001B4">
        <w:rPr>
          <w:rFonts w:cs="Times New Roman"/>
          <w:iCs/>
          <w:lang w:eastAsia="en-GB"/>
        </w:rPr>
        <w:tab/>
        <w:t>evidente privind comunicarea cu Autoritatea Contractanta;</w:t>
      </w:r>
    </w:p>
    <w:p w14:paraId="66FD5078"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w:t>
      </w:r>
      <w:r w:rsidRPr="00A001B4">
        <w:rPr>
          <w:rFonts w:cs="Times New Roman"/>
          <w:iCs/>
          <w:lang w:eastAsia="en-GB"/>
        </w:rPr>
        <w:tab/>
        <w:t>documente financiar-contabile aferente Contractului;</w:t>
      </w:r>
    </w:p>
    <w:p w14:paraId="1F04FE50" w14:textId="77777777" w:rsidR="008A283A" w:rsidRPr="00A001B4" w:rsidRDefault="008A283A" w:rsidP="008A283A">
      <w:pPr>
        <w:tabs>
          <w:tab w:val="left" w:pos="851"/>
        </w:tabs>
        <w:adjustRightInd w:val="0"/>
        <w:contextualSpacing/>
        <w:rPr>
          <w:rFonts w:cs="Times New Roman"/>
          <w:iCs/>
          <w:lang w:eastAsia="en-GB"/>
        </w:rPr>
      </w:pPr>
      <w:r w:rsidRPr="00A001B4">
        <w:rPr>
          <w:rFonts w:cs="Times New Roman"/>
          <w:iCs/>
          <w:lang w:eastAsia="en-GB"/>
        </w:rPr>
        <w:t></w:t>
      </w:r>
      <w:r w:rsidRPr="00A001B4">
        <w:rPr>
          <w:rFonts w:cs="Times New Roman"/>
          <w:iCs/>
          <w:lang w:eastAsia="en-GB"/>
        </w:rPr>
        <w:tab/>
        <w:t xml:space="preserve">proceduri de arhivare si </w:t>
      </w:r>
      <w:proofErr w:type="spellStart"/>
      <w:r w:rsidRPr="00A001B4">
        <w:rPr>
          <w:rFonts w:cs="Times New Roman"/>
          <w:iCs/>
          <w:lang w:eastAsia="en-GB"/>
        </w:rPr>
        <w:t>pastrare</w:t>
      </w:r>
      <w:proofErr w:type="spellEnd"/>
      <w:r w:rsidRPr="00A001B4">
        <w:rPr>
          <w:rFonts w:cs="Times New Roman"/>
          <w:iCs/>
          <w:lang w:eastAsia="en-GB"/>
        </w:rPr>
        <w:t xml:space="preserve"> a documentelor.</w:t>
      </w:r>
    </w:p>
    <w:p w14:paraId="786D3E80" w14:textId="1D9CFA10" w:rsidR="00B42622" w:rsidRPr="00A001B4" w:rsidRDefault="008A283A" w:rsidP="008A283A">
      <w:pPr>
        <w:tabs>
          <w:tab w:val="left" w:pos="851"/>
        </w:tabs>
        <w:adjustRightInd w:val="0"/>
        <w:contextualSpacing/>
        <w:rPr>
          <w:rFonts w:cs="Times New Roman"/>
          <w:iCs/>
          <w:highlight w:val="lightGray"/>
          <w:lang w:eastAsia="en-GB"/>
        </w:rPr>
      </w:pPr>
      <w:r w:rsidRPr="00A001B4">
        <w:rPr>
          <w:rFonts w:cs="Times New Roman"/>
          <w:iCs/>
          <w:lang w:eastAsia="en-GB"/>
        </w:rPr>
        <w:t xml:space="preserve">Toate documentele sunt gestionate astfel </w:t>
      </w:r>
      <w:proofErr w:type="spellStart"/>
      <w:r w:rsidRPr="00A001B4">
        <w:rPr>
          <w:rFonts w:cs="Times New Roman"/>
          <w:iCs/>
          <w:lang w:eastAsia="en-GB"/>
        </w:rPr>
        <w:t>incat</w:t>
      </w:r>
      <w:proofErr w:type="spellEnd"/>
      <w:r w:rsidRPr="00A001B4">
        <w:rPr>
          <w:rFonts w:cs="Times New Roman"/>
          <w:iCs/>
          <w:lang w:eastAsia="en-GB"/>
        </w:rPr>
        <w:t xml:space="preserve"> sa </w:t>
      </w:r>
      <w:proofErr w:type="spellStart"/>
      <w:r w:rsidRPr="00A001B4">
        <w:rPr>
          <w:rFonts w:cs="Times New Roman"/>
          <w:iCs/>
          <w:lang w:eastAsia="en-GB"/>
        </w:rPr>
        <w:t>permita</w:t>
      </w:r>
      <w:proofErr w:type="spellEnd"/>
      <w:r w:rsidRPr="00A001B4">
        <w:rPr>
          <w:rFonts w:cs="Times New Roman"/>
          <w:iCs/>
          <w:lang w:eastAsia="en-GB"/>
        </w:rPr>
        <w:t xml:space="preserve"> identificarea clara a </w:t>
      </w:r>
      <w:proofErr w:type="spellStart"/>
      <w:r w:rsidRPr="00A001B4">
        <w:rPr>
          <w:rFonts w:cs="Times New Roman"/>
          <w:iCs/>
          <w:lang w:eastAsia="en-GB"/>
        </w:rPr>
        <w:t>responsabilitatilor</w:t>
      </w:r>
      <w:proofErr w:type="spellEnd"/>
      <w:r w:rsidRPr="00A001B4">
        <w:rPr>
          <w:rFonts w:cs="Times New Roman"/>
          <w:iCs/>
          <w:lang w:eastAsia="en-GB"/>
        </w:rPr>
        <w:t xml:space="preserve">, momentului decizional si </w:t>
      </w:r>
      <w:proofErr w:type="spellStart"/>
      <w:r w:rsidRPr="00A001B4">
        <w:rPr>
          <w:rFonts w:cs="Times New Roman"/>
          <w:iCs/>
          <w:lang w:eastAsia="en-GB"/>
        </w:rPr>
        <w:t>justificarii</w:t>
      </w:r>
      <w:proofErr w:type="spellEnd"/>
      <w:r w:rsidRPr="00A001B4">
        <w:rPr>
          <w:rFonts w:cs="Times New Roman"/>
          <w:iCs/>
          <w:lang w:eastAsia="en-GB"/>
        </w:rPr>
        <w:t xml:space="preserve"> deciziilor, </w:t>
      </w:r>
      <w:proofErr w:type="spellStart"/>
      <w:r w:rsidRPr="00A001B4">
        <w:rPr>
          <w:rFonts w:cs="Times New Roman"/>
          <w:iCs/>
          <w:lang w:eastAsia="en-GB"/>
        </w:rPr>
        <w:t>asigurand</w:t>
      </w:r>
      <w:proofErr w:type="spellEnd"/>
      <w:r w:rsidRPr="00A001B4">
        <w:rPr>
          <w:rFonts w:cs="Times New Roman"/>
          <w:iCs/>
          <w:lang w:eastAsia="en-GB"/>
        </w:rPr>
        <w:t xml:space="preserve"> conformitatea cu </w:t>
      </w:r>
      <w:proofErr w:type="spellStart"/>
      <w:r w:rsidRPr="00A001B4">
        <w:rPr>
          <w:rFonts w:cs="Times New Roman"/>
          <w:iCs/>
          <w:lang w:eastAsia="en-GB"/>
        </w:rPr>
        <w:t>cerintele</w:t>
      </w:r>
      <w:proofErr w:type="spellEnd"/>
      <w:r w:rsidRPr="00A001B4">
        <w:rPr>
          <w:rFonts w:cs="Times New Roman"/>
          <w:iCs/>
          <w:lang w:eastAsia="en-GB"/>
        </w:rPr>
        <w:t xml:space="preserve"> de audit si control.</w:t>
      </w:r>
    </w:p>
    <w:p w14:paraId="1203A9EA" w14:textId="77777777" w:rsidR="00B42622" w:rsidRPr="00A001B4" w:rsidRDefault="00B42622" w:rsidP="00B42622">
      <w:pPr>
        <w:tabs>
          <w:tab w:val="left" w:pos="0"/>
        </w:tabs>
        <w:rPr>
          <w:rFonts w:cs="Times New Roman"/>
        </w:rPr>
      </w:pPr>
    </w:p>
    <w:p w14:paraId="319A41C3" w14:textId="77777777" w:rsidR="00B42622" w:rsidRPr="00A001B4"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A001B4">
        <w:rPr>
          <w:rFonts w:cs="Times New Roman"/>
          <w:bCs/>
          <w:iCs/>
        </w:rPr>
        <w:t>Prezentarea modului de realizare a comunicării dintre Ofertant și terț/terți susținătorii în legătură cu  executarea Contractului</w:t>
      </w:r>
    </w:p>
    <w:p w14:paraId="01048857" w14:textId="77777777" w:rsidR="00107C21" w:rsidRPr="00A001B4" w:rsidRDefault="00107C21" w:rsidP="00107C21">
      <w:pPr>
        <w:spacing w:line="240" w:lineRule="auto"/>
        <w:rPr>
          <w:b/>
          <w:bCs/>
        </w:rPr>
      </w:pPr>
      <w:r w:rsidRPr="00A001B4">
        <w:t xml:space="preserve">In cazul </w:t>
      </w:r>
      <w:proofErr w:type="spellStart"/>
      <w:r w:rsidRPr="00A001B4">
        <w:t>implic</w:t>
      </w:r>
      <w:r w:rsidRPr="00A001B4">
        <w:rPr>
          <w:rFonts w:cs="Calibri"/>
        </w:rPr>
        <w:t>a</w:t>
      </w:r>
      <w:r w:rsidRPr="00A001B4">
        <w:t>rii</w:t>
      </w:r>
      <w:proofErr w:type="spellEnd"/>
      <w:r w:rsidRPr="00A001B4">
        <w:t xml:space="preserve"> </w:t>
      </w:r>
      <w:proofErr w:type="spellStart"/>
      <w:r w:rsidRPr="00A001B4">
        <w:t>ter</w:t>
      </w:r>
      <w:r w:rsidRPr="00A001B4">
        <w:rPr>
          <w:rFonts w:cs="Calibri"/>
        </w:rPr>
        <w:t>t</w:t>
      </w:r>
      <w:r w:rsidRPr="00A001B4">
        <w:t>ilor</w:t>
      </w:r>
      <w:proofErr w:type="spellEnd"/>
      <w:r w:rsidRPr="00A001B4">
        <w:t xml:space="preserve"> </w:t>
      </w:r>
      <w:proofErr w:type="spellStart"/>
      <w:r w:rsidRPr="00A001B4">
        <w:t>sus</w:t>
      </w:r>
      <w:r w:rsidRPr="00A001B4">
        <w:rPr>
          <w:rFonts w:cs="Calibri"/>
        </w:rPr>
        <w:t>t</w:t>
      </w:r>
      <w:r w:rsidRPr="00A001B4">
        <w:t>in</w:t>
      </w:r>
      <w:r w:rsidRPr="00A001B4">
        <w:rPr>
          <w:rFonts w:cs="Calibri"/>
        </w:rPr>
        <w:t>a</w:t>
      </w:r>
      <w:r w:rsidRPr="00A001B4">
        <w:t>tori</w:t>
      </w:r>
      <w:proofErr w:type="spellEnd"/>
      <w:r w:rsidRPr="00A001B4">
        <w:t xml:space="preserve">, comunicarea dintre Ofertant </w:t>
      </w:r>
      <w:r w:rsidRPr="00A001B4">
        <w:rPr>
          <w:rFonts w:cs="Calibri"/>
        </w:rPr>
        <w:t>s</w:t>
      </w:r>
      <w:r w:rsidRPr="00A001B4">
        <w:t xml:space="preserve">i </w:t>
      </w:r>
      <w:proofErr w:type="spellStart"/>
      <w:r w:rsidRPr="00A001B4">
        <w:t>ace</w:t>
      </w:r>
      <w:r w:rsidRPr="00A001B4">
        <w:rPr>
          <w:rFonts w:cs="Calibri"/>
        </w:rPr>
        <w:t>s</w:t>
      </w:r>
      <w:r w:rsidRPr="00A001B4">
        <w:t>tia</w:t>
      </w:r>
      <w:proofErr w:type="spellEnd"/>
      <w:r w:rsidRPr="00A001B4">
        <w:t xml:space="preserve"> este realizat</w:t>
      </w:r>
      <w:r w:rsidRPr="00A001B4">
        <w:rPr>
          <w:rFonts w:cs="Calibri"/>
        </w:rPr>
        <w:t>a</w:t>
      </w:r>
      <w:r w:rsidRPr="00A001B4">
        <w:t xml:space="preserve"> </w:t>
      </w:r>
      <w:proofErr w:type="spellStart"/>
      <w:r w:rsidRPr="00A001B4">
        <w:rPr>
          <w:rFonts w:cs="Agency FB"/>
        </w:rPr>
        <w:t>i</w:t>
      </w:r>
      <w:r w:rsidRPr="00A001B4">
        <w:t>ntr</w:t>
      </w:r>
      <w:proofErr w:type="spellEnd"/>
      <w:r w:rsidRPr="00A001B4">
        <w:t xml:space="preserve">-un cadru formalizat </w:t>
      </w:r>
      <w:r w:rsidRPr="00A001B4">
        <w:rPr>
          <w:rFonts w:cs="Calibri"/>
        </w:rPr>
        <w:t>s</w:t>
      </w:r>
      <w:r w:rsidRPr="00A001B4">
        <w:t xml:space="preserve">i transparent, astfel </w:t>
      </w:r>
      <w:proofErr w:type="spellStart"/>
      <w:r w:rsidRPr="00A001B4">
        <w:rPr>
          <w:rFonts w:cs="Agency FB"/>
        </w:rPr>
        <w:t>i</w:t>
      </w:r>
      <w:r w:rsidRPr="00A001B4">
        <w:t>nc</w:t>
      </w:r>
      <w:r w:rsidRPr="00A001B4">
        <w:rPr>
          <w:rFonts w:cs="Agency FB"/>
        </w:rPr>
        <w:t>a</w:t>
      </w:r>
      <w:r w:rsidRPr="00A001B4">
        <w:t>t</w:t>
      </w:r>
      <w:proofErr w:type="spellEnd"/>
      <w:r w:rsidRPr="00A001B4">
        <w:t xml:space="preserve"> s</w:t>
      </w:r>
      <w:r w:rsidRPr="00A001B4">
        <w:rPr>
          <w:rFonts w:cs="Calibri"/>
        </w:rPr>
        <w:t>a</w:t>
      </w:r>
      <w:r w:rsidRPr="00A001B4">
        <w:t xml:space="preserve"> fie asigurat</w:t>
      </w:r>
      <w:r w:rsidRPr="00A001B4">
        <w:rPr>
          <w:rFonts w:cs="Calibri"/>
        </w:rPr>
        <w:t>a</w:t>
      </w:r>
      <w:r w:rsidRPr="00A001B4">
        <w:t xml:space="preserve"> coordonarea eficient</w:t>
      </w:r>
      <w:r w:rsidRPr="00A001B4">
        <w:rPr>
          <w:rFonts w:cs="Calibri"/>
        </w:rPr>
        <w:t>a</w:t>
      </w:r>
      <w:r w:rsidRPr="00A001B4">
        <w:t xml:space="preserve"> a </w:t>
      </w:r>
      <w:proofErr w:type="spellStart"/>
      <w:r w:rsidRPr="00A001B4">
        <w:t>activit</w:t>
      </w:r>
      <w:r w:rsidRPr="00A001B4">
        <w:rPr>
          <w:rFonts w:cs="Calibri"/>
        </w:rPr>
        <w:t>at</w:t>
      </w:r>
      <w:r w:rsidRPr="00A001B4">
        <w:t>ilor</w:t>
      </w:r>
      <w:proofErr w:type="spellEnd"/>
      <w:r w:rsidRPr="00A001B4">
        <w:t xml:space="preserve"> </w:t>
      </w:r>
      <w:r w:rsidRPr="00A001B4">
        <w:rPr>
          <w:rFonts w:cs="Calibri"/>
        </w:rPr>
        <w:t>s</w:t>
      </w:r>
      <w:r w:rsidRPr="00A001B4">
        <w:t xml:space="preserve">i respectarea </w:t>
      </w:r>
      <w:proofErr w:type="spellStart"/>
      <w:r w:rsidRPr="00A001B4">
        <w:t>obliga</w:t>
      </w:r>
      <w:r w:rsidRPr="00A001B4">
        <w:rPr>
          <w:rFonts w:cs="Calibri"/>
        </w:rPr>
        <w:t>t</w:t>
      </w:r>
      <w:r w:rsidRPr="00A001B4">
        <w:t>iilor</w:t>
      </w:r>
      <w:proofErr w:type="spellEnd"/>
      <w:r w:rsidRPr="00A001B4">
        <w:t xml:space="preserve"> contractuale asumate.</w:t>
      </w:r>
    </w:p>
    <w:p w14:paraId="25EF2F0C" w14:textId="77777777" w:rsidR="00107C21" w:rsidRPr="00A001B4" w:rsidRDefault="00107C21" w:rsidP="00107C21">
      <w:pPr>
        <w:spacing w:line="240" w:lineRule="auto"/>
        <w:rPr>
          <w:b/>
          <w:bCs/>
        </w:rPr>
      </w:pPr>
      <w:r w:rsidRPr="00A001B4">
        <w:t>Comunicarea este organizat</w:t>
      </w:r>
      <w:r w:rsidRPr="00A001B4">
        <w:rPr>
          <w:rFonts w:cs="Calibri"/>
        </w:rPr>
        <w:t>a</w:t>
      </w:r>
      <w:r w:rsidRPr="00A001B4">
        <w:t xml:space="preserve"> pe baza:</w:t>
      </w:r>
    </w:p>
    <w:p w14:paraId="63ECB71A" w14:textId="77777777" w:rsidR="00107C21" w:rsidRPr="00A001B4" w:rsidRDefault="00107C21">
      <w:pPr>
        <w:numPr>
          <w:ilvl w:val="0"/>
          <w:numId w:val="9"/>
        </w:numPr>
        <w:suppressAutoHyphens w:val="0"/>
        <w:spacing w:before="0" w:after="0" w:line="240" w:lineRule="auto"/>
        <w:rPr>
          <w:rFonts w:cs="Calibri"/>
          <w:b/>
          <w:bCs/>
        </w:rPr>
      </w:pPr>
      <w:r w:rsidRPr="00A001B4">
        <w:rPr>
          <w:rFonts w:cs="Calibri"/>
        </w:rPr>
        <w:t xml:space="preserve">acordurilor de </w:t>
      </w:r>
      <w:proofErr w:type="spellStart"/>
      <w:r w:rsidRPr="00A001B4">
        <w:rPr>
          <w:rFonts w:cs="Calibri"/>
        </w:rPr>
        <w:t>sustinere</w:t>
      </w:r>
      <w:proofErr w:type="spellEnd"/>
      <w:r w:rsidRPr="00A001B4">
        <w:rPr>
          <w:rFonts w:cs="Calibri"/>
        </w:rPr>
        <w:t xml:space="preserve"> depuse </w:t>
      </w:r>
      <w:r w:rsidRPr="00A001B4">
        <w:rPr>
          <w:rFonts w:cs="Agency FB"/>
        </w:rPr>
        <w:t>i</w:t>
      </w:r>
      <w:r w:rsidRPr="00A001B4">
        <w:rPr>
          <w:rFonts w:cs="Calibri"/>
        </w:rPr>
        <w:t>n cadrul procedurii;</w:t>
      </w:r>
    </w:p>
    <w:p w14:paraId="0B393A53" w14:textId="77777777" w:rsidR="00107C21" w:rsidRPr="00A001B4" w:rsidRDefault="00107C21">
      <w:pPr>
        <w:numPr>
          <w:ilvl w:val="0"/>
          <w:numId w:val="9"/>
        </w:numPr>
        <w:suppressAutoHyphens w:val="0"/>
        <w:spacing w:before="0" w:after="0" w:line="240" w:lineRule="auto"/>
        <w:rPr>
          <w:rFonts w:cs="Calibri"/>
          <w:b/>
          <w:bCs/>
        </w:rPr>
      </w:pPr>
      <w:proofErr w:type="spellStart"/>
      <w:r w:rsidRPr="00A001B4">
        <w:rPr>
          <w:rFonts w:cs="Calibri"/>
        </w:rPr>
        <w:t>responsabilitatilor</w:t>
      </w:r>
      <w:proofErr w:type="spellEnd"/>
      <w:r w:rsidRPr="00A001B4">
        <w:rPr>
          <w:rFonts w:cs="Calibri"/>
        </w:rPr>
        <w:t xml:space="preserve"> clar definite ale fiecarei </w:t>
      </w:r>
      <w:proofErr w:type="spellStart"/>
      <w:r w:rsidRPr="00A001B4">
        <w:rPr>
          <w:rFonts w:cs="Calibri"/>
        </w:rPr>
        <w:t>parti</w:t>
      </w:r>
      <w:proofErr w:type="spellEnd"/>
      <w:r w:rsidRPr="00A001B4">
        <w:rPr>
          <w:rFonts w:cs="Calibri"/>
        </w:rPr>
        <w:t>;</w:t>
      </w:r>
    </w:p>
    <w:p w14:paraId="2D7F442A" w14:textId="77777777" w:rsidR="00107C21" w:rsidRPr="00A001B4" w:rsidRDefault="00107C21">
      <w:pPr>
        <w:numPr>
          <w:ilvl w:val="0"/>
          <w:numId w:val="9"/>
        </w:numPr>
        <w:suppressAutoHyphens w:val="0"/>
        <w:spacing w:before="0" w:after="0" w:line="240" w:lineRule="auto"/>
        <w:rPr>
          <w:rFonts w:cs="Calibri"/>
          <w:b/>
          <w:bCs/>
        </w:rPr>
      </w:pPr>
      <w:r w:rsidRPr="00A001B4">
        <w:rPr>
          <w:rFonts w:cs="Calibri"/>
        </w:rPr>
        <w:t>canalelor de comunicare stabilite de comun acord;</w:t>
      </w:r>
    </w:p>
    <w:p w14:paraId="0666DA13" w14:textId="77777777" w:rsidR="00107C21" w:rsidRPr="00A001B4" w:rsidRDefault="00107C21">
      <w:pPr>
        <w:numPr>
          <w:ilvl w:val="0"/>
          <w:numId w:val="9"/>
        </w:numPr>
        <w:suppressAutoHyphens w:val="0"/>
        <w:spacing w:before="0" w:after="0" w:line="240" w:lineRule="auto"/>
        <w:rPr>
          <w:rFonts w:cs="Calibri"/>
          <w:b/>
          <w:bCs/>
        </w:rPr>
      </w:pPr>
      <w:proofErr w:type="spellStart"/>
      <w:r w:rsidRPr="00A001B4">
        <w:rPr>
          <w:rFonts w:cs="Calibri"/>
        </w:rPr>
        <w:t>informarii</w:t>
      </w:r>
      <w:proofErr w:type="spellEnd"/>
      <w:r w:rsidRPr="00A001B4">
        <w:rPr>
          <w:rFonts w:cs="Calibri"/>
        </w:rPr>
        <w:t xml:space="preserve"> periodice privind stadiul </w:t>
      </w:r>
      <w:proofErr w:type="spellStart"/>
      <w:r w:rsidRPr="00A001B4">
        <w:rPr>
          <w:rFonts w:cs="Calibri"/>
        </w:rPr>
        <w:t>activitatilor</w:t>
      </w:r>
      <w:proofErr w:type="spellEnd"/>
      <w:r w:rsidRPr="00A001B4">
        <w:rPr>
          <w:rFonts w:cs="Calibri"/>
        </w:rPr>
        <w:t xml:space="preserve"> relevante.</w:t>
      </w:r>
    </w:p>
    <w:p w14:paraId="32C8C413" w14:textId="77777777" w:rsidR="00107C21" w:rsidRPr="00A001B4" w:rsidRDefault="00107C21" w:rsidP="00107C21">
      <w:pPr>
        <w:spacing w:line="240" w:lineRule="auto"/>
        <w:rPr>
          <w:b/>
          <w:bCs/>
        </w:rPr>
      </w:pPr>
      <w:r w:rsidRPr="00A001B4">
        <w:t xml:space="preserve">Ofertantul </w:t>
      </w:r>
      <w:proofErr w:type="spellStart"/>
      <w:r w:rsidRPr="00A001B4">
        <w:t>r</w:t>
      </w:r>
      <w:r w:rsidRPr="00A001B4">
        <w:rPr>
          <w:rFonts w:cs="Calibri"/>
        </w:rPr>
        <w:t>a</w:t>
      </w:r>
      <w:r w:rsidRPr="00A001B4">
        <w:t>m</w:t>
      </w:r>
      <w:r w:rsidRPr="00A001B4">
        <w:rPr>
          <w:rFonts w:cs="Agency FB"/>
        </w:rPr>
        <w:t>a</w:t>
      </w:r>
      <w:r w:rsidRPr="00A001B4">
        <w:t>ne</w:t>
      </w:r>
      <w:proofErr w:type="spellEnd"/>
      <w:r w:rsidRPr="00A001B4">
        <w:t xml:space="preserve"> responsabil unic fa</w:t>
      </w:r>
      <w:r w:rsidRPr="00A001B4">
        <w:rPr>
          <w:rFonts w:cs="Calibri"/>
        </w:rPr>
        <w:t>ta</w:t>
      </w:r>
      <w:r w:rsidRPr="00A001B4">
        <w:t xml:space="preserve"> de Autoritatea Contractant</w:t>
      </w:r>
      <w:r w:rsidRPr="00A001B4">
        <w:rPr>
          <w:rFonts w:cs="Calibri"/>
        </w:rPr>
        <w:t>a</w:t>
      </w:r>
      <w:r w:rsidRPr="00A001B4">
        <w:t xml:space="preserve"> pentru </w:t>
      </w:r>
      <w:proofErr w:type="spellStart"/>
      <w:r w:rsidRPr="00A001B4">
        <w:rPr>
          <w:rFonts w:cs="Agency FB"/>
        </w:rPr>
        <w:t>i</w:t>
      </w:r>
      <w:r w:rsidRPr="00A001B4">
        <w:t>ndeplinirea</w:t>
      </w:r>
      <w:proofErr w:type="spellEnd"/>
      <w:r w:rsidRPr="00A001B4">
        <w:t xml:space="preserve"> </w:t>
      </w:r>
      <w:proofErr w:type="spellStart"/>
      <w:r w:rsidRPr="00A001B4">
        <w:t>obliga</w:t>
      </w:r>
      <w:r w:rsidRPr="00A001B4">
        <w:rPr>
          <w:rFonts w:cs="Calibri"/>
        </w:rPr>
        <w:t>t</w:t>
      </w:r>
      <w:r w:rsidRPr="00A001B4">
        <w:t>iilor</w:t>
      </w:r>
      <w:proofErr w:type="spellEnd"/>
      <w:r w:rsidRPr="00A001B4">
        <w:t xml:space="preserve"> Contractului, </w:t>
      </w:r>
      <w:proofErr w:type="spellStart"/>
      <w:r w:rsidRPr="00A001B4">
        <w:t>asigur</w:t>
      </w:r>
      <w:r w:rsidRPr="00A001B4">
        <w:rPr>
          <w:rFonts w:cs="Agency FB"/>
        </w:rPr>
        <w:t>a</w:t>
      </w:r>
      <w:r w:rsidRPr="00A001B4">
        <w:t>nd</w:t>
      </w:r>
      <w:proofErr w:type="spellEnd"/>
      <w:r w:rsidRPr="00A001B4">
        <w:t xml:space="preserve"> integrarea </w:t>
      </w:r>
      <w:proofErr w:type="spellStart"/>
      <w:r w:rsidRPr="00A001B4">
        <w:t>contribu</w:t>
      </w:r>
      <w:r w:rsidRPr="00A001B4">
        <w:rPr>
          <w:rFonts w:cs="Calibri"/>
        </w:rPr>
        <w:t>t</w:t>
      </w:r>
      <w:r w:rsidRPr="00A001B4">
        <w:t>iilor</w:t>
      </w:r>
      <w:proofErr w:type="spellEnd"/>
      <w:r w:rsidRPr="00A001B4">
        <w:t xml:space="preserve"> </w:t>
      </w:r>
      <w:proofErr w:type="spellStart"/>
      <w:r w:rsidRPr="00A001B4">
        <w:t>ter</w:t>
      </w:r>
      <w:r w:rsidRPr="00A001B4">
        <w:rPr>
          <w:rFonts w:cs="Calibri"/>
        </w:rPr>
        <w:t>t</w:t>
      </w:r>
      <w:r w:rsidRPr="00A001B4">
        <w:t>ilor</w:t>
      </w:r>
      <w:proofErr w:type="spellEnd"/>
      <w:r w:rsidRPr="00A001B4">
        <w:t xml:space="preserve"> </w:t>
      </w:r>
      <w:proofErr w:type="spellStart"/>
      <w:r w:rsidRPr="00A001B4">
        <w:t>sus</w:t>
      </w:r>
      <w:r w:rsidRPr="00A001B4">
        <w:rPr>
          <w:rFonts w:cs="Calibri"/>
        </w:rPr>
        <w:t>t</w:t>
      </w:r>
      <w:r w:rsidRPr="00A001B4">
        <w:t>in</w:t>
      </w:r>
      <w:r w:rsidRPr="00A001B4">
        <w:rPr>
          <w:rFonts w:cs="Calibri"/>
        </w:rPr>
        <w:t>a</w:t>
      </w:r>
      <w:r w:rsidRPr="00A001B4">
        <w:t>tori</w:t>
      </w:r>
      <w:proofErr w:type="spellEnd"/>
      <w:r w:rsidRPr="00A001B4">
        <w:t xml:space="preserve"> </w:t>
      </w:r>
      <w:r w:rsidRPr="00A001B4">
        <w:rPr>
          <w:rFonts w:cs="Agency FB"/>
        </w:rPr>
        <w:t>i</w:t>
      </w:r>
      <w:r w:rsidRPr="00A001B4">
        <w:t>n implementarea general</w:t>
      </w:r>
      <w:r w:rsidRPr="00A001B4">
        <w:rPr>
          <w:rFonts w:cs="Calibri"/>
        </w:rPr>
        <w:t>a</w:t>
      </w:r>
      <w:r w:rsidRPr="00A001B4">
        <w:t xml:space="preserve">, </w:t>
      </w:r>
      <w:proofErr w:type="spellStart"/>
      <w:r w:rsidRPr="00A001B4">
        <w:t>f</w:t>
      </w:r>
      <w:r w:rsidRPr="00A001B4">
        <w:rPr>
          <w:rFonts w:cs="Calibri"/>
        </w:rPr>
        <w:t>a</w:t>
      </w:r>
      <w:r w:rsidRPr="00A001B4">
        <w:t>r</w:t>
      </w:r>
      <w:r w:rsidRPr="00A001B4">
        <w:rPr>
          <w:rFonts w:cs="Calibri"/>
        </w:rPr>
        <w:t>a</w:t>
      </w:r>
      <w:proofErr w:type="spellEnd"/>
      <w:r w:rsidRPr="00A001B4">
        <w:t xml:space="preserve"> a afecta coeren</w:t>
      </w:r>
      <w:r w:rsidRPr="00A001B4">
        <w:rPr>
          <w:rFonts w:cs="Calibri"/>
        </w:rPr>
        <w:t>t</w:t>
      </w:r>
      <w:r w:rsidRPr="00A001B4">
        <w:t>a, calitatea sau conformitatea livrabilelor.</w:t>
      </w:r>
    </w:p>
    <w:p w14:paraId="6C626CB7" w14:textId="77777777" w:rsidR="00B42622" w:rsidRPr="00A001B4" w:rsidRDefault="00B42622" w:rsidP="00B42622">
      <w:pPr>
        <w:tabs>
          <w:tab w:val="left" w:pos="0"/>
        </w:tabs>
        <w:rPr>
          <w:rFonts w:cs="Times New Roman"/>
        </w:rPr>
      </w:pPr>
    </w:p>
    <w:p w14:paraId="16F1A47D" w14:textId="77777777" w:rsidR="00B42622" w:rsidRPr="00A001B4" w:rsidRDefault="00B42622" w:rsidP="00B42622">
      <w:pPr>
        <w:tabs>
          <w:tab w:val="left" w:pos="0"/>
        </w:tabs>
        <w:rPr>
          <w:rFonts w:cs="Times New Roman"/>
          <w:color w:val="EE0000"/>
        </w:rPr>
      </w:pPr>
    </w:p>
    <w:p w14:paraId="7E55170D" w14:textId="77777777" w:rsidR="00704694" w:rsidRPr="00A001B4" w:rsidRDefault="00704694" w:rsidP="00B42622">
      <w:pPr>
        <w:tabs>
          <w:tab w:val="left" w:pos="0"/>
        </w:tabs>
        <w:rPr>
          <w:rFonts w:cs="Times New Roman"/>
          <w:color w:val="EE0000"/>
        </w:rPr>
      </w:pPr>
    </w:p>
    <w:p w14:paraId="53E1286E" w14:textId="77777777" w:rsidR="00704694" w:rsidRPr="00A001B4" w:rsidRDefault="00704694" w:rsidP="00B42622">
      <w:pPr>
        <w:tabs>
          <w:tab w:val="left" w:pos="0"/>
        </w:tabs>
        <w:rPr>
          <w:rFonts w:cs="Times New Roman"/>
          <w:color w:val="EE0000"/>
        </w:rPr>
      </w:pPr>
    </w:p>
    <w:p w14:paraId="7D10E97D" w14:textId="77777777" w:rsidR="00704694" w:rsidRPr="00A001B4" w:rsidRDefault="00704694" w:rsidP="00B42622">
      <w:pPr>
        <w:tabs>
          <w:tab w:val="left" w:pos="0"/>
        </w:tabs>
        <w:rPr>
          <w:rFonts w:cs="Times New Roman"/>
          <w:color w:val="EE0000"/>
        </w:rPr>
      </w:pPr>
    </w:p>
    <w:p w14:paraId="65FE0175" w14:textId="77777777" w:rsidR="00704694" w:rsidRPr="00A001B4" w:rsidRDefault="00704694" w:rsidP="00B42622">
      <w:pPr>
        <w:tabs>
          <w:tab w:val="left" w:pos="0"/>
        </w:tabs>
        <w:rPr>
          <w:rFonts w:cs="Times New Roman"/>
          <w:color w:val="EE0000"/>
        </w:rPr>
      </w:pPr>
    </w:p>
    <w:p w14:paraId="1ADBA17A" w14:textId="77777777" w:rsidR="00704694" w:rsidRPr="00A001B4" w:rsidRDefault="00704694" w:rsidP="00B42622">
      <w:pPr>
        <w:tabs>
          <w:tab w:val="left" w:pos="0"/>
        </w:tabs>
        <w:rPr>
          <w:rFonts w:cs="Times New Roman"/>
          <w:color w:val="EE0000"/>
        </w:rPr>
      </w:pPr>
    </w:p>
    <w:p w14:paraId="55C2E2BE" w14:textId="77777777" w:rsidR="00704694" w:rsidRPr="00A001B4" w:rsidRDefault="00704694" w:rsidP="00B42622">
      <w:pPr>
        <w:tabs>
          <w:tab w:val="left" w:pos="0"/>
        </w:tabs>
        <w:rPr>
          <w:rFonts w:cs="Times New Roman"/>
          <w:color w:val="EE0000"/>
        </w:rPr>
      </w:pPr>
    </w:p>
    <w:p w14:paraId="4BF4E19D" w14:textId="77777777" w:rsidR="00704694" w:rsidRPr="00A001B4" w:rsidRDefault="00704694" w:rsidP="00B42622">
      <w:pPr>
        <w:tabs>
          <w:tab w:val="left" w:pos="0"/>
        </w:tabs>
        <w:rPr>
          <w:rFonts w:cs="Times New Roman"/>
          <w:color w:val="EE0000"/>
        </w:rPr>
      </w:pPr>
    </w:p>
    <w:p w14:paraId="2AB8A8FD" w14:textId="77777777" w:rsidR="00704694" w:rsidRPr="00A001B4" w:rsidRDefault="00704694" w:rsidP="00B42622">
      <w:pPr>
        <w:tabs>
          <w:tab w:val="left" w:pos="0"/>
        </w:tabs>
        <w:rPr>
          <w:rFonts w:cs="Times New Roman"/>
          <w:color w:val="EE0000"/>
        </w:rPr>
      </w:pPr>
    </w:p>
    <w:p w14:paraId="32517F46" w14:textId="77777777" w:rsidR="00704694" w:rsidRPr="00A001B4" w:rsidRDefault="00704694" w:rsidP="00B42622">
      <w:pPr>
        <w:tabs>
          <w:tab w:val="left" w:pos="0"/>
        </w:tabs>
        <w:rPr>
          <w:rFonts w:cs="Times New Roman"/>
          <w:color w:val="EE0000"/>
        </w:rPr>
      </w:pPr>
    </w:p>
    <w:p w14:paraId="3A4C2D70" w14:textId="77777777" w:rsidR="00704694" w:rsidRPr="00A001B4" w:rsidRDefault="00704694" w:rsidP="00B42622">
      <w:pPr>
        <w:tabs>
          <w:tab w:val="left" w:pos="0"/>
        </w:tabs>
        <w:rPr>
          <w:rFonts w:cs="Times New Roman"/>
          <w:color w:val="EE0000"/>
        </w:rPr>
      </w:pPr>
    </w:p>
    <w:p w14:paraId="5E1E7AEC" w14:textId="77777777" w:rsidR="00704694" w:rsidRPr="00A001B4" w:rsidRDefault="00704694" w:rsidP="00B42622">
      <w:pPr>
        <w:tabs>
          <w:tab w:val="left" w:pos="0"/>
        </w:tabs>
        <w:rPr>
          <w:rFonts w:cs="Times New Roman"/>
          <w:color w:val="EE0000"/>
        </w:rPr>
      </w:pPr>
    </w:p>
    <w:p w14:paraId="5D76B376" w14:textId="77777777" w:rsidR="00704694" w:rsidRPr="00A001B4" w:rsidRDefault="00704694" w:rsidP="00B42622">
      <w:pPr>
        <w:tabs>
          <w:tab w:val="left" w:pos="0"/>
        </w:tabs>
        <w:rPr>
          <w:rFonts w:cs="Times New Roman"/>
          <w:color w:val="EE0000"/>
        </w:rPr>
      </w:pPr>
    </w:p>
    <w:p w14:paraId="6DB64107" w14:textId="77777777" w:rsidR="00704694" w:rsidRPr="00A001B4" w:rsidRDefault="00704694" w:rsidP="00B42622">
      <w:pPr>
        <w:tabs>
          <w:tab w:val="left" w:pos="0"/>
        </w:tabs>
        <w:rPr>
          <w:rFonts w:cs="Times New Roman"/>
          <w:color w:val="EE0000"/>
        </w:rPr>
      </w:pPr>
    </w:p>
    <w:p w14:paraId="4F401A90" w14:textId="7DF69D26" w:rsidR="00B42622" w:rsidRPr="00A001B4" w:rsidRDefault="00B42622">
      <w:pPr>
        <w:pStyle w:val="Heading1"/>
        <w:numPr>
          <w:ilvl w:val="1"/>
          <w:numId w:val="9"/>
        </w:numPr>
      </w:pPr>
      <w:bookmarkStart w:id="52" w:name="_Toc220632457"/>
      <w:r w:rsidRPr="00A001B4">
        <w:t>Infrastructura care va fi utilizată în realizarea activităților în cadrul Contractului</w:t>
      </w:r>
      <w:bookmarkEnd w:id="52"/>
    </w:p>
    <w:p w14:paraId="6947E744" w14:textId="77777777" w:rsidR="00B42622" w:rsidRPr="00A001B4" w:rsidRDefault="00B42622" w:rsidP="00B42622">
      <w:pPr>
        <w:rPr>
          <w:rFonts w:cs="Times New Roman"/>
          <w:color w:val="EE0000"/>
        </w:rPr>
      </w:pPr>
    </w:p>
    <w:p w14:paraId="7BFAA21B" w14:textId="77777777" w:rsidR="00B42622" w:rsidRPr="00A001B4"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A001B4" w14:paraId="34E55384" w14:textId="77777777">
        <w:tc>
          <w:tcPr>
            <w:tcW w:w="1345" w:type="dxa"/>
            <w:vAlign w:val="center"/>
          </w:tcPr>
          <w:p w14:paraId="5929D7A0"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Denumire</w:t>
            </w:r>
          </w:p>
        </w:tc>
        <w:tc>
          <w:tcPr>
            <w:tcW w:w="1740" w:type="dxa"/>
            <w:vAlign w:val="center"/>
          </w:tcPr>
          <w:p w14:paraId="3541EBAB"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Caracteristici</w:t>
            </w:r>
          </w:p>
          <w:p w14:paraId="3CFAD118"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(scurtă descriere, versiune etc., după cum este aplicabil)</w:t>
            </w:r>
          </w:p>
        </w:tc>
        <w:tc>
          <w:tcPr>
            <w:tcW w:w="1418" w:type="dxa"/>
            <w:vAlign w:val="center"/>
          </w:tcPr>
          <w:p w14:paraId="7D34549D"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Numărul de unități utilizate în activitățile Contractului</w:t>
            </w:r>
          </w:p>
        </w:tc>
        <w:tc>
          <w:tcPr>
            <w:tcW w:w="1701" w:type="dxa"/>
            <w:vAlign w:val="center"/>
          </w:tcPr>
          <w:p w14:paraId="5B9F1580" w14:textId="77777777" w:rsidR="00B42622" w:rsidRPr="00A001B4" w:rsidRDefault="00B42622">
            <w:pPr>
              <w:tabs>
                <w:tab w:val="left" w:pos="0"/>
              </w:tabs>
              <w:jc w:val="center"/>
              <w:rPr>
                <w:rFonts w:cs="Times New Roman"/>
                <w:b/>
                <w:color w:val="000000" w:themeColor="text1"/>
              </w:rPr>
            </w:pPr>
            <w:r w:rsidRPr="00A001B4">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Operatorul economic care pune la dispoziție echipamentul</w:t>
            </w:r>
          </w:p>
          <w:p w14:paraId="442E0792" w14:textId="77777777" w:rsidR="00B42622" w:rsidRPr="00A001B4" w:rsidRDefault="00B42622">
            <w:pPr>
              <w:tabs>
                <w:tab w:val="left" w:pos="0"/>
              </w:tabs>
              <w:jc w:val="center"/>
              <w:rPr>
                <w:rFonts w:cs="Times New Roman"/>
                <w:b/>
                <w:bCs/>
                <w:color w:val="000000" w:themeColor="text1"/>
              </w:rPr>
            </w:pPr>
            <w:r w:rsidRPr="00A001B4">
              <w:rPr>
                <w:rFonts w:cs="Times New Roman"/>
                <w:b/>
                <w:bCs/>
                <w:color w:val="000000" w:themeColor="text1"/>
              </w:rPr>
              <w:t>(ofertantul operator economic individual, subcontractantul, partenerul din asociere sau o terță parte)</w:t>
            </w:r>
          </w:p>
        </w:tc>
      </w:tr>
      <w:tr w:rsidR="00EF4BA9" w:rsidRPr="00A001B4" w14:paraId="363AB1C2" w14:textId="77777777">
        <w:tc>
          <w:tcPr>
            <w:tcW w:w="1345" w:type="dxa"/>
          </w:tcPr>
          <w:p w14:paraId="5CC1C2DF" w14:textId="1FA7CD72" w:rsidR="00B42622" w:rsidRPr="00A001B4" w:rsidRDefault="00DE0EB6">
            <w:pPr>
              <w:tabs>
                <w:tab w:val="left" w:pos="0"/>
              </w:tabs>
              <w:rPr>
                <w:rFonts w:cs="Times New Roman"/>
                <w:bCs/>
                <w:color w:val="000000" w:themeColor="text1"/>
              </w:rPr>
            </w:pPr>
            <w:r w:rsidRPr="00A001B4">
              <w:rPr>
                <w:rFonts w:cs="Times New Roman"/>
                <w:i/>
                <w:color w:val="000000" w:themeColor="text1"/>
              </w:rPr>
              <w:t>Stații de lucru</w:t>
            </w:r>
          </w:p>
        </w:tc>
        <w:tc>
          <w:tcPr>
            <w:tcW w:w="1740" w:type="dxa"/>
          </w:tcPr>
          <w:p w14:paraId="105DCFA3" w14:textId="7460E98E" w:rsidR="00B42622" w:rsidRPr="00A001B4" w:rsidRDefault="00564159">
            <w:pPr>
              <w:tabs>
                <w:tab w:val="left" w:pos="0"/>
              </w:tabs>
              <w:rPr>
                <w:rFonts w:cs="Times New Roman"/>
                <w:bCs/>
                <w:i/>
                <w:color w:val="000000" w:themeColor="text1"/>
              </w:rPr>
            </w:pPr>
            <w:r w:rsidRPr="00A001B4">
              <w:rPr>
                <w:rFonts w:cs="Times New Roman"/>
                <w:i/>
                <w:color w:val="000000" w:themeColor="text1"/>
              </w:rPr>
              <w:t xml:space="preserve">Laptopuri/PC-uri pentru dezvoltare software, testare și administrare (procesor </w:t>
            </w:r>
            <w:proofErr w:type="spellStart"/>
            <w:r w:rsidRPr="00A001B4">
              <w:rPr>
                <w:rFonts w:cs="Times New Roman"/>
                <w:i/>
                <w:color w:val="000000" w:themeColor="text1"/>
              </w:rPr>
              <w:t>multicore</w:t>
            </w:r>
            <w:proofErr w:type="spellEnd"/>
            <w:r w:rsidRPr="00A001B4">
              <w:rPr>
                <w:rFonts w:cs="Times New Roman"/>
                <w:i/>
                <w:color w:val="000000" w:themeColor="text1"/>
              </w:rPr>
              <w:t>, minim 16 GB RAM)</w:t>
            </w:r>
          </w:p>
        </w:tc>
        <w:tc>
          <w:tcPr>
            <w:tcW w:w="1418" w:type="dxa"/>
          </w:tcPr>
          <w:p w14:paraId="79F365E5" w14:textId="2F7AD791" w:rsidR="00B42622" w:rsidRPr="00A001B4" w:rsidRDefault="00564159">
            <w:pPr>
              <w:tabs>
                <w:tab w:val="left" w:pos="0"/>
              </w:tabs>
              <w:rPr>
                <w:rFonts w:cs="Times New Roman"/>
                <w:bCs/>
                <w:i/>
                <w:color w:val="000000" w:themeColor="text1"/>
              </w:rPr>
            </w:pPr>
            <w:r w:rsidRPr="00A001B4">
              <w:rPr>
                <w:rFonts w:cs="Times New Roman"/>
                <w:i/>
                <w:color w:val="000000" w:themeColor="text1"/>
              </w:rPr>
              <w:t>Conform numărului de specialiști alocați Contractului</w:t>
            </w:r>
          </w:p>
        </w:tc>
        <w:tc>
          <w:tcPr>
            <w:tcW w:w="1701" w:type="dxa"/>
          </w:tcPr>
          <w:p w14:paraId="0998FF8D" w14:textId="1E5C5E60" w:rsidR="00B42622" w:rsidRPr="00A001B4" w:rsidRDefault="00564159">
            <w:pPr>
              <w:tabs>
                <w:tab w:val="left" w:pos="0"/>
              </w:tabs>
              <w:rPr>
                <w:rFonts w:cs="Times New Roman"/>
                <w:bCs/>
                <w:i/>
                <w:color w:val="000000" w:themeColor="text1"/>
              </w:rPr>
            </w:pPr>
            <w:r w:rsidRPr="00A001B4">
              <w:rPr>
                <w:rFonts w:cs="Times New Roman"/>
                <w:i/>
                <w:color w:val="000000" w:themeColor="text1"/>
              </w:rPr>
              <w:t>Sisteme de operare licențiate (Windows/</w:t>
            </w:r>
            <w:proofErr w:type="spellStart"/>
            <w:r w:rsidRPr="00A001B4">
              <w:rPr>
                <w:rFonts w:cs="Times New Roman"/>
                <w:i/>
                <w:color w:val="000000" w:themeColor="text1"/>
              </w:rPr>
              <w:t>macOS</w:t>
            </w:r>
            <w:proofErr w:type="spellEnd"/>
            <w:r w:rsidRPr="00A001B4">
              <w:rPr>
                <w:rFonts w:cs="Times New Roman"/>
                <w:i/>
                <w:color w:val="000000" w:themeColor="text1"/>
              </w:rPr>
              <w:t>/Linux)</w:t>
            </w:r>
          </w:p>
        </w:tc>
        <w:tc>
          <w:tcPr>
            <w:tcW w:w="1621" w:type="dxa"/>
          </w:tcPr>
          <w:p w14:paraId="4D90735A" w14:textId="63438310" w:rsidR="00B42622" w:rsidRPr="00A001B4" w:rsidRDefault="00564159">
            <w:pPr>
              <w:tabs>
                <w:tab w:val="left" w:pos="0"/>
              </w:tabs>
              <w:rPr>
                <w:rFonts w:cs="Times New Roman"/>
                <w:bCs/>
                <w:color w:val="000000" w:themeColor="text1"/>
              </w:rPr>
            </w:pPr>
            <w:r w:rsidRPr="00A001B4">
              <w:rPr>
                <w:rFonts w:cs="Times New Roman"/>
                <w:i/>
                <w:color w:val="000000" w:themeColor="text1"/>
              </w:rPr>
              <w:t>Pe întreaga durată a Contractului</w:t>
            </w:r>
          </w:p>
        </w:tc>
        <w:tc>
          <w:tcPr>
            <w:tcW w:w="1890" w:type="dxa"/>
          </w:tcPr>
          <w:p w14:paraId="39A62733" w14:textId="14E0FDFF" w:rsidR="00B42622" w:rsidRPr="00A001B4" w:rsidRDefault="00564159">
            <w:pPr>
              <w:tabs>
                <w:tab w:val="left" w:pos="0"/>
              </w:tabs>
              <w:rPr>
                <w:rFonts w:cs="Times New Roman"/>
                <w:bCs/>
                <w:color w:val="000000" w:themeColor="text1"/>
              </w:rPr>
            </w:pPr>
            <w:r w:rsidRPr="00A001B4">
              <w:rPr>
                <w:rFonts w:cs="Times New Roman"/>
                <w:i/>
                <w:color w:val="000000" w:themeColor="text1"/>
              </w:rPr>
              <w:t xml:space="preserve">Ofertant: Flame Data Technologies, Subcontractori: </w:t>
            </w:r>
            <w:proofErr w:type="spellStart"/>
            <w:r w:rsidRPr="00A001B4">
              <w:rPr>
                <w:rFonts w:cs="Times New Roman"/>
                <w:i/>
                <w:color w:val="000000" w:themeColor="text1"/>
              </w:rPr>
              <w:t>Safetech</w:t>
            </w:r>
            <w:proofErr w:type="spellEnd"/>
            <w:r w:rsidRPr="00A001B4">
              <w:rPr>
                <w:rFonts w:cs="Times New Roman"/>
                <w:i/>
                <w:color w:val="000000" w:themeColor="text1"/>
              </w:rPr>
              <w:t xml:space="preserve"> </w:t>
            </w:r>
            <w:proofErr w:type="spellStart"/>
            <w:r w:rsidRPr="00A001B4">
              <w:rPr>
                <w:rFonts w:cs="Times New Roman"/>
                <w:i/>
                <w:color w:val="000000" w:themeColor="text1"/>
              </w:rPr>
              <w:t>Innovations</w:t>
            </w:r>
            <w:proofErr w:type="spellEnd"/>
            <w:r w:rsidRPr="00A001B4">
              <w:rPr>
                <w:rFonts w:cs="Times New Roman"/>
                <w:i/>
                <w:color w:val="000000" w:themeColor="text1"/>
              </w:rPr>
              <w:t xml:space="preserve"> SA, Software </w:t>
            </w:r>
            <w:proofErr w:type="spellStart"/>
            <w:r w:rsidRPr="00A001B4">
              <w:rPr>
                <w:rFonts w:cs="Times New Roman"/>
                <w:i/>
                <w:color w:val="000000" w:themeColor="text1"/>
              </w:rPr>
              <w:t>Imagination</w:t>
            </w:r>
            <w:proofErr w:type="spellEnd"/>
            <w:r w:rsidRPr="00A001B4">
              <w:rPr>
                <w:rFonts w:cs="Times New Roman"/>
                <w:i/>
                <w:color w:val="000000" w:themeColor="text1"/>
              </w:rPr>
              <w:t xml:space="preserve"> &amp; Vision SRL, </w:t>
            </w:r>
            <w:proofErr w:type="spellStart"/>
            <w:r w:rsidRPr="00A001B4">
              <w:rPr>
                <w:rFonts w:cs="Times New Roman"/>
                <w:i/>
                <w:color w:val="000000" w:themeColor="text1"/>
              </w:rPr>
              <w:t>Evotech</w:t>
            </w:r>
            <w:proofErr w:type="spellEnd"/>
            <w:r w:rsidRPr="00A001B4">
              <w:rPr>
                <w:rFonts w:cs="Times New Roman"/>
                <w:i/>
                <w:color w:val="000000" w:themeColor="text1"/>
              </w:rPr>
              <w:t xml:space="preserve"> IT, IT Med SRL</w:t>
            </w:r>
          </w:p>
        </w:tc>
      </w:tr>
      <w:tr w:rsidR="00564159" w:rsidRPr="00A001B4" w14:paraId="3C0FD195" w14:textId="77777777">
        <w:tc>
          <w:tcPr>
            <w:tcW w:w="1345" w:type="dxa"/>
          </w:tcPr>
          <w:p w14:paraId="297952FE" w14:textId="572DB8E5" w:rsidR="00564159" w:rsidRPr="00A001B4" w:rsidRDefault="00564159" w:rsidP="00564159">
            <w:pPr>
              <w:tabs>
                <w:tab w:val="left" w:pos="0"/>
              </w:tabs>
              <w:rPr>
                <w:rFonts w:cs="Times New Roman"/>
                <w:i/>
                <w:color w:val="000000" w:themeColor="text1"/>
              </w:rPr>
            </w:pPr>
            <w:r w:rsidRPr="00A001B4">
              <w:rPr>
                <w:rFonts w:cs="Times New Roman"/>
                <w:i/>
                <w:color w:val="000000" w:themeColor="text1"/>
              </w:rPr>
              <w:t>Platformă de dezvoltare</w:t>
            </w:r>
          </w:p>
        </w:tc>
        <w:tc>
          <w:tcPr>
            <w:tcW w:w="1740" w:type="dxa"/>
          </w:tcPr>
          <w:p w14:paraId="2E71AC52" w14:textId="69D3BF53" w:rsidR="00564159" w:rsidRPr="00A001B4" w:rsidRDefault="00564159" w:rsidP="00564159">
            <w:pPr>
              <w:tabs>
                <w:tab w:val="left" w:pos="0"/>
              </w:tabs>
              <w:rPr>
                <w:rFonts w:cs="Times New Roman"/>
                <w:i/>
                <w:iCs/>
                <w:color w:val="000000" w:themeColor="text1"/>
              </w:rPr>
            </w:pPr>
            <w:r w:rsidRPr="00A001B4">
              <w:rPr>
                <w:i/>
                <w:iCs/>
              </w:rPr>
              <w:t xml:space="preserve">Infrastructură cloud </w:t>
            </w:r>
            <w:proofErr w:type="spellStart"/>
            <w:r w:rsidRPr="00A001B4">
              <w:rPr>
                <w:i/>
                <w:iCs/>
              </w:rPr>
              <w:t>IaaS</w:t>
            </w:r>
            <w:proofErr w:type="spellEnd"/>
            <w:r w:rsidRPr="00A001B4">
              <w:rPr>
                <w:i/>
                <w:iCs/>
              </w:rPr>
              <w:t>/</w:t>
            </w:r>
            <w:proofErr w:type="spellStart"/>
            <w:r w:rsidRPr="00A001B4">
              <w:rPr>
                <w:i/>
                <w:iCs/>
              </w:rPr>
              <w:t>PaaS</w:t>
            </w:r>
            <w:proofErr w:type="spellEnd"/>
            <w:r w:rsidRPr="00A001B4">
              <w:rPr>
                <w:i/>
                <w:iCs/>
              </w:rPr>
              <w:t xml:space="preserve">, utilizată pentru găzduirea aplicațiilor, bazelor de date </w:t>
            </w:r>
            <w:r w:rsidRPr="00A001B4">
              <w:rPr>
                <w:i/>
                <w:iCs/>
              </w:rPr>
              <w:lastRenderedPageBreak/>
              <w:t xml:space="preserve">și serviciilor </w:t>
            </w:r>
            <w:proofErr w:type="spellStart"/>
            <w:r w:rsidRPr="00A001B4">
              <w:rPr>
                <w:i/>
                <w:iCs/>
              </w:rPr>
              <w:t>backend</w:t>
            </w:r>
            <w:proofErr w:type="spellEnd"/>
            <w:r w:rsidRPr="00A001B4">
              <w:rPr>
                <w:i/>
                <w:iCs/>
              </w:rPr>
              <w:t>; include servicii de monitorizare, backup și securitate</w:t>
            </w:r>
          </w:p>
        </w:tc>
        <w:tc>
          <w:tcPr>
            <w:tcW w:w="1418" w:type="dxa"/>
          </w:tcPr>
          <w:p w14:paraId="69320500" w14:textId="77777777" w:rsidR="00564159" w:rsidRPr="00A001B4" w:rsidRDefault="00564159" w:rsidP="00564159">
            <w:pPr>
              <w:tabs>
                <w:tab w:val="left" w:pos="0"/>
              </w:tabs>
              <w:rPr>
                <w:rFonts w:cs="Times New Roman"/>
                <w:i/>
                <w:iCs/>
                <w:color w:val="000000" w:themeColor="text1"/>
              </w:rPr>
            </w:pPr>
          </w:p>
          <w:p w14:paraId="59EC9BA8" w14:textId="757294DD" w:rsidR="00564159" w:rsidRPr="00A001B4" w:rsidRDefault="00564159" w:rsidP="00564159">
            <w:pPr>
              <w:jc w:val="center"/>
              <w:rPr>
                <w:rFonts w:cs="Times New Roman"/>
                <w:i/>
                <w:iCs/>
              </w:rPr>
            </w:pPr>
            <w:r w:rsidRPr="00A001B4">
              <w:rPr>
                <w:rFonts w:cs="Times New Roman"/>
                <w:i/>
                <w:iCs/>
              </w:rPr>
              <w:t>Conform necesarului de resurse al proiectului</w:t>
            </w:r>
          </w:p>
        </w:tc>
        <w:tc>
          <w:tcPr>
            <w:tcW w:w="1701" w:type="dxa"/>
          </w:tcPr>
          <w:p w14:paraId="2B180C76" w14:textId="77777777" w:rsidR="00564159" w:rsidRPr="00A001B4" w:rsidRDefault="00564159" w:rsidP="00564159">
            <w:pPr>
              <w:tabs>
                <w:tab w:val="left" w:pos="0"/>
              </w:tabs>
              <w:rPr>
                <w:rFonts w:cs="Times New Roman"/>
                <w:i/>
                <w:color w:val="000000" w:themeColor="text1"/>
              </w:rPr>
            </w:pPr>
          </w:p>
          <w:p w14:paraId="0352FD4C" w14:textId="77777777" w:rsidR="00564159" w:rsidRPr="00A001B4" w:rsidRDefault="00564159" w:rsidP="00564159">
            <w:pPr>
              <w:rPr>
                <w:rFonts w:cs="Times New Roman"/>
                <w:i/>
                <w:iCs/>
                <w:color w:val="000000" w:themeColor="text1"/>
              </w:rPr>
            </w:pPr>
          </w:p>
          <w:p w14:paraId="651C5C03" w14:textId="5B55B12D" w:rsidR="00564159" w:rsidRPr="00A001B4" w:rsidRDefault="00564159" w:rsidP="00564159">
            <w:pPr>
              <w:jc w:val="center"/>
              <w:rPr>
                <w:rFonts w:cs="Times New Roman"/>
              </w:rPr>
            </w:pPr>
            <w:r w:rsidRPr="00A001B4">
              <w:rPr>
                <w:rFonts w:cs="Times New Roman"/>
                <w:i/>
                <w:iCs/>
              </w:rPr>
              <w:t xml:space="preserve">Licențe și drept de utilizare </w:t>
            </w:r>
            <w:r w:rsidRPr="00A001B4">
              <w:rPr>
                <w:rFonts w:cs="Times New Roman"/>
                <w:i/>
                <w:iCs/>
              </w:rPr>
              <w:lastRenderedPageBreak/>
              <w:t>conform furnizorului</w:t>
            </w:r>
          </w:p>
        </w:tc>
        <w:tc>
          <w:tcPr>
            <w:tcW w:w="1621" w:type="dxa"/>
          </w:tcPr>
          <w:p w14:paraId="0C02D315" w14:textId="34476457" w:rsidR="00564159" w:rsidRPr="00A001B4" w:rsidRDefault="00564159" w:rsidP="00564159">
            <w:pPr>
              <w:tabs>
                <w:tab w:val="left" w:pos="0"/>
              </w:tabs>
              <w:rPr>
                <w:rFonts w:cs="Times New Roman"/>
                <w:i/>
                <w:color w:val="000000" w:themeColor="text1"/>
              </w:rPr>
            </w:pPr>
            <w:r w:rsidRPr="00A001B4">
              <w:rPr>
                <w:rFonts w:cs="Times New Roman"/>
                <w:i/>
                <w:color w:val="000000" w:themeColor="text1"/>
              </w:rPr>
              <w:lastRenderedPageBreak/>
              <w:t>Pe întreaga durată a Contractului</w:t>
            </w:r>
          </w:p>
        </w:tc>
        <w:tc>
          <w:tcPr>
            <w:tcW w:w="1890" w:type="dxa"/>
          </w:tcPr>
          <w:p w14:paraId="636886FF" w14:textId="31E1229E" w:rsidR="00564159" w:rsidRPr="00A001B4" w:rsidRDefault="00564159" w:rsidP="00564159">
            <w:pPr>
              <w:tabs>
                <w:tab w:val="left" w:pos="0"/>
              </w:tabs>
              <w:rPr>
                <w:rFonts w:cs="Times New Roman"/>
                <w:i/>
                <w:color w:val="000000" w:themeColor="text1"/>
              </w:rPr>
            </w:pPr>
            <w:r w:rsidRPr="00A001B4">
              <w:rPr>
                <w:rFonts w:cs="Times New Roman"/>
                <w:i/>
                <w:color w:val="000000" w:themeColor="text1"/>
              </w:rPr>
              <w:t xml:space="preserve">Ofertant: Flame Data Technologies, Subcontractori: </w:t>
            </w:r>
            <w:proofErr w:type="spellStart"/>
            <w:r w:rsidRPr="00A001B4">
              <w:rPr>
                <w:rFonts w:cs="Times New Roman"/>
                <w:i/>
                <w:color w:val="000000" w:themeColor="text1"/>
              </w:rPr>
              <w:t>Safetech</w:t>
            </w:r>
            <w:proofErr w:type="spellEnd"/>
            <w:r w:rsidRPr="00A001B4">
              <w:rPr>
                <w:rFonts w:cs="Times New Roman"/>
                <w:i/>
                <w:color w:val="000000" w:themeColor="text1"/>
              </w:rPr>
              <w:t xml:space="preserve"> </w:t>
            </w:r>
            <w:proofErr w:type="spellStart"/>
            <w:r w:rsidRPr="00A001B4">
              <w:rPr>
                <w:rFonts w:cs="Times New Roman"/>
                <w:i/>
                <w:color w:val="000000" w:themeColor="text1"/>
              </w:rPr>
              <w:t>Innovations</w:t>
            </w:r>
            <w:proofErr w:type="spellEnd"/>
            <w:r w:rsidRPr="00A001B4">
              <w:rPr>
                <w:rFonts w:cs="Times New Roman"/>
                <w:i/>
                <w:color w:val="000000" w:themeColor="text1"/>
              </w:rPr>
              <w:t xml:space="preserve"> SA, Software </w:t>
            </w:r>
            <w:proofErr w:type="spellStart"/>
            <w:r w:rsidRPr="00A001B4">
              <w:rPr>
                <w:rFonts w:cs="Times New Roman"/>
                <w:i/>
                <w:color w:val="000000" w:themeColor="text1"/>
              </w:rPr>
              <w:lastRenderedPageBreak/>
              <w:t>Imagination</w:t>
            </w:r>
            <w:proofErr w:type="spellEnd"/>
            <w:r w:rsidRPr="00A001B4">
              <w:rPr>
                <w:rFonts w:cs="Times New Roman"/>
                <w:i/>
                <w:color w:val="000000" w:themeColor="text1"/>
              </w:rPr>
              <w:t xml:space="preserve"> &amp; Vision SRL, </w:t>
            </w:r>
            <w:proofErr w:type="spellStart"/>
            <w:r w:rsidRPr="00A001B4">
              <w:rPr>
                <w:rFonts w:cs="Times New Roman"/>
                <w:i/>
                <w:color w:val="000000" w:themeColor="text1"/>
              </w:rPr>
              <w:t>Evotech</w:t>
            </w:r>
            <w:proofErr w:type="spellEnd"/>
            <w:r w:rsidRPr="00A001B4">
              <w:rPr>
                <w:rFonts w:cs="Times New Roman"/>
                <w:i/>
                <w:color w:val="000000" w:themeColor="text1"/>
              </w:rPr>
              <w:t xml:space="preserve"> IT, IT Med SRL</w:t>
            </w:r>
          </w:p>
        </w:tc>
      </w:tr>
    </w:tbl>
    <w:p w14:paraId="6E62FFEC" w14:textId="77777777" w:rsidR="00B42622" w:rsidRPr="00A001B4" w:rsidRDefault="00B42622" w:rsidP="00B42622">
      <w:pPr>
        <w:tabs>
          <w:tab w:val="left" w:pos="0"/>
        </w:tabs>
        <w:rPr>
          <w:rFonts w:cs="Times New Roman"/>
          <w:bCs/>
        </w:rPr>
      </w:pPr>
    </w:p>
    <w:p w14:paraId="2AE4B420" w14:textId="77777777" w:rsidR="00A66F33" w:rsidRPr="00A001B4" w:rsidRDefault="00A66F33" w:rsidP="00B42622">
      <w:pPr>
        <w:tabs>
          <w:tab w:val="left" w:pos="0"/>
        </w:tabs>
        <w:rPr>
          <w:rFonts w:cs="Times New Roman"/>
          <w:bCs/>
        </w:rPr>
      </w:pPr>
    </w:p>
    <w:p w14:paraId="4BD933FC" w14:textId="77777777" w:rsidR="00A66F33" w:rsidRPr="00A001B4" w:rsidRDefault="00A66F33" w:rsidP="00A66F33">
      <w:pPr>
        <w:tabs>
          <w:tab w:val="left" w:pos="0"/>
        </w:tabs>
        <w:rPr>
          <w:rFonts w:cs="Times New Roman"/>
          <w:bCs/>
        </w:rPr>
      </w:pPr>
      <w:r w:rsidRPr="00A001B4">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A001B4" w:rsidRDefault="00A66F33" w:rsidP="00A66F33">
      <w:pPr>
        <w:tabs>
          <w:tab w:val="left" w:pos="0"/>
        </w:tabs>
        <w:rPr>
          <w:rFonts w:cs="Times New Roman"/>
          <w:bCs/>
        </w:rPr>
      </w:pPr>
      <w:r w:rsidRPr="00A001B4">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A001B4" w:rsidRDefault="00A66F33" w:rsidP="00A66F33">
      <w:pPr>
        <w:tabs>
          <w:tab w:val="left" w:pos="0"/>
        </w:tabs>
        <w:rPr>
          <w:rFonts w:cs="Times New Roman"/>
          <w:bCs/>
        </w:rPr>
      </w:pPr>
    </w:p>
    <w:p w14:paraId="230703D7" w14:textId="77777777" w:rsidR="00704694" w:rsidRPr="00A001B4" w:rsidRDefault="00704694" w:rsidP="00A66F33">
      <w:pPr>
        <w:tabs>
          <w:tab w:val="left" w:pos="0"/>
        </w:tabs>
        <w:rPr>
          <w:rFonts w:cs="Times New Roman"/>
          <w:bCs/>
        </w:rPr>
      </w:pPr>
    </w:p>
    <w:p w14:paraId="63C441B7" w14:textId="77777777" w:rsidR="00704694" w:rsidRPr="00A001B4" w:rsidRDefault="00704694" w:rsidP="00A66F33">
      <w:pPr>
        <w:tabs>
          <w:tab w:val="left" w:pos="0"/>
        </w:tabs>
        <w:rPr>
          <w:rFonts w:cs="Times New Roman"/>
          <w:bCs/>
        </w:rPr>
      </w:pPr>
    </w:p>
    <w:p w14:paraId="75D17210" w14:textId="77777777" w:rsidR="00A66F33" w:rsidRPr="00A001B4" w:rsidRDefault="00A66F33" w:rsidP="00A66F33">
      <w:pPr>
        <w:tabs>
          <w:tab w:val="left" w:pos="0"/>
        </w:tabs>
        <w:rPr>
          <w:rFonts w:cs="Times New Roman"/>
          <w:b/>
        </w:rPr>
      </w:pPr>
      <w:r w:rsidRPr="00A001B4">
        <w:rPr>
          <w:rFonts w:cs="Times New Roman"/>
          <w:b/>
        </w:rPr>
        <w:t>1. Infrastructura tehnică utilizată pentru implementare</w:t>
      </w:r>
    </w:p>
    <w:p w14:paraId="7F11D183" w14:textId="77777777" w:rsidR="00A66F33" w:rsidRPr="00A001B4" w:rsidRDefault="00A66F33" w:rsidP="00A66F33">
      <w:pPr>
        <w:tabs>
          <w:tab w:val="left" w:pos="0"/>
        </w:tabs>
        <w:rPr>
          <w:rFonts w:cs="Times New Roman"/>
          <w:bCs/>
        </w:rPr>
      </w:pPr>
      <w:r w:rsidRPr="00A001B4">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A001B4" w:rsidRDefault="00A66F33" w:rsidP="00A66F33">
      <w:pPr>
        <w:tabs>
          <w:tab w:val="left" w:pos="0"/>
        </w:tabs>
        <w:rPr>
          <w:rFonts w:cs="Times New Roman"/>
          <w:bCs/>
        </w:rPr>
      </w:pPr>
      <w:r w:rsidRPr="00A001B4">
        <w:rPr>
          <w:rFonts w:cs="Times New Roman"/>
          <w:bCs/>
        </w:rPr>
        <w:t>1.1 Echipamente IT și hardware de lucru</w:t>
      </w:r>
    </w:p>
    <w:p w14:paraId="25E2F9C6" w14:textId="77777777" w:rsidR="00A66F33" w:rsidRPr="00A001B4" w:rsidRDefault="00A66F33" w:rsidP="00A66F33">
      <w:pPr>
        <w:tabs>
          <w:tab w:val="left" w:pos="0"/>
        </w:tabs>
        <w:rPr>
          <w:rFonts w:cs="Times New Roman"/>
          <w:bCs/>
        </w:rPr>
      </w:pPr>
      <w:r w:rsidRPr="00A001B4">
        <w:rPr>
          <w:rFonts w:cs="Times New Roman"/>
          <w:bCs/>
        </w:rPr>
        <w:t>• stații de lucru și laptopuri dedicate echipei de proiect;</w:t>
      </w:r>
    </w:p>
    <w:p w14:paraId="0F94F980" w14:textId="77777777" w:rsidR="00A66F33" w:rsidRPr="00A001B4" w:rsidRDefault="00A66F33" w:rsidP="00A66F33">
      <w:pPr>
        <w:tabs>
          <w:tab w:val="left" w:pos="0"/>
        </w:tabs>
        <w:rPr>
          <w:rFonts w:cs="Times New Roman"/>
          <w:bCs/>
        </w:rPr>
      </w:pPr>
      <w:r w:rsidRPr="00A001B4">
        <w:rPr>
          <w:rFonts w:cs="Times New Roman"/>
          <w:bCs/>
        </w:rPr>
        <w:t>• alte echipamente periferice necesare instalării și configurării soluțiilor.</w:t>
      </w:r>
    </w:p>
    <w:p w14:paraId="61344B6F" w14:textId="77777777" w:rsidR="00A66F33" w:rsidRPr="00A001B4" w:rsidRDefault="00A66F33" w:rsidP="00A66F33">
      <w:pPr>
        <w:tabs>
          <w:tab w:val="left" w:pos="0"/>
        </w:tabs>
        <w:rPr>
          <w:rFonts w:cs="Times New Roman"/>
          <w:bCs/>
        </w:rPr>
      </w:pPr>
      <w:r w:rsidRPr="00A001B4">
        <w:rPr>
          <w:rFonts w:cs="Times New Roman"/>
          <w:bCs/>
        </w:rPr>
        <w:t>Această infrastructură permite pregătirea, configurarea și validarea echipamentelor înainte de livrarea către Beneficiar.</w:t>
      </w:r>
    </w:p>
    <w:p w14:paraId="2E3EDA69" w14:textId="77777777" w:rsidR="00A66F33" w:rsidRPr="00A001B4" w:rsidRDefault="00A66F33" w:rsidP="00A66F33">
      <w:pPr>
        <w:tabs>
          <w:tab w:val="left" w:pos="0"/>
        </w:tabs>
        <w:rPr>
          <w:rFonts w:cs="Times New Roman"/>
          <w:bCs/>
        </w:rPr>
      </w:pPr>
      <w:r w:rsidRPr="00A001B4">
        <w:rPr>
          <w:rFonts w:cs="Times New Roman"/>
          <w:bCs/>
        </w:rPr>
        <w:t xml:space="preserve"> </w:t>
      </w:r>
    </w:p>
    <w:p w14:paraId="3C4DB600" w14:textId="77777777" w:rsidR="00A66F33" w:rsidRPr="00A001B4" w:rsidRDefault="00A66F33" w:rsidP="00A66F33">
      <w:pPr>
        <w:tabs>
          <w:tab w:val="left" w:pos="0"/>
        </w:tabs>
        <w:rPr>
          <w:rFonts w:cs="Times New Roman"/>
          <w:b/>
        </w:rPr>
      </w:pPr>
      <w:r w:rsidRPr="00A001B4">
        <w:rPr>
          <w:rFonts w:cs="Times New Roman"/>
          <w:b/>
        </w:rPr>
        <w:t>2. Infrastructura software utilizată</w:t>
      </w:r>
    </w:p>
    <w:p w14:paraId="0C4BFF43" w14:textId="77777777" w:rsidR="00A66F33" w:rsidRPr="00A001B4" w:rsidRDefault="00A66F33" w:rsidP="00A66F33">
      <w:pPr>
        <w:tabs>
          <w:tab w:val="left" w:pos="0"/>
        </w:tabs>
        <w:rPr>
          <w:rFonts w:cs="Times New Roman"/>
          <w:bCs/>
        </w:rPr>
      </w:pPr>
      <w:r w:rsidRPr="00A001B4">
        <w:rPr>
          <w:rFonts w:cs="Times New Roman"/>
          <w:bCs/>
        </w:rPr>
        <w:t>Pentru planificarea, coordonarea și controlul activităților din cadrul Contractului, Ofertantul va utiliza următoarele categorii de instrumente software:</w:t>
      </w:r>
    </w:p>
    <w:p w14:paraId="5A8C57F9" w14:textId="77777777" w:rsidR="00A66F33" w:rsidRPr="00A001B4" w:rsidRDefault="00A66F33" w:rsidP="00A66F33">
      <w:pPr>
        <w:tabs>
          <w:tab w:val="left" w:pos="0"/>
        </w:tabs>
        <w:rPr>
          <w:rFonts w:cs="Times New Roman"/>
          <w:bCs/>
        </w:rPr>
      </w:pPr>
      <w:r w:rsidRPr="00A001B4">
        <w:rPr>
          <w:rFonts w:cs="Times New Roman"/>
          <w:bCs/>
        </w:rPr>
        <w:t>• aplicații de management de proiect (ex.: MS Project, Excel, sau echivalent);</w:t>
      </w:r>
    </w:p>
    <w:p w14:paraId="5517D2DB" w14:textId="77777777" w:rsidR="00A66F33" w:rsidRPr="00A001B4" w:rsidRDefault="00A66F33" w:rsidP="00A66F33">
      <w:pPr>
        <w:tabs>
          <w:tab w:val="left" w:pos="0"/>
        </w:tabs>
        <w:rPr>
          <w:rFonts w:cs="Times New Roman"/>
          <w:bCs/>
        </w:rPr>
      </w:pPr>
      <w:r w:rsidRPr="00A001B4">
        <w:rPr>
          <w:rFonts w:cs="Times New Roman"/>
          <w:bCs/>
        </w:rPr>
        <w:t>• aplicații pentru colaborare și comunicare (ex.: platforme de management al documentelor, instrumente de videoconferință);</w:t>
      </w:r>
    </w:p>
    <w:p w14:paraId="0E010EE0" w14:textId="77777777" w:rsidR="00A66F33" w:rsidRPr="00A001B4" w:rsidRDefault="00A66F33" w:rsidP="00A66F33">
      <w:pPr>
        <w:tabs>
          <w:tab w:val="left" w:pos="0"/>
        </w:tabs>
        <w:rPr>
          <w:rFonts w:cs="Times New Roman"/>
          <w:bCs/>
        </w:rPr>
      </w:pPr>
      <w:r w:rsidRPr="00A001B4">
        <w:rPr>
          <w:rFonts w:cs="Times New Roman"/>
          <w:bCs/>
        </w:rPr>
        <w:t>• aplicații pentru documentarea tehnică și gestionarea livrabilelor;</w:t>
      </w:r>
    </w:p>
    <w:p w14:paraId="59A46FC1" w14:textId="77777777" w:rsidR="00A66F33" w:rsidRPr="00A001B4" w:rsidRDefault="00A66F33" w:rsidP="00A66F33">
      <w:pPr>
        <w:tabs>
          <w:tab w:val="left" w:pos="0"/>
        </w:tabs>
        <w:rPr>
          <w:rFonts w:cs="Times New Roman"/>
          <w:bCs/>
        </w:rPr>
      </w:pPr>
      <w:r w:rsidRPr="00A001B4">
        <w:rPr>
          <w:rFonts w:cs="Times New Roman"/>
          <w:bCs/>
        </w:rPr>
        <w:t>• instrumente software pentru testare și validare tehnică.</w:t>
      </w:r>
    </w:p>
    <w:p w14:paraId="14602ACA" w14:textId="77777777" w:rsidR="00A66F33" w:rsidRPr="00A001B4" w:rsidRDefault="00A66F33" w:rsidP="00A66F33">
      <w:pPr>
        <w:tabs>
          <w:tab w:val="left" w:pos="0"/>
        </w:tabs>
        <w:rPr>
          <w:rFonts w:cs="Times New Roman"/>
          <w:bCs/>
        </w:rPr>
      </w:pPr>
      <w:r w:rsidRPr="00A001B4">
        <w:rPr>
          <w:rFonts w:cs="Times New Roman"/>
          <w:bCs/>
        </w:rPr>
        <w:t>Aceste instrumente vor permite urmărirea progresului proiectului, gestionarea resurselor și asigurarea trasabilității activităților și livrabilelor.</w:t>
      </w:r>
    </w:p>
    <w:p w14:paraId="48563B88" w14:textId="77777777" w:rsidR="00A66F33" w:rsidRPr="00A001B4" w:rsidRDefault="00A66F33" w:rsidP="00A66F33">
      <w:pPr>
        <w:tabs>
          <w:tab w:val="left" w:pos="0"/>
        </w:tabs>
        <w:rPr>
          <w:rFonts w:cs="Times New Roman"/>
          <w:bCs/>
        </w:rPr>
      </w:pPr>
      <w:r w:rsidRPr="00A001B4">
        <w:rPr>
          <w:rFonts w:cs="Times New Roman"/>
          <w:bCs/>
        </w:rPr>
        <w:t xml:space="preserve"> </w:t>
      </w:r>
    </w:p>
    <w:p w14:paraId="2F36BA6E" w14:textId="77777777" w:rsidR="00A66F33" w:rsidRPr="00A001B4" w:rsidRDefault="00A66F33" w:rsidP="00A66F33">
      <w:pPr>
        <w:tabs>
          <w:tab w:val="left" w:pos="0"/>
        </w:tabs>
        <w:rPr>
          <w:rFonts w:cs="Times New Roman"/>
          <w:b/>
        </w:rPr>
      </w:pPr>
      <w:r w:rsidRPr="00A001B4">
        <w:rPr>
          <w:rFonts w:cs="Times New Roman"/>
          <w:b/>
        </w:rPr>
        <w:t>3. Infrastructura logistică</w:t>
      </w:r>
    </w:p>
    <w:p w14:paraId="619AE89F" w14:textId="77777777" w:rsidR="00A66F33" w:rsidRPr="00A001B4" w:rsidRDefault="00A66F33" w:rsidP="00A66F33">
      <w:pPr>
        <w:tabs>
          <w:tab w:val="left" w:pos="0"/>
        </w:tabs>
        <w:rPr>
          <w:rFonts w:cs="Times New Roman"/>
          <w:bCs/>
        </w:rPr>
      </w:pPr>
      <w:r w:rsidRPr="00A001B4">
        <w:rPr>
          <w:rFonts w:cs="Times New Roman"/>
          <w:bCs/>
        </w:rPr>
        <w:t>Pentru livrarea echipamentelor, Ofertantul va utiliza:</w:t>
      </w:r>
    </w:p>
    <w:p w14:paraId="0EDB13BA" w14:textId="77777777" w:rsidR="00A66F33" w:rsidRPr="00A001B4" w:rsidRDefault="00A66F33" w:rsidP="00A66F33">
      <w:pPr>
        <w:tabs>
          <w:tab w:val="left" w:pos="0"/>
        </w:tabs>
        <w:rPr>
          <w:rFonts w:cs="Times New Roman"/>
          <w:bCs/>
        </w:rPr>
      </w:pPr>
      <w:r w:rsidRPr="00A001B4">
        <w:rPr>
          <w:rFonts w:cs="Times New Roman"/>
          <w:bCs/>
        </w:rPr>
        <w:t>• spații de depozitare temporară pentru echipamente;</w:t>
      </w:r>
    </w:p>
    <w:p w14:paraId="059072A2" w14:textId="77777777" w:rsidR="00A66F33" w:rsidRPr="00A001B4" w:rsidRDefault="00A66F33" w:rsidP="00A66F33">
      <w:pPr>
        <w:tabs>
          <w:tab w:val="left" w:pos="0"/>
        </w:tabs>
        <w:rPr>
          <w:rFonts w:cs="Times New Roman"/>
          <w:bCs/>
        </w:rPr>
      </w:pPr>
      <w:r w:rsidRPr="00A001B4">
        <w:rPr>
          <w:rFonts w:cs="Times New Roman"/>
          <w:bCs/>
        </w:rPr>
        <w:t>• mijloace de transport specializate pentru echipamente IT;</w:t>
      </w:r>
    </w:p>
    <w:p w14:paraId="118A5CD6" w14:textId="77777777" w:rsidR="00A66F33" w:rsidRPr="00A001B4" w:rsidRDefault="00A66F33" w:rsidP="00A66F33">
      <w:pPr>
        <w:tabs>
          <w:tab w:val="left" w:pos="0"/>
        </w:tabs>
        <w:rPr>
          <w:rFonts w:cs="Times New Roman"/>
          <w:bCs/>
        </w:rPr>
      </w:pPr>
      <w:r w:rsidRPr="00A001B4">
        <w:rPr>
          <w:rFonts w:cs="Times New Roman"/>
          <w:bCs/>
        </w:rPr>
        <w:t>• proceduri de recepție, manipulare și instalare a echipamentelor;</w:t>
      </w:r>
    </w:p>
    <w:p w14:paraId="04184920" w14:textId="77777777" w:rsidR="00A66F33" w:rsidRPr="00A001B4" w:rsidRDefault="00A66F33" w:rsidP="00A66F33">
      <w:pPr>
        <w:tabs>
          <w:tab w:val="left" w:pos="0"/>
        </w:tabs>
        <w:rPr>
          <w:rFonts w:cs="Times New Roman"/>
          <w:bCs/>
        </w:rPr>
      </w:pPr>
      <w:r w:rsidRPr="00A001B4">
        <w:rPr>
          <w:rFonts w:cs="Times New Roman"/>
          <w:bCs/>
        </w:rPr>
        <w:lastRenderedPageBreak/>
        <w:t>• resurse logistice pentru coordonarea livrărilor.</w:t>
      </w:r>
    </w:p>
    <w:p w14:paraId="32B9F9C3" w14:textId="77777777" w:rsidR="00A66F33" w:rsidRPr="00A001B4" w:rsidRDefault="00A66F33" w:rsidP="00A66F33">
      <w:pPr>
        <w:tabs>
          <w:tab w:val="left" w:pos="0"/>
        </w:tabs>
        <w:rPr>
          <w:rFonts w:cs="Times New Roman"/>
          <w:bCs/>
        </w:rPr>
      </w:pPr>
      <w:r w:rsidRPr="00A001B4">
        <w:rPr>
          <w:rFonts w:cs="Times New Roman"/>
          <w:bCs/>
        </w:rPr>
        <w:t>Infrastructura logistică este organizată astfel încât să asigure integritatea echipamentelor și respectarea termenelor contractuale.</w:t>
      </w:r>
    </w:p>
    <w:p w14:paraId="23AF7CF7" w14:textId="77777777" w:rsidR="00A66F33" w:rsidRPr="00A001B4" w:rsidRDefault="00A66F33" w:rsidP="00A66F33">
      <w:pPr>
        <w:tabs>
          <w:tab w:val="left" w:pos="0"/>
        </w:tabs>
        <w:rPr>
          <w:rFonts w:cs="Times New Roman"/>
          <w:bCs/>
        </w:rPr>
      </w:pPr>
      <w:r w:rsidRPr="00A001B4">
        <w:rPr>
          <w:rFonts w:cs="Times New Roman"/>
          <w:bCs/>
        </w:rPr>
        <w:t xml:space="preserve"> </w:t>
      </w:r>
    </w:p>
    <w:p w14:paraId="1E59E261" w14:textId="77777777" w:rsidR="00A66F33" w:rsidRPr="00A001B4" w:rsidRDefault="00A66F33" w:rsidP="00A66F33">
      <w:pPr>
        <w:tabs>
          <w:tab w:val="left" w:pos="0"/>
        </w:tabs>
        <w:rPr>
          <w:rFonts w:cs="Times New Roman"/>
          <w:b/>
        </w:rPr>
      </w:pPr>
      <w:r w:rsidRPr="00A001B4">
        <w:rPr>
          <w:rFonts w:cs="Times New Roman"/>
          <w:b/>
        </w:rPr>
        <w:t>4. Infrastructura de securitate și protecție a datelor</w:t>
      </w:r>
    </w:p>
    <w:p w14:paraId="794E641F" w14:textId="77777777" w:rsidR="00A66F33" w:rsidRPr="00A001B4" w:rsidRDefault="00A66F33" w:rsidP="00A66F33">
      <w:pPr>
        <w:tabs>
          <w:tab w:val="left" w:pos="0"/>
        </w:tabs>
        <w:rPr>
          <w:rFonts w:cs="Times New Roman"/>
          <w:bCs/>
        </w:rPr>
      </w:pPr>
      <w:r w:rsidRPr="00A001B4">
        <w:rPr>
          <w:rFonts w:cs="Times New Roman"/>
          <w:bCs/>
        </w:rPr>
        <w:t>Pentru asigurarea securității informațiilor și protecției datelor, Ofertantul va utiliza:</w:t>
      </w:r>
    </w:p>
    <w:p w14:paraId="4F640501" w14:textId="77777777" w:rsidR="00A66F33" w:rsidRPr="00A001B4" w:rsidRDefault="00A66F33" w:rsidP="00A66F33">
      <w:pPr>
        <w:tabs>
          <w:tab w:val="left" w:pos="0"/>
        </w:tabs>
        <w:rPr>
          <w:rFonts w:cs="Times New Roman"/>
          <w:bCs/>
        </w:rPr>
      </w:pPr>
      <w:r w:rsidRPr="00A001B4">
        <w:rPr>
          <w:rFonts w:cs="Times New Roman"/>
          <w:bCs/>
        </w:rPr>
        <w:t>• politici și proceduri interne de securitate;</w:t>
      </w:r>
    </w:p>
    <w:p w14:paraId="4B20C810" w14:textId="77777777" w:rsidR="00A66F33" w:rsidRPr="00A001B4" w:rsidRDefault="00A66F33" w:rsidP="00A66F33">
      <w:pPr>
        <w:tabs>
          <w:tab w:val="left" w:pos="0"/>
        </w:tabs>
        <w:rPr>
          <w:rFonts w:cs="Times New Roman"/>
          <w:bCs/>
        </w:rPr>
      </w:pPr>
      <w:r w:rsidRPr="00A001B4">
        <w:rPr>
          <w:rFonts w:cs="Times New Roman"/>
          <w:bCs/>
        </w:rPr>
        <w:t>• mecanisme de control al accesului la infrastructura IT;</w:t>
      </w:r>
    </w:p>
    <w:p w14:paraId="43A7D957" w14:textId="77777777" w:rsidR="00A66F33" w:rsidRPr="00A001B4" w:rsidRDefault="00A66F33" w:rsidP="00A66F33">
      <w:pPr>
        <w:tabs>
          <w:tab w:val="left" w:pos="0"/>
        </w:tabs>
        <w:rPr>
          <w:rFonts w:cs="Times New Roman"/>
          <w:bCs/>
        </w:rPr>
      </w:pPr>
      <w:r w:rsidRPr="00A001B4">
        <w:rPr>
          <w:rFonts w:cs="Times New Roman"/>
          <w:bCs/>
        </w:rPr>
        <w:t>• măsuri de protecție a datelor cu caracter personal;</w:t>
      </w:r>
    </w:p>
    <w:p w14:paraId="1949BC0B" w14:textId="77777777" w:rsidR="00A66F33" w:rsidRPr="00A001B4" w:rsidRDefault="00A66F33" w:rsidP="00A66F33">
      <w:pPr>
        <w:tabs>
          <w:tab w:val="left" w:pos="0"/>
        </w:tabs>
        <w:rPr>
          <w:rFonts w:cs="Times New Roman"/>
          <w:bCs/>
        </w:rPr>
      </w:pPr>
      <w:r w:rsidRPr="00A001B4">
        <w:rPr>
          <w:rFonts w:cs="Times New Roman"/>
          <w:bCs/>
        </w:rPr>
        <w:t>• instrumente de monitorizare și audit tehnic.</w:t>
      </w:r>
    </w:p>
    <w:p w14:paraId="17CC517B" w14:textId="3CBFB8E1" w:rsidR="00A66F33" w:rsidRPr="00A001B4" w:rsidRDefault="00A66F33" w:rsidP="00A66F33">
      <w:pPr>
        <w:tabs>
          <w:tab w:val="left" w:pos="0"/>
        </w:tabs>
        <w:rPr>
          <w:rFonts w:cs="Times New Roman"/>
          <w:bCs/>
        </w:rPr>
      </w:pPr>
      <w:r w:rsidRPr="00A001B4">
        <w:rPr>
          <w:rFonts w:cs="Times New Roman"/>
          <w:bCs/>
        </w:rPr>
        <w:t>Această infrastructură asigură conformitatea cu cerințele de securitate și legislația aplicabilă.</w:t>
      </w:r>
    </w:p>
    <w:p w14:paraId="67010462" w14:textId="77777777" w:rsidR="00B42622" w:rsidRPr="00A001B4" w:rsidRDefault="00B42622" w:rsidP="00B42622">
      <w:pPr>
        <w:tabs>
          <w:tab w:val="left" w:pos="0"/>
        </w:tabs>
        <w:rPr>
          <w:rFonts w:cs="Times New Roman"/>
          <w:bCs/>
        </w:rPr>
      </w:pPr>
    </w:p>
    <w:p w14:paraId="2E716417" w14:textId="77777777" w:rsidR="00704694" w:rsidRPr="00A001B4" w:rsidRDefault="00704694" w:rsidP="00B42622">
      <w:pPr>
        <w:tabs>
          <w:tab w:val="left" w:pos="0"/>
        </w:tabs>
        <w:rPr>
          <w:rFonts w:cs="Times New Roman"/>
          <w:bCs/>
        </w:rPr>
      </w:pPr>
    </w:p>
    <w:p w14:paraId="2374433D" w14:textId="77777777" w:rsidR="00704694" w:rsidRPr="00A001B4" w:rsidRDefault="00704694" w:rsidP="00B42622">
      <w:pPr>
        <w:tabs>
          <w:tab w:val="left" w:pos="0"/>
        </w:tabs>
        <w:rPr>
          <w:rFonts w:cs="Times New Roman"/>
          <w:bCs/>
        </w:rPr>
      </w:pPr>
    </w:p>
    <w:p w14:paraId="2B9B6DC8" w14:textId="77777777" w:rsidR="00704694" w:rsidRPr="00A001B4" w:rsidRDefault="00704694" w:rsidP="00B42622">
      <w:pPr>
        <w:tabs>
          <w:tab w:val="left" w:pos="0"/>
        </w:tabs>
        <w:rPr>
          <w:rFonts w:cs="Times New Roman"/>
          <w:bCs/>
        </w:rPr>
      </w:pPr>
    </w:p>
    <w:p w14:paraId="13DE19AA" w14:textId="77777777" w:rsidR="00704694" w:rsidRPr="00A001B4" w:rsidRDefault="00704694" w:rsidP="00B42622">
      <w:pPr>
        <w:tabs>
          <w:tab w:val="left" w:pos="0"/>
        </w:tabs>
        <w:rPr>
          <w:rFonts w:cs="Times New Roman"/>
          <w:bCs/>
        </w:rPr>
      </w:pPr>
    </w:p>
    <w:p w14:paraId="13209905" w14:textId="77777777" w:rsidR="00704694" w:rsidRPr="00A001B4" w:rsidRDefault="00704694" w:rsidP="00B42622">
      <w:pPr>
        <w:tabs>
          <w:tab w:val="left" w:pos="0"/>
        </w:tabs>
        <w:rPr>
          <w:rFonts w:cs="Times New Roman"/>
          <w:bCs/>
        </w:rPr>
      </w:pPr>
    </w:p>
    <w:p w14:paraId="2F349A69" w14:textId="77777777" w:rsidR="00704694" w:rsidRPr="00A001B4" w:rsidRDefault="00704694" w:rsidP="00B42622">
      <w:pPr>
        <w:tabs>
          <w:tab w:val="left" w:pos="0"/>
        </w:tabs>
        <w:rPr>
          <w:rFonts w:cs="Times New Roman"/>
          <w:bCs/>
        </w:rPr>
      </w:pPr>
    </w:p>
    <w:p w14:paraId="2D1202FD" w14:textId="77777777" w:rsidR="00B42622" w:rsidRPr="00A001B4" w:rsidRDefault="00B42622">
      <w:pPr>
        <w:pStyle w:val="Heading1"/>
        <w:numPr>
          <w:ilvl w:val="1"/>
          <w:numId w:val="9"/>
        </w:numPr>
      </w:pPr>
      <w:bookmarkStart w:id="53" w:name="_Toc220632458"/>
      <w:r w:rsidRPr="00A001B4">
        <w:t>Modalitatea de efectuare a înregistrărilor și înregistrările efectuate în legătură cu indicatorii de performanță incluși în Documentația de atribuire</w:t>
      </w:r>
      <w:bookmarkEnd w:id="53"/>
      <w:r w:rsidRPr="00A001B4">
        <w:t xml:space="preserve"> </w:t>
      </w:r>
    </w:p>
    <w:p w14:paraId="27096028" w14:textId="77777777" w:rsidR="00B42622" w:rsidRPr="00A001B4" w:rsidRDefault="00B42622" w:rsidP="00B42622">
      <w:pPr>
        <w:rPr>
          <w:rFonts w:cs="Times New Roman"/>
        </w:rPr>
      </w:pPr>
    </w:p>
    <w:p w14:paraId="2E7FE9B2" w14:textId="08AB9107" w:rsidR="00B42622" w:rsidRPr="00A001B4" w:rsidRDefault="00B42622" w:rsidP="00107C21">
      <w:pPr>
        <w:tabs>
          <w:tab w:val="left" w:pos="0"/>
        </w:tabs>
        <w:rPr>
          <w:rFonts w:cs="Times New Roman"/>
          <w:bCs/>
          <w:iCs/>
        </w:rPr>
      </w:pPr>
      <w:r w:rsidRPr="00A001B4">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A001B4" w:rsidRDefault="00107C21" w:rsidP="00107C21">
      <w:pPr>
        <w:rPr>
          <w:rFonts w:cs="Times New Roman"/>
        </w:rPr>
      </w:pPr>
      <w:r w:rsidRPr="00A001B4">
        <w:rPr>
          <w:rFonts w:cs="Times New Roman"/>
        </w:rPr>
        <w:t xml:space="preserve">In vederea </w:t>
      </w:r>
      <w:proofErr w:type="spellStart"/>
      <w:r w:rsidRPr="00A001B4">
        <w:rPr>
          <w:rFonts w:cs="Times New Roman"/>
        </w:rPr>
        <w:t>demonstrarii</w:t>
      </w:r>
      <w:proofErr w:type="spellEnd"/>
      <w:r w:rsidRPr="00A001B4">
        <w:rPr>
          <w:rFonts w:cs="Times New Roman"/>
        </w:rPr>
        <w:t xml:space="preserve"> modului de </w:t>
      </w:r>
      <w:proofErr w:type="spellStart"/>
      <w:r w:rsidRPr="00A001B4">
        <w:rPr>
          <w:rFonts w:cs="Times New Roman"/>
        </w:rPr>
        <w:t>indeplinire</w:t>
      </w:r>
      <w:proofErr w:type="spellEnd"/>
      <w:r w:rsidRPr="00A001B4">
        <w:rPr>
          <w:rFonts w:cs="Times New Roman"/>
        </w:rPr>
        <w:t xml:space="preserve"> a indicatorilor de performanta </w:t>
      </w:r>
      <w:proofErr w:type="spellStart"/>
      <w:r w:rsidRPr="00A001B4">
        <w:rPr>
          <w:rFonts w:cs="Times New Roman"/>
        </w:rPr>
        <w:t>stabiliti</w:t>
      </w:r>
      <w:proofErr w:type="spellEnd"/>
      <w:r w:rsidRPr="00A001B4">
        <w:rPr>
          <w:rFonts w:cs="Times New Roman"/>
        </w:rPr>
        <w:t xml:space="preserve"> prin Caietul de Sarcini, Ofertantul </w:t>
      </w:r>
      <w:proofErr w:type="spellStart"/>
      <w:r w:rsidRPr="00A001B4">
        <w:rPr>
          <w:rFonts w:cs="Times New Roman"/>
        </w:rPr>
        <w:t>implementeaza</w:t>
      </w:r>
      <w:proofErr w:type="spellEnd"/>
      <w:r w:rsidRPr="00A001B4">
        <w:rPr>
          <w:rFonts w:cs="Times New Roman"/>
        </w:rPr>
        <w:t xml:space="preserve"> un sistem structurat de </w:t>
      </w:r>
      <w:proofErr w:type="spellStart"/>
      <w:r w:rsidRPr="00A001B4">
        <w:rPr>
          <w:rFonts w:cs="Times New Roman"/>
        </w:rPr>
        <w:t>inregistrare</w:t>
      </w:r>
      <w:proofErr w:type="spellEnd"/>
      <w:r w:rsidRPr="00A001B4">
        <w:rPr>
          <w:rFonts w:cs="Times New Roman"/>
        </w:rPr>
        <w:t xml:space="preserve">, monitorizare si documentare a datelor relevante, aplicabil pe </w:t>
      </w:r>
      <w:proofErr w:type="spellStart"/>
      <w:r w:rsidRPr="00A001B4">
        <w:rPr>
          <w:rFonts w:cs="Times New Roman"/>
        </w:rPr>
        <w:t>intreaga</w:t>
      </w:r>
      <w:proofErr w:type="spellEnd"/>
      <w:r w:rsidRPr="00A001B4">
        <w:rPr>
          <w:rFonts w:cs="Times New Roman"/>
        </w:rPr>
        <w:t xml:space="preserve"> durata a Contractului.</w:t>
      </w:r>
    </w:p>
    <w:p w14:paraId="181428A5" w14:textId="77777777" w:rsidR="00107C21" w:rsidRPr="00A001B4" w:rsidRDefault="00107C21" w:rsidP="00107C21">
      <w:pPr>
        <w:rPr>
          <w:rFonts w:cs="Times New Roman"/>
        </w:rPr>
      </w:pPr>
      <w:r w:rsidRPr="00A001B4">
        <w:rPr>
          <w:rFonts w:cs="Times New Roman"/>
        </w:rPr>
        <w:t xml:space="preserve">Sistemul de </w:t>
      </w:r>
      <w:proofErr w:type="spellStart"/>
      <w:r w:rsidRPr="00A001B4">
        <w:rPr>
          <w:rFonts w:cs="Times New Roman"/>
        </w:rPr>
        <w:t>inregistrari</w:t>
      </w:r>
      <w:proofErr w:type="spellEnd"/>
      <w:r w:rsidRPr="00A001B4">
        <w:rPr>
          <w:rFonts w:cs="Times New Roman"/>
        </w:rPr>
        <w:t xml:space="preserve"> este conceput astfel </w:t>
      </w:r>
      <w:proofErr w:type="spellStart"/>
      <w:r w:rsidRPr="00A001B4">
        <w:rPr>
          <w:rFonts w:cs="Times New Roman"/>
        </w:rPr>
        <w:t>incat</w:t>
      </w:r>
      <w:proofErr w:type="spellEnd"/>
      <w:r w:rsidRPr="00A001B4">
        <w:rPr>
          <w:rFonts w:cs="Times New Roman"/>
        </w:rPr>
        <w:t xml:space="preserve"> sa asigure trasabilitatea completa intre activitatile </w:t>
      </w:r>
      <w:proofErr w:type="spellStart"/>
      <w:r w:rsidRPr="00A001B4">
        <w:rPr>
          <w:rFonts w:cs="Times New Roman"/>
        </w:rPr>
        <w:t>desfasurate</w:t>
      </w:r>
      <w:proofErr w:type="spellEnd"/>
      <w:r w:rsidRPr="00A001B4">
        <w:rPr>
          <w:rFonts w:cs="Times New Roman"/>
        </w:rPr>
        <w:t xml:space="preserve">, livrabilele realizate si indicatorii de performanta </w:t>
      </w:r>
      <w:proofErr w:type="spellStart"/>
      <w:r w:rsidRPr="00A001B4">
        <w:rPr>
          <w:rFonts w:cs="Times New Roman"/>
        </w:rPr>
        <w:t>asumati</w:t>
      </w:r>
      <w:proofErr w:type="spellEnd"/>
      <w:r w:rsidRPr="00A001B4">
        <w:rPr>
          <w:rFonts w:cs="Times New Roman"/>
        </w:rPr>
        <w:t xml:space="preserve">, </w:t>
      </w:r>
      <w:proofErr w:type="spellStart"/>
      <w:r w:rsidRPr="00A001B4">
        <w:rPr>
          <w:rFonts w:cs="Times New Roman"/>
        </w:rPr>
        <w:t>permitand</w:t>
      </w:r>
      <w:proofErr w:type="spellEnd"/>
      <w:r w:rsidRPr="00A001B4">
        <w:rPr>
          <w:rFonts w:cs="Times New Roman"/>
        </w:rPr>
        <w:t xml:space="preserve"> verificarea obiectiva a rezultatelor de catre Autoritatea Contractanta sau de catre </w:t>
      </w:r>
      <w:proofErr w:type="spellStart"/>
      <w:r w:rsidRPr="00A001B4">
        <w:rPr>
          <w:rFonts w:cs="Times New Roman"/>
        </w:rPr>
        <w:t>terte</w:t>
      </w:r>
      <w:proofErr w:type="spellEnd"/>
      <w:r w:rsidRPr="00A001B4">
        <w:rPr>
          <w:rFonts w:cs="Times New Roman"/>
        </w:rPr>
        <w:t xml:space="preserve"> </w:t>
      </w:r>
      <w:proofErr w:type="spellStart"/>
      <w:r w:rsidRPr="00A001B4">
        <w:rPr>
          <w:rFonts w:cs="Times New Roman"/>
        </w:rPr>
        <w:t>parti</w:t>
      </w:r>
      <w:proofErr w:type="spellEnd"/>
      <w:r w:rsidRPr="00A001B4">
        <w:rPr>
          <w:rFonts w:cs="Times New Roman"/>
        </w:rPr>
        <w:t xml:space="preserve"> abilitate.</w:t>
      </w:r>
    </w:p>
    <w:p w14:paraId="5867F39E" w14:textId="77777777" w:rsidR="00107C21" w:rsidRPr="00A001B4" w:rsidRDefault="00107C21" w:rsidP="00107C21">
      <w:pPr>
        <w:rPr>
          <w:rFonts w:cs="Times New Roman"/>
        </w:rPr>
      </w:pPr>
      <w:r w:rsidRPr="00A001B4">
        <w:rPr>
          <w:rFonts w:cs="Times New Roman"/>
        </w:rPr>
        <w:t xml:space="preserve">7.1. Principii de realizare a </w:t>
      </w:r>
      <w:proofErr w:type="spellStart"/>
      <w:r w:rsidRPr="00A001B4">
        <w:rPr>
          <w:rFonts w:cs="Times New Roman"/>
        </w:rPr>
        <w:t>inregistrarilor</w:t>
      </w:r>
      <w:proofErr w:type="spellEnd"/>
      <w:r w:rsidRPr="00A001B4">
        <w:rPr>
          <w:rFonts w:cs="Times New Roman"/>
        </w:rPr>
        <w:t xml:space="preserve"> privind indicatorii de performanta</w:t>
      </w:r>
    </w:p>
    <w:p w14:paraId="26F9DEA6" w14:textId="77777777" w:rsidR="00107C21" w:rsidRPr="00A001B4" w:rsidRDefault="00107C21" w:rsidP="00107C21">
      <w:pPr>
        <w:rPr>
          <w:rFonts w:cs="Times New Roman"/>
        </w:rPr>
      </w:pPr>
      <w:proofErr w:type="spellStart"/>
      <w:r w:rsidRPr="00A001B4">
        <w:rPr>
          <w:rFonts w:cs="Times New Roman"/>
        </w:rPr>
        <w:t>Inregistrarile</w:t>
      </w:r>
      <w:proofErr w:type="spellEnd"/>
      <w:r w:rsidRPr="00A001B4">
        <w:rPr>
          <w:rFonts w:cs="Times New Roman"/>
        </w:rPr>
        <w:t xml:space="preserve"> aferente indicatorilor de performanta sunt realizate in conformitate cu </w:t>
      </w:r>
      <w:proofErr w:type="spellStart"/>
      <w:r w:rsidRPr="00A001B4">
        <w:rPr>
          <w:rFonts w:cs="Times New Roman"/>
        </w:rPr>
        <w:t>urmatoarele</w:t>
      </w:r>
      <w:proofErr w:type="spellEnd"/>
      <w:r w:rsidRPr="00A001B4">
        <w:rPr>
          <w:rFonts w:cs="Times New Roman"/>
        </w:rPr>
        <w:t xml:space="preserve"> principii:</w:t>
      </w:r>
    </w:p>
    <w:p w14:paraId="5ADF4F82" w14:textId="77777777" w:rsidR="00107C21" w:rsidRPr="00A001B4" w:rsidRDefault="00107C21" w:rsidP="00107C21">
      <w:pPr>
        <w:rPr>
          <w:rFonts w:cs="Times New Roman"/>
        </w:rPr>
      </w:pPr>
      <w:r w:rsidRPr="00A001B4">
        <w:rPr>
          <w:rFonts w:cs="Times New Roman"/>
        </w:rPr>
        <w:t></w:t>
      </w:r>
      <w:r w:rsidRPr="00A001B4">
        <w:rPr>
          <w:rFonts w:cs="Times New Roman"/>
        </w:rPr>
        <w:tab/>
      </w:r>
      <w:proofErr w:type="spellStart"/>
      <w:r w:rsidRPr="00A001B4">
        <w:rPr>
          <w:rFonts w:cs="Times New Roman"/>
        </w:rPr>
        <w:t>acuratetea</w:t>
      </w:r>
      <w:proofErr w:type="spellEnd"/>
      <w:r w:rsidRPr="00A001B4">
        <w:rPr>
          <w:rFonts w:cs="Times New Roman"/>
        </w:rPr>
        <w:t xml:space="preserve"> si completitudinea datelor;</w:t>
      </w:r>
    </w:p>
    <w:p w14:paraId="43FA19D3" w14:textId="77777777" w:rsidR="00107C21" w:rsidRPr="00A001B4" w:rsidRDefault="00107C21" w:rsidP="00107C21">
      <w:pPr>
        <w:rPr>
          <w:rFonts w:cs="Times New Roman"/>
        </w:rPr>
      </w:pPr>
      <w:r w:rsidRPr="00A001B4">
        <w:rPr>
          <w:rFonts w:cs="Times New Roman"/>
        </w:rPr>
        <w:t></w:t>
      </w:r>
      <w:r w:rsidRPr="00A001B4">
        <w:rPr>
          <w:rFonts w:cs="Times New Roman"/>
        </w:rPr>
        <w:tab/>
        <w:t>documentarea sistematica si continua;</w:t>
      </w:r>
    </w:p>
    <w:p w14:paraId="6CBD8732" w14:textId="77777777" w:rsidR="00107C21" w:rsidRPr="00A001B4" w:rsidRDefault="00107C21" w:rsidP="00107C21">
      <w:pPr>
        <w:rPr>
          <w:rFonts w:cs="Times New Roman"/>
        </w:rPr>
      </w:pPr>
      <w:r w:rsidRPr="00A001B4">
        <w:rPr>
          <w:rFonts w:cs="Times New Roman"/>
        </w:rPr>
        <w:t></w:t>
      </w:r>
      <w:r w:rsidRPr="00A001B4">
        <w:rPr>
          <w:rFonts w:cs="Times New Roman"/>
        </w:rPr>
        <w:tab/>
        <w:t>utilizarea unor formate standardizate;</w:t>
      </w:r>
    </w:p>
    <w:p w14:paraId="3DF8774F"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trasabilitatea </w:t>
      </w:r>
      <w:proofErr w:type="spellStart"/>
      <w:r w:rsidRPr="00A001B4">
        <w:rPr>
          <w:rFonts w:cs="Times New Roman"/>
        </w:rPr>
        <w:t>informatiilor</w:t>
      </w:r>
      <w:proofErr w:type="spellEnd"/>
      <w:r w:rsidRPr="00A001B4">
        <w:rPr>
          <w:rFonts w:cs="Times New Roman"/>
        </w:rPr>
        <w:t xml:space="preserve"> si deciziilor;</w:t>
      </w:r>
    </w:p>
    <w:p w14:paraId="0005EBFE"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verificabilitatea si </w:t>
      </w:r>
      <w:proofErr w:type="spellStart"/>
      <w:r w:rsidRPr="00A001B4">
        <w:rPr>
          <w:rFonts w:cs="Times New Roman"/>
        </w:rPr>
        <w:t>auditabilitatea</w:t>
      </w:r>
      <w:proofErr w:type="spellEnd"/>
      <w:r w:rsidRPr="00A001B4">
        <w:rPr>
          <w:rFonts w:cs="Times New Roman"/>
        </w:rPr>
        <w:t xml:space="preserve"> datelor;</w:t>
      </w:r>
    </w:p>
    <w:p w14:paraId="7E3B1E06"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corelarea directa cu </w:t>
      </w:r>
      <w:proofErr w:type="spellStart"/>
      <w:r w:rsidRPr="00A001B4">
        <w:rPr>
          <w:rFonts w:cs="Times New Roman"/>
        </w:rPr>
        <w:t>cerintele</w:t>
      </w:r>
      <w:proofErr w:type="spellEnd"/>
      <w:r w:rsidRPr="00A001B4">
        <w:rPr>
          <w:rFonts w:cs="Times New Roman"/>
        </w:rPr>
        <w:t xml:space="preserve"> Caietului de Sarcini.</w:t>
      </w:r>
    </w:p>
    <w:p w14:paraId="3CFBD992" w14:textId="77777777" w:rsidR="00107C21" w:rsidRPr="00A001B4" w:rsidRDefault="00107C21" w:rsidP="00107C21">
      <w:pPr>
        <w:rPr>
          <w:rFonts w:cs="Times New Roman"/>
        </w:rPr>
      </w:pPr>
      <w:r w:rsidRPr="00A001B4">
        <w:rPr>
          <w:rFonts w:cs="Times New Roman"/>
        </w:rPr>
        <w:t xml:space="preserve">Aceste principii asigura credibilitatea si utilizabilitatea </w:t>
      </w:r>
      <w:proofErr w:type="spellStart"/>
      <w:r w:rsidRPr="00A001B4">
        <w:rPr>
          <w:rFonts w:cs="Times New Roman"/>
        </w:rPr>
        <w:t>inregistrarilor</w:t>
      </w:r>
      <w:proofErr w:type="spellEnd"/>
      <w:r w:rsidRPr="00A001B4">
        <w:rPr>
          <w:rFonts w:cs="Times New Roman"/>
        </w:rPr>
        <w:t>.</w:t>
      </w:r>
    </w:p>
    <w:p w14:paraId="24D69460" w14:textId="77777777" w:rsidR="00107C21" w:rsidRPr="00A001B4" w:rsidRDefault="00107C21" w:rsidP="00107C21">
      <w:pPr>
        <w:rPr>
          <w:rFonts w:cs="Times New Roman"/>
        </w:rPr>
      </w:pPr>
      <w:r w:rsidRPr="00A001B4">
        <w:rPr>
          <w:rFonts w:cs="Times New Roman"/>
        </w:rPr>
        <w:t xml:space="preserve">7.2. Tipuri de </w:t>
      </w:r>
      <w:proofErr w:type="spellStart"/>
      <w:r w:rsidRPr="00A001B4">
        <w:rPr>
          <w:rFonts w:cs="Times New Roman"/>
        </w:rPr>
        <w:t>inregistrari</w:t>
      </w:r>
      <w:proofErr w:type="spellEnd"/>
      <w:r w:rsidRPr="00A001B4">
        <w:rPr>
          <w:rFonts w:cs="Times New Roman"/>
        </w:rPr>
        <w:t xml:space="preserve"> utilizate pentru demonstrarea </w:t>
      </w:r>
      <w:proofErr w:type="spellStart"/>
      <w:r w:rsidRPr="00A001B4">
        <w:rPr>
          <w:rFonts w:cs="Times New Roman"/>
        </w:rPr>
        <w:t>indeplinirii</w:t>
      </w:r>
      <w:proofErr w:type="spellEnd"/>
      <w:r w:rsidRPr="00A001B4">
        <w:rPr>
          <w:rFonts w:cs="Times New Roman"/>
        </w:rPr>
        <w:t xml:space="preserve"> indicatorilor</w:t>
      </w:r>
    </w:p>
    <w:p w14:paraId="5706F4A6" w14:textId="77777777" w:rsidR="00107C21" w:rsidRPr="00A001B4" w:rsidRDefault="00107C21" w:rsidP="00107C21">
      <w:pPr>
        <w:rPr>
          <w:rFonts w:cs="Times New Roman"/>
        </w:rPr>
      </w:pPr>
      <w:r w:rsidRPr="00A001B4">
        <w:rPr>
          <w:rFonts w:cs="Times New Roman"/>
        </w:rPr>
        <w:lastRenderedPageBreak/>
        <w:t xml:space="preserve">Pentru fiecare indicator de performanta, Ofertantul </w:t>
      </w:r>
      <w:proofErr w:type="spellStart"/>
      <w:r w:rsidRPr="00A001B4">
        <w:rPr>
          <w:rFonts w:cs="Times New Roman"/>
        </w:rPr>
        <w:t>realizeaza</w:t>
      </w:r>
      <w:proofErr w:type="spellEnd"/>
      <w:r w:rsidRPr="00A001B4">
        <w:rPr>
          <w:rFonts w:cs="Times New Roman"/>
        </w:rPr>
        <w:t xml:space="preserve"> si </w:t>
      </w:r>
      <w:proofErr w:type="spellStart"/>
      <w:r w:rsidRPr="00A001B4">
        <w:rPr>
          <w:rFonts w:cs="Times New Roman"/>
        </w:rPr>
        <w:t>pastreaza</w:t>
      </w:r>
      <w:proofErr w:type="spellEnd"/>
      <w:r w:rsidRPr="00A001B4">
        <w:rPr>
          <w:rFonts w:cs="Times New Roman"/>
        </w:rPr>
        <w:t xml:space="preserve"> </w:t>
      </w:r>
      <w:proofErr w:type="spellStart"/>
      <w:r w:rsidRPr="00A001B4">
        <w:rPr>
          <w:rFonts w:cs="Times New Roman"/>
        </w:rPr>
        <w:t>inregistrari</w:t>
      </w:r>
      <w:proofErr w:type="spellEnd"/>
      <w:r w:rsidRPr="00A001B4">
        <w:rPr>
          <w:rFonts w:cs="Times New Roman"/>
        </w:rPr>
        <w:t xml:space="preserve"> specifice, care pot include, </w:t>
      </w:r>
      <w:proofErr w:type="spellStart"/>
      <w:r w:rsidRPr="00A001B4">
        <w:rPr>
          <w:rFonts w:cs="Times New Roman"/>
        </w:rPr>
        <w:t>fara</w:t>
      </w:r>
      <w:proofErr w:type="spellEnd"/>
      <w:r w:rsidRPr="00A001B4">
        <w:rPr>
          <w:rFonts w:cs="Times New Roman"/>
        </w:rPr>
        <w:t xml:space="preserve"> a se limita la:</w:t>
      </w:r>
    </w:p>
    <w:p w14:paraId="40E472F9"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registre de </w:t>
      </w:r>
      <w:proofErr w:type="spellStart"/>
      <w:r w:rsidRPr="00A001B4">
        <w:rPr>
          <w:rFonts w:cs="Times New Roman"/>
        </w:rPr>
        <w:t>activitati</w:t>
      </w:r>
      <w:proofErr w:type="spellEnd"/>
      <w:r w:rsidRPr="00A001B4">
        <w:rPr>
          <w:rFonts w:cs="Times New Roman"/>
        </w:rPr>
        <w:t xml:space="preserve"> si livrabile;</w:t>
      </w:r>
    </w:p>
    <w:p w14:paraId="171B9F2A" w14:textId="77777777" w:rsidR="00107C21" w:rsidRPr="00A001B4" w:rsidRDefault="00107C21" w:rsidP="00107C21">
      <w:pPr>
        <w:rPr>
          <w:rFonts w:cs="Times New Roman"/>
        </w:rPr>
      </w:pPr>
      <w:r w:rsidRPr="00A001B4">
        <w:rPr>
          <w:rFonts w:cs="Times New Roman"/>
        </w:rPr>
        <w:t></w:t>
      </w:r>
      <w:r w:rsidRPr="00A001B4">
        <w:rPr>
          <w:rFonts w:cs="Times New Roman"/>
        </w:rPr>
        <w:tab/>
        <w:t>evidente privind formarea si participarea;</w:t>
      </w:r>
    </w:p>
    <w:p w14:paraId="19B5C688"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rezultate ale </w:t>
      </w:r>
      <w:proofErr w:type="spellStart"/>
      <w:r w:rsidRPr="00A001B4">
        <w:rPr>
          <w:rFonts w:cs="Times New Roman"/>
        </w:rPr>
        <w:t>evaluarilor</w:t>
      </w:r>
      <w:proofErr w:type="spellEnd"/>
      <w:r w:rsidRPr="00A001B4">
        <w:rPr>
          <w:rFonts w:cs="Times New Roman"/>
        </w:rPr>
        <w:t xml:space="preserve"> si </w:t>
      </w:r>
      <w:proofErr w:type="spellStart"/>
      <w:r w:rsidRPr="00A001B4">
        <w:rPr>
          <w:rFonts w:cs="Times New Roman"/>
        </w:rPr>
        <w:t>certificarilor</w:t>
      </w:r>
      <w:proofErr w:type="spellEnd"/>
      <w:r w:rsidRPr="00A001B4">
        <w:rPr>
          <w:rFonts w:cs="Times New Roman"/>
        </w:rPr>
        <w:t>;</w:t>
      </w:r>
    </w:p>
    <w:p w14:paraId="6D8E12B0"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rapoarte de monitorizare si </w:t>
      </w:r>
      <w:proofErr w:type="spellStart"/>
      <w:r w:rsidRPr="00A001B4">
        <w:rPr>
          <w:rFonts w:cs="Times New Roman"/>
        </w:rPr>
        <w:t>learning</w:t>
      </w:r>
      <w:proofErr w:type="spellEnd"/>
      <w:r w:rsidRPr="00A001B4">
        <w:rPr>
          <w:rFonts w:cs="Times New Roman"/>
        </w:rPr>
        <w:t xml:space="preserve"> </w:t>
      </w:r>
      <w:proofErr w:type="spellStart"/>
      <w:r w:rsidRPr="00A001B4">
        <w:rPr>
          <w:rFonts w:cs="Times New Roman"/>
        </w:rPr>
        <w:t>analytics</w:t>
      </w:r>
      <w:proofErr w:type="spellEnd"/>
      <w:r w:rsidRPr="00A001B4">
        <w:rPr>
          <w:rFonts w:cs="Times New Roman"/>
        </w:rPr>
        <w:t>;</w:t>
      </w:r>
    </w:p>
    <w:p w14:paraId="7E6FEE7B"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rapoarte de progres si </w:t>
      </w:r>
      <w:proofErr w:type="spellStart"/>
      <w:r w:rsidRPr="00A001B4">
        <w:rPr>
          <w:rFonts w:cs="Times New Roman"/>
        </w:rPr>
        <w:t>situatii</w:t>
      </w:r>
      <w:proofErr w:type="spellEnd"/>
      <w:r w:rsidRPr="00A001B4">
        <w:rPr>
          <w:rFonts w:cs="Times New Roman"/>
        </w:rPr>
        <w:t xml:space="preserve"> sintetice;</w:t>
      </w:r>
    </w:p>
    <w:p w14:paraId="271CF153" w14:textId="77777777" w:rsidR="00107C21" w:rsidRPr="00A001B4" w:rsidRDefault="00107C21" w:rsidP="00107C21">
      <w:pPr>
        <w:rPr>
          <w:rFonts w:cs="Times New Roman"/>
        </w:rPr>
      </w:pPr>
      <w:r w:rsidRPr="00A001B4">
        <w:rPr>
          <w:rFonts w:cs="Times New Roman"/>
        </w:rPr>
        <w:t></w:t>
      </w:r>
      <w:r w:rsidRPr="00A001B4">
        <w:rPr>
          <w:rFonts w:cs="Times New Roman"/>
        </w:rPr>
        <w:tab/>
        <w:t>documente justificative aferente proceselor implementate.</w:t>
      </w:r>
    </w:p>
    <w:p w14:paraId="1C62D4BF" w14:textId="77777777" w:rsidR="00107C21" w:rsidRPr="00A001B4" w:rsidRDefault="00107C21" w:rsidP="00107C21">
      <w:pPr>
        <w:rPr>
          <w:rFonts w:cs="Times New Roman"/>
        </w:rPr>
      </w:pPr>
      <w:proofErr w:type="spellStart"/>
      <w:r w:rsidRPr="00A001B4">
        <w:rPr>
          <w:rFonts w:cs="Times New Roman"/>
        </w:rPr>
        <w:t>Inregistrarile</w:t>
      </w:r>
      <w:proofErr w:type="spellEnd"/>
      <w:r w:rsidRPr="00A001B4">
        <w:rPr>
          <w:rFonts w:cs="Times New Roman"/>
        </w:rPr>
        <w:t xml:space="preserve"> sunt organizate astfel </w:t>
      </w:r>
      <w:proofErr w:type="spellStart"/>
      <w:r w:rsidRPr="00A001B4">
        <w:rPr>
          <w:rFonts w:cs="Times New Roman"/>
        </w:rPr>
        <w:t>incat</w:t>
      </w:r>
      <w:proofErr w:type="spellEnd"/>
      <w:r w:rsidRPr="00A001B4">
        <w:rPr>
          <w:rFonts w:cs="Times New Roman"/>
        </w:rPr>
        <w:t xml:space="preserve"> sa </w:t>
      </w:r>
      <w:proofErr w:type="spellStart"/>
      <w:r w:rsidRPr="00A001B4">
        <w:rPr>
          <w:rFonts w:cs="Times New Roman"/>
        </w:rPr>
        <w:t>permita</w:t>
      </w:r>
      <w:proofErr w:type="spellEnd"/>
      <w:r w:rsidRPr="00A001B4">
        <w:rPr>
          <w:rFonts w:cs="Times New Roman"/>
        </w:rPr>
        <w:t xml:space="preserve"> identificarea clara a corespondentei dintre activitate, rezultat si indicator.</w:t>
      </w:r>
    </w:p>
    <w:p w14:paraId="168863D4" w14:textId="77777777" w:rsidR="00107C21" w:rsidRPr="00A001B4" w:rsidRDefault="00107C21" w:rsidP="00107C21">
      <w:pPr>
        <w:rPr>
          <w:rFonts w:cs="Times New Roman"/>
        </w:rPr>
      </w:pPr>
      <w:r w:rsidRPr="00A001B4">
        <w:rPr>
          <w:rFonts w:cs="Times New Roman"/>
        </w:rPr>
        <w:t>7.3. Modalitatea de colectare si gestionare a datelor aferente indicatorilor</w:t>
      </w:r>
    </w:p>
    <w:p w14:paraId="096A7796" w14:textId="77777777" w:rsidR="00107C21" w:rsidRPr="00A001B4" w:rsidRDefault="00107C21" w:rsidP="00107C21">
      <w:pPr>
        <w:rPr>
          <w:rFonts w:cs="Times New Roman"/>
        </w:rPr>
      </w:pPr>
      <w:r w:rsidRPr="00A001B4">
        <w:rPr>
          <w:rFonts w:cs="Times New Roman"/>
        </w:rPr>
        <w:t xml:space="preserve">Colectarea datelor aferente indicatorilor de performanta este realizata pe parcursul </w:t>
      </w:r>
      <w:proofErr w:type="spellStart"/>
      <w:r w:rsidRPr="00A001B4">
        <w:rPr>
          <w:rFonts w:cs="Times New Roman"/>
        </w:rPr>
        <w:t>implementarii</w:t>
      </w:r>
      <w:proofErr w:type="spellEnd"/>
      <w:r w:rsidRPr="00A001B4">
        <w:rPr>
          <w:rFonts w:cs="Times New Roman"/>
        </w:rPr>
        <w:t xml:space="preserve"> Contractului, prin:</w:t>
      </w:r>
    </w:p>
    <w:p w14:paraId="547A787A"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colectarea datelor primare din activitatile </w:t>
      </w:r>
      <w:proofErr w:type="spellStart"/>
      <w:r w:rsidRPr="00A001B4">
        <w:rPr>
          <w:rFonts w:cs="Times New Roman"/>
        </w:rPr>
        <w:t>desfasurate</w:t>
      </w:r>
      <w:proofErr w:type="spellEnd"/>
      <w:r w:rsidRPr="00A001B4">
        <w:rPr>
          <w:rFonts w:cs="Times New Roman"/>
        </w:rPr>
        <w:t>;</w:t>
      </w:r>
    </w:p>
    <w:p w14:paraId="796CC8FE" w14:textId="77777777" w:rsidR="00107C21" w:rsidRPr="00A001B4" w:rsidRDefault="00107C21" w:rsidP="00107C21">
      <w:pPr>
        <w:rPr>
          <w:rFonts w:cs="Times New Roman"/>
        </w:rPr>
      </w:pPr>
      <w:r w:rsidRPr="00A001B4">
        <w:rPr>
          <w:rFonts w:cs="Times New Roman"/>
        </w:rPr>
        <w:t></w:t>
      </w:r>
      <w:r w:rsidRPr="00A001B4">
        <w:rPr>
          <w:rFonts w:cs="Times New Roman"/>
        </w:rPr>
        <w:tab/>
        <w:t>utilizarea instrumentelor de evaluare si monitorizare;</w:t>
      </w:r>
    </w:p>
    <w:p w14:paraId="5D67AEF5"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integrarea mecanismelor de </w:t>
      </w:r>
      <w:proofErr w:type="spellStart"/>
      <w:r w:rsidRPr="00A001B4">
        <w:rPr>
          <w:rFonts w:cs="Times New Roman"/>
        </w:rPr>
        <w:t>learning</w:t>
      </w:r>
      <w:proofErr w:type="spellEnd"/>
      <w:r w:rsidRPr="00A001B4">
        <w:rPr>
          <w:rFonts w:cs="Times New Roman"/>
        </w:rPr>
        <w:t xml:space="preserve"> </w:t>
      </w:r>
      <w:proofErr w:type="spellStart"/>
      <w:r w:rsidRPr="00A001B4">
        <w:rPr>
          <w:rFonts w:cs="Times New Roman"/>
        </w:rPr>
        <w:t>analytics</w:t>
      </w:r>
      <w:proofErr w:type="spellEnd"/>
      <w:r w:rsidRPr="00A001B4">
        <w:rPr>
          <w:rFonts w:cs="Times New Roman"/>
        </w:rPr>
        <w:t>;</w:t>
      </w:r>
    </w:p>
    <w:p w14:paraId="6DAFE26A" w14:textId="77777777" w:rsidR="00107C21" w:rsidRPr="00A001B4" w:rsidRDefault="00107C21" w:rsidP="00107C21">
      <w:pPr>
        <w:rPr>
          <w:rFonts w:cs="Times New Roman"/>
        </w:rPr>
      </w:pPr>
      <w:r w:rsidRPr="00A001B4">
        <w:rPr>
          <w:rFonts w:cs="Times New Roman"/>
        </w:rPr>
        <w:t></w:t>
      </w:r>
      <w:r w:rsidRPr="00A001B4">
        <w:rPr>
          <w:rFonts w:cs="Times New Roman"/>
        </w:rPr>
        <w:tab/>
        <w:t>validarea interna a datelor colectate;</w:t>
      </w:r>
    </w:p>
    <w:p w14:paraId="0F8DEE8D"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centralizarea si agregarea </w:t>
      </w:r>
      <w:proofErr w:type="spellStart"/>
      <w:r w:rsidRPr="00A001B4">
        <w:rPr>
          <w:rFonts w:cs="Times New Roman"/>
        </w:rPr>
        <w:t>informatiilor</w:t>
      </w:r>
      <w:proofErr w:type="spellEnd"/>
      <w:r w:rsidRPr="00A001B4">
        <w:rPr>
          <w:rFonts w:cs="Times New Roman"/>
        </w:rPr>
        <w:t xml:space="preserve"> relevante.</w:t>
      </w:r>
    </w:p>
    <w:p w14:paraId="53055C3B" w14:textId="77777777" w:rsidR="00107C21" w:rsidRPr="00A001B4" w:rsidRDefault="00107C21" w:rsidP="00107C21">
      <w:pPr>
        <w:rPr>
          <w:rFonts w:cs="Times New Roman"/>
        </w:rPr>
      </w:pPr>
      <w:r w:rsidRPr="00A001B4">
        <w:rPr>
          <w:rFonts w:cs="Times New Roman"/>
        </w:rPr>
        <w:t xml:space="preserve">Datele sunt gestionate </w:t>
      </w:r>
      <w:proofErr w:type="spellStart"/>
      <w:r w:rsidRPr="00A001B4">
        <w:rPr>
          <w:rFonts w:cs="Times New Roman"/>
        </w:rPr>
        <w:t>intr</w:t>
      </w:r>
      <w:proofErr w:type="spellEnd"/>
      <w:r w:rsidRPr="00A001B4">
        <w:rPr>
          <w:rFonts w:cs="Times New Roman"/>
        </w:rPr>
        <w:t>-un mod controlat, conform procedurilor interne, pentru a preveni pierderea sau alterarea acestora.</w:t>
      </w:r>
    </w:p>
    <w:p w14:paraId="0FB02871" w14:textId="77777777" w:rsidR="00107C21" w:rsidRPr="00A001B4" w:rsidRDefault="00107C21" w:rsidP="00107C21">
      <w:pPr>
        <w:rPr>
          <w:rFonts w:cs="Times New Roman"/>
        </w:rPr>
      </w:pPr>
      <w:r w:rsidRPr="00A001B4">
        <w:rPr>
          <w:rFonts w:cs="Times New Roman"/>
        </w:rPr>
        <w:t xml:space="preserve">7.4. </w:t>
      </w:r>
      <w:proofErr w:type="spellStart"/>
      <w:r w:rsidRPr="00A001B4">
        <w:rPr>
          <w:rFonts w:cs="Times New Roman"/>
        </w:rPr>
        <w:t>Inregistrarile</w:t>
      </w:r>
      <w:proofErr w:type="spellEnd"/>
      <w:r w:rsidRPr="00A001B4">
        <w:rPr>
          <w:rFonts w:cs="Times New Roman"/>
        </w:rPr>
        <w:t xml:space="preserve"> efectuate pentru indicatorii de performanta</w:t>
      </w:r>
    </w:p>
    <w:p w14:paraId="740C24D4" w14:textId="77777777" w:rsidR="00107C21" w:rsidRPr="00A001B4" w:rsidRDefault="00107C21" w:rsidP="00107C21">
      <w:pPr>
        <w:rPr>
          <w:rFonts w:cs="Times New Roman"/>
        </w:rPr>
      </w:pPr>
      <w:proofErr w:type="spellStart"/>
      <w:r w:rsidRPr="00A001B4">
        <w:rPr>
          <w:rFonts w:cs="Times New Roman"/>
        </w:rPr>
        <w:t>Inregistrarile</w:t>
      </w:r>
      <w:proofErr w:type="spellEnd"/>
      <w:r w:rsidRPr="00A001B4">
        <w:rPr>
          <w:rFonts w:cs="Times New Roman"/>
        </w:rPr>
        <w:t xml:space="preserve"> efectuate de Ofertant pentru demonstrarea </w:t>
      </w:r>
      <w:proofErr w:type="spellStart"/>
      <w:r w:rsidRPr="00A001B4">
        <w:rPr>
          <w:rFonts w:cs="Times New Roman"/>
        </w:rPr>
        <w:t>indeplinirii</w:t>
      </w:r>
      <w:proofErr w:type="spellEnd"/>
      <w:r w:rsidRPr="00A001B4">
        <w:rPr>
          <w:rFonts w:cs="Times New Roman"/>
        </w:rPr>
        <w:t xml:space="preserve"> indicatorilor de performanta includ, in mod orientativ:</w:t>
      </w:r>
    </w:p>
    <w:p w14:paraId="10EDD88C"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evidenta </w:t>
      </w:r>
      <w:proofErr w:type="spellStart"/>
      <w:r w:rsidRPr="00A001B4">
        <w:rPr>
          <w:rFonts w:cs="Times New Roman"/>
        </w:rPr>
        <w:t>numarului</w:t>
      </w:r>
      <w:proofErr w:type="spellEnd"/>
      <w:r w:rsidRPr="00A001B4">
        <w:rPr>
          <w:rFonts w:cs="Times New Roman"/>
        </w:rPr>
        <w:t xml:space="preserve"> de persoane formate;</w:t>
      </w:r>
    </w:p>
    <w:p w14:paraId="0F992C2F"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evidenta </w:t>
      </w:r>
      <w:proofErr w:type="spellStart"/>
      <w:r w:rsidRPr="00A001B4">
        <w:rPr>
          <w:rFonts w:cs="Times New Roman"/>
        </w:rPr>
        <w:t>numarului</w:t>
      </w:r>
      <w:proofErr w:type="spellEnd"/>
      <w:r w:rsidRPr="00A001B4">
        <w:rPr>
          <w:rFonts w:cs="Times New Roman"/>
        </w:rPr>
        <w:t xml:space="preserve"> de </w:t>
      </w:r>
      <w:proofErr w:type="spellStart"/>
      <w:r w:rsidRPr="00A001B4">
        <w:rPr>
          <w:rFonts w:cs="Times New Roman"/>
        </w:rPr>
        <w:t>experti</w:t>
      </w:r>
      <w:proofErr w:type="spellEnd"/>
      <w:r w:rsidRPr="00A001B4">
        <w:rPr>
          <w:rFonts w:cs="Times New Roman"/>
        </w:rPr>
        <w:t xml:space="preserve"> si formatori </w:t>
      </w:r>
      <w:proofErr w:type="spellStart"/>
      <w:r w:rsidRPr="00A001B4">
        <w:rPr>
          <w:rFonts w:cs="Times New Roman"/>
        </w:rPr>
        <w:t>certificati</w:t>
      </w:r>
      <w:proofErr w:type="spellEnd"/>
      <w:r w:rsidRPr="00A001B4">
        <w:rPr>
          <w:rFonts w:cs="Times New Roman"/>
        </w:rPr>
        <w:t>;</w:t>
      </w:r>
    </w:p>
    <w:p w14:paraId="0240B8D5"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rezultatele </w:t>
      </w:r>
      <w:proofErr w:type="spellStart"/>
      <w:r w:rsidRPr="00A001B4">
        <w:rPr>
          <w:rFonts w:cs="Times New Roman"/>
        </w:rPr>
        <w:t>evaluarilor</w:t>
      </w:r>
      <w:proofErr w:type="spellEnd"/>
      <w:r w:rsidRPr="00A001B4">
        <w:rPr>
          <w:rFonts w:cs="Times New Roman"/>
        </w:rPr>
        <w:t xml:space="preserve"> competentelor;</w:t>
      </w:r>
    </w:p>
    <w:p w14:paraId="07FF67DF"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date privind livrarea </w:t>
      </w:r>
      <w:proofErr w:type="spellStart"/>
      <w:r w:rsidRPr="00A001B4">
        <w:rPr>
          <w:rFonts w:cs="Times New Roman"/>
        </w:rPr>
        <w:t>activitatilor</w:t>
      </w:r>
      <w:proofErr w:type="spellEnd"/>
      <w:r w:rsidRPr="00A001B4">
        <w:rPr>
          <w:rFonts w:cs="Times New Roman"/>
        </w:rPr>
        <w:t xml:space="preserve"> de formare;</w:t>
      </w:r>
    </w:p>
    <w:p w14:paraId="6C409B18" w14:textId="77777777" w:rsidR="00107C21" w:rsidRPr="00A001B4" w:rsidRDefault="00107C21" w:rsidP="00107C21">
      <w:pPr>
        <w:rPr>
          <w:rFonts w:cs="Times New Roman"/>
        </w:rPr>
      </w:pPr>
      <w:r w:rsidRPr="00A001B4">
        <w:rPr>
          <w:rFonts w:cs="Times New Roman"/>
        </w:rPr>
        <w:t></w:t>
      </w:r>
      <w:r w:rsidRPr="00A001B4">
        <w:rPr>
          <w:rFonts w:cs="Times New Roman"/>
        </w:rPr>
        <w:tab/>
        <w:t xml:space="preserve">rapoarte privind gradul de </w:t>
      </w:r>
      <w:proofErr w:type="spellStart"/>
      <w:r w:rsidRPr="00A001B4">
        <w:rPr>
          <w:rFonts w:cs="Times New Roman"/>
        </w:rPr>
        <w:t>indeplinire</w:t>
      </w:r>
      <w:proofErr w:type="spellEnd"/>
      <w:r w:rsidRPr="00A001B4">
        <w:rPr>
          <w:rFonts w:cs="Times New Roman"/>
        </w:rPr>
        <w:t xml:space="preserve"> a KPI-urilor;</w:t>
      </w:r>
    </w:p>
    <w:p w14:paraId="058AEAB0" w14:textId="77777777" w:rsidR="00107C21" w:rsidRPr="00A001B4" w:rsidRDefault="00107C21" w:rsidP="00107C21">
      <w:pPr>
        <w:rPr>
          <w:rFonts w:cs="Times New Roman"/>
        </w:rPr>
      </w:pPr>
      <w:r w:rsidRPr="00A001B4">
        <w:rPr>
          <w:rFonts w:cs="Times New Roman"/>
        </w:rPr>
        <w:t></w:t>
      </w:r>
      <w:r w:rsidRPr="00A001B4">
        <w:rPr>
          <w:rFonts w:cs="Times New Roman"/>
        </w:rPr>
        <w:tab/>
        <w:t>analize comparative si sinteze de performanta.</w:t>
      </w:r>
    </w:p>
    <w:p w14:paraId="3D5A199C" w14:textId="77777777" w:rsidR="00107C21" w:rsidRPr="00A001B4" w:rsidRDefault="00107C21" w:rsidP="00107C21">
      <w:pPr>
        <w:rPr>
          <w:rFonts w:cs="Times New Roman"/>
        </w:rPr>
      </w:pPr>
      <w:r w:rsidRPr="00A001B4">
        <w:rPr>
          <w:rFonts w:cs="Times New Roman"/>
        </w:rPr>
        <w:t xml:space="preserve">Aceste </w:t>
      </w:r>
      <w:proofErr w:type="spellStart"/>
      <w:r w:rsidRPr="00A001B4">
        <w:rPr>
          <w:rFonts w:cs="Times New Roman"/>
        </w:rPr>
        <w:t>inregistrari</w:t>
      </w:r>
      <w:proofErr w:type="spellEnd"/>
      <w:r w:rsidRPr="00A001B4">
        <w:rPr>
          <w:rFonts w:cs="Times New Roman"/>
        </w:rPr>
        <w:t xml:space="preserve"> sunt actualizate periodic si sunt puse la </w:t>
      </w:r>
      <w:proofErr w:type="spellStart"/>
      <w:r w:rsidRPr="00A001B4">
        <w:rPr>
          <w:rFonts w:cs="Times New Roman"/>
        </w:rPr>
        <w:t>dispozitia</w:t>
      </w:r>
      <w:proofErr w:type="spellEnd"/>
      <w:r w:rsidRPr="00A001B4">
        <w:rPr>
          <w:rFonts w:cs="Times New Roman"/>
        </w:rPr>
        <w:t xml:space="preserve"> </w:t>
      </w:r>
      <w:proofErr w:type="spellStart"/>
      <w:r w:rsidRPr="00A001B4">
        <w:rPr>
          <w:rFonts w:cs="Times New Roman"/>
        </w:rPr>
        <w:t>Autoritatii</w:t>
      </w:r>
      <w:proofErr w:type="spellEnd"/>
      <w:r w:rsidRPr="00A001B4">
        <w:rPr>
          <w:rFonts w:cs="Times New Roman"/>
        </w:rPr>
        <w:t xml:space="preserve"> Contractante, la solicitare.</w:t>
      </w:r>
    </w:p>
    <w:p w14:paraId="44954DF0" w14:textId="77777777" w:rsidR="00107C21" w:rsidRPr="00A001B4" w:rsidRDefault="00107C21" w:rsidP="00107C21">
      <w:pPr>
        <w:rPr>
          <w:rFonts w:cs="Times New Roman"/>
        </w:rPr>
      </w:pPr>
      <w:r w:rsidRPr="00A001B4">
        <w:rPr>
          <w:rFonts w:cs="Times New Roman"/>
        </w:rPr>
        <w:t>7.5. Raportarea indicatorilor de performanta catre Autoritatea Contractanta</w:t>
      </w:r>
    </w:p>
    <w:p w14:paraId="2EDBC8FB" w14:textId="77777777" w:rsidR="00107C21" w:rsidRPr="00A001B4" w:rsidRDefault="00107C21" w:rsidP="00107C21">
      <w:pPr>
        <w:rPr>
          <w:rFonts w:cs="Times New Roman"/>
        </w:rPr>
      </w:pPr>
      <w:r w:rsidRPr="00A001B4">
        <w:rPr>
          <w:rFonts w:cs="Times New Roman"/>
        </w:rPr>
        <w:t xml:space="preserve">Indicatorii de performanta sunt </w:t>
      </w:r>
      <w:proofErr w:type="spellStart"/>
      <w:r w:rsidRPr="00A001B4">
        <w:rPr>
          <w:rFonts w:cs="Times New Roman"/>
        </w:rPr>
        <w:t>raportati</w:t>
      </w:r>
      <w:proofErr w:type="spellEnd"/>
      <w:r w:rsidRPr="00A001B4">
        <w:rPr>
          <w:rFonts w:cs="Times New Roman"/>
        </w:rPr>
        <w:t xml:space="preserve"> catre Autoritatea Contractanta prin:</w:t>
      </w:r>
    </w:p>
    <w:p w14:paraId="40BA0207" w14:textId="77777777" w:rsidR="00107C21" w:rsidRPr="00A001B4" w:rsidRDefault="00107C21" w:rsidP="00107C21">
      <w:pPr>
        <w:rPr>
          <w:rFonts w:cs="Times New Roman"/>
        </w:rPr>
      </w:pPr>
      <w:r w:rsidRPr="00A001B4">
        <w:rPr>
          <w:rFonts w:cs="Times New Roman"/>
        </w:rPr>
        <w:t></w:t>
      </w:r>
      <w:r w:rsidRPr="00A001B4">
        <w:rPr>
          <w:rFonts w:cs="Times New Roman"/>
        </w:rPr>
        <w:tab/>
        <w:t>rapoarte periodice de progres;</w:t>
      </w:r>
    </w:p>
    <w:p w14:paraId="3AEC8CE7" w14:textId="77777777" w:rsidR="00107C21" w:rsidRPr="00A001B4" w:rsidRDefault="00107C21" w:rsidP="00107C21">
      <w:pPr>
        <w:rPr>
          <w:rFonts w:cs="Times New Roman"/>
        </w:rPr>
      </w:pPr>
      <w:r w:rsidRPr="00A001B4">
        <w:rPr>
          <w:rFonts w:cs="Times New Roman"/>
        </w:rPr>
        <w:t></w:t>
      </w:r>
      <w:r w:rsidRPr="00A001B4">
        <w:rPr>
          <w:rFonts w:cs="Times New Roman"/>
        </w:rPr>
        <w:tab/>
        <w:t>rapoarte de monitorizare dedicate;</w:t>
      </w:r>
    </w:p>
    <w:p w14:paraId="1FE642E7" w14:textId="77777777" w:rsidR="00107C21" w:rsidRPr="00A001B4" w:rsidRDefault="00107C21" w:rsidP="00107C21">
      <w:pPr>
        <w:rPr>
          <w:rFonts w:cs="Times New Roman"/>
        </w:rPr>
      </w:pPr>
      <w:r w:rsidRPr="00A001B4">
        <w:rPr>
          <w:rFonts w:cs="Times New Roman"/>
        </w:rPr>
        <w:t></w:t>
      </w:r>
      <w:r w:rsidRPr="00A001B4">
        <w:rPr>
          <w:rFonts w:cs="Times New Roman"/>
        </w:rPr>
        <w:tab/>
        <w:t>raportul final de implementare.</w:t>
      </w:r>
    </w:p>
    <w:p w14:paraId="5FA1483F" w14:textId="77777777" w:rsidR="00107C21" w:rsidRPr="00A001B4" w:rsidRDefault="00107C21" w:rsidP="00107C21">
      <w:pPr>
        <w:rPr>
          <w:rFonts w:cs="Times New Roman"/>
        </w:rPr>
      </w:pPr>
      <w:r w:rsidRPr="00A001B4">
        <w:rPr>
          <w:rFonts w:cs="Times New Roman"/>
        </w:rPr>
        <w:t xml:space="preserve">Raportarea este realizata </w:t>
      </w:r>
      <w:proofErr w:type="spellStart"/>
      <w:r w:rsidRPr="00A001B4">
        <w:rPr>
          <w:rFonts w:cs="Times New Roman"/>
        </w:rPr>
        <w:t>intr</w:t>
      </w:r>
      <w:proofErr w:type="spellEnd"/>
      <w:r w:rsidRPr="00A001B4">
        <w:rPr>
          <w:rFonts w:cs="Times New Roman"/>
        </w:rPr>
        <w:t xml:space="preserve">-un format clar si structurat, care permite verificarea gradului de </w:t>
      </w:r>
      <w:proofErr w:type="spellStart"/>
      <w:r w:rsidRPr="00A001B4">
        <w:rPr>
          <w:rFonts w:cs="Times New Roman"/>
        </w:rPr>
        <w:t>indeplinire</w:t>
      </w:r>
      <w:proofErr w:type="spellEnd"/>
      <w:r w:rsidRPr="00A001B4">
        <w:rPr>
          <w:rFonts w:cs="Times New Roman"/>
        </w:rPr>
        <w:t xml:space="preserve"> a </w:t>
      </w:r>
      <w:proofErr w:type="spellStart"/>
      <w:r w:rsidRPr="00A001B4">
        <w:rPr>
          <w:rFonts w:cs="Times New Roman"/>
        </w:rPr>
        <w:t>cerintelor</w:t>
      </w:r>
      <w:proofErr w:type="spellEnd"/>
      <w:r w:rsidRPr="00A001B4">
        <w:rPr>
          <w:rFonts w:cs="Times New Roman"/>
        </w:rPr>
        <w:t xml:space="preserve"> stabilite prin Caietul de Sarcini.</w:t>
      </w:r>
    </w:p>
    <w:p w14:paraId="495D78CB" w14:textId="77777777" w:rsidR="00107C21" w:rsidRPr="00A001B4" w:rsidRDefault="00107C21" w:rsidP="00107C21">
      <w:pPr>
        <w:rPr>
          <w:rFonts w:cs="Times New Roman"/>
        </w:rPr>
      </w:pPr>
      <w:r w:rsidRPr="00A001B4">
        <w:rPr>
          <w:rFonts w:cs="Times New Roman"/>
        </w:rPr>
        <w:t xml:space="preserve">7.6. Asigurarea </w:t>
      </w:r>
      <w:proofErr w:type="spellStart"/>
      <w:r w:rsidRPr="00A001B4">
        <w:rPr>
          <w:rFonts w:cs="Times New Roman"/>
        </w:rPr>
        <w:t>trasabilitatii</w:t>
      </w:r>
      <w:proofErr w:type="spellEnd"/>
      <w:r w:rsidRPr="00A001B4">
        <w:rPr>
          <w:rFonts w:cs="Times New Roman"/>
        </w:rPr>
        <w:t xml:space="preserve"> si </w:t>
      </w:r>
      <w:proofErr w:type="spellStart"/>
      <w:r w:rsidRPr="00A001B4">
        <w:rPr>
          <w:rFonts w:cs="Times New Roman"/>
        </w:rPr>
        <w:t>pregatirea</w:t>
      </w:r>
      <w:proofErr w:type="spellEnd"/>
      <w:r w:rsidRPr="00A001B4">
        <w:rPr>
          <w:rFonts w:cs="Times New Roman"/>
        </w:rPr>
        <w:t xml:space="preserve"> pentru </w:t>
      </w:r>
      <w:proofErr w:type="spellStart"/>
      <w:r w:rsidRPr="00A001B4">
        <w:rPr>
          <w:rFonts w:cs="Times New Roman"/>
        </w:rPr>
        <w:t>verificari</w:t>
      </w:r>
      <w:proofErr w:type="spellEnd"/>
      <w:r w:rsidRPr="00A001B4">
        <w:rPr>
          <w:rFonts w:cs="Times New Roman"/>
        </w:rPr>
        <w:t xml:space="preserve"> de </w:t>
      </w:r>
      <w:proofErr w:type="spellStart"/>
      <w:r w:rsidRPr="00A001B4">
        <w:rPr>
          <w:rFonts w:cs="Times New Roman"/>
        </w:rPr>
        <w:t>terta</w:t>
      </w:r>
      <w:proofErr w:type="spellEnd"/>
      <w:r w:rsidRPr="00A001B4">
        <w:rPr>
          <w:rFonts w:cs="Times New Roman"/>
        </w:rPr>
        <w:t xml:space="preserve"> parte</w:t>
      </w:r>
    </w:p>
    <w:p w14:paraId="21EFF0C5" w14:textId="77777777" w:rsidR="00107C21" w:rsidRPr="00A001B4" w:rsidRDefault="00107C21" w:rsidP="00107C21">
      <w:pPr>
        <w:rPr>
          <w:rFonts w:cs="Times New Roman"/>
        </w:rPr>
      </w:pPr>
      <w:r w:rsidRPr="00A001B4">
        <w:rPr>
          <w:rFonts w:cs="Times New Roman"/>
        </w:rPr>
        <w:t xml:space="preserve">Sistemul de </w:t>
      </w:r>
      <w:proofErr w:type="spellStart"/>
      <w:r w:rsidRPr="00A001B4">
        <w:rPr>
          <w:rFonts w:cs="Times New Roman"/>
        </w:rPr>
        <w:t>inregistrari</w:t>
      </w:r>
      <w:proofErr w:type="spellEnd"/>
      <w:r w:rsidRPr="00A001B4">
        <w:rPr>
          <w:rFonts w:cs="Times New Roman"/>
        </w:rPr>
        <w:t xml:space="preserve"> implementat de Ofertant permite:</w:t>
      </w:r>
    </w:p>
    <w:p w14:paraId="0CF4740F" w14:textId="77777777" w:rsidR="00107C21" w:rsidRPr="00A001B4" w:rsidRDefault="00107C21" w:rsidP="00107C21">
      <w:pPr>
        <w:rPr>
          <w:rFonts w:cs="Times New Roman"/>
        </w:rPr>
      </w:pPr>
      <w:r w:rsidRPr="00A001B4">
        <w:rPr>
          <w:rFonts w:cs="Times New Roman"/>
        </w:rPr>
        <w:t></w:t>
      </w:r>
      <w:r w:rsidRPr="00A001B4">
        <w:rPr>
          <w:rFonts w:cs="Times New Roman"/>
        </w:rPr>
        <w:tab/>
        <w:t>identificarea rapida a surselor de date;</w:t>
      </w:r>
    </w:p>
    <w:p w14:paraId="191529A9" w14:textId="77777777" w:rsidR="00107C21" w:rsidRPr="00A001B4" w:rsidRDefault="00107C21" w:rsidP="00107C21">
      <w:pPr>
        <w:rPr>
          <w:rFonts w:cs="Times New Roman"/>
        </w:rPr>
      </w:pPr>
      <w:r w:rsidRPr="00A001B4">
        <w:rPr>
          <w:rFonts w:cs="Times New Roman"/>
        </w:rPr>
        <w:t></w:t>
      </w:r>
      <w:r w:rsidRPr="00A001B4">
        <w:rPr>
          <w:rFonts w:cs="Times New Roman"/>
        </w:rPr>
        <w:tab/>
      </w:r>
      <w:proofErr w:type="spellStart"/>
      <w:r w:rsidRPr="00A001B4">
        <w:rPr>
          <w:rFonts w:cs="Times New Roman"/>
        </w:rPr>
        <w:t>urmarirea</w:t>
      </w:r>
      <w:proofErr w:type="spellEnd"/>
      <w:r w:rsidRPr="00A001B4">
        <w:rPr>
          <w:rFonts w:cs="Times New Roman"/>
        </w:rPr>
        <w:t xml:space="preserve"> deciziilor si a </w:t>
      </w:r>
      <w:proofErr w:type="spellStart"/>
      <w:r w:rsidRPr="00A001B4">
        <w:rPr>
          <w:rFonts w:cs="Times New Roman"/>
        </w:rPr>
        <w:t>justificarilor</w:t>
      </w:r>
      <w:proofErr w:type="spellEnd"/>
      <w:r w:rsidRPr="00A001B4">
        <w:rPr>
          <w:rFonts w:cs="Times New Roman"/>
        </w:rPr>
        <w:t xml:space="preserve"> aferente;</w:t>
      </w:r>
    </w:p>
    <w:p w14:paraId="5BEBF370" w14:textId="77777777" w:rsidR="00107C21" w:rsidRPr="00A001B4" w:rsidRDefault="00107C21" w:rsidP="00107C21">
      <w:pPr>
        <w:rPr>
          <w:rFonts w:cs="Times New Roman"/>
        </w:rPr>
      </w:pPr>
      <w:r w:rsidRPr="00A001B4">
        <w:rPr>
          <w:rFonts w:cs="Times New Roman"/>
        </w:rPr>
        <w:lastRenderedPageBreak/>
        <w:t></w:t>
      </w:r>
      <w:r w:rsidRPr="00A001B4">
        <w:rPr>
          <w:rFonts w:cs="Times New Roman"/>
        </w:rPr>
        <w:tab/>
        <w:t xml:space="preserve">demonstrarea modului de </w:t>
      </w:r>
      <w:proofErr w:type="spellStart"/>
      <w:r w:rsidRPr="00A001B4">
        <w:rPr>
          <w:rFonts w:cs="Times New Roman"/>
        </w:rPr>
        <w:t>indeplinire</w:t>
      </w:r>
      <w:proofErr w:type="spellEnd"/>
      <w:r w:rsidRPr="00A001B4">
        <w:rPr>
          <w:rFonts w:cs="Times New Roman"/>
        </w:rPr>
        <w:t xml:space="preserve"> a indicatorilor;</w:t>
      </w:r>
    </w:p>
    <w:p w14:paraId="05E6EEA0" w14:textId="77777777" w:rsidR="00107C21" w:rsidRPr="00A001B4" w:rsidRDefault="00107C21" w:rsidP="00107C21">
      <w:pPr>
        <w:rPr>
          <w:rFonts w:cs="Times New Roman"/>
        </w:rPr>
      </w:pPr>
      <w:r w:rsidRPr="00A001B4">
        <w:rPr>
          <w:rFonts w:cs="Times New Roman"/>
        </w:rPr>
        <w:t></w:t>
      </w:r>
      <w:r w:rsidRPr="00A001B4">
        <w:rPr>
          <w:rFonts w:cs="Times New Roman"/>
        </w:rPr>
        <w:tab/>
      </w:r>
      <w:proofErr w:type="spellStart"/>
      <w:r w:rsidRPr="00A001B4">
        <w:rPr>
          <w:rFonts w:cs="Times New Roman"/>
        </w:rPr>
        <w:t>sustinerea</w:t>
      </w:r>
      <w:proofErr w:type="spellEnd"/>
      <w:r w:rsidRPr="00A001B4">
        <w:rPr>
          <w:rFonts w:cs="Times New Roman"/>
        </w:rPr>
        <w:t xml:space="preserve"> </w:t>
      </w:r>
      <w:proofErr w:type="spellStart"/>
      <w:r w:rsidRPr="00A001B4">
        <w:rPr>
          <w:rFonts w:cs="Times New Roman"/>
        </w:rPr>
        <w:t>verificarilor</w:t>
      </w:r>
      <w:proofErr w:type="spellEnd"/>
      <w:r w:rsidRPr="00A001B4">
        <w:rPr>
          <w:rFonts w:cs="Times New Roman"/>
        </w:rPr>
        <w:t xml:space="preserve"> si auditurilor ex-post.</w:t>
      </w:r>
    </w:p>
    <w:p w14:paraId="075D28ED" w14:textId="77777777" w:rsidR="00107C21" w:rsidRPr="00A001B4" w:rsidRDefault="00107C21" w:rsidP="00107C21">
      <w:pPr>
        <w:rPr>
          <w:rFonts w:cs="Times New Roman"/>
        </w:rPr>
      </w:pPr>
      <w:r w:rsidRPr="00A001B4">
        <w:rPr>
          <w:rFonts w:cs="Times New Roman"/>
        </w:rPr>
        <w:t xml:space="preserve">Toate </w:t>
      </w:r>
      <w:proofErr w:type="spellStart"/>
      <w:r w:rsidRPr="00A001B4">
        <w:rPr>
          <w:rFonts w:cs="Times New Roman"/>
        </w:rPr>
        <w:t>inregistrarile</w:t>
      </w:r>
      <w:proofErr w:type="spellEnd"/>
      <w:r w:rsidRPr="00A001B4">
        <w:rPr>
          <w:rFonts w:cs="Times New Roman"/>
        </w:rPr>
        <w:t xml:space="preserve"> sunt </w:t>
      </w:r>
      <w:proofErr w:type="spellStart"/>
      <w:r w:rsidRPr="00A001B4">
        <w:rPr>
          <w:rFonts w:cs="Times New Roman"/>
        </w:rPr>
        <w:t>pastrate</w:t>
      </w:r>
      <w:proofErr w:type="spellEnd"/>
      <w:r w:rsidRPr="00A001B4">
        <w:rPr>
          <w:rFonts w:cs="Times New Roman"/>
        </w:rPr>
        <w:t xml:space="preserve"> pe durata </w:t>
      </w:r>
      <w:proofErr w:type="spellStart"/>
      <w:r w:rsidRPr="00A001B4">
        <w:rPr>
          <w:rFonts w:cs="Times New Roman"/>
        </w:rPr>
        <w:t>prevazuta</w:t>
      </w:r>
      <w:proofErr w:type="spellEnd"/>
      <w:r w:rsidRPr="00A001B4">
        <w:rPr>
          <w:rFonts w:cs="Times New Roman"/>
        </w:rPr>
        <w:t xml:space="preserve"> de </w:t>
      </w:r>
      <w:proofErr w:type="spellStart"/>
      <w:r w:rsidRPr="00A001B4">
        <w:rPr>
          <w:rFonts w:cs="Times New Roman"/>
        </w:rPr>
        <w:t>legislatia</w:t>
      </w:r>
      <w:proofErr w:type="spellEnd"/>
      <w:r w:rsidRPr="00A001B4">
        <w:rPr>
          <w:rFonts w:cs="Times New Roman"/>
        </w:rPr>
        <w:t xml:space="preserve"> aplicabila si de </w:t>
      </w:r>
      <w:proofErr w:type="spellStart"/>
      <w:r w:rsidRPr="00A001B4">
        <w:rPr>
          <w:rFonts w:cs="Times New Roman"/>
        </w:rPr>
        <w:t>cerintele</w:t>
      </w:r>
      <w:proofErr w:type="spellEnd"/>
      <w:r w:rsidRPr="00A001B4">
        <w:rPr>
          <w:rFonts w:cs="Times New Roman"/>
        </w:rPr>
        <w:t xml:space="preserve"> Contractului.</w:t>
      </w:r>
    </w:p>
    <w:p w14:paraId="44EECADE" w14:textId="1BF7B370" w:rsidR="00107C21" w:rsidRPr="00A001B4" w:rsidRDefault="00107C21" w:rsidP="00107C21">
      <w:pPr>
        <w:rPr>
          <w:rFonts w:cs="Times New Roman"/>
        </w:rPr>
      </w:pPr>
      <w:r w:rsidRPr="00A001B4">
        <w:rPr>
          <w:rFonts w:cs="Times New Roman"/>
        </w:rPr>
        <w:t xml:space="preserve">Prin modalitatea de realizare a </w:t>
      </w:r>
      <w:proofErr w:type="spellStart"/>
      <w:r w:rsidRPr="00A001B4">
        <w:rPr>
          <w:rFonts w:cs="Times New Roman"/>
        </w:rPr>
        <w:t>inregistrarilor</w:t>
      </w:r>
      <w:proofErr w:type="spellEnd"/>
      <w:r w:rsidRPr="00A001B4">
        <w:rPr>
          <w:rFonts w:cs="Times New Roman"/>
        </w:rPr>
        <w:t xml:space="preserve"> si documentarea sistematica a indicatorilor de performanta, Ofertantul asigura </w:t>
      </w:r>
      <w:proofErr w:type="spellStart"/>
      <w:r w:rsidRPr="00A001B4">
        <w:rPr>
          <w:rFonts w:cs="Times New Roman"/>
        </w:rPr>
        <w:t>indeplinirea</w:t>
      </w:r>
      <w:proofErr w:type="spellEnd"/>
      <w:r w:rsidRPr="00A001B4">
        <w:rPr>
          <w:rFonts w:cs="Times New Roman"/>
        </w:rPr>
        <w:t xml:space="preserve"> </w:t>
      </w:r>
      <w:proofErr w:type="spellStart"/>
      <w:r w:rsidRPr="00A001B4">
        <w:rPr>
          <w:rFonts w:cs="Times New Roman"/>
        </w:rPr>
        <w:t>cerintelor</w:t>
      </w:r>
      <w:proofErr w:type="spellEnd"/>
      <w:r w:rsidRPr="00A001B4">
        <w:rPr>
          <w:rFonts w:cs="Times New Roman"/>
        </w:rPr>
        <w:t xml:space="preserve"> Caietului de Sarcini si </w:t>
      </w:r>
      <w:proofErr w:type="spellStart"/>
      <w:r w:rsidRPr="00A001B4">
        <w:rPr>
          <w:rFonts w:cs="Times New Roman"/>
        </w:rPr>
        <w:t>ofera</w:t>
      </w:r>
      <w:proofErr w:type="spellEnd"/>
      <w:r w:rsidRPr="00A001B4">
        <w:rPr>
          <w:rFonts w:cs="Times New Roman"/>
        </w:rPr>
        <w:t xml:space="preserve"> </w:t>
      </w:r>
      <w:proofErr w:type="spellStart"/>
      <w:r w:rsidRPr="00A001B4">
        <w:rPr>
          <w:rFonts w:cs="Times New Roman"/>
        </w:rPr>
        <w:t>Autoritatii</w:t>
      </w:r>
      <w:proofErr w:type="spellEnd"/>
      <w:r w:rsidRPr="00A001B4">
        <w:rPr>
          <w:rFonts w:cs="Times New Roman"/>
        </w:rPr>
        <w:t xml:space="preserve"> Contractante </w:t>
      </w:r>
      <w:proofErr w:type="spellStart"/>
      <w:r w:rsidRPr="00A001B4">
        <w:rPr>
          <w:rFonts w:cs="Times New Roman"/>
        </w:rPr>
        <w:t>garantia</w:t>
      </w:r>
      <w:proofErr w:type="spellEnd"/>
      <w:r w:rsidRPr="00A001B4">
        <w:rPr>
          <w:rFonts w:cs="Times New Roman"/>
        </w:rPr>
        <w:t xml:space="preserve"> unei </w:t>
      </w:r>
      <w:proofErr w:type="spellStart"/>
      <w:r w:rsidRPr="00A001B4">
        <w:rPr>
          <w:rFonts w:cs="Times New Roman"/>
        </w:rPr>
        <w:t>implementari</w:t>
      </w:r>
      <w:proofErr w:type="spellEnd"/>
      <w:r w:rsidRPr="00A001B4">
        <w:rPr>
          <w:rFonts w:cs="Times New Roman"/>
        </w:rPr>
        <w:t xml:space="preserve"> transparente, verificabile si orientate catre rezultate, in deplina concordanta cu obiectivele Contractului si ale </w:t>
      </w:r>
      <w:proofErr w:type="spellStart"/>
      <w:r w:rsidRPr="00A001B4">
        <w:rPr>
          <w:rFonts w:cs="Times New Roman"/>
        </w:rPr>
        <w:t>Masurii</w:t>
      </w:r>
      <w:proofErr w:type="spellEnd"/>
      <w:r w:rsidRPr="00A001B4">
        <w:rPr>
          <w:rFonts w:cs="Times New Roman"/>
        </w:rPr>
        <w:t xml:space="preserve"> 184 din PNRR.</w:t>
      </w:r>
    </w:p>
    <w:p w14:paraId="7C3523B5" w14:textId="77777777" w:rsidR="00B42622" w:rsidRPr="00A001B4" w:rsidRDefault="00B42622" w:rsidP="00B42622">
      <w:pPr>
        <w:rPr>
          <w:rFonts w:cs="Times New Roman"/>
        </w:rPr>
      </w:pPr>
    </w:p>
    <w:p w14:paraId="1DA7D2FD" w14:textId="77777777" w:rsidR="00B42622" w:rsidRPr="00A001B4" w:rsidRDefault="00B42622">
      <w:pPr>
        <w:pStyle w:val="Heading1"/>
        <w:numPr>
          <w:ilvl w:val="1"/>
          <w:numId w:val="9"/>
        </w:numPr>
      </w:pPr>
      <w:bookmarkStart w:id="54" w:name="_Toc220632459"/>
      <w:r w:rsidRPr="00A001B4">
        <w:t>Descrierea instrumentelor utilizate pentru gestionarea relației și a comunicării dintre Autoritatea Contractantă și Contractant pe durata contractului / proiectului</w:t>
      </w:r>
      <w:bookmarkEnd w:id="54"/>
    </w:p>
    <w:p w14:paraId="33F37158" w14:textId="77777777" w:rsidR="00E617BD" w:rsidRPr="00A001B4" w:rsidRDefault="00E617BD" w:rsidP="00E617BD"/>
    <w:p w14:paraId="6DA406FB" w14:textId="77777777" w:rsidR="00E617BD" w:rsidRPr="00A001B4" w:rsidRDefault="00E617BD" w:rsidP="00E617BD">
      <w:r w:rsidRPr="00A001B4">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A001B4" w:rsidRDefault="00E617BD" w:rsidP="00E617BD"/>
    <w:p w14:paraId="24D02B7F" w14:textId="77777777" w:rsidR="00E617BD" w:rsidRPr="00A001B4" w:rsidRDefault="00E617BD" w:rsidP="00E617BD">
      <w:pPr>
        <w:rPr>
          <w:b/>
          <w:bCs/>
        </w:rPr>
      </w:pPr>
      <w:r w:rsidRPr="00A001B4">
        <w:rPr>
          <w:b/>
          <w:bCs/>
        </w:rPr>
        <w:t>1. Instrumente de comunicare operațională și formală</w:t>
      </w:r>
    </w:p>
    <w:p w14:paraId="612171C3" w14:textId="77777777" w:rsidR="00E617BD" w:rsidRPr="00A001B4" w:rsidRDefault="00E617BD" w:rsidP="00E617BD"/>
    <w:p w14:paraId="000B6B5D" w14:textId="4BE9DB37" w:rsidR="00E617BD" w:rsidRPr="00A001B4" w:rsidRDefault="00E617BD" w:rsidP="00E617BD">
      <w:r w:rsidRPr="00A001B4">
        <w:t>Comunicarea dintre Autoritatea Contractantă și Contractant se va realiza prin canale stabilite de comun acord la debutul Contractului, în funcție de tipul și nivelul informațiilor transmise:</w:t>
      </w:r>
    </w:p>
    <w:p w14:paraId="13492AC8" w14:textId="77777777"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 xml:space="preserve">Comunicare operațională (clarificări tehnice curente, coordonare activități): prin instrumente de colaborare online (ex: Microsoft </w:t>
      </w:r>
      <w:proofErr w:type="spellStart"/>
      <w:r w:rsidRPr="00A001B4">
        <w:rPr>
          <w:rFonts w:ascii="Trebuchet MS" w:hAnsi="Trebuchet MS"/>
          <w:lang w:val="ro-RO"/>
        </w:rPr>
        <w:t>Teams</w:t>
      </w:r>
      <w:proofErr w:type="spellEnd"/>
      <w:r w:rsidRPr="00A001B4">
        <w:rPr>
          <w:rFonts w:ascii="Trebuchet MS" w:hAnsi="Trebuchet MS"/>
          <w:lang w:val="ro-RO"/>
        </w:rPr>
        <w:t>), care permit comunicare sincronă și asincronă, organizarea pe canale tematice și păstrarea istoricului discuțiilor;</w:t>
      </w:r>
    </w:p>
    <w:p w14:paraId="101E10A1" w14:textId="75CBC436"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 xml:space="preserve">Întâlniri periodice (status </w:t>
      </w:r>
      <w:proofErr w:type="spellStart"/>
      <w:r w:rsidRPr="00A001B4">
        <w:rPr>
          <w:rFonts w:ascii="Trebuchet MS" w:hAnsi="Trebuchet MS"/>
          <w:lang w:val="ro-RO"/>
        </w:rPr>
        <w:t>meeting</w:t>
      </w:r>
      <w:proofErr w:type="spellEnd"/>
      <w:r w:rsidRPr="00A001B4">
        <w:rPr>
          <w:rFonts w:ascii="Trebuchet MS" w:hAnsi="Trebuchet MS"/>
          <w:lang w:val="ro-RO"/>
        </w:rPr>
        <w:t>, ședințe de coordonare): desfășurate online sau fizic, cu agendă prestabilită și minute de ședință transmise Autorității Contractante.</w:t>
      </w:r>
    </w:p>
    <w:p w14:paraId="6C709D98" w14:textId="77777777" w:rsidR="00E617BD" w:rsidRPr="00A001B4" w:rsidRDefault="00E617BD" w:rsidP="00E617BD"/>
    <w:p w14:paraId="375AB765" w14:textId="77777777" w:rsidR="00E617BD" w:rsidRPr="00A001B4" w:rsidRDefault="00E617BD" w:rsidP="00E617BD">
      <w:pPr>
        <w:rPr>
          <w:b/>
          <w:bCs/>
        </w:rPr>
      </w:pPr>
      <w:r w:rsidRPr="00A001B4">
        <w:rPr>
          <w:b/>
          <w:bCs/>
        </w:rPr>
        <w:t>2. Instrumente de management al proiectului și urmărire a activităților</w:t>
      </w:r>
    </w:p>
    <w:p w14:paraId="2E3A7C2D" w14:textId="77777777" w:rsidR="00E617BD" w:rsidRPr="00A001B4" w:rsidRDefault="00E617BD" w:rsidP="00E617BD"/>
    <w:p w14:paraId="4DC437EF" w14:textId="69043380" w:rsidR="00E617BD" w:rsidRPr="00A001B4" w:rsidRDefault="00E617BD" w:rsidP="00E617BD">
      <w:r w:rsidRPr="00A001B4">
        <w:t xml:space="preserve">Pentru planificarea, monitorizarea și raportarea activităților incluse în Contract, Contractantul va </w:t>
      </w:r>
      <w:r w:rsidR="000F4BC3" w:rsidRPr="00A001B4">
        <w:t>urmări și informa Beneficiarul cu privire la</w:t>
      </w:r>
      <w:r w:rsidRPr="00A001B4">
        <w:t>:</w:t>
      </w:r>
    </w:p>
    <w:p w14:paraId="45EF13F9" w14:textId="77777777"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definirea activităților, livrabilelor și etapelor proiectului;</w:t>
      </w:r>
    </w:p>
    <w:p w14:paraId="6FDC1D5F" w14:textId="77777777"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alocarea responsabilităților și termenelor;</w:t>
      </w:r>
    </w:p>
    <w:p w14:paraId="60D7AFF8" w14:textId="77777777"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urmărirea progresului în timp real;</w:t>
      </w:r>
    </w:p>
    <w:p w14:paraId="37B6F78F" w14:textId="44613915"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evidențierea riscurilor, dependențelor și eventualelor deviații față de planul agreat.</w:t>
      </w:r>
    </w:p>
    <w:p w14:paraId="0143F801" w14:textId="77777777" w:rsidR="00E617BD" w:rsidRPr="00A001B4" w:rsidRDefault="00E617BD" w:rsidP="00E617BD"/>
    <w:p w14:paraId="278DE3AE" w14:textId="6B8C4BD2" w:rsidR="00E617BD" w:rsidRPr="00A001B4" w:rsidRDefault="00E617BD" w:rsidP="00E617BD">
      <w:r w:rsidRPr="00A001B4">
        <w:t xml:space="preserve">Autoritatea Contractantă va avea, la solicitare, acces </w:t>
      </w:r>
      <w:r w:rsidR="000F4BC3" w:rsidRPr="00A001B4">
        <w:t>la</w:t>
      </w:r>
      <w:r w:rsidRPr="00A001B4">
        <w:t xml:space="preserve"> stadiul activităților relevante, pentru asigurarea unui nivel adecvat de transparență și control.</w:t>
      </w:r>
    </w:p>
    <w:p w14:paraId="09644F3A" w14:textId="77777777" w:rsidR="00E617BD" w:rsidRPr="00A001B4" w:rsidRDefault="00E617BD" w:rsidP="00E617BD"/>
    <w:p w14:paraId="684007D9" w14:textId="77777777" w:rsidR="00E617BD" w:rsidRPr="00A001B4" w:rsidRDefault="00E617BD" w:rsidP="00E617BD">
      <w:pPr>
        <w:rPr>
          <w:b/>
          <w:bCs/>
        </w:rPr>
      </w:pPr>
      <w:r w:rsidRPr="00A001B4">
        <w:rPr>
          <w:b/>
          <w:bCs/>
        </w:rPr>
        <w:lastRenderedPageBreak/>
        <w:t>3. Instrumente de management al documentelor și livrabilelor</w:t>
      </w:r>
    </w:p>
    <w:p w14:paraId="7B79F29F" w14:textId="77777777" w:rsidR="00E617BD" w:rsidRPr="00A001B4" w:rsidRDefault="00E617BD" w:rsidP="00E617BD"/>
    <w:p w14:paraId="21A0EBB3" w14:textId="77777777" w:rsidR="000F4BC3" w:rsidRPr="00A001B4" w:rsidRDefault="00E617BD" w:rsidP="00E617BD">
      <w:r w:rsidRPr="00A001B4">
        <w:t>Gestionarea documentelor, livrabilelor și versiunilor acestora se va realiza printr-un sistem de management al documentelor, care asigură:</w:t>
      </w:r>
    </w:p>
    <w:p w14:paraId="3DCDFD39" w14:textId="77777777" w:rsidR="000F4BC3" w:rsidRPr="00A001B4" w:rsidRDefault="00E617BD">
      <w:pPr>
        <w:pStyle w:val="ListParagraph"/>
        <w:numPr>
          <w:ilvl w:val="0"/>
          <w:numId w:val="8"/>
        </w:numPr>
        <w:rPr>
          <w:rFonts w:ascii="Trebuchet MS" w:hAnsi="Trebuchet MS"/>
          <w:lang w:val="ro-RO"/>
        </w:rPr>
      </w:pPr>
      <w:r w:rsidRPr="00A001B4">
        <w:rPr>
          <w:rFonts w:ascii="Trebuchet MS" w:hAnsi="Trebuchet MS"/>
          <w:lang w:val="ro-RO"/>
        </w:rPr>
        <w:t>structurarea documentelor pe categorii și faze ale proiectului;</w:t>
      </w:r>
    </w:p>
    <w:p w14:paraId="41904C7D" w14:textId="77777777" w:rsidR="000F4BC3" w:rsidRPr="00A001B4" w:rsidRDefault="00E617BD">
      <w:pPr>
        <w:pStyle w:val="ListParagraph"/>
        <w:numPr>
          <w:ilvl w:val="0"/>
          <w:numId w:val="8"/>
        </w:numPr>
        <w:rPr>
          <w:rFonts w:ascii="Trebuchet MS" w:hAnsi="Trebuchet MS"/>
          <w:lang w:val="ro-RO"/>
        </w:rPr>
      </w:pPr>
      <w:r w:rsidRPr="00A001B4">
        <w:rPr>
          <w:rFonts w:ascii="Trebuchet MS" w:hAnsi="Trebuchet MS"/>
          <w:lang w:val="ro-RO"/>
        </w:rPr>
        <w:t>controlul versiunilor și istoricul modificărilor;</w:t>
      </w:r>
    </w:p>
    <w:p w14:paraId="7F89725E" w14:textId="77777777" w:rsidR="000F4BC3" w:rsidRPr="00A001B4" w:rsidRDefault="00E617BD">
      <w:pPr>
        <w:pStyle w:val="ListParagraph"/>
        <w:numPr>
          <w:ilvl w:val="0"/>
          <w:numId w:val="8"/>
        </w:numPr>
        <w:rPr>
          <w:rFonts w:ascii="Trebuchet MS" w:hAnsi="Trebuchet MS"/>
          <w:lang w:val="ro-RO"/>
        </w:rPr>
      </w:pPr>
      <w:r w:rsidRPr="00A001B4">
        <w:rPr>
          <w:rFonts w:ascii="Trebuchet MS" w:hAnsi="Trebuchet MS"/>
          <w:lang w:val="ro-RO"/>
        </w:rPr>
        <w:t>drepturi diferențiate de acces;</w:t>
      </w:r>
    </w:p>
    <w:p w14:paraId="17D7693B" w14:textId="7E618DCA"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arhivarea documentelor conform cerințelor contractuale.</w:t>
      </w:r>
    </w:p>
    <w:p w14:paraId="3DECA87E" w14:textId="77777777" w:rsidR="00E617BD" w:rsidRPr="00A001B4" w:rsidRDefault="00E617BD" w:rsidP="00E617BD"/>
    <w:p w14:paraId="3B08BC1F" w14:textId="77777777" w:rsidR="00E617BD" w:rsidRPr="00A001B4" w:rsidRDefault="00E617BD" w:rsidP="00E617BD">
      <w:r w:rsidRPr="00A001B4">
        <w:t>Acest sistem permite o colaborare eficientă și elimină riscul utilizării unor versiuni neactualizate ale documentelor.</w:t>
      </w:r>
    </w:p>
    <w:p w14:paraId="5925BCA3" w14:textId="77777777" w:rsidR="00E617BD" w:rsidRPr="00A001B4" w:rsidRDefault="00E617BD" w:rsidP="00E617BD"/>
    <w:p w14:paraId="17C2AF14" w14:textId="77777777" w:rsidR="00E617BD" w:rsidRPr="00A001B4" w:rsidRDefault="00E617BD" w:rsidP="00E617BD">
      <w:pPr>
        <w:rPr>
          <w:b/>
          <w:bCs/>
        </w:rPr>
      </w:pPr>
      <w:r w:rsidRPr="00A001B4">
        <w:rPr>
          <w:b/>
          <w:bCs/>
        </w:rPr>
        <w:t>4. Instrumente de raportare și monitorizare a performanței</w:t>
      </w:r>
    </w:p>
    <w:p w14:paraId="22C36164" w14:textId="77777777" w:rsidR="00E617BD" w:rsidRPr="00A001B4" w:rsidRDefault="00E617BD" w:rsidP="00E617BD"/>
    <w:p w14:paraId="3C7C0BF9" w14:textId="77777777" w:rsidR="00E617BD" w:rsidRPr="00A001B4" w:rsidRDefault="00E617BD" w:rsidP="00E617BD">
      <w:r w:rsidRPr="00A001B4">
        <w:t>Contractantul va utiliza instrumente de raportare periodică, care vor permite prezentarea clară și structurată a stadiului proiectului către Autoritatea Contractantă. Rapoartele vor include, după caz:</w:t>
      </w:r>
    </w:p>
    <w:p w14:paraId="7DE436B4" w14:textId="77777777" w:rsidR="00E617BD" w:rsidRPr="00A001B4" w:rsidRDefault="00E617BD" w:rsidP="00E617BD"/>
    <w:p w14:paraId="7778C5CB" w14:textId="77777777" w:rsidR="000F4BC3" w:rsidRPr="00A001B4" w:rsidRDefault="00E617BD">
      <w:pPr>
        <w:pStyle w:val="ListParagraph"/>
        <w:numPr>
          <w:ilvl w:val="0"/>
          <w:numId w:val="8"/>
        </w:numPr>
        <w:rPr>
          <w:rFonts w:ascii="Trebuchet MS" w:hAnsi="Trebuchet MS"/>
          <w:lang w:val="ro-RO"/>
        </w:rPr>
      </w:pPr>
      <w:r w:rsidRPr="00A001B4">
        <w:rPr>
          <w:rFonts w:ascii="Trebuchet MS" w:hAnsi="Trebuchet MS"/>
          <w:lang w:val="ro-RO"/>
        </w:rPr>
        <w:t>stadiul activităților și livrabilelor;</w:t>
      </w:r>
    </w:p>
    <w:p w14:paraId="734DB005" w14:textId="77777777" w:rsidR="000F4BC3" w:rsidRPr="00A001B4" w:rsidRDefault="00E617BD">
      <w:pPr>
        <w:pStyle w:val="ListParagraph"/>
        <w:numPr>
          <w:ilvl w:val="0"/>
          <w:numId w:val="8"/>
        </w:numPr>
        <w:rPr>
          <w:rFonts w:ascii="Trebuchet MS" w:hAnsi="Trebuchet MS"/>
          <w:lang w:val="ro-RO"/>
        </w:rPr>
      </w:pPr>
      <w:r w:rsidRPr="00A001B4">
        <w:rPr>
          <w:rFonts w:ascii="Trebuchet MS" w:hAnsi="Trebuchet MS"/>
          <w:lang w:val="ro-RO"/>
        </w:rPr>
        <w:t>respectarea termenelor;</w:t>
      </w:r>
    </w:p>
    <w:p w14:paraId="3B2B9C2B" w14:textId="77777777" w:rsidR="000F4BC3" w:rsidRPr="00A001B4" w:rsidRDefault="00E617BD">
      <w:pPr>
        <w:pStyle w:val="ListParagraph"/>
        <w:numPr>
          <w:ilvl w:val="0"/>
          <w:numId w:val="8"/>
        </w:numPr>
        <w:rPr>
          <w:rFonts w:ascii="Trebuchet MS" w:hAnsi="Trebuchet MS"/>
          <w:lang w:val="ro-RO"/>
        </w:rPr>
      </w:pPr>
      <w:r w:rsidRPr="00A001B4">
        <w:rPr>
          <w:rFonts w:ascii="Trebuchet MS" w:hAnsi="Trebuchet MS"/>
          <w:lang w:val="ro-RO"/>
        </w:rPr>
        <w:t>probleme identificate și măsuri de remediere;</w:t>
      </w:r>
    </w:p>
    <w:p w14:paraId="1B089AAD" w14:textId="6C84BBF5" w:rsidR="00E617BD" w:rsidRPr="00A001B4" w:rsidRDefault="00E617BD">
      <w:pPr>
        <w:pStyle w:val="ListParagraph"/>
        <w:numPr>
          <w:ilvl w:val="0"/>
          <w:numId w:val="8"/>
        </w:numPr>
        <w:rPr>
          <w:rFonts w:ascii="Trebuchet MS" w:hAnsi="Trebuchet MS"/>
          <w:lang w:val="ro-RO"/>
        </w:rPr>
      </w:pPr>
      <w:r w:rsidRPr="00A001B4">
        <w:rPr>
          <w:rFonts w:ascii="Trebuchet MS" w:hAnsi="Trebuchet MS"/>
          <w:lang w:val="ro-RO"/>
        </w:rPr>
        <w:t>indicatori de performanță (KPI), acolo unde sunt definiți contractual.</w:t>
      </w:r>
    </w:p>
    <w:p w14:paraId="34229B77" w14:textId="77777777" w:rsidR="00E617BD" w:rsidRPr="00A001B4" w:rsidRDefault="00E617BD" w:rsidP="00E617BD"/>
    <w:p w14:paraId="2EB2FC0C" w14:textId="77777777" w:rsidR="00E617BD" w:rsidRPr="00A001B4" w:rsidRDefault="00E617BD" w:rsidP="00E617BD">
      <w:r w:rsidRPr="00A001B4">
        <w:t>Rapoartele vor fi transmise la intervalele stabilite în Contract sau ori de câte ori Autoritatea Contractantă solicită acest lucru.</w:t>
      </w:r>
    </w:p>
    <w:p w14:paraId="237C2DB4" w14:textId="77777777" w:rsidR="00E617BD" w:rsidRPr="00A001B4" w:rsidRDefault="00E617BD" w:rsidP="00E617BD"/>
    <w:p w14:paraId="6DF227F5" w14:textId="77777777" w:rsidR="00E617BD" w:rsidRPr="00A001B4" w:rsidRDefault="00E617BD" w:rsidP="00E617BD">
      <w:pPr>
        <w:rPr>
          <w:b/>
          <w:bCs/>
        </w:rPr>
      </w:pPr>
      <w:r w:rsidRPr="00A001B4">
        <w:rPr>
          <w:b/>
          <w:bCs/>
        </w:rPr>
        <w:t>5. Instrumente de escaladare și management al schimbărilor</w:t>
      </w:r>
    </w:p>
    <w:p w14:paraId="7DF3CC79" w14:textId="77777777" w:rsidR="00E617BD" w:rsidRPr="00A001B4" w:rsidRDefault="00E617BD" w:rsidP="00E617BD"/>
    <w:p w14:paraId="0CF84282" w14:textId="77777777" w:rsidR="00E617BD" w:rsidRPr="00A001B4" w:rsidRDefault="00E617BD" w:rsidP="00E617BD">
      <w:r w:rsidRPr="00A001B4">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A001B4" w:rsidRDefault="00E617BD" w:rsidP="00E617BD"/>
    <w:p w14:paraId="6894CB85" w14:textId="77777777" w:rsidR="00704694" w:rsidRPr="00A001B4" w:rsidRDefault="00704694" w:rsidP="00E617BD"/>
    <w:p w14:paraId="318D0FDF" w14:textId="77777777" w:rsidR="00704694" w:rsidRPr="00A001B4" w:rsidRDefault="00704694" w:rsidP="00E617BD"/>
    <w:p w14:paraId="742F7D97" w14:textId="77777777" w:rsidR="00E617BD" w:rsidRPr="00A001B4" w:rsidRDefault="00E617BD" w:rsidP="00E617BD">
      <w:pPr>
        <w:rPr>
          <w:b/>
          <w:bCs/>
        </w:rPr>
      </w:pPr>
      <w:r w:rsidRPr="00A001B4">
        <w:rPr>
          <w:b/>
          <w:bCs/>
        </w:rPr>
        <w:t>6. Asigurarea securității și confidențialității comunicării</w:t>
      </w:r>
    </w:p>
    <w:p w14:paraId="5CF2100D" w14:textId="77777777" w:rsidR="00E617BD" w:rsidRPr="00A001B4" w:rsidRDefault="00E617BD" w:rsidP="00E617BD"/>
    <w:p w14:paraId="2276ECAB" w14:textId="4D5EA8D9" w:rsidR="00E617BD" w:rsidRPr="00A001B4" w:rsidRDefault="00E617BD" w:rsidP="00E617BD">
      <w:r w:rsidRPr="00A001B4">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A001B4" w:rsidRDefault="000F4BC3" w:rsidP="00E617BD"/>
    <w:p w14:paraId="4A55EDAE" w14:textId="77777777" w:rsidR="00B42622" w:rsidRPr="00A001B4" w:rsidRDefault="00B42622">
      <w:pPr>
        <w:pStyle w:val="Heading1"/>
        <w:numPr>
          <w:ilvl w:val="1"/>
          <w:numId w:val="9"/>
        </w:numPr>
      </w:pPr>
      <w:bookmarkStart w:id="55" w:name="_Toc220632460"/>
      <w:r w:rsidRPr="00A001B4">
        <w:lastRenderedPageBreak/>
        <w:t>Măsuri aplicabile de Ofertant pe perioada Contractului pentru asigurarea îndeplinirii obligațiilor din domeniul mediului care derivă din îndeplinirea obiectului Contractului</w:t>
      </w:r>
      <w:bookmarkEnd w:id="55"/>
      <w:r w:rsidRPr="00A001B4">
        <w:t xml:space="preserve"> </w:t>
      </w:r>
    </w:p>
    <w:p w14:paraId="5D8C07C6" w14:textId="77777777" w:rsidR="00B42622" w:rsidRPr="00A001B4" w:rsidRDefault="00B42622" w:rsidP="00B42622">
      <w:pPr>
        <w:tabs>
          <w:tab w:val="left" w:pos="851"/>
        </w:tabs>
        <w:adjustRightInd w:val="0"/>
        <w:contextualSpacing/>
        <w:rPr>
          <w:rFonts w:eastAsia="Calibri" w:cs="Times New Roman"/>
        </w:rPr>
      </w:pPr>
    </w:p>
    <w:p w14:paraId="60130F6B" w14:textId="77777777" w:rsidR="00B42622" w:rsidRPr="00A001B4" w:rsidRDefault="00B42622" w:rsidP="00B42622">
      <w:pPr>
        <w:tabs>
          <w:tab w:val="left" w:pos="0"/>
        </w:tabs>
        <w:rPr>
          <w:rFonts w:cs="Times New Roman"/>
        </w:rPr>
      </w:pPr>
      <w:r w:rsidRPr="00A001B4">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A001B4"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A001B4" w14:paraId="1C5C376D" w14:textId="77777777" w:rsidTr="007C0B21">
        <w:trPr>
          <w:tblHeader/>
          <w:tblCellSpacing w:w="15" w:type="dxa"/>
        </w:trPr>
        <w:tc>
          <w:tcPr>
            <w:tcW w:w="0" w:type="auto"/>
            <w:vAlign w:val="center"/>
            <w:hideMark/>
          </w:tcPr>
          <w:p w14:paraId="0D2D267A" w14:textId="77777777" w:rsidR="00107C21" w:rsidRPr="00A001B4" w:rsidRDefault="00107C21">
            <w:pPr>
              <w:spacing w:after="0" w:line="240" w:lineRule="auto"/>
              <w:jc w:val="center"/>
            </w:pPr>
            <w:r w:rsidRPr="00A001B4">
              <w:t>Nr. crt.</w:t>
            </w:r>
          </w:p>
        </w:tc>
        <w:tc>
          <w:tcPr>
            <w:tcW w:w="2690" w:type="dxa"/>
            <w:vAlign w:val="center"/>
            <w:hideMark/>
          </w:tcPr>
          <w:p w14:paraId="1829DA48" w14:textId="77777777" w:rsidR="00107C21" w:rsidRPr="00A001B4" w:rsidRDefault="00107C21">
            <w:pPr>
              <w:spacing w:after="0" w:line="240" w:lineRule="auto"/>
              <w:jc w:val="center"/>
            </w:pPr>
            <w:r w:rsidRPr="00A001B4">
              <w:t>Prevederea legislativ</w:t>
            </w:r>
            <w:r w:rsidRPr="00A001B4">
              <w:rPr>
                <w:rFonts w:cs="Calibri"/>
              </w:rPr>
              <w:t>a</w:t>
            </w:r>
            <w:r w:rsidRPr="00A001B4">
              <w:t xml:space="preserve"> inclus</w:t>
            </w:r>
            <w:r w:rsidRPr="00A001B4">
              <w:rPr>
                <w:rFonts w:cs="Calibri"/>
              </w:rPr>
              <w:t>a</w:t>
            </w:r>
            <w:r w:rsidRPr="00A001B4">
              <w:t xml:space="preserve"> </w:t>
            </w:r>
            <w:r w:rsidRPr="00A001B4">
              <w:rPr>
                <w:rFonts w:cs="Agency FB"/>
              </w:rPr>
              <w:t>i</w:t>
            </w:r>
            <w:r w:rsidRPr="00A001B4">
              <w:t xml:space="preserve">n </w:t>
            </w:r>
            <w:proofErr w:type="spellStart"/>
            <w:r w:rsidRPr="00A001B4">
              <w:t>legisla</w:t>
            </w:r>
            <w:r w:rsidRPr="00A001B4">
              <w:rPr>
                <w:rFonts w:cs="Calibri"/>
              </w:rPr>
              <w:t>t</w:t>
            </w:r>
            <w:r w:rsidRPr="00A001B4">
              <w:t>ia</w:t>
            </w:r>
            <w:proofErr w:type="spellEnd"/>
            <w:r w:rsidRPr="00A001B4">
              <w:t xml:space="preserve"> </w:t>
            </w:r>
            <w:proofErr w:type="spellStart"/>
            <w:r w:rsidRPr="00A001B4">
              <w:t>na</w:t>
            </w:r>
            <w:r w:rsidRPr="00A001B4">
              <w:rPr>
                <w:rFonts w:cs="Calibri"/>
              </w:rPr>
              <w:t>t</w:t>
            </w:r>
            <w:r w:rsidRPr="00A001B4">
              <w:t>ional</w:t>
            </w:r>
            <w:r w:rsidRPr="00A001B4">
              <w:rPr>
                <w:rFonts w:cs="Calibri"/>
              </w:rPr>
              <w:t>a</w:t>
            </w:r>
            <w:proofErr w:type="spellEnd"/>
            <w:r w:rsidRPr="00A001B4">
              <w:t xml:space="preserve"> / european</w:t>
            </w:r>
            <w:r w:rsidRPr="00A001B4">
              <w:rPr>
                <w:rFonts w:cs="Calibri"/>
              </w:rPr>
              <w:t>a</w:t>
            </w:r>
            <w:r w:rsidRPr="00A001B4">
              <w:t xml:space="preserve"> </w:t>
            </w:r>
            <w:r w:rsidRPr="00A001B4">
              <w:rPr>
                <w:rFonts w:cs="Agency FB"/>
              </w:rPr>
              <w:t>i</w:t>
            </w:r>
            <w:r w:rsidRPr="00A001B4">
              <w:t>n domeniul mediului</w:t>
            </w:r>
          </w:p>
        </w:tc>
        <w:tc>
          <w:tcPr>
            <w:tcW w:w="3709" w:type="dxa"/>
            <w:vAlign w:val="center"/>
            <w:hideMark/>
          </w:tcPr>
          <w:p w14:paraId="18A7CC55" w14:textId="77777777" w:rsidR="00107C21" w:rsidRPr="00A001B4" w:rsidRDefault="00107C21">
            <w:pPr>
              <w:spacing w:after="0" w:line="240" w:lineRule="auto"/>
              <w:jc w:val="center"/>
              <w:rPr>
                <w:color w:val="000000" w:themeColor="text1"/>
              </w:rPr>
            </w:pPr>
            <w:r w:rsidRPr="00A001B4">
              <w:rPr>
                <w:color w:val="000000" w:themeColor="text1"/>
              </w:rPr>
              <w:t xml:space="preserve">Modalitatea de </w:t>
            </w:r>
            <w:proofErr w:type="spellStart"/>
            <w:r w:rsidRPr="00A001B4">
              <w:rPr>
                <w:color w:val="000000" w:themeColor="text1"/>
              </w:rPr>
              <w:t>indeplinire</w:t>
            </w:r>
            <w:proofErr w:type="spellEnd"/>
            <w:r w:rsidRPr="00A001B4">
              <w:rPr>
                <w:color w:val="000000" w:themeColor="text1"/>
              </w:rPr>
              <w:t xml:space="preserve"> a prevederii de c</w:t>
            </w:r>
            <w:r w:rsidRPr="00A001B4">
              <w:rPr>
                <w:rFonts w:cs="Calibri"/>
                <w:color w:val="000000" w:themeColor="text1"/>
              </w:rPr>
              <w:t>a</w:t>
            </w:r>
            <w:r w:rsidRPr="00A001B4">
              <w:rPr>
                <w:color w:val="000000" w:themeColor="text1"/>
              </w:rPr>
              <w:t>tre Ofertant</w:t>
            </w:r>
          </w:p>
        </w:tc>
        <w:tc>
          <w:tcPr>
            <w:tcW w:w="0" w:type="auto"/>
            <w:vAlign w:val="center"/>
            <w:hideMark/>
          </w:tcPr>
          <w:p w14:paraId="785699FD" w14:textId="77777777" w:rsidR="00107C21" w:rsidRPr="00A001B4" w:rsidRDefault="00107C21">
            <w:pPr>
              <w:spacing w:after="0" w:line="240" w:lineRule="auto"/>
              <w:jc w:val="center"/>
              <w:rPr>
                <w:color w:val="000000" w:themeColor="text1"/>
              </w:rPr>
            </w:pPr>
            <w:proofErr w:type="spellStart"/>
            <w:r w:rsidRPr="00A001B4">
              <w:rPr>
                <w:color w:val="000000" w:themeColor="text1"/>
              </w:rPr>
              <w:t>Pozi</w:t>
            </w:r>
            <w:r w:rsidRPr="00A001B4">
              <w:rPr>
                <w:rFonts w:cs="Calibri"/>
                <w:color w:val="000000" w:themeColor="text1"/>
              </w:rPr>
              <w:t>t</w:t>
            </w:r>
            <w:r w:rsidRPr="00A001B4">
              <w:rPr>
                <w:color w:val="000000" w:themeColor="text1"/>
              </w:rPr>
              <w:t>ia</w:t>
            </w:r>
            <w:proofErr w:type="spellEnd"/>
            <w:r w:rsidRPr="00A001B4">
              <w:rPr>
                <w:color w:val="000000" w:themeColor="text1"/>
              </w:rPr>
              <w:t xml:space="preserve"> </w:t>
            </w:r>
            <w:r w:rsidRPr="00A001B4">
              <w:rPr>
                <w:rFonts w:cs="Agency FB"/>
                <w:color w:val="000000" w:themeColor="text1"/>
              </w:rPr>
              <w:t>i</w:t>
            </w:r>
            <w:r w:rsidRPr="00A001B4">
              <w:rPr>
                <w:color w:val="000000" w:themeColor="text1"/>
              </w:rPr>
              <w:t>n Propunerea Financiar</w:t>
            </w:r>
            <w:r w:rsidRPr="00A001B4">
              <w:rPr>
                <w:rFonts w:cs="Calibri"/>
                <w:color w:val="000000" w:themeColor="text1"/>
              </w:rPr>
              <w:t>a</w:t>
            </w:r>
            <w:r w:rsidRPr="00A001B4">
              <w:rPr>
                <w:color w:val="000000" w:themeColor="text1"/>
              </w:rPr>
              <w:t xml:space="preserve"> </w:t>
            </w:r>
            <w:r w:rsidRPr="00A001B4">
              <w:rPr>
                <w:rFonts w:cs="Agency FB"/>
                <w:color w:val="000000" w:themeColor="text1"/>
              </w:rPr>
              <w:t>i</w:t>
            </w:r>
            <w:r w:rsidRPr="00A001B4">
              <w:rPr>
                <w:color w:val="000000" w:themeColor="text1"/>
              </w:rPr>
              <w:t xml:space="preserve">n care este reflectat costul </w:t>
            </w:r>
            <w:proofErr w:type="spellStart"/>
            <w:r w:rsidRPr="00A001B4">
              <w:rPr>
                <w:color w:val="000000" w:themeColor="text1"/>
              </w:rPr>
              <w:t>aplic</w:t>
            </w:r>
            <w:r w:rsidRPr="00A001B4">
              <w:rPr>
                <w:rFonts w:cs="Calibri"/>
                <w:color w:val="000000" w:themeColor="text1"/>
              </w:rPr>
              <w:t>a</w:t>
            </w:r>
            <w:r w:rsidRPr="00A001B4">
              <w:rPr>
                <w:color w:val="000000" w:themeColor="text1"/>
              </w:rPr>
              <w:t>rii</w:t>
            </w:r>
            <w:proofErr w:type="spellEnd"/>
            <w:r w:rsidRPr="00A001B4">
              <w:rPr>
                <w:color w:val="000000" w:themeColor="text1"/>
              </w:rPr>
              <w:t xml:space="preserve"> prevederii</w:t>
            </w:r>
          </w:p>
        </w:tc>
        <w:tc>
          <w:tcPr>
            <w:tcW w:w="0" w:type="auto"/>
            <w:vAlign w:val="center"/>
            <w:hideMark/>
          </w:tcPr>
          <w:p w14:paraId="2D5E7932" w14:textId="77777777" w:rsidR="00107C21" w:rsidRPr="00A001B4" w:rsidRDefault="00107C21">
            <w:pPr>
              <w:spacing w:after="0" w:line="240" w:lineRule="auto"/>
              <w:jc w:val="center"/>
              <w:rPr>
                <w:color w:val="000000" w:themeColor="text1"/>
              </w:rPr>
            </w:pPr>
            <w:r w:rsidRPr="00A001B4">
              <w:rPr>
                <w:color w:val="000000" w:themeColor="text1"/>
              </w:rPr>
              <w:t>Costul inclus in Propunerea Financiar</w:t>
            </w:r>
            <w:r w:rsidRPr="00A001B4">
              <w:rPr>
                <w:rFonts w:cs="Calibri"/>
                <w:color w:val="000000" w:themeColor="text1"/>
              </w:rPr>
              <w:t>a</w:t>
            </w:r>
          </w:p>
        </w:tc>
      </w:tr>
      <w:tr w:rsidR="00107C21" w:rsidRPr="00A001B4" w14:paraId="459430DC" w14:textId="77777777" w:rsidTr="007C0B21">
        <w:trPr>
          <w:tblCellSpacing w:w="15" w:type="dxa"/>
        </w:trPr>
        <w:tc>
          <w:tcPr>
            <w:tcW w:w="0" w:type="auto"/>
            <w:vAlign w:val="center"/>
            <w:hideMark/>
          </w:tcPr>
          <w:p w14:paraId="18C71649" w14:textId="77777777" w:rsidR="00107C21" w:rsidRPr="00A001B4" w:rsidRDefault="00107C21">
            <w:pPr>
              <w:spacing w:after="0" w:line="240" w:lineRule="auto"/>
              <w:rPr>
                <w:b/>
                <w:bCs/>
              </w:rPr>
            </w:pPr>
            <w:r w:rsidRPr="00A001B4">
              <w:t>1</w:t>
            </w:r>
          </w:p>
        </w:tc>
        <w:tc>
          <w:tcPr>
            <w:tcW w:w="2690" w:type="dxa"/>
            <w:vAlign w:val="center"/>
            <w:hideMark/>
          </w:tcPr>
          <w:p w14:paraId="28AE9F26" w14:textId="77777777" w:rsidR="00107C21" w:rsidRPr="00A001B4" w:rsidRDefault="00107C21">
            <w:pPr>
              <w:spacing w:after="0" w:line="240" w:lineRule="auto"/>
              <w:rPr>
                <w:b/>
                <w:bCs/>
              </w:rPr>
            </w:pPr>
            <w:r w:rsidRPr="00A001B4">
              <w:t xml:space="preserve">Regulamentul (UE) 2020/852 privind taxonomia </w:t>
            </w:r>
            <w:proofErr w:type="spellStart"/>
            <w:r w:rsidRPr="00A001B4">
              <w:t>activit</w:t>
            </w:r>
            <w:r w:rsidRPr="00A001B4">
              <w:rPr>
                <w:rFonts w:cs="Calibri"/>
              </w:rPr>
              <w:t>at</w:t>
            </w:r>
            <w:r w:rsidRPr="00A001B4">
              <w:t>ilor</w:t>
            </w:r>
            <w:proofErr w:type="spellEnd"/>
            <w:r w:rsidRPr="00A001B4">
              <w:t xml:space="preserve"> durabile (principiul DNSH)</w:t>
            </w:r>
          </w:p>
        </w:tc>
        <w:tc>
          <w:tcPr>
            <w:tcW w:w="3709" w:type="dxa"/>
            <w:vAlign w:val="center"/>
            <w:hideMark/>
          </w:tcPr>
          <w:p w14:paraId="4E1C4A39" w14:textId="77777777" w:rsidR="00107C21" w:rsidRPr="00A001B4" w:rsidRDefault="00107C21">
            <w:pPr>
              <w:spacing w:after="0" w:line="240" w:lineRule="auto"/>
              <w:rPr>
                <w:b/>
                <w:bCs/>
              </w:rPr>
            </w:pPr>
            <w:r w:rsidRPr="00A001B4">
              <w:t xml:space="preserve">Implementarea serviciilor exclusiv prin </w:t>
            </w:r>
            <w:proofErr w:type="spellStart"/>
            <w:r w:rsidRPr="00A001B4">
              <w:t>activit</w:t>
            </w:r>
            <w:r w:rsidRPr="00A001B4">
              <w:rPr>
                <w:rFonts w:cs="Calibri"/>
              </w:rPr>
              <w:t>at</w:t>
            </w:r>
            <w:r w:rsidRPr="00A001B4">
              <w:t>i</w:t>
            </w:r>
            <w:proofErr w:type="spellEnd"/>
            <w:r w:rsidRPr="00A001B4">
              <w:t xml:space="preserve"> non-poluante, </w:t>
            </w:r>
            <w:proofErr w:type="spellStart"/>
            <w:r w:rsidRPr="00A001B4">
              <w:t>f</w:t>
            </w:r>
            <w:r w:rsidRPr="00A001B4">
              <w:rPr>
                <w:rFonts w:cs="Calibri"/>
              </w:rPr>
              <w:t>a</w:t>
            </w:r>
            <w:r w:rsidRPr="00A001B4">
              <w:t>r</w:t>
            </w:r>
            <w:r w:rsidRPr="00A001B4">
              <w:rPr>
                <w:rFonts w:cs="Calibri"/>
              </w:rPr>
              <w:t>a</w:t>
            </w:r>
            <w:proofErr w:type="spellEnd"/>
            <w:r w:rsidRPr="00A001B4">
              <w:t xml:space="preserve"> impact negativ semnificativ asupra mediului</w:t>
            </w:r>
          </w:p>
        </w:tc>
        <w:tc>
          <w:tcPr>
            <w:tcW w:w="0" w:type="auto"/>
            <w:vAlign w:val="center"/>
            <w:hideMark/>
          </w:tcPr>
          <w:p w14:paraId="2E58493F" w14:textId="77777777" w:rsidR="00107C21" w:rsidRPr="00A001B4" w:rsidRDefault="00107C21">
            <w:pPr>
              <w:spacing w:after="0" w:line="240" w:lineRule="auto"/>
              <w:rPr>
                <w:b/>
                <w:bCs/>
              </w:rPr>
            </w:pPr>
            <w:r w:rsidRPr="00A001B4">
              <w:t>Cost inclus in activit</w:t>
            </w:r>
            <w:r w:rsidRPr="00A001B4">
              <w:rPr>
                <w:rFonts w:cs="Calibri"/>
              </w:rPr>
              <w:t>at</w:t>
            </w:r>
            <w:r w:rsidRPr="00A001B4">
              <w:t xml:space="preserve">ile de management </w:t>
            </w:r>
            <w:r w:rsidRPr="00A001B4">
              <w:rPr>
                <w:rFonts w:cs="Calibri"/>
              </w:rPr>
              <w:t>s</w:t>
            </w:r>
            <w:r w:rsidRPr="00A001B4">
              <w:t>i implementare</w:t>
            </w:r>
          </w:p>
        </w:tc>
        <w:tc>
          <w:tcPr>
            <w:tcW w:w="0" w:type="auto"/>
            <w:vAlign w:val="center"/>
            <w:hideMark/>
          </w:tcPr>
          <w:p w14:paraId="0BFEB5E1"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76D19331" w14:textId="77777777" w:rsidTr="007C0B21">
        <w:trPr>
          <w:tblCellSpacing w:w="15" w:type="dxa"/>
        </w:trPr>
        <w:tc>
          <w:tcPr>
            <w:tcW w:w="0" w:type="auto"/>
            <w:vAlign w:val="center"/>
            <w:hideMark/>
          </w:tcPr>
          <w:p w14:paraId="612343A2" w14:textId="77777777" w:rsidR="00107C21" w:rsidRPr="00A001B4" w:rsidRDefault="00107C21">
            <w:pPr>
              <w:spacing w:after="0" w:line="240" w:lineRule="auto"/>
              <w:rPr>
                <w:b/>
                <w:bCs/>
              </w:rPr>
            </w:pPr>
            <w:r w:rsidRPr="00A001B4">
              <w:t>2</w:t>
            </w:r>
          </w:p>
        </w:tc>
        <w:tc>
          <w:tcPr>
            <w:tcW w:w="2690" w:type="dxa"/>
            <w:vAlign w:val="center"/>
            <w:hideMark/>
          </w:tcPr>
          <w:p w14:paraId="20E68448" w14:textId="77777777" w:rsidR="00107C21" w:rsidRPr="00A001B4" w:rsidRDefault="00107C21">
            <w:pPr>
              <w:spacing w:after="0" w:line="240" w:lineRule="auto"/>
              <w:rPr>
                <w:b/>
                <w:bCs/>
              </w:rPr>
            </w:pPr>
            <w:r w:rsidRPr="00A001B4">
              <w:t xml:space="preserve">Regulamentul (UE) 2021/241 privind Mecanismul de Redresare </w:t>
            </w:r>
            <w:r w:rsidRPr="00A001B4">
              <w:rPr>
                <w:rFonts w:cs="Calibri"/>
              </w:rPr>
              <w:t>s</w:t>
            </w:r>
            <w:r w:rsidRPr="00A001B4">
              <w:t xml:space="preserve">i </w:t>
            </w:r>
            <w:proofErr w:type="spellStart"/>
            <w:r w:rsidRPr="00A001B4">
              <w:t>Rezilien</w:t>
            </w:r>
            <w:r w:rsidRPr="00A001B4">
              <w:rPr>
                <w:rFonts w:cs="Calibri"/>
              </w:rPr>
              <w:t>ta</w:t>
            </w:r>
            <w:proofErr w:type="spellEnd"/>
          </w:p>
        </w:tc>
        <w:tc>
          <w:tcPr>
            <w:tcW w:w="3709" w:type="dxa"/>
            <w:vAlign w:val="center"/>
            <w:hideMark/>
          </w:tcPr>
          <w:p w14:paraId="466D7D3F" w14:textId="77777777" w:rsidR="00107C21" w:rsidRPr="00A001B4" w:rsidRDefault="00107C21">
            <w:pPr>
              <w:spacing w:after="0" w:line="240" w:lineRule="auto"/>
              <w:rPr>
                <w:b/>
                <w:bCs/>
              </w:rPr>
            </w:pPr>
            <w:r w:rsidRPr="00A001B4">
              <w:t xml:space="preserve">Respectarea principiului „Do No </w:t>
            </w:r>
            <w:proofErr w:type="spellStart"/>
            <w:r w:rsidRPr="00A001B4">
              <w:t>Significant</w:t>
            </w:r>
            <w:proofErr w:type="spellEnd"/>
            <w:r w:rsidRPr="00A001B4">
              <w:t xml:space="preserve"> </w:t>
            </w:r>
            <w:proofErr w:type="spellStart"/>
            <w:r w:rsidRPr="00A001B4">
              <w:t>Harm</w:t>
            </w:r>
            <w:proofErr w:type="spellEnd"/>
            <w:r w:rsidRPr="00A001B4">
              <w:t xml:space="preserve">” pe </w:t>
            </w:r>
            <w:proofErr w:type="spellStart"/>
            <w:r w:rsidRPr="00A001B4">
              <w:t>intreaga</w:t>
            </w:r>
            <w:proofErr w:type="spellEnd"/>
            <w:r w:rsidRPr="00A001B4">
              <w:t xml:space="preserve"> durat</w:t>
            </w:r>
            <w:r w:rsidRPr="00A001B4">
              <w:rPr>
                <w:rFonts w:cs="Calibri"/>
              </w:rPr>
              <w:t>a</w:t>
            </w:r>
            <w:r w:rsidRPr="00A001B4">
              <w:t xml:space="preserve"> a Contractului</w:t>
            </w:r>
          </w:p>
        </w:tc>
        <w:tc>
          <w:tcPr>
            <w:tcW w:w="0" w:type="auto"/>
            <w:vAlign w:val="center"/>
            <w:hideMark/>
          </w:tcPr>
          <w:p w14:paraId="716AB17A" w14:textId="77777777" w:rsidR="00107C21" w:rsidRPr="00A001B4" w:rsidRDefault="00107C21">
            <w:pPr>
              <w:spacing w:after="0" w:line="240" w:lineRule="auto"/>
              <w:rPr>
                <w:b/>
                <w:bCs/>
              </w:rPr>
            </w:pPr>
            <w:r w:rsidRPr="00A001B4">
              <w:t>Cost inclus in structura general</w:t>
            </w:r>
            <w:r w:rsidRPr="00A001B4">
              <w:rPr>
                <w:rFonts w:cs="Calibri"/>
              </w:rPr>
              <w:t>a</w:t>
            </w:r>
            <w:r w:rsidRPr="00A001B4">
              <w:t xml:space="preserve"> a Contractului</w:t>
            </w:r>
          </w:p>
        </w:tc>
        <w:tc>
          <w:tcPr>
            <w:tcW w:w="0" w:type="auto"/>
            <w:vAlign w:val="center"/>
            <w:hideMark/>
          </w:tcPr>
          <w:p w14:paraId="25277C20"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7091CE77" w14:textId="77777777" w:rsidTr="007C0B21">
        <w:trPr>
          <w:tblCellSpacing w:w="15" w:type="dxa"/>
        </w:trPr>
        <w:tc>
          <w:tcPr>
            <w:tcW w:w="0" w:type="auto"/>
            <w:vAlign w:val="center"/>
            <w:hideMark/>
          </w:tcPr>
          <w:p w14:paraId="6108A826" w14:textId="77777777" w:rsidR="00107C21" w:rsidRPr="00A001B4" w:rsidRDefault="00107C21">
            <w:pPr>
              <w:spacing w:after="0" w:line="240" w:lineRule="auto"/>
              <w:rPr>
                <w:b/>
                <w:bCs/>
              </w:rPr>
            </w:pPr>
            <w:r w:rsidRPr="00A001B4">
              <w:t>3</w:t>
            </w:r>
          </w:p>
        </w:tc>
        <w:tc>
          <w:tcPr>
            <w:tcW w:w="2690" w:type="dxa"/>
            <w:vAlign w:val="center"/>
            <w:hideMark/>
          </w:tcPr>
          <w:p w14:paraId="2427A27B" w14:textId="77777777" w:rsidR="00107C21" w:rsidRPr="00A001B4" w:rsidRDefault="00107C21">
            <w:pPr>
              <w:spacing w:after="0" w:line="240" w:lineRule="auto"/>
              <w:rPr>
                <w:b/>
                <w:bCs/>
              </w:rPr>
            </w:pPr>
            <w:r w:rsidRPr="00A001B4">
              <w:t xml:space="preserve">OUG nr. 195/2005 privind </w:t>
            </w:r>
            <w:proofErr w:type="spellStart"/>
            <w:r w:rsidRPr="00A001B4">
              <w:t>protec</w:t>
            </w:r>
            <w:r w:rsidRPr="00A001B4">
              <w:rPr>
                <w:rFonts w:cs="Calibri"/>
              </w:rPr>
              <w:t>t</w:t>
            </w:r>
            <w:r w:rsidRPr="00A001B4">
              <w:t>ia</w:t>
            </w:r>
            <w:proofErr w:type="spellEnd"/>
            <w:r w:rsidRPr="00A001B4">
              <w:t xml:space="preserve"> mediului</w:t>
            </w:r>
          </w:p>
        </w:tc>
        <w:tc>
          <w:tcPr>
            <w:tcW w:w="3709" w:type="dxa"/>
            <w:vAlign w:val="center"/>
            <w:hideMark/>
          </w:tcPr>
          <w:p w14:paraId="1F911902" w14:textId="77777777" w:rsidR="00107C21" w:rsidRPr="00A001B4" w:rsidRDefault="00107C21">
            <w:pPr>
              <w:spacing w:after="0" w:line="240" w:lineRule="auto"/>
              <w:rPr>
                <w:b/>
                <w:bCs/>
              </w:rPr>
            </w:pPr>
            <w:r w:rsidRPr="00A001B4">
              <w:t>Utilizarea eficient</w:t>
            </w:r>
            <w:r w:rsidRPr="00A001B4">
              <w:rPr>
                <w:rFonts w:cs="Calibri"/>
              </w:rPr>
              <w:t>a</w:t>
            </w:r>
            <w:r w:rsidRPr="00A001B4">
              <w:t xml:space="preserve"> a resurselor, evitarea </w:t>
            </w:r>
            <w:proofErr w:type="spellStart"/>
            <w:r w:rsidRPr="00A001B4">
              <w:t>gener</w:t>
            </w:r>
            <w:r w:rsidRPr="00A001B4">
              <w:rPr>
                <w:rFonts w:cs="Calibri"/>
              </w:rPr>
              <w:t>a</w:t>
            </w:r>
            <w:r w:rsidRPr="00A001B4">
              <w:t>rii</w:t>
            </w:r>
            <w:proofErr w:type="spellEnd"/>
            <w:r w:rsidRPr="00A001B4">
              <w:t xml:space="preserve"> de </w:t>
            </w:r>
            <w:proofErr w:type="spellStart"/>
            <w:r w:rsidRPr="00A001B4">
              <w:t>de</w:t>
            </w:r>
            <w:r w:rsidRPr="00A001B4">
              <w:rPr>
                <w:rFonts w:cs="Calibri"/>
              </w:rPr>
              <w:t>s</w:t>
            </w:r>
            <w:r w:rsidRPr="00A001B4">
              <w:t>euri</w:t>
            </w:r>
            <w:proofErr w:type="spellEnd"/>
            <w:r w:rsidRPr="00A001B4">
              <w:t xml:space="preserve"> </w:t>
            </w:r>
            <w:r w:rsidRPr="00A001B4">
              <w:rPr>
                <w:rFonts w:cs="Calibri"/>
              </w:rPr>
              <w:t>s</w:t>
            </w:r>
            <w:r w:rsidRPr="00A001B4">
              <w:t>i a consumului inutil</w:t>
            </w:r>
          </w:p>
        </w:tc>
        <w:tc>
          <w:tcPr>
            <w:tcW w:w="0" w:type="auto"/>
            <w:vAlign w:val="center"/>
            <w:hideMark/>
          </w:tcPr>
          <w:p w14:paraId="1C7930C7" w14:textId="77777777" w:rsidR="00107C21" w:rsidRPr="00A001B4" w:rsidRDefault="00107C21">
            <w:pPr>
              <w:spacing w:after="0" w:line="240" w:lineRule="auto"/>
              <w:rPr>
                <w:b/>
                <w:bCs/>
              </w:rPr>
            </w:pPr>
            <w:r w:rsidRPr="00A001B4">
              <w:t>Cost inclus in activit</w:t>
            </w:r>
            <w:r w:rsidRPr="00A001B4">
              <w:rPr>
                <w:rFonts w:cs="Calibri"/>
              </w:rPr>
              <w:t>at</w:t>
            </w:r>
            <w:r w:rsidRPr="00A001B4">
              <w:t xml:space="preserve">ile </w:t>
            </w:r>
            <w:proofErr w:type="spellStart"/>
            <w:r w:rsidRPr="00A001B4">
              <w:t>opera</w:t>
            </w:r>
            <w:r w:rsidRPr="00A001B4">
              <w:rPr>
                <w:rFonts w:cs="Calibri"/>
              </w:rPr>
              <w:t>t</w:t>
            </w:r>
            <w:r w:rsidRPr="00A001B4">
              <w:t>ionale</w:t>
            </w:r>
            <w:proofErr w:type="spellEnd"/>
          </w:p>
        </w:tc>
        <w:tc>
          <w:tcPr>
            <w:tcW w:w="0" w:type="auto"/>
            <w:vAlign w:val="center"/>
            <w:hideMark/>
          </w:tcPr>
          <w:p w14:paraId="70510DF8"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7FBA6A00" w14:textId="77777777" w:rsidTr="007C0B21">
        <w:trPr>
          <w:tblCellSpacing w:w="15" w:type="dxa"/>
        </w:trPr>
        <w:tc>
          <w:tcPr>
            <w:tcW w:w="0" w:type="auto"/>
            <w:vAlign w:val="center"/>
            <w:hideMark/>
          </w:tcPr>
          <w:p w14:paraId="24AA9050" w14:textId="77777777" w:rsidR="00107C21" w:rsidRPr="00A001B4" w:rsidRDefault="00107C21">
            <w:pPr>
              <w:spacing w:after="0" w:line="240" w:lineRule="auto"/>
              <w:rPr>
                <w:b/>
                <w:bCs/>
              </w:rPr>
            </w:pPr>
            <w:r w:rsidRPr="00A001B4">
              <w:t>4</w:t>
            </w:r>
          </w:p>
        </w:tc>
        <w:tc>
          <w:tcPr>
            <w:tcW w:w="2690" w:type="dxa"/>
            <w:vAlign w:val="center"/>
            <w:hideMark/>
          </w:tcPr>
          <w:p w14:paraId="3E6F01E3" w14:textId="77777777" w:rsidR="00107C21" w:rsidRPr="00A001B4" w:rsidRDefault="00107C21">
            <w:pPr>
              <w:spacing w:after="0" w:line="240" w:lineRule="auto"/>
              <w:rPr>
                <w:b/>
                <w:bCs/>
              </w:rPr>
            </w:pPr>
            <w:r w:rsidRPr="00A001B4">
              <w:t xml:space="preserve">Legea nr. 211/2011 privind regimul </w:t>
            </w:r>
            <w:proofErr w:type="spellStart"/>
            <w:r w:rsidRPr="00A001B4">
              <w:t>de</w:t>
            </w:r>
            <w:r w:rsidRPr="00A001B4">
              <w:rPr>
                <w:rFonts w:cs="Calibri"/>
              </w:rPr>
              <w:t>s</w:t>
            </w:r>
            <w:r w:rsidRPr="00A001B4">
              <w:t>eurilor</w:t>
            </w:r>
            <w:proofErr w:type="spellEnd"/>
          </w:p>
        </w:tc>
        <w:tc>
          <w:tcPr>
            <w:tcW w:w="3709" w:type="dxa"/>
            <w:vAlign w:val="center"/>
            <w:hideMark/>
          </w:tcPr>
          <w:p w14:paraId="43A83D7A" w14:textId="77777777" w:rsidR="00107C21" w:rsidRPr="00A001B4" w:rsidRDefault="00107C21">
            <w:pPr>
              <w:spacing w:after="0" w:line="240" w:lineRule="auto"/>
              <w:rPr>
                <w:b/>
                <w:bCs/>
              </w:rPr>
            </w:pPr>
            <w:r w:rsidRPr="00A001B4">
              <w:t xml:space="preserve">Reducerea </w:t>
            </w:r>
            <w:proofErr w:type="spellStart"/>
            <w:r w:rsidRPr="00A001B4">
              <w:t>utiliz</w:t>
            </w:r>
            <w:r w:rsidRPr="00A001B4">
              <w:rPr>
                <w:rFonts w:cs="Calibri"/>
              </w:rPr>
              <w:t>a</w:t>
            </w:r>
            <w:r w:rsidRPr="00A001B4">
              <w:t>rii</w:t>
            </w:r>
            <w:proofErr w:type="spellEnd"/>
            <w:r w:rsidRPr="00A001B4">
              <w:t xml:space="preserve"> materialelor </w:t>
            </w:r>
            <w:proofErr w:type="spellStart"/>
            <w:r w:rsidRPr="00A001B4">
              <w:t>tip</w:t>
            </w:r>
            <w:r w:rsidRPr="00A001B4">
              <w:rPr>
                <w:rFonts w:cs="Calibri"/>
              </w:rPr>
              <w:t>a</w:t>
            </w:r>
            <w:r w:rsidRPr="00A001B4">
              <w:t>rite</w:t>
            </w:r>
            <w:proofErr w:type="spellEnd"/>
            <w:r w:rsidRPr="00A001B4">
              <w:t xml:space="preserve"> </w:t>
            </w:r>
            <w:r w:rsidRPr="00A001B4">
              <w:rPr>
                <w:rFonts w:cs="Calibri"/>
              </w:rPr>
              <w:t>s</w:t>
            </w:r>
            <w:r w:rsidRPr="00A001B4">
              <w:t xml:space="preserve">i gestionarea </w:t>
            </w:r>
            <w:proofErr w:type="spellStart"/>
            <w:r w:rsidRPr="00A001B4">
              <w:t>corespunz</w:t>
            </w:r>
            <w:r w:rsidRPr="00A001B4">
              <w:rPr>
                <w:rFonts w:cs="Calibri"/>
              </w:rPr>
              <w:t>a</w:t>
            </w:r>
            <w:r w:rsidRPr="00A001B4">
              <w:t>toare</w:t>
            </w:r>
            <w:proofErr w:type="spellEnd"/>
            <w:r w:rsidRPr="00A001B4">
              <w:t xml:space="preserve"> a eventualelor </w:t>
            </w:r>
            <w:proofErr w:type="spellStart"/>
            <w:r w:rsidRPr="00A001B4">
              <w:t>de</w:t>
            </w:r>
            <w:r w:rsidRPr="00A001B4">
              <w:rPr>
                <w:rFonts w:cs="Calibri"/>
              </w:rPr>
              <w:t>s</w:t>
            </w:r>
            <w:r w:rsidRPr="00A001B4">
              <w:t>euri</w:t>
            </w:r>
            <w:proofErr w:type="spellEnd"/>
          </w:p>
        </w:tc>
        <w:tc>
          <w:tcPr>
            <w:tcW w:w="0" w:type="auto"/>
            <w:vAlign w:val="center"/>
            <w:hideMark/>
          </w:tcPr>
          <w:p w14:paraId="284B4D42" w14:textId="77777777" w:rsidR="00107C21" w:rsidRPr="00A001B4" w:rsidRDefault="00107C21">
            <w:pPr>
              <w:spacing w:after="0" w:line="240" w:lineRule="auto"/>
              <w:rPr>
                <w:b/>
                <w:bCs/>
              </w:rPr>
            </w:pPr>
            <w:r w:rsidRPr="00A001B4">
              <w:t>Cost inclus in activit</w:t>
            </w:r>
            <w:r w:rsidRPr="00A001B4">
              <w:rPr>
                <w:rFonts w:cs="Calibri"/>
              </w:rPr>
              <w:t>at</w:t>
            </w:r>
            <w:r w:rsidRPr="00A001B4">
              <w:t xml:space="preserve">ile de organizare </w:t>
            </w:r>
            <w:r w:rsidRPr="00A001B4">
              <w:rPr>
                <w:rFonts w:cs="Calibri"/>
              </w:rPr>
              <w:t>s</w:t>
            </w:r>
            <w:r w:rsidRPr="00A001B4">
              <w:t>i logistic</w:t>
            </w:r>
            <w:r w:rsidRPr="00A001B4">
              <w:rPr>
                <w:rFonts w:cs="Calibri"/>
              </w:rPr>
              <w:t>a</w:t>
            </w:r>
          </w:p>
        </w:tc>
        <w:tc>
          <w:tcPr>
            <w:tcW w:w="0" w:type="auto"/>
            <w:vAlign w:val="center"/>
            <w:hideMark/>
          </w:tcPr>
          <w:p w14:paraId="6BDFB1F1"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5E40DDD3" w14:textId="77777777" w:rsidTr="007C0B21">
        <w:trPr>
          <w:tblCellSpacing w:w="15" w:type="dxa"/>
        </w:trPr>
        <w:tc>
          <w:tcPr>
            <w:tcW w:w="0" w:type="auto"/>
            <w:vAlign w:val="center"/>
            <w:hideMark/>
          </w:tcPr>
          <w:p w14:paraId="2D818128" w14:textId="77777777" w:rsidR="00107C21" w:rsidRPr="00A001B4" w:rsidRDefault="00107C21">
            <w:pPr>
              <w:spacing w:after="0" w:line="240" w:lineRule="auto"/>
              <w:rPr>
                <w:b/>
                <w:bCs/>
              </w:rPr>
            </w:pPr>
            <w:r w:rsidRPr="00A001B4">
              <w:t>5</w:t>
            </w:r>
          </w:p>
        </w:tc>
        <w:tc>
          <w:tcPr>
            <w:tcW w:w="2690" w:type="dxa"/>
            <w:vAlign w:val="center"/>
            <w:hideMark/>
          </w:tcPr>
          <w:p w14:paraId="5C449872" w14:textId="77777777" w:rsidR="00107C21" w:rsidRPr="00A001B4" w:rsidRDefault="00107C21">
            <w:pPr>
              <w:spacing w:after="0" w:line="240" w:lineRule="auto"/>
              <w:rPr>
                <w:b/>
                <w:bCs/>
              </w:rPr>
            </w:pPr>
            <w:r w:rsidRPr="00A001B4">
              <w:t xml:space="preserve">Directiva 2008/98/CE privind </w:t>
            </w:r>
            <w:proofErr w:type="spellStart"/>
            <w:r w:rsidRPr="00A001B4">
              <w:t>de</w:t>
            </w:r>
            <w:r w:rsidRPr="00A001B4">
              <w:rPr>
                <w:rFonts w:cs="Calibri"/>
              </w:rPr>
              <w:t>s</w:t>
            </w:r>
            <w:r w:rsidRPr="00A001B4">
              <w:t>eurile</w:t>
            </w:r>
            <w:proofErr w:type="spellEnd"/>
          </w:p>
        </w:tc>
        <w:tc>
          <w:tcPr>
            <w:tcW w:w="3709" w:type="dxa"/>
            <w:vAlign w:val="center"/>
            <w:hideMark/>
          </w:tcPr>
          <w:p w14:paraId="4E99411A" w14:textId="77777777" w:rsidR="00107C21" w:rsidRPr="00A001B4" w:rsidRDefault="00107C21">
            <w:pPr>
              <w:spacing w:after="0" w:line="240" w:lineRule="auto"/>
              <w:rPr>
                <w:b/>
                <w:bCs/>
              </w:rPr>
            </w:pPr>
            <w:r w:rsidRPr="00A001B4">
              <w:t xml:space="preserve">Implementarea unei </w:t>
            </w:r>
            <w:proofErr w:type="spellStart"/>
            <w:r w:rsidRPr="00A001B4">
              <w:t>abord</w:t>
            </w:r>
            <w:r w:rsidRPr="00A001B4">
              <w:rPr>
                <w:rFonts w:cs="Calibri"/>
              </w:rPr>
              <w:t>a</w:t>
            </w:r>
            <w:r w:rsidRPr="00A001B4">
              <w:t>ri</w:t>
            </w:r>
            <w:proofErr w:type="spellEnd"/>
            <w:r w:rsidRPr="00A001B4">
              <w:t xml:space="preserve"> digitale pentru documente </w:t>
            </w:r>
            <w:r w:rsidRPr="00A001B4">
              <w:rPr>
                <w:rFonts w:cs="Calibri"/>
              </w:rPr>
              <w:t>s</w:t>
            </w:r>
            <w:r w:rsidRPr="00A001B4">
              <w:t>i raportare</w:t>
            </w:r>
          </w:p>
        </w:tc>
        <w:tc>
          <w:tcPr>
            <w:tcW w:w="0" w:type="auto"/>
            <w:vAlign w:val="center"/>
            <w:hideMark/>
          </w:tcPr>
          <w:p w14:paraId="68636DAA" w14:textId="77777777" w:rsidR="00107C21" w:rsidRPr="00A001B4" w:rsidRDefault="00107C21">
            <w:pPr>
              <w:spacing w:after="0" w:line="240" w:lineRule="auto"/>
              <w:rPr>
                <w:b/>
                <w:bCs/>
              </w:rPr>
            </w:pPr>
            <w:r w:rsidRPr="00A001B4">
              <w:t>Cost inclus in activit</w:t>
            </w:r>
            <w:r w:rsidRPr="00A001B4">
              <w:rPr>
                <w:rFonts w:cs="Calibri"/>
              </w:rPr>
              <w:t>at</w:t>
            </w:r>
            <w:r w:rsidRPr="00A001B4">
              <w:t>ile de management al documentelor</w:t>
            </w:r>
          </w:p>
        </w:tc>
        <w:tc>
          <w:tcPr>
            <w:tcW w:w="0" w:type="auto"/>
            <w:vAlign w:val="center"/>
            <w:hideMark/>
          </w:tcPr>
          <w:p w14:paraId="49731030"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6E42F7A2" w14:textId="77777777" w:rsidTr="007C0B21">
        <w:trPr>
          <w:tblCellSpacing w:w="15" w:type="dxa"/>
        </w:trPr>
        <w:tc>
          <w:tcPr>
            <w:tcW w:w="0" w:type="auto"/>
            <w:vAlign w:val="center"/>
            <w:hideMark/>
          </w:tcPr>
          <w:p w14:paraId="798AC011" w14:textId="77777777" w:rsidR="00107C21" w:rsidRPr="00A001B4" w:rsidRDefault="00107C21">
            <w:pPr>
              <w:spacing w:after="0" w:line="240" w:lineRule="auto"/>
              <w:rPr>
                <w:b/>
                <w:bCs/>
              </w:rPr>
            </w:pPr>
            <w:r w:rsidRPr="00A001B4">
              <w:t>6</w:t>
            </w:r>
          </w:p>
        </w:tc>
        <w:tc>
          <w:tcPr>
            <w:tcW w:w="2690" w:type="dxa"/>
            <w:vAlign w:val="center"/>
            <w:hideMark/>
          </w:tcPr>
          <w:p w14:paraId="5AF732E7" w14:textId="77777777" w:rsidR="00107C21" w:rsidRPr="00A001B4" w:rsidRDefault="00107C21">
            <w:pPr>
              <w:spacing w:after="0" w:line="240" w:lineRule="auto"/>
              <w:rPr>
                <w:b/>
                <w:bCs/>
              </w:rPr>
            </w:pPr>
            <w:r w:rsidRPr="00A001B4">
              <w:t xml:space="preserve">Regulamentul (UE) 2016/679 – corelat cu bune practici de digitalizare </w:t>
            </w:r>
            <w:r w:rsidRPr="00A001B4">
              <w:rPr>
                <w:rFonts w:cs="Calibri"/>
              </w:rPr>
              <w:t>s</w:t>
            </w:r>
            <w:r w:rsidRPr="00A001B4">
              <w:t>i reducere a consumului de resurse</w:t>
            </w:r>
          </w:p>
        </w:tc>
        <w:tc>
          <w:tcPr>
            <w:tcW w:w="3709" w:type="dxa"/>
            <w:vAlign w:val="center"/>
            <w:hideMark/>
          </w:tcPr>
          <w:p w14:paraId="5868A2F4" w14:textId="77777777" w:rsidR="00107C21" w:rsidRPr="00A001B4" w:rsidRDefault="00107C21">
            <w:pPr>
              <w:spacing w:after="0" w:line="240" w:lineRule="auto"/>
              <w:rPr>
                <w:b/>
                <w:bCs/>
              </w:rPr>
            </w:pPr>
            <w:r w:rsidRPr="00A001B4">
              <w:t xml:space="preserve">Utilizarea platformelor digitale pentru comunicare, raportare </w:t>
            </w:r>
            <w:r w:rsidRPr="00A001B4">
              <w:rPr>
                <w:rFonts w:cs="Calibri"/>
              </w:rPr>
              <w:t>s</w:t>
            </w:r>
            <w:r w:rsidRPr="00A001B4">
              <w:t>i monitorizare</w:t>
            </w:r>
          </w:p>
        </w:tc>
        <w:tc>
          <w:tcPr>
            <w:tcW w:w="0" w:type="auto"/>
            <w:vAlign w:val="center"/>
            <w:hideMark/>
          </w:tcPr>
          <w:p w14:paraId="41405F14" w14:textId="77777777" w:rsidR="00107C21" w:rsidRPr="00A001B4" w:rsidRDefault="00107C21">
            <w:pPr>
              <w:spacing w:after="0" w:line="240" w:lineRule="auto"/>
              <w:rPr>
                <w:b/>
                <w:bCs/>
              </w:rPr>
            </w:pPr>
            <w:r w:rsidRPr="00A001B4">
              <w:t>Cost inclus in activit</w:t>
            </w:r>
            <w:r w:rsidRPr="00A001B4">
              <w:rPr>
                <w:rFonts w:cs="Calibri"/>
              </w:rPr>
              <w:t>at</w:t>
            </w:r>
            <w:r w:rsidRPr="00A001B4">
              <w:t xml:space="preserve">ile de suport tehnic </w:t>
            </w:r>
            <w:r w:rsidRPr="00A001B4">
              <w:rPr>
                <w:rFonts w:cs="Calibri"/>
              </w:rPr>
              <w:t>s</w:t>
            </w:r>
            <w:r w:rsidRPr="00A001B4">
              <w:t>i OSS</w:t>
            </w:r>
          </w:p>
        </w:tc>
        <w:tc>
          <w:tcPr>
            <w:tcW w:w="0" w:type="auto"/>
            <w:vAlign w:val="center"/>
            <w:hideMark/>
          </w:tcPr>
          <w:p w14:paraId="5D8C6671"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34741F61" w14:textId="77777777" w:rsidTr="007C0B21">
        <w:trPr>
          <w:tblCellSpacing w:w="15" w:type="dxa"/>
        </w:trPr>
        <w:tc>
          <w:tcPr>
            <w:tcW w:w="0" w:type="auto"/>
            <w:vAlign w:val="center"/>
            <w:hideMark/>
          </w:tcPr>
          <w:p w14:paraId="1A22E1FD" w14:textId="77777777" w:rsidR="00107C21" w:rsidRPr="00A001B4" w:rsidRDefault="00107C21">
            <w:pPr>
              <w:spacing w:after="0" w:line="240" w:lineRule="auto"/>
              <w:rPr>
                <w:b/>
                <w:bCs/>
              </w:rPr>
            </w:pPr>
            <w:r w:rsidRPr="00A001B4">
              <w:t>7</w:t>
            </w:r>
          </w:p>
        </w:tc>
        <w:tc>
          <w:tcPr>
            <w:tcW w:w="2690" w:type="dxa"/>
            <w:vAlign w:val="center"/>
            <w:hideMark/>
          </w:tcPr>
          <w:p w14:paraId="47445C2F" w14:textId="77777777" w:rsidR="00107C21" w:rsidRPr="00A001B4" w:rsidRDefault="00107C21">
            <w:pPr>
              <w:spacing w:after="0" w:line="240" w:lineRule="auto"/>
              <w:rPr>
                <w:b/>
                <w:bCs/>
              </w:rPr>
            </w:pPr>
            <w:r w:rsidRPr="00A001B4">
              <w:t>Strategia UE privind economia circular</w:t>
            </w:r>
            <w:r w:rsidRPr="00A001B4">
              <w:rPr>
                <w:rFonts w:cs="Calibri"/>
              </w:rPr>
              <w:t>a</w:t>
            </w:r>
          </w:p>
        </w:tc>
        <w:tc>
          <w:tcPr>
            <w:tcW w:w="3709" w:type="dxa"/>
            <w:vAlign w:val="center"/>
            <w:hideMark/>
          </w:tcPr>
          <w:p w14:paraId="24915689" w14:textId="77777777" w:rsidR="00107C21" w:rsidRPr="00A001B4" w:rsidRDefault="00107C21">
            <w:pPr>
              <w:spacing w:after="0" w:line="240" w:lineRule="auto"/>
              <w:rPr>
                <w:b/>
                <w:bCs/>
              </w:rPr>
            </w:pPr>
            <w:r w:rsidRPr="00A001B4">
              <w:t xml:space="preserve">Promovarea </w:t>
            </w:r>
            <w:proofErr w:type="spellStart"/>
            <w:r w:rsidRPr="00A001B4">
              <w:t>utiliz</w:t>
            </w:r>
            <w:r w:rsidRPr="00A001B4">
              <w:rPr>
                <w:rFonts w:cs="Calibri"/>
              </w:rPr>
              <w:t>a</w:t>
            </w:r>
            <w:r w:rsidRPr="00A001B4">
              <w:t>rii</w:t>
            </w:r>
            <w:proofErr w:type="spellEnd"/>
            <w:r w:rsidRPr="00A001B4">
              <w:t xml:space="preserve"> responsabile a resurselor </w:t>
            </w:r>
            <w:r w:rsidRPr="00A001B4">
              <w:rPr>
                <w:rFonts w:cs="Calibri"/>
              </w:rPr>
              <w:t>s</w:t>
            </w:r>
            <w:r w:rsidRPr="00A001B4">
              <w:t>i reutilizarea materialelor digitale</w:t>
            </w:r>
          </w:p>
        </w:tc>
        <w:tc>
          <w:tcPr>
            <w:tcW w:w="0" w:type="auto"/>
            <w:vAlign w:val="center"/>
            <w:hideMark/>
          </w:tcPr>
          <w:p w14:paraId="76B188FA" w14:textId="77777777" w:rsidR="00107C21" w:rsidRPr="00A001B4" w:rsidRDefault="00107C21">
            <w:pPr>
              <w:spacing w:after="0" w:line="240" w:lineRule="auto"/>
              <w:rPr>
                <w:b/>
                <w:bCs/>
              </w:rPr>
            </w:pPr>
            <w:r w:rsidRPr="00A001B4">
              <w:t>Cost inclus in activit</w:t>
            </w:r>
            <w:r w:rsidRPr="00A001B4">
              <w:rPr>
                <w:rFonts w:cs="Calibri"/>
              </w:rPr>
              <w:t>at</w:t>
            </w:r>
            <w:r w:rsidRPr="00A001B4">
              <w:t xml:space="preserve">ile de formare </w:t>
            </w:r>
            <w:r w:rsidRPr="00A001B4">
              <w:rPr>
                <w:rFonts w:cs="Calibri"/>
              </w:rPr>
              <w:t>s</w:t>
            </w:r>
            <w:r w:rsidRPr="00A001B4">
              <w:t>i diseminare</w:t>
            </w:r>
          </w:p>
        </w:tc>
        <w:tc>
          <w:tcPr>
            <w:tcW w:w="0" w:type="auto"/>
            <w:vAlign w:val="center"/>
            <w:hideMark/>
          </w:tcPr>
          <w:p w14:paraId="13E0DC67"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1610AE98" w14:textId="77777777" w:rsidTr="007C0B21">
        <w:trPr>
          <w:tblCellSpacing w:w="15" w:type="dxa"/>
        </w:trPr>
        <w:tc>
          <w:tcPr>
            <w:tcW w:w="0" w:type="auto"/>
            <w:vAlign w:val="center"/>
            <w:hideMark/>
          </w:tcPr>
          <w:p w14:paraId="65E49C69" w14:textId="77777777" w:rsidR="00107C21" w:rsidRPr="00A001B4" w:rsidRDefault="00107C21">
            <w:pPr>
              <w:spacing w:after="0" w:line="240" w:lineRule="auto"/>
              <w:rPr>
                <w:b/>
                <w:bCs/>
              </w:rPr>
            </w:pPr>
            <w:r w:rsidRPr="00A001B4">
              <w:t>8</w:t>
            </w:r>
          </w:p>
        </w:tc>
        <w:tc>
          <w:tcPr>
            <w:tcW w:w="2690" w:type="dxa"/>
            <w:vAlign w:val="center"/>
            <w:hideMark/>
          </w:tcPr>
          <w:p w14:paraId="0E514FA0" w14:textId="77777777" w:rsidR="00107C21" w:rsidRPr="00A001B4" w:rsidRDefault="00107C21">
            <w:pPr>
              <w:spacing w:after="0" w:line="240" w:lineRule="auto"/>
              <w:rPr>
                <w:b/>
                <w:bCs/>
              </w:rPr>
            </w:pPr>
            <w:r w:rsidRPr="00A001B4">
              <w:t>Legea nr. 121/2014 privind eficien</w:t>
            </w:r>
            <w:r w:rsidRPr="00A001B4">
              <w:rPr>
                <w:rFonts w:cs="Calibri"/>
              </w:rPr>
              <w:t>t</w:t>
            </w:r>
            <w:r w:rsidRPr="00A001B4">
              <w:t>a energetic</w:t>
            </w:r>
            <w:r w:rsidRPr="00A001B4">
              <w:rPr>
                <w:rFonts w:cs="Calibri"/>
              </w:rPr>
              <w:t>a</w:t>
            </w:r>
          </w:p>
        </w:tc>
        <w:tc>
          <w:tcPr>
            <w:tcW w:w="3709" w:type="dxa"/>
            <w:vAlign w:val="center"/>
            <w:hideMark/>
          </w:tcPr>
          <w:p w14:paraId="60685AAE" w14:textId="77777777" w:rsidR="00107C21" w:rsidRPr="00A001B4" w:rsidRDefault="00107C21">
            <w:pPr>
              <w:spacing w:after="0" w:line="240" w:lineRule="auto"/>
              <w:rPr>
                <w:b/>
                <w:bCs/>
              </w:rPr>
            </w:pPr>
            <w:r w:rsidRPr="00A001B4">
              <w:t xml:space="preserve">Organizarea </w:t>
            </w:r>
            <w:proofErr w:type="spellStart"/>
            <w:r w:rsidRPr="00A001B4">
              <w:t>activit</w:t>
            </w:r>
            <w:r w:rsidRPr="00A001B4">
              <w:rPr>
                <w:rFonts w:cs="Calibri"/>
              </w:rPr>
              <w:t>at</w:t>
            </w:r>
            <w:r w:rsidRPr="00A001B4">
              <w:t>ilor</w:t>
            </w:r>
            <w:proofErr w:type="spellEnd"/>
            <w:r w:rsidRPr="00A001B4">
              <w:t xml:space="preserve"> de formare </w:t>
            </w:r>
            <w:r w:rsidRPr="00A001B4">
              <w:rPr>
                <w:rFonts w:cs="Agency FB"/>
              </w:rPr>
              <w:t>i</w:t>
            </w:r>
            <w:r w:rsidRPr="00A001B4">
              <w:t>n format online/hibrid, unde este posibil</w:t>
            </w:r>
          </w:p>
        </w:tc>
        <w:tc>
          <w:tcPr>
            <w:tcW w:w="0" w:type="auto"/>
            <w:vAlign w:val="center"/>
            <w:hideMark/>
          </w:tcPr>
          <w:p w14:paraId="1E6BAFD6" w14:textId="77777777" w:rsidR="00107C21" w:rsidRPr="00A001B4" w:rsidRDefault="00107C21">
            <w:pPr>
              <w:spacing w:after="0" w:line="240" w:lineRule="auto"/>
              <w:rPr>
                <w:b/>
                <w:bCs/>
              </w:rPr>
            </w:pPr>
            <w:r w:rsidRPr="00A001B4">
              <w:t>Cost inclus in activit</w:t>
            </w:r>
            <w:r w:rsidRPr="00A001B4">
              <w:rPr>
                <w:rFonts w:cs="Calibri"/>
              </w:rPr>
              <w:t>at</w:t>
            </w:r>
            <w:r w:rsidRPr="00A001B4">
              <w:t>ile de livrare a form</w:t>
            </w:r>
            <w:r w:rsidRPr="00A001B4">
              <w:rPr>
                <w:rFonts w:cs="Calibri"/>
              </w:rPr>
              <w:t>a</w:t>
            </w:r>
            <w:r w:rsidRPr="00A001B4">
              <w:t>rii</w:t>
            </w:r>
          </w:p>
        </w:tc>
        <w:tc>
          <w:tcPr>
            <w:tcW w:w="0" w:type="auto"/>
            <w:vAlign w:val="center"/>
            <w:hideMark/>
          </w:tcPr>
          <w:p w14:paraId="24456A6D"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0DBAD651" w14:textId="77777777" w:rsidTr="007C0B21">
        <w:trPr>
          <w:tblCellSpacing w:w="15" w:type="dxa"/>
        </w:trPr>
        <w:tc>
          <w:tcPr>
            <w:tcW w:w="0" w:type="auto"/>
            <w:vAlign w:val="center"/>
            <w:hideMark/>
          </w:tcPr>
          <w:p w14:paraId="1906AC47" w14:textId="77777777" w:rsidR="00107C21" w:rsidRPr="00A001B4" w:rsidRDefault="00107C21">
            <w:pPr>
              <w:spacing w:after="0" w:line="240" w:lineRule="auto"/>
              <w:rPr>
                <w:b/>
                <w:bCs/>
              </w:rPr>
            </w:pPr>
            <w:r w:rsidRPr="00A001B4">
              <w:lastRenderedPageBreak/>
              <w:t>9</w:t>
            </w:r>
          </w:p>
        </w:tc>
        <w:tc>
          <w:tcPr>
            <w:tcW w:w="2690" w:type="dxa"/>
            <w:vAlign w:val="center"/>
            <w:hideMark/>
          </w:tcPr>
          <w:p w14:paraId="300BD5F8" w14:textId="77777777" w:rsidR="00107C21" w:rsidRPr="00A001B4" w:rsidRDefault="00107C21">
            <w:pPr>
              <w:spacing w:after="0" w:line="240" w:lineRule="auto"/>
              <w:rPr>
                <w:b/>
                <w:bCs/>
              </w:rPr>
            </w:pPr>
            <w:r w:rsidRPr="00A001B4">
              <w:t xml:space="preserve">Regulamentul (UE) 2020/852 – adaptare la </w:t>
            </w:r>
            <w:proofErr w:type="spellStart"/>
            <w:r w:rsidRPr="00A001B4">
              <w:t>activit</w:t>
            </w:r>
            <w:r w:rsidRPr="00A001B4">
              <w:rPr>
                <w:rFonts w:cs="Calibri"/>
              </w:rPr>
              <w:t>at</w:t>
            </w:r>
            <w:r w:rsidRPr="00A001B4">
              <w:t>i</w:t>
            </w:r>
            <w:proofErr w:type="spellEnd"/>
            <w:r w:rsidRPr="00A001B4">
              <w:t xml:space="preserve"> de servicii</w:t>
            </w:r>
          </w:p>
        </w:tc>
        <w:tc>
          <w:tcPr>
            <w:tcW w:w="3709" w:type="dxa"/>
            <w:vAlign w:val="center"/>
            <w:hideMark/>
          </w:tcPr>
          <w:p w14:paraId="511C4B15" w14:textId="77777777" w:rsidR="00107C21" w:rsidRPr="00A001B4" w:rsidRDefault="00107C21">
            <w:pPr>
              <w:spacing w:after="0" w:line="240" w:lineRule="auto"/>
              <w:rPr>
                <w:b/>
                <w:bCs/>
              </w:rPr>
            </w:pPr>
            <w:r w:rsidRPr="00A001B4">
              <w:t xml:space="preserve">Prestarea serviciilor </w:t>
            </w:r>
            <w:proofErr w:type="spellStart"/>
            <w:r w:rsidRPr="00A001B4">
              <w:t>f</w:t>
            </w:r>
            <w:r w:rsidRPr="00A001B4">
              <w:rPr>
                <w:rFonts w:cs="Calibri"/>
              </w:rPr>
              <w:t>a</w:t>
            </w:r>
            <w:r w:rsidRPr="00A001B4">
              <w:t>r</w:t>
            </w:r>
            <w:r w:rsidRPr="00A001B4">
              <w:rPr>
                <w:rFonts w:cs="Calibri"/>
              </w:rPr>
              <w:t>a</w:t>
            </w:r>
            <w:proofErr w:type="spellEnd"/>
            <w:r w:rsidRPr="00A001B4">
              <w:t xml:space="preserve"> utilizarea de echipamente poluante sau consum intensiv de resurse</w:t>
            </w:r>
          </w:p>
        </w:tc>
        <w:tc>
          <w:tcPr>
            <w:tcW w:w="0" w:type="auto"/>
            <w:vAlign w:val="center"/>
            <w:hideMark/>
          </w:tcPr>
          <w:p w14:paraId="4579431D" w14:textId="77777777" w:rsidR="00107C21" w:rsidRPr="00A001B4" w:rsidRDefault="00107C21">
            <w:pPr>
              <w:spacing w:after="0" w:line="240" w:lineRule="auto"/>
              <w:rPr>
                <w:b/>
                <w:bCs/>
              </w:rPr>
            </w:pPr>
            <w:r w:rsidRPr="00A001B4">
              <w:t>Cost inclus in activit</w:t>
            </w:r>
            <w:r w:rsidRPr="00A001B4">
              <w:rPr>
                <w:rFonts w:cs="Calibri"/>
              </w:rPr>
              <w:t>at</w:t>
            </w:r>
            <w:r w:rsidRPr="00A001B4">
              <w:t>ile de prestare servicii</w:t>
            </w:r>
          </w:p>
        </w:tc>
        <w:tc>
          <w:tcPr>
            <w:tcW w:w="0" w:type="auto"/>
            <w:vAlign w:val="center"/>
            <w:hideMark/>
          </w:tcPr>
          <w:p w14:paraId="58108B3F"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1237F55D" w14:textId="77777777" w:rsidTr="007C0B21">
        <w:trPr>
          <w:tblCellSpacing w:w="15" w:type="dxa"/>
        </w:trPr>
        <w:tc>
          <w:tcPr>
            <w:tcW w:w="0" w:type="auto"/>
            <w:vAlign w:val="center"/>
            <w:hideMark/>
          </w:tcPr>
          <w:p w14:paraId="53BCA084" w14:textId="77777777" w:rsidR="00107C21" w:rsidRPr="00A001B4" w:rsidRDefault="00107C21">
            <w:pPr>
              <w:spacing w:after="0" w:line="240" w:lineRule="auto"/>
              <w:rPr>
                <w:b/>
                <w:bCs/>
              </w:rPr>
            </w:pPr>
            <w:r w:rsidRPr="00A001B4">
              <w:t>10</w:t>
            </w:r>
          </w:p>
        </w:tc>
        <w:tc>
          <w:tcPr>
            <w:tcW w:w="2690" w:type="dxa"/>
            <w:vAlign w:val="center"/>
            <w:hideMark/>
          </w:tcPr>
          <w:p w14:paraId="0666BF8C" w14:textId="77777777" w:rsidR="00107C21" w:rsidRPr="00A001B4" w:rsidRDefault="00107C21">
            <w:pPr>
              <w:spacing w:after="0" w:line="240" w:lineRule="auto"/>
              <w:rPr>
                <w:b/>
                <w:bCs/>
              </w:rPr>
            </w:pPr>
            <w:r w:rsidRPr="00A001B4">
              <w:t xml:space="preserve">Politici publice </w:t>
            </w:r>
            <w:proofErr w:type="spellStart"/>
            <w:r w:rsidRPr="00A001B4">
              <w:t>na</w:t>
            </w:r>
            <w:r w:rsidRPr="00A001B4">
              <w:rPr>
                <w:rFonts w:cs="Calibri"/>
              </w:rPr>
              <w:t>t</w:t>
            </w:r>
            <w:r w:rsidRPr="00A001B4">
              <w:t>ionale</w:t>
            </w:r>
            <w:proofErr w:type="spellEnd"/>
            <w:r w:rsidRPr="00A001B4">
              <w:t xml:space="preserve"> </w:t>
            </w:r>
            <w:r w:rsidRPr="00A001B4">
              <w:rPr>
                <w:rFonts w:cs="Calibri"/>
              </w:rPr>
              <w:t>s</w:t>
            </w:r>
            <w:r w:rsidRPr="00A001B4">
              <w:t xml:space="preserve">i europene privind </w:t>
            </w:r>
            <w:proofErr w:type="spellStart"/>
            <w:r w:rsidRPr="00A001B4">
              <w:t>tranzi</w:t>
            </w:r>
            <w:r w:rsidRPr="00A001B4">
              <w:rPr>
                <w:rFonts w:cs="Calibri"/>
              </w:rPr>
              <w:t>t</w:t>
            </w:r>
            <w:r w:rsidRPr="00A001B4">
              <w:t>ia</w:t>
            </w:r>
            <w:proofErr w:type="spellEnd"/>
            <w:r w:rsidRPr="00A001B4">
              <w:t xml:space="preserve"> verde</w:t>
            </w:r>
          </w:p>
        </w:tc>
        <w:tc>
          <w:tcPr>
            <w:tcW w:w="3709" w:type="dxa"/>
            <w:vAlign w:val="center"/>
            <w:hideMark/>
          </w:tcPr>
          <w:p w14:paraId="2ECF1E4D" w14:textId="77777777" w:rsidR="00107C21" w:rsidRPr="00A001B4" w:rsidRDefault="00107C21">
            <w:pPr>
              <w:spacing w:after="0" w:line="240" w:lineRule="auto"/>
              <w:rPr>
                <w:b/>
                <w:bCs/>
              </w:rPr>
            </w:pPr>
            <w:r w:rsidRPr="00A001B4">
              <w:t xml:space="preserve">Integrarea principiilor de sustenabilitate in organizarea </w:t>
            </w:r>
            <w:r w:rsidRPr="00A001B4">
              <w:rPr>
                <w:rFonts w:cs="Calibri"/>
              </w:rPr>
              <w:t>s</w:t>
            </w:r>
            <w:r w:rsidRPr="00A001B4">
              <w:t xml:space="preserve">i implementarea </w:t>
            </w:r>
            <w:proofErr w:type="spellStart"/>
            <w:r w:rsidRPr="00A001B4">
              <w:t>activit</w:t>
            </w:r>
            <w:r w:rsidRPr="00A001B4">
              <w:rPr>
                <w:rFonts w:cs="Calibri"/>
              </w:rPr>
              <w:t>at</w:t>
            </w:r>
            <w:r w:rsidRPr="00A001B4">
              <w:t>ilor</w:t>
            </w:r>
            <w:proofErr w:type="spellEnd"/>
          </w:p>
        </w:tc>
        <w:tc>
          <w:tcPr>
            <w:tcW w:w="0" w:type="auto"/>
            <w:vAlign w:val="center"/>
            <w:hideMark/>
          </w:tcPr>
          <w:p w14:paraId="5ACA2B8A" w14:textId="77777777" w:rsidR="00107C21" w:rsidRPr="00A001B4" w:rsidRDefault="00107C21">
            <w:pPr>
              <w:spacing w:after="0" w:line="240" w:lineRule="auto"/>
              <w:rPr>
                <w:b/>
                <w:bCs/>
              </w:rPr>
            </w:pPr>
            <w:r w:rsidRPr="00A001B4">
              <w:t>Cost inclus in activit</w:t>
            </w:r>
            <w:r w:rsidRPr="00A001B4">
              <w:rPr>
                <w:rFonts w:cs="Calibri"/>
              </w:rPr>
              <w:t>at</w:t>
            </w:r>
            <w:r w:rsidRPr="00A001B4">
              <w:t>ile de management al Contractului</w:t>
            </w:r>
          </w:p>
        </w:tc>
        <w:tc>
          <w:tcPr>
            <w:tcW w:w="0" w:type="auto"/>
            <w:vAlign w:val="center"/>
            <w:hideMark/>
          </w:tcPr>
          <w:p w14:paraId="18F5367C"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1C4009EB" w14:textId="77777777" w:rsidTr="007C0B21">
        <w:trPr>
          <w:tblCellSpacing w:w="15" w:type="dxa"/>
        </w:trPr>
        <w:tc>
          <w:tcPr>
            <w:tcW w:w="0" w:type="auto"/>
            <w:vAlign w:val="center"/>
            <w:hideMark/>
          </w:tcPr>
          <w:p w14:paraId="07CC9AC0" w14:textId="77777777" w:rsidR="00107C21" w:rsidRPr="00A001B4" w:rsidRDefault="00107C21">
            <w:pPr>
              <w:spacing w:after="0" w:line="240" w:lineRule="auto"/>
              <w:rPr>
                <w:b/>
                <w:bCs/>
              </w:rPr>
            </w:pPr>
            <w:r w:rsidRPr="00A001B4">
              <w:t>11</w:t>
            </w:r>
          </w:p>
        </w:tc>
        <w:tc>
          <w:tcPr>
            <w:tcW w:w="2690" w:type="dxa"/>
            <w:vAlign w:val="center"/>
            <w:hideMark/>
          </w:tcPr>
          <w:p w14:paraId="4F59606F" w14:textId="77777777" w:rsidR="00107C21" w:rsidRPr="00A001B4" w:rsidRDefault="00107C21">
            <w:pPr>
              <w:spacing w:after="0" w:line="240" w:lineRule="auto"/>
              <w:rPr>
                <w:b/>
                <w:bCs/>
              </w:rPr>
            </w:pPr>
            <w:r w:rsidRPr="00A001B4">
              <w:t>Ghidurile DNSH aplicabile proiectelor PNRR</w:t>
            </w:r>
          </w:p>
        </w:tc>
        <w:tc>
          <w:tcPr>
            <w:tcW w:w="3709" w:type="dxa"/>
            <w:vAlign w:val="center"/>
            <w:hideMark/>
          </w:tcPr>
          <w:p w14:paraId="32D5745E" w14:textId="77777777" w:rsidR="00107C21" w:rsidRPr="00A001B4" w:rsidRDefault="00107C21">
            <w:pPr>
              <w:spacing w:after="0" w:line="240" w:lineRule="auto"/>
              <w:rPr>
                <w:b/>
                <w:bCs/>
              </w:rPr>
            </w:pPr>
            <w:r w:rsidRPr="00A001B4">
              <w:t xml:space="preserve">Respectarea </w:t>
            </w:r>
            <w:proofErr w:type="spellStart"/>
            <w:r w:rsidRPr="00A001B4">
              <w:t>cerin</w:t>
            </w:r>
            <w:r w:rsidRPr="00A001B4">
              <w:rPr>
                <w:rFonts w:cs="Calibri"/>
              </w:rPr>
              <w:t>t</w:t>
            </w:r>
            <w:r w:rsidRPr="00A001B4">
              <w:t>elor</w:t>
            </w:r>
            <w:proofErr w:type="spellEnd"/>
            <w:r w:rsidRPr="00A001B4">
              <w:t xml:space="preserve"> DNSH </w:t>
            </w:r>
            <w:r w:rsidRPr="00A001B4">
              <w:rPr>
                <w:rFonts w:cs="Agency FB"/>
              </w:rPr>
              <w:t>i</w:t>
            </w:r>
            <w:r w:rsidRPr="00A001B4">
              <w:t>n toate etapele Contractului</w:t>
            </w:r>
          </w:p>
        </w:tc>
        <w:tc>
          <w:tcPr>
            <w:tcW w:w="0" w:type="auto"/>
            <w:vAlign w:val="center"/>
            <w:hideMark/>
          </w:tcPr>
          <w:p w14:paraId="41DDFF28" w14:textId="77777777" w:rsidR="00107C21" w:rsidRPr="00A001B4" w:rsidRDefault="00107C21">
            <w:pPr>
              <w:spacing w:after="0" w:line="240" w:lineRule="auto"/>
              <w:rPr>
                <w:b/>
                <w:bCs/>
              </w:rPr>
            </w:pPr>
            <w:r w:rsidRPr="00A001B4">
              <w:t>Cost inclus in activit</w:t>
            </w:r>
            <w:r w:rsidRPr="00A001B4">
              <w:rPr>
                <w:rFonts w:cs="Calibri"/>
              </w:rPr>
              <w:t>at</w:t>
            </w:r>
            <w:r w:rsidRPr="00A001B4">
              <w:t xml:space="preserve">ile de conformitate </w:t>
            </w:r>
            <w:r w:rsidRPr="00A001B4">
              <w:rPr>
                <w:rFonts w:cs="Calibri"/>
              </w:rPr>
              <w:t>s</w:t>
            </w:r>
            <w:r w:rsidRPr="00A001B4">
              <w:t>i raportare</w:t>
            </w:r>
          </w:p>
        </w:tc>
        <w:tc>
          <w:tcPr>
            <w:tcW w:w="0" w:type="auto"/>
            <w:vAlign w:val="center"/>
            <w:hideMark/>
          </w:tcPr>
          <w:p w14:paraId="7C928688"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250C85A6" w14:textId="77777777" w:rsidTr="007C0B21">
        <w:trPr>
          <w:tblCellSpacing w:w="15" w:type="dxa"/>
        </w:trPr>
        <w:tc>
          <w:tcPr>
            <w:tcW w:w="0" w:type="auto"/>
            <w:vAlign w:val="center"/>
            <w:hideMark/>
          </w:tcPr>
          <w:p w14:paraId="5FC92F3F" w14:textId="77777777" w:rsidR="00107C21" w:rsidRPr="00A001B4" w:rsidRDefault="00107C21">
            <w:pPr>
              <w:spacing w:after="0" w:line="240" w:lineRule="auto"/>
              <w:rPr>
                <w:b/>
                <w:bCs/>
              </w:rPr>
            </w:pPr>
            <w:r w:rsidRPr="00A001B4">
              <w:t>12</w:t>
            </w:r>
          </w:p>
        </w:tc>
        <w:tc>
          <w:tcPr>
            <w:tcW w:w="2690" w:type="dxa"/>
            <w:vAlign w:val="center"/>
            <w:hideMark/>
          </w:tcPr>
          <w:p w14:paraId="44266A8A" w14:textId="77777777" w:rsidR="00107C21" w:rsidRPr="00A001B4" w:rsidRDefault="00107C21">
            <w:pPr>
              <w:spacing w:after="0" w:line="240" w:lineRule="auto"/>
              <w:rPr>
                <w:b/>
                <w:bCs/>
              </w:rPr>
            </w:pPr>
            <w:r w:rsidRPr="00A001B4">
              <w:t>Norme privind reducerea amprentei de carbon</w:t>
            </w:r>
          </w:p>
        </w:tc>
        <w:tc>
          <w:tcPr>
            <w:tcW w:w="3709" w:type="dxa"/>
            <w:vAlign w:val="center"/>
            <w:hideMark/>
          </w:tcPr>
          <w:p w14:paraId="10D20421" w14:textId="77777777" w:rsidR="00107C21" w:rsidRPr="00A001B4" w:rsidRDefault="00107C21">
            <w:pPr>
              <w:spacing w:after="0" w:line="240" w:lineRule="auto"/>
              <w:rPr>
                <w:b/>
                <w:bCs/>
              </w:rPr>
            </w:pPr>
            <w:r w:rsidRPr="00A001B4">
              <w:t xml:space="preserve">Limitarea </w:t>
            </w:r>
            <w:proofErr w:type="spellStart"/>
            <w:r w:rsidRPr="00A001B4">
              <w:t>deplas</w:t>
            </w:r>
            <w:r w:rsidRPr="00A001B4">
              <w:rPr>
                <w:rFonts w:cs="Calibri"/>
              </w:rPr>
              <w:t>a</w:t>
            </w:r>
            <w:r w:rsidRPr="00A001B4">
              <w:t>rilor</w:t>
            </w:r>
            <w:proofErr w:type="spellEnd"/>
            <w:r w:rsidRPr="00A001B4">
              <w:t xml:space="preserve"> fizice prin utilizarea mijloacelor de comunicare la distan</w:t>
            </w:r>
            <w:r w:rsidRPr="00A001B4">
              <w:rPr>
                <w:rFonts w:cs="Calibri"/>
              </w:rPr>
              <w:t>ta</w:t>
            </w:r>
          </w:p>
        </w:tc>
        <w:tc>
          <w:tcPr>
            <w:tcW w:w="0" w:type="auto"/>
            <w:vAlign w:val="center"/>
            <w:hideMark/>
          </w:tcPr>
          <w:p w14:paraId="63F53137" w14:textId="77777777" w:rsidR="00107C21" w:rsidRPr="00A001B4" w:rsidRDefault="00107C21">
            <w:pPr>
              <w:spacing w:after="0" w:line="240" w:lineRule="auto"/>
              <w:rPr>
                <w:b/>
                <w:bCs/>
              </w:rPr>
            </w:pPr>
            <w:r w:rsidRPr="00A001B4">
              <w:t xml:space="preserve">Cost inclus in planificarea </w:t>
            </w:r>
            <w:proofErr w:type="spellStart"/>
            <w:r w:rsidRPr="00A001B4">
              <w:t>activit</w:t>
            </w:r>
            <w:r w:rsidRPr="00A001B4">
              <w:rPr>
                <w:rFonts w:cs="Calibri"/>
              </w:rPr>
              <w:t>at</w:t>
            </w:r>
            <w:r w:rsidRPr="00A001B4">
              <w:t>ilor</w:t>
            </w:r>
            <w:proofErr w:type="spellEnd"/>
          </w:p>
        </w:tc>
        <w:tc>
          <w:tcPr>
            <w:tcW w:w="0" w:type="auto"/>
            <w:vAlign w:val="center"/>
            <w:hideMark/>
          </w:tcPr>
          <w:p w14:paraId="506DF2E8"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bl>
    <w:p w14:paraId="018915A0" w14:textId="77777777" w:rsidR="00B42622" w:rsidRPr="00A001B4" w:rsidRDefault="00B42622" w:rsidP="00B42622">
      <w:pPr>
        <w:tabs>
          <w:tab w:val="left" w:pos="0"/>
        </w:tabs>
        <w:rPr>
          <w:rFonts w:cs="Times New Roman"/>
        </w:rPr>
      </w:pPr>
    </w:p>
    <w:p w14:paraId="29D1577C" w14:textId="77777777" w:rsidR="00B42622" w:rsidRPr="00A001B4" w:rsidRDefault="00B42622" w:rsidP="00B42622">
      <w:pPr>
        <w:tabs>
          <w:tab w:val="left" w:pos="0"/>
        </w:tabs>
        <w:rPr>
          <w:rFonts w:cs="Times New Roman"/>
        </w:rPr>
      </w:pPr>
    </w:p>
    <w:p w14:paraId="1604B694" w14:textId="77777777" w:rsidR="00704694" w:rsidRPr="00A001B4" w:rsidRDefault="00704694" w:rsidP="00B42622">
      <w:pPr>
        <w:tabs>
          <w:tab w:val="left" w:pos="0"/>
        </w:tabs>
        <w:rPr>
          <w:rFonts w:cs="Times New Roman"/>
        </w:rPr>
      </w:pPr>
    </w:p>
    <w:p w14:paraId="31BA44E3" w14:textId="77777777" w:rsidR="00704694" w:rsidRPr="00A001B4" w:rsidRDefault="00704694" w:rsidP="00B42622">
      <w:pPr>
        <w:tabs>
          <w:tab w:val="left" w:pos="0"/>
        </w:tabs>
        <w:rPr>
          <w:rFonts w:cs="Times New Roman"/>
        </w:rPr>
      </w:pPr>
    </w:p>
    <w:p w14:paraId="39E2DEE4" w14:textId="77777777" w:rsidR="00704694" w:rsidRPr="00A001B4" w:rsidRDefault="00704694" w:rsidP="00B42622">
      <w:pPr>
        <w:tabs>
          <w:tab w:val="left" w:pos="0"/>
        </w:tabs>
        <w:rPr>
          <w:rFonts w:cs="Times New Roman"/>
        </w:rPr>
      </w:pPr>
    </w:p>
    <w:p w14:paraId="06F64986" w14:textId="77777777" w:rsidR="00704694" w:rsidRPr="00A001B4" w:rsidRDefault="00704694" w:rsidP="00B42622">
      <w:pPr>
        <w:tabs>
          <w:tab w:val="left" w:pos="0"/>
        </w:tabs>
        <w:rPr>
          <w:rFonts w:cs="Times New Roman"/>
        </w:rPr>
      </w:pPr>
    </w:p>
    <w:p w14:paraId="162386E1" w14:textId="77777777" w:rsidR="00704694" w:rsidRPr="00A001B4" w:rsidRDefault="00704694" w:rsidP="00B42622">
      <w:pPr>
        <w:tabs>
          <w:tab w:val="left" w:pos="0"/>
        </w:tabs>
        <w:rPr>
          <w:rFonts w:cs="Times New Roman"/>
        </w:rPr>
      </w:pPr>
    </w:p>
    <w:p w14:paraId="74F6A107" w14:textId="77777777" w:rsidR="00704694" w:rsidRPr="00A001B4" w:rsidRDefault="00704694" w:rsidP="00B42622">
      <w:pPr>
        <w:tabs>
          <w:tab w:val="left" w:pos="0"/>
        </w:tabs>
        <w:rPr>
          <w:rFonts w:cs="Times New Roman"/>
        </w:rPr>
      </w:pPr>
    </w:p>
    <w:p w14:paraId="0E70776E" w14:textId="77777777" w:rsidR="00704694" w:rsidRPr="00A001B4" w:rsidRDefault="00704694" w:rsidP="00B42622">
      <w:pPr>
        <w:tabs>
          <w:tab w:val="left" w:pos="0"/>
        </w:tabs>
        <w:rPr>
          <w:rFonts w:cs="Times New Roman"/>
        </w:rPr>
      </w:pPr>
    </w:p>
    <w:p w14:paraId="72416C31" w14:textId="77777777" w:rsidR="00704694" w:rsidRPr="00A001B4" w:rsidRDefault="00704694" w:rsidP="00B42622">
      <w:pPr>
        <w:tabs>
          <w:tab w:val="left" w:pos="0"/>
        </w:tabs>
        <w:rPr>
          <w:rFonts w:cs="Times New Roman"/>
        </w:rPr>
      </w:pPr>
    </w:p>
    <w:p w14:paraId="0A13F923" w14:textId="77777777" w:rsidR="00704694" w:rsidRPr="00A001B4" w:rsidRDefault="00704694" w:rsidP="00B42622">
      <w:pPr>
        <w:tabs>
          <w:tab w:val="left" w:pos="0"/>
        </w:tabs>
        <w:rPr>
          <w:rFonts w:cs="Times New Roman"/>
        </w:rPr>
      </w:pPr>
    </w:p>
    <w:p w14:paraId="0AF16A00" w14:textId="77777777" w:rsidR="00704694" w:rsidRPr="00A001B4" w:rsidRDefault="00704694" w:rsidP="00B42622">
      <w:pPr>
        <w:tabs>
          <w:tab w:val="left" w:pos="0"/>
        </w:tabs>
        <w:rPr>
          <w:rFonts w:cs="Times New Roman"/>
        </w:rPr>
      </w:pPr>
    </w:p>
    <w:p w14:paraId="3BC2E7FB" w14:textId="77777777" w:rsidR="00704694" w:rsidRPr="00A001B4" w:rsidRDefault="00704694" w:rsidP="00B42622">
      <w:pPr>
        <w:tabs>
          <w:tab w:val="left" w:pos="0"/>
        </w:tabs>
        <w:rPr>
          <w:rFonts w:cs="Times New Roman"/>
        </w:rPr>
      </w:pPr>
    </w:p>
    <w:p w14:paraId="24C1A4CB" w14:textId="77777777" w:rsidR="00704694" w:rsidRPr="00A001B4" w:rsidRDefault="00704694" w:rsidP="00B42622">
      <w:pPr>
        <w:tabs>
          <w:tab w:val="left" w:pos="0"/>
        </w:tabs>
        <w:rPr>
          <w:rFonts w:cs="Times New Roman"/>
        </w:rPr>
      </w:pPr>
    </w:p>
    <w:p w14:paraId="0F437A33" w14:textId="77777777" w:rsidR="00704694" w:rsidRPr="00A001B4" w:rsidRDefault="00704694" w:rsidP="00B42622">
      <w:pPr>
        <w:tabs>
          <w:tab w:val="left" w:pos="0"/>
        </w:tabs>
        <w:rPr>
          <w:rFonts w:cs="Times New Roman"/>
        </w:rPr>
      </w:pPr>
    </w:p>
    <w:p w14:paraId="4BA1821C" w14:textId="77777777" w:rsidR="00704694" w:rsidRPr="00A001B4" w:rsidRDefault="00704694" w:rsidP="00B42622">
      <w:pPr>
        <w:tabs>
          <w:tab w:val="left" w:pos="0"/>
        </w:tabs>
        <w:rPr>
          <w:rFonts w:cs="Times New Roman"/>
        </w:rPr>
      </w:pPr>
    </w:p>
    <w:p w14:paraId="15794B22" w14:textId="77777777" w:rsidR="00704694" w:rsidRPr="00A001B4" w:rsidRDefault="00704694" w:rsidP="00B42622">
      <w:pPr>
        <w:tabs>
          <w:tab w:val="left" w:pos="0"/>
        </w:tabs>
        <w:rPr>
          <w:rFonts w:cs="Times New Roman"/>
        </w:rPr>
      </w:pPr>
    </w:p>
    <w:p w14:paraId="761D6D9E" w14:textId="77777777" w:rsidR="00704694" w:rsidRPr="00A001B4" w:rsidRDefault="00704694" w:rsidP="00B42622">
      <w:pPr>
        <w:tabs>
          <w:tab w:val="left" w:pos="0"/>
        </w:tabs>
        <w:rPr>
          <w:rFonts w:cs="Times New Roman"/>
        </w:rPr>
      </w:pPr>
    </w:p>
    <w:p w14:paraId="33F76543" w14:textId="77777777" w:rsidR="00704694" w:rsidRPr="00A001B4" w:rsidRDefault="00704694" w:rsidP="00B42622">
      <w:pPr>
        <w:tabs>
          <w:tab w:val="left" w:pos="0"/>
        </w:tabs>
        <w:rPr>
          <w:rFonts w:cs="Times New Roman"/>
        </w:rPr>
      </w:pPr>
    </w:p>
    <w:p w14:paraId="5F1608D6" w14:textId="77777777" w:rsidR="00B42622" w:rsidRPr="00A001B4" w:rsidRDefault="00B42622" w:rsidP="00B42622">
      <w:pPr>
        <w:tabs>
          <w:tab w:val="left" w:pos="0"/>
        </w:tabs>
        <w:rPr>
          <w:rFonts w:cs="Times New Roman"/>
        </w:rPr>
      </w:pPr>
    </w:p>
    <w:p w14:paraId="6B5DDCF2" w14:textId="77777777" w:rsidR="00B42622" w:rsidRPr="00A001B4" w:rsidRDefault="00B42622">
      <w:pPr>
        <w:pStyle w:val="Heading1"/>
        <w:numPr>
          <w:ilvl w:val="1"/>
          <w:numId w:val="9"/>
        </w:numPr>
      </w:pPr>
      <w:bookmarkStart w:id="56" w:name="_Toc220632461"/>
      <w:r w:rsidRPr="00A001B4">
        <w:lastRenderedPageBreak/>
        <w:t>Măsuri aplicabile de Ofertant pe perioada Contractului pentru asigurarea îndeplinirii obligațiilor din domeniul social și al relațiilor de muncă ce derivă din îndeplinirea obiectului Contractului</w:t>
      </w:r>
      <w:bookmarkEnd w:id="56"/>
    </w:p>
    <w:p w14:paraId="0AF21CA3" w14:textId="77777777" w:rsidR="00B42622" w:rsidRPr="00A001B4" w:rsidRDefault="00B42622" w:rsidP="00B42622">
      <w:pPr>
        <w:tabs>
          <w:tab w:val="left" w:pos="0"/>
        </w:tabs>
        <w:rPr>
          <w:rFonts w:cs="Times New Roman"/>
        </w:rPr>
      </w:pPr>
    </w:p>
    <w:p w14:paraId="05416246" w14:textId="77777777" w:rsidR="00B42622" w:rsidRPr="00A001B4" w:rsidRDefault="00B42622" w:rsidP="00B42622">
      <w:pPr>
        <w:tabs>
          <w:tab w:val="left" w:pos="0"/>
        </w:tabs>
        <w:rPr>
          <w:rFonts w:cs="Times New Roman"/>
        </w:rPr>
      </w:pPr>
      <w:r w:rsidRPr="00A001B4">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A001B4"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A001B4" w14:paraId="4531C189" w14:textId="77777777" w:rsidTr="007C0B21">
        <w:trPr>
          <w:tblHeader/>
          <w:tblCellSpacing w:w="15" w:type="dxa"/>
        </w:trPr>
        <w:tc>
          <w:tcPr>
            <w:tcW w:w="0" w:type="auto"/>
            <w:vAlign w:val="center"/>
            <w:hideMark/>
          </w:tcPr>
          <w:p w14:paraId="363A37E8" w14:textId="77777777" w:rsidR="00107C21" w:rsidRPr="00A001B4" w:rsidRDefault="00107C21">
            <w:pPr>
              <w:spacing w:after="0" w:line="240" w:lineRule="auto"/>
            </w:pPr>
            <w:r w:rsidRPr="00A001B4">
              <w:t>Nr. crt.</w:t>
            </w:r>
          </w:p>
        </w:tc>
        <w:tc>
          <w:tcPr>
            <w:tcW w:w="0" w:type="auto"/>
            <w:vAlign w:val="center"/>
            <w:hideMark/>
          </w:tcPr>
          <w:p w14:paraId="727F9286" w14:textId="77777777" w:rsidR="00107C21" w:rsidRPr="00A001B4" w:rsidRDefault="00107C21">
            <w:pPr>
              <w:spacing w:after="0" w:line="240" w:lineRule="auto"/>
            </w:pPr>
            <w:r w:rsidRPr="00A001B4">
              <w:t>Prevederea legislativ</w:t>
            </w:r>
            <w:r w:rsidRPr="00A001B4">
              <w:rPr>
                <w:rFonts w:cs="Calibri"/>
              </w:rPr>
              <w:t>a</w:t>
            </w:r>
            <w:r w:rsidRPr="00A001B4">
              <w:t xml:space="preserve"> inclus</w:t>
            </w:r>
            <w:r w:rsidRPr="00A001B4">
              <w:rPr>
                <w:rFonts w:cs="Calibri"/>
              </w:rPr>
              <w:t>a</w:t>
            </w:r>
            <w:r w:rsidRPr="00A001B4">
              <w:t xml:space="preserve"> </w:t>
            </w:r>
            <w:r w:rsidRPr="00A001B4">
              <w:rPr>
                <w:rFonts w:cs="Agency FB"/>
              </w:rPr>
              <w:t>i</w:t>
            </w:r>
            <w:r w:rsidRPr="00A001B4">
              <w:t xml:space="preserve">n </w:t>
            </w:r>
            <w:proofErr w:type="spellStart"/>
            <w:r w:rsidRPr="00A001B4">
              <w:t>legisla</w:t>
            </w:r>
            <w:r w:rsidRPr="00A001B4">
              <w:rPr>
                <w:rFonts w:cs="Calibri"/>
              </w:rPr>
              <w:t>t</w:t>
            </w:r>
            <w:r w:rsidRPr="00A001B4">
              <w:t>ia</w:t>
            </w:r>
            <w:proofErr w:type="spellEnd"/>
            <w:r w:rsidRPr="00A001B4">
              <w:t xml:space="preserve"> </w:t>
            </w:r>
            <w:proofErr w:type="spellStart"/>
            <w:r w:rsidRPr="00A001B4">
              <w:t>na</w:t>
            </w:r>
            <w:r w:rsidRPr="00A001B4">
              <w:rPr>
                <w:rFonts w:cs="Calibri"/>
              </w:rPr>
              <w:t>t</w:t>
            </w:r>
            <w:r w:rsidRPr="00A001B4">
              <w:t>ional</w:t>
            </w:r>
            <w:r w:rsidRPr="00A001B4">
              <w:rPr>
                <w:rFonts w:cs="Calibri"/>
              </w:rPr>
              <w:t>a</w:t>
            </w:r>
            <w:proofErr w:type="spellEnd"/>
            <w:r w:rsidRPr="00A001B4">
              <w:t xml:space="preserve"> / european</w:t>
            </w:r>
            <w:r w:rsidRPr="00A001B4">
              <w:rPr>
                <w:rFonts w:cs="Calibri"/>
              </w:rPr>
              <w:t>a</w:t>
            </w:r>
            <w:r w:rsidRPr="00A001B4">
              <w:t xml:space="preserve"> </w:t>
            </w:r>
            <w:r w:rsidRPr="00A001B4">
              <w:rPr>
                <w:rFonts w:cs="Agency FB"/>
              </w:rPr>
              <w:t>i</w:t>
            </w:r>
            <w:r w:rsidRPr="00A001B4">
              <w:t xml:space="preserve">n domeniul social </w:t>
            </w:r>
            <w:r w:rsidRPr="00A001B4">
              <w:rPr>
                <w:rFonts w:cs="Calibri"/>
              </w:rPr>
              <w:t>s</w:t>
            </w:r>
            <w:r w:rsidRPr="00A001B4">
              <w:t xml:space="preserve">i al </w:t>
            </w:r>
            <w:proofErr w:type="spellStart"/>
            <w:r w:rsidRPr="00A001B4">
              <w:t>rela</w:t>
            </w:r>
            <w:r w:rsidRPr="00A001B4">
              <w:rPr>
                <w:rFonts w:cs="Calibri"/>
              </w:rPr>
              <w:t>t</w:t>
            </w:r>
            <w:r w:rsidRPr="00A001B4">
              <w:t>iilor</w:t>
            </w:r>
            <w:proofErr w:type="spellEnd"/>
            <w:r w:rsidRPr="00A001B4">
              <w:t xml:space="preserve"> de munc</w:t>
            </w:r>
            <w:r w:rsidRPr="00A001B4">
              <w:rPr>
                <w:rFonts w:cs="Calibri"/>
              </w:rPr>
              <w:t>a</w:t>
            </w:r>
          </w:p>
        </w:tc>
        <w:tc>
          <w:tcPr>
            <w:tcW w:w="3188" w:type="dxa"/>
            <w:vAlign w:val="center"/>
            <w:hideMark/>
          </w:tcPr>
          <w:p w14:paraId="23251751" w14:textId="77777777" w:rsidR="00107C21" w:rsidRPr="00A001B4" w:rsidRDefault="00107C21">
            <w:pPr>
              <w:spacing w:after="0" w:line="240" w:lineRule="auto"/>
              <w:rPr>
                <w:color w:val="000000" w:themeColor="text1"/>
              </w:rPr>
            </w:pPr>
            <w:r w:rsidRPr="00A001B4">
              <w:rPr>
                <w:color w:val="000000" w:themeColor="text1"/>
              </w:rPr>
              <w:t xml:space="preserve">Modalitatea de </w:t>
            </w:r>
            <w:proofErr w:type="spellStart"/>
            <w:r w:rsidRPr="00A001B4">
              <w:rPr>
                <w:color w:val="000000" w:themeColor="text1"/>
              </w:rPr>
              <w:t>indeplinire</w:t>
            </w:r>
            <w:proofErr w:type="spellEnd"/>
            <w:r w:rsidRPr="00A001B4">
              <w:rPr>
                <w:color w:val="000000" w:themeColor="text1"/>
              </w:rPr>
              <w:t xml:space="preserve"> a prevederii de c</w:t>
            </w:r>
            <w:r w:rsidRPr="00A001B4">
              <w:rPr>
                <w:rFonts w:cs="Calibri"/>
                <w:color w:val="000000" w:themeColor="text1"/>
              </w:rPr>
              <w:t>a</w:t>
            </w:r>
            <w:r w:rsidRPr="00A001B4">
              <w:rPr>
                <w:color w:val="000000" w:themeColor="text1"/>
              </w:rPr>
              <w:t>tre Ofertant</w:t>
            </w:r>
          </w:p>
        </w:tc>
        <w:tc>
          <w:tcPr>
            <w:tcW w:w="0" w:type="auto"/>
            <w:vAlign w:val="center"/>
            <w:hideMark/>
          </w:tcPr>
          <w:p w14:paraId="60FC42D5" w14:textId="77777777" w:rsidR="00107C21" w:rsidRPr="00A001B4" w:rsidRDefault="00107C21">
            <w:pPr>
              <w:spacing w:after="0" w:line="240" w:lineRule="auto"/>
              <w:rPr>
                <w:color w:val="000000" w:themeColor="text1"/>
              </w:rPr>
            </w:pPr>
            <w:proofErr w:type="spellStart"/>
            <w:r w:rsidRPr="00A001B4">
              <w:rPr>
                <w:color w:val="000000" w:themeColor="text1"/>
              </w:rPr>
              <w:t>Pozi</w:t>
            </w:r>
            <w:r w:rsidRPr="00A001B4">
              <w:rPr>
                <w:rFonts w:cs="Calibri"/>
                <w:color w:val="000000" w:themeColor="text1"/>
              </w:rPr>
              <w:t>t</w:t>
            </w:r>
            <w:r w:rsidRPr="00A001B4">
              <w:rPr>
                <w:color w:val="000000" w:themeColor="text1"/>
              </w:rPr>
              <w:t>ia</w:t>
            </w:r>
            <w:proofErr w:type="spellEnd"/>
            <w:r w:rsidRPr="00A001B4">
              <w:rPr>
                <w:color w:val="000000" w:themeColor="text1"/>
              </w:rPr>
              <w:t xml:space="preserve"> </w:t>
            </w:r>
            <w:r w:rsidRPr="00A001B4">
              <w:rPr>
                <w:rFonts w:cs="Agency FB"/>
                <w:color w:val="000000" w:themeColor="text1"/>
              </w:rPr>
              <w:t>i</w:t>
            </w:r>
            <w:r w:rsidRPr="00A001B4">
              <w:rPr>
                <w:color w:val="000000" w:themeColor="text1"/>
              </w:rPr>
              <w:t>n Propunerea Financiar</w:t>
            </w:r>
            <w:r w:rsidRPr="00A001B4">
              <w:rPr>
                <w:rFonts w:cs="Calibri"/>
                <w:color w:val="000000" w:themeColor="text1"/>
              </w:rPr>
              <w:t>a</w:t>
            </w:r>
            <w:r w:rsidRPr="00A001B4">
              <w:rPr>
                <w:color w:val="000000" w:themeColor="text1"/>
              </w:rPr>
              <w:t xml:space="preserve"> </w:t>
            </w:r>
            <w:r w:rsidRPr="00A001B4">
              <w:rPr>
                <w:rFonts w:cs="Agency FB"/>
                <w:color w:val="000000" w:themeColor="text1"/>
              </w:rPr>
              <w:t>i</w:t>
            </w:r>
            <w:r w:rsidRPr="00A001B4">
              <w:rPr>
                <w:color w:val="000000" w:themeColor="text1"/>
              </w:rPr>
              <w:t xml:space="preserve">n care este reflectat costul </w:t>
            </w:r>
            <w:proofErr w:type="spellStart"/>
            <w:r w:rsidRPr="00A001B4">
              <w:rPr>
                <w:color w:val="000000" w:themeColor="text1"/>
              </w:rPr>
              <w:t>aplic</w:t>
            </w:r>
            <w:r w:rsidRPr="00A001B4">
              <w:rPr>
                <w:rFonts w:cs="Calibri"/>
                <w:color w:val="000000" w:themeColor="text1"/>
              </w:rPr>
              <w:t>a</w:t>
            </w:r>
            <w:r w:rsidRPr="00A001B4">
              <w:rPr>
                <w:color w:val="000000" w:themeColor="text1"/>
              </w:rPr>
              <w:t>rii</w:t>
            </w:r>
            <w:proofErr w:type="spellEnd"/>
            <w:r w:rsidRPr="00A001B4">
              <w:rPr>
                <w:color w:val="000000" w:themeColor="text1"/>
              </w:rPr>
              <w:t xml:space="preserve"> prevederii</w:t>
            </w:r>
          </w:p>
        </w:tc>
        <w:tc>
          <w:tcPr>
            <w:tcW w:w="0" w:type="auto"/>
            <w:vAlign w:val="center"/>
            <w:hideMark/>
          </w:tcPr>
          <w:p w14:paraId="489CDF5D" w14:textId="77777777" w:rsidR="00107C21" w:rsidRPr="00A001B4" w:rsidRDefault="00107C21">
            <w:pPr>
              <w:spacing w:after="0" w:line="240" w:lineRule="auto"/>
              <w:rPr>
                <w:color w:val="000000" w:themeColor="text1"/>
              </w:rPr>
            </w:pPr>
            <w:r w:rsidRPr="00A001B4">
              <w:rPr>
                <w:color w:val="000000" w:themeColor="text1"/>
              </w:rPr>
              <w:t>Costul inclus in Propunerea Financiar</w:t>
            </w:r>
            <w:r w:rsidRPr="00A001B4">
              <w:rPr>
                <w:rFonts w:cs="Calibri"/>
                <w:color w:val="000000" w:themeColor="text1"/>
              </w:rPr>
              <w:t>a</w:t>
            </w:r>
          </w:p>
        </w:tc>
      </w:tr>
      <w:tr w:rsidR="00107C21" w:rsidRPr="00A001B4" w14:paraId="0B12ED04" w14:textId="77777777" w:rsidTr="007C0B21">
        <w:trPr>
          <w:tblCellSpacing w:w="15" w:type="dxa"/>
        </w:trPr>
        <w:tc>
          <w:tcPr>
            <w:tcW w:w="0" w:type="auto"/>
            <w:vAlign w:val="center"/>
            <w:hideMark/>
          </w:tcPr>
          <w:p w14:paraId="20DA7AF0" w14:textId="77777777" w:rsidR="00107C21" w:rsidRPr="00A001B4" w:rsidRDefault="00107C21">
            <w:pPr>
              <w:spacing w:after="0" w:line="240" w:lineRule="auto"/>
              <w:rPr>
                <w:b/>
                <w:bCs/>
              </w:rPr>
            </w:pPr>
            <w:r w:rsidRPr="00A001B4">
              <w:t>1</w:t>
            </w:r>
          </w:p>
        </w:tc>
        <w:tc>
          <w:tcPr>
            <w:tcW w:w="0" w:type="auto"/>
            <w:vAlign w:val="center"/>
            <w:hideMark/>
          </w:tcPr>
          <w:p w14:paraId="78AB1EAD" w14:textId="77777777" w:rsidR="00107C21" w:rsidRPr="00A001B4" w:rsidRDefault="00107C21">
            <w:pPr>
              <w:spacing w:after="0" w:line="240" w:lineRule="auto"/>
              <w:rPr>
                <w:b/>
                <w:bCs/>
              </w:rPr>
            </w:pPr>
            <w:r w:rsidRPr="00A001B4">
              <w:t>Codul muncii – Legea nr. 53/2003</w:t>
            </w:r>
          </w:p>
        </w:tc>
        <w:tc>
          <w:tcPr>
            <w:tcW w:w="3188" w:type="dxa"/>
            <w:vAlign w:val="center"/>
            <w:hideMark/>
          </w:tcPr>
          <w:p w14:paraId="57C4DCB7" w14:textId="77777777" w:rsidR="00107C21" w:rsidRPr="00A001B4" w:rsidRDefault="00107C21">
            <w:pPr>
              <w:spacing w:after="0" w:line="240" w:lineRule="auto"/>
              <w:rPr>
                <w:b/>
                <w:bCs/>
              </w:rPr>
            </w:pPr>
            <w:r w:rsidRPr="00A001B4">
              <w:t xml:space="preserve">Respectarea </w:t>
            </w:r>
            <w:proofErr w:type="spellStart"/>
            <w:r w:rsidRPr="00A001B4">
              <w:t>condi</w:t>
            </w:r>
            <w:r w:rsidRPr="00A001B4">
              <w:rPr>
                <w:rFonts w:cs="Calibri"/>
              </w:rPr>
              <w:t>t</w:t>
            </w:r>
            <w:r w:rsidRPr="00A001B4">
              <w:t>iilor</w:t>
            </w:r>
            <w:proofErr w:type="spellEnd"/>
            <w:r w:rsidRPr="00A001B4">
              <w:t xml:space="preserve"> legale privind </w:t>
            </w:r>
            <w:proofErr w:type="spellStart"/>
            <w:r w:rsidRPr="00A001B4">
              <w:t>rela</w:t>
            </w:r>
            <w:r w:rsidRPr="00A001B4">
              <w:rPr>
                <w:rFonts w:cs="Calibri"/>
              </w:rPr>
              <w:t>t</w:t>
            </w:r>
            <w:r w:rsidRPr="00A001B4">
              <w:t>iile</w:t>
            </w:r>
            <w:proofErr w:type="spellEnd"/>
            <w:r w:rsidRPr="00A001B4">
              <w:t xml:space="preserve"> de munc</w:t>
            </w:r>
            <w:r w:rsidRPr="00A001B4">
              <w:rPr>
                <w:rFonts w:cs="Calibri"/>
              </w:rPr>
              <w:t>a</w:t>
            </w:r>
            <w:r w:rsidRPr="00A001B4">
              <w:t xml:space="preserve"> pentru personalul implicat </w:t>
            </w:r>
            <w:r w:rsidRPr="00A001B4">
              <w:rPr>
                <w:rFonts w:cs="Agency FB"/>
              </w:rPr>
              <w:t>i</w:t>
            </w:r>
            <w:r w:rsidRPr="00A001B4">
              <w:t>n Contract</w:t>
            </w:r>
          </w:p>
        </w:tc>
        <w:tc>
          <w:tcPr>
            <w:tcW w:w="0" w:type="auto"/>
            <w:vAlign w:val="center"/>
            <w:hideMark/>
          </w:tcPr>
          <w:p w14:paraId="36543AB6" w14:textId="77777777" w:rsidR="00107C21" w:rsidRPr="00A001B4" w:rsidRDefault="00107C21">
            <w:pPr>
              <w:spacing w:after="0" w:line="240" w:lineRule="auto"/>
              <w:rPr>
                <w:b/>
                <w:bCs/>
              </w:rPr>
            </w:pPr>
            <w:r w:rsidRPr="00A001B4">
              <w:t>Cost inclus in cheltuielile de personal</w:t>
            </w:r>
          </w:p>
        </w:tc>
        <w:tc>
          <w:tcPr>
            <w:tcW w:w="0" w:type="auto"/>
            <w:vAlign w:val="center"/>
            <w:hideMark/>
          </w:tcPr>
          <w:p w14:paraId="585D36FA"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3BE6738E" w14:textId="77777777" w:rsidTr="007C0B21">
        <w:trPr>
          <w:tblCellSpacing w:w="15" w:type="dxa"/>
        </w:trPr>
        <w:tc>
          <w:tcPr>
            <w:tcW w:w="0" w:type="auto"/>
            <w:vAlign w:val="center"/>
            <w:hideMark/>
          </w:tcPr>
          <w:p w14:paraId="701B5DE9" w14:textId="77777777" w:rsidR="00107C21" w:rsidRPr="00A001B4" w:rsidRDefault="00107C21">
            <w:pPr>
              <w:spacing w:after="0" w:line="240" w:lineRule="auto"/>
              <w:rPr>
                <w:b/>
                <w:bCs/>
              </w:rPr>
            </w:pPr>
            <w:r w:rsidRPr="00A001B4">
              <w:t>2</w:t>
            </w:r>
          </w:p>
        </w:tc>
        <w:tc>
          <w:tcPr>
            <w:tcW w:w="0" w:type="auto"/>
            <w:vAlign w:val="center"/>
            <w:hideMark/>
          </w:tcPr>
          <w:p w14:paraId="64EE9AF8" w14:textId="77777777" w:rsidR="00107C21" w:rsidRPr="00A001B4" w:rsidRDefault="00107C21">
            <w:pPr>
              <w:spacing w:after="0" w:line="240" w:lineRule="auto"/>
              <w:rPr>
                <w:b/>
                <w:bCs/>
              </w:rPr>
            </w:pPr>
            <w:r w:rsidRPr="00A001B4">
              <w:t xml:space="preserve">Legea nr. 202/2002 privind egalitatea de </w:t>
            </w:r>
            <w:proofErr w:type="spellStart"/>
            <w:r w:rsidRPr="00A001B4">
              <w:rPr>
                <w:rFonts w:cs="Calibri"/>
              </w:rPr>
              <w:t>s</w:t>
            </w:r>
            <w:r w:rsidRPr="00A001B4">
              <w:t>anse</w:t>
            </w:r>
            <w:proofErr w:type="spellEnd"/>
            <w:r w:rsidRPr="00A001B4">
              <w:t xml:space="preserve"> </w:t>
            </w:r>
            <w:r w:rsidRPr="00A001B4">
              <w:rPr>
                <w:rFonts w:cs="Calibri"/>
              </w:rPr>
              <w:t>s</w:t>
            </w:r>
            <w:r w:rsidRPr="00A001B4">
              <w:t xml:space="preserve">i de tratament </w:t>
            </w:r>
            <w:r w:rsidRPr="00A001B4">
              <w:rPr>
                <w:rFonts w:cs="Agency FB"/>
              </w:rPr>
              <w:t>i</w:t>
            </w:r>
            <w:r w:rsidRPr="00A001B4">
              <w:t xml:space="preserve">ntre femei </w:t>
            </w:r>
            <w:r w:rsidRPr="00A001B4">
              <w:rPr>
                <w:rFonts w:cs="Calibri"/>
              </w:rPr>
              <w:t>s</w:t>
            </w:r>
            <w:r w:rsidRPr="00A001B4">
              <w:t xml:space="preserve">i </w:t>
            </w:r>
            <w:proofErr w:type="spellStart"/>
            <w:r w:rsidRPr="00A001B4">
              <w:t>b</w:t>
            </w:r>
            <w:r w:rsidRPr="00A001B4">
              <w:rPr>
                <w:rFonts w:cs="Calibri"/>
              </w:rPr>
              <w:t>a</w:t>
            </w:r>
            <w:r w:rsidRPr="00A001B4">
              <w:t>rba</w:t>
            </w:r>
            <w:r w:rsidRPr="00A001B4">
              <w:rPr>
                <w:rFonts w:cs="Calibri"/>
              </w:rPr>
              <w:t>t</w:t>
            </w:r>
            <w:r w:rsidRPr="00A001B4">
              <w:t>i</w:t>
            </w:r>
            <w:proofErr w:type="spellEnd"/>
          </w:p>
        </w:tc>
        <w:tc>
          <w:tcPr>
            <w:tcW w:w="3188" w:type="dxa"/>
            <w:vAlign w:val="center"/>
            <w:hideMark/>
          </w:tcPr>
          <w:p w14:paraId="30BC0884" w14:textId="77777777" w:rsidR="00107C21" w:rsidRPr="00A001B4" w:rsidRDefault="00107C21">
            <w:pPr>
              <w:spacing w:after="0" w:line="240" w:lineRule="auto"/>
              <w:rPr>
                <w:b/>
                <w:bCs/>
              </w:rPr>
            </w:pPr>
            <w:r w:rsidRPr="00A001B4">
              <w:t xml:space="preserve">Aplicarea principiului </w:t>
            </w:r>
            <w:proofErr w:type="spellStart"/>
            <w:r w:rsidRPr="00A001B4">
              <w:t>egalit</w:t>
            </w:r>
            <w:r w:rsidRPr="00A001B4">
              <w:rPr>
                <w:rFonts w:cs="Calibri"/>
              </w:rPr>
              <w:t>at</w:t>
            </w:r>
            <w:r w:rsidRPr="00A001B4">
              <w:t>ii</w:t>
            </w:r>
            <w:proofErr w:type="spellEnd"/>
            <w:r w:rsidRPr="00A001B4">
              <w:t xml:space="preserve"> de </w:t>
            </w:r>
            <w:proofErr w:type="spellStart"/>
            <w:r w:rsidRPr="00A001B4">
              <w:rPr>
                <w:rFonts w:cs="Calibri"/>
              </w:rPr>
              <w:t>s</w:t>
            </w:r>
            <w:r w:rsidRPr="00A001B4">
              <w:t>anse</w:t>
            </w:r>
            <w:proofErr w:type="spellEnd"/>
            <w:r w:rsidRPr="00A001B4">
              <w:t xml:space="preserve"> </w:t>
            </w:r>
            <w:r w:rsidRPr="00A001B4">
              <w:rPr>
                <w:rFonts w:cs="Agency FB"/>
              </w:rPr>
              <w:t>i</w:t>
            </w:r>
            <w:r w:rsidRPr="00A001B4">
              <w:t xml:space="preserve">n </w:t>
            </w:r>
            <w:proofErr w:type="spellStart"/>
            <w:r w:rsidRPr="00A001B4">
              <w:t>selec</w:t>
            </w:r>
            <w:r w:rsidRPr="00A001B4">
              <w:rPr>
                <w:rFonts w:cs="Calibri"/>
              </w:rPr>
              <w:t>t</w:t>
            </w:r>
            <w:r w:rsidRPr="00A001B4">
              <w:t>ia</w:t>
            </w:r>
            <w:proofErr w:type="spellEnd"/>
            <w:r w:rsidRPr="00A001B4">
              <w:t xml:space="preserve"> </w:t>
            </w:r>
            <w:r w:rsidRPr="00A001B4">
              <w:rPr>
                <w:rFonts w:cs="Calibri"/>
              </w:rPr>
              <w:t>s</w:t>
            </w:r>
            <w:r w:rsidRPr="00A001B4">
              <w:t>i implicarea personalului</w:t>
            </w:r>
          </w:p>
        </w:tc>
        <w:tc>
          <w:tcPr>
            <w:tcW w:w="0" w:type="auto"/>
            <w:vAlign w:val="center"/>
            <w:hideMark/>
          </w:tcPr>
          <w:p w14:paraId="389F836D" w14:textId="77777777" w:rsidR="00107C21" w:rsidRPr="00A001B4" w:rsidRDefault="00107C21">
            <w:pPr>
              <w:spacing w:after="0" w:line="240" w:lineRule="auto"/>
              <w:rPr>
                <w:b/>
                <w:bCs/>
              </w:rPr>
            </w:pPr>
            <w:r w:rsidRPr="00A001B4">
              <w:t>Cost inclus in managementul resurselor umane</w:t>
            </w:r>
          </w:p>
        </w:tc>
        <w:tc>
          <w:tcPr>
            <w:tcW w:w="0" w:type="auto"/>
            <w:vAlign w:val="center"/>
            <w:hideMark/>
          </w:tcPr>
          <w:p w14:paraId="5A81AD69"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7AA4D22A" w14:textId="77777777" w:rsidTr="007C0B21">
        <w:trPr>
          <w:tblCellSpacing w:w="15" w:type="dxa"/>
        </w:trPr>
        <w:tc>
          <w:tcPr>
            <w:tcW w:w="0" w:type="auto"/>
            <w:vAlign w:val="center"/>
            <w:hideMark/>
          </w:tcPr>
          <w:p w14:paraId="12EBE355" w14:textId="77777777" w:rsidR="00107C21" w:rsidRPr="00A001B4" w:rsidRDefault="00107C21">
            <w:pPr>
              <w:spacing w:after="0" w:line="240" w:lineRule="auto"/>
              <w:rPr>
                <w:b/>
                <w:bCs/>
              </w:rPr>
            </w:pPr>
            <w:r w:rsidRPr="00A001B4">
              <w:t>3</w:t>
            </w:r>
          </w:p>
        </w:tc>
        <w:tc>
          <w:tcPr>
            <w:tcW w:w="0" w:type="auto"/>
            <w:vAlign w:val="center"/>
            <w:hideMark/>
          </w:tcPr>
          <w:p w14:paraId="7E7CF80F" w14:textId="77777777" w:rsidR="00107C21" w:rsidRPr="00A001B4" w:rsidRDefault="00107C21">
            <w:pPr>
              <w:spacing w:after="0" w:line="240" w:lineRule="auto"/>
              <w:rPr>
                <w:b/>
                <w:bCs/>
              </w:rPr>
            </w:pPr>
            <w:r w:rsidRPr="00A001B4">
              <w:t xml:space="preserve">OG nr. 137/2000 privind prevenirea </w:t>
            </w:r>
            <w:r w:rsidRPr="00A001B4">
              <w:rPr>
                <w:rFonts w:cs="Calibri"/>
              </w:rPr>
              <w:t>s</w:t>
            </w:r>
            <w:r w:rsidRPr="00A001B4">
              <w:t xml:space="preserve">i </w:t>
            </w:r>
            <w:proofErr w:type="spellStart"/>
            <w:r w:rsidRPr="00A001B4">
              <w:t>sanc</w:t>
            </w:r>
            <w:r w:rsidRPr="00A001B4">
              <w:rPr>
                <w:rFonts w:cs="Calibri"/>
              </w:rPr>
              <w:t>t</w:t>
            </w:r>
            <w:r w:rsidRPr="00A001B4">
              <w:t>ionarea</w:t>
            </w:r>
            <w:proofErr w:type="spellEnd"/>
            <w:r w:rsidRPr="00A001B4">
              <w:t xml:space="preserve"> tuturor formelor de discriminare</w:t>
            </w:r>
          </w:p>
        </w:tc>
        <w:tc>
          <w:tcPr>
            <w:tcW w:w="3188" w:type="dxa"/>
            <w:vAlign w:val="center"/>
            <w:hideMark/>
          </w:tcPr>
          <w:p w14:paraId="1B4562E5" w14:textId="77777777" w:rsidR="00107C21" w:rsidRPr="00A001B4" w:rsidRDefault="00107C21">
            <w:pPr>
              <w:spacing w:after="0" w:line="240" w:lineRule="auto"/>
              <w:rPr>
                <w:b/>
                <w:bCs/>
              </w:rPr>
            </w:pPr>
            <w:r w:rsidRPr="00A001B4">
              <w:t xml:space="preserve">Asigurarea </w:t>
            </w:r>
            <w:proofErr w:type="spellStart"/>
            <w:r w:rsidRPr="00A001B4">
              <w:t>nediscrimin</w:t>
            </w:r>
            <w:r w:rsidRPr="00A001B4">
              <w:rPr>
                <w:rFonts w:cs="Calibri"/>
              </w:rPr>
              <w:t>a</w:t>
            </w:r>
            <w:r w:rsidRPr="00A001B4">
              <w:t>rii</w:t>
            </w:r>
            <w:proofErr w:type="spellEnd"/>
            <w:r w:rsidRPr="00A001B4">
              <w:t xml:space="preserve"> </w:t>
            </w:r>
            <w:r w:rsidRPr="00A001B4">
              <w:rPr>
                <w:rFonts w:cs="Agency FB"/>
              </w:rPr>
              <w:t>i</w:t>
            </w:r>
            <w:r w:rsidRPr="00A001B4">
              <w:t xml:space="preserve">n cadrul echipei </w:t>
            </w:r>
            <w:r w:rsidRPr="00A001B4">
              <w:rPr>
                <w:rFonts w:cs="Calibri"/>
              </w:rPr>
              <w:t>s</w:t>
            </w:r>
            <w:r w:rsidRPr="00A001B4">
              <w:t xml:space="preserve">i al </w:t>
            </w:r>
            <w:proofErr w:type="spellStart"/>
            <w:r w:rsidRPr="00A001B4">
              <w:t>activit</w:t>
            </w:r>
            <w:r w:rsidRPr="00A001B4">
              <w:rPr>
                <w:rFonts w:cs="Calibri"/>
              </w:rPr>
              <w:t>at</w:t>
            </w:r>
            <w:r w:rsidRPr="00A001B4">
              <w:t>ilor</w:t>
            </w:r>
            <w:proofErr w:type="spellEnd"/>
            <w:r w:rsidRPr="00A001B4">
              <w:t xml:space="preserve"> de formare</w:t>
            </w:r>
          </w:p>
        </w:tc>
        <w:tc>
          <w:tcPr>
            <w:tcW w:w="0" w:type="auto"/>
            <w:vAlign w:val="center"/>
            <w:hideMark/>
          </w:tcPr>
          <w:p w14:paraId="4FEFA004" w14:textId="77777777" w:rsidR="00107C21" w:rsidRPr="00A001B4" w:rsidRDefault="00107C21">
            <w:pPr>
              <w:spacing w:after="0" w:line="240" w:lineRule="auto"/>
              <w:rPr>
                <w:b/>
                <w:bCs/>
              </w:rPr>
            </w:pPr>
            <w:r w:rsidRPr="00A001B4">
              <w:t>Cost inclus in activit</w:t>
            </w:r>
            <w:r w:rsidRPr="00A001B4">
              <w:rPr>
                <w:rFonts w:cs="Calibri"/>
              </w:rPr>
              <w:t>at</w:t>
            </w:r>
            <w:r w:rsidRPr="00A001B4">
              <w:t>ile de management</w:t>
            </w:r>
          </w:p>
        </w:tc>
        <w:tc>
          <w:tcPr>
            <w:tcW w:w="0" w:type="auto"/>
            <w:vAlign w:val="center"/>
            <w:hideMark/>
          </w:tcPr>
          <w:p w14:paraId="36DA9577"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7698FE53" w14:textId="77777777" w:rsidTr="007C0B21">
        <w:trPr>
          <w:tblCellSpacing w:w="15" w:type="dxa"/>
        </w:trPr>
        <w:tc>
          <w:tcPr>
            <w:tcW w:w="0" w:type="auto"/>
            <w:vAlign w:val="center"/>
            <w:hideMark/>
          </w:tcPr>
          <w:p w14:paraId="201F9098" w14:textId="77777777" w:rsidR="00107C21" w:rsidRPr="00A001B4" w:rsidRDefault="00107C21">
            <w:pPr>
              <w:spacing w:after="0" w:line="240" w:lineRule="auto"/>
              <w:rPr>
                <w:b/>
                <w:bCs/>
              </w:rPr>
            </w:pPr>
            <w:r w:rsidRPr="00A001B4">
              <w:t>4</w:t>
            </w:r>
          </w:p>
        </w:tc>
        <w:tc>
          <w:tcPr>
            <w:tcW w:w="0" w:type="auto"/>
            <w:vAlign w:val="center"/>
            <w:hideMark/>
          </w:tcPr>
          <w:p w14:paraId="75FAC9F1" w14:textId="77777777" w:rsidR="00107C21" w:rsidRPr="00A001B4" w:rsidRDefault="00107C21">
            <w:pPr>
              <w:spacing w:after="0" w:line="240" w:lineRule="auto"/>
              <w:rPr>
                <w:b/>
                <w:bCs/>
              </w:rPr>
            </w:pPr>
            <w:r w:rsidRPr="00A001B4">
              <w:t>Carta drepturilor fundamentale a Uniunii Europene</w:t>
            </w:r>
          </w:p>
        </w:tc>
        <w:tc>
          <w:tcPr>
            <w:tcW w:w="3188" w:type="dxa"/>
            <w:vAlign w:val="center"/>
            <w:hideMark/>
          </w:tcPr>
          <w:p w14:paraId="312221A1" w14:textId="77777777" w:rsidR="00107C21" w:rsidRPr="00A001B4" w:rsidRDefault="00107C21">
            <w:pPr>
              <w:spacing w:after="0" w:line="240" w:lineRule="auto"/>
              <w:rPr>
                <w:b/>
                <w:bCs/>
              </w:rPr>
            </w:pPr>
            <w:r w:rsidRPr="00A001B4">
              <w:t>Respectarea drepturilor fundamentale ale persoanelor implicate</w:t>
            </w:r>
          </w:p>
        </w:tc>
        <w:tc>
          <w:tcPr>
            <w:tcW w:w="0" w:type="auto"/>
            <w:vAlign w:val="center"/>
            <w:hideMark/>
          </w:tcPr>
          <w:p w14:paraId="0570F9BB" w14:textId="77777777" w:rsidR="00107C21" w:rsidRPr="00A001B4" w:rsidRDefault="00107C21">
            <w:pPr>
              <w:spacing w:after="0" w:line="240" w:lineRule="auto"/>
              <w:rPr>
                <w:b/>
                <w:bCs/>
              </w:rPr>
            </w:pPr>
            <w:r w:rsidRPr="00A001B4">
              <w:t>Cost inclus in structura general</w:t>
            </w:r>
            <w:r w:rsidRPr="00A001B4">
              <w:rPr>
                <w:rFonts w:cs="Calibri"/>
              </w:rPr>
              <w:t>a</w:t>
            </w:r>
            <w:r w:rsidRPr="00A001B4">
              <w:t xml:space="preserve"> a Contractului</w:t>
            </w:r>
          </w:p>
        </w:tc>
        <w:tc>
          <w:tcPr>
            <w:tcW w:w="0" w:type="auto"/>
            <w:vAlign w:val="center"/>
            <w:hideMark/>
          </w:tcPr>
          <w:p w14:paraId="5A291F0C"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5E95E9C8" w14:textId="77777777" w:rsidTr="007C0B21">
        <w:trPr>
          <w:tblCellSpacing w:w="15" w:type="dxa"/>
        </w:trPr>
        <w:tc>
          <w:tcPr>
            <w:tcW w:w="0" w:type="auto"/>
            <w:vAlign w:val="center"/>
            <w:hideMark/>
          </w:tcPr>
          <w:p w14:paraId="6661B6BA" w14:textId="77777777" w:rsidR="00107C21" w:rsidRPr="00A001B4" w:rsidRDefault="00107C21">
            <w:pPr>
              <w:spacing w:after="0" w:line="240" w:lineRule="auto"/>
              <w:rPr>
                <w:b/>
                <w:bCs/>
              </w:rPr>
            </w:pPr>
            <w:r w:rsidRPr="00A001B4">
              <w:t>5</w:t>
            </w:r>
          </w:p>
        </w:tc>
        <w:tc>
          <w:tcPr>
            <w:tcW w:w="0" w:type="auto"/>
            <w:vAlign w:val="center"/>
            <w:hideMark/>
          </w:tcPr>
          <w:p w14:paraId="4DABF215" w14:textId="77777777" w:rsidR="00107C21" w:rsidRPr="00A001B4" w:rsidRDefault="00107C21">
            <w:pPr>
              <w:spacing w:after="0" w:line="240" w:lineRule="auto"/>
              <w:rPr>
                <w:b/>
                <w:bCs/>
              </w:rPr>
            </w:pPr>
            <w:r w:rsidRPr="00A001B4">
              <w:t xml:space="preserve">Directiva 2000/78/CE privind egalitatea de tratament in ceea ce </w:t>
            </w:r>
            <w:proofErr w:type="spellStart"/>
            <w:r w:rsidRPr="00A001B4">
              <w:t>prive</w:t>
            </w:r>
            <w:r w:rsidRPr="00A001B4">
              <w:rPr>
                <w:rFonts w:cs="Calibri"/>
              </w:rPr>
              <w:t>s</w:t>
            </w:r>
            <w:r w:rsidRPr="00A001B4">
              <w:t>te</w:t>
            </w:r>
            <w:proofErr w:type="spellEnd"/>
            <w:r w:rsidRPr="00A001B4">
              <w:t xml:space="preserve"> ocuparea </w:t>
            </w:r>
            <w:proofErr w:type="spellStart"/>
            <w:r w:rsidRPr="00A001B4">
              <w:t>for</w:t>
            </w:r>
            <w:r w:rsidRPr="00A001B4">
              <w:rPr>
                <w:rFonts w:cs="Calibri"/>
              </w:rPr>
              <w:t>t</w:t>
            </w:r>
            <w:r w:rsidRPr="00A001B4">
              <w:t>ei</w:t>
            </w:r>
            <w:proofErr w:type="spellEnd"/>
            <w:r w:rsidRPr="00A001B4">
              <w:t xml:space="preserve"> de munc</w:t>
            </w:r>
            <w:r w:rsidRPr="00A001B4">
              <w:rPr>
                <w:rFonts w:cs="Calibri"/>
              </w:rPr>
              <w:t>a</w:t>
            </w:r>
          </w:p>
        </w:tc>
        <w:tc>
          <w:tcPr>
            <w:tcW w:w="3188" w:type="dxa"/>
            <w:vAlign w:val="center"/>
            <w:hideMark/>
          </w:tcPr>
          <w:p w14:paraId="5872FAC6" w14:textId="77777777" w:rsidR="00107C21" w:rsidRPr="00A001B4" w:rsidRDefault="00107C21">
            <w:pPr>
              <w:spacing w:after="0" w:line="240" w:lineRule="auto"/>
              <w:rPr>
                <w:b/>
                <w:bCs/>
              </w:rPr>
            </w:pPr>
            <w:r w:rsidRPr="00A001B4">
              <w:t xml:space="preserve">Implementarea politicilor de incluziune </w:t>
            </w:r>
            <w:r w:rsidRPr="00A001B4">
              <w:rPr>
                <w:rFonts w:cs="Calibri"/>
              </w:rPr>
              <w:t>s</w:t>
            </w:r>
            <w:r w:rsidRPr="00A001B4">
              <w:t>i tratament egal</w:t>
            </w:r>
          </w:p>
        </w:tc>
        <w:tc>
          <w:tcPr>
            <w:tcW w:w="0" w:type="auto"/>
            <w:vAlign w:val="center"/>
            <w:hideMark/>
          </w:tcPr>
          <w:p w14:paraId="4E0B7464" w14:textId="77777777" w:rsidR="00107C21" w:rsidRPr="00A001B4" w:rsidRDefault="00107C21">
            <w:pPr>
              <w:spacing w:after="0" w:line="240" w:lineRule="auto"/>
              <w:rPr>
                <w:b/>
                <w:bCs/>
              </w:rPr>
            </w:pPr>
            <w:r w:rsidRPr="00A001B4">
              <w:t>Cost inclus in managementul Contractului</w:t>
            </w:r>
          </w:p>
        </w:tc>
        <w:tc>
          <w:tcPr>
            <w:tcW w:w="0" w:type="auto"/>
            <w:vAlign w:val="center"/>
            <w:hideMark/>
          </w:tcPr>
          <w:p w14:paraId="287D00D6"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4E571617" w14:textId="77777777" w:rsidTr="007C0B21">
        <w:trPr>
          <w:tblCellSpacing w:w="15" w:type="dxa"/>
        </w:trPr>
        <w:tc>
          <w:tcPr>
            <w:tcW w:w="0" w:type="auto"/>
            <w:vAlign w:val="center"/>
            <w:hideMark/>
          </w:tcPr>
          <w:p w14:paraId="383687E8" w14:textId="77777777" w:rsidR="00107C21" w:rsidRPr="00A001B4" w:rsidRDefault="00107C21">
            <w:pPr>
              <w:spacing w:after="0" w:line="240" w:lineRule="auto"/>
              <w:rPr>
                <w:b/>
                <w:bCs/>
              </w:rPr>
            </w:pPr>
            <w:r w:rsidRPr="00A001B4">
              <w:t>6</w:t>
            </w:r>
          </w:p>
        </w:tc>
        <w:tc>
          <w:tcPr>
            <w:tcW w:w="0" w:type="auto"/>
            <w:vAlign w:val="center"/>
            <w:hideMark/>
          </w:tcPr>
          <w:p w14:paraId="1F08987D" w14:textId="77777777" w:rsidR="00107C21" w:rsidRPr="00A001B4" w:rsidRDefault="00107C21">
            <w:pPr>
              <w:spacing w:after="0" w:line="240" w:lineRule="auto"/>
              <w:rPr>
                <w:b/>
                <w:bCs/>
              </w:rPr>
            </w:pPr>
            <w:r w:rsidRPr="00A001B4">
              <w:t xml:space="preserve">Directiva 89/391/CEE privind securitatea </w:t>
            </w:r>
            <w:r w:rsidRPr="00A001B4">
              <w:rPr>
                <w:rFonts w:cs="Calibri"/>
              </w:rPr>
              <w:t>s</w:t>
            </w:r>
            <w:r w:rsidRPr="00A001B4">
              <w:t xml:space="preserve">i </w:t>
            </w:r>
            <w:proofErr w:type="spellStart"/>
            <w:r w:rsidRPr="00A001B4">
              <w:t>s</w:t>
            </w:r>
            <w:r w:rsidRPr="00A001B4">
              <w:rPr>
                <w:rFonts w:cs="Calibri"/>
              </w:rPr>
              <w:t>a</w:t>
            </w:r>
            <w:r w:rsidRPr="00A001B4">
              <w:t>n</w:t>
            </w:r>
            <w:r w:rsidRPr="00A001B4">
              <w:rPr>
                <w:rFonts w:cs="Calibri"/>
              </w:rPr>
              <w:t>a</w:t>
            </w:r>
            <w:r w:rsidRPr="00A001B4">
              <w:t>tatea</w:t>
            </w:r>
            <w:proofErr w:type="spellEnd"/>
            <w:r w:rsidRPr="00A001B4">
              <w:t xml:space="preserve"> </w:t>
            </w:r>
            <w:r w:rsidRPr="00A001B4">
              <w:rPr>
                <w:rFonts w:cs="Agency FB"/>
              </w:rPr>
              <w:t>i</w:t>
            </w:r>
            <w:r w:rsidRPr="00A001B4">
              <w:t>n munc</w:t>
            </w:r>
            <w:r w:rsidRPr="00A001B4">
              <w:rPr>
                <w:rFonts w:cs="Calibri"/>
              </w:rPr>
              <w:t>a</w:t>
            </w:r>
          </w:p>
        </w:tc>
        <w:tc>
          <w:tcPr>
            <w:tcW w:w="3188" w:type="dxa"/>
            <w:vAlign w:val="center"/>
            <w:hideMark/>
          </w:tcPr>
          <w:p w14:paraId="27CEB8A5" w14:textId="77777777" w:rsidR="00107C21" w:rsidRPr="00A001B4" w:rsidRDefault="00107C21">
            <w:pPr>
              <w:spacing w:after="0" w:line="240" w:lineRule="auto"/>
              <w:rPr>
                <w:b/>
                <w:bCs/>
              </w:rPr>
            </w:pPr>
            <w:r w:rsidRPr="00A001B4">
              <w:t xml:space="preserve">Asigurarea </w:t>
            </w:r>
            <w:proofErr w:type="spellStart"/>
            <w:r w:rsidRPr="00A001B4">
              <w:t>condi</w:t>
            </w:r>
            <w:r w:rsidRPr="00A001B4">
              <w:rPr>
                <w:rFonts w:cs="Calibri"/>
              </w:rPr>
              <w:t>t</w:t>
            </w:r>
            <w:r w:rsidRPr="00A001B4">
              <w:t>iilor</w:t>
            </w:r>
            <w:proofErr w:type="spellEnd"/>
            <w:r w:rsidRPr="00A001B4">
              <w:t xml:space="preserve"> de munc</w:t>
            </w:r>
            <w:r w:rsidRPr="00A001B4">
              <w:rPr>
                <w:rFonts w:cs="Calibri"/>
              </w:rPr>
              <w:t>a</w:t>
            </w:r>
            <w:r w:rsidRPr="00A001B4">
              <w:t xml:space="preserve"> sigure pentru personal</w:t>
            </w:r>
          </w:p>
        </w:tc>
        <w:tc>
          <w:tcPr>
            <w:tcW w:w="0" w:type="auto"/>
            <w:vAlign w:val="center"/>
            <w:hideMark/>
          </w:tcPr>
          <w:p w14:paraId="408E657D" w14:textId="77777777" w:rsidR="00107C21" w:rsidRPr="00A001B4" w:rsidRDefault="00107C21">
            <w:pPr>
              <w:spacing w:after="0" w:line="240" w:lineRule="auto"/>
              <w:rPr>
                <w:b/>
                <w:bCs/>
              </w:rPr>
            </w:pPr>
            <w:r w:rsidRPr="00A001B4">
              <w:t xml:space="preserve">Cost inclus in cheltuielile </w:t>
            </w:r>
            <w:proofErr w:type="spellStart"/>
            <w:r w:rsidRPr="00A001B4">
              <w:t>opera</w:t>
            </w:r>
            <w:r w:rsidRPr="00A001B4">
              <w:rPr>
                <w:rFonts w:cs="Calibri"/>
              </w:rPr>
              <w:t>t</w:t>
            </w:r>
            <w:r w:rsidRPr="00A001B4">
              <w:t>ionale</w:t>
            </w:r>
            <w:proofErr w:type="spellEnd"/>
          </w:p>
        </w:tc>
        <w:tc>
          <w:tcPr>
            <w:tcW w:w="0" w:type="auto"/>
            <w:vAlign w:val="center"/>
            <w:hideMark/>
          </w:tcPr>
          <w:p w14:paraId="31D83431"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67E641E4" w14:textId="77777777" w:rsidTr="007C0B21">
        <w:trPr>
          <w:tblCellSpacing w:w="15" w:type="dxa"/>
        </w:trPr>
        <w:tc>
          <w:tcPr>
            <w:tcW w:w="0" w:type="auto"/>
            <w:vAlign w:val="center"/>
            <w:hideMark/>
          </w:tcPr>
          <w:p w14:paraId="7DF74578" w14:textId="77777777" w:rsidR="00107C21" w:rsidRPr="00A001B4" w:rsidRDefault="00107C21">
            <w:pPr>
              <w:spacing w:after="0" w:line="240" w:lineRule="auto"/>
              <w:rPr>
                <w:b/>
                <w:bCs/>
              </w:rPr>
            </w:pPr>
            <w:r w:rsidRPr="00A001B4">
              <w:t>7</w:t>
            </w:r>
          </w:p>
        </w:tc>
        <w:tc>
          <w:tcPr>
            <w:tcW w:w="0" w:type="auto"/>
            <w:vAlign w:val="center"/>
            <w:hideMark/>
          </w:tcPr>
          <w:p w14:paraId="123119FD" w14:textId="77777777" w:rsidR="00107C21" w:rsidRPr="00A001B4" w:rsidRDefault="00107C21">
            <w:pPr>
              <w:spacing w:after="0" w:line="240" w:lineRule="auto"/>
              <w:rPr>
                <w:b/>
                <w:bCs/>
              </w:rPr>
            </w:pPr>
            <w:r w:rsidRPr="00A001B4">
              <w:t xml:space="preserve">Legea nr. 319/2006 a </w:t>
            </w:r>
            <w:proofErr w:type="spellStart"/>
            <w:r w:rsidRPr="00A001B4">
              <w:t>securit</w:t>
            </w:r>
            <w:r w:rsidRPr="00A001B4">
              <w:rPr>
                <w:rFonts w:cs="Calibri"/>
              </w:rPr>
              <w:t>at</w:t>
            </w:r>
            <w:r w:rsidRPr="00A001B4">
              <w:t>ii</w:t>
            </w:r>
            <w:proofErr w:type="spellEnd"/>
            <w:r w:rsidRPr="00A001B4">
              <w:t xml:space="preserve"> </w:t>
            </w:r>
            <w:r w:rsidRPr="00A001B4">
              <w:rPr>
                <w:rFonts w:cs="Calibri"/>
              </w:rPr>
              <w:t>s</w:t>
            </w:r>
            <w:r w:rsidRPr="00A001B4">
              <w:t xml:space="preserve">i </w:t>
            </w:r>
            <w:proofErr w:type="spellStart"/>
            <w:r w:rsidRPr="00A001B4">
              <w:t>s</w:t>
            </w:r>
            <w:r w:rsidRPr="00A001B4">
              <w:rPr>
                <w:rFonts w:cs="Calibri"/>
              </w:rPr>
              <w:t>a</w:t>
            </w:r>
            <w:r w:rsidRPr="00A001B4">
              <w:t>n</w:t>
            </w:r>
            <w:r w:rsidRPr="00A001B4">
              <w:rPr>
                <w:rFonts w:cs="Calibri"/>
              </w:rPr>
              <w:t>a</w:t>
            </w:r>
            <w:r w:rsidRPr="00A001B4">
              <w:t>t</w:t>
            </w:r>
            <w:r w:rsidRPr="00A001B4">
              <w:rPr>
                <w:rFonts w:cs="Calibri"/>
              </w:rPr>
              <w:t>at</w:t>
            </w:r>
            <w:r w:rsidRPr="00A001B4">
              <w:t>ii</w:t>
            </w:r>
            <w:proofErr w:type="spellEnd"/>
            <w:r w:rsidRPr="00A001B4">
              <w:t xml:space="preserve"> </w:t>
            </w:r>
            <w:r w:rsidRPr="00A001B4">
              <w:rPr>
                <w:rFonts w:cs="Agency FB"/>
              </w:rPr>
              <w:t>i</w:t>
            </w:r>
            <w:r w:rsidRPr="00A001B4">
              <w:t>n munc</w:t>
            </w:r>
            <w:r w:rsidRPr="00A001B4">
              <w:rPr>
                <w:rFonts w:cs="Calibri"/>
              </w:rPr>
              <w:t>a</w:t>
            </w:r>
          </w:p>
        </w:tc>
        <w:tc>
          <w:tcPr>
            <w:tcW w:w="3188" w:type="dxa"/>
            <w:vAlign w:val="center"/>
            <w:hideMark/>
          </w:tcPr>
          <w:p w14:paraId="00BEA919" w14:textId="77777777" w:rsidR="00107C21" w:rsidRPr="00A001B4" w:rsidRDefault="00107C21">
            <w:pPr>
              <w:spacing w:after="0" w:line="240" w:lineRule="auto"/>
              <w:rPr>
                <w:b/>
                <w:bCs/>
              </w:rPr>
            </w:pPr>
            <w:r w:rsidRPr="00A001B4">
              <w:t>Aplicarea normelor SSM pentru personalul implicat</w:t>
            </w:r>
          </w:p>
        </w:tc>
        <w:tc>
          <w:tcPr>
            <w:tcW w:w="0" w:type="auto"/>
            <w:vAlign w:val="center"/>
            <w:hideMark/>
          </w:tcPr>
          <w:p w14:paraId="2D69E1AD" w14:textId="77777777" w:rsidR="00107C21" w:rsidRPr="00A001B4" w:rsidRDefault="00107C21">
            <w:pPr>
              <w:spacing w:after="0" w:line="240" w:lineRule="auto"/>
              <w:rPr>
                <w:b/>
                <w:bCs/>
              </w:rPr>
            </w:pPr>
            <w:r w:rsidRPr="00A001B4">
              <w:t>Cost inclus in activit</w:t>
            </w:r>
            <w:r w:rsidRPr="00A001B4">
              <w:rPr>
                <w:rFonts w:cs="Calibri"/>
              </w:rPr>
              <w:t>at</w:t>
            </w:r>
            <w:r w:rsidRPr="00A001B4">
              <w:t>ile de organizare</w:t>
            </w:r>
          </w:p>
        </w:tc>
        <w:tc>
          <w:tcPr>
            <w:tcW w:w="0" w:type="auto"/>
            <w:vAlign w:val="center"/>
            <w:hideMark/>
          </w:tcPr>
          <w:p w14:paraId="5203692A"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5754853A" w14:textId="77777777" w:rsidTr="007C0B21">
        <w:trPr>
          <w:tblCellSpacing w:w="15" w:type="dxa"/>
        </w:trPr>
        <w:tc>
          <w:tcPr>
            <w:tcW w:w="0" w:type="auto"/>
            <w:vAlign w:val="center"/>
            <w:hideMark/>
          </w:tcPr>
          <w:p w14:paraId="077AB0F5" w14:textId="77777777" w:rsidR="00107C21" w:rsidRPr="00A001B4" w:rsidRDefault="00107C21">
            <w:pPr>
              <w:spacing w:after="0" w:line="240" w:lineRule="auto"/>
              <w:rPr>
                <w:b/>
                <w:bCs/>
              </w:rPr>
            </w:pPr>
            <w:r w:rsidRPr="00A001B4">
              <w:t>8</w:t>
            </w:r>
          </w:p>
        </w:tc>
        <w:tc>
          <w:tcPr>
            <w:tcW w:w="0" w:type="auto"/>
            <w:vAlign w:val="center"/>
            <w:hideMark/>
          </w:tcPr>
          <w:p w14:paraId="08E3546A" w14:textId="77777777" w:rsidR="00107C21" w:rsidRPr="00A001B4" w:rsidRDefault="00107C21">
            <w:pPr>
              <w:spacing w:after="0" w:line="240" w:lineRule="auto"/>
              <w:rPr>
                <w:b/>
                <w:bCs/>
              </w:rPr>
            </w:pPr>
            <w:proofErr w:type="spellStart"/>
            <w:r w:rsidRPr="00A001B4">
              <w:t>Conven</w:t>
            </w:r>
            <w:r w:rsidRPr="00A001B4">
              <w:rPr>
                <w:rFonts w:cs="Calibri"/>
              </w:rPr>
              <w:t>t</w:t>
            </w:r>
            <w:r w:rsidRPr="00A001B4">
              <w:t>iile</w:t>
            </w:r>
            <w:proofErr w:type="spellEnd"/>
            <w:r w:rsidRPr="00A001B4">
              <w:t xml:space="preserve"> </w:t>
            </w:r>
            <w:proofErr w:type="spellStart"/>
            <w:r w:rsidRPr="00A001B4">
              <w:t>Organiza</w:t>
            </w:r>
            <w:r w:rsidRPr="00A001B4">
              <w:rPr>
                <w:rFonts w:cs="Calibri"/>
              </w:rPr>
              <w:t>t</w:t>
            </w:r>
            <w:r w:rsidRPr="00A001B4">
              <w:t>iei</w:t>
            </w:r>
            <w:proofErr w:type="spellEnd"/>
            <w:r w:rsidRPr="00A001B4">
              <w:t xml:space="preserve"> </w:t>
            </w:r>
            <w:proofErr w:type="spellStart"/>
            <w:r w:rsidRPr="00A001B4">
              <w:t>Interna</w:t>
            </w:r>
            <w:r w:rsidRPr="00A001B4">
              <w:rPr>
                <w:rFonts w:cs="Calibri"/>
              </w:rPr>
              <w:t>t</w:t>
            </w:r>
            <w:r w:rsidRPr="00A001B4">
              <w:t>ionale</w:t>
            </w:r>
            <w:proofErr w:type="spellEnd"/>
            <w:r w:rsidRPr="00A001B4">
              <w:t xml:space="preserve"> a Muncii (OIM)</w:t>
            </w:r>
          </w:p>
        </w:tc>
        <w:tc>
          <w:tcPr>
            <w:tcW w:w="3188" w:type="dxa"/>
            <w:vAlign w:val="center"/>
            <w:hideMark/>
          </w:tcPr>
          <w:p w14:paraId="142A1CD5" w14:textId="77777777" w:rsidR="00107C21" w:rsidRPr="00A001B4" w:rsidRDefault="00107C21">
            <w:pPr>
              <w:spacing w:after="0" w:line="240" w:lineRule="auto"/>
              <w:rPr>
                <w:b/>
                <w:bCs/>
              </w:rPr>
            </w:pPr>
            <w:r w:rsidRPr="00A001B4">
              <w:t xml:space="preserve">Respectarea standardelor </w:t>
            </w:r>
            <w:proofErr w:type="spellStart"/>
            <w:r w:rsidRPr="00A001B4">
              <w:t>interna</w:t>
            </w:r>
            <w:r w:rsidRPr="00A001B4">
              <w:rPr>
                <w:rFonts w:cs="Calibri"/>
              </w:rPr>
              <w:t>t</w:t>
            </w:r>
            <w:r w:rsidRPr="00A001B4">
              <w:t>ionale</w:t>
            </w:r>
            <w:proofErr w:type="spellEnd"/>
            <w:r w:rsidRPr="00A001B4">
              <w:t xml:space="preserve"> privind munca decent</w:t>
            </w:r>
            <w:r w:rsidRPr="00A001B4">
              <w:rPr>
                <w:rFonts w:cs="Calibri"/>
              </w:rPr>
              <w:t>a</w:t>
            </w:r>
          </w:p>
        </w:tc>
        <w:tc>
          <w:tcPr>
            <w:tcW w:w="0" w:type="auto"/>
            <w:vAlign w:val="center"/>
            <w:hideMark/>
          </w:tcPr>
          <w:p w14:paraId="2EA0E54E" w14:textId="77777777" w:rsidR="00107C21" w:rsidRPr="00A001B4" w:rsidRDefault="00107C21">
            <w:pPr>
              <w:spacing w:after="0" w:line="240" w:lineRule="auto"/>
              <w:rPr>
                <w:b/>
                <w:bCs/>
              </w:rPr>
            </w:pPr>
            <w:r w:rsidRPr="00A001B4">
              <w:t>Cost inclus in politicile interne</w:t>
            </w:r>
          </w:p>
        </w:tc>
        <w:tc>
          <w:tcPr>
            <w:tcW w:w="0" w:type="auto"/>
            <w:vAlign w:val="center"/>
            <w:hideMark/>
          </w:tcPr>
          <w:p w14:paraId="6D89B793"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0F8EFEDE" w14:textId="77777777" w:rsidTr="007C0B21">
        <w:trPr>
          <w:tblCellSpacing w:w="15" w:type="dxa"/>
        </w:trPr>
        <w:tc>
          <w:tcPr>
            <w:tcW w:w="0" w:type="auto"/>
            <w:vAlign w:val="center"/>
            <w:hideMark/>
          </w:tcPr>
          <w:p w14:paraId="6087E174" w14:textId="77777777" w:rsidR="00107C21" w:rsidRPr="00A001B4" w:rsidRDefault="00107C21">
            <w:pPr>
              <w:spacing w:after="0" w:line="240" w:lineRule="auto"/>
              <w:rPr>
                <w:b/>
                <w:bCs/>
              </w:rPr>
            </w:pPr>
            <w:r w:rsidRPr="00A001B4">
              <w:t>9</w:t>
            </w:r>
          </w:p>
        </w:tc>
        <w:tc>
          <w:tcPr>
            <w:tcW w:w="0" w:type="auto"/>
            <w:vAlign w:val="center"/>
            <w:hideMark/>
          </w:tcPr>
          <w:p w14:paraId="57E101BF" w14:textId="77777777" w:rsidR="00107C21" w:rsidRPr="00A001B4" w:rsidRDefault="00107C21">
            <w:pPr>
              <w:spacing w:after="0" w:line="240" w:lineRule="auto"/>
              <w:rPr>
                <w:b/>
                <w:bCs/>
              </w:rPr>
            </w:pPr>
            <w:r w:rsidRPr="00A001B4">
              <w:t xml:space="preserve">Regulamentul (UE) 2021/241 – </w:t>
            </w:r>
            <w:proofErr w:type="spellStart"/>
            <w:r w:rsidRPr="00A001B4">
              <w:t>cerin</w:t>
            </w:r>
            <w:r w:rsidRPr="00A001B4">
              <w:rPr>
                <w:rFonts w:cs="Calibri"/>
              </w:rPr>
              <w:t>t</w:t>
            </w:r>
            <w:r w:rsidRPr="00A001B4">
              <w:t>e</w:t>
            </w:r>
            <w:proofErr w:type="spellEnd"/>
            <w:r w:rsidRPr="00A001B4">
              <w:t xml:space="preserve"> sociale PNRR</w:t>
            </w:r>
          </w:p>
        </w:tc>
        <w:tc>
          <w:tcPr>
            <w:tcW w:w="3188" w:type="dxa"/>
            <w:vAlign w:val="center"/>
            <w:hideMark/>
          </w:tcPr>
          <w:p w14:paraId="6E0CD7B9" w14:textId="77777777" w:rsidR="00107C21" w:rsidRPr="00A001B4" w:rsidRDefault="00107C21">
            <w:pPr>
              <w:spacing w:after="0" w:line="240" w:lineRule="auto"/>
              <w:rPr>
                <w:b/>
                <w:bCs/>
              </w:rPr>
            </w:pPr>
            <w:r w:rsidRPr="00A001B4">
              <w:t xml:space="preserve">Respectarea </w:t>
            </w:r>
            <w:proofErr w:type="spellStart"/>
            <w:r w:rsidRPr="00A001B4">
              <w:t>cerin</w:t>
            </w:r>
            <w:r w:rsidRPr="00A001B4">
              <w:rPr>
                <w:rFonts w:cs="Calibri"/>
              </w:rPr>
              <w:t>t</w:t>
            </w:r>
            <w:r w:rsidRPr="00A001B4">
              <w:t>elor</w:t>
            </w:r>
            <w:proofErr w:type="spellEnd"/>
            <w:r w:rsidRPr="00A001B4">
              <w:t xml:space="preserve"> sociale </w:t>
            </w:r>
            <w:r w:rsidRPr="00A001B4">
              <w:rPr>
                <w:rFonts w:cs="Calibri"/>
              </w:rPr>
              <w:t>s</w:t>
            </w:r>
            <w:r w:rsidRPr="00A001B4">
              <w:t>i de incluziune aferente proiectelor PNRR</w:t>
            </w:r>
          </w:p>
        </w:tc>
        <w:tc>
          <w:tcPr>
            <w:tcW w:w="0" w:type="auto"/>
            <w:vAlign w:val="center"/>
            <w:hideMark/>
          </w:tcPr>
          <w:p w14:paraId="7DBCBE27" w14:textId="77777777" w:rsidR="00107C21" w:rsidRPr="00A001B4" w:rsidRDefault="00107C21">
            <w:pPr>
              <w:spacing w:after="0" w:line="240" w:lineRule="auto"/>
              <w:rPr>
                <w:b/>
                <w:bCs/>
              </w:rPr>
            </w:pPr>
            <w:r w:rsidRPr="00A001B4">
              <w:t>Cost inclus in managementul Contractului</w:t>
            </w:r>
          </w:p>
        </w:tc>
        <w:tc>
          <w:tcPr>
            <w:tcW w:w="0" w:type="auto"/>
            <w:vAlign w:val="center"/>
            <w:hideMark/>
          </w:tcPr>
          <w:p w14:paraId="4CD7D83A"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1F2068DD" w14:textId="77777777" w:rsidTr="007C0B21">
        <w:trPr>
          <w:tblCellSpacing w:w="15" w:type="dxa"/>
        </w:trPr>
        <w:tc>
          <w:tcPr>
            <w:tcW w:w="0" w:type="auto"/>
            <w:vAlign w:val="center"/>
            <w:hideMark/>
          </w:tcPr>
          <w:p w14:paraId="7BD43D4C" w14:textId="77777777" w:rsidR="00107C21" w:rsidRPr="00A001B4" w:rsidRDefault="00107C21">
            <w:pPr>
              <w:spacing w:after="0" w:line="240" w:lineRule="auto"/>
              <w:rPr>
                <w:b/>
                <w:bCs/>
              </w:rPr>
            </w:pPr>
            <w:r w:rsidRPr="00A001B4">
              <w:lastRenderedPageBreak/>
              <w:t>10</w:t>
            </w:r>
          </w:p>
        </w:tc>
        <w:tc>
          <w:tcPr>
            <w:tcW w:w="0" w:type="auto"/>
            <w:vAlign w:val="center"/>
            <w:hideMark/>
          </w:tcPr>
          <w:p w14:paraId="184084B9" w14:textId="77777777" w:rsidR="00107C21" w:rsidRPr="00A001B4" w:rsidRDefault="00107C21">
            <w:pPr>
              <w:spacing w:after="0" w:line="240" w:lineRule="auto"/>
              <w:rPr>
                <w:b/>
                <w:bCs/>
              </w:rPr>
            </w:pPr>
            <w:r w:rsidRPr="00A001B4">
              <w:t>Strategiile UE privind incluziunea social</w:t>
            </w:r>
            <w:r w:rsidRPr="00A001B4">
              <w:rPr>
                <w:rFonts w:cs="Calibri"/>
              </w:rPr>
              <w:t>a</w:t>
            </w:r>
            <w:r w:rsidRPr="00A001B4">
              <w:t xml:space="preserve"> </w:t>
            </w:r>
            <w:r w:rsidRPr="00A001B4">
              <w:rPr>
                <w:rFonts w:cs="Calibri"/>
              </w:rPr>
              <w:t>s</w:t>
            </w:r>
            <w:r w:rsidRPr="00A001B4">
              <w:t>i accesul egal</w:t>
            </w:r>
          </w:p>
        </w:tc>
        <w:tc>
          <w:tcPr>
            <w:tcW w:w="3188" w:type="dxa"/>
            <w:vAlign w:val="center"/>
            <w:hideMark/>
          </w:tcPr>
          <w:p w14:paraId="7E306746" w14:textId="77777777" w:rsidR="00107C21" w:rsidRPr="00A001B4" w:rsidRDefault="00107C21">
            <w:pPr>
              <w:spacing w:after="0" w:line="240" w:lineRule="auto"/>
              <w:rPr>
                <w:b/>
                <w:bCs/>
              </w:rPr>
            </w:pPr>
            <w:r w:rsidRPr="00A001B4">
              <w:t>Promovarea accesului egal la activit</w:t>
            </w:r>
            <w:r w:rsidRPr="00A001B4">
              <w:rPr>
                <w:rFonts w:cs="Calibri"/>
              </w:rPr>
              <w:t>at</w:t>
            </w:r>
            <w:r w:rsidRPr="00A001B4">
              <w:t>ile de formare</w:t>
            </w:r>
          </w:p>
        </w:tc>
        <w:tc>
          <w:tcPr>
            <w:tcW w:w="0" w:type="auto"/>
            <w:vAlign w:val="center"/>
            <w:hideMark/>
          </w:tcPr>
          <w:p w14:paraId="21F6DFDE" w14:textId="77777777" w:rsidR="00107C21" w:rsidRPr="00A001B4" w:rsidRDefault="00107C21">
            <w:pPr>
              <w:spacing w:after="0" w:line="240" w:lineRule="auto"/>
              <w:rPr>
                <w:b/>
                <w:bCs/>
              </w:rPr>
            </w:pPr>
            <w:r w:rsidRPr="00A001B4">
              <w:t>Cost inclus in activit</w:t>
            </w:r>
            <w:r w:rsidRPr="00A001B4">
              <w:rPr>
                <w:rFonts w:cs="Calibri"/>
              </w:rPr>
              <w:t>at</w:t>
            </w:r>
            <w:r w:rsidRPr="00A001B4">
              <w:t>ile de livrare a form</w:t>
            </w:r>
            <w:r w:rsidRPr="00A001B4">
              <w:rPr>
                <w:rFonts w:cs="Calibri"/>
              </w:rPr>
              <w:t>a</w:t>
            </w:r>
            <w:r w:rsidRPr="00A001B4">
              <w:t>rii</w:t>
            </w:r>
          </w:p>
        </w:tc>
        <w:tc>
          <w:tcPr>
            <w:tcW w:w="0" w:type="auto"/>
            <w:vAlign w:val="center"/>
            <w:hideMark/>
          </w:tcPr>
          <w:p w14:paraId="16F70FA8"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7A78BBF5" w14:textId="77777777" w:rsidTr="007C0B21">
        <w:trPr>
          <w:tblCellSpacing w:w="15" w:type="dxa"/>
        </w:trPr>
        <w:tc>
          <w:tcPr>
            <w:tcW w:w="0" w:type="auto"/>
            <w:vAlign w:val="center"/>
            <w:hideMark/>
          </w:tcPr>
          <w:p w14:paraId="3963AF0B" w14:textId="77777777" w:rsidR="00107C21" w:rsidRPr="00A001B4" w:rsidRDefault="00107C21">
            <w:pPr>
              <w:spacing w:after="0" w:line="240" w:lineRule="auto"/>
              <w:rPr>
                <w:b/>
                <w:bCs/>
              </w:rPr>
            </w:pPr>
            <w:r w:rsidRPr="00A001B4">
              <w:t>11</w:t>
            </w:r>
          </w:p>
        </w:tc>
        <w:tc>
          <w:tcPr>
            <w:tcW w:w="0" w:type="auto"/>
            <w:vAlign w:val="center"/>
            <w:hideMark/>
          </w:tcPr>
          <w:p w14:paraId="403EFAC9" w14:textId="77777777" w:rsidR="00107C21" w:rsidRPr="00A001B4" w:rsidRDefault="00107C21">
            <w:pPr>
              <w:spacing w:after="0" w:line="240" w:lineRule="auto"/>
              <w:rPr>
                <w:b/>
                <w:bCs/>
              </w:rPr>
            </w:pPr>
            <w:r w:rsidRPr="00A001B4">
              <w:t xml:space="preserve">Legea nr. 448/2006 privind </w:t>
            </w:r>
            <w:proofErr w:type="spellStart"/>
            <w:r w:rsidRPr="00A001B4">
              <w:t>protec</w:t>
            </w:r>
            <w:r w:rsidRPr="00A001B4">
              <w:rPr>
                <w:rFonts w:cs="Calibri"/>
              </w:rPr>
              <w:t>t</w:t>
            </w:r>
            <w:r w:rsidRPr="00A001B4">
              <w:t>ia</w:t>
            </w:r>
            <w:proofErr w:type="spellEnd"/>
            <w:r w:rsidRPr="00A001B4">
              <w:t xml:space="preserve"> </w:t>
            </w:r>
            <w:r w:rsidRPr="00A001B4">
              <w:rPr>
                <w:rFonts w:cs="Calibri"/>
              </w:rPr>
              <w:t>s</w:t>
            </w:r>
            <w:r w:rsidRPr="00A001B4">
              <w:t>i promovarea drepturilor persoanelor cu handicap</w:t>
            </w:r>
          </w:p>
        </w:tc>
        <w:tc>
          <w:tcPr>
            <w:tcW w:w="3188" w:type="dxa"/>
            <w:vAlign w:val="center"/>
            <w:hideMark/>
          </w:tcPr>
          <w:p w14:paraId="4B27B6ED" w14:textId="77777777" w:rsidR="00107C21" w:rsidRPr="00A001B4" w:rsidRDefault="00107C21">
            <w:pPr>
              <w:spacing w:after="0" w:line="240" w:lineRule="auto"/>
              <w:rPr>
                <w:b/>
                <w:bCs/>
              </w:rPr>
            </w:pPr>
            <w:r w:rsidRPr="00A001B4">
              <w:t>Asigurarea accesului nediscriminatoriu la activit</w:t>
            </w:r>
            <w:r w:rsidRPr="00A001B4">
              <w:rPr>
                <w:rFonts w:cs="Calibri"/>
              </w:rPr>
              <w:t>at</w:t>
            </w:r>
            <w:r w:rsidRPr="00A001B4">
              <w:t>ile Contractului</w:t>
            </w:r>
          </w:p>
        </w:tc>
        <w:tc>
          <w:tcPr>
            <w:tcW w:w="0" w:type="auto"/>
            <w:vAlign w:val="center"/>
            <w:hideMark/>
          </w:tcPr>
          <w:p w14:paraId="4DA18DFE" w14:textId="77777777" w:rsidR="00107C21" w:rsidRPr="00A001B4" w:rsidRDefault="00107C21">
            <w:pPr>
              <w:spacing w:after="0" w:line="240" w:lineRule="auto"/>
              <w:rPr>
                <w:b/>
                <w:bCs/>
              </w:rPr>
            </w:pPr>
            <w:r w:rsidRPr="00A001B4">
              <w:t xml:space="preserve">Cost inclus in organizarea </w:t>
            </w:r>
            <w:proofErr w:type="spellStart"/>
            <w:r w:rsidRPr="00A001B4">
              <w:t>activit</w:t>
            </w:r>
            <w:r w:rsidRPr="00A001B4">
              <w:rPr>
                <w:rFonts w:cs="Calibri"/>
              </w:rPr>
              <w:t>at</w:t>
            </w:r>
            <w:r w:rsidRPr="00A001B4">
              <w:t>ilor</w:t>
            </w:r>
            <w:proofErr w:type="spellEnd"/>
          </w:p>
        </w:tc>
        <w:tc>
          <w:tcPr>
            <w:tcW w:w="0" w:type="auto"/>
            <w:vAlign w:val="center"/>
            <w:hideMark/>
          </w:tcPr>
          <w:p w14:paraId="49D138B1"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r w:rsidR="00107C21" w:rsidRPr="00A001B4" w14:paraId="1DB16303" w14:textId="77777777" w:rsidTr="007C0B21">
        <w:trPr>
          <w:tblCellSpacing w:w="15" w:type="dxa"/>
        </w:trPr>
        <w:tc>
          <w:tcPr>
            <w:tcW w:w="0" w:type="auto"/>
            <w:vAlign w:val="center"/>
            <w:hideMark/>
          </w:tcPr>
          <w:p w14:paraId="04CFA829" w14:textId="77777777" w:rsidR="00107C21" w:rsidRPr="00A001B4" w:rsidRDefault="00107C21">
            <w:pPr>
              <w:spacing w:after="0" w:line="240" w:lineRule="auto"/>
              <w:rPr>
                <w:b/>
                <w:bCs/>
              </w:rPr>
            </w:pPr>
            <w:r w:rsidRPr="00A001B4">
              <w:t>12</w:t>
            </w:r>
          </w:p>
        </w:tc>
        <w:tc>
          <w:tcPr>
            <w:tcW w:w="0" w:type="auto"/>
            <w:vAlign w:val="center"/>
            <w:hideMark/>
          </w:tcPr>
          <w:p w14:paraId="2D72CDA4" w14:textId="77777777" w:rsidR="00107C21" w:rsidRPr="00A001B4" w:rsidRDefault="00107C21">
            <w:pPr>
              <w:spacing w:after="0" w:line="240" w:lineRule="auto"/>
              <w:rPr>
                <w:b/>
                <w:bCs/>
              </w:rPr>
            </w:pPr>
            <w:r w:rsidRPr="00A001B4">
              <w:t xml:space="preserve">Politici </w:t>
            </w:r>
            <w:proofErr w:type="spellStart"/>
            <w:r w:rsidRPr="00A001B4">
              <w:t>na</w:t>
            </w:r>
            <w:r w:rsidRPr="00A001B4">
              <w:rPr>
                <w:rFonts w:cs="Calibri"/>
              </w:rPr>
              <w:t>t</w:t>
            </w:r>
            <w:r w:rsidRPr="00A001B4">
              <w:t>ionale</w:t>
            </w:r>
            <w:proofErr w:type="spellEnd"/>
            <w:r w:rsidRPr="00A001B4">
              <w:t xml:space="preserve"> </w:t>
            </w:r>
            <w:r w:rsidRPr="00A001B4">
              <w:rPr>
                <w:rFonts w:cs="Calibri"/>
              </w:rPr>
              <w:t>s</w:t>
            </w:r>
            <w:r w:rsidRPr="00A001B4">
              <w:t>i europene privind dialogul social</w:t>
            </w:r>
          </w:p>
        </w:tc>
        <w:tc>
          <w:tcPr>
            <w:tcW w:w="3188" w:type="dxa"/>
            <w:vAlign w:val="center"/>
            <w:hideMark/>
          </w:tcPr>
          <w:p w14:paraId="2847CE84" w14:textId="77777777" w:rsidR="00107C21" w:rsidRPr="00A001B4" w:rsidRDefault="00107C21">
            <w:pPr>
              <w:spacing w:after="0" w:line="240" w:lineRule="auto"/>
              <w:rPr>
                <w:b/>
                <w:bCs/>
              </w:rPr>
            </w:pPr>
            <w:proofErr w:type="spellStart"/>
            <w:r w:rsidRPr="00A001B4">
              <w:t>Men</w:t>
            </w:r>
            <w:r w:rsidRPr="00A001B4">
              <w:rPr>
                <w:rFonts w:cs="Calibri"/>
              </w:rPr>
              <w:t>t</w:t>
            </w:r>
            <w:r w:rsidRPr="00A001B4">
              <w:t>inerea</w:t>
            </w:r>
            <w:proofErr w:type="spellEnd"/>
            <w:r w:rsidRPr="00A001B4">
              <w:t xml:space="preserve"> unui climat de lucru bazat pe respect </w:t>
            </w:r>
            <w:r w:rsidRPr="00A001B4">
              <w:rPr>
                <w:rFonts w:cs="Calibri"/>
              </w:rPr>
              <w:t>s</w:t>
            </w:r>
            <w:r w:rsidRPr="00A001B4">
              <w:t>i cooperare</w:t>
            </w:r>
          </w:p>
        </w:tc>
        <w:tc>
          <w:tcPr>
            <w:tcW w:w="0" w:type="auto"/>
            <w:vAlign w:val="center"/>
            <w:hideMark/>
          </w:tcPr>
          <w:p w14:paraId="65CA71CC" w14:textId="77777777" w:rsidR="00107C21" w:rsidRPr="00A001B4" w:rsidRDefault="00107C21">
            <w:pPr>
              <w:spacing w:after="0" w:line="240" w:lineRule="auto"/>
              <w:rPr>
                <w:b/>
                <w:bCs/>
              </w:rPr>
            </w:pPr>
            <w:r w:rsidRPr="00A001B4">
              <w:t>Cost inclus in managementul resurselor umane</w:t>
            </w:r>
          </w:p>
        </w:tc>
        <w:tc>
          <w:tcPr>
            <w:tcW w:w="0" w:type="auto"/>
            <w:vAlign w:val="center"/>
            <w:hideMark/>
          </w:tcPr>
          <w:p w14:paraId="227C82C4" w14:textId="77777777" w:rsidR="00107C21" w:rsidRPr="00A001B4" w:rsidRDefault="00107C21">
            <w:pPr>
              <w:spacing w:after="0" w:line="240" w:lineRule="auto"/>
              <w:rPr>
                <w:b/>
                <w:bCs/>
              </w:rPr>
            </w:pPr>
            <w:proofErr w:type="spellStart"/>
            <w:r w:rsidRPr="00A001B4">
              <w:t>F</w:t>
            </w:r>
            <w:r w:rsidRPr="00A001B4">
              <w:rPr>
                <w:rFonts w:cs="Calibri"/>
              </w:rPr>
              <w:t>a</w:t>
            </w:r>
            <w:r w:rsidRPr="00A001B4">
              <w:t>r</w:t>
            </w:r>
            <w:r w:rsidRPr="00A001B4">
              <w:rPr>
                <w:rFonts w:cs="Calibri"/>
              </w:rPr>
              <w:t>a</w:t>
            </w:r>
            <w:proofErr w:type="spellEnd"/>
            <w:r w:rsidRPr="00A001B4">
              <w:t xml:space="preserve"> cost distinct</w:t>
            </w:r>
          </w:p>
        </w:tc>
      </w:tr>
    </w:tbl>
    <w:p w14:paraId="35FC4469" w14:textId="77777777" w:rsidR="00B42622" w:rsidRPr="00A001B4" w:rsidRDefault="00B42622" w:rsidP="00B42622">
      <w:pPr>
        <w:tabs>
          <w:tab w:val="left" w:pos="851"/>
        </w:tabs>
        <w:adjustRightInd w:val="0"/>
        <w:contextualSpacing/>
        <w:rPr>
          <w:rFonts w:eastAsia="Calibri" w:cs="Times New Roman"/>
        </w:rPr>
      </w:pPr>
    </w:p>
    <w:p w14:paraId="29D9433E" w14:textId="77777777" w:rsidR="00B42622" w:rsidRPr="00A001B4" w:rsidRDefault="00B42622" w:rsidP="00AF5C3E">
      <w:pPr>
        <w:tabs>
          <w:tab w:val="left" w:pos="851"/>
        </w:tabs>
        <w:adjustRightInd w:val="0"/>
        <w:contextualSpacing/>
        <w:rPr>
          <w:rFonts w:eastAsia="Calibri" w:cs="Times New Roman"/>
        </w:rPr>
      </w:pPr>
    </w:p>
    <w:p w14:paraId="0EF565DD" w14:textId="77777777" w:rsidR="00B42622" w:rsidRPr="00A001B4" w:rsidRDefault="00B42622" w:rsidP="00FC51DF">
      <w:pPr>
        <w:tabs>
          <w:tab w:val="left" w:pos="851"/>
        </w:tabs>
        <w:adjustRightInd w:val="0"/>
        <w:contextualSpacing/>
        <w:rPr>
          <w:rFonts w:eastAsia="Calibri" w:cs="Times New Roman"/>
        </w:rPr>
      </w:pPr>
    </w:p>
    <w:p w14:paraId="1758B9B5" w14:textId="77777777" w:rsidR="00FC51DF" w:rsidRPr="00A001B4" w:rsidRDefault="00FC51DF" w:rsidP="00FC51DF">
      <w:pPr>
        <w:tabs>
          <w:tab w:val="left" w:pos="851"/>
        </w:tabs>
        <w:adjustRightInd w:val="0"/>
        <w:contextualSpacing/>
        <w:rPr>
          <w:rFonts w:eastAsia="Calibri" w:cs="Times New Roman"/>
        </w:rPr>
      </w:pPr>
    </w:p>
    <w:p w14:paraId="772BD250" w14:textId="77777777" w:rsidR="00FC51DF" w:rsidRPr="00A001B4" w:rsidRDefault="00FC51DF" w:rsidP="00FC51DF">
      <w:pPr>
        <w:tabs>
          <w:tab w:val="left" w:pos="851"/>
        </w:tabs>
        <w:adjustRightInd w:val="0"/>
        <w:contextualSpacing/>
        <w:rPr>
          <w:rFonts w:eastAsia="Calibri" w:cs="Times New Roman"/>
        </w:rPr>
      </w:pPr>
    </w:p>
    <w:p w14:paraId="788283B3" w14:textId="77777777" w:rsidR="00FC51DF" w:rsidRPr="00A001B4" w:rsidRDefault="00FC51DF" w:rsidP="00FC51DF"/>
    <w:p w14:paraId="1F59A12F" w14:textId="77777777" w:rsidR="00FC51DF" w:rsidRPr="00A001B4" w:rsidRDefault="00FC51DF">
      <w:pPr>
        <w:pStyle w:val="Heading1"/>
        <w:numPr>
          <w:ilvl w:val="1"/>
          <w:numId w:val="9"/>
        </w:numPr>
      </w:pPr>
      <w:bookmarkStart w:id="57" w:name="_Toc138250969"/>
      <w:bookmarkStart w:id="58" w:name="_Toc138828338"/>
      <w:bookmarkStart w:id="59" w:name="_Toc139884697"/>
      <w:r w:rsidRPr="00A001B4">
        <w:t>Metodologia, metodele si instrumentele folosite pentru realizarea serviciilor</w:t>
      </w:r>
      <w:bookmarkEnd w:id="57"/>
      <w:bookmarkEnd w:id="58"/>
      <w:bookmarkEnd w:id="59"/>
    </w:p>
    <w:p w14:paraId="4C895566" w14:textId="77777777" w:rsidR="00FC51DF" w:rsidRPr="00A001B4" w:rsidRDefault="00FC51DF" w:rsidP="00FC51DF">
      <w:pPr>
        <w:keepNext/>
        <w:spacing w:after="0" w:line="240" w:lineRule="auto"/>
        <w:rPr>
          <w:rFonts w:asciiTheme="minorHAnsi" w:hAnsiTheme="minorHAnsi" w:cstheme="minorHAnsi"/>
        </w:rPr>
      </w:pPr>
      <w:r w:rsidRPr="00A001B4">
        <w:rPr>
          <w:rFonts w:asciiTheme="minorHAnsi" w:hAnsiTheme="minorHAnsi" w:cstheme="minorHAnsi"/>
        </w:rPr>
        <w:t xml:space="preserve">Abordarea utilizata de catre Ofertant pentru realizarea serviciilor si atingerea rezultatelor proiectului se </w:t>
      </w:r>
      <w:proofErr w:type="spellStart"/>
      <w:r w:rsidRPr="00A001B4">
        <w:rPr>
          <w:rFonts w:asciiTheme="minorHAnsi" w:hAnsiTheme="minorHAnsi" w:cstheme="minorHAnsi"/>
        </w:rPr>
        <w:t>bazeaza</w:t>
      </w:r>
      <w:proofErr w:type="spellEnd"/>
      <w:r w:rsidRPr="00A001B4">
        <w:rPr>
          <w:rFonts w:asciiTheme="minorHAnsi" w:hAnsiTheme="minorHAnsi" w:cstheme="minorHAnsi"/>
        </w:rPr>
        <w:t xml:space="preserve"> pe </w:t>
      </w:r>
      <w:proofErr w:type="spellStart"/>
      <w:r w:rsidRPr="00A001B4">
        <w:rPr>
          <w:rFonts w:asciiTheme="minorHAnsi" w:hAnsiTheme="minorHAnsi" w:cstheme="minorHAnsi"/>
        </w:rPr>
        <w:t>urmatoarele</w:t>
      </w:r>
      <w:proofErr w:type="spellEnd"/>
      <w:r w:rsidRPr="00A001B4">
        <w:rPr>
          <w:rFonts w:asciiTheme="minorHAnsi" w:hAnsiTheme="minorHAnsi" w:cstheme="minorHAnsi"/>
        </w:rPr>
        <w:t xml:space="preserve"> metodologii, metode, seturi de bune practici standard si instrumente in cazul proiectelor IT.</w:t>
      </w:r>
    </w:p>
    <w:p w14:paraId="4B9E1547"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u w:val="single"/>
        </w:rPr>
        <w:t>Abordarea propusa</w:t>
      </w:r>
      <w:r w:rsidRPr="00A001B4">
        <w:rPr>
          <w:rFonts w:asciiTheme="minorHAnsi" w:hAnsiTheme="minorHAnsi" w:cstheme="minorHAnsi"/>
        </w:rPr>
        <w:t xml:space="preserve"> de Ofertant pentru </w:t>
      </w:r>
      <w:proofErr w:type="spellStart"/>
      <w:r w:rsidRPr="00A001B4">
        <w:rPr>
          <w:rFonts w:asciiTheme="minorHAnsi" w:hAnsiTheme="minorHAnsi" w:cstheme="minorHAnsi"/>
        </w:rPr>
        <w:t>desfăşurarea</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activităţilor</w:t>
      </w:r>
      <w:proofErr w:type="spellEnd"/>
      <w:r w:rsidRPr="00A001B4">
        <w:rPr>
          <w:rFonts w:asciiTheme="minorHAnsi" w:hAnsiTheme="minorHAnsi" w:cstheme="minorHAnsi"/>
        </w:rPr>
        <w:t xml:space="preserve"> in cadrul prezentului contract este bazata in totalitate pe metodologii, metode si instrumente testate si recunoscute </w:t>
      </w:r>
      <w:proofErr w:type="spellStart"/>
      <w:r w:rsidRPr="00A001B4">
        <w:rPr>
          <w:rFonts w:asciiTheme="minorHAnsi" w:hAnsiTheme="minorHAnsi" w:cstheme="minorHAnsi"/>
        </w:rPr>
        <w:t>international</w:t>
      </w:r>
      <w:proofErr w:type="spellEnd"/>
      <w:r w:rsidRPr="00A001B4">
        <w:rPr>
          <w:rFonts w:asciiTheme="minorHAnsi" w:hAnsiTheme="minorHAnsi" w:cstheme="minorHAnsi"/>
        </w:rPr>
        <w:t xml:space="preserve">, respectiv, metodologia PMBOK de management de proiect integrata cu metodologia de dezvoltare si implementare RUP. </w:t>
      </w:r>
    </w:p>
    <w:p w14:paraId="0AA31BDD"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Metodologia de management de proiect utilizată de către Ofertant este bazata pe standardul </w:t>
      </w:r>
      <w:proofErr w:type="spellStart"/>
      <w:r w:rsidRPr="00A001B4">
        <w:rPr>
          <w:rFonts w:asciiTheme="minorHAnsi" w:hAnsiTheme="minorHAnsi" w:cstheme="minorHAnsi"/>
        </w:rPr>
        <w:t>international</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PMBoK</w:t>
      </w:r>
      <w:proofErr w:type="spellEnd"/>
      <w:r w:rsidRPr="00A001B4">
        <w:rPr>
          <w:rFonts w:asciiTheme="minorHAnsi" w:hAnsiTheme="minorHAnsi" w:cstheme="minorHAnsi"/>
        </w:rPr>
        <w:t xml:space="preserve"> dezvoltat de PMI, recunoscut la nivel mondial. Metodologia de management de proiect detaliată în cadrul ofertei tehnice in </w:t>
      </w:r>
      <w:r w:rsidRPr="00A001B4">
        <w:rPr>
          <w:rFonts w:asciiTheme="minorHAnsi" w:hAnsiTheme="minorHAnsi" w:cstheme="minorHAnsi"/>
          <w:iCs/>
          <w:color w:val="0070C0"/>
        </w:rPr>
        <w:t>Anexa – Metodologii utilizate in proiect / Metodologia de management de proiect</w:t>
      </w:r>
      <w:r w:rsidRPr="00A001B4">
        <w:rPr>
          <w:rFonts w:asciiTheme="minorHAnsi" w:hAnsiTheme="minorHAnsi" w:cstheme="minorHAnsi"/>
          <w:color w:val="0070C0"/>
        </w:rPr>
        <w:t xml:space="preserve"> </w:t>
      </w:r>
      <w:r w:rsidRPr="00A001B4">
        <w:rPr>
          <w:rFonts w:asciiTheme="minorHAnsi" w:hAnsiTheme="minorHAnsi" w:cstheme="minorHAnsi"/>
        </w:rPr>
        <w:t xml:space="preserve">este aliniată la practicile folosite la nivel </w:t>
      </w:r>
      <w:proofErr w:type="spellStart"/>
      <w:r w:rsidRPr="00A001B4">
        <w:rPr>
          <w:rFonts w:asciiTheme="minorHAnsi" w:hAnsiTheme="minorHAnsi" w:cstheme="minorHAnsi"/>
        </w:rPr>
        <w:t>international</w:t>
      </w:r>
      <w:proofErr w:type="spellEnd"/>
      <w:r w:rsidRPr="00A001B4">
        <w:rPr>
          <w:rFonts w:asciiTheme="minorHAnsi" w:hAnsiTheme="minorHAnsi" w:cstheme="minorHAnsi"/>
        </w:rPr>
        <w:t xml:space="preserve">, fiind </w:t>
      </w:r>
      <w:r w:rsidRPr="00A001B4">
        <w:rPr>
          <w:rFonts w:asciiTheme="minorHAnsi" w:hAnsiTheme="minorHAnsi" w:cstheme="minorHAnsi"/>
          <w:b/>
        </w:rPr>
        <w:t xml:space="preserve">bazata pe metodologia elaborata de Project Management Institute PMI - Project Management Body of </w:t>
      </w:r>
      <w:proofErr w:type="spellStart"/>
      <w:r w:rsidRPr="00A001B4">
        <w:rPr>
          <w:rFonts w:asciiTheme="minorHAnsi" w:hAnsiTheme="minorHAnsi" w:cstheme="minorHAnsi"/>
          <w:b/>
        </w:rPr>
        <w:t>Knowledge</w:t>
      </w:r>
      <w:proofErr w:type="spellEnd"/>
      <w:r w:rsidRPr="00A001B4">
        <w:rPr>
          <w:rFonts w:asciiTheme="minorHAnsi" w:hAnsiTheme="minorHAnsi" w:cstheme="minorHAnsi"/>
          <w:b/>
        </w:rPr>
        <w:t>’ (PMBOK®)</w:t>
      </w:r>
      <w:r w:rsidRPr="00A001B4">
        <w:rPr>
          <w:rFonts w:asciiTheme="minorHAnsi" w:hAnsiTheme="minorHAnsi" w:cstheme="minorHAnsi"/>
        </w:rPr>
        <w:t>.</w:t>
      </w:r>
    </w:p>
    <w:p w14:paraId="2E70A34F"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Abordarea </w:t>
      </w:r>
      <w:proofErr w:type="spellStart"/>
      <w:r w:rsidRPr="00A001B4">
        <w:rPr>
          <w:rFonts w:asciiTheme="minorHAnsi" w:hAnsiTheme="minorHAnsi" w:cstheme="minorHAnsi"/>
        </w:rPr>
        <w:t>noastra</w:t>
      </w:r>
      <w:proofErr w:type="spellEnd"/>
      <w:r w:rsidRPr="00A001B4">
        <w:rPr>
          <w:rFonts w:asciiTheme="minorHAnsi" w:hAnsiTheme="minorHAnsi" w:cstheme="minorHAnsi"/>
        </w:rPr>
        <w:t xml:space="preserve"> privind managementul de proiect bazat pe PMBOK prezentata in oferta si detaliata in </w:t>
      </w:r>
      <w:r w:rsidRPr="00A001B4">
        <w:rPr>
          <w:rFonts w:asciiTheme="minorHAnsi" w:hAnsiTheme="minorHAnsi" w:cstheme="minorHAnsi"/>
          <w:iCs/>
          <w:color w:val="0070C0"/>
        </w:rPr>
        <w:t>Anexa – Metodologii utilizate in proiect / Metodologia de management de proiect</w:t>
      </w:r>
      <w:r w:rsidRPr="00A001B4">
        <w:rPr>
          <w:rFonts w:asciiTheme="minorHAnsi" w:hAnsiTheme="minorHAnsi" w:cstheme="minorHAnsi"/>
        </w:rPr>
        <w:t xml:space="preserve"> este sincronizata cu metodologia de dezvoltare si implementare software bazata pe </w:t>
      </w:r>
      <w:proofErr w:type="spellStart"/>
      <w:r w:rsidRPr="00A001B4">
        <w:rPr>
          <w:rFonts w:asciiTheme="minorHAnsi" w:hAnsiTheme="minorHAnsi" w:cstheme="minorHAnsi"/>
        </w:rPr>
        <w:t>Rational</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Unified</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Process</w:t>
      </w:r>
      <w:proofErr w:type="spellEnd"/>
      <w:r w:rsidRPr="00A001B4">
        <w:rPr>
          <w:rFonts w:asciiTheme="minorHAnsi" w:hAnsiTheme="minorHAnsi" w:cstheme="minorHAnsi"/>
        </w:rPr>
        <w:t xml:space="preserve"> si adaptată la specificul proiectului.  </w:t>
      </w:r>
    </w:p>
    <w:p w14:paraId="3235E61E"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Metodologia de dezvoltare si implementare software prezentata in oferta si detaliata </w:t>
      </w:r>
      <w:proofErr w:type="spellStart"/>
      <w:r w:rsidRPr="00A001B4">
        <w:rPr>
          <w:rFonts w:asciiTheme="minorHAnsi" w:hAnsiTheme="minorHAnsi" w:cstheme="minorHAnsi"/>
        </w:rPr>
        <w:t>dupa</w:t>
      </w:r>
      <w:proofErr w:type="spellEnd"/>
      <w:r w:rsidRPr="00A001B4">
        <w:rPr>
          <w:rFonts w:asciiTheme="minorHAnsi" w:hAnsiTheme="minorHAnsi" w:cstheme="minorHAnsi"/>
        </w:rPr>
        <w:t xml:space="preserve"> cum am </w:t>
      </w:r>
      <w:proofErr w:type="spellStart"/>
      <w:r w:rsidRPr="00A001B4">
        <w:rPr>
          <w:rFonts w:asciiTheme="minorHAnsi" w:hAnsiTheme="minorHAnsi" w:cstheme="minorHAnsi"/>
        </w:rPr>
        <w:t>mentionat</w:t>
      </w:r>
      <w:proofErr w:type="spellEnd"/>
      <w:r w:rsidRPr="00A001B4">
        <w:rPr>
          <w:rFonts w:asciiTheme="minorHAnsi" w:hAnsiTheme="minorHAnsi" w:cstheme="minorHAnsi"/>
        </w:rPr>
        <w:t xml:space="preserve"> in oferta si in </w:t>
      </w:r>
      <w:r w:rsidRPr="00A001B4">
        <w:rPr>
          <w:rFonts w:asciiTheme="minorHAnsi" w:hAnsiTheme="minorHAnsi" w:cstheme="minorHAnsi"/>
          <w:i/>
        </w:rPr>
        <w:t xml:space="preserve"> </w:t>
      </w:r>
      <w:r w:rsidRPr="00A001B4">
        <w:rPr>
          <w:rFonts w:asciiTheme="minorHAnsi" w:hAnsiTheme="minorHAnsi" w:cstheme="minorHAnsi"/>
          <w:iCs/>
          <w:color w:val="0070C0"/>
        </w:rPr>
        <w:t>Anexa – Metodologii utilizate in proiect / Metodologia de dezvoltare si implementare</w:t>
      </w:r>
      <w:r w:rsidRPr="00A001B4">
        <w:rPr>
          <w:rFonts w:asciiTheme="minorHAnsi" w:hAnsiTheme="minorHAnsi" w:cstheme="minorHAnsi"/>
          <w:i/>
          <w:color w:val="0070C0"/>
        </w:rPr>
        <w:t xml:space="preserve"> </w:t>
      </w:r>
      <w:r w:rsidRPr="00A001B4">
        <w:rPr>
          <w:rFonts w:asciiTheme="minorHAnsi" w:hAnsiTheme="minorHAnsi" w:cstheme="minorHAnsi"/>
        </w:rPr>
        <w:t xml:space="preserve">este </w:t>
      </w:r>
      <w:r w:rsidRPr="00A001B4">
        <w:rPr>
          <w:rFonts w:asciiTheme="minorHAnsi" w:hAnsiTheme="minorHAnsi" w:cstheme="minorHAnsi"/>
          <w:b/>
        </w:rPr>
        <w:t xml:space="preserve">bazata pe standardul </w:t>
      </w:r>
      <w:proofErr w:type="spellStart"/>
      <w:r w:rsidRPr="00A001B4">
        <w:rPr>
          <w:rFonts w:asciiTheme="minorHAnsi" w:hAnsiTheme="minorHAnsi" w:cstheme="minorHAnsi"/>
          <w:b/>
        </w:rPr>
        <w:t>international</w:t>
      </w:r>
      <w:proofErr w:type="spellEnd"/>
      <w:r w:rsidRPr="00A001B4">
        <w:rPr>
          <w:rFonts w:asciiTheme="minorHAnsi" w:hAnsiTheme="minorHAnsi" w:cstheme="minorHAnsi"/>
          <w:b/>
        </w:rPr>
        <w:t xml:space="preserve"> </w:t>
      </w:r>
      <w:proofErr w:type="spellStart"/>
      <w:r w:rsidRPr="00A001B4">
        <w:rPr>
          <w:rFonts w:asciiTheme="minorHAnsi" w:hAnsiTheme="minorHAnsi" w:cstheme="minorHAnsi"/>
          <w:b/>
        </w:rPr>
        <w:t>Rational</w:t>
      </w:r>
      <w:proofErr w:type="spellEnd"/>
      <w:r w:rsidRPr="00A001B4">
        <w:rPr>
          <w:rFonts w:asciiTheme="minorHAnsi" w:hAnsiTheme="minorHAnsi" w:cstheme="minorHAnsi"/>
          <w:b/>
        </w:rPr>
        <w:t xml:space="preserve"> </w:t>
      </w:r>
      <w:proofErr w:type="spellStart"/>
      <w:r w:rsidRPr="00A001B4">
        <w:rPr>
          <w:rFonts w:asciiTheme="minorHAnsi" w:hAnsiTheme="minorHAnsi" w:cstheme="minorHAnsi"/>
          <w:b/>
        </w:rPr>
        <w:t>Unified</w:t>
      </w:r>
      <w:proofErr w:type="spellEnd"/>
      <w:r w:rsidRPr="00A001B4">
        <w:rPr>
          <w:rFonts w:asciiTheme="minorHAnsi" w:hAnsiTheme="minorHAnsi" w:cstheme="minorHAnsi"/>
          <w:b/>
        </w:rPr>
        <w:t xml:space="preserve"> </w:t>
      </w:r>
      <w:proofErr w:type="spellStart"/>
      <w:r w:rsidRPr="00A001B4">
        <w:rPr>
          <w:rFonts w:asciiTheme="minorHAnsi" w:hAnsiTheme="minorHAnsi" w:cstheme="minorHAnsi"/>
          <w:b/>
        </w:rPr>
        <w:t>Process</w:t>
      </w:r>
      <w:proofErr w:type="spellEnd"/>
      <w:r w:rsidRPr="00A001B4">
        <w:rPr>
          <w:rFonts w:asciiTheme="minorHAnsi" w:hAnsiTheme="minorHAnsi" w:cstheme="minorHAnsi"/>
          <w:b/>
        </w:rPr>
        <w:t xml:space="preserve"> (RUP)</w:t>
      </w:r>
      <w:r w:rsidRPr="00A001B4">
        <w:rPr>
          <w:rFonts w:asciiTheme="minorHAnsi" w:hAnsiTheme="minorHAnsi" w:cstheme="minorHAnsi"/>
        </w:rPr>
        <w:t xml:space="preserve"> si adaptata la sistemul de management al </w:t>
      </w:r>
      <w:proofErr w:type="spellStart"/>
      <w:r w:rsidRPr="00A001B4">
        <w:rPr>
          <w:rFonts w:asciiTheme="minorHAnsi" w:hAnsiTheme="minorHAnsi" w:cstheme="minorHAnsi"/>
        </w:rPr>
        <w:t>calitatii</w:t>
      </w:r>
      <w:proofErr w:type="spellEnd"/>
      <w:r w:rsidRPr="00A001B4">
        <w:rPr>
          <w:rFonts w:asciiTheme="minorHAnsi" w:hAnsiTheme="minorHAnsi" w:cstheme="minorHAnsi"/>
        </w:rPr>
        <w:t xml:space="preserve"> ISO 9001:2015. </w:t>
      </w:r>
    </w:p>
    <w:p w14:paraId="58C9CD43" w14:textId="77777777" w:rsidR="00FC51DF" w:rsidRPr="00A001B4" w:rsidRDefault="00FC51DF" w:rsidP="00FC51DF">
      <w:pPr>
        <w:widowControl w:val="0"/>
        <w:spacing w:after="0" w:line="240" w:lineRule="auto"/>
        <w:rPr>
          <w:rFonts w:asciiTheme="minorHAnsi" w:hAnsiTheme="minorHAnsi" w:cstheme="minorHAnsi"/>
        </w:rPr>
      </w:pPr>
      <w:r w:rsidRPr="00A001B4">
        <w:rPr>
          <w:rFonts w:asciiTheme="minorHAnsi" w:hAnsiTheme="minorHAnsi" w:cstheme="minorHAnsi"/>
        </w:rPr>
        <w:t xml:space="preserve">Metodologia de dezvoltare software </w:t>
      </w:r>
      <w:r w:rsidRPr="00A001B4">
        <w:rPr>
          <w:rFonts w:asciiTheme="minorHAnsi" w:hAnsiTheme="minorHAnsi" w:cstheme="minorHAnsi"/>
          <w:b/>
        </w:rPr>
        <w:t>este integrata si sincronizata</w:t>
      </w:r>
      <w:r w:rsidRPr="00A001B4">
        <w:rPr>
          <w:rFonts w:asciiTheme="minorHAnsi" w:hAnsiTheme="minorHAnsi" w:cstheme="minorHAnsi"/>
        </w:rPr>
        <w:t xml:space="preserve"> cu metodologia de Project Management propusa – PMBOK si </w:t>
      </w:r>
      <w:r w:rsidRPr="00A001B4">
        <w:rPr>
          <w:rFonts w:asciiTheme="minorHAnsi" w:hAnsiTheme="minorHAnsi" w:cstheme="minorHAnsi"/>
          <w:b/>
        </w:rPr>
        <w:t>este adaptată la specificul proiectului nu numai la nivel formal/declarativ ci și practic</w:t>
      </w:r>
      <w:r w:rsidRPr="00A001B4">
        <w:rPr>
          <w:rFonts w:asciiTheme="minorHAnsi" w:hAnsiTheme="minorHAnsi" w:cstheme="minorHAnsi"/>
        </w:rPr>
        <w:t xml:space="preserve"> prin utilizarea ei cu succes în sute de proiecte implementate cu succes </w:t>
      </w:r>
      <w:r w:rsidRPr="00A001B4">
        <w:rPr>
          <w:rFonts w:asciiTheme="minorHAnsi" w:hAnsiTheme="minorHAnsi" w:cstheme="minorHAnsi"/>
        </w:rPr>
        <w:lastRenderedPageBreak/>
        <w:t>de catre Ofertant.</w:t>
      </w:r>
    </w:p>
    <w:p w14:paraId="50D45E4D" w14:textId="77777777" w:rsidR="00FC51DF" w:rsidRPr="00A001B4" w:rsidRDefault="00FC51DF" w:rsidP="00FC51DF">
      <w:pPr>
        <w:widowControl w:val="0"/>
        <w:spacing w:after="0" w:line="240" w:lineRule="auto"/>
        <w:rPr>
          <w:rFonts w:asciiTheme="minorHAnsi" w:hAnsiTheme="minorHAnsi" w:cstheme="minorHAnsi"/>
        </w:rPr>
      </w:pPr>
      <w:r w:rsidRPr="00A001B4">
        <w:rPr>
          <w:rFonts w:asciiTheme="minorHAnsi" w:hAnsiTheme="minorHAnsi" w:cstheme="minorHAnsi"/>
        </w:rPr>
        <w:t xml:space="preserve">Metodologia propusa pentru dezvoltare si implementare </w:t>
      </w:r>
      <w:proofErr w:type="spellStart"/>
      <w:r w:rsidRPr="00A001B4">
        <w:rPr>
          <w:rFonts w:asciiTheme="minorHAnsi" w:hAnsiTheme="minorHAnsi" w:cstheme="minorHAnsi"/>
        </w:rPr>
        <w:t>acopera</w:t>
      </w:r>
      <w:proofErr w:type="spellEnd"/>
      <w:r w:rsidRPr="00A001B4">
        <w:rPr>
          <w:rFonts w:asciiTheme="minorHAnsi" w:hAnsiTheme="minorHAnsi" w:cstheme="minorHAnsi"/>
        </w:rPr>
        <w:t xml:space="preserve"> in totalitate activitatile solicitate in caietul de sarcini si este prezentata in detaliu in </w:t>
      </w:r>
      <w:r w:rsidRPr="00A001B4">
        <w:rPr>
          <w:rFonts w:asciiTheme="minorHAnsi" w:hAnsiTheme="minorHAnsi" w:cstheme="minorHAnsi"/>
          <w:i/>
        </w:rPr>
        <w:t xml:space="preserve"> </w:t>
      </w:r>
      <w:r w:rsidRPr="00A001B4">
        <w:rPr>
          <w:rFonts w:asciiTheme="minorHAnsi" w:hAnsiTheme="minorHAnsi" w:cstheme="minorHAnsi"/>
          <w:iCs/>
          <w:color w:val="0070C0"/>
        </w:rPr>
        <w:t>Anexa – Metodologii utilizate in proiect / Metodologia de dezvoltare si implementare</w:t>
      </w:r>
      <w:r w:rsidRPr="00A001B4">
        <w:rPr>
          <w:rFonts w:asciiTheme="minorHAnsi" w:hAnsiTheme="minorHAnsi" w:cstheme="minorHAnsi"/>
        </w:rPr>
        <w:t>.</w:t>
      </w:r>
    </w:p>
    <w:p w14:paraId="7E329D70"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Aceasta </w:t>
      </w:r>
      <w:proofErr w:type="spellStart"/>
      <w:r w:rsidRPr="00A001B4">
        <w:rPr>
          <w:rFonts w:asciiTheme="minorHAnsi" w:hAnsiTheme="minorHAnsi" w:cstheme="minorHAnsi"/>
        </w:rPr>
        <w:t>secţiune</w:t>
      </w:r>
      <w:proofErr w:type="spellEnd"/>
      <w:r w:rsidRPr="00A001B4">
        <w:rPr>
          <w:rFonts w:asciiTheme="minorHAnsi" w:hAnsiTheme="minorHAnsi" w:cstheme="minorHAnsi"/>
        </w:rPr>
        <w:t xml:space="preserve"> a ofertei prezinta modul în care Ofertantul a </w:t>
      </w:r>
      <w:proofErr w:type="spellStart"/>
      <w:r w:rsidRPr="00A001B4">
        <w:rPr>
          <w:rFonts w:asciiTheme="minorHAnsi" w:hAnsiTheme="minorHAnsi" w:cstheme="minorHAnsi"/>
        </w:rPr>
        <w:t>înţeles</w:t>
      </w:r>
      <w:proofErr w:type="spellEnd"/>
      <w:r w:rsidRPr="00A001B4">
        <w:rPr>
          <w:rFonts w:asciiTheme="minorHAnsi" w:hAnsiTheme="minorHAnsi" w:cstheme="minorHAnsi"/>
        </w:rPr>
        <w:t xml:space="preserve"> obiectivele contractului si prezinta modul de abordare ce va fi urmat în prestarea serviciilor, inclusiv aspectele cheie privind </w:t>
      </w:r>
      <w:proofErr w:type="spellStart"/>
      <w:r w:rsidRPr="00A001B4">
        <w:rPr>
          <w:rFonts w:asciiTheme="minorHAnsi" w:hAnsiTheme="minorHAnsi" w:cstheme="minorHAnsi"/>
        </w:rPr>
        <w:t>indeplinirea</w:t>
      </w:r>
      <w:proofErr w:type="spellEnd"/>
      <w:r w:rsidRPr="00A001B4">
        <w:rPr>
          <w:rFonts w:asciiTheme="minorHAnsi" w:hAnsiTheme="minorHAnsi" w:cstheme="minorHAnsi"/>
        </w:rPr>
        <w:t xml:space="preserve"> obiectivelor contractului, detaliind  metodologia de realizare a </w:t>
      </w:r>
      <w:proofErr w:type="spellStart"/>
      <w:r w:rsidRPr="00A001B4">
        <w:rPr>
          <w:rFonts w:asciiTheme="minorHAnsi" w:hAnsiTheme="minorHAnsi" w:cstheme="minorHAnsi"/>
        </w:rPr>
        <w:t>activităţilor</w:t>
      </w:r>
      <w:proofErr w:type="spellEnd"/>
      <w:r w:rsidRPr="00A001B4">
        <w:rPr>
          <w:rFonts w:asciiTheme="minorHAnsi" w:hAnsiTheme="minorHAnsi" w:cstheme="minorHAnsi"/>
        </w:rPr>
        <w:t xml:space="preserve"> în scopul </w:t>
      </w:r>
      <w:proofErr w:type="spellStart"/>
      <w:r w:rsidRPr="00A001B4">
        <w:rPr>
          <w:rFonts w:asciiTheme="minorHAnsi" w:hAnsiTheme="minorHAnsi" w:cstheme="minorHAnsi"/>
        </w:rPr>
        <w:t>obţinerii</w:t>
      </w:r>
      <w:proofErr w:type="spellEnd"/>
      <w:r w:rsidRPr="00A001B4">
        <w:rPr>
          <w:rFonts w:asciiTheme="minorHAnsi" w:hAnsiTheme="minorHAnsi" w:cstheme="minorHAnsi"/>
        </w:rPr>
        <w:t xml:space="preserve"> rezultatelor </w:t>
      </w:r>
      <w:proofErr w:type="spellStart"/>
      <w:r w:rsidRPr="00A001B4">
        <w:rPr>
          <w:rFonts w:asciiTheme="minorHAnsi" w:hAnsiTheme="minorHAnsi" w:cstheme="minorHAnsi"/>
        </w:rPr>
        <w:t>aşteptate</w:t>
      </w:r>
      <w:proofErr w:type="spellEnd"/>
      <w:r w:rsidRPr="00A001B4">
        <w:rPr>
          <w:rFonts w:asciiTheme="minorHAnsi" w:hAnsiTheme="minorHAnsi" w:cstheme="minorHAnsi"/>
        </w:rPr>
        <w:t>.</w:t>
      </w:r>
    </w:p>
    <w:p w14:paraId="76CEE059" w14:textId="1D934EBD" w:rsidR="00FC51DF" w:rsidRPr="00A001B4" w:rsidRDefault="00FC51DF">
      <w:pPr>
        <w:pStyle w:val="Heading1"/>
        <w:numPr>
          <w:ilvl w:val="1"/>
          <w:numId w:val="46"/>
        </w:numPr>
      </w:pPr>
      <w:bookmarkStart w:id="60" w:name="_Toc131785275"/>
      <w:bookmarkStart w:id="61" w:name="_Toc135645615"/>
      <w:bookmarkStart w:id="62" w:name="_Toc136945393"/>
      <w:bookmarkStart w:id="63" w:name="_Toc139884698"/>
      <w:r w:rsidRPr="00A001B4">
        <w:t>Metodologia de management de proiect</w:t>
      </w:r>
      <w:bookmarkEnd w:id="60"/>
      <w:bookmarkEnd w:id="61"/>
      <w:bookmarkEnd w:id="62"/>
      <w:bookmarkEnd w:id="63"/>
    </w:p>
    <w:p w14:paraId="7981B089"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Metodologia de management de proiect utilizată de către Ofertant este aliniată la practicile folosite la nivel </w:t>
      </w:r>
      <w:proofErr w:type="spellStart"/>
      <w:r w:rsidRPr="00A001B4">
        <w:rPr>
          <w:rFonts w:asciiTheme="minorHAnsi" w:hAnsiTheme="minorHAnsi" w:cstheme="minorHAnsi"/>
        </w:rPr>
        <w:t>international</w:t>
      </w:r>
      <w:proofErr w:type="spellEnd"/>
      <w:r w:rsidRPr="00A001B4">
        <w:rPr>
          <w:rFonts w:asciiTheme="minorHAnsi" w:hAnsiTheme="minorHAnsi" w:cstheme="minorHAnsi"/>
        </w:rPr>
        <w:t xml:space="preserve"> fiind bazata pe metodologia elaborata de Project Management Institute PMI - Project Management Body of </w:t>
      </w:r>
      <w:proofErr w:type="spellStart"/>
      <w:r w:rsidRPr="00A001B4">
        <w:rPr>
          <w:rFonts w:asciiTheme="minorHAnsi" w:hAnsiTheme="minorHAnsi" w:cstheme="minorHAnsi"/>
        </w:rPr>
        <w:t>Knowledge</w:t>
      </w:r>
      <w:proofErr w:type="spellEnd"/>
      <w:r w:rsidRPr="00A001B4">
        <w:rPr>
          <w:rFonts w:asciiTheme="minorHAnsi" w:hAnsiTheme="minorHAnsi" w:cstheme="minorHAnsi"/>
        </w:rPr>
        <w:t xml:space="preserve">’ (PMBOK®). In </w:t>
      </w:r>
      <w:r w:rsidRPr="00A001B4">
        <w:rPr>
          <w:rFonts w:asciiTheme="minorHAnsi" w:hAnsiTheme="minorHAnsi" w:cstheme="minorHAnsi"/>
          <w:iCs/>
          <w:color w:val="0070C0"/>
        </w:rPr>
        <w:t>Anexa – Metodologii utilizate in proiect / Metodologia de management de proiect</w:t>
      </w:r>
      <w:r w:rsidRPr="00A001B4">
        <w:rPr>
          <w:rFonts w:asciiTheme="minorHAnsi" w:hAnsiTheme="minorHAnsi" w:cstheme="minorHAnsi"/>
          <w:i/>
        </w:rPr>
        <w:t xml:space="preserve"> </w:t>
      </w:r>
      <w:r w:rsidRPr="00A001B4">
        <w:rPr>
          <w:rFonts w:asciiTheme="minorHAnsi" w:hAnsiTheme="minorHAnsi" w:cstheme="minorHAnsi"/>
        </w:rPr>
        <w:t>prezentam metodologia de management de proiect utilizata de Ofertant.</w:t>
      </w:r>
    </w:p>
    <w:p w14:paraId="7F5E81DC"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b/>
        </w:rPr>
        <w:t xml:space="preserve">Conceptul de ‘Project Management Body of </w:t>
      </w:r>
      <w:proofErr w:type="spellStart"/>
      <w:r w:rsidRPr="00A001B4">
        <w:rPr>
          <w:rFonts w:asciiTheme="minorHAnsi" w:hAnsiTheme="minorHAnsi" w:cstheme="minorHAnsi"/>
          <w:b/>
        </w:rPr>
        <w:t>Knowledge</w:t>
      </w:r>
      <w:proofErr w:type="spellEnd"/>
      <w:r w:rsidRPr="00A001B4">
        <w:rPr>
          <w:rFonts w:asciiTheme="minorHAnsi" w:hAnsiTheme="minorHAnsi" w:cstheme="minorHAnsi"/>
          <w:b/>
        </w:rPr>
        <w:t>’ (PMBOK®)</w:t>
      </w:r>
      <w:r w:rsidRPr="00A001B4">
        <w:rPr>
          <w:rFonts w:asciiTheme="minorHAnsi" w:hAnsiTheme="minorHAnsi" w:cstheme="minorHAnsi"/>
        </w:rPr>
        <w:t xml:space="preserve"> este un termen cuprinzător care descrie suma </w:t>
      </w:r>
      <w:proofErr w:type="spellStart"/>
      <w:r w:rsidRPr="00A001B4">
        <w:rPr>
          <w:rFonts w:asciiTheme="minorHAnsi" w:hAnsiTheme="minorHAnsi" w:cstheme="minorHAnsi"/>
        </w:rPr>
        <w:t>cunoştinţelor</w:t>
      </w:r>
      <w:proofErr w:type="spellEnd"/>
      <w:r w:rsidRPr="00A001B4">
        <w:rPr>
          <w:rFonts w:asciiTheme="minorHAnsi" w:hAnsiTheme="minorHAnsi" w:cstheme="minorHAnsi"/>
        </w:rPr>
        <w:t xml:space="preserve"> din cadrul profesiei de Project Management. Acest compendiu include </w:t>
      </w:r>
      <w:proofErr w:type="spellStart"/>
      <w:r w:rsidRPr="00A001B4">
        <w:rPr>
          <w:rFonts w:asciiTheme="minorHAnsi" w:hAnsiTheme="minorHAnsi" w:cstheme="minorHAnsi"/>
        </w:rPr>
        <w:t>cunoştinţe</w:t>
      </w:r>
      <w:proofErr w:type="spellEnd"/>
      <w:r w:rsidRPr="00A001B4">
        <w:rPr>
          <w:rFonts w:asciiTheme="minorHAnsi" w:hAnsiTheme="minorHAnsi" w:cstheme="minorHAnsi"/>
        </w:rPr>
        <w:t xml:space="preserve"> privind practici </w:t>
      </w:r>
      <w:proofErr w:type="spellStart"/>
      <w:r w:rsidRPr="00A001B4">
        <w:rPr>
          <w:rFonts w:asciiTheme="minorHAnsi" w:hAnsiTheme="minorHAnsi" w:cstheme="minorHAnsi"/>
        </w:rPr>
        <w:t>tradiţionale</w:t>
      </w:r>
      <w:proofErr w:type="spellEnd"/>
      <w:r w:rsidRPr="00A001B4">
        <w:rPr>
          <w:rFonts w:asciiTheme="minorHAnsi" w:hAnsiTheme="minorHAnsi" w:cstheme="minorHAnsi"/>
        </w:rPr>
        <w:t xml:space="preserve">, dovedite, cu largă aplicare, cat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cunoştinţe</w:t>
      </w:r>
      <w:proofErr w:type="spellEnd"/>
      <w:r w:rsidRPr="00A001B4">
        <w:rPr>
          <w:rFonts w:asciiTheme="minorHAnsi" w:hAnsiTheme="minorHAnsi" w:cstheme="minorHAnsi"/>
        </w:rPr>
        <w:t xml:space="preserve"> privind practici avansate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inovative, care este posibil să fi avut o utilizare mai limitată. Întregul volum de </w:t>
      </w:r>
      <w:proofErr w:type="spellStart"/>
      <w:r w:rsidRPr="00A001B4">
        <w:rPr>
          <w:rFonts w:asciiTheme="minorHAnsi" w:hAnsiTheme="minorHAnsi" w:cstheme="minorHAnsi"/>
        </w:rPr>
        <w:t>cunoştinţe</w:t>
      </w:r>
      <w:proofErr w:type="spellEnd"/>
      <w:r w:rsidRPr="00A001B4">
        <w:rPr>
          <w:rFonts w:asciiTheme="minorHAnsi" w:hAnsiTheme="minorHAnsi" w:cstheme="minorHAnsi"/>
        </w:rPr>
        <w:t xml:space="preserve"> privind domeniul de Project Management este acela care se află înmagazinat la practicieni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cadre universitare care îl aplică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îl </w:t>
      </w:r>
      <w:proofErr w:type="spellStart"/>
      <w:r w:rsidRPr="00A001B4">
        <w:rPr>
          <w:rFonts w:asciiTheme="minorHAnsi" w:hAnsiTheme="minorHAnsi" w:cstheme="minorHAnsi"/>
        </w:rPr>
        <w:t>perfecţionează</w:t>
      </w:r>
      <w:proofErr w:type="spellEnd"/>
      <w:r w:rsidRPr="00A001B4">
        <w:rPr>
          <w:rFonts w:asciiTheme="minorHAnsi" w:hAnsiTheme="minorHAnsi" w:cstheme="minorHAnsi"/>
        </w:rPr>
        <w:t xml:space="preserve">. Manualul ‘A </w:t>
      </w:r>
      <w:proofErr w:type="spellStart"/>
      <w:r w:rsidRPr="00A001B4">
        <w:rPr>
          <w:rFonts w:asciiTheme="minorHAnsi" w:hAnsiTheme="minorHAnsi" w:cstheme="minorHAnsi"/>
        </w:rPr>
        <w:t>Guide</w:t>
      </w:r>
      <w:proofErr w:type="spellEnd"/>
      <w:r w:rsidRPr="00A001B4">
        <w:rPr>
          <w:rFonts w:asciiTheme="minorHAnsi" w:hAnsiTheme="minorHAnsi" w:cstheme="minorHAnsi"/>
        </w:rPr>
        <w:t xml:space="preserve"> to </w:t>
      </w:r>
      <w:proofErr w:type="spellStart"/>
      <w:r w:rsidRPr="00A001B4">
        <w:rPr>
          <w:rFonts w:asciiTheme="minorHAnsi" w:hAnsiTheme="minorHAnsi" w:cstheme="minorHAnsi"/>
        </w:rPr>
        <w:t>the</w:t>
      </w:r>
      <w:proofErr w:type="spellEnd"/>
      <w:r w:rsidRPr="00A001B4">
        <w:rPr>
          <w:rFonts w:asciiTheme="minorHAnsi" w:hAnsiTheme="minorHAnsi" w:cstheme="minorHAnsi"/>
        </w:rPr>
        <w:t xml:space="preserve"> Project Management Body of </w:t>
      </w:r>
      <w:proofErr w:type="spellStart"/>
      <w:r w:rsidRPr="00A001B4">
        <w:rPr>
          <w:rFonts w:asciiTheme="minorHAnsi" w:hAnsiTheme="minorHAnsi" w:cstheme="minorHAnsi"/>
        </w:rPr>
        <w:t>Knowledge</w:t>
      </w:r>
      <w:proofErr w:type="spellEnd"/>
      <w:r w:rsidRPr="00A001B4">
        <w:rPr>
          <w:rFonts w:asciiTheme="minorHAnsi" w:hAnsiTheme="minorHAnsi" w:cstheme="minorHAnsi"/>
        </w:rPr>
        <w:t xml:space="preserve">’ - Un Ghid privind Compendiul de </w:t>
      </w:r>
      <w:proofErr w:type="spellStart"/>
      <w:r w:rsidRPr="00A001B4">
        <w:rPr>
          <w:rFonts w:asciiTheme="minorHAnsi" w:hAnsiTheme="minorHAnsi" w:cstheme="minorHAnsi"/>
        </w:rPr>
        <w:t>Cunoştinţe</w:t>
      </w:r>
      <w:proofErr w:type="spellEnd"/>
      <w:r w:rsidRPr="00A001B4">
        <w:rPr>
          <w:rFonts w:asciiTheme="minorHAnsi" w:hAnsiTheme="minorHAnsi" w:cstheme="minorHAnsi"/>
        </w:rPr>
        <w:t xml:space="preserve"> de Project Management, (denumit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Ghidul PMBOK®) identifică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descrie acel subset al Compendiului de </w:t>
      </w:r>
      <w:proofErr w:type="spellStart"/>
      <w:r w:rsidRPr="00A001B4">
        <w:rPr>
          <w:rFonts w:asciiTheme="minorHAnsi" w:hAnsiTheme="minorHAnsi" w:cstheme="minorHAnsi"/>
        </w:rPr>
        <w:t>Cunoştinţe</w:t>
      </w:r>
      <w:proofErr w:type="spellEnd"/>
      <w:r w:rsidRPr="00A001B4">
        <w:rPr>
          <w:rFonts w:asciiTheme="minorHAnsi" w:hAnsiTheme="minorHAnsi" w:cstheme="minorHAnsi"/>
        </w:rPr>
        <w:t xml:space="preserve"> de Project Management general acceptat. General acceptat înseamnă că practicile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cunoştinţele</w:t>
      </w:r>
      <w:proofErr w:type="spellEnd"/>
      <w:r w:rsidRPr="00A001B4">
        <w:rPr>
          <w:rFonts w:asciiTheme="minorHAnsi" w:hAnsiTheme="minorHAnsi" w:cstheme="minorHAnsi"/>
        </w:rPr>
        <w:t xml:space="preserve"> descrise se pot aplica la majoritatea proiectelor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că există un consens larg acceptat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recunoscut despre valorile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utilitatea lor. </w:t>
      </w:r>
    </w:p>
    <w:p w14:paraId="67A8CC21" w14:textId="77777777" w:rsidR="00FC51DF" w:rsidRPr="00A001B4" w:rsidRDefault="00FC51DF">
      <w:pPr>
        <w:pStyle w:val="Heading1"/>
        <w:numPr>
          <w:ilvl w:val="1"/>
          <w:numId w:val="46"/>
        </w:numPr>
      </w:pPr>
      <w:bookmarkStart w:id="64" w:name="_Toc27478655"/>
      <w:bookmarkStart w:id="65" w:name="_Toc131785276"/>
      <w:bookmarkStart w:id="66" w:name="_Toc135645616"/>
      <w:bookmarkStart w:id="67" w:name="_Toc136945394"/>
      <w:bookmarkStart w:id="68" w:name="_Toc139884699"/>
      <w:r w:rsidRPr="00A001B4">
        <w:t>Metodologia de dezvoltare si implementare</w:t>
      </w:r>
      <w:bookmarkEnd w:id="64"/>
      <w:bookmarkEnd w:id="65"/>
      <w:bookmarkEnd w:id="66"/>
      <w:bookmarkEnd w:id="67"/>
      <w:bookmarkEnd w:id="68"/>
    </w:p>
    <w:p w14:paraId="51AC0DE4"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Metodologia de dezvoltare software pe care o propunem este bazata pe standardul </w:t>
      </w:r>
      <w:proofErr w:type="spellStart"/>
      <w:r w:rsidRPr="00A001B4">
        <w:rPr>
          <w:rFonts w:asciiTheme="minorHAnsi" w:hAnsiTheme="minorHAnsi" w:cstheme="minorHAnsi"/>
        </w:rPr>
        <w:t>international</w:t>
      </w:r>
      <w:proofErr w:type="spellEnd"/>
      <w:r w:rsidRPr="00A001B4">
        <w:rPr>
          <w:rFonts w:asciiTheme="minorHAnsi" w:hAnsiTheme="minorHAnsi" w:cstheme="minorHAnsi"/>
        </w:rPr>
        <w:t xml:space="preserve"> RUP, adaptata la sistemul de management al </w:t>
      </w:r>
      <w:proofErr w:type="spellStart"/>
      <w:r w:rsidRPr="00A001B4">
        <w:rPr>
          <w:rFonts w:asciiTheme="minorHAnsi" w:hAnsiTheme="minorHAnsi" w:cstheme="minorHAnsi"/>
        </w:rPr>
        <w:t>calitatii</w:t>
      </w:r>
      <w:proofErr w:type="spellEnd"/>
      <w:r w:rsidRPr="00A001B4">
        <w:rPr>
          <w:rFonts w:asciiTheme="minorHAnsi" w:hAnsiTheme="minorHAnsi" w:cstheme="minorHAnsi"/>
        </w:rPr>
        <w:t xml:space="preserve"> ISO 9001:2015 implementat si utilizat de catre SIMAVI si integrata cu metodologia de Project Management propusa – PMBOK.</w:t>
      </w:r>
    </w:p>
    <w:p w14:paraId="4EDB36C9"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Metodologia propusa pentru dezvoltare si implementare este prezentata in detaliu in </w:t>
      </w:r>
      <w:r w:rsidRPr="00A001B4">
        <w:rPr>
          <w:rFonts w:asciiTheme="minorHAnsi" w:hAnsiTheme="minorHAnsi" w:cstheme="minorHAnsi"/>
          <w:i/>
        </w:rPr>
        <w:t xml:space="preserve"> </w:t>
      </w:r>
      <w:r w:rsidRPr="00A001B4">
        <w:rPr>
          <w:rFonts w:asciiTheme="minorHAnsi" w:hAnsiTheme="minorHAnsi" w:cstheme="minorHAnsi"/>
          <w:iCs/>
          <w:color w:val="0070C0"/>
        </w:rPr>
        <w:t>Anexa – Metodologii utilizate in proiect / Metodologia de dezvoltare si implementare</w:t>
      </w:r>
      <w:r w:rsidRPr="00A001B4">
        <w:rPr>
          <w:rFonts w:asciiTheme="minorHAnsi" w:hAnsiTheme="minorHAnsi" w:cstheme="minorHAnsi"/>
        </w:rPr>
        <w:t xml:space="preserve">. Anexa </w:t>
      </w:r>
      <w:proofErr w:type="spellStart"/>
      <w:r w:rsidRPr="00A001B4">
        <w:rPr>
          <w:rFonts w:asciiTheme="minorHAnsi" w:hAnsiTheme="minorHAnsi" w:cstheme="minorHAnsi"/>
        </w:rPr>
        <w:t>mentionata</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contine</w:t>
      </w:r>
      <w:proofErr w:type="spellEnd"/>
      <w:r w:rsidRPr="00A001B4">
        <w:rPr>
          <w:rFonts w:asciiTheme="minorHAnsi" w:hAnsiTheme="minorHAnsi" w:cstheme="minorHAnsi"/>
        </w:rPr>
        <w:t xml:space="preserve"> descrierea narativa a metodologiei de analiza si dezvoltare software (procese, </w:t>
      </w:r>
      <w:proofErr w:type="spellStart"/>
      <w:r w:rsidRPr="00A001B4">
        <w:rPr>
          <w:rFonts w:asciiTheme="minorHAnsi" w:hAnsiTheme="minorHAnsi" w:cstheme="minorHAnsi"/>
        </w:rPr>
        <w:t>intrari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iesiri</w:t>
      </w:r>
      <w:proofErr w:type="spellEnd"/>
      <w:r w:rsidRPr="00A001B4">
        <w:rPr>
          <w:rFonts w:asciiTheme="minorHAnsi" w:hAnsiTheme="minorHAnsi" w:cstheme="minorHAnsi"/>
        </w:rPr>
        <w:t xml:space="preserve">, livrabile), care va fi aplicabila in cadrul proiectului. </w:t>
      </w:r>
    </w:p>
    <w:p w14:paraId="4AD189BF"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În cele ce urmează vom prezenta modelul de dezvoltare ales (modelul in spirala),precum si modalitatea concreta de </w:t>
      </w:r>
      <w:proofErr w:type="spellStart"/>
      <w:r w:rsidRPr="00A001B4">
        <w:rPr>
          <w:rFonts w:asciiTheme="minorHAnsi" w:hAnsiTheme="minorHAnsi" w:cstheme="minorHAnsi"/>
        </w:rPr>
        <w:t>realizaea</w:t>
      </w:r>
      <w:proofErr w:type="spellEnd"/>
      <w:r w:rsidRPr="00A001B4">
        <w:rPr>
          <w:rFonts w:asciiTheme="minorHAnsi" w:hAnsiTheme="minorHAnsi" w:cstheme="minorHAnsi"/>
        </w:rPr>
        <w:t xml:space="preserve"> a </w:t>
      </w:r>
      <w:proofErr w:type="spellStart"/>
      <w:r w:rsidRPr="00A001B4">
        <w:rPr>
          <w:rFonts w:asciiTheme="minorHAnsi" w:hAnsiTheme="minorHAnsi" w:cstheme="minorHAnsi"/>
        </w:rPr>
        <w:t>activitatilor</w:t>
      </w:r>
      <w:proofErr w:type="spellEnd"/>
      <w:r w:rsidRPr="00A001B4">
        <w:rPr>
          <w:rFonts w:asciiTheme="minorHAnsi" w:hAnsiTheme="minorHAnsi" w:cstheme="minorHAnsi"/>
        </w:rPr>
        <w:t xml:space="preserve"> atât din punct de vedere al </w:t>
      </w:r>
      <w:proofErr w:type="spellStart"/>
      <w:r w:rsidRPr="00A001B4">
        <w:rPr>
          <w:rFonts w:asciiTheme="minorHAnsi" w:hAnsiTheme="minorHAnsi" w:cstheme="minorHAnsi"/>
        </w:rPr>
        <w:t>definiţiei</w:t>
      </w:r>
      <w:proofErr w:type="spellEnd"/>
      <w:r w:rsidRPr="00A001B4">
        <w:rPr>
          <w:rFonts w:asciiTheme="minorHAnsi" w:hAnsiTheme="minorHAnsi" w:cstheme="minorHAnsi"/>
        </w:rPr>
        <w:t xml:space="preserve"> acestora cât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din perspectiva utilizării lor în proiect  pentru obținerea gradului maxim de adecvare al corelației dintre datele de intrare și rezultatele finale.</w:t>
      </w:r>
    </w:p>
    <w:p w14:paraId="639E3E39"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Cel mai important dintre acestea este modelul utilizat în mod specific pentru  </w:t>
      </w:r>
      <w:r w:rsidRPr="00A001B4">
        <w:rPr>
          <w:rFonts w:asciiTheme="minorHAnsi" w:hAnsiTheme="minorHAnsi" w:cstheme="minorHAnsi"/>
          <w:b/>
        </w:rPr>
        <w:t>activitățile de dezvoltare</w:t>
      </w:r>
      <w:r w:rsidRPr="00A001B4">
        <w:rPr>
          <w:rFonts w:asciiTheme="minorHAnsi" w:hAnsiTheme="minorHAnsi" w:cstheme="minorHAnsi"/>
        </w:rPr>
        <w:t xml:space="preserve"> din cadrul proiectului având în vedere obținerea unui </w:t>
      </w:r>
      <w:r w:rsidRPr="00A001B4">
        <w:rPr>
          <w:rFonts w:asciiTheme="minorHAnsi" w:hAnsiTheme="minorHAnsi" w:cstheme="minorHAnsi"/>
          <w:b/>
        </w:rPr>
        <w:t>grad maxim de adecvare al corelației dintre datele de intrare și rezultatele finale</w:t>
      </w:r>
      <w:r w:rsidRPr="00A001B4">
        <w:rPr>
          <w:rFonts w:asciiTheme="minorHAnsi" w:hAnsiTheme="minorHAnsi" w:cstheme="minorHAnsi"/>
        </w:rPr>
        <w:t xml:space="preserve"> și anume modelul de tip spirală, cu </w:t>
      </w:r>
      <w:proofErr w:type="spellStart"/>
      <w:r w:rsidRPr="00A001B4">
        <w:rPr>
          <w:rFonts w:asciiTheme="minorHAnsi" w:hAnsiTheme="minorHAnsi" w:cstheme="minorHAnsi"/>
        </w:rPr>
        <w:t>activităţile</w:t>
      </w:r>
      <w:proofErr w:type="spellEnd"/>
      <w:r w:rsidRPr="00A001B4">
        <w:rPr>
          <w:rFonts w:asciiTheme="minorHAnsi" w:hAnsiTheme="minorHAnsi" w:cstheme="minorHAnsi"/>
        </w:rPr>
        <w:t xml:space="preserve"> în derularea lor prezentate pe scurt în figura următoare.</w:t>
      </w:r>
    </w:p>
    <w:p w14:paraId="48C608BE" w14:textId="77777777" w:rsidR="00FC51DF" w:rsidRPr="00A001B4" w:rsidRDefault="00FC51DF" w:rsidP="00FC51DF">
      <w:pPr>
        <w:spacing w:after="0" w:line="240" w:lineRule="auto"/>
        <w:ind w:hanging="935"/>
        <w:rPr>
          <w:rFonts w:asciiTheme="minorHAnsi" w:hAnsiTheme="minorHAnsi" w:cstheme="minorHAnsi"/>
          <w:color w:val="FF0000"/>
        </w:rPr>
      </w:pPr>
      <w:r w:rsidRPr="00A001B4">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A001B4" w:rsidRDefault="00FC51DF" w:rsidP="00FC51DF">
                            <w:pPr>
                              <w:pStyle w:val="Normal-one"/>
                            </w:pPr>
                            <w:r w:rsidRPr="00A001B4">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A001B4" w:rsidRDefault="00FC51DF" w:rsidP="00FC51DF">
                      <w:pPr>
                        <w:pStyle w:val="Normal-one"/>
                      </w:pPr>
                      <w:r w:rsidRPr="00A001B4">
                        <w:t>Acceptanţă beneficiar, Manuale, Instruiri</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A001B4" w:rsidRDefault="00FC51DF" w:rsidP="00FC51DF">
                            <w:pPr>
                              <w:pStyle w:val="Normal-left"/>
                              <w:jc w:val="center"/>
                            </w:pPr>
                            <w:r w:rsidRPr="00A001B4">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A001B4" w:rsidRDefault="00FC51DF" w:rsidP="00FC51DF">
                      <w:pPr>
                        <w:pStyle w:val="Normal-left"/>
                        <w:jc w:val="center"/>
                      </w:pPr>
                      <w:r w:rsidRPr="00A001B4">
                        <w:t>Testare finală</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A001B4" w:rsidRDefault="00FC51DF" w:rsidP="00FC51DF">
                            <w:pPr>
                              <w:pStyle w:val="Normal-left"/>
                              <w:jc w:val="center"/>
                              <w:rPr>
                                <w:sz w:val="18"/>
                                <w:szCs w:val="18"/>
                              </w:rPr>
                            </w:pPr>
                            <w:r w:rsidRPr="00A001B4">
                              <w:rPr>
                                <w:sz w:val="18"/>
                                <w:szCs w:val="18"/>
                              </w:rPr>
                              <w:t>Testare</w:t>
                            </w:r>
                          </w:p>
                          <w:p w14:paraId="016A6D6E" w14:textId="77777777" w:rsidR="00FC51DF" w:rsidRPr="00A001B4" w:rsidRDefault="00FC51DF" w:rsidP="00FC51DF">
                            <w:pPr>
                              <w:pStyle w:val="Normal-left"/>
                              <w:jc w:val="center"/>
                              <w:rPr>
                                <w:sz w:val="18"/>
                                <w:szCs w:val="18"/>
                              </w:rPr>
                            </w:pPr>
                            <w:r w:rsidRPr="00A001B4">
                              <w:rPr>
                                <w:sz w:val="18"/>
                                <w:szCs w:val="18"/>
                              </w:rPr>
                              <w:t>dpdv</w:t>
                            </w:r>
                          </w:p>
                          <w:p w14:paraId="6AF4C30A" w14:textId="77777777" w:rsidR="00FC51DF" w:rsidRPr="00A001B4" w:rsidRDefault="00FC51DF" w:rsidP="00FC51DF">
                            <w:pPr>
                              <w:pStyle w:val="Normal-left"/>
                              <w:jc w:val="center"/>
                              <w:rPr>
                                <w:sz w:val="18"/>
                                <w:szCs w:val="18"/>
                              </w:rPr>
                            </w:pPr>
                            <w:r w:rsidRPr="00A001B4">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A001B4" w:rsidRDefault="00FC51DF" w:rsidP="00FC51DF">
                      <w:pPr>
                        <w:pStyle w:val="Normal-left"/>
                        <w:jc w:val="center"/>
                        <w:rPr>
                          <w:sz w:val="18"/>
                          <w:szCs w:val="18"/>
                        </w:rPr>
                      </w:pPr>
                      <w:r w:rsidRPr="00A001B4">
                        <w:rPr>
                          <w:sz w:val="18"/>
                          <w:szCs w:val="18"/>
                        </w:rPr>
                        <w:t>Testare</w:t>
                      </w:r>
                    </w:p>
                    <w:p w14:paraId="016A6D6E" w14:textId="77777777" w:rsidR="00FC51DF" w:rsidRPr="00A001B4" w:rsidRDefault="00FC51DF" w:rsidP="00FC51DF">
                      <w:pPr>
                        <w:pStyle w:val="Normal-left"/>
                        <w:jc w:val="center"/>
                        <w:rPr>
                          <w:sz w:val="18"/>
                          <w:szCs w:val="18"/>
                        </w:rPr>
                      </w:pPr>
                      <w:r w:rsidRPr="00A001B4">
                        <w:rPr>
                          <w:sz w:val="18"/>
                          <w:szCs w:val="18"/>
                        </w:rPr>
                        <w:t>dpdv</w:t>
                      </w:r>
                    </w:p>
                    <w:p w14:paraId="6AF4C30A" w14:textId="77777777" w:rsidR="00FC51DF" w:rsidRPr="00A001B4" w:rsidRDefault="00FC51DF" w:rsidP="00FC51DF">
                      <w:pPr>
                        <w:pStyle w:val="Normal-left"/>
                        <w:jc w:val="center"/>
                        <w:rPr>
                          <w:sz w:val="18"/>
                          <w:szCs w:val="18"/>
                        </w:rPr>
                      </w:pPr>
                      <w:r w:rsidRPr="00A001B4">
                        <w:rPr>
                          <w:sz w:val="18"/>
                          <w:szCs w:val="18"/>
                        </w:rPr>
                        <w:t>formal</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A001B4" w:rsidRDefault="00FC51DF" w:rsidP="00FC51DF">
                            <w:pPr>
                              <w:pStyle w:val="Normal-left"/>
                              <w:jc w:val="center"/>
                            </w:pPr>
                            <w:r w:rsidRPr="00A001B4">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A001B4" w:rsidRDefault="00FC51DF" w:rsidP="00FC51DF">
                      <w:pPr>
                        <w:pStyle w:val="Normal-left"/>
                        <w:jc w:val="center"/>
                      </w:pPr>
                      <w:r w:rsidRPr="00A001B4">
                        <w:t>Testare funcţională</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A001B4" w:rsidRDefault="00FC51DF" w:rsidP="00FC51DF">
                            <w:pPr>
                              <w:pStyle w:val="Normal-left"/>
                              <w:jc w:val="center"/>
                            </w:pPr>
                            <w:r w:rsidRPr="00A001B4">
                              <w:t>Integrare,</w:t>
                            </w:r>
                          </w:p>
                          <w:p w14:paraId="3220C346" w14:textId="77777777" w:rsidR="00FC51DF" w:rsidRPr="00A001B4" w:rsidRDefault="00FC51DF" w:rsidP="00FC51DF">
                            <w:pPr>
                              <w:pStyle w:val="Normal-left"/>
                              <w:jc w:val="center"/>
                            </w:pPr>
                            <w:r w:rsidRPr="00A001B4">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A001B4" w:rsidRDefault="00FC51DF" w:rsidP="00FC51DF">
                      <w:pPr>
                        <w:pStyle w:val="Normal-left"/>
                        <w:jc w:val="center"/>
                      </w:pPr>
                      <w:r w:rsidRPr="00A001B4">
                        <w:t>Integrare,</w:t>
                      </w:r>
                    </w:p>
                    <w:p w14:paraId="3220C346" w14:textId="77777777" w:rsidR="00FC51DF" w:rsidRPr="00A001B4" w:rsidRDefault="00FC51DF" w:rsidP="00FC51DF">
                      <w:pPr>
                        <w:pStyle w:val="Normal-left"/>
                        <w:jc w:val="center"/>
                      </w:pPr>
                      <w:r w:rsidRPr="00A001B4">
                        <w:t>testare</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A001B4" w:rsidRDefault="00FC51DF" w:rsidP="00FC51DF">
                            <w:pPr>
                              <w:pStyle w:val="Normal-left"/>
                              <w:jc w:val="center"/>
                            </w:pPr>
                            <w:r w:rsidRPr="00A001B4">
                              <w:t>Integrare,</w:t>
                            </w:r>
                          </w:p>
                          <w:p w14:paraId="707132A7" w14:textId="77777777" w:rsidR="00FC51DF" w:rsidRPr="00A001B4" w:rsidRDefault="00FC51DF" w:rsidP="00FC51DF">
                            <w:pPr>
                              <w:pStyle w:val="Normal-left"/>
                              <w:jc w:val="center"/>
                            </w:pPr>
                            <w:r w:rsidRPr="00A001B4">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A001B4" w:rsidRDefault="00FC51DF" w:rsidP="00FC51DF">
                      <w:pPr>
                        <w:pStyle w:val="Normal-left"/>
                        <w:jc w:val="center"/>
                      </w:pPr>
                      <w:r w:rsidRPr="00A001B4">
                        <w:t>Integrare,</w:t>
                      </w:r>
                    </w:p>
                    <w:p w14:paraId="707132A7" w14:textId="77777777" w:rsidR="00FC51DF" w:rsidRPr="00A001B4" w:rsidRDefault="00FC51DF" w:rsidP="00FC51DF">
                      <w:pPr>
                        <w:pStyle w:val="Normal-left"/>
                        <w:jc w:val="center"/>
                      </w:pPr>
                      <w:r w:rsidRPr="00A001B4">
                        <w:t>testare</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A001B4" w:rsidRDefault="00FC51DF" w:rsidP="00FC51DF">
                            <w:pPr>
                              <w:pStyle w:val="Normal-left"/>
                            </w:pPr>
                            <w:r w:rsidRPr="00A001B4">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A001B4" w:rsidRDefault="00FC51DF" w:rsidP="00FC51DF">
                      <w:pPr>
                        <w:pStyle w:val="Normal-left"/>
                      </w:pPr>
                      <w:r w:rsidRPr="00A001B4">
                        <w:t>Test modul</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A001B4" w:rsidRDefault="00FC51DF" w:rsidP="00FC51DF">
                            <w:pPr>
                              <w:pStyle w:val="Normal-left"/>
                              <w:jc w:val="center"/>
                            </w:pPr>
                            <w:r w:rsidRPr="00A001B4">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A001B4" w:rsidRDefault="00FC51DF" w:rsidP="00FC51DF">
                      <w:pPr>
                        <w:pStyle w:val="Normal-left"/>
                        <w:jc w:val="center"/>
                      </w:pPr>
                      <w:r w:rsidRPr="00A001B4">
                        <w:t>LIVRARE FINALĂ</w:t>
                      </w:r>
                    </w:p>
                  </w:txbxContent>
                </v:textbox>
              </v:shape>
            </w:pict>
          </mc:Fallback>
        </mc:AlternateContent>
      </w:r>
      <w:r w:rsidRPr="00A001B4">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A001B4" w:rsidRDefault="00FC51DF" w:rsidP="00FC51DF">
                            <w:pPr>
                              <w:pStyle w:val="Normal-left"/>
                              <w:jc w:val="center"/>
                            </w:pPr>
                            <w:r w:rsidRPr="00A001B4">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A001B4" w:rsidRDefault="00FC51DF" w:rsidP="00FC51DF">
                      <w:pPr>
                        <w:pStyle w:val="Normal-left"/>
                        <w:jc w:val="center"/>
                      </w:pPr>
                      <w:r w:rsidRPr="00A001B4">
                        <w:t>LIVRARE vers 1.0</w:t>
                      </w:r>
                    </w:p>
                  </w:txbxContent>
                </v:textbox>
              </v:shape>
            </w:pict>
          </mc:Fallback>
        </mc:AlternateContent>
      </w:r>
      <w:r w:rsidRPr="00A001B4">
        <w:rPr>
          <w:rFonts w:asciiTheme="minorHAnsi" w:hAnsiTheme="minorHAnsi" w:cstheme="minorHAnsi"/>
          <w:color w:val="FF0000"/>
        </w:rPr>
        <w:t xml:space="preserve">                      </w:t>
      </w:r>
    </w:p>
    <w:p w14:paraId="704A3A69" w14:textId="77777777" w:rsidR="00FC51DF" w:rsidRPr="00A001B4" w:rsidRDefault="00FC51DF" w:rsidP="00FC51DF">
      <w:pPr>
        <w:spacing w:after="0" w:line="240" w:lineRule="auto"/>
        <w:jc w:val="center"/>
        <w:rPr>
          <w:rFonts w:asciiTheme="minorHAnsi" w:hAnsiTheme="minorHAnsi" w:cstheme="minorHAnsi"/>
          <w:color w:val="FF0000"/>
        </w:rPr>
      </w:pPr>
      <w:r w:rsidRPr="00A001B4">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4"/>
                    <a:stretch>
                      <a:fillRect/>
                    </a:stretch>
                  </pic:blipFill>
                  <pic:spPr>
                    <a:xfrm>
                      <a:off x="0" y="0"/>
                      <a:ext cx="5301060" cy="5317730"/>
                    </a:xfrm>
                    <a:prstGeom prst="rect">
                      <a:avLst/>
                    </a:prstGeom>
                  </pic:spPr>
                </pic:pic>
              </a:graphicData>
            </a:graphic>
          </wp:inline>
        </w:drawing>
      </w:r>
    </w:p>
    <w:p w14:paraId="6AAFC2BB" w14:textId="77777777" w:rsidR="00FC51DF" w:rsidRPr="00A001B4" w:rsidRDefault="00FC51DF" w:rsidP="00FC51DF">
      <w:pPr>
        <w:spacing w:after="0" w:line="240" w:lineRule="auto"/>
        <w:jc w:val="center"/>
        <w:rPr>
          <w:rFonts w:asciiTheme="minorHAnsi" w:hAnsiTheme="minorHAnsi" w:cstheme="minorHAnsi"/>
          <w:color w:val="FF0000"/>
        </w:rPr>
      </w:pPr>
    </w:p>
    <w:p w14:paraId="73CE720C" w14:textId="77777777" w:rsidR="00FC51DF" w:rsidRPr="00A001B4" w:rsidRDefault="00FC51DF" w:rsidP="00FC51DF">
      <w:pPr>
        <w:spacing w:after="0" w:line="240" w:lineRule="auto"/>
        <w:jc w:val="center"/>
        <w:rPr>
          <w:rFonts w:asciiTheme="minorHAnsi" w:hAnsiTheme="minorHAnsi" w:cstheme="minorHAnsi"/>
          <w:b/>
          <w:i/>
        </w:rPr>
      </w:pPr>
      <w:r w:rsidRPr="00A001B4">
        <w:rPr>
          <w:rFonts w:asciiTheme="minorHAnsi" w:hAnsiTheme="minorHAnsi" w:cstheme="minorHAnsi"/>
          <w:b/>
          <w:i/>
        </w:rPr>
        <w:t>Diagrama Modelului de Dezvoltare în Spirală</w:t>
      </w:r>
    </w:p>
    <w:p w14:paraId="51FA28B3" w14:textId="77777777" w:rsidR="00FC51DF" w:rsidRPr="00A001B4" w:rsidRDefault="00FC51DF" w:rsidP="00FC51DF">
      <w:pPr>
        <w:spacing w:after="0" w:line="240" w:lineRule="auto"/>
        <w:rPr>
          <w:rFonts w:asciiTheme="minorHAnsi" w:hAnsiTheme="minorHAnsi" w:cstheme="minorHAnsi"/>
          <w:color w:val="FF0000"/>
        </w:rPr>
      </w:pPr>
    </w:p>
    <w:p w14:paraId="04F83C10"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După parcurgerea cu meticulozitate a principalelor metode de dezvoltare a proiectelor software complexe prin caracterizarea detaliată a acestora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Toate serviciile se vor </w:t>
      </w:r>
      <w:proofErr w:type="spellStart"/>
      <w:r w:rsidRPr="00A001B4">
        <w:rPr>
          <w:rFonts w:asciiTheme="minorHAnsi" w:hAnsiTheme="minorHAnsi" w:cstheme="minorHAnsi"/>
        </w:rPr>
        <w:t>desfasura</w:t>
      </w:r>
      <w:proofErr w:type="spellEnd"/>
      <w:r w:rsidRPr="00A001B4">
        <w:rPr>
          <w:rFonts w:asciiTheme="minorHAnsi" w:hAnsiTheme="minorHAnsi" w:cstheme="minorHAnsi"/>
        </w:rPr>
        <w:t xml:space="preserve"> in conformitate cu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de etapizare definite in caietul de sarcini; dezvoltarea sistemului se va face gradual, </w:t>
      </w:r>
      <w:proofErr w:type="spellStart"/>
      <w:r w:rsidRPr="00A001B4">
        <w:rPr>
          <w:rFonts w:asciiTheme="minorHAnsi" w:hAnsiTheme="minorHAnsi" w:cstheme="minorHAnsi"/>
        </w:rPr>
        <w:t>cuprizand</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urmatoarele</w:t>
      </w:r>
      <w:proofErr w:type="spellEnd"/>
      <w:r w:rsidRPr="00A001B4">
        <w:rPr>
          <w:rFonts w:asciiTheme="minorHAnsi" w:hAnsiTheme="minorHAnsi" w:cstheme="minorHAnsi"/>
        </w:rPr>
        <w:t xml:space="preserve"> categorii de servicii detaliate in cadrul acestui capitol: </w:t>
      </w:r>
    </w:p>
    <w:p w14:paraId="1DC7AAAF" w14:textId="77777777" w:rsidR="00FC51DF" w:rsidRPr="00A001B4" w:rsidRDefault="00FC51DF">
      <w:pPr>
        <w:pStyle w:val="Glont1"/>
        <w:numPr>
          <w:ilvl w:val="0"/>
          <w:numId w:val="40"/>
        </w:numPr>
        <w:spacing w:before="120"/>
        <w:rPr>
          <w:rFonts w:cstheme="minorHAnsi"/>
        </w:rPr>
      </w:pPr>
      <w:r w:rsidRPr="00A001B4">
        <w:rPr>
          <w:rFonts w:cstheme="minorHAnsi"/>
        </w:rPr>
        <w:t xml:space="preserve">Servicii de livrare, instalare </w:t>
      </w:r>
      <w:proofErr w:type="spellStart"/>
      <w:r w:rsidRPr="00A001B4">
        <w:rPr>
          <w:rFonts w:cstheme="minorHAnsi"/>
        </w:rPr>
        <w:t>şi</w:t>
      </w:r>
      <w:proofErr w:type="spellEnd"/>
      <w:r w:rsidRPr="00A001B4">
        <w:rPr>
          <w:rFonts w:cstheme="minorHAnsi"/>
        </w:rPr>
        <w:t xml:space="preserve"> punere in </w:t>
      </w:r>
      <w:proofErr w:type="spellStart"/>
      <w:r w:rsidRPr="00A001B4">
        <w:rPr>
          <w:rFonts w:cstheme="minorHAnsi"/>
        </w:rPr>
        <w:t>functiune</w:t>
      </w:r>
      <w:proofErr w:type="spellEnd"/>
      <w:r w:rsidRPr="00A001B4">
        <w:rPr>
          <w:rFonts w:cstheme="minorHAnsi"/>
        </w:rPr>
        <w:t xml:space="preserve"> a software-ului de baza si infrastructura de </w:t>
      </w:r>
      <w:proofErr w:type="spellStart"/>
      <w:r w:rsidRPr="00A001B4">
        <w:rPr>
          <w:rFonts w:cstheme="minorHAnsi"/>
        </w:rPr>
        <w:t>aplicatii</w:t>
      </w:r>
      <w:proofErr w:type="spellEnd"/>
    </w:p>
    <w:p w14:paraId="0FEBC768" w14:textId="77777777" w:rsidR="00FC51DF" w:rsidRPr="00A001B4" w:rsidRDefault="00FC51DF">
      <w:pPr>
        <w:pStyle w:val="Glont1"/>
        <w:numPr>
          <w:ilvl w:val="0"/>
          <w:numId w:val="40"/>
        </w:numPr>
        <w:spacing w:before="120"/>
        <w:rPr>
          <w:rFonts w:cstheme="minorHAnsi"/>
        </w:rPr>
      </w:pPr>
      <w:r w:rsidRPr="00A001B4">
        <w:rPr>
          <w:rFonts w:cstheme="minorHAnsi"/>
        </w:rPr>
        <w:t>Servicii de analiza si design;</w:t>
      </w:r>
    </w:p>
    <w:p w14:paraId="634D8D5D" w14:textId="77777777" w:rsidR="00FC51DF" w:rsidRPr="00A001B4" w:rsidRDefault="00FC51DF">
      <w:pPr>
        <w:pStyle w:val="Glont1"/>
        <w:numPr>
          <w:ilvl w:val="0"/>
          <w:numId w:val="40"/>
        </w:numPr>
        <w:spacing w:before="120"/>
        <w:rPr>
          <w:rFonts w:cstheme="minorHAnsi"/>
        </w:rPr>
      </w:pPr>
      <w:r w:rsidRPr="00A001B4">
        <w:rPr>
          <w:rFonts w:cstheme="minorHAnsi"/>
        </w:rPr>
        <w:t>Servicii de dezvoltare a componentelor sistemului;</w:t>
      </w:r>
    </w:p>
    <w:p w14:paraId="3135058C" w14:textId="77777777" w:rsidR="00FC51DF" w:rsidRPr="00A001B4" w:rsidRDefault="00FC51DF">
      <w:pPr>
        <w:pStyle w:val="Glont1"/>
        <w:numPr>
          <w:ilvl w:val="0"/>
          <w:numId w:val="40"/>
        </w:numPr>
        <w:spacing w:before="120"/>
        <w:rPr>
          <w:rFonts w:cstheme="minorHAnsi"/>
        </w:rPr>
      </w:pPr>
      <w:r w:rsidRPr="00A001B4">
        <w:rPr>
          <w:rFonts w:cstheme="minorHAnsi"/>
        </w:rPr>
        <w:t>Servicii de configurare;</w:t>
      </w:r>
    </w:p>
    <w:p w14:paraId="5A22A0C0" w14:textId="77777777" w:rsidR="00FC51DF" w:rsidRPr="00A001B4" w:rsidRDefault="00FC51DF">
      <w:pPr>
        <w:pStyle w:val="Glont1"/>
        <w:numPr>
          <w:ilvl w:val="0"/>
          <w:numId w:val="40"/>
        </w:numPr>
        <w:spacing w:before="120"/>
        <w:rPr>
          <w:rFonts w:cstheme="minorHAnsi"/>
        </w:rPr>
      </w:pPr>
      <w:r w:rsidRPr="00A001B4">
        <w:rPr>
          <w:rFonts w:cstheme="minorHAnsi"/>
        </w:rPr>
        <w:t>Servicii de testare;</w:t>
      </w:r>
    </w:p>
    <w:p w14:paraId="7D7DDE3B" w14:textId="77777777" w:rsidR="00FC51DF" w:rsidRPr="00A001B4" w:rsidRDefault="00FC51DF">
      <w:pPr>
        <w:pStyle w:val="Glont1"/>
        <w:numPr>
          <w:ilvl w:val="0"/>
          <w:numId w:val="40"/>
        </w:numPr>
        <w:spacing w:before="120"/>
        <w:rPr>
          <w:rFonts w:cstheme="minorHAnsi"/>
        </w:rPr>
      </w:pPr>
      <w:r w:rsidRPr="00A001B4">
        <w:rPr>
          <w:rFonts w:cstheme="minorHAnsi"/>
        </w:rPr>
        <w:lastRenderedPageBreak/>
        <w:t>Servicii de instruire utilizatori;</w:t>
      </w:r>
    </w:p>
    <w:p w14:paraId="60C380A2" w14:textId="77777777" w:rsidR="00FC51DF" w:rsidRPr="00A001B4" w:rsidRDefault="00FC51DF">
      <w:pPr>
        <w:pStyle w:val="Glont1"/>
        <w:numPr>
          <w:ilvl w:val="0"/>
          <w:numId w:val="40"/>
        </w:numPr>
        <w:spacing w:before="120"/>
        <w:rPr>
          <w:rFonts w:cstheme="minorHAnsi"/>
        </w:rPr>
      </w:pPr>
      <w:r w:rsidRPr="00A001B4">
        <w:rPr>
          <w:rFonts w:cstheme="minorHAnsi"/>
        </w:rPr>
        <w:t xml:space="preserve">Servicii de instalare si intrare in </w:t>
      </w:r>
      <w:proofErr w:type="spellStart"/>
      <w:r w:rsidRPr="00A001B4">
        <w:rPr>
          <w:rFonts w:cstheme="minorHAnsi"/>
        </w:rPr>
        <w:t>productie</w:t>
      </w:r>
      <w:proofErr w:type="spellEnd"/>
      <w:r w:rsidRPr="00A001B4">
        <w:rPr>
          <w:rFonts w:cstheme="minorHAnsi"/>
        </w:rPr>
        <w:t>;</w:t>
      </w:r>
    </w:p>
    <w:p w14:paraId="472AA2CA" w14:textId="77777777" w:rsidR="00FC51DF" w:rsidRPr="00A001B4" w:rsidRDefault="00FC51DF">
      <w:pPr>
        <w:pStyle w:val="Glont1"/>
        <w:numPr>
          <w:ilvl w:val="0"/>
          <w:numId w:val="40"/>
        </w:numPr>
        <w:spacing w:before="120"/>
        <w:rPr>
          <w:rFonts w:cstheme="minorHAnsi"/>
        </w:rPr>
      </w:pPr>
      <w:r w:rsidRPr="00A001B4">
        <w:rPr>
          <w:rFonts w:cstheme="minorHAnsi"/>
        </w:rPr>
        <w:t xml:space="preserve">Servicii de </w:t>
      </w:r>
      <w:proofErr w:type="spellStart"/>
      <w:r w:rsidRPr="00A001B4">
        <w:rPr>
          <w:rFonts w:cstheme="minorHAnsi"/>
        </w:rPr>
        <w:t>garantie</w:t>
      </w:r>
      <w:proofErr w:type="spellEnd"/>
      <w:r w:rsidRPr="00A001B4">
        <w:rPr>
          <w:rFonts w:cstheme="minorHAnsi"/>
        </w:rPr>
        <w:t xml:space="preserve"> si suport tehnic;</w:t>
      </w:r>
    </w:p>
    <w:p w14:paraId="49B3F45A" w14:textId="77777777" w:rsidR="00FC51DF" w:rsidRPr="00A001B4" w:rsidRDefault="00FC51DF">
      <w:pPr>
        <w:pStyle w:val="Glont1"/>
        <w:numPr>
          <w:ilvl w:val="0"/>
          <w:numId w:val="40"/>
        </w:numPr>
        <w:spacing w:before="120"/>
        <w:rPr>
          <w:rFonts w:cstheme="minorHAnsi"/>
        </w:rPr>
      </w:pPr>
      <w:r w:rsidRPr="00A001B4">
        <w:rPr>
          <w:rFonts w:cstheme="minorHAnsi"/>
        </w:rPr>
        <w:t xml:space="preserve">Servicii de management de proiect si asigurarea si controlul </w:t>
      </w:r>
      <w:proofErr w:type="spellStart"/>
      <w:r w:rsidRPr="00A001B4">
        <w:rPr>
          <w:rFonts w:cstheme="minorHAnsi"/>
        </w:rPr>
        <w:t>calitatii</w:t>
      </w:r>
      <w:proofErr w:type="spellEnd"/>
      <w:r w:rsidRPr="00A001B4">
        <w:rPr>
          <w:rFonts w:cstheme="minorHAnsi"/>
        </w:rPr>
        <w:t>.</w:t>
      </w:r>
    </w:p>
    <w:p w14:paraId="17B1F9CA" w14:textId="77777777" w:rsidR="00FC51DF" w:rsidRPr="00A001B4" w:rsidRDefault="00FC51DF" w:rsidP="00FC51DF">
      <w:pPr>
        <w:spacing w:after="0" w:line="240" w:lineRule="auto"/>
        <w:rPr>
          <w:rFonts w:asciiTheme="minorHAnsi" w:hAnsiTheme="minorHAnsi" w:cstheme="minorHAnsi"/>
        </w:rPr>
      </w:pPr>
    </w:p>
    <w:p w14:paraId="21C86CBD"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Tabelul de mai jos prezinta modalitatea in care procedurile de dezvoltare software, proceduri integrate in sistemul de management al </w:t>
      </w:r>
      <w:proofErr w:type="spellStart"/>
      <w:r w:rsidRPr="00A001B4">
        <w:rPr>
          <w:rFonts w:asciiTheme="minorHAnsi" w:hAnsiTheme="minorHAnsi" w:cstheme="minorHAnsi"/>
        </w:rPr>
        <w:t>calitatii</w:t>
      </w:r>
      <w:proofErr w:type="spellEnd"/>
      <w:r w:rsidRPr="00A001B4">
        <w:rPr>
          <w:rFonts w:asciiTheme="minorHAnsi" w:hAnsiTheme="minorHAnsi" w:cstheme="minorHAnsi"/>
        </w:rPr>
        <w:t xml:space="preserve"> si certificate ISO 9001, </w:t>
      </w:r>
      <w:proofErr w:type="spellStart"/>
      <w:r w:rsidRPr="00A001B4">
        <w:rPr>
          <w:rFonts w:asciiTheme="minorHAnsi" w:hAnsiTheme="minorHAnsi" w:cstheme="minorHAnsi"/>
        </w:rPr>
        <w:t>acopera</w:t>
      </w:r>
      <w:proofErr w:type="spellEnd"/>
      <w:r w:rsidRPr="00A001B4">
        <w:rPr>
          <w:rFonts w:asciiTheme="minorHAnsi" w:hAnsiTheme="minorHAnsi" w:cstheme="minorHAnsi"/>
        </w:rPr>
        <w:t xml:space="preserve"> activitatile de realizare a sistemului.</w:t>
      </w:r>
    </w:p>
    <w:p w14:paraId="21004489" w14:textId="77777777" w:rsidR="00FC51DF" w:rsidRPr="00A001B4"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A001B4"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A001B4" w:rsidRDefault="00FC51DF" w:rsidP="00CF0A1B">
            <w:pPr>
              <w:spacing w:after="0" w:line="240" w:lineRule="auto"/>
              <w:rPr>
                <w:rFonts w:asciiTheme="minorHAnsi" w:hAnsiTheme="minorHAnsi" w:cstheme="minorHAnsi"/>
                <w:bCs/>
                <w:color w:val="FFFFFF" w:themeColor="background1"/>
              </w:rPr>
            </w:pPr>
            <w:r w:rsidRPr="00A001B4">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A001B4" w:rsidRDefault="00FC51DF" w:rsidP="00CF0A1B">
            <w:pPr>
              <w:spacing w:after="0" w:line="240" w:lineRule="auto"/>
              <w:jc w:val="left"/>
              <w:rPr>
                <w:rFonts w:asciiTheme="minorHAnsi" w:hAnsiTheme="minorHAnsi" w:cstheme="minorHAnsi"/>
                <w:bCs/>
                <w:color w:val="FFFFFF" w:themeColor="background1"/>
              </w:rPr>
            </w:pPr>
            <w:r w:rsidRPr="00A001B4">
              <w:rPr>
                <w:rFonts w:asciiTheme="minorHAnsi" w:hAnsiTheme="minorHAnsi" w:cstheme="minorHAnsi"/>
                <w:bCs/>
                <w:color w:val="FFFFFF" w:themeColor="background1"/>
              </w:rPr>
              <w:t xml:space="preserve">Detaliere </w:t>
            </w:r>
          </w:p>
        </w:tc>
      </w:tr>
      <w:tr w:rsidR="00FC51DF" w:rsidRPr="00A001B4"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 xml:space="preserve">Managementul </w:t>
            </w:r>
            <w:proofErr w:type="spellStart"/>
            <w:r w:rsidRPr="00A001B4">
              <w:rPr>
                <w:rFonts w:asciiTheme="minorHAnsi" w:hAnsiTheme="minorHAnsi" w:cstheme="minorHAnsi"/>
              </w:rPr>
              <w:t>cerintelor</w:t>
            </w:r>
            <w:proofErr w:type="spellEnd"/>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xml:space="preserve">, Capitolul 1.4.1 Ingineria </w:t>
            </w:r>
            <w:proofErr w:type="spellStart"/>
            <w:r w:rsidRPr="00A001B4">
              <w:rPr>
                <w:rFonts w:asciiTheme="minorHAnsi" w:hAnsiTheme="minorHAnsi" w:cstheme="minorHAnsi"/>
              </w:rPr>
              <w:t>Specificatiilor</w:t>
            </w:r>
            <w:proofErr w:type="spellEnd"/>
          </w:p>
        </w:tc>
      </w:tr>
      <w:tr w:rsidR="00FC51DF" w:rsidRPr="00A001B4"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 xml:space="preserve">Analiza </w:t>
            </w:r>
            <w:proofErr w:type="spellStart"/>
            <w:r w:rsidRPr="00A001B4">
              <w:rPr>
                <w:rFonts w:asciiTheme="minorHAnsi" w:hAnsiTheme="minorHAnsi" w:cstheme="minorHAnsi"/>
              </w:rPr>
              <w:t>cerintelor</w:t>
            </w:r>
            <w:proofErr w:type="spellEnd"/>
            <w:r w:rsidRPr="00A001B4">
              <w:rPr>
                <w:rFonts w:asciiTheme="minorHAnsi" w:hAnsiTheme="minorHAnsi" w:cstheme="minorHAnsi"/>
              </w:rPr>
              <w:t xml:space="preserve">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 xml:space="preserve"> </w:t>
            </w: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Capitolul 1.4.2 Analiza Detaliata</w:t>
            </w:r>
          </w:p>
        </w:tc>
      </w:tr>
      <w:tr w:rsidR="00FC51DF" w:rsidRPr="00A001B4"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 xml:space="preserve"> </w:t>
            </w: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Capitolul 1.4.3 Proiectare</w:t>
            </w:r>
          </w:p>
        </w:tc>
      </w:tr>
      <w:tr w:rsidR="00FC51DF" w:rsidRPr="00A001B4"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xml:space="preserve">, Capitolele 1.4.3 Proiectare </w:t>
            </w:r>
          </w:p>
        </w:tc>
      </w:tr>
      <w:tr w:rsidR="00FC51DF" w:rsidRPr="00A001B4"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Capitolele 1.4.4 Dezvoltare</w:t>
            </w:r>
          </w:p>
        </w:tc>
      </w:tr>
      <w:tr w:rsidR="00FC51DF" w:rsidRPr="00A001B4"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Capitolele 1.4.5 Testare, Capitolul 1.4.9 Acceptanta</w:t>
            </w:r>
          </w:p>
        </w:tc>
      </w:tr>
      <w:tr w:rsidR="00FC51DF" w:rsidRPr="00A001B4"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rPr>
              <w:t xml:space="preserve">Implementarea </w:t>
            </w:r>
            <w:proofErr w:type="spellStart"/>
            <w:r w:rsidRPr="00A001B4">
              <w:rPr>
                <w:rFonts w:asciiTheme="minorHAnsi" w:hAnsiTheme="minorHAnsi" w:cstheme="minorHAnsi"/>
              </w:rPr>
              <w:t>solutiei</w:t>
            </w:r>
            <w:proofErr w:type="spellEnd"/>
            <w:r w:rsidRPr="00A001B4">
              <w:rPr>
                <w:rFonts w:asciiTheme="minorHAnsi" w:hAnsiTheme="minorHAnsi" w:cstheme="minorHAnsi"/>
              </w:rPr>
              <w:t xml:space="preserv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A001B4" w:rsidRDefault="00FC51DF" w:rsidP="00CF0A1B">
            <w:pPr>
              <w:spacing w:after="0" w:line="240" w:lineRule="auto"/>
              <w:jc w:val="left"/>
              <w:rPr>
                <w:rFonts w:asciiTheme="minorHAnsi" w:hAnsiTheme="minorHAnsi" w:cstheme="minorHAnsi"/>
              </w:rPr>
            </w:pP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dezvoltare si implementare</w:t>
            </w:r>
            <w:r w:rsidRPr="00A001B4">
              <w:rPr>
                <w:rFonts w:asciiTheme="minorHAnsi" w:hAnsiTheme="minorHAnsi" w:cstheme="minorHAnsi"/>
              </w:rPr>
              <w:t xml:space="preserve">, Capitolele 1.4.5 Testare, 1.4.6 Livrare, 1.4.7 Instalare si punere in </w:t>
            </w:r>
            <w:proofErr w:type="spellStart"/>
            <w:r w:rsidRPr="00A001B4">
              <w:rPr>
                <w:rFonts w:asciiTheme="minorHAnsi" w:hAnsiTheme="minorHAnsi" w:cstheme="minorHAnsi"/>
              </w:rPr>
              <w:t>functiune</w:t>
            </w:r>
            <w:proofErr w:type="spellEnd"/>
            <w:r w:rsidRPr="00A001B4">
              <w:rPr>
                <w:rFonts w:asciiTheme="minorHAnsi" w:hAnsiTheme="minorHAnsi" w:cstheme="minorHAnsi"/>
              </w:rPr>
              <w:t>, 1.4.8 Instruire, 1.4.9 Acceptanta</w:t>
            </w:r>
          </w:p>
        </w:tc>
      </w:tr>
    </w:tbl>
    <w:p w14:paraId="49AE73CD" w14:textId="77777777" w:rsidR="00FC51DF" w:rsidRPr="00A001B4" w:rsidRDefault="00FC51DF" w:rsidP="00FC51DF">
      <w:pPr>
        <w:spacing w:after="0" w:line="240" w:lineRule="auto"/>
        <w:rPr>
          <w:rFonts w:asciiTheme="minorHAnsi" w:hAnsiTheme="minorHAnsi" w:cstheme="minorHAnsi"/>
        </w:rPr>
      </w:pPr>
    </w:p>
    <w:p w14:paraId="449D6E4B" w14:textId="77777777" w:rsidR="00FC51DF" w:rsidRPr="00A001B4" w:rsidRDefault="00FC51DF">
      <w:pPr>
        <w:pStyle w:val="Heading1"/>
        <w:numPr>
          <w:ilvl w:val="1"/>
          <w:numId w:val="46"/>
        </w:numPr>
      </w:pPr>
      <w:bookmarkStart w:id="69" w:name="_Toc27478656"/>
      <w:bookmarkStart w:id="70" w:name="_Toc131785277"/>
      <w:bookmarkStart w:id="71" w:name="_Toc135645617"/>
      <w:bookmarkStart w:id="72" w:name="_Toc136945395"/>
      <w:bookmarkStart w:id="73" w:name="_Toc139884700"/>
      <w:r w:rsidRPr="00A001B4">
        <w:t>Metodologia pentru asistenta si suport tehnic</w:t>
      </w:r>
      <w:bookmarkEnd w:id="69"/>
      <w:bookmarkEnd w:id="70"/>
      <w:bookmarkEnd w:id="71"/>
      <w:bookmarkEnd w:id="72"/>
      <w:bookmarkEnd w:id="73"/>
    </w:p>
    <w:p w14:paraId="669CFF85" w14:textId="77777777" w:rsidR="00FC51DF" w:rsidRPr="00A001B4" w:rsidRDefault="00FC51DF" w:rsidP="00FC51DF">
      <w:pPr>
        <w:pStyle w:val="BodyTextIndent3"/>
        <w:spacing w:after="0" w:line="240" w:lineRule="auto"/>
        <w:ind w:left="0"/>
        <w:rPr>
          <w:rFonts w:asciiTheme="minorHAnsi" w:hAnsiTheme="minorHAnsi" w:cstheme="minorHAnsi"/>
          <w:sz w:val="22"/>
          <w:szCs w:val="22"/>
        </w:rPr>
      </w:pPr>
      <w:r w:rsidRPr="00A001B4">
        <w:rPr>
          <w:rFonts w:asciiTheme="minorHAnsi" w:hAnsiTheme="minorHAnsi" w:cstheme="minorHAnsi"/>
          <w:sz w:val="22"/>
          <w:szCs w:val="22"/>
        </w:rPr>
        <w:t>Această metodologie cuprinde procedurile de asistenta și suport tehnic utilizate de echipa de proiect a Prestatorului pentru a asigura funcționarea sistemului și a-l ajuta pe Beneficiar să-</w:t>
      </w:r>
      <w:proofErr w:type="spellStart"/>
      <w:r w:rsidRPr="00A001B4">
        <w:rPr>
          <w:rFonts w:asciiTheme="minorHAnsi" w:hAnsiTheme="minorHAnsi" w:cstheme="minorHAnsi"/>
          <w:sz w:val="22"/>
          <w:szCs w:val="22"/>
        </w:rPr>
        <w:t>şi</w:t>
      </w:r>
      <w:proofErr w:type="spellEnd"/>
      <w:r w:rsidRPr="00A001B4">
        <w:rPr>
          <w:rFonts w:asciiTheme="minorHAnsi" w:hAnsiTheme="minorHAnsi" w:cstheme="minorHAnsi"/>
          <w:sz w:val="22"/>
          <w:szCs w:val="22"/>
        </w:rPr>
        <w:t xml:space="preserve"> efectueze activitățile cu ajutorul sistemului informatic implementat de Prestator. </w:t>
      </w:r>
    </w:p>
    <w:p w14:paraId="30038E13" w14:textId="77777777" w:rsidR="00FC51DF" w:rsidRPr="00A001B4" w:rsidRDefault="00FC51DF" w:rsidP="00FC51DF">
      <w:pPr>
        <w:pStyle w:val="BodyTextIndent3"/>
        <w:spacing w:after="0" w:line="240" w:lineRule="auto"/>
        <w:ind w:left="0"/>
        <w:rPr>
          <w:rFonts w:asciiTheme="minorHAnsi" w:hAnsiTheme="minorHAnsi" w:cstheme="minorHAnsi"/>
          <w:sz w:val="22"/>
          <w:szCs w:val="22"/>
        </w:rPr>
      </w:pPr>
      <w:r w:rsidRPr="00A001B4">
        <w:rPr>
          <w:rFonts w:asciiTheme="minorHAnsi" w:hAnsiTheme="minorHAnsi" w:cstheme="minorHAnsi"/>
          <w:sz w:val="22"/>
          <w:szCs w:val="22"/>
        </w:rPr>
        <w:t xml:space="preserve">Serviciile vor fi asigurate de catre Prestator in conformitate cu </w:t>
      </w:r>
      <w:proofErr w:type="spellStart"/>
      <w:r w:rsidRPr="00A001B4">
        <w:rPr>
          <w:rFonts w:asciiTheme="minorHAnsi" w:hAnsiTheme="minorHAnsi" w:cstheme="minorHAnsi"/>
          <w:sz w:val="22"/>
          <w:szCs w:val="22"/>
        </w:rPr>
        <w:t>cerintele</w:t>
      </w:r>
      <w:proofErr w:type="spellEnd"/>
      <w:r w:rsidRPr="00A001B4">
        <w:rPr>
          <w:rFonts w:asciiTheme="minorHAnsi" w:hAnsiTheme="minorHAnsi" w:cstheme="minorHAnsi"/>
          <w:sz w:val="22"/>
          <w:szCs w:val="22"/>
        </w:rPr>
        <w:t xml:space="preserve"> cuprinse in caietul de sarcini. Asistenta tehnica va fi asigurata de catre echipa Prestatorului si va fi acordata utilizatorilor in vederea </w:t>
      </w:r>
      <w:proofErr w:type="spellStart"/>
      <w:r w:rsidRPr="00A001B4">
        <w:rPr>
          <w:rFonts w:asciiTheme="minorHAnsi" w:hAnsiTheme="minorHAnsi" w:cstheme="minorHAnsi"/>
          <w:sz w:val="22"/>
          <w:szCs w:val="22"/>
        </w:rPr>
        <w:t>utilizarii</w:t>
      </w:r>
      <w:proofErr w:type="spellEnd"/>
      <w:r w:rsidRPr="00A001B4">
        <w:rPr>
          <w:rFonts w:asciiTheme="minorHAnsi" w:hAnsiTheme="minorHAnsi" w:cstheme="minorHAnsi"/>
          <w:sz w:val="22"/>
          <w:szCs w:val="22"/>
        </w:rPr>
        <w:t xml:space="preserve"> noului sistem informatic. </w:t>
      </w:r>
    </w:p>
    <w:p w14:paraId="136E32F1" w14:textId="77777777" w:rsidR="00FC51DF" w:rsidRPr="00A001B4" w:rsidRDefault="00FC51DF" w:rsidP="00FC51DF">
      <w:pPr>
        <w:pStyle w:val="BodyTextIndent3"/>
        <w:spacing w:after="0" w:line="240" w:lineRule="auto"/>
        <w:ind w:left="0"/>
        <w:rPr>
          <w:rFonts w:asciiTheme="minorHAnsi" w:hAnsiTheme="minorHAnsi" w:cstheme="minorHAnsi"/>
          <w:iCs/>
          <w:color w:val="0070C0"/>
          <w:sz w:val="22"/>
          <w:szCs w:val="22"/>
        </w:rPr>
      </w:pPr>
      <w:r w:rsidRPr="00A001B4">
        <w:rPr>
          <w:rFonts w:asciiTheme="minorHAnsi" w:hAnsiTheme="minorHAnsi" w:cstheme="minorHAnsi"/>
          <w:sz w:val="22"/>
          <w:szCs w:val="22"/>
        </w:rPr>
        <w:t xml:space="preserve">Procedurile de asigurare asistenta si suport tehnic din cadrul metodologiei sunt prezentate in </w:t>
      </w:r>
      <w:r w:rsidRPr="00A001B4">
        <w:rPr>
          <w:rFonts w:asciiTheme="minorHAnsi" w:hAnsiTheme="minorHAnsi" w:cstheme="minorHAnsi"/>
          <w:iCs/>
          <w:color w:val="0070C0"/>
          <w:sz w:val="22"/>
          <w:szCs w:val="22"/>
        </w:rPr>
        <w:t>Anexa</w:t>
      </w:r>
      <w:r w:rsidRPr="00A001B4">
        <w:rPr>
          <w:rFonts w:asciiTheme="minorHAnsi" w:hAnsiTheme="minorHAnsi" w:cstheme="minorHAnsi"/>
          <w:iCs/>
          <w:color w:val="0070C0"/>
          <w:sz w:val="22"/>
        </w:rPr>
        <w:t xml:space="preserve"> –</w:t>
      </w:r>
      <w:r w:rsidRPr="00A001B4">
        <w:rPr>
          <w:rFonts w:asciiTheme="minorHAnsi" w:hAnsiTheme="minorHAnsi" w:cstheme="minorHAnsi"/>
          <w:iCs/>
          <w:color w:val="0070C0"/>
          <w:sz w:val="22"/>
          <w:szCs w:val="22"/>
        </w:rPr>
        <w:t xml:space="preserve"> </w:t>
      </w:r>
      <w:r w:rsidRPr="00A001B4">
        <w:rPr>
          <w:rFonts w:asciiTheme="minorHAnsi" w:hAnsiTheme="minorHAnsi" w:cstheme="minorHAnsi"/>
          <w:iCs/>
          <w:color w:val="0070C0"/>
          <w:sz w:val="22"/>
        </w:rPr>
        <w:t xml:space="preserve">Metodologii utilizate in proiect / </w:t>
      </w:r>
      <w:r w:rsidRPr="00A001B4">
        <w:rPr>
          <w:rFonts w:asciiTheme="minorHAnsi" w:hAnsiTheme="minorHAnsi" w:cstheme="minorHAnsi"/>
          <w:iCs/>
          <w:color w:val="0070C0"/>
          <w:sz w:val="22"/>
          <w:szCs w:val="22"/>
        </w:rPr>
        <w:t>Metodologia de asistenta si suport tehnic.</w:t>
      </w:r>
    </w:p>
    <w:p w14:paraId="05A4F855" w14:textId="77777777" w:rsidR="00FC51DF" w:rsidRPr="00A001B4" w:rsidRDefault="00FC51DF">
      <w:pPr>
        <w:pStyle w:val="Heading1"/>
        <w:numPr>
          <w:ilvl w:val="1"/>
          <w:numId w:val="46"/>
        </w:numPr>
      </w:pPr>
      <w:bookmarkStart w:id="74" w:name="_Toc27478657"/>
      <w:bookmarkStart w:id="75" w:name="_Toc131785278"/>
      <w:bookmarkStart w:id="76" w:name="_Toc135645618"/>
      <w:bookmarkStart w:id="77" w:name="_Toc136945396"/>
      <w:bookmarkStart w:id="78" w:name="_Toc139884701"/>
      <w:r w:rsidRPr="00A001B4">
        <w:t>Metodologia de instruire</w:t>
      </w:r>
      <w:bookmarkEnd w:id="74"/>
      <w:bookmarkEnd w:id="75"/>
      <w:bookmarkEnd w:id="76"/>
      <w:bookmarkEnd w:id="77"/>
      <w:bookmarkEnd w:id="78"/>
    </w:p>
    <w:p w14:paraId="24D791DF" w14:textId="77777777" w:rsidR="00FC51DF" w:rsidRPr="00A001B4" w:rsidRDefault="00FC51DF" w:rsidP="00FC51DF">
      <w:pPr>
        <w:spacing w:after="0" w:line="240" w:lineRule="auto"/>
        <w:rPr>
          <w:rFonts w:asciiTheme="minorHAnsi" w:hAnsiTheme="minorHAnsi" w:cstheme="minorHAnsi"/>
          <w:bCs/>
        </w:rPr>
      </w:pPr>
      <w:r w:rsidRPr="00A001B4">
        <w:rPr>
          <w:rFonts w:asciiTheme="minorHAnsi" w:hAnsiTheme="minorHAnsi" w:cstheme="minorHAnsi"/>
          <w:bCs/>
        </w:rPr>
        <w:t xml:space="preserve">Instruirea utilizatorilor joacă un rol </w:t>
      </w:r>
      <w:proofErr w:type="spellStart"/>
      <w:r w:rsidRPr="00A001B4">
        <w:rPr>
          <w:rFonts w:asciiTheme="minorHAnsi" w:hAnsiTheme="minorHAnsi" w:cstheme="minorHAnsi"/>
          <w:bCs/>
        </w:rPr>
        <w:t>esenţial</w:t>
      </w:r>
      <w:proofErr w:type="spellEnd"/>
      <w:r w:rsidRPr="00A001B4">
        <w:rPr>
          <w:rFonts w:asciiTheme="minorHAnsi" w:hAnsiTheme="minorHAnsi" w:cstheme="minorHAnsi"/>
          <w:bCs/>
        </w:rPr>
        <w:t xml:space="preserve"> în transferul de “Know-how” catre utilizatorii sistemului. Acest lucru va garanta exploatarea corecta si eficienta a sistemului implementat, de catre utilizatorii sistemului, ceea ce va conduce la </w:t>
      </w:r>
      <w:proofErr w:type="spellStart"/>
      <w:r w:rsidRPr="00A001B4">
        <w:rPr>
          <w:rFonts w:asciiTheme="minorHAnsi" w:hAnsiTheme="minorHAnsi" w:cstheme="minorHAnsi"/>
          <w:bCs/>
        </w:rPr>
        <w:t>desfasurarea</w:t>
      </w:r>
      <w:proofErr w:type="spellEnd"/>
      <w:r w:rsidRPr="00A001B4">
        <w:rPr>
          <w:rFonts w:asciiTheme="minorHAnsi" w:hAnsiTheme="minorHAnsi" w:cstheme="minorHAnsi"/>
          <w:bCs/>
        </w:rPr>
        <w:t xml:space="preserve"> </w:t>
      </w:r>
      <w:proofErr w:type="spellStart"/>
      <w:r w:rsidRPr="00A001B4">
        <w:rPr>
          <w:rFonts w:asciiTheme="minorHAnsi" w:hAnsiTheme="minorHAnsi" w:cstheme="minorHAnsi"/>
          <w:bCs/>
        </w:rPr>
        <w:t>corespunzatoare</w:t>
      </w:r>
      <w:proofErr w:type="spellEnd"/>
      <w:r w:rsidRPr="00A001B4">
        <w:rPr>
          <w:rFonts w:asciiTheme="minorHAnsi" w:hAnsiTheme="minorHAnsi" w:cstheme="minorHAnsi"/>
          <w:bCs/>
        </w:rPr>
        <w:t xml:space="preserve"> a </w:t>
      </w:r>
      <w:proofErr w:type="spellStart"/>
      <w:r w:rsidRPr="00A001B4">
        <w:rPr>
          <w:rFonts w:asciiTheme="minorHAnsi" w:hAnsiTheme="minorHAnsi" w:cstheme="minorHAnsi"/>
          <w:bCs/>
        </w:rPr>
        <w:t>activitatilor</w:t>
      </w:r>
      <w:proofErr w:type="spellEnd"/>
      <w:r w:rsidRPr="00A001B4">
        <w:rPr>
          <w:rFonts w:asciiTheme="minorHAnsi" w:hAnsiTheme="minorHAnsi" w:cstheme="minorHAnsi"/>
          <w:bCs/>
        </w:rPr>
        <w:t xml:space="preserve"> din sfera lor de competente.</w:t>
      </w:r>
    </w:p>
    <w:p w14:paraId="7D03EC4D"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Instruirea utilizatorilor  reprezintă una din cele mai importante </w:t>
      </w:r>
      <w:proofErr w:type="spellStart"/>
      <w:r w:rsidRPr="00A001B4">
        <w:rPr>
          <w:rFonts w:asciiTheme="minorHAnsi" w:hAnsiTheme="minorHAnsi" w:cstheme="minorHAnsi"/>
        </w:rPr>
        <w:t>activităţi</w:t>
      </w:r>
      <w:proofErr w:type="spellEnd"/>
      <w:r w:rsidRPr="00A001B4">
        <w:rPr>
          <w:rFonts w:asciiTheme="minorHAnsi" w:hAnsiTheme="minorHAnsi" w:cstheme="minorHAnsi"/>
        </w:rPr>
        <w:t xml:space="preserve"> pentru asigurarea finalizării cu succes a proiectului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este un element critic pentru </w:t>
      </w:r>
      <w:proofErr w:type="spellStart"/>
      <w:r w:rsidRPr="00A001B4">
        <w:rPr>
          <w:rFonts w:asciiTheme="minorHAnsi" w:hAnsiTheme="minorHAnsi" w:cstheme="minorHAnsi"/>
        </w:rPr>
        <w:t>funcţionarea</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utilizarea normală, corectă a sistemului. </w:t>
      </w:r>
    </w:p>
    <w:p w14:paraId="1A8D5371"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lastRenderedPageBreak/>
        <w:t xml:space="preserve">În construirea strategiei de instruire, a planului adecvat, vom </w:t>
      </w:r>
      <w:proofErr w:type="spellStart"/>
      <w:r w:rsidRPr="00A001B4">
        <w:rPr>
          <w:rFonts w:asciiTheme="minorHAnsi" w:hAnsiTheme="minorHAnsi" w:cstheme="minorHAnsi"/>
        </w:rPr>
        <w:t>ţine</w:t>
      </w:r>
      <w:proofErr w:type="spellEnd"/>
      <w:r w:rsidRPr="00A001B4">
        <w:rPr>
          <w:rFonts w:asciiTheme="minorHAnsi" w:hAnsiTheme="minorHAnsi" w:cstheme="minorHAnsi"/>
        </w:rPr>
        <w:t xml:space="preserve"> cont de </w:t>
      </w:r>
      <w:proofErr w:type="spellStart"/>
      <w:r w:rsidRPr="00A001B4">
        <w:rPr>
          <w:rFonts w:asciiTheme="minorHAnsi" w:hAnsiTheme="minorHAnsi" w:cstheme="minorHAnsi"/>
        </w:rPr>
        <w:t>condiţiile</w:t>
      </w:r>
      <w:proofErr w:type="spellEnd"/>
      <w:r w:rsidRPr="00A001B4">
        <w:rPr>
          <w:rFonts w:asciiTheme="minorHAnsi" w:hAnsiTheme="minorHAnsi" w:cstheme="minorHAnsi"/>
        </w:rPr>
        <w:t xml:space="preserve"> specifice ale acestui proiect </w:t>
      </w:r>
      <w:proofErr w:type="spellStart"/>
      <w:r w:rsidRPr="00A001B4">
        <w:rPr>
          <w:rFonts w:asciiTheme="minorHAnsi" w:hAnsiTheme="minorHAnsi" w:cstheme="minorHAnsi"/>
        </w:rPr>
        <w:t>şi</w:t>
      </w:r>
      <w:proofErr w:type="spellEnd"/>
      <w:r w:rsidRPr="00A001B4">
        <w:rPr>
          <w:rFonts w:asciiTheme="minorHAnsi" w:hAnsiTheme="minorHAnsi" w:cstheme="minorHAnsi"/>
        </w:rPr>
        <w:t xml:space="preserve"> de </w:t>
      </w:r>
      <w:proofErr w:type="spellStart"/>
      <w:r w:rsidRPr="00A001B4">
        <w:rPr>
          <w:rFonts w:asciiTheme="minorHAnsi" w:hAnsiTheme="minorHAnsi" w:cstheme="minorHAnsi"/>
        </w:rPr>
        <w:t>necesităţile</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Autorităţii</w:t>
      </w:r>
      <w:proofErr w:type="spellEnd"/>
      <w:r w:rsidRPr="00A001B4">
        <w:rPr>
          <w:rFonts w:asciiTheme="minorHAnsi" w:hAnsiTheme="minorHAnsi" w:cstheme="minorHAnsi"/>
        </w:rPr>
        <w:t xml:space="preserve"> Contractante.  Astfel, Ofertantul va </w:t>
      </w:r>
      <w:proofErr w:type="spellStart"/>
      <w:r w:rsidRPr="00A001B4">
        <w:rPr>
          <w:rFonts w:asciiTheme="minorHAnsi" w:hAnsiTheme="minorHAnsi" w:cstheme="minorHAnsi"/>
        </w:rPr>
        <w:t>ţine</w:t>
      </w:r>
      <w:proofErr w:type="spellEnd"/>
      <w:r w:rsidRPr="00A001B4">
        <w:rPr>
          <w:rFonts w:asciiTheme="minorHAnsi" w:hAnsiTheme="minorHAnsi" w:cstheme="minorHAnsi"/>
        </w:rPr>
        <w:t xml:space="preserve"> cont de factorii </w:t>
      </w:r>
      <w:proofErr w:type="spellStart"/>
      <w:r w:rsidRPr="00A001B4">
        <w:rPr>
          <w:rFonts w:asciiTheme="minorHAnsi" w:hAnsiTheme="minorHAnsi" w:cstheme="minorHAnsi"/>
        </w:rPr>
        <w:t>organizaţionali</w:t>
      </w:r>
      <w:proofErr w:type="spellEnd"/>
      <w:r w:rsidRPr="00A001B4">
        <w:rPr>
          <w:rFonts w:asciiTheme="minorHAnsi" w:hAnsiTheme="minorHAnsi" w:cstheme="minorHAnsi"/>
        </w:rPr>
        <w:t xml:space="preserve">,  de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specifice ale beneficiarului, de </w:t>
      </w:r>
      <w:proofErr w:type="spellStart"/>
      <w:r w:rsidRPr="00A001B4">
        <w:rPr>
          <w:rFonts w:asciiTheme="minorHAnsi" w:hAnsiTheme="minorHAnsi" w:cstheme="minorHAnsi"/>
        </w:rPr>
        <w:t>experienţa</w:t>
      </w:r>
      <w:proofErr w:type="spellEnd"/>
      <w:r w:rsidRPr="00A001B4">
        <w:rPr>
          <w:rFonts w:asciiTheme="minorHAnsi" w:hAnsiTheme="minorHAnsi" w:cstheme="minorHAnsi"/>
        </w:rPr>
        <w:t xml:space="preserve"> sa în instruiri, necesară pentru construirea metodologiei.</w:t>
      </w:r>
    </w:p>
    <w:p w14:paraId="3AC6C721"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Instruirea va fi asigurată în limba romană.</w:t>
      </w:r>
    </w:p>
    <w:p w14:paraId="76D215DA"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Metodologia de instruire este prezentata in </w:t>
      </w:r>
      <w:r w:rsidRPr="00A001B4">
        <w:rPr>
          <w:rFonts w:asciiTheme="minorHAnsi" w:hAnsiTheme="minorHAnsi" w:cstheme="minorHAnsi"/>
          <w:iCs/>
          <w:color w:val="0070C0"/>
        </w:rPr>
        <w:t xml:space="preserve"> Anexa – Metodologii utilizate in proiect / Metodologia de dezvoltare si implementare</w:t>
      </w:r>
      <w:r w:rsidRPr="00A001B4">
        <w:rPr>
          <w:rFonts w:asciiTheme="minorHAnsi" w:hAnsiTheme="minorHAnsi" w:cstheme="minorHAnsi"/>
          <w:i/>
        </w:rPr>
        <w:t>, cap. 1.4.8 Instruire</w:t>
      </w:r>
      <w:r w:rsidRPr="00A001B4">
        <w:rPr>
          <w:rFonts w:asciiTheme="minorHAnsi" w:hAnsiTheme="minorHAnsi" w:cstheme="minorHAnsi"/>
        </w:rPr>
        <w:t>.</w:t>
      </w:r>
    </w:p>
    <w:p w14:paraId="749D365E" w14:textId="77777777" w:rsidR="00FC51DF" w:rsidRPr="00A001B4" w:rsidRDefault="00FC51DF">
      <w:pPr>
        <w:pStyle w:val="Heading1"/>
        <w:numPr>
          <w:ilvl w:val="1"/>
          <w:numId w:val="46"/>
        </w:numPr>
      </w:pPr>
      <w:bookmarkStart w:id="79" w:name="_Toc27478658"/>
      <w:bookmarkStart w:id="80" w:name="_Toc131785279"/>
      <w:bookmarkStart w:id="81" w:name="_Toc135645619"/>
      <w:bookmarkStart w:id="82" w:name="_Toc136945397"/>
      <w:bookmarkStart w:id="83" w:name="_Toc139884702"/>
      <w:r w:rsidRPr="00A001B4">
        <w:t xml:space="preserve">Metodologia de management al </w:t>
      </w:r>
      <w:proofErr w:type="spellStart"/>
      <w:r w:rsidRPr="00A001B4">
        <w:t>calitatii</w:t>
      </w:r>
      <w:bookmarkEnd w:id="79"/>
      <w:bookmarkEnd w:id="80"/>
      <w:bookmarkEnd w:id="81"/>
      <w:bookmarkEnd w:id="82"/>
      <w:bookmarkEnd w:id="83"/>
      <w:proofErr w:type="spellEnd"/>
    </w:p>
    <w:p w14:paraId="4E3B9CD3" w14:textId="77777777" w:rsidR="00FC51DF" w:rsidRPr="00A001B4" w:rsidRDefault="00FC51DF" w:rsidP="00FC51DF">
      <w:pPr>
        <w:spacing w:after="0" w:line="240" w:lineRule="auto"/>
        <w:ind w:right="274"/>
        <w:rPr>
          <w:rFonts w:asciiTheme="minorHAnsi" w:hAnsiTheme="minorHAnsi" w:cstheme="minorHAnsi"/>
        </w:rPr>
      </w:pPr>
      <w:r w:rsidRPr="00A001B4">
        <w:rPr>
          <w:rFonts w:asciiTheme="minorHAnsi" w:hAnsiTheme="minorHAnsi" w:cstheme="minorHAnsi"/>
        </w:rPr>
        <w:t xml:space="preserve">In vederea </w:t>
      </w:r>
      <w:proofErr w:type="spellStart"/>
      <w:r w:rsidRPr="00A001B4">
        <w:rPr>
          <w:rFonts w:asciiTheme="minorHAnsi" w:hAnsiTheme="minorHAnsi" w:cstheme="minorHAnsi"/>
        </w:rPr>
        <w:t>finalizarii</w:t>
      </w:r>
      <w:proofErr w:type="spellEnd"/>
      <w:r w:rsidRPr="00A001B4">
        <w:rPr>
          <w:rFonts w:asciiTheme="minorHAnsi" w:hAnsiTheme="minorHAnsi" w:cstheme="minorHAnsi"/>
        </w:rPr>
        <w:t xml:space="preserve"> cu succes a proiectului, Ofertantul va </w:t>
      </w:r>
      <w:proofErr w:type="spellStart"/>
      <w:r w:rsidRPr="00A001B4">
        <w:rPr>
          <w:rFonts w:asciiTheme="minorHAnsi" w:hAnsiTheme="minorHAnsi" w:cstheme="minorHAnsi"/>
        </w:rPr>
        <w:t>urmari</w:t>
      </w:r>
      <w:proofErr w:type="spellEnd"/>
      <w:r w:rsidRPr="00A001B4">
        <w:rPr>
          <w:rFonts w:asciiTheme="minorHAnsi" w:hAnsiTheme="minorHAnsi" w:cstheme="minorHAnsi"/>
        </w:rPr>
        <w:t xml:space="preserve"> cu </w:t>
      </w:r>
      <w:proofErr w:type="spellStart"/>
      <w:r w:rsidRPr="00A001B4">
        <w:rPr>
          <w:rFonts w:asciiTheme="minorHAnsi" w:hAnsiTheme="minorHAnsi" w:cstheme="minorHAnsi"/>
        </w:rPr>
        <w:t>strictete</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indeplinirea</w:t>
      </w:r>
      <w:proofErr w:type="spellEnd"/>
      <w:r w:rsidRPr="00A001B4">
        <w:rPr>
          <w:rFonts w:asciiTheme="minorHAnsi" w:hAnsiTheme="minorHAnsi" w:cstheme="minorHAnsi"/>
        </w:rPr>
        <w:t xml:space="preserve"> obiectivelor de calitate care se </w:t>
      </w:r>
      <w:proofErr w:type="spellStart"/>
      <w:r w:rsidRPr="00A001B4">
        <w:rPr>
          <w:rFonts w:asciiTheme="minorHAnsi" w:hAnsiTheme="minorHAnsi" w:cstheme="minorHAnsi"/>
        </w:rPr>
        <w:t>axeaza</w:t>
      </w:r>
      <w:proofErr w:type="spellEnd"/>
      <w:r w:rsidRPr="00A001B4">
        <w:rPr>
          <w:rFonts w:asciiTheme="minorHAnsi" w:hAnsiTheme="minorHAnsi" w:cstheme="minorHAnsi"/>
        </w:rPr>
        <w:t xml:space="preserve"> pe doua </w:t>
      </w:r>
      <w:proofErr w:type="spellStart"/>
      <w:r w:rsidRPr="00A001B4">
        <w:rPr>
          <w:rFonts w:asciiTheme="minorHAnsi" w:hAnsiTheme="minorHAnsi" w:cstheme="minorHAnsi"/>
        </w:rPr>
        <w:t>directii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esentiale</w:t>
      </w:r>
      <w:proofErr w:type="spellEnd"/>
      <w:r w:rsidRPr="00A001B4">
        <w:rPr>
          <w:rFonts w:asciiTheme="minorHAnsi" w:hAnsiTheme="minorHAnsi" w:cstheme="minorHAnsi"/>
        </w:rPr>
        <w:t xml:space="preserve">: </w:t>
      </w:r>
    </w:p>
    <w:p w14:paraId="5FFC1B0C"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r w:rsidRPr="00A001B4">
        <w:rPr>
          <w:rFonts w:asciiTheme="minorHAnsi" w:hAnsiTheme="minorHAnsi" w:cstheme="minorHAnsi"/>
        </w:rPr>
        <w:t>Calitatea serviciilor de management de proiect</w:t>
      </w:r>
    </w:p>
    <w:p w14:paraId="65A697BD"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r w:rsidRPr="00A001B4">
        <w:rPr>
          <w:rFonts w:asciiTheme="minorHAnsi" w:hAnsiTheme="minorHAnsi" w:cstheme="minorHAnsi"/>
        </w:rPr>
        <w:t>Calitatea livrabilelor – produse și servicii</w:t>
      </w:r>
    </w:p>
    <w:p w14:paraId="43181B95" w14:textId="77777777" w:rsidR="00FC51DF" w:rsidRPr="00A001B4" w:rsidRDefault="00FC51DF" w:rsidP="00FC51DF">
      <w:pPr>
        <w:spacing w:after="0" w:line="240" w:lineRule="auto"/>
        <w:ind w:right="274"/>
        <w:rPr>
          <w:rFonts w:asciiTheme="minorHAnsi" w:hAnsiTheme="minorHAnsi" w:cstheme="minorHAnsi"/>
        </w:rPr>
      </w:pPr>
      <w:r w:rsidRPr="00A001B4">
        <w:rPr>
          <w:rFonts w:asciiTheme="minorHAnsi" w:hAnsiTheme="minorHAnsi" w:cstheme="minorHAnsi"/>
        </w:rPr>
        <w:t xml:space="preserve">Metodologia de management al </w:t>
      </w:r>
      <w:proofErr w:type="spellStart"/>
      <w:r w:rsidRPr="00A001B4">
        <w:rPr>
          <w:rFonts w:asciiTheme="minorHAnsi" w:hAnsiTheme="minorHAnsi" w:cstheme="minorHAnsi"/>
        </w:rPr>
        <w:t>calitatii</w:t>
      </w:r>
      <w:proofErr w:type="spellEnd"/>
      <w:r w:rsidRPr="00A001B4">
        <w:rPr>
          <w:rFonts w:asciiTheme="minorHAnsi" w:hAnsiTheme="minorHAnsi" w:cstheme="minorHAnsi"/>
        </w:rPr>
        <w:t xml:space="preserve"> cuprinde:</w:t>
      </w:r>
    </w:p>
    <w:p w14:paraId="0EE6E884"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bookmarkStart w:id="84" w:name="_Toc511132948"/>
      <w:bookmarkStart w:id="85" w:name="_Toc5871899"/>
      <w:r w:rsidRPr="00A001B4">
        <w:rPr>
          <w:rFonts w:asciiTheme="minorHAnsi" w:hAnsiTheme="minorHAnsi" w:cstheme="minorHAnsi"/>
        </w:rPr>
        <w:t xml:space="preserve">Procedura de Controlul al </w:t>
      </w:r>
      <w:proofErr w:type="spellStart"/>
      <w:r w:rsidRPr="00A001B4">
        <w:rPr>
          <w:rFonts w:asciiTheme="minorHAnsi" w:hAnsiTheme="minorHAnsi" w:cstheme="minorHAnsi"/>
        </w:rPr>
        <w:t>calitatii</w:t>
      </w:r>
      <w:bookmarkEnd w:id="84"/>
      <w:bookmarkEnd w:id="85"/>
      <w:proofErr w:type="spellEnd"/>
    </w:p>
    <w:p w14:paraId="4B72CB12"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bookmarkStart w:id="86" w:name="_Toc511132949"/>
      <w:bookmarkStart w:id="87" w:name="_Toc5871900"/>
      <w:r w:rsidRPr="00A001B4">
        <w:rPr>
          <w:rFonts w:asciiTheme="minorHAnsi" w:hAnsiTheme="minorHAnsi" w:cstheme="minorHAnsi"/>
        </w:rPr>
        <w:t>Metode de testare pentru componentele software</w:t>
      </w:r>
      <w:bookmarkEnd w:id="86"/>
      <w:bookmarkEnd w:id="87"/>
    </w:p>
    <w:p w14:paraId="0DE55772"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bookmarkStart w:id="88" w:name="_Toc511132950"/>
      <w:bookmarkStart w:id="89" w:name="_Toc5871901"/>
      <w:r w:rsidRPr="00A001B4">
        <w:rPr>
          <w:rFonts w:asciiTheme="minorHAnsi" w:hAnsiTheme="minorHAnsi" w:cstheme="minorHAnsi"/>
        </w:rPr>
        <w:t xml:space="preserve">Etapele controlului </w:t>
      </w:r>
      <w:proofErr w:type="spellStart"/>
      <w:r w:rsidRPr="00A001B4">
        <w:rPr>
          <w:rFonts w:asciiTheme="minorHAnsi" w:hAnsiTheme="minorHAnsi" w:cstheme="minorHAnsi"/>
        </w:rPr>
        <w:t>calitatii</w:t>
      </w:r>
      <w:proofErr w:type="spellEnd"/>
      <w:r w:rsidRPr="00A001B4">
        <w:rPr>
          <w:rFonts w:asciiTheme="minorHAnsi" w:hAnsiTheme="minorHAnsi" w:cstheme="minorHAnsi"/>
        </w:rPr>
        <w:t xml:space="preserve"> pentru </w:t>
      </w:r>
      <w:proofErr w:type="spellStart"/>
      <w:r w:rsidRPr="00A001B4">
        <w:rPr>
          <w:rFonts w:asciiTheme="minorHAnsi" w:hAnsiTheme="minorHAnsi" w:cstheme="minorHAnsi"/>
        </w:rPr>
        <w:t>aplicatii</w:t>
      </w:r>
      <w:proofErr w:type="spellEnd"/>
      <w:r w:rsidRPr="00A001B4">
        <w:rPr>
          <w:rFonts w:asciiTheme="minorHAnsi" w:hAnsiTheme="minorHAnsi" w:cstheme="minorHAnsi"/>
        </w:rPr>
        <w:t xml:space="preserve"> software</w:t>
      </w:r>
      <w:bookmarkEnd w:id="88"/>
      <w:bookmarkEnd w:id="89"/>
    </w:p>
    <w:p w14:paraId="32586517"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bookmarkStart w:id="90" w:name="_Toc5871902"/>
      <w:r w:rsidRPr="00A001B4">
        <w:rPr>
          <w:rFonts w:asciiTheme="minorHAnsi" w:hAnsiTheme="minorHAnsi" w:cstheme="minorHAnsi"/>
        </w:rPr>
        <w:t xml:space="preserve">Procedura pentru </w:t>
      </w:r>
      <w:proofErr w:type="spellStart"/>
      <w:r w:rsidRPr="00A001B4">
        <w:rPr>
          <w:rFonts w:asciiTheme="minorHAnsi" w:hAnsiTheme="minorHAnsi" w:cstheme="minorHAnsi"/>
        </w:rPr>
        <w:t>imbunatatirea</w:t>
      </w:r>
      <w:proofErr w:type="spellEnd"/>
      <w:r w:rsidRPr="00A001B4">
        <w:rPr>
          <w:rFonts w:asciiTheme="minorHAnsi" w:hAnsiTheme="minorHAnsi" w:cstheme="minorHAnsi"/>
        </w:rPr>
        <w:t xml:space="preserve"> continua a </w:t>
      </w:r>
      <w:proofErr w:type="spellStart"/>
      <w:r w:rsidRPr="00A001B4">
        <w:rPr>
          <w:rFonts w:asciiTheme="minorHAnsi" w:hAnsiTheme="minorHAnsi" w:cstheme="minorHAnsi"/>
        </w:rPr>
        <w:t>calitatii</w:t>
      </w:r>
      <w:bookmarkEnd w:id="90"/>
      <w:proofErr w:type="spellEnd"/>
    </w:p>
    <w:p w14:paraId="042AF16F"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bookmarkStart w:id="91" w:name="_Toc511132955"/>
      <w:bookmarkStart w:id="92" w:name="_Toc5871905"/>
      <w:r w:rsidRPr="00A001B4">
        <w:rPr>
          <w:rFonts w:asciiTheme="minorHAnsi" w:hAnsiTheme="minorHAnsi" w:cstheme="minorHAnsi"/>
        </w:rPr>
        <w:t xml:space="preserve">Procedura de asigurare a </w:t>
      </w:r>
      <w:proofErr w:type="spellStart"/>
      <w:r w:rsidRPr="00A001B4">
        <w:rPr>
          <w:rFonts w:asciiTheme="minorHAnsi" w:hAnsiTheme="minorHAnsi" w:cstheme="minorHAnsi"/>
        </w:rPr>
        <w:t>calitatii</w:t>
      </w:r>
      <w:bookmarkEnd w:id="91"/>
      <w:bookmarkEnd w:id="92"/>
      <w:proofErr w:type="spellEnd"/>
    </w:p>
    <w:p w14:paraId="7E7CED23"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r w:rsidRPr="00A001B4">
        <w:rPr>
          <w:rFonts w:asciiTheme="minorHAnsi" w:hAnsiTheme="minorHAnsi" w:cstheme="minorHAnsi"/>
        </w:rPr>
        <w:t xml:space="preserve">Strategia de asigurare a </w:t>
      </w:r>
      <w:proofErr w:type="spellStart"/>
      <w:r w:rsidRPr="00A001B4">
        <w:rPr>
          <w:rFonts w:asciiTheme="minorHAnsi" w:hAnsiTheme="minorHAnsi" w:cstheme="minorHAnsi"/>
        </w:rPr>
        <w:t>calitatii</w:t>
      </w:r>
      <w:proofErr w:type="spellEnd"/>
      <w:r w:rsidRPr="00A001B4">
        <w:rPr>
          <w:rFonts w:asciiTheme="minorHAnsi" w:hAnsiTheme="minorHAnsi" w:cstheme="minorHAnsi"/>
        </w:rPr>
        <w:t xml:space="preserve"> - Planul </w:t>
      </w:r>
      <w:proofErr w:type="spellStart"/>
      <w:r w:rsidRPr="00A001B4">
        <w:rPr>
          <w:rFonts w:asciiTheme="minorHAnsi" w:hAnsiTheme="minorHAnsi" w:cstheme="minorHAnsi"/>
        </w:rPr>
        <w:t>calitatii</w:t>
      </w:r>
      <w:proofErr w:type="spellEnd"/>
    </w:p>
    <w:p w14:paraId="19A2524D" w14:textId="77777777" w:rsidR="00FC51DF" w:rsidRPr="00A001B4" w:rsidRDefault="00FC51DF">
      <w:pPr>
        <w:numPr>
          <w:ilvl w:val="0"/>
          <w:numId w:val="41"/>
        </w:numPr>
        <w:suppressAutoHyphens w:val="0"/>
        <w:spacing w:after="0" w:line="240" w:lineRule="auto"/>
        <w:ind w:right="268"/>
        <w:jc w:val="left"/>
        <w:rPr>
          <w:rFonts w:asciiTheme="minorHAnsi" w:hAnsiTheme="minorHAnsi" w:cstheme="minorHAnsi"/>
        </w:rPr>
      </w:pPr>
      <w:bookmarkStart w:id="93" w:name="_Toc511132951"/>
      <w:bookmarkStart w:id="94" w:name="_Toc5871906"/>
      <w:r w:rsidRPr="00A001B4">
        <w:rPr>
          <w:rFonts w:asciiTheme="minorHAnsi" w:hAnsiTheme="minorHAnsi" w:cstheme="minorHAnsi"/>
        </w:rPr>
        <w:t>Managementul problemelor, escaladare si rezolvare</w:t>
      </w:r>
      <w:bookmarkEnd w:id="93"/>
      <w:bookmarkEnd w:id="94"/>
    </w:p>
    <w:p w14:paraId="033C0DBF" w14:textId="77777777" w:rsidR="00FC51DF" w:rsidRPr="00A001B4" w:rsidRDefault="00FC51DF">
      <w:pPr>
        <w:pStyle w:val="Heading1"/>
        <w:numPr>
          <w:ilvl w:val="1"/>
          <w:numId w:val="46"/>
        </w:numPr>
      </w:pPr>
      <w:bookmarkStart w:id="95" w:name="_Toc131785280"/>
      <w:bookmarkStart w:id="96" w:name="_Toc135645620"/>
      <w:bookmarkStart w:id="97" w:name="_Toc136945398"/>
      <w:bookmarkStart w:id="98" w:name="_Toc139884703"/>
      <w:r w:rsidRPr="00A001B4">
        <w:t>Instrumente</w:t>
      </w:r>
      <w:bookmarkEnd w:id="95"/>
      <w:bookmarkEnd w:id="96"/>
      <w:bookmarkEnd w:id="97"/>
      <w:bookmarkEnd w:id="98"/>
    </w:p>
    <w:p w14:paraId="31E80D96" w14:textId="4331F52D" w:rsidR="00FC51DF" w:rsidRPr="00A001B4" w:rsidRDefault="00FC51DF">
      <w:pPr>
        <w:pStyle w:val="Heading1"/>
        <w:numPr>
          <w:ilvl w:val="2"/>
          <w:numId w:val="46"/>
        </w:numPr>
      </w:pPr>
      <w:bookmarkStart w:id="99" w:name="_Toc131785281"/>
      <w:bookmarkStart w:id="100" w:name="_Toc135645621"/>
      <w:bookmarkStart w:id="101" w:name="_Toc136945399"/>
      <w:bookmarkStart w:id="102" w:name="_Toc139884704"/>
      <w:r w:rsidRPr="00A001B4">
        <w:t>Instrumente specifice managementului de proiect</w:t>
      </w:r>
      <w:bookmarkEnd w:id="99"/>
      <w:bookmarkEnd w:id="100"/>
      <w:bookmarkEnd w:id="101"/>
      <w:bookmarkEnd w:id="102"/>
    </w:p>
    <w:p w14:paraId="2E5E0BFC" w14:textId="77777777" w:rsidR="00FC51DF" w:rsidRPr="00A001B4" w:rsidRDefault="00FC51DF" w:rsidP="00FC51DF">
      <w:pPr>
        <w:spacing w:after="0" w:line="240" w:lineRule="auto"/>
        <w:rPr>
          <w:rFonts w:asciiTheme="minorHAnsi" w:hAnsiTheme="minorHAnsi" w:cstheme="minorHAnsi"/>
          <w:i/>
        </w:rPr>
      </w:pPr>
      <w:r w:rsidRPr="00A001B4">
        <w:rPr>
          <w:rFonts w:asciiTheme="minorHAnsi" w:hAnsiTheme="minorHAnsi" w:cstheme="minorHAnsi"/>
        </w:rPr>
        <w:t>Instrumentele utilizate de Ofertant ca suport in vederea managementului de proiect sunt succint enumerate mai jos si descrise detaliat (descriere, flux de lucru si print-</w:t>
      </w:r>
      <w:proofErr w:type="spellStart"/>
      <w:r w:rsidRPr="00A001B4">
        <w:rPr>
          <w:rFonts w:asciiTheme="minorHAnsi" w:hAnsiTheme="minorHAnsi" w:cstheme="minorHAnsi"/>
        </w:rPr>
        <w:t>screen</w:t>
      </w:r>
      <w:proofErr w:type="spellEnd"/>
      <w:r w:rsidRPr="00A001B4">
        <w:rPr>
          <w:rFonts w:asciiTheme="minorHAnsi" w:hAnsiTheme="minorHAnsi" w:cstheme="minorHAnsi"/>
        </w:rPr>
        <w:t xml:space="preserve">-uri relevante) in </w:t>
      </w:r>
      <w:r w:rsidRPr="00A001B4">
        <w:rPr>
          <w:rFonts w:asciiTheme="minorHAnsi" w:hAnsiTheme="minorHAnsi" w:cstheme="minorHAnsi"/>
          <w:iCs/>
          <w:color w:val="0070C0"/>
        </w:rPr>
        <w:t>Anexa – Metodologii utilizate in proiect / Metodologia de management de proiect</w:t>
      </w:r>
      <w:r w:rsidRPr="00A001B4">
        <w:rPr>
          <w:rFonts w:asciiTheme="minorHAnsi" w:hAnsiTheme="minorHAnsi" w:cstheme="minorHAnsi"/>
          <w:b/>
          <w:iCs/>
          <w:color w:val="0070C0"/>
        </w:rPr>
        <w:t>,</w:t>
      </w:r>
      <w:r w:rsidRPr="00A001B4">
        <w:rPr>
          <w:rFonts w:asciiTheme="minorHAnsi" w:hAnsiTheme="minorHAnsi" w:cstheme="minorHAnsi"/>
          <w:b/>
          <w:color w:val="0070C0"/>
        </w:rPr>
        <w:t xml:space="preserve"> </w:t>
      </w:r>
      <w:r w:rsidRPr="00A001B4">
        <w:rPr>
          <w:rFonts w:asciiTheme="minorHAnsi" w:hAnsiTheme="minorHAnsi" w:cstheme="minorHAnsi"/>
          <w:i/>
        </w:rPr>
        <w:t xml:space="preserve">cap. 4. </w:t>
      </w:r>
      <w:bookmarkStart w:id="103" w:name="_Toc536710413"/>
      <w:bookmarkStart w:id="104" w:name="_Toc24326002"/>
      <w:r w:rsidRPr="00A001B4">
        <w:rPr>
          <w:rFonts w:asciiTheme="minorHAnsi" w:hAnsiTheme="minorHAnsi" w:cstheme="minorHAnsi"/>
          <w:i/>
        </w:rPr>
        <w:t>Instru</w:t>
      </w:r>
      <w:r w:rsidRPr="00A001B4">
        <w:rPr>
          <w:rFonts w:asciiTheme="minorHAnsi" w:hAnsiTheme="minorHAnsi" w:cstheme="minorHAnsi"/>
          <w:i/>
          <w:iCs/>
        </w:rPr>
        <w:t>men</w:t>
      </w:r>
      <w:r w:rsidRPr="00A001B4">
        <w:rPr>
          <w:rFonts w:asciiTheme="minorHAnsi" w:hAnsiTheme="minorHAnsi" w:cstheme="minorHAnsi"/>
          <w:i/>
        </w:rPr>
        <w:t>te specifice managementului de proiect</w:t>
      </w:r>
      <w:bookmarkEnd w:id="103"/>
      <w:bookmarkEnd w:id="104"/>
      <w:r w:rsidRPr="00A001B4">
        <w:rPr>
          <w:rFonts w:asciiTheme="minorHAnsi" w:hAnsiTheme="minorHAnsi" w:cstheme="minorHAnsi"/>
          <w:i/>
        </w:rPr>
        <w:t>:</w:t>
      </w:r>
    </w:p>
    <w:p w14:paraId="68FEA0E1"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Microsoft Project Server: pentru </w:t>
      </w:r>
      <w:proofErr w:type="spellStart"/>
      <w:r w:rsidRPr="00A001B4">
        <w:rPr>
          <w:rFonts w:cstheme="minorHAnsi"/>
        </w:rPr>
        <w:t>urmarirea</w:t>
      </w:r>
      <w:proofErr w:type="spellEnd"/>
      <w:r w:rsidRPr="00A001B4">
        <w:rPr>
          <w:rFonts w:cstheme="minorHAnsi"/>
        </w:rPr>
        <w:t xml:space="preserve"> si </w:t>
      </w:r>
      <w:proofErr w:type="spellStart"/>
      <w:r w:rsidRPr="00A001B4">
        <w:rPr>
          <w:rFonts w:cstheme="minorHAnsi"/>
        </w:rPr>
        <w:t>masurarea</w:t>
      </w:r>
      <w:proofErr w:type="spellEnd"/>
      <w:r w:rsidRPr="00A001B4">
        <w:rPr>
          <w:rFonts w:cstheme="minorHAnsi"/>
        </w:rPr>
        <w:t xml:space="preserve"> </w:t>
      </w:r>
      <w:proofErr w:type="spellStart"/>
      <w:r w:rsidRPr="00A001B4">
        <w:rPr>
          <w:rFonts w:cstheme="minorHAnsi"/>
        </w:rPr>
        <w:t>realizarii</w:t>
      </w:r>
      <w:proofErr w:type="spellEnd"/>
      <w:r w:rsidRPr="00A001B4">
        <w:rPr>
          <w:rFonts w:cstheme="minorHAnsi"/>
        </w:rPr>
        <w:t xml:space="preserve"> planurilor de proiect, monitorizarea progresului;</w:t>
      </w:r>
    </w:p>
    <w:p w14:paraId="0B6ECBE1"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SIVPMMAS: </w:t>
      </w:r>
      <w:proofErr w:type="spellStart"/>
      <w:r w:rsidRPr="00A001B4">
        <w:rPr>
          <w:rFonts w:cstheme="minorHAnsi"/>
        </w:rPr>
        <w:t>raportari</w:t>
      </w:r>
      <w:proofErr w:type="spellEnd"/>
      <w:r w:rsidRPr="00A001B4">
        <w:rPr>
          <w:rFonts w:cstheme="minorHAnsi"/>
        </w:rPr>
        <w:t xml:space="preserve"> lunare automate;</w:t>
      </w:r>
    </w:p>
    <w:p w14:paraId="34903F0C"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SIVACOP: ghid/suport pentru managerii de proiect in executarea </w:t>
      </w:r>
      <w:proofErr w:type="spellStart"/>
      <w:r w:rsidRPr="00A001B4">
        <w:rPr>
          <w:rFonts w:cstheme="minorHAnsi"/>
        </w:rPr>
        <w:t>activitatilor</w:t>
      </w:r>
      <w:proofErr w:type="spellEnd"/>
      <w:r w:rsidRPr="00A001B4">
        <w:rPr>
          <w:rFonts w:cstheme="minorHAnsi"/>
        </w:rPr>
        <w:t xml:space="preserve"> si definirea documentelor de management de proiect din fiecare faza a procesului;</w:t>
      </w:r>
    </w:p>
    <w:p w14:paraId="1CCF6DB4"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Aplicatia PMC: instrument software dezvoltat in SIVECO pentru a permite managerilor de proiect, </w:t>
      </w:r>
      <w:proofErr w:type="spellStart"/>
      <w:r w:rsidRPr="00A001B4">
        <w:rPr>
          <w:rFonts w:cstheme="minorHAnsi"/>
        </w:rPr>
        <w:t>sefilor</w:t>
      </w:r>
      <w:proofErr w:type="spellEnd"/>
      <w:r w:rsidRPr="00A001B4">
        <w:rPr>
          <w:rFonts w:cstheme="minorHAnsi"/>
        </w:rPr>
        <w:t xml:space="preserve"> de departamente si conducerii SIVECO sa monitorizeze stadiul proiectelor ;</w:t>
      </w:r>
    </w:p>
    <w:p w14:paraId="722D1F0A"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Chestionar de evaluare a managementului proiectului: are ca scop evaluarea unor aspecte importante ale managementului proiectului, precum si </w:t>
      </w:r>
      <w:proofErr w:type="spellStart"/>
      <w:r w:rsidRPr="00A001B4">
        <w:rPr>
          <w:rFonts w:cstheme="minorHAnsi"/>
        </w:rPr>
        <w:t>evolutia</w:t>
      </w:r>
      <w:proofErr w:type="spellEnd"/>
      <w:r w:rsidRPr="00A001B4">
        <w:rPr>
          <w:rFonts w:cstheme="minorHAnsi"/>
        </w:rPr>
        <w:t xml:space="preserve"> viitoare a proiectului ;</w:t>
      </w:r>
    </w:p>
    <w:p w14:paraId="480CC72E"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Microsoft CRM: folosita pentru </w:t>
      </w:r>
      <w:proofErr w:type="spellStart"/>
      <w:r w:rsidRPr="00A001B4">
        <w:rPr>
          <w:rFonts w:cstheme="minorHAnsi"/>
        </w:rPr>
        <w:t>inregistrarea</w:t>
      </w:r>
      <w:proofErr w:type="spellEnd"/>
      <w:r w:rsidRPr="00A001B4">
        <w:rPr>
          <w:rFonts w:cstheme="minorHAnsi"/>
        </w:rPr>
        <w:t xml:space="preserve"> si gestionarea </w:t>
      </w:r>
      <w:proofErr w:type="spellStart"/>
      <w:r w:rsidRPr="00A001B4">
        <w:rPr>
          <w:rFonts w:cstheme="minorHAnsi"/>
        </w:rPr>
        <w:t>oportunitatilor</w:t>
      </w:r>
      <w:proofErr w:type="spellEnd"/>
      <w:r w:rsidRPr="00A001B4">
        <w:rPr>
          <w:rFonts w:cstheme="minorHAnsi"/>
        </w:rPr>
        <w:t xml:space="preserve"> de afaceri si a </w:t>
      </w:r>
      <w:proofErr w:type="spellStart"/>
      <w:r w:rsidRPr="00A001B4">
        <w:rPr>
          <w:rFonts w:cstheme="minorHAnsi"/>
        </w:rPr>
        <w:t>clientilor</w:t>
      </w:r>
      <w:proofErr w:type="spellEnd"/>
      <w:r w:rsidRPr="00A001B4">
        <w:rPr>
          <w:rFonts w:cstheme="minorHAnsi"/>
        </w:rPr>
        <w:t>;</w:t>
      </w:r>
    </w:p>
    <w:p w14:paraId="2D4215FD"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A001B4">
        <w:rPr>
          <w:rFonts w:cstheme="minorHAnsi"/>
        </w:rPr>
        <w:lastRenderedPageBreak/>
        <w:t>Maven</w:t>
      </w:r>
      <w:proofErr w:type="spellEnd"/>
      <w:r w:rsidRPr="00A001B4">
        <w:rPr>
          <w:rFonts w:cstheme="minorHAnsi"/>
        </w:rPr>
        <w:t xml:space="preserve">: instrument de management al proiectelor printre ale </w:t>
      </w:r>
      <w:proofErr w:type="spellStart"/>
      <w:r w:rsidRPr="00A001B4">
        <w:rPr>
          <w:rFonts w:cstheme="minorHAnsi"/>
        </w:rPr>
        <w:t>carui</w:t>
      </w:r>
      <w:proofErr w:type="spellEnd"/>
      <w:r w:rsidRPr="00A001B4">
        <w:rPr>
          <w:rFonts w:cstheme="minorHAnsi"/>
        </w:rPr>
        <w:t xml:space="preserve"> </w:t>
      </w:r>
      <w:proofErr w:type="spellStart"/>
      <w:r w:rsidRPr="00A001B4">
        <w:rPr>
          <w:rFonts w:cstheme="minorHAnsi"/>
        </w:rPr>
        <w:t>utilizari</w:t>
      </w:r>
      <w:proofErr w:type="spellEnd"/>
      <w:r w:rsidRPr="00A001B4">
        <w:rPr>
          <w:rFonts w:cstheme="minorHAnsi"/>
        </w:rPr>
        <w:t xml:space="preserve"> principale se afla gestionarea ciclurilor de </w:t>
      </w:r>
      <w:proofErr w:type="spellStart"/>
      <w:r w:rsidRPr="00A001B4">
        <w:rPr>
          <w:rFonts w:cstheme="minorHAnsi"/>
        </w:rPr>
        <w:t>viata</w:t>
      </w:r>
      <w:proofErr w:type="spellEnd"/>
      <w:r w:rsidRPr="00A001B4">
        <w:rPr>
          <w:rFonts w:cstheme="minorHAnsi"/>
        </w:rPr>
        <w:t xml:space="preserve"> ale proceselor de </w:t>
      </w:r>
      <w:proofErr w:type="spellStart"/>
      <w:r w:rsidRPr="00A001B4">
        <w:rPr>
          <w:rFonts w:cstheme="minorHAnsi"/>
        </w:rPr>
        <w:t>build</w:t>
      </w:r>
      <w:proofErr w:type="spellEnd"/>
      <w:r w:rsidRPr="00A001B4">
        <w:rPr>
          <w:rFonts w:cstheme="minorHAnsi"/>
        </w:rPr>
        <w:t xml:space="preserve"> si raportarea in cadrul proiectelor;</w:t>
      </w:r>
    </w:p>
    <w:p w14:paraId="5B52626D"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A001B4">
        <w:rPr>
          <w:rFonts w:cstheme="minorHAnsi"/>
        </w:rPr>
        <w:t>Teamcenter</w:t>
      </w:r>
      <w:proofErr w:type="spellEnd"/>
      <w:r w:rsidRPr="00A001B4">
        <w:rPr>
          <w:rFonts w:cstheme="minorHAnsi"/>
        </w:rPr>
        <w:t xml:space="preserve">: managementul si evaluarea resurselor umane, dezvoltat de catre SIVECO. Permite managementul si evaluarea resurselor umane in directa colaborare cu departamentele </w:t>
      </w:r>
      <w:proofErr w:type="spellStart"/>
      <w:r w:rsidRPr="00A001B4">
        <w:rPr>
          <w:rFonts w:cstheme="minorHAnsi"/>
        </w:rPr>
        <w:t>operationale</w:t>
      </w:r>
      <w:proofErr w:type="spellEnd"/>
      <w:r w:rsidRPr="00A001B4">
        <w:rPr>
          <w:rFonts w:cstheme="minorHAnsi"/>
        </w:rPr>
        <w:t xml:space="preserve"> si cu proiectele in derulare; </w:t>
      </w:r>
    </w:p>
    <w:p w14:paraId="0296CF6F" w14:textId="77777777" w:rsidR="00FC51DF" w:rsidRPr="00A001B4" w:rsidRDefault="00FC51DF">
      <w:pPr>
        <w:pStyle w:val="BulletLevel1"/>
        <w:numPr>
          <w:ilvl w:val="0"/>
          <w:numId w:val="39"/>
        </w:numPr>
        <w:tabs>
          <w:tab w:val="left" w:pos="-1701"/>
        </w:tabs>
        <w:suppressAutoHyphens w:val="0"/>
        <w:spacing w:after="0" w:line="240" w:lineRule="auto"/>
        <w:ind w:left="644"/>
        <w:rPr>
          <w:rFonts w:cstheme="minorHAnsi"/>
        </w:rPr>
      </w:pPr>
      <w:r w:rsidRPr="00A001B4">
        <w:rPr>
          <w:rFonts w:cstheme="minorHAnsi"/>
        </w:rPr>
        <w:t xml:space="preserve">Microsoft Office: pentru </w:t>
      </w:r>
      <w:proofErr w:type="spellStart"/>
      <w:r w:rsidRPr="00A001B4">
        <w:rPr>
          <w:rFonts w:cstheme="minorHAnsi"/>
        </w:rPr>
        <w:t>estimari</w:t>
      </w:r>
      <w:proofErr w:type="spellEnd"/>
      <w:r w:rsidRPr="00A001B4">
        <w:rPr>
          <w:rFonts w:cstheme="minorHAnsi"/>
        </w:rPr>
        <w:t xml:space="preserve"> si </w:t>
      </w:r>
      <w:proofErr w:type="spellStart"/>
      <w:r w:rsidRPr="00A001B4">
        <w:rPr>
          <w:rFonts w:cstheme="minorHAnsi"/>
        </w:rPr>
        <w:t>raportari</w:t>
      </w:r>
      <w:proofErr w:type="spellEnd"/>
      <w:r w:rsidRPr="00A001B4">
        <w:rPr>
          <w:rFonts w:cstheme="minorHAnsi"/>
        </w:rPr>
        <w:t xml:space="preserve"> specifice, MS Word si MS PowerPoint pentru raportare.</w:t>
      </w:r>
    </w:p>
    <w:p w14:paraId="6EA09503" w14:textId="77777777" w:rsidR="00FC51DF" w:rsidRPr="00A001B4" w:rsidRDefault="00FC51DF">
      <w:pPr>
        <w:pStyle w:val="Heading1"/>
        <w:numPr>
          <w:ilvl w:val="2"/>
          <w:numId w:val="46"/>
        </w:numPr>
      </w:pPr>
      <w:bookmarkStart w:id="105" w:name="_Toc131785282"/>
      <w:bookmarkStart w:id="106" w:name="_Toc135645622"/>
      <w:bookmarkStart w:id="107" w:name="_Toc136945400"/>
      <w:bookmarkStart w:id="108" w:name="_Toc139884705"/>
      <w:r w:rsidRPr="00A001B4">
        <w:t>Instrumente specifice procesului de dezvoltare si implementare</w:t>
      </w:r>
      <w:bookmarkEnd w:id="105"/>
      <w:bookmarkEnd w:id="106"/>
      <w:bookmarkEnd w:id="107"/>
      <w:bookmarkEnd w:id="108"/>
    </w:p>
    <w:p w14:paraId="21817D12" w14:textId="77777777" w:rsidR="00FC51DF" w:rsidRPr="00A001B4" w:rsidRDefault="00FC51DF" w:rsidP="00FC51DF">
      <w:pPr>
        <w:pStyle w:val="BulletLevel1"/>
        <w:tabs>
          <w:tab w:val="left" w:pos="-1701"/>
        </w:tabs>
        <w:ind w:left="0" w:firstLine="0"/>
        <w:rPr>
          <w:rFonts w:cstheme="minorHAnsi"/>
        </w:rPr>
      </w:pPr>
      <w:r w:rsidRPr="00A001B4">
        <w:rPr>
          <w:rFonts w:cstheme="minorHAnsi"/>
        </w:rPr>
        <w:t>Instrumentele utilizate de Ofertant ca suport in procesul de dezvoltare si implementare sunt succint enumerate si descrise detaliat (descriere, flux de lucru si print-</w:t>
      </w:r>
      <w:proofErr w:type="spellStart"/>
      <w:r w:rsidRPr="00A001B4">
        <w:rPr>
          <w:rFonts w:cstheme="minorHAnsi"/>
        </w:rPr>
        <w:t>screen</w:t>
      </w:r>
      <w:proofErr w:type="spellEnd"/>
      <w:r w:rsidRPr="00A001B4">
        <w:rPr>
          <w:rFonts w:cstheme="minorHAnsi"/>
        </w:rPr>
        <w:t xml:space="preserve">-uri relevante) in </w:t>
      </w:r>
      <w:bookmarkStart w:id="109" w:name="_Toc47086882"/>
      <w:r w:rsidRPr="00A001B4">
        <w:rPr>
          <w:rFonts w:cstheme="minorHAnsi"/>
          <w:iCs/>
          <w:color w:val="0070C0"/>
        </w:rPr>
        <w:t xml:space="preserve">Anexa – Metodologii utilizate in proiect / </w:t>
      </w:r>
      <w:r w:rsidRPr="00A001B4">
        <w:rPr>
          <w:rFonts w:eastAsia="Times New Roman" w:cstheme="minorHAnsi"/>
          <w:color w:val="0070C0"/>
        </w:rPr>
        <w:t>Metodologia de dezvoltare si implementare</w:t>
      </w:r>
      <w:r w:rsidRPr="00A001B4">
        <w:rPr>
          <w:rFonts w:eastAsia="Times New Roman" w:cstheme="minorHAnsi"/>
        </w:rPr>
        <w:t xml:space="preserve">, cap. </w:t>
      </w:r>
      <w:r w:rsidRPr="00A001B4">
        <w:rPr>
          <w:rFonts w:eastAsia="Times New Roman" w:cstheme="minorHAnsi"/>
          <w:i/>
        </w:rPr>
        <w:t>2 Prezentarea instrumentelor utilizate in procesul de dezvoltare si implementare</w:t>
      </w:r>
      <w:bookmarkEnd w:id="109"/>
      <w:r w:rsidRPr="00A001B4">
        <w:rPr>
          <w:rFonts w:cstheme="minorHAnsi"/>
        </w:rPr>
        <w:t xml:space="preserve"> .</w:t>
      </w:r>
    </w:p>
    <w:p w14:paraId="7FA7D202" w14:textId="77777777" w:rsidR="00FC51DF" w:rsidRPr="00A001B4"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A001B4"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A001B4"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A001B4">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A001B4"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A001B4">
              <w:rPr>
                <w:rFonts w:asciiTheme="minorHAnsi" w:eastAsia="Times New Roman" w:hAnsiTheme="minorHAnsi" w:cstheme="minorHAnsi"/>
                <w:bCs/>
                <w:color w:val="FFFFFF" w:themeColor="background1"/>
                <w:lang w:eastAsia="en-GB"/>
              </w:rPr>
              <w:t>Descriere</w:t>
            </w:r>
          </w:p>
        </w:tc>
      </w:tr>
      <w:tr w:rsidR="00FC51DF" w:rsidRPr="00A001B4" w14:paraId="00FD348E" w14:textId="77777777" w:rsidTr="00CF0A1B">
        <w:trPr>
          <w:trHeight w:val="1201"/>
        </w:trPr>
        <w:tc>
          <w:tcPr>
            <w:tcW w:w="2142" w:type="dxa"/>
            <w:noWrap/>
            <w:hideMark/>
          </w:tcPr>
          <w:p w14:paraId="04CD6782"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Microsoft Word este o </w:t>
            </w:r>
            <w:proofErr w:type="spellStart"/>
            <w:r w:rsidRPr="00A001B4">
              <w:rPr>
                <w:rFonts w:asciiTheme="minorHAnsi" w:eastAsia="Times New Roman" w:hAnsiTheme="minorHAnsi" w:cstheme="minorHAnsi"/>
                <w:color w:val="000000"/>
                <w:lang w:eastAsia="en-GB"/>
              </w:rPr>
              <w:t>aplicatie</w:t>
            </w:r>
            <w:proofErr w:type="spellEnd"/>
            <w:r w:rsidRPr="00A001B4">
              <w:rPr>
                <w:rFonts w:asciiTheme="minorHAnsi" w:eastAsia="Times New Roman" w:hAnsiTheme="minorHAnsi" w:cstheme="minorHAnsi"/>
                <w:color w:val="000000"/>
                <w:lang w:eastAsia="en-GB"/>
              </w:rPr>
              <w:t xml:space="preserve"> de procesare text utilizata in cadrul </w:t>
            </w:r>
            <w:proofErr w:type="spellStart"/>
            <w:r w:rsidRPr="00A001B4">
              <w:rPr>
                <w:rFonts w:asciiTheme="minorHAnsi" w:eastAsia="Times New Roman" w:hAnsiTheme="minorHAnsi" w:cstheme="minorHAnsi"/>
                <w:color w:val="000000"/>
                <w:lang w:eastAsia="en-GB"/>
              </w:rPr>
              <w:t>tutror</w:t>
            </w:r>
            <w:proofErr w:type="spellEnd"/>
            <w:r w:rsidRPr="00A001B4">
              <w:rPr>
                <w:rFonts w:asciiTheme="minorHAnsi" w:eastAsia="Times New Roman" w:hAnsiTheme="minorHAnsi" w:cstheme="minorHAnsi"/>
                <w:color w:val="000000"/>
                <w:lang w:eastAsia="en-GB"/>
              </w:rPr>
              <w:t xml:space="preserve"> etapelor proiectului pentru documentare.</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Realizarea unor documente standard pentru livrabilele din cadrul proiectului (definire "</w:t>
            </w:r>
            <w:proofErr w:type="spellStart"/>
            <w:r w:rsidRPr="00A001B4">
              <w:rPr>
                <w:rFonts w:asciiTheme="minorHAnsi" w:eastAsia="Times New Roman" w:hAnsiTheme="minorHAnsi" w:cstheme="minorHAnsi"/>
                <w:color w:val="000000"/>
                <w:lang w:eastAsia="en-GB"/>
              </w:rPr>
              <w:t>template</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Versionarea</w:t>
            </w:r>
            <w:proofErr w:type="spellEnd"/>
            <w:r w:rsidRPr="00A001B4">
              <w:rPr>
                <w:rFonts w:asciiTheme="minorHAnsi" w:eastAsia="Times New Roman" w:hAnsiTheme="minorHAnsi" w:cstheme="minorHAnsi"/>
                <w:color w:val="000000"/>
                <w:lang w:eastAsia="en-GB"/>
              </w:rPr>
              <w:t xml:space="preserve"> documentelor livrate in cadrul proiectului;</w:t>
            </w:r>
            <w:r w:rsidRPr="00A001B4">
              <w:rPr>
                <w:rFonts w:asciiTheme="minorHAnsi" w:eastAsia="Times New Roman" w:hAnsiTheme="minorHAnsi" w:cstheme="minorHAnsi"/>
                <w:color w:val="000000"/>
                <w:lang w:eastAsia="en-GB"/>
              </w:rPr>
              <w:br/>
              <w:t>- Utilizarea siglei companiei pentru toate documentele elaborate in cadrul proiectului;</w:t>
            </w:r>
            <w:r w:rsidRPr="00A001B4">
              <w:rPr>
                <w:rFonts w:asciiTheme="minorHAnsi" w:eastAsia="Times New Roman" w:hAnsiTheme="minorHAnsi" w:cstheme="minorHAnsi"/>
                <w:color w:val="000000"/>
                <w:lang w:eastAsia="en-GB"/>
              </w:rPr>
              <w:br/>
              <w:t>- Atribuirea unui anumit tip de font comun tuturor livrabilelor;</w:t>
            </w:r>
            <w:r w:rsidRPr="00A001B4">
              <w:rPr>
                <w:rFonts w:asciiTheme="minorHAnsi" w:eastAsia="Times New Roman" w:hAnsiTheme="minorHAnsi" w:cstheme="minorHAnsi"/>
                <w:color w:val="000000"/>
                <w:lang w:eastAsia="en-GB"/>
              </w:rPr>
              <w:br/>
              <w:t xml:space="preserve">- Inserare unor obiecte externe in cadrul documentelor: diagrame </w:t>
            </w:r>
            <w:proofErr w:type="spellStart"/>
            <w:r w:rsidRPr="00A001B4">
              <w:rPr>
                <w:rFonts w:asciiTheme="minorHAnsi" w:eastAsia="Times New Roman" w:hAnsiTheme="minorHAnsi" w:cstheme="minorHAnsi"/>
                <w:color w:val="000000"/>
                <w:lang w:eastAsia="en-GB"/>
              </w:rPr>
              <w:t>MsVisio</w:t>
            </w:r>
            <w:proofErr w:type="spellEnd"/>
            <w:r w:rsidRPr="00A001B4">
              <w:rPr>
                <w:rFonts w:asciiTheme="minorHAnsi" w:eastAsia="Times New Roman" w:hAnsiTheme="minorHAnsi" w:cstheme="minorHAnsi"/>
                <w:color w:val="000000"/>
                <w:lang w:eastAsia="en-GB"/>
              </w:rPr>
              <w:t xml:space="preserve">, tabele </w:t>
            </w:r>
            <w:proofErr w:type="spellStart"/>
            <w:r w:rsidRPr="00A001B4">
              <w:rPr>
                <w:rFonts w:asciiTheme="minorHAnsi" w:eastAsia="Times New Roman" w:hAnsiTheme="minorHAnsi" w:cstheme="minorHAnsi"/>
                <w:color w:val="000000"/>
                <w:lang w:eastAsia="en-GB"/>
              </w:rPr>
              <w:t>MsExcel</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xml:space="preserve">- Inserare unor </w:t>
            </w:r>
            <w:proofErr w:type="spellStart"/>
            <w:r w:rsidRPr="00A001B4">
              <w:rPr>
                <w:rFonts w:asciiTheme="minorHAnsi" w:eastAsia="Times New Roman" w:hAnsiTheme="minorHAnsi" w:cstheme="minorHAnsi"/>
                <w:color w:val="000000"/>
                <w:lang w:eastAsia="en-GB"/>
              </w:rPr>
              <w:t>referinte</w:t>
            </w:r>
            <w:proofErr w:type="spellEnd"/>
            <w:r w:rsidRPr="00A001B4">
              <w:rPr>
                <w:rFonts w:asciiTheme="minorHAnsi" w:eastAsia="Times New Roman" w:hAnsiTheme="minorHAnsi" w:cstheme="minorHAnsi"/>
                <w:color w:val="000000"/>
                <w:lang w:eastAsia="en-GB"/>
              </w:rPr>
              <w:t xml:space="preserve"> catre diverse surse de date/</w:t>
            </w:r>
            <w:proofErr w:type="spellStart"/>
            <w:r w:rsidRPr="00A001B4">
              <w:rPr>
                <w:rFonts w:asciiTheme="minorHAnsi" w:eastAsia="Times New Roman" w:hAnsiTheme="minorHAnsi" w:cstheme="minorHAnsi"/>
                <w:color w:val="000000"/>
                <w:lang w:eastAsia="en-GB"/>
              </w:rPr>
              <w:t>informatii</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Urmarirea</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modificarilor</w:t>
            </w:r>
            <w:proofErr w:type="spellEnd"/>
            <w:r w:rsidRPr="00A001B4">
              <w:rPr>
                <w:rFonts w:asciiTheme="minorHAnsi" w:eastAsia="Times New Roman" w:hAnsiTheme="minorHAnsi" w:cstheme="minorHAnsi"/>
                <w:color w:val="000000"/>
                <w:lang w:eastAsia="en-GB"/>
              </w:rPr>
              <w:t xml:space="preserve"> realizate de la o versiune de document la alta ("</w:t>
            </w:r>
            <w:proofErr w:type="spellStart"/>
            <w:r w:rsidRPr="00A001B4">
              <w:rPr>
                <w:rFonts w:asciiTheme="minorHAnsi" w:eastAsia="Times New Roman" w:hAnsiTheme="minorHAnsi" w:cstheme="minorHAnsi"/>
                <w:color w:val="000000"/>
                <w:lang w:eastAsia="en-GB"/>
              </w:rPr>
              <w:t>track</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changes</w:t>
            </w:r>
            <w:proofErr w:type="spellEnd"/>
            <w:r w:rsidRPr="00A001B4">
              <w:rPr>
                <w:rFonts w:asciiTheme="minorHAnsi" w:eastAsia="Times New Roman" w:hAnsiTheme="minorHAnsi" w:cstheme="minorHAnsi"/>
                <w:color w:val="000000"/>
                <w:lang w:eastAsia="en-GB"/>
              </w:rPr>
              <w:t>").</w:t>
            </w:r>
          </w:p>
        </w:tc>
      </w:tr>
      <w:tr w:rsidR="00FC51DF" w:rsidRPr="00A001B4" w14:paraId="629C21FE" w14:textId="77777777" w:rsidTr="00CF0A1B">
        <w:trPr>
          <w:trHeight w:val="2193"/>
        </w:trPr>
        <w:tc>
          <w:tcPr>
            <w:tcW w:w="2142" w:type="dxa"/>
            <w:noWrap/>
            <w:hideMark/>
          </w:tcPr>
          <w:p w14:paraId="0CD5EF79"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Microsoft Excel este o </w:t>
            </w:r>
            <w:proofErr w:type="spellStart"/>
            <w:r w:rsidRPr="00A001B4">
              <w:rPr>
                <w:rFonts w:asciiTheme="minorHAnsi" w:eastAsia="Times New Roman" w:hAnsiTheme="minorHAnsi" w:cstheme="minorHAnsi"/>
                <w:color w:val="000000"/>
                <w:lang w:eastAsia="en-GB"/>
              </w:rPr>
              <w:t>aplicatie</w:t>
            </w:r>
            <w:proofErr w:type="spellEnd"/>
            <w:r w:rsidRPr="00A001B4">
              <w:rPr>
                <w:rFonts w:asciiTheme="minorHAnsi" w:eastAsia="Times New Roman" w:hAnsiTheme="minorHAnsi" w:cstheme="minorHAnsi"/>
                <w:color w:val="000000"/>
                <w:lang w:eastAsia="en-GB"/>
              </w:rPr>
              <w:t xml:space="preserve"> utilizata pentru procesarea de date.</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Utilizarea unor </w:t>
            </w:r>
            <w:proofErr w:type="spellStart"/>
            <w:r w:rsidRPr="00A001B4">
              <w:rPr>
                <w:rFonts w:asciiTheme="minorHAnsi" w:eastAsia="Times New Roman" w:hAnsiTheme="minorHAnsi" w:cstheme="minorHAnsi"/>
                <w:color w:val="000000"/>
                <w:lang w:eastAsia="en-GB"/>
              </w:rPr>
              <w:t>functii</w:t>
            </w:r>
            <w:proofErr w:type="spellEnd"/>
            <w:r w:rsidRPr="00A001B4">
              <w:rPr>
                <w:rFonts w:asciiTheme="minorHAnsi" w:eastAsia="Times New Roman" w:hAnsiTheme="minorHAnsi" w:cstheme="minorHAnsi"/>
                <w:color w:val="000000"/>
                <w:lang w:eastAsia="en-GB"/>
              </w:rPr>
              <w:t xml:space="preserve"> prestabilite pentru procesarea datelor;</w:t>
            </w:r>
            <w:r w:rsidRPr="00A001B4">
              <w:rPr>
                <w:rFonts w:asciiTheme="minorHAnsi" w:eastAsia="Times New Roman" w:hAnsiTheme="minorHAnsi" w:cstheme="minorHAnsi"/>
                <w:color w:val="000000"/>
                <w:lang w:eastAsia="en-GB"/>
              </w:rPr>
              <w:br/>
              <w:t>- Expunerea datelor in format tabelar;</w:t>
            </w:r>
            <w:r w:rsidRPr="00A001B4">
              <w:rPr>
                <w:rFonts w:asciiTheme="minorHAnsi" w:eastAsia="Times New Roman" w:hAnsiTheme="minorHAnsi" w:cstheme="minorHAnsi"/>
                <w:color w:val="000000"/>
                <w:lang w:eastAsia="en-GB"/>
              </w:rPr>
              <w:br/>
              <w:t xml:space="preserve">- Integrarea cu toate celelalte </w:t>
            </w:r>
            <w:proofErr w:type="spellStart"/>
            <w:r w:rsidRPr="00A001B4">
              <w:rPr>
                <w:rFonts w:asciiTheme="minorHAnsi" w:eastAsia="Times New Roman" w:hAnsiTheme="minorHAnsi" w:cstheme="minorHAnsi"/>
                <w:color w:val="000000"/>
                <w:lang w:eastAsia="en-GB"/>
              </w:rPr>
              <w:t>aplicatii</w:t>
            </w:r>
            <w:proofErr w:type="spellEnd"/>
            <w:r w:rsidRPr="00A001B4">
              <w:rPr>
                <w:rFonts w:asciiTheme="minorHAnsi" w:eastAsia="Times New Roman" w:hAnsiTheme="minorHAnsi" w:cstheme="minorHAnsi"/>
                <w:color w:val="000000"/>
                <w:lang w:eastAsia="en-GB"/>
              </w:rPr>
              <w:t xml:space="preserve"> din cadrul suitei Office;</w:t>
            </w:r>
            <w:r w:rsidRPr="00A001B4">
              <w:rPr>
                <w:rFonts w:asciiTheme="minorHAnsi" w:eastAsia="Times New Roman" w:hAnsiTheme="minorHAnsi" w:cstheme="minorHAnsi"/>
                <w:color w:val="000000"/>
                <w:lang w:eastAsia="en-GB"/>
              </w:rPr>
              <w:br/>
              <w:t xml:space="preserve">- Realizarea unor </w:t>
            </w:r>
            <w:proofErr w:type="spellStart"/>
            <w:r w:rsidRPr="00A001B4">
              <w:rPr>
                <w:rFonts w:asciiTheme="minorHAnsi" w:eastAsia="Times New Roman" w:hAnsiTheme="minorHAnsi" w:cstheme="minorHAnsi"/>
                <w:color w:val="000000"/>
                <w:lang w:eastAsia="en-GB"/>
              </w:rPr>
              <w:t>situatii</w:t>
            </w:r>
            <w:proofErr w:type="spellEnd"/>
            <w:r w:rsidRPr="00A001B4">
              <w:rPr>
                <w:rFonts w:asciiTheme="minorHAnsi" w:eastAsia="Times New Roman" w:hAnsiTheme="minorHAnsi" w:cstheme="minorHAnsi"/>
                <w:color w:val="000000"/>
                <w:lang w:eastAsia="en-GB"/>
              </w:rPr>
              <w:t xml:space="preserve"> statistice privind statusul proiectului.</w:t>
            </w:r>
          </w:p>
        </w:tc>
      </w:tr>
      <w:tr w:rsidR="00FC51DF" w:rsidRPr="00A001B4" w14:paraId="25C9FA64" w14:textId="77777777" w:rsidTr="00CF0A1B">
        <w:trPr>
          <w:trHeight w:val="331"/>
        </w:trPr>
        <w:tc>
          <w:tcPr>
            <w:tcW w:w="2142" w:type="dxa"/>
            <w:noWrap/>
            <w:hideMark/>
          </w:tcPr>
          <w:p w14:paraId="1AD0EF78"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Microsoft Visio este o </w:t>
            </w:r>
            <w:proofErr w:type="spellStart"/>
            <w:r w:rsidRPr="00A001B4">
              <w:rPr>
                <w:rFonts w:asciiTheme="minorHAnsi" w:eastAsia="Times New Roman" w:hAnsiTheme="minorHAnsi" w:cstheme="minorHAnsi"/>
                <w:color w:val="000000"/>
                <w:lang w:eastAsia="en-GB"/>
              </w:rPr>
              <w:t>aplicatie</w:t>
            </w:r>
            <w:proofErr w:type="spellEnd"/>
            <w:r w:rsidRPr="00A001B4">
              <w:rPr>
                <w:rFonts w:asciiTheme="minorHAnsi" w:eastAsia="Times New Roman" w:hAnsiTheme="minorHAnsi" w:cstheme="minorHAnsi"/>
                <w:color w:val="000000"/>
                <w:lang w:eastAsia="en-GB"/>
              </w:rPr>
              <w:t xml:space="preserve"> care </w:t>
            </w:r>
            <w:proofErr w:type="spellStart"/>
            <w:r w:rsidRPr="00A001B4">
              <w:rPr>
                <w:rFonts w:asciiTheme="minorHAnsi" w:eastAsia="Times New Roman" w:hAnsiTheme="minorHAnsi" w:cstheme="minorHAnsi"/>
                <w:color w:val="000000"/>
                <w:lang w:eastAsia="en-GB"/>
              </w:rPr>
              <w:t>faciliteaza</w:t>
            </w:r>
            <w:proofErr w:type="spellEnd"/>
            <w:r w:rsidRPr="00A001B4">
              <w:rPr>
                <w:rFonts w:asciiTheme="minorHAnsi" w:eastAsia="Times New Roman" w:hAnsiTheme="minorHAnsi" w:cstheme="minorHAnsi"/>
                <w:color w:val="000000"/>
                <w:lang w:eastAsia="en-GB"/>
              </w:rPr>
              <w:t xml:space="preserve"> comunicarea in cadrul etapei de analiza a </w:t>
            </w:r>
            <w:proofErr w:type="spellStart"/>
            <w:r w:rsidRPr="00A001B4">
              <w:rPr>
                <w:rFonts w:asciiTheme="minorHAnsi" w:eastAsia="Times New Roman" w:hAnsiTheme="minorHAnsi" w:cstheme="minorHAnsi"/>
                <w:color w:val="000000"/>
                <w:lang w:eastAsia="en-GB"/>
              </w:rPr>
              <w:t>cerintelor</w:t>
            </w:r>
            <w:proofErr w:type="spellEnd"/>
            <w:r w:rsidRPr="00A001B4">
              <w:rPr>
                <w:rFonts w:asciiTheme="minorHAnsi" w:eastAsia="Times New Roman" w:hAnsiTheme="minorHAnsi" w:cstheme="minorHAnsi"/>
                <w:color w:val="000000"/>
                <w:lang w:eastAsia="en-GB"/>
              </w:rPr>
              <w:t xml:space="preserve"> si poate fi utilizata pentru a </w:t>
            </w:r>
            <w:proofErr w:type="spellStart"/>
            <w:r w:rsidRPr="00A001B4">
              <w:rPr>
                <w:rFonts w:asciiTheme="minorHAnsi" w:eastAsia="Times New Roman" w:hAnsiTheme="minorHAnsi" w:cstheme="minorHAnsi"/>
                <w:color w:val="000000"/>
                <w:lang w:eastAsia="en-GB"/>
              </w:rPr>
              <w:t>strange</w:t>
            </w:r>
            <w:proofErr w:type="spellEnd"/>
            <w:r w:rsidRPr="00A001B4">
              <w:rPr>
                <w:rFonts w:asciiTheme="minorHAnsi" w:eastAsia="Times New Roman" w:hAnsiTheme="minorHAnsi" w:cstheme="minorHAnsi"/>
                <w:color w:val="000000"/>
                <w:lang w:eastAsia="en-GB"/>
              </w:rPr>
              <w:t xml:space="preserve"> si pentru a prezenta </w:t>
            </w:r>
            <w:proofErr w:type="spellStart"/>
            <w:r w:rsidRPr="00A001B4">
              <w:rPr>
                <w:rFonts w:asciiTheme="minorHAnsi" w:eastAsia="Times New Roman" w:hAnsiTheme="minorHAnsi" w:cstheme="minorHAnsi"/>
                <w:color w:val="000000"/>
                <w:lang w:eastAsia="en-GB"/>
              </w:rPr>
              <w:t>cerintele</w:t>
            </w:r>
            <w:proofErr w:type="spellEnd"/>
            <w:r w:rsidRPr="00A001B4">
              <w:rPr>
                <w:rFonts w:asciiTheme="minorHAnsi" w:eastAsia="Times New Roman" w:hAnsiTheme="minorHAnsi" w:cstheme="minorHAnsi"/>
                <w:color w:val="000000"/>
                <w:lang w:eastAsia="en-GB"/>
              </w:rPr>
              <w:t xml:space="preserve"> preluate de la client ("</w:t>
            </w:r>
            <w:proofErr w:type="spellStart"/>
            <w:r w:rsidRPr="00A001B4">
              <w:rPr>
                <w:rFonts w:asciiTheme="minorHAnsi" w:eastAsia="Times New Roman" w:hAnsiTheme="minorHAnsi" w:cstheme="minorHAnsi"/>
                <w:color w:val="000000"/>
                <w:lang w:eastAsia="en-GB"/>
              </w:rPr>
              <w:t>stakeholder</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Pregatirea</w:t>
            </w:r>
            <w:proofErr w:type="spellEnd"/>
            <w:r w:rsidRPr="00A001B4">
              <w:rPr>
                <w:rFonts w:asciiTheme="minorHAnsi" w:eastAsia="Times New Roman" w:hAnsiTheme="minorHAnsi" w:cstheme="minorHAnsi"/>
                <w:color w:val="000000"/>
                <w:lang w:eastAsia="en-GB"/>
              </w:rPr>
              <w:t xml:space="preserve"> diagramelor UML pentru a fi incluse in documentele (livrabile) din cadrul etapelor de analiza/proiectare;</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Pregatirea</w:t>
            </w:r>
            <w:proofErr w:type="spellEnd"/>
            <w:r w:rsidRPr="00A001B4">
              <w:rPr>
                <w:rFonts w:asciiTheme="minorHAnsi" w:eastAsia="Times New Roman" w:hAnsiTheme="minorHAnsi" w:cstheme="minorHAnsi"/>
                <w:color w:val="000000"/>
                <w:lang w:eastAsia="en-GB"/>
              </w:rPr>
              <w:t xml:space="preserve"> graficelor ce descriu fluxurile din cadrul </w:t>
            </w:r>
            <w:proofErr w:type="spellStart"/>
            <w:r w:rsidRPr="00A001B4">
              <w:rPr>
                <w:rFonts w:asciiTheme="minorHAnsi" w:eastAsia="Times New Roman" w:hAnsiTheme="minorHAnsi" w:cstheme="minorHAnsi"/>
                <w:color w:val="000000"/>
                <w:lang w:eastAsia="en-GB"/>
              </w:rPr>
              <w:t>organizatiei</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xml:space="preserve">- Crearea diagramelor de </w:t>
            </w:r>
            <w:proofErr w:type="spellStart"/>
            <w:r w:rsidRPr="00A001B4">
              <w:rPr>
                <w:rFonts w:asciiTheme="minorHAnsi" w:eastAsia="Times New Roman" w:hAnsiTheme="minorHAnsi" w:cstheme="minorHAnsi"/>
                <w:color w:val="000000"/>
                <w:lang w:eastAsia="en-GB"/>
              </w:rPr>
              <w:t>aritectura</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Aplicatia dispune de formate standard pentru toate tipurile de diagrame ("</w:t>
            </w:r>
            <w:proofErr w:type="spellStart"/>
            <w:r w:rsidRPr="00A001B4">
              <w:rPr>
                <w:rFonts w:asciiTheme="minorHAnsi" w:eastAsia="Times New Roman" w:hAnsiTheme="minorHAnsi" w:cstheme="minorHAnsi"/>
                <w:color w:val="000000"/>
                <w:lang w:eastAsia="en-GB"/>
              </w:rPr>
              <w:t>template</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xml:space="preserve">- Permite aplicarea unor teme specifice si a unor </w:t>
            </w:r>
            <w:proofErr w:type="spellStart"/>
            <w:r w:rsidRPr="00A001B4">
              <w:rPr>
                <w:rFonts w:asciiTheme="minorHAnsi" w:eastAsia="Times New Roman" w:hAnsiTheme="minorHAnsi" w:cstheme="minorHAnsi"/>
                <w:color w:val="000000"/>
                <w:lang w:eastAsia="en-GB"/>
              </w:rPr>
              <w:t>moddele</w:t>
            </w:r>
            <w:proofErr w:type="spellEnd"/>
            <w:r w:rsidRPr="00A001B4">
              <w:rPr>
                <w:rFonts w:asciiTheme="minorHAnsi" w:eastAsia="Times New Roman" w:hAnsiTheme="minorHAnsi" w:cstheme="minorHAnsi"/>
                <w:color w:val="000000"/>
                <w:lang w:eastAsia="en-GB"/>
              </w:rPr>
              <w:t xml:space="preserve"> deja definite in cadrul documentelor de analiza.</w:t>
            </w:r>
          </w:p>
        </w:tc>
      </w:tr>
      <w:tr w:rsidR="00FC51DF" w:rsidRPr="00A001B4" w14:paraId="190BC69C" w14:textId="77777777" w:rsidTr="00CF0A1B">
        <w:trPr>
          <w:trHeight w:val="936"/>
        </w:trPr>
        <w:tc>
          <w:tcPr>
            <w:tcW w:w="2142" w:type="dxa"/>
            <w:noWrap/>
            <w:hideMark/>
          </w:tcPr>
          <w:p w14:paraId="50978AB8"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eastAsia="Times New Roman" w:hAnsiTheme="minorHAnsi" w:cstheme="minorHAnsi"/>
                <w:bCs/>
                <w:color w:val="000000"/>
                <w:lang w:eastAsia="en-GB"/>
              </w:rPr>
              <w:lastRenderedPageBreak/>
              <w:t>Balsamiq</w:t>
            </w:r>
            <w:proofErr w:type="spellEnd"/>
          </w:p>
        </w:tc>
        <w:tc>
          <w:tcPr>
            <w:tcW w:w="7371" w:type="dxa"/>
            <w:hideMark/>
          </w:tcPr>
          <w:p w14:paraId="60B19E1E"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Aplicatia </w:t>
            </w:r>
            <w:proofErr w:type="spellStart"/>
            <w:r w:rsidRPr="00A001B4">
              <w:rPr>
                <w:rFonts w:asciiTheme="minorHAnsi" w:eastAsia="Times New Roman" w:hAnsiTheme="minorHAnsi" w:cstheme="minorHAnsi"/>
                <w:color w:val="000000"/>
                <w:lang w:eastAsia="en-GB"/>
              </w:rPr>
              <w:t>Balsamiq</w:t>
            </w:r>
            <w:proofErr w:type="spellEnd"/>
            <w:r w:rsidRPr="00A001B4">
              <w:rPr>
                <w:rFonts w:asciiTheme="minorHAnsi" w:eastAsia="Times New Roman" w:hAnsiTheme="minorHAnsi" w:cstheme="minorHAnsi"/>
                <w:color w:val="000000"/>
                <w:lang w:eastAsia="en-GB"/>
              </w:rPr>
              <w:t xml:space="preserve"> este o </w:t>
            </w:r>
            <w:proofErr w:type="spellStart"/>
            <w:r w:rsidRPr="00A001B4">
              <w:rPr>
                <w:rFonts w:asciiTheme="minorHAnsi" w:eastAsia="Times New Roman" w:hAnsiTheme="minorHAnsi" w:cstheme="minorHAnsi"/>
                <w:color w:val="000000"/>
                <w:lang w:eastAsia="en-GB"/>
              </w:rPr>
              <w:t>aplicatie</w:t>
            </w:r>
            <w:proofErr w:type="spellEnd"/>
            <w:r w:rsidRPr="00A001B4">
              <w:rPr>
                <w:rFonts w:asciiTheme="minorHAnsi" w:eastAsia="Times New Roman" w:hAnsiTheme="minorHAnsi" w:cstheme="minorHAnsi"/>
                <w:color w:val="000000"/>
                <w:lang w:eastAsia="en-GB"/>
              </w:rPr>
              <w:t xml:space="preserve"> utilizata pentru realizarea de prototipuri vizuale.</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Creare de prototipuri vizuale ce pot fi </w:t>
            </w:r>
            <w:proofErr w:type="spellStart"/>
            <w:r w:rsidRPr="00A001B4">
              <w:rPr>
                <w:rFonts w:asciiTheme="minorHAnsi" w:eastAsia="Times New Roman" w:hAnsiTheme="minorHAnsi" w:cstheme="minorHAnsi"/>
                <w:color w:val="000000"/>
                <w:lang w:eastAsia="en-GB"/>
              </w:rPr>
              <w:t>utilzate</w:t>
            </w:r>
            <w:proofErr w:type="spellEnd"/>
            <w:r w:rsidRPr="00A001B4">
              <w:rPr>
                <w:rFonts w:asciiTheme="minorHAnsi" w:eastAsia="Times New Roman" w:hAnsiTheme="minorHAnsi" w:cstheme="minorHAnsi"/>
                <w:color w:val="000000"/>
                <w:lang w:eastAsia="en-GB"/>
              </w:rPr>
              <w:t xml:space="preserve"> in cadrul etapei de analiza (</w:t>
            </w:r>
            <w:proofErr w:type="spellStart"/>
            <w:r w:rsidRPr="00A001B4">
              <w:rPr>
                <w:rFonts w:asciiTheme="minorHAnsi" w:eastAsia="Times New Roman" w:hAnsiTheme="minorHAnsi" w:cstheme="minorHAnsi"/>
                <w:color w:val="000000"/>
                <w:lang w:eastAsia="en-GB"/>
              </w:rPr>
              <w:t>strangerea</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cerintelor</w:t>
            </w:r>
            <w:proofErr w:type="spellEnd"/>
            <w:r w:rsidRPr="00A001B4">
              <w:rPr>
                <w:rFonts w:asciiTheme="minorHAnsi" w:eastAsia="Times New Roman" w:hAnsiTheme="minorHAnsi" w:cstheme="minorHAnsi"/>
                <w:color w:val="000000"/>
                <w:lang w:eastAsia="en-GB"/>
              </w:rPr>
              <w:t>) pentru prezentarea noului sistem catre client;</w:t>
            </w:r>
            <w:r w:rsidRPr="00A001B4">
              <w:rPr>
                <w:rFonts w:asciiTheme="minorHAnsi" w:eastAsia="Times New Roman" w:hAnsiTheme="minorHAnsi" w:cstheme="minorHAnsi"/>
                <w:color w:val="000000"/>
                <w:lang w:eastAsia="en-GB"/>
              </w:rPr>
              <w:br/>
              <w:t>- Prototipurile vizuale (</w:t>
            </w:r>
            <w:proofErr w:type="spellStart"/>
            <w:r w:rsidRPr="00A001B4">
              <w:rPr>
                <w:rFonts w:asciiTheme="minorHAnsi" w:eastAsia="Times New Roman" w:hAnsiTheme="minorHAnsi" w:cstheme="minorHAnsi"/>
                <w:color w:val="000000"/>
                <w:lang w:eastAsia="en-GB"/>
              </w:rPr>
              <w:t>Mockups</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ofera</w:t>
            </w:r>
            <w:proofErr w:type="spellEnd"/>
            <w:r w:rsidRPr="00A001B4">
              <w:rPr>
                <w:rFonts w:asciiTheme="minorHAnsi" w:eastAsia="Times New Roman" w:hAnsiTheme="minorHAnsi" w:cstheme="minorHAnsi"/>
                <w:color w:val="000000"/>
                <w:lang w:eastAsia="en-GB"/>
              </w:rPr>
              <w:t xml:space="preserve"> clientului o mai buna </w:t>
            </w:r>
            <w:proofErr w:type="spellStart"/>
            <w:r w:rsidRPr="00A001B4">
              <w:rPr>
                <w:rFonts w:asciiTheme="minorHAnsi" w:eastAsia="Times New Roman" w:hAnsiTheme="minorHAnsi" w:cstheme="minorHAnsi"/>
                <w:color w:val="000000"/>
                <w:lang w:eastAsia="en-GB"/>
              </w:rPr>
              <w:t>intelegere</w:t>
            </w:r>
            <w:proofErr w:type="spellEnd"/>
            <w:r w:rsidRPr="00A001B4">
              <w:rPr>
                <w:rFonts w:asciiTheme="minorHAnsi" w:eastAsia="Times New Roman" w:hAnsiTheme="minorHAnsi" w:cstheme="minorHAnsi"/>
                <w:color w:val="000000"/>
                <w:lang w:eastAsia="en-GB"/>
              </w:rPr>
              <w:t xml:space="preserve"> asupra modului in care va arata si va </w:t>
            </w:r>
            <w:proofErr w:type="spellStart"/>
            <w:r w:rsidRPr="00A001B4">
              <w:rPr>
                <w:rFonts w:asciiTheme="minorHAnsi" w:eastAsia="Times New Roman" w:hAnsiTheme="minorHAnsi" w:cstheme="minorHAnsi"/>
                <w:color w:val="000000"/>
                <w:lang w:eastAsia="en-GB"/>
              </w:rPr>
              <w:t>functiona</w:t>
            </w:r>
            <w:proofErr w:type="spellEnd"/>
            <w:r w:rsidRPr="00A001B4">
              <w:rPr>
                <w:rFonts w:asciiTheme="minorHAnsi" w:eastAsia="Times New Roman" w:hAnsiTheme="minorHAnsi" w:cstheme="minorHAnsi"/>
                <w:color w:val="000000"/>
                <w:lang w:eastAsia="en-GB"/>
              </w:rPr>
              <w:t xml:space="preserve"> noul sistem ce </w:t>
            </w:r>
            <w:proofErr w:type="spellStart"/>
            <w:r w:rsidRPr="00A001B4">
              <w:rPr>
                <w:rFonts w:asciiTheme="minorHAnsi" w:eastAsia="Times New Roman" w:hAnsiTheme="minorHAnsi" w:cstheme="minorHAnsi"/>
                <w:color w:val="000000"/>
                <w:lang w:eastAsia="en-GB"/>
              </w:rPr>
              <w:t>urmeaza</w:t>
            </w:r>
            <w:proofErr w:type="spellEnd"/>
            <w:r w:rsidRPr="00A001B4">
              <w:rPr>
                <w:rFonts w:asciiTheme="minorHAnsi" w:eastAsia="Times New Roman" w:hAnsiTheme="minorHAnsi" w:cstheme="minorHAnsi"/>
                <w:color w:val="000000"/>
                <w:lang w:eastAsia="en-GB"/>
              </w:rPr>
              <w:t xml:space="preserve"> a fi implementat.</w:t>
            </w:r>
          </w:p>
        </w:tc>
      </w:tr>
      <w:tr w:rsidR="00FC51DF" w:rsidRPr="00A001B4" w14:paraId="6C7F82BB" w14:textId="77777777" w:rsidTr="00CF0A1B">
        <w:trPr>
          <w:trHeight w:val="936"/>
        </w:trPr>
        <w:tc>
          <w:tcPr>
            <w:tcW w:w="2142" w:type="dxa"/>
            <w:noWrap/>
          </w:tcPr>
          <w:p w14:paraId="73CEFCC0"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 xml:space="preserve">Google </w:t>
            </w:r>
            <w:proofErr w:type="spellStart"/>
            <w:r w:rsidRPr="00A001B4">
              <w:rPr>
                <w:rFonts w:asciiTheme="minorHAnsi" w:eastAsia="Times New Roman" w:hAnsiTheme="minorHAnsi" w:cstheme="minorHAnsi"/>
                <w:bCs/>
                <w:color w:val="000000"/>
                <w:lang w:eastAsia="en-GB"/>
              </w:rPr>
              <w:t>Docs</w:t>
            </w:r>
            <w:proofErr w:type="spellEnd"/>
          </w:p>
        </w:tc>
        <w:tc>
          <w:tcPr>
            <w:tcW w:w="7371" w:type="dxa"/>
          </w:tcPr>
          <w:p w14:paraId="66C346C9"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Aplicatia Google </w:t>
            </w:r>
            <w:proofErr w:type="spellStart"/>
            <w:r w:rsidRPr="00A001B4">
              <w:rPr>
                <w:rFonts w:asciiTheme="minorHAnsi" w:eastAsia="Times New Roman" w:hAnsiTheme="minorHAnsi" w:cstheme="minorHAnsi"/>
                <w:color w:val="000000"/>
                <w:lang w:eastAsia="en-GB"/>
              </w:rPr>
              <w:t>Docs</w:t>
            </w:r>
            <w:proofErr w:type="spellEnd"/>
            <w:r w:rsidRPr="00A001B4">
              <w:rPr>
                <w:rFonts w:asciiTheme="minorHAnsi" w:eastAsia="Times New Roman" w:hAnsiTheme="minorHAnsi" w:cstheme="minorHAnsi"/>
                <w:color w:val="000000"/>
                <w:lang w:eastAsia="en-GB"/>
              </w:rPr>
              <w:t xml:space="preserve"> este o </w:t>
            </w:r>
            <w:proofErr w:type="spellStart"/>
            <w:r w:rsidRPr="00A001B4">
              <w:rPr>
                <w:rFonts w:asciiTheme="minorHAnsi" w:eastAsia="Times New Roman" w:hAnsiTheme="minorHAnsi" w:cstheme="minorHAnsi"/>
                <w:color w:val="000000"/>
                <w:lang w:eastAsia="en-GB"/>
              </w:rPr>
              <w:t>aplicatie</w:t>
            </w:r>
            <w:proofErr w:type="spellEnd"/>
            <w:r w:rsidRPr="00A001B4">
              <w:rPr>
                <w:rFonts w:asciiTheme="minorHAnsi" w:eastAsia="Times New Roman" w:hAnsiTheme="minorHAnsi" w:cstheme="minorHAnsi"/>
                <w:color w:val="000000"/>
                <w:lang w:eastAsia="en-GB"/>
              </w:rPr>
              <w:t xml:space="preserve"> pentru colaborare. </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Aplicatia permite actualizarea </w:t>
            </w:r>
            <w:proofErr w:type="spellStart"/>
            <w:r w:rsidRPr="00A001B4">
              <w:rPr>
                <w:rFonts w:asciiTheme="minorHAnsi" w:eastAsia="Times New Roman" w:hAnsiTheme="minorHAnsi" w:cstheme="minorHAnsi"/>
                <w:color w:val="000000"/>
                <w:lang w:eastAsia="en-GB"/>
              </w:rPr>
              <w:t>aceluiasi</w:t>
            </w:r>
            <w:proofErr w:type="spellEnd"/>
            <w:r w:rsidRPr="00A001B4">
              <w:rPr>
                <w:rFonts w:asciiTheme="minorHAnsi" w:eastAsia="Times New Roman" w:hAnsiTheme="minorHAnsi" w:cstheme="minorHAnsi"/>
                <w:color w:val="000000"/>
                <w:lang w:eastAsia="en-GB"/>
              </w:rPr>
              <w:t xml:space="preserve"> document de catre doua sau mai multe persoane;</w:t>
            </w:r>
            <w:r w:rsidRPr="00A001B4">
              <w:rPr>
                <w:rFonts w:asciiTheme="minorHAnsi" w:eastAsia="Times New Roman" w:hAnsiTheme="minorHAnsi" w:cstheme="minorHAnsi"/>
                <w:color w:val="000000"/>
                <w:lang w:eastAsia="en-GB"/>
              </w:rPr>
              <w:br/>
              <w:t>- Permite publicarea unor documente;</w:t>
            </w:r>
            <w:r w:rsidRPr="00A001B4">
              <w:rPr>
                <w:rFonts w:asciiTheme="minorHAnsi" w:eastAsia="Times New Roman" w:hAnsiTheme="minorHAnsi" w:cstheme="minorHAnsi"/>
                <w:color w:val="000000"/>
                <w:lang w:eastAsia="en-GB"/>
              </w:rPr>
              <w:br/>
              <w:t>- Validarea si verificarea documentelor de analiza;</w:t>
            </w:r>
            <w:r w:rsidRPr="00A001B4">
              <w:rPr>
                <w:rFonts w:asciiTheme="minorHAnsi" w:eastAsia="Times New Roman" w:hAnsiTheme="minorHAnsi" w:cstheme="minorHAnsi"/>
                <w:color w:val="000000"/>
                <w:lang w:eastAsia="en-GB"/>
              </w:rPr>
              <w:br/>
              <w:t xml:space="preserve">- Poate fi utilizat si in colaborarea cu clientul care poate realiza o serie de </w:t>
            </w:r>
            <w:proofErr w:type="spellStart"/>
            <w:r w:rsidRPr="00A001B4">
              <w:rPr>
                <w:rFonts w:asciiTheme="minorHAnsi" w:eastAsia="Times New Roman" w:hAnsiTheme="minorHAnsi" w:cstheme="minorHAnsi"/>
                <w:color w:val="000000"/>
                <w:lang w:eastAsia="en-GB"/>
              </w:rPr>
              <w:t>observatii</w:t>
            </w:r>
            <w:proofErr w:type="spellEnd"/>
            <w:r w:rsidRPr="00A001B4">
              <w:rPr>
                <w:rFonts w:asciiTheme="minorHAnsi" w:eastAsia="Times New Roman" w:hAnsiTheme="minorHAnsi" w:cstheme="minorHAnsi"/>
                <w:color w:val="000000"/>
                <w:lang w:eastAsia="en-GB"/>
              </w:rPr>
              <w:t xml:space="preserve"> asupra respectivei versiuni de document.</w:t>
            </w:r>
          </w:p>
        </w:tc>
      </w:tr>
      <w:tr w:rsidR="00FC51DF" w:rsidRPr="00A001B4" w14:paraId="5F446924" w14:textId="77777777" w:rsidTr="00CF0A1B">
        <w:trPr>
          <w:trHeight w:val="936"/>
        </w:trPr>
        <w:tc>
          <w:tcPr>
            <w:tcW w:w="2142" w:type="dxa"/>
            <w:noWrap/>
          </w:tcPr>
          <w:p w14:paraId="72C7277B"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 xml:space="preserve">Microsoft </w:t>
            </w:r>
            <w:proofErr w:type="spellStart"/>
            <w:r w:rsidRPr="00A001B4">
              <w:rPr>
                <w:rFonts w:asciiTheme="minorHAnsi" w:eastAsia="Times New Roman" w:hAnsiTheme="minorHAnsi" w:cstheme="minorHAnsi"/>
                <w:bCs/>
                <w:color w:val="000000"/>
                <w:lang w:eastAsia="en-GB"/>
              </w:rPr>
              <w:t>Powerpoint</w:t>
            </w:r>
            <w:proofErr w:type="spellEnd"/>
          </w:p>
        </w:tc>
        <w:tc>
          <w:tcPr>
            <w:tcW w:w="7371" w:type="dxa"/>
          </w:tcPr>
          <w:p w14:paraId="5D429B15"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Microsoft </w:t>
            </w:r>
            <w:proofErr w:type="spellStart"/>
            <w:r w:rsidRPr="00A001B4">
              <w:rPr>
                <w:rFonts w:asciiTheme="minorHAnsi" w:eastAsia="Times New Roman" w:hAnsiTheme="minorHAnsi" w:cstheme="minorHAnsi"/>
                <w:color w:val="000000"/>
                <w:lang w:eastAsia="en-GB"/>
              </w:rPr>
              <w:t>Powerpoint</w:t>
            </w:r>
            <w:proofErr w:type="spellEnd"/>
            <w:r w:rsidRPr="00A001B4">
              <w:rPr>
                <w:rFonts w:asciiTheme="minorHAnsi" w:eastAsia="Times New Roman" w:hAnsiTheme="minorHAnsi" w:cstheme="minorHAnsi"/>
                <w:color w:val="000000"/>
                <w:lang w:eastAsia="en-GB"/>
              </w:rPr>
              <w:t xml:space="preserve"> este utilizat pentru realizarea unor </w:t>
            </w:r>
            <w:proofErr w:type="spellStart"/>
            <w:r w:rsidRPr="00A001B4">
              <w:rPr>
                <w:rFonts w:asciiTheme="minorHAnsi" w:eastAsia="Times New Roman" w:hAnsiTheme="minorHAnsi" w:cstheme="minorHAnsi"/>
                <w:color w:val="000000"/>
                <w:lang w:eastAsia="en-GB"/>
              </w:rPr>
              <w:t>prezentari</w:t>
            </w:r>
            <w:proofErr w:type="spellEnd"/>
            <w:r w:rsidRPr="00A001B4">
              <w:rPr>
                <w:rFonts w:asciiTheme="minorHAnsi" w:eastAsia="Times New Roman" w:hAnsiTheme="minorHAnsi" w:cstheme="minorHAnsi"/>
                <w:color w:val="000000"/>
                <w:lang w:eastAsia="en-GB"/>
              </w:rPr>
              <w:t xml:space="preserve"> grafice.</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Pregatirea</w:t>
            </w:r>
            <w:proofErr w:type="spellEnd"/>
            <w:r w:rsidRPr="00A001B4">
              <w:rPr>
                <w:rFonts w:asciiTheme="minorHAnsi" w:eastAsia="Times New Roman" w:hAnsiTheme="minorHAnsi" w:cstheme="minorHAnsi"/>
                <w:color w:val="000000"/>
                <w:lang w:eastAsia="en-GB"/>
              </w:rPr>
              <w:t xml:space="preserve"> si livrarea unor </w:t>
            </w:r>
            <w:proofErr w:type="spellStart"/>
            <w:r w:rsidRPr="00A001B4">
              <w:rPr>
                <w:rFonts w:asciiTheme="minorHAnsi" w:eastAsia="Times New Roman" w:hAnsiTheme="minorHAnsi" w:cstheme="minorHAnsi"/>
                <w:color w:val="000000"/>
                <w:lang w:eastAsia="en-GB"/>
              </w:rPr>
              <w:t>prezentari</w:t>
            </w:r>
            <w:proofErr w:type="spellEnd"/>
            <w:r w:rsidRPr="00A001B4">
              <w:rPr>
                <w:rFonts w:asciiTheme="minorHAnsi" w:eastAsia="Times New Roman" w:hAnsiTheme="minorHAnsi" w:cstheme="minorHAnsi"/>
                <w:color w:val="000000"/>
                <w:lang w:eastAsia="en-GB"/>
              </w:rPr>
              <w:t xml:space="preserve"> formale;</w:t>
            </w:r>
            <w:r w:rsidRPr="00A001B4">
              <w:rPr>
                <w:rFonts w:asciiTheme="minorHAnsi" w:eastAsia="Times New Roman" w:hAnsiTheme="minorHAnsi" w:cstheme="minorHAnsi"/>
                <w:color w:val="000000"/>
                <w:lang w:eastAsia="en-GB"/>
              </w:rPr>
              <w:br/>
              <w:t xml:space="preserve">- Utilizat pentru comunicarea unor idei, concepte, justificarea unor </w:t>
            </w:r>
            <w:proofErr w:type="spellStart"/>
            <w:r w:rsidRPr="00A001B4">
              <w:rPr>
                <w:rFonts w:asciiTheme="minorHAnsi" w:eastAsia="Times New Roman" w:hAnsiTheme="minorHAnsi" w:cstheme="minorHAnsi"/>
                <w:color w:val="000000"/>
                <w:lang w:eastAsia="en-GB"/>
              </w:rPr>
              <w:t>solutii</w:t>
            </w:r>
            <w:proofErr w:type="spellEnd"/>
            <w:r w:rsidRPr="00A001B4">
              <w:rPr>
                <w:rFonts w:asciiTheme="minorHAnsi" w:eastAsia="Times New Roman" w:hAnsiTheme="minorHAnsi" w:cstheme="minorHAnsi"/>
                <w:color w:val="000000"/>
                <w:lang w:eastAsia="en-GB"/>
              </w:rPr>
              <w:t xml:space="preserve"> catre client si managementul proiectului;</w:t>
            </w:r>
            <w:r w:rsidRPr="00A001B4">
              <w:rPr>
                <w:rFonts w:asciiTheme="minorHAnsi" w:eastAsia="Times New Roman" w:hAnsiTheme="minorHAnsi" w:cstheme="minorHAnsi"/>
                <w:color w:val="000000"/>
                <w:lang w:eastAsia="en-GB"/>
              </w:rPr>
              <w:br/>
              <w:t xml:space="preserve">- Utilizat pentru realizarea unor </w:t>
            </w:r>
            <w:proofErr w:type="spellStart"/>
            <w:r w:rsidRPr="00A001B4">
              <w:rPr>
                <w:rFonts w:asciiTheme="minorHAnsi" w:eastAsia="Times New Roman" w:hAnsiTheme="minorHAnsi" w:cstheme="minorHAnsi"/>
                <w:color w:val="000000"/>
                <w:lang w:eastAsia="en-GB"/>
              </w:rPr>
              <w:t>prezentari</w:t>
            </w:r>
            <w:proofErr w:type="spellEnd"/>
            <w:r w:rsidRPr="00A001B4">
              <w:rPr>
                <w:rFonts w:asciiTheme="minorHAnsi" w:eastAsia="Times New Roman" w:hAnsiTheme="minorHAnsi" w:cstheme="minorHAnsi"/>
                <w:color w:val="000000"/>
                <w:lang w:eastAsia="en-GB"/>
              </w:rPr>
              <w:t xml:space="preserve"> de </w:t>
            </w:r>
            <w:proofErr w:type="spellStart"/>
            <w:r w:rsidRPr="00A001B4">
              <w:rPr>
                <w:rFonts w:asciiTheme="minorHAnsi" w:eastAsia="Times New Roman" w:hAnsiTheme="minorHAnsi" w:cstheme="minorHAnsi"/>
                <w:color w:val="000000"/>
                <w:lang w:eastAsia="en-GB"/>
              </w:rPr>
              <w:t>statu</w:t>
            </w:r>
            <w:proofErr w:type="spellEnd"/>
            <w:r w:rsidRPr="00A001B4">
              <w:rPr>
                <w:rFonts w:asciiTheme="minorHAnsi" w:eastAsia="Times New Roman" w:hAnsiTheme="minorHAnsi" w:cstheme="minorHAnsi"/>
                <w:color w:val="000000"/>
                <w:lang w:eastAsia="en-GB"/>
              </w:rPr>
              <w:t xml:space="preserve"> in cadrul proiectului.</w:t>
            </w:r>
          </w:p>
        </w:tc>
      </w:tr>
      <w:tr w:rsidR="00FC51DF" w:rsidRPr="00A001B4" w14:paraId="72D80C20" w14:textId="77777777" w:rsidTr="00CF0A1B">
        <w:trPr>
          <w:trHeight w:val="776"/>
        </w:trPr>
        <w:tc>
          <w:tcPr>
            <w:tcW w:w="2142" w:type="dxa"/>
            <w:noWrap/>
            <w:hideMark/>
          </w:tcPr>
          <w:p w14:paraId="5E827539"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eastAsia="Times New Roman" w:hAnsiTheme="minorHAnsi" w:cstheme="minorHAnsi"/>
                <w:bCs/>
                <w:color w:val="000000"/>
                <w:lang w:eastAsia="en-GB"/>
              </w:rPr>
              <w:t>Xstudio</w:t>
            </w:r>
            <w:proofErr w:type="spellEnd"/>
          </w:p>
        </w:tc>
        <w:tc>
          <w:tcPr>
            <w:tcW w:w="7371" w:type="dxa"/>
            <w:hideMark/>
          </w:tcPr>
          <w:p w14:paraId="4DD8022B"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A001B4">
              <w:rPr>
                <w:rFonts w:asciiTheme="minorHAnsi" w:eastAsia="Times New Roman" w:hAnsiTheme="minorHAnsi" w:cstheme="minorHAnsi"/>
                <w:color w:val="000000"/>
                <w:lang w:eastAsia="en-GB"/>
              </w:rPr>
              <w:t>Xstudio</w:t>
            </w:r>
            <w:proofErr w:type="spellEnd"/>
            <w:r w:rsidRPr="00A001B4">
              <w:rPr>
                <w:rFonts w:asciiTheme="minorHAnsi" w:eastAsia="Times New Roman" w:hAnsiTheme="minorHAnsi" w:cstheme="minorHAnsi"/>
                <w:color w:val="000000"/>
                <w:lang w:eastAsia="en-GB"/>
              </w:rPr>
              <w:t xml:space="preserve"> se poate utiliza pentru </w:t>
            </w:r>
            <w:proofErr w:type="spellStart"/>
            <w:r w:rsidRPr="00A001B4">
              <w:rPr>
                <w:rFonts w:asciiTheme="minorHAnsi" w:eastAsia="Times New Roman" w:hAnsiTheme="minorHAnsi" w:cstheme="minorHAnsi"/>
                <w:color w:val="000000"/>
                <w:lang w:eastAsia="en-GB"/>
              </w:rPr>
              <w:t>urmarirea</w:t>
            </w:r>
            <w:proofErr w:type="spellEnd"/>
            <w:r w:rsidRPr="00A001B4">
              <w:rPr>
                <w:rFonts w:asciiTheme="minorHAnsi" w:eastAsia="Times New Roman" w:hAnsiTheme="minorHAnsi" w:cstheme="minorHAnsi"/>
                <w:color w:val="000000"/>
                <w:lang w:eastAsia="en-GB"/>
              </w:rPr>
              <w:t xml:space="preserve">/controlul </w:t>
            </w:r>
            <w:proofErr w:type="spellStart"/>
            <w:r w:rsidRPr="00A001B4">
              <w:rPr>
                <w:rFonts w:asciiTheme="minorHAnsi" w:eastAsia="Times New Roman" w:hAnsiTheme="minorHAnsi" w:cstheme="minorHAnsi"/>
                <w:color w:val="000000"/>
                <w:lang w:eastAsia="en-GB"/>
              </w:rPr>
              <w:t>cerintelor</w:t>
            </w:r>
            <w:proofErr w:type="spellEnd"/>
            <w:r w:rsidRPr="00A001B4">
              <w:rPr>
                <w:rFonts w:asciiTheme="minorHAnsi" w:eastAsia="Times New Roman" w:hAnsiTheme="minorHAnsi" w:cstheme="minorHAnsi"/>
                <w:color w:val="000000"/>
                <w:lang w:eastAsia="en-GB"/>
              </w:rPr>
              <w:t xml:space="preserve"> si testare sisteme software.</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Generarea automata a </w:t>
            </w:r>
            <w:proofErr w:type="spellStart"/>
            <w:r w:rsidRPr="00A001B4">
              <w:rPr>
                <w:rFonts w:asciiTheme="minorHAnsi" w:eastAsia="Times New Roman" w:hAnsiTheme="minorHAnsi" w:cstheme="minorHAnsi"/>
                <w:color w:val="000000"/>
                <w:lang w:eastAsia="en-GB"/>
              </w:rPr>
              <w:t>specificatiilor</w:t>
            </w:r>
            <w:proofErr w:type="spellEnd"/>
            <w:r w:rsidRPr="00A001B4">
              <w:rPr>
                <w:rFonts w:asciiTheme="minorHAnsi" w:eastAsia="Times New Roman" w:hAnsiTheme="minorHAnsi" w:cstheme="minorHAnsi"/>
                <w:color w:val="000000"/>
                <w:lang w:eastAsia="en-GB"/>
              </w:rPr>
              <w:t xml:space="preserve"> din </w:t>
            </w:r>
            <w:proofErr w:type="spellStart"/>
            <w:r w:rsidRPr="00A001B4">
              <w:rPr>
                <w:rFonts w:asciiTheme="minorHAnsi" w:eastAsia="Times New Roman" w:hAnsiTheme="minorHAnsi" w:cstheme="minorHAnsi"/>
                <w:color w:val="000000"/>
                <w:lang w:eastAsia="en-GB"/>
              </w:rPr>
              <w:t>cerinte</w:t>
            </w:r>
            <w:proofErr w:type="spellEnd"/>
            <w:r w:rsidRPr="00A001B4">
              <w:rPr>
                <w:rFonts w:asciiTheme="minorHAnsi" w:eastAsia="Times New Roman" w:hAnsiTheme="minorHAnsi" w:cstheme="minorHAnsi"/>
                <w:color w:val="000000"/>
                <w:lang w:eastAsia="en-GB"/>
              </w:rPr>
              <w:t xml:space="preserve"> si a testelor din </w:t>
            </w:r>
            <w:proofErr w:type="spellStart"/>
            <w:r w:rsidRPr="00A001B4">
              <w:rPr>
                <w:rFonts w:asciiTheme="minorHAnsi" w:eastAsia="Times New Roman" w:hAnsiTheme="minorHAnsi" w:cstheme="minorHAnsi"/>
                <w:color w:val="000000"/>
                <w:lang w:eastAsia="en-GB"/>
              </w:rPr>
              <w:t>specificatii</w:t>
            </w:r>
            <w:proofErr w:type="spellEnd"/>
            <w:r w:rsidRPr="00A001B4">
              <w:rPr>
                <w:rFonts w:asciiTheme="minorHAnsi" w:eastAsia="Times New Roman" w:hAnsiTheme="minorHAnsi" w:cstheme="minorHAnsi"/>
                <w:color w:val="000000"/>
                <w:lang w:eastAsia="en-GB"/>
              </w:rPr>
              <w:t xml:space="preserve"> </w:t>
            </w:r>
            <w:r w:rsidRPr="00A001B4">
              <w:rPr>
                <w:rFonts w:asciiTheme="minorHAnsi" w:eastAsia="Times New Roman" w:hAnsiTheme="minorHAnsi" w:cstheme="minorHAnsi"/>
                <w:color w:val="000000"/>
                <w:lang w:eastAsia="en-GB"/>
              </w:rPr>
              <w:br/>
              <w:t xml:space="preserve">• Suport pentru </w:t>
            </w:r>
            <w:proofErr w:type="spellStart"/>
            <w:r w:rsidRPr="00A001B4">
              <w:rPr>
                <w:rFonts w:asciiTheme="minorHAnsi" w:eastAsia="Times New Roman" w:hAnsiTheme="minorHAnsi" w:cstheme="minorHAnsi"/>
                <w:color w:val="000000"/>
                <w:lang w:eastAsia="en-GB"/>
              </w:rPr>
              <w:t>executia</w:t>
            </w:r>
            <w:proofErr w:type="spellEnd"/>
            <w:r w:rsidRPr="00A001B4">
              <w:rPr>
                <w:rFonts w:asciiTheme="minorHAnsi" w:eastAsia="Times New Roman" w:hAnsiTheme="minorHAnsi" w:cstheme="minorHAnsi"/>
                <w:color w:val="000000"/>
                <w:lang w:eastAsia="en-GB"/>
              </w:rPr>
              <w:t xml:space="preserve"> testelor automate sau manuale</w:t>
            </w:r>
            <w:r w:rsidRPr="00A001B4">
              <w:rPr>
                <w:rFonts w:asciiTheme="minorHAnsi" w:eastAsia="Times New Roman" w:hAnsiTheme="minorHAnsi" w:cstheme="minorHAnsi"/>
                <w:color w:val="000000"/>
                <w:lang w:eastAsia="en-GB"/>
              </w:rPr>
              <w:br/>
              <w:t xml:space="preserve">• Generarea automata a </w:t>
            </w:r>
            <w:proofErr w:type="spellStart"/>
            <w:r w:rsidRPr="00A001B4">
              <w:rPr>
                <w:rFonts w:asciiTheme="minorHAnsi" w:eastAsia="Times New Roman" w:hAnsiTheme="minorHAnsi" w:cstheme="minorHAnsi"/>
                <w:color w:val="000000"/>
                <w:lang w:eastAsia="en-GB"/>
              </w:rPr>
              <w:t>matricii</w:t>
            </w:r>
            <w:proofErr w:type="spellEnd"/>
            <w:r w:rsidRPr="00A001B4">
              <w:rPr>
                <w:rFonts w:asciiTheme="minorHAnsi" w:eastAsia="Times New Roman" w:hAnsiTheme="minorHAnsi" w:cstheme="minorHAnsi"/>
                <w:color w:val="000000"/>
                <w:lang w:eastAsia="en-GB"/>
              </w:rPr>
              <w:t xml:space="preserve"> de trasabilitate </w:t>
            </w:r>
            <w:r w:rsidRPr="00A001B4">
              <w:rPr>
                <w:rFonts w:asciiTheme="minorHAnsi" w:eastAsia="Times New Roman" w:hAnsiTheme="minorHAnsi" w:cstheme="minorHAnsi"/>
                <w:color w:val="000000"/>
                <w:lang w:eastAsia="en-GB"/>
              </w:rPr>
              <w:br/>
              <w:t>• Importul testelor din CSL/XML</w:t>
            </w:r>
            <w:r w:rsidRPr="00A001B4">
              <w:rPr>
                <w:rFonts w:asciiTheme="minorHAnsi" w:eastAsia="Times New Roman" w:hAnsiTheme="minorHAnsi" w:cstheme="minorHAnsi"/>
                <w:color w:val="000000"/>
                <w:lang w:eastAsia="en-GB"/>
              </w:rPr>
              <w:br/>
              <w:t xml:space="preserve">• Importul </w:t>
            </w:r>
            <w:proofErr w:type="spellStart"/>
            <w:r w:rsidRPr="00A001B4">
              <w:rPr>
                <w:rFonts w:asciiTheme="minorHAnsi" w:eastAsia="Times New Roman" w:hAnsiTheme="minorHAnsi" w:cstheme="minorHAnsi"/>
                <w:color w:val="000000"/>
                <w:lang w:eastAsia="en-GB"/>
              </w:rPr>
              <w:t>cerintelor</w:t>
            </w:r>
            <w:proofErr w:type="spellEnd"/>
            <w:r w:rsidRPr="00A001B4">
              <w:rPr>
                <w:rFonts w:asciiTheme="minorHAnsi" w:eastAsia="Times New Roman" w:hAnsiTheme="minorHAnsi" w:cstheme="minorHAnsi"/>
                <w:color w:val="000000"/>
                <w:lang w:eastAsia="en-GB"/>
              </w:rPr>
              <w:t xml:space="preserve"> din CSV/XML</w:t>
            </w:r>
            <w:r w:rsidRPr="00A001B4">
              <w:rPr>
                <w:rFonts w:asciiTheme="minorHAnsi" w:eastAsia="Times New Roman" w:hAnsiTheme="minorHAnsi" w:cstheme="minorHAnsi"/>
                <w:color w:val="000000"/>
                <w:lang w:eastAsia="en-GB"/>
              </w:rPr>
              <w:br/>
              <w:t xml:space="preserve">• Conectori catre cele mai cunoscute </w:t>
            </w:r>
            <w:proofErr w:type="spellStart"/>
            <w:r w:rsidRPr="00A001B4">
              <w:rPr>
                <w:rFonts w:asciiTheme="minorHAnsi" w:eastAsia="Times New Roman" w:hAnsiTheme="minorHAnsi" w:cstheme="minorHAnsi"/>
                <w:color w:val="000000"/>
                <w:lang w:eastAsia="en-GB"/>
              </w:rPr>
              <w:t>aplicatii</w:t>
            </w:r>
            <w:proofErr w:type="spellEnd"/>
            <w:r w:rsidRPr="00A001B4">
              <w:rPr>
                <w:rFonts w:asciiTheme="minorHAnsi" w:eastAsia="Times New Roman" w:hAnsiTheme="minorHAnsi" w:cstheme="minorHAnsi"/>
                <w:color w:val="000000"/>
                <w:lang w:eastAsia="en-GB"/>
              </w:rPr>
              <w:t xml:space="preserve"> de management de incidente (Generic, JIRA, Trac, </w:t>
            </w:r>
            <w:proofErr w:type="spellStart"/>
            <w:r w:rsidRPr="00A001B4">
              <w:rPr>
                <w:rFonts w:asciiTheme="minorHAnsi" w:eastAsia="Times New Roman" w:hAnsiTheme="minorHAnsi" w:cstheme="minorHAnsi"/>
                <w:color w:val="000000"/>
                <w:lang w:eastAsia="en-GB"/>
              </w:rPr>
              <w:t>Bugzilla</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Mantis</w:t>
            </w:r>
            <w:proofErr w:type="spellEnd"/>
            <w:r w:rsidRPr="00A001B4">
              <w:rPr>
                <w:rFonts w:asciiTheme="minorHAnsi" w:eastAsia="Times New Roman" w:hAnsiTheme="minorHAnsi" w:cstheme="minorHAnsi"/>
                <w:color w:val="000000"/>
                <w:lang w:eastAsia="en-GB"/>
              </w:rPr>
              <w:t>)</w:t>
            </w:r>
            <w:r w:rsidRPr="00A001B4">
              <w:rPr>
                <w:rFonts w:asciiTheme="minorHAnsi" w:eastAsia="Times New Roman" w:hAnsiTheme="minorHAnsi" w:cstheme="minorHAnsi"/>
                <w:color w:val="000000"/>
                <w:lang w:eastAsia="en-GB"/>
              </w:rPr>
              <w:br/>
              <w:t xml:space="preserve">• Fluxuri de lucru pe </w:t>
            </w:r>
            <w:proofErr w:type="spellStart"/>
            <w:r w:rsidRPr="00A001B4">
              <w:rPr>
                <w:rFonts w:asciiTheme="minorHAnsi" w:eastAsia="Times New Roman" w:hAnsiTheme="minorHAnsi" w:cstheme="minorHAnsi"/>
                <w:color w:val="000000"/>
                <w:lang w:eastAsia="en-GB"/>
              </w:rPr>
              <w:t>cerinte</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specificatii</w:t>
            </w:r>
            <w:proofErr w:type="spellEnd"/>
            <w:r w:rsidRPr="00A001B4">
              <w:rPr>
                <w:rFonts w:asciiTheme="minorHAnsi" w:eastAsia="Times New Roman" w:hAnsiTheme="minorHAnsi" w:cstheme="minorHAnsi"/>
                <w:color w:val="000000"/>
                <w:lang w:eastAsia="en-GB"/>
              </w:rPr>
              <w:t>, teste</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Atasamente</w:t>
            </w:r>
            <w:proofErr w:type="spellEnd"/>
            <w:r w:rsidRPr="00A001B4">
              <w:rPr>
                <w:rFonts w:asciiTheme="minorHAnsi" w:eastAsia="Times New Roman" w:hAnsiTheme="minorHAnsi" w:cstheme="minorHAnsi"/>
                <w:color w:val="000000"/>
                <w:lang w:eastAsia="en-GB"/>
              </w:rPr>
              <w:t xml:space="preserve"> pe </w:t>
            </w:r>
            <w:proofErr w:type="spellStart"/>
            <w:r w:rsidRPr="00A001B4">
              <w:rPr>
                <w:rFonts w:asciiTheme="minorHAnsi" w:eastAsia="Times New Roman" w:hAnsiTheme="minorHAnsi" w:cstheme="minorHAnsi"/>
                <w:color w:val="000000"/>
                <w:lang w:eastAsia="en-GB"/>
              </w:rPr>
              <w:t>cerinte</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specificatii</w:t>
            </w:r>
            <w:proofErr w:type="spellEnd"/>
            <w:r w:rsidRPr="00A001B4">
              <w:rPr>
                <w:rFonts w:asciiTheme="minorHAnsi" w:eastAsia="Times New Roman" w:hAnsiTheme="minorHAnsi" w:cstheme="minorHAnsi"/>
                <w:color w:val="000000"/>
                <w:lang w:eastAsia="en-GB"/>
              </w:rPr>
              <w:t xml:space="preserve">, teste, cazuri de test, defecte, </w:t>
            </w:r>
            <w:proofErr w:type="spellStart"/>
            <w:r w:rsidRPr="00A001B4">
              <w:rPr>
                <w:rFonts w:asciiTheme="minorHAnsi" w:eastAsia="Times New Roman" w:hAnsiTheme="minorHAnsi" w:cstheme="minorHAnsi"/>
                <w:color w:val="000000"/>
                <w:lang w:eastAsia="en-GB"/>
              </w:rPr>
              <w:t>foldere</w:t>
            </w:r>
            <w:proofErr w:type="spellEnd"/>
            <w:r w:rsidRPr="00A001B4">
              <w:rPr>
                <w:rFonts w:asciiTheme="minorHAnsi" w:eastAsia="Times New Roman" w:hAnsiTheme="minorHAnsi" w:cstheme="minorHAnsi"/>
                <w:color w:val="000000"/>
                <w:lang w:eastAsia="en-GB"/>
              </w:rPr>
              <w:t xml:space="preserve">. </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Versionare</w:t>
            </w:r>
            <w:proofErr w:type="spellEnd"/>
            <w:r w:rsidRPr="00A001B4">
              <w:rPr>
                <w:rFonts w:asciiTheme="minorHAnsi" w:eastAsia="Times New Roman" w:hAnsiTheme="minorHAnsi" w:cstheme="minorHAnsi"/>
                <w:color w:val="000000"/>
                <w:lang w:eastAsia="en-GB"/>
              </w:rPr>
              <w:t xml:space="preserve"> pe </w:t>
            </w:r>
            <w:proofErr w:type="spellStart"/>
            <w:r w:rsidRPr="00A001B4">
              <w:rPr>
                <w:rFonts w:asciiTheme="minorHAnsi" w:eastAsia="Times New Roman" w:hAnsiTheme="minorHAnsi" w:cstheme="minorHAnsi"/>
                <w:color w:val="000000"/>
                <w:lang w:eastAsia="en-GB"/>
              </w:rPr>
              <w:t>atasamente</w:t>
            </w:r>
            <w:proofErr w:type="spellEnd"/>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Versionare</w:t>
            </w:r>
            <w:proofErr w:type="spellEnd"/>
            <w:r w:rsidRPr="00A001B4">
              <w:rPr>
                <w:rFonts w:asciiTheme="minorHAnsi" w:eastAsia="Times New Roman" w:hAnsiTheme="minorHAnsi" w:cstheme="minorHAnsi"/>
                <w:color w:val="000000"/>
                <w:lang w:eastAsia="en-GB"/>
              </w:rPr>
              <w:t xml:space="preserve"> si </w:t>
            </w:r>
            <w:proofErr w:type="spellStart"/>
            <w:r w:rsidRPr="00A001B4">
              <w:rPr>
                <w:rFonts w:asciiTheme="minorHAnsi" w:eastAsia="Times New Roman" w:hAnsiTheme="minorHAnsi" w:cstheme="minorHAnsi"/>
                <w:color w:val="000000"/>
                <w:lang w:eastAsia="en-GB"/>
              </w:rPr>
              <w:t>urmarirea</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schimbarilor</w:t>
            </w:r>
            <w:proofErr w:type="spellEnd"/>
            <w:r w:rsidRPr="00A001B4">
              <w:rPr>
                <w:rFonts w:asciiTheme="minorHAnsi" w:eastAsia="Times New Roman" w:hAnsiTheme="minorHAnsi" w:cstheme="minorHAnsi"/>
                <w:color w:val="000000"/>
                <w:lang w:eastAsia="en-GB"/>
              </w:rPr>
              <w:t xml:space="preserve"> asupra </w:t>
            </w:r>
            <w:proofErr w:type="spellStart"/>
            <w:r w:rsidRPr="00A001B4">
              <w:rPr>
                <w:rFonts w:asciiTheme="minorHAnsi" w:eastAsia="Times New Roman" w:hAnsiTheme="minorHAnsi" w:cstheme="minorHAnsi"/>
                <w:color w:val="000000"/>
                <w:lang w:eastAsia="en-GB"/>
              </w:rPr>
              <w:t>cerintelor</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specificatiilor</w:t>
            </w:r>
            <w:proofErr w:type="spellEnd"/>
            <w:r w:rsidRPr="00A001B4">
              <w:rPr>
                <w:rFonts w:asciiTheme="minorHAnsi" w:eastAsia="Times New Roman" w:hAnsiTheme="minorHAnsi" w:cstheme="minorHAnsi"/>
                <w:color w:val="000000"/>
                <w:lang w:eastAsia="en-GB"/>
              </w:rPr>
              <w:t xml:space="preserve">, testelor, cazurilor de test si defectelor </w:t>
            </w:r>
            <w:r w:rsidRPr="00A001B4">
              <w:rPr>
                <w:rFonts w:asciiTheme="minorHAnsi" w:eastAsia="Times New Roman" w:hAnsiTheme="minorHAnsi" w:cstheme="minorHAnsi"/>
                <w:color w:val="000000"/>
                <w:lang w:eastAsia="en-GB"/>
              </w:rPr>
              <w:br/>
              <w:t xml:space="preserve">• Planificare campaniilor de </w:t>
            </w:r>
            <w:proofErr w:type="spellStart"/>
            <w:r w:rsidRPr="00A001B4">
              <w:rPr>
                <w:rFonts w:asciiTheme="minorHAnsi" w:eastAsia="Times New Roman" w:hAnsiTheme="minorHAnsi" w:cstheme="minorHAnsi"/>
                <w:color w:val="000000"/>
                <w:lang w:eastAsia="en-GB"/>
              </w:rPr>
              <w:t>executie</w:t>
            </w:r>
            <w:proofErr w:type="spellEnd"/>
            <w:r w:rsidRPr="00A001B4">
              <w:rPr>
                <w:rFonts w:asciiTheme="minorHAnsi" w:eastAsia="Times New Roman" w:hAnsiTheme="minorHAnsi" w:cstheme="minorHAnsi"/>
                <w:color w:val="000000"/>
                <w:lang w:eastAsia="en-GB"/>
              </w:rPr>
              <w:t xml:space="preserve"> a testelor </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Urmarirea</w:t>
            </w:r>
            <w:proofErr w:type="spellEnd"/>
            <w:r w:rsidRPr="00A001B4">
              <w:rPr>
                <w:rFonts w:asciiTheme="minorHAnsi" w:eastAsia="Times New Roman" w:hAnsiTheme="minorHAnsi" w:cstheme="minorHAnsi"/>
                <w:color w:val="000000"/>
                <w:lang w:eastAsia="en-GB"/>
              </w:rPr>
              <w:t xml:space="preserve"> rezultatelor in </w:t>
            </w:r>
            <w:proofErr w:type="spellStart"/>
            <w:r w:rsidRPr="00A001B4">
              <w:rPr>
                <w:rFonts w:asciiTheme="minorHAnsi" w:eastAsia="Times New Roman" w:hAnsiTheme="minorHAnsi" w:cstheme="minorHAnsi"/>
                <w:color w:val="000000"/>
                <w:lang w:eastAsia="en-GB"/>
              </w:rPr>
              <w:t>executie</w:t>
            </w:r>
            <w:proofErr w:type="spellEnd"/>
            <w:r w:rsidRPr="00A001B4">
              <w:rPr>
                <w:rFonts w:asciiTheme="minorHAnsi" w:eastAsia="Times New Roman" w:hAnsiTheme="minorHAnsi" w:cstheme="minorHAnsi"/>
                <w:color w:val="000000"/>
                <w:lang w:eastAsia="en-GB"/>
              </w:rPr>
              <w:t xml:space="preserve"> in timp real </w:t>
            </w:r>
            <w:r w:rsidRPr="00A001B4">
              <w:rPr>
                <w:rFonts w:asciiTheme="minorHAnsi" w:eastAsia="Times New Roman" w:hAnsiTheme="minorHAnsi" w:cstheme="minorHAnsi"/>
                <w:color w:val="000000"/>
                <w:lang w:eastAsia="en-GB"/>
              </w:rPr>
              <w:br/>
              <w:t xml:space="preserve">• </w:t>
            </w:r>
            <w:proofErr w:type="spellStart"/>
            <w:r w:rsidRPr="00A001B4">
              <w:rPr>
                <w:rFonts w:asciiTheme="minorHAnsi" w:eastAsia="Times New Roman" w:hAnsiTheme="minorHAnsi" w:cstheme="minorHAnsi"/>
                <w:color w:val="000000"/>
                <w:lang w:eastAsia="en-GB"/>
              </w:rPr>
              <w:t>Executia</w:t>
            </w:r>
            <w:proofErr w:type="spellEnd"/>
            <w:r w:rsidRPr="00A001B4">
              <w:rPr>
                <w:rFonts w:asciiTheme="minorHAnsi" w:eastAsia="Times New Roman" w:hAnsiTheme="minorHAnsi" w:cstheme="minorHAnsi"/>
                <w:color w:val="000000"/>
                <w:lang w:eastAsia="en-GB"/>
              </w:rPr>
              <w:t xml:space="preserve"> testelor pe un computer </w:t>
            </w:r>
            <w:proofErr w:type="spellStart"/>
            <w:r w:rsidRPr="00A001B4">
              <w:rPr>
                <w:rFonts w:asciiTheme="minorHAnsi" w:eastAsia="Times New Roman" w:hAnsiTheme="minorHAnsi" w:cstheme="minorHAnsi"/>
                <w:color w:val="000000"/>
                <w:lang w:eastAsia="en-GB"/>
              </w:rPr>
              <w:t>remote</w:t>
            </w:r>
            <w:proofErr w:type="spellEnd"/>
            <w:r w:rsidRPr="00A001B4">
              <w:rPr>
                <w:rFonts w:asciiTheme="minorHAnsi" w:eastAsia="Times New Roman" w:hAnsiTheme="minorHAnsi" w:cstheme="minorHAnsi"/>
                <w:color w:val="000000"/>
                <w:lang w:eastAsia="en-GB"/>
              </w:rPr>
              <w:t xml:space="preserve"> </w:t>
            </w:r>
            <w:r w:rsidRPr="00A001B4">
              <w:rPr>
                <w:rFonts w:asciiTheme="minorHAnsi" w:eastAsia="Times New Roman" w:hAnsiTheme="minorHAnsi" w:cstheme="minorHAnsi"/>
                <w:color w:val="000000"/>
                <w:lang w:eastAsia="en-GB"/>
              </w:rPr>
              <w:br/>
              <w:t xml:space="preserve">• Baza de date Oracle sau MySQL </w:t>
            </w:r>
            <w:r w:rsidRPr="00A001B4">
              <w:rPr>
                <w:rFonts w:asciiTheme="minorHAnsi" w:eastAsia="Times New Roman" w:hAnsiTheme="minorHAnsi" w:cstheme="minorHAnsi"/>
                <w:color w:val="000000"/>
                <w:lang w:eastAsia="en-GB"/>
              </w:rPr>
              <w:br/>
            </w:r>
            <w:proofErr w:type="spellStart"/>
            <w:r w:rsidRPr="00A001B4">
              <w:rPr>
                <w:rFonts w:asciiTheme="minorHAnsi" w:eastAsia="Times New Roman" w:hAnsiTheme="minorHAnsi" w:cstheme="minorHAnsi"/>
                <w:color w:val="000000"/>
                <w:lang w:eastAsia="en-GB"/>
              </w:rPr>
              <w:t>Functionalitati</w:t>
            </w:r>
            <w:proofErr w:type="spellEnd"/>
            <w:r w:rsidRPr="00A001B4">
              <w:rPr>
                <w:rFonts w:asciiTheme="minorHAnsi" w:eastAsia="Times New Roman" w:hAnsiTheme="minorHAnsi" w:cstheme="minorHAnsi"/>
                <w:color w:val="000000"/>
                <w:lang w:eastAsia="en-GB"/>
              </w:rPr>
              <w:t xml:space="preserve"> si detalii suplimentare pot fi inspectate pe site-ul: http://www.xqual.com</w:t>
            </w:r>
          </w:p>
        </w:tc>
      </w:tr>
      <w:tr w:rsidR="00FC51DF" w:rsidRPr="00A001B4" w14:paraId="067648D3" w14:textId="77777777" w:rsidTr="00CF0A1B">
        <w:trPr>
          <w:trHeight w:val="917"/>
        </w:trPr>
        <w:tc>
          <w:tcPr>
            <w:tcW w:w="2142" w:type="dxa"/>
            <w:noWrap/>
            <w:hideMark/>
          </w:tcPr>
          <w:p w14:paraId="65562607"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 xml:space="preserve">Magic </w:t>
            </w:r>
            <w:proofErr w:type="spellStart"/>
            <w:r w:rsidRPr="00A001B4">
              <w:rPr>
                <w:rFonts w:asciiTheme="minorHAnsi" w:eastAsia="Times New Roman" w:hAnsiTheme="minorHAnsi" w:cstheme="minorHAnsi"/>
                <w:bCs/>
                <w:color w:val="000000"/>
                <w:lang w:eastAsia="en-GB"/>
              </w:rPr>
              <w:t>Draw</w:t>
            </w:r>
            <w:proofErr w:type="spellEnd"/>
          </w:p>
        </w:tc>
        <w:tc>
          <w:tcPr>
            <w:tcW w:w="7371" w:type="dxa"/>
            <w:hideMark/>
          </w:tcPr>
          <w:p w14:paraId="34FDC4DE"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A001B4">
              <w:rPr>
                <w:rFonts w:asciiTheme="minorHAnsi" w:eastAsia="Times New Roman" w:hAnsiTheme="minorHAnsi" w:cstheme="minorHAnsi"/>
                <w:color w:val="000000"/>
                <w:lang w:eastAsia="en-GB"/>
              </w:rPr>
              <w:t>MagicDraw</w:t>
            </w:r>
            <w:proofErr w:type="spellEnd"/>
            <w:r w:rsidRPr="00A001B4">
              <w:rPr>
                <w:rFonts w:asciiTheme="minorHAnsi" w:eastAsia="Times New Roman" w:hAnsiTheme="minorHAnsi" w:cstheme="minorHAnsi"/>
                <w:color w:val="000000"/>
                <w:lang w:eastAsia="en-GB"/>
              </w:rPr>
              <w:t xml:space="preserve"> este un puternic instrument de modelare UML (</w:t>
            </w:r>
            <w:proofErr w:type="spellStart"/>
            <w:r w:rsidRPr="00A001B4">
              <w:rPr>
                <w:rFonts w:asciiTheme="minorHAnsi" w:eastAsia="Times New Roman" w:hAnsiTheme="minorHAnsi" w:cstheme="minorHAnsi"/>
                <w:color w:val="000000"/>
                <w:lang w:eastAsia="en-GB"/>
              </w:rPr>
              <w:t>Unified</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Modeling</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Language</w:t>
            </w:r>
            <w:proofErr w:type="spellEnd"/>
            <w:r w:rsidRPr="00A001B4">
              <w:rPr>
                <w:rFonts w:asciiTheme="minorHAnsi" w:eastAsia="Times New Roman" w:hAnsiTheme="minorHAnsi" w:cstheme="minorHAnsi"/>
                <w:color w:val="000000"/>
                <w:lang w:eastAsia="en-GB"/>
              </w:rPr>
              <w:t xml:space="preserve">). Acesta poate fi folosit pentru a realiza o mare varietate de task-uri și se bazează pe Java, astfel că va funcționa pe orice sistem care Java Virtual </w:t>
            </w:r>
            <w:proofErr w:type="spellStart"/>
            <w:r w:rsidRPr="00A001B4">
              <w:rPr>
                <w:rFonts w:asciiTheme="minorHAnsi" w:eastAsia="Times New Roman" w:hAnsiTheme="minorHAnsi" w:cstheme="minorHAnsi"/>
                <w:color w:val="000000"/>
                <w:lang w:eastAsia="en-GB"/>
              </w:rPr>
              <w:t>Machine</w:t>
            </w:r>
            <w:proofErr w:type="spellEnd"/>
            <w:r w:rsidRPr="00A001B4">
              <w:rPr>
                <w:rFonts w:asciiTheme="minorHAnsi" w:eastAsia="Times New Roman" w:hAnsiTheme="minorHAnsi" w:cstheme="minorHAnsi"/>
                <w:color w:val="000000"/>
                <w:lang w:eastAsia="en-GB"/>
              </w:rPr>
              <w:t xml:space="preserve"> (JVM).</w:t>
            </w:r>
            <w:r w:rsidRPr="00A001B4">
              <w:rPr>
                <w:rFonts w:asciiTheme="minorHAnsi" w:eastAsia="Times New Roman" w:hAnsiTheme="minorHAnsi" w:cstheme="minorHAnsi"/>
                <w:color w:val="000000"/>
                <w:lang w:eastAsia="en-GB"/>
              </w:rPr>
              <w:br/>
              <w:t>Caracteristici principale:</w:t>
            </w:r>
            <w:r w:rsidRPr="00A001B4">
              <w:rPr>
                <w:rFonts w:asciiTheme="minorHAnsi" w:eastAsia="Times New Roman" w:hAnsiTheme="minorHAnsi" w:cstheme="minorHAnsi"/>
                <w:color w:val="000000"/>
                <w:lang w:eastAsia="en-GB"/>
              </w:rPr>
              <w:br/>
              <w:t xml:space="preserve">• Asigura </w:t>
            </w:r>
            <w:proofErr w:type="spellStart"/>
            <w:r w:rsidRPr="00A001B4">
              <w:rPr>
                <w:rFonts w:asciiTheme="minorHAnsi" w:eastAsia="Times New Roman" w:hAnsiTheme="minorHAnsi" w:cstheme="minorHAnsi"/>
                <w:color w:val="000000"/>
                <w:lang w:eastAsia="en-GB"/>
              </w:rPr>
              <w:t>complianta</w:t>
            </w:r>
            <w:proofErr w:type="spellEnd"/>
            <w:r w:rsidRPr="00A001B4">
              <w:rPr>
                <w:rFonts w:asciiTheme="minorHAnsi" w:eastAsia="Times New Roman" w:hAnsiTheme="minorHAnsi" w:cstheme="minorHAnsi"/>
                <w:color w:val="000000"/>
                <w:lang w:eastAsia="en-GB"/>
              </w:rPr>
              <w:t xml:space="preserve"> cu standardele industriale</w:t>
            </w:r>
            <w:r w:rsidRPr="00A001B4">
              <w:rPr>
                <w:rFonts w:asciiTheme="minorHAnsi" w:eastAsia="Times New Roman" w:hAnsiTheme="minorHAnsi" w:cstheme="minorHAnsi"/>
                <w:color w:val="000000"/>
                <w:lang w:eastAsia="en-GB"/>
              </w:rPr>
              <w:br/>
            </w:r>
            <w:r w:rsidRPr="00A001B4">
              <w:rPr>
                <w:rFonts w:asciiTheme="minorHAnsi" w:eastAsia="Times New Roman" w:hAnsiTheme="minorHAnsi" w:cstheme="minorHAnsi"/>
                <w:color w:val="000000"/>
                <w:lang w:eastAsia="en-GB"/>
              </w:rPr>
              <w:lastRenderedPageBreak/>
              <w:t>• Asigura independenta fata de metodologia de dezvoltare software</w:t>
            </w:r>
            <w:r w:rsidRPr="00A001B4">
              <w:rPr>
                <w:rFonts w:asciiTheme="minorHAnsi" w:eastAsia="Times New Roman" w:hAnsiTheme="minorHAnsi" w:cstheme="minorHAnsi"/>
                <w:color w:val="000000"/>
                <w:lang w:eastAsia="en-GB"/>
              </w:rPr>
              <w:br/>
              <w:t xml:space="preserve">• Intuitiv, </w:t>
            </w:r>
            <w:proofErr w:type="spellStart"/>
            <w:r w:rsidRPr="00A001B4">
              <w:rPr>
                <w:rFonts w:asciiTheme="minorHAnsi" w:eastAsia="Times New Roman" w:hAnsiTheme="minorHAnsi" w:cstheme="minorHAnsi"/>
                <w:color w:val="000000"/>
                <w:lang w:eastAsia="en-GB"/>
              </w:rPr>
              <w:t>usore</w:t>
            </w:r>
            <w:proofErr w:type="spellEnd"/>
            <w:r w:rsidRPr="00A001B4">
              <w:rPr>
                <w:rFonts w:asciiTheme="minorHAnsi" w:eastAsia="Times New Roman" w:hAnsiTheme="minorHAnsi" w:cstheme="minorHAnsi"/>
                <w:color w:val="000000"/>
                <w:lang w:eastAsia="en-GB"/>
              </w:rPr>
              <w:t xml:space="preserve"> de folosit</w:t>
            </w:r>
            <w:r w:rsidRPr="00A001B4">
              <w:rPr>
                <w:rFonts w:asciiTheme="minorHAnsi" w:eastAsia="Times New Roman" w:hAnsiTheme="minorHAnsi" w:cstheme="minorHAnsi"/>
                <w:color w:val="000000"/>
                <w:lang w:eastAsia="en-GB"/>
              </w:rPr>
              <w:br/>
              <w:t xml:space="preserve">• Extensibilitate – prin open </w:t>
            </w:r>
            <w:proofErr w:type="spellStart"/>
            <w:r w:rsidRPr="00A001B4">
              <w:rPr>
                <w:rFonts w:asciiTheme="minorHAnsi" w:eastAsia="Times New Roman" w:hAnsiTheme="minorHAnsi" w:cstheme="minorHAnsi"/>
                <w:color w:val="000000"/>
                <w:lang w:eastAsia="en-GB"/>
              </w:rPr>
              <w:t>Api</w:t>
            </w:r>
            <w:proofErr w:type="spellEnd"/>
            <w:r w:rsidRPr="00A001B4">
              <w:rPr>
                <w:rFonts w:asciiTheme="minorHAnsi" w:eastAsia="Times New Roman" w:hAnsiTheme="minorHAnsi" w:cstheme="minorHAnsi"/>
                <w:color w:val="000000"/>
                <w:lang w:eastAsia="en-GB"/>
              </w:rPr>
              <w:t xml:space="preserve"> se </w:t>
            </w:r>
            <w:proofErr w:type="spellStart"/>
            <w:r w:rsidRPr="00A001B4">
              <w:rPr>
                <w:rFonts w:asciiTheme="minorHAnsi" w:eastAsia="Times New Roman" w:hAnsiTheme="minorHAnsi" w:cstheme="minorHAnsi"/>
                <w:color w:val="000000"/>
                <w:lang w:eastAsia="en-GB"/>
              </w:rPr>
              <w:t>realizeaza</w:t>
            </w:r>
            <w:proofErr w:type="spellEnd"/>
            <w:r w:rsidRPr="00A001B4">
              <w:rPr>
                <w:rFonts w:asciiTheme="minorHAnsi" w:eastAsia="Times New Roman" w:hAnsiTheme="minorHAnsi" w:cstheme="minorHAnsi"/>
                <w:color w:val="000000"/>
                <w:lang w:eastAsia="en-GB"/>
              </w:rPr>
              <w:t xml:space="preserve"> includerea de noi modele de design, metrici, </w:t>
            </w:r>
            <w:proofErr w:type="spellStart"/>
            <w:r w:rsidRPr="00A001B4">
              <w:rPr>
                <w:rFonts w:asciiTheme="minorHAnsi" w:eastAsia="Times New Roman" w:hAnsiTheme="minorHAnsi" w:cstheme="minorHAnsi"/>
                <w:color w:val="000000"/>
                <w:lang w:eastAsia="en-GB"/>
              </w:rPr>
              <w:t>transformari</w:t>
            </w:r>
            <w:proofErr w:type="spellEnd"/>
            <w:r w:rsidRPr="00A001B4">
              <w:rPr>
                <w:rFonts w:asciiTheme="minorHAnsi" w:eastAsia="Times New Roman" w:hAnsiTheme="minorHAnsi" w:cstheme="minorHAnsi"/>
                <w:color w:val="000000"/>
                <w:lang w:eastAsia="en-GB"/>
              </w:rPr>
              <w:t xml:space="preserve"> si </w:t>
            </w:r>
            <w:proofErr w:type="spellStart"/>
            <w:r w:rsidRPr="00A001B4">
              <w:rPr>
                <w:rFonts w:asciiTheme="minorHAnsi" w:eastAsia="Times New Roman" w:hAnsiTheme="minorHAnsi" w:cstheme="minorHAnsi"/>
                <w:color w:val="000000"/>
                <w:lang w:eastAsia="en-GB"/>
              </w:rPr>
              <w:t>aplte</w:t>
            </w:r>
            <w:proofErr w:type="spellEnd"/>
            <w:r w:rsidRPr="00A001B4">
              <w:rPr>
                <w:rFonts w:asciiTheme="minorHAnsi" w:eastAsia="Times New Roman" w:hAnsiTheme="minorHAnsi" w:cstheme="minorHAnsi"/>
                <w:color w:val="000000"/>
                <w:lang w:eastAsia="en-GB"/>
              </w:rPr>
              <w:t xml:space="preserve"> plug-in-uri</w:t>
            </w:r>
            <w:r w:rsidRPr="00A001B4">
              <w:rPr>
                <w:rFonts w:asciiTheme="minorHAnsi" w:eastAsia="Times New Roman" w:hAnsiTheme="minorHAnsi" w:cstheme="minorHAnsi"/>
                <w:color w:val="000000"/>
                <w:lang w:eastAsia="en-GB"/>
              </w:rPr>
              <w:br/>
              <w:t xml:space="preserve">• Colaborare si lucru simultan al dezvoltatorilor pe </w:t>
            </w:r>
            <w:proofErr w:type="spellStart"/>
            <w:r w:rsidRPr="00A001B4">
              <w:rPr>
                <w:rFonts w:asciiTheme="minorHAnsi" w:eastAsia="Times New Roman" w:hAnsiTheme="minorHAnsi" w:cstheme="minorHAnsi"/>
                <w:color w:val="000000"/>
                <w:lang w:eastAsia="en-GB"/>
              </w:rPr>
              <w:t>acelasi</w:t>
            </w:r>
            <w:proofErr w:type="spellEnd"/>
            <w:r w:rsidRPr="00A001B4">
              <w:rPr>
                <w:rFonts w:asciiTheme="minorHAnsi" w:eastAsia="Times New Roman" w:hAnsiTheme="minorHAnsi" w:cstheme="minorHAnsi"/>
                <w:color w:val="000000"/>
                <w:lang w:eastAsia="en-GB"/>
              </w:rPr>
              <w:t xml:space="preserve"> model</w:t>
            </w:r>
            <w:r w:rsidRPr="00A001B4">
              <w:rPr>
                <w:rFonts w:asciiTheme="minorHAnsi" w:eastAsia="Times New Roman" w:hAnsiTheme="minorHAnsi" w:cstheme="minorHAnsi"/>
                <w:color w:val="000000"/>
                <w:lang w:eastAsia="en-GB"/>
              </w:rPr>
              <w:br/>
              <w:t xml:space="preserve">• Utilizat in Model </w:t>
            </w:r>
            <w:proofErr w:type="spellStart"/>
            <w:r w:rsidRPr="00A001B4">
              <w:rPr>
                <w:rFonts w:asciiTheme="minorHAnsi" w:eastAsia="Times New Roman" w:hAnsiTheme="minorHAnsi" w:cstheme="minorHAnsi"/>
                <w:color w:val="000000"/>
                <w:lang w:eastAsia="en-GB"/>
              </w:rPr>
              <w:t>Driven</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Architecture</w:t>
            </w:r>
            <w:proofErr w:type="spellEnd"/>
            <w:r w:rsidRPr="00A001B4">
              <w:rPr>
                <w:rFonts w:asciiTheme="minorHAnsi" w:eastAsia="Times New Roman" w:hAnsiTheme="minorHAnsi" w:cstheme="minorHAnsi"/>
                <w:color w:val="000000"/>
                <w:lang w:eastAsia="en-GB"/>
              </w:rPr>
              <w:br/>
              <w:t>• Crearea diagramelor</w:t>
            </w:r>
            <w:r w:rsidRPr="00A001B4">
              <w:rPr>
                <w:rFonts w:asciiTheme="minorHAnsi" w:eastAsia="Times New Roman" w:hAnsiTheme="minorHAnsi" w:cstheme="minorHAnsi"/>
                <w:color w:val="000000"/>
                <w:lang w:eastAsia="en-GB"/>
              </w:rPr>
              <w:br/>
              <w:t>• Extragerea modelelor din cod sursa existent</w:t>
            </w:r>
            <w:r w:rsidRPr="00A001B4">
              <w:rPr>
                <w:rFonts w:asciiTheme="minorHAnsi" w:eastAsia="Times New Roman" w:hAnsiTheme="minorHAnsi" w:cstheme="minorHAnsi"/>
                <w:color w:val="000000"/>
                <w:lang w:eastAsia="en-GB"/>
              </w:rPr>
              <w:br/>
              <w:t>• Crearea codului sursa din modelul UML</w:t>
            </w:r>
            <w:r w:rsidRPr="00A001B4">
              <w:rPr>
                <w:rFonts w:asciiTheme="minorHAnsi" w:eastAsia="Times New Roman" w:hAnsiTheme="minorHAnsi" w:cstheme="minorHAnsi"/>
                <w:color w:val="000000"/>
                <w:lang w:eastAsia="en-GB"/>
              </w:rPr>
              <w:br/>
            </w:r>
            <w:r w:rsidRPr="00A001B4">
              <w:rPr>
                <w:rFonts w:asciiTheme="minorHAnsi" w:eastAsia="Times New Roman" w:hAnsiTheme="minorHAnsi" w:cstheme="minorHAnsi"/>
                <w:color w:val="000000"/>
                <w:lang w:eastAsia="en-GB"/>
              </w:rPr>
              <w:br/>
              <w:t>Folosind acest instrument se poate realiza:</w:t>
            </w:r>
            <w:r w:rsidRPr="00A001B4">
              <w:rPr>
                <w:rFonts w:asciiTheme="minorHAnsi" w:eastAsia="Times New Roman" w:hAnsiTheme="minorHAnsi" w:cstheme="minorHAnsi"/>
                <w:color w:val="000000"/>
                <w:lang w:eastAsia="en-GB"/>
              </w:rPr>
              <w:br/>
              <w:t>• Editare UML</w:t>
            </w:r>
            <w:r w:rsidRPr="00A001B4">
              <w:rPr>
                <w:rFonts w:asciiTheme="minorHAnsi" w:eastAsia="Times New Roman" w:hAnsiTheme="minorHAnsi" w:cstheme="minorHAnsi"/>
                <w:color w:val="000000"/>
                <w:lang w:eastAsia="en-GB"/>
              </w:rPr>
              <w:br/>
              <w:t xml:space="preserve">• Cod sursa pentru limbile populare, inclusiv Java 2 Enterprise </w:t>
            </w:r>
            <w:proofErr w:type="spellStart"/>
            <w:r w:rsidRPr="00A001B4">
              <w:rPr>
                <w:rFonts w:asciiTheme="minorHAnsi" w:eastAsia="Times New Roman" w:hAnsiTheme="minorHAnsi" w:cstheme="minorHAnsi"/>
                <w:color w:val="000000"/>
                <w:lang w:eastAsia="en-GB"/>
              </w:rPr>
              <w:t>Edition</w:t>
            </w:r>
            <w:proofErr w:type="spellEnd"/>
            <w:r w:rsidRPr="00A001B4">
              <w:rPr>
                <w:rFonts w:asciiTheme="minorHAnsi" w:eastAsia="Times New Roman" w:hAnsiTheme="minorHAnsi" w:cstheme="minorHAnsi"/>
                <w:color w:val="000000"/>
                <w:lang w:eastAsia="en-GB"/>
              </w:rPr>
              <w:t xml:space="preserve"> (J2EE), C #, C + +, NET,. Etc</w:t>
            </w:r>
            <w:r w:rsidRPr="00A001B4">
              <w:rPr>
                <w:rFonts w:asciiTheme="minorHAnsi" w:eastAsia="Times New Roman" w:hAnsiTheme="minorHAnsi" w:cstheme="minorHAnsi"/>
                <w:color w:val="000000"/>
                <w:lang w:eastAsia="en-GB"/>
              </w:rPr>
              <w:br/>
              <w:t>• Analiza sau generare de modele de obiecte pentru limbaje de programare orientate-obiect</w:t>
            </w:r>
            <w:r w:rsidRPr="00A001B4">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A001B4" w14:paraId="50959766" w14:textId="77777777" w:rsidTr="00CF0A1B">
        <w:trPr>
          <w:trHeight w:val="3000"/>
        </w:trPr>
        <w:tc>
          <w:tcPr>
            <w:tcW w:w="2142" w:type="dxa"/>
            <w:noWrap/>
            <w:hideMark/>
          </w:tcPr>
          <w:p w14:paraId="02D487C5"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hAnsiTheme="minorHAnsi" w:cstheme="minorHAnsi"/>
                <w:bCs/>
              </w:rPr>
              <w:lastRenderedPageBreak/>
              <w:t>Maven</w:t>
            </w:r>
            <w:proofErr w:type="spellEnd"/>
            <w:r w:rsidRPr="00A001B4">
              <w:rPr>
                <w:rFonts w:asciiTheme="minorHAnsi" w:hAnsiTheme="minorHAnsi" w:cstheme="minorHAnsi"/>
                <w:bCs/>
              </w:rPr>
              <w:t xml:space="preserve"> / Ant</w:t>
            </w:r>
          </w:p>
        </w:tc>
        <w:tc>
          <w:tcPr>
            <w:tcW w:w="7371" w:type="dxa"/>
            <w:hideMark/>
          </w:tcPr>
          <w:p w14:paraId="2E693E20" w14:textId="77777777" w:rsidR="00FC51DF" w:rsidRPr="00A001B4" w:rsidRDefault="00FC51DF" w:rsidP="00CF0A1B">
            <w:pPr>
              <w:spacing w:after="0" w:line="240" w:lineRule="auto"/>
              <w:jc w:val="left"/>
              <w:rPr>
                <w:rFonts w:asciiTheme="minorHAnsi" w:eastAsia="Calibri" w:hAnsiTheme="minorHAnsi" w:cstheme="minorHAnsi"/>
              </w:rPr>
            </w:pPr>
            <w:proofErr w:type="spellStart"/>
            <w:r w:rsidRPr="00A001B4">
              <w:rPr>
                <w:rFonts w:asciiTheme="minorHAnsi" w:eastAsia="Calibri" w:hAnsiTheme="minorHAnsi" w:cstheme="minorHAnsi"/>
              </w:rPr>
              <w:t>Maven</w:t>
            </w:r>
            <w:proofErr w:type="spellEnd"/>
            <w:r w:rsidRPr="00A001B4">
              <w:rPr>
                <w:rFonts w:asciiTheme="minorHAnsi" w:eastAsia="Calibri" w:hAnsiTheme="minorHAnsi" w:cstheme="minorHAnsi"/>
              </w:rPr>
              <w:t xml:space="preserve"> si Ant sunt instrumente de management a proiectelor ale căror principale caracteristici sunt:</w:t>
            </w:r>
          </w:p>
          <w:p w14:paraId="168115E4" w14:textId="77777777" w:rsidR="00FC51DF" w:rsidRPr="00A001B4" w:rsidRDefault="00FC51DF">
            <w:pPr>
              <w:numPr>
                <w:ilvl w:val="0"/>
                <w:numId w:val="45"/>
              </w:numPr>
              <w:suppressAutoHyphens w:val="0"/>
              <w:spacing w:after="0" w:line="240" w:lineRule="auto"/>
              <w:jc w:val="left"/>
              <w:rPr>
                <w:rFonts w:asciiTheme="minorHAnsi" w:eastAsia="Calibri" w:hAnsiTheme="minorHAnsi" w:cstheme="minorHAnsi"/>
              </w:rPr>
            </w:pPr>
            <w:r w:rsidRPr="00A001B4">
              <w:rPr>
                <w:rFonts w:asciiTheme="minorHAnsi" w:eastAsia="Calibri" w:hAnsiTheme="minorHAnsi" w:cstheme="minorHAnsi"/>
              </w:rPr>
              <w:t xml:space="preserve">Gestionarea ciclurilor de </w:t>
            </w:r>
            <w:proofErr w:type="spellStart"/>
            <w:r w:rsidRPr="00A001B4">
              <w:rPr>
                <w:rFonts w:asciiTheme="minorHAnsi" w:eastAsia="Calibri" w:hAnsiTheme="minorHAnsi" w:cstheme="minorHAnsi"/>
              </w:rPr>
              <w:t>viaţă</w:t>
            </w:r>
            <w:proofErr w:type="spellEnd"/>
            <w:r w:rsidRPr="00A001B4">
              <w:rPr>
                <w:rFonts w:asciiTheme="minorHAnsi" w:eastAsia="Calibri" w:hAnsiTheme="minorHAnsi" w:cstheme="minorHAnsi"/>
              </w:rPr>
              <w:t xml:space="preserve"> ale proceselor de </w:t>
            </w:r>
            <w:proofErr w:type="spellStart"/>
            <w:r w:rsidRPr="00A001B4">
              <w:rPr>
                <w:rFonts w:asciiTheme="minorHAnsi" w:eastAsia="Calibri" w:hAnsiTheme="minorHAnsi" w:cstheme="minorHAnsi"/>
              </w:rPr>
              <w:t>build</w:t>
            </w:r>
            <w:proofErr w:type="spellEnd"/>
          </w:p>
          <w:p w14:paraId="71318226" w14:textId="77777777" w:rsidR="00FC51DF" w:rsidRPr="00A001B4" w:rsidRDefault="00FC51DF">
            <w:pPr>
              <w:numPr>
                <w:ilvl w:val="0"/>
                <w:numId w:val="45"/>
              </w:numPr>
              <w:suppressAutoHyphens w:val="0"/>
              <w:spacing w:after="0" w:line="240" w:lineRule="auto"/>
              <w:jc w:val="left"/>
              <w:rPr>
                <w:rFonts w:asciiTheme="minorHAnsi" w:eastAsia="Calibri" w:hAnsiTheme="minorHAnsi" w:cstheme="minorHAnsi"/>
              </w:rPr>
            </w:pPr>
            <w:r w:rsidRPr="00A001B4">
              <w:rPr>
                <w:rFonts w:asciiTheme="minorHAnsi" w:eastAsia="Calibri" w:hAnsiTheme="minorHAnsi" w:cstheme="minorHAnsi"/>
              </w:rPr>
              <w:t xml:space="preserve">Gestionarea si rezolvarea </w:t>
            </w:r>
            <w:proofErr w:type="spellStart"/>
            <w:r w:rsidRPr="00A001B4">
              <w:rPr>
                <w:rFonts w:asciiTheme="minorHAnsi" w:eastAsia="Calibri" w:hAnsiTheme="minorHAnsi" w:cstheme="minorHAnsi"/>
              </w:rPr>
              <w:t>dependinţelor</w:t>
            </w:r>
            <w:proofErr w:type="spellEnd"/>
            <w:r w:rsidRPr="00A001B4">
              <w:rPr>
                <w:rFonts w:asciiTheme="minorHAnsi" w:eastAsia="Calibri" w:hAnsiTheme="minorHAnsi" w:cstheme="minorHAnsi"/>
              </w:rPr>
              <w:t xml:space="preserve"> între proiecte</w:t>
            </w:r>
          </w:p>
          <w:p w14:paraId="135AE019" w14:textId="77777777" w:rsidR="00FC51DF" w:rsidRPr="00A001B4" w:rsidRDefault="00FC51DF">
            <w:pPr>
              <w:numPr>
                <w:ilvl w:val="0"/>
                <w:numId w:val="45"/>
              </w:numPr>
              <w:suppressAutoHyphens w:val="0"/>
              <w:spacing w:after="0" w:line="240" w:lineRule="auto"/>
              <w:jc w:val="left"/>
              <w:rPr>
                <w:rFonts w:asciiTheme="minorHAnsi" w:eastAsia="Calibri" w:hAnsiTheme="minorHAnsi" w:cstheme="minorHAnsi"/>
              </w:rPr>
            </w:pPr>
            <w:r w:rsidRPr="00A001B4">
              <w:rPr>
                <w:rFonts w:asciiTheme="minorHAnsi" w:eastAsia="Calibri" w:hAnsiTheme="minorHAnsi" w:cstheme="minorHAnsi"/>
              </w:rPr>
              <w:t xml:space="preserve">Gestionarea </w:t>
            </w:r>
            <w:proofErr w:type="spellStart"/>
            <w:r w:rsidRPr="00A001B4">
              <w:rPr>
                <w:rFonts w:asciiTheme="minorHAnsi" w:eastAsia="Calibri" w:hAnsiTheme="minorHAnsi" w:cstheme="minorHAnsi"/>
              </w:rPr>
              <w:t>repository</w:t>
            </w:r>
            <w:proofErr w:type="spellEnd"/>
            <w:r w:rsidRPr="00A001B4">
              <w:rPr>
                <w:rFonts w:asciiTheme="minorHAnsi" w:eastAsia="Calibri" w:hAnsiTheme="minorHAnsi" w:cstheme="minorHAnsi"/>
              </w:rPr>
              <w:t>-urilor de artefacte</w:t>
            </w:r>
          </w:p>
          <w:p w14:paraId="2053CEF7" w14:textId="77777777" w:rsidR="00FC51DF" w:rsidRPr="00A001B4" w:rsidRDefault="00FC51DF">
            <w:pPr>
              <w:numPr>
                <w:ilvl w:val="0"/>
                <w:numId w:val="45"/>
              </w:numPr>
              <w:suppressAutoHyphens w:val="0"/>
              <w:spacing w:after="0" w:line="240" w:lineRule="auto"/>
              <w:jc w:val="left"/>
              <w:rPr>
                <w:rFonts w:asciiTheme="minorHAnsi" w:eastAsia="Calibri" w:hAnsiTheme="minorHAnsi" w:cstheme="minorHAnsi"/>
              </w:rPr>
            </w:pPr>
            <w:r w:rsidRPr="00A001B4">
              <w:rPr>
                <w:rFonts w:asciiTheme="minorHAnsi" w:eastAsia="Calibri" w:hAnsiTheme="minorHAnsi" w:cstheme="minorHAnsi"/>
              </w:rPr>
              <w:t>Instrument de raportare in cadrul proiectelor</w:t>
            </w:r>
          </w:p>
          <w:p w14:paraId="4A378FD4" w14:textId="77777777" w:rsidR="00FC51DF" w:rsidRPr="00A001B4"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A001B4">
              <w:rPr>
                <w:rFonts w:asciiTheme="minorHAnsi" w:eastAsia="Calibri" w:hAnsiTheme="minorHAnsi" w:cstheme="minorHAnsi"/>
              </w:rPr>
              <w:t xml:space="preserve">Instrument pentru generarea </w:t>
            </w:r>
            <w:proofErr w:type="spellStart"/>
            <w:r w:rsidRPr="00A001B4">
              <w:rPr>
                <w:rFonts w:asciiTheme="minorHAnsi" w:eastAsia="Calibri" w:hAnsiTheme="minorHAnsi" w:cstheme="minorHAnsi"/>
              </w:rPr>
              <w:t>şi</w:t>
            </w:r>
            <w:proofErr w:type="spellEnd"/>
            <w:r w:rsidRPr="00A001B4">
              <w:rPr>
                <w:rFonts w:asciiTheme="minorHAnsi" w:eastAsia="Calibri" w:hAnsiTheme="minorHAnsi" w:cstheme="minorHAnsi"/>
              </w:rPr>
              <w:t xml:space="preserve"> gestionarea </w:t>
            </w:r>
            <w:proofErr w:type="spellStart"/>
            <w:r w:rsidRPr="00A001B4">
              <w:rPr>
                <w:rFonts w:asciiTheme="minorHAnsi" w:eastAsia="Calibri" w:hAnsiTheme="minorHAnsi" w:cstheme="minorHAnsi"/>
              </w:rPr>
              <w:t>documentaţiei</w:t>
            </w:r>
            <w:proofErr w:type="spellEnd"/>
            <w:r w:rsidRPr="00A001B4">
              <w:rPr>
                <w:rFonts w:asciiTheme="minorHAnsi" w:eastAsia="Calibri" w:hAnsiTheme="minorHAnsi" w:cstheme="minorHAnsi"/>
              </w:rPr>
              <w:t xml:space="preserve"> asociată codului sursă</w:t>
            </w:r>
          </w:p>
        </w:tc>
      </w:tr>
      <w:tr w:rsidR="00FC51DF" w:rsidRPr="00A001B4" w14:paraId="6E64A9B9" w14:textId="77777777" w:rsidTr="00CF0A1B">
        <w:trPr>
          <w:trHeight w:val="2193"/>
        </w:trPr>
        <w:tc>
          <w:tcPr>
            <w:tcW w:w="2142" w:type="dxa"/>
            <w:noWrap/>
            <w:hideMark/>
          </w:tcPr>
          <w:p w14:paraId="15DE06AA"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hAnsiTheme="minorHAnsi" w:cstheme="minorHAnsi"/>
                <w:bCs/>
              </w:rPr>
              <w:t xml:space="preserve">Mediu de dezvoltare (Eclipse, </w:t>
            </w:r>
            <w:proofErr w:type="spellStart"/>
            <w:r w:rsidRPr="00A001B4">
              <w:rPr>
                <w:rFonts w:asciiTheme="minorHAnsi" w:hAnsiTheme="minorHAnsi" w:cstheme="minorHAnsi"/>
                <w:bCs/>
              </w:rPr>
              <w:t>IntelliJ</w:t>
            </w:r>
            <w:proofErr w:type="spellEnd"/>
            <w:r w:rsidRPr="00A001B4">
              <w:rPr>
                <w:rFonts w:asciiTheme="minorHAnsi" w:hAnsiTheme="minorHAnsi" w:cstheme="minorHAnsi"/>
                <w:bCs/>
              </w:rPr>
              <w:t xml:space="preserve"> IDEA, </w:t>
            </w:r>
            <w:proofErr w:type="spellStart"/>
            <w:r w:rsidRPr="00A001B4">
              <w:rPr>
                <w:rFonts w:asciiTheme="minorHAnsi" w:hAnsiTheme="minorHAnsi" w:cstheme="minorHAnsi"/>
                <w:bCs/>
              </w:rPr>
              <w:t>Red</w:t>
            </w:r>
            <w:proofErr w:type="spellEnd"/>
            <w:r w:rsidRPr="00A001B4">
              <w:rPr>
                <w:rFonts w:asciiTheme="minorHAnsi" w:hAnsiTheme="minorHAnsi" w:cstheme="minorHAnsi"/>
                <w:bCs/>
              </w:rPr>
              <w:t xml:space="preserve"> Hat </w:t>
            </w:r>
            <w:proofErr w:type="spellStart"/>
            <w:r w:rsidRPr="00A001B4">
              <w:rPr>
                <w:rFonts w:asciiTheme="minorHAnsi" w:hAnsiTheme="minorHAnsi" w:cstheme="minorHAnsi"/>
                <w:bCs/>
              </w:rPr>
              <w:t>JBoss</w:t>
            </w:r>
            <w:proofErr w:type="spellEnd"/>
            <w:r w:rsidRPr="00A001B4">
              <w:rPr>
                <w:rFonts w:asciiTheme="minorHAnsi" w:hAnsiTheme="minorHAnsi" w:cstheme="minorHAnsi"/>
                <w:bCs/>
              </w:rPr>
              <w:t xml:space="preserve"> </w:t>
            </w:r>
            <w:proofErr w:type="spellStart"/>
            <w:r w:rsidRPr="00A001B4">
              <w:rPr>
                <w:rFonts w:asciiTheme="minorHAnsi" w:hAnsiTheme="minorHAnsi" w:cstheme="minorHAnsi"/>
                <w:bCs/>
              </w:rPr>
              <w:t>Developer</w:t>
            </w:r>
            <w:proofErr w:type="spellEnd"/>
            <w:r w:rsidRPr="00A001B4">
              <w:rPr>
                <w:rFonts w:asciiTheme="minorHAnsi" w:hAnsiTheme="minorHAnsi" w:cstheme="minorHAnsi"/>
                <w:bCs/>
              </w:rPr>
              <w:t xml:space="preserve"> Studio)</w:t>
            </w:r>
          </w:p>
        </w:tc>
        <w:tc>
          <w:tcPr>
            <w:tcW w:w="7371" w:type="dxa"/>
            <w:vAlign w:val="bottom"/>
            <w:hideMark/>
          </w:tcPr>
          <w:p w14:paraId="01B25CBC" w14:textId="77777777" w:rsidR="00FC51DF" w:rsidRPr="00A001B4" w:rsidRDefault="00FC51DF" w:rsidP="00CF0A1B">
            <w:pPr>
              <w:spacing w:after="0" w:line="240" w:lineRule="auto"/>
              <w:jc w:val="left"/>
              <w:rPr>
                <w:rFonts w:asciiTheme="minorHAnsi" w:eastAsia="Calibri" w:hAnsiTheme="minorHAnsi" w:cstheme="minorHAnsi"/>
              </w:rPr>
            </w:pPr>
            <w:r w:rsidRPr="00A001B4">
              <w:rPr>
                <w:rFonts w:asciiTheme="minorHAnsi" w:eastAsia="Calibri" w:hAnsiTheme="minorHAnsi" w:cstheme="minorHAnsi"/>
              </w:rPr>
              <w:t>Mediul de dezvoltare este un instrument indispensabil dezvoltatorilor (si nu numai) pentru:</w:t>
            </w:r>
          </w:p>
          <w:p w14:paraId="329C5BE2" w14:textId="77777777" w:rsidR="00FC51DF" w:rsidRPr="00A001B4" w:rsidRDefault="00FC51DF">
            <w:pPr>
              <w:numPr>
                <w:ilvl w:val="0"/>
                <w:numId w:val="45"/>
              </w:numPr>
              <w:suppressAutoHyphens w:val="0"/>
              <w:spacing w:after="0" w:line="240" w:lineRule="auto"/>
              <w:jc w:val="left"/>
              <w:rPr>
                <w:rFonts w:asciiTheme="minorHAnsi" w:eastAsia="Calibri" w:hAnsiTheme="minorHAnsi" w:cstheme="minorHAnsi"/>
              </w:rPr>
            </w:pPr>
            <w:r w:rsidRPr="00A001B4">
              <w:rPr>
                <w:rFonts w:asciiTheme="minorHAnsi" w:eastAsia="Calibri" w:hAnsiTheme="minorHAnsi" w:cstheme="minorHAnsi"/>
              </w:rPr>
              <w:t>Editarea codului sursa si a scripturilor</w:t>
            </w:r>
          </w:p>
          <w:p w14:paraId="337DC0CD" w14:textId="77777777" w:rsidR="00FC51DF" w:rsidRPr="00A001B4" w:rsidRDefault="00FC51DF">
            <w:pPr>
              <w:numPr>
                <w:ilvl w:val="0"/>
                <w:numId w:val="45"/>
              </w:numPr>
              <w:suppressAutoHyphens w:val="0"/>
              <w:spacing w:after="0" w:line="240" w:lineRule="auto"/>
              <w:jc w:val="left"/>
              <w:rPr>
                <w:rFonts w:asciiTheme="minorHAnsi" w:eastAsia="Calibri" w:hAnsiTheme="minorHAnsi" w:cstheme="minorHAnsi"/>
              </w:rPr>
            </w:pPr>
            <w:r w:rsidRPr="00A001B4">
              <w:rPr>
                <w:rFonts w:asciiTheme="minorHAnsi" w:eastAsia="Calibri" w:hAnsiTheme="minorHAnsi" w:cstheme="minorHAnsi"/>
              </w:rPr>
              <w:t xml:space="preserve">Gestionarea (prin plug-in-uri) a </w:t>
            </w:r>
            <w:proofErr w:type="spellStart"/>
            <w:r w:rsidRPr="00A001B4">
              <w:rPr>
                <w:rFonts w:asciiTheme="minorHAnsi" w:eastAsia="Calibri" w:hAnsiTheme="minorHAnsi" w:cstheme="minorHAnsi"/>
              </w:rPr>
              <w:t>repository</w:t>
            </w:r>
            <w:proofErr w:type="spellEnd"/>
            <w:r w:rsidRPr="00A001B4">
              <w:rPr>
                <w:rFonts w:asciiTheme="minorHAnsi" w:eastAsia="Calibri" w:hAnsiTheme="minorHAnsi" w:cstheme="minorHAnsi"/>
              </w:rPr>
              <w:t>-urilor de cod sursa</w:t>
            </w:r>
          </w:p>
          <w:p w14:paraId="7A5A3ED4" w14:textId="77777777" w:rsidR="00FC51DF" w:rsidRPr="00A001B4"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A001B4">
              <w:rPr>
                <w:rFonts w:asciiTheme="minorHAnsi" w:eastAsia="Calibri" w:hAnsiTheme="minorHAnsi" w:cstheme="minorHAnsi"/>
              </w:rPr>
              <w:t xml:space="preserve">Compilarea si </w:t>
            </w:r>
            <w:proofErr w:type="spellStart"/>
            <w:r w:rsidRPr="00A001B4">
              <w:rPr>
                <w:rFonts w:asciiTheme="minorHAnsi" w:eastAsia="Calibri" w:hAnsiTheme="minorHAnsi" w:cstheme="minorHAnsi"/>
              </w:rPr>
              <w:t>debug-ul</w:t>
            </w:r>
            <w:proofErr w:type="spellEnd"/>
            <w:r w:rsidRPr="00A001B4">
              <w:rPr>
                <w:rFonts w:asciiTheme="minorHAnsi" w:eastAsia="Calibri" w:hAnsiTheme="minorHAnsi" w:cstheme="minorHAnsi"/>
              </w:rPr>
              <w:t xml:space="preserve"> codului </w:t>
            </w:r>
            <w:proofErr w:type="spellStart"/>
            <w:r w:rsidRPr="00A001B4">
              <w:rPr>
                <w:rFonts w:asciiTheme="minorHAnsi" w:eastAsia="Calibri" w:hAnsiTheme="minorHAnsi" w:cstheme="minorHAnsi"/>
              </w:rPr>
              <w:t>executiabil</w:t>
            </w:r>
            <w:proofErr w:type="spellEnd"/>
          </w:p>
          <w:p w14:paraId="73293A5B" w14:textId="77777777" w:rsidR="00FC51DF" w:rsidRPr="00A001B4"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A001B4">
              <w:rPr>
                <w:rFonts w:asciiTheme="minorHAnsi" w:eastAsia="Calibri" w:hAnsiTheme="minorHAnsi" w:cstheme="minorHAnsi"/>
              </w:rPr>
              <w:t>Generarea codului executabil</w:t>
            </w:r>
          </w:p>
          <w:p w14:paraId="0FB0B244"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A001B4">
              <w:rPr>
                <w:rFonts w:asciiTheme="minorHAnsi" w:eastAsia="Times New Roman" w:hAnsiTheme="minorHAnsi" w:cstheme="minorHAnsi"/>
                <w:color w:val="000000"/>
                <w:lang w:eastAsia="en-GB"/>
              </w:rPr>
              <w:t>JBoss</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Developer</w:t>
            </w:r>
            <w:proofErr w:type="spellEnd"/>
            <w:r w:rsidRPr="00A001B4">
              <w:rPr>
                <w:rFonts w:asciiTheme="minorHAnsi" w:eastAsia="Times New Roman" w:hAnsiTheme="minorHAnsi" w:cstheme="minorHAnsi"/>
                <w:color w:val="000000"/>
                <w:lang w:eastAsia="en-GB"/>
              </w:rPr>
              <w:t xml:space="preserve"> Studio (JBDS) este un mediu de dezvoltare create si dezvoltat </w:t>
            </w:r>
            <w:proofErr w:type="spellStart"/>
            <w:r w:rsidRPr="00A001B4">
              <w:rPr>
                <w:rFonts w:asciiTheme="minorHAnsi" w:eastAsia="Times New Roman" w:hAnsiTheme="minorHAnsi" w:cstheme="minorHAnsi"/>
                <w:color w:val="000000"/>
                <w:lang w:eastAsia="en-GB"/>
              </w:rPr>
              <w:t>current</w:t>
            </w:r>
            <w:proofErr w:type="spellEnd"/>
            <w:r w:rsidRPr="00A001B4">
              <w:rPr>
                <w:rFonts w:asciiTheme="minorHAnsi" w:eastAsia="Times New Roman" w:hAnsiTheme="minorHAnsi" w:cstheme="minorHAnsi"/>
                <w:color w:val="000000"/>
                <w:lang w:eastAsia="en-GB"/>
              </w:rPr>
              <w:t xml:space="preserve"> de </w:t>
            </w:r>
            <w:proofErr w:type="spellStart"/>
            <w:r w:rsidRPr="00A001B4">
              <w:rPr>
                <w:rFonts w:asciiTheme="minorHAnsi" w:eastAsia="Times New Roman" w:hAnsiTheme="minorHAnsi" w:cstheme="minorHAnsi"/>
                <w:color w:val="000000"/>
                <w:lang w:eastAsia="en-GB"/>
              </w:rPr>
              <w:t>JBoss</w:t>
            </w:r>
            <w:proofErr w:type="spellEnd"/>
            <w:r w:rsidRPr="00A001B4">
              <w:rPr>
                <w:rFonts w:asciiTheme="minorHAnsi" w:eastAsia="Times New Roman" w:hAnsiTheme="minorHAnsi" w:cstheme="minorHAnsi"/>
                <w:color w:val="000000"/>
                <w:lang w:eastAsia="en-GB"/>
              </w:rPr>
              <w:t xml:space="preserve"> (o divizia a </w:t>
            </w:r>
            <w:proofErr w:type="spellStart"/>
            <w:r w:rsidRPr="00A001B4">
              <w:rPr>
                <w:rFonts w:asciiTheme="minorHAnsi" w:eastAsia="Times New Roman" w:hAnsiTheme="minorHAnsi" w:cstheme="minorHAnsi"/>
                <w:color w:val="000000"/>
                <w:lang w:eastAsia="en-GB"/>
              </w:rPr>
              <w:t>Red</w:t>
            </w:r>
            <w:proofErr w:type="spellEnd"/>
            <w:r w:rsidRPr="00A001B4">
              <w:rPr>
                <w:rFonts w:asciiTheme="minorHAnsi" w:eastAsia="Times New Roman" w:hAnsiTheme="minorHAnsi" w:cstheme="minorHAnsi"/>
                <w:color w:val="000000"/>
                <w:lang w:eastAsia="en-GB"/>
              </w:rPr>
              <w:t xml:space="preserve"> Hat) si </w:t>
            </w:r>
            <w:proofErr w:type="spellStart"/>
            <w:r w:rsidRPr="00A001B4">
              <w:rPr>
                <w:rFonts w:asciiTheme="minorHAnsi" w:eastAsia="Times New Roman" w:hAnsiTheme="minorHAnsi" w:cstheme="minorHAnsi"/>
                <w:color w:val="000000"/>
                <w:lang w:eastAsia="en-GB"/>
              </w:rPr>
              <w:t>Exadel</w:t>
            </w:r>
            <w:proofErr w:type="spellEnd"/>
            <w:r w:rsidRPr="00A001B4">
              <w:rPr>
                <w:rFonts w:asciiTheme="minorHAnsi" w:eastAsia="Times New Roman" w:hAnsiTheme="minorHAnsi" w:cstheme="minorHAnsi"/>
                <w:color w:val="000000"/>
                <w:lang w:eastAsia="en-GB"/>
              </w:rPr>
              <w:t>.</w:t>
            </w:r>
          </w:p>
          <w:p w14:paraId="08B3A243"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A001B4">
              <w:rPr>
                <w:rFonts w:asciiTheme="minorHAnsi" w:eastAsia="Times New Roman" w:hAnsiTheme="minorHAnsi" w:cstheme="minorHAnsi"/>
                <w:color w:val="000000"/>
                <w:lang w:eastAsia="en-GB"/>
              </w:rPr>
              <w:t>Integreaza</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atat</w:t>
            </w:r>
            <w:proofErr w:type="spellEnd"/>
            <w:r w:rsidRPr="00A001B4">
              <w:rPr>
                <w:rFonts w:asciiTheme="minorHAnsi" w:eastAsia="Times New Roman" w:hAnsiTheme="minorHAnsi" w:cstheme="minorHAnsi"/>
                <w:color w:val="000000"/>
                <w:lang w:eastAsia="en-GB"/>
              </w:rPr>
              <w:t xml:space="preserve"> instrumente cat si componente necesare </w:t>
            </w:r>
            <w:proofErr w:type="spellStart"/>
            <w:r w:rsidRPr="00A001B4">
              <w:rPr>
                <w:rFonts w:asciiTheme="minorHAnsi" w:eastAsia="Times New Roman" w:hAnsiTheme="minorHAnsi" w:cstheme="minorHAnsi"/>
                <w:color w:val="000000"/>
                <w:lang w:eastAsia="en-GB"/>
              </w:rPr>
              <w:t>executiei</w:t>
            </w:r>
            <w:proofErr w:type="spellEnd"/>
            <w:r w:rsidRPr="00A001B4">
              <w:rPr>
                <w:rFonts w:asciiTheme="minorHAnsi" w:eastAsia="Times New Roman" w:hAnsiTheme="minorHAnsi" w:cstheme="minorHAnsi"/>
                <w:color w:val="000000"/>
                <w:lang w:eastAsia="en-GB"/>
              </w:rPr>
              <w:t xml:space="preserve"> </w:t>
            </w:r>
            <w:proofErr w:type="spellStart"/>
            <w:r w:rsidRPr="00A001B4">
              <w:rPr>
                <w:rFonts w:asciiTheme="minorHAnsi" w:eastAsia="Times New Roman" w:hAnsiTheme="minorHAnsi" w:cstheme="minorHAnsi"/>
                <w:color w:val="000000"/>
                <w:lang w:eastAsia="en-GB"/>
              </w:rPr>
              <w:t>aplicatiilor</w:t>
            </w:r>
            <w:proofErr w:type="spellEnd"/>
            <w:r w:rsidRPr="00A001B4">
              <w:rPr>
                <w:rFonts w:asciiTheme="minorHAnsi" w:eastAsia="Times New Roman" w:hAnsiTheme="minorHAnsi" w:cstheme="minorHAnsi"/>
                <w:color w:val="000000"/>
                <w:lang w:eastAsia="en-GB"/>
              </w:rPr>
              <w:t xml:space="preserve"> prin combinarea instrumentelor Eclipse, Eclipse </w:t>
            </w:r>
            <w:proofErr w:type="spellStart"/>
            <w:r w:rsidRPr="00A001B4">
              <w:rPr>
                <w:rFonts w:asciiTheme="minorHAnsi" w:eastAsia="Times New Roman" w:hAnsiTheme="minorHAnsi" w:cstheme="minorHAnsi"/>
                <w:color w:val="000000"/>
                <w:lang w:eastAsia="en-GB"/>
              </w:rPr>
              <w:t>Tooling</w:t>
            </w:r>
            <w:proofErr w:type="spellEnd"/>
            <w:r w:rsidRPr="00A001B4">
              <w:rPr>
                <w:rFonts w:asciiTheme="minorHAnsi" w:eastAsia="Times New Roman" w:hAnsiTheme="minorHAnsi" w:cstheme="minorHAnsi"/>
                <w:color w:val="000000"/>
                <w:lang w:eastAsia="en-GB"/>
              </w:rPr>
              <w:t xml:space="preserve"> si </w:t>
            </w:r>
            <w:proofErr w:type="spellStart"/>
            <w:r w:rsidRPr="00A001B4">
              <w:rPr>
                <w:rFonts w:asciiTheme="minorHAnsi" w:eastAsia="Times New Roman" w:hAnsiTheme="minorHAnsi" w:cstheme="minorHAnsi"/>
                <w:color w:val="000000"/>
                <w:lang w:eastAsia="en-GB"/>
              </w:rPr>
              <w:t>JBoss</w:t>
            </w:r>
            <w:proofErr w:type="spellEnd"/>
            <w:r w:rsidRPr="00A001B4">
              <w:rPr>
                <w:rFonts w:asciiTheme="minorHAnsi" w:eastAsia="Times New Roman" w:hAnsiTheme="minorHAnsi" w:cstheme="minorHAnsi"/>
                <w:color w:val="000000"/>
                <w:lang w:eastAsia="en-GB"/>
              </w:rPr>
              <w:t xml:space="preserve"> Enterprise </w:t>
            </w:r>
            <w:proofErr w:type="spellStart"/>
            <w:r w:rsidRPr="00A001B4">
              <w:rPr>
                <w:rFonts w:asciiTheme="minorHAnsi" w:eastAsia="Times New Roman" w:hAnsiTheme="minorHAnsi" w:cstheme="minorHAnsi"/>
                <w:color w:val="000000"/>
                <w:lang w:eastAsia="en-GB"/>
              </w:rPr>
              <w:t>Application</w:t>
            </w:r>
            <w:proofErr w:type="spellEnd"/>
            <w:r w:rsidRPr="00A001B4">
              <w:rPr>
                <w:rFonts w:asciiTheme="minorHAnsi" w:eastAsia="Times New Roman" w:hAnsiTheme="minorHAnsi" w:cstheme="minorHAnsi"/>
                <w:color w:val="000000"/>
                <w:lang w:eastAsia="en-GB"/>
              </w:rPr>
              <w:t xml:space="preserve"> Platform.</w:t>
            </w:r>
          </w:p>
        </w:tc>
      </w:tr>
      <w:tr w:rsidR="00FC51DF" w:rsidRPr="00A001B4" w14:paraId="16443B04" w14:textId="77777777" w:rsidTr="00CF0A1B">
        <w:trPr>
          <w:trHeight w:val="331"/>
        </w:trPr>
        <w:tc>
          <w:tcPr>
            <w:tcW w:w="2142" w:type="dxa"/>
            <w:noWrap/>
            <w:hideMark/>
          </w:tcPr>
          <w:p w14:paraId="26CFFFB1"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hAnsiTheme="minorHAnsi" w:cstheme="minorHAnsi"/>
                <w:bCs/>
              </w:rPr>
              <w:t>Instructiuni</w:t>
            </w:r>
            <w:proofErr w:type="spellEnd"/>
            <w:r w:rsidRPr="00A001B4">
              <w:rPr>
                <w:rFonts w:asciiTheme="minorHAnsi" w:hAnsiTheme="minorHAnsi" w:cstheme="minorHAnsi"/>
                <w:bCs/>
              </w:rPr>
              <w:t xml:space="preserve"> de lucru privind scrierea de cod</w:t>
            </w:r>
          </w:p>
        </w:tc>
        <w:tc>
          <w:tcPr>
            <w:tcW w:w="7371" w:type="dxa"/>
            <w:vAlign w:val="bottom"/>
            <w:hideMark/>
          </w:tcPr>
          <w:p w14:paraId="1490E8EB"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Calibri" w:hAnsiTheme="minorHAnsi" w:cstheme="minorHAnsi"/>
              </w:rPr>
              <w:t xml:space="preserve">Aceste instrumente sunt </w:t>
            </w:r>
            <w:proofErr w:type="spellStart"/>
            <w:r w:rsidRPr="00A001B4">
              <w:rPr>
                <w:rFonts w:asciiTheme="minorHAnsi" w:eastAsia="Calibri" w:hAnsiTheme="minorHAnsi" w:cstheme="minorHAnsi"/>
              </w:rPr>
              <w:t>instructiuni</w:t>
            </w:r>
            <w:proofErr w:type="spellEnd"/>
            <w:r w:rsidRPr="00A001B4">
              <w:rPr>
                <w:rFonts w:asciiTheme="minorHAnsi" w:eastAsia="Calibri" w:hAnsiTheme="minorHAnsi" w:cstheme="minorHAnsi"/>
              </w:rPr>
              <w:t xml:space="preserve"> pentru dezvoltatori privind modul in care se </w:t>
            </w:r>
            <w:proofErr w:type="spellStart"/>
            <w:r w:rsidRPr="00A001B4">
              <w:rPr>
                <w:rFonts w:asciiTheme="minorHAnsi" w:eastAsia="Calibri" w:hAnsiTheme="minorHAnsi" w:cstheme="minorHAnsi"/>
              </w:rPr>
              <w:t>utilizeaza</w:t>
            </w:r>
            <w:proofErr w:type="spellEnd"/>
            <w:r w:rsidRPr="00A001B4">
              <w:rPr>
                <w:rFonts w:asciiTheme="minorHAnsi" w:eastAsia="Calibri" w:hAnsiTheme="minorHAnsi" w:cstheme="minorHAnsi"/>
              </w:rPr>
              <w:t xml:space="preserve"> produsele software utilizate si modalitatea in care trebuie scris codul. In mod evident aceste </w:t>
            </w:r>
            <w:proofErr w:type="spellStart"/>
            <w:r w:rsidRPr="00A001B4">
              <w:rPr>
                <w:rFonts w:asciiTheme="minorHAnsi" w:eastAsia="Calibri" w:hAnsiTheme="minorHAnsi" w:cstheme="minorHAnsi"/>
              </w:rPr>
              <w:t>instructiuni</w:t>
            </w:r>
            <w:proofErr w:type="spellEnd"/>
            <w:r w:rsidRPr="00A001B4">
              <w:rPr>
                <w:rFonts w:asciiTheme="minorHAnsi" w:eastAsia="Calibri" w:hAnsiTheme="minorHAnsi" w:cstheme="minorHAnsi"/>
              </w:rPr>
              <w:t xml:space="preserve"> sunt elaborate distinct pentru limbajele de programare utilizate (Java, PL/SQL, etc)</w:t>
            </w:r>
          </w:p>
        </w:tc>
      </w:tr>
      <w:tr w:rsidR="00FC51DF" w:rsidRPr="00A001B4" w14:paraId="0994E7F2" w14:textId="77777777" w:rsidTr="00CF0A1B">
        <w:trPr>
          <w:trHeight w:val="936"/>
        </w:trPr>
        <w:tc>
          <w:tcPr>
            <w:tcW w:w="2142" w:type="dxa"/>
            <w:noWrap/>
            <w:hideMark/>
          </w:tcPr>
          <w:p w14:paraId="5298D268"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hAnsiTheme="minorHAnsi" w:cstheme="minorHAnsi"/>
                <w:bCs/>
              </w:rPr>
              <w:lastRenderedPageBreak/>
              <w:t>SonarQube</w:t>
            </w:r>
            <w:proofErr w:type="spellEnd"/>
          </w:p>
        </w:tc>
        <w:tc>
          <w:tcPr>
            <w:tcW w:w="7371" w:type="dxa"/>
            <w:vAlign w:val="bottom"/>
            <w:hideMark/>
          </w:tcPr>
          <w:p w14:paraId="4BCCC456" w14:textId="77777777" w:rsidR="00FC51DF" w:rsidRPr="00A001B4" w:rsidRDefault="00FC51DF" w:rsidP="00CF0A1B">
            <w:pPr>
              <w:spacing w:after="0" w:line="240" w:lineRule="auto"/>
              <w:jc w:val="left"/>
              <w:rPr>
                <w:rFonts w:asciiTheme="minorHAnsi" w:eastAsia="Calibri" w:hAnsiTheme="minorHAnsi" w:cstheme="minorHAnsi"/>
              </w:rPr>
            </w:pPr>
            <w:proofErr w:type="spellStart"/>
            <w:r w:rsidRPr="00A001B4">
              <w:rPr>
                <w:rFonts w:asciiTheme="minorHAnsi" w:eastAsia="Calibri" w:hAnsiTheme="minorHAnsi" w:cstheme="minorHAnsi"/>
              </w:rPr>
              <w:t>SonarQube</w:t>
            </w:r>
            <w:proofErr w:type="spellEnd"/>
            <w:r w:rsidRPr="00A001B4">
              <w:rPr>
                <w:rFonts w:asciiTheme="minorHAnsi" w:eastAsia="Calibri" w:hAnsiTheme="minorHAnsi" w:cstheme="minorHAnsi"/>
              </w:rPr>
              <w:t xml:space="preserve"> este o platformă open-</w:t>
            </w:r>
            <w:proofErr w:type="spellStart"/>
            <w:r w:rsidRPr="00A001B4">
              <w:rPr>
                <w:rFonts w:asciiTheme="minorHAnsi" w:eastAsia="Calibri" w:hAnsiTheme="minorHAnsi" w:cstheme="minorHAnsi"/>
              </w:rPr>
              <w:t>source</w:t>
            </w:r>
            <w:proofErr w:type="spellEnd"/>
            <w:r w:rsidRPr="00A001B4">
              <w:rPr>
                <w:rFonts w:asciiTheme="minorHAnsi" w:eastAsia="Calibri" w:hAnsiTheme="minorHAnsi" w:cstheme="minorHAnsi"/>
              </w:rPr>
              <w:t xml:space="preserve"> dezvoltată de </w:t>
            </w:r>
            <w:proofErr w:type="spellStart"/>
            <w:r w:rsidRPr="00A001B4">
              <w:rPr>
                <w:rFonts w:asciiTheme="minorHAnsi" w:eastAsia="Calibri" w:hAnsiTheme="minorHAnsi" w:cstheme="minorHAnsi"/>
              </w:rPr>
              <w:t>SonarSource</w:t>
            </w:r>
            <w:proofErr w:type="spellEnd"/>
            <w:r w:rsidRPr="00A001B4">
              <w:rPr>
                <w:rFonts w:asciiTheme="minorHAnsi" w:eastAsia="Calibri" w:hAnsiTheme="minorHAnsi" w:cstheme="minorHAnsi"/>
              </w:rPr>
              <w:t xml:space="preserve"> pentru verificarea continuă a calității codului. Oferă funcționalități pentru a efectua recenzii automate, analiza statică a codului pentru detectare a erorilor, code </w:t>
            </w:r>
            <w:proofErr w:type="spellStart"/>
            <w:r w:rsidRPr="00A001B4">
              <w:rPr>
                <w:rFonts w:asciiTheme="minorHAnsi" w:eastAsia="Calibri" w:hAnsiTheme="minorHAnsi" w:cstheme="minorHAnsi"/>
              </w:rPr>
              <w:t>smells</w:t>
            </w:r>
            <w:proofErr w:type="spellEnd"/>
            <w:r w:rsidRPr="00A001B4">
              <w:rPr>
                <w:rFonts w:asciiTheme="minorHAnsi" w:eastAsia="Calibri" w:hAnsiTheme="minorHAnsi" w:cstheme="minorHAnsi"/>
              </w:rPr>
              <w:t xml:space="preserve"> și vulnerabilități în 20+ limbi de programare. </w:t>
            </w:r>
            <w:proofErr w:type="spellStart"/>
            <w:r w:rsidRPr="00A001B4">
              <w:rPr>
                <w:rFonts w:asciiTheme="minorHAnsi" w:eastAsia="Calibri" w:hAnsiTheme="minorHAnsi" w:cstheme="minorHAnsi"/>
              </w:rPr>
              <w:t>SonarQube</w:t>
            </w:r>
            <w:proofErr w:type="spellEnd"/>
            <w:r w:rsidRPr="00A001B4">
              <w:rPr>
                <w:rFonts w:asciiTheme="minorHAnsi" w:eastAsia="Calibri" w:hAnsiTheme="minorHAnsi" w:cstheme="minorHAnsi"/>
              </w:rPr>
              <w:t xml:space="preserve"> oferă rapoarte privind cod duplicat, standarde de codare, teste unitare, code </w:t>
            </w:r>
            <w:proofErr w:type="spellStart"/>
            <w:r w:rsidRPr="00A001B4">
              <w:rPr>
                <w:rFonts w:asciiTheme="minorHAnsi" w:eastAsia="Calibri" w:hAnsiTheme="minorHAnsi" w:cstheme="minorHAnsi"/>
              </w:rPr>
              <w:t>coverage</w:t>
            </w:r>
            <w:proofErr w:type="spellEnd"/>
            <w:r w:rsidRPr="00A001B4">
              <w:rPr>
                <w:rFonts w:asciiTheme="minorHAnsi" w:eastAsia="Calibri" w:hAnsiTheme="minorHAnsi" w:cstheme="minorHAnsi"/>
              </w:rPr>
              <w:t xml:space="preserve">, complexitatea codului, comentarii, </w:t>
            </w:r>
            <w:proofErr w:type="spellStart"/>
            <w:r w:rsidRPr="00A001B4">
              <w:rPr>
                <w:rFonts w:asciiTheme="minorHAnsi" w:eastAsia="Calibri" w:hAnsiTheme="minorHAnsi" w:cstheme="minorHAnsi"/>
              </w:rPr>
              <w:t>bug</w:t>
            </w:r>
            <w:proofErr w:type="spellEnd"/>
            <w:r w:rsidRPr="00A001B4">
              <w:rPr>
                <w:rFonts w:asciiTheme="minorHAnsi" w:eastAsia="Calibri" w:hAnsiTheme="minorHAnsi" w:cstheme="minorHAnsi"/>
              </w:rPr>
              <w:t>-uri și vulnerabilitățile de securitate.</w:t>
            </w:r>
          </w:p>
        </w:tc>
      </w:tr>
      <w:tr w:rsidR="00FC51DF" w:rsidRPr="00A001B4" w14:paraId="4DD4AEDC" w14:textId="77777777" w:rsidTr="00CF0A1B">
        <w:trPr>
          <w:trHeight w:val="936"/>
        </w:trPr>
        <w:tc>
          <w:tcPr>
            <w:tcW w:w="2142" w:type="dxa"/>
            <w:noWrap/>
            <w:hideMark/>
          </w:tcPr>
          <w:p w14:paraId="3092D414"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 xml:space="preserve">SVN / </w:t>
            </w:r>
            <w:proofErr w:type="spellStart"/>
            <w:r w:rsidRPr="00A001B4">
              <w:rPr>
                <w:rFonts w:asciiTheme="minorHAnsi" w:eastAsia="Times New Roman" w:hAnsiTheme="minorHAnsi" w:cstheme="minorHAnsi"/>
                <w:bCs/>
                <w:color w:val="000000"/>
                <w:lang w:eastAsia="en-GB"/>
              </w:rPr>
              <w:t>TortoiseSVN</w:t>
            </w:r>
            <w:proofErr w:type="spellEnd"/>
          </w:p>
        </w:tc>
        <w:tc>
          <w:tcPr>
            <w:tcW w:w="7371" w:type="dxa"/>
            <w:vAlign w:val="bottom"/>
            <w:hideMark/>
          </w:tcPr>
          <w:p w14:paraId="0BDEE0B4"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Principalul client SVN utilizat de echipa </w:t>
            </w:r>
            <w:proofErr w:type="spellStart"/>
            <w:r w:rsidRPr="00A001B4">
              <w:rPr>
                <w:rFonts w:asciiTheme="minorHAnsi" w:eastAsia="Times New Roman" w:hAnsiTheme="minorHAnsi" w:cstheme="minorHAnsi"/>
                <w:color w:val="000000"/>
                <w:lang w:eastAsia="en-GB"/>
              </w:rPr>
              <w:t>noastra</w:t>
            </w:r>
            <w:proofErr w:type="spellEnd"/>
            <w:r w:rsidRPr="00A001B4">
              <w:rPr>
                <w:rFonts w:asciiTheme="minorHAnsi" w:eastAsia="Times New Roman" w:hAnsiTheme="minorHAnsi" w:cstheme="minorHAnsi"/>
                <w:color w:val="000000"/>
                <w:lang w:eastAsia="en-GB"/>
              </w:rPr>
              <w:t xml:space="preserve"> este </w:t>
            </w:r>
            <w:proofErr w:type="spellStart"/>
            <w:r w:rsidRPr="00A001B4">
              <w:rPr>
                <w:rFonts w:asciiTheme="minorHAnsi" w:eastAsia="Times New Roman" w:hAnsiTheme="minorHAnsi" w:cstheme="minorHAnsi"/>
                <w:color w:val="000000"/>
                <w:lang w:eastAsia="en-GB"/>
              </w:rPr>
              <w:t>TortoiseSVN</w:t>
            </w:r>
            <w:proofErr w:type="spellEnd"/>
            <w:r w:rsidRPr="00A001B4">
              <w:rPr>
                <w:rFonts w:asciiTheme="minorHAnsi" w:eastAsia="Times New Roman" w:hAnsiTheme="minorHAnsi" w:cstheme="minorHAnsi"/>
                <w:color w:val="000000"/>
                <w:lang w:eastAsia="en-GB"/>
              </w:rPr>
              <w:t>.</w:t>
            </w:r>
          </w:p>
        </w:tc>
      </w:tr>
      <w:tr w:rsidR="00FC51DF" w:rsidRPr="00A001B4" w14:paraId="13F70275" w14:textId="77777777" w:rsidTr="00CF0A1B">
        <w:trPr>
          <w:trHeight w:val="936"/>
        </w:trPr>
        <w:tc>
          <w:tcPr>
            <w:tcW w:w="2142" w:type="dxa"/>
            <w:noWrap/>
          </w:tcPr>
          <w:p w14:paraId="73451ED6"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 xml:space="preserve">SQL </w:t>
            </w:r>
            <w:proofErr w:type="spellStart"/>
            <w:r w:rsidRPr="00A001B4">
              <w:rPr>
                <w:rFonts w:asciiTheme="minorHAnsi" w:eastAsia="Times New Roman" w:hAnsiTheme="minorHAnsi" w:cstheme="minorHAnsi"/>
                <w:bCs/>
                <w:color w:val="000000"/>
                <w:lang w:eastAsia="en-GB"/>
              </w:rPr>
              <w:t>Developer</w:t>
            </w:r>
            <w:proofErr w:type="spellEnd"/>
            <w:r w:rsidRPr="00A001B4">
              <w:rPr>
                <w:rFonts w:asciiTheme="minorHAnsi" w:eastAsia="Times New Roman" w:hAnsiTheme="minorHAnsi" w:cstheme="minorHAnsi"/>
                <w:bCs/>
                <w:color w:val="000000"/>
                <w:lang w:eastAsia="en-GB"/>
              </w:rPr>
              <w:t xml:space="preserve"> / </w:t>
            </w:r>
            <w:proofErr w:type="spellStart"/>
            <w:r w:rsidRPr="00A001B4">
              <w:rPr>
                <w:rFonts w:asciiTheme="minorHAnsi" w:eastAsia="Times New Roman" w:hAnsiTheme="minorHAnsi" w:cstheme="minorHAnsi"/>
                <w:bCs/>
                <w:color w:val="000000"/>
                <w:lang w:eastAsia="en-GB"/>
              </w:rPr>
              <w:t>SQuirreL</w:t>
            </w:r>
            <w:proofErr w:type="spellEnd"/>
            <w:r w:rsidRPr="00A001B4">
              <w:rPr>
                <w:rFonts w:asciiTheme="minorHAnsi" w:eastAsia="Times New Roman" w:hAnsiTheme="minorHAnsi" w:cstheme="minorHAnsi"/>
                <w:bCs/>
                <w:color w:val="000000"/>
                <w:lang w:eastAsia="en-GB"/>
              </w:rPr>
              <w:t xml:space="preserve"> SQL</w:t>
            </w:r>
          </w:p>
        </w:tc>
        <w:tc>
          <w:tcPr>
            <w:tcW w:w="7371" w:type="dxa"/>
          </w:tcPr>
          <w:p w14:paraId="3DBCEDAE"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Instrumente de lucru pentru consultarea bazelor de date si </w:t>
            </w:r>
            <w:proofErr w:type="spellStart"/>
            <w:r w:rsidRPr="00A001B4">
              <w:rPr>
                <w:rFonts w:asciiTheme="minorHAnsi" w:eastAsia="Times New Roman" w:hAnsiTheme="minorHAnsi" w:cstheme="minorHAnsi"/>
                <w:color w:val="000000"/>
                <w:lang w:eastAsia="en-GB"/>
              </w:rPr>
              <w:t>executia</w:t>
            </w:r>
            <w:proofErr w:type="spellEnd"/>
            <w:r w:rsidRPr="00A001B4">
              <w:rPr>
                <w:rFonts w:asciiTheme="minorHAnsi" w:eastAsia="Times New Roman" w:hAnsiTheme="minorHAnsi" w:cstheme="minorHAnsi"/>
                <w:color w:val="000000"/>
                <w:lang w:eastAsia="en-GB"/>
              </w:rPr>
              <w:t xml:space="preserve"> diferitelor artefacte legate de acestea (scripturi, </w:t>
            </w:r>
            <w:proofErr w:type="spellStart"/>
            <w:r w:rsidRPr="00A001B4">
              <w:rPr>
                <w:rFonts w:asciiTheme="minorHAnsi" w:eastAsia="Times New Roman" w:hAnsiTheme="minorHAnsi" w:cstheme="minorHAnsi"/>
                <w:color w:val="000000"/>
                <w:lang w:eastAsia="en-GB"/>
              </w:rPr>
              <w:t>procedure</w:t>
            </w:r>
            <w:proofErr w:type="spellEnd"/>
            <w:r w:rsidRPr="00A001B4">
              <w:rPr>
                <w:rFonts w:asciiTheme="minorHAnsi" w:eastAsia="Times New Roman" w:hAnsiTheme="minorHAnsi" w:cstheme="minorHAnsi"/>
                <w:color w:val="000000"/>
                <w:lang w:eastAsia="en-GB"/>
              </w:rPr>
              <w:t xml:space="preserve"> stocate, etc.)</w:t>
            </w:r>
          </w:p>
        </w:tc>
      </w:tr>
      <w:tr w:rsidR="00FC51DF" w:rsidRPr="00A001B4" w14:paraId="3122781F" w14:textId="77777777" w:rsidTr="00CF0A1B">
        <w:trPr>
          <w:trHeight w:val="936"/>
        </w:trPr>
        <w:tc>
          <w:tcPr>
            <w:tcW w:w="2142" w:type="dxa"/>
            <w:noWrap/>
          </w:tcPr>
          <w:p w14:paraId="0625F89B"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eastAsia="Times New Roman" w:hAnsiTheme="minorHAnsi" w:cstheme="minorHAnsi"/>
                <w:bCs/>
                <w:color w:val="000000"/>
                <w:lang w:eastAsia="en-GB"/>
              </w:rPr>
              <w:t>SoapUI</w:t>
            </w:r>
            <w:proofErr w:type="spellEnd"/>
          </w:p>
        </w:tc>
        <w:tc>
          <w:tcPr>
            <w:tcW w:w="7371" w:type="dxa"/>
          </w:tcPr>
          <w:p w14:paraId="79BF0B53"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A001B4">
              <w:rPr>
                <w:rFonts w:asciiTheme="minorHAnsi" w:eastAsia="Times New Roman" w:hAnsiTheme="minorHAnsi" w:cstheme="minorHAnsi"/>
                <w:color w:val="000000"/>
                <w:lang w:eastAsia="en-GB"/>
              </w:rPr>
              <w:t>SoapUI</w:t>
            </w:r>
            <w:proofErr w:type="spellEnd"/>
            <w:r w:rsidRPr="00A001B4">
              <w:rPr>
                <w:rFonts w:asciiTheme="minorHAnsi" w:eastAsia="Times New Roman" w:hAnsiTheme="minorHAnsi" w:cstheme="minorHAnsi"/>
                <w:color w:val="000000"/>
                <w:lang w:eastAsia="en-GB"/>
              </w:rPr>
              <w:t xml:space="preserve"> este o </w:t>
            </w:r>
            <w:proofErr w:type="spellStart"/>
            <w:r w:rsidRPr="00A001B4">
              <w:rPr>
                <w:rFonts w:asciiTheme="minorHAnsi" w:eastAsia="Times New Roman" w:hAnsiTheme="minorHAnsi" w:cstheme="minorHAnsi"/>
                <w:color w:val="000000"/>
                <w:lang w:eastAsia="en-GB"/>
              </w:rPr>
              <w:t>aplicatie</w:t>
            </w:r>
            <w:proofErr w:type="spellEnd"/>
            <w:r w:rsidRPr="00A001B4">
              <w:rPr>
                <w:rFonts w:asciiTheme="minorHAnsi" w:eastAsia="Times New Roman" w:hAnsiTheme="minorHAnsi" w:cstheme="minorHAnsi"/>
                <w:color w:val="000000"/>
                <w:lang w:eastAsia="en-GB"/>
              </w:rPr>
              <w:t xml:space="preserve"> open-</w:t>
            </w:r>
            <w:proofErr w:type="spellStart"/>
            <w:r w:rsidRPr="00A001B4">
              <w:rPr>
                <w:rFonts w:asciiTheme="minorHAnsi" w:eastAsia="Times New Roman" w:hAnsiTheme="minorHAnsi" w:cstheme="minorHAnsi"/>
                <w:color w:val="000000"/>
                <w:lang w:eastAsia="en-GB"/>
              </w:rPr>
              <w:t>source</w:t>
            </w:r>
            <w:proofErr w:type="spellEnd"/>
            <w:r w:rsidRPr="00A001B4">
              <w:rPr>
                <w:rFonts w:asciiTheme="minorHAnsi" w:eastAsia="Times New Roman" w:hAnsiTheme="minorHAnsi" w:cstheme="minorHAnsi"/>
                <w:color w:val="000000"/>
                <w:lang w:eastAsia="en-GB"/>
              </w:rPr>
              <w:t xml:space="preserve"> de testare a serviciilor web pentru arhitecturi service-</w:t>
            </w:r>
            <w:proofErr w:type="spellStart"/>
            <w:r w:rsidRPr="00A001B4">
              <w:rPr>
                <w:rFonts w:asciiTheme="minorHAnsi" w:eastAsia="Times New Roman" w:hAnsiTheme="minorHAnsi" w:cstheme="minorHAnsi"/>
                <w:color w:val="000000"/>
                <w:lang w:eastAsia="en-GB"/>
              </w:rPr>
              <w:t>oriented</w:t>
            </w:r>
            <w:proofErr w:type="spellEnd"/>
            <w:r w:rsidRPr="00A001B4">
              <w:rPr>
                <w:rFonts w:asciiTheme="minorHAnsi" w:eastAsia="Times New Roman" w:hAnsiTheme="minorHAnsi" w:cstheme="minorHAnsi"/>
                <w:color w:val="000000"/>
                <w:lang w:eastAsia="en-GB"/>
              </w:rPr>
              <w:t xml:space="preserve"> (SOA) ai </w:t>
            </w:r>
            <w:proofErr w:type="spellStart"/>
            <w:r w:rsidRPr="00A001B4">
              <w:rPr>
                <w:rFonts w:asciiTheme="minorHAnsi" w:eastAsia="Times New Roman" w:hAnsiTheme="minorHAnsi" w:cstheme="minorHAnsi"/>
                <w:color w:val="000000"/>
                <w:lang w:eastAsia="en-GB"/>
              </w:rPr>
              <w:t>Representational</w:t>
            </w:r>
            <w:proofErr w:type="spellEnd"/>
            <w:r w:rsidRPr="00A001B4">
              <w:rPr>
                <w:rFonts w:asciiTheme="minorHAnsi" w:eastAsia="Times New Roman" w:hAnsiTheme="minorHAnsi" w:cstheme="minorHAnsi"/>
                <w:color w:val="000000"/>
                <w:lang w:eastAsia="en-GB"/>
              </w:rPr>
              <w:t xml:space="preserve"> state transfer (REST).</w:t>
            </w:r>
          </w:p>
        </w:tc>
      </w:tr>
      <w:tr w:rsidR="00FC51DF" w:rsidRPr="00A001B4" w14:paraId="0B09D275" w14:textId="77777777" w:rsidTr="00CF0A1B">
        <w:trPr>
          <w:trHeight w:val="776"/>
        </w:trPr>
        <w:tc>
          <w:tcPr>
            <w:tcW w:w="2142" w:type="dxa"/>
            <w:noWrap/>
            <w:hideMark/>
          </w:tcPr>
          <w:p w14:paraId="1267189A"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r w:rsidRPr="00A001B4">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Aplicatia JIRA este utilizata intern in cadrul Furnizorului pentru </w:t>
            </w:r>
            <w:proofErr w:type="spellStart"/>
            <w:r w:rsidRPr="00A001B4">
              <w:rPr>
                <w:rFonts w:asciiTheme="minorHAnsi" w:eastAsia="Times New Roman" w:hAnsiTheme="minorHAnsi" w:cstheme="minorHAnsi"/>
                <w:color w:val="000000"/>
                <w:lang w:eastAsia="en-GB"/>
              </w:rPr>
              <w:t>urmarirea</w:t>
            </w:r>
            <w:proofErr w:type="spellEnd"/>
            <w:r w:rsidRPr="00A001B4">
              <w:rPr>
                <w:rFonts w:asciiTheme="minorHAnsi" w:eastAsia="Times New Roman" w:hAnsiTheme="minorHAnsi" w:cstheme="minorHAnsi"/>
                <w:color w:val="000000"/>
                <w:lang w:eastAsia="en-GB"/>
              </w:rPr>
              <w:t xml:space="preserve"> incidentelor in cadrul proiectelor.</w:t>
            </w:r>
          </w:p>
          <w:p w14:paraId="40BA281A"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Caracteristici principale:</w:t>
            </w:r>
          </w:p>
          <w:p w14:paraId="40A1432A"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A001B4">
              <w:rPr>
                <w:rFonts w:asciiTheme="minorHAnsi" w:eastAsia="Calibri" w:hAnsiTheme="minorHAnsi" w:cstheme="minorHAnsi"/>
                <w:lang w:eastAsia="en-GB"/>
              </w:rPr>
              <w:t>Urmarire</w:t>
            </w:r>
            <w:proofErr w:type="spellEnd"/>
            <w:r w:rsidRPr="00A001B4">
              <w:rPr>
                <w:rFonts w:asciiTheme="minorHAnsi" w:eastAsia="Calibri" w:hAnsiTheme="minorHAnsi" w:cstheme="minorHAnsi"/>
                <w:lang w:eastAsia="en-GB"/>
              </w:rPr>
              <w:t xml:space="preserve"> incidente;</w:t>
            </w:r>
          </w:p>
          <w:p w14:paraId="059A744F"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Project management prin monitorizarea statusului incidentelor/sarcinilor de lucru;</w:t>
            </w:r>
          </w:p>
          <w:p w14:paraId="116CAA35"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Definirea unor grafice pentru </w:t>
            </w:r>
            <w:proofErr w:type="spellStart"/>
            <w:r w:rsidRPr="00A001B4">
              <w:rPr>
                <w:rFonts w:asciiTheme="minorHAnsi" w:eastAsia="Calibri" w:hAnsiTheme="minorHAnsi" w:cstheme="minorHAnsi"/>
                <w:lang w:eastAsia="en-GB"/>
              </w:rPr>
              <w:t>urmarirea</w:t>
            </w:r>
            <w:proofErr w:type="spellEnd"/>
            <w:r w:rsidRPr="00A001B4">
              <w:rPr>
                <w:rFonts w:asciiTheme="minorHAnsi" w:eastAsia="Calibri" w:hAnsiTheme="minorHAnsi" w:cstheme="minorHAnsi"/>
                <w:lang w:eastAsia="en-GB"/>
              </w:rPr>
              <w:t xml:space="preserve"> incidentelor;</w:t>
            </w:r>
          </w:p>
          <w:p w14:paraId="10CA6CE1"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Atribuirea incidentelor catre membrii echipei;</w:t>
            </w:r>
          </w:p>
          <w:p w14:paraId="40BF9B00"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Export </w:t>
            </w:r>
            <w:proofErr w:type="spellStart"/>
            <w:r w:rsidRPr="00A001B4">
              <w:rPr>
                <w:rFonts w:asciiTheme="minorHAnsi" w:eastAsia="Calibri" w:hAnsiTheme="minorHAnsi" w:cstheme="minorHAnsi"/>
                <w:lang w:eastAsia="en-GB"/>
              </w:rPr>
              <w:t>situatii</w:t>
            </w:r>
            <w:proofErr w:type="spellEnd"/>
            <w:r w:rsidRPr="00A001B4">
              <w:rPr>
                <w:rFonts w:asciiTheme="minorHAnsi" w:eastAsia="Calibri" w:hAnsiTheme="minorHAnsi" w:cstheme="minorHAnsi"/>
                <w:lang w:eastAsia="en-GB"/>
              </w:rPr>
              <w:t xml:space="preserve"> in </w:t>
            </w:r>
            <w:proofErr w:type="spellStart"/>
            <w:r w:rsidRPr="00A001B4">
              <w:rPr>
                <w:rFonts w:asciiTheme="minorHAnsi" w:eastAsia="Calibri" w:hAnsiTheme="minorHAnsi" w:cstheme="minorHAnsi"/>
                <w:lang w:eastAsia="en-GB"/>
              </w:rPr>
              <w:t>MsExcel</w:t>
            </w:r>
            <w:proofErr w:type="spellEnd"/>
            <w:r w:rsidRPr="00A001B4">
              <w:rPr>
                <w:rFonts w:asciiTheme="minorHAnsi" w:eastAsia="Calibri" w:hAnsiTheme="minorHAnsi" w:cstheme="minorHAnsi"/>
                <w:lang w:eastAsia="en-GB"/>
              </w:rPr>
              <w:t>;</w:t>
            </w:r>
          </w:p>
          <w:p w14:paraId="11AA2FBC"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Aplicatia dispune de </w:t>
            </w:r>
            <w:proofErr w:type="spellStart"/>
            <w:r w:rsidRPr="00A001B4">
              <w:rPr>
                <w:rFonts w:asciiTheme="minorHAnsi" w:eastAsia="Calibri" w:hAnsiTheme="minorHAnsi" w:cstheme="minorHAnsi"/>
                <w:lang w:eastAsia="en-GB"/>
              </w:rPr>
              <w:t>facilitati</w:t>
            </w:r>
            <w:proofErr w:type="spellEnd"/>
            <w:r w:rsidRPr="00A001B4">
              <w:rPr>
                <w:rFonts w:asciiTheme="minorHAnsi" w:eastAsia="Calibri" w:hAnsiTheme="minorHAnsi" w:cstheme="minorHAnsi"/>
                <w:lang w:eastAsia="en-GB"/>
              </w:rPr>
              <w:t xml:space="preserve"> de configurare a unor </w:t>
            </w:r>
            <w:proofErr w:type="spellStart"/>
            <w:r w:rsidRPr="00A001B4">
              <w:rPr>
                <w:rFonts w:asciiTheme="minorHAnsi" w:eastAsia="Calibri" w:hAnsiTheme="minorHAnsi" w:cstheme="minorHAnsi"/>
                <w:lang w:eastAsia="en-GB"/>
              </w:rPr>
              <w:t>interfete</w:t>
            </w:r>
            <w:proofErr w:type="spellEnd"/>
            <w:r w:rsidRPr="00A001B4">
              <w:rPr>
                <w:rFonts w:asciiTheme="minorHAnsi" w:eastAsia="Calibri" w:hAnsiTheme="minorHAnsi" w:cstheme="minorHAnsi"/>
                <w:lang w:eastAsia="en-GB"/>
              </w:rPr>
              <w:t xml:space="preserve"> de management al incidentelor;</w:t>
            </w:r>
          </w:p>
          <w:p w14:paraId="48F605E1"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Transmiterea de </w:t>
            </w:r>
            <w:proofErr w:type="spellStart"/>
            <w:r w:rsidRPr="00A001B4">
              <w:rPr>
                <w:rFonts w:asciiTheme="minorHAnsi" w:eastAsia="Calibri" w:hAnsiTheme="minorHAnsi" w:cstheme="minorHAnsi"/>
                <w:lang w:eastAsia="en-GB"/>
              </w:rPr>
              <w:t>avertizari</w:t>
            </w:r>
            <w:proofErr w:type="spellEnd"/>
            <w:r w:rsidRPr="00A001B4">
              <w:rPr>
                <w:rFonts w:asciiTheme="minorHAnsi" w:eastAsia="Calibri" w:hAnsiTheme="minorHAnsi" w:cstheme="minorHAnsi"/>
                <w:lang w:eastAsia="en-GB"/>
              </w:rPr>
              <w:t xml:space="preserve"> catre e-mail-</w:t>
            </w:r>
            <w:proofErr w:type="spellStart"/>
            <w:r w:rsidRPr="00A001B4">
              <w:rPr>
                <w:rFonts w:asciiTheme="minorHAnsi" w:eastAsia="Calibri" w:hAnsiTheme="minorHAnsi" w:cstheme="minorHAnsi"/>
                <w:lang w:eastAsia="en-GB"/>
              </w:rPr>
              <w:t>ul</w:t>
            </w:r>
            <w:proofErr w:type="spellEnd"/>
            <w:r w:rsidRPr="00A001B4">
              <w:rPr>
                <w:rFonts w:asciiTheme="minorHAnsi" w:eastAsia="Calibri" w:hAnsiTheme="minorHAnsi" w:cstheme="minorHAnsi"/>
                <w:lang w:eastAsia="en-GB"/>
              </w:rPr>
              <w:t xml:space="preserve"> utilizatorilor.</w:t>
            </w:r>
          </w:p>
          <w:p w14:paraId="214C66A0"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Rapoarte privind incidentele </w:t>
            </w:r>
            <w:proofErr w:type="spellStart"/>
            <w:r w:rsidRPr="00A001B4">
              <w:rPr>
                <w:rFonts w:asciiTheme="minorHAnsi" w:eastAsia="Calibri" w:hAnsiTheme="minorHAnsi" w:cstheme="minorHAnsi"/>
                <w:lang w:eastAsia="en-GB"/>
              </w:rPr>
              <w:t>utilizand</w:t>
            </w:r>
            <w:proofErr w:type="spellEnd"/>
            <w:r w:rsidRPr="00A001B4">
              <w:rPr>
                <w:rFonts w:asciiTheme="minorHAnsi" w:eastAsia="Calibri" w:hAnsiTheme="minorHAnsi" w:cstheme="minorHAnsi"/>
                <w:lang w:eastAsia="en-GB"/>
              </w:rPr>
              <w:t xml:space="preserve"> multiple criterii de filtrare</w:t>
            </w:r>
          </w:p>
        </w:tc>
      </w:tr>
      <w:tr w:rsidR="00FC51DF" w:rsidRPr="00A001B4" w14:paraId="7AAB78AF" w14:textId="77777777" w:rsidTr="00CF0A1B">
        <w:trPr>
          <w:trHeight w:val="917"/>
        </w:trPr>
        <w:tc>
          <w:tcPr>
            <w:tcW w:w="2142" w:type="dxa"/>
            <w:noWrap/>
            <w:hideMark/>
          </w:tcPr>
          <w:p w14:paraId="12DB8D2D"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eastAsia="Times New Roman" w:hAnsiTheme="minorHAnsi" w:cstheme="minorHAnsi"/>
                <w:bCs/>
                <w:color w:val="000000"/>
                <w:lang w:eastAsia="en-GB"/>
              </w:rPr>
              <w:t>JUnit</w:t>
            </w:r>
            <w:proofErr w:type="spellEnd"/>
          </w:p>
        </w:tc>
        <w:tc>
          <w:tcPr>
            <w:tcW w:w="7371" w:type="dxa"/>
            <w:vAlign w:val="bottom"/>
            <w:hideMark/>
          </w:tcPr>
          <w:p w14:paraId="0BC3B372"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A001B4">
              <w:rPr>
                <w:rFonts w:asciiTheme="minorHAnsi" w:eastAsia="Times New Roman" w:hAnsiTheme="minorHAnsi" w:cstheme="minorHAnsi"/>
                <w:color w:val="000000"/>
                <w:lang w:eastAsia="en-GB"/>
              </w:rPr>
              <w:t>JUnit</w:t>
            </w:r>
            <w:proofErr w:type="spellEnd"/>
            <w:r w:rsidRPr="00A001B4">
              <w:rPr>
                <w:rFonts w:asciiTheme="minorHAnsi" w:eastAsia="Times New Roman" w:hAnsiTheme="minorHAnsi" w:cstheme="minorHAnsi"/>
                <w:color w:val="000000"/>
                <w:lang w:eastAsia="en-GB"/>
              </w:rPr>
              <w:t xml:space="preserve"> este un </w:t>
            </w:r>
            <w:proofErr w:type="spellStart"/>
            <w:r w:rsidRPr="00A001B4">
              <w:rPr>
                <w:rFonts w:asciiTheme="minorHAnsi" w:eastAsia="Times New Roman" w:hAnsiTheme="minorHAnsi" w:cstheme="minorHAnsi"/>
                <w:color w:val="000000"/>
                <w:lang w:eastAsia="en-GB"/>
              </w:rPr>
              <w:t>framework</w:t>
            </w:r>
            <w:proofErr w:type="spellEnd"/>
            <w:r w:rsidRPr="00A001B4">
              <w:rPr>
                <w:rFonts w:asciiTheme="minorHAnsi" w:eastAsia="Times New Roman" w:hAnsiTheme="minorHAnsi" w:cstheme="minorHAnsi"/>
                <w:color w:val="000000"/>
                <w:lang w:eastAsia="en-GB"/>
              </w:rPr>
              <w:t xml:space="preserve"> de testare unitara pentru limbajul de programare Java. El este folosit pentru testarea făcută în etapa de dezvoltare de către echipa tehnică.</w:t>
            </w:r>
          </w:p>
          <w:p w14:paraId="6DC7C373" w14:textId="77777777" w:rsidR="00FC51DF" w:rsidRPr="00A001B4" w:rsidRDefault="00FC51DF" w:rsidP="00CF0A1B">
            <w:pPr>
              <w:spacing w:after="0" w:line="240" w:lineRule="auto"/>
              <w:jc w:val="left"/>
              <w:rPr>
                <w:rFonts w:asciiTheme="minorHAnsi" w:eastAsia="Times New Roman" w:hAnsiTheme="minorHAnsi" w:cstheme="minorHAnsi"/>
                <w:color w:val="000000"/>
                <w:lang w:eastAsia="en-GB"/>
              </w:rPr>
            </w:pPr>
            <w:r w:rsidRPr="00A001B4">
              <w:rPr>
                <w:rFonts w:asciiTheme="minorHAnsi" w:eastAsia="Times New Roman" w:hAnsiTheme="minorHAnsi" w:cstheme="minorHAnsi"/>
                <w:color w:val="000000"/>
                <w:lang w:eastAsia="en-GB"/>
              </w:rPr>
              <w:t xml:space="preserve">Printre avantajele folosirii utilitarului </w:t>
            </w:r>
            <w:proofErr w:type="spellStart"/>
            <w:r w:rsidRPr="00A001B4">
              <w:rPr>
                <w:rFonts w:asciiTheme="minorHAnsi" w:eastAsia="Times New Roman" w:hAnsiTheme="minorHAnsi" w:cstheme="minorHAnsi"/>
                <w:color w:val="000000"/>
                <w:lang w:eastAsia="en-GB"/>
              </w:rPr>
              <w:t>JUnit</w:t>
            </w:r>
            <w:proofErr w:type="spellEnd"/>
            <w:r w:rsidRPr="00A001B4">
              <w:rPr>
                <w:rFonts w:asciiTheme="minorHAnsi" w:eastAsia="Times New Roman" w:hAnsiTheme="minorHAnsi" w:cstheme="minorHAnsi"/>
                <w:color w:val="000000"/>
                <w:lang w:eastAsia="en-GB"/>
              </w:rPr>
              <w:t xml:space="preserve"> se numără:</w:t>
            </w:r>
          </w:p>
          <w:p w14:paraId="23A204F8"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se </w:t>
            </w:r>
            <w:proofErr w:type="spellStart"/>
            <w:r w:rsidRPr="00A001B4">
              <w:rPr>
                <w:rFonts w:asciiTheme="minorHAnsi" w:eastAsia="Calibri" w:hAnsiTheme="minorHAnsi" w:cstheme="minorHAnsi"/>
                <w:lang w:eastAsia="en-GB"/>
              </w:rPr>
              <w:t>îmbunătăţeşte</w:t>
            </w:r>
            <w:proofErr w:type="spellEnd"/>
            <w:r w:rsidRPr="00A001B4">
              <w:rPr>
                <w:rFonts w:asciiTheme="minorHAnsi" w:eastAsia="Calibri" w:hAnsiTheme="minorHAnsi" w:cstheme="minorHAnsi"/>
                <w:lang w:eastAsia="en-GB"/>
              </w:rPr>
              <w:t xml:space="preserve"> viteza de scriere a codului, concomitent cu </w:t>
            </w:r>
            <w:proofErr w:type="spellStart"/>
            <w:r w:rsidRPr="00A001B4">
              <w:rPr>
                <w:rFonts w:asciiTheme="minorHAnsi" w:eastAsia="Calibri" w:hAnsiTheme="minorHAnsi" w:cstheme="minorHAnsi"/>
                <w:lang w:eastAsia="en-GB"/>
              </w:rPr>
              <w:t>creşterea</w:t>
            </w:r>
            <w:proofErr w:type="spellEnd"/>
            <w:r w:rsidRPr="00A001B4">
              <w:rPr>
                <w:rFonts w:asciiTheme="minorHAnsi" w:eastAsia="Calibri" w:hAnsiTheme="minorHAnsi" w:cstheme="minorHAnsi"/>
                <w:lang w:eastAsia="en-GB"/>
              </w:rPr>
              <w:t xml:space="preserve"> </w:t>
            </w:r>
            <w:proofErr w:type="spellStart"/>
            <w:r w:rsidRPr="00A001B4">
              <w:rPr>
                <w:rFonts w:asciiTheme="minorHAnsi" w:eastAsia="Calibri" w:hAnsiTheme="minorHAnsi" w:cstheme="minorHAnsi"/>
                <w:lang w:eastAsia="en-GB"/>
              </w:rPr>
              <w:t>calităţii</w:t>
            </w:r>
            <w:proofErr w:type="spellEnd"/>
            <w:r w:rsidRPr="00A001B4">
              <w:rPr>
                <w:rFonts w:asciiTheme="minorHAnsi" w:eastAsia="Calibri" w:hAnsiTheme="minorHAnsi" w:cstheme="minorHAnsi"/>
                <w:lang w:eastAsia="en-GB"/>
              </w:rPr>
              <w:t xml:space="preserve"> acestuia, deoarece prin scrierea testelor unitare se </w:t>
            </w:r>
            <w:proofErr w:type="spellStart"/>
            <w:r w:rsidRPr="00A001B4">
              <w:rPr>
                <w:rFonts w:asciiTheme="minorHAnsi" w:eastAsia="Calibri" w:hAnsiTheme="minorHAnsi" w:cstheme="minorHAnsi"/>
                <w:lang w:eastAsia="en-GB"/>
              </w:rPr>
              <w:t>micşorează</w:t>
            </w:r>
            <w:proofErr w:type="spellEnd"/>
            <w:r w:rsidRPr="00A001B4">
              <w:rPr>
                <w:rFonts w:asciiTheme="minorHAnsi" w:eastAsia="Calibri" w:hAnsiTheme="minorHAnsi" w:cstheme="minorHAnsi"/>
                <w:lang w:eastAsia="en-GB"/>
              </w:rPr>
              <w:t xml:space="preserve"> timpul de depanare, </w:t>
            </w:r>
            <w:proofErr w:type="spellStart"/>
            <w:r w:rsidRPr="00A001B4">
              <w:rPr>
                <w:rFonts w:asciiTheme="minorHAnsi" w:eastAsia="Calibri" w:hAnsiTheme="minorHAnsi" w:cstheme="minorHAnsi"/>
                <w:lang w:eastAsia="en-GB"/>
              </w:rPr>
              <w:t>pemiţând</w:t>
            </w:r>
            <w:proofErr w:type="spellEnd"/>
            <w:r w:rsidRPr="00A001B4">
              <w:rPr>
                <w:rFonts w:asciiTheme="minorHAnsi" w:eastAsia="Calibri" w:hAnsiTheme="minorHAnsi" w:cstheme="minorHAnsi"/>
                <w:lang w:eastAsia="en-GB"/>
              </w:rPr>
              <w:t xml:space="preserve"> </w:t>
            </w:r>
            <w:proofErr w:type="spellStart"/>
            <w:r w:rsidRPr="00A001B4">
              <w:rPr>
                <w:rFonts w:asciiTheme="minorHAnsi" w:eastAsia="Calibri" w:hAnsiTheme="minorHAnsi" w:cstheme="minorHAnsi"/>
                <w:lang w:eastAsia="en-GB"/>
              </w:rPr>
              <w:t>refactorizarea</w:t>
            </w:r>
            <w:proofErr w:type="spellEnd"/>
            <w:r w:rsidRPr="00A001B4">
              <w:rPr>
                <w:rFonts w:asciiTheme="minorHAnsi" w:eastAsia="Calibri" w:hAnsiTheme="minorHAnsi" w:cstheme="minorHAnsi"/>
                <w:lang w:eastAsia="en-GB"/>
              </w:rPr>
              <w:t xml:space="preserve"> mai </w:t>
            </w:r>
            <w:proofErr w:type="spellStart"/>
            <w:r w:rsidRPr="00A001B4">
              <w:rPr>
                <w:rFonts w:asciiTheme="minorHAnsi" w:eastAsia="Calibri" w:hAnsiTheme="minorHAnsi" w:cstheme="minorHAnsi"/>
                <w:lang w:eastAsia="en-GB"/>
              </w:rPr>
              <w:t>uşoară</w:t>
            </w:r>
            <w:proofErr w:type="spellEnd"/>
            <w:r w:rsidRPr="00A001B4">
              <w:rPr>
                <w:rFonts w:asciiTheme="minorHAnsi" w:eastAsia="Calibri" w:hAnsiTheme="minorHAnsi" w:cstheme="minorHAnsi"/>
                <w:lang w:eastAsia="en-GB"/>
              </w:rPr>
              <w:t>, cu depistarea imediată a eventualelor erori inserate în codul modificat;</w:t>
            </w:r>
          </w:p>
          <w:p w14:paraId="19A5710B"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lastRenderedPageBreak/>
              <w:t xml:space="preserve">clasele de test sunt </w:t>
            </w:r>
            <w:proofErr w:type="spellStart"/>
            <w:r w:rsidRPr="00A001B4">
              <w:rPr>
                <w:rFonts w:asciiTheme="minorHAnsi" w:eastAsia="Calibri" w:hAnsiTheme="minorHAnsi" w:cstheme="minorHAnsi"/>
                <w:lang w:eastAsia="en-GB"/>
              </w:rPr>
              <w:t>uşor</w:t>
            </w:r>
            <w:proofErr w:type="spellEnd"/>
            <w:r w:rsidRPr="00A001B4">
              <w:rPr>
                <w:rFonts w:asciiTheme="minorHAnsi" w:eastAsia="Calibri" w:hAnsiTheme="minorHAnsi" w:cstheme="minorHAnsi"/>
                <w:lang w:eastAsia="en-GB"/>
              </w:rPr>
              <w:t xml:space="preserve"> de scris </w:t>
            </w:r>
            <w:proofErr w:type="spellStart"/>
            <w:r w:rsidRPr="00A001B4">
              <w:rPr>
                <w:rFonts w:asciiTheme="minorHAnsi" w:eastAsia="Calibri" w:hAnsiTheme="minorHAnsi" w:cstheme="minorHAnsi"/>
                <w:lang w:eastAsia="en-GB"/>
              </w:rPr>
              <w:t>şi</w:t>
            </w:r>
            <w:proofErr w:type="spellEnd"/>
            <w:r w:rsidRPr="00A001B4">
              <w:rPr>
                <w:rFonts w:asciiTheme="minorHAnsi" w:eastAsia="Calibri" w:hAnsiTheme="minorHAnsi" w:cstheme="minorHAnsi"/>
                <w:lang w:eastAsia="en-GB"/>
              </w:rPr>
              <w:t xml:space="preserve"> modificat pe măsură ce codul sursă se </w:t>
            </w:r>
            <w:proofErr w:type="spellStart"/>
            <w:r w:rsidRPr="00A001B4">
              <w:rPr>
                <w:rFonts w:asciiTheme="minorHAnsi" w:eastAsia="Calibri" w:hAnsiTheme="minorHAnsi" w:cstheme="minorHAnsi"/>
                <w:lang w:eastAsia="en-GB"/>
              </w:rPr>
              <w:t>măreşte</w:t>
            </w:r>
            <w:proofErr w:type="spellEnd"/>
            <w:r w:rsidRPr="00A001B4">
              <w:rPr>
                <w:rFonts w:asciiTheme="minorHAnsi" w:eastAsia="Calibri" w:hAnsiTheme="minorHAnsi" w:cstheme="minorHAnsi"/>
                <w:lang w:eastAsia="en-GB"/>
              </w:rPr>
              <w:t>, putând fi compilate împreună cu codul sursă al proiectului. Compilatorul testează sintaxa codului sursă, în timp ce clasele de test validează integritatea codului;</w:t>
            </w:r>
          </w:p>
          <w:p w14:paraId="7AEE6964"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clasele de test </w:t>
            </w:r>
            <w:proofErr w:type="spellStart"/>
            <w:r w:rsidRPr="00A001B4">
              <w:rPr>
                <w:rFonts w:asciiTheme="minorHAnsi" w:eastAsia="Calibri" w:hAnsiTheme="minorHAnsi" w:cstheme="minorHAnsi"/>
                <w:lang w:eastAsia="en-GB"/>
              </w:rPr>
              <w:t>JUnit</w:t>
            </w:r>
            <w:proofErr w:type="spellEnd"/>
            <w:r w:rsidRPr="00A001B4">
              <w:rPr>
                <w:rFonts w:asciiTheme="minorHAnsi" w:eastAsia="Calibri" w:hAnsiTheme="minorHAnsi" w:cstheme="minorHAnsi"/>
                <w:lang w:eastAsia="en-GB"/>
              </w:rPr>
              <w:t xml:space="preserve"> pot fi rulate automat (în suită), rezultatele fiind vizibile imediat. Se pot crea ierarhii de suite de test, care pot fi testate împreună sau separat, în </w:t>
            </w:r>
            <w:proofErr w:type="spellStart"/>
            <w:r w:rsidRPr="00A001B4">
              <w:rPr>
                <w:rFonts w:asciiTheme="minorHAnsi" w:eastAsia="Calibri" w:hAnsiTheme="minorHAnsi" w:cstheme="minorHAnsi"/>
                <w:lang w:eastAsia="en-GB"/>
              </w:rPr>
              <w:t>funcţie</w:t>
            </w:r>
            <w:proofErr w:type="spellEnd"/>
            <w:r w:rsidRPr="00A001B4">
              <w:rPr>
                <w:rFonts w:asciiTheme="minorHAnsi" w:eastAsia="Calibri" w:hAnsiTheme="minorHAnsi" w:cstheme="minorHAnsi"/>
                <w:lang w:eastAsia="en-GB"/>
              </w:rPr>
              <w:t xml:space="preserve"> de </w:t>
            </w:r>
            <w:proofErr w:type="spellStart"/>
            <w:r w:rsidRPr="00A001B4">
              <w:rPr>
                <w:rFonts w:asciiTheme="minorHAnsi" w:eastAsia="Calibri" w:hAnsiTheme="minorHAnsi" w:cstheme="minorHAnsi"/>
                <w:lang w:eastAsia="en-GB"/>
              </w:rPr>
              <w:t>cerinţete</w:t>
            </w:r>
            <w:proofErr w:type="spellEnd"/>
            <w:r w:rsidRPr="00A001B4">
              <w:rPr>
                <w:rFonts w:asciiTheme="minorHAnsi" w:eastAsia="Calibri" w:hAnsiTheme="minorHAnsi" w:cstheme="minorHAnsi"/>
                <w:lang w:eastAsia="en-GB"/>
              </w:rPr>
              <w:t xml:space="preserve"> proiectului;</w:t>
            </w:r>
          </w:p>
          <w:p w14:paraId="274E1C96"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A001B4">
              <w:rPr>
                <w:rFonts w:asciiTheme="minorHAnsi" w:eastAsia="Calibri" w:hAnsiTheme="minorHAnsi" w:cstheme="minorHAnsi"/>
                <w:lang w:eastAsia="en-GB"/>
              </w:rPr>
              <w:t>JUnit</w:t>
            </w:r>
            <w:proofErr w:type="spellEnd"/>
            <w:r w:rsidRPr="00A001B4">
              <w:rPr>
                <w:rFonts w:asciiTheme="minorHAnsi" w:eastAsia="Calibri" w:hAnsiTheme="minorHAnsi" w:cstheme="minorHAnsi"/>
                <w:lang w:eastAsia="en-GB"/>
              </w:rPr>
              <w:t xml:space="preserve"> este un utilitar gratuit, iar testele </w:t>
            </w:r>
            <w:proofErr w:type="spellStart"/>
            <w:r w:rsidRPr="00A001B4">
              <w:rPr>
                <w:rFonts w:asciiTheme="minorHAnsi" w:eastAsia="Calibri" w:hAnsiTheme="minorHAnsi" w:cstheme="minorHAnsi"/>
                <w:lang w:eastAsia="en-GB"/>
              </w:rPr>
              <w:t>JUnit</w:t>
            </w:r>
            <w:proofErr w:type="spellEnd"/>
            <w:r w:rsidRPr="00A001B4">
              <w:rPr>
                <w:rFonts w:asciiTheme="minorHAnsi" w:eastAsia="Calibri" w:hAnsiTheme="minorHAnsi" w:cstheme="minorHAnsi"/>
                <w:lang w:eastAsia="en-GB"/>
              </w:rPr>
              <w:t xml:space="preserve"> sunt scrise în Java </w:t>
            </w:r>
            <w:proofErr w:type="spellStart"/>
            <w:r w:rsidRPr="00A001B4">
              <w:rPr>
                <w:rFonts w:asciiTheme="minorHAnsi" w:eastAsia="Calibri" w:hAnsiTheme="minorHAnsi" w:cstheme="minorHAnsi"/>
                <w:lang w:eastAsia="en-GB"/>
              </w:rPr>
              <w:t>şi</w:t>
            </w:r>
            <w:proofErr w:type="spellEnd"/>
            <w:r w:rsidRPr="00A001B4">
              <w:rPr>
                <w:rFonts w:asciiTheme="minorHAnsi" w:eastAsia="Calibri" w:hAnsiTheme="minorHAnsi" w:cstheme="minorHAnsi"/>
                <w:lang w:eastAsia="en-GB"/>
              </w:rPr>
              <w:t xml:space="preserve"> beneficiază de portabilitatea acestuia.</w:t>
            </w:r>
          </w:p>
        </w:tc>
      </w:tr>
      <w:tr w:rsidR="00FC51DF" w:rsidRPr="00A001B4" w14:paraId="29703094" w14:textId="77777777" w:rsidTr="00CF0A1B">
        <w:trPr>
          <w:trHeight w:val="606"/>
        </w:trPr>
        <w:tc>
          <w:tcPr>
            <w:tcW w:w="2142" w:type="dxa"/>
            <w:noWrap/>
            <w:hideMark/>
          </w:tcPr>
          <w:p w14:paraId="1F41DBBF" w14:textId="77777777" w:rsidR="00FC51DF" w:rsidRPr="00A001B4" w:rsidRDefault="00FC51DF" w:rsidP="00CF0A1B">
            <w:pPr>
              <w:spacing w:after="0" w:line="240" w:lineRule="auto"/>
              <w:jc w:val="left"/>
              <w:rPr>
                <w:rFonts w:asciiTheme="minorHAnsi" w:eastAsia="Times New Roman" w:hAnsiTheme="minorHAnsi" w:cstheme="minorHAnsi"/>
                <w:bCs/>
                <w:lang w:eastAsia="en-GB"/>
              </w:rPr>
            </w:pPr>
            <w:r w:rsidRPr="00A001B4">
              <w:rPr>
                <w:rFonts w:asciiTheme="minorHAnsi" w:eastAsia="Calibri" w:hAnsiTheme="minorHAnsi" w:cstheme="minorHAnsi"/>
                <w:bCs/>
              </w:rPr>
              <w:lastRenderedPageBreak/>
              <w:t xml:space="preserve">Apache </w:t>
            </w:r>
            <w:proofErr w:type="spellStart"/>
            <w:r w:rsidRPr="00A001B4">
              <w:rPr>
                <w:rFonts w:asciiTheme="minorHAnsi" w:eastAsia="Calibri" w:hAnsiTheme="minorHAnsi" w:cstheme="minorHAnsi"/>
                <w:bCs/>
              </w:rPr>
              <w:t>Jmeter</w:t>
            </w:r>
            <w:proofErr w:type="spellEnd"/>
          </w:p>
        </w:tc>
        <w:tc>
          <w:tcPr>
            <w:tcW w:w="7371" w:type="dxa"/>
            <w:hideMark/>
          </w:tcPr>
          <w:p w14:paraId="3C97DFC4" w14:textId="77777777" w:rsidR="00FC51DF" w:rsidRPr="00A001B4" w:rsidRDefault="00FC51DF" w:rsidP="00CF0A1B">
            <w:pPr>
              <w:spacing w:after="0" w:line="240" w:lineRule="auto"/>
              <w:jc w:val="left"/>
              <w:rPr>
                <w:rFonts w:asciiTheme="minorHAnsi" w:eastAsia="Times New Roman" w:hAnsiTheme="minorHAnsi" w:cstheme="minorHAnsi"/>
                <w:lang w:eastAsia="en-GB"/>
              </w:rPr>
            </w:pPr>
            <w:r w:rsidRPr="00A001B4">
              <w:rPr>
                <w:rFonts w:asciiTheme="minorHAnsi" w:eastAsia="Times New Roman" w:hAnsiTheme="minorHAnsi" w:cstheme="minorHAnsi"/>
                <w:lang w:eastAsia="en-GB"/>
              </w:rPr>
              <w:t xml:space="preserve">Instrument utilizat pentru </w:t>
            </w:r>
            <w:r w:rsidRPr="00A001B4">
              <w:rPr>
                <w:rFonts w:asciiTheme="minorHAnsi" w:eastAsia="Calibri" w:hAnsiTheme="minorHAnsi" w:cstheme="minorHAnsi"/>
              </w:rPr>
              <w:t>testarea de încărcare și performanță.</w:t>
            </w:r>
          </w:p>
        </w:tc>
      </w:tr>
      <w:tr w:rsidR="00FC51DF" w:rsidRPr="00A001B4" w14:paraId="5CBC10CA" w14:textId="77777777" w:rsidTr="00CF0A1B">
        <w:trPr>
          <w:trHeight w:val="430"/>
        </w:trPr>
        <w:tc>
          <w:tcPr>
            <w:tcW w:w="2142" w:type="dxa"/>
            <w:noWrap/>
            <w:hideMark/>
          </w:tcPr>
          <w:p w14:paraId="50047774" w14:textId="77777777" w:rsidR="00FC51DF" w:rsidRPr="00A001B4" w:rsidRDefault="00FC51DF" w:rsidP="00CF0A1B">
            <w:pPr>
              <w:spacing w:after="0" w:line="240" w:lineRule="auto"/>
              <w:jc w:val="left"/>
              <w:rPr>
                <w:rFonts w:asciiTheme="minorHAnsi" w:eastAsia="Calibri" w:hAnsiTheme="minorHAnsi" w:cstheme="minorHAnsi"/>
                <w:bCs/>
              </w:rPr>
            </w:pPr>
            <w:r w:rsidRPr="00A001B4">
              <w:rPr>
                <w:rFonts w:asciiTheme="minorHAnsi" w:eastAsia="Calibri" w:hAnsiTheme="minorHAnsi" w:cstheme="minorHAnsi"/>
                <w:bCs/>
              </w:rPr>
              <w:t>Selenium</w:t>
            </w:r>
          </w:p>
        </w:tc>
        <w:tc>
          <w:tcPr>
            <w:tcW w:w="7371" w:type="dxa"/>
            <w:hideMark/>
          </w:tcPr>
          <w:p w14:paraId="5667873D" w14:textId="77777777" w:rsidR="00FC51DF" w:rsidRPr="00A001B4" w:rsidRDefault="00FC51DF" w:rsidP="00CF0A1B">
            <w:pPr>
              <w:spacing w:after="0" w:line="240" w:lineRule="auto"/>
              <w:jc w:val="left"/>
              <w:rPr>
                <w:rFonts w:asciiTheme="minorHAnsi" w:eastAsia="Times New Roman" w:hAnsiTheme="minorHAnsi" w:cstheme="minorHAnsi"/>
                <w:lang w:eastAsia="en-GB"/>
              </w:rPr>
            </w:pPr>
            <w:r w:rsidRPr="00A001B4">
              <w:rPr>
                <w:rFonts w:asciiTheme="minorHAnsi" w:eastAsia="Times New Roman" w:hAnsiTheme="minorHAnsi" w:cstheme="minorHAnsi"/>
                <w:lang w:eastAsia="en-GB"/>
              </w:rPr>
              <w:t>Instrument utilizat</w:t>
            </w:r>
            <w:r w:rsidRPr="00A001B4">
              <w:rPr>
                <w:rFonts w:asciiTheme="minorHAnsi" w:eastAsia="Calibri" w:hAnsiTheme="minorHAnsi" w:cstheme="minorHAnsi"/>
              </w:rPr>
              <w:t xml:space="preserve"> pentru testarea automata a componentelor software</w:t>
            </w:r>
          </w:p>
        </w:tc>
      </w:tr>
      <w:tr w:rsidR="00FC51DF" w:rsidRPr="00A001B4" w14:paraId="7A822A68" w14:textId="77777777" w:rsidTr="00CF0A1B">
        <w:trPr>
          <w:trHeight w:val="771"/>
        </w:trPr>
        <w:tc>
          <w:tcPr>
            <w:tcW w:w="2142" w:type="dxa"/>
            <w:noWrap/>
          </w:tcPr>
          <w:p w14:paraId="35DD0939" w14:textId="77777777" w:rsidR="00FC51DF" w:rsidRPr="00A001B4"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A001B4">
              <w:rPr>
                <w:rFonts w:asciiTheme="minorHAnsi" w:eastAsia="Times New Roman" w:hAnsiTheme="minorHAnsi" w:cstheme="minorHAnsi"/>
                <w:bCs/>
                <w:color w:val="000000"/>
                <w:lang w:eastAsia="en-GB"/>
              </w:rPr>
              <w:t>Matricile</w:t>
            </w:r>
            <w:proofErr w:type="spellEnd"/>
            <w:r w:rsidRPr="00A001B4">
              <w:rPr>
                <w:rFonts w:asciiTheme="minorHAnsi" w:eastAsia="Times New Roman" w:hAnsiTheme="minorHAnsi" w:cstheme="minorHAnsi"/>
                <w:bCs/>
                <w:color w:val="000000"/>
                <w:lang w:eastAsia="en-GB"/>
              </w:rPr>
              <w:t xml:space="preserve"> de </w:t>
            </w:r>
            <w:proofErr w:type="spellStart"/>
            <w:r w:rsidRPr="00A001B4">
              <w:rPr>
                <w:rFonts w:asciiTheme="minorHAnsi" w:eastAsia="Times New Roman" w:hAnsiTheme="minorHAnsi" w:cstheme="minorHAnsi"/>
                <w:bCs/>
                <w:color w:val="000000"/>
                <w:lang w:eastAsia="en-GB"/>
              </w:rPr>
              <w:t>complianta</w:t>
            </w:r>
            <w:proofErr w:type="spellEnd"/>
          </w:p>
        </w:tc>
        <w:tc>
          <w:tcPr>
            <w:tcW w:w="7371" w:type="dxa"/>
            <w:vAlign w:val="bottom"/>
          </w:tcPr>
          <w:p w14:paraId="7BB7A280" w14:textId="77777777" w:rsidR="00FC51DF" w:rsidRPr="00A001B4" w:rsidRDefault="00FC51DF" w:rsidP="00CF0A1B">
            <w:pPr>
              <w:spacing w:after="0" w:line="240" w:lineRule="auto"/>
              <w:jc w:val="left"/>
              <w:rPr>
                <w:rFonts w:asciiTheme="minorHAnsi" w:eastAsia="Calibri" w:hAnsiTheme="minorHAnsi" w:cstheme="minorHAnsi"/>
              </w:rPr>
            </w:pPr>
            <w:r w:rsidRPr="00A001B4">
              <w:rPr>
                <w:rFonts w:asciiTheme="minorHAnsi" w:eastAsia="Times New Roman" w:hAnsiTheme="minorHAnsi" w:cstheme="minorHAnsi"/>
                <w:color w:val="000000"/>
                <w:lang w:eastAsia="en-GB"/>
              </w:rPr>
              <w:t xml:space="preserve">Parte integranta a documentului de </w:t>
            </w:r>
            <w:proofErr w:type="spellStart"/>
            <w:r w:rsidRPr="00A001B4">
              <w:rPr>
                <w:rFonts w:asciiTheme="minorHAnsi" w:eastAsia="Times New Roman" w:hAnsiTheme="minorHAnsi" w:cstheme="minorHAnsi"/>
                <w:color w:val="000000"/>
                <w:lang w:eastAsia="en-GB"/>
              </w:rPr>
              <w:t>specificatii</w:t>
            </w:r>
            <w:proofErr w:type="spellEnd"/>
            <w:r w:rsidRPr="00A001B4">
              <w:rPr>
                <w:rFonts w:asciiTheme="minorHAnsi" w:eastAsia="Times New Roman" w:hAnsiTheme="minorHAnsi" w:cstheme="minorHAnsi"/>
                <w:color w:val="000000"/>
                <w:lang w:eastAsia="en-GB"/>
              </w:rPr>
              <w:t xml:space="preserve"> elaborat in etapa de analiza, asigura </w:t>
            </w:r>
            <w:r w:rsidRPr="00A001B4">
              <w:rPr>
                <w:rFonts w:asciiTheme="minorHAnsi" w:eastAsia="Calibri" w:hAnsiTheme="minorHAnsi" w:cstheme="minorHAnsi"/>
              </w:rPr>
              <w:t xml:space="preserve">trasabilitatea cerințelor pornind de la obiectivele proiectului până la specificațiile tehnice </w:t>
            </w:r>
            <w:proofErr w:type="spellStart"/>
            <w:r w:rsidRPr="00A001B4">
              <w:rPr>
                <w:rFonts w:asciiTheme="minorHAnsi" w:eastAsia="Calibri" w:hAnsiTheme="minorHAnsi" w:cstheme="minorHAnsi"/>
              </w:rPr>
              <w:t>continand</w:t>
            </w:r>
            <w:proofErr w:type="spellEnd"/>
            <w:r w:rsidRPr="00A001B4">
              <w:rPr>
                <w:rFonts w:asciiTheme="minorHAnsi" w:eastAsia="Calibri" w:hAnsiTheme="minorHAnsi" w:cstheme="minorHAnsi"/>
              </w:rPr>
              <w:t xml:space="preserve"> obiectivele, </w:t>
            </w:r>
            <w:proofErr w:type="spellStart"/>
            <w:r w:rsidRPr="00A001B4">
              <w:rPr>
                <w:rFonts w:asciiTheme="minorHAnsi" w:eastAsia="Calibri" w:hAnsiTheme="minorHAnsi" w:cstheme="minorHAnsi"/>
              </w:rPr>
              <w:t>cerintele</w:t>
            </w:r>
            <w:proofErr w:type="spellEnd"/>
            <w:r w:rsidRPr="00A001B4">
              <w:rPr>
                <w:rFonts w:asciiTheme="minorHAnsi" w:eastAsia="Calibri" w:hAnsiTheme="minorHAnsi" w:cstheme="minorHAnsi"/>
              </w:rPr>
              <w:t xml:space="preserve">, cazurile de utilizare in care sunt implementate </w:t>
            </w:r>
            <w:proofErr w:type="spellStart"/>
            <w:r w:rsidRPr="00A001B4">
              <w:rPr>
                <w:rFonts w:asciiTheme="minorHAnsi" w:eastAsia="Calibri" w:hAnsiTheme="minorHAnsi" w:cstheme="minorHAnsi"/>
              </w:rPr>
              <w:t>cerintele</w:t>
            </w:r>
            <w:proofErr w:type="spellEnd"/>
            <w:r w:rsidRPr="00A001B4">
              <w:rPr>
                <w:rFonts w:asciiTheme="minorHAnsi" w:eastAsia="Calibri" w:hAnsiTheme="minorHAnsi" w:cstheme="minorHAnsi"/>
              </w:rPr>
              <w:t xml:space="preserve">, scenariile si cazurile de test care </w:t>
            </w:r>
            <w:proofErr w:type="spellStart"/>
            <w:r w:rsidRPr="00A001B4">
              <w:rPr>
                <w:rFonts w:asciiTheme="minorHAnsi" w:eastAsia="Calibri" w:hAnsiTheme="minorHAnsi" w:cstheme="minorHAnsi"/>
              </w:rPr>
              <w:t>valideaza</w:t>
            </w:r>
            <w:proofErr w:type="spellEnd"/>
            <w:r w:rsidRPr="00A001B4">
              <w:rPr>
                <w:rFonts w:asciiTheme="minorHAnsi" w:eastAsia="Calibri" w:hAnsiTheme="minorHAnsi" w:cstheme="minorHAnsi"/>
              </w:rPr>
              <w:t xml:space="preserve"> implementarea </w:t>
            </w:r>
            <w:proofErr w:type="spellStart"/>
            <w:r w:rsidRPr="00A001B4">
              <w:rPr>
                <w:rFonts w:asciiTheme="minorHAnsi" w:eastAsia="Calibri" w:hAnsiTheme="minorHAnsi" w:cstheme="minorHAnsi"/>
              </w:rPr>
              <w:t>cerintei</w:t>
            </w:r>
            <w:proofErr w:type="spellEnd"/>
            <w:r w:rsidRPr="00A001B4">
              <w:rPr>
                <w:rFonts w:asciiTheme="minorHAnsi" w:eastAsia="Calibri" w:hAnsiTheme="minorHAnsi" w:cstheme="minorHAnsi"/>
              </w:rPr>
              <w:t xml:space="preserve">. Rapoartele de testare furnizate de catre Prestator vor </w:t>
            </w:r>
            <w:proofErr w:type="spellStart"/>
            <w:r w:rsidRPr="00A001B4">
              <w:rPr>
                <w:rFonts w:asciiTheme="minorHAnsi" w:eastAsia="Calibri" w:hAnsiTheme="minorHAnsi" w:cstheme="minorHAnsi"/>
              </w:rPr>
              <w:t>contine</w:t>
            </w:r>
            <w:proofErr w:type="spellEnd"/>
            <w:r w:rsidRPr="00A001B4">
              <w:rPr>
                <w:rFonts w:asciiTheme="minorHAnsi" w:eastAsia="Calibri" w:hAnsiTheme="minorHAnsi" w:cstheme="minorHAnsi"/>
              </w:rPr>
              <w:t xml:space="preserve"> </w:t>
            </w:r>
            <w:proofErr w:type="spellStart"/>
            <w:r w:rsidRPr="00A001B4">
              <w:rPr>
                <w:rFonts w:asciiTheme="minorHAnsi" w:eastAsia="Calibri" w:hAnsiTheme="minorHAnsi" w:cstheme="minorHAnsi"/>
              </w:rPr>
              <w:t>deasemenea</w:t>
            </w:r>
            <w:proofErr w:type="spellEnd"/>
            <w:r w:rsidRPr="00A001B4">
              <w:rPr>
                <w:rFonts w:asciiTheme="minorHAnsi" w:eastAsia="Calibri" w:hAnsiTheme="minorHAnsi" w:cstheme="minorHAnsi"/>
              </w:rPr>
              <w:t xml:space="preserve">  rezultatele testelor, suma elementelor precizate </w:t>
            </w:r>
            <w:proofErr w:type="spellStart"/>
            <w:r w:rsidRPr="00A001B4">
              <w:rPr>
                <w:rFonts w:asciiTheme="minorHAnsi" w:eastAsia="Calibri" w:hAnsiTheme="minorHAnsi" w:cstheme="minorHAnsi"/>
              </w:rPr>
              <w:t>asigurand</w:t>
            </w:r>
            <w:proofErr w:type="spellEnd"/>
            <w:r w:rsidRPr="00A001B4">
              <w:rPr>
                <w:rFonts w:asciiTheme="minorHAnsi" w:eastAsia="Calibri" w:hAnsiTheme="minorHAnsi" w:cstheme="minorHAnsi"/>
              </w:rPr>
              <w:t xml:space="preserve"> astfel:</w:t>
            </w:r>
          </w:p>
          <w:p w14:paraId="4EE1FDB0" w14:textId="77777777" w:rsidR="00FC51DF" w:rsidRPr="00A001B4"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Identificarea completa a </w:t>
            </w:r>
            <w:proofErr w:type="spellStart"/>
            <w:r w:rsidRPr="00A001B4">
              <w:rPr>
                <w:rFonts w:asciiTheme="minorHAnsi" w:eastAsia="Calibri" w:hAnsiTheme="minorHAnsi" w:cstheme="minorHAnsi"/>
                <w:lang w:eastAsia="en-GB"/>
              </w:rPr>
              <w:t>cerintelor</w:t>
            </w:r>
            <w:proofErr w:type="spellEnd"/>
            <w:r w:rsidRPr="00A001B4">
              <w:rPr>
                <w:rFonts w:asciiTheme="minorHAnsi" w:eastAsia="Calibri" w:hAnsiTheme="minorHAnsi" w:cstheme="minorHAnsi"/>
                <w:lang w:eastAsia="en-GB"/>
              </w:rPr>
              <w:t xml:space="preserve"> pornind de la obiective</w:t>
            </w:r>
          </w:p>
          <w:p w14:paraId="4ECE2613" w14:textId="77777777" w:rsidR="00FC51DF" w:rsidRPr="00A001B4"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Implementarea lor completa in cadrul cazurilor de utilizare si in arhitectura </w:t>
            </w:r>
            <w:proofErr w:type="spellStart"/>
            <w:r w:rsidRPr="00A001B4">
              <w:rPr>
                <w:rFonts w:asciiTheme="minorHAnsi" w:eastAsia="Calibri" w:hAnsiTheme="minorHAnsi" w:cstheme="minorHAnsi"/>
                <w:lang w:eastAsia="en-GB"/>
              </w:rPr>
              <w:t>functionala</w:t>
            </w:r>
            <w:proofErr w:type="spellEnd"/>
          </w:p>
          <w:p w14:paraId="55977846" w14:textId="77777777" w:rsidR="00FC51DF" w:rsidRPr="00A001B4"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A001B4">
              <w:rPr>
                <w:rFonts w:asciiTheme="minorHAnsi" w:eastAsia="Calibri" w:hAnsiTheme="minorHAnsi" w:cstheme="minorHAnsi"/>
                <w:lang w:eastAsia="en-GB"/>
              </w:rPr>
              <w:t xml:space="preserve">Testarea tuturor </w:t>
            </w:r>
            <w:proofErr w:type="spellStart"/>
            <w:r w:rsidRPr="00A001B4">
              <w:rPr>
                <w:rFonts w:asciiTheme="minorHAnsi" w:eastAsia="Calibri" w:hAnsiTheme="minorHAnsi" w:cstheme="minorHAnsi"/>
                <w:lang w:eastAsia="en-GB"/>
              </w:rPr>
              <w:t>cerintelor</w:t>
            </w:r>
            <w:proofErr w:type="spellEnd"/>
          </w:p>
          <w:p w14:paraId="2EEDF94F" w14:textId="77777777" w:rsidR="00FC51DF" w:rsidRPr="00A001B4"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A001B4">
              <w:rPr>
                <w:rFonts w:asciiTheme="minorHAnsi" w:eastAsia="Calibri" w:hAnsiTheme="minorHAnsi" w:cstheme="minorHAnsi"/>
                <w:lang w:eastAsia="en-GB"/>
              </w:rPr>
              <w:t>Trecerea cu succes a tuturor testelor</w:t>
            </w:r>
          </w:p>
        </w:tc>
      </w:tr>
    </w:tbl>
    <w:p w14:paraId="6EA1C865" w14:textId="77777777" w:rsidR="00FC51DF" w:rsidRPr="00A001B4" w:rsidRDefault="00FC51DF" w:rsidP="00FC51DF">
      <w:pPr>
        <w:pStyle w:val="BulletLevel1"/>
        <w:tabs>
          <w:tab w:val="left" w:pos="-1701"/>
        </w:tabs>
        <w:ind w:left="0" w:firstLine="0"/>
        <w:rPr>
          <w:rFonts w:cstheme="minorHAnsi"/>
        </w:rPr>
      </w:pPr>
    </w:p>
    <w:p w14:paraId="4F91CB31" w14:textId="77777777" w:rsidR="00FC51DF" w:rsidRPr="00A001B4" w:rsidRDefault="00FC51DF">
      <w:pPr>
        <w:pStyle w:val="Heading1"/>
        <w:numPr>
          <w:ilvl w:val="2"/>
          <w:numId w:val="46"/>
        </w:numPr>
      </w:pPr>
      <w:bookmarkStart w:id="110" w:name="_Toc131785283"/>
      <w:bookmarkStart w:id="111" w:name="_Toc135645623"/>
      <w:bookmarkStart w:id="112" w:name="_Toc136945401"/>
      <w:bookmarkStart w:id="113" w:name="_Toc139884706"/>
      <w:r w:rsidRPr="00A001B4">
        <w:t>Instrumente specifice procesului de asistenta tehnica si suport</w:t>
      </w:r>
      <w:bookmarkEnd w:id="110"/>
      <w:bookmarkEnd w:id="111"/>
      <w:bookmarkEnd w:id="112"/>
      <w:bookmarkEnd w:id="113"/>
    </w:p>
    <w:p w14:paraId="272D046C" w14:textId="77777777" w:rsidR="00FC51DF" w:rsidRPr="00A001B4" w:rsidRDefault="00FC51DF" w:rsidP="00FC51DF">
      <w:pPr>
        <w:spacing w:after="0" w:line="240" w:lineRule="auto"/>
        <w:rPr>
          <w:rFonts w:asciiTheme="minorHAnsi" w:hAnsiTheme="minorHAnsi" w:cstheme="minorHAnsi"/>
          <w:iCs/>
        </w:rPr>
      </w:pPr>
      <w:r w:rsidRPr="00A001B4">
        <w:rPr>
          <w:rFonts w:asciiTheme="minorHAnsi" w:hAnsiTheme="minorHAnsi" w:cstheme="minorHAnsi"/>
        </w:rPr>
        <w:t>Instrumentele utilizate de Ofertant ca suport in procesul de asistenta tehnica si suport sunt succint enumerate si descrise detaliat (descriere, flux de lucru si print-</w:t>
      </w:r>
      <w:proofErr w:type="spellStart"/>
      <w:r w:rsidRPr="00A001B4">
        <w:rPr>
          <w:rFonts w:asciiTheme="minorHAnsi" w:hAnsiTheme="minorHAnsi" w:cstheme="minorHAnsi"/>
        </w:rPr>
        <w:t>screen</w:t>
      </w:r>
      <w:proofErr w:type="spellEnd"/>
      <w:r w:rsidRPr="00A001B4">
        <w:rPr>
          <w:rFonts w:asciiTheme="minorHAnsi" w:hAnsiTheme="minorHAnsi" w:cstheme="minorHAnsi"/>
        </w:rPr>
        <w:t xml:space="preserve">-uri relevante) in </w:t>
      </w: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asistenta si suport tehnic</w:t>
      </w:r>
      <w:r w:rsidRPr="00A001B4">
        <w:rPr>
          <w:rFonts w:asciiTheme="minorHAnsi" w:hAnsiTheme="minorHAnsi" w:cstheme="minorHAnsi"/>
        </w:rPr>
        <w:t xml:space="preserve">, cap. </w:t>
      </w:r>
      <w:r w:rsidRPr="00A001B4">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A001B4" w:rsidRDefault="00FC51DF">
      <w:pPr>
        <w:pStyle w:val="Heading1"/>
        <w:numPr>
          <w:ilvl w:val="1"/>
          <w:numId w:val="46"/>
        </w:numPr>
      </w:pPr>
      <w:bookmarkStart w:id="114" w:name="_Toc131785284"/>
      <w:bookmarkStart w:id="115" w:name="_Toc135645624"/>
      <w:bookmarkStart w:id="116" w:name="_Toc136945402"/>
      <w:bookmarkStart w:id="117" w:name="_Toc139884707"/>
      <w:r w:rsidRPr="00A001B4">
        <w:t xml:space="preserve">Managementul </w:t>
      </w:r>
      <w:proofErr w:type="spellStart"/>
      <w:r w:rsidRPr="00A001B4">
        <w:t>schimbarilor</w:t>
      </w:r>
      <w:bookmarkEnd w:id="114"/>
      <w:bookmarkEnd w:id="115"/>
      <w:bookmarkEnd w:id="116"/>
      <w:bookmarkEnd w:id="117"/>
      <w:proofErr w:type="spellEnd"/>
    </w:p>
    <w:p w14:paraId="3CBFC4C6"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Managementul </w:t>
      </w:r>
      <w:proofErr w:type="spellStart"/>
      <w:r w:rsidRPr="00A001B4">
        <w:rPr>
          <w:rFonts w:asciiTheme="minorHAnsi" w:hAnsiTheme="minorHAnsi" w:cstheme="minorHAnsi"/>
        </w:rPr>
        <w:t>modificarilor</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schimbarilor</w:t>
      </w:r>
      <w:proofErr w:type="spellEnd"/>
      <w:r w:rsidRPr="00A001B4">
        <w:rPr>
          <w:rFonts w:asciiTheme="minorHAnsi" w:hAnsiTheme="minorHAnsi" w:cstheme="minorHAnsi"/>
        </w:rPr>
        <w:t xml:space="preserve">) este un proces de management de proiect din grupul proceselor de Monitorizare si Control, </w:t>
      </w:r>
      <w:proofErr w:type="spellStart"/>
      <w:r w:rsidRPr="00A001B4">
        <w:rPr>
          <w:rFonts w:asciiTheme="minorHAnsi" w:hAnsiTheme="minorHAnsi" w:cstheme="minorHAnsi"/>
        </w:rPr>
        <w:t>facand</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totodata</w:t>
      </w:r>
      <w:proofErr w:type="spellEnd"/>
      <w:r w:rsidRPr="00A001B4">
        <w:rPr>
          <w:rFonts w:asciiTheme="minorHAnsi" w:hAnsiTheme="minorHAnsi" w:cstheme="minorHAnsi"/>
        </w:rPr>
        <w:t xml:space="preserve"> parte din aria de </w:t>
      </w:r>
      <w:proofErr w:type="spellStart"/>
      <w:r w:rsidRPr="00A001B4">
        <w:rPr>
          <w:rFonts w:asciiTheme="minorHAnsi" w:hAnsiTheme="minorHAnsi" w:cstheme="minorHAnsi"/>
        </w:rPr>
        <w:t>cunostinte</w:t>
      </w:r>
      <w:proofErr w:type="spellEnd"/>
      <w:r w:rsidRPr="00A001B4">
        <w:rPr>
          <w:rFonts w:asciiTheme="minorHAnsi" w:hAnsiTheme="minorHAnsi" w:cstheme="minorHAnsi"/>
        </w:rPr>
        <w:t xml:space="preserve"> a Managementului </w:t>
      </w:r>
      <w:proofErr w:type="spellStart"/>
      <w:r w:rsidRPr="00A001B4">
        <w:rPr>
          <w:rFonts w:asciiTheme="minorHAnsi" w:hAnsiTheme="minorHAnsi" w:cstheme="minorHAnsi"/>
        </w:rPr>
        <w:t>Integrarii</w:t>
      </w:r>
      <w:proofErr w:type="spellEnd"/>
      <w:r w:rsidRPr="00A001B4">
        <w:rPr>
          <w:rFonts w:asciiTheme="minorHAnsi" w:hAnsiTheme="minorHAnsi" w:cstheme="minorHAnsi"/>
        </w:rPr>
        <w:t xml:space="preserve"> proiectului.</w:t>
      </w:r>
    </w:p>
    <w:p w14:paraId="23ECC456"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t xml:space="preserve">Managementul sau gestiunea </w:t>
      </w:r>
      <w:proofErr w:type="spellStart"/>
      <w:r w:rsidRPr="00A001B4">
        <w:rPr>
          <w:rFonts w:asciiTheme="minorHAnsi" w:hAnsiTheme="minorHAnsi" w:cstheme="minorHAnsi"/>
        </w:rPr>
        <w:t>modificarilor</w:t>
      </w:r>
      <w:proofErr w:type="spellEnd"/>
      <w:r w:rsidRPr="00A001B4">
        <w:rPr>
          <w:rFonts w:asciiTheme="minorHAnsi" w:hAnsiTheme="minorHAnsi" w:cstheme="minorHAnsi"/>
        </w:rPr>
        <w:t xml:space="preserve"> se refera la procedurile care vor fi aplicate pentru controlul </w:t>
      </w:r>
      <w:proofErr w:type="spellStart"/>
      <w:r w:rsidRPr="00A001B4">
        <w:rPr>
          <w:rFonts w:asciiTheme="minorHAnsi" w:hAnsiTheme="minorHAnsi" w:cstheme="minorHAnsi"/>
        </w:rPr>
        <w:t>modificarilor</w:t>
      </w:r>
      <w:proofErr w:type="spellEnd"/>
      <w:r w:rsidRPr="00A001B4">
        <w:rPr>
          <w:rFonts w:asciiTheme="minorHAnsi" w:hAnsiTheme="minorHAnsi" w:cstheme="minorHAnsi"/>
        </w:rPr>
        <w:t xml:space="preserve">, care pot sa </w:t>
      </w:r>
      <w:proofErr w:type="spellStart"/>
      <w:r w:rsidRPr="00A001B4">
        <w:rPr>
          <w:rFonts w:asciiTheme="minorHAnsi" w:hAnsiTheme="minorHAnsi" w:cstheme="minorHAnsi"/>
        </w:rPr>
        <w:t>apara</w:t>
      </w:r>
      <w:proofErr w:type="spellEnd"/>
      <w:r w:rsidRPr="00A001B4">
        <w:rPr>
          <w:rFonts w:asciiTheme="minorHAnsi" w:hAnsiTheme="minorHAnsi" w:cstheme="minorHAnsi"/>
        </w:rPr>
        <w:t xml:space="preserve"> pe parcursul </w:t>
      </w:r>
      <w:proofErr w:type="spellStart"/>
      <w:r w:rsidRPr="00A001B4">
        <w:rPr>
          <w:rFonts w:asciiTheme="minorHAnsi" w:hAnsiTheme="minorHAnsi" w:cstheme="minorHAnsi"/>
        </w:rPr>
        <w:t>executiei</w:t>
      </w:r>
      <w:proofErr w:type="spellEnd"/>
      <w:r w:rsidRPr="00A001B4">
        <w:rPr>
          <w:rFonts w:asciiTheme="minorHAnsi" w:hAnsiTheme="minorHAnsi" w:cstheme="minorHAnsi"/>
        </w:rPr>
        <w:t xml:space="preserve"> contractului. Aceste proceduri se aplica la toate tipurile de cereri de modificare, de exemplu la planul de lucru, </w:t>
      </w:r>
      <w:proofErr w:type="spellStart"/>
      <w:r w:rsidRPr="00A001B4">
        <w:rPr>
          <w:rFonts w:asciiTheme="minorHAnsi" w:hAnsiTheme="minorHAnsi" w:cstheme="minorHAnsi"/>
        </w:rPr>
        <w:t>specificatii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functionale</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cerintele</w:t>
      </w:r>
      <w:proofErr w:type="spellEnd"/>
      <w:r w:rsidRPr="00A001B4">
        <w:rPr>
          <w:rFonts w:asciiTheme="minorHAnsi" w:hAnsiTheme="minorHAnsi" w:cstheme="minorHAnsi"/>
        </w:rPr>
        <w:t xml:space="preserve"> utilizatorilor, controlul ariei de cuprindere a proiectului. </w:t>
      </w:r>
      <w:proofErr w:type="spellStart"/>
      <w:r w:rsidRPr="00A001B4">
        <w:rPr>
          <w:rFonts w:asciiTheme="minorHAnsi" w:hAnsiTheme="minorHAnsi" w:cstheme="minorHAnsi"/>
        </w:rPr>
        <w:t>Modificarile</w:t>
      </w:r>
      <w:proofErr w:type="spellEnd"/>
      <w:r w:rsidRPr="00A001B4">
        <w:rPr>
          <w:rFonts w:asciiTheme="minorHAnsi" w:hAnsiTheme="minorHAnsi" w:cstheme="minorHAnsi"/>
        </w:rPr>
        <w:t xml:space="preserve"> pot </w:t>
      </w:r>
      <w:proofErr w:type="spellStart"/>
      <w:r w:rsidRPr="00A001B4">
        <w:rPr>
          <w:rFonts w:asciiTheme="minorHAnsi" w:hAnsiTheme="minorHAnsi" w:cstheme="minorHAnsi"/>
        </w:rPr>
        <w:t>aparea</w:t>
      </w:r>
      <w:proofErr w:type="spellEnd"/>
      <w:r w:rsidRPr="00A001B4">
        <w:rPr>
          <w:rFonts w:asciiTheme="minorHAnsi" w:hAnsiTheme="minorHAnsi" w:cstheme="minorHAnsi"/>
        </w:rPr>
        <w:t xml:space="preserve"> datorita </w:t>
      </w:r>
      <w:proofErr w:type="spellStart"/>
      <w:r w:rsidRPr="00A001B4">
        <w:rPr>
          <w:rFonts w:asciiTheme="minorHAnsi" w:hAnsiTheme="minorHAnsi" w:cstheme="minorHAnsi"/>
        </w:rPr>
        <w:t>schimbarilor</w:t>
      </w:r>
      <w:proofErr w:type="spellEnd"/>
      <w:r w:rsidRPr="00A001B4">
        <w:rPr>
          <w:rFonts w:asciiTheme="minorHAnsi" w:hAnsiTheme="minorHAnsi" w:cstheme="minorHAnsi"/>
        </w:rPr>
        <w:t xml:space="preserve"> de mediu, </w:t>
      </w:r>
      <w:proofErr w:type="spellStart"/>
      <w:r w:rsidRPr="00A001B4">
        <w:rPr>
          <w:rFonts w:asciiTheme="minorHAnsi" w:hAnsiTheme="minorHAnsi" w:cstheme="minorHAnsi"/>
        </w:rPr>
        <w:t>schimbarii</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cerintelor</w:t>
      </w:r>
      <w:proofErr w:type="spellEnd"/>
      <w:r w:rsidRPr="00A001B4">
        <w:rPr>
          <w:rFonts w:asciiTheme="minorHAnsi" w:hAnsiTheme="minorHAnsi" w:cstheme="minorHAnsi"/>
        </w:rPr>
        <w:t xml:space="preserve"> utilizatorilor sau a logicii generale a proiectului.</w:t>
      </w:r>
    </w:p>
    <w:p w14:paraId="4D34DA01"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t xml:space="preserve">Cererile de modificare se pot lansa fie de Beneficiar, fie de Prestator si adresate </w:t>
      </w:r>
      <w:proofErr w:type="spellStart"/>
      <w:r w:rsidRPr="00A001B4">
        <w:rPr>
          <w:rFonts w:asciiTheme="minorHAnsi" w:hAnsiTheme="minorHAnsi" w:cstheme="minorHAnsi"/>
        </w:rPr>
        <w:t>partii</w:t>
      </w:r>
      <w:proofErr w:type="spellEnd"/>
      <w:r w:rsidRPr="00A001B4">
        <w:rPr>
          <w:rFonts w:asciiTheme="minorHAnsi" w:hAnsiTheme="minorHAnsi" w:cstheme="minorHAnsi"/>
        </w:rPr>
        <w:t xml:space="preserve"> celeilalte. O copie va fi trimisa fiecarei persoane implicate pentru informare.</w:t>
      </w:r>
    </w:p>
    <w:p w14:paraId="7F9C2C21"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t xml:space="preserve">Pentru a evita </w:t>
      </w:r>
      <w:proofErr w:type="spellStart"/>
      <w:r w:rsidRPr="00A001B4">
        <w:rPr>
          <w:rFonts w:asciiTheme="minorHAnsi" w:hAnsiTheme="minorHAnsi" w:cstheme="minorHAnsi"/>
        </w:rPr>
        <w:t>intarzierile</w:t>
      </w:r>
      <w:proofErr w:type="spellEnd"/>
      <w:r w:rsidRPr="00A001B4">
        <w:rPr>
          <w:rFonts w:asciiTheme="minorHAnsi" w:hAnsiTheme="minorHAnsi" w:cstheme="minorHAnsi"/>
        </w:rPr>
        <w:t xml:space="preserve"> care pot afecta integritatea proiectului, aprobarea sau respingerea acestor cereri trebuie </w:t>
      </w:r>
      <w:proofErr w:type="spellStart"/>
      <w:r w:rsidRPr="00A001B4">
        <w:rPr>
          <w:rFonts w:asciiTheme="minorHAnsi" w:hAnsiTheme="minorHAnsi" w:cstheme="minorHAnsi"/>
        </w:rPr>
        <w:t>facuta</w:t>
      </w:r>
      <w:proofErr w:type="spellEnd"/>
      <w:r w:rsidRPr="00A001B4">
        <w:rPr>
          <w:rFonts w:asciiTheme="minorHAnsi" w:hAnsiTheme="minorHAnsi" w:cstheme="minorHAnsi"/>
        </w:rPr>
        <w:t xml:space="preserve"> cat mai repede posibil.</w:t>
      </w:r>
    </w:p>
    <w:p w14:paraId="2555F10A"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A001B4">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A001B4">
        <w:rPr>
          <w:rFonts w:asciiTheme="minorHAnsi" w:hAnsiTheme="minorHAnsi" w:cstheme="minorHAnsi"/>
        </w:rPr>
        <w:t xml:space="preserve">Cu </w:t>
      </w:r>
      <w:proofErr w:type="spellStart"/>
      <w:r w:rsidRPr="00A001B4">
        <w:rPr>
          <w:rFonts w:asciiTheme="minorHAnsi" w:hAnsiTheme="minorHAnsi" w:cstheme="minorHAnsi"/>
        </w:rPr>
        <w:t>exceptia</w:t>
      </w:r>
      <w:proofErr w:type="spellEnd"/>
      <w:r w:rsidRPr="00A001B4">
        <w:rPr>
          <w:rFonts w:asciiTheme="minorHAnsi" w:hAnsiTheme="minorHAnsi" w:cstheme="minorHAnsi"/>
        </w:rPr>
        <w:t xml:space="preserve"> acordului scris al ambelor </w:t>
      </w:r>
      <w:proofErr w:type="spellStart"/>
      <w:r w:rsidRPr="00A001B4">
        <w:rPr>
          <w:rFonts w:asciiTheme="minorHAnsi" w:hAnsiTheme="minorHAnsi" w:cstheme="minorHAnsi"/>
        </w:rPr>
        <w:t>parti</w:t>
      </w:r>
      <w:proofErr w:type="spellEnd"/>
      <w:r w:rsidRPr="00A001B4">
        <w:rPr>
          <w:rFonts w:asciiTheme="minorHAnsi" w:hAnsiTheme="minorHAnsi" w:cstheme="minorHAnsi"/>
        </w:rPr>
        <w:t xml:space="preserve">, se va presupune ca </w:t>
      </w:r>
      <w:proofErr w:type="spellStart"/>
      <w:r w:rsidRPr="00A001B4">
        <w:rPr>
          <w:rFonts w:asciiTheme="minorHAnsi" w:hAnsiTheme="minorHAnsi" w:cstheme="minorHAnsi"/>
        </w:rPr>
        <w:t>obligatiile</w:t>
      </w:r>
      <w:proofErr w:type="spellEnd"/>
      <w:r w:rsidRPr="00A001B4">
        <w:rPr>
          <w:rFonts w:asciiTheme="minorHAnsi" w:hAnsiTheme="minorHAnsi" w:cstheme="minorHAnsi"/>
        </w:rPr>
        <w:t xml:space="preserve"> asumate de fiecare dintre </w:t>
      </w:r>
      <w:proofErr w:type="spellStart"/>
      <w:r w:rsidRPr="00A001B4">
        <w:rPr>
          <w:rFonts w:asciiTheme="minorHAnsi" w:hAnsiTheme="minorHAnsi" w:cstheme="minorHAnsi"/>
        </w:rPr>
        <w:t>parti</w:t>
      </w:r>
      <w:proofErr w:type="spellEnd"/>
      <w:r w:rsidRPr="00A001B4">
        <w:rPr>
          <w:rFonts w:asciiTheme="minorHAnsi" w:hAnsiTheme="minorHAnsi" w:cstheme="minorHAnsi"/>
        </w:rPr>
        <w:t xml:space="preserve"> in cadrul Contractului nu se vor schimba pe toata perioada contractului.</w:t>
      </w:r>
    </w:p>
    <w:p w14:paraId="6D0CDAA1"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t xml:space="preserve">Cererea de modificare poate fi emisa de oricare dintre </w:t>
      </w:r>
      <w:proofErr w:type="spellStart"/>
      <w:r w:rsidRPr="00A001B4">
        <w:rPr>
          <w:rFonts w:asciiTheme="minorHAnsi" w:hAnsiTheme="minorHAnsi" w:cstheme="minorHAnsi"/>
        </w:rPr>
        <w:t>parti</w:t>
      </w:r>
      <w:proofErr w:type="spellEnd"/>
      <w:r w:rsidRPr="00A001B4">
        <w:rPr>
          <w:rFonts w:asciiTheme="minorHAnsi" w:hAnsiTheme="minorHAnsi" w:cstheme="minorHAnsi"/>
        </w:rPr>
        <w:t xml:space="preserve"> (partea emitenta). Toate tipurile de cereri trebuie sa urmeze procedura descrisa mai jos. </w:t>
      </w:r>
    </w:p>
    <w:p w14:paraId="212C5611"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t xml:space="preserve">Beneficiarul si Prestatorul vor discuta </w:t>
      </w:r>
      <w:proofErr w:type="spellStart"/>
      <w:r w:rsidRPr="00A001B4">
        <w:rPr>
          <w:rFonts w:asciiTheme="minorHAnsi" w:hAnsiTheme="minorHAnsi" w:cstheme="minorHAnsi"/>
        </w:rPr>
        <w:t>schimbarile</w:t>
      </w:r>
      <w:proofErr w:type="spellEnd"/>
      <w:r w:rsidRPr="00A001B4">
        <w:rPr>
          <w:rFonts w:asciiTheme="minorHAnsi" w:hAnsiTheme="minorHAnsi" w:cstheme="minorHAnsi"/>
        </w:rPr>
        <w:t xml:space="preserve"> propuse de oricare din </w:t>
      </w:r>
      <w:proofErr w:type="spellStart"/>
      <w:r w:rsidRPr="00A001B4">
        <w:rPr>
          <w:rFonts w:asciiTheme="minorHAnsi" w:hAnsiTheme="minorHAnsi" w:cstheme="minorHAnsi"/>
        </w:rPr>
        <w:t>parti</w:t>
      </w:r>
      <w:proofErr w:type="spellEnd"/>
      <w:r w:rsidRPr="00A001B4">
        <w:rPr>
          <w:rFonts w:asciiTheme="minorHAnsi" w:hAnsiTheme="minorHAnsi" w:cstheme="minorHAnsi"/>
        </w:rPr>
        <w:t xml:space="preserve"> si aceste </w:t>
      </w:r>
      <w:proofErr w:type="spellStart"/>
      <w:r w:rsidRPr="00A001B4">
        <w:rPr>
          <w:rFonts w:asciiTheme="minorHAnsi" w:hAnsiTheme="minorHAnsi" w:cstheme="minorHAnsi"/>
        </w:rPr>
        <w:t>discutii</w:t>
      </w:r>
      <w:proofErr w:type="spellEnd"/>
      <w:r w:rsidRPr="00A001B4">
        <w:rPr>
          <w:rFonts w:asciiTheme="minorHAnsi" w:hAnsiTheme="minorHAnsi" w:cstheme="minorHAnsi"/>
        </w:rPr>
        <w:t xml:space="preserve"> vor avea ca rezultat una din cele trei variante:</w:t>
      </w:r>
    </w:p>
    <w:p w14:paraId="3CEE7C27" w14:textId="77777777" w:rsidR="00FC51DF" w:rsidRPr="00A001B4" w:rsidRDefault="00FC51DF">
      <w:pPr>
        <w:numPr>
          <w:ilvl w:val="0"/>
          <w:numId w:val="42"/>
        </w:numPr>
        <w:suppressAutoHyphens w:val="0"/>
        <w:spacing w:after="0" w:line="240" w:lineRule="auto"/>
        <w:rPr>
          <w:rFonts w:asciiTheme="minorHAnsi" w:hAnsiTheme="minorHAnsi" w:cstheme="minorHAnsi"/>
        </w:rPr>
      </w:pPr>
      <w:r w:rsidRPr="00A001B4">
        <w:rPr>
          <w:rFonts w:asciiTheme="minorHAnsi" w:hAnsiTheme="minorHAnsi" w:cstheme="minorHAnsi"/>
        </w:rPr>
        <w:t>acord de a nu efectua schimbarea;</w:t>
      </w:r>
    </w:p>
    <w:p w14:paraId="241DC3EE" w14:textId="77777777" w:rsidR="00FC51DF" w:rsidRPr="00A001B4" w:rsidRDefault="00FC51DF">
      <w:pPr>
        <w:numPr>
          <w:ilvl w:val="0"/>
          <w:numId w:val="42"/>
        </w:numPr>
        <w:suppressAutoHyphens w:val="0"/>
        <w:spacing w:after="0" w:line="240" w:lineRule="auto"/>
        <w:rPr>
          <w:rFonts w:asciiTheme="minorHAnsi" w:hAnsiTheme="minorHAnsi" w:cstheme="minorHAnsi"/>
        </w:rPr>
      </w:pPr>
      <w:r w:rsidRPr="00A001B4">
        <w:rPr>
          <w:rFonts w:asciiTheme="minorHAnsi" w:hAnsiTheme="minorHAnsi" w:cstheme="minorHAnsi"/>
        </w:rPr>
        <w:t>cerere de schimbare scrisa din partea beneficiarului;</w:t>
      </w:r>
    </w:p>
    <w:p w14:paraId="24F23A2F" w14:textId="77777777" w:rsidR="00FC51DF" w:rsidRPr="00A001B4" w:rsidRDefault="00FC51DF">
      <w:pPr>
        <w:numPr>
          <w:ilvl w:val="0"/>
          <w:numId w:val="42"/>
        </w:numPr>
        <w:suppressAutoHyphens w:val="0"/>
        <w:spacing w:after="0" w:line="240" w:lineRule="auto"/>
        <w:rPr>
          <w:rFonts w:asciiTheme="minorHAnsi" w:hAnsiTheme="minorHAnsi" w:cstheme="minorHAnsi"/>
        </w:rPr>
      </w:pPr>
      <w:r w:rsidRPr="00A001B4">
        <w:rPr>
          <w:rFonts w:asciiTheme="minorHAnsi" w:hAnsiTheme="minorHAnsi" w:cstheme="minorHAnsi"/>
        </w:rPr>
        <w:t>recomandare pentru schimbare din partea prestatorului.</w:t>
      </w:r>
    </w:p>
    <w:p w14:paraId="7BAEE3CE" w14:textId="77777777" w:rsidR="00FC51DF" w:rsidRPr="00A001B4" w:rsidRDefault="00FC51DF">
      <w:pPr>
        <w:pStyle w:val="Heading1"/>
        <w:numPr>
          <w:ilvl w:val="2"/>
          <w:numId w:val="46"/>
        </w:numPr>
      </w:pPr>
      <w:bookmarkStart w:id="118" w:name="_Toc431302179"/>
      <w:bookmarkStart w:id="119" w:name="_Toc23757151"/>
      <w:bookmarkStart w:id="120" w:name="_Toc48000668"/>
      <w:bookmarkStart w:id="121" w:name="_Toc74479279"/>
      <w:bookmarkStart w:id="122" w:name="_Toc95941166"/>
      <w:bookmarkStart w:id="123" w:name="_Toc131785285"/>
      <w:bookmarkStart w:id="124" w:name="_Toc135645625"/>
      <w:bookmarkStart w:id="125" w:name="_Toc136945403"/>
      <w:bookmarkStart w:id="126" w:name="_Toc139884708"/>
      <w:r w:rsidRPr="00A001B4">
        <w:t>Formularul de cerere de modificare</w:t>
      </w:r>
      <w:bookmarkEnd w:id="118"/>
      <w:bookmarkEnd w:id="119"/>
      <w:bookmarkEnd w:id="120"/>
      <w:bookmarkEnd w:id="121"/>
      <w:bookmarkEnd w:id="122"/>
      <w:bookmarkEnd w:id="123"/>
      <w:bookmarkEnd w:id="124"/>
      <w:bookmarkEnd w:id="125"/>
      <w:bookmarkEnd w:id="126"/>
      <w:r w:rsidRPr="00A001B4">
        <w:t xml:space="preserve"> </w:t>
      </w:r>
    </w:p>
    <w:p w14:paraId="7F6641A7" w14:textId="77777777" w:rsidR="00FC51DF" w:rsidRPr="00A001B4" w:rsidRDefault="00FC51DF" w:rsidP="00FC51DF">
      <w:pPr>
        <w:spacing w:after="0" w:line="240" w:lineRule="auto"/>
        <w:rPr>
          <w:rFonts w:asciiTheme="minorHAnsi" w:hAnsiTheme="minorHAnsi" w:cstheme="minorHAnsi"/>
          <w:b/>
        </w:rPr>
      </w:pPr>
      <w:r w:rsidRPr="00A001B4">
        <w:rPr>
          <w:rFonts w:asciiTheme="minorHAnsi" w:hAnsiTheme="minorHAnsi" w:cstheme="minorHAnsi"/>
        </w:rPr>
        <w:t xml:space="preserve">Partea care emite cererea de modificare trebuie sa completeze un formular de cerere de modificare (FCM). Formularul va </w:t>
      </w:r>
      <w:proofErr w:type="spellStart"/>
      <w:r w:rsidRPr="00A001B4">
        <w:rPr>
          <w:rFonts w:asciiTheme="minorHAnsi" w:hAnsiTheme="minorHAnsi" w:cstheme="minorHAnsi"/>
        </w:rPr>
        <w:t>contine</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urmatoarele</w:t>
      </w:r>
      <w:proofErr w:type="spellEnd"/>
      <w:r w:rsidRPr="00A001B4">
        <w:rPr>
          <w:rFonts w:asciiTheme="minorHAnsi" w:hAnsiTheme="minorHAnsi" w:cstheme="minorHAnsi"/>
        </w:rPr>
        <w:t xml:space="preserve"> detalii:</w:t>
      </w:r>
    </w:p>
    <w:p w14:paraId="10F1B28F" w14:textId="77777777" w:rsidR="00FC51DF" w:rsidRPr="00A001B4" w:rsidRDefault="00FC51DF">
      <w:pPr>
        <w:numPr>
          <w:ilvl w:val="0"/>
          <w:numId w:val="42"/>
        </w:numPr>
        <w:suppressAutoHyphens w:val="0"/>
        <w:spacing w:after="0" w:line="240" w:lineRule="auto"/>
        <w:rPr>
          <w:rFonts w:asciiTheme="minorHAnsi" w:hAnsiTheme="minorHAnsi" w:cstheme="minorHAnsi"/>
        </w:rPr>
      </w:pPr>
      <w:r w:rsidRPr="00A001B4">
        <w:rPr>
          <w:rFonts w:asciiTheme="minorHAnsi" w:hAnsiTheme="minorHAnsi" w:cstheme="minorHAnsi"/>
        </w:rPr>
        <w:t>modificarea propusa;</w:t>
      </w:r>
    </w:p>
    <w:p w14:paraId="235BDA6A" w14:textId="77777777" w:rsidR="00FC51DF" w:rsidRPr="00A001B4" w:rsidRDefault="00FC51DF">
      <w:pPr>
        <w:numPr>
          <w:ilvl w:val="0"/>
          <w:numId w:val="42"/>
        </w:numPr>
        <w:suppressAutoHyphens w:val="0"/>
        <w:spacing w:after="0" w:line="240" w:lineRule="auto"/>
        <w:rPr>
          <w:rFonts w:asciiTheme="minorHAnsi" w:hAnsiTheme="minorHAnsi" w:cstheme="minorHAnsi"/>
        </w:rPr>
      </w:pPr>
      <w:r w:rsidRPr="00A001B4">
        <w:rPr>
          <w:rFonts w:asciiTheme="minorHAnsi" w:hAnsiTheme="minorHAnsi" w:cstheme="minorHAnsi"/>
        </w:rPr>
        <w:t xml:space="preserve">justificarea </w:t>
      </w:r>
      <w:proofErr w:type="spellStart"/>
      <w:r w:rsidRPr="00A001B4">
        <w:rPr>
          <w:rFonts w:asciiTheme="minorHAnsi" w:hAnsiTheme="minorHAnsi" w:cstheme="minorHAnsi"/>
        </w:rPr>
        <w:t>modificarii</w:t>
      </w:r>
      <w:proofErr w:type="spellEnd"/>
      <w:r w:rsidRPr="00A001B4">
        <w:rPr>
          <w:rFonts w:asciiTheme="minorHAnsi" w:hAnsiTheme="minorHAnsi" w:cstheme="minorHAnsi"/>
        </w:rPr>
        <w:t>;</w:t>
      </w:r>
    </w:p>
    <w:p w14:paraId="15D6CC68" w14:textId="77777777" w:rsidR="00FC51DF" w:rsidRPr="00A001B4" w:rsidRDefault="00FC51DF">
      <w:pPr>
        <w:numPr>
          <w:ilvl w:val="0"/>
          <w:numId w:val="42"/>
        </w:numPr>
        <w:suppressAutoHyphens w:val="0"/>
        <w:spacing w:after="0" w:line="240" w:lineRule="auto"/>
        <w:rPr>
          <w:rFonts w:asciiTheme="minorHAnsi" w:hAnsiTheme="minorHAnsi" w:cstheme="minorHAnsi"/>
        </w:rPr>
      </w:pPr>
      <w:proofErr w:type="spellStart"/>
      <w:r w:rsidRPr="00A001B4">
        <w:rPr>
          <w:rFonts w:asciiTheme="minorHAnsi" w:hAnsiTheme="minorHAnsi" w:cstheme="minorHAnsi"/>
        </w:rPr>
        <w:t>consecinte</w:t>
      </w:r>
      <w:proofErr w:type="spellEnd"/>
      <w:r w:rsidRPr="00A001B4">
        <w:rPr>
          <w:rFonts w:asciiTheme="minorHAnsi" w:hAnsiTheme="minorHAnsi" w:cstheme="minorHAnsi"/>
        </w:rPr>
        <w:t xml:space="preserve"> (inclusiv cele rezultate din respingerea cererii).</w:t>
      </w:r>
    </w:p>
    <w:p w14:paraId="6C6C7896" w14:textId="77777777" w:rsidR="00FC51DF" w:rsidRPr="00A001B4" w:rsidRDefault="00FC51DF" w:rsidP="00FC51DF">
      <w:pPr>
        <w:spacing w:after="0" w:line="240" w:lineRule="auto"/>
        <w:rPr>
          <w:rFonts w:asciiTheme="minorHAnsi" w:hAnsiTheme="minorHAnsi" w:cstheme="minorHAnsi"/>
          <w:b/>
        </w:rPr>
      </w:pPr>
      <w:proofErr w:type="spellStart"/>
      <w:r w:rsidRPr="00A001B4">
        <w:rPr>
          <w:rFonts w:asciiTheme="minorHAnsi" w:hAnsiTheme="minorHAnsi" w:cstheme="minorHAnsi"/>
        </w:rPr>
        <w:t>Dupa</w:t>
      </w:r>
      <w:proofErr w:type="spellEnd"/>
      <w:r w:rsidRPr="00A001B4">
        <w:rPr>
          <w:rFonts w:asciiTheme="minorHAnsi" w:hAnsiTheme="minorHAnsi" w:cstheme="minorHAnsi"/>
        </w:rPr>
        <w:t xml:space="preserve"> completarea si semnarea de catre partea emitenta, formularul cu cererea de modificare va fi transmis celeilalte </w:t>
      </w:r>
      <w:proofErr w:type="spellStart"/>
      <w:r w:rsidRPr="00A001B4">
        <w:rPr>
          <w:rFonts w:asciiTheme="minorHAnsi" w:hAnsiTheme="minorHAnsi" w:cstheme="minorHAnsi"/>
        </w:rPr>
        <w:t>parti</w:t>
      </w:r>
      <w:proofErr w:type="spellEnd"/>
      <w:r w:rsidRPr="00A001B4">
        <w:rPr>
          <w:rFonts w:asciiTheme="minorHAnsi" w:hAnsiTheme="minorHAnsi" w:cstheme="minorHAnsi"/>
        </w:rPr>
        <w:t>.</w:t>
      </w:r>
    </w:p>
    <w:p w14:paraId="185B0549"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Toata </w:t>
      </w:r>
      <w:proofErr w:type="spellStart"/>
      <w:r w:rsidRPr="00A001B4">
        <w:rPr>
          <w:rFonts w:asciiTheme="minorHAnsi" w:hAnsiTheme="minorHAnsi" w:cstheme="minorHAnsi"/>
        </w:rPr>
        <w:t>documentatia</w:t>
      </w:r>
      <w:proofErr w:type="spellEnd"/>
      <w:r w:rsidRPr="00A001B4">
        <w:rPr>
          <w:rFonts w:asciiTheme="minorHAnsi" w:hAnsiTheme="minorHAnsi" w:cstheme="minorHAnsi"/>
        </w:rPr>
        <w:t xml:space="preserve"> referitoare la cerere (scrisori, minute, </w:t>
      </w:r>
      <w:proofErr w:type="spellStart"/>
      <w:r w:rsidRPr="00A001B4">
        <w:rPr>
          <w:rFonts w:asciiTheme="minorHAnsi" w:hAnsiTheme="minorHAnsi" w:cstheme="minorHAnsi"/>
        </w:rPr>
        <w:t>documentatie</w:t>
      </w:r>
      <w:proofErr w:type="spellEnd"/>
      <w:r w:rsidRPr="00A001B4">
        <w:rPr>
          <w:rFonts w:asciiTheme="minorHAnsi" w:hAnsiTheme="minorHAnsi" w:cstheme="minorHAnsi"/>
        </w:rPr>
        <w:t xml:space="preserve"> de asistenta) va fi </w:t>
      </w:r>
      <w:proofErr w:type="spellStart"/>
      <w:r w:rsidRPr="00A001B4">
        <w:rPr>
          <w:rFonts w:asciiTheme="minorHAnsi" w:hAnsiTheme="minorHAnsi" w:cstheme="minorHAnsi"/>
        </w:rPr>
        <w:t>atasata</w:t>
      </w:r>
      <w:proofErr w:type="spellEnd"/>
      <w:r w:rsidRPr="00A001B4">
        <w:rPr>
          <w:rFonts w:asciiTheme="minorHAnsi" w:hAnsiTheme="minorHAnsi" w:cstheme="minorHAnsi"/>
        </w:rPr>
        <w:t xml:space="preserve"> formularului de cerere de modificare.</w:t>
      </w:r>
    </w:p>
    <w:p w14:paraId="76E67F7B" w14:textId="77777777" w:rsidR="00FC51DF" w:rsidRPr="00A001B4" w:rsidRDefault="00FC51DF">
      <w:pPr>
        <w:pStyle w:val="Heading1"/>
        <w:numPr>
          <w:ilvl w:val="2"/>
          <w:numId w:val="46"/>
        </w:numPr>
      </w:pPr>
      <w:bookmarkStart w:id="127" w:name="_Toc431302180"/>
      <w:bookmarkStart w:id="128" w:name="_Toc23757152"/>
      <w:bookmarkStart w:id="129" w:name="_Toc48000669"/>
      <w:bookmarkStart w:id="130" w:name="_Toc74479280"/>
      <w:bookmarkStart w:id="131" w:name="_Toc95941167"/>
      <w:bookmarkStart w:id="132" w:name="_Toc131785286"/>
      <w:bookmarkStart w:id="133" w:name="_Toc135645626"/>
      <w:bookmarkStart w:id="134" w:name="_Toc136945404"/>
      <w:bookmarkStart w:id="135" w:name="_Toc139884709"/>
      <w:r w:rsidRPr="00A001B4">
        <w:t>Evaluarea cererii de modificare</w:t>
      </w:r>
      <w:bookmarkEnd w:id="127"/>
      <w:bookmarkEnd w:id="128"/>
      <w:bookmarkEnd w:id="129"/>
      <w:bookmarkEnd w:id="130"/>
      <w:bookmarkEnd w:id="131"/>
      <w:bookmarkEnd w:id="132"/>
      <w:bookmarkEnd w:id="133"/>
      <w:bookmarkEnd w:id="134"/>
      <w:bookmarkEnd w:id="135"/>
    </w:p>
    <w:p w14:paraId="03B59A35"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Cand din partea beneficiarului se </w:t>
      </w:r>
      <w:proofErr w:type="spellStart"/>
      <w:r w:rsidRPr="00A001B4">
        <w:rPr>
          <w:rFonts w:asciiTheme="minorHAnsi" w:hAnsiTheme="minorHAnsi" w:cstheme="minorHAnsi"/>
        </w:rPr>
        <w:t>primeste</w:t>
      </w:r>
      <w:proofErr w:type="spellEnd"/>
      <w:r w:rsidRPr="00A001B4">
        <w:rPr>
          <w:rFonts w:asciiTheme="minorHAnsi" w:hAnsiTheme="minorHAnsi" w:cstheme="minorHAnsi"/>
        </w:rPr>
        <w:t xml:space="preserve"> o cerere scrisa de modificare, furnizorul va prezenta beneficiarului (daca nu exista o altfel de </w:t>
      </w:r>
      <w:proofErr w:type="spellStart"/>
      <w:r w:rsidRPr="00A001B4">
        <w:rPr>
          <w:rFonts w:asciiTheme="minorHAnsi" w:hAnsiTheme="minorHAnsi" w:cstheme="minorHAnsi"/>
        </w:rPr>
        <w:t>intelegere</w:t>
      </w:r>
      <w:proofErr w:type="spellEnd"/>
      <w:r w:rsidRPr="00A001B4">
        <w:rPr>
          <w:rFonts w:asciiTheme="minorHAnsi" w:hAnsiTheme="minorHAnsi" w:cstheme="minorHAnsi"/>
        </w:rPr>
        <w:t xml:space="preserve">) o Nota de Control al </w:t>
      </w:r>
      <w:proofErr w:type="spellStart"/>
      <w:r w:rsidRPr="00A001B4">
        <w:rPr>
          <w:rFonts w:asciiTheme="minorHAnsi" w:hAnsiTheme="minorHAnsi" w:cstheme="minorHAnsi"/>
        </w:rPr>
        <w:t>Schimbarii</w:t>
      </w:r>
      <w:proofErr w:type="spellEnd"/>
      <w:r w:rsidRPr="00A001B4">
        <w:rPr>
          <w:rFonts w:asciiTheme="minorHAnsi" w:hAnsiTheme="minorHAnsi" w:cstheme="minorHAnsi"/>
        </w:rPr>
        <w:t xml:space="preserve"> (CCN).</w:t>
      </w:r>
    </w:p>
    <w:p w14:paraId="68E994EE"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Cererile de modificare sunt evaluate de ambele </w:t>
      </w:r>
      <w:proofErr w:type="spellStart"/>
      <w:r w:rsidRPr="00A001B4">
        <w:rPr>
          <w:rFonts w:asciiTheme="minorHAnsi" w:hAnsiTheme="minorHAnsi" w:cstheme="minorHAnsi"/>
        </w:rPr>
        <w:t>parti</w:t>
      </w:r>
      <w:proofErr w:type="spellEnd"/>
      <w:r w:rsidRPr="00A001B4">
        <w:rPr>
          <w:rFonts w:asciiTheme="minorHAnsi" w:hAnsiTheme="minorHAnsi" w:cstheme="minorHAnsi"/>
        </w:rPr>
        <w:t xml:space="preserve"> si aprobate sau respinse pe baza </w:t>
      </w:r>
      <w:proofErr w:type="spellStart"/>
      <w:r w:rsidRPr="00A001B4">
        <w:rPr>
          <w:rFonts w:asciiTheme="minorHAnsi" w:hAnsiTheme="minorHAnsi" w:cstheme="minorHAnsi"/>
        </w:rPr>
        <w:t>justificarii</w:t>
      </w:r>
      <w:proofErr w:type="spellEnd"/>
      <w:r w:rsidRPr="00A001B4">
        <w:rPr>
          <w:rFonts w:asciiTheme="minorHAnsi" w:hAnsiTheme="minorHAnsi" w:cstheme="minorHAnsi"/>
        </w:rPr>
        <w:t xml:space="preserve"> si a </w:t>
      </w:r>
      <w:proofErr w:type="spellStart"/>
      <w:r w:rsidRPr="00A001B4">
        <w:rPr>
          <w:rFonts w:asciiTheme="minorHAnsi" w:hAnsiTheme="minorHAnsi" w:cstheme="minorHAnsi"/>
        </w:rPr>
        <w:t>consecintelor</w:t>
      </w:r>
      <w:proofErr w:type="spellEnd"/>
      <w:r w:rsidRPr="00A001B4">
        <w:rPr>
          <w:rFonts w:asciiTheme="minorHAnsi" w:hAnsiTheme="minorHAnsi" w:cstheme="minorHAnsi"/>
        </w:rPr>
        <w:t xml:space="preserve"> prezentate.</w:t>
      </w:r>
    </w:p>
    <w:p w14:paraId="640358B5"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Daca se considera necesar, se poate convoca o </w:t>
      </w:r>
      <w:proofErr w:type="spellStart"/>
      <w:r w:rsidRPr="00A001B4">
        <w:rPr>
          <w:rFonts w:asciiTheme="minorHAnsi" w:hAnsiTheme="minorHAnsi" w:cstheme="minorHAnsi"/>
        </w:rPr>
        <w:t>sedinta</w:t>
      </w:r>
      <w:proofErr w:type="spellEnd"/>
      <w:r w:rsidRPr="00A001B4">
        <w:rPr>
          <w:rFonts w:asciiTheme="minorHAnsi" w:hAnsiTheme="minorHAnsi" w:cstheme="minorHAnsi"/>
        </w:rPr>
        <w:t xml:space="preserve"> pentru a se discuta cererile. </w:t>
      </w:r>
      <w:proofErr w:type="spellStart"/>
      <w:r w:rsidRPr="00A001B4">
        <w:rPr>
          <w:rFonts w:asciiTheme="minorHAnsi" w:hAnsiTheme="minorHAnsi" w:cstheme="minorHAnsi"/>
        </w:rPr>
        <w:t>Discutiile</w:t>
      </w:r>
      <w:proofErr w:type="spellEnd"/>
      <w:r w:rsidRPr="00A001B4">
        <w:rPr>
          <w:rFonts w:asciiTheme="minorHAnsi" w:hAnsiTheme="minorHAnsi" w:cstheme="minorHAnsi"/>
        </w:rPr>
        <w:t xml:space="preserve"> trebuie documentate pe </w:t>
      </w:r>
      <w:proofErr w:type="spellStart"/>
      <w:r w:rsidRPr="00A001B4">
        <w:rPr>
          <w:rFonts w:asciiTheme="minorHAnsi" w:hAnsiTheme="minorHAnsi" w:cstheme="minorHAnsi"/>
        </w:rPr>
        <w:t>hartie</w:t>
      </w:r>
      <w:proofErr w:type="spellEnd"/>
      <w:r w:rsidRPr="00A001B4">
        <w:rPr>
          <w:rFonts w:asciiTheme="minorHAnsi" w:hAnsiTheme="minorHAnsi" w:cstheme="minorHAnsi"/>
        </w:rPr>
        <w:t xml:space="preserve"> si </w:t>
      </w:r>
      <w:proofErr w:type="spellStart"/>
      <w:r w:rsidRPr="00A001B4">
        <w:rPr>
          <w:rFonts w:asciiTheme="minorHAnsi" w:hAnsiTheme="minorHAnsi" w:cstheme="minorHAnsi"/>
        </w:rPr>
        <w:t>adaugate</w:t>
      </w:r>
      <w:proofErr w:type="spellEnd"/>
      <w:r w:rsidRPr="00A001B4">
        <w:rPr>
          <w:rFonts w:asciiTheme="minorHAnsi" w:hAnsiTheme="minorHAnsi" w:cstheme="minorHAnsi"/>
        </w:rPr>
        <w:t xml:space="preserve"> la dosarul cererii de modificare.</w:t>
      </w:r>
    </w:p>
    <w:p w14:paraId="6F6F0752"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Formularul CCN va </w:t>
      </w:r>
      <w:proofErr w:type="spellStart"/>
      <w:r w:rsidRPr="00A001B4">
        <w:rPr>
          <w:rFonts w:asciiTheme="minorHAnsi" w:hAnsiTheme="minorHAnsi" w:cstheme="minorHAnsi"/>
        </w:rPr>
        <w:t>contine</w:t>
      </w:r>
      <w:proofErr w:type="spellEnd"/>
      <w:r w:rsidRPr="00A001B4">
        <w:rPr>
          <w:rFonts w:asciiTheme="minorHAnsi" w:hAnsiTheme="minorHAnsi" w:cstheme="minorHAnsi"/>
        </w:rPr>
        <w:t xml:space="preserve"> </w:t>
      </w:r>
      <w:proofErr w:type="spellStart"/>
      <w:r w:rsidRPr="00A001B4">
        <w:rPr>
          <w:rFonts w:asciiTheme="minorHAnsi" w:hAnsiTheme="minorHAnsi" w:cstheme="minorHAnsi"/>
        </w:rPr>
        <w:t>urmatoarele</w:t>
      </w:r>
      <w:proofErr w:type="spellEnd"/>
      <w:r w:rsidRPr="00A001B4">
        <w:rPr>
          <w:rFonts w:asciiTheme="minorHAnsi" w:hAnsiTheme="minorHAnsi" w:cstheme="minorHAnsi"/>
        </w:rPr>
        <w:t xml:space="preserve"> detalii:</w:t>
      </w:r>
    </w:p>
    <w:p w14:paraId="1178C064"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titlul </w:t>
      </w:r>
      <w:proofErr w:type="spellStart"/>
      <w:r w:rsidRPr="00A001B4">
        <w:rPr>
          <w:rFonts w:cstheme="minorHAnsi"/>
          <w:lang w:val="ro-RO"/>
        </w:rPr>
        <w:t>schimbarii</w:t>
      </w:r>
      <w:proofErr w:type="spellEnd"/>
    </w:p>
    <w:p w14:paraId="60796982"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proofErr w:type="spellStart"/>
      <w:r w:rsidRPr="00A001B4">
        <w:rPr>
          <w:rFonts w:cstheme="minorHAnsi"/>
          <w:lang w:val="ro-RO"/>
        </w:rPr>
        <w:t>initiatorul</w:t>
      </w:r>
      <w:proofErr w:type="spellEnd"/>
      <w:r w:rsidRPr="00A001B4">
        <w:rPr>
          <w:rFonts w:cstheme="minorHAnsi"/>
          <w:lang w:val="ro-RO"/>
        </w:rPr>
        <w:t xml:space="preserve"> si data cererii de schimbare</w:t>
      </w:r>
    </w:p>
    <w:p w14:paraId="2CD18E5F"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motivul pentru care s-a solicitat schimbarea</w:t>
      </w:r>
    </w:p>
    <w:p w14:paraId="7E4FACCC"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detalii complete ale </w:t>
      </w:r>
      <w:proofErr w:type="spellStart"/>
      <w:r w:rsidRPr="00A001B4">
        <w:rPr>
          <w:rFonts w:cstheme="minorHAnsi"/>
          <w:lang w:val="ro-RO"/>
        </w:rPr>
        <w:t>schimbarii</w:t>
      </w:r>
      <w:proofErr w:type="spellEnd"/>
      <w:r w:rsidRPr="00A001B4">
        <w:rPr>
          <w:rFonts w:cstheme="minorHAnsi"/>
          <w:lang w:val="ro-RO"/>
        </w:rPr>
        <w:t xml:space="preserve">, </w:t>
      </w:r>
      <w:proofErr w:type="spellStart"/>
      <w:r w:rsidRPr="00A001B4">
        <w:rPr>
          <w:rFonts w:cstheme="minorHAnsi"/>
          <w:lang w:val="ro-RO"/>
        </w:rPr>
        <w:t>incluzand</w:t>
      </w:r>
      <w:proofErr w:type="spellEnd"/>
      <w:r w:rsidRPr="00A001B4">
        <w:rPr>
          <w:rFonts w:cstheme="minorHAnsi"/>
          <w:lang w:val="ro-RO"/>
        </w:rPr>
        <w:t xml:space="preserve"> orice </w:t>
      </w:r>
      <w:proofErr w:type="spellStart"/>
      <w:r w:rsidRPr="00A001B4">
        <w:rPr>
          <w:rFonts w:cstheme="minorHAnsi"/>
          <w:lang w:val="ro-RO"/>
        </w:rPr>
        <w:t>specificatii</w:t>
      </w:r>
      <w:proofErr w:type="spellEnd"/>
      <w:r w:rsidRPr="00A001B4">
        <w:rPr>
          <w:rFonts w:cstheme="minorHAnsi"/>
          <w:lang w:val="ro-RO"/>
        </w:rPr>
        <w:t xml:space="preserve"> si </w:t>
      </w:r>
      <w:proofErr w:type="spellStart"/>
      <w:r w:rsidRPr="00A001B4">
        <w:rPr>
          <w:rFonts w:cstheme="minorHAnsi"/>
          <w:lang w:val="ro-RO"/>
        </w:rPr>
        <w:t>facilitati</w:t>
      </w:r>
      <w:proofErr w:type="spellEnd"/>
      <w:r w:rsidRPr="00A001B4">
        <w:rPr>
          <w:rFonts w:cstheme="minorHAnsi"/>
          <w:lang w:val="ro-RO"/>
        </w:rPr>
        <w:t xml:space="preserve"> pentru utilizator</w:t>
      </w:r>
    </w:p>
    <w:p w14:paraId="51A50997"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proofErr w:type="spellStart"/>
      <w:r w:rsidRPr="00A001B4">
        <w:rPr>
          <w:rFonts w:cstheme="minorHAnsi"/>
          <w:lang w:val="ro-RO"/>
        </w:rPr>
        <w:t>pretul</w:t>
      </w:r>
      <w:proofErr w:type="spellEnd"/>
      <w:r w:rsidRPr="00A001B4">
        <w:rPr>
          <w:rFonts w:cstheme="minorHAnsi"/>
          <w:lang w:val="ro-RO"/>
        </w:rPr>
        <w:t xml:space="preserve">, daca este cazul, al </w:t>
      </w:r>
      <w:proofErr w:type="spellStart"/>
      <w:r w:rsidRPr="00A001B4">
        <w:rPr>
          <w:rFonts w:cstheme="minorHAnsi"/>
          <w:lang w:val="ro-RO"/>
        </w:rPr>
        <w:t>schimbarii</w:t>
      </w:r>
      <w:proofErr w:type="spellEnd"/>
    </w:p>
    <w:p w14:paraId="436DCCE2"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programare a </w:t>
      </w:r>
      <w:proofErr w:type="spellStart"/>
      <w:r w:rsidRPr="00A001B4">
        <w:rPr>
          <w:rFonts w:cstheme="minorHAnsi"/>
          <w:lang w:val="ro-RO"/>
        </w:rPr>
        <w:t>implementarii</w:t>
      </w:r>
      <w:proofErr w:type="spellEnd"/>
      <w:r w:rsidRPr="00A001B4">
        <w:rPr>
          <w:rFonts w:cstheme="minorHAnsi"/>
          <w:lang w:val="ro-RO"/>
        </w:rPr>
        <w:t xml:space="preserve">, </w:t>
      </w:r>
      <w:proofErr w:type="spellStart"/>
      <w:r w:rsidRPr="00A001B4">
        <w:rPr>
          <w:rFonts w:cstheme="minorHAnsi"/>
          <w:lang w:val="ro-RO"/>
        </w:rPr>
        <w:t>impreuna</w:t>
      </w:r>
      <w:proofErr w:type="spellEnd"/>
      <w:r w:rsidRPr="00A001B4">
        <w:rPr>
          <w:rFonts w:cstheme="minorHAnsi"/>
          <w:lang w:val="ro-RO"/>
        </w:rPr>
        <w:t xml:space="preserve"> cu orice propunere de acceptare a </w:t>
      </w:r>
      <w:proofErr w:type="spellStart"/>
      <w:r w:rsidRPr="00A001B4">
        <w:rPr>
          <w:rFonts w:cstheme="minorHAnsi"/>
          <w:lang w:val="ro-RO"/>
        </w:rPr>
        <w:t>schimbarii</w:t>
      </w:r>
      <w:proofErr w:type="spellEnd"/>
    </w:p>
    <w:p w14:paraId="6659CA93"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un orar al </w:t>
      </w:r>
      <w:proofErr w:type="spellStart"/>
      <w:r w:rsidRPr="00A001B4">
        <w:rPr>
          <w:rFonts w:cstheme="minorHAnsi"/>
          <w:lang w:val="ro-RO"/>
        </w:rPr>
        <w:t>platilor</w:t>
      </w:r>
      <w:proofErr w:type="spellEnd"/>
      <w:r w:rsidRPr="00A001B4">
        <w:rPr>
          <w:rFonts w:cstheme="minorHAnsi"/>
          <w:lang w:val="ro-RO"/>
        </w:rPr>
        <w:t>, daca este cazul</w:t>
      </w:r>
    </w:p>
    <w:p w14:paraId="1DBD4664"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impactul - daca exista - al </w:t>
      </w:r>
      <w:proofErr w:type="spellStart"/>
      <w:r w:rsidRPr="00A001B4">
        <w:rPr>
          <w:rFonts w:cstheme="minorHAnsi"/>
          <w:lang w:val="ro-RO"/>
        </w:rPr>
        <w:t>schimbarii</w:t>
      </w:r>
      <w:proofErr w:type="spellEnd"/>
      <w:r w:rsidRPr="00A001B4">
        <w:rPr>
          <w:rFonts w:cstheme="minorHAnsi"/>
          <w:lang w:val="ro-RO"/>
        </w:rPr>
        <w:t xml:space="preserve">, asupra altor aspecte ale Proiectului, care includ </w:t>
      </w:r>
      <w:proofErr w:type="spellStart"/>
      <w:r w:rsidRPr="00A001B4">
        <w:rPr>
          <w:rFonts w:cstheme="minorHAnsi"/>
          <w:lang w:val="ro-RO"/>
        </w:rPr>
        <w:t>urmatoarele</w:t>
      </w:r>
      <w:proofErr w:type="spellEnd"/>
      <w:r w:rsidRPr="00A001B4">
        <w:rPr>
          <w:rFonts w:cstheme="minorHAnsi"/>
          <w:lang w:val="ro-RO"/>
        </w:rPr>
        <w:t xml:space="preserve">, </w:t>
      </w:r>
      <w:proofErr w:type="spellStart"/>
      <w:r w:rsidRPr="00A001B4">
        <w:rPr>
          <w:rFonts w:cstheme="minorHAnsi"/>
          <w:lang w:val="ro-RO"/>
        </w:rPr>
        <w:t>fara</w:t>
      </w:r>
      <w:proofErr w:type="spellEnd"/>
      <w:r w:rsidRPr="00A001B4">
        <w:rPr>
          <w:rFonts w:cstheme="minorHAnsi"/>
          <w:lang w:val="ro-RO"/>
        </w:rPr>
        <w:t xml:space="preserve"> a fi </w:t>
      </w:r>
      <w:proofErr w:type="spellStart"/>
      <w:r w:rsidRPr="00A001B4">
        <w:rPr>
          <w:rFonts w:cstheme="minorHAnsi"/>
          <w:lang w:val="ro-RO"/>
        </w:rPr>
        <w:t>insa</w:t>
      </w:r>
      <w:proofErr w:type="spellEnd"/>
      <w:r w:rsidRPr="00A001B4">
        <w:rPr>
          <w:rFonts w:cstheme="minorHAnsi"/>
          <w:lang w:val="ro-RO"/>
        </w:rPr>
        <w:t xml:space="preserve"> limitate la acestea:</w:t>
      </w:r>
    </w:p>
    <w:p w14:paraId="01422DC5"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a. termene de control</w:t>
      </w:r>
    </w:p>
    <w:p w14:paraId="62E27DF6"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b. programarea contractuala de ansamblu</w:t>
      </w:r>
    </w:p>
    <w:p w14:paraId="26072455"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c. planul de implementare al proiectului</w:t>
      </w:r>
    </w:p>
    <w:p w14:paraId="7B098746"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 xml:space="preserve">d. programarea de ansamblu a </w:t>
      </w:r>
      <w:proofErr w:type="spellStart"/>
      <w:r w:rsidRPr="00A001B4">
        <w:rPr>
          <w:rFonts w:asciiTheme="minorHAnsi" w:hAnsiTheme="minorHAnsi" w:cstheme="minorHAnsi"/>
        </w:rPr>
        <w:t>platilor</w:t>
      </w:r>
      <w:proofErr w:type="spellEnd"/>
    </w:p>
    <w:p w14:paraId="379783B0"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lastRenderedPageBreak/>
        <w:t xml:space="preserve">e. lista de </w:t>
      </w:r>
      <w:proofErr w:type="spellStart"/>
      <w:r w:rsidRPr="00A001B4">
        <w:rPr>
          <w:rFonts w:asciiTheme="minorHAnsi" w:hAnsiTheme="minorHAnsi" w:cstheme="minorHAnsi"/>
        </w:rPr>
        <w:t>documentatie</w:t>
      </w:r>
      <w:proofErr w:type="spellEnd"/>
    </w:p>
    <w:p w14:paraId="4AA3C922"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f. resurse</w:t>
      </w:r>
    </w:p>
    <w:p w14:paraId="08680129"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g. probleme contractuale</w:t>
      </w:r>
    </w:p>
    <w:p w14:paraId="19013346"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 xml:space="preserve">h. </w:t>
      </w:r>
      <w:proofErr w:type="spellStart"/>
      <w:r w:rsidRPr="00A001B4">
        <w:rPr>
          <w:rFonts w:asciiTheme="minorHAnsi" w:hAnsiTheme="minorHAnsi" w:cstheme="minorHAnsi"/>
        </w:rPr>
        <w:t>configuratia</w:t>
      </w:r>
      <w:proofErr w:type="spellEnd"/>
      <w:r w:rsidRPr="00A001B4">
        <w:rPr>
          <w:rFonts w:asciiTheme="minorHAnsi" w:hAnsiTheme="minorHAnsi" w:cstheme="minorHAnsi"/>
        </w:rPr>
        <w:t xml:space="preserve"> sistemului</w:t>
      </w:r>
    </w:p>
    <w:p w14:paraId="5E18D2CE"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i. rezultate</w:t>
      </w:r>
    </w:p>
    <w:p w14:paraId="795C0286" w14:textId="77777777" w:rsidR="00FC51DF" w:rsidRPr="00A001B4" w:rsidRDefault="00FC51DF" w:rsidP="00FC51DF">
      <w:pPr>
        <w:spacing w:after="0" w:line="240" w:lineRule="auto"/>
        <w:ind w:left="1440"/>
        <w:rPr>
          <w:rFonts w:asciiTheme="minorHAnsi" w:hAnsiTheme="minorHAnsi" w:cstheme="minorHAnsi"/>
        </w:rPr>
      </w:pPr>
      <w:r w:rsidRPr="00A001B4">
        <w:rPr>
          <w:rFonts w:asciiTheme="minorHAnsi" w:hAnsiTheme="minorHAnsi" w:cstheme="minorHAnsi"/>
        </w:rPr>
        <w:t>j. reziliere</w:t>
      </w:r>
    </w:p>
    <w:p w14:paraId="59D9B8C7"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data </w:t>
      </w:r>
      <w:proofErr w:type="spellStart"/>
      <w:r w:rsidRPr="00A001B4">
        <w:rPr>
          <w:rFonts w:cstheme="minorHAnsi"/>
          <w:lang w:val="ro-RO"/>
        </w:rPr>
        <w:t>expirarii</w:t>
      </w:r>
      <w:proofErr w:type="spellEnd"/>
      <w:r w:rsidRPr="00A001B4">
        <w:rPr>
          <w:rFonts w:cstheme="minorHAnsi"/>
          <w:lang w:val="ro-RO"/>
        </w:rPr>
        <w:t xml:space="preserve"> CCN, care va fi in mod normal 5 zile de la data </w:t>
      </w:r>
      <w:proofErr w:type="spellStart"/>
      <w:r w:rsidRPr="00A001B4">
        <w:rPr>
          <w:rFonts w:cstheme="minorHAnsi"/>
          <w:lang w:val="ro-RO"/>
        </w:rPr>
        <w:t>crearii</w:t>
      </w:r>
      <w:proofErr w:type="spellEnd"/>
      <w:r w:rsidRPr="00A001B4">
        <w:rPr>
          <w:rFonts w:cstheme="minorHAnsi"/>
          <w:lang w:val="ro-RO"/>
        </w:rPr>
        <w:t xml:space="preserve">, cu </w:t>
      </w:r>
      <w:proofErr w:type="spellStart"/>
      <w:r w:rsidRPr="00A001B4">
        <w:rPr>
          <w:rFonts w:cstheme="minorHAnsi"/>
          <w:lang w:val="ro-RO"/>
        </w:rPr>
        <w:t>exceptia</w:t>
      </w:r>
      <w:proofErr w:type="spellEnd"/>
      <w:r w:rsidRPr="00A001B4">
        <w:rPr>
          <w:rFonts w:cstheme="minorHAnsi"/>
          <w:lang w:val="ro-RO"/>
        </w:rPr>
        <w:t xml:space="preserve"> cazului in care s-a agreat altfel</w:t>
      </w:r>
    </w:p>
    <w:p w14:paraId="10928BEE"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clauza de </w:t>
      </w:r>
      <w:proofErr w:type="spellStart"/>
      <w:r w:rsidRPr="00A001B4">
        <w:rPr>
          <w:rFonts w:cstheme="minorHAnsi"/>
          <w:lang w:val="ro-RO"/>
        </w:rPr>
        <w:t>semnatura</w:t>
      </w:r>
      <w:proofErr w:type="spellEnd"/>
      <w:r w:rsidRPr="00A001B4">
        <w:rPr>
          <w:rFonts w:cstheme="minorHAnsi"/>
          <w:lang w:val="ro-RO"/>
        </w:rPr>
        <w:t xml:space="preserve"> din partea beneficiarului si din partea furnizorului</w:t>
      </w:r>
    </w:p>
    <w:p w14:paraId="610ED092"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Furnizorul va aloca CCN un numar </w:t>
      </w:r>
      <w:proofErr w:type="spellStart"/>
      <w:r w:rsidRPr="00A001B4">
        <w:rPr>
          <w:rFonts w:asciiTheme="minorHAnsi" w:hAnsiTheme="minorHAnsi" w:cstheme="minorHAnsi"/>
        </w:rPr>
        <w:t>secvential</w:t>
      </w:r>
      <w:proofErr w:type="spellEnd"/>
      <w:r w:rsidRPr="00A001B4">
        <w:rPr>
          <w:rFonts w:asciiTheme="minorHAnsi" w:hAnsiTheme="minorHAnsi" w:cstheme="minorHAnsi"/>
        </w:rPr>
        <w:t>.</w:t>
      </w:r>
    </w:p>
    <w:p w14:paraId="10646A34"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Pentru fiecare CCN prezentat, in perioada de validitate a CCN, beneficiarul va trebui sa:</w:t>
      </w:r>
    </w:p>
    <w:p w14:paraId="774AF559"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evalueze CCN si, in mod adecvat fie sa solicite </w:t>
      </w:r>
      <w:proofErr w:type="spellStart"/>
      <w:r w:rsidRPr="00A001B4">
        <w:rPr>
          <w:rFonts w:cstheme="minorHAnsi"/>
          <w:lang w:val="ro-RO"/>
        </w:rPr>
        <w:t>informatii</w:t>
      </w:r>
      <w:proofErr w:type="spellEnd"/>
      <w:r w:rsidRPr="00A001B4">
        <w:rPr>
          <w:rFonts w:cstheme="minorHAnsi"/>
          <w:lang w:val="ro-RO"/>
        </w:rPr>
        <w:t xml:space="preserve"> suplimentare fie sa aprobe CCN si sa autorizeze lucrarea sau sa notifice furnizorul despre respingerea CCN</w:t>
      </w:r>
    </w:p>
    <w:p w14:paraId="11B35AD6" w14:textId="77777777" w:rsidR="00FC51DF" w:rsidRPr="00A001B4" w:rsidRDefault="00FC51DF">
      <w:pPr>
        <w:pStyle w:val="ListParagraph"/>
        <w:numPr>
          <w:ilvl w:val="0"/>
          <w:numId w:val="43"/>
        </w:numPr>
        <w:spacing w:before="120" w:after="0" w:line="240" w:lineRule="auto"/>
        <w:contextualSpacing w:val="0"/>
        <w:jc w:val="both"/>
        <w:rPr>
          <w:rFonts w:cstheme="minorHAnsi"/>
          <w:lang w:val="ro-RO"/>
        </w:rPr>
      </w:pPr>
      <w:r w:rsidRPr="00A001B4">
        <w:rPr>
          <w:rFonts w:cstheme="minorHAnsi"/>
          <w:lang w:val="ro-RO"/>
        </w:rPr>
        <w:t xml:space="preserve">sa </w:t>
      </w:r>
      <w:proofErr w:type="spellStart"/>
      <w:r w:rsidRPr="00A001B4">
        <w:rPr>
          <w:rFonts w:cstheme="minorHAnsi"/>
          <w:lang w:val="ro-RO"/>
        </w:rPr>
        <w:t>pregateasca</w:t>
      </w:r>
      <w:proofErr w:type="spellEnd"/>
      <w:r w:rsidRPr="00A001B4">
        <w:rPr>
          <w:rFonts w:cstheme="minorHAnsi"/>
          <w:lang w:val="ro-RO"/>
        </w:rPr>
        <w:t xml:space="preserve"> 2 copii ale CCN aprobat pentru a fi semnate de sau in numele beneficiarului si furnizorului</w:t>
      </w:r>
    </w:p>
    <w:p w14:paraId="28B06ED4"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Acceptarea unui CCN se va face scris, </w:t>
      </w:r>
      <w:proofErr w:type="spellStart"/>
      <w:r w:rsidRPr="00A001B4">
        <w:rPr>
          <w:rFonts w:asciiTheme="minorHAnsi" w:hAnsiTheme="minorHAnsi" w:cstheme="minorHAnsi"/>
        </w:rPr>
        <w:t>insotita</w:t>
      </w:r>
      <w:proofErr w:type="spellEnd"/>
      <w:r w:rsidRPr="00A001B4">
        <w:rPr>
          <w:rFonts w:asciiTheme="minorHAnsi" w:hAnsiTheme="minorHAnsi" w:cstheme="minorHAnsi"/>
        </w:rPr>
        <w:t xml:space="preserve"> de o copie a CCN semnat si va constitui un amendament formal la Contractul dintre </w:t>
      </w:r>
      <w:proofErr w:type="spellStart"/>
      <w:r w:rsidRPr="00A001B4">
        <w:rPr>
          <w:rFonts w:asciiTheme="minorHAnsi" w:hAnsiTheme="minorHAnsi" w:cstheme="minorHAnsi"/>
        </w:rPr>
        <w:t>parti</w:t>
      </w:r>
      <w:proofErr w:type="spellEnd"/>
      <w:r w:rsidRPr="00A001B4">
        <w:rPr>
          <w:rFonts w:asciiTheme="minorHAnsi" w:hAnsiTheme="minorHAnsi" w:cstheme="minorHAnsi"/>
        </w:rPr>
        <w:t>.</w:t>
      </w:r>
    </w:p>
    <w:p w14:paraId="13987F81" w14:textId="77777777" w:rsidR="00FC51DF" w:rsidRPr="00A001B4" w:rsidRDefault="00FC51DF">
      <w:pPr>
        <w:pStyle w:val="Heading1"/>
        <w:numPr>
          <w:ilvl w:val="2"/>
          <w:numId w:val="46"/>
        </w:numPr>
      </w:pPr>
      <w:bookmarkStart w:id="136" w:name="_Toc431302182"/>
      <w:bookmarkStart w:id="137" w:name="_Toc23757154"/>
      <w:bookmarkStart w:id="138" w:name="_Toc48000670"/>
      <w:bookmarkStart w:id="139" w:name="_Toc74479281"/>
      <w:bookmarkStart w:id="140" w:name="_Toc95941168"/>
      <w:bookmarkStart w:id="141" w:name="_Toc131785287"/>
      <w:bookmarkStart w:id="142" w:name="_Toc135645627"/>
      <w:bookmarkStart w:id="143" w:name="_Toc136945405"/>
      <w:bookmarkStart w:id="144" w:name="_Toc139884710"/>
      <w:r w:rsidRPr="00A001B4">
        <w:t>Aprobarea cererii de modificare</w:t>
      </w:r>
      <w:bookmarkEnd w:id="136"/>
      <w:bookmarkEnd w:id="137"/>
      <w:bookmarkEnd w:id="138"/>
      <w:bookmarkEnd w:id="139"/>
      <w:bookmarkEnd w:id="140"/>
      <w:bookmarkEnd w:id="141"/>
      <w:bookmarkEnd w:id="142"/>
      <w:bookmarkEnd w:id="143"/>
      <w:bookmarkEnd w:id="144"/>
      <w:r w:rsidRPr="00A001B4">
        <w:t xml:space="preserve"> </w:t>
      </w:r>
    </w:p>
    <w:p w14:paraId="5C602C16" w14:textId="77777777" w:rsidR="00FC51DF" w:rsidRPr="00A001B4" w:rsidRDefault="00FC51DF" w:rsidP="00FC51DF">
      <w:pPr>
        <w:spacing w:after="0" w:line="240" w:lineRule="auto"/>
        <w:rPr>
          <w:rFonts w:asciiTheme="minorHAnsi" w:hAnsiTheme="minorHAnsi" w:cstheme="minorHAnsi"/>
        </w:rPr>
      </w:pPr>
      <w:proofErr w:type="spellStart"/>
      <w:r w:rsidRPr="00A001B4">
        <w:rPr>
          <w:rFonts w:asciiTheme="minorHAnsi" w:hAnsiTheme="minorHAnsi" w:cstheme="minorHAnsi"/>
        </w:rPr>
        <w:t>Dupa</w:t>
      </w:r>
      <w:proofErr w:type="spellEnd"/>
      <w:r w:rsidRPr="00A001B4">
        <w:rPr>
          <w:rFonts w:asciiTheme="minorHAnsi" w:hAnsiTheme="minorHAnsi" w:cstheme="minorHAnsi"/>
        </w:rPr>
        <w:t xml:space="preserve"> aprobarea unei cereri de modificare, detaliile </w:t>
      </w:r>
      <w:proofErr w:type="spellStart"/>
      <w:r w:rsidRPr="00A001B4">
        <w:rPr>
          <w:rFonts w:asciiTheme="minorHAnsi" w:hAnsiTheme="minorHAnsi" w:cstheme="minorHAnsi"/>
        </w:rPr>
        <w:t>aprobarii</w:t>
      </w:r>
      <w:proofErr w:type="spellEnd"/>
      <w:r w:rsidRPr="00A001B4">
        <w:rPr>
          <w:rFonts w:asciiTheme="minorHAnsi" w:hAnsiTheme="minorHAnsi" w:cstheme="minorHAnsi"/>
        </w:rPr>
        <w:t xml:space="preserve"> (inclusiv </w:t>
      </w:r>
      <w:proofErr w:type="spellStart"/>
      <w:r w:rsidRPr="00A001B4">
        <w:rPr>
          <w:rFonts w:asciiTheme="minorHAnsi" w:hAnsiTheme="minorHAnsi" w:cstheme="minorHAnsi"/>
        </w:rPr>
        <w:t>semnaturile</w:t>
      </w:r>
      <w:proofErr w:type="spellEnd"/>
      <w:r w:rsidRPr="00A001B4">
        <w:rPr>
          <w:rFonts w:asciiTheme="minorHAnsi" w:hAnsiTheme="minorHAnsi" w:cstheme="minorHAnsi"/>
        </w:rPr>
        <w:t xml:space="preserve">) se vor introduce in formularul cererii de modificare. O copie va fi trimisa tuturor </w:t>
      </w:r>
      <w:proofErr w:type="spellStart"/>
      <w:r w:rsidRPr="00A001B4">
        <w:rPr>
          <w:rFonts w:asciiTheme="minorHAnsi" w:hAnsiTheme="minorHAnsi" w:cstheme="minorHAnsi"/>
        </w:rPr>
        <w:t>partilor</w:t>
      </w:r>
      <w:proofErr w:type="spellEnd"/>
      <w:r w:rsidRPr="00A001B4">
        <w:rPr>
          <w:rFonts w:asciiTheme="minorHAnsi" w:hAnsiTheme="minorHAnsi" w:cstheme="minorHAnsi"/>
        </w:rPr>
        <w:t xml:space="preserve"> implicate. Cand este necesar se va trimite si </w:t>
      </w:r>
      <w:proofErr w:type="spellStart"/>
      <w:r w:rsidRPr="00A001B4">
        <w:rPr>
          <w:rFonts w:asciiTheme="minorHAnsi" w:hAnsiTheme="minorHAnsi" w:cstheme="minorHAnsi"/>
        </w:rPr>
        <w:t>documentatia</w:t>
      </w:r>
      <w:proofErr w:type="spellEnd"/>
      <w:r w:rsidRPr="00A001B4">
        <w:rPr>
          <w:rFonts w:asciiTheme="minorHAnsi" w:hAnsiTheme="minorHAnsi" w:cstheme="minorHAnsi"/>
        </w:rPr>
        <w:t xml:space="preserve"> suport. Apoi formularul cererii de modificare poate fi </w:t>
      </w:r>
      <w:proofErr w:type="spellStart"/>
      <w:r w:rsidRPr="00A001B4">
        <w:rPr>
          <w:rFonts w:asciiTheme="minorHAnsi" w:hAnsiTheme="minorHAnsi" w:cstheme="minorHAnsi"/>
        </w:rPr>
        <w:t>inchis</w:t>
      </w:r>
      <w:proofErr w:type="spellEnd"/>
      <w:r w:rsidRPr="00A001B4">
        <w:rPr>
          <w:rFonts w:asciiTheme="minorHAnsi" w:hAnsiTheme="minorHAnsi" w:cstheme="minorHAnsi"/>
        </w:rPr>
        <w:t>.</w:t>
      </w:r>
    </w:p>
    <w:p w14:paraId="708838FB" w14:textId="77777777" w:rsidR="00FC51DF" w:rsidRPr="00A001B4" w:rsidRDefault="00FC51DF">
      <w:pPr>
        <w:pStyle w:val="Heading1"/>
        <w:numPr>
          <w:ilvl w:val="2"/>
          <w:numId w:val="46"/>
        </w:numPr>
      </w:pPr>
      <w:bookmarkStart w:id="145" w:name="_Toc431302183"/>
      <w:bookmarkStart w:id="146" w:name="_Toc23757155"/>
      <w:bookmarkStart w:id="147" w:name="_Toc48000671"/>
      <w:bookmarkStart w:id="148" w:name="_Toc74479282"/>
      <w:bookmarkStart w:id="149" w:name="_Toc95941169"/>
      <w:bookmarkStart w:id="150" w:name="_Toc131785288"/>
      <w:bookmarkStart w:id="151" w:name="_Toc135645628"/>
      <w:bookmarkStart w:id="152" w:name="_Toc136945406"/>
      <w:bookmarkStart w:id="153" w:name="_Toc139884711"/>
      <w:r w:rsidRPr="00A001B4">
        <w:t>Respingerea cererii de modificare</w:t>
      </w:r>
      <w:bookmarkEnd w:id="145"/>
      <w:bookmarkEnd w:id="146"/>
      <w:bookmarkEnd w:id="147"/>
      <w:bookmarkEnd w:id="148"/>
      <w:bookmarkEnd w:id="149"/>
      <w:bookmarkEnd w:id="150"/>
      <w:bookmarkEnd w:id="151"/>
      <w:bookmarkEnd w:id="152"/>
      <w:bookmarkEnd w:id="153"/>
      <w:r w:rsidRPr="00A001B4">
        <w:t xml:space="preserve"> </w:t>
      </w:r>
    </w:p>
    <w:p w14:paraId="34FEF217"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Daca se respinge o cerere de modificare, detaliile respingerii (inclusiv </w:t>
      </w:r>
      <w:proofErr w:type="spellStart"/>
      <w:r w:rsidRPr="00A001B4">
        <w:rPr>
          <w:rFonts w:asciiTheme="minorHAnsi" w:hAnsiTheme="minorHAnsi" w:cstheme="minorHAnsi"/>
        </w:rPr>
        <w:t>semnaturile</w:t>
      </w:r>
      <w:proofErr w:type="spellEnd"/>
      <w:r w:rsidRPr="00A001B4">
        <w:rPr>
          <w:rFonts w:asciiTheme="minorHAnsi" w:hAnsiTheme="minorHAnsi" w:cstheme="minorHAnsi"/>
        </w:rPr>
        <w:t xml:space="preserve">) se vor introduce in formularul cererii de modificare. O copie va fi trimisa tuturor </w:t>
      </w:r>
      <w:proofErr w:type="spellStart"/>
      <w:r w:rsidRPr="00A001B4">
        <w:rPr>
          <w:rFonts w:asciiTheme="minorHAnsi" w:hAnsiTheme="minorHAnsi" w:cstheme="minorHAnsi"/>
        </w:rPr>
        <w:t>partilor</w:t>
      </w:r>
      <w:proofErr w:type="spellEnd"/>
      <w:r w:rsidRPr="00A001B4">
        <w:rPr>
          <w:rFonts w:asciiTheme="minorHAnsi" w:hAnsiTheme="minorHAnsi" w:cstheme="minorHAnsi"/>
        </w:rPr>
        <w:t xml:space="preserve"> implicate. Cand este necesar se va trimite si </w:t>
      </w:r>
      <w:proofErr w:type="spellStart"/>
      <w:r w:rsidRPr="00A001B4">
        <w:rPr>
          <w:rFonts w:asciiTheme="minorHAnsi" w:hAnsiTheme="minorHAnsi" w:cstheme="minorHAnsi"/>
        </w:rPr>
        <w:t>documentatia</w:t>
      </w:r>
      <w:proofErr w:type="spellEnd"/>
      <w:r w:rsidRPr="00A001B4">
        <w:rPr>
          <w:rFonts w:asciiTheme="minorHAnsi" w:hAnsiTheme="minorHAnsi" w:cstheme="minorHAnsi"/>
        </w:rPr>
        <w:t xml:space="preserve"> suport. Apoi formularul cererii de modificare poate fi </w:t>
      </w:r>
      <w:proofErr w:type="spellStart"/>
      <w:r w:rsidRPr="00A001B4">
        <w:rPr>
          <w:rFonts w:asciiTheme="minorHAnsi" w:hAnsiTheme="minorHAnsi" w:cstheme="minorHAnsi"/>
        </w:rPr>
        <w:t>inchis</w:t>
      </w:r>
      <w:proofErr w:type="spellEnd"/>
      <w:r w:rsidRPr="00A001B4">
        <w:rPr>
          <w:rFonts w:asciiTheme="minorHAnsi" w:hAnsiTheme="minorHAnsi" w:cstheme="minorHAnsi"/>
        </w:rPr>
        <w:t>.</w:t>
      </w:r>
    </w:p>
    <w:p w14:paraId="339A2E67" w14:textId="77777777" w:rsidR="00FC51DF" w:rsidRPr="00A001B4" w:rsidRDefault="00FC51DF">
      <w:pPr>
        <w:pStyle w:val="Heading1"/>
        <w:numPr>
          <w:ilvl w:val="2"/>
          <w:numId w:val="46"/>
        </w:numPr>
      </w:pPr>
      <w:bookmarkStart w:id="154" w:name="_Toc431302184"/>
      <w:bookmarkStart w:id="155" w:name="_Toc23757156"/>
      <w:bookmarkStart w:id="156" w:name="_Toc48000672"/>
      <w:bookmarkStart w:id="157" w:name="_Toc74479283"/>
      <w:bookmarkStart w:id="158" w:name="_Toc95941170"/>
      <w:bookmarkStart w:id="159" w:name="_Toc131785289"/>
      <w:bookmarkStart w:id="160" w:name="_Toc135645629"/>
      <w:bookmarkStart w:id="161" w:name="_Toc136945407"/>
      <w:bookmarkStart w:id="162" w:name="_Toc139884712"/>
      <w:r w:rsidRPr="00A001B4">
        <w:t xml:space="preserve">Implementarea </w:t>
      </w:r>
      <w:proofErr w:type="spellStart"/>
      <w:r w:rsidRPr="00A001B4">
        <w:t>modificarii</w:t>
      </w:r>
      <w:bookmarkEnd w:id="154"/>
      <w:bookmarkEnd w:id="155"/>
      <w:bookmarkEnd w:id="156"/>
      <w:bookmarkEnd w:id="157"/>
      <w:bookmarkEnd w:id="158"/>
      <w:bookmarkEnd w:id="159"/>
      <w:bookmarkEnd w:id="160"/>
      <w:bookmarkEnd w:id="161"/>
      <w:bookmarkEnd w:id="162"/>
      <w:proofErr w:type="spellEnd"/>
    </w:p>
    <w:p w14:paraId="3CF2FB49"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Implementarea </w:t>
      </w:r>
      <w:proofErr w:type="spellStart"/>
      <w:r w:rsidRPr="00A001B4">
        <w:rPr>
          <w:rFonts w:asciiTheme="minorHAnsi" w:hAnsiTheme="minorHAnsi" w:cstheme="minorHAnsi"/>
        </w:rPr>
        <w:t>modificarilor</w:t>
      </w:r>
      <w:proofErr w:type="spellEnd"/>
      <w:r w:rsidRPr="00A001B4">
        <w:rPr>
          <w:rFonts w:asciiTheme="minorHAnsi" w:hAnsiTheme="minorHAnsi" w:cstheme="minorHAnsi"/>
        </w:rPr>
        <w:t xml:space="preserve"> aprobate, va avea loc </w:t>
      </w:r>
      <w:proofErr w:type="spellStart"/>
      <w:r w:rsidRPr="00A001B4">
        <w:rPr>
          <w:rFonts w:asciiTheme="minorHAnsi" w:hAnsiTheme="minorHAnsi" w:cstheme="minorHAnsi"/>
        </w:rPr>
        <w:t>dupa</w:t>
      </w:r>
      <w:proofErr w:type="spellEnd"/>
      <w:r w:rsidRPr="00A001B4">
        <w:rPr>
          <w:rFonts w:asciiTheme="minorHAnsi" w:hAnsiTheme="minorHAnsi" w:cstheme="minorHAnsi"/>
        </w:rPr>
        <w:t xml:space="preserve"> primirea cererii de modificare aprobate.</w:t>
      </w:r>
    </w:p>
    <w:p w14:paraId="509EFF81" w14:textId="77777777" w:rsidR="00FC51DF" w:rsidRPr="00A001B4" w:rsidRDefault="00FC51DF">
      <w:pPr>
        <w:pStyle w:val="Heading1"/>
        <w:numPr>
          <w:ilvl w:val="2"/>
          <w:numId w:val="46"/>
        </w:numPr>
      </w:pPr>
      <w:bookmarkStart w:id="163" w:name="_Toc431302185"/>
      <w:bookmarkStart w:id="164" w:name="_Toc23757157"/>
      <w:bookmarkStart w:id="165" w:name="_Toc48000673"/>
      <w:bookmarkStart w:id="166" w:name="_Toc74479284"/>
      <w:bookmarkStart w:id="167" w:name="_Toc95941171"/>
      <w:bookmarkStart w:id="168" w:name="_Toc131785290"/>
      <w:bookmarkStart w:id="169" w:name="_Toc135645630"/>
      <w:bookmarkStart w:id="170" w:name="_Toc136945408"/>
      <w:bookmarkStart w:id="171" w:name="_Toc139884713"/>
      <w:r w:rsidRPr="00A001B4">
        <w:t xml:space="preserve">Repetarea </w:t>
      </w:r>
      <w:proofErr w:type="spellStart"/>
      <w:r w:rsidRPr="00A001B4">
        <w:t>modificarii</w:t>
      </w:r>
      <w:bookmarkEnd w:id="163"/>
      <w:bookmarkEnd w:id="164"/>
      <w:bookmarkEnd w:id="165"/>
      <w:bookmarkEnd w:id="166"/>
      <w:bookmarkEnd w:id="167"/>
      <w:bookmarkEnd w:id="168"/>
      <w:bookmarkEnd w:id="169"/>
      <w:bookmarkEnd w:id="170"/>
      <w:bookmarkEnd w:id="171"/>
      <w:proofErr w:type="spellEnd"/>
    </w:p>
    <w:p w14:paraId="7EBCC57C"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Procedura de mai sus poate fi repetitiva, fiecare parte fiind capabila sa </w:t>
      </w:r>
      <w:proofErr w:type="spellStart"/>
      <w:r w:rsidRPr="00A001B4">
        <w:rPr>
          <w:rFonts w:asciiTheme="minorHAnsi" w:hAnsiTheme="minorHAnsi" w:cstheme="minorHAnsi"/>
        </w:rPr>
        <w:t>aduca</w:t>
      </w:r>
      <w:proofErr w:type="spellEnd"/>
      <w:r w:rsidRPr="00A001B4">
        <w:rPr>
          <w:rFonts w:asciiTheme="minorHAnsi" w:hAnsiTheme="minorHAnsi" w:cstheme="minorHAnsi"/>
        </w:rPr>
        <w:t xml:space="preserve"> propriile amendamente la cererile originale. Toate aceste amendamente trebuie introduse in dosarul cererii de modificare.</w:t>
      </w:r>
    </w:p>
    <w:p w14:paraId="2AF12D25" w14:textId="77777777" w:rsidR="00FC51DF" w:rsidRPr="00A001B4" w:rsidRDefault="00FC51DF" w:rsidP="00FC51DF">
      <w:pPr>
        <w:spacing w:after="0" w:line="240" w:lineRule="auto"/>
        <w:rPr>
          <w:rFonts w:asciiTheme="minorHAnsi" w:hAnsiTheme="minorHAnsi" w:cstheme="minorHAnsi"/>
        </w:rPr>
      </w:pPr>
      <w:r w:rsidRPr="00A001B4">
        <w:rPr>
          <w:rFonts w:asciiTheme="minorHAnsi" w:hAnsiTheme="minorHAnsi" w:cstheme="minorHAnsi"/>
        </w:rPr>
        <w:t xml:space="preserve">Descrierea modului de abordare a </w:t>
      </w:r>
      <w:proofErr w:type="spellStart"/>
      <w:r w:rsidRPr="00A001B4">
        <w:rPr>
          <w:rFonts w:asciiTheme="minorHAnsi" w:hAnsiTheme="minorHAnsi" w:cstheme="minorHAnsi"/>
        </w:rPr>
        <w:t>schimbarilor</w:t>
      </w:r>
      <w:proofErr w:type="spellEnd"/>
      <w:r w:rsidRPr="00A001B4">
        <w:rPr>
          <w:rFonts w:asciiTheme="minorHAnsi" w:hAnsiTheme="minorHAnsi" w:cstheme="minorHAnsi"/>
        </w:rPr>
        <w:t xml:space="preserve"> ce vor </w:t>
      </w:r>
      <w:proofErr w:type="spellStart"/>
      <w:r w:rsidRPr="00A001B4">
        <w:rPr>
          <w:rFonts w:asciiTheme="minorHAnsi" w:hAnsiTheme="minorHAnsi" w:cstheme="minorHAnsi"/>
        </w:rPr>
        <w:t>aparea</w:t>
      </w:r>
      <w:proofErr w:type="spellEnd"/>
      <w:r w:rsidRPr="00A001B4">
        <w:rPr>
          <w:rFonts w:asciiTheme="minorHAnsi" w:hAnsiTheme="minorHAnsi" w:cstheme="minorHAnsi"/>
        </w:rPr>
        <w:t xml:space="preserve"> pe parcursul </w:t>
      </w:r>
      <w:proofErr w:type="spellStart"/>
      <w:r w:rsidRPr="00A001B4">
        <w:rPr>
          <w:rFonts w:asciiTheme="minorHAnsi" w:hAnsiTheme="minorHAnsi" w:cstheme="minorHAnsi"/>
        </w:rPr>
        <w:t>derularii</w:t>
      </w:r>
      <w:proofErr w:type="spellEnd"/>
      <w:r w:rsidRPr="00A001B4">
        <w:rPr>
          <w:rFonts w:asciiTheme="minorHAnsi" w:hAnsiTheme="minorHAnsi" w:cstheme="minorHAnsi"/>
        </w:rPr>
        <w:t xml:space="preserve"> contractului este prezentata si in </w:t>
      </w:r>
      <w:r w:rsidRPr="00A001B4">
        <w:rPr>
          <w:rFonts w:asciiTheme="minorHAnsi" w:hAnsiTheme="minorHAnsi" w:cstheme="minorHAnsi"/>
          <w:iCs/>
          <w:color w:val="0070C0"/>
        </w:rPr>
        <w:t xml:space="preserve">Anexa – Metodologii utilizate in proiect / </w:t>
      </w:r>
      <w:r w:rsidRPr="00A001B4">
        <w:rPr>
          <w:rFonts w:asciiTheme="minorHAnsi" w:hAnsiTheme="minorHAnsi" w:cstheme="minorHAnsi"/>
          <w:color w:val="0070C0"/>
        </w:rPr>
        <w:t>Metodologia de management de proiect</w:t>
      </w:r>
      <w:r w:rsidRPr="00A001B4">
        <w:rPr>
          <w:rFonts w:asciiTheme="minorHAnsi" w:hAnsiTheme="minorHAnsi" w:cstheme="minorHAnsi"/>
        </w:rPr>
        <w:t xml:space="preserve">, cap. </w:t>
      </w:r>
      <w:r w:rsidRPr="00A001B4">
        <w:rPr>
          <w:rFonts w:asciiTheme="minorHAnsi" w:hAnsiTheme="minorHAnsi" w:cstheme="minorHAnsi"/>
          <w:i/>
        </w:rPr>
        <w:t xml:space="preserve">3.4.13 Controlul integrat al </w:t>
      </w:r>
      <w:proofErr w:type="spellStart"/>
      <w:r w:rsidRPr="00A001B4">
        <w:rPr>
          <w:rFonts w:asciiTheme="minorHAnsi" w:hAnsiTheme="minorHAnsi" w:cstheme="minorHAnsi"/>
          <w:i/>
        </w:rPr>
        <w:t>schimbarii</w:t>
      </w:r>
      <w:proofErr w:type="spellEnd"/>
    </w:p>
    <w:p w14:paraId="015DAB1A" w14:textId="77777777" w:rsidR="00FC51DF" w:rsidRPr="00A001B4" w:rsidRDefault="00FC51DF" w:rsidP="00FC51DF">
      <w:pPr>
        <w:spacing w:after="0" w:line="240" w:lineRule="auto"/>
        <w:rPr>
          <w:rFonts w:asciiTheme="minorHAnsi" w:hAnsiTheme="minorHAnsi" w:cstheme="minorHAnsi"/>
        </w:rPr>
      </w:pPr>
    </w:p>
    <w:p w14:paraId="1ECFF273" w14:textId="77777777" w:rsidR="00FC51DF" w:rsidRPr="00A001B4" w:rsidRDefault="00FC51DF" w:rsidP="00AF5C3E">
      <w:pPr>
        <w:tabs>
          <w:tab w:val="left" w:pos="851"/>
        </w:tabs>
        <w:adjustRightInd w:val="0"/>
        <w:contextualSpacing/>
        <w:rPr>
          <w:rFonts w:eastAsia="Calibri"/>
        </w:rPr>
      </w:pPr>
    </w:p>
    <w:p w14:paraId="0519A1AA" w14:textId="77777777" w:rsidR="00FC51DF" w:rsidRPr="00A001B4" w:rsidRDefault="00FC51DF" w:rsidP="00AF5C3E">
      <w:pPr>
        <w:tabs>
          <w:tab w:val="left" w:pos="851"/>
        </w:tabs>
        <w:adjustRightInd w:val="0"/>
        <w:contextualSpacing/>
        <w:rPr>
          <w:rFonts w:eastAsia="Calibri" w:cs="Times New Roman"/>
        </w:rPr>
      </w:pPr>
    </w:p>
    <w:p w14:paraId="60D47B60" w14:textId="77777777" w:rsidR="00FC51DF" w:rsidRPr="00A001B4" w:rsidRDefault="00FC51DF" w:rsidP="00AF5C3E">
      <w:pPr>
        <w:tabs>
          <w:tab w:val="left" w:pos="851"/>
        </w:tabs>
        <w:adjustRightInd w:val="0"/>
        <w:contextualSpacing/>
        <w:rPr>
          <w:rFonts w:eastAsia="Calibri"/>
        </w:rPr>
      </w:pPr>
    </w:p>
    <w:p w14:paraId="77517592" w14:textId="77777777" w:rsidR="00B42622" w:rsidRPr="00A001B4" w:rsidRDefault="00B42622">
      <w:pPr>
        <w:pStyle w:val="Heading1"/>
        <w:numPr>
          <w:ilvl w:val="1"/>
          <w:numId w:val="9"/>
        </w:numPr>
      </w:pPr>
      <w:bookmarkStart w:id="172" w:name="_Toc220632462"/>
      <w:r w:rsidRPr="00A001B4">
        <w:t>Anexe la Propunerea Tehnică</w:t>
      </w:r>
      <w:bookmarkEnd w:id="172"/>
    </w:p>
    <w:p w14:paraId="0B185B47"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A001B4">
        <w:rPr>
          <w:rFonts w:cs="Times New Roman"/>
          <w:bCs/>
        </w:rPr>
        <w:t>Cv-uri</w:t>
      </w:r>
      <w:proofErr w:type="spellEnd"/>
      <w:r w:rsidRPr="00A001B4">
        <w:rPr>
          <w:rFonts w:cs="Times New Roman"/>
          <w:bCs/>
        </w:rPr>
        <w:t xml:space="preserve"> si documente suport experți,</w:t>
      </w:r>
    </w:p>
    <w:p w14:paraId="4072625F"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A001B4">
        <w:rPr>
          <w:rFonts w:cs="Times New Roman"/>
          <w:bCs/>
        </w:rPr>
        <w:t>Declaratie</w:t>
      </w:r>
      <w:proofErr w:type="spellEnd"/>
      <w:r w:rsidRPr="00A001B4">
        <w:rPr>
          <w:rFonts w:cs="Times New Roman"/>
          <w:bCs/>
        </w:rPr>
        <w:t xml:space="preserve"> cu privire la termenul de prestare al serviciilor,</w:t>
      </w:r>
    </w:p>
    <w:p w14:paraId="7F34BD76"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A001B4">
        <w:rPr>
          <w:rFonts w:cs="Times New Roman"/>
          <w:bCs/>
        </w:rPr>
        <w:t>Declaratie</w:t>
      </w:r>
      <w:proofErr w:type="spellEnd"/>
      <w:r w:rsidRPr="00A001B4">
        <w:rPr>
          <w:rFonts w:cs="Times New Roman"/>
          <w:bCs/>
        </w:rPr>
        <w:t xml:space="preserve"> cu privire la perioada de valabilitate a ofertei, </w:t>
      </w:r>
    </w:p>
    <w:p w14:paraId="255547BD"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 xml:space="preserve">Asumarea prezentării garanției de bună execuție, </w:t>
      </w:r>
    </w:p>
    <w:p w14:paraId="53ADD87A"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 xml:space="preserve">Asumarea clauzelor contractuale, </w:t>
      </w:r>
    </w:p>
    <w:p w14:paraId="4F56B0B6"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 xml:space="preserve">Declarație pe proprie răspundere a ofertantului din care să rezulte faptul că, la elaborarea ofertei, ofertantul a ținut cont de obligațiile referitoare la condițiile privind protecția </w:t>
      </w:r>
      <w:r w:rsidRPr="00A001B4">
        <w:rPr>
          <w:rFonts w:cs="Times New Roman"/>
          <w:bCs/>
        </w:rPr>
        <w:lastRenderedPageBreak/>
        <w:t>muncii care sunt în vigoare în România, precum și că le va respecta în vederea implementării contractului.</w:t>
      </w:r>
    </w:p>
    <w:p w14:paraId="4BC621A4" w14:textId="77777777" w:rsidR="00B42622" w:rsidRPr="00A001B4"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Alte documente relevante</w:t>
      </w:r>
    </w:p>
    <w:p w14:paraId="08E166C3" w14:textId="7A8AFEA8" w:rsidR="00974D6F" w:rsidRPr="00A001B4"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Anexa – Documente suport SIVADOC2020</w:t>
      </w:r>
    </w:p>
    <w:p w14:paraId="4A3001F5" w14:textId="05852CA3" w:rsidR="00974D6F" w:rsidRPr="00A001B4"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Anexa – Plan de implementare (Grafic GANTT)</w:t>
      </w:r>
    </w:p>
    <w:p w14:paraId="186E0344" w14:textId="7FB4A840" w:rsidR="00974D6F" w:rsidRPr="00A001B4"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Anexa – Metodologii utilizate in proiect</w:t>
      </w:r>
    </w:p>
    <w:p w14:paraId="00C704B2" w14:textId="37E821B0" w:rsidR="00974D6F" w:rsidRPr="00A001B4"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A001B4">
        <w:rPr>
          <w:rFonts w:cs="Times New Roman"/>
          <w:bCs/>
        </w:rPr>
        <w:t xml:space="preserve">Anexa – </w:t>
      </w:r>
      <w:proofErr w:type="spellStart"/>
      <w:r w:rsidR="00625186" w:rsidRPr="00A001B4">
        <w:rPr>
          <w:rFonts w:cs="Times New Roman"/>
          <w:bCs/>
        </w:rPr>
        <w:t>Declaratie</w:t>
      </w:r>
      <w:proofErr w:type="spellEnd"/>
      <w:r w:rsidR="00625186" w:rsidRPr="00A001B4">
        <w:rPr>
          <w:rFonts w:cs="Times New Roman"/>
          <w:bCs/>
        </w:rPr>
        <w:t xml:space="preserve"> de </w:t>
      </w:r>
      <w:proofErr w:type="spellStart"/>
      <w:r w:rsidR="00625186" w:rsidRPr="00A001B4">
        <w:rPr>
          <w:rFonts w:cs="Times New Roman"/>
          <w:bCs/>
        </w:rPr>
        <w:t>confidentialitate</w:t>
      </w:r>
      <w:proofErr w:type="spellEnd"/>
      <w:r w:rsidR="00625186" w:rsidRPr="00A001B4">
        <w:rPr>
          <w:rFonts w:cs="Times New Roman"/>
          <w:bCs/>
        </w:rPr>
        <w:t xml:space="preserve"> oferta</w:t>
      </w:r>
    </w:p>
    <w:p w14:paraId="204376DD" w14:textId="77777777" w:rsidR="00974D6F" w:rsidRPr="00A001B4"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A001B4" w:rsidRDefault="001A5B9F" w:rsidP="00B42622">
      <w:pPr>
        <w:rPr>
          <w:rFonts w:eastAsia="Batang" w:cs="Arial"/>
          <w:i/>
          <w:lang w:eastAsia="ko-KR"/>
        </w:rPr>
      </w:pPr>
    </w:p>
    <w:p w14:paraId="1618F6E8" w14:textId="2AC78F8B" w:rsidR="00B42622" w:rsidRPr="00A001B4" w:rsidRDefault="00B42622" w:rsidP="00B42622">
      <w:pPr>
        <w:rPr>
          <w:rFonts w:eastAsia="Batang" w:cs="Arial"/>
          <w:i/>
          <w:lang w:eastAsia="ko-KR"/>
        </w:rPr>
      </w:pPr>
      <w:r w:rsidRPr="00A001B4">
        <w:rPr>
          <w:rFonts w:eastAsia="Batang" w:cs="Arial"/>
          <w:i/>
          <w:lang w:eastAsia="ko-KR"/>
        </w:rPr>
        <w:t>Data :</w:t>
      </w:r>
      <w:r w:rsidR="006B06CC" w:rsidRPr="00A001B4">
        <w:rPr>
          <w:rFonts w:eastAsia="Batang" w:cs="Arial"/>
          <w:i/>
          <w:lang w:eastAsia="ko-KR"/>
        </w:rPr>
        <w:t>30.01.2026</w:t>
      </w:r>
    </w:p>
    <w:p w14:paraId="56C4D7DB" w14:textId="6FD4C791" w:rsidR="00B42622" w:rsidRPr="00A001B4" w:rsidRDefault="006B06CC" w:rsidP="00B42622">
      <w:pPr>
        <w:rPr>
          <w:rFonts w:eastAsia="Batang" w:cs="Arial"/>
          <w:i/>
          <w:lang w:eastAsia="ko-KR"/>
        </w:rPr>
      </w:pPr>
      <w:r w:rsidRPr="00A001B4">
        <w:rPr>
          <w:rFonts w:eastAsia="Batang" w:cs="Arial"/>
          <w:i/>
          <w:lang w:eastAsia="ko-KR"/>
        </w:rPr>
        <w:t>DOBEANU CRISTINA</w:t>
      </w:r>
      <w:r w:rsidR="00B42622" w:rsidRPr="00A001B4">
        <w:rPr>
          <w:rFonts w:eastAsia="Batang" w:cs="Arial"/>
          <w:i/>
          <w:lang w:eastAsia="ko-KR"/>
        </w:rPr>
        <w:t xml:space="preserve">, (semnătura </w:t>
      </w:r>
      <w:proofErr w:type="spellStart"/>
      <w:r w:rsidR="00B42622" w:rsidRPr="00A001B4">
        <w:rPr>
          <w:rFonts w:eastAsia="Batang" w:cs="Arial"/>
          <w:i/>
          <w:lang w:eastAsia="ko-KR"/>
        </w:rPr>
        <w:t>şi</w:t>
      </w:r>
      <w:proofErr w:type="spellEnd"/>
      <w:r w:rsidR="00B42622" w:rsidRPr="00A001B4">
        <w:rPr>
          <w:rFonts w:eastAsia="Batang" w:cs="Arial"/>
          <w:i/>
          <w:lang w:eastAsia="ko-KR"/>
        </w:rPr>
        <w:t xml:space="preserve"> </w:t>
      </w:r>
      <w:proofErr w:type="spellStart"/>
      <w:r w:rsidR="00B42622" w:rsidRPr="00A001B4">
        <w:rPr>
          <w:rFonts w:eastAsia="Batang" w:cs="Arial"/>
          <w:i/>
          <w:lang w:eastAsia="ko-KR"/>
        </w:rPr>
        <w:t>ştampilă</w:t>
      </w:r>
      <w:proofErr w:type="spellEnd"/>
      <w:r w:rsidR="00B42622" w:rsidRPr="00A001B4">
        <w:rPr>
          <w:rFonts w:eastAsia="Batang" w:cs="Arial"/>
          <w:i/>
          <w:lang w:eastAsia="ko-KR"/>
        </w:rPr>
        <w:t xml:space="preserve">), în calitate de </w:t>
      </w:r>
      <w:r w:rsidRPr="00A001B4">
        <w:rPr>
          <w:rFonts w:eastAsia="Batang" w:cs="Arial"/>
          <w:i/>
          <w:lang w:eastAsia="ko-KR"/>
        </w:rPr>
        <w:t>ADMINISTRATOR</w:t>
      </w:r>
      <w:r w:rsidR="00B42622" w:rsidRPr="00A001B4">
        <w:rPr>
          <w:rFonts w:eastAsia="Batang" w:cs="Arial"/>
          <w:i/>
          <w:lang w:eastAsia="ko-KR"/>
        </w:rPr>
        <w:t xml:space="preserve">, legal autorizat să semnez oferta pentru </w:t>
      </w:r>
      <w:proofErr w:type="spellStart"/>
      <w:r w:rsidR="00B42622" w:rsidRPr="00A001B4">
        <w:rPr>
          <w:rFonts w:eastAsia="Batang" w:cs="Arial"/>
          <w:i/>
          <w:lang w:eastAsia="ko-KR"/>
        </w:rPr>
        <w:t>şi</w:t>
      </w:r>
      <w:proofErr w:type="spellEnd"/>
      <w:r w:rsidR="00B42622" w:rsidRPr="00A001B4">
        <w:rPr>
          <w:rFonts w:eastAsia="Batang" w:cs="Arial"/>
          <w:i/>
          <w:lang w:eastAsia="ko-KR"/>
        </w:rPr>
        <w:t xml:space="preserve"> în numele </w:t>
      </w:r>
      <w:r w:rsidRPr="00A001B4">
        <w:rPr>
          <w:rFonts w:eastAsia="Batang" w:cs="Arial"/>
          <w:i/>
          <w:lang w:eastAsia="ko-KR"/>
        </w:rPr>
        <w:t>FLAME DATA TECHNOLOGIES SRL</w:t>
      </w:r>
    </w:p>
    <w:p w14:paraId="7CEA7454" w14:textId="77777777" w:rsidR="006B06CC" w:rsidRPr="00A001B4" w:rsidRDefault="006B06CC" w:rsidP="00B42622">
      <w:pPr>
        <w:suppressAutoHyphens w:val="0"/>
        <w:rPr>
          <w:rFonts w:eastAsia="Batang" w:cs="Arial"/>
          <w:i/>
          <w:lang w:eastAsia="ko-KR"/>
        </w:rPr>
      </w:pPr>
    </w:p>
    <w:p w14:paraId="1DA23123" w14:textId="50F90966" w:rsidR="00B42622" w:rsidRPr="00A001B4" w:rsidRDefault="00B42622" w:rsidP="00B42622">
      <w:pPr>
        <w:suppressAutoHyphens w:val="0"/>
        <w:rPr>
          <w:rFonts w:cs="Arial"/>
        </w:rPr>
      </w:pPr>
      <w:r w:rsidRPr="00A001B4">
        <w:rPr>
          <w:rFonts w:cs="Arial"/>
        </w:rPr>
        <w:t>Ofertant,</w:t>
      </w:r>
    </w:p>
    <w:p w14:paraId="7243BE10" w14:textId="2AAC1B09" w:rsidR="00B42622" w:rsidRPr="00A001B4" w:rsidRDefault="006B06CC" w:rsidP="00B42622">
      <w:pPr>
        <w:suppressAutoHyphens w:val="0"/>
        <w:rPr>
          <w:rFonts w:cs="Arial"/>
        </w:rPr>
      </w:pPr>
      <w:r w:rsidRPr="00A001B4">
        <w:rPr>
          <w:rFonts w:cs="Arial"/>
        </w:rPr>
        <w:t>FLAME DATA TECHNOLOGIES SRL</w:t>
      </w:r>
    </w:p>
    <w:p w14:paraId="45301DFF" w14:textId="3D672FB7" w:rsidR="003960D1" w:rsidRPr="00A001B4" w:rsidRDefault="00B42622" w:rsidP="003960D1">
      <w:pPr>
        <w:suppressAutoHyphens w:val="0"/>
        <w:rPr>
          <w:rFonts w:cs="Times New Roman"/>
          <w:bCs/>
          <w:i/>
          <w:highlight w:val="lightGray"/>
        </w:rPr>
      </w:pPr>
      <w:r w:rsidRPr="00A001B4">
        <w:rPr>
          <w:rFonts w:cs="Arial"/>
        </w:rPr>
        <w:t>(denumirea/numele)</w:t>
      </w:r>
      <w:r w:rsidR="003960D1" w:rsidRPr="00A001B4">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5"/>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2C0E5" w14:textId="77777777" w:rsidR="00D1193D" w:rsidRPr="00A001B4" w:rsidRDefault="00D1193D">
      <w:pPr>
        <w:spacing w:before="0" w:after="0" w:line="240" w:lineRule="auto"/>
      </w:pPr>
      <w:r w:rsidRPr="00A001B4">
        <w:separator/>
      </w:r>
    </w:p>
  </w:endnote>
  <w:endnote w:type="continuationSeparator" w:id="0">
    <w:p w14:paraId="5E46CC81" w14:textId="77777777" w:rsidR="00D1193D" w:rsidRPr="00A001B4" w:rsidRDefault="00D1193D">
      <w:pPr>
        <w:spacing w:before="0" w:after="0" w:line="240" w:lineRule="auto"/>
      </w:pPr>
      <w:r w:rsidRPr="00A001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4B54AA31" w:rsidR="00B42622" w:rsidRPr="00A001B4" w:rsidRDefault="00B42622">
            <w:pPr>
              <w:pStyle w:val="Footer"/>
              <w:jc w:val="right"/>
              <w:rPr>
                <w:sz w:val="18"/>
                <w:szCs w:val="18"/>
              </w:rPr>
            </w:pPr>
            <w:r w:rsidRPr="00A001B4">
              <w:rPr>
                <w:lang w:eastAsia="ro-RO"/>
              </w:rPr>
              <mc:AlternateContent>
                <mc:Choice Requires="wps">
                  <w:drawing>
                    <wp:anchor distT="0" distB="0" distL="114300" distR="114300" simplePos="0" relativeHeight="251658240" behindDoc="0" locked="0" layoutInCell="1" allowOverlap="1" wp14:anchorId="4CCD907E" wp14:editId="3BFE82E3">
                      <wp:simplePos x="0" y="0"/>
                      <wp:positionH relativeFrom="column">
                        <wp:posOffset>-323215</wp:posOffset>
                      </wp:positionH>
                      <wp:positionV relativeFrom="paragraph">
                        <wp:posOffset>-257810</wp:posOffset>
                      </wp:positionV>
                      <wp:extent cx="5562600" cy="3702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0205"/>
                              </a:xfrm>
                              <a:prstGeom prst="rect">
                                <a:avLst/>
                              </a:prstGeom>
                              <a:solidFill>
                                <a:srgbClr val="FFFFFF"/>
                              </a:solidFill>
                              <a:ln w="9525">
                                <a:noFill/>
                                <a:miter lim="800000"/>
                                <a:headEnd/>
                                <a:tailEnd/>
                              </a:ln>
                            </wps:spPr>
                            <wps:txbx>
                              <w:txbxContent>
                                <w:p w14:paraId="49B54137" w14:textId="77777777" w:rsidR="004D21C9" w:rsidRPr="00A001B4" w:rsidRDefault="004D21C9">
                                  <w:pPr>
                                    <w:rPr>
                                      <w:sz w:val="18"/>
                                    </w:rPr>
                                  </w:pPr>
                                </w:p>
                                <w:p w14:paraId="6EADB7BC" w14:textId="0DE5BB09" w:rsidR="00B42622" w:rsidRPr="00A001B4" w:rsidRDefault="00B42622">
                                  <w:r w:rsidRPr="00A001B4">
                                    <w:rPr>
                                      <w:sz w:val="18"/>
                                    </w:rPr>
                                    <w:t xml:space="preserve">Cod document: </w:t>
                                  </w:r>
                                  <w:r w:rsidR="00082F95" w:rsidRPr="00A001B4">
                                    <w:rPr>
                                      <w:sz w:val="18"/>
                                    </w:rPr>
                                    <w:t>P</w:t>
                                  </w:r>
                                  <w:r w:rsidR="00C97E87" w:rsidRPr="00A001B4">
                                    <w:rPr>
                                      <w:sz w:val="18"/>
                                    </w:rPr>
                                    <w:t>T-</w:t>
                                  </w:r>
                                  <w:r w:rsidR="00C97E87" w:rsidRPr="00A001B4">
                                    <w:rPr>
                                      <w:sz w:val="18"/>
                                    </w:rPr>
                                    <w:t>SIDISVA</w:t>
                                  </w:r>
                                  <w:r w:rsidR="00C97E87" w:rsidRPr="00A001B4">
                                    <w:rPr>
                                      <w:sz w:val="18"/>
                                    </w:rPr>
                                    <w:t>26</w:t>
                                  </w:r>
                                  <w:r w:rsidR="004D21C9" w:rsidRPr="00A001B4">
                                    <w:rPr>
                                      <w:sz w:val="18"/>
                                    </w:rPr>
                                    <w:t xml:space="preserve"> |            </w:t>
                                  </w:r>
                                  <w:r w:rsidRPr="00A001B4">
                                    <w:rPr>
                                      <w:sz w:val="18"/>
                                    </w:rPr>
                                    <w:t xml:space="preserve">Denumire document: Propunere Tehnica  – </w:t>
                                  </w:r>
                                  <w:r w:rsidR="00C97E87" w:rsidRPr="00A001B4">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45pt;margin-top:-20.3pt;width:438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" stroked="f">
                      <v:textbox style="mso-fit-shape-to-text:t">
                        <w:txbxContent>
                          <w:p w14:paraId="49B54137" w14:textId="77777777" w:rsidR="004D21C9" w:rsidRPr="00A001B4" w:rsidRDefault="004D21C9">
                            <w:pPr>
                              <w:rPr>
                                <w:sz w:val="18"/>
                              </w:rPr>
                            </w:pPr>
                          </w:p>
                          <w:p w14:paraId="6EADB7BC" w14:textId="0DE5BB09" w:rsidR="00B42622" w:rsidRPr="00A001B4" w:rsidRDefault="00B42622">
                            <w:r w:rsidRPr="00A001B4">
                              <w:rPr>
                                <w:sz w:val="18"/>
                              </w:rPr>
                              <w:t xml:space="preserve">Cod document: </w:t>
                            </w:r>
                            <w:r w:rsidR="00082F95" w:rsidRPr="00A001B4">
                              <w:rPr>
                                <w:sz w:val="18"/>
                              </w:rPr>
                              <w:t>P</w:t>
                            </w:r>
                            <w:r w:rsidR="00C97E87" w:rsidRPr="00A001B4">
                              <w:rPr>
                                <w:sz w:val="18"/>
                              </w:rPr>
                              <w:t>T-</w:t>
                            </w:r>
                            <w:r w:rsidR="00C97E87" w:rsidRPr="00A001B4">
                              <w:rPr>
                                <w:sz w:val="18"/>
                              </w:rPr>
                              <w:t>SIDISVA</w:t>
                            </w:r>
                            <w:r w:rsidR="00C97E87" w:rsidRPr="00A001B4">
                              <w:rPr>
                                <w:sz w:val="18"/>
                              </w:rPr>
                              <w:t>26</w:t>
                            </w:r>
                            <w:r w:rsidR="004D21C9" w:rsidRPr="00A001B4">
                              <w:rPr>
                                <w:sz w:val="18"/>
                              </w:rPr>
                              <w:t xml:space="preserve"> |            </w:t>
                            </w:r>
                            <w:r w:rsidRPr="00A001B4">
                              <w:rPr>
                                <w:sz w:val="18"/>
                              </w:rPr>
                              <w:t xml:space="preserve">Denumire document: Propunere Tehnica  – </w:t>
                            </w:r>
                            <w:r w:rsidR="00C97E87" w:rsidRPr="00A001B4">
                              <w:t>SIDISVA</w:t>
                            </w:r>
                          </w:p>
                        </w:txbxContent>
                      </v:textbox>
                    </v:shape>
                  </w:pict>
                </mc:Fallback>
              </mc:AlternateContent>
            </w:r>
            <w:r w:rsidRPr="00A001B4">
              <w:rPr>
                <w:b/>
                <w:bCs/>
                <w:sz w:val="18"/>
                <w:szCs w:val="18"/>
              </w:rPr>
              <w:fldChar w:fldCharType="begin"/>
            </w:r>
            <w:r w:rsidRPr="00A001B4">
              <w:rPr>
                <w:b/>
                <w:bCs/>
                <w:sz w:val="18"/>
                <w:szCs w:val="18"/>
              </w:rPr>
              <w:instrText xml:space="preserve"> PAGE </w:instrText>
            </w:r>
            <w:r w:rsidRPr="00A001B4">
              <w:rPr>
                <w:b/>
                <w:bCs/>
                <w:sz w:val="18"/>
                <w:szCs w:val="18"/>
              </w:rPr>
              <w:fldChar w:fldCharType="separate"/>
            </w:r>
            <w:r w:rsidRPr="00A001B4">
              <w:rPr>
                <w:b/>
                <w:bCs/>
                <w:sz w:val="18"/>
                <w:szCs w:val="18"/>
              </w:rPr>
              <w:t>18</w:t>
            </w:r>
            <w:r w:rsidRPr="00A001B4">
              <w:rPr>
                <w:b/>
                <w:bCs/>
                <w:sz w:val="18"/>
                <w:szCs w:val="18"/>
              </w:rPr>
              <w:fldChar w:fldCharType="end"/>
            </w:r>
            <w:r w:rsidRPr="00A001B4">
              <w:rPr>
                <w:sz w:val="18"/>
                <w:szCs w:val="18"/>
              </w:rPr>
              <w:t xml:space="preserve"> din </w:t>
            </w:r>
            <w:r w:rsidRPr="00A001B4">
              <w:rPr>
                <w:b/>
                <w:bCs/>
                <w:sz w:val="18"/>
                <w:szCs w:val="18"/>
              </w:rPr>
              <w:fldChar w:fldCharType="begin"/>
            </w:r>
            <w:r w:rsidRPr="00A001B4">
              <w:rPr>
                <w:b/>
                <w:bCs/>
                <w:sz w:val="18"/>
                <w:szCs w:val="18"/>
              </w:rPr>
              <w:instrText xml:space="preserve"> NUMPAGES  </w:instrText>
            </w:r>
            <w:r w:rsidRPr="00A001B4">
              <w:rPr>
                <w:b/>
                <w:bCs/>
                <w:sz w:val="18"/>
                <w:szCs w:val="18"/>
              </w:rPr>
              <w:fldChar w:fldCharType="separate"/>
            </w:r>
            <w:r w:rsidRPr="00A001B4">
              <w:rPr>
                <w:b/>
                <w:bCs/>
                <w:sz w:val="18"/>
                <w:szCs w:val="18"/>
              </w:rPr>
              <w:t>18</w:t>
            </w:r>
            <w:r w:rsidRPr="00A001B4">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A001B4"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A001B4" w:rsidRDefault="00396B6C" w:rsidP="00396B6C">
    <w:pPr>
      <w:pStyle w:val="Footer"/>
      <w:tabs>
        <w:tab w:val="clear" w:pos="4680"/>
        <w:tab w:val="clear" w:pos="9360"/>
      </w:tabs>
      <w:spacing w:after="0"/>
      <w:jc w:val="right"/>
      <w:rPr>
        <w:b/>
        <w:bCs/>
        <w:color w:val="808080" w:themeColor="background1" w:themeShade="80"/>
        <w:sz w:val="16"/>
        <w:szCs w:val="16"/>
      </w:rPr>
    </w:pPr>
    <w:r w:rsidRPr="00A001B4">
      <w:rPr>
        <w:b/>
        <w:bCs/>
        <w:color w:val="808080" w:themeColor="background1" w:themeShade="80"/>
        <w:sz w:val="16"/>
        <w:szCs w:val="16"/>
      </w:rPr>
      <w:fldChar w:fldCharType="begin"/>
    </w:r>
    <w:r w:rsidRPr="00A001B4">
      <w:rPr>
        <w:b/>
        <w:bCs/>
        <w:color w:val="808080" w:themeColor="background1" w:themeShade="80"/>
        <w:sz w:val="16"/>
        <w:szCs w:val="16"/>
      </w:rPr>
      <w:instrText xml:space="preserve"> PAGE   \* MERGEFORMAT </w:instrText>
    </w:r>
    <w:r w:rsidRPr="00A001B4">
      <w:rPr>
        <w:b/>
        <w:bCs/>
        <w:color w:val="808080" w:themeColor="background1" w:themeShade="80"/>
        <w:sz w:val="16"/>
        <w:szCs w:val="16"/>
      </w:rPr>
      <w:fldChar w:fldCharType="separate"/>
    </w:r>
    <w:r w:rsidRPr="00A001B4">
      <w:rPr>
        <w:b/>
        <w:bCs/>
        <w:color w:val="808080" w:themeColor="background1" w:themeShade="80"/>
        <w:sz w:val="16"/>
        <w:szCs w:val="16"/>
      </w:rPr>
      <w:t>1</w:t>
    </w:r>
    <w:r w:rsidRPr="00A001B4">
      <w:rPr>
        <w:b/>
        <w:bCs/>
        <w:color w:val="808080" w:themeColor="background1" w:themeShade="80"/>
        <w:sz w:val="16"/>
        <w:szCs w:val="16"/>
      </w:rPr>
      <w:fldChar w:fldCharType="end"/>
    </w:r>
  </w:p>
  <w:p w14:paraId="6A0B6CF5" w14:textId="77777777" w:rsidR="00222B28" w:rsidRPr="00A001B4"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A001B4"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A001B4"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A001B4">
      <w:rPr>
        <w:b/>
        <w:bCs/>
        <w:color w:val="808080" w:themeColor="background1" w:themeShade="80"/>
        <w:sz w:val="16"/>
        <w:szCs w:val="16"/>
      </w:rPr>
      <w:t>Str. Italiană 22, Etaj 6, Sector 2, 020976 București, România</w:t>
    </w:r>
    <w:r w:rsidRPr="00A001B4">
      <w:rPr>
        <w:b/>
        <w:bCs/>
        <w:color w:val="808080" w:themeColor="background1" w:themeShade="80"/>
        <w:sz w:val="16"/>
        <w:szCs w:val="16"/>
      </w:rPr>
      <w:tab/>
    </w:r>
    <w:r w:rsidRPr="00A001B4">
      <w:rPr>
        <w:b/>
        <w:bCs/>
        <w:color w:val="808080" w:themeColor="background1" w:themeShade="80"/>
        <w:sz w:val="16"/>
        <w:szCs w:val="16"/>
      </w:rPr>
      <w:tab/>
    </w:r>
    <w:r w:rsidRPr="00A001B4">
      <w:rPr>
        <w:b/>
        <w:bCs/>
        <w:color w:val="808080" w:themeColor="background1" w:themeShade="80"/>
        <w:sz w:val="16"/>
        <w:szCs w:val="16"/>
      </w:rPr>
      <w:tab/>
    </w:r>
    <w:r w:rsidRPr="00A001B4">
      <w:rPr>
        <w:b/>
        <w:bCs/>
        <w:color w:val="808080" w:themeColor="background1" w:themeShade="80"/>
        <w:sz w:val="16"/>
        <w:szCs w:val="16"/>
      </w:rPr>
      <w:tab/>
    </w:r>
    <w:r w:rsidRPr="00A001B4">
      <w:rPr>
        <w:b/>
        <w:bCs/>
        <w:color w:val="808080" w:themeColor="background1" w:themeShade="80"/>
        <w:sz w:val="16"/>
        <w:szCs w:val="16"/>
      </w:rPr>
      <w:tab/>
    </w:r>
    <w:r w:rsidRPr="00A001B4">
      <w:rPr>
        <w:b/>
        <w:bCs/>
        <w:color w:val="808080" w:themeColor="background1" w:themeShade="80"/>
        <w:sz w:val="16"/>
        <w:szCs w:val="16"/>
      </w:rPr>
      <w:tab/>
    </w:r>
    <w:r w:rsidRPr="00A001B4">
      <w:rPr>
        <w:b/>
        <w:bCs/>
        <w:color w:val="808080" w:themeColor="background1" w:themeShade="80"/>
        <w:sz w:val="16"/>
        <w:szCs w:val="16"/>
      </w:rPr>
      <w:tab/>
    </w:r>
  </w:p>
  <w:p w14:paraId="20302FBB" w14:textId="77777777" w:rsidR="00222B28" w:rsidRPr="00A001B4" w:rsidRDefault="000D7028">
    <w:pPr>
      <w:pStyle w:val="Footer"/>
      <w:tabs>
        <w:tab w:val="clear" w:pos="4680"/>
        <w:tab w:val="clear" w:pos="9360"/>
      </w:tabs>
      <w:spacing w:after="0"/>
      <w:rPr>
        <w:b/>
        <w:bCs/>
        <w:color w:val="808080" w:themeColor="background1" w:themeShade="80"/>
        <w:sz w:val="16"/>
        <w:szCs w:val="16"/>
      </w:rPr>
    </w:pPr>
    <w:r w:rsidRPr="00A001B4">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A001B4" w:rsidRDefault="003960D1">
            <w:pPr>
              <w:pStyle w:val="Footer"/>
              <w:jc w:val="right"/>
              <w:rPr>
                <w:sz w:val="18"/>
                <w:szCs w:val="18"/>
              </w:rPr>
            </w:pPr>
            <w:r w:rsidRPr="00A001B4">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A001B4" w:rsidRDefault="003960D1">
                                  <w:pPr>
                                    <w:rPr>
                                      <w:sz w:val="18"/>
                                    </w:rPr>
                                  </w:pPr>
                                  <w:r w:rsidRPr="00A001B4">
                                    <w:rPr>
                                      <w:sz w:val="18"/>
                                    </w:rPr>
                                    <w:t>Cod document: PT260518</w:t>
                                  </w:r>
                                </w:p>
                                <w:p w14:paraId="3EC3B5A0" w14:textId="77777777" w:rsidR="003960D1" w:rsidRPr="00A001B4" w:rsidRDefault="003960D1">
                                  <w:r w:rsidRPr="00A001B4">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A001B4" w:rsidRDefault="003960D1">
                            <w:pPr>
                              <w:rPr>
                                <w:sz w:val="18"/>
                              </w:rPr>
                            </w:pPr>
                            <w:r w:rsidRPr="00A001B4">
                              <w:rPr>
                                <w:sz w:val="18"/>
                              </w:rPr>
                              <w:t>Cod document: PT260518</w:t>
                            </w:r>
                          </w:p>
                          <w:p w14:paraId="3EC3B5A0" w14:textId="77777777" w:rsidR="003960D1" w:rsidRPr="00A001B4" w:rsidRDefault="003960D1">
                            <w:r w:rsidRPr="00A001B4">
                              <w:rPr>
                                <w:sz w:val="18"/>
                              </w:rPr>
                              <w:t>Denumire document: Propunere Tehnica  – formular cadru</w:t>
                            </w:r>
                          </w:p>
                        </w:txbxContent>
                      </v:textbox>
                    </v:shape>
                  </w:pict>
                </mc:Fallback>
              </mc:AlternateContent>
            </w:r>
            <w:r w:rsidRPr="00A001B4">
              <w:rPr>
                <w:sz w:val="18"/>
                <w:szCs w:val="18"/>
              </w:rPr>
              <w:t xml:space="preserve">Pagina </w:t>
            </w:r>
            <w:r w:rsidRPr="00A001B4">
              <w:rPr>
                <w:b/>
                <w:bCs/>
                <w:sz w:val="18"/>
                <w:szCs w:val="18"/>
              </w:rPr>
              <w:fldChar w:fldCharType="begin"/>
            </w:r>
            <w:r w:rsidRPr="00A001B4">
              <w:rPr>
                <w:b/>
                <w:bCs/>
                <w:sz w:val="18"/>
                <w:szCs w:val="18"/>
              </w:rPr>
              <w:instrText xml:space="preserve"> PAGE </w:instrText>
            </w:r>
            <w:r w:rsidRPr="00A001B4">
              <w:rPr>
                <w:b/>
                <w:bCs/>
                <w:sz w:val="18"/>
                <w:szCs w:val="18"/>
              </w:rPr>
              <w:fldChar w:fldCharType="separate"/>
            </w:r>
            <w:r w:rsidRPr="00A001B4">
              <w:rPr>
                <w:b/>
                <w:bCs/>
                <w:sz w:val="18"/>
                <w:szCs w:val="18"/>
              </w:rPr>
              <w:t>18</w:t>
            </w:r>
            <w:r w:rsidRPr="00A001B4">
              <w:rPr>
                <w:b/>
                <w:bCs/>
                <w:sz w:val="18"/>
                <w:szCs w:val="18"/>
              </w:rPr>
              <w:fldChar w:fldCharType="end"/>
            </w:r>
            <w:r w:rsidRPr="00A001B4">
              <w:rPr>
                <w:sz w:val="18"/>
                <w:szCs w:val="18"/>
              </w:rPr>
              <w:t xml:space="preserve"> din </w:t>
            </w:r>
            <w:r w:rsidRPr="00A001B4">
              <w:rPr>
                <w:b/>
                <w:bCs/>
                <w:sz w:val="18"/>
                <w:szCs w:val="18"/>
              </w:rPr>
              <w:fldChar w:fldCharType="begin"/>
            </w:r>
            <w:r w:rsidRPr="00A001B4">
              <w:rPr>
                <w:b/>
                <w:bCs/>
                <w:sz w:val="18"/>
                <w:szCs w:val="18"/>
              </w:rPr>
              <w:instrText xml:space="preserve"> NUMPAGES  </w:instrText>
            </w:r>
            <w:r w:rsidRPr="00A001B4">
              <w:rPr>
                <w:b/>
                <w:bCs/>
                <w:sz w:val="18"/>
                <w:szCs w:val="18"/>
              </w:rPr>
              <w:fldChar w:fldCharType="separate"/>
            </w:r>
            <w:r w:rsidRPr="00A001B4">
              <w:rPr>
                <w:b/>
                <w:bCs/>
                <w:sz w:val="18"/>
                <w:szCs w:val="18"/>
              </w:rPr>
              <w:t>18</w:t>
            </w:r>
            <w:r w:rsidRPr="00A001B4">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B3AE" w14:textId="77777777" w:rsidR="00D1193D" w:rsidRPr="00A001B4" w:rsidRDefault="00D1193D">
      <w:pPr>
        <w:spacing w:before="0" w:after="0" w:line="240" w:lineRule="auto"/>
      </w:pPr>
      <w:r w:rsidRPr="00A001B4">
        <w:separator/>
      </w:r>
    </w:p>
  </w:footnote>
  <w:footnote w:type="continuationSeparator" w:id="0">
    <w:p w14:paraId="79A0CD2A" w14:textId="77777777" w:rsidR="00D1193D" w:rsidRPr="00A001B4" w:rsidRDefault="00D1193D">
      <w:pPr>
        <w:spacing w:before="0" w:after="0" w:line="240" w:lineRule="auto"/>
      </w:pPr>
      <w:r w:rsidRPr="00A001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A001B4" w:rsidRDefault="00887633" w:rsidP="00887633">
    <w:pPr>
      <w:pStyle w:val="Header"/>
      <w:tabs>
        <w:tab w:val="clear" w:pos="4680"/>
        <w:tab w:val="clear" w:pos="9360"/>
        <w:tab w:val="left" w:pos="1377"/>
      </w:tabs>
    </w:pPr>
    <w:r w:rsidRPr="00A001B4">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A001B4" w:rsidRDefault="00887633">
    <w:pPr>
      <w:pStyle w:val="Header"/>
      <w:spacing w:before="120" w:line="240" w:lineRule="exact"/>
    </w:pPr>
    <w:r w:rsidRPr="00A001B4">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A001B4" w:rsidRDefault="000D7028">
    <w:pPr>
      <w:pStyle w:val="Header"/>
      <w:tabs>
        <w:tab w:val="clear" w:pos="4680"/>
        <w:tab w:val="clear" w:pos="9360"/>
      </w:tabs>
      <w:rPr>
        <w:sz w:val="18"/>
        <w:szCs w:val="18"/>
      </w:rPr>
    </w:pPr>
    <w:r w:rsidRPr="00A001B4">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6925C3"/>
    <w:multiLevelType w:val="hybridMultilevel"/>
    <w:tmpl w:val="D7B826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64547A2"/>
    <w:multiLevelType w:val="multilevel"/>
    <w:tmpl w:val="C7C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9"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23"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7B34A2"/>
    <w:multiLevelType w:val="multilevel"/>
    <w:tmpl w:val="ADC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27" w15:restartNumberingAfterBreak="0">
    <w:nsid w:val="1AFE3CA0"/>
    <w:multiLevelType w:val="multilevel"/>
    <w:tmpl w:val="289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A0A0A02"/>
    <w:multiLevelType w:val="multilevel"/>
    <w:tmpl w:val="5A1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1524E7A"/>
    <w:multiLevelType w:val="multilevel"/>
    <w:tmpl w:val="A81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5467A34"/>
    <w:multiLevelType w:val="hybridMultilevel"/>
    <w:tmpl w:val="5180F3C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67C0281"/>
    <w:multiLevelType w:val="multilevel"/>
    <w:tmpl w:val="936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47"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9" w15:restartNumberingAfterBreak="0">
    <w:nsid w:val="3C427EDC"/>
    <w:multiLevelType w:val="multilevel"/>
    <w:tmpl w:val="1A3A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55"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6"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59" w15:restartNumberingAfterBreak="0">
    <w:nsid w:val="530F20D6"/>
    <w:multiLevelType w:val="multilevel"/>
    <w:tmpl w:val="C7B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63"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4"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B83B48"/>
    <w:multiLevelType w:val="multilevel"/>
    <w:tmpl w:val="DA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AB2489"/>
    <w:multiLevelType w:val="hybridMultilevel"/>
    <w:tmpl w:val="33B2C3F0"/>
    <w:lvl w:ilvl="0" w:tplc="4B8833F4">
      <w:start w:val="1"/>
      <w:numFmt w:val="bullet"/>
      <w:lvlText w:val=""/>
      <w:lvlJc w:val="left"/>
      <w:pPr>
        <w:tabs>
          <w:tab w:val="num" w:pos="720"/>
        </w:tabs>
        <w:ind w:left="720" w:hanging="360"/>
      </w:pPr>
      <w:rPr>
        <w:rFonts w:ascii="Symbol" w:hAnsi="Symbol" w:hint="default"/>
      </w:rPr>
    </w:lvl>
    <w:lvl w:ilvl="1" w:tplc="7D52254E">
      <w:start w:val="1"/>
      <w:numFmt w:val="bullet"/>
      <w:lvlText w:val="o"/>
      <w:lvlJc w:val="left"/>
      <w:pPr>
        <w:tabs>
          <w:tab w:val="num" w:pos="1440"/>
        </w:tabs>
        <w:ind w:left="1440" w:hanging="360"/>
      </w:pPr>
      <w:rPr>
        <w:rFonts w:ascii="Courier New" w:hAnsi="Courier New" w:cs="Courier New" w:hint="default"/>
      </w:rPr>
    </w:lvl>
    <w:lvl w:ilvl="2" w:tplc="9FB8FE3E">
      <w:start w:val="1"/>
      <w:numFmt w:val="bullet"/>
      <w:lvlText w:val=""/>
      <w:lvlJc w:val="left"/>
      <w:pPr>
        <w:tabs>
          <w:tab w:val="num" w:pos="2160"/>
        </w:tabs>
        <w:ind w:left="2160" w:hanging="360"/>
      </w:pPr>
      <w:rPr>
        <w:rFonts w:ascii="Symbol" w:hAnsi="Symbol" w:hint="default"/>
      </w:rPr>
    </w:lvl>
    <w:lvl w:ilvl="3" w:tplc="5714F11A" w:tentative="1">
      <w:start w:val="1"/>
      <w:numFmt w:val="bullet"/>
      <w:lvlText w:val=""/>
      <w:lvlJc w:val="left"/>
      <w:pPr>
        <w:tabs>
          <w:tab w:val="num" w:pos="2880"/>
        </w:tabs>
        <w:ind w:left="2880" w:hanging="360"/>
      </w:pPr>
      <w:rPr>
        <w:rFonts w:ascii="Symbol" w:hAnsi="Symbol" w:hint="default"/>
      </w:rPr>
    </w:lvl>
    <w:lvl w:ilvl="4" w:tplc="2CC02EF8" w:tentative="1">
      <w:start w:val="1"/>
      <w:numFmt w:val="bullet"/>
      <w:lvlText w:val="o"/>
      <w:lvlJc w:val="left"/>
      <w:pPr>
        <w:tabs>
          <w:tab w:val="num" w:pos="3600"/>
        </w:tabs>
        <w:ind w:left="3600" w:hanging="360"/>
      </w:pPr>
      <w:rPr>
        <w:rFonts w:ascii="Courier New" w:hAnsi="Courier New" w:cs="Courier New" w:hint="default"/>
      </w:rPr>
    </w:lvl>
    <w:lvl w:ilvl="5" w:tplc="4C5601E6" w:tentative="1">
      <w:start w:val="1"/>
      <w:numFmt w:val="bullet"/>
      <w:lvlText w:val=""/>
      <w:lvlJc w:val="left"/>
      <w:pPr>
        <w:tabs>
          <w:tab w:val="num" w:pos="4320"/>
        </w:tabs>
        <w:ind w:left="4320" w:hanging="360"/>
      </w:pPr>
      <w:rPr>
        <w:rFonts w:ascii="Wingdings" w:hAnsi="Wingdings" w:hint="default"/>
      </w:rPr>
    </w:lvl>
    <w:lvl w:ilvl="6" w:tplc="4D422CE4" w:tentative="1">
      <w:start w:val="1"/>
      <w:numFmt w:val="bullet"/>
      <w:lvlText w:val=""/>
      <w:lvlJc w:val="left"/>
      <w:pPr>
        <w:tabs>
          <w:tab w:val="num" w:pos="5040"/>
        </w:tabs>
        <w:ind w:left="5040" w:hanging="360"/>
      </w:pPr>
      <w:rPr>
        <w:rFonts w:ascii="Symbol" w:hAnsi="Symbol" w:hint="default"/>
      </w:rPr>
    </w:lvl>
    <w:lvl w:ilvl="7" w:tplc="9A1254E8" w:tentative="1">
      <w:start w:val="1"/>
      <w:numFmt w:val="bullet"/>
      <w:lvlText w:val="o"/>
      <w:lvlJc w:val="left"/>
      <w:pPr>
        <w:tabs>
          <w:tab w:val="num" w:pos="5760"/>
        </w:tabs>
        <w:ind w:left="5760" w:hanging="360"/>
      </w:pPr>
      <w:rPr>
        <w:rFonts w:ascii="Courier New" w:hAnsi="Courier New" w:cs="Courier New" w:hint="default"/>
      </w:rPr>
    </w:lvl>
    <w:lvl w:ilvl="8" w:tplc="D7686154"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1011EF1"/>
    <w:multiLevelType w:val="multilevel"/>
    <w:tmpl w:val="597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9"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3"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74"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79"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0"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81" w15:restartNumberingAfterBreak="0">
    <w:nsid w:val="722557CD"/>
    <w:multiLevelType w:val="hybridMultilevel"/>
    <w:tmpl w:val="44B65F1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3" w15:restartNumberingAfterBreak="0">
    <w:nsid w:val="79CB30E2"/>
    <w:multiLevelType w:val="multilevel"/>
    <w:tmpl w:val="1A3006C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84"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7"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83"/>
  </w:num>
  <w:num w:numId="2" w16cid:durableId="1974434896">
    <w:abstractNumId w:val="30"/>
  </w:num>
  <w:num w:numId="3" w16cid:durableId="2079091862">
    <w:abstractNumId w:val="13"/>
  </w:num>
  <w:num w:numId="4" w16cid:durableId="2007593818">
    <w:abstractNumId w:val="80"/>
  </w:num>
  <w:num w:numId="5" w16cid:durableId="502472220">
    <w:abstractNumId w:val="82"/>
  </w:num>
  <w:num w:numId="6" w16cid:durableId="491141449">
    <w:abstractNumId w:val="60"/>
  </w:num>
  <w:num w:numId="7" w16cid:durableId="815684872">
    <w:abstractNumId w:val="25"/>
  </w:num>
  <w:num w:numId="8" w16cid:durableId="827019382">
    <w:abstractNumId w:val="23"/>
  </w:num>
  <w:num w:numId="9" w16cid:durableId="1671564971">
    <w:abstractNumId w:val="75"/>
  </w:num>
  <w:num w:numId="10" w16cid:durableId="509372737">
    <w:abstractNumId w:val="10"/>
  </w:num>
  <w:num w:numId="11" w16cid:durableId="527062402">
    <w:abstractNumId w:val="54"/>
  </w:num>
  <w:num w:numId="12" w16cid:durableId="663315215">
    <w:abstractNumId w:val="73"/>
  </w:num>
  <w:num w:numId="13" w16cid:durableId="160195512">
    <w:abstractNumId w:val="58"/>
  </w:num>
  <w:num w:numId="14" w16cid:durableId="1423379235">
    <w:abstractNumId w:val="52"/>
  </w:num>
  <w:num w:numId="15" w16cid:durableId="26026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47"/>
  </w:num>
  <w:num w:numId="17" w16cid:durableId="1871409927">
    <w:abstractNumId w:val="36"/>
  </w:num>
  <w:num w:numId="18" w16cid:durableId="639582224">
    <w:abstractNumId w:val="76"/>
  </w:num>
  <w:num w:numId="19" w16cid:durableId="766461779">
    <w:abstractNumId w:val="28"/>
  </w:num>
  <w:num w:numId="20" w16cid:durableId="1574311445">
    <w:abstractNumId w:val="37"/>
  </w:num>
  <w:num w:numId="21" w16cid:durableId="1493565786">
    <w:abstractNumId w:val="16"/>
  </w:num>
  <w:num w:numId="22" w16cid:durableId="1380475806">
    <w:abstractNumId w:val="68"/>
  </w:num>
  <w:num w:numId="23" w16cid:durableId="1913268095">
    <w:abstractNumId w:val="31"/>
  </w:num>
  <w:num w:numId="24" w16cid:durableId="1376388891">
    <w:abstractNumId w:val="55"/>
  </w:num>
  <w:num w:numId="25" w16cid:durableId="669259613">
    <w:abstractNumId w:val="61"/>
  </w:num>
  <w:num w:numId="26" w16cid:durableId="1808862149">
    <w:abstractNumId w:val="45"/>
  </w:num>
  <w:num w:numId="27" w16cid:durableId="412121248">
    <w:abstractNumId w:val="17"/>
  </w:num>
  <w:num w:numId="28" w16cid:durableId="1375346419">
    <w:abstractNumId w:val="22"/>
  </w:num>
  <w:num w:numId="29" w16cid:durableId="418141640">
    <w:abstractNumId w:val="7"/>
  </w:num>
  <w:num w:numId="30" w16cid:durableId="1402024184">
    <w:abstractNumId w:val="79"/>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46"/>
  </w:num>
  <w:num w:numId="33" w16cid:durableId="1313875032">
    <w:abstractNumId w:val="33"/>
  </w:num>
  <w:num w:numId="34" w16cid:durableId="159390623">
    <w:abstractNumId w:val="8"/>
  </w:num>
  <w:num w:numId="35" w16cid:durableId="1406799357">
    <w:abstractNumId w:val="53"/>
  </w:num>
  <w:num w:numId="36" w16cid:durableId="580141660">
    <w:abstractNumId w:val="72"/>
  </w:num>
  <w:num w:numId="37" w16cid:durableId="1423837075">
    <w:abstractNumId w:val="48"/>
  </w:num>
  <w:num w:numId="38" w16cid:durableId="1109159796">
    <w:abstractNumId w:val="62"/>
  </w:num>
  <w:num w:numId="39" w16cid:durableId="1374962450">
    <w:abstractNumId w:val="5"/>
  </w:num>
  <w:num w:numId="40" w16cid:durableId="1520192813">
    <w:abstractNumId w:val="62"/>
    <w:lvlOverride w:ilvl="0"/>
    <w:lvlOverride w:ilvl="1">
      <w:startOverride w:val="1"/>
    </w:lvlOverride>
    <w:lvlOverride w:ilvl="2"/>
    <w:lvlOverride w:ilvl="3"/>
    <w:lvlOverride w:ilvl="4"/>
    <w:lvlOverride w:ilvl="5"/>
    <w:lvlOverride w:ilvl="6"/>
    <w:lvlOverride w:ilvl="7"/>
    <w:lvlOverride w:ilvl="8"/>
  </w:num>
  <w:num w:numId="41" w16cid:durableId="230890868">
    <w:abstractNumId w:val="78"/>
  </w:num>
  <w:num w:numId="42" w16cid:durableId="536281115">
    <w:abstractNumId w:val="14"/>
  </w:num>
  <w:num w:numId="43" w16cid:durableId="363218829">
    <w:abstractNumId w:val="26"/>
  </w:num>
  <w:num w:numId="44" w16cid:durableId="1180974813">
    <w:abstractNumId w:val="11"/>
  </w:num>
  <w:num w:numId="45" w16cid:durableId="1860121784">
    <w:abstractNumId w:val="15"/>
  </w:num>
  <w:num w:numId="46" w16cid:durableId="2132940289">
    <w:abstractNumId w:val="71"/>
  </w:num>
  <w:num w:numId="47" w16cid:durableId="459807334">
    <w:abstractNumId w:val="86"/>
  </w:num>
  <w:num w:numId="48" w16cid:durableId="2047102426">
    <w:abstractNumId w:val="21"/>
  </w:num>
  <w:num w:numId="49" w16cid:durableId="1660579333">
    <w:abstractNumId w:val="19"/>
  </w:num>
  <w:num w:numId="50" w16cid:durableId="1290823426">
    <w:abstractNumId w:val="18"/>
  </w:num>
  <w:num w:numId="51" w16cid:durableId="1198005699">
    <w:abstractNumId w:val="63"/>
  </w:num>
  <w:num w:numId="52" w16cid:durableId="1782724278">
    <w:abstractNumId w:val="20"/>
  </w:num>
  <w:num w:numId="53" w16cid:durableId="494760016">
    <w:abstractNumId w:val="32"/>
  </w:num>
  <w:num w:numId="54" w16cid:durableId="1546134331">
    <w:abstractNumId w:val="87"/>
  </w:num>
  <w:num w:numId="55" w16cid:durableId="1637680744">
    <w:abstractNumId w:val="41"/>
  </w:num>
  <w:num w:numId="56" w16cid:durableId="210460965">
    <w:abstractNumId w:val="42"/>
  </w:num>
  <w:num w:numId="57" w16cid:durableId="1760440141">
    <w:abstractNumId w:val="56"/>
  </w:num>
  <w:num w:numId="58" w16cid:durableId="127675028">
    <w:abstractNumId w:val="34"/>
  </w:num>
  <w:num w:numId="59" w16cid:durableId="730080715">
    <w:abstractNumId w:val="39"/>
  </w:num>
  <w:num w:numId="60" w16cid:durableId="1769884706">
    <w:abstractNumId w:val="6"/>
  </w:num>
  <w:num w:numId="61" w16cid:durableId="1461344482">
    <w:abstractNumId w:val="74"/>
  </w:num>
  <w:num w:numId="62" w16cid:durableId="320500803">
    <w:abstractNumId w:val="66"/>
  </w:num>
  <w:num w:numId="63" w16cid:durableId="1754163251">
    <w:abstractNumId w:val="43"/>
  </w:num>
  <w:num w:numId="64" w16cid:durableId="251014204">
    <w:abstractNumId w:val="3"/>
  </w:num>
  <w:num w:numId="65" w16cid:durableId="2131893163">
    <w:abstractNumId w:val="81"/>
  </w:num>
  <w:num w:numId="66" w16cid:durableId="645546154">
    <w:abstractNumId w:val="4"/>
  </w:num>
  <w:num w:numId="67" w16cid:durableId="1071386840">
    <w:abstractNumId w:val="12"/>
  </w:num>
  <w:num w:numId="68" w16cid:durableId="794953474">
    <w:abstractNumId w:val="59"/>
  </w:num>
  <w:num w:numId="69" w16cid:durableId="523711023">
    <w:abstractNumId w:val="27"/>
  </w:num>
  <w:num w:numId="70" w16cid:durableId="1286083335">
    <w:abstractNumId w:val="77"/>
  </w:num>
  <w:num w:numId="71" w16cid:durableId="1489053256">
    <w:abstractNumId w:val="29"/>
  </w:num>
  <w:num w:numId="72" w16cid:durableId="1400129012">
    <w:abstractNumId w:val="51"/>
  </w:num>
  <w:num w:numId="73" w16cid:durableId="1412392386">
    <w:abstractNumId w:val="24"/>
  </w:num>
  <w:num w:numId="74" w16cid:durableId="1772821411">
    <w:abstractNumId w:val="9"/>
  </w:num>
  <w:num w:numId="75" w16cid:durableId="1231380430">
    <w:abstractNumId w:val="67"/>
  </w:num>
  <w:num w:numId="76" w16cid:durableId="178743984">
    <w:abstractNumId w:val="44"/>
  </w:num>
  <w:num w:numId="77" w16cid:durableId="646056631">
    <w:abstractNumId w:val="35"/>
  </w:num>
  <w:num w:numId="78" w16cid:durableId="1258756903">
    <w:abstractNumId w:val="49"/>
  </w:num>
  <w:num w:numId="79" w16cid:durableId="1110078827">
    <w:abstractNumId w:val="64"/>
  </w:num>
  <w:num w:numId="80" w16cid:durableId="281546218">
    <w:abstractNumId w:val="69"/>
  </w:num>
  <w:num w:numId="81" w16cid:durableId="759448706">
    <w:abstractNumId w:val="40"/>
  </w:num>
  <w:num w:numId="82" w16cid:durableId="202062751">
    <w:abstractNumId w:val="84"/>
  </w:num>
  <w:num w:numId="83" w16cid:durableId="1634094911">
    <w:abstractNumId w:val="89"/>
  </w:num>
  <w:num w:numId="84" w16cid:durableId="438722649">
    <w:abstractNumId w:val="88"/>
  </w:num>
  <w:num w:numId="85" w16cid:durableId="1209420262">
    <w:abstractNumId w:val="85"/>
  </w:num>
  <w:num w:numId="86" w16cid:durableId="1384400325">
    <w:abstractNumId w:val="57"/>
  </w:num>
  <w:num w:numId="87" w16cid:durableId="1557819634">
    <w:abstractNumId w:val="70"/>
  </w:num>
  <w:num w:numId="88" w16cid:durableId="1673602217">
    <w:abstractNumId w:val="50"/>
  </w:num>
  <w:num w:numId="89" w16cid:durableId="1011643480">
    <w:abstractNumId w:val="38"/>
  </w:num>
  <w:num w:numId="90" w16cid:durableId="1075203544">
    <w:abstractNumId w:val="6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3EC3"/>
    <w:rsid w:val="00077D6D"/>
    <w:rsid w:val="00082F95"/>
    <w:rsid w:val="00087B69"/>
    <w:rsid w:val="000923CC"/>
    <w:rsid w:val="0009320B"/>
    <w:rsid w:val="00093C9F"/>
    <w:rsid w:val="000B037E"/>
    <w:rsid w:val="000B75DD"/>
    <w:rsid w:val="000C0852"/>
    <w:rsid w:val="000C2AC0"/>
    <w:rsid w:val="000C2F39"/>
    <w:rsid w:val="000D5797"/>
    <w:rsid w:val="000D7028"/>
    <w:rsid w:val="000E1D26"/>
    <w:rsid w:val="000E2768"/>
    <w:rsid w:val="000E49D0"/>
    <w:rsid w:val="000E6BF3"/>
    <w:rsid w:val="000F4BC3"/>
    <w:rsid w:val="000F6DD4"/>
    <w:rsid w:val="00107C21"/>
    <w:rsid w:val="0012387E"/>
    <w:rsid w:val="00131F4C"/>
    <w:rsid w:val="0014661C"/>
    <w:rsid w:val="00154294"/>
    <w:rsid w:val="00182524"/>
    <w:rsid w:val="00183AE3"/>
    <w:rsid w:val="001A5B9F"/>
    <w:rsid w:val="001B25CA"/>
    <w:rsid w:val="001C39FB"/>
    <w:rsid w:val="001C3C12"/>
    <w:rsid w:val="001E3412"/>
    <w:rsid w:val="00202313"/>
    <w:rsid w:val="00203F81"/>
    <w:rsid w:val="00204156"/>
    <w:rsid w:val="00214013"/>
    <w:rsid w:val="0021692E"/>
    <w:rsid w:val="00216B3B"/>
    <w:rsid w:val="00222B28"/>
    <w:rsid w:val="002235A3"/>
    <w:rsid w:val="00243693"/>
    <w:rsid w:val="00247403"/>
    <w:rsid w:val="00253C38"/>
    <w:rsid w:val="002576C7"/>
    <w:rsid w:val="00261563"/>
    <w:rsid w:val="002621AE"/>
    <w:rsid w:val="002669FF"/>
    <w:rsid w:val="002712A8"/>
    <w:rsid w:val="00277D90"/>
    <w:rsid w:val="002820BD"/>
    <w:rsid w:val="00285F8F"/>
    <w:rsid w:val="00286A4F"/>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6341B"/>
    <w:rsid w:val="00370B00"/>
    <w:rsid w:val="0037466B"/>
    <w:rsid w:val="003749A2"/>
    <w:rsid w:val="0038617D"/>
    <w:rsid w:val="003960D1"/>
    <w:rsid w:val="00396B6C"/>
    <w:rsid w:val="00397CAB"/>
    <w:rsid w:val="003B2177"/>
    <w:rsid w:val="003B225E"/>
    <w:rsid w:val="003B3559"/>
    <w:rsid w:val="003B5A05"/>
    <w:rsid w:val="003B645B"/>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939FF"/>
    <w:rsid w:val="004A4087"/>
    <w:rsid w:val="004B1826"/>
    <w:rsid w:val="004C16D4"/>
    <w:rsid w:val="004C7F0B"/>
    <w:rsid w:val="004D21C9"/>
    <w:rsid w:val="004D4363"/>
    <w:rsid w:val="004E213F"/>
    <w:rsid w:val="004E7E74"/>
    <w:rsid w:val="004F430F"/>
    <w:rsid w:val="00501998"/>
    <w:rsid w:val="005025D4"/>
    <w:rsid w:val="00516D31"/>
    <w:rsid w:val="00527581"/>
    <w:rsid w:val="00533E4F"/>
    <w:rsid w:val="00564159"/>
    <w:rsid w:val="0057096B"/>
    <w:rsid w:val="00575346"/>
    <w:rsid w:val="005939CD"/>
    <w:rsid w:val="00595922"/>
    <w:rsid w:val="005973E4"/>
    <w:rsid w:val="005A3F35"/>
    <w:rsid w:val="005B2E30"/>
    <w:rsid w:val="005D77A7"/>
    <w:rsid w:val="005F4561"/>
    <w:rsid w:val="005F7F14"/>
    <w:rsid w:val="006074B2"/>
    <w:rsid w:val="0060759A"/>
    <w:rsid w:val="006113B4"/>
    <w:rsid w:val="00612302"/>
    <w:rsid w:val="006125F9"/>
    <w:rsid w:val="0061738C"/>
    <w:rsid w:val="00622BDF"/>
    <w:rsid w:val="00625186"/>
    <w:rsid w:val="00631E5B"/>
    <w:rsid w:val="00632554"/>
    <w:rsid w:val="006330B5"/>
    <w:rsid w:val="00652344"/>
    <w:rsid w:val="00655647"/>
    <w:rsid w:val="0066034F"/>
    <w:rsid w:val="0066136C"/>
    <w:rsid w:val="006649A3"/>
    <w:rsid w:val="00670537"/>
    <w:rsid w:val="0068002F"/>
    <w:rsid w:val="0068322D"/>
    <w:rsid w:val="00684FFD"/>
    <w:rsid w:val="0069789D"/>
    <w:rsid w:val="006A6C9E"/>
    <w:rsid w:val="006B06CC"/>
    <w:rsid w:val="006B3322"/>
    <w:rsid w:val="006C4A3F"/>
    <w:rsid w:val="006D76EC"/>
    <w:rsid w:val="006F2402"/>
    <w:rsid w:val="007011EE"/>
    <w:rsid w:val="00704694"/>
    <w:rsid w:val="00704BF1"/>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C0B21"/>
    <w:rsid w:val="007C11D7"/>
    <w:rsid w:val="007D65D4"/>
    <w:rsid w:val="007E30B0"/>
    <w:rsid w:val="00800AEF"/>
    <w:rsid w:val="00804914"/>
    <w:rsid w:val="00812EF8"/>
    <w:rsid w:val="00821B78"/>
    <w:rsid w:val="00834060"/>
    <w:rsid w:val="00836269"/>
    <w:rsid w:val="00837332"/>
    <w:rsid w:val="008452B6"/>
    <w:rsid w:val="00850886"/>
    <w:rsid w:val="008516B1"/>
    <w:rsid w:val="008539F8"/>
    <w:rsid w:val="00861462"/>
    <w:rsid w:val="00863DBF"/>
    <w:rsid w:val="00870AA9"/>
    <w:rsid w:val="008726AF"/>
    <w:rsid w:val="00876CFA"/>
    <w:rsid w:val="008801EC"/>
    <w:rsid w:val="00887633"/>
    <w:rsid w:val="00891599"/>
    <w:rsid w:val="00893045"/>
    <w:rsid w:val="0089536B"/>
    <w:rsid w:val="008A0447"/>
    <w:rsid w:val="008A283A"/>
    <w:rsid w:val="008A651F"/>
    <w:rsid w:val="008C0CBD"/>
    <w:rsid w:val="008C20A5"/>
    <w:rsid w:val="008C293D"/>
    <w:rsid w:val="008C35ED"/>
    <w:rsid w:val="008D6FD2"/>
    <w:rsid w:val="008E0000"/>
    <w:rsid w:val="008E46A5"/>
    <w:rsid w:val="008E53C7"/>
    <w:rsid w:val="008E755D"/>
    <w:rsid w:val="008E7EEF"/>
    <w:rsid w:val="008F4309"/>
    <w:rsid w:val="00910904"/>
    <w:rsid w:val="00922B6D"/>
    <w:rsid w:val="009238B6"/>
    <w:rsid w:val="00927F5C"/>
    <w:rsid w:val="00931F95"/>
    <w:rsid w:val="009325C4"/>
    <w:rsid w:val="009335C1"/>
    <w:rsid w:val="00935A83"/>
    <w:rsid w:val="0094613C"/>
    <w:rsid w:val="0095278D"/>
    <w:rsid w:val="009530AB"/>
    <w:rsid w:val="00954E1C"/>
    <w:rsid w:val="009613A3"/>
    <w:rsid w:val="00967470"/>
    <w:rsid w:val="00974D6F"/>
    <w:rsid w:val="0097661A"/>
    <w:rsid w:val="00980615"/>
    <w:rsid w:val="00991295"/>
    <w:rsid w:val="00991D28"/>
    <w:rsid w:val="00991E1B"/>
    <w:rsid w:val="00993710"/>
    <w:rsid w:val="00996AE2"/>
    <w:rsid w:val="009A5D67"/>
    <w:rsid w:val="009A7EFA"/>
    <w:rsid w:val="009C026E"/>
    <w:rsid w:val="009C2C61"/>
    <w:rsid w:val="009D0A40"/>
    <w:rsid w:val="009D20CC"/>
    <w:rsid w:val="009D79A8"/>
    <w:rsid w:val="009E3A4E"/>
    <w:rsid w:val="009F2452"/>
    <w:rsid w:val="009F69F5"/>
    <w:rsid w:val="009F761B"/>
    <w:rsid w:val="00A001B4"/>
    <w:rsid w:val="00A13086"/>
    <w:rsid w:val="00A150CE"/>
    <w:rsid w:val="00A16CA4"/>
    <w:rsid w:val="00A304C5"/>
    <w:rsid w:val="00A37686"/>
    <w:rsid w:val="00A402A5"/>
    <w:rsid w:val="00A5443E"/>
    <w:rsid w:val="00A549AA"/>
    <w:rsid w:val="00A60449"/>
    <w:rsid w:val="00A66006"/>
    <w:rsid w:val="00A66F33"/>
    <w:rsid w:val="00A72858"/>
    <w:rsid w:val="00A72E88"/>
    <w:rsid w:val="00A8114F"/>
    <w:rsid w:val="00A826F2"/>
    <w:rsid w:val="00A84921"/>
    <w:rsid w:val="00A84BDC"/>
    <w:rsid w:val="00A87A89"/>
    <w:rsid w:val="00A911C1"/>
    <w:rsid w:val="00A94A46"/>
    <w:rsid w:val="00A9551F"/>
    <w:rsid w:val="00AA18AA"/>
    <w:rsid w:val="00AA2BD6"/>
    <w:rsid w:val="00AC000A"/>
    <w:rsid w:val="00AC4FA9"/>
    <w:rsid w:val="00AD0451"/>
    <w:rsid w:val="00AF2FBC"/>
    <w:rsid w:val="00AF5C3E"/>
    <w:rsid w:val="00B0181F"/>
    <w:rsid w:val="00B10CE5"/>
    <w:rsid w:val="00B16FA7"/>
    <w:rsid w:val="00B22FA8"/>
    <w:rsid w:val="00B25EDC"/>
    <w:rsid w:val="00B42622"/>
    <w:rsid w:val="00B613DD"/>
    <w:rsid w:val="00B619D7"/>
    <w:rsid w:val="00B7668A"/>
    <w:rsid w:val="00B8035D"/>
    <w:rsid w:val="00B806BB"/>
    <w:rsid w:val="00B916B7"/>
    <w:rsid w:val="00BB0CCA"/>
    <w:rsid w:val="00BB1307"/>
    <w:rsid w:val="00BB2F7B"/>
    <w:rsid w:val="00BB7592"/>
    <w:rsid w:val="00BC31D4"/>
    <w:rsid w:val="00BC46FB"/>
    <w:rsid w:val="00BC655F"/>
    <w:rsid w:val="00BD4DEE"/>
    <w:rsid w:val="00BE3FAE"/>
    <w:rsid w:val="00BE5156"/>
    <w:rsid w:val="00BF11EA"/>
    <w:rsid w:val="00BF3910"/>
    <w:rsid w:val="00C13CFA"/>
    <w:rsid w:val="00C174A0"/>
    <w:rsid w:val="00C32DA7"/>
    <w:rsid w:val="00C333EB"/>
    <w:rsid w:val="00C40CE6"/>
    <w:rsid w:val="00C552D3"/>
    <w:rsid w:val="00C65262"/>
    <w:rsid w:val="00C70F08"/>
    <w:rsid w:val="00C718A2"/>
    <w:rsid w:val="00C71E4F"/>
    <w:rsid w:val="00C74185"/>
    <w:rsid w:val="00C74349"/>
    <w:rsid w:val="00C75869"/>
    <w:rsid w:val="00C763DD"/>
    <w:rsid w:val="00C76746"/>
    <w:rsid w:val="00C77941"/>
    <w:rsid w:val="00C83574"/>
    <w:rsid w:val="00C9317D"/>
    <w:rsid w:val="00C97E87"/>
    <w:rsid w:val="00CA5181"/>
    <w:rsid w:val="00CA6FA3"/>
    <w:rsid w:val="00CB694C"/>
    <w:rsid w:val="00CB7F8D"/>
    <w:rsid w:val="00CC2E3D"/>
    <w:rsid w:val="00CD201C"/>
    <w:rsid w:val="00CD2AE8"/>
    <w:rsid w:val="00CD3059"/>
    <w:rsid w:val="00CD5B50"/>
    <w:rsid w:val="00CF379D"/>
    <w:rsid w:val="00D02E18"/>
    <w:rsid w:val="00D03ACC"/>
    <w:rsid w:val="00D04C6C"/>
    <w:rsid w:val="00D05657"/>
    <w:rsid w:val="00D05F0C"/>
    <w:rsid w:val="00D1193D"/>
    <w:rsid w:val="00D23C20"/>
    <w:rsid w:val="00D23D01"/>
    <w:rsid w:val="00D24AFE"/>
    <w:rsid w:val="00D25F2D"/>
    <w:rsid w:val="00D31E6B"/>
    <w:rsid w:val="00D33A09"/>
    <w:rsid w:val="00D5473E"/>
    <w:rsid w:val="00D56443"/>
    <w:rsid w:val="00D57C2A"/>
    <w:rsid w:val="00D64AD9"/>
    <w:rsid w:val="00D6501F"/>
    <w:rsid w:val="00D67C9A"/>
    <w:rsid w:val="00D67D2B"/>
    <w:rsid w:val="00D85D5D"/>
    <w:rsid w:val="00D876F3"/>
    <w:rsid w:val="00DA2B2A"/>
    <w:rsid w:val="00DB68A9"/>
    <w:rsid w:val="00DC160D"/>
    <w:rsid w:val="00DD0A81"/>
    <w:rsid w:val="00DD1328"/>
    <w:rsid w:val="00DE0EB6"/>
    <w:rsid w:val="00DE6E77"/>
    <w:rsid w:val="00DF115F"/>
    <w:rsid w:val="00E03606"/>
    <w:rsid w:val="00E1030C"/>
    <w:rsid w:val="00E20F65"/>
    <w:rsid w:val="00E2527B"/>
    <w:rsid w:val="00E2612F"/>
    <w:rsid w:val="00E264D0"/>
    <w:rsid w:val="00E33FDB"/>
    <w:rsid w:val="00E3640B"/>
    <w:rsid w:val="00E4136A"/>
    <w:rsid w:val="00E617BD"/>
    <w:rsid w:val="00E63276"/>
    <w:rsid w:val="00E70DB1"/>
    <w:rsid w:val="00E76774"/>
    <w:rsid w:val="00E914D9"/>
    <w:rsid w:val="00E9167C"/>
    <w:rsid w:val="00E93D66"/>
    <w:rsid w:val="00E9441F"/>
    <w:rsid w:val="00E97E4F"/>
    <w:rsid w:val="00EA1B98"/>
    <w:rsid w:val="00EA1D78"/>
    <w:rsid w:val="00EA5A02"/>
    <w:rsid w:val="00EB11C5"/>
    <w:rsid w:val="00EC0050"/>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70F94"/>
    <w:rsid w:val="00F73728"/>
    <w:rsid w:val="00F77AEC"/>
    <w:rsid w:val="00F903D5"/>
    <w:rsid w:val="00FB4B0D"/>
    <w:rsid w:val="00FC2CFF"/>
    <w:rsid w:val="00FC4345"/>
    <w:rsid w:val="00FC51DF"/>
    <w:rsid w:val="00FD1A9B"/>
    <w:rsid w:val="00FD6A3A"/>
    <w:rsid w:val="00FE24AC"/>
    <w:rsid w:val="00FE5561"/>
    <w:rsid w:val="00FF5A3B"/>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C61"/>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easding 3AB"/>
    <w:basedOn w:val="Normal"/>
    <w:next w:val="Normal"/>
    <w:link w:val="Heading5Char"/>
    <w:autoRedefine/>
    <w:unhideWhenUsed/>
    <w:qFormat/>
    <w:rsid w:val="004D21C9"/>
    <w:pPr>
      <w:keepNext/>
      <w:keepLines/>
      <w:spacing w:before="240"/>
      <w:outlineLvl w:val="4"/>
    </w:pPr>
    <w:rPr>
      <w:rFonts w:eastAsiaTheme="majorEastAsia" w:cstheme="majorBidi"/>
      <w:b/>
      <w:color w:val="595959" w:themeColor="text1" w:themeTint="A6"/>
      <w:u w:val="single"/>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easding 3AB Char"/>
    <w:basedOn w:val="DefaultParagraphFont"/>
    <w:link w:val="Heading5"/>
    <w:qFormat/>
    <w:rsid w:val="004D21C9"/>
    <w:rPr>
      <w:rFonts w:ascii="Arial" w:eastAsiaTheme="majorEastAsia" w:hAnsi="Arial" w:cstheme="majorBidi"/>
      <w:b/>
      <w:color w:val="595959" w:themeColor="text1" w:themeTint="A6"/>
      <w:u w:val="single"/>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hyperlink" Target="http://europass.cedefop.europa.e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http://europass.cedefop.europa.eu" TargetMode="External"/><Relationship Id="rId53" Type="http://schemas.openxmlformats.org/officeDocument/2006/relationships/image" Target="media/image9.jpg"/><Relationship Id="rId58" Type="http://schemas.openxmlformats.org/officeDocument/2006/relationships/hyperlink" Target="http://europass.cedefop.europa.eu"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mailto:tenders@simavi.ro" TargetMode="External"/><Relationship Id="rId14" Type="http://schemas.openxmlformats.org/officeDocument/2006/relationships/header" Target="header1.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eg"/><Relationship Id="rId56" Type="http://schemas.openxmlformats.org/officeDocument/2006/relationships/hyperlink" Target="http://europass.cedefop.europa.eu" TargetMode="External"/><Relationship Id="rId64" Type="http://schemas.openxmlformats.org/officeDocument/2006/relationships/image" Target="media/image10.png"/><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hyperlink" Target="mailto:Carmen.berbece@simavi.ro" TargetMode="External"/><Relationship Id="rId59" Type="http://schemas.openxmlformats.org/officeDocument/2006/relationships/hyperlink" Target="http://europass.cedefop.europa.eu" TargetMode="External"/><Relationship Id="rId67" Type="http://schemas.openxmlformats.org/officeDocument/2006/relationships/theme" Target="theme/theme1.xml"/><Relationship Id="rId20" Type="http://schemas.openxmlformats.org/officeDocument/2006/relationships/hyperlink" Target="http://www.econsulat.ro"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277</Pages>
  <Words>75981</Words>
  <Characters>433095</Characters>
  <Application>Microsoft Office Word</Application>
  <DocSecurity>0</DocSecurity>
  <Lines>3609</Lines>
  <Paragraphs>1016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508060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8</cp:revision>
  <cp:lastPrinted>2026-01-30T12:17:00Z</cp:lastPrinted>
  <dcterms:created xsi:type="dcterms:W3CDTF">2026-05-18T15:14:00Z</dcterms:created>
  <dcterms:modified xsi:type="dcterms:W3CDTF">2026-05-18T19:00:00Z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