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5E02" w:rsidRDefault="0099605E">
      <w:r>
        <w:rPr>
          <w:noProof/>
        </w:rPr>
        <w:drawing>
          <wp:inline distT="0" distB="0" distL="0" distR="0" wp14:anchorId="7CC0E7E4" wp14:editId="6CCE73A9">
            <wp:extent cx="5695950" cy="8572500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5E"/>
    <w:rsid w:val="00195E02"/>
    <w:rsid w:val="0099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EBD7A-F490-499D-8F2E-4A660104C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Spraker, Rachel (ras7c)</dc:creator>
  <cp:keywords/>
  <dc:description/>
  <cp:lastModifiedBy>Spraker, Rachel (ras7c)</cp:lastModifiedBy>
  <cp:revision>1</cp:revision>
  <dcterms:created xsi:type="dcterms:W3CDTF">2020-06-05T15:36:00Z</dcterms:created>
  <dcterms:modified xsi:type="dcterms:W3CDTF">2020-06-05T15:37:00Z</dcterms:modified>
</cp:coreProperties>
</file>