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Case Study 1: Analysis of SDLC Models Applied to a Real-World Software Application</w:t>
      </w:r>
    </w:p>
    <w:p/>
    <w:p>
      <w:pPr>
        <w:pStyle w:val="Heading1"/>
      </w:pPr>
      <w:r>
        <w:t>Aim</w:t>
      </w:r>
    </w:p>
    <w:p>
      <w:r>
        <w:t>To analyze the Software Development Life Cycle (SDLC) models used in the development of a real-world software application and identify the most suitable SDLC model.</w:t>
      </w:r>
    </w:p>
    <w:p>
      <w:pPr>
        <w:pStyle w:val="Heading1"/>
      </w:pPr>
      <w:r>
        <w:t>Objective</w:t>
      </w:r>
    </w:p>
    <w:p>
      <w:pPr>
        <w:pStyle w:val="ListBullet"/>
      </w:pPr>
      <w:r>
        <w:t>Study different SDLC models.</w:t>
      </w:r>
    </w:p>
    <w:p>
      <w:pPr>
        <w:pStyle w:val="ListBullet"/>
      </w:pPr>
      <w:r>
        <w:t>Analyze the development process of a real-world software application.</w:t>
      </w:r>
    </w:p>
    <w:p>
      <w:pPr>
        <w:pStyle w:val="ListBullet"/>
      </w:pPr>
      <w:r>
        <w:t>Compare the advantages and limitations of various SDLC models.</w:t>
      </w:r>
    </w:p>
    <w:p>
      <w:pPr>
        <w:pStyle w:val="ListBullet"/>
      </w:pPr>
      <w:r>
        <w:t>Recommend the most appropriate SDLC model for the application.</w:t>
      </w:r>
    </w:p>
    <w:p>
      <w:pPr>
        <w:pStyle w:val="Heading1"/>
      </w:pPr>
      <w:r>
        <w:t>Selected Software Application</w:t>
      </w:r>
    </w:p>
    <w:p>
      <w:r>
        <w:t>Online Food Delivery System (e.g., Swiggy/Zomato)</w:t>
      </w:r>
    </w:p>
    <w:p>
      <w:pPr>
        <w:pStyle w:val="Heading1"/>
      </w:pPr>
      <w:r>
        <w:t>Overview</w:t>
      </w:r>
    </w:p>
    <w:p>
      <w:r>
        <w:t>An Online Food Delivery System allows customers to register/login, search restaurants, order food, make online payments, track orders, and provide ratings and reviews.</w:t>
      </w:r>
    </w:p>
    <w:p>
      <w:pPr>
        <w:pStyle w:val="Heading1"/>
      </w:pPr>
      <w:r>
        <w:t>Functional Requirements</w:t>
      </w:r>
    </w:p>
    <w:p>
      <w:pPr>
        <w:pStyle w:val="Heading2"/>
      </w:pPr>
      <w:r>
        <w:t>Customer Module</w:t>
      </w:r>
    </w:p>
    <w:p>
      <w:pPr>
        <w:pStyle w:val="ListBullet"/>
      </w:pPr>
      <w:r>
        <w:t>User registration and login</w:t>
      </w:r>
    </w:p>
    <w:p>
      <w:pPr>
        <w:pStyle w:val="ListBullet"/>
      </w:pPr>
      <w:r>
        <w:t>Search food and restaurants</w:t>
      </w:r>
    </w:p>
    <w:p>
      <w:pPr>
        <w:pStyle w:val="ListBullet"/>
      </w:pPr>
      <w:r>
        <w:t>Add items to cart and place orders</w:t>
      </w:r>
    </w:p>
    <w:p>
      <w:pPr>
        <w:pStyle w:val="ListBullet"/>
      </w:pPr>
      <w:r>
        <w:t>Online payment and order tracking</w:t>
      </w:r>
    </w:p>
    <w:p>
      <w:pPr>
        <w:pStyle w:val="Heading2"/>
      </w:pPr>
      <w:r>
        <w:t>Restaurant Module</w:t>
      </w:r>
    </w:p>
    <w:p>
      <w:pPr>
        <w:pStyle w:val="ListBullet"/>
      </w:pPr>
      <w:r>
        <w:t>Manage menu</w:t>
      </w:r>
    </w:p>
    <w:p>
      <w:pPr>
        <w:pStyle w:val="ListBullet"/>
      </w:pPr>
      <w:r>
        <w:t>Accept or reject orders</w:t>
      </w:r>
    </w:p>
    <w:p>
      <w:pPr>
        <w:pStyle w:val="ListBullet"/>
      </w:pPr>
      <w:r>
        <w:t>Update order status</w:t>
      </w:r>
    </w:p>
    <w:p>
      <w:pPr>
        <w:pStyle w:val="Heading2"/>
      </w:pPr>
      <w:r>
        <w:t>Delivery Module</w:t>
      </w:r>
    </w:p>
    <w:p>
      <w:pPr>
        <w:pStyle w:val="ListBullet"/>
      </w:pPr>
      <w:r>
        <w:t>Accept delivery</w:t>
      </w:r>
    </w:p>
    <w:p>
      <w:pPr>
        <w:pStyle w:val="ListBullet"/>
      </w:pPr>
      <w:r>
        <w:t>Live location tracking</w:t>
      </w:r>
    </w:p>
    <w:p>
      <w:pPr>
        <w:pStyle w:val="ListBullet"/>
      </w:pPr>
      <w:r>
        <w:t>Delivery confirmation</w:t>
      </w:r>
    </w:p>
    <w:p>
      <w:pPr>
        <w:pStyle w:val="Heading2"/>
      </w:pPr>
      <w:r>
        <w:t>Admin Module</w:t>
      </w:r>
    </w:p>
    <w:p>
      <w:pPr>
        <w:pStyle w:val="ListBullet"/>
      </w:pPr>
      <w:r>
        <w:t>User management</w:t>
      </w:r>
    </w:p>
    <w:p>
      <w:pPr>
        <w:pStyle w:val="ListBullet"/>
      </w:pPr>
      <w:r>
        <w:t>Restaurant management</w:t>
      </w:r>
    </w:p>
    <w:p>
      <w:pPr>
        <w:pStyle w:val="ListBullet"/>
      </w:pPr>
      <w:r>
        <w:t>Reports and analytics</w:t>
      </w:r>
    </w:p>
    <w:p>
      <w:pPr>
        <w:pStyle w:val="Heading1"/>
      </w:pPr>
      <w:r>
        <w:t>SDLC Models Analysis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SDLC Model</w:t>
            </w:r>
          </w:p>
        </w:tc>
        <w:tc>
          <w:tcPr>
            <w:tcW w:type="dxa" w:w="2556"/>
          </w:tcPr>
          <w:p>
            <w:r>
              <w:t>Suitability</w:t>
            </w:r>
          </w:p>
        </w:tc>
        <w:tc>
          <w:tcPr>
            <w:tcW w:type="dxa" w:w="2556"/>
          </w:tcPr>
          <w:p>
            <w:r>
              <w:t>Advantages</w:t>
            </w:r>
          </w:p>
        </w:tc>
        <w:tc>
          <w:tcPr>
            <w:tcW w:type="dxa" w:w="2556"/>
          </w:tcPr>
          <w:p>
            <w:r>
              <w:t>Limitations</w:t>
            </w:r>
          </w:p>
        </w:tc>
      </w:tr>
      <w:tr>
        <w:tc>
          <w:tcPr>
            <w:tcW w:type="dxa" w:w="2556"/>
          </w:tcPr>
          <w:p>
            <w:r>
              <w:t>Waterfall</w:t>
            </w:r>
          </w:p>
        </w:tc>
        <w:tc>
          <w:tcPr>
            <w:tcW w:type="dxa" w:w="2556"/>
          </w:tcPr>
          <w:p>
            <w:r>
              <w:t>Low</w:t>
            </w:r>
          </w:p>
        </w:tc>
        <w:tc>
          <w:tcPr>
            <w:tcW w:type="dxa" w:w="2556"/>
          </w:tcPr>
          <w:p>
            <w:r>
              <w:t>Simple and easy to manage</w:t>
            </w:r>
          </w:p>
        </w:tc>
        <w:tc>
          <w:tcPr>
            <w:tcW w:type="dxa" w:w="2556"/>
          </w:tcPr>
          <w:p>
            <w:r>
              <w:t>Difficult to accommodate changing requirements</w:t>
            </w:r>
          </w:p>
        </w:tc>
      </w:tr>
      <w:tr>
        <w:tc>
          <w:tcPr>
            <w:tcW w:type="dxa" w:w="2556"/>
          </w:tcPr>
          <w:p>
            <w:r>
              <w:t>Prototype</w:t>
            </w:r>
          </w:p>
        </w:tc>
        <w:tc>
          <w:tcPr>
            <w:tcW w:type="dxa" w:w="2556"/>
          </w:tcPr>
          <w:p>
            <w:r>
              <w:t>Medium</w:t>
            </w:r>
          </w:p>
        </w:tc>
        <w:tc>
          <w:tcPr>
            <w:tcW w:type="dxa" w:w="2556"/>
          </w:tcPr>
          <w:p>
            <w:r>
              <w:t>Better understanding of user requirements</w:t>
            </w:r>
          </w:p>
        </w:tc>
        <w:tc>
          <w:tcPr>
            <w:tcW w:type="dxa" w:w="2556"/>
          </w:tcPr>
          <w:p>
            <w:r>
              <w:t>Increased development cost</w:t>
            </w:r>
          </w:p>
        </w:tc>
      </w:tr>
      <w:tr>
        <w:tc>
          <w:tcPr>
            <w:tcW w:type="dxa" w:w="2556"/>
          </w:tcPr>
          <w:p>
            <w:r>
              <w:t>Spiral</w:t>
            </w:r>
          </w:p>
        </w:tc>
        <w:tc>
          <w:tcPr>
            <w:tcW w:type="dxa" w:w="2556"/>
          </w:tcPr>
          <w:p>
            <w:r>
              <w:t>High</w:t>
            </w:r>
          </w:p>
        </w:tc>
        <w:tc>
          <w:tcPr>
            <w:tcW w:type="dxa" w:w="2556"/>
          </w:tcPr>
          <w:p>
            <w:r>
              <w:t>Good risk management</w:t>
            </w:r>
          </w:p>
        </w:tc>
        <w:tc>
          <w:tcPr>
            <w:tcW w:type="dxa" w:w="2556"/>
          </w:tcPr>
          <w:p>
            <w:r>
              <w:t>Expensive and complex</w:t>
            </w:r>
          </w:p>
        </w:tc>
      </w:tr>
      <w:tr>
        <w:tc>
          <w:tcPr>
            <w:tcW w:type="dxa" w:w="2556"/>
          </w:tcPr>
          <w:p>
            <w:r>
              <w:t>Agile</w:t>
            </w:r>
          </w:p>
        </w:tc>
        <w:tc>
          <w:tcPr>
            <w:tcW w:type="dxa" w:w="2556"/>
          </w:tcPr>
          <w:p>
            <w:r>
              <w:t>Very High</w:t>
            </w:r>
          </w:p>
        </w:tc>
        <w:tc>
          <w:tcPr>
            <w:tcW w:type="dxa" w:w="2556"/>
          </w:tcPr>
          <w:p>
            <w:r>
              <w:t>Continuous improvement and customer feedback</w:t>
            </w:r>
          </w:p>
        </w:tc>
        <w:tc>
          <w:tcPr>
            <w:tcW w:type="dxa" w:w="2556"/>
          </w:tcPr>
          <w:p>
            <w:r>
              <w:t>Requires experienced team</w:t>
            </w:r>
          </w:p>
        </w:tc>
      </w:tr>
      <w:tr>
        <w:tc>
          <w:tcPr>
            <w:tcW w:type="dxa" w:w="2556"/>
          </w:tcPr>
          <w:p>
            <w:r>
              <w:t>DevOps</w:t>
            </w:r>
          </w:p>
        </w:tc>
        <w:tc>
          <w:tcPr>
            <w:tcW w:type="dxa" w:w="2556"/>
          </w:tcPr>
          <w:p>
            <w:r>
              <w:t>Very High</w:t>
            </w:r>
          </w:p>
        </w:tc>
        <w:tc>
          <w:tcPr>
            <w:tcW w:type="dxa" w:w="2556"/>
          </w:tcPr>
          <w:p>
            <w:r>
              <w:t>Continuous integration and deployment</w:t>
            </w:r>
          </w:p>
        </w:tc>
        <w:tc>
          <w:tcPr>
            <w:tcW w:type="dxa" w:w="2556"/>
          </w:tcPr>
          <w:p>
            <w:r>
              <w:t>Infrastructure complexity</w:t>
            </w:r>
          </w:p>
        </w:tc>
      </w:tr>
    </w:tbl>
    <w:p>
      <w:pPr>
        <w:pStyle w:val="Heading1"/>
      </w:pPr>
      <w:r>
        <w:t>Why Agile is Best?</w:t>
      </w:r>
    </w:p>
    <w:p>
      <w:pPr>
        <w:pStyle w:val="ListBullet"/>
      </w:pPr>
      <w:r>
        <w:t>Customer requirements frequently change.</w:t>
      </w:r>
    </w:p>
    <w:p>
      <w:pPr>
        <w:pStyle w:val="ListBullet"/>
      </w:pPr>
      <w:r>
        <w:t>New restaurant features are added regularly.</w:t>
      </w:r>
    </w:p>
    <w:p>
      <w:pPr>
        <w:pStyle w:val="ListBullet"/>
      </w:pPr>
      <w:r>
        <w:t>Bug fixes need to be released quickly.</w:t>
      </w:r>
    </w:p>
    <w:p>
      <w:pPr>
        <w:pStyle w:val="ListBullet"/>
      </w:pPr>
      <w:r>
        <w:t>Mobile applications require continuous updates.</w:t>
      </w:r>
    </w:p>
    <w:p>
      <w:pPr>
        <w:pStyle w:val="ListBullet"/>
      </w:pPr>
      <w:r>
        <w:t>Frequent customer feedback improves the product.</w:t>
      </w:r>
    </w:p>
    <w:p>
      <w:pPr>
        <w:pStyle w:val="Heading1"/>
      </w:pPr>
      <w:r>
        <w:t>Agile Development Process</w:t>
      </w:r>
    </w:p>
    <w:p>
      <w:pPr>
        <w:pStyle w:val="ListNumber"/>
      </w:pPr>
      <w:r>
        <w:t>Requirement gathering</w:t>
      </w:r>
    </w:p>
    <w:p>
      <w:pPr>
        <w:pStyle w:val="ListNumber"/>
      </w:pPr>
      <w:r>
        <w:t>Sprint planning</w:t>
      </w:r>
    </w:p>
    <w:p>
      <w:pPr>
        <w:pStyle w:val="ListNumber"/>
      </w:pPr>
      <w:r>
        <w:t>Design</w:t>
      </w:r>
    </w:p>
    <w:p>
      <w:pPr>
        <w:pStyle w:val="ListNumber"/>
      </w:pPr>
      <w:r>
        <w:t>Development</w:t>
      </w:r>
    </w:p>
    <w:p>
      <w:pPr>
        <w:pStyle w:val="ListNumber"/>
      </w:pPr>
      <w:r>
        <w:t>Testing</w:t>
      </w:r>
    </w:p>
    <w:p>
      <w:pPr>
        <w:pStyle w:val="ListNumber"/>
      </w:pPr>
      <w:r>
        <w:t>Deployment</w:t>
      </w:r>
    </w:p>
    <w:p>
      <w:pPr>
        <w:pStyle w:val="ListNumber"/>
      </w:pPr>
      <w:r>
        <w:t>Customer feedback</w:t>
      </w:r>
    </w:p>
    <w:p>
      <w:pPr>
        <w:pStyle w:val="ListNumber"/>
      </w:pPr>
      <w:r>
        <w:t>Next sprint</w:t>
      </w:r>
    </w:p>
    <w:p>
      <w:pPr>
        <w:pStyle w:val="Heading1"/>
      </w:pPr>
      <w:r>
        <w:t>SDLC Phases</w:t>
      </w:r>
    </w:p>
    <w:p>
      <w:pPr>
        <w:pStyle w:val="Heading2"/>
      </w:pPr>
      <w:r>
        <w:t>1. Requirement Analysis</w:t>
      </w:r>
    </w:p>
    <w:p>
      <w:pPr>
        <w:pStyle w:val="ListBullet"/>
      </w:pPr>
      <w:r>
        <w:t>Customer requirements</w:t>
      </w:r>
    </w:p>
    <w:p>
      <w:pPr>
        <w:pStyle w:val="ListBullet"/>
      </w:pPr>
      <w:r>
        <w:t>Restaurant requirements</w:t>
      </w:r>
    </w:p>
    <w:p>
      <w:pPr>
        <w:pStyle w:val="ListBullet"/>
      </w:pPr>
      <w:r>
        <w:t>Payment gateway</w:t>
      </w:r>
    </w:p>
    <w:p>
      <w:pPr>
        <w:pStyle w:val="ListBullet"/>
      </w:pPr>
      <w:r>
        <w:t>GPS tracking</w:t>
      </w:r>
    </w:p>
    <w:p>
      <w:r>
        <w:t>Deliverable: Software Requirement Specification (SRS).</w:t>
      </w:r>
    </w:p>
    <w:p>
      <w:pPr>
        <w:pStyle w:val="Heading2"/>
      </w:pPr>
      <w:r>
        <w:t>2. System Design</w:t>
      </w:r>
    </w:p>
    <w:p>
      <w:pPr>
        <w:pStyle w:val="ListBullet"/>
      </w:pPr>
      <w:r>
        <w:t>Database design</w:t>
      </w:r>
    </w:p>
    <w:p>
      <w:pPr>
        <w:pStyle w:val="ListBullet"/>
      </w:pPr>
      <w:r>
        <w:t>UI design</w:t>
      </w:r>
    </w:p>
    <w:p>
      <w:pPr>
        <w:pStyle w:val="ListBullet"/>
      </w:pPr>
      <w:r>
        <w:t>Architecture design</w:t>
      </w:r>
    </w:p>
    <w:p>
      <w:pPr>
        <w:pStyle w:val="ListBullet"/>
      </w:pPr>
      <w:r>
        <w:t>API design</w:t>
      </w:r>
    </w:p>
    <w:p>
      <w:r>
        <w:t>Deliverables: UML diagrams and database schema.</w:t>
      </w:r>
    </w:p>
    <w:p>
      <w:pPr>
        <w:pStyle w:val="Heading2"/>
      </w:pPr>
      <w:r>
        <w:t>3. Development</w:t>
      </w:r>
    </w:p>
    <w:p>
      <w:pPr>
        <w:pStyle w:val="ListBullet"/>
      </w:pPr>
      <w:r>
        <w:t>Modules: login, order, payment, and delivery</w:t>
      </w:r>
    </w:p>
    <w:p>
      <w:pPr>
        <w:pStyle w:val="ListBullet"/>
      </w:pPr>
      <w:r>
        <w:t>Possible technologies: Java/Python, React, Node.js</w:t>
      </w:r>
    </w:p>
    <w:p>
      <w:pPr>
        <w:pStyle w:val="ListBullet"/>
      </w:pPr>
      <w:r>
        <w:t>Database: MySQL/PostgreSQL</w:t>
      </w:r>
    </w:p>
    <w:p>
      <w:pPr>
        <w:pStyle w:val="Heading2"/>
      </w:pPr>
      <w:r>
        <w:t>4. Testing</w:t>
      </w:r>
    </w:p>
    <w:p>
      <w:pPr>
        <w:pStyle w:val="ListBullet"/>
      </w:pPr>
      <w:r>
        <w:t>Unit testing</w:t>
      </w:r>
    </w:p>
    <w:p>
      <w:pPr>
        <w:pStyle w:val="ListBullet"/>
      </w:pPr>
      <w:r>
        <w:t>Integration testing</w:t>
      </w:r>
    </w:p>
    <w:p>
      <w:pPr>
        <w:pStyle w:val="ListBullet"/>
      </w:pPr>
      <w:r>
        <w:t>System testing</w:t>
      </w:r>
    </w:p>
    <w:p>
      <w:pPr>
        <w:pStyle w:val="ListBullet"/>
      </w:pPr>
      <w:r>
        <w:t>User Acceptance Testing (UAT)</w:t>
      </w:r>
    </w:p>
    <w:tbl>
      <w:tblPr>
        <w:tblStyle w:val="TableGrid"/>
        <w:tblW w:type="auto" w:w="0"/>
        <w:tblLook w:firstColumn="1" w:firstRow="1" w:lastColumn="0" w:lastRow="0" w:noHBand="0" w:noVBand="1" w:val="04A0"/>
      </w:tblPr>
      <w:tblGrid>
        <w:gridCol w:w="5112"/>
        <w:gridCol w:w="5112"/>
      </w:tblGrid>
      <w:tr>
        <w:tc>
          <w:tcPr>
            <w:tcW w:type="dxa" w:w="5112"/>
          </w:tcPr>
          <w:p>
            <w:r>
              <w:t>Test Case</w:t>
            </w:r>
          </w:p>
        </w:tc>
        <w:tc>
          <w:tcPr>
            <w:tcW w:type="dxa" w:w="5112"/>
          </w:tcPr>
          <w:p>
            <w:r>
              <w:t>Expected Result</w:t>
            </w:r>
          </w:p>
        </w:tc>
      </w:tr>
      <w:tr>
        <w:tc>
          <w:tcPr>
            <w:tcW w:type="dxa" w:w="5112"/>
          </w:tcPr>
          <w:p>
            <w:r>
              <w:t>Valid login</w:t>
            </w:r>
          </w:p>
        </w:tc>
        <w:tc>
          <w:tcPr>
            <w:tcW w:type="dxa" w:w="5112"/>
          </w:tcPr>
          <w:p>
            <w:r>
              <w:t>Successful login</w:t>
            </w:r>
          </w:p>
        </w:tc>
      </w:tr>
      <w:tr>
        <w:tc>
          <w:tcPr>
            <w:tcW w:type="dxa" w:w="5112"/>
          </w:tcPr>
          <w:p>
            <w:r>
              <w:t>Invalid password</w:t>
            </w:r>
          </w:p>
        </w:tc>
        <w:tc>
          <w:tcPr>
            <w:tcW w:type="dxa" w:w="5112"/>
          </w:tcPr>
          <w:p>
            <w:r>
              <w:t>Error message</w:t>
            </w:r>
          </w:p>
        </w:tc>
      </w:tr>
      <w:tr>
        <w:tc>
          <w:tcPr>
            <w:tcW w:type="dxa" w:w="5112"/>
          </w:tcPr>
          <w:p>
            <w:r>
              <w:t>Place order</w:t>
            </w:r>
          </w:p>
        </w:tc>
        <w:tc>
          <w:tcPr>
            <w:tcW w:type="dxa" w:w="5112"/>
          </w:tcPr>
          <w:p>
            <w:r>
              <w:t>Order created</w:t>
            </w:r>
          </w:p>
        </w:tc>
      </w:tr>
      <w:tr>
        <w:tc>
          <w:tcPr>
            <w:tcW w:type="dxa" w:w="5112"/>
          </w:tcPr>
          <w:p>
            <w:r>
              <w:t>Payment</w:t>
            </w:r>
          </w:p>
        </w:tc>
        <w:tc>
          <w:tcPr>
            <w:tcW w:type="dxa" w:w="5112"/>
          </w:tcPr>
          <w:p>
            <w:r>
              <w:t>Payment status displayed correctly</w:t>
            </w:r>
          </w:p>
        </w:tc>
      </w:tr>
    </w:tbl>
    <w:p>
      <w:pPr>
        <w:pStyle w:val="Heading2"/>
      </w:pPr>
      <w:r>
        <w:t>5. Deployment</w:t>
      </w:r>
    </w:p>
    <w:p>
      <w:pPr>
        <w:pStyle w:val="ListBullet"/>
      </w:pPr>
      <w:r>
        <w:t>Cloud deployment</w:t>
      </w:r>
    </w:p>
    <w:p>
      <w:pPr>
        <w:pStyle w:val="ListBullet"/>
      </w:pPr>
      <w:r>
        <w:t>Mobile app release</w:t>
      </w:r>
    </w:p>
    <w:p>
      <w:pPr>
        <w:pStyle w:val="ListBullet"/>
      </w:pPr>
      <w:r>
        <w:t>Web server deployment</w:t>
      </w:r>
    </w:p>
    <w:p>
      <w:pPr>
        <w:pStyle w:val="ListBullet"/>
      </w:pPr>
      <w:r>
        <w:t>Example cloud platforms: AWS, Azure, Google Cloud</w:t>
      </w:r>
    </w:p>
    <w:p>
      <w:pPr>
        <w:pStyle w:val="Heading2"/>
      </w:pPr>
      <w:r>
        <w:t>6. Maintenance</w:t>
      </w:r>
    </w:p>
    <w:p>
      <w:pPr>
        <w:pStyle w:val="ListBullet"/>
      </w:pPr>
      <w:r>
        <w:t>Bug fixes</w:t>
      </w:r>
    </w:p>
    <w:p>
      <w:pPr>
        <w:pStyle w:val="ListBullet"/>
      </w:pPr>
      <w:r>
        <w:t>Security updates</w:t>
      </w:r>
    </w:p>
    <w:p>
      <w:pPr>
        <w:pStyle w:val="ListBullet"/>
      </w:pPr>
      <w:r>
        <w:t>Feature enhancements</w:t>
      </w:r>
    </w:p>
    <w:p>
      <w:pPr>
        <w:pStyle w:val="ListBullet"/>
      </w:pPr>
      <w:r>
        <w:t>Performance optimization</w:t>
      </w:r>
    </w:p>
    <w:p>
      <w:pPr>
        <w:pStyle w:val="Heading1"/>
      </w:pPr>
      <w:r>
        <w:t>Comparison of SDLC Models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Criteria</w:t>
            </w:r>
          </w:p>
        </w:tc>
        <w:tc>
          <w:tcPr>
            <w:tcW w:type="dxa" w:w="1704"/>
          </w:tcPr>
          <w:p>
            <w:r>
              <w:t>Waterfall</w:t>
            </w:r>
          </w:p>
        </w:tc>
        <w:tc>
          <w:tcPr>
            <w:tcW w:type="dxa" w:w="1704"/>
          </w:tcPr>
          <w:p>
            <w:r>
              <w:t>Prototype</w:t>
            </w:r>
          </w:p>
        </w:tc>
        <w:tc>
          <w:tcPr>
            <w:tcW w:type="dxa" w:w="1704"/>
          </w:tcPr>
          <w:p>
            <w:r>
              <w:t>Spiral</w:t>
            </w:r>
          </w:p>
        </w:tc>
        <w:tc>
          <w:tcPr>
            <w:tcW w:type="dxa" w:w="1704"/>
          </w:tcPr>
          <w:p>
            <w:r>
              <w:t>Agile</w:t>
            </w:r>
          </w:p>
        </w:tc>
        <w:tc>
          <w:tcPr>
            <w:tcW w:type="dxa" w:w="1704"/>
          </w:tcPr>
          <w:p>
            <w:r>
              <w:t>DevOps</w:t>
            </w:r>
          </w:p>
        </w:tc>
      </w:tr>
      <w:tr>
        <w:tc>
          <w:tcPr>
            <w:tcW w:type="dxa" w:w="1704"/>
          </w:tcPr>
          <w:p>
            <w:r>
              <w:t>Requirement changes</w:t>
            </w:r>
          </w:p>
        </w:tc>
        <w:tc>
          <w:tcPr>
            <w:tcW w:type="dxa" w:w="1704"/>
          </w:tcPr>
          <w:p>
            <w:r>
              <w:t>Poor</w:t>
            </w:r>
          </w:p>
        </w:tc>
        <w:tc>
          <w:tcPr>
            <w:tcW w:type="dxa" w:w="1704"/>
          </w:tcPr>
          <w:p>
            <w:r>
              <w:t>Good</w:t>
            </w:r>
          </w:p>
        </w:tc>
        <w:tc>
          <w:tcPr>
            <w:tcW w:type="dxa" w:w="1704"/>
          </w:tcPr>
          <w:p>
            <w:r>
              <w:t>Excellent</w:t>
            </w:r>
          </w:p>
        </w:tc>
        <w:tc>
          <w:tcPr>
            <w:tcW w:type="dxa" w:w="1704"/>
          </w:tcPr>
          <w:p>
            <w:r>
              <w:t>Excellent</w:t>
            </w:r>
          </w:p>
        </w:tc>
        <w:tc>
          <w:tcPr>
            <w:tcW w:type="dxa" w:w="1704"/>
          </w:tcPr>
          <w:p>
            <w:r>
              <w:t>Excellent</w:t>
            </w:r>
          </w:p>
        </w:tc>
      </w:tr>
      <w:tr>
        <w:tc>
          <w:tcPr>
            <w:tcW w:type="dxa" w:w="1704"/>
          </w:tcPr>
          <w:p>
            <w:r>
              <w:t>Customer feedback</w:t>
            </w:r>
          </w:p>
        </w:tc>
        <w:tc>
          <w:tcPr>
            <w:tcW w:type="dxa" w:w="1704"/>
          </w:tcPr>
          <w:p>
            <w:r>
              <w:t>Low</w:t>
            </w:r>
          </w:p>
        </w:tc>
        <w:tc>
          <w:tcPr>
            <w:tcW w:type="dxa" w:w="1704"/>
          </w:tcPr>
          <w:p>
            <w:r>
              <w:t>High</w:t>
            </w:r>
          </w:p>
        </w:tc>
        <w:tc>
          <w:tcPr>
            <w:tcW w:type="dxa" w:w="1704"/>
          </w:tcPr>
          <w:p>
            <w:r>
              <w:t>High</w:t>
            </w:r>
          </w:p>
        </w:tc>
        <w:tc>
          <w:tcPr>
            <w:tcW w:type="dxa" w:w="1704"/>
          </w:tcPr>
          <w:p>
            <w:r>
              <w:t>High</w:t>
            </w:r>
          </w:p>
        </w:tc>
        <w:tc>
          <w:tcPr>
            <w:tcW w:type="dxa" w:w="1704"/>
          </w:tcPr>
          <w:p>
            <w:r>
              <w:t>High</w:t>
            </w:r>
          </w:p>
        </w:tc>
      </w:tr>
      <w:tr>
        <w:tc>
          <w:tcPr>
            <w:tcW w:type="dxa" w:w="1704"/>
          </w:tcPr>
          <w:p>
            <w:r>
              <w:t>Risk handling</w:t>
            </w:r>
          </w:p>
        </w:tc>
        <w:tc>
          <w:tcPr>
            <w:tcW w:type="dxa" w:w="1704"/>
          </w:tcPr>
          <w:p>
            <w:r>
              <w:t>Low</w:t>
            </w:r>
          </w:p>
        </w:tc>
        <w:tc>
          <w:tcPr>
            <w:tcW w:type="dxa" w:w="1704"/>
          </w:tcPr>
          <w:p>
            <w:r>
              <w:t>Medium</w:t>
            </w:r>
          </w:p>
        </w:tc>
        <w:tc>
          <w:tcPr>
            <w:tcW w:type="dxa" w:w="1704"/>
          </w:tcPr>
          <w:p>
            <w:r>
              <w:t>High</w:t>
            </w:r>
          </w:p>
        </w:tc>
        <w:tc>
          <w:tcPr>
            <w:tcW w:type="dxa" w:w="1704"/>
          </w:tcPr>
          <w:p>
            <w:r>
              <w:t>Medium</w:t>
            </w:r>
          </w:p>
        </w:tc>
        <w:tc>
          <w:tcPr>
            <w:tcW w:type="dxa" w:w="1704"/>
          </w:tcPr>
          <w:p>
            <w:r>
              <w:t>High</w:t>
            </w:r>
          </w:p>
        </w:tc>
      </w:tr>
      <w:tr>
        <w:tc>
          <w:tcPr>
            <w:tcW w:type="dxa" w:w="1704"/>
          </w:tcPr>
          <w:p>
            <w:r>
              <w:t>Delivery speed</w:t>
            </w:r>
          </w:p>
        </w:tc>
        <w:tc>
          <w:tcPr>
            <w:tcW w:type="dxa" w:w="1704"/>
          </w:tcPr>
          <w:p>
            <w:r>
              <w:t>Slow</w:t>
            </w:r>
          </w:p>
        </w:tc>
        <w:tc>
          <w:tcPr>
            <w:tcW w:type="dxa" w:w="1704"/>
          </w:tcPr>
          <w:p>
            <w:r>
              <w:t>Medium</w:t>
            </w:r>
          </w:p>
        </w:tc>
        <w:tc>
          <w:tcPr>
            <w:tcW w:type="dxa" w:w="1704"/>
          </w:tcPr>
          <w:p>
            <w:r>
              <w:t>Medium</w:t>
            </w:r>
          </w:p>
        </w:tc>
        <w:tc>
          <w:tcPr>
            <w:tcW w:type="dxa" w:w="1704"/>
          </w:tcPr>
          <w:p>
            <w:r>
              <w:t>Fast</w:t>
            </w:r>
          </w:p>
        </w:tc>
        <w:tc>
          <w:tcPr>
            <w:tcW w:type="dxa" w:w="1704"/>
          </w:tcPr>
          <w:p>
            <w:r>
              <w:t>Fast</w:t>
            </w:r>
          </w:p>
        </w:tc>
      </w:tr>
      <w:tr>
        <w:tc>
          <w:tcPr>
            <w:tcW w:type="dxa" w:w="1704"/>
          </w:tcPr>
          <w:p>
            <w:r>
              <w:t>Cost</w:t>
            </w:r>
          </w:p>
        </w:tc>
        <w:tc>
          <w:tcPr>
            <w:tcW w:type="dxa" w:w="1704"/>
          </w:tcPr>
          <w:p>
            <w:r>
              <w:t>Low</w:t>
            </w:r>
          </w:p>
        </w:tc>
        <w:tc>
          <w:tcPr>
            <w:tcW w:type="dxa" w:w="1704"/>
          </w:tcPr>
          <w:p>
            <w:r>
              <w:t>Medium</w:t>
            </w:r>
          </w:p>
        </w:tc>
        <w:tc>
          <w:tcPr>
            <w:tcW w:type="dxa" w:w="1704"/>
          </w:tcPr>
          <w:p>
            <w:r>
              <w:t>High</w:t>
            </w:r>
          </w:p>
        </w:tc>
        <w:tc>
          <w:tcPr>
            <w:tcW w:type="dxa" w:w="1704"/>
          </w:tcPr>
          <w:p>
            <w:r>
              <w:t>Medium</w:t>
            </w:r>
          </w:p>
        </w:tc>
        <w:tc>
          <w:tcPr>
            <w:tcW w:type="dxa" w:w="1704"/>
          </w:tcPr>
          <w:p>
            <w:r>
              <w:t>Medium</w:t>
            </w:r>
          </w:p>
        </w:tc>
      </w:tr>
      <w:tr>
        <w:tc>
          <w:tcPr>
            <w:tcW w:type="dxa" w:w="1704"/>
          </w:tcPr>
          <w:p>
            <w:r>
              <w:t>Suitable for food delivery</w:t>
            </w:r>
          </w:p>
        </w:tc>
        <w:tc>
          <w:tcPr>
            <w:tcW w:type="dxa" w:w="1704"/>
          </w:tcPr>
          <w:p>
            <w:r>
              <w:t>No</w:t>
            </w:r>
          </w:p>
        </w:tc>
        <w:tc>
          <w:tcPr>
            <w:tcW w:type="dxa" w:w="1704"/>
          </w:tcPr>
          <w:p>
            <w:r>
              <w:t>Partially</w:t>
            </w:r>
          </w:p>
        </w:tc>
        <w:tc>
          <w:tcPr>
            <w:tcW w:type="dxa" w:w="1704"/>
          </w:tcPr>
          <w:p>
            <w:r>
              <w:t>Yes</w:t>
            </w:r>
          </w:p>
        </w:tc>
        <w:tc>
          <w:tcPr>
            <w:tcW w:type="dxa" w:w="1704"/>
          </w:tcPr>
          <w:p>
            <w:r>
              <w:t>Best</w:t>
            </w:r>
          </w:p>
        </w:tc>
        <w:tc>
          <w:tcPr>
            <w:tcW w:type="dxa" w:w="1704"/>
          </w:tcPr>
          <w:p>
            <w:r>
              <w:t>Best</w:t>
            </w:r>
          </w:p>
        </w:tc>
      </w:tr>
    </w:tbl>
    <w:p>
      <w:pPr>
        <w:pStyle w:val="Heading1"/>
      </w:pPr>
      <w:r>
        <w:t>Results</w:t>
      </w:r>
    </w:p>
    <w:p>
      <w:r>
        <w:t>The Online Food Delivery System requires continuous feature updates and customer feedback. Agile SDLC supports iterative development, quick releases, and flexibility. DevOps complements Agile by enabling continuous integration, testing, and deployment. Therefore, Agile with DevOps practices is a suitable approach for developing and maintaining an online food delivery application.</w:t>
      </w:r>
    </w:p>
    <w:p>
      <w:pPr>
        <w:pStyle w:val="Heading1"/>
      </w:pPr>
      <w:r>
        <w:t>Conclusion</w:t>
      </w:r>
    </w:p>
    <w:p>
      <w:r>
        <w:t>Selecting an SDLC model depends on project requirements. For dynamic applications such as online food delivery systems, Agile provides flexibility, faster delivery, and continuous customer involvement, while DevOps enhances deployment automation and operational efficiency.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