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Anand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9-802, Shubharanbh TowersManpada</w:t>
            </w:r>
          </w:p>
          <w:p>
            <w:pPr/>
            <w:r>
              <w:rPr>
                <w:rStyle w:val="oneUserDefinedStyle"/>
              </w:rPr>
              <w:t xml:space="preserve">GB RdThane(W)</w:t>
            </w:r>
          </w:p>
          <w:p>
            <w:pPr/>
            <w:r>
              <w:rPr>
                <w:rStyle w:val="oneUserDefinedStyle"/>
              </w:rPr>
              <w:t xml:space="preserve">Tel. : /9322407595/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