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Pallavi Prabhupatkar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/401,Rameshwar ,Neelkanth HeightsPokhran Road 2</w:t>
            </w:r>
          </w:p>
          <w:p>
            <w:pPr/>
            <w:r>
              <w:rPr>
                <w:rStyle w:val="oneUserDefinedStyle"/>
              </w:rPr>
              <w:t xml:space="preserve">Kokani PadaThane (W)</w:t>
            </w:r>
          </w:p>
          <w:p>
            <w:pPr/>
            <w:r>
              <w:rPr>
                <w:rStyle w:val="oneUserDefinedStyle"/>
              </w:rPr>
              <w:t xml:space="preserve">Tel. : /9820888601/9820125120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