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Bhatia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301,Jamuna CHSRaheja Complex</w:t>
            </w:r>
          </w:p>
          <w:p>
            <w:pPr/>
            <w:r>
              <w:rPr>
                <w:rStyle w:val="oneUserDefinedStyle"/>
              </w:rPr>
              <w:t xml:space="preserve">BalkumThane(W)</w:t>
            </w:r>
          </w:p>
          <w:p>
            <w:pPr/>
            <w:r>
              <w:rPr>
                <w:rStyle w:val="oneUserDefinedStyle"/>
              </w:rPr>
              <w:t xml:space="preserve">Tel. : /9892157327/9323071733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