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710" w14:textId="77777777" w:rsidR="00864855" w:rsidRPr="00864855" w:rsidRDefault="00864855" w:rsidP="008648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Productive and Quality Intellectual Property Award Invitation</w:t>
      </w:r>
    </w:p>
    <w:p w14:paraId="236E09D4" w14:textId="77777777" w:rsidR="00864855" w:rsidRPr="00864855" w:rsidRDefault="00864855" w:rsidP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November 17, 2020.  14:57:18</w:t>
      </w:r>
    </w:p>
    <w:p w14:paraId="4F7BDBC3" w14:textId="77777777" w:rsidR="00864855" w:rsidRPr="00864855" w:rsidRDefault="00864855" w:rsidP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5DAAA832" w14:textId="30D8D20B" w:rsidR="00864855" w:rsidRPr="00864855" w:rsidRDefault="00864855" w:rsidP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Ministry of Research and Technology/National Research and Innovation Agency</w:t>
      </w:r>
      <w:r w:rsidR="008143C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through the Directorate of Intellectual Property Management</w:t>
      </w:r>
      <w:r w:rsidR="008143C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initiates a government assistance program in the form of Awarding within the Deputy for Research and Development Strengthening</w:t>
      </w:r>
      <w:r w:rsidR="008143C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includes;</w:t>
      </w:r>
    </w:p>
    <w:p w14:paraId="770376A1" w14:textId="77777777" w:rsidR="00864855" w:rsidRPr="00864855" w:rsidRDefault="00864855" w:rsidP="0086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Productive Intellectual Property Rights Award; </w:t>
      </w:r>
    </w:p>
    <w:p w14:paraId="5AEAF0FA" w14:textId="31F3A405" w:rsidR="00864855" w:rsidRPr="00864855" w:rsidRDefault="00864855" w:rsidP="0086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 for High</w:t>
      </w:r>
      <w:r w:rsidR="008143C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Quality Scientific Articles in Health and Medicine; </w:t>
      </w:r>
    </w:p>
    <w:p w14:paraId="022B95A5" w14:textId="645B03AC" w:rsidR="00864855" w:rsidRPr="00864855" w:rsidRDefault="00864855" w:rsidP="0086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 of High</w:t>
      </w:r>
      <w:r w:rsidR="008143C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Quality Scientific Articles in the Non-Health and Medicine Sector; </w:t>
      </w:r>
    </w:p>
    <w:p w14:paraId="5D1880DB" w14:textId="77777777" w:rsidR="00864855" w:rsidRPr="00864855" w:rsidRDefault="00864855" w:rsidP="0086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Prolific Writer Award; and </w:t>
      </w:r>
    </w:p>
    <w:p w14:paraId="101427F5" w14:textId="77777777" w:rsidR="00864855" w:rsidRPr="00864855" w:rsidRDefault="00864855" w:rsidP="0086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Journal Quality Improvement Award.</w:t>
      </w:r>
    </w:p>
    <w:p w14:paraId="704D96AD" w14:textId="66CD5DD3" w:rsidR="00864855" w:rsidRPr="00864855" w:rsidRDefault="008143C9" w:rsidP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864855">
        <w:rPr>
          <w:rFonts w:ascii="Times New Roman" w:hAnsi="Times New Roman" w:cs="Times New Roman"/>
          <w:sz w:val="24"/>
        </w:rPr>
        <w:t>o appreciate science and technology human resources in Indonesia, the 2020 Productive and Quality Intellectual Property Rights Award will be handed by the Minister of Research and Technology / Head of the National Research and Innovation Agency via teleconference</w:t>
      </w:r>
      <w:r>
        <w:rPr>
          <w:rFonts w:ascii="Times New Roman" w:hAnsi="Times New Roman" w:cs="Times New Roman"/>
          <w:sz w:val="24"/>
        </w:rPr>
        <w:t>,</w:t>
      </w:r>
      <w:r w:rsidR="00864855">
        <w:rPr>
          <w:rFonts w:ascii="Times New Roman" w:hAnsi="Times New Roman" w:cs="Times New Roman"/>
          <w:sz w:val="24"/>
        </w:rPr>
        <w:t xml:space="preserve"> which will be held on </w:t>
      </w:r>
    </w:p>
    <w:p w14:paraId="6B9A5F49" w14:textId="6611D867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 w:rsidR="008143C9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date:  Wednesday, November 18, 2020    </w:t>
      </w:r>
    </w:p>
    <w:p w14:paraId="1C4657DA" w14:textId="4A360E12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</w:t>
      </w:r>
      <w:r w:rsidR="008143C9">
        <w:rPr>
          <w:rFonts w:ascii="Times New Roman" w:hAnsi="Times New Roman" w:cs="Times New Roman"/>
          <w:sz w:val="24"/>
        </w:rPr>
        <w:tab/>
      </w:r>
      <w:r w:rsidR="008143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 11.00 WIB (Western Indonesia Time)</w:t>
      </w:r>
    </w:p>
    <w:p w14:paraId="51A50210" w14:textId="5AFA4FCF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</w:t>
      </w:r>
      <w:r w:rsidR="008143C9">
        <w:rPr>
          <w:rFonts w:ascii="Times New Roman" w:hAnsi="Times New Roman" w:cs="Times New Roman"/>
          <w:sz w:val="24"/>
        </w:rPr>
        <w:tab/>
      </w:r>
      <w:r w:rsidR="008143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    Zoom Meeting</w:t>
      </w:r>
    </w:p>
    <w:p w14:paraId="424CFEAC" w14:textId="4FD49EC7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Meeting ID </w:t>
      </w:r>
      <w:r w:rsidR="008143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969 6842 5128    </w:t>
      </w:r>
    </w:p>
    <w:p w14:paraId="1ED2E4AD" w14:textId="55C4EA23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8143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innovas1</w:t>
      </w:r>
    </w:p>
    <w:p w14:paraId="1B9B92AC" w14:textId="70B09397" w:rsid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  <w:r w:rsidR="008143C9">
        <w:rPr>
          <w:rFonts w:ascii="Times New Roman" w:hAnsi="Times New Roman" w:cs="Times New Roman"/>
          <w:sz w:val="24"/>
        </w:rPr>
        <w:tab/>
      </w:r>
      <w:r w:rsidR="008143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Productive and Quality Intellectual Property Rights Award 2020     </w:t>
      </w:r>
    </w:p>
    <w:p w14:paraId="3A569173" w14:textId="77777777" w:rsidR="00864855" w:rsidRPr="00864855" w:rsidRDefault="00864855" w:rsidP="00864855">
      <w:pPr>
        <w:spacing w:after="0"/>
        <w:rPr>
          <w:rFonts w:ascii="Times New Roman" w:hAnsi="Times New Roman" w:cs="Times New Roman"/>
          <w:sz w:val="24"/>
        </w:rPr>
      </w:pPr>
    </w:p>
    <w:p w14:paraId="2616AEC3" w14:textId="77777777" w:rsidR="00864855" w:rsidRDefault="00864855" w:rsidP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awarding can also be seen live streaming through the Kemenristek/BRIN Youtube channel</w:t>
      </w:r>
    </w:p>
    <w:p w14:paraId="4F3B3B57" w14:textId="77777777" w:rsidR="00864855" w:rsidRPr="00864855" w:rsidRDefault="00864855" w:rsidP="00864855">
      <w:pPr>
        <w:rPr>
          <w:rFonts w:ascii="Times New Roman" w:hAnsi="Times New Roman" w:cs="Times New Roman"/>
          <w:sz w:val="24"/>
        </w:rPr>
      </w:pPr>
    </w:p>
    <w:p w14:paraId="2E6063E7" w14:textId="77777777" w:rsidR="008111C5" w:rsidRPr="00864855" w:rsidRDefault="008648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(October 17, 2020)</w:t>
      </w:r>
    </w:p>
    <w:sectPr w:rsidR="008111C5" w:rsidRPr="0086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1A55"/>
    <w:multiLevelType w:val="hybridMultilevel"/>
    <w:tmpl w:val="A4EC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GztDQ3MzNV0lEKTi0uzszPAykwrAUAKfGiWSwAAAA="/>
  </w:docVars>
  <w:rsids>
    <w:rsidRoot w:val="00864855"/>
    <w:rsid w:val="008111C5"/>
    <w:rsid w:val="008143C9"/>
    <w:rsid w:val="0086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D2E7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1154</Characters>
  <Application>Microsoft Office Word</Application>
  <DocSecurity>0</DocSecurity>
  <Lines>26</Lines>
  <Paragraphs>17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2022-10-06T03:22:00Z</dcterms:created>
  <dcterms:modified xsi:type="dcterms:W3CDTF">2022-10-19T13:04:00Z</dcterms:modified>
</cp:coreProperties>
</file>