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3B" w:rsidRDefault="00E0403B" w:rsidP="00E0403B">
      <w:pPr>
        <w:pStyle w:val="ListParagraph"/>
        <w:numPr>
          <w:ilvl w:val="0"/>
          <w:numId w:val="1"/>
        </w:numPr>
      </w:pPr>
      <w:r>
        <w:t>Algoritmo FIFO “favorável”</w:t>
      </w:r>
      <w:r w:rsidR="00663903">
        <w:t xml:space="preserve"> </w:t>
      </w:r>
      <w:r w:rsidR="00761B67" w:rsidRPr="00761B67">
        <w:rPr>
          <w:highlight w:val="yellow"/>
        </w:rPr>
        <w:t>(Opcional para Plano de Aula 3)</w:t>
      </w:r>
    </w:p>
    <w:p w:rsidR="00E0403B" w:rsidRDefault="00E0403B" w:rsidP="00E0403B">
      <w:pPr>
        <w:pStyle w:val="ListParagraph"/>
        <w:numPr>
          <w:ilvl w:val="1"/>
          <w:numId w:val="1"/>
        </w:numPr>
        <w:spacing w:after="0"/>
        <w:jc w:val="both"/>
      </w:pPr>
      <w:r>
        <w:rPr>
          <w:b/>
        </w:rPr>
        <w:t>Motiva</w:t>
      </w:r>
      <w:r w:rsidRPr="005771A6">
        <w:rPr>
          <w:b/>
        </w:rPr>
        <w:t xml:space="preserve">ção: </w:t>
      </w:r>
      <w:r>
        <w:t>A política mais simples de ser implemen</w:t>
      </w:r>
      <w:bookmarkStart w:id="0" w:name="_GoBack"/>
      <w:bookmarkEnd w:id="0"/>
      <w:r>
        <w:t xml:space="preserve">tado e o FIFO. As páginas são colocadas em uma fila de chegada a primeira página que foi carregada é a primeira página a ser removida. </w:t>
      </w:r>
    </w:p>
    <w:p w:rsidR="00E0403B" w:rsidRPr="00451149" w:rsidRDefault="00E0403B" w:rsidP="00E0403B">
      <w:pPr>
        <w:spacing w:after="0"/>
        <w:jc w:val="both"/>
      </w:pPr>
    </w:p>
    <w:p w:rsidR="00E0403B" w:rsidRDefault="00E0403B" w:rsidP="00E0403B">
      <w:pPr>
        <w:pStyle w:val="ListParagraph"/>
        <w:numPr>
          <w:ilvl w:val="1"/>
          <w:numId w:val="1"/>
        </w:numPr>
        <w:spacing w:after="0"/>
        <w:jc w:val="both"/>
      </w:pPr>
      <w:r w:rsidRPr="005771A6">
        <w:rPr>
          <w:b/>
        </w:rPr>
        <w:t>Objetivo:</w:t>
      </w:r>
      <w:r>
        <w:rPr>
          <w:b/>
        </w:rPr>
        <w:t xml:space="preserve"> </w:t>
      </w:r>
      <w:r>
        <w:t>A primeira política de substituição a ser apresentado será o FIFO, por ser a política mais simples de ser implementada. O aluno deve compreender o funcionamento dessa política de substituição.</w:t>
      </w:r>
    </w:p>
    <w:p w:rsidR="00E0403B" w:rsidRPr="00451149" w:rsidRDefault="00E0403B" w:rsidP="00E0403B">
      <w:pPr>
        <w:spacing w:after="0"/>
        <w:jc w:val="both"/>
      </w:pPr>
    </w:p>
    <w:p w:rsidR="00E0403B" w:rsidRDefault="00E0403B" w:rsidP="00E0403B">
      <w:pPr>
        <w:pStyle w:val="ListParagraph"/>
        <w:numPr>
          <w:ilvl w:val="1"/>
          <w:numId w:val="1"/>
        </w:numPr>
        <w:spacing w:after="0"/>
        <w:jc w:val="both"/>
      </w:pPr>
      <w:r w:rsidRPr="00126FFA">
        <w:rPr>
          <w:b/>
        </w:rPr>
        <w:t xml:space="preserve">Detalhamento: </w:t>
      </w:r>
      <w:r>
        <w:t xml:space="preserve">Carregar uma arquitetura e um arquivo de rastro sequencial para que os alunos observem que o algoritmo FIFO se apresenta de forma eficiente. </w:t>
      </w:r>
    </w:p>
    <w:p w:rsidR="00E0403B" w:rsidRDefault="00E0403B" w:rsidP="00E0403B">
      <w:pPr>
        <w:pStyle w:val="ListParagraph"/>
      </w:pP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Apresentar a estrutura (campo </w:t>
      </w:r>
      <w:proofErr w:type="spellStart"/>
      <w:r>
        <w:t>subs</w:t>
      </w:r>
      <w:proofErr w:type="spellEnd"/>
      <w:r>
        <w:t>) da política de substituição.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>Acompanhar a execução passo a passo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>Antes de uma substituição perguntar para os alunos qual página será substituída.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>Mostra a funcionalidade do algoritmo removendo o primeiro da fila e colocando a nova página no fim da fila.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>Realizar esse acompanhamento até fim da execução.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Verificar o desempenho final da política. </w:t>
      </w:r>
    </w:p>
    <w:p w:rsidR="00E0403B" w:rsidRDefault="00E0403B" w:rsidP="00E0403B">
      <w:pPr>
        <w:pStyle w:val="ListParagraph"/>
      </w:pPr>
    </w:p>
    <w:p w:rsidR="00E0403B" w:rsidRDefault="00E0403B" w:rsidP="00E0403B">
      <w:pPr>
        <w:pStyle w:val="ListParagraph"/>
        <w:numPr>
          <w:ilvl w:val="1"/>
          <w:numId w:val="1"/>
        </w:numPr>
        <w:spacing w:after="0"/>
        <w:jc w:val="both"/>
      </w:pPr>
      <w:r w:rsidRPr="0057677F">
        <w:rPr>
          <w:b/>
        </w:rPr>
        <w:t>Arquivos</w:t>
      </w:r>
      <w:r>
        <w:t xml:space="preserve">: 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 w:rsidRPr="002A6E84">
        <w:rPr>
          <w:b/>
        </w:rPr>
        <w:t>Arquitetura</w:t>
      </w:r>
      <w:r>
        <w:t xml:space="preserve">: </w:t>
      </w:r>
      <w:r w:rsidRPr="007A1E0C">
        <w:t>Architecture-06-MM-16-VM(PS-4-DM-16-RA-</w:t>
      </w:r>
      <w:proofErr w:type="gramStart"/>
      <w:r w:rsidRPr="007A1E0C">
        <w:t>FIFO)-</w:t>
      </w:r>
      <w:proofErr w:type="gramEnd"/>
      <w:r w:rsidRPr="007A1E0C">
        <w:t>TLB(</w:t>
      </w:r>
      <w:proofErr w:type="spellStart"/>
      <w:r w:rsidRPr="007A1E0C">
        <w:t>none</w:t>
      </w:r>
      <w:proofErr w:type="spellEnd"/>
      <w:r w:rsidRPr="007A1E0C">
        <w:t>)</w:t>
      </w:r>
    </w:p>
    <w:p w:rsidR="00E0403B" w:rsidRPr="00103B24" w:rsidRDefault="00E0403B" w:rsidP="00E0403B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 w:rsidRPr="007926A8">
        <w:rPr>
          <w:b/>
        </w:rPr>
        <w:t>Rastro</w:t>
      </w:r>
      <w:r w:rsidRPr="007926A8">
        <w:t>: TR_4_read_20_cres_PS_</w:t>
      </w:r>
      <w:r w:rsidRPr="00103B24">
        <w:rPr>
          <w:lang w:val="en-US"/>
        </w:rPr>
        <w:t>20</w:t>
      </w:r>
    </w:p>
    <w:p w:rsidR="00E0403B" w:rsidRPr="00EC0CD2" w:rsidRDefault="00E0403B" w:rsidP="00E0403B">
      <w:pPr>
        <w:spacing w:after="0"/>
        <w:jc w:val="both"/>
        <w:rPr>
          <w:lang w:val="en-US"/>
        </w:rPr>
      </w:pPr>
    </w:p>
    <w:p w:rsidR="00E0403B" w:rsidRDefault="00E0403B" w:rsidP="00E0403B">
      <w:pPr>
        <w:pStyle w:val="ListParagraph"/>
        <w:numPr>
          <w:ilvl w:val="1"/>
          <w:numId w:val="1"/>
        </w:numPr>
        <w:spacing w:after="0"/>
        <w:jc w:val="both"/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>O aluno deve compreender o funcionamento da política de substituição FIFO</w:t>
      </w:r>
    </w:p>
    <w:p w:rsidR="00E0403B" w:rsidRDefault="00E0403B" w:rsidP="00E0403B">
      <w:pPr>
        <w:pStyle w:val="ListParagraph"/>
        <w:numPr>
          <w:ilvl w:val="2"/>
          <w:numId w:val="1"/>
        </w:numPr>
        <w:spacing w:after="0"/>
        <w:jc w:val="both"/>
      </w:pPr>
      <w:r>
        <w:t>O resultado da execução será:</w:t>
      </w:r>
    </w:p>
    <w:p w:rsidR="00E0403B" w:rsidRDefault="00E0403B" w:rsidP="00E0403B">
      <w:pPr>
        <w:spacing w:after="0"/>
        <w:jc w:val="both"/>
      </w:pPr>
    </w:p>
    <w:tbl>
      <w:tblPr>
        <w:tblStyle w:val="TableGrid"/>
        <w:tblpPr w:leftFromText="141" w:rightFromText="141" w:vertAnchor="text" w:horzAnchor="margin" w:tblpXSpec="right" w:tblpY="-48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E0403B" w:rsidTr="00651C6E">
        <w:trPr>
          <w:trHeight w:val="306"/>
        </w:trPr>
        <w:tc>
          <w:tcPr>
            <w:tcW w:w="1466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E0403B" w:rsidRDefault="00E0403B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E0403B" w:rsidRPr="001C346F" w:rsidRDefault="00E0403B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E0403B" w:rsidTr="00651C6E">
        <w:trPr>
          <w:trHeight w:val="157"/>
        </w:trPr>
        <w:tc>
          <w:tcPr>
            <w:tcW w:w="1466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E0403B" w:rsidRPr="001C346F" w:rsidRDefault="00E0403B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</w:tr>
      <w:tr w:rsidR="00E0403B" w:rsidTr="00651C6E">
        <w:trPr>
          <w:trHeight w:val="157"/>
        </w:trPr>
        <w:tc>
          <w:tcPr>
            <w:tcW w:w="1466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E0403B" w:rsidRPr="001C346F" w:rsidRDefault="00E0403B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560</w:t>
            </w:r>
          </w:p>
        </w:tc>
      </w:tr>
      <w:tr w:rsidR="00E0403B" w:rsidTr="00651C6E">
        <w:trPr>
          <w:trHeight w:val="149"/>
        </w:trPr>
        <w:tc>
          <w:tcPr>
            <w:tcW w:w="1466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E0403B" w:rsidRPr="001C346F" w:rsidRDefault="00E0403B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E0403B" w:rsidTr="00651C6E">
        <w:trPr>
          <w:trHeight w:val="302"/>
        </w:trPr>
        <w:tc>
          <w:tcPr>
            <w:tcW w:w="1466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E0403B" w:rsidRDefault="00E0403B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E0403B" w:rsidRDefault="00E0403B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860</w:t>
            </w:r>
          </w:p>
        </w:tc>
      </w:tr>
    </w:tbl>
    <w:p w:rsidR="00E0403B" w:rsidRPr="00ED5F1F" w:rsidRDefault="00E0403B" w:rsidP="00ED5F1F">
      <w:pPr>
        <w:rPr>
          <w:lang w:val="en-US"/>
        </w:rPr>
      </w:pPr>
    </w:p>
    <w:sectPr w:rsidR="00E0403B" w:rsidRPr="00ED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322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E7008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3B"/>
    <w:rsid w:val="0024270A"/>
    <w:rsid w:val="00417D10"/>
    <w:rsid w:val="006366BD"/>
    <w:rsid w:val="00663903"/>
    <w:rsid w:val="00761B67"/>
    <w:rsid w:val="008B0CAC"/>
    <w:rsid w:val="00A248DE"/>
    <w:rsid w:val="00CA0FE5"/>
    <w:rsid w:val="00E0403B"/>
    <w:rsid w:val="00E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7B7FF-375A-45B6-B5A1-A317FDB6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03B"/>
    <w:pPr>
      <w:ind w:left="720"/>
      <w:contextualSpacing/>
    </w:pPr>
  </w:style>
  <w:style w:type="table" w:styleId="TableGrid">
    <w:name w:val="Table Grid"/>
    <w:basedOn w:val="TableNormal"/>
    <w:uiPriority w:val="39"/>
    <w:rsid w:val="00E0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2015-04-15T13:03:00Z</dcterms:created>
  <dcterms:modified xsi:type="dcterms:W3CDTF">2015-04-15T15:52:00Z</dcterms:modified>
</cp:coreProperties>
</file>