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00.0" w:type="dxa"/>
        <w:jc w:val="left"/>
        <w:tblInd w:w="25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90"/>
        <w:gridCol w:w="4110"/>
        <w:tblGridChange w:id="0">
          <w:tblGrid>
            <w:gridCol w:w="4290"/>
            <w:gridCol w:w="41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28-11-2025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Flight Booking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Flow Diagrams: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Data Flow Diagram (DFD) illustrates how data moves within the </w:t>
      </w:r>
      <w:r w:rsidDel="00000000" w:rsidR="00000000" w:rsidRPr="00000000">
        <w:rPr>
          <w:b w:val="1"/>
          <w:bCs w:val="1"/>
          <w:rtl w:val="0"/>
        </w:rPr>
        <w:t xml:space="preserve">Flight Booking System</w:t>
      </w:r>
      <w:r w:rsidDel="00000000" w:rsidR="00000000" w:rsidRPr="00000000">
        <w:rPr>
          <w:rtl w:val="0"/>
        </w:rPr>
        <w:t xml:space="preserve"> platform.</w:t>
        <w:br w:type="textWrapping"/>
        <w:t xml:space="preserve">It explains how users (Passengers, Admins, and Airlines) interact with the system, how flight information flows between components, and where booking and passenger data are stored.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DFD Level 0 – Flight Booking System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DFD Level 0 (Diagram) of the Flight Booking System provides a high-level overview of how data flows between the system and its external entities. It represents the entire system as a single unified process and shows how passengers, admins, and airline systems exchange information with it.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6085723" cy="5635504"/>
            <wp:effectExtent b="0" l="0" r="0" t="0"/>
            <wp:docPr descr="A diagram of a flight&#10;&#10;AI-generated content may be incorrect." id="1073470486" name="image1.png"/>
            <a:graphic>
              <a:graphicData uri="http://schemas.openxmlformats.org/drawingml/2006/picture">
                <pic:pic>
                  <pic:nvPicPr>
                    <pic:cNvPr descr="A diagram of a flight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5723" cy="5635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Stories– Flight Booking System</w:t>
      </w:r>
    </w:p>
    <w:tbl>
      <w:tblPr>
        <w:tblStyle w:val="Table2"/>
        <w:tblW w:w="1414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5"/>
        <w:gridCol w:w="1786"/>
        <w:gridCol w:w="5231"/>
        <w:gridCol w:w="3600"/>
        <w:gridCol w:w="999"/>
        <w:gridCol w:w="1225"/>
        <w:tblGridChange w:id="0">
          <w:tblGrid>
            <w:gridCol w:w="1305"/>
            <w:gridCol w:w="1786"/>
            <w:gridCol w:w="5231"/>
            <w:gridCol w:w="3600"/>
            <w:gridCol w:w="999"/>
            <w:gridCol w:w="12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Type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Passenger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Flight Search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As a passenger, I can search for flights using date, origin, destination, and passenger count.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The system returns accurate flight results matching the search filters.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Passenger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Flight Selection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As a passenger, I can select a flight and view fare, airline, timings, and seat availability.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Selected flight loads correct details and availability.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Passenger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Passenger Details &amp; Seat Selection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As a passenger, I can enter traveler details and choose preferred seats.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Traveler data saved and seat map loads correctly.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Passenger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Booking &amp; Payment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As a passenger, I can make a secure online payment to confirm the booking.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Payment successfully and PNR/ticket generated.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Passenger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Booking History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As a passenger, I can view all my previous bookings.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Booking history displays correct past ticket data.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Flight Management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As an admin, I can add, edit, or remove flight schedules, pricing, and availability.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Updates reflect instantly across the system.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Booking Monitoring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As an admin, I can view all bookings made by passengers.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Admin dashboard displays complete and accurate booking data.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 Management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As an admin, I can manage passenger accounts and resolve issues.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 profiles updated and issued logs recorded successfully.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Airline System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Real-time Flight Info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As an airline system, I can provide availability, fare, and schedule information to the platform.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The platform receives accurate real-time flight and fare data.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</w:tbl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772DFB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e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PlainTable1">
    <w:name w:val="Plain Table 1"/>
    <w:basedOn w:val="TableNormal"/>
    <w:uiPriority w:val="41"/>
    <w:rsid w:val="00C41CD8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0NUxf1bVRH2SRS490L1FiJDcw==">CgMxLjA4AHIhMTlZcTI5dTRpLXJwcm9KZjdiMGR6M1ZqUkhZSllGQTZ6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2025-11-28T04:55:00Z</dcterms:created>
  <dc:creator>Amarender Katkam</dc:creator>
</cp:coreProperties>
</file>