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511" w:rsidRPr="003A6511" w:rsidRDefault="003A6511" w:rsidP="003A6511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3A6511">
        <w:rPr>
          <w:rFonts w:ascii="Calibri" w:hAnsi="Calibri" w:cstheme="minorBidi"/>
          <w:b/>
          <w:color w:val="000000"/>
          <w:kern w:val="24"/>
          <w:sz w:val="32"/>
          <w:szCs w:val="32"/>
          <w:lang w:val="en-US"/>
        </w:rPr>
        <w:t>Performance of a computer Continued</w:t>
      </w:r>
      <w:r>
        <w:rPr>
          <w:rFonts w:ascii="Calibri" w:hAnsi="Calibri" w:cstheme="minorBidi"/>
          <w:b/>
          <w:color w:val="000000"/>
          <w:kern w:val="24"/>
          <w:sz w:val="32"/>
          <w:szCs w:val="32"/>
          <w:lang w:val="en-US"/>
        </w:rPr>
        <w:t xml:space="preserve"> .</w:t>
      </w:r>
      <w:r w:rsidRPr="003A6511">
        <w:rPr>
          <w:rFonts w:ascii="Calibri" w:hAnsi="Calibri" w:cstheme="minorBidi"/>
          <w:b/>
          <w:color w:val="000000"/>
          <w:kern w:val="24"/>
          <w:sz w:val="32"/>
          <w:szCs w:val="32"/>
          <w:lang w:val="en-US"/>
        </w:rPr>
        <w:t>..</w:t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21107D">
        <w:rPr>
          <w:rFonts w:ascii="Calibri" w:hAnsi="Calibri" w:cstheme="minorBidi"/>
          <w:color w:val="000000"/>
          <w:kern w:val="24"/>
          <w:sz w:val="32"/>
          <w:szCs w:val="32"/>
          <w:lang w:val="en-US"/>
        </w:rPr>
        <w:t>Most processors execute instructions in a synchronous manner using a clock</w:t>
      </w:r>
      <w:r w:rsidR="00D42C32">
        <w:rPr>
          <w:rFonts w:ascii="Calibri" w:hAnsi="Calibri" w:cstheme="minorBidi"/>
          <w:color w:val="000000"/>
          <w:kern w:val="24"/>
          <w:sz w:val="32"/>
          <w:szCs w:val="32"/>
          <w:lang w:val="en-US"/>
        </w:rPr>
        <w:t xml:space="preserve"> </w:t>
      </w:r>
      <w:r w:rsidRPr="0021107D">
        <w:rPr>
          <w:rFonts w:ascii="Calibri" w:hAnsi="Calibri" w:cstheme="minorBidi"/>
          <w:color w:val="000000"/>
          <w:kern w:val="24"/>
          <w:sz w:val="32"/>
          <w:szCs w:val="32"/>
          <w:lang w:val="en-US"/>
        </w:rPr>
        <w:t xml:space="preserve">that runs at a constant </w:t>
      </w:r>
      <w:r w:rsidRPr="0021107D">
        <w:rPr>
          <w:rFonts w:ascii="Calibri-Italic" w:hAnsi="Calibri-Italic" w:cstheme="minorBidi"/>
          <w:i/>
          <w:iCs/>
          <w:color w:val="810000"/>
          <w:kern w:val="24"/>
          <w:sz w:val="32"/>
          <w:szCs w:val="32"/>
          <w:lang w:val="en-US"/>
        </w:rPr>
        <w:t xml:space="preserve">clock rate </w:t>
      </w:r>
      <w:r w:rsidRPr="0021107D">
        <w:rPr>
          <w:rFonts w:ascii="Calibri" w:hAnsi="Calibri" w:cstheme="minorBidi"/>
          <w:color w:val="000000"/>
          <w:kern w:val="24"/>
          <w:sz w:val="32"/>
          <w:szCs w:val="32"/>
          <w:lang w:val="en-US"/>
        </w:rPr>
        <w:t xml:space="preserve">or </w:t>
      </w:r>
      <w:r w:rsidRPr="0021107D">
        <w:rPr>
          <w:rFonts w:ascii="Calibri-Italic" w:hAnsi="Calibri-Italic" w:cstheme="minorBidi"/>
          <w:i/>
          <w:iCs/>
          <w:color w:val="810000"/>
          <w:kern w:val="24"/>
          <w:sz w:val="32"/>
          <w:szCs w:val="32"/>
          <w:lang w:val="en-US"/>
        </w:rPr>
        <w:t>frequency f</w:t>
      </w:r>
      <w:r w:rsidRPr="0021107D">
        <w:rPr>
          <w:rFonts w:ascii="Calibri" w:hAnsi="Calibri" w:cstheme="minorBidi"/>
          <w:color w:val="000000"/>
          <w:kern w:val="24"/>
          <w:sz w:val="32"/>
          <w:szCs w:val="32"/>
          <w:lang w:val="en-US"/>
        </w:rPr>
        <w:t>.</w:t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21107D">
        <w:rPr>
          <w:rFonts w:ascii="ArialMT" w:hAnsi="ArialMT" w:cstheme="minorBidi"/>
          <w:color w:val="000000"/>
          <w:kern w:val="24"/>
          <w:sz w:val="32"/>
          <w:szCs w:val="32"/>
          <w:lang w:val="en-US"/>
        </w:rPr>
        <w:t xml:space="preserve">• </w:t>
      </w:r>
      <w:r w:rsidRPr="0021107D">
        <w:rPr>
          <w:rFonts w:ascii="Calibri" w:hAnsi="Calibri" w:cstheme="minorBidi"/>
          <w:color w:val="000000"/>
          <w:kern w:val="24"/>
          <w:sz w:val="32"/>
          <w:szCs w:val="32"/>
          <w:lang w:val="en-US"/>
        </w:rPr>
        <w:t xml:space="preserve">Clock cycle time </w:t>
      </w:r>
      <w:r w:rsidRPr="0021107D">
        <w:rPr>
          <w:rFonts w:ascii="Calibri-Italic" w:hAnsi="Calibri-Italic" w:cstheme="minorBidi"/>
          <w:i/>
          <w:iCs/>
          <w:color w:val="810000"/>
          <w:kern w:val="24"/>
          <w:sz w:val="32"/>
          <w:szCs w:val="32"/>
          <w:lang w:val="en-US"/>
        </w:rPr>
        <w:t xml:space="preserve">C </w:t>
      </w:r>
      <w:r w:rsidRPr="0021107D">
        <w:rPr>
          <w:rFonts w:ascii="Calibri" w:hAnsi="Calibri" w:cstheme="minorBidi"/>
          <w:color w:val="000000"/>
          <w:kern w:val="24"/>
          <w:sz w:val="32"/>
          <w:szCs w:val="32"/>
          <w:lang w:val="en-US"/>
        </w:rPr>
        <w:t xml:space="preserve">is the reciprocal of the clock rate </w:t>
      </w:r>
      <w:r w:rsidRPr="0021107D">
        <w:rPr>
          <w:rFonts w:ascii="Calibri-Italic" w:hAnsi="Calibri-Italic" w:cstheme="minorBidi"/>
          <w:i/>
          <w:iCs/>
          <w:color w:val="810000"/>
          <w:kern w:val="24"/>
          <w:sz w:val="32"/>
          <w:szCs w:val="32"/>
          <w:lang w:val="en-US"/>
        </w:rPr>
        <w:t>f</w:t>
      </w:r>
      <w:r w:rsidRPr="0021107D">
        <w:rPr>
          <w:rFonts w:ascii="Calibri" w:hAnsi="Calibri" w:cstheme="minorBidi"/>
          <w:color w:val="000000"/>
          <w:kern w:val="24"/>
          <w:sz w:val="32"/>
          <w:szCs w:val="32"/>
          <w:lang w:val="en-US"/>
        </w:rPr>
        <w:t>:</w:t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rFonts w:ascii="Calibri-Italic" w:hAnsi="Calibri-Italic" w:cstheme="minorBidi"/>
          <w:i/>
          <w:iCs/>
          <w:color w:val="810000"/>
          <w:kern w:val="24"/>
          <w:sz w:val="32"/>
          <w:szCs w:val="32"/>
        </w:rPr>
        <w:t xml:space="preserve">  </w:t>
      </w:r>
      <w:r w:rsidRPr="0021107D">
        <w:rPr>
          <w:rFonts w:ascii="Calibri-Italic" w:hAnsi="Calibri-Italic" w:cstheme="minorBidi"/>
          <w:i/>
          <w:iCs/>
          <w:color w:val="810000"/>
          <w:kern w:val="24"/>
          <w:sz w:val="32"/>
          <w:szCs w:val="32"/>
        </w:rPr>
        <w:t>C = 1 / f</w:t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21107D">
        <w:rPr>
          <w:rFonts w:ascii="ArialMT" w:hAnsi="ArialMT" w:cstheme="minorBidi"/>
          <w:color w:val="000000"/>
          <w:kern w:val="24"/>
          <w:sz w:val="32"/>
          <w:szCs w:val="32"/>
          <w:lang w:val="en-US"/>
        </w:rPr>
        <w:t xml:space="preserve">• </w:t>
      </w:r>
      <w:r w:rsidRPr="0021107D">
        <w:rPr>
          <w:rFonts w:ascii="Calibri" w:hAnsi="Calibri" w:cstheme="minorBidi"/>
          <w:color w:val="000000"/>
          <w:kern w:val="24"/>
          <w:sz w:val="32"/>
          <w:szCs w:val="32"/>
          <w:lang w:val="en-US"/>
        </w:rPr>
        <w:t xml:space="preserve">The clock rate </w:t>
      </w:r>
      <w:r w:rsidRPr="0021107D">
        <w:rPr>
          <w:rFonts w:ascii="Calibri-Italic" w:hAnsi="Calibri-Italic" w:cstheme="minorBidi"/>
          <w:i/>
          <w:iCs/>
          <w:color w:val="810000"/>
          <w:kern w:val="24"/>
          <w:sz w:val="32"/>
          <w:szCs w:val="32"/>
          <w:lang w:val="en-US"/>
        </w:rPr>
        <w:t xml:space="preserve">f </w:t>
      </w:r>
      <w:r w:rsidRPr="0021107D">
        <w:rPr>
          <w:rFonts w:ascii="Calibri" w:hAnsi="Calibri" w:cstheme="minorBidi"/>
          <w:color w:val="000000"/>
          <w:kern w:val="24"/>
          <w:sz w:val="32"/>
          <w:szCs w:val="32"/>
          <w:lang w:val="en-US"/>
        </w:rPr>
        <w:t>depends on two factors:</w:t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21107D">
        <w:rPr>
          <w:rFonts w:ascii="Calibri" w:hAnsi="Calibri" w:cstheme="minorBidi"/>
          <w:color w:val="000000"/>
          <w:kern w:val="24"/>
          <w:sz w:val="32"/>
          <w:szCs w:val="32"/>
          <w:lang w:val="en-US"/>
        </w:rPr>
        <w:t>a) The implementation technology used.</w:t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21107D">
        <w:rPr>
          <w:rFonts w:ascii="Calibri" w:hAnsi="Calibri" w:cstheme="minorBidi"/>
          <w:color w:val="000000"/>
          <w:kern w:val="24"/>
          <w:sz w:val="32"/>
          <w:szCs w:val="32"/>
          <w:lang w:val="en-US"/>
        </w:rPr>
        <w:t>b) The CPU organization used.</w:t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21107D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A micro-operation is an elementary hardware operation that can be</w:t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21107D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carried out in one clock cycle.</w:t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21107D">
        <w:rPr>
          <w:rFonts w:asciiTheme="minorHAnsi" w:hAnsi="Calibri" w:cstheme="minorBidi"/>
          <w:color w:val="000000" w:themeColor="text1"/>
          <w:kern w:val="24"/>
          <w:sz w:val="32"/>
          <w:szCs w:val="32"/>
        </w:rPr>
        <w:t>– Register transfer operations, arithmetic and logic operations, etc.</w:t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21107D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• Thus a single machine instruction may take one or more CPU cycles to</w:t>
      </w:r>
      <w:r w:rsidRPr="0021107D">
        <w:rPr>
          <w:rFonts w:asciiTheme="minorHAnsi" w:hAnsi="Calibri" w:cstheme="minorBidi"/>
          <w:color w:val="000000" w:themeColor="text1"/>
          <w:kern w:val="24"/>
          <w:sz w:val="32"/>
          <w:szCs w:val="32"/>
        </w:rPr>
        <w:t>complete.</w:t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21107D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 xml:space="preserve">– We can characterize an instruction by </w:t>
      </w:r>
      <w:r>
        <w:rPr>
          <w:rFonts w:asciiTheme="minorHAnsi" w:hAnsi="Calibri" w:cstheme="minorBidi"/>
          <w:i/>
          <w:iCs/>
          <w:color w:val="000000" w:themeColor="text1"/>
          <w:kern w:val="24"/>
          <w:sz w:val="32"/>
          <w:szCs w:val="32"/>
          <w:lang w:val="en-US"/>
        </w:rPr>
        <w:t>Cycles Per Instructi</w:t>
      </w:r>
      <w:r w:rsidRPr="0021107D">
        <w:rPr>
          <w:rFonts w:asciiTheme="minorHAnsi" w:hAnsi="Calibri" w:cstheme="minorBidi"/>
          <w:i/>
          <w:iCs/>
          <w:color w:val="000000" w:themeColor="text1"/>
          <w:kern w:val="24"/>
          <w:sz w:val="32"/>
          <w:szCs w:val="32"/>
          <w:lang w:val="en-US"/>
        </w:rPr>
        <w:t xml:space="preserve">on </w:t>
      </w:r>
      <w:r w:rsidRPr="0021107D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(CPI).</w:t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21107D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• Average CPI of a program:</w:t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21107D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– Average CPI of all instructions executed in the program on a given processor.</w:t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21107D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– Different instructions can have different CPIs.</w:t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21107D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For a given program compiled to run on a specific machine, we can define</w:t>
      </w:r>
      <w:r w:rsidR="00D42C32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 xml:space="preserve"> </w:t>
      </w:r>
      <w:r w:rsidRPr="0021107D">
        <w:rPr>
          <w:rFonts w:asciiTheme="minorHAnsi" w:hAnsi="Calibri" w:cstheme="minorBidi"/>
          <w:color w:val="000000" w:themeColor="text1"/>
          <w:kern w:val="24"/>
          <w:sz w:val="32"/>
          <w:szCs w:val="32"/>
        </w:rPr>
        <w:t>the following parameters:</w:t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a) The total number of instructi</w:t>
      </w:r>
      <w:r w:rsidRPr="0021107D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 xml:space="preserve">ons executed or </w:t>
      </w:r>
      <w:r>
        <w:rPr>
          <w:rFonts w:asciiTheme="minorHAnsi" w:hAnsi="Calibri" w:cstheme="minorBidi"/>
          <w:i/>
          <w:iCs/>
          <w:color w:val="000000" w:themeColor="text1"/>
          <w:kern w:val="24"/>
          <w:sz w:val="32"/>
          <w:szCs w:val="32"/>
          <w:lang w:val="en-US"/>
        </w:rPr>
        <w:t>instructi</w:t>
      </w:r>
      <w:r w:rsidRPr="0021107D">
        <w:rPr>
          <w:rFonts w:asciiTheme="minorHAnsi" w:hAnsi="Calibri" w:cstheme="minorBidi"/>
          <w:i/>
          <w:iCs/>
          <w:color w:val="000000" w:themeColor="text1"/>
          <w:kern w:val="24"/>
          <w:sz w:val="32"/>
          <w:szCs w:val="32"/>
          <w:lang w:val="en-US"/>
        </w:rPr>
        <w:t xml:space="preserve">on count </w:t>
      </w:r>
      <w:r w:rsidRPr="0021107D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(IC).</w:t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21107D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 xml:space="preserve">b) The average number of </w:t>
      </w:r>
      <w:r>
        <w:rPr>
          <w:rFonts w:asciiTheme="minorHAnsi" w:hAnsi="Calibri" w:cstheme="minorBidi"/>
          <w:i/>
          <w:iCs/>
          <w:color w:val="000000" w:themeColor="text1"/>
          <w:kern w:val="24"/>
          <w:sz w:val="32"/>
          <w:szCs w:val="32"/>
          <w:lang w:val="en-US"/>
        </w:rPr>
        <w:t>cycles per instructi</w:t>
      </w:r>
      <w:r w:rsidRPr="0021107D">
        <w:rPr>
          <w:rFonts w:asciiTheme="minorHAnsi" w:hAnsi="Calibri" w:cstheme="minorBidi"/>
          <w:i/>
          <w:iCs/>
          <w:color w:val="000000" w:themeColor="text1"/>
          <w:kern w:val="24"/>
          <w:sz w:val="32"/>
          <w:szCs w:val="32"/>
          <w:lang w:val="en-US"/>
        </w:rPr>
        <w:t xml:space="preserve">on </w:t>
      </w:r>
      <w:r w:rsidRPr="0021107D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(CPI).</w:t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rFonts w:asciiTheme="minorHAnsi" w:hAnsi="Calibri" w:cstheme="minorBidi"/>
          <w:i/>
          <w:iCs/>
          <w:color w:val="000000" w:themeColor="text1"/>
          <w:kern w:val="24"/>
          <w:sz w:val="32"/>
          <w:szCs w:val="32"/>
          <w:lang w:val="en-US"/>
        </w:rPr>
        <w:t>c) Clock cycle ti</w:t>
      </w:r>
      <w:r w:rsidRPr="0021107D">
        <w:rPr>
          <w:rFonts w:asciiTheme="minorHAnsi" w:hAnsi="Calibri" w:cstheme="minorBidi"/>
          <w:i/>
          <w:iCs/>
          <w:color w:val="000000" w:themeColor="text1"/>
          <w:kern w:val="24"/>
          <w:sz w:val="32"/>
          <w:szCs w:val="32"/>
          <w:lang w:val="en-US"/>
        </w:rPr>
        <w:t xml:space="preserve">me </w:t>
      </w:r>
      <w:r w:rsidRPr="0021107D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(C) of the machine.</w:t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21107D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•</w:t>
      </w:r>
      <w:r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 xml:space="preserve"> The total execution ti</w:t>
      </w:r>
      <w:r w:rsidRPr="0021107D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me can be computed as:</w:t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32"/>
          <w:szCs w:val="32"/>
          <w:lang w:val="en-US"/>
        </w:rPr>
        <w:t>Executi</w:t>
      </w:r>
      <w:r w:rsidRPr="0021107D"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32"/>
          <w:szCs w:val="32"/>
          <w:lang w:val="en-US"/>
        </w:rPr>
        <w:t>on Time XT = IC x CPI x C</w:t>
      </w:r>
    </w:p>
    <w:p w:rsidR="003A6511" w:rsidRDefault="003A6511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21107D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• How do we evaluate and compare the performances of several machines?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One of the easiest methods to make the comparison.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• </w:t>
      </w:r>
      <w:r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We measure the execution ti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mes of a program on two machines (A and B), as</w:t>
      </w:r>
      <w:r w:rsidR="00D42C3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XTA and XTB.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• Performance can be def</w:t>
      </w:r>
      <w:r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ined as the reciprocal of execution ti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me: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proofErr w:type="spellStart"/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PerfA</w:t>
      </w:r>
      <w:proofErr w:type="spellEnd"/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= 1 / XTA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proofErr w:type="spellStart"/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PerfB</w:t>
      </w:r>
      <w:proofErr w:type="spellEnd"/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= 1 / XTB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• </w:t>
      </w:r>
      <w:r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We can esti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mate the speedup of machine A over machine B as:</w:t>
      </w:r>
    </w:p>
    <w:p w:rsidR="003A6511" w:rsidRDefault="003A6511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3A6511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 xml:space="preserve">Speedup = </w:t>
      </w:r>
      <w:proofErr w:type="spellStart"/>
      <w:r w:rsidRPr="003A6511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PerfA</w:t>
      </w:r>
      <w:proofErr w:type="spellEnd"/>
      <w:r w:rsidRPr="003A6511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 xml:space="preserve"> / </w:t>
      </w:r>
      <w:proofErr w:type="spellStart"/>
      <w:r w:rsidRPr="003A6511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PerfB</w:t>
      </w:r>
      <w:proofErr w:type="spellEnd"/>
      <w:r w:rsidRPr="003A6511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 xml:space="preserve"> = XTB / XTA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lastRenderedPageBreak/>
        <w:t>A program is run on three differen</w:t>
      </w:r>
      <w:r w:rsidR="00D42C3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t machines A, B and C and executi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on</w:t>
      </w:r>
      <w:r w:rsidR="00D42C3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ti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mes of 10, 25 and 75 are noted.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– </w:t>
      </w:r>
      <w:r w:rsidR="00D42C3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A is 2.5 ti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mes faster than B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– </w:t>
      </w:r>
      <w:r w:rsidR="00D42C3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A is 7.5 ti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mes faster than C</w:t>
      </w:r>
    </w:p>
    <w:p w:rsidR="003A6511" w:rsidRDefault="003A6511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3A6511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 xml:space="preserve">– </w:t>
      </w:r>
      <w:r w:rsidR="00D42C32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B is 3.0 ti</w:t>
      </w:r>
      <w:r w:rsidRPr="003A6511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mes faster than C</w:t>
      </w:r>
    </w:p>
    <w:p w:rsidR="003A6511" w:rsidRDefault="003A6511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A program is running on a machine with the following parameters: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>
        <w:rPr>
          <w:rFonts w:ascii="ArialMT" w:hAnsi="ArialMT" w:cs="ArialMT"/>
          <w:sz w:val="11"/>
          <w:szCs w:val="11"/>
        </w:rPr>
        <w:t xml:space="preserve">– </w:t>
      </w:r>
      <w:r w:rsidR="00D42C3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Total number of instructi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ons executed = 50,000,000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–Average CPI for the program = 2.7</w:t>
      </w:r>
    </w:p>
    <w:p w:rsidR="003A6511" w:rsidRPr="00480708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F2F2F2" w:themeColor="background1" w:themeShade="F2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– CPU clock rate = 2.0 GHz </w:t>
      </w:r>
      <w:r w:rsidRPr="00480708">
        <w:rPr>
          <w:rFonts w:eastAsiaTheme="minorEastAsia" w:hAnsi="Calibri"/>
          <w:kern w:val="24"/>
          <w:sz w:val="32"/>
          <w:szCs w:val="32"/>
          <w:lang w:val="en-US" w:eastAsia="en-IN"/>
        </w:rPr>
        <w:t>(i.e. C = 0.5 x 10-9 sec)</w:t>
      </w:r>
    </w:p>
    <w:p w:rsidR="003A6511" w:rsidRPr="00480708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• </w:t>
      </w:r>
      <w:r w:rsidR="00D42C32" w:rsidRP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Execution ti</w:t>
      </w:r>
      <w:r w:rsidRP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me of the program:</w:t>
      </w:r>
    </w:p>
    <w:p w:rsidR="003A6511" w:rsidRPr="00D42C32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kern w:val="24"/>
          <w:sz w:val="32"/>
          <w:szCs w:val="32"/>
          <w:lang w:val="en-US" w:eastAsia="en-IN"/>
        </w:rPr>
      </w:pPr>
      <w:r w:rsidRP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XT </w:t>
      </w:r>
      <w:r w:rsidRPr="00480708">
        <w:rPr>
          <w:rFonts w:eastAsiaTheme="minorEastAsia" w:hAnsi="Calibri"/>
          <w:kern w:val="24"/>
          <w:sz w:val="32"/>
          <w:szCs w:val="32"/>
          <w:lang w:val="en-US" w:eastAsia="en-IN"/>
        </w:rPr>
        <w:t>= 50,000,000 x 2.7 x 0.5 x 10-9 = 0.0675 sec</w:t>
      </w:r>
    </w:p>
    <w:p w:rsidR="003A6511" w:rsidRDefault="003A6511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3A6511" w:rsidRDefault="003A6511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Suppose that a machine A executes a program with an average CPI of 2.3.</w:t>
      </w:r>
      <w:r w:rsidR="00D42C3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Consider another machine B 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that executes the sam</w:t>
      </w:r>
      <w:r w:rsidR="00D42C3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e program with 20% less instructi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ons and</w:t>
      </w:r>
      <w:r w:rsidR="00D42C3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with a CPI of 1.7 at 1.2 GHz.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What should be the clock rate of A so that the two machines have the same</w:t>
      </w:r>
      <w:r w:rsidR="00D42C3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performance?</w:t>
      </w:r>
    </w:p>
    <w:p w:rsidR="003A6511" w:rsidRPr="00480708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We must have: IC x CPI</w:t>
      </w:r>
      <w:r w:rsidRPr="00480708">
        <w:rPr>
          <w:rFonts w:eastAsiaTheme="minorEastAsia" w:hAnsi="Calibri"/>
          <w:color w:val="000000" w:themeColor="text1"/>
          <w:kern w:val="24"/>
          <w:sz w:val="32"/>
          <w:szCs w:val="32"/>
          <w:vertAlign w:val="subscript"/>
          <w:lang w:val="en-US" w:eastAsia="en-IN"/>
        </w:rPr>
        <w:t>A</w:t>
      </w:r>
      <w:r w:rsidRP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x C</w:t>
      </w:r>
      <w:r w:rsidRPr="00480708">
        <w:rPr>
          <w:rFonts w:eastAsiaTheme="minorEastAsia" w:hAnsi="Calibri"/>
          <w:color w:val="000000" w:themeColor="text1"/>
          <w:kern w:val="24"/>
          <w:sz w:val="32"/>
          <w:szCs w:val="32"/>
          <w:vertAlign w:val="subscript"/>
          <w:lang w:val="en-US" w:eastAsia="en-IN"/>
        </w:rPr>
        <w:t>A</w:t>
      </w:r>
      <w:r w:rsidRP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= </w:t>
      </w:r>
      <w:r w:rsid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0.8*</w:t>
      </w:r>
      <w:r w:rsidRP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IC x CPI</w:t>
      </w:r>
      <w:r w:rsidRPr="00480708">
        <w:rPr>
          <w:rFonts w:eastAsiaTheme="minorEastAsia" w:hAnsi="Calibri"/>
          <w:color w:val="000000" w:themeColor="text1"/>
          <w:kern w:val="24"/>
          <w:sz w:val="32"/>
          <w:szCs w:val="32"/>
          <w:vertAlign w:val="subscript"/>
          <w:lang w:val="en-US" w:eastAsia="en-IN"/>
        </w:rPr>
        <w:t>B</w:t>
      </w:r>
      <w:r w:rsidRP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x C</w:t>
      </w:r>
      <w:r w:rsidRPr="00480708">
        <w:rPr>
          <w:rFonts w:eastAsiaTheme="minorEastAsia" w:hAnsi="Calibri"/>
          <w:color w:val="000000" w:themeColor="text1"/>
          <w:kern w:val="24"/>
          <w:sz w:val="32"/>
          <w:szCs w:val="32"/>
          <w:vertAlign w:val="subscript"/>
          <w:lang w:val="en-US" w:eastAsia="en-IN"/>
        </w:rPr>
        <w:t>B</w:t>
      </w:r>
    </w:p>
    <w:p w:rsidR="003A6511" w:rsidRPr="00480708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Hence: 2.3 x </w:t>
      </w:r>
      <w:r w:rsidR="00D42C32" w:rsidRP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C</w:t>
      </w:r>
      <w:r w:rsidR="00D42C32" w:rsidRPr="00480708">
        <w:rPr>
          <w:rFonts w:eastAsiaTheme="minorEastAsia" w:hAnsi="Calibri"/>
          <w:color w:val="000000" w:themeColor="text1"/>
          <w:kern w:val="24"/>
          <w:sz w:val="32"/>
          <w:szCs w:val="32"/>
          <w:vertAlign w:val="subscript"/>
          <w:lang w:val="en-US" w:eastAsia="en-IN"/>
        </w:rPr>
        <w:t>A</w:t>
      </w:r>
      <w:r w:rsidR="00D42C32" w:rsidRP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</w:t>
      </w:r>
      <w:r w:rsidRP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= 0.80 x 1.7 x (1 / (1.2 x 109))</w:t>
      </w:r>
    </w:p>
    <w:p w:rsidR="003A6511" w:rsidRPr="00480708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We get: </w:t>
      </w:r>
      <w:r w:rsidR="00D42C32" w:rsidRP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C</w:t>
      </w:r>
      <w:r w:rsidR="00D42C32" w:rsidRPr="00480708">
        <w:rPr>
          <w:rFonts w:eastAsiaTheme="minorEastAsia" w:hAnsi="Calibri"/>
          <w:color w:val="000000" w:themeColor="text1"/>
          <w:kern w:val="24"/>
          <w:sz w:val="32"/>
          <w:szCs w:val="32"/>
          <w:vertAlign w:val="subscript"/>
          <w:lang w:val="en-US" w:eastAsia="en-IN"/>
        </w:rPr>
        <w:t>A</w:t>
      </w:r>
      <w:r w:rsidRP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= 0.49 x 10-9 sec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Thus, clock rate of A = 1 / </w:t>
      </w:r>
      <w:r w:rsidR="00D42C32" w:rsidRP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C</w:t>
      </w:r>
      <w:r w:rsidR="00D42C32" w:rsidRPr="00480708">
        <w:rPr>
          <w:rFonts w:eastAsiaTheme="minorEastAsia" w:hAnsi="Calibri"/>
          <w:color w:val="000000" w:themeColor="text1"/>
          <w:kern w:val="24"/>
          <w:sz w:val="32"/>
          <w:szCs w:val="32"/>
          <w:vertAlign w:val="subscript"/>
          <w:lang w:val="en-US" w:eastAsia="en-IN"/>
        </w:rPr>
        <w:t>A</w:t>
      </w:r>
      <w:r w:rsidRP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= 2.04 GHz</w:t>
      </w:r>
    </w:p>
    <w:p w:rsid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</w:p>
    <w:p w:rsid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Consider the earlier example with IC = 50,000,000; average CPI = 2.7, and</w:t>
      </w:r>
      <w:r w:rsidR="00D42C3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clock rate = 2.0 GHz.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Suppose we use a new compiler on the same program, for which: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– New IC = 40,000,000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– New CPI = 3.0 (i.e. the new compile</w:t>
      </w:r>
      <w:r w:rsidR="00D42C3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r is using more complex instructi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ons)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– Also </w:t>
      </w:r>
      <w:r w:rsidR="00E452A4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we have a faster CPU implementati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on, with clock rate = 2.4 GHz.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Speedup = </w:t>
      </w:r>
      <w:proofErr w:type="spellStart"/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XTold</w:t>
      </w:r>
      <w:proofErr w:type="spellEnd"/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/ </w:t>
      </w:r>
      <w:proofErr w:type="spellStart"/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XTnew</w:t>
      </w:r>
      <w:proofErr w:type="spellEnd"/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= (50,000,000 x 2.7 x 0.5 x 10-9) / (40,000,000 x 3.0 x 0.4167 x 10-9)</w:t>
      </w:r>
    </w:p>
    <w:p w:rsid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lastRenderedPageBreak/>
        <w:t>= 1.35 à 35% faster</w:t>
      </w:r>
    </w:p>
    <w:p w:rsid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proofErr w:type="spellStart"/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Amadahl’s</w:t>
      </w:r>
      <w:proofErr w:type="spellEnd"/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law demonstrates the law of diminishing returns.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• An example: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– Suppose we are improving a part of the computer system that affects</w:t>
      </w:r>
      <w:r w:rsidR="00E452A4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only 25% of the overall task.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– The improvement can be </w:t>
      </w:r>
      <w:r w:rsidR="00E452A4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very litt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le or extremely large.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– With “infinite” speedup, the 25% of the task can be done in “zero” 4me.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– Maximum possible speedup = </w:t>
      </w:r>
      <w:proofErr w:type="spellStart"/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XTorig</w:t>
      </w:r>
      <w:proofErr w:type="spellEnd"/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/ </w:t>
      </w:r>
      <w:proofErr w:type="spellStart"/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XTnew</w:t>
      </w:r>
      <w:proofErr w:type="spellEnd"/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= 1 / (1 – 0.25) = 1.33</w:t>
      </w:r>
    </w:p>
    <w:p w:rsidR="003A6511" w:rsidRDefault="003A6511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480708" w:rsidRDefault="00480708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100% - program</w:t>
      </w:r>
    </w:p>
    <w:p w:rsidR="00480708" w:rsidRDefault="00480708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 xml:space="preserve">45% - </w:t>
      </w:r>
    </w:p>
    <w:p w:rsidR="00480708" w:rsidRDefault="00480708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 xml:space="preserve">55% </w:t>
      </w:r>
    </w:p>
    <w:p w:rsidR="00480708" w:rsidRDefault="00480708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3A6511" w:rsidRPr="003A6511" w:rsidRDefault="00E452A4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Execution ti</w:t>
      </w:r>
      <w:r w:rsidR="003A6511"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me before improvement: (1 – F) + F = 1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• </w:t>
      </w:r>
      <w:r w:rsidR="00E452A4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Execution time aft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er improvement: (1 – F) + F / S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• Speedup obtained: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1</w:t>
      </w:r>
      <w:proofErr w:type="gramStart"/>
      <w:r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/</w:t>
      </w:r>
      <w:r w:rsid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(</w:t>
      </w:r>
      <w:proofErr w:type="gramEnd"/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(1 – F) + F / S</w:t>
      </w:r>
      <w:r w:rsidR="00480708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)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• As S </w:t>
      </w:r>
      <w:r w:rsidR="00E452A4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tends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∞, Speedup à 1 / (1 – F)</w:t>
      </w:r>
    </w:p>
    <w:p w:rsidR="003A6511" w:rsidRDefault="003A6511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3A6511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 xml:space="preserve">– </w:t>
      </w:r>
      <w:r w:rsidR="00E452A4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The fracti</w:t>
      </w:r>
      <w:r w:rsidRPr="003A6511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on F limits the maximum speedup that can be obtained.</w:t>
      </w:r>
    </w:p>
    <w:p w:rsidR="003A6511" w:rsidRDefault="003A6511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We make 10% of a program 90X faster, speedup = 1 / (0.9 + 0.1 / 90) = 1.11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– We make 90% of a program 10X faster, speedup = 1 / (0.1 + 0.9 / 10) = 5.26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– We make 25% of a program 25X faster, speedup = 1 / (0.75 + 0.25 / 25) = 1.32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– We make 50% of a program 20X faster, speedup = 1 / (0.5 + 0.5 / 20) = 1.90</w:t>
      </w:r>
    </w:p>
    <w:p w:rsidR="003A6511" w:rsidRDefault="003A6511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3A6511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– We make 90% of a program 50X faster, speedup = 1 / (0.1 + 0.9 / 50) = 8.47</w:t>
      </w:r>
    </w:p>
    <w:p w:rsidR="003A6511" w:rsidRDefault="003A6511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3A6511" w:rsidRPr="003A6511" w:rsidRDefault="00E452A4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The execution ti</w:t>
      </w:r>
      <w:r w:rsidR="003A6511"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me of a program on a machine is found to be 50 seconds,</w:t>
      </w:r>
      <w:r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</w:t>
      </w:r>
      <w:r w:rsidR="003A6511"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out of whic</w:t>
      </w:r>
      <w:r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h 42 seconds is consumed by multiply </w:t>
      </w:r>
      <w:r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lastRenderedPageBreak/>
        <w:t>operati</w:t>
      </w:r>
      <w:r w:rsidR="003A6511"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ons. It is required to</w:t>
      </w:r>
      <w:r w:rsidR="007D49C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</w:t>
      </w:r>
      <w:r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make the program run 5 ti</w:t>
      </w:r>
      <w:r w:rsidR="003A6511"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mes faster. By how much must the speed of the</w:t>
      </w:r>
      <w:r w:rsidR="001F66AC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</w:t>
      </w:r>
      <w:r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multi</w:t>
      </w:r>
      <w:r w:rsidR="003A6511"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plier be improved?</w:t>
      </w:r>
      <w:bookmarkStart w:id="0" w:name="_GoBack"/>
      <w:bookmarkEnd w:id="0"/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– Here, F = 42 / 50 = 0.84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– According to </w:t>
      </w:r>
      <w:proofErr w:type="spellStart"/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Amadahl’s</w:t>
      </w:r>
      <w:proofErr w:type="spellEnd"/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law,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5 = 1 / (0.16 + 0.84 / S)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or, 0.80 + 4.2 / S = 1</w:t>
      </w:r>
    </w:p>
    <w:p w:rsidR="003A6511" w:rsidRPr="003A6511" w:rsidRDefault="003A6511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3A6511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or, S = 21</w:t>
      </w:r>
    </w:p>
    <w:p w:rsidR="003A6511" w:rsidRPr="003A6511" w:rsidRDefault="003A6511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out of whic</w:t>
      </w:r>
      <w:r w:rsidR="00E452A4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h 42 seconds is consumed by multiply operati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ons. It is required to</w:t>
      </w:r>
      <w:r w:rsidR="00E452A4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make the program run 8 </w:t>
      </w:r>
      <w:r w:rsidR="00E452A4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ti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mes faster. By how much must the speed of </w:t>
      </w:r>
      <w:proofErr w:type="spellStart"/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the</w:t>
      </w:r>
      <w:r w:rsidR="00E452A4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multi</w:t>
      </w: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plier</w:t>
      </w:r>
      <w:proofErr w:type="spellEnd"/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be improved?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– Here, F = 42 / 50 = 0.84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– According to </w:t>
      </w:r>
      <w:proofErr w:type="spellStart"/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Amadahl’s</w:t>
      </w:r>
      <w:proofErr w:type="spellEnd"/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 xml:space="preserve"> law,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8 = 1 / (0.16 + 0.84 / S)</w:t>
      </w:r>
    </w:p>
    <w:p w:rsidR="003A6511" w:rsidRPr="003A6511" w:rsidRDefault="003A6511" w:rsidP="003A6511">
      <w:pPr>
        <w:autoSpaceDE w:val="0"/>
        <w:autoSpaceDN w:val="0"/>
        <w:adjustRightInd w:val="0"/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</w:pPr>
      <w:r w:rsidRPr="003A6511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en-IN"/>
        </w:rPr>
        <w:t>or, 1.28 + 6.72 / S = 1</w:t>
      </w:r>
    </w:p>
    <w:p w:rsidR="003A6511" w:rsidRDefault="003A6511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  <w:r w:rsidRPr="003A6511"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  <w:t>or, S = – 24</w:t>
      </w:r>
    </w:p>
    <w:p w:rsidR="003A6511" w:rsidRDefault="003A6511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3A6511" w:rsidRDefault="003A6511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3A6511" w:rsidRDefault="003A6511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</w:p>
    <w:p w:rsidR="003A6511" w:rsidRPr="00A52B6E" w:rsidRDefault="00A52B6E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color w:val="000000" w:themeColor="text1"/>
          <w:kern w:val="24"/>
          <w:sz w:val="32"/>
          <w:szCs w:val="32"/>
          <w:lang w:val="en-US"/>
        </w:rPr>
      </w:pPr>
      <w:r w:rsidRPr="00A52B6E">
        <w:rPr>
          <w:rFonts w:asciiTheme="minorHAnsi" w:hAnsi="Calibri" w:cstheme="minorBidi"/>
          <w:b/>
          <w:color w:val="000000" w:themeColor="text1"/>
          <w:kern w:val="24"/>
          <w:sz w:val="32"/>
          <w:szCs w:val="32"/>
          <w:lang w:val="en-US"/>
        </w:rPr>
        <w:t xml:space="preserve">Reference: Materials from IIT </w:t>
      </w:r>
      <w:proofErr w:type="spellStart"/>
      <w:r w:rsidRPr="00A52B6E">
        <w:rPr>
          <w:rFonts w:asciiTheme="minorHAnsi" w:hAnsi="Calibri" w:cstheme="minorBidi"/>
          <w:b/>
          <w:color w:val="000000" w:themeColor="text1"/>
          <w:kern w:val="24"/>
          <w:sz w:val="32"/>
          <w:szCs w:val="32"/>
          <w:lang w:val="en-US"/>
        </w:rPr>
        <w:t>kharagpur</w:t>
      </w:r>
      <w:proofErr w:type="spellEnd"/>
      <w:r w:rsidRPr="00A52B6E">
        <w:rPr>
          <w:rFonts w:asciiTheme="minorHAnsi" w:hAnsi="Calibri" w:cstheme="minorBidi"/>
          <w:b/>
          <w:color w:val="000000" w:themeColor="text1"/>
          <w:kern w:val="24"/>
          <w:sz w:val="32"/>
          <w:szCs w:val="32"/>
          <w:lang w:val="en-US"/>
        </w:rPr>
        <w:t xml:space="preserve"> and </w:t>
      </w:r>
      <w:proofErr w:type="spellStart"/>
      <w:proofErr w:type="gramStart"/>
      <w:r w:rsidRPr="00A52B6E">
        <w:rPr>
          <w:rFonts w:asciiTheme="minorHAnsi" w:hAnsi="Calibri" w:cstheme="minorBidi"/>
          <w:b/>
          <w:color w:val="000000" w:themeColor="text1"/>
          <w:kern w:val="24"/>
          <w:sz w:val="32"/>
          <w:szCs w:val="32"/>
          <w:lang w:val="en-US"/>
        </w:rPr>
        <w:t>NIT,Megalaya</w:t>
      </w:r>
      <w:proofErr w:type="spellEnd"/>
      <w:proofErr w:type="gramEnd"/>
    </w:p>
    <w:p w:rsidR="00A52B6E" w:rsidRDefault="00A52B6E" w:rsidP="003A6511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F23B8BD" wp14:editId="672E7E80">
            <wp:extent cx="5956935" cy="6856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870" cy="70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11" w:rsidRPr="0021107D" w:rsidRDefault="003A6511" w:rsidP="003A6511">
      <w:pPr>
        <w:pStyle w:val="NormalWeb"/>
        <w:spacing w:before="0" w:beforeAutospacing="0" w:after="0" w:afterAutospacing="0"/>
        <w:rPr>
          <w:sz w:val="32"/>
          <w:szCs w:val="32"/>
        </w:rPr>
      </w:pPr>
    </w:p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>
      <w:r>
        <w:t>C</w:t>
      </w:r>
    </w:p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p w:rsidR="003A6511" w:rsidRDefault="003A6511"/>
    <w:sectPr w:rsidR="003A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Italic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7D"/>
    <w:rsid w:val="001F66AC"/>
    <w:rsid w:val="0021107D"/>
    <w:rsid w:val="003A6511"/>
    <w:rsid w:val="00480708"/>
    <w:rsid w:val="004B0547"/>
    <w:rsid w:val="007D49C2"/>
    <w:rsid w:val="00A52B6E"/>
    <w:rsid w:val="00B82693"/>
    <w:rsid w:val="00D42C32"/>
    <w:rsid w:val="00DC00CA"/>
    <w:rsid w:val="00E4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9D0D"/>
  <w15:chartTrackingRefBased/>
  <w15:docId w15:val="{43AE9BA4-8CF6-42D6-8474-CF2B4AD9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0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2" ma:contentTypeDescription="Create a new document." ma:contentTypeScope="" ma:versionID="607c0016ddcdc6d8dce74a8843b43174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3984c9aaa21a942eebc8c95f5575fa7a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ED7653-BA0E-4DF7-AC51-0EF67E120205}"/>
</file>

<file path=customXml/itemProps2.xml><?xml version="1.0" encoding="utf-8"?>
<ds:datastoreItem xmlns:ds="http://schemas.openxmlformats.org/officeDocument/2006/customXml" ds:itemID="{997008B5-323E-47E9-B403-0FF34F8D9443}"/>
</file>

<file path=customXml/itemProps3.xml><?xml version="1.0" encoding="utf-8"?>
<ds:datastoreItem xmlns:ds="http://schemas.openxmlformats.org/officeDocument/2006/customXml" ds:itemID="{4FD2407F-3AF2-41A2-AD82-75C86A5610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</dc:creator>
  <cp:keywords/>
  <dc:description/>
  <cp:lastModifiedBy>Sudha</cp:lastModifiedBy>
  <cp:revision>5</cp:revision>
  <cp:lastPrinted>2021-08-12T09:24:00Z</cp:lastPrinted>
  <dcterms:created xsi:type="dcterms:W3CDTF">2021-08-12T04:13:00Z</dcterms:created>
  <dcterms:modified xsi:type="dcterms:W3CDTF">2021-08-12T10:19:00Z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