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https://santosfragoso.wixsite.com/ifspbirigui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para editor: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users.wix.com/signin?postSignUp=https:%2F%2Fmanage.wix.com%2Fwix-support-apps-webapp%2Fsso%2Flogin%2Fcallback%3FredirectUrl%3Dhttps%253A%252F%252Fsupport.wix.com%252Fapi%252Fv1%252Faccounts%252Fcallback%252Fsso%253FredirectUrl%253Dhttps%25253A%25252F%25252Fsupport.wix.com%25252Fpt%25252Farticle%25252Facessando-o-seu-editor%26key%3Dded40be9-0a12-42a5-bc3f-84db169c2402&amp;checkLogin=true&amp;postLogin=https:%2F%2Fmanage.wix.com%2Fwix-support-apps-webapp%2Fsso%2Flogin%2Fcallback%3FredirectUrl%3Dhttps%253A%252F%252Fsupport.wix.com%252Fapi%252Fv1%252Faccounts%252Fcallback%252Fsso%253FredirectUrl%253Dhttps%25253A%25252F%25252Fsupport.wix.com%25252Fpt%25252Farticle%25252Facessando-o-seu-editor%26key%3Dded40be9-0a12-42a5-bc3f-84db169c2402&amp;overrideLocale=en&amp;forceRender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ntosfragoso.wixsite.com/ifspbiri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