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Señores:</w:t>
        <w:br/>
        <w:t xml:space="preserve">Programa de Protección de Fauna y Bienestar Animal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Secretaria de Ambiente y Desarrollo Sostenible</w:t>
        <w:br/>
        <w:t xml:space="preserve">Gobernación de Nariño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Ref. Certificado de población priorizada.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Yo, </w:t>
      </w:r>
      <w:r>
        <w:rPr>
          <w:rFonts w:ascii="Arial" w:hAnsi="Arial" w:cs="Arial" w:eastAsia="Arial"/>
          <w:i/>
          <w:color w:val="767171"/>
          <w:spacing w:val="0"/>
          <w:position w:val="0"/>
          <w:sz w:val="20"/>
          <w:shd w:fill="auto" w:val="clear"/>
        </w:rPr>
        <w:t xml:space="preserve">ANGELA MARIA MIRAMA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identificado con cedula de ciudadanía No. </w:t>
      </w:r>
      <w:r>
        <w:rPr>
          <w:rFonts w:ascii="Arial" w:hAnsi="Arial" w:cs="Arial" w:eastAsia="Arial"/>
          <w:i/>
          <w:color w:val="767171"/>
          <w:spacing w:val="0"/>
          <w:position w:val="0"/>
          <w:sz w:val="20"/>
          <w:shd w:fill="auto" w:val="clear"/>
        </w:rPr>
        <w:t xml:space="preserve">1.004.579.136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 calidad de representante legal de </w:t>
      </w:r>
      <w:r>
        <w:rPr>
          <w:rFonts w:ascii="Arial" w:hAnsi="Arial" w:cs="Arial" w:eastAsia="Arial"/>
          <w:i/>
          <w:color w:val="767171"/>
          <w:spacing w:val="0"/>
          <w:position w:val="0"/>
          <w:sz w:val="20"/>
          <w:shd w:fill="auto" w:val="clear"/>
        </w:rPr>
        <w:t xml:space="preserve">IPIALES ,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Certifico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que todas las personas beneficiarias al programa de esterilizaciones fueron elegidas de manera libre y se encuentran en condición vulnerable (aquellas personas que por su situación socioeconómica no pueden acceder a los servicios prestados por clínicas veterinarias, Médicos Veterinarios Zootecnistas o Médicos Veterinarios), teniendo en cuanta que el objetivo del programa es abarcar principalmente a los animales en situación vulnerable, doy fe de ello.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67171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67171"/>
          <w:spacing w:val="0"/>
          <w:position w:val="0"/>
          <w:sz w:val="20"/>
          <w:shd w:fill="auto" w:val="clear"/>
        </w:rPr>
      </w:pPr>
    </w:p>
    <w:tbl>
      <w:tblPr/>
      <w:tblGrid>
        <w:gridCol w:w="8828"/>
      </w:tblGrid>
      <w:tr>
        <w:trPr>
          <w:trHeight w:val="1" w:hRule="atLeast"/>
          <w:jc w:val="left"/>
        </w:trPr>
        <w:tc>
          <w:tcPr>
            <w:tcW w:w="882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767171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767171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767171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67171"/>
                <w:spacing w:val="0"/>
                <w:position w:val="0"/>
                <w:sz w:val="18"/>
                <w:shd w:fill="auto" w:val="clear"/>
              </w:rPr>
              <w:t xml:space="preserve">ANGELA MIRAMA </w:t>
            </w:r>
          </w:p>
        </w:tc>
      </w:tr>
      <w:tr>
        <w:trPr>
          <w:trHeight w:val="225" w:hRule="auto"/>
          <w:jc w:val="left"/>
        </w:trPr>
        <w:tc>
          <w:tcPr>
            <w:tcW w:w="882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82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Representante legal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767171"/>
                <w:spacing w:val="0"/>
                <w:position w:val="0"/>
                <w:sz w:val="20"/>
                <w:shd w:fill="auto" w:val="clear"/>
              </w:rPr>
              <w:t xml:space="preserve">IPIALES,</w:t>
            </w:r>
          </w:p>
        </w:tc>
      </w:tr>
      <w:tr>
        <w:trPr>
          <w:trHeight w:val="1" w:hRule="atLeast"/>
          <w:jc w:val="left"/>
        </w:trPr>
        <w:tc>
          <w:tcPr>
            <w:tcW w:w="882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67171"/>
                <w:spacing w:val="0"/>
                <w:position w:val="0"/>
                <w:sz w:val="20"/>
                <w:shd w:fill="auto" w:val="clear"/>
              </w:rPr>
              <w:t xml:space="preserve">1.004.579.136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67171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767171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767171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