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B40D1A" w14:textId="77777777" w:rsidR="00555E7D" w:rsidRDefault="00555E7D" w:rsidP="00555E7D">
      <w:r>
        <w:t xml:space="preserve">                Product Label</w:t>
      </w:r>
    </w:p>
    <w:p w14:paraId="5E678518" w14:textId="77777777" w:rsidR="00555E7D" w:rsidRDefault="00555E7D" w:rsidP="00555E7D">
      <w:r>
        <w:t xml:space="preserve">                      │</w:t>
      </w:r>
    </w:p>
    <w:p w14:paraId="4469E414" w14:textId="77777777" w:rsidR="00555E7D" w:rsidRDefault="00555E7D" w:rsidP="00555E7D">
      <w:r>
        <w:t xml:space="preserve">                      </w:t>
      </w:r>
      <w:r>
        <w:rPr>
          <w:rFonts w:ascii="Arial" w:hAnsi="Arial" w:cs="Arial"/>
        </w:rPr>
        <w:t>▼</w:t>
      </w:r>
    </w:p>
    <w:p w14:paraId="2D5F9E7F" w14:textId="77777777" w:rsidR="00555E7D" w:rsidRDefault="00555E7D" w:rsidP="00555E7D">
      <w:r>
        <w:t xml:space="preserve">               OCR (Tesseract)</w:t>
      </w:r>
    </w:p>
    <w:p w14:paraId="48502FB3" w14:textId="77777777" w:rsidR="00555E7D" w:rsidRDefault="00555E7D" w:rsidP="00555E7D">
      <w:r>
        <w:t xml:space="preserve">                      │</w:t>
      </w:r>
    </w:p>
    <w:p w14:paraId="4742BD65" w14:textId="77777777" w:rsidR="00555E7D" w:rsidRDefault="00555E7D" w:rsidP="00555E7D">
      <w:r>
        <w:t xml:space="preserve">                      </w:t>
      </w:r>
      <w:r>
        <w:rPr>
          <w:rFonts w:ascii="Arial" w:hAnsi="Arial" w:cs="Arial"/>
        </w:rPr>
        <w:t>▼</w:t>
      </w:r>
    </w:p>
    <w:p w14:paraId="66689D96" w14:textId="77777777" w:rsidR="00555E7D" w:rsidRDefault="00555E7D" w:rsidP="00555E7D">
      <w:r>
        <w:t xml:space="preserve">          Candidate Extraction (Done </w:t>
      </w:r>
      <w:r>
        <w:rPr>
          <w:rFonts w:ascii="Apple Color Emoji" w:hAnsi="Apple Color Emoji" w:cs="Apple Color Emoji"/>
        </w:rPr>
        <w:t>✅</w:t>
      </w:r>
      <w:r>
        <w:t>)</w:t>
      </w:r>
    </w:p>
    <w:p w14:paraId="567271C9" w14:textId="77777777" w:rsidR="00555E7D" w:rsidRDefault="00555E7D" w:rsidP="00555E7D">
      <w:r>
        <w:t xml:space="preserve">                      │</w:t>
      </w:r>
    </w:p>
    <w:p w14:paraId="7F84143E" w14:textId="77777777" w:rsidR="00555E7D" w:rsidRDefault="00555E7D" w:rsidP="00555E7D">
      <w:r>
        <w:t xml:space="preserve">                      </w:t>
      </w:r>
      <w:r>
        <w:rPr>
          <w:rFonts w:ascii="Arial" w:hAnsi="Arial" w:cs="Arial"/>
        </w:rPr>
        <w:t>▼</w:t>
      </w:r>
    </w:p>
    <w:p w14:paraId="090981C4" w14:textId="77777777" w:rsidR="00555E7D" w:rsidRDefault="00555E7D" w:rsidP="00555E7D">
      <w:r>
        <w:t xml:space="preserve">        Candidate Normalization (NEW)</w:t>
      </w:r>
    </w:p>
    <w:p w14:paraId="4CC3FD9D" w14:textId="77777777" w:rsidR="00555E7D" w:rsidRDefault="00555E7D" w:rsidP="00555E7D">
      <w:r>
        <w:t xml:space="preserve">                      │</w:t>
      </w:r>
    </w:p>
    <w:p w14:paraId="15E55FD5" w14:textId="77777777" w:rsidR="00555E7D" w:rsidRDefault="00555E7D" w:rsidP="00555E7D">
      <w:r>
        <w:t xml:space="preserve">                      </w:t>
      </w:r>
      <w:r>
        <w:rPr>
          <w:rFonts w:ascii="Arial" w:hAnsi="Arial" w:cs="Arial"/>
        </w:rPr>
        <w:t>▼</w:t>
      </w:r>
    </w:p>
    <w:p w14:paraId="1B9A2228" w14:textId="77777777" w:rsidR="00555E7D" w:rsidRDefault="00555E7D" w:rsidP="00555E7D">
      <w:r>
        <w:t xml:space="preserve">      Ingredient Family Classifier (NEW)</w:t>
      </w:r>
    </w:p>
    <w:p w14:paraId="031D1FB8" w14:textId="77777777" w:rsidR="00555E7D" w:rsidRDefault="00555E7D" w:rsidP="00555E7D">
      <w:r>
        <w:t xml:space="preserve">                      │</w:t>
      </w:r>
    </w:p>
    <w:p w14:paraId="0F567864" w14:textId="77777777" w:rsidR="00555E7D" w:rsidRDefault="00555E7D" w:rsidP="00555E7D">
      <w:r>
        <w:t xml:space="preserve">      ┌───────────────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───────────────┐</w:t>
      </w:r>
    </w:p>
    <w:p w14:paraId="03553DB2" w14:textId="77777777" w:rsidR="00555E7D" w:rsidRDefault="00555E7D" w:rsidP="00555E7D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782C83F7" w14:textId="77777777" w:rsidR="00555E7D" w:rsidRDefault="00555E7D" w:rsidP="00555E7D">
      <w:r>
        <w:t xml:space="preserve">  Silicones       Extracts        Alcohols</w:t>
      </w:r>
    </w:p>
    <w:p w14:paraId="5ECFA4AD" w14:textId="77777777" w:rsidR="00555E7D" w:rsidRDefault="00555E7D" w:rsidP="00555E7D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5EED5AAF" w14:textId="77777777" w:rsidR="00555E7D" w:rsidRDefault="00555E7D" w:rsidP="00555E7D">
      <w:r>
        <w:t xml:space="preserve">      └──────</w:t>
      </w:r>
      <w:r>
        <w:rPr>
          <w:rFonts w:ascii="Arial" w:hAnsi="Arial" w:cs="Arial"/>
        </w:rPr>
        <w:t>►</w:t>
      </w:r>
      <w:r>
        <w:t xml:space="preserve"> Family-specific Fuzzy Match </w:t>
      </w:r>
      <w:r>
        <w:rPr>
          <w:rFonts w:ascii="Arial" w:hAnsi="Arial" w:cs="Arial"/>
        </w:rPr>
        <w:t>◄</w:t>
      </w:r>
      <w:r>
        <w:t>──────┘</w:t>
      </w:r>
    </w:p>
    <w:p w14:paraId="52BCE39C" w14:textId="77777777" w:rsidR="00555E7D" w:rsidRDefault="00555E7D" w:rsidP="00555E7D">
      <w:r>
        <w:t xml:space="preserve">                      │</w:t>
      </w:r>
    </w:p>
    <w:p w14:paraId="3374B110" w14:textId="77777777" w:rsidR="00555E7D" w:rsidRDefault="00555E7D" w:rsidP="00555E7D">
      <w:r>
        <w:t xml:space="preserve">                      </w:t>
      </w:r>
      <w:r>
        <w:rPr>
          <w:rFonts w:ascii="Arial" w:hAnsi="Arial" w:cs="Arial"/>
        </w:rPr>
        <w:t>▼</w:t>
      </w:r>
    </w:p>
    <w:p w14:paraId="1EB9810A" w14:textId="77777777" w:rsidR="00555E7D" w:rsidRDefault="00555E7D" w:rsidP="00555E7D">
      <w:r>
        <w:t xml:space="preserve">          Confidence Scoring Engine</w:t>
      </w:r>
    </w:p>
    <w:p w14:paraId="4D982863" w14:textId="77777777" w:rsidR="00555E7D" w:rsidRDefault="00555E7D" w:rsidP="00555E7D">
      <w:r>
        <w:t xml:space="preserve">                      │</w:t>
      </w:r>
    </w:p>
    <w:p w14:paraId="615229F1" w14:textId="77777777" w:rsidR="00555E7D" w:rsidRDefault="00555E7D" w:rsidP="00555E7D">
      <w:r>
        <w:t xml:space="preserve">                      </w:t>
      </w:r>
      <w:r>
        <w:rPr>
          <w:rFonts w:ascii="Arial" w:hAnsi="Arial" w:cs="Arial"/>
        </w:rPr>
        <w:t>▼</w:t>
      </w:r>
    </w:p>
    <w:p w14:paraId="634AA494" w14:textId="281FE36F" w:rsidR="00FD707B" w:rsidRDefault="00555E7D" w:rsidP="00555E7D">
      <w:r>
        <w:t xml:space="preserve">              Final Ingredient</w:t>
      </w:r>
    </w:p>
    <w:sectPr w:rsidR="00FD7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7D"/>
    <w:rsid w:val="00042E97"/>
    <w:rsid w:val="002E4AA8"/>
    <w:rsid w:val="00555E7D"/>
    <w:rsid w:val="009562E5"/>
    <w:rsid w:val="00A80D63"/>
    <w:rsid w:val="00EB5D36"/>
    <w:rsid w:val="00FD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96D52"/>
  <w15:chartTrackingRefBased/>
  <w15:docId w15:val="{24A56DA3-0232-DD4D-9460-2FE84D875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E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E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E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E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E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E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E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vivek sharma</cp:lastModifiedBy>
  <cp:revision>1</cp:revision>
  <dcterms:created xsi:type="dcterms:W3CDTF">2026-07-03T08:55:00Z</dcterms:created>
  <dcterms:modified xsi:type="dcterms:W3CDTF">2026-07-03T08:55:00Z</dcterms:modified>
</cp:coreProperties>
</file>