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Электротехнический факультет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Лабораторная работа №</w:t>
      </w:r>
      <w:r>
        <w:rPr>
          <w:rFonts w:cs="Times New Roman" w:ascii="Serif" w:hAnsi="Serif"/>
          <w:b/>
          <w:bCs/>
          <w:sz w:val="24"/>
          <w:szCs w:val="24"/>
        </w:rPr>
        <w:t>7.2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«Функции с переменным числом параметров»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  <w:t>8 вариант</w:t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 w:cs="Times New Roman"/>
          <w:b/>
          <w:bCs/>
          <w:sz w:val="24"/>
          <w:szCs w:val="24"/>
        </w:rPr>
      </w:pPr>
      <w:r>
        <w:rPr>
          <w:rFonts w:cs="Times New Roman" w:ascii="Serif" w:hAnsi="Serif"/>
          <w:b/>
          <w:bCs/>
          <w:sz w:val="24"/>
          <w:szCs w:val="24"/>
        </w:rPr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Выполнил студент гр. РИС-24-2б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Букач Владимир Олегович</w:t>
      </w:r>
    </w:p>
    <w:p>
      <w:pPr>
        <w:pStyle w:val="Normal"/>
        <w:jc w:val="right"/>
        <w:rPr>
          <w:rFonts w:ascii="Serif" w:hAnsi="Serif" w:cs="Times New Roman"/>
          <w:sz w:val="24"/>
          <w:szCs w:val="24"/>
          <w:u w:val="single"/>
        </w:rPr>
      </w:pPr>
      <w:r>
        <w:rPr>
          <w:rFonts w:cs="Times New Roman" w:ascii="Serif" w:hAnsi="Serif"/>
          <w:sz w:val="24"/>
          <w:szCs w:val="24"/>
          <w:u w:val="single"/>
        </w:rPr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Проверил:                              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Доц. Каф. ИТАС                   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Ольга Андреевна Полякова 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                          </w:t>
      </w:r>
      <w:r>
        <w:rPr>
          <w:rFonts w:cs="Times New Roman" w:ascii="Serif" w:hAnsi="Serif"/>
          <w:sz w:val="24"/>
          <w:szCs w:val="24"/>
        </w:rPr>
        <w:t xml:space="preserve">    </w:t>
      </w:r>
      <w:r>
        <w:rPr>
          <w:rFonts w:cs="Times New Roman" w:ascii="Serif" w:hAnsi="Serif"/>
          <w:sz w:val="24"/>
          <w:szCs w:val="24"/>
          <w:u w:val="single"/>
        </w:rPr>
        <w:t>                 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vertAlign w:val="superscript"/>
        </w:rPr>
        <w:t>(оценка)                               (подпись)           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  <w:u w:val="single"/>
        </w:rPr>
        <w:t>                          </w:t>
      </w:r>
    </w:p>
    <w:p>
      <w:pPr>
        <w:pStyle w:val="Normal"/>
        <w:jc w:val="right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t> </w:t>
      </w:r>
      <w:r>
        <w:rPr>
          <w:rFonts w:cs="Times New Roman" w:ascii="Serif" w:hAnsi="Serif"/>
          <w:sz w:val="24"/>
          <w:szCs w:val="24"/>
          <w:vertAlign w:val="superscript"/>
        </w:rPr>
        <w:t>(дата)              </w:t>
      </w:r>
    </w:p>
    <w:p>
      <w:pPr>
        <w:pStyle w:val="Normal"/>
        <w:jc w:val="center"/>
        <w:rPr>
          <w:rFonts w:ascii="Serif" w:hAnsi="Serif"/>
          <w:sz w:val="24"/>
          <w:szCs w:val="24"/>
        </w:rPr>
      </w:pPr>
      <w:r>
        <w:rPr>
          <w:rFonts w:cs="Times New Roman" w:ascii="Serif" w:hAnsi="Serif"/>
          <w:sz w:val="24"/>
          <w:szCs w:val="24"/>
        </w:rPr>
        <w:br/>
        <w:t>г. Пермь, 2025</w:t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1. Постановка задачи.</w:t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5257800" cy="895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p>
      <w:pPr>
        <w:pStyle w:val="Normal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2. Анализ задачи.</w:t>
      </w:r>
    </w:p>
    <w:p>
      <w:pPr>
        <w:pStyle w:val="Heading4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1. Запуск программы и объявление функции min()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Перед выполнением main() компилятор сначала обрабатывает функцию min(), которая принимает: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count — количество элементов в массиве.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numbers — указатель на массив чисел.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Если count &lt;= 0, функция сразу возвращает 0, защищая программу от работы с пустым массивом.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2. Объявление массивов в main()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В main() создаются три массива: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arr1 из 5 элементов: {7, 3, 9, 1, 4}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arr2 из 10 элементов: {12, 34, 23, 1, 8, 45, 67, 89, 10, 2}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arr3 из 12 элементов: {56, 34, 12, 78, 90, 1, 45, 23, 67, 89, 22, 4}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3. Вызов функции min() для arr1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Передаётся 5 (размер массива) и указатель arr1.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min_value устанавливается в 7 (первый элемент).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 xml:space="preserve">Проход по массиву: 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3 &lt; 7 → min_value = 3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9 &gt; 3 → без изменений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1 &lt; 3 → min_value = 1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4 &gt; 1 → без изменений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Возвращается 1, результат выводится.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4. Вызов функции min() для arr2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Передаётся 10 и arr2.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min_value устанавливается в 12.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Поиск минимального элемента среди 10 чисел.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Минимальное значение 1, возвращается и выводится.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5. Вызов функции min() для arr3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Передаётся 12 и arr3.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min_value устанавливается в 56.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Минимальное значение 1, возвращается и выводится.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6. Завершение работы программы</w:t>
      </w:r>
    </w:p>
    <w:p>
      <w:pPr>
        <w:pStyle w:val="BodyText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После вывода всех значений main() завершает выполнение, и программа заканчивает работу.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3. Код задачи.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8004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4. Пример вывода.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4925" cy="4286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t>5. Блок схема.</w:t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548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Serif" w:hAnsi="Serif"/>
          <w:b w:val="false"/>
          <w:bCs w:val="false"/>
        </w:rPr>
      </w:pPr>
      <w:r>
        <w:rPr>
          <w:rFonts w:ascii="Serif" w:hAnsi="Serif"/>
          <w:b w:val="false"/>
          <w:bCs w:val="fals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107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LibreOffice/24.2.6.2$Linux_X86_64 LibreOffice_project/420$Build-2</Application>
  <AppVersion>15.0000</AppVersion>
  <Pages>7</Pages>
  <Words>281</Words>
  <Characters>1641</Characters>
  <CharactersWithSpaces>2093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2024-12-20T07:16:00Z</dcterms:created>
  <dc:creator>Vova Kotov</dc:creator>
  <dc:description/>
  <dc:language>ru-RU</dc:language>
  <cp:lastModifiedBy/>
  <dcterms:modified xsi:type="dcterms:W3CDTF">2025-02-19T00:07:53Z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