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pPr w:vertAnchor="page" w:horzAnchor="page" w:tblpX="1758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</w:rPr>
              <w:instrText xml:space="preserve"> MERGEFIELD =diploma.number \* MERGEFORMAT </w:instrTex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number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ascii="Times New Roman" w:hAnsi="Times New Roman"/>
                <w:b/>
                <w:sz w:val="40"/>
                <w:szCs w:val="40"/>
              </w:rPr>
              <w:t>last</w:t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Name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273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=diploma.sexIssuedUkr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«=sexIssuedUkr»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Івано-Франківський національний технічний університет нафти і газу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=diploma.studyProgramNameUkr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«=studyProgramNameUkr»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accreditationInstitutionNameUkr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=diploma.sexObtainedUkr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sexObtainedUkr</w:t>
            </w:r>
            <w:bookmarkStart w:id="0" w:name="_GoBack"/>
            <w:bookmarkEnd w:id="0"/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магістр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=diploma.specialityNameUkr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«=specialityNameUkr»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</w:tc>
      </w:tr>
    </w:tbl>
    <w:p>
      <w:pPr>
        <w:spacing w:after="0"/>
        <w:rPr>
          <w:vanish/>
        </w:rPr>
      </w:pPr>
    </w:p>
    <w:tbl>
      <w:tblPr>
        <w:tblStyle w:val="3"/>
        <w:tblpPr w:vertAnchor="page" w:horzAnchor="page" w:tblpX="9922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 xml:space="preserve"> 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instrText xml:space="preserve"> MERGEFIELD =diploma.number \* MERGEFORMAT </w:instrTex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«=number»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lastNameEng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479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of the Ivano-Frankivsk National Technical University of Oil and Gas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=diploma.studyProgramNameEng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studyProgramNameEng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accreditationInstitutionNameEng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Master’s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=diploma.specialityNameEng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specialityNameEng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r>
        <w:rPr>
          <w:lang w:eastAsia="uk-UA"/>
        </w:rPr>
        <w:drawing>
          <wp:anchor distT="0" distB="0" distL="114300" distR="114300" simplePos="0" relativeHeight="251658240" behindDoc="1" locked="1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10692130" cy="7564755"/>
            <wp:effectExtent l="9525" t="9525" r="23495" b="2667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true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true"/>
                    </pic:cNvPicPr>
                  </pic:nvPicPr>
                  <pic:blipFill>
                    <a:blip r:embed="rId6">
                      <a:lum bright="100000" contras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6475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</w:p>
    <w:tbl>
      <w:tblPr>
        <w:tblStyle w:val="3"/>
        <w:tblpPr w:vertAnchor="page" w:horzAnchor="page" w:tblpX="12003" w:tblpY="9809"/>
        <w:tblOverlap w:val="never"/>
        <w:tblW w:w="3686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3686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3686" w:type="dxa"/>
            <w:shd w:val="clear" w:color="auto" w:fill="auto"/>
          </w:tcPr>
          <w:p>
            <w:pPr>
              <w:spacing w:before="120" w:after="0" w:line="240" w:lineRule="auto"/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</w:pP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instrText xml:space="preserve"> MERGEFIELD =diploma.graduateDate \* MERGEFORMAT </w:instrTex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t>«=graduateDate»</w: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</w:p>
    <w:sectPr>
      <w:pgSz w:w="16840" w:h="11907" w:orient="landscape"/>
      <w:pgMar w:top="567" w:right="719" w:bottom="567" w:left="567" w:header="0" w:footer="0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00007A87" w:usb1="80000000" w:usb2="00000008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default"/>
    <w:sig w:usb0="00007A87" w:usb1="80000000" w:usb2="00000008" w:usb3="00000000" w:csb0="400001FF" w:csb1="FFFF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00007A87" w:usb1="80000000" w:usb2="00000008" w:usb3="00000000" w:csb0="400001FF" w:csb1="FFFF0000"/>
  </w:font>
  <w:font w:name="Wingdings">
    <w:altName w:val="Andale Mono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Trebuchet M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Tahoma">
    <w:altName w:val="DejaVu Sans"/>
    <w:panose1 w:val="020B0604030504040204"/>
    <w:charset w:val="00"/>
    <w:family w:val="swiss"/>
    <w:pitch w:val="default"/>
    <w:sig w:usb0="00000000" w:usb1="00000000" w:usb2="00000000" w:usb3="00000000" w:csb0="0000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Trebuchet MS">
    <w:panose1 w:val="020B0603020202020204"/>
    <w:charset w:val="00"/>
    <w:family w:val="auto"/>
    <w:pitch w:val="default"/>
    <w:sig w:usb0="00000287" w:usb1="00000000" w:usb2="00000000" w:usb3="00000000" w:csb0="2000009F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  <w:font w:name="Andale Mono">
    <w:panose1 w:val="020B0509000000000004"/>
    <w:charset w:val="00"/>
    <w:family w:val="auto"/>
    <w:pitch w:val="default"/>
    <w:sig w:usb0="00000287" w:usb1="00000000" w:usb2="00000000" w:usb3="00000000" w:csb0="6000009F" w:csb1="DFD7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1"/>
  <w:attachedTemplate r:id="rId1"/>
  <w:documentProtection w:enforcement="0"/>
  <w:defaultTabStop w:val="708"/>
  <w:hyphenationZone w:val="425"/>
  <w:drawingGridHorizontalSpacing w:val="110"/>
  <w:noPunctuationKerning w:val="true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doNotWrapTextWithPunct/>
    <w:doNotUseEastAsianBreakRules/>
    <w:doNotUseIndentAsNumberingTabStop/>
    <w:useAltKinsokuLineBreakRules/>
    <w:compatSetting w:name="compatibilityMode" w:uri="http://schemas.microsoft.com/office/word" w:val="12"/>
  </w:compat>
  <w:rsids>
    <w:rsidRoot w:val="F3B34398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EC3D37F"/>
    <w:rsid w:val="599DED5D"/>
    <w:rsid w:val="5FFC960B"/>
    <w:rsid w:val="69949788"/>
    <w:rsid w:val="6BDBF43C"/>
    <w:rsid w:val="6F1FA2B2"/>
    <w:rsid w:val="73CB9C4B"/>
    <w:rsid w:val="75DD632A"/>
    <w:rsid w:val="75F999A2"/>
    <w:rsid w:val="77E33848"/>
    <w:rsid w:val="79DFE4E0"/>
    <w:rsid w:val="7D7F57AE"/>
    <w:rsid w:val="7E8DBE54"/>
    <w:rsid w:val="7EF5B347"/>
    <w:rsid w:val="7FE348BD"/>
    <w:rsid w:val="7FFF5A77"/>
    <w:rsid w:val="8BCF9591"/>
    <w:rsid w:val="8FE95DB1"/>
    <w:rsid w:val="A7BF4C81"/>
    <w:rsid w:val="BA7B23C6"/>
    <w:rsid w:val="DD67C195"/>
    <w:rsid w:val="DFF3FAA9"/>
    <w:rsid w:val="E9F7D1DC"/>
    <w:rsid w:val="F277A67C"/>
    <w:rsid w:val="F2FF0DB1"/>
    <w:rsid w:val="F3B34398"/>
    <w:rsid w:val="F3E9C715"/>
    <w:rsid w:val="FBFD823E"/>
    <w:rsid w:val="FF7F2A12"/>
    <w:rsid w:val="FF8D66C0"/>
    <w:rsid w:val="FFF73105"/>
    <w:rsid w:val="FFFE97F6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uk-U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Calibri" w:hAnsi="Calibri" w:eastAsia="Calibri" w:cs="Times New Roman"/>
      <w:sz w:val="22"/>
      <w:szCs w:val="22"/>
      <w:lang w:val="uk-UA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alloon Text"/>
    <w:basedOn w:val="1"/>
    <w:link w:val="10"/>
    <w:semiHidden/>
    <w:unhideWhenUsed/>
    <w:qFormat/>
    <w:uiPriority w:val="99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5">
    <w:name w:val="footer"/>
    <w:basedOn w:val="1"/>
    <w:link w:val="9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paragraph" w:styleId="6">
    <w:name w:val="header"/>
    <w:basedOn w:val="1"/>
    <w:link w:val="8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table" w:styleId="7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Верхній колонтитул Знак"/>
    <w:basedOn w:val="2"/>
    <w:link w:val="6"/>
    <w:qFormat/>
    <w:uiPriority w:val="99"/>
  </w:style>
  <w:style w:type="character" w:customStyle="1" w:styleId="9">
    <w:name w:val="Нижній колонтитул Знак"/>
    <w:basedOn w:val="2"/>
    <w:link w:val="5"/>
    <w:qFormat/>
    <w:uiPriority w:val="99"/>
  </w:style>
  <w:style w:type="character" w:customStyle="1" w:styleId="10">
    <w:name w:val="Текст у виносці Знак"/>
    <w:link w:val="4"/>
    <w:semiHidden/>
    <w:qFormat/>
    <w:uiPriority w:val="99"/>
    <w:rPr>
      <w:rFonts w:ascii="Tahoma" w:hAnsi="Tahoma" w:cs="Tahoma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home/vl/Projects/myRails6/diplomas/public/templates/e:\var\www\html\dipjunspec.vladloz.pp.ua\templates\master(red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true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true"/>
        </a:gradFill>
        <a:gradFill rotWithShape="true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false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true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true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master(red)</Template>
  <Pages>1</Pages>
  <Words>510</Words>
  <Characters>291</Characters>
  <Lines>2</Lines>
  <Paragraphs>1</Paragraphs>
  <TotalTime>1</TotalTime>
  <ScaleCrop>false</ScaleCrop>
  <LinksUpToDate>false</LinksUpToDate>
  <CharactersWithSpaces>800</CharactersWithSpaces>
  <Application>WPS Office_11.1.0.9719_F1E327BC-269C-435d-A152-05C5408002CA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2021-03-04T17:37:00Z</dcterms:created>
  <dc:creator>vl</dc:creator>
  <cp:lastModifiedBy>vl</cp:lastModifiedBy>
  <dcterms:modified xsi:type="dcterms:W3CDTF">2021-06-24T18:38:49Z</dcterms:modified>
  <dc:title>&amp;seria1 № &amp;numb1</dc:title>
  <cp:revision>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1033-11.1.0.9719</vt:lpwstr>
  </property>
</Properties>
</file>