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C7DE" w14:textId="77777777" w:rsidR="0045702E" w:rsidRDefault="0045702E" w:rsidP="0045702E">
      <w:r w:rsidRPr="0045702E">
        <w:rPr>
          <w:rStyle w:val="Heading1Char"/>
        </w:rPr>
        <w:t>Environmental Well-being</w:t>
      </w:r>
      <w:r>
        <w:br/>
      </w:r>
      <w:r>
        <w:rPr>
          <w:rStyle w:val="markedcontent"/>
          <w:rFonts w:ascii="Arial" w:hAnsi="Arial" w:cs="Arial"/>
        </w:rPr>
        <w:t>This subsection helps to self-assess the (potential) positive and negative impacts of the AI</w:t>
      </w:r>
      <w:r>
        <w:br/>
      </w:r>
      <w:r>
        <w:rPr>
          <w:rStyle w:val="markedcontent"/>
          <w:rFonts w:ascii="Arial" w:hAnsi="Arial" w:cs="Arial"/>
        </w:rPr>
        <w:t>system on the environment. AI systems, even if they promise to help tackle some of the</w:t>
      </w:r>
      <w:r>
        <w:br/>
      </w:r>
      <w:r>
        <w:rPr>
          <w:rStyle w:val="markedcontent"/>
          <w:rFonts w:ascii="Arial" w:hAnsi="Arial" w:cs="Arial"/>
        </w:rPr>
        <w:t>most pressing societal concerns, e.g. climate change, must work in the most</w:t>
      </w:r>
      <w:r>
        <w:br/>
      </w:r>
      <w:r>
        <w:rPr>
          <w:rStyle w:val="markedcontent"/>
          <w:rFonts w:ascii="Arial" w:hAnsi="Arial" w:cs="Arial"/>
        </w:rPr>
        <w:t>environmentally friendly way possible. The AI system’s development, deployment and use</w:t>
      </w:r>
      <w:r>
        <w:br/>
      </w:r>
      <w:r>
        <w:rPr>
          <w:rStyle w:val="markedcontent"/>
          <w:rFonts w:ascii="Arial" w:hAnsi="Arial" w:cs="Arial"/>
        </w:rPr>
        <w:t>process, as well as its entire supply chain, should be assessed in this regard (e.g. via</w:t>
      </w:r>
      <w:r>
        <w:br/>
      </w:r>
      <w:r>
        <w:rPr>
          <w:rStyle w:val="markedcontent"/>
          <w:rFonts w:ascii="Arial" w:hAnsi="Arial" w:cs="Arial"/>
        </w:rPr>
        <w:t>a critical examination of the resource usage and energy consumption during training, opting</w:t>
      </w:r>
      <w:r>
        <w:br/>
      </w:r>
      <w:r>
        <w:rPr>
          <w:rStyle w:val="markedcontent"/>
          <w:rFonts w:ascii="Arial" w:hAnsi="Arial" w:cs="Arial"/>
        </w:rPr>
        <w:t>for less net negative choices). Measures to secure the environmental friendliness of an AI</w:t>
      </w:r>
      <w:r>
        <w:br/>
      </w:r>
      <w:r>
        <w:rPr>
          <w:rStyle w:val="markedcontent"/>
          <w:rFonts w:ascii="Arial" w:hAnsi="Arial" w:cs="Arial"/>
        </w:rPr>
        <w:t>system’s entire supply chain should be encouraged.</w:t>
      </w:r>
      <w:r>
        <w:br/>
      </w:r>
      <w:r w:rsidRPr="0045702E">
        <w:rPr>
          <w:rStyle w:val="markedcontent"/>
          <w:rFonts w:ascii="Arial" w:hAnsi="Arial" w:cs="Arial"/>
          <w:b/>
          <w:bCs/>
        </w:rPr>
        <w:t>• Are there potential negative impacts of the AI system on the environment?</w:t>
      </w:r>
    </w:p>
    <w:p w14:paraId="1C693874" w14:textId="77777777" w:rsidR="0026445E" w:rsidRDefault="0026445E" w:rsidP="0045702E">
      <w:r>
        <w:t>Yes, there are potential negative impacts.</w:t>
      </w:r>
    </w:p>
    <w:p w14:paraId="03EE0DE9" w14:textId="667472E9" w:rsidR="0045702E" w:rsidRDefault="0045702E" w:rsidP="0045702E">
      <w:r>
        <w:br/>
      </w:r>
      <w:r w:rsidRPr="0045702E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45702E">
        <w:rPr>
          <w:rStyle w:val="markedcontent"/>
          <w:rFonts w:ascii="Arial" w:hAnsi="Arial" w:cs="Arial"/>
          <w:b/>
          <w:bCs/>
        </w:rPr>
        <w:t>Which potential impact(s) do you identify?</w:t>
      </w:r>
    </w:p>
    <w:p w14:paraId="1A98E274" w14:textId="77777777" w:rsidR="0026445E" w:rsidRDefault="0026445E" w:rsidP="0045702E">
      <w:r>
        <w:t>The potential impacts include loss of green areas, urbanization, increased carbon emissions, potential harm to local ecosystems, and negative environmental implications of creating and disposing AI hardware and equipment.</w:t>
      </w:r>
    </w:p>
    <w:p w14:paraId="225676DD" w14:textId="60C90385" w:rsidR="0045702E" w:rsidRDefault="0045702E" w:rsidP="0045702E">
      <w:r>
        <w:br/>
      </w:r>
      <w:r w:rsidRPr="0045702E">
        <w:rPr>
          <w:b/>
          <w:bCs/>
        </w:rPr>
        <w:t>• Where possible, did you establish mechanisms to evaluate the environmental impact</w:t>
      </w:r>
      <w:r w:rsidRPr="0045702E">
        <w:rPr>
          <w:b/>
          <w:bCs/>
        </w:rPr>
        <w:br/>
        <w:t>of the AI system’s development, deployment and/or use (for example, the amount of</w:t>
      </w:r>
      <w:r w:rsidRPr="0045702E">
        <w:rPr>
          <w:b/>
          <w:bCs/>
        </w:rPr>
        <w:br/>
        <w:t>energy used and carbon emissions)?</w:t>
      </w:r>
    </w:p>
    <w:p w14:paraId="4D66A3EE" w14:textId="77777777" w:rsidR="0026445E" w:rsidRDefault="0026445E" w:rsidP="0045702E">
      <w:r>
        <w:t>Yes, mechanisms have been established to evaluate the AI system's environmental impact.</w:t>
      </w:r>
    </w:p>
    <w:p w14:paraId="39E4A1BE" w14:textId="09C45E69" w:rsidR="001D76E6" w:rsidRDefault="0045702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4F758A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4F758A">
        <w:rPr>
          <w:rStyle w:val="markedcontent"/>
          <w:rFonts w:ascii="Arial" w:hAnsi="Arial" w:cs="Arial"/>
          <w:b/>
          <w:bCs/>
        </w:rPr>
        <w:t>Did you define measures to reduce the environmental impact of the AI system</w:t>
      </w:r>
      <w:r w:rsidRPr="004F758A">
        <w:rPr>
          <w:b/>
          <w:bCs/>
        </w:rPr>
        <w:br/>
      </w:r>
      <w:r w:rsidRPr="004F758A">
        <w:rPr>
          <w:rStyle w:val="markedcontent"/>
          <w:rFonts w:ascii="Arial" w:hAnsi="Arial" w:cs="Arial"/>
          <w:b/>
          <w:bCs/>
        </w:rPr>
        <w:t>throughout its lifecycle?</w:t>
      </w:r>
    </w:p>
    <w:p w14:paraId="494E52E4" w14:textId="446125CC" w:rsidR="0026445E" w:rsidRDefault="0026445E" w:rsidP="0045702E">
      <w:r>
        <w:t>Yes, definite measures have been established to reduce the AI system's environmental impact throughout its lifecycle. These measures could include optimizing algorithms, using energy-efficient hardware and sustainable materials, and finding ways to reuse or recycle AI equipment.</w:t>
      </w:r>
    </w:p>
    <w:p w14:paraId="5DF3D634" w14:textId="77777777" w:rsidR="0026445E" w:rsidRDefault="0026445E">
      <w:r>
        <w:br w:type="page"/>
      </w:r>
    </w:p>
    <w:p w14:paraId="57E04002" w14:textId="77777777" w:rsidR="0026445E" w:rsidRDefault="0026445E" w:rsidP="0045702E">
      <w:pPr>
        <w:rPr>
          <w:rStyle w:val="markedcontent"/>
          <w:rFonts w:ascii="Arial" w:hAnsi="Arial" w:cs="Arial"/>
          <w:b/>
          <w:bCs/>
        </w:rPr>
      </w:pPr>
      <w:r w:rsidRPr="0026445E">
        <w:rPr>
          <w:rStyle w:val="Heading1Char"/>
        </w:rPr>
        <w:lastRenderedPageBreak/>
        <w:t>Impact on Work and Skills</w:t>
      </w:r>
      <w:r>
        <w:br/>
      </w:r>
      <w:r>
        <w:rPr>
          <w:rStyle w:val="markedcontent"/>
          <w:rFonts w:ascii="Arial" w:hAnsi="Arial" w:cs="Arial"/>
        </w:rPr>
        <w:t>AI systems may fundamentally alter the work sphere. They should support humans in the</w:t>
      </w:r>
      <w:r>
        <w:br/>
      </w:r>
      <w:r>
        <w:rPr>
          <w:rStyle w:val="markedcontent"/>
          <w:rFonts w:ascii="Arial" w:hAnsi="Arial" w:cs="Arial"/>
        </w:rPr>
        <w:t>working environment, and aim for the creation of meaningful work. This subsection helps</w:t>
      </w:r>
      <w:r>
        <w:br/>
      </w:r>
      <w:r>
        <w:rPr>
          <w:rStyle w:val="markedcontent"/>
          <w:rFonts w:ascii="Arial" w:hAnsi="Arial" w:cs="Arial"/>
        </w:rPr>
        <w:t>self-assess the impact of the AI system and its use in a working environment on workers, the</w:t>
      </w:r>
      <w:r>
        <w:br/>
      </w:r>
      <w:r>
        <w:rPr>
          <w:rStyle w:val="markedcontent"/>
          <w:rFonts w:ascii="Arial" w:hAnsi="Arial" w:cs="Arial"/>
        </w:rPr>
        <w:t>relationship between workers and employers, and on skills.</w:t>
      </w:r>
      <w:r>
        <w:br/>
      </w:r>
      <w:r w:rsidRPr="0026445E">
        <w:rPr>
          <w:rStyle w:val="markedcontent"/>
          <w:rFonts w:ascii="Arial" w:hAnsi="Arial" w:cs="Arial"/>
          <w:b/>
          <w:bCs/>
        </w:rPr>
        <w:t>• Does the AI system impact human work and work arrangements?</w:t>
      </w:r>
    </w:p>
    <w:p w14:paraId="767DAA4A" w14:textId="4DFACBBF" w:rsidR="00D60504" w:rsidRDefault="00D60504" w:rsidP="0045702E">
      <w:r>
        <w:t>Yes, the AI system could impact human work and work arrangements.</w:t>
      </w:r>
    </w:p>
    <w:p w14:paraId="2514A72A" w14:textId="77777777" w:rsidR="0026445E" w:rsidRDefault="0026445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26445E">
        <w:rPr>
          <w:rStyle w:val="markedcontent"/>
          <w:rFonts w:ascii="Arial" w:hAnsi="Arial" w:cs="Arial"/>
          <w:b/>
          <w:bCs/>
        </w:rPr>
        <w:t>• Did you pave the way for the introduction of the AI system in your organisation by</w:t>
      </w:r>
      <w:r w:rsidRPr="0026445E">
        <w:rPr>
          <w:b/>
          <w:bCs/>
        </w:rPr>
        <w:br/>
      </w:r>
      <w:r w:rsidRPr="0026445E">
        <w:rPr>
          <w:rStyle w:val="markedcontent"/>
          <w:rFonts w:ascii="Arial" w:hAnsi="Arial" w:cs="Arial"/>
          <w:b/>
          <w:bCs/>
        </w:rPr>
        <w:t>informing and consulting with impacted workers and their representatives (trade</w:t>
      </w:r>
      <w:r w:rsidRPr="0026445E">
        <w:rPr>
          <w:b/>
          <w:bCs/>
        </w:rPr>
        <w:br/>
      </w:r>
      <w:r w:rsidRPr="0026445E">
        <w:rPr>
          <w:rStyle w:val="markedcontent"/>
          <w:rFonts w:ascii="Arial" w:hAnsi="Arial" w:cs="Arial"/>
          <w:b/>
          <w:bCs/>
        </w:rPr>
        <w:t>unions, (European) work councils) in advance?</w:t>
      </w:r>
    </w:p>
    <w:p w14:paraId="45DC3124" w14:textId="58B19E16" w:rsidR="00D60504" w:rsidRDefault="00D60504" w:rsidP="0045702E">
      <w:r>
        <w:t>Yes, it is important to inform and consult with impacted workers and their representatives before introducing an AI system into the organization.</w:t>
      </w:r>
    </w:p>
    <w:p w14:paraId="78846B40" w14:textId="77777777" w:rsidR="0026445E" w:rsidRDefault="0026445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26445E">
        <w:rPr>
          <w:rStyle w:val="markedcontent"/>
          <w:rFonts w:ascii="Arial" w:hAnsi="Arial" w:cs="Arial"/>
          <w:b/>
          <w:bCs/>
        </w:rPr>
        <w:t>• Did you adopt measures to ensure that the impacts of the AI system on human work</w:t>
      </w:r>
      <w:r w:rsidRPr="0026445E">
        <w:rPr>
          <w:b/>
          <w:bCs/>
        </w:rPr>
        <w:br/>
      </w:r>
      <w:r w:rsidRPr="0026445E">
        <w:rPr>
          <w:rStyle w:val="markedcontent"/>
          <w:rFonts w:ascii="Arial" w:hAnsi="Arial" w:cs="Arial"/>
          <w:b/>
          <w:bCs/>
        </w:rPr>
        <w:t>are well understood?</w:t>
      </w:r>
    </w:p>
    <w:p w14:paraId="1F71B845" w14:textId="77777777" w:rsidR="00D60504" w:rsidRDefault="00D60504" w:rsidP="00D60504">
      <w:r>
        <w:t>Not relevant for our school project.</w:t>
      </w:r>
    </w:p>
    <w:p w14:paraId="2AD551DC" w14:textId="77777777" w:rsidR="0026445E" w:rsidRDefault="0026445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26445E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26445E">
        <w:rPr>
          <w:rStyle w:val="markedcontent"/>
          <w:rFonts w:ascii="Arial" w:hAnsi="Arial" w:cs="Arial"/>
          <w:b/>
          <w:bCs/>
        </w:rPr>
        <w:t>Did you ensure that workers understand how the AI system operates, which</w:t>
      </w:r>
      <w:r w:rsidRPr="0026445E">
        <w:rPr>
          <w:b/>
          <w:bCs/>
        </w:rPr>
        <w:br/>
      </w:r>
      <w:r w:rsidRPr="0026445E">
        <w:rPr>
          <w:rStyle w:val="markedcontent"/>
          <w:rFonts w:ascii="Arial" w:hAnsi="Arial" w:cs="Arial"/>
          <w:b/>
          <w:bCs/>
        </w:rPr>
        <w:t>capabilities it has and which it does not have?</w:t>
      </w:r>
    </w:p>
    <w:p w14:paraId="3B932207" w14:textId="18A5C9B5" w:rsidR="00D60504" w:rsidRDefault="00D60504" w:rsidP="0045702E">
      <w:r>
        <w:t>Not relevant for our school project.</w:t>
      </w:r>
    </w:p>
    <w:p w14:paraId="6174007E" w14:textId="3A43BD1D" w:rsidR="0026445E" w:rsidRDefault="0026445E" w:rsidP="0045702E"/>
    <w:p w14:paraId="3F2909F5" w14:textId="77777777" w:rsidR="0026445E" w:rsidRDefault="0026445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26445E">
        <w:rPr>
          <w:rStyle w:val="markedcontent"/>
          <w:rFonts w:ascii="Arial" w:hAnsi="Arial" w:cs="Arial"/>
          <w:b/>
          <w:bCs/>
        </w:rPr>
        <w:t>• Could the AI system create the risk of de-skilling of the workforce?</w:t>
      </w:r>
    </w:p>
    <w:p w14:paraId="3CB5EDF1" w14:textId="2A761556" w:rsidR="00D60504" w:rsidRDefault="00D60504" w:rsidP="0045702E">
      <w:r>
        <w:t>Yes, the AI system could create the risk of de-skilling of the workforce.</w:t>
      </w:r>
    </w:p>
    <w:p w14:paraId="70CD7840" w14:textId="77777777" w:rsidR="0026445E" w:rsidRDefault="0026445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26445E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26445E">
        <w:rPr>
          <w:rStyle w:val="markedcontent"/>
          <w:rFonts w:ascii="Arial" w:hAnsi="Arial" w:cs="Arial"/>
          <w:b/>
          <w:bCs/>
        </w:rPr>
        <w:t>Did you take measures to counteract de-skilling risks?</w:t>
      </w:r>
    </w:p>
    <w:p w14:paraId="4497EEBF" w14:textId="4A5C0E9E" w:rsidR="00D60504" w:rsidRDefault="00D60504" w:rsidP="0045702E">
      <w:r>
        <w:t xml:space="preserve">Not relevant </w:t>
      </w:r>
    </w:p>
    <w:p w14:paraId="170FEDD2" w14:textId="77777777" w:rsidR="0026445E" w:rsidRDefault="0026445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26445E">
        <w:rPr>
          <w:rStyle w:val="markedcontent"/>
          <w:rFonts w:ascii="Arial" w:hAnsi="Arial" w:cs="Arial"/>
          <w:b/>
          <w:bCs/>
        </w:rPr>
        <w:t>• Does the system promote or require new (digital) skills?</w:t>
      </w:r>
    </w:p>
    <w:p w14:paraId="1B4FE76E" w14:textId="636E2DEB" w:rsidR="00D60504" w:rsidRDefault="00D60504" w:rsidP="0045702E">
      <w:r>
        <w:t>Yes, the AI system may require new digital skills and promote the development of new skills.</w:t>
      </w:r>
    </w:p>
    <w:p w14:paraId="20B11436" w14:textId="158B2B7C" w:rsidR="004F758A" w:rsidRDefault="0026445E" w:rsidP="0045702E">
      <w:pPr>
        <w:rPr>
          <w:rStyle w:val="markedcontent"/>
          <w:rFonts w:ascii="Arial" w:hAnsi="Arial" w:cs="Arial"/>
          <w:b/>
          <w:bCs/>
        </w:rPr>
      </w:pPr>
      <w:r>
        <w:br/>
      </w:r>
      <w:r w:rsidRPr="0026445E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26445E">
        <w:rPr>
          <w:rStyle w:val="markedcontent"/>
          <w:rFonts w:ascii="Arial" w:hAnsi="Arial" w:cs="Arial"/>
          <w:b/>
          <w:bCs/>
        </w:rPr>
        <w:t>Did you provide training opportunities and materials for re- and up-skilling</w:t>
      </w:r>
    </w:p>
    <w:p w14:paraId="7B9B8C19" w14:textId="37775448" w:rsidR="00D60504" w:rsidRDefault="00D60504" w:rsidP="0045702E">
      <w:r>
        <w:t xml:space="preserve">Not relevant </w:t>
      </w:r>
    </w:p>
    <w:p w14:paraId="77E92F56" w14:textId="77777777" w:rsidR="00D60504" w:rsidRDefault="00D60504">
      <w:r>
        <w:br w:type="page"/>
      </w:r>
    </w:p>
    <w:p w14:paraId="2DA30C22" w14:textId="77777777" w:rsidR="00D60504" w:rsidRDefault="00D60504" w:rsidP="0045702E">
      <w:pPr>
        <w:rPr>
          <w:rStyle w:val="markedcontent"/>
          <w:rFonts w:ascii="Arial" w:hAnsi="Arial" w:cs="Arial"/>
          <w:b/>
          <w:bCs/>
        </w:rPr>
      </w:pPr>
      <w:r w:rsidRPr="00D60504">
        <w:rPr>
          <w:rStyle w:val="Heading1Char"/>
        </w:rPr>
        <w:lastRenderedPageBreak/>
        <w:t>Impact on Society at large or Democracy</w:t>
      </w:r>
      <w:r>
        <w:br/>
      </w:r>
      <w:r>
        <w:rPr>
          <w:rStyle w:val="markedcontent"/>
          <w:rFonts w:ascii="Arial" w:hAnsi="Arial" w:cs="Arial"/>
        </w:rPr>
        <w:t>This subsection helps to self-assess the impact of an AI system from a societal perspective,</w:t>
      </w:r>
      <w:r>
        <w:br/>
      </w:r>
      <w:r>
        <w:rPr>
          <w:rStyle w:val="markedcontent"/>
          <w:rFonts w:ascii="Arial" w:hAnsi="Arial" w:cs="Arial"/>
        </w:rPr>
        <w:t>taking into account its effect on institutions, democracy and society at large. The use of AI</w:t>
      </w:r>
      <w:r>
        <w:br/>
      </w:r>
      <w:r>
        <w:rPr>
          <w:rStyle w:val="markedcontent"/>
          <w:rFonts w:ascii="Arial" w:hAnsi="Arial" w:cs="Arial"/>
        </w:rPr>
        <w:t>systems should be given careful consideration, particularly in situations relating to the</w:t>
      </w:r>
      <w:r>
        <w:br/>
      </w:r>
      <w:r>
        <w:rPr>
          <w:rStyle w:val="markedcontent"/>
          <w:rFonts w:ascii="Arial" w:hAnsi="Arial" w:cs="Arial"/>
        </w:rPr>
        <w:t>democratic processes, including not only political decision-making but also electoral contexts</w:t>
      </w:r>
      <w:r>
        <w:br/>
      </w:r>
      <w:r>
        <w:rPr>
          <w:rStyle w:val="markedcontent"/>
          <w:rFonts w:ascii="Arial" w:hAnsi="Arial" w:cs="Arial"/>
        </w:rPr>
        <w:t>(e.g. when AI systems amplify fake news, segregate the electorate, facilitate totalitarian</w:t>
      </w:r>
      <w:r>
        <w:br/>
      </w:r>
      <w:r>
        <w:rPr>
          <w:rStyle w:val="markedcontent"/>
          <w:rFonts w:ascii="Arial" w:hAnsi="Arial" w:cs="Arial"/>
        </w:rPr>
        <w:t>behaviour, etc.).</w:t>
      </w:r>
      <w:r>
        <w:br/>
      </w:r>
      <w:r w:rsidRPr="00D60504">
        <w:rPr>
          <w:rStyle w:val="markedcontent"/>
          <w:rFonts w:ascii="Arial" w:hAnsi="Arial" w:cs="Arial"/>
          <w:b/>
          <w:bCs/>
        </w:rPr>
        <w:t>• Could the AI system have a negative impact on society at large or democracy?</w:t>
      </w:r>
    </w:p>
    <w:p w14:paraId="1772E49F" w14:textId="2DB96E6C" w:rsidR="00EB2150" w:rsidRPr="00EB2150" w:rsidRDefault="00EB2150" w:rsidP="0045702E">
      <w:pPr>
        <w:rPr>
          <w:rStyle w:val="markedcontent"/>
        </w:rPr>
      </w:pPr>
      <w:r>
        <w:t>Yes, the AI system could have a negative impact on society at large or democracy.</w:t>
      </w:r>
    </w:p>
    <w:p w14:paraId="42D8A5CF" w14:textId="77777777" w:rsidR="00D60504" w:rsidRDefault="00D60504" w:rsidP="0045702E">
      <w:pPr>
        <w:rPr>
          <w:rStyle w:val="markedcontent"/>
          <w:rFonts w:ascii="Arial" w:hAnsi="Arial" w:cs="Arial"/>
          <w:b/>
          <w:bCs/>
        </w:rPr>
      </w:pPr>
      <w:r w:rsidRPr="00D60504">
        <w:rPr>
          <w:b/>
          <w:bCs/>
        </w:rPr>
        <w:br/>
      </w:r>
      <w:r w:rsidRPr="00D60504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D60504">
        <w:rPr>
          <w:rStyle w:val="markedcontent"/>
          <w:rFonts w:ascii="Arial" w:hAnsi="Arial" w:cs="Arial"/>
          <w:b/>
          <w:bCs/>
        </w:rPr>
        <w:t>Did you assess the societal impact of the AI system’s use beyond the</w:t>
      </w:r>
      <w:r w:rsidRPr="00D60504">
        <w:rPr>
          <w:b/>
          <w:bCs/>
        </w:rPr>
        <w:br/>
      </w:r>
      <w:r w:rsidRPr="00D60504">
        <w:rPr>
          <w:rStyle w:val="markedcontent"/>
          <w:rFonts w:ascii="Arial" w:hAnsi="Arial" w:cs="Arial"/>
          <w:b/>
          <w:bCs/>
        </w:rPr>
        <w:t>(end-)user and subject, such as potentially indirectly affected stakeholders or</w:t>
      </w:r>
      <w:r w:rsidRPr="00D60504">
        <w:rPr>
          <w:b/>
          <w:bCs/>
        </w:rPr>
        <w:br/>
      </w:r>
      <w:r w:rsidRPr="00D60504">
        <w:rPr>
          <w:rStyle w:val="markedcontent"/>
          <w:rFonts w:ascii="Arial" w:hAnsi="Arial" w:cs="Arial"/>
          <w:b/>
          <w:bCs/>
        </w:rPr>
        <w:t>society at large?</w:t>
      </w:r>
    </w:p>
    <w:p w14:paraId="1EA61CC8" w14:textId="647FC6D6" w:rsidR="00EB2150" w:rsidRPr="00D60504" w:rsidRDefault="00EB2150" w:rsidP="0045702E">
      <w:pPr>
        <w:rPr>
          <w:rStyle w:val="markedcontent"/>
          <w:rFonts w:ascii="Arial" w:hAnsi="Arial" w:cs="Arial"/>
          <w:b/>
          <w:bCs/>
        </w:rPr>
      </w:pPr>
      <w:r>
        <w:t>Yes, it is important to assess the societal impact of the AI system's use beyond the end-user and subject, including the potential impact on indirectly affected stakeholders and society at large</w:t>
      </w:r>
      <w:r>
        <w:t xml:space="preserve"> but it is not relevant to answer now.</w:t>
      </w:r>
    </w:p>
    <w:p w14:paraId="0775B0A0" w14:textId="77777777" w:rsidR="00D60504" w:rsidRDefault="00D60504" w:rsidP="0045702E">
      <w:pPr>
        <w:rPr>
          <w:rStyle w:val="markedcontent"/>
          <w:rFonts w:ascii="Arial" w:hAnsi="Arial" w:cs="Arial"/>
          <w:b/>
          <w:bCs/>
        </w:rPr>
      </w:pPr>
      <w:r w:rsidRPr="00D60504">
        <w:rPr>
          <w:b/>
          <w:bCs/>
        </w:rPr>
        <w:br/>
      </w:r>
      <w:r w:rsidRPr="00D60504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D60504">
        <w:rPr>
          <w:rStyle w:val="markedcontent"/>
          <w:rFonts w:ascii="Arial" w:hAnsi="Arial" w:cs="Arial"/>
          <w:b/>
          <w:bCs/>
        </w:rPr>
        <w:t>Did you take action to minimize potential societal harm of the AI system?</w:t>
      </w:r>
    </w:p>
    <w:p w14:paraId="2135287F" w14:textId="44404ACD" w:rsidR="00EB2150" w:rsidRPr="00D60504" w:rsidRDefault="00EB2150" w:rsidP="0045702E">
      <w:pPr>
        <w:rPr>
          <w:rStyle w:val="markedcontent"/>
          <w:rFonts w:ascii="Arial" w:hAnsi="Arial" w:cs="Arial"/>
          <w:b/>
          <w:bCs/>
        </w:rPr>
      </w:pPr>
      <w:r>
        <w:t>Yes, it is important to take action to minimize potential societal harm of the AI system, including measures to mitigate negative impacts and maximize positive impacts</w:t>
      </w:r>
      <w:r>
        <w:t xml:space="preserve"> but we did not take action seeing how it is not relevant to our school project.</w:t>
      </w:r>
    </w:p>
    <w:p w14:paraId="4CD58C61" w14:textId="0C5DD9B5" w:rsidR="00D60504" w:rsidRDefault="00D60504" w:rsidP="0045702E">
      <w:pPr>
        <w:rPr>
          <w:rStyle w:val="markedcontent"/>
          <w:rFonts w:ascii="Arial" w:hAnsi="Arial" w:cs="Arial"/>
          <w:b/>
          <w:bCs/>
        </w:rPr>
      </w:pPr>
      <w:r w:rsidRPr="00D60504">
        <w:rPr>
          <w:b/>
          <w:bCs/>
        </w:rPr>
        <w:br/>
      </w:r>
      <w:r w:rsidRPr="00D60504">
        <w:rPr>
          <w:rStyle w:val="markedcontent"/>
          <w:rFonts w:ascii="Courier New" w:hAnsi="Courier New" w:cs="Courier New"/>
          <w:b/>
          <w:bCs/>
        </w:rPr>
        <w:t xml:space="preserve">o </w:t>
      </w:r>
      <w:r w:rsidRPr="00D60504">
        <w:rPr>
          <w:rStyle w:val="markedcontent"/>
          <w:rFonts w:ascii="Arial" w:hAnsi="Arial" w:cs="Arial"/>
          <w:b/>
          <w:bCs/>
        </w:rPr>
        <w:t>Did you take measures that ensure that the AI system does not negatively</w:t>
      </w:r>
      <w:r w:rsidRPr="00D60504">
        <w:rPr>
          <w:b/>
          <w:bCs/>
        </w:rPr>
        <w:br/>
      </w:r>
      <w:r w:rsidRPr="00D60504">
        <w:rPr>
          <w:rStyle w:val="markedcontent"/>
          <w:rFonts w:ascii="Arial" w:hAnsi="Arial" w:cs="Arial"/>
          <w:b/>
          <w:bCs/>
        </w:rPr>
        <w:t>impact democracy?</w:t>
      </w:r>
    </w:p>
    <w:p w14:paraId="364A4080" w14:textId="085B6C84" w:rsidR="00EB2150" w:rsidRPr="00D60504" w:rsidRDefault="00EB2150" w:rsidP="0045702E">
      <w:pPr>
        <w:rPr>
          <w:b/>
          <w:bCs/>
        </w:rPr>
      </w:pPr>
      <w:r>
        <w:t>Yes, it is important to take measures that ensure that the AI system does not negatively impact democracy, including promoting transparency and fairness in decision-making processes and mitigating the spread of fake news or other misleading or harmful information</w:t>
      </w:r>
      <w:r>
        <w:t xml:space="preserve"> but I doubt that our school project while undermine the established democracy as it stands.</w:t>
      </w:r>
    </w:p>
    <w:sectPr w:rsidR="00EB2150" w:rsidRPr="00D6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6"/>
    <w:rsid w:val="001D76E6"/>
    <w:rsid w:val="0026445E"/>
    <w:rsid w:val="0045702E"/>
    <w:rsid w:val="004F758A"/>
    <w:rsid w:val="00D60504"/>
    <w:rsid w:val="00E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BB15"/>
  <w15:chartTrackingRefBased/>
  <w15:docId w15:val="{62E8782B-B4A6-4C0C-AC53-E4D99772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5702E"/>
  </w:style>
  <w:style w:type="character" w:customStyle="1" w:styleId="Heading1Char">
    <w:name w:val="Heading 1 Char"/>
    <w:basedOn w:val="DefaultParagraphFont"/>
    <w:link w:val="Heading1"/>
    <w:uiPriority w:val="9"/>
    <w:rsid w:val="0045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Oort, Thijn van (212396)</dc:creator>
  <cp:keywords/>
  <dc:description/>
  <cp:lastModifiedBy>Oort, Thijn van (212396)</cp:lastModifiedBy>
  <cp:revision>3</cp:revision>
  <dcterms:created xsi:type="dcterms:W3CDTF">2023-06-09T08:13:00Z</dcterms:created>
  <dcterms:modified xsi:type="dcterms:W3CDTF">2023-06-09T09:04:00Z</dcterms:modified>
</cp:coreProperties>
</file>