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2313D5">
        <w:rPr>
          <w:sz w:val="32"/>
          <w:lang w:val="hu-HU"/>
        </w:rPr>
        <w:t>8</w:t>
      </w:r>
      <w:r>
        <w:rPr>
          <w:sz w:val="32"/>
          <w:lang w:val="hu-HU"/>
        </w:rPr>
        <w:t>-20</w:t>
      </w:r>
      <w:r w:rsidR="002313D5">
        <w:rPr>
          <w:sz w:val="32"/>
          <w:lang w:val="hu-HU"/>
        </w:rPr>
        <w:t>9</w:t>
      </w:r>
      <w:r>
        <w:rPr>
          <w:sz w:val="32"/>
          <w:lang w:val="hu-HU"/>
        </w:rPr>
        <w:t>7/2</w:t>
      </w:r>
    </w:p>
    <w:p w:rsidR="002313D5" w:rsidRDefault="002313D5" w:rsidP="006B6768">
      <w:pPr>
        <w:spacing w:after="4560"/>
        <w:jc w:val="center"/>
        <w:rPr>
          <w:rFonts w:ascii="Open Sans" w:hAnsi="Open Sans"/>
          <w:color w:val="757575"/>
          <w:shd w:val="clear" w:color="auto" w:fill="FFFFFF"/>
        </w:rPr>
      </w:pPr>
      <w:r>
        <w:rPr>
          <w:rFonts w:ascii="Open Sans" w:hAnsi="Open Sans"/>
          <w:color w:val="757575"/>
          <w:shd w:val="clear" w:color="auto" w:fill="FFFFFF"/>
        </w:rPr>
        <w:t>IB152L-4</w:t>
      </w:r>
    </w:p>
    <w:p w:rsidR="006B6768" w:rsidRPr="002313D5" w:rsidRDefault="002313D5" w:rsidP="006B6768">
      <w:pPr>
        <w:spacing w:after="4560"/>
        <w:jc w:val="center"/>
        <w:rPr>
          <w:b/>
          <w:sz w:val="40"/>
          <w:lang w:val="hu-HU"/>
        </w:rPr>
      </w:pPr>
      <w:r w:rsidRPr="002313D5">
        <w:rPr>
          <w:b/>
          <w:sz w:val="40"/>
          <w:lang w:val="hu-HU"/>
        </w:rPr>
        <w:t>ETR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2313D5" w:rsidRDefault="002313D5" w:rsidP="006B6768">
      <w:pPr>
        <w:jc w:val="center"/>
        <w:rPr>
          <w:lang w:val="hu-HU"/>
        </w:rPr>
      </w:pPr>
      <w:r w:rsidRPr="002313D5">
        <w:rPr>
          <w:lang w:val="hu-HU"/>
        </w:rPr>
        <w:t>Méhes Alexandra</w:t>
      </w:r>
    </w:p>
    <w:p w:rsidR="006B6768" w:rsidRPr="002313D5" w:rsidRDefault="002313D5" w:rsidP="006B6768">
      <w:pPr>
        <w:jc w:val="center"/>
        <w:rPr>
          <w:lang w:val="hu-HU"/>
        </w:rPr>
      </w:pPr>
      <w:proofErr w:type="spellStart"/>
      <w:r w:rsidRPr="002313D5">
        <w:rPr>
          <w:lang w:val="hu-HU"/>
        </w:rPr>
        <w:t>Léhner</w:t>
      </w:r>
      <w:proofErr w:type="spellEnd"/>
      <w:r w:rsidRPr="002313D5">
        <w:rPr>
          <w:lang w:val="hu-HU"/>
        </w:rPr>
        <w:t xml:space="preserve"> Bernadett</w:t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Default="002313D5" w:rsidP="002313D5">
      <w:pPr>
        <w:pStyle w:val="Listaszerbekezds"/>
        <w:numPr>
          <w:ilvl w:val="0"/>
          <w:numId w:val="3"/>
        </w:numPr>
      </w:pPr>
      <w:r>
        <w:t xml:space="preserve">EK diagram </w:t>
      </w:r>
      <w:proofErr w:type="spellStart"/>
      <w:proofErr w:type="gramStart"/>
      <w:r>
        <w:t>megtervezése:Léhner</w:t>
      </w:r>
      <w:proofErr w:type="spellEnd"/>
      <w:proofErr w:type="gramEnd"/>
      <w:r>
        <w:t xml:space="preserve"> </w:t>
      </w:r>
      <w:proofErr w:type="spellStart"/>
      <w:r>
        <w:t>Bernadett</w:t>
      </w:r>
      <w:proofErr w:type="spellEnd"/>
    </w:p>
    <w:p w:rsidR="002313D5" w:rsidRDefault="002313D5" w:rsidP="002313D5">
      <w:pPr>
        <w:pStyle w:val="Listaszerbekezds"/>
        <w:numPr>
          <w:ilvl w:val="0"/>
          <w:numId w:val="3"/>
        </w:numPr>
      </w:pPr>
      <w:r>
        <w:t xml:space="preserve">EK diagram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létrehozó</w:t>
      </w:r>
      <w:proofErr w:type="spellEnd"/>
      <w:r>
        <w:t xml:space="preserve"> script </w:t>
      </w:r>
      <w:proofErr w:type="spellStart"/>
      <w:r>
        <w:t>megírása</w:t>
      </w:r>
      <w:proofErr w:type="spellEnd"/>
      <w:r>
        <w:t xml:space="preserve">: </w:t>
      </w:r>
      <w:proofErr w:type="spellStart"/>
      <w:r>
        <w:t>Méhes</w:t>
      </w:r>
      <w:proofErr w:type="spellEnd"/>
      <w:r>
        <w:t xml:space="preserve"> Alexandra</w:t>
      </w:r>
    </w:p>
    <w:p w:rsidR="002313D5" w:rsidRDefault="002313D5" w:rsidP="002313D5">
      <w:pPr>
        <w:pStyle w:val="Listaszerbekezds"/>
        <w:numPr>
          <w:ilvl w:val="0"/>
          <w:numId w:val="3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proofErr w:type="gramStart"/>
      <w:r>
        <w:t>kitöltése:Léhner</w:t>
      </w:r>
      <w:proofErr w:type="spellEnd"/>
      <w:proofErr w:type="gramEnd"/>
      <w:r>
        <w:t xml:space="preserve"> </w:t>
      </w:r>
      <w:proofErr w:type="spellStart"/>
      <w:r>
        <w:t>Bernadett</w:t>
      </w:r>
      <w:proofErr w:type="spellEnd"/>
    </w:p>
    <w:p w:rsidR="002313D5" w:rsidRDefault="002313D5" w:rsidP="002313D5">
      <w:pPr>
        <w:pStyle w:val="Listaszerbekezds"/>
        <w:numPr>
          <w:ilvl w:val="0"/>
          <w:numId w:val="3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kiegészítése</w:t>
      </w:r>
      <w:proofErr w:type="spellEnd"/>
      <w:r>
        <w:t xml:space="preserve">: </w:t>
      </w:r>
      <w:proofErr w:type="spellStart"/>
      <w:r>
        <w:t>Méhes</w:t>
      </w:r>
      <w:proofErr w:type="spellEnd"/>
      <w:r>
        <w:t xml:space="preserve"> Alexandra</w:t>
      </w:r>
    </w:p>
    <w:p w:rsidR="00827F08" w:rsidRPr="002313D5" w:rsidRDefault="00827F08" w:rsidP="002313D5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tervezése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folyamatos</w:t>
      </w:r>
      <w:proofErr w:type="spellEnd"/>
      <w:r>
        <w:t xml:space="preserve"> </w:t>
      </w:r>
      <w:proofErr w:type="spellStart"/>
      <w:r>
        <w:t>konzultációval</w:t>
      </w:r>
      <w:proofErr w:type="spellEnd"/>
      <w:r>
        <w:t xml:space="preserve"> </w:t>
      </w:r>
      <w:proofErr w:type="spellStart"/>
      <w:r>
        <w:t>közös</w:t>
      </w:r>
      <w:proofErr w:type="spellEnd"/>
      <w:r>
        <w:t xml:space="preserve"> </w:t>
      </w:r>
      <w:proofErr w:type="spellStart"/>
      <w:r>
        <w:t>munka</w:t>
      </w:r>
      <w:proofErr w:type="spellEnd"/>
      <w:r>
        <w:t xml:space="preserve"> 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2313D5" w:rsidRDefault="006B6768" w:rsidP="00405B4A">
      <w:pPr>
        <w:rPr>
          <w:lang w:val="hu-HU"/>
        </w:rPr>
      </w:pPr>
      <w:r w:rsidRPr="002313D5">
        <w:rPr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B30B33" w:rsidRPr="000A6F47" w:rsidRDefault="000A6F47" w:rsidP="00405B4A">
      <w:pPr>
        <w:rPr>
          <w:lang w:val="hu-HU"/>
        </w:rPr>
      </w:pPr>
      <w:r>
        <w:rPr>
          <w:lang w:val="hu-HU"/>
        </w:rPr>
        <w:t xml:space="preserve">Választott projektünk témáját egy elektronikus tanulmányi rendszer képezi, feladatunk létrehozni egy Oracle adatbázisra épülő rendszert, melynek grafikus felhasználó felületén keresztül érhetők el a megfelelő adatok. A grafikus felhasználói </w:t>
      </w:r>
      <w:r w:rsidR="0079301D">
        <w:rPr>
          <w:lang w:val="hu-HU"/>
        </w:rPr>
        <w:t>felület</w:t>
      </w:r>
      <w:r>
        <w:rPr>
          <w:lang w:val="hu-HU"/>
        </w:rPr>
        <w:t xml:space="preserve"> megvalósításához a HTML eszközeit választottuk, rendszerünkben egy egyetem mintájára nyilvántartjuk az oktatókat, vizsgákat, kurzusokat, valamint az intézmény</w:t>
      </w:r>
      <w:r w:rsidR="0079301D">
        <w:rPr>
          <w:lang w:val="hu-HU"/>
        </w:rPr>
        <w:t xml:space="preserve"> diákjait pénzügyi és tanulmányi eredményeikkel együtt. Az oktatott kurzusok felvételét lehetővé tesszük a diákok számára, valamint a program elosztja az oktatók között a megtartandó kurzusokat. Lehetőség lesz a kurzusok teljesítésének nyomon követésére. Mind évfolyam szinten (évfolyam átlag), mind diákok szintjén (tanulmányi átlag, súlyozott átlag) megjeleníti a felület az elért eredményeket, statisztikát mutatva ezzel</w:t>
      </w:r>
      <w:r w:rsidR="00827F08">
        <w:rPr>
          <w:lang w:val="hu-HU"/>
        </w:rPr>
        <w:t xml:space="preserve"> a diákok eltárolt érdemjegyei, illetve a kurzus kreditértéke alapján</w:t>
      </w:r>
      <w:r w:rsidR="0079301D">
        <w:rPr>
          <w:lang w:val="hu-HU"/>
        </w:rPr>
        <w:t xml:space="preserve">. Kezeli a pénzügyi adatokat is, amely egy egyetemi intézmény és diákja között megvalósulhat (utóvizsga díjak kiszámlázása, vagy tanulmányi ösztöndíj elnyerése), ezek összegével. A kurzus adatainak alapján a diákok számára órarend érhető el. A kurzusok különböző termekben történő elhelyezésének helyességét teremkihasználtsági-statisztikával mérhetjük. Feladatunk létrehozni fórumot, ahol azonos kurzusokon részt vevő, azonos témával foglalkozó diákok kommunikálhatnak egymással </w:t>
      </w:r>
      <w:r w:rsidR="00827F08">
        <w:rPr>
          <w:lang w:val="hu-HU"/>
        </w:rPr>
        <w:t>a kurzus során felvetődő kérdéseikről. Bármilyen rendszerről is beszéljünk, mindig fontos kiemelni felhasználók egy csoportját, akik jogosultsági köre szélesebb, mint a többi felhasználóé, ezért fontos adminisztrátori funkciókat is megvalósítanunk. Mivel minden egyetemi képzés egy megadott mintatanterv szerint, bizonyos teljesítési feltételekkel végezhető el, fontos</w:t>
      </w:r>
      <w:r w:rsidR="005B7419">
        <w:rPr>
          <w:lang w:val="hu-HU"/>
        </w:rPr>
        <w:t>, h</w:t>
      </w:r>
      <w:r w:rsidR="00827F08">
        <w:rPr>
          <w:lang w:val="hu-HU"/>
        </w:rPr>
        <w:t xml:space="preserve">ogy egy ilyen rendszerben a tantervi teljesítések is láthatók legyenek a diákok számára, hogy ezzel nyomon követhessék a haladásukat. </w:t>
      </w: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Default="00327F9F" w:rsidP="006B6768">
      <w:pPr>
        <w:rPr>
          <w:lang w:val="hu-HU"/>
        </w:rPr>
      </w:pPr>
      <w:r>
        <w:rPr>
          <w:lang w:val="hu-HU"/>
        </w:rPr>
        <w:t>A rendszernek az alábbi funkciókkal kell rendelkeznie:</w:t>
      </w:r>
    </w:p>
    <w:p w:rsidR="00327F9F" w:rsidRDefault="00327F9F" w:rsidP="00327F9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Diákok számára a kurzusok felvétele</w:t>
      </w:r>
    </w:p>
    <w:p w:rsidR="00327F9F" w:rsidRDefault="00327F9F" w:rsidP="00327F9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Oktatók számára a megtartandó kurzusok kiosztása</w:t>
      </w:r>
    </w:p>
    <w:p w:rsidR="00327F9F" w:rsidRDefault="00327F9F" w:rsidP="00327F9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Áltagok, eredmények megjelenítése</w:t>
      </w:r>
    </w:p>
    <w:p w:rsidR="00327F9F" w:rsidRPr="00327F9F" w:rsidRDefault="00327F9F" w:rsidP="00327F9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Fórumon keresztül kommunikáció biztosítása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Default="00827F08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2871470"/>
            <wp:effectExtent l="0" t="0" r="254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_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Default="00827F08" w:rsidP="00B30B33">
      <w:pPr>
        <w:rPr>
          <w:lang w:val="hu-HU"/>
        </w:rPr>
      </w:pPr>
      <w:r>
        <w:rPr>
          <w:lang w:val="hu-HU"/>
        </w:rPr>
        <w:t>Diákok (</w:t>
      </w:r>
      <w:proofErr w:type="spellStart"/>
      <w:r w:rsidRPr="00827F08">
        <w:rPr>
          <w:u w:val="single"/>
          <w:lang w:val="hu-HU"/>
        </w:rPr>
        <w:t>diákig_</w:t>
      </w:r>
      <w:proofErr w:type="gramStart"/>
      <w:r w:rsidRPr="00827F08">
        <w:rPr>
          <w:u w:val="single"/>
          <w:lang w:val="hu-HU"/>
        </w:rPr>
        <w:t>szám</w:t>
      </w:r>
      <w:proofErr w:type="spellEnd"/>
      <w:r>
        <w:rPr>
          <w:u w:val="single"/>
          <w:lang w:val="hu-HU"/>
        </w:rPr>
        <w:t xml:space="preserve">, 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diák</w:t>
      </w:r>
      <w:proofErr w:type="gramEnd"/>
      <w:r>
        <w:rPr>
          <w:lang w:val="hu-HU"/>
        </w:rPr>
        <w:t>_neve</w:t>
      </w:r>
      <w:proofErr w:type="spellEnd"/>
      <w:r>
        <w:rPr>
          <w:lang w:val="hu-HU"/>
        </w:rPr>
        <w:t xml:space="preserve">, félév, </w:t>
      </w:r>
      <w:proofErr w:type="spellStart"/>
      <w:r>
        <w:rPr>
          <w:lang w:val="hu-HU"/>
        </w:rPr>
        <w:t>szak_neve</w:t>
      </w:r>
      <w:proofErr w:type="spellEnd"/>
      <w:r>
        <w:rPr>
          <w:lang w:val="hu-HU"/>
        </w:rPr>
        <w:t>)</w:t>
      </w:r>
    </w:p>
    <w:p w:rsidR="00827F08" w:rsidRDefault="00827F08" w:rsidP="00B30B33">
      <w:pPr>
        <w:rPr>
          <w:lang w:val="hu-HU"/>
        </w:rPr>
      </w:pPr>
      <w:r>
        <w:rPr>
          <w:lang w:val="hu-HU"/>
        </w:rPr>
        <w:t>Pénzügyek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>
        <w:rPr>
          <w:u w:val="single"/>
          <w:lang w:val="hu-HU"/>
        </w:rPr>
        <w:t>,</w:t>
      </w:r>
      <w:r>
        <w:rPr>
          <w:lang w:val="hu-HU"/>
        </w:rPr>
        <w:t xml:space="preserve"> megnevezés, be-/kifizetés, összeg)</w:t>
      </w:r>
    </w:p>
    <w:p w:rsidR="00827F08" w:rsidRDefault="00827F08" w:rsidP="00B30B33">
      <w:pPr>
        <w:rPr>
          <w:lang w:val="hu-HU"/>
        </w:rPr>
      </w:pPr>
      <w:r>
        <w:rPr>
          <w:lang w:val="hu-HU"/>
        </w:rPr>
        <w:t>Osztályzatok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 w:rsidRPr="00827F08">
        <w:rPr>
          <w:u w:val="single"/>
          <w:lang w:val="hu-HU"/>
        </w:rPr>
        <w:t>, kurzuskód</w:t>
      </w:r>
      <w:r>
        <w:rPr>
          <w:lang w:val="hu-HU"/>
        </w:rPr>
        <w:t>, érdemjegy, kreditérték</w:t>
      </w:r>
      <w:r w:rsidR="00A74CFE">
        <w:rPr>
          <w:lang w:val="hu-HU"/>
        </w:rPr>
        <w:t>)</w:t>
      </w:r>
    </w:p>
    <w:p w:rsidR="00A74CFE" w:rsidRDefault="00A74CFE" w:rsidP="00B30B33">
      <w:pPr>
        <w:rPr>
          <w:lang w:val="hu-HU"/>
        </w:rPr>
      </w:pPr>
      <w:r>
        <w:rPr>
          <w:lang w:val="hu-HU"/>
        </w:rPr>
        <w:t>Szakok (</w:t>
      </w:r>
      <w:proofErr w:type="spellStart"/>
      <w:r w:rsidRPr="00A74CFE">
        <w:rPr>
          <w:u w:val="single"/>
          <w:lang w:val="hu-HU"/>
        </w:rPr>
        <w:t>szak_neve</w:t>
      </w:r>
      <w:proofErr w:type="spellEnd"/>
      <w:r w:rsidRPr="00A74CFE">
        <w:rPr>
          <w:u w:val="single"/>
          <w:lang w:val="hu-HU"/>
        </w:rPr>
        <w:t>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kepzesi_dij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kepzesi_ido</w:t>
      </w:r>
      <w:proofErr w:type="spellEnd"/>
      <w:r>
        <w:rPr>
          <w:lang w:val="hu-HU"/>
        </w:rPr>
        <w:t>)</w:t>
      </w:r>
    </w:p>
    <w:p w:rsidR="00A74CFE" w:rsidRDefault="00A74CFE" w:rsidP="00B30B33">
      <w:pPr>
        <w:rPr>
          <w:lang w:val="hu-HU"/>
        </w:rPr>
      </w:pPr>
      <w:r>
        <w:rPr>
          <w:lang w:val="hu-HU"/>
        </w:rPr>
        <w:t>Oktatók(</w:t>
      </w:r>
      <w:proofErr w:type="spellStart"/>
      <w:r w:rsidRPr="00A74CFE">
        <w:rPr>
          <w:u w:val="single"/>
          <w:lang w:val="hu-HU"/>
        </w:rPr>
        <w:t>oktató_</w:t>
      </w:r>
      <w:proofErr w:type="gramStart"/>
      <w:r w:rsidRPr="00A74CFE">
        <w:rPr>
          <w:u w:val="single"/>
          <w:lang w:val="hu-HU"/>
        </w:rPr>
        <w:t>neve</w:t>
      </w:r>
      <w:r>
        <w:rPr>
          <w:lang w:val="hu-HU"/>
        </w:rPr>
        <w:t>,kurzuskód</w:t>
      </w:r>
      <w:proofErr w:type="spellEnd"/>
      <w:proofErr w:type="gramEnd"/>
      <w:r>
        <w:rPr>
          <w:lang w:val="hu-HU"/>
        </w:rPr>
        <w:t>)</w:t>
      </w:r>
    </w:p>
    <w:p w:rsidR="00A74CFE" w:rsidRDefault="00A74CFE" w:rsidP="00B30B33">
      <w:pPr>
        <w:rPr>
          <w:lang w:val="hu-HU"/>
        </w:rPr>
      </w:pPr>
      <w:r>
        <w:rPr>
          <w:lang w:val="hu-HU"/>
        </w:rPr>
        <w:t>Kurzusok (</w:t>
      </w:r>
      <w:r w:rsidRPr="00A74CFE">
        <w:rPr>
          <w:u w:val="single"/>
          <w:lang w:val="hu-HU"/>
        </w:rPr>
        <w:t>kurzuskód,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kurzus_neve</w:t>
      </w:r>
      <w:proofErr w:type="spellEnd"/>
      <w:r>
        <w:rPr>
          <w:lang w:val="hu-HU"/>
        </w:rPr>
        <w:t xml:space="preserve">, időpont, terem, létszám, kreditérték, </w:t>
      </w:r>
      <w:proofErr w:type="spellStart"/>
      <w:r>
        <w:rPr>
          <w:lang w:val="hu-HU"/>
        </w:rPr>
        <w:t>max_létszám</w:t>
      </w:r>
      <w:proofErr w:type="spellEnd"/>
      <w:r>
        <w:rPr>
          <w:lang w:val="hu-HU"/>
        </w:rPr>
        <w:t>)</w:t>
      </w:r>
    </w:p>
    <w:p w:rsidR="00A74CFE" w:rsidRPr="00A74CFE" w:rsidRDefault="00A74CFE" w:rsidP="00B30B33">
      <w:pPr>
        <w:rPr>
          <w:lang w:val="hu-HU"/>
        </w:rPr>
      </w:pPr>
      <w:r>
        <w:rPr>
          <w:lang w:val="hu-HU"/>
        </w:rPr>
        <w:t>Vizsgák (</w:t>
      </w:r>
      <w:r w:rsidRPr="00A74CFE">
        <w:rPr>
          <w:u w:val="single"/>
          <w:lang w:val="hu-HU"/>
        </w:rPr>
        <w:t>vizsgakód</w:t>
      </w:r>
      <w:r>
        <w:rPr>
          <w:lang w:val="hu-HU"/>
        </w:rPr>
        <w:t xml:space="preserve">, terem, létszám, </w:t>
      </w:r>
      <w:proofErr w:type="spellStart"/>
      <w:r>
        <w:rPr>
          <w:lang w:val="hu-HU"/>
        </w:rPr>
        <w:t>oktató_neve</w:t>
      </w:r>
      <w:proofErr w:type="spellEnd"/>
      <w:r>
        <w:rPr>
          <w:lang w:val="hu-HU"/>
        </w:rPr>
        <w:t>, kurzuskód)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Default="00424E2D" w:rsidP="00B30B33">
      <w:pPr>
        <w:rPr>
          <w:lang w:val="hu-HU"/>
        </w:rPr>
      </w:pPr>
      <w:r>
        <w:rPr>
          <w:lang w:val="hu-HU"/>
        </w:rPr>
        <w:t>A fenti relációséma teljesíti</w:t>
      </w:r>
      <w:r w:rsidR="007B6473">
        <w:rPr>
          <w:lang w:val="hu-HU"/>
        </w:rPr>
        <w:t xml:space="preserve"> az </w:t>
      </w:r>
      <w:r w:rsidR="007B6473" w:rsidRPr="007B6473">
        <w:rPr>
          <w:u w:val="single"/>
          <w:lang w:val="hu-HU"/>
        </w:rPr>
        <w:t>1NF</w:t>
      </w:r>
      <w:r w:rsidR="007B6473">
        <w:rPr>
          <w:lang w:val="hu-HU"/>
        </w:rPr>
        <w:t xml:space="preserve"> feltételeit, azaz nem tartalmaz összetett vagy többértékű attribútumokat.</w:t>
      </w:r>
    </w:p>
    <w:p w:rsidR="007B6473" w:rsidRDefault="007B6473" w:rsidP="00B30B33">
      <w:pPr>
        <w:rPr>
          <w:lang w:val="hu-HU"/>
        </w:rPr>
      </w:pPr>
    </w:p>
    <w:p w:rsidR="007B6473" w:rsidRPr="007B6473" w:rsidRDefault="007B6473" w:rsidP="00B30B33">
      <w:pPr>
        <w:rPr>
          <w:u w:val="single"/>
          <w:lang w:val="hu-HU"/>
        </w:rPr>
      </w:pPr>
      <w:r w:rsidRPr="007B6473">
        <w:rPr>
          <w:u w:val="single"/>
          <w:lang w:val="hu-HU"/>
        </w:rPr>
        <w:t xml:space="preserve">2NF: </w:t>
      </w:r>
    </w:p>
    <w:p w:rsidR="007B6473" w:rsidRDefault="007B6473" w:rsidP="00B30B33">
      <w:pPr>
        <w:rPr>
          <w:lang w:val="hu-HU"/>
        </w:rPr>
      </w:pPr>
    </w:p>
    <w:p w:rsidR="007B6473" w:rsidRDefault="007B6473" w:rsidP="007B6473">
      <w:pPr>
        <w:rPr>
          <w:lang w:val="hu-HU"/>
        </w:rPr>
      </w:pPr>
      <w:r>
        <w:rPr>
          <w:lang w:val="hu-HU"/>
        </w:rPr>
        <w:t>Diákok (</w:t>
      </w:r>
      <w:proofErr w:type="spellStart"/>
      <w:r w:rsidRPr="00827F08">
        <w:rPr>
          <w:u w:val="single"/>
          <w:lang w:val="hu-HU"/>
        </w:rPr>
        <w:t>diákig_</w:t>
      </w:r>
      <w:proofErr w:type="gramStart"/>
      <w:r w:rsidRPr="00827F08">
        <w:rPr>
          <w:u w:val="single"/>
          <w:lang w:val="hu-HU"/>
        </w:rPr>
        <w:t>szám</w:t>
      </w:r>
      <w:proofErr w:type="spellEnd"/>
      <w:r>
        <w:rPr>
          <w:u w:val="single"/>
          <w:lang w:val="hu-HU"/>
        </w:rPr>
        <w:t xml:space="preserve">, 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diák</w:t>
      </w:r>
      <w:proofErr w:type="gramEnd"/>
      <w:r>
        <w:rPr>
          <w:lang w:val="hu-HU"/>
        </w:rPr>
        <w:t>_neve</w:t>
      </w:r>
      <w:proofErr w:type="spellEnd"/>
      <w:r>
        <w:rPr>
          <w:lang w:val="hu-HU"/>
        </w:rPr>
        <w:t xml:space="preserve">, félév, </w:t>
      </w:r>
      <w:proofErr w:type="spellStart"/>
      <w:r>
        <w:rPr>
          <w:lang w:val="hu-HU"/>
        </w:rPr>
        <w:t>szak_neve</w:t>
      </w:r>
      <w:proofErr w:type="spellEnd"/>
      <w:r>
        <w:rPr>
          <w:lang w:val="hu-HU"/>
        </w:rPr>
        <w:t>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Pénzügyek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>
        <w:rPr>
          <w:u w:val="single"/>
          <w:lang w:val="hu-HU"/>
        </w:rPr>
        <w:t>,</w:t>
      </w:r>
      <w:r>
        <w:rPr>
          <w:lang w:val="hu-HU"/>
        </w:rPr>
        <w:t xml:space="preserve"> megnevezés, be-/kifizetés, összeg)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Osztályzatok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 w:rsidRPr="00827F08">
        <w:rPr>
          <w:u w:val="single"/>
          <w:lang w:val="hu-HU"/>
        </w:rPr>
        <w:t>, kurzuskód</w:t>
      </w:r>
      <w:r>
        <w:rPr>
          <w:lang w:val="hu-HU"/>
        </w:rPr>
        <w:t>, érdemjegy,)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Osztályzatok2(</w:t>
      </w:r>
      <w:proofErr w:type="spellStart"/>
      <w:proofErr w:type="gramStart"/>
      <w:r w:rsidRPr="007B6473">
        <w:rPr>
          <w:u w:val="single"/>
          <w:lang w:val="hu-HU"/>
        </w:rPr>
        <w:t>kurzuskód</w:t>
      </w:r>
      <w:r>
        <w:rPr>
          <w:lang w:val="hu-HU"/>
        </w:rPr>
        <w:t>,kreditérték</w:t>
      </w:r>
      <w:proofErr w:type="spellEnd"/>
      <w:proofErr w:type="gramEnd"/>
      <w:r>
        <w:rPr>
          <w:lang w:val="hu-HU"/>
        </w:rPr>
        <w:t>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Szakok (</w:t>
      </w:r>
      <w:proofErr w:type="spellStart"/>
      <w:r w:rsidRPr="00A74CFE">
        <w:rPr>
          <w:u w:val="single"/>
          <w:lang w:val="hu-HU"/>
        </w:rPr>
        <w:t>szak_neve</w:t>
      </w:r>
      <w:proofErr w:type="spellEnd"/>
      <w:r w:rsidRPr="00A74CFE">
        <w:rPr>
          <w:u w:val="single"/>
          <w:lang w:val="hu-HU"/>
        </w:rPr>
        <w:t>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kepzesi_dij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kepzesi_ido</w:t>
      </w:r>
      <w:proofErr w:type="spellEnd"/>
      <w:r>
        <w:rPr>
          <w:lang w:val="hu-HU"/>
        </w:rPr>
        <w:t>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Oktatók(</w:t>
      </w:r>
      <w:proofErr w:type="spellStart"/>
      <w:r w:rsidRPr="00A74CFE">
        <w:rPr>
          <w:u w:val="single"/>
          <w:lang w:val="hu-HU"/>
        </w:rPr>
        <w:t>oktató_</w:t>
      </w:r>
      <w:proofErr w:type="gramStart"/>
      <w:r w:rsidRPr="00A74CFE">
        <w:rPr>
          <w:u w:val="single"/>
          <w:lang w:val="hu-HU"/>
        </w:rPr>
        <w:t>neve</w:t>
      </w:r>
      <w:r>
        <w:rPr>
          <w:lang w:val="hu-HU"/>
        </w:rPr>
        <w:t>,kurzuskód</w:t>
      </w:r>
      <w:proofErr w:type="spellEnd"/>
      <w:proofErr w:type="gramEnd"/>
      <w:r>
        <w:rPr>
          <w:lang w:val="hu-HU"/>
        </w:rPr>
        <w:t>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Kurzusok (</w:t>
      </w:r>
      <w:r w:rsidRPr="00A74CFE">
        <w:rPr>
          <w:u w:val="single"/>
          <w:lang w:val="hu-HU"/>
        </w:rPr>
        <w:t>kurzuskód,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kurzus_neve</w:t>
      </w:r>
      <w:proofErr w:type="spellEnd"/>
      <w:r>
        <w:rPr>
          <w:lang w:val="hu-HU"/>
        </w:rPr>
        <w:t xml:space="preserve">, időpont, terem, létszám, kreditérték, </w:t>
      </w:r>
      <w:proofErr w:type="spellStart"/>
      <w:r>
        <w:rPr>
          <w:lang w:val="hu-HU"/>
        </w:rPr>
        <w:t>max_létszám</w:t>
      </w:r>
      <w:proofErr w:type="spellEnd"/>
      <w:r>
        <w:rPr>
          <w:lang w:val="hu-HU"/>
        </w:rPr>
        <w:t>)</w:t>
      </w:r>
    </w:p>
    <w:p w:rsidR="007B6473" w:rsidRDefault="007B6473" w:rsidP="007B6473">
      <w:pPr>
        <w:rPr>
          <w:lang w:val="hu-HU"/>
        </w:rPr>
      </w:pPr>
      <w:r>
        <w:rPr>
          <w:lang w:val="hu-HU"/>
        </w:rPr>
        <w:t>Vizsgák (</w:t>
      </w:r>
      <w:r w:rsidRPr="00A74CFE">
        <w:rPr>
          <w:u w:val="single"/>
          <w:lang w:val="hu-HU"/>
        </w:rPr>
        <w:t>vizsgakód</w:t>
      </w:r>
      <w:r>
        <w:rPr>
          <w:lang w:val="hu-HU"/>
        </w:rPr>
        <w:t xml:space="preserve">, terem, létszám, </w:t>
      </w:r>
      <w:proofErr w:type="spellStart"/>
      <w:r>
        <w:rPr>
          <w:lang w:val="hu-HU"/>
        </w:rPr>
        <w:t>oktató_neve</w:t>
      </w:r>
      <w:proofErr w:type="spellEnd"/>
      <w:r>
        <w:rPr>
          <w:lang w:val="hu-HU"/>
        </w:rPr>
        <w:t>, kurzuskód)</w:t>
      </w:r>
    </w:p>
    <w:p w:rsidR="007B6473" w:rsidRDefault="007B6473" w:rsidP="007B6473">
      <w:pPr>
        <w:rPr>
          <w:lang w:val="hu-HU"/>
        </w:rPr>
      </w:pPr>
    </w:p>
    <w:p w:rsidR="007B6473" w:rsidRDefault="007B6473" w:rsidP="007B6473">
      <w:pPr>
        <w:rPr>
          <w:lang w:val="hu-HU"/>
        </w:rPr>
      </w:pPr>
      <w:r>
        <w:rPr>
          <w:lang w:val="hu-HU"/>
        </w:rPr>
        <w:t xml:space="preserve">Ez a séma teljesíti a 2NF feltételeit, az osztályzatok 2 részre bontását követően a másodlagos attribútumok már teljesen függenek bármely kulcstól, a többi </w:t>
      </w:r>
      <w:r w:rsidR="00A25AB3">
        <w:rPr>
          <w:lang w:val="hu-HU"/>
        </w:rPr>
        <w:t>séma esetében</w:t>
      </w:r>
      <w:r>
        <w:rPr>
          <w:lang w:val="hu-HU"/>
        </w:rPr>
        <w:t xml:space="preserve"> pedig 1 attribútum alkotja a kulcsot.</w:t>
      </w:r>
    </w:p>
    <w:p w:rsidR="007B6473" w:rsidRDefault="007B6473" w:rsidP="007B6473">
      <w:pPr>
        <w:rPr>
          <w:lang w:val="hu-HU"/>
        </w:rPr>
      </w:pPr>
    </w:p>
    <w:p w:rsidR="007B6473" w:rsidRDefault="007B6473" w:rsidP="007B6473">
      <w:pPr>
        <w:rPr>
          <w:u w:val="single"/>
          <w:lang w:val="hu-HU"/>
        </w:rPr>
      </w:pPr>
      <w:r w:rsidRPr="007B6473">
        <w:rPr>
          <w:u w:val="single"/>
          <w:lang w:val="hu-HU"/>
        </w:rPr>
        <w:t xml:space="preserve">3NF: </w:t>
      </w:r>
    </w:p>
    <w:p w:rsidR="007B6473" w:rsidRDefault="007B6473" w:rsidP="007B6473">
      <w:pPr>
        <w:rPr>
          <w:u w:val="single"/>
          <w:lang w:val="hu-HU"/>
        </w:rPr>
      </w:pPr>
    </w:p>
    <w:p w:rsidR="00A25AB3" w:rsidRDefault="00A25AB3" w:rsidP="00A25AB3">
      <w:pPr>
        <w:rPr>
          <w:lang w:val="hu-HU"/>
        </w:rPr>
      </w:pPr>
      <w:r>
        <w:rPr>
          <w:lang w:val="hu-HU"/>
        </w:rPr>
        <w:t>Diákok (</w:t>
      </w:r>
      <w:proofErr w:type="spellStart"/>
      <w:r w:rsidRPr="00827F08">
        <w:rPr>
          <w:u w:val="single"/>
          <w:lang w:val="hu-HU"/>
        </w:rPr>
        <w:t>diákig_</w:t>
      </w:r>
      <w:proofErr w:type="gramStart"/>
      <w:r w:rsidRPr="00827F08">
        <w:rPr>
          <w:u w:val="single"/>
          <w:lang w:val="hu-HU"/>
        </w:rPr>
        <w:t>szám</w:t>
      </w:r>
      <w:proofErr w:type="spellEnd"/>
      <w:r>
        <w:rPr>
          <w:u w:val="single"/>
          <w:lang w:val="hu-HU"/>
        </w:rPr>
        <w:t xml:space="preserve">, 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diák</w:t>
      </w:r>
      <w:proofErr w:type="gramEnd"/>
      <w:r>
        <w:rPr>
          <w:lang w:val="hu-HU"/>
        </w:rPr>
        <w:t>_neve</w:t>
      </w:r>
      <w:proofErr w:type="spellEnd"/>
      <w:r>
        <w:rPr>
          <w:lang w:val="hu-HU"/>
        </w:rPr>
        <w:t xml:space="preserve">, félév, </w:t>
      </w:r>
      <w:proofErr w:type="spellStart"/>
      <w:r>
        <w:rPr>
          <w:lang w:val="hu-HU"/>
        </w:rPr>
        <w:t>szak_neve</w:t>
      </w:r>
      <w:proofErr w:type="spellEnd"/>
      <w:r>
        <w:rPr>
          <w:lang w:val="hu-HU"/>
        </w:rPr>
        <w:t>)</w:t>
      </w:r>
    </w:p>
    <w:p w:rsidR="00A25AB3" w:rsidRDefault="00A25AB3" w:rsidP="00A25AB3">
      <w:pPr>
        <w:rPr>
          <w:lang w:val="hu-HU"/>
        </w:rPr>
      </w:pPr>
      <w:r>
        <w:rPr>
          <w:lang w:val="hu-HU"/>
        </w:rPr>
        <w:t>Pénzügyek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>
        <w:rPr>
          <w:u w:val="single"/>
          <w:lang w:val="hu-HU"/>
        </w:rPr>
        <w:t>,</w:t>
      </w:r>
      <w:r>
        <w:rPr>
          <w:lang w:val="hu-HU"/>
        </w:rPr>
        <w:t xml:space="preserve"> megnevezés, be-/kifizetés, összeg)</w:t>
      </w:r>
    </w:p>
    <w:p w:rsidR="00A25AB3" w:rsidRDefault="00A25AB3" w:rsidP="00A25AB3">
      <w:pPr>
        <w:rPr>
          <w:lang w:val="hu-HU"/>
        </w:rPr>
      </w:pPr>
      <w:r>
        <w:rPr>
          <w:lang w:val="hu-HU"/>
        </w:rPr>
        <w:t>Osztályzatok (</w:t>
      </w:r>
      <w:proofErr w:type="spellStart"/>
      <w:r w:rsidRPr="00827F08">
        <w:rPr>
          <w:u w:val="single"/>
          <w:lang w:val="hu-HU"/>
        </w:rPr>
        <w:t>diákig_szám</w:t>
      </w:r>
      <w:proofErr w:type="spellEnd"/>
      <w:r w:rsidRPr="00827F08">
        <w:rPr>
          <w:u w:val="single"/>
          <w:lang w:val="hu-HU"/>
        </w:rPr>
        <w:t>, kurzuskód</w:t>
      </w:r>
      <w:r>
        <w:rPr>
          <w:lang w:val="hu-HU"/>
        </w:rPr>
        <w:t>, érdemjegy, kreditérték)</w:t>
      </w:r>
    </w:p>
    <w:p w:rsidR="00861B64" w:rsidRDefault="00861B64" w:rsidP="00861B64">
      <w:pPr>
        <w:rPr>
          <w:lang w:val="hu-HU"/>
        </w:rPr>
      </w:pPr>
      <w:r>
        <w:rPr>
          <w:lang w:val="hu-HU"/>
        </w:rPr>
        <w:t>Osztályzatok2(</w:t>
      </w:r>
      <w:proofErr w:type="spellStart"/>
      <w:proofErr w:type="gramStart"/>
      <w:r w:rsidRPr="007B6473">
        <w:rPr>
          <w:u w:val="single"/>
          <w:lang w:val="hu-HU"/>
        </w:rPr>
        <w:t>kurzuskód</w:t>
      </w:r>
      <w:r>
        <w:rPr>
          <w:lang w:val="hu-HU"/>
        </w:rPr>
        <w:t>,kreditérték</w:t>
      </w:r>
      <w:proofErr w:type="spellEnd"/>
      <w:proofErr w:type="gramEnd"/>
      <w:r>
        <w:rPr>
          <w:lang w:val="hu-HU"/>
        </w:rPr>
        <w:t>)</w:t>
      </w:r>
    </w:p>
    <w:p w:rsidR="00A25AB3" w:rsidRDefault="00A25AB3" w:rsidP="00A25AB3">
      <w:pPr>
        <w:rPr>
          <w:lang w:val="hu-HU"/>
        </w:rPr>
      </w:pPr>
      <w:bookmarkStart w:id="0" w:name="_GoBack"/>
      <w:bookmarkEnd w:id="0"/>
      <w:r>
        <w:rPr>
          <w:lang w:val="hu-HU"/>
        </w:rPr>
        <w:t>Szakok (</w:t>
      </w:r>
      <w:proofErr w:type="spellStart"/>
      <w:r w:rsidRPr="00A74CFE">
        <w:rPr>
          <w:u w:val="single"/>
          <w:lang w:val="hu-HU"/>
        </w:rPr>
        <w:t>szak_neve</w:t>
      </w:r>
      <w:proofErr w:type="spellEnd"/>
      <w:r w:rsidRPr="00A74CFE">
        <w:rPr>
          <w:u w:val="single"/>
          <w:lang w:val="hu-HU"/>
        </w:rPr>
        <w:t>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kepzesi_dij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kepzesi_ido</w:t>
      </w:r>
      <w:proofErr w:type="spellEnd"/>
      <w:r>
        <w:rPr>
          <w:lang w:val="hu-HU"/>
        </w:rPr>
        <w:t>)</w:t>
      </w:r>
    </w:p>
    <w:p w:rsidR="00A25AB3" w:rsidRDefault="00A25AB3" w:rsidP="00A25AB3">
      <w:pPr>
        <w:rPr>
          <w:lang w:val="hu-HU"/>
        </w:rPr>
      </w:pPr>
      <w:r>
        <w:rPr>
          <w:lang w:val="hu-HU"/>
        </w:rPr>
        <w:lastRenderedPageBreak/>
        <w:t>Oktatók(</w:t>
      </w:r>
      <w:proofErr w:type="spellStart"/>
      <w:r w:rsidRPr="00A74CFE">
        <w:rPr>
          <w:u w:val="single"/>
          <w:lang w:val="hu-HU"/>
        </w:rPr>
        <w:t>oktató_</w:t>
      </w:r>
      <w:proofErr w:type="gramStart"/>
      <w:r w:rsidRPr="00A74CFE">
        <w:rPr>
          <w:u w:val="single"/>
          <w:lang w:val="hu-HU"/>
        </w:rPr>
        <w:t>neve</w:t>
      </w:r>
      <w:r>
        <w:rPr>
          <w:lang w:val="hu-HU"/>
        </w:rPr>
        <w:t>,kurzuskód</w:t>
      </w:r>
      <w:proofErr w:type="spellEnd"/>
      <w:proofErr w:type="gramEnd"/>
      <w:r>
        <w:rPr>
          <w:lang w:val="hu-HU"/>
        </w:rPr>
        <w:t>)</w:t>
      </w:r>
    </w:p>
    <w:p w:rsidR="00A25AB3" w:rsidRDefault="00A25AB3" w:rsidP="00A25AB3">
      <w:pPr>
        <w:rPr>
          <w:lang w:val="hu-HU"/>
        </w:rPr>
      </w:pPr>
      <w:r>
        <w:rPr>
          <w:lang w:val="hu-HU"/>
        </w:rPr>
        <w:t>Kurzusok (</w:t>
      </w:r>
      <w:r w:rsidRPr="00A74CFE">
        <w:rPr>
          <w:u w:val="single"/>
          <w:lang w:val="hu-HU"/>
        </w:rPr>
        <w:t>kurzuskód,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kurzus_neve</w:t>
      </w:r>
      <w:proofErr w:type="spellEnd"/>
      <w:r>
        <w:rPr>
          <w:lang w:val="hu-HU"/>
        </w:rPr>
        <w:t xml:space="preserve">, időpont, terem, létszám, kreditérték, </w:t>
      </w:r>
      <w:proofErr w:type="spellStart"/>
      <w:r>
        <w:rPr>
          <w:lang w:val="hu-HU"/>
        </w:rPr>
        <w:t>max_létszám</w:t>
      </w:r>
      <w:proofErr w:type="spellEnd"/>
      <w:r>
        <w:rPr>
          <w:lang w:val="hu-HU"/>
        </w:rPr>
        <w:t>)</w:t>
      </w:r>
    </w:p>
    <w:p w:rsidR="00A25AB3" w:rsidRPr="00A74CFE" w:rsidRDefault="00A25AB3" w:rsidP="00A25AB3">
      <w:pPr>
        <w:rPr>
          <w:lang w:val="hu-HU"/>
        </w:rPr>
      </w:pPr>
      <w:r>
        <w:rPr>
          <w:lang w:val="hu-HU"/>
        </w:rPr>
        <w:t>Vizsgák (</w:t>
      </w:r>
      <w:r w:rsidRPr="00A74CFE">
        <w:rPr>
          <w:u w:val="single"/>
          <w:lang w:val="hu-HU"/>
        </w:rPr>
        <w:t>vizsgakód</w:t>
      </w:r>
      <w:r>
        <w:rPr>
          <w:lang w:val="hu-HU"/>
        </w:rPr>
        <w:t xml:space="preserve">, terem, létszám, </w:t>
      </w:r>
      <w:proofErr w:type="spellStart"/>
      <w:r>
        <w:rPr>
          <w:lang w:val="hu-HU"/>
        </w:rPr>
        <w:t>oktató_neve</w:t>
      </w:r>
      <w:proofErr w:type="spellEnd"/>
      <w:r>
        <w:rPr>
          <w:lang w:val="hu-HU"/>
        </w:rPr>
        <w:t>, kurzuskód)</w:t>
      </w:r>
    </w:p>
    <w:p w:rsidR="007B6473" w:rsidRDefault="007B6473" w:rsidP="007B6473">
      <w:pPr>
        <w:rPr>
          <w:u w:val="single"/>
          <w:lang w:val="hu-HU"/>
        </w:rPr>
      </w:pPr>
    </w:p>
    <w:p w:rsidR="006A0041" w:rsidRPr="006A0041" w:rsidRDefault="006A0041" w:rsidP="007B6473">
      <w:pPr>
        <w:rPr>
          <w:lang w:val="hu-HU"/>
        </w:rPr>
      </w:pPr>
      <w:r>
        <w:rPr>
          <w:lang w:val="hu-HU"/>
        </w:rPr>
        <w:t xml:space="preserve">A sémák nem tartalmaznak tranzitív függéseket, így </w:t>
      </w:r>
      <w:proofErr w:type="gramStart"/>
      <w:r>
        <w:rPr>
          <w:lang w:val="hu-HU"/>
        </w:rPr>
        <w:t>elmondhatjuk</w:t>
      </w:r>
      <w:proofErr w:type="gramEnd"/>
      <w:r>
        <w:rPr>
          <w:lang w:val="hu-HU"/>
        </w:rPr>
        <w:t xml:space="preserve"> hogy 3NF-re hoztuk a relációsémáinkat.</w:t>
      </w:r>
    </w:p>
    <w:p w:rsidR="007B6473" w:rsidRDefault="007B6473" w:rsidP="007B6473">
      <w:pPr>
        <w:rPr>
          <w:lang w:val="hu-HU"/>
        </w:rPr>
      </w:pPr>
    </w:p>
    <w:p w:rsidR="007B6473" w:rsidRPr="00A74CFE" w:rsidRDefault="007B6473" w:rsidP="007B6473">
      <w:pPr>
        <w:rPr>
          <w:lang w:val="hu-HU"/>
        </w:rPr>
      </w:pPr>
    </w:p>
    <w:p w:rsidR="007B6473" w:rsidRPr="00424E2D" w:rsidRDefault="007B6473" w:rsidP="00B30B33">
      <w:pPr>
        <w:rPr>
          <w:lang w:val="hu-HU"/>
        </w:rPr>
      </w:pP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053696" w:rsidRDefault="00053696" w:rsidP="00B30B33">
      <w:pPr>
        <w:rPr>
          <w:i/>
          <w:lang w:val="hu-HU"/>
        </w:rPr>
      </w:pPr>
      <w:r>
        <w:rPr>
          <w:lang w:val="hu-HU"/>
        </w:rPr>
        <w:t>Diákok: az egyetemre felvett diákok adatait eltároló tábla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6B6768" w:rsidRPr="003D751B" w:rsidTr="00053696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053696">
        <w:trPr>
          <w:trHeight w:val="451"/>
          <w:jc w:val="center"/>
        </w:trPr>
        <w:tc>
          <w:tcPr>
            <w:tcW w:w="2233" w:type="dxa"/>
            <w:vAlign w:val="center"/>
          </w:tcPr>
          <w:p w:rsidR="006B6768" w:rsidRDefault="0005369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diákig_szám</w:t>
            </w:r>
            <w:proofErr w:type="spellEnd"/>
          </w:p>
        </w:tc>
        <w:tc>
          <w:tcPr>
            <w:tcW w:w="3007" w:type="dxa"/>
            <w:vAlign w:val="center"/>
          </w:tcPr>
          <w:p w:rsidR="006B6768" w:rsidRDefault="00C53F0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6B6768" w:rsidRDefault="00053696" w:rsidP="004775B5">
            <w:pPr>
              <w:rPr>
                <w:lang w:val="hu-HU"/>
              </w:rPr>
            </w:pPr>
            <w:r>
              <w:rPr>
                <w:lang w:val="hu-HU"/>
              </w:rPr>
              <w:t>a diákok egyedi azonosítója</w:t>
            </w:r>
          </w:p>
        </w:tc>
      </w:tr>
      <w:tr w:rsidR="006B6768" w:rsidTr="00053696">
        <w:trPr>
          <w:trHeight w:val="451"/>
          <w:jc w:val="center"/>
        </w:trPr>
        <w:tc>
          <w:tcPr>
            <w:tcW w:w="2233" w:type="dxa"/>
            <w:vAlign w:val="center"/>
          </w:tcPr>
          <w:p w:rsidR="006B6768" w:rsidRDefault="0005369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diák_neve</w:t>
            </w:r>
            <w:proofErr w:type="spellEnd"/>
          </w:p>
        </w:tc>
        <w:tc>
          <w:tcPr>
            <w:tcW w:w="3007" w:type="dxa"/>
            <w:vAlign w:val="center"/>
          </w:tcPr>
          <w:p w:rsidR="006B6768" w:rsidRDefault="00C53F0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6B6768" w:rsidRDefault="00053696" w:rsidP="004775B5">
            <w:pPr>
              <w:rPr>
                <w:lang w:val="hu-HU"/>
              </w:rPr>
            </w:pPr>
            <w:r>
              <w:rPr>
                <w:lang w:val="hu-HU"/>
              </w:rPr>
              <w:t>a diákok neve</w:t>
            </w:r>
          </w:p>
        </w:tc>
      </w:tr>
      <w:tr w:rsidR="00053696" w:rsidTr="00053696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053696" w:rsidP="004775B5">
            <w:pPr>
              <w:rPr>
                <w:lang w:val="hu-HU"/>
              </w:rPr>
            </w:pPr>
            <w:r>
              <w:rPr>
                <w:lang w:val="hu-HU"/>
              </w:rPr>
              <w:t>félév</w:t>
            </w:r>
          </w:p>
        </w:tc>
        <w:tc>
          <w:tcPr>
            <w:tcW w:w="3007" w:type="dxa"/>
            <w:vAlign w:val="center"/>
          </w:tcPr>
          <w:p w:rsidR="00053696" w:rsidRDefault="00C53F0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053696" w:rsidP="004775B5">
            <w:pPr>
              <w:rPr>
                <w:lang w:val="hu-HU"/>
              </w:rPr>
            </w:pPr>
            <w:r>
              <w:rPr>
                <w:lang w:val="hu-HU"/>
              </w:rPr>
              <w:t>a diák aktuálisan hányadik félévét tölti a képzésen</w:t>
            </w:r>
          </w:p>
        </w:tc>
      </w:tr>
      <w:tr w:rsidR="00053696" w:rsidTr="00053696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05369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szak_neve</w:t>
            </w:r>
            <w:proofErr w:type="spellEnd"/>
          </w:p>
        </w:tc>
        <w:tc>
          <w:tcPr>
            <w:tcW w:w="3007" w:type="dxa"/>
            <w:vAlign w:val="center"/>
          </w:tcPr>
          <w:p w:rsidR="00053696" w:rsidRDefault="00C53F0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053696" w:rsidP="004775B5">
            <w:pPr>
              <w:rPr>
                <w:lang w:val="hu-HU"/>
              </w:rPr>
            </w:pPr>
            <w:r>
              <w:rPr>
                <w:lang w:val="hu-HU"/>
              </w:rPr>
              <w:t>a diák melyik szakon tanul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053696" w:rsidP="00053696">
      <w:pPr>
        <w:rPr>
          <w:lang w:val="hu-HU"/>
        </w:rPr>
      </w:pPr>
      <w:r>
        <w:rPr>
          <w:lang w:val="hu-HU"/>
        </w:rPr>
        <w:t xml:space="preserve">Pénzügyek: a diák és az egyetem közötti pénzmozgás adatainak tárolása </w:t>
      </w:r>
    </w:p>
    <w:p w:rsidR="00053696" w:rsidRPr="00053696" w:rsidRDefault="00053696" w:rsidP="00053696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053696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053696" w:rsidRPr="003D751B" w:rsidRDefault="00053696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053696" w:rsidRPr="003D751B" w:rsidRDefault="00053696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053696" w:rsidRPr="003D751B" w:rsidRDefault="00053696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053696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053696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diákig_szám</w:t>
            </w:r>
            <w:proofErr w:type="spellEnd"/>
          </w:p>
        </w:tc>
        <w:tc>
          <w:tcPr>
            <w:tcW w:w="3007" w:type="dxa"/>
            <w:vAlign w:val="center"/>
          </w:tcPr>
          <w:p w:rsidR="00053696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053696" w:rsidP="001D4EE2">
            <w:pPr>
              <w:rPr>
                <w:lang w:val="hu-HU"/>
              </w:rPr>
            </w:pPr>
            <w:r>
              <w:rPr>
                <w:lang w:val="hu-HU"/>
              </w:rPr>
              <w:t>a diákok egyedi azonosítója</w:t>
            </w:r>
          </w:p>
        </w:tc>
      </w:tr>
      <w:tr w:rsidR="00053696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053696" w:rsidP="001D4EE2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07" w:type="dxa"/>
            <w:vAlign w:val="center"/>
          </w:tcPr>
          <w:p w:rsidR="00053696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díj típusa (</w:t>
            </w:r>
            <w:proofErr w:type="spellStart"/>
            <w:r>
              <w:rPr>
                <w:lang w:val="hu-HU"/>
              </w:rPr>
              <w:t>pl</w:t>
            </w:r>
            <w:proofErr w:type="spellEnd"/>
            <w:r>
              <w:rPr>
                <w:lang w:val="hu-HU"/>
              </w:rPr>
              <w:t>: ösztöndíj)</w:t>
            </w:r>
          </w:p>
        </w:tc>
      </w:tr>
      <w:tr w:rsidR="00053696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be-/kifizetés</w:t>
            </w:r>
          </w:p>
        </w:tc>
        <w:tc>
          <w:tcPr>
            <w:tcW w:w="3007" w:type="dxa"/>
            <w:vAlign w:val="center"/>
          </w:tcPr>
          <w:p w:rsidR="00053696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pénzmozgás iránya az egyetem szemszögéből, befizetés: hallgató az egyetemnek, kifizetés: egyetem a hallgatónak</w:t>
            </w:r>
          </w:p>
        </w:tc>
      </w:tr>
      <w:tr w:rsidR="00053696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053696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összeg</w:t>
            </w:r>
          </w:p>
        </w:tc>
        <w:tc>
          <w:tcPr>
            <w:tcW w:w="3007" w:type="dxa"/>
            <w:vAlign w:val="center"/>
          </w:tcPr>
          <w:p w:rsidR="00053696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053696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be-/kifizetett pénz összege</w:t>
            </w:r>
          </w:p>
        </w:tc>
      </w:tr>
    </w:tbl>
    <w:p w:rsidR="00D42448" w:rsidRDefault="00D42448" w:rsidP="00D42448">
      <w:pPr>
        <w:rPr>
          <w:b/>
          <w:sz w:val="28"/>
          <w:lang w:val="hu-HU"/>
        </w:rPr>
      </w:pPr>
    </w:p>
    <w:p w:rsidR="00D42448" w:rsidRDefault="00D42448" w:rsidP="00D42448">
      <w:pPr>
        <w:rPr>
          <w:lang w:val="hu-HU"/>
        </w:rPr>
      </w:pPr>
      <w:r>
        <w:rPr>
          <w:lang w:val="hu-HU"/>
        </w:rPr>
        <w:t>Osztályzatok: a diákok elért eredményei egyes kurzusokon</w:t>
      </w:r>
    </w:p>
    <w:p w:rsidR="00D42448" w:rsidRDefault="00D42448" w:rsidP="00D42448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D42448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diákig_szám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diákok egyedi azonosítója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kurzuskód</w:t>
            </w:r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kurzusok egyedi azonosítója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érdemjegy</w:t>
            </w:r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diák kurzuson elért minősítése érdemjegy formájában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kreditérték</w:t>
            </w:r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kurzus teljesítésével elért kreditmennyiség</w:t>
            </w:r>
          </w:p>
        </w:tc>
      </w:tr>
    </w:tbl>
    <w:p w:rsidR="00D42448" w:rsidRDefault="00D42448" w:rsidP="00D42448">
      <w:pPr>
        <w:rPr>
          <w:lang w:val="hu-HU"/>
        </w:rPr>
      </w:pPr>
    </w:p>
    <w:p w:rsidR="00D42448" w:rsidRDefault="00D42448" w:rsidP="00D42448">
      <w:pPr>
        <w:rPr>
          <w:lang w:val="hu-HU"/>
        </w:rPr>
      </w:pPr>
      <w:r>
        <w:rPr>
          <w:lang w:val="hu-HU"/>
        </w:rPr>
        <w:t>Szakok: az egyetemen oktatott szakok adatait tároló tábla</w:t>
      </w:r>
    </w:p>
    <w:p w:rsidR="00D42448" w:rsidRDefault="00D42448" w:rsidP="00D42448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D42448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szak_neve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adott szak megnevezése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kepzesi_dij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önköltséges képzési formán félévenként fizetendő díj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kepzesi_ido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C53F0C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szak elvégzéséhez minimálisan szükséges félévek száma</w:t>
            </w:r>
          </w:p>
        </w:tc>
      </w:tr>
    </w:tbl>
    <w:p w:rsidR="00D42448" w:rsidRDefault="00D42448" w:rsidP="00D42448">
      <w:pPr>
        <w:rPr>
          <w:lang w:val="hu-HU"/>
        </w:rPr>
      </w:pPr>
    </w:p>
    <w:p w:rsidR="00D42448" w:rsidRDefault="00D42448" w:rsidP="00D42448">
      <w:pPr>
        <w:rPr>
          <w:lang w:val="hu-HU"/>
        </w:rPr>
      </w:pPr>
      <w:r>
        <w:rPr>
          <w:lang w:val="hu-HU"/>
        </w:rPr>
        <w:t>Oktatók: az egyetem oktatóinak adatait tároló tábla</w:t>
      </w:r>
    </w:p>
    <w:p w:rsidR="00D42448" w:rsidRDefault="00D42448" w:rsidP="00D42448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D42448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oktató_neve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az oktató neve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kurzuskód</w:t>
            </w:r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az oktató által tartott kurzust azonosító kód</w:t>
            </w:r>
          </w:p>
        </w:tc>
      </w:tr>
    </w:tbl>
    <w:p w:rsidR="00D42448" w:rsidRDefault="00D42448" w:rsidP="00D42448">
      <w:pPr>
        <w:rPr>
          <w:lang w:val="hu-HU"/>
        </w:rPr>
      </w:pPr>
    </w:p>
    <w:p w:rsidR="00D42448" w:rsidRDefault="00D42448" w:rsidP="00D42448">
      <w:pPr>
        <w:rPr>
          <w:lang w:val="hu-HU"/>
        </w:rPr>
      </w:pPr>
      <w:r>
        <w:rPr>
          <w:lang w:val="hu-HU"/>
        </w:rPr>
        <w:t>Kurzusok: az egyetemen oktatott kurzusok adatait tárolja</w:t>
      </w:r>
    </w:p>
    <w:p w:rsidR="00D42448" w:rsidRDefault="00D42448" w:rsidP="00D42448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D42448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D42448" w:rsidRPr="003D751B" w:rsidRDefault="00D42448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kurzuskód</w:t>
            </w:r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varchar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kurzust azonosító kód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kurzus_neve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kurzus neve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a kurzus</w:t>
            </w:r>
            <w:r w:rsidR="0062038A">
              <w:rPr>
                <w:lang w:val="hu-HU"/>
              </w:rPr>
              <w:t xml:space="preserve"> megtartásának időpontja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4946" w:type="dxa"/>
            <w:vAlign w:val="center"/>
          </w:tcPr>
          <w:p w:rsidR="00D42448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kurzus helyszíne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r>
              <w:rPr>
                <w:lang w:val="hu-HU"/>
              </w:rPr>
              <w:t>létszám</w:t>
            </w:r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aktuálisan hány diák jelentkezett fel a kurzusra</w:t>
            </w:r>
          </w:p>
        </w:tc>
      </w:tr>
      <w:tr w:rsidR="00D42448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D42448" w:rsidRDefault="00D4244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max_létszám</w:t>
            </w:r>
            <w:proofErr w:type="spellEnd"/>
          </w:p>
        </w:tc>
        <w:tc>
          <w:tcPr>
            <w:tcW w:w="3007" w:type="dxa"/>
            <w:vAlign w:val="center"/>
          </w:tcPr>
          <w:p w:rsidR="00D42448" w:rsidRDefault="00131393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D42448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kurzusra maximálisan feljelentkezhető diákok száma</w:t>
            </w:r>
          </w:p>
        </w:tc>
      </w:tr>
    </w:tbl>
    <w:p w:rsidR="00D42448" w:rsidRDefault="00D42448" w:rsidP="00D42448">
      <w:pPr>
        <w:rPr>
          <w:lang w:val="hu-HU"/>
        </w:rPr>
      </w:pPr>
    </w:p>
    <w:p w:rsidR="0062038A" w:rsidRDefault="0062038A" w:rsidP="00D42448">
      <w:pPr>
        <w:rPr>
          <w:lang w:val="hu-HU"/>
        </w:rPr>
      </w:pPr>
      <w:r>
        <w:rPr>
          <w:lang w:val="hu-HU"/>
        </w:rPr>
        <w:t>Vizsgák: a vizsgák lebonyolításához szükséges adatok eltárolására szolgáló tábla</w:t>
      </w:r>
    </w:p>
    <w:p w:rsidR="0062038A" w:rsidRDefault="0062038A" w:rsidP="00D42448">
      <w:pPr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007"/>
        <w:gridCol w:w="4946"/>
      </w:tblGrid>
      <w:tr w:rsidR="0062038A" w:rsidRPr="003D751B" w:rsidTr="001D4EE2">
        <w:trPr>
          <w:trHeight w:val="451"/>
          <w:jc w:val="center"/>
        </w:trPr>
        <w:tc>
          <w:tcPr>
            <w:tcW w:w="2233" w:type="dxa"/>
            <w:shd w:val="pct45" w:color="auto" w:fill="auto"/>
            <w:vAlign w:val="center"/>
          </w:tcPr>
          <w:p w:rsidR="0062038A" w:rsidRPr="003D751B" w:rsidRDefault="0062038A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07" w:type="dxa"/>
            <w:shd w:val="pct45" w:color="auto" w:fill="auto"/>
            <w:vAlign w:val="center"/>
          </w:tcPr>
          <w:p w:rsidR="0062038A" w:rsidRPr="003D751B" w:rsidRDefault="0062038A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4946" w:type="dxa"/>
            <w:shd w:val="pct45" w:color="auto" w:fill="auto"/>
            <w:vAlign w:val="center"/>
          </w:tcPr>
          <w:p w:rsidR="0062038A" w:rsidRPr="003D751B" w:rsidRDefault="0062038A" w:rsidP="001D4EE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2038A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vizsgakód</w:t>
            </w:r>
          </w:p>
        </w:tc>
        <w:tc>
          <w:tcPr>
            <w:tcW w:w="3007" w:type="dxa"/>
            <w:vAlign w:val="center"/>
          </w:tcPr>
          <w:p w:rsidR="0062038A" w:rsidRDefault="00D13098" w:rsidP="001D4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4946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vizsga egyedi azonosítója</w:t>
            </w:r>
          </w:p>
        </w:tc>
      </w:tr>
      <w:tr w:rsidR="0062038A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3007" w:type="dxa"/>
            <w:vAlign w:val="center"/>
          </w:tcPr>
          <w:p w:rsidR="0062038A" w:rsidRDefault="00D1309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vizsga helyszíne</w:t>
            </w:r>
          </w:p>
        </w:tc>
      </w:tr>
      <w:tr w:rsidR="0062038A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létszám</w:t>
            </w:r>
          </w:p>
        </w:tc>
        <w:tc>
          <w:tcPr>
            <w:tcW w:w="3007" w:type="dxa"/>
            <w:vAlign w:val="center"/>
          </w:tcPr>
          <w:p w:rsidR="0062038A" w:rsidRDefault="00D1309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46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vizsgára maximálisan feljelentkező diákok száma</w:t>
            </w:r>
          </w:p>
        </w:tc>
      </w:tr>
      <w:tr w:rsidR="0062038A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kurzuskód</w:t>
            </w:r>
          </w:p>
        </w:tc>
        <w:tc>
          <w:tcPr>
            <w:tcW w:w="3007" w:type="dxa"/>
            <w:vAlign w:val="center"/>
          </w:tcPr>
          <w:p w:rsidR="0062038A" w:rsidRDefault="00D13098" w:rsidP="001D4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4946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kurzus azonosítója, amelyből a vizsgát teszik a diákok</w:t>
            </w:r>
          </w:p>
        </w:tc>
      </w:tr>
      <w:tr w:rsidR="0062038A" w:rsidTr="001D4EE2">
        <w:trPr>
          <w:trHeight w:val="451"/>
          <w:jc w:val="center"/>
        </w:trPr>
        <w:tc>
          <w:tcPr>
            <w:tcW w:w="2233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oktató_neve</w:t>
            </w:r>
            <w:proofErr w:type="spellEnd"/>
          </w:p>
        </w:tc>
        <w:tc>
          <w:tcPr>
            <w:tcW w:w="3007" w:type="dxa"/>
            <w:vAlign w:val="center"/>
          </w:tcPr>
          <w:p w:rsidR="0062038A" w:rsidRDefault="00D13098" w:rsidP="001D4EE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4946" w:type="dxa"/>
            <w:vAlign w:val="center"/>
          </w:tcPr>
          <w:p w:rsidR="0062038A" w:rsidRDefault="0062038A" w:rsidP="001D4EE2">
            <w:pPr>
              <w:rPr>
                <w:lang w:val="hu-HU"/>
              </w:rPr>
            </w:pPr>
            <w:r>
              <w:rPr>
                <w:lang w:val="hu-HU"/>
              </w:rPr>
              <w:t>a vizsgát meghirdető oktató neve</w:t>
            </w:r>
          </w:p>
        </w:tc>
      </w:tr>
    </w:tbl>
    <w:p w:rsidR="0062038A" w:rsidRPr="00D42448" w:rsidRDefault="0062038A" w:rsidP="00D42448">
      <w:pPr>
        <w:rPr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70D2"/>
    <w:multiLevelType w:val="hybridMultilevel"/>
    <w:tmpl w:val="E5EC49EC"/>
    <w:lvl w:ilvl="0" w:tplc="6B760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318B"/>
    <w:multiLevelType w:val="hybridMultilevel"/>
    <w:tmpl w:val="D7B83CA4"/>
    <w:lvl w:ilvl="0" w:tplc="BBC637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A811C59"/>
    <w:multiLevelType w:val="hybridMultilevel"/>
    <w:tmpl w:val="74C8BF0E"/>
    <w:lvl w:ilvl="0" w:tplc="6B760AB0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84483"/>
    <w:multiLevelType w:val="hybridMultilevel"/>
    <w:tmpl w:val="20B41E78"/>
    <w:lvl w:ilvl="0" w:tplc="6B760AB0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696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A6F47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1393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3D5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27F9F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4E2D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7419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038A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041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01D"/>
    <w:rsid w:val="007938EE"/>
    <w:rsid w:val="00797280"/>
    <w:rsid w:val="007A162F"/>
    <w:rsid w:val="007A1B22"/>
    <w:rsid w:val="007A3747"/>
    <w:rsid w:val="007B06C9"/>
    <w:rsid w:val="007B1830"/>
    <w:rsid w:val="007B5418"/>
    <w:rsid w:val="007B6473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08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1B6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AB3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4CFE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0D3B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3F0C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098"/>
    <w:rsid w:val="00D1395B"/>
    <w:rsid w:val="00D15B45"/>
    <w:rsid w:val="00D205E5"/>
    <w:rsid w:val="00D22168"/>
    <w:rsid w:val="00D239DC"/>
    <w:rsid w:val="00D23B87"/>
    <w:rsid w:val="00D270A2"/>
    <w:rsid w:val="00D31A1D"/>
    <w:rsid w:val="00D42448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FF6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8E3B"/>
  <w15:docId w15:val="{1703A36C-2B71-450B-B7B4-8E09CB18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27F08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27F0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920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net</cp:lastModifiedBy>
  <cp:revision>13</cp:revision>
  <dcterms:created xsi:type="dcterms:W3CDTF">2019-03-13T19:22:00Z</dcterms:created>
  <dcterms:modified xsi:type="dcterms:W3CDTF">2019-03-20T16:18:00Z</dcterms:modified>
</cp:coreProperties>
</file>