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test</w:t>
      </w:r>
    </w:p>
    <w:p>
      <w:pPr>
        <w:pStyle w:val="Author"/>
      </w:pPr>
      <w:r>
        <w:t xml:space="preserve">Victor</w:t>
      </w:r>
      <w:r>
        <w:t xml:space="preserve"> </w:t>
      </w:r>
      <w:r>
        <w:t xml:space="preserve">Mandela</w:t>
      </w:r>
    </w:p>
    <w:p>
      <w:pPr>
        <w:pStyle w:val="Date"/>
      </w:pPr>
      <w:r>
        <w:t xml:space="preserve">October</w:t>
      </w:r>
      <w:r>
        <w:t xml:space="preserve"> </w:t>
      </w:r>
      <w:r>
        <w:t xml:space="preserve">18,</w:t>
      </w:r>
      <w:r>
        <w:t xml:space="preserve"> </w:t>
      </w:r>
      <w:r>
        <w:t xml:space="preserve">2019</w:t>
      </w:r>
    </w:p>
    <w:p>
      <w:pPr>
        <w:pStyle w:val="FirstParagraph"/>
      </w:pPr>
      <w:r>
        <w:t xml:space="preserve">This is a report for the questions of the data test from Tiny Totos Kenya.</w:t>
      </w:r>
    </w:p>
    <w:p>
      <w:pPr>
        <w:pStyle w:val="Heading2"/>
      </w:pPr>
      <w:bookmarkStart w:id="21" w:name="solutions-to-question-one-part-1"/>
      <w:bookmarkEnd w:id="21"/>
      <w:r>
        <w:t xml:space="preserve">Solutions to question one part 1</w:t>
      </w:r>
    </w:p>
    <w:p>
      <w:pPr>
        <w:pStyle w:val="TableCaption"/>
      </w:pPr>
      <w:r>
        <w:t xml:space="preserve">Column and Row averages.</w:t>
      </w:r>
    </w:p>
    <w:tbl>
      <w:tblPr>
        <w:tblStyle w:val="TableNormal"/>
        <w:tblW w:type="pct" w:w="0.0"/>
        <w:tblLook w:firstRow="1"/>
        <w:tblCaption w:val="Column and Row averages."/>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right"/>
            </w:pPr>
            <w:r>
              <w:t xml:space="preserve">Jan</w:t>
            </w:r>
          </w:p>
        </w:tc>
        <w:tc>
          <w:tcPr>
            <w:tcBorders>
              <w:bottom w:val="single"/>
            </w:tcBorders>
            <w:vAlign w:val="bottom"/>
          </w:tcPr>
          <w:p>
            <w:pPr>
              <w:pStyle w:val="Compact"/>
              <w:jc w:val="right"/>
            </w:pPr>
            <w:r>
              <w:t xml:space="preserve">Feb</w:t>
            </w:r>
          </w:p>
        </w:tc>
        <w:tc>
          <w:tcPr>
            <w:tcBorders>
              <w:bottom w:val="single"/>
            </w:tcBorders>
            <w:vAlign w:val="bottom"/>
          </w:tcPr>
          <w:p>
            <w:pPr>
              <w:pStyle w:val="Compact"/>
              <w:jc w:val="right"/>
            </w:pPr>
            <w:r>
              <w:t xml:space="preserve">Mar</w:t>
            </w:r>
          </w:p>
        </w:tc>
        <w:tc>
          <w:tcPr>
            <w:tcBorders>
              <w:bottom w:val="single"/>
            </w:tcBorders>
            <w:vAlign w:val="bottom"/>
          </w:tcPr>
          <w:p>
            <w:pPr>
              <w:pStyle w:val="Compact"/>
              <w:jc w:val="right"/>
            </w:pPr>
            <w:r>
              <w:t xml:space="preserve">April</w:t>
            </w:r>
          </w:p>
        </w:tc>
        <w:tc>
          <w:tcPr>
            <w:tcBorders>
              <w:bottom w:val="single"/>
            </w:tcBorders>
            <w:vAlign w:val="bottom"/>
          </w:tcPr>
          <w:p>
            <w:pPr>
              <w:pStyle w:val="Compact"/>
              <w:jc w:val="right"/>
            </w:pPr>
            <w:r>
              <w:t xml:space="preserve">May</w:t>
            </w:r>
          </w:p>
        </w:tc>
        <w:tc>
          <w:tcPr>
            <w:tcBorders>
              <w:bottom w:val="single"/>
            </w:tcBorders>
            <w:vAlign w:val="bottom"/>
          </w:tcPr>
          <w:p>
            <w:pPr>
              <w:pStyle w:val="Compact"/>
              <w:jc w:val="right"/>
            </w:pPr>
            <w:r>
              <w:t xml:space="preserve">June</w:t>
            </w:r>
          </w:p>
        </w:tc>
        <w:tc>
          <w:tcPr>
            <w:tcBorders>
              <w:bottom w:val="single"/>
            </w:tcBorders>
            <w:vAlign w:val="bottom"/>
          </w:tcPr>
          <w:p>
            <w:pPr>
              <w:pStyle w:val="Compact"/>
              <w:jc w:val="right"/>
            </w:pPr>
            <w:r>
              <w:t xml:space="preserve">July</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c>
          <w:tcPr>
            <w:tcBorders>
              <w:bottom w:val="single"/>
            </w:tcBorders>
            <w:vAlign w:val="bottom"/>
          </w:tcPr>
          <w:p>
            <w:pPr>
              <w:pStyle w:val="Compact"/>
              <w:jc w:val="right"/>
            </w:pPr>
            <w:r>
              <w:t xml:space="preserve">Oct</w:t>
            </w:r>
          </w:p>
        </w:tc>
        <w:tc>
          <w:tcPr>
            <w:tcBorders>
              <w:bottom w:val="single"/>
            </w:tcBorders>
            <w:vAlign w:val="bottom"/>
          </w:tcPr>
          <w:p>
            <w:pPr>
              <w:pStyle w:val="Compact"/>
              <w:jc w:val="right"/>
            </w:pPr>
            <w:r>
              <w:t xml:space="preserve">Nov</w:t>
            </w:r>
          </w:p>
        </w:tc>
        <w:tc>
          <w:tcPr>
            <w:tcBorders>
              <w:bottom w:val="single"/>
            </w:tcBorders>
            <w:vAlign w:val="bottom"/>
          </w:tcPr>
          <w:p>
            <w:pPr>
              <w:pStyle w:val="Compact"/>
              <w:jc w:val="right"/>
            </w:pPr>
            <w:r>
              <w:t xml:space="preserve">Dec</w:t>
            </w:r>
          </w:p>
        </w:tc>
        <w:tc>
          <w:tcPr>
            <w:tcBorders>
              <w:bottom w:val="single"/>
            </w:tcBorders>
            <w:vAlign w:val="bottom"/>
          </w:tcPr>
          <w:p>
            <w:pPr>
              <w:pStyle w:val="Compact"/>
              <w:jc w:val="right"/>
            </w:pPr>
            <w:r>
              <w:t xml:space="preserve">row averages</w:t>
            </w:r>
          </w:p>
        </w:tc>
      </w:tr>
      <w:tr>
        <w:tc>
          <w:p>
            <w:pPr>
              <w:pStyle w:val="Compact"/>
              <w:jc w:val="left"/>
            </w:pPr>
            <w:r>
              <w:t xml:space="preserve">2015</w:t>
            </w:r>
          </w:p>
        </w:tc>
        <w:tc>
          <w:p>
            <w:pPr>
              <w:pStyle w:val="Compact"/>
              <w:jc w:val="right"/>
            </w:pPr>
            <w:r>
              <w:t xml:space="preserve">642.00</w:t>
            </w:r>
          </w:p>
        </w:tc>
        <w:tc>
          <w:p>
            <w:pPr>
              <w:pStyle w:val="Compact"/>
              <w:jc w:val="right"/>
            </w:pPr>
            <w:r>
              <w:t xml:space="preserve">636.00</w:t>
            </w:r>
          </w:p>
        </w:tc>
        <w:tc>
          <w:p>
            <w:pPr>
              <w:pStyle w:val="Compact"/>
              <w:jc w:val="right"/>
            </w:pPr>
            <w:r>
              <w:t xml:space="preserve">779.00</w:t>
            </w:r>
          </w:p>
        </w:tc>
        <w:tc>
          <w:p>
            <w:pPr>
              <w:pStyle w:val="Compact"/>
              <w:jc w:val="right"/>
            </w:pPr>
            <w:r>
              <w:t xml:space="preserve">468.00</w:t>
            </w:r>
          </w:p>
        </w:tc>
        <w:tc>
          <w:p>
            <w:pPr>
              <w:pStyle w:val="Compact"/>
              <w:jc w:val="right"/>
            </w:pPr>
            <w:r>
              <w:t xml:space="preserve">746.00</w:t>
            </w:r>
          </w:p>
        </w:tc>
        <w:tc>
          <w:p>
            <w:pPr>
              <w:pStyle w:val="Compact"/>
              <w:jc w:val="right"/>
            </w:pPr>
            <w:r>
              <w:t xml:space="preserve">1033.00</w:t>
            </w:r>
          </w:p>
        </w:tc>
        <w:tc>
          <w:p>
            <w:pPr>
              <w:pStyle w:val="Compact"/>
              <w:jc w:val="right"/>
            </w:pPr>
            <w:r>
              <w:t xml:space="preserve">1451</w:t>
            </w:r>
          </w:p>
        </w:tc>
        <w:tc>
          <w:p>
            <w:pPr>
              <w:pStyle w:val="Compact"/>
              <w:jc w:val="right"/>
            </w:pPr>
            <w:r>
              <w:t xml:space="preserve">1209.00</w:t>
            </w:r>
          </w:p>
        </w:tc>
        <w:tc>
          <w:p>
            <w:pPr>
              <w:pStyle w:val="Compact"/>
              <w:jc w:val="right"/>
            </w:pPr>
            <w:r>
              <w:t xml:space="preserve">1616.00</w:t>
            </w:r>
          </w:p>
        </w:tc>
        <w:tc>
          <w:p>
            <w:pPr>
              <w:pStyle w:val="Compact"/>
              <w:jc w:val="right"/>
            </w:pPr>
            <w:r>
              <w:t xml:space="preserve">2508.00</w:t>
            </w:r>
          </w:p>
        </w:tc>
        <w:tc>
          <w:p>
            <w:pPr>
              <w:pStyle w:val="Compact"/>
              <w:jc w:val="right"/>
            </w:pPr>
            <w:r>
              <w:t xml:space="preserve">2081.00</w:t>
            </w:r>
          </w:p>
        </w:tc>
        <w:tc>
          <w:p>
            <w:pPr>
              <w:pStyle w:val="Compact"/>
              <w:jc w:val="right"/>
            </w:pPr>
            <w:r>
              <w:t xml:space="preserve">1416</w:t>
            </w:r>
          </w:p>
        </w:tc>
        <w:tc>
          <w:p>
            <w:pPr>
              <w:pStyle w:val="Compact"/>
              <w:jc w:val="right"/>
            </w:pPr>
            <w:r>
              <w:t xml:space="preserve">1215.42</w:t>
            </w:r>
          </w:p>
        </w:tc>
      </w:tr>
      <w:tr>
        <w:tc>
          <w:p>
            <w:pPr>
              <w:pStyle w:val="Compact"/>
              <w:jc w:val="left"/>
            </w:pPr>
            <w:r>
              <w:t xml:space="preserve">2016</w:t>
            </w:r>
          </w:p>
        </w:tc>
        <w:tc>
          <w:p>
            <w:pPr>
              <w:pStyle w:val="Compact"/>
              <w:jc w:val="right"/>
            </w:pPr>
            <w:r>
              <w:t xml:space="preserve">2646.00</w:t>
            </w:r>
          </w:p>
        </w:tc>
        <w:tc>
          <w:p>
            <w:pPr>
              <w:pStyle w:val="Compact"/>
              <w:jc w:val="right"/>
            </w:pPr>
            <w:r>
              <w:t xml:space="preserve">3061.00</w:t>
            </w:r>
          </w:p>
        </w:tc>
        <w:tc>
          <w:p>
            <w:pPr>
              <w:pStyle w:val="Compact"/>
              <w:jc w:val="right"/>
            </w:pPr>
            <w:r>
              <w:t xml:space="preserve">4203.00</w:t>
            </w:r>
          </w:p>
        </w:tc>
        <w:tc>
          <w:p>
            <w:pPr>
              <w:pStyle w:val="Compact"/>
              <w:jc w:val="right"/>
            </w:pPr>
            <w:r>
              <w:t xml:space="preserve">2640.00</w:t>
            </w:r>
          </w:p>
        </w:tc>
        <w:tc>
          <w:p>
            <w:pPr>
              <w:pStyle w:val="Compact"/>
              <w:jc w:val="right"/>
            </w:pPr>
            <w:r>
              <w:t xml:space="preserve">4070.00</w:t>
            </w:r>
          </w:p>
        </w:tc>
        <w:tc>
          <w:p>
            <w:pPr>
              <w:pStyle w:val="Compact"/>
              <w:jc w:val="right"/>
            </w:pPr>
            <w:r>
              <w:t xml:space="preserve">4624.00</w:t>
            </w:r>
          </w:p>
        </w:tc>
        <w:tc>
          <w:p>
            <w:pPr>
              <w:pStyle w:val="Compact"/>
              <w:jc w:val="right"/>
            </w:pPr>
            <w:r>
              <w:t xml:space="preserve">5307</w:t>
            </w:r>
          </w:p>
        </w:tc>
        <w:tc>
          <w:p>
            <w:pPr>
              <w:pStyle w:val="Compact"/>
              <w:jc w:val="right"/>
            </w:pPr>
            <w:r>
              <w:t xml:space="preserve">4943.00</w:t>
            </w:r>
          </w:p>
        </w:tc>
        <w:tc>
          <w:p>
            <w:pPr>
              <w:pStyle w:val="Compact"/>
              <w:jc w:val="right"/>
            </w:pPr>
            <w:r>
              <w:t xml:space="preserve">5728.00</w:t>
            </w:r>
          </w:p>
        </w:tc>
        <w:tc>
          <w:p>
            <w:pPr>
              <w:pStyle w:val="Compact"/>
              <w:jc w:val="right"/>
            </w:pPr>
            <w:r>
              <w:t xml:space="preserve">5731.00</w:t>
            </w:r>
          </w:p>
        </w:tc>
        <w:tc>
          <w:p>
            <w:pPr>
              <w:pStyle w:val="Compact"/>
              <w:jc w:val="right"/>
            </w:pPr>
            <w:r>
              <w:t xml:space="preserve">3588.00</w:t>
            </w:r>
          </w:p>
        </w:tc>
        <w:tc>
          <w:p>
            <w:pPr>
              <w:pStyle w:val="Compact"/>
              <w:jc w:val="right"/>
            </w:pPr>
            <w:r>
              <w:t xml:space="preserve">2561</w:t>
            </w:r>
          </w:p>
        </w:tc>
        <w:tc>
          <w:p>
            <w:pPr>
              <w:pStyle w:val="Compact"/>
              <w:jc w:val="right"/>
            </w:pPr>
            <w:r>
              <w:t xml:space="preserve">4091.83</w:t>
            </w:r>
          </w:p>
        </w:tc>
      </w:tr>
      <w:tr>
        <w:tc>
          <w:p>
            <w:pPr>
              <w:pStyle w:val="Compact"/>
              <w:jc w:val="left"/>
            </w:pPr>
            <w:r>
              <w:t xml:space="preserve">2017</w:t>
            </w:r>
          </w:p>
        </w:tc>
        <w:tc>
          <w:p>
            <w:pPr>
              <w:pStyle w:val="Compact"/>
              <w:jc w:val="right"/>
            </w:pPr>
            <w:r>
              <w:t xml:space="preserve">5503.00</w:t>
            </w:r>
          </w:p>
        </w:tc>
        <w:tc>
          <w:p>
            <w:pPr>
              <w:pStyle w:val="Compact"/>
              <w:jc w:val="right"/>
            </w:pPr>
            <w:r>
              <w:t xml:space="preserve">5719.00</w:t>
            </w:r>
          </w:p>
        </w:tc>
        <w:tc>
          <w:p>
            <w:pPr>
              <w:pStyle w:val="Compact"/>
              <w:jc w:val="right"/>
            </w:pPr>
            <w:r>
              <w:t xml:space="preserve">6480.00</w:t>
            </w:r>
          </w:p>
        </w:tc>
        <w:tc>
          <w:p>
            <w:pPr>
              <w:pStyle w:val="Compact"/>
              <w:jc w:val="right"/>
            </w:pPr>
            <w:r>
              <w:t xml:space="preserve">4021.00</w:t>
            </w:r>
          </w:p>
        </w:tc>
        <w:tc>
          <w:p>
            <w:pPr>
              <w:pStyle w:val="Compact"/>
              <w:jc w:val="right"/>
            </w:pPr>
            <w:r>
              <w:t xml:space="preserve">6051.00</w:t>
            </w:r>
          </w:p>
        </w:tc>
        <w:tc>
          <w:p>
            <w:pPr>
              <w:pStyle w:val="Compact"/>
              <w:jc w:val="right"/>
            </w:pPr>
            <w:r>
              <w:t xml:space="preserve">6126.00</w:t>
            </w:r>
          </w:p>
        </w:tc>
        <w:tc>
          <w:p>
            <w:pPr>
              <w:pStyle w:val="Compact"/>
              <w:jc w:val="right"/>
            </w:pPr>
            <w:r>
              <w:t xml:space="preserve">5815</w:t>
            </w:r>
          </w:p>
        </w:tc>
        <w:tc>
          <w:p>
            <w:pPr>
              <w:pStyle w:val="Compact"/>
              <w:jc w:val="right"/>
            </w:pPr>
            <w:r>
              <w:t xml:space="preserve">2619.00</w:t>
            </w:r>
          </w:p>
        </w:tc>
        <w:tc>
          <w:p>
            <w:pPr>
              <w:pStyle w:val="Compact"/>
              <w:jc w:val="right"/>
            </w:pPr>
            <w:r>
              <w:t xml:space="preserve">5570.00</w:t>
            </w:r>
          </w:p>
        </w:tc>
        <w:tc>
          <w:p>
            <w:pPr>
              <w:pStyle w:val="Compact"/>
              <w:jc w:val="right"/>
            </w:pPr>
            <w:r>
              <w:t xml:space="preserve">6952.00</w:t>
            </w:r>
          </w:p>
        </w:tc>
        <w:tc>
          <w:p>
            <w:pPr>
              <w:pStyle w:val="Compact"/>
              <w:jc w:val="right"/>
            </w:pPr>
            <w:r>
              <w:t xml:space="preserve">4467.00</w:t>
            </w:r>
          </w:p>
        </w:tc>
        <w:tc>
          <w:p>
            <w:pPr>
              <w:pStyle w:val="Compact"/>
              <w:jc w:val="right"/>
            </w:pPr>
            <w:r>
              <w:t xml:space="preserve">3271</w:t>
            </w:r>
          </w:p>
        </w:tc>
        <w:tc>
          <w:p>
            <w:pPr>
              <w:pStyle w:val="Compact"/>
              <w:jc w:val="right"/>
            </w:pPr>
            <w:r>
              <w:t xml:space="preserve">5216.17</w:t>
            </w:r>
          </w:p>
        </w:tc>
      </w:tr>
      <w:tr>
        <w:tc>
          <w:p>
            <w:pPr>
              <w:pStyle w:val="Compact"/>
              <w:jc w:val="left"/>
            </w:pPr>
            <w:r>
              <w:t xml:space="preserve">column averages</w:t>
            </w:r>
          </w:p>
        </w:tc>
        <w:tc>
          <w:p>
            <w:pPr>
              <w:pStyle w:val="Compact"/>
              <w:jc w:val="right"/>
            </w:pPr>
            <w:r>
              <w:t xml:space="preserve">2930.33</w:t>
            </w:r>
          </w:p>
        </w:tc>
        <w:tc>
          <w:p>
            <w:pPr>
              <w:pStyle w:val="Compact"/>
              <w:jc w:val="right"/>
            </w:pPr>
            <w:r>
              <w:t xml:space="preserve">3138.67</w:t>
            </w:r>
          </w:p>
        </w:tc>
        <w:tc>
          <w:p>
            <w:pPr>
              <w:pStyle w:val="Compact"/>
              <w:jc w:val="right"/>
            </w:pPr>
            <w:r>
              <w:t xml:space="preserve">3820.67</w:t>
            </w:r>
          </w:p>
        </w:tc>
        <w:tc>
          <w:p>
            <w:pPr>
              <w:pStyle w:val="Compact"/>
              <w:jc w:val="right"/>
            </w:pPr>
            <w:r>
              <w:t xml:space="preserve">2376.33</w:t>
            </w:r>
          </w:p>
        </w:tc>
        <w:tc>
          <w:p>
            <w:pPr>
              <w:pStyle w:val="Compact"/>
              <w:jc w:val="right"/>
            </w:pPr>
            <w:r>
              <w:t xml:space="preserve">3622.33</w:t>
            </w:r>
          </w:p>
        </w:tc>
        <w:tc>
          <w:p>
            <w:pPr>
              <w:pStyle w:val="Compact"/>
              <w:jc w:val="right"/>
            </w:pPr>
            <w:r>
              <w:t xml:space="preserve">3927.67</w:t>
            </w:r>
          </w:p>
        </w:tc>
        <w:tc>
          <w:p>
            <w:pPr>
              <w:pStyle w:val="Compact"/>
              <w:jc w:val="right"/>
            </w:pPr>
            <w:r>
              <w:t xml:space="preserve">4191</w:t>
            </w:r>
          </w:p>
        </w:tc>
        <w:tc>
          <w:p>
            <w:pPr>
              <w:pStyle w:val="Compact"/>
              <w:jc w:val="right"/>
            </w:pPr>
            <w:r>
              <w:t xml:space="preserve">2923.67</w:t>
            </w:r>
          </w:p>
        </w:tc>
        <w:tc>
          <w:p>
            <w:pPr>
              <w:pStyle w:val="Compact"/>
              <w:jc w:val="right"/>
            </w:pPr>
            <w:r>
              <w:t xml:space="preserve">4304.67</w:t>
            </w:r>
          </w:p>
        </w:tc>
        <w:tc>
          <w:p>
            <w:pPr>
              <w:pStyle w:val="Compact"/>
              <w:jc w:val="right"/>
            </w:pPr>
            <w:r>
              <w:t xml:space="preserve">5063.67</w:t>
            </w:r>
          </w:p>
        </w:tc>
        <w:tc>
          <w:p>
            <w:pPr>
              <w:pStyle w:val="Compact"/>
              <w:jc w:val="right"/>
            </w:pPr>
            <w:r>
              <w:t xml:space="preserve">3378.67</w:t>
            </w:r>
          </w:p>
        </w:tc>
        <w:tc>
          <w:p>
            <w:pPr>
              <w:pStyle w:val="Compact"/>
              <w:jc w:val="right"/>
            </w:pPr>
            <w:r>
              <w:t xml:space="preserve">2416</w:t>
            </w:r>
          </w:p>
        </w:tc>
        <w:tc>
          <w:p>
            <w:pPr>
              <w:pStyle w:val="Compact"/>
              <w:jc w:val="right"/>
            </w:pPr>
            <w:r>
              <w:t xml:space="preserve">NA</w:t>
            </w:r>
          </w:p>
        </w:tc>
      </w:tr>
    </w:tbl>
    <w:p>
      <w:pPr>
        <w:pStyle w:val="BodyText"/>
      </w:pPr>
      <w:r>
        <w:t xml:space="preserve">The table above shows the row and column averages.</w:t>
      </w:r>
    </w:p>
    <w:p>
      <w:pPr>
        <w:pStyle w:val="Heading2"/>
      </w:pPr>
      <w:bookmarkStart w:id="22" w:name="solutions-for-question-part-two-and-three"/>
      <w:bookmarkEnd w:id="22"/>
      <w:r>
        <w:t xml:space="preserve">Solutions for question part two and three</w:t>
      </w:r>
    </w:p>
    <w:p>
      <w:pPr>
        <w:pStyle w:val="FirstParagraph"/>
      </w:pPr>
      <w:r>
        <w:t xml:space="preserve">This are the solutions to question 1 part two about cumulative unit sales from January 2015 to December 2017.</w:t>
      </w:r>
    </w:p>
    <w:p>
      <w:pPr>
        <w:pStyle w:val="TableCaption"/>
      </w:pPr>
      <w:r>
        <w:t xml:space="preserve">Cumulative Unit sales.</w:t>
      </w:r>
    </w:p>
    <w:tbl>
      <w:tblPr>
        <w:tblStyle w:val="TableNormal"/>
        <w:tblW w:type="pct" w:w="0.0"/>
        <w:tblLook w:firstRow="1"/>
        <w:tblCaption w:val="Cumulative Unit sales."/>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Jan</w:t>
            </w:r>
          </w:p>
        </w:tc>
        <w:tc>
          <w:tcPr>
            <w:tcBorders>
              <w:bottom w:val="single"/>
            </w:tcBorders>
            <w:vAlign w:val="bottom"/>
          </w:tcPr>
          <w:p>
            <w:pPr>
              <w:pStyle w:val="Compact"/>
              <w:jc w:val="right"/>
            </w:pPr>
            <w:r>
              <w:t xml:space="preserve">Feb</w:t>
            </w:r>
          </w:p>
        </w:tc>
        <w:tc>
          <w:tcPr>
            <w:tcBorders>
              <w:bottom w:val="single"/>
            </w:tcBorders>
            <w:vAlign w:val="bottom"/>
          </w:tcPr>
          <w:p>
            <w:pPr>
              <w:pStyle w:val="Compact"/>
              <w:jc w:val="right"/>
            </w:pPr>
            <w:r>
              <w:t xml:space="preserve">Mar</w:t>
            </w:r>
          </w:p>
        </w:tc>
        <w:tc>
          <w:tcPr>
            <w:tcBorders>
              <w:bottom w:val="single"/>
            </w:tcBorders>
            <w:vAlign w:val="bottom"/>
          </w:tcPr>
          <w:p>
            <w:pPr>
              <w:pStyle w:val="Compact"/>
              <w:jc w:val="right"/>
            </w:pPr>
            <w:r>
              <w:t xml:space="preserve">April</w:t>
            </w:r>
          </w:p>
        </w:tc>
        <w:tc>
          <w:tcPr>
            <w:tcBorders>
              <w:bottom w:val="single"/>
            </w:tcBorders>
            <w:vAlign w:val="bottom"/>
          </w:tcPr>
          <w:p>
            <w:pPr>
              <w:pStyle w:val="Compact"/>
              <w:jc w:val="right"/>
            </w:pPr>
            <w:r>
              <w:t xml:space="preserve">May</w:t>
            </w:r>
          </w:p>
        </w:tc>
        <w:tc>
          <w:tcPr>
            <w:tcBorders>
              <w:bottom w:val="single"/>
            </w:tcBorders>
            <w:vAlign w:val="bottom"/>
          </w:tcPr>
          <w:p>
            <w:pPr>
              <w:pStyle w:val="Compact"/>
              <w:jc w:val="right"/>
            </w:pPr>
            <w:r>
              <w:t xml:space="preserve">June</w:t>
            </w:r>
          </w:p>
        </w:tc>
        <w:tc>
          <w:tcPr>
            <w:tcBorders>
              <w:bottom w:val="single"/>
            </w:tcBorders>
            <w:vAlign w:val="bottom"/>
          </w:tcPr>
          <w:p>
            <w:pPr>
              <w:pStyle w:val="Compact"/>
              <w:jc w:val="right"/>
            </w:pPr>
            <w:r>
              <w:t xml:space="preserve">July</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c>
          <w:tcPr>
            <w:tcBorders>
              <w:bottom w:val="single"/>
            </w:tcBorders>
            <w:vAlign w:val="bottom"/>
          </w:tcPr>
          <w:p>
            <w:pPr>
              <w:pStyle w:val="Compact"/>
              <w:jc w:val="right"/>
            </w:pPr>
            <w:r>
              <w:t xml:space="preserve">Oct</w:t>
            </w:r>
          </w:p>
        </w:tc>
        <w:tc>
          <w:tcPr>
            <w:tcBorders>
              <w:bottom w:val="single"/>
            </w:tcBorders>
            <w:vAlign w:val="bottom"/>
          </w:tcPr>
          <w:p>
            <w:pPr>
              <w:pStyle w:val="Compact"/>
              <w:jc w:val="right"/>
            </w:pPr>
            <w:r>
              <w:t xml:space="preserve">Nov</w:t>
            </w:r>
          </w:p>
        </w:tc>
        <w:tc>
          <w:tcPr>
            <w:tcBorders>
              <w:bottom w:val="single"/>
            </w:tcBorders>
            <w:vAlign w:val="bottom"/>
          </w:tcPr>
          <w:p>
            <w:pPr>
              <w:pStyle w:val="Compact"/>
              <w:jc w:val="right"/>
            </w:pPr>
            <w:r>
              <w:t xml:space="preserve">Dec</w:t>
            </w:r>
          </w:p>
        </w:tc>
      </w:tr>
      <w:tr>
        <w:tc>
          <w:p>
            <w:pPr>
              <w:pStyle w:val="Compact"/>
              <w:jc w:val="right"/>
            </w:pPr>
            <w:r>
              <w:t xml:space="preserve">2015</w:t>
            </w:r>
          </w:p>
        </w:tc>
        <w:tc>
          <w:p>
            <w:pPr>
              <w:pStyle w:val="Compact"/>
              <w:jc w:val="right"/>
            </w:pPr>
            <w:r>
              <w:t xml:space="preserve">642</w:t>
            </w:r>
          </w:p>
        </w:tc>
        <w:tc>
          <w:p>
            <w:pPr>
              <w:pStyle w:val="Compact"/>
              <w:jc w:val="right"/>
            </w:pPr>
            <w:r>
              <w:t xml:space="preserve">1278</w:t>
            </w:r>
          </w:p>
        </w:tc>
        <w:tc>
          <w:p>
            <w:pPr>
              <w:pStyle w:val="Compact"/>
              <w:jc w:val="right"/>
            </w:pPr>
            <w:r>
              <w:t xml:space="preserve">2057</w:t>
            </w:r>
          </w:p>
        </w:tc>
        <w:tc>
          <w:p>
            <w:pPr>
              <w:pStyle w:val="Compact"/>
              <w:jc w:val="right"/>
            </w:pPr>
            <w:r>
              <w:t xml:space="preserve">2525</w:t>
            </w:r>
          </w:p>
        </w:tc>
        <w:tc>
          <w:p>
            <w:pPr>
              <w:pStyle w:val="Compact"/>
              <w:jc w:val="right"/>
            </w:pPr>
            <w:r>
              <w:t xml:space="preserve">3271</w:t>
            </w:r>
          </w:p>
        </w:tc>
        <w:tc>
          <w:p>
            <w:pPr>
              <w:pStyle w:val="Compact"/>
              <w:jc w:val="right"/>
            </w:pPr>
            <w:r>
              <w:t xml:space="preserve">4304</w:t>
            </w:r>
          </w:p>
        </w:tc>
        <w:tc>
          <w:p>
            <w:pPr>
              <w:pStyle w:val="Compact"/>
              <w:jc w:val="right"/>
            </w:pPr>
            <w:r>
              <w:t xml:space="preserve">5755</w:t>
            </w:r>
          </w:p>
        </w:tc>
        <w:tc>
          <w:p>
            <w:pPr>
              <w:pStyle w:val="Compact"/>
              <w:jc w:val="right"/>
            </w:pPr>
            <w:r>
              <w:t xml:space="preserve">6964</w:t>
            </w:r>
          </w:p>
        </w:tc>
        <w:tc>
          <w:p>
            <w:pPr>
              <w:pStyle w:val="Compact"/>
              <w:jc w:val="right"/>
            </w:pPr>
            <w:r>
              <w:t xml:space="preserve">8580</w:t>
            </w:r>
          </w:p>
        </w:tc>
        <w:tc>
          <w:p>
            <w:pPr>
              <w:pStyle w:val="Compact"/>
              <w:jc w:val="right"/>
            </w:pPr>
            <w:r>
              <w:t xml:space="preserve">11088</w:t>
            </w:r>
          </w:p>
        </w:tc>
        <w:tc>
          <w:p>
            <w:pPr>
              <w:pStyle w:val="Compact"/>
              <w:jc w:val="right"/>
            </w:pPr>
            <w:r>
              <w:t xml:space="preserve">13169</w:t>
            </w:r>
          </w:p>
        </w:tc>
        <w:tc>
          <w:p>
            <w:pPr>
              <w:pStyle w:val="Compact"/>
              <w:jc w:val="right"/>
            </w:pPr>
            <w:r>
              <w:t xml:space="preserve">14585</w:t>
            </w:r>
          </w:p>
        </w:tc>
      </w:tr>
      <w:tr>
        <w:tc>
          <w:p>
            <w:pPr>
              <w:pStyle w:val="Compact"/>
              <w:jc w:val="right"/>
            </w:pPr>
            <w:r>
              <w:t xml:space="preserve">2016</w:t>
            </w:r>
          </w:p>
        </w:tc>
        <w:tc>
          <w:p>
            <w:pPr>
              <w:pStyle w:val="Compact"/>
              <w:jc w:val="right"/>
            </w:pPr>
            <w:r>
              <w:t xml:space="preserve">2646</w:t>
            </w:r>
          </w:p>
        </w:tc>
        <w:tc>
          <w:p>
            <w:pPr>
              <w:pStyle w:val="Compact"/>
              <w:jc w:val="right"/>
            </w:pPr>
            <w:r>
              <w:t xml:space="preserve">5707</w:t>
            </w:r>
          </w:p>
        </w:tc>
        <w:tc>
          <w:p>
            <w:pPr>
              <w:pStyle w:val="Compact"/>
              <w:jc w:val="right"/>
            </w:pPr>
            <w:r>
              <w:t xml:space="preserve">9910</w:t>
            </w:r>
          </w:p>
        </w:tc>
        <w:tc>
          <w:p>
            <w:pPr>
              <w:pStyle w:val="Compact"/>
              <w:jc w:val="right"/>
            </w:pPr>
            <w:r>
              <w:t xml:space="preserve">12550</w:t>
            </w:r>
          </w:p>
        </w:tc>
        <w:tc>
          <w:p>
            <w:pPr>
              <w:pStyle w:val="Compact"/>
              <w:jc w:val="right"/>
            </w:pPr>
            <w:r>
              <w:t xml:space="preserve">16620</w:t>
            </w:r>
          </w:p>
        </w:tc>
        <w:tc>
          <w:p>
            <w:pPr>
              <w:pStyle w:val="Compact"/>
              <w:jc w:val="right"/>
            </w:pPr>
            <w:r>
              <w:t xml:space="preserve">21244</w:t>
            </w:r>
          </w:p>
        </w:tc>
        <w:tc>
          <w:p>
            <w:pPr>
              <w:pStyle w:val="Compact"/>
              <w:jc w:val="right"/>
            </w:pPr>
            <w:r>
              <w:t xml:space="preserve">26551</w:t>
            </w:r>
          </w:p>
        </w:tc>
        <w:tc>
          <w:p>
            <w:pPr>
              <w:pStyle w:val="Compact"/>
              <w:jc w:val="right"/>
            </w:pPr>
            <w:r>
              <w:t xml:space="preserve">31494</w:t>
            </w:r>
          </w:p>
        </w:tc>
        <w:tc>
          <w:p>
            <w:pPr>
              <w:pStyle w:val="Compact"/>
              <w:jc w:val="right"/>
            </w:pPr>
            <w:r>
              <w:t xml:space="preserve">37222</w:t>
            </w:r>
          </w:p>
        </w:tc>
        <w:tc>
          <w:p>
            <w:pPr>
              <w:pStyle w:val="Compact"/>
              <w:jc w:val="right"/>
            </w:pPr>
            <w:r>
              <w:t xml:space="preserve">42953</w:t>
            </w:r>
          </w:p>
        </w:tc>
        <w:tc>
          <w:p>
            <w:pPr>
              <w:pStyle w:val="Compact"/>
              <w:jc w:val="right"/>
            </w:pPr>
            <w:r>
              <w:t xml:space="preserve">46541</w:t>
            </w:r>
          </w:p>
        </w:tc>
        <w:tc>
          <w:p>
            <w:pPr>
              <w:pStyle w:val="Compact"/>
              <w:jc w:val="right"/>
            </w:pPr>
            <w:r>
              <w:t xml:space="preserve">49102</w:t>
            </w:r>
          </w:p>
        </w:tc>
      </w:tr>
      <w:tr>
        <w:tc>
          <w:p>
            <w:pPr>
              <w:pStyle w:val="Compact"/>
              <w:jc w:val="right"/>
            </w:pPr>
            <w:r>
              <w:t xml:space="preserve">2017</w:t>
            </w:r>
          </w:p>
        </w:tc>
        <w:tc>
          <w:p>
            <w:pPr>
              <w:pStyle w:val="Compact"/>
              <w:jc w:val="right"/>
            </w:pPr>
            <w:r>
              <w:t xml:space="preserve">5503</w:t>
            </w:r>
          </w:p>
        </w:tc>
        <w:tc>
          <w:p>
            <w:pPr>
              <w:pStyle w:val="Compact"/>
              <w:jc w:val="right"/>
            </w:pPr>
            <w:r>
              <w:t xml:space="preserve">11222</w:t>
            </w:r>
          </w:p>
        </w:tc>
        <w:tc>
          <w:p>
            <w:pPr>
              <w:pStyle w:val="Compact"/>
              <w:jc w:val="right"/>
            </w:pPr>
            <w:r>
              <w:t xml:space="preserve">17702</w:t>
            </w:r>
          </w:p>
        </w:tc>
        <w:tc>
          <w:p>
            <w:pPr>
              <w:pStyle w:val="Compact"/>
              <w:jc w:val="right"/>
            </w:pPr>
            <w:r>
              <w:t xml:space="preserve">21723</w:t>
            </w:r>
          </w:p>
        </w:tc>
        <w:tc>
          <w:p>
            <w:pPr>
              <w:pStyle w:val="Compact"/>
              <w:jc w:val="right"/>
            </w:pPr>
            <w:r>
              <w:t xml:space="preserve">27774</w:t>
            </w:r>
          </w:p>
        </w:tc>
        <w:tc>
          <w:p>
            <w:pPr>
              <w:pStyle w:val="Compact"/>
              <w:jc w:val="right"/>
            </w:pPr>
            <w:r>
              <w:t xml:space="preserve">33900</w:t>
            </w:r>
          </w:p>
        </w:tc>
        <w:tc>
          <w:p>
            <w:pPr>
              <w:pStyle w:val="Compact"/>
              <w:jc w:val="right"/>
            </w:pPr>
            <w:r>
              <w:t xml:space="preserve">39715</w:t>
            </w:r>
          </w:p>
        </w:tc>
        <w:tc>
          <w:p>
            <w:pPr>
              <w:pStyle w:val="Compact"/>
              <w:jc w:val="right"/>
            </w:pPr>
            <w:r>
              <w:t xml:space="preserve">42334</w:t>
            </w:r>
          </w:p>
        </w:tc>
        <w:tc>
          <w:p>
            <w:pPr>
              <w:pStyle w:val="Compact"/>
              <w:jc w:val="right"/>
            </w:pPr>
            <w:r>
              <w:t xml:space="preserve">47904</w:t>
            </w:r>
          </w:p>
        </w:tc>
        <w:tc>
          <w:p>
            <w:pPr>
              <w:pStyle w:val="Compact"/>
              <w:jc w:val="right"/>
            </w:pPr>
            <w:r>
              <w:t xml:space="preserve">54856</w:t>
            </w:r>
          </w:p>
        </w:tc>
        <w:tc>
          <w:p>
            <w:pPr>
              <w:pStyle w:val="Compact"/>
              <w:jc w:val="right"/>
            </w:pPr>
            <w:r>
              <w:t xml:space="preserve">59323</w:t>
            </w:r>
          </w:p>
        </w:tc>
        <w:tc>
          <w:p>
            <w:pPr>
              <w:pStyle w:val="Compact"/>
              <w:jc w:val="right"/>
            </w:pPr>
            <w:r>
              <w:t xml:space="preserve">62594</w:t>
            </w:r>
          </w:p>
        </w:tc>
      </w:tr>
    </w:tbl>
    <w:p>
      <w:pPr>
        <w:pStyle w:val="BodyText"/>
      </w:pPr>
      <w:r>
        <w:drawing>
          <wp:inline>
            <wp:extent cx="4620126" cy="3696101"/>
            <wp:effectExtent b="0" l="0" r="0" t="0"/>
            <wp:docPr descr="" title="" id="1" name="Picture"/>
            <a:graphic>
              <a:graphicData uri="http://schemas.openxmlformats.org/drawingml/2006/picture">
                <pic:pic>
                  <pic:nvPicPr>
                    <pic:cNvPr descr="report_to_data_test_files/figure-docx/cumulativ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solutions-for-question-2-part-a"/>
      <w:bookmarkEnd w:id="24"/>
      <w:r>
        <w:t xml:space="preserve">Solutions for question 2 part a</w:t>
      </w:r>
    </w:p>
    <w:p>
      <w:pPr>
        <w:pStyle w:val="FirstParagraph"/>
      </w:pPr>
      <w:r>
        <w:t xml:space="preserve">This is the filled blank spaces showing the respective percentages.</w:t>
      </w:r>
    </w:p>
    <w:p>
      <w:pPr>
        <w:pStyle w:val="TableCaption"/>
      </w:pPr>
      <w:r>
        <w:t xml:space="preserve">Filled blank spaces for percentages.</w:t>
      </w:r>
    </w:p>
    <w:tbl>
      <w:tblPr>
        <w:tblStyle w:val="TableNormal"/>
        <w:tblW w:type="pct" w:w="0.0"/>
        <w:tblLook w:firstRow="1"/>
        <w:tblCaption w:val="Filled blank spaces for percentages."/>
      </w:tblPr>
      <w:tblGrid/>
      <w:tr>
        <w:trPr>
          <w:cnfStyle w:firstRow="1"/>
        </w:trPr>
        <w:tc>
          <w:tcPr>
            <w:tcBorders>
              <w:bottom w:val="single"/>
            </w:tcBorders>
            <w:vAlign w:val="bottom"/>
          </w:tcPr>
          <w:p>
            <w:pPr>
              <w:pStyle w:val="Compact"/>
              <w:jc w:val="left"/>
            </w:pPr>
            <w:r>
              <w:t xml:space="preserve">Name of Daycare</w:t>
            </w:r>
          </w:p>
        </w:tc>
        <w:tc>
          <w:tcPr>
            <w:tcBorders>
              <w:bottom w:val="single"/>
            </w:tcBorders>
            <w:vAlign w:val="bottom"/>
          </w:tcPr>
          <w:p>
            <w:pPr>
              <w:pStyle w:val="Compact"/>
              <w:jc w:val="right"/>
            </w:pPr>
            <w:r>
              <w:t xml:space="preserve">Daycare service</w:t>
            </w:r>
          </w:p>
        </w:tc>
        <w:tc>
          <w:tcPr>
            <w:tcBorders>
              <w:bottom w:val="single"/>
            </w:tcBorders>
            <w:vAlign w:val="bottom"/>
          </w:tcPr>
          <w:p>
            <w:pPr>
              <w:pStyle w:val="Compact"/>
              <w:jc w:val="right"/>
            </w:pPr>
            <w:r>
              <w:t xml:space="preserve">Meals served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Daycare service %</w:t>
            </w:r>
          </w:p>
        </w:tc>
        <w:tc>
          <w:tcPr>
            <w:tcBorders>
              <w:bottom w:val="single"/>
            </w:tcBorders>
            <w:vAlign w:val="bottom"/>
          </w:tcPr>
          <w:p>
            <w:pPr>
              <w:pStyle w:val="Compact"/>
              <w:jc w:val="right"/>
            </w:pPr>
            <w:r>
              <w:t xml:space="preserve">Meals served %</w:t>
            </w:r>
          </w:p>
        </w:tc>
      </w:tr>
      <w:tr>
        <w:tc>
          <w:p>
            <w:pPr>
              <w:pStyle w:val="Compact"/>
              <w:jc w:val="left"/>
            </w:pPr>
            <w:r>
              <w:t xml:space="preserve">Joy</w:t>
            </w:r>
          </w:p>
        </w:tc>
        <w:tc>
          <w:p>
            <w:pPr>
              <w:pStyle w:val="Compact"/>
              <w:jc w:val="right"/>
            </w:pPr>
            <w:r>
              <w:t xml:space="preserve">385.00000</w:t>
            </w:r>
          </w:p>
        </w:tc>
        <w:tc>
          <w:p>
            <w:pPr>
              <w:pStyle w:val="Compact"/>
              <w:jc w:val="right"/>
            </w:pPr>
            <w:r>
              <w:t xml:space="preserve">36.00000</w:t>
            </w:r>
          </w:p>
        </w:tc>
        <w:tc>
          <w:p>
            <w:pPr>
              <w:pStyle w:val="Compact"/>
              <w:jc w:val="right"/>
            </w:pPr>
            <w:r>
              <w:t xml:space="preserve">421</w:t>
            </w:r>
          </w:p>
        </w:tc>
        <w:tc>
          <w:p>
            <w:pPr>
              <w:pStyle w:val="Compact"/>
              <w:jc w:val="right"/>
            </w:pPr>
            <w:r>
              <w:t xml:space="preserve">91.44893</w:t>
            </w:r>
          </w:p>
        </w:tc>
        <w:tc>
          <w:p>
            <w:pPr>
              <w:pStyle w:val="Compact"/>
              <w:jc w:val="right"/>
            </w:pPr>
            <w:r>
              <w:t xml:space="preserve">8.551069</w:t>
            </w:r>
          </w:p>
        </w:tc>
      </w:tr>
      <w:tr>
        <w:tc>
          <w:p>
            <w:pPr>
              <w:pStyle w:val="Compact"/>
              <w:jc w:val="left"/>
            </w:pPr>
            <w:r>
              <w:t xml:space="preserve">Victorious</w:t>
            </w:r>
          </w:p>
        </w:tc>
        <w:tc>
          <w:p>
            <w:pPr>
              <w:pStyle w:val="Compact"/>
              <w:jc w:val="right"/>
            </w:pPr>
            <w:r>
              <w:t xml:space="preserve">501.00000</w:t>
            </w:r>
          </w:p>
        </w:tc>
        <w:tc>
          <w:p>
            <w:pPr>
              <w:pStyle w:val="Compact"/>
              <w:jc w:val="right"/>
            </w:pPr>
            <w:r>
              <w:t xml:space="preserve">172.00000</w:t>
            </w:r>
          </w:p>
        </w:tc>
        <w:tc>
          <w:p>
            <w:pPr>
              <w:pStyle w:val="Compact"/>
              <w:jc w:val="right"/>
            </w:pPr>
            <w:r>
              <w:t xml:space="preserve">673</w:t>
            </w:r>
          </w:p>
        </w:tc>
        <w:tc>
          <w:p>
            <w:pPr>
              <w:pStyle w:val="Compact"/>
              <w:jc w:val="right"/>
            </w:pPr>
            <w:r>
              <w:t xml:space="preserve">74.44279</w:t>
            </w:r>
          </w:p>
        </w:tc>
        <w:tc>
          <w:p>
            <w:pPr>
              <w:pStyle w:val="Compact"/>
              <w:jc w:val="right"/>
            </w:pPr>
            <w:r>
              <w:t xml:space="preserve">25.557206</w:t>
            </w:r>
          </w:p>
        </w:tc>
      </w:tr>
      <w:tr>
        <w:tc>
          <w:p>
            <w:pPr>
              <w:pStyle w:val="Compact"/>
              <w:jc w:val="left"/>
            </w:pPr>
            <w:r>
              <w:t xml:space="preserve">Esther</w:t>
            </w:r>
          </w:p>
        </w:tc>
        <w:tc>
          <w:p>
            <w:pPr>
              <w:pStyle w:val="Compact"/>
              <w:jc w:val="right"/>
            </w:pPr>
            <w:r>
              <w:t xml:space="preserve">672.00000</w:t>
            </w:r>
          </w:p>
        </w:tc>
        <w:tc>
          <w:p>
            <w:pPr>
              <w:pStyle w:val="Compact"/>
              <w:jc w:val="right"/>
            </w:pPr>
            <w:r>
              <w:t xml:space="preserve">616.00000</w:t>
            </w:r>
          </w:p>
        </w:tc>
        <w:tc>
          <w:p>
            <w:pPr>
              <w:pStyle w:val="Compact"/>
              <w:jc w:val="right"/>
            </w:pPr>
            <w:r>
              <w:t xml:space="preserve">1288</w:t>
            </w:r>
          </w:p>
        </w:tc>
        <w:tc>
          <w:p>
            <w:pPr>
              <w:pStyle w:val="Compact"/>
              <w:jc w:val="right"/>
            </w:pPr>
            <w:r>
              <w:t xml:space="preserve">52.17391</w:t>
            </w:r>
          </w:p>
        </w:tc>
        <w:tc>
          <w:p>
            <w:pPr>
              <w:pStyle w:val="Compact"/>
              <w:jc w:val="right"/>
            </w:pPr>
            <w:r>
              <w:t xml:space="preserve">47.826087</w:t>
            </w:r>
          </w:p>
        </w:tc>
      </w:tr>
      <w:tr>
        <w:tc>
          <w:p>
            <w:pPr>
              <w:pStyle w:val="Compact"/>
              <w:jc w:val="left"/>
            </w:pPr>
            <w:r>
              <w:t xml:space="preserve">Bright</w:t>
            </w:r>
          </w:p>
        </w:tc>
        <w:tc>
          <w:p>
            <w:pPr>
              <w:pStyle w:val="Compact"/>
              <w:jc w:val="right"/>
            </w:pPr>
            <w:r>
              <w:t xml:space="preserve">688.00000</w:t>
            </w:r>
          </w:p>
        </w:tc>
        <w:tc>
          <w:p>
            <w:pPr>
              <w:pStyle w:val="Compact"/>
              <w:jc w:val="right"/>
            </w:pPr>
            <w:r>
              <w:t xml:space="preserve">300.00000</w:t>
            </w:r>
          </w:p>
        </w:tc>
        <w:tc>
          <w:p>
            <w:pPr>
              <w:pStyle w:val="Compact"/>
              <w:jc w:val="right"/>
            </w:pPr>
            <w:r>
              <w:t xml:space="preserve">988</w:t>
            </w:r>
          </w:p>
        </w:tc>
        <w:tc>
          <w:p>
            <w:pPr>
              <w:pStyle w:val="Compact"/>
              <w:jc w:val="right"/>
            </w:pPr>
            <w:r>
              <w:t xml:space="preserve">69.63563</w:t>
            </w:r>
          </w:p>
        </w:tc>
        <w:tc>
          <w:p>
            <w:pPr>
              <w:pStyle w:val="Compact"/>
              <w:jc w:val="right"/>
            </w:pPr>
            <w:r>
              <w:t xml:space="preserve">30.364373</w:t>
            </w:r>
          </w:p>
        </w:tc>
      </w:tr>
      <w:tr>
        <w:tc>
          <w:p>
            <w:pPr>
              <w:pStyle w:val="Compact"/>
              <w:jc w:val="left"/>
            </w:pPr>
            <w:r>
              <w:t xml:space="preserve">Agnes</w:t>
            </w:r>
          </w:p>
        </w:tc>
        <w:tc>
          <w:p>
            <w:pPr>
              <w:pStyle w:val="Compact"/>
              <w:jc w:val="right"/>
            </w:pPr>
            <w:r>
              <w:t xml:space="preserve">196.00000</w:t>
            </w:r>
          </w:p>
        </w:tc>
        <w:tc>
          <w:p>
            <w:pPr>
              <w:pStyle w:val="Compact"/>
              <w:jc w:val="right"/>
            </w:pPr>
            <w:r>
              <w:t xml:space="preserve">99.00000</w:t>
            </w:r>
          </w:p>
        </w:tc>
        <w:tc>
          <w:p>
            <w:pPr>
              <w:pStyle w:val="Compact"/>
              <w:jc w:val="right"/>
            </w:pPr>
            <w:r>
              <w:t xml:space="preserve">295</w:t>
            </w:r>
          </w:p>
        </w:tc>
        <w:tc>
          <w:p>
            <w:pPr>
              <w:pStyle w:val="Compact"/>
              <w:jc w:val="right"/>
            </w:pPr>
            <w:r>
              <w:t xml:space="preserve">66.44068</w:t>
            </w:r>
          </w:p>
        </w:tc>
        <w:tc>
          <w:p>
            <w:pPr>
              <w:pStyle w:val="Compact"/>
              <w:jc w:val="right"/>
            </w:pPr>
            <w:r>
              <w:t xml:space="preserve">33.559322</w:t>
            </w:r>
          </w:p>
        </w:tc>
      </w:tr>
      <w:tr>
        <w:tc>
          <w:p>
            <w:pPr>
              <w:pStyle w:val="Compact"/>
              <w:jc w:val="left"/>
            </w:pPr>
            <w:r>
              <w:t xml:space="preserve">First steps</w:t>
            </w:r>
          </w:p>
        </w:tc>
        <w:tc>
          <w:p>
            <w:pPr>
              <w:pStyle w:val="Compact"/>
              <w:jc w:val="right"/>
            </w:pPr>
            <w:r>
              <w:t xml:space="preserve">107.00000</w:t>
            </w:r>
          </w:p>
        </w:tc>
        <w:tc>
          <w:p>
            <w:pPr>
              <w:pStyle w:val="Compact"/>
              <w:jc w:val="right"/>
            </w:pPr>
            <w:r>
              <w:t xml:space="preserve">107.00000</w:t>
            </w:r>
          </w:p>
        </w:tc>
        <w:tc>
          <w:p>
            <w:pPr>
              <w:pStyle w:val="Compact"/>
              <w:jc w:val="right"/>
            </w:pPr>
            <w:r>
              <w:t xml:space="preserve">214</w:t>
            </w:r>
          </w:p>
        </w:tc>
        <w:tc>
          <w:p>
            <w:pPr>
              <w:pStyle w:val="Compact"/>
              <w:jc w:val="right"/>
            </w:pPr>
            <w:r>
              <w:t xml:space="preserve">50.00000</w:t>
            </w:r>
          </w:p>
        </w:tc>
        <w:tc>
          <w:p>
            <w:pPr>
              <w:pStyle w:val="Compact"/>
              <w:jc w:val="right"/>
            </w:pPr>
            <w:r>
              <w:t xml:space="preserve">50.000000</w:t>
            </w:r>
          </w:p>
        </w:tc>
      </w:tr>
      <w:tr>
        <w:tc>
          <w:p>
            <w:pPr>
              <w:pStyle w:val="Compact"/>
              <w:jc w:val="left"/>
            </w:pPr>
            <w:r>
              <w:t xml:space="preserve">Total</w:t>
            </w:r>
          </w:p>
        </w:tc>
        <w:tc>
          <w:p>
            <w:pPr>
              <w:pStyle w:val="Compact"/>
              <w:jc w:val="right"/>
            </w:pPr>
            <w:r>
              <w:t xml:space="preserve">2549.00000</w:t>
            </w:r>
          </w:p>
        </w:tc>
        <w:tc>
          <w:p>
            <w:pPr>
              <w:pStyle w:val="Compact"/>
              <w:jc w:val="right"/>
            </w:pPr>
            <w:r>
              <w:t xml:space="preserve">1330.00000</w:t>
            </w:r>
          </w:p>
        </w:tc>
        <w:tc>
          <w:p>
            <w:pPr>
              <w:pStyle w:val="Compact"/>
              <w:jc w:val="right"/>
            </w:pPr>
            <w:r>
              <w:t xml:space="preserve">3879</w:t>
            </w:r>
          </w:p>
        </w:tc>
        <w:tc>
          <w:p>
            <w:pPr>
              <w:pStyle w:val="Compact"/>
              <w:jc w:val="right"/>
            </w:pPr>
            <w:r>
              <w:t xml:space="preserve">65.71281</w:t>
            </w:r>
          </w:p>
        </w:tc>
        <w:tc>
          <w:p>
            <w:pPr>
              <w:pStyle w:val="Compact"/>
              <w:jc w:val="right"/>
            </w:pPr>
            <w:r>
              <w:t xml:space="preserve">34.287187</w:t>
            </w:r>
          </w:p>
        </w:tc>
      </w:tr>
      <w:tr>
        <w:tc>
          <w:p>
            <w:pPr>
              <w:pStyle w:val="Compact"/>
              <w:jc w:val="left"/>
            </w:pPr>
            <w:r>
              <w:t xml:space="preserve">Percentage</w:t>
            </w:r>
          </w:p>
        </w:tc>
        <w:tc>
          <w:p>
            <w:pPr>
              <w:pStyle w:val="Compact"/>
              <w:jc w:val="right"/>
            </w:pPr>
            <w:r>
              <w:t xml:space="preserve">65.71281</w:t>
            </w:r>
          </w:p>
        </w:tc>
        <w:tc>
          <w:p>
            <w:pPr>
              <w:pStyle w:val="Compact"/>
              <w:jc w:val="right"/>
            </w:pPr>
            <w:r>
              <w:t xml:space="preserve">34.28719</w:t>
            </w:r>
          </w:p>
        </w:tc>
        <w:tc>
          <w:p>
            <w:pPr>
              <w:pStyle w:val="Compact"/>
              <w:jc w:val="right"/>
            </w:pPr>
            <w:r>
              <w:t xml:space="preserve">100</w:t>
            </w:r>
          </w:p>
        </w:tc>
        <w:tc>
          <w:p>
            <w:pPr>
              <w:pStyle w:val="Compact"/>
              <w:jc w:val="right"/>
            </w:pPr>
            <w:r>
              <w:t xml:space="preserve">65.71281</w:t>
            </w:r>
          </w:p>
        </w:tc>
        <w:tc>
          <w:p>
            <w:pPr>
              <w:pStyle w:val="Compact"/>
              <w:jc w:val="right"/>
            </w:pPr>
            <w:r>
              <w:t xml:space="preserve">34.287187</w:t>
            </w:r>
          </w:p>
        </w:tc>
      </w:tr>
      <w:tr>
        <w:tc>
          <w:p>
            <w:pPr>
              <w:pStyle w:val="Compact"/>
              <w:jc w:val="left"/>
            </w:pPr>
            <w:r>
              <w:t xml:space="preserve">The figure that f</w:t>
            </w:r>
          </w:p>
        </w:tc>
        <w:tc>
          <w:p>
            <w:pPr>
              <w:pStyle w:val="Compact"/>
              <w:jc w:val="right"/>
            </w:pPr>
            <w:r>
              <w:t xml:space="preserve">ollows show daycar</w:t>
            </w:r>
          </w:p>
        </w:tc>
        <w:tc>
          <w:p>
            <w:pPr>
              <w:pStyle w:val="Compact"/>
              <w:jc w:val="right"/>
            </w:pPr>
            <w:r>
              <w:t xml:space="preserve">e and their per</w:t>
            </w:r>
          </w:p>
        </w:tc>
        <w:tc>
          <w:p>
            <w:pPr>
              <w:pStyle w:val="Compact"/>
              <w:jc w:val="right"/>
            </w:pPr>
            <w:r>
              <w:t xml:space="preserve">centages</w:t>
            </w:r>
          </w:p>
        </w:tc>
        <w:tc>
          <w:p>
            <w:pPr>
              <w:pStyle w:val="Compact"/>
              <w:jc w:val="right"/>
            </w:pPr>
            <w:r>
              <w:t xml:space="preserve">. Total of meal serv</w:t>
            </w:r>
          </w:p>
        </w:tc>
        <w:tc>
          <w:p>
            <w:pPr>
              <w:pStyle w:val="Compact"/>
              <w:jc w:val="right"/>
            </w:pPr>
            <w:r>
              <w:t xml:space="preserve">ed and daycare service offered to each of the individual children.</w:t>
            </w:r>
          </w:p>
        </w:tc>
      </w:tr>
    </w:tbl>
    <w:p>
      <w:pPr>
        <w:pStyle w:val="BodyText"/>
      </w:pPr>
      <w:r>
        <w:drawing>
          <wp:inline>
            <wp:extent cx="4620126" cy="3696101"/>
            <wp:effectExtent b="0" l="0" r="0" t="0"/>
            <wp:docPr descr="" title="" id="1" name="Picture"/>
            <a:graphic>
              <a:graphicData uri="http://schemas.openxmlformats.org/drawingml/2006/picture">
                <pic:pic>
                  <pic:nvPicPr>
                    <pic:cNvPr descr="report_to_data_tes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solutions-for-question-3"/>
      <w:bookmarkEnd w:id="26"/>
      <w:r>
        <w:t xml:space="preserve">Solutions for question 3</w:t>
      </w:r>
    </w:p>
    <w:p>
      <w:pPr>
        <w:pStyle w:val="FirstParagraph"/>
      </w:pPr>
      <w:r>
        <w:t xml:space="preserve">This table represents the list of attendance of children from January to march for 13 children arranged in alphabetical order.</w:t>
      </w:r>
    </w:p>
    <w:p>
      <w:pPr>
        <w:pStyle w:val="TableCaption"/>
      </w:pPr>
      <w:r>
        <w:t xml:space="preserve">Name in alphabetical order.</w:t>
      </w:r>
    </w:p>
    <w:tbl>
      <w:tblPr>
        <w:tblStyle w:val="TableNormal"/>
        <w:tblW w:type="pct" w:w="0.0"/>
        <w:tblLook w:firstRow="1"/>
        <w:tblCaption w:val="Name in alphabetical order."/>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Jan</w:t>
            </w:r>
          </w:p>
        </w:tc>
        <w:tc>
          <w:tcPr>
            <w:tcBorders>
              <w:bottom w:val="single"/>
            </w:tcBorders>
            <w:vAlign w:val="bottom"/>
          </w:tcPr>
          <w:p>
            <w:pPr>
              <w:pStyle w:val="Compact"/>
              <w:jc w:val="right"/>
            </w:pPr>
            <w:r>
              <w:t xml:space="preserve">Feb</w:t>
            </w:r>
          </w:p>
        </w:tc>
        <w:tc>
          <w:tcPr>
            <w:tcBorders>
              <w:bottom w:val="single"/>
            </w:tcBorders>
            <w:vAlign w:val="bottom"/>
          </w:tcPr>
          <w:p>
            <w:pPr>
              <w:pStyle w:val="Compact"/>
              <w:jc w:val="right"/>
            </w:pPr>
            <w:r>
              <w:t xml:space="preserve">Mar</w:t>
            </w:r>
          </w:p>
        </w:tc>
      </w:tr>
      <w:tr>
        <w:tc>
          <w:p>
            <w:pPr>
              <w:pStyle w:val="Compact"/>
              <w:jc w:val="left"/>
            </w:pPr>
            <w:r>
              <w:t xml:space="preserve">Clinton Munyi</w:t>
            </w:r>
          </w:p>
        </w:tc>
        <w:tc>
          <w:p>
            <w:pPr>
              <w:pStyle w:val="Compact"/>
              <w:jc w:val="right"/>
            </w:pPr>
            <w:r>
              <w:t xml:space="preserve">24</w:t>
            </w:r>
          </w:p>
        </w:tc>
        <w:tc>
          <w:p>
            <w:pPr>
              <w:pStyle w:val="Compact"/>
              <w:jc w:val="right"/>
            </w:pPr>
            <w:r>
              <w:t xml:space="preserve">22</w:t>
            </w:r>
          </w:p>
        </w:tc>
        <w:tc>
          <w:p>
            <w:pPr>
              <w:pStyle w:val="Compact"/>
              <w:jc w:val="right"/>
            </w:pPr>
            <w:r>
              <w:t xml:space="preserve">19</w:t>
            </w:r>
          </w:p>
        </w:tc>
      </w:tr>
      <w:tr>
        <w:tc>
          <w:p>
            <w:pPr>
              <w:pStyle w:val="Compact"/>
              <w:jc w:val="left"/>
            </w:pPr>
            <w:r>
              <w:t xml:space="preserve">Clinton Otieno</w:t>
            </w:r>
          </w:p>
        </w:tc>
        <w:tc>
          <w:p>
            <w:pPr>
              <w:pStyle w:val="Compact"/>
              <w:jc w:val="right"/>
            </w:pPr>
            <w:r>
              <w:t xml:space="preserve">13</w:t>
            </w:r>
          </w:p>
        </w:tc>
        <w:tc>
          <w:p>
            <w:pPr>
              <w:pStyle w:val="Compact"/>
              <w:jc w:val="right"/>
            </w:pPr>
            <w:r>
              <w:t xml:space="preserve">19</w:t>
            </w:r>
          </w:p>
        </w:tc>
        <w:tc>
          <w:p>
            <w:pPr>
              <w:pStyle w:val="Compact"/>
              <w:jc w:val="right"/>
            </w:pPr>
            <w:r>
              <w:t xml:space="preserve">22</w:t>
            </w:r>
          </w:p>
        </w:tc>
      </w:tr>
      <w:tr>
        <w:tc>
          <w:p>
            <w:pPr>
              <w:pStyle w:val="Compact"/>
              <w:jc w:val="left"/>
            </w:pPr>
            <w:r>
              <w:t xml:space="preserve">Emmanuel Kasera</w:t>
            </w:r>
          </w:p>
        </w:tc>
        <w:tc>
          <w:p>
            <w:pPr>
              <w:pStyle w:val="Compact"/>
              <w:jc w:val="right"/>
            </w:pPr>
            <w:r>
              <w:t xml:space="preserve">5</w:t>
            </w:r>
          </w:p>
        </w:tc>
        <w:tc>
          <w:p>
            <w:pPr>
              <w:pStyle w:val="Compact"/>
              <w:jc w:val="right"/>
            </w:pPr>
            <w:r>
              <w:t xml:space="preserve">3</w:t>
            </w:r>
          </w:p>
        </w:tc>
        <w:tc>
          <w:p>
            <w:pPr>
              <w:pStyle w:val="Compact"/>
              <w:jc w:val="right"/>
            </w:pPr>
            <w:r>
              <w:t xml:space="preserve">4</w:t>
            </w:r>
          </w:p>
        </w:tc>
      </w:tr>
      <w:tr>
        <w:tc>
          <w:p>
            <w:pPr>
              <w:pStyle w:val="Compact"/>
              <w:jc w:val="left"/>
            </w:pPr>
            <w:r>
              <w:t xml:space="preserve">Emmanuel Mraka</w:t>
            </w:r>
          </w:p>
        </w:tc>
        <w:tc>
          <w:p>
            <w:pPr>
              <w:pStyle w:val="Compact"/>
              <w:jc w:val="right"/>
            </w:pPr>
            <w:r>
              <w:t xml:space="preserve">8</w:t>
            </w:r>
          </w:p>
        </w:tc>
        <w:tc>
          <w:p>
            <w:pPr>
              <w:pStyle w:val="Compact"/>
              <w:jc w:val="right"/>
            </w:pPr>
            <w:r>
              <w:t xml:space="preserve">10</w:t>
            </w:r>
          </w:p>
        </w:tc>
        <w:tc>
          <w:p>
            <w:pPr>
              <w:pStyle w:val="Compact"/>
              <w:jc w:val="right"/>
            </w:pPr>
            <w:r>
              <w:t xml:space="preserve">13</w:t>
            </w:r>
          </w:p>
        </w:tc>
      </w:tr>
      <w:tr>
        <w:tc>
          <w:p>
            <w:pPr>
              <w:pStyle w:val="Compact"/>
              <w:jc w:val="left"/>
            </w:pPr>
            <w:r>
              <w:t xml:space="preserve">George Clevic</w:t>
            </w:r>
          </w:p>
        </w:tc>
        <w:tc>
          <w:p>
            <w:pPr>
              <w:pStyle w:val="Compact"/>
              <w:jc w:val="right"/>
            </w:pPr>
            <w:r>
              <w:t xml:space="preserve">5</w:t>
            </w:r>
          </w:p>
        </w:tc>
        <w:tc>
          <w:p>
            <w:pPr>
              <w:pStyle w:val="Compact"/>
              <w:jc w:val="right"/>
            </w:pPr>
            <w:r>
              <w:t xml:space="preserve">12</w:t>
            </w:r>
          </w:p>
        </w:tc>
        <w:tc>
          <w:p>
            <w:pPr>
              <w:pStyle w:val="Compact"/>
              <w:jc w:val="right"/>
            </w:pPr>
            <w:r>
              <w:t xml:space="preserve">12</w:t>
            </w:r>
          </w:p>
        </w:tc>
      </w:tr>
      <w:tr>
        <w:tc>
          <w:p>
            <w:pPr>
              <w:pStyle w:val="Compact"/>
              <w:jc w:val="left"/>
            </w:pPr>
            <w:r>
              <w:t xml:space="preserve">Loise Njeri</w:t>
            </w:r>
          </w:p>
        </w:tc>
        <w:tc>
          <w:p>
            <w:pPr>
              <w:pStyle w:val="Compact"/>
              <w:jc w:val="right"/>
            </w:pPr>
            <w:r>
              <w:t xml:space="preserve">6</w:t>
            </w:r>
          </w:p>
        </w:tc>
        <w:tc>
          <w:p>
            <w:pPr>
              <w:pStyle w:val="Compact"/>
              <w:jc w:val="right"/>
            </w:pPr>
            <w:r>
              <w:t xml:space="preserve">5</w:t>
            </w:r>
          </w:p>
        </w:tc>
        <w:tc>
          <w:p>
            <w:pPr>
              <w:pStyle w:val="Compact"/>
              <w:jc w:val="right"/>
            </w:pPr>
            <w:r>
              <w:t xml:space="preserve">0</w:t>
            </w:r>
          </w:p>
        </w:tc>
      </w:tr>
      <w:tr>
        <w:tc>
          <w:p>
            <w:pPr>
              <w:pStyle w:val="Compact"/>
              <w:jc w:val="left"/>
            </w:pPr>
            <w:r>
              <w:t xml:space="preserve">Maina Jackson</w:t>
            </w:r>
          </w:p>
        </w:tc>
        <w:tc>
          <w:p>
            <w:pPr>
              <w:pStyle w:val="Compact"/>
              <w:jc w:val="right"/>
            </w:pPr>
            <w:r>
              <w:t xml:space="preserve">3</w:t>
            </w:r>
          </w:p>
        </w:tc>
        <w:tc>
          <w:p>
            <w:pPr>
              <w:pStyle w:val="Compact"/>
              <w:jc w:val="right"/>
            </w:pPr>
            <w:r>
              <w:t xml:space="preserve">3</w:t>
            </w:r>
          </w:p>
        </w:tc>
        <w:tc>
          <w:p>
            <w:pPr>
              <w:pStyle w:val="Compact"/>
              <w:jc w:val="right"/>
            </w:pPr>
            <w:r>
              <w:t xml:space="preserve">5</w:t>
            </w:r>
          </w:p>
        </w:tc>
      </w:tr>
      <w:tr>
        <w:tc>
          <w:p>
            <w:pPr>
              <w:pStyle w:val="Compact"/>
              <w:jc w:val="left"/>
            </w:pPr>
            <w:r>
              <w:t xml:space="preserve">Margret Muthoni</w:t>
            </w:r>
          </w:p>
        </w:tc>
        <w:tc>
          <w:p>
            <w:pPr>
              <w:pStyle w:val="Compact"/>
              <w:jc w:val="right"/>
            </w:pPr>
            <w:r>
              <w:t xml:space="preserve">0</w:t>
            </w:r>
          </w:p>
        </w:tc>
        <w:tc>
          <w:p>
            <w:pPr>
              <w:pStyle w:val="Compact"/>
              <w:jc w:val="right"/>
            </w:pPr>
            <w:r>
              <w:t xml:space="preserve">3</w:t>
            </w:r>
          </w:p>
        </w:tc>
        <w:tc>
          <w:p>
            <w:pPr>
              <w:pStyle w:val="Compact"/>
              <w:jc w:val="right"/>
            </w:pPr>
            <w:r>
              <w:t xml:space="preserve">23</w:t>
            </w:r>
          </w:p>
        </w:tc>
      </w:tr>
      <w:tr>
        <w:tc>
          <w:p>
            <w:pPr>
              <w:pStyle w:val="Compact"/>
              <w:jc w:val="left"/>
            </w:pPr>
            <w:r>
              <w:t xml:space="preserve">Princess Owino</w:t>
            </w:r>
          </w:p>
        </w:tc>
        <w:tc>
          <w:p>
            <w:pPr>
              <w:pStyle w:val="Compact"/>
              <w:jc w:val="right"/>
            </w:pPr>
            <w:r>
              <w:t xml:space="preserve">12</w:t>
            </w:r>
          </w:p>
        </w:tc>
        <w:tc>
          <w:p>
            <w:pPr>
              <w:pStyle w:val="Compact"/>
              <w:jc w:val="right"/>
            </w:pPr>
            <w:r>
              <w:t xml:space="preserve">10</w:t>
            </w:r>
          </w:p>
        </w:tc>
        <w:tc>
          <w:p>
            <w:pPr>
              <w:pStyle w:val="Compact"/>
              <w:jc w:val="right"/>
            </w:pPr>
            <w:r>
              <w:t xml:space="preserve">13</w:t>
            </w:r>
          </w:p>
        </w:tc>
      </w:tr>
      <w:tr>
        <w:tc>
          <w:p>
            <w:pPr>
              <w:pStyle w:val="Compact"/>
              <w:jc w:val="left"/>
            </w:pPr>
            <w:r>
              <w:t xml:space="preserve">Retna Njeri</w:t>
            </w:r>
          </w:p>
        </w:tc>
        <w:tc>
          <w:p>
            <w:pPr>
              <w:pStyle w:val="Compact"/>
              <w:jc w:val="right"/>
            </w:pPr>
            <w:r>
              <w:t xml:space="preserve">12</w:t>
            </w:r>
          </w:p>
        </w:tc>
        <w:tc>
          <w:p>
            <w:pPr>
              <w:pStyle w:val="Compact"/>
              <w:jc w:val="right"/>
            </w:pPr>
            <w:r>
              <w:t xml:space="preserve">21</w:t>
            </w:r>
          </w:p>
        </w:tc>
        <w:tc>
          <w:p>
            <w:pPr>
              <w:pStyle w:val="Compact"/>
              <w:jc w:val="right"/>
            </w:pPr>
            <w:r>
              <w:t xml:space="preserve">21</w:t>
            </w:r>
          </w:p>
        </w:tc>
      </w:tr>
      <w:tr>
        <w:tc>
          <w:p>
            <w:pPr>
              <w:pStyle w:val="Compact"/>
              <w:jc w:val="left"/>
            </w:pPr>
            <w:r>
              <w:t xml:space="preserve">Samuel Maina</w:t>
            </w:r>
          </w:p>
        </w:tc>
        <w:tc>
          <w:p>
            <w:pPr>
              <w:pStyle w:val="Compact"/>
              <w:jc w:val="right"/>
            </w:pPr>
            <w:r>
              <w:t xml:space="preserve">12</w:t>
            </w:r>
          </w:p>
        </w:tc>
        <w:tc>
          <w:p>
            <w:pPr>
              <w:pStyle w:val="Compact"/>
              <w:jc w:val="right"/>
            </w:pPr>
            <w:r>
              <w:t xml:space="preserve">12</w:t>
            </w:r>
          </w:p>
        </w:tc>
        <w:tc>
          <w:p>
            <w:pPr>
              <w:pStyle w:val="Compact"/>
              <w:jc w:val="right"/>
            </w:pPr>
            <w:r>
              <w:t xml:space="preserve">1</w:t>
            </w:r>
          </w:p>
        </w:tc>
      </w:tr>
      <w:tr>
        <w:tc>
          <w:p>
            <w:pPr>
              <w:pStyle w:val="Compact"/>
              <w:jc w:val="left"/>
            </w:pPr>
            <w:r>
              <w:t xml:space="preserve">Trisa Muthoni</w:t>
            </w:r>
          </w:p>
        </w:tc>
        <w:tc>
          <w:p>
            <w:pPr>
              <w:pStyle w:val="Compact"/>
              <w:jc w:val="right"/>
            </w:pPr>
            <w:r>
              <w:t xml:space="preserve">21</w:t>
            </w:r>
          </w:p>
        </w:tc>
        <w:tc>
          <w:p>
            <w:pPr>
              <w:pStyle w:val="Compact"/>
              <w:jc w:val="right"/>
            </w:pPr>
            <w:r>
              <w:t xml:space="preserve">22</w:t>
            </w:r>
          </w:p>
        </w:tc>
        <w:tc>
          <w:p>
            <w:pPr>
              <w:pStyle w:val="Compact"/>
              <w:jc w:val="right"/>
            </w:pPr>
            <w:r>
              <w:t xml:space="preserve">23</w:t>
            </w:r>
          </w:p>
        </w:tc>
      </w:tr>
    </w:tbl>
    <w:p>
      <w:pPr>
        <w:pStyle w:val="BodyText"/>
      </w:pPr>
      <w:r>
        <w:t xml:space="preserve">This table below shows children who attended more ten times in the month of February.</w:t>
      </w:r>
    </w:p>
    <w:p>
      <w:pPr>
        <w:pStyle w:val="TableCaption"/>
      </w:pPr>
      <w:r>
        <w:t xml:space="preserve">February attendance exceeding 10 days.</w:t>
      </w:r>
    </w:p>
    <w:tbl>
      <w:tblPr>
        <w:tblStyle w:val="TableNormal"/>
        <w:tblW w:type="pct" w:w="0.0"/>
        <w:tblLook w:firstRow="1"/>
        <w:tblCaption w:val="February attendance exceeding 10 day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Jan</w:t>
            </w:r>
          </w:p>
        </w:tc>
        <w:tc>
          <w:tcPr>
            <w:tcBorders>
              <w:bottom w:val="single"/>
            </w:tcBorders>
            <w:vAlign w:val="bottom"/>
          </w:tcPr>
          <w:p>
            <w:pPr>
              <w:pStyle w:val="Compact"/>
              <w:jc w:val="right"/>
            </w:pPr>
            <w:r>
              <w:t xml:space="preserve">Feb</w:t>
            </w:r>
          </w:p>
        </w:tc>
        <w:tc>
          <w:tcPr>
            <w:tcBorders>
              <w:bottom w:val="single"/>
            </w:tcBorders>
            <w:vAlign w:val="bottom"/>
          </w:tcPr>
          <w:p>
            <w:pPr>
              <w:pStyle w:val="Compact"/>
              <w:jc w:val="right"/>
            </w:pPr>
            <w:r>
              <w:t xml:space="preserve">Mar</w:t>
            </w:r>
          </w:p>
        </w:tc>
      </w:tr>
      <w:tr>
        <w:tc>
          <w:p>
            <w:pPr>
              <w:pStyle w:val="Compact"/>
              <w:jc w:val="left"/>
            </w:pPr>
            <w:r>
              <w:t xml:space="preserve">Clinton Munyi</w:t>
            </w:r>
          </w:p>
        </w:tc>
        <w:tc>
          <w:p>
            <w:pPr>
              <w:pStyle w:val="Compact"/>
              <w:jc w:val="right"/>
            </w:pPr>
            <w:r>
              <w:t xml:space="preserve">24</w:t>
            </w:r>
          </w:p>
        </w:tc>
        <w:tc>
          <w:p>
            <w:pPr>
              <w:pStyle w:val="Compact"/>
              <w:jc w:val="right"/>
            </w:pPr>
            <w:r>
              <w:t xml:space="preserve">22</w:t>
            </w:r>
          </w:p>
        </w:tc>
        <w:tc>
          <w:p>
            <w:pPr>
              <w:pStyle w:val="Compact"/>
              <w:jc w:val="right"/>
            </w:pPr>
            <w:r>
              <w:t xml:space="preserve">19</w:t>
            </w:r>
          </w:p>
        </w:tc>
      </w:tr>
      <w:tr>
        <w:tc>
          <w:p>
            <w:pPr>
              <w:pStyle w:val="Compact"/>
              <w:jc w:val="left"/>
            </w:pPr>
            <w:r>
              <w:t xml:space="preserve">Clinton Otieno</w:t>
            </w:r>
          </w:p>
        </w:tc>
        <w:tc>
          <w:p>
            <w:pPr>
              <w:pStyle w:val="Compact"/>
              <w:jc w:val="right"/>
            </w:pPr>
            <w:r>
              <w:t xml:space="preserve">13</w:t>
            </w:r>
          </w:p>
        </w:tc>
        <w:tc>
          <w:p>
            <w:pPr>
              <w:pStyle w:val="Compact"/>
              <w:jc w:val="right"/>
            </w:pPr>
            <w:r>
              <w:t xml:space="preserve">19</w:t>
            </w:r>
          </w:p>
        </w:tc>
        <w:tc>
          <w:p>
            <w:pPr>
              <w:pStyle w:val="Compact"/>
              <w:jc w:val="right"/>
            </w:pPr>
            <w:r>
              <w:t xml:space="preserve">22</w:t>
            </w:r>
          </w:p>
        </w:tc>
      </w:tr>
      <w:tr>
        <w:tc>
          <w:p>
            <w:pPr>
              <w:pStyle w:val="Compact"/>
              <w:jc w:val="left"/>
            </w:pPr>
            <w:r>
              <w:t xml:space="preserve">George Clevic</w:t>
            </w:r>
          </w:p>
        </w:tc>
        <w:tc>
          <w:p>
            <w:pPr>
              <w:pStyle w:val="Compact"/>
              <w:jc w:val="right"/>
            </w:pPr>
            <w:r>
              <w:t xml:space="preserve">5</w:t>
            </w:r>
          </w:p>
        </w:tc>
        <w:tc>
          <w:p>
            <w:pPr>
              <w:pStyle w:val="Compact"/>
              <w:jc w:val="right"/>
            </w:pPr>
            <w:r>
              <w:t xml:space="preserve">12</w:t>
            </w:r>
          </w:p>
        </w:tc>
        <w:tc>
          <w:p>
            <w:pPr>
              <w:pStyle w:val="Compact"/>
              <w:jc w:val="right"/>
            </w:pPr>
            <w:r>
              <w:t xml:space="preserve">12</w:t>
            </w:r>
          </w:p>
        </w:tc>
      </w:tr>
      <w:tr>
        <w:tc>
          <w:p>
            <w:pPr>
              <w:pStyle w:val="Compact"/>
              <w:jc w:val="left"/>
            </w:pPr>
            <w:r>
              <w:t xml:space="preserve">Retna Njeri</w:t>
            </w:r>
          </w:p>
        </w:tc>
        <w:tc>
          <w:p>
            <w:pPr>
              <w:pStyle w:val="Compact"/>
              <w:jc w:val="right"/>
            </w:pPr>
            <w:r>
              <w:t xml:space="preserve">12</w:t>
            </w:r>
          </w:p>
        </w:tc>
        <w:tc>
          <w:p>
            <w:pPr>
              <w:pStyle w:val="Compact"/>
              <w:jc w:val="right"/>
            </w:pPr>
            <w:r>
              <w:t xml:space="preserve">21</w:t>
            </w:r>
          </w:p>
        </w:tc>
        <w:tc>
          <w:p>
            <w:pPr>
              <w:pStyle w:val="Compact"/>
              <w:jc w:val="right"/>
            </w:pPr>
            <w:r>
              <w:t xml:space="preserve">21</w:t>
            </w:r>
          </w:p>
        </w:tc>
      </w:tr>
      <w:tr>
        <w:tc>
          <w:p>
            <w:pPr>
              <w:pStyle w:val="Compact"/>
              <w:jc w:val="left"/>
            </w:pPr>
            <w:r>
              <w:t xml:space="preserve">Samuel Maina</w:t>
            </w:r>
          </w:p>
        </w:tc>
        <w:tc>
          <w:p>
            <w:pPr>
              <w:pStyle w:val="Compact"/>
              <w:jc w:val="right"/>
            </w:pPr>
            <w:r>
              <w:t xml:space="preserve">12</w:t>
            </w:r>
          </w:p>
        </w:tc>
        <w:tc>
          <w:p>
            <w:pPr>
              <w:pStyle w:val="Compact"/>
              <w:jc w:val="right"/>
            </w:pPr>
            <w:r>
              <w:t xml:space="preserve">12</w:t>
            </w:r>
          </w:p>
        </w:tc>
        <w:tc>
          <w:p>
            <w:pPr>
              <w:pStyle w:val="Compact"/>
              <w:jc w:val="right"/>
            </w:pPr>
            <w:r>
              <w:t xml:space="preserve">1</w:t>
            </w:r>
          </w:p>
        </w:tc>
      </w:tr>
      <w:tr>
        <w:tc>
          <w:p>
            <w:pPr>
              <w:pStyle w:val="Compact"/>
              <w:jc w:val="left"/>
            </w:pPr>
            <w:r>
              <w:t xml:space="preserve">Trisa Muthoni</w:t>
            </w:r>
          </w:p>
        </w:tc>
        <w:tc>
          <w:p>
            <w:pPr>
              <w:pStyle w:val="Compact"/>
              <w:jc w:val="right"/>
            </w:pPr>
            <w:r>
              <w:t xml:space="preserve">21</w:t>
            </w:r>
          </w:p>
        </w:tc>
        <w:tc>
          <w:p>
            <w:pPr>
              <w:pStyle w:val="Compact"/>
              <w:jc w:val="right"/>
            </w:pPr>
            <w:r>
              <w:t xml:space="preserve">22</w:t>
            </w:r>
          </w:p>
        </w:tc>
        <w:tc>
          <w:p>
            <w:pPr>
              <w:pStyle w:val="Compact"/>
              <w:jc w:val="right"/>
            </w:pPr>
            <w:r>
              <w:t xml:space="preserve">23</w:t>
            </w:r>
          </w:p>
        </w:tc>
      </w:tr>
    </w:tbl>
    <w:p>
      <w:pPr>
        <w:pStyle w:val="BodyText"/>
      </w:pPr>
      <w:r>
        <w:t xml:space="preserve">It shows that only 6 had attendance above 10 days in the month of February.</w:t>
      </w:r>
    </w:p>
    <w:p>
      <w:pPr>
        <w:pStyle w:val="Heading2"/>
      </w:pPr>
      <w:bookmarkStart w:id="27" w:name="solutions-for-question-4"/>
      <w:bookmarkEnd w:id="27"/>
      <w:r>
        <w:t xml:space="preserve">Solutions for question 4</w:t>
      </w:r>
    </w:p>
    <w:p>
      <w:pPr>
        <w:pStyle w:val="FirstParagraph"/>
      </w:pPr>
      <w:r>
        <w:t xml:space="preserve">The following is an analysis of children aged 3- 4 years of age.</w:t>
      </w:r>
    </w:p>
    <w:p>
      <w:pPr>
        <w:pStyle w:val="BodyText"/>
      </w:pPr>
      <w:r>
        <w:drawing>
          <wp:inline>
            <wp:extent cx="4620126" cy="3696101"/>
            <wp:effectExtent b="0" l="0" r="0" t="0"/>
            <wp:docPr descr="" title="" id="1" name="Picture"/>
            <a:graphic>
              <a:graphicData uri="http://schemas.openxmlformats.org/drawingml/2006/picture">
                <pic:pic>
                  <pic:nvPicPr>
                    <pic:cNvPr descr="report_to_data_tes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shows that in term of cognitive ability all children could</w:t>
      </w:r>
      <w:r>
        <w:t xml:space="preserve"> </w:t>
      </w:r>
      <w:r>
        <w:t xml:space="preserve">read to instructions, use a potty and both say and respond to their name. On the other hand, 85.7% of the children could identify group objects and identify shapes while 14.3% could not.</w:t>
      </w:r>
    </w:p>
    <w:p>
      <w:pPr>
        <w:pStyle w:val="BodyText"/>
      </w:pPr>
      <w:r>
        <w:drawing>
          <wp:inline>
            <wp:extent cx="4620126" cy="3696101"/>
            <wp:effectExtent b="0" l="0" r="0" t="0"/>
            <wp:docPr descr="" title="" id="1" name="Picture"/>
            <a:graphic>
              <a:graphicData uri="http://schemas.openxmlformats.org/drawingml/2006/picture">
                <pic:pic>
                  <pic:nvPicPr>
                    <pic:cNvPr descr="report_to_data_tes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shows that in term of physical ability all children could</w:t>
      </w:r>
      <w:r>
        <w:t xml:space="preserve"> </w:t>
      </w:r>
      <w:r>
        <w:t xml:space="preserve">respond to music, feed on their own and had good eye - hand coordination. identify shapes while 14.3% could not.</w:t>
      </w:r>
    </w:p>
    <w:p>
      <w:pPr>
        <w:pStyle w:val="BodyText"/>
      </w:pPr>
      <w:r>
        <w:drawing>
          <wp:inline>
            <wp:extent cx="4620126" cy="3696101"/>
            <wp:effectExtent b="0" l="0" r="0" t="0"/>
            <wp:docPr descr="" title="" id="1" name="Picture"/>
            <a:graphic>
              <a:graphicData uri="http://schemas.openxmlformats.org/drawingml/2006/picture">
                <pic:pic>
                  <pic:nvPicPr>
                    <pic:cNvPr descr="report_to_data_tes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shows that in term of social or emotional ability all children could interact with their peers and respond to positive praise. However, 85% of the children could learn to share while 15 percernt could not easily learn to share. Finally, it shows that 71.42% of the children could show basic courtesy while 28.58 could not.</w:t>
      </w:r>
    </w:p>
    <w:p>
      <w:pPr>
        <w:pStyle w:val="Heading2"/>
      </w:pPr>
      <w:bookmarkStart w:id="31" w:name="solutions-to-question-five"/>
      <w:bookmarkEnd w:id="31"/>
      <w:r>
        <w:t xml:space="preserve">Solutions to question five</w:t>
      </w:r>
    </w:p>
    <w:p>
      <w:pPr>
        <w:pStyle w:val="FirstParagraph"/>
      </w:pPr>
      <w:r>
        <w:t xml:space="preserve">This following table shows a cleaned data set and a brief description follows.</w:t>
      </w:r>
    </w:p>
    <w:p>
      <w:pPr>
        <w:pStyle w:val="TableCaption"/>
      </w:pPr>
      <w:r>
        <w:t xml:space="preserve">Cleaned data of payments.</w:t>
      </w:r>
    </w:p>
    <w:tbl>
      <w:tblPr>
        <w:tblStyle w:val="TableNormal"/>
        <w:tblW w:type="pct" w:w="0.0"/>
        <w:tblLook w:firstRow="1"/>
        <w:tblCaption w:val="Cleaned data of payments."/>
      </w:tblPr>
      <w:tblGrid/>
      <w:tr>
        <w:trPr>
          <w:cnfStyle w:firstRow="1"/>
        </w:trPr>
        <w:tc>
          <w:tcPr>
            <w:tcBorders>
              <w:bottom w:val="single"/>
            </w:tcBorders>
            <w:vAlign w:val="bottom"/>
          </w:tcPr>
          <w:p>
            <w:pPr>
              <w:pStyle w:val="Compact"/>
              <w:jc w:val="right"/>
            </w:pPr>
            <w:r>
              <w:t xml:space="preserve">Number</w:t>
            </w:r>
          </w:p>
        </w:tc>
        <w:tc>
          <w:tcPr>
            <w:tcBorders>
              <w:bottom w:val="single"/>
            </w:tcBorders>
            <w:vAlign w:val="bottom"/>
          </w:tcPr>
          <w:p>
            <w:pPr>
              <w:pStyle w:val="Compact"/>
              <w:jc w:val="left"/>
            </w:pPr>
            <w:r>
              <w:t xml:space="preserve">Daycare</w:t>
            </w:r>
          </w:p>
        </w:tc>
        <w:tc>
          <w:tcPr>
            <w:tcBorders>
              <w:bottom w:val="single"/>
            </w:tcBorders>
            <w:vAlign w:val="bottom"/>
          </w:tcPr>
          <w:p>
            <w:pPr>
              <w:pStyle w:val="Compact"/>
              <w:jc w:val="left"/>
            </w:pPr>
            <w:r>
              <w:t xml:space="preserve">Name of child</w:t>
            </w:r>
          </w:p>
        </w:tc>
        <w:tc>
          <w:tcPr>
            <w:tcBorders>
              <w:bottom w:val="single"/>
            </w:tcBorders>
            <w:vAlign w:val="bottom"/>
          </w:tcPr>
          <w:p>
            <w:pPr>
              <w:pStyle w:val="Compact"/>
              <w:jc w:val="left"/>
            </w:pPr>
            <w:r>
              <w:t xml:space="preserve">Start_date</w:t>
            </w:r>
          </w:p>
        </w:tc>
        <w:tc>
          <w:tcPr>
            <w:tcBorders>
              <w:bottom w:val="single"/>
            </w:tcBorders>
            <w:vAlign w:val="bottom"/>
          </w:tcPr>
          <w:p>
            <w:pPr>
              <w:pStyle w:val="Compact"/>
              <w:jc w:val="left"/>
            </w:pPr>
            <w:r>
              <w:t xml:space="preserve">End_date</w:t>
            </w:r>
          </w:p>
        </w:tc>
        <w:tc>
          <w:tcPr>
            <w:tcBorders>
              <w:bottom w:val="single"/>
            </w:tcBorders>
            <w:vAlign w:val="bottom"/>
          </w:tcPr>
          <w:p>
            <w:pPr>
              <w:pStyle w:val="Compact"/>
              <w:jc w:val="right"/>
            </w:pPr>
            <w:r>
              <w:t xml:space="preserve">Payment(Kshs)</w:t>
            </w:r>
          </w:p>
        </w:tc>
      </w:tr>
      <w:tr>
        <w:tc>
          <w:p>
            <w:pPr>
              <w:pStyle w:val="Compact"/>
              <w:jc w:val="right"/>
            </w:pPr>
            <w:r>
              <w:t xml:space="preserve">1</w:t>
            </w:r>
          </w:p>
        </w:tc>
        <w:tc>
          <w:p>
            <w:pPr>
              <w:pStyle w:val="Compact"/>
              <w:jc w:val="left"/>
            </w:pPr>
            <w:r>
              <w:t xml:space="preserve">BF_Daycare</w:t>
            </w:r>
          </w:p>
        </w:tc>
        <w:tc>
          <w:p>
            <w:pPr>
              <w:pStyle w:val="Compact"/>
              <w:jc w:val="left"/>
            </w:pPr>
            <w:r>
              <w:t xml:space="preserve">Njoki</w:t>
            </w:r>
          </w:p>
        </w:tc>
        <w:tc>
          <w:p>
            <w:pPr>
              <w:pStyle w:val="Compact"/>
              <w:jc w:val="left"/>
            </w:pPr>
            <w:r>
              <w:t xml:space="preserve">2018-08-06</w:t>
            </w:r>
          </w:p>
        </w:tc>
        <w:tc>
          <w:p>
            <w:pPr>
              <w:pStyle w:val="Compact"/>
              <w:jc w:val="left"/>
            </w:pPr>
            <w:r>
              <w:t xml:space="preserve">2018-08-08</w:t>
            </w:r>
          </w:p>
        </w:tc>
        <w:tc>
          <w:p>
            <w:pPr>
              <w:pStyle w:val="Compact"/>
              <w:jc w:val="right"/>
            </w:pPr>
            <w:r>
              <w:t xml:space="preserve">100</w:t>
            </w:r>
          </w:p>
        </w:tc>
      </w:tr>
      <w:tr>
        <w:tc>
          <w:p>
            <w:pPr>
              <w:pStyle w:val="Compact"/>
              <w:jc w:val="right"/>
            </w:pPr>
            <w:r>
              <w:t xml:space="preserve">1</w:t>
            </w:r>
          </w:p>
        </w:tc>
        <w:tc>
          <w:p>
            <w:pPr>
              <w:pStyle w:val="Compact"/>
              <w:jc w:val="left"/>
            </w:pPr>
            <w:r>
              <w:t xml:space="preserve">BF_Daycare</w:t>
            </w:r>
          </w:p>
        </w:tc>
        <w:tc>
          <w:p>
            <w:pPr>
              <w:pStyle w:val="Compact"/>
              <w:jc w:val="left"/>
            </w:pPr>
            <w:r>
              <w:t xml:space="preserve">Njoki</w:t>
            </w:r>
          </w:p>
        </w:tc>
        <w:tc>
          <w:p>
            <w:pPr>
              <w:pStyle w:val="Compact"/>
              <w:jc w:val="left"/>
            </w:pPr>
            <w:r>
              <w:t xml:space="preserve">2018-09-10</w:t>
            </w:r>
          </w:p>
        </w:tc>
        <w:tc>
          <w:p>
            <w:pPr>
              <w:pStyle w:val="Compact"/>
              <w:jc w:val="left"/>
            </w:pPr>
            <w:r>
              <w:t xml:space="preserve">2018-11-05</w:t>
            </w:r>
          </w:p>
        </w:tc>
        <w:tc>
          <w:p>
            <w:pPr>
              <w:pStyle w:val="Compact"/>
              <w:jc w:val="right"/>
            </w:pPr>
            <w:r>
              <w:t xml:space="preserve">100</w:t>
            </w:r>
          </w:p>
        </w:tc>
      </w:tr>
      <w:tr>
        <w:tc>
          <w:p>
            <w:pPr>
              <w:pStyle w:val="Compact"/>
              <w:jc w:val="right"/>
            </w:pPr>
            <w:r>
              <w:t xml:space="preserve">1</w:t>
            </w:r>
          </w:p>
        </w:tc>
        <w:tc>
          <w:p>
            <w:pPr>
              <w:pStyle w:val="Compact"/>
              <w:jc w:val="left"/>
            </w:pPr>
            <w:r>
              <w:t xml:space="preserve">BF_Daycare</w:t>
            </w:r>
          </w:p>
        </w:tc>
        <w:tc>
          <w:p>
            <w:pPr>
              <w:pStyle w:val="Compact"/>
              <w:jc w:val="left"/>
            </w:pPr>
            <w:r>
              <w:t xml:space="preserve">Njoki</w:t>
            </w:r>
          </w:p>
        </w:tc>
        <w:tc>
          <w:p>
            <w:pPr>
              <w:pStyle w:val="Compact"/>
              <w:jc w:val="left"/>
            </w:pPr>
            <w:r>
              <w:t xml:space="preserve">2018-11-06</w:t>
            </w:r>
          </w:p>
        </w:tc>
        <w:tc>
          <w:p>
            <w:pPr>
              <w:pStyle w:val="Compact"/>
              <w:jc w:val="left"/>
            </w:pPr>
            <w:r>
              <w:t xml:space="preserve">2018-12-31</w:t>
            </w:r>
          </w:p>
        </w:tc>
        <w:tc>
          <w:p>
            <w:pPr>
              <w:pStyle w:val="Compact"/>
              <w:jc w:val="right"/>
            </w:pPr>
            <w:r>
              <w:t xml:space="preserve">100</w:t>
            </w:r>
          </w:p>
        </w:tc>
      </w:tr>
      <w:tr>
        <w:tc>
          <w:p>
            <w:pPr>
              <w:pStyle w:val="Compact"/>
              <w:jc w:val="right"/>
            </w:pPr>
            <w:r>
              <w:t xml:space="preserve">2</w:t>
            </w:r>
          </w:p>
        </w:tc>
        <w:tc>
          <w:p>
            <w:pPr>
              <w:pStyle w:val="Compact"/>
              <w:jc w:val="left"/>
            </w:pPr>
            <w:r>
              <w:t xml:space="preserve">BF_Daycare</w:t>
            </w:r>
          </w:p>
        </w:tc>
        <w:tc>
          <w:p>
            <w:pPr>
              <w:pStyle w:val="Compact"/>
              <w:jc w:val="left"/>
            </w:pPr>
            <w:r>
              <w:t xml:space="preserve">Pendo</w:t>
            </w:r>
          </w:p>
        </w:tc>
        <w:tc>
          <w:p>
            <w:pPr>
              <w:pStyle w:val="Compact"/>
              <w:jc w:val="left"/>
            </w:pPr>
            <w:r>
              <w:t xml:space="preserve">2018-10-03</w:t>
            </w:r>
          </w:p>
        </w:tc>
        <w:tc>
          <w:p>
            <w:pPr>
              <w:pStyle w:val="Compact"/>
              <w:jc w:val="left"/>
            </w:pPr>
            <w:r>
              <w:t xml:space="preserve">2018-11-14</w:t>
            </w:r>
          </w:p>
        </w:tc>
        <w:tc>
          <w:p>
            <w:pPr>
              <w:pStyle w:val="Compact"/>
              <w:jc w:val="right"/>
            </w:pPr>
            <w:r>
              <w:t xml:space="preserve">100</w:t>
            </w:r>
          </w:p>
        </w:tc>
      </w:tr>
      <w:tr>
        <w:tc>
          <w:p>
            <w:pPr>
              <w:pStyle w:val="Compact"/>
              <w:jc w:val="right"/>
            </w:pPr>
            <w:r>
              <w:t xml:space="preserve">2</w:t>
            </w:r>
          </w:p>
        </w:tc>
        <w:tc>
          <w:p>
            <w:pPr>
              <w:pStyle w:val="Compact"/>
              <w:jc w:val="left"/>
            </w:pPr>
            <w:r>
              <w:t xml:space="preserve">BF_Daycare</w:t>
            </w:r>
          </w:p>
        </w:tc>
        <w:tc>
          <w:p>
            <w:pPr>
              <w:pStyle w:val="Compact"/>
              <w:jc w:val="left"/>
            </w:pPr>
            <w:r>
              <w:t xml:space="preserve">Pendo</w:t>
            </w:r>
          </w:p>
        </w:tc>
        <w:tc>
          <w:p>
            <w:pPr>
              <w:pStyle w:val="Compact"/>
              <w:jc w:val="left"/>
            </w:pPr>
            <w:r>
              <w:t xml:space="preserve">2018-11-15</w:t>
            </w:r>
          </w:p>
        </w:tc>
        <w:tc>
          <w:p>
            <w:pPr>
              <w:pStyle w:val="Compact"/>
              <w:jc w:val="left"/>
            </w:pPr>
            <w:r>
              <w:t xml:space="preserve">2018-12-17</w:t>
            </w:r>
          </w:p>
        </w:tc>
        <w:tc>
          <w:p>
            <w:pPr>
              <w:pStyle w:val="Compact"/>
              <w:jc w:val="right"/>
            </w:pPr>
            <w:r>
              <w:t xml:space="preserve">100</w:t>
            </w:r>
          </w:p>
        </w:tc>
      </w:tr>
      <w:tr>
        <w:tc>
          <w:p>
            <w:pPr>
              <w:pStyle w:val="Compact"/>
              <w:jc w:val="right"/>
            </w:pPr>
            <w:r>
              <w:t xml:space="preserve">2</w:t>
            </w:r>
          </w:p>
        </w:tc>
        <w:tc>
          <w:p>
            <w:pPr>
              <w:pStyle w:val="Compact"/>
              <w:jc w:val="left"/>
            </w:pPr>
            <w:r>
              <w:t xml:space="preserve">BF_Daycare</w:t>
            </w:r>
          </w:p>
        </w:tc>
        <w:tc>
          <w:p>
            <w:pPr>
              <w:pStyle w:val="Compact"/>
              <w:jc w:val="left"/>
            </w:pPr>
            <w:r>
              <w:t xml:space="preserve">Pendo</w:t>
            </w:r>
          </w:p>
        </w:tc>
        <w:tc>
          <w:p>
            <w:pPr>
              <w:pStyle w:val="Compact"/>
              <w:jc w:val="left"/>
            </w:pPr>
            <w:r>
              <w:t xml:space="preserve">2019-04-29</w:t>
            </w:r>
          </w:p>
        </w:tc>
        <w:tc>
          <w:p>
            <w:pPr>
              <w:pStyle w:val="Compact"/>
              <w:jc w:val="left"/>
            </w:pPr>
            <w:r>
              <w:t xml:space="preserve">2019-06-17</w:t>
            </w:r>
          </w:p>
        </w:tc>
        <w:tc>
          <w:p>
            <w:pPr>
              <w:pStyle w:val="Compact"/>
              <w:jc w:val="right"/>
            </w:pPr>
            <w:r>
              <w:t xml:space="preserve">100</w:t>
            </w:r>
          </w:p>
        </w:tc>
      </w:tr>
      <w:tr>
        <w:tc>
          <w:p>
            <w:pPr>
              <w:pStyle w:val="Compact"/>
              <w:jc w:val="right"/>
            </w:pPr>
            <w:r>
              <w:t xml:space="preserve">3</w:t>
            </w:r>
          </w:p>
        </w:tc>
        <w:tc>
          <w:p>
            <w:pPr>
              <w:pStyle w:val="Compact"/>
              <w:jc w:val="left"/>
            </w:pPr>
            <w:r>
              <w:t xml:space="preserve">BF_Daycare</w:t>
            </w:r>
          </w:p>
        </w:tc>
        <w:tc>
          <w:p>
            <w:pPr>
              <w:pStyle w:val="Compact"/>
              <w:jc w:val="left"/>
            </w:pPr>
            <w:r>
              <w:t xml:space="preserve">Nyambura</w:t>
            </w:r>
          </w:p>
        </w:tc>
        <w:tc>
          <w:p>
            <w:pPr>
              <w:pStyle w:val="Compact"/>
              <w:jc w:val="left"/>
            </w:pPr>
            <w:r>
              <w:t xml:space="preserve">2018-07-15</w:t>
            </w:r>
          </w:p>
        </w:tc>
        <w:tc>
          <w:p>
            <w:pPr>
              <w:pStyle w:val="Compact"/>
              <w:jc w:val="left"/>
            </w:pPr>
            <w:r>
              <w:t xml:space="preserve">2018-08-14</w:t>
            </w:r>
          </w:p>
        </w:tc>
        <w:tc>
          <w:p>
            <w:pPr>
              <w:pStyle w:val="Compact"/>
              <w:jc w:val="right"/>
            </w:pPr>
            <w:r>
              <w:t xml:space="preserve">100</w:t>
            </w:r>
          </w:p>
        </w:tc>
      </w:tr>
      <w:tr>
        <w:tc>
          <w:p>
            <w:pPr>
              <w:pStyle w:val="Compact"/>
              <w:jc w:val="right"/>
            </w:pPr>
            <w:r>
              <w:t xml:space="preserve">3</w:t>
            </w:r>
          </w:p>
        </w:tc>
        <w:tc>
          <w:p>
            <w:pPr>
              <w:pStyle w:val="Compact"/>
              <w:jc w:val="left"/>
            </w:pPr>
            <w:r>
              <w:t xml:space="preserve">BF_Daycare</w:t>
            </w:r>
          </w:p>
        </w:tc>
        <w:tc>
          <w:p>
            <w:pPr>
              <w:pStyle w:val="Compact"/>
              <w:jc w:val="left"/>
            </w:pPr>
            <w:r>
              <w:t xml:space="preserve">Nyambura</w:t>
            </w:r>
          </w:p>
        </w:tc>
        <w:tc>
          <w:p>
            <w:pPr>
              <w:pStyle w:val="Compact"/>
              <w:jc w:val="left"/>
            </w:pPr>
            <w:r>
              <w:t xml:space="preserve">2018-08-15</w:t>
            </w:r>
          </w:p>
        </w:tc>
        <w:tc>
          <w:p>
            <w:pPr>
              <w:pStyle w:val="Compact"/>
              <w:jc w:val="left"/>
            </w:pPr>
            <w:r>
              <w:t xml:space="preserve">2018-09-12</w:t>
            </w:r>
          </w:p>
        </w:tc>
        <w:tc>
          <w:p>
            <w:pPr>
              <w:pStyle w:val="Compact"/>
              <w:jc w:val="right"/>
            </w:pPr>
            <w:r>
              <w:t xml:space="preserve">100</w:t>
            </w:r>
          </w:p>
        </w:tc>
      </w:tr>
      <w:tr>
        <w:tc>
          <w:p>
            <w:pPr>
              <w:pStyle w:val="Compact"/>
              <w:jc w:val="right"/>
            </w:pPr>
            <w:r>
              <w:t xml:space="preserve">3</w:t>
            </w:r>
          </w:p>
        </w:tc>
        <w:tc>
          <w:p>
            <w:pPr>
              <w:pStyle w:val="Compact"/>
              <w:jc w:val="left"/>
            </w:pPr>
            <w:r>
              <w:t xml:space="preserve">BF_Daycare</w:t>
            </w:r>
          </w:p>
        </w:tc>
        <w:tc>
          <w:p>
            <w:pPr>
              <w:pStyle w:val="Compact"/>
              <w:jc w:val="left"/>
            </w:pPr>
            <w:r>
              <w:t xml:space="preserve">Nyambura</w:t>
            </w:r>
          </w:p>
        </w:tc>
        <w:tc>
          <w:p>
            <w:pPr>
              <w:pStyle w:val="Compact"/>
              <w:jc w:val="left"/>
            </w:pPr>
            <w:r>
              <w:t xml:space="preserve">2018-10-15</w:t>
            </w:r>
          </w:p>
        </w:tc>
        <w:tc>
          <w:p>
            <w:pPr>
              <w:pStyle w:val="Compact"/>
              <w:jc w:val="left"/>
            </w:pPr>
            <w:r>
              <w:t xml:space="preserve">2018-01-17</w:t>
            </w:r>
          </w:p>
        </w:tc>
        <w:tc>
          <w:p>
            <w:pPr>
              <w:pStyle w:val="Compact"/>
              <w:jc w:val="right"/>
            </w:pPr>
            <w:r>
              <w:t xml:space="preserve">100</w:t>
            </w:r>
          </w:p>
        </w:tc>
      </w:tr>
      <w:tr>
        <w:tc>
          <w:p>
            <w:pPr>
              <w:pStyle w:val="Compact"/>
              <w:jc w:val="right"/>
            </w:pPr>
            <w:r>
              <w:t xml:space="preserve">17</w:t>
            </w:r>
          </w:p>
        </w:tc>
        <w:tc>
          <w:p>
            <w:pPr>
              <w:pStyle w:val="Compact"/>
              <w:jc w:val="left"/>
            </w:pPr>
            <w:r>
              <w:t xml:space="preserve">YV_Daycare</w:t>
            </w:r>
          </w:p>
        </w:tc>
        <w:tc>
          <w:p>
            <w:pPr>
              <w:pStyle w:val="Compact"/>
              <w:jc w:val="left"/>
            </w:pPr>
            <w:r>
              <w:t xml:space="preserve">Faith</w:t>
            </w:r>
          </w:p>
        </w:tc>
        <w:tc>
          <w:p>
            <w:pPr>
              <w:pStyle w:val="Compact"/>
              <w:jc w:val="left"/>
            </w:pPr>
            <w:r>
              <w:t xml:space="preserve">2019-03-04</w:t>
            </w:r>
          </w:p>
        </w:tc>
        <w:tc>
          <w:p>
            <w:pPr>
              <w:pStyle w:val="Compact"/>
              <w:jc w:val="left"/>
            </w:pPr>
            <w:r>
              <w:t xml:space="preserve">2019-04-10</w:t>
            </w:r>
          </w:p>
        </w:tc>
        <w:tc>
          <w:p>
            <w:pPr>
              <w:pStyle w:val="Compact"/>
              <w:jc w:val="right"/>
            </w:pPr>
            <w:r>
              <w:t xml:space="preserve">100</w:t>
            </w:r>
          </w:p>
        </w:tc>
      </w:tr>
      <w:tr>
        <w:tc>
          <w:p>
            <w:pPr>
              <w:pStyle w:val="Compact"/>
              <w:jc w:val="right"/>
            </w:pPr>
            <w:r>
              <w:t xml:space="preserve">24</w:t>
            </w:r>
          </w:p>
        </w:tc>
        <w:tc>
          <w:p>
            <w:pPr>
              <w:pStyle w:val="Compact"/>
              <w:jc w:val="left"/>
            </w:pPr>
            <w:r>
              <w:t xml:space="preserve">YV_Daycare</w:t>
            </w:r>
          </w:p>
        </w:tc>
        <w:tc>
          <w:p>
            <w:pPr>
              <w:pStyle w:val="Compact"/>
              <w:jc w:val="left"/>
            </w:pPr>
            <w:r>
              <w:t xml:space="preserve">Maina</w:t>
            </w:r>
          </w:p>
        </w:tc>
        <w:tc>
          <w:p>
            <w:pPr>
              <w:pStyle w:val="Compact"/>
              <w:jc w:val="left"/>
            </w:pPr>
            <w:r>
              <w:t xml:space="preserve">2019-03-04</w:t>
            </w:r>
          </w:p>
        </w:tc>
        <w:tc>
          <w:p>
            <w:pPr>
              <w:pStyle w:val="Compact"/>
              <w:jc w:val="left"/>
            </w:pPr>
            <w:r>
              <w:t xml:space="preserve">2019-04-03</w:t>
            </w:r>
          </w:p>
        </w:tc>
        <w:tc>
          <w:p>
            <w:pPr>
              <w:pStyle w:val="Compact"/>
              <w:jc w:val="right"/>
            </w:pPr>
            <w:r>
              <w:t xml:space="preserve">100</w:t>
            </w:r>
          </w:p>
        </w:tc>
      </w:tr>
      <w:tr>
        <w:tc>
          <w:p>
            <w:pPr>
              <w:pStyle w:val="Compact"/>
              <w:jc w:val="right"/>
            </w:pPr>
            <w:r>
              <w:t xml:space="preserve">24</w:t>
            </w:r>
          </w:p>
        </w:tc>
        <w:tc>
          <w:p>
            <w:pPr>
              <w:pStyle w:val="Compact"/>
              <w:jc w:val="left"/>
            </w:pPr>
            <w:r>
              <w:t xml:space="preserve">YV_Daycare</w:t>
            </w:r>
          </w:p>
        </w:tc>
        <w:tc>
          <w:p>
            <w:pPr>
              <w:pStyle w:val="Compact"/>
              <w:jc w:val="left"/>
            </w:pPr>
            <w:r>
              <w:t xml:space="preserve">Maina</w:t>
            </w:r>
          </w:p>
        </w:tc>
        <w:tc>
          <w:p>
            <w:pPr>
              <w:pStyle w:val="Compact"/>
              <w:jc w:val="left"/>
            </w:pPr>
            <w:r>
              <w:t xml:space="preserve">2019-04-04</w:t>
            </w:r>
          </w:p>
        </w:tc>
        <w:tc>
          <w:p>
            <w:pPr>
              <w:pStyle w:val="Compact"/>
              <w:jc w:val="left"/>
            </w:pPr>
            <w:r>
              <w:t xml:space="preserve">2019-05-04</w:t>
            </w:r>
          </w:p>
        </w:tc>
        <w:tc>
          <w:p>
            <w:pPr>
              <w:pStyle w:val="Compact"/>
              <w:jc w:val="right"/>
            </w:pPr>
            <w:r>
              <w:t xml:space="preserve">100</w:t>
            </w:r>
          </w:p>
        </w:tc>
      </w:tr>
      <w:tr>
        <w:tc>
          <w:p>
            <w:pPr>
              <w:pStyle w:val="Compact"/>
              <w:jc w:val="right"/>
            </w:pPr>
            <w:r>
              <w:t xml:space="preserve">59</w:t>
            </w:r>
          </w:p>
        </w:tc>
        <w:tc>
          <w:p>
            <w:pPr>
              <w:pStyle w:val="Compact"/>
              <w:jc w:val="left"/>
            </w:pPr>
            <w:r>
              <w:t xml:space="preserve">YV_Daycare</w:t>
            </w:r>
          </w:p>
        </w:tc>
        <w:tc>
          <w:p>
            <w:pPr>
              <w:pStyle w:val="Compact"/>
              <w:jc w:val="left"/>
            </w:pPr>
            <w:r>
              <w:t xml:space="preserve">Kakui</w:t>
            </w:r>
          </w:p>
        </w:tc>
        <w:tc>
          <w:p>
            <w:pPr>
              <w:pStyle w:val="Compact"/>
              <w:jc w:val="left"/>
            </w:pPr>
            <w:r>
              <w:t xml:space="preserve">2019-03-06</w:t>
            </w:r>
          </w:p>
        </w:tc>
        <w:tc>
          <w:p>
            <w:pPr>
              <w:pStyle w:val="Compact"/>
              <w:jc w:val="left"/>
            </w:pPr>
            <w:r>
              <w:t xml:space="preserve">2019-05-08</w:t>
            </w:r>
          </w:p>
        </w:tc>
        <w:tc>
          <w:p>
            <w:pPr>
              <w:pStyle w:val="Compact"/>
              <w:jc w:val="right"/>
            </w:pPr>
            <w:r>
              <w:t xml:space="preserve">100</w:t>
            </w:r>
          </w:p>
        </w:tc>
      </w:tr>
      <w:tr>
        <w:tc>
          <w:p>
            <w:pPr>
              <w:pStyle w:val="Compact"/>
              <w:jc w:val="right"/>
            </w:pPr>
            <w:r>
              <w:t xml:space="preserve">60</w:t>
            </w:r>
          </w:p>
        </w:tc>
        <w:tc>
          <w:p>
            <w:pPr>
              <w:pStyle w:val="Compact"/>
              <w:jc w:val="left"/>
            </w:pPr>
            <w:r>
              <w:t xml:space="preserve">Pre_Daycare</w:t>
            </w:r>
          </w:p>
        </w:tc>
        <w:tc>
          <w:p>
            <w:pPr>
              <w:pStyle w:val="Compact"/>
              <w:jc w:val="left"/>
            </w:pPr>
            <w:r>
              <w:t xml:space="preserve">Njeri</w:t>
            </w:r>
          </w:p>
        </w:tc>
        <w:tc>
          <w:p>
            <w:pPr>
              <w:pStyle w:val="Compact"/>
              <w:jc w:val="left"/>
            </w:pPr>
            <w:r>
              <w:t xml:space="preserve">2019-03-05</w:t>
            </w:r>
          </w:p>
        </w:tc>
        <w:tc>
          <w:p>
            <w:pPr>
              <w:pStyle w:val="Compact"/>
              <w:jc w:val="left"/>
            </w:pPr>
            <w:r>
              <w:t xml:space="preserve">2019-05-07</w:t>
            </w:r>
          </w:p>
        </w:tc>
        <w:tc>
          <w:p>
            <w:pPr>
              <w:pStyle w:val="Compact"/>
              <w:jc w:val="right"/>
            </w:pPr>
            <w:r>
              <w:t xml:space="preserve">30</w:t>
            </w:r>
          </w:p>
        </w:tc>
      </w:tr>
      <w:tr>
        <w:tc>
          <w:p>
            <w:pPr>
              <w:pStyle w:val="Compact"/>
              <w:jc w:val="right"/>
            </w:pPr>
            <w:r>
              <w:t xml:space="preserve">60</w:t>
            </w:r>
          </w:p>
        </w:tc>
        <w:tc>
          <w:p>
            <w:pPr>
              <w:pStyle w:val="Compact"/>
              <w:jc w:val="left"/>
            </w:pPr>
            <w:r>
              <w:t xml:space="preserve">Pre_Daycare</w:t>
            </w:r>
          </w:p>
        </w:tc>
        <w:tc>
          <w:p>
            <w:pPr>
              <w:pStyle w:val="Compact"/>
              <w:jc w:val="left"/>
            </w:pPr>
            <w:r>
              <w:t xml:space="preserve">Njeri</w:t>
            </w:r>
          </w:p>
        </w:tc>
        <w:tc>
          <w:p>
            <w:pPr>
              <w:pStyle w:val="Compact"/>
              <w:jc w:val="left"/>
            </w:pPr>
            <w:r>
              <w:t xml:space="preserve">2019-05-08</w:t>
            </w:r>
          </w:p>
        </w:tc>
        <w:tc>
          <w:p>
            <w:pPr>
              <w:pStyle w:val="Compact"/>
              <w:jc w:val="left"/>
            </w:pPr>
            <w:r>
              <w:t xml:space="preserve">2019-06-13</w:t>
            </w:r>
          </w:p>
        </w:tc>
        <w:tc>
          <w:p>
            <w:pPr>
              <w:pStyle w:val="Compact"/>
              <w:jc w:val="right"/>
            </w:pPr>
            <w:r>
              <w:t xml:space="preserve">100</w:t>
            </w:r>
          </w:p>
        </w:tc>
      </w:tr>
      <w:tr>
        <w:tc>
          <w:p>
            <w:pPr>
              <w:pStyle w:val="Compact"/>
              <w:jc w:val="right"/>
            </w:pPr>
            <w:r>
              <w:t xml:space="preserve">61</w:t>
            </w:r>
          </w:p>
        </w:tc>
        <w:tc>
          <w:p>
            <w:pPr>
              <w:pStyle w:val="Compact"/>
              <w:jc w:val="left"/>
            </w:pPr>
            <w:r>
              <w:t xml:space="preserve">Pre_Daycare</w:t>
            </w:r>
          </w:p>
        </w:tc>
        <w:tc>
          <w:p>
            <w:pPr>
              <w:pStyle w:val="Compact"/>
              <w:jc w:val="left"/>
            </w:pPr>
            <w:r>
              <w:t xml:space="preserve">Mwai</w:t>
            </w:r>
          </w:p>
        </w:tc>
        <w:tc>
          <w:p>
            <w:pPr>
              <w:pStyle w:val="Compact"/>
              <w:jc w:val="left"/>
            </w:pPr>
            <w:r>
              <w:t xml:space="preserve">2019-05-08</w:t>
            </w:r>
          </w:p>
        </w:tc>
        <w:tc>
          <w:p>
            <w:pPr>
              <w:pStyle w:val="Compact"/>
              <w:jc w:val="left"/>
            </w:pPr>
            <w:r>
              <w:t xml:space="preserve">2019-06-13</w:t>
            </w:r>
          </w:p>
        </w:tc>
        <w:tc>
          <w:p>
            <w:pPr>
              <w:pStyle w:val="Compact"/>
              <w:jc w:val="right"/>
            </w:pPr>
            <w:r>
              <w:t xml:space="preserve">50</w:t>
            </w:r>
          </w:p>
        </w:tc>
      </w:tr>
      <w:tr>
        <w:tc>
          <w:p>
            <w:pPr>
              <w:pStyle w:val="Compact"/>
              <w:jc w:val="right"/>
            </w:pPr>
            <w:r>
              <w:t xml:space="preserve">61</w:t>
            </w:r>
          </w:p>
        </w:tc>
        <w:tc>
          <w:p>
            <w:pPr>
              <w:pStyle w:val="Compact"/>
              <w:jc w:val="left"/>
            </w:pPr>
            <w:r>
              <w:t xml:space="preserve">Pre_Daycare</w:t>
            </w:r>
          </w:p>
        </w:tc>
        <w:tc>
          <w:p>
            <w:pPr>
              <w:pStyle w:val="Compact"/>
              <w:jc w:val="left"/>
            </w:pPr>
            <w:r>
              <w:t xml:space="preserve">Mwai</w:t>
            </w:r>
          </w:p>
        </w:tc>
        <w:tc>
          <w:p>
            <w:pPr>
              <w:pStyle w:val="Compact"/>
              <w:jc w:val="left"/>
            </w:pPr>
            <w:r>
              <w:t xml:space="preserve">2019-03-05</w:t>
            </w:r>
          </w:p>
        </w:tc>
        <w:tc>
          <w:p>
            <w:pPr>
              <w:pStyle w:val="Compact"/>
              <w:jc w:val="left"/>
            </w:pPr>
            <w:r>
              <w:t xml:space="preserve">2019-05-07</w:t>
            </w:r>
          </w:p>
        </w:tc>
        <w:tc>
          <w:p>
            <w:pPr>
              <w:pStyle w:val="Compact"/>
              <w:jc w:val="right"/>
            </w:pPr>
            <w:r>
              <w:t xml:space="preserve">100</w:t>
            </w:r>
          </w:p>
        </w:tc>
      </w:tr>
      <w:tr>
        <w:tc>
          <w:p>
            <w:pPr>
              <w:pStyle w:val="Compact"/>
              <w:jc w:val="right"/>
            </w:pPr>
            <w:r>
              <w:t xml:space="preserve">62</w:t>
            </w:r>
          </w:p>
        </w:tc>
        <w:tc>
          <w:p>
            <w:pPr>
              <w:pStyle w:val="Compact"/>
              <w:jc w:val="left"/>
            </w:pPr>
            <w:r>
              <w:t xml:space="preserve">Pre_Daycare</w:t>
            </w:r>
          </w:p>
        </w:tc>
        <w:tc>
          <w:p>
            <w:pPr>
              <w:pStyle w:val="Compact"/>
              <w:jc w:val="left"/>
            </w:pPr>
            <w:r>
              <w:t xml:space="preserve">Ngendo</w:t>
            </w:r>
          </w:p>
        </w:tc>
        <w:tc>
          <w:p>
            <w:pPr>
              <w:pStyle w:val="Compact"/>
              <w:jc w:val="left"/>
            </w:pPr>
            <w:r>
              <w:t xml:space="preserve">2019-03-01</w:t>
            </w:r>
          </w:p>
        </w:tc>
        <w:tc>
          <w:p>
            <w:pPr>
              <w:pStyle w:val="Compact"/>
              <w:jc w:val="left"/>
            </w:pPr>
            <w:r>
              <w:t xml:space="preserve">2019-05-20</w:t>
            </w:r>
          </w:p>
        </w:tc>
        <w:tc>
          <w:p>
            <w:pPr>
              <w:pStyle w:val="Compact"/>
              <w:jc w:val="right"/>
            </w:pPr>
            <w:r>
              <w:t xml:space="preserve">100</w:t>
            </w:r>
          </w:p>
        </w:tc>
      </w:tr>
    </w:tbl>
    <w:p>
      <w:pPr>
        <w:pStyle w:val="BodyText"/>
      </w:pPr>
      <w:r>
        <w:t xml:space="preserve">The table above shows payment per child to three different daycares, from the date they began the payment to the last date covered by the specific payment. Payment is in shillings.</w:t>
      </w:r>
    </w:p>
    <w:p>
      <w:pPr>
        <w:pStyle w:val="BodyText"/>
      </w:pPr>
      <w:r>
        <w:t xml:space="preserve">Note: Each row respresents an differnt payment and each column a different characteristic.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e486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test</dc:title>
  <dc:creator>Victor Mandela</dc:creator>
  <dcterms:created xsi:type="dcterms:W3CDTF">2019-10-18T09:39:25Z</dcterms:created>
  <dcterms:modified xsi:type="dcterms:W3CDTF">2019-10-18T09:39:25Z</dcterms:modified>
</cp:coreProperties>
</file>