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82D" w:rsidRDefault="00B6082D" w:rsidP="00B6082D">
      <w:pPr>
        <w:pStyle w:val="NoSpacing"/>
        <w:rPr>
          <w:lang w:val="en-US"/>
        </w:rPr>
      </w:pPr>
      <w:r>
        <w:rPr>
          <w:lang w:val="en-US"/>
        </w:rPr>
        <w:t>This document contains test tasks that the candidate should complete in order to be invited to an interview for a JavaScript developer position.</w:t>
      </w:r>
    </w:p>
    <w:p w:rsidR="00B6082D" w:rsidRPr="00080688" w:rsidRDefault="00B6082D" w:rsidP="00B6082D">
      <w:pPr>
        <w:pStyle w:val="NoSpacing"/>
        <w:rPr>
          <w:lang w:val="en-US"/>
        </w:rPr>
      </w:pPr>
    </w:p>
    <w:p w:rsidR="00B6082D" w:rsidRPr="00080688" w:rsidRDefault="00B6082D" w:rsidP="00B6082D">
      <w:pPr>
        <w:pStyle w:val="NoSpacing"/>
        <w:rPr>
          <w:lang w:val="en-US"/>
        </w:rPr>
      </w:pPr>
      <w:r w:rsidRPr="005F783D">
        <w:rPr>
          <w:b/>
          <w:lang w:val="en-US"/>
        </w:rPr>
        <w:t>Test description</w:t>
      </w:r>
      <w:r>
        <w:rPr>
          <w:lang w:val="en-US"/>
        </w:rPr>
        <w:t>.</w:t>
      </w:r>
    </w:p>
    <w:p w:rsidR="00B6082D" w:rsidRDefault="00B6082D" w:rsidP="00B6082D">
      <w:pPr>
        <w:pStyle w:val="NoSpacing"/>
        <w:rPr>
          <w:lang w:val="en-US"/>
        </w:rPr>
      </w:pPr>
    </w:p>
    <w:p w:rsidR="00B6082D" w:rsidRDefault="00B6082D" w:rsidP="00B6082D">
      <w:pPr>
        <w:pStyle w:val="NoSpacing"/>
        <w:rPr>
          <w:lang w:val="en-US"/>
        </w:rPr>
      </w:pPr>
      <w:r>
        <w:rPr>
          <w:lang w:val="en-US"/>
        </w:rPr>
        <w:t>Write a client-side HTML</w:t>
      </w:r>
      <w:r w:rsidR="00432849">
        <w:rPr>
          <w:lang w:val="en-US"/>
        </w:rPr>
        <w:t>/</w:t>
      </w:r>
      <w:r>
        <w:rPr>
          <w:lang w:val="en-US"/>
        </w:rPr>
        <w:t xml:space="preserve"> JavaScript application that will consist of three tabs</w:t>
      </w:r>
      <w:r w:rsidR="008B22E4">
        <w:rPr>
          <w:lang w:val="en-US"/>
        </w:rPr>
        <w:t xml:space="preserve"> (see attached mockups)</w:t>
      </w:r>
      <w:r>
        <w:rPr>
          <w:lang w:val="en-US"/>
        </w:rPr>
        <w:t xml:space="preserve">: </w:t>
      </w:r>
    </w:p>
    <w:p w:rsidR="00432849" w:rsidRDefault="00432849" w:rsidP="00432849">
      <w:pPr>
        <w:pStyle w:val="NoSpacing"/>
        <w:numPr>
          <w:ilvl w:val="0"/>
          <w:numId w:val="1"/>
        </w:numPr>
        <w:rPr>
          <w:lang w:val="en-US"/>
        </w:rPr>
      </w:pPr>
      <w:r>
        <w:rPr>
          <w:lang w:val="en-US"/>
        </w:rPr>
        <w:t>General Information</w:t>
      </w:r>
    </w:p>
    <w:p w:rsidR="00432849" w:rsidRDefault="00432849" w:rsidP="00432849">
      <w:pPr>
        <w:pStyle w:val="NoSpacing"/>
        <w:numPr>
          <w:ilvl w:val="0"/>
          <w:numId w:val="1"/>
        </w:numPr>
        <w:rPr>
          <w:lang w:val="en-US"/>
        </w:rPr>
      </w:pPr>
      <w:r>
        <w:rPr>
          <w:lang w:val="en-US"/>
        </w:rPr>
        <w:t>Corrective Actions</w:t>
      </w:r>
      <w:r w:rsidR="008B22E4">
        <w:rPr>
          <w:lang w:val="en-US"/>
        </w:rPr>
        <w:t xml:space="preserve"> </w:t>
      </w:r>
    </w:p>
    <w:p w:rsidR="008B22E4" w:rsidRPr="00030F29" w:rsidRDefault="00432849" w:rsidP="008B22E4">
      <w:pPr>
        <w:pStyle w:val="NoSpacing"/>
        <w:numPr>
          <w:ilvl w:val="0"/>
          <w:numId w:val="1"/>
        </w:numPr>
        <w:rPr>
          <w:lang w:val="en-US"/>
        </w:rPr>
      </w:pPr>
      <w:r w:rsidRPr="00030F29">
        <w:rPr>
          <w:lang w:val="en-US"/>
        </w:rPr>
        <w:t>REVIEW and SUBMIT</w:t>
      </w:r>
    </w:p>
    <w:p w:rsidR="00432849" w:rsidRDefault="00432849" w:rsidP="00432849">
      <w:pPr>
        <w:pStyle w:val="NoSpacing"/>
        <w:rPr>
          <w:lang w:val="en-US"/>
        </w:rPr>
      </w:pPr>
    </w:p>
    <w:p w:rsidR="00432849" w:rsidRDefault="008B22E4" w:rsidP="00B6082D">
      <w:pPr>
        <w:pStyle w:val="NoSpacing"/>
        <w:rPr>
          <w:lang w:val="en-US"/>
        </w:rPr>
      </w:pPr>
      <w:r>
        <w:rPr>
          <w:lang w:val="en-US"/>
        </w:rPr>
        <w:t xml:space="preserve">“General Information” tab SHOULD </w:t>
      </w:r>
      <w:r w:rsidR="00030F29">
        <w:rPr>
          <w:lang w:val="en-US"/>
        </w:rPr>
        <w:t>contain a list of fields with different types/validation rules/specific behaviors (see Appendix A).</w:t>
      </w:r>
    </w:p>
    <w:p w:rsidR="009D144A" w:rsidRDefault="009D144A" w:rsidP="00B6082D">
      <w:pPr>
        <w:pStyle w:val="NoSpacing"/>
        <w:rPr>
          <w:lang w:val="en-US"/>
        </w:rPr>
      </w:pPr>
    </w:p>
    <w:p w:rsidR="00030F29" w:rsidRDefault="00030F29" w:rsidP="00B6082D">
      <w:pPr>
        <w:pStyle w:val="NoSpacing"/>
        <w:rPr>
          <w:lang w:val="en-US"/>
        </w:rPr>
      </w:pPr>
      <w:r>
        <w:rPr>
          <w:lang w:val="en-US"/>
        </w:rPr>
        <w:t>“</w:t>
      </w:r>
      <w:r w:rsidRPr="00030F29">
        <w:rPr>
          <w:i/>
          <w:lang w:val="en-US"/>
        </w:rPr>
        <w:t>Corrective Actions</w:t>
      </w:r>
      <w:r>
        <w:rPr>
          <w:lang w:val="en-US"/>
        </w:rPr>
        <w:t xml:space="preserve">” tab SHOULD contain a table, where user can perform adding new records, their next editing or deleting. Adding and Editing can be done in any possible way – e.g. via modal form </w:t>
      </w:r>
      <w:r w:rsidR="009D144A" w:rsidRPr="009D144A">
        <w:rPr>
          <w:lang w:val="en-US"/>
        </w:rPr>
        <w:t>or inline row editing</w:t>
      </w:r>
      <w:r w:rsidR="009D144A">
        <w:rPr>
          <w:lang w:val="en-US"/>
        </w:rPr>
        <w:t>.</w:t>
      </w:r>
    </w:p>
    <w:p w:rsidR="009D144A" w:rsidRDefault="009D144A" w:rsidP="00B6082D">
      <w:pPr>
        <w:pStyle w:val="NoSpacing"/>
        <w:rPr>
          <w:lang w:val="en-US"/>
        </w:rPr>
      </w:pPr>
    </w:p>
    <w:p w:rsidR="00C46A70" w:rsidRDefault="009D144A" w:rsidP="00B6082D">
      <w:pPr>
        <w:pStyle w:val="NoSpacing"/>
        <w:rPr>
          <w:lang w:val="en-US"/>
        </w:rPr>
      </w:pPr>
      <w:r w:rsidRPr="009D144A">
        <w:rPr>
          <w:i/>
          <w:lang w:val="en-US"/>
        </w:rPr>
        <w:t>“REVIEW and SUBMIT”</w:t>
      </w:r>
      <w:r>
        <w:rPr>
          <w:lang w:val="en-US"/>
        </w:rPr>
        <w:t xml:space="preserve"> tab SHOULD contain a list of all fields with entered values or validation errors (for invalid entered data). If all entered data is VALID, user can submit it (Submit button SHOULD become enabled).  The submit result SHOULD be a JSON in the specified format (see Appendix B), </w:t>
      </w:r>
      <w:r w:rsidRPr="009D144A">
        <w:rPr>
          <w:lang w:val="en-US"/>
        </w:rPr>
        <w:t>which will be displayed</w:t>
      </w:r>
      <w:r>
        <w:rPr>
          <w:lang w:val="en-US"/>
        </w:rPr>
        <w:t xml:space="preserve"> in the new Browser window.</w:t>
      </w:r>
    </w:p>
    <w:p w:rsidR="00C46A70" w:rsidRDefault="00C46A70" w:rsidP="00B6082D">
      <w:pPr>
        <w:pStyle w:val="NoSpacing"/>
        <w:rPr>
          <w:lang w:val="en-US"/>
        </w:rPr>
      </w:pPr>
    </w:p>
    <w:p w:rsidR="009D144A" w:rsidRDefault="00C46A70" w:rsidP="00B6082D">
      <w:pPr>
        <w:pStyle w:val="NoSpacing"/>
        <w:rPr>
          <w:lang w:val="en-US"/>
        </w:rPr>
      </w:pPr>
      <w:r>
        <w:rPr>
          <w:lang w:val="en-US"/>
        </w:rPr>
        <w:t>Application SHOULD support next browsers: IE9+, Google Chrome</w:t>
      </w:r>
      <w:r w:rsidR="009D144A">
        <w:rPr>
          <w:lang w:val="en-US"/>
        </w:rPr>
        <w:t xml:space="preserve">  </w:t>
      </w:r>
    </w:p>
    <w:p w:rsidR="00AA308D" w:rsidRDefault="00AA308D" w:rsidP="00B6082D">
      <w:pPr>
        <w:pStyle w:val="NoSpacing"/>
        <w:rPr>
          <w:lang w:val="en-US"/>
        </w:rPr>
      </w:pPr>
    </w:p>
    <w:p w:rsidR="00AA308D" w:rsidRPr="00C46A70" w:rsidRDefault="004C5508" w:rsidP="00B6082D">
      <w:pPr>
        <w:pStyle w:val="NoSpacing"/>
        <w:rPr>
          <w:b/>
          <w:lang w:val="en-US"/>
        </w:rPr>
      </w:pPr>
      <w:proofErr w:type="gramStart"/>
      <w:r>
        <w:rPr>
          <w:b/>
          <w:lang w:val="en-US"/>
        </w:rPr>
        <w:t>Requirements.</w:t>
      </w:r>
      <w:proofErr w:type="gramEnd"/>
    </w:p>
    <w:p w:rsidR="00AA308D" w:rsidRDefault="00AA308D" w:rsidP="00B6082D">
      <w:pPr>
        <w:pStyle w:val="NoSpacing"/>
        <w:rPr>
          <w:lang w:val="en-US"/>
        </w:rPr>
      </w:pPr>
    </w:p>
    <w:p w:rsidR="004C5508" w:rsidRPr="004C5508" w:rsidRDefault="006A3A1B" w:rsidP="004C5508">
      <w:pPr>
        <w:pStyle w:val="NoSpacing"/>
        <w:rPr>
          <w:lang w:val="en-US"/>
        </w:rPr>
      </w:pPr>
      <w:r>
        <w:rPr>
          <w:lang w:val="en-US"/>
        </w:rPr>
        <w:t>Application have to</w:t>
      </w:r>
      <w:r w:rsidR="00AA308D" w:rsidRPr="00AA308D">
        <w:rPr>
          <w:lang w:val="en-US"/>
        </w:rPr>
        <w:t xml:space="preserve"> be implemented </w:t>
      </w:r>
      <w:r>
        <w:rPr>
          <w:lang w:val="en-US"/>
        </w:rPr>
        <w:t xml:space="preserve">using </w:t>
      </w:r>
      <w:r w:rsidR="00AA308D">
        <w:rPr>
          <w:lang w:val="en-US"/>
        </w:rPr>
        <w:t>next</w:t>
      </w:r>
      <w:r w:rsidR="00AA308D" w:rsidRPr="00AA308D">
        <w:rPr>
          <w:lang w:val="en-US"/>
        </w:rPr>
        <w:t xml:space="preserve"> components and libraries</w:t>
      </w:r>
      <w:r w:rsidR="00AA308D">
        <w:rPr>
          <w:lang w:val="en-US"/>
        </w:rPr>
        <w:t xml:space="preserve">: </w:t>
      </w:r>
      <w:r w:rsidR="004C5508">
        <w:rPr>
          <w:lang w:val="en-US"/>
        </w:rPr>
        <w:br/>
      </w:r>
      <w:r w:rsidR="004C5508" w:rsidRPr="004C5508">
        <w:rPr>
          <w:lang w:val="en-US"/>
        </w:rPr>
        <w:t xml:space="preserve">- </w:t>
      </w:r>
      <w:proofErr w:type="spellStart"/>
      <w:r w:rsidR="004C5508" w:rsidRPr="004C5508">
        <w:rPr>
          <w:lang w:val="en-US"/>
        </w:rPr>
        <w:t>AngularJS</w:t>
      </w:r>
      <w:proofErr w:type="spellEnd"/>
      <w:r w:rsidR="004C5508" w:rsidRPr="004C5508">
        <w:rPr>
          <w:lang w:val="en-US"/>
        </w:rPr>
        <w:t xml:space="preserve"> </w:t>
      </w:r>
      <w:r w:rsidR="002A5511">
        <w:rPr>
          <w:lang w:val="en-US"/>
        </w:rPr>
        <w:t>(</w:t>
      </w:r>
      <w:r w:rsidR="002A5511" w:rsidRPr="002A5511">
        <w:rPr>
          <w:lang w:val="en-US"/>
        </w:rPr>
        <w:t>It is desirable to use Angular routing for switching between tab</w:t>
      </w:r>
      <w:bookmarkStart w:id="0" w:name="_GoBack"/>
      <w:bookmarkEnd w:id="0"/>
      <w:r w:rsidR="002A5511">
        <w:rPr>
          <w:lang w:val="en-US"/>
        </w:rPr>
        <w:t>)</w:t>
      </w:r>
    </w:p>
    <w:p w:rsidR="00D14468" w:rsidRDefault="004C5508" w:rsidP="004C5508">
      <w:pPr>
        <w:pStyle w:val="NoSpacing"/>
        <w:rPr>
          <w:lang w:val="en-US"/>
        </w:rPr>
      </w:pPr>
      <w:r w:rsidRPr="004C5508">
        <w:rPr>
          <w:lang w:val="en-US"/>
        </w:rPr>
        <w:t>- Twitter Bootstrap</w:t>
      </w:r>
    </w:p>
    <w:p w:rsidR="00D14468" w:rsidRDefault="00D14468">
      <w:pPr>
        <w:rPr>
          <w:lang w:val="en-US"/>
        </w:rPr>
      </w:pPr>
      <w:r>
        <w:rPr>
          <w:lang w:val="en-US"/>
        </w:rPr>
        <w:br w:type="page"/>
      </w:r>
    </w:p>
    <w:p w:rsidR="00D14468" w:rsidRPr="00FF756C" w:rsidRDefault="00D14468" w:rsidP="00B6082D">
      <w:pPr>
        <w:pStyle w:val="NoSpacing"/>
        <w:rPr>
          <w:b/>
          <w:sz w:val="32"/>
          <w:szCs w:val="32"/>
          <w:lang w:val="en-US"/>
        </w:rPr>
      </w:pPr>
      <w:r w:rsidRPr="00FF756C">
        <w:rPr>
          <w:b/>
          <w:sz w:val="32"/>
          <w:szCs w:val="32"/>
          <w:lang w:val="en-US"/>
        </w:rPr>
        <w:lastRenderedPageBreak/>
        <w:t>Appendix A</w:t>
      </w:r>
    </w:p>
    <w:p w:rsidR="00D14468" w:rsidRDefault="00D14468" w:rsidP="00B6082D">
      <w:pPr>
        <w:pStyle w:val="NoSpacing"/>
        <w:rPr>
          <w:lang w:val="en-US"/>
        </w:rPr>
      </w:pPr>
    </w:p>
    <w:tbl>
      <w:tblPr>
        <w:tblW w:w="9660" w:type="dxa"/>
        <w:tblInd w:w="93" w:type="dxa"/>
        <w:tblLook w:val="04A0" w:firstRow="1" w:lastRow="0" w:firstColumn="1" w:lastColumn="0" w:noHBand="0" w:noVBand="1"/>
      </w:tblPr>
      <w:tblGrid>
        <w:gridCol w:w="2440"/>
        <w:gridCol w:w="1700"/>
        <w:gridCol w:w="2740"/>
        <w:gridCol w:w="2780"/>
      </w:tblGrid>
      <w:tr w:rsidR="00036742" w:rsidRPr="00036742" w:rsidTr="00036742">
        <w:trPr>
          <w:trHeight w:val="300"/>
        </w:trPr>
        <w:tc>
          <w:tcPr>
            <w:tcW w:w="24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036742" w:rsidRPr="00036742" w:rsidRDefault="00036742" w:rsidP="00036742">
            <w:pPr>
              <w:spacing w:after="0" w:line="240" w:lineRule="auto"/>
              <w:rPr>
                <w:rFonts w:ascii="Calibri" w:eastAsia="Times New Roman" w:hAnsi="Calibri" w:cs="Times New Roman"/>
                <w:b/>
                <w:bCs/>
                <w:color w:val="000000"/>
                <w:lang w:eastAsia="uk-UA"/>
              </w:rPr>
            </w:pPr>
            <w:r w:rsidRPr="00036742">
              <w:rPr>
                <w:rFonts w:ascii="Calibri" w:eastAsia="Times New Roman" w:hAnsi="Calibri" w:cs="Times New Roman"/>
                <w:b/>
                <w:bCs/>
                <w:color w:val="000000"/>
                <w:lang w:eastAsia="uk-UA"/>
              </w:rPr>
              <w:t xml:space="preserve">Field </w:t>
            </w:r>
          </w:p>
        </w:tc>
        <w:tc>
          <w:tcPr>
            <w:tcW w:w="1700" w:type="dxa"/>
            <w:tcBorders>
              <w:top w:val="single" w:sz="4" w:space="0" w:color="auto"/>
              <w:left w:val="nil"/>
              <w:bottom w:val="single" w:sz="4" w:space="0" w:color="auto"/>
              <w:right w:val="single" w:sz="4" w:space="0" w:color="auto"/>
            </w:tcBorders>
            <w:shd w:val="clear" w:color="000000" w:fill="D9D9D9"/>
            <w:noWrap/>
            <w:vAlign w:val="center"/>
            <w:hideMark/>
          </w:tcPr>
          <w:p w:rsidR="00036742" w:rsidRPr="00036742" w:rsidRDefault="00036742" w:rsidP="00036742">
            <w:pPr>
              <w:spacing w:after="0" w:line="240" w:lineRule="auto"/>
              <w:rPr>
                <w:rFonts w:ascii="Calibri" w:eastAsia="Times New Roman" w:hAnsi="Calibri" w:cs="Times New Roman"/>
                <w:b/>
                <w:bCs/>
                <w:color w:val="000000"/>
                <w:lang w:eastAsia="uk-UA"/>
              </w:rPr>
            </w:pPr>
            <w:r w:rsidRPr="00036742">
              <w:rPr>
                <w:rFonts w:ascii="Calibri" w:eastAsia="Times New Roman" w:hAnsi="Calibri" w:cs="Times New Roman"/>
                <w:b/>
                <w:bCs/>
                <w:color w:val="000000"/>
                <w:lang w:eastAsia="uk-UA"/>
              </w:rPr>
              <w:t>Type</w:t>
            </w:r>
          </w:p>
        </w:tc>
        <w:tc>
          <w:tcPr>
            <w:tcW w:w="2740" w:type="dxa"/>
            <w:tcBorders>
              <w:top w:val="single" w:sz="4" w:space="0" w:color="auto"/>
              <w:left w:val="nil"/>
              <w:bottom w:val="single" w:sz="4" w:space="0" w:color="auto"/>
              <w:right w:val="single" w:sz="4" w:space="0" w:color="auto"/>
            </w:tcBorders>
            <w:shd w:val="clear" w:color="000000" w:fill="D9D9D9"/>
            <w:noWrap/>
            <w:vAlign w:val="center"/>
            <w:hideMark/>
          </w:tcPr>
          <w:p w:rsidR="00036742" w:rsidRPr="00036742" w:rsidRDefault="00036742" w:rsidP="00036742">
            <w:pPr>
              <w:spacing w:after="0" w:line="240" w:lineRule="auto"/>
              <w:rPr>
                <w:rFonts w:ascii="Calibri" w:eastAsia="Times New Roman" w:hAnsi="Calibri" w:cs="Times New Roman"/>
                <w:b/>
                <w:bCs/>
                <w:color w:val="000000"/>
                <w:lang w:eastAsia="uk-UA"/>
              </w:rPr>
            </w:pPr>
            <w:r w:rsidRPr="00036742">
              <w:rPr>
                <w:rFonts w:ascii="Calibri" w:eastAsia="Times New Roman" w:hAnsi="Calibri" w:cs="Times New Roman"/>
                <w:b/>
                <w:bCs/>
                <w:color w:val="000000"/>
                <w:lang w:eastAsia="uk-UA"/>
              </w:rPr>
              <w:t>Validation</w:t>
            </w:r>
          </w:p>
        </w:tc>
        <w:tc>
          <w:tcPr>
            <w:tcW w:w="2780" w:type="dxa"/>
            <w:tcBorders>
              <w:top w:val="single" w:sz="4" w:space="0" w:color="auto"/>
              <w:left w:val="nil"/>
              <w:bottom w:val="single" w:sz="4" w:space="0" w:color="auto"/>
              <w:right w:val="single" w:sz="4" w:space="0" w:color="auto"/>
            </w:tcBorders>
            <w:shd w:val="clear" w:color="000000" w:fill="D9D9D9"/>
            <w:noWrap/>
            <w:vAlign w:val="center"/>
            <w:hideMark/>
          </w:tcPr>
          <w:p w:rsidR="00036742" w:rsidRPr="00036742" w:rsidRDefault="00036742" w:rsidP="00036742">
            <w:pPr>
              <w:spacing w:after="0" w:line="240" w:lineRule="auto"/>
              <w:rPr>
                <w:rFonts w:ascii="Calibri" w:eastAsia="Times New Roman" w:hAnsi="Calibri" w:cs="Times New Roman"/>
                <w:b/>
                <w:bCs/>
                <w:color w:val="000000"/>
                <w:lang w:eastAsia="uk-UA"/>
              </w:rPr>
            </w:pPr>
            <w:r w:rsidRPr="00036742">
              <w:rPr>
                <w:rFonts w:ascii="Calibri" w:eastAsia="Times New Roman" w:hAnsi="Calibri" w:cs="Times New Roman"/>
                <w:b/>
                <w:bCs/>
                <w:color w:val="000000"/>
                <w:lang w:eastAsia="uk-UA"/>
              </w:rPr>
              <w:t>Behavior</w:t>
            </w:r>
          </w:p>
        </w:tc>
      </w:tr>
      <w:tr w:rsidR="00036742" w:rsidRPr="00036742" w:rsidTr="00036742">
        <w:trPr>
          <w:trHeight w:val="690"/>
        </w:trPr>
        <w:tc>
          <w:tcPr>
            <w:tcW w:w="2440" w:type="dxa"/>
            <w:tcBorders>
              <w:top w:val="nil"/>
              <w:left w:val="single" w:sz="4" w:space="0" w:color="auto"/>
              <w:bottom w:val="single" w:sz="4" w:space="0" w:color="auto"/>
              <w:right w:val="single" w:sz="4" w:space="0" w:color="auto"/>
            </w:tcBorders>
            <w:shd w:val="clear" w:color="auto" w:fill="auto"/>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Date and Time of Incident</w:t>
            </w:r>
          </w:p>
        </w:tc>
        <w:tc>
          <w:tcPr>
            <w:tcW w:w="1700" w:type="dxa"/>
            <w:tcBorders>
              <w:top w:val="nil"/>
              <w:left w:val="nil"/>
              <w:bottom w:val="single" w:sz="4" w:space="0" w:color="auto"/>
              <w:right w:val="single" w:sz="4" w:space="0" w:color="auto"/>
            </w:tcBorders>
            <w:shd w:val="clear" w:color="auto" w:fill="auto"/>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Textbox + DateTimepicker</w:t>
            </w:r>
          </w:p>
        </w:tc>
        <w:tc>
          <w:tcPr>
            <w:tcW w:w="2740" w:type="dxa"/>
            <w:tcBorders>
              <w:top w:val="nil"/>
              <w:left w:val="nil"/>
              <w:bottom w:val="single" w:sz="4" w:space="0" w:color="auto"/>
              <w:right w:val="single" w:sz="4" w:space="0" w:color="auto"/>
            </w:tcBorders>
            <w:shd w:val="clear" w:color="auto" w:fill="auto"/>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required, DateTime format MM/dd/yyyy hh:mm AM/PM</w:t>
            </w:r>
          </w:p>
        </w:tc>
        <w:tc>
          <w:tcPr>
            <w:tcW w:w="278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 </w:t>
            </w:r>
          </w:p>
        </w:tc>
      </w:tr>
      <w:tr w:rsidR="00036742" w:rsidRPr="00036742" w:rsidTr="00036742">
        <w:trPr>
          <w:trHeight w:val="300"/>
        </w:trPr>
        <w:tc>
          <w:tcPr>
            <w:tcW w:w="2440" w:type="dxa"/>
            <w:tcBorders>
              <w:top w:val="nil"/>
              <w:left w:val="single" w:sz="4" w:space="0" w:color="auto"/>
              <w:bottom w:val="single" w:sz="4" w:space="0" w:color="auto"/>
              <w:right w:val="single" w:sz="4" w:space="0" w:color="auto"/>
            </w:tcBorders>
            <w:shd w:val="clear" w:color="auto" w:fill="auto"/>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Reported By</w:t>
            </w:r>
          </w:p>
        </w:tc>
        <w:tc>
          <w:tcPr>
            <w:tcW w:w="170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Textbox</w:t>
            </w:r>
          </w:p>
        </w:tc>
        <w:tc>
          <w:tcPr>
            <w:tcW w:w="274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required</w:t>
            </w:r>
          </w:p>
        </w:tc>
        <w:tc>
          <w:tcPr>
            <w:tcW w:w="278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 </w:t>
            </w:r>
          </w:p>
        </w:tc>
      </w:tr>
      <w:tr w:rsidR="00036742" w:rsidRPr="00036742" w:rsidTr="00036742">
        <w:trPr>
          <w:trHeight w:val="300"/>
        </w:trPr>
        <w:tc>
          <w:tcPr>
            <w:tcW w:w="2440" w:type="dxa"/>
            <w:tcBorders>
              <w:top w:val="nil"/>
              <w:left w:val="single" w:sz="4" w:space="0" w:color="auto"/>
              <w:bottom w:val="single" w:sz="4" w:space="0" w:color="auto"/>
              <w:right w:val="single" w:sz="4" w:space="0" w:color="auto"/>
            </w:tcBorders>
            <w:shd w:val="clear" w:color="auto" w:fill="auto"/>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Company of Reporter</w:t>
            </w:r>
          </w:p>
        </w:tc>
        <w:tc>
          <w:tcPr>
            <w:tcW w:w="170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val="en-US" w:eastAsia="uk-UA"/>
              </w:rPr>
            </w:pPr>
            <w:r>
              <w:rPr>
                <w:rFonts w:ascii="Calibri" w:eastAsia="Times New Roman" w:hAnsi="Calibri" w:cs="Times New Roman"/>
                <w:color w:val="000000"/>
                <w:lang w:val="en-US" w:eastAsia="uk-UA"/>
              </w:rPr>
              <w:t>Drop Down List</w:t>
            </w:r>
          </w:p>
        </w:tc>
        <w:tc>
          <w:tcPr>
            <w:tcW w:w="274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required</w:t>
            </w:r>
          </w:p>
        </w:tc>
        <w:tc>
          <w:tcPr>
            <w:tcW w:w="278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 </w:t>
            </w:r>
          </w:p>
        </w:tc>
      </w:tr>
      <w:tr w:rsidR="00036742" w:rsidRPr="00036742" w:rsidTr="00036742">
        <w:trPr>
          <w:trHeight w:val="600"/>
        </w:trPr>
        <w:tc>
          <w:tcPr>
            <w:tcW w:w="2440" w:type="dxa"/>
            <w:tcBorders>
              <w:top w:val="nil"/>
              <w:left w:val="single" w:sz="4" w:space="0" w:color="auto"/>
              <w:bottom w:val="single" w:sz="4" w:space="0" w:color="auto"/>
              <w:right w:val="single" w:sz="4" w:space="0" w:color="auto"/>
            </w:tcBorders>
            <w:shd w:val="clear" w:color="auto" w:fill="auto"/>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Contact Number</w:t>
            </w:r>
          </w:p>
        </w:tc>
        <w:tc>
          <w:tcPr>
            <w:tcW w:w="170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Textbox</w:t>
            </w:r>
          </w:p>
        </w:tc>
        <w:tc>
          <w:tcPr>
            <w:tcW w:w="2740" w:type="dxa"/>
            <w:tcBorders>
              <w:top w:val="nil"/>
              <w:left w:val="nil"/>
              <w:bottom w:val="single" w:sz="4" w:space="0" w:color="auto"/>
              <w:right w:val="single" w:sz="4" w:space="0" w:color="auto"/>
            </w:tcBorders>
            <w:shd w:val="clear" w:color="auto" w:fill="auto"/>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required, U.S. phone regex</w:t>
            </w:r>
            <w:r>
              <w:rPr>
                <w:rFonts w:ascii="Calibri" w:eastAsia="Times New Roman" w:hAnsi="Calibri" w:cs="Times New Roman"/>
                <w:color w:val="000000"/>
                <w:lang w:val="en-US" w:eastAsia="uk-UA"/>
              </w:rPr>
              <w:t>p</w:t>
            </w:r>
            <w:r w:rsidRPr="00036742">
              <w:rPr>
                <w:rFonts w:ascii="Calibri" w:eastAsia="Times New Roman" w:hAnsi="Calibri" w:cs="Times New Roman"/>
                <w:color w:val="000000"/>
                <w:lang w:eastAsia="uk-UA"/>
              </w:rPr>
              <w:t xml:space="preserve"> pattern</w:t>
            </w:r>
          </w:p>
        </w:tc>
        <w:tc>
          <w:tcPr>
            <w:tcW w:w="278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 </w:t>
            </w:r>
          </w:p>
        </w:tc>
      </w:tr>
      <w:tr w:rsidR="00036742" w:rsidRPr="00036742" w:rsidTr="00036742">
        <w:trPr>
          <w:trHeight w:val="300"/>
        </w:trPr>
        <w:tc>
          <w:tcPr>
            <w:tcW w:w="2440" w:type="dxa"/>
            <w:tcBorders>
              <w:top w:val="nil"/>
              <w:left w:val="single" w:sz="4" w:space="0" w:color="auto"/>
              <w:bottom w:val="single" w:sz="4" w:space="0" w:color="auto"/>
              <w:right w:val="single" w:sz="4" w:space="0" w:color="auto"/>
            </w:tcBorders>
            <w:shd w:val="clear" w:color="auto" w:fill="auto"/>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Supervisor Name</w:t>
            </w:r>
          </w:p>
        </w:tc>
        <w:tc>
          <w:tcPr>
            <w:tcW w:w="170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Textbox</w:t>
            </w:r>
          </w:p>
        </w:tc>
        <w:tc>
          <w:tcPr>
            <w:tcW w:w="274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 </w:t>
            </w:r>
          </w:p>
        </w:tc>
        <w:tc>
          <w:tcPr>
            <w:tcW w:w="278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 </w:t>
            </w:r>
          </w:p>
        </w:tc>
      </w:tr>
      <w:tr w:rsidR="00036742" w:rsidRPr="00036742" w:rsidTr="00036742">
        <w:trPr>
          <w:trHeight w:val="600"/>
        </w:trPr>
        <w:tc>
          <w:tcPr>
            <w:tcW w:w="2440" w:type="dxa"/>
            <w:tcBorders>
              <w:top w:val="nil"/>
              <w:left w:val="single" w:sz="4" w:space="0" w:color="auto"/>
              <w:bottom w:val="single" w:sz="4" w:space="0" w:color="auto"/>
              <w:right w:val="single" w:sz="4" w:space="0" w:color="auto"/>
            </w:tcBorders>
            <w:shd w:val="clear" w:color="auto" w:fill="auto"/>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High Level Description of Incident</w:t>
            </w:r>
          </w:p>
        </w:tc>
        <w:tc>
          <w:tcPr>
            <w:tcW w:w="170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Textarea</w:t>
            </w:r>
          </w:p>
        </w:tc>
        <w:tc>
          <w:tcPr>
            <w:tcW w:w="274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required</w:t>
            </w:r>
          </w:p>
        </w:tc>
        <w:tc>
          <w:tcPr>
            <w:tcW w:w="278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 </w:t>
            </w:r>
          </w:p>
        </w:tc>
      </w:tr>
      <w:tr w:rsidR="00036742" w:rsidRPr="00036742" w:rsidTr="00036742">
        <w:trPr>
          <w:trHeight w:val="5100"/>
        </w:trPr>
        <w:tc>
          <w:tcPr>
            <w:tcW w:w="2440" w:type="dxa"/>
            <w:tcBorders>
              <w:top w:val="nil"/>
              <w:left w:val="single" w:sz="4" w:space="0" w:color="auto"/>
              <w:bottom w:val="single" w:sz="4" w:space="0" w:color="auto"/>
              <w:right w:val="single" w:sz="4" w:space="0" w:color="auto"/>
            </w:tcBorders>
            <w:shd w:val="clear" w:color="auto" w:fill="auto"/>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Well Number</w:t>
            </w:r>
          </w:p>
        </w:tc>
        <w:tc>
          <w:tcPr>
            <w:tcW w:w="170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Pr>
                <w:rFonts w:ascii="Calibri" w:eastAsia="Times New Roman" w:hAnsi="Calibri" w:cs="Times New Roman"/>
                <w:color w:val="000000"/>
                <w:lang w:val="en-US" w:eastAsia="uk-UA"/>
              </w:rPr>
              <w:t>Drop Down List</w:t>
            </w:r>
          </w:p>
        </w:tc>
        <w:tc>
          <w:tcPr>
            <w:tcW w:w="274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required</w:t>
            </w:r>
          </w:p>
        </w:tc>
        <w:tc>
          <w:tcPr>
            <w:tcW w:w="2780" w:type="dxa"/>
            <w:tcBorders>
              <w:top w:val="nil"/>
              <w:left w:val="nil"/>
              <w:bottom w:val="single" w:sz="4" w:space="0" w:color="auto"/>
              <w:right w:val="single" w:sz="4" w:space="0" w:color="auto"/>
            </w:tcBorders>
            <w:shd w:val="clear" w:color="auto" w:fill="auto"/>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After selection, three fields below SHOULD be filled.</w:t>
            </w:r>
            <w:r w:rsidRPr="00036742">
              <w:rPr>
                <w:rFonts w:ascii="Calibri" w:eastAsia="Times New Roman" w:hAnsi="Calibri" w:cs="Times New Roman"/>
                <w:color w:val="000000"/>
                <w:lang w:eastAsia="uk-UA"/>
              </w:rPr>
              <w:br/>
              <w:t xml:space="preserve"> </w:t>
            </w:r>
            <w:r w:rsidRPr="00036742">
              <w:rPr>
                <w:rFonts w:ascii="Calibri" w:eastAsia="Times New Roman" w:hAnsi="Calibri" w:cs="Times New Roman"/>
                <w:color w:val="000000"/>
                <w:lang w:eastAsia="uk-UA"/>
              </w:rPr>
              <w:br/>
              <w:t xml:space="preserve">Well-01 </w:t>
            </w:r>
            <w:r w:rsidRPr="00036742">
              <w:rPr>
                <w:rFonts w:ascii="Calibri" w:eastAsia="Times New Roman" w:hAnsi="Calibri" w:cs="Times New Roman"/>
                <w:color w:val="000000"/>
                <w:lang w:eastAsia="uk-UA"/>
              </w:rPr>
              <w:br/>
              <w:t xml:space="preserve">Region: South, </w:t>
            </w:r>
            <w:r w:rsidRPr="00036742">
              <w:rPr>
                <w:rFonts w:ascii="Calibri" w:eastAsia="Times New Roman" w:hAnsi="Calibri" w:cs="Times New Roman"/>
                <w:color w:val="000000"/>
                <w:lang w:eastAsia="uk-UA"/>
              </w:rPr>
              <w:br/>
              <w:t xml:space="preserve">State:Oklahoma, </w:t>
            </w:r>
            <w:r w:rsidRPr="00036742">
              <w:rPr>
                <w:rFonts w:ascii="Calibri" w:eastAsia="Times New Roman" w:hAnsi="Calibri" w:cs="Times New Roman"/>
                <w:color w:val="000000"/>
                <w:lang w:eastAsia="uk-UA"/>
              </w:rPr>
              <w:br/>
              <w:t>Field Office:Ringwood</w:t>
            </w:r>
            <w:r w:rsidRPr="00036742">
              <w:rPr>
                <w:rFonts w:ascii="Calibri" w:eastAsia="Times New Roman" w:hAnsi="Calibri" w:cs="Times New Roman"/>
                <w:color w:val="000000"/>
                <w:lang w:eastAsia="uk-UA"/>
              </w:rPr>
              <w:br/>
            </w:r>
            <w:r w:rsidRPr="00036742">
              <w:rPr>
                <w:rFonts w:ascii="Calibri" w:eastAsia="Times New Roman" w:hAnsi="Calibri" w:cs="Times New Roman"/>
                <w:color w:val="000000"/>
                <w:lang w:eastAsia="uk-UA"/>
              </w:rPr>
              <w:br/>
              <w:t>Well-02</w:t>
            </w:r>
            <w:r w:rsidRPr="00036742">
              <w:rPr>
                <w:rFonts w:ascii="Calibri" w:eastAsia="Times New Roman" w:hAnsi="Calibri" w:cs="Times New Roman"/>
                <w:color w:val="000000"/>
                <w:lang w:eastAsia="uk-UA"/>
              </w:rPr>
              <w:br/>
              <w:t xml:space="preserve">Region: North, </w:t>
            </w:r>
            <w:r w:rsidRPr="00036742">
              <w:rPr>
                <w:rFonts w:ascii="Calibri" w:eastAsia="Times New Roman" w:hAnsi="Calibri" w:cs="Times New Roman"/>
                <w:color w:val="000000"/>
                <w:lang w:eastAsia="uk-UA"/>
              </w:rPr>
              <w:br/>
              <w:t xml:space="preserve">State: Montana, </w:t>
            </w:r>
            <w:r w:rsidRPr="00036742">
              <w:rPr>
                <w:rFonts w:ascii="Calibri" w:eastAsia="Times New Roman" w:hAnsi="Calibri" w:cs="Times New Roman"/>
                <w:color w:val="000000"/>
                <w:lang w:eastAsia="uk-UA"/>
              </w:rPr>
              <w:br/>
              <w:t>Field Office: Sidney</w:t>
            </w:r>
            <w:r w:rsidRPr="00036742">
              <w:rPr>
                <w:rFonts w:ascii="Calibri" w:eastAsia="Times New Roman" w:hAnsi="Calibri" w:cs="Times New Roman"/>
                <w:color w:val="000000"/>
                <w:lang w:eastAsia="uk-UA"/>
              </w:rPr>
              <w:br/>
            </w:r>
            <w:r w:rsidRPr="00036742">
              <w:rPr>
                <w:rFonts w:ascii="Calibri" w:eastAsia="Times New Roman" w:hAnsi="Calibri" w:cs="Times New Roman"/>
                <w:color w:val="000000"/>
                <w:lang w:eastAsia="uk-UA"/>
              </w:rPr>
              <w:br/>
              <w:t>Well-03</w:t>
            </w:r>
            <w:r w:rsidRPr="00036742">
              <w:rPr>
                <w:rFonts w:ascii="Calibri" w:eastAsia="Times New Roman" w:hAnsi="Calibri" w:cs="Times New Roman"/>
                <w:color w:val="000000"/>
                <w:lang w:eastAsia="uk-UA"/>
              </w:rPr>
              <w:br/>
              <w:t xml:space="preserve">Region: North, </w:t>
            </w:r>
            <w:r w:rsidRPr="00036742">
              <w:rPr>
                <w:rFonts w:ascii="Calibri" w:eastAsia="Times New Roman" w:hAnsi="Calibri" w:cs="Times New Roman"/>
                <w:color w:val="000000"/>
                <w:lang w:eastAsia="uk-UA"/>
              </w:rPr>
              <w:br/>
              <w:t xml:space="preserve">State: North Dakota, </w:t>
            </w:r>
            <w:r w:rsidRPr="00036742">
              <w:rPr>
                <w:rFonts w:ascii="Calibri" w:eastAsia="Times New Roman" w:hAnsi="Calibri" w:cs="Times New Roman"/>
                <w:color w:val="000000"/>
                <w:lang w:eastAsia="uk-UA"/>
              </w:rPr>
              <w:br/>
              <w:t>Field Office: Tioga</w:t>
            </w:r>
          </w:p>
        </w:tc>
      </w:tr>
      <w:tr w:rsidR="00036742" w:rsidRPr="00036742" w:rsidTr="00036742">
        <w:trPr>
          <w:trHeight w:val="300"/>
        </w:trPr>
        <w:tc>
          <w:tcPr>
            <w:tcW w:w="2440" w:type="dxa"/>
            <w:tcBorders>
              <w:top w:val="nil"/>
              <w:left w:val="single" w:sz="4" w:space="0" w:color="auto"/>
              <w:bottom w:val="single" w:sz="4" w:space="0" w:color="auto"/>
              <w:right w:val="single" w:sz="4" w:space="0" w:color="auto"/>
            </w:tcBorders>
            <w:shd w:val="clear" w:color="auto" w:fill="auto"/>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Region</w:t>
            </w:r>
          </w:p>
        </w:tc>
        <w:tc>
          <w:tcPr>
            <w:tcW w:w="170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Textbox</w:t>
            </w:r>
          </w:p>
        </w:tc>
        <w:tc>
          <w:tcPr>
            <w:tcW w:w="274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 </w:t>
            </w:r>
          </w:p>
        </w:tc>
        <w:tc>
          <w:tcPr>
            <w:tcW w:w="278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readonly</w:t>
            </w:r>
          </w:p>
        </w:tc>
      </w:tr>
      <w:tr w:rsidR="00036742" w:rsidRPr="00036742" w:rsidTr="00036742">
        <w:trPr>
          <w:trHeight w:val="300"/>
        </w:trPr>
        <w:tc>
          <w:tcPr>
            <w:tcW w:w="2440" w:type="dxa"/>
            <w:tcBorders>
              <w:top w:val="nil"/>
              <w:left w:val="single" w:sz="4" w:space="0" w:color="auto"/>
              <w:bottom w:val="single" w:sz="4" w:space="0" w:color="auto"/>
              <w:right w:val="single" w:sz="4" w:space="0" w:color="auto"/>
            </w:tcBorders>
            <w:shd w:val="clear" w:color="auto" w:fill="auto"/>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State</w:t>
            </w:r>
          </w:p>
        </w:tc>
        <w:tc>
          <w:tcPr>
            <w:tcW w:w="170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Textbox</w:t>
            </w:r>
          </w:p>
        </w:tc>
        <w:tc>
          <w:tcPr>
            <w:tcW w:w="274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 </w:t>
            </w:r>
          </w:p>
        </w:tc>
        <w:tc>
          <w:tcPr>
            <w:tcW w:w="278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readonly</w:t>
            </w:r>
          </w:p>
        </w:tc>
      </w:tr>
      <w:tr w:rsidR="00036742" w:rsidRPr="00036742" w:rsidTr="00036742">
        <w:trPr>
          <w:trHeight w:val="300"/>
        </w:trPr>
        <w:tc>
          <w:tcPr>
            <w:tcW w:w="2440" w:type="dxa"/>
            <w:tcBorders>
              <w:top w:val="nil"/>
              <w:left w:val="single" w:sz="4" w:space="0" w:color="auto"/>
              <w:bottom w:val="single" w:sz="4" w:space="0" w:color="auto"/>
              <w:right w:val="single" w:sz="4" w:space="0" w:color="auto"/>
            </w:tcBorders>
            <w:shd w:val="clear" w:color="auto" w:fill="auto"/>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Field Office</w:t>
            </w:r>
          </w:p>
        </w:tc>
        <w:tc>
          <w:tcPr>
            <w:tcW w:w="170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Textbox</w:t>
            </w:r>
          </w:p>
        </w:tc>
        <w:tc>
          <w:tcPr>
            <w:tcW w:w="274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 </w:t>
            </w:r>
          </w:p>
        </w:tc>
        <w:tc>
          <w:tcPr>
            <w:tcW w:w="278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readonly</w:t>
            </w:r>
          </w:p>
        </w:tc>
      </w:tr>
      <w:tr w:rsidR="00036742" w:rsidRPr="00036742" w:rsidTr="00036742">
        <w:trPr>
          <w:trHeight w:val="900"/>
        </w:trPr>
        <w:tc>
          <w:tcPr>
            <w:tcW w:w="2440" w:type="dxa"/>
            <w:tcBorders>
              <w:top w:val="nil"/>
              <w:left w:val="single" w:sz="4" w:space="0" w:color="auto"/>
              <w:bottom w:val="single" w:sz="4" w:space="0" w:color="auto"/>
              <w:right w:val="single" w:sz="4" w:space="0" w:color="auto"/>
            </w:tcBorders>
            <w:shd w:val="clear" w:color="auto" w:fill="auto"/>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Incident Severity (Check all that Apply)</w:t>
            </w:r>
          </w:p>
        </w:tc>
        <w:tc>
          <w:tcPr>
            <w:tcW w:w="170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Checkbox set</w:t>
            </w:r>
          </w:p>
        </w:tc>
        <w:tc>
          <w:tcPr>
            <w:tcW w:w="2740" w:type="dxa"/>
            <w:tcBorders>
              <w:top w:val="nil"/>
              <w:left w:val="nil"/>
              <w:bottom w:val="single" w:sz="4" w:space="0" w:color="auto"/>
              <w:right w:val="single" w:sz="4" w:space="0" w:color="auto"/>
            </w:tcBorders>
            <w:shd w:val="clear" w:color="auto" w:fill="auto"/>
            <w:noWrap/>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 xml:space="preserve">at least one check required </w:t>
            </w:r>
          </w:p>
        </w:tc>
        <w:tc>
          <w:tcPr>
            <w:tcW w:w="2780" w:type="dxa"/>
            <w:tcBorders>
              <w:top w:val="nil"/>
              <w:left w:val="nil"/>
              <w:bottom w:val="single" w:sz="4" w:space="0" w:color="auto"/>
              <w:right w:val="single" w:sz="4" w:space="0" w:color="auto"/>
            </w:tcBorders>
            <w:shd w:val="clear" w:color="auto" w:fill="auto"/>
            <w:hideMark/>
          </w:tcPr>
          <w:p w:rsidR="00036742" w:rsidRPr="00036742" w:rsidRDefault="00036742" w:rsidP="00036742">
            <w:pPr>
              <w:spacing w:after="0" w:line="240" w:lineRule="auto"/>
              <w:rPr>
                <w:rFonts w:ascii="Calibri" w:eastAsia="Times New Roman" w:hAnsi="Calibri" w:cs="Times New Roman"/>
                <w:color w:val="000000"/>
                <w:lang w:eastAsia="uk-UA"/>
              </w:rPr>
            </w:pPr>
            <w:r w:rsidRPr="00036742">
              <w:rPr>
                <w:rFonts w:ascii="Calibri" w:eastAsia="Times New Roman" w:hAnsi="Calibri" w:cs="Times New Roman"/>
                <w:color w:val="000000"/>
                <w:lang w:eastAsia="uk-UA"/>
              </w:rPr>
              <w:t>If “None Apply” was checked – all above checkboxes MUST be disabled.</w:t>
            </w:r>
          </w:p>
        </w:tc>
      </w:tr>
    </w:tbl>
    <w:p w:rsidR="00D14468" w:rsidRDefault="00D14468" w:rsidP="00B6082D">
      <w:pPr>
        <w:pStyle w:val="NoSpacing"/>
        <w:rPr>
          <w:lang w:val="en-US"/>
        </w:rPr>
      </w:pPr>
    </w:p>
    <w:p w:rsidR="00FF756C" w:rsidRDefault="00FF756C">
      <w:pPr>
        <w:rPr>
          <w:lang w:val="en-US"/>
        </w:rPr>
      </w:pPr>
      <w:r>
        <w:rPr>
          <w:lang w:val="en-US"/>
        </w:rPr>
        <w:br w:type="page"/>
      </w:r>
    </w:p>
    <w:p w:rsidR="00FF756C" w:rsidRPr="00FF756C" w:rsidRDefault="00FF756C" w:rsidP="00B6082D">
      <w:pPr>
        <w:pStyle w:val="NoSpacing"/>
        <w:rPr>
          <w:b/>
          <w:sz w:val="32"/>
          <w:szCs w:val="32"/>
          <w:lang w:val="en-US"/>
        </w:rPr>
      </w:pPr>
      <w:r>
        <w:rPr>
          <w:b/>
          <w:sz w:val="32"/>
          <w:szCs w:val="32"/>
          <w:lang w:val="en-US"/>
        </w:rPr>
        <w:lastRenderedPageBreak/>
        <w:t>Appendix B</w:t>
      </w:r>
    </w:p>
    <w:p w:rsidR="00FF756C" w:rsidRDefault="00FF756C" w:rsidP="00B6082D">
      <w:pPr>
        <w:pStyle w:val="NoSpacing"/>
        <w:rPr>
          <w:lang w:val="en-US"/>
        </w:rPr>
      </w:pPr>
    </w:p>
    <w:p w:rsidR="00FF756C" w:rsidRPr="00FF756C" w:rsidRDefault="00FF756C" w:rsidP="00B6082D">
      <w:pPr>
        <w:pStyle w:val="NoSpacing"/>
        <w:rPr>
          <w:lang w:val="en-US"/>
        </w:rPr>
      </w:pPr>
      <w:r>
        <w:rPr>
          <w:rFonts w:ascii="Consolas" w:hAnsi="Consolas" w:cs="Consolas"/>
          <w:sz w:val="20"/>
          <w:szCs w:val="20"/>
        </w:rPr>
        <w:t>{</w:t>
      </w:r>
      <w:r>
        <w:rPr>
          <w:rFonts w:ascii="Consolas" w:hAnsi="Consolas" w:cs="Consolas"/>
          <w:sz w:val="20"/>
          <w:szCs w:val="20"/>
        </w:rPr>
        <w:br/>
        <w:t xml:space="preserve">    "workflowCreationInformation":{</w:t>
      </w:r>
      <w:r>
        <w:rPr>
          <w:rFonts w:ascii="Consolas" w:hAnsi="Consolas" w:cs="Consolas"/>
          <w:sz w:val="20"/>
          <w:szCs w:val="20"/>
        </w:rPr>
        <w:br/>
        <w:t xml:space="preserve">        "workflowTypeName": "Incident Report",</w:t>
      </w:r>
      <w:r>
        <w:rPr>
          <w:rFonts w:ascii="Consolas" w:hAnsi="Consolas" w:cs="Consolas"/>
          <w:sz w:val="20"/>
          <w:szCs w:val="20"/>
        </w:rPr>
        <w:br/>
        <w:t xml:space="preserve">        "name": "Report - 2013.05.09"</w:t>
      </w:r>
      <w:r>
        <w:rPr>
          <w:rFonts w:ascii="Consolas" w:hAnsi="Consolas" w:cs="Consolas"/>
          <w:sz w:val="20"/>
          <w:szCs w:val="20"/>
        </w:rPr>
        <w:br/>
        <w:t xml:space="preserve">    },</w:t>
      </w:r>
      <w:r>
        <w:rPr>
          <w:rFonts w:ascii="Consolas" w:hAnsi="Consolas" w:cs="Consolas"/>
          <w:sz w:val="20"/>
          <w:szCs w:val="20"/>
        </w:rPr>
        <w:br/>
        <w:t xml:space="preserve">    "workflowStepUpdateInformation":{</w:t>
      </w:r>
      <w:r>
        <w:rPr>
          <w:rFonts w:ascii="Consolas" w:hAnsi="Consolas" w:cs="Consolas"/>
          <w:sz w:val="20"/>
          <w:szCs w:val="20"/>
        </w:rPr>
        <w:br/>
        <w:t xml:space="preserve">        "stepIdOrName": "Initial Step",</w:t>
      </w:r>
      <w:r>
        <w:rPr>
          <w:rFonts w:ascii="Consolas" w:hAnsi="Consolas" w:cs="Consolas"/>
          <w:sz w:val="20"/>
          <w:szCs w:val="20"/>
        </w:rPr>
        <w:br/>
        <w:t xml:space="preserve">        "fields":[</w:t>
      </w:r>
      <w:r>
        <w:rPr>
          <w:rFonts w:ascii="Consolas" w:hAnsi="Consolas" w:cs="Consolas"/>
          <w:sz w:val="20"/>
          <w:szCs w:val="20"/>
        </w:rPr>
        <w:br/>
        <w:t xml:space="preserve">            {"name":"Date and Time of Incident","values":["2013-05-13T15:40:00"]},</w:t>
      </w:r>
      <w:r>
        <w:rPr>
          <w:rFonts w:ascii="Consolas" w:hAnsi="Consolas" w:cs="Consolas"/>
          <w:sz w:val="20"/>
          <w:szCs w:val="20"/>
        </w:rPr>
        <w:br/>
        <w:t xml:space="preserve">            {"name":"Reported By","values":["John Doe"]},</w:t>
      </w:r>
      <w:r>
        <w:rPr>
          <w:rFonts w:ascii="Consolas" w:hAnsi="Consolas" w:cs="Consolas"/>
          <w:sz w:val="20"/>
          <w:szCs w:val="20"/>
        </w:rPr>
        <w:br/>
        <w:t xml:space="preserve">            {"name":"Company of Reporter","values":["CompanyA"]},</w:t>
      </w:r>
      <w:r>
        <w:rPr>
          <w:rFonts w:ascii="Consolas" w:hAnsi="Consolas" w:cs="Consolas"/>
          <w:sz w:val="20"/>
          <w:szCs w:val="20"/>
        </w:rPr>
        <w:br/>
        <w:t xml:space="preserve">            {"name":"Contact Number","values":["405.234.9751"]},</w:t>
      </w:r>
      <w:r>
        <w:rPr>
          <w:rFonts w:ascii="Consolas" w:hAnsi="Consolas" w:cs="Consolas"/>
          <w:sz w:val="20"/>
          <w:szCs w:val="20"/>
        </w:rPr>
        <w:br/>
        <w:t xml:space="preserve">            {"name":"Supervisor Name","values":["Aaron Moore"]},</w:t>
      </w:r>
      <w:r>
        <w:rPr>
          <w:rFonts w:ascii="Consolas" w:hAnsi="Consolas" w:cs="Consolas"/>
          <w:sz w:val="20"/>
          <w:szCs w:val="20"/>
        </w:rPr>
        <w:br/>
        <w:t xml:space="preserve">            {"name":"High Level Description of Incident","values":["</w:t>
      </w:r>
      <w:r>
        <w:rPr>
          <w:rFonts w:ascii="Consolas" w:hAnsi="Consolas" w:cs="Consolas"/>
          <w:sz w:val="20"/>
          <w:szCs w:val="20"/>
          <w:lang w:val="en-US"/>
        </w:rPr>
        <w:t>d</w:t>
      </w:r>
      <w:r>
        <w:rPr>
          <w:rFonts w:ascii="Consolas" w:hAnsi="Consolas" w:cs="Consolas"/>
          <w:sz w:val="20"/>
          <w:szCs w:val="20"/>
        </w:rPr>
        <w:t>escription"]},</w:t>
      </w:r>
      <w:r>
        <w:rPr>
          <w:rFonts w:ascii="Consolas" w:hAnsi="Consolas" w:cs="Consolas"/>
          <w:sz w:val="20"/>
          <w:szCs w:val="20"/>
        </w:rPr>
        <w:br/>
        <w:t xml:space="preserve">            {"name":"Well Number","values":["Well-01"]},</w:t>
      </w:r>
      <w:r>
        <w:rPr>
          <w:rFonts w:ascii="Consolas" w:hAnsi="Consolas" w:cs="Consolas"/>
          <w:sz w:val="20"/>
          <w:szCs w:val="20"/>
        </w:rPr>
        <w:br/>
        <w:t xml:space="preserve">            {"name":"Region","values":["South"]},</w:t>
      </w:r>
      <w:r>
        <w:rPr>
          <w:rFonts w:ascii="Consolas" w:hAnsi="Consolas" w:cs="Consolas"/>
          <w:sz w:val="20"/>
          <w:szCs w:val="20"/>
        </w:rPr>
        <w:br/>
        <w:t xml:space="preserve">            {"name":"State","values":["Oklahoma"]},</w:t>
      </w:r>
      <w:r>
        <w:rPr>
          <w:rFonts w:ascii="Consolas" w:hAnsi="Consolas" w:cs="Consolas"/>
          <w:sz w:val="20"/>
          <w:szCs w:val="20"/>
        </w:rPr>
        <w:br/>
        <w:t xml:space="preserve">            {"name":"Field Office","values":["Ringwood"]},</w:t>
      </w:r>
      <w:r>
        <w:rPr>
          <w:rFonts w:ascii="Consolas" w:hAnsi="Consolas" w:cs="Consolas"/>
          <w:sz w:val="20"/>
          <w:szCs w:val="20"/>
        </w:rPr>
        <w:br/>
        <w:t xml:space="preserve">            {"name":"Incident Severity (Check all that Apply)","values":["Loss of well control", "Spill offsite &gt; 50 Bbls"]},</w:t>
      </w:r>
      <w:r>
        <w:rPr>
          <w:rFonts w:ascii="Consolas" w:hAnsi="Consolas" w:cs="Consolas"/>
          <w:sz w:val="20"/>
          <w:szCs w:val="20"/>
        </w:rPr>
        <w:br/>
        <w:t xml:space="preserve">            {"name":"Description of Corrective Action (1)","values":["</w:t>
      </w:r>
      <w:r>
        <w:rPr>
          <w:rFonts w:ascii="Consolas" w:hAnsi="Consolas" w:cs="Consolas"/>
          <w:sz w:val="20"/>
          <w:szCs w:val="20"/>
          <w:lang w:val="en-US"/>
        </w:rPr>
        <w:t>d</w:t>
      </w:r>
      <w:r>
        <w:rPr>
          <w:rFonts w:ascii="Consolas" w:hAnsi="Consolas" w:cs="Consolas"/>
          <w:sz w:val="20"/>
          <w:szCs w:val="20"/>
        </w:rPr>
        <w:t>escription"]},</w:t>
      </w:r>
      <w:r>
        <w:rPr>
          <w:rFonts w:ascii="Consolas" w:hAnsi="Consolas" w:cs="Consolas"/>
          <w:sz w:val="20"/>
          <w:szCs w:val="20"/>
        </w:rPr>
        <w:br/>
        <w:t xml:space="preserve">            {"name":"Action Taken By (name) (1)","values":["James Bucci"]},</w:t>
      </w:r>
      <w:r>
        <w:rPr>
          <w:rFonts w:ascii="Consolas" w:hAnsi="Consolas" w:cs="Consolas"/>
          <w:sz w:val="20"/>
          <w:szCs w:val="20"/>
        </w:rPr>
        <w:br/>
        <w:t xml:space="preserve">            {"name":"Company (1)","values":["CompanyA"]},</w:t>
      </w:r>
      <w:r>
        <w:rPr>
          <w:rFonts w:ascii="Consolas" w:hAnsi="Consolas" w:cs="Consolas"/>
          <w:sz w:val="20"/>
          <w:szCs w:val="20"/>
        </w:rPr>
        <w:br/>
        <w:t xml:space="preserve">            {"name":"Date (1)","values":["2013-05-22T09:00:00"]},</w:t>
      </w:r>
      <w:r>
        <w:rPr>
          <w:rFonts w:ascii="Consolas" w:hAnsi="Consolas" w:cs="Consolas"/>
          <w:sz w:val="20"/>
          <w:szCs w:val="20"/>
        </w:rPr>
        <w:br/>
        <w:t xml:space="preserve">            {"name":"Description of Corrective Action (2)","values":["</w:t>
      </w:r>
      <w:r>
        <w:rPr>
          <w:rFonts w:ascii="Consolas" w:hAnsi="Consolas" w:cs="Consolas"/>
          <w:sz w:val="20"/>
          <w:szCs w:val="20"/>
          <w:lang w:val="en-US"/>
        </w:rPr>
        <w:t>d</w:t>
      </w:r>
      <w:r>
        <w:rPr>
          <w:rFonts w:ascii="Consolas" w:hAnsi="Consolas" w:cs="Consolas"/>
          <w:sz w:val="20"/>
          <w:szCs w:val="20"/>
        </w:rPr>
        <w:t>escription"]},</w:t>
      </w:r>
      <w:r>
        <w:rPr>
          <w:rFonts w:ascii="Consolas" w:hAnsi="Consolas" w:cs="Consolas"/>
          <w:sz w:val="20"/>
          <w:szCs w:val="20"/>
        </w:rPr>
        <w:br/>
        <w:t xml:space="preserve">            {"name":"Action Taken By (name) (2)","values":["Michael Mondt"]},</w:t>
      </w:r>
      <w:r>
        <w:rPr>
          <w:rFonts w:ascii="Consolas" w:hAnsi="Consolas" w:cs="Consolas"/>
          <w:sz w:val="20"/>
          <w:szCs w:val="20"/>
        </w:rPr>
        <w:br/>
        <w:t xml:space="preserve">            {"name":"Company (2)","values":["CompanyB"]},</w:t>
      </w:r>
      <w:r>
        <w:rPr>
          <w:rFonts w:ascii="Consolas" w:hAnsi="Consolas" w:cs="Consolas"/>
          <w:sz w:val="20"/>
          <w:szCs w:val="20"/>
        </w:rPr>
        <w:br/>
        <w:t xml:space="preserve">            {"name":"Date (2)","values":["2013-05-11T13:35:00"]}</w:t>
      </w:r>
      <w:r>
        <w:rPr>
          <w:rFonts w:ascii="Consolas" w:hAnsi="Consolas" w:cs="Consolas"/>
          <w:sz w:val="20"/>
          <w:szCs w:val="20"/>
        </w:rPr>
        <w:br/>
        <w:t xml:space="preserve">        ]</w:t>
      </w:r>
      <w:r>
        <w:rPr>
          <w:rFonts w:ascii="Consolas" w:hAnsi="Consolas" w:cs="Consolas"/>
          <w:sz w:val="20"/>
          <w:szCs w:val="20"/>
        </w:rPr>
        <w:br/>
        <w:t xml:space="preserve">    }</w:t>
      </w:r>
      <w:r>
        <w:rPr>
          <w:rFonts w:ascii="Consolas" w:hAnsi="Consolas" w:cs="Consolas"/>
          <w:sz w:val="20"/>
          <w:szCs w:val="20"/>
        </w:rPr>
        <w:br/>
        <w:t>}</w:t>
      </w:r>
    </w:p>
    <w:p w:rsidR="00D14468" w:rsidRDefault="00D14468" w:rsidP="00B6082D">
      <w:pPr>
        <w:pStyle w:val="NoSpacing"/>
        <w:rPr>
          <w:lang w:val="en-US"/>
        </w:rPr>
      </w:pPr>
    </w:p>
    <w:p w:rsidR="00AA308D" w:rsidRDefault="00AA308D" w:rsidP="00B6082D">
      <w:pPr>
        <w:pStyle w:val="NoSpacing"/>
        <w:rPr>
          <w:lang w:val="en-US"/>
        </w:rPr>
      </w:pPr>
      <w:r>
        <w:rPr>
          <w:lang w:val="en-US"/>
        </w:rPr>
        <w:t xml:space="preserve"> </w:t>
      </w:r>
    </w:p>
    <w:p w:rsidR="00AA308D" w:rsidRDefault="00AA308D" w:rsidP="00B6082D">
      <w:pPr>
        <w:pStyle w:val="NoSpacing"/>
        <w:rPr>
          <w:lang w:val="en-US"/>
        </w:rPr>
      </w:pPr>
    </w:p>
    <w:p w:rsidR="00591113" w:rsidRDefault="00B321CB" w:rsidP="00B6082D">
      <w:pPr>
        <w:pStyle w:val="NoSpacing"/>
        <w:rPr>
          <w:lang w:val="en-US"/>
        </w:rPr>
      </w:pPr>
    </w:p>
    <w:p w:rsidR="00432849" w:rsidRDefault="00432849" w:rsidP="00B6082D">
      <w:pPr>
        <w:pStyle w:val="NoSpacing"/>
        <w:rPr>
          <w:lang w:val="en-US"/>
        </w:rPr>
      </w:pPr>
    </w:p>
    <w:p w:rsidR="00432849" w:rsidRDefault="00432849" w:rsidP="00B6082D">
      <w:pPr>
        <w:pStyle w:val="NoSpacing"/>
        <w:rPr>
          <w:lang w:val="en-US"/>
        </w:rPr>
      </w:pPr>
    </w:p>
    <w:p w:rsidR="00432849" w:rsidRPr="00B6082D" w:rsidRDefault="00432849" w:rsidP="00B6082D">
      <w:pPr>
        <w:pStyle w:val="NoSpacing"/>
        <w:rPr>
          <w:lang w:val="en-US"/>
        </w:rPr>
      </w:pPr>
    </w:p>
    <w:sectPr w:rsidR="00432849" w:rsidRPr="00B6082D">
      <w:headerReference w:type="even" r:id="rId9"/>
      <w:headerReference w:type="default" r:id="rId10"/>
      <w:footerReference w:type="even" r:id="rId11"/>
      <w:footerReference w:type="default" r:id="rId12"/>
      <w:headerReference w:type="first" r:id="rId13"/>
      <w:footerReference w:type="first" r:id="rId14"/>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1CB" w:rsidRDefault="00B321CB" w:rsidP="00B6082D">
      <w:pPr>
        <w:spacing w:after="0" w:line="240" w:lineRule="auto"/>
      </w:pPr>
      <w:r>
        <w:separator/>
      </w:r>
    </w:p>
  </w:endnote>
  <w:endnote w:type="continuationSeparator" w:id="0">
    <w:p w:rsidR="00B321CB" w:rsidRDefault="00B321CB" w:rsidP="00B60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82D" w:rsidRDefault="00B6082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82D" w:rsidRDefault="00B6082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82D" w:rsidRDefault="00B6082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1CB" w:rsidRDefault="00B321CB" w:rsidP="00B6082D">
      <w:pPr>
        <w:spacing w:after="0" w:line="240" w:lineRule="auto"/>
      </w:pPr>
      <w:r>
        <w:separator/>
      </w:r>
    </w:p>
  </w:footnote>
  <w:footnote w:type="continuationSeparator" w:id="0">
    <w:p w:rsidR="00B321CB" w:rsidRDefault="00B321CB" w:rsidP="00B608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82D" w:rsidRDefault="00B6082D">
    <w:pPr>
      <w:pStyle w:val="NoSpacing"/>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82D" w:rsidRDefault="00B6082D">
    <w:pPr>
      <w:pStyle w:val="NoSpacing"/>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82D" w:rsidRDefault="00B6082D">
    <w:pPr>
      <w:pStyle w:val="NoSpaci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864E7C"/>
    <w:multiLevelType w:val="hybridMultilevel"/>
    <w:tmpl w:val="9250A1A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82D"/>
    <w:rsid w:val="00030F29"/>
    <w:rsid w:val="00036742"/>
    <w:rsid w:val="00212588"/>
    <w:rsid w:val="002A5511"/>
    <w:rsid w:val="00326A09"/>
    <w:rsid w:val="00432849"/>
    <w:rsid w:val="004C5508"/>
    <w:rsid w:val="006407D2"/>
    <w:rsid w:val="006A3A1B"/>
    <w:rsid w:val="008528AD"/>
    <w:rsid w:val="008B22E4"/>
    <w:rsid w:val="009D144A"/>
    <w:rsid w:val="00AA308D"/>
    <w:rsid w:val="00AC2B53"/>
    <w:rsid w:val="00B321CB"/>
    <w:rsid w:val="00B54D59"/>
    <w:rsid w:val="00B6082D"/>
    <w:rsid w:val="00C46A70"/>
    <w:rsid w:val="00D14468"/>
    <w:rsid w:val="00D24E39"/>
    <w:rsid w:val="00E0359C"/>
    <w:rsid w:val="00E263A1"/>
    <w:rsid w:val="00E95664"/>
    <w:rsid w:val="00F61BC9"/>
    <w:rsid w:val="00FF756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B6082D"/>
  </w:style>
  <w:style w:type="paragraph" w:styleId="NoSpacing">
    <w:name w:val="No Spacing"/>
    <w:uiPriority w:val="1"/>
    <w:qFormat/>
    <w:rsid w:val="00B6082D"/>
    <w:pPr>
      <w:spacing w:after="0" w:line="240" w:lineRule="auto"/>
    </w:pPr>
  </w:style>
  <w:style w:type="paragraph" w:styleId="BalloonText">
    <w:name w:val="Balloon Text"/>
    <w:basedOn w:val="Normal"/>
    <w:link w:val="BalloonTextChar"/>
    <w:uiPriority w:val="99"/>
    <w:semiHidden/>
    <w:unhideWhenUsed/>
    <w:rsid w:val="00432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8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B6082D"/>
  </w:style>
  <w:style w:type="paragraph" w:styleId="NoSpacing">
    <w:name w:val="No Spacing"/>
    <w:uiPriority w:val="1"/>
    <w:qFormat/>
    <w:rsid w:val="00B6082D"/>
    <w:pPr>
      <w:spacing w:after="0" w:line="240" w:lineRule="auto"/>
    </w:pPr>
  </w:style>
  <w:style w:type="paragraph" w:styleId="BalloonText">
    <w:name w:val="Balloon Text"/>
    <w:basedOn w:val="Normal"/>
    <w:link w:val="BalloonTextChar"/>
    <w:uiPriority w:val="99"/>
    <w:semiHidden/>
    <w:unhideWhenUsed/>
    <w:rsid w:val="00432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8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040169">
      <w:bodyDiv w:val="1"/>
      <w:marLeft w:val="0"/>
      <w:marRight w:val="0"/>
      <w:marTop w:val="0"/>
      <w:marBottom w:val="0"/>
      <w:divBdr>
        <w:top w:val="none" w:sz="0" w:space="0" w:color="auto"/>
        <w:left w:val="none" w:sz="0" w:space="0" w:color="auto"/>
        <w:bottom w:val="none" w:sz="0" w:space="0" w:color="auto"/>
        <w:right w:val="none" w:sz="0" w:space="0" w:color="auto"/>
      </w:divBdr>
    </w:div>
    <w:div w:id="794100412">
      <w:bodyDiv w:val="1"/>
      <w:marLeft w:val="0"/>
      <w:marRight w:val="0"/>
      <w:marTop w:val="0"/>
      <w:marBottom w:val="0"/>
      <w:divBdr>
        <w:top w:val="none" w:sz="0" w:space="0" w:color="auto"/>
        <w:left w:val="none" w:sz="0" w:space="0" w:color="auto"/>
        <w:bottom w:val="none" w:sz="0" w:space="0" w:color="auto"/>
        <w:right w:val="none" w:sz="0" w:space="0" w:color="auto"/>
      </w:divBdr>
    </w:div>
    <w:div w:id="107828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1F25A-EAB8-4E66-A3A7-D3AEB4C9C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2415</Words>
  <Characters>1377</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Kakhnovsky</dc:creator>
  <cp:lastModifiedBy>Sergi Pavlik</cp:lastModifiedBy>
  <cp:revision>5</cp:revision>
  <dcterms:created xsi:type="dcterms:W3CDTF">2014-02-03T12:28:00Z</dcterms:created>
  <dcterms:modified xsi:type="dcterms:W3CDTF">2014-02-03T13:15:00Z</dcterms:modified>
</cp:coreProperties>
</file>