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1AC2D" w14:textId="02DBF0DB" w:rsidR="000E2C46" w:rsidRDefault="00661578">
      <w:r>
        <w:rPr>
          <w:noProof/>
        </w:rPr>
        <w:drawing>
          <wp:anchor distT="0" distB="0" distL="114300" distR="114300" simplePos="0" relativeHeight="251658240" behindDoc="0" locked="0" layoutInCell="1" allowOverlap="1" wp14:anchorId="322F8FC7" wp14:editId="40D0B622">
            <wp:simplePos x="0" y="0"/>
            <wp:positionH relativeFrom="column">
              <wp:posOffset>-1186180</wp:posOffset>
            </wp:positionH>
            <wp:positionV relativeFrom="paragraph">
              <wp:posOffset>-1071245</wp:posOffset>
            </wp:positionV>
            <wp:extent cx="7697505" cy="10782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7505"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2ECFC" w14:textId="52EBA5A9" w:rsidR="000E2C46" w:rsidRDefault="00661578">
      <w:r>
        <w:rPr>
          <w:noProof/>
        </w:rPr>
        <mc:AlternateContent>
          <mc:Choice Requires="wps">
            <w:drawing>
              <wp:anchor distT="0" distB="0" distL="114300" distR="114300" simplePos="0" relativeHeight="251659264" behindDoc="0" locked="0" layoutInCell="1" allowOverlap="1" wp14:anchorId="38572558" wp14:editId="7FA80F25">
                <wp:simplePos x="0" y="0"/>
                <wp:positionH relativeFrom="column">
                  <wp:posOffset>-1070610</wp:posOffset>
                </wp:positionH>
                <wp:positionV relativeFrom="paragraph">
                  <wp:posOffset>2662555</wp:posOffset>
                </wp:positionV>
                <wp:extent cx="7543800" cy="8318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543800" cy="831850"/>
                        </a:xfrm>
                        <a:prstGeom prst="rect">
                          <a:avLst/>
                        </a:prstGeom>
                        <a:noFill/>
                        <a:ln w="6350">
                          <a:noFill/>
                        </a:ln>
                      </wps:spPr>
                      <wps:txbx>
                        <w:txbxContent>
                          <w:p w14:paraId="5B708021" w14:textId="45730AD7" w:rsidR="00661578" w:rsidRPr="00661578" w:rsidRDefault="00661578" w:rsidP="00661578">
                            <w:pPr>
                              <w:jc w:val="center"/>
                              <w:rPr>
                                <w:rFonts w:ascii="Helvetica Light" w:hAnsi="Helvetica Light" w:cs="Apple Symbols"/>
                                <w:b/>
                                <w:color w:val="7F7F7F"/>
                                <w:sz w:val="96"/>
                                <w:szCs w:val="130"/>
                                <w:lang w:val="es-MX"/>
                              </w:rPr>
                            </w:pPr>
                            <w:r>
                              <w:rPr>
                                <w:rFonts w:ascii="Helvetica Light" w:hAnsi="Helvetica Light" w:cs="Apple Symbols"/>
                                <w:b/>
                                <w:color w:val="000000"/>
                                <w:sz w:val="96"/>
                                <w:szCs w:val="130"/>
                                <w:lang w:val="es-MX"/>
                              </w:rPr>
                              <w:t xml:space="preserve">LIFE </w:t>
                            </w:r>
                            <w:r>
                              <w:rPr>
                                <w:rFonts w:ascii="Helvetica Light" w:hAnsi="Helvetica Light" w:cs="Apple Symbols"/>
                                <w:b/>
                                <w:color w:val="7F7F7F"/>
                                <w:sz w:val="96"/>
                                <w:szCs w:val="130"/>
                                <w:lang w:val="es-MX"/>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72558" id="_x0000_t202" coordsize="21600,21600" o:spt="202" path="m,l,21600r21600,l21600,xe">
                <v:stroke joinstyle="miter"/>
                <v:path gradientshapeok="t" o:connecttype="rect"/>
              </v:shapetype>
              <v:shape id="Text Box 30" o:spid="_x0000_s1026" type="#_x0000_t202" style="position:absolute;margin-left:-84.3pt;margin-top:209.65pt;width:594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" filled="f" stroked="f" strokeweight=".5pt">
                <v:textbox>
                  <w:txbxContent>
                    <w:p w14:paraId="5B708021" w14:textId="45730AD7" w:rsidR="00661578" w:rsidRPr="00661578" w:rsidRDefault="00661578" w:rsidP="00661578">
                      <w:pPr>
                        <w:jc w:val="center"/>
                        <w:rPr>
                          <w:rFonts w:ascii="Helvetica Light" w:hAnsi="Helvetica Light" w:cs="Apple Symbols"/>
                          <w:b/>
                          <w:color w:val="7F7F7F"/>
                          <w:sz w:val="96"/>
                          <w:szCs w:val="130"/>
                          <w:lang w:val="es-MX"/>
                        </w:rPr>
                      </w:pPr>
                      <w:r>
                        <w:rPr>
                          <w:rFonts w:ascii="Helvetica Light" w:hAnsi="Helvetica Light" w:cs="Apple Symbols"/>
                          <w:b/>
                          <w:color w:val="000000"/>
                          <w:sz w:val="96"/>
                          <w:szCs w:val="130"/>
                          <w:lang w:val="es-MX"/>
                        </w:rPr>
                        <w:t xml:space="preserve">LIFE </w:t>
                      </w:r>
                      <w:r>
                        <w:rPr>
                          <w:rFonts w:ascii="Helvetica Light" w:hAnsi="Helvetica Light" w:cs="Apple Symbols"/>
                          <w:b/>
                          <w:color w:val="7F7F7F"/>
                          <w:sz w:val="96"/>
                          <w:szCs w:val="130"/>
                          <w:lang w:val="es-MX"/>
                        </w:rPr>
                        <w:t>STORE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6F7136" wp14:editId="398803E0">
                <wp:simplePos x="0" y="0"/>
                <wp:positionH relativeFrom="column">
                  <wp:posOffset>-1070610</wp:posOffset>
                </wp:positionH>
                <wp:positionV relativeFrom="paragraph">
                  <wp:posOffset>3957955</wp:posOffset>
                </wp:positionV>
                <wp:extent cx="7543800" cy="6858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543800" cy="685800"/>
                        </a:xfrm>
                        <a:prstGeom prst="rect">
                          <a:avLst/>
                        </a:prstGeom>
                        <a:noFill/>
                        <a:ln w="6350">
                          <a:noFill/>
                        </a:ln>
                      </wps:spPr>
                      <wps:txbx>
                        <w:txbxContent>
                          <w:p w14:paraId="44B06CB3" w14:textId="481C823B" w:rsidR="00661578" w:rsidRPr="00661578" w:rsidRDefault="00661578" w:rsidP="00661578">
                            <w:pPr>
                              <w:jc w:val="center"/>
                              <w:rPr>
                                <w:rFonts w:ascii="Helvetica Light" w:hAnsi="Helvetica Light" w:cs="Apple Symbols"/>
                                <w:color w:val="FF8600"/>
                                <w:sz w:val="56"/>
                                <w:lang w:val="es-MX"/>
                              </w:rPr>
                            </w:pPr>
                            <w:r>
                              <w:rPr>
                                <w:rFonts w:ascii="Helvetica Light" w:hAnsi="Helvetica Light" w:cs="Apple Symbols"/>
                                <w:color w:val="FF8600"/>
                                <w:sz w:val="56"/>
                                <w:lang w:val="es-MX"/>
                              </w:rPr>
                              <w:t>PROYECTO 01 – INTRODUCCIÓN A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F7136" id="Text Box 31" o:spid="_x0000_s1027" type="#_x0000_t202" style="position:absolute;margin-left:-84.3pt;margin-top:311.65pt;width:59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" filled="f" stroked="f" strokeweight=".5pt">
                <v:textbox>
                  <w:txbxContent>
                    <w:p w14:paraId="44B06CB3" w14:textId="481C823B" w:rsidR="00661578" w:rsidRPr="00661578" w:rsidRDefault="00661578" w:rsidP="00661578">
                      <w:pPr>
                        <w:jc w:val="center"/>
                        <w:rPr>
                          <w:rFonts w:ascii="Helvetica Light" w:hAnsi="Helvetica Light" w:cs="Apple Symbols"/>
                          <w:color w:val="FF8600"/>
                          <w:sz w:val="56"/>
                          <w:lang w:val="es-MX"/>
                        </w:rPr>
                      </w:pPr>
                      <w:r>
                        <w:rPr>
                          <w:rFonts w:ascii="Helvetica Light" w:hAnsi="Helvetica Light" w:cs="Apple Symbols"/>
                          <w:color w:val="FF8600"/>
                          <w:sz w:val="56"/>
                          <w:lang w:val="es-MX"/>
                        </w:rPr>
                        <w:t>PROYECTO 01 – INTRODUCCIÓN A PYTHON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69EB29" wp14:editId="147A10E3">
                <wp:simplePos x="0" y="0"/>
                <wp:positionH relativeFrom="column">
                  <wp:posOffset>-1031240</wp:posOffset>
                </wp:positionH>
                <wp:positionV relativeFrom="paragraph">
                  <wp:posOffset>5148580</wp:posOffset>
                </wp:positionV>
                <wp:extent cx="7543800" cy="7620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543800" cy="762000"/>
                        </a:xfrm>
                        <a:prstGeom prst="rect">
                          <a:avLst/>
                        </a:prstGeom>
                        <a:noFill/>
                        <a:ln w="6350">
                          <a:noFill/>
                        </a:ln>
                      </wps:spPr>
                      <wps:txbx>
                        <w:txbxContent>
                          <w:p w14:paraId="722E321A" w14:textId="3CAB9171" w:rsidR="00661578" w:rsidRPr="00661578" w:rsidRDefault="00661578" w:rsidP="00661578">
                            <w:pPr>
                              <w:jc w:val="center"/>
                              <w:rPr>
                                <w:rFonts w:ascii="Arial" w:eastAsia="Times New Roman" w:hAnsi="Arial" w:cs="Arial"/>
                                <w:b/>
                                <w:bCs/>
                                <w:color w:val="7F7F7F"/>
                                <w:sz w:val="16"/>
                                <w:szCs w:val="21"/>
                                <w:shd w:val="clear" w:color="auto" w:fill="FFFFFF"/>
                                <w:lang w:val="es-MX" w:eastAsia="es-ES_tradnl"/>
                              </w:rPr>
                            </w:pPr>
                            <w:r w:rsidRPr="00661578">
                              <w:rPr>
                                <w:rFonts w:ascii="Arial" w:eastAsia="Times New Roman" w:hAnsi="Arial" w:cs="Arial"/>
                                <w:b/>
                                <w:bCs/>
                                <w:color w:val="7F7F7F"/>
                                <w:sz w:val="16"/>
                                <w:szCs w:val="21"/>
                                <w:shd w:val="clear" w:color="auto" w:fill="FFFFFF"/>
                                <w:lang w:val="es-MX" w:eastAsia="es-ES_tradnl"/>
                              </w:rPr>
                              <w:t>EM</w:t>
                            </w:r>
                            <w:r>
                              <w:rPr>
                                <w:rFonts w:ascii="Arial" w:eastAsia="Times New Roman" w:hAnsi="Arial" w:cs="Arial"/>
                                <w:b/>
                                <w:bCs/>
                                <w:color w:val="7F7F7F"/>
                                <w:sz w:val="16"/>
                                <w:szCs w:val="21"/>
                                <w:shd w:val="clear" w:color="auto" w:fill="FFFFFF"/>
                                <w:lang w:val="es-MX" w:eastAsia="es-ES_tradnl"/>
                              </w:rPr>
                              <w:t>TECH - SANTANDER</w:t>
                            </w:r>
                          </w:p>
                          <w:p w14:paraId="7FA759F2" w14:textId="77777777" w:rsidR="00661578" w:rsidRPr="00661578" w:rsidRDefault="00661578" w:rsidP="00661578">
                            <w:pPr>
                              <w:jc w:val="center"/>
                              <w:rPr>
                                <w:rFonts w:ascii="Arial" w:eastAsia="Times New Roman" w:hAnsi="Arial" w:cs="Arial"/>
                                <w:b/>
                                <w:bCs/>
                                <w:color w:val="7F7F7F"/>
                                <w:sz w:val="16"/>
                                <w:szCs w:val="21"/>
                                <w:shd w:val="clear" w:color="auto" w:fill="FFFFFF"/>
                                <w:lang w:val="es-MX" w:eastAsia="es-ES_tradnl"/>
                              </w:rPr>
                            </w:pPr>
                          </w:p>
                          <w:p w14:paraId="3139221A" w14:textId="71450395" w:rsidR="00661578" w:rsidRPr="00661578" w:rsidRDefault="00661578" w:rsidP="00661578">
                            <w:pPr>
                              <w:jc w:val="center"/>
                              <w:rPr>
                                <w:rFonts w:ascii="Times New Roman" w:eastAsia="Times New Roman" w:hAnsi="Times New Roman"/>
                                <w:color w:val="7F7F7F"/>
                                <w:sz w:val="20"/>
                                <w:lang w:val="es-MX" w:eastAsia="es-ES_tradnl"/>
                              </w:rPr>
                            </w:pPr>
                            <w:r w:rsidRPr="00661578">
                              <w:rPr>
                                <w:rFonts w:ascii="Arial" w:eastAsia="Times New Roman" w:hAnsi="Arial" w:cs="Arial"/>
                                <w:b/>
                                <w:bCs/>
                                <w:color w:val="7F7F7F"/>
                                <w:sz w:val="16"/>
                                <w:szCs w:val="21"/>
                                <w:shd w:val="clear" w:color="auto" w:fill="FFFFFF"/>
                                <w:lang w:val="es-MX" w:eastAsia="es-ES_tradnl"/>
                              </w:rPr>
                              <w:t>ARANTZA SOFÍA VILLICAÑA PRIETO</w:t>
                            </w:r>
                          </w:p>
                          <w:p w14:paraId="77DE0F51" w14:textId="77777777" w:rsidR="00661578" w:rsidRPr="00661578" w:rsidRDefault="00661578" w:rsidP="00661578">
                            <w:pPr>
                              <w:jc w:val="both"/>
                              <w:rPr>
                                <w:rFonts w:ascii="Helvetica Light" w:hAnsi="Helvetica Light" w:cs="Apple Symbols"/>
                                <w:color w:val="7F7F7F"/>
                                <w:sz w:val="56"/>
                                <w:lang w:val="es-MX"/>
                              </w:rPr>
                            </w:pPr>
                          </w:p>
                          <w:p w14:paraId="1CFE8865" w14:textId="77777777" w:rsidR="00661578" w:rsidRPr="00661578" w:rsidRDefault="00661578" w:rsidP="00661578">
                            <w:pPr>
                              <w:jc w:val="both"/>
                              <w:rPr>
                                <w:rFonts w:ascii="Helvetica Light" w:hAnsi="Helvetica Light" w:cs="Apple Symbols"/>
                                <w:color w:val="7F7F7F"/>
                                <w:sz w:val="56"/>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69EB29" id="Text Box 32" o:spid="_x0000_s1028" type="#_x0000_t202" style="position:absolute;margin-left:-81.2pt;margin-top:405.4pt;width:594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" filled="f" stroked="f" strokeweight=".5pt">
                <v:textbox>
                  <w:txbxContent>
                    <w:p w14:paraId="722E321A" w14:textId="3CAB9171" w:rsidR="00661578" w:rsidRPr="00661578" w:rsidRDefault="00661578" w:rsidP="00661578">
                      <w:pPr>
                        <w:jc w:val="center"/>
                        <w:rPr>
                          <w:rFonts w:ascii="Arial" w:eastAsia="Times New Roman" w:hAnsi="Arial" w:cs="Arial"/>
                          <w:b/>
                          <w:bCs/>
                          <w:color w:val="7F7F7F"/>
                          <w:sz w:val="16"/>
                          <w:szCs w:val="21"/>
                          <w:shd w:val="clear" w:color="auto" w:fill="FFFFFF"/>
                          <w:lang w:val="es-MX" w:eastAsia="es-ES_tradnl"/>
                        </w:rPr>
                      </w:pPr>
                      <w:r w:rsidRPr="00661578">
                        <w:rPr>
                          <w:rFonts w:ascii="Arial" w:eastAsia="Times New Roman" w:hAnsi="Arial" w:cs="Arial"/>
                          <w:b/>
                          <w:bCs/>
                          <w:color w:val="7F7F7F"/>
                          <w:sz w:val="16"/>
                          <w:szCs w:val="21"/>
                          <w:shd w:val="clear" w:color="auto" w:fill="FFFFFF"/>
                          <w:lang w:val="es-MX" w:eastAsia="es-ES_tradnl"/>
                        </w:rPr>
                        <w:t>EM</w:t>
                      </w:r>
                      <w:r>
                        <w:rPr>
                          <w:rFonts w:ascii="Arial" w:eastAsia="Times New Roman" w:hAnsi="Arial" w:cs="Arial"/>
                          <w:b/>
                          <w:bCs/>
                          <w:color w:val="7F7F7F"/>
                          <w:sz w:val="16"/>
                          <w:szCs w:val="21"/>
                          <w:shd w:val="clear" w:color="auto" w:fill="FFFFFF"/>
                          <w:lang w:val="es-MX" w:eastAsia="es-ES_tradnl"/>
                        </w:rPr>
                        <w:t>TECH - SANTANDER</w:t>
                      </w:r>
                    </w:p>
                    <w:p w14:paraId="7FA759F2" w14:textId="77777777" w:rsidR="00661578" w:rsidRPr="00661578" w:rsidRDefault="00661578" w:rsidP="00661578">
                      <w:pPr>
                        <w:jc w:val="center"/>
                        <w:rPr>
                          <w:rFonts w:ascii="Arial" w:eastAsia="Times New Roman" w:hAnsi="Arial" w:cs="Arial"/>
                          <w:b/>
                          <w:bCs/>
                          <w:color w:val="7F7F7F"/>
                          <w:sz w:val="16"/>
                          <w:szCs w:val="21"/>
                          <w:shd w:val="clear" w:color="auto" w:fill="FFFFFF"/>
                          <w:lang w:val="es-MX" w:eastAsia="es-ES_tradnl"/>
                        </w:rPr>
                      </w:pPr>
                    </w:p>
                    <w:p w14:paraId="3139221A" w14:textId="71450395" w:rsidR="00661578" w:rsidRPr="00661578" w:rsidRDefault="00661578" w:rsidP="00661578">
                      <w:pPr>
                        <w:jc w:val="center"/>
                        <w:rPr>
                          <w:rFonts w:ascii="Times New Roman" w:eastAsia="Times New Roman" w:hAnsi="Times New Roman"/>
                          <w:color w:val="7F7F7F"/>
                          <w:sz w:val="20"/>
                          <w:lang w:val="es-MX" w:eastAsia="es-ES_tradnl"/>
                        </w:rPr>
                      </w:pPr>
                      <w:r w:rsidRPr="00661578">
                        <w:rPr>
                          <w:rFonts w:ascii="Arial" w:eastAsia="Times New Roman" w:hAnsi="Arial" w:cs="Arial"/>
                          <w:b/>
                          <w:bCs/>
                          <w:color w:val="7F7F7F"/>
                          <w:sz w:val="16"/>
                          <w:szCs w:val="21"/>
                          <w:shd w:val="clear" w:color="auto" w:fill="FFFFFF"/>
                          <w:lang w:val="es-MX" w:eastAsia="es-ES_tradnl"/>
                        </w:rPr>
                        <w:t>ARANTZA SOFÍA VILLICAÑA PRIETO</w:t>
                      </w:r>
                    </w:p>
                    <w:p w14:paraId="77DE0F51" w14:textId="77777777" w:rsidR="00661578" w:rsidRPr="00661578" w:rsidRDefault="00661578" w:rsidP="00661578">
                      <w:pPr>
                        <w:jc w:val="both"/>
                        <w:rPr>
                          <w:rFonts w:ascii="Helvetica Light" w:hAnsi="Helvetica Light" w:cs="Apple Symbols"/>
                          <w:color w:val="7F7F7F"/>
                          <w:sz w:val="56"/>
                          <w:lang w:val="es-MX"/>
                        </w:rPr>
                      </w:pPr>
                    </w:p>
                    <w:p w14:paraId="1CFE8865" w14:textId="77777777" w:rsidR="00661578" w:rsidRPr="00661578" w:rsidRDefault="00661578" w:rsidP="00661578">
                      <w:pPr>
                        <w:jc w:val="both"/>
                        <w:rPr>
                          <w:rFonts w:ascii="Helvetica Light" w:hAnsi="Helvetica Light" w:cs="Apple Symbols"/>
                          <w:color w:val="7F7F7F"/>
                          <w:sz w:val="56"/>
                          <w:lang w:val="es-MX"/>
                        </w:rPr>
                      </w:pPr>
                    </w:p>
                  </w:txbxContent>
                </v:textbox>
              </v:shape>
            </w:pict>
          </mc:Fallback>
        </mc:AlternateContent>
      </w:r>
      <w:r>
        <w:rPr>
          <w:noProof/>
        </w:rPr>
        <w:drawing>
          <wp:anchor distT="0" distB="0" distL="114300" distR="114300" simplePos="0" relativeHeight="251662336" behindDoc="0" locked="0" layoutInCell="1" allowOverlap="1" wp14:anchorId="351DB270" wp14:editId="488AFC01">
            <wp:simplePos x="0" y="0"/>
            <wp:positionH relativeFrom="column">
              <wp:posOffset>-3810</wp:posOffset>
            </wp:positionH>
            <wp:positionV relativeFrom="paragraph">
              <wp:posOffset>247650</wp:posOffset>
            </wp:positionV>
            <wp:extent cx="5400040" cy="1905635"/>
            <wp:effectExtent l="0" t="0" r="0" b="0"/>
            <wp:wrapSquare wrapText="bothSides"/>
            <wp:docPr id="33" name="Picture 33" descr="Emte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tech Instit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C46">
        <w:br w:type="page"/>
      </w:r>
    </w:p>
    <w:sdt>
      <w:sdtPr>
        <w:rPr>
          <w:rFonts w:asciiTheme="minorHAnsi" w:eastAsiaTheme="minorEastAsia" w:hAnsiTheme="minorHAnsi" w:cs="Times New Roman"/>
          <w:b w:val="0"/>
          <w:bCs w:val="0"/>
          <w:smallCaps w:val="0"/>
          <w:color w:val="auto"/>
          <w:sz w:val="22"/>
          <w:szCs w:val="22"/>
          <w:lang w:val="en-US"/>
        </w:rPr>
        <w:id w:val="-43758919"/>
        <w:docPartObj>
          <w:docPartGallery w:val="Table of Contents"/>
          <w:docPartUnique/>
        </w:docPartObj>
      </w:sdtPr>
      <w:sdtEndPr>
        <w:rPr>
          <w:rFonts w:cstheme="minorBidi"/>
        </w:rPr>
      </w:sdtEndPr>
      <w:sdtContent>
        <w:p w14:paraId="2546D2FF" w14:textId="2E5B56DE" w:rsidR="000E2C46" w:rsidRDefault="000E2C46" w:rsidP="00437751">
          <w:pPr>
            <w:pStyle w:val="TOCHeading"/>
            <w:numPr>
              <w:ilvl w:val="0"/>
              <w:numId w:val="0"/>
            </w:numPr>
            <w:ind w:left="432"/>
          </w:pPr>
          <w:r>
            <w:rPr>
              <w:lang w:val="es-MX"/>
            </w:rPr>
            <w:t>CONTENIDO</w:t>
          </w:r>
        </w:p>
        <w:p w14:paraId="291949D8" w14:textId="487432F1" w:rsidR="000E2C46" w:rsidRPr="00870326" w:rsidRDefault="007353C7">
          <w:pPr>
            <w:pStyle w:val="TOC1"/>
            <w:rPr>
              <w:lang w:val="es-MX"/>
            </w:rPr>
          </w:pPr>
          <w:r>
            <w:rPr>
              <w:b/>
              <w:bCs/>
              <w:lang w:val="es-MX"/>
            </w:rPr>
            <w:t xml:space="preserve">    </w:t>
          </w:r>
          <w:r w:rsidR="000E2C46" w:rsidRPr="00870326">
            <w:rPr>
              <w:b/>
              <w:bCs/>
              <w:lang w:val="es-MX"/>
            </w:rPr>
            <w:t>Introducción</w:t>
          </w:r>
          <w:r w:rsidR="000E2C46">
            <w:ptab w:relativeTo="margin" w:alignment="right" w:leader="dot"/>
          </w:r>
          <w:r w:rsidR="00437751" w:rsidRPr="00870326">
            <w:rPr>
              <w:b/>
              <w:bCs/>
              <w:lang w:val="es-MX"/>
            </w:rPr>
            <w:t>3</w:t>
          </w:r>
        </w:p>
        <w:p w14:paraId="60BBC2F8" w14:textId="52A9A221" w:rsidR="000E2C46" w:rsidRPr="00870326" w:rsidRDefault="007353C7">
          <w:pPr>
            <w:pStyle w:val="TOC1"/>
            <w:rPr>
              <w:lang w:val="es-MX"/>
            </w:rPr>
          </w:pPr>
          <w:r>
            <w:rPr>
              <w:b/>
              <w:bCs/>
              <w:lang w:val="es-MX"/>
            </w:rPr>
            <w:t xml:space="preserve">    </w:t>
          </w:r>
          <w:r w:rsidR="000E2C46" w:rsidRPr="00870326">
            <w:rPr>
              <w:b/>
              <w:bCs/>
              <w:lang w:val="es-MX"/>
            </w:rPr>
            <w:t>Descripción de Código</w:t>
          </w:r>
          <w:r w:rsidR="000E2C46">
            <w:ptab w:relativeTo="margin" w:alignment="right" w:leader="dot"/>
          </w:r>
          <w:r w:rsidR="00437751" w:rsidRPr="00870326">
            <w:rPr>
              <w:b/>
              <w:bCs/>
              <w:lang w:val="es-MX"/>
            </w:rPr>
            <w:t>3</w:t>
          </w:r>
        </w:p>
        <w:p w14:paraId="405FA839" w14:textId="2EF5BE80" w:rsidR="00437751" w:rsidRPr="00870326" w:rsidRDefault="007353C7" w:rsidP="00437751">
          <w:pPr>
            <w:pStyle w:val="TOC2"/>
            <w:ind w:left="216"/>
            <w:rPr>
              <w:lang w:val="es-MX"/>
            </w:rPr>
          </w:pPr>
          <w:r>
            <w:rPr>
              <w:lang w:val="es-MX"/>
            </w:rPr>
            <w:t xml:space="preserve">   </w:t>
          </w:r>
          <w:r w:rsidR="00437751" w:rsidRPr="00870326">
            <w:rPr>
              <w:lang w:val="es-MX"/>
            </w:rPr>
            <w:t>Log-In</w:t>
          </w:r>
          <w:r w:rsidR="000E2C46">
            <w:ptab w:relativeTo="margin" w:alignment="right" w:leader="dot"/>
          </w:r>
          <w:r w:rsidR="00437751" w:rsidRPr="00870326">
            <w:rPr>
              <w:lang w:val="es-MX"/>
            </w:rPr>
            <w:t>3</w:t>
          </w:r>
        </w:p>
        <w:p w14:paraId="786D8734" w14:textId="77777777" w:rsidR="004E371A" w:rsidRDefault="00437751" w:rsidP="00437751">
          <w:pPr>
            <w:rPr>
              <w:lang w:val="es-MX"/>
            </w:rPr>
          </w:pPr>
          <w:r>
            <w:rPr>
              <w:lang w:val="es-MX"/>
            </w:rPr>
            <w:t xml:space="preserve">    </w:t>
          </w:r>
          <w:r w:rsidR="007353C7">
            <w:rPr>
              <w:lang w:val="es-MX"/>
            </w:rPr>
            <w:t xml:space="preserve">   </w:t>
          </w:r>
          <w:r>
            <w:rPr>
              <w:lang w:val="es-MX"/>
            </w:rPr>
            <w:t>Productos más vendidos y rezagados</w:t>
          </w:r>
          <w:r>
            <w:ptab w:relativeTo="margin" w:alignment="right" w:leader="dot"/>
          </w:r>
          <w:r>
            <w:rPr>
              <w:lang w:val="es-MX"/>
            </w:rPr>
            <w:t>4</w:t>
          </w:r>
        </w:p>
        <w:p w14:paraId="0405DF32" w14:textId="77777777" w:rsidR="004E371A" w:rsidRDefault="004E371A" w:rsidP="00437751">
          <w:pPr>
            <w:rPr>
              <w:lang w:val="es-MX"/>
            </w:rPr>
          </w:pPr>
          <w:r>
            <w:rPr>
              <w:lang w:val="es-MX"/>
            </w:rPr>
            <w:t xml:space="preserve">       </w:t>
          </w:r>
          <w:r>
            <w:rPr>
              <w:lang w:val="es-MX"/>
            </w:rPr>
            <w:t xml:space="preserve">Productos </w:t>
          </w:r>
          <w:r>
            <w:rPr>
              <w:lang w:val="es-MX"/>
            </w:rPr>
            <w:t>por reseña en servicio</w:t>
          </w:r>
          <w:r>
            <w:ptab w:relativeTo="margin" w:alignment="right" w:leader="dot"/>
          </w:r>
          <w:r>
            <w:rPr>
              <w:lang w:val="es-MX"/>
            </w:rPr>
            <w:t>5</w:t>
          </w:r>
        </w:p>
        <w:p w14:paraId="6474561D" w14:textId="77777777" w:rsidR="004E371A" w:rsidRDefault="004E371A" w:rsidP="00437751">
          <w:pPr>
            <w:rPr>
              <w:lang w:val="es-MX"/>
            </w:rPr>
          </w:pPr>
          <w:r>
            <w:rPr>
              <w:lang w:val="es-MX"/>
            </w:rPr>
            <w:t xml:space="preserve">       Ingresos y ventas</w:t>
          </w:r>
          <w:r>
            <w:ptab w:relativeTo="margin" w:alignment="right" w:leader="dot"/>
          </w:r>
          <w:r>
            <w:rPr>
              <w:lang w:val="es-MX"/>
            </w:rPr>
            <w:t>6</w:t>
          </w:r>
        </w:p>
        <w:p w14:paraId="41C22470" w14:textId="77777777" w:rsidR="00661578" w:rsidRDefault="00661578" w:rsidP="00437751">
          <w:pPr>
            <w:rPr>
              <w:b/>
              <w:bCs/>
              <w:lang w:val="es-MX"/>
            </w:rPr>
          </w:pPr>
          <w:r>
            <w:rPr>
              <w:b/>
              <w:bCs/>
              <w:lang w:val="es-MX"/>
            </w:rPr>
            <w:t>Solución al problema</w:t>
          </w:r>
          <w:r w:rsidR="004E371A">
            <w:ptab w:relativeTo="margin" w:alignment="right" w:leader="dot"/>
          </w:r>
          <w:r>
            <w:rPr>
              <w:b/>
              <w:bCs/>
              <w:lang w:val="es-MX"/>
            </w:rPr>
            <w:t>7</w:t>
          </w:r>
        </w:p>
        <w:p w14:paraId="38844AB9" w14:textId="6C9514C7" w:rsidR="000E2C46" w:rsidRPr="00437751" w:rsidRDefault="00661578" w:rsidP="00437751">
          <w:pPr>
            <w:rPr>
              <w:lang w:val="es-MX"/>
            </w:rPr>
          </w:pPr>
          <w:r>
            <w:rPr>
              <w:b/>
              <w:bCs/>
              <w:lang w:val="es-MX"/>
            </w:rPr>
            <w:t>Conclusión</w:t>
          </w:r>
          <w:r>
            <w:ptab w:relativeTo="margin" w:alignment="right" w:leader="dot"/>
          </w:r>
          <w:r>
            <w:rPr>
              <w:b/>
              <w:bCs/>
              <w:lang w:val="es-MX"/>
            </w:rPr>
            <w:t>8</w:t>
          </w:r>
        </w:p>
      </w:sdtContent>
    </w:sdt>
    <w:p w14:paraId="61CF77F9" w14:textId="77777777" w:rsidR="000E2C46" w:rsidRDefault="000E2C46"/>
    <w:p w14:paraId="2815E615" w14:textId="3FD8875E" w:rsidR="000E2C46" w:rsidRDefault="000E2C46">
      <w:r>
        <w:br w:type="page"/>
      </w:r>
    </w:p>
    <w:p w14:paraId="0F4EC014" w14:textId="37E35A8F" w:rsidR="000E2C46" w:rsidRDefault="000E2C46">
      <w:r>
        <w:lastRenderedPageBreak/>
        <w:t xml:space="preserve"> </w:t>
      </w:r>
    </w:p>
    <w:p w14:paraId="4C6C38E6" w14:textId="7EFF283D" w:rsidR="0087351F" w:rsidRPr="00870326" w:rsidRDefault="000E2C46" w:rsidP="000E2C46">
      <w:pPr>
        <w:pStyle w:val="Title"/>
        <w:rPr>
          <w:lang w:val="es-MX"/>
        </w:rPr>
      </w:pPr>
      <w:r w:rsidRPr="00870326">
        <w:rPr>
          <w:lang w:val="es-MX"/>
        </w:rPr>
        <w:t>Introducción</w:t>
      </w:r>
    </w:p>
    <w:p w14:paraId="1DB7A82B" w14:textId="60E9B895" w:rsidR="009E3A6C" w:rsidRPr="00B0532F" w:rsidRDefault="009E3A6C" w:rsidP="00B0532F">
      <w:pPr>
        <w:jc w:val="both"/>
        <w:rPr>
          <w:sz w:val="24"/>
          <w:szCs w:val="24"/>
          <w:lang w:val="es-MX"/>
        </w:rPr>
      </w:pPr>
      <w:r w:rsidRPr="00B0532F">
        <w:rPr>
          <w:sz w:val="24"/>
          <w:szCs w:val="24"/>
          <w:lang w:val="es-MX"/>
        </w:rPr>
        <w:t xml:space="preserve">2020, un año que todos esperábamos con ansias; nuevos inicios, metas, crecimiento… Sin embargo, se ha convertido un recordatorio constante de un mensaje muy claro: </w:t>
      </w:r>
      <w:r w:rsidRPr="00B0532F">
        <w:rPr>
          <w:i/>
          <w:iCs/>
          <w:sz w:val="24"/>
          <w:szCs w:val="24"/>
          <w:lang w:val="es-MX"/>
        </w:rPr>
        <w:t>adaptarse o morir</w:t>
      </w:r>
      <w:r w:rsidRPr="00B0532F">
        <w:rPr>
          <w:sz w:val="24"/>
          <w:szCs w:val="24"/>
          <w:lang w:val="es-MX"/>
        </w:rPr>
        <w:t xml:space="preserve">. </w:t>
      </w:r>
      <w:proofErr w:type="spellStart"/>
      <w:r w:rsidRPr="00B0532F">
        <w:rPr>
          <w:b/>
          <w:bCs/>
          <w:sz w:val="24"/>
          <w:szCs w:val="24"/>
          <w:lang w:val="es-MX"/>
        </w:rPr>
        <w:t>Lifestore</w:t>
      </w:r>
      <w:proofErr w:type="spellEnd"/>
      <w:r w:rsidRPr="00B0532F">
        <w:rPr>
          <w:sz w:val="24"/>
          <w:szCs w:val="24"/>
          <w:lang w:val="es-MX"/>
        </w:rPr>
        <w:t xml:space="preserve"> no fue la excepción.</w:t>
      </w:r>
    </w:p>
    <w:p w14:paraId="015B13FC" w14:textId="3D4EF1F0" w:rsidR="009E3A6C" w:rsidRPr="00B0532F" w:rsidRDefault="009E3A6C" w:rsidP="00B0532F">
      <w:pPr>
        <w:jc w:val="both"/>
        <w:rPr>
          <w:sz w:val="24"/>
          <w:szCs w:val="24"/>
          <w:lang w:val="es-MX"/>
        </w:rPr>
      </w:pPr>
      <w:r w:rsidRPr="00B0532F">
        <w:rPr>
          <w:sz w:val="24"/>
          <w:szCs w:val="24"/>
          <w:lang w:val="es-MX"/>
        </w:rPr>
        <w:t xml:space="preserve">Desde sus inicios, esta tienda ha permanecido en manos de una familia interesada en ser los pioneros de proveeduría tecnológica de su comunidad </w:t>
      </w:r>
      <w:r w:rsidR="00B0532F" w:rsidRPr="00B0532F">
        <w:rPr>
          <w:sz w:val="24"/>
          <w:szCs w:val="24"/>
          <w:lang w:val="es-MX"/>
        </w:rPr>
        <w:t>y esto fue así, hasta que el COVID-19 tocó sus puertas amenazando con el desplome de la empresa, siendo que a lo largo de los años habían optado por llevar una administración mucho más “íntim</w:t>
      </w:r>
      <w:r w:rsidR="00BD0324">
        <w:rPr>
          <w:sz w:val="24"/>
          <w:szCs w:val="24"/>
          <w:lang w:val="es-MX"/>
        </w:rPr>
        <w:t>a</w:t>
      </w:r>
      <w:r w:rsidR="00B0532F" w:rsidRPr="00B0532F">
        <w:rPr>
          <w:sz w:val="24"/>
          <w:szCs w:val="24"/>
          <w:lang w:val="es-MX"/>
        </w:rPr>
        <w:t>” al únicamente tener una base de datos a pluma y papel.</w:t>
      </w:r>
    </w:p>
    <w:p w14:paraId="068D6976" w14:textId="41BC94C8" w:rsidR="00B0532F" w:rsidRPr="00B0532F" w:rsidRDefault="00B0532F" w:rsidP="00B0532F">
      <w:pPr>
        <w:jc w:val="both"/>
        <w:rPr>
          <w:sz w:val="24"/>
          <w:szCs w:val="24"/>
          <w:lang w:val="es-MX"/>
        </w:rPr>
      </w:pPr>
      <w:r w:rsidRPr="00B0532F">
        <w:rPr>
          <w:sz w:val="24"/>
          <w:szCs w:val="24"/>
          <w:lang w:val="es-MX"/>
        </w:rPr>
        <w:t xml:space="preserve">Una vez más, dos opciones: adaptarse o cerrar sus puertas. Fue así como </w:t>
      </w:r>
      <w:proofErr w:type="spellStart"/>
      <w:r w:rsidRPr="00B0532F">
        <w:rPr>
          <w:b/>
          <w:bCs/>
          <w:i/>
          <w:iCs/>
          <w:sz w:val="24"/>
          <w:szCs w:val="24"/>
          <w:lang w:val="es-MX"/>
        </w:rPr>
        <w:t>lifestore</w:t>
      </w:r>
      <w:proofErr w:type="spellEnd"/>
      <w:r w:rsidRPr="00B0532F">
        <w:rPr>
          <w:sz w:val="24"/>
          <w:szCs w:val="24"/>
          <w:lang w:val="es-MX"/>
        </w:rPr>
        <w:t xml:space="preserve"> eligió subir de nivel y unirse a la nueva era digital. </w:t>
      </w:r>
    </w:p>
    <w:p w14:paraId="732B3B0A" w14:textId="158705DE" w:rsidR="00B0532F" w:rsidRPr="00B0532F" w:rsidRDefault="00B0532F" w:rsidP="00B0532F">
      <w:pPr>
        <w:jc w:val="both"/>
        <w:rPr>
          <w:sz w:val="24"/>
          <w:szCs w:val="24"/>
          <w:lang w:val="es-MX"/>
        </w:rPr>
      </w:pPr>
      <w:r w:rsidRPr="00B0532F">
        <w:rPr>
          <w:sz w:val="24"/>
          <w:szCs w:val="24"/>
          <w:lang w:val="es-MX"/>
        </w:rPr>
        <w:t>En el siguiente documento, se observarán de los primeros pasos para adentrarse a un nuevo mundo.</w:t>
      </w:r>
    </w:p>
    <w:p w14:paraId="3C3A5975" w14:textId="7AA48B07" w:rsidR="000E2C46" w:rsidRDefault="000E2C46" w:rsidP="000E2C46">
      <w:pPr>
        <w:pStyle w:val="Title"/>
        <w:rPr>
          <w:lang w:val="es-MX"/>
        </w:rPr>
      </w:pPr>
      <w:r>
        <w:rPr>
          <w:lang w:val="es-MX"/>
        </w:rPr>
        <w:t>Descripción del Código</w:t>
      </w:r>
    </w:p>
    <w:p w14:paraId="15768B99" w14:textId="1A05BF9A" w:rsidR="00B0532F" w:rsidRPr="004E371A" w:rsidRDefault="00BD0324" w:rsidP="00B0532F">
      <w:pPr>
        <w:rPr>
          <w:sz w:val="24"/>
          <w:szCs w:val="24"/>
          <w:lang w:val="es-MX"/>
        </w:rPr>
      </w:pPr>
      <w:r w:rsidRPr="004E371A">
        <w:rPr>
          <w:sz w:val="24"/>
          <w:szCs w:val="24"/>
          <w:lang w:val="es-MX"/>
        </w:rPr>
        <w:t>Inicialmente, se hizo una recopilación de la mayor cantidad de datos que se pudieran obtener en los registros de la tienda. Se hicieron 3 principales:</w:t>
      </w:r>
    </w:p>
    <w:p w14:paraId="69943296" w14:textId="77321E17" w:rsidR="00BD0324" w:rsidRPr="004E371A" w:rsidRDefault="00BD0324" w:rsidP="00BD0324">
      <w:pPr>
        <w:pStyle w:val="ListParagraph"/>
        <w:numPr>
          <w:ilvl w:val="0"/>
          <w:numId w:val="11"/>
        </w:numPr>
        <w:rPr>
          <w:sz w:val="24"/>
          <w:szCs w:val="24"/>
          <w:lang w:val="es-MX"/>
        </w:rPr>
      </w:pPr>
      <w:r w:rsidRPr="004E371A">
        <w:rPr>
          <w:sz w:val="24"/>
          <w:szCs w:val="24"/>
          <w:lang w:val="es-MX"/>
        </w:rPr>
        <w:t>Inventario de productos en la tienda</w:t>
      </w:r>
    </w:p>
    <w:p w14:paraId="58B94CB8" w14:textId="162D7C67" w:rsidR="00BD0324" w:rsidRPr="004E371A" w:rsidRDefault="00BD0324" w:rsidP="00BD0324">
      <w:pPr>
        <w:pStyle w:val="ListParagraph"/>
        <w:numPr>
          <w:ilvl w:val="0"/>
          <w:numId w:val="11"/>
        </w:numPr>
        <w:rPr>
          <w:sz w:val="24"/>
          <w:szCs w:val="24"/>
          <w:lang w:val="es-MX"/>
        </w:rPr>
      </w:pPr>
      <w:r w:rsidRPr="004E371A">
        <w:rPr>
          <w:sz w:val="24"/>
          <w:szCs w:val="24"/>
          <w:lang w:val="es-MX"/>
        </w:rPr>
        <w:t>Ventas realizadas</w:t>
      </w:r>
    </w:p>
    <w:p w14:paraId="6A0A29CC" w14:textId="3E27ABC1" w:rsidR="00BD0324" w:rsidRPr="004E371A" w:rsidRDefault="00BD0324" w:rsidP="00BD0324">
      <w:pPr>
        <w:pStyle w:val="ListParagraph"/>
        <w:numPr>
          <w:ilvl w:val="0"/>
          <w:numId w:val="11"/>
        </w:numPr>
        <w:rPr>
          <w:sz w:val="24"/>
          <w:szCs w:val="24"/>
          <w:lang w:val="es-MX"/>
        </w:rPr>
      </w:pPr>
      <w:r w:rsidRPr="004E371A">
        <w:rPr>
          <w:sz w:val="24"/>
          <w:szCs w:val="24"/>
          <w:lang w:val="es-MX"/>
        </w:rPr>
        <w:t>Solicitudes de búsqueda de productos</w:t>
      </w:r>
    </w:p>
    <w:p w14:paraId="7ED2C0CE" w14:textId="41CA9C27" w:rsidR="000E2C46" w:rsidRDefault="000E2C46" w:rsidP="000E2C46">
      <w:pPr>
        <w:pStyle w:val="Subtitle"/>
        <w:rPr>
          <w:sz w:val="28"/>
          <w:szCs w:val="28"/>
          <w:lang w:val="es-MX"/>
        </w:rPr>
      </w:pPr>
      <w:r w:rsidRPr="000E2C46">
        <w:rPr>
          <w:sz w:val="28"/>
          <w:szCs w:val="28"/>
          <w:lang w:val="es-MX"/>
        </w:rPr>
        <w:t>LOG IN</w:t>
      </w:r>
    </w:p>
    <w:p w14:paraId="14D5529F" w14:textId="56DE2545" w:rsidR="00C2349E" w:rsidRPr="004E371A" w:rsidRDefault="00C2349E" w:rsidP="00C2349E">
      <w:pPr>
        <w:rPr>
          <w:sz w:val="24"/>
          <w:szCs w:val="24"/>
          <w:lang w:val="es-MX"/>
        </w:rPr>
      </w:pPr>
      <w:r w:rsidRPr="004E371A">
        <w:rPr>
          <w:sz w:val="24"/>
          <w:szCs w:val="24"/>
          <w:lang w:val="es-MX"/>
        </w:rPr>
        <w:t>Seguidamente, se procedió a limitar quiénes pueden visualizar estos datos.</w:t>
      </w:r>
    </w:p>
    <w:p w14:paraId="2348BD68" w14:textId="3F23E110" w:rsidR="00C2349E" w:rsidRDefault="00337A50" w:rsidP="00C2349E">
      <w:pPr>
        <w:rPr>
          <w:lang w:val="es-MX"/>
        </w:rPr>
      </w:pPr>
      <w:r>
        <w:rPr>
          <w:noProof/>
          <w:lang w:val="es-MX"/>
        </w:rPr>
        <w:drawing>
          <wp:inline distT="0" distB="0" distL="0" distR="0" wp14:anchorId="5E7DFD66" wp14:editId="68FAE619">
            <wp:extent cx="5400040" cy="679450"/>
            <wp:effectExtent l="0" t="0" r="0" b="635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679450"/>
                    </a:xfrm>
                    <a:prstGeom prst="rect">
                      <a:avLst/>
                    </a:prstGeom>
                  </pic:spPr>
                </pic:pic>
              </a:graphicData>
            </a:graphic>
          </wp:inline>
        </w:drawing>
      </w:r>
    </w:p>
    <w:p w14:paraId="3629C722" w14:textId="523C23A0" w:rsidR="00C2349E" w:rsidRPr="004E371A" w:rsidRDefault="00C2349E" w:rsidP="00C421F3">
      <w:pPr>
        <w:jc w:val="both"/>
        <w:rPr>
          <w:sz w:val="24"/>
          <w:szCs w:val="24"/>
          <w:lang w:val="es-MX"/>
        </w:rPr>
      </w:pPr>
      <w:r w:rsidRPr="004E371A">
        <w:rPr>
          <w:sz w:val="24"/>
          <w:szCs w:val="24"/>
          <w:lang w:val="es-MX"/>
        </w:rPr>
        <w:t>Primeramente, se definición la lista en donde serán almacenados los usuarios junto con sus respectivas contraseñas. De la misma manera, se definieron dos usuarios por default para acceso a administradores.</w:t>
      </w:r>
    </w:p>
    <w:p w14:paraId="682F814C" w14:textId="63CA41A5" w:rsidR="00C2349E" w:rsidRPr="004E371A" w:rsidRDefault="00C2349E" w:rsidP="00C421F3">
      <w:pPr>
        <w:jc w:val="both"/>
        <w:rPr>
          <w:sz w:val="24"/>
          <w:szCs w:val="24"/>
          <w:lang w:val="es-MX"/>
        </w:rPr>
      </w:pPr>
      <w:r w:rsidRPr="004E371A">
        <w:rPr>
          <w:sz w:val="24"/>
          <w:szCs w:val="24"/>
          <w:lang w:val="es-MX"/>
        </w:rPr>
        <w:t xml:space="preserve">Después, se imprime un menú con dos opciones: 1) Iniciar sesión 2) Añadir un nuevo usuario. El usuario ingresará la opción elegida en un input y será almacenada en la variable </w:t>
      </w:r>
      <w:proofErr w:type="spellStart"/>
      <w:r w:rsidRPr="004E371A">
        <w:rPr>
          <w:b/>
          <w:bCs/>
          <w:sz w:val="24"/>
          <w:szCs w:val="24"/>
          <w:lang w:val="es-MX"/>
        </w:rPr>
        <w:t>v_menu_principal</w:t>
      </w:r>
      <w:proofErr w:type="spellEnd"/>
      <w:r w:rsidRPr="004E371A">
        <w:rPr>
          <w:b/>
          <w:bCs/>
          <w:sz w:val="24"/>
          <w:szCs w:val="24"/>
          <w:lang w:val="es-MX"/>
        </w:rPr>
        <w:t xml:space="preserve"> </w:t>
      </w:r>
      <w:r w:rsidRPr="004E371A">
        <w:rPr>
          <w:sz w:val="24"/>
          <w:szCs w:val="24"/>
          <w:lang w:val="es-MX"/>
        </w:rPr>
        <w:t>para ser evaluada a continuación.</w:t>
      </w:r>
    </w:p>
    <w:p w14:paraId="614534E6" w14:textId="4C070FF5" w:rsidR="00C2349E" w:rsidRDefault="00337A50" w:rsidP="00C2349E">
      <w:pPr>
        <w:rPr>
          <w:lang w:val="es-MX"/>
        </w:rPr>
      </w:pPr>
      <w:r>
        <w:rPr>
          <w:noProof/>
          <w:lang w:val="es-MX"/>
        </w:rPr>
        <w:lastRenderedPageBreak/>
        <w:drawing>
          <wp:inline distT="0" distB="0" distL="0" distR="0" wp14:anchorId="45FC0292" wp14:editId="376625B7">
            <wp:extent cx="5400040" cy="1632585"/>
            <wp:effectExtent l="0" t="0" r="0" b="571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1632585"/>
                    </a:xfrm>
                    <a:prstGeom prst="rect">
                      <a:avLst/>
                    </a:prstGeom>
                  </pic:spPr>
                </pic:pic>
              </a:graphicData>
            </a:graphic>
          </wp:inline>
        </w:drawing>
      </w:r>
    </w:p>
    <w:p w14:paraId="1D0CB2B1" w14:textId="53705109" w:rsidR="00191675" w:rsidRPr="004E371A" w:rsidRDefault="00191675" w:rsidP="00C421F3">
      <w:pPr>
        <w:rPr>
          <w:sz w:val="24"/>
          <w:szCs w:val="24"/>
          <w:lang w:val="es-MX"/>
        </w:rPr>
      </w:pPr>
      <w:r w:rsidRPr="004E371A">
        <w:rPr>
          <w:sz w:val="24"/>
          <w:szCs w:val="24"/>
          <w:lang w:val="es-MX"/>
        </w:rPr>
        <w:t xml:space="preserve">Seguidamente, procedemos a evaluar la variable </w:t>
      </w:r>
      <w:proofErr w:type="spellStart"/>
      <w:r w:rsidRPr="004E371A">
        <w:rPr>
          <w:b/>
          <w:bCs/>
          <w:sz w:val="24"/>
          <w:szCs w:val="24"/>
          <w:lang w:val="es-MX"/>
        </w:rPr>
        <w:t>v_menu_principal</w:t>
      </w:r>
      <w:proofErr w:type="spellEnd"/>
      <w:r w:rsidRPr="004E371A">
        <w:rPr>
          <w:sz w:val="24"/>
          <w:szCs w:val="24"/>
          <w:lang w:val="es-MX"/>
        </w:rPr>
        <w:t xml:space="preserve">. Optamos por hacer uso de un buble IF debido a que las opciones son sumamente limitadas y es mucho más fácil evaluar la variable. </w:t>
      </w:r>
    </w:p>
    <w:p w14:paraId="16E1A38F" w14:textId="1089B639" w:rsidR="00191675" w:rsidRPr="004E371A" w:rsidRDefault="00191675" w:rsidP="00C421F3">
      <w:pPr>
        <w:rPr>
          <w:sz w:val="24"/>
          <w:szCs w:val="24"/>
          <w:lang w:val="es-MX"/>
        </w:rPr>
      </w:pPr>
      <w:r w:rsidRPr="004E371A">
        <w:rPr>
          <w:sz w:val="24"/>
          <w:szCs w:val="24"/>
          <w:lang w:val="es-MX"/>
        </w:rPr>
        <w:t xml:space="preserve">Se evalúa la primera opción teniendo dos opciones y minimizar el error. </w:t>
      </w:r>
      <w:r w:rsidR="00C421F3" w:rsidRPr="004E371A">
        <w:rPr>
          <w:sz w:val="24"/>
          <w:szCs w:val="24"/>
          <w:lang w:val="es-MX"/>
        </w:rPr>
        <w:t>Se verifica que el usuario y contraseña correspondan y estén en la base de datos. Si es así, la bandera se modifica a “TRUE” para mandar un mensaje de bienvenida, de lo contrario, se mantiene como “FALSE” para mandar un mensaje de usuario no válido.</w:t>
      </w:r>
    </w:p>
    <w:p w14:paraId="0E205657" w14:textId="3046011D" w:rsidR="00C421F3" w:rsidRPr="004E371A" w:rsidRDefault="00C421F3" w:rsidP="00C421F3">
      <w:pPr>
        <w:rPr>
          <w:sz w:val="24"/>
          <w:szCs w:val="24"/>
          <w:lang w:val="es-MX"/>
        </w:rPr>
      </w:pPr>
      <w:r w:rsidRPr="004E371A">
        <w:rPr>
          <w:sz w:val="24"/>
          <w:szCs w:val="24"/>
          <w:lang w:val="es-MX"/>
        </w:rPr>
        <w:t>En caso de ser la opción B, únicamente se le pide al cliente un usuario y contraseña y se agrega a lista con usuarios ya definidos.</w:t>
      </w:r>
      <w:r w:rsidRPr="004E371A">
        <w:rPr>
          <w:sz w:val="24"/>
          <w:szCs w:val="24"/>
          <w:lang w:val="es-MX"/>
        </w:rPr>
        <w:br/>
        <w:t>Finalmente, si no fue elegida ninguna de las opciones anteriores, se imprime un mensaje pidiendo una opción válida.</w:t>
      </w:r>
    </w:p>
    <w:p w14:paraId="35737799" w14:textId="0D9215E7" w:rsidR="000E2C46" w:rsidRDefault="000E2C46" w:rsidP="000E2C46">
      <w:pPr>
        <w:pStyle w:val="Subtitle"/>
        <w:rPr>
          <w:sz w:val="28"/>
          <w:szCs w:val="28"/>
          <w:lang w:val="es-MX"/>
        </w:rPr>
      </w:pPr>
      <w:r w:rsidRPr="000E2C46">
        <w:rPr>
          <w:sz w:val="28"/>
          <w:szCs w:val="28"/>
          <w:lang w:val="es-MX"/>
        </w:rPr>
        <w:t>PRODUCTOS MÁS VENDIDOS Y REZAGADOS</w:t>
      </w:r>
    </w:p>
    <w:p w14:paraId="385EF6BE" w14:textId="1FBCAC1D" w:rsidR="00870326" w:rsidRPr="004E371A" w:rsidRDefault="00870326" w:rsidP="00870326">
      <w:pPr>
        <w:rPr>
          <w:sz w:val="24"/>
          <w:szCs w:val="24"/>
          <w:lang w:val="es-MX"/>
        </w:rPr>
      </w:pPr>
      <w:r w:rsidRPr="004E371A">
        <w:rPr>
          <w:sz w:val="24"/>
          <w:szCs w:val="24"/>
          <w:lang w:val="es-MX"/>
        </w:rPr>
        <w:t>Seguidamente, fue necesario obtener la cantidad de productos más vendidos y rezagados con el objetivo de establecer una estrategia de ventas y contar con un inventario mucho más optimizado.</w:t>
      </w:r>
    </w:p>
    <w:p w14:paraId="1FB22602" w14:textId="15FD12F1" w:rsidR="00437751" w:rsidRDefault="00337A50" w:rsidP="00437751">
      <w:pPr>
        <w:rPr>
          <w:lang w:val="es-MX"/>
        </w:rPr>
      </w:pPr>
      <w:r>
        <w:rPr>
          <w:noProof/>
          <w:lang w:val="es-MX"/>
        </w:rPr>
        <w:drawing>
          <wp:inline distT="0" distB="0" distL="0" distR="0" wp14:anchorId="28CC5688" wp14:editId="632FB019">
            <wp:extent cx="5400040" cy="145669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1456690"/>
                    </a:xfrm>
                    <a:prstGeom prst="rect">
                      <a:avLst/>
                    </a:prstGeom>
                  </pic:spPr>
                </pic:pic>
              </a:graphicData>
            </a:graphic>
          </wp:inline>
        </w:drawing>
      </w:r>
    </w:p>
    <w:p w14:paraId="18DC5B13" w14:textId="1D7E61AA" w:rsidR="00437751" w:rsidRPr="004E371A" w:rsidRDefault="00870326" w:rsidP="00775969">
      <w:pPr>
        <w:rPr>
          <w:sz w:val="24"/>
          <w:szCs w:val="24"/>
          <w:lang w:val="es-MX"/>
        </w:rPr>
      </w:pPr>
      <w:r w:rsidRPr="004E371A">
        <w:rPr>
          <w:sz w:val="24"/>
          <w:szCs w:val="24"/>
          <w:lang w:val="es-MX"/>
        </w:rPr>
        <w:t>En esta sección, podemos observar una función que será usada como nuestra propia llave para ordenar la lista; funcionando éste como pivote.</w:t>
      </w:r>
    </w:p>
    <w:p w14:paraId="02DFB1BC" w14:textId="4D89B568" w:rsidR="008B53D1" w:rsidRPr="004E371A" w:rsidRDefault="00AE2572" w:rsidP="00437751">
      <w:pPr>
        <w:rPr>
          <w:sz w:val="24"/>
          <w:szCs w:val="24"/>
          <w:lang w:val="es-MX"/>
        </w:rPr>
      </w:pPr>
      <w:r w:rsidRPr="004E371A">
        <w:rPr>
          <w:sz w:val="24"/>
          <w:szCs w:val="24"/>
          <w:lang w:val="es-MX"/>
        </w:rPr>
        <w:t xml:space="preserve">Seguidamente, establecemos las variables globales que serán usadas en esta función. Iniciando con el tamaño de la matriz de búsqueda, seguidamente de una matriz que será usada para almacenar cada elemento de la matriz en su posición correspondiente dependiendo del id del producto. </w:t>
      </w:r>
    </w:p>
    <w:p w14:paraId="3701478D" w14:textId="73184CDD" w:rsidR="008B53D1" w:rsidRPr="004E371A" w:rsidRDefault="008B53D1" w:rsidP="00437751">
      <w:pPr>
        <w:rPr>
          <w:sz w:val="24"/>
          <w:szCs w:val="24"/>
          <w:lang w:val="es-MX"/>
        </w:rPr>
      </w:pPr>
      <w:r w:rsidRPr="004E371A">
        <w:rPr>
          <w:sz w:val="24"/>
          <w:szCs w:val="24"/>
          <w:lang w:val="es-MX"/>
        </w:rPr>
        <w:t>Debido a que en la matriz de datos al ser ordenada hay productos que no tienen búsquedas, se hizo un segundo bucle de tipo FOR con el objetivo de evaluar cada elemento y si la cantidad es diferente a cero, agregarlo a una lista final.</w:t>
      </w:r>
    </w:p>
    <w:p w14:paraId="4F31E1CD" w14:textId="0C269C91" w:rsidR="00437751" w:rsidRDefault="00337A50" w:rsidP="00437751">
      <w:pPr>
        <w:rPr>
          <w:lang w:val="es-MX"/>
        </w:rPr>
      </w:pPr>
      <w:r>
        <w:rPr>
          <w:noProof/>
          <w:lang w:val="es-MX"/>
        </w:rPr>
        <w:lastRenderedPageBreak/>
        <w:drawing>
          <wp:inline distT="0" distB="0" distL="0" distR="0" wp14:anchorId="40510EFD" wp14:editId="4845982F">
            <wp:extent cx="5400040" cy="699770"/>
            <wp:effectExtent l="0" t="0" r="0" b="5080"/>
            <wp:docPr id="25" name="Picture 25"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 up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699770"/>
                    </a:xfrm>
                    <a:prstGeom prst="rect">
                      <a:avLst/>
                    </a:prstGeom>
                  </pic:spPr>
                </pic:pic>
              </a:graphicData>
            </a:graphic>
          </wp:inline>
        </w:drawing>
      </w:r>
    </w:p>
    <w:p w14:paraId="2BCEAC45" w14:textId="3A73977F" w:rsidR="00437751" w:rsidRDefault="008B53D1" w:rsidP="00437751">
      <w:pPr>
        <w:rPr>
          <w:lang w:val="es-MX"/>
        </w:rPr>
      </w:pPr>
      <w:r w:rsidRPr="004E371A">
        <w:rPr>
          <w:sz w:val="24"/>
          <w:szCs w:val="24"/>
          <w:lang w:val="es-MX"/>
        </w:rPr>
        <w:t xml:space="preserve">Esta sección tiene como único propósito la impresión de los 50 productos mayor y menos buscados/solicitados. Para ello, se hizo uso de la función </w:t>
      </w:r>
      <w:proofErr w:type="spellStart"/>
      <w:r w:rsidRPr="004E371A">
        <w:rPr>
          <w:sz w:val="24"/>
          <w:szCs w:val="24"/>
          <w:lang w:val="es-MX"/>
        </w:rPr>
        <w:t>sorted</w:t>
      </w:r>
      <w:proofErr w:type="spellEnd"/>
      <w:r w:rsidRPr="004E371A">
        <w:rPr>
          <w:sz w:val="24"/>
          <w:szCs w:val="24"/>
          <w:lang w:val="es-MX"/>
        </w:rPr>
        <w:t xml:space="preserve"> y se almacenó en una matriz auxiliar para la ordenada de mayor a menor tanto como la inversa.</w:t>
      </w:r>
    </w:p>
    <w:p w14:paraId="6FAF1D21" w14:textId="215CC0FA" w:rsidR="00437751" w:rsidRDefault="00337A50" w:rsidP="00437751">
      <w:pPr>
        <w:rPr>
          <w:lang w:val="es-MX"/>
        </w:rPr>
      </w:pPr>
      <w:r>
        <w:rPr>
          <w:noProof/>
          <w:lang w:val="es-MX"/>
        </w:rPr>
        <w:drawing>
          <wp:inline distT="0" distB="0" distL="0" distR="0" wp14:anchorId="7E640664" wp14:editId="5CABFF7B">
            <wp:extent cx="5400040" cy="862965"/>
            <wp:effectExtent l="0" t="0" r="0" b="0"/>
            <wp:docPr id="24" name="Picture 2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862965"/>
                    </a:xfrm>
                    <a:prstGeom prst="rect">
                      <a:avLst/>
                    </a:prstGeom>
                  </pic:spPr>
                </pic:pic>
              </a:graphicData>
            </a:graphic>
          </wp:inline>
        </w:drawing>
      </w:r>
    </w:p>
    <w:p w14:paraId="2A9E08BF" w14:textId="5235D3A7" w:rsidR="008B53D1" w:rsidRPr="004E371A" w:rsidRDefault="008B53D1" w:rsidP="00437751">
      <w:pPr>
        <w:rPr>
          <w:sz w:val="24"/>
          <w:szCs w:val="24"/>
          <w:lang w:val="es-MX"/>
        </w:rPr>
      </w:pPr>
      <w:r w:rsidRPr="004E371A">
        <w:rPr>
          <w:sz w:val="24"/>
          <w:szCs w:val="24"/>
          <w:lang w:val="es-MX"/>
        </w:rPr>
        <w:t>En esta imagen se puede visualizar que se hizo uso de una lógica similar a la del caso anterior, en donde se obtiene la longitud de la lista, de</w:t>
      </w:r>
      <w:r w:rsidR="00775969" w:rsidRPr="004E371A">
        <w:rPr>
          <w:sz w:val="24"/>
          <w:szCs w:val="24"/>
          <w:lang w:val="es-MX"/>
        </w:rPr>
        <w:t>fi</w:t>
      </w:r>
      <w:r w:rsidRPr="004E371A">
        <w:rPr>
          <w:sz w:val="24"/>
          <w:szCs w:val="24"/>
          <w:lang w:val="es-MX"/>
        </w:rPr>
        <w:t>nen variables</w:t>
      </w:r>
      <w:r w:rsidR="00775969" w:rsidRPr="004E371A">
        <w:rPr>
          <w:sz w:val="24"/>
          <w:szCs w:val="24"/>
          <w:lang w:val="es-MX"/>
        </w:rPr>
        <w:t xml:space="preserve"> globales y seguidamente los ciclos </w:t>
      </w:r>
      <w:proofErr w:type="spellStart"/>
      <w:r w:rsidR="00775969" w:rsidRPr="004E371A">
        <w:rPr>
          <w:sz w:val="24"/>
          <w:szCs w:val="24"/>
          <w:lang w:val="es-MX"/>
        </w:rPr>
        <w:t>for</w:t>
      </w:r>
      <w:proofErr w:type="spellEnd"/>
      <w:r w:rsidR="00775969" w:rsidRPr="004E371A">
        <w:rPr>
          <w:sz w:val="24"/>
          <w:szCs w:val="24"/>
          <w:lang w:val="es-MX"/>
        </w:rPr>
        <w:t xml:space="preserve"> en donde de la misma manera, se añade un elemento a la posición correspondiente del id.</w:t>
      </w:r>
    </w:p>
    <w:p w14:paraId="3A180048" w14:textId="36835B64" w:rsidR="00775969" w:rsidRPr="004E371A" w:rsidRDefault="00775969" w:rsidP="00437751">
      <w:pPr>
        <w:rPr>
          <w:sz w:val="24"/>
          <w:szCs w:val="24"/>
          <w:lang w:val="es-MX"/>
        </w:rPr>
      </w:pPr>
      <w:r w:rsidRPr="004E371A">
        <w:rPr>
          <w:sz w:val="24"/>
          <w:szCs w:val="24"/>
          <w:lang w:val="es-MX"/>
        </w:rPr>
        <w:t xml:space="preserve">En el siguiente ciclo de la misma forma se hace un ciclo para validar que únicamente tengamos elementos válidos </w:t>
      </w:r>
      <w:proofErr w:type="gramStart"/>
      <w:r w:rsidRPr="004E371A">
        <w:rPr>
          <w:sz w:val="24"/>
          <w:szCs w:val="24"/>
          <w:lang w:val="es-MX"/>
        </w:rPr>
        <w:t>(!=</w:t>
      </w:r>
      <w:proofErr w:type="gramEnd"/>
      <w:r w:rsidRPr="004E371A">
        <w:rPr>
          <w:sz w:val="24"/>
          <w:szCs w:val="24"/>
          <w:lang w:val="es-MX"/>
        </w:rPr>
        <w:t xml:space="preserve"> </w:t>
      </w:r>
      <w:r w:rsidRPr="004E371A">
        <w:rPr>
          <w:sz w:val="24"/>
          <w:szCs w:val="24"/>
          <w:lang w:val="en-US"/>
        </w:rPr>
        <w:t>0</w:t>
      </w:r>
      <w:r w:rsidRPr="004E371A">
        <w:rPr>
          <w:sz w:val="24"/>
          <w:szCs w:val="24"/>
          <w:lang w:val="es-MX"/>
        </w:rPr>
        <w:t>) en una nueva lista.</w:t>
      </w:r>
    </w:p>
    <w:p w14:paraId="1D27C9F2" w14:textId="7E661706" w:rsidR="00437751" w:rsidRDefault="00337A50" w:rsidP="00437751">
      <w:pPr>
        <w:rPr>
          <w:lang w:val="es-MX"/>
        </w:rPr>
      </w:pPr>
      <w:r>
        <w:rPr>
          <w:noProof/>
          <w:lang w:val="es-MX"/>
        </w:rPr>
        <w:drawing>
          <wp:inline distT="0" distB="0" distL="0" distR="0" wp14:anchorId="2D8E4667" wp14:editId="0AFBDAFB">
            <wp:extent cx="5400040" cy="680085"/>
            <wp:effectExtent l="0" t="0" r="0" b="5715"/>
            <wp:docPr id="23" name="Picture 23"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0040" cy="680085"/>
                    </a:xfrm>
                    <a:prstGeom prst="rect">
                      <a:avLst/>
                    </a:prstGeom>
                  </pic:spPr>
                </pic:pic>
              </a:graphicData>
            </a:graphic>
          </wp:inline>
        </w:drawing>
      </w:r>
    </w:p>
    <w:p w14:paraId="39B4F99F" w14:textId="3EBF5B6C" w:rsidR="00437751" w:rsidRPr="004E371A" w:rsidRDefault="00775969" w:rsidP="00437751">
      <w:pPr>
        <w:rPr>
          <w:sz w:val="24"/>
          <w:szCs w:val="24"/>
          <w:lang w:val="es-MX"/>
        </w:rPr>
      </w:pPr>
      <w:r w:rsidRPr="004E371A">
        <w:rPr>
          <w:sz w:val="24"/>
          <w:szCs w:val="24"/>
          <w:lang w:val="es-MX"/>
        </w:rPr>
        <w:t>En este caso, de hizo uso de la misma función para ordenar la lista dependiendo de la columna correspondiente. Seguidamente se hicieron dos ciclos para imprimir cada elemento de la lista.</w:t>
      </w:r>
    </w:p>
    <w:p w14:paraId="45547666" w14:textId="511D3E29" w:rsidR="000E2C46" w:rsidRDefault="000E2C46" w:rsidP="000E2C46">
      <w:pPr>
        <w:pStyle w:val="Subtitle"/>
        <w:rPr>
          <w:sz w:val="28"/>
          <w:szCs w:val="28"/>
          <w:lang w:val="es-MX"/>
        </w:rPr>
      </w:pPr>
      <w:r w:rsidRPr="000E2C46">
        <w:rPr>
          <w:sz w:val="28"/>
          <w:szCs w:val="28"/>
          <w:lang w:val="es-MX"/>
        </w:rPr>
        <w:t>PRODUCTOS POR RESEÑA EN SERVICIO</w:t>
      </w:r>
    </w:p>
    <w:p w14:paraId="4D5342ED" w14:textId="31E4FC13" w:rsidR="00A63304" w:rsidRDefault="00337A50" w:rsidP="00A63304">
      <w:pPr>
        <w:rPr>
          <w:lang w:val="es-MX"/>
        </w:rPr>
      </w:pPr>
      <w:r>
        <w:rPr>
          <w:noProof/>
          <w:lang w:val="es-MX"/>
        </w:rPr>
        <w:drawing>
          <wp:inline distT="0" distB="0" distL="0" distR="0" wp14:anchorId="38A72976" wp14:editId="1066EBCE">
            <wp:extent cx="540004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400040" cy="1219200"/>
                    </a:xfrm>
                    <a:prstGeom prst="rect">
                      <a:avLst/>
                    </a:prstGeom>
                  </pic:spPr>
                </pic:pic>
              </a:graphicData>
            </a:graphic>
          </wp:inline>
        </w:drawing>
      </w:r>
    </w:p>
    <w:p w14:paraId="1586E56A" w14:textId="08F524B3" w:rsidR="00A63304" w:rsidRPr="004E371A" w:rsidRDefault="00775969" w:rsidP="00A63304">
      <w:pPr>
        <w:rPr>
          <w:sz w:val="24"/>
          <w:szCs w:val="24"/>
          <w:lang w:val="es-MX"/>
        </w:rPr>
      </w:pPr>
      <w:r w:rsidRPr="004E371A">
        <w:rPr>
          <w:sz w:val="24"/>
          <w:szCs w:val="24"/>
          <w:lang w:val="es-MX"/>
        </w:rPr>
        <w:t xml:space="preserve">De la misma manera, se definió una función que nos retornará el valor de la columna que </w:t>
      </w:r>
      <w:r w:rsidR="00150C35" w:rsidRPr="004E371A">
        <w:rPr>
          <w:sz w:val="24"/>
          <w:szCs w:val="24"/>
          <w:lang w:val="es-MX"/>
        </w:rPr>
        <w:t>definimos</w:t>
      </w:r>
      <w:r w:rsidRPr="004E371A">
        <w:rPr>
          <w:sz w:val="24"/>
          <w:szCs w:val="24"/>
          <w:lang w:val="es-MX"/>
        </w:rPr>
        <w:t xml:space="preserve"> como pivote para ordenar la lista.</w:t>
      </w:r>
    </w:p>
    <w:p w14:paraId="3F8DA36B" w14:textId="2A3A7FCD" w:rsidR="00150C35" w:rsidRDefault="00150C35" w:rsidP="00A63304">
      <w:pPr>
        <w:rPr>
          <w:lang w:val="es-MX"/>
        </w:rPr>
      </w:pPr>
      <w:r w:rsidRPr="004E371A">
        <w:rPr>
          <w:sz w:val="24"/>
          <w:szCs w:val="24"/>
          <w:lang w:val="es-MX"/>
        </w:rPr>
        <w:t xml:space="preserve">Se establecieron las variables globales a emplear en esta sección del ejercicio y comenzamos a evaluar cada elemento de la lista de ventas para obtener el id del producto y su calificación de evaluación, seguidamente, en la </w:t>
      </w:r>
      <w:proofErr w:type="spellStart"/>
      <w:r w:rsidRPr="004E371A">
        <w:rPr>
          <w:sz w:val="24"/>
          <w:szCs w:val="24"/>
          <w:lang w:val="es-MX"/>
        </w:rPr>
        <w:t>lista_review</w:t>
      </w:r>
      <w:proofErr w:type="spellEnd"/>
      <w:r w:rsidRPr="004E371A">
        <w:rPr>
          <w:sz w:val="24"/>
          <w:szCs w:val="24"/>
          <w:lang w:val="es-MX"/>
        </w:rPr>
        <w:t xml:space="preserve"> se agregó el valor de la reseña en la posición del id correspondiente</w:t>
      </w:r>
      <w:r>
        <w:rPr>
          <w:lang w:val="es-MX"/>
        </w:rPr>
        <w:t>.</w:t>
      </w:r>
    </w:p>
    <w:p w14:paraId="0D45B0DC" w14:textId="289509D0" w:rsidR="00A63304" w:rsidRDefault="00337A50" w:rsidP="00A63304">
      <w:pPr>
        <w:rPr>
          <w:lang w:val="es-MX"/>
        </w:rPr>
      </w:pPr>
      <w:r>
        <w:rPr>
          <w:noProof/>
          <w:lang w:val="es-MX"/>
        </w:rPr>
        <w:lastRenderedPageBreak/>
        <w:drawing>
          <wp:inline distT="0" distB="0" distL="0" distR="0" wp14:anchorId="78A63917" wp14:editId="42EE6FFE">
            <wp:extent cx="5400040" cy="894715"/>
            <wp:effectExtent l="0" t="0" r="0" b="63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894715"/>
                    </a:xfrm>
                    <a:prstGeom prst="rect">
                      <a:avLst/>
                    </a:prstGeom>
                  </pic:spPr>
                </pic:pic>
              </a:graphicData>
            </a:graphic>
          </wp:inline>
        </w:drawing>
      </w:r>
    </w:p>
    <w:p w14:paraId="6F357B50" w14:textId="361B6C57" w:rsidR="00A63304" w:rsidRPr="004E371A" w:rsidRDefault="00150C35" w:rsidP="00A63304">
      <w:pPr>
        <w:rPr>
          <w:sz w:val="24"/>
          <w:szCs w:val="24"/>
          <w:lang w:val="es-MX"/>
        </w:rPr>
      </w:pPr>
      <w:r w:rsidRPr="004E371A">
        <w:rPr>
          <w:sz w:val="24"/>
          <w:szCs w:val="24"/>
          <w:lang w:val="es-MX"/>
        </w:rPr>
        <w:t xml:space="preserve">En esta sección se hizo algo muy interesante en donde podemos ver ciclos anidados de dos tipos: </w:t>
      </w:r>
      <w:proofErr w:type="spellStart"/>
      <w:r w:rsidRPr="004E371A">
        <w:rPr>
          <w:sz w:val="24"/>
          <w:szCs w:val="24"/>
          <w:lang w:val="es-MX"/>
        </w:rPr>
        <w:t>if</w:t>
      </w:r>
      <w:proofErr w:type="spellEnd"/>
      <w:r w:rsidRPr="004E371A">
        <w:rPr>
          <w:sz w:val="24"/>
          <w:szCs w:val="24"/>
          <w:lang w:val="es-MX"/>
        </w:rPr>
        <w:t xml:space="preserve"> y </w:t>
      </w:r>
      <w:proofErr w:type="spellStart"/>
      <w:r w:rsidRPr="004E371A">
        <w:rPr>
          <w:sz w:val="24"/>
          <w:szCs w:val="24"/>
          <w:lang w:val="es-MX"/>
        </w:rPr>
        <w:t>for</w:t>
      </w:r>
      <w:proofErr w:type="spellEnd"/>
      <w:r w:rsidRPr="004E371A">
        <w:rPr>
          <w:sz w:val="24"/>
          <w:szCs w:val="24"/>
          <w:lang w:val="es-MX"/>
        </w:rPr>
        <w:t>. Esto debido a que, en cada posición de la lista, existe otra lista, PERO de diferentes longitudes. Por lo tanto, fue necesario evaluar la longitud de cada uno de los elementos y hacer una sumatoria de cada uno de los elementos para luego sumar y hacer un promedio. Finalmente se agrega a una lista final en donde se define el promedio de evaluación de cada producto.</w:t>
      </w:r>
    </w:p>
    <w:p w14:paraId="55181494" w14:textId="5CB7A26F" w:rsidR="00150C35" w:rsidRDefault="00150C35" w:rsidP="00A63304">
      <w:pPr>
        <w:rPr>
          <w:lang w:val="es-MX"/>
        </w:rPr>
      </w:pPr>
      <w:r w:rsidRPr="004E371A">
        <w:rPr>
          <w:sz w:val="24"/>
          <w:szCs w:val="24"/>
          <w:lang w:val="es-MX"/>
        </w:rPr>
        <w:t>Debido a que hacemos uso de las variables promedio y suma como globales para almacenar cada una de las evaluaciones y luego dividir entre sí, se iguala a cero en cada iteración de la lista principal evaluada</w:t>
      </w:r>
      <w:r>
        <w:rPr>
          <w:lang w:val="es-MX"/>
        </w:rPr>
        <w:t>.</w:t>
      </w:r>
    </w:p>
    <w:p w14:paraId="69E67CDD" w14:textId="34867EEE" w:rsidR="00A63304" w:rsidRDefault="00337A50" w:rsidP="00A63304">
      <w:pPr>
        <w:rPr>
          <w:lang w:val="es-MX"/>
        </w:rPr>
      </w:pPr>
      <w:r>
        <w:rPr>
          <w:noProof/>
          <w:lang w:val="es-MX"/>
        </w:rPr>
        <w:drawing>
          <wp:inline distT="0" distB="0" distL="0" distR="0" wp14:anchorId="26C044C2" wp14:editId="13B7F337">
            <wp:extent cx="5400040" cy="750570"/>
            <wp:effectExtent l="0" t="0" r="0" b="0"/>
            <wp:docPr id="20"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750570"/>
                    </a:xfrm>
                    <a:prstGeom prst="rect">
                      <a:avLst/>
                    </a:prstGeom>
                  </pic:spPr>
                </pic:pic>
              </a:graphicData>
            </a:graphic>
          </wp:inline>
        </w:drawing>
      </w:r>
    </w:p>
    <w:p w14:paraId="38355918" w14:textId="61A8659E" w:rsidR="00A63304" w:rsidRPr="004E371A" w:rsidRDefault="00150C35" w:rsidP="00A63304">
      <w:pPr>
        <w:rPr>
          <w:sz w:val="24"/>
          <w:szCs w:val="24"/>
          <w:lang w:val="es-MX"/>
        </w:rPr>
      </w:pPr>
      <w:r w:rsidRPr="004E371A">
        <w:rPr>
          <w:sz w:val="24"/>
          <w:szCs w:val="24"/>
          <w:lang w:val="es-MX"/>
        </w:rPr>
        <w:t>Nuevamente</w:t>
      </w:r>
      <w:r w:rsidR="007353C7" w:rsidRPr="004E371A">
        <w:rPr>
          <w:sz w:val="24"/>
          <w:szCs w:val="24"/>
          <w:lang w:val="es-MX"/>
        </w:rPr>
        <w:t xml:space="preserve">, se ordena la lista y se definen dos listas que serán para almacenar los datos de manera ordenada e inversa. </w:t>
      </w:r>
    </w:p>
    <w:p w14:paraId="144F39BD" w14:textId="4440FA5C" w:rsidR="007353C7" w:rsidRPr="004E371A" w:rsidRDefault="007353C7" w:rsidP="00A63304">
      <w:pPr>
        <w:rPr>
          <w:sz w:val="24"/>
          <w:szCs w:val="24"/>
          <w:lang w:val="es-MX"/>
        </w:rPr>
      </w:pPr>
      <w:r w:rsidRPr="004E371A">
        <w:rPr>
          <w:sz w:val="24"/>
          <w:szCs w:val="24"/>
          <w:lang w:val="es-MX"/>
        </w:rPr>
        <w:t xml:space="preserve">Se imprimen los primer 20 elementos por medio de un ciclo </w:t>
      </w:r>
      <w:proofErr w:type="spellStart"/>
      <w:r w:rsidRPr="004E371A">
        <w:rPr>
          <w:sz w:val="24"/>
          <w:szCs w:val="24"/>
          <w:lang w:val="es-MX"/>
        </w:rPr>
        <w:t>for</w:t>
      </w:r>
      <w:proofErr w:type="spellEnd"/>
      <w:r w:rsidRPr="004E371A">
        <w:rPr>
          <w:sz w:val="24"/>
          <w:szCs w:val="24"/>
          <w:lang w:val="es-MX"/>
        </w:rPr>
        <w:t xml:space="preserve"> junto con los dos principales nombres que reciben las columnas.</w:t>
      </w:r>
    </w:p>
    <w:p w14:paraId="480B9558" w14:textId="77777777" w:rsidR="00A63304" w:rsidRPr="00A63304" w:rsidRDefault="00A63304" w:rsidP="00A63304">
      <w:pPr>
        <w:rPr>
          <w:lang w:val="es-MX"/>
        </w:rPr>
      </w:pPr>
    </w:p>
    <w:p w14:paraId="5E0192D8" w14:textId="7F6D27E2" w:rsidR="000E2C46" w:rsidRDefault="000E2C46" w:rsidP="000E2C46">
      <w:pPr>
        <w:pStyle w:val="Subtitle"/>
        <w:rPr>
          <w:sz w:val="28"/>
          <w:szCs w:val="28"/>
          <w:lang w:val="es-MX"/>
        </w:rPr>
      </w:pPr>
      <w:r w:rsidRPr="000E2C46">
        <w:rPr>
          <w:sz w:val="28"/>
          <w:szCs w:val="28"/>
          <w:lang w:val="es-MX"/>
        </w:rPr>
        <w:t>INGRESOS Y VENTAS</w:t>
      </w:r>
    </w:p>
    <w:p w14:paraId="002A2266" w14:textId="32D04AED" w:rsidR="00A63304" w:rsidRDefault="00337A50" w:rsidP="00A63304">
      <w:pPr>
        <w:rPr>
          <w:lang w:val="es-MX"/>
        </w:rPr>
      </w:pPr>
      <w:r>
        <w:rPr>
          <w:noProof/>
          <w:lang w:val="es-MX"/>
        </w:rPr>
        <w:drawing>
          <wp:inline distT="0" distB="0" distL="0" distR="0" wp14:anchorId="7BD723FC" wp14:editId="02033A4C">
            <wp:extent cx="5400040" cy="95885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958850"/>
                    </a:xfrm>
                    <a:prstGeom prst="rect">
                      <a:avLst/>
                    </a:prstGeom>
                  </pic:spPr>
                </pic:pic>
              </a:graphicData>
            </a:graphic>
          </wp:inline>
        </w:drawing>
      </w:r>
    </w:p>
    <w:p w14:paraId="36CE267A" w14:textId="3355426B" w:rsidR="00A63304" w:rsidRPr="004E371A" w:rsidRDefault="00E3225E" w:rsidP="00A63304">
      <w:pPr>
        <w:rPr>
          <w:sz w:val="24"/>
          <w:szCs w:val="24"/>
          <w:lang w:val="es-MX"/>
        </w:rPr>
      </w:pPr>
      <w:r w:rsidRPr="004E371A">
        <w:rPr>
          <w:sz w:val="24"/>
          <w:szCs w:val="24"/>
          <w:lang w:val="es-MX"/>
        </w:rPr>
        <w:t>Como último punto, decidimos calcular el total de ingresos y ventas por mes tanto como a lo largo del año. Una vez más, se definieron las dos principales listas a usar (precios y matriz de meses)</w:t>
      </w:r>
    </w:p>
    <w:p w14:paraId="68E1C448" w14:textId="0578FCDE" w:rsidR="00E3225E" w:rsidRDefault="00E3225E" w:rsidP="00A63304">
      <w:pPr>
        <w:rPr>
          <w:lang w:val="es-MX"/>
        </w:rPr>
      </w:pPr>
      <w:r w:rsidRPr="004E371A">
        <w:rPr>
          <w:sz w:val="24"/>
          <w:szCs w:val="24"/>
          <w:lang w:val="es-MX"/>
        </w:rPr>
        <w:t xml:space="preserve">Primeramente, se hizo una lista específicamente que contenga el id del producto y su precio con la finalidad </w:t>
      </w:r>
      <w:r w:rsidR="00A32F61" w:rsidRPr="004E371A">
        <w:rPr>
          <w:sz w:val="24"/>
          <w:szCs w:val="24"/>
          <w:lang w:val="es-MX"/>
        </w:rPr>
        <w:t>de facilitar el acceso y relación de las ventas con el precio de los productos</w:t>
      </w:r>
      <w:r w:rsidR="00A32F61">
        <w:rPr>
          <w:lang w:val="es-MX"/>
        </w:rPr>
        <w:t>.</w:t>
      </w:r>
    </w:p>
    <w:p w14:paraId="25C8C40E" w14:textId="757671A7" w:rsidR="00A63304" w:rsidRDefault="00337A50" w:rsidP="00A63304">
      <w:pPr>
        <w:rPr>
          <w:lang w:val="es-MX"/>
        </w:rPr>
      </w:pPr>
      <w:r>
        <w:rPr>
          <w:noProof/>
          <w:lang w:val="es-MX"/>
        </w:rPr>
        <w:drawing>
          <wp:inline distT="0" distB="0" distL="0" distR="0" wp14:anchorId="5BF2FF57" wp14:editId="3D4C0DDB">
            <wp:extent cx="5400040" cy="491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400040" cy="491490"/>
                    </a:xfrm>
                    <a:prstGeom prst="rect">
                      <a:avLst/>
                    </a:prstGeom>
                  </pic:spPr>
                </pic:pic>
              </a:graphicData>
            </a:graphic>
          </wp:inline>
        </w:drawing>
      </w:r>
    </w:p>
    <w:p w14:paraId="43E3862C" w14:textId="18F30E2D" w:rsidR="00A63304" w:rsidRPr="00A32F61" w:rsidRDefault="00A32F61" w:rsidP="00A63304">
      <w:pPr>
        <w:rPr>
          <w:lang w:val="es-MX"/>
        </w:rPr>
      </w:pPr>
      <w:r w:rsidRPr="004E371A">
        <w:rPr>
          <w:sz w:val="24"/>
          <w:szCs w:val="24"/>
          <w:lang w:val="es-MX"/>
        </w:rPr>
        <w:lastRenderedPageBreak/>
        <w:t>En este bucle, usamos una variable auxiliar para almacenar la fecha de la venta para obtener únicamente el mes de la compra y almacenarlo en la posición correspondiente de dicha compra. Esto, sólo en caso de que la venta sea diferente a 1, es decir, que no haya tenido devolución. Finalmente, se agrega esta acción a la lista de su mes correspondiente</w:t>
      </w:r>
      <w:r>
        <w:rPr>
          <w:lang w:val="es-MX"/>
        </w:rPr>
        <w:t>.</w:t>
      </w:r>
    </w:p>
    <w:p w14:paraId="1310D04C" w14:textId="4DD1DAEA" w:rsidR="00A63304" w:rsidRDefault="00337A50" w:rsidP="00A63304">
      <w:pPr>
        <w:rPr>
          <w:lang w:val="es-MX"/>
        </w:rPr>
      </w:pPr>
      <w:r>
        <w:rPr>
          <w:noProof/>
          <w:lang w:val="es-MX"/>
        </w:rPr>
        <w:drawing>
          <wp:inline distT="0" distB="0" distL="0" distR="0" wp14:anchorId="06C82D43" wp14:editId="0E91F528">
            <wp:extent cx="5400040" cy="1085215"/>
            <wp:effectExtent l="0" t="0" r="0" b="635"/>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5215"/>
                    </a:xfrm>
                    <a:prstGeom prst="rect">
                      <a:avLst/>
                    </a:prstGeom>
                  </pic:spPr>
                </pic:pic>
              </a:graphicData>
            </a:graphic>
          </wp:inline>
        </w:drawing>
      </w:r>
    </w:p>
    <w:p w14:paraId="1848854E" w14:textId="719971FD" w:rsidR="00A63304" w:rsidRDefault="00542E5E" w:rsidP="00A63304">
      <w:pPr>
        <w:rPr>
          <w:lang w:val="es-MX"/>
        </w:rPr>
      </w:pPr>
      <w:r w:rsidRPr="004E371A">
        <w:rPr>
          <w:sz w:val="24"/>
          <w:szCs w:val="24"/>
          <w:lang w:val="es-MX"/>
        </w:rPr>
        <w:t xml:space="preserve">Ahora bien, en este ciclo </w:t>
      </w:r>
      <w:proofErr w:type="spellStart"/>
      <w:r w:rsidRPr="004E371A">
        <w:rPr>
          <w:sz w:val="24"/>
          <w:szCs w:val="24"/>
          <w:lang w:val="es-MX"/>
        </w:rPr>
        <w:t>for</w:t>
      </w:r>
      <w:proofErr w:type="spellEnd"/>
      <w:r w:rsidRPr="004E371A">
        <w:rPr>
          <w:sz w:val="24"/>
          <w:szCs w:val="24"/>
          <w:lang w:val="es-MX"/>
        </w:rPr>
        <w:t xml:space="preserve"> vamos a sumar y contar cada elemento de cada mes para obtener el promedio de ventas y contar cada uno de los elementos de la lista. Por último</w:t>
      </w:r>
      <w:r w:rsidR="004E371A">
        <w:rPr>
          <w:sz w:val="24"/>
          <w:szCs w:val="24"/>
          <w:lang w:val="es-MX"/>
        </w:rPr>
        <w:t>,</w:t>
      </w:r>
      <w:r w:rsidRPr="004E371A">
        <w:rPr>
          <w:sz w:val="24"/>
          <w:szCs w:val="24"/>
          <w:lang w:val="es-MX"/>
        </w:rPr>
        <w:t xml:space="preserve"> se agrega al ingreso de ventas y se igualan las variables a cero</w:t>
      </w:r>
      <w:r>
        <w:rPr>
          <w:lang w:val="es-MX"/>
        </w:rPr>
        <w:t>.</w:t>
      </w:r>
    </w:p>
    <w:p w14:paraId="68FAD44D" w14:textId="5AFD8FE5" w:rsidR="00A63304" w:rsidRDefault="00337A50" w:rsidP="00A63304">
      <w:pPr>
        <w:rPr>
          <w:lang w:val="es-MX"/>
        </w:rPr>
      </w:pPr>
      <w:r>
        <w:rPr>
          <w:noProof/>
          <w:lang w:val="es-MX"/>
        </w:rPr>
        <w:drawing>
          <wp:inline distT="0" distB="0" distL="0" distR="0" wp14:anchorId="4C862C57" wp14:editId="294F8D8B">
            <wp:extent cx="5400040" cy="8001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800100"/>
                    </a:xfrm>
                    <a:prstGeom prst="rect">
                      <a:avLst/>
                    </a:prstGeom>
                  </pic:spPr>
                </pic:pic>
              </a:graphicData>
            </a:graphic>
          </wp:inline>
        </w:drawing>
      </w:r>
    </w:p>
    <w:p w14:paraId="5A9897F0" w14:textId="26B6FD7C" w:rsidR="00A63304" w:rsidRPr="004E371A" w:rsidRDefault="00542E5E" w:rsidP="00A63304">
      <w:pPr>
        <w:rPr>
          <w:sz w:val="24"/>
          <w:szCs w:val="24"/>
          <w:lang w:val="es-MX"/>
        </w:rPr>
      </w:pPr>
      <w:r w:rsidRPr="004E371A">
        <w:rPr>
          <w:sz w:val="24"/>
          <w:szCs w:val="24"/>
          <w:lang w:val="es-MX"/>
        </w:rPr>
        <w:t xml:space="preserve">En este ciclo sumamos el ingreso anual, haciendo una sumatoria de cada uno de los elementos de la lista de los ingresos mensuales haciendo uso de un ciclo </w:t>
      </w:r>
      <w:proofErr w:type="spellStart"/>
      <w:r w:rsidRPr="004E371A">
        <w:rPr>
          <w:sz w:val="24"/>
          <w:szCs w:val="24"/>
          <w:lang w:val="es-MX"/>
        </w:rPr>
        <w:t>for</w:t>
      </w:r>
      <w:proofErr w:type="spellEnd"/>
      <w:r w:rsidR="004E371A">
        <w:rPr>
          <w:sz w:val="24"/>
          <w:szCs w:val="24"/>
          <w:lang w:val="es-MX"/>
        </w:rPr>
        <w:t>.</w:t>
      </w:r>
    </w:p>
    <w:p w14:paraId="199FFDEB" w14:textId="5F6417E8" w:rsidR="00A63304" w:rsidRDefault="00337A50" w:rsidP="00A63304">
      <w:pPr>
        <w:rPr>
          <w:lang w:val="es-MX"/>
        </w:rPr>
      </w:pPr>
      <w:r>
        <w:rPr>
          <w:noProof/>
          <w:lang w:val="es-MX"/>
        </w:rPr>
        <w:drawing>
          <wp:inline distT="0" distB="0" distL="0" distR="0" wp14:anchorId="1DF60902" wp14:editId="25F29B3D">
            <wp:extent cx="5400040" cy="1326515"/>
            <wp:effectExtent l="0" t="0" r="0" b="698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40" cy="1326515"/>
                    </a:xfrm>
                    <a:prstGeom prst="rect">
                      <a:avLst/>
                    </a:prstGeom>
                  </pic:spPr>
                </pic:pic>
              </a:graphicData>
            </a:graphic>
          </wp:inline>
        </w:drawing>
      </w:r>
    </w:p>
    <w:p w14:paraId="120641B3" w14:textId="151327ED" w:rsidR="00542E5E" w:rsidRDefault="00542E5E" w:rsidP="00A63304">
      <w:pPr>
        <w:rPr>
          <w:lang w:val="es-MX"/>
        </w:rPr>
      </w:pPr>
      <w:r w:rsidRPr="004E371A">
        <w:rPr>
          <w:sz w:val="24"/>
          <w:szCs w:val="24"/>
          <w:lang w:val="es-MX"/>
        </w:rPr>
        <w:t>Para finalizar, imprimimos el ingreso de ventas, promedio, ingreso anual y la lista ordenada por mayores ingresos mensuales</w:t>
      </w:r>
      <w:r>
        <w:rPr>
          <w:lang w:val="es-MX"/>
        </w:rPr>
        <w:t>.</w:t>
      </w:r>
    </w:p>
    <w:p w14:paraId="39FBA8C4" w14:textId="77777777" w:rsidR="00A63304" w:rsidRPr="00A63304" w:rsidRDefault="00A63304" w:rsidP="00A63304">
      <w:pPr>
        <w:rPr>
          <w:lang w:val="es-MX"/>
        </w:rPr>
      </w:pPr>
    </w:p>
    <w:p w14:paraId="17DF3D7B" w14:textId="41540672" w:rsidR="000E2C46" w:rsidRDefault="000E2C46" w:rsidP="000E2C46">
      <w:pPr>
        <w:pStyle w:val="Title"/>
        <w:rPr>
          <w:lang w:val="es-MX"/>
        </w:rPr>
      </w:pPr>
      <w:r>
        <w:rPr>
          <w:lang w:val="es-MX"/>
        </w:rPr>
        <w:t>Solución al Problema</w:t>
      </w:r>
    </w:p>
    <w:p w14:paraId="0C98A26C" w14:textId="77777777" w:rsidR="00803C20" w:rsidRPr="004E371A" w:rsidRDefault="00E0484F" w:rsidP="00E0484F">
      <w:pPr>
        <w:rPr>
          <w:sz w:val="24"/>
          <w:szCs w:val="24"/>
          <w:lang w:val="es-MX"/>
        </w:rPr>
      </w:pPr>
      <w:r w:rsidRPr="004E371A">
        <w:rPr>
          <w:sz w:val="24"/>
          <w:szCs w:val="24"/>
          <w:lang w:val="es-MX"/>
        </w:rPr>
        <w:t xml:space="preserve">Después de haber implementado </w:t>
      </w:r>
      <w:r w:rsidR="00803C20" w:rsidRPr="004E371A">
        <w:rPr>
          <w:sz w:val="24"/>
          <w:szCs w:val="24"/>
          <w:lang w:val="es-MX"/>
        </w:rPr>
        <w:t xml:space="preserve">estas metodologías en las rutinas diarias de </w:t>
      </w:r>
      <w:proofErr w:type="spellStart"/>
      <w:r w:rsidR="00803C20" w:rsidRPr="004E371A">
        <w:rPr>
          <w:sz w:val="24"/>
          <w:szCs w:val="24"/>
          <w:lang w:val="es-MX"/>
        </w:rPr>
        <w:t>Lifestore</w:t>
      </w:r>
      <w:proofErr w:type="spellEnd"/>
      <w:r w:rsidR="00803C20" w:rsidRPr="004E371A">
        <w:rPr>
          <w:sz w:val="24"/>
          <w:szCs w:val="24"/>
          <w:lang w:val="es-MX"/>
        </w:rPr>
        <w:t xml:space="preserve"> podemos implementar de un método mucho más enfocado en un alcance y, por lo tanto, utilidades.</w:t>
      </w:r>
    </w:p>
    <w:p w14:paraId="4714D565" w14:textId="429C98A4" w:rsidR="00803C20" w:rsidRPr="004E371A" w:rsidRDefault="00803C20" w:rsidP="00E0484F">
      <w:pPr>
        <w:rPr>
          <w:sz w:val="24"/>
          <w:szCs w:val="24"/>
          <w:lang w:val="es-MX"/>
        </w:rPr>
      </w:pPr>
      <w:r w:rsidRPr="004E371A">
        <w:rPr>
          <w:sz w:val="24"/>
          <w:szCs w:val="24"/>
          <w:lang w:val="es-MX"/>
        </w:rPr>
        <w:t>Ahora bien, obteniendo los datos de las mayores búsquedas por usuarios podemos relacionarlo con la cantidad de productos comprados, esto para analizar qué factor es lo que los lleva a realizar o no la compra. Incluso, se tiene el objetivo a corto plazo de aumentar en un mínimo de 15% las ventas teniendo en cuenta estos datos y hacer contenido específico para estos productos.</w:t>
      </w:r>
    </w:p>
    <w:p w14:paraId="4F8808F2" w14:textId="0EFE807D" w:rsidR="00E0484F" w:rsidRPr="004E371A" w:rsidRDefault="00803C20" w:rsidP="00E0484F">
      <w:pPr>
        <w:rPr>
          <w:sz w:val="24"/>
          <w:szCs w:val="24"/>
          <w:lang w:val="es-MX"/>
        </w:rPr>
      </w:pPr>
      <w:r>
        <w:rPr>
          <w:lang w:val="es-MX"/>
        </w:rPr>
        <w:lastRenderedPageBreak/>
        <w:t xml:space="preserve"> </w:t>
      </w:r>
      <w:r w:rsidR="003077B2" w:rsidRPr="004E371A">
        <w:rPr>
          <w:sz w:val="24"/>
          <w:szCs w:val="24"/>
          <w:lang w:val="es-MX"/>
        </w:rPr>
        <w:t>Después de haber ordenado los productos más y menos vendidos, se piensa optimizar el inventario de la empresa debido a que finalmente el inventario es dinero estancado el cual puede estar invertido en mayor infraestructura y métodos de alcance para empresas de mayor renombre. De la misma manera, teniendo estos datos se calcula al menos un 0.8 vueltas de inventario; teniendo esta estructura se espera aumentar a un 1.3 para el próximo año y en dos 1.6. Esto, para comenzar un plan de ampliación de sedes a lo largo de la zona Bajío.</w:t>
      </w:r>
    </w:p>
    <w:p w14:paraId="5493E166" w14:textId="6887C9B2" w:rsidR="003077B2" w:rsidRPr="004E371A" w:rsidRDefault="003077B2" w:rsidP="00E0484F">
      <w:pPr>
        <w:rPr>
          <w:sz w:val="24"/>
          <w:szCs w:val="24"/>
          <w:lang w:val="es-MX"/>
        </w:rPr>
      </w:pPr>
      <w:r w:rsidRPr="004E371A">
        <w:rPr>
          <w:sz w:val="24"/>
          <w:szCs w:val="24"/>
          <w:lang w:val="es-MX"/>
        </w:rPr>
        <w:t xml:space="preserve">Por último, al haber analizado los meses de </w:t>
      </w:r>
      <w:r w:rsidR="002B375A" w:rsidRPr="004E371A">
        <w:rPr>
          <w:sz w:val="24"/>
          <w:szCs w:val="24"/>
          <w:lang w:val="es-MX"/>
        </w:rPr>
        <w:t>mayores ingresos se realizó un plan de trabajo y estrategia para aumentar los ingresos en un mínimo 10% e implementar un equipo de marketing para favorecer las ventas en los meses de ventas mínimas. De esta manera, lograr presencia en este mercado.</w:t>
      </w:r>
    </w:p>
    <w:p w14:paraId="1EF7D1FD" w14:textId="3C518E80" w:rsidR="000E2C46" w:rsidRDefault="000E2C46" w:rsidP="000E2C46">
      <w:pPr>
        <w:pStyle w:val="Title"/>
        <w:rPr>
          <w:lang w:val="es-MX"/>
        </w:rPr>
      </w:pPr>
      <w:r>
        <w:rPr>
          <w:lang w:val="es-MX"/>
        </w:rPr>
        <w:t>Conclusión</w:t>
      </w:r>
    </w:p>
    <w:p w14:paraId="1FD4A05D" w14:textId="7CF96C3D" w:rsidR="002B375A" w:rsidRPr="004E371A" w:rsidRDefault="002B375A" w:rsidP="002B375A">
      <w:pPr>
        <w:rPr>
          <w:sz w:val="24"/>
          <w:szCs w:val="24"/>
          <w:lang w:val="es-MX"/>
        </w:rPr>
      </w:pPr>
      <w:r w:rsidRPr="004E371A">
        <w:rPr>
          <w:sz w:val="24"/>
          <w:szCs w:val="24"/>
          <w:lang w:val="es-MX"/>
        </w:rPr>
        <w:t>A manera de conclusión, puedo decir que este proyecto fue de gran interés para desarrollar debido a que fue todo un reto analizar los métodos y la lógica que debe ser implementada para un adecuado funcionamiento. De la misma manera, es de gran interés cómo en los datos se pueden visualizar patrones, sumándole a esto el contexto</w:t>
      </w:r>
      <w:r w:rsidR="006350B2" w:rsidRPr="004E371A">
        <w:rPr>
          <w:sz w:val="24"/>
          <w:szCs w:val="24"/>
          <w:lang w:val="es-MX"/>
        </w:rPr>
        <w:t>,</w:t>
      </w:r>
      <w:r w:rsidRPr="004E371A">
        <w:rPr>
          <w:sz w:val="24"/>
          <w:szCs w:val="24"/>
          <w:lang w:val="es-MX"/>
        </w:rPr>
        <w:t xml:space="preserve"> se puede obtener una certera proyección de la empresa y, lo más importante; los clientes. </w:t>
      </w:r>
    </w:p>
    <w:p w14:paraId="77DDC4EB" w14:textId="03AE8766" w:rsidR="002B375A" w:rsidRPr="004E371A" w:rsidRDefault="006350B2" w:rsidP="002B375A">
      <w:pPr>
        <w:rPr>
          <w:sz w:val="24"/>
          <w:szCs w:val="24"/>
          <w:lang w:val="es-MX"/>
        </w:rPr>
      </w:pPr>
      <w:r w:rsidRPr="004E371A">
        <w:rPr>
          <w:sz w:val="24"/>
          <w:szCs w:val="24"/>
          <w:lang w:val="es-MX"/>
        </w:rPr>
        <w:t xml:space="preserve">Ahora bien, a través de este proyecto logramos identificar cómo con </w:t>
      </w:r>
      <w:r w:rsidR="004E371A" w:rsidRPr="004E371A">
        <w:rPr>
          <w:sz w:val="24"/>
          <w:szCs w:val="24"/>
          <w:lang w:val="es-MX"/>
        </w:rPr>
        <w:t>determinadas cantidades</w:t>
      </w:r>
      <w:r w:rsidRPr="004E371A">
        <w:rPr>
          <w:sz w:val="24"/>
          <w:szCs w:val="24"/>
          <w:lang w:val="es-MX"/>
        </w:rPr>
        <w:t xml:space="preserve"> de datos específicas es posible realizar un amplio análisis de la estructura de la empresa y algunas proyecciones, relacionando de manera adecuada los datos.</w:t>
      </w:r>
    </w:p>
    <w:p w14:paraId="0B0E51AE" w14:textId="41C23711" w:rsidR="004E371A" w:rsidRPr="004E371A" w:rsidRDefault="004E371A" w:rsidP="002B375A">
      <w:pPr>
        <w:rPr>
          <w:sz w:val="24"/>
          <w:szCs w:val="24"/>
          <w:lang w:val="es-MX"/>
        </w:rPr>
      </w:pPr>
      <w:r w:rsidRPr="004E371A">
        <w:rPr>
          <w:sz w:val="24"/>
          <w:szCs w:val="24"/>
          <w:lang w:val="es-MX"/>
        </w:rPr>
        <w:t>Este siglo se nos ha dado la oportunidad de tener el mundo en nuestras manos, sólo es cuestión de aprovecharlo.</w:t>
      </w:r>
    </w:p>
    <w:sectPr w:rsidR="004E371A" w:rsidRPr="004E371A">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6F68E" w14:textId="77777777" w:rsidR="001F50FD" w:rsidRDefault="001F50FD" w:rsidP="000E2C46">
      <w:pPr>
        <w:spacing w:after="0" w:line="240" w:lineRule="auto"/>
      </w:pPr>
      <w:r>
        <w:separator/>
      </w:r>
    </w:p>
  </w:endnote>
  <w:endnote w:type="continuationSeparator" w:id="0">
    <w:p w14:paraId="27EF3CE1" w14:textId="77777777" w:rsidR="001F50FD" w:rsidRDefault="001F50FD" w:rsidP="000E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Symbols">
    <w:charset w:val="B1"/>
    <w:family w:val="auto"/>
    <w:pitch w:val="variable"/>
    <w:sig w:usb0="800008A3" w:usb1="08007BEB" w:usb2="01840034" w:usb3="00000000" w:csb0="000001F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4994989"/>
      <w:docPartObj>
        <w:docPartGallery w:val="Page Numbers (Bottom of Page)"/>
        <w:docPartUnique/>
      </w:docPartObj>
    </w:sdtPr>
    <w:sdtEndPr>
      <w:rPr>
        <w:noProof/>
      </w:rPr>
    </w:sdtEndPr>
    <w:sdtContent>
      <w:p w14:paraId="1332E7C0" w14:textId="237361AA" w:rsidR="000E2C46" w:rsidRDefault="000E2C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390C52" w14:textId="77777777" w:rsidR="000E2C46" w:rsidRDefault="000E2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EE4EA" w14:textId="77777777" w:rsidR="001F50FD" w:rsidRDefault="001F50FD" w:rsidP="000E2C46">
      <w:pPr>
        <w:spacing w:after="0" w:line="240" w:lineRule="auto"/>
      </w:pPr>
      <w:r>
        <w:separator/>
      </w:r>
    </w:p>
  </w:footnote>
  <w:footnote w:type="continuationSeparator" w:id="0">
    <w:p w14:paraId="4F31F6F1" w14:textId="77777777" w:rsidR="001F50FD" w:rsidRDefault="001F50FD" w:rsidP="000E2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578AE"/>
    <w:multiLevelType w:val="hybridMultilevel"/>
    <w:tmpl w:val="C696E4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1C1BEA"/>
    <w:multiLevelType w:val="hybridMultilevel"/>
    <w:tmpl w:val="8118F0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46"/>
    <w:rsid w:val="000E2C46"/>
    <w:rsid w:val="00136C8E"/>
    <w:rsid w:val="00150C35"/>
    <w:rsid w:val="00191675"/>
    <w:rsid w:val="001F50FD"/>
    <w:rsid w:val="002B375A"/>
    <w:rsid w:val="003077B2"/>
    <w:rsid w:val="00337A50"/>
    <w:rsid w:val="00437751"/>
    <w:rsid w:val="004E371A"/>
    <w:rsid w:val="00542E5E"/>
    <w:rsid w:val="006350B2"/>
    <w:rsid w:val="00661578"/>
    <w:rsid w:val="007353C7"/>
    <w:rsid w:val="00775969"/>
    <w:rsid w:val="00803C20"/>
    <w:rsid w:val="00870326"/>
    <w:rsid w:val="008B53D1"/>
    <w:rsid w:val="008D4876"/>
    <w:rsid w:val="009E3A6C"/>
    <w:rsid w:val="00A32F61"/>
    <w:rsid w:val="00A63304"/>
    <w:rsid w:val="00A72201"/>
    <w:rsid w:val="00AE2572"/>
    <w:rsid w:val="00B0532F"/>
    <w:rsid w:val="00BD0324"/>
    <w:rsid w:val="00C2349E"/>
    <w:rsid w:val="00C421F3"/>
    <w:rsid w:val="00D27826"/>
    <w:rsid w:val="00D9143B"/>
    <w:rsid w:val="00E0484F"/>
    <w:rsid w:val="00E322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FA5F"/>
  <w15:chartTrackingRefBased/>
  <w15:docId w15:val="{A1353173-8AD9-41B7-BF06-3A7023B0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46"/>
  </w:style>
  <w:style w:type="paragraph" w:styleId="Heading1">
    <w:name w:val="heading 1"/>
    <w:basedOn w:val="Normal"/>
    <w:next w:val="Normal"/>
    <w:link w:val="Heading1Char"/>
    <w:uiPriority w:val="9"/>
    <w:qFormat/>
    <w:rsid w:val="000E2C4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E2C4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E2C4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E2C4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E2C46"/>
    <w:pPr>
      <w:keepNext/>
      <w:keepLines/>
      <w:numPr>
        <w:ilvl w:val="4"/>
        <w:numId w:val="10"/>
      </w:numPr>
      <w:spacing w:before="200" w:after="0"/>
      <w:outlineLvl w:val="4"/>
    </w:pPr>
    <w:rPr>
      <w:rFonts w:asciiTheme="majorHAnsi" w:eastAsiaTheme="majorEastAsia" w:hAnsiTheme="majorHAnsi" w:cstheme="majorBidi"/>
      <w:color w:val="181D33" w:themeColor="text2" w:themeShade="BF"/>
    </w:rPr>
  </w:style>
  <w:style w:type="paragraph" w:styleId="Heading6">
    <w:name w:val="heading 6"/>
    <w:basedOn w:val="Normal"/>
    <w:next w:val="Normal"/>
    <w:link w:val="Heading6Char"/>
    <w:uiPriority w:val="9"/>
    <w:semiHidden/>
    <w:unhideWhenUsed/>
    <w:qFormat/>
    <w:rsid w:val="000E2C46"/>
    <w:pPr>
      <w:keepNext/>
      <w:keepLines/>
      <w:numPr>
        <w:ilvl w:val="5"/>
        <w:numId w:val="10"/>
      </w:numPr>
      <w:spacing w:before="200" w:after="0"/>
      <w:outlineLvl w:val="5"/>
    </w:pPr>
    <w:rPr>
      <w:rFonts w:asciiTheme="majorHAnsi" w:eastAsiaTheme="majorEastAsia" w:hAnsiTheme="majorHAnsi" w:cstheme="majorBidi"/>
      <w:i/>
      <w:iCs/>
      <w:color w:val="181D33" w:themeColor="text2" w:themeShade="BF"/>
    </w:rPr>
  </w:style>
  <w:style w:type="paragraph" w:styleId="Heading7">
    <w:name w:val="heading 7"/>
    <w:basedOn w:val="Normal"/>
    <w:next w:val="Normal"/>
    <w:link w:val="Heading7Char"/>
    <w:uiPriority w:val="9"/>
    <w:semiHidden/>
    <w:unhideWhenUsed/>
    <w:qFormat/>
    <w:rsid w:val="000E2C4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2C4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2C4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E2C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E2C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E2C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E2C46"/>
    <w:rPr>
      <w:rFonts w:asciiTheme="majorHAnsi" w:eastAsiaTheme="majorEastAsia" w:hAnsiTheme="majorHAnsi" w:cstheme="majorBidi"/>
      <w:color w:val="181D33" w:themeColor="text2" w:themeShade="BF"/>
    </w:rPr>
  </w:style>
  <w:style w:type="character" w:customStyle="1" w:styleId="Heading6Char">
    <w:name w:val="Heading 6 Char"/>
    <w:basedOn w:val="DefaultParagraphFont"/>
    <w:link w:val="Heading6"/>
    <w:uiPriority w:val="9"/>
    <w:semiHidden/>
    <w:rsid w:val="000E2C46"/>
    <w:rPr>
      <w:rFonts w:asciiTheme="majorHAnsi" w:eastAsiaTheme="majorEastAsia" w:hAnsiTheme="majorHAnsi" w:cstheme="majorBidi"/>
      <w:i/>
      <w:iCs/>
      <w:color w:val="181D33" w:themeColor="text2" w:themeShade="BF"/>
    </w:rPr>
  </w:style>
  <w:style w:type="character" w:customStyle="1" w:styleId="Heading7Char">
    <w:name w:val="Heading 7 Char"/>
    <w:basedOn w:val="DefaultParagraphFont"/>
    <w:link w:val="Heading7"/>
    <w:uiPriority w:val="9"/>
    <w:semiHidden/>
    <w:rsid w:val="000E2C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2C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2C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2C46"/>
    <w:pPr>
      <w:spacing w:after="200" w:line="240" w:lineRule="auto"/>
    </w:pPr>
    <w:rPr>
      <w:i/>
      <w:iCs/>
      <w:color w:val="212745" w:themeColor="text2"/>
      <w:sz w:val="18"/>
      <w:szCs w:val="18"/>
    </w:rPr>
  </w:style>
  <w:style w:type="paragraph" w:styleId="Title">
    <w:name w:val="Title"/>
    <w:basedOn w:val="Normal"/>
    <w:next w:val="Normal"/>
    <w:link w:val="TitleChar"/>
    <w:uiPriority w:val="10"/>
    <w:qFormat/>
    <w:rsid w:val="000E2C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E2C4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E2C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E2C46"/>
    <w:rPr>
      <w:color w:val="5A5A5A" w:themeColor="text1" w:themeTint="A5"/>
      <w:spacing w:val="10"/>
    </w:rPr>
  </w:style>
  <w:style w:type="character" w:styleId="Strong">
    <w:name w:val="Strong"/>
    <w:basedOn w:val="DefaultParagraphFont"/>
    <w:uiPriority w:val="22"/>
    <w:qFormat/>
    <w:rsid w:val="000E2C46"/>
    <w:rPr>
      <w:b/>
      <w:bCs/>
      <w:color w:val="000000" w:themeColor="text1"/>
    </w:rPr>
  </w:style>
  <w:style w:type="character" w:styleId="Emphasis">
    <w:name w:val="Emphasis"/>
    <w:basedOn w:val="DefaultParagraphFont"/>
    <w:uiPriority w:val="20"/>
    <w:qFormat/>
    <w:rsid w:val="000E2C46"/>
    <w:rPr>
      <w:i/>
      <w:iCs/>
      <w:color w:val="auto"/>
    </w:rPr>
  </w:style>
  <w:style w:type="paragraph" w:styleId="NoSpacing">
    <w:name w:val="No Spacing"/>
    <w:uiPriority w:val="1"/>
    <w:qFormat/>
    <w:rsid w:val="000E2C46"/>
    <w:pPr>
      <w:spacing w:after="0" w:line="240" w:lineRule="auto"/>
    </w:pPr>
  </w:style>
  <w:style w:type="paragraph" w:styleId="Quote">
    <w:name w:val="Quote"/>
    <w:basedOn w:val="Normal"/>
    <w:next w:val="Normal"/>
    <w:link w:val="QuoteChar"/>
    <w:uiPriority w:val="29"/>
    <w:qFormat/>
    <w:rsid w:val="000E2C46"/>
    <w:pPr>
      <w:spacing w:before="160"/>
      <w:ind w:left="720" w:right="720"/>
    </w:pPr>
    <w:rPr>
      <w:i/>
      <w:iCs/>
      <w:color w:val="000000" w:themeColor="text1"/>
    </w:rPr>
  </w:style>
  <w:style w:type="character" w:customStyle="1" w:styleId="QuoteChar">
    <w:name w:val="Quote Char"/>
    <w:basedOn w:val="DefaultParagraphFont"/>
    <w:link w:val="Quote"/>
    <w:uiPriority w:val="29"/>
    <w:rsid w:val="000E2C46"/>
    <w:rPr>
      <w:i/>
      <w:iCs/>
      <w:color w:val="000000" w:themeColor="text1"/>
    </w:rPr>
  </w:style>
  <w:style w:type="paragraph" w:styleId="IntenseQuote">
    <w:name w:val="Intense Quote"/>
    <w:basedOn w:val="Normal"/>
    <w:next w:val="Normal"/>
    <w:link w:val="IntenseQuoteChar"/>
    <w:uiPriority w:val="30"/>
    <w:qFormat/>
    <w:rsid w:val="000E2C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E2C46"/>
    <w:rPr>
      <w:color w:val="000000" w:themeColor="text1"/>
      <w:shd w:val="clear" w:color="auto" w:fill="F2F2F2" w:themeFill="background1" w:themeFillShade="F2"/>
    </w:rPr>
  </w:style>
  <w:style w:type="character" w:styleId="SubtleEmphasis">
    <w:name w:val="Subtle Emphasis"/>
    <w:basedOn w:val="DefaultParagraphFont"/>
    <w:uiPriority w:val="19"/>
    <w:qFormat/>
    <w:rsid w:val="000E2C46"/>
    <w:rPr>
      <w:i/>
      <w:iCs/>
      <w:color w:val="404040" w:themeColor="text1" w:themeTint="BF"/>
    </w:rPr>
  </w:style>
  <w:style w:type="character" w:styleId="IntenseEmphasis">
    <w:name w:val="Intense Emphasis"/>
    <w:basedOn w:val="DefaultParagraphFont"/>
    <w:uiPriority w:val="21"/>
    <w:qFormat/>
    <w:rsid w:val="000E2C46"/>
    <w:rPr>
      <w:b/>
      <w:bCs/>
      <w:i/>
      <w:iCs/>
      <w:caps/>
    </w:rPr>
  </w:style>
  <w:style w:type="character" w:styleId="SubtleReference">
    <w:name w:val="Subtle Reference"/>
    <w:basedOn w:val="DefaultParagraphFont"/>
    <w:uiPriority w:val="31"/>
    <w:qFormat/>
    <w:rsid w:val="000E2C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2C46"/>
    <w:rPr>
      <w:b/>
      <w:bCs/>
      <w:smallCaps/>
      <w:u w:val="single"/>
    </w:rPr>
  </w:style>
  <w:style w:type="character" w:styleId="BookTitle">
    <w:name w:val="Book Title"/>
    <w:basedOn w:val="DefaultParagraphFont"/>
    <w:uiPriority w:val="33"/>
    <w:qFormat/>
    <w:rsid w:val="000E2C46"/>
    <w:rPr>
      <w:b w:val="0"/>
      <w:bCs w:val="0"/>
      <w:smallCaps/>
      <w:spacing w:val="5"/>
    </w:rPr>
  </w:style>
  <w:style w:type="paragraph" w:styleId="TOCHeading">
    <w:name w:val="TOC Heading"/>
    <w:basedOn w:val="Heading1"/>
    <w:next w:val="Normal"/>
    <w:uiPriority w:val="39"/>
    <w:unhideWhenUsed/>
    <w:qFormat/>
    <w:rsid w:val="000E2C46"/>
    <w:pPr>
      <w:outlineLvl w:val="9"/>
    </w:pPr>
  </w:style>
  <w:style w:type="paragraph" w:styleId="Header">
    <w:name w:val="header"/>
    <w:basedOn w:val="Normal"/>
    <w:link w:val="HeaderChar"/>
    <w:uiPriority w:val="99"/>
    <w:unhideWhenUsed/>
    <w:rsid w:val="000E2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C46"/>
  </w:style>
  <w:style w:type="paragraph" w:styleId="Footer">
    <w:name w:val="footer"/>
    <w:basedOn w:val="Normal"/>
    <w:link w:val="FooterChar"/>
    <w:uiPriority w:val="99"/>
    <w:unhideWhenUsed/>
    <w:rsid w:val="000E2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C46"/>
  </w:style>
  <w:style w:type="paragraph" w:styleId="TOC2">
    <w:name w:val="toc 2"/>
    <w:basedOn w:val="Normal"/>
    <w:next w:val="Normal"/>
    <w:autoRedefine/>
    <w:uiPriority w:val="39"/>
    <w:unhideWhenUsed/>
    <w:rsid w:val="000E2C46"/>
    <w:pPr>
      <w:spacing w:after="100"/>
      <w:ind w:left="220"/>
    </w:pPr>
    <w:rPr>
      <w:rFonts w:cs="Times New Roman"/>
      <w:lang w:val="en-US"/>
    </w:rPr>
  </w:style>
  <w:style w:type="paragraph" w:styleId="TOC1">
    <w:name w:val="toc 1"/>
    <w:basedOn w:val="Normal"/>
    <w:next w:val="Normal"/>
    <w:autoRedefine/>
    <w:uiPriority w:val="39"/>
    <w:unhideWhenUsed/>
    <w:rsid w:val="000E2C46"/>
    <w:pPr>
      <w:spacing w:after="100"/>
    </w:pPr>
    <w:rPr>
      <w:rFonts w:cs="Times New Roman"/>
      <w:lang w:val="en-US"/>
    </w:rPr>
  </w:style>
  <w:style w:type="paragraph" w:styleId="TOC3">
    <w:name w:val="toc 3"/>
    <w:basedOn w:val="Normal"/>
    <w:next w:val="Normal"/>
    <w:autoRedefine/>
    <w:uiPriority w:val="39"/>
    <w:unhideWhenUsed/>
    <w:rsid w:val="000E2C46"/>
    <w:pPr>
      <w:spacing w:after="100"/>
      <w:ind w:left="440"/>
    </w:pPr>
    <w:rPr>
      <w:rFonts w:cs="Times New Roman"/>
      <w:lang w:val="en-US"/>
    </w:rPr>
  </w:style>
  <w:style w:type="paragraph" w:styleId="ListParagraph">
    <w:name w:val="List Paragraph"/>
    <w:basedOn w:val="Normal"/>
    <w:uiPriority w:val="34"/>
    <w:qFormat/>
    <w:rsid w:val="00BD0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12DA9-7E01-4F49-85DE-DC288D17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Sofia Villicaña Prieto</dc:creator>
  <cp:keywords/>
  <dc:description/>
  <cp:lastModifiedBy>Arantza Sofia Villicaña Prieto</cp:lastModifiedBy>
  <cp:revision>7</cp:revision>
  <dcterms:created xsi:type="dcterms:W3CDTF">2020-09-03T00:21:00Z</dcterms:created>
  <dcterms:modified xsi:type="dcterms:W3CDTF">2020-09-04T00:36:00Z</dcterms:modified>
</cp:coreProperties>
</file>