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DC" w:rsidRDefault="000958D9" w:rsidP="000958D9">
      <w:pPr>
        <w:pStyle w:val="Ttulo1"/>
        <w:jc w:val="center"/>
      </w:pPr>
      <w:r>
        <w:t>BIBLIOGRAFÍA</w:t>
      </w:r>
    </w:p>
    <w:p w:rsidR="000958D9" w:rsidRPr="000958D9" w:rsidRDefault="000958D9" w:rsidP="000958D9"/>
    <w:p w:rsidR="00EC33FF" w:rsidRPr="00EC33FF" w:rsidRDefault="000958D9" w:rsidP="00EC33F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Casos de cáncer por comunidades (2023): </w:t>
      </w:r>
      <w:hyperlink r:id="rId6" w:history="1">
        <w:r w:rsidRPr="000958D9">
          <w:rPr>
            <w:rStyle w:val="Hipervnculo"/>
          </w:rPr>
          <w:t>https://www.epdata.es/datos/cancer-espana-datos-estadisticas/289?accion=3</w:t>
        </w:r>
      </w:hyperlink>
    </w:p>
    <w:p w:rsidR="00EC33FF" w:rsidRDefault="00EC33FF" w:rsidP="00EC33FF">
      <w:pPr>
        <w:pStyle w:val="Prrafodelista"/>
      </w:pPr>
    </w:p>
    <w:p w:rsidR="00EC33FF" w:rsidRPr="00DF3723" w:rsidRDefault="00EC33FF" w:rsidP="00EC33F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Casos de alcoholismo por comunidades (no sé si válido): </w:t>
      </w:r>
      <w:hyperlink r:id="rId7" w:history="1">
        <w:r w:rsidRPr="00EC33FF">
          <w:rPr>
            <w:rStyle w:val="Hipervnculo"/>
          </w:rPr>
          <w:t>https://www.ine.es/jaxi/Datos.htm?tpx=47563</w:t>
        </w:r>
      </w:hyperlink>
    </w:p>
    <w:p w:rsidR="00DF3723" w:rsidRDefault="00DF3723" w:rsidP="00DF3723">
      <w:pPr>
        <w:pStyle w:val="Prrafodelista"/>
      </w:pPr>
    </w:p>
    <w:p w:rsidR="00DF3723" w:rsidRDefault="00DF3723" w:rsidP="00DF3723">
      <w:pPr>
        <w:pStyle w:val="Prrafodelista"/>
        <w:numPr>
          <w:ilvl w:val="0"/>
          <w:numId w:val="1"/>
        </w:numPr>
      </w:pPr>
      <w:r>
        <w:t>Tabla porcentaje sedentarismo por comunidades:</w:t>
      </w:r>
    </w:p>
    <w:p w:rsidR="00DF3723" w:rsidRDefault="0090483E" w:rsidP="00DF3723">
      <w:pPr>
        <w:pStyle w:val="Prrafodelista"/>
        <w:rPr>
          <w:rStyle w:val="Hipervnculo"/>
        </w:rPr>
      </w:pPr>
      <w:hyperlink r:id="rId8" w:history="1">
        <w:r w:rsidR="00DF3723" w:rsidRPr="00DF3723">
          <w:rPr>
            <w:rStyle w:val="Hipervnculo"/>
          </w:rPr>
          <w:t>https://www.sanidad.gob.es/estadEstudios/sanidadDatos/tablas/tabla12.htm</w:t>
        </w:r>
      </w:hyperlink>
    </w:p>
    <w:p w:rsidR="0090483E" w:rsidRDefault="0090483E" w:rsidP="00DF3723">
      <w:pPr>
        <w:pStyle w:val="Prrafodelista"/>
        <w:rPr>
          <w:rStyle w:val="Hipervnculo"/>
        </w:rPr>
      </w:pPr>
    </w:p>
    <w:p w:rsidR="0090483E" w:rsidRDefault="0090483E" w:rsidP="0090483E">
      <w:pPr>
        <w:pStyle w:val="Prrafodelista"/>
        <w:numPr>
          <w:ilvl w:val="0"/>
          <w:numId w:val="1"/>
        </w:numPr>
      </w:pPr>
      <w:r>
        <w:t>Tabla porcentaje ejercicio físico por comunidades 2022:</w:t>
      </w:r>
    </w:p>
    <w:p w:rsidR="0090483E" w:rsidRPr="000958D9" w:rsidRDefault="0090483E" w:rsidP="0090483E">
      <w:pPr>
        <w:pStyle w:val="Prrafodelista"/>
      </w:pPr>
      <w:hyperlink r:id="rId9" w:history="1">
        <w:r w:rsidRPr="0090483E">
          <w:rPr>
            <w:rStyle w:val="Hipervnculo"/>
          </w:rPr>
          <w:t>https://www.ine.es/jaxiPx/Datos.htm?path=/t00/ICV/Graficos/dim3/l0/&amp;file=333G1.px</w:t>
        </w:r>
      </w:hyperlink>
      <w:bookmarkStart w:id="0" w:name="_GoBack"/>
      <w:bookmarkEnd w:id="0"/>
    </w:p>
    <w:sectPr w:rsidR="0090483E" w:rsidRPr="00095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07993"/>
    <w:multiLevelType w:val="hybridMultilevel"/>
    <w:tmpl w:val="A0FAF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52"/>
    <w:rsid w:val="000958D9"/>
    <w:rsid w:val="006B31DC"/>
    <w:rsid w:val="0090483E"/>
    <w:rsid w:val="009B5152"/>
    <w:rsid w:val="00DF3723"/>
    <w:rsid w:val="00E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5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5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idad.gob.es/estadEstudios/sanidadDatos/tablas/tabla12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ne.es/jaxi/Datos.htm?tpx=475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data.es/datos/cancer-espana-datos-estadisticas/289?accion=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e.es/jaxiPx/Datos.htm?path=/t00/ICV/Graficos/dim3/l0/&amp;file=333G1.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Pérez</dc:creator>
  <cp:keywords/>
  <dc:description/>
  <cp:lastModifiedBy>Vane Pérez</cp:lastModifiedBy>
  <cp:revision>5</cp:revision>
  <dcterms:created xsi:type="dcterms:W3CDTF">2024-10-08T16:04:00Z</dcterms:created>
  <dcterms:modified xsi:type="dcterms:W3CDTF">2024-10-29T16:35:00Z</dcterms:modified>
</cp:coreProperties>
</file>