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9EACD" w14:textId="36DCE18A" w:rsidR="006E55F1" w:rsidRDefault="00E177CA" w:rsidP="00E177CA">
      <w:pPr>
        <w:pStyle w:val="a3"/>
        <w:numPr>
          <w:ilvl w:val="0"/>
          <w:numId w:val="1"/>
        </w:numPr>
      </w:pPr>
      <w:r>
        <w:t xml:space="preserve">Скачиваем все выписки, в которых есть оплаты, в формате </w:t>
      </w:r>
      <w:r w:rsidRPr="00E177CA">
        <w:t>.</w:t>
      </w:r>
      <w:r>
        <w:rPr>
          <w:lang w:val="en-US"/>
        </w:rPr>
        <w:t>pdf</w:t>
      </w:r>
      <w:r>
        <w:t>.</w:t>
      </w:r>
    </w:p>
    <w:p w14:paraId="52C5317D" w14:textId="118C2B47" w:rsidR="00E177CA" w:rsidRDefault="00E177CA" w:rsidP="00E177CA">
      <w:pPr>
        <w:pStyle w:val="a3"/>
        <w:numPr>
          <w:ilvl w:val="0"/>
          <w:numId w:val="1"/>
        </w:numPr>
      </w:pPr>
      <w:r w:rsidRPr="00E177CA">
        <w:rPr>
          <w:noProof/>
        </w:rPr>
        <w:drawing>
          <wp:anchor distT="0" distB="0" distL="114300" distR="114300" simplePos="0" relativeHeight="251658240" behindDoc="1" locked="0" layoutInCell="1" allowOverlap="1" wp14:anchorId="6E16CFC9" wp14:editId="452B19FE">
            <wp:simplePos x="0" y="0"/>
            <wp:positionH relativeFrom="margin">
              <wp:align>right</wp:align>
            </wp:positionH>
            <wp:positionV relativeFrom="paragraph">
              <wp:posOffset>172085</wp:posOffset>
            </wp:positionV>
            <wp:extent cx="5940425" cy="2785110"/>
            <wp:effectExtent l="0" t="0" r="3175" b="0"/>
            <wp:wrapTight wrapText="bothSides">
              <wp:wrapPolygon edited="0">
                <wp:start x="0" y="0"/>
                <wp:lineTo x="0" y="21423"/>
                <wp:lineTo x="21542" y="21423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Заходим на сайт: </w:t>
      </w:r>
      <w:hyperlink r:id="rId6" w:history="1">
        <w:r w:rsidRPr="0097283F">
          <w:rPr>
            <w:rStyle w:val="a4"/>
          </w:rPr>
          <w:t>https://www.pdf2go.com/ru/pdf-to-excel</w:t>
        </w:r>
      </w:hyperlink>
    </w:p>
    <w:p w14:paraId="024BB0DF" w14:textId="68124024" w:rsidR="00E177CA" w:rsidRDefault="00E177CA" w:rsidP="00E177CA">
      <w:pPr>
        <w:pStyle w:val="a3"/>
      </w:pPr>
    </w:p>
    <w:p w14:paraId="7290A1B0" w14:textId="08EC447C" w:rsidR="00E177CA" w:rsidRDefault="00E177CA" w:rsidP="00E177CA">
      <w:pPr>
        <w:pStyle w:val="a3"/>
        <w:numPr>
          <w:ilvl w:val="0"/>
          <w:numId w:val="1"/>
        </w:numPr>
      </w:pPr>
      <w:r w:rsidRPr="00E177CA">
        <w:rPr>
          <w:noProof/>
        </w:rPr>
        <w:drawing>
          <wp:anchor distT="0" distB="0" distL="114300" distR="114300" simplePos="0" relativeHeight="251659264" behindDoc="1" locked="0" layoutInCell="1" allowOverlap="1" wp14:anchorId="217DE199" wp14:editId="3D0D9477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5940425" cy="843280"/>
            <wp:effectExtent l="0" t="0" r="3175" b="0"/>
            <wp:wrapTight wrapText="bothSides">
              <wp:wrapPolygon edited="0">
                <wp:start x="0" y="0"/>
                <wp:lineTo x="0" y="20982"/>
                <wp:lineTo x="21542" y="20982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Сюда можно закидывать по </w:t>
      </w:r>
      <w:r w:rsidR="0078135D" w:rsidRPr="0078135D">
        <w:t>1</w:t>
      </w:r>
      <w:r>
        <w:t>файл.</w:t>
      </w:r>
    </w:p>
    <w:p w14:paraId="6302E3A8" w14:textId="00E48EE2" w:rsidR="00E177CA" w:rsidRDefault="00E177CA" w:rsidP="00E177CA">
      <w:pPr>
        <w:pStyle w:val="a3"/>
      </w:pPr>
      <w:r>
        <w:t xml:space="preserve">                                                         Загруженный файл.</w:t>
      </w:r>
    </w:p>
    <w:p w14:paraId="1E43DFC8" w14:textId="77777777" w:rsidR="00E177CA" w:rsidRDefault="00E177CA" w:rsidP="00E177CA">
      <w:pPr>
        <w:pStyle w:val="a3"/>
      </w:pPr>
    </w:p>
    <w:p w14:paraId="2F3EFB85" w14:textId="1882C3F2" w:rsidR="00E177CA" w:rsidRDefault="00A81D48" w:rsidP="00E177CA">
      <w:pPr>
        <w:pStyle w:val="a3"/>
        <w:numPr>
          <w:ilvl w:val="0"/>
          <w:numId w:val="1"/>
        </w:numPr>
      </w:pPr>
      <w:r>
        <w:t>Нажимаем начать -</w:t>
      </w:r>
      <w:r w:rsidR="0078135D" w:rsidRPr="0078135D">
        <w:t>&gt;</w:t>
      </w:r>
      <w:r w:rsidR="0078135D">
        <w:t xml:space="preserve"> скачивается автоматически, но если не началось </w:t>
      </w:r>
      <w:r w:rsidR="0078135D" w:rsidRPr="0078135D">
        <w:t xml:space="preserve">-&gt; </w:t>
      </w:r>
      <w:r>
        <w:t>скачать.</w:t>
      </w:r>
    </w:p>
    <w:p w14:paraId="2BD9F97F" w14:textId="19A33DAF" w:rsidR="002E2303" w:rsidRDefault="00A81D48" w:rsidP="002E2303">
      <w:pPr>
        <w:pStyle w:val="a3"/>
        <w:numPr>
          <w:ilvl w:val="0"/>
          <w:numId w:val="1"/>
        </w:numPr>
      </w:pPr>
      <w:r>
        <w:t xml:space="preserve">Открываем шаблонный файл </w:t>
      </w:r>
      <w:r>
        <w:rPr>
          <w:lang w:val="en-US"/>
        </w:rPr>
        <w:t>Excel</w:t>
      </w:r>
      <w:r w:rsidRPr="00A81D48">
        <w:t xml:space="preserve"> </w:t>
      </w:r>
      <w:r>
        <w:t>-</w:t>
      </w:r>
      <w:r w:rsidRPr="00A81D48">
        <w:t xml:space="preserve">&gt; </w:t>
      </w:r>
      <w:r>
        <w:t xml:space="preserve">переходим на вторую страницу. Очищаем все столбцы. </w:t>
      </w:r>
    </w:p>
    <w:p w14:paraId="6C9B1377" w14:textId="5E3B813D" w:rsidR="00DA5A1C" w:rsidRDefault="00A81D48" w:rsidP="00E177CA">
      <w:pPr>
        <w:pStyle w:val="a3"/>
        <w:numPr>
          <w:ilvl w:val="0"/>
          <w:numId w:val="1"/>
        </w:numPr>
      </w:pPr>
      <w:r>
        <w:t>Открываем файл «оплаты за хх.хх». Копируем содержимое столбца «Назначение платежа» (название столбца копировать не нужно) и вставляем через комбинацию «Клик правой кнопки мыши -</w:t>
      </w:r>
      <w:r w:rsidRPr="00A81D48">
        <w:t xml:space="preserve">&gt; </w:t>
      </w:r>
      <w:r>
        <w:t>вставить как значения» в наш шаблонный файл, начиная с ячейки А2</w:t>
      </w:r>
      <w:r w:rsidR="00DA5A1C">
        <w:t xml:space="preserve">. Точно так же поступаем с столбцом «Комментарий» и вставляем значения, начиная с В2. </w:t>
      </w:r>
    </w:p>
    <w:p w14:paraId="4489B107" w14:textId="2558E44F" w:rsidR="002E2303" w:rsidRDefault="00DA5A1C" w:rsidP="002E2303">
      <w:pPr>
        <w:pStyle w:val="a3"/>
      </w:pPr>
      <w:r>
        <w:t>Так как файл оплат выгружен из 1С, то иногда может сильно подвисать. Ниже пример готовой страницы.</w:t>
      </w:r>
    </w:p>
    <w:p w14:paraId="26A131BB" w14:textId="03AA8E43" w:rsidR="00DA5A1C" w:rsidRDefault="00DA5A1C" w:rsidP="00DA5A1C">
      <w:pPr>
        <w:pStyle w:val="a3"/>
      </w:pPr>
      <w:r w:rsidRPr="00DA5A1C">
        <w:rPr>
          <w:noProof/>
        </w:rPr>
        <w:drawing>
          <wp:anchor distT="0" distB="0" distL="114300" distR="114300" simplePos="0" relativeHeight="251660288" behindDoc="1" locked="0" layoutInCell="1" allowOverlap="1" wp14:anchorId="070AC429" wp14:editId="7A4883C0">
            <wp:simplePos x="0" y="0"/>
            <wp:positionH relativeFrom="page">
              <wp:posOffset>1752600</wp:posOffset>
            </wp:positionH>
            <wp:positionV relativeFrom="paragraph">
              <wp:posOffset>6985</wp:posOffset>
            </wp:positionV>
            <wp:extent cx="4735830" cy="2390775"/>
            <wp:effectExtent l="0" t="0" r="7620" b="9525"/>
            <wp:wrapTight wrapText="bothSides">
              <wp:wrapPolygon edited="0">
                <wp:start x="0" y="0"/>
                <wp:lineTo x="0" y="21514"/>
                <wp:lineTo x="21548" y="21514"/>
                <wp:lineTo x="2154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71F1BB" w14:textId="63E9BEE6" w:rsidR="00DA5A1C" w:rsidRDefault="00DA5A1C" w:rsidP="002E2303"/>
    <w:p w14:paraId="194D6928" w14:textId="49C7D0B6" w:rsidR="002E2303" w:rsidRDefault="002E2303" w:rsidP="002E2303"/>
    <w:p w14:paraId="119EC444" w14:textId="12DC18A2" w:rsidR="002E2303" w:rsidRDefault="002E2303" w:rsidP="002E2303"/>
    <w:p w14:paraId="20A9AD9C" w14:textId="77777777" w:rsidR="002E2303" w:rsidRDefault="002E2303" w:rsidP="002E2303"/>
    <w:p w14:paraId="4473975B" w14:textId="26822FC1" w:rsidR="00E177CA" w:rsidRDefault="00E177CA" w:rsidP="00E177CA"/>
    <w:p w14:paraId="6B6EB609" w14:textId="114A5695" w:rsidR="002E2303" w:rsidRDefault="002E2303" w:rsidP="00E177CA"/>
    <w:p w14:paraId="6BE84767" w14:textId="490819E0" w:rsidR="002E2303" w:rsidRDefault="002E2303" w:rsidP="00E177CA"/>
    <w:p w14:paraId="56D59019" w14:textId="5A05F43C" w:rsidR="002E2303" w:rsidRDefault="002E2303" w:rsidP="00E177CA"/>
    <w:p w14:paraId="317783E1" w14:textId="16A8DE65" w:rsidR="002E2303" w:rsidRDefault="002E2303" w:rsidP="002E2303">
      <w:pPr>
        <w:pStyle w:val="a3"/>
        <w:numPr>
          <w:ilvl w:val="0"/>
          <w:numId w:val="1"/>
        </w:numPr>
      </w:pPr>
      <w:r>
        <w:lastRenderedPageBreak/>
        <w:t>Слова и разбивки по суммам и объектам в столбце В не допускается. Их нужно удалить и вставить позже на сайте. В примере слова трансфер нужно убрать.</w:t>
      </w:r>
    </w:p>
    <w:p w14:paraId="67687FC3" w14:textId="458B7550" w:rsidR="002E2303" w:rsidRDefault="002E2303" w:rsidP="002E2303">
      <w:pPr>
        <w:pStyle w:val="a3"/>
        <w:numPr>
          <w:ilvl w:val="0"/>
          <w:numId w:val="1"/>
        </w:numPr>
      </w:pPr>
      <w:r>
        <w:t xml:space="preserve">Открываем один из скаченных файлов выписок в формате </w:t>
      </w:r>
      <w:r>
        <w:rPr>
          <w:lang w:val="en-US"/>
        </w:rPr>
        <w:t>Excel</w:t>
      </w:r>
      <w:r>
        <w:t>.</w:t>
      </w:r>
    </w:p>
    <w:p w14:paraId="122051C3" w14:textId="6FFE8FF2" w:rsidR="002E2303" w:rsidRDefault="002E2303" w:rsidP="002E2303">
      <w:pPr>
        <w:pStyle w:val="a3"/>
        <w:numPr>
          <w:ilvl w:val="0"/>
          <w:numId w:val="1"/>
        </w:numPr>
      </w:pPr>
      <w:r>
        <w:t xml:space="preserve">Копируем сначала имена контрагента и вставляем способом, описанным выше, в столбец «Организация» нашего Листа1 шаблонного файла. </w:t>
      </w:r>
      <w:r w:rsidR="00F2031B">
        <w:t>Далее «Назначение» в столбец «Описание». Иногда бывает, что названия или описания разбивает на строчки или есть ненужные реквизиты и т.д. Такие моменты придётся вручную делать.</w:t>
      </w:r>
    </w:p>
    <w:p w14:paraId="13E537A5" w14:textId="1C53D97D" w:rsidR="00F2031B" w:rsidRDefault="00F2031B" w:rsidP="002E2303">
      <w:pPr>
        <w:pStyle w:val="a3"/>
        <w:numPr>
          <w:ilvl w:val="0"/>
          <w:numId w:val="1"/>
        </w:numPr>
      </w:pPr>
      <w:r>
        <w:t xml:space="preserve">Далее с суммами. </w:t>
      </w:r>
      <w:r w:rsidR="00356963">
        <w:t>Если это «дебет», то в ячейку «кредит» вписываем « =- « и кликаем по соседней ячейке «дебет». В ячейке «кредит» появится отрицательное значение.</w:t>
      </w:r>
    </w:p>
    <w:p w14:paraId="57CB556B" w14:textId="53A994A1" w:rsidR="00356963" w:rsidRDefault="00356963" w:rsidP="00356963">
      <w:pPr>
        <w:ind w:left="1416"/>
      </w:pPr>
      <w:r w:rsidRPr="00356963">
        <w:rPr>
          <w:noProof/>
        </w:rPr>
        <w:drawing>
          <wp:anchor distT="0" distB="0" distL="114300" distR="114300" simplePos="0" relativeHeight="251662336" behindDoc="1" locked="0" layoutInCell="1" allowOverlap="1" wp14:anchorId="49BADB28" wp14:editId="311444FC">
            <wp:simplePos x="0" y="0"/>
            <wp:positionH relativeFrom="column">
              <wp:posOffset>2796540</wp:posOffset>
            </wp:positionH>
            <wp:positionV relativeFrom="paragraph">
              <wp:posOffset>8255</wp:posOffset>
            </wp:positionV>
            <wp:extent cx="1233170" cy="1137285"/>
            <wp:effectExtent l="0" t="0" r="5080" b="5715"/>
            <wp:wrapTight wrapText="bothSides">
              <wp:wrapPolygon edited="0">
                <wp:start x="0" y="0"/>
                <wp:lineTo x="0" y="21347"/>
                <wp:lineTo x="21355" y="21347"/>
                <wp:lineTo x="2135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17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6963">
        <w:rPr>
          <w:noProof/>
        </w:rPr>
        <w:drawing>
          <wp:anchor distT="0" distB="0" distL="114300" distR="114300" simplePos="0" relativeHeight="251661312" behindDoc="1" locked="0" layoutInCell="1" allowOverlap="1" wp14:anchorId="26336BEF" wp14:editId="25B52EED">
            <wp:simplePos x="0" y="0"/>
            <wp:positionH relativeFrom="column">
              <wp:posOffset>901065</wp:posOffset>
            </wp:positionH>
            <wp:positionV relativeFrom="paragraph">
              <wp:posOffset>-1270</wp:posOffset>
            </wp:positionV>
            <wp:extent cx="1314450" cy="1146810"/>
            <wp:effectExtent l="0" t="0" r="0" b="0"/>
            <wp:wrapTight wrapText="bothSides">
              <wp:wrapPolygon edited="0">
                <wp:start x="0" y="0"/>
                <wp:lineTo x="0" y="21169"/>
                <wp:lineTo x="21287" y="21169"/>
                <wp:lineTo x="2128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AA45ED" w14:textId="58DA8EEA" w:rsidR="00356963" w:rsidRDefault="00356963" w:rsidP="00356963"/>
    <w:p w14:paraId="6A380121" w14:textId="4E26C458" w:rsidR="00356963" w:rsidRDefault="00356963" w:rsidP="00356963"/>
    <w:p w14:paraId="1518E08F" w14:textId="71A73D87" w:rsidR="00356963" w:rsidRDefault="00356963" w:rsidP="00356963"/>
    <w:p w14:paraId="37F056E9" w14:textId="12AFF2A2" w:rsidR="00356963" w:rsidRDefault="00012554" w:rsidP="00356963">
      <w:pPr>
        <w:ind w:left="708"/>
      </w:pPr>
      <w:r w:rsidRPr="00012554">
        <w:rPr>
          <w:noProof/>
        </w:rPr>
        <w:drawing>
          <wp:anchor distT="0" distB="0" distL="114300" distR="114300" simplePos="0" relativeHeight="251663360" behindDoc="1" locked="0" layoutInCell="1" allowOverlap="1" wp14:anchorId="3FB4137A" wp14:editId="60683986">
            <wp:simplePos x="0" y="0"/>
            <wp:positionH relativeFrom="margin">
              <wp:align>right</wp:align>
            </wp:positionH>
            <wp:positionV relativeFrom="paragraph">
              <wp:posOffset>694055</wp:posOffset>
            </wp:positionV>
            <wp:extent cx="1079500" cy="2276475"/>
            <wp:effectExtent l="0" t="0" r="6350" b="9525"/>
            <wp:wrapTight wrapText="bothSides">
              <wp:wrapPolygon edited="0">
                <wp:start x="0" y="0"/>
                <wp:lineTo x="0" y="21510"/>
                <wp:lineTo x="21346" y="21510"/>
                <wp:lineTo x="21346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6963">
        <w:t>Протягиваем так до тех пор, пока не появится оплата в поле «кредит». Если потом будут опять появляться «дебеты», то повторить шаг 10. Иногда суммы некорректно появляются и их нужно будет вручную корректировать либо потом проставить в Листе1 шаблонном файле.</w:t>
      </w:r>
      <w:r>
        <w:t xml:space="preserve"> Готовые столбцы после протяжки формулы:</w:t>
      </w:r>
    </w:p>
    <w:p w14:paraId="296B2527" w14:textId="601DE71F" w:rsidR="00012554" w:rsidRDefault="00012554" w:rsidP="00356963">
      <w:pPr>
        <w:ind w:left="708"/>
      </w:pPr>
      <w:r w:rsidRPr="00012554">
        <w:rPr>
          <w:noProof/>
        </w:rPr>
        <w:drawing>
          <wp:anchor distT="0" distB="0" distL="114300" distR="114300" simplePos="0" relativeHeight="251664384" behindDoc="1" locked="0" layoutInCell="1" allowOverlap="1" wp14:anchorId="24C881D5" wp14:editId="3D43F523">
            <wp:simplePos x="0" y="0"/>
            <wp:positionH relativeFrom="margin">
              <wp:align>left</wp:align>
            </wp:positionH>
            <wp:positionV relativeFrom="paragraph">
              <wp:posOffset>475615</wp:posOffset>
            </wp:positionV>
            <wp:extent cx="4764405" cy="981075"/>
            <wp:effectExtent l="0" t="0" r="0" b="9525"/>
            <wp:wrapTight wrapText="bothSides">
              <wp:wrapPolygon edited="0">
                <wp:start x="0" y="0"/>
                <wp:lineTo x="0" y="21390"/>
                <wp:lineTo x="21505" y="21390"/>
                <wp:lineTo x="21505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40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Далее копируем столбец «кредит» и вставляем значения в наш Лист1 в столбец «сумма». </w:t>
      </w:r>
    </w:p>
    <w:p w14:paraId="01DF5981" w14:textId="088136BF" w:rsidR="00356963" w:rsidRDefault="00356963" w:rsidP="00356963"/>
    <w:p w14:paraId="7CD60F11" w14:textId="7E3F648C" w:rsidR="00356963" w:rsidRDefault="00356963" w:rsidP="00356963"/>
    <w:p w14:paraId="4FDAEA1A" w14:textId="36D98C62" w:rsidR="00356963" w:rsidRDefault="00012554" w:rsidP="002E2303">
      <w:pPr>
        <w:pStyle w:val="a3"/>
        <w:numPr>
          <w:ilvl w:val="0"/>
          <w:numId w:val="1"/>
        </w:numPr>
      </w:pPr>
      <w:r>
        <w:t xml:space="preserve"> Даты проставлять нужно только в выписке БАМС, в остальных оставляем как есть.</w:t>
      </w:r>
    </w:p>
    <w:p w14:paraId="52EB5ABA" w14:textId="6A30A22D" w:rsidR="00012554" w:rsidRDefault="00012554" w:rsidP="002E2303">
      <w:pPr>
        <w:pStyle w:val="a3"/>
        <w:numPr>
          <w:ilvl w:val="0"/>
          <w:numId w:val="1"/>
        </w:numPr>
      </w:pPr>
      <w:r>
        <w:t>Входящий и исходящий остаток берём из соответствующих полей из выписок. Итоговый файл выглядит так:</w:t>
      </w:r>
    </w:p>
    <w:p w14:paraId="66CA8704" w14:textId="77777777" w:rsidR="00012554" w:rsidRDefault="00012554">
      <w:r>
        <w:br w:type="page"/>
      </w:r>
    </w:p>
    <w:p w14:paraId="60E393FC" w14:textId="46AA9669" w:rsidR="00356963" w:rsidRDefault="00012554" w:rsidP="00012554">
      <w:pPr>
        <w:pStyle w:val="a3"/>
        <w:ind w:left="3552" w:firstLine="696"/>
      </w:pPr>
      <w:r w:rsidRPr="00012554"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4AE0806D" wp14:editId="3CA56D80">
            <wp:simplePos x="0" y="0"/>
            <wp:positionH relativeFrom="margin">
              <wp:align>right</wp:align>
            </wp:positionH>
            <wp:positionV relativeFrom="paragraph">
              <wp:posOffset>3899535</wp:posOffset>
            </wp:positionV>
            <wp:extent cx="5940425" cy="3331845"/>
            <wp:effectExtent l="0" t="0" r="3175" b="1905"/>
            <wp:wrapTight wrapText="bothSides">
              <wp:wrapPolygon edited="0">
                <wp:start x="0" y="0"/>
                <wp:lineTo x="0" y="21489"/>
                <wp:lineTo x="21542" y="21489"/>
                <wp:lineTo x="21542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2554">
        <w:rPr>
          <w:noProof/>
        </w:rPr>
        <w:drawing>
          <wp:anchor distT="0" distB="0" distL="114300" distR="114300" simplePos="0" relativeHeight="251665408" behindDoc="1" locked="0" layoutInCell="1" allowOverlap="1" wp14:anchorId="7834D31C" wp14:editId="2DEB9D0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3444875"/>
            <wp:effectExtent l="0" t="0" r="3175" b="3175"/>
            <wp:wrapTight wrapText="bothSides">
              <wp:wrapPolygon edited="0">
                <wp:start x="0" y="0"/>
                <wp:lineTo x="0" y="21500"/>
                <wp:lineTo x="21542" y="21500"/>
                <wp:lineTo x="2154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Лист1</w:t>
      </w:r>
    </w:p>
    <w:p w14:paraId="63D554A1" w14:textId="77777777" w:rsidR="00012554" w:rsidRDefault="00012554" w:rsidP="00012554">
      <w:pPr>
        <w:pStyle w:val="a3"/>
        <w:ind w:left="3552" w:firstLine="696"/>
      </w:pPr>
    </w:p>
    <w:p w14:paraId="0B697D40" w14:textId="4BFC79AB" w:rsidR="00012554" w:rsidRDefault="00012554" w:rsidP="00012554">
      <w:pPr>
        <w:pStyle w:val="a3"/>
        <w:ind w:left="3552" w:firstLine="696"/>
      </w:pPr>
      <w:r>
        <w:t>Лист2</w:t>
      </w:r>
    </w:p>
    <w:p w14:paraId="2FD4703C" w14:textId="044A996F" w:rsidR="00012554" w:rsidRDefault="00012554" w:rsidP="00012554">
      <w:pPr>
        <w:pStyle w:val="a3"/>
        <w:numPr>
          <w:ilvl w:val="0"/>
          <w:numId w:val="1"/>
        </w:numPr>
      </w:pPr>
      <w:r>
        <w:t>Сохраняем файл</w:t>
      </w:r>
    </w:p>
    <w:p w14:paraId="3CECDE36" w14:textId="51C554A2" w:rsidR="00012554" w:rsidRDefault="00012554" w:rsidP="00012554">
      <w:pPr>
        <w:pStyle w:val="a3"/>
        <w:numPr>
          <w:ilvl w:val="0"/>
          <w:numId w:val="1"/>
        </w:numPr>
      </w:pPr>
      <w:r>
        <w:t xml:space="preserve">Открываем сайт </w:t>
      </w:r>
      <w:hyperlink r:id="rId15" w:history="1">
        <w:r w:rsidR="008127EB" w:rsidRPr="0097283F">
          <w:rPr>
            <w:rStyle w:val="a4"/>
          </w:rPr>
          <w:t>http://oms.st-ing.com/payment-imports</w:t>
        </w:r>
      </w:hyperlink>
      <w:r w:rsidR="008127EB">
        <w:t xml:space="preserve"> -</w:t>
      </w:r>
      <w:r w:rsidR="008127EB" w:rsidRPr="008127EB">
        <w:t xml:space="preserve">&gt; </w:t>
      </w:r>
      <w:r w:rsidR="008127EB">
        <w:t>Загрузить оплаты -</w:t>
      </w:r>
      <w:r w:rsidR="008127EB" w:rsidRPr="008127EB">
        <w:t xml:space="preserve">&gt; </w:t>
      </w:r>
      <w:r w:rsidR="008127EB">
        <w:t>из выписки</w:t>
      </w:r>
    </w:p>
    <w:p w14:paraId="2DBDE61B" w14:textId="575AB93B" w:rsidR="008127EB" w:rsidRDefault="008127EB" w:rsidP="00012554">
      <w:pPr>
        <w:pStyle w:val="a3"/>
        <w:numPr>
          <w:ilvl w:val="0"/>
          <w:numId w:val="1"/>
        </w:numPr>
      </w:pPr>
      <w:r>
        <w:t>Выбираем дату выписки(не дня, когда загружаем) -</w:t>
      </w:r>
      <w:r w:rsidRPr="008127EB">
        <w:t xml:space="preserve">&gt; </w:t>
      </w:r>
      <w:r>
        <w:t>выбираем банк, валюту, компанию -</w:t>
      </w:r>
      <w:r w:rsidRPr="008127EB">
        <w:t>&gt;</w:t>
      </w:r>
      <w:r>
        <w:t xml:space="preserve"> присоединяем наш шаблонный файл -</w:t>
      </w:r>
      <w:r w:rsidRPr="008127EB">
        <w:t>&gt;</w:t>
      </w:r>
      <w:r>
        <w:t xml:space="preserve"> загрузить.</w:t>
      </w:r>
    </w:p>
    <w:p w14:paraId="4E80F329" w14:textId="1F95BDCB" w:rsidR="008127EB" w:rsidRDefault="008127EB" w:rsidP="00012554">
      <w:pPr>
        <w:pStyle w:val="a3"/>
        <w:numPr>
          <w:ilvl w:val="0"/>
          <w:numId w:val="1"/>
        </w:numPr>
      </w:pPr>
      <w:r>
        <w:t>В появившейся загруженной выписке проставляем «Общее», «Трансфер» и остальные коды, а так же «Категории».</w:t>
      </w:r>
    </w:p>
    <w:p w14:paraId="4E9EDB1A" w14:textId="4C773A18" w:rsidR="008127EB" w:rsidRDefault="008127EB" w:rsidP="00012554">
      <w:pPr>
        <w:pStyle w:val="a3"/>
        <w:numPr>
          <w:ilvl w:val="0"/>
          <w:numId w:val="1"/>
        </w:numPr>
      </w:pPr>
      <w:r>
        <w:t>Если в выписке нужно разбить одну оплату на разные коды, то нажимаем на «дублировать»</w:t>
      </w:r>
    </w:p>
    <w:p w14:paraId="14FC7C18" w14:textId="3D4D66C0" w:rsidR="008127EB" w:rsidRDefault="008127EB" w:rsidP="008127EB">
      <w:pPr>
        <w:pStyle w:val="a3"/>
      </w:pPr>
      <w:r w:rsidRPr="008127EB"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5D6B96A9" wp14:editId="62659C5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627380"/>
            <wp:effectExtent l="0" t="0" r="3175" b="1270"/>
            <wp:wrapTight wrapText="bothSides">
              <wp:wrapPolygon edited="0">
                <wp:start x="0" y="0"/>
                <wp:lineTo x="0" y="20988"/>
                <wp:lineTo x="21542" y="20988"/>
                <wp:lineTo x="21542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13BE2" w14:textId="363AAE6B" w:rsidR="002E2303" w:rsidRDefault="008127EB" w:rsidP="008127EB">
      <w:r>
        <w:t>Появится копия это оплаты, где уже нужно проставить верные сумму и код.</w:t>
      </w:r>
    </w:p>
    <w:p w14:paraId="785DE34E" w14:textId="2EAB05A2" w:rsidR="008127EB" w:rsidRDefault="008127EB" w:rsidP="008127EB">
      <w:pPr>
        <w:pStyle w:val="a3"/>
        <w:numPr>
          <w:ilvl w:val="0"/>
          <w:numId w:val="1"/>
        </w:numPr>
      </w:pPr>
      <w:r>
        <w:t xml:space="preserve">Повторить все этапы для остальных выписок, кроме </w:t>
      </w:r>
      <w:r w:rsidR="00F00D95">
        <w:t>пункта 6. Его нужно делать только один раз за день перед самой первой выпиской.</w:t>
      </w:r>
    </w:p>
    <w:p w14:paraId="7C9B5E5C" w14:textId="4F5B1061" w:rsidR="002E2303" w:rsidRDefault="002E2303" w:rsidP="00E177CA"/>
    <w:sectPr w:rsidR="002E2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61233"/>
    <w:multiLevelType w:val="hybridMultilevel"/>
    <w:tmpl w:val="709EDD94"/>
    <w:lvl w:ilvl="0" w:tplc="16646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741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ED"/>
    <w:rsid w:val="00012554"/>
    <w:rsid w:val="002E2303"/>
    <w:rsid w:val="00356963"/>
    <w:rsid w:val="0078135D"/>
    <w:rsid w:val="0081023D"/>
    <w:rsid w:val="008127EB"/>
    <w:rsid w:val="009C0DE5"/>
    <w:rsid w:val="00A119ED"/>
    <w:rsid w:val="00A81D48"/>
    <w:rsid w:val="00DA5A1C"/>
    <w:rsid w:val="00E177CA"/>
    <w:rsid w:val="00F00D95"/>
    <w:rsid w:val="00F2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D96D5"/>
  <w15:chartTrackingRefBased/>
  <w15:docId w15:val="{421E74AC-9E21-46EE-891B-4F9A9991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7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177C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177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pdf2go.com/ru/pdf-to-exce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://oms.st-ing.com/payment-import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Владимирович Самсонов</dc:creator>
  <cp:keywords/>
  <dc:description/>
  <cp:lastModifiedBy>Дмитрий Владимирович Самсонов</cp:lastModifiedBy>
  <cp:revision>3</cp:revision>
  <dcterms:created xsi:type="dcterms:W3CDTF">2022-08-19T10:36:00Z</dcterms:created>
  <dcterms:modified xsi:type="dcterms:W3CDTF">2022-09-09T10:48:00Z</dcterms:modified>
</cp:coreProperties>
</file>