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76816" w14:textId="2FED834A" w:rsidR="001273C1" w:rsidRPr="00E70603" w:rsidRDefault="006967A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0603">
        <w:rPr>
          <w:rFonts w:ascii="Times New Roman" w:hAnsi="Times New Roman" w:cs="Times New Roman"/>
          <w:b/>
          <w:bCs/>
          <w:sz w:val="28"/>
          <w:szCs w:val="28"/>
        </w:rPr>
        <w:t>关于第</w:t>
      </w:r>
      <w:r w:rsidR="00B207AA">
        <w:rPr>
          <w:rFonts w:ascii="Times New Roman" w:hAnsi="Times New Roman" w:cs="Times New Roman" w:hint="eastAsia"/>
          <w:b/>
          <w:bCs/>
          <w:sz w:val="28"/>
          <w:szCs w:val="28"/>
        </w:rPr>
        <w:t>三</w:t>
      </w:r>
      <w:r w:rsidRPr="00E70603">
        <w:rPr>
          <w:rFonts w:ascii="Times New Roman" w:hAnsi="Times New Roman" w:cs="Times New Roman"/>
          <w:b/>
          <w:bCs/>
          <w:sz w:val="28"/>
          <w:szCs w:val="28"/>
        </w:rPr>
        <w:t>次作业的一些说明</w:t>
      </w:r>
    </w:p>
    <w:p w14:paraId="04812AA1" w14:textId="77777777" w:rsidR="001273C1" w:rsidRPr="008C7144" w:rsidRDefault="001273C1">
      <w:pPr>
        <w:jc w:val="center"/>
        <w:rPr>
          <w:rFonts w:ascii="Times New Roman" w:hAnsi="Times New Roman" w:cs="Times New Roman"/>
          <w:szCs w:val="21"/>
        </w:rPr>
      </w:pPr>
    </w:p>
    <w:p w14:paraId="1ED229A2" w14:textId="654A191B" w:rsidR="001273C1" w:rsidRPr="008C7144" w:rsidRDefault="006967AC">
      <w:pPr>
        <w:rPr>
          <w:rFonts w:ascii="Times New Roman" w:hAnsi="Times New Roman" w:cs="Times New Roman"/>
          <w:szCs w:val="21"/>
        </w:rPr>
      </w:pPr>
      <w:r w:rsidRPr="008C7144">
        <w:rPr>
          <w:rFonts w:ascii="Times New Roman" w:hAnsi="Times New Roman" w:cs="Times New Roman"/>
          <w:szCs w:val="21"/>
        </w:rPr>
        <w:t>各位同学好：</w:t>
      </w:r>
    </w:p>
    <w:p w14:paraId="56D32385" w14:textId="60AA939E" w:rsidR="00A534C0" w:rsidRDefault="006967AC" w:rsidP="00A534C0">
      <w:pPr>
        <w:ind w:firstLine="420"/>
        <w:rPr>
          <w:rFonts w:ascii="Times New Roman" w:hAnsi="Times New Roman" w:cs="Times New Roman"/>
          <w:color w:val="000000" w:themeColor="text1"/>
          <w:szCs w:val="21"/>
        </w:rPr>
      </w:pPr>
      <w:r w:rsidRPr="008C7144">
        <w:rPr>
          <w:rFonts w:ascii="Times New Roman" w:hAnsi="Times New Roman" w:cs="Times New Roman"/>
          <w:szCs w:val="21"/>
        </w:rPr>
        <w:t>本次作业旨在帮助大家实践上课所讲的</w:t>
      </w:r>
      <w:r w:rsidRPr="008C7144">
        <w:rPr>
          <w:rFonts w:ascii="Times New Roman" w:hAnsi="Times New Roman" w:cs="Times New Roman"/>
          <w:szCs w:val="21"/>
        </w:rPr>
        <w:t>Image Captionin</w:t>
      </w:r>
      <w:r w:rsidR="00E900A5">
        <w:rPr>
          <w:rFonts w:ascii="Times New Roman" w:hAnsi="Times New Roman" w:cs="Times New Roman" w:hint="eastAsia"/>
          <w:szCs w:val="21"/>
        </w:rPr>
        <w:t>g</w:t>
      </w:r>
      <w:r w:rsidRPr="008C7144">
        <w:rPr>
          <w:rFonts w:ascii="Times New Roman" w:hAnsi="Times New Roman" w:cs="Times New Roman"/>
          <w:szCs w:val="21"/>
        </w:rPr>
        <w:t>。</w:t>
      </w:r>
      <w:r w:rsidRPr="008C7144">
        <w:rPr>
          <w:rFonts w:ascii="Times New Roman" w:hAnsi="Times New Roman" w:cs="Times New Roman"/>
          <w:color w:val="000000" w:themeColor="text1"/>
          <w:szCs w:val="21"/>
        </w:rPr>
        <w:t>作业布置前，已由助教完成评测及算力评估，</w:t>
      </w:r>
      <w:r w:rsidR="004A1B9C">
        <w:rPr>
          <w:rFonts w:ascii="Times New Roman" w:hAnsi="Times New Roman" w:cs="Times New Roman" w:hint="eastAsia"/>
          <w:color w:val="000000" w:themeColor="text1"/>
          <w:szCs w:val="21"/>
        </w:rPr>
        <w:t>可以</w:t>
      </w:r>
      <w:r w:rsidRPr="008C7144">
        <w:rPr>
          <w:rFonts w:ascii="Times New Roman" w:hAnsi="Times New Roman" w:cs="Times New Roman"/>
          <w:color w:val="000000" w:themeColor="text1"/>
          <w:szCs w:val="21"/>
        </w:rPr>
        <w:t>使用较低的算力完成（如单卡</w:t>
      </w:r>
      <w:r w:rsidR="004A1B9C">
        <w:rPr>
          <w:rFonts w:ascii="Times New Roman" w:hAnsi="Times New Roman" w:cs="Times New Roman" w:hint="eastAsia"/>
          <w:color w:val="000000" w:themeColor="text1"/>
          <w:szCs w:val="21"/>
        </w:rPr>
        <w:t>3</w:t>
      </w:r>
      <w:r w:rsidR="00DA75F8">
        <w:rPr>
          <w:rFonts w:ascii="Times New Roman" w:hAnsi="Times New Roman" w:cs="Times New Roman" w:hint="eastAsia"/>
          <w:color w:val="000000" w:themeColor="text1"/>
          <w:szCs w:val="21"/>
        </w:rPr>
        <w:t>090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满足显存要求</w:t>
      </w:r>
      <w:r w:rsidRPr="008C7144">
        <w:rPr>
          <w:rFonts w:ascii="Times New Roman" w:hAnsi="Times New Roman" w:cs="Times New Roman"/>
          <w:color w:val="000000" w:themeColor="text1"/>
          <w:szCs w:val="21"/>
        </w:rPr>
        <w:t>）。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截止目前已</w:t>
      </w:r>
      <w:r w:rsidRPr="008C7144">
        <w:rPr>
          <w:rFonts w:ascii="Times New Roman" w:hAnsi="Times New Roman" w:cs="Times New Roman"/>
          <w:color w:val="000000" w:themeColor="text1"/>
          <w:szCs w:val="21"/>
        </w:rPr>
        <w:t>有同学完成了提交并评测无误</w:t>
      </w:r>
      <w:r w:rsidR="0074490D">
        <w:rPr>
          <w:rFonts w:ascii="Times New Roman" w:hAnsi="Times New Roman" w:cs="Times New Roman" w:hint="eastAsia"/>
          <w:color w:val="000000" w:themeColor="text1"/>
          <w:szCs w:val="21"/>
        </w:rPr>
        <w:t>，</w:t>
      </w:r>
      <w:r w:rsidR="006B5E07">
        <w:rPr>
          <w:rFonts w:ascii="Times New Roman" w:hAnsi="Times New Roman" w:cs="Times New Roman" w:hint="eastAsia"/>
          <w:color w:val="000000" w:themeColor="text1"/>
          <w:szCs w:val="21"/>
        </w:rPr>
        <w:t>也有</w:t>
      </w:r>
      <w:r w:rsidRPr="008C7144">
        <w:rPr>
          <w:rFonts w:ascii="Times New Roman" w:hAnsi="Times New Roman" w:cs="Times New Roman"/>
          <w:color w:val="000000" w:themeColor="text1"/>
          <w:szCs w:val="21"/>
        </w:rPr>
        <w:t>同学</w:t>
      </w:r>
      <w:r w:rsidR="006B5E07">
        <w:rPr>
          <w:rFonts w:ascii="Times New Roman" w:hAnsi="Times New Roman" w:cs="Times New Roman" w:hint="eastAsia"/>
          <w:color w:val="000000" w:themeColor="text1"/>
          <w:szCs w:val="21"/>
        </w:rPr>
        <w:t>询问关于最终测评性能的参考结果</w:t>
      </w:r>
      <w:r w:rsidR="00535D3E">
        <w:rPr>
          <w:rFonts w:ascii="Times New Roman" w:hAnsi="Times New Roman" w:cs="Times New Roman" w:hint="eastAsia"/>
          <w:color w:val="000000" w:themeColor="text1"/>
          <w:szCs w:val="21"/>
        </w:rPr>
        <w:t>，以及环境配置上可能存在的问题</w:t>
      </w:r>
      <w:r w:rsidR="000F1FC4">
        <w:rPr>
          <w:rFonts w:ascii="Times New Roman" w:hAnsi="Times New Roman" w:cs="Times New Roman" w:hint="eastAsia"/>
          <w:color w:val="000000" w:themeColor="text1"/>
          <w:szCs w:val="21"/>
        </w:rPr>
        <w:t>等。</w:t>
      </w:r>
      <w:r w:rsidR="00C166E0">
        <w:rPr>
          <w:rFonts w:ascii="Times New Roman" w:hAnsi="Times New Roman" w:cs="Times New Roman" w:hint="eastAsia"/>
          <w:color w:val="000000" w:themeColor="text1"/>
          <w:szCs w:val="21"/>
        </w:rPr>
        <w:t>现提供补充信息如下</w:t>
      </w:r>
      <w:r w:rsidR="00CC5C82">
        <w:rPr>
          <w:rFonts w:ascii="Times New Roman" w:hAnsi="Times New Roman" w:cs="Times New Roman" w:hint="eastAsia"/>
          <w:color w:val="000000" w:themeColor="text1"/>
          <w:szCs w:val="21"/>
        </w:rPr>
        <w:t>：</w:t>
      </w:r>
    </w:p>
    <w:p w14:paraId="72CA8073" w14:textId="5457364E" w:rsidR="004C34D0" w:rsidRPr="00531325" w:rsidRDefault="00531325" w:rsidP="00531325">
      <w:pPr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Cs w:val="21"/>
        </w:rPr>
        <w:t>1.</w:t>
      </w:r>
      <w:r w:rsidR="004C34D0" w:rsidRPr="00531325">
        <w:rPr>
          <w:rFonts w:ascii="Times New Roman" w:hAnsi="Times New Roman" w:cs="Times New Roman" w:hint="eastAsia"/>
          <w:color w:val="000000" w:themeColor="text1"/>
          <w:szCs w:val="21"/>
        </w:rPr>
        <w:t>有同学反映环境配置时可能会出现版本冲突的问题，</w:t>
      </w:r>
      <w:r w:rsidR="007B1ED5" w:rsidRPr="00531325">
        <w:rPr>
          <w:rFonts w:ascii="Times New Roman" w:hAnsi="Times New Roman" w:cs="Times New Roman" w:hint="eastAsia"/>
          <w:color w:val="000000" w:themeColor="text1"/>
          <w:szCs w:val="21"/>
        </w:rPr>
        <w:t>可以将</w:t>
      </w:r>
      <w:r w:rsidR="007B1ED5" w:rsidRPr="00531325">
        <w:rPr>
          <w:rFonts w:ascii="Times New Roman" w:hAnsi="Times New Roman" w:cs="Times New Roman" w:hint="eastAsia"/>
          <w:color w:val="000000" w:themeColor="text1"/>
          <w:szCs w:val="21"/>
        </w:rPr>
        <w:t>requirements.txt</w:t>
      </w:r>
      <w:r w:rsidR="007B1ED5" w:rsidRPr="00531325">
        <w:rPr>
          <w:rFonts w:ascii="Times New Roman" w:hAnsi="Times New Roman" w:cs="Times New Roman" w:hint="eastAsia"/>
          <w:color w:val="000000" w:themeColor="text1"/>
          <w:szCs w:val="21"/>
        </w:rPr>
        <w:t>里的</w:t>
      </w:r>
      <w:r w:rsidR="007B1ED5" w:rsidRPr="00531325">
        <w:rPr>
          <w:rFonts w:ascii="Times New Roman" w:hAnsi="Times New Roman" w:cs="Times New Roman" w:hint="eastAsia"/>
          <w:color w:val="000000" w:themeColor="text1"/>
          <w:szCs w:val="21"/>
        </w:rPr>
        <w:t>spacy,spacy-legacy,spacy-loggers,thinc</w:t>
      </w:r>
      <w:r w:rsidR="007B1ED5" w:rsidRPr="00531325">
        <w:rPr>
          <w:rFonts w:ascii="Times New Roman" w:hAnsi="Times New Roman" w:cs="Times New Roman" w:hint="eastAsia"/>
          <w:color w:val="000000" w:themeColor="text1"/>
          <w:szCs w:val="21"/>
        </w:rPr>
        <w:t>这四行注释掉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解决该冲突（教学网上已经更新）</w:t>
      </w:r>
      <w:r w:rsidR="00C248C1">
        <w:rPr>
          <w:rFonts w:ascii="Times New Roman" w:hAnsi="Times New Roman" w:cs="Times New Roman" w:hint="eastAsia"/>
          <w:color w:val="000000" w:themeColor="text1"/>
          <w:szCs w:val="21"/>
        </w:rPr>
        <w:t>。另外</w:t>
      </w:r>
      <w:r w:rsidR="00C248C1">
        <w:rPr>
          <w:rFonts w:ascii="Times New Roman" w:hAnsi="Times New Roman" w:cs="Times New Roman" w:hint="eastAsia"/>
          <w:color w:val="000000" w:themeColor="text1"/>
          <w:szCs w:val="21"/>
        </w:rPr>
        <w:t>requirement.txt</w:t>
      </w:r>
      <w:r w:rsidR="00C248C1">
        <w:rPr>
          <w:rFonts w:ascii="Times New Roman" w:hAnsi="Times New Roman" w:cs="Times New Roman" w:hint="eastAsia"/>
          <w:color w:val="000000" w:themeColor="text1"/>
          <w:szCs w:val="21"/>
        </w:rPr>
        <w:t>中的</w:t>
      </w:r>
      <w:r w:rsidR="00C914C1">
        <w:rPr>
          <w:rFonts w:ascii="Times New Roman" w:hAnsi="Times New Roman" w:cs="Times New Roman" w:hint="eastAsia"/>
          <w:color w:val="000000" w:themeColor="text1"/>
          <w:szCs w:val="21"/>
        </w:rPr>
        <w:t>安装包</w:t>
      </w:r>
      <w:r w:rsidR="00C248C1">
        <w:rPr>
          <w:rFonts w:ascii="Times New Roman" w:hAnsi="Times New Roman" w:cs="Times New Roman" w:hint="eastAsia"/>
          <w:color w:val="000000" w:themeColor="text1"/>
          <w:szCs w:val="21"/>
        </w:rPr>
        <w:t>版本仅供参考，大家可以根据自己的</w:t>
      </w:r>
      <w:r w:rsidR="00A676F0">
        <w:rPr>
          <w:rFonts w:ascii="Times New Roman" w:hAnsi="Times New Roman" w:cs="Times New Roman" w:hint="eastAsia"/>
          <w:color w:val="000000" w:themeColor="text1"/>
          <w:szCs w:val="21"/>
        </w:rPr>
        <w:t>显卡版本和</w:t>
      </w:r>
      <w:r w:rsidR="00B30787">
        <w:rPr>
          <w:rFonts w:ascii="Times New Roman" w:hAnsi="Times New Roman" w:cs="Times New Roman" w:hint="eastAsia"/>
          <w:color w:val="000000" w:themeColor="text1"/>
          <w:szCs w:val="21"/>
        </w:rPr>
        <w:t>架构</w:t>
      </w:r>
      <w:r w:rsidR="00C248C1">
        <w:rPr>
          <w:rFonts w:ascii="Times New Roman" w:hAnsi="Times New Roman" w:cs="Times New Roman" w:hint="eastAsia"/>
          <w:color w:val="000000" w:themeColor="text1"/>
          <w:szCs w:val="21"/>
        </w:rPr>
        <w:t>相应调整（比如</w:t>
      </w:r>
      <w:r w:rsidR="00231107">
        <w:rPr>
          <w:rFonts w:ascii="Times New Roman" w:hAnsi="Times New Roman" w:cs="Times New Roman" w:hint="eastAsia"/>
          <w:color w:val="000000" w:themeColor="text1"/>
          <w:szCs w:val="21"/>
        </w:rPr>
        <w:t>调整合适的</w:t>
      </w:r>
      <w:r w:rsidR="00C248C1">
        <w:rPr>
          <w:rFonts w:ascii="Times New Roman" w:hAnsi="Times New Roman" w:cs="Times New Roman" w:hint="eastAsia"/>
          <w:color w:val="000000" w:themeColor="text1"/>
          <w:szCs w:val="21"/>
        </w:rPr>
        <w:t>torch</w:t>
      </w:r>
      <w:r w:rsidR="00C248C1">
        <w:rPr>
          <w:rFonts w:ascii="Times New Roman" w:hAnsi="Times New Roman" w:cs="Times New Roman" w:hint="eastAsia"/>
          <w:color w:val="000000" w:themeColor="text1"/>
          <w:szCs w:val="21"/>
        </w:rPr>
        <w:t>版本等）</w:t>
      </w:r>
    </w:p>
    <w:p w14:paraId="672D16D6" w14:textId="647B7305" w:rsidR="00535D3E" w:rsidRPr="00535D3E" w:rsidRDefault="004C34D0" w:rsidP="007E7460">
      <w:pPr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Cs w:val="21"/>
        </w:rPr>
        <w:t>2</w:t>
      </w:r>
      <w:r w:rsidR="0058083A">
        <w:rPr>
          <w:rFonts w:ascii="Times New Roman" w:hAnsi="Times New Roman" w:cs="Times New Roman" w:hint="eastAsia"/>
          <w:color w:val="000000" w:themeColor="text1"/>
          <w:szCs w:val="21"/>
        </w:rPr>
        <w:t xml:space="preserve">. </w:t>
      </w:r>
      <w:r w:rsidR="00016226">
        <w:rPr>
          <w:rFonts w:ascii="Times New Roman" w:hAnsi="Times New Roman" w:cs="Times New Roman" w:hint="eastAsia"/>
          <w:color w:val="000000" w:themeColor="text1"/>
          <w:szCs w:val="21"/>
        </w:rPr>
        <w:t>部分同学下载的文件中</w:t>
      </w:r>
      <w:r w:rsidR="006B5E07">
        <w:rPr>
          <w:rFonts w:ascii="Times New Roman" w:hAnsi="Times New Roman" w:cs="Times New Roman" w:hint="eastAsia"/>
          <w:color w:val="000000" w:themeColor="text1"/>
          <w:szCs w:val="21"/>
        </w:rPr>
        <w:t>configs/config_transformer.py:127-128</w:t>
      </w:r>
      <w:r w:rsidR="006B5E07">
        <w:rPr>
          <w:rFonts w:ascii="Times New Roman" w:hAnsi="Times New Roman" w:cs="Times New Roman" w:hint="eastAsia"/>
          <w:color w:val="000000" w:themeColor="text1"/>
          <w:szCs w:val="21"/>
        </w:rPr>
        <w:t>行将训练集的默认大小设置为了</w:t>
      </w:r>
      <w:r w:rsidR="006B5E07">
        <w:rPr>
          <w:rFonts w:ascii="Times New Roman" w:hAnsi="Times New Roman" w:cs="Times New Roman" w:hint="eastAsia"/>
          <w:color w:val="000000" w:themeColor="text1"/>
          <w:szCs w:val="21"/>
        </w:rPr>
        <w:t>3000</w:t>
      </w:r>
      <w:r w:rsidR="006B5E07">
        <w:rPr>
          <w:rFonts w:ascii="Times New Roman" w:hAnsi="Times New Roman" w:cs="Times New Roman" w:hint="eastAsia"/>
          <w:color w:val="000000" w:themeColor="text1"/>
          <w:szCs w:val="21"/>
        </w:rPr>
        <w:t>，在此配置下的</w:t>
      </w:r>
      <w:r w:rsidR="00A462AD">
        <w:rPr>
          <w:rFonts w:ascii="Times New Roman" w:hAnsi="Times New Roman" w:cs="Times New Roman" w:hint="eastAsia"/>
          <w:color w:val="000000" w:themeColor="text1"/>
          <w:szCs w:val="21"/>
        </w:rPr>
        <w:t>训练模型</w:t>
      </w:r>
      <w:r w:rsidR="006B5E07">
        <w:rPr>
          <w:rFonts w:ascii="Times New Roman" w:hAnsi="Times New Roman" w:cs="Times New Roman" w:hint="eastAsia"/>
          <w:color w:val="000000" w:themeColor="text1"/>
          <w:szCs w:val="21"/>
        </w:rPr>
        <w:t>测评效果不佳</w:t>
      </w:r>
      <w:r w:rsidR="002C349B">
        <w:rPr>
          <w:rFonts w:ascii="Times New Roman" w:hAnsi="Times New Roman" w:cs="Times New Roman" w:hint="eastAsia"/>
          <w:color w:val="000000" w:themeColor="text1"/>
          <w:szCs w:val="21"/>
        </w:rPr>
        <w:t>，可以将</w:t>
      </w:r>
      <w:r w:rsidR="002C349B">
        <w:rPr>
          <w:rFonts w:ascii="Times New Roman" w:hAnsi="Times New Roman" w:cs="Times New Roman" w:hint="eastAsia"/>
          <w:color w:val="000000" w:themeColor="text1"/>
          <w:szCs w:val="21"/>
        </w:rPr>
        <w:t>128</w:t>
      </w:r>
      <w:r w:rsidR="002C349B">
        <w:rPr>
          <w:rFonts w:ascii="Times New Roman" w:hAnsi="Times New Roman" w:cs="Times New Roman" w:hint="eastAsia"/>
          <w:color w:val="000000" w:themeColor="text1"/>
          <w:szCs w:val="21"/>
        </w:rPr>
        <w:t>行注释，改为</w:t>
      </w:r>
      <w:r w:rsidR="002C349B">
        <w:rPr>
          <w:rFonts w:ascii="Times New Roman" w:hAnsi="Times New Roman" w:cs="Times New Roman" w:hint="eastAsia"/>
          <w:color w:val="000000" w:themeColor="text1"/>
          <w:szCs w:val="21"/>
        </w:rPr>
        <w:t>127</w:t>
      </w:r>
      <w:r w:rsidR="002C349B">
        <w:rPr>
          <w:rFonts w:ascii="Times New Roman" w:hAnsi="Times New Roman" w:cs="Times New Roman" w:hint="eastAsia"/>
          <w:color w:val="000000" w:themeColor="text1"/>
          <w:szCs w:val="21"/>
        </w:rPr>
        <w:t>行，即</w:t>
      </w:r>
      <w:r w:rsidR="00141615">
        <w:rPr>
          <w:rFonts w:ascii="Times New Roman" w:hAnsi="Times New Roman" w:cs="Times New Roman" w:hint="eastAsia"/>
          <w:color w:val="000000" w:themeColor="text1"/>
          <w:szCs w:val="21"/>
        </w:rPr>
        <w:t>设置</w:t>
      </w:r>
      <w:r w:rsidR="002C349B" w:rsidRPr="002C349B">
        <w:rPr>
          <w:rFonts w:ascii="Times New Roman" w:hAnsi="Times New Roman" w:cs="Times New Roman"/>
          <w:color w:val="000000" w:themeColor="text1"/>
          <w:szCs w:val="21"/>
        </w:rPr>
        <w:t>__C.data.train.max_samples = None</w:t>
      </w:r>
      <w:r w:rsidR="0058083A">
        <w:rPr>
          <w:rFonts w:ascii="Times New Roman" w:hAnsi="Times New Roman" w:cs="Times New Roman" w:hint="eastAsia"/>
          <w:color w:val="000000" w:themeColor="text1"/>
          <w:szCs w:val="21"/>
        </w:rPr>
        <w:t>（教学网上</w:t>
      </w:r>
      <w:r w:rsidR="00D84C1B">
        <w:rPr>
          <w:rFonts w:ascii="Times New Roman" w:hAnsi="Times New Roman" w:cs="Times New Roman" w:hint="eastAsia"/>
          <w:color w:val="000000" w:themeColor="text1"/>
          <w:szCs w:val="21"/>
        </w:rPr>
        <w:t>的文件</w:t>
      </w:r>
      <w:r w:rsidR="0058083A">
        <w:rPr>
          <w:rFonts w:ascii="Times New Roman" w:hAnsi="Times New Roman" w:cs="Times New Roman" w:hint="eastAsia"/>
          <w:color w:val="000000" w:themeColor="text1"/>
          <w:szCs w:val="21"/>
        </w:rPr>
        <w:t>已经</w:t>
      </w:r>
      <w:r w:rsidR="00D84C1B">
        <w:rPr>
          <w:rFonts w:ascii="Times New Roman" w:hAnsi="Times New Roman" w:cs="Times New Roman" w:hint="eastAsia"/>
          <w:color w:val="000000" w:themeColor="text1"/>
          <w:szCs w:val="21"/>
        </w:rPr>
        <w:t>相应</w:t>
      </w:r>
      <w:r w:rsidR="0058083A">
        <w:rPr>
          <w:rFonts w:ascii="Times New Roman" w:hAnsi="Times New Roman" w:cs="Times New Roman" w:hint="eastAsia"/>
          <w:color w:val="000000" w:themeColor="text1"/>
          <w:szCs w:val="21"/>
        </w:rPr>
        <w:t>更新，现在下载的版本</w:t>
      </w:r>
      <w:r w:rsidR="00D84C1B">
        <w:rPr>
          <w:rFonts w:ascii="Times New Roman" w:hAnsi="Times New Roman" w:cs="Times New Roman" w:hint="eastAsia"/>
          <w:color w:val="000000" w:themeColor="text1"/>
          <w:szCs w:val="21"/>
        </w:rPr>
        <w:t>默认</w:t>
      </w:r>
      <w:r w:rsidR="00D84C1B" w:rsidRPr="002C349B">
        <w:rPr>
          <w:rFonts w:ascii="Times New Roman" w:hAnsi="Times New Roman" w:cs="Times New Roman"/>
          <w:color w:val="000000" w:themeColor="text1"/>
          <w:szCs w:val="21"/>
        </w:rPr>
        <w:t>__C.data.train.max_samples = None</w:t>
      </w:r>
      <w:r w:rsidR="00916411">
        <w:rPr>
          <w:rFonts w:ascii="Times New Roman" w:hAnsi="Times New Roman" w:cs="Times New Roman" w:hint="eastAsia"/>
          <w:color w:val="000000" w:themeColor="text1"/>
          <w:szCs w:val="21"/>
        </w:rPr>
        <w:t>，可以重新下载或手动更新一下</w:t>
      </w:r>
      <w:r w:rsidR="0058083A">
        <w:rPr>
          <w:rFonts w:ascii="Times New Roman" w:hAnsi="Times New Roman" w:cs="Times New Roman" w:hint="eastAsia"/>
          <w:color w:val="000000" w:themeColor="text1"/>
          <w:szCs w:val="21"/>
        </w:rPr>
        <w:t>）</w:t>
      </w:r>
      <w:r w:rsidR="00FA2EDC">
        <w:rPr>
          <w:rFonts w:ascii="Times New Roman" w:hAnsi="Times New Roman" w:cs="Times New Roman" w:hint="eastAsia"/>
          <w:color w:val="000000" w:themeColor="text1"/>
          <w:szCs w:val="21"/>
        </w:rPr>
        <w:t>，</w:t>
      </w:r>
      <w:r w:rsidR="00126DB3">
        <w:rPr>
          <w:rFonts w:ascii="Times New Roman" w:hAnsi="Times New Roman" w:cs="Times New Roman" w:hint="eastAsia"/>
          <w:color w:val="000000" w:themeColor="text1"/>
          <w:szCs w:val="21"/>
        </w:rPr>
        <w:t>在此配置下训练</w:t>
      </w:r>
      <w:r w:rsidR="00A714E6">
        <w:rPr>
          <w:rFonts w:ascii="Times New Roman" w:hAnsi="Times New Roman" w:cs="Times New Roman" w:hint="eastAsia"/>
          <w:color w:val="000000" w:themeColor="text1"/>
          <w:szCs w:val="21"/>
        </w:rPr>
        <w:t>可以</w:t>
      </w:r>
      <w:r w:rsidR="00126DB3">
        <w:rPr>
          <w:rFonts w:ascii="Times New Roman" w:hAnsi="Times New Roman" w:cs="Times New Roman" w:hint="eastAsia"/>
          <w:color w:val="000000" w:themeColor="text1"/>
          <w:szCs w:val="21"/>
        </w:rPr>
        <w:t>得到合理的性能。</w:t>
      </w:r>
    </w:p>
    <w:p w14:paraId="4444CEFF" w14:textId="4B7ABC71" w:rsidR="006967AC" w:rsidRDefault="004C34D0" w:rsidP="007E7460">
      <w:pPr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Cs w:val="21"/>
        </w:rPr>
        <w:t>3</w:t>
      </w:r>
      <w:r w:rsidR="006967AC">
        <w:rPr>
          <w:rFonts w:ascii="Times New Roman" w:hAnsi="Times New Roman" w:cs="Times New Roman" w:hint="eastAsia"/>
          <w:color w:val="000000" w:themeColor="text1"/>
          <w:szCs w:val="21"/>
        </w:rPr>
        <w:t>.</w:t>
      </w:r>
      <w:r w:rsidR="00E408D7">
        <w:rPr>
          <w:rFonts w:ascii="Times New Roman" w:hAnsi="Times New Roman" w:cs="Times New Roman" w:hint="eastAsia"/>
          <w:color w:val="000000" w:themeColor="text1"/>
          <w:szCs w:val="21"/>
        </w:rPr>
        <w:t>我们划分了一个</w:t>
      </w:r>
      <w:r w:rsidR="00E408D7">
        <w:rPr>
          <w:rFonts w:ascii="Times New Roman" w:hAnsi="Times New Roman" w:cs="Times New Roman" w:hint="eastAsia"/>
          <w:color w:val="000000" w:themeColor="text1"/>
          <w:szCs w:val="21"/>
        </w:rPr>
        <w:t>100</w:t>
      </w:r>
      <w:r w:rsidR="00E408D7">
        <w:rPr>
          <w:rFonts w:ascii="Times New Roman" w:hAnsi="Times New Roman" w:cs="Times New Roman" w:hint="eastAsia"/>
          <w:color w:val="000000" w:themeColor="text1"/>
          <w:szCs w:val="21"/>
        </w:rPr>
        <w:t>个样本的测试子集用于测评，只需要提交该子集上的测评结果。</w:t>
      </w:r>
      <w:r w:rsidR="003442C7">
        <w:rPr>
          <w:rFonts w:ascii="Times New Roman" w:hAnsi="Times New Roman" w:cs="Times New Roman" w:hint="eastAsia"/>
          <w:color w:val="000000" w:themeColor="text1"/>
          <w:szCs w:val="21"/>
        </w:rPr>
        <w:t>（不需要修改任何配置和数据集信息</w:t>
      </w:r>
      <w:r w:rsidR="00473CED">
        <w:rPr>
          <w:rFonts w:ascii="Times New Roman" w:hAnsi="Times New Roman" w:cs="Times New Roman" w:hint="eastAsia"/>
          <w:color w:val="000000" w:themeColor="text1"/>
          <w:szCs w:val="21"/>
        </w:rPr>
        <w:t>，按默认的推理和测评代码执行即可</w:t>
      </w:r>
      <w:r w:rsidR="003442C7">
        <w:rPr>
          <w:rFonts w:ascii="Times New Roman" w:hAnsi="Times New Roman" w:cs="Times New Roman" w:hint="eastAsia"/>
          <w:color w:val="000000" w:themeColor="text1"/>
          <w:szCs w:val="21"/>
        </w:rPr>
        <w:t>）</w:t>
      </w:r>
    </w:p>
    <w:p w14:paraId="238B5ECC" w14:textId="7E58AEB5" w:rsidR="00FA2EDC" w:rsidRDefault="004C34D0" w:rsidP="007E7460">
      <w:pPr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Cs w:val="21"/>
        </w:rPr>
        <w:t>4</w:t>
      </w:r>
      <w:r w:rsidR="00FA2EDC">
        <w:rPr>
          <w:rFonts w:ascii="Times New Roman" w:hAnsi="Times New Roman" w:cs="Times New Roman" w:hint="eastAsia"/>
          <w:color w:val="000000" w:themeColor="text1"/>
          <w:szCs w:val="21"/>
        </w:rPr>
        <w:t xml:space="preserve">. </w:t>
      </w:r>
      <w:r w:rsidR="00FA2EDC">
        <w:rPr>
          <w:rFonts w:ascii="Times New Roman" w:hAnsi="Times New Roman" w:cs="Times New Roman" w:hint="eastAsia"/>
          <w:color w:val="000000" w:themeColor="text1"/>
          <w:szCs w:val="21"/>
        </w:rPr>
        <w:t>测评结果的参考指标：</w:t>
      </w:r>
      <w:r w:rsidR="00D76DF0">
        <w:rPr>
          <w:rFonts w:ascii="Times New Roman" w:hAnsi="Times New Roman" w:cs="Times New Roman" w:hint="eastAsia"/>
          <w:color w:val="000000" w:themeColor="text1"/>
          <w:szCs w:val="21"/>
        </w:rPr>
        <w:t>在</w:t>
      </w:r>
      <w:r w:rsidR="00D76DF0" w:rsidRPr="002C349B">
        <w:rPr>
          <w:rFonts w:ascii="Times New Roman" w:hAnsi="Times New Roman" w:cs="Times New Roman"/>
          <w:color w:val="000000" w:themeColor="text1"/>
          <w:szCs w:val="21"/>
        </w:rPr>
        <w:t>__C.data.train.max_samples = None</w:t>
      </w:r>
      <w:r w:rsidR="0023479B">
        <w:rPr>
          <w:rFonts w:ascii="Times New Roman" w:hAnsi="Times New Roman" w:cs="Times New Roman" w:hint="eastAsia"/>
          <w:color w:val="000000" w:themeColor="text1"/>
          <w:szCs w:val="21"/>
        </w:rPr>
        <w:t>和默认超参数</w:t>
      </w:r>
      <w:r w:rsidR="00D76DF0">
        <w:rPr>
          <w:rFonts w:ascii="Times New Roman" w:hAnsi="Times New Roman" w:cs="Times New Roman" w:hint="eastAsia"/>
          <w:color w:val="000000" w:themeColor="text1"/>
          <w:szCs w:val="21"/>
        </w:rPr>
        <w:t>设置下，</w:t>
      </w:r>
      <w:r w:rsidR="00822278">
        <w:rPr>
          <w:rFonts w:ascii="Times New Roman" w:hAnsi="Times New Roman" w:cs="Times New Roman" w:hint="eastAsia"/>
          <w:color w:val="000000" w:themeColor="text1"/>
          <w:szCs w:val="21"/>
        </w:rPr>
        <w:t>部分</w:t>
      </w:r>
      <w:r w:rsidR="00D76DF0">
        <w:rPr>
          <w:rFonts w:ascii="Times New Roman" w:hAnsi="Times New Roman" w:cs="Times New Roman" w:hint="eastAsia"/>
          <w:color w:val="000000" w:themeColor="text1"/>
          <w:szCs w:val="21"/>
        </w:rPr>
        <w:t>参考测评</w:t>
      </w:r>
      <w:r w:rsidR="00317A85">
        <w:rPr>
          <w:rFonts w:ascii="Times New Roman" w:hAnsi="Times New Roman" w:cs="Times New Roman" w:hint="eastAsia"/>
          <w:color w:val="000000" w:themeColor="text1"/>
          <w:szCs w:val="21"/>
        </w:rPr>
        <w:t>性能如下图所示。该结果仅供参考，不需要复现出完全一致的结果</w:t>
      </w:r>
      <w:r w:rsidR="000F7211">
        <w:rPr>
          <w:rFonts w:ascii="Times New Roman" w:hAnsi="Times New Roman" w:cs="Times New Roman" w:hint="eastAsia"/>
          <w:color w:val="000000" w:themeColor="text1"/>
          <w:szCs w:val="21"/>
        </w:rPr>
        <w:t>，得出合理的测评性能和可视化即可。</w:t>
      </w:r>
    </w:p>
    <w:p w14:paraId="254B28CD" w14:textId="2CD09D51" w:rsidR="00D76DF0" w:rsidRPr="008C7144" w:rsidRDefault="00535D3E" w:rsidP="0047435F">
      <w:pPr>
        <w:rPr>
          <w:rFonts w:ascii="Times New Roman" w:hAnsi="Times New Roman" w:cs="Times New Roman"/>
          <w:color w:val="000000" w:themeColor="text1"/>
          <w:szCs w:val="21"/>
        </w:rPr>
      </w:pPr>
      <w:r>
        <w:rPr>
          <w:noProof/>
        </w:rPr>
        <w:drawing>
          <wp:inline distT="0" distB="0" distL="0" distR="0" wp14:anchorId="5A2FF27C" wp14:editId="3CF94E8E">
            <wp:extent cx="4325285" cy="1674055"/>
            <wp:effectExtent l="0" t="0" r="0" b="2540"/>
            <wp:docPr id="770134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34551" name=""/>
                    <pic:cNvPicPr/>
                  </pic:nvPicPr>
                  <pic:blipFill rotWithShape="1">
                    <a:blip r:embed="rId5"/>
                    <a:srcRect b="49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779" cy="1677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A81B39" w14:textId="3A9BF1AF" w:rsidR="004A5708" w:rsidRPr="004A5708" w:rsidRDefault="006F108A" w:rsidP="004A5708"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 w:hint="eastAsia"/>
          <w:szCs w:val="21"/>
        </w:rPr>
        <w:t xml:space="preserve">5. </w:t>
      </w:r>
      <w:r>
        <w:rPr>
          <w:rFonts w:ascii="Times New Roman" w:hAnsi="Times New Roman" w:cs="Times New Roman" w:hint="eastAsia"/>
          <w:szCs w:val="21"/>
        </w:rPr>
        <w:t>关于</w:t>
      </w:r>
      <w:r>
        <w:rPr>
          <w:rFonts w:ascii="Times New Roman" w:hAnsi="Times New Roman" w:cs="Times New Roman" w:hint="eastAsia"/>
          <w:szCs w:val="21"/>
        </w:rPr>
        <w:t>bonus</w:t>
      </w:r>
      <w:r>
        <w:rPr>
          <w:rFonts w:ascii="Times New Roman" w:hAnsi="Times New Roman" w:cs="Times New Roman" w:hint="eastAsia"/>
          <w:szCs w:val="21"/>
        </w:rPr>
        <w:t>部分，可以展示同一个</w:t>
      </w:r>
      <w:r>
        <w:rPr>
          <w:rFonts w:ascii="Times New Roman" w:hAnsi="Times New Roman" w:cs="Times New Roman" w:hint="eastAsia"/>
          <w:szCs w:val="21"/>
        </w:rPr>
        <w:t>case</w:t>
      </w:r>
      <w:r>
        <w:rPr>
          <w:rFonts w:ascii="Times New Roman" w:hAnsi="Times New Roman" w:cs="Times New Roman" w:hint="eastAsia"/>
          <w:szCs w:val="21"/>
        </w:rPr>
        <w:t>下该模型与其他</w:t>
      </w:r>
      <w:r>
        <w:rPr>
          <w:rFonts w:ascii="Times New Roman" w:hAnsi="Times New Roman" w:cs="Times New Roman" w:hint="eastAsia"/>
          <w:szCs w:val="21"/>
        </w:rPr>
        <w:t>VLM</w:t>
      </w:r>
      <w:r>
        <w:rPr>
          <w:rFonts w:ascii="Times New Roman" w:hAnsi="Times New Roman" w:cs="Times New Roman" w:hint="eastAsia"/>
          <w:szCs w:val="21"/>
        </w:rPr>
        <w:t>的结果对比</w:t>
      </w:r>
      <w:r w:rsidR="00A2264D">
        <w:rPr>
          <w:rFonts w:ascii="Times New Roman" w:hAnsi="Times New Roman" w:cs="Times New Roman" w:hint="eastAsia"/>
          <w:szCs w:val="21"/>
        </w:rPr>
        <w:t>，并讨论不同</w:t>
      </w:r>
      <w:r w:rsidR="00CD43A2">
        <w:rPr>
          <w:rFonts w:ascii="Times New Roman" w:hAnsi="Times New Roman" w:cs="Times New Roman" w:hint="eastAsia"/>
          <w:szCs w:val="21"/>
        </w:rPr>
        <w:t>模型</w:t>
      </w:r>
      <w:r w:rsidR="00A2264D">
        <w:rPr>
          <w:rFonts w:ascii="Times New Roman" w:hAnsi="Times New Roman" w:cs="Times New Roman" w:hint="eastAsia"/>
          <w:szCs w:val="21"/>
        </w:rPr>
        <w:t>caption</w:t>
      </w:r>
      <w:r w:rsidR="00A2264D">
        <w:rPr>
          <w:rFonts w:ascii="Times New Roman" w:hAnsi="Times New Roman" w:cs="Times New Roman" w:hint="eastAsia"/>
          <w:szCs w:val="21"/>
        </w:rPr>
        <w:t>效果的差异</w:t>
      </w:r>
      <w:r w:rsidR="00CD43A2">
        <w:rPr>
          <w:rFonts w:ascii="Times New Roman" w:hAnsi="Times New Roman" w:cs="Times New Roman" w:hint="eastAsia"/>
          <w:szCs w:val="21"/>
        </w:rPr>
        <w:t>。</w:t>
      </w:r>
    </w:p>
    <w:p w14:paraId="1302252B" w14:textId="77777777" w:rsidR="00103928" w:rsidRPr="008C7144" w:rsidRDefault="00103928" w:rsidP="007A13B4">
      <w:pPr>
        <w:rPr>
          <w:rFonts w:ascii="Times New Roman" w:hAnsi="Times New Roman" w:cs="Times New Roman"/>
          <w:szCs w:val="21"/>
        </w:rPr>
      </w:pPr>
    </w:p>
    <w:sectPr w:rsidR="00103928" w:rsidRPr="008C71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applesystemuifontmonospaced">
    <w:altName w:val="苹方-简"/>
    <w:panose1 w:val="020B0604020202020204"/>
    <w:charset w:val="00"/>
    <w:family w:val="auto"/>
    <w:pitch w:val="default"/>
  </w:font>
  <w:font w:name=".applesystemuifont">
    <w:altName w:val="苹方-简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FCDB4D2"/>
    <w:multiLevelType w:val="singleLevel"/>
    <w:tmpl w:val="AFCDB4D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61072D7"/>
    <w:multiLevelType w:val="hybridMultilevel"/>
    <w:tmpl w:val="EC760A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06F1CBB"/>
    <w:multiLevelType w:val="hybridMultilevel"/>
    <w:tmpl w:val="BB368D5C"/>
    <w:lvl w:ilvl="0" w:tplc="7A044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9837132"/>
    <w:multiLevelType w:val="hybridMultilevel"/>
    <w:tmpl w:val="9C5E5B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3EC4CEE"/>
    <w:multiLevelType w:val="hybridMultilevel"/>
    <w:tmpl w:val="14D2015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68304DF"/>
    <w:multiLevelType w:val="hybridMultilevel"/>
    <w:tmpl w:val="AC387750"/>
    <w:lvl w:ilvl="0" w:tplc="B43A9A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59D4AD2"/>
    <w:multiLevelType w:val="hybridMultilevel"/>
    <w:tmpl w:val="879CCCF0"/>
    <w:lvl w:ilvl="0" w:tplc="21BA4E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embedSystemFonts/>
  <w:bordersDoNotSurroundHeader/>
  <w:bordersDoNotSurroundFooter/>
  <w:hideSpellingErrors/>
  <w:hideGrammaticalError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435795D"/>
    <w:rsid w:val="7435795D"/>
    <w:rsid w:val="9F5D223C"/>
    <w:rsid w:val="F6EBAC40"/>
    <w:rsid w:val="FF37E1C7"/>
    <w:rsid w:val="00013DFE"/>
    <w:rsid w:val="00016226"/>
    <w:rsid w:val="00022985"/>
    <w:rsid w:val="00071606"/>
    <w:rsid w:val="000F1FC4"/>
    <w:rsid w:val="000F7211"/>
    <w:rsid w:val="00100D87"/>
    <w:rsid w:val="00103928"/>
    <w:rsid w:val="00124544"/>
    <w:rsid w:val="00126DB3"/>
    <w:rsid w:val="001273BF"/>
    <w:rsid w:val="001273C1"/>
    <w:rsid w:val="00141615"/>
    <w:rsid w:val="00144811"/>
    <w:rsid w:val="00153785"/>
    <w:rsid w:val="00157364"/>
    <w:rsid w:val="001B18FC"/>
    <w:rsid w:val="001D7573"/>
    <w:rsid w:val="00231107"/>
    <w:rsid w:val="0023479B"/>
    <w:rsid w:val="00236B81"/>
    <w:rsid w:val="00265DE0"/>
    <w:rsid w:val="00287AC9"/>
    <w:rsid w:val="002B0F06"/>
    <w:rsid w:val="002C349B"/>
    <w:rsid w:val="002D701C"/>
    <w:rsid w:val="00317A85"/>
    <w:rsid w:val="00322583"/>
    <w:rsid w:val="0032260B"/>
    <w:rsid w:val="00342F5B"/>
    <w:rsid w:val="003442C7"/>
    <w:rsid w:val="003A5DF2"/>
    <w:rsid w:val="00406545"/>
    <w:rsid w:val="00472F7B"/>
    <w:rsid w:val="00473CED"/>
    <w:rsid w:val="0047435F"/>
    <w:rsid w:val="00496DF8"/>
    <w:rsid w:val="004A1060"/>
    <w:rsid w:val="004A1B9C"/>
    <w:rsid w:val="004A5708"/>
    <w:rsid w:val="004C34D0"/>
    <w:rsid w:val="004E2AA5"/>
    <w:rsid w:val="00531325"/>
    <w:rsid w:val="00535D3E"/>
    <w:rsid w:val="0058083A"/>
    <w:rsid w:val="005D2B20"/>
    <w:rsid w:val="006967AC"/>
    <w:rsid w:val="006B20CC"/>
    <w:rsid w:val="006B23A0"/>
    <w:rsid w:val="006B5E07"/>
    <w:rsid w:val="006B7710"/>
    <w:rsid w:val="006F108A"/>
    <w:rsid w:val="0074490D"/>
    <w:rsid w:val="0075636C"/>
    <w:rsid w:val="007709E1"/>
    <w:rsid w:val="007A13B4"/>
    <w:rsid w:val="007B1ED5"/>
    <w:rsid w:val="007C4EF2"/>
    <w:rsid w:val="007E7460"/>
    <w:rsid w:val="00822278"/>
    <w:rsid w:val="00877DCA"/>
    <w:rsid w:val="00895D84"/>
    <w:rsid w:val="008A2137"/>
    <w:rsid w:val="008C7144"/>
    <w:rsid w:val="00916411"/>
    <w:rsid w:val="0096796C"/>
    <w:rsid w:val="009D2946"/>
    <w:rsid w:val="00A2264D"/>
    <w:rsid w:val="00A462AD"/>
    <w:rsid w:val="00A534C0"/>
    <w:rsid w:val="00A676F0"/>
    <w:rsid w:val="00A714E6"/>
    <w:rsid w:val="00B156E6"/>
    <w:rsid w:val="00B207AA"/>
    <w:rsid w:val="00B30787"/>
    <w:rsid w:val="00BA0CE4"/>
    <w:rsid w:val="00BE56BB"/>
    <w:rsid w:val="00C166E0"/>
    <w:rsid w:val="00C248C1"/>
    <w:rsid w:val="00C571C1"/>
    <w:rsid w:val="00C914C1"/>
    <w:rsid w:val="00CC5C82"/>
    <w:rsid w:val="00CD43A2"/>
    <w:rsid w:val="00CE0B56"/>
    <w:rsid w:val="00D26D2C"/>
    <w:rsid w:val="00D3405D"/>
    <w:rsid w:val="00D43D7F"/>
    <w:rsid w:val="00D76DF0"/>
    <w:rsid w:val="00D84C1B"/>
    <w:rsid w:val="00D9689E"/>
    <w:rsid w:val="00DA5FCA"/>
    <w:rsid w:val="00DA75F8"/>
    <w:rsid w:val="00E023E2"/>
    <w:rsid w:val="00E22033"/>
    <w:rsid w:val="00E408D7"/>
    <w:rsid w:val="00E70603"/>
    <w:rsid w:val="00E900A5"/>
    <w:rsid w:val="00E966FB"/>
    <w:rsid w:val="00EE198E"/>
    <w:rsid w:val="00F0312B"/>
    <w:rsid w:val="00F26981"/>
    <w:rsid w:val="00F9362F"/>
    <w:rsid w:val="00FA2EDC"/>
    <w:rsid w:val="00FF5873"/>
    <w:rsid w:val="3896F566"/>
    <w:rsid w:val="3D7FB919"/>
    <w:rsid w:val="7435795D"/>
    <w:rsid w:val="7FDE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FE21E9"/>
  <w15:docId w15:val="{FAC076D1-942A-EF4C-8404-110A8E18F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435F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Pr>
      <w:sz w:val="24"/>
    </w:rPr>
  </w:style>
  <w:style w:type="paragraph" w:customStyle="1" w:styleId="p1">
    <w:name w:val="p1"/>
    <w:basedOn w:val="Normal"/>
    <w:pPr>
      <w:jc w:val="left"/>
    </w:pPr>
    <w:rPr>
      <w:rFonts w:ascii=".applesystemuifontmonospaced" w:eastAsia=".applesystemuifontmonospaced" w:hAnsi=".applesystemuifontmonospaced" w:cs="Times New Roman"/>
      <w:color w:val="000000"/>
      <w:kern w:val="0"/>
      <w:sz w:val="26"/>
      <w:szCs w:val="26"/>
    </w:rPr>
  </w:style>
  <w:style w:type="character" w:customStyle="1" w:styleId="s1">
    <w:name w:val="s1"/>
    <w:basedOn w:val="DefaultParagraphFont"/>
    <w:rPr>
      <w:rFonts w:ascii=".applesystemuifont" w:eastAsia=".applesystemuifont" w:hAnsi=".applesystemuifont" w:cs=".applesystemuifont"/>
      <w:sz w:val="28"/>
      <w:szCs w:val="28"/>
    </w:rPr>
  </w:style>
  <w:style w:type="paragraph" w:styleId="ListParagraph">
    <w:name w:val="List Paragraph"/>
    <w:basedOn w:val="Normal"/>
    <w:uiPriority w:val="99"/>
    <w:unhideWhenUsed/>
    <w:rsid w:val="00B156E6"/>
    <w:pPr>
      <w:ind w:left="720"/>
      <w:contextualSpacing/>
    </w:pPr>
  </w:style>
  <w:style w:type="character" w:styleId="Hyperlink">
    <w:name w:val="Hyperlink"/>
    <w:basedOn w:val="DefaultParagraphFont"/>
    <w:rsid w:val="006B23A0"/>
    <w:rPr>
      <w:color w:val="0026E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1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1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7592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1337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83008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8218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1607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8545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4664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WPS_1724236225</dc:creator>
  <cp:lastModifiedBy>刘 沛雨</cp:lastModifiedBy>
  <cp:revision>2</cp:revision>
  <dcterms:created xsi:type="dcterms:W3CDTF">2025-12-23T03:48:00Z</dcterms:created>
  <dcterms:modified xsi:type="dcterms:W3CDTF">2025-12-23T03:48:00Z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2F8C8791242918D9C91C646783CF44C7_41</vt:lpwstr>
  </property>
  <property fmtid="{D5CDD505-2E9C-101B-9397-08002B2CF9AE}" pid="4" name="GrammarlyDocumentId">
    <vt:lpwstr>846412f1-a9e3-4399-87a8-a1439d8bb1d9</vt:lpwstr>
  </property>
</Properties>
</file>