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CE0B" w14:textId="77777777" w:rsidR="0083785B" w:rsidRDefault="00713BFF" w:rsidP="00713BFF">
      <w:pPr>
        <w:pStyle w:val="a3"/>
        <w:numPr>
          <w:ilvl w:val="0"/>
          <w:numId w:val="3"/>
        </w:numPr>
        <w:bidi w:val="0"/>
      </w:pPr>
      <w:r>
        <w:t>Why do we need webpack  ?</w:t>
      </w:r>
    </w:p>
    <w:p w14:paraId="07F8467B" w14:textId="77777777" w:rsidR="00713BFF" w:rsidRDefault="00713BFF" w:rsidP="00821DDE">
      <w:pPr>
        <w:bidi w:val="0"/>
      </w:pPr>
    </w:p>
    <w:p w14:paraId="5AB47EED" w14:textId="77777777" w:rsidR="00821DDE" w:rsidRPr="00F42B50" w:rsidRDefault="00E7675A" w:rsidP="00821DDE">
      <w:pPr>
        <w:bidi w:val="0"/>
        <w:rPr>
          <w:b/>
          <w:bCs/>
          <w:i/>
          <w:iCs/>
          <w:sz w:val="28"/>
          <w:szCs w:val="28"/>
        </w:rPr>
      </w:pPr>
      <w:r w:rsidRPr="00F42B50">
        <w:rPr>
          <w:b/>
          <w:bCs/>
          <w:i/>
          <w:iCs/>
          <w:sz w:val="28"/>
          <w:szCs w:val="28"/>
        </w:rPr>
        <w:t>Asset Modules</w:t>
      </w:r>
    </w:p>
    <w:p w14:paraId="5976244F" w14:textId="77777777" w:rsidR="00821DDE" w:rsidRDefault="00821DDE" w:rsidP="00821DDE">
      <w:pPr>
        <w:bidi w:val="0"/>
      </w:pPr>
      <w:r>
        <w:t>Different asset modules:</w:t>
      </w:r>
    </w:p>
    <w:p w14:paraId="245BDF37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Asset/resource</w:t>
      </w:r>
    </w:p>
    <w:p w14:paraId="738F05C3" w14:textId="77777777"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>mits a separate file and exports the URL.</w:t>
      </w:r>
    </w:p>
    <w:p w14:paraId="50DD004D" w14:textId="77777777" w:rsidR="00821DDE" w:rsidRPr="00F42B50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file-loader</w:t>
      </w:r>
    </w:p>
    <w:p w14:paraId="49616A8E" w14:textId="77777777" w:rsidR="00821DDE" w:rsidRDefault="00821DDE" w:rsidP="00821DDE">
      <w:pPr>
        <w:pStyle w:val="a3"/>
        <w:bidi w:val="0"/>
        <w:ind w:left="0"/>
      </w:pPr>
    </w:p>
    <w:p w14:paraId="3941A899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asset/inline</w:t>
      </w:r>
    </w:p>
    <w:p w14:paraId="26EDB559" w14:textId="77777777"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 xml:space="preserve">xports a data URI of the asset ( attaches jpeg to the bundle ) </w:t>
      </w:r>
    </w:p>
    <w:p w14:paraId="0852E0EA" w14:textId="77777777" w:rsidR="00821DDE" w:rsidRDefault="00821DDE" w:rsidP="00821DDE">
      <w:pPr>
        <w:pStyle w:val="a3"/>
        <w:bidi w:val="0"/>
        <w:ind w:left="0"/>
      </w:pPr>
      <w:r>
        <w:t xml:space="preserve">Previous: </w:t>
      </w:r>
      <w:proofErr w:type="spellStart"/>
      <w:r w:rsidRPr="00F42B50">
        <w:t>url</w:t>
      </w:r>
      <w:proofErr w:type="spellEnd"/>
      <w:r w:rsidRPr="00F42B50">
        <w:t>-loader</w:t>
      </w:r>
    </w:p>
    <w:p w14:paraId="6E8B32B8" w14:textId="77777777" w:rsidR="00821DDE" w:rsidRDefault="00821DDE" w:rsidP="00821DDE">
      <w:pPr>
        <w:pStyle w:val="a3"/>
        <w:bidi w:val="0"/>
        <w:ind w:left="0"/>
      </w:pPr>
    </w:p>
    <w:p w14:paraId="6D25A225" w14:textId="77777777" w:rsidR="00821DDE" w:rsidRPr="00F42B50" w:rsidRDefault="00821DDE" w:rsidP="00821DDE">
      <w:pPr>
        <w:pStyle w:val="a3"/>
        <w:bidi w:val="0"/>
        <w:ind w:left="0"/>
        <w:rPr>
          <w:b/>
          <w:bCs/>
        </w:rPr>
      </w:pPr>
      <w:r w:rsidRPr="00F42B50">
        <w:rPr>
          <w:b/>
          <w:bCs/>
        </w:rPr>
        <w:t>asset/source</w:t>
      </w:r>
    </w:p>
    <w:p w14:paraId="57CA5575" w14:textId="77777777" w:rsidR="00821DDE" w:rsidRPr="00F42B50" w:rsidRDefault="00F42B50" w:rsidP="00821DDE">
      <w:pPr>
        <w:pStyle w:val="a3"/>
        <w:bidi w:val="0"/>
        <w:ind w:left="0"/>
      </w:pPr>
      <w:r>
        <w:t>E</w:t>
      </w:r>
      <w:r w:rsidR="00821DDE" w:rsidRPr="00F42B50">
        <w:t>xports the source code of the asset</w:t>
      </w:r>
    </w:p>
    <w:p w14:paraId="083D58A0" w14:textId="77777777" w:rsidR="00821DDE" w:rsidRPr="00F42B50" w:rsidRDefault="00821DDE" w:rsidP="00821DDE">
      <w:pPr>
        <w:pStyle w:val="a3"/>
        <w:bidi w:val="0"/>
        <w:ind w:left="0"/>
      </w:pPr>
      <w:r>
        <w:t>Previous:</w:t>
      </w:r>
      <w:r w:rsidRPr="00F42B50">
        <w:t xml:space="preserve"> </w:t>
      </w:r>
      <w:proofErr w:type="gramStart"/>
      <w:r w:rsidRPr="00F42B50">
        <w:t>raw-loader</w:t>
      </w:r>
      <w:proofErr w:type="gramEnd"/>
    </w:p>
    <w:p w14:paraId="347DB3EA" w14:textId="77777777" w:rsidR="00821DDE" w:rsidRDefault="00821DDE" w:rsidP="00821DDE">
      <w:pPr>
        <w:pStyle w:val="a3"/>
        <w:bidi w:val="0"/>
        <w:ind w:left="0"/>
        <w:rPr>
          <w:b/>
          <w:bCs/>
        </w:rPr>
      </w:pPr>
    </w:p>
    <w:p w14:paraId="556BDDEA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</w:t>
      </w:r>
    </w:p>
    <w:p w14:paraId="262D45E8" w14:textId="77777777" w:rsidR="00821DDE" w:rsidRDefault="00F42B50" w:rsidP="00821DDE">
      <w:pPr>
        <w:pStyle w:val="a3"/>
        <w:bidi w:val="0"/>
        <w:ind w:left="0"/>
      </w:pPr>
      <w:r>
        <w:t>A</w:t>
      </w:r>
      <w:r w:rsidR="00821DDE" w:rsidRPr="00821DDE">
        <w:t>utomatically chooses between exporting a data URI and emitting a separate file</w:t>
      </w:r>
    </w:p>
    <w:p w14:paraId="31DF9E56" w14:textId="77777777" w:rsidR="00821DDE" w:rsidRDefault="00821DDE" w:rsidP="00821DDE">
      <w:pPr>
        <w:pStyle w:val="a3"/>
        <w:bidi w:val="0"/>
        <w:ind w:left="0"/>
      </w:pPr>
      <w:r>
        <w:t xml:space="preserve">based on </w:t>
      </w:r>
      <w:proofErr w:type="spellStart"/>
      <w:r>
        <w:t>filesize</w:t>
      </w:r>
      <w:proofErr w:type="spellEnd"/>
      <w:r>
        <w:t>.</w:t>
      </w:r>
    </w:p>
    <w:p w14:paraId="6ACA26E6" w14:textId="77777777" w:rsidR="00821DDE" w:rsidRDefault="00821DDE" w:rsidP="00821DDE">
      <w:pPr>
        <w:pStyle w:val="a3"/>
        <w:bidi w:val="0"/>
        <w:ind w:left="0"/>
      </w:pPr>
      <w:r>
        <w:t xml:space="preserve">Previous: </w:t>
      </w:r>
      <w:proofErr w:type="spellStart"/>
      <w:r w:rsidRPr="00F42B50">
        <w:t>url</w:t>
      </w:r>
      <w:proofErr w:type="spellEnd"/>
      <w:r w:rsidRPr="00F42B50">
        <w:t>-loader with asset size limit</w:t>
      </w:r>
    </w:p>
    <w:p w14:paraId="684347B4" w14:textId="77777777" w:rsidR="00821DDE" w:rsidRDefault="00821DDE" w:rsidP="00821DDE">
      <w:pPr>
        <w:pStyle w:val="a3"/>
        <w:bidi w:val="0"/>
        <w:ind w:left="0"/>
      </w:pPr>
    </w:p>
    <w:p w14:paraId="7822B1DC" w14:textId="77777777" w:rsidR="00821DDE" w:rsidRDefault="00821DDE" w:rsidP="00821DDE">
      <w:pPr>
        <w:pStyle w:val="a3"/>
        <w:bidi w:val="0"/>
        <w:ind w:left="0"/>
      </w:pPr>
    </w:p>
    <w:p w14:paraId="660E2D38" w14:textId="77777777" w:rsidR="007911B8" w:rsidRDefault="007911B8" w:rsidP="007911B8">
      <w:pPr>
        <w:bidi w:val="0"/>
        <w:rPr>
          <w:b/>
          <w:bCs/>
        </w:rPr>
      </w:pPr>
      <w:proofErr w:type="spellStart"/>
      <w:r w:rsidRPr="007911B8">
        <w:rPr>
          <w:b/>
          <w:bCs/>
        </w:rPr>
        <w:t>ToPlay</w:t>
      </w:r>
      <w:proofErr w:type="spellEnd"/>
    </w:p>
    <w:p w14:paraId="48E9B78D" w14:textId="77777777" w:rsidR="007911B8" w:rsidRPr="007911B8" w:rsidRDefault="007911B8" w:rsidP="007911B8">
      <w:pPr>
        <w:bidi w:val="0"/>
      </w:pPr>
      <w:r>
        <w:t xml:space="preserve">Go to </w:t>
      </w:r>
      <w:proofErr w:type="spellStart"/>
      <w:r>
        <w:t>webpack.config</w:t>
      </w:r>
      <w:proofErr w:type="spellEnd"/>
      <w:r>
        <w:t xml:space="preserve"> </w:t>
      </w:r>
      <w:r>
        <w:sym w:font="Wingdings" w:char="F0E0"/>
      </w:r>
      <w:r>
        <w:t xml:space="preserve"> inside rules change type to one of the asset modules.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run build </w:t>
      </w:r>
      <w:r>
        <w:sym w:font="Wingdings" w:char="F0E0"/>
      </w:r>
      <w:r>
        <w:t xml:space="preserve"> </w:t>
      </w:r>
      <w:proofErr w:type="gramStart"/>
      <w:r>
        <w:t>take a look</w:t>
      </w:r>
      <w:proofErr w:type="gramEnd"/>
      <w:r>
        <w:t xml:space="preserve"> at the console output, plus at asset/inline, take a look at the bundle.js. ( base64)  </w:t>
      </w:r>
    </w:p>
    <w:p w14:paraId="49337FE1" w14:textId="77777777" w:rsidR="00821DDE" w:rsidRPr="00821DDE" w:rsidRDefault="00821DDE" w:rsidP="00821DDE">
      <w:pPr>
        <w:pStyle w:val="a3"/>
        <w:bidi w:val="0"/>
      </w:pPr>
    </w:p>
    <w:p w14:paraId="57BDA48B" w14:textId="1B9086FD" w:rsidR="00821DDE" w:rsidRPr="00F146BF" w:rsidRDefault="00F146BF" w:rsidP="00821DDE">
      <w:pPr>
        <w:bidi w:val="0"/>
        <w:rPr>
          <w:b/>
          <w:bCs/>
        </w:rPr>
      </w:pPr>
      <w:r w:rsidRPr="00F146BF">
        <w:rPr>
          <w:b/>
          <w:bCs/>
        </w:rPr>
        <w:t>Loaders:</w:t>
      </w:r>
    </w:p>
    <w:p w14:paraId="215E3F1E" w14:textId="31412FF7" w:rsidR="00821DDE" w:rsidRDefault="00F146BF" w:rsidP="00821DDE">
      <w:pPr>
        <w:bidi w:val="0"/>
      </w:pPr>
      <w:r>
        <w:t>Loaders help you to import all other kind of files.</w:t>
      </w:r>
    </w:p>
    <w:p w14:paraId="2CD9DBE4" w14:textId="6BF95825" w:rsidR="00966D09" w:rsidRDefault="00966D09" w:rsidP="00966D09">
      <w:pPr>
        <w:bidi w:val="0"/>
      </w:pPr>
      <w:r>
        <w:t xml:space="preserve">show how to import </w:t>
      </w:r>
      <w:proofErr w:type="spellStart"/>
      <w:r>
        <w:t>css</w:t>
      </w:r>
      <w:proofErr w:type="spellEnd"/>
      <w:r>
        <w:t xml:space="preserve"> / </w:t>
      </w:r>
      <w:proofErr w:type="spellStart"/>
      <w:r>
        <w:t>scss</w:t>
      </w:r>
      <w:proofErr w:type="spellEnd"/>
      <w:r w:rsidR="00155955">
        <w:t>.</w:t>
      </w:r>
    </w:p>
    <w:p w14:paraId="57B77661" w14:textId="65A6500F" w:rsidR="00155955" w:rsidRDefault="00155955" w:rsidP="00155955">
      <w:pPr>
        <w:bidi w:val="0"/>
      </w:pPr>
      <w:r>
        <w:t>explanation of order in array and each of the loaders: ( Lecture 17, minute 2</w:t>
      </w:r>
      <w:r w:rsidR="00F60705">
        <w:t xml:space="preserve"> ) </w:t>
      </w:r>
    </w:p>
    <w:p w14:paraId="385A4F94" w14:textId="533D2A38" w:rsidR="00D818B7" w:rsidRDefault="00D818B7" w:rsidP="00D818B7">
      <w:pPr>
        <w:bidi w:val="0"/>
      </w:pPr>
      <w:r>
        <w:t xml:space="preserve">babel. </w:t>
      </w:r>
      <w:r w:rsidR="000A38E0">
        <w:t>(</w:t>
      </w:r>
      <w:proofErr w:type="gramStart"/>
      <w:r w:rsidR="000A38E0">
        <w:t>lecture</w:t>
      </w:r>
      <w:proofErr w:type="gramEnd"/>
      <w:r w:rsidR="000A38E0">
        <w:t xml:space="preserve"> 18 )</w:t>
      </w:r>
    </w:p>
    <w:p w14:paraId="6C8997EF" w14:textId="227C26EB" w:rsidR="00D117AC" w:rsidRDefault="00D117AC" w:rsidP="00D117AC">
      <w:pPr>
        <w:bidi w:val="0"/>
      </w:pPr>
    </w:p>
    <w:p w14:paraId="0FEDCAAF" w14:textId="30854FBA" w:rsidR="00231C80" w:rsidRDefault="00231C80" w:rsidP="00231C80">
      <w:pPr>
        <w:bidi w:val="0"/>
      </w:pPr>
    </w:p>
    <w:p w14:paraId="0550563C" w14:textId="7608F018" w:rsidR="00231C80" w:rsidRDefault="00231C80" w:rsidP="00231C80">
      <w:pPr>
        <w:bidi w:val="0"/>
      </w:pPr>
    </w:p>
    <w:p w14:paraId="4FEFC0AE" w14:textId="3BBFA5B5" w:rsidR="00231C80" w:rsidRDefault="00231C80" w:rsidP="00231C80">
      <w:pPr>
        <w:bidi w:val="0"/>
      </w:pPr>
    </w:p>
    <w:p w14:paraId="4244EA12" w14:textId="77777777" w:rsidR="00231C80" w:rsidRDefault="00231C80" w:rsidP="00231C80">
      <w:pPr>
        <w:bidi w:val="0"/>
      </w:pPr>
    </w:p>
    <w:p w14:paraId="2CAF0431" w14:textId="5140A4BD" w:rsidR="00D117AC" w:rsidRDefault="00D117AC" w:rsidP="00D117AC">
      <w:pPr>
        <w:bidi w:val="0"/>
      </w:pPr>
    </w:p>
    <w:p w14:paraId="37FCD7CD" w14:textId="6DD3A91C" w:rsidR="00D117AC" w:rsidRDefault="00D117AC" w:rsidP="00D117AC">
      <w:pPr>
        <w:bidi w:val="0"/>
        <w:rPr>
          <w:b/>
          <w:bCs/>
        </w:rPr>
      </w:pPr>
      <w:r w:rsidRPr="00D117AC">
        <w:rPr>
          <w:b/>
          <w:bCs/>
        </w:rPr>
        <w:lastRenderedPageBreak/>
        <w:t>Plugins</w:t>
      </w:r>
    </w:p>
    <w:p w14:paraId="6C0B963F" w14:textId="0EDB229D" w:rsidR="00D117AC" w:rsidRDefault="00D117AC" w:rsidP="00D117AC">
      <w:pPr>
        <w:bidi w:val="0"/>
      </w:pPr>
      <w:r>
        <w:t xml:space="preserve">Plugins are additional </w:t>
      </w:r>
      <w:proofErr w:type="spellStart"/>
      <w:r>
        <w:t>javascript</w:t>
      </w:r>
      <w:proofErr w:type="spellEnd"/>
      <w:r>
        <w:t xml:space="preserve"> libraries that do everything that loaders cannot do.</w:t>
      </w:r>
    </w:p>
    <w:p w14:paraId="07CBAA18" w14:textId="1837937B" w:rsidR="00D117AC" w:rsidRDefault="00D117AC" w:rsidP="00D117AC">
      <w:pPr>
        <w:bidi w:val="0"/>
      </w:pPr>
      <w:r>
        <w:t>plugins can also modify how the bundles themselves are created.</w:t>
      </w:r>
    </w:p>
    <w:p w14:paraId="272182DE" w14:textId="439ABE1D" w:rsidR="00231C80" w:rsidRPr="00D117AC" w:rsidRDefault="00231C80" w:rsidP="00231C80">
      <w:pPr>
        <w:bidi w:val="0"/>
      </w:pPr>
      <w:r>
        <w:t xml:space="preserve">You can define global constants across the whole app, minify the bundle, generate other files </w:t>
      </w:r>
    </w:p>
    <w:sectPr w:rsidR="00231C80" w:rsidRPr="00D117AC" w:rsidSect="004B23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0777A"/>
    <w:multiLevelType w:val="hybridMultilevel"/>
    <w:tmpl w:val="C53C31DC"/>
    <w:lvl w:ilvl="0" w:tplc="BE6A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E5ADB"/>
    <w:multiLevelType w:val="hybridMultilevel"/>
    <w:tmpl w:val="1730CF9A"/>
    <w:lvl w:ilvl="0" w:tplc="50D8D4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0B6377"/>
    <w:multiLevelType w:val="hybridMultilevel"/>
    <w:tmpl w:val="6AB64FC2"/>
    <w:lvl w:ilvl="0" w:tplc="1E6C7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373BA"/>
    <w:multiLevelType w:val="hybridMultilevel"/>
    <w:tmpl w:val="CCDA6CDC"/>
    <w:lvl w:ilvl="0" w:tplc="74E6F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7E46"/>
    <w:multiLevelType w:val="hybridMultilevel"/>
    <w:tmpl w:val="20A240A2"/>
    <w:lvl w:ilvl="0" w:tplc="E182D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F8F"/>
    <w:rsid w:val="000A38E0"/>
    <w:rsid w:val="00155955"/>
    <w:rsid w:val="00231C80"/>
    <w:rsid w:val="004B2384"/>
    <w:rsid w:val="00713BFF"/>
    <w:rsid w:val="007911B8"/>
    <w:rsid w:val="00821DDE"/>
    <w:rsid w:val="00966D09"/>
    <w:rsid w:val="00C02F8F"/>
    <w:rsid w:val="00CA329F"/>
    <w:rsid w:val="00D117AC"/>
    <w:rsid w:val="00D818B7"/>
    <w:rsid w:val="00E7675A"/>
    <w:rsid w:val="00F146BF"/>
    <w:rsid w:val="00F42B50"/>
    <w:rsid w:val="00F6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5719"/>
  <w15:chartTrackingRefBased/>
  <w15:docId w15:val="{D888C8E9-80E1-406D-BDFA-E2509FC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FF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82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167</Words>
  <Characters>958</Characters>
  <Application>Microsoft Office Word</Application>
  <DocSecurity>0</DocSecurity>
  <Lines>7</Lines>
  <Paragraphs>2</Paragraphs>
  <ScaleCrop>false</ScaleCrop>
  <Company>Maccabi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ולדימיר יליסבטסקי</dc:creator>
  <cp:keywords/>
  <dc:description/>
  <cp:lastModifiedBy>Vladimir Yelisavetski</cp:lastModifiedBy>
  <cp:revision>14</cp:revision>
  <dcterms:created xsi:type="dcterms:W3CDTF">2021-11-22T09:38:00Z</dcterms:created>
  <dcterms:modified xsi:type="dcterms:W3CDTF">2021-11-27T13:15:00Z</dcterms:modified>
</cp:coreProperties>
</file>