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C37E" w14:textId="3795D13C" w:rsidR="00B57580" w:rsidRDefault="00B37EAC" w:rsidP="00B37EAC">
      <w:pPr>
        <w:tabs>
          <w:tab w:val="left" w:pos="10185"/>
        </w:tabs>
        <w:spacing w:line="284" w:lineRule="exact"/>
        <w:rPr>
          <w:sz w:val="24"/>
          <w:szCs w:val="24"/>
        </w:rPr>
      </w:pPr>
      <w:r>
        <w:rPr>
          <w:noProof/>
        </w:rPr>
        <w:drawing>
          <wp:anchor distT="0" distB="0" distL="114300" distR="114300" simplePos="0" relativeHeight="251661312" behindDoc="0" locked="0" layoutInCell="1" allowOverlap="1" wp14:anchorId="0BEE06DD" wp14:editId="22DF5B39">
            <wp:simplePos x="0" y="0"/>
            <wp:positionH relativeFrom="column">
              <wp:posOffset>5861050</wp:posOffset>
            </wp:positionH>
            <wp:positionV relativeFrom="paragraph">
              <wp:posOffset>0</wp:posOffset>
            </wp:positionV>
            <wp:extent cx="895350" cy="895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r>
        <w:rPr>
          <w:sz w:val="24"/>
          <w:szCs w:val="24"/>
        </w:rPr>
        <w:tab/>
      </w:r>
    </w:p>
    <w:p w14:paraId="2DE28D12" w14:textId="6DBB62E9" w:rsidR="00B57580" w:rsidRDefault="00B37EAC">
      <w:pPr>
        <w:spacing w:line="304" w:lineRule="auto"/>
        <w:ind w:left="100" w:right="2600"/>
        <w:rPr>
          <w:sz w:val="20"/>
          <w:szCs w:val="20"/>
        </w:rPr>
      </w:pPr>
      <w:r>
        <w:rPr>
          <w:rFonts w:ascii="Arial" w:eastAsia="Arial" w:hAnsi="Arial" w:cs="Arial"/>
          <w:color w:val="2E3D49"/>
          <w:sz w:val="52"/>
          <w:szCs w:val="52"/>
        </w:rPr>
        <w:t>Profitability Tool</w:t>
      </w:r>
    </w:p>
    <w:p w14:paraId="674AAC46" w14:textId="77777777" w:rsidR="00B57580" w:rsidRDefault="00B57580">
      <w:pPr>
        <w:spacing w:line="2" w:lineRule="exact"/>
        <w:rPr>
          <w:sz w:val="24"/>
          <w:szCs w:val="24"/>
        </w:rPr>
      </w:pPr>
    </w:p>
    <w:p w14:paraId="36BFF73C" w14:textId="1AA1973F" w:rsidR="00B57580" w:rsidRDefault="00B37EAC">
      <w:pPr>
        <w:ind w:left="100"/>
        <w:rPr>
          <w:sz w:val="20"/>
          <w:szCs w:val="20"/>
        </w:rPr>
      </w:pPr>
      <w:r>
        <w:rPr>
          <w:rFonts w:ascii="Arial" w:eastAsia="Arial" w:hAnsi="Arial" w:cs="Arial"/>
          <w:i/>
          <w:iCs/>
          <w:color w:val="999999"/>
          <w:sz w:val="28"/>
          <w:szCs w:val="28"/>
        </w:rPr>
        <w:t>Documentation</w:t>
      </w:r>
    </w:p>
    <w:p w14:paraId="7D7C91A9" w14:textId="77777777" w:rsidR="00B57580" w:rsidRDefault="00B37EAC">
      <w:pPr>
        <w:spacing w:line="20" w:lineRule="exact"/>
        <w:rPr>
          <w:sz w:val="24"/>
          <w:szCs w:val="24"/>
        </w:rPr>
      </w:pPr>
      <w:r>
        <w:rPr>
          <w:noProof/>
          <w:sz w:val="24"/>
          <w:szCs w:val="24"/>
        </w:rPr>
        <w:drawing>
          <wp:anchor distT="0" distB="0" distL="114300" distR="114300" simplePos="0" relativeHeight="251659264" behindDoc="1" locked="0" layoutInCell="0" allowOverlap="1" wp14:anchorId="5E52C2FA" wp14:editId="280EDEBE">
            <wp:simplePos x="0" y="0"/>
            <wp:positionH relativeFrom="column">
              <wp:posOffset>31750</wp:posOffset>
            </wp:positionH>
            <wp:positionV relativeFrom="paragraph">
              <wp:posOffset>252095</wp:posOffset>
            </wp:positionV>
            <wp:extent cx="697230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972300" cy="9525"/>
                    </a:xfrm>
                    <a:prstGeom prst="rect">
                      <a:avLst/>
                    </a:prstGeom>
                    <a:noFill/>
                  </pic:spPr>
                </pic:pic>
              </a:graphicData>
            </a:graphic>
          </wp:anchor>
        </w:drawing>
      </w:r>
    </w:p>
    <w:p w14:paraId="2EECEA92" w14:textId="0BC8F619" w:rsidR="00B57580" w:rsidRDefault="00B57580" w:rsidP="00B37EAC">
      <w:pPr>
        <w:spacing w:line="200" w:lineRule="exact"/>
        <w:ind w:left="720" w:hanging="720"/>
        <w:jc w:val="right"/>
        <w:rPr>
          <w:sz w:val="24"/>
          <w:szCs w:val="24"/>
        </w:rPr>
      </w:pPr>
      <w:bookmarkStart w:id="0" w:name="page1"/>
      <w:bookmarkEnd w:id="0"/>
    </w:p>
    <w:p w14:paraId="51EFA55A" w14:textId="77777777" w:rsidR="00B57580" w:rsidRDefault="00B57580">
      <w:pPr>
        <w:spacing w:line="200" w:lineRule="exact"/>
        <w:rPr>
          <w:sz w:val="24"/>
          <w:szCs w:val="24"/>
        </w:rPr>
      </w:pPr>
    </w:p>
    <w:p w14:paraId="71A73E04" w14:textId="77777777" w:rsidR="00B57580" w:rsidRDefault="00B57580">
      <w:pPr>
        <w:spacing w:line="372" w:lineRule="exact"/>
        <w:rPr>
          <w:sz w:val="24"/>
          <w:szCs w:val="24"/>
        </w:rPr>
      </w:pPr>
    </w:p>
    <w:p w14:paraId="380314DE" w14:textId="77777777" w:rsidR="00B57580" w:rsidRDefault="00B37EAC">
      <w:pPr>
        <w:spacing w:line="306" w:lineRule="auto"/>
        <w:ind w:right="380"/>
        <w:rPr>
          <w:sz w:val="20"/>
          <w:szCs w:val="20"/>
        </w:rPr>
      </w:pPr>
      <w:r>
        <w:rPr>
          <w:rFonts w:ascii="Arial" w:eastAsia="Arial" w:hAnsi="Arial" w:cs="Arial"/>
        </w:rPr>
        <w:t xml:space="preserve">Start by learning the fundamentals of the blockchain technology and create your own private blockchain. Learn basics of bitcoin platform and how to secure a digital asset </w:t>
      </w:r>
      <w:r>
        <w:rPr>
          <w:rFonts w:ascii="Arial" w:eastAsia="Arial" w:hAnsi="Arial" w:cs="Arial"/>
        </w:rPr>
        <w:t>using blockchain identity. Then gain deeper understanding of Ethereum platform, and use Solidity to develop, test and deploy your own decentralized app.</w:t>
      </w:r>
    </w:p>
    <w:p w14:paraId="69445466" w14:textId="77777777" w:rsidR="00B57580" w:rsidRDefault="00B57580">
      <w:pPr>
        <w:spacing w:line="200" w:lineRule="exact"/>
        <w:rPr>
          <w:sz w:val="24"/>
          <w:szCs w:val="24"/>
        </w:rPr>
      </w:pPr>
    </w:p>
    <w:p w14:paraId="7D66BF64" w14:textId="77777777" w:rsidR="00B57580" w:rsidRDefault="00B57580">
      <w:pPr>
        <w:spacing w:line="332" w:lineRule="exact"/>
        <w:rPr>
          <w:sz w:val="24"/>
          <w:szCs w:val="24"/>
        </w:rPr>
      </w:pPr>
    </w:p>
    <w:p w14:paraId="69C96692" w14:textId="77777777" w:rsidR="00B57580" w:rsidRDefault="00B37EAC">
      <w:pPr>
        <w:spacing w:line="306" w:lineRule="auto"/>
        <w:ind w:right="380"/>
        <w:jc w:val="both"/>
        <w:rPr>
          <w:sz w:val="20"/>
          <w:szCs w:val="20"/>
        </w:rPr>
      </w:pPr>
      <w:r>
        <w:rPr>
          <w:rFonts w:ascii="Arial" w:eastAsia="Arial" w:hAnsi="Arial" w:cs="Arial"/>
        </w:rPr>
        <w:t>Continue to build on your blockchain skills with advanced topics such as privacy, security, payments,</w:t>
      </w:r>
      <w:r>
        <w:rPr>
          <w:rFonts w:ascii="Arial" w:eastAsia="Arial" w:hAnsi="Arial" w:cs="Arial"/>
        </w:rPr>
        <w:t xml:space="preserve"> and oracles on blockchain. Architect and build complex systems on blockchain for different use cases such as supply chain tracking, insurance payments and decentralized marketplace</w:t>
      </w:r>
    </w:p>
    <w:p w14:paraId="6E70E9FE" w14:textId="77777777" w:rsidR="00B57580" w:rsidRDefault="00B57580">
      <w:pPr>
        <w:spacing w:line="200" w:lineRule="exact"/>
        <w:rPr>
          <w:sz w:val="24"/>
          <w:szCs w:val="24"/>
        </w:rPr>
      </w:pPr>
    </w:p>
    <w:p w14:paraId="7CCDB83F" w14:textId="77777777" w:rsidR="00B57580" w:rsidRDefault="00B57580">
      <w:pPr>
        <w:spacing w:line="200" w:lineRule="exact"/>
        <w:rPr>
          <w:sz w:val="24"/>
          <w:szCs w:val="24"/>
        </w:rPr>
      </w:pPr>
    </w:p>
    <w:p w14:paraId="7B223634" w14:textId="77777777" w:rsidR="00B57580" w:rsidRDefault="00B57580">
      <w:pPr>
        <w:spacing w:line="223" w:lineRule="exact"/>
        <w:rPr>
          <w:sz w:val="24"/>
          <w:szCs w:val="24"/>
        </w:rPr>
      </w:pPr>
    </w:p>
    <w:p w14:paraId="6A8669B1" w14:textId="77777777" w:rsidR="00B57580" w:rsidRDefault="00B37EAC">
      <w:pPr>
        <w:rPr>
          <w:sz w:val="20"/>
          <w:szCs w:val="20"/>
        </w:rPr>
      </w:pPr>
      <w:r>
        <w:rPr>
          <w:rFonts w:ascii="Arial" w:eastAsia="Arial" w:hAnsi="Arial" w:cs="Arial"/>
          <w:color w:val="02B3E4"/>
          <w:sz w:val="36"/>
          <w:szCs w:val="36"/>
        </w:rPr>
        <w:t>Project 1: Create Your Own Private Blockchain</w:t>
      </w:r>
    </w:p>
    <w:p w14:paraId="41918E6E" w14:textId="77777777" w:rsidR="00B57580" w:rsidRDefault="00B57580">
      <w:pPr>
        <w:spacing w:line="216" w:lineRule="exact"/>
        <w:rPr>
          <w:sz w:val="24"/>
          <w:szCs w:val="24"/>
        </w:rPr>
      </w:pPr>
    </w:p>
    <w:p w14:paraId="0811F7B8" w14:textId="77777777" w:rsidR="00B57580" w:rsidRDefault="00B37EAC">
      <w:pPr>
        <w:spacing w:line="306" w:lineRule="auto"/>
        <w:ind w:right="280"/>
        <w:rPr>
          <w:sz w:val="20"/>
          <w:szCs w:val="20"/>
        </w:rPr>
      </w:pPr>
      <w:r>
        <w:rPr>
          <w:rFonts w:ascii="Arial" w:eastAsia="Arial" w:hAnsi="Arial" w:cs="Arial"/>
        </w:rPr>
        <w:t>A blockchain is a shared</w:t>
      </w:r>
      <w:r>
        <w:rPr>
          <w:rFonts w:ascii="Arial" w:eastAsia="Arial" w:hAnsi="Arial" w:cs="Arial"/>
        </w:rPr>
        <w:t xml:space="preserve"> database that features added immutability as a safe and accurate alternative to existing data storage methods. You’ll learn the basics of how the blockchain data model works by creating your own private blockchain using Node.js and Leveldb.</w:t>
      </w:r>
    </w:p>
    <w:p w14:paraId="3458F495" w14:textId="77777777" w:rsidR="00B57580" w:rsidRDefault="00B57580">
      <w:pPr>
        <w:spacing w:line="232" w:lineRule="exact"/>
        <w:rPr>
          <w:sz w:val="24"/>
          <w:szCs w:val="24"/>
        </w:rPr>
      </w:pPr>
    </w:p>
    <w:p w14:paraId="53ABCE72" w14:textId="77777777" w:rsidR="00B57580" w:rsidRDefault="00B37EAC">
      <w:pPr>
        <w:spacing w:line="306" w:lineRule="auto"/>
        <w:rPr>
          <w:sz w:val="20"/>
          <w:szCs w:val="20"/>
        </w:rPr>
      </w:pPr>
      <w:r>
        <w:rPr>
          <w:rFonts w:ascii="Arial" w:eastAsia="Arial" w:hAnsi="Arial" w:cs="Arial"/>
        </w:rPr>
        <w:t xml:space="preserve">In this project, you’ll learn the fundamentals of architecting a collection of data into a blockchain data model. </w:t>
      </w:r>
      <w:r>
        <w:rPr>
          <w:rFonts w:ascii="Arial" w:eastAsia="Arial" w:hAnsi="Arial" w:cs="Arial"/>
          <w:color w:val="333333"/>
        </w:rPr>
        <w:t>You'll configure how each block stores data, validate blocks, add new blocks to the chain, and create methods to validate the chain integrity​</w:t>
      </w:r>
      <w:r>
        <w:rPr>
          <w:rFonts w:ascii="Arial" w:eastAsia="Arial" w:hAnsi="Arial" w:cs="Arial"/>
          <w:color w:val="000000"/>
        </w:rPr>
        <w:t>.</w:t>
      </w:r>
    </w:p>
    <w:p w14:paraId="011BCED9" w14:textId="77777777" w:rsidR="00B57580" w:rsidRDefault="00B57580">
      <w:pPr>
        <w:spacing w:line="232" w:lineRule="exact"/>
        <w:rPr>
          <w:sz w:val="24"/>
          <w:szCs w:val="24"/>
        </w:rPr>
      </w:pPr>
    </w:p>
    <w:p w14:paraId="22DB0FBC" w14:textId="77777777" w:rsidR="00B57580" w:rsidRDefault="00B37EAC">
      <w:pPr>
        <w:spacing w:line="306" w:lineRule="auto"/>
        <w:ind w:right="60"/>
        <w:rPr>
          <w:sz w:val="20"/>
          <w:szCs w:val="20"/>
        </w:rPr>
      </w:pPr>
      <w:r>
        <w:rPr>
          <w:rFonts w:ascii="Arial" w:eastAsia="Arial" w:hAnsi="Arial" w:cs="Arial"/>
        </w:rPr>
        <w:t>You'll then create a back-end API web service, and migrate your private blockchain to the web service. In the process, you'll learn how to post new blocks to the blockchain via a RESTful web client. You’ll then encrypt and decrypt the unique digital col</w:t>
      </w:r>
      <w:r>
        <w:rPr>
          <w:rFonts w:ascii="Arial" w:eastAsia="Arial" w:hAnsi="Arial" w:cs="Arial"/>
        </w:rPr>
        <w:t>lectibles on a private blockchain</w:t>
      </w:r>
    </w:p>
    <w:p w14:paraId="48F75BEA" w14:textId="77777777" w:rsidR="00B57580" w:rsidRDefault="00B57580">
      <w:pPr>
        <w:spacing w:line="288" w:lineRule="exact"/>
        <w:rPr>
          <w:sz w:val="24"/>
          <w:szCs w:val="24"/>
        </w:rPr>
      </w:pPr>
    </w:p>
    <w:p w14:paraId="548E0353" w14:textId="77777777" w:rsidR="00B57580" w:rsidRDefault="00B37EAC">
      <w:pPr>
        <w:rPr>
          <w:sz w:val="20"/>
          <w:szCs w:val="20"/>
        </w:rPr>
      </w:pPr>
      <w:r>
        <w:rPr>
          <w:rFonts w:ascii="Arial" w:eastAsia="Arial" w:hAnsi="Arial" w:cs="Arial"/>
          <w:color w:val="F95C3C"/>
          <w:sz w:val="28"/>
          <w:szCs w:val="28"/>
        </w:rPr>
        <w:t>Supporting Lesson Content: Blockchain Fundamentals</w:t>
      </w:r>
    </w:p>
    <w:p w14:paraId="67226B1B" w14:textId="77777777" w:rsidR="00B57580" w:rsidRDefault="00B37EAC">
      <w:pPr>
        <w:spacing w:line="20" w:lineRule="exact"/>
        <w:rPr>
          <w:sz w:val="24"/>
          <w:szCs w:val="24"/>
        </w:rPr>
      </w:pPr>
      <w:r>
        <w:rPr>
          <w:noProof/>
          <w:sz w:val="24"/>
          <w:szCs w:val="24"/>
        </w:rPr>
        <w:drawing>
          <wp:anchor distT="0" distB="0" distL="114300" distR="114300" simplePos="0" relativeHeight="251653632" behindDoc="1" locked="0" layoutInCell="0" allowOverlap="1" wp14:anchorId="5D83E468" wp14:editId="27DE4B44">
            <wp:simplePos x="0" y="0"/>
            <wp:positionH relativeFrom="column">
              <wp:posOffset>7023100</wp:posOffset>
            </wp:positionH>
            <wp:positionV relativeFrom="paragraph">
              <wp:posOffset>137795</wp:posOffset>
            </wp:positionV>
            <wp:extent cx="9525" cy="1638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9525" cy="1638300"/>
                    </a:xfrm>
                    <a:prstGeom prst="rect">
                      <a:avLst/>
                    </a:prstGeom>
                    <a:noFill/>
                  </pic:spPr>
                </pic:pic>
              </a:graphicData>
            </a:graphic>
          </wp:anchor>
        </w:drawing>
      </w:r>
      <w:r>
        <w:rPr>
          <w:noProof/>
          <w:sz w:val="24"/>
          <w:szCs w:val="24"/>
        </w:rPr>
        <w:drawing>
          <wp:anchor distT="0" distB="0" distL="114300" distR="114300" simplePos="0" relativeHeight="251654656" behindDoc="1" locked="0" layoutInCell="0" allowOverlap="1" wp14:anchorId="15FA2F3F" wp14:editId="39F33890">
            <wp:simplePos x="0" y="0"/>
            <wp:positionH relativeFrom="column">
              <wp:posOffset>-5715</wp:posOffset>
            </wp:positionH>
            <wp:positionV relativeFrom="paragraph">
              <wp:posOffset>137795</wp:posOffset>
            </wp:positionV>
            <wp:extent cx="9525" cy="1638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9525" cy="1638300"/>
                    </a:xfrm>
                    <a:prstGeom prst="rect">
                      <a:avLst/>
                    </a:prstGeom>
                    <a:noFill/>
                  </pic:spPr>
                </pic:pic>
              </a:graphicData>
            </a:graphic>
          </wp:anchor>
        </w:drawing>
      </w:r>
    </w:p>
    <w:p w14:paraId="2E73D07D" w14:textId="77777777" w:rsidR="00B57580" w:rsidRDefault="00B57580">
      <w:pPr>
        <w:spacing w:line="29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280"/>
        <w:gridCol w:w="7800"/>
      </w:tblGrid>
      <w:tr w:rsidR="00B57580" w14:paraId="15FD42E2" w14:textId="77777777">
        <w:trPr>
          <w:trHeight w:val="299"/>
        </w:trPr>
        <w:tc>
          <w:tcPr>
            <w:tcW w:w="3280" w:type="dxa"/>
            <w:vAlign w:val="bottom"/>
          </w:tcPr>
          <w:p w14:paraId="2C12118B" w14:textId="77777777" w:rsidR="00B57580" w:rsidRDefault="00B37EAC">
            <w:pPr>
              <w:ind w:left="100"/>
              <w:rPr>
                <w:sz w:val="20"/>
                <w:szCs w:val="20"/>
              </w:rPr>
            </w:pPr>
            <w:r>
              <w:rPr>
                <w:rFonts w:ascii="Arial" w:eastAsia="Arial" w:hAnsi="Arial" w:cs="Arial"/>
                <w:b/>
                <w:bCs/>
                <w:color w:val="2E74B5"/>
              </w:rPr>
              <w:t>Lesson Title</w:t>
            </w:r>
          </w:p>
        </w:tc>
        <w:tc>
          <w:tcPr>
            <w:tcW w:w="7800" w:type="dxa"/>
            <w:vAlign w:val="bottom"/>
          </w:tcPr>
          <w:p w14:paraId="4C37DBEF" w14:textId="77777777" w:rsidR="00B57580" w:rsidRDefault="00B37EAC">
            <w:pPr>
              <w:ind w:left="680"/>
              <w:rPr>
                <w:sz w:val="20"/>
                <w:szCs w:val="20"/>
              </w:rPr>
            </w:pPr>
            <w:r>
              <w:rPr>
                <w:rFonts w:ascii="Arial" w:eastAsia="Arial" w:hAnsi="Arial" w:cs="Arial"/>
                <w:b/>
                <w:bCs/>
                <w:color w:val="2E74B5"/>
              </w:rPr>
              <w:t>Learning Outcomes</w:t>
            </w:r>
          </w:p>
        </w:tc>
      </w:tr>
      <w:tr w:rsidR="00B57580" w14:paraId="2DF4B4DD" w14:textId="77777777">
        <w:trPr>
          <w:trHeight w:val="101"/>
        </w:trPr>
        <w:tc>
          <w:tcPr>
            <w:tcW w:w="3280" w:type="dxa"/>
            <w:tcBorders>
              <w:bottom w:val="single" w:sz="8" w:space="0" w:color="294860"/>
            </w:tcBorders>
            <w:vAlign w:val="bottom"/>
          </w:tcPr>
          <w:p w14:paraId="2FFB9086" w14:textId="77777777" w:rsidR="00B57580" w:rsidRDefault="00B57580">
            <w:pPr>
              <w:rPr>
                <w:sz w:val="8"/>
                <w:szCs w:val="8"/>
              </w:rPr>
            </w:pPr>
          </w:p>
        </w:tc>
        <w:tc>
          <w:tcPr>
            <w:tcW w:w="7800" w:type="dxa"/>
            <w:tcBorders>
              <w:bottom w:val="single" w:sz="8" w:space="0" w:color="294860"/>
            </w:tcBorders>
            <w:vAlign w:val="bottom"/>
          </w:tcPr>
          <w:p w14:paraId="60E435E6" w14:textId="77777777" w:rsidR="00B57580" w:rsidRDefault="00B57580">
            <w:pPr>
              <w:rPr>
                <w:sz w:val="8"/>
                <w:szCs w:val="8"/>
              </w:rPr>
            </w:pPr>
          </w:p>
        </w:tc>
      </w:tr>
      <w:tr w:rsidR="00B57580" w14:paraId="20B21CD9" w14:textId="77777777">
        <w:trPr>
          <w:trHeight w:val="345"/>
        </w:trPr>
        <w:tc>
          <w:tcPr>
            <w:tcW w:w="3280" w:type="dxa"/>
            <w:vAlign w:val="bottom"/>
          </w:tcPr>
          <w:p w14:paraId="1FCB42E0" w14:textId="77777777" w:rsidR="00B57580" w:rsidRDefault="00B37EAC">
            <w:pPr>
              <w:ind w:left="100"/>
              <w:rPr>
                <w:sz w:val="20"/>
                <w:szCs w:val="20"/>
              </w:rPr>
            </w:pPr>
            <w:r>
              <w:rPr>
                <w:rFonts w:ascii="Arial" w:eastAsia="Arial" w:hAnsi="Arial" w:cs="Arial"/>
                <w:b/>
                <w:bCs/>
                <w:color w:val="2E3D49"/>
                <w:sz w:val="20"/>
                <w:szCs w:val="20"/>
              </w:rPr>
              <w:t>BLOCKCHAIN BASICS</w:t>
            </w:r>
          </w:p>
        </w:tc>
        <w:tc>
          <w:tcPr>
            <w:tcW w:w="7800" w:type="dxa"/>
            <w:vAlign w:val="bottom"/>
          </w:tcPr>
          <w:p w14:paraId="53D154E1" w14:textId="77777777" w:rsidR="00B57580" w:rsidRDefault="00B37EAC">
            <w:pPr>
              <w:spacing w:line="253" w:lineRule="exact"/>
              <w:ind w:left="700"/>
              <w:rPr>
                <w:sz w:val="20"/>
                <w:szCs w:val="20"/>
              </w:rPr>
            </w:pPr>
            <w:r>
              <w:rPr>
                <w:rFonts w:ascii="MS Gothic" w:eastAsia="MS Gothic" w:hAnsi="MS Gothic" w:cs="MS Gothic"/>
                <w:b/>
                <w:bCs/>
              </w:rPr>
              <w:t>➔</w:t>
            </w:r>
            <w:r>
              <w:rPr>
                <w:rFonts w:ascii="Arial" w:eastAsia="Arial" w:hAnsi="Arial" w:cs="Arial"/>
              </w:rPr>
              <w:t xml:space="preserve"> Explain core components that make a blockchain secure and</w:t>
            </w:r>
          </w:p>
        </w:tc>
      </w:tr>
      <w:tr w:rsidR="00B57580" w14:paraId="1369AB50" w14:textId="77777777">
        <w:trPr>
          <w:trHeight w:val="270"/>
        </w:trPr>
        <w:tc>
          <w:tcPr>
            <w:tcW w:w="3280" w:type="dxa"/>
            <w:vAlign w:val="bottom"/>
          </w:tcPr>
          <w:p w14:paraId="6C0973E4" w14:textId="77777777" w:rsidR="00B57580" w:rsidRDefault="00B57580">
            <w:pPr>
              <w:rPr>
                <w:sz w:val="23"/>
                <w:szCs w:val="23"/>
              </w:rPr>
            </w:pPr>
          </w:p>
        </w:tc>
        <w:tc>
          <w:tcPr>
            <w:tcW w:w="7800" w:type="dxa"/>
            <w:vAlign w:val="bottom"/>
          </w:tcPr>
          <w:p w14:paraId="41AFE179" w14:textId="77777777" w:rsidR="00B57580" w:rsidRDefault="00B37EAC">
            <w:pPr>
              <w:ind w:left="1060"/>
              <w:rPr>
                <w:sz w:val="20"/>
                <w:szCs w:val="20"/>
              </w:rPr>
            </w:pPr>
            <w:r>
              <w:rPr>
                <w:rFonts w:ascii="Arial" w:eastAsia="Arial" w:hAnsi="Arial" w:cs="Arial"/>
              </w:rPr>
              <w:t>powerful</w:t>
            </w:r>
          </w:p>
        </w:tc>
      </w:tr>
      <w:tr w:rsidR="00B57580" w14:paraId="5E18D316" w14:textId="77777777">
        <w:trPr>
          <w:trHeight w:val="299"/>
        </w:trPr>
        <w:tc>
          <w:tcPr>
            <w:tcW w:w="3280" w:type="dxa"/>
            <w:vAlign w:val="bottom"/>
          </w:tcPr>
          <w:p w14:paraId="57DDD30F" w14:textId="77777777" w:rsidR="00B57580" w:rsidRDefault="00B57580">
            <w:pPr>
              <w:rPr>
                <w:sz w:val="24"/>
                <w:szCs w:val="24"/>
              </w:rPr>
            </w:pPr>
          </w:p>
        </w:tc>
        <w:tc>
          <w:tcPr>
            <w:tcW w:w="7800" w:type="dxa"/>
            <w:vAlign w:val="bottom"/>
          </w:tcPr>
          <w:p w14:paraId="73F6CCB9" w14:textId="77777777" w:rsidR="00B57580" w:rsidRDefault="00B37EAC">
            <w:pPr>
              <w:spacing w:line="253" w:lineRule="exact"/>
              <w:ind w:left="700"/>
              <w:rPr>
                <w:sz w:val="20"/>
                <w:szCs w:val="20"/>
              </w:rPr>
            </w:pPr>
            <w:r>
              <w:rPr>
                <w:rFonts w:ascii="MS Gothic" w:eastAsia="MS Gothic" w:hAnsi="MS Gothic" w:cs="MS Gothic"/>
                <w:b/>
                <w:bCs/>
              </w:rPr>
              <w:t>➔</w:t>
            </w:r>
            <w:r>
              <w:rPr>
                <w:rFonts w:ascii="Arial" w:eastAsia="Arial" w:hAnsi="Arial" w:cs="Arial"/>
              </w:rPr>
              <w:t xml:space="preserve"> Define blockchain protocols and their key differences</w:t>
            </w:r>
          </w:p>
        </w:tc>
      </w:tr>
      <w:tr w:rsidR="00B57580" w14:paraId="7EB0B883" w14:textId="77777777">
        <w:trPr>
          <w:trHeight w:val="101"/>
        </w:trPr>
        <w:tc>
          <w:tcPr>
            <w:tcW w:w="3280" w:type="dxa"/>
            <w:tcBorders>
              <w:bottom w:val="single" w:sz="8" w:space="0" w:color="294860"/>
            </w:tcBorders>
            <w:vAlign w:val="bottom"/>
          </w:tcPr>
          <w:p w14:paraId="7966D2D3" w14:textId="77777777" w:rsidR="00B57580" w:rsidRDefault="00B57580">
            <w:pPr>
              <w:rPr>
                <w:sz w:val="8"/>
                <w:szCs w:val="8"/>
              </w:rPr>
            </w:pPr>
          </w:p>
        </w:tc>
        <w:tc>
          <w:tcPr>
            <w:tcW w:w="7800" w:type="dxa"/>
            <w:tcBorders>
              <w:bottom w:val="single" w:sz="8" w:space="0" w:color="294860"/>
            </w:tcBorders>
            <w:vAlign w:val="bottom"/>
          </w:tcPr>
          <w:p w14:paraId="78B2CEB4" w14:textId="77777777" w:rsidR="00B57580" w:rsidRDefault="00B57580">
            <w:pPr>
              <w:rPr>
                <w:sz w:val="8"/>
                <w:szCs w:val="8"/>
              </w:rPr>
            </w:pPr>
          </w:p>
        </w:tc>
      </w:tr>
      <w:tr w:rsidR="00B57580" w14:paraId="2290D4E1" w14:textId="77777777">
        <w:trPr>
          <w:trHeight w:val="321"/>
        </w:trPr>
        <w:tc>
          <w:tcPr>
            <w:tcW w:w="3280" w:type="dxa"/>
            <w:vAlign w:val="bottom"/>
          </w:tcPr>
          <w:p w14:paraId="5CA373CC" w14:textId="77777777" w:rsidR="00B57580" w:rsidRDefault="00B37EAC">
            <w:pPr>
              <w:ind w:left="100"/>
              <w:rPr>
                <w:sz w:val="20"/>
                <w:szCs w:val="20"/>
              </w:rPr>
            </w:pPr>
            <w:r>
              <w:rPr>
                <w:rFonts w:ascii="Arial" w:eastAsia="Arial" w:hAnsi="Arial" w:cs="Arial"/>
                <w:b/>
                <w:bCs/>
                <w:color w:val="2E3D49"/>
                <w:sz w:val="20"/>
                <w:szCs w:val="20"/>
              </w:rPr>
              <w:t>MANAGING BLOCKCHAIN</w:t>
            </w:r>
          </w:p>
        </w:tc>
        <w:tc>
          <w:tcPr>
            <w:tcW w:w="7800" w:type="dxa"/>
            <w:vAlign w:val="bottom"/>
          </w:tcPr>
          <w:p w14:paraId="059E3CD8" w14:textId="77777777" w:rsidR="00B57580" w:rsidRDefault="00B37EAC">
            <w:pPr>
              <w:spacing w:line="253" w:lineRule="exact"/>
              <w:ind w:left="700"/>
              <w:rPr>
                <w:sz w:val="20"/>
                <w:szCs w:val="20"/>
              </w:rPr>
            </w:pPr>
            <w:r>
              <w:rPr>
                <w:rFonts w:ascii="MS Gothic" w:eastAsia="MS Gothic" w:hAnsi="MS Gothic" w:cs="MS Gothic"/>
                <w:b/>
                <w:bCs/>
              </w:rPr>
              <w:t>➔</w:t>
            </w:r>
            <w:r>
              <w:rPr>
                <w:rFonts w:ascii="Arial" w:eastAsia="Arial" w:hAnsi="Arial" w:cs="Arial"/>
              </w:rPr>
              <w:t xml:space="preserve"> Create and manage identity on the Bitcoin Blockchain and</w:t>
            </w:r>
          </w:p>
        </w:tc>
      </w:tr>
      <w:tr w:rsidR="00B57580" w14:paraId="67CAB8CA" w14:textId="77777777">
        <w:trPr>
          <w:trHeight w:val="294"/>
        </w:trPr>
        <w:tc>
          <w:tcPr>
            <w:tcW w:w="3280" w:type="dxa"/>
            <w:vAlign w:val="bottom"/>
          </w:tcPr>
          <w:p w14:paraId="29438E3C" w14:textId="77777777" w:rsidR="00B57580" w:rsidRDefault="00B37EAC">
            <w:pPr>
              <w:ind w:left="100"/>
              <w:rPr>
                <w:sz w:val="20"/>
                <w:szCs w:val="20"/>
              </w:rPr>
            </w:pPr>
            <w:r>
              <w:rPr>
                <w:rFonts w:ascii="Arial" w:eastAsia="Arial" w:hAnsi="Arial" w:cs="Arial"/>
                <w:b/>
                <w:bCs/>
                <w:color w:val="2E3D49"/>
                <w:sz w:val="20"/>
                <w:szCs w:val="20"/>
              </w:rPr>
              <w:t>TRANSACTIONS</w:t>
            </w:r>
          </w:p>
        </w:tc>
        <w:tc>
          <w:tcPr>
            <w:tcW w:w="7800" w:type="dxa"/>
            <w:vAlign w:val="bottom"/>
          </w:tcPr>
          <w:p w14:paraId="1FB46D1D" w14:textId="77777777" w:rsidR="00B57580" w:rsidRDefault="00B37EAC">
            <w:pPr>
              <w:ind w:left="1060"/>
              <w:rPr>
                <w:sz w:val="20"/>
                <w:szCs w:val="20"/>
              </w:rPr>
            </w:pPr>
            <w:r>
              <w:rPr>
                <w:rFonts w:ascii="Arial" w:eastAsia="Arial" w:hAnsi="Arial" w:cs="Arial"/>
              </w:rPr>
              <w:t>establish proof-of-ownership with blockchain transactions,</w:t>
            </w:r>
          </w:p>
        </w:tc>
      </w:tr>
      <w:tr w:rsidR="00B57580" w14:paraId="3A388231" w14:textId="77777777">
        <w:trPr>
          <w:trHeight w:val="299"/>
        </w:trPr>
        <w:tc>
          <w:tcPr>
            <w:tcW w:w="3280" w:type="dxa"/>
            <w:vAlign w:val="bottom"/>
          </w:tcPr>
          <w:p w14:paraId="6720139E" w14:textId="77777777" w:rsidR="00B57580" w:rsidRDefault="00B57580">
            <w:pPr>
              <w:rPr>
                <w:sz w:val="24"/>
                <w:szCs w:val="24"/>
              </w:rPr>
            </w:pPr>
          </w:p>
        </w:tc>
        <w:tc>
          <w:tcPr>
            <w:tcW w:w="7800" w:type="dxa"/>
            <w:vAlign w:val="bottom"/>
          </w:tcPr>
          <w:p w14:paraId="549D865D" w14:textId="77777777" w:rsidR="00B57580" w:rsidRDefault="00B37EAC">
            <w:pPr>
              <w:ind w:left="1060"/>
              <w:rPr>
                <w:sz w:val="20"/>
                <w:szCs w:val="20"/>
              </w:rPr>
            </w:pPr>
            <w:r>
              <w:rPr>
                <w:rFonts w:ascii="Arial" w:eastAsia="Arial" w:hAnsi="Arial" w:cs="Arial"/>
              </w:rPr>
              <w:t>without the need to provide sensitive information</w:t>
            </w:r>
          </w:p>
        </w:tc>
      </w:tr>
      <w:tr w:rsidR="00B57580" w14:paraId="00A4BE52" w14:textId="77777777">
        <w:trPr>
          <w:trHeight w:val="101"/>
        </w:trPr>
        <w:tc>
          <w:tcPr>
            <w:tcW w:w="3280" w:type="dxa"/>
            <w:tcBorders>
              <w:bottom w:val="single" w:sz="8" w:space="0" w:color="294860"/>
            </w:tcBorders>
            <w:vAlign w:val="bottom"/>
          </w:tcPr>
          <w:p w14:paraId="24E75490" w14:textId="77777777" w:rsidR="00B57580" w:rsidRDefault="00B57580">
            <w:pPr>
              <w:rPr>
                <w:sz w:val="8"/>
                <w:szCs w:val="8"/>
              </w:rPr>
            </w:pPr>
          </w:p>
        </w:tc>
        <w:tc>
          <w:tcPr>
            <w:tcW w:w="7800" w:type="dxa"/>
            <w:tcBorders>
              <w:bottom w:val="single" w:sz="8" w:space="0" w:color="294860"/>
            </w:tcBorders>
            <w:vAlign w:val="bottom"/>
          </w:tcPr>
          <w:p w14:paraId="59A3EC15" w14:textId="77777777" w:rsidR="00B57580" w:rsidRDefault="00B57580">
            <w:pPr>
              <w:rPr>
                <w:sz w:val="8"/>
                <w:szCs w:val="8"/>
              </w:rPr>
            </w:pPr>
          </w:p>
        </w:tc>
      </w:tr>
    </w:tbl>
    <w:p w14:paraId="4B25F75A" w14:textId="77777777" w:rsidR="00B57580" w:rsidRDefault="00B57580">
      <w:pPr>
        <w:sectPr w:rsidR="00B57580">
          <w:pgSz w:w="12240" w:h="15840"/>
          <w:pgMar w:top="1440" w:right="580" w:bottom="425" w:left="580" w:header="0" w:footer="0" w:gutter="0"/>
          <w:cols w:space="720" w:equalWidth="0">
            <w:col w:w="11080"/>
          </w:cols>
        </w:sectPr>
      </w:pPr>
    </w:p>
    <w:p w14:paraId="0A8F0DF1" w14:textId="77777777" w:rsidR="00B57580" w:rsidRDefault="00B37EAC">
      <w:pPr>
        <w:spacing w:line="1" w:lineRule="exact"/>
        <w:rPr>
          <w:sz w:val="20"/>
          <w:szCs w:val="20"/>
        </w:rPr>
      </w:pPr>
      <w:bookmarkStart w:id="1" w:name="page2"/>
      <w:bookmarkEnd w:id="1"/>
      <w:r>
        <w:rPr>
          <w:noProof/>
          <w:sz w:val="20"/>
          <w:szCs w:val="20"/>
        </w:rPr>
        <w:lastRenderedPageBreak/>
        <w:drawing>
          <wp:anchor distT="0" distB="0" distL="114300" distR="114300" simplePos="0" relativeHeight="251655680" behindDoc="1" locked="0" layoutInCell="0" allowOverlap="1" wp14:anchorId="42CDBA63" wp14:editId="69744C24">
            <wp:simplePos x="0" y="0"/>
            <wp:positionH relativeFrom="page">
              <wp:posOffset>361950</wp:posOffset>
            </wp:positionH>
            <wp:positionV relativeFrom="page">
              <wp:posOffset>361950</wp:posOffset>
            </wp:positionV>
            <wp:extent cx="7038975" cy="228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038975" cy="2286000"/>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3680"/>
        <w:gridCol w:w="7400"/>
        <w:gridCol w:w="20"/>
      </w:tblGrid>
      <w:tr w:rsidR="00B57580" w14:paraId="57434BDB" w14:textId="77777777">
        <w:trPr>
          <w:trHeight w:val="270"/>
        </w:trPr>
        <w:tc>
          <w:tcPr>
            <w:tcW w:w="3680" w:type="dxa"/>
            <w:vMerge w:val="restart"/>
            <w:vAlign w:val="bottom"/>
          </w:tcPr>
          <w:p w14:paraId="2D16981D" w14:textId="77777777" w:rsidR="00B57580" w:rsidRDefault="00B37EAC">
            <w:pPr>
              <w:ind w:left="100"/>
              <w:rPr>
                <w:sz w:val="20"/>
                <w:szCs w:val="20"/>
              </w:rPr>
            </w:pPr>
            <w:r>
              <w:rPr>
                <w:rFonts w:ascii="Arial" w:eastAsia="Arial" w:hAnsi="Arial" w:cs="Arial"/>
                <w:b/>
                <w:bCs/>
                <w:color w:val="2E3D49"/>
                <w:sz w:val="20"/>
                <w:szCs w:val="20"/>
              </w:rPr>
              <w:t>BITCOIN CORE TESTNET</w:t>
            </w:r>
          </w:p>
        </w:tc>
        <w:tc>
          <w:tcPr>
            <w:tcW w:w="7400" w:type="dxa"/>
            <w:vAlign w:val="bottom"/>
          </w:tcPr>
          <w:p w14:paraId="56D667E7" w14:textId="77777777" w:rsidR="00B57580" w:rsidRDefault="00B37EAC">
            <w:pPr>
              <w:spacing w:line="253" w:lineRule="exact"/>
              <w:ind w:left="300"/>
              <w:rPr>
                <w:sz w:val="20"/>
                <w:szCs w:val="20"/>
              </w:rPr>
            </w:pPr>
            <w:r>
              <w:rPr>
                <w:rFonts w:ascii="MS Gothic" w:eastAsia="MS Gothic" w:hAnsi="MS Gothic" w:cs="MS Gothic"/>
                <w:b/>
                <w:bCs/>
              </w:rPr>
              <w:t>➔</w:t>
            </w:r>
            <w:r>
              <w:rPr>
                <w:rFonts w:ascii="Arial" w:eastAsia="Arial" w:hAnsi="Arial" w:cs="Arial"/>
              </w:rPr>
              <w:t xml:space="preserve"> Explain the benefits of utilizing the Bitcoin Core testnet</w:t>
            </w:r>
          </w:p>
        </w:tc>
        <w:tc>
          <w:tcPr>
            <w:tcW w:w="0" w:type="dxa"/>
            <w:vAlign w:val="bottom"/>
          </w:tcPr>
          <w:p w14:paraId="7A5CDAD0" w14:textId="77777777" w:rsidR="00B57580" w:rsidRDefault="00B57580">
            <w:pPr>
              <w:rPr>
                <w:sz w:val="1"/>
                <w:szCs w:val="1"/>
              </w:rPr>
            </w:pPr>
          </w:p>
        </w:tc>
      </w:tr>
      <w:tr w:rsidR="00B57580" w14:paraId="4364A699" w14:textId="77777777">
        <w:trPr>
          <w:trHeight w:val="270"/>
        </w:trPr>
        <w:tc>
          <w:tcPr>
            <w:tcW w:w="3680" w:type="dxa"/>
            <w:vMerge/>
            <w:vAlign w:val="bottom"/>
          </w:tcPr>
          <w:p w14:paraId="4BC1F8C9" w14:textId="77777777" w:rsidR="00B57580" w:rsidRDefault="00B57580">
            <w:pPr>
              <w:rPr>
                <w:sz w:val="23"/>
                <w:szCs w:val="23"/>
              </w:rPr>
            </w:pPr>
          </w:p>
        </w:tc>
        <w:tc>
          <w:tcPr>
            <w:tcW w:w="7400" w:type="dxa"/>
            <w:vAlign w:val="bottom"/>
          </w:tcPr>
          <w:p w14:paraId="6B7203E5" w14:textId="77777777" w:rsidR="00B57580" w:rsidRDefault="00B37EAC">
            <w:pPr>
              <w:spacing w:line="253" w:lineRule="exact"/>
              <w:ind w:left="300"/>
              <w:rPr>
                <w:sz w:val="20"/>
                <w:szCs w:val="20"/>
              </w:rPr>
            </w:pPr>
            <w:r>
              <w:rPr>
                <w:rFonts w:ascii="MS Gothic" w:eastAsia="MS Gothic" w:hAnsi="MS Gothic" w:cs="MS Gothic"/>
                <w:b/>
                <w:bCs/>
              </w:rPr>
              <w:t>➔</w:t>
            </w:r>
            <w:r>
              <w:rPr>
                <w:rFonts w:ascii="Arial" w:eastAsia="Arial" w:hAnsi="Arial" w:cs="Arial"/>
              </w:rPr>
              <w:t xml:space="preserve"> Describe the difference between the public testnet and</w:t>
            </w:r>
          </w:p>
        </w:tc>
        <w:tc>
          <w:tcPr>
            <w:tcW w:w="0" w:type="dxa"/>
            <w:vAlign w:val="bottom"/>
          </w:tcPr>
          <w:p w14:paraId="100C4FF8" w14:textId="77777777" w:rsidR="00B57580" w:rsidRDefault="00B57580">
            <w:pPr>
              <w:rPr>
                <w:sz w:val="1"/>
                <w:szCs w:val="1"/>
              </w:rPr>
            </w:pPr>
          </w:p>
        </w:tc>
      </w:tr>
      <w:tr w:rsidR="00B57580" w14:paraId="43906A61" w14:textId="77777777">
        <w:trPr>
          <w:trHeight w:val="299"/>
        </w:trPr>
        <w:tc>
          <w:tcPr>
            <w:tcW w:w="3680" w:type="dxa"/>
            <w:vAlign w:val="bottom"/>
          </w:tcPr>
          <w:p w14:paraId="07581CB1" w14:textId="77777777" w:rsidR="00B57580" w:rsidRDefault="00B57580">
            <w:pPr>
              <w:rPr>
                <w:sz w:val="24"/>
                <w:szCs w:val="24"/>
              </w:rPr>
            </w:pPr>
          </w:p>
        </w:tc>
        <w:tc>
          <w:tcPr>
            <w:tcW w:w="7400" w:type="dxa"/>
            <w:vAlign w:val="bottom"/>
          </w:tcPr>
          <w:p w14:paraId="5A51755C" w14:textId="77777777" w:rsidR="00B57580" w:rsidRDefault="00B37EAC">
            <w:pPr>
              <w:ind w:left="660"/>
              <w:rPr>
                <w:sz w:val="20"/>
                <w:szCs w:val="20"/>
              </w:rPr>
            </w:pPr>
            <w:r>
              <w:rPr>
                <w:rFonts w:ascii="Arial" w:eastAsia="Arial" w:hAnsi="Arial" w:cs="Arial"/>
              </w:rPr>
              <w:t>regression testing</w:t>
            </w:r>
          </w:p>
        </w:tc>
        <w:tc>
          <w:tcPr>
            <w:tcW w:w="0" w:type="dxa"/>
            <w:vAlign w:val="bottom"/>
          </w:tcPr>
          <w:p w14:paraId="02103A12" w14:textId="77777777" w:rsidR="00B57580" w:rsidRDefault="00B57580">
            <w:pPr>
              <w:rPr>
                <w:sz w:val="1"/>
                <w:szCs w:val="1"/>
              </w:rPr>
            </w:pPr>
          </w:p>
        </w:tc>
      </w:tr>
      <w:tr w:rsidR="00B57580" w14:paraId="5427C53D" w14:textId="77777777">
        <w:trPr>
          <w:trHeight w:val="101"/>
        </w:trPr>
        <w:tc>
          <w:tcPr>
            <w:tcW w:w="3680" w:type="dxa"/>
            <w:tcBorders>
              <w:bottom w:val="single" w:sz="8" w:space="0" w:color="294860"/>
            </w:tcBorders>
            <w:vAlign w:val="bottom"/>
          </w:tcPr>
          <w:p w14:paraId="164DDAAB" w14:textId="77777777" w:rsidR="00B57580" w:rsidRDefault="00B57580">
            <w:pPr>
              <w:rPr>
                <w:sz w:val="8"/>
                <w:szCs w:val="8"/>
              </w:rPr>
            </w:pPr>
          </w:p>
        </w:tc>
        <w:tc>
          <w:tcPr>
            <w:tcW w:w="7400" w:type="dxa"/>
            <w:tcBorders>
              <w:bottom w:val="single" w:sz="8" w:space="0" w:color="294860"/>
            </w:tcBorders>
            <w:vAlign w:val="bottom"/>
          </w:tcPr>
          <w:p w14:paraId="43CA8AEB" w14:textId="77777777" w:rsidR="00B57580" w:rsidRDefault="00B57580">
            <w:pPr>
              <w:rPr>
                <w:sz w:val="8"/>
                <w:szCs w:val="8"/>
              </w:rPr>
            </w:pPr>
          </w:p>
        </w:tc>
        <w:tc>
          <w:tcPr>
            <w:tcW w:w="0" w:type="dxa"/>
            <w:vAlign w:val="bottom"/>
          </w:tcPr>
          <w:p w14:paraId="4C402712" w14:textId="77777777" w:rsidR="00B57580" w:rsidRDefault="00B57580">
            <w:pPr>
              <w:rPr>
                <w:sz w:val="1"/>
                <w:szCs w:val="1"/>
              </w:rPr>
            </w:pPr>
          </w:p>
        </w:tc>
      </w:tr>
      <w:tr w:rsidR="00B57580" w14:paraId="4E64AF27" w14:textId="77777777">
        <w:trPr>
          <w:trHeight w:val="345"/>
        </w:trPr>
        <w:tc>
          <w:tcPr>
            <w:tcW w:w="3680" w:type="dxa"/>
            <w:vMerge w:val="restart"/>
            <w:vAlign w:val="bottom"/>
          </w:tcPr>
          <w:p w14:paraId="14C69DFD" w14:textId="77777777" w:rsidR="00B57580" w:rsidRDefault="00B37EAC">
            <w:pPr>
              <w:ind w:left="100"/>
              <w:rPr>
                <w:sz w:val="20"/>
                <w:szCs w:val="20"/>
              </w:rPr>
            </w:pPr>
            <w:r>
              <w:rPr>
                <w:rFonts w:ascii="Arial" w:eastAsia="Arial" w:hAnsi="Arial" w:cs="Arial"/>
                <w:b/>
                <w:bCs/>
                <w:color w:val="2E3D49"/>
                <w:sz w:val="20"/>
                <w:szCs w:val="20"/>
              </w:rPr>
              <w:t>BLOCKCHAIN DATA</w:t>
            </w:r>
          </w:p>
        </w:tc>
        <w:tc>
          <w:tcPr>
            <w:tcW w:w="7400" w:type="dxa"/>
            <w:vAlign w:val="bottom"/>
          </w:tcPr>
          <w:p w14:paraId="22A7AACF" w14:textId="77777777" w:rsidR="00B57580" w:rsidRDefault="00B37EAC">
            <w:pPr>
              <w:spacing w:line="253" w:lineRule="exact"/>
              <w:ind w:left="300"/>
              <w:rPr>
                <w:sz w:val="20"/>
                <w:szCs w:val="20"/>
              </w:rPr>
            </w:pPr>
            <w:r>
              <w:rPr>
                <w:rFonts w:ascii="MS Gothic" w:eastAsia="MS Gothic" w:hAnsi="MS Gothic" w:cs="MS Gothic"/>
                <w:b/>
                <w:bCs/>
              </w:rPr>
              <w:t>➔</w:t>
            </w:r>
            <w:r>
              <w:rPr>
                <w:rFonts w:ascii="Arial" w:eastAsia="Arial" w:hAnsi="Arial" w:cs="Arial"/>
              </w:rPr>
              <w:t xml:space="preserve"> Learn the relationship between different stages of transaction</w:t>
            </w:r>
          </w:p>
        </w:tc>
        <w:tc>
          <w:tcPr>
            <w:tcW w:w="0" w:type="dxa"/>
            <w:vAlign w:val="bottom"/>
          </w:tcPr>
          <w:p w14:paraId="15508E02" w14:textId="77777777" w:rsidR="00B57580" w:rsidRDefault="00B57580">
            <w:pPr>
              <w:rPr>
                <w:sz w:val="1"/>
                <w:szCs w:val="1"/>
              </w:rPr>
            </w:pPr>
          </w:p>
        </w:tc>
      </w:tr>
      <w:tr w:rsidR="00B57580" w14:paraId="789A0106" w14:textId="77777777">
        <w:trPr>
          <w:trHeight w:val="158"/>
        </w:trPr>
        <w:tc>
          <w:tcPr>
            <w:tcW w:w="3680" w:type="dxa"/>
            <w:vMerge/>
            <w:vAlign w:val="bottom"/>
          </w:tcPr>
          <w:p w14:paraId="07A04F80" w14:textId="77777777" w:rsidR="00B57580" w:rsidRDefault="00B57580">
            <w:pPr>
              <w:rPr>
                <w:sz w:val="13"/>
                <w:szCs w:val="13"/>
              </w:rPr>
            </w:pPr>
          </w:p>
        </w:tc>
        <w:tc>
          <w:tcPr>
            <w:tcW w:w="7400" w:type="dxa"/>
            <w:vMerge w:val="restart"/>
            <w:vAlign w:val="bottom"/>
          </w:tcPr>
          <w:p w14:paraId="2C169D4B" w14:textId="77777777" w:rsidR="00B57580" w:rsidRDefault="00B37EAC">
            <w:pPr>
              <w:ind w:left="660"/>
              <w:rPr>
                <w:sz w:val="20"/>
                <w:szCs w:val="20"/>
              </w:rPr>
            </w:pPr>
            <w:r>
              <w:rPr>
                <w:rFonts w:ascii="Arial" w:eastAsia="Arial" w:hAnsi="Arial" w:cs="Arial"/>
              </w:rPr>
              <w:t>lifecycle using Bitcoin Core</w:t>
            </w:r>
          </w:p>
        </w:tc>
        <w:tc>
          <w:tcPr>
            <w:tcW w:w="0" w:type="dxa"/>
            <w:vAlign w:val="bottom"/>
          </w:tcPr>
          <w:p w14:paraId="7A9D1E22" w14:textId="77777777" w:rsidR="00B57580" w:rsidRDefault="00B57580">
            <w:pPr>
              <w:rPr>
                <w:sz w:val="1"/>
                <w:szCs w:val="1"/>
              </w:rPr>
            </w:pPr>
          </w:p>
        </w:tc>
      </w:tr>
      <w:tr w:rsidR="00B57580" w14:paraId="3D3A6FB2" w14:textId="77777777">
        <w:trPr>
          <w:trHeight w:val="141"/>
        </w:trPr>
        <w:tc>
          <w:tcPr>
            <w:tcW w:w="3680" w:type="dxa"/>
            <w:vAlign w:val="bottom"/>
          </w:tcPr>
          <w:p w14:paraId="47263AFD" w14:textId="77777777" w:rsidR="00B57580" w:rsidRDefault="00B57580">
            <w:pPr>
              <w:rPr>
                <w:sz w:val="12"/>
                <w:szCs w:val="12"/>
              </w:rPr>
            </w:pPr>
          </w:p>
        </w:tc>
        <w:tc>
          <w:tcPr>
            <w:tcW w:w="7400" w:type="dxa"/>
            <w:vMerge/>
            <w:vAlign w:val="bottom"/>
          </w:tcPr>
          <w:p w14:paraId="20B1E6D6" w14:textId="77777777" w:rsidR="00B57580" w:rsidRDefault="00B57580">
            <w:pPr>
              <w:rPr>
                <w:sz w:val="12"/>
                <w:szCs w:val="12"/>
              </w:rPr>
            </w:pPr>
          </w:p>
        </w:tc>
        <w:tc>
          <w:tcPr>
            <w:tcW w:w="0" w:type="dxa"/>
            <w:vAlign w:val="bottom"/>
          </w:tcPr>
          <w:p w14:paraId="63F15AEF" w14:textId="77777777" w:rsidR="00B57580" w:rsidRDefault="00B57580">
            <w:pPr>
              <w:rPr>
                <w:sz w:val="1"/>
                <w:szCs w:val="1"/>
              </w:rPr>
            </w:pPr>
          </w:p>
        </w:tc>
      </w:tr>
      <w:tr w:rsidR="00B57580" w14:paraId="06180B37" w14:textId="77777777">
        <w:trPr>
          <w:trHeight w:val="101"/>
        </w:trPr>
        <w:tc>
          <w:tcPr>
            <w:tcW w:w="3680" w:type="dxa"/>
            <w:tcBorders>
              <w:bottom w:val="single" w:sz="8" w:space="0" w:color="294860"/>
            </w:tcBorders>
            <w:vAlign w:val="bottom"/>
          </w:tcPr>
          <w:p w14:paraId="05DBD696" w14:textId="77777777" w:rsidR="00B57580" w:rsidRDefault="00B57580">
            <w:pPr>
              <w:rPr>
                <w:sz w:val="8"/>
                <w:szCs w:val="8"/>
              </w:rPr>
            </w:pPr>
          </w:p>
        </w:tc>
        <w:tc>
          <w:tcPr>
            <w:tcW w:w="7400" w:type="dxa"/>
            <w:tcBorders>
              <w:bottom w:val="single" w:sz="8" w:space="0" w:color="294860"/>
            </w:tcBorders>
            <w:vAlign w:val="bottom"/>
          </w:tcPr>
          <w:p w14:paraId="5DC3E094" w14:textId="77777777" w:rsidR="00B57580" w:rsidRDefault="00B57580">
            <w:pPr>
              <w:rPr>
                <w:sz w:val="8"/>
                <w:szCs w:val="8"/>
              </w:rPr>
            </w:pPr>
          </w:p>
        </w:tc>
        <w:tc>
          <w:tcPr>
            <w:tcW w:w="0" w:type="dxa"/>
            <w:vAlign w:val="bottom"/>
          </w:tcPr>
          <w:p w14:paraId="3E8B6E6C" w14:textId="77777777" w:rsidR="00B57580" w:rsidRDefault="00B57580">
            <w:pPr>
              <w:rPr>
                <w:sz w:val="1"/>
                <w:szCs w:val="1"/>
              </w:rPr>
            </w:pPr>
          </w:p>
        </w:tc>
      </w:tr>
      <w:tr w:rsidR="00B57580" w14:paraId="27347BFD" w14:textId="77777777">
        <w:trPr>
          <w:trHeight w:val="345"/>
        </w:trPr>
        <w:tc>
          <w:tcPr>
            <w:tcW w:w="3680" w:type="dxa"/>
            <w:vMerge w:val="restart"/>
            <w:vAlign w:val="bottom"/>
          </w:tcPr>
          <w:p w14:paraId="6372F89F" w14:textId="77777777" w:rsidR="00B57580" w:rsidRDefault="00B37EAC">
            <w:pPr>
              <w:ind w:left="100"/>
              <w:rPr>
                <w:sz w:val="20"/>
                <w:szCs w:val="20"/>
              </w:rPr>
            </w:pPr>
            <w:r>
              <w:rPr>
                <w:rFonts w:ascii="Arial" w:eastAsia="Arial" w:hAnsi="Arial" w:cs="Arial"/>
                <w:b/>
                <w:bCs/>
                <w:color w:val="2E3D49"/>
                <w:sz w:val="20"/>
                <w:szCs w:val="20"/>
              </w:rPr>
              <w:t>PRIVATE BLOCKCHAINS</w:t>
            </w:r>
          </w:p>
        </w:tc>
        <w:tc>
          <w:tcPr>
            <w:tcW w:w="7400" w:type="dxa"/>
            <w:vAlign w:val="bottom"/>
          </w:tcPr>
          <w:p w14:paraId="4CB8DC14" w14:textId="77777777" w:rsidR="00B57580" w:rsidRDefault="00B37EAC">
            <w:pPr>
              <w:spacing w:line="253" w:lineRule="exact"/>
              <w:ind w:left="300"/>
              <w:rPr>
                <w:sz w:val="20"/>
                <w:szCs w:val="20"/>
              </w:rPr>
            </w:pPr>
            <w:r>
              <w:rPr>
                <w:rFonts w:ascii="MS Gothic" w:eastAsia="MS Gothic" w:hAnsi="MS Gothic" w:cs="MS Gothic"/>
                <w:b/>
                <w:bCs/>
              </w:rPr>
              <w:t>➔</w:t>
            </w:r>
            <w:r>
              <w:rPr>
                <w:rFonts w:ascii="Arial" w:eastAsia="Arial" w:hAnsi="Arial" w:cs="Arial"/>
              </w:rPr>
              <w:t xml:space="preserve"> Explain the value of a private blockchain, and prepare for the</w:t>
            </w:r>
          </w:p>
        </w:tc>
        <w:tc>
          <w:tcPr>
            <w:tcW w:w="0" w:type="dxa"/>
            <w:vAlign w:val="bottom"/>
          </w:tcPr>
          <w:p w14:paraId="6ADFCFD1" w14:textId="77777777" w:rsidR="00B57580" w:rsidRDefault="00B57580">
            <w:pPr>
              <w:rPr>
                <w:sz w:val="1"/>
                <w:szCs w:val="1"/>
              </w:rPr>
            </w:pPr>
          </w:p>
        </w:tc>
      </w:tr>
      <w:tr w:rsidR="00B57580" w14:paraId="6B0AF2D2" w14:textId="77777777">
        <w:trPr>
          <w:trHeight w:val="158"/>
        </w:trPr>
        <w:tc>
          <w:tcPr>
            <w:tcW w:w="3680" w:type="dxa"/>
            <w:vMerge/>
            <w:vAlign w:val="bottom"/>
          </w:tcPr>
          <w:p w14:paraId="23856484" w14:textId="77777777" w:rsidR="00B57580" w:rsidRDefault="00B57580">
            <w:pPr>
              <w:rPr>
                <w:sz w:val="13"/>
                <w:szCs w:val="13"/>
              </w:rPr>
            </w:pPr>
          </w:p>
        </w:tc>
        <w:tc>
          <w:tcPr>
            <w:tcW w:w="7400" w:type="dxa"/>
            <w:vMerge w:val="restart"/>
            <w:vAlign w:val="bottom"/>
          </w:tcPr>
          <w:p w14:paraId="4F6DD9FE" w14:textId="77777777" w:rsidR="00B57580" w:rsidRDefault="00B37EAC">
            <w:pPr>
              <w:ind w:left="660"/>
              <w:rPr>
                <w:sz w:val="20"/>
                <w:szCs w:val="20"/>
              </w:rPr>
            </w:pPr>
            <w:r>
              <w:rPr>
                <w:rFonts w:ascii="Arial" w:eastAsia="Arial" w:hAnsi="Arial" w:cs="Arial"/>
              </w:rPr>
              <w:t>course project</w:t>
            </w:r>
          </w:p>
        </w:tc>
        <w:tc>
          <w:tcPr>
            <w:tcW w:w="0" w:type="dxa"/>
            <w:vAlign w:val="bottom"/>
          </w:tcPr>
          <w:p w14:paraId="4450CE66" w14:textId="77777777" w:rsidR="00B57580" w:rsidRDefault="00B57580">
            <w:pPr>
              <w:rPr>
                <w:sz w:val="1"/>
                <w:szCs w:val="1"/>
              </w:rPr>
            </w:pPr>
          </w:p>
        </w:tc>
      </w:tr>
      <w:tr w:rsidR="00B57580" w14:paraId="4AEFE9A8" w14:textId="77777777">
        <w:trPr>
          <w:trHeight w:val="141"/>
        </w:trPr>
        <w:tc>
          <w:tcPr>
            <w:tcW w:w="3680" w:type="dxa"/>
            <w:vAlign w:val="bottom"/>
          </w:tcPr>
          <w:p w14:paraId="1E126557" w14:textId="77777777" w:rsidR="00B57580" w:rsidRDefault="00B57580">
            <w:pPr>
              <w:rPr>
                <w:sz w:val="12"/>
                <w:szCs w:val="12"/>
              </w:rPr>
            </w:pPr>
          </w:p>
        </w:tc>
        <w:tc>
          <w:tcPr>
            <w:tcW w:w="7400" w:type="dxa"/>
            <w:vMerge/>
            <w:vAlign w:val="bottom"/>
          </w:tcPr>
          <w:p w14:paraId="42C6889B" w14:textId="77777777" w:rsidR="00B57580" w:rsidRDefault="00B57580">
            <w:pPr>
              <w:rPr>
                <w:sz w:val="12"/>
                <w:szCs w:val="12"/>
              </w:rPr>
            </w:pPr>
          </w:p>
        </w:tc>
        <w:tc>
          <w:tcPr>
            <w:tcW w:w="0" w:type="dxa"/>
            <w:vAlign w:val="bottom"/>
          </w:tcPr>
          <w:p w14:paraId="55737F85" w14:textId="77777777" w:rsidR="00B57580" w:rsidRDefault="00B57580">
            <w:pPr>
              <w:rPr>
                <w:sz w:val="1"/>
                <w:szCs w:val="1"/>
              </w:rPr>
            </w:pPr>
          </w:p>
        </w:tc>
      </w:tr>
      <w:tr w:rsidR="00B57580" w14:paraId="0A426ED9" w14:textId="77777777">
        <w:trPr>
          <w:trHeight w:val="101"/>
        </w:trPr>
        <w:tc>
          <w:tcPr>
            <w:tcW w:w="3680" w:type="dxa"/>
            <w:tcBorders>
              <w:bottom w:val="single" w:sz="8" w:space="0" w:color="294860"/>
            </w:tcBorders>
            <w:vAlign w:val="bottom"/>
          </w:tcPr>
          <w:p w14:paraId="70E3B1C9" w14:textId="77777777" w:rsidR="00B57580" w:rsidRDefault="00B57580">
            <w:pPr>
              <w:rPr>
                <w:sz w:val="8"/>
                <w:szCs w:val="8"/>
              </w:rPr>
            </w:pPr>
          </w:p>
        </w:tc>
        <w:tc>
          <w:tcPr>
            <w:tcW w:w="7400" w:type="dxa"/>
            <w:tcBorders>
              <w:bottom w:val="single" w:sz="8" w:space="0" w:color="294860"/>
            </w:tcBorders>
            <w:vAlign w:val="bottom"/>
          </w:tcPr>
          <w:p w14:paraId="6A287177" w14:textId="77777777" w:rsidR="00B57580" w:rsidRDefault="00B57580">
            <w:pPr>
              <w:rPr>
                <w:sz w:val="8"/>
                <w:szCs w:val="8"/>
              </w:rPr>
            </w:pPr>
          </w:p>
        </w:tc>
        <w:tc>
          <w:tcPr>
            <w:tcW w:w="0" w:type="dxa"/>
            <w:vAlign w:val="bottom"/>
          </w:tcPr>
          <w:p w14:paraId="2C95CF67" w14:textId="77777777" w:rsidR="00B57580" w:rsidRDefault="00B57580">
            <w:pPr>
              <w:rPr>
                <w:sz w:val="1"/>
                <w:szCs w:val="1"/>
              </w:rPr>
            </w:pPr>
          </w:p>
        </w:tc>
      </w:tr>
      <w:tr w:rsidR="00B57580" w14:paraId="7763B787" w14:textId="77777777">
        <w:trPr>
          <w:trHeight w:val="345"/>
        </w:trPr>
        <w:tc>
          <w:tcPr>
            <w:tcW w:w="3680" w:type="dxa"/>
            <w:vMerge w:val="restart"/>
            <w:vAlign w:val="bottom"/>
          </w:tcPr>
          <w:p w14:paraId="31A338CD" w14:textId="77777777" w:rsidR="00B57580" w:rsidRDefault="00B37EAC">
            <w:pPr>
              <w:ind w:left="100"/>
              <w:rPr>
                <w:sz w:val="20"/>
                <w:szCs w:val="20"/>
              </w:rPr>
            </w:pPr>
            <w:r>
              <w:rPr>
                <w:rFonts w:ascii="Arial" w:eastAsia="Arial" w:hAnsi="Arial" w:cs="Arial"/>
                <w:b/>
                <w:bCs/>
                <w:color w:val="434343"/>
                <w:sz w:val="20"/>
                <w:szCs w:val="20"/>
              </w:rPr>
              <w:t xml:space="preserve">DIGITAL ASSETS ON </w:t>
            </w:r>
            <w:r>
              <w:rPr>
                <w:rFonts w:ascii="Arial" w:eastAsia="Arial" w:hAnsi="Arial" w:cs="Arial"/>
                <w:b/>
                <w:bCs/>
                <w:color w:val="434343"/>
                <w:sz w:val="20"/>
                <w:szCs w:val="20"/>
              </w:rPr>
              <w:t>BLOCKCHAIN</w:t>
            </w:r>
          </w:p>
        </w:tc>
        <w:tc>
          <w:tcPr>
            <w:tcW w:w="7400" w:type="dxa"/>
            <w:vAlign w:val="bottom"/>
          </w:tcPr>
          <w:p w14:paraId="5DC6CC44" w14:textId="77777777" w:rsidR="00B57580" w:rsidRDefault="00B37EAC">
            <w:pPr>
              <w:spacing w:line="253" w:lineRule="exact"/>
              <w:ind w:left="300"/>
              <w:rPr>
                <w:sz w:val="20"/>
                <w:szCs w:val="20"/>
              </w:rPr>
            </w:pPr>
            <w:r>
              <w:rPr>
                <w:rFonts w:ascii="MS Gothic" w:eastAsia="MS Gothic" w:hAnsi="MS Gothic" w:cs="MS Gothic"/>
                <w:b/>
                <w:bCs/>
              </w:rPr>
              <w:t>➔</w:t>
            </w:r>
            <w:r>
              <w:rPr>
                <w:rFonts w:ascii="Arial" w:eastAsia="Arial" w:hAnsi="Arial" w:cs="Arial"/>
              </w:rPr>
              <w:t xml:space="preserve"> Encode and decode digital assets on a private blockchain, and</w:t>
            </w:r>
          </w:p>
        </w:tc>
        <w:tc>
          <w:tcPr>
            <w:tcW w:w="0" w:type="dxa"/>
            <w:vAlign w:val="bottom"/>
          </w:tcPr>
          <w:p w14:paraId="2E972498" w14:textId="77777777" w:rsidR="00B57580" w:rsidRDefault="00B57580">
            <w:pPr>
              <w:rPr>
                <w:sz w:val="1"/>
                <w:szCs w:val="1"/>
              </w:rPr>
            </w:pPr>
          </w:p>
        </w:tc>
      </w:tr>
      <w:tr w:rsidR="00B57580" w14:paraId="10F65604" w14:textId="77777777">
        <w:trPr>
          <w:trHeight w:val="299"/>
        </w:trPr>
        <w:tc>
          <w:tcPr>
            <w:tcW w:w="3680" w:type="dxa"/>
            <w:vMerge/>
            <w:vAlign w:val="bottom"/>
          </w:tcPr>
          <w:p w14:paraId="4784ADDA" w14:textId="77777777" w:rsidR="00B57580" w:rsidRDefault="00B57580">
            <w:pPr>
              <w:rPr>
                <w:sz w:val="24"/>
                <w:szCs w:val="24"/>
              </w:rPr>
            </w:pPr>
          </w:p>
        </w:tc>
        <w:tc>
          <w:tcPr>
            <w:tcW w:w="7400" w:type="dxa"/>
            <w:vAlign w:val="bottom"/>
          </w:tcPr>
          <w:p w14:paraId="480E6F1E" w14:textId="77777777" w:rsidR="00B57580" w:rsidRDefault="00B37EAC">
            <w:pPr>
              <w:ind w:left="660"/>
              <w:rPr>
                <w:sz w:val="20"/>
                <w:szCs w:val="20"/>
              </w:rPr>
            </w:pPr>
            <w:r>
              <w:rPr>
                <w:rFonts w:ascii="Arial" w:eastAsia="Arial" w:hAnsi="Arial" w:cs="Arial"/>
              </w:rPr>
              <w:t>publicly prove ownership of the assets using digital identity</w:t>
            </w:r>
          </w:p>
        </w:tc>
        <w:tc>
          <w:tcPr>
            <w:tcW w:w="0" w:type="dxa"/>
            <w:vAlign w:val="bottom"/>
          </w:tcPr>
          <w:p w14:paraId="6CC9B374" w14:textId="77777777" w:rsidR="00B57580" w:rsidRDefault="00B57580">
            <w:pPr>
              <w:rPr>
                <w:sz w:val="1"/>
                <w:szCs w:val="1"/>
              </w:rPr>
            </w:pPr>
          </w:p>
        </w:tc>
      </w:tr>
      <w:tr w:rsidR="00B57580" w14:paraId="0A15FA8C" w14:textId="77777777">
        <w:trPr>
          <w:trHeight w:val="356"/>
        </w:trPr>
        <w:tc>
          <w:tcPr>
            <w:tcW w:w="3680" w:type="dxa"/>
            <w:tcBorders>
              <w:bottom w:val="single" w:sz="8" w:space="0" w:color="D9D9D9"/>
            </w:tcBorders>
            <w:vAlign w:val="bottom"/>
          </w:tcPr>
          <w:p w14:paraId="554E8815" w14:textId="77777777" w:rsidR="00B57580" w:rsidRDefault="00B57580">
            <w:pPr>
              <w:rPr>
                <w:sz w:val="24"/>
                <w:szCs w:val="24"/>
              </w:rPr>
            </w:pPr>
          </w:p>
        </w:tc>
        <w:tc>
          <w:tcPr>
            <w:tcW w:w="7400" w:type="dxa"/>
            <w:tcBorders>
              <w:bottom w:val="single" w:sz="8" w:space="0" w:color="D9D9D9"/>
            </w:tcBorders>
            <w:vAlign w:val="bottom"/>
          </w:tcPr>
          <w:p w14:paraId="40C7630C" w14:textId="77777777" w:rsidR="00B57580" w:rsidRDefault="00B57580">
            <w:pPr>
              <w:rPr>
                <w:sz w:val="24"/>
                <w:szCs w:val="24"/>
              </w:rPr>
            </w:pPr>
          </w:p>
        </w:tc>
        <w:tc>
          <w:tcPr>
            <w:tcW w:w="0" w:type="dxa"/>
            <w:vAlign w:val="bottom"/>
          </w:tcPr>
          <w:p w14:paraId="3C2F9FE5" w14:textId="77777777" w:rsidR="00B57580" w:rsidRDefault="00B57580">
            <w:pPr>
              <w:rPr>
                <w:sz w:val="1"/>
                <w:szCs w:val="1"/>
              </w:rPr>
            </w:pPr>
          </w:p>
        </w:tc>
      </w:tr>
    </w:tbl>
    <w:p w14:paraId="083984FC" w14:textId="77777777" w:rsidR="00B57580" w:rsidRDefault="00B57580">
      <w:pPr>
        <w:spacing w:line="200" w:lineRule="exact"/>
        <w:rPr>
          <w:sz w:val="20"/>
          <w:szCs w:val="20"/>
        </w:rPr>
      </w:pPr>
    </w:p>
    <w:p w14:paraId="21AF6CE6" w14:textId="77777777" w:rsidR="00B57580" w:rsidRDefault="00B57580">
      <w:pPr>
        <w:spacing w:line="200" w:lineRule="exact"/>
        <w:rPr>
          <w:sz w:val="20"/>
          <w:szCs w:val="20"/>
        </w:rPr>
      </w:pPr>
    </w:p>
    <w:p w14:paraId="61F1739E" w14:textId="77777777" w:rsidR="00B57580" w:rsidRDefault="00B57580">
      <w:pPr>
        <w:spacing w:line="200" w:lineRule="exact"/>
        <w:rPr>
          <w:sz w:val="20"/>
          <w:szCs w:val="20"/>
        </w:rPr>
      </w:pPr>
    </w:p>
    <w:p w14:paraId="06ED59DB" w14:textId="77777777" w:rsidR="00B57580" w:rsidRDefault="00B57580">
      <w:pPr>
        <w:spacing w:line="200" w:lineRule="exact"/>
        <w:rPr>
          <w:sz w:val="20"/>
          <w:szCs w:val="20"/>
        </w:rPr>
      </w:pPr>
    </w:p>
    <w:p w14:paraId="5A9CD7C9" w14:textId="77777777" w:rsidR="00B57580" w:rsidRDefault="00B57580">
      <w:pPr>
        <w:spacing w:line="345" w:lineRule="exact"/>
        <w:rPr>
          <w:sz w:val="20"/>
          <w:szCs w:val="20"/>
        </w:rPr>
      </w:pPr>
    </w:p>
    <w:p w14:paraId="4E0F20D2" w14:textId="77777777" w:rsidR="00B57580" w:rsidRDefault="00B37EAC">
      <w:pPr>
        <w:rPr>
          <w:sz w:val="20"/>
          <w:szCs w:val="20"/>
        </w:rPr>
      </w:pPr>
      <w:r>
        <w:rPr>
          <w:rFonts w:ascii="Arial" w:eastAsia="Arial" w:hAnsi="Arial" w:cs="Arial"/>
          <w:color w:val="02B3E4"/>
          <w:sz w:val="36"/>
          <w:szCs w:val="36"/>
        </w:rPr>
        <w:t>Project 2: Build CryptoStar Dapp on Ethereum</w:t>
      </w:r>
    </w:p>
    <w:p w14:paraId="356AFA39" w14:textId="77777777" w:rsidR="00B57580" w:rsidRDefault="00B57580">
      <w:pPr>
        <w:spacing w:line="216" w:lineRule="exact"/>
        <w:rPr>
          <w:sz w:val="20"/>
          <w:szCs w:val="20"/>
        </w:rPr>
      </w:pPr>
    </w:p>
    <w:p w14:paraId="640E1FB1" w14:textId="77777777" w:rsidR="00B57580" w:rsidRDefault="00B37EAC">
      <w:pPr>
        <w:spacing w:line="352" w:lineRule="auto"/>
        <w:ind w:right="460"/>
        <w:rPr>
          <w:sz w:val="20"/>
          <w:szCs w:val="20"/>
        </w:rPr>
      </w:pPr>
      <w:r>
        <w:rPr>
          <w:rFonts w:ascii="Arial" w:eastAsia="Arial" w:hAnsi="Arial" w:cs="Arial"/>
        </w:rPr>
        <w:t xml:space="preserve">With Project 2, your focus moves from Bitcoin to </w:t>
      </w:r>
      <w:r>
        <w:rPr>
          <w:rFonts w:ascii="Arial" w:eastAsia="Arial" w:hAnsi="Arial" w:cs="Arial"/>
        </w:rPr>
        <w:t>Ethereum blockchain. You’ll begin by building a decentralized app (Dapp) that allows you to create, sell, and transfer ownership of unique star token (CryptoStar) on the Ethereum blockchain using smart contracts and the non-fungible (ERC721) token standard</w:t>
      </w:r>
      <w:r>
        <w:rPr>
          <w:rFonts w:ascii="Arial" w:eastAsia="Arial" w:hAnsi="Arial" w:cs="Arial"/>
        </w:rPr>
        <w:t>. This service is designed to demonstrate how to claim and transfer ownership of unique digital asset ( e.g. document, deed, agreement, media, etc.) on Ethereum blockchain.</w:t>
      </w:r>
    </w:p>
    <w:p w14:paraId="0CE2B1FB" w14:textId="77777777" w:rsidR="00B57580" w:rsidRDefault="00B57580">
      <w:pPr>
        <w:spacing w:line="245" w:lineRule="exact"/>
        <w:rPr>
          <w:sz w:val="20"/>
          <w:szCs w:val="20"/>
        </w:rPr>
      </w:pPr>
    </w:p>
    <w:p w14:paraId="6FD29424" w14:textId="77777777" w:rsidR="00B57580" w:rsidRDefault="00B37EAC">
      <w:pPr>
        <w:spacing w:line="385" w:lineRule="auto"/>
        <w:ind w:right="300"/>
        <w:rPr>
          <w:sz w:val="20"/>
          <w:szCs w:val="20"/>
        </w:rPr>
      </w:pPr>
      <w:r>
        <w:rPr>
          <w:rFonts w:ascii="Arial" w:eastAsia="Arial" w:hAnsi="Arial" w:cs="Arial"/>
        </w:rPr>
        <w:t>You’ll build the back-end infrastructure for the CryptoStar with a pre-developed f</w:t>
      </w:r>
      <w:r>
        <w:rPr>
          <w:rFonts w:ascii="Arial" w:eastAsia="Arial" w:hAnsi="Arial" w:cs="Arial"/>
        </w:rPr>
        <w:t>ront end. This will enable you to render the service on any modern web clients.</w:t>
      </w:r>
    </w:p>
    <w:p w14:paraId="7C8A1E7D" w14:textId="77777777" w:rsidR="00B57580" w:rsidRDefault="00B57580">
      <w:pPr>
        <w:spacing w:line="264" w:lineRule="exact"/>
        <w:rPr>
          <w:sz w:val="20"/>
          <w:szCs w:val="20"/>
        </w:rPr>
      </w:pPr>
    </w:p>
    <w:p w14:paraId="59C09386" w14:textId="77777777" w:rsidR="00B57580" w:rsidRDefault="00B37EAC">
      <w:pPr>
        <w:rPr>
          <w:sz w:val="20"/>
          <w:szCs w:val="20"/>
        </w:rPr>
      </w:pPr>
      <w:r>
        <w:rPr>
          <w:rFonts w:ascii="Arial" w:eastAsia="Arial" w:hAnsi="Arial" w:cs="Arial"/>
          <w:color w:val="F95C3C"/>
          <w:sz w:val="28"/>
          <w:szCs w:val="28"/>
        </w:rPr>
        <w:t>Supporting Lesson Content: Ethereum Smart Contracts, Tokens and Dapps</w:t>
      </w:r>
    </w:p>
    <w:p w14:paraId="4BE86E18" w14:textId="77777777" w:rsidR="00B57580" w:rsidRDefault="00B37EAC">
      <w:pPr>
        <w:spacing w:line="20" w:lineRule="exact"/>
        <w:rPr>
          <w:sz w:val="20"/>
          <w:szCs w:val="20"/>
        </w:rPr>
      </w:pPr>
      <w:r>
        <w:rPr>
          <w:noProof/>
          <w:sz w:val="20"/>
          <w:szCs w:val="20"/>
        </w:rPr>
        <w:drawing>
          <wp:anchor distT="0" distB="0" distL="114300" distR="114300" simplePos="0" relativeHeight="251656704" behindDoc="1" locked="0" layoutInCell="0" allowOverlap="1" wp14:anchorId="2D99FBAA" wp14:editId="07586288">
            <wp:simplePos x="0" y="0"/>
            <wp:positionH relativeFrom="column">
              <wp:posOffset>7023100</wp:posOffset>
            </wp:positionH>
            <wp:positionV relativeFrom="paragraph">
              <wp:posOffset>328295</wp:posOffset>
            </wp:positionV>
            <wp:extent cx="9525" cy="2295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9525" cy="2295525"/>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64C8B09A" wp14:editId="022C02CE">
            <wp:simplePos x="0" y="0"/>
            <wp:positionH relativeFrom="column">
              <wp:posOffset>-5715</wp:posOffset>
            </wp:positionH>
            <wp:positionV relativeFrom="paragraph">
              <wp:posOffset>328295</wp:posOffset>
            </wp:positionV>
            <wp:extent cx="9525" cy="2295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525" cy="2295525"/>
                    </a:xfrm>
                    <a:prstGeom prst="rect">
                      <a:avLst/>
                    </a:prstGeom>
                    <a:noFill/>
                  </pic:spPr>
                </pic:pic>
              </a:graphicData>
            </a:graphic>
          </wp:anchor>
        </w:drawing>
      </w:r>
    </w:p>
    <w:p w14:paraId="2ED47692" w14:textId="77777777" w:rsidR="00B57580" w:rsidRDefault="00B57580">
      <w:pPr>
        <w:spacing w:line="200" w:lineRule="exact"/>
        <w:rPr>
          <w:sz w:val="20"/>
          <w:szCs w:val="20"/>
        </w:rPr>
      </w:pPr>
    </w:p>
    <w:p w14:paraId="27D58F70" w14:textId="77777777" w:rsidR="00B57580" w:rsidRDefault="00B57580">
      <w:pPr>
        <w:spacing w:line="3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80"/>
        <w:gridCol w:w="7800"/>
        <w:gridCol w:w="20"/>
      </w:tblGrid>
      <w:tr w:rsidR="00B57580" w14:paraId="77AEA50B" w14:textId="77777777">
        <w:trPr>
          <w:trHeight w:val="299"/>
        </w:trPr>
        <w:tc>
          <w:tcPr>
            <w:tcW w:w="3280" w:type="dxa"/>
            <w:vAlign w:val="bottom"/>
          </w:tcPr>
          <w:p w14:paraId="46EC91B5" w14:textId="77777777" w:rsidR="00B57580" w:rsidRDefault="00B37EAC">
            <w:pPr>
              <w:ind w:left="100"/>
              <w:rPr>
                <w:sz w:val="20"/>
                <w:szCs w:val="20"/>
              </w:rPr>
            </w:pPr>
            <w:r>
              <w:rPr>
                <w:rFonts w:ascii="Arial" w:eastAsia="Arial" w:hAnsi="Arial" w:cs="Arial"/>
                <w:b/>
                <w:bCs/>
                <w:color w:val="2E74B5"/>
              </w:rPr>
              <w:t>Lesson Title</w:t>
            </w:r>
          </w:p>
        </w:tc>
        <w:tc>
          <w:tcPr>
            <w:tcW w:w="7800" w:type="dxa"/>
            <w:vAlign w:val="bottom"/>
          </w:tcPr>
          <w:p w14:paraId="7C9E944F" w14:textId="77777777" w:rsidR="00B57580" w:rsidRDefault="00B37EAC">
            <w:pPr>
              <w:ind w:left="680"/>
              <w:rPr>
                <w:sz w:val="20"/>
                <w:szCs w:val="20"/>
              </w:rPr>
            </w:pPr>
            <w:r>
              <w:rPr>
                <w:rFonts w:ascii="Arial" w:eastAsia="Arial" w:hAnsi="Arial" w:cs="Arial"/>
                <w:b/>
                <w:bCs/>
                <w:color w:val="2E74B5"/>
              </w:rPr>
              <w:t>Learning Outcomes</w:t>
            </w:r>
          </w:p>
        </w:tc>
        <w:tc>
          <w:tcPr>
            <w:tcW w:w="0" w:type="dxa"/>
            <w:vAlign w:val="bottom"/>
          </w:tcPr>
          <w:p w14:paraId="6AAC8672" w14:textId="77777777" w:rsidR="00B57580" w:rsidRDefault="00B57580">
            <w:pPr>
              <w:rPr>
                <w:sz w:val="1"/>
                <w:szCs w:val="1"/>
              </w:rPr>
            </w:pPr>
          </w:p>
        </w:tc>
      </w:tr>
      <w:tr w:rsidR="00B57580" w14:paraId="05AC40EE" w14:textId="77777777">
        <w:trPr>
          <w:trHeight w:val="101"/>
        </w:trPr>
        <w:tc>
          <w:tcPr>
            <w:tcW w:w="3280" w:type="dxa"/>
            <w:tcBorders>
              <w:bottom w:val="single" w:sz="8" w:space="0" w:color="294860"/>
            </w:tcBorders>
            <w:vAlign w:val="bottom"/>
          </w:tcPr>
          <w:p w14:paraId="01FE8AD7" w14:textId="77777777" w:rsidR="00B57580" w:rsidRDefault="00B57580">
            <w:pPr>
              <w:rPr>
                <w:sz w:val="8"/>
                <w:szCs w:val="8"/>
              </w:rPr>
            </w:pPr>
          </w:p>
        </w:tc>
        <w:tc>
          <w:tcPr>
            <w:tcW w:w="7800" w:type="dxa"/>
            <w:tcBorders>
              <w:bottom w:val="single" w:sz="8" w:space="0" w:color="294860"/>
            </w:tcBorders>
            <w:vAlign w:val="bottom"/>
          </w:tcPr>
          <w:p w14:paraId="1D2106B1" w14:textId="77777777" w:rsidR="00B57580" w:rsidRDefault="00B57580">
            <w:pPr>
              <w:rPr>
                <w:sz w:val="8"/>
                <w:szCs w:val="8"/>
              </w:rPr>
            </w:pPr>
          </w:p>
        </w:tc>
        <w:tc>
          <w:tcPr>
            <w:tcW w:w="0" w:type="dxa"/>
            <w:vAlign w:val="bottom"/>
          </w:tcPr>
          <w:p w14:paraId="170A6AB4" w14:textId="77777777" w:rsidR="00B57580" w:rsidRDefault="00B57580">
            <w:pPr>
              <w:rPr>
                <w:sz w:val="1"/>
                <w:szCs w:val="1"/>
              </w:rPr>
            </w:pPr>
          </w:p>
        </w:tc>
      </w:tr>
      <w:tr w:rsidR="00B57580" w14:paraId="60ECA3DE" w14:textId="77777777">
        <w:trPr>
          <w:trHeight w:val="345"/>
        </w:trPr>
        <w:tc>
          <w:tcPr>
            <w:tcW w:w="3280" w:type="dxa"/>
            <w:vMerge w:val="restart"/>
            <w:vAlign w:val="bottom"/>
          </w:tcPr>
          <w:p w14:paraId="3C438D27" w14:textId="77777777" w:rsidR="00B57580" w:rsidRDefault="00B37EAC">
            <w:pPr>
              <w:ind w:left="100"/>
              <w:rPr>
                <w:sz w:val="20"/>
                <w:szCs w:val="20"/>
              </w:rPr>
            </w:pPr>
            <w:r>
              <w:rPr>
                <w:rFonts w:ascii="Arial" w:eastAsia="Arial" w:hAnsi="Arial" w:cs="Arial"/>
                <w:b/>
                <w:bCs/>
                <w:color w:val="2E3D49"/>
                <w:sz w:val="20"/>
                <w:szCs w:val="20"/>
              </w:rPr>
              <w:t>ETHEREUM</w:t>
            </w:r>
          </w:p>
        </w:tc>
        <w:tc>
          <w:tcPr>
            <w:tcW w:w="7800" w:type="dxa"/>
            <w:vAlign w:val="bottom"/>
          </w:tcPr>
          <w:p w14:paraId="068AEED5" w14:textId="77777777" w:rsidR="00B57580" w:rsidRDefault="00B37EAC">
            <w:pPr>
              <w:spacing w:line="253" w:lineRule="exact"/>
              <w:ind w:left="700"/>
              <w:rPr>
                <w:sz w:val="20"/>
                <w:szCs w:val="20"/>
              </w:rPr>
            </w:pPr>
            <w:r>
              <w:rPr>
                <w:rFonts w:ascii="MS Gothic" w:eastAsia="MS Gothic" w:hAnsi="MS Gothic" w:cs="MS Gothic"/>
                <w:b/>
                <w:bCs/>
              </w:rPr>
              <w:t>➔</w:t>
            </w:r>
            <w:r>
              <w:rPr>
                <w:rFonts w:ascii="Arial" w:eastAsia="Arial" w:hAnsi="Arial" w:cs="Arial"/>
              </w:rPr>
              <w:t xml:space="preserve"> Describe the fundamentals of Ethereum and how it is different</w:t>
            </w:r>
          </w:p>
        </w:tc>
        <w:tc>
          <w:tcPr>
            <w:tcW w:w="0" w:type="dxa"/>
            <w:vAlign w:val="bottom"/>
          </w:tcPr>
          <w:p w14:paraId="1AF916CE" w14:textId="77777777" w:rsidR="00B57580" w:rsidRDefault="00B57580">
            <w:pPr>
              <w:rPr>
                <w:sz w:val="1"/>
                <w:szCs w:val="1"/>
              </w:rPr>
            </w:pPr>
          </w:p>
        </w:tc>
      </w:tr>
      <w:tr w:rsidR="00B57580" w14:paraId="6387A30F" w14:textId="77777777">
        <w:trPr>
          <w:trHeight w:val="156"/>
        </w:trPr>
        <w:tc>
          <w:tcPr>
            <w:tcW w:w="3280" w:type="dxa"/>
            <w:vMerge/>
            <w:vAlign w:val="bottom"/>
          </w:tcPr>
          <w:p w14:paraId="71575CFA" w14:textId="77777777" w:rsidR="00B57580" w:rsidRDefault="00B57580">
            <w:pPr>
              <w:rPr>
                <w:sz w:val="13"/>
                <w:szCs w:val="13"/>
              </w:rPr>
            </w:pPr>
          </w:p>
        </w:tc>
        <w:tc>
          <w:tcPr>
            <w:tcW w:w="7800" w:type="dxa"/>
            <w:vMerge w:val="restart"/>
            <w:vAlign w:val="bottom"/>
          </w:tcPr>
          <w:p w14:paraId="3F96E126" w14:textId="77777777" w:rsidR="00B57580" w:rsidRDefault="00B37EAC">
            <w:pPr>
              <w:ind w:left="1060"/>
              <w:rPr>
                <w:sz w:val="20"/>
                <w:szCs w:val="20"/>
              </w:rPr>
            </w:pPr>
            <w:r>
              <w:rPr>
                <w:rFonts w:ascii="Arial" w:eastAsia="Arial" w:hAnsi="Arial" w:cs="Arial"/>
              </w:rPr>
              <w:t>from Bitcoin</w:t>
            </w:r>
          </w:p>
        </w:tc>
        <w:tc>
          <w:tcPr>
            <w:tcW w:w="0" w:type="dxa"/>
            <w:vAlign w:val="bottom"/>
          </w:tcPr>
          <w:p w14:paraId="1A48523D" w14:textId="77777777" w:rsidR="00B57580" w:rsidRDefault="00B57580">
            <w:pPr>
              <w:rPr>
                <w:sz w:val="1"/>
                <w:szCs w:val="1"/>
              </w:rPr>
            </w:pPr>
          </w:p>
        </w:tc>
      </w:tr>
      <w:tr w:rsidR="00B57580" w14:paraId="3FE7D5C9" w14:textId="77777777">
        <w:trPr>
          <w:trHeight w:val="114"/>
        </w:trPr>
        <w:tc>
          <w:tcPr>
            <w:tcW w:w="3280" w:type="dxa"/>
            <w:vMerge w:val="restart"/>
            <w:vAlign w:val="bottom"/>
          </w:tcPr>
          <w:p w14:paraId="6587596D" w14:textId="77777777" w:rsidR="00B57580" w:rsidRDefault="00B37EAC">
            <w:pPr>
              <w:ind w:left="100"/>
              <w:rPr>
                <w:sz w:val="20"/>
                <w:szCs w:val="20"/>
              </w:rPr>
            </w:pPr>
            <w:r>
              <w:rPr>
                <w:rFonts w:ascii="Arial" w:eastAsia="Arial" w:hAnsi="Arial" w:cs="Arial"/>
                <w:b/>
                <w:bCs/>
                <w:color w:val="2E3D49"/>
                <w:sz w:val="20"/>
                <w:szCs w:val="20"/>
              </w:rPr>
              <w:t>FUNDAMENTALS AND</w:t>
            </w:r>
          </w:p>
        </w:tc>
        <w:tc>
          <w:tcPr>
            <w:tcW w:w="7800" w:type="dxa"/>
            <w:vMerge/>
            <w:vAlign w:val="bottom"/>
          </w:tcPr>
          <w:p w14:paraId="147EA8C8" w14:textId="77777777" w:rsidR="00B57580" w:rsidRDefault="00B57580">
            <w:pPr>
              <w:rPr>
                <w:sz w:val="9"/>
                <w:szCs w:val="9"/>
              </w:rPr>
            </w:pPr>
          </w:p>
        </w:tc>
        <w:tc>
          <w:tcPr>
            <w:tcW w:w="0" w:type="dxa"/>
            <w:vAlign w:val="bottom"/>
          </w:tcPr>
          <w:p w14:paraId="5A1DAFA3" w14:textId="77777777" w:rsidR="00B57580" w:rsidRDefault="00B57580">
            <w:pPr>
              <w:rPr>
                <w:sz w:val="1"/>
                <w:szCs w:val="1"/>
              </w:rPr>
            </w:pPr>
          </w:p>
        </w:tc>
      </w:tr>
      <w:tr w:rsidR="00B57580" w14:paraId="34490219" w14:textId="77777777">
        <w:trPr>
          <w:trHeight w:val="126"/>
        </w:trPr>
        <w:tc>
          <w:tcPr>
            <w:tcW w:w="3280" w:type="dxa"/>
            <w:vMerge/>
            <w:vAlign w:val="bottom"/>
          </w:tcPr>
          <w:p w14:paraId="3C014421" w14:textId="77777777" w:rsidR="00B57580" w:rsidRDefault="00B57580">
            <w:pPr>
              <w:rPr>
                <w:sz w:val="10"/>
                <w:szCs w:val="10"/>
              </w:rPr>
            </w:pPr>
          </w:p>
        </w:tc>
        <w:tc>
          <w:tcPr>
            <w:tcW w:w="7800" w:type="dxa"/>
            <w:vMerge w:val="restart"/>
            <w:vAlign w:val="bottom"/>
          </w:tcPr>
          <w:p w14:paraId="179F841A" w14:textId="77777777" w:rsidR="00B57580" w:rsidRDefault="00B37EAC">
            <w:pPr>
              <w:spacing w:line="253" w:lineRule="exact"/>
              <w:ind w:left="700"/>
              <w:rPr>
                <w:sz w:val="20"/>
                <w:szCs w:val="20"/>
              </w:rPr>
            </w:pPr>
            <w:r>
              <w:rPr>
                <w:rFonts w:ascii="MS Gothic" w:eastAsia="MS Gothic" w:hAnsi="MS Gothic" w:cs="MS Gothic"/>
                <w:b/>
                <w:bCs/>
              </w:rPr>
              <w:t>➔</w:t>
            </w:r>
            <w:r>
              <w:rPr>
                <w:rFonts w:ascii="Arial" w:eastAsia="Arial" w:hAnsi="Arial" w:cs="Arial"/>
              </w:rPr>
              <w:t xml:space="preserve"> Build, compile, deploy, and test smart contracts using remix,</w:t>
            </w:r>
          </w:p>
        </w:tc>
        <w:tc>
          <w:tcPr>
            <w:tcW w:w="0" w:type="dxa"/>
            <w:vAlign w:val="bottom"/>
          </w:tcPr>
          <w:p w14:paraId="5D9B9250" w14:textId="77777777" w:rsidR="00B57580" w:rsidRDefault="00B57580">
            <w:pPr>
              <w:rPr>
                <w:sz w:val="1"/>
                <w:szCs w:val="1"/>
              </w:rPr>
            </w:pPr>
          </w:p>
        </w:tc>
      </w:tr>
      <w:tr w:rsidR="00B57580" w14:paraId="53058CC0" w14:textId="77777777">
        <w:trPr>
          <w:trHeight w:val="144"/>
        </w:trPr>
        <w:tc>
          <w:tcPr>
            <w:tcW w:w="3280" w:type="dxa"/>
            <w:vMerge w:val="restart"/>
            <w:vAlign w:val="bottom"/>
          </w:tcPr>
          <w:p w14:paraId="6FE2364C" w14:textId="77777777" w:rsidR="00B57580" w:rsidRDefault="00B37EAC">
            <w:pPr>
              <w:ind w:left="100"/>
              <w:rPr>
                <w:sz w:val="20"/>
                <w:szCs w:val="20"/>
              </w:rPr>
            </w:pPr>
            <w:r>
              <w:rPr>
                <w:rFonts w:ascii="Arial" w:eastAsia="Arial" w:hAnsi="Arial" w:cs="Arial"/>
                <w:b/>
                <w:bCs/>
                <w:color w:val="2E3D49"/>
                <w:sz w:val="20"/>
                <w:szCs w:val="20"/>
              </w:rPr>
              <w:t>DEVELOPMENT TOOLS</w:t>
            </w:r>
          </w:p>
        </w:tc>
        <w:tc>
          <w:tcPr>
            <w:tcW w:w="7800" w:type="dxa"/>
            <w:vMerge/>
            <w:vAlign w:val="bottom"/>
          </w:tcPr>
          <w:p w14:paraId="5449EACF" w14:textId="77777777" w:rsidR="00B57580" w:rsidRDefault="00B57580">
            <w:pPr>
              <w:rPr>
                <w:sz w:val="12"/>
                <w:szCs w:val="12"/>
              </w:rPr>
            </w:pPr>
          </w:p>
        </w:tc>
        <w:tc>
          <w:tcPr>
            <w:tcW w:w="0" w:type="dxa"/>
            <w:vAlign w:val="bottom"/>
          </w:tcPr>
          <w:p w14:paraId="32C1E1F0" w14:textId="77777777" w:rsidR="00B57580" w:rsidRDefault="00B57580">
            <w:pPr>
              <w:rPr>
                <w:sz w:val="1"/>
                <w:szCs w:val="1"/>
              </w:rPr>
            </w:pPr>
          </w:p>
        </w:tc>
      </w:tr>
      <w:tr w:rsidR="00B57580" w14:paraId="1FB3C624" w14:textId="77777777">
        <w:trPr>
          <w:trHeight w:val="128"/>
        </w:trPr>
        <w:tc>
          <w:tcPr>
            <w:tcW w:w="3280" w:type="dxa"/>
            <w:vMerge/>
            <w:vAlign w:val="bottom"/>
          </w:tcPr>
          <w:p w14:paraId="16F5966B" w14:textId="77777777" w:rsidR="00B57580" w:rsidRDefault="00B57580">
            <w:pPr>
              <w:rPr>
                <w:sz w:val="11"/>
                <w:szCs w:val="11"/>
              </w:rPr>
            </w:pPr>
          </w:p>
        </w:tc>
        <w:tc>
          <w:tcPr>
            <w:tcW w:w="7800" w:type="dxa"/>
            <w:vMerge w:val="restart"/>
            <w:vAlign w:val="bottom"/>
          </w:tcPr>
          <w:p w14:paraId="6698333A" w14:textId="77777777" w:rsidR="00B57580" w:rsidRDefault="00B37EAC">
            <w:pPr>
              <w:ind w:left="1060"/>
              <w:rPr>
                <w:sz w:val="20"/>
                <w:szCs w:val="20"/>
              </w:rPr>
            </w:pPr>
            <w:r>
              <w:rPr>
                <w:rFonts w:ascii="Arial" w:eastAsia="Arial" w:hAnsi="Arial" w:cs="Arial"/>
              </w:rPr>
              <w:t>ganache, truffle, and infura</w:t>
            </w:r>
          </w:p>
        </w:tc>
        <w:tc>
          <w:tcPr>
            <w:tcW w:w="0" w:type="dxa"/>
            <w:vAlign w:val="bottom"/>
          </w:tcPr>
          <w:p w14:paraId="77F22649" w14:textId="77777777" w:rsidR="00B57580" w:rsidRDefault="00B57580">
            <w:pPr>
              <w:rPr>
                <w:sz w:val="1"/>
                <w:szCs w:val="1"/>
              </w:rPr>
            </w:pPr>
          </w:p>
        </w:tc>
      </w:tr>
      <w:tr w:rsidR="00B57580" w14:paraId="763B5CBE" w14:textId="77777777">
        <w:trPr>
          <w:trHeight w:val="171"/>
        </w:trPr>
        <w:tc>
          <w:tcPr>
            <w:tcW w:w="3280" w:type="dxa"/>
            <w:vAlign w:val="bottom"/>
          </w:tcPr>
          <w:p w14:paraId="4EC5243A" w14:textId="77777777" w:rsidR="00B57580" w:rsidRDefault="00B57580">
            <w:pPr>
              <w:rPr>
                <w:sz w:val="14"/>
                <w:szCs w:val="14"/>
              </w:rPr>
            </w:pPr>
          </w:p>
        </w:tc>
        <w:tc>
          <w:tcPr>
            <w:tcW w:w="7800" w:type="dxa"/>
            <w:vMerge/>
            <w:vAlign w:val="bottom"/>
          </w:tcPr>
          <w:p w14:paraId="7C0B940B" w14:textId="77777777" w:rsidR="00B57580" w:rsidRDefault="00B57580">
            <w:pPr>
              <w:rPr>
                <w:sz w:val="14"/>
                <w:szCs w:val="14"/>
              </w:rPr>
            </w:pPr>
          </w:p>
        </w:tc>
        <w:tc>
          <w:tcPr>
            <w:tcW w:w="0" w:type="dxa"/>
            <w:vAlign w:val="bottom"/>
          </w:tcPr>
          <w:p w14:paraId="633B5511" w14:textId="77777777" w:rsidR="00B57580" w:rsidRDefault="00B57580">
            <w:pPr>
              <w:rPr>
                <w:sz w:val="1"/>
                <w:szCs w:val="1"/>
              </w:rPr>
            </w:pPr>
          </w:p>
        </w:tc>
      </w:tr>
      <w:tr w:rsidR="00B57580" w14:paraId="44FFDDF9" w14:textId="77777777">
        <w:trPr>
          <w:trHeight w:val="101"/>
        </w:trPr>
        <w:tc>
          <w:tcPr>
            <w:tcW w:w="3280" w:type="dxa"/>
            <w:tcBorders>
              <w:bottom w:val="single" w:sz="8" w:space="0" w:color="294860"/>
            </w:tcBorders>
            <w:vAlign w:val="bottom"/>
          </w:tcPr>
          <w:p w14:paraId="5E61D09E" w14:textId="77777777" w:rsidR="00B57580" w:rsidRDefault="00B57580">
            <w:pPr>
              <w:rPr>
                <w:sz w:val="8"/>
                <w:szCs w:val="8"/>
              </w:rPr>
            </w:pPr>
          </w:p>
        </w:tc>
        <w:tc>
          <w:tcPr>
            <w:tcW w:w="7800" w:type="dxa"/>
            <w:tcBorders>
              <w:bottom w:val="single" w:sz="8" w:space="0" w:color="294860"/>
            </w:tcBorders>
            <w:vAlign w:val="bottom"/>
          </w:tcPr>
          <w:p w14:paraId="698D374E" w14:textId="77777777" w:rsidR="00B57580" w:rsidRDefault="00B57580">
            <w:pPr>
              <w:rPr>
                <w:sz w:val="8"/>
                <w:szCs w:val="8"/>
              </w:rPr>
            </w:pPr>
          </w:p>
        </w:tc>
        <w:tc>
          <w:tcPr>
            <w:tcW w:w="0" w:type="dxa"/>
            <w:vAlign w:val="bottom"/>
          </w:tcPr>
          <w:p w14:paraId="698F997A" w14:textId="77777777" w:rsidR="00B57580" w:rsidRDefault="00B57580">
            <w:pPr>
              <w:rPr>
                <w:sz w:val="1"/>
                <w:szCs w:val="1"/>
              </w:rPr>
            </w:pPr>
          </w:p>
        </w:tc>
      </w:tr>
      <w:tr w:rsidR="00B57580" w14:paraId="12DE1F50" w14:textId="77777777">
        <w:trPr>
          <w:trHeight w:val="345"/>
        </w:trPr>
        <w:tc>
          <w:tcPr>
            <w:tcW w:w="3280" w:type="dxa"/>
            <w:vAlign w:val="bottom"/>
          </w:tcPr>
          <w:p w14:paraId="26F36E94" w14:textId="77777777" w:rsidR="00B57580" w:rsidRDefault="00B37EAC">
            <w:pPr>
              <w:ind w:left="100"/>
              <w:rPr>
                <w:sz w:val="20"/>
                <w:szCs w:val="20"/>
              </w:rPr>
            </w:pPr>
            <w:r>
              <w:rPr>
                <w:rFonts w:ascii="Arial" w:eastAsia="Arial" w:hAnsi="Arial" w:cs="Arial"/>
                <w:b/>
                <w:bCs/>
                <w:color w:val="2E3D49"/>
                <w:sz w:val="20"/>
                <w:szCs w:val="20"/>
              </w:rPr>
              <w:t>SMART CONTRACTS WITH</w:t>
            </w:r>
          </w:p>
        </w:tc>
        <w:tc>
          <w:tcPr>
            <w:tcW w:w="7800" w:type="dxa"/>
            <w:vAlign w:val="bottom"/>
          </w:tcPr>
          <w:p w14:paraId="63E5E46D" w14:textId="77777777" w:rsidR="00B57580" w:rsidRDefault="00B37EAC">
            <w:pPr>
              <w:spacing w:line="253" w:lineRule="exact"/>
              <w:ind w:left="680"/>
              <w:rPr>
                <w:sz w:val="20"/>
                <w:szCs w:val="20"/>
              </w:rPr>
            </w:pPr>
            <w:r>
              <w:rPr>
                <w:rFonts w:ascii="MS Gothic" w:eastAsia="MS Gothic" w:hAnsi="MS Gothic" w:cs="MS Gothic"/>
                <w:b/>
                <w:bCs/>
              </w:rPr>
              <w:t>➔</w:t>
            </w:r>
            <w:r>
              <w:rPr>
                <w:rFonts w:ascii="Arial" w:eastAsia="Arial" w:hAnsi="Arial" w:cs="Arial"/>
              </w:rPr>
              <w:t xml:space="preserve"> Learn Solidity, a Turing complete smart contract language</w:t>
            </w:r>
          </w:p>
        </w:tc>
        <w:tc>
          <w:tcPr>
            <w:tcW w:w="0" w:type="dxa"/>
            <w:vAlign w:val="bottom"/>
          </w:tcPr>
          <w:p w14:paraId="05792070" w14:textId="77777777" w:rsidR="00B57580" w:rsidRDefault="00B57580">
            <w:pPr>
              <w:rPr>
                <w:sz w:val="1"/>
                <w:szCs w:val="1"/>
              </w:rPr>
            </w:pPr>
          </w:p>
        </w:tc>
      </w:tr>
      <w:tr w:rsidR="00B57580" w14:paraId="05A4685C" w14:textId="77777777">
        <w:trPr>
          <w:trHeight w:val="270"/>
        </w:trPr>
        <w:tc>
          <w:tcPr>
            <w:tcW w:w="3280" w:type="dxa"/>
            <w:vAlign w:val="bottom"/>
          </w:tcPr>
          <w:p w14:paraId="6E64037F" w14:textId="77777777" w:rsidR="00B57580" w:rsidRDefault="00B37EAC">
            <w:pPr>
              <w:ind w:left="100"/>
              <w:rPr>
                <w:sz w:val="20"/>
                <w:szCs w:val="20"/>
              </w:rPr>
            </w:pPr>
            <w:r>
              <w:rPr>
                <w:rFonts w:ascii="Arial" w:eastAsia="Arial" w:hAnsi="Arial" w:cs="Arial"/>
                <w:b/>
                <w:bCs/>
                <w:color w:val="2E3D49"/>
                <w:sz w:val="20"/>
                <w:szCs w:val="20"/>
              </w:rPr>
              <w:t>SOLIDITY</w:t>
            </w:r>
          </w:p>
        </w:tc>
        <w:tc>
          <w:tcPr>
            <w:tcW w:w="7800" w:type="dxa"/>
            <w:vAlign w:val="bottom"/>
          </w:tcPr>
          <w:p w14:paraId="0DE70B43" w14:textId="77777777" w:rsidR="00B57580" w:rsidRDefault="00B37EAC">
            <w:pPr>
              <w:spacing w:line="253" w:lineRule="exact"/>
              <w:ind w:left="680"/>
              <w:rPr>
                <w:sz w:val="20"/>
                <w:szCs w:val="20"/>
              </w:rPr>
            </w:pPr>
            <w:r>
              <w:rPr>
                <w:rFonts w:ascii="MS Gothic" w:eastAsia="MS Gothic" w:hAnsi="MS Gothic" w:cs="MS Gothic"/>
                <w:b/>
                <w:bCs/>
              </w:rPr>
              <w:t>➔</w:t>
            </w:r>
            <w:r>
              <w:rPr>
                <w:rFonts w:ascii="Arial" w:eastAsia="Arial" w:hAnsi="Arial" w:cs="Arial"/>
              </w:rPr>
              <w:t xml:space="preserve"> Learn about different token standards (ERC-721, ERC-20)</w:t>
            </w:r>
          </w:p>
        </w:tc>
        <w:tc>
          <w:tcPr>
            <w:tcW w:w="0" w:type="dxa"/>
            <w:vAlign w:val="bottom"/>
          </w:tcPr>
          <w:p w14:paraId="73A7C102" w14:textId="77777777" w:rsidR="00B57580" w:rsidRDefault="00B57580">
            <w:pPr>
              <w:rPr>
                <w:sz w:val="1"/>
                <w:szCs w:val="1"/>
              </w:rPr>
            </w:pPr>
          </w:p>
        </w:tc>
      </w:tr>
      <w:tr w:rsidR="00B57580" w14:paraId="625481A8" w14:textId="77777777">
        <w:trPr>
          <w:trHeight w:val="299"/>
        </w:trPr>
        <w:tc>
          <w:tcPr>
            <w:tcW w:w="3280" w:type="dxa"/>
            <w:vAlign w:val="bottom"/>
          </w:tcPr>
          <w:p w14:paraId="0F444400" w14:textId="77777777" w:rsidR="00B57580" w:rsidRDefault="00B57580">
            <w:pPr>
              <w:rPr>
                <w:sz w:val="24"/>
                <w:szCs w:val="24"/>
              </w:rPr>
            </w:pPr>
          </w:p>
        </w:tc>
        <w:tc>
          <w:tcPr>
            <w:tcW w:w="7800" w:type="dxa"/>
            <w:vAlign w:val="bottom"/>
          </w:tcPr>
          <w:p w14:paraId="48F17EC7" w14:textId="77777777" w:rsidR="00B57580" w:rsidRDefault="00B37EAC">
            <w:pPr>
              <w:spacing w:line="253" w:lineRule="exact"/>
              <w:ind w:left="680"/>
              <w:rPr>
                <w:sz w:val="20"/>
                <w:szCs w:val="20"/>
              </w:rPr>
            </w:pPr>
            <w:r>
              <w:rPr>
                <w:rFonts w:ascii="MS Gothic" w:eastAsia="MS Gothic" w:hAnsi="MS Gothic" w:cs="MS Gothic"/>
                <w:b/>
                <w:bCs/>
              </w:rPr>
              <w:t>➔</w:t>
            </w:r>
            <w:r>
              <w:rPr>
                <w:rFonts w:ascii="Arial" w:eastAsia="Arial" w:hAnsi="Arial" w:cs="Arial"/>
              </w:rPr>
              <w:t xml:space="preserve"> Create a fungible (ERC-20) token on Ethereum using Solidity</w:t>
            </w:r>
          </w:p>
        </w:tc>
        <w:tc>
          <w:tcPr>
            <w:tcW w:w="0" w:type="dxa"/>
            <w:vAlign w:val="bottom"/>
          </w:tcPr>
          <w:p w14:paraId="73997CC5" w14:textId="77777777" w:rsidR="00B57580" w:rsidRDefault="00B57580">
            <w:pPr>
              <w:rPr>
                <w:sz w:val="1"/>
                <w:szCs w:val="1"/>
              </w:rPr>
            </w:pPr>
          </w:p>
        </w:tc>
      </w:tr>
      <w:tr w:rsidR="00B57580" w14:paraId="7010B345" w14:textId="77777777">
        <w:trPr>
          <w:trHeight w:val="101"/>
        </w:trPr>
        <w:tc>
          <w:tcPr>
            <w:tcW w:w="3280" w:type="dxa"/>
            <w:tcBorders>
              <w:bottom w:val="single" w:sz="8" w:space="0" w:color="294860"/>
            </w:tcBorders>
            <w:vAlign w:val="bottom"/>
          </w:tcPr>
          <w:p w14:paraId="5EFF000B" w14:textId="77777777" w:rsidR="00B57580" w:rsidRDefault="00B57580">
            <w:pPr>
              <w:rPr>
                <w:sz w:val="8"/>
                <w:szCs w:val="8"/>
              </w:rPr>
            </w:pPr>
          </w:p>
        </w:tc>
        <w:tc>
          <w:tcPr>
            <w:tcW w:w="7800" w:type="dxa"/>
            <w:tcBorders>
              <w:bottom w:val="single" w:sz="8" w:space="0" w:color="294860"/>
            </w:tcBorders>
            <w:vAlign w:val="bottom"/>
          </w:tcPr>
          <w:p w14:paraId="77B1830E" w14:textId="77777777" w:rsidR="00B57580" w:rsidRDefault="00B57580">
            <w:pPr>
              <w:rPr>
                <w:sz w:val="8"/>
                <w:szCs w:val="8"/>
              </w:rPr>
            </w:pPr>
          </w:p>
        </w:tc>
        <w:tc>
          <w:tcPr>
            <w:tcW w:w="0" w:type="dxa"/>
            <w:vAlign w:val="bottom"/>
          </w:tcPr>
          <w:p w14:paraId="6FFDA0DA" w14:textId="77777777" w:rsidR="00B57580" w:rsidRDefault="00B57580">
            <w:pPr>
              <w:rPr>
                <w:sz w:val="1"/>
                <w:szCs w:val="1"/>
              </w:rPr>
            </w:pPr>
          </w:p>
        </w:tc>
      </w:tr>
      <w:tr w:rsidR="00B57580" w14:paraId="2AE43C40" w14:textId="77777777">
        <w:trPr>
          <w:trHeight w:val="345"/>
        </w:trPr>
        <w:tc>
          <w:tcPr>
            <w:tcW w:w="3280" w:type="dxa"/>
            <w:vMerge w:val="restart"/>
            <w:vAlign w:val="bottom"/>
          </w:tcPr>
          <w:p w14:paraId="4BBA4372" w14:textId="77777777" w:rsidR="00B57580" w:rsidRDefault="00B37EAC">
            <w:pPr>
              <w:ind w:left="100"/>
              <w:rPr>
                <w:sz w:val="20"/>
                <w:szCs w:val="20"/>
              </w:rPr>
            </w:pPr>
            <w:r>
              <w:rPr>
                <w:rFonts w:ascii="Arial" w:eastAsia="Arial" w:hAnsi="Arial" w:cs="Arial"/>
                <w:b/>
                <w:bCs/>
                <w:color w:val="2E3D49"/>
                <w:sz w:val="20"/>
                <w:szCs w:val="20"/>
              </w:rPr>
              <w:t>ETHEREUM DAPP</w:t>
            </w:r>
          </w:p>
        </w:tc>
        <w:tc>
          <w:tcPr>
            <w:tcW w:w="7800" w:type="dxa"/>
            <w:vAlign w:val="bottom"/>
          </w:tcPr>
          <w:p w14:paraId="43BA3D1D" w14:textId="77777777" w:rsidR="00B57580" w:rsidRDefault="00B37EAC">
            <w:pPr>
              <w:spacing w:line="253" w:lineRule="exact"/>
              <w:ind w:left="700"/>
              <w:rPr>
                <w:sz w:val="20"/>
                <w:szCs w:val="20"/>
              </w:rPr>
            </w:pPr>
            <w:r>
              <w:rPr>
                <w:rFonts w:ascii="MS Gothic" w:eastAsia="MS Gothic" w:hAnsi="MS Gothic" w:cs="MS Gothic"/>
                <w:b/>
                <w:bCs/>
                <w:color w:val="000000"/>
              </w:rPr>
              <w:t>➔</w:t>
            </w:r>
            <w:r>
              <w:rPr>
                <w:rFonts w:ascii="Arial" w:eastAsia="Arial" w:hAnsi="Arial" w:cs="Arial"/>
                <w:color w:val="333333"/>
              </w:rPr>
              <w:t xml:space="preserve"> Develop, test and deploy a fully-functioning Dapp that allows</w:t>
            </w:r>
          </w:p>
        </w:tc>
        <w:tc>
          <w:tcPr>
            <w:tcW w:w="0" w:type="dxa"/>
            <w:vAlign w:val="bottom"/>
          </w:tcPr>
          <w:p w14:paraId="5AC74D10" w14:textId="77777777" w:rsidR="00B57580" w:rsidRDefault="00B57580">
            <w:pPr>
              <w:rPr>
                <w:sz w:val="1"/>
                <w:szCs w:val="1"/>
              </w:rPr>
            </w:pPr>
          </w:p>
        </w:tc>
      </w:tr>
      <w:tr w:rsidR="00B57580" w14:paraId="45FA21C0" w14:textId="77777777">
        <w:trPr>
          <w:trHeight w:val="158"/>
        </w:trPr>
        <w:tc>
          <w:tcPr>
            <w:tcW w:w="3280" w:type="dxa"/>
            <w:vMerge/>
            <w:vAlign w:val="bottom"/>
          </w:tcPr>
          <w:p w14:paraId="10E82A23" w14:textId="77777777" w:rsidR="00B57580" w:rsidRDefault="00B57580">
            <w:pPr>
              <w:rPr>
                <w:sz w:val="13"/>
                <w:szCs w:val="13"/>
              </w:rPr>
            </w:pPr>
          </w:p>
        </w:tc>
        <w:tc>
          <w:tcPr>
            <w:tcW w:w="7800" w:type="dxa"/>
            <w:vMerge w:val="restart"/>
            <w:vAlign w:val="bottom"/>
          </w:tcPr>
          <w:p w14:paraId="35A52DBF" w14:textId="77777777" w:rsidR="00B57580" w:rsidRDefault="00B37EAC">
            <w:pPr>
              <w:ind w:left="1060"/>
              <w:rPr>
                <w:sz w:val="20"/>
                <w:szCs w:val="20"/>
              </w:rPr>
            </w:pPr>
            <w:r>
              <w:rPr>
                <w:rFonts w:ascii="Arial" w:eastAsia="Arial" w:hAnsi="Arial" w:cs="Arial"/>
                <w:color w:val="333333"/>
              </w:rPr>
              <w:t>users to create, buy and sell unique stars</w:t>
            </w:r>
          </w:p>
        </w:tc>
        <w:tc>
          <w:tcPr>
            <w:tcW w:w="0" w:type="dxa"/>
            <w:vAlign w:val="bottom"/>
          </w:tcPr>
          <w:p w14:paraId="1CD8D899" w14:textId="77777777" w:rsidR="00B57580" w:rsidRDefault="00B57580">
            <w:pPr>
              <w:rPr>
                <w:sz w:val="1"/>
                <w:szCs w:val="1"/>
              </w:rPr>
            </w:pPr>
          </w:p>
        </w:tc>
      </w:tr>
      <w:tr w:rsidR="00B57580" w14:paraId="73D963BF" w14:textId="77777777">
        <w:trPr>
          <w:trHeight w:val="141"/>
        </w:trPr>
        <w:tc>
          <w:tcPr>
            <w:tcW w:w="3280" w:type="dxa"/>
            <w:vAlign w:val="bottom"/>
          </w:tcPr>
          <w:p w14:paraId="27ED971F" w14:textId="77777777" w:rsidR="00B57580" w:rsidRDefault="00B57580">
            <w:pPr>
              <w:rPr>
                <w:sz w:val="12"/>
                <w:szCs w:val="12"/>
              </w:rPr>
            </w:pPr>
          </w:p>
        </w:tc>
        <w:tc>
          <w:tcPr>
            <w:tcW w:w="7800" w:type="dxa"/>
            <w:vMerge/>
            <w:vAlign w:val="bottom"/>
          </w:tcPr>
          <w:p w14:paraId="60CB47F7" w14:textId="77777777" w:rsidR="00B57580" w:rsidRDefault="00B57580">
            <w:pPr>
              <w:rPr>
                <w:sz w:val="12"/>
                <w:szCs w:val="12"/>
              </w:rPr>
            </w:pPr>
          </w:p>
        </w:tc>
        <w:tc>
          <w:tcPr>
            <w:tcW w:w="0" w:type="dxa"/>
            <w:vAlign w:val="bottom"/>
          </w:tcPr>
          <w:p w14:paraId="7194C869" w14:textId="77777777" w:rsidR="00B57580" w:rsidRDefault="00B57580">
            <w:pPr>
              <w:rPr>
                <w:sz w:val="1"/>
                <w:szCs w:val="1"/>
              </w:rPr>
            </w:pPr>
          </w:p>
        </w:tc>
      </w:tr>
      <w:tr w:rsidR="00B57580" w14:paraId="785DE971" w14:textId="77777777">
        <w:trPr>
          <w:trHeight w:val="101"/>
        </w:trPr>
        <w:tc>
          <w:tcPr>
            <w:tcW w:w="3280" w:type="dxa"/>
            <w:tcBorders>
              <w:bottom w:val="single" w:sz="8" w:space="0" w:color="D9D9D9"/>
            </w:tcBorders>
            <w:vAlign w:val="bottom"/>
          </w:tcPr>
          <w:p w14:paraId="75D47D1C" w14:textId="77777777" w:rsidR="00B57580" w:rsidRDefault="00B57580">
            <w:pPr>
              <w:rPr>
                <w:sz w:val="8"/>
                <w:szCs w:val="8"/>
              </w:rPr>
            </w:pPr>
          </w:p>
        </w:tc>
        <w:tc>
          <w:tcPr>
            <w:tcW w:w="7800" w:type="dxa"/>
            <w:tcBorders>
              <w:bottom w:val="single" w:sz="8" w:space="0" w:color="D9D9D9"/>
            </w:tcBorders>
            <w:vAlign w:val="bottom"/>
          </w:tcPr>
          <w:p w14:paraId="73D09C92" w14:textId="77777777" w:rsidR="00B57580" w:rsidRDefault="00B57580">
            <w:pPr>
              <w:rPr>
                <w:sz w:val="8"/>
                <w:szCs w:val="8"/>
              </w:rPr>
            </w:pPr>
          </w:p>
        </w:tc>
        <w:tc>
          <w:tcPr>
            <w:tcW w:w="0" w:type="dxa"/>
            <w:vAlign w:val="bottom"/>
          </w:tcPr>
          <w:p w14:paraId="2513818E" w14:textId="77777777" w:rsidR="00B57580" w:rsidRDefault="00B57580">
            <w:pPr>
              <w:rPr>
                <w:sz w:val="1"/>
                <w:szCs w:val="1"/>
              </w:rPr>
            </w:pPr>
          </w:p>
        </w:tc>
      </w:tr>
    </w:tbl>
    <w:p w14:paraId="45D1917B" w14:textId="77777777" w:rsidR="00B57580" w:rsidRDefault="00B57580">
      <w:pPr>
        <w:sectPr w:rsidR="00B57580">
          <w:pgSz w:w="12240" w:h="15840"/>
          <w:pgMar w:top="664" w:right="580" w:bottom="1440" w:left="580" w:header="0" w:footer="0" w:gutter="0"/>
          <w:cols w:space="720" w:equalWidth="0">
            <w:col w:w="11080"/>
          </w:cols>
        </w:sectPr>
      </w:pPr>
    </w:p>
    <w:p w14:paraId="13C6F839" w14:textId="77777777" w:rsidR="00B57580" w:rsidRDefault="00B57580">
      <w:pPr>
        <w:spacing w:line="395" w:lineRule="exact"/>
        <w:rPr>
          <w:sz w:val="20"/>
          <w:szCs w:val="20"/>
        </w:rPr>
      </w:pPr>
      <w:bookmarkStart w:id="2" w:name="page3"/>
      <w:bookmarkEnd w:id="2"/>
    </w:p>
    <w:p w14:paraId="532D62B2" w14:textId="77777777" w:rsidR="00B57580" w:rsidRDefault="00B37EAC">
      <w:pPr>
        <w:spacing w:line="330" w:lineRule="auto"/>
        <w:ind w:right="980"/>
        <w:rPr>
          <w:sz w:val="20"/>
          <w:szCs w:val="20"/>
        </w:rPr>
      </w:pPr>
      <w:r>
        <w:rPr>
          <w:rFonts w:ascii="Arial" w:eastAsia="Arial" w:hAnsi="Arial" w:cs="Arial"/>
          <w:color w:val="02B3E4"/>
          <w:sz w:val="36"/>
          <w:szCs w:val="36"/>
        </w:rPr>
        <w:t>Project 3: Ethereum Dapp for Tracking Items through Supply Chain</w:t>
      </w:r>
    </w:p>
    <w:p w14:paraId="0F302527" w14:textId="77777777" w:rsidR="00B57580" w:rsidRDefault="00B57580">
      <w:pPr>
        <w:spacing w:line="286" w:lineRule="exact"/>
        <w:rPr>
          <w:sz w:val="20"/>
          <w:szCs w:val="20"/>
        </w:rPr>
      </w:pPr>
    </w:p>
    <w:p w14:paraId="450DFE84" w14:textId="77777777" w:rsidR="00B57580" w:rsidRDefault="00B37EAC">
      <w:pPr>
        <w:spacing w:line="306" w:lineRule="auto"/>
        <w:ind w:right="420"/>
        <w:jc w:val="both"/>
        <w:rPr>
          <w:sz w:val="20"/>
          <w:szCs w:val="20"/>
        </w:rPr>
      </w:pPr>
      <w:r>
        <w:rPr>
          <w:rFonts w:ascii="Arial" w:eastAsia="Arial" w:hAnsi="Arial" w:cs="Arial"/>
        </w:rPr>
        <w:t xml:space="preserve">By the completion of Project 2, you’ll have </w:t>
      </w:r>
      <w:r>
        <w:rPr>
          <w:rFonts w:ascii="Arial" w:eastAsia="Arial" w:hAnsi="Arial" w:cs="Arial"/>
        </w:rPr>
        <w:t>learned the importance of Proof of Existence, which is used to verify whether a digital asset is authentic and can be trusted. In this project, you’ll scale up to architect a solution that verifies authenticity for a product when multiple actors are involv</w:t>
      </w:r>
      <w:r>
        <w:rPr>
          <w:rFonts w:ascii="Arial" w:eastAsia="Arial" w:hAnsi="Arial" w:cs="Arial"/>
        </w:rPr>
        <w:t>ed.</w:t>
      </w:r>
    </w:p>
    <w:p w14:paraId="44E9F461" w14:textId="77777777" w:rsidR="00B57580" w:rsidRDefault="00B57580">
      <w:pPr>
        <w:spacing w:line="232" w:lineRule="exact"/>
        <w:rPr>
          <w:sz w:val="20"/>
          <w:szCs w:val="20"/>
        </w:rPr>
      </w:pPr>
    </w:p>
    <w:p w14:paraId="5E5112B1" w14:textId="77777777" w:rsidR="00B57580" w:rsidRDefault="00B37EAC">
      <w:pPr>
        <w:spacing w:line="293" w:lineRule="auto"/>
        <w:ind w:right="80"/>
        <w:jc w:val="both"/>
        <w:rPr>
          <w:sz w:val="20"/>
          <w:szCs w:val="20"/>
        </w:rPr>
      </w:pPr>
      <w:r>
        <w:rPr>
          <w:rFonts w:ascii="Arial" w:eastAsia="Arial" w:hAnsi="Arial" w:cs="Arial"/>
        </w:rPr>
        <w:t xml:space="preserve">You’ll build a supply chain system on Ethereum blockchain that allows users to verify the authenticity of an item as it passes through different hands. You will architect a Dapp (Decentralized Application) authenticity management system backed by </w:t>
      </w:r>
      <w:r>
        <w:rPr>
          <w:rFonts w:ascii="Arial" w:eastAsia="Arial" w:hAnsi="Arial" w:cs="Arial"/>
        </w:rPr>
        <w:t xml:space="preserve">the Ethereum platform. To do so, you’ll scope out the needs of the various actors in the supply chain and create smart contracts that help track product origination and verify product authenticity. You’ll then tie this all together with a simple front-end </w:t>
      </w:r>
      <w:r>
        <w:rPr>
          <w:rFonts w:ascii="Arial" w:eastAsia="Arial" w:hAnsi="Arial" w:cs="Arial"/>
        </w:rPr>
        <w:t>that allows users to manage the product life-cycle as the product moves through the supply chain.</w:t>
      </w:r>
    </w:p>
    <w:p w14:paraId="6746E7E4" w14:textId="77777777" w:rsidR="00B57580" w:rsidRDefault="00B57580">
      <w:pPr>
        <w:spacing w:line="200" w:lineRule="exact"/>
        <w:rPr>
          <w:sz w:val="20"/>
          <w:szCs w:val="20"/>
        </w:rPr>
      </w:pPr>
    </w:p>
    <w:p w14:paraId="263AFCA2" w14:textId="77777777" w:rsidR="00B57580" w:rsidRDefault="00B57580">
      <w:pPr>
        <w:spacing w:line="200" w:lineRule="exact"/>
        <w:rPr>
          <w:sz w:val="20"/>
          <w:szCs w:val="20"/>
        </w:rPr>
      </w:pPr>
    </w:p>
    <w:p w14:paraId="3FFA8E6B" w14:textId="77777777" w:rsidR="00B57580" w:rsidRDefault="00B57580">
      <w:pPr>
        <w:spacing w:line="203" w:lineRule="exact"/>
        <w:rPr>
          <w:sz w:val="20"/>
          <w:szCs w:val="20"/>
        </w:rPr>
      </w:pPr>
    </w:p>
    <w:p w14:paraId="0A368839" w14:textId="77777777" w:rsidR="00B57580" w:rsidRDefault="00B37EAC">
      <w:pPr>
        <w:rPr>
          <w:sz w:val="20"/>
          <w:szCs w:val="20"/>
        </w:rPr>
      </w:pPr>
      <w:r>
        <w:rPr>
          <w:rFonts w:ascii="Arial" w:eastAsia="Arial" w:hAnsi="Arial" w:cs="Arial"/>
          <w:color w:val="F95C3C"/>
          <w:sz w:val="28"/>
          <w:szCs w:val="28"/>
        </w:rPr>
        <w:t>Supporting Lesson Content: Blockchain Architecture</w:t>
      </w:r>
    </w:p>
    <w:p w14:paraId="6914B504" w14:textId="77777777" w:rsidR="00B57580" w:rsidRDefault="00B37EAC">
      <w:pPr>
        <w:spacing w:line="20" w:lineRule="exact"/>
        <w:rPr>
          <w:sz w:val="20"/>
          <w:szCs w:val="20"/>
        </w:rPr>
      </w:pPr>
      <w:r>
        <w:rPr>
          <w:noProof/>
          <w:sz w:val="20"/>
          <w:szCs w:val="20"/>
        </w:rPr>
        <w:drawing>
          <wp:anchor distT="0" distB="0" distL="114300" distR="114300" simplePos="0" relativeHeight="251658752" behindDoc="1" locked="0" layoutInCell="0" allowOverlap="1" wp14:anchorId="6D7439CD" wp14:editId="1EDA6AAF">
            <wp:simplePos x="0" y="0"/>
            <wp:positionH relativeFrom="column">
              <wp:posOffset>7023100</wp:posOffset>
            </wp:positionH>
            <wp:positionV relativeFrom="paragraph">
              <wp:posOffset>328295</wp:posOffset>
            </wp:positionV>
            <wp:extent cx="9525" cy="2686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9525" cy="268605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3C3B73B2" wp14:editId="4FD24F60">
            <wp:simplePos x="0" y="0"/>
            <wp:positionH relativeFrom="column">
              <wp:posOffset>-5715</wp:posOffset>
            </wp:positionH>
            <wp:positionV relativeFrom="paragraph">
              <wp:posOffset>328295</wp:posOffset>
            </wp:positionV>
            <wp:extent cx="9525" cy="2686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9525" cy="2686050"/>
                    </a:xfrm>
                    <a:prstGeom prst="rect">
                      <a:avLst/>
                    </a:prstGeom>
                    <a:noFill/>
                  </pic:spPr>
                </pic:pic>
              </a:graphicData>
            </a:graphic>
          </wp:anchor>
        </w:drawing>
      </w:r>
    </w:p>
    <w:p w14:paraId="5A715123" w14:textId="77777777" w:rsidR="00B57580" w:rsidRDefault="00B57580">
      <w:pPr>
        <w:spacing w:line="200" w:lineRule="exact"/>
        <w:rPr>
          <w:sz w:val="20"/>
          <w:szCs w:val="20"/>
        </w:rPr>
      </w:pPr>
    </w:p>
    <w:p w14:paraId="4842A121" w14:textId="77777777" w:rsidR="00B57580" w:rsidRDefault="00B57580">
      <w:pPr>
        <w:spacing w:line="3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40"/>
        <w:gridCol w:w="7840"/>
        <w:gridCol w:w="20"/>
      </w:tblGrid>
      <w:tr w:rsidR="00B57580" w14:paraId="3255116B" w14:textId="77777777">
        <w:trPr>
          <w:trHeight w:val="299"/>
        </w:trPr>
        <w:tc>
          <w:tcPr>
            <w:tcW w:w="3240" w:type="dxa"/>
            <w:vAlign w:val="bottom"/>
          </w:tcPr>
          <w:p w14:paraId="3F2C3AAB" w14:textId="77777777" w:rsidR="00B57580" w:rsidRDefault="00B37EAC">
            <w:pPr>
              <w:ind w:left="100"/>
              <w:rPr>
                <w:sz w:val="20"/>
                <w:szCs w:val="20"/>
              </w:rPr>
            </w:pPr>
            <w:r>
              <w:rPr>
                <w:rFonts w:ascii="Arial" w:eastAsia="Arial" w:hAnsi="Arial" w:cs="Arial"/>
                <w:b/>
                <w:bCs/>
                <w:color w:val="2E74B5"/>
              </w:rPr>
              <w:t>Lesson Title</w:t>
            </w:r>
          </w:p>
        </w:tc>
        <w:tc>
          <w:tcPr>
            <w:tcW w:w="7840" w:type="dxa"/>
            <w:vAlign w:val="bottom"/>
          </w:tcPr>
          <w:p w14:paraId="1ED37722" w14:textId="77777777" w:rsidR="00B57580" w:rsidRDefault="00B37EAC">
            <w:pPr>
              <w:ind w:left="720"/>
              <w:rPr>
                <w:sz w:val="20"/>
                <w:szCs w:val="20"/>
              </w:rPr>
            </w:pPr>
            <w:r>
              <w:rPr>
                <w:rFonts w:ascii="Arial" w:eastAsia="Arial" w:hAnsi="Arial" w:cs="Arial"/>
                <w:b/>
                <w:bCs/>
                <w:color w:val="2E74B5"/>
              </w:rPr>
              <w:t>Learning Outcomes</w:t>
            </w:r>
          </w:p>
        </w:tc>
        <w:tc>
          <w:tcPr>
            <w:tcW w:w="0" w:type="dxa"/>
            <w:vAlign w:val="bottom"/>
          </w:tcPr>
          <w:p w14:paraId="318E11FE" w14:textId="77777777" w:rsidR="00B57580" w:rsidRDefault="00B57580">
            <w:pPr>
              <w:rPr>
                <w:sz w:val="1"/>
                <w:szCs w:val="1"/>
              </w:rPr>
            </w:pPr>
          </w:p>
        </w:tc>
      </w:tr>
      <w:tr w:rsidR="00B57580" w14:paraId="2678E855" w14:textId="77777777">
        <w:trPr>
          <w:trHeight w:val="101"/>
        </w:trPr>
        <w:tc>
          <w:tcPr>
            <w:tcW w:w="3240" w:type="dxa"/>
            <w:tcBorders>
              <w:bottom w:val="single" w:sz="8" w:space="0" w:color="294860"/>
            </w:tcBorders>
            <w:vAlign w:val="bottom"/>
          </w:tcPr>
          <w:p w14:paraId="048A0F0A" w14:textId="77777777" w:rsidR="00B57580" w:rsidRDefault="00B57580">
            <w:pPr>
              <w:rPr>
                <w:sz w:val="8"/>
                <w:szCs w:val="8"/>
              </w:rPr>
            </w:pPr>
          </w:p>
        </w:tc>
        <w:tc>
          <w:tcPr>
            <w:tcW w:w="7840" w:type="dxa"/>
            <w:tcBorders>
              <w:bottom w:val="single" w:sz="8" w:space="0" w:color="294860"/>
            </w:tcBorders>
            <w:vAlign w:val="bottom"/>
          </w:tcPr>
          <w:p w14:paraId="3F6FABF4" w14:textId="77777777" w:rsidR="00B57580" w:rsidRDefault="00B57580">
            <w:pPr>
              <w:rPr>
                <w:sz w:val="8"/>
                <w:szCs w:val="8"/>
              </w:rPr>
            </w:pPr>
          </w:p>
        </w:tc>
        <w:tc>
          <w:tcPr>
            <w:tcW w:w="0" w:type="dxa"/>
            <w:vAlign w:val="bottom"/>
          </w:tcPr>
          <w:p w14:paraId="3A2487C2" w14:textId="77777777" w:rsidR="00B57580" w:rsidRDefault="00B57580">
            <w:pPr>
              <w:rPr>
                <w:sz w:val="1"/>
                <w:szCs w:val="1"/>
              </w:rPr>
            </w:pPr>
          </w:p>
        </w:tc>
      </w:tr>
      <w:tr w:rsidR="00B57580" w14:paraId="318F8D07" w14:textId="77777777">
        <w:trPr>
          <w:trHeight w:val="345"/>
        </w:trPr>
        <w:tc>
          <w:tcPr>
            <w:tcW w:w="3240" w:type="dxa"/>
            <w:vMerge w:val="restart"/>
            <w:vAlign w:val="bottom"/>
          </w:tcPr>
          <w:p w14:paraId="0775C9F7" w14:textId="77777777" w:rsidR="00B57580" w:rsidRDefault="00B37EAC">
            <w:pPr>
              <w:ind w:left="100"/>
              <w:rPr>
                <w:sz w:val="20"/>
                <w:szCs w:val="20"/>
              </w:rPr>
            </w:pPr>
            <w:r>
              <w:rPr>
                <w:rFonts w:ascii="Arial" w:eastAsia="Arial" w:hAnsi="Arial" w:cs="Arial"/>
                <w:b/>
                <w:bCs/>
                <w:color w:val="2E3D49"/>
                <w:sz w:val="20"/>
                <w:szCs w:val="20"/>
              </w:rPr>
              <w:t>PLANNING BLOCKCHAIN</w:t>
            </w:r>
          </w:p>
        </w:tc>
        <w:tc>
          <w:tcPr>
            <w:tcW w:w="7840" w:type="dxa"/>
            <w:vAlign w:val="bottom"/>
          </w:tcPr>
          <w:p w14:paraId="4CD1CE57" w14:textId="77777777" w:rsidR="00B57580" w:rsidRDefault="00B37EAC">
            <w:pPr>
              <w:spacing w:line="253" w:lineRule="exact"/>
              <w:ind w:left="720"/>
              <w:rPr>
                <w:sz w:val="20"/>
                <w:szCs w:val="20"/>
              </w:rPr>
            </w:pPr>
            <w:r>
              <w:rPr>
                <w:rFonts w:ascii="MS Gothic" w:eastAsia="MS Gothic" w:hAnsi="MS Gothic" w:cs="MS Gothic"/>
                <w:b/>
                <w:bCs/>
              </w:rPr>
              <w:t>➔</w:t>
            </w:r>
            <w:r>
              <w:rPr>
                <w:rFonts w:ascii="Arial" w:eastAsia="Arial" w:hAnsi="Arial" w:cs="Arial"/>
              </w:rPr>
              <w:t xml:space="preserve"> Learn the correct technology stack to layer services and provide</w:t>
            </w:r>
          </w:p>
        </w:tc>
        <w:tc>
          <w:tcPr>
            <w:tcW w:w="0" w:type="dxa"/>
            <w:vAlign w:val="bottom"/>
          </w:tcPr>
          <w:p w14:paraId="27E5AFA1" w14:textId="77777777" w:rsidR="00B57580" w:rsidRDefault="00B57580">
            <w:pPr>
              <w:rPr>
                <w:sz w:val="1"/>
                <w:szCs w:val="1"/>
              </w:rPr>
            </w:pPr>
          </w:p>
        </w:tc>
      </w:tr>
      <w:tr w:rsidR="00B57580" w14:paraId="7262FEAB" w14:textId="77777777">
        <w:trPr>
          <w:trHeight w:val="141"/>
        </w:trPr>
        <w:tc>
          <w:tcPr>
            <w:tcW w:w="3240" w:type="dxa"/>
            <w:vMerge/>
            <w:vAlign w:val="bottom"/>
          </w:tcPr>
          <w:p w14:paraId="6B2221B4" w14:textId="77777777" w:rsidR="00B57580" w:rsidRDefault="00B57580">
            <w:pPr>
              <w:rPr>
                <w:sz w:val="12"/>
                <w:szCs w:val="12"/>
              </w:rPr>
            </w:pPr>
          </w:p>
        </w:tc>
        <w:tc>
          <w:tcPr>
            <w:tcW w:w="7840" w:type="dxa"/>
            <w:vMerge w:val="restart"/>
            <w:vAlign w:val="bottom"/>
          </w:tcPr>
          <w:p w14:paraId="1773E044" w14:textId="77777777" w:rsidR="00B57580" w:rsidRDefault="00B37EAC">
            <w:pPr>
              <w:ind w:left="1080"/>
              <w:rPr>
                <w:sz w:val="20"/>
                <w:szCs w:val="20"/>
              </w:rPr>
            </w:pPr>
            <w:r>
              <w:rPr>
                <w:rFonts w:ascii="Arial" w:eastAsia="Arial" w:hAnsi="Arial" w:cs="Arial"/>
              </w:rPr>
              <w:t>software solutions</w:t>
            </w:r>
          </w:p>
        </w:tc>
        <w:tc>
          <w:tcPr>
            <w:tcW w:w="0" w:type="dxa"/>
            <w:vAlign w:val="bottom"/>
          </w:tcPr>
          <w:p w14:paraId="536F5D81" w14:textId="77777777" w:rsidR="00B57580" w:rsidRDefault="00B57580">
            <w:pPr>
              <w:rPr>
                <w:sz w:val="1"/>
                <w:szCs w:val="1"/>
              </w:rPr>
            </w:pPr>
          </w:p>
        </w:tc>
      </w:tr>
      <w:tr w:rsidR="00B57580" w14:paraId="5BFE9BDB" w14:textId="77777777">
        <w:trPr>
          <w:trHeight w:val="129"/>
        </w:trPr>
        <w:tc>
          <w:tcPr>
            <w:tcW w:w="3240" w:type="dxa"/>
            <w:vMerge w:val="restart"/>
            <w:vAlign w:val="bottom"/>
          </w:tcPr>
          <w:p w14:paraId="5AD0DA09" w14:textId="77777777" w:rsidR="00B57580" w:rsidRDefault="00B37EAC">
            <w:pPr>
              <w:ind w:left="100"/>
              <w:rPr>
                <w:sz w:val="20"/>
                <w:szCs w:val="20"/>
              </w:rPr>
            </w:pPr>
            <w:r>
              <w:rPr>
                <w:rFonts w:ascii="Arial" w:eastAsia="Arial" w:hAnsi="Arial" w:cs="Arial"/>
                <w:b/>
                <w:bCs/>
                <w:color w:val="2E3D49"/>
                <w:sz w:val="20"/>
                <w:szCs w:val="20"/>
              </w:rPr>
              <w:t>SOLUTIONS</w:t>
            </w:r>
          </w:p>
        </w:tc>
        <w:tc>
          <w:tcPr>
            <w:tcW w:w="7840" w:type="dxa"/>
            <w:vMerge/>
            <w:vAlign w:val="bottom"/>
          </w:tcPr>
          <w:p w14:paraId="1949651C" w14:textId="77777777" w:rsidR="00B57580" w:rsidRDefault="00B57580">
            <w:pPr>
              <w:rPr>
                <w:sz w:val="11"/>
                <w:szCs w:val="11"/>
              </w:rPr>
            </w:pPr>
          </w:p>
        </w:tc>
        <w:tc>
          <w:tcPr>
            <w:tcW w:w="0" w:type="dxa"/>
            <w:vAlign w:val="bottom"/>
          </w:tcPr>
          <w:p w14:paraId="2FB8B4D8" w14:textId="77777777" w:rsidR="00B57580" w:rsidRDefault="00B57580">
            <w:pPr>
              <w:rPr>
                <w:sz w:val="1"/>
                <w:szCs w:val="1"/>
              </w:rPr>
            </w:pPr>
          </w:p>
        </w:tc>
      </w:tr>
      <w:tr w:rsidR="00B57580" w14:paraId="1DB0A7FB" w14:textId="77777777">
        <w:trPr>
          <w:trHeight w:val="143"/>
        </w:trPr>
        <w:tc>
          <w:tcPr>
            <w:tcW w:w="3240" w:type="dxa"/>
            <w:vMerge/>
            <w:vAlign w:val="bottom"/>
          </w:tcPr>
          <w:p w14:paraId="51AE1525" w14:textId="77777777" w:rsidR="00B57580" w:rsidRDefault="00B57580">
            <w:pPr>
              <w:rPr>
                <w:sz w:val="12"/>
                <w:szCs w:val="12"/>
              </w:rPr>
            </w:pPr>
          </w:p>
        </w:tc>
        <w:tc>
          <w:tcPr>
            <w:tcW w:w="7840" w:type="dxa"/>
            <w:vMerge w:val="restart"/>
            <w:vAlign w:val="bottom"/>
          </w:tcPr>
          <w:p w14:paraId="1E6E1E8F" w14:textId="77777777" w:rsidR="00B57580" w:rsidRDefault="00B37EAC">
            <w:pPr>
              <w:spacing w:line="253" w:lineRule="exact"/>
              <w:ind w:left="720"/>
              <w:rPr>
                <w:sz w:val="20"/>
                <w:szCs w:val="20"/>
              </w:rPr>
            </w:pPr>
            <w:r>
              <w:rPr>
                <w:rFonts w:ascii="MS Gothic" w:eastAsia="MS Gothic" w:hAnsi="MS Gothic" w:cs="MS Gothic"/>
                <w:b/>
                <w:bCs/>
              </w:rPr>
              <w:t>➔</w:t>
            </w:r>
            <w:r>
              <w:rPr>
                <w:rFonts w:ascii="Arial" w:eastAsia="Arial" w:hAnsi="Arial" w:cs="Arial"/>
              </w:rPr>
              <w:t xml:space="preserve"> Design supporting visuals with Unified Modeling Language (UML)</w:t>
            </w:r>
          </w:p>
        </w:tc>
        <w:tc>
          <w:tcPr>
            <w:tcW w:w="0" w:type="dxa"/>
            <w:vAlign w:val="bottom"/>
          </w:tcPr>
          <w:p w14:paraId="01971FEE" w14:textId="77777777" w:rsidR="00B57580" w:rsidRDefault="00B57580">
            <w:pPr>
              <w:rPr>
                <w:sz w:val="1"/>
                <w:szCs w:val="1"/>
              </w:rPr>
            </w:pPr>
          </w:p>
        </w:tc>
      </w:tr>
      <w:tr w:rsidR="00B57580" w14:paraId="128FD581" w14:textId="77777777">
        <w:trPr>
          <w:trHeight w:val="156"/>
        </w:trPr>
        <w:tc>
          <w:tcPr>
            <w:tcW w:w="3240" w:type="dxa"/>
            <w:vAlign w:val="bottom"/>
          </w:tcPr>
          <w:p w14:paraId="1D291CB5" w14:textId="77777777" w:rsidR="00B57580" w:rsidRDefault="00B57580">
            <w:pPr>
              <w:rPr>
                <w:sz w:val="13"/>
                <w:szCs w:val="13"/>
              </w:rPr>
            </w:pPr>
          </w:p>
        </w:tc>
        <w:tc>
          <w:tcPr>
            <w:tcW w:w="7840" w:type="dxa"/>
            <w:vMerge/>
            <w:vAlign w:val="bottom"/>
          </w:tcPr>
          <w:p w14:paraId="4D3F0689" w14:textId="77777777" w:rsidR="00B57580" w:rsidRDefault="00B57580">
            <w:pPr>
              <w:rPr>
                <w:sz w:val="13"/>
                <w:szCs w:val="13"/>
              </w:rPr>
            </w:pPr>
          </w:p>
        </w:tc>
        <w:tc>
          <w:tcPr>
            <w:tcW w:w="0" w:type="dxa"/>
            <w:vAlign w:val="bottom"/>
          </w:tcPr>
          <w:p w14:paraId="05EA8F80" w14:textId="77777777" w:rsidR="00B57580" w:rsidRDefault="00B57580">
            <w:pPr>
              <w:rPr>
                <w:sz w:val="1"/>
                <w:szCs w:val="1"/>
              </w:rPr>
            </w:pPr>
          </w:p>
        </w:tc>
      </w:tr>
      <w:tr w:rsidR="00B57580" w14:paraId="6117A861" w14:textId="77777777">
        <w:trPr>
          <w:trHeight w:val="101"/>
        </w:trPr>
        <w:tc>
          <w:tcPr>
            <w:tcW w:w="3240" w:type="dxa"/>
            <w:tcBorders>
              <w:bottom w:val="single" w:sz="8" w:space="0" w:color="294860"/>
            </w:tcBorders>
            <w:vAlign w:val="bottom"/>
          </w:tcPr>
          <w:p w14:paraId="32FE6B97" w14:textId="77777777" w:rsidR="00B57580" w:rsidRDefault="00B57580">
            <w:pPr>
              <w:rPr>
                <w:sz w:val="8"/>
                <w:szCs w:val="8"/>
              </w:rPr>
            </w:pPr>
          </w:p>
        </w:tc>
        <w:tc>
          <w:tcPr>
            <w:tcW w:w="7840" w:type="dxa"/>
            <w:tcBorders>
              <w:bottom w:val="single" w:sz="8" w:space="0" w:color="294860"/>
            </w:tcBorders>
            <w:vAlign w:val="bottom"/>
          </w:tcPr>
          <w:p w14:paraId="65723C65" w14:textId="77777777" w:rsidR="00B57580" w:rsidRDefault="00B57580">
            <w:pPr>
              <w:rPr>
                <w:sz w:val="8"/>
                <w:szCs w:val="8"/>
              </w:rPr>
            </w:pPr>
          </w:p>
        </w:tc>
        <w:tc>
          <w:tcPr>
            <w:tcW w:w="0" w:type="dxa"/>
            <w:vAlign w:val="bottom"/>
          </w:tcPr>
          <w:p w14:paraId="6A83E5E6" w14:textId="77777777" w:rsidR="00B57580" w:rsidRDefault="00B57580">
            <w:pPr>
              <w:rPr>
                <w:sz w:val="1"/>
                <w:szCs w:val="1"/>
              </w:rPr>
            </w:pPr>
          </w:p>
        </w:tc>
      </w:tr>
      <w:tr w:rsidR="00B57580" w14:paraId="71A6EE3C" w14:textId="77777777">
        <w:trPr>
          <w:trHeight w:val="345"/>
        </w:trPr>
        <w:tc>
          <w:tcPr>
            <w:tcW w:w="3240" w:type="dxa"/>
            <w:vMerge w:val="restart"/>
            <w:vAlign w:val="bottom"/>
          </w:tcPr>
          <w:p w14:paraId="63A38CCB" w14:textId="77777777" w:rsidR="00B57580" w:rsidRDefault="00B37EAC">
            <w:pPr>
              <w:ind w:left="100"/>
              <w:rPr>
                <w:sz w:val="20"/>
                <w:szCs w:val="20"/>
              </w:rPr>
            </w:pPr>
            <w:r>
              <w:rPr>
                <w:rFonts w:ascii="Arial" w:eastAsia="Arial" w:hAnsi="Arial" w:cs="Arial"/>
                <w:b/>
                <w:bCs/>
              </w:rPr>
              <w:t>PRIVACY</w:t>
            </w:r>
          </w:p>
        </w:tc>
        <w:tc>
          <w:tcPr>
            <w:tcW w:w="7840" w:type="dxa"/>
            <w:vAlign w:val="bottom"/>
          </w:tcPr>
          <w:p w14:paraId="145D35BE" w14:textId="77777777" w:rsidR="00B57580" w:rsidRDefault="00B37EAC">
            <w:pPr>
              <w:spacing w:line="253" w:lineRule="exact"/>
              <w:ind w:left="740"/>
              <w:rPr>
                <w:sz w:val="20"/>
                <w:szCs w:val="20"/>
              </w:rPr>
            </w:pPr>
            <w:r>
              <w:rPr>
                <w:rFonts w:ascii="MS Gothic" w:eastAsia="MS Gothic" w:hAnsi="MS Gothic" w:cs="MS Gothic"/>
                <w:b/>
                <w:bCs/>
              </w:rPr>
              <w:t>➔</w:t>
            </w:r>
            <w:r>
              <w:rPr>
                <w:rFonts w:ascii="Arial" w:eastAsia="Arial" w:hAnsi="Arial" w:cs="Arial"/>
              </w:rPr>
              <w:t xml:space="preserve"> Implement several techniques to enhance privacy of blockchain</w:t>
            </w:r>
          </w:p>
        </w:tc>
        <w:tc>
          <w:tcPr>
            <w:tcW w:w="0" w:type="dxa"/>
            <w:vAlign w:val="bottom"/>
          </w:tcPr>
          <w:p w14:paraId="56E38660" w14:textId="77777777" w:rsidR="00B57580" w:rsidRDefault="00B57580">
            <w:pPr>
              <w:rPr>
                <w:sz w:val="1"/>
                <w:szCs w:val="1"/>
              </w:rPr>
            </w:pPr>
          </w:p>
        </w:tc>
      </w:tr>
      <w:tr w:rsidR="00B57580" w14:paraId="12378356" w14:textId="77777777">
        <w:trPr>
          <w:trHeight w:val="164"/>
        </w:trPr>
        <w:tc>
          <w:tcPr>
            <w:tcW w:w="3240" w:type="dxa"/>
            <w:vMerge/>
            <w:vAlign w:val="bottom"/>
          </w:tcPr>
          <w:p w14:paraId="2C0E5A13" w14:textId="77777777" w:rsidR="00B57580" w:rsidRDefault="00B57580">
            <w:pPr>
              <w:rPr>
                <w:sz w:val="14"/>
                <w:szCs w:val="14"/>
              </w:rPr>
            </w:pPr>
          </w:p>
        </w:tc>
        <w:tc>
          <w:tcPr>
            <w:tcW w:w="7840" w:type="dxa"/>
            <w:vMerge w:val="restart"/>
            <w:vAlign w:val="bottom"/>
          </w:tcPr>
          <w:p w14:paraId="3DA2627E" w14:textId="77777777" w:rsidR="00B57580" w:rsidRDefault="00B37EAC">
            <w:pPr>
              <w:ind w:left="1100"/>
              <w:rPr>
                <w:sz w:val="20"/>
                <w:szCs w:val="20"/>
              </w:rPr>
            </w:pPr>
            <w:r>
              <w:rPr>
                <w:rFonts w:ascii="Arial" w:eastAsia="Arial" w:hAnsi="Arial" w:cs="Arial"/>
              </w:rPr>
              <w:t>such as merkle trees, zero-knowledge proofs</w:t>
            </w:r>
          </w:p>
        </w:tc>
        <w:tc>
          <w:tcPr>
            <w:tcW w:w="0" w:type="dxa"/>
            <w:vAlign w:val="bottom"/>
          </w:tcPr>
          <w:p w14:paraId="19A96294" w14:textId="77777777" w:rsidR="00B57580" w:rsidRDefault="00B57580">
            <w:pPr>
              <w:rPr>
                <w:sz w:val="1"/>
                <w:szCs w:val="1"/>
              </w:rPr>
            </w:pPr>
          </w:p>
        </w:tc>
      </w:tr>
      <w:tr w:rsidR="00B57580" w14:paraId="74D39A09" w14:textId="77777777">
        <w:trPr>
          <w:trHeight w:val="135"/>
        </w:trPr>
        <w:tc>
          <w:tcPr>
            <w:tcW w:w="3240" w:type="dxa"/>
            <w:vAlign w:val="bottom"/>
          </w:tcPr>
          <w:p w14:paraId="76B63D3A" w14:textId="77777777" w:rsidR="00B57580" w:rsidRDefault="00B57580">
            <w:pPr>
              <w:rPr>
                <w:sz w:val="11"/>
                <w:szCs w:val="11"/>
              </w:rPr>
            </w:pPr>
          </w:p>
        </w:tc>
        <w:tc>
          <w:tcPr>
            <w:tcW w:w="7840" w:type="dxa"/>
            <w:vMerge/>
            <w:vAlign w:val="bottom"/>
          </w:tcPr>
          <w:p w14:paraId="4857C2BF" w14:textId="77777777" w:rsidR="00B57580" w:rsidRDefault="00B57580">
            <w:pPr>
              <w:rPr>
                <w:sz w:val="11"/>
                <w:szCs w:val="11"/>
              </w:rPr>
            </w:pPr>
          </w:p>
        </w:tc>
        <w:tc>
          <w:tcPr>
            <w:tcW w:w="0" w:type="dxa"/>
            <w:vAlign w:val="bottom"/>
          </w:tcPr>
          <w:p w14:paraId="69D6E9C8" w14:textId="77777777" w:rsidR="00B57580" w:rsidRDefault="00B57580">
            <w:pPr>
              <w:rPr>
                <w:sz w:val="1"/>
                <w:szCs w:val="1"/>
              </w:rPr>
            </w:pPr>
          </w:p>
        </w:tc>
      </w:tr>
      <w:tr w:rsidR="00B57580" w14:paraId="0B5A1541" w14:textId="77777777">
        <w:trPr>
          <w:trHeight w:val="101"/>
        </w:trPr>
        <w:tc>
          <w:tcPr>
            <w:tcW w:w="3240" w:type="dxa"/>
            <w:tcBorders>
              <w:bottom w:val="single" w:sz="8" w:space="0" w:color="294860"/>
            </w:tcBorders>
            <w:vAlign w:val="bottom"/>
          </w:tcPr>
          <w:p w14:paraId="74C93930" w14:textId="77777777" w:rsidR="00B57580" w:rsidRDefault="00B57580">
            <w:pPr>
              <w:rPr>
                <w:sz w:val="8"/>
                <w:szCs w:val="8"/>
              </w:rPr>
            </w:pPr>
          </w:p>
        </w:tc>
        <w:tc>
          <w:tcPr>
            <w:tcW w:w="7840" w:type="dxa"/>
            <w:tcBorders>
              <w:bottom w:val="single" w:sz="8" w:space="0" w:color="294860"/>
            </w:tcBorders>
            <w:vAlign w:val="bottom"/>
          </w:tcPr>
          <w:p w14:paraId="66A3D242" w14:textId="77777777" w:rsidR="00B57580" w:rsidRDefault="00B57580">
            <w:pPr>
              <w:rPr>
                <w:sz w:val="8"/>
                <w:szCs w:val="8"/>
              </w:rPr>
            </w:pPr>
          </w:p>
        </w:tc>
        <w:tc>
          <w:tcPr>
            <w:tcW w:w="0" w:type="dxa"/>
            <w:vAlign w:val="bottom"/>
          </w:tcPr>
          <w:p w14:paraId="35C61681" w14:textId="77777777" w:rsidR="00B57580" w:rsidRDefault="00B57580">
            <w:pPr>
              <w:rPr>
                <w:sz w:val="1"/>
                <w:szCs w:val="1"/>
              </w:rPr>
            </w:pPr>
          </w:p>
        </w:tc>
      </w:tr>
      <w:tr w:rsidR="00B57580" w14:paraId="62C7E727" w14:textId="77777777">
        <w:trPr>
          <w:trHeight w:val="546"/>
        </w:trPr>
        <w:tc>
          <w:tcPr>
            <w:tcW w:w="3240" w:type="dxa"/>
            <w:vAlign w:val="bottom"/>
          </w:tcPr>
          <w:p w14:paraId="19EE0F8B" w14:textId="77777777" w:rsidR="00B57580" w:rsidRDefault="00B37EAC">
            <w:pPr>
              <w:ind w:left="100"/>
              <w:rPr>
                <w:sz w:val="20"/>
                <w:szCs w:val="20"/>
              </w:rPr>
            </w:pPr>
            <w:r>
              <w:rPr>
                <w:rFonts w:ascii="Arial" w:eastAsia="Arial" w:hAnsi="Arial" w:cs="Arial"/>
                <w:b/>
                <w:bCs/>
                <w:color w:val="2E3D49"/>
                <w:sz w:val="20"/>
                <w:szCs w:val="20"/>
              </w:rPr>
              <w:t>SECURITY &amp;</w:t>
            </w:r>
          </w:p>
        </w:tc>
        <w:tc>
          <w:tcPr>
            <w:tcW w:w="7840" w:type="dxa"/>
            <w:vMerge w:val="restart"/>
            <w:vAlign w:val="bottom"/>
          </w:tcPr>
          <w:p w14:paraId="5CD7126C" w14:textId="77777777" w:rsidR="00B57580" w:rsidRDefault="00B37EAC">
            <w:pPr>
              <w:spacing w:line="253" w:lineRule="exact"/>
              <w:ind w:left="740"/>
              <w:rPr>
                <w:sz w:val="20"/>
                <w:szCs w:val="20"/>
              </w:rPr>
            </w:pPr>
            <w:r>
              <w:rPr>
                <w:rFonts w:ascii="MS Gothic" w:eastAsia="MS Gothic" w:hAnsi="MS Gothic" w:cs="MS Gothic"/>
                <w:b/>
                <w:bCs/>
              </w:rPr>
              <w:t>➔</w:t>
            </w:r>
            <w:r>
              <w:rPr>
                <w:rFonts w:ascii="Arial" w:eastAsia="Arial" w:hAnsi="Arial" w:cs="Arial"/>
              </w:rPr>
              <w:t xml:space="preserve"> Identify architecture security and maintenance risks</w:t>
            </w:r>
          </w:p>
        </w:tc>
        <w:tc>
          <w:tcPr>
            <w:tcW w:w="0" w:type="dxa"/>
            <w:vAlign w:val="bottom"/>
          </w:tcPr>
          <w:p w14:paraId="41EAABA6" w14:textId="77777777" w:rsidR="00B57580" w:rsidRDefault="00B57580">
            <w:pPr>
              <w:rPr>
                <w:sz w:val="1"/>
                <w:szCs w:val="1"/>
              </w:rPr>
            </w:pPr>
          </w:p>
        </w:tc>
      </w:tr>
      <w:tr w:rsidR="00B57580" w14:paraId="3477CAE8" w14:textId="77777777">
        <w:trPr>
          <w:trHeight w:val="158"/>
        </w:trPr>
        <w:tc>
          <w:tcPr>
            <w:tcW w:w="3240" w:type="dxa"/>
            <w:vMerge w:val="restart"/>
            <w:vAlign w:val="bottom"/>
          </w:tcPr>
          <w:p w14:paraId="29FBB9EE" w14:textId="77777777" w:rsidR="00B57580" w:rsidRDefault="00B37EAC">
            <w:pPr>
              <w:ind w:left="100"/>
              <w:rPr>
                <w:sz w:val="20"/>
                <w:szCs w:val="20"/>
              </w:rPr>
            </w:pPr>
            <w:r>
              <w:rPr>
                <w:rFonts w:ascii="Arial" w:eastAsia="Arial" w:hAnsi="Arial" w:cs="Arial"/>
                <w:b/>
                <w:bCs/>
                <w:color w:val="2E3D49"/>
                <w:sz w:val="20"/>
                <w:szCs w:val="20"/>
              </w:rPr>
              <w:t>MAINTENANCE</w:t>
            </w:r>
          </w:p>
        </w:tc>
        <w:tc>
          <w:tcPr>
            <w:tcW w:w="7840" w:type="dxa"/>
            <w:vMerge/>
            <w:vAlign w:val="bottom"/>
          </w:tcPr>
          <w:p w14:paraId="3918B57B" w14:textId="77777777" w:rsidR="00B57580" w:rsidRDefault="00B57580">
            <w:pPr>
              <w:rPr>
                <w:sz w:val="13"/>
                <w:szCs w:val="13"/>
              </w:rPr>
            </w:pPr>
          </w:p>
        </w:tc>
        <w:tc>
          <w:tcPr>
            <w:tcW w:w="0" w:type="dxa"/>
            <w:vAlign w:val="bottom"/>
          </w:tcPr>
          <w:p w14:paraId="03F6F73E" w14:textId="77777777" w:rsidR="00B57580" w:rsidRDefault="00B57580">
            <w:pPr>
              <w:rPr>
                <w:sz w:val="1"/>
                <w:szCs w:val="1"/>
              </w:rPr>
            </w:pPr>
          </w:p>
        </w:tc>
      </w:tr>
      <w:tr w:rsidR="00B57580" w14:paraId="71AA68E3" w14:textId="77777777">
        <w:trPr>
          <w:trHeight w:val="114"/>
        </w:trPr>
        <w:tc>
          <w:tcPr>
            <w:tcW w:w="3240" w:type="dxa"/>
            <w:vMerge/>
            <w:vAlign w:val="bottom"/>
          </w:tcPr>
          <w:p w14:paraId="72B007C3" w14:textId="77777777" w:rsidR="00B57580" w:rsidRDefault="00B57580">
            <w:pPr>
              <w:rPr>
                <w:sz w:val="9"/>
                <w:szCs w:val="9"/>
              </w:rPr>
            </w:pPr>
          </w:p>
        </w:tc>
        <w:tc>
          <w:tcPr>
            <w:tcW w:w="7840" w:type="dxa"/>
            <w:vAlign w:val="bottom"/>
          </w:tcPr>
          <w:p w14:paraId="6626A9BE" w14:textId="77777777" w:rsidR="00B57580" w:rsidRDefault="00B57580">
            <w:pPr>
              <w:rPr>
                <w:sz w:val="9"/>
                <w:szCs w:val="9"/>
              </w:rPr>
            </w:pPr>
          </w:p>
        </w:tc>
        <w:tc>
          <w:tcPr>
            <w:tcW w:w="0" w:type="dxa"/>
            <w:vAlign w:val="bottom"/>
          </w:tcPr>
          <w:p w14:paraId="744AB90F" w14:textId="77777777" w:rsidR="00B57580" w:rsidRDefault="00B57580">
            <w:pPr>
              <w:rPr>
                <w:sz w:val="1"/>
                <w:szCs w:val="1"/>
              </w:rPr>
            </w:pPr>
          </w:p>
        </w:tc>
      </w:tr>
      <w:tr w:rsidR="00B57580" w14:paraId="7607B166" w14:textId="77777777">
        <w:trPr>
          <w:trHeight w:val="317"/>
        </w:trPr>
        <w:tc>
          <w:tcPr>
            <w:tcW w:w="3240" w:type="dxa"/>
            <w:tcBorders>
              <w:bottom w:val="single" w:sz="8" w:space="0" w:color="294860"/>
            </w:tcBorders>
            <w:vAlign w:val="bottom"/>
          </w:tcPr>
          <w:p w14:paraId="3186B0CC" w14:textId="77777777" w:rsidR="00B57580" w:rsidRDefault="00B57580">
            <w:pPr>
              <w:rPr>
                <w:sz w:val="24"/>
                <w:szCs w:val="24"/>
              </w:rPr>
            </w:pPr>
          </w:p>
        </w:tc>
        <w:tc>
          <w:tcPr>
            <w:tcW w:w="7840" w:type="dxa"/>
            <w:tcBorders>
              <w:bottom w:val="single" w:sz="8" w:space="0" w:color="294860"/>
            </w:tcBorders>
            <w:vAlign w:val="bottom"/>
          </w:tcPr>
          <w:p w14:paraId="17393DFB" w14:textId="77777777" w:rsidR="00B57580" w:rsidRDefault="00B57580">
            <w:pPr>
              <w:rPr>
                <w:sz w:val="24"/>
                <w:szCs w:val="24"/>
              </w:rPr>
            </w:pPr>
          </w:p>
        </w:tc>
        <w:tc>
          <w:tcPr>
            <w:tcW w:w="0" w:type="dxa"/>
            <w:vAlign w:val="bottom"/>
          </w:tcPr>
          <w:p w14:paraId="0A0B7EAF" w14:textId="77777777" w:rsidR="00B57580" w:rsidRDefault="00B57580">
            <w:pPr>
              <w:rPr>
                <w:sz w:val="1"/>
                <w:szCs w:val="1"/>
              </w:rPr>
            </w:pPr>
          </w:p>
        </w:tc>
      </w:tr>
      <w:tr w:rsidR="00B57580" w14:paraId="23F53532" w14:textId="77777777">
        <w:trPr>
          <w:trHeight w:val="345"/>
        </w:trPr>
        <w:tc>
          <w:tcPr>
            <w:tcW w:w="3240" w:type="dxa"/>
            <w:vAlign w:val="bottom"/>
          </w:tcPr>
          <w:p w14:paraId="202D8E3E" w14:textId="77777777" w:rsidR="00B57580" w:rsidRDefault="00B37EAC">
            <w:pPr>
              <w:ind w:left="100"/>
              <w:rPr>
                <w:sz w:val="20"/>
                <w:szCs w:val="20"/>
              </w:rPr>
            </w:pPr>
            <w:r>
              <w:rPr>
                <w:rFonts w:ascii="Arial" w:eastAsia="Arial" w:hAnsi="Arial" w:cs="Arial"/>
                <w:b/>
                <w:bCs/>
                <w:color w:val="2E3D49"/>
                <w:sz w:val="20"/>
                <w:szCs w:val="20"/>
              </w:rPr>
              <w:t>DISTRIBUTED FILE</w:t>
            </w:r>
          </w:p>
        </w:tc>
        <w:tc>
          <w:tcPr>
            <w:tcW w:w="7840" w:type="dxa"/>
            <w:vAlign w:val="bottom"/>
          </w:tcPr>
          <w:p w14:paraId="0EB6A17D" w14:textId="77777777" w:rsidR="00B57580" w:rsidRDefault="00B37EAC">
            <w:pPr>
              <w:spacing w:line="253" w:lineRule="exact"/>
              <w:ind w:left="720"/>
              <w:rPr>
                <w:sz w:val="20"/>
                <w:szCs w:val="20"/>
              </w:rPr>
            </w:pPr>
            <w:r>
              <w:rPr>
                <w:rFonts w:ascii="MS Gothic" w:eastAsia="MS Gothic" w:hAnsi="MS Gothic" w:cs="MS Gothic"/>
                <w:b/>
                <w:bCs/>
              </w:rPr>
              <w:t>➔</w:t>
            </w:r>
            <w:r>
              <w:rPr>
                <w:rFonts w:ascii="Arial" w:eastAsia="Arial" w:hAnsi="Arial" w:cs="Arial"/>
              </w:rPr>
              <w:t xml:space="preserve"> Create your own website and Dapp on the new decentralized</w:t>
            </w:r>
          </w:p>
        </w:tc>
        <w:tc>
          <w:tcPr>
            <w:tcW w:w="0" w:type="dxa"/>
            <w:vAlign w:val="bottom"/>
          </w:tcPr>
          <w:p w14:paraId="0F5DFE65" w14:textId="77777777" w:rsidR="00B57580" w:rsidRDefault="00B57580">
            <w:pPr>
              <w:rPr>
                <w:sz w:val="1"/>
                <w:szCs w:val="1"/>
              </w:rPr>
            </w:pPr>
          </w:p>
        </w:tc>
      </w:tr>
      <w:tr w:rsidR="00B57580" w14:paraId="627E980C" w14:textId="77777777">
        <w:trPr>
          <w:trHeight w:val="299"/>
        </w:trPr>
        <w:tc>
          <w:tcPr>
            <w:tcW w:w="3240" w:type="dxa"/>
            <w:vAlign w:val="bottom"/>
          </w:tcPr>
          <w:p w14:paraId="1106841A" w14:textId="77777777" w:rsidR="00B57580" w:rsidRDefault="00B37EAC">
            <w:pPr>
              <w:ind w:left="100"/>
              <w:rPr>
                <w:sz w:val="20"/>
                <w:szCs w:val="20"/>
              </w:rPr>
            </w:pPr>
            <w:r>
              <w:rPr>
                <w:rFonts w:ascii="Arial" w:eastAsia="Arial" w:hAnsi="Arial" w:cs="Arial"/>
                <w:b/>
                <w:bCs/>
                <w:color w:val="2E3D49"/>
                <w:sz w:val="20"/>
                <w:szCs w:val="20"/>
              </w:rPr>
              <w:t>SYSTEM</w:t>
            </w:r>
          </w:p>
        </w:tc>
        <w:tc>
          <w:tcPr>
            <w:tcW w:w="7840" w:type="dxa"/>
            <w:vAlign w:val="bottom"/>
          </w:tcPr>
          <w:p w14:paraId="4206911E" w14:textId="77777777" w:rsidR="00B57580" w:rsidRDefault="00B37EAC">
            <w:pPr>
              <w:ind w:left="1080"/>
              <w:rPr>
                <w:sz w:val="20"/>
                <w:szCs w:val="20"/>
              </w:rPr>
            </w:pPr>
            <w:r>
              <w:rPr>
                <w:rFonts w:ascii="Arial" w:eastAsia="Arial" w:hAnsi="Arial" w:cs="Arial"/>
              </w:rPr>
              <w:t>storage protocol</w:t>
            </w:r>
          </w:p>
        </w:tc>
        <w:tc>
          <w:tcPr>
            <w:tcW w:w="0" w:type="dxa"/>
            <w:vAlign w:val="bottom"/>
          </w:tcPr>
          <w:p w14:paraId="10FA042B" w14:textId="77777777" w:rsidR="00B57580" w:rsidRDefault="00B57580">
            <w:pPr>
              <w:rPr>
                <w:sz w:val="1"/>
                <w:szCs w:val="1"/>
              </w:rPr>
            </w:pPr>
          </w:p>
        </w:tc>
      </w:tr>
      <w:tr w:rsidR="00B57580" w14:paraId="241C93F2" w14:textId="77777777">
        <w:trPr>
          <w:trHeight w:val="101"/>
        </w:trPr>
        <w:tc>
          <w:tcPr>
            <w:tcW w:w="3240" w:type="dxa"/>
            <w:tcBorders>
              <w:bottom w:val="single" w:sz="8" w:space="0" w:color="D9D9D9"/>
            </w:tcBorders>
            <w:vAlign w:val="bottom"/>
          </w:tcPr>
          <w:p w14:paraId="2D9BE791" w14:textId="77777777" w:rsidR="00B57580" w:rsidRDefault="00B57580">
            <w:pPr>
              <w:rPr>
                <w:sz w:val="8"/>
                <w:szCs w:val="8"/>
              </w:rPr>
            </w:pPr>
          </w:p>
        </w:tc>
        <w:tc>
          <w:tcPr>
            <w:tcW w:w="7840" w:type="dxa"/>
            <w:tcBorders>
              <w:bottom w:val="single" w:sz="8" w:space="0" w:color="D9D9D9"/>
            </w:tcBorders>
            <w:vAlign w:val="bottom"/>
          </w:tcPr>
          <w:p w14:paraId="510F6C08" w14:textId="77777777" w:rsidR="00B57580" w:rsidRDefault="00B57580">
            <w:pPr>
              <w:rPr>
                <w:sz w:val="8"/>
                <w:szCs w:val="8"/>
              </w:rPr>
            </w:pPr>
          </w:p>
        </w:tc>
        <w:tc>
          <w:tcPr>
            <w:tcW w:w="0" w:type="dxa"/>
            <w:vAlign w:val="bottom"/>
          </w:tcPr>
          <w:p w14:paraId="57B05E40" w14:textId="77777777" w:rsidR="00B57580" w:rsidRDefault="00B57580">
            <w:pPr>
              <w:rPr>
                <w:sz w:val="1"/>
                <w:szCs w:val="1"/>
              </w:rPr>
            </w:pPr>
          </w:p>
        </w:tc>
      </w:tr>
    </w:tbl>
    <w:p w14:paraId="77646475" w14:textId="77777777" w:rsidR="00B57580" w:rsidRDefault="00B57580">
      <w:pPr>
        <w:spacing w:line="200" w:lineRule="exact"/>
        <w:rPr>
          <w:sz w:val="20"/>
          <w:szCs w:val="20"/>
        </w:rPr>
      </w:pPr>
    </w:p>
    <w:p w14:paraId="616EC986" w14:textId="77777777" w:rsidR="00B57580" w:rsidRDefault="00B57580">
      <w:pPr>
        <w:spacing w:line="200" w:lineRule="exact"/>
        <w:rPr>
          <w:sz w:val="20"/>
          <w:szCs w:val="20"/>
        </w:rPr>
      </w:pPr>
    </w:p>
    <w:p w14:paraId="7235FE9B" w14:textId="77777777" w:rsidR="00B57580" w:rsidRDefault="00B57580">
      <w:pPr>
        <w:spacing w:line="200" w:lineRule="exact"/>
        <w:rPr>
          <w:sz w:val="20"/>
          <w:szCs w:val="20"/>
        </w:rPr>
      </w:pPr>
    </w:p>
    <w:p w14:paraId="1C7573DA" w14:textId="77777777" w:rsidR="00B57580" w:rsidRDefault="00B57580">
      <w:pPr>
        <w:spacing w:line="200" w:lineRule="exact"/>
        <w:rPr>
          <w:sz w:val="20"/>
          <w:szCs w:val="20"/>
        </w:rPr>
      </w:pPr>
    </w:p>
    <w:p w14:paraId="60EA2944" w14:textId="77777777" w:rsidR="00B57580" w:rsidRDefault="00B57580">
      <w:pPr>
        <w:spacing w:line="345" w:lineRule="exact"/>
        <w:rPr>
          <w:sz w:val="20"/>
          <w:szCs w:val="20"/>
        </w:rPr>
      </w:pPr>
    </w:p>
    <w:p w14:paraId="123E02F4" w14:textId="77777777" w:rsidR="00B57580" w:rsidRDefault="00B37EAC">
      <w:pPr>
        <w:rPr>
          <w:sz w:val="20"/>
          <w:szCs w:val="20"/>
        </w:rPr>
      </w:pPr>
      <w:r>
        <w:rPr>
          <w:rFonts w:ascii="Arial" w:eastAsia="Arial" w:hAnsi="Arial" w:cs="Arial"/>
          <w:color w:val="02B3E4"/>
          <w:sz w:val="36"/>
          <w:szCs w:val="36"/>
        </w:rPr>
        <w:t>Project 4: Flight Delay Insurance Dapp</w:t>
      </w:r>
    </w:p>
    <w:p w14:paraId="7003F7AC" w14:textId="77777777" w:rsidR="00B57580" w:rsidRDefault="00B57580">
      <w:pPr>
        <w:spacing w:line="216" w:lineRule="exact"/>
        <w:rPr>
          <w:sz w:val="20"/>
          <w:szCs w:val="20"/>
        </w:rPr>
      </w:pPr>
    </w:p>
    <w:p w14:paraId="634161B1" w14:textId="77777777" w:rsidR="00B57580" w:rsidRDefault="00B37EAC">
      <w:pPr>
        <w:spacing w:line="299" w:lineRule="auto"/>
        <w:ind w:right="20"/>
        <w:rPr>
          <w:sz w:val="20"/>
          <w:szCs w:val="20"/>
        </w:rPr>
      </w:pPr>
      <w:r>
        <w:rPr>
          <w:rFonts w:ascii="Arial" w:eastAsia="Arial" w:hAnsi="Arial" w:cs="Arial"/>
        </w:rPr>
        <w:t xml:space="preserve">In the real-world, </w:t>
      </w:r>
      <w:r>
        <w:rPr>
          <w:rFonts w:ascii="Arial" w:eastAsia="Arial" w:hAnsi="Arial" w:cs="Arial"/>
          <w:color w:val="333333"/>
        </w:rPr>
        <w:t>many</w:t>
      </w:r>
      <w:r>
        <w:rPr>
          <w:rFonts w:ascii="Arial" w:eastAsia="Arial" w:hAnsi="Arial" w:cs="Arial"/>
        </w:rPr>
        <w:t>​</w:t>
      </w:r>
      <w:r>
        <w:rPr>
          <w:rFonts w:ascii="Arial" w:eastAsia="Arial" w:hAnsi="Arial" w:cs="Arial"/>
        </w:rPr>
        <w:t xml:space="preserve"> </w:t>
      </w:r>
      <w:r>
        <w:rPr>
          <w:rFonts w:ascii="Arial" w:eastAsia="Arial" w:hAnsi="Arial" w:cs="Arial"/>
          <w:color w:val="333333"/>
        </w:rPr>
        <w:t>smart contracts perform actions based on external triggers. These triggers can be</w:t>
      </w:r>
      <w:r>
        <w:rPr>
          <w:rFonts w:ascii="Arial" w:eastAsia="Arial" w:hAnsi="Arial" w:cs="Arial"/>
        </w:rPr>
        <w:t xml:space="preserve"> </w:t>
      </w:r>
      <w:r>
        <w:rPr>
          <w:rFonts w:ascii="Arial" w:eastAsia="Arial" w:hAnsi="Arial" w:cs="Arial"/>
          <w:color w:val="333333"/>
        </w:rPr>
        <w:t xml:space="preserve">caused by </w:t>
      </w:r>
      <w:r>
        <w:rPr>
          <w:rFonts w:ascii="Arial" w:eastAsia="Arial" w:hAnsi="Arial" w:cs="Arial"/>
          <w:color w:val="333333"/>
        </w:rPr>
        <w:t>our actions, or by data received from outside sources using what are known as “oracles.” To make real-world decentralized applications, smart contracts need to respond autonomously to these triggers, thereby making these applications more interactive.</w:t>
      </w:r>
    </w:p>
    <w:p w14:paraId="5E4DA5D4" w14:textId="77777777" w:rsidR="00B57580" w:rsidRDefault="00B57580">
      <w:pPr>
        <w:sectPr w:rsidR="00B57580">
          <w:pgSz w:w="12240" w:h="15840"/>
          <w:pgMar w:top="1440" w:right="580" w:bottom="255" w:left="580" w:header="0" w:footer="0" w:gutter="0"/>
          <w:cols w:space="720" w:equalWidth="0">
            <w:col w:w="11080"/>
          </w:cols>
        </w:sectPr>
      </w:pPr>
    </w:p>
    <w:p w14:paraId="63DFB0BF" w14:textId="77777777" w:rsidR="00B57580" w:rsidRDefault="00B37EAC">
      <w:pPr>
        <w:spacing w:line="299" w:lineRule="auto"/>
        <w:ind w:right="140"/>
        <w:rPr>
          <w:sz w:val="20"/>
          <w:szCs w:val="20"/>
        </w:rPr>
      </w:pPr>
      <w:bookmarkStart w:id="3" w:name="page4"/>
      <w:bookmarkEnd w:id="3"/>
      <w:r>
        <w:rPr>
          <w:rFonts w:ascii="Arial" w:eastAsia="Arial" w:hAnsi="Arial" w:cs="Arial"/>
        </w:rPr>
        <w:lastRenderedPageBreak/>
        <w:t xml:space="preserve">In this project, you'll build a decentralized application for a use case in which you have airlines that offer flight delay insurance, and passengers who carry this insurance, and who get paid in the event their flight is delayed. </w:t>
      </w:r>
      <w:r>
        <w:rPr>
          <w:rFonts w:ascii="Arial" w:eastAsia="Arial" w:hAnsi="Arial" w:cs="Arial"/>
        </w:rPr>
        <w:t>You’ll build multiple smart contracts which are autonomously triggered by external sources, and which handle payments based on flight delay scenarios.</w:t>
      </w:r>
    </w:p>
    <w:p w14:paraId="178C7D76" w14:textId="77777777" w:rsidR="00B57580" w:rsidRDefault="00B57580">
      <w:pPr>
        <w:spacing w:line="295" w:lineRule="exact"/>
        <w:rPr>
          <w:sz w:val="20"/>
          <w:szCs w:val="20"/>
        </w:rPr>
      </w:pPr>
    </w:p>
    <w:p w14:paraId="03B5C4D4" w14:textId="77777777" w:rsidR="00B57580" w:rsidRDefault="00B37EAC">
      <w:pPr>
        <w:rPr>
          <w:sz w:val="20"/>
          <w:szCs w:val="20"/>
        </w:rPr>
      </w:pPr>
      <w:r>
        <w:rPr>
          <w:rFonts w:ascii="Arial" w:eastAsia="Arial" w:hAnsi="Arial" w:cs="Arial"/>
          <w:color w:val="F95C3C"/>
          <w:sz w:val="28"/>
          <w:szCs w:val="28"/>
        </w:rPr>
        <w:t>Supporting Lesson Content: Dapp with autonomous smart contracts and oracles</w:t>
      </w:r>
    </w:p>
    <w:p w14:paraId="6F4CABE4" w14:textId="77777777" w:rsidR="00B57580" w:rsidRDefault="00B37EAC">
      <w:pPr>
        <w:spacing w:line="20" w:lineRule="exact"/>
        <w:rPr>
          <w:sz w:val="20"/>
          <w:szCs w:val="20"/>
        </w:rPr>
      </w:pPr>
      <w:r>
        <w:rPr>
          <w:noProof/>
          <w:sz w:val="20"/>
          <w:szCs w:val="20"/>
        </w:rPr>
        <w:drawing>
          <wp:anchor distT="0" distB="0" distL="114300" distR="114300" simplePos="0" relativeHeight="251660800" behindDoc="1" locked="0" layoutInCell="0" allowOverlap="1" wp14:anchorId="523BFC4D" wp14:editId="624AFB6C">
            <wp:simplePos x="0" y="0"/>
            <wp:positionH relativeFrom="column">
              <wp:posOffset>7023100</wp:posOffset>
            </wp:positionH>
            <wp:positionV relativeFrom="paragraph">
              <wp:posOffset>137795</wp:posOffset>
            </wp:positionV>
            <wp:extent cx="9525" cy="21240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525" cy="2124075"/>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14:anchorId="719C5C30" wp14:editId="1689843E">
            <wp:simplePos x="0" y="0"/>
            <wp:positionH relativeFrom="column">
              <wp:posOffset>-5715</wp:posOffset>
            </wp:positionH>
            <wp:positionV relativeFrom="paragraph">
              <wp:posOffset>137795</wp:posOffset>
            </wp:positionV>
            <wp:extent cx="9525" cy="2124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9525" cy="2124075"/>
                    </a:xfrm>
                    <a:prstGeom prst="rect">
                      <a:avLst/>
                    </a:prstGeom>
                    <a:noFill/>
                  </pic:spPr>
                </pic:pic>
              </a:graphicData>
            </a:graphic>
          </wp:anchor>
        </w:drawing>
      </w:r>
    </w:p>
    <w:p w14:paraId="6B6B307A" w14:textId="77777777" w:rsidR="00B57580" w:rsidRDefault="00B57580">
      <w:pPr>
        <w:spacing w:line="2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00"/>
        <w:gridCol w:w="7580"/>
        <w:gridCol w:w="20"/>
      </w:tblGrid>
      <w:tr w:rsidR="00B57580" w14:paraId="235520B3" w14:textId="77777777">
        <w:trPr>
          <w:trHeight w:val="299"/>
        </w:trPr>
        <w:tc>
          <w:tcPr>
            <w:tcW w:w="3500" w:type="dxa"/>
            <w:vAlign w:val="bottom"/>
          </w:tcPr>
          <w:p w14:paraId="0A2FB2D5" w14:textId="77777777" w:rsidR="00B57580" w:rsidRDefault="00B37EAC">
            <w:pPr>
              <w:ind w:left="100"/>
              <w:rPr>
                <w:sz w:val="20"/>
                <w:szCs w:val="20"/>
              </w:rPr>
            </w:pPr>
            <w:r>
              <w:rPr>
                <w:rFonts w:ascii="Arial" w:eastAsia="Arial" w:hAnsi="Arial" w:cs="Arial"/>
                <w:b/>
                <w:bCs/>
                <w:color w:val="2E74B5"/>
              </w:rPr>
              <w:t>Lesson Title</w:t>
            </w:r>
          </w:p>
        </w:tc>
        <w:tc>
          <w:tcPr>
            <w:tcW w:w="7580" w:type="dxa"/>
            <w:vAlign w:val="bottom"/>
          </w:tcPr>
          <w:p w14:paraId="62EC4841" w14:textId="77777777" w:rsidR="00B57580" w:rsidRDefault="00B37EAC">
            <w:pPr>
              <w:ind w:left="460"/>
              <w:rPr>
                <w:sz w:val="20"/>
                <w:szCs w:val="20"/>
              </w:rPr>
            </w:pPr>
            <w:r>
              <w:rPr>
                <w:rFonts w:ascii="Arial" w:eastAsia="Arial" w:hAnsi="Arial" w:cs="Arial"/>
                <w:b/>
                <w:bCs/>
                <w:color w:val="2E74B5"/>
              </w:rPr>
              <w:t>Learning Outcomes</w:t>
            </w:r>
          </w:p>
        </w:tc>
        <w:tc>
          <w:tcPr>
            <w:tcW w:w="0" w:type="dxa"/>
            <w:vAlign w:val="bottom"/>
          </w:tcPr>
          <w:p w14:paraId="1D9CCC44" w14:textId="77777777" w:rsidR="00B57580" w:rsidRDefault="00B57580">
            <w:pPr>
              <w:rPr>
                <w:sz w:val="1"/>
                <w:szCs w:val="1"/>
              </w:rPr>
            </w:pPr>
          </w:p>
        </w:tc>
      </w:tr>
      <w:tr w:rsidR="00B57580" w14:paraId="55391465" w14:textId="77777777">
        <w:trPr>
          <w:trHeight w:val="101"/>
        </w:trPr>
        <w:tc>
          <w:tcPr>
            <w:tcW w:w="3500" w:type="dxa"/>
            <w:tcBorders>
              <w:bottom w:val="single" w:sz="8" w:space="0" w:color="294860"/>
            </w:tcBorders>
            <w:vAlign w:val="bottom"/>
          </w:tcPr>
          <w:p w14:paraId="13D43E42" w14:textId="77777777" w:rsidR="00B57580" w:rsidRDefault="00B57580">
            <w:pPr>
              <w:rPr>
                <w:sz w:val="8"/>
                <w:szCs w:val="8"/>
              </w:rPr>
            </w:pPr>
          </w:p>
        </w:tc>
        <w:tc>
          <w:tcPr>
            <w:tcW w:w="7580" w:type="dxa"/>
            <w:tcBorders>
              <w:bottom w:val="single" w:sz="8" w:space="0" w:color="294860"/>
            </w:tcBorders>
            <w:vAlign w:val="bottom"/>
          </w:tcPr>
          <w:p w14:paraId="50652B8A" w14:textId="77777777" w:rsidR="00B57580" w:rsidRDefault="00B57580">
            <w:pPr>
              <w:rPr>
                <w:sz w:val="8"/>
                <w:szCs w:val="8"/>
              </w:rPr>
            </w:pPr>
          </w:p>
        </w:tc>
        <w:tc>
          <w:tcPr>
            <w:tcW w:w="0" w:type="dxa"/>
            <w:vAlign w:val="bottom"/>
          </w:tcPr>
          <w:p w14:paraId="54442480" w14:textId="77777777" w:rsidR="00B57580" w:rsidRDefault="00B57580">
            <w:pPr>
              <w:rPr>
                <w:sz w:val="1"/>
                <w:szCs w:val="1"/>
              </w:rPr>
            </w:pPr>
          </w:p>
        </w:tc>
      </w:tr>
      <w:tr w:rsidR="00B57580" w14:paraId="4E22459C" w14:textId="77777777">
        <w:trPr>
          <w:trHeight w:val="321"/>
        </w:trPr>
        <w:tc>
          <w:tcPr>
            <w:tcW w:w="3500" w:type="dxa"/>
            <w:vAlign w:val="bottom"/>
          </w:tcPr>
          <w:p w14:paraId="09D054FD" w14:textId="77777777" w:rsidR="00B57580" w:rsidRDefault="00B37EAC">
            <w:pPr>
              <w:ind w:left="100"/>
              <w:rPr>
                <w:sz w:val="20"/>
                <w:szCs w:val="20"/>
              </w:rPr>
            </w:pPr>
            <w:r>
              <w:rPr>
                <w:rFonts w:ascii="Arial" w:eastAsia="Arial" w:hAnsi="Arial" w:cs="Arial"/>
                <w:b/>
                <w:bCs/>
                <w:color w:val="2E3D49"/>
                <w:sz w:val="20"/>
                <w:szCs w:val="20"/>
              </w:rPr>
              <w:t>MULTIPARTY CONTROL</w:t>
            </w:r>
          </w:p>
        </w:tc>
        <w:tc>
          <w:tcPr>
            <w:tcW w:w="7580" w:type="dxa"/>
            <w:vMerge w:val="restart"/>
            <w:vAlign w:val="bottom"/>
          </w:tcPr>
          <w:p w14:paraId="18592FC6" w14:textId="77777777" w:rsidR="00B57580" w:rsidRDefault="00B37EAC">
            <w:pPr>
              <w:spacing w:line="253" w:lineRule="exact"/>
              <w:ind w:left="480"/>
              <w:rPr>
                <w:sz w:val="20"/>
                <w:szCs w:val="20"/>
              </w:rPr>
            </w:pPr>
            <w:r>
              <w:rPr>
                <w:rFonts w:ascii="MS Gothic" w:eastAsia="MS Gothic" w:hAnsi="MS Gothic" w:cs="MS Gothic"/>
                <w:b/>
                <w:bCs/>
                <w:color w:val="000000"/>
              </w:rPr>
              <w:t>➔</w:t>
            </w:r>
            <w:r>
              <w:rPr>
                <w:rFonts w:ascii="Arial" w:eastAsia="Arial" w:hAnsi="Arial" w:cs="Arial"/>
                <w:color w:val="434343"/>
              </w:rPr>
              <w:t xml:space="preserve"> Build Dapp with secure, multi-sig smart contracts that</w:t>
            </w:r>
          </w:p>
        </w:tc>
        <w:tc>
          <w:tcPr>
            <w:tcW w:w="0" w:type="dxa"/>
            <w:vAlign w:val="bottom"/>
          </w:tcPr>
          <w:p w14:paraId="308A8BCF" w14:textId="77777777" w:rsidR="00B57580" w:rsidRDefault="00B57580">
            <w:pPr>
              <w:rPr>
                <w:sz w:val="1"/>
                <w:szCs w:val="1"/>
              </w:rPr>
            </w:pPr>
          </w:p>
        </w:tc>
      </w:tr>
      <w:tr w:rsidR="00B57580" w14:paraId="03A6D8B9" w14:textId="77777777">
        <w:trPr>
          <w:trHeight w:val="234"/>
        </w:trPr>
        <w:tc>
          <w:tcPr>
            <w:tcW w:w="3500" w:type="dxa"/>
            <w:vAlign w:val="bottom"/>
          </w:tcPr>
          <w:p w14:paraId="13D56178" w14:textId="77777777" w:rsidR="00B57580" w:rsidRDefault="00B37EAC">
            <w:pPr>
              <w:ind w:left="100"/>
              <w:rPr>
                <w:sz w:val="20"/>
                <w:szCs w:val="20"/>
              </w:rPr>
            </w:pPr>
            <w:r>
              <w:rPr>
                <w:rFonts w:ascii="Arial" w:eastAsia="Arial" w:hAnsi="Arial" w:cs="Arial"/>
                <w:b/>
                <w:bCs/>
                <w:color w:val="2E3D49"/>
                <w:sz w:val="20"/>
                <w:szCs w:val="20"/>
              </w:rPr>
              <w:t>AND PAYMENTS WITH</w:t>
            </w:r>
          </w:p>
        </w:tc>
        <w:tc>
          <w:tcPr>
            <w:tcW w:w="7580" w:type="dxa"/>
            <w:vMerge/>
            <w:vAlign w:val="bottom"/>
          </w:tcPr>
          <w:p w14:paraId="7C08EC5E" w14:textId="77777777" w:rsidR="00B57580" w:rsidRDefault="00B57580">
            <w:pPr>
              <w:rPr>
                <w:sz w:val="20"/>
                <w:szCs w:val="20"/>
              </w:rPr>
            </w:pPr>
          </w:p>
        </w:tc>
        <w:tc>
          <w:tcPr>
            <w:tcW w:w="0" w:type="dxa"/>
            <w:vAlign w:val="bottom"/>
          </w:tcPr>
          <w:p w14:paraId="7D60BFB1" w14:textId="77777777" w:rsidR="00B57580" w:rsidRDefault="00B57580">
            <w:pPr>
              <w:rPr>
                <w:sz w:val="1"/>
                <w:szCs w:val="1"/>
              </w:rPr>
            </w:pPr>
          </w:p>
        </w:tc>
      </w:tr>
      <w:tr w:rsidR="00B57580" w14:paraId="02BBB591" w14:textId="77777777">
        <w:trPr>
          <w:trHeight w:val="299"/>
        </w:trPr>
        <w:tc>
          <w:tcPr>
            <w:tcW w:w="3500" w:type="dxa"/>
            <w:vAlign w:val="bottom"/>
          </w:tcPr>
          <w:p w14:paraId="32D4E895" w14:textId="77777777" w:rsidR="00B57580" w:rsidRDefault="00B37EAC">
            <w:pPr>
              <w:ind w:left="100"/>
              <w:rPr>
                <w:sz w:val="20"/>
                <w:szCs w:val="20"/>
              </w:rPr>
            </w:pPr>
            <w:r>
              <w:rPr>
                <w:rFonts w:ascii="Arial" w:eastAsia="Arial" w:hAnsi="Arial" w:cs="Arial"/>
                <w:b/>
                <w:bCs/>
                <w:color w:val="2E3D49"/>
                <w:sz w:val="20"/>
                <w:szCs w:val="20"/>
              </w:rPr>
              <w:t>SMART CONTRACTS</w:t>
            </w:r>
          </w:p>
        </w:tc>
        <w:tc>
          <w:tcPr>
            <w:tcW w:w="7580" w:type="dxa"/>
            <w:vAlign w:val="bottom"/>
          </w:tcPr>
          <w:p w14:paraId="2CEB5886" w14:textId="77777777" w:rsidR="00B57580" w:rsidRDefault="00B37EAC">
            <w:pPr>
              <w:ind w:left="840"/>
              <w:rPr>
                <w:sz w:val="20"/>
                <w:szCs w:val="20"/>
              </w:rPr>
            </w:pPr>
            <w:r>
              <w:rPr>
                <w:rFonts w:ascii="Arial" w:eastAsia="Arial" w:hAnsi="Arial" w:cs="Arial"/>
                <w:color w:val="434343"/>
              </w:rPr>
              <w:t>autonomously receive, transfer, and pay funds.</w:t>
            </w:r>
          </w:p>
        </w:tc>
        <w:tc>
          <w:tcPr>
            <w:tcW w:w="0" w:type="dxa"/>
            <w:vAlign w:val="bottom"/>
          </w:tcPr>
          <w:p w14:paraId="5BAFCF97" w14:textId="77777777" w:rsidR="00B57580" w:rsidRDefault="00B57580">
            <w:pPr>
              <w:rPr>
                <w:sz w:val="1"/>
                <w:szCs w:val="1"/>
              </w:rPr>
            </w:pPr>
          </w:p>
        </w:tc>
      </w:tr>
      <w:tr w:rsidR="00B57580" w14:paraId="591D68EE" w14:textId="77777777">
        <w:trPr>
          <w:trHeight w:val="311"/>
        </w:trPr>
        <w:tc>
          <w:tcPr>
            <w:tcW w:w="3500" w:type="dxa"/>
            <w:tcBorders>
              <w:bottom w:val="single" w:sz="8" w:space="0" w:color="294860"/>
            </w:tcBorders>
            <w:vAlign w:val="bottom"/>
          </w:tcPr>
          <w:p w14:paraId="763129C1" w14:textId="77777777" w:rsidR="00B57580" w:rsidRDefault="00B57580">
            <w:pPr>
              <w:rPr>
                <w:sz w:val="24"/>
                <w:szCs w:val="24"/>
              </w:rPr>
            </w:pPr>
          </w:p>
        </w:tc>
        <w:tc>
          <w:tcPr>
            <w:tcW w:w="7580" w:type="dxa"/>
            <w:tcBorders>
              <w:bottom w:val="single" w:sz="8" w:space="0" w:color="294860"/>
            </w:tcBorders>
            <w:vAlign w:val="bottom"/>
          </w:tcPr>
          <w:p w14:paraId="571BC627" w14:textId="77777777" w:rsidR="00B57580" w:rsidRDefault="00B57580">
            <w:pPr>
              <w:rPr>
                <w:sz w:val="24"/>
                <w:szCs w:val="24"/>
              </w:rPr>
            </w:pPr>
          </w:p>
        </w:tc>
        <w:tc>
          <w:tcPr>
            <w:tcW w:w="0" w:type="dxa"/>
            <w:vAlign w:val="bottom"/>
          </w:tcPr>
          <w:p w14:paraId="5F8DAC72" w14:textId="77777777" w:rsidR="00B57580" w:rsidRDefault="00B57580">
            <w:pPr>
              <w:rPr>
                <w:sz w:val="1"/>
                <w:szCs w:val="1"/>
              </w:rPr>
            </w:pPr>
          </w:p>
        </w:tc>
      </w:tr>
      <w:tr w:rsidR="00B57580" w14:paraId="0AA5F167" w14:textId="77777777">
        <w:trPr>
          <w:trHeight w:val="374"/>
        </w:trPr>
        <w:tc>
          <w:tcPr>
            <w:tcW w:w="3500" w:type="dxa"/>
            <w:vMerge w:val="restart"/>
            <w:vAlign w:val="bottom"/>
          </w:tcPr>
          <w:p w14:paraId="584F524B" w14:textId="77777777" w:rsidR="00B57580" w:rsidRDefault="00B37EAC">
            <w:pPr>
              <w:ind w:left="100"/>
              <w:rPr>
                <w:sz w:val="20"/>
                <w:szCs w:val="20"/>
              </w:rPr>
            </w:pPr>
            <w:r>
              <w:rPr>
                <w:rFonts w:ascii="Arial" w:eastAsia="Arial" w:hAnsi="Arial" w:cs="Arial"/>
                <w:b/>
                <w:bCs/>
                <w:color w:val="2E3D49"/>
                <w:sz w:val="20"/>
                <w:szCs w:val="20"/>
              </w:rPr>
              <w:t>ORACLES</w:t>
            </w:r>
          </w:p>
        </w:tc>
        <w:tc>
          <w:tcPr>
            <w:tcW w:w="7580" w:type="dxa"/>
            <w:vAlign w:val="bottom"/>
          </w:tcPr>
          <w:p w14:paraId="7614ED4C" w14:textId="77777777" w:rsidR="00B57580" w:rsidRDefault="00B37EAC">
            <w:pPr>
              <w:spacing w:line="253" w:lineRule="exact"/>
              <w:ind w:left="460"/>
              <w:rPr>
                <w:sz w:val="20"/>
                <w:szCs w:val="20"/>
              </w:rPr>
            </w:pPr>
            <w:r>
              <w:rPr>
                <w:rFonts w:ascii="MS Gothic" w:eastAsia="MS Gothic" w:hAnsi="MS Gothic" w:cs="MS Gothic"/>
                <w:b/>
                <w:bCs/>
                <w:color w:val="000000"/>
              </w:rPr>
              <w:t>➔</w:t>
            </w:r>
            <w:r>
              <w:rPr>
                <w:rFonts w:ascii="Arial" w:eastAsia="Arial" w:hAnsi="Arial" w:cs="Arial"/>
                <w:color w:val="434343"/>
              </w:rPr>
              <w:t xml:space="preserve"> Utilize third-party data sources to inform autonomous smart</w:t>
            </w:r>
          </w:p>
        </w:tc>
        <w:tc>
          <w:tcPr>
            <w:tcW w:w="0" w:type="dxa"/>
            <w:vAlign w:val="bottom"/>
          </w:tcPr>
          <w:p w14:paraId="1BE06596" w14:textId="77777777" w:rsidR="00B57580" w:rsidRDefault="00B57580">
            <w:pPr>
              <w:rPr>
                <w:sz w:val="1"/>
                <w:szCs w:val="1"/>
              </w:rPr>
            </w:pPr>
          </w:p>
        </w:tc>
      </w:tr>
      <w:tr w:rsidR="00B57580" w14:paraId="080413F1" w14:textId="77777777">
        <w:trPr>
          <w:trHeight w:val="159"/>
        </w:trPr>
        <w:tc>
          <w:tcPr>
            <w:tcW w:w="3500" w:type="dxa"/>
            <w:vMerge/>
            <w:vAlign w:val="bottom"/>
          </w:tcPr>
          <w:p w14:paraId="1B2AC1F4" w14:textId="77777777" w:rsidR="00B57580" w:rsidRDefault="00B57580">
            <w:pPr>
              <w:rPr>
                <w:sz w:val="13"/>
                <w:szCs w:val="13"/>
              </w:rPr>
            </w:pPr>
          </w:p>
        </w:tc>
        <w:tc>
          <w:tcPr>
            <w:tcW w:w="7580" w:type="dxa"/>
            <w:vMerge w:val="restart"/>
            <w:vAlign w:val="bottom"/>
          </w:tcPr>
          <w:p w14:paraId="525F76B2" w14:textId="77777777" w:rsidR="00B57580" w:rsidRDefault="00B37EAC">
            <w:pPr>
              <w:ind w:left="820"/>
              <w:rPr>
                <w:sz w:val="20"/>
                <w:szCs w:val="20"/>
              </w:rPr>
            </w:pPr>
            <w:r>
              <w:rPr>
                <w:rFonts w:ascii="Arial" w:eastAsia="Arial" w:hAnsi="Arial" w:cs="Arial"/>
                <w:color w:val="434343"/>
              </w:rPr>
              <w:t>contracts</w:t>
            </w:r>
          </w:p>
        </w:tc>
        <w:tc>
          <w:tcPr>
            <w:tcW w:w="0" w:type="dxa"/>
            <w:vAlign w:val="bottom"/>
          </w:tcPr>
          <w:p w14:paraId="33596853" w14:textId="77777777" w:rsidR="00B57580" w:rsidRDefault="00B57580">
            <w:pPr>
              <w:rPr>
                <w:sz w:val="1"/>
                <w:szCs w:val="1"/>
              </w:rPr>
            </w:pPr>
          </w:p>
        </w:tc>
      </w:tr>
      <w:tr w:rsidR="00B57580" w14:paraId="09FA10AA" w14:textId="77777777">
        <w:trPr>
          <w:trHeight w:val="141"/>
        </w:trPr>
        <w:tc>
          <w:tcPr>
            <w:tcW w:w="3500" w:type="dxa"/>
            <w:vAlign w:val="bottom"/>
          </w:tcPr>
          <w:p w14:paraId="1F7DCB96" w14:textId="77777777" w:rsidR="00B57580" w:rsidRDefault="00B57580">
            <w:pPr>
              <w:rPr>
                <w:sz w:val="12"/>
                <w:szCs w:val="12"/>
              </w:rPr>
            </w:pPr>
          </w:p>
        </w:tc>
        <w:tc>
          <w:tcPr>
            <w:tcW w:w="7580" w:type="dxa"/>
            <w:vMerge/>
            <w:vAlign w:val="bottom"/>
          </w:tcPr>
          <w:p w14:paraId="37F7F476" w14:textId="77777777" w:rsidR="00B57580" w:rsidRDefault="00B57580">
            <w:pPr>
              <w:rPr>
                <w:sz w:val="12"/>
                <w:szCs w:val="12"/>
              </w:rPr>
            </w:pPr>
          </w:p>
        </w:tc>
        <w:tc>
          <w:tcPr>
            <w:tcW w:w="0" w:type="dxa"/>
            <w:vAlign w:val="bottom"/>
          </w:tcPr>
          <w:p w14:paraId="3E6A2AD5" w14:textId="77777777" w:rsidR="00B57580" w:rsidRDefault="00B57580">
            <w:pPr>
              <w:rPr>
                <w:sz w:val="1"/>
                <w:szCs w:val="1"/>
              </w:rPr>
            </w:pPr>
          </w:p>
        </w:tc>
      </w:tr>
      <w:tr w:rsidR="00B57580" w14:paraId="6485BBE8" w14:textId="77777777">
        <w:trPr>
          <w:trHeight w:val="131"/>
        </w:trPr>
        <w:tc>
          <w:tcPr>
            <w:tcW w:w="3500" w:type="dxa"/>
            <w:tcBorders>
              <w:bottom w:val="single" w:sz="8" w:space="0" w:color="294860"/>
            </w:tcBorders>
            <w:vAlign w:val="bottom"/>
          </w:tcPr>
          <w:p w14:paraId="595DF0B8" w14:textId="77777777" w:rsidR="00B57580" w:rsidRDefault="00B57580">
            <w:pPr>
              <w:rPr>
                <w:sz w:val="11"/>
                <w:szCs w:val="11"/>
              </w:rPr>
            </w:pPr>
          </w:p>
        </w:tc>
        <w:tc>
          <w:tcPr>
            <w:tcW w:w="7580" w:type="dxa"/>
            <w:tcBorders>
              <w:bottom w:val="single" w:sz="8" w:space="0" w:color="294860"/>
            </w:tcBorders>
            <w:vAlign w:val="bottom"/>
          </w:tcPr>
          <w:p w14:paraId="03E8AE12" w14:textId="77777777" w:rsidR="00B57580" w:rsidRDefault="00B57580">
            <w:pPr>
              <w:rPr>
                <w:sz w:val="11"/>
                <w:szCs w:val="11"/>
              </w:rPr>
            </w:pPr>
          </w:p>
        </w:tc>
        <w:tc>
          <w:tcPr>
            <w:tcW w:w="0" w:type="dxa"/>
            <w:vAlign w:val="bottom"/>
          </w:tcPr>
          <w:p w14:paraId="106A993F" w14:textId="77777777" w:rsidR="00B57580" w:rsidRDefault="00B57580">
            <w:pPr>
              <w:rPr>
                <w:sz w:val="1"/>
                <w:szCs w:val="1"/>
              </w:rPr>
            </w:pPr>
          </w:p>
        </w:tc>
      </w:tr>
      <w:tr w:rsidR="00B57580" w14:paraId="7294890A" w14:textId="77777777">
        <w:trPr>
          <w:trHeight w:val="375"/>
        </w:trPr>
        <w:tc>
          <w:tcPr>
            <w:tcW w:w="3500" w:type="dxa"/>
            <w:vAlign w:val="bottom"/>
          </w:tcPr>
          <w:p w14:paraId="7986B20F" w14:textId="77777777" w:rsidR="00B57580" w:rsidRDefault="00B37EAC">
            <w:pPr>
              <w:ind w:left="100"/>
              <w:rPr>
                <w:sz w:val="20"/>
                <w:szCs w:val="20"/>
              </w:rPr>
            </w:pPr>
            <w:r>
              <w:rPr>
                <w:rFonts w:ascii="Arial" w:eastAsia="Arial" w:hAnsi="Arial" w:cs="Arial"/>
                <w:b/>
                <w:bCs/>
                <w:color w:val="454545"/>
                <w:sz w:val="20"/>
                <w:szCs w:val="20"/>
              </w:rPr>
              <w:t>HANDLING SMART CONTRACT</w:t>
            </w:r>
          </w:p>
        </w:tc>
        <w:tc>
          <w:tcPr>
            <w:tcW w:w="7580" w:type="dxa"/>
            <w:vAlign w:val="bottom"/>
          </w:tcPr>
          <w:p w14:paraId="3F69D02D" w14:textId="77777777" w:rsidR="00B57580" w:rsidRDefault="00B37EAC">
            <w:pPr>
              <w:spacing w:line="253" w:lineRule="exact"/>
              <w:ind w:left="460"/>
              <w:rPr>
                <w:sz w:val="20"/>
                <w:szCs w:val="20"/>
              </w:rPr>
            </w:pPr>
            <w:r>
              <w:rPr>
                <w:rFonts w:ascii="MS Gothic" w:eastAsia="MS Gothic" w:hAnsi="MS Gothic" w:cs="MS Gothic"/>
                <w:b/>
                <w:bCs/>
                <w:color w:val="434343"/>
              </w:rPr>
              <w:t>➔</w:t>
            </w:r>
            <w:r>
              <w:rPr>
                <w:rFonts w:ascii="Arial" w:eastAsia="Arial" w:hAnsi="Arial" w:cs="Arial"/>
                <w:color w:val="434343"/>
              </w:rPr>
              <w:t xml:space="preserve"> Create, and test, secure and cost-efficient smart contracts that</w:t>
            </w:r>
          </w:p>
        </w:tc>
        <w:tc>
          <w:tcPr>
            <w:tcW w:w="0" w:type="dxa"/>
            <w:vAlign w:val="bottom"/>
          </w:tcPr>
          <w:p w14:paraId="59642962" w14:textId="77777777" w:rsidR="00B57580" w:rsidRDefault="00B57580">
            <w:pPr>
              <w:rPr>
                <w:sz w:val="1"/>
                <w:szCs w:val="1"/>
              </w:rPr>
            </w:pPr>
          </w:p>
        </w:tc>
      </w:tr>
      <w:tr w:rsidR="00B57580" w14:paraId="21E301D7" w14:textId="77777777">
        <w:trPr>
          <w:trHeight w:val="299"/>
        </w:trPr>
        <w:tc>
          <w:tcPr>
            <w:tcW w:w="3500" w:type="dxa"/>
            <w:vAlign w:val="bottom"/>
          </w:tcPr>
          <w:p w14:paraId="475A28D0" w14:textId="77777777" w:rsidR="00B57580" w:rsidRDefault="00B37EAC">
            <w:pPr>
              <w:ind w:left="100"/>
              <w:rPr>
                <w:sz w:val="20"/>
                <w:szCs w:val="20"/>
              </w:rPr>
            </w:pPr>
            <w:r>
              <w:rPr>
                <w:rFonts w:ascii="Arial" w:eastAsia="Arial" w:hAnsi="Arial" w:cs="Arial"/>
                <w:b/>
                <w:bCs/>
                <w:color w:val="454545"/>
                <w:sz w:val="20"/>
                <w:szCs w:val="20"/>
              </w:rPr>
              <w:t>PAYMENTS</w:t>
            </w:r>
          </w:p>
        </w:tc>
        <w:tc>
          <w:tcPr>
            <w:tcW w:w="7580" w:type="dxa"/>
            <w:vAlign w:val="bottom"/>
          </w:tcPr>
          <w:p w14:paraId="68DC87DB" w14:textId="77777777" w:rsidR="00B57580" w:rsidRDefault="00B37EAC">
            <w:pPr>
              <w:ind w:left="820"/>
              <w:rPr>
                <w:sz w:val="20"/>
                <w:szCs w:val="20"/>
              </w:rPr>
            </w:pPr>
            <w:r>
              <w:rPr>
                <w:rFonts w:ascii="Arial" w:eastAsia="Arial" w:hAnsi="Arial" w:cs="Arial"/>
                <w:color w:val="434343"/>
              </w:rPr>
              <w:t>handle, distribute, and test ETH payments to a smart contract</w:t>
            </w:r>
          </w:p>
        </w:tc>
        <w:tc>
          <w:tcPr>
            <w:tcW w:w="0" w:type="dxa"/>
            <w:vAlign w:val="bottom"/>
          </w:tcPr>
          <w:p w14:paraId="6F54C3A8" w14:textId="77777777" w:rsidR="00B57580" w:rsidRDefault="00B57580">
            <w:pPr>
              <w:rPr>
                <w:sz w:val="1"/>
                <w:szCs w:val="1"/>
              </w:rPr>
            </w:pPr>
          </w:p>
        </w:tc>
      </w:tr>
      <w:tr w:rsidR="00B57580" w14:paraId="16104C14" w14:textId="77777777">
        <w:trPr>
          <w:trHeight w:val="131"/>
        </w:trPr>
        <w:tc>
          <w:tcPr>
            <w:tcW w:w="3500" w:type="dxa"/>
            <w:tcBorders>
              <w:bottom w:val="single" w:sz="8" w:space="0" w:color="D9D9D9"/>
            </w:tcBorders>
            <w:vAlign w:val="bottom"/>
          </w:tcPr>
          <w:p w14:paraId="1CCA47AF" w14:textId="77777777" w:rsidR="00B57580" w:rsidRDefault="00B57580">
            <w:pPr>
              <w:rPr>
                <w:sz w:val="11"/>
                <w:szCs w:val="11"/>
              </w:rPr>
            </w:pPr>
          </w:p>
        </w:tc>
        <w:tc>
          <w:tcPr>
            <w:tcW w:w="7580" w:type="dxa"/>
            <w:tcBorders>
              <w:bottom w:val="single" w:sz="8" w:space="0" w:color="D9D9D9"/>
            </w:tcBorders>
            <w:vAlign w:val="bottom"/>
          </w:tcPr>
          <w:p w14:paraId="172CCF5B" w14:textId="77777777" w:rsidR="00B57580" w:rsidRDefault="00B57580">
            <w:pPr>
              <w:rPr>
                <w:sz w:val="11"/>
                <w:szCs w:val="11"/>
              </w:rPr>
            </w:pPr>
          </w:p>
        </w:tc>
        <w:tc>
          <w:tcPr>
            <w:tcW w:w="0" w:type="dxa"/>
            <w:vAlign w:val="bottom"/>
          </w:tcPr>
          <w:p w14:paraId="2D1B942D" w14:textId="77777777" w:rsidR="00B57580" w:rsidRDefault="00B57580">
            <w:pPr>
              <w:rPr>
                <w:sz w:val="1"/>
                <w:szCs w:val="1"/>
              </w:rPr>
            </w:pPr>
          </w:p>
        </w:tc>
      </w:tr>
    </w:tbl>
    <w:p w14:paraId="0A436AEB" w14:textId="77777777" w:rsidR="00B57580" w:rsidRDefault="00B57580">
      <w:pPr>
        <w:spacing w:line="200" w:lineRule="exact"/>
        <w:rPr>
          <w:sz w:val="20"/>
          <w:szCs w:val="20"/>
        </w:rPr>
      </w:pPr>
    </w:p>
    <w:p w14:paraId="57697011" w14:textId="77777777" w:rsidR="00B57580" w:rsidRDefault="00B57580">
      <w:pPr>
        <w:spacing w:line="200" w:lineRule="exact"/>
        <w:rPr>
          <w:sz w:val="20"/>
          <w:szCs w:val="20"/>
        </w:rPr>
      </w:pPr>
    </w:p>
    <w:p w14:paraId="02FD2CF2" w14:textId="77777777" w:rsidR="00B57580" w:rsidRDefault="00B57580">
      <w:pPr>
        <w:spacing w:line="265" w:lineRule="exact"/>
        <w:rPr>
          <w:sz w:val="20"/>
          <w:szCs w:val="20"/>
        </w:rPr>
      </w:pPr>
    </w:p>
    <w:p w14:paraId="45B2018D" w14:textId="77777777" w:rsidR="00B57580" w:rsidRDefault="00B37EAC">
      <w:pPr>
        <w:rPr>
          <w:sz w:val="20"/>
          <w:szCs w:val="20"/>
        </w:rPr>
      </w:pPr>
      <w:r>
        <w:rPr>
          <w:rFonts w:ascii="Arial" w:eastAsia="Arial" w:hAnsi="Arial" w:cs="Arial"/>
          <w:color w:val="02B3E4"/>
          <w:sz w:val="36"/>
          <w:szCs w:val="36"/>
        </w:rPr>
        <w:t>Capstone Project</w:t>
      </w:r>
    </w:p>
    <w:p w14:paraId="58F25C8F" w14:textId="77777777" w:rsidR="00B57580" w:rsidRDefault="00B57580">
      <w:pPr>
        <w:spacing w:line="216" w:lineRule="exact"/>
        <w:rPr>
          <w:sz w:val="20"/>
          <w:szCs w:val="20"/>
        </w:rPr>
      </w:pPr>
    </w:p>
    <w:p w14:paraId="64D5BEBA" w14:textId="77777777" w:rsidR="00B57580" w:rsidRDefault="00B37EAC">
      <w:pPr>
        <w:rPr>
          <w:sz w:val="20"/>
          <w:szCs w:val="20"/>
        </w:rPr>
      </w:pPr>
      <w:r>
        <w:rPr>
          <w:rFonts w:ascii="Arial" w:eastAsia="Arial" w:hAnsi="Arial" w:cs="Arial"/>
        </w:rPr>
        <w:t>Here, you’ll use all the new skills you’ve acquired to build decentralized property listing application.</w:t>
      </w:r>
    </w:p>
    <w:p w14:paraId="7702CB2C" w14:textId="77777777" w:rsidR="00B57580" w:rsidRDefault="00B57580">
      <w:pPr>
        <w:spacing w:line="347" w:lineRule="exact"/>
        <w:rPr>
          <w:sz w:val="20"/>
          <w:szCs w:val="20"/>
        </w:rPr>
      </w:pPr>
    </w:p>
    <w:p w14:paraId="41393C83" w14:textId="77777777" w:rsidR="00B57580" w:rsidRDefault="00B37EAC">
      <w:pPr>
        <w:spacing w:line="306" w:lineRule="auto"/>
        <w:ind w:right="140"/>
        <w:rPr>
          <w:sz w:val="20"/>
          <w:szCs w:val="20"/>
        </w:rPr>
      </w:pPr>
      <w:r>
        <w:rPr>
          <w:rFonts w:ascii="Arial" w:eastAsia="Arial" w:hAnsi="Arial" w:cs="Arial"/>
        </w:rPr>
        <w:t xml:space="preserve">In this project, you will represent your ownership of the property using ZK-SNARKs and then mint tokens to represent your </w:t>
      </w:r>
      <w:r>
        <w:rPr>
          <w:rFonts w:ascii="Arial" w:eastAsia="Arial" w:hAnsi="Arial" w:cs="Arial"/>
        </w:rPr>
        <w:t>claim to the property. You will then make these tokens available for sale on blockchain marketplace.</w:t>
      </w:r>
    </w:p>
    <w:p w14:paraId="4BD34C39" w14:textId="77777777" w:rsidR="00B57580" w:rsidRDefault="00B57580">
      <w:pPr>
        <w:spacing w:line="288" w:lineRule="exact"/>
        <w:rPr>
          <w:sz w:val="20"/>
          <w:szCs w:val="20"/>
        </w:rPr>
      </w:pPr>
    </w:p>
    <w:p w14:paraId="0420105C" w14:textId="77777777" w:rsidR="00B57580" w:rsidRDefault="00B37EAC">
      <w:pPr>
        <w:rPr>
          <w:sz w:val="20"/>
          <w:szCs w:val="20"/>
        </w:rPr>
      </w:pPr>
      <w:r>
        <w:rPr>
          <w:rFonts w:ascii="Arial" w:eastAsia="Arial" w:hAnsi="Arial" w:cs="Arial"/>
          <w:color w:val="F95C3C"/>
          <w:sz w:val="28"/>
          <w:szCs w:val="28"/>
        </w:rPr>
        <w:t>Supporting Lesson Content: Capstone</w:t>
      </w:r>
    </w:p>
    <w:p w14:paraId="5D20513E" w14:textId="77777777" w:rsidR="00B57580" w:rsidRDefault="00B37EAC">
      <w:pPr>
        <w:spacing w:line="20" w:lineRule="exact"/>
        <w:rPr>
          <w:sz w:val="20"/>
          <w:szCs w:val="20"/>
        </w:rPr>
      </w:pPr>
      <w:r>
        <w:rPr>
          <w:noProof/>
          <w:sz w:val="20"/>
          <w:szCs w:val="20"/>
        </w:rPr>
        <w:drawing>
          <wp:anchor distT="0" distB="0" distL="114300" distR="114300" simplePos="0" relativeHeight="251662848" behindDoc="1" locked="0" layoutInCell="0" allowOverlap="1" wp14:anchorId="34A2FA18" wp14:editId="6B612DB4">
            <wp:simplePos x="0" y="0"/>
            <wp:positionH relativeFrom="column">
              <wp:posOffset>7023100</wp:posOffset>
            </wp:positionH>
            <wp:positionV relativeFrom="paragraph">
              <wp:posOffset>137795</wp:posOffset>
            </wp:positionV>
            <wp:extent cx="9525" cy="771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9525" cy="77152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0A233B12" wp14:editId="049DCB94">
            <wp:simplePos x="0" y="0"/>
            <wp:positionH relativeFrom="column">
              <wp:posOffset>-5715</wp:posOffset>
            </wp:positionH>
            <wp:positionV relativeFrom="paragraph">
              <wp:posOffset>137795</wp:posOffset>
            </wp:positionV>
            <wp:extent cx="9525" cy="771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9525" cy="771525"/>
                    </a:xfrm>
                    <a:prstGeom prst="rect">
                      <a:avLst/>
                    </a:prstGeom>
                    <a:noFill/>
                  </pic:spPr>
                </pic:pic>
              </a:graphicData>
            </a:graphic>
          </wp:anchor>
        </w:drawing>
      </w:r>
    </w:p>
    <w:p w14:paraId="3BD99DBA" w14:textId="77777777" w:rsidR="00B57580" w:rsidRDefault="00B57580">
      <w:pPr>
        <w:spacing w:line="2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80"/>
        <w:gridCol w:w="8400"/>
        <w:gridCol w:w="20"/>
      </w:tblGrid>
      <w:tr w:rsidR="00B57580" w14:paraId="5E3B3682" w14:textId="77777777">
        <w:trPr>
          <w:trHeight w:val="299"/>
        </w:trPr>
        <w:tc>
          <w:tcPr>
            <w:tcW w:w="2680" w:type="dxa"/>
            <w:vAlign w:val="bottom"/>
          </w:tcPr>
          <w:p w14:paraId="2684B91F" w14:textId="77777777" w:rsidR="00B57580" w:rsidRDefault="00B37EAC">
            <w:pPr>
              <w:ind w:left="100"/>
              <w:rPr>
                <w:sz w:val="20"/>
                <w:szCs w:val="20"/>
              </w:rPr>
            </w:pPr>
            <w:r>
              <w:rPr>
                <w:rFonts w:ascii="Arial" w:eastAsia="Arial" w:hAnsi="Arial" w:cs="Arial"/>
                <w:b/>
                <w:bCs/>
                <w:color w:val="2E74B5"/>
              </w:rPr>
              <w:t>Lesson Title</w:t>
            </w:r>
          </w:p>
        </w:tc>
        <w:tc>
          <w:tcPr>
            <w:tcW w:w="8400" w:type="dxa"/>
            <w:vAlign w:val="bottom"/>
          </w:tcPr>
          <w:p w14:paraId="4CBE97DA" w14:textId="77777777" w:rsidR="00B57580" w:rsidRDefault="00B37EAC">
            <w:pPr>
              <w:ind w:left="1280"/>
              <w:rPr>
                <w:sz w:val="20"/>
                <w:szCs w:val="20"/>
              </w:rPr>
            </w:pPr>
            <w:r>
              <w:rPr>
                <w:rFonts w:ascii="Arial" w:eastAsia="Arial" w:hAnsi="Arial" w:cs="Arial"/>
                <w:b/>
                <w:bCs/>
                <w:color w:val="2E74B5"/>
              </w:rPr>
              <w:t>Learning Outcomes</w:t>
            </w:r>
          </w:p>
        </w:tc>
        <w:tc>
          <w:tcPr>
            <w:tcW w:w="0" w:type="dxa"/>
            <w:vAlign w:val="bottom"/>
          </w:tcPr>
          <w:p w14:paraId="46D46BDF" w14:textId="77777777" w:rsidR="00B57580" w:rsidRDefault="00B57580">
            <w:pPr>
              <w:rPr>
                <w:sz w:val="1"/>
                <w:szCs w:val="1"/>
              </w:rPr>
            </w:pPr>
          </w:p>
        </w:tc>
      </w:tr>
      <w:tr w:rsidR="00B57580" w14:paraId="24BAC48E" w14:textId="77777777">
        <w:trPr>
          <w:trHeight w:val="101"/>
        </w:trPr>
        <w:tc>
          <w:tcPr>
            <w:tcW w:w="2680" w:type="dxa"/>
            <w:tcBorders>
              <w:bottom w:val="single" w:sz="8" w:space="0" w:color="294860"/>
            </w:tcBorders>
            <w:vAlign w:val="bottom"/>
          </w:tcPr>
          <w:p w14:paraId="20A6F3AB" w14:textId="77777777" w:rsidR="00B57580" w:rsidRDefault="00B57580">
            <w:pPr>
              <w:rPr>
                <w:sz w:val="8"/>
                <w:szCs w:val="8"/>
              </w:rPr>
            </w:pPr>
          </w:p>
        </w:tc>
        <w:tc>
          <w:tcPr>
            <w:tcW w:w="8400" w:type="dxa"/>
            <w:tcBorders>
              <w:bottom w:val="single" w:sz="8" w:space="0" w:color="294860"/>
            </w:tcBorders>
            <w:vAlign w:val="bottom"/>
          </w:tcPr>
          <w:p w14:paraId="3FDEA3D0" w14:textId="77777777" w:rsidR="00B57580" w:rsidRDefault="00B57580">
            <w:pPr>
              <w:rPr>
                <w:sz w:val="8"/>
                <w:szCs w:val="8"/>
              </w:rPr>
            </w:pPr>
          </w:p>
        </w:tc>
        <w:tc>
          <w:tcPr>
            <w:tcW w:w="0" w:type="dxa"/>
            <w:vAlign w:val="bottom"/>
          </w:tcPr>
          <w:p w14:paraId="5B3F4158" w14:textId="77777777" w:rsidR="00B57580" w:rsidRDefault="00B57580">
            <w:pPr>
              <w:rPr>
                <w:sz w:val="1"/>
                <w:szCs w:val="1"/>
              </w:rPr>
            </w:pPr>
          </w:p>
        </w:tc>
      </w:tr>
      <w:tr w:rsidR="00B57580" w14:paraId="26A1C443" w14:textId="77777777">
        <w:trPr>
          <w:trHeight w:val="353"/>
        </w:trPr>
        <w:tc>
          <w:tcPr>
            <w:tcW w:w="2680" w:type="dxa"/>
            <w:vAlign w:val="bottom"/>
          </w:tcPr>
          <w:p w14:paraId="2C135188" w14:textId="77777777" w:rsidR="00B57580" w:rsidRDefault="00B37EAC">
            <w:pPr>
              <w:ind w:left="100"/>
              <w:rPr>
                <w:sz w:val="20"/>
                <w:szCs w:val="20"/>
              </w:rPr>
            </w:pPr>
            <w:r>
              <w:rPr>
                <w:rFonts w:ascii="Arial" w:eastAsia="Arial" w:hAnsi="Arial" w:cs="Arial"/>
                <w:b/>
                <w:bCs/>
                <w:color w:val="2E3D49"/>
                <w:sz w:val="20"/>
                <w:szCs w:val="20"/>
              </w:rPr>
              <w:t>ZK-SNARKs</w:t>
            </w:r>
          </w:p>
        </w:tc>
        <w:tc>
          <w:tcPr>
            <w:tcW w:w="8400" w:type="dxa"/>
            <w:vMerge w:val="restart"/>
            <w:vAlign w:val="bottom"/>
          </w:tcPr>
          <w:p w14:paraId="7C2B8EFE" w14:textId="77777777" w:rsidR="00B57580" w:rsidRDefault="00B37EAC">
            <w:pPr>
              <w:spacing w:line="253" w:lineRule="exact"/>
              <w:ind w:left="1300"/>
              <w:rPr>
                <w:sz w:val="20"/>
                <w:szCs w:val="20"/>
              </w:rPr>
            </w:pPr>
            <w:r>
              <w:rPr>
                <w:rFonts w:ascii="MS Gothic" w:eastAsia="MS Gothic" w:hAnsi="MS Gothic" w:cs="MS Gothic"/>
                <w:b/>
                <w:bCs/>
              </w:rPr>
              <w:t>➔</w:t>
            </w:r>
            <w:r>
              <w:rPr>
                <w:rFonts w:ascii="Arial" w:eastAsia="Arial" w:hAnsi="Arial" w:cs="Arial"/>
              </w:rPr>
              <w:t xml:space="preserve"> Learn how to implement ZK-SNARKs using Zokarates framework</w:t>
            </w:r>
          </w:p>
        </w:tc>
        <w:tc>
          <w:tcPr>
            <w:tcW w:w="0" w:type="dxa"/>
            <w:vAlign w:val="bottom"/>
          </w:tcPr>
          <w:p w14:paraId="2E199625" w14:textId="77777777" w:rsidR="00B57580" w:rsidRDefault="00B57580">
            <w:pPr>
              <w:rPr>
                <w:sz w:val="1"/>
                <w:szCs w:val="1"/>
              </w:rPr>
            </w:pPr>
          </w:p>
        </w:tc>
      </w:tr>
      <w:tr w:rsidR="00B57580" w14:paraId="61D489B7" w14:textId="77777777">
        <w:trPr>
          <w:trHeight w:val="126"/>
        </w:trPr>
        <w:tc>
          <w:tcPr>
            <w:tcW w:w="2680" w:type="dxa"/>
            <w:vAlign w:val="bottom"/>
          </w:tcPr>
          <w:p w14:paraId="26F3085F" w14:textId="77777777" w:rsidR="00B57580" w:rsidRDefault="00B57580">
            <w:pPr>
              <w:rPr>
                <w:sz w:val="10"/>
                <w:szCs w:val="10"/>
              </w:rPr>
            </w:pPr>
          </w:p>
        </w:tc>
        <w:tc>
          <w:tcPr>
            <w:tcW w:w="8400" w:type="dxa"/>
            <w:vMerge/>
            <w:vAlign w:val="bottom"/>
          </w:tcPr>
          <w:p w14:paraId="5494E9AB" w14:textId="77777777" w:rsidR="00B57580" w:rsidRDefault="00B57580">
            <w:pPr>
              <w:rPr>
                <w:sz w:val="10"/>
                <w:szCs w:val="10"/>
              </w:rPr>
            </w:pPr>
          </w:p>
        </w:tc>
        <w:tc>
          <w:tcPr>
            <w:tcW w:w="0" w:type="dxa"/>
            <w:vAlign w:val="bottom"/>
          </w:tcPr>
          <w:p w14:paraId="6FD5380F" w14:textId="77777777" w:rsidR="00B57580" w:rsidRDefault="00B57580">
            <w:pPr>
              <w:rPr>
                <w:sz w:val="1"/>
                <w:szCs w:val="1"/>
              </w:rPr>
            </w:pPr>
          </w:p>
        </w:tc>
      </w:tr>
      <w:tr w:rsidR="00B57580" w14:paraId="2AB8249C" w14:textId="77777777">
        <w:trPr>
          <w:trHeight w:val="206"/>
        </w:trPr>
        <w:tc>
          <w:tcPr>
            <w:tcW w:w="2680" w:type="dxa"/>
            <w:tcBorders>
              <w:bottom w:val="single" w:sz="8" w:space="0" w:color="D9D9D9"/>
            </w:tcBorders>
            <w:vAlign w:val="bottom"/>
          </w:tcPr>
          <w:p w14:paraId="31B40B78" w14:textId="77777777" w:rsidR="00B57580" w:rsidRDefault="00B57580">
            <w:pPr>
              <w:rPr>
                <w:sz w:val="17"/>
                <w:szCs w:val="17"/>
              </w:rPr>
            </w:pPr>
          </w:p>
        </w:tc>
        <w:tc>
          <w:tcPr>
            <w:tcW w:w="8400" w:type="dxa"/>
            <w:tcBorders>
              <w:bottom w:val="single" w:sz="8" w:space="0" w:color="D9D9D9"/>
            </w:tcBorders>
            <w:vAlign w:val="bottom"/>
          </w:tcPr>
          <w:p w14:paraId="6328DA33" w14:textId="77777777" w:rsidR="00B57580" w:rsidRDefault="00B57580">
            <w:pPr>
              <w:rPr>
                <w:sz w:val="17"/>
                <w:szCs w:val="17"/>
              </w:rPr>
            </w:pPr>
          </w:p>
        </w:tc>
        <w:tc>
          <w:tcPr>
            <w:tcW w:w="0" w:type="dxa"/>
            <w:vAlign w:val="bottom"/>
          </w:tcPr>
          <w:p w14:paraId="3147CE0A" w14:textId="77777777" w:rsidR="00B57580" w:rsidRDefault="00B57580">
            <w:pPr>
              <w:rPr>
                <w:sz w:val="1"/>
                <w:szCs w:val="1"/>
              </w:rPr>
            </w:pPr>
          </w:p>
        </w:tc>
      </w:tr>
    </w:tbl>
    <w:p w14:paraId="75613961" w14:textId="77777777" w:rsidR="00B57580" w:rsidRDefault="00B57580">
      <w:pPr>
        <w:spacing w:line="1" w:lineRule="exact"/>
        <w:rPr>
          <w:sz w:val="20"/>
          <w:szCs w:val="20"/>
        </w:rPr>
      </w:pPr>
    </w:p>
    <w:sectPr w:rsidR="00B57580">
      <w:pgSz w:w="12240" w:h="15840"/>
      <w:pgMar w:top="844" w:right="580" w:bottom="1440" w:left="580" w:header="0" w:footer="0" w:gutter="0"/>
      <w:cols w:space="720" w:equalWidth="0">
        <w:col w:w="11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0"/>
    <w:rsid w:val="00B37EAC"/>
    <w:rsid w:val="00B5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A2CB"/>
  <w15:docId w15:val="{FE4D2FDD-16C4-40A4-B247-8FBEB812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Walid</cp:lastModifiedBy>
  <cp:revision>2</cp:revision>
  <dcterms:created xsi:type="dcterms:W3CDTF">2020-05-28T23:51:00Z</dcterms:created>
  <dcterms:modified xsi:type="dcterms:W3CDTF">2020-05-28T23:51:00Z</dcterms:modified>
</cp:coreProperties>
</file>