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7A05" w14:textId="119A7488" w:rsidR="00450551" w:rsidRPr="00157328" w:rsidRDefault="00564BC0" w:rsidP="00157328">
      <w:pPr>
        <w:jc w:val="center"/>
        <w:rPr>
          <w:b/>
          <w:bCs/>
          <w:sz w:val="32"/>
          <w:szCs w:val="32"/>
          <w:lang w:val="en-US"/>
        </w:rPr>
      </w:pPr>
      <w:r w:rsidRPr="00157328">
        <w:rPr>
          <w:b/>
          <w:bCs/>
          <w:sz w:val="32"/>
          <w:szCs w:val="32"/>
          <w:lang w:val="en-US"/>
        </w:rPr>
        <w:t>FOOD  BANK ANALYSIS  FOR  APRIL  2020</w:t>
      </w:r>
    </w:p>
    <w:p w14:paraId="6D752CF7" w14:textId="7BCAF7A4" w:rsidR="00564BC0" w:rsidRDefault="00564BC0">
      <w:pPr>
        <w:rPr>
          <w:sz w:val="32"/>
          <w:szCs w:val="32"/>
          <w:lang w:val="en-US"/>
        </w:rPr>
      </w:pPr>
    </w:p>
    <w:p w14:paraId="348B536D" w14:textId="4C321477" w:rsidR="00564BC0" w:rsidRDefault="00564BC0" w:rsidP="001573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my second report written in isolation and although I have not been physically in the Food Bank I am kept up to date with all that’s happening.  The team at present in place are doing a really terrific job and as time goes on they are managing to refine the actual running of the operation.  I vary rarely mention people by name but  I would just like to break my own rule at this point</w:t>
      </w:r>
      <w:r w:rsidR="003D1FE4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mention David Tole</w:t>
      </w:r>
      <w:r w:rsidR="0053757C">
        <w:rPr>
          <w:sz w:val="28"/>
          <w:szCs w:val="28"/>
          <w:lang w:val="en-US"/>
        </w:rPr>
        <w:t>, who has been a member of the temporary management team</w:t>
      </w:r>
      <w:r w:rsidR="00E26E1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 He has been</w:t>
      </w:r>
      <w:bookmarkStart w:id="0" w:name="_GoBack"/>
      <w:bookmarkEnd w:id="0"/>
      <w:r>
        <w:rPr>
          <w:sz w:val="28"/>
          <w:szCs w:val="28"/>
          <w:lang w:val="en-US"/>
        </w:rPr>
        <w:t xml:space="preserve"> a tremendous help in especially organizing the deliveries and the drivers needed for the job, but unfortunately he has had to step back and isolate himself on medical advice.  Can I just say on behalf of everyone connected with the Food Bank, thank you David</w:t>
      </w:r>
      <w:r w:rsidR="003D1FE4">
        <w:rPr>
          <w:sz w:val="28"/>
          <w:szCs w:val="28"/>
          <w:lang w:val="en-US"/>
        </w:rPr>
        <w:t xml:space="preserve"> and stay well and safe.</w:t>
      </w:r>
    </w:p>
    <w:p w14:paraId="00A7A79C" w14:textId="376B618F" w:rsidR="003D1FE4" w:rsidRDefault="003D1FE4" w:rsidP="001573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you would expect, the numbers for the month are quite large – 167 adults and 132 children. </w:t>
      </w:r>
      <w:r w:rsidR="00676E44">
        <w:rPr>
          <w:sz w:val="28"/>
          <w:szCs w:val="28"/>
          <w:lang w:val="en-US"/>
        </w:rPr>
        <w:t xml:space="preserve"> This equates to a very large amount of food</w:t>
      </w:r>
      <w:r w:rsidR="00514655">
        <w:rPr>
          <w:sz w:val="28"/>
          <w:szCs w:val="28"/>
          <w:lang w:val="en-US"/>
        </w:rPr>
        <w:t xml:space="preserve"> and several people have been</w:t>
      </w:r>
      <w:r w:rsidR="00C961F0">
        <w:rPr>
          <w:sz w:val="28"/>
          <w:szCs w:val="28"/>
          <w:lang w:val="en-US"/>
        </w:rPr>
        <w:t xml:space="preserve"> </w:t>
      </w:r>
      <w:r w:rsidR="00380C4E">
        <w:rPr>
          <w:sz w:val="28"/>
          <w:szCs w:val="28"/>
          <w:lang w:val="en-US"/>
        </w:rPr>
        <w:t>good enough t</w:t>
      </w:r>
      <w:r w:rsidR="00850610">
        <w:rPr>
          <w:sz w:val="28"/>
          <w:szCs w:val="28"/>
          <w:lang w:val="en-US"/>
        </w:rPr>
        <w:t>o shop for us</w:t>
      </w:r>
      <w:r w:rsidR="00892BB5">
        <w:rPr>
          <w:sz w:val="28"/>
          <w:szCs w:val="28"/>
          <w:lang w:val="en-US"/>
        </w:rPr>
        <w:t xml:space="preserve">, which was quite difficult when the lockdown first happened as </w:t>
      </w:r>
      <w:r w:rsidR="00054E87">
        <w:rPr>
          <w:sz w:val="28"/>
          <w:szCs w:val="28"/>
          <w:lang w:val="en-US"/>
        </w:rPr>
        <w:t>goods on the shelves were not easy to come by.  We have since had a couple of supermarket deliveries made to us</w:t>
      </w:r>
      <w:r w:rsidR="005E3A19">
        <w:rPr>
          <w:sz w:val="28"/>
          <w:szCs w:val="28"/>
          <w:lang w:val="en-US"/>
        </w:rPr>
        <w:t xml:space="preserve"> and people have also been using cash and carry outlets</w:t>
      </w:r>
      <w:r w:rsidR="00260D52">
        <w:rPr>
          <w:sz w:val="28"/>
          <w:szCs w:val="28"/>
          <w:lang w:val="en-US"/>
        </w:rPr>
        <w:t>.</w:t>
      </w:r>
      <w:r w:rsidR="00B820CD">
        <w:rPr>
          <w:sz w:val="28"/>
          <w:szCs w:val="28"/>
          <w:lang w:val="en-US"/>
        </w:rPr>
        <w:t xml:space="preserve">  I be</w:t>
      </w:r>
      <w:r w:rsidR="005A1682">
        <w:rPr>
          <w:sz w:val="28"/>
          <w:szCs w:val="28"/>
          <w:lang w:val="en-US"/>
        </w:rPr>
        <w:t>lieve that we are well stocked with baked beans</w:t>
      </w:r>
      <w:r w:rsidR="00F814B5">
        <w:rPr>
          <w:sz w:val="28"/>
          <w:szCs w:val="28"/>
          <w:lang w:val="en-US"/>
        </w:rPr>
        <w:t>, pasta</w:t>
      </w:r>
      <w:r w:rsidR="005A1682">
        <w:rPr>
          <w:sz w:val="28"/>
          <w:szCs w:val="28"/>
          <w:lang w:val="en-US"/>
        </w:rPr>
        <w:t xml:space="preserve"> and soup and have been asked to put a message out</w:t>
      </w:r>
      <w:r>
        <w:rPr>
          <w:sz w:val="28"/>
          <w:szCs w:val="28"/>
          <w:lang w:val="en-US"/>
        </w:rPr>
        <w:t xml:space="preserve"> </w:t>
      </w:r>
      <w:r w:rsidR="002917F8">
        <w:rPr>
          <w:sz w:val="28"/>
          <w:szCs w:val="28"/>
          <w:lang w:val="en-US"/>
        </w:rPr>
        <w:t>asking for tinned meat dinners</w:t>
      </w:r>
      <w:r w:rsidR="003B1A5F">
        <w:rPr>
          <w:sz w:val="28"/>
          <w:szCs w:val="28"/>
          <w:lang w:val="en-US"/>
        </w:rPr>
        <w:t>, hot dogs, corned beef and tinned meatballs</w:t>
      </w:r>
      <w:r w:rsidR="00C54B97">
        <w:rPr>
          <w:sz w:val="28"/>
          <w:szCs w:val="28"/>
          <w:lang w:val="en-US"/>
        </w:rPr>
        <w:t>.  We are also not asking for any more toilet rolls</w:t>
      </w:r>
      <w:r w:rsidR="004358BA">
        <w:rPr>
          <w:sz w:val="28"/>
          <w:szCs w:val="28"/>
          <w:lang w:val="en-US"/>
        </w:rPr>
        <w:t>.  These items are very bulky to store and are now freely available in the shops</w:t>
      </w:r>
      <w:r w:rsidR="007055E3">
        <w:rPr>
          <w:sz w:val="28"/>
          <w:szCs w:val="28"/>
          <w:lang w:val="en-US"/>
        </w:rPr>
        <w:t>.</w:t>
      </w:r>
      <w:r w:rsidR="00D55EF7">
        <w:rPr>
          <w:sz w:val="28"/>
          <w:szCs w:val="28"/>
          <w:lang w:val="en-US"/>
        </w:rPr>
        <w:t xml:space="preserve">  We are, at present, also able to take things like bread, fruit and vegetables as we do have use of a fridge</w:t>
      </w:r>
      <w:r w:rsidR="004F4526">
        <w:rPr>
          <w:sz w:val="28"/>
          <w:szCs w:val="28"/>
          <w:lang w:val="en-US"/>
        </w:rPr>
        <w:t>.  Please no fresh meat or fish.</w:t>
      </w:r>
    </w:p>
    <w:p w14:paraId="2D8A78A7" w14:textId="1D64C1E3" w:rsidR="004F4526" w:rsidRDefault="00D2464F" w:rsidP="001573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Although I have been at home</w:t>
      </w:r>
      <w:r w:rsidR="00A419BF">
        <w:rPr>
          <w:sz w:val="28"/>
          <w:szCs w:val="28"/>
          <w:lang w:val="en-US"/>
        </w:rPr>
        <w:t xml:space="preserve"> I have taken a great many calls and emails from people offering their help and we have also received </w:t>
      </w:r>
      <w:r w:rsidR="00437D70">
        <w:rPr>
          <w:sz w:val="28"/>
          <w:szCs w:val="28"/>
          <w:lang w:val="en-US"/>
        </w:rPr>
        <w:t xml:space="preserve">many donations of money.  </w:t>
      </w:r>
      <w:r w:rsidR="00C96670">
        <w:rPr>
          <w:sz w:val="28"/>
          <w:szCs w:val="28"/>
          <w:lang w:val="en-US"/>
        </w:rPr>
        <w:t xml:space="preserve">It seems </w:t>
      </w:r>
      <w:r w:rsidR="006D5AEB">
        <w:rPr>
          <w:sz w:val="28"/>
          <w:szCs w:val="28"/>
          <w:lang w:val="en-US"/>
        </w:rPr>
        <w:t>inadequate just to say thank you</w:t>
      </w:r>
      <w:r w:rsidR="00472F38">
        <w:rPr>
          <w:sz w:val="28"/>
          <w:szCs w:val="28"/>
          <w:lang w:val="en-US"/>
        </w:rPr>
        <w:t xml:space="preserve"> to you all, but I speak for all of us</w:t>
      </w:r>
      <w:r w:rsidR="00BA5A4D">
        <w:rPr>
          <w:sz w:val="28"/>
          <w:szCs w:val="28"/>
          <w:lang w:val="en-US"/>
        </w:rPr>
        <w:t xml:space="preserve"> involved with the Food Bank</w:t>
      </w:r>
      <w:r w:rsidR="00191D31">
        <w:rPr>
          <w:sz w:val="28"/>
          <w:szCs w:val="28"/>
          <w:lang w:val="en-US"/>
        </w:rPr>
        <w:t>,</w:t>
      </w:r>
      <w:r w:rsidR="00472F38">
        <w:rPr>
          <w:sz w:val="28"/>
          <w:szCs w:val="28"/>
          <w:lang w:val="en-US"/>
        </w:rPr>
        <w:t xml:space="preserve"> when I say that </w:t>
      </w:r>
      <w:r w:rsidR="00BA5A4D">
        <w:rPr>
          <w:sz w:val="28"/>
          <w:szCs w:val="28"/>
          <w:lang w:val="en-US"/>
        </w:rPr>
        <w:t>we wouldn’t be able to function without you</w:t>
      </w:r>
      <w:r w:rsidR="00191D31">
        <w:rPr>
          <w:sz w:val="28"/>
          <w:szCs w:val="28"/>
          <w:lang w:val="en-US"/>
        </w:rPr>
        <w:t xml:space="preserve"> so our thanks are truly heartfelt</w:t>
      </w:r>
      <w:r w:rsidR="00EC68FF">
        <w:rPr>
          <w:sz w:val="28"/>
          <w:szCs w:val="28"/>
          <w:lang w:val="en-US"/>
        </w:rPr>
        <w:t>.</w:t>
      </w:r>
    </w:p>
    <w:p w14:paraId="3D6EEF3E" w14:textId="0A362454" w:rsidR="00EC68FF" w:rsidRDefault="00EC68FF" w:rsidP="001573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Hopefully if won’t be too long before we can return to some semblance of normality, but in the meantime I send my very best wishes to you all.</w:t>
      </w:r>
    </w:p>
    <w:p w14:paraId="5A1C63E9" w14:textId="1D456F06" w:rsidR="00EC68FF" w:rsidRDefault="00EC6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Stay safe, keep well and God Bless you</w:t>
      </w:r>
    </w:p>
    <w:p w14:paraId="0BC10D2E" w14:textId="53AE4909" w:rsidR="00157328" w:rsidRPr="00564BC0" w:rsidRDefault="001573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Jean Burt</w:t>
      </w:r>
    </w:p>
    <w:sectPr w:rsidR="00157328" w:rsidRPr="0056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C0"/>
    <w:rsid w:val="00054E87"/>
    <w:rsid w:val="00157328"/>
    <w:rsid w:val="00191D31"/>
    <w:rsid w:val="0022034F"/>
    <w:rsid w:val="00260D52"/>
    <w:rsid w:val="002917F8"/>
    <w:rsid w:val="00380C4E"/>
    <w:rsid w:val="003B1A5F"/>
    <w:rsid w:val="003D1FE4"/>
    <w:rsid w:val="004358BA"/>
    <w:rsid w:val="00437D70"/>
    <w:rsid w:val="00450551"/>
    <w:rsid w:val="00472F38"/>
    <w:rsid w:val="004F4526"/>
    <w:rsid w:val="00514655"/>
    <w:rsid w:val="0053757C"/>
    <w:rsid w:val="00564BC0"/>
    <w:rsid w:val="005A1682"/>
    <w:rsid w:val="005E3A19"/>
    <w:rsid w:val="00676E44"/>
    <w:rsid w:val="006D5AEB"/>
    <w:rsid w:val="007055E3"/>
    <w:rsid w:val="00850610"/>
    <w:rsid w:val="00892BB5"/>
    <w:rsid w:val="00A419BF"/>
    <w:rsid w:val="00B820CD"/>
    <w:rsid w:val="00BA5A4D"/>
    <w:rsid w:val="00C54B97"/>
    <w:rsid w:val="00C961F0"/>
    <w:rsid w:val="00C96670"/>
    <w:rsid w:val="00D2464F"/>
    <w:rsid w:val="00D55EF7"/>
    <w:rsid w:val="00E26E18"/>
    <w:rsid w:val="00EC68FF"/>
    <w:rsid w:val="00F8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B90C"/>
  <w15:chartTrackingRefBased/>
  <w15:docId w15:val="{8BB4BD73-5B6E-4214-A10E-4B139CA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Wallingford Foodbank</cp:lastModifiedBy>
  <cp:revision>33</cp:revision>
  <dcterms:created xsi:type="dcterms:W3CDTF">2020-04-30T15:24:00Z</dcterms:created>
  <dcterms:modified xsi:type="dcterms:W3CDTF">2020-05-01T12:57:00Z</dcterms:modified>
</cp:coreProperties>
</file>