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 http://localhost:3000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查询所有的用户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392" w:type="dxa"/>
            <w:gridSpan w:val="3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392" w:type="dxa"/>
            <w:gridSpan w:val="3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pageCode（可选）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pageNumber(可选)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每页显示个数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默认值为8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18" w:hRule="atLeast"/>
        </w:trPr>
        <w:tc>
          <w:tcPr>
            <w:tcW w:w="2130" w:type="dxa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392" w:type="dxa"/>
            <w:gridSpan w:val="3"/>
            <w:tcBorders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{"code":200,"message":"success","data":[{"_id":"","tel":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**</w:t>
            </w:r>
            <w:r>
              <w:rPr>
                <w:i w:val="0"/>
                <w:caps w:val="0"/>
                <w:color w:val="000000"/>
                <w:spacing w:val="0"/>
              </w:rPr>
              <w:t>,"nickname":"","password":"","age":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i w:val="0"/>
                <w:caps w:val="0"/>
                <w:color w:val="000000"/>
                <w:spacing w:val="0"/>
              </w:rPr>
              <w:t>}]}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用户添加接口、注册接口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392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/api/users/addAction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392" w:type="dxa"/>
            <w:gridSpan w:val="3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tel(必填)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18813007814（示例）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nickname(必填)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牛魔王（示例）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password（必填）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123456（示例）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age(必填)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18（示例）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2130" w:type="dxa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392" w:type="dxa"/>
            <w:gridSpan w:val="3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:200,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,data: 1/0/-1}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表示注册成功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0表示用户已注册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 表示注册失败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/api/users/remove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tel（必填）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18813007814（示例）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39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:200,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,data: 1/0}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表示删除成功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0表示删除注册</w:t>
            </w:r>
          </w:p>
        </w:tc>
      </w:tr>
    </w:tbl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用户昵称修改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39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/api/users/updateAction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39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tel(必填)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18813007814（示例）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nickname(必填)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牛魔王（示例）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39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:200,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,data: 1/0}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表示更新成功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表示更新失败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搜索用户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/api/users/search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Nickname（必填）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牛魔王（示例）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392" w:type="dxa"/>
            <w:gridSpan w:val="3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{"code":200,"message":"success","data":[{"_id":"","tel":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**</w:t>
            </w:r>
            <w:r>
              <w:rPr>
                <w:i w:val="0"/>
                <w:caps w:val="0"/>
                <w:color w:val="000000"/>
                <w:spacing w:val="0"/>
              </w:rPr>
              <w:t>,"nickname":"","password":"","age":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i w:val="0"/>
                <w:caps w:val="0"/>
                <w:color w:val="000000"/>
                <w:spacing w:val="0"/>
              </w:rPr>
              <w:t>}]}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年龄查找用户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/api/users/ageSearch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age（必填）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392" w:type="dxa"/>
            <w:gridSpan w:val="3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{"code":200,"message":"success","data":[{"_id":"","tel":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**</w:t>
            </w:r>
            <w:r>
              <w:rPr>
                <w:i w:val="0"/>
                <w:caps w:val="0"/>
                <w:color w:val="000000"/>
                <w:spacing w:val="0"/>
              </w:rPr>
              <w:t>,"nickname":"","password":"","age":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i w:val="0"/>
                <w:caps w:val="0"/>
                <w:color w:val="000000"/>
                <w:spacing w:val="0"/>
              </w:rPr>
              <w:t>}]}</w:t>
            </w:r>
          </w:p>
        </w:tc>
      </w:tr>
    </w:tbl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/api/users/sort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392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num（必填）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升序、降序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type（必填)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按照年龄排序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392" w:type="dxa"/>
            <w:gridSpan w:val="3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{"code":200,"message":"success","data":[{"_id":"","tel":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**</w:t>
            </w:r>
            <w:r>
              <w:rPr>
                <w:i w:val="0"/>
                <w:caps w:val="0"/>
                <w:color w:val="000000"/>
                <w:spacing w:val="0"/>
              </w:rPr>
              <w:t>,"nickname":"","password":"","age":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1</w:t>
            </w:r>
            <w:r>
              <w:rPr>
                <w:i w:val="0"/>
                <w:caps w:val="0"/>
                <w:color w:val="000000"/>
                <w:spacing w:val="0"/>
              </w:rPr>
              <w:t>}]}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获取年龄分类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/api/users/distinct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639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[18,19,20,21,22,23,24]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5D48D7"/>
    <w:multiLevelType w:val="singleLevel"/>
    <w:tmpl w:val="EA5D48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Ss,自豪哥</cp:lastModifiedBy>
  <dcterms:modified xsi:type="dcterms:W3CDTF">2019-01-25T01:51:43Z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