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6D8" w:rsidRDefault="0062084E" w:rsidP="0062084E">
      <w:pPr>
        <w:pStyle w:val="1"/>
      </w:pPr>
      <w:r>
        <w:rPr>
          <w:rFonts w:hint="eastAsia"/>
        </w:rPr>
        <w:t>公共</w:t>
      </w:r>
      <w:r>
        <w:t>js</w:t>
      </w:r>
      <w:r>
        <w:t>文档</w:t>
      </w:r>
    </w:p>
    <w:p w:rsidR="0062084E" w:rsidRDefault="0062084E" w:rsidP="0062084E">
      <w:r>
        <w:t>Js</w:t>
      </w:r>
      <w:r>
        <w:t>文件</w:t>
      </w:r>
      <w:r>
        <w:rPr>
          <w:rFonts w:hint="eastAsia"/>
        </w:rPr>
        <w:t xml:space="preserve"> </w:t>
      </w:r>
      <w:r>
        <w:t xml:space="preserve">custom.pro.js </w:t>
      </w:r>
    </w:p>
    <w:p w:rsidR="0062084E" w:rsidRDefault="0062084E" w:rsidP="0062084E">
      <w:r>
        <w:rPr>
          <w:rFonts w:hint="eastAsia"/>
        </w:rPr>
        <w:t>压缩</w:t>
      </w:r>
      <w:r>
        <w:t>文件</w:t>
      </w:r>
      <w:r>
        <w:rPr>
          <w:rFonts w:hint="eastAsia"/>
        </w:rPr>
        <w:t xml:space="preserve"> </w:t>
      </w:r>
      <w:r>
        <w:t>custom.pro.min.js</w:t>
      </w:r>
    </w:p>
    <w:p w:rsidR="0062084E" w:rsidRDefault="0062084E" w:rsidP="0062084E">
      <w:pPr>
        <w:pStyle w:val="2"/>
      </w:pPr>
      <w:r>
        <w:rPr>
          <w:rFonts w:hint="eastAsia"/>
        </w:rPr>
        <w:t>使用</w:t>
      </w:r>
      <w:r>
        <w:t>方法</w:t>
      </w:r>
    </w:p>
    <w:p w:rsidR="0062084E" w:rsidRDefault="0062084E" w:rsidP="0062084E">
      <w:r>
        <w:rPr>
          <w:rFonts w:hint="eastAsia"/>
        </w:rPr>
        <w:t>主类</w:t>
      </w:r>
      <w:r>
        <w:t>为</w:t>
      </w:r>
      <w:r>
        <w:t xml:space="preserve">$zhong   </w:t>
      </w:r>
      <w:r>
        <w:rPr>
          <w:rFonts w:hint="eastAsia"/>
        </w:rPr>
        <w:t>使用</w:t>
      </w:r>
      <w:r>
        <w:t>方法库案例</w:t>
      </w:r>
      <w:r>
        <w:rPr>
          <w:rFonts w:hint="eastAsia"/>
        </w:rPr>
        <w:t xml:space="preserve">  </w:t>
      </w:r>
      <w:r>
        <w:t>$zhong.pop_off()</w:t>
      </w:r>
    </w:p>
    <w:p w:rsidR="008061FE" w:rsidRDefault="008061FE" w:rsidP="0062084E"/>
    <w:p w:rsidR="008061FE" w:rsidRPr="0062084E" w:rsidRDefault="008061FE" w:rsidP="008061FE">
      <w:pPr>
        <w:pStyle w:val="3"/>
      </w:pPr>
      <w:r>
        <w:rPr>
          <w:rFonts w:hint="eastAsia"/>
        </w:rPr>
        <w:t>表单相关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90"/>
        <w:gridCol w:w="2031"/>
        <w:gridCol w:w="1725"/>
        <w:gridCol w:w="1950"/>
      </w:tblGrid>
      <w:tr w:rsidR="0062084E" w:rsidTr="008061FE">
        <w:tc>
          <w:tcPr>
            <w:tcW w:w="2590" w:type="dxa"/>
          </w:tcPr>
          <w:p w:rsidR="0062084E" w:rsidRDefault="0062084E" w:rsidP="0062084E"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2031" w:type="dxa"/>
          </w:tcPr>
          <w:p w:rsidR="0062084E" w:rsidRDefault="0062084E" w:rsidP="0062084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25" w:type="dxa"/>
          </w:tcPr>
          <w:p w:rsidR="0062084E" w:rsidRDefault="0062084E" w:rsidP="0062084E">
            <w:r>
              <w:rPr>
                <w:rFonts w:hint="eastAsia"/>
              </w:rPr>
              <w:t>返回</w:t>
            </w:r>
          </w:p>
        </w:tc>
        <w:tc>
          <w:tcPr>
            <w:tcW w:w="1950" w:type="dxa"/>
          </w:tcPr>
          <w:p w:rsidR="0062084E" w:rsidRDefault="0062084E" w:rsidP="0062084E">
            <w:r>
              <w:rPr>
                <w:rFonts w:hint="eastAsia"/>
              </w:rPr>
              <w:t>说明</w:t>
            </w:r>
          </w:p>
        </w:tc>
      </w:tr>
      <w:tr w:rsidR="0062084E" w:rsidTr="008061FE">
        <w:tc>
          <w:tcPr>
            <w:tcW w:w="2590" w:type="dxa"/>
          </w:tcPr>
          <w:p w:rsidR="0062084E" w:rsidRDefault="0062084E" w:rsidP="0062084E">
            <w:r w:rsidRPr="0062084E">
              <w:t>wly_select_function</w:t>
            </w:r>
          </w:p>
        </w:tc>
        <w:tc>
          <w:tcPr>
            <w:tcW w:w="2031" w:type="dxa"/>
          </w:tcPr>
          <w:p w:rsidR="0062084E" w:rsidRDefault="0062084E" w:rsidP="0062084E">
            <w:r>
              <w:rPr>
                <w:rFonts w:hint="eastAsia"/>
              </w:rPr>
              <w:t>无</w:t>
            </w:r>
          </w:p>
        </w:tc>
        <w:tc>
          <w:tcPr>
            <w:tcW w:w="1725" w:type="dxa"/>
          </w:tcPr>
          <w:p w:rsidR="0062084E" w:rsidRDefault="0062084E" w:rsidP="0062084E">
            <w:r>
              <w:rPr>
                <w:rFonts w:hint="eastAsia"/>
              </w:rPr>
              <w:t>无</w:t>
            </w:r>
          </w:p>
        </w:tc>
        <w:tc>
          <w:tcPr>
            <w:tcW w:w="1950" w:type="dxa"/>
          </w:tcPr>
          <w:p w:rsidR="0062084E" w:rsidRDefault="0062084E" w:rsidP="0062084E">
            <w:r>
              <w:t>S</w:t>
            </w:r>
            <w:r>
              <w:rPr>
                <w:rFonts w:hint="eastAsia"/>
              </w:rPr>
              <w:t>elect</w:t>
            </w:r>
            <w:r>
              <w:t>组件运行</w:t>
            </w:r>
          </w:p>
          <w:p w:rsidR="0062084E" w:rsidRDefault="0062084E" w:rsidP="0062084E">
            <w:r>
              <w:rPr>
                <w:rFonts w:hint="eastAsia"/>
              </w:rPr>
              <w:t>常于自动生成组件</w:t>
            </w:r>
            <w:r>
              <w:t>后</w:t>
            </w:r>
            <w:r>
              <w:rPr>
                <w:rFonts w:hint="eastAsia"/>
              </w:rPr>
              <w:t>运行</w:t>
            </w:r>
          </w:p>
        </w:tc>
      </w:tr>
      <w:tr w:rsidR="00BC3DE4" w:rsidTr="008061FE">
        <w:tc>
          <w:tcPr>
            <w:tcW w:w="2590" w:type="dxa"/>
          </w:tcPr>
          <w:p w:rsidR="00BC3DE4" w:rsidRPr="0062084E" w:rsidRDefault="00BC3DE4" w:rsidP="0062084E">
            <w:r w:rsidRPr="00BC3DE4">
              <w:t>bind_calendar</w:t>
            </w:r>
          </w:p>
        </w:tc>
        <w:tc>
          <w:tcPr>
            <w:tcW w:w="2031" w:type="dxa"/>
          </w:tcPr>
          <w:p w:rsidR="00BC3DE4" w:rsidRDefault="00BC3DE4" w:rsidP="0062084E">
            <w:r>
              <w:rPr>
                <w:rFonts w:hint="eastAsia"/>
              </w:rPr>
              <w:t>无</w:t>
            </w:r>
          </w:p>
        </w:tc>
        <w:tc>
          <w:tcPr>
            <w:tcW w:w="1725" w:type="dxa"/>
          </w:tcPr>
          <w:p w:rsidR="00BC3DE4" w:rsidRDefault="00BC3DE4" w:rsidP="0062084E">
            <w:r>
              <w:rPr>
                <w:rFonts w:hint="eastAsia"/>
              </w:rPr>
              <w:t>无</w:t>
            </w:r>
          </w:p>
        </w:tc>
        <w:tc>
          <w:tcPr>
            <w:tcW w:w="1950" w:type="dxa"/>
          </w:tcPr>
          <w:p w:rsidR="00BC3DE4" w:rsidRDefault="00BC3DE4" w:rsidP="00BC3DE4">
            <w:r>
              <w:rPr>
                <w:rFonts w:hint="eastAsia"/>
              </w:rPr>
              <w:t>日历组件</w:t>
            </w:r>
            <w:r>
              <w:t>运行</w:t>
            </w:r>
          </w:p>
          <w:p w:rsidR="00BC3DE4" w:rsidRDefault="00BC3DE4" w:rsidP="00BC3DE4">
            <w:r>
              <w:rPr>
                <w:rFonts w:hint="eastAsia"/>
              </w:rPr>
              <w:t>常于自动生成组件</w:t>
            </w:r>
            <w:r>
              <w:t>后</w:t>
            </w:r>
            <w:r>
              <w:rPr>
                <w:rFonts w:hint="eastAsia"/>
              </w:rPr>
              <w:t>运行</w:t>
            </w:r>
          </w:p>
        </w:tc>
      </w:tr>
      <w:tr w:rsidR="0062084E" w:rsidTr="008061FE">
        <w:tc>
          <w:tcPr>
            <w:tcW w:w="2590" w:type="dxa"/>
          </w:tcPr>
          <w:p w:rsidR="0062084E" w:rsidRPr="0062084E" w:rsidRDefault="0062084E" w:rsidP="0062084E">
            <w:r w:rsidRPr="0062084E">
              <w:t>wly_checkbox_function</w:t>
            </w:r>
          </w:p>
        </w:tc>
        <w:tc>
          <w:tcPr>
            <w:tcW w:w="2031" w:type="dxa"/>
          </w:tcPr>
          <w:p w:rsidR="0062084E" w:rsidRDefault="0062084E" w:rsidP="0062084E">
            <w:r>
              <w:rPr>
                <w:rFonts w:hint="eastAsia"/>
              </w:rPr>
              <w:t>无</w:t>
            </w:r>
          </w:p>
        </w:tc>
        <w:tc>
          <w:tcPr>
            <w:tcW w:w="1725" w:type="dxa"/>
          </w:tcPr>
          <w:p w:rsidR="0062084E" w:rsidRDefault="0062084E" w:rsidP="0062084E">
            <w:r>
              <w:rPr>
                <w:rFonts w:hint="eastAsia"/>
              </w:rPr>
              <w:t>无</w:t>
            </w:r>
          </w:p>
        </w:tc>
        <w:tc>
          <w:tcPr>
            <w:tcW w:w="1950" w:type="dxa"/>
          </w:tcPr>
          <w:p w:rsidR="0062084E" w:rsidRDefault="0062084E" w:rsidP="0062084E">
            <w:r w:rsidRPr="0062084E">
              <w:t>Checkbox</w:t>
            </w:r>
            <w:r>
              <w:rPr>
                <w:rFonts w:hint="eastAsia"/>
              </w:rPr>
              <w:t>组件</w:t>
            </w:r>
            <w:r>
              <w:t>运行</w:t>
            </w:r>
          </w:p>
          <w:p w:rsidR="0062084E" w:rsidRDefault="0062084E" w:rsidP="0062084E">
            <w:r>
              <w:rPr>
                <w:rFonts w:hint="eastAsia"/>
              </w:rPr>
              <w:t>常于自动生成组件</w:t>
            </w:r>
            <w:r>
              <w:t>后</w:t>
            </w:r>
            <w:r>
              <w:rPr>
                <w:rFonts w:hint="eastAsia"/>
              </w:rPr>
              <w:t>运行</w:t>
            </w:r>
          </w:p>
        </w:tc>
      </w:tr>
      <w:tr w:rsidR="0062084E" w:rsidTr="008061FE">
        <w:tc>
          <w:tcPr>
            <w:tcW w:w="2590" w:type="dxa"/>
          </w:tcPr>
          <w:p w:rsidR="0062084E" w:rsidRPr="0062084E" w:rsidRDefault="0062084E" w:rsidP="0062084E">
            <w:r w:rsidRPr="0062084E">
              <w:t>wly_radio_function</w:t>
            </w:r>
          </w:p>
        </w:tc>
        <w:tc>
          <w:tcPr>
            <w:tcW w:w="2031" w:type="dxa"/>
          </w:tcPr>
          <w:p w:rsidR="0062084E" w:rsidRDefault="0062084E" w:rsidP="0062084E">
            <w:r>
              <w:rPr>
                <w:rFonts w:hint="eastAsia"/>
              </w:rPr>
              <w:t>无</w:t>
            </w:r>
          </w:p>
        </w:tc>
        <w:tc>
          <w:tcPr>
            <w:tcW w:w="1725" w:type="dxa"/>
          </w:tcPr>
          <w:p w:rsidR="0062084E" w:rsidRDefault="0062084E" w:rsidP="0062084E">
            <w:r>
              <w:rPr>
                <w:rFonts w:hint="eastAsia"/>
              </w:rPr>
              <w:t>无</w:t>
            </w:r>
          </w:p>
        </w:tc>
        <w:tc>
          <w:tcPr>
            <w:tcW w:w="1950" w:type="dxa"/>
          </w:tcPr>
          <w:p w:rsidR="0062084E" w:rsidRDefault="0062084E" w:rsidP="0062084E">
            <w:r w:rsidRPr="0062084E">
              <w:t>radio</w:t>
            </w:r>
            <w:r>
              <w:rPr>
                <w:rFonts w:hint="eastAsia"/>
              </w:rPr>
              <w:t>组件</w:t>
            </w:r>
            <w:r>
              <w:t>运行</w:t>
            </w:r>
          </w:p>
          <w:p w:rsidR="0062084E" w:rsidRPr="0062084E" w:rsidRDefault="0062084E" w:rsidP="0062084E">
            <w:r>
              <w:rPr>
                <w:rFonts w:hint="eastAsia"/>
              </w:rPr>
              <w:t>常于自动生成组件</w:t>
            </w:r>
            <w:r>
              <w:t>后</w:t>
            </w:r>
            <w:r>
              <w:rPr>
                <w:rFonts w:hint="eastAsia"/>
              </w:rPr>
              <w:t>运行</w:t>
            </w:r>
          </w:p>
        </w:tc>
      </w:tr>
      <w:tr w:rsidR="00B95116" w:rsidTr="008061FE">
        <w:tc>
          <w:tcPr>
            <w:tcW w:w="2590" w:type="dxa"/>
          </w:tcPr>
          <w:p w:rsidR="00B95116" w:rsidRPr="0030454E" w:rsidRDefault="00B95116" w:rsidP="00B95116">
            <w:r w:rsidRPr="00B95116">
              <w:t>infornmation_alert</w:t>
            </w:r>
          </w:p>
        </w:tc>
        <w:tc>
          <w:tcPr>
            <w:tcW w:w="2031" w:type="dxa"/>
          </w:tcPr>
          <w:p w:rsidR="00B95116" w:rsidRDefault="00B95116" w:rsidP="00B95116">
            <w:r w:rsidRPr="00B95116">
              <w:t>(type,name,text)</w:t>
            </w:r>
          </w:p>
          <w:p w:rsidR="00B95116" w:rsidRDefault="00B95116" w:rsidP="00B95116">
            <w:r>
              <w:t>Type:</w:t>
            </w:r>
            <w:r>
              <w:rPr>
                <w:rFonts w:hint="eastAsia"/>
              </w:rPr>
              <w:t>提示</w:t>
            </w:r>
            <w:r>
              <w:t>类型</w:t>
            </w:r>
          </w:p>
          <w:p w:rsidR="00B95116" w:rsidRDefault="00B95116" w:rsidP="00B95116">
            <w:r>
              <w:t>e</w:t>
            </w:r>
            <w:r>
              <w:rPr>
                <w:rFonts w:hint="eastAsia"/>
              </w:rPr>
              <w:t>rror</w:t>
            </w:r>
            <w:r>
              <w:t>,warning,correct</w:t>
            </w:r>
          </w:p>
          <w:p w:rsidR="00B95116" w:rsidRDefault="00B95116" w:rsidP="00B95116"/>
          <w:p w:rsidR="00B95116" w:rsidRDefault="00B95116" w:rsidP="00B95116">
            <w:r>
              <w:t>name:</w:t>
            </w:r>
            <w:r>
              <w:rPr>
                <w:rFonts w:hint="eastAsia"/>
              </w:rPr>
              <w:t>对象</w:t>
            </w:r>
            <w:r>
              <w:t>name</w:t>
            </w:r>
          </w:p>
          <w:p w:rsidR="00B95116" w:rsidRDefault="00B95116" w:rsidP="00B95116"/>
          <w:p w:rsidR="00B95116" w:rsidRDefault="00B95116" w:rsidP="00B95116">
            <w:r>
              <w:t>text:</w:t>
            </w:r>
            <w:r>
              <w:t>提示文字</w:t>
            </w:r>
          </w:p>
          <w:p w:rsidR="00B95116" w:rsidRPr="0062084E" w:rsidRDefault="00B95116" w:rsidP="00B95116"/>
        </w:tc>
        <w:tc>
          <w:tcPr>
            <w:tcW w:w="1725" w:type="dxa"/>
          </w:tcPr>
          <w:p w:rsidR="00B95116" w:rsidRDefault="00B95116" w:rsidP="00B95116">
            <w:r>
              <w:rPr>
                <w:rFonts w:hint="eastAsia"/>
              </w:rPr>
              <w:t>无</w:t>
            </w:r>
          </w:p>
        </w:tc>
        <w:tc>
          <w:tcPr>
            <w:tcW w:w="1950" w:type="dxa"/>
          </w:tcPr>
          <w:p w:rsidR="00B95116" w:rsidRDefault="00B95116" w:rsidP="00B95116">
            <w:r>
              <w:rPr>
                <w:rFonts w:hint="eastAsia"/>
              </w:rPr>
              <w:t>表单组件</w:t>
            </w:r>
            <w:r>
              <w:t>提示</w:t>
            </w:r>
          </w:p>
          <w:p w:rsidR="00B95116" w:rsidRDefault="00B95116" w:rsidP="00B95116">
            <w:r>
              <w:rPr>
                <w:rFonts w:hint="eastAsia"/>
              </w:rPr>
              <w:t>常用于</w:t>
            </w:r>
            <w:r>
              <w:t>提示用户输入是否正确</w:t>
            </w:r>
          </w:p>
          <w:p w:rsidR="00B95116" w:rsidRDefault="00B95116" w:rsidP="00B95116"/>
          <w:p w:rsidR="00B95116" w:rsidRPr="00B95116" w:rsidRDefault="00B95116" w:rsidP="00B95116">
            <w:r>
              <w:rPr>
                <w:rFonts w:hint="eastAsia"/>
              </w:rPr>
              <w:t>在</w:t>
            </w:r>
            <w:r>
              <w:t>form.input_row</w:t>
            </w:r>
            <w:r>
              <w:t>结构中</w:t>
            </w:r>
            <w:r>
              <w:rPr>
                <w:rFonts w:hint="eastAsia"/>
              </w:rPr>
              <w:t>任何有</w:t>
            </w:r>
            <w:r>
              <w:t>name</w:t>
            </w:r>
            <w:r>
              <w:t>属性的组件</w:t>
            </w:r>
            <w:r>
              <w:rPr>
                <w:rFonts w:hint="eastAsia"/>
              </w:rPr>
              <w:t>都可以使用</w:t>
            </w:r>
          </w:p>
        </w:tc>
      </w:tr>
      <w:tr w:rsidR="00B95116" w:rsidTr="008061FE">
        <w:tc>
          <w:tcPr>
            <w:tcW w:w="2590" w:type="dxa"/>
          </w:tcPr>
          <w:p w:rsidR="00B95116" w:rsidRPr="00B95116" w:rsidRDefault="00B95116" w:rsidP="00B95116">
            <w:r w:rsidRPr="00B95116">
              <w:t>remove_infornmation_alert</w:t>
            </w:r>
          </w:p>
        </w:tc>
        <w:tc>
          <w:tcPr>
            <w:tcW w:w="2031" w:type="dxa"/>
          </w:tcPr>
          <w:p w:rsidR="00B95116" w:rsidRDefault="00B95116" w:rsidP="00B95116">
            <w:r w:rsidRPr="00B95116">
              <w:t>(name)</w:t>
            </w:r>
          </w:p>
          <w:p w:rsidR="00B95116" w:rsidRDefault="00B95116" w:rsidP="00B95116"/>
          <w:p w:rsidR="00B95116" w:rsidRDefault="00B95116" w:rsidP="00B95116">
            <w:r>
              <w:t>name:</w:t>
            </w:r>
            <w:r>
              <w:rPr>
                <w:rFonts w:hint="eastAsia"/>
              </w:rPr>
              <w:t>对象</w:t>
            </w:r>
            <w:r>
              <w:t>name</w:t>
            </w:r>
          </w:p>
          <w:p w:rsidR="00B95116" w:rsidRPr="00B95116" w:rsidRDefault="00B95116" w:rsidP="00B95116"/>
        </w:tc>
        <w:tc>
          <w:tcPr>
            <w:tcW w:w="1725" w:type="dxa"/>
          </w:tcPr>
          <w:p w:rsidR="00B95116" w:rsidRDefault="00B95116" w:rsidP="00B95116">
            <w:r>
              <w:rPr>
                <w:rFonts w:hint="eastAsia"/>
              </w:rPr>
              <w:t>无</w:t>
            </w:r>
          </w:p>
        </w:tc>
        <w:tc>
          <w:tcPr>
            <w:tcW w:w="1950" w:type="dxa"/>
          </w:tcPr>
          <w:p w:rsidR="00B95116" w:rsidRDefault="00B95116" w:rsidP="00B95116">
            <w:r>
              <w:rPr>
                <w:rFonts w:hint="eastAsia"/>
              </w:rPr>
              <w:t>表单组件取消</w:t>
            </w:r>
            <w:r>
              <w:t>提示</w:t>
            </w:r>
          </w:p>
          <w:p w:rsidR="00B95116" w:rsidRDefault="00B95116" w:rsidP="00B95116"/>
          <w:p w:rsidR="00B95116" w:rsidRDefault="00B95116" w:rsidP="00B95116">
            <w:r>
              <w:rPr>
                <w:rFonts w:hint="eastAsia"/>
              </w:rPr>
              <w:t>在</w:t>
            </w:r>
            <w:r>
              <w:t>form.input_row</w:t>
            </w:r>
            <w:r>
              <w:t>结构中</w:t>
            </w:r>
            <w:r>
              <w:rPr>
                <w:rFonts w:hint="eastAsia"/>
              </w:rPr>
              <w:t>任何有</w:t>
            </w:r>
            <w:r>
              <w:t>name</w:t>
            </w:r>
            <w:r>
              <w:t>属性的组件</w:t>
            </w:r>
            <w:r>
              <w:rPr>
                <w:rFonts w:hint="eastAsia"/>
              </w:rPr>
              <w:t>都可以使用</w:t>
            </w:r>
          </w:p>
          <w:p w:rsidR="00B95116" w:rsidRDefault="00B95116" w:rsidP="00B95116"/>
        </w:tc>
      </w:tr>
    </w:tbl>
    <w:p w:rsidR="0062084E" w:rsidRDefault="0062084E" w:rsidP="0062084E"/>
    <w:p w:rsidR="008061FE" w:rsidRDefault="008061FE" w:rsidP="008061FE">
      <w:pPr>
        <w:pStyle w:val="3"/>
      </w:pPr>
      <w:r>
        <w:rPr>
          <w:rFonts w:hint="eastAsia"/>
        </w:rPr>
        <w:t>验证码</w:t>
      </w:r>
      <w:r>
        <w:t>相关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5"/>
        <w:gridCol w:w="2001"/>
        <w:gridCol w:w="1991"/>
        <w:gridCol w:w="2009"/>
      </w:tblGrid>
      <w:tr w:rsidR="008061FE" w:rsidTr="00C862F1">
        <w:tc>
          <w:tcPr>
            <w:tcW w:w="2295" w:type="dxa"/>
          </w:tcPr>
          <w:p w:rsidR="008061FE" w:rsidRPr="00B95116" w:rsidRDefault="008061FE" w:rsidP="00C862F1">
            <w:r w:rsidRPr="008061FE">
              <w:t>reverseTime</w:t>
            </w:r>
          </w:p>
        </w:tc>
        <w:tc>
          <w:tcPr>
            <w:tcW w:w="2001" w:type="dxa"/>
          </w:tcPr>
          <w:p w:rsidR="008061FE" w:rsidRDefault="008061FE" w:rsidP="008061FE">
            <w:r w:rsidRPr="008061FE">
              <w:t>Num</w:t>
            </w:r>
          </w:p>
          <w:p w:rsidR="008061FE" w:rsidRPr="00B95116" w:rsidRDefault="008061FE" w:rsidP="008061FE">
            <w:r>
              <w:rPr>
                <w:rFonts w:hint="eastAsia"/>
              </w:rPr>
              <w:t>倒计时</w:t>
            </w:r>
            <w:r>
              <w:t>秒数</w:t>
            </w:r>
          </w:p>
        </w:tc>
        <w:tc>
          <w:tcPr>
            <w:tcW w:w="1991" w:type="dxa"/>
          </w:tcPr>
          <w:p w:rsidR="008061FE" w:rsidRDefault="008061FE" w:rsidP="00C862F1"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</w:tcPr>
          <w:p w:rsidR="008061FE" w:rsidRDefault="008061FE" w:rsidP="00C862F1">
            <w:r>
              <w:rPr>
                <w:rFonts w:hint="eastAsia"/>
              </w:rPr>
              <w:t>验证码</w:t>
            </w:r>
            <w:r>
              <w:t>秒数倒计时</w:t>
            </w:r>
          </w:p>
        </w:tc>
      </w:tr>
      <w:tr w:rsidR="008061FE" w:rsidRPr="00B95116" w:rsidTr="00C862F1">
        <w:tc>
          <w:tcPr>
            <w:tcW w:w="2295" w:type="dxa"/>
          </w:tcPr>
          <w:p w:rsidR="008061FE" w:rsidRPr="00B95116" w:rsidRDefault="008061FE" w:rsidP="00C862F1">
            <w:r w:rsidRPr="008061FE">
              <w:t>enable_yzm</w:t>
            </w:r>
          </w:p>
        </w:tc>
        <w:tc>
          <w:tcPr>
            <w:tcW w:w="2001" w:type="dxa"/>
          </w:tcPr>
          <w:p w:rsidR="008061FE" w:rsidRDefault="008061FE" w:rsidP="00C862F1">
            <w:r>
              <w:rPr>
                <w:rFonts w:hint="eastAsia"/>
              </w:rPr>
              <w:t>无</w:t>
            </w:r>
          </w:p>
        </w:tc>
        <w:tc>
          <w:tcPr>
            <w:tcW w:w="1991" w:type="dxa"/>
          </w:tcPr>
          <w:p w:rsidR="008061FE" w:rsidRDefault="008061FE" w:rsidP="00C862F1"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</w:tcPr>
          <w:p w:rsidR="008061FE" w:rsidRPr="00B95116" w:rsidRDefault="008061FE" w:rsidP="00C862F1">
            <w:r>
              <w:rPr>
                <w:rFonts w:hint="eastAsia"/>
              </w:rPr>
              <w:t>开启验证码</w:t>
            </w:r>
            <w:r>
              <w:t>按钮功能</w:t>
            </w:r>
          </w:p>
        </w:tc>
      </w:tr>
      <w:tr w:rsidR="008061FE" w:rsidRPr="00B95116" w:rsidTr="00C862F1">
        <w:tc>
          <w:tcPr>
            <w:tcW w:w="2295" w:type="dxa"/>
          </w:tcPr>
          <w:p w:rsidR="008061FE" w:rsidRPr="00B95116" w:rsidRDefault="008061FE" w:rsidP="00C862F1">
            <w:r w:rsidRPr="008061FE">
              <w:t>click_yzm</w:t>
            </w:r>
          </w:p>
        </w:tc>
        <w:tc>
          <w:tcPr>
            <w:tcW w:w="2001" w:type="dxa"/>
          </w:tcPr>
          <w:p w:rsidR="008061FE" w:rsidRDefault="008061FE" w:rsidP="00C862F1">
            <w:r w:rsidRPr="008061FE">
              <w:t>(fun,fun_error,time)</w:t>
            </w:r>
          </w:p>
          <w:p w:rsidR="008061FE" w:rsidRDefault="008061FE" w:rsidP="00C862F1">
            <w:r>
              <w:t xml:space="preserve">Fun </w:t>
            </w:r>
            <w:r w:rsidR="00FC465B">
              <w:rPr>
                <w:rFonts w:hint="eastAsia"/>
              </w:rPr>
              <w:t>绑定事件</w:t>
            </w:r>
          </w:p>
          <w:p w:rsidR="00FC465B" w:rsidRDefault="00FC465B" w:rsidP="00FC465B">
            <w:r>
              <w:t>fun_error</w:t>
            </w:r>
            <w:r>
              <w:t>验证码</w:t>
            </w:r>
            <w:r>
              <w:rPr>
                <w:rFonts w:hint="eastAsia"/>
              </w:rPr>
              <w:t>功能关闭时</w:t>
            </w:r>
            <w:r>
              <w:t>的事件</w:t>
            </w:r>
          </w:p>
          <w:p w:rsidR="00FC465B" w:rsidRDefault="00FC465B" w:rsidP="00FC465B">
            <w:r w:rsidRPr="00FC465B">
              <w:t>time</w:t>
            </w:r>
            <w:r>
              <w:rPr>
                <w:rFonts w:hint="eastAsia"/>
              </w:rPr>
              <w:t>倒计时</w:t>
            </w:r>
            <w:r>
              <w:t>秒数</w:t>
            </w:r>
          </w:p>
          <w:p w:rsidR="00FC465B" w:rsidRDefault="00FC465B" w:rsidP="00FC465B"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</w:t>
            </w:r>
          </w:p>
        </w:tc>
        <w:tc>
          <w:tcPr>
            <w:tcW w:w="1991" w:type="dxa"/>
          </w:tcPr>
          <w:p w:rsidR="008061FE" w:rsidRDefault="00FC465B" w:rsidP="00C862F1"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</w:tcPr>
          <w:p w:rsidR="008061FE" w:rsidRPr="00B95116" w:rsidRDefault="008061FE" w:rsidP="00C862F1">
            <w:r w:rsidRPr="008061FE">
              <w:rPr>
                <w:rFonts w:hint="eastAsia"/>
              </w:rPr>
              <w:t>绑定验证码事件</w:t>
            </w:r>
          </w:p>
        </w:tc>
      </w:tr>
      <w:tr w:rsidR="008061FE" w:rsidRPr="00B95116" w:rsidTr="00C862F1">
        <w:tc>
          <w:tcPr>
            <w:tcW w:w="2295" w:type="dxa"/>
          </w:tcPr>
          <w:p w:rsidR="008061FE" w:rsidRPr="00B95116" w:rsidRDefault="00FC465B" w:rsidP="00C862F1">
            <w:r w:rsidRPr="00FC465B">
              <w:t>lock_yzm</w:t>
            </w:r>
          </w:p>
        </w:tc>
        <w:tc>
          <w:tcPr>
            <w:tcW w:w="2001" w:type="dxa"/>
          </w:tcPr>
          <w:p w:rsidR="00FC465B" w:rsidRDefault="00FC465B" w:rsidP="00FC465B">
            <w:r>
              <w:t xml:space="preserve">Fun </w:t>
            </w:r>
          </w:p>
          <w:p w:rsidR="00FC465B" w:rsidRDefault="00FC465B" w:rsidP="00FC465B">
            <w:r>
              <w:rPr>
                <w:rFonts w:hint="eastAsia"/>
              </w:rPr>
              <w:t>绑定事件</w:t>
            </w:r>
            <w:r w:rsidR="00500546">
              <w:rPr>
                <w:rFonts w:hint="eastAsia"/>
              </w:rPr>
              <w:t xml:space="preserve"> </w:t>
            </w:r>
            <w:r w:rsidR="00500546">
              <w:rPr>
                <w:rFonts w:hint="eastAsia"/>
              </w:rPr>
              <w:t>可以为空</w:t>
            </w:r>
          </w:p>
          <w:p w:rsidR="008061FE" w:rsidRDefault="008061FE" w:rsidP="00C862F1"/>
        </w:tc>
        <w:tc>
          <w:tcPr>
            <w:tcW w:w="1991" w:type="dxa"/>
          </w:tcPr>
          <w:p w:rsidR="008061FE" w:rsidRDefault="00FC465B" w:rsidP="00C862F1"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</w:tcPr>
          <w:p w:rsidR="008061FE" w:rsidRDefault="00FC465B" w:rsidP="00C862F1">
            <w:r w:rsidRPr="00FC465B">
              <w:rPr>
                <w:rFonts w:hint="eastAsia"/>
              </w:rPr>
              <w:t>锁定验证码</w:t>
            </w:r>
          </w:p>
          <w:p w:rsidR="00500546" w:rsidRPr="00B95116" w:rsidRDefault="00500546" w:rsidP="00C862F1">
            <w:r>
              <w:rPr>
                <w:rFonts w:hint="eastAsia"/>
              </w:rPr>
              <w:t>并执行</w:t>
            </w:r>
            <w:r>
              <w:t>某些事件</w:t>
            </w:r>
          </w:p>
        </w:tc>
      </w:tr>
      <w:tr w:rsidR="008061FE" w:rsidRPr="00B95116" w:rsidTr="00C862F1">
        <w:tc>
          <w:tcPr>
            <w:tcW w:w="2295" w:type="dxa"/>
          </w:tcPr>
          <w:p w:rsidR="008061FE" w:rsidRPr="008061FE" w:rsidRDefault="008061FE" w:rsidP="00C862F1">
            <w:r w:rsidRPr="008061FE">
              <w:t>checkRePassWord</w:t>
            </w:r>
          </w:p>
        </w:tc>
        <w:tc>
          <w:tcPr>
            <w:tcW w:w="2001" w:type="dxa"/>
          </w:tcPr>
          <w:p w:rsidR="008061FE" w:rsidRDefault="008061FE" w:rsidP="00C862F1">
            <w:r>
              <w:t>(V</w:t>
            </w:r>
            <w:r>
              <w:rPr>
                <w:rFonts w:hint="eastAsia"/>
              </w:rPr>
              <w:t>al</w:t>
            </w:r>
            <w:r>
              <w:t xml:space="preserve">1,val2) </w:t>
            </w:r>
          </w:p>
          <w:p w:rsidR="008061FE" w:rsidRDefault="008061FE" w:rsidP="00C862F1">
            <w:r>
              <w:t>V</w:t>
            </w:r>
            <w:r>
              <w:rPr>
                <w:rFonts w:hint="eastAsia"/>
              </w:rPr>
              <w:t>al</w:t>
            </w:r>
            <w:r>
              <w:t>1:</w:t>
            </w:r>
            <w:r>
              <w:rPr>
                <w:rFonts w:hint="eastAsia"/>
              </w:rPr>
              <w:t>字符串</w:t>
            </w:r>
          </w:p>
          <w:p w:rsidR="008061FE" w:rsidRDefault="008061FE" w:rsidP="00C862F1">
            <w:r>
              <w:t>V</w:t>
            </w:r>
            <w:r>
              <w:rPr>
                <w:rFonts w:hint="eastAsia"/>
              </w:rPr>
              <w:t>al</w:t>
            </w:r>
            <w:r>
              <w:t>2: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1991" w:type="dxa"/>
          </w:tcPr>
          <w:p w:rsidR="008061FE" w:rsidRDefault="008061FE" w:rsidP="00C862F1">
            <w:r>
              <w:t>T</w:t>
            </w:r>
            <w:r>
              <w:rPr>
                <w:rFonts w:hint="eastAsia"/>
              </w:rPr>
              <w:t>rue</w:t>
            </w:r>
          </w:p>
          <w:p w:rsidR="008061FE" w:rsidRDefault="008061FE" w:rsidP="00C862F1">
            <w:r>
              <w:t>False</w:t>
            </w:r>
          </w:p>
        </w:tc>
        <w:tc>
          <w:tcPr>
            <w:tcW w:w="2009" w:type="dxa"/>
          </w:tcPr>
          <w:p w:rsidR="008061FE" w:rsidRPr="00B95116" w:rsidRDefault="008061FE" w:rsidP="00C862F1">
            <w:r>
              <w:rPr>
                <w:rFonts w:hint="eastAsia"/>
              </w:rPr>
              <w:t>判断</w:t>
            </w:r>
            <w:r>
              <w:t>重复密码是否不一致</w:t>
            </w:r>
          </w:p>
        </w:tc>
      </w:tr>
      <w:tr w:rsidR="008061FE" w:rsidRPr="00B95116" w:rsidTr="00C862F1">
        <w:tc>
          <w:tcPr>
            <w:tcW w:w="2295" w:type="dxa"/>
          </w:tcPr>
          <w:p w:rsidR="008061FE" w:rsidRPr="008061FE" w:rsidRDefault="008061FE" w:rsidP="00C862F1">
            <w:r w:rsidRPr="008061FE">
              <w:t>checkEmail</w:t>
            </w:r>
          </w:p>
        </w:tc>
        <w:tc>
          <w:tcPr>
            <w:tcW w:w="2001" w:type="dxa"/>
          </w:tcPr>
          <w:p w:rsidR="008061FE" w:rsidRDefault="008061FE" w:rsidP="00C862F1">
            <w:r>
              <w:t>v</w:t>
            </w:r>
            <w:r>
              <w:rPr>
                <w:rFonts w:hint="eastAsia"/>
              </w:rPr>
              <w:t>al</w:t>
            </w:r>
          </w:p>
          <w:p w:rsidR="008061FE" w:rsidRDefault="008061FE" w:rsidP="00C862F1">
            <w:r>
              <w:rPr>
                <w:rFonts w:hint="eastAsia"/>
              </w:rPr>
              <w:t>字符串</w:t>
            </w:r>
          </w:p>
        </w:tc>
        <w:tc>
          <w:tcPr>
            <w:tcW w:w="1991" w:type="dxa"/>
          </w:tcPr>
          <w:p w:rsidR="008061FE" w:rsidRDefault="008061FE" w:rsidP="00C862F1">
            <w:r>
              <w:t>T</w:t>
            </w:r>
            <w:r>
              <w:rPr>
                <w:rFonts w:hint="eastAsia"/>
              </w:rPr>
              <w:t>rue</w:t>
            </w:r>
          </w:p>
          <w:p w:rsidR="008061FE" w:rsidRDefault="008061FE" w:rsidP="00C862F1">
            <w:r>
              <w:t>False</w:t>
            </w:r>
          </w:p>
        </w:tc>
        <w:tc>
          <w:tcPr>
            <w:tcW w:w="2009" w:type="dxa"/>
          </w:tcPr>
          <w:p w:rsidR="008061FE" w:rsidRDefault="008061FE" w:rsidP="00C862F1">
            <w:r w:rsidRPr="00B95116">
              <w:rPr>
                <w:rFonts w:hint="eastAsia"/>
              </w:rPr>
              <w:t>判断格式</w:t>
            </w:r>
          </w:p>
          <w:p w:rsidR="008061FE" w:rsidRPr="00B95116" w:rsidRDefault="008061FE" w:rsidP="00C862F1">
            <w:r>
              <w:rPr>
                <w:rFonts w:hint="eastAsia"/>
              </w:rPr>
              <w:t>邮箱</w:t>
            </w:r>
          </w:p>
        </w:tc>
      </w:tr>
    </w:tbl>
    <w:p w:rsidR="008061FE" w:rsidRPr="008061FE" w:rsidRDefault="008061FE" w:rsidP="008061FE"/>
    <w:p w:rsidR="008061FE" w:rsidRDefault="008061FE" w:rsidP="008061FE">
      <w:pPr>
        <w:pStyle w:val="3"/>
      </w:pPr>
      <w:r>
        <w:rPr>
          <w:rFonts w:hint="eastAsia"/>
        </w:rPr>
        <w:t>检查</w:t>
      </w:r>
      <w:r>
        <w:t>输入值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5"/>
        <w:gridCol w:w="2001"/>
        <w:gridCol w:w="1991"/>
        <w:gridCol w:w="2009"/>
      </w:tblGrid>
      <w:tr w:rsidR="008061FE" w:rsidTr="008061FE">
        <w:tc>
          <w:tcPr>
            <w:tcW w:w="2295" w:type="dxa"/>
          </w:tcPr>
          <w:p w:rsidR="008061FE" w:rsidRPr="00B95116" w:rsidRDefault="008061FE" w:rsidP="00C862F1">
            <w:r w:rsidRPr="00B95116">
              <w:t>checkUserName_phone</w:t>
            </w:r>
          </w:p>
        </w:tc>
        <w:tc>
          <w:tcPr>
            <w:tcW w:w="2001" w:type="dxa"/>
          </w:tcPr>
          <w:p w:rsidR="008061FE" w:rsidRDefault="008061FE" w:rsidP="00C862F1">
            <w:r>
              <w:t>v</w:t>
            </w:r>
            <w:r>
              <w:rPr>
                <w:rFonts w:hint="eastAsia"/>
              </w:rPr>
              <w:t>al</w:t>
            </w:r>
          </w:p>
          <w:p w:rsidR="008061FE" w:rsidRPr="00B95116" w:rsidRDefault="008061FE" w:rsidP="00C862F1">
            <w:r>
              <w:rPr>
                <w:rFonts w:hint="eastAsia"/>
              </w:rPr>
              <w:t>字符串</w:t>
            </w:r>
          </w:p>
        </w:tc>
        <w:tc>
          <w:tcPr>
            <w:tcW w:w="1991" w:type="dxa"/>
          </w:tcPr>
          <w:p w:rsidR="008061FE" w:rsidRDefault="008061FE" w:rsidP="00C862F1">
            <w:r>
              <w:t>T</w:t>
            </w:r>
            <w:r>
              <w:rPr>
                <w:rFonts w:hint="eastAsia"/>
              </w:rPr>
              <w:t>rue</w:t>
            </w:r>
          </w:p>
          <w:p w:rsidR="008061FE" w:rsidRDefault="008061FE" w:rsidP="00C862F1">
            <w:r>
              <w:t>False</w:t>
            </w:r>
          </w:p>
        </w:tc>
        <w:tc>
          <w:tcPr>
            <w:tcW w:w="2009" w:type="dxa"/>
          </w:tcPr>
          <w:p w:rsidR="008061FE" w:rsidRDefault="008061FE" w:rsidP="00C862F1">
            <w:r w:rsidRPr="00B95116">
              <w:rPr>
                <w:rFonts w:hint="eastAsia"/>
              </w:rPr>
              <w:t>判断格式</w:t>
            </w:r>
          </w:p>
          <w:p w:rsidR="008061FE" w:rsidRDefault="008061FE" w:rsidP="00C862F1">
            <w:r>
              <w:rPr>
                <w:rFonts w:hint="eastAsia"/>
              </w:rPr>
              <w:t>手机号</w:t>
            </w:r>
          </w:p>
        </w:tc>
      </w:tr>
      <w:tr w:rsidR="008061FE" w:rsidRPr="00B95116" w:rsidTr="008061FE">
        <w:tc>
          <w:tcPr>
            <w:tcW w:w="2295" w:type="dxa"/>
          </w:tcPr>
          <w:p w:rsidR="008061FE" w:rsidRPr="00B95116" w:rsidRDefault="008061FE" w:rsidP="00C862F1">
            <w:r w:rsidRPr="00B95116">
              <w:t>checkPassWord_register</w:t>
            </w:r>
          </w:p>
        </w:tc>
        <w:tc>
          <w:tcPr>
            <w:tcW w:w="2001" w:type="dxa"/>
          </w:tcPr>
          <w:p w:rsidR="008061FE" w:rsidRDefault="008061FE" w:rsidP="00C862F1">
            <w:r>
              <w:t>v</w:t>
            </w:r>
            <w:r>
              <w:rPr>
                <w:rFonts w:hint="eastAsia"/>
              </w:rPr>
              <w:t>al</w:t>
            </w:r>
          </w:p>
          <w:p w:rsidR="008061FE" w:rsidRDefault="008061FE" w:rsidP="00C862F1">
            <w:r>
              <w:rPr>
                <w:rFonts w:hint="eastAsia"/>
              </w:rPr>
              <w:t>字符串</w:t>
            </w:r>
          </w:p>
        </w:tc>
        <w:tc>
          <w:tcPr>
            <w:tcW w:w="1991" w:type="dxa"/>
          </w:tcPr>
          <w:p w:rsidR="008061FE" w:rsidRDefault="008061FE" w:rsidP="00C862F1">
            <w:r>
              <w:t>T</w:t>
            </w:r>
            <w:r>
              <w:rPr>
                <w:rFonts w:hint="eastAsia"/>
              </w:rPr>
              <w:t>rue</w:t>
            </w:r>
          </w:p>
          <w:p w:rsidR="008061FE" w:rsidRDefault="008061FE" w:rsidP="00C862F1">
            <w:r>
              <w:t>False</w:t>
            </w:r>
          </w:p>
        </w:tc>
        <w:tc>
          <w:tcPr>
            <w:tcW w:w="2009" w:type="dxa"/>
          </w:tcPr>
          <w:p w:rsidR="008061FE" w:rsidRDefault="008061FE" w:rsidP="00C862F1">
            <w:r w:rsidRPr="00B95116">
              <w:rPr>
                <w:rFonts w:hint="eastAsia"/>
              </w:rPr>
              <w:t>判断格式</w:t>
            </w:r>
          </w:p>
          <w:p w:rsidR="008061FE" w:rsidRDefault="008061FE" w:rsidP="00C862F1">
            <w:r>
              <w:rPr>
                <w:rFonts w:hint="eastAsia"/>
              </w:rPr>
              <w:t>注册密码</w:t>
            </w:r>
          </w:p>
          <w:p w:rsidR="008061FE" w:rsidRPr="00B95116" w:rsidRDefault="008061FE" w:rsidP="00C862F1">
            <w:r w:rsidRPr="00B95116">
              <w:rPr>
                <w:rFonts w:hint="eastAsia"/>
              </w:rPr>
              <w:t>6-20</w:t>
            </w:r>
            <w:r w:rsidRPr="00B95116">
              <w:rPr>
                <w:rFonts w:hint="eastAsia"/>
              </w:rPr>
              <w:t>位数字和字母组合</w:t>
            </w:r>
          </w:p>
        </w:tc>
      </w:tr>
      <w:tr w:rsidR="008061FE" w:rsidRPr="00B95116" w:rsidTr="008061FE">
        <w:tc>
          <w:tcPr>
            <w:tcW w:w="2295" w:type="dxa"/>
          </w:tcPr>
          <w:p w:rsidR="008061FE" w:rsidRPr="00B95116" w:rsidRDefault="008061FE" w:rsidP="00C862F1">
            <w:r w:rsidRPr="00B95116">
              <w:t>checkPassWord</w:t>
            </w:r>
          </w:p>
        </w:tc>
        <w:tc>
          <w:tcPr>
            <w:tcW w:w="2001" w:type="dxa"/>
          </w:tcPr>
          <w:p w:rsidR="008061FE" w:rsidRDefault="008061FE" w:rsidP="00C862F1">
            <w:r>
              <w:t>v</w:t>
            </w:r>
            <w:r>
              <w:rPr>
                <w:rFonts w:hint="eastAsia"/>
              </w:rPr>
              <w:t>al</w:t>
            </w:r>
          </w:p>
          <w:p w:rsidR="008061FE" w:rsidRDefault="008061FE" w:rsidP="00C862F1">
            <w:r>
              <w:rPr>
                <w:rFonts w:hint="eastAsia"/>
              </w:rPr>
              <w:t>字符串</w:t>
            </w:r>
          </w:p>
        </w:tc>
        <w:tc>
          <w:tcPr>
            <w:tcW w:w="1991" w:type="dxa"/>
          </w:tcPr>
          <w:p w:rsidR="008061FE" w:rsidRDefault="008061FE" w:rsidP="00C862F1">
            <w:r>
              <w:t>T</w:t>
            </w:r>
            <w:r>
              <w:rPr>
                <w:rFonts w:hint="eastAsia"/>
              </w:rPr>
              <w:t>rue</w:t>
            </w:r>
          </w:p>
          <w:p w:rsidR="008061FE" w:rsidRDefault="008061FE" w:rsidP="00C862F1">
            <w:r>
              <w:t>False</w:t>
            </w:r>
          </w:p>
        </w:tc>
        <w:tc>
          <w:tcPr>
            <w:tcW w:w="2009" w:type="dxa"/>
          </w:tcPr>
          <w:p w:rsidR="008061FE" w:rsidRDefault="008061FE" w:rsidP="00C862F1">
            <w:r w:rsidRPr="00B95116">
              <w:rPr>
                <w:rFonts w:hint="eastAsia"/>
              </w:rPr>
              <w:t>判断格式</w:t>
            </w:r>
          </w:p>
          <w:p w:rsidR="008061FE" w:rsidRDefault="008061FE" w:rsidP="00C862F1">
            <w:r>
              <w:rPr>
                <w:rFonts w:hint="eastAsia"/>
              </w:rPr>
              <w:t>只</w:t>
            </w:r>
            <w:r>
              <w:t>负责是否为空</w:t>
            </w:r>
          </w:p>
          <w:p w:rsidR="008061FE" w:rsidRPr="00B95116" w:rsidRDefault="008061FE" w:rsidP="00C862F1">
            <w:r>
              <w:rPr>
                <w:rFonts w:hint="eastAsia"/>
              </w:rPr>
              <w:t>不建议使用</w:t>
            </w:r>
          </w:p>
        </w:tc>
      </w:tr>
      <w:tr w:rsidR="008061FE" w:rsidRPr="00B95116" w:rsidTr="008061FE">
        <w:tc>
          <w:tcPr>
            <w:tcW w:w="2295" w:type="dxa"/>
          </w:tcPr>
          <w:p w:rsidR="008061FE" w:rsidRPr="00B95116" w:rsidRDefault="008061FE" w:rsidP="00C862F1">
            <w:r w:rsidRPr="008061FE">
              <w:t>checkIdcode</w:t>
            </w:r>
          </w:p>
        </w:tc>
        <w:tc>
          <w:tcPr>
            <w:tcW w:w="2001" w:type="dxa"/>
          </w:tcPr>
          <w:p w:rsidR="008061FE" w:rsidRDefault="008061FE" w:rsidP="00C862F1">
            <w:r>
              <w:t>v</w:t>
            </w:r>
            <w:r>
              <w:rPr>
                <w:rFonts w:hint="eastAsia"/>
              </w:rPr>
              <w:t>al</w:t>
            </w:r>
          </w:p>
          <w:p w:rsidR="008061FE" w:rsidRDefault="008061FE" w:rsidP="00C862F1">
            <w:r>
              <w:rPr>
                <w:rFonts w:hint="eastAsia"/>
              </w:rPr>
              <w:t>字符串</w:t>
            </w:r>
          </w:p>
        </w:tc>
        <w:tc>
          <w:tcPr>
            <w:tcW w:w="1991" w:type="dxa"/>
          </w:tcPr>
          <w:p w:rsidR="008061FE" w:rsidRDefault="008061FE" w:rsidP="00C862F1">
            <w:r>
              <w:t>T</w:t>
            </w:r>
            <w:r>
              <w:rPr>
                <w:rFonts w:hint="eastAsia"/>
              </w:rPr>
              <w:t>rue</w:t>
            </w:r>
          </w:p>
          <w:p w:rsidR="008061FE" w:rsidRDefault="008061FE" w:rsidP="00C862F1">
            <w:r>
              <w:t>False</w:t>
            </w:r>
          </w:p>
        </w:tc>
        <w:tc>
          <w:tcPr>
            <w:tcW w:w="2009" w:type="dxa"/>
          </w:tcPr>
          <w:p w:rsidR="008061FE" w:rsidRDefault="008061FE" w:rsidP="00C862F1">
            <w:r w:rsidRPr="00B95116">
              <w:rPr>
                <w:rFonts w:hint="eastAsia"/>
              </w:rPr>
              <w:t>判断格式</w:t>
            </w:r>
          </w:p>
          <w:p w:rsidR="008061FE" w:rsidRDefault="008061FE" w:rsidP="00C862F1">
            <w:r>
              <w:rPr>
                <w:rFonts w:hint="eastAsia"/>
              </w:rPr>
              <w:t>只</w:t>
            </w:r>
            <w:r>
              <w:t>负责是否为空</w:t>
            </w:r>
          </w:p>
          <w:p w:rsidR="008061FE" w:rsidRPr="00B95116" w:rsidRDefault="008061FE" w:rsidP="00C862F1">
            <w:r>
              <w:rPr>
                <w:rFonts w:hint="eastAsia"/>
              </w:rPr>
              <w:t>不建议使用</w:t>
            </w:r>
          </w:p>
        </w:tc>
      </w:tr>
      <w:tr w:rsidR="008061FE" w:rsidRPr="00B95116" w:rsidTr="008061FE">
        <w:tc>
          <w:tcPr>
            <w:tcW w:w="2295" w:type="dxa"/>
          </w:tcPr>
          <w:p w:rsidR="008061FE" w:rsidRPr="008061FE" w:rsidRDefault="008061FE" w:rsidP="00C862F1">
            <w:r w:rsidRPr="008061FE">
              <w:t>checkRePassWord</w:t>
            </w:r>
          </w:p>
        </w:tc>
        <w:tc>
          <w:tcPr>
            <w:tcW w:w="2001" w:type="dxa"/>
          </w:tcPr>
          <w:p w:rsidR="008061FE" w:rsidRDefault="008061FE" w:rsidP="00C862F1">
            <w:r>
              <w:t>(V</w:t>
            </w:r>
            <w:r>
              <w:rPr>
                <w:rFonts w:hint="eastAsia"/>
              </w:rPr>
              <w:t>al</w:t>
            </w:r>
            <w:r>
              <w:t xml:space="preserve">1,val2) </w:t>
            </w:r>
          </w:p>
          <w:p w:rsidR="008061FE" w:rsidRDefault="008061FE" w:rsidP="00C862F1">
            <w:r>
              <w:t>V</w:t>
            </w:r>
            <w:r>
              <w:rPr>
                <w:rFonts w:hint="eastAsia"/>
              </w:rPr>
              <w:t>al</w:t>
            </w:r>
            <w:r>
              <w:t>1:</w:t>
            </w:r>
            <w:r>
              <w:rPr>
                <w:rFonts w:hint="eastAsia"/>
              </w:rPr>
              <w:t>字符串</w:t>
            </w:r>
          </w:p>
          <w:p w:rsidR="008061FE" w:rsidRDefault="008061FE" w:rsidP="00C862F1">
            <w:r>
              <w:t>V</w:t>
            </w:r>
            <w:r>
              <w:rPr>
                <w:rFonts w:hint="eastAsia"/>
              </w:rPr>
              <w:t>al</w:t>
            </w:r>
            <w:r>
              <w:t>2: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1991" w:type="dxa"/>
          </w:tcPr>
          <w:p w:rsidR="008061FE" w:rsidRDefault="008061FE" w:rsidP="00C862F1">
            <w:r>
              <w:t>T</w:t>
            </w:r>
            <w:r>
              <w:rPr>
                <w:rFonts w:hint="eastAsia"/>
              </w:rPr>
              <w:t>rue</w:t>
            </w:r>
          </w:p>
          <w:p w:rsidR="008061FE" w:rsidRDefault="008061FE" w:rsidP="00C862F1">
            <w:r>
              <w:t>False</w:t>
            </w:r>
          </w:p>
        </w:tc>
        <w:tc>
          <w:tcPr>
            <w:tcW w:w="2009" w:type="dxa"/>
          </w:tcPr>
          <w:p w:rsidR="008061FE" w:rsidRPr="00B95116" w:rsidRDefault="008061FE" w:rsidP="00C862F1">
            <w:r>
              <w:rPr>
                <w:rFonts w:hint="eastAsia"/>
              </w:rPr>
              <w:t>判断</w:t>
            </w:r>
            <w:r>
              <w:t>重复密码是否不一致</w:t>
            </w:r>
          </w:p>
        </w:tc>
      </w:tr>
      <w:tr w:rsidR="008061FE" w:rsidRPr="00B95116" w:rsidTr="008061FE">
        <w:tc>
          <w:tcPr>
            <w:tcW w:w="2295" w:type="dxa"/>
          </w:tcPr>
          <w:p w:rsidR="008061FE" w:rsidRPr="008061FE" w:rsidRDefault="008061FE" w:rsidP="00C862F1">
            <w:r w:rsidRPr="008061FE">
              <w:t>checkEmail</w:t>
            </w:r>
          </w:p>
        </w:tc>
        <w:tc>
          <w:tcPr>
            <w:tcW w:w="2001" w:type="dxa"/>
          </w:tcPr>
          <w:p w:rsidR="008061FE" w:rsidRDefault="008061FE" w:rsidP="00C862F1">
            <w:r>
              <w:t>v</w:t>
            </w:r>
            <w:r>
              <w:rPr>
                <w:rFonts w:hint="eastAsia"/>
              </w:rPr>
              <w:t>al</w:t>
            </w:r>
          </w:p>
          <w:p w:rsidR="008061FE" w:rsidRDefault="008061FE" w:rsidP="00C862F1">
            <w:r>
              <w:rPr>
                <w:rFonts w:hint="eastAsia"/>
              </w:rPr>
              <w:lastRenderedPageBreak/>
              <w:t>字符串</w:t>
            </w:r>
          </w:p>
        </w:tc>
        <w:tc>
          <w:tcPr>
            <w:tcW w:w="1991" w:type="dxa"/>
          </w:tcPr>
          <w:p w:rsidR="008061FE" w:rsidRDefault="008061FE" w:rsidP="00C862F1">
            <w:r>
              <w:lastRenderedPageBreak/>
              <w:t>T</w:t>
            </w:r>
            <w:r>
              <w:rPr>
                <w:rFonts w:hint="eastAsia"/>
              </w:rPr>
              <w:t>rue</w:t>
            </w:r>
          </w:p>
          <w:p w:rsidR="008061FE" w:rsidRDefault="008061FE" w:rsidP="00C862F1">
            <w:r>
              <w:lastRenderedPageBreak/>
              <w:t>False</w:t>
            </w:r>
          </w:p>
        </w:tc>
        <w:tc>
          <w:tcPr>
            <w:tcW w:w="2009" w:type="dxa"/>
          </w:tcPr>
          <w:p w:rsidR="008061FE" w:rsidRDefault="008061FE" w:rsidP="00C862F1">
            <w:r w:rsidRPr="00B95116">
              <w:rPr>
                <w:rFonts w:hint="eastAsia"/>
              </w:rPr>
              <w:lastRenderedPageBreak/>
              <w:t>判断格式</w:t>
            </w:r>
          </w:p>
          <w:p w:rsidR="008061FE" w:rsidRPr="00B95116" w:rsidRDefault="008061FE" w:rsidP="00C862F1">
            <w:r>
              <w:rPr>
                <w:rFonts w:hint="eastAsia"/>
              </w:rPr>
              <w:lastRenderedPageBreak/>
              <w:t>邮箱</w:t>
            </w:r>
          </w:p>
        </w:tc>
      </w:tr>
    </w:tbl>
    <w:p w:rsidR="008061FE" w:rsidRDefault="008061FE" w:rsidP="0062084E"/>
    <w:p w:rsidR="008061FE" w:rsidRDefault="008061FE" w:rsidP="008061FE">
      <w:pPr>
        <w:pStyle w:val="3"/>
      </w:pPr>
      <w:r>
        <w:rPr>
          <w:rFonts w:hint="eastAsia"/>
        </w:rPr>
        <w:t>弹窗相关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6"/>
        <w:gridCol w:w="3777"/>
        <w:gridCol w:w="815"/>
        <w:gridCol w:w="2038"/>
      </w:tblGrid>
      <w:tr w:rsidR="007A0E49" w:rsidRPr="0062084E" w:rsidTr="00C862F1">
        <w:tc>
          <w:tcPr>
            <w:tcW w:w="2229" w:type="dxa"/>
          </w:tcPr>
          <w:p w:rsidR="008061FE" w:rsidRPr="0062084E" w:rsidRDefault="008061FE" w:rsidP="00C862F1">
            <w:r w:rsidRPr="0062084E">
              <w:t>openExt</w:t>
            </w:r>
          </w:p>
        </w:tc>
        <w:tc>
          <w:tcPr>
            <w:tcW w:w="2017" w:type="dxa"/>
          </w:tcPr>
          <w:p w:rsidR="008061FE" w:rsidRDefault="008061FE" w:rsidP="00C862F1">
            <w:r w:rsidRPr="0062084E">
              <w:t>Obj</w:t>
            </w:r>
            <w:r>
              <w:t xml:space="preserve">    jq</w:t>
            </w:r>
            <w:r>
              <w:t>对象</w:t>
            </w:r>
          </w:p>
        </w:tc>
        <w:tc>
          <w:tcPr>
            <w:tcW w:w="2014" w:type="dxa"/>
          </w:tcPr>
          <w:p w:rsidR="008061FE" w:rsidRDefault="008061FE" w:rsidP="00C862F1">
            <w:r>
              <w:rPr>
                <w:rFonts w:hint="eastAsia"/>
              </w:rPr>
              <w:t>无</w:t>
            </w:r>
          </w:p>
        </w:tc>
        <w:tc>
          <w:tcPr>
            <w:tcW w:w="2036" w:type="dxa"/>
          </w:tcPr>
          <w:p w:rsidR="008061FE" w:rsidRDefault="008061FE" w:rsidP="00C862F1">
            <w:r w:rsidRPr="0062084E">
              <w:rPr>
                <w:rFonts w:hint="eastAsia"/>
              </w:rPr>
              <w:t>旧版弹窗</w:t>
            </w:r>
            <w:r w:rsidRPr="0062084E">
              <w:rPr>
                <w:rFonts w:hint="eastAsia"/>
              </w:rPr>
              <w:t>-</w:t>
            </w:r>
            <w:r w:rsidRPr="0062084E">
              <w:rPr>
                <w:rFonts w:hint="eastAsia"/>
              </w:rPr>
              <w:t>开启</w:t>
            </w:r>
          </w:p>
          <w:p w:rsidR="008061FE" w:rsidRDefault="008061FE" w:rsidP="00C862F1">
            <w:r>
              <w:rPr>
                <w:rFonts w:hint="eastAsia"/>
              </w:rPr>
              <w:t>可以开启</w:t>
            </w:r>
            <w:r>
              <w:t>已有的</w:t>
            </w:r>
            <w:r>
              <w:rPr>
                <w:rFonts w:hint="eastAsia"/>
              </w:rPr>
              <w:t>弹窗</w:t>
            </w:r>
            <w:r>
              <w:t>html</w:t>
            </w:r>
          </w:p>
          <w:p w:rsidR="008061FE" w:rsidRPr="0062084E" w:rsidRDefault="008061FE" w:rsidP="00C862F1">
            <w:r>
              <w:rPr>
                <w:rFonts w:hint="eastAsia"/>
              </w:rPr>
              <w:t>不建议使用</w:t>
            </w:r>
          </w:p>
        </w:tc>
      </w:tr>
      <w:tr w:rsidR="007A0E49" w:rsidTr="00C862F1">
        <w:tc>
          <w:tcPr>
            <w:tcW w:w="2229" w:type="dxa"/>
          </w:tcPr>
          <w:p w:rsidR="008061FE" w:rsidRDefault="008061FE" w:rsidP="00C862F1">
            <w:r w:rsidRPr="0030454E">
              <w:t>closeExt</w:t>
            </w:r>
          </w:p>
        </w:tc>
        <w:tc>
          <w:tcPr>
            <w:tcW w:w="2017" w:type="dxa"/>
          </w:tcPr>
          <w:p w:rsidR="008061FE" w:rsidRDefault="008061FE" w:rsidP="00C862F1">
            <w:r w:rsidRPr="0062084E">
              <w:t>Obj</w:t>
            </w:r>
            <w:r>
              <w:t xml:space="preserve">    jq</w:t>
            </w:r>
            <w:r>
              <w:t>对象</w:t>
            </w:r>
          </w:p>
        </w:tc>
        <w:tc>
          <w:tcPr>
            <w:tcW w:w="2014" w:type="dxa"/>
          </w:tcPr>
          <w:p w:rsidR="008061FE" w:rsidRDefault="008061FE" w:rsidP="00C862F1">
            <w:r>
              <w:rPr>
                <w:rFonts w:hint="eastAsia"/>
              </w:rPr>
              <w:t>无</w:t>
            </w:r>
          </w:p>
        </w:tc>
        <w:tc>
          <w:tcPr>
            <w:tcW w:w="2036" w:type="dxa"/>
          </w:tcPr>
          <w:p w:rsidR="008061FE" w:rsidRDefault="008061FE" w:rsidP="00C862F1">
            <w:r w:rsidRPr="0062084E">
              <w:rPr>
                <w:rFonts w:hint="eastAsia"/>
              </w:rPr>
              <w:t>旧版弹窗</w:t>
            </w:r>
            <w:r w:rsidRPr="0062084E">
              <w:rPr>
                <w:rFonts w:hint="eastAsia"/>
              </w:rPr>
              <w:t>-</w:t>
            </w:r>
            <w:r>
              <w:rPr>
                <w:rFonts w:hint="eastAsia"/>
              </w:rPr>
              <w:t>关闭</w:t>
            </w:r>
          </w:p>
          <w:p w:rsidR="008061FE" w:rsidRDefault="008061FE" w:rsidP="00C862F1">
            <w:r>
              <w:rPr>
                <w:rFonts w:hint="eastAsia"/>
              </w:rPr>
              <w:t>可以关闭</w:t>
            </w:r>
            <w:r>
              <w:t>已有的</w:t>
            </w:r>
            <w:r>
              <w:rPr>
                <w:rFonts w:hint="eastAsia"/>
              </w:rPr>
              <w:t>弹窗</w:t>
            </w:r>
            <w:r>
              <w:t>html</w:t>
            </w:r>
          </w:p>
          <w:p w:rsidR="008061FE" w:rsidRDefault="008061FE" w:rsidP="00C862F1">
            <w:r>
              <w:rPr>
                <w:rFonts w:hint="eastAsia"/>
              </w:rPr>
              <w:t>不建议使用</w:t>
            </w:r>
          </w:p>
        </w:tc>
      </w:tr>
      <w:tr w:rsidR="00500546" w:rsidTr="00C862F1">
        <w:tc>
          <w:tcPr>
            <w:tcW w:w="2229" w:type="dxa"/>
          </w:tcPr>
          <w:p w:rsidR="00500546" w:rsidRPr="0030454E" w:rsidRDefault="00500546" w:rsidP="00C862F1">
            <w:r w:rsidRPr="00500546">
              <w:t>check_bgcover</w:t>
            </w:r>
          </w:p>
        </w:tc>
        <w:tc>
          <w:tcPr>
            <w:tcW w:w="2017" w:type="dxa"/>
          </w:tcPr>
          <w:p w:rsidR="00500546" w:rsidRPr="0062084E" w:rsidRDefault="00500546" w:rsidP="00C862F1">
            <w:r>
              <w:rPr>
                <w:rFonts w:hint="eastAsia"/>
              </w:rPr>
              <w:t>无</w:t>
            </w:r>
          </w:p>
        </w:tc>
        <w:tc>
          <w:tcPr>
            <w:tcW w:w="2014" w:type="dxa"/>
          </w:tcPr>
          <w:p w:rsidR="00500546" w:rsidRDefault="00500546" w:rsidP="00C862F1">
            <w:r>
              <w:rPr>
                <w:rFonts w:hint="eastAsia"/>
              </w:rPr>
              <w:t>无</w:t>
            </w:r>
          </w:p>
        </w:tc>
        <w:tc>
          <w:tcPr>
            <w:tcW w:w="2036" w:type="dxa"/>
          </w:tcPr>
          <w:p w:rsidR="00500546" w:rsidRDefault="00500546" w:rsidP="00500546">
            <w:pPr>
              <w:jc w:val="left"/>
            </w:pPr>
            <w:r>
              <w:rPr>
                <w:rFonts w:hint="eastAsia"/>
              </w:rPr>
              <w:t>查看</w:t>
            </w:r>
            <w:r>
              <w:t>是否存在弹窗遮罩</w:t>
            </w:r>
          </w:p>
          <w:p w:rsidR="00500546" w:rsidRPr="0062084E" w:rsidRDefault="00500546" w:rsidP="00500546">
            <w:pPr>
              <w:jc w:val="left"/>
            </w:pPr>
            <w:r>
              <w:rPr>
                <w:rFonts w:hint="eastAsia"/>
              </w:rPr>
              <w:t>没有的话</w:t>
            </w:r>
            <w:r>
              <w:t>自动加入</w:t>
            </w:r>
          </w:p>
        </w:tc>
      </w:tr>
      <w:tr w:rsidR="00500546" w:rsidTr="00C862F1">
        <w:tc>
          <w:tcPr>
            <w:tcW w:w="2229" w:type="dxa"/>
          </w:tcPr>
          <w:p w:rsidR="00500546" w:rsidRPr="0030454E" w:rsidRDefault="00500546" w:rsidP="00C862F1">
            <w:r w:rsidRPr="00500546">
              <w:t>pop_open</w:t>
            </w:r>
          </w:p>
        </w:tc>
        <w:tc>
          <w:tcPr>
            <w:tcW w:w="2017" w:type="dxa"/>
          </w:tcPr>
          <w:p w:rsidR="00500546" w:rsidRPr="0062084E" w:rsidRDefault="00500546" w:rsidP="00C862F1">
            <w:r w:rsidRPr="0062084E">
              <w:t>Obj</w:t>
            </w:r>
            <w:r>
              <w:t xml:space="preserve">    jq</w:t>
            </w:r>
            <w:r>
              <w:t>对象</w:t>
            </w:r>
          </w:p>
        </w:tc>
        <w:tc>
          <w:tcPr>
            <w:tcW w:w="2014" w:type="dxa"/>
          </w:tcPr>
          <w:p w:rsidR="00500546" w:rsidRDefault="007A0E49" w:rsidP="00C862F1">
            <w:r>
              <w:rPr>
                <w:rFonts w:hint="eastAsia"/>
              </w:rPr>
              <w:t>无</w:t>
            </w:r>
          </w:p>
        </w:tc>
        <w:tc>
          <w:tcPr>
            <w:tcW w:w="2036" w:type="dxa"/>
          </w:tcPr>
          <w:p w:rsidR="00500546" w:rsidRDefault="00500546" w:rsidP="00500546">
            <w:pPr>
              <w:jc w:val="left"/>
            </w:pPr>
            <w:r>
              <w:rPr>
                <w:rFonts w:hint="eastAsia"/>
              </w:rPr>
              <w:t>新版</w:t>
            </w:r>
            <w:r>
              <w:t>开启弹窗</w:t>
            </w:r>
          </w:p>
          <w:p w:rsidR="00500546" w:rsidRPr="0062084E" w:rsidRDefault="00500546" w:rsidP="00500546">
            <w:pPr>
              <w:jc w:val="left"/>
            </w:pPr>
          </w:p>
        </w:tc>
      </w:tr>
      <w:tr w:rsidR="00500546" w:rsidTr="00C862F1">
        <w:tc>
          <w:tcPr>
            <w:tcW w:w="2229" w:type="dxa"/>
          </w:tcPr>
          <w:p w:rsidR="00500546" w:rsidRPr="0030454E" w:rsidRDefault="00500546" w:rsidP="00C862F1">
            <w:r w:rsidRPr="00500546">
              <w:t>pop_close</w:t>
            </w:r>
          </w:p>
        </w:tc>
        <w:tc>
          <w:tcPr>
            <w:tcW w:w="2017" w:type="dxa"/>
          </w:tcPr>
          <w:p w:rsidR="00500546" w:rsidRPr="0062084E" w:rsidRDefault="00500546" w:rsidP="00C862F1">
            <w:r w:rsidRPr="0062084E">
              <w:t>Obj</w:t>
            </w:r>
            <w:r>
              <w:t xml:space="preserve">    jq</w:t>
            </w:r>
            <w:r>
              <w:t>对象</w:t>
            </w:r>
          </w:p>
        </w:tc>
        <w:tc>
          <w:tcPr>
            <w:tcW w:w="2014" w:type="dxa"/>
          </w:tcPr>
          <w:p w:rsidR="00500546" w:rsidRDefault="007A0E49" w:rsidP="00C862F1">
            <w:r>
              <w:rPr>
                <w:rFonts w:hint="eastAsia"/>
              </w:rPr>
              <w:t>无</w:t>
            </w:r>
          </w:p>
        </w:tc>
        <w:tc>
          <w:tcPr>
            <w:tcW w:w="2036" w:type="dxa"/>
          </w:tcPr>
          <w:p w:rsidR="00500546" w:rsidRDefault="00500546" w:rsidP="00500546">
            <w:r>
              <w:rPr>
                <w:rFonts w:hint="eastAsia"/>
              </w:rPr>
              <w:t>新版</w:t>
            </w:r>
            <w:r w:rsidRPr="0062084E">
              <w:rPr>
                <w:rFonts w:hint="eastAsia"/>
              </w:rPr>
              <w:t>弹窗</w:t>
            </w:r>
            <w:r w:rsidRPr="0062084E">
              <w:rPr>
                <w:rFonts w:hint="eastAsia"/>
              </w:rPr>
              <w:t>-</w:t>
            </w:r>
            <w:r>
              <w:rPr>
                <w:rFonts w:hint="eastAsia"/>
              </w:rPr>
              <w:t>关闭</w:t>
            </w:r>
          </w:p>
          <w:p w:rsidR="00500546" w:rsidRPr="0062084E" w:rsidRDefault="00500546" w:rsidP="00500546">
            <w:pPr>
              <w:jc w:val="left"/>
            </w:pPr>
          </w:p>
        </w:tc>
      </w:tr>
      <w:tr w:rsidR="00500546" w:rsidTr="00C862F1">
        <w:tc>
          <w:tcPr>
            <w:tcW w:w="2229" w:type="dxa"/>
          </w:tcPr>
          <w:p w:rsidR="00500546" w:rsidRPr="0030454E" w:rsidRDefault="00500546" w:rsidP="00C862F1">
            <w:r w:rsidRPr="00500546">
              <w:t>pop_estate</w:t>
            </w:r>
          </w:p>
        </w:tc>
        <w:tc>
          <w:tcPr>
            <w:tcW w:w="2017" w:type="dxa"/>
          </w:tcPr>
          <w:p w:rsidR="00500546" w:rsidRDefault="00500546" w:rsidP="00C862F1">
            <w:r>
              <w:t>O</w:t>
            </w:r>
            <w:r>
              <w:rPr>
                <w:rFonts w:hint="eastAsia"/>
              </w:rPr>
              <w:t>bj</w:t>
            </w:r>
            <w:r>
              <w:t xml:space="preserve">   </w:t>
            </w:r>
            <w:r>
              <w:rPr>
                <w:rFonts w:hint="eastAsia"/>
              </w:rPr>
              <w:t>配置参数</w:t>
            </w:r>
          </w:p>
          <w:p w:rsidR="00500546" w:rsidRDefault="00500546" w:rsidP="00C862F1">
            <w:r>
              <w:rPr>
                <w:rFonts w:hint="eastAsia"/>
              </w:rPr>
              <w:t>默认</w:t>
            </w:r>
            <w:r>
              <w:t>配置</w:t>
            </w:r>
          </w:p>
          <w:p w:rsidR="00500546" w:rsidRDefault="00500546" w:rsidP="00500546">
            <w:r>
              <w:rPr>
                <w:rFonts w:hint="eastAsia"/>
              </w:rPr>
              <w:t>title:"</w:t>
            </w:r>
            <w:r>
              <w:rPr>
                <w:rFonts w:hint="eastAsia"/>
              </w:rPr>
              <w:t>提示</w:t>
            </w:r>
            <w:r w:rsidR="007A0E49">
              <w:rPr>
                <w:rFonts w:hint="eastAsia"/>
              </w:rPr>
              <w:t xml:space="preserve">"     </w:t>
            </w:r>
            <w:r w:rsidR="007A0E49">
              <w:t xml:space="preserve">    </w:t>
            </w:r>
            <w:r w:rsidR="007A0E49">
              <w:rPr>
                <w:rFonts w:hint="eastAsia"/>
              </w:rPr>
              <w:t>弹窗</w:t>
            </w:r>
            <w:r w:rsidR="007A0E49">
              <w:t>标题</w:t>
            </w:r>
          </w:p>
          <w:p w:rsidR="007A0E49" w:rsidRDefault="00500546" w:rsidP="00500546">
            <w:r>
              <w:t>style:1,</w:t>
            </w:r>
          </w:p>
          <w:p w:rsidR="007A0E49" w:rsidRDefault="007A0E49" w:rsidP="00500546">
            <w:r w:rsidRPr="007A0E49">
              <w:rPr>
                <w:rFonts w:hint="eastAsia"/>
              </w:rPr>
              <w:t>类型</w:t>
            </w:r>
            <w:r w:rsidRPr="007A0E49">
              <w:rPr>
                <w:rFonts w:hint="eastAsia"/>
              </w:rPr>
              <w:t xml:space="preserve"> 1</w:t>
            </w:r>
            <w:r w:rsidRPr="007A0E49">
              <w:rPr>
                <w:rFonts w:hint="eastAsia"/>
              </w:rPr>
              <w:t>警告</w:t>
            </w:r>
            <w:r w:rsidRPr="007A0E49">
              <w:rPr>
                <w:rFonts w:hint="eastAsia"/>
              </w:rPr>
              <w:t>2</w:t>
            </w:r>
            <w:r w:rsidRPr="007A0E49">
              <w:rPr>
                <w:rFonts w:hint="eastAsia"/>
              </w:rPr>
              <w:t>通过</w:t>
            </w:r>
            <w:r w:rsidRPr="007A0E49">
              <w:rPr>
                <w:rFonts w:hint="eastAsia"/>
              </w:rPr>
              <w:t>3</w:t>
            </w:r>
            <w:r w:rsidRPr="007A0E49">
              <w:rPr>
                <w:rFonts w:hint="eastAsia"/>
              </w:rPr>
              <w:t>失败</w:t>
            </w:r>
            <w:r w:rsidRPr="007A0E49">
              <w:rPr>
                <w:rFonts w:hint="eastAsia"/>
              </w:rPr>
              <w:t>4</w:t>
            </w:r>
            <w:r w:rsidRPr="007A0E49">
              <w:rPr>
                <w:rFonts w:hint="eastAsia"/>
              </w:rPr>
              <w:t>等待</w:t>
            </w:r>
            <w:r w:rsidR="00CC4115">
              <w:t xml:space="preserve">5 </w:t>
            </w:r>
            <w:r w:rsidR="00CC4115">
              <w:rPr>
                <w:rFonts w:hint="eastAsia"/>
              </w:rPr>
              <w:t>安全</w:t>
            </w:r>
            <w:r w:rsidR="00500546">
              <w:t xml:space="preserve">      </w:t>
            </w:r>
          </w:p>
          <w:p w:rsidR="007A0E49" w:rsidRDefault="00500546" w:rsidP="00500546">
            <w:r>
              <w:t>subtitle:undefined,</w:t>
            </w:r>
            <w:r w:rsidR="007A0E49">
              <w:t xml:space="preserve">   </w:t>
            </w:r>
            <w:r>
              <w:t xml:space="preserve">   </w:t>
            </w:r>
            <w:r w:rsidR="007A0E49" w:rsidRPr="007A0E49">
              <w:rPr>
                <w:rFonts w:hint="eastAsia"/>
              </w:rPr>
              <w:t>副标题</w:t>
            </w:r>
            <w:r>
              <w:t xml:space="preserve">        content:undefined,        </w:t>
            </w:r>
            <w:r w:rsidR="007A0E49" w:rsidRPr="007A0E49">
              <w:rPr>
                <w:rFonts w:hint="eastAsia"/>
              </w:rPr>
              <w:t>内容</w:t>
            </w:r>
            <w:r>
              <w:t xml:space="preserve">            submit:undefined,</w:t>
            </w:r>
            <w:r w:rsidR="007A0E49">
              <w:t xml:space="preserve">    </w:t>
            </w:r>
            <w:r w:rsidR="007A0E49" w:rsidRPr="007A0E49">
              <w:rPr>
                <w:rFonts w:hint="eastAsia"/>
              </w:rPr>
              <w:t>按钮内容</w:t>
            </w:r>
            <w:r>
              <w:t xml:space="preserve">            submit_link:"#",    </w:t>
            </w:r>
            <w:r w:rsidR="007A0E49" w:rsidRPr="007A0E49">
              <w:rPr>
                <w:rFonts w:hint="eastAsia"/>
              </w:rPr>
              <w:t>按钮链接</w:t>
            </w:r>
            <w:r>
              <w:t xml:space="preserve">                submit_link_function:function(){}, </w:t>
            </w:r>
          </w:p>
          <w:p w:rsidR="007A0E49" w:rsidRDefault="007A0E49" w:rsidP="007A0E49">
            <w:pPr>
              <w:jc w:val="left"/>
            </w:pPr>
            <w:r w:rsidRPr="007A0E49">
              <w:rPr>
                <w:rFonts w:hint="eastAsia"/>
              </w:rPr>
              <w:t>按钮方法</w:t>
            </w:r>
            <w:r w:rsidR="00500546">
              <w:t xml:space="preserve">                   sub_submit:undefined,    </w:t>
            </w:r>
          </w:p>
          <w:p w:rsidR="007A0E49" w:rsidRDefault="007A0E49" w:rsidP="007A0E49">
            <w:pPr>
              <w:jc w:val="left"/>
            </w:pPr>
            <w:r>
              <w:rPr>
                <w:rFonts w:hint="eastAsia"/>
              </w:rPr>
              <w:t>副</w:t>
            </w:r>
            <w:r w:rsidRPr="007A0E49">
              <w:rPr>
                <w:rFonts w:hint="eastAsia"/>
              </w:rPr>
              <w:t>按钮内容</w:t>
            </w:r>
            <w:r>
              <w:t xml:space="preserve"> </w:t>
            </w:r>
            <w:r w:rsidR="00500546">
              <w:t xml:space="preserve">               sub_submit_link:"#", </w:t>
            </w:r>
            <w:r>
              <w:rPr>
                <w:rFonts w:hint="eastAsia"/>
              </w:rPr>
              <w:t>副</w:t>
            </w:r>
            <w:r w:rsidRPr="007A0E49">
              <w:rPr>
                <w:rFonts w:hint="eastAsia"/>
              </w:rPr>
              <w:t>按钮</w:t>
            </w:r>
            <w:r>
              <w:rPr>
                <w:rFonts w:hint="eastAsia"/>
              </w:rPr>
              <w:t>链接</w:t>
            </w:r>
            <w:r>
              <w:t xml:space="preserve"> </w:t>
            </w:r>
            <w:r w:rsidR="00500546">
              <w:t xml:space="preserve">                  close_button:true,</w:t>
            </w:r>
            <w:r>
              <w:t xml:space="preserve"> </w:t>
            </w:r>
          </w:p>
          <w:p w:rsidR="007A0E49" w:rsidRDefault="007A0E49" w:rsidP="007A0E49">
            <w:pPr>
              <w:jc w:val="left"/>
            </w:pPr>
            <w:r>
              <w:rPr>
                <w:rFonts w:hint="eastAsia"/>
              </w:rPr>
              <w:t>是否有关闭按钮</w:t>
            </w:r>
            <w:r w:rsidR="00500546">
              <w:t xml:space="preserve">                 close_button_function:function(){},</w:t>
            </w:r>
          </w:p>
          <w:p w:rsidR="007A0E49" w:rsidRDefault="007A0E49" w:rsidP="007A0E49">
            <w:pPr>
              <w:jc w:val="left"/>
            </w:pPr>
            <w:r>
              <w:rPr>
                <w:rFonts w:hint="eastAsia"/>
              </w:rPr>
              <w:t>关闭按钮方法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</w:t>
            </w:r>
            <w:r>
              <w:t>关闭弹窗</w:t>
            </w:r>
            <w:r w:rsidR="00500546">
              <w:t xml:space="preserve">             bg_cover_function:function(){</w:t>
            </w:r>
          </w:p>
          <w:p w:rsidR="007A0E49" w:rsidRDefault="00500546" w:rsidP="00500546">
            <w:r>
              <w:t xml:space="preserve">                        zhong._tool.pop_close(</w:t>
            </w:r>
          </w:p>
          <w:p w:rsidR="007A0E49" w:rsidRDefault="00500546" w:rsidP="00500546">
            <w:r>
              <w:t>$(".pop_estate")</w:t>
            </w:r>
          </w:p>
          <w:p w:rsidR="00500546" w:rsidRDefault="00500546" w:rsidP="00500546">
            <w:r>
              <w:lastRenderedPageBreak/>
              <w:t>)</w:t>
            </w:r>
          </w:p>
          <w:p w:rsidR="007A0E49" w:rsidRDefault="007A0E49" w:rsidP="00500546">
            <w:r>
              <w:rPr>
                <w:rFonts w:hint="eastAsia"/>
              </w:rPr>
              <w:t>遮罩</w:t>
            </w:r>
            <w:r>
              <w:t>点击方法</w:t>
            </w:r>
            <w:r>
              <w:rPr>
                <w:rFonts w:hint="eastAsia"/>
              </w:rPr>
              <w:t>默认</w:t>
            </w:r>
            <w:r>
              <w:t>关闭</w:t>
            </w:r>
            <w:r>
              <w:rPr>
                <w:rFonts w:hint="eastAsia"/>
              </w:rPr>
              <w:t>所有</w:t>
            </w:r>
            <w:r>
              <w:t>弹窗</w:t>
            </w:r>
          </w:p>
          <w:p w:rsidR="00500546" w:rsidRDefault="00500546" w:rsidP="00500546">
            <w:r>
              <w:t xml:space="preserve">                    }</w:t>
            </w:r>
          </w:p>
          <w:p w:rsidR="00500546" w:rsidRDefault="00500546" w:rsidP="00C862F1"/>
          <w:p w:rsidR="00500546" w:rsidRPr="0062084E" w:rsidRDefault="00500546" w:rsidP="00C862F1"/>
        </w:tc>
        <w:tc>
          <w:tcPr>
            <w:tcW w:w="2014" w:type="dxa"/>
          </w:tcPr>
          <w:p w:rsidR="00500546" w:rsidRDefault="007A0E49" w:rsidP="00C862F1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36" w:type="dxa"/>
          </w:tcPr>
          <w:p w:rsidR="00500546" w:rsidRDefault="007A0E49" w:rsidP="00500546">
            <w:pPr>
              <w:jc w:val="left"/>
            </w:pPr>
            <w:r>
              <w:rPr>
                <w:rFonts w:hint="eastAsia"/>
              </w:rPr>
              <w:t>状态</w:t>
            </w:r>
            <w:r>
              <w:t>弹窗</w:t>
            </w:r>
          </w:p>
          <w:p w:rsidR="007A0E49" w:rsidRDefault="007A0E49" w:rsidP="00500546">
            <w:pPr>
              <w:jc w:val="left"/>
            </w:pPr>
            <w:r>
              <w:rPr>
                <w:rFonts w:hint="eastAsia"/>
              </w:rPr>
              <w:t>纯自动生成</w:t>
            </w:r>
          </w:p>
          <w:p w:rsidR="007A0E49" w:rsidRDefault="007A0E49" w:rsidP="00500546">
            <w:pPr>
              <w:jc w:val="left"/>
            </w:pPr>
            <w:r>
              <w:rPr>
                <w:rFonts w:hint="eastAsia"/>
              </w:rPr>
              <w:t>需要</w:t>
            </w:r>
            <w:r>
              <w:t>配置</w:t>
            </w:r>
          </w:p>
          <w:p w:rsidR="007A0E49" w:rsidRDefault="007A0E49" w:rsidP="00500546">
            <w:pPr>
              <w:jc w:val="left"/>
            </w:pPr>
            <w:r>
              <w:t>B</w:t>
            </w:r>
            <w:r>
              <w:rPr>
                <w:rFonts w:hint="eastAsia"/>
              </w:rPr>
              <w:t>gcover</w:t>
            </w:r>
            <w:r>
              <w:t>自动生成</w:t>
            </w:r>
            <w:r>
              <w:rPr>
                <w:rFonts w:hint="eastAsia"/>
              </w:rPr>
              <w:t xml:space="preserve"> </w:t>
            </w:r>
          </w:p>
          <w:p w:rsidR="007A0E49" w:rsidRDefault="007A0E49" w:rsidP="00500546">
            <w:pPr>
              <w:jc w:val="left"/>
            </w:pPr>
            <w:r>
              <w:rPr>
                <w:rFonts w:hint="eastAsia"/>
              </w:rPr>
              <w:t>无需</w:t>
            </w:r>
            <w:r>
              <w:t>运行</w:t>
            </w:r>
            <w:r w:rsidRPr="00500546">
              <w:t>check_bgcover</w:t>
            </w:r>
          </w:p>
          <w:p w:rsidR="007A0E49" w:rsidRDefault="007A0E49" w:rsidP="00500546">
            <w:pPr>
              <w:jc w:val="left"/>
            </w:pPr>
            <w:r>
              <w:t>Demo:</w:t>
            </w:r>
          </w:p>
          <w:p w:rsidR="007A0E49" w:rsidRDefault="007A0E49" w:rsidP="00500546">
            <w:pPr>
              <w:jc w:val="left"/>
            </w:pPr>
          </w:p>
          <w:p w:rsidR="007A0E49" w:rsidRDefault="007A0E49" w:rsidP="00500546">
            <w:pPr>
              <w:jc w:val="left"/>
            </w:pPr>
            <w:r w:rsidRPr="007A0E49">
              <w:t>$zhong.pop_estate(</w:t>
            </w:r>
          </w:p>
          <w:p w:rsidR="007A0E49" w:rsidRDefault="007A0E49" w:rsidP="00500546">
            <w:pPr>
              <w:jc w:val="left"/>
            </w:pPr>
            <w:r w:rsidRPr="007A0E49">
              <w:t>{title:"demo"}</w:t>
            </w:r>
          </w:p>
          <w:p w:rsidR="007A0E49" w:rsidRPr="007A0E49" w:rsidRDefault="007A0E49" w:rsidP="00500546">
            <w:pPr>
              <w:jc w:val="left"/>
            </w:pPr>
            <w:r w:rsidRPr="007A0E49">
              <w:t>)</w:t>
            </w:r>
          </w:p>
        </w:tc>
      </w:tr>
      <w:tr w:rsidR="00500546" w:rsidTr="00C862F1">
        <w:tc>
          <w:tcPr>
            <w:tcW w:w="2229" w:type="dxa"/>
          </w:tcPr>
          <w:p w:rsidR="00500546" w:rsidRPr="0030454E" w:rsidRDefault="007A0E49" w:rsidP="00C862F1">
            <w:r w:rsidRPr="007A0E49">
              <w:t>pop_iframe</w:t>
            </w:r>
          </w:p>
        </w:tc>
        <w:tc>
          <w:tcPr>
            <w:tcW w:w="2017" w:type="dxa"/>
          </w:tcPr>
          <w:p w:rsidR="007A0E49" w:rsidRDefault="007A0E49" w:rsidP="007A0E49">
            <w:r>
              <w:t>O</w:t>
            </w:r>
            <w:r>
              <w:rPr>
                <w:rFonts w:hint="eastAsia"/>
              </w:rPr>
              <w:t>bj</w:t>
            </w:r>
            <w:r>
              <w:t xml:space="preserve">   </w:t>
            </w:r>
            <w:r>
              <w:rPr>
                <w:rFonts w:hint="eastAsia"/>
              </w:rPr>
              <w:t>配置参数</w:t>
            </w:r>
          </w:p>
          <w:p w:rsidR="007A0E49" w:rsidRDefault="007A0E49" w:rsidP="007A0E49">
            <w:r>
              <w:rPr>
                <w:rFonts w:hint="eastAsia"/>
              </w:rPr>
              <w:t>默认</w:t>
            </w:r>
            <w:r>
              <w:t>配置</w:t>
            </w:r>
          </w:p>
          <w:p w:rsidR="007A0E49" w:rsidRDefault="007A0E49" w:rsidP="007A0E49">
            <w:r>
              <w:rPr>
                <w:rFonts w:hint="eastAsia"/>
              </w:rPr>
              <w:t>title:"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"</w:t>
            </w:r>
            <w:r>
              <w:t xml:space="preserve">    </w:t>
            </w:r>
            <w:r>
              <w:rPr>
                <w:rFonts w:hint="eastAsia"/>
              </w:rPr>
              <w:t>弹窗</w:t>
            </w:r>
            <w:r>
              <w:t>标题</w:t>
            </w:r>
          </w:p>
          <w:p w:rsidR="007A0E49" w:rsidRDefault="007A0E49" w:rsidP="007A0E49">
            <w:r>
              <w:t xml:space="preserve">src:"#" ,       </w:t>
            </w:r>
            <w:r w:rsidRPr="007A0E49">
              <w:t>iframe</w:t>
            </w:r>
            <w:r>
              <w:rPr>
                <w:rFonts w:hint="eastAsia"/>
              </w:rPr>
              <w:t>地址</w:t>
            </w:r>
          </w:p>
          <w:p w:rsidR="007A0E49" w:rsidRDefault="007A0E49" w:rsidP="007A0E49">
            <w:r>
              <w:t xml:space="preserve">width:545,      </w:t>
            </w:r>
            <w:r>
              <w:rPr>
                <w:rFonts w:hint="eastAsia"/>
              </w:rPr>
              <w:t>弹窗</w:t>
            </w:r>
            <w:r>
              <w:t>总宽度</w:t>
            </w:r>
          </w:p>
          <w:p w:rsidR="007A0E49" w:rsidRDefault="007A0E49" w:rsidP="007A0E49">
            <w:r>
              <w:t xml:space="preserve">height:518,      </w:t>
            </w:r>
            <w:r>
              <w:rPr>
                <w:rFonts w:hint="eastAsia"/>
              </w:rPr>
              <w:t>弹窗</w:t>
            </w:r>
            <w:r>
              <w:t>总</w:t>
            </w:r>
            <w:r>
              <w:rPr>
                <w:rFonts w:hint="eastAsia"/>
              </w:rPr>
              <w:t>高度</w:t>
            </w:r>
            <w:r>
              <w:t xml:space="preserve">          </w:t>
            </w:r>
          </w:p>
          <w:p w:rsidR="007A0E49" w:rsidRDefault="007A0E49" w:rsidP="007A0E49">
            <w:r>
              <w:t xml:space="preserve">close_button:true,  </w:t>
            </w:r>
            <w:r>
              <w:rPr>
                <w:rFonts w:hint="eastAsia"/>
              </w:rPr>
              <w:t>是否有</w:t>
            </w:r>
            <w:r>
              <w:t>关闭按钮</w:t>
            </w:r>
          </w:p>
          <w:p w:rsidR="007A0E49" w:rsidRDefault="007A0E49" w:rsidP="007A0E49">
            <w:r>
              <w:t>scroll:false,   iframe</w:t>
            </w:r>
            <w:r>
              <w:t>是否支持滚动条</w:t>
            </w:r>
            <w:r>
              <w:t xml:space="preserve">         close_button_function:function(){},  </w:t>
            </w:r>
          </w:p>
          <w:p w:rsidR="007A0E49" w:rsidRDefault="007A0E49" w:rsidP="007A0E49">
            <w:r>
              <w:rPr>
                <w:rFonts w:hint="eastAsia"/>
              </w:rPr>
              <w:t>关闭按钮方法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</w:t>
            </w:r>
            <w:r>
              <w:t>关闭弹窗</w:t>
            </w:r>
            <w:r>
              <w:t xml:space="preserve">                   bg_cover_function:function(){                        </w:t>
            </w:r>
          </w:p>
          <w:p w:rsidR="007A0E49" w:rsidRDefault="007A0E49" w:rsidP="007A0E49">
            <w:r>
              <w:t>zhong._tool.pop_close($(".pop_iframe"));</w:t>
            </w:r>
          </w:p>
          <w:p w:rsidR="007A0E49" w:rsidRDefault="007A0E49" w:rsidP="007A0E49">
            <w:r>
              <w:t xml:space="preserve">} </w:t>
            </w:r>
          </w:p>
          <w:p w:rsidR="007A0E49" w:rsidRDefault="007A0E49" w:rsidP="007A0E49">
            <w:r>
              <w:rPr>
                <w:rFonts w:hint="eastAsia"/>
              </w:rPr>
              <w:t>遮罩</w:t>
            </w:r>
            <w:r>
              <w:t>点击方法</w:t>
            </w:r>
            <w:r>
              <w:rPr>
                <w:rFonts w:hint="eastAsia"/>
              </w:rPr>
              <w:t>默认</w:t>
            </w:r>
            <w:r>
              <w:t>关闭</w:t>
            </w:r>
            <w:r>
              <w:rPr>
                <w:rFonts w:hint="eastAsia"/>
              </w:rPr>
              <w:t>所有</w:t>
            </w:r>
            <w:r>
              <w:t>弹窗</w:t>
            </w:r>
          </w:p>
          <w:p w:rsidR="00500546" w:rsidRPr="007A0E49" w:rsidRDefault="00500546" w:rsidP="007A0E49"/>
        </w:tc>
        <w:tc>
          <w:tcPr>
            <w:tcW w:w="2014" w:type="dxa"/>
          </w:tcPr>
          <w:p w:rsidR="00500546" w:rsidRDefault="0016614E" w:rsidP="00C862F1">
            <w:r>
              <w:rPr>
                <w:rFonts w:hint="eastAsia"/>
              </w:rPr>
              <w:t>无</w:t>
            </w:r>
          </w:p>
        </w:tc>
        <w:tc>
          <w:tcPr>
            <w:tcW w:w="2036" w:type="dxa"/>
          </w:tcPr>
          <w:p w:rsidR="0016614E" w:rsidRDefault="0016614E" w:rsidP="0016614E">
            <w:pPr>
              <w:jc w:val="left"/>
            </w:pPr>
            <w:r>
              <w:rPr>
                <w:rFonts w:hint="eastAsia"/>
              </w:rPr>
              <w:t>iframe</w:t>
            </w:r>
            <w:r>
              <w:t>弹窗</w:t>
            </w:r>
          </w:p>
          <w:p w:rsidR="0016614E" w:rsidRDefault="0016614E" w:rsidP="0016614E">
            <w:pPr>
              <w:jc w:val="left"/>
            </w:pPr>
            <w:r>
              <w:rPr>
                <w:rFonts w:hint="eastAsia"/>
              </w:rPr>
              <w:t>纯自动生成</w:t>
            </w:r>
          </w:p>
          <w:p w:rsidR="0016614E" w:rsidRDefault="0016614E" w:rsidP="0016614E">
            <w:pPr>
              <w:jc w:val="left"/>
            </w:pPr>
            <w:r>
              <w:rPr>
                <w:rFonts w:hint="eastAsia"/>
              </w:rPr>
              <w:t>需要</w:t>
            </w:r>
            <w:r>
              <w:t>配置</w:t>
            </w:r>
          </w:p>
          <w:p w:rsidR="0016614E" w:rsidRDefault="0016614E" w:rsidP="0016614E">
            <w:pPr>
              <w:jc w:val="left"/>
            </w:pPr>
            <w:r>
              <w:t>B</w:t>
            </w:r>
            <w:r>
              <w:rPr>
                <w:rFonts w:hint="eastAsia"/>
              </w:rPr>
              <w:t>gcover</w:t>
            </w:r>
            <w:r>
              <w:t>自动生成</w:t>
            </w:r>
            <w:r>
              <w:rPr>
                <w:rFonts w:hint="eastAsia"/>
              </w:rPr>
              <w:t xml:space="preserve"> </w:t>
            </w:r>
          </w:p>
          <w:p w:rsidR="0016614E" w:rsidRDefault="0016614E" w:rsidP="0016614E">
            <w:pPr>
              <w:jc w:val="left"/>
            </w:pPr>
            <w:r>
              <w:rPr>
                <w:rFonts w:hint="eastAsia"/>
              </w:rPr>
              <w:t>无需</w:t>
            </w:r>
            <w:r>
              <w:t>运行</w:t>
            </w:r>
            <w:r w:rsidRPr="00500546">
              <w:t>check_bgcover</w:t>
            </w:r>
          </w:p>
          <w:p w:rsidR="0016614E" w:rsidRDefault="0016614E" w:rsidP="0016614E">
            <w:pPr>
              <w:jc w:val="left"/>
            </w:pPr>
            <w:r>
              <w:t>Demo:</w:t>
            </w:r>
          </w:p>
          <w:p w:rsidR="0016614E" w:rsidRDefault="0016614E" w:rsidP="0016614E">
            <w:pPr>
              <w:jc w:val="left"/>
            </w:pPr>
          </w:p>
          <w:p w:rsidR="0016614E" w:rsidRDefault="0016614E" w:rsidP="0016614E">
            <w:pPr>
              <w:jc w:val="left"/>
            </w:pPr>
            <w:r w:rsidRPr="007A0E49">
              <w:t>$zhong.</w:t>
            </w:r>
            <w:r w:rsidR="00BC3DE4" w:rsidRPr="007A0E49">
              <w:t xml:space="preserve"> pop_iframe </w:t>
            </w:r>
            <w:r w:rsidRPr="007A0E49">
              <w:t>(</w:t>
            </w:r>
          </w:p>
          <w:p w:rsidR="00BC3DE4" w:rsidRDefault="0016614E" w:rsidP="0016614E">
            <w:pPr>
              <w:jc w:val="left"/>
            </w:pPr>
            <w:r w:rsidRPr="007A0E49">
              <w:t>{title:"demo"</w:t>
            </w:r>
            <w:r w:rsidR="00BC3DE4">
              <w:t>,</w:t>
            </w:r>
          </w:p>
          <w:p w:rsidR="00BC3DE4" w:rsidRDefault="00BC3DE4" w:rsidP="0016614E">
            <w:pPr>
              <w:jc w:val="left"/>
            </w:pPr>
            <w:r>
              <w:t>src:”http://localhost”</w:t>
            </w:r>
          </w:p>
          <w:p w:rsidR="0016614E" w:rsidRDefault="0016614E" w:rsidP="0016614E">
            <w:pPr>
              <w:jc w:val="left"/>
            </w:pPr>
            <w:r w:rsidRPr="007A0E49">
              <w:t>}</w:t>
            </w:r>
          </w:p>
          <w:p w:rsidR="00500546" w:rsidRPr="0062084E" w:rsidRDefault="0016614E" w:rsidP="0016614E">
            <w:pPr>
              <w:jc w:val="left"/>
            </w:pPr>
            <w:r w:rsidRPr="007A0E49">
              <w:t>)</w:t>
            </w:r>
          </w:p>
        </w:tc>
      </w:tr>
    </w:tbl>
    <w:p w:rsidR="008061FE" w:rsidRDefault="008061FE" w:rsidP="0062084E"/>
    <w:p w:rsidR="00500546" w:rsidRDefault="00500546" w:rsidP="00500546">
      <w:pPr>
        <w:pStyle w:val="3"/>
      </w:pPr>
      <w:r>
        <w:rPr>
          <w:rFonts w:hint="eastAsia"/>
        </w:rPr>
        <w:t>其他常用</w:t>
      </w:r>
      <w: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9"/>
        <w:gridCol w:w="2017"/>
        <w:gridCol w:w="2014"/>
        <w:gridCol w:w="2036"/>
      </w:tblGrid>
      <w:tr w:rsidR="00500546" w:rsidRPr="0062084E" w:rsidTr="00C862F1">
        <w:tc>
          <w:tcPr>
            <w:tcW w:w="2229" w:type="dxa"/>
          </w:tcPr>
          <w:p w:rsidR="00500546" w:rsidRPr="0062084E" w:rsidRDefault="00500546" w:rsidP="00C862F1">
            <w:r w:rsidRPr="00500546">
              <w:t>time_detected</w:t>
            </w:r>
          </w:p>
        </w:tc>
        <w:tc>
          <w:tcPr>
            <w:tcW w:w="2017" w:type="dxa"/>
          </w:tcPr>
          <w:p w:rsidR="00500546" w:rsidRDefault="00500546" w:rsidP="00500546">
            <w:r w:rsidRPr="00500546">
              <w:t>(start,end)</w:t>
            </w:r>
            <w:r>
              <w:t xml:space="preserve"> </w:t>
            </w:r>
          </w:p>
          <w:p w:rsidR="00500546" w:rsidRDefault="00500546" w:rsidP="00500546">
            <w:r w:rsidRPr="00500546">
              <w:t>Start</w:t>
            </w:r>
            <w:r>
              <w:t xml:space="preserve"> </w:t>
            </w:r>
            <w:r>
              <w:rPr>
                <w:rFonts w:hint="eastAsia"/>
              </w:rPr>
              <w:t>起始</w:t>
            </w:r>
            <w:r w:rsidRPr="00500546">
              <w:rPr>
                <w:rFonts w:hint="eastAsia"/>
              </w:rPr>
              <w:t>时间戳</w:t>
            </w:r>
          </w:p>
          <w:p w:rsidR="00500546" w:rsidRDefault="00500546" w:rsidP="00500546">
            <w:r>
              <w:t xml:space="preserve">end </w:t>
            </w:r>
            <w:r>
              <w:rPr>
                <w:rFonts w:hint="eastAsia"/>
              </w:rPr>
              <w:t>结束</w:t>
            </w:r>
            <w:r w:rsidRPr="00500546">
              <w:rPr>
                <w:rFonts w:hint="eastAsia"/>
              </w:rPr>
              <w:t>时间戳</w:t>
            </w:r>
          </w:p>
        </w:tc>
        <w:tc>
          <w:tcPr>
            <w:tcW w:w="2014" w:type="dxa"/>
          </w:tcPr>
          <w:p w:rsidR="00500546" w:rsidRDefault="00500546" w:rsidP="00500546">
            <w:r>
              <w:t>T</w:t>
            </w:r>
            <w:r>
              <w:rPr>
                <w:rFonts w:hint="eastAsia"/>
              </w:rPr>
              <w:t>rue</w:t>
            </w:r>
          </w:p>
          <w:p w:rsidR="00500546" w:rsidRDefault="00500546" w:rsidP="00500546">
            <w:r>
              <w:t>False</w:t>
            </w:r>
          </w:p>
        </w:tc>
        <w:tc>
          <w:tcPr>
            <w:tcW w:w="2036" w:type="dxa"/>
          </w:tcPr>
          <w:p w:rsidR="00500546" w:rsidRPr="0062084E" w:rsidRDefault="00500546" w:rsidP="00C862F1">
            <w:r>
              <w:rPr>
                <w:rFonts w:hint="eastAsia"/>
              </w:rPr>
              <w:t>是否</w:t>
            </w:r>
            <w:r>
              <w:t>在</w:t>
            </w:r>
            <w:r>
              <w:rPr>
                <w:rFonts w:hint="eastAsia"/>
              </w:rPr>
              <w:t>指定</w:t>
            </w:r>
            <w:r>
              <w:t>时间范围内</w:t>
            </w:r>
          </w:p>
        </w:tc>
      </w:tr>
      <w:tr w:rsidR="00500546" w:rsidTr="00C862F1">
        <w:tc>
          <w:tcPr>
            <w:tcW w:w="2229" w:type="dxa"/>
          </w:tcPr>
          <w:p w:rsidR="00500546" w:rsidRDefault="00500546" w:rsidP="00C862F1">
            <w:r w:rsidRPr="00500546">
              <w:t>wlyscrollTo</w:t>
            </w:r>
          </w:p>
        </w:tc>
        <w:tc>
          <w:tcPr>
            <w:tcW w:w="2017" w:type="dxa"/>
          </w:tcPr>
          <w:p w:rsidR="00500546" w:rsidRDefault="00500546" w:rsidP="00C862F1">
            <w:r w:rsidRPr="0062084E">
              <w:t>Obj</w:t>
            </w:r>
            <w:r>
              <w:t xml:space="preserve">    jq</w:t>
            </w:r>
            <w:r>
              <w:t>对象</w:t>
            </w:r>
          </w:p>
        </w:tc>
        <w:tc>
          <w:tcPr>
            <w:tcW w:w="2014" w:type="dxa"/>
          </w:tcPr>
          <w:p w:rsidR="00500546" w:rsidRDefault="00500546" w:rsidP="00C862F1">
            <w:r>
              <w:rPr>
                <w:rFonts w:hint="eastAsia"/>
              </w:rPr>
              <w:t>无</w:t>
            </w:r>
          </w:p>
        </w:tc>
        <w:tc>
          <w:tcPr>
            <w:tcW w:w="2036" w:type="dxa"/>
          </w:tcPr>
          <w:p w:rsidR="00500546" w:rsidRDefault="00500546" w:rsidP="00500546">
            <w:r>
              <w:rPr>
                <w:rFonts w:hint="eastAsia"/>
              </w:rPr>
              <w:t>可以让页面滚动到</w:t>
            </w:r>
            <w:r>
              <w:t>指定</w:t>
            </w:r>
            <w:r>
              <w:rPr>
                <w:rFonts w:hint="eastAsia"/>
              </w:rPr>
              <w:t>元素</w:t>
            </w:r>
            <w:r>
              <w:t>处</w:t>
            </w:r>
          </w:p>
        </w:tc>
      </w:tr>
      <w:tr w:rsidR="00D30E3F" w:rsidTr="00C862F1">
        <w:tc>
          <w:tcPr>
            <w:tcW w:w="2229" w:type="dxa"/>
          </w:tcPr>
          <w:p w:rsidR="00D30E3F" w:rsidRPr="00D30E3F" w:rsidRDefault="00D30E3F" w:rsidP="00D30E3F">
            <w:r w:rsidRPr="00D30E3F">
              <w:rPr>
                <w:rFonts w:hint="eastAsia"/>
              </w:rPr>
              <w:t>loading_style1</w:t>
            </w:r>
          </w:p>
          <w:p w:rsidR="00D30E3F" w:rsidRPr="00D30E3F" w:rsidRDefault="00D30E3F" w:rsidP="00D30E3F"/>
        </w:tc>
        <w:tc>
          <w:tcPr>
            <w:tcW w:w="2017" w:type="dxa"/>
          </w:tcPr>
          <w:p w:rsidR="00D30E3F" w:rsidRPr="0062084E" w:rsidRDefault="00D30E3F" w:rsidP="00D30E3F">
            <w:r w:rsidRPr="0062084E">
              <w:t>Obj</w:t>
            </w:r>
            <w:r>
              <w:t xml:space="preserve">    jq</w:t>
            </w:r>
            <w:r>
              <w:t>对象</w:t>
            </w:r>
          </w:p>
        </w:tc>
        <w:tc>
          <w:tcPr>
            <w:tcW w:w="2014" w:type="dxa"/>
          </w:tcPr>
          <w:p w:rsidR="00D30E3F" w:rsidRDefault="00D30E3F" w:rsidP="00C862F1">
            <w:r>
              <w:rPr>
                <w:rFonts w:hint="eastAsia"/>
              </w:rPr>
              <w:t>无</w:t>
            </w:r>
          </w:p>
        </w:tc>
        <w:tc>
          <w:tcPr>
            <w:tcW w:w="2036" w:type="dxa"/>
          </w:tcPr>
          <w:p w:rsidR="00D30E3F" w:rsidRDefault="00D30E3F" w:rsidP="00500546">
            <w:r>
              <w:rPr>
                <w:rFonts w:hint="eastAsia"/>
              </w:rPr>
              <w:t>在指定容器内</w:t>
            </w:r>
            <w:r>
              <w:t>结尾生成</w:t>
            </w:r>
            <w:r>
              <w:rPr>
                <w:rFonts w:hint="eastAsia"/>
              </w:rPr>
              <w:t>loading</w:t>
            </w:r>
            <w:r>
              <w:t>状态</w:t>
            </w:r>
          </w:p>
        </w:tc>
      </w:tr>
      <w:tr w:rsidR="005A7515" w:rsidTr="00C862F1">
        <w:tc>
          <w:tcPr>
            <w:tcW w:w="2229" w:type="dxa"/>
          </w:tcPr>
          <w:p w:rsidR="005A7515" w:rsidRPr="00D30E3F" w:rsidRDefault="005A7515" w:rsidP="005A7515">
            <w:r w:rsidRPr="00D30E3F">
              <w:rPr>
                <w:rFonts w:hint="eastAsia"/>
              </w:rPr>
              <w:t>loading_style</w:t>
            </w:r>
            <w:r>
              <w:t>2</w:t>
            </w:r>
          </w:p>
          <w:p w:rsidR="005A7515" w:rsidRPr="00D30E3F" w:rsidRDefault="005A7515" w:rsidP="00D30E3F">
            <w:pPr>
              <w:rPr>
                <w:rFonts w:hint="eastAsia"/>
              </w:rPr>
            </w:pPr>
          </w:p>
        </w:tc>
        <w:tc>
          <w:tcPr>
            <w:tcW w:w="2017" w:type="dxa"/>
          </w:tcPr>
          <w:p w:rsidR="005A7515" w:rsidRPr="0062084E" w:rsidRDefault="005A7515" w:rsidP="00D30E3F">
            <w:r>
              <w:rPr>
                <w:rFonts w:hint="eastAsia"/>
              </w:rPr>
              <w:t>无</w:t>
            </w:r>
          </w:p>
        </w:tc>
        <w:tc>
          <w:tcPr>
            <w:tcW w:w="2014" w:type="dxa"/>
          </w:tcPr>
          <w:p w:rsidR="005A7515" w:rsidRDefault="005A7515" w:rsidP="00C862F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36" w:type="dxa"/>
          </w:tcPr>
          <w:p w:rsidR="005A7515" w:rsidRDefault="005A7515" w:rsidP="00500546">
            <w:pPr>
              <w:rPr>
                <w:rFonts w:hint="eastAsia"/>
              </w:rPr>
            </w:pPr>
            <w:r>
              <w:t>生成</w:t>
            </w:r>
            <w:r>
              <w:rPr>
                <w:rFonts w:hint="eastAsia"/>
              </w:rPr>
              <w:t>全屏</w:t>
            </w:r>
            <w:bookmarkStart w:id="0" w:name="_GoBack"/>
            <w:bookmarkEnd w:id="0"/>
            <w:r>
              <w:rPr>
                <w:rFonts w:hint="eastAsia"/>
              </w:rPr>
              <w:t>loading</w:t>
            </w:r>
            <w:r>
              <w:t>状态</w:t>
            </w:r>
          </w:p>
        </w:tc>
      </w:tr>
      <w:tr w:rsidR="00BC3DE4" w:rsidTr="00C862F1">
        <w:tc>
          <w:tcPr>
            <w:tcW w:w="2229" w:type="dxa"/>
          </w:tcPr>
          <w:p w:rsidR="00BC3DE4" w:rsidRPr="00500546" w:rsidRDefault="00BC3DE4" w:rsidP="00C862F1">
            <w:r w:rsidRPr="00BC3DE4">
              <w:t>animate_height_on</w:t>
            </w:r>
          </w:p>
        </w:tc>
        <w:tc>
          <w:tcPr>
            <w:tcW w:w="2017" w:type="dxa"/>
          </w:tcPr>
          <w:p w:rsidR="00BC3DE4" w:rsidRPr="0062084E" w:rsidRDefault="00BC3DE4" w:rsidP="00C862F1">
            <w:r w:rsidRPr="0062084E">
              <w:t>Obj</w:t>
            </w:r>
            <w:r>
              <w:t xml:space="preserve">    jq</w:t>
            </w:r>
            <w:r>
              <w:t>对象</w:t>
            </w:r>
          </w:p>
        </w:tc>
        <w:tc>
          <w:tcPr>
            <w:tcW w:w="2014" w:type="dxa"/>
          </w:tcPr>
          <w:p w:rsidR="00BC3DE4" w:rsidRDefault="00BC3DE4" w:rsidP="00C862F1">
            <w:r>
              <w:rPr>
                <w:rFonts w:hint="eastAsia"/>
              </w:rPr>
              <w:t>无</w:t>
            </w:r>
          </w:p>
        </w:tc>
        <w:tc>
          <w:tcPr>
            <w:tcW w:w="2036" w:type="dxa"/>
          </w:tcPr>
          <w:p w:rsidR="00BC3DE4" w:rsidRDefault="00BC3DE4" w:rsidP="00500546">
            <w:r w:rsidRPr="00BC3DE4">
              <w:rPr>
                <w:rFonts w:hint="eastAsia"/>
              </w:rPr>
              <w:t>动画</w:t>
            </w:r>
            <w:r w:rsidRPr="00BC3DE4">
              <w:rPr>
                <w:rFonts w:hint="eastAsia"/>
              </w:rPr>
              <w:t xml:space="preserve"> </w:t>
            </w:r>
            <w:r w:rsidRPr="00BC3DE4">
              <w:rPr>
                <w:rFonts w:hint="eastAsia"/>
              </w:rPr>
              <w:t>展开高度</w:t>
            </w:r>
          </w:p>
          <w:p w:rsidR="00BC3DE4" w:rsidRDefault="00BC3DE4" w:rsidP="00500546">
            <w:r>
              <w:rPr>
                <w:rFonts w:hint="eastAsia"/>
              </w:rPr>
              <w:t>指定</w:t>
            </w:r>
            <w:r>
              <w:t>hight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元素展开高度</w:t>
            </w:r>
          </w:p>
        </w:tc>
      </w:tr>
      <w:tr w:rsidR="00BC3DE4" w:rsidTr="00C862F1">
        <w:tc>
          <w:tcPr>
            <w:tcW w:w="2229" w:type="dxa"/>
          </w:tcPr>
          <w:p w:rsidR="00BC3DE4" w:rsidRPr="00BC3DE4" w:rsidRDefault="00BC3DE4" w:rsidP="00C862F1">
            <w:r w:rsidRPr="00BC3DE4">
              <w:t>animate_height_off</w:t>
            </w:r>
          </w:p>
        </w:tc>
        <w:tc>
          <w:tcPr>
            <w:tcW w:w="2017" w:type="dxa"/>
          </w:tcPr>
          <w:p w:rsidR="00BC3DE4" w:rsidRPr="0062084E" w:rsidRDefault="00BC3DE4" w:rsidP="00C862F1">
            <w:r w:rsidRPr="0062084E">
              <w:t>Obj</w:t>
            </w:r>
            <w:r>
              <w:t xml:space="preserve">    jq</w:t>
            </w:r>
            <w:r>
              <w:t>对象</w:t>
            </w:r>
          </w:p>
        </w:tc>
        <w:tc>
          <w:tcPr>
            <w:tcW w:w="2014" w:type="dxa"/>
          </w:tcPr>
          <w:p w:rsidR="00BC3DE4" w:rsidRDefault="00BC3DE4" w:rsidP="00C862F1">
            <w:r>
              <w:rPr>
                <w:rFonts w:hint="eastAsia"/>
              </w:rPr>
              <w:t>无</w:t>
            </w:r>
          </w:p>
        </w:tc>
        <w:tc>
          <w:tcPr>
            <w:tcW w:w="2036" w:type="dxa"/>
          </w:tcPr>
          <w:p w:rsidR="00BC3DE4" w:rsidRPr="00BC3DE4" w:rsidRDefault="00BC3DE4" w:rsidP="00500546">
            <w:r>
              <w:rPr>
                <w:rFonts w:hint="eastAsia"/>
              </w:rPr>
              <w:t>指定元素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高度</w:t>
            </w:r>
            <w:r>
              <w:t>变为</w:t>
            </w:r>
            <w:r>
              <w:rPr>
                <w:rFonts w:hint="eastAsia"/>
              </w:rPr>
              <w:t>0</w:t>
            </w:r>
          </w:p>
        </w:tc>
      </w:tr>
    </w:tbl>
    <w:p w:rsidR="00500546" w:rsidRDefault="00500546" w:rsidP="00500546"/>
    <w:p w:rsidR="00B82BB8" w:rsidRDefault="00B82BB8" w:rsidP="00B82BB8">
      <w:pPr>
        <w:pStyle w:val="1"/>
      </w:pPr>
      <w:r>
        <w:rPr>
          <w:rFonts w:hint="eastAsia"/>
        </w:rPr>
        <w:lastRenderedPageBreak/>
        <w:t>截图插件</w:t>
      </w:r>
    </w:p>
    <w:p w:rsidR="00B82BB8" w:rsidRDefault="00B82BB8" w:rsidP="00B82BB8">
      <w:pPr>
        <w:pStyle w:val="2"/>
      </w:pPr>
      <w:r>
        <w:rPr>
          <w:rFonts w:hint="eastAsia"/>
        </w:rPr>
        <w:t>使用方法</w:t>
      </w:r>
    </w:p>
    <w:p w:rsidR="00B82BB8" w:rsidRDefault="00B82BB8" w:rsidP="00B82BB8">
      <w:pPr>
        <w:rPr>
          <w:rFonts w:ascii="Consolas" w:eastAsia="宋体" w:hAnsi="Consolas" w:cs="Consolas"/>
          <w:color w:val="222222"/>
          <w:kern w:val="0"/>
          <w:sz w:val="24"/>
          <w:szCs w:val="24"/>
          <w:shd w:val="clear" w:color="auto" w:fill="FFFFFF"/>
        </w:rPr>
      </w:pPr>
      <w:r>
        <w:rPr>
          <w:rFonts w:hint="eastAsia"/>
        </w:rPr>
        <w:t>先引用</w:t>
      </w:r>
      <w:r>
        <w:rPr>
          <w:rFonts w:hint="eastAsia"/>
        </w:rPr>
        <w:t>j</w:t>
      </w:r>
      <w:r>
        <w:rPr>
          <w:rFonts w:ascii="Consolas" w:hAnsi="Consolas" w:cs="Consolas"/>
          <w:color w:val="222222"/>
          <w:shd w:val="clear" w:color="auto" w:fill="FFFFFF"/>
        </w:rPr>
        <w:t>query.image_capture.min.js</w:t>
      </w:r>
      <w:r w:rsidR="00D03B17">
        <w:rPr>
          <w:rFonts w:ascii="Consolas" w:hAnsi="Consolas" w:cs="Consolas"/>
          <w:color w:val="222222"/>
          <w:shd w:val="clear" w:color="auto" w:fill="FFFFFF"/>
        </w:rPr>
        <w:t xml:space="preserve">   </w:t>
      </w:r>
      <w:r w:rsidR="00D03B17">
        <w:rPr>
          <w:rFonts w:ascii="Consolas" w:hAnsi="Consolas" w:cs="Consolas" w:hint="eastAsia"/>
          <w:color w:val="222222"/>
          <w:shd w:val="clear" w:color="auto" w:fill="FFFFFF"/>
        </w:rPr>
        <w:t>方法类</w:t>
      </w:r>
      <w:r w:rsidR="00D03B17">
        <w:rPr>
          <w:rFonts w:ascii="Consolas" w:hAnsi="Consolas" w:cs="Consolas"/>
          <w:color w:val="222222"/>
          <w:shd w:val="clear" w:color="auto" w:fill="FFFFFF"/>
        </w:rPr>
        <w:t>为</w:t>
      </w:r>
      <w:r w:rsidR="00D03B17" w:rsidRPr="00D03B17">
        <w:rPr>
          <w:rFonts w:ascii="Consolas" w:eastAsia="宋体" w:hAnsi="Consolas" w:cs="Consolas"/>
          <w:color w:val="222222"/>
          <w:kern w:val="0"/>
          <w:sz w:val="24"/>
          <w:szCs w:val="24"/>
          <w:shd w:val="clear" w:color="auto" w:fill="FFFFFF"/>
        </w:rPr>
        <w:t>wly_image_capture</w:t>
      </w:r>
    </w:p>
    <w:p w:rsidR="00D03B17" w:rsidRPr="00D03B17" w:rsidRDefault="00D03B17" w:rsidP="00D03B17">
      <w:pPr>
        <w:rPr>
          <w:rFonts w:ascii="Consolas" w:eastAsia="宋体" w:hAnsi="Consolas" w:cs="Consolas"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kern w:val="0"/>
          <w:sz w:val="24"/>
          <w:szCs w:val="24"/>
          <w:shd w:val="clear" w:color="auto" w:fill="FFFFFF"/>
        </w:rPr>
        <w:t>使用范例</w:t>
      </w:r>
    </w:p>
    <w:p w:rsidR="00D03B17" w:rsidRPr="00D03B17" w:rsidRDefault="00D03B17" w:rsidP="00D03B17">
      <w:pPr>
        <w:rPr>
          <w:rFonts w:ascii="Consolas" w:eastAsia="宋体" w:hAnsi="Consolas" w:cs="Consolas"/>
          <w:color w:val="222222"/>
          <w:kern w:val="0"/>
          <w:sz w:val="24"/>
          <w:szCs w:val="24"/>
          <w:shd w:val="clear" w:color="auto" w:fill="FFFFFF"/>
        </w:rPr>
      </w:pPr>
      <w:r w:rsidRPr="00D03B17">
        <w:rPr>
          <w:rFonts w:ascii="Consolas" w:eastAsia="宋体" w:hAnsi="Consolas" w:cs="Consolas"/>
          <w:color w:val="222222"/>
          <w:kern w:val="0"/>
          <w:sz w:val="24"/>
          <w:szCs w:val="24"/>
          <w:shd w:val="clear" w:color="auto" w:fill="FFFFFF"/>
        </w:rPr>
        <w:t xml:space="preserve">    wly_image_capture._set_i_c_option({</w:t>
      </w:r>
    </w:p>
    <w:p w:rsidR="00D03B17" w:rsidRPr="00D03B17" w:rsidRDefault="00D03B17" w:rsidP="00D03B17">
      <w:pPr>
        <w:rPr>
          <w:rFonts w:ascii="Consolas" w:eastAsia="宋体" w:hAnsi="Consolas" w:cs="Consolas"/>
          <w:color w:val="222222"/>
          <w:kern w:val="0"/>
          <w:sz w:val="24"/>
          <w:szCs w:val="24"/>
          <w:shd w:val="clear" w:color="auto" w:fill="FFFFFF"/>
        </w:rPr>
      </w:pPr>
      <w:r w:rsidRPr="00D03B17">
        <w:rPr>
          <w:rFonts w:ascii="Consolas" w:eastAsia="宋体" w:hAnsi="Consolas" w:cs="Consolas"/>
          <w:color w:val="222222"/>
          <w:kern w:val="0"/>
          <w:sz w:val="24"/>
          <w:szCs w:val="24"/>
          <w:shd w:val="clear" w:color="auto" w:fill="FFFFFF"/>
        </w:rPr>
        <w:t xml:space="preserve">        image_capture_window_width:300,</w:t>
      </w:r>
    </w:p>
    <w:p w:rsidR="00D03B17" w:rsidRPr="00D03B17" w:rsidRDefault="00D03B17" w:rsidP="00D03B17">
      <w:pPr>
        <w:rPr>
          <w:rFonts w:ascii="Consolas" w:eastAsia="宋体" w:hAnsi="Consolas" w:cs="Consolas"/>
          <w:color w:val="222222"/>
          <w:kern w:val="0"/>
          <w:sz w:val="24"/>
          <w:szCs w:val="24"/>
          <w:shd w:val="clear" w:color="auto" w:fill="FFFFFF"/>
        </w:rPr>
      </w:pPr>
      <w:r w:rsidRPr="00D03B17">
        <w:rPr>
          <w:rFonts w:ascii="Consolas" w:eastAsia="宋体" w:hAnsi="Consolas" w:cs="Consolas"/>
          <w:color w:val="222222"/>
          <w:kern w:val="0"/>
          <w:sz w:val="24"/>
          <w:szCs w:val="24"/>
          <w:shd w:val="clear" w:color="auto" w:fill="FFFFFF"/>
        </w:rPr>
        <w:t xml:space="preserve">        </w:t>
      </w:r>
      <w:r>
        <w:rPr>
          <w:rFonts w:ascii="Consolas" w:eastAsia="宋体" w:hAnsi="Consolas" w:cs="Consolas"/>
          <w:color w:val="222222"/>
          <w:kern w:val="0"/>
          <w:sz w:val="24"/>
          <w:szCs w:val="24"/>
          <w:shd w:val="clear" w:color="auto" w:fill="FFFFFF"/>
        </w:rPr>
        <w:t>image_capture_window_height:300</w:t>
      </w:r>
    </w:p>
    <w:p w:rsidR="00D03B17" w:rsidRDefault="00D03B17" w:rsidP="00D03B17">
      <w:r w:rsidRPr="00D03B17">
        <w:rPr>
          <w:rFonts w:ascii="Consolas" w:eastAsia="宋体" w:hAnsi="Consolas" w:cs="Consolas"/>
          <w:color w:val="222222"/>
          <w:kern w:val="0"/>
          <w:sz w:val="24"/>
          <w:szCs w:val="24"/>
          <w:shd w:val="clear" w:color="auto" w:fill="FFFFFF"/>
        </w:rPr>
        <w:t xml:space="preserve">    });</w:t>
      </w:r>
    </w:p>
    <w:p w:rsidR="00B82BB8" w:rsidRDefault="00D03B17" w:rsidP="00D03B17">
      <w:pPr>
        <w:pStyle w:val="3"/>
      </w:pPr>
      <w:r>
        <w:rPr>
          <w:rFonts w:hint="eastAsia"/>
        </w:rPr>
        <w:t>方法</w:t>
      </w:r>
    </w:p>
    <w:tbl>
      <w:tblPr>
        <w:tblStyle w:val="a5"/>
        <w:tblW w:w="8332" w:type="dxa"/>
        <w:tblLook w:val="04A0" w:firstRow="1" w:lastRow="0" w:firstColumn="1" w:lastColumn="0" w:noHBand="0" w:noVBand="1"/>
      </w:tblPr>
      <w:tblGrid>
        <w:gridCol w:w="1726"/>
        <w:gridCol w:w="2421"/>
        <w:gridCol w:w="1475"/>
        <w:gridCol w:w="1471"/>
        <w:gridCol w:w="1239"/>
      </w:tblGrid>
      <w:tr w:rsidR="00414CD5" w:rsidTr="0073727B">
        <w:trPr>
          <w:trHeight w:val="413"/>
        </w:trPr>
        <w:tc>
          <w:tcPr>
            <w:tcW w:w="1726" w:type="dxa"/>
          </w:tcPr>
          <w:p w:rsidR="00D03B17" w:rsidRPr="00C2769E" w:rsidRDefault="00D03B17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方法</w:t>
            </w:r>
          </w:p>
        </w:tc>
        <w:tc>
          <w:tcPr>
            <w:tcW w:w="2421" w:type="dxa"/>
          </w:tcPr>
          <w:p w:rsidR="00D03B17" w:rsidRPr="00C2769E" w:rsidRDefault="00D03B17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参数</w:t>
            </w:r>
          </w:p>
        </w:tc>
        <w:tc>
          <w:tcPr>
            <w:tcW w:w="1475" w:type="dxa"/>
          </w:tcPr>
          <w:p w:rsidR="00D03B17" w:rsidRPr="00C2769E" w:rsidRDefault="00D03B17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解释</w:t>
            </w:r>
          </w:p>
        </w:tc>
        <w:tc>
          <w:tcPr>
            <w:tcW w:w="1471" w:type="dxa"/>
          </w:tcPr>
          <w:p w:rsidR="00D03B17" w:rsidRPr="00C2769E" w:rsidRDefault="00D03B17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返回</w:t>
            </w:r>
          </w:p>
        </w:tc>
        <w:tc>
          <w:tcPr>
            <w:tcW w:w="1239" w:type="dxa"/>
          </w:tcPr>
          <w:p w:rsidR="00D03B17" w:rsidRPr="00D03B17" w:rsidRDefault="00D03B17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D03B17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作用</w:t>
            </w:r>
          </w:p>
        </w:tc>
      </w:tr>
      <w:tr w:rsidR="00414CD5" w:rsidTr="0073727B">
        <w:trPr>
          <w:trHeight w:val="4885"/>
        </w:trPr>
        <w:tc>
          <w:tcPr>
            <w:tcW w:w="1726" w:type="dxa"/>
          </w:tcPr>
          <w:p w:rsidR="00D03B17" w:rsidRPr="00C2769E" w:rsidRDefault="00D03B17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D03B17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set_i_c_option</w:t>
            </w:r>
          </w:p>
        </w:tc>
        <w:tc>
          <w:tcPr>
            <w:tcW w:w="2421" w:type="dxa"/>
          </w:tcPr>
          <w:p w:rsidR="00D03B17" w:rsidRPr="00C2769E" w:rsidRDefault="00D03B17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i</w:t>
            </w:r>
            <w:r w:rsidRPr="00D03B17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mage_capture_window_width</w:t>
            </w:r>
          </w:p>
          <w:p w:rsidR="00D03B17" w:rsidRPr="00C2769E" w:rsidRDefault="00D03B17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D03B17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image_capture_window_height</w:t>
            </w:r>
          </w:p>
          <w:p w:rsidR="00D03B17" w:rsidRPr="00C2769E" w:rsidRDefault="00D03B17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D03B17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image_capture_obj</w:t>
            </w: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 </w:t>
            </w:r>
          </w:p>
          <w:p w:rsidR="00D03B17" w:rsidRPr="00C2769E" w:rsidRDefault="00D03B17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D03B17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spot_width</w:t>
            </w:r>
          </w:p>
          <w:p w:rsidR="00D03B17" w:rsidRPr="00C2769E" w:rsidRDefault="00D03B17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D03B17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spot_height</w:t>
            </w:r>
          </w:p>
          <w:p w:rsidR="00D03B17" w:rsidRPr="00C2769E" w:rsidRDefault="00D03B17" w:rsidP="00414CD5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D03B17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demo</w:t>
            </w:r>
            <w:r w:rsidR="00414CD5"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:[{obj:[],width:num}]</w:t>
            </w:r>
          </w:p>
        </w:tc>
        <w:tc>
          <w:tcPr>
            <w:tcW w:w="1475" w:type="dxa"/>
          </w:tcPr>
          <w:p w:rsidR="00D03B17" w:rsidRPr="00D03B17" w:rsidRDefault="00D03B17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图片容器</w:t>
            </w: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宽度</w:t>
            </w:r>
          </w:p>
          <w:p w:rsidR="00D03B17" w:rsidRPr="00C2769E" w:rsidRDefault="00D03B17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图片容器高度</w:t>
            </w:r>
          </w:p>
          <w:p w:rsidR="00D03B17" w:rsidRPr="00D03B17" w:rsidRDefault="00D03B17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图片容器</w:t>
            </w: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jq</w:t>
            </w: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对象</w:t>
            </w:r>
          </w:p>
          <w:p w:rsidR="00D03B17" w:rsidRPr="00C2769E" w:rsidRDefault="00D03B17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截取</w:t>
            </w: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框宽度</w:t>
            </w:r>
          </w:p>
          <w:p w:rsidR="00D03B17" w:rsidRPr="00D03B17" w:rsidRDefault="00D03B17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截取</w:t>
            </w: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框</w:t>
            </w: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高度</w:t>
            </w:r>
          </w:p>
          <w:p w:rsidR="00D03B17" w:rsidRPr="00D03B17" w:rsidRDefault="00D03B17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示例</w:t>
            </w: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图容器</w:t>
            </w: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 xml:space="preserve"> </w:t>
            </w: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jq</w:t>
            </w: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对象</w:t>
            </w:r>
            <w:r w:rsidR="00414CD5"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数组</w:t>
            </w:r>
          </w:p>
          <w:p w:rsidR="00D03B17" w:rsidRPr="00C2769E" w:rsidRDefault="00414CD5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d</w:t>
            </w:r>
            <w:r w:rsidRPr="00D03B17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emo</w:t>
            </w: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[].obj</w:t>
            </w:r>
          </w:p>
          <w:p w:rsidR="00414CD5" w:rsidRPr="00C2769E" w:rsidRDefault="00414CD5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jq</w:t>
            </w: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对象</w:t>
            </w:r>
          </w:p>
          <w:p w:rsidR="00414CD5" w:rsidRPr="00C2769E" w:rsidRDefault="00414CD5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D03B17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demo</w:t>
            </w: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[].width</w:t>
            </w:r>
          </w:p>
          <w:p w:rsidR="00414CD5" w:rsidRPr="00D03B17" w:rsidRDefault="00414CD5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示例宽度</w:t>
            </w:r>
          </w:p>
          <w:p w:rsidR="00D03B17" w:rsidRPr="00C2769E" w:rsidRDefault="00D03B17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471" w:type="dxa"/>
          </w:tcPr>
          <w:p w:rsidR="00D03B17" w:rsidRPr="00C2769E" w:rsidRDefault="00D03B17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无</w:t>
            </w:r>
          </w:p>
        </w:tc>
        <w:tc>
          <w:tcPr>
            <w:tcW w:w="1239" w:type="dxa"/>
          </w:tcPr>
          <w:p w:rsidR="00D03B17" w:rsidRDefault="00D03B17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D03B17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初始化截取功能</w:t>
            </w:r>
          </w:p>
          <w:p w:rsidR="00C2769E" w:rsidRDefault="00C2769E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  <w:p w:rsidR="00C2769E" w:rsidRPr="00D03B17" w:rsidRDefault="00C2769E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截取</w:t>
            </w: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框</w:t>
            </w:r>
            <w:r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设定</w:t>
            </w:r>
            <w:r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需要基于所需截取的</w:t>
            </w:r>
          </w:p>
        </w:tc>
      </w:tr>
      <w:tr w:rsidR="0073727B" w:rsidTr="0073727B">
        <w:trPr>
          <w:trHeight w:val="1628"/>
        </w:trPr>
        <w:tc>
          <w:tcPr>
            <w:tcW w:w="1726" w:type="dxa"/>
          </w:tcPr>
          <w:p w:rsidR="00D03B17" w:rsidRPr="00C2769E" w:rsidRDefault="00D03B17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hAnsi="Consolas" w:cs="Consolas"/>
                <w:color w:val="222222"/>
                <w:sz w:val="13"/>
                <w:szCs w:val="13"/>
                <w:shd w:val="clear" w:color="auto" w:fill="FFFFFF"/>
              </w:rPr>
              <w:t>image_setting</w:t>
            </w:r>
          </w:p>
        </w:tc>
        <w:tc>
          <w:tcPr>
            <w:tcW w:w="2421" w:type="dxa"/>
          </w:tcPr>
          <w:p w:rsidR="00D03B17" w:rsidRPr="00C2769E" w:rsidRDefault="00D03B17" w:rsidP="00D03B17">
            <w:pPr>
              <w:widowControl/>
              <w:jc w:val="left"/>
              <w:rPr>
                <w:rFonts w:ascii="Consolas" w:hAnsi="Consolas" w:cs="Consolas"/>
                <w:color w:val="222222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hAnsi="Consolas" w:cs="Consolas"/>
                <w:color w:val="222222"/>
                <w:sz w:val="13"/>
                <w:szCs w:val="13"/>
                <w:shd w:val="clear" w:color="auto" w:fill="FFFFFF"/>
              </w:rPr>
              <w:t>(file,width,height)</w:t>
            </w:r>
          </w:p>
          <w:p w:rsidR="00D03B17" w:rsidRPr="00C2769E" w:rsidRDefault="00D03B17" w:rsidP="00D03B17">
            <w:pPr>
              <w:widowControl/>
              <w:jc w:val="left"/>
              <w:rPr>
                <w:rFonts w:ascii="Consolas" w:hAnsi="Consolas" w:cs="Consolas"/>
                <w:color w:val="222222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hAnsi="Consolas" w:cs="Consolas"/>
                <w:color w:val="222222"/>
                <w:sz w:val="13"/>
                <w:szCs w:val="13"/>
                <w:shd w:val="clear" w:color="auto" w:fill="FFFFFF"/>
              </w:rPr>
              <w:t>file</w:t>
            </w:r>
          </w:p>
          <w:p w:rsidR="00414CD5" w:rsidRPr="00C2769E" w:rsidRDefault="00414CD5" w:rsidP="00D03B17">
            <w:pPr>
              <w:widowControl/>
              <w:jc w:val="left"/>
              <w:rPr>
                <w:rFonts w:ascii="Consolas" w:hAnsi="Consolas" w:cs="Consolas"/>
                <w:color w:val="222222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hAnsi="Consolas" w:cs="Consolas"/>
                <w:color w:val="222222"/>
                <w:sz w:val="13"/>
                <w:szCs w:val="13"/>
                <w:shd w:val="clear" w:color="auto" w:fill="FFFFFF"/>
              </w:rPr>
              <w:t>width</w:t>
            </w:r>
          </w:p>
          <w:p w:rsidR="00414CD5" w:rsidRPr="00C2769E" w:rsidRDefault="00414CD5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hAnsi="Consolas" w:cs="Consolas"/>
                <w:color w:val="222222"/>
                <w:sz w:val="13"/>
                <w:szCs w:val="13"/>
                <w:shd w:val="clear" w:color="auto" w:fill="FFFFFF"/>
              </w:rPr>
              <w:t>height</w:t>
            </w:r>
          </w:p>
        </w:tc>
        <w:tc>
          <w:tcPr>
            <w:tcW w:w="1475" w:type="dxa"/>
          </w:tcPr>
          <w:p w:rsidR="00D03B17" w:rsidRPr="00C2769E" w:rsidRDefault="00D03B17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</w:p>
          <w:p w:rsidR="00414CD5" w:rsidRPr="00C2769E" w:rsidRDefault="00414CD5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文件</w:t>
            </w: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路径</w:t>
            </w:r>
          </w:p>
          <w:p w:rsidR="00414CD5" w:rsidRPr="00C2769E" w:rsidRDefault="00414CD5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图片</w:t>
            </w: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实际宽度</w:t>
            </w:r>
          </w:p>
          <w:p w:rsidR="00414CD5" w:rsidRPr="00C2769E" w:rsidRDefault="00414CD5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图片实际</w:t>
            </w:r>
            <w:r w:rsidRPr="00C2769E"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  <w:t>高度</w:t>
            </w:r>
          </w:p>
        </w:tc>
        <w:tc>
          <w:tcPr>
            <w:tcW w:w="1471" w:type="dxa"/>
          </w:tcPr>
          <w:p w:rsidR="00D03B17" w:rsidRPr="00C2769E" w:rsidRDefault="00414CD5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无</w:t>
            </w:r>
          </w:p>
        </w:tc>
        <w:tc>
          <w:tcPr>
            <w:tcW w:w="1239" w:type="dxa"/>
          </w:tcPr>
          <w:p w:rsidR="00D03B17" w:rsidRDefault="00414CD5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D03B17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初始</w:t>
            </w:r>
            <w:r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过后</w:t>
            </w:r>
            <w:r>
              <w:rPr>
                <w:rFonts w:ascii="宋体" w:eastAsia="宋体" w:hAnsi="宋体" w:cs="宋体"/>
                <w:kern w:val="0"/>
                <w:sz w:val="13"/>
                <w:szCs w:val="13"/>
              </w:rPr>
              <w:t>使用</w:t>
            </w:r>
          </w:p>
          <w:p w:rsidR="00414CD5" w:rsidRPr="00D03B17" w:rsidRDefault="00414CD5" w:rsidP="00414CD5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用于</w:t>
            </w:r>
            <w:r>
              <w:rPr>
                <w:rFonts w:ascii="宋体" w:eastAsia="宋体" w:hAnsi="宋体" w:cs="宋体"/>
                <w:kern w:val="0"/>
                <w:sz w:val="13"/>
                <w:szCs w:val="13"/>
              </w:rPr>
              <w:t>载入</w:t>
            </w:r>
            <w:r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被截取图片</w:t>
            </w:r>
          </w:p>
        </w:tc>
      </w:tr>
      <w:tr w:rsidR="00414CD5" w:rsidTr="0073727B">
        <w:trPr>
          <w:trHeight w:val="3657"/>
        </w:trPr>
        <w:tc>
          <w:tcPr>
            <w:tcW w:w="1726" w:type="dxa"/>
          </w:tcPr>
          <w:p w:rsidR="0073727B" w:rsidRPr="0073727B" w:rsidRDefault="0073727B" w:rsidP="007372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73727B"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  <w:lastRenderedPageBreak/>
              <w:t>return_para</w:t>
            </w:r>
          </w:p>
          <w:p w:rsidR="00414CD5" w:rsidRPr="00C2769E" w:rsidRDefault="00414CD5" w:rsidP="00D03B17">
            <w:pPr>
              <w:widowControl/>
              <w:jc w:val="left"/>
              <w:rPr>
                <w:rFonts w:ascii="Consolas" w:hAnsi="Consolas" w:cs="Consolas"/>
                <w:color w:val="222222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2421" w:type="dxa"/>
          </w:tcPr>
          <w:p w:rsidR="00414CD5" w:rsidRPr="00C2769E" w:rsidRDefault="0073727B" w:rsidP="00D03B17">
            <w:pPr>
              <w:widowControl/>
              <w:jc w:val="left"/>
              <w:rPr>
                <w:rFonts w:ascii="Consolas" w:hAnsi="Consolas" w:cs="Consolas"/>
                <w:color w:val="222222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hAnsi="Consolas" w:cs="Consolas" w:hint="eastAsia"/>
                <w:color w:val="222222"/>
                <w:sz w:val="13"/>
                <w:szCs w:val="13"/>
                <w:shd w:val="clear" w:color="auto" w:fill="FFFFFF"/>
              </w:rPr>
              <w:t>无</w:t>
            </w:r>
          </w:p>
        </w:tc>
        <w:tc>
          <w:tcPr>
            <w:tcW w:w="1475" w:type="dxa"/>
          </w:tcPr>
          <w:p w:rsidR="00414CD5" w:rsidRPr="00C2769E" w:rsidRDefault="0073727B" w:rsidP="00D03B17">
            <w:pPr>
              <w:widowControl/>
              <w:jc w:val="left"/>
              <w:rPr>
                <w:rFonts w:ascii="Consolas" w:eastAsia="宋体" w:hAnsi="Consolas" w:cs="Consolas"/>
                <w:color w:val="222222"/>
                <w:kern w:val="0"/>
                <w:sz w:val="13"/>
                <w:szCs w:val="13"/>
                <w:shd w:val="clear" w:color="auto" w:fill="FFFFFF"/>
              </w:rPr>
            </w:pPr>
            <w:r w:rsidRPr="00C2769E">
              <w:rPr>
                <w:rFonts w:ascii="Consolas" w:eastAsia="宋体" w:hAnsi="Consolas" w:cs="Consolas" w:hint="eastAsia"/>
                <w:color w:val="222222"/>
                <w:kern w:val="0"/>
                <w:sz w:val="13"/>
                <w:szCs w:val="13"/>
                <w:shd w:val="clear" w:color="auto" w:fill="FFFFFF"/>
              </w:rPr>
              <w:t>无</w:t>
            </w:r>
          </w:p>
        </w:tc>
        <w:tc>
          <w:tcPr>
            <w:tcW w:w="1471" w:type="dxa"/>
          </w:tcPr>
          <w:p w:rsidR="00414CD5" w:rsidRPr="00C2769E" w:rsidRDefault="0073727B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Obj</w:t>
            </w:r>
          </w:p>
          <w:p w:rsidR="0073727B" w:rsidRPr="00C2769E" w:rsidRDefault="0073727B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{</w:t>
            </w:r>
          </w:p>
          <w:p w:rsidR="0073727B" w:rsidRPr="00C2769E" w:rsidRDefault="0073727B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width: num, </w:t>
            </w:r>
          </w:p>
          <w:p w:rsidR="0073727B" w:rsidRPr="00C2769E" w:rsidRDefault="0073727B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height: num, postion_top: num, </w:t>
            </w:r>
          </w:p>
          <w:p w:rsidR="0073727B" w:rsidRPr="00C2769E" w:rsidRDefault="0073727B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postion_left: num, </w:t>
            </w:r>
          </w:p>
          <w:p w:rsidR="0073727B" w:rsidRPr="00C2769E" w:rsidRDefault="0073727B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frame_width: num,</w:t>
            </w:r>
          </w:p>
          <w:p w:rsidR="0073727B" w:rsidRPr="00C2769E" w:rsidRDefault="0073727B" w:rsidP="00D03B17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frame_height: num</w:t>
            </w:r>
          </w:p>
          <w:p w:rsidR="0073727B" w:rsidRPr="00C2769E" w:rsidRDefault="0073727B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} </w:t>
            </w:r>
          </w:p>
          <w:p w:rsidR="0073727B" w:rsidRPr="00C2769E" w:rsidRDefault="0073727B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width:</w:t>
            </w:r>
          </w:p>
          <w:p w:rsidR="0073727B" w:rsidRPr="00C2769E" w:rsidRDefault="0073727B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 </w:t>
            </w:r>
            <w:r w:rsidRPr="00C2769E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图片容器中</w:t>
            </w: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图片宽度</w:t>
            </w:r>
          </w:p>
          <w:p w:rsidR="0073727B" w:rsidRPr="00C2769E" w:rsidRDefault="0073727B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height:</w:t>
            </w:r>
          </w:p>
          <w:p w:rsidR="0073727B" w:rsidRPr="00C2769E" w:rsidRDefault="0073727B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 </w:t>
            </w:r>
            <w:r w:rsidRPr="00C2769E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图片容器中</w:t>
            </w: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图片</w:t>
            </w:r>
            <w:r w:rsidRPr="00C2769E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高度</w:t>
            </w:r>
          </w:p>
          <w:p w:rsidR="0073727B" w:rsidRPr="00C2769E" w:rsidRDefault="0073727B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postion_top:</w:t>
            </w:r>
          </w:p>
          <w:p w:rsidR="0073727B" w:rsidRPr="00C2769E" w:rsidRDefault="0073727B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截取框</w:t>
            </w: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离上方位置</w:t>
            </w:r>
          </w:p>
          <w:p w:rsidR="0073727B" w:rsidRPr="00C2769E" w:rsidRDefault="0073727B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postion_left:</w:t>
            </w:r>
          </w:p>
          <w:p w:rsidR="0073727B" w:rsidRPr="00C2769E" w:rsidRDefault="0073727B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截取框</w:t>
            </w: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离左边位置</w:t>
            </w:r>
          </w:p>
          <w:p w:rsidR="0073727B" w:rsidRPr="00C2769E" w:rsidRDefault="0073727B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frame_width:</w:t>
            </w:r>
          </w:p>
          <w:p w:rsidR="0073727B" w:rsidRPr="00C2769E" w:rsidRDefault="0073727B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截取框宽度</w:t>
            </w:r>
          </w:p>
          <w:p w:rsidR="0073727B" w:rsidRPr="00C2769E" w:rsidRDefault="0073727B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frame_height: 98</w:t>
            </w:r>
          </w:p>
          <w:p w:rsidR="0073727B" w:rsidRPr="00C2769E" w:rsidRDefault="0073727B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截取框</w:t>
            </w: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高度</w:t>
            </w:r>
          </w:p>
          <w:p w:rsidR="00C2769E" w:rsidRPr="00C2769E" w:rsidRDefault="00C2769E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  <w:p w:rsidR="00C2769E" w:rsidRPr="00C2769E" w:rsidRDefault="00C2769E" w:rsidP="0073727B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C2769E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如案例所示</w:t>
            </w:r>
            <w:r w:rsidRPr="00C2769E">
              <w:rPr>
                <w:rFonts w:ascii="宋体" w:eastAsia="宋体" w:hAnsi="宋体" w:cs="宋体"/>
                <w:kern w:val="0"/>
                <w:sz w:val="13"/>
                <w:szCs w:val="13"/>
              </w:rPr>
              <w:t>:图</w:t>
            </w:r>
            <w:r w:rsidRPr="00C2769E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1</w:t>
            </w:r>
          </w:p>
        </w:tc>
        <w:tc>
          <w:tcPr>
            <w:tcW w:w="1239" w:type="dxa"/>
          </w:tcPr>
          <w:p w:rsidR="00C2769E" w:rsidRDefault="00C2769E" w:rsidP="00C2769E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D03B17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初始</w:t>
            </w:r>
            <w:r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过后以及</w:t>
            </w:r>
            <w:r>
              <w:rPr>
                <w:rFonts w:ascii="宋体" w:eastAsia="宋体" w:hAnsi="宋体" w:cs="宋体"/>
                <w:kern w:val="0"/>
                <w:sz w:val="13"/>
                <w:szCs w:val="13"/>
              </w:rPr>
              <w:t>图片载入后可以使用</w:t>
            </w:r>
          </w:p>
          <w:p w:rsidR="00414CD5" w:rsidRDefault="00C2769E" w:rsidP="00C2769E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用于返回截图信息</w:t>
            </w:r>
          </w:p>
          <w:p w:rsidR="00C2769E" w:rsidRDefault="00C2769E" w:rsidP="00C2769E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  <w:p w:rsidR="00C2769E" w:rsidRPr="00D03B17" w:rsidRDefault="00C2769E" w:rsidP="00C2769E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需要在服务器</w:t>
            </w:r>
            <w:r>
              <w:rPr>
                <w:rFonts w:ascii="宋体" w:eastAsia="宋体" w:hAnsi="宋体" w:cs="宋体"/>
                <w:kern w:val="0"/>
                <w:sz w:val="13"/>
                <w:szCs w:val="13"/>
              </w:rPr>
              <w:t>换算后得到图片</w:t>
            </w:r>
          </w:p>
        </w:tc>
      </w:tr>
    </w:tbl>
    <w:p w:rsidR="00D03B17" w:rsidRDefault="00D03B17" w:rsidP="00D03B17">
      <w:pPr>
        <w:widowControl/>
        <w:jc w:val="left"/>
        <w:rPr>
          <w:rFonts w:ascii="Consolas" w:eastAsia="宋体" w:hAnsi="Consolas" w:cs="Consolas"/>
          <w:color w:val="222222"/>
          <w:kern w:val="0"/>
          <w:sz w:val="24"/>
          <w:szCs w:val="24"/>
          <w:shd w:val="clear" w:color="auto" w:fill="FFFFFF"/>
        </w:rPr>
      </w:pPr>
      <w:r w:rsidRPr="00D03B17">
        <w:rPr>
          <w:rFonts w:ascii="宋体" w:eastAsia="宋体" w:hAnsi="宋体" w:cs="宋体"/>
          <w:kern w:val="0"/>
          <w:sz w:val="24"/>
          <w:szCs w:val="24"/>
        </w:rPr>
        <w:br/>
      </w:r>
      <w:r w:rsidR="00C2769E">
        <w:rPr>
          <w:noProof/>
        </w:rPr>
        <w:drawing>
          <wp:inline distT="0" distB="0" distL="0" distR="0" wp14:anchorId="43B7563F" wp14:editId="4403BDC2">
            <wp:extent cx="5274310" cy="3862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9E" w:rsidRDefault="00C2769E" w:rsidP="00C2769E">
      <w:pPr>
        <w:widowControl/>
        <w:jc w:val="center"/>
        <w:rPr>
          <w:rFonts w:ascii="Consolas" w:eastAsia="宋体" w:hAnsi="Consolas" w:cs="Consolas"/>
          <w:color w:val="222222"/>
          <w:kern w:val="0"/>
          <w:sz w:val="13"/>
          <w:szCs w:val="13"/>
          <w:shd w:val="clear" w:color="auto" w:fill="FFFFFF"/>
        </w:rPr>
      </w:pPr>
      <w:r w:rsidRPr="00C2769E">
        <w:rPr>
          <w:rFonts w:ascii="Consolas" w:eastAsia="宋体" w:hAnsi="Consolas" w:cs="Consolas" w:hint="eastAsia"/>
          <w:color w:val="222222"/>
          <w:kern w:val="0"/>
          <w:sz w:val="13"/>
          <w:szCs w:val="13"/>
          <w:shd w:val="clear" w:color="auto" w:fill="FFFFFF"/>
        </w:rPr>
        <w:lastRenderedPageBreak/>
        <w:t>图一</w:t>
      </w:r>
    </w:p>
    <w:p w:rsidR="007B7289" w:rsidRDefault="007B7289" w:rsidP="00C2769E">
      <w:pPr>
        <w:widowControl/>
        <w:jc w:val="center"/>
        <w:rPr>
          <w:rFonts w:ascii="Consolas" w:eastAsia="宋体" w:hAnsi="Consolas" w:cs="Consolas"/>
          <w:color w:val="222222"/>
          <w:kern w:val="0"/>
          <w:sz w:val="13"/>
          <w:szCs w:val="13"/>
          <w:shd w:val="clear" w:color="auto" w:fill="FFFFFF"/>
        </w:rPr>
      </w:pPr>
    </w:p>
    <w:p w:rsidR="007B7289" w:rsidRDefault="007B7289" w:rsidP="007B728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分页器插件</w:t>
      </w:r>
    </w:p>
    <w:p w:rsidR="007B7289" w:rsidRDefault="007B7289" w:rsidP="007B7289">
      <w:pPr>
        <w:pStyle w:val="2"/>
      </w:pPr>
      <w:r>
        <w:rPr>
          <w:rFonts w:hint="eastAsia"/>
        </w:rPr>
        <w:t>使用方法</w:t>
      </w:r>
    </w:p>
    <w:p w:rsidR="007B7289" w:rsidRDefault="007B7289" w:rsidP="007B7289">
      <w:r>
        <w:rPr>
          <w:rFonts w:hint="eastAsia"/>
        </w:rPr>
        <w:t>推荐</w:t>
      </w:r>
      <w:r>
        <w:t>使用方式</w:t>
      </w:r>
    </w:p>
    <w:p w:rsidR="007B7289" w:rsidRDefault="007B7289" w:rsidP="007B7289">
      <w:pPr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$(".pager .pager_inner").wly_pager_bulder(</w:t>
      </w:r>
    </w:p>
    <w:p w:rsidR="007B7289" w:rsidRDefault="007B7289" w:rsidP="007B7289">
      <w:pPr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ab/>
        <w:t xml:space="preserve">{ </w:t>
      </w:r>
    </w:p>
    <w:p w:rsidR="007B7289" w:rsidRDefault="007B7289" w:rsidP="007B7289">
      <w:pPr>
        <w:ind w:firstLine="420"/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pager_length:Math.ceil(7/2),   </w:t>
      </w:r>
      <w:r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>数字</w:t>
      </w:r>
      <w:r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>代表数据库</w:t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能得到的所有</w:t>
      </w:r>
      <w:r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>数量</w:t>
      </w:r>
      <w:r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 xml:space="preserve"> </w:t>
      </w:r>
    </w:p>
    <w:p w:rsidR="007B7289" w:rsidRDefault="007B7289" w:rsidP="007B7289">
      <w:pPr>
        <w:ind w:left="3360" w:firstLine="420"/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>代表</w:t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每页</w:t>
      </w:r>
      <w:r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>显示</w:t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几条</w:t>
      </w:r>
    </w:p>
    <w:p w:rsidR="007B7289" w:rsidRDefault="007B7289" w:rsidP="007B7289">
      <w:pPr>
        <w:ind w:firstLine="420"/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pager_per_length:4, </w:t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ab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ab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>一次显示</w:t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多少分页器</w:t>
      </w:r>
      <w:r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>链接推荐</w:t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固定数量</w:t>
      </w:r>
      <w:r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>无需更改</w:t>
      </w:r>
    </w:p>
    <w:p w:rsidR="007B7289" w:rsidRDefault="007B7289" w:rsidP="007B7289">
      <w:pPr>
        <w:ind w:firstLine="420"/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pager_percent:4 </w:t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ab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ab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ab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>当前</w:t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第几页</w:t>
      </w:r>
    </w:p>
    <w:p w:rsidR="007B7289" w:rsidRDefault="007B7289" w:rsidP="007B7289">
      <w:pPr>
        <w:ind w:firstLine="420"/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} </w:t>
      </w:r>
    </w:p>
    <w:p w:rsidR="007B7289" w:rsidRDefault="007B7289" w:rsidP="007B7289">
      <w:pPr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)</w:t>
      </w:r>
    </w:p>
    <w:p w:rsidR="007B7289" w:rsidRDefault="007B7289" w:rsidP="007B7289">
      <w:pPr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</w:p>
    <w:p w:rsidR="007B7289" w:rsidRDefault="007B7289" w:rsidP="007B7289">
      <w:pPr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>每次</w:t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ajax</w:t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调回数据以及页面刚载入后使用</w:t>
      </w:r>
      <w:r w:rsidR="0051706E"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 xml:space="preserve">     </w:t>
      </w:r>
      <w:r w:rsidR="0051706E"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>注意插件中</w:t>
      </w:r>
      <w:r w:rsidR="0051706E"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并不包含</w:t>
      </w:r>
      <w:r w:rsidR="0051706E"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ajax</w:t>
      </w:r>
      <w:r w:rsidR="0051706E">
        <w:rPr>
          <w:rFonts w:ascii="Consolas" w:hAnsi="Consolas" w:cs="Consolas" w:hint="eastAsia"/>
          <w:color w:val="222222"/>
          <w:sz w:val="20"/>
          <w:szCs w:val="20"/>
          <w:shd w:val="clear" w:color="auto" w:fill="FFFFFF"/>
        </w:rPr>
        <w:t>相关功能</w:t>
      </w:r>
    </w:p>
    <w:p w:rsidR="007B7289" w:rsidRDefault="007B7289" w:rsidP="007B7289">
      <w:pPr>
        <w:rPr>
          <w:noProof/>
        </w:rPr>
      </w:pPr>
      <w:r>
        <w:rPr>
          <w:noProof/>
        </w:rPr>
        <w:t>&lt;div class="pager"&gt;</w:t>
      </w:r>
    </w:p>
    <w:p w:rsidR="007B7289" w:rsidRDefault="007B7289" w:rsidP="007B7289">
      <w:pPr>
        <w:rPr>
          <w:noProof/>
        </w:rPr>
      </w:pPr>
      <w:r>
        <w:rPr>
          <w:noProof/>
        </w:rPr>
        <w:t xml:space="preserve">    &lt;div class="pager_inner"&gt;</w:t>
      </w:r>
    </w:p>
    <w:p w:rsidR="007B7289" w:rsidRDefault="007B7289" w:rsidP="007B7289">
      <w:pPr>
        <w:rPr>
          <w:noProof/>
        </w:rPr>
      </w:pPr>
      <w:r>
        <w:rPr>
          <w:noProof/>
        </w:rPr>
        <w:t xml:space="preserve">    &lt;/div&gt;</w:t>
      </w:r>
    </w:p>
    <w:p w:rsidR="007B7289" w:rsidRDefault="007B7289" w:rsidP="007B7289">
      <w:pPr>
        <w:rPr>
          <w:noProof/>
        </w:rPr>
      </w:pPr>
      <w:r>
        <w:rPr>
          <w:noProof/>
        </w:rPr>
        <w:t xml:space="preserve">    &lt;div class="pager_animate"&gt;</w:t>
      </w:r>
    </w:p>
    <w:p w:rsidR="007B7289" w:rsidRDefault="007B7289" w:rsidP="007B7289">
      <w:pPr>
        <w:rPr>
          <w:noProof/>
        </w:rPr>
      </w:pPr>
      <w:r>
        <w:rPr>
          <w:noProof/>
        </w:rPr>
        <w:t xml:space="preserve">    &lt;/div&gt;</w:t>
      </w:r>
    </w:p>
    <w:p w:rsidR="007B7289" w:rsidRDefault="007B7289" w:rsidP="007B7289">
      <w:r>
        <w:rPr>
          <w:noProof/>
        </w:rPr>
        <w:t>&lt;/div&gt;</w:t>
      </w:r>
    </w:p>
    <w:p w:rsidR="007B7289" w:rsidRPr="007B7289" w:rsidRDefault="00D310F9" w:rsidP="007B7289">
      <w:r>
        <w:rPr>
          <w:rFonts w:hint="eastAsia"/>
        </w:rPr>
        <w:t>使用分页器</w:t>
      </w:r>
      <w:r>
        <w:t>的</w:t>
      </w:r>
      <w:r w:rsidR="007B7289">
        <w:t>H</w:t>
      </w:r>
      <w:r w:rsidR="007B7289">
        <w:rPr>
          <w:rFonts w:hint="eastAsia"/>
        </w:rPr>
        <w:t>tml</w:t>
      </w:r>
      <w:r w:rsidR="007B7289">
        <w:t>中必须保留以</w:t>
      </w:r>
      <w:r w:rsidR="007B7289">
        <w:rPr>
          <w:rFonts w:hint="eastAsia"/>
        </w:rPr>
        <w:t>上</w:t>
      </w:r>
      <w:r w:rsidR="007B7289">
        <w:t>结构</w:t>
      </w:r>
    </w:p>
    <w:sectPr w:rsidR="007B7289" w:rsidRPr="007B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317" w:rsidRDefault="00DB1317" w:rsidP="0062084E">
      <w:r>
        <w:separator/>
      </w:r>
    </w:p>
  </w:endnote>
  <w:endnote w:type="continuationSeparator" w:id="0">
    <w:p w:rsidR="00DB1317" w:rsidRDefault="00DB1317" w:rsidP="00620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317" w:rsidRDefault="00DB1317" w:rsidP="0062084E">
      <w:r>
        <w:separator/>
      </w:r>
    </w:p>
  </w:footnote>
  <w:footnote w:type="continuationSeparator" w:id="0">
    <w:p w:rsidR="00DB1317" w:rsidRDefault="00DB1317" w:rsidP="00620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C8"/>
    <w:rsid w:val="00015387"/>
    <w:rsid w:val="0016614E"/>
    <w:rsid w:val="001A58B4"/>
    <w:rsid w:val="001A7876"/>
    <w:rsid w:val="003D59C8"/>
    <w:rsid w:val="00414CD5"/>
    <w:rsid w:val="004B2F35"/>
    <w:rsid w:val="00500546"/>
    <w:rsid w:val="0051706E"/>
    <w:rsid w:val="005A7515"/>
    <w:rsid w:val="0062084E"/>
    <w:rsid w:val="0073727B"/>
    <w:rsid w:val="007A0E49"/>
    <w:rsid w:val="007A25A1"/>
    <w:rsid w:val="007A5F5F"/>
    <w:rsid w:val="007B7289"/>
    <w:rsid w:val="008061FE"/>
    <w:rsid w:val="008F3500"/>
    <w:rsid w:val="00AD7ECA"/>
    <w:rsid w:val="00B82BB8"/>
    <w:rsid w:val="00B95116"/>
    <w:rsid w:val="00BC3DE4"/>
    <w:rsid w:val="00C2769E"/>
    <w:rsid w:val="00CC4115"/>
    <w:rsid w:val="00D03B17"/>
    <w:rsid w:val="00D30E3F"/>
    <w:rsid w:val="00D310F9"/>
    <w:rsid w:val="00DB1317"/>
    <w:rsid w:val="00ED6F2C"/>
    <w:rsid w:val="00EE62E7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2C6EC2-AD8E-4490-B3A1-479EE7A2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0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61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8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8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0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084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20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061F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372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72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李碧军</dc:creator>
  <cp:keywords/>
  <dc:description/>
  <cp:lastModifiedBy>李碧军</cp:lastModifiedBy>
  <cp:revision>27</cp:revision>
  <dcterms:created xsi:type="dcterms:W3CDTF">2016-03-07T09:30:00Z</dcterms:created>
  <dcterms:modified xsi:type="dcterms:W3CDTF">2016-03-31T10:32:00Z</dcterms:modified>
</cp:coreProperties>
</file>