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F5E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bdr w:val="none" w:color="auto" w:sz="0" w:space="0"/>
          <w:shd w:val="clear" w:fill="FFFFFF"/>
        </w:rPr>
        <w:t> abs()</w:t>
      </w:r>
    </w:p>
    <w:p w14:paraId="71AAF227"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绝对值，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abs(x), 返回一个数的绝对值。参数可以是一个整数或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instrText xml:space="preserve"> HYPERLINK "https://so.csdn.net/so/search?q=%E6%B5%AE%E7%82%B9%E6%95%B0&amp;spm=1001.2101.3001.7020" \t "https://blog.csdn.net/lemonbit/article/details/_blank"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t>浮点数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。如果参数是一个复数，则返回它的模</w:t>
      </w:r>
    </w:p>
    <w:p w14:paraId="6FEE6746"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5541FF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bdr w:val="none" w:color="auto" w:sz="0" w:space="0"/>
          <w:shd w:val="clear" w:fill="FFFFFF"/>
        </w:rPr>
        <w:t>all()</w:t>
      </w:r>
    </w:p>
    <w:p w14:paraId="44A16EAA"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所有元素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均为 True（或 iterable 为空）则返回 True</w:t>
      </w:r>
    </w:p>
    <w:p w14:paraId="01216A5D"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1A7263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bdr w:val="none" w:color="auto" w:sz="0" w:space="0"/>
          <w:shd w:val="clear" w:fill="FFFFFF"/>
        </w:rPr>
        <w:t>any()</w:t>
      </w:r>
    </w:p>
    <w:p w14:paraId="10C38DE6"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任一元素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为 True, 则返回 True 如果可迭代对象为空，返回 False</w:t>
      </w:r>
    </w:p>
    <w:p w14:paraId="26AEDCD2"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05DD741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ascii()</w:t>
      </w:r>
    </w:p>
    <w:p w14:paraId="31360810"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ascii(object), 返回对象的纯 ASCII 表示形式。</w:t>
      </w:r>
    </w:p>
    <w:p w14:paraId="1A01213F"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7E3836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bdr w:val="none" w:color="auto" w:sz="0" w:space="0"/>
          <w:shd w:val="clear" w:fill="FFFFFF"/>
        </w:rPr>
        <w:t>bin()</w:t>
      </w:r>
    </w:p>
    <w:p w14:paraId="6ECC22DB">
      <w:pP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bin(x), 将一个整数转变为一个前缀为“0b”的二进制字符串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iNGFmZTEyOTk1MTUxMjMxOTNhYWZjODI4MzhlYmEifQ=="/>
  </w:docVars>
  <w:rsids>
    <w:rsidRoot w:val="00000000"/>
    <w:rsid w:val="163F0D8F"/>
    <w:rsid w:val="6F33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2024-07-29T01:06:03Z</dcterms:created>
  <dc:creator>admin</dc:creator>
  <cp:lastModifiedBy>王建成</cp:lastModifiedBy>
  <dcterms:modified xsi:type="dcterms:W3CDTF">2024-07-29T01:08:43Z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BA69E156008042ECA0387F26070CC23A_12</vt:lpwstr>
  </property>
</Properties>
</file>