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fill="FFFFFF"/>
        <w:kinsoku/>
        <w:wordWrap/>
        <w:overflowPunct/>
        <w:topLinePunct w:val="0"/>
        <w:autoSpaceDE/>
        <w:autoSpaceDN/>
        <w:bidi w:val="0"/>
        <w:adjustRightInd/>
        <w:snapToGrid/>
        <w:spacing w:before="200" w:beforeAutospacing="0" w:after="0" w:afterAutospacing="0"/>
        <w:ind w:left="0" w:right="0" w:firstLine="420"/>
        <w:jc w:val="left"/>
        <w:textAlignment w:val="auto"/>
        <w:rPr>
          <w:rFonts w:hint="default" w:ascii="Arial" w:hAnsi="Arial" w:cs="Arial" w:eastAsiaTheme="minorEastAsia"/>
          <w:i w:val="0"/>
          <w:iCs w:val="0"/>
          <w:caps w:val="0"/>
          <w:color w:val="222222"/>
          <w:spacing w:val="0"/>
          <w:kern w:val="0"/>
          <w:sz w:val="24"/>
          <w:szCs w:val="24"/>
          <w:shd w:val="clear" w:fill="FFFFFF"/>
          <w:lang w:val="en-US" w:eastAsia="zh-CN" w:bidi="ar"/>
        </w:rPr>
      </w:pPr>
      <w:r>
        <w:rPr>
          <w:rFonts w:hint="default" w:ascii="Arial" w:hAnsi="Arial" w:cs="Arial" w:eastAsiaTheme="minorEastAsia"/>
          <w:i w:val="0"/>
          <w:iCs w:val="0"/>
          <w:caps w:val="0"/>
          <w:color w:val="222222"/>
          <w:spacing w:val="0"/>
          <w:kern w:val="0"/>
          <w:sz w:val="24"/>
          <w:szCs w:val="24"/>
          <w:shd w:val="clear" w:fill="FFFFFF"/>
          <w:lang w:val="en-US" w:eastAsia="zh-CN" w:bidi="ar"/>
        </w:rPr>
        <w:t>我是北京交通大学软件学院</w:t>
      </w:r>
      <w:r>
        <w:rPr>
          <w:rFonts w:hint="default" w:ascii="Arial" w:hAnsi="Arial" w:cs="Arial" w:eastAsiaTheme="minorEastAsia"/>
          <w:i w:val="0"/>
          <w:iCs w:val="0"/>
          <w:caps w:val="0"/>
          <w:color w:val="222222"/>
          <w:spacing w:val="0"/>
          <w:kern w:val="0"/>
          <w:sz w:val="24"/>
          <w:szCs w:val="24"/>
          <w:shd w:val="clear" w:fill="FFFFFF"/>
          <w:lang w:val="en-US" w:eastAsia="zh-CN" w:bidi="ar"/>
        </w:rPr>
        <w:t>2021级本科生王文，我目前专业排名4/173，均分为90.8/100</w:t>
      </w:r>
      <w:bookmarkStart w:id="0" w:name="_GoBack"/>
      <w:bookmarkEnd w:id="0"/>
      <w:r>
        <w:rPr>
          <w:rFonts w:hint="default" w:ascii="Arial" w:hAnsi="Arial" w:cs="Arial" w:eastAsiaTheme="minorEastAsia"/>
          <w:i w:val="0"/>
          <w:iCs w:val="0"/>
          <w:caps w:val="0"/>
          <w:color w:val="222222"/>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200" w:beforeAutospacing="0" w:after="0" w:afterAutospacing="0"/>
        <w:ind w:left="0" w:right="0" w:firstLine="420"/>
        <w:jc w:val="left"/>
        <w:textAlignment w:val="auto"/>
        <w:rPr>
          <w:rFonts w:hint="default" w:ascii="Arial" w:hAnsi="Arial" w:cs="Arial" w:eastAsiaTheme="minorEastAsia"/>
          <w:i w:val="0"/>
          <w:iCs w:val="0"/>
          <w:caps w:val="0"/>
          <w:color w:val="222222"/>
          <w:spacing w:val="0"/>
          <w:kern w:val="0"/>
          <w:sz w:val="24"/>
          <w:szCs w:val="24"/>
          <w:shd w:val="clear" w:fill="FFFFFF"/>
          <w:lang w:val="en-US" w:eastAsia="zh-CN" w:bidi="ar"/>
        </w:rPr>
      </w:pPr>
      <w:r>
        <w:rPr>
          <w:rFonts w:hint="default" w:ascii="Arial" w:hAnsi="Arial" w:cs="Arial" w:eastAsiaTheme="minorEastAsia"/>
          <w:i w:val="0"/>
          <w:iCs w:val="0"/>
          <w:caps w:val="0"/>
          <w:color w:val="222222"/>
          <w:spacing w:val="0"/>
          <w:kern w:val="0"/>
          <w:sz w:val="24"/>
          <w:szCs w:val="24"/>
          <w:shd w:val="clear" w:fill="FFFFFF"/>
          <w:lang w:val="en-US" w:eastAsia="zh-CN" w:bidi="ar"/>
        </w:rPr>
        <w:t>在数学方面，</w:t>
      </w:r>
      <w:r>
        <w:rPr>
          <w:rFonts w:hint="default" w:ascii="Arial" w:hAnsi="Arial" w:cs="Arial" w:eastAsiaTheme="minorEastAsia"/>
          <w:i w:val="0"/>
          <w:iCs w:val="0"/>
          <w:caps w:val="0"/>
          <w:color w:val="222222"/>
          <w:spacing w:val="0"/>
          <w:kern w:val="0"/>
          <w:sz w:val="24"/>
          <w:szCs w:val="24"/>
          <w:shd w:val="clear" w:fill="FFFFFF"/>
          <w:lang w:val="en-US" w:eastAsia="zh-CN" w:bidi="ar"/>
        </w:rPr>
        <w:t>我在多门数学课程中接近满分通过了课内测试。同时，我荣获了全国大学生数学竞赛非数学专业组的一等奖。在编程能力方面，我在</w:t>
      </w:r>
      <w:r>
        <w:rPr>
          <w:rFonts w:hint="default" w:ascii="Arial" w:hAnsi="Arial" w:cs="Arial" w:eastAsiaTheme="minorEastAsia"/>
          <w:i w:val="0"/>
          <w:iCs w:val="0"/>
          <w:caps w:val="0"/>
          <w:color w:val="222222"/>
          <w:spacing w:val="0"/>
          <w:kern w:val="0"/>
          <w:sz w:val="24"/>
          <w:szCs w:val="24"/>
          <w:shd w:val="clear" w:fill="FFFFFF"/>
          <w:lang w:val="en-US" w:eastAsia="zh-CN" w:bidi="ar"/>
        </w:rPr>
        <w:t>CCF</w:t>
      </w:r>
      <w:r>
        <w:rPr>
          <w:rFonts w:hint="eastAsia" w:ascii="Arial" w:hAnsi="Arial" w:cs="Arial" w:eastAsiaTheme="minorEastAsia"/>
          <w:i w:val="0"/>
          <w:iCs w:val="0"/>
          <w:caps w:val="0"/>
          <w:color w:val="222222"/>
          <w:spacing w:val="0"/>
          <w:kern w:val="0"/>
          <w:sz w:val="24"/>
          <w:szCs w:val="24"/>
          <w:shd w:val="clear" w:fill="FFFFFF"/>
          <w:lang w:val="en-US" w:eastAsia="zh-CN" w:bidi="ar"/>
        </w:rPr>
        <w:t xml:space="preserve"> </w:t>
      </w:r>
      <w:r>
        <w:rPr>
          <w:rFonts w:hint="default" w:ascii="Arial" w:hAnsi="Arial" w:cs="Arial" w:eastAsiaTheme="minorEastAsia"/>
          <w:i w:val="0"/>
          <w:iCs w:val="0"/>
          <w:caps w:val="0"/>
          <w:color w:val="222222"/>
          <w:spacing w:val="0"/>
          <w:kern w:val="0"/>
          <w:sz w:val="24"/>
          <w:szCs w:val="24"/>
          <w:shd w:val="clear" w:fill="FFFFFF"/>
          <w:lang w:val="en-US" w:eastAsia="zh-CN" w:bidi="ar"/>
        </w:rPr>
        <w:t>CSP</w:t>
      </w:r>
      <w:r>
        <w:rPr>
          <w:rFonts w:hint="default" w:ascii="Arial" w:hAnsi="Arial" w:cs="Arial" w:eastAsiaTheme="minorEastAsia"/>
          <w:i w:val="0"/>
          <w:iCs w:val="0"/>
          <w:caps w:val="0"/>
          <w:color w:val="222222"/>
          <w:spacing w:val="0"/>
          <w:kern w:val="0"/>
          <w:sz w:val="24"/>
          <w:szCs w:val="24"/>
          <w:shd w:val="clear" w:fill="FFFFFF"/>
          <w:lang w:val="en-US" w:eastAsia="zh-CN" w:bidi="ar"/>
        </w:rPr>
        <w:t>考试中取得了</w:t>
      </w:r>
      <w:r>
        <w:rPr>
          <w:rFonts w:hint="default" w:ascii="Arial" w:hAnsi="Arial" w:cs="Arial" w:eastAsiaTheme="minorEastAsia"/>
          <w:i w:val="0"/>
          <w:iCs w:val="0"/>
          <w:caps w:val="0"/>
          <w:color w:val="222222"/>
          <w:spacing w:val="0"/>
          <w:kern w:val="0"/>
          <w:sz w:val="24"/>
          <w:szCs w:val="24"/>
          <w:shd w:val="clear" w:fill="FFFFFF"/>
          <w:lang w:val="en-US" w:eastAsia="zh-CN" w:bidi="ar"/>
        </w:rPr>
        <w:t>340</w:t>
      </w:r>
      <w:r>
        <w:rPr>
          <w:rFonts w:hint="default" w:ascii="Arial" w:hAnsi="Arial" w:cs="Arial" w:eastAsiaTheme="minorEastAsia"/>
          <w:i w:val="0"/>
          <w:iCs w:val="0"/>
          <w:caps w:val="0"/>
          <w:color w:val="222222"/>
          <w:spacing w:val="0"/>
          <w:kern w:val="0"/>
          <w:sz w:val="24"/>
          <w:szCs w:val="24"/>
          <w:shd w:val="clear" w:fill="FFFFFF"/>
          <w:lang w:val="en-US" w:eastAsia="zh-CN" w:bidi="ar"/>
        </w:rPr>
        <w:t>分（累计排名前</w:t>
      </w:r>
      <w:r>
        <w:rPr>
          <w:rFonts w:hint="default" w:ascii="Arial" w:hAnsi="Arial" w:cs="Arial" w:eastAsiaTheme="minorEastAsia"/>
          <w:i w:val="0"/>
          <w:iCs w:val="0"/>
          <w:caps w:val="0"/>
          <w:color w:val="222222"/>
          <w:spacing w:val="0"/>
          <w:kern w:val="0"/>
          <w:sz w:val="24"/>
          <w:szCs w:val="24"/>
          <w:shd w:val="clear" w:fill="FFFFFF"/>
          <w:lang w:val="en-US" w:eastAsia="zh-CN" w:bidi="ar"/>
        </w:rPr>
        <w:t>1.98%</w:t>
      </w:r>
      <w:r>
        <w:rPr>
          <w:rFonts w:hint="default" w:ascii="Arial" w:hAnsi="Arial" w:cs="Arial" w:eastAsiaTheme="minorEastAsia"/>
          <w:i w:val="0"/>
          <w:iCs w:val="0"/>
          <w:caps w:val="0"/>
          <w:color w:val="222222"/>
          <w:spacing w:val="0"/>
          <w:kern w:val="0"/>
          <w:sz w:val="24"/>
          <w:szCs w:val="24"/>
          <w:shd w:val="clear" w:fill="FFFFFF"/>
          <w:lang w:val="en-US" w:eastAsia="zh-CN" w:bidi="ar"/>
        </w:rPr>
        <w:t>）。此外，我在蓝桥杯比赛中获得了省二等奖等。</w:t>
      </w:r>
    </w:p>
    <w:p>
      <w:pPr>
        <w:keepNext w:val="0"/>
        <w:keepLines w:val="0"/>
        <w:pageBreakBefore w:val="0"/>
        <w:widowControl/>
        <w:suppressLineNumbers w:val="0"/>
        <w:shd w:val="clear" w:fill="FFFFFF"/>
        <w:kinsoku/>
        <w:wordWrap/>
        <w:overflowPunct/>
        <w:topLinePunct w:val="0"/>
        <w:autoSpaceDE/>
        <w:autoSpaceDN/>
        <w:bidi w:val="0"/>
        <w:adjustRightInd/>
        <w:snapToGrid/>
        <w:spacing w:before="200" w:beforeAutospacing="0" w:after="0" w:afterAutospacing="0"/>
        <w:ind w:left="0" w:right="0" w:firstLine="420"/>
        <w:jc w:val="left"/>
        <w:textAlignment w:val="auto"/>
        <w:rPr>
          <w:rFonts w:hint="default" w:ascii="Arial" w:hAnsi="Arial" w:cs="Arial" w:eastAsiaTheme="minorEastAsia"/>
          <w:i w:val="0"/>
          <w:iCs w:val="0"/>
          <w:caps w:val="0"/>
          <w:color w:val="222222"/>
          <w:spacing w:val="0"/>
          <w:kern w:val="0"/>
          <w:sz w:val="24"/>
          <w:szCs w:val="24"/>
          <w:shd w:val="clear" w:fill="FFFFFF"/>
          <w:lang w:val="en-US" w:eastAsia="zh-CN" w:bidi="ar"/>
        </w:rPr>
      </w:pPr>
      <w:r>
        <w:rPr>
          <w:rFonts w:hint="default" w:ascii="Arial" w:hAnsi="Arial" w:cs="Arial" w:eastAsiaTheme="minorEastAsia"/>
          <w:i w:val="0"/>
          <w:iCs w:val="0"/>
          <w:caps w:val="0"/>
          <w:color w:val="222222"/>
          <w:spacing w:val="0"/>
          <w:kern w:val="0"/>
          <w:sz w:val="24"/>
          <w:szCs w:val="24"/>
          <w:shd w:val="clear" w:fill="FFFFFF"/>
          <w:lang w:val="en-US" w:eastAsia="zh-CN" w:bidi="ar"/>
        </w:rPr>
        <w:t>同时在科研方面，从2024年1月至5月，我在中国科学院自动化研究所多模态人工智能国家重点实验室参与科研项目——基于视觉语言指导的局部图像质量评估算法研究。期间，我与组内师兄合作撰写了一篇科研论文，计划投稿至CVPR2025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DB8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2024-05-24T14:24:21Z</dcterms:created>
  <dc:creator>Data</dc:creator>
  <cp:lastModifiedBy>玟</cp:lastModifiedBy>
  <dcterms:modified xsi:type="dcterms:W3CDTF">2024-05-24T14:34:47Z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A3AE3DBC1A58B65B0735506613FBA265_42</vt:lpwstr>
  </property>
</Properties>
</file>