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7C14" w14:textId="77777777" w:rsidR="006B7614" w:rsidRPr="00585ACD" w:rsidRDefault="006B7614" w:rsidP="003A4BC2">
      <w:pPr>
        <w:spacing w:line="360" w:lineRule="auto"/>
        <w:jc w:val="both"/>
        <w:rPr>
          <w:rFonts w:ascii="Times New Roman" w:eastAsia="Calibri" w:hAnsi="Times New Roman"/>
          <w:b/>
          <w:bCs/>
          <w:sz w:val="44"/>
          <w:szCs w:val="44"/>
        </w:rPr>
      </w:pPr>
      <w:r w:rsidRPr="00585ACD">
        <w:rPr>
          <w:rFonts w:ascii="Times New Roman" w:hAnsi="Times New Roman"/>
          <w:noProof/>
        </w:rPr>
        <w:drawing>
          <wp:anchor distT="0" distB="0" distL="0" distR="0" simplePos="0" relativeHeight="251662336" behindDoc="0" locked="0" layoutInCell="1" allowOverlap="1" wp14:anchorId="20775F9C" wp14:editId="1E9BAFA7">
            <wp:simplePos x="0" y="0"/>
            <wp:positionH relativeFrom="column">
              <wp:posOffset>-323850</wp:posOffset>
            </wp:positionH>
            <wp:positionV relativeFrom="paragraph">
              <wp:posOffset>9525</wp:posOffset>
            </wp:positionV>
            <wp:extent cx="1200150" cy="1200150"/>
            <wp:effectExtent l="0" t="0" r="0" b="0"/>
            <wp:wrapNone/>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page">
              <wp14:pctWidth>0</wp14:pctWidth>
            </wp14:sizeRelH>
            <wp14:sizeRelV relativeFrom="page">
              <wp14:pctHeight>0</wp14:pctHeight>
            </wp14:sizeRelV>
          </wp:anchor>
        </w:drawing>
      </w:r>
    </w:p>
    <w:p w14:paraId="28F8B035" w14:textId="77777777" w:rsidR="006B7614" w:rsidRPr="00585ACD" w:rsidRDefault="006B7614" w:rsidP="003A4BC2">
      <w:pPr>
        <w:spacing w:line="360" w:lineRule="auto"/>
        <w:ind w:left="720" w:firstLine="720"/>
        <w:jc w:val="both"/>
        <w:rPr>
          <w:rFonts w:ascii="Times New Roman" w:eastAsia="Calibri" w:hAnsi="Times New Roman"/>
          <w:b/>
          <w:sz w:val="40"/>
          <w:szCs w:val="36"/>
        </w:rPr>
      </w:pPr>
      <w:r w:rsidRPr="00585ACD">
        <w:rPr>
          <w:rFonts w:ascii="Times New Roman" w:eastAsia="Calibri" w:hAnsi="Times New Roman"/>
          <w:b/>
          <w:sz w:val="44"/>
          <w:szCs w:val="44"/>
        </w:rPr>
        <w:t>COMSATS University Islamabad (CUI)</w:t>
      </w:r>
    </w:p>
    <w:p w14:paraId="678CA9C8" w14:textId="77777777" w:rsidR="006B7614" w:rsidRPr="00585ACD" w:rsidRDefault="006B7614" w:rsidP="003A4BC2">
      <w:pPr>
        <w:spacing w:line="360" w:lineRule="auto"/>
        <w:jc w:val="both"/>
        <w:rPr>
          <w:rFonts w:ascii="Times New Roman" w:eastAsia="Calibri" w:hAnsi="Times New Roman"/>
          <w:b/>
          <w:bCs/>
          <w:sz w:val="44"/>
          <w:szCs w:val="44"/>
        </w:rPr>
      </w:pPr>
    </w:p>
    <w:p w14:paraId="1A5A5744" w14:textId="77777777" w:rsidR="006B7614" w:rsidRPr="00585ACD" w:rsidRDefault="006B7614" w:rsidP="003A4BC2">
      <w:pPr>
        <w:spacing w:before="240" w:after="100" w:afterAutospacing="1" w:line="360" w:lineRule="auto"/>
        <w:jc w:val="center"/>
        <w:rPr>
          <w:rFonts w:ascii="Times New Roman" w:hAnsi="Times New Roman"/>
          <w:b/>
          <w:color w:val="000000" w:themeColor="text1"/>
          <w:kern w:val="2"/>
          <w:sz w:val="36"/>
          <w:szCs w:val="36"/>
        </w:rPr>
      </w:pPr>
      <w:r w:rsidRPr="00585ACD">
        <w:rPr>
          <w:rFonts w:ascii="Times New Roman" w:hAnsi="Times New Roman"/>
          <w:b/>
          <w:color w:val="000000" w:themeColor="text1"/>
          <w:kern w:val="2"/>
          <w:sz w:val="40"/>
          <w:szCs w:val="40"/>
        </w:rPr>
        <w:t>Project Proposal</w:t>
      </w:r>
    </w:p>
    <w:p w14:paraId="419AF1EE" w14:textId="145BD88F" w:rsidR="00E46904" w:rsidRPr="00585ACD" w:rsidRDefault="00E46904" w:rsidP="003A4BC2">
      <w:pPr>
        <w:spacing w:before="240" w:line="360" w:lineRule="auto"/>
        <w:jc w:val="center"/>
        <w:rPr>
          <w:rFonts w:ascii="Times New Roman" w:hAnsi="Times New Roman"/>
          <w:b/>
          <w:color w:val="000000" w:themeColor="text1"/>
          <w:kern w:val="2"/>
          <w:sz w:val="36"/>
          <w:szCs w:val="36"/>
        </w:rPr>
      </w:pPr>
      <w:r w:rsidRPr="00585ACD">
        <w:rPr>
          <w:rFonts w:ascii="Times New Roman" w:hAnsi="Times New Roman"/>
          <w:b/>
          <w:color w:val="000000" w:themeColor="text1"/>
          <w:kern w:val="2"/>
          <w:sz w:val="36"/>
          <w:szCs w:val="36"/>
        </w:rPr>
        <w:t>for</w:t>
      </w:r>
    </w:p>
    <w:p w14:paraId="7D5D5F0D" w14:textId="2871C7EB" w:rsidR="006B7614" w:rsidRPr="00585ACD" w:rsidRDefault="00F95FEB" w:rsidP="003A4BC2">
      <w:pPr>
        <w:spacing w:line="360" w:lineRule="auto"/>
        <w:jc w:val="center"/>
        <w:rPr>
          <w:rFonts w:ascii="Times New Roman" w:eastAsia="Calibri" w:hAnsi="Times New Roman"/>
          <w:color w:val="000000" w:themeColor="text1"/>
          <w:sz w:val="32"/>
          <w:szCs w:val="24"/>
        </w:rPr>
      </w:pPr>
      <w:r w:rsidRPr="00585ACD">
        <w:rPr>
          <w:rFonts w:ascii="Times New Roman" w:eastAsia="Calibri" w:hAnsi="Times New Roman"/>
          <w:b/>
          <w:color w:val="000000" w:themeColor="text1"/>
          <w:sz w:val="36"/>
        </w:rPr>
        <w:t>Stock Logistic</w:t>
      </w:r>
      <w:r w:rsidR="00F11757" w:rsidRPr="00585ACD">
        <w:rPr>
          <w:rFonts w:ascii="Times New Roman" w:eastAsia="Calibri" w:hAnsi="Times New Roman"/>
          <w:b/>
          <w:color w:val="000000" w:themeColor="text1"/>
          <w:sz w:val="36"/>
        </w:rPr>
        <w:t>s</w:t>
      </w:r>
      <w:r w:rsidR="006B7614" w:rsidRPr="00585ACD">
        <w:rPr>
          <w:rFonts w:ascii="Times New Roman" w:eastAsia="Calibri" w:hAnsi="Times New Roman"/>
          <w:color w:val="000000" w:themeColor="text1"/>
          <w:sz w:val="36"/>
        </w:rPr>
        <w:br/>
      </w:r>
    </w:p>
    <w:p w14:paraId="02146AD7" w14:textId="77777777" w:rsidR="006B7614" w:rsidRPr="00585ACD" w:rsidRDefault="006B7614" w:rsidP="003A4BC2">
      <w:pPr>
        <w:spacing w:line="360" w:lineRule="auto"/>
        <w:jc w:val="center"/>
        <w:rPr>
          <w:rFonts w:ascii="Times New Roman" w:eastAsia="Calibri" w:hAnsi="Times New Roman"/>
          <w:b/>
          <w:color w:val="000000" w:themeColor="text1"/>
          <w:sz w:val="42"/>
          <w:szCs w:val="24"/>
        </w:rPr>
      </w:pPr>
      <w:r w:rsidRPr="00585ACD">
        <w:rPr>
          <w:rFonts w:ascii="Times New Roman" w:eastAsia="Calibri" w:hAnsi="Times New Roman"/>
          <w:color w:val="000000" w:themeColor="text1"/>
          <w:sz w:val="32"/>
          <w:szCs w:val="24"/>
        </w:rPr>
        <w:t>Version 1.0</w:t>
      </w:r>
    </w:p>
    <w:p w14:paraId="645369FC" w14:textId="77777777" w:rsidR="006B7614" w:rsidRPr="00585ACD" w:rsidRDefault="006B7614" w:rsidP="003A4BC2">
      <w:pPr>
        <w:spacing w:line="360" w:lineRule="auto"/>
        <w:jc w:val="center"/>
        <w:rPr>
          <w:rFonts w:ascii="Times New Roman" w:eastAsia="Calibri" w:hAnsi="Times New Roman"/>
          <w:b/>
          <w:bCs/>
          <w:i/>
          <w:color w:val="000000" w:themeColor="text1"/>
          <w:sz w:val="36"/>
          <w:szCs w:val="36"/>
        </w:rPr>
      </w:pPr>
      <w:r w:rsidRPr="00585ACD">
        <w:rPr>
          <w:rFonts w:ascii="Times New Roman" w:eastAsia="Calibri" w:hAnsi="Times New Roman"/>
          <w:b/>
          <w:bCs/>
          <w:i/>
          <w:color w:val="000000" w:themeColor="text1"/>
          <w:sz w:val="36"/>
          <w:szCs w:val="36"/>
        </w:rPr>
        <w:br/>
        <w:t>By</w:t>
      </w:r>
    </w:p>
    <w:p w14:paraId="6F15C502" w14:textId="0AEA9246" w:rsidR="006B7614" w:rsidRPr="00585ACD" w:rsidRDefault="006B7614" w:rsidP="003A4BC2">
      <w:pPr>
        <w:tabs>
          <w:tab w:val="left" w:pos="5655"/>
        </w:tabs>
        <w:spacing w:line="360" w:lineRule="auto"/>
        <w:rPr>
          <w:rFonts w:ascii="Times New Roman" w:eastAsia="Calibri" w:hAnsi="Times New Roman"/>
          <w:b/>
          <w:color w:val="000000" w:themeColor="text1"/>
          <w:sz w:val="28"/>
          <w:szCs w:val="28"/>
        </w:rPr>
      </w:pPr>
      <w:r w:rsidRPr="00585ACD">
        <w:rPr>
          <w:rFonts w:ascii="Times New Roman" w:eastAsia="Calibri" w:hAnsi="Times New Roman"/>
          <w:b/>
          <w:color w:val="000000" w:themeColor="text1"/>
          <w:sz w:val="32"/>
          <w:szCs w:val="32"/>
        </w:rPr>
        <w:t xml:space="preserve">                   Waqas Ahmad                </w:t>
      </w:r>
      <w:r w:rsidRPr="00585ACD">
        <w:rPr>
          <w:rFonts w:ascii="Times New Roman" w:eastAsia="Calibri" w:hAnsi="Times New Roman"/>
          <w:b/>
          <w:bCs/>
          <w:color w:val="000000" w:themeColor="text1"/>
          <w:sz w:val="28"/>
          <w:szCs w:val="28"/>
        </w:rPr>
        <w:t>CIIT/</w:t>
      </w:r>
      <w:r w:rsidRPr="00585ACD">
        <w:rPr>
          <w:rFonts w:ascii="Times New Roman" w:eastAsia="Calibri" w:hAnsi="Times New Roman"/>
          <w:b/>
          <w:color w:val="000000" w:themeColor="text1"/>
          <w:sz w:val="28"/>
          <w:szCs w:val="28"/>
        </w:rPr>
        <w:t>FA19-BCS-087/ISB</w:t>
      </w:r>
    </w:p>
    <w:p w14:paraId="3133D41D" w14:textId="77777777" w:rsidR="006B7614" w:rsidRPr="00585ACD" w:rsidRDefault="006B7614" w:rsidP="003A4BC2">
      <w:pPr>
        <w:spacing w:line="360" w:lineRule="auto"/>
        <w:jc w:val="center"/>
        <w:rPr>
          <w:rFonts w:ascii="Times New Roman" w:eastAsia="Calibri" w:hAnsi="Times New Roman"/>
          <w:b/>
          <w:color w:val="000000" w:themeColor="text1"/>
          <w:sz w:val="32"/>
          <w:szCs w:val="32"/>
        </w:rPr>
      </w:pPr>
      <w:r w:rsidRPr="00585ACD">
        <w:rPr>
          <w:rFonts w:ascii="Times New Roman" w:eastAsia="Calibri" w:hAnsi="Times New Roman"/>
          <w:b/>
          <w:color w:val="000000" w:themeColor="text1"/>
          <w:sz w:val="32"/>
          <w:szCs w:val="32"/>
        </w:rPr>
        <w:t xml:space="preserve">Ahmed Habib Pandit      </w:t>
      </w:r>
      <w:r w:rsidRPr="00585ACD">
        <w:rPr>
          <w:rFonts w:ascii="Times New Roman" w:eastAsia="Calibri" w:hAnsi="Times New Roman"/>
          <w:b/>
          <w:bCs/>
          <w:color w:val="000000" w:themeColor="text1"/>
          <w:sz w:val="28"/>
          <w:szCs w:val="28"/>
        </w:rPr>
        <w:t>CIIT/</w:t>
      </w:r>
      <w:r w:rsidRPr="00585ACD">
        <w:rPr>
          <w:rFonts w:ascii="Times New Roman" w:eastAsia="Calibri" w:hAnsi="Times New Roman"/>
          <w:b/>
          <w:color w:val="000000" w:themeColor="text1"/>
          <w:sz w:val="28"/>
          <w:szCs w:val="28"/>
        </w:rPr>
        <w:t>FA19-BCS-094/ISB</w:t>
      </w:r>
    </w:p>
    <w:p w14:paraId="2C5D3613" w14:textId="77777777" w:rsidR="006B7614" w:rsidRPr="00585ACD" w:rsidRDefault="006B7614" w:rsidP="003A4BC2">
      <w:pPr>
        <w:spacing w:line="360" w:lineRule="auto"/>
        <w:jc w:val="center"/>
        <w:rPr>
          <w:rFonts w:ascii="Times New Roman" w:eastAsia="Calibri" w:hAnsi="Times New Roman"/>
          <w:b/>
          <w:i/>
          <w:color w:val="000000" w:themeColor="text1"/>
          <w:sz w:val="36"/>
          <w:szCs w:val="36"/>
        </w:rPr>
      </w:pPr>
    </w:p>
    <w:p w14:paraId="173CC042" w14:textId="75FF3C06" w:rsidR="006B7614" w:rsidRPr="00585ACD" w:rsidRDefault="006B7614" w:rsidP="003A4BC2">
      <w:pPr>
        <w:spacing w:line="360" w:lineRule="auto"/>
        <w:jc w:val="center"/>
        <w:rPr>
          <w:rFonts w:ascii="Times New Roman" w:eastAsia="Calibri" w:hAnsi="Times New Roman"/>
          <w:b/>
          <w:color w:val="000000" w:themeColor="text1"/>
          <w:sz w:val="32"/>
          <w:szCs w:val="32"/>
        </w:rPr>
      </w:pPr>
      <w:r w:rsidRPr="00585ACD">
        <w:rPr>
          <w:rFonts w:ascii="Times New Roman" w:eastAsia="Calibri" w:hAnsi="Times New Roman"/>
          <w:b/>
          <w:i/>
          <w:color w:val="000000" w:themeColor="text1"/>
          <w:sz w:val="36"/>
          <w:szCs w:val="36"/>
        </w:rPr>
        <w:t>Supervisor</w:t>
      </w:r>
      <w:r w:rsidRPr="00585ACD">
        <w:rPr>
          <w:rFonts w:ascii="Times New Roman" w:eastAsia="Calibri" w:hAnsi="Times New Roman"/>
          <w:b/>
          <w:i/>
          <w:color w:val="000000" w:themeColor="text1"/>
          <w:sz w:val="30"/>
          <w:szCs w:val="30"/>
        </w:rPr>
        <w:br/>
      </w:r>
      <w:r w:rsidRPr="00585ACD">
        <w:rPr>
          <w:rFonts w:ascii="Times New Roman" w:eastAsia="Calibri" w:hAnsi="Times New Roman"/>
          <w:b/>
          <w:color w:val="000000" w:themeColor="text1"/>
          <w:sz w:val="32"/>
          <w:szCs w:val="32"/>
        </w:rPr>
        <w:t>Mr. Asif Muhammad</w:t>
      </w:r>
    </w:p>
    <w:p w14:paraId="10A85702" w14:textId="300F5ADD" w:rsidR="006B7614" w:rsidRPr="00585ACD" w:rsidRDefault="006B7614" w:rsidP="003A4BC2">
      <w:pPr>
        <w:keepNext/>
        <w:spacing w:before="60" w:after="60" w:line="360" w:lineRule="auto"/>
        <w:rPr>
          <w:rFonts w:ascii="Times New Roman" w:hAnsi="Times New Roman"/>
          <w:b/>
          <w:bCs/>
          <w:i/>
          <w:iCs/>
          <w:color w:val="000000" w:themeColor="text1"/>
          <w:sz w:val="36"/>
          <w:szCs w:val="36"/>
        </w:rPr>
      </w:pPr>
    </w:p>
    <w:p w14:paraId="581D979E" w14:textId="77777777" w:rsidR="00F11757" w:rsidRPr="00585ACD" w:rsidRDefault="00F11757" w:rsidP="003A4BC2">
      <w:pPr>
        <w:keepNext/>
        <w:spacing w:before="60" w:after="60" w:line="360" w:lineRule="auto"/>
        <w:rPr>
          <w:rFonts w:ascii="Times New Roman" w:hAnsi="Times New Roman"/>
          <w:b/>
          <w:bCs/>
          <w:i/>
          <w:iCs/>
          <w:color w:val="000000" w:themeColor="text1"/>
          <w:sz w:val="36"/>
          <w:szCs w:val="36"/>
        </w:rPr>
      </w:pPr>
    </w:p>
    <w:p w14:paraId="251E8F97" w14:textId="77777777" w:rsidR="006B7614" w:rsidRPr="00585ACD" w:rsidRDefault="006B7614" w:rsidP="003A4BC2">
      <w:pPr>
        <w:keepNext/>
        <w:spacing w:before="60" w:after="60" w:line="360" w:lineRule="auto"/>
        <w:jc w:val="center"/>
        <w:rPr>
          <w:rFonts w:ascii="Times New Roman" w:hAnsi="Times New Roman"/>
          <w:b/>
          <w:bCs/>
          <w:i/>
          <w:iCs/>
          <w:color w:val="000000" w:themeColor="text1"/>
          <w:sz w:val="36"/>
          <w:szCs w:val="36"/>
        </w:rPr>
      </w:pPr>
      <w:r w:rsidRPr="00585ACD">
        <w:rPr>
          <w:rFonts w:ascii="Times New Roman" w:hAnsi="Times New Roman"/>
          <w:b/>
          <w:bCs/>
          <w:i/>
          <w:iCs/>
          <w:color w:val="000000" w:themeColor="text1"/>
          <w:sz w:val="36"/>
          <w:szCs w:val="36"/>
        </w:rPr>
        <w:t>Bachelor of Science in Computer Science (2019-2023)</w:t>
      </w:r>
    </w:p>
    <w:p w14:paraId="465D7D44" w14:textId="08BB1014" w:rsidR="001C2342" w:rsidRPr="00585ACD" w:rsidRDefault="001C2342" w:rsidP="007E27A1">
      <w:pPr>
        <w:spacing w:line="276" w:lineRule="auto"/>
        <w:jc w:val="both"/>
        <w:rPr>
          <w:rFonts w:ascii="Times New Roman" w:eastAsia="Calibri" w:hAnsi="Times New Roman"/>
          <w:b/>
          <w:bCs/>
          <w:sz w:val="44"/>
          <w:szCs w:val="44"/>
        </w:rPr>
        <w:sectPr w:rsidR="001C2342" w:rsidRPr="00585ACD" w:rsidSect="00856503">
          <w:headerReference w:type="default" r:id="rId9"/>
          <w:footerReference w:type="default" r:id="rId10"/>
          <w:pgSz w:w="12240" w:h="15840"/>
          <w:pgMar w:top="1440" w:right="1440" w:bottom="1440" w:left="1440" w:header="720" w:footer="720" w:gutter="0"/>
          <w:pgNumType w:start="1"/>
          <w:cols w:space="720"/>
          <w:formProt w:val="0"/>
          <w:titlePg/>
          <w:docGrid w:linePitch="326"/>
        </w:sectPr>
      </w:pPr>
    </w:p>
    <w:p w14:paraId="0B9B6D2D" w14:textId="77777777" w:rsidR="001C2342" w:rsidRPr="00585ACD" w:rsidRDefault="001C2342" w:rsidP="007E27A1">
      <w:pPr>
        <w:spacing w:after="120" w:line="276" w:lineRule="auto"/>
        <w:jc w:val="both"/>
        <w:rPr>
          <w:rFonts w:ascii="Times New Roman" w:hAnsi="Times New Roman"/>
          <w:b/>
          <w:sz w:val="32"/>
          <w:szCs w:val="32"/>
        </w:rPr>
      </w:pPr>
      <w:bookmarkStart w:id="0" w:name="_Toc346508952"/>
      <w:bookmarkStart w:id="1" w:name="_Toc346509227"/>
      <w:bookmarkStart w:id="2" w:name="_Toc344877432"/>
      <w:bookmarkStart w:id="3" w:name="_Toc346508722"/>
      <w:bookmarkStart w:id="4" w:name="_Toc344879822"/>
      <w:bookmarkEnd w:id="0"/>
      <w:bookmarkEnd w:id="1"/>
      <w:bookmarkEnd w:id="2"/>
      <w:bookmarkEnd w:id="3"/>
      <w:bookmarkEnd w:id="4"/>
      <w:r w:rsidRPr="00585ACD">
        <w:rPr>
          <w:rFonts w:ascii="Times New Roman" w:hAnsi="Times New Roman"/>
          <w:b/>
          <w:sz w:val="32"/>
          <w:szCs w:val="32"/>
        </w:rPr>
        <w:lastRenderedPageBreak/>
        <w:t>Table of Contents</w:t>
      </w:r>
    </w:p>
    <w:sdt>
      <w:sdtPr>
        <w:rPr>
          <w:rFonts w:ascii="Times New Roman" w:hAnsi="Times New Roman"/>
        </w:rPr>
        <w:id w:val="-116605527"/>
        <w:docPartObj>
          <w:docPartGallery w:val="Table of Contents"/>
          <w:docPartUnique/>
        </w:docPartObj>
      </w:sdtPr>
      <w:sdtContent>
        <w:p w14:paraId="7AC7E298" w14:textId="5F40516E" w:rsidR="00215CB4" w:rsidRDefault="001C2342">
          <w:pPr>
            <w:pStyle w:val="TOC1"/>
            <w:rPr>
              <w:rFonts w:asciiTheme="minorHAnsi" w:eastAsiaTheme="minorEastAsia" w:hAnsiTheme="minorHAnsi" w:cstheme="minorBidi"/>
              <w:noProof/>
              <w:sz w:val="22"/>
              <w:szCs w:val="22"/>
            </w:rPr>
          </w:pPr>
          <w:r w:rsidRPr="00585ACD">
            <w:rPr>
              <w:rFonts w:ascii="Times New Roman" w:hAnsi="Times New Roman"/>
            </w:rPr>
            <w:fldChar w:fldCharType="begin"/>
          </w:r>
          <w:r w:rsidRPr="00585ACD">
            <w:rPr>
              <w:rFonts w:ascii="Times New Roman" w:hAnsi="Times New Roman"/>
            </w:rPr>
            <w:instrText>TOC \o "1-2" \h</w:instrText>
          </w:r>
          <w:r w:rsidRPr="00585ACD">
            <w:rPr>
              <w:rFonts w:ascii="Times New Roman" w:hAnsi="Times New Roman"/>
            </w:rPr>
            <w:fldChar w:fldCharType="separate"/>
          </w:r>
          <w:hyperlink w:anchor="_Toc121305138" w:history="1">
            <w:r w:rsidR="00215CB4" w:rsidRPr="00B26EE3">
              <w:rPr>
                <w:rStyle w:val="Hyperlink"/>
                <w:rFonts w:ascii="Times New Roman" w:hAnsi="Times New Roman"/>
                <w:noProof/>
              </w:rPr>
              <w:t>Abstract</w:t>
            </w:r>
            <w:r w:rsidR="00215CB4">
              <w:rPr>
                <w:noProof/>
              </w:rPr>
              <w:tab/>
            </w:r>
            <w:r w:rsidR="00215CB4">
              <w:rPr>
                <w:noProof/>
              </w:rPr>
              <w:fldChar w:fldCharType="begin"/>
            </w:r>
            <w:r w:rsidR="00215CB4">
              <w:rPr>
                <w:noProof/>
              </w:rPr>
              <w:instrText xml:space="preserve"> PAGEREF _Toc121305138 \h </w:instrText>
            </w:r>
            <w:r w:rsidR="00215CB4">
              <w:rPr>
                <w:noProof/>
              </w:rPr>
            </w:r>
            <w:r w:rsidR="00215CB4">
              <w:rPr>
                <w:noProof/>
              </w:rPr>
              <w:fldChar w:fldCharType="separate"/>
            </w:r>
            <w:r w:rsidR="008F1A9C">
              <w:rPr>
                <w:noProof/>
              </w:rPr>
              <w:t>ii</w:t>
            </w:r>
            <w:r w:rsidR="00215CB4">
              <w:rPr>
                <w:noProof/>
              </w:rPr>
              <w:fldChar w:fldCharType="end"/>
            </w:r>
          </w:hyperlink>
        </w:p>
        <w:p w14:paraId="614CD86E" w14:textId="15C15E9B" w:rsidR="00215CB4" w:rsidRDefault="00000000">
          <w:pPr>
            <w:pStyle w:val="TOC1"/>
            <w:rPr>
              <w:rFonts w:asciiTheme="minorHAnsi" w:eastAsiaTheme="minorEastAsia" w:hAnsiTheme="minorHAnsi" w:cstheme="minorBidi"/>
              <w:noProof/>
              <w:sz w:val="22"/>
              <w:szCs w:val="22"/>
            </w:rPr>
          </w:pPr>
          <w:hyperlink w:anchor="_Toc121305139" w:history="1">
            <w:r w:rsidR="00215CB4" w:rsidRPr="00B26EE3">
              <w:rPr>
                <w:rStyle w:val="Hyperlink"/>
                <w:rFonts w:ascii="Times New Roman" w:hAnsi="Times New Roman"/>
                <w:noProof/>
              </w:rPr>
              <w:t>1.</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Introduction</w:t>
            </w:r>
            <w:r w:rsidR="00215CB4">
              <w:rPr>
                <w:noProof/>
              </w:rPr>
              <w:tab/>
            </w:r>
            <w:r w:rsidR="00215CB4">
              <w:rPr>
                <w:noProof/>
              </w:rPr>
              <w:fldChar w:fldCharType="begin"/>
            </w:r>
            <w:r w:rsidR="00215CB4">
              <w:rPr>
                <w:noProof/>
              </w:rPr>
              <w:instrText xml:space="preserve"> PAGEREF _Toc121305139 \h </w:instrText>
            </w:r>
            <w:r w:rsidR="00215CB4">
              <w:rPr>
                <w:noProof/>
              </w:rPr>
            </w:r>
            <w:r w:rsidR="00215CB4">
              <w:rPr>
                <w:noProof/>
              </w:rPr>
              <w:fldChar w:fldCharType="separate"/>
            </w:r>
            <w:r w:rsidR="008F1A9C">
              <w:rPr>
                <w:noProof/>
              </w:rPr>
              <w:t>1</w:t>
            </w:r>
            <w:r w:rsidR="00215CB4">
              <w:rPr>
                <w:noProof/>
              </w:rPr>
              <w:fldChar w:fldCharType="end"/>
            </w:r>
          </w:hyperlink>
        </w:p>
        <w:p w14:paraId="5C17CD80" w14:textId="473CC511" w:rsidR="00215CB4" w:rsidRDefault="00000000">
          <w:pPr>
            <w:pStyle w:val="TOC1"/>
            <w:rPr>
              <w:rFonts w:asciiTheme="minorHAnsi" w:eastAsiaTheme="minorEastAsia" w:hAnsiTheme="minorHAnsi" w:cstheme="minorBidi"/>
              <w:noProof/>
              <w:sz w:val="22"/>
              <w:szCs w:val="22"/>
            </w:rPr>
          </w:pPr>
          <w:hyperlink w:anchor="_Toc121305140" w:history="1">
            <w:r w:rsidR="00215CB4" w:rsidRPr="00B26EE3">
              <w:rPr>
                <w:rStyle w:val="Hyperlink"/>
                <w:rFonts w:ascii="Times New Roman" w:hAnsi="Times New Roman"/>
                <w:noProof/>
              </w:rPr>
              <w:t>2.</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Problem Statement</w:t>
            </w:r>
            <w:r w:rsidR="00215CB4">
              <w:rPr>
                <w:noProof/>
              </w:rPr>
              <w:tab/>
            </w:r>
            <w:r w:rsidR="00215CB4">
              <w:rPr>
                <w:noProof/>
              </w:rPr>
              <w:fldChar w:fldCharType="begin"/>
            </w:r>
            <w:r w:rsidR="00215CB4">
              <w:rPr>
                <w:noProof/>
              </w:rPr>
              <w:instrText xml:space="preserve"> PAGEREF _Toc121305140 \h </w:instrText>
            </w:r>
            <w:r w:rsidR="00215CB4">
              <w:rPr>
                <w:noProof/>
              </w:rPr>
            </w:r>
            <w:r w:rsidR="00215CB4">
              <w:rPr>
                <w:noProof/>
              </w:rPr>
              <w:fldChar w:fldCharType="separate"/>
            </w:r>
            <w:r w:rsidR="008F1A9C">
              <w:rPr>
                <w:noProof/>
              </w:rPr>
              <w:t>1</w:t>
            </w:r>
            <w:r w:rsidR="00215CB4">
              <w:rPr>
                <w:noProof/>
              </w:rPr>
              <w:fldChar w:fldCharType="end"/>
            </w:r>
          </w:hyperlink>
        </w:p>
        <w:p w14:paraId="183383AA" w14:textId="02EDC3BA" w:rsidR="00215CB4" w:rsidRDefault="00000000">
          <w:pPr>
            <w:pStyle w:val="TOC1"/>
            <w:rPr>
              <w:rFonts w:asciiTheme="minorHAnsi" w:eastAsiaTheme="minorEastAsia" w:hAnsiTheme="minorHAnsi" w:cstheme="minorBidi"/>
              <w:noProof/>
              <w:sz w:val="22"/>
              <w:szCs w:val="22"/>
            </w:rPr>
          </w:pPr>
          <w:hyperlink w:anchor="_Toc121305141" w:history="1">
            <w:r w:rsidR="00215CB4" w:rsidRPr="00B26EE3">
              <w:rPr>
                <w:rStyle w:val="Hyperlink"/>
                <w:rFonts w:ascii="Times New Roman" w:hAnsi="Times New Roman"/>
                <w:noProof/>
              </w:rPr>
              <w:t>3.</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Problem Solution/Objectives of the Proposed System</w:t>
            </w:r>
            <w:r w:rsidR="00215CB4">
              <w:rPr>
                <w:noProof/>
              </w:rPr>
              <w:tab/>
            </w:r>
            <w:r w:rsidR="00215CB4">
              <w:rPr>
                <w:noProof/>
              </w:rPr>
              <w:fldChar w:fldCharType="begin"/>
            </w:r>
            <w:r w:rsidR="00215CB4">
              <w:rPr>
                <w:noProof/>
              </w:rPr>
              <w:instrText xml:space="preserve"> PAGEREF _Toc121305141 \h </w:instrText>
            </w:r>
            <w:r w:rsidR="00215CB4">
              <w:rPr>
                <w:noProof/>
              </w:rPr>
            </w:r>
            <w:r w:rsidR="00215CB4">
              <w:rPr>
                <w:noProof/>
              </w:rPr>
              <w:fldChar w:fldCharType="separate"/>
            </w:r>
            <w:r w:rsidR="008F1A9C">
              <w:rPr>
                <w:noProof/>
              </w:rPr>
              <w:t>1</w:t>
            </w:r>
            <w:r w:rsidR="00215CB4">
              <w:rPr>
                <w:noProof/>
              </w:rPr>
              <w:fldChar w:fldCharType="end"/>
            </w:r>
          </w:hyperlink>
        </w:p>
        <w:p w14:paraId="0B4ED446" w14:textId="53A4901D" w:rsidR="00215CB4" w:rsidRDefault="00000000">
          <w:pPr>
            <w:pStyle w:val="TOC2"/>
            <w:tabs>
              <w:tab w:val="left" w:pos="880"/>
            </w:tabs>
            <w:rPr>
              <w:rFonts w:asciiTheme="minorHAnsi" w:eastAsiaTheme="minorEastAsia" w:hAnsiTheme="minorHAnsi" w:cstheme="minorBidi"/>
              <w:noProof/>
              <w:szCs w:val="22"/>
            </w:rPr>
          </w:pPr>
          <w:hyperlink w:anchor="_Toc121305142" w:history="1">
            <w:r w:rsidR="00215CB4" w:rsidRPr="00B26EE3">
              <w:rPr>
                <w:rStyle w:val="Hyperlink"/>
                <w:rFonts w:ascii="Times New Roman" w:hAnsi="Times New Roman"/>
                <w:noProof/>
              </w:rPr>
              <w:t>3.1</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Objectives</w:t>
            </w:r>
            <w:r w:rsidR="00215CB4">
              <w:rPr>
                <w:noProof/>
              </w:rPr>
              <w:tab/>
            </w:r>
            <w:r w:rsidR="00215CB4">
              <w:rPr>
                <w:noProof/>
              </w:rPr>
              <w:fldChar w:fldCharType="begin"/>
            </w:r>
            <w:r w:rsidR="00215CB4">
              <w:rPr>
                <w:noProof/>
              </w:rPr>
              <w:instrText xml:space="preserve"> PAGEREF _Toc121305142 \h </w:instrText>
            </w:r>
            <w:r w:rsidR="00215CB4">
              <w:rPr>
                <w:noProof/>
              </w:rPr>
            </w:r>
            <w:r w:rsidR="00215CB4">
              <w:rPr>
                <w:noProof/>
              </w:rPr>
              <w:fldChar w:fldCharType="separate"/>
            </w:r>
            <w:r w:rsidR="008F1A9C">
              <w:rPr>
                <w:noProof/>
              </w:rPr>
              <w:t>2</w:t>
            </w:r>
            <w:r w:rsidR="00215CB4">
              <w:rPr>
                <w:noProof/>
              </w:rPr>
              <w:fldChar w:fldCharType="end"/>
            </w:r>
          </w:hyperlink>
        </w:p>
        <w:p w14:paraId="6A3227CA" w14:textId="184B6E8D" w:rsidR="00215CB4" w:rsidRDefault="00000000">
          <w:pPr>
            <w:pStyle w:val="TOC1"/>
            <w:rPr>
              <w:rFonts w:asciiTheme="minorHAnsi" w:eastAsiaTheme="minorEastAsia" w:hAnsiTheme="minorHAnsi" w:cstheme="minorBidi"/>
              <w:noProof/>
              <w:sz w:val="22"/>
              <w:szCs w:val="22"/>
            </w:rPr>
          </w:pPr>
          <w:hyperlink w:anchor="_Toc121305143" w:history="1">
            <w:r w:rsidR="00215CB4" w:rsidRPr="00B26EE3">
              <w:rPr>
                <w:rStyle w:val="Hyperlink"/>
                <w:rFonts w:ascii="Times New Roman" w:hAnsi="Times New Roman"/>
                <w:noProof/>
              </w:rPr>
              <w:t>4.</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Related System Analysis/Literature Review</w:t>
            </w:r>
            <w:r w:rsidR="00215CB4">
              <w:rPr>
                <w:noProof/>
              </w:rPr>
              <w:tab/>
            </w:r>
            <w:r w:rsidR="00215CB4">
              <w:rPr>
                <w:noProof/>
              </w:rPr>
              <w:fldChar w:fldCharType="begin"/>
            </w:r>
            <w:r w:rsidR="00215CB4">
              <w:rPr>
                <w:noProof/>
              </w:rPr>
              <w:instrText xml:space="preserve"> PAGEREF _Toc121305143 \h </w:instrText>
            </w:r>
            <w:r w:rsidR="00215CB4">
              <w:rPr>
                <w:noProof/>
              </w:rPr>
            </w:r>
            <w:r w:rsidR="00215CB4">
              <w:rPr>
                <w:noProof/>
              </w:rPr>
              <w:fldChar w:fldCharType="separate"/>
            </w:r>
            <w:r w:rsidR="008F1A9C">
              <w:rPr>
                <w:noProof/>
              </w:rPr>
              <w:t>2</w:t>
            </w:r>
            <w:r w:rsidR="00215CB4">
              <w:rPr>
                <w:noProof/>
              </w:rPr>
              <w:fldChar w:fldCharType="end"/>
            </w:r>
          </w:hyperlink>
        </w:p>
        <w:p w14:paraId="212D7096" w14:textId="514D8737" w:rsidR="00215CB4" w:rsidRDefault="00000000">
          <w:pPr>
            <w:pStyle w:val="TOC1"/>
            <w:rPr>
              <w:rFonts w:asciiTheme="minorHAnsi" w:eastAsiaTheme="minorEastAsia" w:hAnsiTheme="minorHAnsi" w:cstheme="minorBidi"/>
              <w:noProof/>
              <w:sz w:val="22"/>
              <w:szCs w:val="22"/>
            </w:rPr>
          </w:pPr>
          <w:hyperlink w:anchor="_Toc121305144" w:history="1">
            <w:r w:rsidR="00215CB4" w:rsidRPr="00B26EE3">
              <w:rPr>
                <w:rStyle w:val="Hyperlink"/>
                <w:rFonts w:ascii="Times New Roman" w:hAnsi="Times New Roman"/>
                <w:noProof/>
              </w:rPr>
              <w:t>5.</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Vision Statement</w:t>
            </w:r>
            <w:r w:rsidR="00215CB4">
              <w:rPr>
                <w:noProof/>
              </w:rPr>
              <w:tab/>
            </w:r>
            <w:r w:rsidR="00215CB4">
              <w:rPr>
                <w:noProof/>
              </w:rPr>
              <w:fldChar w:fldCharType="begin"/>
            </w:r>
            <w:r w:rsidR="00215CB4">
              <w:rPr>
                <w:noProof/>
              </w:rPr>
              <w:instrText xml:space="preserve"> PAGEREF _Toc121305144 \h </w:instrText>
            </w:r>
            <w:r w:rsidR="00215CB4">
              <w:rPr>
                <w:noProof/>
              </w:rPr>
            </w:r>
            <w:r w:rsidR="00215CB4">
              <w:rPr>
                <w:noProof/>
              </w:rPr>
              <w:fldChar w:fldCharType="separate"/>
            </w:r>
            <w:r w:rsidR="008F1A9C">
              <w:rPr>
                <w:noProof/>
              </w:rPr>
              <w:t>3</w:t>
            </w:r>
            <w:r w:rsidR="00215CB4">
              <w:rPr>
                <w:noProof/>
              </w:rPr>
              <w:fldChar w:fldCharType="end"/>
            </w:r>
          </w:hyperlink>
        </w:p>
        <w:p w14:paraId="6744FC29" w14:textId="6130C849" w:rsidR="00215CB4" w:rsidRDefault="00000000">
          <w:pPr>
            <w:pStyle w:val="TOC1"/>
            <w:rPr>
              <w:rFonts w:asciiTheme="minorHAnsi" w:eastAsiaTheme="minorEastAsia" w:hAnsiTheme="minorHAnsi" w:cstheme="minorBidi"/>
              <w:noProof/>
              <w:sz w:val="22"/>
              <w:szCs w:val="22"/>
            </w:rPr>
          </w:pPr>
          <w:hyperlink w:anchor="_Toc121305145" w:history="1">
            <w:r w:rsidR="00215CB4" w:rsidRPr="00B26EE3">
              <w:rPr>
                <w:rStyle w:val="Hyperlink"/>
                <w:rFonts w:ascii="Times New Roman" w:hAnsi="Times New Roman"/>
                <w:noProof/>
              </w:rPr>
              <w:t>6.</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Scope</w:t>
            </w:r>
            <w:r w:rsidR="00215CB4">
              <w:rPr>
                <w:noProof/>
              </w:rPr>
              <w:tab/>
            </w:r>
            <w:r w:rsidR="00215CB4">
              <w:rPr>
                <w:noProof/>
              </w:rPr>
              <w:fldChar w:fldCharType="begin"/>
            </w:r>
            <w:r w:rsidR="00215CB4">
              <w:rPr>
                <w:noProof/>
              </w:rPr>
              <w:instrText xml:space="preserve"> PAGEREF _Toc121305145 \h </w:instrText>
            </w:r>
            <w:r w:rsidR="00215CB4">
              <w:rPr>
                <w:noProof/>
              </w:rPr>
            </w:r>
            <w:r w:rsidR="00215CB4">
              <w:rPr>
                <w:noProof/>
              </w:rPr>
              <w:fldChar w:fldCharType="separate"/>
            </w:r>
            <w:r w:rsidR="008F1A9C">
              <w:rPr>
                <w:noProof/>
              </w:rPr>
              <w:t>3</w:t>
            </w:r>
            <w:r w:rsidR="00215CB4">
              <w:rPr>
                <w:noProof/>
              </w:rPr>
              <w:fldChar w:fldCharType="end"/>
            </w:r>
          </w:hyperlink>
        </w:p>
        <w:p w14:paraId="5C8AB0A5" w14:textId="05B00519" w:rsidR="00215CB4" w:rsidRDefault="00000000">
          <w:pPr>
            <w:pStyle w:val="TOC1"/>
            <w:rPr>
              <w:rFonts w:asciiTheme="minorHAnsi" w:eastAsiaTheme="minorEastAsia" w:hAnsiTheme="minorHAnsi" w:cstheme="minorBidi"/>
              <w:noProof/>
              <w:sz w:val="22"/>
              <w:szCs w:val="22"/>
            </w:rPr>
          </w:pPr>
          <w:hyperlink w:anchor="_Toc121305146" w:history="1">
            <w:r w:rsidR="00215CB4" w:rsidRPr="00B26EE3">
              <w:rPr>
                <w:rStyle w:val="Hyperlink"/>
                <w:rFonts w:ascii="Times New Roman" w:hAnsi="Times New Roman"/>
                <w:noProof/>
              </w:rPr>
              <w:t>7.</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Modules</w:t>
            </w:r>
            <w:r w:rsidR="00215CB4">
              <w:rPr>
                <w:noProof/>
              </w:rPr>
              <w:tab/>
            </w:r>
            <w:r w:rsidR="00215CB4">
              <w:rPr>
                <w:noProof/>
              </w:rPr>
              <w:fldChar w:fldCharType="begin"/>
            </w:r>
            <w:r w:rsidR="00215CB4">
              <w:rPr>
                <w:noProof/>
              </w:rPr>
              <w:instrText xml:space="preserve"> PAGEREF _Toc121305146 \h </w:instrText>
            </w:r>
            <w:r w:rsidR="00215CB4">
              <w:rPr>
                <w:noProof/>
              </w:rPr>
            </w:r>
            <w:r w:rsidR="00215CB4">
              <w:rPr>
                <w:noProof/>
              </w:rPr>
              <w:fldChar w:fldCharType="separate"/>
            </w:r>
            <w:r w:rsidR="008F1A9C">
              <w:rPr>
                <w:noProof/>
              </w:rPr>
              <w:t>4</w:t>
            </w:r>
            <w:r w:rsidR="00215CB4">
              <w:rPr>
                <w:noProof/>
              </w:rPr>
              <w:fldChar w:fldCharType="end"/>
            </w:r>
          </w:hyperlink>
        </w:p>
        <w:p w14:paraId="4FA79E87" w14:textId="06DB5767" w:rsidR="00215CB4" w:rsidRDefault="00000000">
          <w:pPr>
            <w:pStyle w:val="TOC2"/>
            <w:tabs>
              <w:tab w:val="left" w:pos="880"/>
            </w:tabs>
            <w:rPr>
              <w:rFonts w:asciiTheme="minorHAnsi" w:eastAsiaTheme="minorEastAsia" w:hAnsiTheme="minorHAnsi" w:cstheme="minorBidi"/>
              <w:noProof/>
              <w:szCs w:val="22"/>
            </w:rPr>
          </w:pPr>
          <w:hyperlink w:anchor="_Toc121305147" w:history="1">
            <w:r w:rsidR="00215CB4" w:rsidRPr="00B26EE3">
              <w:rPr>
                <w:rStyle w:val="Hyperlink"/>
                <w:rFonts w:ascii="Times New Roman" w:hAnsi="Times New Roman"/>
                <w:noProof/>
              </w:rPr>
              <w:t>7.1.</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1: Account Management</w:t>
            </w:r>
            <w:r w:rsidR="00215CB4">
              <w:rPr>
                <w:noProof/>
              </w:rPr>
              <w:tab/>
            </w:r>
            <w:r w:rsidR="00215CB4">
              <w:rPr>
                <w:noProof/>
              </w:rPr>
              <w:fldChar w:fldCharType="begin"/>
            </w:r>
            <w:r w:rsidR="00215CB4">
              <w:rPr>
                <w:noProof/>
              </w:rPr>
              <w:instrText xml:space="preserve"> PAGEREF _Toc121305147 \h </w:instrText>
            </w:r>
            <w:r w:rsidR="00215CB4">
              <w:rPr>
                <w:noProof/>
              </w:rPr>
            </w:r>
            <w:r w:rsidR="00215CB4">
              <w:rPr>
                <w:noProof/>
              </w:rPr>
              <w:fldChar w:fldCharType="separate"/>
            </w:r>
            <w:r w:rsidR="008F1A9C">
              <w:rPr>
                <w:noProof/>
              </w:rPr>
              <w:t>4</w:t>
            </w:r>
            <w:r w:rsidR="00215CB4">
              <w:rPr>
                <w:noProof/>
              </w:rPr>
              <w:fldChar w:fldCharType="end"/>
            </w:r>
          </w:hyperlink>
        </w:p>
        <w:p w14:paraId="6C799328" w14:textId="59C9642D" w:rsidR="00215CB4" w:rsidRDefault="00000000">
          <w:pPr>
            <w:pStyle w:val="TOC2"/>
            <w:tabs>
              <w:tab w:val="left" w:pos="880"/>
            </w:tabs>
            <w:rPr>
              <w:rFonts w:asciiTheme="minorHAnsi" w:eastAsiaTheme="minorEastAsia" w:hAnsiTheme="minorHAnsi" w:cstheme="minorBidi"/>
              <w:noProof/>
              <w:szCs w:val="22"/>
            </w:rPr>
          </w:pPr>
          <w:hyperlink w:anchor="_Toc121305148" w:history="1">
            <w:r w:rsidR="00215CB4" w:rsidRPr="00B26EE3">
              <w:rPr>
                <w:rStyle w:val="Hyperlink"/>
                <w:rFonts w:ascii="Times New Roman" w:hAnsi="Times New Roman"/>
                <w:noProof/>
              </w:rPr>
              <w:t>7.2.</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2: Inventory Management</w:t>
            </w:r>
            <w:r w:rsidR="00215CB4">
              <w:rPr>
                <w:noProof/>
              </w:rPr>
              <w:tab/>
            </w:r>
            <w:r w:rsidR="00215CB4">
              <w:rPr>
                <w:noProof/>
              </w:rPr>
              <w:fldChar w:fldCharType="begin"/>
            </w:r>
            <w:r w:rsidR="00215CB4">
              <w:rPr>
                <w:noProof/>
              </w:rPr>
              <w:instrText xml:space="preserve"> PAGEREF _Toc121305148 \h </w:instrText>
            </w:r>
            <w:r w:rsidR="00215CB4">
              <w:rPr>
                <w:noProof/>
              </w:rPr>
            </w:r>
            <w:r w:rsidR="00215CB4">
              <w:rPr>
                <w:noProof/>
              </w:rPr>
              <w:fldChar w:fldCharType="separate"/>
            </w:r>
            <w:r w:rsidR="008F1A9C">
              <w:rPr>
                <w:noProof/>
              </w:rPr>
              <w:t>5</w:t>
            </w:r>
            <w:r w:rsidR="00215CB4">
              <w:rPr>
                <w:noProof/>
              </w:rPr>
              <w:fldChar w:fldCharType="end"/>
            </w:r>
          </w:hyperlink>
        </w:p>
        <w:p w14:paraId="0F0F57E0" w14:textId="24C3F2F4" w:rsidR="00215CB4" w:rsidRDefault="00000000">
          <w:pPr>
            <w:pStyle w:val="TOC2"/>
            <w:tabs>
              <w:tab w:val="left" w:pos="880"/>
            </w:tabs>
            <w:rPr>
              <w:rFonts w:asciiTheme="minorHAnsi" w:eastAsiaTheme="minorEastAsia" w:hAnsiTheme="minorHAnsi" w:cstheme="minorBidi"/>
              <w:noProof/>
              <w:szCs w:val="22"/>
            </w:rPr>
          </w:pPr>
          <w:hyperlink w:anchor="_Toc121305149" w:history="1">
            <w:r w:rsidR="00215CB4" w:rsidRPr="00B26EE3">
              <w:rPr>
                <w:rStyle w:val="Hyperlink"/>
                <w:rFonts w:ascii="Times New Roman" w:hAnsi="Times New Roman"/>
                <w:noProof/>
              </w:rPr>
              <w:t>7.3.</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3: Warehouse Management</w:t>
            </w:r>
            <w:r w:rsidR="00215CB4">
              <w:rPr>
                <w:noProof/>
              </w:rPr>
              <w:tab/>
            </w:r>
            <w:r w:rsidR="00215CB4">
              <w:rPr>
                <w:noProof/>
              </w:rPr>
              <w:fldChar w:fldCharType="begin"/>
            </w:r>
            <w:r w:rsidR="00215CB4">
              <w:rPr>
                <w:noProof/>
              </w:rPr>
              <w:instrText xml:space="preserve"> PAGEREF _Toc121305149 \h </w:instrText>
            </w:r>
            <w:r w:rsidR="00215CB4">
              <w:rPr>
                <w:noProof/>
              </w:rPr>
            </w:r>
            <w:r w:rsidR="00215CB4">
              <w:rPr>
                <w:noProof/>
              </w:rPr>
              <w:fldChar w:fldCharType="separate"/>
            </w:r>
            <w:r w:rsidR="008F1A9C">
              <w:rPr>
                <w:noProof/>
              </w:rPr>
              <w:t>5</w:t>
            </w:r>
            <w:r w:rsidR="00215CB4">
              <w:rPr>
                <w:noProof/>
              </w:rPr>
              <w:fldChar w:fldCharType="end"/>
            </w:r>
          </w:hyperlink>
        </w:p>
        <w:p w14:paraId="5AAAE70B" w14:textId="66B0CB98" w:rsidR="00215CB4" w:rsidRDefault="00000000">
          <w:pPr>
            <w:pStyle w:val="TOC2"/>
            <w:tabs>
              <w:tab w:val="left" w:pos="880"/>
            </w:tabs>
            <w:rPr>
              <w:rFonts w:asciiTheme="minorHAnsi" w:eastAsiaTheme="minorEastAsia" w:hAnsiTheme="minorHAnsi" w:cstheme="minorBidi"/>
              <w:noProof/>
              <w:szCs w:val="22"/>
            </w:rPr>
          </w:pPr>
          <w:hyperlink w:anchor="_Toc121305150" w:history="1">
            <w:r w:rsidR="00215CB4" w:rsidRPr="00B26EE3">
              <w:rPr>
                <w:rStyle w:val="Hyperlink"/>
                <w:rFonts w:ascii="Times New Roman" w:hAnsi="Times New Roman"/>
                <w:noProof/>
              </w:rPr>
              <w:t>7.4.</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4: Order Handling</w:t>
            </w:r>
            <w:r w:rsidR="00215CB4">
              <w:rPr>
                <w:noProof/>
              </w:rPr>
              <w:tab/>
            </w:r>
            <w:r w:rsidR="00215CB4">
              <w:rPr>
                <w:noProof/>
              </w:rPr>
              <w:fldChar w:fldCharType="begin"/>
            </w:r>
            <w:r w:rsidR="00215CB4">
              <w:rPr>
                <w:noProof/>
              </w:rPr>
              <w:instrText xml:space="preserve"> PAGEREF _Toc121305150 \h </w:instrText>
            </w:r>
            <w:r w:rsidR="00215CB4">
              <w:rPr>
                <w:noProof/>
              </w:rPr>
            </w:r>
            <w:r w:rsidR="00215CB4">
              <w:rPr>
                <w:noProof/>
              </w:rPr>
              <w:fldChar w:fldCharType="separate"/>
            </w:r>
            <w:r w:rsidR="008F1A9C">
              <w:rPr>
                <w:noProof/>
              </w:rPr>
              <w:t>6</w:t>
            </w:r>
            <w:r w:rsidR="00215CB4">
              <w:rPr>
                <w:noProof/>
              </w:rPr>
              <w:fldChar w:fldCharType="end"/>
            </w:r>
          </w:hyperlink>
        </w:p>
        <w:p w14:paraId="696E7373" w14:textId="625A6EA5" w:rsidR="00215CB4" w:rsidRDefault="00000000">
          <w:pPr>
            <w:pStyle w:val="TOC2"/>
            <w:tabs>
              <w:tab w:val="left" w:pos="880"/>
            </w:tabs>
            <w:rPr>
              <w:rFonts w:asciiTheme="minorHAnsi" w:eastAsiaTheme="minorEastAsia" w:hAnsiTheme="minorHAnsi" w:cstheme="minorBidi"/>
              <w:noProof/>
              <w:szCs w:val="22"/>
            </w:rPr>
          </w:pPr>
          <w:hyperlink w:anchor="_Toc121305151" w:history="1">
            <w:r w:rsidR="00215CB4" w:rsidRPr="00B26EE3">
              <w:rPr>
                <w:rStyle w:val="Hyperlink"/>
                <w:rFonts w:ascii="Times New Roman" w:hAnsi="Times New Roman"/>
                <w:noProof/>
              </w:rPr>
              <w:t>7.5.</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5: Buyer Management</w:t>
            </w:r>
            <w:r w:rsidR="00215CB4">
              <w:rPr>
                <w:noProof/>
              </w:rPr>
              <w:tab/>
            </w:r>
            <w:r w:rsidR="00215CB4">
              <w:rPr>
                <w:noProof/>
              </w:rPr>
              <w:fldChar w:fldCharType="begin"/>
            </w:r>
            <w:r w:rsidR="00215CB4">
              <w:rPr>
                <w:noProof/>
              </w:rPr>
              <w:instrText xml:space="preserve"> PAGEREF _Toc121305151 \h </w:instrText>
            </w:r>
            <w:r w:rsidR="00215CB4">
              <w:rPr>
                <w:noProof/>
              </w:rPr>
            </w:r>
            <w:r w:rsidR="00215CB4">
              <w:rPr>
                <w:noProof/>
              </w:rPr>
              <w:fldChar w:fldCharType="separate"/>
            </w:r>
            <w:r w:rsidR="008F1A9C">
              <w:rPr>
                <w:noProof/>
              </w:rPr>
              <w:t>6</w:t>
            </w:r>
            <w:r w:rsidR="00215CB4">
              <w:rPr>
                <w:noProof/>
              </w:rPr>
              <w:fldChar w:fldCharType="end"/>
            </w:r>
          </w:hyperlink>
        </w:p>
        <w:p w14:paraId="4D4FF68B" w14:textId="1E4BDC1E" w:rsidR="00215CB4" w:rsidRDefault="00000000">
          <w:pPr>
            <w:pStyle w:val="TOC2"/>
            <w:tabs>
              <w:tab w:val="left" w:pos="880"/>
            </w:tabs>
            <w:rPr>
              <w:rFonts w:asciiTheme="minorHAnsi" w:eastAsiaTheme="minorEastAsia" w:hAnsiTheme="minorHAnsi" w:cstheme="minorBidi"/>
              <w:noProof/>
              <w:szCs w:val="22"/>
            </w:rPr>
          </w:pPr>
          <w:hyperlink w:anchor="_Toc121305152" w:history="1">
            <w:r w:rsidR="00215CB4" w:rsidRPr="00B26EE3">
              <w:rPr>
                <w:rStyle w:val="Hyperlink"/>
                <w:rFonts w:ascii="Times New Roman" w:hAnsi="Times New Roman"/>
                <w:noProof/>
              </w:rPr>
              <w:t>7.6.</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6: Payments &amp; Sales</w:t>
            </w:r>
            <w:r w:rsidR="00215CB4">
              <w:rPr>
                <w:noProof/>
              </w:rPr>
              <w:tab/>
            </w:r>
            <w:r w:rsidR="00215CB4">
              <w:rPr>
                <w:noProof/>
              </w:rPr>
              <w:fldChar w:fldCharType="begin"/>
            </w:r>
            <w:r w:rsidR="00215CB4">
              <w:rPr>
                <w:noProof/>
              </w:rPr>
              <w:instrText xml:space="preserve"> PAGEREF _Toc121305152 \h </w:instrText>
            </w:r>
            <w:r w:rsidR="00215CB4">
              <w:rPr>
                <w:noProof/>
              </w:rPr>
            </w:r>
            <w:r w:rsidR="00215CB4">
              <w:rPr>
                <w:noProof/>
              </w:rPr>
              <w:fldChar w:fldCharType="separate"/>
            </w:r>
            <w:r w:rsidR="008F1A9C">
              <w:rPr>
                <w:noProof/>
              </w:rPr>
              <w:t>7</w:t>
            </w:r>
            <w:r w:rsidR="00215CB4">
              <w:rPr>
                <w:noProof/>
              </w:rPr>
              <w:fldChar w:fldCharType="end"/>
            </w:r>
          </w:hyperlink>
        </w:p>
        <w:p w14:paraId="0FB1FE54" w14:textId="6F573CCD" w:rsidR="00215CB4" w:rsidRDefault="00000000">
          <w:pPr>
            <w:pStyle w:val="TOC2"/>
            <w:tabs>
              <w:tab w:val="left" w:pos="880"/>
            </w:tabs>
            <w:rPr>
              <w:rFonts w:asciiTheme="minorHAnsi" w:eastAsiaTheme="minorEastAsia" w:hAnsiTheme="minorHAnsi" w:cstheme="minorBidi"/>
              <w:noProof/>
              <w:szCs w:val="22"/>
            </w:rPr>
          </w:pPr>
          <w:hyperlink w:anchor="_Toc121305153" w:history="1">
            <w:r w:rsidR="00215CB4" w:rsidRPr="00B26EE3">
              <w:rPr>
                <w:rStyle w:val="Hyperlink"/>
                <w:rFonts w:ascii="Times New Roman" w:hAnsi="Times New Roman"/>
                <w:noProof/>
              </w:rPr>
              <w:t>7.7.</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7: Data Analysis &amp; Recommendations</w:t>
            </w:r>
            <w:r w:rsidR="00215CB4">
              <w:rPr>
                <w:noProof/>
              </w:rPr>
              <w:tab/>
            </w:r>
            <w:r w:rsidR="00215CB4">
              <w:rPr>
                <w:noProof/>
              </w:rPr>
              <w:fldChar w:fldCharType="begin"/>
            </w:r>
            <w:r w:rsidR="00215CB4">
              <w:rPr>
                <w:noProof/>
              </w:rPr>
              <w:instrText xml:space="preserve"> PAGEREF _Toc121305153 \h </w:instrText>
            </w:r>
            <w:r w:rsidR="00215CB4">
              <w:rPr>
                <w:noProof/>
              </w:rPr>
            </w:r>
            <w:r w:rsidR="00215CB4">
              <w:rPr>
                <w:noProof/>
              </w:rPr>
              <w:fldChar w:fldCharType="separate"/>
            </w:r>
            <w:r w:rsidR="008F1A9C">
              <w:rPr>
                <w:noProof/>
              </w:rPr>
              <w:t>7</w:t>
            </w:r>
            <w:r w:rsidR="00215CB4">
              <w:rPr>
                <w:noProof/>
              </w:rPr>
              <w:fldChar w:fldCharType="end"/>
            </w:r>
          </w:hyperlink>
        </w:p>
        <w:p w14:paraId="3A768919" w14:textId="0A00E231" w:rsidR="00215CB4" w:rsidRDefault="00000000">
          <w:pPr>
            <w:pStyle w:val="TOC2"/>
            <w:tabs>
              <w:tab w:val="left" w:pos="880"/>
            </w:tabs>
            <w:rPr>
              <w:rFonts w:asciiTheme="minorHAnsi" w:eastAsiaTheme="minorEastAsia" w:hAnsiTheme="minorHAnsi" w:cstheme="minorBidi"/>
              <w:noProof/>
              <w:szCs w:val="22"/>
            </w:rPr>
          </w:pPr>
          <w:hyperlink w:anchor="_Toc121305154" w:history="1">
            <w:r w:rsidR="00215CB4" w:rsidRPr="00B26EE3">
              <w:rPr>
                <w:rStyle w:val="Hyperlink"/>
                <w:rFonts w:ascii="Times New Roman" w:hAnsi="Times New Roman"/>
                <w:noProof/>
              </w:rPr>
              <w:t>7.8.</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8: Dispute Management</w:t>
            </w:r>
            <w:r w:rsidR="00215CB4">
              <w:rPr>
                <w:noProof/>
              </w:rPr>
              <w:tab/>
            </w:r>
            <w:r w:rsidR="00215CB4">
              <w:rPr>
                <w:noProof/>
              </w:rPr>
              <w:fldChar w:fldCharType="begin"/>
            </w:r>
            <w:r w:rsidR="00215CB4">
              <w:rPr>
                <w:noProof/>
              </w:rPr>
              <w:instrText xml:space="preserve"> PAGEREF _Toc121305154 \h </w:instrText>
            </w:r>
            <w:r w:rsidR="00215CB4">
              <w:rPr>
                <w:noProof/>
              </w:rPr>
            </w:r>
            <w:r w:rsidR="00215CB4">
              <w:rPr>
                <w:noProof/>
              </w:rPr>
              <w:fldChar w:fldCharType="separate"/>
            </w:r>
            <w:r w:rsidR="008F1A9C">
              <w:rPr>
                <w:noProof/>
              </w:rPr>
              <w:t>8</w:t>
            </w:r>
            <w:r w:rsidR="00215CB4">
              <w:rPr>
                <w:noProof/>
              </w:rPr>
              <w:fldChar w:fldCharType="end"/>
            </w:r>
          </w:hyperlink>
        </w:p>
        <w:p w14:paraId="707660D7" w14:textId="08D525C2" w:rsidR="00215CB4" w:rsidRDefault="00000000">
          <w:pPr>
            <w:pStyle w:val="TOC2"/>
            <w:tabs>
              <w:tab w:val="left" w:pos="880"/>
            </w:tabs>
            <w:rPr>
              <w:rFonts w:asciiTheme="minorHAnsi" w:eastAsiaTheme="minorEastAsia" w:hAnsiTheme="minorHAnsi" w:cstheme="minorBidi"/>
              <w:noProof/>
              <w:szCs w:val="22"/>
            </w:rPr>
          </w:pPr>
          <w:hyperlink w:anchor="_Toc121305155" w:history="1">
            <w:r w:rsidR="00215CB4" w:rsidRPr="00B26EE3">
              <w:rPr>
                <w:rStyle w:val="Hyperlink"/>
                <w:rFonts w:ascii="Times New Roman" w:hAnsi="Times New Roman"/>
                <w:noProof/>
              </w:rPr>
              <w:t>7.9.</w:t>
            </w:r>
            <w:r w:rsidR="00215CB4">
              <w:rPr>
                <w:rFonts w:asciiTheme="minorHAnsi" w:eastAsiaTheme="minorEastAsia" w:hAnsiTheme="minorHAnsi" w:cstheme="minorBidi"/>
                <w:noProof/>
                <w:szCs w:val="22"/>
              </w:rPr>
              <w:tab/>
            </w:r>
            <w:r w:rsidR="00215CB4" w:rsidRPr="00B26EE3">
              <w:rPr>
                <w:rStyle w:val="Hyperlink"/>
                <w:rFonts w:ascii="Times New Roman" w:hAnsi="Times New Roman"/>
                <w:noProof/>
              </w:rPr>
              <w:t>Module 9: Chat</w:t>
            </w:r>
            <w:r w:rsidR="00215CB4">
              <w:rPr>
                <w:noProof/>
              </w:rPr>
              <w:tab/>
            </w:r>
            <w:r w:rsidR="00215CB4">
              <w:rPr>
                <w:noProof/>
              </w:rPr>
              <w:fldChar w:fldCharType="begin"/>
            </w:r>
            <w:r w:rsidR="00215CB4">
              <w:rPr>
                <w:noProof/>
              </w:rPr>
              <w:instrText xml:space="preserve"> PAGEREF _Toc121305155 \h </w:instrText>
            </w:r>
            <w:r w:rsidR="00215CB4">
              <w:rPr>
                <w:noProof/>
              </w:rPr>
            </w:r>
            <w:r w:rsidR="00215CB4">
              <w:rPr>
                <w:noProof/>
              </w:rPr>
              <w:fldChar w:fldCharType="separate"/>
            </w:r>
            <w:r w:rsidR="008F1A9C">
              <w:rPr>
                <w:noProof/>
              </w:rPr>
              <w:t>8</w:t>
            </w:r>
            <w:r w:rsidR="00215CB4">
              <w:rPr>
                <w:noProof/>
              </w:rPr>
              <w:fldChar w:fldCharType="end"/>
            </w:r>
          </w:hyperlink>
        </w:p>
        <w:p w14:paraId="086E135E" w14:textId="122A6D1E" w:rsidR="00215CB4" w:rsidRDefault="00000000">
          <w:pPr>
            <w:pStyle w:val="TOC1"/>
            <w:rPr>
              <w:rFonts w:asciiTheme="minorHAnsi" w:eastAsiaTheme="minorEastAsia" w:hAnsiTheme="minorHAnsi" w:cstheme="minorBidi"/>
              <w:noProof/>
              <w:sz w:val="22"/>
              <w:szCs w:val="22"/>
            </w:rPr>
          </w:pPr>
          <w:hyperlink w:anchor="_Toc121305156" w:history="1">
            <w:r w:rsidR="00215CB4" w:rsidRPr="00B26EE3">
              <w:rPr>
                <w:rStyle w:val="Hyperlink"/>
                <w:rFonts w:ascii="Times New Roman" w:hAnsi="Times New Roman"/>
                <w:noProof/>
              </w:rPr>
              <w:t>8.</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System Limitations/Constraints</w:t>
            </w:r>
            <w:r w:rsidR="00215CB4">
              <w:rPr>
                <w:noProof/>
              </w:rPr>
              <w:tab/>
            </w:r>
            <w:r w:rsidR="00215CB4">
              <w:rPr>
                <w:noProof/>
              </w:rPr>
              <w:fldChar w:fldCharType="begin"/>
            </w:r>
            <w:r w:rsidR="00215CB4">
              <w:rPr>
                <w:noProof/>
              </w:rPr>
              <w:instrText xml:space="preserve"> PAGEREF _Toc121305156 \h </w:instrText>
            </w:r>
            <w:r w:rsidR="00215CB4">
              <w:rPr>
                <w:noProof/>
              </w:rPr>
            </w:r>
            <w:r w:rsidR="00215CB4">
              <w:rPr>
                <w:noProof/>
              </w:rPr>
              <w:fldChar w:fldCharType="separate"/>
            </w:r>
            <w:r w:rsidR="008F1A9C">
              <w:rPr>
                <w:noProof/>
              </w:rPr>
              <w:t>9</w:t>
            </w:r>
            <w:r w:rsidR="00215CB4">
              <w:rPr>
                <w:noProof/>
              </w:rPr>
              <w:fldChar w:fldCharType="end"/>
            </w:r>
          </w:hyperlink>
        </w:p>
        <w:p w14:paraId="01E9A8FC" w14:textId="6A26CA29" w:rsidR="00215CB4" w:rsidRDefault="00000000">
          <w:pPr>
            <w:pStyle w:val="TOC1"/>
            <w:rPr>
              <w:rFonts w:asciiTheme="minorHAnsi" w:eastAsiaTheme="minorEastAsia" w:hAnsiTheme="minorHAnsi" w:cstheme="minorBidi"/>
              <w:noProof/>
              <w:sz w:val="22"/>
              <w:szCs w:val="22"/>
            </w:rPr>
          </w:pPr>
          <w:hyperlink w:anchor="_Toc121305157" w:history="1">
            <w:r w:rsidR="00215CB4" w:rsidRPr="00B26EE3">
              <w:rPr>
                <w:rStyle w:val="Hyperlink"/>
                <w:rFonts w:ascii="Times New Roman" w:hAnsi="Times New Roman"/>
                <w:noProof/>
              </w:rPr>
              <w:t>9.</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Data Gathering Approach</w:t>
            </w:r>
            <w:r w:rsidR="00215CB4">
              <w:rPr>
                <w:noProof/>
              </w:rPr>
              <w:tab/>
            </w:r>
            <w:r w:rsidR="00215CB4">
              <w:rPr>
                <w:noProof/>
              </w:rPr>
              <w:fldChar w:fldCharType="begin"/>
            </w:r>
            <w:r w:rsidR="00215CB4">
              <w:rPr>
                <w:noProof/>
              </w:rPr>
              <w:instrText xml:space="preserve"> PAGEREF _Toc121305157 \h </w:instrText>
            </w:r>
            <w:r w:rsidR="00215CB4">
              <w:rPr>
                <w:noProof/>
              </w:rPr>
            </w:r>
            <w:r w:rsidR="00215CB4">
              <w:rPr>
                <w:noProof/>
              </w:rPr>
              <w:fldChar w:fldCharType="separate"/>
            </w:r>
            <w:r w:rsidR="008F1A9C">
              <w:rPr>
                <w:noProof/>
              </w:rPr>
              <w:t>9</w:t>
            </w:r>
            <w:r w:rsidR="00215CB4">
              <w:rPr>
                <w:noProof/>
              </w:rPr>
              <w:fldChar w:fldCharType="end"/>
            </w:r>
          </w:hyperlink>
        </w:p>
        <w:p w14:paraId="7C0488FC" w14:textId="77E080D2" w:rsidR="00215CB4" w:rsidRDefault="00000000">
          <w:pPr>
            <w:pStyle w:val="TOC1"/>
            <w:rPr>
              <w:rFonts w:asciiTheme="minorHAnsi" w:eastAsiaTheme="minorEastAsia" w:hAnsiTheme="minorHAnsi" w:cstheme="minorBidi"/>
              <w:noProof/>
              <w:sz w:val="22"/>
              <w:szCs w:val="22"/>
            </w:rPr>
          </w:pPr>
          <w:hyperlink w:anchor="_Toc121305158" w:history="1">
            <w:r w:rsidR="00215CB4" w:rsidRPr="00B26EE3">
              <w:rPr>
                <w:rStyle w:val="Hyperlink"/>
                <w:rFonts w:ascii="Times New Roman" w:hAnsi="Times New Roman"/>
                <w:noProof/>
              </w:rPr>
              <w:t>10.</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Tools and Technologies</w:t>
            </w:r>
            <w:r w:rsidR="00215CB4">
              <w:rPr>
                <w:noProof/>
              </w:rPr>
              <w:tab/>
            </w:r>
            <w:r w:rsidR="00215CB4">
              <w:rPr>
                <w:noProof/>
              </w:rPr>
              <w:fldChar w:fldCharType="begin"/>
            </w:r>
            <w:r w:rsidR="00215CB4">
              <w:rPr>
                <w:noProof/>
              </w:rPr>
              <w:instrText xml:space="preserve"> PAGEREF _Toc121305158 \h </w:instrText>
            </w:r>
            <w:r w:rsidR="00215CB4">
              <w:rPr>
                <w:noProof/>
              </w:rPr>
            </w:r>
            <w:r w:rsidR="00215CB4">
              <w:rPr>
                <w:noProof/>
              </w:rPr>
              <w:fldChar w:fldCharType="separate"/>
            </w:r>
            <w:r w:rsidR="008F1A9C">
              <w:rPr>
                <w:noProof/>
              </w:rPr>
              <w:t>10</w:t>
            </w:r>
            <w:r w:rsidR="00215CB4">
              <w:rPr>
                <w:noProof/>
              </w:rPr>
              <w:fldChar w:fldCharType="end"/>
            </w:r>
          </w:hyperlink>
        </w:p>
        <w:p w14:paraId="550829A7" w14:textId="72268828" w:rsidR="00215CB4" w:rsidRDefault="00000000">
          <w:pPr>
            <w:pStyle w:val="TOC1"/>
            <w:rPr>
              <w:rFonts w:asciiTheme="minorHAnsi" w:eastAsiaTheme="minorEastAsia" w:hAnsiTheme="minorHAnsi" w:cstheme="minorBidi"/>
              <w:noProof/>
              <w:sz w:val="22"/>
              <w:szCs w:val="22"/>
            </w:rPr>
          </w:pPr>
          <w:hyperlink w:anchor="_Toc121305159" w:history="1">
            <w:r w:rsidR="00215CB4" w:rsidRPr="00B26EE3">
              <w:rPr>
                <w:rStyle w:val="Hyperlink"/>
                <w:rFonts w:ascii="Times New Roman" w:hAnsi="Times New Roman"/>
                <w:noProof/>
              </w:rPr>
              <w:t>11.</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Project Stakeholders and Roles</w:t>
            </w:r>
            <w:r w:rsidR="00215CB4">
              <w:rPr>
                <w:noProof/>
              </w:rPr>
              <w:tab/>
            </w:r>
            <w:r w:rsidR="00215CB4">
              <w:rPr>
                <w:noProof/>
              </w:rPr>
              <w:fldChar w:fldCharType="begin"/>
            </w:r>
            <w:r w:rsidR="00215CB4">
              <w:rPr>
                <w:noProof/>
              </w:rPr>
              <w:instrText xml:space="preserve"> PAGEREF _Toc121305159 \h </w:instrText>
            </w:r>
            <w:r w:rsidR="00215CB4">
              <w:rPr>
                <w:noProof/>
              </w:rPr>
            </w:r>
            <w:r w:rsidR="00215CB4">
              <w:rPr>
                <w:noProof/>
              </w:rPr>
              <w:fldChar w:fldCharType="separate"/>
            </w:r>
            <w:r w:rsidR="008F1A9C">
              <w:rPr>
                <w:noProof/>
              </w:rPr>
              <w:t>10</w:t>
            </w:r>
            <w:r w:rsidR="00215CB4">
              <w:rPr>
                <w:noProof/>
              </w:rPr>
              <w:fldChar w:fldCharType="end"/>
            </w:r>
          </w:hyperlink>
        </w:p>
        <w:p w14:paraId="3532D10C" w14:textId="49D9F52B" w:rsidR="00215CB4" w:rsidRDefault="00000000">
          <w:pPr>
            <w:pStyle w:val="TOC1"/>
            <w:rPr>
              <w:rFonts w:asciiTheme="minorHAnsi" w:eastAsiaTheme="minorEastAsia" w:hAnsiTheme="minorHAnsi" w:cstheme="minorBidi"/>
              <w:noProof/>
              <w:sz w:val="22"/>
              <w:szCs w:val="22"/>
            </w:rPr>
          </w:pPr>
          <w:hyperlink w:anchor="_Toc121305160" w:history="1">
            <w:r w:rsidR="00215CB4" w:rsidRPr="00B26EE3">
              <w:rPr>
                <w:rStyle w:val="Hyperlink"/>
                <w:rFonts w:ascii="Times New Roman" w:hAnsi="Times New Roman"/>
                <w:noProof/>
              </w:rPr>
              <w:t>12.</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Module based Work Division</w:t>
            </w:r>
            <w:r w:rsidR="00215CB4">
              <w:rPr>
                <w:noProof/>
              </w:rPr>
              <w:tab/>
            </w:r>
            <w:r w:rsidR="00215CB4">
              <w:rPr>
                <w:noProof/>
              </w:rPr>
              <w:fldChar w:fldCharType="begin"/>
            </w:r>
            <w:r w:rsidR="00215CB4">
              <w:rPr>
                <w:noProof/>
              </w:rPr>
              <w:instrText xml:space="preserve"> PAGEREF _Toc121305160 \h </w:instrText>
            </w:r>
            <w:r w:rsidR="00215CB4">
              <w:rPr>
                <w:noProof/>
              </w:rPr>
            </w:r>
            <w:r w:rsidR="00215CB4">
              <w:rPr>
                <w:noProof/>
              </w:rPr>
              <w:fldChar w:fldCharType="separate"/>
            </w:r>
            <w:r w:rsidR="008F1A9C">
              <w:rPr>
                <w:noProof/>
              </w:rPr>
              <w:t>11</w:t>
            </w:r>
            <w:r w:rsidR="00215CB4">
              <w:rPr>
                <w:noProof/>
              </w:rPr>
              <w:fldChar w:fldCharType="end"/>
            </w:r>
          </w:hyperlink>
        </w:p>
        <w:p w14:paraId="798A89FB" w14:textId="012AE6B0" w:rsidR="00215CB4" w:rsidRDefault="00000000">
          <w:pPr>
            <w:pStyle w:val="TOC1"/>
            <w:rPr>
              <w:rFonts w:asciiTheme="minorHAnsi" w:eastAsiaTheme="minorEastAsia" w:hAnsiTheme="minorHAnsi" w:cstheme="minorBidi"/>
              <w:noProof/>
              <w:sz w:val="22"/>
              <w:szCs w:val="22"/>
            </w:rPr>
          </w:pPr>
          <w:hyperlink w:anchor="_Toc121305161" w:history="1">
            <w:r w:rsidR="00215CB4" w:rsidRPr="00B26EE3">
              <w:rPr>
                <w:rStyle w:val="Hyperlink"/>
                <w:rFonts w:ascii="Times New Roman" w:hAnsi="Times New Roman"/>
                <w:noProof/>
              </w:rPr>
              <w:t>13.</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WBS and Gantt Chart</w:t>
            </w:r>
            <w:r w:rsidR="00215CB4">
              <w:rPr>
                <w:noProof/>
              </w:rPr>
              <w:tab/>
            </w:r>
            <w:r w:rsidR="00215CB4">
              <w:rPr>
                <w:noProof/>
              </w:rPr>
              <w:fldChar w:fldCharType="begin"/>
            </w:r>
            <w:r w:rsidR="00215CB4">
              <w:rPr>
                <w:noProof/>
              </w:rPr>
              <w:instrText xml:space="preserve"> PAGEREF _Toc121305161 \h </w:instrText>
            </w:r>
            <w:r w:rsidR="00215CB4">
              <w:rPr>
                <w:noProof/>
              </w:rPr>
            </w:r>
            <w:r w:rsidR="00215CB4">
              <w:rPr>
                <w:noProof/>
              </w:rPr>
              <w:fldChar w:fldCharType="separate"/>
            </w:r>
            <w:r w:rsidR="008F1A9C">
              <w:rPr>
                <w:noProof/>
              </w:rPr>
              <w:t>11</w:t>
            </w:r>
            <w:r w:rsidR="00215CB4">
              <w:rPr>
                <w:noProof/>
              </w:rPr>
              <w:fldChar w:fldCharType="end"/>
            </w:r>
          </w:hyperlink>
        </w:p>
        <w:p w14:paraId="52DC4D1B" w14:textId="74A8DC2C" w:rsidR="00215CB4" w:rsidRDefault="00000000">
          <w:pPr>
            <w:pStyle w:val="TOC1"/>
            <w:rPr>
              <w:rFonts w:asciiTheme="minorHAnsi" w:eastAsiaTheme="minorEastAsia" w:hAnsiTheme="minorHAnsi" w:cstheme="minorBidi"/>
              <w:noProof/>
              <w:sz w:val="22"/>
              <w:szCs w:val="22"/>
            </w:rPr>
          </w:pPr>
          <w:hyperlink w:anchor="_Toc121305162" w:history="1">
            <w:r w:rsidR="00215CB4" w:rsidRPr="00B26EE3">
              <w:rPr>
                <w:rStyle w:val="Hyperlink"/>
                <w:rFonts w:ascii="Times New Roman" w:hAnsi="Times New Roman"/>
                <w:noProof/>
              </w:rPr>
              <w:t>14.</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Mockups</w:t>
            </w:r>
            <w:r w:rsidR="00215CB4">
              <w:rPr>
                <w:noProof/>
              </w:rPr>
              <w:tab/>
            </w:r>
            <w:r w:rsidR="00215CB4">
              <w:rPr>
                <w:noProof/>
              </w:rPr>
              <w:fldChar w:fldCharType="begin"/>
            </w:r>
            <w:r w:rsidR="00215CB4">
              <w:rPr>
                <w:noProof/>
              </w:rPr>
              <w:instrText xml:space="preserve"> PAGEREF _Toc121305162 \h </w:instrText>
            </w:r>
            <w:r w:rsidR="00215CB4">
              <w:rPr>
                <w:noProof/>
              </w:rPr>
            </w:r>
            <w:r w:rsidR="00215CB4">
              <w:rPr>
                <w:noProof/>
              </w:rPr>
              <w:fldChar w:fldCharType="separate"/>
            </w:r>
            <w:r w:rsidR="008F1A9C">
              <w:rPr>
                <w:noProof/>
              </w:rPr>
              <w:t>13</w:t>
            </w:r>
            <w:r w:rsidR="00215CB4">
              <w:rPr>
                <w:noProof/>
              </w:rPr>
              <w:fldChar w:fldCharType="end"/>
            </w:r>
          </w:hyperlink>
        </w:p>
        <w:p w14:paraId="6886E670" w14:textId="3D6A5DB9" w:rsidR="00215CB4" w:rsidRDefault="00000000">
          <w:pPr>
            <w:pStyle w:val="TOC1"/>
            <w:rPr>
              <w:rFonts w:asciiTheme="minorHAnsi" w:eastAsiaTheme="minorEastAsia" w:hAnsiTheme="minorHAnsi" w:cstheme="minorBidi"/>
              <w:noProof/>
              <w:sz w:val="22"/>
              <w:szCs w:val="22"/>
            </w:rPr>
          </w:pPr>
          <w:hyperlink w:anchor="_Toc121305163" w:history="1">
            <w:r w:rsidR="00215CB4" w:rsidRPr="00B26EE3">
              <w:rPr>
                <w:rStyle w:val="Hyperlink"/>
                <w:rFonts w:ascii="Times New Roman" w:hAnsi="Times New Roman"/>
                <w:noProof/>
              </w:rPr>
              <w:t>15.</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References</w:t>
            </w:r>
            <w:r w:rsidR="00215CB4">
              <w:rPr>
                <w:noProof/>
              </w:rPr>
              <w:tab/>
            </w:r>
            <w:r w:rsidR="00215CB4">
              <w:rPr>
                <w:noProof/>
              </w:rPr>
              <w:fldChar w:fldCharType="begin"/>
            </w:r>
            <w:r w:rsidR="00215CB4">
              <w:rPr>
                <w:noProof/>
              </w:rPr>
              <w:instrText xml:space="preserve"> PAGEREF _Toc121305163 \h </w:instrText>
            </w:r>
            <w:r w:rsidR="00215CB4">
              <w:rPr>
                <w:noProof/>
              </w:rPr>
            </w:r>
            <w:r w:rsidR="00215CB4">
              <w:rPr>
                <w:noProof/>
              </w:rPr>
              <w:fldChar w:fldCharType="separate"/>
            </w:r>
            <w:r w:rsidR="008F1A9C">
              <w:rPr>
                <w:noProof/>
              </w:rPr>
              <w:t>16</w:t>
            </w:r>
            <w:r w:rsidR="00215CB4">
              <w:rPr>
                <w:noProof/>
              </w:rPr>
              <w:fldChar w:fldCharType="end"/>
            </w:r>
          </w:hyperlink>
        </w:p>
        <w:p w14:paraId="1A434A87" w14:textId="21D55E02" w:rsidR="00215CB4" w:rsidRDefault="00000000">
          <w:pPr>
            <w:pStyle w:val="TOC1"/>
            <w:rPr>
              <w:rFonts w:asciiTheme="minorHAnsi" w:eastAsiaTheme="minorEastAsia" w:hAnsiTheme="minorHAnsi" w:cstheme="minorBidi"/>
              <w:noProof/>
              <w:sz w:val="22"/>
              <w:szCs w:val="22"/>
            </w:rPr>
          </w:pPr>
          <w:hyperlink w:anchor="_Toc121305164" w:history="1">
            <w:r w:rsidR="00215CB4" w:rsidRPr="00B26EE3">
              <w:rPr>
                <w:rStyle w:val="Hyperlink"/>
                <w:rFonts w:ascii="Times New Roman" w:hAnsi="Times New Roman"/>
                <w:noProof/>
              </w:rPr>
              <w:t>16.</w:t>
            </w:r>
            <w:r w:rsidR="00215CB4">
              <w:rPr>
                <w:rFonts w:asciiTheme="minorHAnsi" w:eastAsiaTheme="minorEastAsia" w:hAnsiTheme="minorHAnsi" w:cstheme="minorBidi"/>
                <w:noProof/>
                <w:sz w:val="22"/>
                <w:szCs w:val="22"/>
              </w:rPr>
              <w:tab/>
            </w:r>
            <w:r w:rsidR="00215CB4" w:rsidRPr="00B26EE3">
              <w:rPr>
                <w:rStyle w:val="Hyperlink"/>
                <w:rFonts w:ascii="Times New Roman" w:hAnsi="Times New Roman"/>
                <w:noProof/>
              </w:rPr>
              <w:t>Plagiarism Report</w:t>
            </w:r>
            <w:r w:rsidR="00215CB4">
              <w:rPr>
                <w:noProof/>
              </w:rPr>
              <w:tab/>
            </w:r>
            <w:r w:rsidR="00215CB4">
              <w:rPr>
                <w:noProof/>
              </w:rPr>
              <w:fldChar w:fldCharType="begin"/>
            </w:r>
            <w:r w:rsidR="00215CB4">
              <w:rPr>
                <w:noProof/>
              </w:rPr>
              <w:instrText xml:space="preserve"> PAGEREF _Toc121305164 \h </w:instrText>
            </w:r>
            <w:r w:rsidR="00215CB4">
              <w:rPr>
                <w:noProof/>
              </w:rPr>
            </w:r>
            <w:r w:rsidR="00215CB4">
              <w:rPr>
                <w:noProof/>
              </w:rPr>
              <w:fldChar w:fldCharType="separate"/>
            </w:r>
            <w:r w:rsidR="008F1A9C">
              <w:rPr>
                <w:noProof/>
              </w:rPr>
              <w:t>17</w:t>
            </w:r>
            <w:r w:rsidR="00215CB4">
              <w:rPr>
                <w:noProof/>
              </w:rPr>
              <w:fldChar w:fldCharType="end"/>
            </w:r>
          </w:hyperlink>
        </w:p>
        <w:p w14:paraId="65C86450" w14:textId="228EEFD7" w:rsidR="00D70691" w:rsidRPr="00585ACD" w:rsidRDefault="001C2342" w:rsidP="007E27A1">
          <w:pPr>
            <w:pStyle w:val="TOC1"/>
            <w:spacing w:line="276" w:lineRule="auto"/>
            <w:ind w:left="0" w:firstLine="0"/>
            <w:rPr>
              <w:rFonts w:ascii="Times New Roman" w:hAnsi="Times New Roman"/>
            </w:rPr>
            <w:sectPr w:rsidR="00D70691" w:rsidRPr="00585ACD" w:rsidSect="00F11757">
              <w:pgSz w:w="12240" w:h="15840"/>
              <w:pgMar w:top="1440" w:right="1296" w:bottom="1440" w:left="1296" w:header="720" w:footer="720" w:gutter="0"/>
              <w:pgNumType w:fmt="lowerRoman" w:start="1" w:chapStyle="1"/>
              <w:cols w:space="720"/>
              <w:formProt w:val="0"/>
            </w:sectPr>
          </w:pPr>
          <w:r w:rsidRPr="00585ACD">
            <w:rPr>
              <w:rFonts w:ascii="Times New Roman" w:hAnsi="Times New Roman"/>
            </w:rPr>
            <w:fldChar w:fldCharType="end"/>
          </w:r>
        </w:p>
      </w:sdtContent>
    </w:sdt>
    <w:p w14:paraId="3E7D2104" w14:textId="77777777" w:rsidR="00E3491F" w:rsidRPr="00585ACD" w:rsidRDefault="00E3491F" w:rsidP="007E27A1">
      <w:pPr>
        <w:spacing w:line="276" w:lineRule="auto"/>
        <w:jc w:val="both"/>
        <w:rPr>
          <w:rFonts w:ascii="Times New Roman" w:hAnsi="Times New Roman"/>
          <w:b/>
          <w:bCs/>
          <w:iCs/>
          <w:szCs w:val="24"/>
        </w:rPr>
      </w:pPr>
    </w:p>
    <w:p w14:paraId="53BD3085" w14:textId="34DA7B09" w:rsidR="001C2342" w:rsidRPr="00585ACD" w:rsidRDefault="001C2342" w:rsidP="007E27A1">
      <w:pPr>
        <w:spacing w:line="276" w:lineRule="auto"/>
        <w:jc w:val="both"/>
        <w:rPr>
          <w:rFonts w:ascii="Times New Roman" w:hAnsi="Times New Roman"/>
          <w:b/>
          <w:szCs w:val="18"/>
          <w:u w:val="single"/>
        </w:rPr>
      </w:pPr>
      <w:r w:rsidRPr="00585ACD">
        <w:rPr>
          <w:rFonts w:ascii="Times New Roman" w:hAnsi="Times New Roman"/>
          <w:b/>
          <w:bCs/>
          <w:iCs/>
          <w:szCs w:val="24"/>
        </w:rPr>
        <w:t>Project Category</w:t>
      </w:r>
    </w:p>
    <w:p w14:paraId="1BFB47E5" w14:textId="3F651592" w:rsidR="001C2342" w:rsidRPr="00585ACD" w:rsidRDefault="001C2342" w:rsidP="007E27A1">
      <w:pPr>
        <w:spacing w:line="276" w:lineRule="auto"/>
        <w:jc w:val="both"/>
        <w:rPr>
          <w:rFonts w:ascii="Times New Roman" w:hAnsi="Times New Roman"/>
          <w:sz w:val="22"/>
          <w:szCs w:val="18"/>
        </w:rPr>
      </w:pPr>
      <w:r w:rsidRPr="00585ACD">
        <w:rPr>
          <w:rFonts w:ascii="Times New Roman" w:hAnsi="Times New Roman"/>
          <w:noProof/>
        </w:rPr>
        <mc:AlternateContent>
          <mc:Choice Requires="wps">
            <w:drawing>
              <wp:anchor distT="0" distB="0" distL="0" distR="0" simplePos="0" relativeHeight="251658240" behindDoc="0" locked="0" layoutInCell="1" allowOverlap="1" wp14:anchorId="0E97C5A1" wp14:editId="36C2A6F5">
                <wp:simplePos x="0" y="0"/>
                <wp:positionH relativeFrom="margin">
                  <wp:align>right</wp:align>
                </wp:positionH>
                <wp:positionV relativeFrom="paragraph">
                  <wp:posOffset>111125</wp:posOffset>
                </wp:positionV>
                <wp:extent cx="594360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43600" cy="55245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C8E5F6C" w14:textId="1EBD625E" w:rsidR="00FC708A" w:rsidRPr="00F7426D" w:rsidRDefault="004A1517" w:rsidP="00F7426D">
                            <w:pPr>
                              <w:pStyle w:val="ListParagraph"/>
                              <w:tabs>
                                <w:tab w:val="left" w:pos="720"/>
                              </w:tabs>
                              <w:spacing w:line="240" w:lineRule="auto"/>
                              <w:ind w:left="180"/>
                              <w:rPr>
                                <w:sz w:val="20"/>
                              </w:rPr>
                            </w:pPr>
                            <w:r>
                              <w:rPr>
                                <w:b/>
                                <w:sz w:val="20"/>
                              </w:rPr>
                              <w:t>A</w:t>
                            </w:r>
                            <w:r w:rsidR="001C2342">
                              <w:rPr>
                                <w:b/>
                                <w:sz w:val="20"/>
                              </w:rPr>
                              <w:t>-</w:t>
                            </w:r>
                            <w:r w:rsidR="001C2342">
                              <w:rPr>
                                <w:sz w:val="20"/>
                              </w:rPr>
                              <w:t xml:space="preserve">Web Application/Web Application based </w:t>
                            </w:r>
                            <w:r w:rsidR="00A33266">
                              <w:rPr>
                                <w:sz w:val="20"/>
                              </w:rPr>
                              <w:t>E-commerce</w:t>
                            </w:r>
                            <w:r w:rsidR="001C2342">
                              <w:rPr>
                                <w:sz w:val="20"/>
                              </w:rPr>
                              <w:t xml:space="preserve"> System </w:t>
                            </w:r>
                            <w:r w:rsidR="00FC708A" w:rsidRPr="00F7426D">
                              <w:rPr>
                                <w:sz w:val="20"/>
                              </w:rPr>
                              <w:t xml:space="preserve"> </w:t>
                            </w:r>
                          </w:p>
                          <w:p w14:paraId="75C66D34" w14:textId="7F65C6EF" w:rsidR="00FC708A" w:rsidRDefault="00F7426D" w:rsidP="00FC708A">
                            <w:pPr>
                              <w:pStyle w:val="ListParagraph"/>
                              <w:tabs>
                                <w:tab w:val="left" w:pos="720"/>
                              </w:tabs>
                              <w:spacing w:line="240" w:lineRule="auto"/>
                              <w:ind w:left="180"/>
                              <w:rPr>
                                <w:sz w:val="20"/>
                              </w:rPr>
                            </w:pPr>
                            <w:r>
                              <w:rPr>
                                <w:b/>
                                <w:sz w:val="20"/>
                              </w:rPr>
                              <w:t>B</w:t>
                            </w:r>
                            <w:r w:rsidR="00FC708A">
                              <w:rPr>
                                <w:b/>
                                <w:sz w:val="20"/>
                              </w:rPr>
                              <w:t>-</w:t>
                            </w:r>
                            <w:r w:rsidR="00FC708A">
                              <w:rPr>
                                <w:sz w:val="20"/>
                              </w:rPr>
                              <w:t xml:space="preserve">Recommendation System </w:t>
                            </w:r>
                          </w:p>
                          <w:p w14:paraId="01A6C454" w14:textId="77777777" w:rsidR="00FC708A" w:rsidRDefault="00FC708A" w:rsidP="00287DE0">
                            <w:pPr>
                              <w:pStyle w:val="ListParagraph"/>
                              <w:tabs>
                                <w:tab w:val="left" w:pos="720"/>
                              </w:tabs>
                              <w:spacing w:line="240" w:lineRule="auto"/>
                              <w:ind w:left="180"/>
                              <w:rPr>
                                <w:sz w:val="20"/>
                              </w:rPr>
                            </w:pPr>
                          </w:p>
                          <w:p w14:paraId="03A0611F" w14:textId="37F25F3F" w:rsidR="001C2342" w:rsidRPr="00287DE0" w:rsidRDefault="001C2342" w:rsidP="00287DE0">
                            <w:pPr>
                              <w:pStyle w:val="ListParagraph"/>
                              <w:tabs>
                                <w:tab w:val="left" w:pos="720"/>
                              </w:tabs>
                              <w:spacing w:line="240" w:lineRule="auto"/>
                              <w:ind w:left="180"/>
                              <w:rPr>
                                <w:b/>
                                <w:sz w:val="20"/>
                              </w:rPr>
                            </w:pPr>
                            <w:r>
                              <w:rPr>
                                <w:sz w:val="20"/>
                              </w:rPr>
                              <w:t xml:space="preserve">    </w:t>
                            </w:r>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w:pict>
              <v:rect w14:anchorId="0E97C5A1" id="Rectangle 9" o:spid="_x0000_s1026" style="position:absolute;left:0;text-align:left;margin-left:416.8pt;margin-top:8.75pt;width:468pt;height:43.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" strokeweight=".26mm">
                <v:textbox>
                  <w:txbxContent>
                    <w:p w14:paraId="5C8E5F6C" w14:textId="1EBD625E" w:rsidR="00FC708A" w:rsidRPr="00F7426D" w:rsidRDefault="004A1517" w:rsidP="00F7426D">
                      <w:pPr>
                        <w:pStyle w:val="ListParagraph"/>
                        <w:tabs>
                          <w:tab w:val="left" w:pos="720"/>
                        </w:tabs>
                        <w:spacing w:line="240" w:lineRule="auto"/>
                        <w:ind w:left="180"/>
                        <w:rPr>
                          <w:sz w:val="20"/>
                        </w:rPr>
                      </w:pPr>
                      <w:r>
                        <w:rPr>
                          <w:b/>
                          <w:sz w:val="20"/>
                        </w:rPr>
                        <w:t>A</w:t>
                      </w:r>
                      <w:r w:rsidR="001C2342">
                        <w:rPr>
                          <w:b/>
                          <w:sz w:val="20"/>
                        </w:rPr>
                        <w:t>-</w:t>
                      </w:r>
                      <w:r w:rsidR="001C2342">
                        <w:rPr>
                          <w:sz w:val="20"/>
                        </w:rPr>
                        <w:t xml:space="preserve">Web Application/Web Application based </w:t>
                      </w:r>
                      <w:r w:rsidR="00A33266">
                        <w:rPr>
                          <w:sz w:val="20"/>
                        </w:rPr>
                        <w:t>E-commerce</w:t>
                      </w:r>
                      <w:r w:rsidR="001C2342">
                        <w:rPr>
                          <w:sz w:val="20"/>
                        </w:rPr>
                        <w:t xml:space="preserve"> System </w:t>
                      </w:r>
                      <w:r w:rsidR="00FC708A" w:rsidRPr="00F7426D">
                        <w:rPr>
                          <w:sz w:val="20"/>
                        </w:rPr>
                        <w:t xml:space="preserve"> </w:t>
                      </w:r>
                    </w:p>
                    <w:p w14:paraId="75C66D34" w14:textId="7F65C6EF" w:rsidR="00FC708A" w:rsidRDefault="00F7426D" w:rsidP="00FC708A">
                      <w:pPr>
                        <w:pStyle w:val="ListParagraph"/>
                        <w:tabs>
                          <w:tab w:val="left" w:pos="720"/>
                        </w:tabs>
                        <w:spacing w:line="240" w:lineRule="auto"/>
                        <w:ind w:left="180"/>
                        <w:rPr>
                          <w:sz w:val="20"/>
                        </w:rPr>
                      </w:pPr>
                      <w:r>
                        <w:rPr>
                          <w:b/>
                          <w:sz w:val="20"/>
                        </w:rPr>
                        <w:t>B</w:t>
                      </w:r>
                      <w:r w:rsidR="00FC708A">
                        <w:rPr>
                          <w:b/>
                          <w:sz w:val="20"/>
                        </w:rPr>
                        <w:t>-</w:t>
                      </w:r>
                      <w:r w:rsidR="00FC708A">
                        <w:rPr>
                          <w:sz w:val="20"/>
                        </w:rPr>
                        <w:t xml:space="preserve">Recommendation System </w:t>
                      </w:r>
                    </w:p>
                    <w:p w14:paraId="01A6C454" w14:textId="77777777" w:rsidR="00FC708A" w:rsidRDefault="00FC708A" w:rsidP="00287DE0">
                      <w:pPr>
                        <w:pStyle w:val="ListParagraph"/>
                        <w:tabs>
                          <w:tab w:val="left" w:pos="720"/>
                        </w:tabs>
                        <w:spacing w:line="240" w:lineRule="auto"/>
                        <w:ind w:left="180"/>
                        <w:rPr>
                          <w:sz w:val="20"/>
                        </w:rPr>
                      </w:pPr>
                    </w:p>
                    <w:p w14:paraId="03A0611F" w14:textId="37F25F3F" w:rsidR="001C2342" w:rsidRPr="00287DE0" w:rsidRDefault="001C2342" w:rsidP="00287DE0">
                      <w:pPr>
                        <w:pStyle w:val="ListParagraph"/>
                        <w:tabs>
                          <w:tab w:val="left" w:pos="720"/>
                        </w:tabs>
                        <w:spacing w:line="240" w:lineRule="auto"/>
                        <w:ind w:left="180"/>
                        <w:rPr>
                          <w:b/>
                          <w:sz w:val="20"/>
                        </w:rPr>
                      </w:pPr>
                      <w:r>
                        <w:rPr>
                          <w:sz w:val="20"/>
                        </w:rPr>
                        <w:t xml:space="preserve">    </w:t>
                      </w:r>
                    </w:p>
                  </w:txbxContent>
                </v:textbox>
                <w10:wrap anchorx="margin"/>
              </v:rect>
            </w:pict>
          </mc:Fallback>
        </mc:AlternateContent>
      </w:r>
    </w:p>
    <w:p w14:paraId="1201CD0C" w14:textId="77777777" w:rsidR="001C2342" w:rsidRPr="00585ACD" w:rsidRDefault="001C2342" w:rsidP="007E27A1">
      <w:pPr>
        <w:spacing w:line="276" w:lineRule="auto"/>
        <w:jc w:val="both"/>
        <w:rPr>
          <w:rFonts w:ascii="Times New Roman" w:hAnsi="Times New Roman"/>
          <w:sz w:val="22"/>
          <w:szCs w:val="18"/>
        </w:rPr>
      </w:pPr>
    </w:p>
    <w:p w14:paraId="6A240951" w14:textId="77777777" w:rsidR="001C2342" w:rsidRPr="00585ACD" w:rsidRDefault="001C2342" w:rsidP="007E27A1">
      <w:pPr>
        <w:spacing w:line="276" w:lineRule="auto"/>
        <w:jc w:val="both"/>
        <w:rPr>
          <w:rFonts w:ascii="Times New Roman" w:hAnsi="Times New Roman"/>
          <w:sz w:val="22"/>
          <w:szCs w:val="18"/>
        </w:rPr>
      </w:pPr>
    </w:p>
    <w:p w14:paraId="54F5EAD8" w14:textId="77777777" w:rsidR="001C2342" w:rsidRPr="00585ACD" w:rsidRDefault="001C2342" w:rsidP="007D5F56">
      <w:pPr>
        <w:pStyle w:val="Heading1"/>
        <w:numPr>
          <w:ilvl w:val="0"/>
          <w:numId w:val="0"/>
        </w:numPr>
        <w:tabs>
          <w:tab w:val="left" w:pos="720"/>
        </w:tabs>
        <w:spacing w:before="0" w:line="276" w:lineRule="auto"/>
        <w:jc w:val="both"/>
        <w:rPr>
          <w:rFonts w:ascii="Times New Roman" w:hAnsi="Times New Roman"/>
          <w:sz w:val="32"/>
          <w:szCs w:val="18"/>
        </w:rPr>
      </w:pPr>
    </w:p>
    <w:p w14:paraId="21CEEA4A" w14:textId="687ED094" w:rsidR="00654E67" w:rsidRPr="00585ACD" w:rsidRDefault="001C2342" w:rsidP="007D5F56">
      <w:pPr>
        <w:pStyle w:val="Heading1"/>
        <w:numPr>
          <w:ilvl w:val="0"/>
          <w:numId w:val="0"/>
        </w:numPr>
        <w:tabs>
          <w:tab w:val="left" w:pos="720"/>
        </w:tabs>
        <w:spacing w:before="0" w:line="276" w:lineRule="auto"/>
        <w:jc w:val="both"/>
        <w:rPr>
          <w:rFonts w:ascii="Times New Roman" w:hAnsi="Times New Roman"/>
          <w:sz w:val="32"/>
          <w:szCs w:val="18"/>
        </w:rPr>
      </w:pPr>
      <w:bookmarkStart w:id="5" w:name="_Toc87347698"/>
      <w:bookmarkStart w:id="6" w:name="_Toc121305138"/>
      <w:r w:rsidRPr="00585ACD">
        <w:rPr>
          <w:rFonts w:ascii="Times New Roman" w:hAnsi="Times New Roman"/>
          <w:sz w:val="32"/>
          <w:szCs w:val="18"/>
        </w:rPr>
        <w:t>Abstract</w:t>
      </w:r>
      <w:bookmarkEnd w:id="5"/>
      <w:bookmarkEnd w:id="6"/>
    </w:p>
    <w:p w14:paraId="29DCA410" w14:textId="14D0E09E" w:rsidR="005532E8" w:rsidRPr="00585ACD" w:rsidRDefault="00654E67" w:rsidP="007D5F56">
      <w:pPr>
        <w:spacing w:line="276" w:lineRule="auto"/>
        <w:jc w:val="both"/>
        <w:rPr>
          <w:rFonts w:ascii="Times New Roman" w:hAnsi="Times New Roman"/>
        </w:rPr>
      </w:pPr>
      <w:r w:rsidRPr="00585ACD">
        <w:rPr>
          <w:rFonts w:ascii="Times New Roman" w:hAnsi="Times New Roman"/>
        </w:rPr>
        <w:t xml:space="preserve">Helping small businesses break into the market of global </w:t>
      </w:r>
      <w:r w:rsidR="00555FDB" w:rsidRPr="00585ACD">
        <w:rPr>
          <w:rFonts w:ascii="Times New Roman" w:hAnsi="Times New Roman"/>
        </w:rPr>
        <w:t>E</w:t>
      </w:r>
      <w:r w:rsidRPr="00585ACD">
        <w:rPr>
          <w:rFonts w:ascii="Times New Roman" w:hAnsi="Times New Roman"/>
        </w:rPr>
        <w:t xml:space="preserve">-commerce is why we are proposing this project. Right now, various marketplaces allow a </w:t>
      </w:r>
      <w:r w:rsidR="00967106" w:rsidRPr="00585ACD">
        <w:rPr>
          <w:rFonts w:ascii="Times New Roman" w:hAnsi="Times New Roman"/>
        </w:rPr>
        <w:t>business</w:t>
      </w:r>
      <w:r w:rsidRPr="00585ACD">
        <w:rPr>
          <w:rFonts w:ascii="Times New Roman" w:hAnsi="Times New Roman"/>
        </w:rPr>
        <w:t xml:space="preserve"> to cater to the need of buyers, but they have some strict requirements and policies. These strict requirements and policies make small business unable to pursue the goal of e-commerce through legal means and they opt for a way that is profitable in the small run but leads to a major loss in the future. </w:t>
      </w:r>
      <w:r w:rsidR="00766F24" w:rsidRPr="00585ACD">
        <w:rPr>
          <w:rFonts w:ascii="Times New Roman" w:hAnsi="Times New Roman"/>
        </w:rPr>
        <w:t>Stock Logistic</w:t>
      </w:r>
      <w:r w:rsidR="00967106" w:rsidRPr="00585ACD">
        <w:rPr>
          <w:rFonts w:ascii="Times New Roman" w:hAnsi="Times New Roman"/>
        </w:rPr>
        <w:t>s</w:t>
      </w:r>
      <w:r w:rsidR="00766F24" w:rsidRPr="00585ACD">
        <w:rPr>
          <w:rFonts w:ascii="Times New Roman" w:hAnsi="Times New Roman"/>
        </w:rPr>
        <w:t xml:space="preserve"> </w:t>
      </w:r>
      <w:r w:rsidRPr="00585ACD">
        <w:rPr>
          <w:rFonts w:ascii="Times New Roman" w:hAnsi="Times New Roman"/>
        </w:rPr>
        <w:t>helps small business</w:t>
      </w:r>
      <w:r w:rsidR="00967106" w:rsidRPr="00585ACD">
        <w:rPr>
          <w:rFonts w:ascii="Times New Roman" w:hAnsi="Times New Roman"/>
        </w:rPr>
        <w:t>es</w:t>
      </w:r>
      <w:r w:rsidRPr="00585ACD">
        <w:rPr>
          <w:rFonts w:ascii="Times New Roman" w:hAnsi="Times New Roman"/>
        </w:rPr>
        <w:t xml:space="preserve"> to grow in the field of e-commerce by providing them with a platform that can take care of their storing and shipping requirements. </w:t>
      </w:r>
    </w:p>
    <w:p w14:paraId="53FDC2B0" w14:textId="77777777" w:rsidR="005A1A33" w:rsidRPr="00585ACD" w:rsidRDefault="005A1A33" w:rsidP="007D5F56">
      <w:pPr>
        <w:spacing w:line="276" w:lineRule="auto"/>
        <w:jc w:val="both"/>
        <w:rPr>
          <w:rFonts w:ascii="Times New Roman" w:hAnsi="Times New Roman"/>
        </w:rPr>
      </w:pPr>
    </w:p>
    <w:p w14:paraId="19A6432F" w14:textId="0B2C37D1" w:rsidR="002B2813" w:rsidRDefault="00F50090" w:rsidP="00A22A74">
      <w:pPr>
        <w:spacing w:line="276" w:lineRule="auto"/>
        <w:jc w:val="both"/>
        <w:rPr>
          <w:rFonts w:ascii="Times New Roman" w:hAnsi="Times New Roman"/>
        </w:rPr>
        <w:sectPr w:rsidR="002B2813" w:rsidSect="002B2813">
          <w:pgSz w:w="12240" w:h="15840"/>
          <w:pgMar w:top="1440" w:right="1440" w:bottom="1440" w:left="1440" w:header="720" w:footer="720" w:gutter="0"/>
          <w:pgNumType w:fmt="lowerRoman"/>
          <w:cols w:space="720"/>
          <w:docGrid w:linePitch="360"/>
        </w:sectPr>
      </w:pPr>
      <w:r w:rsidRPr="00585ACD">
        <w:rPr>
          <w:rFonts w:ascii="Times New Roman" w:hAnsi="Times New Roman"/>
        </w:rPr>
        <w:t>Stock Logistic</w:t>
      </w:r>
      <w:r w:rsidR="00654E67" w:rsidRPr="00585ACD">
        <w:rPr>
          <w:rFonts w:ascii="Times New Roman" w:hAnsi="Times New Roman"/>
        </w:rPr>
        <w:t xml:space="preserve"> would allow filling the gap between business and global e-commerce buyers. As a platform, we would enable small business</w:t>
      </w:r>
      <w:r w:rsidR="00967106" w:rsidRPr="00585ACD">
        <w:rPr>
          <w:rFonts w:ascii="Times New Roman" w:hAnsi="Times New Roman"/>
        </w:rPr>
        <w:t>es</w:t>
      </w:r>
      <w:r w:rsidR="00654E67" w:rsidRPr="00585ACD">
        <w:rPr>
          <w:rFonts w:ascii="Times New Roman" w:hAnsi="Times New Roman"/>
        </w:rPr>
        <w:t xml:space="preserve"> to break into the e-commerce market by providing them with a </w:t>
      </w:r>
      <w:r w:rsidR="00967106" w:rsidRPr="00585ACD">
        <w:rPr>
          <w:rFonts w:ascii="Times New Roman" w:hAnsi="Times New Roman"/>
        </w:rPr>
        <w:t>warehouse and a stable supply chain</w:t>
      </w:r>
      <w:r w:rsidR="00654E67" w:rsidRPr="00585ACD">
        <w:rPr>
          <w:rFonts w:ascii="Times New Roman" w:hAnsi="Times New Roman"/>
        </w:rPr>
        <w:t xml:space="preserve">. We would also target users who </w:t>
      </w:r>
      <w:r w:rsidR="008B3C91" w:rsidRPr="00585ACD">
        <w:rPr>
          <w:rFonts w:ascii="Times New Roman" w:hAnsi="Times New Roman"/>
        </w:rPr>
        <w:t xml:space="preserve">have free space and </w:t>
      </w:r>
      <w:r w:rsidR="00654E67" w:rsidRPr="00585ACD">
        <w:rPr>
          <w:rFonts w:ascii="Times New Roman" w:hAnsi="Times New Roman"/>
        </w:rPr>
        <w:t xml:space="preserve">want to earn passive income without an initial investment. </w:t>
      </w:r>
      <w:r w:rsidR="00260CAE" w:rsidRPr="00585ACD">
        <w:rPr>
          <w:rFonts w:ascii="Times New Roman" w:hAnsi="Times New Roman"/>
        </w:rPr>
        <w:t>Stock Logistics</w:t>
      </w:r>
      <w:r w:rsidR="00796815">
        <w:rPr>
          <w:rFonts w:ascii="Times New Roman" w:hAnsi="Times New Roman"/>
        </w:rPr>
        <w:t xml:space="preserve"> </w:t>
      </w:r>
      <w:r w:rsidR="00654E67" w:rsidRPr="00585ACD">
        <w:rPr>
          <w:rFonts w:ascii="Times New Roman" w:hAnsi="Times New Roman"/>
        </w:rPr>
        <w:t xml:space="preserve">will help </w:t>
      </w:r>
      <w:r w:rsidR="00C714BA" w:rsidRPr="00585ACD">
        <w:rPr>
          <w:rFonts w:ascii="Times New Roman" w:hAnsi="Times New Roman"/>
        </w:rPr>
        <w:t>businesses</w:t>
      </w:r>
      <w:r w:rsidR="00654E67" w:rsidRPr="00585ACD">
        <w:rPr>
          <w:rFonts w:ascii="Times New Roman" w:hAnsi="Times New Roman"/>
        </w:rPr>
        <w:t xml:space="preserve"> by providing them the opportunity to scale their business into different marketplaces and will help buyers to efficiently find the things they are looking for from trusted </w:t>
      </w:r>
      <w:r w:rsidR="009B38DA">
        <w:rPr>
          <w:rFonts w:ascii="Times New Roman" w:hAnsi="Times New Roman"/>
        </w:rPr>
        <w:t>sellers</w:t>
      </w:r>
      <w:r w:rsidR="00654E67" w:rsidRPr="00585ACD">
        <w:rPr>
          <w:rFonts w:ascii="Times New Roman" w:hAnsi="Times New Roman"/>
        </w:rPr>
        <w:t>.</w:t>
      </w:r>
      <w:r w:rsidR="00F677ED" w:rsidRPr="00585ACD">
        <w:rPr>
          <w:rFonts w:ascii="Times New Roman" w:hAnsi="Times New Roman"/>
        </w:rPr>
        <w:t xml:space="preserve"> Recommendation to the customers will be shown based on their interest</w:t>
      </w:r>
      <w:r w:rsidR="00796815">
        <w:rPr>
          <w:rFonts w:ascii="Times New Roman" w:hAnsi="Times New Roman"/>
        </w:rPr>
        <w:t>.</w:t>
      </w:r>
    </w:p>
    <w:p w14:paraId="34B0F2E8" w14:textId="65DF641C" w:rsidR="00DA1C6E" w:rsidRPr="00910C92" w:rsidRDefault="00DA1C6E" w:rsidP="007D5F56">
      <w:pPr>
        <w:pStyle w:val="Heading1"/>
        <w:numPr>
          <w:ilvl w:val="0"/>
          <w:numId w:val="0"/>
        </w:numPr>
        <w:tabs>
          <w:tab w:val="left" w:pos="720"/>
        </w:tabs>
        <w:spacing w:before="0" w:line="276" w:lineRule="auto"/>
        <w:jc w:val="both"/>
        <w:rPr>
          <w:rFonts w:ascii="Times New Roman" w:hAnsi="Times New Roman"/>
          <w:sz w:val="2"/>
          <w:szCs w:val="2"/>
        </w:rPr>
      </w:pPr>
    </w:p>
    <w:p w14:paraId="496CA5EF" w14:textId="7D28B7AD" w:rsidR="001C2342"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7" w:name="_Toc518865254"/>
      <w:bookmarkStart w:id="8" w:name="_Toc464735236"/>
      <w:bookmarkStart w:id="9" w:name="_Toc456598586"/>
      <w:bookmarkStart w:id="10" w:name="_Toc87347699"/>
      <w:bookmarkStart w:id="11" w:name="_Toc121305139"/>
      <w:r w:rsidRPr="00585ACD">
        <w:rPr>
          <w:rFonts w:ascii="Times New Roman" w:hAnsi="Times New Roman"/>
          <w:sz w:val="32"/>
          <w:szCs w:val="18"/>
        </w:rPr>
        <w:t>Introduction</w:t>
      </w:r>
      <w:bookmarkEnd w:id="7"/>
      <w:bookmarkEnd w:id="8"/>
      <w:bookmarkEnd w:id="9"/>
      <w:bookmarkEnd w:id="10"/>
      <w:bookmarkEnd w:id="11"/>
    </w:p>
    <w:p w14:paraId="4E5FD905" w14:textId="08F69F59" w:rsidR="00F3212D" w:rsidRPr="00585ACD" w:rsidRDefault="00654E67" w:rsidP="007D5F56">
      <w:pPr>
        <w:spacing w:line="276" w:lineRule="auto"/>
        <w:jc w:val="both"/>
        <w:rPr>
          <w:rFonts w:ascii="Times New Roman" w:hAnsi="Times New Roman"/>
        </w:rPr>
      </w:pPr>
      <w:r w:rsidRPr="00585ACD">
        <w:rPr>
          <w:rFonts w:ascii="Times New Roman" w:hAnsi="Times New Roman"/>
        </w:rPr>
        <w:t xml:space="preserve">Our Project is an E-commerce based web application which would provide businesses a storing and shipping solution to maintain good service and fast shipping. It’s based on the concept of distributed warehouse networks where any person with space can open a warehouse to accommodate a business inventory. Warehouses </w:t>
      </w:r>
      <w:r w:rsidR="00DE5470" w:rsidRPr="00585ACD">
        <w:rPr>
          <w:rFonts w:ascii="Times New Roman" w:hAnsi="Times New Roman"/>
        </w:rPr>
        <w:t>can provide different services e.g., packing, storing, or shipping. Warehouse can charge business based on the service they provide to that business.</w:t>
      </w:r>
      <w:r w:rsidRPr="00585ACD">
        <w:rPr>
          <w:rFonts w:ascii="Times New Roman" w:hAnsi="Times New Roman"/>
        </w:rPr>
        <w:t xml:space="preserve"> By using </w:t>
      </w:r>
      <w:r w:rsidR="00766F24" w:rsidRPr="00585ACD">
        <w:rPr>
          <w:rFonts w:ascii="Times New Roman" w:hAnsi="Times New Roman"/>
        </w:rPr>
        <w:t xml:space="preserve">Stock Logistic </w:t>
      </w:r>
      <w:r w:rsidRPr="00585ACD">
        <w:rPr>
          <w:rFonts w:ascii="Times New Roman" w:hAnsi="Times New Roman"/>
        </w:rPr>
        <w:t xml:space="preserve">businesses can open </w:t>
      </w:r>
      <w:r w:rsidR="00F03015" w:rsidRPr="00585ACD">
        <w:rPr>
          <w:rFonts w:ascii="Times New Roman" w:hAnsi="Times New Roman"/>
        </w:rPr>
        <w:t xml:space="preserve">multiple </w:t>
      </w:r>
      <w:r w:rsidR="00F3212D" w:rsidRPr="00585ACD">
        <w:rPr>
          <w:rFonts w:ascii="Times New Roman" w:hAnsi="Times New Roman"/>
        </w:rPr>
        <w:t>warehouses</w:t>
      </w:r>
      <w:r w:rsidRPr="00585ACD">
        <w:rPr>
          <w:rFonts w:ascii="Times New Roman" w:hAnsi="Times New Roman"/>
        </w:rPr>
        <w:t xml:space="preserve"> online in different region at only fraction of a cost and thus can minimize the shipping time and cost</w:t>
      </w:r>
      <w:r w:rsidR="00804593">
        <w:rPr>
          <w:rFonts w:ascii="Times New Roman" w:hAnsi="Times New Roman"/>
        </w:rPr>
        <w:t xml:space="preserve"> required for a product to reach to the customer</w:t>
      </w:r>
      <w:r w:rsidRPr="00585ACD">
        <w:rPr>
          <w:rFonts w:ascii="Times New Roman" w:hAnsi="Times New Roman"/>
        </w:rPr>
        <w:t xml:space="preserve">. </w:t>
      </w:r>
      <w:r w:rsidR="00F3212D" w:rsidRPr="00585ACD">
        <w:rPr>
          <w:rFonts w:ascii="Times New Roman" w:hAnsi="Times New Roman"/>
        </w:rPr>
        <w:t xml:space="preserve">This would also help businesses to </w:t>
      </w:r>
      <w:r w:rsidR="00DE5470" w:rsidRPr="00585ACD">
        <w:rPr>
          <w:rFonts w:ascii="Times New Roman" w:hAnsi="Times New Roman"/>
        </w:rPr>
        <w:t>target a wide range of audience</w:t>
      </w:r>
      <w:r w:rsidR="00F3212D" w:rsidRPr="00585ACD">
        <w:rPr>
          <w:rFonts w:ascii="Times New Roman" w:hAnsi="Times New Roman"/>
        </w:rPr>
        <w:t xml:space="preserve"> in different regions</w:t>
      </w:r>
      <w:r w:rsidR="00DE5470" w:rsidRPr="00585ACD">
        <w:rPr>
          <w:rFonts w:ascii="Times New Roman" w:hAnsi="Times New Roman"/>
        </w:rPr>
        <w:t xml:space="preserve"> and thus increase their profits</w:t>
      </w:r>
      <w:r w:rsidR="00F3212D" w:rsidRPr="00585ACD">
        <w:rPr>
          <w:rFonts w:ascii="Times New Roman" w:hAnsi="Times New Roman"/>
        </w:rPr>
        <w:t>.</w:t>
      </w:r>
      <w:r w:rsidR="00DE5470" w:rsidRPr="00585ACD">
        <w:rPr>
          <w:rFonts w:ascii="Times New Roman" w:hAnsi="Times New Roman"/>
        </w:rPr>
        <w:t xml:space="preserve"> </w:t>
      </w:r>
      <w:r w:rsidR="00804593">
        <w:rPr>
          <w:rFonts w:ascii="Times New Roman" w:hAnsi="Times New Roman"/>
        </w:rPr>
        <w:t>Also, we provide businesses the ability to list their products on our website. Businesses will register themselves as Seller and will provide services to the buyers.</w:t>
      </w:r>
      <w:r w:rsidR="001137E1">
        <w:rPr>
          <w:rFonts w:ascii="Times New Roman" w:hAnsi="Times New Roman"/>
        </w:rPr>
        <w:t xml:space="preserve"> </w:t>
      </w:r>
      <w:r w:rsidR="00FC2245" w:rsidRPr="00585ACD">
        <w:rPr>
          <w:rFonts w:ascii="Times New Roman" w:hAnsi="Times New Roman"/>
        </w:rPr>
        <w:t>Recommendation</w:t>
      </w:r>
      <w:r w:rsidR="001137E1">
        <w:rPr>
          <w:rFonts w:ascii="Times New Roman" w:hAnsi="Times New Roman"/>
        </w:rPr>
        <w:t>s</w:t>
      </w:r>
      <w:r w:rsidR="00FC2245" w:rsidRPr="00585ACD">
        <w:rPr>
          <w:rFonts w:ascii="Times New Roman" w:hAnsi="Times New Roman"/>
        </w:rPr>
        <w:t xml:space="preserve"> to the customers will be shown </w:t>
      </w:r>
      <w:r w:rsidR="009C7F79" w:rsidRPr="00585ACD">
        <w:rPr>
          <w:rFonts w:ascii="Times New Roman" w:hAnsi="Times New Roman"/>
        </w:rPr>
        <w:t>based on</w:t>
      </w:r>
      <w:r w:rsidR="00FC2245" w:rsidRPr="00585ACD">
        <w:rPr>
          <w:rFonts w:ascii="Times New Roman" w:hAnsi="Times New Roman"/>
        </w:rPr>
        <w:t xml:space="preserve"> their interest. </w:t>
      </w:r>
    </w:p>
    <w:p w14:paraId="17A16D1E" w14:textId="77777777" w:rsidR="00963905" w:rsidRPr="00585ACD" w:rsidRDefault="00963905" w:rsidP="007D5F56">
      <w:pPr>
        <w:spacing w:line="276" w:lineRule="auto"/>
        <w:jc w:val="both"/>
        <w:rPr>
          <w:rFonts w:ascii="Times New Roman" w:hAnsi="Times New Roman"/>
        </w:rPr>
      </w:pPr>
    </w:p>
    <w:p w14:paraId="7A3E7528" w14:textId="77777777" w:rsidR="00654E67" w:rsidRPr="00585ACD" w:rsidRDefault="00654E67" w:rsidP="007D5F56">
      <w:pPr>
        <w:spacing w:line="276" w:lineRule="auto"/>
        <w:jc w:val="both"/>
        <w:rPr>
          <w:rFonts w:ascii="Times New Roman" w:hAnsi="Times New Roman"/>
        </w:rPr>
      </w:pPr>
    </w:p>
    <w:p w14:paraId="2EF19B54" w14:textId="160C07E5" w:rsidR="009335FF"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12" w:name="_Toc87347700"/>
      <w:bookmarkStart w:id="13" w:name="_Toc506386181"/>
      <w:bookmarkStart w:id="14" w:name="_Toc488853127"/>
      <w:bookmarkStart w:id="15" w:name="_Toc440747363"/>
      <w:bookmarkStart w:id="16" w:name="_Toc440747337"/>
      <w:bookmarkStart w:id="17" w:name="_Toc440746948"/>
      <w:bookmarkStart w:id="18" w:name="_Toc121305140"/>
      <w:r w:rsidRPr="00585ACD">
        <w:rPr>
          <w:rFonts w:ascii="Times New Roman" w:hAnsi="Times New Roman"/>
          <w:sz w:val="32"/>
          <w:szCs w:val="18"/>
        </w:rPr>
        <w:t>Problem Statement</w:t>
      </w:r>
      <w:bookmarkEnd w:id="12"/>
      <w:bookmarkEnd w:id="13"/>
      <w:bookmarkEnd w:id="14"/>
      <w:bookmarkEnd w:id="15"/>
      <w:bookmarkEnd w:id="16"/>
      <w:bookmarkEnd w:id="17"/>
      <w:bookmarkEnd w:id="18"/>
    </w:p>
    <w:p w14:paraId="032F1A02" w14:textId="168864BC" w:rsidR="00654E67" w:rsidRPr="00585ACD" w:rsidRDefault="00654E67" w:rsidP="007D5F56">
      <w:pPr>
        <w:spacing w:line="276" w:lineRule="auto"/>
        <w:jc w:val="both"/>
        <w:rPr>
          <w:rFonts w:ascii="Times New Roman" w:hAnsi="Times New Roman"/>
        </w:rPr>
      </w:pPr>
      <w:r w:rsidRPr="00585ACD">
        <w:rPr>
          <w:rFonts w:ascii="Times New Roman" w:hAnsi="Times New Roman"/>
        </w:rPr>
        <w:t>There are millions of E</w:t>
      </w:r>
      <w:r w:rsidR="00555FDB" w:rsidRPr="00585ACD">
        <w:rPr>
          <w:rFonts w:ascii="Times New Roman" w:hAnsi="Times New Roman"/>
        </w:rPr>
        <w:t>-</w:t>
      </w:r>
      <w:r w:rsidRPr="00585ACD">
        <w:rPr>
          <w:rFonts w:ascii="Times New Roman" w:hAnsi="Times New Roman"/>
        </w:rPr>
        <w:t xml:space="preserve">commerce businesses that are providing their services in different marketplaces but are not following the requirements and policies of that marketplace. As a result, their accounts are beings deactivated and all their assets which could amount to thousands of dollars being lost. Also, for an average or a new company it would not be feasible to buy or rent out a warehouse in multiple places due to increase in the prices of labor, utilities, and housing. As a result, they cannot source the store their products in a timely manner and end up losing shelf space and money. </w:t>
      </w:r>
      <w:r w:rsidR="00726265" w:rsidRPr="00585ACD">
        <w:rPr>
          <w:rFonts w:ascii="Times New Roman" w:hAnsi="Times New Roman"/>
        </w:rPr>
        <w:t>A</w:t>
      </w:r>
      <w:r w:rsidRPr="00585ACD">
        <w:rPr>
          <w:rFonts w:ascii="Times New Roman" w:hAnsi="Times New Roman"/>
        </w:rPr>
        <w:t>n average household has empty space which is not being used.</w:t>
      </w:r>
    </w:p>
    <w:p w14:paraId="68C5633F" w14:textId="77777777" w:rsidR="00555FDB" w:rsidRPr="00585ACD" w:rsidRDefault="00555FDB" w:rsidP="007D5F56">
      <w:pPr>
        <w:spacing w:line="276" w:lineRule="auto"/>
        <w:jc w:val="both"/>
        <w:rPr>
          <w:rFonts w:ascii="Times New Roman" w:hAnsi="Times New Roman"/>
        </w:rPr>
      </w:pPr>
    </w:p>
    <w:p w14:paraId="13E2BB90" w14:textId="77777777" w:rsidR="00654E67" w:rsidRPr="00585ACD" w:rsidRDefault="00654E67" w:rsidP="007D5F56">
      <w:pPr>
        <w:spacing w:line="276" w:lineRule="auto"/>
        <w:jc w:val="both"/>
        <w:rPr>
          <w:rFonts w:ascii="Times New Roman" w:hAnsi="Times New Roman"/>
        </w:rPr>
      </w:pPr>
    </w:p>
    <w:p w14:paraId="4E09A5D1" w14:textId="189806C1" w:rsidR="00007EA4"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19" w:name="_Toc488853128"/>
      <w:bookmarkStart w:id="20" w:name="_Toc440746949"/>
      <w:bookmarkStart w:id="21" w:name="_Toc440747338"/>
      <w:bookmarkStart w:id="22" w:name="_Toc440747364"/>
      <w:bookmarkStart w:id="23" w:name="_Toc506386182"/>
      <w:bookmarkStart w:id="24" w:name="_Toc87347701"/>
      <w:bookmarkStart w:id="25" w:name="_Toc121305141"/>
      <w:r w:rsidRPr="00585ACD">
        <w:rPr>
          <w:rFonts w:ascii="Times New Roman" w:hAnsi="Times New Roman"/>
          <w:sz w:val="32"/>
          <w:szCs w:val="18"/>
        </w:rPr>
        <w:t>Problem Solution</w:t>
      </w:r>
      <w:bookmarkEnd w:id="19"/>
      <w:bookmarkEnd w:id="20"/>
      <w:bookmarkEnd w:id="21"/>
      <w:bookmarkEnd w:id="22"/>
      <w:bookmarkEnd w:id="23"/>
      <w:r w:rsidRPr="00585ACD">
        <w:rPr>
          <w:rFonts w:ascii="Times New Roman" w:hAnsi="Times New Roman"/>
          <w:sz w:val="32"/>
          <w:szCs w:val="18"/>
        </w:rPr>
        <w:t>/Objectives of the Proposed System</w:t>
      </w:r>
      <w:bookmarkEnd w:id="24"/>
      <w:bookmarkEnd w:id="25"/>
    </w:p>
    <w:p w14:paraId="3083BF0A" w14:textId="7D7A1D2E" w:rsidR="00654E67" w:rsidRPr="00585ACD" w:rsidRDefault="00654E67" w:rsidP="007D5F56">
      <w:pPr>
        <w:pStyle w:val="ListParagraph"/>
        <w:spacing w:line="276" w:lineRule="auto"/>
        <w:ind w:left="0"/>
        <w:jc w:val="both"/>
        <w:rPr>
          <w:rFonts w:ascii="Times New Roman" w:hAnsi="Times New Roman"/>
        </w:rPr>
      </w:pPr>
      <w:r w:rsidRPr="00585ACD">
        <w:rPr>
          <w:rFonts w:ascii="Times New Roman" w:hAnsi="Times New Roman"/>
        </w:rPr>
        <w:t xml:space="preserve">We will provide an E commerce platform which would provide storing and shipping solutions to the </w:t>
      </w:r>
      <w:r w:rsidR="00C50720" w:rsidRPr="00585ACD">
        <w:rPr>
          <w:rFonts w:ascii="Times New Roman" w:hAnsi="Times New Roman"/>
        </w:rPr>
        <w:t>businesses</w:t>
      </w:r>
      <w:r w:rsidRPr="00585ACD">
        <w:rPr>
          <w:rFonts w:ascii="Times New Roman" w:hAnsi="Times New Roman"/>
        </w:rPr>
        <w:t xml:space="preserve">. A distributed warehouse network will be formed where </w:t>
      </w:r>
      <w:r w:rsidR="00E42294" w:rsidRPr="00585ACD">
        <w:rPr>
          <w:rFonts w:ascii="Times New Roman" w:hAnsi="Times New Roman"/>
        </w:rPr>
        <w:t>people</w:t>
      </w:r>
      <w:r w:rsidRPr="00585ACD">
        <w:rPr>
          <w:rFonts w:ascii="Times New Roman" w:hAnsi="Times New Roman"/>
        </w:rPr>
        <w:t xml:space="preserve"> which have free space lying around will be able to use our platform to register themselves as a warehouse. </w:t>
      </w:r>
      <w:r w:rsidR="00983970" w:rsidRPr="00585ACD">
        <w:rPr>
          <w:rFonts w:ascii="Times New Roman" w:hAnsi="Times New Roman"/>
        </w:rPr>
        <w:t xml:space="preserve">Businesses </w:t>
      </w:r>
      <w:r w:rsidRPr="00585ACD">
        <w:rPr>
          <w:rFonts w:ascii="Times New Roman" w:hAnsi="Times New Roman"/>
        </w:rPr>
        <w:t xml:space="preserve">then can source their products to these warehouse and theses warehouse will store and ship the product to the </w:t>
      </w:r>
      <w:r w:rsidR="00672477" w:rsidRPr="00585ACD">
        <w:rPr>
          <w:rFonts w:ascii="Times New Roman" w:hAnsi="Times New Roman"/>
        </w:rPr>
        <w:t>customer</w:t>
      </w:r>
      <w:r w:rsidRPr="00585ACD">
        <w:rPr>
          <w:rFonts w:ascii="Times New Roman" w:hAnsi="Times New Roman"/>
        </w:rPr>
        <w:t xml:space="preserve"> on behalf of the </w:t>
      </w:r>
      <w:r w:rsidR="009501BA" w:rsidRPr="00585ACD">
        <w:rPr>
          <w:rFonts w:ascii="Times New Roman" w:hAnsi="Times New Roman"/>
        </w:rPr>
        <w:t>businesses</w:t>
      </w:r>
      <w:r w:rsidRPr="00585ACD">
        <w:rPr>
          <w:rFonts w:ascii="Times New Roman" w:hAnsi="Times New Roman"/>
        </w:rPr>
        <w:t xml:space="preserve">. Also, </w:t>
      </w:r>
      <w:r w:rsidR="009501BA" w:rsidRPr="00585ACD">
        <w:rPr>
          <w:rFonts w:ascii="Times New Roman" w:hAnsi="Times New Roman"/>
        </w:rPr>
        <w:t>businesses</w:t>
      </w:r>
      <w:r w:rsidRPr="00585ACD">
        <w:rPr>
          <w:rFonts w:ascii="Times New Roman" w:hAnsi="Times New Roman"/>
        </w:rPr>
        <w:t xml:space="preserve"> can get warehouses in multiple places, and they will only pay for the space they use</w:t>
      </w:r>
      <w:r w:rsidR="009501BA" w:rsidRPr="00585ACD">
        <w:rPr>
          <w:rFonts w:ascii="Times New Roman" w:hAnsi="Times New Roman"/>
        </w:rPr>
        <w:t>.</w:t>
      </w:r>
      <w:r w:rsidRPr="00585ACD">
        <w:rPr>
          <w:rFonts w:ascii="Times New Roman" w:hAnsi="Times New Roman"/>
        </w:rPr>
        <w:t xml:space="preserve"> This would make the businesses products more accessible</w:t>
      </w:r>
      <w:r w:rsidR="009501BA" w:rsidRPr="00585ACD">
        <w:rPr>
          <w:rFonts w:ascii="Times New Roman" w:hAnsi="Times New Roman"/>
        </w:rPr>
        <w:t xml:space="preserve"> and reduce the shipping time for product to reach to the </w:t>
      </w:r>
      <w:r w:rsidR="004C292B" w:rsidRPr="00585ACD">
        <w:rPr>
          <w:rFonts w:ascii="Times New Roman" w:hAnsi="Times New Roman"/>
        </w:rPr>
        <w:t>customers. Business</w:t>
      </w:r>
      <w:r w:rsidR="008E2265" w:rsidRPr="00585ACD">
        <w:rPr>
          <w:rFonts w:ascii="Times New Roman" w:hAnsi="Times New Roman"/>
        </w:rPr>
        <w:t>es</w:t>
      </w:r>
      <w:r w:rsidR="004C292B" w:rsidRPr="00585ACD">
        <w:rPr>
          <w:rFonts w:ascii="Times New Roman" w:hAnsi="Times New Roman"/>
        </w:rPr>
        <w:t xml:space="preserve"> would be able to target audience in different regions without the overhead of owning warehouses thus increasing their sales and profit margin.</w:t>
      </w:r>
      <w:r w:rsidR="00D473D3">
        <w:rPr>
          <w:rFonts w:ascii="Times New Roman" w:hAnsi="Times New Roman"/>
        </w:rPr>
        <w:t xml:space="preserve"> Sellers will be able to list products </w:t>
      </w:r>
      <w:r w:rsidR="001C12B1">
        <w:rPr>
          <w:rFonts w:ascii="Times New Roman" w:hAnsi="Times New Roman"/>
        </w:rPr>
        <w:t>on their</w:t>
      </w:r>
      <w:r w:rsidR="00D473D3">
        <w:rPr>
          <w:rFonts w:ascii="Times New Roman" w:hAnsi="Times New Roman"/>
        </w:rPr>
        <w:t xml:space="preserve"> account</w:t>
      </w:r>
      <w:r w:rsidR="004D026B">
        <w:rPr>
          <w:rFonts w:ascii="Times New Roman" w:hAnsi="Times New Roman"/>
        </w:rPr>
        <w:t xml:space="preserve"> while c</w:t>
      </w:r>
      <w:r w:rsidR="00D473D3">
        <w:rPr>
          <w:rFonts w:ascii="Times New Roman" w:hAnsi="Times New Roman"/>
        </w:rPr>
        <w:t>ustomers will be able to buy products</w:t>
      </w:r>
      <w:r w:rsidR="004D026B">
        <w:rPr>
          <w:rFonts w:ascii="Times New Roman" w:hAnsi="Times New Roman"/>
        </w:rPr>
        <w:t xml:space="preserve"> from sellers of system</w:t>
      </w:r>
      <w:r w:rsidR="00D473D3">
        <w:rPr>
          <w:rFonts w:ascii="Times New Roman" w:hAnsi="Times New Roman"/>
        </w:rPr>
        <w:t xml:space="preserve">. </w:t>
      </w:r>
      <w:r w:rsidRPr="00585ACD">
        <w:rPr>
          <w:rFonts w:ascii="Times New Roman" w:hAnsi="Times New Roman"/>
        </w:rPr>
        <w:t xml:space="preserve"> </w:t>
      </w:r>
    </w:p>
    <w:p w14:paraId="707D0031" w14:textId="77777777" w:rsidR="00C4069C" w:rsidRPr="00585ACD" w:rsidRDefault="00C4069C" w:rsidP="007D5F56">
      <w:pPr>
        <w:spacing w:line="276" w:lineRule="auto"/>
        <w:jc w:val="both"/>
        <w:rPr>
          <w:rFonts w:ascii="Times New Roman" w:hAnsi="Times New Roman"/>
        </w:rPr>
      </w:pPr>
    </w:p>
    <w:p w14:paraId="43B72241" w14:textId="77777777" w:rsidR="001C2342" w:rsidRPr="00585ACD" w:rsidRDefault="001C2342" w:rsidP="007D5F56">
      <w:pPr>
        <w:pStyle w:val="Heading2"/>
        <w:numPr>
          <w:ilvl w:val="1"/>
          <w:numId w:val="2"/>
        </w:numPr>
        <w:spacing w:line="276" w:lineRule="auto"/>
        <w:jc w:val="both"/>
        <w:rPr>
          <w:rFonts w:ascii="Times New Roman" w:hAnsi="Times New Roman"/>
          <w:sz w:val="32"/>
          <w:szCs w:val="18"/>
        </w:rPr>
      </w:pPr>
      <w:bookmarkStart w:id="26" w:name="_Toc87347702"/>
      <w:bookmarkStart w:id="27" w:name="_Toc121305142"/>
      <w:r w:rsidRPr="00585ACD">
        <w:rPr>
          <w:rFonts w:ascii="Times New Roman" w:hAnsi="Times New Roman"/>
        </w:rPr>
        <w:lastRenderedPageBreak/>
        <w:t>Objectives</w:t>
      </w:r>
      <w:bookmarkEnd w:id="26"/>
      <w:bookmarkEnd w:id="27"/>
    </w:p>
    <w:p w14:paraId="1859693D" w14:textId="27A6859F" w:rsidR="00C015F6" w:rsidRPr="00585ACD" w:rsidRDefault="00C015F6" w:rsidP="007D5F56">
      <w:pPr>
        <w:pStyle w:val="ListParagraph"/>
        <w:numPr>
          <w:ilvl w:val="0"/>
          <w:numId w:val="37"/>
        </w:numPr>
        <w:spacing w:line="276" w:lineRule="auto"/>
        <w:jc w:val="both"/>
        <w:rPr>
          <w:rFonts w:ascii="Times New Roman" w:hAnsi="Times New Roman"/>
        </w:rPr>
      </w:pPr>
      <w:r w:rsidRPr="00585ACD">
        <w:rPr>
          <w:rFonts w:ascii="Times New Roman" w:hAnsi="Times New Roman"/>
        </w:rPr>
        <w:t xml:space="preserve">Reduce the cost of </w:t>
      </w:r>
      <w:r w:rsidR="006E02E9" w:rsidRPr="00585ACD">
        <w:rPr>
          <w:rFonts w:ascii="Times New Roman" w:hAnsi="Times New Roman"/>
        </w:rPr>
        <w:t>businesses</w:t>
      </w:r>
      <w:r w:rsidRPr="00585ACD">
        <w:rPr>
          <w:rFonts w:ascii="Times New Roman" w:hAnsi="Times New Roman"/>
        </w:rPr>
        <w:t xml:space="preserve"> for storing and shipping of their product.</w:t>
      </w:r>
    </w:p>
    <w:p w14:paraId="3927185C" w14:textId="4E889A09" w:rsidR="00C015F6" w:rsidRPr="00585ACD" w:rsidRDefault="00C015F6" w:rsidP="007D5F56">
      <w:pPr>
        <w:pStyle w:val="ListParagraph"/>
        <w:numPr>
          <w:ilvl w:val="0"/>
          <w:numId w:val="37"/>
        </w:numPr>
        <w:spacing w:line="276" w:lineRule="auto"/>
        <w:jc w:val="both"/>
        <w:rPr>
          <w:rFonts w:ascii="Times New Roman" w:hAnsi="Times New Roman"/>
        </w:rPr>
      </w:pPr>
      <w:r w:rsidRPr="00585ACD">
        <w:rPr>
          <w:rFonts w:ascii="Times New Roman" w:hAnsi="Times New Roman"/>
        </w:rPr>
        <w:t>Minimize the shipping time for products.</w:t>
      </w:r>
    </w:p>
    <w:p w14:paraId="2BDE5B0A" w14:textId="77777777" w:rsidR="00C015F6" w:rsidRPr="00585ACD" w:rsidRDefault="00C015F6" w:rsidP="007D5F56">
      <w:pPr>
        <w:pStyle w:val="ListParagraph"/>
        <w:numPr>
          <w:ilvl w:val="0"/>
          <w:numId w:val="37"/>
        </w:numPr>
        <w:spacing w:line="276" w:lineRule="auto"/>
        <w:jc w:val="both"/>
        <w:rPr>
          <w:rFonts w:ascii="Times New Roman" w:hAnsi="Times New Roman"/>
        </w:rPr>
      </w:pPr>
      <w:r w:rsidRPr="00585ACD">
        <w:rPr>
          <w:rFonts w:ascii="Times New Roman" w:hAnsi="Times New Roman"/>
        </w:rPr>
        <w:t>Make product of businesses easily accessible to the buyers.</w:t>
      </w:r>
    </w:p>
    <w:p w14:paraId="0C574B67" w14:textId="5665D826" w:rsidR="00C015F6" w:rsidRPr="00585ACD" w:rsidRDefault="00C015F6" w:rsidP="007D5F56">
      <w:pPr>
        <w:pStyle w:val="ListParagraph"/>
        <w:numPr>
          <w:ilvl w:val="0"/>
          <w:numId w:val="37"/>
        </w:numPr>
        <w:spacing w:line="276" w:lineRule="auto"/>
        <w:jc w:val="both"/>
        <w:rPr>
          <w:rFonts w:ascii="Times New Roman" w:hAnsi="Times New Roman"/>
        </w:rPr>
      </w:pPr>
      <w:r w:rsidRPr="00585ACD">
        <w:rPr>
          <w:rFonts w:ascii="Times New Roman" w:hAnsi="Times New Roman"/>
        </w:rPr>
        <w:t xml:space="preserve">Provide an opportunity for nonresidents of the country to operate on a marketplace    following their requirements. </w:t>
      </w:r>
    </w:p>
    <w:p w14:paraId="1C221195" w14:textId="77777777" w:rsidR="00270A0F" w:rsidRPr="00585ACD" w:rsidRDefault="00270A0F" w:rsidP="007D5F56">
      <w:pPr>
        <w:pStyle w:val="ListParagraph"/>
        <w:spacing w:line="276" w:lineRule="auto"/>
        <w:jc w:val="both"/>
        <w:rPr>
          <w:rFonts w:ascii="Times New Roman" w:hAnsi="Times New Roman"/>
        </w:rPr>
      </w:pPr>
    </w:p>
    <w:p w14:paraId="21727BE6" w14:textId="77777777" w:rsidR="001A1FF1" w:rsidRPr="00585ACD" w:rsidRDefault="001A1FF1" w:rsidP="007D5F56">
      <w:pPr>
        <w:spacing w:line="276" w:lineRule="auto"/>
        <w:jc w:val="both"/>
        <w:rPr>
          <w:rFonts w:ascii="Times New Roman" w:hAnsi="Times New Roman"/>
        </w:rPr>
      </w:pPr>
    </w:p>
    <w:p w14:paraId="0E2C6155" w14:textId="1E69158D" w:rsidR="00931497"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28" w:name="_Toc87347703"/>
      <w:bookmarkStart w:id="29" w:name="_Toc506386183"/>
      <w:bookmarkStart w:id="30" w:name="_Toc121305143"/>
      <w:r w:rsidRPr="00585ACD">
        <w:rPr>
          <w:rFonts w:ascii="Times New Roman" w:hAnsi="Times New Roman"/>
          <w:sz w:val="32"/>
          <w:szCs w:val="18"/>
        </w:rPr>
        <w:t>Related System Analysis/Literature Review</w:t>
      </w:r>
      <w:bookmarkEnd w:id="28"/>
      <w:bookmarkEnd w:id="29"/>
      <w:bookmarkEnd w:id="30"/>
    </w:p>
    <w:p w14:paraId="406C7267" w14:textId="1432A901" w:rsidR="00D46D8A" w:rsidRPr="00585ACD" w:rsidRDefault="00D46D8A" w:rsidP="007D5F56">
      <w:pPr>
        <w:spacing w:line="276" w:lineRule="auto"/>
        <w:rPr>
          <w:rFonts w:ascii="Times New Roman" w:hAnsi="Times New Roman"/>
        </w:rPr>
      </w:pPr>
      <w:r w:rsidRPr="00585ACD">
        <w:rPr>
          <w:rFonts w:ascii="Times New Roman" w:hAnsi="Times New Roman"/>
        </w:rPr>
        <w:t>Table</w:t>
      </w:r>
      <w:r w:rsidR="006D4449" w:rsidRPr="00585ACD">
        <w:rPr>
          <w:rFonts w:ascii="Times New Roman" w:hAnsi="Times New Roman"/>
        </w:rPr>
        <w:t xml:space="preserve"> 1 shows the similar system, their </w:t>
      </w:r>
      <w:r w:rsidR="00493466" w:rsidRPr="00585ACD">
        <w:rPr>
          <w:rFonts w:ascii="Times New Roman" w:hAnsi="Times New Roman"/>
        </w:rPr>
        <w:t>weakness,</w:t>
      </w:r>
      <w:r w:rsidR="006D4449" w:rsidRPr="00585ACD">
        <w:rPr>
          <w:rFonts w:ascii="Times New Roman" w:hAnsi="Times New Roman"/>
        </w:rPr>
        <w:t xml:space="preserve"> and our proposed solution</w:t>
      </w:r>
      <w:r w:rsidR="002E1D7C" w:rsidRPr="00585ACD">
        <w:rPr>
          <w:rFonts w:ascii="Times New Roman" w:hAnsi="Times New Roman"/>
        </w:rPr>
        <w:t>.</w:t>
      </w:r>
    </w:p>
    <w:p w14:paraId="730EA73C" w14:textId="77777777" w:rsidR="002E1D7C" w:rsidRPr="00585ACD" w:rsidRDefault="002E1D7C" w:rsidP="007D5F56">
      <w:pPr>
        <w:spacing w:line="276" w:lineRule="auto"/>
        <w:rPr>
          <w:rFonts w:ascii="Times New Roman" w:hAnsi="Times New Roman"/>
        </w:rPr>
      </w:pPr>
    </w:p>
    <w:p w14:paraId="579EADBA" w14:textId="19D86A2A" w:rsidR="00931497" w:rsidRPr="00585ACD" w:rsidRDefault="00931497"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Table </w:t>
      </w:r>
      <w:r w:rsidRPr="00585ACD">
        <w:rPr>
          <w:rFonts w:ascii="Times New Roman" w:hAnsi="Times New Roman"/>
          <w:sz w:val="22"/>
          <w:szCs w:val="22"/>
        </w:rPr>
        <w:fldChar w:fldCharType="begin"/>
      </w:r>
      <w:r w:rsidRPr="00585ACD">
        <w:rPr>
          <w:rFonts w:ascii="Times New Roman" w:hAnsi="Times New Roman"/>
          <w:sz w:val="22"/>
          <w:szCs w:val="22"/>
        </w:rPr>
        <w:instrText>SEQ Table \* ARABIC</w:instrText>
      </w:r>
      <w:r w:rsidRPr="00585ACD">
        <w:rPr>
          <w:rFonts w:ascii="Times New Roman" w:hAnsi="Times New Roman"/>
          <w:sz w:val="22"/>
          <w:szCs w:val="22"/>
        </w:rPr>
        <w:fldChar w:fldCharType="separate"/>
      </w:r>
      <w:r w:rsidR="008F1A9C">
        <w:rPr>
          <w:rFonts w:ascii="Times New Roman" w:hAnsi="Times New Roman"/>
          <w:noProof/>
          <w:sz w:val="22"/>
          <w:szCs w:val="22"/>
        </w:rPr>
        <w:t>1</w:t>
      </w:r>
      <w:r w:rsidRPr="00585ACD">
        <w:rPr>
          <w:rFonts w:ascii="Times New Roman" w:hAnsi="Times New Roman"/>
          <w:sz w:val="22"/>
          <w:szCs w:val="22"/>
        </w:rPr>
        <w:fldChar w:fldCharType="end"/>
      </w:r>
      <w:r w:rsidRPr="00585ACD">
        <w:rPr>
          <w:rFonts w:ascii="Times New Roman" w:hAnsi="Times New Roman"/>
          <w:sz w:val="22"/>
          <w:szCs w:val="22"/>
        </w:rPr>
        <w:t xml:space="preserve">   Related System Analysis with proposed project solution</w:t>
      </w:r>
    </w:p>
    <w:tbl>
      <w:tblPr>
        <w:tblStyle w:val="TableGrid"/>
        <w:tblW w:w="9242" w:type="dxa"/>
        <w:tblInd w:w="109" w:type="dxa"/>
        <w:tblLook w:val="04A0" w:firstRow="1" w:lastRow="0" w:firstColumn="1" w:lastColumn="0" w:noHBand="0" w:noVBand="1"/>
      </w:tblPr>
      <w:tblGrid>
        <w:gridCol w:w="2133"/>
        <w:gridCol w:w="3423"/>
        <w:gridCol w:w="3686"/>
      </w:tblGrid>
      <w:tr w:rsidR="00931497" w:rsidRPr="00585ACD" w14:paraId="02A96795" w14:textId="77777777" w:rsidTr="00541F18">
        <w:trPr>
          <w:trHeight w:val="430"/>
        </w:trPr>
        <w:tc>
          <w:tcPr>
            <w:tcW w:w="2133" w:type="dxa"/>
            <w:tcBorders>
              <w:top w:val="single" w:sz="4" w:space="0" w:color="000000"/>
              <w:left w:val="single" w:sz="4" w:space="0" w:color="000000"/>
              <w:bottom w:val="single" w:sz="4" w:space="0" w:color="000000"/>
              <w:right w:val="single" w:sz="4" w:space="0" w:color="000000"/>
            </w:tcBorders>
            <w:hideMark/>
          </w:tcPr>
          <w:p w14:paraId="7D7BAD15" w14:textId="77777777" w:rsidR="00931497" w:rsidRPr="00585ACD" w:rsidRDefault="00931497" w:rsidP="007D5F56">
            <w:pPr>
              <w:tabs>
                <w:tab w:val="left" w:pos="2100"/>
              </w:tabs>
              <w:spacing w:line="276" w:lineRule="auto"/>
              <w:jc w:val="center"/>
              <w:rPr>
                <w:rFonts w:ascii="Times New Roman" w:hAnsi="Times New Roman"/>
                <w:b/>
                <w:bCs/>
                <w:szCs w:val="24"/>
              </w:rPr>
            </w:pPr>
            <w:r w:rsidRPr="00585ACD">
              <w:rPr>
                <w:rFonts w:ascii="Times New Roman" w:hAnsi="Times New Roman"/>
                <w:b/>
                <w:bCs/>
                <w:szCs w:val="24"/>
              </w:rPr>
              <w:t>Application Name</w:t>
            </w:r>
          </w:p>
        </w:tc>
        <w:tc>
          <w:tcPr>
            <w:tcW w:w="3423" w:type="dxa"/>
            <w:tcBorders>
              <w:top w:val="single" w:sz="4" w:space="0" w:color="000000"/>
              <w:left w:val="single" w:sz="4" w:space="0" w:color="000000"/>
              <w:bottom w:val="single" w:sz="4" w:space="0" w:color="000000"/>
              <w:right w:val="single" w:sz="4" w:space="0" w:color="000000"/>
            </w:tcBorders>
            <w:hideMark/>
          </w:tcPr>
          <w:p w14:paraId="0CABE9C8" w14:textId="79E5D5D7" w:rsidR="00931497" w:rsidRPr="00585ACD" w:rsidRDefault="00931497" w:rsidP="007D5F56">
            <w:pPr>
              <w:spacing w:line="276" w:lineRule="auto"/>
              <w:jc w:val="center"/>
              <w:rPr>
                <w:rFonts w:ascii="Times New Roman" w:hAnsi="Times New Roman"/>
                <w:b/>
                <w:bCs/>
                <w:szCs w:val="24"/>
              </w:rPr>
            </w:pPr>
            <w:r w:rsidRPr="00585ACD">
              <w:rPr>
                <w:rFonts w:ascii="Times New Roman" w:hAnsi="Times New Roman"/>
                <w:b/>
                <w:bCs/>
                <w:szCs w:val="24"/>
              </w:rPr>
              <w:t>Weakness</w:t>
            </w:r>
          </w:p>
        </w:tc>
        <w:tc>
          <w:tcPr>
            <w:tcW w:w="3686" w:type="dxa"/>
            <w:tcBorders>
              <w:top w:val="single" w:sz="4" w:space="0" w:color="000000"/>
              <w:left w:val="single" w:sz="4" w:space="0" w:color="000000"/>
              <w:bottom w:val="single" w:sz="4" w:space="0" w:color="000000"/>
              <w:right w:val="single" w:sz="4" w:space="0" w:color="000000"/>
            </w:tcBorders>
            <w:hideMark/>
          </w:tcPr>
          <w:p w14:paraId="3A34478B" w14:textId="77777777" w:rsidR="00931497" w:rsidRPr="00585ACD" w:rsidRDefault="00931497" w:rsidP="007D5F56">
            <w:pPr>
              <w:spacing w:line="276" w:lineRule="auto"/>
              <w:jc w:val="center"/>
              <w:rPr>
                <w:rFonts w:ascii="Times New Roman" w:hAnsi="Times New Roman"/>
                <w:b/>
                <w:bCs/>
                <w:szCs w:val="24"/>
              </w:rPr>
            </w:pPr>
            <w:r w:rsidRPr="00585ACD">
              <w:rPr>
                <w:rFonts w:ascii="Times New Roman" w:hAnsi="Times New Roman"/>
                <w:b/>
                <w:bCs/>
                <w:szCs w:val="24"/>
              </w:rPr>
              <w:t>Proposed Project Solution</w:t>
            </w:r>
          </w:p>
        </w:tc>
      </w:tr>
      <w:tr w:rsidR="00931497" w:rsidRPr="00585ACD" w14:paraId="10A5AA0D" w14:textId="77777777" w:rsidTr="00541F18">
        <w:trPr>
          <w:trHeight w:val="884"/>
        </w:trPr>
        <w:tc>
          <w:tcPr>
            <w:tcW w:w="2133" w:type="dxa"/>
            <w:tcBorders>
              <w:top w:val="single" w:sz="4" w:space="0" w:color="000000"/>
              <w:left w:val="single" w:sz="4" w:space="0" w:color="000000"/>
              <w:bottom w:val="single" w:sz="4" w:space="0" w:color="000000"/>
              <w:right w:val="single" w:sz="4" w:space="0" w:color="000000"/>
            </w:tcBorders>
            <w:hideMark/>
          </w:tcPr>
          <w:p w14:paraId="37F76891" w14:textId="7B99584E" w:rsidR="00931497" w:rsidRPr="00585ACD" w:rsidRDefault="00931497" w:rsidP="007D5F56">
            <w:pPr>
              <w:spacing w:line="276" w:lineRule="auto"/>
              <w:jc w:val="both"/>
              <w:rPr>
                <w:rFonts w:ascii="Times New Roman" w:hAnsi="Times New Roman"/>
                <w:szCs w:val="24"/>
              </w:rPr>
            </w:pPr>
            <w:r w:rsidRPr="00585ACD">
              <w:rPr>
                <w:rFonts w:ascii="Times New Roman" w:hAnsi="Times New Roman"/>
                <w:szCs w:val="24"/>
              </w:rPr>
              <w:t xml:space="preserve">Amazon </w:t>
            </w:r>
            <w:r w:rsidR="0000336B" w:rsidRPr="00585ACD">
              <w:rPr>
                <w:rFonts w:ascii="Times New Roman" w:hAnsi="Times New Roman"/>
                <w:szCs w:val="24"/>
              </w:rPr>
              <w:t>FBA</w:t>
            </w:r>
            <w:r w:rsidR="00FC314A" w:rsidRPr="00585ACD">
              <w:rPr>
                <w:rFonts w:ascii="Times New Roman" w:hAnsi="Times New Roman"/>
                <w:szCs w:val="24"/>
              </w:rPr>
              <w:t xml:space="preserve"> [1]</w:t>
            </w:r>
          </w:p>
        </w:tc>
        <w:tc>
          <w:tcPr>
            <w:tcW w:w="3423" w:type="dxa"/>
            <w:tcBorders>
              <w:top w:val="single" w:sz="4" w:space="0" w:color="000000"/>
              <w:left w:val="single" w:sz="4" w:space="0" w:color="000000"/>
              <w:bottom w:val="single" w:sz="4" w:space="0" w:color="000000"/>
              <w:right w:val="single" w:sz="4" w:space="0" w:color="000000"/>
            </w:tcBorders>
            <w:hideMark/>
          </w:tcPr>
          <w:p w14:paraId="29734750" w14:textId="77777777" w:rsidR="00931497" w:rsidRPr="00585ACD" w:rsidRDefault="00931497" w:rsidP="007D5F56">
            <w:pPr>
              <w:spacing w:line="276" w:lineRule="auto"/>
              <w:jc w:val="both"/>
              <w:rPr>
                <w:rFonts w:ascii="Times New Roman" w:hAnsi="Times New Roman"/>
                <w:szCs w:val="24"/>
              </w:rPr>
            </w:pPr>
          </w:p>
          <w:p w14:paraId="7C631382" w14:textId="702148CD" w:rsidR="00E639A4" w:rsidRPr="001242D8" w:rsidRDefault="00931497" w:rsidP="001242D8">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Only provides storing and shipping facility to amazon sellers.</w:t>
            </w:r>
          </w:p>
          <w:p w14:paraId="42CD0DC1" w14:textId="77777777" w:rsidR="00931497" w:rsidRPr="00585ACD" w:rsidRDefault="00931497"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Expensive for small seller and companies.</w:t>
            </w:r>
          </w:p>
          <w:p w14:paraId="4F957D3A" w14:textId="77777777" w:rsidR="00931497" w:rsidRPr="00585ACD" w:rsidRDefault="00931497" w:rsidP="007D5F56">
            <w:pPr>
              <w:spacing w:line="276" w:lineRule="auto"/>
              <w:jc w:val="both"/>
              <w:rPr>
                <w:rFonts w:ascii="Times New Roman" w:hAnsi="Times New Roman"/>
                <w:szCs w:val="24"/>
              </w:rPr>
            </w:pPr>
          </w:p>
        </w:tc>
        <w:tc>
          <w:tcPr>
            <w:tcW w:w="3686" w:type="dxa"/>
            <w:tcBorders>
              <w:top w:val="single" w:sz="4" w:space="0" w:color="000000"/>
              <w:left w:val="single" w:sz="4" w:space="0" w:color="000000"/>
              <w:bottom w:val="single" w:sz="4" w:space="0" w:color="000000"/>
              <w:right w:val="single" w:sz="4" w:space="0" w:color="000000"/>
            </w:tcBorders>
            <w:hideMark/>
          </w:tcPr>
          <w:p w14:paraId="34F20B4A" w14:textId="77777777" w:rsidR="00931497" w:rsidRPr="00585ACD" w:rsidRDefault="00931497" w:rsidP="007D5F56">
            <w:pPr>
              <w:pStyle w:val="ListParagraph"/>
              <w:spacing w:line="276" w:lineRule="auto"/>
              <w:ind w:left="360"/>
              <w:jc w:val="both"/>
              <w:rPr>
                <w:rFonts w:ascii="Times New Roman" w:hAnsi="Times New Roman"/>
                <w:szCs w:val="24"/>
              </w:rPr>
            </w:pPr>
          </w:p>
          <w:p w14:paraId="768821B3" w14:textId="4BC01B97" w:rsidR="00931497" w:rsidRPr="001242D8" w:rsidRDefault="00931497" w:rsidP="001242D8">
            <w:pPr>
              <w:pStyle w:val="ListParagraph"/>
              <w:numPr>
                <w:ilvl w:val="0"/>
                <w:numId w:val="17"/>
              </w:numPr>
              <w:spacing w:line="276" w:lineRule="auto"/>
              <w:jc w:val="both"/>
              <w:rPr>
                <w:rFonts w:ascii="Times New Roman" w:hAnsi="Times New Roman"/>
                <w:szCs w:val="24"/>
              </w:rPr>
            </w:pPr>
            <w:r w:rsidRPr="00585ACD">
              <w:rPr>
                <w:rFonts w:ascii="Times New Roman" w:hAnsi="Times New Roman"/>
                <w:szCs w:val="24"/>
              </w:rPr>
              <w:t>Storing and shipping will be provided for sellers to work on different E commerce site</w:t>
            </w:r>
          </w:p>
          <w:p w14:paraId="5F81C66A" w14:textId="77777777" w:rsidR="00931497" w:rsidRPr="00585ACD" w:rsidRDefault="00931497" w:rsidP="007D5F56">
            <w:pPr>
              <w:pStyle w:val="ListParagraph"/>
              <w:numPr>
                <w:ilvl w:val="0"/>
                <w:numId w:val="17"/>
              </w:numPr>
              <w:spacing w:line="276" w:lineRule="auto"/>
              <w:jc w:val="both"/>
              <w:rPr>
                <w:rFonts w:ascii="Times New Roman" w:hAnsi="Times New Roman"/>
                <w:szCs w:val="24"/>
              </w:rPr>
            </w:pPr>
            <w:r w:rsidRPr="00585ACD">
              <w:rPr>
                <w:rFonts w:ascii="Times New Roman" w:hAnsi="Times New Roman"/>
                <w:szCs w:val="24"/>
              </w:rPr>
              <w:t>Reduced cost for small seller and companies.</w:t>
            </w:r>
          </w:p>
        </w:tc>
      </w:tr>
      <w:tr w:rsidR="00931497" w:rsidRPr="00585ACD" w14:paraId="18534052" w14:textId="77777777" w:rsidTr="00541F18">
        <w:trPr>
          <w:trHeight w:val="884"/>
        </w:trPr>
        <w:tc>
          <w:tcPr>
            <w:tcW w:w="2133" w:type="dxa"/>
            <w:tcBorders>
              <w:top w:val="single" w:sz="4" w:space="0" w:color="000000"/>
              <w:left w:val="single" w:sz="4" w:space="0" w:color="000000"/>
              <w:bottom w:val="single" w:sz="4" w:space="0" w:color="000000"/>
              <w:right w:val="single" w:sz="4" w:space="0" w:color="000000"/>
            </w:tcBorders>
            <w:hideMark/>
          </w:tcPr>
          <w:p w14:paraId="3E796A86" w14:textId="68104377" w:rsidR="00931497" w:rsidRPr="00585ACD" w:rsidRDefault="00931497" w:rsidP="007D5F56">
            <w:pPr>
              <w:spacing w:line="276" w:lineRule="auto"/>
              <w:jc w:val="both"/>
              <w:rPr>
                <w:rFonts w:ascii="Times New Roman" w:hAnsi="Times New Roman"/>
                <w:szCs w:val="24"/>
              </w:rPr>
            </w:pPr>
            <w:r w:rsidRPr="00585ACD">
              <w:rPr>
                <w:rFonts w:ascii="Times New Roman" w:hAnsi="Times New Roman"/>
                <w:szCs w:val="24"/>
              </w:rPr>
              <w:t>UPS</w:t>
            </w:r>
            <w:r w:rsidR="00FC314A" w:rsidRPr="00585ACD">
              <w:rPr>
                <w:rFonts w:ascii="Times New Roman" w:hAnsi="Times New Roman"/>
                <w:szCs w:val="24"/>
              </w:rPr>
              <w:t xml:space="preserve"> [2]</w:t>
            </w:r>
          </w:p>
        </w:tc>
        <w:tc>
          <w:tcPr>
            <w:tcW w:w="3423" w:type="dxa"/>
            <w:tcBorders>
              <w:top w:val="single" w:sz="4" w:space="0" w:color="000000"/>
              <w:left w:val="single" w:sz="4" w:space="0" w:color="000000"/>
              <w:bottom w:val="single" w:sz="4" w:space="0" w:color="000000"/>
              <w:right w:val="single" w:sz="4" w:space="0" w:color="000000"/>
            </w:tcBorders>
            <w:hideMark/>
          </w:tcPr>
          <w:p w14:paraId="52F85A30" w14:textId="77777777" w:rsidR="00931497" w:rsidRPr="00585ACD" w:rsidRDefault="00931497" w:rsidP="007D5F56">
            <w:pPr>
              <w:pStyle w:val="ListParagraph"/>
              <w:spacing w:line="276" w:lineRule="auto"/>
              <w:ind w:left="360"/>
              <w:jc w:val="both"/>
              <w:rPr>
                <w:rFonts w:ascii="Times New Roman" w:hAnsi="Times New Roman"/>
                <w:szCs w:val="24"/>
              </w:rPr>
            </w:pPr>
          </w:p>
          <w:p w14:paraId="143AD2E3" w14:textId="66BEA93A" w:rsidR="00931497" w:rsidRPr="00585ACD" w:rsidRDefault="00931497"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Only have warehouses in USA.</w:t>
            </w:r>
          </w:p>
          <w:p w14:paraId="3B6F1526" w14:textId="77777777" w:rsidR="00FD6019" w:rsidRPr="00585ACD" w:rsidRDefault="00FD6019" w:rsidP="007D5F56">
            <w:pPr>
              <w:pStyle w:val="ListParagraph"/>
              <w:spacing w:line="276" w:lineRule="auto"/>
              <w:ind w:left="360"/>
              <w:jc w:val="both"/>
              <w:rPr>
                <w:rFonts w:ascii="Times New Roman" w:hAnsi="Times New Roman"/>
                <w:szCs w:val="24"/>
              </w:rPr>
            </w:pPr>
          </w:p>
          <w:p w14:paraId="2FB8F9C6" w14:textId="77777777" w:rsidR="00931497" w:rsidRPr="00585ACD" w:rsidRDefault="00931497"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Does not show and sell warehouse inventory to the public.</w:t>
            </w:r>
          </w:p>
        </w:tc>
        <w:tc>
          <w:tcPr>
            <w:tcW w:w="3686" w:type="dxa"/>
            <w:tcBorders>
              <w:top w:val="single" w:sz="4" w:space="0" w:color="000000"/>
              <w:left w:val="single" w:sz="4" w:space="0" w:color="000000"/>
              <w:bottom w:val="single" w:sz="4" w:space="0" w:color="000000"/>
              <w:right w:val="single" w:sz="4" w:space="0" w:color="000000"/>
            </w:tcBorders>
            <w:hideMark/>
          </w:tcPr>
          <w:p w14:paraId="6652FA51" w14:textId="77777777" w:rsidR="00931497" w:rsidRPr="00585ACD" w:rsidRDefault="00931497" w:rsidP="007D5F56">
            <w:pPr>
              <w:pStyle w:val="ListParagraph"/>
              <w:spacing w:line="276" w:lineRule="auto"/>
              <w:ind w:left="360"/>
              <w:jc w:val="both"/>
              <w:rPr>
                <w:rFonts w:ascii="Times New Roman" w:hAnsi="Times New Roman"/>
                <w:szCs w:val="24"/>
              </w:rPr>
            </w:pPr>
          </w:p>
          <w:p w14:paraId="1859EA04" w14:textId="2F8B2F0B" w:rsidR="00931497" w:rsidRPr="00585ACD" w:rsidRDefault="00931497" w:rsidP="007D5F56">
            <w:pPr>
              <w:pStyle w:val="ListParagraph"/>
              <w:numPr>
                <w:ilvl w:val="0"/>
                <w:numId w:val="17"/>
              </w:numPr>
              <w:spacing w:line="276" w:lineRule="auto"/>
              <w:jc w:val="both"/>
              <w:rPr>
                <w:rFonts w:ascii="Times New Roman" w:hAnsi="Times New Roman"/>
                <w:szCs w:val="24"/>
              </w:rPr>
            </w:pPr>
            <w:r w:rsidRPr="00585ACD">
              <w:rPr>
                <w:rFonts w:ascii="Times New Roman" w:hAnsi="Times New Roman"/>
                <w:szCs w:val="24"/>
              </w:rPr>
              <w:t>Distributed warehouses to cover different regions and countries.</w:t>
            </w:r>
          </w:p>
          <w:p w14:paraId="0998837A" w14:textId="77777777" w:rsidR="00FD6019" w:rsidRPr="00585ACD" w:rsidRDefault="00FD6019" w:rsidP="007D5F56">
            <w:pPr>
              <w:pStyle w:val="ListParagraph"/>
              <w:spacing w:line="276" w:lineRule="auto"/>
              <w:ind w:left="360"/>
              <w:jc w:val="both"/>
              <w:rPr>
                <w:rFonts w:ascii="Times New Roman" w:hAnsi="Times New Roman"/>
                <w:szCs w:val="24"/>
              </w:rPr>
            </w:pPr>
          </w:p>
          <w:p w14:paraId="4C736735" w14:textId="77777777" w:rsidR="00931497" w:rsidRPr="00585ACD" w:rsidRDefault="00931497" w:rsidP="007D5F56">
            <w:pPr>
              <w:pStyle w:val="ListParagraph"/>
              <w:numPr>
                <w:ilvl w:val="0"/>
                <w:numId w:val="17"/>
              </w:numPr>
              <w:spacing w:line="276" w:lineRule="auto"/>
              <w:jc w:val="both"/>
              <w:rPr>
                <w:rFonts w:ascii="Times New Roman" w:hAnsi="Times New Roman"/>
                <w:szCs w:val="24"/>
              </w:rPr>
            </w:pPr>
            <w:r w:rsidRPr="00585ACD">
              <w:rPr>
                <w:rFonts w:ascii="Times New Roman" w:hAnsi="Times New Roman"/>
                <w:szCs w:val="24"/>
              </w:rPr>
              <w:t>Will provide a platform in which warehouse can show and sell inventory to the public.</w:t>
            </w:r>
          </w:p>
          <w:p w14:paraId="024B283C" w14:textId="77777777" w:rsidR="00931497" w:rsidRPr="00585ACD" w:rsidRDefault="00931497" w:rsidP="007D5F56">
            <w:pPr>
              <w:spacing w:line="276" w:lineRule="auto"/>
              <w:jc w:val="both"/>
              <w:rPr>
                <w:rFonts w:ascii="Times New Roman" w:hAnsi="Times New Roman"/>
                <w:szCs w:val="24"/>
              </w:rPr>
            </w:pPr>
          </w:p>
        </w:tc>
      </w:tr>
      <w:tr w:rsidR="00A43BD3" w:rsidRPr="00585ACD" w14:paraId="48E9CA50" w14:textId="77777777" w:rsidTr="00541F18">
        <w:trPr>
          <w:trHeight w:val="884"/>
        </w:trPr>
        <w:tc>
          <w:tcPr>
            <w:tcW w:w="2133" w:type="dxa"/>
            <w:tcBorders>
              <w:top w:val="single" w:sz="4" w:space="0" w:color="000000"/>
              <w:left w:val="single" w:sz="4" w:space="0" w:color="000000"/>
              <w:bottom w:val="single" w:sz="4" w:space="0" w:color="000000"/>
              <w:right w:val="single" w:sz="4" w:space="0" w:color="000000"/>
            </w:tcBorders>
          </w:tcPr>
          <w:p w14:paraId="46B5476C" w14:textId="492A2FB4" w:rsidR="00A43BD3" w:rsidRPr="00585ACD" w:rsidRDefault="00A43BD3" w:rsidP="007D5F56">
            <w:pPr>
              <w:spacing w:line="276" w:lineRule="auto"/>
              <w:jc w:val="both"/>
              <w:rPr>
                <w:rFonts w:ascii="Times New Roman" w:hAnsi="Times New Roman"/>
                <w:szCs w:val="24"/>
              </w:rPr>
            </w:pPr>
            <w:r w:rsidRPr="00585ACD">
              <w:rPr>
                <w:rFonts w:ascii="Times New Roman" w:hAnsi="Times New Roman"/>
                <w:szCs w:val="24"/>
              </w:rPr>
              <w:t>Maersk</w:t>
            </w:r>
            <w:r w:rsidR="00FC314A" w:rsidRPr="00585ACD">
              <w:rPr>
                <w:rFonts w:ascii="Times New Roman" w:hAnsi="Times New Roman"/>
                <w:szCs w:val="24"/>
              </w:rPr>
              <w:t xml:space="preserve"> [3]</w:t>
            </w:r>
          </w:p>
          <w:p w14:paraId="593407C6" w14:textId="76229BBF" w:rsidR="00A43BD3" w:rsidRPr="00585ACD" w:rsidRDefault="00A43BD3" w:rsidP="007D5F56">
            <w:pPr>
              <w:spacing w:line="276" w:lineRule="auto"/>
              <w:jc w:val="both"/>
              <w:rPr>
                <w:rFonts w:ascii="Times New Roman" w:hAnsi="Times New Roman"/>
                <w:szCs w:val="24"/>
              </w:rPr>
            </w:pPr>
          </w:p>
        </w:tc>
        <w:tc>
          <w:tcPr>
            <w:tcW w:w="3423" w:type="dxa"/>
            <w:tcBorders>
              <w:top w:val="single" w:sz="4" w:space="0" w:color="000000"/>
              <w:left w:val="single" w:sz="4" w:space="0" w:color="000000"/>
              <w:bottom w:val="single" w:sz="4" w:space="0" w:color="000000"/>
              <w:right w:val="single" w:sz="4" w:space="0" w:color="000000"/>
            </w:tcBorders>
          </w:tcPr>
          <w:p w14:paraId="53FAF237" w14:textId="77777777" w:rsidR="00545B2C" w:rsidRPr="00585ACD" w:rsidRDefault="00545B2C" w:rsidP="007D5F56">
            <w:pPr>
              <w:spacing w:line="276" w:lineRule="auto"/>
              <w:jc w:val="both"/>
              <w:rPr>
                <w:rFonts w:ascii="Times New Roman" w:hAnsi="Times New Roman"/>
                <w:szCs w:val="24"/>
              </w:rPr>
            </w:pPr>
          </w:p>
          <w:p w14:paraId="4FE47A0F" w14:textId="214AF738" w:rsidR="00541F18" w:rsidRPr="00585ACD" w:rsidRDefault="00541F18"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 xml:space="preserve">Does not show and sell warehouse inventory to the customer directly. </w:t>
            </w:r>
          </w:p>
          <w:p w14:paraId="0A8B4BA9" w14:textId="1DA7376A" w:rsidR="00541F18" w:rsidRPr="00585ACD" w:rsidRDefault="00CB76F1"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 xml:space="preserve">It </w:t>
            </w:r>
            <w:r w:rsidR="00545B2C" w:rsidRPr="00585ACD">
              <w:rPr>
                <w:rFonts w:ascii="Times New Roman" w:hAnsi="Times New Roman"/>
                <w:szCs w:val="24"/>
              </w:rPr>
              <w:t xml:space="preserve">does not allow to register your own warehouse with Maersk </w:t>
            </w:r>
          </w:p>
          <w:p w14:paraId="3C1B0B73" w14:textId="4E5E196E" w:rsidR="00A43BD3" w:rsidRPr="00585ACD" w:rsidRDefault="00A43BD3" w:rsidP="007D5F56">
            <w:pPr>
              <w:spacing w:line="276" w:lineRule="auto"/>
              <w:jc w:val="both"/>
              <w:rPr>
                <w:rFonts w:ascii="Times New Roman" w:hAnsi="Times New Roman"/>
                <w:szCs w:val="24"/>
              </w:rPr>
            </w:pPr>
          </w:p>
        </w:tc>
        <w:tc>
          <w:tcPr>
            <w:tcW w:w="3686" w:type="dxa"/>
            <w:tcBorders>
              <w:top w:val="single" w:sz="4" w:space="0" w:color="000000"/>
              <w:left w:val="single" w:sz="4" w:space="0" w:color="000000"/>
              <w:bottom w:val="single" w:sz="4" w:space="0" w:color="000000"/>
              <w:right w:val="single" w:sz="4" w:space="0" w:color="000000"/>
            </w:tcBorders>
          </w:tcPr>
          <w:p w14:paraId="29E37FA2" w14:textId="4F2E39F7" w:rsidR="00545B2C" w:rsidRPr="00585ACD" w:rsidRDefault="00545B2C" w:rsidP="007D5F56">
            <w:pPr>
              <w:spacing w:line="276" w:lineRule="auto"/>
              <w:jc w:val="both"/>
              <w:rPr>
                <w:rFonts w:ascii="Times New Roman" w:hAnsi="Times New Roman"/>
                <w:szCs w:val="24"/>
              </w:rPr>
            </w:pPr>
            <w:r w:rsidRPr="00585ACD">
              <w:rPr>
                <w:rFonts w:ascii="Times New Roman" w:hAnsi="Times New Roman"/>
                <w:szCs w:val="24"/>
              </w:rPr>
              <w:t xml:space="preserve"> </w:t>
            </w:r>
          </w:p>
          <w:p w14:paraId="64C26193" w14:textId="77777777" w:rsidR="00545B2C" w:rsidRPr="00585ACD" w:rsidRDefault="00545B2C"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Stock Logistics will provide buying option directly to customers.</w:t>
            </w:r>
          </w:p>
          <w:p w14:paraId="7493106B" w14:textId="5686BD13" w:rsidR="00545B2C" w:rsidRPr="00585ACD" w:rsidRDefault="00545B2C" w:rsidP="007D5F56">
            <w:pPr>
              <w:pStyle w:val="ListParagraph"/>
              <w:numPr>
                <w:ilvl w:val="0"/>
                <w:numId w:val="15"/>
              </w:numPr>
              <w:spacing w:line="276" w:lineRule="auto"/>
              <w:jc w:val="both"/>
              <w:rPr>
                <w:rFonts w:ascii="Times New Roman" w:hAnsi="Times New Roman"/>
                <w:szCs w:val="24"/>
              </w:rPr>
            </w:pPr>
            <w:r w:rsidRPr="00585ACD">
              <w:rPr>
                <w:rFonts w:ascii="Times New Roman" w:hAnsi="Times New Roman"/>
                <w:szCs w:val="24"/>
              </w:rPr>
              <w:t>It will allow anyone who is interested to utilize space to register warehouse with Stock logistics.</w:t>
            </w:r>
          </w:p>
        </w:tc>
      </w:tr>
    </w:tbl>
    <w:p w14:paraId="3767CBB2" w14:textId="702DB5E9" w:rsidR="00545166" w:rsidRPr="00585ACD" w:rsidRDefault="00545166" w:rsidP="007D5F56">
      <w:pPr>
        <w:spacing w:line="276" w:lineRule="auto"/>
        <w:jc w:val="both"/>
        <w:rPr>
          <w:rFonts w:ascii="Times New Roman" w:hAnsi="Times New Roman"/>
        </w:rPr>
      </w:pPr>
      <w:bookmarkStart w:id="31" w:name="_Toc518865259"/>
      <w:bookmarkEnd w:id="31"/>
    </w:p>
    <w:p w14:paraId="44EF19EE" w14:textId="08DAB282" w:rsidR="00CD10AB" w:rsidRDefault="00CD10AB" w:rsidP="007D5F56">
      <w:pPr>
        <w:spacing w:line="276" w:lineRule="auto"/>
        <w:jc w:val="both"/>
        <w:rPr>
          <w:rFonts w:ascii="Times New Roman" w:hAnsi="Times New Roman"/>
        </w:rPr>
      </w:pPr>
    </w:p>
    <w:p w14:paraId="48FED9C0" w14:textId="77777777" w:rsidR="00A93A9B" w:rsidRPr="00C63EE3" w:rsidRDefault="00A93A9B" w:rsidP="007D5F56">
      <w:pPr>
        <w:spacing w:line="276" w:lineRule="auto"/>
        <w:jc w:val="both"/>
        <w:rPr>
          <w:rFonts w:ascii="Times New Roman" w:hAnsi="Times New Roman"/>
          <w:sz w:val="12"/>
          <w:szCs w:val="8"/>
        </w:rPr>
      </w:pPr>
    </w:p>
    <w:p w14:paraId="20BCD344" w14:textId="383AC115" w:rsidR="00F42CE4"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32" w:name="_Toc87347704"/>
      <w:bookmarkStart w:id="33" w:name="_Toc121305144"/>
      <w:r w:rsidRPr="00585ACD">
        <w:rPr>
          <w:rFonts w:ascii="Times New Roman" w:hAnsi="Times New Roman"/>
          <w:sz w:val="32"/>
          <w:szCs w:val="18"/>
        </w:rPr>
        <w:lastRenderedPageBreak/>
        <w:t>Vision Statement</w:t>
      </w:r>
      <w:bookmarkStart w:id="34" w:name="_Toc506386185"/>
      <w:bookmarkStart w:id="35" w:name="_Toc488853131"/>
      <w:bookmarkStart w:id="36" w:name="_Toc440747366"/>
      <w:bookmarkStart w:id="37" w:name="_Toc440747340"/>
      <w:bookmarkStart w:id="38" w:name="_Toc440746951"/>
      <w:bookmarkEnd w:id="32"/>
      <w:bookmarkEnd w:id="33"/>
    </w:p>
    <w:p w14:paraId="2E67BD26" w14:textId="6DF9A0B6" w:rsidR="00C015F6" w:rsidRPr="00585ACD" w:rsidRDefault="00C015F6" w:rsidP="007D5F56">
      <w:pPr>
        <w:pStyle w:val="ListParagraph"/>
        <w:spacing w:line="276" w:lineRule="auto"/>
        <w:ind w:left="0"/>
        <w:jc w:val="both"/>
        <w:rPr>
          <w:rFonts w:ascii="Times New Roman" w:hAnsi="Times New Roman"/>
        </w:rPr>
      </w:pPr>
      <w:r w:rsidRPr="00585ACD">
        <w:rPr>
          <w:rFonts w:ascii="Times New Roman" w:hAnsi="Times New Roman"/>
        </w:rPr>
        <w:t xml:space="preserve">For small businesses and who want to break into the e commerce business but don’t have enough assets to own a warehouse </w:t>
      </w:r>
      <w:r w:rsidR="00F50090" w:rsidRPr="00585ACD">
        <w:rPr>
          <w:rFonts w:ascii="Times New Roman" w:hAnsi="Times New Roman"/>
        </w:rPr>
        <w:t>Stock Logistic</w:t>
      </w:r>
      <w:r w:rsidR="000419F9" w:rsidRPr="00585ACD">
        <w:rPr>
          <w:rFonts w:ascii="Times New Roman" w:hAnsi="Times New Roman"/>
        </w:rPr>
        <w:t xml:space="preserve"> </w:t>
      </w:r>
      <w:r w:rsidRPr="00585ACD">
        <w:rPr>
          <w:rFonts w:ascii="Times New Roman" w:hAnsi="Times New Roman"/>
        </w:rPr>
        <w:t xml:space="preserve">is a web-based E commerce application that would provide businesses storing and shipping solution that would help businesses to target a wide range of audience all over the world. Unlike </w:t>
      </w:r>
      <w:r w:rsidR="008C3C17" w:rsidRPr="00585ACD">
        <w:rPr>
          <w:rFonts w:ascii="Times New Roman" w:hAnsi="Times New Roman"/>
        </w:rPr>
        <w:t xml:space="preserve">other platforms that </w:t>
      </w:r>
      <w:r w:rsidR="00103943" w:rsidRPr="00585ACD">
        <w:rPr>
          <w:rFonts w:ascii="Times New Roman" w:hAnsi="Times New Roman"/>
        </w:rPr>
        <w:t xml:space="preserve">charge excessive amount for storing the inventory </w:t>
      </w:r>
      <w:r w:rsidRPr="00585ACD">
        <w:rPr>
          <w:rFonts w:ascii="Times New Roman" w:hAnsi="Times New Roman"/>
        </w:rPr>
        <w:t xml:space="preserve">our product will </w:t>
      </w:r>
      <w:r w:rsidR="00537366" w:rsidRPr="00585ACD">
        <w:rPr>
          <w:rFonts w:ascii="Times New Roman" w:hAnsi="Times New Roman"/>
        </w:rPr>
        <w:t>reduc</w:t>
      </w:r>
      <w:r w:rsidR="00EA3A98" w:rsidRPr="00585ACD">
        <w:rPr>
          <w:rFonts w:ascii="Times New Roman" w:hAnsi="Times New Roman"/>
        </w:rPr>
        <w:t>e</w:t>
      </w:r>
      <w:r w:rsidR="00537366" w:rsidRPr="00585ACD">
        <w:rPr>
          <w:rFonts w:ascii="Times New Roman" w:hAnsi="Times New Roman"/>
        </w:rPr>
        <w:t xml:space="preserve"> the storing and shipping cost</w:t>
      </w:r>
      <w:r w:rsidRPr="00585ACD">
        <w:rPr>
          <w:rFonts w:ascii="Times New Roman" w:hAnsi="Times New Roman"/>
        </w:rPr>
        <w:t xml:space="preserve"> and will </w:t>
      </w:r>
      <w:r w:rsidR="008C3C17" w:rsidRPr="00585ACD">
        <w:rPr>
          <w:rFonts w:ascii="Times New Roman" w:hAnsi="Times New Roman"/>
        </w:rPr>
        <w:t xml:space="preserve">also </w:t>
      </w:r>
      <w:r w:rsidRPr="00585ACD">
        <w:rPr>
          <w:rFonts w:ascii="Times New Roman" w:hAnsi="Times New Roman"/>
        </w:rPr>
        <w:t>allow buyers to buy the things they want</w:t>
      </w:r>
      <w:r w:rsidR="005D205D" w:rsidRPr="00585ACD">
        <w:rPr>
          <w:rFonts w:ascii="Times New Roman" w:hAnsi="Times New Roman"/>
        </w:rPr>
        <w:t xml:space="preserve"> from warehouses</w:t>
      </w:r>
      <w:r w:rsidRPr="00585ACD">
        <w:rPr>
          <w:rFonts w:ascii="Times New Roman" w:hAnsi="Times New Roman"/>
        </w:rPr>
        <w:t xml:space="preserve">. </w:t>
      </w:r>
      <w:r w:rsidR="00134D5D" w:rsidRPr="00585ACD">
        <w:rPr>
          <w:rFonts w:ascii="Times New Roman" w:hAnsi="Times New Roman"/>
        </w:rPr>
        <w:t>B</w:t>
      </w:r>
      <w:r w:rsidRPr="00585ACD">
        <w:rPr>
          <w:rFonts w:ascii="Times New Roman" w:hAnsi="Times New Roman"/>
        </w:rPr>
        <w:t>usinesses can stock their product in multiple warehouses at a fraction of a cost to ensure fast delivery to the customers while at the same time following rules and regulations of an e commerce platform.</w:t>
      </w:r>
    </w:p>
    <w:p w14:paraId="5658F97B" w14:textId="77777777" w:rsidR="00C015F6" w:rsidRPr="00585ACD" w:rsidRDefault="00C015F6" w:rsidP="007D5F56">
      <w:pPr>
        <w:spacing w:line="276" w:lineRule="auto"/>
        <w:jc w:val="both"/>
        <w:rPr>
          <w:rFonts w:ascii="Times New Roman" w:hAnsi="Times New Roman"/>
        </w:rPr>
      </w:pPr>
    </w:p>
    <w:p w14:paraId="1FBB5735" w14:textId="77777777" w:rsidR="002E238D" w:rsidRPr="00585ACD" w:rsidRDefault="002E238D" w:rsidP="007D5F56">
      <w:pPr>
        <w:spacing w:line="276" w:lineRule="auto"/>
        <w:jc w:val="both"/>
        <w:rPr>
          <w:rFonts w:ascii="Times New Roman" w:hAnsi="Times New Roman"/>
        </w:rPr>
      </w:pPr>
    </w:p>
    <w:p w14:paraId="77E5F026" w14:textId="2863745E" w:rsidR="00F42CE4"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39" w:name="_Toc87347705"/>
      <w:bookmarkStart w:id="40" w:name="_Toc121305145"/>
      <w:r w:rsidRPr="00585ACD">
        <w:rPr>
          <w:rFonts w:ascii="Times New Roman" w:hAnsi="Times New Roman"/>
          <w:sz w:val="32"/>
          <w:szCs w:val="18"/>
        </w:rPr>
        <w:t>Scope</w:t>
      </w:r>
      <w:bookmarkEnd w:id="39"/>
      <w:bookmarkEnd w:id="40"/>
    </w:p>
    <w:p w14:paraId="1696A3C3" w14:textId="506A9BB3" w:rsidR="00EA755E" w:rsidRPr="00585ACD" w:rsidRDefault="00744426" w:rsidP="007D5F56">
      <w:pPr>
        <w:pStyle w:val="ListParagraph"/>
        <w:spacing w:line="276" w:lineRule="auto"/>
        <w:ind w:left="0"/>
        <w:jc w:val="both"/>
        <w:rPr>
          <w:rFonts w:ascii="Times New Roman" w:hAnsi="Times New Roman"/>
        </w:rPr>
      </w:pPr>
      <w:r w:rsidRPr="00585ACD">
        <w:rPr>
          <w:rFonts w:ascii="Times New Roman" w:hAnsi="Times New Roman"/>
        </w:rPr>
        <w:t>This project aims to provide a platform for small businesses storing</w:t>
      </w:r>
      <w:r w:rsidR="00AE5A79" w:rsidRPr="00585ACD">
        <w:rPr>
          <w:rFonts w:ascii="Times New Roman" w:hAnsi="Times New Roman"/>
        </w:rPr>
        <w:t>,</w:t>
      </w:r>
      <w:r w:rsidRPr="00585ACD">
        <w:rPr>
          <w:rFonts w:ascii="Times New Roman" w:hAnsi="Times New Roman"/>
        </w:rPr>
        <w:t xml:space="preserve"> shipping</w:t>
      </w:r>
      <w:r w:rsidR="00AE5A79" w:rsidRPr="00585ACD">
        <w:rPr>
          <w:rFonts w:ascii="Times New Roman" w:hAnsi="Times New Roman"/>
        </w:rPr>
        <w:t xml:space="preserve">, and </w:t>
      </w:r>
      <w:r w:rsidR="00314D8D" w:rsidRPr="00585ACD">
        <w:rPr>
          <w:rFonts w:ascii="Times New Roman" w:hAnsi="Times New Roman"/>
        </w:rPr>
        <w:t>selling solution</w:t>
      </w:r>
      <w:r w:rsidRPr="00585ACD">
        <w:rPr>
          <w:rFonts w:ascii="Times New Roman" w:hAnsi="Times New Roman"/>
        </w:rPr>
        <w:t xml:space="preserve"> to maintain good service and fast shipping. It’s based on the concept of distributed warehouse networks where any person with space can open a warehouse to accommodate a business inventory. Warehouses will also be required to ship the business inventory to the required customers</w:t>
      </w:r>
      <w:r w:rsidR="00E26938" w:rsidRPr="00585ACD">
        <w:rPr>
          <w:rFonts w:ascii="Times New Roman" w:hAnsi="Times New Roman"/>
        </w:rPr>
        <w:t>.</w:t>
      </w:r>
      <w:r w:rsidR="00E6328F" w:rsidRPr="00585ACD">
        <w:rPr>
          <w:rFonts w:ascii="Times New Roman" w:hAnsi="Times New Roman"/>
        </w:rPr>
        <w:t xml:space="preserve"> Warehouse </w:t>
      </w:r>
      <w:r w:rsidR="0010123F" w:rsidRPr="00585ACD">
        <w:rPr>
          <w:rFonts w:ascii="Times New Roman" w:hAnsi="Times New Roman"/>
        </w:rPr>
        <w:t xml:space="preserve">will be </w:t>
      </w:r>
      <w:r w:rsidR="00E6328F" w:rsidRPr="00585ACD">
        <w:rPr>
          <w:rFonts w:ascii="Times New Roman" w:hAnsi="Times New Roman"/>
        </w:rPr>
        <w:t>able to sell their own inventory to customers along with other services.</w:t>
      </w:r>
      <w:r w:rsidR="000E35C6" w:rsidRPr="00585ACD">
        <w:rPr>
          <w:rFonts w:ascii="Times New Roman" w:hAnsi="Times New Roman"/>
        </w:rPr>
        <w:t xml:space="preserve"> Stock Logistic also provide the opportunity for the people to have space and are looking to earn profit from it.</w:t>
      </w:r>
    </w:p>
    <w:p w14:paraId="14AA3E4D" w14:textId="77777777" w:rsidR="000E35C6" w:rsidRPr="00585ACD" w:rsidRDefault="000E35C6" w:rsidP="007D5F56">
      <w:pPr>
        <w:pStyle w:val="ListParagraph"/>
        <w:spacing w:line="276" w:lineRule="auto"/>
        <w:ind w:left="0"/>
        <w:jc w:val="both"/>
        <w:rPr>
          <w:rFonts w:ascii="Times New Roman" w:hAnsi="Times New Roman"/>
        </w:rPr>
      </w:pPr>
    </w:p>
    <w:p w14:paraId="30FD8A68" w14:textId="2B6A6008" w:rsidR="00F505B1" w:rsidRPr="00585ACD" w:rsidRDefault="00F505B1" w:rsidP="007D5F56">
      <w:pPr>
        <w:pStyle w:val="ListParagraph"/>
        <w:spacing w:line="276" w:lineRule="auto"/>
        <w:ind w:left="0"/>
        <w:jc w:val="both"/>
        <w:rPr>
          <w:rFonts w:ascii="Times New Roman" w:hAnsi="Times New Roman"/>
        </w:rPr>
      </w:pPr>
      <w:r w:rsidRPr="00585ACD">
        <w:rPr>
          <w:rFonts w:ascii="Times New Roman" w:hAnsi="Times New Roman"/>
        </w:rPr>
        <w:t>A supplier will be able to source product and will send it to warehouse.</w:t>
      </w:r>
      <w:r w:rsidR="00840060" w:rsidRPr="00585ACD">
        <w:rPr>
          <w:rFonts w:ascii="Times New Roman" w:hAnsi="Times New Roman"/>
        </w:rPr>
        <w:t xml:space="preserve"> Supplier can register </w:t>
      </w:r>
      <w:r w:rsidR="00467646" w:rsidRPr="00585ACD">
        <w:rPr>
          <w:rFonts w:ascii="Times New Roman" w:hAnsi="Times New Roman"/>
        </w:rPr>
        <w:t xml:space="preserve">with </w:t>
      </w:r>
      <w:r w:rsidR="00840060" w:rsidRPr="00585ACD">
        <w:rPr>
          <w:rFonts w:ascii="Times New Roman" w:hAnsi="Times New Roman"/>
        </w:rPr>
        <w:t>multiple warehouses so that their inventory will be able to wide range of</w:t>
      </w:r>
      <w:r w:rsidR="00467646" w:rsidRPr="00585ACD">
        <w:rPr>
          <w:rFonts w:ascii="Times New Roman" w:hAnsi="Times New Roman"/>
        </w:rPr>
        <w:t xml:space="preserve"> customers</w:t>
      </w:r>
      <w:r w:rsidR="00840060" w:rsidRPr="00585ACD">
        <w:rPr>
          <w:rFonts w:ascii="Times New Roman" w:hAnsi="Times New Roman"/>
        </w:rPr>
        <w:t xml:space="preserve">. After selecting the </w:t>
      </w:r>
      <w:r w:rsidR="00E4475E" w:rsidRPr="00585ACD">
        <w:rPr>
          <w:rFonts w:ascii="Times New Roman" w:hAnsi="Times New Roman"/>
        </w:rPr>
        <w:t>warehouse,</w:t>
      </w:r>
      <w:r w:rsidR="00840060" w:rsidRPr="00585ACD">
        <w:rPr>
          <w:rFonts w:ascii="Times New Roman" w:hAnsi="Times New Roman"/>
        </w:rPr>
        <w:t xml:space="preserve"> the supplier can source the product and our system will keep track of all the inventory. </w:t>
      </w:r>
      <w:r w:rsidRPr="00585ACD">
        <w:rPr>
          <w:rFonts w:ascii="Times New Roman" w:hAnsi="Times New Roman"/>
        </w:rPr>
        <w:t xml:space="preserve"> No</w:t>
      </w:r>
      <w:r w:rsidR="00840060" w:rsidRPr="00585ACD">
        <w:rPr>
          <w:rFonts w:ascii="Times New Roman" w:hAnsi="Times New Roman"/>
        </w:rPr>
        <w:t>w</w:t>
      </w:r>
      <w:r w:rsidRPr="00585ACD">
        <w:rPr>
          <w:rFonts w:ascii="Times New Roman" w:hAnsi="Times New Roman"/>
        </w:rPr>
        <w:t>, it will be the responsibility of warehouse management to store, ship according to requirements of supplier.</w:t>
      </w:r>
      <w:r w:rsidR="00E4475E" w:rsidRPr="00585ACD">
        <w:rPr>
          <w:rFonts w:ascii="Times New Roman" w:hAnsi="Times New Roman"/>
        </w:rPr>
        <w:t xml:space="preserve"> Warehouse can have multiple suppliers and it will be the responsibility of warehouse manager to keep track of the supplier inventory</w:t>
      </w:r>
      <w:r w:rsidR="00006E9A" w:rsidRPr="00585ACD">
        <w:rPr>
          <w:rFonts w:ascii="Times New Roman" w:hAnsi="Times New Roman"/>
        </w:rPr>
        <w:t>.</w:t>
      </w:r>
      <w:r w:rsidR="003606EA" w:rsidRPr="00585ACD">
        <w:rPr>
          <w:rFonts w:ascii="Times New Roman" w:hAnsi="Times New Roman"/>
        </w:rPr>
        <w:t xml:space="preserve"> Store logistic will manage all the activities and will charge 10% of revenue and $</w:t>
      </w:r>
      <w:r w:rsidR="0080088B" w:rsidRPr="00585ACD">
        <w:rPr>
          <w:rFonts w:ascii="Times New Roman" w:hAnsi="Times New Roman"/>
        </w:rPr>
        <w:t>4</w:t>
      </w:r>
      <w:r w:rsidR="003606EA" w:rsidRPr="00585ACD">
        <w:rPr>
          <w:rFonts w:ascii="Times New Roman" w:hAnsi="Times New Roman"/>
        </w:rPr>
        <w:t xml:space="preserve">0 per month. </w:t>
      </w:r>
      <w:r w:rsidR="0083562D" w:rsidRPr="00585ACD">
        <w:rPr>
          <w:rFonts w:ascii="Times New Roman" w:hAnsi="Times New Roman"/>
        </w:rPr>
        <w:t xml:space="preserve">Store logistic will recommend products to buyers. </w:t>
      </w:r>
      <w:r w:rsidR="003606EA" w:rsidRPr="00585ACD">
        <w:rPr>
          <w:rFonts w:ascii="Times New Roman" w:hAnsi="Times New Roman"/>
        </w:rPr>
        <w:t xml:space="preserve">System will analyze data and will recommend warehouse managers to open a new branch in a specific area depending on order traffic.   </w:t>
      </w:r>
    </w:p>
    <w:p w14:paraId="2AF2D778" w14:textId="77777777" w:rsidR="005E30BE" w:rsidRPr="00585ACD" w:rsidRDefault="005E30BE" w:rsidP="007D5F56">
      <w:pPr>
        <w:pStyle w:val="ListParagraph"/>
        <w:spacing w:line="276" w:lineRule="auto"/>
        <w:ind w:left="0"/>
        <w:jc w:val="both"/>
        <w:rPr>
          <w:rFonts w:ascii="Times New Roman" w:hAnsi="Times New Roman"/>
        </w:rPr>
      </w:pPr>
    </w:p>
    <w:p w14:paraId="13CC03D0" w14:textId="351E7653" w:rsidR="00A1587D" w:rsidRPr="00585ACD" w:rsidRDefault="001C2342" w:rsidP="007D5F56">
      <w:pPr>
        <w:spacing w:line="276" w:lineRule="auto"/>
        <w:jc w:val="both"/>
        <w:rPr>
          <w:rFonts w:ascii="Times New Roman" w:hAnsi="Times New Roman"/>
          <w:sz w:val="22"/>
          <w:szCs w:val="18"/>
        </w:rPr>
      </w:pPr>
      <w:r w:rsidRPr="00585ACD">
        <w:rPr>
          <w:rFonts w:ascii="Times New Roman" w:hAnsi="Times New Roman"/>
          <w:sz w:val="22"/>
          <w:szCs w:val="18"/>
        </w:rPr>
        <w:tab/>
      </w:r>
      <w:bookmarkEnd w:id="34"/>
      <w:bookmarkEnd w:id="35"/>
      <w:bookmarkEnd w:id="36"/>
      <w:bookmarkEnd w:id="37"/>
      <w:bookmarkEnd w:id="38"/>
    </w:p>
    <w:p w14:paraId="6CAE2212" w14:textId="1D166FCB" w:rsidR="003113FF" w:rsidRPr="00585ACD" w:rsidRDefault="003113FF" w:rsidP="007D5F56">
      <w:pPr>
        <w:spacing w:line="276" w:lineRule="auto"/>
        <w:jc w:val="both"/>
        <w:rPr>
          <w:rFonts w:ascii="Times New Roman" w:hAnsi="Times New Roman"/>
          <w:sz w:val="22"/>
          <w:szCs w:val="18"/>
        </w:rPr>
      </w:pPr>
    </w:p>
    <w:p w14:paraId="00CB92D2" w14:textId="370A526B" w:rsidR="003113FF" w:rsidRPr="00585ACD" w:rsidRDefault="003113FF" w:rsidP="007D5F56">
      <w:pPr>
        <w:spacing w:line="276" w:lineRule="auto"/>
        <w:jc w:val="both"/>
        <w:rPr>
          <w:rFonts w:ascii="Times New Roman" w:hAnsi="Times New Roman"/>
          <w:sz w:val="22"/>
          <w:szCs w:val="18"/>
        </w:rPr>
      </w:pPr>
    </w:p>
    <w:p w14:paraId="2208AFEF" w14:textId="371A43E0" w:rsidR="003113FF" w:rsidRPr="00585ACD" w:rsidRDefault="003113FF" w:rsidP="007D5F56">
      <w:pPr>
        <w:spacing w:line="276" w:lineRule="auto"/>
        <w:jc w:val="both"/>
        <w:rPr>
          <w:rFonts w:ascii="Times New Roman" w:hAnsi="Times New Roman"/>
          <w:sz w:val="22"/>
          <w:szCs w:val="18"/>
        </w:rPr>
      </w:pPr>
    </w:p>
    <w:p w14:paraId="05AAB628" w14:textId="6E948E07" w:rsidR="003113FF" w:rsidRPr="00585ACD" w:rsidRDefault="003113FF" w:rsidP="007D5F56">
      <w:pPr>
        <w:spacing w:line="276" w:lineRule="auto"/>
        <w:jc w:val="both"/>
        <w:rPr>
          <w:rFonts w:ascii="Times New Roman" w:hAnsi="Times New Roman"/>
          <w:sz w:val="22"/>
          <w:szCs w:val="18"/>
        </w:rPr>
      </w:pPr>
    </w:p>
    <w:p w14:paraId="541997CE" w14:textId="77777777" w:rsidR="003113FF" w:rsidRPr="00585ACD" w:rsidRDefault="003113FF" w:rsidP="007D5F56">
      <w:pPr>
        <w:spacing w:line="276" w:lineRule="auto"/>
        <w:jc w:val="both"/>
        <w:rPr>
          <w:rFonts w:ascii="Times New Roman" w:hAnsi="Times New Roman"/>
        </w:rPr>
      </w:pPr>
    </w:p>
    <w:p w14:paraId="6949DBB8" w14:textId="168D6B6D" w:rsidR="00545166" w:rsidRPr="00585ACD" w:rsidRDefault="001C2342" w:rsidP="007D5F56">
      <w:pPr>
        <w:pStyle w:val="Heading1"/>
        <w:numPr>
          <w:ilvl w:val="0"/>
          <w:numId w:val="2"/>
        </w:numPr>
        <w:spacing w:before="0" w:line="276" w:lineRule="auto"/>
        <w:jc w:val="both"/>
        <w:rPr>
          <w:rFonts w:ascii="Times New Roman" w:hAnsi="Times New Roman"/>
          <w:sz w:val="32"/>
          <w:szCs w:val="18"/>
        </w:rPr>
      </w:pPr>
      <w:bookmarkStart w:id="41" w:name="_Toc506386186"/>
      <w:bookmarkStart w:id="42" w:name="_Toc473900870"/>
      <w:bookmarkStart w:id="43" w:name="_Toc473561048"/>
      <w:bookmarkStart w:id="44" w:name="_Toc468655177"/>
      <w:bookmarkStart w:id="45" w:name="_Toc87347706"/>
      <w:bookmarkStart w:id="46" w:name="_Toc121305146"/>
      <w:r w:rsidRPr="00585ACD">
        <w:rPr>
          <w:rFonts w:ascii="Times New Roman" w:hAnsi="Times New Roman"/>
          <w:sz w:val="32"/>
          <w:szCs w:val="18"/>
        </w:rPr>
        <w:lastRenderedPageBreak/>
        <w:t>Modules</w:t>
      </w:r>
      <w:bookmarkEnd w:id="41"/>
      <w:bookmarkEnd w:id="42"/>
      <w:bookmarkEnd w:id="43"/>
      <w:bookmarkEnd w:id="44"/>
      <w:bookmarkEnd w:id="45"/>
      <w:bookmarkEnd w:id="46"/>
    </w:p>
    <w:p w14:paraId="65A13E4B" w14:textId="09982841" w:rsidR="0050366B" w:rsidRPr="0050366B" w:rsidRDefault="00545166" w:rsidP="0050366B">
      <w:pPr>
        <w:pStyle w:val="Heading2"/>
        <w:numPr>
          <w:ilvl w:val="1"/>
          <w:numId w:val="26"/>
        </w:numPr>
        <w:spacing w:line="276" w:lineRule="auto"/>
        <w:jc w:val="both"/>
        <w:rPr>
          <w:rFonts w:ascii="Times New Roman" w:hAnsi="Times New Roman"/>
        </w:rPr>
      </w:pPr>
      <w:bookmarkStart w:id="47" w:name="_Toc121305147"/>
      <w:r w:rsidRPr="00585ACD">
        <w:rPr>
          <w:rFonts w:ascii="Times New Roman" w:hAnsi="Times New Roman"/>
        </w:rPr>
        <w:t xml:space="preserve">Module 1: Account </w:t>
      </w:r>
      <w:r w:rsidR="00BF5600" w:rsidRPr="00585ACD">
        <w:rPr>
          <w:rFonts w:ascii="Times New Roman" w:hAnsi="Times New Roman"/>
        </w:rPr>
        <w:t>Management</w:t>
      </w:r>
      <w:bookmarkEnd w:id="47"/>
    </w:p>
    <w:p w14:paraId="33954A43" w14:textId="77777777" w:rsidR="00ED4B04" w:rsidRPr="00585ACD" w:rsidRDefault="00ED4B04"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FE-1: Sign up</w:t>
      </w:r>
    </w:p>
    <w:p w14:paraId="014EA943" w14:textId="3B8C4DC8" w:rsidR="00ED4B04" w:rsidRPr="00585ACD" w:rsidRDefault="00ED4B04" w:rsidP="007D5F56">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r>
      <w:r w:rsidR="00BD0664" w:rsidRPr="00585ACD">
        <w:rPr>
          <w:rFonts w:ascii="Times New Roman" w:hAnsi="Times New Roman"/>
          <w:szCs w:val="18"/>
        </w:rPr>
        <w:t>User</w:t>
      </w:r>
      <w:r w:rsidRPr="00585ACD">
        <w:rPr>
          <w:rFonts w:ascii="Times New Roman" w:hAnsi="Times New Roman"/>
          <w:szCs w:val="18"/>
        </w:rPr>
        <w:t xml:space="preserve"> will be able to sign up by providing required information.</w:t>
      </w:r>
    </w:p>
    <w:p w14:paraId="41C0164E" w14:textId="77777777" w:rsidR="00ED4B04" w:rsidRPr="00585ACD" w:rsidRDefault="00ED4B04" w:rsidP="007D5F56">
      <w:pPr>
        <w:pStyle w:val="ListParagraph"/>
        <w:spacing w:line="276" w:lineRule="auto"/>
        <w:jc w:val="both"/>
        <w:rPr>
          <w:rFonts w:ascii="Times New Roman" w:hAnsi="Times New Roman"/>
          <w:szCs w:val="18"/>
        </w:rPr>
      </w:pPr>
    </w:p>
    <w:p w14:paraId="01247333" w14:textId="77777777" w:rsidR="00ED4B04" w:rsidRPr="00585ACD" w:rsidRDefault="00ED4B04"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 xml:space="preserve">FE-2: Sign in </w:t>
      </w:r>
    </w:p>
    <w:p w14:paraId="6E6427B1" w14:textId="6DD222BB" w:rsidR="00ED4B04" w:rsidRPr="00585ACD" w:rsidRDefault="00ED4B04" w:rsidP="007D5F56">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r>
      <w:r w:rsidR="00BD0664" w:rsidRPr="00585ACD">
        <w:rPr>
          <w:rFonts w:ascii="Times New Roman" w:hAnsi="Times New Roman"/>
          <w:szCs w:val="18"/>
        </w:rPr>
        <w:t xml:space="preserve">User </w:t>
      </w:r>
      <w:r w:rsidRPr="00585ACD">
        <w:rPr>
          <w:rFonts w:ascii="Times New Roman" w:hAnsi="Times New Roman"/>
          <w:szCs w:val="18"/>
        </w:rPr>
        <w:t>will be able to sign in into system</w:t>
      </w:r>
      <w:r w:rsidR="00E11EC3" w:rsidRPr="00585ACD">
        <w:rPr>
          <w:rFonts w:ascii="Times New Roman" w:hAnsi="Times New Roman"/>
          <w:szCs w:val="18"/>
        </w:rPr>
        <w:t xml:space="preserve">. </w:t>
      </w:r>
    </w:p>
    <w:p w14:paraId="1353AC0A" w14:textId="77777777" w:rsidR="00ED4B04" w:rsidRPr="00585ACD" w:rsidRDefault="00ED4B04" w:rsidP="007D5F56">
      <w:pPr>
        <w:spacing w:line="276" w:lineRule="auto"/>
        <w:jc w:val="both"/>
        <w:rPr>
          <w:rFonts w:ascii="Times New Roman" w:hAnsi="Times New Roman"/>
          <w:bCs/>
          <w:sz w:val="22"/>
          <w:szCs w:val="16"/>
        </w:rPr>
      </w:pPr>
    </w:p>
    <w:p w14:paraId="0BFBA885" w14:textId="77777777" w:rsidR="00ED4B04" w:rsidRPr="00585ACD" w:rsidRDefault="00ED4B04" w:rsidP="007D5F56">
      <w:pPr>
        <w:pStyle w:val="ListParagraph"/>
        <w:numPr>
          <w:ilvl w:val="0"/>
          <w:numId w:val="12"/>
        </w:numPr>
        <w:autoSpaceDN w:val="0"/>
        <w:spacing w:line="276" w:lineRule="auto"/>
        <w:jc w:val="both"/>
        <w:rPr>
          <w:rFonts w:ascii="Times New Roman" w:hAnsi="Times New Roman"/>
          <w:bCs/>
          <w:szCs w:val="18"/>
        </w:rPr>
      </w:pPr>
      <w:r w:rsidRPr="00585ACD">
        <w:rPr>
          <w:rFonts w:ascii="Times New Roman" w:hAnsi="Times New Roman"/>
          <w:bCs/>
          <w:szCs w:val="18"/>
        </w:rPr>
        <w:t>FE-3: Update Password</w:t>
      </w:r>
    </w:p>
    <w:p w14:paraId="507CA239" w14:textId="04E4DA6C" w:rsidR="00ED4B04" w:rsidRPr="00585ACD" w:rsidRDefault="00ED4B04" w:rsidP="007D5F56">
      <w:pPr>
        <w:pStyle w:val="ListParagraph"/>
        <w:spacing w:line="276" w:lineRule="auto"/>
        <w:ind w:left="1080" w:firstLine="360"/>
        <w:jc w:val="both"/>
        <w:rPr>
          <w:rFonts w:ascii="Times New Roman" w:hAnsi="Times New Roman"/>
          <w:bCs/>
          <w:szCs w:val="18"/>
        </w:rPr>
      </w:pPr>
      <w:r w:rsidRPr="00585ACD">
        <w:rPr>
          <w:rFonts w:ascii="Times New Roman" w:hAnsi="Times New Roman"/>
          <w:bCs/>
          <w:szCs w:val="18"/>
        </w:rPr>
        <w:t xml:space="preserve"> </w:t>
      </w:r>
      <w:r w:rsidR="00BD0664" w:rsidRPr="00585ACD">
        <w:rPr>
          <w:rFonts w:ascii="Times New Roman" w:hAnsi="Times New Roman"/>
          <w:bCs/>
          <w:szCs w:val="18"/>
        </w:rPr>
        <w:t>User</w:t>
      </w:r>
      <w:r w:rsidRPr="00585ACD">
        <w:rPr>
          <w:rFonts w:ascii="Times New Roman" w:hAnsi="Times New Roman"/>
          <w:bCs/>
          <w:szCs w:val="18"/>
        </w:rPr>
        <w:t xml:space="preserve"> will be able to reset or update password.</w:t>
      </w:r>
    </w:p>
    <w:p w14:paraId="58684F7B" w14:textId="77777777" w:rsidR="00ED4B04" w:rsidRPr="00585ACD" w:rsidRDefault="00ED4B04" w:rsidP="007D5F56">
      <w:pPr>
        <w:spacing w:line="276" w:lineRule="auto"/>
        <w:ind w:left="720"/>
        <w:jc w:val="both"/>
        <w:rPr>
          <w:rFonts w:ascii="Times New Roman" w:hAnsi="Times New Roman"/>
          <w:bCs/>
          <w:sz w:val="22"/>
          <w:szCs w:val="16"/>
        </w:rPr>
      </w:pPr>
    </w:p>
    <w:p w14:paraId="34BDF54E" w14:textId="77777777" w:rsidR="00ED4B04" w:rsidRPr="00585ACD" w:rsidRDefault="00ED4B04" w:rsidP="007D5F56">
      <w:pPr>
        <w:pStyle w:val="ListParagraph"/>
        <w:numPr>
          <w:ilvl w:val="0"/>
          <w:numId w:val="12"/>
        </w:numPr>
        <w:autoSpaceDN w:val="0"/>
        <w:spacing w:line="276" w:lineRule="auto"/>
        <w:jc w:val="both"/>
        <w:rPr>
          <w:rFonts w:ascii="Times New Roman" w:hAnsi="Times New Roman"/>
          <w:bCs/>
          <w:szCs w:val="18"/>
        </w:rPr>
      </w:pPr>
      <w:r w:rsidRPr="00585ACD">
        <w:rPr>
          <w:rFonts w:ascii="Times New Roman" w:hAnsi="Times New Roman"/>
          <w:bCs/>
          <w:szCs w:val="18"/>
        </w:rPr>
        <w:t xml:space="preserve">FE-4: Sign out </w:t>
      </w:r>
    </w:p>
    <w:p w14:paraId="76788015" w14:textId="62784C2E" w:rsidR="00ED4B04" w:rsidRPr="00585ACD" w:rsidRDefault="00ED4B04" w:rsidP="007D5F56">
      <w:pPr>
        <w:spacing w:line="276" w:lineRule="auto"/>
        <w:ind w:left="720"/>
        <w:jc w:val="both"/>
        <w:rPr>
          <w:rFonts w:ascii="Times New Roman" w:hAnsi="Times New Roman"/>
          <w:bCs/>
          <w:szCs w:val="18"/>
        </w:rPr>
      </w:pPr>
      <w:r w:rsidRPr="00585ACD">
        <w:rPr>
          <w:rFonts w:ascii="Times New Roman" w:hAnsi="Times New Roman"/>
          <w:bCs/>
          <w:szCs w:val="18"/>
        </w:rPr>
        <w:t xml:space="preserve">      </w:t>
      </w:r>
      <w:r w:rsidRPr="00585ACD">
        <w:rPr>
          <w:rFonts w:ascii="Times New Roman" w:hAnsi="Times New Roman"/>
          <w:bCs/>
          <w:szCs w:val="18"/>
        </w:rPr>
        <w:tab/>
      </w:r>
      <w:r w:rsidR="001C5820" w:rsidRPr="00585ACD">
        <w:rPr>
          <w:rFonts w:ascii="Times New Roman" w:hAnsi="Times New Roman"/>
          <w:bCs/>
          <w:szCs w:val="18"/>
        </w:rPr>
        <w:t>User will be able to l</w:t>
      </w:r>
      <w:r w:rsidRPr="00585ACD">
        <w:rPr>
          <w:rFonts w:ascii="Times New Roman" w:hAnsi="Times New Roman"/>
          <w:bCs/>
          <w:szCs w:val="18"/>
        </w:rPr>
        <w:t xml:space="preserve">ogout from system. </w:t>
      </w:r>
    </w:p>
    <w:p w14:paraId="3E64D601" w14:textId="77777777" w:rsidR="003B29F9" w:rsidRPr="00585ACD" w:rsidRDefault="003B29F9" w:rsidP="007D5F56">
      <w:pPr>
        <w:autoSpaceDN w:val="0"/>
        <w:spacing w:line="276" w:lineRule="auto"/>
        <w:jc w:val="both"/>
        <w:rPr>
          <w:rFonts w:ascii="Times New Roman" w:hAnsi="Times New Roman"/>
          <w:szCs w:val="24"/>
        </w:rPr>
      </w:pPr>
    </w:p>
    <w:p w14:paraId="3D72BAD5" w14:textId="0843503B" w:rsidR="003B29F9" w:rsidRPr="00585ACD" w:rsidRDefault="003B29F9"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841542" w:rsidRPr="00585ACD">
        <w:rPr>
          <w:rFonts w:ascii="Times New Roman" w:hAnsi="Times New Roman"/>
          <w:szCs w:val="18"/>
        </w:rPr>
        <w:t>5</w:t>
      </w:r>
      <w:r w:rsidRPr="00585ACD">
        <w:rPr>
          <w:rFonts w:ascii="Times New Roman" w:hAnsi="Times New Roman"/>
          <w:szCs w:val="18"/>
        </w:rPr>
        <w:t xml:space="preserve">: </w:t>
      </w:r>
      <w:r w:rsidR="00016655" w:rsidRPr="00585ACD">
        <w:rPr>
          <w:rFonts w:ascii="Times New Roman" w:hAnsi="Times New Roman"/>
          <w:szCs w:val="18"/>
        </w:rPr>
        <w:t xml:space="preserve">Manage </w:t>
      </w:r>
      <w:r w:rsidR="00837CBE" w:rsidRPr="00585ACD">
        <w:rPr>
          <w:rFonts w:ascii="Times New Roman" w:hAnsi="Times New Roman"/>
          <w:szCs w:val="18"/>
        </w:rPr>
        <w:t xml:space="preserve">Profile </w:t>
      </w:r>
      <w:r w:rsidRPr="00585ACD">
        <w:rPr>
          <w:rFonts w:ascii="Times New Roman" w:hAnsi="Times New Roman"/>
          <w:szCs w:val="18"/>
        </w:rPr>
        <w:t xml:space="preserve"> </w:t>
      </w:r>
    </w:p>
    <w:p w14:paraId="75764861" w14:textId="6871F505" w:rsidR="003B29F9" w:rsidRPr="00585ACD" w:rsidRDefault="00855C96" w:rsidP="007D5F56">
      <w:pPr>
        <w:pStyle w:val="ListParagraph"/>
        <w:autoSpaceDN w:val="0"/>
        <w:spacing w:line="276" w:lineRule="auto"/>
        <w:ind w:left="1080" w:firstLine="360"/>
        <w:jc w:val="both"/>
        <w:rPr>
          <w:rFonts w:ascii="Times New Roman" w:hAnsi="Times New Roman"/>
          <w:szCs w:val="18"/>
        </w:rPr>
      </w:pPr>
      <w:r w:rsidRPr="00585ACD">
        <w:rPr>
          <w:rFonts w:ascii="Times New Roman" w:hAnsi="Times New Roman"/>
          <w:szCs w:val="18"/>
        </w:rPr>
        <w:t xml:space="preserve">User will be able to </w:t>
      </w:r>
      <w:r w:rsidR="00E55227" w:rsidRPr="00585ACD">
        <w:rPr>
          <w:rFonts w:ascii="Times New Roman" w:hAnsi="Times New Roman"/>
          <w:szCs w:val="18"/>
        </w:rPr>
        <w:t xml:space="preserve">manage profile. </w:t>
      </w:r>
    </w:p>
    <w:p w14:paraId="5913A221" w14:textId="77777777" w:rsidR="00ED4B04" w:rsidRPr="00585ACD" w:rsidRDefault="00ED4B04" w:rsidP="007D5F56">
      <w:pPr>
        <w:autoSpaceDN w:val="0"/>
        <w:spacing w:line="276" w:lineRule="auto"/>
        <w:jc w:val="both"/>
        <w:rPr>
          <w:rFonts w:ascii="Times New Roman" w:hAnsi="Times New Roman"/>
          <w:bCs/>
          <w:szCs w:val="18"/>
        </w:rPr>
      </w:pPr>
    </w:p>
    <w:p w14:paraId="613FB5A3" w14:textId="3A152709" w:rsidR="00ED4B04" w:rsidRPr="00585ACD" w:rsidRDefault="00ED4B04" w:rsidP="007D5F56">
      <w:pPr>
        <w:pStyle w:val="ListParagraph"/>
        <w:numPr>
          <w:ilvl w:val="0"/>
          <w:numId w:val="20"/>
        </w:numPr>
        <w:autoSpaceDN w:val="0"/>
        <w:spacing w:line="276" w:lineRule="auto"/>
        <w:jc w:val="both"/>
        <w:rPr>
          <w:rFonts w:ascii="Times New Roman" w:hAnsi="Times New Roman"/>
          <w:bCs/>
          <w:szCs w:val="18"/>
        </w:rPr>
      </w:pPr>
      <w:r w:rsidRPr="00585ACD">
        <w:rPr>
          <w:rFonts w:ascii="Times New Roman" w:hAnsi="Times New Roman"/>
          <w:bCs/>
          <w:szCs w:val="18"/>
        </w:rPr>
        <w:t>FE-</w:t>
      </w:r>
      <w:r w:rsidR="00841542" w:rsidRPr="00585ACD">
        <w:rPr>
          <w:rFonts w:ascii="Times New Roman" w:hAnsi="Times New Roman"/>
          <w:bCs/>
          <w:szCs w:val="18"/>
        </w:rPr>
        <w:t>6</w:t>
      </w:r>
      <w:r w:rsidRPr="00585ACD">
        <w:rPr>
          <w:rFonts w:ascii="Times New Roman" w:hAnsi="Times New Roman"/>
          <w:bCs/>
          <w:szCs w:val="18"/>
        </w:rPr>
        <w:t xml:space="preserve">: </w:t>
      </w:r>
      <w:r w:rsidR="00016655" w:rsidRPr="00585ACD">
        <w:rPr>
          <w:rFonts w:ascii="Times New Roman" w:hAnsi="Times New Roman"/>
          <w:bCs/>
          <w:szCs w:val="18"/>
        </w:rPr>
        <w:t xml:space="preserve">View </w:t>
      </w:r>
      <w:r w:rsidRPr="00585ACD">
        <w:rPr>
          <w:rFonts w:ascii="Times New Roman" w:hAnsi="Times New Roman"/>
          <w:bCs/>
          <w:szCs w:val="18"/>
        </w:rPr>
        <w:t xml:space="preserve">Account </w:t>
      </w:r>
    </w:p>
    <w:p w14:paraId="64280C66" w14:textId="46B6EEC0" w:rsidR="00ED4B04" w:rsidRPr="00585ACD" w:rsidRDefault="00855C96" w:rsidP="007D5F56">
      <w:pPr>
        <w:autoSpaceDN w:val="0"/>
        <w:spacing w:line="276" w:lineRule="auto"/>
        <w:ind w:left="1080" w:firstLine="360"/>
        <w:jc w:val="both"/>
        <w:rPr>
          <w:rFonts w:ascii="Times New Roman" w:hAnsi="Times New Roman"/>
          <w:bCs/>
          <w:szCs w:val="18"/>
        </w:rPr>
      </w:pPr>
      <w:r w:rsidRPr="00585ACD">
        <w:rPr>
          <w:rFonts w:ascii="Times New Roman" w:hAnsi="Times New Roman"/>
          <w:bCs/>
          <w:szCs w:val="18"/>
        </w:rPr>
        <w:t>User will be able to view account</w:t>
      </w:r>
      <w:r w:rsidR="005727A0" w:rsidRPr="00585ACD">
        <w:rPr>
          <w:rFonts w:ascii="Times New Roman" w:hAnsi="Times New Roman"/>
          <w:bCs/>
          <w:szCs w:val="18"/>
        </w:rPr>
        <w:t>.</w:t>
      </w:r>
    </w:p>
    <w:p w14:paraId="6F708B41" w14:textId="77777777" w:rsidR="00ED4B04" w:rsidRPr="00585ACD" w:rsidRDefault="00ED4B04" w:rsidP="007D5F56">
      <w:pPr>
        <w:autoSpaceDN w:val="0"/>
        <w:spacing w:line="276" w:lineRule="auto"/>
        <w:jc w:val="both"/>
        <w:rPr>
          <w:rFonts w:ascii="Times New Roman" w:hAnsi="Times New Roman"/>
          <w:sz w:val="22"/>
          <w:szCs w:val="16"/>
        </w:rPr>
      </w:pPr>
    </w:p>
    <w:p w14:paraId="4B9B3386" w14:textId="312B8520" w:rsidR="00ED4B04" w:rsidRPr="00585ACD" w:rsidRDefault="00ED4B04"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841542" w:rsidRPr="00585ACD">
        <w:rPr>
          <w:rFonts w:ascii="Times New Roman" w:hAnsi="Times New Roman"/>
          <w:szCs w:val="24"/>
        </w:rPr>
        <w:t>7</w:t>
      </w:r>
      <w:r w:rsidRPr="00585ACD">
        <w:rPr>
          <w:rFonts w:ascii="Times New Roman" w:hAnsi="Times New Roman"/>
          <w:szCs w:val="24"/>
        </w:rPr>
        <w:t xml:space="preserve">: </w:t>
      </w:r>
      <w:r w:rsidR="00941495" w:rsidRPr="00585ACD">
        <w:rPr>
          <w:rFonts w:ascii="Times New Roman" w:hAnsi="Times New Roman"/>
          <w:szCs w:val="24"/>
        </w:rPr>
        <w:t xml:space="preserve">Restore </w:t>
      </w:r>
      <w:r w:rsidR="00C34916">
        <w:rPr>
          <w:rFonts w:ascii="Times New Roman" w:hAnsi="Times New Roman"/>
          <w:szCs w:val="24"/>
        </w:rPr>
        <w:t>Account</w:t>
      </w:r>
    </w:p>
    <w:p w14:paraId="522798A6" w14:textId="22B7A6D7" w:rsidR="00B2615F" w:rsidRPr="00585ACD" w:rsidRDefault="00ED4B04" w:rsidP="007D5F56">
      <w:pPr>
        <w:pStyle w:val="ListParagraph"/>
        <w:autoSpaceDN w:val="0"/>
        <w:spacing w:line="276" w:lineRule="auto"/>
        <w:ind w:firstLine="720"/>
        <w:jc w:val="both"/>
        <w:rPr>
          <w:rFonts w:ascii="Times New Roman" w:hAnsi="Times New Roman"/>
          <w:szCs w:val="24"/>
        </w:rPr>
      </w:pPr>
      <w:r w:rsidRPr="00585ACD">
        <w:rPr>
          <w:rFonts w:ascii="Times New Roman" w:hAnsi="Times New Roman"/>
          <w:szCs w:val="24"/>
        </w:rPr>
        <w:t xml:space="preserve">Admin will be able to </w:t>
      </w:r>
      <w:r w:rsidR="001C5820" w:rsidRPr="00585ACD">
        <w:rPr>
          <w:rFonts w:ascii="Times New Roman" w:hAnsi="Times New Roman"/>
          <w:szCs w:val="24"/>
        </w:rPr>
        <w:t>suspend</w:t>
      </w:r>
      <w:r w:rsidRPr="00585ACD">
        <w:rPr>
          <w:rFonts w:ascii="Times New Roman" w:hAnsi="Times New Roman"/>
          <w:szCs w:val="24"/>
        </w:rPr>
        <w:t xml:space="preserve"> </w:t>
      </w:r>
      <w:r w:rsidR="00941495" w:rsidRPr="00585ACD">
        <w:rPr>
          <w:rFonts w:ascii="Times New Roman" w:hAnsi="Times New Roman"/>
          <w:szCs w:val="24"/>
        </w:rPr>
        <w:t xml:space="preserve">user’s account. </w:t>
      </w:r>
    </w:p>
    <w:p w14:paraId="1C4976BE" w14:textId="57C606B6" w:rsidR="00DD351E" w:rsidRDefault="00DD351E" w:rsidP="007D5F56">
      <w:pPr>
        <w:pStyle w:val="ListParagraph"/>
        <w:autoSpaceDN w:val="0"/>
        <w:spacing w:line="276" w:lineRule="auto"/>
        <w:ind w:firstLine="720"/>
        <w:jc w:val="both"/>
        <w:rPr>
          <w:rFonts w:ascii="Times New Roman" w:hAnsi="Times New Roman"/>
          <w:sz w:val="22"/>
          <w:szCs w:val="22"/>
        </w:rPr>
      </w:pPr>
    </w:p>
    <w:p w14:paraId="083E3407" w14:textId="3D751FEB" w:rsidR="00C34916" w:rsidRPr="00585ACD" w:rsidRDefault="00C34916" w:rsidP="00C3491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0E7D15">
        <w:rPr>
          <w:rFonts w:ascii="Times New Roman" w:hAnsi="Times New Roman"/>
          <w:szCs w:val="24"/>
        </w:rPr>
        <w:t>8</w:t>
      </w:r>
      <w:r w:rsidRPr="00585ACD">
        <w:rPr>
          <w:rFonts w:ascii="Times New Roman" w:hAnsi="Times New Roman"/>
          <w:szCs w:val="24"/>
        </w:rPr>
        <w:t xml:space="preserve">: Restore </w:t>
      </w:r>
      <w:r w:rsidR="000F0A41">
        <w:rPr>
          <w:rFonts w:ascii="Times New Roman" w:hAnsi="Times New Roman"/>
          <w:szCs w:val="24"/>
        </w:rPr>
        <w:t>Account</w:t>
      </w:r>
    </w:p>
    <w:p w14:paraId="555EA6A4" w14:textId="2FDFDA82" w:rsidR="00C34916" w:rsidRPr="00585ACD" w:rsidRDefault="00C34916" w:rsidP="00C34916">
      <w:pPr>
        <w:pStyle w:val="ListParagraph"/>
        <w:autoSpaceDN w:val="0"/>
        <w:spacing w:line="276" w:lineRule="auto"/>
        <w:ind w:firstLine="720"/>
        <w:jc w:val="both"/>
        <w:rPr>
          <w:rFonts w:ascii="Times New Roman" w:hAnsi="Times New Roman"/>
          <w:szCs w:val="24"/>
        </w:rPr>
      </w:pPr>
      <w:r w:rsidRPr="00585ACD">
        <w:rPr>
          <w:rFonts w:ascii="Times New Roman" w:hAnsi="Times New Roman"/>
          <w:szCs w:val="24"/>
        </w:rPr>
        <w:t xml:space="preserve">Admin will be able </w:t>
      </w:r>
      <w:r w:rsidR="001B3CCA">
        <w:rPr>
          <w:rFonts w:ascii="Times New Roman" w:hAnsi="Times New Roman"/>
          <w:szCs w:val="24"/>
        </w:rPr>
        <w:t xml:space="preserve">to </w:t>
      </w:r>
      <w:r w:rsidRPr="00585ACD">
        <w:rPr>
          <w:rFonts w:ascii="Times New Roman" w:hAnsi="Times New Roman"/>
          <w:szCs w:val="24"/>
        </w:rPr>
        <w:t xml:space="preserve">restore user’s account. </w:t>
      </w:r>
    </w:p>
    <w:p w14:paraId="62FC6867" w14:textId="77777777" w:rsidR="00C34916" w:rsidRPr="000E7D15" w:rsidRDefault="00C34916" w:rsidP="000E7D15">
      <w:pPr>
        <w:autoSpaceDN w:val="0"/>
        <w:spacing w:line="276" w:lineRule="auto"/>
        <w:jc w:val="both"/>
        <w:rPr>
          <w:rFonts w:ascii="Times New Roman" w:hAnsi="Times New Roman"/>
          <w:sz w:val="22"/>
          <w:szCs w:val="22"/>
        </w:rPr>
      </w:pPr>
    </w:p>
    <w:p w14:paraId="50C83B17" w14:textId="74D5D0B9" w:rsidR="00DD351E" w:rsidRPr="00585ACD" w:rsidRDefault="00DD351E"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0E7D15">
        <w:rPr>
          <w:rFonts w:ascii="Times New Roman" w:hAnsi="Times New Roman"/>
          <w:szCs w:val="24"/>
        </w:rPr>
        <w:t>9</w:t>
      </w:r>
      <w:r w:rsidRPr="00585ACD">
        <w:rPr>
          <w:rFonts w:ascii="Times New Roman" w:hAnsi="Times New Roman"/>
          <w:szCs w:val="24"/>
        </w:rPr>
        <w:t xml:space="preserve">: Account Setting </w:t>
      </w:r>
    </w:p>
    <w:p w14:paraId="2C8FC935" w14:textId="5C292952" w:rsidR="00DD351E" w:rsidRDefault="00B93D62" w:rsidP="007D5F56">
      <w:pPr>
        <w:pStyle w:val="ListParagraph"/>
        <w:autoSpaceDN w:val="0"/>
        <w:spacing w:line="276" w:lineRule="auto"/>
        <w:ind w:firstLine="720"/>
        <w:jc w:val="both"/>
        <w:rPr>
          <w:rFonts w:ascii="Times New Roman" w:hAnsi="Times New Roman"/>
          <w:szCs w:val="24"/>
        </w:rPr>
      </w:pPr>
      <w:r w:rsidRPr="00585ACD">
        <w:rPr>
          <w:rFonts w:ascii="Times New Roman" w:hAnsi="Times New Roman"/>
          <w:szCs w:val="24"/>
        </w:rPr>
        <w:t xml:space="preserve">User will be able to manage settings. </w:t>
      </w:r>
    </w:p>
    <w:p w14:paraId="32231CA3" w14:textId="0051D063" w:rsidR="00A549EA" w:rsidRDefault="00A549EA" w:rsidP="007D5F56">
      <w:pPr>
        <w:pStyle w:val="ListParagraph"/>
        <w:autoSpaceDN w:val="0"/>
        <w:spacing w:line="276" w:lineRule="auto"/>
        <w:ind w:firstLine="720"/>
        <w:jc w:val="both"/>
        <w:rPr>
          <w:rFonts w:ascii="Times New Roman" w:hAnsi="Times New Roman"/>
          <w:szCs w:val="24"/>
        </w:rPr>
      </w:pPr>
    </w:p>
    <w:p w14:paraId="5DB41BD6" w14:textId="0E66F078" w:rsidR="005C131A" w:rsidRDefault="005C131A" w:rsidP="007D5F56">
      <w:pPr>
        <w:pStyle w:val="ListParagraph"/>
        <w:autoSpaceDN w:val="0"/>
        <w:spacing w:line="276" w:lineRule="auto"/>
        <w:ind w:firstLine="720"/>
        <w:jc w:val="both"/>
        <w:rPr>
          <w:rFonts w:ascii="Times New Roman" w:hAnsi="Times New Roman"/>
          <w:szCs w:val="24"/>
        </w:rPr>
      </w:pPr>
    </w:p>
    <w:p w14:paraId="1E23E1C5" w14:textId="6199028E" w:rsidR="005C131A" w:rsidRDefault="005C131A" w:rsidP="007D5F56">
      <w:pPr>
        <w:pStyle w:val="ListParagraph"/>
        <w:autoSpaceDN w:val="0"/>
        <w:spacing w:line="276" w:lineRule="auto"/>
        <w:ind w:firstLine="720"/>
        <w:jc w:val="both"/>
        <w:rPr>
          <w:rFonts w:ascii="Times New Roman" w:hAnsi="Times New Roman"/>
          <w:szCs w:val="24"/>
        </w:rPr>
      </w:pPr>
    </w:p>
    <w:p w14:paraId="4603E012" w14:textId="1DB7EE41" w:rsidR="005C131A" w:rsidRDefault="005C131A" w:rsidP="007D5F56">
      <w:pPr>
        <w:pStyle w:val="ListParagraph"/>
        <w:autoSpaceDN w:val="0"/>
        <w:spacing w:line="276" w:lineRule="auto"/>
        <w:ind w:firstLine="720"/>
        <w:jc w:val="both"/>
        <w:rPr>
          <w:rFonts w:ascii="Times New Roman" w:hAnsi="Times New Roman"/>
          <w:szCs w:val="24"/>
        </w:rPr>
      </w:pPr>
    </w:p>
    <w:p w14:paraId="343BF3AE" w14:textId="7B00194C" w:rsidR="005C131A" w:rsidRDefault="005C131A" w:rsidP="007D5F56">
      <w:pPr>
        <w:pStyle w:val="ListParagraph"/>
        <w:autoSpaceDN w:val="0"/>
        <w:spacing w:line="276" w:lineRule="auto"/>
        <w:ind w:firstLine="720"/>
        <w:jc w:val="both"/>
        <w:rPr>
          <w:rFonts w:ascii="Times New Roman" w:hAnsi="Times New Roman"/>
          <w:szCs w:val="24"/>
        </w:rPr>
      </w:pPr>
    </w:p>
    <w:p w14:paraId="4DD77690" w14:textId="5DEC5930" w:rsidR="005C131A" w:rsidRDefault="005C131A" w:rsidP="007D5F56">
      <w:pPr>
        <w:pStyle w:val="ListParagraph"/>
        <w:autoSpaceDN w:val="0"/>
        <w:spacing w:line="276" w:lineRule="auto"/>
        <w:ind w:firstLine="720"/>
        <w:jc w:val="both"/>
        <w:rPr>
          <w:rFonts w:ascii="Times New Roman" w:hAnsi="Times New Roman"/>
          <w:szCs w:val="24"/>
        </w:rPr>
      </w:pPr>
    </w:p>
    <w:p w14:paraId="4F266F56" w14:textId="108A1B79" w:rsidR="005C131A" w:rsidRDefault="005C131A" w:rsidP="007D5F56">
      <w:pPr>
        <w:pStyle w:val="ListParagraph"/>
        <w:autoSpaceDN w:val="0"/>
        <w:spacing w:line="276" w:lineRule="auto"/>
        <w:ind w:firstLine="720"/>
        <w:jc w:val="both"/>
        <w:rPr>
          <w:rFonts w:ascii="Times New Roman" w:hAnsi="Times New Roman"/>
          <w:szCs w:val="24"/>
        </w:rPr>
      </w:pPr>
    </w:p>
    <w:p w14:paraId="1D4CB3A5" w14:textId="22948DBF" w:rsidR="005C131A" w:rsidRDefault="005C131A" w:rsidP="007D5F56">
      <w:pPr>
        <w:pStyle w:val="ListParagraph"/>
        <w:autoSpaceDN w:val="0"/>
        <w:spacing w:line="276" w:lineRule="auto"/>
        <w:ind w:firstLine="720"/>
        <w:jc w:val="both"/>
        <w:rPr>
          <w:rFonts w:ascii="Times New Roman" w:hAnsi="Times New Roman"/>
          <w:szCs w:val="24"/>
        </w:rPr>
      </w:pPr>
    </w:p>
    <w:p w14:paraId="380E92D5" w14:textId="2223C2EF" w:rsidR="005C131A" w:rsidRDefault="005C131A" w:rsidP="007D5F56">
      <w:pPr>
        <w:pStyle w:val="ListParagraph"/>
        <w:autoSpaceDN w:val="0"/>
        <w:spacing w:line="276" w:lineRule="auto"/>
        <w:ind w:firstLine="720"/>
        <w:jc w:val="both"/>
        <w:rPr>
          <w:rFonts w:ascii="Times New Roman" w:hAnsi="Times New Roman"/>
          <w:szCs w:val="24"/>
        </w:rPr>
      </w:pPr>
    </w:p>
    <w:p w14:paraId="4908A671" w14:textId="77777777" w:rsidR="005C131A" w:rsidRPr="007C6282" w:rsidRDefault="005C131A" w:rsidP="007C6282">
      <w:pPr>
        <w:autoSpaceDN w:val="0"/>
        <w:spacing w:line="276" w:lineRule="auto"/>
        <w:jc w:val="both"/>
        <w:rPr>
          <w:rFonts w:ascii="Times New Roman" w:hAnsi="Times New Roman"/>
          <w:szCs w:val="24"/>
        </w:rPr>
      </w:pPr>
    </w:p>
    <w:p w14:paraId="64A854B5" w14:textId="401F6E49" w:rsidR="00162727" w:rsidRPr="00162727" w:rsidRDefault="00A549EA" w:rsidP="00162727">
      <w:pPr>
        <w:pStyle w:val="Heading2"/>
        <w:numPr>
          <w:ilvl w:val="1"/>
          <w:numId w:val="26"/>
        </w:numPr>
        <w:spacing w:line="276" w:lineRule="auto"/>
        <w:jc w:val="both"/>
        <w:rPr>
          <w:rFonts w:ascii="Times New Roman" w:hAnsi="Times New Roman"/>
        </w:rPr>
      </w:pPr>
      <w:bookmarkStart w:id="48" w:name="_Toc121305148"/>
      <w:r w:rsidRPr="00585ACD">
        <w:rPr>
          <w:rFonts w:ascii="Times New Roman" w:hAnsi="Times New Roman"/>
        </w:rPr>
        <w:lastRenderedPageBreak/>
        <w:t xml:space="preserve">Module </w:t>
      </w:r>
      <w:r w:rsidR="001578BB">
        <w:rPr>
          <w:rFonts w:ascii="Times New Roman" w:hAnsi="Times New Roman"/>
        </w:rPr>
        <w:t>2</w:t>
      </w:r>
      <w:r w:rsidRPr="00585ACD">
        <w:rPr>
          <w:rFonts w:ascii="Times New Roman" w:hAnsi="Times New Roman"/>
        </w:rPr>
        <w:t xml:space="preserve">: </w:t>
      </w:r>
      <w:r w:rsidR="00E83C21">
        <w:rPr>
          <w:rFonts w:ascii="Times New Roman" w:hAnsi="Times New Roman"/>
        </w:rPr>
        <w:t xml:space="preserve">Inventory </w:t>
      </w:r>
      <w:r>
        <w:rPr>
          <w:rFonts w:ascii="Times New Roman" w:hAnsi="Times New Roman"/>
        </w:rPr>
        <w:t>Management</w:t>
      </w:r>
      <w:bookmarkEnd w:id="48"/>
    </w:p>
    <w:p w14:paraId="02C37622" w14:textId="17EA8483" w:rsidR="00162727" w:rsidRPr="00585ACD" w:rsidRDefault="00162727" w:rsidP="00162727">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 xml:space="preserve">FE-1: Add </w:t>
      </w:r>
      <w:r>
        <w:rPr>
          <w:rFonts w:ascii="Times New Roman" w:hAnsi="Times New Roman"/>
          <w:szCs w:val="18"/>
        </w:rPr>
        <w:t>Product</w:t>
      </w:r>
    </w:p>
    <w:p w14:paraId="189D18B8" w14:textId="437E3EDE" w:rsidR="00162727" w:rsidRDefault="00162727" w:rsidP="004071A4">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r>
      <w:r w:rsidR="00751011">
        <w:rPr>
          <w:rFonts w:ascii="Times New Roman" w:hAnsi="Times New Roman"/>
          <w:szCs w:val="18"/>
        </w:rPr>
        <w:t xml:space="preserve">User </w:t>
      </w:r>
      <w:r w:rsidRPr="00585ACD">
        <w:rPr>
          <w:rFonts w:ascii="Times New Roman" w:hAnsi="Times New Roman"/>
          <w:szCs w:val="18"/>
        </w:rPr>
        <w:t xml:space="preserve">will be able to add </w:t>
      </w:r>
      <w:r w:rsidR="00FD5D5E">
        <w:rPr>
          <w:rFonts w:ascii="Times New Roman" w:hAnsi="Times New Roman"/>
          <w:szCs w:val="18"/>
        </w:rPr>
        <w:t xml:space="preserve">Product </w:t>
      </w:r>
    </w:p>
    <w:p w14:paraId="5D3E974C" w14:textId="77777777" w:rsidR="00C620F5" w:rsidRDefault="00C620F5" w:rsidP="004071A4">
      <w:pPr>
        <w:pStyle w:val="ListParagraph"/>
        <w:spacing w:line="276" w:lineRule="auto"/>
        <w:jc w:val="both"/>
        <w:rPr>
          <w:rFonts w:ascii="Times New Roman" w:hAnsi="Times New Roman"/>
          <w:szCs w:val="18"/>
        </w:rPr>
      </w:pPr>
    </w:p>
    <w:p w14:paraId="4AECAE5B" w14:textId="39BF8BC5" w:rsidR="00C620F5" w:rsidRPr="00585ACD" w:rsidRDefault="00C620F5" w:rsidP="00C620F5">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AE70DE">
        <w:rPr>
          <w:rFonts w:ascii="Times New Roman" w:hAnsi="Times New Roman"/>
          <w:szCs w:val="18"/>
        </w:rPr>
        <w:t>2</w:t>
      </w:r>
      <w:r w:rsidRPr="00585ACD">
        <w:rPr>
          <w:rFonts w:ascii="Times New Roman" w:hAnsi="Times New Roman"/>
          <w:szCs w:val="18"/>
        </w:rPr>
        <w:t xml:space="preserve">: </w:t>
      </w:r>
      <w:r>
        <w:rPr>
          <w:rFonts w:ascii="Times New Roman" w:hAnsi="Times New Roman"/>
          <w:szCs w:val="18"/>
        </w:rPr>
        <w:t>View</w:t>
      </w:r>
      <w:r w:rsidRPr="00585ACD">
        <w:rPr>
          <w:rFonts w:ascii="Times New Roman" w:hAnsi="Times New Roman"/>
          <w:szCs w:val="18"/>
        </w:rPr>
        <w:t xml:space="preserve"> </w:t>
      </w:r>
      <w:r>
        <w:rPr>
          <w:rFonts w:ascii="Times New Roman" w:hAnsi="Times New Roman"/>
          <w:szCs w:val="18"/>
        </w:rPr>
        <w:t>Product</w:t>
      </w:r>
    </w:p>
    <w:p w14:paraId="74E9AC27" w14:textId="77777777" w:rsidR="00C620F5" w:rsidRDefault="00C620F5" w:rsidP="00C620F5">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r>
      <w:r>
        <w:rPr>
          <w:rFonts w:ascii="Times New Roman" w:hAnsi="Times New Roman"/>
          <w:szCs w:val="18"/>
        </w:rPr>
        <w:t xml:space="preserve">User </w:t>
      </w:r>
      <w:r w:rsidRPr="00585ACD">
        <w:rPr>
          <w:rFonts w:ascii="Times New Roman" w:hAnsi="Times New Roman"/>
          <w:szCs w:val="18"/>
        </w:rPr>
        <w:t xml:space="preserve">will be able to add </w:t>
      </w:r>
      <w:r>
        <w:rPr>
          <w:rFonts w:ascii="Times New Roman" w:hAnsi="Times New Roman"/>
          <w:szCs w:val="18"/>
        </w:rPr>
        <w:t xml:space="preserve">Product </w:t>
      </w:r>
    </w:p>
    <w:p w14:paraId="723D35BF" w14:textId="77777777" w:rsidR="004071A4" w:rsidRPr="00237317" w:rsidRDefault="004071A4" w:rsidP="00237317">
      <w:pPr>
        <w:spacing w:line="276" w:lineRule="auto"/>
        <w:jc w:val="both"/>
        <w:rPr>
          <w:rFonts w:ascii="Times New Roman" w:hAnsi="Times New Roman"/>
          <w:szCs w:val="18"/>
        </w:rPr>
      </w:pPr>
    </w:p>
    <w:p w14:paraId="5DCA02D0" w14:textId="37FD4035" w:rsidR="00162727" w:rsidRPr="00585ACD" w:rsidRDefault="00162727" w:rsidP="00162727">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AE70DE">
        <w:rPr>
          <w:rFonts w:ascii="Times New Roman" w:hAnsi="Times New Roman"/>
          <w:szCs w:val="18"/>
        </w:rPr>
        <w:t>3</w:t>
      </w:r>
      <w:r w:rsidRPr="00585ACD">
        <w:rPr>
          <w:rFonts w:ascii="Times New Roman" w:hAnsi="Times New Roman"/>
          <w:szCs w:val="18"/>
        </w:rPr>
        <w:t xml:space="preserve">: Remove </w:t>
      </w:r>
      <w:r>
        <w:rPr>
          <w:rFonts w:ascii="Times New Roman" w:hAnsi="Times New Roman"/>
          <w:szCs w:val="18"/>
        </w:rPr>
        <w:t>product</w:t>
      </w:r>
    </w:p>
    <w:p w14:paraId="29DAD9B4" w14:textId="3F100C16" w:rsidR="00162727" w:rsidRPr="00585ACD" w:rsidRDefault="00162727" w:rsidP="00162727">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r>
      <w:r w:rsidR="00751011">
        <w:rPr>
          <w:rFonts w:ascii="Times New Roman" w:hAnsi="Times New Roman"/>
          <w:szCs w:val="18"/>
        </w:rPr>
        <w:t xml:space="preserve">User </w:t>
      </w:r>
      <w:r w:rsidRPr="00585ACD">
        <w:rPr>
          <w:rFonts w:ascii="Times New Roman" w:hAnsi="Times New Roman"/>
          <w:szCs w:val="18"/>
        </w:rPr>
        <w:t>will be able to remove inventory.</w:t>
      </w:r>
    </w:p>
    <w:p w14:paraId="4BDE96B2" w14:textId="77777777" w:rsidR="00162727" w:rsidRPr="00585ACD" w:rsidRDefault="00162727" w:rsidP="00162727">
      <w:pPr>
        <w:pStyle w:val="ListParagraph"/>
        <w:spacing w:line="276" w:lineRule="auto"/>
        <w:jc w:val="both"/>
        <w:rPr>
          <w:rFonts w:ascii="Times New Roman" w:hAnsi="Times New Roman"/>
          <w:szCs w:val="18"/>
        </w:rPr>
      </w:pPr>
    </w:p>
    <w:p w14:paraId="35480F5E" w14:textId="3356663B" w:rsidR="00162727" w:rsidRPr="00585ACD" w:rsidRDefault="00162727" w:rsidP="00162727">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AE70DE">
        <w:rPr>
          <w:rFonts w:ascii="Times New Roman" w:hAnsi="Times New Roman"/>
          <w:szCs w:val="18"/>
        </w:rPr>
        <w:t>4</w:t>
      </w:r>
      <w:r w:rsidRPr="00585ACD">
        <w:rPr>
          <w:rFonts w:ascii="Times New Roman" w:hAnsi="Times New Roman"/>
          <w:szCs w:val="18"/>
        </w:rPr>
        <w:t xml:space="preserve">: Update </w:t>
      </w:r>
      <w:r>
        <w:rPr>
          <w:rFonts w:ascii="Times New Roman" w:hAnsi="Times New Roman"/>
          <w:szCs w:val="18"/>
        </w:rPr>
        <w:t>Product details</w:t>
      </w:r>
    </w:p>
    <w:p w14:paraId="288267C9" w14:textId="0791E965" w:rsidR="00162727" w:rsidRDefault="00162727" w:rsidP="00162727">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r>
      <w:r w:rsidR="00751011">
        <w:rPr>
          <w:rFonts w:ascii="Times New Roman" w:hAnsi="Times New Roman"/>
          <w:szCs w:val="18"/>
        </w:rPr>
        <w:t>User</w:t>
      </w:r>
      <w:r w:rsidRPr="00585ACD">
        <w:rPr>
          <w:rFonts w:ascii="Times New Roman" w:hAnsi="Times New Roman"/>
          <w:szCs w:val="18"/>
        </w:rPr>
        <w:t xml:space="preserve"> will be able to update details of inventory.</w:t>
      </w:r>
    </w:p>
    <w:p w14:paraId="03B37447" w14:textId="77777777" w:rsidR="002703BE" w:rsidRDefault="002703BE" w:rsidP="00162727">
      <w:pPr>
        <w:pStyle w:val="ListParagraph"/>
        <w:spacing w:line="276" w:lineRule="auto"/>
        <w:jc w:val="both"/>
        <w:rPr>
          <w:rFonts w:ascii="Times New Roman" w:hAnsi="Times New Roman"/>
          <w:szCs w:val="18"/>
        </w:rPr>
      </w:pPr>
    </w:p>
    <w:p w14:paraId="3E246FD9" w14:textId="23F8BC65" w:rsidR="00590287" w:rsidRPr="00BE7863" w:rsidRDefault="00942295" w:rsidP="007D5F56">
      <w:pPr>
        <w:pStyle w:val="Heading2"/>
        <w:numPr>
          <w:ilvl w:val="1"/>
          <w:numId w:val="26"/>
        </w:numPr>
        <w:spacing w:line="276" w:lineRule="auto"/>
        <w:jc w:val="both"/>
        <w:rPr>
          <w:rFonts w:ascii="Times New Roman" w:hAnsi="Times New Roman"/>
        </w:rPr>
      </w:pPr>
      <w:bookmarkStart w:id="49" w:name="_Toc121305149"/>
      <w:r w:rsidRPr="00BE7863">
        <w:rPr>
          <w:rFonts w:ascii="Times New Roman" w:hAnsi="Times New Roman"/>
        </w:rPr>
        <w:t xml:space="preserve">Module </w:t>
      </w:r>
      <w:r w:rsidR="005B2FB2">
        <w:rPr>
          <w:rFonts w:ascii="Times New Roman" w:hAnsi="Times New Roman"/>
        </w:rPr>
        <w:t>3</w:t>
      </w:r>
      <w:r w:rsidRPr="00BE7863">
        <w:rPr>
          <w:rFonts w:ascii="Times New Roman" w:hAnsi="Times New Roman"/>
        </w:rPr>
        <w:t xml:space="preserve">: </w:t>
      </w:r>
      <w:r w:rsidR="00B2615F" w:rsidRPr="00BE7863">
        <w:rPr>
          <w:rFonts w:ascii="Times New Roman" w:hAnsi="Times New Roman"/>
        </w:rPr>
        <w:t>Warehouse</w:t>
      </w:r>
      <w:r w:rsidRPr="00BE7863">
        <w:rPr>
          <w:rFonts w:ascii="Times New Roman" w:hAnsi="Times New Roman"/>
        </w:rPr>
        <w:t xml:space="preserve"> Management</w:t>
      </w:r>
      <w:bookmarkEnd w:id="49"/>
    </w:p>
    <w:p w14:paraId="199EFCBA" w14:textId="22D5DE65" w:rsidR="00B2615F" w:rsidRPr="00585ACD" w:rsidRDefault="00B2615F"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51011">
        <w:rPr>
          <w:rFonts w:ascii="Times New Roman" w:hAnsi="Times New Roman"/>
          <w:szCs w:val="18"/>
        </w:rPr>
        <w:t>1</w:t>
      </w:r>
      <w:r w:rsidRPr="00585ACD">
        <w:rPr>
          <w:rFonts w:ascii="Times New Roman" w:hAnsi="Times New Roman"/>
          <w:szCs w:val="18"/>
        </w:rPr>
        <w:t xml:space="preserve">: Add Supplier </w:t>
      </w:r>
    </w:p>
    <w:p w14:paraId="03523AB3" w14:textId="00BD07A2" w:rsidR="00B2615F" w:rsidRPr="00585ACD" w:rsidRDefault="00B2615F" w:rsidP="007D5F56">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t>Warehouse manager will be able to add supplier.</w:t>
      </w:r>
    </w:p>
    <w:p w14:paraId="04A29150" w14:textId="77777777" w:rsidR="00B2615F" w:rsidRPr="00585ACD" w:rsidRDefault="00B2615F" w:rsidP="007D5F56">
      <w:pPr>
        <w:pStyle w:val="ListParagraph"/>
        <w:spacing w:line="276" w:lineRule="auto"/>
        <w:jc w:val="both"/>
        <w:rPr>
          <w:rFonts w:ascii="Times New Roman" w:hAnsi="Times New Roman"/>
          <w:szCs w:val="18"/>
        </w:rPr>
      </w:pPr>
    </w:p>
    <w:p w14:paraId="6BAD6AF3" w14:textId="08EF3991" w:rsidR="00B2615F" w:rsidRPr="00585ACD" w:rsidRDefault="00B2615F"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51011">
        <w:rPr>
          <w:rFonts w:ascii="Times New Roman" w:hAnsi="Times New Roman"/>
          <w:szCs w:val="18"/>
        </w:rPr>
        <w:t>2</w:t>
      </w:r>
      <w:r w:rsidRPr="00585ACD">
        <w:rPr>
          <w:rFonts w:ascii="Times New Roman" w:hAnsi="Times New Roman"/>
          <w:szCs w:val="18"/>
        </w:rPr>
        <w:t xml:space="preserve">: View supplier </w:t>
      </w:r>
    </w:p>
    <w:p w14:paraId="0AB5A70A" w14:textId="4F47FE5F" w:rsidR="00B2615F" w:rsidRPr="00585ACD" w:rsidRDefault="00B2615F" w:rsidP="007D5F56">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t>Warehouse manager will be able to view list of suppliers.</w:t>
      </w:r>
    </w:p>
    <w:p w14:paraId="17F66D10" w14:textId="77777777" w:rsidR="000C64DF" w:rsidRPr="00585ACD" w:rsidRDefault="000C64DF" w:rsidP="007D5F56">
      <w:pPr>
        <w:pStyle w:val="ListParagraph"/>
        <w:spacing w:line="276" w:lineRule="auto"/>
        <w:jc w:val="both"/>
        <w:rPr>
          <w:rFonts w:ascii="Times New Roman" w:hAnsi="Times New Roman"/>
          <w:szCs w:val="18"/>
        </w:rPr>
      </w:pPr>
    </w:p>
    <w:p w14:paraId="1716999D" w14:textId="3D2A25D0" w:rsidR="000C64DF" w:rsidRPr="00585ACD" w:rsidRDefault="000C64DF"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51011">
        <w:rPr>
          <w:rFonts w:ascii="Times New Roman" w:hAnsi="Times New Roman"/>
          <w:szCs w:val="18"/>
        </w:rPr>
        <w:t>3</w:t>
      </w:r>
      <w:r w:rsidRPr="00585ACD">
        <w:rPr>
          <w:rFonts w:ascii="Times New Roman" w:hAnsi="Times New Roman"/>
          <w:szCs w:val="18"/>
        </w:rPr>
        <w:t xml:space="preserve">: Remove supplier </w:t>
      </w:r>
    </w:p>
    <w:p w14:paraId="590FD415" w14:textId="315E77D5" w:rsidR="000C64DF" w:rsidRPr="00585ACD" w:rsidRDefault="000C64DF" w:rsidP="007D5F56">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t xml:space="preserve">Warehouse manager will be able to remove </w:t>
      </w:r>
      <w:r w:rsidR="00F05BD3" w:rsidRPr="00585ACD">
        <w:rPr>
          <w:rFonts w:ascii="Times New Roman" w:hAnsi="Times New Roman"/>
          <w:szCs w:val="18"/>
        </w:rPr>
        <w:t>supplier.</w:t>
      </w:r>
    </w:p>
    <w:p w14:paraId="14EF323E" w14:textId="197F5A9D" w:rsidR="001C6C95" w:rsidRPr="00585ACD" w:rsidRDefault="001C6C95" w:rsidP="007D5F56">
      <w:pPr>
        <w:pStyle w:val="ListParagraph"/>
        <w:spacing w:line="276" w:lineRule="auto"/>
        <w:jc w:val="both"/>
        <w:rPr>
          <w:rFonts w:ascii="Times New Roman" w:hAnsi="Times New Roman"/>
          <w:szCs w:val="18"/>
        </w:rPr>
      </w:pPr>
    </w:p>
    <w:p w14:paraId="07D0F537" w14:textId="3E96DDBE" w:rsidR="00103170" w:rsidRPr="00585ACD" w:rsidRDefault="00103170"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51011">
        <w:rPr>
          <w:rFonts w:ascii="Times New Roman" w:hAnsi="Times New Roman"/>
          <w:szCs w:val="18"/>
        </w:rPr>
        <w:t>4</w:t>
      </w:r>
      <w:r w:rsidRPr="00585ACD">
        <w:rPr>
          <w:rFonts w:ascii="Times New Roman" w:hAnsi="Times New Roman"/>
          <w:szCs w:val="18"/>
        </w:rPr>
        <w:t xml:space="preserve">: Manage shipping Addresses </w:t>
      </w:r>
    </w:p>
    <w:p w14:paraId="765BEFC1" w14:textId="1A0E0390" w:rsidR="00103170" w:rsidRDefault="00103170" w:rsidP="007D5F56">
      <w:pPr>
        <w:pStyle w:val="ListParagraph"/>
        <w:spacing w:line="276" w:lineRule="auto"/>
        <w:jc w:val="both"/>
        <w:rPr>
          <w:rFonts w:ascii="Times New Roman" w:hAnsi="Times New Roman"/>
          <w:szCs w:val="18"/>
        </w:rPr>
      </w:pPr>
      <w:r w:rsidRPr="00585ACD">
        <w:rPr>
          <w:rFonts w:ascii="Times New Roman" w:hAnsi="Times New Roman"/>
          <w:szCs w:val="18"/>
        </w:rPr>
        <w:t xml:space="preserve">     </w:t>
      </w:r>
      <w:r w:rsidRPr="00585ACD">
        <w:rPr>
          <w:rFonts w:ascii="Times New Roman" w:hAnsi="Times New Roman"/>
          <w:szCs w:val="18"/>
        </w:rPr>
        <w:tab/>
        <w:t xml:space="preserve">Warehouse manager will be </w:t>
      </w:r>
      <w:r w:rsidR="00414531" w:rsidRPr="00585ACD">
        <w:rPr>
          <w:rFonts w:ascii="Times New Roman" w:hAnsi="Times New Roman"/>
          <w:szCs w:val="18"/>
        </w:rPr>
        <w:t xml:space="preserve">able to include/exclude </w:t>
      </w:r>
      <w:r w:rsidR="004B5D7D" w:rsidRPr="00585ACD">
        <w:rPr>
          <w:rFonts w:ascii="Times New Roman" w:hAnsi="Times New Roman"/>
          <w:szCs w:val="18"/>
        </w:rPr>
        <w:t>shipping addresses</w:t>
      </w:r>
      <w:r w:rsidR="00414531" w:rsidRPr="00585ACD">
        <w:rPr>
          <w:rFonts w:ascii="Times New Roman" w:hAnsi="Times New Roman"/>
          <w:szCs w:val="18"/>
        </w:rPr>
        <w:t>.</w:t>
      </w:r>
    </w:p>
    <w:p w14:paraId="26AB7D96" w14:textId="77777777" w:rsidR="0092721D" w:rsidRDefault="0092721D" w:rsidP="007D5F56">
      <w:pPr>
        <w:pStyle w:val="ListParagraph"/>
        <w:spacing w:line="276" w:lineRule="auto"/>
        <w:jc w:val="both"/>
        <w:rPr>
          <w:rFonts w:ascii="Times New Roman" w:hAnsi="Times New Roman"/>
          <w:szCs w:val="18"/>
        </w:rPr>
      </w:pPr>
    </w:p>
    <w:p w14:paraId="031FFDF9" w14:textId="00CBC38F" w:rsidR="0092721D" w:rsidRPr="00585ACD" w:rsidRDefault="0092721D" w:rsidP="0092721D">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51011">
        <w:rPr>
          <w:rFonts w:ascii="Times New Roman" w:hAnsi="Times New Roman"/>
          <w:szCs w:val="18"/>
        </w:rPr>
        <w:t>5</w:t>
      </w:r>
      <w:r w:rsidRPr="00585ACD">
        <w:rPr>
          <w:rFonts w:ascii="Times New Roman" w:hAnsi="Times New Roman"/>
          <w:szCs w:val="18"/>
        </w:rPr>
        <w:t xml:space="preserve">- Add service charges </w:t>
      </w:r>
    </w:p>
    <w:p w14:paraId="7D5EE643" w14:textId="77777777" w:rsidR="0092721D" w:rsidRPr="00585ACD" w:rsidRDefault="0092721D" w:rsidP="0092721D">
      <w:pPr>
        <w:spacing w:line="276" w:lineRule="auto"/>
        <w:ind w:left="1440"/>
        <w:jc w:val="both"/>
        <w:rPr>
          <w:rFonts w:ascii="Times New Roman" w:hAnsi="Times New Roman"/>
          <w:szCs w:val="18"/>
        </w:rPr>
      </w:pPr>
      <w:r w:rsidRPr="00585ACD">
        <w:rPr>
          <w:rFonts w:ascii="Times New Roman" w:hAnsi="Times New Roman"/>
          <w:szCs w:val="18"/>
        </w:rPr>
        <w:t xml:space="preserve">Warehouse manager will be able to set charges for different services. </w:t>
      </w:r>
    </w:p>
    <w:p w14:paraId="3CB48A02" w14:textId="77777777" w:rsidR="0092721D" w:rsidRPr="00585ACD" w:rsidRDefault="0092721D" w:rsidP="0092721D">
      <w:pPr>
        <w:pStyle w:val="ListParagraph"/>
        <w:spacing w:line="276" w:lineRule="auto"/>
        <w:jc w:val="both"/>
        <w:rPr>
          <w:rFonts w:ascii="Times New Roman" w:hAnsi="Times New Roman"/>
          <w:szCs w:val="18"/>
        </w:rPr>
      </w:pPr>
    </w:p>
    <w:p w14:paraId="751F4E42" w14:textId="1598458A" w:rsidR="0092721D" w:rsidRPr="00585ACD" w:rsidRDefault="0092721D" w:rsidP="0092721D">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51011">
        <w:rPr>
          <w:rFonts w:ascii="Times New Roman" w:hAnsi="Times New Roman"/>
          <w:szCs w:val="18"/>
        </w:rPr>
        <w:t>6</w:t>
      </w:r>
      <w:r w:rsidRPr="00585ACD">
        <w:rPr>
          <w:rFonts w:ascii="Times New Roman" w:hAnsi="Times New Roman"/>
          <w:szCs w:val="18"/>
        </w:rPr>
        <w:t xml:space="preserve">- Update charges </w:t>
      </w:r>
    </w:p>
    <w:p w14:paraId="4D0A2A85" w14:textId="77777777" w:rsidR="0092721D" w:rsidRPr="00585ACD" w:rsidRDefault="0092721D" w:rsidP="0092721D">
      <w:pPr>
        <w:spacing w:line="276" w:lineRule="auto"/>
        <w:ind w:left="1440"/>
        <w:jc w:val="both"/>
        <w:rPr>
          <w:rFonts w:ascii="Times New Roman" w:hAnsi="Times New Roman"/>
          <w:szCs w:val="18"/>
        </w:rPr>
      </w:pPr>
      <w:r w:rsidRPr="00585ACD">
        <w:rPr>
          <w:rFonts w:ascii="Times New Roman" w:hAnsi="Times New Roman"/>
          <w:szCs w:val="18"/>
        </w:rPr>
        <w:t>Warehouse manager will be able to update charges.</w:t>
      </w:r>
    </w:p>
    <w:p w14:paraId="6855C805" w14:textId="6BE60AE6" w:rsidR="003A796A" w:rsidRDefault="003A796A" w:rsidP="007D5F56">
      <w:pPr>
        <w:pStyle w:val="ListParagraph"/>
        <w:spacing w:line="276" w:lineRule="auto"/>
        <w:jc w:val="both"/>
        <w:rPr>
          <w:rFonts w:ascii="Times New Roman" w:hAnsi="Times New Roman"/>
          <w:szCs w:val="18"/>
        </w:rPr>
      </w:pPr>
    </w:p>
    <w:p w14:paraId="733D0F30" w14:textId="77777777" w:rsidR="005C131A" w:rsidRPr="00585ACD" w:rsidRDefault="005C131A" w:rsidP="007D5F56">
      <w:pPr>
        <w:pStyle w:val="ListParagraph"/>
        <w:spacing w:line="276" w:lineRule="auto"/>
        <w:jc w:val="both"/>
        <w:rPr>
          <w:rFonts w:ascii="Times New Roman" w:hAnsi="Times New Roman"/>
          <w:szCs w:val="18"/>
        </w:rPr>
      </w:pPr>
    </w:p>
    <w:p w14:paraId="1AB4D2FE" w14:textId="7C67C5B7" w:rsidR="003A4D24" w:rsidRDefault="003A4D24" w:rsidP="007D5F56">
      <w:pPr>
        <w:pStyle w:val="ListParagraph"/>
        <w:spacing w:line="276" w:lineRule="auto"/>
        <w:jc w:val="both"/>
        <w:rPr>
          <w:rFonts w:ascii="Times New Roman" w:hAnsi="Times New Roman"/>
          <w:sz w:val="12"/>
          <w:szCs w:val="6"/>
        </w:rPr>
      </w:pPr>
    </w:p>
    <w:p w14:paraId="341901F4" w14:textId="77777777" w:rsidR="00DB1DED" w:rsidRPr="00585ACD" w:rsidRDefault="00DB1DED" w:rsidP="007D5F56">
      <w:pPr>
        <w:pStyle w:val="ListParagraph"/>
        <w:spacing w:line="276" w:lineRule="auto"/>
        <w:jc w:val="both"/>
        <w:rPr>
          <w:rFonts w:ascii="Times New Roman" w:hAnsi="Times New Roman"/>
          <w:sz w:val="12"/>
          <w:szCs w:val="6"/>
        </w:rPr>
      </w:pPr>
    </w:p>
    <w:p w14:paraId="25FCC7AE" w14:textId="7B662D10" w:rsidR="00DB1DED" w:rsidRPr="00424D84" w:rsidRDefault="003A4D24" w:rsidP="00424D84">
      <w:pPr>
        <w:pStyle w:val="Heading2"/>
        <w:numPr>
          <w:ilvl w:val="1"/>
          <w:numId w:val="26"/>
        </w:numPr>
        <w:spacing w:line="276" w:lineRule="auto"/>
        <w:jc w:val="both"/>
        <w:rPr>
          <w:rFonts w:ascii="Times New Roman" w:hAnsi="Times New Roman"/>
        </w:rPr>
      </w:pPr>
      <w:bookmarkStart w:id="50" w:name="_Toc121305150"/>
      <w:r w:rsidRPr="00585ACD">
        <w:rPr>
          <w:rFonts w:ascii="Times New Roman" w:hAnsi="Times New Roman"/>
        </w:rPr>
        <w:lastRenderedPageBreak/>
        <w:t xml:space="preserve">Module </w:t>
      </w:r>
      <w:r w:rsidR="007E4CB3">
        <w:rPr>
          <w:rFonts w:ascii="Times New Roman" w:hAnsi="Times New Roman"/>
        </w:rPr>
        <w:t>4</w:t>
      </w:r>
      <w:r w:rsidRPr="00585ACD">
        <w:rPr>
          <w:rFonts w:ascii="Times New Roman" w:hAnsi="Times New Roman"/>
        </w:rPr>
        <w:t>: Order Handling</w:t>
      </w:r>
      <w:bookmarkEnd w:id="50"/>
      <w:r w:rsidRPr="00585ACD">
        <w:rPr>
          <w:rFonts w:ascii="Times New Roman" w:hAnsi="Times New Roman"/>
        </w:rPr>
        <w:t xml:space="preserve"> </w:t>
      </w:r>
    </w:p>
    <w:p w14:paraId="6D85198D" w14:textId="300C400E" w:rsidR="00DB1DED" w:rsidRPr="00585ACD" w:rsidRDefault="00DB1DED" w:rsidP="00DB1DED">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7863D3">
        <w:rPr>
          <w:rFonts w:ascii="Times New Roman" w:hAnsi="Times New Roman"/>
          <w:szCs w:val="24"/>
        </w:rPr>
        <w:t>1</w:t>
      </w:r>
      <w:r w:rsidRPr="00585ACD">
        <w:rPr>
          <w:rFonts w:ascii="Times New Roman" w:hAnsi="Times New Roman"/>
          <w:szCs w:val="24"/>
        </w:rPr>
        <w:t xml:space="preserve">: </w:t>
      </w:r>
      <w:r w:rsidR="002C6287">
        <w:rPr>
          <w:rFonts w:ascii="Times New Roman" w:hAnsi="Times New Roman"/>
          <w:szCs w:val="24"/>
        </w:rPr>
        <w:t xml:space="preserve">Automatics </w:t>
      </w:r>
      <w:r w:rsidR="007863D3">
        <w:rPr>
          <w:rFonts w:ascii="Times New Roman" w:hAnsi="Times New Roman"/>
          <w:szCs w:val="24"/>
        </w:rPr>
        <w:t xml:space="preserve">Order detail fetching </w:t>
      </w:r>
      <w:r w:rsidRPr="00585ACD">
        <w:rPr>
          <w:rFonts w:ascii="Times New Roman" w:hAnsi="Times New Roman"/>
          <w:szCs w:val="24"/>
        </w:rPr>
        <w:t xml:space="preserve"> </w:t>
      </w:r>
    </w:p>
    <w:p w14:paraId="26323108" w14:textId="6A344862" w:rsidR="00DB1DED" w:rsidRPr="00585ACD" w:rsidRDefault="00DB1DED" w:rsidP="00DB1DED">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r>
      <w:r w:rsidR="001F1C11">
        <w:rPr>
          <w:rFonts w:ascii="Times New Roman" w:hAnsi="Times New Roman"/>
          <w:szCs w:val="24"/>
        </w:rPr>
        <w:t>System will be able to automatically get order details by linking sellers</w:t>
      </w:r>
      <w:r w:rsidR="002C6287">
        <w:rPr>
          <w:rFonts w:ascii="Times New Roman" w:hAnsi="Times New Roman"/>
          <w:szCs w:val="24"/>
        </w:rPr>
        <w:t xml:space="preserve">. </w:t>
      </w:r>
    </w:p>
    <w:p w14:paraId="165672CC" w14:textId="77777777" w:rsidR="00DB1DED" w:rsidRDefault="00DB1DED" w:rsidP="00DB1DED">
      <w:pPr>
        <w:pStyle w:val="ListParagraph"/>
        <w:autoSpaceDN w:val="0"/>
        <w:spacing w:line="276" w:lineRule="auto"/>
        <w:ind w:left="1080"/>
        <w:jc w:val="both"/>
        <w:rPr>
          <w:rFonts w:ascii="Times New Roman" w:hAnsi="Times New Roman"/>
          <w:szCs w:val="24"/>
        </w:rPr>
      </w:pPr>
    </w:p>
    <w:p w14:paraId="6FBDAF81" w14:textId="55B831AC" w:rsidR="003A4D24" w:rsidRPr="00585ACD" w:rsidRDefault="003A4D24"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 xml:space="preserve">FE-4: View </w:t>
      </w:r>
      <w:r w:rsidR="00E22718" w:rsidRPr="00585ACD">
        <w:rPr>
          <w:rFonts w:ascii="Times New Roman" w:hAnsi="Times New Roman"/>
          <w:szCs w:val="24"/>
        </w:rPr>
        <w:t xml:space="preserve">orders </w:t>
      </w:r>
    </w:p>
    <w:p w14:paraId="5B02ED16" w14:textId="68AEB151" w:rsidR="003A4D24" w:rsidRPr="00585ACD" w:rsidRDefault="003A4D24"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Warehouse manager will be able to view shipped</w:t>
      </w:r>
      <w:r w:rsidR="00E22718" w:rsidRPr="00585ACD">
        <w:rPr>
          <w:rFonts w:ascii="Times New Roman" w:hAnsi="Times New Roman"/>
          <w:szCs w:val="24"/>
        </w:rPr>
        <w:t>/unshipped/canceled</w:t>
      </w:r>
      <w:r w:rsidRPr="00585ACD">
        <w:rPr>
          <w:rFonts w:ascii="Times New Roman" w:hAnsi="Times New Roman"/>
          <w:szCs w:val="24"/>
        </w:rPr>
        <w:t xml:space="preserve"> orders.</w:t>
      </w:r>
    </w:p>
    <w:p w14:paraId="7E6399B4" w14:textId="77777777" w:rsidR="003A4D24" w:rsidRPr="00585ACD" w:rsidRDefault="003A4D24" w:rsidP="007D5F56">
      <w:pPr>
        <w:spacing w:line="276" w:lineRule="auto"/>
        <w:jc w:val="both"/>
        <w:rPr>
          <w:rFonts w:ascii="Times New Roman" w:hAnsi="Times New Roman"/>
          <w:szCs w:val="24"/>
        </w:rPr>
      </w:pPr>
    </w:p>
    <w:p w14:paraId="4E0C7A36" w14:textId="436383FF" w:rsidR="003A4D24" w:rsidRPr="00585ACD" w:rsidRDefault="003A4D24"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555225" w:rsidRPr="00585ACD">
        <w:rPr>
          <w:rFonts w:ascii="Times New Roman" w:hAnsi="Times New Roman"/>
          <w:szCs w:val="24"/>
        </w:rPr>
        <w:t>5</w:t>
      </w:r>
      <w:r w:rsidRPr="00585ACD">
        <w:rPr>
          <w:rFonts w:ascii="Times New Roman" w:hAnsi="Times New Roman"/>
          <w:szCs w:val="24"/>
        </w:rPr>
        <w:t>: Confirm shipment</w:t>
      </w:r>
    </w:p>
    <w:p w14:paraId="4FB95224" w14:textId="77777777" w:rsidR="003A4D24" w:rsidRPr="00585ACD" w:rsidRDefault="003A4D24"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 xml:space="preserve">Warehouse manager will be able to confirm shipment of an order. </w:t>
      </w:r>
    </w:p>
    <w:p w14:paraId="218074C4" w14:textId="77777777" w:rsidR="005B26BD" w:rsidRPr="00585ACD" w:rsidRDefault="005B26BD" w:rsidP="007D5F56">
      <w:pPr>
        <w:autoSpaceDN w:val="0"/>
        <w:spacing w:line="276" w:lineRule="auto"/>
        <w:jc w:val="both"/>
        <w:rPr>
          <w:rFonts w:ascii="Times New Roman" w:hAnsi="Times New Roman"/>
          <w:sz w:val="22"/>
          <w:szCs w:val="18"/>
        </w:rPr>
      </w:pPr>
    </w:p>
    <w:p w14:paraId="580C56F9" w14:textId="218DCFBD" w:rsidR="005B26BD" w:rsidRPr="00585ACD" w:rsidRDefault="005B26BD"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t>FE-</w:t>
      </w:r>
      <w:r w:rsidR="007D5958" w:rsidRPr="00585ACD">
        <w:rPr>
          <w:rFonts w:ascii="Times New Roman" w:hAnsi="Times New Roman"/>
        </w:rPr>
        <w:t>6</w:t>
      </w:r>
      <w:r w:rsidR="00A567DD" w:rsidRPr="00585ACD">
        <w:rPr>
          <w:rFonts w:ascii="Times New Roman" w:hAnsi="Times New Roman"/>
        </w:rPr>
        <w:t>:</w:t>
      </w:r>
      <w:r w:rsidRPr="00585ACD">
        <w:rPr>
          <w:rFonts w:ascii="Times New Roman" w:hAnsi="Times New Roman"/>
        </w:rPr>
        <w:t xml:space="preserve"> Cancel Order </w:t>
      </w:r>
    </w:p>
    <w:p w14:paraId="6C716B24" w14:textId="171FF0F4" w:rsidR="005B26BD" w:rsidRPr="00585ACD" w:rsidRDefault="005B26BD" w:rsidP="007D5F56">
      <w:pPr>
        <w:pStyle w:val="ListParagraph"/>
        <w:autoSpaceDN w:val="0"/>
        <w:spacing w:line="276" w:lineRule="auto"/>
        <w:ind w:left="1080"/>
        <w:jc w:val="both"/>
        <w:rPr>
          <w:rFonts w:ascii="Times New Roman" w:hAnsi="Times New Roman"/>
        </w:rPr>
      </w:pPr>
      <w:r w:rsidRPr="00585ACD">
        <w:rPr>
          <w:rFonts w:ascii="Times New Roman" w:hAnsi="Times New Roman"/>
        </w:rPr>
        <w:t xml:space="preserve">     Warehouse manager</w:t>
      </w:r>
      <w:r w:rsidR="007F16BB">
        <w:rPr>
          <w:rFonts w:ascii="Times New Roman" w:hAnsi="Times New Roman"/>
        </w:rPr>
        <w:t>/seller</w:t>
      </w:r>
      <w:r w:rsidRPr="00585ACD">
        <w:rPr>
          <w:rFonts w:ascii="Times New Roman" w:hAnsi="Times New Roman"/>
        </w:rPr>
        <w:t xml:space="preserve"> will be able to cancel order. </w:t>
      </w:r>
    </w:p>
    <w:p w14:paraId="37D1A181" w14:textId="002DA975" w:rsidR="00D61E68" w:rsidRPr="00585ACD" w:rsidRDefault="00D61E68" w:rsidP="007D5F56">
      <w:pPr>
        <w:pStyle w:val="ListParagraph"/>
        <w:autoSpaceDN w:val="0"/>
        <w:spacing w:line="276" w:lineRule="auto"/>
        <w:ind w:left="1080"/>
        <w:jc w:val="both"/>
        <w:rPr>
          <w:rFonts w:ascii="Times New Roman" w:hAnsi="Times New Roman"/>
          <w:sz w:val="22"/>
          <w:szCs w:val="18"/>
        </w:rPr>
      </w:pPr>
    </w:p>
    <w:p w14:paraId="647FD87B" w14:textId="0ABA28E2" w:rsidR="00D61E68" w:rsidRPr="00585ACD" w:rsidRDefault="00D61E68"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t>FE-</w:t>
      </w:r>
      <w:r w:rsidR="007D5958" w:rsidRPr="00585ACD">
        <w:rPr>
          <w:rFonts w:ascii="Times New Roman" w:hAnsi="Times New Roman"/>
        </w:rPr>
        <w:t>7</w:t>
      </w:r>
      <w:r w:rsidRPr="00585ACD">
        <w:rPr>
          <w:rFonts w:ascii="Times New Roman" w:hAnsi="Times New Roman"/>
        </w:rPr>
        <w:t xml:space="preserve">: Search Order </w:t>
      </w:r>
    </w:p>
    <w:p w14:paraId="7B9EE3A3" w14:textId="3D4F0E05" w:rsidR="009E2AB2" w:rsidRDefault="00D61E68" w:rsidP="007D5F56">
      <w:pPr>
        <w:pStyle w:val="ListParagraph"/>
        <w:autoSpaceDN w:val="0"/>
        <w:spacing w:line="276" w:lineRule="auto"/>
        <w:ind w:left="1080"/>
        <w:jc w:val="both"/>
        <w:rPr>
          <w:rFonts w:ascii="Times New Roman" w:hAnsi="Times New Roman"/>
        </w:rPr>
      </w:pPr>
      <w:r w:rsidRPr="00585ACD">
        <w:rPr>
          <w:rFonts w:ascii="Times New Roman" w:hAnsi="Times New Roman"/>
        </w:rPr>
        <w:t xml:space="preserve">     User will be able to search a specific order by</w:t>
      </w:r>
      <w:r w:rsidR="00FE2414">
        <w:rPr>
          <w:rFonts w:ascii="Times New Roman" w:hAnsi="Times New Roman"/>
        </w:rPr>
        <w:t xml:space="preserve"> any details</w:t>
      </w:r>
      <w:r w:rsidR="0011357D">
        <w:rPr>
          <w:rFonts w:ascii="Times New Roman" w:hAnsi="Times New Roman"/>
        </w:rPr>
        <w:t>.</w:t>
      </w:r>
    </w:p>
    <w:p w14:paraId="0E120F86" w14:textId="77777777" w:rsidR="00DB1DED" w:rsidRPr="00585ACD" w:rsidRDefault="00DB1DED" w:rsidP="007D5F56">
      <w:pPr>
        <w:pStyle w:val="ListParagraph"/>
        <w:autoSpaceDN w:val="0"/>
        <w:spacing w:line="276" w:lineRule="auto"/>
        <w:ind w:left="1080"/>
        <w:jc w:val="both"/>
        <w:rPr>
          <w:rFonts w:ascii="Times New Roman" w:hAnsi="Times New Roman"/>
        </w:rPr>
      </w:pPr>
    </w:p>
    <w:p w14:paraId="153B476A" w14:textId="47626640" w:rsidR="003A4D24" w:rsidRPr="00585ACD" w:rsidRDefault="003A4D24" w:rsidP="007D5F56">
      <w:pPr>
        <w:pStyle w:val="Heading2"/>
        <w:numPr>
          <w:ilvl w:val="1"/>
          <w:numId w:val="26"/>
        </w:numPr>
        <w:spacing w:line="276" w:lineRule="auto"/>
        <w:jc w:val="both"/>
        <w:rPr>
          <w:rFonts w:ascii="Times New Roman" w:hAnsi="Times New Roman"/>
        </w:rPr>
      </w:pPr>
      <w:bookmarkStart w:id="51" w:name="_Toc121305151"/>
      <w:r w:rsidRPr="00585ACD">
        <w:rPr>
          <w:rFonts w:ascii="Times New Roman" w:hAnsi="Times New Roman"/>
        </w:rPr>
        <w:t xml:space="preserve">Module </w:t>
      </w:r>
      <w:r w:rsidR="007E4CB3">
        <w:rPr>
          <w:rFonts w:ascii="Times New Roman" w:hAnsi="Times New Roman"/>
        </w:rPr>
        <w:t>5</w:t>
      </w:r>
      <w:r w:rsidRPr="00585ACD">
        <w:rPr>
          <w:rFonts w:ascii="Times New Roman" w:hAnsi="Times New Roman"/>
        </w:rPr>
        <w:t>: Buyer Management</w:t>
      </w:r>
      <w:bookmarkEnd w:id="51"/>
    </w:p>
    <w:p w14:paraId="1E2F63FC" w14:textId="2D54B1CD" w:rsidR="003A4D24" w:rsidRPr="00585ACD" w:rsidRDefault="003A4D24" w:rsidP="007D5F56">
      <w:pPr>
        <w:pStyle w:val="ListParagraph"/>
        <w:numPr>
          <w:ilvl w:val="0"/>
          <w:numId w:val="19"/>
        </w:numPr>
        <w:autoSpaceDN w:val="0"/>
        <w:spacing w:line="276" w:lineRule="auto"/>
        <w:jc w:val="both"/>
        <w:rPr>
          <w:rFonts w:ascii="Times New Roman" w:hAnsi="Times New Roman"/>
        </w:rPr>
      </w:pPr>
      <w:r w:rsidRPr="00585ACD">
        <w:rPr>
          <w:rFonts w:ascii="Times New Roman" w:hAnsi="Times New Roman"/>
        </w:rPr>
        <w:t>FE-1: View Product</w:t>
      </w:r>
    </w:p>
    <w:p w14:paraId="1B1B700C" w14:textId="044D6F09" w:rsidR="003A4D24" w:rsidRPr="00585ACD" w:rsidRDefault="003A4D24" w:rsidP="007D5F56">
      <w:pPr>
        <w:pStyle w:val="ListParagraph"/>
        <w:autoSpaceDN w:val="0"/>
        <w:spacing w:line="276" w:lineRule="auto"/>
        <w:ind w:left="1080" w:firstLine="360"/>
        <w:jc w:val="both"/>
        <w:rPr>
          <w:rFonts w:ascii="Times New Roman" w:hAnsi="Times New Roman"/>
        </w:rPr>
      </w:pPr>
      <w:r w:rsidRPr="00585ACD">
        <w:rPr>
          <w:rFonts w:ascii="Times New Roman" w:hAnsi="Times New Roman"/>
        </w:rPr>
        <w:t>Buyer will be able to view products offer by warehouse</w:t>
      </w:r>
      <w:r w:rsidR="00E80A0F" w:rsidRPr="00585ACD">
        <w:rPr>
          <w:rFonts w:ascii="Times New Roman" w:hAnsi="Times New Roman"/>
        </w:rPr>
        <w:t>s</w:t>
      </w:r>
      <w:r w:rsidRPr="00585ACD">
        <w:rPr>
          <w:rFonts w:ascii="Times New Roman" w:hAnsi="Times New Roman"/>
        </w:rPr>
        <w:t xml:space="preserve">. </w:t>
      </w:r>
    </w:p>
    <w:p w14:paraId="06A64A5D"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p>
    <w:p w14:paraId="347F88A2" w14:textId="77DD2053" w:rsidR="003A4D24" w:rsidRPr="00585ACD" w:rsidRDefault="003A4D24" w:rsidP="007D5F56">
      <w:pPr>
        <w:pStyle w:val="ListParagraph"/>
        <w:numPr>
          <w:ilvl w:val="0"/>
          <w:numId w:val="19"/>
        </w:numPr>
        <w:autoSpaceDN w:val="0"/>
        <w:spacing w:line="276" w:lineRule="auto"/>
        <w:jc w:val="both"/>
        <w:rPr>
          <w:rFonts w:ascii="Times New Roman" w:hAnsi="Times New Roman"/>
        </w:rPr>
      </w:pPr>
      <w:r w:rsidRPr="00585ACD">
        <w:rPr>
          <w:rFonts w:ascii="Times New Roman" w:hAnsi="Times New Roman"/>
        </w:rPr>
        <w:t xml:space="preserve">FE-2: </w:t>
      </w:r>
      <w:r w:rsidR="00E80A0F" w:rsidRPr="00585ACD">
        <w:rPr>
          <w:rFonts w:ascii="Times New Roman" w:hAnsi="Times New Roman"/>
        </w:rPr>
        <w:t xml:space="preserve">Search Product </w:t>
      </w:r>
    </w:p>
    <w:p w14:paraId="1BA98732"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r w:rsidRPr="00585ACD">
        <w:rPr>
          <w:rFonts w:ascii="Times New Roman" w:hAnsi="Times New Roman"/>
        </w:rPr>
        <w:t>Buyer will be able to search product.</w:t>
      </w:r>
    </w:p>
    <w:p w14:paraId="51B4428F"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p>
    <w:p w14:paraId="0B6A4709" w14:textId="76BA8E36" w:rsidR="003A4D24" w:rsidRPr="00585ACD" w:rsidRDefault="003A4D24" w:rsidP="007D5F56">
      <w:pPr>
        <w:pStyle w:val="ListParagraph"/>
        <w:numPr>
          <w:ilvl w:val="0"/>
          <w:numId w:val="12"/>
        </w:numPr>
        <w:autoSpaceDN w:val="0"/>
        <w:spacing w:line="276" w:lineRule="auto"/>
        <w:jc w:val="both"/>
        <w:rPr>
          <w:rFonts w:ascii="Times New Roman" w:hAnsi="Times New Roman"/>
          <w:bCs/>
          <w:szCs w:val="18"/>
        </w:rPr>
      </w:pPr>
      <w:r w:rsidRPr="00585ACD">
        <w:rPr>
          <w:rFonts w:ascii="Times New Roman" w:hAnsi="Times New Roman"/>
          <w:bCs/>
          <w:szCs w:val="18"/>
        </w:rPr>
        <w:t xml:space="preserve">FE-3: </w:t>
      </w:r>
      <w:r w:rsidR="00681CCC" w:rsidRPr="00585ACD">
        <w:rPr>
          <w:rFonts w:ascii="Times New Roman" w:hAnsi="Times New Roman"/>
          <w:bCs/>
          <w:szCs w:val="18"/>
        </w:rPr>
        <w:t xml:space="preserve">Manage </w:t>
      </w:r>
      <w:r w:rsidRPr="00585ACD">
        <w:rPr>
          <w:rFonts w:ascii="Times New Roman" w:hAnsi="Times New Roman"/>
          <w:bCs/>
          <w:szCs w:val="18"/>
        </w:rPr>
        <w:t xml:space="preserve">Feedback </w:t>
      </w:r>
    </w:p>
    <w:p w14:paraId="0733EB01" w14:textId="56FBA021" w:rsidR="003A4D24" w:rsidRPr="00585ACD" w:rsidRDefault="003A4D24" w:rsidP="007D5F56">
      <w:pPr>
        <w:pStyle w:val="ListParagraph"/>
        <w:autoSpaceDN w:val="0"/>
        <w:spacing w:line="276" w:lineRule="auto"/>
        <w:ind w:left="1080" w:firstLine="360"/>
        <w:jc w:val="both"/>
        <w:rPr>
          <w:rFonts w:ascii="Times New Roman" w:hAnsi="Times New Roman"/>
          <w:bCs/>
          <w:szCs w:val="18"/>
        </w:rPr>
      </w:pPr>
      <w:r w:rsidRPr="00585ACD">
        <w:rPr>
          <w:rFonts w:ascii="Times New Roman" w:hAnsi="Times New Roman"/>
          <w:bCs/>
          <w:szCs w:val="18"/>
        </w:rPr>
        <w:t>Users will be able to give</w:t>
      </w:r>
      <w:r w:rsidR="00B25871" w:rsidRPr="00585ACD">
        <w:rPr>
          <w:rFonts w:ascii="Times New Roman" w:hAnsi="Times New Roman"/>
          <w:bCs/>
          <w:szCs w:val="18"/>
        </w:rPr>
        <w:t xml:space="preserve">/delete/update </w:t>
      </w:r>
      <w:r w:rsidR="00500C3A" w:rsidRPr="00585ACD">
        <w:rPr>
          <w:rFonts w:ascii="Times New Roman" w:hAnsi="Times New Roman"/>
          <w:bCs/>
          <w:szCs w:val="18"/>
        </w:rPr>
        <w:t>feedback</w:t>
      </w:r>
      <w:r w:rsidRPr="00585ACD">
        <w:rPr>
          <w:rFonts w:ascii="Times New Roman" w:hAnsi="Times New Roman"/>
          <w:bCs/>
          <w:szCs w:val="18"/>
        </w:rPr>
        <w:t>.</w:t>
      </w:r>
    </w:p>
    <w:p w14:paraId="6DCB4AD2" w14:textId="77777777" w:rsidR="003A4D24" w:rsidRPr="00585ACD" w:rsidRDefault="003A4D24" w:rsidP="007D5F56">
      <w:pPr>
        <w:pStyle w:val="ListParagraph"/>
        <w:autoSpaceDN w:val="0"/>
        <w:spacing w:line="276" w:lineRule="auto"/>
        <w:ind w:left="1080" w:firstLine="360"/>
        <w:jc w:val="both"/>
        <w:rPr>
          <w:rFonts w:ascii="Times New Roman" w:hAnsi="Times New Roman"/>
          <w:bCs/>
          <w:szCs w:val="18"/>
        </w:rPr>
      </w:pPr>
    </w:p>
    <w:p w14:paraId="2B0242BE" w14:textId="77777777" w:rsidR="003A4D24" w:rsidRPr="00585ACD" w:rsidRDefault="003A4D24" w:rsidP="007D5F56">
      <w:pPr>
        <w:pStyle w:val="ListParagraph"/>
        <w:numPr>
          <w:ilvl w:val="0"/>
          <w:numId w:val="19"/>
        </w:numPr>
        <w:autoSpaceDN w:val="0"/>
        <w:spacing w:line="276" w:lineRule="auto"/>
        <w:jc w:val="both"/>
        <w:rPr>
          <w:rFonts w:ascii="Times New Roman" w:hAnsi="Times New Roman"/>
        </w:rPr>
      </w:pPr>
      <w:r w:rsidRPr="00585ACD">
        <w:rPr>
          <w:rFonts w:ascii="Times New Roman" w:hAnsi="Times New Roman"/>
        </w:rPr>
        <w:t xml:space="preserve">FE-4: Manage Cart </w:t>
      </w:r>
    </w:p>
    <w:p w14:paraId="10C72E98" w14:textId="4E6D0B5A" w:rsidR="003A4D24" w:rsidRPr="00585ACD" w:rsidRDefault="003A4D24" w:rsidP="007D5F56">
      <w:pPr>
        <w:pStyle w:val="ListParagraph"/>
        <w:autoSpaceDN w:val="0"/>
        <w:spacing w:line="276" w:lineRule="auto"/>
        <w:ind w:left="1080" w:firstLine="360"/>
        <w:jc w:val="both"/>
        <w:rPr>
          <w:rFonts w:ascii="Times New Roman" w:hAnsi="Times New Roman"/>
        </w:rPr>
      </w:pPr>
      <w:r w:rsidRPr="00585ACD">
        <w:rPr>
          <w:rFonts w:ascii="Times New Roman" w:hAnsi="Times New Roman"/>
        </w:rPr>
        <w:t xml:space="preserve">Buyer will be able </w:t>
      </w:r>
      <w:r w:rsidR="00CD20D9" w:rsidRPr="00585ACD">
        <w:rPr>
          <w:rFonts w:ascii="Times New Roman" w:hAnsi="Times New Roman"/>
        </w:rPr>
        <w:t xml:space="preserve">add/remove items from cart. </w:t>
      </w:r>
    </w:p>
    <w:p w14:paraId="44534034"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p>
    <w:p w14:paraId="48D2F391" w14:textId="77777777" w:rsidR="003A4D24" w:rsidRPr="00585ACD" w:rsidRDefault="003A4D24" w:rsidP="007D5F56">
      <w:pPr>
        <w:pStyle w:val="ListParagraph"/>
        <w:numPr>
          <w:ilvl w:val="0"/>
          <w:numId w:val="19"/>
        </w:numPr>
        <w:autoSpaceDN w:val="0"/>
        <w:spacing w:line="276" w:lineRule="auto"/>
        <w:jc w:val="both"/>
        <w:rPr>
          <w:rFonts w:ascii="Times New Roman" w:hAnsi="Times New Roman"/>
        </w:rPr>
      </w:pPr>
      <w:r w:rsidRPr="00585ACD">
        <w:rPr>
          <w:rFonts w:ascii="Times New Roman" w:hAnsi="Times New Roman"/>
        </w:rPr>
        <w:t xml:space="preserve">FE-5: Checkout </w:t>
      </w:r>
    </w:p>
    <w:p w14:paraId="5FD6D1FF"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r w:rsidRPr="00585ACD">
        <w:rPr>
          <w:rFonts w:ascii="Times New Roman" w:hAnsi="Times New Roman"/>
        </w:rPr>
        <w:t xml:space="preserve">Buyer will be able to place order. </w:t>
      </w:r>
    </w:p>
    <w:p w14:paraId="4F43190C" w14:textId="77777777" w:rsidR="003A4D24" w:rsidRPr="00585ACD" w:rsidRDefault="003A4D24" w:rsidP="007D5F56">
      <w:pPr>
        <w:autoSpaceDN w:val="0"/>
        <w:spacing w:line="276" w:lineRule="auto"/>
        <w:jc w:val="both"/>
        <w:rPr>
          <w:rFonts w:ascii="Times New Roman" w:hAnsi="Times New Roman"/>
        </w:rPr>
      </w:pPr>
    </w:p>
    <w:p w14:paraId="5C24D366" w14:textId="77777777" w:rsidR="003A4D24" w:rsidRPr="00585ACD" w:rsidRDefault="003A4D24" w:rsidP="007D5F56">
      <w:pPr>
        <w:pStyle w:val="ListParagraph"/>
        <w:numPr>
          <w:ilvl w:val="0"/>
          <w:numId w:val="19"/>
        </w:numPr>
        <w:autoSpaceDN w:val="0"/>
        <w:spacing w:line="276" w:lineRule="auto"/>
        <w:jc w:val="both"/>
        <w:rPr>
          <w:rFonts w:ascii="Times New Roman" w:hAnsi="Times New Roman"/>
        </w:rPr>
      </w:pPr>
      <w:r w:rsidRPr="00585ACD">
        <w:rPr>
          <w:rFonts w:ascii="Times New Roman" w:hAnsi="Times New Roman"/>
        </w:rPr>
        <w:t xml:space="preserve">FE-6:  View purchase history </w:t>
      </w:r>
    </w:p>
    <w:p w14:paraId="0BCEDB6E"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r w:rsidRPr="00585ACD">
        <w:rPr>
          <w:rFonts w:ascii="Times New Roman" w:hAnsi="Times New Roman"/>
        </w:rPr>
        <w:t>Buyer will be able view purchase history.</w:t>
      </w:r>
    </w:p>
    <w:p w14:paraId="19C4C99B" w14:textId="77777777" w:rsidR="003A4D24" w:rsidRPr="00585ACD" w:rsidRDefault="003A4D24" w:rsidP="007D5F56">
      <w:pPr>
        <w:pStyle w:val="ListParagraph"/>
        <w:autoSpaceDN w:val="0"/>
        <w:spacing w:line="276" w:lineRule="auto"/>
        <w:ind w:left="1080" w:firstLine="360"/>
        <w:jc w:val="both"/>
        <w:rPr>
          <w:rFonts w:ascii="Times New Roman" w:hAnsi="Times New Roman"/>
        </w:rPr>
      </w:pPr>
    </w:p>
    <w:p w14:paraId="2D76ED17" w14:textId="4D6B995D" w:rsidR="003A4D24" w:rsidRPr="00585ACD" w:rsidRDefault="003A4D24" w:rsidP="007D5F56">
      <w:pPr>
        <w:pStyle w:val="ListParagraph"/>
        <w:numPr>
          <w:ilvl w:val="0"/>
          <w:numId w:val="19"/>
        </w:numPr>
        <w:autoSpaceDN w:val="0"/>
        <w:spacing w:line="276" w:lineRule="auto"/>
        <w:jc w:val="both"/>
        <w:rPr>
          <w:rFonts w:ascii="Times New Roman" w:hAnsi="Times New Roman"/>
        </w:rPr>
      </w:pPr>
      <w:r w:rsidRPr="00585ACD">
        <w:rPr>
          <w:rFonts w:ascii="Times New Roman" w:hAnsi="Times New Roman"/>
        </w:rPr>
        <w:t xml:space="preserve">FE-7:  </w:t>
      </w:r>
      <w:r w:rsidR="00586070" w:rsidRPr="00585ACD">
        <w:rPr>
          <w:rFonts w:ascii="Times New Roman" w:hAnsi="Times New Roman"/>
        </w:rPr>
        <w:t xml:space="preserve">Manage </w:t>
      </w:r>
      <w:r w:rsidRPr="00585ACD">
        <w:rPr>
          <w:rFonts w:ascii="Times New Roman" w:hAnsi="Times New Roman"/>
        </w:rPr>
        <w:t xml:space="preserve">Address Details </w:t>
      </w:r>
    </w:p>
    <w:p w14:paraId="31F31863" w14:textId="719915E1" w:rsidR="006A1BA1" w:rsidRPr="00BB52F6" w:rsidRDefault="003A4D24" w:rsidP="00BB52F6">
      <w:pPr>
        <w:pStyle w:val="ListParagraph"/>
        <w:autoSpaceDN w:val="0"/>
        <w:spacing w:line="276" w:lineRule="auto"/>
        <w:ind w:left="1080" w:firstLine="360"/>
        <w:jc w:val="both"/>
        <w:rPr>
          <w:rFonts w:ascii="Times New Roman" w:hAnsi="Times New Roman"/>
        </w:rPr>
      </w:pPr>
      <w:r w:rsidRPr="00585ACD">
        <w:rPr>
          <w:rFonts w:ascii="Times New Roman" w:hAnsi="Times New Roman"/>
        </w:rPr>
        <w:t xml:space="preserve">Buyer will be able to </w:t>
      </w:r>
      <w:r w:rsidR="00586070" w:rsidRPr="00585ACD">
        <w:rPr>
          <w:rFonts w:ascii="Times New Roman" w:hAnsi="Times New Roman"/>
        </w:rPr>
        <w:t xml:space="preserve">manage </w:t>
      </w:r>
      <w:r w:rsidRPr="00585ACD">
        <w:rPr>
          <w:rFonts w:ascii="Times New Roman" w:hAnsi="Times New Roman"/>
        </w:rPr>
        <w:t xml:space="preserve">address details.  </w:t>
      </w:r>
    </w:p>
    <w:p w14:paraId="68C05B7C" w14:textId="35238CEF" w:rsidR="006A1BA1" w:rsidRPr="00585ACD" w:rsidRDefault="006A1BA1"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lastRenderedPageBreak/>
        <w:t>FE-</w:t>
      </w:r>
      <w:r w:rsidR="008E175C" w:rsidRPr="00585ACD">
        <w:rPr>
          <w:rFonts w:ascii="Times New Roman" w:hAnsi="Times New Roman"/>
        </w:rPr>
        <w:t>8</w:t>
      </w:r>
      <w:r w:rsidRPr="00585ACD">
        <w:rPr>
          <w:rFonts w:ascii="Times New Roman" w:hAnsi="Times New Roman"/>
        </w:rPr>
        <w:t>: Manage card</w:t>
      </w:r>
    </w:p>
    <w:p w14:paraId="3682A406" w14:textId="3FD6D846" w:rsidR="006A1BA1" w:rsidRPr="00585ACD" w:rsidRDefault="006A1BA1" w:rsidP="007D5F56">
      <w:pPr>
        <w:pStyle w:val="ListParagraph"/>
        <w:autoSpaceDN w:val="0"/>
        <w:spacing w:line="276" w:lineRule="auto"/>
        <w:ind w:left="1080" w:firstLine="360"/>
        <w:jc w:val="both"/>
        <w:rPr>
          <w:rFonts w:ascii="Times New Roman" w:hAnsi="Times New Roman"/>
        </w:rPr>
      </w:pPr>
      <w:r w:rsidRPr="00585ACD">
        <w:rPr>
          <w:rFonts w:ascii="Times New Roman" w:hAnsi="Times New Roman"/>
        </w:rPr>
        <w:t xml:space="preserve">User will be able to add/remove </w:t>
      </w:r>
      <w:r w:rsidR="00586070" w:rsidRPr="00585ACD">
        <w:rPr>
          <w:rFonts w:ascii="Times New Roman" w:hAnsi="Times New Roman"/>
        </w:rPr>
        <w:t>C</w:t>
      </w:r>
      <w:r w:rsidRPr="00585ACD">
        <w:rPr>
          <w:rFonts w:ascii="Times New Roman" w:hAnsi="Times New Roman"/>
        </w:rPr>
        <w:t>ard.</w:t>
      </w:r>
    </w:p>
    <w:p w14:paraId="2A37AD8B" w14:textId="77777777" w:rsidR="00383184" w:rsidRPr="00585ACD" w:rsidRDefault="00383184" w:rsidP="007D5F56">
      <w:pPr>
        <w:autoSpaceDN w:val="0"/>
        <w:spacing w:line="276" w:lineRule="auto"/>
        <w:jc w:val="both"/>
        <w:rPr>
          <w:rFonts w:ascii="Times New Roman" w:hAnsi="Times New Roman"/>
          <w:szCs w:val="24"/>
        </w:rPr>
      </w:pPr>
    </w:p>
    <w:p w14:paraId="73AD0170" w14:textId="0C8AF018" w:rsidR="007D3AE1" w:rsidRPr="00585ACD" w:rsidRDefault="00AB7FC4" w:rsidP="007D5F56">
      <w:pPr>
        <w:pStyle w:val="Heading2"/>
        <w:numPr>
          <w:ilvl w:val="1"/>
          <w:numId w:val="26"/>
        </w:numPr>
        <w:spacing w:line="276" w:lineRule="auto"/>
        <w:jc w:val="both"/>
        <w:rPr>
          <w:rFonts w:ascii="Times New Roman" w:hAnsi="Times New Roman"/>
        </w:rPr>
      </w:pPr>
      <w:bookmarkStart w:id="52" w:name="_Toc121305152"/>
      <w:r w:rsidRPr="00585ACD">
        <w:rPr>
          <w:rFonts w:ascii="Times New Roman" w:hAnsi="Times New Roman"/>
        </w:rPr>
        <w:t xml:space="preserve">Module </w:t>
      </w:r>
      <w:r w:rsidR="00E44DC3" w:rsidRPr="00585ACD">
        <w:rPr>
          <w:rFonts w:ascii="Times New Roman" w:hAnsi="Times New Roman"/>
        </w:rPr>
        <w:t>6</w:t>
      </w:r>
      <w:r w:rsidRPr="00585ACD">
        <w:rPr>
          <w:rFonts w:ascii="Times New Roman" w:hAnsi="Times New Roman"/>
        </w:rPr>
        <w:t xml:space="preserve">: </w:t>
      </w:r>
      <w:r w:rsidR="00FD36C9">
        <w:rPr>
          <w:rFonts w:ascii="Times New Roman" w:hAnsi="Times New Roman"/>
        </w:rPr>
        <w:t>Payments &amp; Sales</w:t>
      </w:r>
      <w:bookmarkEnd w:id="52"/>
      <w:r w:rsidR="00FD36C9">
        <w:rPr>
          <w:rFonts w:ascii="Times New Roman" w:hAnsi="Times New Roman"/>
        </w:rPr>
        <w:t xml:space="preserve"> </w:t>
      </w:r>
      <w:r w:rsidRPr="00585ACD">
        <w:rPr>
          <w:rFonts w:ascii="Times New Roman" w:hAnsi="Times New Roman"/>
        </w:rPr>
        <w:t xml:space="preserve"> </w:t>
      </w:r>
    </w:p>
    <w:p w14:paraId="608DF604" w14:textId="77777777" w:rsidR="007D3AE1" w:rsidRPr="00585ACD" w:rsidRDefault="007D3AE1"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 xml:space="preserve">FE-1-Request Payment  </w:t>
      </w:r>
    </w:p>
    <w:p w14:paraId="4123CF6B" w14:textId="39E29FC2" w:rsidR="007D3AE1" w:rsidRPr="00585ACD" w:rsidRDefault="00CF3E65" w:rsidP="007D5F56">
      <w:pPr>
        <w:pStyle w:val="ListParagraph"/>
        <w:autoSpaceDN w:val="0"/>
        <w:spacing w:line="276" w:lineRule="auto"/>
        <w:ind w:left="1080" w:firstLine="360"/>
        <w:jc w:val="both"/>
        <w:rPr>
          <w:rFonts w:ascii="Times New Roman" w:hAnsi="Times New Roman"/>
          <w:szCs w:val="18"/>
        </w:rPr>
      </w:pPr>
      <w:r>
        <w:rPr>
          <w:rFonts w:ascii="Times New Roman" w:hAnsi="Times New Roman"/>
          <w:szCs w:val="18"/>
        </w:rPr>
        <w:t xml:space="preserve">User </w:t>
      </w:r>
      <w:r w:rsidR="007D3AE1" w:rsidRPr="00585ACD">
        <w:rPr>
          <w:rFonts w:ascii="Times New Roman" w:hAnsi="Times New Roman"/>
          <w:szCs w:val="18"/>
        </w:rPr>
        <w:t xml:space="preserve">will be able to request payment. </w:t>
      </w:r>
    </w:p>
    <w:p w14:paraId="15D91F27" w14:textId="77777777" w:rsidR="007D3AE1" w:rsidRPr="00585ACD" w:rsidRDefault="007D3AE1" w:rsidP="007D5F56">
      <w:pPr>
        <w:pStyle w:val="ListParagraph"/>
        <w:autoSpaceDN w:val="0"/>
        <w:spacing w:line="276" w:lineRule="auto"/>
        <w:ind w:left="1080"/>
        <w:jc w:val="both"/>
        <w:rPr>
          <w:rFonts w:ascii="Times New Roman" w:hAnsi="Times New Roman"/>
          <w:szCs w:val="18"/>
        </w:rPr>
      </w:pPr>
    </w:p>
    <w:p w14:paraId="458CE87E" w14:textId="77777777" w:rsidR="007D3AE1" w:rsidRPr="00585ACD" w:rsidRDefault="007D3AE1"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FE-2-View Payments</w:t>
      </w:r>
    </w:p>
    <w:p w14:paraId="49C014FF" w14:textId="3D3D0129" w:rsidR="007D3AE1" w:rsidRPr="00585ACD" w:rsidRDefault="007D3AE1" w:rsidP="007D5F56">
      <w:pPr>
        <w:pStyle w:val="ListParagraph"/>
        <w:autoSpaceDN w:val="0"/>
        <w:spacing w:line="276" w:lineRule="auto"/>
        <w:ind w:left="1080" w:firstLine="360"/>
        <w:jc w:val="both"/>
        <w:rPr>
          <w:rFonts w:ascii="Times New Roman" w:hAnsi="Times New Roman"/>
          <w:szCs w:val="18"/>
        </w:rPr>
      </w:pPr>
      <w:r w:rsidRPr="00585ACD">
        <w:rPr>
          <w:rFonts w:ascii="Times New Roman" w:hAnsi="Times New Roman"/>
          <w:szCs w:val="18"/>
        </w:rPr>
        <w:t xml:space="preserve">User </w:t>
      </w:r>
      <w:r w:rsidR="00BB457F" w:rsidRPr="00585ACD">
        <w:rPr>
          <w:rFonts w:ascii="Times New Roman" w:hAnsi="Times New Roman"/>
          <w:szCs w:val="18"/>
        </w:rPr>
        <w:t>w</w:t>
      </w:r>
      <w:r w:rsidRPr="00585ACD">
        <w:rPr>
          <w:rFonts w:ascii="Times New Roman" w:hAnsi="Times New Roman"/>
          <w:szCs w:val="18"/>
        </w:rPr>
        <w:t xml:space="preserve">ill be able to view payments. </w:t>
      </w:r>
    </w:p>
    <w:p w14:paraId="6E2853A1" w14:textId="77777777" w:rsidR="0090277F" w:rsidRPr="00585ACD" w:rsidRDefault="0090277F" w:rsidP="007D5F56">
      <w:pPr>
        <w:autoSpaceDN w:val="0"/>
        <w:spacing w:line="276" w:lineRule="auto"/>
        <w:jc w:val="both"/>
        <w:rPr>
          <w:rFonts w:ascii="Times New Roman" w:hAnsi="Times New Roman"/>
          <w:szCs w:val="18"/>
        </w:rPr>
      </w:pPr>
    </w:p>
    <w:p w14:paraId="1C1D3808" w14:textId="6F36EDFF" w:rsidR="0090277F" w:rsidRPr="00585ACD" w:rsidRDefault="0090277F"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w:t>
      </w:r>
      <w:r w:rsidR="007B7622" w:rsidRPr="00585ACD">
        <w:rPr>
          <w:rFonts w:ascii="Times New Roman" w:hAnsi="Times New Roman"/>
          <w:szCs w:val="18"/>
        </w:rPr>
        <w:t>3</w:t>
      </w:r>
      <w:r w:rsidRPr="00585ACD">
        <w:rPr>
          <w:rFonts w:ascii="Times New Roman" w:hAnsi="Times New Roman"/>
          <w:szCs w:val="18"/>
        </w:rPr>
        <w:t xml:space="preserve">- Release payments </w:t>
      </w:r>
    </w:p>
    <w:p w14:paraId="5AD09114" w14:textId="069EEF50" w:rsidR="00805C17" w:rsidRDefault="0090277F" w:rsidP="00805C17">
      <w:pPr>
        <w:pStyle w:val="ListParagraph"/>
        <w:autoSpaceDN w:val="0"/>
        <w:spacing w:line="276" w:lineRule="auto"/>
        <w:ind w:left="1080" w:firstLine="360"/>
        <w:jc w:val="both"/>
        <w:rPr>
          <w:rFonts w:ascii="Times New Roman" w:hAnsi="Times New Roman"/>
          <w:szCs w:val="18"/>
        </w:rPr>
      </w:pPr>
      <w:r w:rsidRPr="00585ACD">
        <w:rPr>
          <w:rFonts w:ascii="Times New Roman" w:hAnsi="Times New Roman"/>
          <w:szCs w:val="18"/>
        </w:rPr>
        <w:t>Admin will be able to release payments</w:t>
      </w:r>
      <w:r w:rsidR="003D447B" w:rsidRPr="00585ACD">
        <w:rPr>
          <w:rFonts w:ascii="Times New Roman" w:hAnsi="Times New Roman"/>
          <w:szCs w:val="18"/>
        </w:rPr>
        <w:t xml:space="preserve"> of warehouse</w:t>
      </w:r>
      <w:r w:rsidR="00E26CDE" w:rsidRPr="00585ACD">
        <w:rPr>
          <w:rFonts w:ascii="Times New Roman" w:hAnsi="Times New Roman"/>
          <w:szCs w:val="18"/>
        </w:rPr>
        <w:t xml:space="preserve">. </w:t>
      </w:r>
    </w:p>
    <w:p w14:paraId="687CD495" w14:textId="77777777" w:rsidR="00A23246" w:rsidRPr="00805C17" w:rsidRDefault="00A23246" w:rsidP="00A23246">
      <w:pPr>
        <w:spacing w:line="276" w:lineRule="auto"/>
        <w:jc w:val="both"/>
        <w:rPr>
          <w:rFonts w:ascii="Times New Roman" w:hAnsi="Times New Roman"/>
          <w:szCs w:val="18"/>
          <w:highlight w:val="yellow"/>
        </w:rPr>
      </w:pPr>
    </w:p>
    <w:p w14:paraId="17F45184" w14:textId="77777777" w:rsidR="00A23246" w:rsidRPr="00805C17" w:rsidRDefault="00A23246" w:rsidP="00A23246">
      <w:pPr>
        <w:pStyle w:val="ListParagraph"/>
        <w:numPr>
          <w:ilvl w:val="0"/>
          <w:numId w:val="20"/>
        </w:numPr>
        <w:autoSpaceDN w:val="0"/>
        <w:spacing w:line="276" w:lineRule="auto"/>
        <w:jc w:val="both"/>
        <w:rPr>
          <w:rFonts w:ascii="Times New Roman" w:hAnsi="Times New Roman"/>
          <w:bCs/>
          <w:szCs w:val="18"/>
        </w:rPr>
      </w:pPr>
      <w:r w:rsidRPr="00805C17">
        <w:rPr>
          <w:rFonts w:ascii="Times New Roman" w:hAnsi="Times New Roman"/>
          <w:bCs/>
          <w:szCs w:val="18"/>
        </w:rPr>
        <w:t xml:space="preserve">FE-3: View balance </w:t>
      </w:r>
    </w:p>
    <w:p w14:paraId="12E7F253" w14:textId="77777777" w:rsidR="00A23246" w:rsidRPr="00585ACD" w:rsidRDefault="00A23246" w:rsidP="00A23246">
      <w:pPr>
        <w:autoSpaceDN w:val="0"/>
        <w:spacing w:line="276" w:lineRule="auto"/>
        <w:ind w:left="1080" w:firstLine="360"/>
        <w:jc w:val="both"/>
        <w:rPr>
          <w:rFonts w:ascii="Times New Roman" w:hAnsi="Times New Roman"/>
          <w:bCs/>
          <w:szCs w:val="18"/>
        </w:rPr>
      </w:pPr>
      <w:r w:rsidRPr="00805C17">
        <w:rPr>
          <w:rFonts w:ascii="Times New Roman" w:hAnsi="Times New Roman"/>
          <w:bCs/>
          <w:szCs w:val="18"/>
        </w:rPr>
        <w:t>Warehouse manager will be able to view available/reserve balance.</w:t>
      </w:r>
      <w:r w:rsidRPr="00585ACD">
        <w:rPr>
          <w:rFonts w:ascii="Times New Roman" w:hAnsi="Times New Roman"/>
          <w:bCs/>
          <w:szCs w:val="18"/>
        </w:rPr>
        <w:t xml:space="preserve"> </w:t>
      </w:r>
    </w:p>
    <w:p w14:paraId="6748048F" w14:textId="77777777" w:rsidR="00A23246" w:rsidRPr="00585ACD" w:rsidRDefault="00A23246" w:rsidP="00A23246">
      <w:pPr>
        <w:spacing w:line="276" w:lineRule="auto"/>
        <w:jc w:val="both"/>
        <w:rPr>
          <w:rFonts w:ascii="Times New Roman" w:hAnsi="Times New Roman"/>
          <w:b/>
          <w:bCs/>
          <w:sz w:val="28"/>
          <w:szCs w:val="22"/>
          <w:lang w:eastAsia="ar-SA"/>
        </w:rPr>
      </w:pPr>
    </w:p>
    <w:p w14:paraId="50E3DACF" w14:textId="77777777" w:rsidR="00A23246" w:rsidRPr="00585ACD" w:rsidRDefault="00A23246" w:rsidP="00A2324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b/>
          <w:bCs/>
          <w:sz w:val="28"/>
          <w:szCs w:val="22"/>
          <w:lang w:eastAsia="ar-SA"/>
        </w:rPr>
        <w:t xml:space="preserve"> </w:t>
      </w:r>
      <w:r w:rsidRPr="00585ACD">
        <w:rPr>
          <w:rFonts w:ascii="Times New Roman" w:hAnsi="Times New Roman"/>
          <w:szCs w:val="24"/>
        </w:rPr>
        <w:t>FE-4: View Sales</w:t>
      </w:r>
    </w:p>
    <w:p w14:paraId="504E1083" w14:textId="77777777" w:rsidR="00A23246" w:rsidRPr="00585ACD" w:rsidRDefault="00A23246" w:rsidP="00A2324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 xml:space="preserve">Warehouse manager will be able to view sales.  </w:t>
      </w:r>
    </w:p>
    <w:p w14:paraId="2EEDB090" w14:textId="77777777" w:rsidR="006C30F4" w:rsidRPr="006C30F4" w:rsidRDefault="006C30F4" w:rsidP="007D5F56">
      <w:pPr>
        <w:autoSpaceDN w:val="0"/>
        <w:spacing w:line="276" w:lineRule="auto"/>
        <w:jc w:val="both"/>
        <w:rPr>
          <w:rFonts w:ascii="Times New Roman" w:hAnsi="Times New Roman"/>
          <w:sz w:val="28"/>
          <w:szCs w:val="28"/>
        </w:rPr>
      </w:pPr>
    </w:p>
    <w:p w14:paraId="38637E9B" w14:textId="797EC46C" w:rsidR="00D634BC" w:rsidRPr="00585ACD" w:rsidRDefault="00D634BC" w:rsidP="007D5F56">
      <w:pPr>
        <w:pStyle w:val="Heading2"/>
        <w:numPr>
          <w:ilvl w:val="1"/>
          <w:numId w:val="26"/>
        </w:numPr>
        <w:spacing w:line="276" w:lineRule="auto"/>
        <w:jc w:val="both"/>
        <w:rPr>
          <w:rFonts w:ascii="Times New Roman" w:hAnsi="Times New Roman"/>
        </w:rPr>
      </w:pPr>
      <w:bookmarkStart w:id="53" w:name="_Toc121305153"/>
      <w:r w:rsidRPr="00585ACD">
        <w:rPr>
          <w:rFonts w:ascii="Times New Roman" w:hAnsi="Times New Roman"/>
        </w:rPr>
        <w:t>Module 7: Data Analysis &amp; Recommendations</w:t>
      </w:r>
      <w:bookmarkEnd w:id="53"/>
      <w:r w:rsidRPr="00585ACD">
        <w:rPr>
          <w:rFonts w:ascii="Times New Roman" w:hAnsi="Times New Roman"/>
        </w:rPr>
        <w:t xml:space="preserve"> </w:t>
      </w:r>
    </w:p>
    <w:p w14:paraId="5BFCDEF1" w14:textId="77777777" w:rsidR="00D634BC" w:rsidRPr="00585ACD" w:rsidRDefault="00D634BC"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FE-1: Data Analysis</w:t>
      </w:r>
    </w:p>
    <w:p w14:paraId="0F01AD34" w14:textId="77777777" w:rsidR="00D634BC" w:rsidRPr="00585ACD" w:rsidRDefault="00D634BC"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System will be able to analyze data.</w:t>
      </w:r>
    </w:p>
    <w:p w14:paraId="4E5E5BB6" w14:textId="77777777" w:rsidR="00D634BC" w:rsidRPr="00585ACD" w:rsidRDefault="00D634BC" w:rsidP="007D5F56">
      <w:pPr>
        <w:spacing w:line="276" w:lineRule="auto"/>
        <w:jc w:val="both"/>
        <w:rPr>
          <w:rFonts w:ascii="Times New Roman" w:hAnsi="Times New Roman"/>
          <w:szCs w:val="24"/>
        </w:rPr>
      </w:pPr>
    </w:p>
    <w:p w14:paraId="14F13B53" w14:textId="77777777" w:rsidR="00D634BC" w:rsidRPr="00585ACD" w:rsidRDefault="00D634BC"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 xml:space="preserve">FE-2: Data Virtualization </w:t>
      </w:r>
    </w:p>
    <w:p w14:paraId="057D8957" w14:textId="77777777" w:rsidR="00D634BC" w:rsidRPr="00585ACD" w:rsidRDefault="00D634BC"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 xml:space="preserve">User will be able to view data virtualization. </w:t>
      </w:r>
    </w:p>
    <w:p w14:paraId="3C0A8C32" w14:textId="77777777" w:rsidR="00D634BC" w:rsidRPr="00585ACD" w:rsidRDefault="00D634BC" w:rsidP="007D5F56">
      <w:pPr>
        <w:spacing w:line="276" w:lineRule="auto"/>
        <w:jc w:val="both"/>
        <w:rPr>
          <w:rFonts w:ascii="Times New Roman" w:hAnsi="Times New Roman"/>
          <w:szCs w:val="24"/>
        </w:rPr>
      </w:pPr>
    </w:p>
    <w:p w14:paraId="7BB13FD7" w14:textId="33D0AF24" w:rsidR="00D634BC" w:rsidRPr="00585ACD" w:rsidRDefault="00D634BC"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 xml:space="preserve">FE-3: </w:t>
      </w:r>
      <w:r w:rsidR="00457361" w:rsidRPr="00585ACD">
        <w:rPr>
          <w:rFonts w:ascii="Times New Roman" w:hAnsi="Times New Roman"/>
          <w:szCs w:val="24"/>
        </w:rPr>
        <w:t xml:space="preserve">View warehouse Recommendations </w:t>
      </w:r>
      <w:r w:rsidR="00E527A7" w:rsidRPr="00585ACD">
        <w:rPr>
          <w:rFonts w:ascii="Times New Roman" w:hAnsi="Times New Roman"/>
          <w:szCs w:val="24"/>
        </w:rPr>
        <w:t>[4]</w:t>
      </w:r>
    </w:p>
    <w:p w14:paraId="7A127439" w14:textId="7D37F6F2" w:rsidR="00457361" w:rsidRPr="00585ACD" w:rsidRDefault="00D634BC"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r>
      <w:r w:rsidR="00457361" w:rsidRPr="00585ACD">
        <w:rPr>
          <w:rFonts w:ascii="Times New Roman" w:hAnsi="Times New Roman"/>
          <w:szCs w:val="24"/>
        </w:rPr>
        <w:t xml:space="preserve">Warehouse manager will </w:t>
      </w:r>
      <w:r w:rsidRPr="00585ACD">
        <w:rPr>
          <w:rFonts w:ascii="Times New Roman" w:hAnsi="Times New Roman"/>
          <w:szCs w:val="24"/>
        </w:rPr>
        <w:t xml:space="preserve">be able to view warehouse recommendations. </w:t>
      </w:r>
    </w:p>
    <w:p w14:paraId="10201B8E" w14:textId="77777777" w:rsidR="00457361" w:rsidRPr="00585ACD" w:rsidRDefault="00457361" w:rsidP="007D5F56">
      <w:pPr>
        <w:spacing w:line="276" w:lineRule="auto"/>
        <w:jc w:val="both"/>
        <w:rPr>
          <w:rFonts w:ascii="Times New Roman" w:hAnsi="Times New Roman"/>
          <w:szCs w:val="24"/>
        </w:rPr>
      </w:pPr>
    </w:p>
    <w:p w14:paraId="3101B9C6" w14:textId="188D744E" w:rsidR="00457361" w:rsidRPr="00585ACD" w:rsidRDefault="00457361"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 xml:space="preserve">FE-4: View product Recommendations </w:t>
      </w:r>
    </w:p>
    <w:p w14:paraId="2BC9B64D" w14:textId="7463840F" w:rsidR="00DF47FA" w:rsidRPr="00585ACD" w:rsidRDefault="00457361"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 xml:space="preserve">User will be able to view product recommendations.  </w:t>
      </w:r>
    </w:p>
    <w:p w14:paraId="74916201" w14:textId="77777777" w:rsidR="008616D4" w:rsidRPr="00585ACD" w:rsidRDefault="008616D4" w:rsidP="008616D4">
      <w:pPr>
        <w:spacing w:line="276" w:lineRule="auto"/>
        <w:jc w:val="both"/>
        <w:rPr>
          <w:rFonts w:ascii="Times New Roman" w:hAnsi="Times New Roman"/>
          <w:szCs w:val="24"/>
        </w:rPr>
      </w:pPr>
    </w:p>
    <w:p w14:paraId="0869B674" w14:textId="3D9DD260" w:rsidR="008616D4" w:rsidRPr="00585ACD" w:rsidRDefault="008616D4" w:rsidP="008616D4">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Pr>
          <w:rFonts w:ascii="Times New Roman" w:hAnsi="Times New Roman"/>
          <w:szCs w:val="24"/>
        </w:rPr>
        <w:t>5</w:t>
      </w:r>
      <w:r w:rsidRPr="00585ACD">
        <w:rPr>
          <w:rFonts w:ascii="Times New Roman" w:hAnsi="Times New Roman"/>
          <w:szCs w:val="24"/>
        </w:rPr>
        <w:t xml:space="preserve">: </w:t>
      </w:r>
      <w:r>
        <w:rPr>
          <w:rFonts w:ascii="Times New Roman" w:hAnsi="Times New Roman"/>
          <w:szCs w:val="24"/>
        </w:rPr>
        <w:t xml:space="preserve">Recommendation on keywords </w:t>
      </w:r>
    </w:p>
    <w:p w14:paraId="21B2B340" w14:textId="77777777" w:rsidR="008616D4" w:rsidRDefault="008616D4" w:rsidP="008616D4">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User will be able to view product recommendations</w:t>
      </w:r>
      <w:r>
        <w:rPr>
          <w:rFonts w:ascii="Times New Roman" w:hAnsi="Times New Roman"/>
          <w:szCs w:val="24"/>
        </w:rPr>
        <w:t xml:space="preserve"> on basis of keywords that are </w:t>
      </w:r>
    </w:p>
    <w:p w14:paraId="6F5D03A7" w14:textId="584376D0" w:rsidR="006C30F4" w:rsidRPr="00BB52F6" w:rsidRDefault="008616D4" w:rsidP="00BB52F6">
      <w:pPr>
        <w:spacing w:line="276" w:lineRule="auto"/>
        <w:ind w:left="720" w:firstLine="720"/>
        <w:jc w:val="both"/>
        <w:rPr>
          <w:rFonts w:ascii="Times New Roman" w:hAnsi="Times New Roman"/>
          <w:szCs w:val="24"/>
        </w:rPr>
      </w:pPr>
      <w:r>
        <w:rPr>
          <w:rFonts w:ascii="Times New Roman" w:hAnsi="Times New Roman"/>
          <w:szCs w:val="24"/>
        </w:rPr>
        <w:t>frequently searched</w:t>
      </w:r>
      <w:r w:rsidRPr="00585ACD">
        <w:rPr>
          <w:rFonts w:ascii="Times New Roman" w:hAnsi="Times New Roman"/>
          <w:szCs w:val="24"/>
        </w:rPr>
        <w:t xml:space="preserve">. </w:t>
      </w:r>
    </w:p>
    <w:p w14:paraId="56201D4C" w14:textId="5FDDAC9A" w:rsidR="003A2EA8" w:rsidRPr="00585ACD" w:rsidRDefault="007772CD" w:rsidP="007D5F56">
      <w:pPr>
        <w:pStyle w:val="Heading2"/>
        <w:numPr>
          <w:ilvl w:val="1"/>
          <w:numId w:val="26"/>
        </w:numPr>
        <w:spacing w:line="276" w:lineRule="auto"/>
        <w:jc w:val="both"/>
        <w:rPr>
          <w:rFonts w:ascii="Times New Roman" w:hAnsi="Times New Roman"/>
        </w:rPr>
      </w:pPr>
      <w:bookmarkStart w:id="54" w:name="_Toc121305154"/>
      <w:r w:rsidRPr="00585ACD">
        <w:rPr>
          <w:rFonts w:ascii="Times New Roman" w:hAnsi="Times New Roman"/>
        </w:rPr>
        <w:lastRenderedPageBreak/>
        <w:t xml:space="preserve">Module </w:t>
      </w:r>
      <w:r w:rsidR="00715F0E" w:rsidRPr="00585ACD">
        <w:rPr>
          <w:rFonts w:ascii="Times New Roman" w:hAnsi="Times New Roman"/>
        </w:rPr>
        <w:t>8</w:t>
      </w:r>
      <w:r w:rsidRPr="00585ACD">
        <w:rPr>
          <w:rFonts w:ascii="Times New Roman" w:hAnsi="Times New Roman"/>
        </w:rPr>
        <w:t>: Dispute Management</w:t>
      </w:r>
      <w:bookmarkEnd w:id="54"/>
      <w:r w:rsidRPr="00585ACD">
        <w:rPr>
          <w:rFonts w:ascii="Times New Roman" w:hAnsi="Times New Roman"/>
        </w:rPr>
        <w:t xml:space="preserve"> </w:t>
      </w:r>
    </w:p>
    <w:p w14:paraId="4F9C182F" w14:textId="7CA5422E" w:rsidR="0096518D" w:rsidRPr="00585ACD" w:rsidRDefault="0096518D"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t>FE-</w:t>
      </w:r>
      <w:r w:rsidR="0091702E" w:rsidRPr="00585ACD">
        <w:rPr>
          <w:rFonts w:ascii="Times New Roman" w:hAnsi="Times New Roman"/>
        </w:rPr>
        <w:t>1</w:t>
      </w:r>
      <w:r w:rsidRPr="00585ACD">
        <w:rPr>
          <w:rFonts w:ascii="Times New Roman" w:hAnsi="Times New Roman"/>
        </w:rPr>
        <w:t>: File Complaint/appeal</w:t>
      </w:r>
    </w:p>
    <w:p w14:paraId="325894BF" w14:textId="53402779" w:rsidR="0096518D" w:rsidRPr="00585ACD" w:rsidRDefault="0096518D" w:rsidP="007D5F56">
      <w:pPr>
        <w:pStyle w:val="ListParagraph"/>
        <w:autoSpaceDN w:val="0"/>
        <w:spacing w:line="276" w:lineRule="auto"/>
        <w:ind w:left="1080"/>
        <w:jc w:val="both"/>
        <w:rPr>
          <w:rFonts w:ascii="Times New Roman" w:hAnsi="Times New Roman"/>
          <w:szCs w:val="24"/>
        </w:rPr>
      </w:pPr>
      <w:r w:rsidRPr="00585ACD">
        <w:rPr>
          <w:rFonts w:ascii="Times New Roman" w:hAnsi="Times New Roman"/>
          <w:szCs w:val="24"/>
        </w:rPr>
        <w:t>User will be able to file complaint</w:t>
      </w:r>
      <w:r w:rsidR="001024D8" w:rsidRPr="00585ACD">
        <w:rPr>
          <w:rFonts w:ascii="Times New Roman" w:hAnsi="Times New Roman"/>
          <w:szCs w:val="24"/>
        </w:rPr>
        <w:t>/appeals</w:t>
      </w:r>
      <w:r w:rsidRPr="00585ACD">
        <w:rPr>
          <w:rFonts w:ascii="Times New Roman" w:hAnsi="Times New Roman"/>
          <w:szCs w:val="24"/>
        </w:rPr>
        <w:t>.</w:t>
      </w:r>
    </w:p>
    <w:p w14:paraId="728CED63" w14:textId="77777777" w:rsidR="0096518D" w:rsidRPr="00585ACD" w:rsidRDefault="0096518D" w:rsidP="007D5F56">
      <w:pPr>
        <w:spacing w:line="276" w:lineRule="auto"/>
        <w:jc w:val="both"/>
        <w:rPr>
          <w:rFonts w:ascii="Times New Roman" w:hAnsi="Times New Roman"/>
        </w:rPr>
      </w:pPr>
    </w:p>
    <w:p w14:paraId="237BE235" w14:textId="12D010DF" w:rsidR="0096518D" w:rsidRPr="00585ACD" w:rsidRDefault="0096518D"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t>FE-</w:t>
      </w:r>
      <w:r w:rsidR="0091702E" w:rsidRPr="00585ACD">
        <w:rPr>
          <w:rFonts w:ascii="Times New Roman" w:hAnsi="Times New Roman"/>
        </w:rPr>
        <w:t>2</w:t>
      </w:r>
      <w:r w:rsidRPr="00585ACD">
        <w:rPr>
          <w:rFonts w:ascii="Times New Roman" w:hAnsi="Times New Roman"/>
        </w:rPr>
        <w:t>: View Complaint</w:t>
      </w:r>
      <w:r w:rsidR="00805C17">
        <w:rPr>
          <w:rFonts w:ascii="Times New Roman" w:hAnsi="Times New Roman"/>
        </w:rPr>
        <w:t>/Appeal</w:t>
      </w:r>
    </w:p>
    <w:p w14:paraId="69E43332" w14:textId="51E4F642" w:rsidR="0096518D" w:rsidRPr="00585ACD" w:rsidRDefault="00ED7978" w:rsidP="007D5F56">
      <w:pPr>
        <w:pStyle w:val="ListParagraph"/>
        <w:autoSpaceDN w:val="0"/>
        <w:spacing w:line="276" w:lineRule="auto"/>
        <w:ind w:left="1080"/>
        <w:jc w:val="both"/>
        <w:rPr>
          <w:rFonts w:ascii="Times New Roman" w:hAnsi="Times New Roman"/>
          <w:szCs w:val="24"/>
        </w:rPr>
      </w:pPr>
      <w:r>
        <w:rPr>
          <w:rFonts w:ascii="Times New Roman" w:hAnsi="Times New Roman"/>
          <w:szCs w:val="24"/>
        </w:rPr>
        <w:t xml:space="preserve">User </w:t>
      </w:r>
      <w:r w:rsidR="0096518D" w:rsidRPr="00585ACD">
        <w:rPr>
          <w:rFonts w:ascii="Times New Roman" w:hAnsi="Times New Roman"/>
          <w:szCs w:val="24"/>
        </w:rPr>
        <w:t>will be able to view their filed complaint.</w:t>
      </w:r>
    </w:p>
    <w:p w14:paraId="473819B6" w14:textId="77777777" w:rsidR="003A2EA8" w:rsidRPr="00805C17" w:rsidRDefault="003A2EA8" w:rsidP="00805C17">
      <w:pPr>
        <w:autoSpaceDN w:val="0"/>
        <w:spacing w:line="276" w:lineRule="auto"/>
        <w:jc w:val="both"/>
        <w:rPr>
          <w:rFonts w:ascii="Times New Roman" w:hAnsi="Times New Roman"/>
        </w:rPr>
      </w:pPr>
    </w:p>
    <w:p w14:paraId="13E02050" w14:textId="29147EC9" w:rsidR="00A84075" w:rsidRPr="00585ACD" w:rsidRDefault="00A84075"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FE-4: Respond to Complaint/Appeal</w:t>
      </w:r>
    </w:p>
    <w:p w14:paraId="18445928" w14:textId="4EA58999" w:rsidR="00A84075" w:rsidRPr="00585ACD" w:rsidRDefault="00A84075"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 xml:space="preserve">Admin will be able to respond to the complaint/appeal </w:t>
      </w:r>
      <w:r w:rsidR="005E26DD" w:rsidRPr="00585ACD">
        <w:rPr>
          <w:rFonts w:ascii="Times New Roman" w:hAnsi="Times New Roman"/>
          <w:szCs w:val="24"/>
        </w:rPr>
        <w:t xml:space="preserve">of users. </w:t>
      </w:r>
    </w:p>
    <w:p w14:paraId="375EE010" w14:textId="4DC69ED4" w:rsidR="004519F0" w:rsidRPr="00585ACD" w:rsidRDefault="004519F0" w:rsidP="007D5F56">
      <w:pPr>
        <w:spacing w:line="276" w:lineRule="auto"/>
        <w:jc w:val="both"/>
        <w:rPr>
          <w:rFonts w:ascii="Times New Roman" w:hAnsi="Times New Roman"/>
          <w:szCs w:val="24"/>
        </w:rPr>
      </w:pPr>
    </w:p>
    <w:p w14:paraId="2E38A533" w14:textId="6D8E3D91" w:rsidR="004519F0" w:rsidRPr="00585ACD" w:rsidRDefault="004519F0"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t>FE-</w:t>
      </w:r>
      <w:r w:rsidR="0091702E" w:rsidRPr="00585ACD">
        <w:rPr>
          <w:rFonts w:ascii="Times New Roman" w:hAnsi="Times New Roman"/>
        </w:rPr>
        <w:t>5</w:t>
      </w:r>
      <w:r w:rsidRPr="00585ACD">
        <w:rPr>
          <w:rFonts w:ascii="Times New Roman" w:hAnsi="Times New Roman"/>
        </w:rPr>
        <w:t xml:space="preserve">: Manage returns  </w:t>
      </w:r>
    </w:p>
    <w:p w14:paraId="57C7FCC3" w14:textId="331CA308" w:rsidR="004519F0" w:rsidRPr="00585ACD" w:rsidRDefault="004519F0" w:rsidP="007D5F56">
      <w:pPr>
        <w:pStyle w:val="ListParagraph"/>
        <w:autoSpaceDN w:val="0"/>
        <w:spacing w:line="276" w:lineRule="auto"/>
        <w:ind w:left="1080"/>
        <w:jc w:val="both"/>
        <w:rPr>
          <w:rFonts w:ascii="Times New Roman" w:hAnsi="Times New Roman"/>
        </w:rPr>
      </w:pPr>
      <w:r w:rsidRPr="00585ACD">
        <w:rPr>
          <w:rFonts w:ascii="Times New Roman" w:hAnsi="Times New Roman"/>
        </w:rPr>
        <w:t xml:space="preserve">     User</w:t>
      </w:r>
      <w:r w:rsidR="00ED7978">
        <w:rPr>
          <w:rFonts w:ascii="Times New Roman" w:hAnsi="Times New Roman"/>
        </w:rPr>
        <w:t xml:space="preserve"> </w:t>
      </w:r>
      <w:r w:rsidRPr="00585ACD">
        <w:rPr>
          <w:rFonts w:ascii="Times New Roman" w:hAnsi="Times New Roman"/>
        </w:rPr>
        <w:t xml:space="preserve">will be able to manage returns. </w:t>
      </w:r>
    </w:p>
    <w:p w14:paraId="1400E2E4" w14:textId="010CF982" w:rsidR="00523F1F" w:rsidRPr="00585ACD" w:rsidRDefault="00523F1F" w:rsidP="007D5F56">
      <w:pPr>
        <w:pStyle w:val="ListParagraph"/>
        <w:autoSpaceDN w:val="0"/>
        <w:spacing w:line="276" w:lineRule="auto"/>
        <w:ind w:left="1080"/>
        <w:jc w:val="both"/>
        <w:rPr>
          <w:rFonts w:ascii="Times New Roman" w:hAnsi="Times New Roman"/>
        </w:rPr>
      </w:pPr>
    </w:p>
    <w:p w14:paraId="68EDB65E" w14:textId="541CAA99" w:rsidR="00523F1F" w:rsidRPr="00585ACD" w:rsidRDefault="00523F1F" w:rsidP="007D5F56">
      <w:pPr>
        <w:pStyle w:val="ListParagraph"/>
        <w:numPr>
          <w:ilvl w:val="0"/>
          <w:numId w:val="12"/>
        </w:numPr>
        <w:autoSpaceDN w:val="0"/>
        <w:spacing w:line="276" w:lineRule="auto"/>
        <w:jc w:val="both"/>
        <w:rPr>
          <w:rFonts w:ascii="Times New Roman" w:hAnsi="Times New Roman"/>
          <w:szCs w:val="18"/>
        </w:rPr>
      </w:pPr>
      <w:r w:rsidRPr="00585ACD">
        <w:rPr>
          <w:rFonts w:ascii="Times New Roman" w:hAnsi="Times New Roman"/>
          <w:szCs w:val="18"/>
        </w:rPr>
        <w:t>FE-6-Manage refunds</w:t>
      </w:r>
    </w:p>
    <w:p w14:paraId="7703AD50" w14:textId="5E8E048E" w:rsidR="007772CD" w:rsidRDefault="00BE7863" w:rsidP="006664EF">
      <w:pPr>
        <w:pStyle w:val="ListParagraph"/>
        <w:autoSpaceDN w:val="0"/>
        <w:spacing w:line="276" w:lineRule="auto"/>
        <w:ind w:left="1080" w:firstLine="360"/>
        <w:jc w:val="both"/>
        <w:rPr>
          <w:rFonts w:ascii="Times New Roman" w:hAnsi="Times New Roman"/>
          <w:szCs w:val="18"/>
        </w:rPr>
      </w:pPr>
      <w:r>
        <w:rPr>
          <w:rFonts w:ascii="Times New Roman" w:hAnsi="Times New Roman"/>
          <w:szCs w:val="18"/>
        </w:rPr>
        <w:t>User</w:t>
      </w:r>
      <w:r w:rsidR="00523F1F" w:rsidRPr="00585ACD">
        <w:rPr>
          <w:rFonts w:ascii="Times New Roman" w:hAnsi="Times New Roman"/>
          <w:szCs w:val="18"/>
        </w:rPr>
        <w:t xml:space="preserve"> will be able to manage refunds.</w:t>
      </w:r>
    </w:p>
    <w:p w14:paraId="0951A563" w14:textId="77777777" w:rsidR="006C30F4" w:rsidRPr="006664EF" w:rsidRDefault="006C30F4" w:rsidP="006664EF">
      <w:pPr>
        <w:pStyle w:val="ListParagraph"/>
        <w:autoSpaceDN w:val="0"/>
        <w:spacing w:line="276" w:lineRule="auto"/>
        <w:ind w:left="1080" w:firstLine="360"/>
        <w:jc w:val="both"/>
        <w:rPr>
          <w:rFonts w:ascii="Times New Roman" w:hAnsi="Times New Roman"/>
          <w:szCs w:val="18"/>
        </w:rPr>
      </w:pPr>
    </w:p>
    <w:p w14:paraId="59B3D3CB" w14:textId="74DA4254" w:rsidR="003A4D24" w:rsidRPr="00585ACD" w:rsidRDefault="003A4D24" w:rsidP="007D5F56">
      <w:pPr>
        <w:pStyle w:val="Heading2"/>
        <w:numPr>
          <w:ilvl w:val="1"/>
          <w:numId w:val="26"/>
        </w:numPr>
        <w:spacing w:line="276" w:lineRule="auto"/>
        <w:jc w:val="both"/>
        <w:rPr>
          <w:rFonts w:ascii="Times New Roman" w:hAnsi="Times New Roman"/>
        </w:rPr>
      </w:pPr>
      <w:bookmarkStart w:id="55" w:name="_Toc121305155"/>
      <w:r w:rsidRPr="00585ACD">
        <w:rPr>
          <w:rFonts w:ascii="Times New Roman" w:hAnsi="Times New Roman"/>
        </w:rPr>
        <w:t xml:space="preserve">Module </w:t>
      </w:r>
      <w:r w:rsidR="00715F0E" w:rsidRPr="00585ACD">
        <w:rPr>
          <w:rFonts w:ascii="Times New Roman" w:hAnsi="Times New Roman"/>
        </w:rPr>
        <w:t>9</w:t>
      </w:r>
      <w:r w:rsidRPr="00585ACD">
        <w:rPr>
          <w:rFonts w:ascii="Times New Roman" w:hAnsi="Times New Roman"/>
        </w:rPr>
        <w:t xml:space="preserve">: </w:t>
      </w:r>
      <w:r w:rsidR="005E63D7" w:rsidRPr="00585ACD">
        <w:rPr>
          <w:rFonts w:ascii="Times New Roman" w:hAnsi="Times New Roman"/>
        </w:rPr>
        <w:t>Chat</w:t>
      </w:r>
      <w:bookmarkEnd w:id="55"/>
      <w:r w:rsidR="005E63D7" w:rsidRPr="00585ACD">
        <w:rPr>
          <w:rFonts w:ascii="Times New Roman" w:hAnsi="Times New Roman"/>
        </w:rPr>
        <w:t xml:space="preserve"> </w:t>
      </w:r>
    </w:p>
    <w:p w14:paraId="62D0ECCF" w14:textId="77777777" w:rsidR="003A4D24" w:rsidRPr="00585ACD" w:rsidRDefault="003A4D24" w:rsidP="007D5F56">
      <w:pPr>
        <w:pStyle w:val="ListParagraph"/>
        <w:numPr>
          <w:ilvl w:val="0"/>
          <w:numId w:val="13"/>
        </w:numPr>
        <w:autoSpaceDN w:val="0"/>
        <w:spacing w:line="276" w:lineRule="auto"/>
        <w:jc w:val="both"/>
        <w:rPr>
          <w:rFonts w:ascii="Times New Roman" w:hAnsi="Times New Roman"/>
        </w:rPr>
      </w:pPr>
      <w:r w:rsidRPr="00585ACD">
        <w:rPr>
          <w:rFonts w:ascii="Times New Roman" w:hAnsi="Times New Roman"/>
        </w:rPr>
        <w:t xml:space="preserve">FE-1: Contact Admin </w:t>
      </w:r>
    </w:p>
    <w:p w14:paraId="18A3CB30" w14:textId="23BE2394" w:rsidR="003A4D24" w:rsidRPr="00585ACD" w:rsidRDefault="0079718C" w:rsidP="007D5F56">
      <w:pPr>
        <w:pStyle w:val="ListParagraph"/>
        <w:autoSpaceDN w:val="0"/>
        <w:spacing w:line="276" w:lineRule="auto"/>
        <w:ind w:left="1080" w:firstLine="360"/>
        <w:jc w:val="both"/>
        <w:rPr>
          <w:rFonts w:ascii="Times New Roman" w:hAnsi="Times New Roman"/>
          <w:szCs w:val="24"/>
        </w:rPr>
      </w:pPr>
      <w:r w:rsidRPr="00585ACD">
        <w:rPr>
          <w:rFonts w:ascii="Times New Roman" w:hAnsi="Times New Roman"/>
          <w:szCs w:val="24"/>
        </w:rPr>
        <w:t>Users</w:t>
      </w:r>
      <w:r w:rsidR="003A4D24" w:rsidRPr="00585ACD">
        <w:rPr>
          <w:rFonts w:ascii="Times New Roman" w:hAnsi="Times New Roman"/>
          <w:szCs w:val="24"/>
        </w:rPr>
        <w:t xml:space="preserve"> will be able to contact </w:t>
      </w:r>
      <w:r w:rsidR="00DC0A96" w:rsidRPr="00585ACD">
        <w:rPr>
          <w:rFonts w:ascii="Times New Roman" w:hAnsi="Times New Roman"/>
          <w:szCs w:val="24"/>
        </w:rPr>
        <w:t>A</w:t>
      </w:r>
      <w:r w:rsidR="003A4D24" w:rsidRPr="00585ACD">
        <w:rPr>
          <w:rFonts w:ascii="Times New Roman" w:hAnsi="Times New Roman"/>
          <w:szCs w:val="24"/>
        </w:rPr>
        <w:t>dmin</w:t>
      </w:r>
      <w:r w:rsidR="00DC0A96" w:rsidRPr="00585ACD">
        <w:rPr>
          <w:rFonts w:ascii="Times New Roman" w:hAnsi="Times New Roman"/>
          <w:szCs w:val="24"/>
        </w:rPr>
        <w:t xml:space="preserve"> panel of the system</w:t>
      </w:r>
      <w:r w:rsidR="003A4D24" w:rsidRPr="00585ACD">
        <w:rPr>
          <w:rFonts w:ascii="Times New Roman" w:hAnsi="Times New Roman"/>
          <w:szCs w:val="24"/>
        </w:rPr>
        <w:t>.</w:t>
      </w:r>
    </w:p>
    <w:p w14:paraId="216D492E" w14:textId="77777777" w:rsidR="00A3166F" w:rsidRPr="00585ACD" w:rsidRDefault="00A3166F" w:rsidP="007D5F56">
      <w:pPr>
        <w:pStyle w:val="ListParagraph"/>
        <w:autoSpaceDN w:val="0"/>
        <w:spacing w:line="276" w:lineRule="auto"/>
        <w:ind w:left="1080" w:firstLine="360"/>
        <w:jc w:val="both"/>
        <w:rPr>
          <w:rFonts w:ascii="Times New Roman" w:hAnsi="Times New Roman"/>
        </w:rPr>
      </w:pPr>
    </w:p>
    <w:p w14:paraId="5EB6B119" w14:textId="4431D7C8" w:rsidR="003A4D24" w:rsidRPr="00585ACD" w:rsidRDefault="003A4D24"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4E69B4" w:rsidRPr="00585ACD">
        <w:rPr>
          <w:rFonts w:ascii="Times New Roman" w:hAnsi="Times New Roman"/>
          <w:szCs w:val="24"/>
        </w:rPr>
        <w:t>2</w:t>
      </w:r>
      <w:r w:rsidRPr="00585ACD">
        <w:rPr>
          <w:rFonts w:ascii="Times New Roman" w:hAnsi="Times New Roman"/>
          <w:szCs w:val="24"/>
        </w:rPr>
        <w:t>: Send Message</w:t>
      </w:r>
    </w:p>
    <w:p w14:paraId="21B502EC" w14:textId="77777777" w:rsidR="003A4D24" w:rsidRPr="00585ACD" w:rsidRDefault="003A4D24"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User will be able send message.</w:t>
      </w:r>
    </w:p>
    <w:p w14:paraId="383DCE5C" w14:textId="77777777" w:rsidR="003A4D24" w:rsidRPr="00585ACD" w:rsidRDefault="003A4D24" w:rsidP="007D5F56">
      <w:pPr>
        <w:spacing w:line="276" w:lineRule="auto"/>
        <w:jc w:val="both"/>
        <w:rPr>
          <w:rFonts w:ascii="Times New Roman" w:hAnsi="Times New Roman"/>
          <w:szCs w:val="24"/>
        </w:rPr>
      </w:pPr>
    </w:p>
    <w:p w14:paraId="362262DC" w14:textId="159CE877" w:rsidR="003A4D24" w:rsidRPr="00585ACD" w:rsidRDefault="003A4D24"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4E69B4" w:rsidRPr="00585ACD">
        <w:rPr>
          <w:rFonts w:ascii="Times New Roman" w:hAnsi="Times New Roman"/>
          <w:szCs w:val="24"/>
        </w:rPr>
        <w:t>3</w:t>
      </w:r>
      <w:r w:rsidRPr="00585ACD">
        <w:rPr>
          <w:rFonts w:ascii="Times New Roman" w:hAnsi="Times New Roman"/>
          <w:szCs w:val="24"/>
        </w:rPr>
        <w:t>: Receive Message</w:t>
      </w:r>
    </w:p>
    <w:p w14:paraId="49624312" w14:textId="34560B77" w:rsidR="003A4D24" w:rsidRPr="00585ACD" w:rsidRDefault="003A4D24"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User will be able receive message.</w:t>
      </w:r>
    </w:p>
    <w:p w14:paraId="6402A4C7" w14:textId="54784A3F" w:rsidR="00F95478" w:rsidRPr="00585ACD" w:rsidRDefault="00F95478" w:rsidP="007D5F56">
      <w:pPr>
        <w:spacing w:line="276" w:lineRule="auto"/>
        <w:jc w:val="both"/>
        <w:rPr>
          <w:rFonts w:ascii="Times New Roman" w:hAnsi="Times New Roman"/>
          <w:szCs w:val="24"/>
        </w:rPr>
      </w:pPr>
    </w:p>
    <w:p w14:paraId="1A17D8D0" w14:textId="672E274D" w:rsidR="00F95478" w:rsidRPr="00585ACD" w:rsidRDefault="00F95478" w:rsidP="007D5F56">
      <w:pPr>
        <w:pStyle w:val="ListParagraph"/>
        <w:numPr>
          <w:ilvl w:val="0"/>
          <w:numId w:val="14"/>
        </w:numPr>
        <w:autoSpaceDN w:val="0"/>
        <w:spacing w:line="276" w:lineRule="auto"/>
        <w:jc w:val="both"/>
        <w:rPr>
          <w:rFonts w:ascii="Times New Roman" w:hAnsi="Times New Roman"/>
          <w:szCs w:val="24"/>
        </w:rPr>
      </w:pPr>
      <w:r w:rsidRPr="00585ACD">
        <w:rPr>
          <w:rFonts w:ascii="Times New Roman" w:hAnsi="Times New Roman"/>
          <w:szCs w:val="24"/>
        </w:rPr>
        <w:t>FE-</w:t>
      </w:r>
      <w:r w:rsidR="004E69B4" w:rsidRPr="00585ACD">
        <w:rPr>
          <w:rFonts w:ascii="Times New Roman" w:hAnsi="Times New Roman"/>
          <w:szCs w:val="24"/>
        </w:rPr>
        <w:t>4</w:t>
      </w:r>
      <w:r w:rsidRPr="00585ACD">
        <w:rPr>
          <w:rFonts w:ascii="Times New Roman" w:hAnsi="Times New Roman"/>
          <w:szCs w:val="24"/>
        </w:rPr>
        <w:t>: View Message</w:t>
      </w:r>
    </w:p>
    <w:p w14:paraId="4B4506A9" w14:textId="44D809EB" w:rsidR="00AD5FC8" w:rsidRDefault="00F95478" w:rsidP="007D5F56">
      <w:pPr>
        <w:spacing w:line="276" w:lineRule="auto"/>
        <w:jc w:val="both"/>
        <w:rPr>
          <w:rFonts w:ascii="Times New Roman" w:hAnsi="Times New Roman"/>
          <w:szCs w:val="24"/>
        </w:rPr>
      </w:pPr>
      <w:r w:rsidRPr="00585ACD">
        <w:rPr>
          <w:rFonts w:ascii="Times New Roman" w:hAnsi="Times New Roman"/>
          <w:szCs w:val="24"/>
        </w:rPr>
        <w:t xml:space="preserve">            </w:t>
      </w:r>
      <w:r w:rsidRPr="00585ACD">
        <w:rPr>
          <w:rFonts w:ascii="Times New Roman" w:hAnsi="Times New Roman"/>
          <w:szCs w:val="24"/>
        </w:rPr>
        <w:tab/>
        <w:t>User will be able view message</w:t>
      </w:r>
      <w:r w:rsidR="00F91C3A">
        <w:rPr>
          <w:rFonts w:ascii="Times New Roman" w:hAnsi="Times New Roman"/>
          <w:szCs w:val="24"/>
        </w:rPr>
        <w:t>.</w:t>
      </w:r>
    </w:p>
    <w:p w14:paraId="2F015949" w14:textId="6A48F2F7" w:rsidR="006C30F4" w:rsidRDefault="006C30F4" w:rsidP="007D5F56">
      <w:pPr>
        <w:spacing w:line="276" w:lineRule="auto"/>
        <w:jc w:val="both"/>
        <w:rPr>
          <w:rFonts w:ascii="Times New Roman" w:hAnsi="Times New Roman"/>
          <w:szCs w:val="24"/>
        </w:rPr>
      </w:pPr>
    </w:p>
    <w:p w14:paraId="0B9DE8EB" w14:textId="65299BAE" w:rsidR="006C30F4" w:rsidRDefault="006C30F4" w:rsidP="007D5F56">
      <w:pPr>
        <w:spacing w:line="276" w:lineRule="auto"/>
        <w:jc w:val="both"/>
        <w:rPr>
          <w:rFonts w:ascii="Times New Roman" w:hAnsi="Times New Roman"/>
          <w:szCs w:val="24"/>
        </w:rPr>
      </w:pPr>
    </w:p>
    <w:p w14:paraId="08465A1A" w14:textId="23B7312A" w:rsidR="006C30F4" w:rsidRDefault="006C30F4" w:rsidP="007D5F56">
      <w:pPr>
        <w:spacing w:line="276" w:lineRule="auto"/>
        <w:jc w:val="both"/>
        <w:rPr>
          <w:rFonts w:ascii="Times New Roman" w:hAnsi="Times New Roman"/>
          <w:szCs w:val="24"/>
        </w:rPr>
      </w:pPr>
    </w:p>
    <w:p w14:paraId="45E5EB5A" w14:textId="66954BD6" w:rsidR="006C30F4" w:rsidRDefault="006C30F4" w:rsidP="007D5F56">
      <w:pPr>
        <w:spacing w:line="276" w:lineRule="auto"/>
        <w:jc w:val="both"/>
        <w:rPr>
          <w:rFonts w:ascii="Times New Roman" w:hAnsi="Times New Roman"/>
          <w:szCs w:val="24"/>
        </w:rPr>
      </w:pPr>
    </w:p>
    <w:p w14:paraId="088B4CE7" w14:textId="357FF561" w:rsidR="006C30F4" w:rsidRDefault="006C30F4" w:rsidP="007D5F56">
      <w:pPr>
        <w:spacing w:line="276" w:lineRule="auto"/>
        <w:jc w:val="both"/>
        <w:rPr>
          <w:rFonts w:ascii="Times New Roman" w:hAnsi="Times New Roman"/>
          <w:szCs w:val="24"/>
        </w:rPr>
      </w:pPr>
    </w:p>
    <w:p w14:paraId="08F55459" w14:textId="710A0568" w:rsidR="006C30F4" w:rsidRDefault="006C30F4" w:rsidP="007D5F56">
      <w:pPr>
        <w:spacing w:line="276" w:lineRule="auto"/>
        <w:jc w:val="both"/>
        <w:rPr>
          <w:rFonts w:ascii="Times New Roman" w:hAnsi="Times New Roman"/>
          <w:szCs w:val="24"/>
        </w:rPr>
      </w:pPr>
    </w:p>
    <w:p w14:paraId="287E638A" w14:textId="77777777" w:rsidR="006C30F4" w:rsidRPr="00585ACD" w:rsidRDefault="006C30F4" w:rsidP="007D5F56">
      <w:pPr>
        <w:spacing w:line="276" w:lineRule="auto"/>
        <w:jc w:val="both"/>
        <w:rPr>
          <w:rFonts w:ascii="Times New Roman" w:hAnsi="Times New Roman"/>
          <w:szCs w:val="24"/>
        </w:rPr>
      </w:pPr>
    </w:p>
    <w:p w14:paraId="5EE0A83C" w14:textId="38E58A4A" w:rsidR="007368B2"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56" w:name="_Toc506386193"/>
      <w:bookmarkStart w:id="57" w:name="_Toc488853132"/>
      <w:bookmarkStart w:id="58" w:name="_Toc87347710"/>
      <w:bookmarkStart w:id="59" w:name="_Toc116381706"/>
      <w:bookmarkStart w:id="60" w:name="_Toc121305156"/>
      <w:r w:rsidRPr="00585ACD">
        <w:rPr>
          <w:rFonts w:ascii="Times New Roman" w:hAnsi="Times New Roman"/>
          <w:sz w:val="32"/>
          <w:szCs w:val="18"/>
        </w:rPr>
        <w:lastRenderedPageBreak/>
        <w:t>System Limitations/Constraints</w:t>
      </w:r>
      <w:bookmarkEnd w:id="56"/>
      <w:bookmarkEnd w:id="57"/>
      <w:bookmarkEnd w:id="58"/>
      <w:bookmarkEnd w:id="59"/>
      <w:bookmarkEnd w:id="60"/>
    </w:p>
    <w:p w14:paraId="3C04DFF5" w14:textId="77777777" w:rsidR="002E2421" w:rsidRPr="00585ACD" w:rsidRDefault="002E2421" w:rsidP="007D5F56">
      <w:pPr>
        <w:pStyle w:val="NormalWeb"/>
        <w:numPr>
          <w:ilvl w:val="0"/>
          <w:numId w:val="30"/>
        </w:numPr>
        <w:spacing w:before="240" w:after="240" w:line="276" w:lineRule="auto"/>
        <w:ind w:left="1170"/>
        <w:jc w:val="both"/>
      </w:pPr>
      <w:r w:rsidRPr="00585ACD">
        <w:rPr>
          <w:color w:val="000000"/>
        </w:rPr>
        <w:t>Single user can not register multiple times in system.</w:t>
      </w:r>
    </w:p>
    <w:p w14:paraId="05D768A7" w14:textId="432B69BE" w:rsidR="002E2421" w:rsidRPr="00585ACD" w:rsidRDefault="002E2421" w:rsidP="007D5F56">
      <w:pPr>
        <w:pStyle w:val="NormalWeb"/>
        <w:numPr>
          <w:ilvl w:val="0"/>
          <w:numId w:val="30"/>
        </w:numPr>
        <w:spacing w:before="240" w:after="240" w:line="276" w:lineRule="auto"/>
        <w:ind w:left="1170"/>
        <w:jc w:val="both"/>
      </w:pPr>
      <w:r w:rsidRPr="00585ACD">
        <w:rPr>
          <w:color w:val="000000"/>
        </w:rPr>
        <w:t>User must have internet connection to access the system.</w:t>
      </w:r>
    </w:p>
    <w:p w14:paraId="7384759D" w14:textId="0506E102" w:rsidR="0075690E" w:rsidRPr="00585ACD" w:rsidRDefault="0075690E" w:rsidP="007D5F56">
      <w:pPr>
        <w:pStyle w:val="NormalWeb"/>
        <w:numPr>
          <w:ilvl w:val="0"/>
          <w:numId w:val="30"/>
        </w:numPr>
        <w:spacing w:before="240" w:after="240" w:line="276" w:lineRule="auto"/>
        <w:ind w:left="1170"/>
        <w:jc w:val="both"/>
      </w:pPr>
      <w:r w:rsidRPr="00585ACD">
        <w:t>User must have a registered bank account</w:t>
      </w:r>
    </w:p>
    <w:p w14:paraId="3FDDB705" w14:textId="43E4A1C3" w:rsidR="0075690E" w:rsidRPr="00585ACD" w:rsidRDefault="0075690E" w:rsidP="007D5F56">
      <w:pPr>
        <w:pStyle w:val="NormalWeb"/>
        <w:numPr>
          <w:ilvl w:val="0"/>
          <w:numId w:val="30"/>
        </w:numPr>
        <w:spacing w:before="240" w:after="240" w:line="276" w:lineRule="auto"/>
        <w:ind w:left="1170"/>
        <w:jc w:val="both"/>
      </w:pPr>
      <w:r w:rsidRPr="00585ACD">
        <w:t xml:space="preserve">User can’t use system as a guest. </w:t>
      </w:r>
    </w:p>
    <w:p w14:paraId="671E3681" w14:textId="695E1F15" w:rsidR="006B5237" w:rsidRDefault="002E2421" w:rsidP="007D5F56">
      <w:pPr>
        <w:pStyle w:val="ListParagraph"/>
        <w:numPr>
          <w:ilvl w:val="0"/>
          <w:numId w:val="30"/>
        </w:numPr>
        <w:spacing w:line="276" w:lineRule="auto"/>
        <w:ind w:left="1170"/>
        <w:jc w:val="both"/>
        <w:rPr>
          <w:rFonts w:ascii="Times New Roman" w:hAnsi="Times New Roman"/>
          <w:szCs w:val="24"/>
        </w:rPr>
      </w:pPr>
      <w:r w:rsidRPr="00585ACD">
        <w:rPr>
          <w:rFonts w:ascii="Times New Roman" w:hAnsi="Times New Roman"/>
          <w:szCs w:val="24"/>
        </w:rPr>
        <w:t xml:space="preserve">User must have </w:t>
      </w:r>
      <w:r w:rsidR="005021DD" w:rsidRPr="00585ACD">
        <w:rPr>
          <w:rFonts w:ascii="Times New Roman" w:hAnsi="Times New Roman"/>
          <w:szCs w:val="24"/>
        </w:rPr>
        <w:t>ID</w:t>
      </w:r>
      <w:r w:rsidRPr="00585ACD">
        <w:rPr>
          <w:rFonts w:ascii="Times New Roman" w:hAnsi="Times New Roman"/>
          <w:szCs w:val="24"/>
        </w:rPr>
        <w:t xml:space="preserve"> verification </w:t>
      </w:r>
      <w:r w:rsidR="0075690E" w:rsidRPr="00585ACD">
        <w:rPr>
          <w:rFonts w:ascii="Times New Roman" w:hAnsi="Times New Roman"/>
          <w:szCs w:val="24"/>
        </w:rPr>
        <w:t xml:space="preserve">to register warehouse. </w:t>
      </w:r>
    </w:p>
    <w:p w14:paraId="5ADB63A9" w14:textId="5E7E7A54" w:rsidR="006C30F4" w:rsidRDefault="006C30F4" w:rsidP="006C30F4">
      <w:pPr>
        <w:spacing w:line="276" w:lineRule="auto"/>
        <w:jc w:val="both"/>
        <w:rPr>
          <w:rFonts w:ascii="Times New Roman" w:hAnsi="Times New Roman"/>
          <w:szCs w:val="24"/>
        </w:rPr>
      </w:pPr>
    </w:p>
    <w:p w14:paraId="39680F87" w14:textId="77777777" w:rsidR="006C30F4" w:rsidRPr="006C30F4" w:rsidRDefault="006C30F4" w:rsidP="006C30F4">
      <w:pPr>
        <w:spacing w:line="276" w:lineRule="auto"/>
        <w:jc w:val="both"/>
        <w:rPr>
          <w:rFonts w:ascii="Times New Roman" w:hAnsi="Times New Roman"/>
          <w:szCs w:val="24"/>
        </w:rPr>
      </w:pPr>
    </w:p>
    <w:p w14:paraId="05901C55" w14:textId="6DAAF409" w:rsidR="001C2342"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61" w:name="_Toc87347711"/>
      <w:bookmarkStart w:id="62" w:name="_Toc121305157"/>
      <w:r w:rsidRPr="00585ACD">
        <w:rPr>
          <w:rFonts w:ascii="Times New Roman" w:hAnsi="Times New Roman"/>
          <w:sz w:val="32"/>
          <w:szCs w:val="18"/>
        </w:rPr>
        <w:t>Data Gathering Approach</w:t>
      </w:r>
      <w:bookmarkEnd w:id="61"/>
      <w:bookmarkEnd w:id="62"/>
    </w:p>
    <w:p w14:paraId="5260E139" w14:textId="735EBAFE" w:rsidR="00EC7287" w:rsidRPr="00585ACD" w:rsidRDefault="002F1E8F" w:rsidP="007D5F56">
      <w:pPr>
        <w:spacing w:line="276" w:lineRule="auto"/>
        <w:jc w:val="both"/>
        <w:rPr>
          <w:rFonts w:ascii="Times New Roman" w:hAnsi="Times New Roman"/>
        </w:rPr>
      </w:pPr>
      <w:r w:rsidRPr="00585ACD">
        <w:rPr>
          <w:rFonts w:ascii="Times New Roman" w:hAnsi="Times New Roman"/>
        </w:rPr>
        <w:t xml:space="preserve">We gathered our data by following approaches. </w:t>
      </w:r>
    </w:p>
    <w:p w14:paraId="143884BC" w14:textId="77777777" w:rsidR="006812DE" w:rsidRPr="000D2A8D" w:rsidRDefault="006812DE" w:rsidP="007D5F56">
      <w:pPr>
        <w:spacing w:line="276" w:lineRule="auto"/>
        <w:jc w:val="both"/>
        <w:rPr>
          <w:rFonts w:ascii="Times New Roman" w:hAnsi="Times New Roman"/>
          <w:sz w:val="20"/>
          <w:szCs w:val="16"/>
        </w:rPr>
      </w:pPr>
    </w:p>
    <w:p w14:paraId="13B40781" w14:textId="77777777" w:rsidR="00EC7287" w:rsidRPr="00585ACD" w:rsidRDefault="00EC7287" w:rsidP="007D5F56">
      <w:pPr>
        <w:pStyle w:val="ListParagraph"/>
        <w:numPr>
          <w:ilvl w:val="1"/>
          <w:numId w:val="26"/>
        </w:numPr>
        <w:spacing w:line="276" w:lineRule="auto"/>
        <w:jc w:val="both"/>
        <w:rPr>
          <w:rFonts w:ascii="Times New Roman" w:hAnsi="Times New Roman"/>
          <w:b/>
          <w:bCs/>
        </w:rPr>
      </w:pPr>
      <w:r w:rsidRPr="00585ACD">
        <w:rPr>
          <w:rFonts w:ascii="Times New Roman" w:hAnsi="Times New Roman"/>
          <w:b/>
          <w:bCs/>
          <w:sz w:val="28"/>
        </w:rPr>
        <w:t>Brain Storming</w:t>
      </w:r>
    </w:p>
    <w:p w14:paraId="55633A1B" w14:textId="77777777" w:rsidR="00FB488D" w:rsidRPr="00585ACD" w:rsidRDefault="00FB488D" w:rsidP="007D5F56">
      <w:pPr>
        <w:spacing w:line="276" w:lineRule="auto"/>
        <w:jc w:val="both"/>
        <w:rPr>
          <w:rFonts w:ascii="Times New Roman" w:hAnsi="Times New Roman"/>
        </w:rPr>
      </w:pPr>
      <w:bookmarkStart w:id="63" w:name="_Toc506386195"/>
      <w:bookmarkStart w:id="64" w:name="_Toc488853134"/>
      <w:bookmarkStart w:id="65" w:name="_Toc440747368"/>
      <w:bookmarkStart w:id="66" w:name="_Toc440747342"/>
      <w:bookmarkStart w:id="67" w:name="_Toc440746953"/>
      <w:bookmarkStart w:id="68" w:name="_Toc87347712"/>
    </w:p>
    <w:p w14:paraId="06269FCA" w14:textId="77777777" w:rsidR="00FB488D" w:rsidRPr="00585ACD" w:rsidRDefault="00FB488D" w:rsidP="007D5F56">
      <w:pPr>
        <w:spacing w:line="276" w:lineRule="auto"/>
        <w:jc w:val="both"/>
        <w:rPr>
          <w:rFonts w:ascii="Times New Roman" w:hAnsi="Times New Roman"/>
        </w:rPr>
      </w:pPr>
      <w:r w:rsidRPr="00585ACD">
        <w:rPr>
          <w:rFonts w:ascii="Times New Roman" w:hAnsi="Times New Roman"/>
        </w:rPr>
        <w:t>Brain Storming was required to identify the solutions to the problem faced by suppliers in the field of E commerce.</w:t>
      </w:r>
    </w:p>
    <w:p w14:paraId="12CCBD0F" w14:textId="77777777" w:rsidR="00FB488D" w:rsidRPr="00585ACD" w:rsidRDefault="00FB488D" w:rsidP="007D5F56">
      <w:pPr>
        <w:spacing w:line="276" w:lineRule="auto"/>
        <w:jc w:val="both"/>
        <w:rPr>
          <w:rFonts w:ascii="Times New Roman" w:hAnsi="Times New Roman"/>
        </w:rPr>
      </w:pPr>
    </w:p>
    <w:p w14:paraId="537DB686" w14:textId="14F78C1D" w:rsidR="00FB488D" w:rsidRPr="00585ACD" w:rsidRDefault="00FB488D" w:rsidP="007D5F56">
      <w:pPr>
        <w:pStyle w:val="ListParagraph"/>
        <w:numPr>
          <w:ilvl w:val="1"/>
          <w:numId w:val="26"/>
        </w:numPr>
        <w:spacing w:line="276" w:lineRule="auto"/>
        <w:jc w:val="both"/>
        <w:rPr>
          <w:rFonts w:ascii="Times New Roman" w:hAnsi="Times New Roman"/>
          <w:b/>
          <w:bCs/>
        </w:rPr>
      </w:pPr>
      <w:r w:rsidRPr="00585ACD">
        <w:rPr>
          <w:rFonts w:ascii="Times New Roman" w:hAnsi="Times New Roman"/>
          <w:b/>
          <w:bCs/>
          <w:sz w:val="28"/>
        </w:rPr>
        <w:t xml:space="preserve"> Similar System Analysis</w:t>
      </w:r>
    </w:p>
    <w:p w14:paraId="77C6FF16" w14:textId="77777777" w:rsidR="008F1E78" w:rsidRPr="000D2A8D" w:rsidRDefault="008F1E78" w:rsidP="007D5F56">
      <w:pPr>
        <w:pStyle w:val="ListParagraph"/>
        <w:spacing w:line="276" w:lineRule="auto"/>
        <w:jc w:val="both"/>
        <w:rPr>
          <w:rFonts w:ascii="Times New Roman" w:hAnsi="Times New Roman"/>
          <w:b/>
          <w:bCs/>
          <w:sz w:val="18"/>
          <w:szCs w:val="14"/>
        </w:rPr>
      </w:pPr>
    </w:p>
    <w:p w14:paraId="18D016DD" w14:textId="77777777" w:rsidR="00FB488D" w:rsidRPr="00585ACD" w:rsidRDefault="00FB488D" w:rsidP="007D5F56">
      <w:pPr>
        <w:spacing w:line="276" w:lineRule="auto"/>
        <w:jc w:val="both"/>
        <w:rPr>
          <w:rFonts w:ascii="Times New Roman" w:hAnsi="Times New Roman"/>
        </w:rPr>
      </w:pPr>
      <w:r w:rsidRPr="00585ACD">
        <w:rPr>
          <w:rFonts w:ascii="Times New Roman" w:hAnsi="Times New Roman"/>
        </w:rPr>
        <w:t>We personally used and analyzed many related web-based applications to observe how they all are working? What are some common terminologies? what are some deficiencies in the current system and how they can be improved in our proposed. In this way, we gathered a lot of data through observation that how can proposed system can overcome the deficiencies in existing systems.</w:t>
      </w:r>
    </w:p>
    <w:p w14:paraId="0209CA25" w14:textId="77777777" w:rsidR="00FB488D" w:rsidRPr="00585ACD" w:rsidRDefault="00FB488D" w:rsidP="007D5F56">
      <w:pPr>
        <w:spacing w:line="276" w:lineRule="auto"/>
        <w:jc w:val="both"/>
        <w:rPr>
          <w:rFonts w:ascii="Times New Roman" w:hAnsi="Times New Roman"/>
        </w:rPr>
      </w:pPr>
    </w:p>
    <w:p w14:paraId="4C9CA736" w14:textId="2834E4EE" w:rsidR="00FB488D" w:rsidRPr="00585ACD" w:rsidRDefault="00FB488D" w:rsidP="007D5F56">
      <w:pPr>
        <w:pStyle w:val="ListParagraph"/>
        <w:numPr>
          <w:ilvl w:val="1"/>
          <w:numId w:val="26"/>
        </w:numPr>
        <w:spacing w:line="276" w:lineRule="auto"/>
        <w:jc w:val="both"/>
        <w:rPr>
          <w:rFonts w:ascii="Times New Roman" w:hAnsi="Times New Roman"/>
          <w:b/>
          <w:bCs/>
          <w:sz w:val="28"/>
        </w:rPr>
      </w:pPr>
      <w:r w:rsidRPr="00585ACD">
        <w:rPr>
          <w:rFonts w:ascii="Times New Roman" w:hAnsi="Times New Roman"/>
          <w:b/>
          <w:bCs/>
          <w:sz w:val="28"/>
        </w:rPr>
        <w:t xml:space="preserve"> Interviews</w:t>
      </w:r>
    </w:p>
    <w:p w14:paraId="103F54B5" w14:textId="77777777" w:rsidR="008F1E78" w:rsidRPr="000D2A8D" w:rsidRDefault="008F1E78" w:rsidP="007D5F56">
      <w:pPr>
        <w:pStyle w:val="ListParagraph"/>
        <w:spacing w:line="276" w:lineRule="auto"/>
        <w:jc w:val="both"/>
        <w:rPr>
          <w:rFonts w:ascii="Times New Roman" w:hAnsi="Times New Roman"/>
          <w:b/>
          <w:bCs/>
          <w:sz w:val="16"/>
          <w:szCs w:val="10"/>
        </w:rPr>
      </w:pPr>
    </w:p>
    <w:p w14:paraId="30C79E2F" w14:textId="2B5DF67F" w:rsidR="00FB488D" w:rsidRPr="00585ACD" w:rsidRDefault="00FB488D" w:rsidP="007D5F56">
      <w:pPr>
        <w:spacing w:line="276" w:lineRule="auto"/>
        <w:jc w:val="both"/>
        <w:rPr>
          <w:rFonts w:ascii="Times New Roman" w:hAnsi="Times New Roman"/>
        </w:rPr>
      </w:pPr>
      <w:r w:rsidRPr="00585ACD">
        <w:rPr>
          <w:rFonts w:ascii="Times New Roman" w:hAnsi="Times New Roman"/>
        </w:rPr>
        <w:t>We conducted interviews with our friends that are in field of E commerce. Almost all of them looked interested in our proposed system because they want such a system that helps them to meet the rules and regulations of an ecommerce platform and provide fast and efficient shipping to the customer.</w:t>
      </w:r>
    </w:p>
    <w:p w14:paraId="4EC627EC" w14:textId="77777777" w:rsidR="00BE2C49" w:rsidRPr="00585ACD" w:rsidRDefault="00BE2C49" w:rsidP="007D5F56">
      <w:pPr>
        <w:spacing w:line="276" w:lineRule="auto"/>
        <w:jc w:val="both"/>
        <w:rPr>
          <w:rFonts w:ascii="Times New Roman" w:hAnsi="Times New Roman"/>
        </w:rPr>
      </w:pPr>
    </w:p>
    <w:p w14:paraId="1100DF95" w14:textId="760C11C7" w:rsidR="008F1E78" w:rsidRDefault="00C04301" w:rsidP="007D5F56">
      <w:pPr>
        <w:pStyle w:val="ListParagraph"/>
        <w:numPr>
          <w:ilvl w:val="1"/>
          <w:numId w:val="26"/>
        </w:numPr>
        <w:suppressAutoHyphens w:val="0"/>
        <w:spacing w:line="276" w:lineRule="auto"/>
        <w:jc w:val="both"/>
        <w:rPr>
          <w:rFonts w:ascii="Times New Roman" w:hAnsi="Times New Roman"/>
          <w:b/>
          <w:bCs/>
          <w:sz w:val="28"/>
          <w:szCs w:val="28"/>
        </w:rPr>
      </w:pPr>
      <w:r w:rsidRPr="00585ACD">
        <w:rPr>
          <w:rFonts w:ascii="Times New Roman" w:hAnsi="Times New Roman"/>
          <w:b/>
          <w:bCs/>
          <w:sz w:val="28"/>
          <w:szCs w:val="28"/>
        </w:rPr>
        <w:t>Group Discussion:</w:t>
      </w:r>
    </w:p>
    <w:p w14:paraId="4812F5E7" w14:textId="77777777" w:rsidR="00C73662" w:rsidRPr="000D2A8D" w:rsidRDefault="00C73662" w:rsidP="00C73662">
      <w:pPr>
        <w:pStyle w:val="ListParagraph"/>
        <w:suppressAutoHyphens w:val="0"/>
        <w:spacing w:line="276" w:lineRule="auto"/>
        <w:jc w:val="both"/>
        <w:rPr>
          <w:rFonts w:ascii="Times New Roman" w:hAnsi="Times New Roman"/>
          <w:b/>
          <w:bCs/>
          <w:sz w:val="16"/>
          <w:szCs w:val="16"/>
        </w:rPr>
      </w:pPr>
    </w:p>
    <w:p w14:paraId="66FB108D" w14:textId="36AC61DF" w:rsidR="005C131A" w:rsidRDefault="00C04301" w:rsidP="007D5F56">
      <w:pPr>
        <w:spacing w:line="276" w:lineRule="auto"/>
        <w:jc w:val="both"/>
        <w:rPr>
          <w:rFonts w:ascii="Times New Roman" w:hAnsi="Times New Roman"/>
        </w:rPr>
      </w:pPr>
      <w:r w:rsidRPr="00585ACD">
        <w:rPr>
          <w:rFonts w:ascii="Times New Roman" w:hAnsi="Times New Roman"/>
        </w:rPr>
        <w:t>Group discussions were used to find hypothetical solutions to problems which are part of the project.</w:t>
      </w:r>
    </w:p>
    <w:p w14:paraId="0AAE5657" w14:textId="77777777" w:rsidR="00A66EA9" w:rsidRPr="00585ACD" w:rsidRDefault="00A66EA9" w:rsidP="007D5F56">
      <w:pPr>
        <w:spacing w:line="276" w:lineRule="auto"/>
        <w:jc w:val="both"/>
        <w:rPr>
          <w:rFonts w:ascii="Times New Roman" w:hAnsi="Times New Roman"/>
        </w:rPr>
      </w:pPr>
    </w:p>
    <w:p w14:paraId="10B73654" w14:textId="6E3C7AC7" w:rsidR="001C2342"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69" w:name="_Toc121305158"/>
      <w:r w:rsidRPr="00585ACD">
        <w:rPr>
          <w:rFonts w:ascii="Times New Roman" w:hAnsi="Times New Roman"/>
          <w:sz w:val="32"/>
          <w:szCs w:val="18"/>
        </w:rPr>
        <w:lastRenderedPageBreak/>
        <w:t>Tools and Technologies</w:t>
      </w:r>
      <w:bookmarkEnd w:id="63"/>
      <w:bookmarkEnd w:id="64"/>
      <w:bookmarkEnd w:id="65"/>
      <w:bookmarkEnd w:id="66"/>
      <w:bookmarkEnd w:id="67"/>
      <w:bookmarkEnd w:id="68"/>
      <w:bookmarkEnd w:id="69"/>
    </w:p>
    <w:p w14:paraId="4E0B64B4" w14:textId="7FF85A2E" w:rsidR="0073506A" w:rsidRPr="00585ACD" w:rsidRDefault="0073506A" w:rsidP="007D5F56">
      <w:pPr>
        <w:spacing w:line="276" w:lineRule="auto"/>
        <w:rPr>
          <w:rFonts w:ascii="Times New Roman" w:hAnsi="Times New Roman"/>
        </w:rPr>
      </w:pPr>
      <w:r w:rsidRPr="00585ACD">
        <w:rPr>
          <w:rFonts w:ascii="Times New Roman" w:hAnsi="Times New Roman"/>
        </w:rPr>
        <w:t xml:space="preserve">Table 2 shows the </w:t>
      </w:r>
      <w:r w:rsidR="00FB4FE3" w:rsidRPr="00585ACD">
        <w:rPr>
          <w:rFonts w:ascii="Times New Roman" w:hAnsi="Times New Roman"/>
        </w:rPr>
        <w:t xml:space="preserve">tools and technologies that would be used in </w:t>
      </w:r>
      <w:r w:rsidR="007A7602" w:rsidRPr="00585ACD">
        <w:rPr>
          <w:rFonts w:ascii="Times New Roman" w:hAnsi="Times New Roman"/>
        </w:rPr>
        <w:t xml:space="preserve">development </w:t>
      </w:r>
      <w:r w:rsidR="00FB4FE3" w:rsidRPr="00585ACD">
        <w:rPr>
          <w:rFonts w:ascii="Times New Roman" w:hAnsi="Times New Roman"/>
        </w:rPr>
        <w:t>of</w:t>
      </w:r>
      <w:r w:rsidR="007A7602" w:rsidRPr="00585ACD">
        <w:rPr>
          <w:rFonts w:ascii="Times New Roman" w:hAnsi="Times New Roman"/>
        </w:rPr>
        <w:t xml:space="preserve"> Stock logistics</w:t>
      </w:r>
      <w:r w:rsidR="00FB4FE3" w:rsidRPr="00585ACD">
        <w:rPr>
          <w:rFonts w:ascii="Times New Roman" w:hAnsi="Times New Roman"/>
        </w:rPr>
        <w:t>.</w:t>
      </w:r>
    </w:p>
    <w:p w14:paraId="00E4367F" w14:textId="77777777" w:rsidR="0073506A" w:rsidRPr="00585ACD" w:rsidRDefault="0073506A" w:rsidP="007D5F56">
      <w:pPr>
        <w:spacing w:line="276" w:lineRule="auto"/>
        <w:jc w:val="both"/>
        <w:rPr>
          <w:rFonts w:ascii="Times New Roman" w:hAnsi="Times New Roman"/>
        </w:rPr>
      </w:pPr>
    </w:p>
    <w:p w14:paraId="5FABDDE0" w14:textId="6D8576E7" w:rsidR="001C2342" w:rsidRPr="00585ACD" w:rsidRDefault="001C2342"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Table </w:t>
      </w:r>
      <w:r w:rsidRPr="00585ACD">
        <w:rPr>
          <w:rFonts w:ascii="Times New Roman" w:hAnsi="Times New Roman"/>
          <w:sz w:val="22"/>
          <w:szCs w:val="22"/>
        </w:rPr>
        <w:fldChar w:fldCharType="begin"/>
      </w:r>
      <w:r w:rsidRPr="00585ACD">
        <w:rPr>
          <w:rFonts w:ascii="Times New Roman" w:hAnsi="Times New Roman"/>
          <w:sz w:val="22"/>
          <w:szCs w:val="22"/>
        </w:rPr>
        <w:instrText>SEQ Table \* ARABIC</w:instrText>
      </w:r>
      <w:r w:rsidRPr="00585ACD">
        <w:rPr>
          <w:rFonts w:ascii="Times New Roman" w:hAnsi="Times New Roman"/>
          <w:sz w:val="22"/>
          <w:szCs w:val="22"/>
        </w:rPr>
        <w:fldChar w:fldCharType="separate"/>
      </w:r>
      <w:r w:rsidR="008F1A9C">
        <w:rPr>
          <w:rFonts w:ascii="Times New Roman" w:hAnsi="Times New Roman"/>
          <w:noProof/>
          <w:sz w:val="22"/>
          <w:szCs w:val="22"/>
        </w:rPr>
        <w:t>2</w:t>
      </w:r>
      <w:r w:rsidRPr="00585ACD">
        <w:rPr>
          <w:rFonts w:ascii="Times New Roman" w:hAnsi="Times New Roman"/>
          <w:sz w:val="22"/>
          <w:szCs w:val="22"/>
        </w:rPr>
        <w:fldChar w:fldCharType="end"/>
      </w:r>
      <w:r w:rsidRPr="00585ACD">
        <w:rPr>
          <w:rFonts w:ascii="Times New Roman" w:hAnsi="Times New Roman"/>
          <w:sz w:val="22"/>
          <w:szCs w:val="22"/>
        </w:rPr>
        <w:t>: Tools and Technologies for Proposed Project</w:t>
      </w:r>
    </w:p>
    <w:tbl>
      <w:tblPr>
        <w:tblStyle w:val="TableGrid"/>
        <w:tblW w:w="9149" w:type="dxa"/>
        <w:tblInd w:w="109" w:type="dxa"/>
        <w:tblLook w:val="04A0" w:firstRow="1" w:lastRow="0" w:firstColumn="1" w:lastColumn="0" w:noHBand="0" w:noVBand="1"/>
      </w:tblPr>
      <w:tblGrid>
        <w:gridCol w:w="1850"/>
        <w:gridCol w:w="2714"/>
        <w:gridCol w:w="1843"/>
        <w:gridCol w:w="2742"/>
      </w:tblGrid>
      <w:tr w:rsidR="009C24C8" w:rsidRPr="00585ACD" w14:paraId="60CFB33B" w14:textId="77777777" w:rsidTr="00192546">
        <w:trPr>
          <w:trHeight w:val="466"/>
        </w:trPr>
        <w:tc>
          <w:tcPr>
            <w:tcW w:w="1850" w:type="dxa"/>
            <w:vMerge w:val="restart"/>
            <w:tcBorders>
              <w:top w:val="single" w:sz="4" w:space="0" w:color="000000"/>
              <w:left w:val="single" w:sz="4" w:space="0" w:color="000000"/>
              <w:right w:val="single" w:sz="4" w:space="0" w:color="000000"/>
            </w:tcBorders>
          </w:tcPr>
          <w:p w14:paraId="5F6BBE67" w14:textId="62947533" w:rsidR="009C24C8" w:rsidRPr="00695347" w:rsidRDefault="009C24C8" w:rsidP="007D5F56">
            <w:pPr>
              <w:spacing w:line="276" w:lineRule="auto"/>
              <w:ind w:left="110"/>
              <w:jc w:val="both"/>
              <w:rPr>
                <w:rFonts w:ascii="Times New Roman" w:hAnsi="Times New Roman"/>
                <w:b/>
                <w:szCs w:val="24"/>
              </w:rPr>
            </w:pPr>
          </w:p>
          <w:p w14:paraId="43746210" w14:textId="77777777" w:rsidR="009C24C8" w:rsidRPr="00695347" w:rsidRDefault="009C24C8" w:rsidP="007D5F56">
            <w:pPr>
              <w:spacing w:line="276" w:lineRule="auto"/>
              <w:ind w:left="110"/>
              <w:jc w:val="both"/>
              <w:rPr>
                <w:rFonts w:ascii="Times New Roman" w:hAnsi="Times New Roman"/>
                <w:b/>
                <w:szCs w:val="24"/>
              </w:rPr>
            </w:pPr>
          </w:p>
          <w:p w14:paraId="62E2E830" w14:textId="77777777" w:rsidR="009C24C8" w:rsidRPr="00695347" w:rsidRDefault="009C24C8" w:rsidP="007D5F56">
            <w:pPr>
              <w:spacing w:line="276" w:lineRule="auto"/>
              <w:ind w:left="110"/>
              <w:jc w:val="both"/>
              <w:rPr>
                <w:rFonts w:ascii="Times New Roman" w:hAnsi="Times New Roman"/>
                <w:b/>
                <w:szCs w:val="24"/>
              </w:rPr>
            </w:pPr>
          </w:p>
          <w:p w14:paraId="35F25440" w14:textId="77777777" w:rsidR="009C24C8" w:rsidRPr="00695347" w:rsidRDefault="009C24C8" w:rsidP="007D5F56">
            <w:pPr>
              <w:spacing w:line="276" w:lineRule="auto"/>
              <w:ind w:left="110"/>
              <w:jc w:val="both"/>
              <w:rPr>
                <w:rFonts w:ascii="Times New Roman" w:hAnsi="Times New Roman"/>
                <w:b/>
                <w:szCs w:val="24"/>
              </w:rPr>
            </w:pPr>
            <w:r w:rsidRPr="00695347">
              <w:rPr>
                <w:rFonts w:ascii="Times New Roman" w:hAnsi="Times New Roman"/>
                <w:b/>
                <w:szCs w:val="24"/>
              </w:rPr>
              <w:t>Tools</w:t>
            </w:r>
          </w:p>
          <w:p w14:paraId="2C96FAC9" w14:textId="77777777" w:rsidR="009C24C8" w:rsidRPr="00695347" w:rsidRDefault="009C24C8" w:rsidP="007D5F56">
            <w:pPr>
              <w:spacing w:line="276" w:lineRule="auto"/>
              <w:ind w:left="110"/>
              <w:jc w:val="both"/>
              <w:rPr>
                <w:rFonts w:ascii="Times New Roman" w:hAnsi="Times New Roman"/>
                <w:b/>
                <w:szCs w:val="24"/>
              </w:rPr>
            </w:pPr>
            <w:r w:rsidRPr="00695347">
              <w:rPr>
                <w:rFonts w:ascii="Times New Roman" w:hAnsi="Times New Roman"/>
                <w:b/>
                <w:szCs w:val="24"/>
              </w:rPr>
              <w:t>And</w:t>
            </w:r>
          </w:p>
          <w:p w14:paraId="371FBB33" w14:textId="77777777" w:rsidR="009C24C8" w:rsidRPr="00695347" w:rsidRDefault="009C24C8" w:rsidP="007D5F56">
            <w:pPr>
              <w:spacing w:line="276" w:lineRule="auto"/>
              <w:ind w:left="110"/>
              <w:jc w:val="both"/>
              <w:rPr>
                <w:rFonts w:ascii="Times New Roman" w:hAnsi="Times New Roman"/>
                <w:b/>
                <w:szCs w:val="24"/>
              </w:rPr>
            </w:pPr>
            <w:r w:rsidRPr="00695347">
              <w:rPr>
                <w:rFonts w:ascii="Times New Roman" w:hAnsi="Times New Roman"/>
                <w:b/>
                <w:szCs w:val="24"/>
              </w:rPr>
              <w:t>Technologies</w:t>
            </w:r>
          </w:p>
          <w:p w14:paraId="575D669F" w14:textId="77777777" w:rsidR="009C24C8" w:rsidRPr="00695347" w:rsidRDefault="009C24C8" w:rsidP="007D5F56">
            <w:pPr>
              <w:spacing w:line="276" w:lineRule="auto"/>
              <w:ind w:left="110"/>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3536CC76" w14:textId="77777777" w:rsidR="009C24C8" w:rsidRPr="00695347" w:rsidRDefault="009C24C8" w:rsidP="007D5F56">
            <w:pPr>
              <w:spacing w:line="276" w:lineRule="auto"/>
              <w:ind w:left="110"/>
              <w:jc w:val="both"/>
              <w:rPr>
                <w:rFonts w:ascii="Times New Roman" w:hAnsi="Times New Roman"/>
                <w:szCs w:val="24"/>
              </w:rPr>
            </w:pPr>
            <w:r w:rsidRPr="00695347">
              <w:rPr>
                <w:rFonts w:ascii="Times New Roman" w:hAnsi="Times New Roman"/>
                <w:b/>
                <w:szCs w:val="24"/>
              </w:rPr>
              <w:t>Tools</w:t>
            </w:r>
          </w:p>
        </w:tc>
        <w:tc>
          <w:tcPr>
            <w:tcW w:w="1843" w:type="dxa"/>
            <w:tcBorders>
              <w:top w:val="single" w:sz="4" w:space="0" w:color="000000"/>
              <w:left w:val="single" w:sz="4" w:space="0" w:color="000000"/>
              <w:bottom w:val="single" w:sz="4" w:space="0" w:color="000000"/>
              <w:right w:val="single" w:sz="4" w:space="0" w:color="000000"/>
            </w:tcBorders>
            <w:vAlign w:val="center"/>
            <w:hideMark/>
          </w:tcPr>
          <w:p w14:paraId="124E9786" w14:textId="77777777" w:rsidR="009C24C8" w:rsidRPr="00695347" w:rsidRDefault="009C24C8" w:rsidP="007D5F56">
            <w:pPr>
              <w:spacing w:line="276" w:lineRule="auto"/>
              <w:ind w:left="110"/>
              <w:jc w:val="both"/>
              <w:rPr>
                <w:rFonts w:ascii="Times New Roman" w:hAnsi="Times New Roman"/>
                <w:b/>
                <w:szCs w:val="24"/>
              </w:rPr>
            </w:pPr>
            <w:r w:rsidRPr="00695347">
              <w:rPr>
                <w:rFonts w:ascii="Times New Roman" w:hAnsi="Times New Roman"/>
                <w:b/>
                <w:szCs w:val="24"/>
              </w:rPr>
              <w:t>Version</w:t>
            </w:r>
          </w:p>
        </w:tc>
        <w:tc>
          <w:tcPr>
            <w:tcW w:w="2742" w:type="dxa"/>
            <w:tcBorders>
              <w:top w:val="single" w:sz="4" w:space="0" w:color="000000"/>
              <w:left w:val="single" w:sz="4" w:space="0" w:color="000000"/>
              <w:bottom w:val="single" w:sz="4" w:space="0" w:color="000000"/>
              <w:right w:val="single" w:sz="4" w:space="0" w:color="000000"/>
            </w:tcBorders>
            <w:vAlign w:val="center"/>
            <w:hideMark/>
          </w:tcPr>
          <w:p w14:paraId="6C179C2F" w14:textId="77777777" w:rsidR="009C24C8" w:rsidRPr="00695347" w:rsidRDefault="009C24C8" w:rsidP="007D5F56">
            <w:pPr>
              <w:spacing w:line="276" w:lineRule="auto"/>
              <w:ind w:left="110"/>
              <w:jc w:val="both"/>
              <w:rPr>
                <w:rFonts w:ascii="Times New Roman" w:hAnsi="Times New Roman"/>
                <w:b/>
                <w:szCs w:val="24"/>
              </w:rPr>
            </w:pPr>
            <w:r w:rsidRPr="00695347">
              <w:rPr>
                <w:rFonts w:ascii="Times New Roman" w:hAnsi="Times New Roman"/>
                <w:b/>
                <w:szCs w:val="24"/>
              </w:rPr>
              <w:t>Rationale</w:t>
            </w:r>
          </w:p>
        </w:tc>
      </w:tr>
      <w:tr w:rsidR="009C24C8" w:rsidRPr="00585ACD" w14:paraId="62918028" w14:textId="77777777" w:rsidTr="00192546">
        <w:trPr>
          <w:trHeight w:val="513"/>
        </w:trPr>
        <w:tc>
          <w:tcPr>
            <w:tcW w:w="0" w:type="auto"/>
            <w:vMerge/>
            <w:tcBorders>
              <w:left w:val="single" w:sz="4" w:space="0" w:color="000000"/>
              <w:right w:val="single" w:sz="4" w:space="0" w:color="000000"/>
            </w:tcBorders>
            <w:vAlign w:val="center"/>
            <w:hideMark/>
          </w:tcPr>
          <w:p w14:paraId="1B1BB787" w14:textId="77777777" w:rsidR="009C24C8" w:rsidRPr="00695347" w:rsidRDefault="009C24C8"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hideMark/>
          </w:tcPr>
          <w:p w14:paraId="115C6866" w14:textId="77777777" w:rsidR="009C24C8" w:rsidRPr="00695347" w:rsidRDefault="009C24C8" w:rsidP="007D5F56">
            <w:pPr>
              <w:spacing w:line="276" w:lineRule="auto"/>
              <w:ind w:left="108"/>
              <w:jc w:val="both"/>
              <w:rPr>
                <w:rFonts w:ascii="Times New Roman" w:hAnsi="Times New Roman"/>
                <w:szCs w:val="24"/>
              </w:rPr>
            </w:pPr>
            <w:r w:rsidRPr="00695347">
              <w:rPr>
                <w:rFonts w:ascii="Times New Roman" w:hAnsi="Times New Roman"/>
                <w:szCs w:val="24"/>
              </w:rPr>
              <w:t>MS Visual Studio Code</w:t>
            </w:r>
          </w:p>
        </w:tc>
        <w:tc>
          <w:tcPr>
            <w:tcW w:w="1843" w:type="dxa"/>
            <w:tcBorders>
              <w:top w:val="single" w:sz="4" w:space="0" w:color="000000"/>
              <w:left w:val="single" w:sz="4" w:space="0" w:color="000000"/>
              <w:bottom w:val="single" w:sz="4" w:space="0" w:color="000000"/>
              <w:right w:val="single" w:sz="4" w:space="0" w:color="000000"/>
            </w:tcBorders>
            <w:hideMark/>
          </w:tcPr>
          <w:p w14:paraId="211DC6EE" w14:textId="77777777" w:rsidR="009C24C8" w:rsidRPr="00695347" w:rsidRDefault="009C24C8" w:rsidP="007D5F56">
            <w:pPr>
              <w:spacing w:line="276" w:lineRule="auto"/>
              <w:ind w:left="108"/>
              <w:jc w:val="both"/>
              <w:rPr>
                <w:rFonts w:ascii="Times New Roman" w:hAnsi="Times New Roman"/>
                <w:szCs w:val="24"/>
              </w:rPr>
            </w:pPr>
            <w:r w:rsidRPr="00695347">
              <w:rPr>
                <w:rFonts w:ascii="Times New Roman" w:hAnsi="Times New Roman"/>
                <w:szCs w:val="24"/>
              </w:rPr>
              <w:t>2022</w:t>
            </w:r>
          </w:p>
        </w:tc>
        <w:tc>
          <w:tcPr>
            <w:tcW w:w="2742" w:type="dxa"/>
            <w:tcBorders>
              <w:top w:val="single" w:sz="4" w:space="0" w:color="000000"/>
              <w:left w:val="single" w:sz="4" w:space="0" w:color="000000"/>
              <w:bottom w:val="single" w:sz="4" w:space="0" w:color="000000"/>
              <w:right w:val="single" w:sz="4" w:space="0" w:color="000000"/>
            </w:tcBorders>
            <w:hideMark/>
          </w:tcPr>
          <w:p w14:paraId="0E6562F1" w14:textId="77777777" w:rsidR="009C24C8" w:rsidRPr="00695347" w:rsidRDefault="009C24C8" w:rsidP="007D5F56">
            <w:pPr>
              <w:spacing w:line="276" w:lineRule="auto"/>
              <w:ind w:left="108"/>
              <w:jc w:val="both"/>
              <w:rPr>
                <w:rFonts w:ascii="Times New Roman" w:hAnsi="Times New Roman"/>
                <w:szCs w:val="24"/>
              </w:rPr>
            </w:pPr>
            <w:r w:rsidRPr="00695347">
              <w:rPr>
                <w:rFonts w:ascii="Times New Roman" w:hAnsi="Times New Roman"/>
                <w:szCs w:val="24"/>
              </w:rPr>
              <w:t>IDE</w:t>
            </w:r>
          </w:p>
        </w:tc>
      </w:tr>
      <w:tr w:rsidR="009C24C8" w:rsidRPr="00585ACD" w14:paraId="326EFE6A" w14:textId="77777777" w:rsidTr="00192546">
        <w:trPr>
          <w:trHeight w:val="513"/>
        </w:trPr>
        <w:tc>
          <w:tcPr>
            <w:tcW w:w="0" w:type="auto"/>
            <w:vMerge/>
            <w:tcBorders>
              <w:left w:val="single" w:sz="4" w:space="0" w:color="000000"/>
              <w:right w:val="single" w:sz="4" w:space="0" w:color="000000"/>
            </w:tcBorders>
            <w:vAlign w:val="center"/>
            <w:hideMark/>
          </w:tcPr>
          <w:p w14:paraId="02EE58C0" w14:textId="77777777" w:rsidR="009C24C8" w:rsidRPr="00695347" w:rsidRDefault="009C24C8"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hideMark/>
          </w:tcPr>
          <w:p w14:paraId="0CCF658A" w14:textId="77777777" w:rsidR="009C24C8" w:rsidRPr="00695347" w:rsidRDefault="009C24C8" w:rsidP="007D5F56">
            <w:pPr>
              <w:spacing w:line="276" w:lineRule="auto"/>
              <w:ind w:left="108"/>
              <w:jc w:val="both"/>
              <w:rPr>
                <w:rFonts w:ascii="Times New Roman" w:hAnsi="Times New Roman"/>
                <w:szCs w:val="24"/>
              </w:rPr>
            </w:pPr>
            <w:r w:rsidRPr="00695347">
              <w:rPr>
                <w:rFonts w:ascii="Times New Roman" w:hAnsi="Times New Roman"/>
                <w:szCs w:val="24"/>
              </w:rPr>
              <w:t>MongoDB</w:t>
            </w:r>
          </w:p>
        </w:tc>
        <w:tc>
          <w:tcPr>
            <w:tcW w:w="1843" w:type="dxa"/>
            <w:tcBorders>
              <w:top w:val="single" w:sz="4" w:space="0" w:color="000000"/>
              <w:left w:val="single" w:sz="4" w:space="0" w:color="000000"/>
              <w:bottom w:val="single" w:sz="4" w:space="0" w:color="000000"/>
              <w:right w:val="single" w:sz="4" w:space="0" w:color="000000"/>
            </w:tcBorders>
            <w:hideMark/>
          </w:tcPr>
          <w:p w14:paraId="0B7723EC" w14:textId="77777777" w:rsidR="009C24C8" w:rsidRPr="00695347" w:rsidRDefault="009C24C8" w:rsidP="007D5F56">
            <w:pPr>
              <w:spacing w:line="276" w:lineRule="auto"/>
              <w:ind w:left="108"/>
              <w:jc w:val="both"/>
              <w:rPr>
                <w:rFonts w:ascii="Times New Roman" w:hAnsi="Times New Roman"/>
                <w:szCs w:val="24"/>
              </w:rPr>
            </w:pPr>
            <w:r w:rsidRPr="00695347">
              <w:rPr>
                <w:rFonts w:ascii="Times New Roman" w:hAnsi="Times New Roman"/>
                <w:szCs w:val="24"/>
              </w:rPr>
              <w:t>2022</w:t>
            </w:r>
          </w:p>
        </w:tc>
        <w:tc>
          <w:tcPr>
            <w:tcW w:w="2742" w:type="dxa"/>
            <w:tcBorders>
              <w:top w:val="single" w:sz="4" w:space="0" w:color="000000"/>
              <w:left w:val="single" w:sz="4" w:space="0" w:color="000000"/>
              <w:bottom w:val="single" w:sz="4" w:space="0" w:color="000000"/>
              <w:right w:val="single" w:sz="4" w:space="0" w:color="000000"/>
            </w:tcBorders>
            <w:hideMark/>
          </w:tcPr>
          <w:p w14:paraId="74A9D576" w14:textId="3E2F8211" w:rsidR="009C24C8" w:rsidRPr="00695347" w:rsidRDefault="009C24C8" w:rsidP="007D5F56">
            <w:pPr>
              <w:spacing w:line="276" w:lineRule="auto"/>
              <w:ind w:left="108"/>
              <w:jc w:val="both"/>
              <w:rPr>
                <w:rFonts w:ascii="Times New Roman" w:hAnsi="Times New Roman"/>
                <w:szCs w:val="24"/>
              </w:rPr>
            </w:pPr>
            <w:r w:rsidRPr="00695347">
              <w:rPr>
                <w:rFonts w:ascii="Times New Roman" w:hAnsi="Times New Roman"/>
                <w:szCs w:val="24"/>
              </w:rPr>
              <w:t>DBMS</w:t>
            </w:r>
          </w:p>
        </w:tc>
      </w:tr>
      <w:tr w:rsidR="00FC3B2A" w:rsidRPr="00585ACD" w14:paraId="5A79BC0D" w14:textId="77777777" w:rsidTr="00192546">
        <w:trPr>
          <w:trHeight w:val="513"/>
        </w:trPr>
        <w:tc>
          <w:tcPr>
            <w:tcW w:w="0" w:type="auto"/>
            <w:vMerge/>
            <w:tcBorders>
              <w:left w:val="single" w:sz="4" w:space="0" w:color="000000"/>
              <w:right w:val="single" w:sz="4" w:space="0" w:color="000000"/>
            </w:tcBorders>
          </w:tcPr>
          <w:p w14:paraId="0635B0A1"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tcPr>
          <w:p w14:paraId="54C5B9D9" w14:textId="7C550962"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Python</w:t>
            </w:r>
          </w:p>
        </w:tc>
        <w:tc>
          <w:tcPr>
            <w:tcW w:w="1843" w:type="dxa"/>
            <w:tcBorders>
              <w:top w:val="single" w:sz="4" w:space="0" w:color="000000"/>
              <w:left w:val="single" w:sz="4" w:space="0" w:color="000000"/>
              <w:bottom w:val="single" w:sz="4" w:space="0" w:color="000000"/>
              <w:right w:val="single" w:sz="4" w:space="0" w:color="000000"/>
            </w:tcBorders>
          </w:tcPr>
          <w:p w14:paraId="40779DDD" w14:textId="73B48628"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3.10.8</w:t>
            </w:r>
          </w:p>
        </w:tc>
        <w:tc>
          <w:tcPr>
            <w:tcW w:w="2742" w:type="dxa"/>
            <w:tcBorders>
              <w:top w:val="single" w:sz="4" w:space="0" w:color="000000"/>
              <w:left w:val="single" w:sz="4" w:space="0" w:color="000000"/>
              <w:bottom w:val="single" w:sz="4" w:space="0" w:color="000000"/>
              <w:right w:val="single" w:sz="4" w:space="0" w:color="000000"/>
            </w:tcBorders>
          </w:tcPr>
          <w:p w14:paraId="47EFED91" w14:textId="2BFCE244"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 xml:space="preserve">Machine Learning </w:t>
            </w:r>
          </w:p>
        </w:tc>
      </w:tr>
      <w:tr w:rsidR="00FC3B2A" w:rsidRPr="00585ACD" w14:paraId="0D08C621" w14:textId="77777777" w:rsidTr="00192546">
        <w:trPr>
          <w:trHeight w:val="513"/>
        </w:trPr>
        <w:tc>
          <w:tcPr>
            <w:tcW w:w="0" w:type="auto"/>
            <w:vMerge/>
            <w:tcBorders>
              <w:left w:val="single" w:sz="4" w:space="0" w:color="000000"/>
              <w:right w:val="single" w:sz="4" w:space="0" w:color="000000"/>
            </w:tcBorders>
            <w:vAlign w:val="center"/>
          </w:tcPr>
          <w:p w14:paraId="3B67D34F"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tcPr>
          <w:p w14:paraId="19224D80" w14:textId="08C695C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Selenium</w:t>
            </w:r>
          </w:p>
        </w:tc>
        <w:tc>
          <w:tcPr>
            <w:tcW w:w="1843" w:type="dxa"/>
            <w:tcBorders>
              <w:top w:val="single" w:sz="4" w:space="0" w:color="000000"/>
              <w:left w:val="single" w:sz="4" w:space="0" w:color="000000"/>
              <w:bottom w:val="single" w:sz="4" w:space="0" w:color="000000"/>
              <w:right w:val="single" w:sz="4" w:space="0" w:color="000000"/>
            </w:tcBorders>
          </w:tcPr>
          <w:p w14:paraId="5403EC22" w14:textId="46702504"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4.4.0</w:t>
            </w:r>
          </w:p>
        </w:tc>
        <w:tc>
          <w:tcPr>
            <w:tcW w:w="2742" w:type="dxa"/>
            <w:tcBorders>
              <w:top w:val="single" w:sz="4" w:space="0" w:color="000000"/>
              <w:left w:val="single" w:sz="4" w:space="0" w:color="000000"/>
              <w:bottom w:val="single" w:sz="4" w:space="0" w:color="000000"/>
              <w:right w:val="single" w:sz="4" w:space="0" w:color="000000"/>
            </w:tcBorders>
          </w:tcPr>
          <w:p w14:paraId="3586BCE1" w14:textId="0569E9D4"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Testing</w:t>
            </w:r>
          </w:p>
        </w:tc>
      </w:tr>
      <w:tr w:rsidR="00FC3B2A" w:rsidRPr="00585ACD" w14:paraId="39EBD3C3" w14:textId="77777777" w:rsidTr="00192546">
        <w:trPr>
          <w:trHeight w:val="513"/>
        </w:trPr>
        <w:tc>
          <w:tcPr>
            <w:tcW w:w="0" w:type="auto"/>
            <w:vMerge/>
            <w:tcBorders>
              <w:left w:val="single" w:sz="4" w:space="0" w:color="000000"/>
              <w:right w:val="single" w:sz="4" w:space="0" w:color="000000"/>
            </w:tcBorders>
            <w:vAlign w:val="center"/>
            <w:hideMark/>
          </w:tcPr>
          <w:p w14:paraId="672306B1"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hideMark/>
          </w:tcPr>
          <w:p w14:paraId="45C49A81" w14:textId="508FA936"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MS Power Point</w:t>
            </w:r>
          </w:p>
        </w:tc>
        <w:tc>
          <w:tcPr>
            <w:tcW w:w="1843" w:type="dxa"/>
            <w:tcBorders>
              <w:top w:val="single" w:sz="4" w:space="0" w:color="000000"/>
              <w:left w:val="single" w:sz="4" w:space="0" w:color="000000"/>
              <w:bottom w:val="single" w:sz="4" w:space="0" w:color="000000"/>
              <w:right w:val="single" w:sz="4" w:space="0" w:color="000000"/>
            </w:tcBorders>
            <w:hideMark/>
          </w:tcPr>
          <w:p w14:paraId="2268176A" w14:textId="1052F79F"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2022</w:t>
            </w:r>
          </w:p>
        </w:tc>
        <w:tc>
          <w:tcPr>
            <w:tcW w:w="2742" w:type="dxa"/>
            <w:tcBorders>
              <w:top w:val="single" w:sz="4" w:space="0" w:color="000000"/>
              <w:left w:val="single" w:sz="4" w:space="0" w:color="000000"/>
              <w:bottom w:val="single" w:sz="4" w:space="0" w:color="000000"/>
              <w:right w:val="single" w:sz="4" w:space="0" w:color="000000"/>
            </w:tcBorders>
            <w:hideMark/>
          </w:tcPr>
          <w:p w14:paraId="0E56FB1A" w14:textId="7C98DF58"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Presentation</w:t>
            </w:r>
          </w:p>
        </w:tc>
      </w:tr>
      <w:tr w:rsidR="00FC3B2A" w:rsidRPr="00585ACD" w14:paraId="5F7FD387" w14:textId="77777777" w:rsidTr="00192546">
        <w:trPr>
          <w:trHeight w:val="513"/>
        </w:trPr>
        <w:tc>
          <w:tcPr>
            <w:tcW w:w="0" w:type="auto"/>
            <w:vMerge/>
            <w:tcBorders>
              <w:left w:val="single" w:sz="4" w:space="0" w:color="000000"/>
              <w:right w:val="single" w:sz="4" w:space="0" w:color="000000"/>
            </w:tcBorders>
            <w:vAlign w:val="center"/>
          </w:tcPr>
          <w:p w14:paraId="0B9BF706"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tcPr>
          <w:p w14:paraId="79604627" w14:textId="4C228DAC"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MS Word</w:t>
            </w:r>
          </w:p>
        </w:tc>
        <w:tc>
          <w:tcPr>
            <w:tcW w:w="1843" w:type="dxa"/>
            <w:tcBorders>
              <w:top w:val="single" w:sz="4" w:space="0" w:color="000000"/>
              <w:left w:val="single" w:sz="4" w:space="0" w:color="000000"/>
              <w:bottom w:val="single" w:sz="4" w:space="0" w:color="000000"/>
              <w:right w:val="single" w:sz="4" w:space="0" w:color="000000"/>
            </w:tcBorders>
          </w:tcPr>
          <w:p w14:paraId="7D704BB9" w14:textId="7FFAC8AE"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2022</w:t>
            </w:r>
          </w:p>
        </w:tc>
        <w:tc>
          <w:tcPr>
            <w:tcW w:w="2742" w:type="dxa"/>
            <w:tcBorders>
              <w:top w:val="single" w:sz="4" w:space="0" w:color="000000"/>
              <w:left w:val="single" w:sz="4" w:space="0" w:color="000000"/>
              <w:bottom w:val="single" w:sz="4" w:space="0" w:color="000000"/>
              <w:right w:val="single" w:sz="4" w:space="0" w:color="000000"/>
            </w:tcBorders>
          </w:tcPr>
          <w:p w14:paraId="5816030C" w14:textId="3234F803"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Documentation</w:t>
            </w:r>
          </w:p>
        </w:tc>
      </w:tr>
      <w:tr w:rsidR="00FC3B2A" w:rsidRPr="00585ACD" w14:paraId="05FC4660" w14:textId="77777777" w:rsidTr="00192546">
        <w:trPr>
          <w:trHeight w:val="513"/>
        </w:trPr>
        <w:tc>
          <w:tcPr>
            <w:tcW w:w="0" w:type="auto"/>
            <w:vMerge/>
            <w:tcBorders>
              <w:left w:val="single" w:sz="4" w:space="0" w:color="000000"/>
              <w:right w:val="single" w:sz="4" w:space="0" w:color="000000"/>
            </w:tcBorders>
            <w:vAlign w:val="center"/>
          </w:tcPr>
          <w:p w14:paraId="787C4680"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tcPr>
          <w:p w14:paraId="52A98B78" w14:textId="529BBC4C"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Figma</w:t>
            </w:r>
          </w:p>
        </w:tc>
        <w:tc>
          <w:tcPr>
            <w:tcW w:w="1843" w:type="dxa"/>
            <w:tcBorders>
              <w:top w:val="single" w:sz="4" w:space="0" w:color="000000"/>
              <w:left w:val="single" w:sz="4" w:space="0" w:color="000000"/>
              <w:bottom w:val="single" w:sz="4" w:space="0" w:color="000000"/>
              <w:right w:val="single" w:sz="4" w:space="0" w:color="000000"/>
            </w:tcBorders>
          </w:tcPr>
          <w:p w14:paraId="4D5854E2" w14:textId="16216CFD"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2022</w:t>
            </w:r>
          </w:p>
        </w:tc>
        <w:tc>
          <w:tcPr>
            <w:tcW w:w="2742" w:type="dxa"/>
            <w:tcBorders>
              <w:top w:val="single" w:sz="4" w:space="0" w:color="000000"/>
              <w:left w:val="single" w:sz="4" w:space="0" w:color="000000"/>
              <w:bottom w:val="single" w:sz="4" w:space="0" w:color="000000"/>
              <w:right w:val="single" w:sz="4" w:space="0" w:color="000000"/>
            </w:tcBorders>
          </w:tcPr>
          <w:p w14:paraId="50BD3738" w14:textId="4E8AE41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Design Work</w:t>
            </w:r>
          </w:p>
        </w:tc>
      </w:tr>
      <w:tr w:rsidR="00FC3B2A" w:rsidRPr="00585ACD" w14:paraId="20FAA5B5" w14:textId="77777777" w:rsidTr="00192546">
        <w:trPr>
          <w:trHeight w:val="513"/>
        </w:trPr>
        <w:tc>
          <w:tcPr>
            <w:tcW w:w="0" w:type="auto"/>
            <w:vMerge/>
            <w:tcBorders>
              <w:left w:val="single" w:sz="4" w:space="0" w:color="000000"/>
              <w:right w:val="single" w:sz="4" w:space="0" w:color="000000"/>
            </w:tcBorders>
            <w:vAlign w:val="center"/>
            <w:hideMark/>
          </w:tcPr>
          <w:p w14:paraId="2727A5F9"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37171BE5" w14:textId="77777777" w:rsidR="00FC3B2A" w:rsidRPr="00695347" w:rsidRDefault="00FC3B2A" w:rsidP="007D5F56">
            <w:pPr>
              <w:spacing w:line="276" w:lineRule="auto"/>
              <w:ind w:left="112"/>
              <w:jc w:val="both"/>
              <w:rPr>
                <w:rFonts w:ascii="Times New Roman" w:hAnsi="Times New Roman"/>
                <w:szCs w:val="24"/>
              </w:rPr>
            </w:pPr>
            <w:r w:rsidRPr="00695347">
              <w:rPr>
                <w:rFonts w:ascii="Times New Roman" w:hAnsi="Times New Roman"/>
                <w:b/>
                <w:szCs w:val="24"/>
              </w:rPr>
              <w:t>Technology</w:t>
            </w:r>
          </w:p>
        </w:tc>
        <w:tc>
          <w:tcPr>
            <w:tcW w:w="1843" w:type="dxa"/>
            <w:tcBorders>
              <w:top w:val="single" w:sz="4" w:space="0" w:color="000000"/>
              <w:left w:val="single" w:sz="4" w:space="0" w:color="000000"/>
              <w:bottom w:val="single" w:sz="4" w:space="0" w:color="000000"/>
              <w:right w:val="single" w:sz="4" w:space="0" w:color="000000"/>
            </w:tcBorders>
            <w:vAlign w:val="center"/>
            <w:hideMark/>
          </w:tcPr>
          <w:p w14:paraId="0C960340" w14:textId="77777777" w:rsidR="00FC3B2A" w:rsidRPr="00695347" w:rsidRDefault="00FC3B2A" w:rsidP="007D5F56">
            <w:pPr>
              <w:spacing w:line="276" w:lineRule="auto"/>
              <w:ind w:left="112"/>
              <w:jc w:val="both"/>
              <w:rPr>
                <w:rFonts w:ascii="Times New Roman" w:hAnsi="Times New Roman"/>
                <w:b/>
                <w:szCs w:val="24"/>
              </w:rPr>
            </w:pPr>
            <w:r w:rsidRPr="00695347">
              <w:rPr>
                <w:rFonts w:ascii="Times New Roman" w:hAnsi="Times New Roman"/>
                <w:b/>
                <w:szCs w:val="24"/>
              </w:rPr>
              <w:t>Version</w:t>
            </w:r>
          </w:p>
        </w:tc>
        <w:tc>
          <w:tcPr>
            <w:tcW w:w="2742" w:type="dxa"/>
            <w:tcBorders>
              <w:top w:val="single" w:sz="4" w:space="0" w:color="000000"/>
              <w:left w:val="single" w:sz="4" w:space="0" w:color="000000"/>
              <w:bottom w:val="single" w:sz="4" w:space="0" w:color="000000"/>
              <w:right w:val="single" w:sz="4" w:space="0" w:color="000000"/>
            </w:tcBorders>
            <w:vAlign w:val="center"/>
            <w:hideMark/>
          </w:tcPr>
          <w:p w14:paraId="720766AB" w14:textId="77777777" w:rsidR="00FC3B2A" w:rsidRPr="00695347" w:rsidRDefault="00FC3B2A" w:rsidP="007D5F56">
            <w:pPr>
              <w:spacing w:line="276" w:lineRule="auto"/>
              <w:ind w:left="112"/>
              <w:jc w:val="both"/>
              <w:rPr>
                <w:rFonts w:ascii="Times New Roman" w:hAnsi="Times New Roman"/>
                <w:b/>
                <w:szCs w:val="24"/>
              </w:rPr>
            </w:pPr>
            <w:r w:rsidRPr="00695347">
              <w:rPr>
                <w:rFonts w:ascii="Times New Roman" w:hAnsi="Times New Roman"/>
                <w:b/>
                <w:szCs w:val="24"/>
              </w:rPr>
              <w:t>Rationale</w:t>
            </w:r>
          </w:p>
        </w:tc>
      </w:tr>
      <w:tr w:rsidR="00FC3B2A" w:rsidRPr="00585ACD" w14:paraId="06F11D7A" w14:textId="77777777" w:rsidTr="00192546">
        <w:trPr>
          <w:trHeight w:val="513"/>
        </w:trPr>
        <w:tc>
          <w:tcPr>
            <w:tcW w:w="0" w:type="auto"/>
            <w:vMerge/>
            <w:tcBorders>
              <w:left w:val="single" w:sz="4" w:space="0" w:color="000000"/>
              <w:right w:val="single" w:sz="4" w:space="0" w:color="000000"/>
            </w:tcBorders>
            <w:vAlign w:val="center"/>
            <w:hideMark/>
          </w:tcPr>
          <w:p w14:paraId="4AB3E6B2"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hideMark/>
          </w:tcPr>
          <w:p w14:paraId="72A6219D" w14:textId="7777777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Node JS</w:t>
            </w:r>
          </w:p>
        </w:tc>
        <w:tc>
          <w:tcPr>
            <w:tcW w:w="1843" w:type="dxa"/>
            <w:tcBorders>
              <w:top w:val="single" w:sz="4" w:space="0" w:color="000000"/>
              <w:left w:val="single" w:sz="4" w:space="0" w:color="000000"/>
              <w:bottom w:val="single" w:sz="4" w:space="0" w:color="000000"/>
              <w:right w:val="single" w:sz="4" w:space="0" w:color="000000"/>
            </w:tcBorders>
            <w:hideMark/>
          </w:tcPr>
          <w:p w14:paraId="6A6473E7" w14:textId="7777777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17</w:t>
            </w:r>
          </w:p>
        </w:tc>
        <w:tc>
          <w:tcPr>
            <w:tcW w:w="2742" w:type="dxa"/>
            <w:tcBorders>
              <w:top w:val="single" w:sz="4" w:space="0" w:color="000000"/>
              <w:left w:val="single" w:sz="4" w:space="0" w:color="000000"/>
              <w:bottom w:val="single" w:sz="4" w:space="0" w:color="000000"/>
              <w:right w:val="single" w:sz="4" w:space="0" w:color="000000"/>
            </w:tcBorders>
            <w:hideMark/>
          </w:tcPr>
          <w:p w14:paraId="2ABF461A" w14:textId="7777777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Back-end Development</w:t>
            </w:r>
          </w:p>
        </w:tc>
      </w:tr>
      <w:tr w:rsidR="00FC3B2A" w:rsidRPr="00585ACD" w14:paraId="68C62C42" w14:textId="77777777" w:rsidTr="00192546">
        <w:trPr>
          <w:trHeight w:val="513"/>
        </w:trPr>
        <w:tc>
          <w:tcPr>
            <w:tcW w:w="0" w:type="auto"/>
            <w:vMerge/>
            <w:tcBorders>
              <w:left w:val="single" w:sz="4" w:space="0" w:color="000000"/>
              <w:right w:val="single" w:sz="4" w:space="0" w:color="000000"/>
            </w:tcBorders>
            <w:vAlign w:val="center"/>
            <w:hideMark/>
          </w:tcPr>
          <w:p w14:paraId="6B04967A" w14:textId="77777777" w:rsidR="00FC3B2A" w:rsidRPr="00695347" w:rsidRDefault="00FC3B2A" w:rsidP="007D5F56">
            <w:pPr>
              <w:spacing w:line="276" w:lineRule="auto"/>
              <w:jc w:val="both"/>
              <w:rPr>
                <w:rFonts w:ascii="Times New Roman" w:hAnsi="Times New Roman"/>
                <w:b/>
                <w:szCs w:val="24"/>
              </w:rPr>
            </w:pPr>
          </w:p>
        </w:tc>
        <w:tc>
          <w:tcPr>
            <w:tcW w:w="2714" w:type="dxa"/>
            <w:tcBorders>
              <w:top w:val="single" w:sz="4" w:space="0" w:color="000000"/>
              <w:left w:val="single" w:sz="4" w:space="0" w:color="000000"/>
              <w:bottom w:val="single" w:sz="4" w:space="0" w:color="000000"/>
              <w:right w:val="single" w:sz="4" w:space="0" w:color="000000"/>
            </w:tcBorders>
            <w:hideMark/>
          </w:tcPr>
          <w:p w14:paraId="2A0DB943" w14:textId="7777777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React JS</w:t>
            </w:r>
          </w:p>
        </w:tc>
        <w:tc>
          <w:tcPr>
            <w:tcW w:w="1843" w:type="dxa"/>
            <w:tcBorders>
              <w:top w:val="single" w:sz="4" w:space="0" w:color="000000"/>
              <w:left w:val="single" w:sz="4" w:space="0" w:color="000000"/>
              <w:bottom w:val="single" w:sz="4" w:space="0" w:color="000000"/>
              <w:right w:val="single" w:sz="4" w:space="0" w:color="000000"/>
            </w:tcBorders>
            <w:hideMark/>
          </w:tcPr>
          <w:p w14:paraId="6B890B64" w14:textId="77777777"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17</w:t>
            </w:r>
          </w:p>
        </w:tc>
        <w:tc>
          <w:tcPr>
            <w:tcW w:w="2742" w:type="dxa"/>
            <w:tcBorders>
              <w:top w:val="single" w:sz="4" w:space="0" w:color="000000"/>
              <w:left w:val="single" w:sz="4" w:space="0" w:color="000000"/>
              <w:bottom w:val="single" w:sz="4" w:space="0" w:color="000000"/>
              <w:right w:val="single" w:sz="4" w:space="0" w:color="000000"/>
            </w:tcBorders>
            <w:hideMark/>
          </w:tcPr>
          <w:p w14:paraId="0386E32F" w14:textId="2DAA2B86" w:rsidR="00FC3B2A" w:rsidRPr="00695347" w:rsidRDefault="00FC3B2A" w:rsidP="007D5F56">
            <w:pPr>
              <w:spacing w:line="276" w:lineRule="auto"/>
              <w:ind w:left="108"/>
              <w:jc w:val="both"/>
              <w:rPr>
                <w:rFonts w:ascii="Times New Roman" w:hAnsi="Times New Roman"/>
                <w:szCs w:val="24"/>
              </w:rPr>
            </w:pPr>
            <w:r w:rsidRPr="00695347">
              <w:rPr>
                <w:rFonts w:ascii="Times New Roman" w:hAnsi="Times New Roman"/>
                <w:szCs w:val="24"/>
              </w:rPr>
              <w:t>Front-end Development</w:t>
            </w:r>
          </w:p>
        </w:tc>
      </w:tr>
    </w:tbl>
    <w:p w14:paraId="2BC0EC14" w14:textId="77777777" w:rsidR="0082710C" w:rsidRPr="00585ACD" w:rsidRDefault="0082710C" w:rsidP="007D5F56">
      <w:pPr>
        <w:spacing w:line="276" w:lineRule="auto"/>
        <w:jc w:val="both"/>
        <w:rPr>
          <w:rFonts w:ascii="Times New Roman" w:hAnsi="Times New Roman"/>
        </w:rPr>
      </w:pPr>
      <w:bookmarkStart w:id="70" w:name="_Toc518865262"/>
      <w:bookmarkStart w:id="71" w:name="_Toc506386196"/>
      <w:bookmarkEnd w:id="70"/>
    </w:p>
    <w:p w14:paraId="285F4CB0" w14:textId="77777777" w:rsidR="00AD7941" w:rsidRPr="00585ACD" w:rsidRDefault="00AD7941" w:rsidP="007D5F56">
      <w:pPr>
        <w:spacing w:line="276" w:lineRule="auto"/>
        <w:jc w:val="both"/>
        <w:rPr>
          <w:rFonts w:ascii="Times New Roman" w:hAnsi="Times New Roman"/>
        </w:rPr>
      </w:pPr>
    </w:p>
    <w:p w14:paraId="18A08F8F" w14:textId="395E19A4" w:rsidR="003F3CB3"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72" w:name="_Toc488853135"/>
      <w:bookmarkStart w:id="73" w:name="_Toc87347713"/>
      <w:bookmarkStart w:id="74" w:name="_Toc121305159"/>
      <w:r w:rsidRPr="00585ACD">
        <w:rPr>
          <w:rFonts w:ascii="Times New Roman" w:hAnsi="Times New Roman"/>
          <w:sz w:val="32"/>
          <w:szCs w:val="18"/>
        </w:rPr>
        <w:t>Project Stakeholders</w:t>
      </w:r>
      <w:bookmarkEnd w:id="72"/>
      <w:r w:rsidRPr="00585ACD">
        <w:rPr>
          <w:rFonts w:ascii="Times New Roman" w:hAnsi="Times New Roman"/>
          <w:sz w:val="32"/>
          <w:szCs w:val="18"/>
        </w:rPr>
        <w:t xml:space="preserve"> and Roles</w:t>
      </w:r>
      <w:bookmarkEnd w:id="71"/>
      <w:bookmarkEnd w:id="73"/>
      <w:bookmarkEnd w:id="74"/>
    </w:p>
    <w:p w14:paraId="5EB849C6" w14:textId="4FC90113" w:rsidR="009223E8" w:rsidRPr="00585ACD" w:rsidRDefault="009223E8" w:rsidP="007D5F56">
      <w:pPr>
        <w:spacing w:line="276" w:lineRule="auto"/>
        <w:rPr>
          <w:rFonts w:ascii="Times New Roman" w:hAnsi="Times New Roman"/>
        </w:rPr>
      </w:pPr>
      <w:r w:rsidRPr="00585ACD">
        <w:rPr>
          <w:rFonts w:ascii="Times New Roman" w:hAnsi="Times New Roman"/>
        </w:rPr>
        <w:t>Table 3 shows project stakeholder and their roles in the project.</w:t>
      </w:r>
    </w:p>
    <w:p w14:paraId="6A0A7CF2" w14:textId="77777777" w:rsidR="009223E8" w:rsidRPr="00585ACD" w:rsidRDefault="009223E8" w:rsidP="007D5F56">
      <w:pPr>
        <w:spacing w:line="276" w:lineRule="auto"/>
        <w:rPr>
          <w:rFonts w:ascii="Times New Roman" w:hAnsi="Times New Roman"/>
        </w:rPr>
      </w:pPr>
    </w:p>
    <w:p w14:paraId="32CBAF15" w14:textId="579A80E8" w:rsidR="007A478B" w:rsidRPr="00585ACD" w:rsidRDefault="001C2342"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Table </w:t>
      </w:r>
      <w:r w:rsidRPr="00585ACD">
        <w:rPr>
          <w:rFonts w:ascii="Times New Roman" w:hAnsi="Times New Roman"/>
          <w:sz w:val="22"/>
          <w:szCs w:val="22"/>
        </w:rPr>
        <w:fldChar w:fldCharType="begin"/>
      </w:r>
      <w:r w:rsidRPr="00585ACD">
        <w:rPr>
          <w:rFonts w:ascii="Times New Roman" w:hAnsi="Times New Roman"/>
          <w:sz w:val="22"/>
          <w:szCs w:val="22"/>
        </w:rPr>
        <w:instrText>SEQ Table \* ARABIC</w:instrText>
      </w:r>
      <w:r w:rsidRPr="00585ACD">
        <w:rPr>
          <w:rFonts w:ascii="Times New Roman" w:hAnsi="Times New Roman"/>
          <w:sz w:val="22"/>
          <w:szCs w:val="22"/>
        </w:rPr>
        <w:fldChar w:fldCharType="separate"/>
      </w:r>
      <w:r w:rsidR="008F1A9C">
        <w:rPr>
          <w:rFonts w:ascii="Times New Roman" w:hAnsi="Times New Roman"/>
          <w:noProof/>
          <w:sz w:val="22"/>
          <w:szCs w:val="22"/>
        </w:rPr>
        <w:t>3</w:t>
      </w:r>
      <w:r w:rsidRPr="00585ACD">
        <w:rPr>
          <w:rFonts w:ascii="Times New Roman" w:hAnsi="Times New Roman"/>
          <w:sz w:val="22"/>
          <w:szCs w:val="22"/>
        </w:rPr>
        <w:fldChar w:fldCharType="end"/>
      </w:r>
      <w:r w:rsidR="000C5E23" w:rsidRPr="00585ACD">
        <w:rPr>
          <w:rFonts w:ascii="Times New Roman" w:hAnsi="Times New Roman"/>
          <w:sz w:val="22"/>
          <w:szCs w:val="22"/>
        </w:rPr>
        <w:t>:</w:t>
      </w:r>
      <w:r w:rsidRPr="00585ACD">
        <w:rPr>
          <w:rFonts w:ascii="Times New Roman" w:hAnsi="Times New Roman"/>
          <w:sz w:val="22"/>
          <w:szCs w:val="22"/>
        </w:rPr>
        <w:t xml:space="preserve"> Project Stakeholders for Proposed Project</w:t>
      </w:r>
    </w:p>
    <w:tbl>
      <w:tblPr>
        <w:tblW w:w="9025" w:type="dxa"/>
        <w:jc w:val="center"/>
        <w:tblLook w:val="04A0" w:firstRow="1" w:lastRow="0" w:firstColumn="1" w:lastColumn="0" w:noHBand="0" w:noVBand="1"/>
      </w:tblPr>
      <w:tblGrid>
        <w:gridCol w:w="2398"/>
        <w:gridCol w:w="6627"/>
      </w:tblGrid>
      <w:tr w:rsidR="000E5D36" w:rsidRPr="00585ACD" w14:paraId="25B7501D" w14:textId="77777777" w:rsidTr="00427FD3">
        <w:trPr>
          <w:trHeight w:val="437"/>
          <w:jc w:val="center"/>
        </w:trPr>
        <w:tc>
          <w:tcPr>
            <w:tcW w:w="2398" w:type="dxa"/>
            <w:tcBorders>
              <w:top w:val="single" w:sz="4" w:space="0" w:color="000000"/>
              <w:left w:val="single" w:sz="4" w:space="0" w:color="000000"/>
              <w:bottom w:val="single" w:sz="4" w:space="0" w:color="000000"/>
              <w:right w:val="single" w:sz="4" w:space="0" w:color="000000"/>
            </w:tcBorders>
            <w:hideMark/>
          </w:tcPr>
          <w:p w14:paraId="13158B20" w14:textId="16D475F6" w:rsidR="000E5D36" w:rsidRPr="00585ACD" w:rsidRDefault="000E5D36" w:rsidP="007D5F56">
            <w:pPr>
              <w:spacing w:line="276" w:lineRule="auto"/>
              <w:ind w:left="110"/>
              <w:jc w:val="both"/>
              <w:rPr>
                <w:rFonts w:ascii="Times New Roman" w:hAnsi="Times New Roman"/>
                <w:b/>
                <w:szCs w:val="18"/>
              </w:rPr>
            </w:pPr>
            <w:r w:rsidRPr="00585ACD">
              <w:rPr>
                <w:rFonts w:ascii="Times New Roman" w:hAnsi="Times New Roman"/>
                <w:b/>
                <w:szCs w:val="18"/>
              </w:rPr>
              <w:t>Project Sponsor</w:t>
            </w:r>
          </w:p>
        </w:tc>
        <w:tc>
          <w:tcPr>
            <w:tcW w:w="6627" w:type="dxa"/>
            <w:tcBorders>
              <w:top w:val="single" w:sz="4" w:space="0" w:color="000000"/>
              <w:left w:val="single" w:sz="4" w:space="0" w:color="000000"/>
              <w:bottom w:val="single" w:sz="4" w:space="0" w:color="000000"/>
              <w:right w:val="single" w:sz="4" w:space="0" w:color="000000"/>
            </w:tcBorders>
            <w:hideMark/>
          </w:tcPr>
          <w:p w14:paraId="3C87182D" w14:textId="6B630A42" w:rsidR="000E5D36" w:rsidRPr="00585ACD" w:rsidRDefault="000E5D36" w:rsidP="007D5F56">
            <w:pPr>
              <w:pStyle w:val="Header"/>
              <w:tabs>
                <w:tab w:val="left" w:pos="90"/>
                <w:tab w:val="right" w:pos="2790"/>
              </w:tabs>
              <w:spacing w:after="120" w:line="276" w:lineRule="auto"/>
              <w:ind w:left="151" w:hanging="180"/>
              <w:jc w:val="both"/>
              <w:rPr>
                <w:rFonts w:ascii="Times New Roman" w:hAnsi="Times New Roman"/>
                <w:b w:val="0"/>
                <w:i w:val="0"/>
                <w:sz w:val="22"/>
                <w:szCs w:val="18"/>
              </w:rPr>
            </w:pPr>
            <w:r w:rsidRPr="00585ACD">
              <w:rPr>
                <w:rFonts w:ascii="Times New Roman" w:hAnsi="Times New Roman"/>
                <w:b w:val="0"/>
                <w:i w:val="0"/>
                <w:sz w:val="22"/>
                <w:szCs w:val="18"/>
              </w:rPr>
              <w:tab/>
            </w:r>
            <w:r w:rsidRPr="00585ACD">
              <w:rPr>
                <w:rFonts w:ascii="Times New Roman" w:hAnsi="Times New Roman"/>
                <w:b w:val="0"/>
                <w:i w:val="0"/>
                <w:sz w:val="24"/>
              </w:rPr>
              <w:t>COMSATS University Islamabad, Islamabad Campus</w:t>
            </w:r>
          </w:p>
        </w:tc>
      </w:tr>
      <w:tr w:rsidR="000E5D36" w:rsidRPr="00585ACD" w14:paraId="12712FA4" w14:textId="77777777" w:rsidTr="00427FD3">
        <w:trPr>
          <w:trHeight w:val="1624"/>
          <w:jc w:val="center"/>
        </w:trPr>
        <w:tc>
          <w:tcPr>
            <w:tcW w:w="2398" w:type="dxa"/>
            <w:tcBorders>
              <w:top w:val="single" w:sz="4" w:space="0" w:color="000000"/>
              <w:left w:val="single" w:sz="4" w:space="0" w:color="000000"/>
              <w:bottom w:val="single" w:sz="4" w:space="0" w:color="000000"/>
              <w:right w:val="single" w:sz="4" w:space="0" w:color="000000"/>
            </w:tcBorders>
            <w:hideMark/>
          </w:tcPr>
          <w:p w14:paraId="0489333E" w14:textId="39621280" w:rsidR="000E5D36" w:rsidRPr="00585ACD" w:rsidRDefault="000E5D36" w:rsidP="007D5F56">
            <w:pPr>
              <w:spacing w:line="276" w:lineRule="auto"/>
              <w:ind w:left="110"/>
              <w:jc w:val="both"/>
              <w:rPr>
                <w:rFonts w:ascii="Times New Roman" w:hAnsi="Times New Roman"/>
                <w:b/>
                <w:szCs w:val="18"/>
              </w:rPr>
            </w:pPr>
            <w:r w:rsidRPr="00585ACD">
              <w:rPr>
                <w:rFonts w:ascii="Times New Roman" w:hAnsi="Times New Roman"/>
                <w:b/>
                <w:szCs w:val="18"/>
              </w:rPr>
              <w:t>Stakeholder</w:t>
            </w:r>
          </w:p>
        </w:tc>
        <w:tc>
          <w:tcPr>
            <w:tcW w:w="6627" w:type="dxa"/>
            <w:tcBorders>
              <w:top w:val="single" w:sz="4" w:space="0" w:color="000000"/>
              <w:left w:val="single" w:sz="4" w:space="0" w:color="000000"/>
              <w:bottom w:val="single" w:sz="4" w:space="0" w:color="000000"/>
              <w:right w:val="single" w:sz="4" w:space="0" w:color="000000"/>
            </w:tcBorders>
            <w:hideMark/>
          </w:tcPr>
          <w:p w14:paraId="16D5AC35" w14:textId="77777777" w:rsidR="000E5D36" w:rsidRPr="00585ACD" w:rsidRDefault="000E5D36" w:rsidP="007D5F56">
            <w:pPr>
              <w:pStyle w:val="ListParagraph"/>
              <w:tabs>
                <w:tab w:val="left" w:pos="90"/>
                <w:tab w:val="right" w:pos="2790"/>
              </w:tabs>
              <w:spacing w:after="120" w:line="276" w:lineRule="auto"/>
              <w:ind w:left="691"/>
              <w:jc w:val="both"/>
              <w:rPr>
                <w:rFonts w:ascii="Times New Roman" w:hAnsi="Times New Roman"/>
                <w:sz w:val="28"/>
                <w:szCs w:val="22"/>
              </w:rPr>
            </w:pPr>
            <w:bookmarkStart w:id="75" w:name="_Toc506386197"/>
            <w:r w:rsidRPr="00585ACD">
              <w:rPr>
                <w:rFonts w:ascii="Times New Roman" w:hAnsi="Times New Roman"/>
                <w:b/>
                <w:bCs/>
              </w:rPr>
              <w:t>Student Name:</w:t>
            </w:r>
          </w:p>
          <w:p w14:paraId="1E3C2D19" w14:textId="77777777" w:rsidR="000E5D36" w:rsidRPr="00585ACD" w:rsidRDefault="000E5D36" w:rsidP="007D5F56">
            <w:pPr>
              <w:pStyle w:val="ListParagraph"/>
              <w:numPr>
                <w:ilvl w:val="0"/>
                <w:numId w:val="6"/>
              </w:numPr>
              <w:tabs>
                <w:tab w:val="left" w:pos="525"/>
                <w:tab w:val="right" w:pos="3225"/>
              </w:tabs>
              <w:autoSpaceDN w:val="0"/>
              <w:spacing w:after="120" w:line="276" w:lineRule="auto"/>
              <w:jc w:val="both"/>
              <w:rPr>
                <w:rFonts w:ascii="Times New Roman" w:hAnsi="Times New Roman"/>
                <w:sz w:val="28"/>
                <w:szCs w:val="22"/>
              </w:rPr>
            </w:pPr>
            <w:r w:rsidRPr="00585ACD">
              <w:rPr>
                <w:rFonts w:ascii="Times New Roman" w:hAnsi="Times New Roman"/>
              </w:rPr>
              <w:t>Waqas Ahmad (FA19-BCS-087)</w:t>
            </w:r>
          </w:p>
          <w:p w14:paraId="059AD946" w14:textId="77777777" w:rsidR="000E5D36" w:rsidRPr="00585ACD" w:rsidRDefault="000E5D36" w:rsidP="007D5F56">
            <w:pPr>
              <w:pStyle w:val="ListParagraph"/>
              <w:numPr>
                <w:ilvl w:val="0"/>
                <w:numId w:val="6"/>
              </w:numPr>
              <w:tabs>
                <w:tab w:val="left" w:pos="525"/>
                <w:tab w:val="right" w:pos="3225"/>
              </w:tabs>
              <w:autoSpaceDN w:val="0"/>
              <w:spacing w:after="120" w:line="276" w:lineRule="auto"/>
              <w:jc w:val="both"/>
              <w:rPr>
                <w:rFonts w:ascii="Times New Roman" w:hAnsi="Times New Roman"/>
                <w:sz w:val="28"/>
                <w:szCs w:val="22"/>
              </w:rPr>
            </w:pPr>
            <w:r w:rsidRPr="00585ACD">
              <w:rPr>
                <w:rFonts w:ascii="Times New Roman" w:hAnsi="Times New Roman"/>
              </w:rPr>
              <w:t>Ahmed Habib Pandit (FA19-BCS-094)</w:t>
            </w:r>
          </w:p>
          <w:p w14:paraId="208E06F5" w14:textId="77777777" w:rsidR="000E5D36" w:rsidRPr="00585ACD" w:rsidRDefault="000E5D36" w:rsidP="007D5F56">
            <w:pPr>
              <w:pStyle w:val="ListParagraph"/>
              <w:tabs>
                <w:tab w:val="left" w:pos="119"/>
                <w:tab w:val="right" w:pos="2819"/>
              </w:tabs>
              <w:spacing w:after="120" w:line="276" w:lineRule="auto"/>
              <w:ind w:left="691"/>
              <w:jc w:val="both"/>
              <w:rPr>
                <w:rFonts w:ascii="Times New Roman" w:hAnsi="Times New Roman"/>
                <w:sz w:val="28"/>
              </w:rPr>
            </w:pPr>
          </w:p>
          <w:bookmarkEnd w:id="75"/>
          <w:p w14:paraId="03ADA526" w14:textId="77777777" w:rsidR="000E5D36" w:rsidRPr="00585ACD" w:rsidRDefault="000E5D36" w:rsidP="007D5F56">
            <w:pPr>
              <w:pStyle w:val="ListParagraph"/>
              <w:tabs>
                <w:tab w:val="left" w:pos="90"/>
                <w:tab w:val="right" w:pos="2790"/>
              </w:tabs>
              <w:suppressAutoHyphens w:val="0"/>
              <w:spacing w:after="120" w:line="276" w:lineRule="auto"/>
              <w:ind w:left="601"/>
              <w:jc w:val="both"/>
              <w:rPr>
                <w:rFonts w:ascii="Times New Roman" w:hAnsi="Times New Roman"/>
                <w:sz w:val="28"/>
                <w:szCs w:val="22"/>
              </w:rPr>
            </w:pPr>
            <w:r w:rsidRPr="00585ACD">
              <w:rPr>
                <w:rFonts w:ascii="Times New Roman" w:hAnsi="Times New Roman"/>
                <w:b/>
                <w:bCs/>
              </w:rPr>
              <w:t xml:space="preserve">Project Supervisor Name: </w:t>
            </w:r>
          </w:p>
          <w:p w14:paraId="6A4FCCD0" w14:textId="2F05E967" w:rsidR="00A62F14" w:rsidRPr="00585ACD" w:rsidRDefault="000E5D36" w:rsidP="007D5F56">
            <w:pPr>
              <w:numPr>
                <w:ilvl w:val="0"/>
                <w:numId w:val="4"/>
              </w:numPr>
              <w:tabs>
                <w:tab w:val="left" w:pos="90"/>
                <w:tab w:val="right" w:pos="2790"/>
              </w:tabs>
              <w:spacing w:after="120" w:line="276" w:lineRule="auto"/>
              <w:jc w:val="both"/>
              <w:rPr>
                <w:rFonts w:ascii="Times New Roman" w:hAnsi="Times New Roman"/>
              </w:rPr>
            </w:pPr>
            <w:r w:rsidRPr="00585ACD">
              <w:rPr>
                <w:rFonts w:ascii="Times New Roman" w:hAnsi="Times New Roman"/>
              </w:rPr>
              <w:t>Mr. Asif Muhammad</w:t>
            </w:r>
          </w:p>
        </w:tc>
      </w:tr>
    </w:tbl>
    <w:p w14:paraId="0D0540B7" w14:textId="77777777" w:rsidR="00354B25" w:rsidRPr="00D265D7" w:rsidRDefault="00354B25" w:rsidP="007D5F56">
      <w:pPr>
        <w:spacing w:line="276" w:lineRule="auto"/>
        <w:jc w:val="both"/>
        <w:rPr>
          <w:rFonts w:ascii="Times New Roman" w:hAnsi="Times New Roman"/>
          <w:b/>
          <w:kern w:val="2"/>
          <w:sz w:val="10"/>
          <w:szCs w:val="2"/>
        </w:rPr>
      </w:pPr>
    </w:p>
    <w:p w14:paraId="739D8307" w14:textId="72A506AD" w:rsidR="004A0807"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76" w:name="_Toc506386198"/>
      <w:bookmarkStart w:id="77" w:name="_Toc87347714"/>
      <w:bookmarkStart w:id="78" w:name="_Toc121305160"/>
      <w:r w:rsidRPr="00585ACD">
        <w:rPr>
          <w:rFonts w:ascii="Times New Roman" w:hAnsi="Times New Roman"/>
          <w:sz w:val="32"/>
          <w:szCs w:val="18"/>
        </w:rPr>
        <w:lastRenderedPageBreak/>
        <w:t>Module based Work Division</w:t>
      </w:r>
      <w:bookmarkEnd w:id="76"/>
      <w:bookmarkEnd w:id="77"/>
      <w:bookmarkEnd w:id="78"/>
    </w:p>
    <w:p w14:paraId="10EDC43B" w14:textId="3E3AA672" w:rsidR="00DB1208" w:rsidRPr="00585ACD" w:rsidRDefault="00DB1208" w:rsidP="007D5F56">
      <w:pPr>
        <w:spacing w:line="276" w:lineRule="auto"/>
        <w:rPr>
          <w:rFonts w:ascii="Times New Roman" w:hAnsi="Times New Roman"/>
        </w:rPr>
      </w:pPr>
      <w:r w:rsidRPr="00585ACD">
        <w:rPr>
          <w:rFonts w:ascii="Times New Roman" w:hAnsi="Times New Roman"/>
        </w:rPr>
        <w:t xml:space="preserve">Table 4 shows the </w:t>
      </w:r>
      <w:r w:rsidR="00C66047" w:rsidRPr="00585ACD">
        <w:rPr>
          <w:rFonts w:ascii="Times New Roman" w:hAnsi="Times New Roman"/>
        </w:rPr>
        <w:t>work division between members of the team.</w:t>
      </w:r>
    </w:p>
    <w:p w14:paraId="3FFE1162" w14:textId="77777777" w:rsidR="00DB1208" w:rsidRPr="00585ACD" w:rsidRDefault="00DB1208" w:rsidP="007D5F56">
      <w:pPr>
        <w:spacing w:line="276" w:lineRule="auto"/>
        <w:rPr>
          <w:rFonts w:ascii="Times New Roman" w:hAnsi="Times New Roman"/>
        </w:rPr>
      </w:pPr>
    </w:p>
    <w:p w14:paraId="027F951A" w14:textId="0C349190" w:rsidR="001C2342" w:rsidRPr="00585ACD" w:rsidRDefault="001C2342"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Table </w:t>
      </w:r>
      <w:r w:rsidRPr="00585ACD">
        <w:rPr>
          <w:rFonts w:ascii="Times New Roman" w:hAnsi="Times New Roman"/>
          <w:sz w:val="22"/>
          <w:szCs w:val="22"/>
        </w:rPr>
        <w:fldChar w:fldCharType="begin"/>
      </w:r>
      <w:r w:rsidRPr="00585ACD">
        <w:rPr>
          <w:rFonts w:ascii="Times New Roman" w:hAnsi="Times New Roman"/>
          <w:sz w:val="22"/>
          <w:szCs w:val="22"/>
        </w:rPr>
        <w:instrText>SEQ Table \* ARABIC</w:instrText>
      </w:r>
      <w:r w:rsidRPr="00585ACD">
        <w:rPr>
          <w:rFonts w:ascii="Times New Roman" w:hAnsi="Times New Roman"/>
          <w:sz w:val="22"/>
          <w:szCs w:val="22"/>
        </w:rPr>
        <w:fldChar w:fldCharType="separate"/>
      </w:r>
      <w:r w:rsidR="008F1A9C">
        <w:rPr>
          <w:rFonts w:ascii="Times New Roman" w:hAnsi="Times New Roman"/>
          <w:noProof/>
          <w:sz w:val="22"/>
          <w:szCs w:val="22"/>
        </w:rPr>
        <w:t>4</w:t>
      </w:r>
      <w:r w:rsidRPr="00585ACD">
        <w:rPr>
          <w:rFonts w:ascii="Times New Roman" w:hAnsi="Times New Roman"/>
          <w:sz w:val="22"/>
          <w:szCs w:val="22"/>
        </w:rPr>
        <w:fldChar w:fldCharType="end"/>
      </w:r>
      <w:r w:rsidR="000C5E23" w:rsidRPr="00585ACD">
        <w:rPr>
          <w:rFonts w:ascii="Times New Roman" w:hAnsi="Times New Roman"/>
          <w:sz w:val="22"/>
          <w:szCs w:val="22"/>
        </w:rPr>
        <w:t>:</w:t>
      </w:r>
      <w:r w:rsidRPr="00585ACD">
        <w:rPr>
          <w:rFonts w:ascii="Times New Roman" w:hAnsi="Times New Roman"/>
          <w:sz w:val="22"/>
          <w:szCs w:val="22"/>
        </w:rPr>
        <w:t xml:space="preserve"> Team Member Work Division for Proposed Project</w:t>
      </w:r>
    </w:p>
    <w:tbl>
      <w:tblPr>
        <w:tblStyle w:val="TableGrid"/>
        <w:tblW w:w="9072" w:type="dxa"/>
        <w:tblInd w:w="137" w:type="dxa"/>
        <w:tblLook w:val="04A0" w:firstRow="1" w:lastRow="0" w:firstColumn="1" w:lastColumn="0" w:noHBand="0" w:noVBand="1"/>
      </w:tblPr>
      <w:tblGrid>
        <w:gridCol w:w="2326"/>
        <w:gridCol w:w="2474"/>
        <w:gridCol w:w="4272"/>
      </w:tblGrid>
      <w:tr w:rsidR="001C2342" w:rsidRPr="00585ACD" w14:paraId="640E041F" w14:textId="77777777" w:rsidTr="00BE25A7">
        <w:trPr>
          <w:trHeight w:val="579"/>
        </w:trPr>
        <w:tc>
          <w:tcPr>
            <w:tcW w:w="2326" w:type="dxa"/>
            <w:tcBorders>
              <w:top w:val="single" w:sz="4" w:space="0" w:color="000000"/>
              <w:left w:val="single" w:sz="4" w:space="0" w:color="000000"/>
              <w:bottom w:val="single" w:sz="4" w:space="0" w:color="000000"/>
              <w:right w:val="single" w:sz="4" w:space="0" w:color="000000"/>
            </w:tcBorders>
            <w:hideMark/>
          </w:tcPr>
          <w:p w14:paraId="7387C53B" w14:textId="77777777" w:rsidR="001C2342" w:rsidRPr="00585ACD" w:rsidRDefault="001C2342" w:rsidP="007D5F56">
            <w:pPr>
              <w:spacing w:line="276" w:lineRule="auto"/>
              <w:jc w:val="both"/>
              <w:rPr>
                <w:rFonts w:ascii="Times New Roman" w:hAnsi="Times New Roman"/>
                <w:b/>
              </w:rPr>
            </w:pPr>
            <w:r w:rsidRPr="00585ACD">
              <w:rPr>
                <w:rFonts w:ascii="Times New Roman" w:hAnsi="Times New Roman"/>
                <w:b/>
              </w:rPr>
              <w:t>Student Name</w:t>
            </w:r>
          </w:p>
        </w:tc>
        <w:tc>
          <w:tcPr>
            <w:tcW w:w="2474" w:type="dxa"/>
            <w:tcBorders>
              <w:top w:val="single" w:sz="4" w:space="0" w:color="000000"/>
              <w:left w:val="single" w:sz="4" w:space="0" w:color="000000"/>
              <w:bottom w:val="single" w:sz="4" w:space="0" w:color="000000"/>
              <w:right w:val="single" w:sz="4" w:space="0" w:color="000000"/>
            </w:tcBorders>
            <w:hideMark/>
          </w:tcPr>
          <w:p w14:paraId="3AA670E2" w14:textId="77777777" w:rsidR="001C2342" w:rsidRPr="00585ACD" w:rsidRDefault="001C2342" w:rsidP="007D5F56">
            <w:pPr>
              <w:spacing w:line="276" w:lineRule="auto"/>
              <w:jc w:val="both"/>
              <w:rPr>
                <w:rFonts w:ascii="Times New Roman" w:hAnsi="Times New Roman"/>
                <w:b/>
              </w:rPr>
            </w:pPr>
            <w:r w:rsidRPr="00585ACD">
              <w:rPr>
                <w:rFonts w:ascii="Times New Roman" w:hAnsi="Times New Roman"/>
                <w:b/>
              </w:rPr>
              <w:t>Student Registration Number</w:t>
            </w:r>
          </w:p>
        </w:tc>
        <w:tc>
          <w:tcPr>
            <w:tcW w:w="4272" w:type="dxa"/>
            <w:tcBorders>
              <w:top w:val="single" w:sz="4" w:space="0" w:color="000000"/>
              <w:left w:val="single" w:sz="4" w:space="0" w:color="000000"/>
              <w:bottom w:val="single" w:sz="4" w:space="0" w:color="000000"/>
              <w:right w:val="single" w:sz="4" w:space="0" w:color="000000"/>
            </w:tcBorders>
            <w:hideMark/>
          </w:tcPr>
          <w:p w14:paraId="1E454FAB" w14:textId="77777777" w:rsidR="001C2342" w:rsidRPr="00585ACD" w:rsidRDefault="001C2342" w:rsidP="007D5F56">
            <w:pPr>
              <w:spacing w:line="276" w:lineRule="auto"/>
              <w:jc w:val="both"/>
              <w:rPr>
                <w:rFonts w:ascii="Times New Roman" w:hAnsi="Times New Roman"/>
                <w:b/>
              </w:rPr>
            </w:pPr>
            <w:r w:rsidRPr="00585ACD">
              <w:rPr>
                <w:rFonts w:ascii="Times New Roman" w:hAnsi="Times New Roman"/>
                <w:b/>
              </w:rPr>
              <w:t>Responsibility/ Module / Feature</w:t>
            </w:r>
          </w:p>
        </w:tc>
      </w:tr>
      <w:tr w:rsidR="007A478B" w:rsidRPr="00585ACD" w14:paraId="752D5E96" w14:textId="77777777" w:rsidTr="00BE25A7">
        <w:trPr>
          <w:trHeight w:val="595"/>
        </w:trPr>
        <w:tc>
          <w:tcPr>
            <w:tcW w:w="2326" w:type="dxa"/>
            <w:tcBorders>
              <w:top w:val="single" w:sz="4" w:space="0" w:color="000000"/>
              <w:left w:val="single" w:sz="4" w:space="0" w:color="000000"/>
              <w:bottom w:val="single" w:sz="4" w:space="0" w:color="000000"/>
              <w:right w:val="single" w:sz="4" w:space="0" w:color="000000"/>
            </w:tcBorders>
            <w:hideMark/>
          </w:tcPr>
          <w:p w14:paraId="08C11186" w14:textId="43C085D5"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r w:rsidRPr="00585ACD">
              <w:rPr>
                <w:rFonts w:ascii="Times New Roman" w:hAnsi="Times New Roman"/>
                <w:b w:val="0"/>
                <w:i w:val="0"/>
                <w:sz w:val="24"/>
              </w:rPr>
              <w:t>Waqas Ahmad</w:t>
            </w:r>
          </w:p>
        </w:tc>
        <w:tc>
          <w:tcPr>
            <w:tcW w:w="2474" w:type="dxa"/>
            <w:tcBorders>
              <w:top w:val="single" w:sz="4" w:space="0" w:color="000000"/>
              <w:left w:val="single" w:sz="4" w:space="0" w:color="000000"/>
              <w:bottom w:val="single" w:sz="4" w:space="0" w:color="000000"/>
              <w:right w:val="single" w:sz="4" w:space="0" w:color="000000"/>
            </w:tcBorders>
            <w:hideMark/>
          </w:tcPr>
          <w:p w14:paraId="71CA099C" w14:textId="2C49D28A"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r w:rsidRPr="00585ACD">
              <w:rPr>
                <w:rFonts w:ascii="Times New Roman" w:hAnsi="Times New Roman"/>
                <w:b w:val="0"/>
                <w:i w:val="0"/>
                <w:sz w:val="24"/>
              </w:rPr>
              <w:t>FA19-BCS-087</w:t>
            </w:r>
          </w:p>
        </w:tc>
        <w:tc>
          <w:tcPr>
            <w:tcW w:w="4272" w:type="dxa"/>
            <w:tcBorders>
              <w:top w:val="single" w:sz="4" w:space="0" w:color="000000"/>
              <w:left w:val="single" w:sz="4" w:space="0" w:color="000000"/>
              <w:bottom w:val="single" w:sz="4" w:space="0" w:color="000000"/>
              <w:right w:val="single" w:sz="4" w:space="0" w:color="000000"/>
            </w:tcBorders>
            <w:hideMark/>
          </w:tcPr>
          <w:p w14:paraId="609E7AD7" w14:textId="51766392" w:rsidR="007A478B" w:rsidRPr="00585ACD" w:rsidRDefault="007A478B" w:rsidP="007D5F56">
            <w:pPr>
              <w:pStyle w:val="Header"/>
              <w:tabs>
                <w:tab w:val="left" w:pos="90"/>
                <w:tab w:val="right" w:pos="2790"/>
              </w:tabs>
              <w:spacing w:after="120" w:line="276" w:lineRule="auto"/>
              <w:jc w:val="both"/>
              <w:rPr>
                <w:rFonts w:ascii="Times New Roman" w:hAnsi="Times New Roman"/>
                <w:b w:val="0"/>
                <w:i w:val="0"/>
                <w:sz w:val="24"/>
              </w:rPr>
            </w:pPr>
            <w:r w:rsidRPr="00585ACD">
              <w:rPr>
                <w:rFonts w:ascii="Times New Roman" w:hAnsi="Times New Roman"/>
                <w:b w:val="0"/>
                <w:i w:val="0"/>
                <w:sz w:val="24"/>
              </w:rPr>
              <w:t>Mr. Waqas Ahmad (Module 1,</w:t>
            </w:r>
            <w:r w:rsidR="005B72FF">
              <w:rPr>
                <w:rFonts w:ascii="Times New Roman" w:hAnsi="Times New Roman"/>
                <w:b w:val="0"/>
                <w:i w:val="0"/>
                <w:sz w:val="24"/>
              </w:rPr>
              <w:t>3,5,7</w:t>
            </w:r>
            <w:r w:rsidR="00BE25A7">
              <w:rPr>
                <w:rFonts w:ascii="Times New Roman" w:hAnsi="Times New Roman"/>
                <w:b w:val="0"/>
                <w:i w:val="0"/>
                <w:sz w:val="24"/>
              </w:rPr>
              <w:t>,</w:t>
            </w:r>
            <w:r w:rsidR="0031538C">
              <w:rPr>
                <w:rFonts w:ascii="Times New Roman" w:hAnsi="Times New Roman"/>
                <w:b w:val="0"/>
                <w:i w:val="0"/>
                <w:sz w:val="24"/>
              </w:rPr>
              <w:t>9</w:t>
            </w:r>
            <w:r w:rsidRPr="00585ACD">
              <w:rPr>
                <w:rFonts w:ascii="Times New Roman" w:hAnsi="Times New Roman"/>
                <w:b w:val="0"/>
                <w:i w:val="0"/>
                <w:sz w:val="24"/>
              </w:rPr>
              <w:t>)</w:t>
            </w:r>
          </w:p>
          <w:p w14:paraId="40A781DA" w14:textId="11922A90"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p>
        </w:tc>
      </w:tr>
      <w:tr w:rsidR="007A478B" w:rsidRPr="00585ACD" w14:paraId="7098ECAE" w14:textId="77777777" w:rsidTr="00BE25A7">
        <w:trPr>
          <w:trHeight w:val="564"/>
        </w:trPr>
        <w:tc>
          <w:tcPr>
            <w:tcW w:w="2326" w:type="dxa"/>
            <w:tcBorders>
              <w:top w:val="single" w:sz="4" w:space="0" w:color="000000"/>
              <w:left w:val="single" w:sz="4" w:space="0" w:color="000000"/>
              <w:bottom w:val="single" w:sz="4" w:space="0" w:color="000000"/>
              <w:right w:val="single" w:sz="4" w:space="0" w:color="000000"/>
            </w:tcBorders>
            <w:hideMark/>
          </w:tcPr>
          <w:p w14:paraId="68928AE3" w14:textId="4A3C8F43"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r w:rsidRPr="00585ACD">
              <w:rPr>
                <w:rFonts w:ascii="Times New Roman" w:hAnsi="Times New Roman"/>
                <w:b w:val="0"/>
                <w:i w:val="0"/>
                <w:sz w:val="24"/>
              </w:rPr>
              <w:t>Ahmed Habib Pandit</w:t>
            </w:r>
          </w:p>
        </w:tc>
        <w:tc>
          <w:tcPr>
            <w:tcW w:w="2474" w:type="dxa"/>
            <w:tcBorders>
              <w:top w:val="single" w:sz="4" w:space="0" w:color="000000"/>
              <w:left w:val="single" w:sz="4" w:space="0" w:color="000000"/>
              <w:bottom w:val="single" w:sz="4" w:space="0" w:color="000000"/>
              <w:right w:val="single" w:sz="4" w:space="0" w:color="000000"/>
            </w:tcBorders>
            <w:hideMark/>
          </w:tcPr>
          <w:p w14:paraId="58E723F8" w14:textId="0967255C"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r w:rsidRPr="00585ACD">
              <w:rPr>
                <w:rFonts w:ascii="Times New Roman" w:hAnsi="Times New Roman"/>
                <w:b w:val="0"/>
                <w:i w:val="0"/>
                <w:sz w:val="24"/>
              </w:rPr>
              <w:t>FA19-BCS-094</w:t>
            </w:r>
          </w:p>
        </w:tc>
        <w:tc>
          <w:tcPr>
            <w:tcW w:w="4272" w:type="dxa"/>
            <w:tcBorders>
              <w:top w:val="single" w:sz="4" w:space="0" w:color="000000"/>
              <w:left w:val="single" w:sz="4" w:space="0" w:color="000000"/>
              <w:bottom w:val="single" w:sz="4" w:space="0" w:color="000000"/>
              <w:right w:val="single" w:sz="4" w:space="0" w:color="000000"/>
            </w:tcBorders>
            <w:hideMark/>
          </w:tcPr>
          <w:p w14:paraId="0580825C" w14:textId="3EA8D8CC"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r w:rsidRPr="00585ACD">
              <w:rPr>
                <w:rFonts w:ascii="Times New Roman" w:hAnsi="Times New Roman"/>
                <w:b w:val="0"/>
                <w:i w:val="0"/>
                <w:sz w:val="24"/>
              </w:rPr>
              <w:t>Mr. Ahmed Habib Pandit (Module 2,</w:t>
            </w:r>
            <w:r w:rsidR="005B72FF">
              <w:rPr>
                <w:rFonts w:ascii="Times New Roman" w:hAnsi="Times New Roman"/>
                <w:b w:val="0"/>
                <w:i w:val="0"/>
                <w:sz w:val="24"/>
              </w:rPr>
              <w:t>4</w:t>
            </w:r>
            <w:r w:rsidRPr="00585ACD">
              <w:rPr>
                <w:rFonts w:ascii="Times New Roman" w:hAnsi="Times New Roman"/>
                <w:b w:val="0"/>
                <w:i w:val="0"/>
                <w:sz w:val="24"/>
              </w:rPr>
              <w:t>,</w:t>
            </w:r>
            <w:r w:rsidR="005B72FF">
              <w:rPr>
                <w:rFonts w:ascii="Times New Roman" w:hAnsi="Times New Roman"/>
                <w:b w:val="0"/>
                <w:i w:val="0"/>
                <w:sz w:val="24"/>
              </w:rPr>
              <w:t>6</w:t>
            </w:r>
            <w:r w:rsidR="00446CD8" w:rsidRPr="00585ACD">
              <w:rPr>
                <w:rFonts w:ascii="Times New Roman" w:hAnsi="Times New Roman"/>
                <w:b w:val="0"/>
                <w:i w:val="0"/>
                <w:sz w:val="24"/>
              </w:rPr>
              <w:t>,</w:t>
            </w:r>
            <w:r w:rsidR="005B72FF">
              <w:rPr>
                <w:rFonts w:ascii="Times New Roman" w:hAnsi="Times New Roman"/>
                <w:b w:val="0"/>
                <w:i w:val="0"/>
                <w:sz w:val="24"/>
              </w:rPr>
              <w:t>8</w:t>
            </w:r>
            <w:r w:rsidRPr="00585ACD">
              <w:rPr>
                <w:rFonts w:ascii="Times New Roman" w:hAnsi="Times New Roman"/>
                <w:b w:val="0"/>
                <w:i w:val="0"/>
                <w:sz w:val="24"/>
              </w:rPr>
              <w:t>)</w:t>
            </w:r>
          </w:p>
          <w:p w14:paraId="79DB6404" w14:textId="2F77927B" w:rsidR="007A478B" w:rsidRPr="00585ACD" w:rsidRDefault="007A478B" w:rsidP="007D5F56">
            <w:pPr>
              <w:pStyle w:val="Header"/>
              <w:tabs>
                <w:tab w:val="left" w:pos="90"/>
                <w:tab w:val="right" w:pos="2790"/>
              </w:tabs>
              <w:spacing w:after="120" w:line="276" w:lineRule="auto"/>
              <w:ind w:left="151" w:hanging="180"/>
              <w:jc w:val="both"/>
              <w:rPr>
                <w:rFonts w:ascii="Times New Roman" w:hAnsi="Times New Roman"/>
                <w:b w:val="0"/>
                <w:i w:val="0"/>
                <w:sz w:val="24"/>
              </w:rPr>
            </w:pPr>
          </w:p>
        </w:tc>
      </w:tr>
    </w:tbl>
    <w:p w14:paraId="12687DBA" w14:textId="77777777" w:rsidR="00A27A1E" w:rsidRPr="00585ACD" w:rsidRDefault="00A27A1E" w:rsidP="007D5F56">
      <w:pPr>
        <w:pStyle w:val="Header"/>
        <w:spacing w:line="276" w:lineRule="auto"/>
        <w:jc w:val="both"/>
        <w:rPr>
          <w:rFonts w:ascii="Times New Roman" w:hAnsi="Times New Roman"/>
          <w:bCs/>
          <w:sz w:val="18"/>
          <w:szCs w:val="18"/>
        </w:rPr>
      </w:pPr>
      <w:bookmarkStart w:id="79" w:name="_Toc464735241"/>
      <w:bookmarkStart w:id="80" w:name="_Toc518865264"/>
    </w:p>
    <w:p w14:paraId="650F9A07" w14:textId="77777777" w:rsidR="00342B66" w:rsidRPr="00585ACD" w:rsidRDefault="00342B66" w:rsidP="007D5F56">
      <w:pPr>
        <w:pStyle w:val="Header"/>
        <w:spacing w:line="276" w:lineRule="auto"/>
        <w:jc w:val="both"/>
        <w:rPr>
          <w:rFonts w:ascii="Times New Roman" w:hAnsi="Times New Roman"/>
          <w:bCs/>
          <w:sz w:val="18"/>
          <w:szCs w:val="18"/>
        </w:rPr>
      </w:pPr>
    </w:p>
    <w:p w14:paraId="24268D05" w14:textId="4DAC026A" w:rsidR="001C2342" w:rsidRPr="00585ACD" w:rsidRDefault="001C2342" w:rsidP="007D5F56">
      <w:pPr>
        <w:pStyle w:val="Header"/>
        <w:spacing w:line="276" w:lineRule="auto"/>
        <w:jc w:val="both"/>
        <w:rPr>
          <w:rFonts w:ascii="Times New Roman" w:hAnsi="Times New Roman"/>
          <w:bCs/>
          <w:sz w:val="18"/>
          <w:szCs w:val="18"/>
        </w:rPr>
      </w:pPr>
      <w:r w:rsidRPr="00585ACD">
        <w:rPr>
          <w:rFonts w:ascii="Times New Roman" w:hAnsi="Times New Roman"/>
          <w:bCs/>
          <w:sz w:val="18"/>
          <w:szCs w:val="18"/>
        </w:rPr>
        <w:tab/>
      </w:r>
    </w:p>
    <w:p w14:paraId="59AFA929" w14:textId="08770A98" w:rsidR="00A0543C"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81" w:name="_Toc82642976"/>
      <w:bookmarkStart w:id="82" w:name="_Toc82690601"/>
      <w:bookmarkStart w:id="83" w:name="_Toc82690644"/>
      <w:bookmarkStart w:id="84" w:name="_Toc82690602"/>
      <w:bookmarkStart w:id="85" w:name="_Toc82689370"/>
      <w:bookmarkStart w:id="86" w:name="_Toc82643263"/>
      <w:bookmarkStart w:id="87" w:name="_Toc82642975"/>
      <w:bookmarkStart w:id="88" w:name="_Toc82690643"/>
      <w:bookmarkStart w:id="89" w:name="_Toc82689369"/>
      <w:bookmarkStart w:id="90" w:name="_Toc82643262"/>
      <w:bookmarkStart w:id="91" w:name="_Toc82642974"/>
      <w:bookmarkStart w:id="92" w:name="_Toc82690642"/>
      <w:bookmarkStart w:id="93" w:name="_Toc82690600"/>
      <w:bookmarkStart w:id="94" w:name="_Toc82689368"/>
      <w:bookmarkStart w:id="95" w:name="_Toc82643261"/>
      <w:bookmarkStart w:id="96" w:name="_Toc82642973"/>
      <w:bookmarkStart w:id="97" w:name="_Toc82690641"/>
      <w:bookmarkStart w:id="98" w:name="_Toc82690599"/>
      <w:bookmarkStart w:id="99" w:name="_Toc82689367"/>
      <w:bookmarkStart w:id="100" w:name="_Toc82643260"/>
      <w:bookmarkStart w:id="101" w:name="_Toc82642972"/>
      <w:bookmarkStart w:id="102" w:name="_Toc82689371"/>
      <w:bookmarkStart w:id="103" w:name="_Toc82690648"/>
      <w:bookmarkStart w:id="104" w:name="_Toc82690606"/>
      <w:bookmarkStart w:id="105" w:name="_Toc82689374"/>
      <w:bookmarkStart w:id="106" w:name="_Toc82643267"/>
      <w:bookmarkStart w:id="107" w:name="_Toc82642979"/>
      <w:bookmarkStart w:id="108" w:name="_Toc82690647"/>
      <w:bookmarkStart w:id="109" w:name="_Toc82690605"/>
      <w:bookmarkStart w:id="110" w:name="_Toc82689373"/>
      <w:bookmarkStart w:id="111" w:name="_Toc82642978"/>
      <w:bookmarkStart w:id="112" w:name="_Toc82690646"/>
      <w:bookmarkStart w:id="113" w:name="_Toc82690604"/>
      <w:bookmarkStart w:id="114" w:name="_Toc82689372"/>
      <w:bookmarkStart w:id="115" w:name="_Toc82643265"/>
      <w:bookmarkStart w:id="116" w:name="_Toc82642977"/>
      <w:bookmarkStart w:id="117" w:name="_Toc82690645"/>
      <w:bookmarkStart w:id="118" w:name="_Toc82690603"/>
      <w:bookmarkStart w:id="119" w:name="_Toc82643264"/>
      <w:bookmarkStart w:id="120" w:name="_Toc82643266"/>
      <w:bookmarkStart w:id="121" w:name="_Toc506386201"/>
      <w:bookmarkStart w:id="122" w:name="_Toc87347715"/>
      <w:bookmarkStart w:id="123" w:name="_Toc12130516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585ACD">
        <w:rPr>
          <w:rFonts w:ascii="Times New Roman" w:hAnsi="Times New Roman"/>
          <w:sz w:val="32"/>
          <w:szCs w:val="18"/>
        </w:rPr>
        <w:t>WBS and Gantt Chart</w:t>
      </w:r>
      <w:bookmarkEnd w:id="121"/>
      <w:bookmarkEnd w:id="122"/>
      <w:bookmarkEnd w:id="123"/>
    </w:p>
    <w:p w14:paraId="7C81075A" w14:textId="4E126A7D" w:rsidR="001C2342" w:rsidRPr="00585ACD" w:rsidRDefault="001C2342" w:rsidP="007D5F56">
      <w:pPr>
        <w:pStyle w:val="ListParagraph"/>
        <w:numPr>
          <w:ilvl w:val="1"/>
          <w:numId w:val="26"/>
        </w:numPr>
        <w:spacing w:line="276" w:lineRule="auto"/>
        <w:jc w:val="both"/>
        <w:rPr>
          <w:rFonts w:ascii="Times New Roman" w:hAnsi="Times New Roman"/>
          <w:b/>
          <w:bCs/>
          <w:sz w:val="28"/>
          <w:szCs w:val="22"/>
        </w:rPr>
      </w:pPr>
      <w:r w:rsidRPr="00585ACD">
        <w:rPr>
          <w:rFonts w:ascii="Times New Roman" w:hAnsi="Times New Roman"/>
          <w:b/>
          <w:bCs/>
          <w:sz w:val="28"/>
          <w:szCs w:val="22"/>
        </w:rPr>
        <w:t>Work Breakdown Structure</w:t>
      </w:r>
    </w:p>
    <w:p w14:paraId="338C1946" w14:textId="77777777" w:rsidR="00E01914" w:rsidRPr="00585ACD" w:rsidRDefault="00E01914" w:rsidP="007D5F56">
      <w:pPr>
        <w:pStyle w:val="ListParagraph"/>
        <w:spacing w:line="276" w:lineRule="auto"/>
        <w:jc w:val="both"/>
        <w:rPr>
          <w:rFonts w:ascii="Times New Roman" w:hAnsi="Times New Roman"/>
          <w:b/>
          <w:bCs/>
          <w:sz w:val="8"/>
          <w:szCs w:val="4"/>
        </w:rPr>
      </w:pPr>
    </w:p>
    <w:p w14:paraId="7CC0C5FD" w14:textId="412B5557" w:rsidR="00DE314B" w:rsidRPr="00585ACD" w:rsidRDefault="00DE314B" w:rsidP="007D5F56">
      <w:pPr>
        <w:spacing w:line="276" w:lineRule="auto"/>
        <w:jc w:val="both"/>
        <w:rPr>
          <w:rFonts w:ascii="Times New Roman" w:hAnsi="Times New Roman"/>
        </w:rPr>
      </w:pPr>
      <w:r w:rsidRPr="00585ACD">
        <w:rPr>
          <w:rFonts w:ascii="Times New Roman" w:hAnsi="Times New Roman"/>
        </w:rPr>
        <w:t xml:space="preserve">Table 5 shows that the work breakdown structure for Stock Logistics. </w:t>
      </w:r>
    </w:p>
    <w:p w14:paraId="3675B47C" w14:textId="77777777" w:rsidR="00DE314B" w:rsidRPr="00585ACD" w:rsidRDefault="00DE314B" w:rsidP="007D5F56">
      <w:pPr>
        <w:spacing w:line="276" w:lineRule="auto"/>
        <w:jc w:val="both"/>
        <w:rPr>
          <w:rFonts w:ascii="Times New Roman" w:hAnsi="Times New Roman"/>
        </w:rPr>
      </w:pPr>
    </w:p>
    <w:p w14:paraId="71577D74" w14:textId="7FA9DB93" w:rsidR="003D4902" w:rsidRPr="00585ACD" w:rsidRDefault="003D4902" w:rsidP="007D5F56">
      <w:pPr>
        <w:pStyle w:val="Caption"/>
        <w:keepNext/>
        <w:spacing w:line="276" w:lineRule="auto"/>
        <w:ind w:left="450"/>
        <w:jc w:val="center"/>
        <w:rPr>
          <w:rFonts w:ascii="Times New Roman" w:hAnsi="Times New Roman"/>
          <w:sz w:val="22"/>
          <w:szCs w:val="22"/>
        </w:rPr>
      </w:pPr>
      <w:r w:rsidRPr="00585ACD">
        <w:rPr>
          <w:rFonts w:ascii="Times New Roman" w:hAnsi="Times New Roman"/>
          <w:sz w:val="22"/>
          <w:szCs w:val="22"/>
        </w:rPr>
        <w:t>Table 5: Work breakdown structure for Proposed Project</w:t>
      </w:r>
    </w:p>
    <w:p w14:paraId="29B15994" w14:textId="62BA8BF8" w:rsidR="00C62FDA" w:rsidRDefault="00410699" w:rsidP="007D5F56">
      <w:pPr>
        <w:spacing w:line="276" w:lineRule="auto"/>
        <w:jc w:val="both"/>
        <w:rPr>
          <w:rFonts w:ascii="Times New Roman" w:hAnsi="Times New Roman"/>
          <w:b/>
          <w:bCs/>
          <w:sz w:val="28"/>
          <w:szCs w:val="22"/>
        </w:rPr>
      </w:pPr>
      <w:r w:rsidRPr="00585ACD">
        <w:rPr>
          <w:rFonts w:ascii="Times New Roman" w:hAnsi="Times New Roman"/>
          <w:b/>
          <w:bCs/>
          <w:noProof/>
          <w:sz w:val="28"/>
          <w:szCs w:val="22"/>
        </w:rPr>
        <w:drawing>
          <wp:inline distT="0" distB="0" distL="0" distR="0" wp14:anchorId="27BCCA7E" wp14:editId="4E509D9D">
            <wp:extent cx="5943600" cy="3950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644" cy="3952921"/>
                    </a:xfrm>
                    <a:prstGeom prst="rect">
                      <a:avLst/>
                    </a:prstGeom>
                  </pic:spPr>
                </pic:pic>
              </a:graphicData>
            </a:graphic>
          </wp:inline>
        </w:drawing>
      </w:r>
    </w:p>
    <w:p w14:paraId="29988987" w14:textId="77777777" w:rsidR="00D265D7" w:rsidRPr="00585ACD" w:rsidRDefault="00D265D7" w:rsidP="007D5F56">
      <w:pPr>
        <w:spacing w:line="276" w:lineRule="auto"/>
        <w:jc w:val="both"/>
        <w:rPr>
          <w:rFonts w:ascii="Times New Roman" w:hAnsi="Times New Roman"/>
          <w:b/>
          <w:bCs/>
          <w:sz w:val="28"/>
          <w:szCs w:val="22"/>
        </w:rPr>
      </w:pPr>
    </w:p>
    <w:p w14:paraId="1D7FA0E4" w14:textId="261DDD57" w:rsidR="001C2342" w:rsidRPr="00585ACD" w:rsidRDefault="001C2342" w:rsidP="007D5F56">
      <w:pPr>
        <w:pStyle w:val="ListParagraph"/>
        <w:numPr>
          <w:ilvl w:val="1"/>
          <w:numId w:val="26"/>
        </w:numPr>
        <w:spacing w:line="276" w:lineRule="auto"/>
        <w:jc w:val="both"/>
        <w:rPr>
          <w:rFonts w:ascii="Times New Roman" w:hAnsi="Times New Roman"/>
          <w:b/>
          <w:bCs/>
          <w:sz w:val="28"/>
          <w:szCs w:val="22"/>
        </w:rPr>
      </w:pPr>
      <w:r w:rsidRPr="00585ACD">
        <w:rPr>
          <w:rFonts w:ascii="Times New Roman" w:hAnsi="Times New Roman"/>
          <w:b/>
          <w:bCs/>
          <w:sz w:val="28"/>
          <w:szCs w:val="22"/>
        </w:rPr>
        <w:lastRenderedPageBreak/>
        <w:t>Gantt Chart</w:t>
      </w:r>
    </w:p>
    <w:p w14:paraId="62C11F8E" w14:textId="76348671" w:rsidR="00866D26" w:rsidRPr="00585ACD" w:rsidRDefault="00866D26" w:rsidP="007D5F56">
      <w:pPr>
        <w:spacing w:line="276" w:lineRule="auto"/>
        <w:jc w:val="both"/>
        <w:rPr>
          <w:rFonts w:ascii="Times New Roman" w:hAnsi="Times New Roman"/>
        </w:rPr>
      </w:pPr>
      <w:r w:rsidRPr="00585ACD">
        <w:rPr>
          <w:rFonts w:ascii="Times New Roman" w:hAnsi="Times New Roman"/>
        </w:rPr>
        <w:t xml:space="preserve">Figure 1 shows that the Gant chart for Stock Logistics. </w:t>
      </w:r>
      <w:r w:rsidR="00603743" w:rsidRPr="00585ACD">
        <w:rPr>
          <w:rFonts w:ascii="Times New Roman" w:hAnsi="Times New Roman"/>
        </w:rPr>
        <w:t xml:space="preserve">Stack holders will follow this Gant chart. </w:t>
      </w:r>
    </w:p>
    <w:p w14:paraId="234EE258" w14:textId="331DAF87" w:rsidR="00A07173" w:rsidRPr="00585ACD" w:rsidRDefault="00A07173" w:rsidP="007D5F56">
      <w:pPr>
        <w:spacing w:line="276" w:lineRule="auto"/>
        <w:jc w:val="both"/>
        <w:rPr>
          <w:rFonts w:ascii="Times New Roman" w:hAnsi="Times New Roman"/>
          <w:b/>
          <w:bCs/>
          <w:sz w:val="28"/>
          <w:szCs w:val="22"/>
        </w:rPr>
      </w:pPr>
    </w:p>
    <w:p w14:paraId="14E3AC3B" w14:textId="7D531345" w:rsidR="00A07173" w:rsidRPr="00585ACD" w:rsidRDefault="00A07173" w:rsidP="007D5F56">
      <w:pPr>
        <w:spacing w:line="276" w:lineRule="auto"/>
        <w:jc w:val="both"/>
        <w:rPr>
          <w:rFonts w:ascii="Times New Roman" w:hAnsi="Times New Roman"/>
          <w:b/>
          <w:bCs/>
          <w:sz w:val="28"/>
          <w:szCs w:val="22"/>
        </w:rPr>
      </w:pPr>
      <w:r w:rsidRPr="00585ACD">
        <w:rPr>
          <w:rFonts w:ascii="Times New Roman" w:hAnsi="Times New Roman"/>
          <w:noProof/>
        </w:rPr>
        <w:drawing>
          <wp:inline distT="0" distB="0" distL="0" distR="0" wp14:anchorId="771734F9" wp14:editId="637D84AF">
            <wp:extent cx="5943600" cy="4996739"/>
            <wp:effectExtent l="0" t="0" r="0" b="13970"/>
            <wp:docPr id="8" name="Chart 8">
              <a:extLst xmlns:a="http://schemas.openxmlformats.org/drawingml/2006/main">
                <a:ext uri="{FF2B5EF4-FFF2-40B4-BE49-F238E27FC236}">
                  <a16:creationId xmlns:a16="http://schemas.microsoft.com/office/drawing/2014/main" id="{1C69DA19-4E83-488F-B392-605D77CB0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65DF5B" w14:textId="28DB5EE7" w:rsidR="00330A21" w:rsidRPr="00585ACD" w:rsidRDefault="00330A21"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Figure 1: Gant chart</w:t>
      </w:r>
    </w:p>
    <w:p w14:paraId="21A03F29" w14:textId="7D9AFBF7" w:rsidR="004B7106" w:rsidRPr="00585ACD" w:rsidRDefault="004B7106" w:rsidP="007D5F56">
      <w:pPr>
        <w:pStyle w:val="Header"/>
        <w:spacing w:line="276" w:lineRule="auto"/>
        <w:jc w:val="both"/>
        <w:rPr>
          <w:rFonts w:ascii="Times New Roman" w:hAnsi="Times New Roman"/>
          <w:b w:val="0"/>
          <w:bCs/>
          <w:i w:val="0"/>
          <w:iCs/>
          <w:sz w:val="18"/>
          <w:szCs w:val="18"/>
        </w:rPr>
      </w:pPr>
    </w:p>
    <w:p w14:paraId="3DC13CF9" w14:textId="51F35754" w:rsidR="004B7106" w:rsidRPr="00585ACD" w:rsidRDefault="004B7106" w:rsidP="007D5F56">
      <w:pPr>
        <w:pStyle w:val="Header"/>
        <w:spacing w:line="276" w:lineRule="auto"/>
        <w:jc w:val="both"/>
        <w:rPr>
          <w:rFonts w:ascii="Times New Roman" w:hAnsi="Times New Roman"/>
          <w:b w:val="0"/>
          <w:bCs/>
          <w:i w:val="0"/>
          <w:iCs/>
          <w:sz w:val="18"/>
          <w:szCs w:val="18"/>
        </w:rPr>
      </w:pPr>
    </w:p>
    <w:p w14:paraId="7F6A1877" w14:textId="0D4D3FBC" w:rsidR="004B7106" w:rsidRPr="00585ACD" w:rsidRDefault="004B7106" w:rsidP="007D5F56">
      <w:pPr>
        <w:pStyle w:val="Header"/>
        <w:spacing w:line="276" w:lineRule="auto"/>
        <w:jc w:val="both"/>
        <w:rPr>
          <w:rFonts w:ascii="Times New Roman" w:hAnsi="Times New Roman"/>
          <w:b w:val="0"/>
          <w:bCs/>
          <w:i w:val="0"/>
          <w:iCs/>
          <w:sz w:val="18"/>
          <w:szCs w:val="18"/>
        </w:rPr>
      </w:pPr>
    </w:p>
    <w:p w14:paraId="6792D474" w14:textId="5FC1A952" w:rsidR="004B7106" w:rsidRPr="00585ACD" w:rsidRDefault="004B7106" w:rsidP="007D5F56">
      <w:pPr>
        <w:pStyle w:val="Header"/>
        <w:spacing w:line="276" w:lineRule="auto"/>
        <w:jc w:val="both"/>
        <w:rPr>
          <w:rFonts w:ascii="Times New Roman" w:hAnsi="Times New Roman"/>
          <w:b w:val="0"/>
          <w:bCs/>
          <w:i w:val="0"/>
          <w:iCs/>
          <w:sz w:val="18"/>
          <w:szCs w:val="18"/>
        </w:rPr>
      </w:pPr>
    </w:p>
    <w:p w14:paraId="2389876E" w14:textId="6E88AB93" w:rsidR="004B7106" w:rsidRPr="00585ACD" w:rsidRDefault="004B7106" w:rsidP="007D5F56">
      <w:pPr>
        <w:pStyle w:val="Header"/>
        <w:spacing w:line="276" w:lineRule="auto"/>
        <w:jc w:val="both"/>
        <w:rPr>
          <w:rFonts w:ascii="Times New Roman" w:hAnsi="Times New Roman"/>
          <w:b w:val="0"/>
          <w:bCs/>
          <w:i w:val="0"/>
          <w:iCs/>
          <w:sz w:val="18"/>
          <w:szCs w:val="18"/>
        </w:rPr>
      </w:pPr>
    </w:p>
    <w:p w14:paraId="0C2B0B2F" w14:textId="161AD44F" w:rsidR="004B7106" w:rsidRPr="00585ACD" w:rsidRDefault="004B7106" w:rsidP="007D5F56">
      <w:pPr>
        <w:pStyle w:val="Header"/>
        <w:spacing w:line="276" w:lineRule="auto"/>
        <w:jc w:val="both"/>
        <w:rPr>
          <w:rFonts w:ascii="Times New Roman" w:hAnsi="Times New Roman"/>
          <w:b w:val="0"/>
          <w:bCs/>
          <w:i w:val="0"/>
          <w:iCs/>
          <w:sz w:val="18"/>
          <w:szCs w:val="18"/>
        </w:rPr>
      </w:pPr>
    </w:p>
    <w:p w14:paraId="1E4F9778" w14:textId="78DC03B2" w:rsidR="004B7106" w:rsidRPr="00585ACD" w:rsidRDefault="004B7106" w:rsidP="007D5F56">
      <w:pPr>
        <w:pStyle w:val="Header"/>
        <w:spacing w:line="276" w:lineRule="auto"/>
        <w:jc w:val="both"/>
        <w:rPr>
          <w:rFonts w:ascii="Times New Roman" w:hAnsi="Times New Roman"/>
          <w:b w:val="0"/>
          <w:bCs/>
          <w:i w:val="0"/>
          <w:iCs/>
          <w:sz w:val="18"/>
          <w:szCs w:val="18"/>
        </w:rPr>
      </w:pPr>
    </w:p>
    <w:p w14:paraId="2B86AE10" w14:textId="1ADE7AAC" w:rsidR="004B7106" w:rsidRPr="00585ACD" w:rsidRDefault="004B7106" w:rsidP="007D5F56">
      <w:pPr>
        <w:pStyle w:val="Header"/>
        <w:spacing w:line="276" w:lineRule="auto"/>
        <w:jc w:val="both"/>
        <w:rPr>
          <w:rFonts w:ascii="Times New Roman" w:hAnsi="Times New Roman"/>
          <w:b w:val="0"/>
          <w:bCs/>
          <w:i w:val="0"/>
          <w:iCs/>
          <w:sz w:val="18"/>
          <w:szCs w:val="18"/>
        </w:rPr>
      </w:pPr>
    </w:p>
    <w:p w14:paraId="6414E955" w14:textId="11483B59" w:rsidR="003D32DE" w:rsidRPr="00585ACD" w:rsidRDefault="003D32DE" w:rsidP="007D5F56">
      <w:pPr>
        <w:pStyle w:val="Header"/>
        <w:spacing w:line="276" w:lineRule="auto"/>
        <w:jc w:val="both"/>
        <w:rPr>
          <w:rFonts w:ascii="Times New Roman" w:hAnsi="Times New Roman"/>
          <w:b w:val="0"/>
          <w:bCs/>
          <w:i w:val="0"/>
          <w:iCs/>
          <w:sz w:val="18"/>
          <w:szCs w:val="18"/>
        </w:rPr>
      </w:pPr>
    </w:p>
    <w:p w14:paraId="1B19742A" w14:textId="3A8A36E4" w:rsidR="003D32DE" w:rsidRPr="00585ACD" w:rsidRDefault="003D32DE" w:rsidP="007D5F56">
      <w:pPr>
        <w:pStyle w:val="Header"/>
        <w:spacing w:line="276" w:lineRule="auto"/>
        <w:jc w:val="both"/>
        <w:rPr>
          <w:rFonts w:ascii="Times New Roman" w:hAnsi="Times New Roman"/>
          <w:b w:val="0"/>
          <w:bCs/>
          <w:i w:val="0"/>
          <w:iCs/>
          <w:sz w:val="18"/>
          <w:szCs w:val="18"/>
        </w:rPr>
      </w:pPr>
    </w:p>
    <w:p w14:paraId="6368952E" w14:textId="3E2FE312" w:rsidR="003D32DE" w:rsidRPr="00585ACD" w:rsidRDefault="003D32DE" w:rsidP="007D5F56">
      <w:pPr>
        <w:pStyle w:val="Header"/>
        <w:spacing w:line="276" w:lineRule="auto"/>
        <w:jc w:val="both"/>
        <w:rPr>
          <w:rFonts w:ascii="Times New Roman" w:hAnsi="Times New Roman"/>
          <w:b w:val="0"/>
          <w:bCs/>
          <w:i w:val="0"/>
          <w:iCs/>
          <w:sz w:val="18"/>
          <w:szCs w:val="18"/>
        </w:rPr>
      </w:pPr>
    </w:p>
    <w:p w14:paraId="4E270FD1" w14:textId="4B969C71" w:rsidR="003D32DE" w:rsidRPr="00585ACD" w:rsidRDefault="003D32DE" w:rsidP="007D5F56">
      <w:pPr>
        <w:pStyle w:val="Header"/>
        <w:spacing w:line="276" w:lineRule="auto"/>
        <w:jc w:val="both"/>
        <w:rPr>
          <w:rFonts w:ascii="Times New Roman" w:hAnsi="Times New Roman"/>
          <w:b w:val="0"/>
          <w:bCs/>
          <w:i w:val="0"/>
          <w:iCs/>
          <w:sz w:val="18"/>
          <w:szCs w:val="18"/>
        </w:rPr>
      </w:pPr>
    </w:p>
    <w:p w14:paraId="6BFC7AE2" w14:textId="77777777" w:rsidR="003D32DE" w:rsidRPr="00585ACD" w:rsidRDefault="003D32DE" w:rsidP="007D5F56">
      <w:pPr>
        <w:pStyle w:val="Header"/>
        <w:spacing w:line="276" w:lineRule="auto"/>
        <w:jc w:val="both"/>
        <w:rPr>
          <w:rFonts w:ascii="Times New Roman" w:hAnsi="Times New Roman"/>
          <w:b w:val="0"/>
          <w:bCs/>
          <w:i w:val="0"/>
          <w:iCs/>
          <w:sz w:val="18"/>
          <w:szCs w:val="18"/>
        </w:rPr>
      </w:pPr>
    </w:p>
    <w:p w14:paraId="641C0841" w14:textId="22758F31" w:rsidR="002706CE" w:rsidRPr="00585ACD" w:rsidRDefault="002706CE" w:rsidP="007D5F56">
      <w:pPr>
        <w:pStyle w:val="Header"/>
        <w:spacing w:line="276" w:lineRule="auto"/>
        <w:jc w:val="both"/>
        <w:rPr>
          <w:rFonts w:ascii="Times New Roman" w:hAnsi="Times New Roman"/>
          <w:b w:val="0"/>
          <w:bCs/>
          <w:i w:val="0"/>
          <w:iCs/>
          <w:sz w:val="18"/>
          <w:szCs w:val="18"/>
        </w:rPr>
      </w:pPr>
    </w:p>
    <w:p w14:paraId="0E79DDCC" w14:textId="77777777" w:rsidR="002C7E0B" w:rsidRPr="00585ACD" w:rsidRDefault="002C7E0B" w:rsidP="007D5F56">
      <w:pPr>
        <w:pStyle w:val="Header"/>
        <w:spacing w:line="276" w:lineRule="auto"/>
        <w:jc w:val="both"/>
        <w:rPr>
          <w:rFonts w:ascii="Times New Roman" w:hAnsi="Times New Roman"/>
          <w:b w:val="0"/>
          <w:bCs/>
          <w:i w:val="0"/>
          <w:iCs/>
          <w:sz w:val="18"/>
          <w:szCs w:val="18"/>
        </w:rPr>
      </w:pPr>
    </w:p>
    <w:p w14:paraId="7B831CAA" w14:textId="010B8A9F" w:rsidR="002706CE"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124" w:name="_Toc87347716"/>
      <w:bookmarkStart w:id="125" w:name="_Toc488853138"/>
      <w:bookmarkStart w:id="126" w:name="_Toc506386202"/>
      <w:bookmarkStart w:id="127" w:name="_Toc440746956"/>
      <w:bookmarkStart w:id="128" w:name="_Toc440747345"/>
      <w:bookmarkStart w:id="129" w:name="_Toc440747371"/>
      <w:bookmarkStart w:id="130" w:name="_Toc121305162"/>
      <w:r w:rsidRPr="00585ACD">
        <w:rPr>
          <w:rFonts w:ascii="Times New Roman" w:hAnsi="Times New Roman"/>
          <w:sz w:val="32"/>
          <w:szCs w:val="18"/>
        </w:rPr>
        <w:lastRenderedPageBreak/>
        <w:t>Mockups</w:t>
      </w:r>
      <w:bookmarkStart w:id="131" w:name="_Toc506386203"/>
      <w:bookmarkStart w:id="132" w:name="_Toc488853139"/>
      <w:bookmarkStart w:id="133" w:name="_Toc440747372"/>
      <w:bookmarkStart w:id="134" w:name="_Toc440747346"/>
      <w:bookmarkStart w:id="135" w:name="_Toc440746957"/>
      <w:bookmarkEnd w:id="124"/>
      <w:bookmarkEnd w:id="125"/>
      <w:bookmarkEnd w:id="126"/>
      <w:bookmarkEnd w:id="127"/>
      <w:bookmarkEnd w:id="128"/>
      <w:bookmarkEnd w:id="129"/>
      <w:bookmarkEnd w:id="130"/>
    </w:p>
    <w:p w14:paraId="596A325A" w14:textId="77777777" w:rsidR="00F136B0" w:rsidRPr="00585ACD" w:rsidRDefault="00F136B0" w:rsidP="007D5F56">
      <w:pPr>
        <w:pStyle w:val="ListParagraph"/>
        <w:spacing w:line="276" w:lineRule="auto"/>
        <w:ind w:left="450"/>
        <w:jc w:val="both"/>
        <w:rPr>
          <w:rFonts w:ascii="Times New Roman" w:hAnsi="Times New Roman"/>
          <w:b/>
          <w:bCs/>
          <w:sz w:val="20"/>
          <w:szCs w:val="16"/>
        </w:rPr>
      </w:pPr>
      <w:bookmarkStart w:id="136" w:name="_Toc87347717"/>
      <w:bookmarkStart w:id="137" w:name="_Toc506386204"/>
      <w:bookmarkStart w:id="138" w:name="_Toc488853140"/>
      <w:bookmarkEnd w:id="131"/>
      <w:bookmarkEnd w:id="132"/>
      <w:bookmarkEnd w:id="133"/>
      <w:bookmarkEnd w:id="134"/>
      <w:bookmarkEnd w:id="135"/>
    </w:p>
    <w:p w14:paraId="67F15770" w14:textId="0125D21A" w:rsidR="00C85D93" w:rsidRPr="00585ACD" w:rsidRDefault="00F136B0" w:rsidP="007D5F56">
      <w:pPr>
        <w:pStyle w:val="ListParagraph"/>
        <w:numPr>
          <w:ilvl w:val="1"/>
          <w:numId w:val="26"/>
        </w:numPr>
        <w:spacing w:line="276" w:lineRule="auto"/>
        <w:jc w:val="both"/>
        <w:rPr>
          <w:rFonts w:ascii="Times New Roman" w:hAnsi="Times New Roman"/>
          <w:b/>
          <w:bCs/>
          <w:sz w:val="28"/>
          <w:szCs w:val="22"/>
        </w:rPr>
      </w:pPr>
      <w:r w:rsidRPr="00585ACD">
        <w:rPr>
          <w:rFonts w:ascii="Times New Roman" w:hAnsi="Times New Roman"/>
          <w:b/>
          <w:bCs/>
          <w:sz w:val="28"/>
          <w:szCs w:val="22"/>
        </w:rPr>
        <w:t>Admin side</w:t>
      </w:r>
    </w:p>
    <w:p w14:paraId="22F9F2E2" w14:textId="77777777" w:rsidR="00C85D93" w:rsidRPr="00585ACD" w:rsidRDefault="00C85D93" w:rsidP="007D5F56">
      <w:pPr>
        <w:pStyle w:val="ListParagraph"/>
        <w:spacing w:line="276" w:lineRule="auto"/>
        <w:jc w:val="both"/>
        <w:rPr>
          <w:rFonts w:ascii="Times New Roman" w:hAnsi="Times New Roman"/>
          <w:b/>
          <w:bCs/>
          <w:sz w:val="16"/>
          <w:szCs w:val="12"/>
        </w:rPr>
      </w:pPr>
    </w:p>
    <w:p w14:paraId="5D4F6B6E" w14:textId="64EDDAF2" w:rsidR="003F6DEF" w:rsidRPr="00585ACD" w:rsidRDefault="003F6DEF" w:rsidP="007D5F56">
      <w:pPr>
        <w:spacing w:line="276" w:lineRule="auto"/>
        <w:jc w:val="both"/>
        <w:rPr>
          <w:rFonts w:ascii="Times New Roman" w:hAnsi="Times New Roman"/>
        </w:rPr>
      </w:pPr>
      <w:r w:rsidRPr="00585ACD">
        <w:rPr>
          <w:rFonts w:ascii="Times New Roman" w:hAnsi="Times New Roman"/>
        </w:rPr>
        <w:t xml:space="preserve">Figure 2 shows the mockup of Admin side of the Stock Logistics. </w:t>
      </w:r>
    </w:p>
    <w:p w14:paraId="7D80D799" w14:textId="08D59F05" w:rsidR="00F136B0" w:rsidRPr="00585ACD" w:rsidRDefault="00F136B0" w:rsidP="007D5F56">
      <w:pPr>
        <w:pStyle w:val="ListParagraph"/>
        <w:spacing w:line="276" w:lineRule="auto"/>
        <w:ind w:left="450"/>
        <w:jc w:val="both"/>
        <w:rPr>
          <w:rFonts w:ascii="Times New Roman" w:hAnsi="Times New Roman"/>
        </w:rPr>
      </w:pPr>
      <w:r w:rsidRPr="00585ACD">
        <w:rPr>
          <w:rFonts w:ascii="Times New Roman" w:hAnsi="Times New Roman"/>
          <w:noProof/>
        </w:rPr>
        <w:drawing>
          <wp:anchor distT="0" distB="0" distL="114300" distR="114300" simplePos="0" relativeHeight="251664384" behindDoc="0" locked="0" layoutInCell="1" allowOverlap="1" wp14:anchorId="7888CEF0" wp14:editId="3377C899">
            <wp:simplePos x="0" y="0"/>
            <wp:positionH relativeFrom="margin">
              <wp:align>right</wp:align>
            </wp:positionH>
            <wp:positionV relativeFrom="paragraph">
              <wp:posOffset>151765</wp:posOffset>
            </wp:positionV>
            <wp:extent cx="5943600" cy="4204970"/>
            <wp:effectExtent l="0" t="0" r="0" b="5080"/>
            <wp:wrapTopAndBottom/>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anchor>
        </w:drawing>
      </w:r>
    </w:p>
    <w:p w14:paraId="1F688C28" w14:textId="15FBF23D" w:rsidR="00A12238" w:rsidRPr="00585ACD" w:rsidRDefault="00A12238"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Figure </w:t>
      </w:r>
      <w:r w:rsidR="00B8433A" w:rsidRPr="00585ACD">
        <w:rPr>
          <w:rFonts w:ascii="Times New Roman" w:hAnsi="Times New Roman"/>
          <w:sz w:val="22"/>
          <w:szCs w:val="22"/>
        </w:rPr>
        <w:t>2</w:t>
      </w:r>
      <w:r w:rsidRPr="00585ACD">
        <w:rPr>
          <w:rFonts w:ascii="Times New Roman" w:hAnsi="Times New Roman"/>
          <w:sz w:val="22"/>
          <w:szCs w:val="22"/>
        </w:rPr>
        <w:t>: Mockup for Admin side</w:t>
      </w:r>
    </w:p>
    <w:p w14:paraId="25154E71" w14:textId="77777777" w:rsidR="005E7B03" w:rsidRPr="00585ACD" w:rsidRDefault="005E7B03" w:rsidP="007D5F56">
      <w:pPr>
        <w:spacing w:line="276" w:lineRule="auto"/>
        <w:jc w:val="both"/>
        <w:rPr>
          <w:rFonts w:ascii="Times New Roman" w:hAnsi="Times New Roman"/>
          <w:b/>
          <w:bCs/>
          <w:sz w:val="28"/>
          <w:szCs w:val="22"/>
        </w:rPr>
      </w:pPr>
    </w:p>
    <w:p w14:paraId="658EC139"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3FD303B6"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11263C76"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6FE37667"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7B197E81"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3D620DC1" w14:textId="0C828C76" w:rsidR="005E7B03" w:rsidRPr="00585ACD" w:rsidRDefault="005E7B03" w:rsidP="007D5F56">
      <w:pPr>
        <w:pStyle w:val="ListParagraph"/>
        <w:spacing w:line="276" w:lineRule="auto"/>
        <w:ind w:left="450"/>
        <w:jc w:val="both"/>
        <w:rPr>
          <w:rFonts w:ascii="Times New Roman" w:hAnsi="Times New Roman"/>
          <w:b/>
          <w:bCs/>
          <w:sz w:val="28"/>
          <w:szCs w:val="22"/>
        </w:rPr>
      </w:pPr>
    </w:p>
    <w:p w14:paraId="07534C0F" w14:textId="21998FFA" w:rsidR="00974BE6" w:rsidRPr="00585ACD" w:rsidRDefault="00974BE6" w:rsidP="007D5F56">
      <w:pPr>
        <w:pStyle w:val="ListParagraph"/>
        <w:spacing w:line="276" w:lineRule="auto"/>
        <w:ind w:left="450"/>
        <w:jc w:val="both"/>
        <w:rPr>
          <w:rFonts w:ascii="Times New Roman" w:hAnsi="Times New Roman"/>
          <w:b/>
          <w:bCs/>
          <w:sz w:val="28"/>
          <w:szCs w:val="22"/>
        </w:rPr>
      </w:pPr>
    </w:p>
    <w:p w14:paraId="1B3529F6" w14:textId="6197886C" w:rsidR="00974BE6" w:rsidRPr="00585ACD" w:rsidRDefault="00974BE6" w:rsidP="007D5F56">
      <w:pPr>
        <w:pStyle w:val="ListParagraph"/>
        <w:spacing w:line="276" w:lineRule="auto"/>
        <w:ind w:left="450"/>
        <w:jc w:val="both"/>
        <w:rPr>
          <w:rFonts w:ascii="Times New Roman" w:hAnsi="Times New Roman"/>
          <w:b/>
          <w:bCs/>
          <w:sz w:val="28"/>
          <w:szCs w:val="22"/>
        </w:rPr>
      </w:pPr>
    </w:p>
    <w:p w14:paraId="12658B59" w14:textId="77777777" w:rsidR="005E7B03" w:rsidRPr="00585ACD" w:rsidRDefault="005E7B03" w:rsidP="007D5F56">
      <w:pPr>
        <w:spacing w:line="276" w:lineRule="auto"/>
        <w:jc w:val="both"/>
        <w:rPr>
          <w:rFonts w:ascii="Times New Roman" w:hAnsi="Times New Roman"/>
          <w:b/>
          <w:bCs/>
          <w:sz w:val="28"/>
          <w:szCs w:val="22"/>
        </w:rPr>
      </w:pPr>
    </w:p>
    <w:p w14:paraId="52DBF886" w14:textId="1B59B757" w:rsidR="00F136B0" w:rsidRPr="00585ACD" w:rsidRDefault="00F136B0" w:rsidP="007D5F56">
      <w:pPr>
        <w:pStyle w:val="ListParagraph"/>
        <w:numPr>
          <w:ilvl w:val="1"/>
          <w:numId w:val="26"/>
        </w:numPr>
        <w:spacing w:line="276" w:lineRule="auto"/>
        <w:jc w:val="both"/>
        <w:rPr>
          <w:rFonts w:ascii="Times New Roman" w:hAnsi="Times New Roman"/>
          <w:b/>
          <w:bCs/>
          <w:sz w:val="28"/>
          <w:szCs w:val="22"/>
        </w:rPr>
      </w:pPr>
      <w:r w:rsidRPr="00585ACD">
        <w:rPr>
          <w:rFonts w:ascii="Times New Roman" w:hAnsi="Times New Roman"/>
          <w:b/>
          <w:bCs/>
          <w:sz w:val="28"/>
          <w:szCs w:val="22"/>
        </w:rPr>
        <w:lastRenderedPageBreak/>
        <w:t>Supplier</w:t>
      </w:r>
    </w:p>
    <w:p w14:paraId="5BDB52C1" w14:textId="77777777" w:rsidR="00C85D93" w:rsidRPr="00585ACD" w:rsidRDefault="00C85D93" w:rsidP="007D5F56">
      <w:pPr>
        <w:pStyle w:val="ListParagraph"/>
        <w:spacing w:line="276" w:lineRule="auto"/>
        <w:jc w:val="both"/>
        <w:rPr>
          <w:rFonts w:ascii="Times New Roman" w:hAnsi="Times New Roman"/>
          <w:b/>
          <w:bCs/>
          <w:sz w:val="16"/>
          <w:szCs w:val="12"/>
        </w:rPr>
      </w:pPr>
    </w:p>
    <w:p w14:paraId="4B0C6FA8" w14:textId="463AB648" w:rsidR="00CB7AD7" w:rsidRPr="00585ACD" w:rsidRDefault="00CB7AD7" w:rsidP="007D5F56">
      <w:pPr>
        <w:spacing w:line="276" w:lineRule="auto"/>
        <w:jc w:val="both"/>
        <w:rPr>
          <w:rFonts w:ascii="Times New Roman" w:hAnsi="Times New Roman"/>
        </w:rPr>
      </w:pPr>
      <w:r w:rsidRPr="00585ACD">
        <w:rPr>
          <w:rFonts w:ascii="Times New Roman" w:hAnsi="Times New Roman"/>
        </w:rPr>
        <w:t xml:space="preserve">Figure 3 shows the mockup of supplier side of the Stock Logistics. </w:t>
      </w:r>
    </w:p>
    <w:p w14:paraId="5860D528" w14:textId="470B6720" w:rsidR="00F136B0" w:rsidRPr="00585ACD" w:rsidRDefault="004A37FA" w:rsidP="007D5F56">
      <w:pPr>
        <w:spacing w:line="276" w:lineRule="auto"/>
        <w:jc w:val="both"/>
        <w:rPr>
          <w:rFonts w:ascii="Times New Roman" w:hAnsi="Times New Roman"/>
          <w:b/>
          <w:bCs/>
          <w:sz w:val="28"/>
          <w:szCs w:val="22"/>
        </w:rPr>
      </w:pPr>
      <w:r w:rsidRPr="00585ACD">
        <w:rPr>
          <w:rFonts w:ascii="Times New Roman" w:hAnsi="Times New Roman"/>
          <w:noProof/>
        </w:rPr>
        <w:drawing>
          <wp:anchor distT="0" distB="0" distL="114300" distR="114300" simplePos="0" relativeHeight="251665408" behindDoc="0" locked="0" layoutInCell="1" allowOverlap="1" wp14:anchorId="15576648" wp14:editId="629148D4">
            <wp:simplePos x="0" y="0"/>
            <wp:positionH relativeFrom="margin">
              <wp:align>right</wp:align>
            </wp:positionH>
            <wp:positionV relativeFrom="paragraph">
              <wp:posOffset>261620</wp:posOffset>
            </wp:positionV>
            <wp:extent cx="5943600" cy="4225925"/>
            <wp:effectExtent l="0" t="0" r="0" b="317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anchor>
        </w:drawing>
      </w:r>
    </w:p>
    <w:p w14:paraId="23A3BE90" w14:textId="77777777" w:rsidR="009554E3" w:rsidRPr="00585ACD" w:rsidRDefault="009554E3" w:rsidP="007D5F56">
      <w:pPr>
        <w:pStyle w:val="Caption"/>
        <w:keepNext/>
        <w:spacing w:line="276" w:lineRule="auto"/>
        <w:jc w:val="center"/>
        <w:rPr>
          <w:rFonts w:ascii="Times New Roman" w:hAnsi="Times New Roman"/>
          <w:sz w:val="22"/>
          <w:szCs w:val="22"/>
        </w:rPr>
      </w:pPr>
    </w:p>
    <w:p w14:paraId="786B0B79" w14:textId="4AEDE62A" w:rsidR="005E7B03" w:rsidRPr="00585ACD" w:rsidRDefault="00DB73EA"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Figure </w:t>
      </w:r>
      <w:r w:rsidR="00B8433A" w:rsidRPr="00585ACD">
        <w:rPr>
          <w:rFonts w:ascii="Times New Roman" w:hAnsi="Times New Roman"/>
          <w:sz w:val="22"/>
          <w:szCs w:val="22"/>
        </w:rPr>
        <w:t>3</w:t>
      </w:r>
      <w:r w:rsidRPr="00585ACD">
        <w:rPr>
          <w:rFonts w:ascii="Times New Roman" w:hAnsi="Times New Roman"/>
          <w:sz w:val="22"/>
          <w:szCs w:val="22"/>
        </w:rPr>
        <w:t>: Mockup for Supplier</w:t>
      </w:r>
    </w:p>
    <w:p w14:paraId="5AF54686"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11D595B1"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25D572FE"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6046AE26"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4C782615"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69EF91F6"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18292EC8"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01AA556A"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2C55FD0D"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2CF24B32"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17844E62" w14:textId="53D0BF21" w:rsidR="005E7B03" w:rsidRPr="00585ACD" w:rsidRDefault="005E7B03" w:rsidP="007D5F56">
      <w:pPr>
        <w:pStyle w:val="ListParagraph"/>
        <w:spacing w:line="276" w:lineRule="auto"/>
        <w:ind w:left="450"/>
        <w:jc w:val="both"/>
        <w:rPr>
          <w:rFonts w:ascii="Times New Roman" w:hAnsi="Times New Roman"/>
          <w:b/>
          <w:bCs/>
          <w:sz w:val="28"/>
          <w:szCs w:val="22"/>
        </w:rPr>
      </w:pPr>
    </w:p>
    <w:p w14:paraId="0408C069" w14:textId="77777777" w:rsidR="00974BE6" w:rsidRPr="00FE540D" w:rsidRDefault="00974BE6" w:rsidP="00FE540D">
      <w:pPr>
        <w:spacing w:line="276" w:lineRule="auto"/>
        <w:jc w:val="both"/>
        <w:rPr>
          <w:rFonts w:ascii="Times New Roman" w:hAnsi="Times New Roman"/>
          <w:b/>
          <w:bCs/>
          <w:sz w:val="28"/>
          <w:szCs w:val="22"/>
        </w:rPr>
      </w:pPr>
    </w:p>
    <w:p w14:paraId="0B626B22" w14:textId="6B9F8701" w:rsidR="00F136B0" w:rsidRPr="00585ACD" w:rsidRDefault="00F136B0" w:rsidP="007D5F56">
      <w:pPr>
        <w:pStyle w:val="ListParagraph"/>
        <w:numPr>
          <w:ilvl w:val="1"/>
          <w:numId w:val="26"/>
        </w:numPr>
        <w:spacing w:line="276" w:lineRule="auto"/>
        <w:jc w:val="both"/>
        <w:rPr>
          <w:rFonts w:ascii="Times New Roman" w:hAnsi="Times New Roman"/>
          <w:b/>
          <w:bCs/>
          <w:sz w:val="28"/>
          <w:szCs w:val="22"/>
        </w:rPr>
      </w:pPr>
      <w:r w:rsidRPr="00585ACD">
        <w:rPr>
          <w:rFonts w:ascii="Times New Roman" w:hAnsi="Times New Roman"/>
          <w:b/>
          <w:bCs/>
          <w:sz w:val="28"/>
          <w:szCs w:val="22"/>
        </w:rPr>
        <w:lastRenderedPageBreak/>
        <w:t>Buyer Side</w:t>
      </w:r>
    </w:p>
    <w:p w14:paraId="620B24AD" w14:textId="77777777" w:rsidR="00042F8E" w:rsidRPr="00585ACD" w:rsidRDefault="00042F8E" w:rsidP="007D5F56">
      <w:pPr>
        <w:pStyle w:val="ListParagraph"/>
        <w:spacing w:line="276" w:lineRule="auto"/>
        <w:jc w:val="both"/>
        <w:rPr>
          <w:rFonts w:ascii="Times New Roman" w:hAnsi="Times New Roman"/>
          <w:b/>
          <w:bCs/>
          <w:sz w:val="16"/>
          <w:szCs w:val="12"/>
        </w:rPr>
      </w:pPr>
    </w:p>
    <w:p w14:paraId="486F0D30" w14:textId="34E80DF3" w:rsidR="008C1C1A" w:rsidRPr="00585ACD" w:rsidRDefault="00042F8E" w:rsidP="007D5F56">
      <w:pPr>
        <w:spacing w:line="276" w:lineRule="auto"/>
        <w:jc w:val="both"/>
        <w:rPr>
          <w:rFonts w:ascii="Times New Roman" w:hAnsi="Times New Roman"/>
        </w:rPr>
      </w:pPr>
      <w:r w:rsidRPr="00585ACD">
        <w:rPr>
          <w:rFonts w:ascii="Times New Roman" w:hAnsi="Times New Roman"/>
        </w:rPr>
        <w:t xml:space="preserve">Figure </w:t>
      </w:r>
      <w:r w:rsidR="006116DA" w:rsidRPr="00585ACD">
        <w:rPr>
          <w:rFonts w:ascii="Times New Roman" w:hAnsi="Times New Roman"/>
        </w:rPr>
        <w:t>4</w:t>
      </w:r>
      <w:r w:rsidRPr="00585ACD">
        <w:rPr>
          <w:rFonts w:ascii="Times New Roman" w:hAnsi="Times New Roman"/>
        </w:rPr>
        <w:t xml:space="preserve"> shows the mockup of</w:t>
      </w:r>
      <w:r w:rsidR="006116DA" w:rsidRPr="00585ACD">
        <w:rPr>
          <w:rFonts w:ascii="Times New Roman" w:hAnsi="Times New Roman"/>
        </w:rPr>
        <w:t xml:space="preserve"> buyer side </w:t>
      </w:r>
      <w:r w:rsidRPr="00585ACD">
        <w:rPr>
          <w:rFonts w:ascii="Times New Roman" w:hAnsi="Times New Roman"/>
        </w:rPr>
        <w:t xml:space="preserve">of the Stock Logistics. </w:t>
      </w:r>
    </w:p>
    <w:p w14:paraId="733A1A61" w14:textId="015879BD" w:rsidR="00C85D93" w:rsidRPr="00585ACD" w:rsidRDefault="00F82403" w:rsidP="007D5F56">
      <w:pPr>
        <w:spacing w:line="276" w:lineRule="auto"/>
        <w:jc w:val="both"/>
        <w:rPr>
          <w:rFonts w:ascii="Times New Roman" w:hAnsi="Times New Roman"/>
        </w:rPr>
      </w:pPr>
      <w:r w:rsidRPr="00585ACD">
        <w:rPr>
          <w:rFonts w:ascii="Times New Roman" w:hAnsi="Times New Roman"/>
          <w:noProof/>
        </w:rPr>
        <w:drawing>
          <wp:anchor distT="0" distB="0" distL="114300" distR="114300" simplePos="0" relativeHeight="251666432" behindDoc="0" locked="0" layoutInCell="1" allowOverlap="1" wp14:anchorId="54C34E02" wp14:editId="3A42FA17">
            <wp:simplePos x="0" y="0"/>
            <wp:positionH relativeFrom="margin">
              <wp:align>right</wp:align>
            </wp:positionH>
            <wp:positionV relativeFrom="paragraph">
              <wp:posOffset>239395</wp:posOffset>
            </wp:positionV>
            <wp:extent cx="5943600" cy="4223385"/>
            <wp:effectExtent l="0" t="0" r="0" b="5715"/>
            <wp:wrapSquare wrapText="bothSides"/>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anchor>
        </w:drawing>
      </w:r>
    </w:p>
    <w:p w14:paraId="59B4AB20" w14:textId="033E1FD9" w:rsidR="00F136B0" w:rsidRPr="00585ACD" w:rsidRDefault="00F136B0" w:rsidP="007D5F56">
      <w:pPr>
        <w:pStyle w:val="ListParagraph"/>
        <w:spacing w:line="276" w:lineRule="auto"/>
        <w:ind w:left="450"/>
        <w:jc w:val="both"/>
        <w:rPr>
          <w:rFonts w:ascii="Times New Roman" w:hAnsi="Times New Roman"/>
          <w:b/>
          <w:bCs/>
          <w:sz w:val="28"/>
          <w:szCs w:val="22"/>
        </w:rPr>
      </w:pPr>
    </w:p>
    <w:p w14:paraId="0C6ACC0D" w14:textId="7CE58190" w:rsidR="005D7522" w:rsidRPr="00585ACD" w:rsidRDefault="005D7522"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Figure </w:t>
      </w:r>
      <w:r w:rsidR="00AB4E8C" w:rsidRPr="00585ACD">
        <w:rPr>
          <w:rFonts w:ascii="Times New Roman" w:hAnsi="Times New Roman"/>
          <w:sz w:val="22"/>
          <w:szCs w:val="22"/>
        </w:rPr>
        <w:t>4</w:t>
      </w:r>
      <w:r w:rsidRPr="00585ACD">
        <w:rPr>
          <w:rFonts w:ascii="Times New Roman" w:hAnsi="Times New Roman"/>
          <w:sz w:val="22"/>
          <w:szCs w:val="22"/>
        </w:rPr>
        <w:t>: Mockup for Buyer side</w:t>
      </w:r>
    </w:p>
    <w:p w14:paraId="577AE590" w14:textId="77777777" w:rsidR="005E7B03" w:rsidRPr="00585ACD" w:rsidRDefault="005E7B03" w:rsidP="007D5F56">
      <w:pPr>
        <w:spacing w:line="276" w:lineRule="auto"/>
        <w:jc w:val="both"/>
        <w:rPr>
          <w:rFonts w:ascii="Times New Roman" w:hAnsi="Times New Roman"/>
          <w:b/>
          <w:bCs/>
          <w:sz w:val="28"/>
          <w:szCs w:val="22"/>
        </w:rPr>
      </w:pPr>
    </w:p>
    <w:p w14:paraId="5826F076"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032C09B0"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7D839EBB"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267ED30F"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708303A7"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6A6CA061"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297CC124" w14:textId="77777777" w:rsidR="005E7B03" w:rsidRPr="00585ACD" w:rsidRDefault="005E7B03" w:rsidP="007D5F56">
      <w:pPr>
        <w:pStyle w:val="ListParagraph"/>
        <w:spacing w:line="276" w:lineRule="auto"/>
        <w:ind w:left="450"/>
        <w:jc w:val="both"/>
        <w:rPr>
          <w:rFonts w:ascii="Times New Roman" w:hAnsi="Times New Roman"/>
          <w:b/>
          <w:bCs/>
          <w:sz w:val="28"/>
          <w:szCs w:val="22"/>
        </w:rPr>
      </w:pPr>
    </w:p>
    <w:p w14:paraId="51A0B676" w14:textId="7C40DAF9" w:rsidR="005E7B03" w:rsidRDefault="005E7B03" w:rsidP="007D5F56">
      <w:pPr>
        <w:spacing w:line="276" w:lineRule="auto"/>
        <w:jc w:val="both"/>
        <w:rPr>
          <w:rFonts w:ascii="Times New Roman" w:hAnsi="Times New Roman"/>
          <w:b/>
          <w:bCs/>
          <w:sz w:val="28"/>
          <w:szCs w:val="22"/>
        </w:rPr>
      </w:pPr>
    </w:p>
    <w:p w14:paraId="5F1D8B6D" w14:textId="0B7AAFF0" w:rsidR="009B4F89" w:rsidRDefault="009B4F89" w:rsidP="007D5F56">
      <w:pPr>
        <w:spacing w:line="276" w:lineRule="auto"/>
        <w:jc w:val="both"/>
        <w:rPr>
          <w:rFonts w:ascii="Times New Roman" w:hAnsi="Times New Roman"/>
          <w:b/>
          <w:bCs/>
          <w:sz w:val="28"/>
          <w:szCs w:val="22"/>
        </w:rPr>
      </w:pPr>
    </w:p>
    <w:p w14:paraId="7CBC4DC5" w14:textId="77777777" w:rsidR="009B4F89" w:rsidRPr="00585ACD" w:rsidRDefault="009B4F89" w:rsidP="007D5F56">
      <w:pPr>
        <w:spacing w:line="276" w:lineRule="auto"/>
        <w:jc w:val="both"/>
        <w:rPr>
          <w:rFonts w:ascii="Times New Roman" w:hAnsi="Times New Roman"/>
          <w:b/>
          <w:bCs/>
          <w:sz w:val="28"/>
          <w:szCs w:val="22"/>
        </w:rPr>
      </w:pPr>
    </w:p>
    <w:p w14:paraId="0617728F" w14:textId="5BD9B1BC" w:rsidR="00F136B0" w:rsidRPr="00585ACD" w:rsidRDefault="00C048A1" w:rsidP="007D5F56">
      <w:pPr>
        <w:pStyle w:val="ListParagraph"/>
        <w:numPr>
          <w:ilvl w:val="1"/>
          <w:numId w:val="26"/>
        </w:numPr>
        <w:spacing w:line="276" w:lineRule="auto"/>
        <w:jc w:val="both"/>
        <w:rPr>
          <w:rFonts w:ascii="Times New Roman" w:hAnsi="Times New Roman"/>
          <w:b/>
          <w:bCs/>
          <w:sz w:val="28"/>
          <w:szCs w:val="22"/>
        </w:rPr>
      </w:pPr>
      <w:r>
        <w:rPr>
          <w:rFonts w:ascii="Times New Roman" w:hAnsi="Times New Roman"/>
          <w:b/>
          <w:bCs/>
          <w:sz w:val="28"/>
          <w:szCs w:val="22"/>
        </w:rPr>
        <w:lastRenderedPageBreak/>
        <w:t>Order Detail Screen</w:t>
      </w:r>
    </w:p>
    <w:p w14:paraId="6EEF42D6" w14:textId="77777777" w:rsidR="006116DA" w:rsidRPr="00585ACD" w:rsidRDefault="006116DA" w:rsidP="007D5F56">
      <w:pPr>
        <w:pStyle w:val="ListParagraph"/>
        <w:spacing w:line="276" w:lineRule="auto"/>
        <w:jc w:val="both"/>
        <w:rPr>
          <w:rFonts w:ascii="Times New Roman" w:hAnsi="Times New Roman"/>
          <w:b/>
          <w:bCs/>
          <w:sz w:val="16"/>
          <w:szCs w:val="12"/>
        </w:rPr>
      </w:pPr>
    </w:p>
    <w:p w14:paraId="7BB912E5" w14:textId="1305C6BD" w:rsidR="006116DA" w:rsidRPr="00585ACD" w:rsidRDefault="006116DA" w:rsidP="007D5F56">
      <w:pPr>
        <w:spacing w:line="276" w:lineRule="auto"/>
        <w:jc w:val="both"/>
        <w:rPr>
          <w:rFonts w:ascii="Times New Roman" w:hAnsi="Times New Roman"/>
        </w:rPr>
      </w:pPr>
      <w:r w:rsidRPr="00585ACD">
        <w:rPr>
          <w:rFonts w:ascii="Times New Roman" w:hAnsi="Times New Roman"/>
        </w:rPr>
        <w:t xml:space="preserve">Figure </w:t>
      </w:r>
      <w:r w:rsidR="0068723C" w:rsidRPr="00585ACD">
        <w:rPr>
          <w:rFonts w:ascii="Times New Roman" w:hAnsi="Times New Roman"/>
        </w:rPr>
        <w:t>5</w:t>
      </w:r>
      <w:r w:rsidRPr="00585ACD">
        <w:rPr>
          <w:rFonts w:ascii="Times New Roman" w:hAnsi="Times New Roman"/>
        </w:rPr>
        <w:t xml:space="preserve"> shows the mockup of </w:t>
      </w:r>
      <w:r w:rsidR="0068723C" w:rsidRPr="00585ACD">
        <w:rPr>
          <w:rFonts w:ascii="Times New Roman" w:hAnsi="Times New Roman"/>
        </w:rPr>
        <w:t xml:space="preserve">Warehouse side </w:t>
      </w:r>
      <w:r w:rsidRPr="00585ACD">
        <w:rPr>
          <w:rFonts w:ascii="Times New Roman" w:hAnsi="Times New Roman"/>
        </w:rPr>
        <w:t xml:space="preserve">of the Stock Logistics. </w:t>
      </w:r>
    </w:p>
    <w:p w14:paraId="4C928654" w14:textId="3C9134DB" w:rsidR="00F136B0" w:rsidRPr="00585ACD" w:rsidRDefault="00FA4F31" w:rsidP="007D5F56">
      <w:pPr>
        <w:spacing w:line="276" w:lineRule="auto"/>
        <w:jc w:val="both"/>
        <w:rPr>
          <w:rFonts w:ascii="Times New Roman" w:hAnsi="Times New Roman"/>
          <w:b/>
          <w:bCs/>
          <w:sz w:val="28"/>
          <w:szCs w:val="22"/>
        </w:rPr>
      </w:pPr>
      <w:r w:rsidRPr="00585ACD">
        <w:rPr>
          <w:rFonts w:ascii="Times New Roman" w:hAnsi="Times New Roman"/>
          <w:noProof/>
        </w:rPr>
        <w:drawing>
          <wp:anchor distT="0" distB="0" distL="114300" distR="114300" simplePos="0" relativeHeight="251667456" behindDoc="0" locked="0" layoutInCell="1" allowOverlap="1" wp14:anchorId="556416DA" wp14:editId="44538686">
            <wp:simplePos x="0" y="0"/>
            <wp:positionH relativeFrom="column">
              <wp:posOffset>47625</wp:posOffset>
            </wp:positionH>
            <wp:positionV relativeFrom="paragraph">
              <wp:posOffset>223520</wp:posOffset>
            </wp:positionV>
            <wp:extent cx="5943600" cy="4248150"/>
            <wp:effectExtent l="0" t="0" r="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anchor>
        </w:drawing>
      </w:r>
    </w:p>
    <w:p w14:paraId="2C382F11" w14:textId="301F51C8" w:rsidR="00F136B0" w:rsidRPr="00585ACD" w:rsidRDefault="00F136B0" w:rsidP="007D5F56">
      <w:pPr>
        <w:pStyle w:val="ListParagraph"/>
        <w:spacing w:line="276" w:lineRule="auto"/>
        <w:ind w:left="450"/>
        <w:jc w:val="center"/>
        <w:rPr>
          <w:rFonts w:ascii="Times New Roman" w:hAnsi="Times New Roman"/>
          <w:b/>
          <w:bCs/>
          <w:sz w:val="28"/>
          <w:szCs w:val="22"/>
        </w:rPr>
      </w:pPr>
    </w:p>
    <w:p w14:paraId="119F227A" w14:textId="14AC4B66" w:rsidR="005D7522" w:rsidRPr="00585ACD" w:rsidRDefault="005D7522" w:rsidP="007D5F56">
      <w:pPr>
        <w:pStyle w:val="Caption"/>
        <w:keepNext/>
        <w:spacing w:line="276" w:lineRule="auto"/>
        <w:jc w:val="center"/>
        <w:rPr>
          <w:rFonts w:ascii="Times New Roman" w:hAnsi="Times New Roman"/>
          <w:sz w:val="22"/>
          <w:szCs w:val="22"/>
        </w:rPr>
      </w:pPr>
      <w:r w:rsidRPr="00585ACD">
        <w:rPr>
          <w:rFonts w:ascii="Times New Roman" w:hAnsi="Times New Roman"/>
          <w:sz w:val="22"/>
          <w:szCs w:val="22"/>
        </w:rPr>
        <w:t xml:space="preserve">Figure </w:t>
      </w:r>
      <w:r w:rsidR="000B490C" w:rsidRPr="00585ACD">
        <w:rPr>
          <w:rFonts w:ascii="Times New Roman" w:hAnsi="Times New Roman"/>
          <w:sz w:val="22"/>
          <w:szCs w:val="22"/>
        </w:rPr>
        <w:t>5</w:t>
      </w:r>
      <w:r w:rsidRPr="00585ACD">
        <w:rPr>
          <w:rFonts w:ascii="Times New Roman" w:hAnsi="Times New Roman"/>
          <w:sz w:val="22"/>
          <w:szCs w:val="22"/>
        </w:rPr>
        <w:t xml:space="preserve">: Mockup </w:t>
      </w:r>
      <w:r w:rsidR="003337E6">
        <w:rPr>
          <w:rFonts w:ascii="Times New Roman" w:hAnsi="Times New Roman"/>
          <w:sz w:val="22"/>
          <w:szCs w:val="22"/>
        </w:rPr>
        <w:t xml:space="preserve">for order </w:t>
      </w:r>
      <w:r w:rsidR="00D87F41">
        <w:rPr>
          <w:rFonts w:ascii="Times New Roman" w:hAnsi="Times New Roman"/>
          <w:sz w:val="22"/>
          <w:szCs w:val="22"/>
        </w:rPr>
        <w:t>detail</w:t>
      </w:r>
    </w:p>
    <w:p w14:paraId="792AF3FE" w14:textId="77777777" w:rsidR="005A50C4" w:rsidRPr="00585ACD" w:rsidRDefault="005A50C4" w:rsidP="007D5F56">
      <w:pPr>
        <w:spacing w:line="276" w:lineRule="auto"/>
        <w:jc w:val="both"/>
        <w:rPr>
          <w:rFonts w:ascii="Times New Roman" w:hAnsi="Times New Roman"/>
        </w:rPr>
      </w:pPr>
    </w:p>
    <w:p w14:paraId="28879A2C" w14:textId="77777777" w:rsidR="00E50654" w:rsidRPr="00585ACD" w:rsidRDefault="00E50654" w:rsidP="007D5F56">
      <w:pPr>
        <w:spacing w:line="276" w:lineRule="auto"/>
        <w:jc w:val="both"/>
        <w:rPr>
          <w:rFonts w:ascii="Times New Roman" w:hAnsi="Times New Roman"/>
        </w:rPr>
      </w:pPr>
    </w:p>
    <w:p w14:paraId="27D97F74" w14:textId="4A768B4A" w:rsidR="00296862" w:rsidRPr="00585ACD" w:rsidRDefault="00682DA5" w:rsidP="007D5F56">
      <w:pPr>
        <w:pStyle w:val="Heading1"/>
        <w:numPr>
          <w:ilvl w:val="0"/>
          <w:numId w:val="26"/>
        </w:numPr>
        <w:spacing w:before="0" w:line="276" w:lineRule="auto"/>
        <w:jc w:val="both"/>
        <w:rPr>
          <w:rFonts w:ascii="Times New Roman" w:hAnsi="Times New Roman"/>
          <w:sz w:val="32"/>
          <w:szCs w:val="18"/>
        </w:rPr>
      </w:pPr>
      <w:r w:rsidRPr="00585ACD">
        <w:rPr>
          <w:rFonts w:ascii="Times New Roman" w:hAnsi="Times New Roman"/>
          <w:sz w:val="32"/>
          <w:szCs w:val="18"/>
        </w:rPr>
        <w:t xml:space="preserve"> </w:t>
      </w:r>
      <w:bookmarkStart w:id="139" w:name="_Toc121305163"/>
      <w:r w:rsidR="001C2342" w:rsidRPr="00585ACD">
        <w:rPr>
          <w:rFonts w:ascii="Times New Roman" w:hAnsi="Times New Roman"/>
          <w:sz w:val="32"/>
          <w:szCs w:val="18"/>
        </w:rPr>
        <w:t>References</w:t>
      </w:r>
      <w:bookmarkEnd w:id="136"/>
      <w:bookmarkEnd w:id="137"/>
      <w:bookmarkEnd w:id="138"/>
      <w:bookmarkEnd w:id="139"/>
    </w:p>
    <w:p w14:paraId="10FFB07E" w14:textId="0127AE8D" w:rsidR="002307ED" w:rsidRPr="00585ACD" w:rsidRDefault="002307ED" w:rsidP="007D5F56">
      <w:pPr>
        <w:pStyle w:val="ListParagraph"/>
        <w:numPr>
          <w:ilvl w:val="1"/>
          <w:numId w:val="40"/>
        </w:numPr>
        <w:autoSpaceDN w:val="0"/>
        <w:spacing w:before="120" w:line="276" w:lineRule="auto"/>
        <w:ind w:left="540" w:hanging="540"/>
        <w:contextualSpacing w:val="0"/>
        <w:jc w:val="both"/>
        <w:rPr>
          <w:rFonts w:ascii="Times New Roman" w:hAnsi="Times New Roman"/>
        </w:rPr>
      </w:pPr>
      <w:r w:rsidRPr="00585ACD">
        <w:rPr>
          <w:rFonts w:ascii="Times New Roman" w:hAnsi="Times New Roman"/>
          <w:kern w:val="3"/>
          <w:lang w:eastAsia="ar-SA"/>
        </w:rPr>
        <w:t xml:space="preserve">Amazon Seller Center, </w:t>
      </w:r>
      <w:hyperlink r:id="rId17" w:history="1">
        <w:r w:rsidRPr="00585ACD">
          <w:rPr>
            <w:rStyle w:val="Hyperlink"/>
            <w:rFonts w:ascii="Times New Roman" w:hAnsi="Times New Roman"/>
          </w:rPr>
          <w:t>https://sellercentral.amazon.com/</w:t>
        </w:r>
      </w:hyperlink>
      <w:r w:rsidRPr="00585ACD">
        <w:rPr>
          <w:rFonts w:ascii="Times New Roman" w:hAnsi="Times New Roman"/>
          <w:kern w:val="3"/>
          <w:lang w:eastAsia="ar-SA"/>
        </w:rPr>
        <w:t>,  10/21/2022</w:t>
      </w:r>
      <w:r w:rsidRPr="00585ACD">
        <w:rPr>
          <w:rFonts w:ascii="Times New Roman" w:hAnsi="Times New Roman"/>
          <w:b/>
          <w:kern w:val="3"/>
          <w:lang w:eastAsia="ar-SA"/>
        </w:rPr>
        <w:t>. (Web site)</w:t>
      </w:r>
    </w:p>
    <w:p w14:paraId="08F1D990" w14:textId="6A536AA6" w:rsidR="00EA722F" w:rsidRPr="00585ACD" w:rsidRDefault="00A81E94" w:rsidP="007D5F56">
      <w:pPr>
        <w:pStyle w:val="ListParagraph"/>
        <w:numPr>
          <w:ilvl w:val="1"/>
          <w:numId w:val="40"/>
        </w:numPr>
        <w:autoSpaceDN w:val="0"/>
        <w:spacing w:before="120" w:line="276" w:lineRule="auto"/>
        <w:ind w:left="540" w:hanging="540"/>
        <w:contextualSpacing w:val="0"/>
        <w:jc w:val="both"/>
        <w:rPr>
          <w:rFonts w:ascii="Times New Roman" w:hAnsi="Times New Roman"/>
        </w:rPr>
      </w:pPr>
      <w:r w:rsidRPr="00585ACD">
        <w:rPr>
          <w:rFonts w:ascii="Times New Roman" w:hAnsi="Times New Roman"/>
          <w:kern w:val="3"/>
          <w:lang w:eastAsia="ar-SA"/>
        </w:rPr>
        <w:t xml:space="preserve">UPS, </w:t>
      </w:r>
      <w:hyperlink r:id="rId18" w:history="1">
        <w:r w:rsidRPr="00585ACD">
          <w:rPr>
            <w:rStyle w:val="Hyperlink"/>
            <w:rFonts w:ascii="Times New Roman" w:hAnsi="Times New Roman"/>
            <w:kern w:val="3"/>
            <w:lang w:eastAsia="ar-SA"/>
          </w:rPr>
          <w:t>h</w:t>
        </w:r>
        <w:r w:rsidRPr="00585ACD">
          <w:rPr>
            <w:rStyle w:val="Hyperlink"/>
            <w:rFonts w:ascii="Times New Roman" w:hAnsi="Times New Roman"/>
          </w:rPr>
          <w:t>ttps://www.usps.com/</w:t>
        </w:r>
      </w:hyperlink>
      <w:r w:rsidRPr="00585ACD">
        <w:rPr>
          <w:rFonts w:ascii="Times New Roman" w:hAnsi="Times New Roman"/>
          <w:kern w:val="3"/>
          <w:lang w:eastAsia="ar-SA"/>
        </w:rPr>
        <w:t xml:space="preserve"> , 10/</w:t>
      </w:r>
      <w:r w:rsidR="00F75F67" w:rsidRPr="00585ACD">
        <w:rPr>
          <w:rFonts w:ascii="Times New Roman" w:hAnsi="Times New Roman"/>
          <w:kern w:val="3"/>
          <w:lang w:eastAsia="ar-SA"/>
        </w:rPr>
        <w:t>21</w:t>
      </w:r>
      <w:r w:rsidRPr="00585ACD">
        <w:rPr>
          <w:rFonts w:ascii="Times New Roman" w:hAnsi="Times New Roman"/>
          <w:kern w:val="3"/>
          <w:lang w:eastAsia="ar-SA"/>
        </w:rPr>
        <w:t>/2022</w:t>
      </w:r>
      <w:r w:rsidRPr="00585ACD">
        <w:rPr>
          <w:rFonts w:ascii="Times New Roman" w:hAnsi="Times New Roman"/>
          <w:b/>
          <w:kern w:val="3"/>
          <w:lang w:eastAsia="ar-SA"/>
        </w:rPr>
        <w:t>. (Web site)</w:t>
      </w:r>
    </w:p>
    <w:p w14:paraId="1D2F61D6" w14:textId="3DC90810" w:rsidR="00FC027F" w:rsidRPr="00585ACD" w:rsidRDefault="00FC027F" w:rsidP="007D5F56">
      <w:pPr>
        <w:pStyle w:val="ListParagraph"/>
        <w:numPr>
          <w:ilvl w:val="1"/>
          <w:numId w:val="40"/>
        </w:numPr>
        <w:autoSpaceDN w:val="0"/>
        <w:spacing w:before="120" w:line="276" w:lineRule="auto"/>
        <w:ind w:left="540" w:hanging="540"/>
        <w:contextualSpacing w:val="0"/>
        <w:jc w:val="both"/>
        <w:rPr>
          <w:rFonts w:ascii="Times New Roman" w:hAnsi="Times New Roman"/>
        </w:rPr>
      </w:pPr>
      <w:r w:rsidRPr="00585ACD">
        <w:rPr>
          <w:rFonts w:ascii="Times New Roman" w:hAnsi="Times New Roman"/>
        </w:rPr>
        <w:t xml:space="preserve">Maersk </w:t>
      </w:r>
      <w:hyperlink r:id="rId19" w:history="1">
        <w:r w:rsidRPr="00585ACD">
          <w:rPr>
            <w:rStyle w:val="Hyperlink"/>
            <w:rFonts w:ascii="Times New Roman" w:hAnsi="Times New Roman"/>
          </w:rPr>
          <w:t>https://www.maersk.com/about/vision</w:t>
        </w:r>
      </w:hyperlink>
      <w:r w:rsidRPr="00585ACD">
        <w:rPr>
          <w:rFonts w:ascii="Times New Roman" w:hAnsi="Times New Roman"/>
        </w:rPr>
        <w:t>, 10/23/2022. (</w:t>
      </w:r>
      <w:r w:rsidRPr="00585ACD">
        <w:rPr>
          <w:rFonts w:ascii="Times New Roman" w:hAnsi="Times New Roman"/>
          <w:b/>
          <w:kern w:val="3"/>
          <w:lang w:eastAsia="ar-SA"/>
        </w:rPr>
        <w:t>Web site</w:t>
      </w:r>
      <w:r w:rsidRPr="00585ACD">
        <w:rPr>
          <w:rFonts w:ascii="Times New Roman" w:hAnsi="Times New Roman"/>
        </w:rPr>
        <w:t>)</w:t>
      </w:r>
    </w:p>
    <w:p w14:paraId="4D01206C" w14:textId="6934873E" w:rsidR="00EA722F" w:rsidRPr="00585ACD" w:rsidRDefault="00EA722F" w:rsidP="007D5F56">
      <w:pPr>
        <w:pStyle w:val="ListParagraph"/>
        <w:numPr>
          <w:ilvl w:val="1"/>
          <w:numId w:val="40"/>
        </w:numPr>
        <w:autoSpaceDN w:val="0"/>
        <w:spacing w:before="120" w:line="276" w:lineRule="auto"/>
        <w:ind w:left="540" w:hanging="540"/>
        <w:contextualSpacing w:val="0"/>
        <w:jc w:val="both"/>
        <w:rPr>
          <w:rFonts w:ascii="Times New Roman" w:hAnsi="Times New Roman"/>
        </w:rPr>
      </w:pPr>
      <w:r w:rsidRPr="00585ACD">
        <w:rPr>
          <w:rFonts w:ascii="Times New Roman" w:hAnsi="Times New Roman"/>
          <w:kern w:val="3"/>
          <w:lang w:eastAsia="ar-SA"/>
        </w:rPr>
        <w:t xml:space="preserve">Recommendation system, </w:t>
      </w:r>
      <w:hyperlink r:id="rId20" w:history="1">
        <w:r w:rsidRPr="00585ACD">
          <w:rPr>
            <w:rStyle w:val="Hyperlink"/>
            <w:rFonts w:ascii="Times New Roman" w:hAnsi="Times New Roman"/>
            <w:kern w:val="3"/>
            <w:lang w:eastAsia="ar-SA"/>
          </w:rPr>
          <w:t>h</w:t>
        </w:r>
        <w:r w:rsidRPr="00585ACD">
          <w:rPr>
            <w:rStyle w:val="Hyperlink"/>
            <w:rFonts w:ascii="Times New Roman" w:hAnsi="Times New Roman"/>
          </w:rPr>
          <w:t>ttps://towardsdatascience.com/</w:t>
        </w:r>
      </w:hyperlink>
      <w:r w:rsidRPr="00585ACD">
        <w:rPr>
          <w:rFonts w:ascii="Times New Roman" w:hAnsi="Times New Roman"/>
          <w:kern w:val="3"/>
          <w:lang w:eastAsia="ar-SA"/>
        </w:rPr>
        <w:t xml:space="preserve"> ,  10/</w:t>
      </w:r>
      <w:r w:rsidR="00F75F67" w:rsidRPr="00585ACD">
        <w:rPr>
          <w:rFonts w:ascii="Times New Roman" w:hAnsi="Times New Roman"/>
          <w:kern w:val="3"/>
          <w:lang w:eastAsia="ar-SA"/>
        </w:rPr>
        <w:t>21</w:t>
      </w:r>
      <w:r w:rsidRPr="00585ACD">
        <w:rPr>
          <w:rFonts w:ascii="Times New Roman" w:hAnsi="Times New Roman"/>
          <w:kern w:val="3"/>
          <w:lang w:eastAsia="ar-SA"/>
        </w:rPr>
        <w:t>/2022</w:t>
      </w:r>
      <w:r w:rsidRPr="00585ACD">
        <w:rPr>
          <w:rFonts w:ascii="Times New Roman" w:hAnsi="Times New Roman"/>
          <w:b/>
          <w:kern w:val="3"/>
          <w:lang w:eastAsia="ar-SA"/>
        </w:rPr>
        <w:t>. (Web site)</w:t>
      </w:r>
    </w:p>
    <w:p w14:paraId="698DD8D1" w14:textId="3CBE446A" w:rsidR="0014763C" w:rsidRPr="00585ACD" w:rsidRDefault="0014763C" w:rsidP="007D5F56">
      <w:pPr>
        <w:pStyle w:val="ListParagraph"/>
        <w:autoSpaceDN w:val="0"/>
        <w:spacing w:before="120" w:line="276" w:lineRule="auto"/>
        <w:ind w:left="540"/>
        <w:contextualSpacing w:val="0"/>
        <w:jc w:val="both"/>
        <w:rPr>
          <w:rFonts w:ascii="Times New Roman" w:hAnsi="Times New Roman"/>
        </w:rPr>
      </w:pPr>
    </w:p>
    <w:p w14:paraId="7A94C03D" w14:textId="77777777" w:rsidR="005E759A" w:rsidRPr="00585ACD" w:rsidRDefault="005E759A" w:rsidP="007D5F56">
      <w:pPr>
        <w:spacing w:line="276" w:lineRule="auto"/>
        <w:jc w:val="both"/>
        <w:rPr>
          <w:rFonts w:ascii="Times New Roman" w:hAnsi="Times New Roman"/>
          <w:sz w:val="22"/>
          <w:szCs w:val="22"/>
        </w:rPr>
      </w:pPr>
    </w:p>
    <w:p w14:paraId="3B0E8C08" w14:textId="3B4A43CC" w:rsidR="00F516EF" w:rsidRPr="00585ACD" w:rsidRDefault="001C2342" w:rsidP="007D5F56">
      <w:pPr>
        <w:pStyle w:val="Heading1"/>
        <w:numPr>
          <w:ilvl w:val="0"/>
          <w:numId w:val="26"/>
        </w:numPr>
        <w:spacing w:before="0" w:line="276" w:lineRule="auto"/>
        <w:jc w:val="both"/>
        <w:rPr>
          <w:rFonts w:ascii="Times New Roman" w:hAnsi="Times New Roman"/>
          <w:sz w:val="32"/>
          <w:szCs w:val="18"/>
        </w:rPr>
      </w:pPr>
      <w:bookmarkStart w:id="140" w:name="_Toc87347718"/>
      <w:bookmarkStart w:id="141" w:name="_Toc506386205"/>
      <w:bookmarkStart w:id="142" w:name="_Toc121305164"/>
      <w:r w:rsidRPr="00585ACD">
        <w:rPr>
          <w:rFonts w:ascii="Times New Roman" w:hAnsi="Times New Roman"/>
          <w:sz w:val="32"/>
          <w:szCs w:val="18"/>
        </w:rPr>
        <w:lastRenderedPageBreak/>
        <w:t>Plagiarism Report</w:t>
      </w:r>
      <w:bookmarkEnd w:id="79"/>
      <w:bookmarkEnd w:id="80"/>
      <w:bookmarkEnd w:id="140"/>
      <w:bookmarkEnd w:id="141"/>
      <w:bookmarkEnd w:id="142"/>
    </w:p>
    <w:p w14:paraId="35780F2B" w14:textId="16C672DA" w:rsidR="00B23492" w:rsidRPr="00585ACD" w:rsidRDefault="00B23492" w:rsidP="007D5F56">
      <w:pPr>
        <w:spacing w:line="276" w:lineRule="auto"/>
        <w:jc w:val="both"/>
        <w:rPr>
          <w:rFonts w:ascii="Times New Roman" w:hAnsi="Times New Roman"/>
        </w:rPr>
      </w:pPr>
      <w:r w:rsidRPr="00585ACD">
        <w:rPr>
          <w:rFonts w:ascii="Times New Roman" w:hAnsi="Times New Roman"/>
          <w:noProof/>
        </w:rPr>
        <w:t xml:space="preserve"> </w:t>
      </w:r>
      <w:r w:rsidR="00F516EF" w:rsidRPr="00585ACD">
        <w:rPr>
          <w:rFonts w:ascii="Times New Roman" w:hAnsi="Times New Roman"/>
          <w:noProof/>
        </w:rPr>
        <w:drawing>
          <wp:inline distT="0" distB="0" distL="0" distR="0" wp14:anchorId="5630C3E0" wp14:editId="7678F8F1">
            <wp:extent cx="5943600" cy="47815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1"/>
                    <a:stretch>
                      <a:fillRect/>
                    </a:stretch>
                  </pic:blipFill>
                  <pic:spPr>
                    <a:xfrm>
                      <a:off x="0" y="0"/>
                      <a:ext cx="5943600" cy="4781550"/>
                    </a:xfrm>
                    <a:prstGeom prst="rect">
                      <a:avLst/>
                    </a:prstGeom>
                  </pic:spPr>
                </pic:pic>
              </a:graphicData>
            </a:graphic>
          </wp:inline>
        </w:drawing>
      </w:r>
    </w:p>
    <w:sectPr w:rsidR="00B23492" w:rsidRPr="00585ACD" w:rsidSect="00440B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6F61" w14:textId="77777777" w:rsidR="00312786" w:rsidRDefault="00312786" w:rsidP="00E570C4">
      <w:pPr>
        <w:spacing w:line="240" w:lineRule="auto"/>
      </w:pPr>
      <w:r>
        <w:separator/>
      </w:r>
    </w:p>
  </w:endnote>
  <w:endnote w:type="continuationSeparator" w:id="0">
    <w:p w14:paraId="470603BE" w14:textId="77777777" w:rsidR="00312786" w:rsidRDefault="00312786" w:rsidP="00E57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87480"/>
      <w:docPartObj>
        <w:docPartGallery w:val="Page Numbers (Bottom of Page)"/>
        <w:docPartUnique/>
      </w:docPartObj>
    </w:sdtPr>
    <w:sdtEndPr>
      <w:rPr>
        <w:noProof/>
      </w:rPr>
    </w:sdtEndPr>
    <w:sdtContent>
      <w:p w14:paraId="4DA11EAE" w14:textId="063D7653" w:rsidR="002B2813" w:rsidRDefault="002B28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ADD9E" w14:textId="77777777" w:rsidR="00A62340" w:rsidRDefault="00A62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B983" w14:textId="77777777" w:rsidR="00312786" w:rsidRDefault="00312786" w:rsidP="00E570C4">
      <w:pPr>
        <w:spacing w:line="240" w:lineRule="auto"/>
      </w:pPr>
      <w:r>
        <w:separator/>
      </w:r>
    </w:p>
  </w:footnote>
  <w:footnote w:type="continuationSeparator" w:id="0">
    <w:p w14:paraId="5903A45C" w14:textId="77777777" w:rsidR="00312786" w:rsidRDefault="00312786" w:rsidP="00E57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9B39" w14:textId="7BD6D6FD" w:rsidR="00856503" w:rsidRDefault="00856503" w:rsidP="00553AE7">
    <w:pPr>
      <w:pStyle w:val="Header"/>
      <w:tabs>
        <w:tab w:val="clear" w:pos="9360"/>
        <w:tab w:val="right" w:pos="9630"/>
      </w:tabs>
    </w:pPr>
    <w:r>
      <w:t>Scope Document for</w:t>
    </w:r>
    <w:r w:rsidR="005E759A">
      <w:t xml:space="preserve"> Stock Logistic</w:t>
    </w:r>
    <w:r w:rsidR="00D42D0E">
      <w:t>s</w:t>
    </w:r>
  </w:p>
  <w:p w14:paraId="7B58C4BF" w14:textId="77777777" w:rsidR="00856503" w:rsidRDefault="00856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1E8"/>
    <w:multiLevelType w:val="multilevel"/>
    <w:tmpl w:val="9244BBA0"/>
    <w:lvl w:ilvl="0">
      <w:start w:val="1"/>
      <w:numFmt w:val="decimal"/>
      <w:pStyle w:val="Heading1"/>
      <w:lvlText w:val="%1."/>
      <w:lvlJc w:val="left"/>
      <w:pPr>
        <w:tabs>
          <w:tab w:val="num" w:pos="-990"/>
        </w:tabs>
        <w:ind w:left="-990" w:firstLine="0"/>
      </w:pPr>
    </w:lvl>
    <w:lvl w:ilvl="1">
      <w:start w:val="1"/>
      <w:numFmt w:val="decimal"/>
      <w:pStyle w:val="Heading2"/>
      <w:lvlText w:val="%1.%2"/>
      <w:lvlJc w:val="left"/>
      <w:pPr>
        <w:tabs>
          <w:tab w:val="num" w:pos="-990"/>
        </w:tabs>
        <w:ind w:left="-990" w:firstLine="0"/>
      </w:p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990"/>
        </w:tabs>
        <w:ind w:left="-990" w:firstLine="0"/>
      </w:pPr>
    </w:lvl>
    <w:lvl w:ilvl="4">
      <w:start w:val="1"/>
      <w:numFmt w:val="decimal"/>
      <w:pStyle w:val="Heading5"/>
      <w:lvlText w:val="%1.%2.%3.%4.%5"/>
      <w:lvlJc w:val="left"/>
      <w:pPr>
        <w:tabs>
          <w:tab w:val="num" w:pos="-990"/>
        </w:tabs>
        <w:ind w:left="-990" w:firstLine="0"/>
      </w:pPr>
    </w:lvl>
    <w:lvl w:ilvl="5">
      <w:start w:val="1"/>
      <w:numFmt w:val="decimal"/>
      <w:pStyle w:val="Heading6"/>
      <w:lvlText w:val="%1.%2.%3.%4.%5.%6"/>
      <w:lvlJc w:val="left"/>
      <w:pPr>
        <w:tabs>
          <w:tab w:val="num" w:pos="-990"/>
        </w:tabs>
        <w:ind w:left="-990" w:firstLine="0"/>
      </w:pPr>
    </w:lvl>
    <w:lvl w:ilvl="6">
      <w:start w:val="1"/>
      <w:numFmt w:val="decimal"/>
      <w:pStyle w:val="Heading7"/>
      <w:lvlText w:val="%1.%2.%3.%4.%5.%6.%7"/>
      <w:lvlJc w:val="left"/>
      <w:pPr>
        <w:tabs>
          <w:tab w:val="num" w:pos="-990"/>
        </w:tabs>
        <w:ind w:left="-990" w:firstLine="0"/>
      </w:pPr>
    </w:lvl>
    <w:lvl w:ilvl="7">
      <w:start w:val="1"/>
      <w:numFmt w:val="decimal"/>
      <w:pStyle w:val="Heading8"/>
      <w:lvlText w:val="%1.%2.%3.%4.%5.%6.%7.%8"/>
      <w:lvlJc w:val="left"/>
      <w:pPr>
        <w:tabs>
          <w:tab w:val="num" w:pos="-990"/>
        </w:tabs>
        <w:ind w:left="-990" w:firstLine="0"/>
      </w:pPr>
    </w:lvl>
    <w:lvl w:ilvl="8">
      <w:start w:val="1"/>
      <w:numFmt w:val="decimal"/>
      <w:pStyle w:val="Heading9"/>
      <w:lvlText w:val="%1.%2.%3.%4.%5.%6.%7.%8.%9"/>
      <w:lvlJc w:val="left"/>
      <w:pPr>
        <w:tabs>
          <w:tab w:val="num" w:pos="-990"/>
        </w:tabs>
        <w:ind w:left="-990" w:firstLine="0"/>
      </w:pPr>
    </w:lvl>
  </w:abstractNum>
  <w:abstractNum w:abstractNumId="1" w15:restartNumberingAfterBreak="0">
    <w:nsid w:val="0F1B413F"/>
    <w:multiLevelType w:val="multilevel"/>
    <w:tmpl w:val="925AF2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113B3EF4"/>
    <w:multiLevelType w:val="hybridMultilevel"/>
    <w:tmpl w:val="8A30C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B5C2D"/>
    <w:multiLevelType w:val="multilevel"/>
    <w:tmpl w:val="D0DE60B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1407144C"/>
    <w:multiLevelType w:val="hybridMultilevel"/>
    <w:tmpl w:val="D63EC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314D7"/>
    <w:multiLevelType w:val="multilevel"/>
    <w:tmpl w:val="722C9FFA"/>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C72F5"/>
    <w:multiLevelType w:val="multilevel"/>
    <w:tmpl w:val="F7F8745A"/>
    <w:lvl w:ilvl="0">
      <w:numFmt w:val="bullet"/>
      <w:lvlText w:val=""/>
      <w:lvlJc w:val="left"/>
      <w:pPr>
        <w:ind w:left="691" w:hanging="360"/>
      </w:pPr>
      <w:rPr>
        <w:rFonts w:ascii="Symbol" w:hAnsi="Symbol"/>
      </w:rPr>
    </w:lvl>
    <w:lvl w:ilvl="1">
      <w:numFmt w:val="bullet"/>
      <w:lvlText w:val="o"/>
      <w:lvlJc w:val="left"/>
      <w:pPr>
        <w:ind w:left="1411" w:hanging="360"/>
      </w:pPr>
      <w:rPr>
        <w:rFonts w:ascii="Courier New" w:hAnsi="Courier New" w:cs="Courier New"/>
      </w:rPr>
    </w:lvl>
    <w:lvl w:ilvl="2">
      <w:numFmt w:val="bullet"/>
      <w:lvlText w:val=""/>
      <w:lvlJc w:val="left"/>
      <w:pPr>
        <w:ind w:left="2131" w:hanging="360"/>
      </w:pPr>
      <w:rPr>
        <w:rFonts w:ascii="Wingdings" w:hAnsi="Wingdings"/>
      </w:rPr>
    </w:lvl>
    <w:lvl w:ilvl="3">
      <w:numFmt w:val="bullet"/>
      <w:lvlText w:val=""/>
      <w:lvlJc w:val="left"/>
      <w:pPr>
        <w:ind w:left="2851" w:hanging="360"/>
      </w:pPr>
      <w:rPr>
        <w:rFonts w:ascii="Symbol" w:hAnsi="Symbol"/>
      </w:rPr>
    </w:lvl>
    <w:lvl w:ilvl="4">
      <w:numFmt w:val="bullet"/>
      <w:lvlText w:val="o"/>
      <w:lvlJc w:val="left"/>
      <w:pPr>
        <w:ind w:left="3571" w:hanging="360"/>
      </w:pPr>
      <w:rPr>
        <w:rFonts w:ascii="Courier New" w:hAnsi="Courier New" w:cs="Courier New"/>
      </w:rPr>
    </w:lvl>
    <w:lvl w:ilvl="5">
      <w:numFmt w:val="bullet"/>
      <w:lvlText w:val=""/>
      <w:lvlJc w:val="left"/>
      <w:pPr>
        <w:ind w:left="4291" w:hanging="360"/>
      </w:pPr>
      <w:rPr>
        <w:rFonts w:ascii="Wingdings" w:hAnsi="Wingdings"/>
      </w:rPr>
    </w:lvl>
    <w:lvl w:ilvl="6">
      <w:numFmt w:val="bullet"/>
      <w:lvlText w:val=""/>
      <w:lvlJc w:val="left"/>
      <w:pPr>
        <w:ind w:left="5011" w:hanging="360"/>
      </w:pPr>
      <w:rPr>
        <w:rFonts w:ascii="Symbol" w:hAnsi="Symbol"/>
      </w:rPr>
    </w:lvl>
    <w:lvl w:ilvl="7">
      <w:numFmt w:val="bullet"/>
      <w:lvlText w:val="o"/>
      <w:lvlJc w:val="left"/>
      <w:pPr>
        <w:ind w:left="5731" w:hanging="360"/>
      </w:pPr>
      <w:rPr>
        <w:rFonts w:ascii="Courier New" w:hAnsi="Courier New" w:cs="Courier New"/>
      </w:rPr>
    </w:lvl>
    <w:lvl w:ilvl="8">
      <w:numFmt w:val="bullet"/>
      <w:lvlText w:val=""/>
      <w:lvlJc w:val="left"/>
      <w:pPr>
        <w:ind w:left="6451" w:hanging="360"/>
      </w:pPr>
      <w:rPr>
        <w:rFonts w:ascii="Wingdings" w:hAnsi="Wingdings"/>
      </w:rPr>
    </w:lvl>
  </w:abstractNum>
  <w:abstractNum w:abstractNumId="7" w15:restartNumberingAfterBreak="0">
    <w:nsid w:val="1D9B6C8C"/>
    <w:multiLevelType w:val="hybridMultilevel"/>
    <w:tmpl w:val="AC04944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94BE5"/>
    <w:multiLevelType w:val="multilevel"/>
    <w:tmpl w:val="94B69044"/>
    <w:lvl w:ilvl="0">
      <w:start w:val="1"/>
      <w:numFmt w:val="decimal"/>
      <w:lvlText w:val="%1."/>
      <w:lvlJc w:val="left"/>
      <w:pPr>
        <w:ind w:left="360" w:hanging="360"/>
      </w:pPr>
    </w:lvl>
    <w:lvl w:ilvl="1">
      <w:start w:val="1"/>
      <w:numFmt w:val="decimal"/>
      <w:lvlText w:val="[%2]"/>
      <w:lvlJc w:val="left"/>
      <w:pPr>
        <w:ind w:left="1440" w:hanging="720"/>
      </w:pPr>
      <w:rPr>
        <w:b/>
        <w:bCs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04D582F"/>
    <w:multiLevelType w:val="multilevel"/>
    <w:tmpl w:val="976A57B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717CB3"/>
    <w:multiLevelType w:val="hybridMultilevel"/>
    <w:tmpl w:val="58EE3AD8"/>
    <w:lvl w:ilvl="0" w:tplc="43CA2F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EC7CD4"/>
    <w:multiLevelType w:val="hybridMultilevel"/>
    <w:tmpl w:val="359C0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9F177D"/>
    <w:multiLevelType w:val="hybridMultilevel"/>
    <w:tmpl w:val="69569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D35FC"/>
    <w:multiLevelType w:val="multilevel"/>
    <w:tmpl w:val="88ACD3E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3A1C63"/>
    <w:multiLevelType w:val="multilevel"/>
    <w:tmpl w:val="663A28AC"/>
    <w:styleLink w:val="WWOutlineListStyle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3D4A7B4E"/>
    <w:multiLevelType w:val="hybridMultilevel"/>
    <w:tmpl w:val="9C8C5042"/>
    <w:lvl w:ilvl="0" w:tplc="1D8CD1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01575C"/>
    <w:multiLevelType w:val="multilevel"/>
    <w:tmpl w:val="5CD837F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76950A0"/>
    <w:multiLevelType w:val="multilevel"/>
    <w:tmpl w:val="832E0A5A"/>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8" w15:restartNumberingAfterBreak="0">
    <w:nsid w:val="47D87320"/>
    <w:multiLevelType w:val="multilevel"/>
    <w:tmpl w:val="BD5E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985E12"/>
    <w:multiLevelType w:val="multilevel"/>
    <w:tmpl w:val="587E5B38"/>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0" w15:restartNumberingAfterBreak="0">
    <w:nsid w:val="523A4AC5"/>
    <w:multiLevelType w:val="multilevel"/>
    <w:tmpl w:val="322639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53466FD7"/>
    <w:multiLevelType w:val="hybridMultilevel"/>
    <w:tmpl w:val="D0689ABC"/>
    <w:lvl w:ilvl="0" w:tplc="89C4BC7E">
      <w:start w:val="1"/>
      <w:numFmt w:val="bullet"/>
      <w:lvlText w:val="•"/>
      <w:lvlJc w:val="left"/>
      <w:pPr>
        <w:tabs>
          <w:tab w:val="num" w:pos="720"/>
        </w:tabs>
        <w:ind w:left="720" w:hanging="360"/>
      </w:pPr>
      <w:rPr>
        <w:rFonts w:ascii="Arial" w:hAnsi="Arial" w:hint="default"/>
      </w:rPr>
    </w:lvl>
    <w:lvl w:ilvl="1" w:tplc="C4268662">
      <w:start w:val="1"/>
      <w:numFmt w:val="bullet"/>
      <w:lvlText w:val="•"/>
      <w:lvlJc w:val="left"/>
      <w:pPr>
        <w:tabs>
          <w:tab w:val="num" w:pos="1440"/>
        </w:tabs>
        <w:ind w:left="1440" w:hanging="360"/>
      </w:pPr>
      <w:rPr>
        <w:rFonts w:ascii="Arial" w:hAnsi="Arial" w:hint="default"/>
      </w:rPr>
    </w:lvl>
    <w:lvl w:ilvl="2" w:tplc="C5BE84F0" w:tentative="1">
      <w:start w:val="1"/>
      <w:numFmt w:val="bullet"/>
      <w:lvlText w:val="•"/>
      <w:lvlJc w:val="left"/>
      <w:pPr>
        <w:tabs>
          <w:tab w:val="num" w:pos="2160"/>
        </w:tabs>
        <w:ind w:left="2160" w:hanging="360"/>
      </w:pPr>
      <w:rPr>
        <w:rFonts w:ascii="Arial" w:hAnsi="Arial" w:hint="default"/>
      </w:rPr>
    </w:lvl>
    <w:lvl w:ilvl="3" w:tplc="5636BA2C" w:tentative="1">
      <w:start w:val="1"/>
      <w:numFmt w:val="bullet"/>
      <w:lvlText w:val="•"/>
      <w:lvlJc w:val="left"/>
      <w:pPr>
        <w:tabs>
          <w:tab w:val="num" w:pos="2880"/>
        </w:tabs>
        <w:ind w:left="2880" w:hanging="360"/>
      </w:pPr>
      <w:rPr>
        <w:rFonts w:ascii="Arial" w:hAnsi="Arial" w:hint="default"/>
      </w:rPr>
    </w:lvl>
    <w:lvl w:ilvl="4" w:tplc="B0AC621A" w:tentative="1">
      <w:start w:val="1"/>
      <w:numFmt w:val="bullet"/>
      <w:lvlText w:val="•"/>
      <w:lvlJc w:val="left"/>
      <w:pPr>
        <w:tabs>
          <w:tab w:val="num" w:pos="3600"/>
        </w:tabs>
        <w:ind w:left="3600" w:hanging="360"/>
      </w:pPr>
      <w:rPr>
        <w:rFonts w:ascii="Arial" w:hAnsi="Arial" w:hint="default"/>
      </w:rPr>
    </w:lvl>
    <w:lvl w:ilvl="5" w:tplc="D8421174" w:tentative="1">
      <w:start w:val="1"/>
      <w:numFmt w:val="bullet"/>
      <w:lvlText w:val="•"/>
      <w:lvlJc w:val="left"/>
      <w:pPr>
        <w:tabs>
          <w:tab w:val="num" w:pos="4320"/>
        </w:tabs>
        <w:ind w:left="4320" w:hanging="360"/>
      </w:pPr>
      <w:rPr>
        <w:rFonts w:ascii="Arial" w:hAnsi="Arial" w:hint="default"/>
      </w:rPr>
    </w:lvl>
    <w:lvl w:ilvl="6" w:tplc="13E6A53A" w:tentative="1">
      <w:start w:val="1"/>
      <w:numFmt w:val="bullet"/>
      <w:lvlText w:val="•"/>
      <w:lvlJc w:val="left"/>
      <w:pPr>
        <w:tabs>
          <w:tab w:val="num" w:pos="5040"/>
        </w:tabs>
        <w:ind w:left="5040" w:hanging="360"/>
      </w:pPr>
      <w:rPr>
        <w:rFonts w:ascii="Arial" w:hAnsi="Arial" w:hint="default"/>
      </w:rPr>
    </w:lvl>
    <w:lvl w:ilvl="7" w:tplc="450C362E" w:tentative="1">
      <w:start w:val="1"/>
      <w:numFmt w:val="bullet"/>
      <w:lvlText w:val="•"/>
      <w:lvlJc w:val="left"/>
      <w:pPr>
        <w:tabs>
          <w:tab w:val="num" w:pos="5760"/>
        </w:tabs>
        <w:ind w:left="5760" w:hanging="360"/>
      </w:pPr>
      <w:rPr>
        <w:rFonts w:ascii="Arial" w:hAnsi="Arial" w:hint="default"/>
      </w:rPr>
    </w:lvl>
    <w:lvl w:ilvl="8" w:tplc="E7B0D63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7C15CE"/>
    <w:multiLevelType w:val="multilevel"/>
    <w:tmpl w:val="580AEEE8"/>
    <w:lvl w:ilvl="0">
      <w:start w:val="1"/>
      <w:numFmt w:val="bullet"/>
      <w:lvlText w:val=""/>
      <w:lvlJc w:val="left"/>
      <w:pPr>
        <w:tabs>
          <w:tab w:val="num" w:pos="801"/>
        </w:tabs>
        <w:ind w:left="801" w:hanging="360"/>
      </w:pPr>
      <w:rPr>
        <w:rFonts w:ascii="Symbol" w:hAnsi="Symbol" w:cs="Symbol" w:hint="default"/>
      </w:rPr>
    </w:lvl>
    <w:lvl w:ilvl="1">
      <w:start w:val="1"/>
      <w:numFmt w:val="bullet"/>
      <w:lvlText w:val="◦"/>
      <w:lvlJc w:val="left"/>
      <w:pPr>
        <w:tabs>
          <w:tab w:val="num" w:pos="1161"/>
        </w:tabs>
        <w:ind w:left="1161" w:hanging="360"/>
      </w:pPr>
      <w:rPr>
        <w:rFonts w:ascii="OpenSymbol" w:hAnsi="OpenSymbol" w:cs="OpenSymbol" w:hint="default"/>
      </w:rPr>
    </w:lvl>
    <w:lvl w:ilvl="2">
      <w:start w:val="1"/>
      <w:numFmt w:val="bullet"/>
      <w:lvlText w:val="▪"/>
      <w:lvlJc w:val="left"/>
      <w:pPr>
        <w:tabs>
          <w:tab w:val="num" w:pos="1521"/>
        </w:tabs>
        <w:ind w:left="1521" w:hanging="360"/>
      </w:pPr>
      <w:rPr>
        <w:rFonts w:ascii="OpenSymbol" w:hAnsi="OpenSymbol" w:cs="OpenSymbol" w:hint="default"/>
      </w:rPr>
    </w:lvl>
    <w:lvl w:ilvl="3">
      <w:start w:val="1"/>
      <w:numFmt w:val="bullet"/>
      <w:lvlText w:val=""/>
      <w:lvlJc w:val="left"/>
      <w:pPr>
        <w:tabs>
          <w:tab w:val="num" w:pos="1881"/>
        </w:tabs>
        <w:ind w:left="1881" w:hanging="360"/>
      </w:pPr>
      <w:rPr>
        <w:rFonts w:ascii="Symbol" w:hAnsi="Symbol" w:cs="Symbol" w:hint="default"/>
      </w:rPr>
    </w:lvl>
    <w:lvl w:ilvl="4">
      <w:start w:val="1"/>
      <w:numFmt w:val="bullet"/>
      <w:lvlText w:val="◦"/>
      <w:lvlJc w:val="left"/>
      <w:pPr>
        <w:tabs>
          <w:tab w:val="num" w:pos="2241"/>
        </w:tabs>
        <w:ind w:left="2241" w:hanging="360"/>
      </w:pPr>
      <w:rPr>
        <w:rFonts w:ascii="OpenSymbol" w:hAnsi="OpenSymbol" w:cs="OpenSymbol" w:hint="default"/>
      </w:rPr>
    </w:lvl>
    <w:lvl w:ilvl="5">
      <w:start w:val="1"/>
      <w:numFmt w:val="bullet"/>
      <w:lvlText w:val="▪"/>
      <w:lvlJc w:val="left"/>
      <w:pPr>
        <w:tabs>
          <w:tab w:val="num" w:pos="2601"/>
        </w:tabs>
        <w:ind w:left="2601" w:hanging="360"/>
      </w:pPr>
      <w:rPr>
        <w:rFonts w:ascii="OpenSymbol" w:hAnsi="OpenSymbol" w:cs="OpenSymbol" w:hint="default"/>
      </w:rPr>
    </w:lvl>
    <w:lvl w:ilvl="6">
      <w:start w:val="1"/>
      <w:numFmt w:val="bullet"/>
      <w:lvlText w:val=""/>
      <w:lvlJc w:val="left"/>
      <w:pPr>
        <w:tabs>
          <w:tab w:val="num" w:pos="2961"/>
        </w:tabs>
        <w:ind w:left="2961" w:hanging="360"/>
      </w:pPr>
      <w:rPr>
        <w:rFonts w:ascii="Symbol" w:hAnsi="Symbol" w:cs="Symbol" w:hint="default"/>
      </w:rPr>
    </w:lvl>
    <w:lvl w:ilvl="7">
      <w:start w:val="1"/>
      <w:numFmt w:val="bullet"/>
      <w:lvlText w:val="◦"/>
      <w:lvlJc w:val="left"/>
      <w:pPr>
        <w:tabs>
          <w:tab w:val="num" w:pos="3321"/>
        </w:tabs>
        <w:ind w:left="3321" w:hanging="360"/>
      </w:pPr>
      <w:rPr>
        <w:rFonts w:ascii="OpenSymbol" w:hAnsi="OpenSymbol" w:cs="OpenSymbol" w:hint="default"/>
      </w:rPr>
    </w:lvl>
    <w:lvl w:ilvl="8">
      <w:start w:val="1"/>
      <w:numFmt w:val="bullet"/>
      <w:lvlText w:val="▪"/>
      <w:lvlJc w:val="left"/>
      <w:pPr>
        <w:tabs>
          <w:tab w:val="num" w:pos="3681"/>
        </w:tabs>
        <w:ind w:left="3681" w:hanging="360"/>
      </w:pPr>
      <w:rPr>
        <w:rFonts w:ascii="OpenSymbol" w:hAnsi="OpenSymbol" w:cs="OpenSymbol" w:hint="default"/>
      </w:rPr>
    </w:lvl>
  </w:abstractNum>
  <w:abstractNum w:abstractNumId="23" w15:restartNumberingAfterBreak="0">
    <w:nsid w:val="57477EEF"/>
    <w:multiLevelType w:val="hybridMultilevel"/>
    <w:tmpl w:val="C0565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021ECF"/>
    <w:multiLevelType w:val="hybridMultilevel"/>
    <w:tmpl w:val="15A6CD3A"/>
    <w:lvl w:ilvl="0" w:tplc="C714C182">
      <w:start w:val="1"/>
      <w:numFmt w:val="decimal"/>
      <w:lvlText w:val="%1."/>
      <w:lvlJc w:val="left"/>
      <w:pPr>
        <w:ind w:left="360" w:hanging="360"/>
      </w:pPr>
      <w:rPr>
        <w:rFonts w:ascii="Times New Roman" w:hAnsi="Times New Roman" w:hint="default"/>
        <w:i/>
        <w:color w:val="0E10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AD553"/>
    <w:multiLevelType w:val="hybridMultilevel"/>
    <w:tmpl w:val="6EA405E4"/>
    <w:lvl w:ilvl="0" w:tplc="4D38B830">
      <w:start w:val="1"/>
      <w:numFmt w:val="bullet"/>
      <w:lvlText w:val=""/>
      <w:lvlJc w:val="left"/>
      <w:pPr>
        <w:ind w:left="720" w:hanging="360"/>
      </w:pPr>
      <w:rPr>
        <w:rFonts w:ascii="Symbol" w:hAnsi="Symbol" w:hint="default"/>
      </w:rPr>
    </w:lvl>
    <w:lvl w:ilvl="1" w:tplc="B358DF7E">
      <w:start w:val="1"/>
      <w:numFmt w:val="bullet"/>
      <w:lvlText w:val="o"/>
      <w:lvlJc w:val="left"/>
      <w:pPr>
        <w:ind w:left="1440" w:hanging="360"/>
      </w:pPr>
      <w:rPr>
        <w:rFonts w:ascii="Courier New" w:hAnsi="Courier New" w:hint="default"/>
      </w:rPr>
    </w:lvl>
    <w:lvl w:ilvl="2" w:tplc="966672A8">
      <w:start w:val="1"/>
      <w:numFmt w:val="bullet"/>
      <w:lvlText w:val=""/>
      <w:lvlJc w:val="left"/>
      <w:pPr>
        <w:ind w:left="2160" w:hanging="360"/>
      </w:pPr>
      <w:rPr>
        <w:rFonts w:ascii="Wingdings" w:hAnsi="Wingdings" w:hint="default"/>
      </w:rPr>
    </w:lvl>
    <w:lvl w:ilvl="3" w:tplc="1A7662C2">
      <w:start w:val="1"/>
      <w:numFmt w:val="bullet"/>
      <w:lvlText w:val=""/>
      <w:lvlJc w:val="left"/>
      <w:pPr>
        <w:ind w:left="2880" w:hanging="360"/>
      </w:pPr>
      <w:rPr>
        <w:rFonts w:ascii="Symbol" w:hAnsi="Symbol" w:hint="default"/>
      </w:rPr>
    </w:lvl>
    <w:lvl w:ilvl="4" w:tplc="47EA4FF6">
      <w:start w:val="1"/>
      <w:numFmt w:val="bullet"/>
      <w:lvlText w:val="o"/>
      <w:lvlJc w:val="left"/>
      <w:pPr>
        <w:ind w:left="3600" w:hanging="360"/>
      </w:pPr>
      <w:rPr>
        <w:rFonts w:ascii="Courier New" w:hAnsi="Courier New" w:hint="default"/>
      </w:rPr>
    </w:lvl>
    <w:lvl w:ilvl="5" w:tplc="10341DA6">
      <w:start w:val="1"/>
      <w:numFmt w:val="bullet"/>
      <w:lvlText w:val=""/>
      <w:lvlJc w:val="left"/>
      <w:pPr>
        <w:ind w:left="4320" w:hanging="360"/>
      </w:pPr>
      <w:rPr>
        <w:rFonts w:ascii="Wingdings" w:hAnsi="Wingdings" w:hint="default"/>
      </w:rPr>
    </w:lvl>
    <w:lvl w:ilvl="6" w:tplc="B7EC62DC">
      <w:start w:val="1"/>
      <w:numFmt w:val="bullet"/>
      <w:lvlText w:val=""/>
      <w:lvlJc w:val="left"/>
      <w:pPr>
        <w:ind w:left="5040" w:hanging="360"/>
      </w:pPr>
      <w:rPr>
        <w:rFonts w:ascii="Symbol" w:hAnsi="Symbol" w:hint="default"/>
      </w:rPr>
    </w:lvl>
    <w:lvl w:ilvl="7" w:tplc="FBC0A718">
      <w:start w:val="1"/>
      <w:numFmt w:val="bullet"/>
      <w:lvlText w:val="o"/>
      <w:lvlJc w:val="left"/>
      <w:pPr>
        <w:ind w:left="5760" w:hanging="360"/>
      </w:pPr>
      <w:rPr>
        <w:rFonts w:ascii="Courier New" w:hAnsi="Courier New" w:hint="default"/>
      </w:rPr>
    </w:lvl>
    <w:lvl w:ilvl="8" w:tplc="BD2AA4B0">
      <w:start w:val="1"/>
      <w:numFmt w:val="bullet"/>
      <w:lvlText w:val=""/>
      <w:lvlJc w:val="left"/>
      <w:pPr>
        <w:ind w:left="6480" w:hanging="360"/>
      </w:pPr>
      <w:rPr>
        <w:rFonts w:ascii="Wingdings" w:hAnsi="Wingdings" w:hint="default"/>
      </w:rPr>
    </w:lvl>
  </w:abstractNum>
  <w:abstractNum w:abstractNumId="26" w15:restartNumberingAfterBreak="0">
    <w:nsid w:val="595422D8"/>
    <w:multiLevelType w:val="hybridMultilevel"/>
    <w:tmpl w:val="03CE67AA"/>
    <w:lvl w:ilvl="0" w:tplc="43CA2F26">
      <w:start w:val="1"/>
      <w:numFmt w:val="bullet"/>
      <w:lvlText w:val=""/>
      <w:lvlJc w:val="left"/>
      <w:pPr>
        <w:ind w:left="720" w:hanging="360"/>
      </w:pPr>
      <w:rPr>
        <w:rFonts w:ascii="Symbol" w:hAnsi="Symbol" w:hint="default"/>
      </w:rPr>
    </w:lvl>
    <w:lvl w:ilvl="1" w:tplc="218C6E42">
      <w:start w:val="1"/>
      <w:numFmt w:val="bullet"/>
      <w:lvlText w:val="o"/>
      <w:lvlJc w:val="left"/>
      <w:pPr>
        <w:ind w:left="1440" w:hanging="360"/>
      </w:pPr>
      <w:rPr>
        <w:rFonts w:ascii="Courier New" w:hAnsi="Courier New" w:hint="default"/>
      </w:rPr>
    </w:lvl>
    <w:lvl w:ilvl="2" w:tplc="417456AA">
      <w:start w:val="1"/>
      <w:numFmt w:val="bullet"/>
      <w:lvlText w:val=""/>
      <w:lvlJc w:val="left"/>
      <w:pPr>
        <w:ind w:left="2160" w:hanging="360"/>
      </w:pPr>
      <w:rPr>
        <w:rFonts w:ascii="Wingdings" w:hAnsi="Wingdings" w:hint="default"/>
      </w:rPr>
    </w:lvl>
    <w:lvl w:ilvl="3" w:tplc="19A2B41A">
      <w:start w:val="1"/>
      <w:numFmt w:val="bullet"/>
      <w:lvlText w:val=""/>
      <w:lvlJc w:val="left"/>
      <w:pPr>
        <w:ind w:left="2880" w:hanging="360"/>
      </w:pPr>
      <w:rPr>
        <w:rFonts w:ascii="Symbol" w:hAnsi="Symbol" w:hint="default"/>
      </w:rPr>
    </w:lvl>
    <w:lvl w:ilvl="4" w:tplc="C0341DA6">
      <w:start w:val="1"/>
      <w:numFmt w:val="bullet"/>
      <w:lvlText w:val="o"/>
      <w:lvlJc w:val="left"/>
      <w:pPr>
        <w:ind w:left="3600" w:hanging="360"/>
      </w:pPr>
      <w:rPr>
        <w:rFonts w:ascii="Courier New" w:hAnsi="Courier New" w:hint="default"/>
      </w:rPr>
    </w:lvl>
    <w:lvl w:ilvl="5" w:tplc="D46E153C">
      <w:start w:val="1"/>
      <w:numFmt w:val="bullet"/>
      <w:lvlText w:val=""/>
      <w:lvlJc w:val="left"/>
      <w:pPr>
        <w:ind w:left="4320" w:hanging="360"/>
      </w:pPr>
      <w:rPr>
        <w:rFonts w:ascii="Wingdings" w:hAnsi="Wingdings" w:hint="default"/>
      </w:rPr>
    </w:lvl>
    <w:lvl w:ilvl="6" w:tplc="F2F09C8C">
      <w:start w:val="1"/>
      <w:numFmt w:val="bullet"/>
      <w:lvlText w:val=""/>
      <w:lvlJc w:val="left"/>
      <w:pPr>
        <w:ind w:left="5040" w:hanging="360"/>
      </w:pPr>
      <w:rPr>
        <w:rFonts w:ascii="Symbol" w:hAnsi="Symbol" w:hint="default"/>
      </w:rPr>
    </w:lvl>
    <w:lvl w:ilvl="7" w:tplc="36304CD0">
      <w:start w:val="1"/>
      <w:numFmt w:val="bullet"/>
      <w:lvlText w:val="o"/>
      <w:lvlJc w:val="left"/>
      <w:pPr>
        <w:ind w:left="5760" w:hanging="360"/>
      </w:pPr>
      <w:rPr>
        <w:rFonts w:ascii="Courier New" w:hAnsi="Courier New" w:hint="default"/>
      </w:rPr>
    </w:lvl>
    <w:lvl w:ilvl="8" w:tplc="44027BE0">
      <w:start w:val="1"/>
      <w:numFmt w:val="bullet"/>
      <w:lvlText w:val=""/>
      <w:lvlJc w:val="left"/>
      <w:pPr>
        <w:ind w:left="6480" w:hanging="360"/>
      </w:pPr>
      <w:rPr>
        <w:rFonts w:ascii="Wingdings" w:hAnsi="Wingdings" w:hint="default"/>
      </w:rPr>
    </w:lvl>
  </w:abstractNum>
  <w:abstractNum w:abstractNumId="27" w15:restartNumberingAfterBreak="0">
    <w:nsid w:val="5E2A3DB0"/>
    <w:multiLevelType w:val="hybridMultilevel"/>
    <w:tmpl w:val="B5D8D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844366"/>
    <w:multiLevelType w:val="multilevel"/>
    <w:tmpl w:val="A23C7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F51081"/>
    <w:multiLevelType w:val="multilevel"/>
    <w:tmpl w:val="C48E15C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0" w15:restartNumberingAfterBreak="0">
    <w:nsid w:val="669F20E4"/>
    <w:multiLevelType w:val="multilevel"/>
    <w:tmpl w:val="18EA18C4"/>
    <w:lvl w:ilvl="0">
      <w:start w:val="7"/>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1F6BBD"/>
    <w:multiLevelType w:val="hybridMultilevel"/>
    <w:tmpl w:val="06568C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A8A78B7"/>
    <w:multiLevelType w:val="hybridMultilevel"/>
    <w:tmpl w:val="A5EE2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60271"/>
    <w:multiLevelType w:val="multilevel"/>
    <w:tmpl w:val="8BC812CE"/>
    <w:lvl w:ilvl="0">
      <w:start w:val="7"/>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1A802C9"/>
    <w:multiLevelType w:val="multilevel"/>
    <w:tmpl w:val="173E07FA"/>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5" w15:restartNumberingAfterBreak="0">
    <w:nsid w:val="736420A9"/>
    <w:multiLevelType w:val="multilevel"/>
    <w:tmpl w:val="2FF2B7E8"/>
    <w:numStyleLink w:val="WWOutlineListStyle12"/>
  </w:abstractNum>
  <w:abstractNum w:abstractNumId="36" w15:restartNumberingAfterBreak="0">
    <w:nsid w:val="770B32B1"/>
    <w:multiLevelType w:val="multilevel"/>
    <w:tmpl w:val="01A808B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7E556E8"/>
    <w:multiLevelType w:val="hybridMultilevel"/>
    <w:tmpl w:val="66FAD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C01C51"/>
    <w:multiLevelType w:val="multilevel"/>
    <w:tmpl w:val="2FF2B7E8"/>
    <w:styleLink w:val="WWOutlineListStyle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7D9A5EEE"/>
    <w:multiLevelType w:val="hybridMultilevel"/>
    <w:tmpl w:val="E13081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0" w15:restartNumberingAfterBreak="0">
    <w:nsid w:val="7E9F5EE2"/>
    <w:multiLevelType w:val="multilevel"/>
    <w:tmpl w:val="7FB01C9E"/>
    <w:lvl w:ilvl="0">
      <w:numFmt w:val="bullet"/>
      <w:lvlText w:val=""/>
      <w:lvlJc w:val="left"/>
      <w:pPr>
        <w:ind w:left="1080" w:hanging="360"/>
      </w:pPr>
      <w:rPr>
        <w:rFonts w:ascii="Symbol" w:hAnsi="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626109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1678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1479936">
    <w:abstractNumId w:val="1"/>
  </w:num>
  <w:num w:numId="4" w16cid:durableId="1573470689">
    <w:abstractNumId w:val="22"/>
  </w:num>
  <w:num w:numId="5" w16cid:durableId="68776807">
    <w:abstractNumId w:val="38"/>
  </w:num>
  <w:num w:numId="6" w16cid:durableId="1958758912">
    <w:abstractNumId w:val="6"/>
  </w:num>
  <w:num w:numId="7" w16cid:durableId="2118982733">
    <w:abstractNumId w:val="24"/>
  </w:num>
  <w:num w:numId="8" w16cid:durableId="553077418">
    <w:abstractNumId w:val="15"/>
  </w:num>
  <w:num w:numId="9" w16cid:durableId="1698390211">
    <w:abstractNumId w:val="13"/>
  </w:num>
  <w:num w:numId="10" w16cid:durableId="116877448">
    <w:abstractNumId w:val="40"/>
  </w:num>
  <w:num w:numId="11" w16cid:durableId="1901020417">
    <w:abstractNumId w:val="14"/>
  </w:num>
  <w:num w:numId="12" w16cid:durableId="1842508662">
    <w:abstractNumId w:val="17"/>
  </w:num>
  <w:num w:numId="13" w16cid:durableId="92941624">
    <w:abstractNumId w:val="3"/>
  </w:num>
  <w:num w:numId="14" w16cid:durableId="563106093">
    <w:abstractNumId w:val="39"/>
  </w:num>
  <w:num w:numId="15" w16cid:durableId="120076765">
    <w:abstractNumId w:val="2"/>
  </w:num>
  <w:num w:numId="16" w16cid:durableId="1909877844">
    <w:abstractNumId w:val="12"/>
  </w:num>
  <w:num w:numId="17" w16cid:durableId="1071542892">
    <w:abstractNumId w:val="32"/>
  </w:num>
  <w:num w:numId="18" w16cid:durableId="78911938">
    <w:abstractNumId w:val="23"/>
  </w:num>
  <w:num w:numId="19" w16cid:durableId="104889798">
    <w:abstractNumId w:val="37"/>
  </w:num>
  <w:num w:numId="20" w16cid:durableId="156070007">
    <w:abstractNumId w:val="27"/>
  </w:num>
  <w:num w:numId="21" w16cid:durableId="872377636">
    <w:abstractNumId w:val="16"/>
  </w:num>
  <w:num w:numId="22" w16cid:durableId="957954528">
    <w:abstractNumId w:val="30"/>
  </w:num>
  <w:num w:numId="23" w16cid:durableId="907804866">
    <w:abstractNumId w:val="36"/>
  </w:num>
  <w:num w:numId="24" w16cid:durableId="1086999221">
    <w:abstractNumId w:val="34"/>
  </w:num>
  <w:num w:numId="25" w16cid:durableId="1548104599">
    <w:abstractNumId w:val="33"/>
  </w:num>
  <w:num w:numId="26" w16cid:durableId="1543980569">
    <w:abstractNumId w:val="9"/>
  </w:num>
  <w:num w:numId="27" w16cid:durableId="679892935">
    <w:abstractNumId w:val="5"/>
  </w:num>
  <w:num w:numId="28" w16cid:durableId="759985552">
    <w:abstractNumId w:val="35"/>
  </w:num>
  <w:num w:numId="29" w16cid:durableId="1839029578">
    <w:abstractNumId w:val="11"/>
  </w:num>
  <w:num w:numId="30" w16cid:durableId="1356464294">
    <w:abstractNumId w:val="28"/>
  </w:num>
  <w:num w:numId="31" w16cid:durableId="404575548">
    <w:abstractNumId w:val="21"/>
  </w:num>
  <w:num w:numId="32" w16cid:durableId="1843204208">
    <w:abstractNumId w:val="7"/>
  </w:num>
  <w:num w:numId="33" w16cid:durableId="1637182453">
    <w:abstractNumId w:val="26"/>
  </w:num>
  <w:num w:numId="34" w16cid:durableId="186723398">
    <w:abstractNumId w:val="25"/>
  </w:num>
  <w:num w:numId="35" w16cid:durableId="1076197875">
    <w:abstractNumId w:val="20"/>
  </w:num>
  <w:num w:numId="36" w16cid:durableId="929117365">
    <w:abstractNumId w:val="29"/>
  </w:num>
  <w:num w:numId="37" w16cid:durableId="1801731066">
    <w:abstractNumId w:val="10"/>
  </w:num>
  <w:num w:numId="38" w16cid:durableId="1344555166">
    <w:abstractNumId w:val="18"/>
  </w:num>
  <w:num w:numId="39" w16cid:durableId="242378508">
    <w:abstractNumId w:val="31"/>
  </w:num>
  <w:num w:numId="40" w16cid:durableId="1955163685">
    <w:abstractNumId w:val="8"/>
  </w:num>
  <w:num w:numId="41" w16cid:durableId="1340540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06"/>
    <w:rsid w:val="0000148F"/>
    <w:rsid w:val="00001B54"/>
    <w:rsid w:val="000030BC"/>
    <w:rsid w:val="0000336B"/>
    <w:rsid w:val="00003BD2"/>
    <w:rsid w:val="00004105"/>
    <w:rsid w:val="00006957"/>
    <w:rsid w:val="00006E9A"/>
    <w:rsid w:val="00007EA4"/>
    <w:rsid w:val="000106C4"/>
    <w:rsid w:val="00011CEC"/>
    <w:rsid w:val="00011D40"/>
    <w:rsid w:val="00013FF1"/>
    <w:rsid w:val="00016655"/>
    <w:rsid w:val="000179B8"/>
    <w:rsid w:val="00017A12"/>
    <w:rsid w:val="00017D76"/>
    <w:rsid w:val="000216D3"/>
    <w:rsid w:val="00026369"/>
    <w:rsid w:val="000316CB"/>
    <w:rsid w:val="00031A44"/>
    <w:rsid w:val="00032002"/>
    <w:rsid w:val="0003229D"/>
    <w:rsid w:val="00032A0C"/>
    <w:rsid w:val="00032D47"/>
    <w:rsid w:val="00035E71"/>
    <w:rsid w:val="00035EA3"/>
    <w:rsid w:val="00036CC4"/>
    <w:rsid w:val="00037A7F"/>
    <w:rsid w:val="00040EB5"/>
    <w:rsid w:val="00041995"/>
    <w:rsid w:val="000419F9"/>
    <w:rsid w:val="000429FC"/>
    <w:rsid w:val="00042B84"/>
    <w:rsid w:val="00042F8E"/>
    <w:rsid w:val="0004490D"/>
    <w:rsid w:val="00044CC8"/>
    <w:rsid w:val="000475D4"/>
    <w:rsid w:val="00050147"/>
    <w:rsid w:val="00050B78"/>
    <w:rsid w:val="00051758"/>
    <w:rsid w:val="00051E27"/>
    <w:rsid w:val="0005397E"/>
    <w:rsid w:val="00057CBB"/>
    <w:rsid w:val="00063B27"/>
    <w:rsid w:val="000653BD"/>
    <w:rsid w:val="000656A8"/>
    <w:rsid w:val="00065C9B"/>
    <w:rsid w:val="0006649D"/>
    <w:rsid w:val="000704C6"/>
    <w:rsid w:val="00071BFD"/>
    <w:rsid w:val="00074D3B"/>
    <w:rsid w:val="00074E3C"/>
    <w:rsid w:val="000752BA"/>
    <w:rsid w:val="00075897"/>
    <w:rsid w:val="000759C0"/>
    <w:rsid w:val="00081336"/>
    <w:rsid w:val="000821F5"/>
    <w:rsid w:val="00087F32"/>
    <w:rsid w:val="00091324"/>
    <w:rsid w:val="00091C99"/>
    <w:rsid w:val="00096047"/>
    <w:rsid w:val="000960E3"/>
    <w:rsid w:val="000A1600"/>
    <w:rsid w:val="000A2721"/>
    <w:rsid w:val="000A43E0"/>
    <w:rsid w:val="000A6806"/>
    <w:rsid w:val="000B0060"/>
    <w:rsid w:val="000B0419"/>
    <w:rsid w:val="000B490C"/>
    <w:rsid w:val="000B499F"/>
    <w:rsid w:val="000B6FC1"/>
    <w:rsid w:val="000C2CCA"/>
    <w:rsid w:val="000C3339"/>
    <w:rsid w:val="000C4395"/>
    <w:rsid w:val="000C5446"/>
    <w:rsid w:val="000C5E23"/>
    <w:rsid w:val="000C64DF"/>
    <w:rsid w:val="000C66D5"/>
    <w:rsid w:val="000C672B"/>
    <w:rsid w:val="000D2A8D"/>
    <w:rsid w:val="000D3D8E"/>
    <w:rsid w:val="000D53EC"/>
    <w:rsid w:val="000D6737"/>
    <w:rsid w:val="000D7058"/>
    <w:rsid w:val="000D7F7C"/>
    <w:rsid w:val="000E12FC"/>
    <w:rsid w:val="000E1979"/>
    <w:rsid w:val="000E1E4A"/>
    <w:rsid w:val="000E243C"/>
    <w:rsid w:val="000E35C6"/>
    <w:rsid w:val="000E5D36"/>
    <w:rsid w:val="000E6E25"/>
    <w:rsid w:val="000E7211"/>
    <w:rsid w:val="000E7D15"/>
    <w:rsid w:val="000F0A41"/>
    <w:rsid w:val="000F19AE"/>
    <w:rsid w:val="000F36EA"/>
    <w:rsid w:val="000F436E"/>
    <w:rsid w:val="000F630F"/>
    <w:rsid w:val="000F6552"/>
    <w:rsid w:val="000F70E8"/>
    <w:rsid w:val="0010123F"/>
    <w:rsid w:val="001024D8"/>
    <w:rsid w:val="00103170"/>
    <w:rsid w:val="00103943"/>
    <w:rsid w:val="001044F3"/>
    <w:rsid w:val="001052DF"/>
    <w:rsid w:val="001116D5"/>
    <w:rsid w:val="00111D0E"/>
    <w:rsid w:val="001134A8"/>
    <w:rsid w:val="0011357D"/>
    <w:rsid w:val="001137E1"/>
    <w:rsid w:val="00115834"/>
    <w:rsid w:val="00120135"/>
    <w:rsid w:val="00122950"/>
    <w:rsid w:val="001242D8"/>
    <w:rsid w:val="00130EC6"/>
    <w:rsid w:val="0013105F"/>
    <w:rsid w:val="00132604"/>
    <w:rsid w:val="00134D5D"/>
    <w:rsid w:val="00135FEE"/>
    <w:rsid w:val="00136936"/>
    <w:rsid w:val="00136D48"/>
    <w:rsid w:val="00140CFA"/>
    <w:rsid w:val="001418F5"/>
    <w:rsid w:val="00143AE2"/>
    <w:rsid w:val="00144387"/>
    <w:rsid w:val="00144F33"/>
    <w:rsid w:val="001474EA"/>
    <w:rsid w:val="0014763C"/>
    <w:rsid w:val="00150CC5"/>
    <w:rsid w:val="00152400"/>
    <w:rsid w:val="0015306D"/>
    <w:rsid w:val="001544E3"/>
    <w:rsid w:val="0015616C"/>
    <w:rsid w:val="001578BB"/>
    <w:rsid w:val="00160C80"/>
    <w:rsid w:val="00162727"/>
    <w:rsid w:val="0016526F"/>
    <w:rsid w:val="00165455"/>
    <w:rsid w:val="00166C58"/>
    <w:rsid w:val="00171F8E"/>
    <w:rsid w:val="001720FB"/>
    <w:rsid w:val="0017554F"/>
    <w:rsid w:val="001758CA"/>
    <w:rsid w:val="001761F3"/>
    <w:rsid w:val="00176542"/>
    <w:rsid w:val="00177174"/>
    <w:rsid w:val="001777CE"/>
    <w:rsid w:val="00180704"/>
    <w:rsid w:val="00183F62"/>
    <w:rsid w:val="00185936"/>
    <w:rsid w:val="001912D8"/>
    <w:rsid w:val="00192546"/>
    <w:rsid w:val="00193F2F"/>
    <w:rsid w:val="00197AC1"/>
    <w:rsid w:val="001A1BF4"/>
    <w:rsid w:val="001A1E88"/>
    <w:rsid w:val="001A1FF1"/>
    <w:rsid w:val="001A5766"/>
    <w:rsid w:val="001B0E44"/>
    <w:rsid w:val="001B2829"/>
    <w:rsid w:val="001B3CA2"/>
    <w:rsid w:val="001B3CCA"/>
    <w:rsid w:val="001B3D73"/>
    <w:rsid w:val="001B48FF"/>
    <w:rsid w:val="001B4AC4"/>
    <w:rsid w:val="001B5D0D"/>
    <w:rsid w:val="001B6110"/>
    <w:rsid w:val="001B7C5C"/>
    <w:rsid w:val="001B7CCF"/>
    <w:rsid w:val="001C12B1"/>
    <w:rsid w:val="001C22CA"/>
    <w:rsid w:val="001C2342"/>
    <w:rsid w:val="001C3613"/>
    <w:rsid w:val="001C3836"/>
    <w:rsid w:val="001C5820"/>
    <w:rsid w:val="001C6C95"/>
    <w:rsid w:val="001C6E60"/>
    <w:rsid w:val="001C7550"/>
    <w:rsid w:val="001C7791"/>
    <w:rsid w:val="001D106E"/>
    <w:rsid w:val="001D37F5"/>
    <w:rsid w:val="001D44E2"/>
    <w:rsid w:val="001D555F"/>
    <w:rsid w:val="001D7E64"/>
    <w:rsid w:val="001E10C7"/>
    <w:rsid w:val="001E17A4"/>
    <w:rsid w:val="001E5C1B"/>
    <w:rsid w:val="001E6D1C"/>
    <w:rsid w:val="001E78F7"/>
    <w:rsid w:val="001F1585"/>
    <w:rsid w:val="001F1C11"/>
    <w:rsid w:val="001F5512"/>
    <w:rsid w:val="001F7810"/>
    <w:rsid w:val="00201B05"/>
    <w:rsid w:val="00203E64"/>
    <w:rsid w:val="00205AB6"/>
    <w:rsid w:val="0020727E"/>
    <w:rsid w:val="00207FE3"/>
    <w:rsid w:val="00210B46"/>
    <w:rsid w:val="00214AD2"/>
    <w:rsid w:val="00215A47"/>
    <w:rsid w:val="00215CB4"/>
    <w:rsid w:val="00217BF7"/>
    <w:rsid w:val="0022211C"/>
    <w:rsid w:val="00224629"/>
    <w:rsid w:val="002279DA"/>
    <w:rsid w:val="002307ED"/>
    <w:rsid w:val="00230ED8"/>
    <w:rsid w:val="002311A0"/>
    <w:rsid w:val="0023204F"/>
    <w:rsid w:val="00232E54"/>
    <w:rsid w:val="00233A27"/>
    <w:rsid w:val="00235E60"/>
    <w:rsid w:val="002370A8"/>
    <w:rsid w:val="00237317"/>
    <w:rsid w:val="00241EEC"/>
    <w:rsid w:val="00242A35"/>
    <w:rsid w:val="00242D86"/>
    <w:rsid w:val="00244A2A"/>
    <w:rsid w:val="00246A61"/>
    <w:rsid w:val="002518B8"/>
    <w:rsid w:val="00252442"/>
    <w:rsid w:val="0025388C"/>
    <w:rsid w:val="002540A1"/>
    <w:rsid w:val="002551E8"/>
    <w:rsid w:val="00260843"/>
    <w:rsid w:val="00260CAE"/>
    <w:rsid w:val="00262B61"/>
    <w:rsid w:val="00262E42"/>
    <w:rsid w:val="002633E7"/>
    <w:rsid w:val="00263C67"/>
    <w:rsid w:val="00263E69"/>
    <w:rsid w:val="00264A90"/>
    <w:rsid w:val="002664E6"/>
    <w:rsid w:val="00266DEC"/>
    <w:rsid w:val="00267C6D"/>
    <w:rsid w:val="002703BE"/>
    <w:rsid w:val="002706CE"/>
    <w:rsid w:val="0027071A"/>
    <w:rsid w:val="00270A0F"/>
    <w:rsid w:val="00274038"/>
    <w:rsid w:val="00283FFE"/>
    <w:rsid w:val="0028431E"/>
    <w:rsid w:val="00285332"/>
    <w:rsid w:val="00286B65"/>
    <w:rsid w:val="00287DE0"/>
    <w:rsid w:val="0029127F"/>
    <w:rsid w:val="00291524"/>
    <w:rsid w:val="002917DD"/>
    <w:rsid w:val="00296862"/>
    <w:rsid w:val="00297FC8"/>
    <w:rsid w:val="002A0959"/>
    <w:rsid w:val="002A18F2"/>
    <w:rsid w:val="002A375C"/>
    <w:rsid w:val="002A4E6D"/>
    <w:rsid w:val="002A5C2B"/>
    <w:rsid w:val="002B2813"/>
    <w:rsid w:val="002B3019"/>
    <w:rsid w:val="002B3B8A"/>
    <w:rsid w:val="002B4A07"/>
    <w:rsid w:val="002B67A8"/>
    <w:rsid w:val="002C068D"/>
    <w:rsid w:val="002C2611"/>
    <w:rsid w:val="002C318C"/>
    <w:rsid w:val="002C411E"/>
    <w:rsid w:val="002C4C6C"/>
    <w:rsid w:val="002C55C2"/>
    <w:rsid w:val="002C6287"/>
    <w:rsid w:val="002C7E0B"/>
    <w:rsid w:val="002D0C28"/>
    <w:rsid w:val="002D0CEE"/>
    <w:rsid w:val="002D1CA3"/>
    <w:rsid w:val="002D3519"/>
    <w:rsid w:val="002D4912"/>
    <w:rsid w:val="002D57A9"/>
    <w:rsid w:val="002D667E"/>
    <w:rsid w:val="002E15E1"/>
    <w:rsid w:val="002E1D7C"/>
    <w:rsid w:val="002E238D"/>
    <w:rsid w:val="002E2421"/>
    <w:rsid w:val="002E2508"/>
    <w:rsid w:val="002E312C"/>
    <w:rsid w:val="002E37C6"/>
    <w:rsid w:val="002E5913"/>
    <w:rsid w:val="002F0B75"/>
    <w:rsid w:val="002F1E8F"/>
    <w:rsid w:val="002F2731"/>
    <w:rsid w:val="002F4EFA"/>
    <w:rsid w:val="002F6000"/>
    <w:rsid w:val="0030132E"/>
    <w:rsid w:val="00301E93"/>
    <w:rsid w:val="00302E42"/>
    <w:rsid w:val="0030579C"/>
    <w:rsid w:val="003058AF"/>
    <w:rsid w:val="00310072"/>
    <w:rsid w:val="003113FF"/>
    <w:rsid w:val="00312731"/>
    <w:rsid w:val="00312786"/>
    <w:rsid w:val="00313334"/>
    <w:rsid w:val="00314685"/>
    <w:rsid w:val="00314D8D"/>
    <w:rsid w:val="0031516F"/>
    <w:rsid w:val="0031538C"/>
    <w:rsid w:val="003172A3"/>
    <w:rsid w:val="00317482"/>
    <w:rsid w:val="00320201"/>
    <w:rsid w:val="00320278"/>
    <w:rsid w:val="003208BA"/>
    <w:rsid w:val="00323C5E"/>
    <w:rsid w:val="00323CBF"/>
    <w:rsid w:val="003243EF"/>
    <w:rsid w:val="00330A21"/>
    <w:rsid w:val="003337E6"/>
    <w:rsid w:val="00334B97"/>
    <w:rsid w:val="00342B66"/>
    <w:rsid w:val="00343C24"/>
    <w:rsid w:val="0034447A"/>
    <w:rsid w:val="00345A08"/>
    <w:rsid w:val="00346A8D"/>
    <w:rsid w:val="0035056B"/>
    <w:rsid w:val="003532AF"/>
    <w:rsid w:val="0035401D"/>
    <w:rsid w:val="00354B25"/>
    <w:rsid w:val="00354C31"/>
    <w:rsid w:val="00357C08"/>
    <w:rsid w:val="0036020F"/>
    <w:rsid w:val="003606EA"/>
    <w:rsid w:val="00361A87"/>
    <w:rsid w:val="00361E15"/>
    <w:rsid w:val="00363DA2"/>
    <w:rsid w:val="00363E29"/>
    <w:rsid w:val="00364097"/>
    <w:rsid w:val="003643B7"/>
    <w:rsid w:val="00364D9A"/>
    <w:rsid w:val="0036517F"/>
    <w:rsid w:val="003661FC"/>
    <w:rsid w:val="00366512"/>
    <w:rsid w:val="00367271"/>
    <w:rsid w:val="0036768B"/>
    <w:rsid w:val="003728C1"/>
    <w:rsid w:val="00372A7A"/>
    <w:rsid w:val="003767D7"/>
    <w:rsid w:val="00381944"/>
    <w:rsid w:val="00381A4D"/>
    <w:rsid w:val="00381FD0"/>
    <w:rsid w:val="00383184"/>
    <w:rsid w:val="003834FD"/>
    <w:rsid w:val="0038706C"/>
    <w:rsid w:val="00387394"/>
    <w:rsid w:val="00387A32"/>
    <w:rsid w:val="003925AA"/>
    <w:rsid w:val="00397C94"/>
    <w:rsid w:val="003A0969"/>
    <w:rsid w:val="003A2EA8"/>
    <w:rsid w:val="003A3C9C"/>
    <w:rsid w:val="003A453F"/>
    <w:rsid w:val="003A4BC2"/>
    <w:rsid w:val="003A4D24"/>
    <w:rsid w:val="003A4D2C"/>
    <w:rsid w:val="003A735E"/>
    <w:rsid w:val="003A796A"/>
    <w:rsid w:val="003B29F9"/>
    <w:rsid w:val="003B3844"/>
    <w:rsid w:val="003B6674"/>
    <w:rsid w:val="003B6A8B"/>
    <w:rsid w:val="003B758E"/>
    <w:rsid w:val="003C135E"/>
    <w:rsid w:val="003C19D0"/>
    <w:rsid w:val="003C2960"/>
    <w:rsid w:val="003C2E57"/>
    <w:rsid w:val="003C34A3"/>
    <w:rsid w:val="003C3A3D"/>
    <w:rsid w:val="003C3DC1"/>
    <w:rsid w:val="003C3F9E"/>
    <w:rsid w:val="003C54A5"/>
    <w:rsid w:val="003D0629"/>
    <w:rsid w:val="003D32DE"/>
    <w:rsid w:val="003D447B"/>
    <w:rsid w:val="003D4902"/>
    <w:rsid w:val="003D5CBE"/>
    <w:rsid w:val="003E126F"/>
    <w:rsid w:val="003E212B"/>
    <w:rsid w:val="003E2706"/>
    <w:rsid w:val="003E39FC"/>
    <w:rsid w:val="003E66EE"/>
    <w:rsid w:val="003E6CF5"/>
    <w:rsid w:val="003E714F"/>
    <w:rsid w:val="003E734B"/>
    <w:rsid w:val="003E76BB"/>
    <w:rsid w:val="003F0EC6"/>
    <w:rsid w:val="003F3CB3"/>
    <w:rsid w:val="003F41C2"/>
    <w:rsid w:val="003F6DEF"/>
    <w:rsid w:val="00400EA2"/>
    <w:rsid w:val="004024B1"/>
    <w:rsid w:val="00403216"/>
    <w:rsid w:val="00403624"/>
    <w:rsid w:val="00405A4E"/>
    <w:rsid w:val="00406735"/>
    <w:rsid w:val="004071A4"/>
    <w:rsid w:val="00407E08"/>
    <w:rsid w:val="00410699"/>
    <w:rsid w:val="0041170B"/>
    <w:rsid w:val="004126D4"/>
    <w:rsid w:val="00413599"/>
    <w:rsid w:val="00414531"/>
    <w:rsid w:val="00415A04"/>
    <w:rsid w:val="00417C49"/>
    <w:rsid w:val="00421455"/>
    <w:rsid w:val="00421A3F"/>
    <w:rsid w:val="00423BFE"/>
    <w:rsid w:val="00424D84"/>
    <w:rsid w:val="0042575C"/>
    <w:rsid w:val="00427FD3"/>
    <w:rsid w:val="00431190"/>
    <w:rsid w:val="00432051"/>
    <w:rsid w:val="00432492"/>
    <w:rsid w:val="00440B27"/>
    <w:rsid w:val="00442495"/>
    <w:rsid w:val="00444063"/>
    <w:rsid w:val="004455D9"/>
    <w:rsid w:val="00446CD8"/>
    <w:rsid w:val="00450670"/>
    <w:rsid w:val="004513BE"/>
    <w:rsid w:val="004519F0"/>
    <w:rsid w:val="00451F84"/>
    <w:rsid w:val="00454633"/>
    <w:rsid w:val="00456466"/>
    <w:rsid w:val="00456FE0"/>
    <w:rsid w:val="00457361"/>
    <w:rsid w:val="00460340"/>
    <w:rsid w:val="004627CA"/>
    <w:rsid w:val="00462824"/>
    <w:rsid w:val="00467456"/>
    <w:rsid w:val="00467646"/>
    <w:rsid w:val="00467A1A"/>
    <w:rsid w:val="00470696"/>
    <w:rsid w:val="00470BEA"/>
    <w:rsid w:val="0047183C"/>
    <w:rsid w:val="0047612C"/>
    <w:rsid w:val="00477A44"/>
    <w:rsid w:val="004802D2"/>
    <w:rsid w:val="00480D5D"/>
    <w:rsid w:val="00483AB3"/>
    <w:rsid w:val="004861B7"/>
    <w:rsid w:val="00493466"/>
    <w:rsid w:val="00493624"/>
    <w:rsid w:val="0049463E"/>
    <w:rsid w:val="00494699"/>
    <w:rsid w:val="00494804"/>
    <w:rsid w:val="00495187"/>
    <w:rsid w:val="004963DE"/>
    <w:rsid w:val="00496A36"/>
    <w:rsid w:val="004A0807"/>
    <w:rsid w:val="004A1517"/>
    <w:rsid w:val="004A1AFE"/>
    <w:rsid w:val="004A374D"/>
    <w:rsid w:val="004A37FA"/>
    <w:rsid w:val="004A404D"/>
    <w:rsid w:val="004A5CF1"/>
    <w:rsid w:val="004A70E3"/>
    <w:rsid w:val="004B185B"/>
    <w:rsid w:val="004B55F6"/>
    <w:rsid w:val="004B5D7D"/>
    <w:rsid w:val="004B7106"/>
    <w:rsid w:val="004C060E"/>
    <w:rsid w:val="004C1DB0"/>
    <w:rsid w:val="004C292B"/>
    <w:rsid w:val="004C3B26"/>
    <w:rsid w:val="004C465A"/>
    <w:rsid w:val="004C582D"/>
    <w:rsid w:val="004C6A4C"/>
    <w:rsid w:val="004D026B"/>
    <w:rsid w:val="004D1D4B"/>
    <w:rsid w:val="004D701F"/>
    <w:rsid w:val="004D7293"/>
    <w:rsid w:val="004D745C"/>
    <w:rsid w:val="004D7FBB"/>
    <w:rsid w:val="004E3A5A"/>
    <w:rsid w:val="004E423F"/>
    <w:rsid w:val="004E56C0"/>
    <w:rsid w:val="004E69B4"/>
    <w:rsid w:val="004E7394"/>
    <w:rsid w:val="004F0E22"/>
    <w:rsid w:val="004F30D8"/>
    <w:rsid w:val="004F4625"/>
    <w:rsid w:val="00500C3A"/>
    <w:rsid w:val="00501051"/>
    <w:rsid w:val="005011D6"/>
    <w:rsid w:val="005021DD"/>
    <w:rsid w:val="00502928"/>
    <w:rsid w:val="005035F5"/>
    <w:rsid w:val="0050366B"/>
    <w:rsid w:val="00507866"/>
    <w:rsid w:val="00511930"/>
    <w:rsid w:val="00511CDB"/>
    <w:rsid w:val="00512A07"/>
    <w:rsid w:val="0051357E"/>
    <w:rsid w:val="0051425C"/>
    <w:rsid w:val="00515B42"/>
    <w:rsid w:val="0051671E"/>
    <w:rsid w:val="00520FEC"/>
    <w:rsid w:val="005227DC"/>
    <w:rsid w:val="00523F1F"/>
    <w:rsid w:val="0052418C"/>
    <w:rsid w:val="00526925"/>
    <w:rsid w:val="00527653"/>
    <w:rsid w:val="00527757"/>
    <w:rsid w:val="005303CF"/>
    <w:rsid w:val="00531545"/>
    <w:rsid w:val="00532BA5"/>
    <w:rsid w:val="00532E67"/>
    <w:rsid w:val="00534803"/>
    <w:rsid w:val="00537366"/>
    <w:rsid w:val="00541F18"/>
    <w:rsid w:val="00542B88"/>
    <w:rsid w:val="005433AE"/>
    <w:rsid w:val="00545166"/>
    <w:rsid w:val="00545B2C"/>
    <w:rsid w:val="00547997"/>
    <w:rsid w:val="005500C2"/>
    <w:rsid w:val="005511B0"/>
    <w:rsid w:val="005532E8"/>
    <w:rsid w:val="00553AE7"/>
    <w:rsid w:val="00554140"/>
    <w:rsid w:val="00554401"/>
    <w:rsid w:val="0055452B"/>
    <w:rsid w:val="00555225"/>
    <w:rsid w:val="00555FDB"/>
    <w:rsid w:val="00556C04"/>
    <w:rsid w:val="00560142"/>
    <w:rsid w:val="0056276D"/>
    <w:rsid w:val="00562F12"/>
    <w:rsid w:val="0056365B"/>
    <w:rsid w:val="00563F67"/>
    <w:rsid w:val="0056421C"/>
    <w:rsid w:val="00564D32"/>
    <w:rsid w:val="00571416"/>
    <w:rsid w:val="00571671"/>
    <w:rsid w:val="00572738"/>
    <w:rsid w:val="005727A0"/>
    <w:rsid w:val="005747CB"/>
    <w:rsid w:val="00574F26"/>
    <w:rsid w:val="0057591E"/>
    <w:rsid w:val="005766E5"/>
    <w:rsid w:val="00577EDF"/>
    <w:rsid w:val="00583CC8"/>
    <w:rsid w:val="00585882"/>
    <w:rsid w:val="00585ACD"/>
    <w:rsid w:val="00586070"/>
    <w:rsid w:val="00586626"/>
    <w:rsid w:val="00590287"/>
    <w:rsid w:val="0059046C"/>
    <w:rsid w:val="00590BB3"/>
    <w:rsid w:val="00591018"/>
    <w:rsid w:val="00591099"/>
    <w:rsid w:val="00591CCB"/>
    <w:rsid w:val="005944E1"/>
    <w:rsid w:val="005949E6"/>
    <w:rsid w:val="0059517C"/>
    <w:rsid w:val="005954E2"/>
    <w:rsid w:val="00595540"/>
    <w:rsid w:val="005A0875"/>
    <w:rsid w:val="005A0D3C"/>
    <w:rsid w:val="005A0E60"/>
    <w:rsid w:val="005A1A33"/>
    <w:rsid w:val="005A1CD3"/>
    <w:rsid w:val="005A200F"/>
    <w:rsid w:val="005A4343"/>
    <w:rsid w:val="005A50C4"/>
    <w:rsid w:val="005A52B3"/>
    <w:rsid w:val="005A6E8C"/>
    <w:rsid w:val="005A6EA7"/>
    <w:rsid w:val="005A7FE2"/>
    <w:rsid w:val="005B15A6"/>
    <w:rsid w:val="005B1685"/>
    <w:rsid w:val="005B26BD"/>
    <w:rsid w:val="005B2AB5"/>
    <w:rsid w:val="005B2FB2"/>
    <w:rsid w:val="005B4124"/>
    <w:rsid w:val="005B4B3D"/>
    <w:rsid w:val="005B4CAF"/>
    <w:rsid w:val="005B599C"/>
    <w:rsid w:val="005B72FF"/>
    <w:rsid w:val="005B73ED"/>
    <w:rsid w:val="005C131A"/>
    <w:rsid w:val="005C50DF"/>
    <w:rsid w:val="005C5CC5"/>
    <w:rsid w:val="005C6903"/>
    <w:rsid w:val="005D205D"/>
    <w:rsid w:val="005D42D9"/>
    <w:rsid w:val="005D6242"/>
    <w:rsid w:val="005D6EDF"/>
    <w:rsid w:val="005D7522"/>
    <w:rsid w:val="005E1333"/>
    <w:rsid w:val="005E26DD"/>
    <w:rsid w:val="005E30BE"/>
    <w:rsid w:val="005E63D7"/>
    <w:rsid w:val="005E759A"/>
    <w:rsid w:val="005E7B03"/>
    <w:rsid w:val="005F00A3"/>
    <w:rsid w:val="005F1031"/>
    <w:rsid w:val="005F5C32"/>
    <w:rsid w:val="005F743C"/>
    <w:rsid w:val="006018EC"/>
    <w:rsid w:val="00603743"/>
    <w:rsid w:val="0060492D"/>
    <w:rsid w:val="00606051"/>
    <w:rsid w:val="006064E9"/>
    <w:rsid w:val="00607EC2"/>
    <w:rsid w:val="006115ED"/>
    <w:rsid w:val="006116DA"/>
    <w:rsid w:val="0062078E"/>
    <w:rsid w:val="00621959"/>
    <w:rsid w:val="00622A93"/>
    <w:rsid w:val="0062394B"/>
    <w:rsid w:val="00623EF6"/>
    <w:rsid w:val="0062444B"/>
    <w:rsid w:val="00625B20"/>
    <w:rsid w:val="00630706"/>
    <w:rsid w:val="00631F4F"/>
    <w:rsid w:val="0063395B"/>
    <w:rsid w:val="00635370"/>
    <w:rsid w:val="00636C09"/>
    <w:rsid w:val="00637AF8"/>
    <w:rsid w:val="0064098F"/>
    <w:rsid w:val="0064185A"/>
    <w:rsid w:val="00645C1A"/>
    <w:rsid w:val="00645EF7"/>
    <w:rsid w:val="0064733D"/>
    <w:rsid w:val="006536B8"/>
    <w:rsid w:val="00654E67"/>
    <w:rsid w:val="0065553F"/>
    <w:rsid w:val="006565FB"/>
    <w:rsid w:val="00656E73"/>
    <w:rsid w:val="00656F85"/>
    <w:rsid w:val="00657281"/>
    <w:rsid w:val="0066001C"/>
    <w:rsid w:val="00661845"/>
    <w:rsid w:val="00663040"/>
    <w:rsid w:val="00663FF1"/>
    <w:rsid w:val="006664EF"/>
    <w:rsid w:val="00666A17"/>
    <w:rsid w:val="00667D59"/>
    <w:rsid w:val="00667E20"/>
    <w:rsid w:val="00671744"/>
    <w:rsid w:val="00672151"/>
    <w:rsid w:val="00672477"/>
    <w:rsid w:val="00673975"/>
    <w:rsid w:val="00677711"/>
    <w:rsid w:val="00680E87"/>
    <w:rsid w:val="006812DE"/>
    <w:rsid w:val="006816F8"/>
    <w:rsid w:val="00681CCC"/>
    <w:rsid w:val="00681DB5"/>
    <w:rsid w:val="00682DA5"/>
    <w:rsid w:val="0068392D"/>
    <w:rsid w:val="006853A6"/>
    <w:rsid w:val="0068562B"/>
    <w:rsid w:val="0068723C"/>
    <w:rsid w:val="0069438B"/>
    <w:rsid w:val="00695077"/>
    <w:rsid w:val="00695347"/>
    <w:rsid w:val="0069759D"/>
    <w:rsid w:val="006A1BA1"/>
    <w:rsid w:val="006A2840"/>
    <w:rsid w:val="006A2FE6"/>
    <w:rsid w:val="006A6E56"/>
    <w:rsid w:val="006A7C0C"/>
    <w:rsid w:val="006B00F6"/>
    <w:rsid w:val="006B0BFE"/>
    <w:rsid w:val="006B12AE"/>
    <w:rsid w:val="006B1EAD"/>
    <w:rsid w:val="006B399F"/>
    <w:rsid w:val="006B429C"/>
    <w:rsid w:val="006B50F7"/>
    <w:rsid w:val="006B5237"/>
    <w:rsid w:val="006B5D56"/>
    <w:rsid w:val="006B7614"/>
    <w:rsid w:val="006C0D66"/>
    <w:rsid w:val="006C1984"/>
    <w:rsid w:val="006C1EBF"/>
    <w:rsid w:val="006C30F4"/>
    <w:rsid w:val="006C32D2"/>
    <w:rsid w:val="006C3D00"/>
    <w:rsid w:val="006C56DF"/>
    <w:rsid w:val="006C6FEB"/>
    <w:rsid w:val="006D05BF"/>
    <w:rsid w:val="006D0F62"/>
    <w:rsid w:val="006D3601"/>
    <w:rsid w:val="006D4449"/>
    <w:rsid w:val="006D5676"/>
    <w:rsid w:val="006D6B1F"/>
    <w:rsid w:val="006D6DBD"/>
    <w:rsid w:val="006E026A"/>
    <w:rsid w:val="006E02E9"/>
    <w:rsid w:val="006E0CF8"/>
    <w:rsid w:val="006E2264"/>
    <w:rsid w:val="006E27F1"/>
    <w:rsid w:val="006E34A8"/>
    <w:rsid w:val="006E3BD0"/>
    <w:rsid w:val="006E57BA"/>
    <w:rsid w:val="006F37A1"/>
    <w:rsid w:val="006F47B3"/>
    <w:rsid w:val="006F4D78"/>
    <w:rsid w:val="006F5A93"/>
    <w:rsid w:val="00703066"/>
    <w:rsid w:val="00704155"/>
    <w:rsid w:val="00704E36"/>
    <w:rsid w:val="00704FC6"/>
    <w:rsid w:val="007063D3"/>
    <w:rsid w:val="007075AE"/>
    <w:rsid w:val="00710E01"/>
    <w:rsid w:val="0071147D"/>
    <w:rsid w:val="00711966"/>
    <w:rsid w:val="00715F0E"/>
    <w:rsid w:val="00716453"/>
    <w:rsid w:val="0071656D"/>
    <w:rsid w:val="00720CA4"/>
    <w:rsid w:val="00720F1B"/>
    <w:rsid w:val="00720F99"/>
    <w:rsid w:val="00720FE7"/>
    <w:rsid w:val="00723346"/>
    <w:rsid w:val="00724D7F"/>
    <w:rsid w:val="00725EDE"/>
    <w:rsid w:val="00726265"/>
    <w:rsid w:val="0072700D"/>
    <w:rsid w:val="0073038F"/>
    <w:rsid w:val="0073226B"/>
    <w:rsid w:val="00732A57"/>
    <w:rsid w:val="00733B63"/>
    <w:rsid w:val="0073506A"/>
    <w:rsid w:val="00736251"/>
    <w:rsid w:val="007368B2"/>
    <w:rsid w:val="00737D51"/>
    <w:rsid w:val="007403C8"/>
    <w:rsid w:val="007407A3"/>
    <w:rsid w:val="0074163C"/>
    <w:rsid w:val="00744426"/>
    <w:rsid w:val="007444CB"/>
    <w:rsid w:val="007459FD"/>
    <w:rsid w:val="0074664B"/>
    <w:rsid w:val="00747D9A"/>
    <w:rsid w:val="00750663"/>
    <w:rsid w:val="00751011"/>
    <w:rsid w:val="00752CF8"/>
    <w:rsid w:val="007538F7"/>
    <w:rsid w:val="00755FBC"/>
    <w:rsid w:val="0075690E"/>
    <w:rsid w:val="00756D43"/>
    <w:rsid w:val="00757F46"/>
    <w:rsid w:val="00762D22"/>
    <w:rsid w:val="00763CBF"/>
    <w:rsid w:val="00765593"/>
    <w:rsid w:val="00766E1B"/>
    <w:rsid w:val="00766F24"/>
    <w:rsid w:val="00773ACF"/>
    <w:rsid w:val="007756AF"/>
    <w:rsid w:val="00775AC9"/>
    <w:rsid w:val="00775C2D"/>
    <w:rsid w:val="007770A9"/>
    <w:rsid w:val="007772CD"/>
    <w:rsid w:val="00780226"/>
    <w:rsid w:val="00780B3D"/>
    <w:rsid w:val="00781102"/>
    <w:rsid w:val="00783340"/>
    <w:rsid w:val="0078468F"/>
    <w:rsid w:val="007863D3"/>
    <w:rsid w:val="00787F5D"/>
    <w:rsid w:val="00790345"/>
    <w:rsid w:val="007927C4"/>
    <w:rsid w:val="00795337"/>
    <w:rsid w:val="00796815"/>
    <w:rsid w:val="0079682E"/>
    <w:rsid w:val="0079718C"/>
    <w:rsid w:val="007A13B2"/>
    <w:rsid w:val="007A2E2F"/>
    <w:rsid w:val="007A478B"/>
    <w:rsid w:val="007A7602"/>
    <w:rsid w:val="007B11FB"/>
    <w:rsid w:val="007B141E"/>
    <w:rsid w:val="007B2481"/>
    <w:rsid w:val="007B2BFA"/>
    <w:rsid w:val="007B31E7"/>
    <w:rsid w:val="007B50EF"/>
    <w:rsid w:val="007B5AED"/>
    <w:rsid w:val="007B6019"/>
    <w:rsid w:val="007B745F"/>
    <w:rsid w:val="007B7622"/>
    <w:rsid w:val="007C0279"/>
    <w:rsid w:val="007C3275"/>
    <w:rsid w:val="007C6282"/>
    <w:rsid w:val="007D1AA4"/>
    <w:rsid w:val="007D2D19"/>
    <w:rsid w:val="007D3AE1"/>
    <w:rsid w:val="007D3E49"/>
    <w:rsid w:val="007D5958"/>
    <w:rsid w:val="007D5F56"/>
    <w:rsid w:val="007D6927"/>
    <w:rsid w:val="007D6E7C"/>
    <w:rsid w:val="007D7298"/>
    <w:rsid w:val="007E27A1"/>
    <w:rsid w:val="007E3976"/>
    <w:rsid w:val="007E43E3"/>
    <w:rsid w:val="007E4CB3"/>
    <w:rsid w:val="007E5C6F"/>
    <w:rsid w:val="007E7A1E"/>
    <w:rsid w:val="007F0454"/>
    <w:rsid w:val="007F05A8"/>
    <w:rsid w:val="007F16BB"/>
    <w:rsid w:val="007F1C6F"/>
    <w:rsid w:val="007F2196"/>
    <w:rsid w:val="007F77E9"/>
    <w:rsid w:val="00800384"/>
    <w:rsid w:val="0080088B"/>
    <w:rsid w:val="008018C9"/>
    <w:rsid w:val="008028BA"/>
    <w:rsid w:val="008038A2"/>
    <w:rsid w:val="00803CCA"/>
    <w:rsid w:val="00804593"/>
    <w:rsid w:val="00805C17"/>
    <w:rsid w:val="008072FC"/>
    <w:rsid w:val="0081273F"/>
    <w:rsid w:val="00813041"/>
    <w:rsid w:val="008141D4"/>
    <w:rsid w:val="0081459E"/>
    <w:rsid w:val="008146BE"/>
    <w:rsid w:val="00814C2D"/>
    <w:rsid w:val="008171EC"/>
    <w:rsid w:val="008211F3"/>
    <w:rsid w:val="0082146A"/>
    <w:rsid w:val="00821A11"/>
    <w:rsid w:val="00821A71"/>
    <w:rsid w:val="0082265C"/>
    <w:rsid w:val="0082538A"/>
    <w:rsid w:val="0082710C"/>
    <w:rsid w:val="008329C6"/>
    <w:rsid w:val="008331B0"/>
    <w:rsid w:val="00833379"/>
    <w:rsid w:val="0083562D"/>
    <w:rsid w:val="00837CBE"/>
    <w:rsid w:val="00840060"/>
    <w:rsid w:val="00841542"/>
    <w:rsid w:val="008422FD"/>
    <w:rsid w:val="008455DA"/>
    <w:rsid w:val="00845C40"/>
    <w:rsid w:val="008520A4"/>
    <w:rsid w:val="00855C70"/>
    <w:rsid w:val="00855C96"/>
    <w:rsid w:val="00856503"/>
    <w:rsid w:val="00857FDF"/>
    <w:rsid w:val="00860599"/>
    <w:rsid w:val="008610B8"/>
    <w:rsid w:val="008616D4"/>
    <w:rsid w:val="0086478A"/>
    <w:rsid w:val="0086678E"/>
    <w:rsid w:val="00866D26"/>
    <w:rsid w:val="0086716F"/>
    <w:rsid w:val="00870498"/>
    <w:rsid w:val="0087490B"/>
    <w:rsid w:val="00875147"/>
    <w:rsid w:val="00880BFF"/>
    <w:rsid w:val="00881F10"/>
    <w:rsid w:val="00882AFC"/>
    <w:rsid w:val="008834C2"/>
    <w:rsid w:val="00883CD9"/>
    <w:rsid w:val="00886D94"/>
    <w:rsid w:val="00887D55"/>
    <w:rsid w:val="00891B04"/>
    <w:rsid w:val="0089205C"/>
    <w:rsid w:val="008923A9"/>
    <w:rsid w:val="008925C2"/>
    <w:rsid w:val="00893CB2"/>
    <w:rsid w:val="00893CD2"/>
    <w:rsid w:val="00894D2F"/>
    <w:rsid w:val="00894E64"/>
    <w:rsid w:val="00895150"/>
    <w:rsid w:val="008955E1"/>
    <w:rsid w:val="0089776C"/>
    <w:rsid w:val="008A02CA"/>
    <w:rsid w:val="008A1511"/>
    <w:rsid w:val="008A2ED2"/>
    <w:rsid w:val="008A304E"/>
    <w:rsid w:val="008A48A9"/>
    <w:rsid w:val="008B37AC"/>
    <w:rsid w:val="008B3C91"/>
    <w:rsid w:val="008B44F1"/>
    <w:rsid w:val="008B6C50"/>
    <w:rsid w:val="008B7EFE"/>
    <w:rsid w:val="008C029D"/>
    <w:rsid w:val="008C19FA"/>
    <w:rsid w:val="008C1C1A"/>
    <w:rsid w:val="008C3C17"/>
    <w:rsid w:val="008C3CF2"/>
    <w:rsid w:val="008C637D"/>
    <w:rsid w:val="008D064B"/>
    <w:rsid w:val="008D0853"/>
    <w:rsid w:val="008D0DCA"/>
    <w:rsid w:val="008D1027"/>
    <w:rsid w:val="008D3CA2"/>
    <w:rsid w:val="008D42EF"/>
    <w:rsid w:val="008D4B32"/>
    <w:rsid w:val="008D5A97"/>
    <w:rsid w:val="008D6E60"/>
    <w:rsid w:val="008E0B13"/>
    <w:rsid w:val="008E175C"/>
    <w:rsid w:val="008E2265"/>
    <w:rsid w:val="008E4182"/>
    <w:rsid w:val="008E4FD9"/>
    <w:rsid w:val="008E53D7"/>
    <w:rsid w:val="008E61F8"/>
    <w:rsid w:val="008E7684"/>
    <w:rsid w:val="008F1A9C"/>
    <w:rsid w:val="008F1E78"/>
    <w:rsid w:val="008F32AC"/>
    <w:rsid w:val="008F4CED"/>
    <w:rsid w:val="0090022D"/>
    <w:rsid w:val="00900688"/>
    <w:rsid w:val="00900885"/>
    <w:rsid w:val="0090277F"/>
    <w:rsid w:val="00902864"/>
    <w:rsid w:val="00902A68"/>
    <w:rsid w:val="0090340A"/>
    <w:rsid w:val="00903C4D"/>
    <w:rsid w:val="00903D06"/>
    <w:rsid w:val="00904125"/>
    <w:rsid w:val="00904641"/>
    <w:rsid w:val="00905126"/>
    <w:rsid w:val="009059D4"/>
    <w:rsid w:val="00910C92"/>
    <w:rsid w:val="00911540"/>
    <w:rsid w:val="00914DBD"/>
    <w:rsid w:val="00916278"/>
    <w:rsid w:val="0091627E"/>
    <w:rsid w:val="0091702E"/>
    <w:rsid w:val="0091755C"/>
    <w:rsid w:val="00917B46"/>
    <w:rsid w:val="00920CB6"/>
    <w:rsid w:val="009223E8"/>
    <w:rsid w:val="009252B8"/>
    <w:rsid w:val="00926F23"/>
    <w:rsid w:val="0092721D"/>
    <w:rsid w:val="009274DD"/>
    <w:rsid w:val="00931497"/>
    <w:rsid w:val="00932F32"/>
    <w:rsid w:val="009335FF"/>
    <w:rsid w:val="00934D0D"/>
    <w:rsid w:val="00941495"/>
    <w:rsid w:val="00942295"/>
    <w:rsid w:val="009432D5"/>
    <w:rsid w:val="009501BA"/>
    <w:rsid w:val="009509D8"/>
    <w:rsid w:val="00950D86"/>
    <w:rsid w:val="009524E9"/>
    <w:rsid w:val="00952D0F"/>
    <w:rsid w:val="00953776"/>
    <w:rsid w:val="009554E3"/>
    <w:rsid w:val="009555E1"/>
    <w:rsid w:val="00955BD6"/>
    <w:rsid w:val="009572C9"/>
    <w:rsid w:val="00957747"/>
    <w:rsid w:val="0096202D"/>
    <w:rsid w:val="00962A58"/>
    <w:rsid w:val="00962F75"/>
    <w:rsid w:val="009630D6"/>
    <w:rsid w:val="00963905"/>
    <w:rsid w:val="00963CFB"/>
    <w:rsid w:val="0096518D"/>
    <w:rsid w:val="00965D8D"/>
    <w:rsid w:val="00967106"/>
    <w:rsid w:val="009675FD"/>
    <w:rsid w:val="00971699"/>
    <w:rsid w:val="00974885"/>
    <w:rsid w:val="00974BE6"/>
    <w:rsid w:val="00975E68"/>
    <w:rsid w:val="009770D9"/>
    <w:rsid w:val="00977B10"/>
    <w:rsid w:val="0098038B"/>
    <w:rsid w:val="00980C71"/>
    <w:rsid w:val="00981271"/>
    <w:rsid w:val="00981E24"/>
    <w:rsid w:val="00983063"/>
    <w:rsid w:val="00983970"/>
    <w:rsid w:val="00984323"/>
    <w:rsid w:val="009845C5"/>
    <w:rsid w:val="00985A80"/>
    <w:rsid w:val="00985B0F"/>
    <w:rsid w:val="00986252"/>
    <w:rsid w:val="0099094B"/>
    <w:rsid w:val="009969FF"/>
    <w:rsid w:val="00996CFF"/>
    <w:rsid w:val="009A0EB7"/>
    <w:rsid w:val="009A2CC3"/>
    <w:rsid w:val="009A3878"/>
    <w:rsid w:val="009A391F"/>
    <w:rsid w:val="009A4F2F"/>
    <w:rsid w:val="009B0143"/>
    <w:rsid w:val="009B2CA6"/>
    <w:rsid w:val="009B38DA"/>
    <w:rsid w:val="009B4D12"/>
    <w:rsid w:val="009B4F89"/>
    <w:rsid w:val="009B5F32"/>
    <w:rsid w:val="009B79A6"/>
    <w:rsid w:val="009C074D"/>
    <w:rsid w:val="009C240A"/>
    <w:rsid w:val="009C24C8"/>
    <w:rsid w:val="009C32C6"/>
    <w:rsid w:val="009C5855"/>
    <w:rsid w:val="009C6F51"/>
    <w:rsid w:val="009C7F79"/>
    <w:rsid w:val="009D0C11"/>
    <w:rsid w:val="009D2AB2"/>
    <w:rsid w:val="009D61C2"/>
    <w:rsid w:val="009D6A8A"/>
    <w:rsid w:val="009E1A87"/>
    <w:rsid w:val="009E2AB2"/>
    <w:rsid w:val="009E3148"/>
    <w:rsid w:val="009E3F09"/>
    <w:rsid w:val="009E4537"/>
    <w:rsid w:val="009E4A5F"/>
    <w:rsid w:val="009E54D0"/>
    <w:rsid w:val="009E6274"/>
    <w:rsid w:val="009E69C0"/>
    <w:rsid w:val="009E7DB9"/>
    <w:rsid w:val="009F293F"/>
    <w:rsid w:val="009F52D8"/>
    <w:rsid w:val="009F6F87"/>
    <w:rsid w:val="00A03BFD"/>
    <w:rsid w:val="00A041E6"/>
    <w:rsid w:val="00A045B7"/>
    <w:rsid w:val="00A0543C"/>
    <w:rsid w:val="00A058D3"/>
    <w:rsid w:val="00A07173"/>
    <w:rsid w:val="00A07524"/>
    <w:rsid w:val="00A07C5F"/>
    <w:rsid w:val="00A10230"/>
    <w:rsid w:val="00A12238"/>
    <w:rsid w:val="00A125D4"/>
    <w:rsid w:val="00A1552C"/>
    <w:rsid w:val="00A1587D"/>
    <w:rsid w:val="00A15962"/>
    <w:rsid w:val="00A1798C"/>
    <w:rsid w:val="00A221FC"/>
    <w:rsid w:val="00A22A74"/>
    <w:rsid w:val="00A22F6A"/>
    <w:rsid w:val="00A23246"/>
    <w:rsid w:val="00A2352B"/>
    <w:rsid w:val="00A24743"/>
    <w:rsid w:val="00A24906"/>
    <w:rsid w:val="00A25BF9"/>
    <w:rsid w:val="00A25ED8"/>
    <w:rsid w:val="00A27A1E"/>
    <w:rsid w:val="00A3084F"/>
    <w:rsid w:val="00A3166F"/>
    <w:rsid w:val="00A319F6"/>
    <w:rsid w:val="00A32666"/>
    <w:rsid w:val="00A32733"/>
    <w:rsid w:val="00A33266"/>
    <w:rsid w:val="00A34BCB"/>
    <w:rsid w:val="00A36E14"/>
    <w:rsid w:val="00A37F13"/>
    <w:rsid w:val="00A42B29"/>
    <w:rsid w:val="00A43BD3"/>
    <w:rsid w:val="00A450EA"/>
    <w:rsid w:val="00A45664"/>
    <w:rsid w:val="00A45760"/>
    <w:rsid w:val="00A46504"/>
    <w:rsid w:val="00A4713B"/>
    <w:rsid w:val="00A471B1"/>
    <w:rsid w:val="00A47615"/>
    <w:rsid w:val="00A51FBB"/>
    <w:rsid w:val="00A52834"/>
    <w:rsid w:val="00A53259"/>
    <w:rsid w:val="00A53505"/>
    <w:rsid w:val="00A53A26"/>
    <w:rsid w:val="00A53D18"/>
    <w:rsid w:val="00A5446D"/>
    <w:rsid w:val="00A54815"/>
    <w:rsid w:val="00A549EA"/>
    <w:rsid w:val="00A55BB3"/>
    <w:rsid w:val="00A561DE"/>
    <w:rsid w:val="00A567DD"/>
    <w:rsid w:val="00A567EF"/>
    <w:rsid w:val="00A56BBB"/>
    <w:rsid w:val="00A62340"/>
    <w:rsid w:val="00A62F14"/>
    <w:rsid w:val="00A641F8"/>
    <w:rsid w:val="00A66753"/>
    <w:rsid w:val="00A66EA9"/>
    <w:rsid w:val="00A6749F"/>
    <w:rsid w:val="00A70A19"/>
    <w:rsid w:val="00A71237"/>
    <w:rsid w:val="00A71B01"/>
    <w:rsid w:val="00A72883"/>
    <w:rsid w:val="00A739CE"/>
    <w:rsid w:val="00A73EED"/>
    <w:rsid w:val="00A762C1"/>
    <w:rsid w:val="00A8058E"/>
    <w:rsid w:val="00A81E94"/>
    <w:rsid w:val="00A83C50"/>
    <w:rsid w:val="00A84075"/>
    <w:rsid w:val="00A84904"/>
    <w:rsid w:val="00A85667"/>
    <w:rsid w:val="00A87ABB"/>
    <w:rsid w:val="00A900EB"/>
    <w:rsid w:val="00A938B5"/>
    <w:rsid w:val="00A93A9B"/>
    <w:rsid w:val="00A964AB"/>
    <w:rsid w:val="00A96983"/>
    <w:rsid w:val="00AA25DA"/>
    <w:rsid w:val="00AA33A6"/>
    <w:rsid w:val="00AA3A91"/>
    <w:rsid w:val="00AA4286"/>
    <w:rsid w:val="00AA53F3"/>
    <w:rsid w:val="00AA6C3D"/>
    <w:rsid w:val="00AB0AA7"/>
    <w:rsid w:val="00AB39DF"/>
    <w:rsid w:val="00AB4B27"/>
    <w:rsid w:val="00AB4E8C"/>
    <w:rsid w:val="00AB585B"/>
    <w:rsid w:val="00AB6083"/>
    <w:rsid w:val="00AB7C35"/>
    <w:rsid w:val="00AB7FC4"/>
    <w:rsid w:val="00AC11C4"/>
    <w:rsid w:val="00AC233F"/>
    <w:rsid w:val="00AC51A3"/>
    <w:rsid w:val="00AC574B"/>
    <w:rsid w:val="00AC5E45"/>
    <w:rsid w:val="00AD1B62"/>
    <w:rsid w:val="00AD224A"/>
    <w:rsid w:val="00AD55F6"/>
    <w:rsid w:val="00AD57BF"/>
    <w:rsid w:val="00AD5FC8"/>
    <w:rsid w:val="00AD7941"/>
    <w:rsid w:val="00AE1103"/>
    <w:rsid w:val="00AE1127"/>
    <w:rsid w:val="00AE3581"/>
    <w:rsid w:val="00AE3761"/>
    <w:rsid w:val="00AE3A71"/>
    <w:rsid w:val="00AE5A79"/>
    <w:rsid w:val="00AE5CC9"/>
    <w:rsid w:val="00AE62A6"/>
    <w:rsid w:val="00AE6B6D"/>
    <w:rsid w:val="00AE70DE"/>
    <w:rsid w:val="00AF1622"/>
    <w:rsid w:val="00AF182E"/>
    <w:rsid w:val="00AF660B"/>
    <w:rsid w:val="00AF7B8F"/>
    <w:rsid w:val="00B02811"/>
    <w:rsid w:val="00B028E9"/>
    <w:rsid w:val="00B05AA9"/>
    <w:rsid w:val="00B06F86"/>
    <w:rsid w:val="00B101EB"/>
    <w:rsid w:val="00B10F7A"/>
    <w:rsid w:val="00B11271"/>
    <w:rsid w:val="00B134CE"/>
    <w:rsid w:val="00B141C8"/>
    <w:rsid w:val="00B161A9"/>
    <w:rsid w:val="00B16534"/>
    <w:rsid w:val="00B17463"/>
    <w:rsid w:val="00B202EB"/>
    <w:rsid w:val="00B22D1E"/>
    <w:rsid w:val="00B23492"/>
    <w:rsid w:val="00B24241"/>
    <w:rsid w:val="00B249C7"/>
    <w:rsid w:val="00B24C6B"/>
    <w:rsid w:val="00B25871"/>
    <w:rsid w:val="00B260B3"/>
    <w:rsid w:val="00B2615F"/>
    <w:rsid w:val="00B26B73"/>
    <w:rsid w:val="00B30F24"/>
    <w:rsid w:val="00B30FE3"/>
    <w:rsid w:val="00B33350"/>
    <w:rsid w:val="00B3512E"/>
    <w:rsid w:val="00B35689"/>
    <w:rsid w:val="00B36E87"/>
    <w:rsid w:val="00B372C5"/>
    <w:rsid w:val="00B43E2F"/>
    <w:rsid w:val="00B446E9"/>
    <w:rsid w:val="00B47BAE"/>
    <w:rsid w:val="00B52A62"/>
    <w:rsid w:val="00B53194"/>
    <w:rsid w:val="00B53642"/>
    <w:rsid w:val="00B54646"/>
    <w:rsid w:val="00B548A6"/>
    <w:rsid w:val="00B57A82"/>
    <w:rsid w:val="00B57A8F"/>
    <w:rsid w:val="00B619E2"/>
    <w:rsid w:val="00B678E7"/>
    <w:rsid w:val="00B6792A"/>
    <w:rsid w:val="00B70E6F"/>
    <w:rsid w:val="00B72490"/>
    <w:rsid w:val="00B743C5"/>
    <w:rsid w:val="00B74C64"/>
    <w:rsid w:val="00B74FA9"/>
    <w:rsid w:val="00B76B99"/>
    <w:rsid w:val="00B771E4"/>
    <w:rsid w:val="00B8074B"/>
    <w:rsid w:val="00B80B06"/>
    <w:rsid w:val="00B811E0"/>
    <w:rsid w:val="00B8177D"/>
    <w:rsid w:val="00B8283F"/>
    <w:rsid w:val="00B83375"/>
    <w:rsid w:val="00B83CCF"/>
    <w:rsid w:val="00B84311"/>
    <w:rsid w:val="00B8433A"/>
    <w:rsid w:val="00B86A4E"/>
    <w:rsid w:val="00B87115"/>
    <w:rsid w:val="00B90632"/>
    <w:rsid w:val="00B92005"/>
    <w:rsid w:val="00B934D4"/>
    <w:rsid w:val="00B93D62"/>
    <w:rsid w:val="00BA0CE2"/>
    <w:rsid w:val="00BA1366"/>
    <w:rsid w:val="00BA2D7D"/>
    <w:rsid w:val="00BA35D7"/>
    <w:rsid w:val="00BA495E"/>
    <w:rsid w:val="00BA7238"/>
    <w:rsid w:val="00BA72BD"/>
    <w:rsid w:val="00BB20C6"/>
    <w:rsid w:val="00BB31CA"/>
    <w:rsid w:val="00BB457F"/>
    <w:rsid w:val="00BB52F6"/>
    <w:rsid w:val="00BB651A"/>
    <w:rsid w:val="00BB75E0"/>
    <w:rsid w:val="00BB7ABC"/>
    <w:rsid w:val="00BC42A8"/>
    <w:rsid w:val="00BC46AF"/>
    <w:rsid w:val="00BC6234"/>
    <w:rsid w:val="00BC65C7"/>
    <w:rsid w:val="00BC69E6"/>
    <w:rsid w:val="00BC7991"/>
    <w:rsid w:val="00BD0664"/>
    <w:rsid w:val="00BD254F"/>
    <w:rsid w:val="00BD4B04"/>
    <w:rsid w:val="00BD55DC"/>
    <w:rsid w:val="00BE25A7"/>
    <w:rsid w:val="00BE2C49"/>
    <w:rsid w:val="00BE321B"/>
    <w:rsid w:val="00BE3426"/>
    <w:rsid w:val="00BE4332"/>
    <w:rsid w:val="00BE4A15"/>
    <w:rsid w:val="00BE7863"/>
    <w:rsid w:val="00BE7ADB"/>
    <w:rsid w:val="00BF0505"/>
    <w:rsid w:val="00BF0720"/>
    <w:rsid w:val="00BF43FD"/>
    <w:rsid w:val="00BF50AC"/>
    <w:rsid w:val="00BF5600"/>
    <w:rsid w:val="00BF6FC8"/>
    <w:rsid w:val="00C015F6"/>
    <w:rsid w:val="00C02313"/>
    <w:rsid w:val="00C02F4F"/>
    <w:rsid w:val="00C03003"/>
    <w:rsid w:val="00C0326B"/>
    <w:rsid w:val="00C04301"/>
    <w:rsid w:val="00C0458E"/>
    <w:rsid w:val="00C048A1"/>
    <w:rsid w:val="00C05AF0"/>
    <w:rsid w:val="00C07B60"/>
    <w:rsid w:val="00C10AEF"/>
    <w:rsid w:val="00C11110"/>
    <w:rsid w:val="00C15343"/>
    <w:rsid w:val="00C15C31"/>
    <w:rsid w:val="00C162E2"/>
    <w:rsid w:val="00C16C79"/>
    <w:rsid w:val="00C172B2"/>
    <w:rsid w:val="00C17D22"/>
    <w:rsid w:val="00C17EDC"/>
    <w:rsid w:val="00C21C9C"/>
    <w:rsid w:val="00C23B5D"/>
    <w:rsid w:val="00C24E8A"/>
    <w:rsid w:val="00C2788D"/>
    <w:rsid w:val="00C30CAE"/>
    <w:rsid w:val="00C329EF"/>
    <w:rsid w:val="00C342ED"/>
    <w:rsid w:val="00C348A0"/>
    <w:rsid w:val="00C34916"/>
    <w:rsid w:val="00C36990"/>
    <w:rsid w:val="00C4069C"/>
    <w:rsid w:val="00C407AD"/>
    <w:rsid w:val="00C40FD7"/>
    <w:rsid w:val="00C42024"/>
    <w:rsid w:val="00C423A2"/>
    <w:rsid w:val="00C435BA"/>
    <w:rsid w:val="00C45BF5"/>
    <w:rsid w:val="00C50720"/>
    <w:rsid w:val="00C51089"/>
    <w:rsid w:val="00C554F1"/>
    <w:rsid w:val="00C607D4"/>
    <w:rsid w:val="00C612E3"/>
    <w:rsid w:val="00C615AF"/>
    <w:rsid w:val="00C61D85"/>
    <w:rsid w:val="00C620F5"/>
    <w:rsid w:val="00C62FDA"/>
    <w:rsid w:val="00C63EE3"/>
    <w:rsid w:val="00C644C3"/>
    <w:rsid w:val="00C66047"/>
    <w:rsid w:val="00C7034D"/>
    <w:rsid w:val="00C714BA"/>
    <w:rsid w:val="00C73662"/>
    <w:rsid w:val="00C7423D"/>
    <w:rsid w:val="00C74565"/>
    <w:rsid w:val="00C74879"/>
    <w:rsid w:val="00C75BA4"/>
    <w:rsid w:val="00C76211"/>
    <w:rsid w:val="00C8056E"/>
    <w:rsid w:val="00C807B6"/>
    <w:rsid w:val="00C82CE3"/>
    <w:rsid w:val="00C8527A"/>
    <w:rsid w:val="00C85B5E"/>
    <w:rsid w:val="00C85D93"/>
    <w:rsid w:val="00C90CCE"/>
    <w:rsid w:val="00C94726"/>
    <w:rsid w:val="00C95B6C"/>
    <w:rsid w:val="00C96CB1"/>
    <w:rsid w:val="00C97468"/>
    <w:rsid w:val="00CA1AD2"/>
    <w:rsid w:val="00CA594B"/>
    <w:rsid w:val="00CA5C65"/>
    <w:rsid w:val="00CB0503"/>
    <w:rsid w:val="00CB1488"/>
    <w:rsid w:val="00CB151C"/>
    <w:rsid w:val="00CB76F1"/>
    <w:rsid w:val="00CB7AD7"/>
    <w:rsid w:val="00CB7EE3"/>
    <w:rsid w:val="00CC0E7B"/>
    <w:rsid w:val="00CC1B59"/>
    <w:rsid w:val="00CC1EF9"/>
    <w:rsid w:val="00CC2958"/>
    <w:rsid w:val="00CC2C19"/>
    <w:rsid w:val="00CC4303"/>
    <w:rsid w:val="00CD10AB"/>
    <w:rsid w:val="00CD20D9"/>
    <w:rsid w:val="00CD24DB"/>
    <w:rsid w:val="00CD2993"/>
    <w:rsid w:val="00CD37B4"/>
    <w:rsid w:val="00CD3A11"/>
    <w:rsid w:val="00CD4995"/>
    <w:rsid w:val="00CD4F88"/>
    <w:rsid w:val="00CD7F8A"/>
    <w:rsid w:val="00CE23B1"/>
    <w:rsid w:val="00CE26D3"/>
    <w:rsid w:val="00CE3291"/>
    <w:rsid w:val="00CE6BE3"/>
    <w:rsid w:val="00CE73F0"/>
    <w:rsid w:val="00CF1D20"/>
    <w:rsid w:val="00CF3E65"/>
    <w:rsid w:val="00CF4CFC"/>
    <w:rsid w:val="00CF67FE"/>
    <w:rsid w:val="00D027E9"/>
    <w:rsid w:val="00D03B57"/>
    <w:rsid w:val="00D057FB"/>
    <w:rsid w:val="00D06BC0"/>
    <w:rsid w:val="00D15532"/>
    <w:rsid w:val="00D17CB3"/>
    <w:rsid w:val="00D225EA"/>
    <w:rsid w:val="00D22922"/>
    <w:rsid w:val="00D2444B"/>
    <w:rsid w:val="00D2600E"/>
    <w:rsid w:val="00D265D7"/>
    <w:rsid w:val="00D269BB"/>
    <w:rsid w:val="00D32CA2"/>
    <w:rsid w:val="00D35C5D"/>
    <w:rsid w:val="00D35EF6"/>
    <w:rsid w:val="00D4140D"/>
    <w:rsid w:val="00D4201D"/>
    <w:rsid w:val="00D42D0E"/>
    <w:rsid w:val="00D42F7C"/>
    <w:rsid w:val="00D433A0"/>
    <w:rsid w:val="00D435D2"/>
    <w:rsid w:val="00D43CF9"/>
    <w:rsid w:val="00D459A1"/>
    <w:rsid w:val="00D46D8A"/>
    <w:rsid w:val="00D473D3"/>
    <w:rsid w:val="00D5092C"/>
    <w:rsid w:val="00D5211B"/>
    <w:rsid w:val="00D52165"/>
    <w:rsid w:val="00D54F67"/>
    <w:rsid w:val="00D61639"/>
    <w:rsid w:val="00D61733"/>
    <w:rsid w:val="00D61E68"/>
    <w:rsid w:val="00D634BC"/>
    <w:rsid w:val="00D64E55"/>
    <w:rsid w:val="00D6731C"/>
    <w:rsid w:val="00D67D25"/>
    <w:rsid w:val="00D70691"/>
    <w:rsid w:val="00D7189A"/>
    <w:rsid w:val="00D7294F"/>
    <w:rsid w:val="00D73A00"/>
    <w:rsid w:val="00D73A22"/>
    <w:rsid w:val="00D75880"/>
    <w:rsid w:val="00D803DF"/>
    <w:rsid w:val="00D81A6D"/>
    <w:rsid w:val="00D84193"/>
    <w:rsid w:val="00D867C9"/>
    <w:rsid w:val="00D87082"/>
    <w:rsid w:val="00D87F41"/>
    <w:rsid w:val="00D907F7"/>
    <w:rsid w:val="00D91B34"/>
    <w:rsid w:val="00D92AF9"/>
    <w:rsid w:val="00D92C09"/>
    <w:rsid w:val="00D93305"/>
    <w:rsid w:val="00D93AFB"/>
    <w:rsid w:val="00D96CF8"/>
    <w:rsid w:val="00D971B8"/>
    <w:rsid w:val="00D97708"/>
    <w:rsid w:val="00DA1A6B"/>
    <w:rsid w:val="00DA1C6E"/>
    <w:rsid w:val="00DA207D"/>
    <w:rsid w:val="00DB07B5"/>
    <w:rsid w:val="00DB1208"/>
    <w:rsid w:val="00DB1DED"/>
    <w:rsid w:val="00DB1FBB"/>
    <w:rsid w:val="00DB42FB"/>
    <w:rsid w:val="00DB5FD3"/>
    <w:rsid w:val="00DB6D37"/>
    <w:rsid w:val="00DB73EA"/>
    <w:rsid w:val="00DB7C94"/>
    <w:rsid w:val="00DC0128"/>
    <w:rsid w:val="00DC0A96"/>
    <w:rsid w:val="00DC0FB1"/>
    <w:rsid w:val="00DC1CB8"/>
    <w:rsid w:val="00DC3B2E"/>
    <w:rsid w:val="00DC3F96"/>
    <w:rsid w:val="00DC4155"/>
    <w:rsid w:val="00DC63E2"/>
    <w:rsid w:val="00DC6612"/>
    <w:rsid w:val="00DD19EA"/>
    <w:rsid w:val="00DD351E"/>
    <w:rsid w:val="00DD3C76"/>
    <w:rsid w:val="00DD41D9"/>
    <w:rsid w:val="00DD42C1"/>
    <w:rsid w:val="00DD6B0F"/>
    <w:rsid w:val="00DE0044"/>
    <w:rsid w:val="00DE0410"/>
    <w:rsid w:val="00DE0D81"/>
    <w:rsid w:val="00DE15D3"/>
    <w:rsid w:val="00DE20BF"/>
    <w:rsid w:val="00DE314B"/>
    <w:rsid w:val="00DE3E17"/>
    <w:rsid w:val="00DE3FC0"/>
    <w:rsid w:val="00DE5470"/>
    <w:rsid w:val="00DE56EC"/>
    <w:rsid w:val="00DE5EDD"/>
    <w:rsid w:val="00DE7706"/>
    <w:rsid w:val="00DF4284"/>
    <w:rsid w:val="00DF47FA"/>
    <w:rsid w:val="00DF5450"/>
    <w:rsid w:val="00DF7A4D"/>
    <w:rsid w:val="00E00B11"/>
    <w:rsid w:val="00E01914"/>
    <w:rsid w:val="00E03CAB"/>
    <w:rsid w:val="00E07FFB"/>
    <w:rsid w:val="00E11EC3"/>
    <w:rsid w:val="00E1352C"/>
    <w:rsid w:val="00E13E9C"/>
    <w:rsid w:val="00E14390"/>
    <w:rsid w:val="00E14BAD"/>
    <w:rsid w:val="00E20C0B"/>
    <w:rsid w:val="00E22718"/>
    <w:rsid w:val="00E22924"/>
    <w:rsid w:val="00E232AA"/>
    <w:rsid w:val="00E245F6"/>
    <w:rsid w:val="00E2516B"/>
    <w:rsid w:val="00E26938"/>
    <w:rsid w:val="00E2697B"/>
    <w:rsid w:val="00E26CDE"/>
    <w:rsid w:val="00E3011E"/>
    <w:rsid w:val="00E31E86"/>
    <w:rsid w:val="00E3491F"/>
    <w:rsid w:val="00E358D4"/>
    <w:rsid w:val="00E369DA"/>
    <w:rsid w:val="00E42294"/>
    <w:rsid w:val="00E4475E"/>
    <w:rsid w:val="00E44DC3"/>
    <w:rsid w:val="00E45CCF"/>
    <w:rsid w:val="00E46119"/>
    <w:rsid w:val="00E46904"/>
    <w:rsid w:val="00E50654"/>
    <w:rsid w:val="00E50EF0"/>
    <w:rsid w:val="00E51052"/>
    <w:rsid w:val="00E527A7"/>
    <w:rsid w:val="00E534F9"/>
    <w:rsid w:val="00E550F1"/>
    <w:rsid w:val="00E55227"/>
    <w:rsid w:val="00E570C4"/>
    <w:rsid w:val="00E6328F"/>
    <w:rsid w:val="00E6337E"/>
    <w:rsid w:val="00E639A4"/>
    <w:rsid w:val="00E739C7"/>
    <w:rsid w:val="00E7498C"/>
    <w:rsid w:val="00E74D48"/>
    <w:rsid w:val="00E75E4F"/>
    <w:rsid w:val="00E7648F"/>
    <w:rsid w:val="00E769A7"/>
    <w:rsid w:val="00E80A0F"/>
    <w:rsid w:val="00E83C21"/>
    <w:rsid w:val="00E843E0"/>
    <w:rsid w:val="00E84B64"/>
    <w:rsid w:val="00E85C6B"/>
    <w:rsid w:val="00E90A46"/>
    <w:rsid w:val="00E90EAE"/>
    <w:rsid w:val="00E945D9"/>
    <w:rsid w:val="00E95818"/>
    <w:rsid w:val="00EA058F"/>
    <w:rsid w:val="00EA0CD0"/>
    <w:rsid w:val="00EA1F4C"/>
    <w:rsid w:val="00EA2527"/>
    <w:rsid w:val="00EA2753"/>
    <w:rsid w:val="00EA3A98"/>
    <w:rsid w:val="00EA3D60"/>
    <w:rsid w:val="00EA5D55"/>
    <w:rsid w:val="00EA646A"/>
    <w:rsid w:val="00EA6F12"/>
    <w:rsid w:val="00EA722F"/>
    <w:rsid w:val="00EA755E"/>
    <w:rsid w:val="00EC07EB"/>
    <w:rsid w:val="00EC38F4"/>
    <w:rsid w:val="00EC4970"/>
    <w:rsid w:val="00EC7287"/>
    <w:rsid w:val="00EC758B"/>
    <w:rsid w:val="00EC7E2D"/>
    <w:rsid w:val="00ED0138"/>
    <w:rsid w:val="00ED0429"/>
    <w:rsid w:val="00ED08E0"/>
    <w:rsid w:val="00ED1596"/>
    <w:rsid w:val="00ED40B6"/>
    <w:rsid w:val="00ED44FB"/>
    <w:rsid w:val="00ED4B04"/>
    <w:rsid w:val="00ED7978"/>
    <w:rsid w:val="00ED7D5F"/>
    <w:rsid w:val="00EE2675"/>
    <w:rsid w:val="00EE614F"/>
    <w:rsid w:val="00EE617E"/>
    <w:rsid w:val="00EE73BC"/>
    <w:rsid w:val="00EF10B4"/>
    <w:rsid w:val="00EF114D"/>
    <w:rsid w:val="00EF1387"/>
    <w:rsid w:val="00EF179F"/>
    <w:rsid w:val="00EF1A41"/>
    <w:rsid w:val="00EF237C"/>
    <w:rsid w:val="00EF4FD4"/>
    <w:rsid w:val="00EF51A8"/>
    <w:rsid w:val="00F00463"/>
    <w:rsid w:val="00F01166"/>
    <w:rsid w:val="00F0263D"/>
    <w:rsid w:val="00F03015"/>
    <w:rsid w:val="00F0528F"/>
    <w:rsid w:val="00F05BD3"/>
    <w:rsid w:val="00F1016B"/>
    <w:rsid w:val="00F101BC"/>
    <w:rsid w:val="00F10500"/>
    <w:rsid w:val="00F10F6E"/>
    <w:rsid w:val="00F11757"/>
    <w:rsid w:val="00F128A9"/>
    <w:rsid w:val="00F13045"/>
    <w:rsid w:val="00F136B0"/>
    <w:rsid w:val="00F1476F"/>
    <w:rsid w:val="00F15B6A"/>
    <w:rsid w:val="00F204F2"/>
    <w:rsid w:val="00F2154C"/>
    <w:rsid w:val="00F22E1D"/>
    <w:rsid w:val="00F246A9"/>
    <w:rsid w:val="00F2670B"/>
    <w:rsid w:val="00F27E37"/>
    <w:rsid w:val="00F3078D"/>
    <w:rsid w:val="00F31449"/>
    <w:rsid w:val="00F3155A"/>
    <w:rsid w:val="00F31957"/>
    <w:rsid w:val="00F3212D"/>
    <w:rsid w:val="00F36E13"/>
    <w:rsid w:val="00F40261"/>
    <w:rsid w:val="00F42AF1"/>
    <w:rsid w:val="00F42CE4"/>
    <w:rsid w:val="00F43500"/>
    <w:rsid w:val="00F43C45"/>
    <w:rsid w:val="00F44661"/>
    <w:rsid w:val="00F44DA9"/>
    <w:rsid w:val="00F461B5"/>
    <w:rsid w:val="00F468F2"/>
    <w:rsid w:val="00F46BA9"/>
    <w:rsid w:val="00F50090"/>
    <w:rsid w:val="00F505B1"/>
    <w:rsid w:val="00F516EF"/>
    <w:rsid w:val="00F54892"/>
    <w:rsid w:val="00F56A3D"/>
    <w:rsid w:val="00F5786F"/>
    <w:rsid w:val="00F6113F"/>
    <w:rsid w:val="00F61958"/>
    <w:rsid w:val="00F63282"/>
    <w:rsid w:val="00F638CB"/>
    <w:rsid w:val="00F66E21"/>
    <w:rsid w:val="00F671C8"/>
    <w:rsid w:val="00F677ED"/>
    <w:rsid w:val="00F71610"/>
    <w:rsid w:val="00F71DE8"/>
    <w:rsid w:val="00F7426D"/>
    <w:rsid w:val="00F75ACB"/>
    <w:rsid w:val="00F75F67"/>
    <w:rsid w:val="00F82403"/>
    <w:rsid w:val="00F834BD"/>
    <w:rsid w:val="00F8487F"/>
    <w:rsid w:val="00F85E93"/>
    <w:rsid w:val="00F908D7"/>
    <w:rsid w:val="00F91C3A"/>
    <w:rsid w:val="00F92360"/>
    <w:rsid w:val="00F93597"/>
    <w:rsid w:val="00F9391C"/>
    <w:rsid w:val="00F93D60"/>
    <w:rsid w:val="00F93F01"/>
    <w:rsid w:val="00F95478"/>
    <w:rsid w:val="00F95FEB"/>
    <w:rsid w:val="00FA0F93"/>
    <w:rsid w:val="00FA2E24"/>
    <w:rsid w:val="00FA4F31"/>
    <w:rsid w:val="00FA75F8"/>
    <w:rsid w:val="00FB102A"/>
    <w:rsid w:val="00FB2B28"/>
    <w:rsid w:val="00FB488D"/>
    <w:rsid w:val="00FB4FE3"/>
    <w:rsid w:val="00FB5A28"/>
    <w:rsid w:val="00FB666B"/>
    <w:rsid w:val="00FB6726"/>
    <w:rsid w:val="00FB73ED"/>
    <w:rsid w:val="00FC027F"/>
    <w:rsid w:val="00FC04EB"/>
    <w:rsid w:val="00FC08C8"/>
    <w:rsid w:val="00FC1353"/>
    <w:rsid w:val="00FC191E"/>
    <w:rsid w:val="00FC2245"/>
    <w:rsid w:val="00FC287B"/>
    <w:rsid w:val="00FC314A"/>
    <w:rsid w:val="00FC38D7"/>
    <w:rsid w:val="00FC3B2A"/>
    <w:rsid w:val="00FC59C4"/>
    <w:rsid w:val="00FC5BE3"/>
    <w:rsid w:val="00FC5C68"/>
    <w:rsid w:val="00FC661C"/>
    <w:rsid w:val="00FC708A"/>
    <w:rsid w:val="00FD1A00"/>
    <w:rsid w:val="00FD36C9"/>
    <w:rsid w:val="00FD5556"/>
    <w:rsid w:val="00FD56EA"/>
    <w:rsid w:val="00FD5D5E"/>
    <w:rsid w:val="00FD6019"/>
    <w:rsid w:val="00FD6C81"/>
    <w:rsid w:val="00FE0665"/>
    <w:rsid w:val="00FE0CA5"/>
    <w:rsid w:val="00FE1E7C"/>
    <w:rsid w:val="00FE2414"/>
    <w:rsid w:val="00FE3EB7"/>
    <w:rsid w:val="00FE540D"/>
    <w:rsid w:val="00FE562F"/>
    <w:rsid w:val="00FE7D5F"/>
    <w:rsid w:val="00FF04FD"/>
    <w:rsid w:val="00FF086E"/>
    <w:rsid w:val="00FF2AC9"/>
    <w:rsid w:val="00FF32F8"/>
    <w:rsid w:val="00FF3F52"/>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18D24"/>
  <w15:docId w15:val="{B045502F-79BC-49DB-AF29-F87315A1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42"/>
    <w:pPr>
      <w:suppressAutoHyphens/>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1C2342"/>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uiPriority w:val="9"/>
    <w:unhideWhenUsed/>
    <w:qFormat/>
    <w:rsid w:val="001C234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semiHidden/>
    <w:unhideWhenUsed/>
    <w:qFormat/>
    <w:rsid w:val="001C2342"/>
    <w:pPr>
      <w:numPr>
        <w:ilvl w:val="2"/>
        <w:numId w:val="1"/>
      </w:numPr>
      <w:spacing w:before="240" w:after="240"/>
      <w:outlineLvl w:val="2"/>
    </w:pPr>
    <w:rPr>
      <w:b/>
    </w:rPr>
  </w:style>
  <w:style w:type="paragraph" w:styleId="Heading4">
    <w:name w:val="heading 4"/>
    <w:basedOn w:val="Normal"/>
    <w:next w:val="Normal"/>
    <w:link w:val="Heading4Char"/>
    <w:uiPriority w:val="9"/>
    <w:semiHidden/>
    <w:unhideWhenUsed/>
    <w:qFormat/>
    <w:rsid w:val="001C234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1C234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1C234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nhideWhenUsed/>
    <w:qFormat/>
    <w:rsid w:val="001C234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1C234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1C234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C2342"/>
    <w:rPr>
      <w:rFonts w:ascii="Times" w:eastAsia="Times New Roman" w:hAnsi="Times" w:cs="Times New Roman"/>
      <w:b/>
      <w:kern w:val="2"/>
      <w:sz w:val="36"/>
      <w:szCs w:val="20"/>
    </w:rPr>
  </w:style>
  <w:style w:type="character" w:customStyle="1" w:styleId="Heading2Char">
    <w:name w:val="Heading 2 Char"/>
    <w:basedOn w:val="DefaultParagraphFont"/>
    <w:link w:val="Heading2"/>
    <w:semiHidden/>
    <w:rsid w:val="001C2342"/>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1C2342"/>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1C2342"/>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1C2342"/>
    <w:rPr>
      <w:rFonts w:ascii="Arial" w:eastAsia="Times New Roman" w:hAnsi="Arial" w:cs="Times New Roman"/>
      <w:szCs w:val="20"/>
    </w:rPr>
  </w:style>
  <w:style w:type="character" w:customStyle="1" w:styleId="Heading6Char">
    <w:name w:val="Heading 6 Char"/>
    <w:basedOn w:val="DefaultParagraphFont"/>
    <w:link w:val="Heading6"/>
    <w:semiHidden/>
    <w:rsid w:val="001C2342"/>
    <w:rPr>
      <w:rFonts w:ascii="Arial" w:eastAsia="Times New Roman" w:hAnsi="Arial" w:cs="Times New Roman"/>
      <w:i/>
      <w:szCs w:val="20"/>
    </w:rPr>
  </w:style>
  <w:style w:type="character" w:customStyle="1" w:styleId="Heading7Char">
    <w:name w:val="Heading 7 Char"/>
    <w:basedOn w:val="DefaultParagraphFont"/>
    <w:link w:val="Heading7"/>
    <w:semiHidden/>
    <w:rsid w:val="001C2342"/>
    <w:rPr>
      <w:rFonts w:ascii="Arial" w:eastAsia="Times New Roman" w:hAnsi="Arial" w:cs="Times New Roman"/>
      <w:sz w:val="20"/>
      <w:szCs w:val="20"/>
    </w:rPr>
  </w:style>
  <w:style w:type="character" w:customStyle="1" w:styleId="Heading8Char">
    <w:name w:val="Heading 8 Char"/>
    <w:basedOn w:val="DefaultParagraphFont"/>
    <w:link w:val="Heading8"/>
    <w:semiHidden/>
    <w:rsid w:val="001C2342"/>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1C2342"/>
    <w:rPr>
      <w:rFonts w:ascii="Arial" w:eastAsia="Times New Roman" w:hAnsi="Arial" w:cs="Times New Roman"/>
      <w:i/>
      <w:sz w:val="18"/>
      <w:szCs w:val="20"/>
    </w:rPr>
  </w:style>
  <w:style w:type="character" w:styleId="Hyperlink">
    <w:name w:val="Hyperlink"/>
    <w:basedOn w:val="DefaultParagraphFont"/>
    <w:uiPriority w:val="99"/>
    <w:unhideWhenUsed/>
    <w:rsid w:val="001C2342"/>
    <w:rPr>
      <w:color w:val="0563C1" w:themeColor="hyperlink"/>
      <w:u w:val="single"/>
    </w:rPr>
  </w:style>
  <w:style w:type="paragraph" w:styleId="TOC1">
    <w:name w:val="toc 1"/>
    <w:basedOn w:val="Normal"/>
    <w:next w:val="Normal"/>
    <w:autoRedefine/>
    <w:uiPriority w:val="39"/>
    <w:unhideWhenUsed/>
    <w:rsid w:val="001C2342"/>
    <w:pPr>
      <w:tabs>
        <w:tab w:val="left" w:pos="360"/>
        <w:tab w:val="right" w:leader="dot" w:pos="9360"/>
      </w:tabs>
      <w:spacing w:before="180" w:after="120" w:line="220" w:lineRule="exact"/>
      <w:ind w:left="360" w:hanging="360"/>
      <w:jc w:val="both"/>
    </w:pPr>
  </w:style>
  <w:style w:type="paragraph" w:styleId="TOC2">
    <w:name w:val="toc 2"/>
    <w:basedOn w:val="Normal"/>
    <w:next w:val="Normal"/>
    <w:autoRedefine/>
    <w:uiPriority w:val="39"/>
    <w:unhideWhenUsed/>
    <w:rsid w:val="001C2342"/>
    <w:pPr>
      <w:tabs>
        <w:tab w:val="right" w:leader="dot" w:pos="9360"/>
      </w:tabs>
      <w:spacing w:before="120" w:after="120" w:line="220" w:lineRule="exact"/>
      <w:ind w:left="270"/>
      <w:jc w:val="both"/>
    </w:pPr>
    <w:rPr>
      <w:sz w:val="22"/>
    </w:rPr>
  </w:style>
  <w:style w:type="paragraph" w:styleId="Header">
    <w:name w:val="header"/>
    <w:basedOn w:val="Normal"/>
    <w:link w:val="HeaderChar"/>
    <w:unhideWhenUsed/>
    <w:rsid w:val="001C2342"/>
    <w:pPr>
      <w:tabs>
        <w:tab w:val="center" w:pos="4680"/>
        <w:tab w:val="right" w:pos="9360"/>
      </w:tabs>
    </w:pPr>
    <w:rPr>
      <w:b/>
      <w:i/>
      <w:sz w:val="20"/>
    </w:rPr>
  </w:style>
  <w:style w:type="character" w:customStyle="1" w:styleId="HeaderChar">
    <w:name w:val="Header Char"/>
    <w:basedOn w:val="DefaultParagraphFont"/>
    <w:link w:val="Header"/>
    <w:qFormat/>
    <w:rsid w:val="001C2342"/>
    <w:rPr>
      <w:rFonts w:ascii="Times" w:eastAsia="Times New Roman" w:hAnsi="Times" w:cs="Times New Roman"/>
      <w:b/>
      <w:i/>
      <w:sz w:val="20"/>
      <w:szCs w:val="20"/>
    </w:rPr>
  </w:style>
  <w:style w:type="paragraph" w:styleId="Caption">
    <w:name w:val="caption"/>
    <w:basedOn w:val="Normal"/>
    <w:next w:val="Normal"/>
    <w:unhideWhenUsed/>
    <w:qFormat/>
    <w:rsid w:val="001C2342"/>
    <w:rPr>
      <w:b/>
      <w:bCs/>
      <w:sz w:val="20"/>
    </w:rPr>
  </w:style>
  <w:style w:type="paragraph" w:styleId="ListParagraph">
    <w:name w:val="List Paragraph"/>
    <w:basedOn w:val="Normal"/>
    <w:qFormat/>
    <w:rsid w:val="001C2342"/>
    <w:pPr>
      <w:ind w:left="720"/>
      <w:contextualSpacing/>
    </w:pPr>
  </w:style>
  <w:style w:type="paragraph" w:customStyle="1" w:styleId="FrameContents">
    <w:name w:val="Frame Contents"/>
    <w:basedOn w:val="Normal"/>
    <w:qFormat/>
    <w:rsid w:val="001C2342"/>
  </w:style>
  <w:style w:type="table" w:styleId="TableGrid">
    <w:name w:val="Table Grid"/>
    <w:basedOn w:val="TableNormal"/>
    <w:rsid w:val="001C2342"/>
    <w:pPr>
      <w:suppressAutoHyphens/>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WWOutlineListStyle12">
    <w:name w:val="WW_OutlineListStyle_12"/>
    <w:basedOn w:val="NoList"/>
    <w:rsid w:val="000E5D36"/>
    <w:pPr>
      <w:numPr>
        <w:numId w:val="5"/>
      </w:numPr>
    </w:pPr>
  </w:style>
  <w:style w:type="numbering" w:customStyle="1" w:styleId="WWOutlineListStyle15">
    <w:name w:val="WW_OutlineListStyle_15"/>
    <w:basedOn w:val="NoList"/>
    <w:rsid w:val="00F22E1D"/>
    <w:pPr>
      <w:numPr>
        <w:numId w:val="11"/>
      </w:numPr>
    </w:pPr>
  </w:style>
  <w:style w:type="paragraph" w:styleId="Footer">
    <w:name w:val="footer"/>
    <w:basedOn w:val="Normal"/>
    <w:link w:val="FooterChar"/>
    <w:uiPriority w:val="99"/>
    <w:unhideWhenUsed/>
    <w:rsid w:val="00E570C4"/>
    <w:pPr>
      <w:tabs>
        <w:tab w:val="center" w:pos="4513"/>
        <w:tab w:val="right" w:pos="9026"/>
      </w:tabs>
      <w:spacing w:line="240" w:lineRule="auto"/>
    </w:pPr>
  </w:style>
  <w:style w:type="character" w:customStyle="1" w:styleId="FooterChar">
    <w:name w:val="Footer Char"/>
    <w:basedOn w:val="DefaultParagraphFont"/>
    <w:link w:val="Footer"/>
    <w:uiPriority w:val="99"/>
    <w:rsid w:val="00E570C4"/>
    <w:rPr>
      <w:rFonts w:ascii="Times" w:eastAsia="Times New Roman" w:hAnsi="Times" w:cs="Times New Roman"/>
      <w:sz w:val="24"/>
      <w:szCs w:val="20"/>
    </w:rPr>
  </w:style>
  <w:style w:type="paragraph" w:styleId="NormalWeb">
    <w:name w:val="Normal (Web)"/>
    <w:basedOn w:val="Normal"/>
    <w:rsid w:val="007368B2"/>
    <w:pPr>
      <w:suppressAutoHyphens w:val="0"/>
      <w:autoSpaceDN w:val="0"/>
      <w:spacing w:before="100" w:after="100" w:line="240" w:lineRule="auto"/>
    </w:pPr>
    <w:rPr>
      <w:rFonts w:ascii="Times New Roman" w:hAnsi="Times New Roman"/>
      <w:szCs w:val="24"/>
      <w:lang w:val="en-GB" w:eastAsia="en-GB"/>
    </w:rPr>
  </w:style>
  <w:style w:type="character" w:styleId="UnresolvedMention">
    <w:name w:val="Unresolved Mention"/>
    <w:basedOn w:val="DefaultParagraphFont"/>
    <w:uiPriority w:val="99"/>
    <w:semiHidden/>
    <w:unhideWhenUsed/>
    <w:rsid w:val="00011CEC"/>
    <w:rPr>
      <w:color w:val="605E5C"/>
      <w:shd w:val="clear" w:color="auto" w:fill="E1DFDD"/>
    </w:rPr>
  </w:style>
  <w:style w:type="paragraph" w:customStyle="1" w:styleId="trt0xe">
    <w:name w:val="trt0xe"/>
    <w:basedOn w:val="Normal"/>
    <w:rsid w:val="00E14390"/>
    <w:pPr>
      <w:suppressAutoHyphens w:val="0"/>
      <w:spacing w:before="100" w:beforeAutospacing="1" w:after="100" w:afterAutospacing="1" w:line="240" w:lineRule="auto"/>
    </w:pPr>
    <w:rPr>
      <w:rFonts w:ascii="Times New Roman"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384">
      <w:bodyDiv w:val="1"/>
      <w:marLeft w:val="0"/>
      <w:marRight w:val="0"/>
      <w:marTop w:val="0"/>
      <w:marBottom w:val="0"/>
      <w:divBdr>
        <w:top w:val="none" w:sz="0" w:space="0" w:color="auto"/>
        <w:left w:val="none" w:sz="0" w:space="0" w:color="auto"/>
        <w:bottom w:val="none" w:sz="0" w:space="0" w:color="auto"/>
        <w:right w:val="none" w:sz="0" w:space="0" w:color="auto"/>
      </w:divBdr>
      <w:divsChild>
        <w:div w:id="1578244924">
          <w:marLeft w:val="1080"/>
          <w:marRight w:val="0"/>
          <w:marTop w:val="120"/>
          <w:marBottom w:val="0"/>
          <w:divBdr>
            <w:top w:val="none" w:sz="0" w:space="0" w:color="auto"/>
            <w:left w:val="none" w:sz="0" w:space="0" w:color="auto"/>
            <w:bottom w:val="none" w:sz="0" w:space="0" w:color="auto"/>
            <w:right w:val="none" w:sz="0" w:space="0" w:color="auto"/>
          </w:divBdr>
        </w:div>
        <w:div w:id="949704562">
          <w:marLeft w:val="1080"/>
          <w:marRight w:val="0"/>
          <w:marTop w:val="120"/>
          <w:marBottom w:val="0"/>
          <w:divBdr>
            <w:top w:val="none" w:sz="0" w:space="0" w:color="auto"/>
            <w:left w:val="none" w:sz="0" w:space="0" w:color="auto"/>
            <w:bottom w:val="none" w:sz="0" w:space="0" w:color="auto"/>
            <w:right w:val="none" w:sz="0" w:space="0" w:color="auto"/>
          </w:divBdr>
        </w:div>
        <w:div w:id="1554848502">
          <w:marLeft w:val="1080"/>
          <w:marRight w:val="0"/>
          <w:marTop w:val="120"/>
          <w:marBottom w:val="0"/>
          <w:divBdr>
            <w:top w:val="none" w:sz="0" w:space="0" w:color="auto"/>
            <w:left w:val="none" w:sz="0" w:space="0" w:color="auto"/>
            <w:bottom w:val="none" w:sz="0" w:space="0" w:color="auto"/>
            <w:right w:val="none" w:sz="0" w:space="0" w:color="auto"/>
          </w:divBdr>
        </w:div>
        <w:div w:id="1673028048">
          <w:marLeft w:val="1080"/>
          <w:marRight w:val="0"/>
          <w:marTop w:val="120"/>
          <w:marBottom w:val="0"/>
          <w:divBdr>
            <w:top w:val="none" w:sz="0" w:space="0" w:color="auto"/>
            <w:left w:val="none" w:sz="0" w:space="0" w:color="auto"/>
            <w:bottom w:val="none" w:sz="0" w:space="0" w:color="auto"/>
            <w:right w:val="none" w:sz="0" w:space="0" w:color="auto"/>
          </w:divBdr>
        </w:div>
      </w:divsChild>
    </w:div>
    <w:div w:id="200677772">
      <w:bodyDiv w:val="1"/>
      <w:marLeft w:val="0"/>
      <w:marRight w:val="0"/>
      <w:marTop w:val="0"/>
      <w:marBottom w:val="0"/>
      <w:divBdr>
        <w:top w:val="none" w:sz="0" w:space="0" w:color="auto"/>
        <w:left w:val="none" w:sz="0" w:space="0" w:color="auto"/>
        <w:bottom w:val="none" w:sz="0" w:space="0" w:color="auto"/>
        <w:right w:val="none" w:sz="0" w:space="0" w:color="auto"/>
      </w:divBdr>
      <w:divsChild>
        <w:div w:id="890531598">
          <w:marLeft w:val="1080"/>
          <w:marRight w:val="0"/>
          <w:marTop w:val="120"/>
          <w:marBottom w:val="0"/>
          <w:divBdr>
            <w:top w:val="none" w:sz="0" w:space="0" w:color="auto"/>
            <w:left w:val="none" w:sz="0" w:space="0" w:color="auto"/>
            <w:bottom w:val="none" w:sz="0" w:space="0" w:color="auto"/>
            <w:right w:val="none" w:sz="0" w:space="0" w:color="auto"/>
          </w:divBdr>
        </w:div>
        <w:div w:id="1158689758">
          <w:marLeft w:val="1080"/>
          <w:marRight w:val="0"/>
          <w:marTop w:val="120"/>
          <w:marBottom w:val="0"/>
          <w:divBdr>
            <w:top w:val="none" w:sz="0" w:space="0" w:color="auto"/>
            <w:left w:val="none" w:sz="0" w:space="0" w:color="auto"/>
            <w:bottom w:val="none" w:sz="0" w:space="0" w:color="auto"/>
            <w:right w:val="none" w:sz="0" w:space="0" w:color="auto"/>
          </w:divBdr>
        </w:div>
        <w:div w:id="1534073622">
          <w:marLeft w:val="1080"/>
          <w:marRight w:val="0"/>
          <w:marTop w:val="120"/>
          <w:marBottom w:val="0"/>
          <w:divBdr>
            <w:top w:val="none" w:sz="0" w:space="0" w:color="auto"/>
            <w:left w:val="none" w:sz="0" w:space="0" w:color="auto"/>
            <w:bottom w:val="none" w:sz="0" w:space="0" w:color="auto"/>
            <w:right w:val="none" w:sz="0" w:space="0" w:color="auto"/>
          </w:divBdr>
        </w:div>
        <w:div w:id="940914385">
          <w:marLeft w:val="1080"/>
          <w:marRight w:val="0"/>
          <w:marTop w:val="120"/>
          <w:marBottom w:val="0"/>
          <w:divBdr>
            <w:top w:val="none" w:sz="0" w:space="0" w:color="auto"/>
            <w:left w:val="none" w:sz="0" w:space="0" w:color="auto"/>
            <w:bottom w:val="none" w:sz="0" w:space="0" w:color="auto"/>
            <w:right w:val="none" w:sz="0" w:space="0" w:color="auto"/>
          </w:divBdr>
        </w:div>
      </w:divsChild>
    </w:div>
    <w:div w:id="1120030005">
      <w:bodyDiv w:val="1"/>
      <w:marLeft w:val="0"/>
      <w:marRight w:val="0"/>
      <w:marTop w:val="0"/>
      <w:marBottom w:val="0"/>
      <w:divBdr>
        <w:top w:val="none" w:sz="0" w:space="0" w:color="auto"/>
        <w:left w:val="none" w:sz="0" w:space="0" w:color="auto"/>
        <w:bottom w:val="none" w:sz="0" w:space="0" w:color="auto"/>
        <w:right w:val="none" w:sz="0" w:space="0" w:color="auto"/>
      </w:divBdr>
    </w:div>
    <w:div w:id="1771395502">
      <w:bodyDiv w:val="1"/>
      <w:marLeft w:val="0"/>
      <w:marRight w:val="0"/>
      <w:marTop w:val="0"/>
      <w:marBottom w:val="0"/>
      <w:divBdr>
        <w:top w:val="none" w:sz="0" w:space="0" w:color="auto"/>
        <w:left w:val="none" w:sz="0" w:space="0" w:color="auto"/>
        <w:bottom w:val="none" w:sz="0" w:space="0" w:color="auto"/>
        <w:right w:val="none" w:sz="0" w:space="0" w:color="auto"/>
      </w:divBdr>
      <w:divsChild>
        <w:div w:id="955987977">
          <w:marLeft w:val="0"/>
          <w:marRight w:val="0"/>
          <w:marTop w:val="0"/>
          <w:marBottom w:val="0"/>
          <w:divBdr>
            <w:top w:val="none" w:sz="0" w:space="0" w:color="auto"/>
            <w:left w:val="none" w:sz="0" w:space="0" w:color="auto"/>
            <w:bottom w:val="none" w:sz="0" w:space="0" w:color="auto"/>
            <w:right w:val="none" w:sz="0" w:space="0" w:color="auto"/>
          </w:divBdr>
          <w:divsChild>
            <w:div w:id="1774204850">
              <w:marLeft w:val="0"/>
              <w:marRight w:val="0"/>
              <w:marTop w:val="180"/>
              <w:marBottom w:val="180"/>
              <w:divBdr>
                <w:top w:val="none" w:sz="0" w:space="0" w:color="auto"/>
                <w:left w:val="none" w:sz="0" w:space="0" w:color="auto"/>
                <w:bottom w:val="none" w:sz="0" w:space="0" w:color="auto"/>
                <w:right w:val="none" w:sz="0" w:space="0" w:color="auto"/>
              </w:divBdr>
            </w:div>
          </w:divsChild>
        </w:div>
        <w:div w:id="451363530">
          <w:marLeft w:val="0"/>
          <w:marRight w:val="0"/>
          <w:marTop w:val="0"/>
          <w:marBottom w:val="0"/>
          <w:divBdr>
            <w:top w:val="none" w:sz="0" w:space="0" w:color="auto"/>
            <w:left w:val="none" w:sz="0" w:space="0" w:color="auto"/>
            <w:bottom w:val="none" w:sz="0" w:space="0" w:color="auto"/>
            <w:right w:val="none" w:sz="0" w:space="0" w:color="auto"/>
          </w:divBdr>
          <w:divsChild>
            <w:div w:id="1686395884">
              <w:marLeft w:val="0"/>
              <w:marRight w:val="0"/>
              <w:marTop w:val="0"/>
              <w:marBottom w:val="0"/>
              <w:divBdr>
                <w:top w:val="none" w:sz="0" w:space="0" w:color="auto"/>
                <w:left w:val="none" w:sz="0" w:space="0" w:color="auto"/>
                <w:bottom w:val="none" w:sz="0" w:space="0" w:color="auto"/>
                <w:right w:val="none" w:sz="0" w:space="0" w:color="auto"/>
              </w:divBdr>
              <w:divsChild>
                <w:div w:id="287588235">
                  <w:marLeft w:val="0"/>
                  <w:marRight w:val="0"/>
                  <w:marTop w:val="0"/>
                  <w:marBottom w:val="0"/>
                  <w:divBdr>
                    <w:top w:val="none" w:sz="0" w:space="0" w:color="auto"/>
                    <w:left w:val="none" w:sz="0" w:space="0" w:color="auto"/>
                    <w:bottom w:val="none" w:sz="0" w:space="0" w:color="auto"/>
                    <w:right w:val="none" w:sz="0" w:space="0" w:color="auto"/>
                  </w:divBdr>
                  <w:divsChild>
                    <w:div w:id="294331308">
                      <w:marLeft w:val="0"/>
                      <w:marRight w:val="0"/>
                      <w:marTop w:val="0"/>
                      <w:marBottom w:val="0"/>
                      <w:divBdr>
                        <w:top w:val="none" w:sz="0" w:space="0" w:color="auto"/>
                        <w:left w:val="none" w:sz="0" w:space="0" w:color="auto"/>
                        <w:bottom w:val="none" w:sz="0" w:space="0" w:color="auto"/>
                        <w:right w:val="none" w:sz="0" w:space="0" w:color="auto"/>
                      </w:divBdr>
                      <w:divsChild>
                        <w:div w:id="1126502942">
                          <w:marLeft w:val="0"/>
                          <w:marRight w:val="0"/>
                          <w:marTop w:val="0"/>
                          <w:marBottom w:val="0"/>
                          <w:divBdr>
                            <w:top w:val="none" w:sz="0" w:space="0" w:color="auto"/>
                            <w:left w:val="none" w:sz="0" w:space="0" w:color="auto"/>
                            <w:bottom w:val="none" w:sz="0" w:space="0" w:color="auto"/>
                            <w:right w:val="none" w:sz="0" w:space="0" w:color="auto"/>
                          </w:divBdr>
                          <w:divsChild>
                            <w:div w:id="2125229179">
                              <w:marLeft w:val="0"/>
                              <w:marRight w:val="0"/>
                              <w:marTop w:val="0"/>
                              <w:marBottom w:val="300"/>
                              <w:divBdr>
                                <w:top w:val="none" w:sz="0" w:space="0" w:color="auto"/>
                                <w:left w:val="none" w:sz="0" w:space="0" w:color="auto"/>
                                <w:bottom w:val="none" w:sz="0" w:space="0" w:color="auto"/>
                                <w:right w:val="none" w:sz="0" w:space="0" w:color="auto"/>
                              </w:divBdr>
                              <w:divsChild>
                                <w:div w:id="1442914662">
                                  <w:marLeft w:val="0"/>
                                  <w:marRight w:val="0"/>
                                  <w:marTop w:val="0"/>
                                  <w:marBottom w:val="180"/>
                                  <w:divBdr>
                                    <w:top w:val="none" w:sz="0" w:space="0" w:color="auto"/>
                                    <w:left w:val="none" w:sz="0" w:space="0" w:color="auto"/>
                                    <w:bottom w:val="none" w:sz="0" w:space="0" w:color="auto"/>
                                    <w:right w:val="none" w:sz="0" w:space="0" w:color="auto"/>
                                  </w:divBdr>
                                </w:div>
                                <w:div w:id="19508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usps.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sellercentral.amazon.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owardsdatascien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aersk.com/about/vis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7%20semester\FYP\Gantt%20Char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Dates</c:v>
          </c:tx>
          <c:spPr>
            <a:noFill/>
            <a:ln>
              <a:noFill/>
            </a:ln>
            <a:effectLst/>
          </c:spPr>
          <c:invertIfNegative val="0"/>
          <c:cat>
            <c:strRef>
              <c:f>Sheet1!$B$3:$B$34</c:f>
              <c:strCache>
                <c:ptCount val="32"/>
                <c:pt idx="0">
                  <c:v>Analysis</c:v>
                </c:pt>
                <c:pt idx="1">
                  <c:v>Requirement Meetings</c:v>
                </c:pt>
                <c:pt idx="2">
                  <c:v>Communication with Stackholders</c:v>
                </c:pt>
                <c:pt idx="3">
                  <c:v>SRS Document</c:v>
                </c:pt>
                <c:pt idx="4">
                  <c:v>Design</c:v>
                </c:pt>
                <c:pt idx="5">
                  <c:v>Database Design</c:v>
                </c:pt>
                <c:pt idx="6">
                  <c:v>Software Design</c:v>
                </c:pt>
                <c:pt idx="7">
                  <c:v>Interface Design</c:v>
                </c:pt>
                <c:pt idx="8">
                  <c:v>Design Document</c:v>
                </c:pt>
                <c:pt idx="9">
                  <c:v>Development</c:v>
                </c:pt>
                <c:pt idx="10">
                  <c:v>Develop and Integrate Seller Module</c:v>
                </c:pt>
                <c:pt idx="11">
                  <c:v>Develop and Integrate Buyer Module</c:v>
                </c:pt>
                <c:pt idx="12">
                  <c:v>Perform Initial Testing</c:v>
                </c:pt>
                <c:pt idx="13">
                  <c:v>Develop and Integrate Registration Module</c:v>
                </c:pt>
                <c:pt idx="14">
                  <c:v>Develop and IntegratePayment Module</c:v>
                </c:pt>
                <c:pt idx="15">
                  <c:v>Perform Initial Testing</c:v>
                </c:pt>
                <c:pt idx="16">
                  <c:v>Develop and Integrate Admin Module</c:v>
                </c:pt>
                <c:pt idx="17">
                  <c:v>Develop and Integrate Contract Module</c:v>
                </c:pt>
                <c:pt idx="18">
                  <c:v>Perform Initial Testing</c:v>
                </c:pt>
                <c:pt idx="19">
                  <c:v>Develop and Integrate Support Module</c:v>
                </c:pt>
                <c:pt idx="20">
                  <c:v>Develop and Integrate Machine Learning Module</c:v>
                </c:pt>
                <c:pt idx="21">
                  <c:v>Perform Initial Testing</c:v>
                </c:pt>
                <c:pt idx="22">
                  <c:v>Initial System Document</c:v>
                </c:pt>
                <c:pt idx="23">
                  <c:v>Testing</c:v>
                </c:pt>
                <c:pt idx="24">
                  <c:v>Perform System Testing</c:v>
                </c:pt>
                <c:pt idx="25">
                  <c:v>Document Issues Found</c:v>
                </c:pt>
                <c:pt idx="26">
                  <c:v>Corrent Issues Found</c:v>
                </c:pt>
                <c:pt idx="27">
                  <c:v>Implementation</c:v>
                </c:pt>
                <c:pt idx="28">
                  <c:v>Maintenance</c:v>
                </c:pt>
                <c:pt idx="29">
                  <c:v>Final System Document</c:v>
                </c:pt>
                <c:pt idx="30">
                  <c:v>Completion</c:v>
                </c:pt>
                <c:pt idx="31">
                  <c:v>Evaluation</c:v>
                </c:pt>
              </c:strCache>
            </c:strRef>
          </c:cat>
          <c:val>
            <c:numRef>
              <c:f>Sheet1!$C$3:$C$34</c:f>
              <c:numCache>
                <c:formatCode>m/d/yyyy</c:formatCode>
                <c:ptCount val="32"/>
                <c:pt idx="0">
                  <c:v>44788</c:v>
                </c:pt>
                <c:pt idx="1">
                  <c:v>44798</c:v>
                </c:pt>
                <c:pt idx="2">
                  <c:v>44806</c:v>
                </c:pt>
                <c:pt idx="3">
                  <c:v>44818</c:v>
                </c:pt>
                <c:pt idx="4">
                  <c:v>44831</c:v>
                </c:pt>
                <c:pt idx="5">
                  <c:v>44831</c:v>
                </c:pt>
                <c:pt idx="6">
                  <c:v>44841</c:v>
                </c:pt>
                <c:pt idx="7">
                  <c:v>44849</c:v>
                </c:pt>
                <c:pt idx="8">
                  <c:v>44868</c:v>
                </c:pt>
                <c:pt idx="9">
                  <c:v>44828</c:v>
                </c:pt>
                <c:pt idx="10">
                  <c:v>44828</c:v>
                </c:pt>
                <c:pt idx="11">
                  <c:v>44828</c:v>
                </c:pt>
                <c:pt idx="12">
                  <c:v>44880</c:v>
                </c:pt>
                <c:pt idx="13">
                  <c:v>44886</c:v>
                </c:pt>
                <c:pt idx="14">
                  <c:v>44886</c:v>
                </c:pt>
                <c:pt idx="15">
                  <c:v>44900</c:v>
                </c:pt>
                <c:pt idx="16">
                  <c:v>44912</c:v>
                </c:pt>
                <c:pt idx="17">
                  <c:v>44912</c:v>
                </c:pt>
                <c:pt idx="18">
                  <c:v>44941</c:v>
                </c:pt>
                <c:pt idx="19">
                  <c:v>44599</c:v>
                </c:pt>
                <c:pt idx="20">
                  <c:v>44599</c:v>
                </c:pt>
                <c:pt idx="21">
                  <c:v>44986</c:v>
                </c:pt>
                <c:pt idx="22">
                  <c:v>44993</c:v>
                </c:pt>
                <c:pt idx="23">
                  <c:v>45000</c:v>
                </c:pt>
                <c:pt idx="24">
                  <c:v>45000</c:v>
                </c:pt>
                <c:pt idx="25">
                  <c:v>45011</c:v>
                </c:pt>
                <c:pt idx="26">
                  <c:v>45020</c:v>
                </c:pt>
                <c:pt idx="27">
                  <c:v>45058</c:v>
                </c:pt>
                <c:pt idx="28">
                  <c:v>45058</c:v>
                </c:pt>
                <c:pt idx="29">
                  <c:v>45062</c:v>
                </c:pt>
                <c:pt idx="30">
                  <c:v>45063</c:v>
                </c:pt>
                <c:pt idx="31">
                  <c:v>45063</c:v>
                </c:pt>
              </c:numCache>
            </c:numRef>
          </c:val>
          <c:extLst>
            <c:ext xmlns:c16="http://schemas.microsoft.com/office/drawing/2014/chart" uri="{C3380CC4-5D6E-409C-BE32-E72D297353CC}">
              <c16:uniqueId val="{00000000-487F-4316-91AF-6CD51098EB93}"/>
            </c:ext>
          </c:extLst>
        </c:ser>
        <c:ser>
          <c:idx val="1"/>
          <c:order val="1"/>
          <c:tx>
            <c:strRef>
              <c:f>Sheet1!$E$1</c:f>
              <c:strCache>
                <c:ptCount val="1"/>
                <c:pt idx="0">
                  <c:v>Duration (Days)</c:v>
                </c:pt>
              </c:strCache>
            </c:strRef>
          </c:tx>
          <c:spPr>
            <a:solidFill>
              <a:srgbClr val="00B0F0"/>
            </a:solidFill>
            <a:ln>
              <a:noFill/>
            </a:ln>
            <a:effectLst/>
          </c:spPr>
          <c:invertIfNegative val="0"/>
          <c:dPt>
            <c:idx val="1"/>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2-487F-4316-91AF-6CD51098EB93}"/>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4-487F-4316-91AF-6CD51098EB93}"/>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6-487F-4316-91AF-6CD51098EB93}"/>
              </c:ext>
            </c:extLst>
          </c:dPt>
          <c:dPt>
            <c:idx val="5"/>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8-487F-4316-91AF-6CD51098EB93}"/>
              </c:ext>
            </c:extLst>
          </c:dPt>
          <c:dPt>
            <c:idx val="6"/>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A-487F-4316-91AF-6CD51098EB93}"/>
              </c:ext>
            </c:extLst>
          </c:dPt>
          <c:dPt>
            <c:idx val="7"/>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C-487F-4316-91AF-6CD51098EB93}"/>
              </c:ext>
            </c:extLst>
          </c:dPt>
          <c:dPt>
            <c:idx val="8"/>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E-487F-4316-91AF-6CD51098EB93}"/>
              </c:ext>
            </c:extLst>
          </c:dPt>
          <c:dPt>
            <c:idx val="16"/>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0-487F-4316-91AF-6CD51098EB93}"/>
              </c:ext>
            </c:extLst>
          </c:dPt>
          <c:dPt>
            <c:idx val="17"/>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2-487F-4316-91AF-6CD51098EB93}"/>
              </c:ext>
            </c:extLst>
          </c:dPt>
          <c:dPt>
            <c:idx val="18"/>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4-487F-4316-91AF-6CD51098EB93}"/>
              </c:ext>
            </c:extLst>
          </c:dPt>
          <c:dPt>
            <c:idx val="2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6-487F-4316-91AF-6CD51098EB93}"/>
              </c:ext>
            </c:extLst>
          </c:dPt>
          <c:dPt>
            <c:idx val="25"/>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8-487F-4316-91AF-6CD51098EB93}"/>
              </c:ext>
            </c:extLst>
          </c:dPt>
          <c:dPt>
            <c:idx val="26"/>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A-487F-4316-91AF-6CD51098EB93}"/>
              </c:ext>
            </c:extLst>
          </c:dPt>
          <c:dPt>
            <c:idx val="28"/>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C-487F-4316-91AF-6CD51098EB93}"/>
              </c:ext>
            </c:extLst>
          </c:dPt>
          <c:dPt>
            <c:idx val="29"/>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E-487F-4316-91AF-6CD51098EB93}"/>
              </c:ext>
            </c:extLst>
          </c:dPt>
          <c:dPt>
            <c:idx val="31"/>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20-487F-4316-91AF-6CD51098EB93}"/>
              </c:ext>
            </c:extLst>
          </c:dPt>
          <c:cat>
            <c:strRef>
              <c:f>Sheet1!$B$3:$B$34</c:f>
              <c:strCache>
                <c:ptCount val="32"/>
                <c:pt idx="0">
                  <c:v>Analysis</c:v>
                </c:pt>
                <c:pt idx="1">
                  <c:v>Requirement Meetings</c:v>
                </c:pt>
                <c:pt idx="2">
                  <c:v>Communication with Stackholders</c:v>
                </c:pt>
                <c:pt idx="3">
                  <c:v>SRS Document</c:v>
                </c:pt>
                <c:pt idx="4">
                  <c:v>Design</c:v>
                </c:pt>
                <c:pt idx="5">
                  <c:v>Database Design</c:v>
                </c:pt>
                <c:pt idx="6">
                  <c:v>Software Design</c:v>
                </c:pt>
                <c:pt idx="7">
                  <c:v>Interface Design</c:v>
                </c:pt>
                <c:pt idx="8">
                  <c:v>Design Document</c:v>
                </c:pt>
                <c:pt idx="9">
                  <c:v>Development</c:v>
                </c:pt>
                <c:pt idx="10">
                  <c:v>Develop and Integrate Seller Module</c:v>
                </c:pt>
                <c:pt idx="11">
                  <c:v>Develop and Integrate Buyer Module</c:v>
                </c:pt>
                <c:pt idx="12">
                  <c:v>Perform Initial Testing</c:v>
                </c:pt>
                <c:pt idx="13">
                  <c:v>Develop and Integrate Registration Module</c:v>
                </c:pt>
                <c:pt idx="14">
                  <c:v>Develop and IntegratePayment Module</c:v>
                </c:pt>
                <c:pt idx="15">
                  <c:v>Perform Initial Testing</c:v>
                </c:pt>
                <c:pt idx="16">
                  <c:v>Develop and Integrate Admin Module</c:v>
                </c:pt>
                <c:pt idx="17">
                  <c:v>Develop and Integrate Contract Module</c:v>
                </c:pt>
                <c:pt idx="18">
                  <c:v>Perform Initial Testing</c:v>
                </c:pt>
                <c:pt idx="19">
                  <c:v>Develop and Integrate Support Module</c:v>
                </c:pt>
                <c:pt idx="20">
                  <c:v>Develop and Integrate Machine Learning Module</c:v>
                </c:pt>
                <c:pt idx="21">
                  <c:v>Perform Initial Testing</c:v>
                </c:pt>
                <c:pt idx="22">
                  <c:v>Initial System Document</c:v>
                </c:pt>
                <c:pt idx="23">
                  <c:v>Testing</c:v>
                </c:pt>
                <c:pt idx="24">
                  <c:v>Perform System Testing</c:v>
                </c:pt>
                <c:pt idx="25">
                  <c:v>Document Issues Found</c:v>
                </c:pt>
                <c:pt idx="26">
                  <c:v>Corrent Issues Found</c:v>
                </c:pt>
                <c:pt idx="27">
                  <c:v>Implementation</c:v>
                </c:pt>
                <c:pt idx="28">
                  <c:v>Maintenance</c:v>
                </c:pt>
                <c:pt idx="29">
                  <c:v>Final System Document</c:v>
                </c:pt>
                <c:pt idx="30">
                  <c:v>Completion</c:v>
                </c:pt>
                <c:pt idx="31">
                  <c:v>Evaluation</c:v>
                </c:pt>
              </c:strCache>
            </c:strRef>
          </c:cat>
          <c:val>
            <c:numRef>
              <c:f>Sheet1!$E$3:$E$34</c:f>
              <c:numCache>
                <c:formatCode>General</c:formatCode>
                <c:ptCount val="32"/>
                <c:pt idx="0">
                  <c:v>40</c:v>
                </c:pt>
                <c:pt idx="1">
                  <c:v>5</c:v>
                </c:pt>
                <c:pt idx="2">
                  <c:v>8</c:v>
                </c:pt>
                <c:pt idx="3">
                  <c:v>15</c:v>
                </c:pt>
                <c:pt idx="4">
                  <c:v>35</c:v>
                </c:pt>
                <c:pt idx="5">
                  <c:v>5</c:v>
                </c:pt>
                <c:pt idx="6">
                  <c:v>6</c:v>
                </c:pt>
                <c:pt idx="7">
                  <c:v>11</c:v>
                </c:pt>
                <c:pt idx="8">
                  <c:v>13</c:v>
                </c:pt>
                <c:pt idx="9">
                  <c:v>170</c:v>
                </c:pt>
                <c:pt idx="10">
                  <c:v>50</c:v>
                </c:pt>
                <c:pt idx="11">
                  <c:v>50</c:v>
                </c:pt>
                <c:pt idx="12">
                  <c:v>5</c:v>
                </c:pt>
                <c:pt idx="13">
                  <c:v>16</c:v>
                </c:pt>
                <c:pt idx="14">
                  <c:v>16</c:v>
                </c:pt>
                <c:pt idx="15">
                  <c:v>10</c:v>
                </c:pt>
                <c:pt idx="16">
                  <c:v>28</c:v>
                </c:pt>
                <c:pt idx="17">
                  <c:v>28</c:v>
                </c:pt>
                <c:pt idx="18">
                  <c:v>15</c:v>
                </c:pt>
                <c:pt idx="19">
                  <c:v>23</c:v>
                </c:pt>
                <c:pt idx="20">
                  <c:v>23</c:v>
                </c:pt>
                <c:pt idx="21">
                  <c:v>7</c:v>
                </c:pt>
                <c:pt idx="22">
                  <c:v>7</c:v>
                </c:pt>
                <c:pt idx="23">
                  <c:v>59</c:v>
                </c:pt>
                <c:pt idx="24">
                  <c:v>10</c:v>
                </c:pt>
                <c:pt idx="25">
                  <c:v>8</c:v>
                </c:pt>
                <c:pt idx="26">
                  <c:v>39</c:v>
                </c:pt>
                <c:pt idx="27">
                  <c:v>4</c:v>
                </c:pt>
                <c:pt idx="28">
                  <c:v>3</c:v>
                </c:pt>
                <c:pt idx="29">
                  <c:v>1</c:v>
                </c:pt>
                <c:pt idx="30">
                  <c:v>6</c:v>
                </c:pt>
                <c:pt idx="31">
                  <c:v>6</c:v>
                </c:pt>
              </c:numCache>
            </c:numRef>
          </c:val>
          <c:extLst>
            <c:ext xmlns:c16="http://schemas.microsoft.com/office/drawing/2014/chart" uri="{C3380CC4-5D6E-409C-BE32-E72D297353CC}">
              <c16:uniqueId val="{00000021-487F-4316-91AF-6CD51098EB93}"/>
            </c:ext>
          </c:extLst>
        </c:ser>
        <c:dLbls>
          <c:showLegendKey val="0"/>
          <c:showVal val="0"/>
          <c:showCatName val="0"/>
          <c:showSerName val="0"/>
          <c:showPercent val="0"/>
          <c:showBubbleSize val="0"/>
        </c:dLbls>
        <c:gapWidth val="182"/>
        <c:overlap val="100"/>
        <c:axId val="2046137712"/>
        <c:axId val="2046139792"/>
      </c:barChart>
      <c:catAx>
        <c:axId val="20461377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139792"/>
        <c:crosses val="autoZero"/>
        <c:auto val="1"/>
        <c:lblAlgn val="ctr"/>
        <c:lblOffset val="100"/>
        <c:noMultiLvlLbl val="0"/>
      </c:catAx>
      <c:valAx>
        <c:axId val="2046139792"/>
        <c:scaling>
          <c:orientation val="minMax"/>
          <c:max val="45078"/>
          <c:min val="4481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137712"/>
        <c:crosses val="autoZero"/>
        <c:crossBetween val="between"/>
        <c:majorUnit val="6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B9BAB-C194-4425-9D24-4A2C37EA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HABIB PANDIT</dc:creator>
  <cp:keywords/>
  <dc:description/>
  <cp:lastModifiedBy>FA19-BCS-087</cp:lastModifiedBy>
  <cp:revision>71</cp:revision>
  <cp:lastPrinted>2022-12-07T06:33:00Z</cp:lastPrinted>
  <dcterms:created xsi:type="dcterms:W3CDTF">2022-12-02T17:47:00Z</dcterms:created>
  <dcterms:modified xsi:type="dcterms:W3CDTF">2022-12-07T21:22:00Z</dcterms:modified>
</cp:coreProperties>
</file>