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8D52" w14:textId="77777777" w:rsidR="00E94FDE" w:rsidRPr="00E94FDE" w:rsidRDefault="00E94FDE" w:rsidP="00E94FDE">
      <w:pPr>
        <w:pStyle w:val="Title"/>
        <w:rPr>
          <w:sz w:val="72"/>
          <w:szCs w:val="72"/>
        </w:rPr>
      </w:pPr>
      <w:r w:rsidRPr="00E94FDE">
        <w:rPr>
          <w:sz w:val="72"/>
          <w:szCs w:val="72"/>
        </w:rPr>
        <w:t>Exercise 1:</w:t>
      </w:r>
    </w:p>
    <w:p w14:paraId="104D0134" w14:textId="0F3CD660" w:rsidR="00E94FDE" w:rsidRDefault="00E94FDE" w:rsidP="00E94FDE">
      <w:pPr>
        <w:pStyle w:val="Title"/>
        <w:rPr>
          <w:sz w:val="72"/>
          <w:szCs w:val="72"/>
        </w:rPr>
      </w:pPr>
      <w:r w:rsidRPr="00E94FDE">
        <w:rPr>
          <w:sz w:val="72"/>
          <w:szCs w:val="72"/>
        </w:rPr>
        <w:t>Inventory Management System</w:t>
      </w:r>
    </w:p>
    <w:p w14:paraId="0378D810" w14:textId="77777777" w:rsidR="00E94FDE" w:rsidRPr="00E94FDE" w:rsidRDefault="00E94FDE" w:rsidP="00E94FDE">
      <w:pPr>
        <w:rPr>
          <w:lang w:val="en-IN"/>
        </w:rPr>
      </w:pPr>
    </w:p>
    <w:p w14:paraId="12B841B8" w14:textId="41BDDF93" w:rsidR="00E94FDE" w:rsidRDefault="00E94FDE" w:rsidP="00E94FDE">
      <w:pPr>
        <w:pStyle w:val="Heading1"/>
      </w:pPr>
      <w:r w:rsidRPr="00E94FDE">
        <w:t>1.Understand the Problem:</w:t>
      </w:r>
    </w:p>
    <w:p w14:paraId="6ADF6A88" w14:textId="77777777" w:rsidR="00E94FDE" w:rsidRPr="00E94FDE" w:rsidRDefault="00E94FDE" w:rsidP="00E94FDE"/>
    <w:p w14:paraId="65FDB33C" w14:textId="510A0709" w:rsidR="00E94FDE" w:rsidRPr="00AE19D5" w:rsidRDefault="00E94FDE" w:rsidP="00E94FDE">
      <w:pPr>
        <w:rPr>
          <w:b/>
          <w:bCs/>
          <w:sz w:val="32"/>
          <w:szCs w:val="32"/>
        </w:rPr>
      </w:pPr>
      <w:r w:rsidRPr="00AE19D5">
        <w:rPr>
          <w:b/>
          <w:bCs/>
          <w:sz w:val="32"/>
          <w:szCs w:val="32"/>
        </w:rPr>
        <w:t>why data structures and algorithms are essential in handling large inventories.</w:t>
      </w:r>
    </w:p>
    <w:p w14:paraId="5945C137" w14:textId="1689A044" w:rsidR="00E94FDE" w:rsidRDefault="00AE19D5" w:rsidP="00E94FDE">
      <w:pPr>
        <w:rPr>
          <w:sz w:val="24"/>
          <w:szCs w:val="24"/>
        </w:rPr>
      </w:pPr>
      <w:r w:rsidRPr="00AE19D5">
        <w:rPr>
          <w:sz w:val="24"/>
          <w:szCs w:val="24"/>
        </w:rPr>
        <w:t xml:space="preserve">Imagine managing a warehouse with millions of items. If someone needs to find, update, or delete a product, they need it done </w:t>
      </w:r>
      <w:r w:rsidRPr="00AE19D5">
        <w:rPr>
          <w:i/>
          <w:iCs/>
          <w:sz w:val="24"/>
          <w:szCs w:val="24"/>
        </w:rPr>
        <w:t>now</w:t>
      </w:r>
      <w:r w:rsidRPr="00AE19D5">
        <w:rPr>
          <w:sz w:val="24"/>
          <w:szCs w:val="24"/>
        </w:rPr>
        <w:t>. But if your system is forced to hunt through an unsorted list line-by-line? Everything grinds to a halt. Shipping gets delayed, restocking backs up, and the whole operation turns into a massive headache. That’s where solid DSA comes in—it keeps things lightning-fast, no matter how massive the inventory grows.</w:t>
      </w:r>
    </w:p>
    <w:p w14:paraId="12EBC672" w14:textId="77777777" w:rsidR="0099347E" w:rsidRDefault="0099347E" w:rsidP="00E94FDE">
      <w:pPr>
        <w:rPr>
          <w:sz w:val="24"/>
          <w:szCs w:val="24"/>
        </w:rPr>
      </w:pPr>
    </w:p>
    <w:p w14:paraId="4C648764" w14:textId="360083FC" w:rsidR="0099347E" w:rsidRPr="0099347E" w:rsidRDefault="0099347E" w:rsidP="00E94FDE">
      <w:pPr>
        <w:rPr>
          <w:b/>
          <w:bCs/>
          <w:sz w:val="32"/>
          <w:szCs w:val="32"/>
        </w:rPr>
      </w:pPr>
      <w:r w:rsidRPr="0099347E">
        <w:rPr>
          <w:b/>
          <w:bCs/>
          <w:sz w:val="32"/>
          <w:szCs w:val="32"/>
        </w:rPr>
        <w:t>types of data structures suitable for this problem.</w:t>
      </w:r>
    </w:p>
    <w:p w14:paraId="51B4998A" w14:textId="267E0A79" w:rsidR="0099347E" w:rsidRDefault="0099347E" w:rsidP="00E94FDE">
      <w:pPr>
        <w:rPr>
          <w:sz w:val="24"/>
          <w:szCs w:val="24"/>
        </w:rPr>
      </w:pPr>
      <w:r w:rsidRPr="0099347E">
        <w:rPr>
          <w:sz w:val="24"/>
          <w:szCs w:val="24"/>
        </w:rPr>
        <w:t xml:space="preserve">You could use an </w:t>
      </w:r>
      <w:proofErr w:type="spellStart"/>
      <w:r w:rsidRPr="0099347E">
        <w:rPr>
          <w:b/>
          <w:bCs/>
          <w:sz w:val="24"/>
          <w:szCs w:val="24"/>
        </w:rPr>
        <w:t>ArrayList</w:t>
      </w:r>
      <w:proofErr w:type="spellEnd"/>
      <w:r w:rsidRPr="0099347E">
        <w:rPr>
          <w:sz w:val="24"/>
          <w:szCs w:val="24"/>
        </w:rPr>
        <w:t xml:space="preserve">, but it’s really only good for simple lists where you don't mind scanning through items one by one. The problem is that finding a specific product takes O(n) time, so the bigger your inventory grows, the slower your system gets. A </w:t>
      </w:r>
      <w:r w:rsidRPr="0099347E">
        <w:rPr>
          <w:b/>
          <w:bCs/>
          <w:sz w:val="24"/>
          <w:szCs w:val="24"/>
        </w:rPr>
        <w:t>HashMap</w:t>
      </w:r>
      <w:r w:rsidRPr="0099347E">
        <w:rPr>
          <w:sz w:val="24"/>
          <w:szCs w:val="24"/>
        </w:rPr>
        <w:t xml:space="preserve"> is the </w:t>
      </w:r>
      <w:r>
        <w:rPr>
          <w:sz w:val="24"/>
          <w:szCs w:val="24"/>
        </w:rPr>
        <w:t>convenient data structure</w:t>
      </w:r>
      <w:r w:rsidRPr="0099347E">
        <w:rPr>
          <w:sz w:val="24"/>
          <w:szCs w:val="24"/>
        </w:rPr>
        <w:t xml:space="preserve">. It organizes data into quick "key-value" pairs. If you use the product ID as your key, you can instantly find, add, update, or delete that item. This drops the work down to </w:t>
      </w:r>
      <w:proofErr w:type="gramStart"/>
      <w:r w:rsidRPr="0099347E">
        <w:rPr>
          <w:sz w:val="24"/>
          <w:szCs w:val="24"/>
        </w:rPr>
        <w:t>O(</w:t>
      </w:r>
      <w:proofErr w:type="gramEnd"/>
      <w:r w:rsidRPr="0099347E">
        <w:rPr>
          <w:sz w:val="24"/>
          <w:szCs w:val="24"/>
        </w:rPr>
        <w:t>1) constant time, keeping everything lightning-fast no matter how much stock piles up.</w:t>
      </w:r>
    </w:p>
    <w:p w14:paraId="00858B08" w14:textId="77777777" w:rsidR="0099347E" w:rsidRDefault="0099347E" w:rsidP="00E94FDE">
      <w:pPr>
        <w:rPr>
          <w:sz w:val="24"/>
          <w:szCs w:val="24"/>
        </w:rPr>
      </w:pPr>
    </w:p>
    <w:p w14:paraId="3219110E" w14:textId="1E6DD6C3" w:rsidR="0099347E" w:rsidRDefault="0099347E" w:rsidP="0099347E">
      <w:pPr>
        <w:pStyle w:val="Heading1"/>
      </w:pPr>
      <w:r>
        <w:t>2. Setup:</w:t>
      </w:r>
    </w:p>
    <w:p w14:paraId="7E9B6B0E" w14:textId="35F97F14" w:rsidR="003B2DCA" w:rsidRPr="003B2DCA" w:rsidRDefault="003B2DCA" w:rsidP="003B2DCA">
      <w:pPr>
        <w:rPr>
          <w:sz w:val="24"/>
          <w:szCs w:val="24"/>
        </w:rPr>
      </w:pPr>
      <w:r w:rsidRPr="003B2DCA">
        <w:rPr>
          <w:sz w:val="24"/>
          <w:szCs w:val="24"/>
        </w:rPr>
        <w:t xml:space="preserve">To build this, just set up a basic Java project named </w:t>
      </w:r>
      <w:proofErr w:type="spellStart"/>
      <w:r w:rsidRPr="003B2DCA">
        <w:rPr>
          <w:sz w:val="24"/>
          <w:szCs w:val="24"/>
        </w:rPr>
        <w:t>WarehouseInventorySystem</w:t>
      </w:r>
      <w:proofErr w:type="spellEnd"/>
      <w:r w:rsidRPr="003B2DCA">
        <w:rPr>
          <w:sz w:val="24"/>
          <w:szCs w:val="24"/>
        </w:rPr>
        <w:t>. All you really need are two main files to get started: Product.java to define your items and InventoryManager.java to handle the actual logic.</w:t>
      </w:r>
    </w:p>
    <w:p w14:paraId="5CB2C70A" w14:textId="08EA7FFE" w:rsidR="00E94FDE" w:rsidRPr="003B2DCA" w:rsidRDefault="003B2DCA" w:rsidP="00E94FDE">
      <w:pPr>
        <w:rPr>
          <w:sz w:val="24"/>
          <w:szCs w:val="24"/>
          <w:lang w:val="en-IN"/>
        </w:rPr>
      </w:pPr>
      <w:r w:rsidRPr="003B2DCA">
        <w:rPr>
          <w:sz w:val="24"/>
          <w:szCs w:val="24"/>
          <w:lang w:val="en-IN"/>
        </w:rPr>
        <w:drawing>
          <wp:inline distT="0" distB="0" distL="0" distR="0" wp14:anchorId="79E86BD7" wp14:editId="2B341A87">
            <wp:extent cx="1462523" cy="1135380"/>
            <wp:effectExtent l="0" t="0" r="4445" b="7620"/>
            <wp:docPr id="186541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15266" name=""/>
                    <pic:cNvPicPr/>
                  </pic:nvPicPr>
                  <pic:blipFill>
                    <a:blip r:embed="rId5"/>
                    <a:stretch>
                      <a:fillRect/>
                    </a:stretch>
                  </pic:blipFill>
                  <pic:spPr>
                    <a:xfrm>
                      <a:off x="0" y="0"/>
                      <a:ext cx="1482026" cy="1150520"/>
                    </a:xfrm>
                    <a:prstGeom prst="rect">
                      <a:avLst/>
                    </a:prstGeom>
                  </pic:spPr>
                </pic:pic>
              </a:graphicData>
            </a:graphic>
          </wp:inline>
        </w:drawing>
      </w:r>
    </w:p>
    <w:p w14:paraId="6E2B306E" w14:textId="7FAB446D" w:rsidR="003B2DCA" w:rsidRDefault="003B2DCA" w:rsidP="003B2DCA">
      <w:pPr>
        <w:pStyle w:val="Heading1"/>
      </w:pPr>
      <w:r>
        <w:lastRenderedPageBreak/>
        <w:t>3.Implementation:</w:t>
      </w:r>
    </w:p>
    <w:p w14:paraId="38718291" w14:textId="004B721D" w:rsidR="003B2DCA" w:rsidRDefault="003B2DCA" w:rsidP="003B2DCA">
      <w:r w:rsidRPr="003B2DCA">
        <w:drawing>
          <wp:inline distT="0" distB="0" distL="0" distR="0" wp14:anchorId="69656FB7" wp14:editId="11F30677">
            <wp:extent cx="5731510" cy="2149475"/>
            <wp:effectExtent l="0" t="0" r="2540" b="3175"/>
            <wp:docPr id="133002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22328" name=""/>
                    <pic:cNvPicPr/>
                  </pic:nvPicPr>
                  <pic:blipFill>
                    <a:blip r:embed="rId6"/>
                    <a:stretch>
                      <a:fillRect/>
                    </a:stretch>
                  </pic:blipFill>
                  <pic:spPr>
                    <a:xfrm>
                      <a:off x="0" y="0"/>
                      <a:ext cx="5731510" cy="2149475"/>
                    </a:xfrm>
                    <a:prstGeom prst="rect">
                      <a:avLst/>
                    </a:prstGeom>
                  </pic:spPr>
                </pic:pic>
              </a:graphicData>
            </a:graphic>
          </wp:inline>
        </w:drawing>
      </w:r>
    </w:p>
    <w:p w14:paraId="7D5C1083" w14:textId="27AA5581" w:rsidR="003B2DCA" w:rsidRDefault="003B2DCA" w:rsidP="003B2DCA">
      <w:r w:rsidRPr="003B2DCA">
        <w:drawing>
          <wp:inline distT="0" distB="0" distL="0" distR="0" wp14:anchorId="27450557" wp14:editId="6A53B0D6">
            <wp:extent cx="4648200" cy="4256816"/>
            <wp:effectExtent l="0" t="0" r="0" b="0"/>
            <wp:docPr id="16588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63192" name=""/>
                    <pic:cNvPicPr/>
                  </pic:nvPicPr>
                  <pic:blipFill>
                    <a:blip r:embed="rId7"/>
                    <a:stretch>
                      <a:fillRect/>
                    </a:stretch>
                  </pic:blipFill>
                  <pic:spPr>
                    <a:xfrm>
                      <a:off x="0" y="0"/>
                      <a:ext cx="4666578" cy="4273647"/>
                    </a:xfrm>
                    <a:prstGeom prst="rect">
                      <a:avLst/>
                    </a:prstGeom>
                  </pic:spPr>
                </pic:pic>
              </a:graphicData>
            </a:graphic>
          </wp:inline>
        </w:drawing>
      </w:r>
      <w:r w:rsidRPr="003B2DCA">
        <w:drawing>
          <wp:inline distT="0" distB="0" distL="0" distR="0" wp14:anchorId="4C9F0BCE" wp14:editId="7053D87E">
            <wp:extent cx="4488180" cy="1879109"/>
            <wp:effectExtent l="0" t="0" r="7620" b="6985"/>
            <wp:docPr id="177811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2734" name=""/>
                    <pic:cNvPicPr/>
                  </pic:nvPicPr>
                  <pic:blipFill>
                    <a:blip r:embed="rId8"/>
                    <a:stretch>
                      <a:fillRect/>
                    </a:stretch>
                  </pic:blipFill>
                  <pic:spPr>
                    <a:xfrm>
                      <a:off x="0" y="0"/>
                      <a:ext cx="4558695" cy="1908632"/>
                    </a:xfrm>
                    <a:prstGeom prst="rect">
                      <a:avLst/>
                    </a:prstGeom>
                  </pic:spPr>
                </pic:pic>
              </a:graphicData>
            </a:graphic>
          </wp:inline>
        </w:drawing>
      </w:r>
    </w:p>
    <w:p w14:paraId="2FBFDA6C" w14:textId="43E0FFB4" w:rsidR="003B2DCA" w:rsidRDefault="003B2DCA" w:rsidP="00E94FDE">
      <w:pPr>
        <w:rPr>
          <w:b/>
          <w:bCs/>
          <w:sz w:val="24"/>
          <w:szCs w:val="24"/>
          <w:lang w:val="en-IN"/>
        </w:rPr>
      </w:pPr>
      <w:r w:rsidRPr="003B2DCA">
        <w:rPr>
          <w:b/>
          <w:bCs/>
          <w:sz w:val="24"/>
          <w:szCs w:val="24"/>
          <w:lang w:val="en-IN"/>
        </w:rPr>
        <w:lastRenderedPageBreak/>
        <w:drawing>
          <wp:inline distT="0" distB="0" distL="0" distR="0" wp14:anchorId="29BE7196" wp14:editId="0A184F21">
            <wp:extent cx="2636748" cy="975445"/>
            <wp:effectExtent l="0" t="0" r="0" b="0"/>
            <wp:docPr id="9396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79511" name=""/>
                    <pic:cNvPicPr/>
                  </pic:nvPicPr>
                  <pic:blipFill>
                    <a:blip r:embed="rId9"/>
                    <a:stretch>
                      <a:fillRect/>
                    </a:stretch>
                  </pic:blipFill>
                  <pic:spPr>
                    <a:xfrm>
                      <a:off x="0" y="0"/>
                      <a:ext cx="2636748" cy="975445"/>
                    </a:xfrm>
                    <a:prstGeom prst="rect">
                      <a:avLst/>
                    </a:prstGeom>
                  </pic:spPr>
                </pic:pic>
              </a:graphicData>
            </a:graphic>
          </wp:inline>
        </w:drawing>
      </w:r>
    </w:p>
    <w:p w14:paraId="22BA3328" w14:textId="77777777" w:rsidR="003B2DCA" w:rsidRDefault="003B2DCA" w:rsidP="00E94FDE">
      <w:pPr>
        <w:rPr>
          <w:b/>
          <w:bCs/>
          <w:sz w:val="24"/>
          <w:szCs w:val="24"/>
          <w:lang w:val="en-IN"/>
        </w:rPr>
      </w:pPr>
    </w:p>
    <w:p w14:paraId="3131AC4F" w14:textId="77777777" w:rsidR="003B2DCA" w:rsidRDefault="003B2DCA" w:rsidP="00E94FDE">
      <w:pPr>
        <w:rPr>
          <w:b/>
          <w:bCs/>
          <w:sz w:val="24"/>
          <w:szCs w:val="24"/>
          <w:lang w:val="en-IN"/>
        </w:rPr>
      </w:pPr>
    </w:p>
    <w:p w14:paraId="1446DAE7" w14:textId="6A42143D" w:rsidR="003B2DCA" w:rsidRDefault="003B2DCA" w:rsidP="003B2DCA">
      <w:pPr>
        <w:pStyle w:val="Heading1"/>
      </w:pPr>
      <w:r>
        <w:t>4</w:t>
      </w:r>
      <w:r>
        <w:t>.</w:t>
      </w:r>
      <w:r>
        <w:t>Analysis</w:t>
      </w:r>
      <w:r>
        <w:t>:</w:t>
      </w:r>
    </w:p>
    <w:p w14:paraId="142F6B5D" w14:textId="77777777" w:rsidR="003B2DCA" w:rsidRPr="003B2DCA" w:rsidRDefault="003B2DCA" w:rsidP="003B2DCA">
      <w:pPr>
        <w:rPr>
          <w:lang w:val="en-IN"/>
        </w:rPr>
      </w:pPr>
      <w:r w:rsidRPr="003B2DCA">
        <w:rPr>
          <w:lang w:val="en-IN"/>
        </w:rPr>
        <w:t xml:space="preserve">Switching to a HashMap makes adding, updating, and deleting items practically instant, bringing your </w:t>
      </w:r>
      <w:r w:rsidRPr="003B2DCA">
        <w:rPr>
          <w:sz w:val="24"/>
          <w:szCs w:val="24"/>
          <w:lang w:val="en-IN"/>
        </w:rPr>
        <w:t>response</w:t>
      </w:r>
      <w:r w:rsidRPr="003B2DCA">
        <w:rPr>
          <w:lang w:val="en-IN"/>
        </w:rPr>
        <w:t xml:space="preserve"> times down to a flat $</w:t>
      </w:r>
      <w:proofErr w:type="gramStart"/>
      <w:r w:rsidRPr="003B2DCA">
        <w:rPr>
          <w:lang w:val="en-IN"/>
        </w:rPr>
        <w:t>O(1)$</w:t>
      </w:r>
      <w:proofErr w:type="gramEnd"/>
      <w:r w:rsidRPr="003B2DCA">
        <w:rPr>
          <w:lang w:val="en-IN"/>
        </w:rPr>
        <w:t>. In a real warehouse setting, the main things you need to watch out for are handling multiple workers updating stock at the same time so the system doesn't crash, and tweaking your data types to save memory as your inventory scales.</w:t>
      </w:r>
    </w:p>
    <w:p w14:paraId="5DF86B65" w14:textId="77777777" w:rsidR="003B2DCA" w:rsidRPr="003B2DCA" w:rsidRDefault="003B2DCA" w:rsidP="003B2DCA"/>
    <w:p w14:paraId="002B32C2" w14:textId="77777777" w:rsidR="003B2DCA" w:rsidRDefault="003B2DCA" w:rsidP="00E94FDE">
      <w:pPr>
        <w:rPr>
          <w:b/>
          <w:bCs/>
          <w:sz w:val="24"/>
          <w:szCs w:val="24"/>
          <w:lang w:val="en-IN"/>
        </w:rPr>
      </w:pPr>
    </w:p>
    <w:p w14:paraId="5D69362E" w14:textId="77777777" w:rsidR="003B2DCA" w:rsidRDefault="003B2DCA" w:rsidP="00E94FDE">
      <w:pPr>
        <w:rPr>
          <w:b/>
          <w:bCs/>
          <w:sz w:val="24"/>
          <w:szCs w:val="24"/>
          <w:lang w:val="en-IN"/>
        </w:rPr>
      </w:pPr>
    </w:p>
    <w:p w14:paraId="2FD8896D" w14:textId="77777777" w:rsidR="003B2DCA" w:rsidRPr="00E94FDE" w:rsidRDefault="003B2DCA" w:rsidP="00E94FDE">
      <w:pPr>
        <w:rPr>
          <w:b/>
          <w:bCs/>
          <w:sz w:val="24"/>
          <w:szCs w:val="24"/>
          <w:lang w:val="en-IN"/>
        </w:rPr>
      </w:pPr>
    </w:p>
    <w:sectPr w:rsidR="003B2DCA" w:rsidRPr="00E94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9D1608"/>
    <w:multiLevelType w:val="hybridMultilevel"/>
    <w:tmpl w:val="82BAB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59680702">
    <w:abstractNumId w:val="0"/>
  </w:num>
  <w:num w:numId="2" w16cid:durableId="176117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DE"/>
    <w:rsid w:val="00351EA3"/>
    <w:rsid w:val="003B2DCA"/>
    <w:rsid w:val="00517137"/>
    <w:rsid w:val="006E7353"/>
    <w:rsid w:val="0099347E"/>
    <w:rsid w:val="00AE19D5"/>
    <w:rsid w:val="00DE7DA6"/>
    <w:rsid w:val="00E5023C"/>
    <w:rsid w:val="00E94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0D7"/>
  <w15:chartTrackingRefBased/>
  <w15:docId w15:val="{AC8D78AF-E034-4E2E-86C9-9FF69DBA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7E"/>
    <w:rPr>
      <w:lang w:val="en-US"/>
    </w:rPr>
  </w:style>
  <w:style w:type="paragraph" w:styleId="Heading1">
    <w:name w:val="heading 1"/>
    <w:basedOn w:val="Normal"/>
    <w:next w:val="Normal"/>
    <w:link w:val="Heading1Char"/>
    <w:uiPriority w:val="9"/>
    <w:qFormat/>
    <w:rsid w:val="00E94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DE"/>
    <w:rPr>
      <w:rFonts w:eastAsiaTheme="majorEastAsia" w:cstheme="majorBidi"/>
      <w:color w:val="272727" w:themeColor="text1" w:themeTint="D8"/>
    </w:rPr>
  </w:style>
  <w:style w:type="paragraph" w:styleId="Title">
    <w:name w:val="Title"/>
    <w:basedOn w:val="Normal"/>
    <w:next w:val="Normal"/>
    <w:link w:val="TitleChar"/>
    <w:uiPriority w:val="10"/>
    <w:qFormat/>
    <w:rsid w:val="00E9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DE"/>
    <w:pPr>
      <w:spacing w:before="160"/>
      <w:jc w:val="center"/>
    </w:pPr>
    <w:rPr>
      <w:i/>
      <w:iCs/>
      <w:color w:val="404040" w:themeColor="text1" w:themeTint="BF"/>
    </w:rPr>
  </w:style>
  <w:style w:type="character" w:customStyle="1" w:styleId="QuoteChar">
    <w:name w:val="Quote Char"/>
    <w:basedOn w:val="DefaultParagraphFont"/>
    <w:link w:val="Quote"/>
    <w:uiPriority w:val="29"/>
    <w:rsid w:val="00E94FDE"/>
    <w:rPr>
      <w:i/>
      <w:iCs/>
      <w:color w:val="404040" w:themeColor="text1" w:themeTint="BF"/>
    </w:rPr>
  </w:style>
  <w:style w:type="paragraph" w:styleId="ListParagraph">
    <w:name w:val="List Paragraph"/>
    <w:basedOn w:val="Normal"/>
    <w:uiPriority w:val="34"/>
    <w:qFormat/>
    <w:rsid w:val="00E94FDE"/>
    <w:pPr>
      <w:ind w:left="720"/>
      <w:contextualSpacing/>
    </w:pPr>
  </w:style>
  <w:style w:type="character" w:styleId="IntenseEmphasis">
    <w:name w:val="Intense Emphasis"/>
    <w:basedOn w:val="DefaultParagraphFont"/>
    <w:uiPriority w:val="21"/>
    <w:qFormat/>
    <w:rsid w:val="00E94FDE"/>
    <w:rPr>
      <w:i/>
      <w:iCs/>
      <w:color w:val="2F5496" w:themeColor="accent1" w:themeShade="BF"/>
    </w:rPr>
  </w:style>
  <w:style w:type="paragraph" w:styleId="IntenseQuote">
    <w:name w:val="Intense Quote"/>
    <w:basedOn w:val="Normal"/>
    <w:next w:val="Normal"/>
    <w:link w:val="IntenseQuoteChar"/>
    <w:uiPriority w:val="30"/>
    <w:qFormat/>
    <w:rsid w:val="00E94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FDE"/>
    <w:rPr>
      <w:i/>
      <w:iCs/>
      <w:color w:val="2F5496" w:themeColor="accent1" w:themeShade="BF"/>
    </w:rPr>
  </w:style>
  <w:style w:type="character" w:styleId="IntenseReference">
    <w:name w:val="Intense Reference"/>
    <w:basedOn w:val="DefaultParagraphFont"/>
    <w:uiPriority w:val="32"/>
    <w:qFormat/>
    <w:rsid w:val="00E94FDE"/>
    <w:rPr>
      <w:b/>
      <w:bCs/>
      <w:smallCaps/>
      <w:color w:val="2F5496" w:themeColor="accent1" w:themeShade="BF"/>
      <w:spacing w:val="5"/>
    </w:rPr>
  </w:style>
  <w:style w:type="paragraph" w:styleId="NoSpacing">
    <w:name w:val="No Spacing"/>
    <w:uiPriority w:val="1"/>
    <w:qFormat/>
    <w:rsid w:val="00E94F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akram</dc:creator>
  <cp:keywords/>
  <dc:description/>
  <cp:lastModifiedBy>waseem akram</cp:lastModifiedBy>
  <cp:revision>1</cp:revision>
  <dcterms:created xsi:type="dcterms:W3CDTF">2026-06-24T11:06:00Z</dcterms:created>
  <dcterms:modified xsi:type="dcterms:W3CDTF">2026-06-24T16:06:00Z</dcterms:modified>
</cp:coreProperties>
</file>