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4E5" w:rsidRPr="00B559F7" w:rsidRDefault="00B559F7" w:rsidP="00B559F7">
      <w:pPr>
        <w:shd w:val="clear" w:color="auto" w:fill="FFFFFE"/>
        <w:spacing w:line="285" w:lineRule="atLeast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</w:rPr>
        <w:t xml:space="preserve">Título: </w:t>
      </w:r>
      <w:r w:rsidRPr="00F51C00">
        <w:rPr>
          <w:rFonts w:ascii="Arial" w:hAnsi="Arial" w:cs="Arial"/>
          <w:b/>
          <w:sz w:val="24"/>
          <w:szCs w:val="24"/>
          <w:lang w:eastAsia="pt-BR"/>
        </w:rPr>
        <w:t>Comunicação Alternativa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- </w:t>
      </w:r>
      <w:proofErr w:type="spellStart"/>
      <w:r>
        <w:rPr>
          <w:rFonts w:ascii="Arial" w:hAnsi="Arial" w:cs="Arial"/>
          <w:b/>
          <w:sz w:val="24"/>
          <w:szCs w:val="24"/>
          <w:lang w:eastAsia="pt-BR"/>
        </w:rPr>
        <w:t>TalkGo</w:t>
      </w:r>
      <w:proofErr w:type="spellEnd"/>
    </w:p>
    <w:p w:rsidR="001164E5" w:rsidRPr="00B559F7" w:rsidRDefault="001164E5" w:rsidP="001164E5">
      <w:pPr>
        <w:rPr>
          <w:rFonts w:ascii="Arial" w:hAnsi="Arial" w:cs="Arial"/>
          <w:b/>
          <w:sz w:val="24"/>
          <w:szCs w:val="24"/>
        </w:rPr>
      </w:pPr>
      <w:r w:rsidRPr="00B559F7">
        <w:rPr>
          <w:rFonts w:ascii="Arial" w:hAnsi="Arial" w:cs="Arial"/>
          <w:b/>
          <w:sz w:val="24"/>
          <w:szCs w:val="24"/>
        </w:rPr>
        <w:t>Aluno: Wasley dos Santos Silva</w:t>
      </w:r>
    </w:p>
    <w:p w:rsidR="00B559F7" w:rsidRDefault="00B559F7" w:rsidP="005976F5">
      <w:pPr>
        <w:pBdr>
          <w:top w:val="nil"/>
          <w:left w:val="nil"/>
          <w:bottom w:val="nil"/>
          <w:right w:val="nil"/>
          <w:between w:val="nil"/>
        </w:pBdr>
        <w:rPr>
          <w:rStyle w:val="Hyperlink"/>
          <w:rFonts w:ascii="Arial" w:hAnsi="Arial" w:cs="Arial"/>
          <w:sz w:val="24"/>
          <w:szCs w:val="24"/>
        </w:rPr>
      </w:pPr>
      <w:r w:rsidRPr="00B559F7">
        <w:rPr>
          <w:rFonts w:ascii="Arial" w:hAnsi="Arial" w:cs="Arial"/>
          <w:sz w:val="24"/>
          <w:szCs w:val="24"/>
        </w:rPr>
        <w:t>P</w:t>
      </w:r>
      <w:r w:rsidR="005976F5" w:rsidRPr="00B559F7">
        <w:rPr>
          <w:rFonts w:ascii="Arial" w:hAnsi="Arial" w:cs="Arial"/>
          <w:sz w:val="24"/>
          <w:szCs w:val="24"/>
        </w:rPr>
        <w:t>rojeto</w:t>
      </w:r>
      <w:r w:rsidRPr="00B559F7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00B559F7">
        <w:rPr>
          <w:rFonts w:ascii="Arial" w:hAnsi="Arial" w:cs="Arial"/>
          <w:sz w:val="24"/>
          <w:szCs w:val="24"/>
        </w:rPr>
        <w:t>Wokwi</w:t>
      </w:r>
      <w:proofErr w:type="spellEnd"/>
      <w:r w:rsidR="005976F5" w:rsidRPr="00B559F7">
        <w:rPr>
          <w:rFonts w:ascii="Arial" w:hAnsi="Arial" w:cs="Arial"/>
          <w:sz w:val="24"/>
          <w:szCs w:val="24"/>
        </w:rPr>
        <w:t>:</w:t>
      </w:r>
      <w:r w:rsidR="005976F5" w:rsidRPr="0041172F">
        <w:rPr>
          <w:rFonts w:ascii="Arial" w:hAnsi="Arial" w:cs="Arial"/>
          <w:sz w:val="24"/>
          <w:szCs w:val="24"/>
        </w:rPr>
        <w:t xml:space="preserve"> </w:t>
      </w:r>
      <w:hyperlink r:id="rId8" w:history="1">
        <w:r w:rsidR="005976F5" w:rsidRPr="0041172F">
          <w:rPr>
            <w:rStyle w:val="Hyperlink"/>
            <w:rFonts w:ascii="Arial" w:hAnsi="Arial" w:cs="Arial"/>
            <w:sz w:val="24"/>
            <w:szCs w:val="24"/>
          </w:rPr>
          <w:t>https://wokwi.com/projects/422002755613637633</w:t>
        </w:r>
      </w:hyperlink>
      <w:r>
        <w:rPr>
          <w:rStyle w:val="Hyperlink"/>
          <w:rFonts w:ascii="Arial" w:hAnsi="Arial" w:cs="Arial"/>
          <w:sz w:val="24"/>
          <w:szCs w:val="24"/>
        </w:rPr>
        <w:t xml:space="preserve">  </w:t>
      </w:r>
    </w:p>
    <w:p w:rsidR="00FC3704" w:rsidRDefault="00B559F7" w:rsidP="00B559F7">
      <w:pPr>
        <w:pStyle w:val="SemEspaamento"/>
        <w:ind w:firstLine="0"/>
      </w:pPr>
      <w:r w:rsidRPr="00B559F7">
        <w:t xml:space="preserve">Vídeo </w:t>
      </w:r>
      <w:r w:rsidR="009F66CB">
        <w:t>de teste na BitDogLab</w:t>
      </w:r>
      <w:r w:rsidRPr="00B559F7">
        <w:t xml:space="preserve">: </w:t>
      </w:r>
      <w:hyperlink r:id="rId9" w:history="1">
        <w:r w:rsidR="00FC3704" w:rsidRPr="00434C28">
          <w:rPr>
            <w:rStyle w:val="Hyperlink"/>
          </w:rPr>
          <w:t>https://www.youtube.com/watch?v=KjrngxYopJA</w:t>
        </w:r>
      </w:hyperlink>
    </w:p>
    <w:p w:rsidR="00F3758C" w:rsidRPr="00F3758C" w:rsidRDefault="00F3758C" w:rsidP="00A60776">
      <w:pPr>
        <w:shd w:val="clear" w:color="auto" w:fill="FFFFFE"/>
        <w:spacing w:line="285" w:lineRule="atLeast"/>
        <w:rPr>
          <w:rFonts w:ascii="Arial" w:hAnsi="Arial" w:cs="Arial"/>
          <w:b/>
          <w:sz w:val="24"/>
          <w:szCs w:val="24"/>
          <w:lang w:eastAsia="pt-BR"/>
        </w:rPr>
      </w:pPr>
    </w:p>
    <w:p w:rsidR="004966C8" w:rsidRPr="004966C8" w:rsidRDefault="004966C8" w:rsidP="00FA3FDF">
      <w:pPr>
        <w:pStyle w:val="SemEspaamento"/>
        <w:numPr>
          <w:ilvl w:val="0"/>
          <w:numId w:val="1"/>
        </w:numPr>
        <w:rPr>
          <w:b/>
        </w:rPr>
      </w:pPr>
      <w:r w:rsidRPr="004966C8">
        <w:rPr>
          <w:b/>
        </w:rPr>
        <w:t>ESCOPO DO PROJETO</w:t>
      </w:r>
    </w:p>
    <w:p w:rsidR="00B018C2" w:rsidRPr="004966C8" w:rsidRDefault="004966C8" w:rsidP="004966C8">
      <w:pPr>
        <w:pStyle w:val="Ttulo2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1.1 Apresentação do P</w:t>
      </w:r>
      <w:r w:rsidRPr="004966C8">
        <w:rPr>
          <w:rFonts w:ascii="Arial" w:hAnsi="Arial" w:cs="Arial"/>
          <w:b/>
          <w:color w:val="000000" w:themeColor="text1"/>
          <w:sz w:val="24"/>
          <w:szCs w:val="24"/>
        </w:rPr>
        <w:t>rojeto</w:t>
      </w:r>
    </w:p>
    <w:p w:rsidR="006B60F8" w:rsidRDefault="006B60F8" w:rsidP="007F78E6">
      <w:pPr>
        <w:pStyle w:val="SemEspaamento"/>
      </w:pPr>
    </w:p>
    <w:p w:rsidR="005A5AB9" w:rsidRPr="00C35E6D" w:rsidRDefault="00B25BE0" w:rsidP="00C35E6D">
      <w:pPr>
        <w:pStyle w:val="SemEspaamento"/>
      </w:pPr>
      <w:r w:rsidRPr="00C35E6D">
        <w:t>A comunicação é um aspecto fundamental da vida, permitindo a interação e expressão de pensamentos e emoções. No entanto, muitas pes</w:t>
      </w:r>
      <w:r w:rsidR="00FA2E24" w:rsidRPr="00C35E6D">
        <w:t xml:space="preserve">soas com deficiências motoras </w:t>
      </w:r>
      <w:r w:rsidRPr="00C35E6D">
        <w:t>ou na fala enfrentam dificuldades significativas para se comunicar, o que pode impactar sua quali</w:t>
      </w:r>
      <w:r w:rsidR="005F4433">
        <w:t xml:space="preserve">dade de vida. O projeto </w:t>
      </w:r>
      <w:proofErr w:type="spellStart"/>
      <w:r w:rsidR="005F4433">
        <w:t>TalkGo</w:t>
      </w:r>
      <w:proofErr w:type="spellEnd"/>
      <w:r w:rsidRPr="00C35E6D">
        <w:t xml:space="preserve"> surge como uma solução acessível e inclusiva, utilizando </w:t>
      </w:r>
      <w:r w:rsidR="00505490">
        <w:t xml:space="preserve">a placa </w:t>
      </w:r>
      <w:proofErr w:type="spellStart"/>
      <w:r w:rsidR="00505490">
        <w:t>BitDogLab</w:t>
      </w:r>
      <w:proofErr w:type="spellEnd"/>
      <w:r w:rsidRPr="00C35E6D">
        <w:t xml:space="preserve"> e frases </w:t>
      </w:r>
      <w:proofErr w:type="spellStart"/>
      <w:r w:rsidRPr="00C35E6D">
        <w:t>pré</w:t>
      </w:r>
      <w:proofErr w:type="spellEnd"/>
      <w:r w:rsidRPr="00C35E6D">
        <w:t>-configuradas</w:t>
      </w:r>
      <w:r w:rsidR="00FA2E24" w:rsidRPr="00C35E6D">
        <w:t xml:space="preserve"> conforme a necessidade de cada pessoa</w:t>
      </w:r>
      <w:r w:rsidRPr="00C35E6D">
        <w:t xml:space="preserve"> para possibilitar a comunicação de forma eficiente e prática.</w:t>
      </w:r>
    </w:p>
    <w:p w:rsidR="00A60776" w:rsidRPr="00C35E6D" w:rsidRDefault="008C2D05" w:rsidP="00C35E6D">
      <w:pPr>
        <w:pStyle w:val="SemEspaamento"/>
      </w:pPr>
      <w:r w:rsidRPr="00C35E6D">
        <w:t xml:space="preserve">Público-Alvo: </w:t>
      </w:r>
      <w:r w:rsidR="00E507AB" w:rsidRPr="00C35E6D">
        <w:t xml:space="preserve">Idosos com Dificuldades Motoras, </w:t>
      </w:r>
      <w:r w:rsidRPr="00C35E6D">
        <w:t>Pessoas com Paralisia Cerebral, Esclerose Múltipla, Acidente Vascular Cerebral</w:t>
      </w:r>
      <w:r w:rsidR="0034345E" w:rsidRPr="00C35E6D">
        <w:t xml:space="preserve"> (AVC), Doenças Neuromusculares</w:t>
      </w:r>
      <w:r w:rsidR="006B092A">
        <w:t xml:space="preserve">, </w:t>
      </w:r>
      <w:r w:rsidR="006B092A" w:rsidRPr="006B092A">
        <w:rPr>
          <w:rFonts w:cs="Arial"/>
          <w:color w:val="000000" w:themeColor="text1"/>
          <w:szCs w:val="24"/>
          <w:shd w:val="clear" w:color="auto" w:fill="FFFFFF"/>
        </w:rPr>
        <w:t>Esclerose Lateral Amiotrófica (ELA)</w:t>
      </w:r>
      <w:r w:rsidR="006B092A">
        <w:rPr>
          <w:rFonts w:cs="Arial"/>
          <w:color w:val="000000" w:themeColor="text1"/>
          <w:szCs w:val="24"/>
          <w:shd w:val="clear" w:color="auto" w:fill="FFFFFF"/>
        </w:rPr>
        <w:t>.</w:t>
      </w:r>
    </w:p>
    <w:p w:rsidR="00C40ACD" w:rsidRDefault="00C40ACD" w:rsidP="00C40ACD">
      <w:pPr>
        <w:spacing w:after="0" w:line="276" w:lineRule="auto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5A5AB9" w:rsidRDefault="004966C8" w:rsidP="00FA3FDF">
      <w:pPr>
        <w:pStyle w:val="PargrafodaLista"/>
        <w:numPr>
          <w:ilvl w:val="1"/>
          <w:numId w:val="2"/>
        </w:numPr>
        <w:spacing w:after="0" w:line="276" w:lineRule="auto"/>
        <w:ind w:left="0" w:firstLine="0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O</w:t>
      </w:r>
      <w:r w:rsidRPr="006D1CFB">
        <w:rPr>
          <w:rFonts w:ascii="Arial" w:hAnsi="Arial" w:cs="Arial"/>
          <w:b/>
          <w:sz w:val="24"/>
          <w:szCs w:val="24"/>
        </w:rPr>
        <w:t xml:space="preserve">bjetivos </w:t>
      </w:r>
    </w:p>
    <w:p w:rsidR="00A60776" w:rsidRPr="00A60776" w:rsidRDefault="00A60776" w:rsidP="00A60776">
      <w:pPr>
        <w:spacing w:after="0" w:line="276" w:lineRule="auto"/>
        <w:outlineLvl w:val="1"/>
        <w:rPr>
          <w:rFonts w:ascii="Arial" w:hAnsi="Arial" w:cs="Arial"/>
          <w:b/>
          <w:sz w:val="24"/>
          <w:szCs w:val="24"/>
        </w:rPr>
      </w:pPr>
    </w:p>
    <w:p w:rsidR="00B25BE0" w:rsidRPr="00C35E6D" w:rsidRDefault="00A9122C" w:rsidP="00FA3FDF">
      <w:pPr>
        <w:pStyle w:val="SemEspaamento"/>
        <w:numPr>
          <w:ilvl w:val="0"/>
          <w:numId w:val="9"/>
        </w:numPr>
        <w:ind w:left="0" w:firstLine="0"/>
      </w:pPr>
      <w:r w:rsidRPr="00C35E6D">
        <w:rPr>
          <w:rStyle w:val="Forte"/>
          <w:b w:val="0"/>
          <w:bCs w:val="0"/>
        </w:rPr>
        <w:t xml:space="preserve">Dar voz às pessoas que enfrentam dificuldades na comunicação, seja por limitações na fala ou na locomoção. Um </w:t>
      </w:r>
      <w:r w:rsidRPr="00C35E6D">
        <w:t>s</w:t>
      </w:r>
      <w:r w:rsidR="00B25BE0" w:rsidRPr="00C35E6D">
        <w:t>istema acessível para auxiliar a comunicação de</w:t>
      </w:r>
      <w:r w:rsidRPr="00C35E6D">
        <w:t>ssas</w:t>
      </w:r>
      <w:r w:rsidR="00B25BE0" w:rsidRPr="00C35E6D">
        <w:t xml:space="preserve"> p</w:t>
      </w:r>
      <w:r w:rsidRPr="00C35E6D">
        <w:t>essoas</w:t>
      </w:r>
      <w:r w:rsidR="00B25BE0" w:rsidRPr="00C35E6D">
        <w:t>.</w:t>
      </w:r>
    </w:p>
    <w:p w:rsidR="00693EDE" w:rsidRPr="00C35E6D" w:rsidRDefault="00A9122C" w:rsidP="00FA3FDF">
      <w:pPr>
        <w:pStyle w:val="SemEspaamento"/>
        <w:numPr>
          <w:ilvl w:val="0"/>
          <w:numId w:val="9"/>
        </w:numPr>
        <w:ind w:left="0" w:firstLine="0"/>
      </w:pPr>
      <w:r w:rsidRPr="00C35E6D">
        <w:t xml:space="preserve">Permitir que </w:t>
      </w:r>
      <w:r w:rsidR="00693EDE" w:rsidRPr="00C35E6D">
        <w:t xml:space="preserve">frases </w:t>
      </w:r>
      <w:r w:rsidR="006D1CFB" w:rsidRPr="00C35E6D">
        <w:t xml:space="preserve">sejam </w:t>
      </w:r>
      <w:r w:rsidR="00693EDE" w:rsidRPr="00C35E6D">
        <w:t>c</w:t>
      </w:r>
      <w:r w:rsidR="006B092A">
        <w:t xml:space="preserve">onfiguráveis de acordo com as </w:t>
      </w:r>
      <w:r w:rsidR="00693EDE" w:rsidRPr="00C35E6D">
        <w:t>necessidades individuais.</w:t>
      </w:r>
    </w:p>
    <w:p w:rsidR="00B25BE0" w:rsidRPr="00C35E6D" w:rsidRDefault="00B25BE0" w:rsidP="00FA3FDF">
      <w:pPr>
        <w:pStyle w:val="SemEspaamento"/>
        <w:numPr>
          <w:ilvl w:val="0"/>
          <w:numId w:val="9"/>
        </w:numPr>
        <w:ind w:left="0" w:firstLine="0"/>
      </w:pPr>
      <w:r w:rsidRPr="00C35E6D">
        <w:t xml:space="preserve">Utilizar a placa </w:t>
      </w:r>
      <w:proofErr w:type="spellStart"/>
      <w:r w:rsidRPr="00C35E6D">
        <w:rPr>
          <w:rStyle w:val="Forte"/>
          <w:b w:val="0"/>
          <w:bCs w:val="0"/>
        </w:rPr>
        <w:t>BitDogLab</w:t>
      </w:r>
      <w:proofErr w:type="spellEnd"/>
      <w:r w:rsidRPr="00C35E6D">
        <w:t xml:space="preserve"> para oferecer uma solução prática e de baixo custo</w:t>
      </w:r>
      <w:r w:rsidR="00A9122C" w:rsidRPr="00C35E6D">
        <w:t xml:space="preserve"> usando a maioria de seus periféricos</w:t>
      </w:r>
      <w:r w:rsidRPr="00C35E6D">
        <w:t>.</w:t>
      </w:r>
    </w:p>
    <w:p w:rsidR="00693EDE" w:rsidRDefault="00693EDE" w:rsidP="00FA3FDF">
      <w:pPr>
        <w:pStyle w:val="SemEspaamento"/>
        <w:numPr>
          <w:ilvl w:val="0"/>
          <w:numId w:val="9"/>
        </w:numPr>
        <w:ind w:left="0" w:firstLine="0"/>
        <w:rPr>
          <w:rStyle w:val="Forte"/>
          <w:b w:val="0"/>
          <w:bCs w:val="0"/>
        </w:rPr>
      </w:pPr>
      <w:r w:rsidRPr="006B092A">
        <w:rPr>
          <w:rStyle w:val="Forte"/>
          <w:b w:val="0"/>
          <w:bCs w:val="0"/>
        </w:rPr>
        <w:t>Inicialmente, utilizaremos um joystick, com planos para, no futuro, implementar o reconhecimento de sons por meio de um microfone integrado e a possibilidade de gerar voz ao selecionar a frase desejada</w:t>
      </w:r>
      <w:r w:rsidR="006B092A" w:rsidRPr="006B092A">
        <w:rPr>
          <w:rStyle w:val="Forte"/>
          <w:b w:val="0"/>
          <w:bCs w:val="0"/>
        </w:rPr>
        <w:t xml:space="preserve">, </w:t>
      </w:r>
      <w:r w:rsidR="006B092A" w:rsidRPr="006B092A">
        <w:t>também pensei nos paciente</w:t>
      </w:r>
      <w:r w:rsidR="006B092A">
        <w:t>s</w:t>
      </w:r>
      <w:r w:rsidR="006B092A" w:rsidRPr="006B092A">
        <w:t xml:space="preserve"> com Esclerose Lateral Amiotrófica com a implementação de um sensor </w:t>
      </w:r>
      <w:proofErr w:type="spellStart"/>
      <w:r w:rsidR="006B092A" w:rsidRPr="006B092A">
        <w:lastRenderedPageBreak/>
        <w:t>Sensor</w:t>
      </w:r>
      <w:proofErr w:type="spellEnd"/>
      <w:r w:rsidR="006B092A" w:rsidRPr="006B092A">
        <w:t xml:space="preserve"> Capacitivo </w:t>
      </w:r>
      <w:proofErr w:type="spellStart"/>
      <w:r w:rsidR="006B092A" w:rsidRPr="006B092A">
        <w:t>Touch</w:t>
      </w:r>
      <w:proofErr w:type="spellEnd"/>
      <w:r w:rsidR="006B092A" w:rsidRPr="006B092A">
        <w:t xml:space="preserve"> TTP223B</w:t>
      </w:r>
      <w:r w:rsidR="006B092A">
        <w:rPr>
          <w:rStyle w:val="Forte"/>
          <w:b w:val="0"/>
          <w:bCs w:val="0"/>
        </w:rPr>
        <w:t xml:space="preserve">, isso porque esses pacientes ao longo do tempo perdem grande das suas capacidades motoras. </w:t>
      </w:r>
    </w:p>
    <w:p w:rsidR="00F15FFE" w:rsidRDefault="00F15FFE" w:rsidP="00F15FFE">
      <w:pPr>
        <w:pStyle w:val="SemEspaamento"/>
        <w:ind w:firstLine="0"/>
        <w:rPr>
          <w:rStyle w:val="Forte"/>
          <w:b w:val="0"/>
          <w:bCs w:val="0"/>
        </w:rPr>
      </w:pPr>
    </w:p>
    <w:p w:rsidR="00F15FFE" w:rsidRPr="00F15FFE" w:rsidRDefault="00F15FFE" w:rsidP="00F15FFE">
      <w:pPr>
        <w:pStyle w:val="SemEspaamento"/>
        <w:numPr>
          <w:ilvl w:val="1"/>
          <w:numId w:val="2"/>
        </w:numPr>
        <w:ind w:left="0" w:firstLine="0"/>
        <w:rPr>
          <w:rFonts w:cs="Arial"/>
          <w:b/>
          <w:szCs w:val="24"/>
        </w:rPr>
      </w:pPr>
      <w:r>
        <w:rPr>
          <w:rFonts w:cs="Arial"/>
          <w:b/>
          <w:szCs w:val="24"/>
        </w:rPr>
        <w:t>Descrição do F</w:t>
      </w:r>
      <w:r w:rsidRPr="00F15FFE">
        <w:rPr>
          <w:rFonts w:cs="Arial"/>
          <w:b/>
          <w:szCs w:val="24"/>
        </w:rPr>
        <w:t>uncionamento</w:t>
      </w:r>
    </w:p>
    <w:p w:rsidR="00F15FFE" w:rsidRDefault="00F15FFE" w:rsidP="00F15FFE">
      <w:pPr>
        <w:pStyle w:val="SemEspaamento"/>
        <w:ind w:left="360" w:firstLine="0"/>
        <w:rPr>
          <w:rStyle w:val="Forte"/>
          <w:b w:val="0"/>
          <w:bCs w:val="0"/>
        </w:rPr>
      </w:pPr>
    </w:p>
    <w:p w:rsidR="003D3F99" w:rsidRPr="003D3F99" w:rsidRDefault="003D3F99" w:rsidP="003D3F99">
      <w:pPr>
        <w:pStyle w:val="SemEspaamento"/>
      </w:pPr>
      <w:r w:rsidRPr="003D3F99">
        <w:t xml:space="preserve">O </w:t>
      </w:r>
      <w:proofErr w:type="spellStart"/>
      <w:r w:rsidRPr="003D3F99">
        <w:t>TalkGo</w:t>
      </w:r>
      <w:proofErr w:type="spellEnd"/>
      <w:r w:rsidRPr="003D3F99">
        <w:t xml:space="preserve"> é um sistema baseado no </w:t>
      </w:r>
      <w:proofErr w:type="spellStart"/>
      <w:r w:rsidRPr="003D3F99">
        <w:t>Raspberry</w:t>
      </w:r>
      <w:proofErr w:type="spellEnd"/>
      <w:r w:rsidRPr="003D3F99">
        <w:t xml:space="preserve"> </w:t>
      </w:r>
      <w:proofErr w:type="spellStart"/>
      <w:r w:rsidRPr="003D3F99">
        <w:t>Pi</w:t>
      </w:r>
      <w:proofErr w:type="spellEnd"/>
      <w:r w:rsidRPr="003D3F99">
        <w:t xml:space="preserve"> Pico W que auxilia na comunicação de pessoas com dificuldades motoras e/ou na fala. Ele permite ao usuário selecionar mensagens pré-definidas ou formar palavras através de um joystick e botões, exibindo o texto selecionado em um display LCD.</w:t>
      </w:r>
    </w:p>
    <w:p w:rsidR="003D3F99" w:rsidRDefault="003D3F99" w:rsidP="003D3F99">
      <w:pPr>
        <w:pStyle w:val="SemEspaamento"/>
        <w:ind w:firstLine="0"/>
      </w:pPr>
      <w:r w:rsidRPr="003D3F99">
        <w:t>Fluxo de Operação</w:t>
      </w:r>
      <w:r>
        <w:t>:</w:t>
      </w:r>
    </w:p>
    <w:p w:rsidR="003D3F99" w:rsidRPr="003D3F99" w:rsidRDefault="003D3F99" w:rsidP="003D3F99">
      <w:pPr>
        <w:pStyle w:val="SemEspaamento"/>
        <w:ind w:firstLine="0"/>
      </w:pPr>
    </w:p>
    <w:p w:rsidR="003D3F99" w:rsidRPr="003D3F99" w:rsidRDefault="003D3F99" w:rsidP="003D3F99">
      <w:pPr>
        <w:pStyle w:val="PargrafodaLista"/>
        <w:numPr>
          <w:ilvl w:val="0"/>
          <w:numId w:val="14"/>
        </w:numPr>
        <w:spacing w:line="360" w:lineRule="auto"/>
        <w:ind w:left="0" w:firstLine="0"/>
        <w:rPr>
          <w:rFonts w:ascii="Arial" w:hAnsi="Arial" w:cs="Arial"/>
          <w:sz w:val="24"/>
          <w:szCs w:val="24"/>
        </w:rPr>
      </w:pPr>
      <w:r w:rsidRPr="003D3F99">
        <w:rPr>
          <w:rFonts w:ascii="Arial" w:hAnsi="Arial" w:cs="Arial"/>
          <w:b/>
          <w:sz w:val="24"/>
          <w:szCs w:val="24"/>
        </w:rPr>
        <w:t>Início:</w:t>
      </w:r>
      <w:r w:rsidRPr="003D3F99">
        <w:rPr>
          <w:rFonts w:ascii="Arial" w:hAnsi="Arial" w:cs="Arial"/>
          <w:sz w:val="24"/>
          <w:szCs w:val="24"/>
        </w:rPr>
        <w:t xml:space="preserve"> O dispositivo é ligado e exibe a tela inicial com o nome do sistema e a temperatura ambiente.</w:t>
      </w:r>
    </w:p>
    <w:p w:rsidR="003D3F99" w:rsidRPr="003D3F99" w:rsidRDefault="003D3F99" w:rsidP="003D3F99">
      <w:pPr>
        <w:pStyle w:val="PargrafodaLista"/>
        <w:numPr>
          <w:ilvl w:val="0"/>
          <w:numId w:val="14"/>
        </w:numPr>
        <w:spacing w:line="360" w:lineRule="auto"/>
        <w:ind w:left="0" w:firstLine="0"/>
        <w:rPr>
          <w:rFonts w:ascii="Arial" w:hAnsi="Arial" w:cs="Arial"/>
          <w:sz w:val="24"/>
          <w:szCs w:val="24"/>
        </w:rPr>
      </w:pPr>
      <w:r w:rsidRPr="003D3F99">
        <w:rPr>
          <w:rFonts w:ascii="Arial" w:hAnsi="Arial" w:cs="Arial"/>
          <w:b/>
          <w:sz w:val="24"/>
          <w:szCs w:val="24"/>
        </w:rPr>
        <w:t>Navegação pelo Menu:</w:t>
      </w:r>
      <w:r w:rsidRPr="003D3F99">
        <w:rPr>
          <w:rFonts w:ascii="Arial" w:hAnsi="Arial" w:cs="Arial"/>
          <w:sz w:val="24"/>
          <w:szCs w:val="24"/>
        </w:rPr>
        <w:t xml:space="preserve"> O usuário movimenta o joystick para cima ou para baixo para navegar entre as categorias de mensagens.</w:t>
      </w:r>
    </w:p>
    <w:p w:rsidR="003D3F99" w:rsidRPr="003D3F99" w:rsidRDefault="003D3F99" w:rsidP="003D3F99">
      <w:pPr>
        <w:pStyle w:val="PargrafodaLista"/>
        <w:numPr>
          <w:ilvl w:val="0"/>
          <w:numId w:val="14"/>
        </w:numPr>
        <w:spacing w:line="360" w:lineRule="auto"/>
        <w:ind w:left="0" w:firstLine="0"/>
        <w:rPr>
          <w:rFonts w:ascii="Arial" w:hAnsi="Arial" w:cs="Arial"/>
          <w:sz w:val="24"/>
          <w:szCs w:val="24"/>
        </w:rPr>
      </w:pPr>
      <w:r w:rsidRPr="003D3F99">
        <w:rPr>
          <w:rFonts w:ascii="Arial" w:hAnsi="Arial" w:cs="Arial"/>
          <w:b/>
          <w:sz w:val="24"/>
          <w:szCs w:val="24"/>
        </w:rPr>
        <w:t>Seleção de Opção:</w:t>
      </w:r>
      <w:r w:rsidRPr="003D3F99">
        <w:rPr>
          <w:rFonts w:ascii="Arial" w:hAnsi="Arial" w:cs="Arial"/>
          <w:sz w:val="24"/>
          <w:szCs w:val="24"/>
        </w:rPr>
        <w:t xml:space="preserve"> Ao pressionar o botão do joystick, o usuário entra no </w:t>
      </w:r>
      <w:proofErr w:type="spellStart"/>
      <w:r w:rsidRPr="003D3F99">
        <w:rPr>
          <w:rFonts w:ascii="Arial" w:hAnsi="Arial" w:cs="Arial"/>
          <w:sz w:val="24"/>
          <w:szCs w:val="24"/>
        </w:rPr>
        <w:t>submenu</w:t>
      </w:r>
      <w:proofErr w:type="spellEnd"/>
      <w:r w:rsidRPr="003D3F99">
        <w:rPr>
          <w:rFonts w:ascii="Arial" w:hAnsi="Arial" w:cs="Arial"/>
          <w:sz w:val="24"/>
          <w:szCs w:val="24"/>
        </w:rPr>
        <w:t xml:space="preserve"> e pode escolher uma mensagem específica.</w:t>
      </w:r>
    </w:p>
    <w:p w:rsidR="003D3F99" w:rsidRPr="003D3F99" w:rsidRDefault="003D3F99" w:rsidP="003D3F99">
      <w:pPr>
        <w:pStyle w:val="PargrafodaLista"/>
        <w:numPr>
          <w:ilvl w:val="0"/>
          <w:numId w:val="14"/>
        </w:numPr>
        <w:spacing w:line="360" w:lineRule="auto"/>
        <w:ind w:left="0" w:firstLine="0"/>
        <w:rPr>
          <w:rFonts w:ascii="Arial" w:hAnsi="Arial" w:cs="Arial"/>
          <w:sz w:val="24"/>
          <w:szCs w:val="24"/>
        </w:rPr>
      </w:pPr>
      <w:r w:rsidRPr="003D3F99">
        <w:rPr>
          <w:rFonts w:ascii="Arial" w:hAnsi="Arial" w:cs="Arial"/>
          <w:b/>
          <w:sz w:val="24"/>
          <w:szCs w:val="24"/>
        </w:rPr>
        <w:t>Exibição da Mensagem:</w:t>
      </w:r>
      <w:r w:rsidRPr="003D3F99">
        <w:rPr>
          <w:rFonts w:ascii="Arial" w:hAnsi="Arial" w:cs="Arial"/>
          <w:sz w:val="24"/>
          <w:szCs w:val="24"/>
        </w:rPr>
        <w:t xml:space="preserve"> A frase escolhida é exibida no LCD OLED (SSD1306), possibilitando a comunicação com terceiros.</w:t>
      </w:r>
    </w:p>
    <w:p w:rsidR="003D3F99" w:rsidRPr="003D3F99" w:rsidRDefault="003D3F99" w:rsidP="003D3F99">
      <w:pPr>
        <w:pStyle w:val="PargrafodaLista"/>
        <w:numPr>
          <w:ilvl w:val="0"/>
          <w:numId w:val="14"/>
        </w:numPr>
        <w:spacing w:line="360" w:lineRule="auto"/>
        <w:ind w:left="0" w:firstLine="0"/>
        <w:rPr>
          <w:rFonts w:ascii="Arial" w:hAnsi="Arial" w:cs="Arial"/>
          <w:sz w:val="24"/>
          <w:szCs w:val="24"/>
        </w:rPr>
      </w:pPr>
      <w:r w:rsidRPr="003D3F99">
        <w:rPr>
          <w:rFonts w:ascii="Arial" w:hAnsi="Arial" w:cs="Arial"/>
          <w:b/>
          <w:sz w:val="24"/>
          <w:szCs w:val="24"/>
        </w:rPr>
        <w:t>Modo Alfabeto:</w:t>
      </w:r>
      <w:r w:rsidRPr="003D3F99">
        <w:rPr>
          <w:rFonts w:ascii="Arial" w:hAnsi="Arial" w:cs="Arial"/>
          <w:sz w:val="24"/>
          <w:szCs w:val="24"/>
        </w:rPr>
        <w:t xml:space="preserve"> O usuário pode construir palavras letra por letra, confirmando cada uma com o botão A.</w:t>
      </w:r>
    </w:p>
    <w:p w:rsidR="003D3F99" w:rsidRPr="003D3F99" w:rsidRDefault="003D3F99" w:rsidP="003D3F99">
      <w:pPr>
        <w:pStyle w:val="PargrafodaLista"/>
        <w:numPr>
          <w:ilvl w:val="0"/>
          <w:numId w:val="14"/>
        </w:numPr>
        <w:spacing w:line="360" w:lineRule="auto"/>
        <w:ind w:left="0" w:firstLine="0"/>
        <w:rPr>
          <w:rFonts w:ascii="Arial" w:hAnsi="Arial" w:cs="Arial"/>
          <w:sz w:val="24"/>
          <w:szCs w:val="24"/>
        </w:rPr>
      </w:pPr>
      <w:r w:rsidRPr="003D3F99">
        <w:rPr>
          <w:rFonts w:ascii="Arial" w:hAnsi="Arial" w:cs="Arial"/>
          <w:b/>
          <w:sz w:val="24"/>
          <w:szCs w:val="24"/>
        </w:rPr>
        <w:t>Sinal de Emergência:</w:t>
      </w:r>
      <w:r w:rsidRPr="003D3F99">
        <w:rPr>
          <w:rFonts w:ascii="Arial" w:hAnsi="Arial" w:cs="Arial"/>
          <w:sz w:val="24"/>
          <w:szCs w:val="24"/>
        </w:rPr>
        <w:t xml:space="preserve"> Ao pressionar o botão B, a mensagem "SOCORRO" aparece no display, e um alerta sonoro e visual é ativado.</w:t>
      </w:r>
    </w:p>
    <w:p w:rsidR="00693EDE" w:rsidRPr="00693EDE" w:rsidRDefault="00693EDE" w:rsidP="00693EDE">
      <w:pPr>
        <w:pStyle w:val="SemEspaamento"/>
        <w:ind w:firstLine="0"/>
      </w:pPr>
    </w:p>
    <w:p w:rsidR="005A5AB9" w:rsidRPr="004966C8" w:rsidRDefault="004966C8" w:rsidP="00FA3FDF">
      <w:pPr>
        <w:pStyle w:val="PargrafodaLista"/>
        <w:numPr>
          <w:ilvl w:val="1"/>
          <w:numId w:val="2"/>
        </w:numPr>
        <w:spacing w:after="0" w:line="276" w:lineRule="auto"/>
        <w:ind w:left="0" w:firstLine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J</w:t>
      </w:r>
      <w:r w:rsidRPr="004966C8">
        <w:rPr>
          <w:rFonts w:ascii="Arial" w:hAnsi="Arial" w:cs="Arial"/>
          <w:b/>
          <w:sz w:val="24"/>
          <w:szCs w:val="24"/>
        </w:rPr>
        <w:t xml:space="preserve">ustificativa </w:t>
      </w:r>
    </w:p>
    <w:p w:rsidR="007F78E6" w:rsidRPr="007F78E6" w:rsidRDefault="007F78E6" w:rsidP="007F78E6">
      <w:pPr>
        <w:spacing w:after="0" w:line="276" w:lineRule="auto"/>
        <w:rPr>
          <w:rFonts w:ascii="Arial" w:hAnsi="Arial" w:cs="Arial"/>
          <w:b/>
          <w:sz w:val="24"/>
          <w:szCs w:val="24"/>
        </w:rPr>
      </w:pPr>
    </w:p>
    <w:p w:rsidR="005A5AB9" w:rsidRPr="00A50C5F" w:rsidRDefault="00B25BE0" w:rsidP="007F78E6">
      <w:pPr>
        <w:pStyle w:val="SemEspaamento"/>
      </w:pPr>
      <w:r w:rsidRPr="00A50C5F">
        <w:rPr>
          <w:lang w:eastAsia="pt-BR"/>
        </w:rPr>
        <w:t xml:space="preserve">Muitas </w:t>
      </w:r>
      <w:r w:rsidR="00A3226F" w:rsidRPr="00A50C5F">
        <w:rPr>
          <w:lang w:eastAsia="pt-BR"/>
        </w:rPr>
        <w:t>pessoas com limitações motoras ou</w:t>
      </w:r>
      <w:r w:rsidRPr="00A50C5F">
        <w:rPr>
          <w:lang w:eastAsia="pt-BR"/>
        </w:rPr>
        <w:t xml:space="preserve"> na fala enfrentam dificuldades para se comunicar, o que pode resultar em isolamento social e dificuldades no dia a dia</w:t>
      </w:r>
      <w:r w:rsidR="006B092A">
        <w:rPr>
          <w:lang w:eastAsia="pt-BR"/>
        </w:rPr>
        <w:t xml:space="preserve"> e até um menor tempo de vida</w:t>
      </w:r>
      <w:r w:rsidRPr="00A50C5F">
        <w:rPr>
          <w:lang w:eastAsia="pt-BR"/>
        </w:rPr>
        <w:t xml:space="preserve">. Os sistemas existentes no mercado geralmente são caros e de difícil acesso, dificultando ainda mais a inclusão dessas pessoas. O </w:t>
      </w:r>
      <w:proofErr w:type="spellStart"/>
      <w:r w:rsidR="005F4433">
        <w:rPr>
          <w:bCs/>
          <w:lang w:eastAsia="pt-BR"/>
        </w:rPr>
        <w:t>TalkGo</w:t>
      </w:r>
      <w:proofErr w:type="spellEnd"/>
      <w:r w:rsidRPr="00A50C5F">
        <w:rPr>
          <w:lang w:eastAsia="pt-BR"/>
        </w:rPr>
        <w:t xml:space="preserve"> se </w:t>
      </w:r>
      <w:r w:rsidRPr="00A50C5F">
        <w:t xml:space="preserve">propõe a ser uma alternativa acessível e </w:t>
      </w:r>
      <w:r w:rsidRPr="00A50C5F">
        <w:lastRenderedPageBreak/>
        <w:t>personalizável, permitindo que o usuário se expresse de forma prática e intuitiva por meio de um joystick</w:t>
      </w:r>
      <w:r w:rsidR="00693EDE" w:rsidRPr="00A50C5F">
        <w:t xml:space="preserve">, </w:t>
      </w:r>
      <w:proofErr w:type="spellStart"/>
      <w:r w:rsidR="00693EDE" w:rsidRPr="00A50C5F">
        <w:t>Leds</w:t>
      </w:r>
      <w:proofErr w:type="spellEnd"/>
      <w:r w:rsidR="00693EDE" w:rsidRPr="00A50C5F">
        <w:t xml:space="preserve"> indicadores, botão de emergência</w:t>
      </w:r>
      <w:r w:rsidRPr="00A50C5F">
        <w:t xml:space="preserve"> e um display OLED.</w:t>
      </w:r>
    </w:p>
    <w:p w:rsidR="006D1CFB" w:rsidRPr="007F78E6" w:rsidRDefault="006D1CFB" w:rsidP="00A60776">
      <w:pPr>
        <w:pStyle w:val="SemEspaamento"/>
        <w:ind w:firstLine="0"/>
      </w:pPr>
    </w:p>
    <w:p w:rsidR="006B60F8" w:rsidRPr="00A60776" w:rsidRDefault="004966C8" w:rsidP="00FA3FDF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firstLine="0"/>
        <w:rPr>
          <w:rFonts w:ascii="Arial" w:hAnsi="Arial" w:cs="Arial"/>
          <w:b/>
          <w:sz w:val="24"/>
          <w:szCs w:val="24"/>
        </w:rPr>
      </w:pPr>
      <w:r w:rsidRPr="00A60776">
        <w:rPr>
          <w:rFonts w:ascii="Arial" w:hAnsi="Arial" w:cs="Arial"/>
          <w:b/>
          <w:sz w:val="24"/>
          <w:szCs w:val="24"/>
        </w:rPr>
        <w:t>Originalidade</w:t>
      </w:r>
    </w:p>
    <w:p w:rsidR="00A60776" w:rsidRDefault="00A60776" w:rsidP="006B60F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b/>
          <w:sz w:val="24"/>
          <w:szCs w:val="24"/>
        </w:rPr>
      </w:pPr>
    </w:p>
    <w:p w:rsidR="00A60776" w:rsidRDefault="00FA5CB4" w:rsidP="00FA5CB4">
      <w:pPr>
        <w:pStyle w:val="SemEspaamento"/>
        <w:rPr>
          <w:shd w:val="clear" w:color="auto" w:fill="FFFFFF"/>
        </w:rPr>
      </w:pPr>
      <w:r>
        <w:rPr>
          <w:shd w:val="clear" w:color="auto" w:fill="FFFFFF"/>
        </w:rPr>
        <w:t xml:space="preserve">A principal inspiração para o desenvolvimento deste projeto foi o filme “A Teoria de Tudo”, que retrata a vida de Stephen Hawking </w:t>
      </w:r>
      <w:r w:rsidRPr="00FA5CB4">
        <w:t>diagnosticado com Esclerose Lateral Amiotrófica (ELA).</w:t>
      </w:r>
      <w:r>
        <w:rPr>
          <w:shd w:val="clear" w:color="auto" w:fill="FFFFFF"/>
        </w:rPr>
        <w:t xml:space="preserve"> No filme, o protagonista enfrenta a perda de todos os movimentos e da fala, enfrentando enormes dificuldades para se comunicar ao longo de sua vida, mesmo sendo um gênio. </w:t>
      </w:r>
      <w:r w:rsidR="00A50C5F">
        <w:rPr>
          <w:shd w:val="clear" w:color="auto" w:fill="FFFFFF"/>
        </w:rPr>
        <w:t xml:space="preserve">Diante dessa perspectiva, a </w:t>
      </w:r>
      <w:r>
        <w:rPr>
          <w:shd w:val="clear" w:color="auto" w:fill="FFFFFF"/>
        </w:rPr>
        <w:t xml:space="preserve">motivação central se tornou </w:t>
      </w:r>
      <w:r w:rsidR="00A50C5F">
        <w:rPr>
          <w:shd w:val="clear" w:color="auto" w:fill="FFFFFF"/>
        </w:rPr>
        <w:t xml:space="preserve">como </w:t>
      </w:r>
      <w:r>
        <w:rPr>
          <w:shd w:val="clear" w:color="auto" w:fill="FFFFFF"/>
        </w:rPr>
        <w:t>ajudar pessoas que</w:t>
      </w:r>
      <w:r w:rsidR="00A50C5F">
        <w:rPr>
          <w:shd w:val="clear" w:color="auto" w:fill="FFFFFF"/>
        </w:rPr>
        <w:t xml:space="preserve"> enfrentam desafios semelhantes.</w:t>
      </w:r>
    </w:p>
    <w:p w:rsidR="00A60776" w:rsidRDefault="00FA5CB4" w:rsidP="00FA5CB4">
      <w:pPr>
        <w:pStyle w:val="SemEspaamento"/>
        <w:rPr>
          <w:shd w:val="clear" w:color="auto" w:fill="FFFFFF"/>
        </w:rPr>
      </w:pPr>
      <w:r>
        <w:rPr>
          <w:shd w:val="clear" w:color="auto" w:fill="FFFFFF"/>
        </w:rPr>
        <w:t xml:space="preserve">Com isso, realizei uma pesquisa sobre projetos relacionados ao tema e explorei maneiras de aplicar esses conhecimentos utilizando minha principal ferramenta: a placa </w:t>
      </w:r>
      <w:proofErr w:type="spellStart"/>
      <w:r>
        <w:rPr>
          <w:shd w:val="clear" w:color="auto" w:fill="FFFFFF"/>
        </w:rPr>
        <w:t>BitDogLab</w:t>
      </w:r>
      <w:proofErr w:type="spellEnd"/>
      <w:r>
        <w:rPr>
          <w:shd w:val="clear" w:color="auto" w:fill="FFFFFF"/>
        </w:rPr>
        <w:t>.</w:t>
      </w:r>
    </w:p>
    <w:p w:rsidR="00FA5CB4" w:rsidRDefault="00FA5CB4" w:rsidP="00FA5CB4">
      <w:pPr>
        <w:pStyle w:val="SemEspaamento"/>
      </w:pPr>
      <w:r w:rsidRPr="00FA5CB4">
        <w:t xml:space="preserve">O artigo “Comunicação para ELA utilizando </w:t>
      </w:r>
      <w:proofErr w:type="spellStart"/>
      <w:r w:rsidRPr="00FA5CB4">
        <w:t>Arduino</w:t>
      </w:r>
      <w:proofErr w:type="spellEnd"/>
      <w:r w:rsidRPr="00FA5CB4">
        <w:t xml:space="preserve">” apresenta um projeto inovador destinado a ajudar pessoas com Esclerose Lateral Amiotrófica (ELA) a se comunicarem. A proposta envolve o uso de um sistema que combina tecnologia de rastreamento ocular e um </w:t>
      </w:r>
      <w:proofErr w:type="spellStart"/>
      <w:r w:rsidRPr="00FA5CB4">
        <w:t>microcontrolador</w:t>
      </w:r>
      <w:proofErr w:type="spellEnd"/>
      <w:r w:rsidRPr="00FA5CB4">
        <w:t xml:space="preserve"> </w:t>
      </w:r>
      <w:proofErr w:type="spellStart"/>
      <w:r w:rsidRPr="00FA5CB4">
        <w:t>Arduino</w:t>
      </w:r>
      <w:proofErr w:type="spellEnd"/>
      <w:r w:rsidRPr="00FA5CB4">
        <w:t>, permitindo que movimentos oculares sejam traduzidos em comandos, funcionando como um teclado virtual. Essa solução proporciona maior autonomia e qualidade de vida aos usuários, capacitando-os a expressar suas necessidades e interagir socialmente. Além disso, o projeto é descrito como uma alternativa acessível e de baixo custo, fomentando a personalização de dispositivos de comunicação.</w:t>
      </w:r>
    </w:p>
    <w:p w:rsidR="00FA5CB4" w:rsidRPr="007D6468" w:rsidRDefault="008866C6" w:rsidP="007D6468">
      <w:pPr>
        <w:pStyle w:val="SemEspaamento"/>
      </w:pPr>
      <w:r w:rsidRPr="008866C6">
        <w:t xml:space="preserve">Outro artigo é do Diário do Nordeste </w:t>
      </w:r>
      <w:r>
        <w:t xml:space="preserve">que </w:t>
      </w:r>
      <w:r w:rsidRPr="008866C6">
        <w:t xml:space="preserve">destaca um programa inovador desenvolvido em Fortaleza, que visa facilitar a comunicação de pessoas com dificuldades na fala, como aquelas que enfrentam condições como a Esclerose Lateral Amiotrófica (ELA). O programa utiliza tecnologia </w:t>
      </w:r>
      <w:proofErr w:type="spellStart"/>
      <w:r w:rsidRPr="008866C6">
        <w:t>assistiva</w:t>
      </w:r>
      <w:proofErr w:type="spellEnd"/>
      <w:r w:rsidRPr="008866C6">
        <w:t xml:space="preserve"> para permitir que os usuários se comuniquem de maneira mais eficaz, por meio de dispositivos e aplicativos que interpretam gestos e movimentos oculares. Além de ampliar a autonomia das pessoas com limitações na fala, a iniciativa busca promover a </w:t>
      </w:r>
      <w:r w:rsidRPr="008866C6">
        <w:lastRenderedPageBreak/>
        <w:t>inclusão social, proporcionando melhores oportunidades de interação e expressão.</w:t>
      </w:r>
    </w:p>
    <w:p w:rsidR="00FA5CB4" w:rsidRDefault="00FA5CB4" w:rsidP="006B60F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b/>
          <w:sz w:val="24"/>
          <w:szCs w:val="24"/>
        </w:rPr>
      </w:pPr>
    </w:p>
    <w:p w:rsidR="006B60F8" w:rsidRPr="00AD7D62" w:rsidRDefault="004966C8" w:rsidP="00FA3FDF">
      <w:pPr>
        <w:pStyle w:val="SemEspaamento"/>
        <w:numPr>
          <w:ilvl w:val="0"/>
          <w:numId w:val="1"/>
        </w:numPr>
        <w:rPr>
          <w:rFonts w:cs="Arial"/>
          <w:b/>
          <w:szCs w:val="24"/>
        </w:rPr>
      </w:pPr>
      <w:r w:rsidRPr="004966C8">
        <w:rPr>
          <w:b/>
        </w:rPr>
        <w:t>ESPECIFICAÇÃO DO HARDWARE</w:t>
      </w:r>
    </w:p>
    <w:p w:rsidR="007800B9" w:rsidRPr="00B8715F" w:rsidRDefault="00B8715F" w:rsidP="00FA3FDF">
      <w:pPr>
        <w:pStyle w:val="Pargrafoda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</w:t>
      </w:r>
      <w:r w:rsidRPr="00B8715F">
        <w:rPr>
          <w:rFonts w:ascii="Arial" w:hAnsi="Arial" w:cs="Arial"/>
          <w:b/>
          <w:sz w:val="24"/>
          <w:szCs w:val="24"/>
        </w:rPr>
        <w:t xml:space="preserve">iagrama </w:t>
      </w:r>
      <w:r w:rsidR="00D04780">
        <w:rPr>
          <w:rFonts w:ascii="Arial" w:hAnsi="Arial" w:cs="Arial"/>
          <w:b/>
          <w:sz w:val="24"/>
          <w:szCs w:val="24"/>
        </w:rPr>
        <w:t>de blocos</w:t>
      </w:r>
    </w:p>
    <w:p w:rsidR="00BB3BFA" w:rsidRPr="007126F0" w:rsidRDefault="00AC5E69" w:rsidP="00AC5E6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BF578FB" wp14:editId="432F2128">
            <wp:extent cx="5934973" cy="3631867"/>
            <wp:effectExtent l="0" t="0" r="889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Bloco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8" b="6488"/>
                    <a:stretch/>
                  </pic:blipFill>
                  <pic:spPr bwMode="auto">
                    <a:xfrm>
                      <a:off x="0" y="0"/>
                      <a:ext cx="5938959" cy="363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0776" w:rsidRPr="00B175C4" w:rsidRDefault="00BB3BFA" w:rsidP="00B175C4">
      <w:pPr>
        <w:jc w:val="center"/>
        <w:rPr>
          <w:rFonts w:ascii="Arial" w:hAnsi="Arial" w:cs="Arial"/>
          <w:sz w:val="20"/>
          <w:szCs w:val="20"/>
        </w:rPr>
      </w:pPr>
      <w:r w:rsidRPr="00BB3BFA">
        <w:rPr>
          <w:rFonts w:ascii="Arial" w:hAnsi="Arial" w:cs="Arial"/>
          <w:sz w:val="20"/>
          <w:szCs w:val="20"/>
        </w:rPr>
        <w:t xml:space="preserve">Figura </w:t>
      </w:r>
      <w:r w:rsidRPr="00BB3BFA">
        <w:rPr>
          <w:rFonts w:ascii="Arial" w:hAnsi="Arial" w:cs="Arial"/>
          <w:sz w:val="20"/>
          <w:szCs w:val="20"/>
        </w:rPr>
        <w:fldChar w:fldCharType="begin"/>
      </w:r>
      <w:r w:rsidRPr="00BB3BFA">
        <w:rPr>
          <w:rFonts w:ascii="Arial" w:hAnsi="Arial" w:cs="Arial"/>
          <w:sz w:val="20"/>
          <w:szCs w:val="20"/>
        </w:rPr>
        <w:instrText xml:space="preserve"> SEQ Figura \* ARABIC </w:instrText>
      </w:r>
      <w:r w:rsidRPr="00BB3BFA">
        <w:rPr>
          <w:rFonts w:ascii="Arial" w:hAnsi="Arial" w:cs="Arial"/>
          <w:sz w:val="20"/>
          <w:szCs w:val="20"/>
        </w:rPr>
        <w:fldChar w:fldCharType="separate"/>
      </w:r>
      <w:r w:rsidR="002437E1">
        <w:rPr>
          <w:rFonts w:ascii="Arial" w:hAnsi="Arial" w:cs="Arial"/>
          <w:noProof/>
          <w:sz w:val="20"/>
          <w:szCs w:val="20"/>
        </w:rPr>
        <w:t>1</w:t>
      </w:r>
      <w:r w:rsidRPr="00BB3BFA">
        <w:rPr>
          <w:rFonts w:ascii="Arial" w:hAnsi="Arial" w:cs="Arial"/>
          <w:sz w:val="20"/>
          <w:szCs w:val="20"/>
        </w:rPr>
        <w:fldChar w:fldCharType="end"/>
      </w:r>
      <w:r w:rsidRPr="00BB3BFA">
        <w:rPr>
          <w:rFonts w:ascii="Arial" w:hAnsi="Arial" w:cs="Arial"/>
          <w:sz w:val="20"/>
          <w:szCs w:val="20"/>
        </w:rPr>
        <w:t xml:space="preserve"> - Diagrama do projeto</w:t>
      </w:r>
    </w:p>
    <w:p w:rsidR="003E20C8" w:rsidRDefault="003E20C8" w:rsidP="003E20C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B8715F" w:rsidRDefault="003E20C8" w:rsidP="00FA3FDF">
      <w:pPr>
        <w:pStyle w:val="Pargrafoda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B8715F" w:rsidRPr="00B8715F">
        <w:rPr>
          <w:rFonts w:ascii="Arial" w:hAnsi="Arial" w:cs="Arial"/>
          <w:b/>
          <w:sz w:val="24"/>
          <w:szCs w:val="24"/>
        </w:rPr>
        <w:t>Função de cada bloco</w:t>
      </w:r>
    </w:p>
    <w:p w:rsidR="00B8715F" w:rsidRDefault="00B8715F" w:rsidP="00B8715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hAnsi="Arial" w:cs="Arial"/>
          <w:b/>
          <w:sz w:val="24"/>
          <w:szCs w:val="24"/>
        </w:rPr>
      </w:pPr>
    </w:p>
    <w:p w:rsidR="00442BCA" w:rsidRPr="00442BCA" w:rsidRDefault="002A7FB2" w:rsidP="00442BCA">
      <w:pPr>
        <w:pStyle w:val="SemEspaamento"/>
        <w:ind w:firstLine="0"/>
      </w:pPr>
      <w:r w:rsidRPr="00442BCA">
        <w:rPr>
          <w:rFonts w:cs="Arial"/>
          <w:b/>
          <w:szCs w:val="24"/>
        </w:rPr>
        <w:t>Inicialização:</w:t>
      </w:r>
      <w:r w:rsidR="00442BCA">
        <w:rPr>
          <w:rFonts w:cs="Arial"/>
          <w:szCs w:val="24"/>
        </w:rPr>
        <w:t xml:space="preserve"> </w:t>
      </w:r>
      <w:r w:rsidRPr="00442BCA">
        <w:t>Configura todos os pinos de entrada e saída, inicializa o ADC, o barramento I2C e o display OLED. Este bloco é responsável por preparar o sistema para operação.</w:t>
      </w:r>
    </w:p>
    <w:p w:rsidR="00442BCA" w:rsidRPr="00BB3BFA" w:rsidRDefault="002A7FB2" w:rsidP="00442BCA">
      <w:pPr>
        <w:pStyle w:val="SemEspaamento"/>
        <w:ind w:firstLine="0"/>
      </w:pPr>
      <w:r w:rsidRPr="00A60776">
        <w:rPr>
          <w:rFonts w:cs="Arial"/>
          <w:b/>
          <w:szCs w:val="24"/>
        </w:rPr>
        <w:t>Leitura de Sensores:</w:t>
      </w:r>
      <w:r w:rsidR="00442BCA">
        <w:rPr>
          <w:rFonts w:cs="Arial"/>
          <w:b/>
          <w:szCs w:val="24"/>
        </w:rPr>
        <w:t xml:space="preserve"> </w:t>
      </w:r>
      <w:r w:rsidRPr="002A7FB2">
        <w:t>Lê os valores do joystick (eixos X e Y) e a temperatura do sensor. Converte os valores lidos do ADC para uma representação utilizável (por exemplo, temperatura em graus Celsius).</w:t>
      </w:r>
    </w:p>
    <w:p w:rsidR="00442BCA" w:rsidRPr="00442BCA" w:rsidRDefault="002A7FB2" w:rsidP="00442BCA">
      <w:pPr>
        <w:pStyle w:val="SemEspaamento"/>
        <w:ind w:firstLine="0"/>
      </w:pPr>
      <w:r w:rsidRPr="00A60776">
        <w:rPr>
          <w:rFonts w:cs="Arial"/>
          <w:b/>
          <w:szCs w:val="24"/>
        </w:rPr>
        <w:t>Menu e Navegação:</w:t>
      </w:r>
      <w:r w:rsidR="00442BCA">
        <w:rPr>
          <w:rFonts w:cs="Arial"/>
          <w:b/>
          <w:szCs w:val="24"/>
        </w:rPr>
        <w:t xml:space="preserve"> </w:t>
      </w:r>
      <w:r w:rsidRPr="002A7FB2">
        <w:t xml:space="preserve">Gerencia a exibição do menu principal e dos </w:t>
      </w:r>
      <w:proofErr w:type="spellStart"/>
      <w:r w:rsidRPr="002A7FB2">
        <w:t>submenus</w:t>
      </w:r>
      <w:proofErr w:type="spellEnd"/>
      <w:r w:rsidRPr="002A7FB2">
        <w:t xml:space="preserve">. Permite ao usuário navegar entre as opções usando o joystick e selecionar uma opção pressionando o botão </w:t>
      </w:r>
      <w:r w:rsidR="00B01127">
        <w:t xml:space="preserve">central </w:t>
      </w:r>
      <w:r w:rsidRPr="002A7FB2">
        <w:t>do joystick.</w:t>
      </w:r>
    </w:p>
    <w:p w:rsidR="00442BCA" w:rsidRPr="00442BCA" w:rsidRDefault="002A7FB2" w:rsidP="00442BCA">
      <w:pPr>
        <w:pStyle w:val="SemEspaamento"/>
        <w:ind w:firstLine="0"/>
      </w:pPr>
      <w:r w:rsidRPr="00442BCA">
        <w:rPr>
          <w:b/>
        </w:rPr>
        <w:lastRenderedPageBreak/>
        <w:t>Exibição de Dados:</w:t>
      </w:r>
      <w:r w:rsidR="00442BCA">
        <w:t xml:space="preserve"> </w:t>
      </w:r>
      <w:proofErr w:type="spellStart"/>
      <w:r w:rsidRPr="002A7FB2">
        <w:t>Renderiza</w:t>
      </w:r>
      <w:proofErr w:type="spellEnd"/>
      <w:r w:rsidRPr="002A7FB2">
        <w:t xml:space="preserve"> texto e informações no display OLED. Exibe mensagens, a temperatura atual e feedback visual sobre as ações do usuário.</w:t>
      </w:r>
    </w:p>
    <w:p w:rsidR="00E20978" w:rsidRPr="00BB3BFA" w:rsidRDefault="002A7FB2" w:rsidP="00BB3BFA">
      <w:pPr>
        <w:pStyle w:val="SemEspaamento"/>
        <w:ind w:firstLine="0"/>
      </w:pPr>
      <w:r w:rsidRPr="00A60776">
        <w:rPr>
          <w:rFonts w:cs="Arial"/>
          <w:b/>
          <w:szCs w:val="24"/>
        </w:rPr>
        <w:t xml:space="preserve">Controle de </w:t>
      </w:r>
      <w:proofErr w:type="spellStart"/>
      <w:r w:rsidRPr="00A60776">
        <w:rPr>
          <w:rFonts w:cs="Arial"/>
          <w:b/>
          <w:szCs w:val="24"/>
        </w:rPr>
        <w:t>LEDs</w:t>
      </w:r>
      <w:proofErr w:type="spellEnd"/>
      <w:r w:rsidRPr="00A60776">
        <w:rPr>
          <w:rFonts w:cs="Arial"/>
          <w:b/>
          <w:szCs w:val="24"/>
        </w:rPr>
        <w:t xml:space="preserve"> e </w:t>
      </w:r>
      <w:proofErr w:type="spellStart"/>
      <w:r w:rsidRPr="00A60776">
        <w:rPr>
          <w:rFonts w:cs="Arial"/>
          <w:b/>
          <w:szCs w:val="24"/>
        </w:rPr>
        <w:t>Buzzer</w:t>
      </w:r>
      <w:proofErr w:type="spellEnd"/>
      <w:r w:rsidRPr="002A7FB2">
        <w:t>:</w:t>
      </w:r>
      <w:r w:rsidR="00442BCA">
        <w:t xml:space="preserve"> </w:t>
      </w:r>
      <w:r w:rsidRPr="002A7FB2">
        <w:t xml:space="preserve">Controla os </w:t>
      </w:r>
      <w:proofErr w:type="spellStart"/>
      <w:r w:rsidRPr="002A7FB2">
        <w:t>LEDs</w:t>
      </w:r>
      <w:proofErr w:type="spellEnd"/>
      <w:r w:rsidRPr="002A7FB2">
        <w:t xml:space="preserve"> e o </w:t>
      </w:r>
      <w:proofErr w:type="spellStart"/>
      <w:r w:rsidRPr="002A7FB2">
        <w:t>buzzer</w:t>
      </w:r>
      <w:proofErr w:type="spellEnd"/>
      <w:r w:rsidRPr="002A7FB2">
        <w:t xml:space="preserve"> para fornecer feedback visual e sonoro ao usuário. Os </w:t>
      </w:r>
      <w:proofErr w:type="spellStart"/>
      <w:r w:rsidRPr="002A7FB2">
        <w:t>LEDs</w:t>
      </w:r>
      <w:proofErr w:type="spellEnd"/>
      <w:r w:rsidRPr="002A7FB2">
        <w:t xml:space="preserve"> indicam o estado atual do menu ou a seleção, enquanto o </w:t>
      </w:r>
      <w:proofErr w:type="spellStart"/>
      <w:r w:rsidRPr="002A7FB2">
        <w:t>buzzer</w:t>
      </w:r>
      <w:proofErr w:type="spellEnd"/>
      <w:r w:rsidRPr="002A7FB2">
        <w:t xml:space="preserve"> emite sons para confirmações ou alertas.</w:t>
      </w:r>
    </w:p>
    <w:p w:rsidR="00E20978" w:rsidRPr="00B8715F" w:rsidRDefault="00E20978" w:rsidP="00B8715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hAnsi="Arial" w:cs="Arial"/>
          <w:b/>
          <w:sz w:val="24"/>
          <w:szCs w:val="24"/>
        </w:rPr>
      </w:pPr>
    </w:p>
    <w:p w:rsidR="00B8715F" w:rsidRPr="00BB3BFA" w:rsidRDefault="003E20C8" w:rsidP="00FA3FDF">
      <w:pPr>
        <w:pStyle w:val="Pargrafoda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B8715F" w:rsidRPr="00B8715F">
        <w:rPr>
          <w:rFonts w:ascii="Arial" w:hAnsi="Arial" w:cs="Arial"/>
          <w:b/>
          <w:sz w:val="24"/>
          <w:szCs w:val="24"/>
        </w:rPr>
        <w:t xml:space="preserve">Descrição da </w:t>
      </w:r>
      <w:proofErr w:type="spellStart"/>
      <w:r w:rsidR="00B8715F" w:rsidRPr="00B8715F">
        <w:rPr>
          <w:rFonts w:ascii="Arial" w:hAnsi="Arial" w:cs="Arial"/>
          <w:b/>
          <w:sz w:val="24"/>
          <w:szCs w:val="24"/>
        </w:rPr>
        <w:t>pinagem</w:t>
      </w:r>
      <w:proofErr w:type="spellEnd"/>
      <w:r w:rsidR="00B8715F" w:rsidRPr="00B8715F">
        <w:rPr>
          <w:rFonts w:ascii="Arial" w:hAnsi="Arial" w:cs="Arial"/>
          <w:b/>
          <w:sz w:val="24"/>
          <w:szCs w:val="24"/>
        </w:rPr>
        <w:t xml:space="preserve"> usada</w:t>
      </w:r>
    </w:p>
    <w:p w:rsidR="00BB3BFA" w:rsidRPr="00E20978" w:rsidRDefault="00BB3BFA" w:rsidP="00BB3BF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hAnsi="Arial" w:cs="Arial"/>
          <w:b/>
          <w:sz w:val="24"/>
          <w:szCs w:val="24"/>
          <w:shd w:val="clear" w:color="auto" w:fill="FFFFFF"/>
        </w:rPr>
      </w:pPr>
    </w:p>
    <w:tbl>
      <w:tblPr>
        <w:tblW w:w="87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3"/>
        <w:gridCol w:w="3123"/>
        <w:gridCol w:w="2294"/>
      </w:tblGrid>
      <w:tr w:rsidR="002B3440" w:rsidRPr="002B3440" w:rsidTr="002B3440">
        <w:trPr>
          <w:trHeight w:val="503"/>
          <w:tblHeader/>
          <w:tblCellSpacing w:w="15" w:type="dxa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Componente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 xml:space="preserve">Pino do </w:t>
            </w:r>
            <w:proofErr w:type="spellStart"/>
            <w:r w:rsidRPr="002B3440">
              <w:rPr>
                <w:lang w:eastAsia="pt-BR"/>
              </w:rPr>
              <w:t>Raspberry</w:t>
            </w:r>
            <w:proofErr w:type="spellEnd"/>
            <w:r w:rsidRPr="002B3440">
              <w:rPr>
                <w:lang w:eastAsia="pt-BR"/>
              </w:rPr>
              <w:t xml:space="preserve"> </w:t>
            </w:r>
            <w:proofErr w:type="spellStart"/>
            <w:r w:rsidRPr="002B3440">
              <w:rPr>
                <w:lang w:eastAsia="pt-BR"/>
              </w:rPr>
              <w:t>Pi</w:t>
            </w:r>
            <w:proofErr w:type="spellEnd"/>
            <w:r w:rsidRPr="002B3440">
              <w:rPr>
                <w:lang w:eastAsia="pt-BR"/>
              </w:rPr>
              <w:t xml:space="preserve"> Pico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Função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proofErr w:type="spellStart"/>
            <w:r w:rsidRPr="002B3440">
              <w:rPr>
                <w:lang w:eastAsia="pt-BR"/>
              </w:rPr>
              <w:t>Joystic</w:t>
            </w:r>
            <w:proofErr w:type="spellEnd"/>
            <w:r w:rsidRPr="002B3440">
              <w:rPr>
                <w:lang w:eastAsia="pt-BR"/>
              </w:rPr>
              <w:t xml:space="preserve"> VRX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GP26 (ADC0)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Leitura do eixo X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proofErr w:type="spellStart"/>
            <w:r w:rsidRPr="002B3440">
              <w:rPr>
                <w:lang w:eastAsia="pt-BR"/>
              </w:rPr>
              <w:t>Joystic</w:t>
            </w:r>
            <w:proofErr w:type="spellEnd"/>
            <w:r w:rsidRPr="002B3440">
              <w:rPr>
                <w:lang w:eastAsia="pt-BR"/>
              </w:rPr>
              <w:t xml:space="preserve"> VRY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GP27 (ADC1)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Leitura do eixo Y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proofErr w:type="spellStart"/>
            <w:r w:rsidRPr="002B3440">
              <w:rPr>
                <w:lang w:eastAsia="pt-BR"/>
              </w:rPr>
              <w:t>Joystic</w:t>
            </w:r>
            <w:proofErr w:type="spellEnd"/>
            <w:r w:rsidRPr="002B3440">
              <w:rPr>
                <w:lang w:eastAsia="pt-BR"/>
              </w:rPr>
              <w:t xml:space="preserve"> SW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GP22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Botão de seleção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Display OLED SSD1306 SDA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GP14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Comunicação I2C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Display OLED SSD1306 SCL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GP15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Comunicação I2C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LED Vermelho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GP13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Indicação visual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LED Verde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GP11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Indicação visual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LED Azul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GP12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Indicação visual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proofErr w:type="spellStart"/>
            <w:r w:rsidRPr="002B3440">
              <w:rPr>
                <w:lang w:eastAsia="pt-BR"/>
              </w:rPr>
              <w:t>Buzzer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GP10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Alerta sonoro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Botão A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 w:rsidRPr="002B3440">
              <w:rPr>
                <w:lang w:eastAsia="pt-BR"/>
              </w:rPr>
              <w:t>GP5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B3440" w:rsidRPr="002B3440" w:rsidRDefault="002B3440" w:rsidP="002B3440">
            <w:pPr>
              <w:rPr>
                <w:lang w:eastAsia="pt-BR"/>
              </w:rPr>
            </w:pPr>
            <w:r>
              <w:rPr>
                <w:lang w:eastAsia="pt-BR"/>
              </w:rPr>
              <w:t>E</w:t>
            </w:r>
            <w:r w:rsidRPr="002B3440">
              <w:rPr>
                <w:lang w:eastAsia="pt-BR"/>
              </w:rPr>
              <w:t>mergência</w:t>
            </w:r>
          </w:p>
        </w:tc>
      </w:tr>
      <w:tr w:rsidR="002B3440" w:rsidRPr="002B3440" w:rsidTr="002B3440">
        <w:trPr>
          <w:trHeight w:val="503"/>
          <w:tblCellSpacing w:w="15" w:type="dxa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B3440" w:rsidRPr="002B3440" w:rsidRDefault="002B3440" w:rsidP="002B3440">
            <w:pPr>
              <w:rPr>
                <w:lang w:eastAsia="pt-BR"/>
              </w:rPr>
            </w:pPr>
            <w:r>
              <w:rPr>
                <w:lang w:eastAsia="pt-BR"/>
              </w:rPr>
              <w:t>Botão B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B3440" w:rsidRPr="002B3440" w:rsidRDefault="002B3440" w:rsidP="002B3440">
            <w:pPr>
              <w:rPr>
                <w:lang w:eastAsia="pt-BR"/>
              </w:rPr>
            </w:pPr>
            <w:r>
              <w:rPr>
                <w:lang w:eastAsia="pt-BR"/>
              </w:rPr>
              <w:t>GP6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B3440" w:rsidRPr="002B3440" w:rsidRDefault="002B3440" w:rsidP="002B3440">
            <w:pPr>
              <w:rPr>
                <w:lang w:eastAsia="pt-BR"/>
              </w:rPr>
            </w:pPr>
            <w:r>
              <w:rPr>
                <w:lang w:eastAsia="pt-BR"/>
              </w:rPr>
              <w:t>Finalizar Frase</w:t>
            </w:r>
          </w:p>
        </w:tc>
      </w:tr>
    </w:tbl>
    <w:p w:rsidR="002A7FB2" w:rsidRDefault="002A7FB2" w:rsidP="002A7FB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A60776" w:rsidRPr="00B8715F" w:rsidRDefault="00A60776" w:rsidP="002A7FB2">
      <w:pPr>
        <w:pStyle w:val="PargrafodaLista"/>
        <w:ind w:left="0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B8715F" w:rsidRPr="00B01127" w:rsidRDefault="003E20C8" w:rsidP="00FA3FDF">
      <w:pPr>
        <w:pStyle w:val="Pargrafoda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B8715F" w:rsidRPr="00B8715F">
        <w:rPr>
          <w:rFonts w:ascii="Arial" w:hAnsi="Arial" w:cs="Arial"/>
          <w:b/>
          <w:sz w:val="24"/>
          <w:szCs w:val="24"/>
        </w:rPr>
        <w:t>Configuração de cada bloco</w:t>
      </w:r>
    </w:p>
    <w:p w:rsidR="00B01127" w:rsidRPr="00B01127" w:rsidRDefault="00B01127" w:rsidP="00B0112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861B9C" w:rsidRDefault="00861B9C" w:rsidP="00BB3BFA">
      <w:pPr>
        <w:pStyle w:val="Ttulo1"/>
      </w:pPr>
      <w:r>
        <w:t>Definição de Menus e Opções</w:t>
      </w:r>
    </w:p>
    <w:p w:rsidR="00BB3BFA" w:rsidRPr="00BB3BFA" w:rsidRDefault="00BB3BFA" w:rsidP="00BB3BFA"/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Definição das opções de menu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char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menus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[]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]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{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"Voltar"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},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{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"Ajuda"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"Muita dor"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"Enjoado"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"Desorientado"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"Mudar </w:t>
      </w:r>
      <w:proofErr w:type="spellStart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</w:t>
      </w:r>
      <w:proofErr w:type="spell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},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{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"Agua"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"Comer"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"Ao Banheiro"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"Tomar banho"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"Passear"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},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{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"Feliz"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"Triste"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"Com medo"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"Cansado"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"Dormir"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},   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{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Incrivel</w:t>
      </w:r>
      <w:proofErr w:type="spell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"Obrigado"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"Adoro </w:t>
      </w:r>
      <w:proofErr w:type="spellStart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voce</w:t>
      </w:r>
      <w:proofErr w:type="spell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Otimo</w:t>
      </w:r>
      <w:proofErr w:type="spell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trabalho"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 faz feliz"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Definição dos títulos do menu principal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char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menu_titles</w:t>
      </w:r>
      <w:proofErr w:type="spellEnd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[]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  <w:r w:rsidR="005F443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 </w:t>
      </w:r>
      <w:proofErr w:type="spellStart"/>
      <w:r w:rsidR="005F443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TalkGo</w:t>
      </w:r>
      <w:proofErr w:type="spell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Emergencia</w:t>
      </w:r>
      <w:proofErr w:type="spell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"Necessidades"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Emocoes</w:t>
      </w:r>
      <w:proofErr w:type="spell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"Elogios"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};</w:t>
      </w:r>
    </w:p>
    <w:p w:rsidR="00BB3BFA" w:rsidRDefault="00BB3BFA" w:rsidP="00BB3BFA">
      <w:pPr>
        <w:pStyle w:val="Ttulo1"/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:rsidR="00861B9C" w:rsidRDefault="00861B9C" w:rsidP="00BB3BFA">
      <w:pPr>
        <w:pStyle w:val="Ttulo1"/>
      </w:pPr>
      <w:r>
        <w:t>Desenhar Texto no Display OLE</w:t>
      </w:r>
      <w:r w:rsidR="00E20978">
        <w:t>D</w:t>
      </w:r>
    </w:p>
    <w:p w:rsidR="00E20978" w:rsidRPr="00E20978" w:rsidRDefault="00E20978" w:rsidP="00E20978"/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Função para desenhar uma </w:t>
      </w:r>
      <w:proofErr w:type="spellStart"/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string</w:t>
      </w:r>
      <w:proofErr w:type="spellEnd"/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no display SSD1306 com escala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ssd1306_draw_string_scaled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uint8_t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buffer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char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scale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dx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dx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scale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dx</w:t>
      </w:r>
      <w:proofErr w:type="spellEnd"/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dy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dy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scale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dy</w:t>
      </w:r>
      <w:proofErr w:type="spellEnd"/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ssd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1306_draw_char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buffer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dx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dy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}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}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scale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// Avança a posição do caractere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BB3BFA" w:rsidRDefault="00BB3BFA" w:rsidP="00BB3BFA">
      <w:pPr>
        <w:pStyle w:val="Ttulo1"/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:rsidR="00CD1EF4" w:rsidRDefault="00CD1EF4" w:rsidP="00BB3BFA">
      <w:pPr>
        <w:pStyle w:val="Ttulo1"/>
      </w:pPr>
    </w:p>
    <w:p w:rsidR="00861B9C" w:rsidRDefault="00861B9C" w:rsidP="00BB3BFA">
      <w:pPr>
        <w:pStyle w:val="Ttulo1"/>
      </w:pPr>
      <w:r>
        <w:t xml:space="preserve">Exibir Menu </w:t>
      </w:r>
      <w:r w:rsidR="00B01127">
        <w:t>no console</w:t>
      </w:r>
    </w:p>
    <w:p w:rsidR="00861B9C" w:rsidRPr="00861B9C" w:rsidRDefault="00861B9C" w:rsidP="00861B9C"/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 Função para exibir o menu no console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print_menu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in_submenu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printf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861B9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%s</w:t>
      </w:r>
      <w:proofErr w:type="spell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</w:t>
      </w:r>
      <w:r w:rsidRPr="00861B9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menu_titles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current_menu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]);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menus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current_menu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][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][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]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61B9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\0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menu_index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printf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"-&gt;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%s</w:t>
      </w:r>
      <w:r w:rsidRPr="00861B9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menus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current_menu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][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]);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} </w:t>
      </w:r>
      <w:proofErr w:type="spell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printf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  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%s</w:t>
      </w:r>
      <w:r w:rsidRPr="00861B9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menus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current_menu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][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]);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}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}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}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proofErr w:type="spell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printf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"***************************</w:t>
      </w:r>
      <w:r w:rsidRPr="00861B9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current_menu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printf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"&gt;&gt;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%s</w:t>
      </w:r>
      <w:r w:rsidRPr="00861B9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menu_titles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]);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} </w:t>
      </w:r>
      <w:proofErr w:type="spell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printf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  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%s</w:t>
      </w:r>
      <w:r w:rsidRPr="00861B9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menu_titles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]);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}  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}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printf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"***************************</w:t>
      </w:r>
      <w:r w:rsidRPr="00861B9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\n</w:t>
      </w:r>
      <w:r w:rsidRPr="00861B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BB3BFA" w:rsidRDefault="00BB3BFA" w:rsidP="00BB3BFA">
      <w:pPr>
        <w:pStyle w:val="Ttulo1"/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:rsidR="00861B9C" w:rsidRDefault="00861B9C" w:rsidP="00BB3BFA">
      <w:pPr>
        <w:pStyle w:val="Ttulo1"/>
        <w:rPr>
          <w:rStyle w:val="Forte"/>
          <w:b/>
          <w:bCs w:val="0"/>
        </w:rPr>
      </w:pPr>
      <w:r w:rsidRPr="00861B9C">
        <w:rPr>
          <w:rStyle w:val="Forte"/>
          <w:b/>
          <w:bCs w:val="0"/>
        </w:rPr>
        <w:t xml:space="preserve">Gerar Tom no </w:t>
      </w:r>
      <w:proofErr w:type="spellStart"/>
      <w:r w:rsidRPr="00861B9C">
        <w:rPr>
          <w:rStyle w:val="Forte"/>
          <w:b/>
          <w:bCs w:val="0"/>
        </w:rPr>
        <w:t>Buzzer</w:t>
      </w:r>
      <w:proofErr w:type="spellEnd"/>
    </w:p>
    <w:p w:rsidR="00861B9C" w:rsidRPr="00861B9C" w:rsidRDefault="00861B9C" w:rsidP="00861B9C"/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Função para gerar um tom no </w:t>
      </w:r>
      <w:proofErr w:type="spellStart"/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buzzer</w:t>
      </w:r>
      <w:proofErr w:type="spellEnd"/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tone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unsigned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frequency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unsigned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duration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unsigned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long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period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1000000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frequency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// Período em microssegundos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unsigned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long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end_time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time_us_64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duration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1000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// Tempo final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time_us_64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end_time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BUZZER_PIN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// Liga o </w:t>
      </w:r>
      <w:proofErr w:type="spellStart"/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buzzer</w:t>
      </w:r>
      <w:proofErr w:type="spellEnd"/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sleep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period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BUZZER_PIN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// Desliga o </w:t>
      </w:r>
      <w:proofErr w:type="spellStart"/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buzzer</w:t>
      </w:r>
      <w:proofErr w:type="spellEnd"/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sleep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period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  </w:t>
      </w:r>
    </w:p>
    <w:p w:rsidR="00861B9C" w:rsidRPr="00442BCA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BB3BFA" w:rsidRDefault="00BB3BFA" w:rsidP="00BB3BFA">
      <w:pPr>
        <w:pStyle w:val="Ttulo1"/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:rsidR="00861B9C" w:rsidRDefault="00861B9C" w:rsidP="00BB3BFA">
      <w:pPr>
        <w:pStyle w:val="Ttulo1"/>
      </w:pPr>
      <w:r>
        <w:t xml:space="preserve">Controle de </w:t>
      </w:r>
      <w:proofErr w:type="spellStart"/>
      <w:r>
        <w:t>LEDs</w:t>
      </w:r>
      <w:proofErr w:type="spellEnd"/>
    </w:p>
    <w:p w:rsidR="00861B9C" w:rsidRPr="00861B9C" w:rsidRDefault="00861B9C" w:rsidP="00861B9C"/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Função para atualizar os </w:t>
      </w:r>
      <w:proofErr w:type="spellStart"/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LEDs</w:t>
      </w:r>
      <w:proofErr w:type="spellEnd"/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 base no menu selecionado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update_leds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((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current_menu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&amp;&amp;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menu_index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||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(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</w:t>
      </w:r>
      <w:proofErr w:type="gramEnd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&amp;&amp;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menu_index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)) { 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LED_RED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// Ativa LED vermelho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LED_GREEN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// Desativa LED verde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LED_BLUE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// Desativa LED azul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proofErr w:type="spell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((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current_menu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&amp;&amp;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menu_index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||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(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</w:t>
      </w:r>
      <w:proofErr w:type="gramEnd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_menu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&amp;&amp;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menu_index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)) {        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LED_GREEN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// Ativa LED verde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LED_RED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 // Desativa LED vermelho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LED_BLUE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// Desativa LED azul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proofErr w:type="spell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LED_RED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 // Desativa LED vermelho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LED_GREEN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// Desativa LED verde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gpio</w:t>
      </w:r>
      <w:proofErr w:type="gramEnd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_put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LED_BLUE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  // Ativa LED azul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BB3BFA" w:rsidRDefault="00BB3BFA" w:rsidP="00BB3BFA">
      <w:pPr>
        <w:pStyle w:val="Ttulo1"/>
      </w:pPr>
    </w:p>
    <w:p w:rsidR="00861B9C" w:rsidRDefault="00861B9C" w:rsidP="00BB3BFA">
      <w:pPr>
        <w:pStyle w:val="Ttulo1"/>
      </w:pPr>
      <w:r>
        <w:t>Conversão do Sensor de Temperatura</w:t>
      </w:r>
    </w:p>
    <w:p w:rsidR="00E20978" w:rsidRPr="00E20978" w:rsidRDefault="00E20978" w:rsidP="00E20978"/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converter o valor lido do ADC para temperatura em graus Celsius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ler_adc_para_temperatura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1B9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uint16_t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valor_adc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fator_conversao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3.3f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&lt;&lt;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// Conversão de 12 bits (0-4095) para 0-3.3V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tensao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valor_adc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fator_conversao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   // Converte o valor ADC para tensão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temperatura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27.0f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proofErr w:type="spellStart"/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tensao</w:t>
      </w:r>
      <w:proofErr w:type="spell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0.706f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861B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0.001721f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  <w:r w:rsidRPr="00861B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// Converte a tensão para temperatura em Celsius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861B9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proofErr w:type="gramEnd"/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1B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temperatura</w:t>
      </w: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  </w:t>
      </w:r>
    </w:p>
    <w:p w:rsidR="00861B9C" w:rsidRPr="00861B9C" w:rsidRDefault="00861B9C" w:rsidP="00FA3FDF">
      <w:pPr>
        <w:pStyle w:val="PargrafodaLista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1B9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  </w:t>
      </w:r>
    </w:p>
    <w:p w:rsidR="00861B9C" w:rsidRDefault="00861B9C" w:rsidP="00861B9C"/>
    <w:p w:rsidR="003059D4" w:rsidRDefault="003059D4" w:rsidP="003059D4">
      <w:pPr>
        <w:pStyle w:val="PargrafodaLista"/>
        <w:numPr>
          <w:ilvl w:val="1"/>
          <w:numId w:val="3"/>
        </w:numPr>
        <w:ind w:left="0" w:firstLine="0"/>
        <w:rPr>
          <w:rFonts w:ascii="Arial" w:hAnsi="Arial" w:cs="Arial"/>
          <w:b/>
          <w:sz w:val="24"/>
          <w:szCs w:val="24"/>
        </w:rPr>
      </w:pPr>
      <w:r w:rsidRPr="003059D4">
        <w:rPr>
          <w:rFonts w:ascii="Arial" w:hAnsi="Arial" w:cs="Arial"/>
          <w:b/>
          <w:sz w:val="24"/>
          <w:szCs w:val="24"/>
        </w:rPr>
        <w:t>Descrição do funcionamento</w:t>
      </w:r>
    </w:p>
    <w:p w:rsidR="003059D4" w:rsidRDefault="003059D4" w:rsidP="003059D4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</w:p>
    <w:p w:rsidR="00E21369" w:rsidRPr="00E21369" w:rsidRDefault="00E21369" w:rsidP="00E21369">
      <w:pPr>
        <w:rPr>
          <w:rFonts w:ascii="Arial" w:hAnsi="Arial" w:cs="Arial"/>
          <w:b/>
          <w:sz w:val="24"/>
          <w:szCs w:val="24"/>
        </w:rPr>
      </w:pPr>
      <w:r w:rsidRPr="00E21369">
        <w:rPr>
          <w:rFonts w:ascii="Arial" w:hAnsi="Arial" w:cs="Arial"/>
          <w:b/>
          <w:sz w:val="24"/>
          <w:szCs w:val="24"/>
        </w:rPr>
        <w:t>Controle do Joystick</w:t>
      </w:r>
    </w:p>
    <w:p w:rsidR="00E21369" w:rsidRDefault="00E21369" w:rsidP="00E21369">
      <w:pPr>
        <w:pStyle w:val="SemEspaamento"/>
      </w:pPr>
      <w:r w:rsidRPr="00E21369">
        <w:t xml:space="preserve">O joystick é um sensor analógico, conectado ao ADC do </w:t>
      </w:r>
      <w:proofErr w:type="spellStart"/>
      <w:r w:rsidRPr="00E21369">
        <w:t>Raspberry</w:t>
      </w:r>
      <w:proofErr w:type="spellEnd"/>
      <w:r w:rsidRPr="00E21369">
        <w:t xml:space="preserve"> </w:t>
      </w:r>
      <w:proofErr w:type="spellStart"/>
      <w:r w:rsidRPr="00E21369">
        <w:t>Pi</w:t>
      </w:r>
      <w:proofErr w:type="spellEnd"/>
      <w:r w:rsidRPr="00E21369">
        <w:t xml:space="preserve"> Pico W:</w:t>
      </w:r>
      <w:r>
        <w:t xml:space="preserve"> </w:t>
      </w:r>
      <w:r w:rsidRPr="00E21369">
        <w:t>Eixo X: VRX_PIN (GPIO 26)</w:t>
      </w:r>
      <w:r>
        <w:t xml:space="preserve">, </w:t>
      </w:r>
      <w:r w:rsidRPr="00E21369">
        <w:t>Eixo Y: VRY_PIN (GPIO 27)</w:t>
      </w:r>
      <w:r>
        <w:t xml:space="preserve">, </w:t>
      </w:r>
      <w:r w:rsidRPr="00E21369">
        <w:t xml:space="preserve">Botão Central: SW_PIN (GPIO 22, entrada digital com </w:t>
      </w:r>
      <w:proofErr w:type="spellStart"/>
      <w:r w:rsidRPr="00E21369">
        <w:t>pull-up</w:t>
      </w:r>
      <w:proofErr w:type="spellEnd"/>
      <w:r w:rsidRPr="00E21369">
        <w:t>)</w:t>
      </w:r>
      <w:r>
        <w:t>.</w:t>
      </w:r>
    </w:p>
    <w:p w:rsidR="00E21369" w:rsidRPr="00E21369" w:rsidRDefault="00E21369" w:rsidP="00E21369">
      <w:pPr>
        <w:pStyle w:val="SemEspaamento"/>
      </w:pPr>
    </w:p>
    <w:p w:rsidR="00E21369" w:rsidRDefault="00E21369" w:rsidP="00E21369">
      <w:pPr>
        <w:pStyle w:val="SemEspaamento"/>
        <w:ind w:firstLine="0"/>
      </w:pPr>
      <w:r w:rsidRPr="00E21369">
        <w:t>Valores lidos pelo ADC são convertidos para definir a direção do movimento no menu.</w:t>
      </w:r>
    </w:p>
    <w:p w:rsidR="00E21369" w:rsidRPr="00E21369" w:rsidRDefault="00E21369" w:rsidP="00E21369">
      <w:pPr>
        <w:pStyle w:val="SemEspaamento"/>
        <w:ind w:firstLine="0"/>
      </w:pPr>
    </w:p>
    <w:p w:rsidR="00E21369" w:rsidRPr="00E21369" w:rsidRDefault="00E21369" w:rsidP="00E21369">
      <w:pPr>
        <w:pStyle w:val="SemEspaamento"/>
        <w:ind w:firstLine="0"/>
      </w:pPr>
      <w:r w:rsidRPr="00E21369">
        <w:t>Código para leitura do joystick:</w:t>
      </w:r>
    </w:p>
    <w:p w:rsidR="003059D4" w:rsidRDefault="00E21369" w:rsidP="00E21369">
      <w:pPr>
        <w:pStyle w:val="PargrafodaLista"/>
        <w:ind w:left="0"/>
      </w:pPr>
      <w:r w:rsidRPr="00E21369">
        <w:rPr>
          <w:noProof/>
          <w:lang w:eastAsia="pt-BR"/>
        </w:rPr>
        <w:lastRenderedPageBreak/>
        <w:drawing>
          <wp:inline distT="0" distB="0" distL="0" distR="0" wp14:anchorId="3A02DD7A" wp14:editId="5F0C1345">
            <wp:extent cx="5400040" cy="16554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69" w:rsidRDefault="00E21369" w:rsidP="003059D4">
      <w:pPr>
        <w:pStyle w:val="PargrafodaLista"/>
        <w:ind w:left="360"/>
      </w:pPr>
    </w:p>
    <w:p w:rsidR="00E21369" w:rsidRPr="00E21369" w:rsidRDefault="00E21369" w:rsidP="00E21369">
      <w:pPr>
        <w:rPr>
          <w:rFonts w:ascii="Arial" w:hAnsi="Arial" w:cs="Arial"/>
          <w:b/>
          <w:sz w:val="24"/>
          <w:szCs w:val="24"/>
        </w:rPr>
      </w:pPr>
      <w:r w:rsidRPr="00E21369">
        <w:rPr>
          <w:rFonts w:ascii="Arial" w:hAnsi="Arial" w:cs="Arial"/>
          <w:b/>
          <w:sz w:val="24"/>
          <w:szCs w:val="24"/>
        </w:rPr>
        <w:t>Exibição no Display OLED (SSD1306 via I2C)</w:t>
      </w:r>
    </w:p>
    <w:p w:rsidR="00E21369" w:rsidRPr="00E21369" w:rsidRDefault="00E21369" w:rsidP="00E21369">
      <w:pPr>
        <w:pStyle w:val="SemEspaamento"/>
        <w:ind w:firstLine="0"/>
      </w:pPr>
      <w:r w:rsidRPr="00E21369">
        <w:t>O display SSD1306 é controlado por I2C nos pinos:</w:t>
      </w:r>
    </w:p>
    <w:p w:rsidR="00E21369" w:rsidRPr="00E21369" w:rsidRDefault="00E21369" w:rsidP="00E21369">
      <w:pPr>
        <w:pStyle w:val="SemEspaamento"/>
        <w:numPr>
          <w:ilvl w:val="0"/>
          <w:numId w:val="17"/>
        </w:numPr>
        <w:ind w:left="0" w:firstLine="0"/>
      </w:pPr>
      <w:r w:rsidRPr="00E21369">
        <w:t>SDA: GPIO 14</w:t>
      </w:r>
    </w:p>
    <w:p w:rsidR="00E21369" w:rsidRPr="00E21369" w:rsidRDefault="00E21369" w:rsidP="00E21369">
      <w:pPr>
        <w:pStyle w:val="SemEspaamento"/>
        <w:numPr>
          <w:ilvl w:val="0"/>
          <w:numId w:val="17"/>
        </w:numPr>
        <w:ind w:left="0" w:firstLine="0"/>
      </w:pPr>
      <w:r w:rsidRPr="00E21369">
        <w:t>SCL: GPIO 15</w:t>
      </w:r>
    </w:p>
    <w:p w:rsidR="00E21369" w:rsidRPr="00E21369" w:rsidRDefault="00E21369" w:rsidP="00E21369">
      <w:pPr>
        <w:pStyle w:val="SemEspaamento"/>
      </w:pPr>
      <w:r w:rsidRPr="00E21369">
        <w:t xml:space="preserve">Para exibir mensagens, utilizamos a biblioteca </w:t>
      </w:r>
      <w:r w:rsidRPr="00E21369">
        <w:rPr>
          <w:rStyle w:val="Forte"/>
          <w:b w:val="0"/>
          <w:bCs w:val="0"/>
        </w:rPr>
        <w:t>ssd1306.h</w:t>
      </w:r>
      <w:r w:rsidRPr="00E21369">
        <w:t>, enviando caracteres formatados.</w:t>
      </w:r>
    </w:p>
    <w:p w:rsidR="00E21369" w:rsidRDefault="00E21369" w:rsidP="00E21369">
      <w:pPr>
        <w:pStyle w:val="SemEspaamento"/>
        <w:rPr>
          <w:rStyle w:val="Forte"/>
          <w:b w:val="0"/>
          <w:bCs w:val="0"/>
        </w:rPr>
      </w:pPr>
      <w:r w:rsidRPr="00E21369">
        <w:rPr>
          <w:rStyle w:val="Forte"/>
          <w:b w:val="0"/>
          <w:bCs w:val="0"/>
        </w:rPr>
        <w:t>Código para exibir texto no display:</w:t>
      </w:r>
    </w:p>
    <w:p w:rsidR="00E21369" w:rsidRPr="00E21369" w:rsidRDefault="00E21369" w:rsidP="00E21369">
      <w:pPr>
        <w:pStyle w:val="SemEspaamento"/>
        <w:ind w:firstLine="0"/>
      </w:pPr>
      <w:r w:rsidRPr="00E21369">
        <w:rPr>
          <w:noProof/>
          <w:lang w:eastAsia="pt-BR"/>
        </w:rPr>
        <w:drawing>
          <wp:inline distT="0" distB="0" distL="0" distR="0" wp14:anchorId="05A444D6" wp14:editId="01226B67">
            <wp:extent cx="5400040" cy="12642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DE" w:rsidRPr="00B05ADE" w:rsidRDefault="00B05ADE" w:rsidP="00B05ADE">
      <w:pPr>
        <w:pStyle w:val="SemEspaamento"/>
        <w:ind w:firstLine="0"/>
        <w:rPr>
          <w:b/>
        </w:rPr>
      </w:pPr>
      <w:r w:rsidRPr="00B05ADE">
        <w:rPr>
          <w:b/>
        </w:rPr>
        <w:t xml:space="preserve">Acionamento dos </w:t>
      </w:r>
      <w:proofErr w:type="spellStart"/>
      <w:r w:rsidRPr="00B05ADE">
        <w:rPr>
          <w:b/>
        </w:rPr>
        <w:t>LEDs</w:t>
      </w:r>
      <w:proofErr w:type="spellEnd"/>
      <w:r w:rsidRPr="00B05ADE">
        <w:rPr>
          <w:b/>
        </w:rPr>
        <w:t xml:space="preserve"> Indicadores</w:t>
      </w:r>
    </w:p>
    <w:p w:rsidR="00B05ADE" w:rsidRDefault="00B05ADE" w:rsidP="00B05ADE">
      <w:pPr>
        <w:pStyle w:val="SemEspaamento"/>
        <w:ind w:firstLine="0"/>
      </w:pPr>
    </w:p>
    <w:p w:rsidR="00B05ADE" w:rsidRPr="00B05ADE" w:rsidRDefault="00B05ADE" w:rsidP="00B05ADE">
      <w:pPr>
        <w:pStyle w:val="SemEspaamento"/>
        <w:ind w:firstLine="0"/>
      </w:pPr>
      <w:r w:rsidRPr="00B05ADE">
        <w:t xml:space="preserve">Os </w:t>
      </w:r>
      <w:proofErr w:type="spellStart"/>
      <w:r w:rsidRPr="00B05ADE">
        <w:t>LEDs</w:t>
      </w:r>
      <w:proofErr w:type="spellEnd"/>
      <w:r w:rsidRPr="00B05ADE">
        <w:t xml:space="preserve"> são usados para indicar o estado do menu:</w:t>
      </w:r>
    </w:p>
    <w:p w:rsidR="00B05ADE" w:rsidRPr="00B05ADE" w:rsidRDefault="00B05ADE" w:rsidP="00B05ADE">
      <w:pPr>
        <w:pStyle w:val="PargrafodaLista"/>
        <w:numPr>
          <w:ilvl w:val="0"/>
          <w:numId w:val="17"/>
        </w:numPr>
        <w:ind w:left="0" w:firstLine="0"/>
        <w:rPr>
          <w:rFonts w:ascii="Arial" w:hAnsi="Arial" w:cs="Arial"/>
          <w:sz w:val="24"/>
          <w:szCs w:val="24"/>
        </w:rPr>
      </w:pPr>
      <w:r w:rsidRPr="00B05ADE">
        <w:rPr>
          <w:rFonts w:ascii="Arial" w:hAnsi="Arial" w:cs="Arial"/>
          <w:sz w:val="24"/>
          <w:szCs w:val="24"/>
        </w:rPr>
        <w:t>LED Vermelho (GPIO 13) → Emergências</w:t>
      </w:r>
    </w:p>
    <w:p w:rsidR="00B05ADE" w:rsidRPr="00B05ADE" w:rsidRDefault="00B05ADE" w:rsidP="00B05ADE">
      <w:pPr>
        <w:pStyle w:val="PargrafodaLista"/>
        <w:numPr>
          <w:ilvl w:val="0"/>
          <w:numId w:val="17"/>
        </w:numPr>
        <w:ind w:left="0" w:firstLine="0"/>
        <w:rPr>
          <w:rFonts w:ascii="Arial" w:hAnsi="Arial" w:cs="Arial"/>
          <w:sz w:val="24"/>
          <w:szCs w:val="24"/>
        </w:rPr>
      </w:pPr>
      <w:r w:rsidRPr="00B05ADE">
        <w:rPr>
          <w:rFonts w:ascii="Arial" w:hAnsi="Arial" w:cs="Arial"/>
          <w:sz w:val="24"/>
          <w:szCs w:val="24"/>
        </w:rPr>
        <w:t>LED Verde (GPIO 11) → Sentimentos e elogios</w:t>
      </w:r>
    </w:p>
    <w:p w:rsidR="00B05ADE" w:rsidRPr="00B05ADE" w:rsidRDefault="00B05ADE" w:rsidP="00B05ADE">
      <w:pPr>
        <w:pStyle w:val="PargrafodaLista"/>
        <w:numPr>
          <w:ilvl w:val="0"/>
          <w:numId w:val="17"/>
        </w:numPr>
        <w:ind w:left="0" w:firstLine="0"/>
        <w:rPr>
          <w:rFonts w:ascii="Arial" w:hAnsi="Arial" w:cs="Arial"/>
          <w:sz w:val="24"/>
          <w:szCs w:val="24"/>
        </w:rPr>
      </w:pPr>
      <w:r w:rsidRPr="00B05ADE">
        <w:rPr>
          <w:rFonts w:ascii="Arial" w:hAnsi="Arial" w:cs="Arial"/>
          <w:sz w:val="24"/>
          <w:szCs w:val="24"/>
        </w:rPr>
        <w:t xml:space="preserve">LED Azul (GPIO 12) </w:t>
      </w:r>
      <w:proofErr w:type="gramStart"/>
      <w:r w:rsidRPr="00B05ADE">
        <w:rPr>
          <w:rFonts w:ascii="Arial" w:hAnsi="Arial" w:cs="Arial"/>
          <w:sz w:val="24"/>
          <w:szCs w:val="24"/>
        </w:rPr>
        <w:t>→ Outras</w:t>
      </w:r>
      <w:proofErr w:type="gramEnd"/>
      <w:r w:rsidRPr="00B05ADE">
        <w:rPr>
          <w:rFonts w:ascii="Arial" w:hAnsi="Arial" w:cs="Arial"/>
          <w:sz w:val="24"/>
          <w:szCs w:val="24"/>
        </w:rPr>
        <w:t xml:space="preserve"> opções</w:t>
      </w:r>
    </w:p>
    <w:p w:rsidR="00B05ADE" w:rsidRPr="00B05ADE" w:rsidRDefault="00B05ADE" w:rsidP="00B05ADE">
      <w:pPr>
        <w:pStyle w:val="SemEspaamento"/>
        <w:ind w:firstLine="0"/>
      </w:pPr>
      <w:r w:rsidRPr="00B05ADE">
        <w:rPr>
          <w:rStyle w:val="Forte"/>
          <w:b w:val="0"/>
          <w:bCs w:val="0"/>
        </w:rPr>
        <w:t xml:space="preserve">Código para controle dos </w:t>
      </w:r>
      <w:proofErr w:type="spellStart"/>
      <w:r w:rsidRPr="00B05ADE">
        <w:rPr>
          <w:rStyle w:val="Forte"/>
          <w:b w:val="0"/>
          <w:bCs w:val="0"/>
        </w:rPr>
        <w:t>LEDs</w:t>
      </w:r>
      <w:proofErr w:type="spellEnd"/>
      <w:r w:rsidRPr="00B05ADE">
        <w:rPr>
          <w:rStyle w:val="Forte"/>
          <w:b w:val="0"/>
          <w:bCs w:val="0"/>
        </w:rPr>
        <w:t>:</w:t>
      </w:r>
    </w:p>
    <w:p w:rsidR="00E21369" w:rsidRDefault="00E21369" w:rsidP="003059D4">
      <w:pPr>
        <w:pStyle w:val="PargrafodaLista"/>
        <w:ind w:left="360"/>
      </w:pPr>
    </w:p>
    <w:p w:rsidR="00B05ADE" w:rsidRDefault="00B05ADE" w:rsidP="00B05ADE">
      <w:pPr>
        <w:pStyle w:val="PargrafodaLista"/>
        <w:ind w:left="0"/>
      </w:pPr>
      <w:r w:rsidRPr="00B05ADE">
        <w:rPr>
          <w:noProof/>
          <w:lang w:eastAsia="pt-BR"/>
        </w:rPr>
        <w:lastRenderedPageBreak/>
        <w:drawing>
          <wp:inline distT="0" distB="0" distL="0" distR="0" wp14:anchorId="5334D28A" wp14:editId="6F2C0126">
            <wp:extent cx="5953594" cy="19483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144" cy="19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9C" w:rsidRDefault="00062B9C" w:rsidP="00B05ADE">
      <w:pPr>
        <w:pStyle w:val="PargrafodaLista"/>
        <w:ind w:left="0"/>
      </w:pPr>
    </w:p>
    <w:p w:rsidR="00062B9C" w:rsidRPr="00062B9C" w:rsidRDefault="00062B9C" w:rsidP="00062B9C">
      <w:pPr>
        <w:pStyle w:val="SemEspaamento"/>
        <w:ind w:firstLine="0"/>
      </w:pPr>
      <w:r w:rsidRPr="00062B9C">
        <w:rPr>
          <w:rStyle w:val="Forte"/>
          <w:bCs w:val="0"/>
        </w:rPr>
        <w:t xml:space="preserve">Acionamento do </w:t>
      </w:r>
      <w:proofErr w:type="spellStart"/>
      <w:r w:rsidRPr="00062B9C">
        <w:rPr>
          <w:rStyle w:val="Forte"/>
          <w:bCs w:val="0"/>
        </w:rPr>
        <w:t>Buzzer</w:t>
      </w:r>
      <w:proofErr w:type="spellEnd"/>
    </w:p>
    <w:p w:rsidR="00062B9C" w:rsidRPr="00062B9C" w:rsidRDefault="00062B9C" w:rsidP="00062B9C">
      <w:pPr>
        <w:pStyle w:val="SemEspaamento"/>
      </w:pPr>
      <w:r w:rsidRPr="00062B9C">
        <w:t xml:space="preserve">O </w:t>
      </w:r>
      <w:proofErr w:type="spellStart"/>
      <w:r w:rsidRPr="00062B9C">
        <w:rPr>
          <w:rStyle w:val="Forte"/>
          <w:b w:val="0"/>
          <w:bCs w:val="0"/>
        </w:rPr>
        <w:t>buzzer</w:t>
      </w:r>
      <w:proofErr w:type="spellEnd"/>
      <w:r w:rsidRPr="00062B9C">
        <w:t xml:space="preserve"> (GPIO 10) é ativado para emitir sons de alerta quando o botão </w:t>
      </w:r>
      <w:r w:rsidRPr="00062B9C">
        <w:rPr>
          <w:rStyle w:val="Forte"/>
          <w:b w:val="0"/>
          <w:bCs w:val="0"/>
        </w:rPr>
        <w:t>B</w:t>
      </w:r>
      <w:r w:rsidRPr="00062B9C">
        <w:t xml:space="preserve"> é pressionado.</w:t>
      </w:r>
    </w:p>
    <w:p w:rsidR="00062B9C" w:rsidRDefault="00062B9C" w:rsidP="00062B9C">
      <w:pPr>
        <w:pStyle w:val="SemEspaamento"/>
        <w:ind w:firstLine="0"/>
        <w:rPr>
          <w:rStyle w:val="Forte"/>
          <w:b w:val="0"/>
          <w:bCs w:val="0"/>
        </w:rPr>
      </w:pPr>
      <w:r w:rsidRPr="00062B9C">
        <w:rPr>
          <w:rStyle w:val="Forte"/>
          <w:b w:val="0"/>
          <w:bCs w:val="0"/>
        </w:rPr>
        <w:t>Código para ativar o alerta:</w:t>
      </w:r>
    </w:p>
    <w:p w:rsidR="00062B9C" w:rsidRPr="00062B9C" w:rsidRDefault="00062B9C" w:rsidP="00062B9C">
      <w:pPr>
        <w:pStyle w:val="SemEspaamento"/>
        <w:ind w:firstLine="0"/>
      </w:pPr>
      <w:r w:rsidRPr="00062B9C">
        <w:rPr>
          <w:noProof/>
          <w:lang w:eastAsia="pt-BR"/>
        </w:rPr>
        <w:drawing>
          <wp:inline distT="0" distB="0" distL="0" distR="0" wp14:anchorId="358A9E22" wp14:editId="795654C6">
            <wp:extent cx="5400040" cy="20561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9C" w:rsidRDefault="00062B9C" w:rsidP="00B05ADE">
      <w:pPr>
        <w:pStyle w:val="PargrafodaLista"/>
        <w:ind w:left="0"/>
      </w:pPr>
    </w:p>
    <w:p w:rsidR="00423FBF" w:rsidRPr="00423FBF" w:rsidRDefault="00423FBF" w:rsidP="00423FBF">
      <w:pPr>
        <w:pStyle w:val="SemEspaamento"/>
        <w:ind w:firstLine="0"/>
      </w:pPr>
      <w:r w:rsidRPr="00423FBF">
        <w:rPr>
          <w:rStyle w:val="Forte"/>
          <w:bCs w:val="0"/>
        </w:rPr>
        <w:t>Registro da Temperatura</w:t>
      </w:r>
    </w:p>
    <w:p w:rsidR="00423FBF" w:rsidRPr="00423FBF" w:rsidRDefault="00423FBF" w:rsidP="00423FBF">
      <w:pPr>
        <w:pStyle w:val="SemEspaamento"/>
      </w:pPr>
      <w:r w:rsidRPr="00423FBF">
        <w:t xml:space="preserve">A temperatura é medida pelo sensor embutido do </w:t>
      </w:r>
      <w:r w:rsidRPr="00423FBF">
        <w:rPr>
          <w:rStyle w:val="Forte"/>
          <w:b w:val="0"/>
          <w:bCs w:val="0"/>
        </w:rPr>
        <w:t>RP2040</w:t>
      </w:r>
      <w:r w:rsidRPr="00423FBF">
        <w:t xml:space="preserve">, convertendo a leitura do ADC em </w:t>
      </w:r>
      <w:r w:rsidRPr="00423FBF">
        <w:rPr>
          <w:rStyle w:val="Forte"/>
          <w:b w:val="0"/>
          <w:bCs w:val="0"/>
        </w:rPr>
        <w:t>graus Celsius</w:t>
      </w:r>
      <w:r w:rsidRPr="00423FBF">
        <w:t>.</w:t>
      </w:r>
    </w:p>
    <w:p w:rsidR="00423FBF" w:rsidRDefault="00423FBF" w:rsidP="00423FBF">
      <w:pPr>
        <w:pStyle w:val="SemEspaamento"/>
        <w:ind w:firstLine="0"/>
        <w:rPr>
          <w:rStyle w:val="Forte"/>
          <w:b w:val="0"/>
          <w:bCs w:val="0"/>
        </w:rPr>
      </w:pPr>
      <w:r w:rsidRPr="00423FBF">
        <w:rPr>
          <w:rStyle w:val="Forte"/>
          <w:b w:val="0"/>
          <w:bCs w:val="0"/>
        </w:rPr>
        <w:t>Código para conversão da temperatura:</w:t>
      </w:r>
    </w:p>
    <w:p w:rsidR="00423FBF" w:rsidRPr="00423FBF" w:rsidRDefault="00423FBF" w:rsidP="00423FBF">
      <w:pPr>
        <w:pStyle w:val="SemEspaamento"/>
        <w:ind w:firstLine="0"/>
      </w:pPr>
      <w:r w:rsidRPr="00423FBF">
        <w:rPr>
          <w:noProof/>
          <w:lang w:eastAsia="pt-BR"/>
        </w:rPr>
        <w:lastRenderedPageBreak/>
        <w:drawing>
          <wp:inline distT="0" distB="0" distL="0" distR="0" wp14:anchorId="14E61D3D" wp14:editId="2A7EA773">
            <wp:extent cx="6263403" cy="188918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1027" cy="18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BF" w:rsidRDefault="00423FBF" w:rsidP="00B05ADE">
      <w:pPr>
        <w:pStyle w:val="PargrafodaLista"/>
        <w:ind w:left="0"/>
      </w:pPr>
    </w:p>
    <w:p w:rsidR="00B05ADE" w:rsidRPr="00861B9C" w:rsidRDefault="00B05ADE" w:rsidP="003059D4">
      <w:pPr>
        <w:pStyle w:val="PargrafodaLista"/>
        <w:ind w:left="360"/>
      </w:pPr>
    </w:p>
    <w:p w:rsidR="003E20C8" w:rsidRPr="00CD1EF4" w:rsidRDefault="003E20C8" w:rsidP="003059D4">
      <w:pPr>
        <w:pStyle w:val="Pargrafoda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CD1EF4">
        <w:rPr>
          <w:rFonts w:ascii="Arial" w:hAnsi="Arial" w:cs="Arial"/>
          <w:b/>
          <w:sz w:val="24"/>
          <w:szCs w:val="24"/>
        </w:rPr>
        <w:t xml:space="preserve"> </w:t>
      </w:r>
      <w:r w:rsidR="00B8715F" w:rsidRPr="00CD1EF4">
        <w:rPr>
          <w:rFonts w:ascii="Arial" w:hAnsi="Arial" w:cs="Arial"/>
          <w:b/>
          <w:sz w:val="24"/>
          <w:szCs w:val="24"/>
        </w:rPr>
        <w:t>Circuito completo do hardware</w:t>
      </w:r>
    </w:p>
    <w:p w:rsidR="003E20C8" w:rsidRPr="003E20C8" w:rsidRDefault="003E20C8" w:rsidP="003E20C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3E20C8" w:rsidRPr="002437E1" w:rsidRDefault="003E20C8" w:rsidP="003E20C8">
      <w:pPr>
        <w:pStyle w:val="SemEspaamento"/>
        <w:rPr>
          <w:i/>
        </w:rPr>
      </w:pPr>
      <w:r>
        <w:t>A seguir,</w:t>
      </w:r>
      <w:r w:rsidR="002728FC">
        <w:t xml:space="preserve"> os periféricos usados no simulador e o circuito completo da placa do projeto</w:t>
      </w:r>
      <w:r w:rsidRPr="00B01127">
        <w:t>:</w:t>
      </w:r>
    </w:p>
    <w:p w:rsidR="003E20C8" w:rsidRPr="002437E1" w:rsidRDefault="00B7021B" w:rsidP="00FA3FDF">
      <w:pPr>
        <w:pStyle w:val="SemEspaamento"/>
        <w:numPr>
          <w:ilvl w:val="0"/>
          <w:numId w:val="10"/>
        </w:numPr>
        <w:ind w:left="709" w:firstLine="0"/>
        <w:rPr>
          <w:lang w:eastAsia="pt-BR"/>
        </w:rPr>
      </w:pPr>
      <w:r>
        <w:rPr>
          <w:lang w:eastAsia="pt-BR"/>
        </w:rPr>
        <w:t xml:space="preserve">1 </w:t>
      </w:r>
      <w:r w:rsidR="003E20C8" w:rsidRPr="002437E1">
        <w:rPr>
          <w:lang w:eastAsia="pt-BR"/>
        </w:rPr>
        <w:t xml:space="preserve">Placa </w:t>
      </w:r>
      <w:proofErr w:type="spellStart"/>
      <w:r w:rsidR="003E20C8" w:rsidRPr="002437E1">
        <w:rPr>
          <w:lang w:eastAsia="pt-BR"/>
        </w:rPr>
        <w:t>Raspberry</w:t>
      </w:r>
      <w:proofErr w:type="spellEnd"/>
      <w:r w:rsidR="003E20C8" w:rsidRPr="002437E1">
        <w:rPr>
          <w:lang w:eastAsia="pt-BR"/>
        </w:rPr>
        <w:t xml:space="preserve"> </w:t>
      </w:r>
      <w:proofErr w:type="spellStart"/>
      <w:r w:rsidR="003E20C8" w:rsidRPr="002437E1">
        <w:rPr>
          <w:lang w:eastAsia="pt-BR"/>
        </w:rPr>
        <w:t>Pi</w:t>
      </w:r>
      <w:proofErr w:type="spellEnd"/>
      <w:r w:rsidR="003E20C8" w:rsidRPr="002437E1">
        <w:rPr>
          <w:lang w:eastAsia="pt-BR"/>
        </w:rPr>
        <w:t xml:space="preserve"> W</w:t>
      </w:r>
    </w:p>
    <w:p w:rsidR="003E20C8" w:rsidRPr="002437E1" w:rsidRDefault="003E20C8" w:rsidP="00B7021B">
      <w:pPr>
        <w:pStyle w:val="SemEspaamento"/>
        <w:numPr>
          <w:ilvl w:val="0"/>
          <w:numId w:val="10"/>
        </w:numPr>
        <w:ind w:left="709" w:firstLine="0"/>
        <w:rPr>
          <w:lang w:eastAsia="pt-BR"/>
        </w:rPr>
      </w:pPr>
      <w:r w:rsidRPr="002437E1">
        <w:rPr>
          <w:lang w:eastAsia="pt-BR"/>
        </w:rPr>
        <w:t>LED RGB</w:t>
      </w:r>
      <w:r w:rsidR="00B7021B">
        <w:rPr>
          <w:lang w:eastAsia="pt-BR"/>
        </w:rPr>
        <w:t xml:space="preserve"> (</w:t>
      </w:r>
      <w:r w:rsidR="00B7021B" w:rsidRPr="002437E1">
        <w:rPr>
          <w:lang w:eastAsia="pt-BR"/>
        </w:rPr>
        <w:t>Pino R (vermelho), Pino G (verde), Pino B (azul)</w:t>
      </w:r>
      <w:r w:rsidR="00B7021B">
        <w:rPr>
          <w:lang w:eastAsia="pt-BR"/>
        </w:rPr>
        <w:t>)</w:t>
      </w:r>
    </w:p>
    <w:p w:rsidR="003E20C8" w:rsidRPr="002437E1" w:rsidRDefault="00B7021B" w:rsidP="00FA3FDF">
      <w:pPr>
        <w:pStyle w:val="SemEspaamento"/>
        <w:numPr>
          <w:ilvl w:val="0"/>
          <w:numId w:val="10"/>
        </w:numPr>
        <w:ind w:left="709" w:firstLine="0"/>
        <w:rPr>
          <w:lang w:eastAsia="pt-BR"/>
        </w:rPr>
      </w:pPr>
      <w:r>
        <w:rPr>
          <w:lang w:eastAsia="pt-BR"/>
        </w:rPr>
        <w:t>2 Botões</w:t>
      </w:r>
    </w:p>
    <w:p w:rsidR="003E20C8" w:rsidRPr="002437E1" w:rsidRDefault="00B7021B" w:rsidP="00FA3FDF">
      <w:pPr>
        <w:pStyle w:val="SemEspaamento"/>
        <w:numPr>
          <w:ilvl w:val="0"/>
          <w:numId w:val="10"/>
        </w:numPr>
        <w:ind w:left="709" w:firstLine="0"/>
        <w:rPr>
          <w:lang w:eastAsia="pt-BR"/>
        </w:rPr>
      </w:pPr>
      <w:r>
        <w:rPr>
          <w:lang w:eastAsia="pt-BR"/>
        </w:rPr>
        <w:t xml:space="preserve">1 </w:t>
      </w:r>
      <w:proofErr w:type="spellStart"/>
      <w:r w:rsidR="003E20C8" w:rsidRPr="002437E1">
        <w:rPr>
          <w:lang w:eastAsia="pt-BR"/>
        </w:rPr>
        <w:t>Buzzer</w:t>
      </w:r>
      <w:proofErr w:type="spellEnd"/>
    </w:p>
    <w:p w:rsidR="003E20C8" w:rsidRPr="002437E1" w:rsidRDefault="00B7021B" w:rsidP="00FA3FDF">
      <w:pPr>
        <w:pStyle w:val="SemEspaamento"/>
        <w:numPr>
          <w:ilvl w:val="0"/>
          <w:numId w:val="10"/>
        </w:numPr>
        <w:ind w:left="709" w:firstLine="0"/>
        <w:rPr>
          <w:lang w:eastAsia="pt-BR"/>
        </w:rPr>
      </w:pPr>
      <w:r>
        <w:rPr>
          <w:lang w:eastAsia="pt-BR"/>
        </w:rPr>
        <w:t xml:space="preserve">1 </w:t>
      </w:r>
      <w:r w:rsidR="003E20C8" w:rsidRPr="002437E1">
        <w:rPr>
          <w:lang w:eastAsia="pt-BR"/>
        </w:rPr>
        <w:t>Display OLED 128x64</w:t>
      </w:r>
    </w:p>
    <w:p w:rsidR="00B7021B" w:rsidRDefault="00B7021B" w:rsidP="00B7021B">
      <w:pPr>
        <w:pStyle w:val="SemEspaamento"/>
        <w:numPr>
          <w:ilvl w:val="0"/>
          <w:numId w:val="10"/>
        </w:numPr>
        <w:ind w:left="709" w:firstLine="0"/>
        <w:rPr>
          <w:lang w:eastAsia="pt-BR"/>
        </w:rPr>
      </w:pPr>
      <w:r>
        <w:rPr>
          <w:lang w:eastAsia="pt-BR"/>
        </w:rPr>
        <w:t xml:space="preserve">1 </w:t>
      </w:r>
      <w:proofErr w:type="gramStart"/>
      <w:r w:rsidR="003E20C8" w:rsidRPr="002437E1">
        <w:rPr>
          <w:lang w:eastAsia="pt-BR"/>
        </w:rPr>
        <w:t>Joystick</w:t>
      </w:r>
      <w:r>
        <w:rPr>
          <w:lang w:eastAsia="pt-BR"/>
        </w:rPr>
        <w:t>(</w:t>
      </w:r>
      <w:proofErr w:type="gramEnd"/>
      <w:r w:rsidRPr="002437E1">
        <w:rPr>
          <w:lang w:eastAsia="pt-BR"/>
        </w:rPr>
        <w:t>Eixos X e Y, Botão central</w:t>
      </w:r>
      <w:r>
        <w:rPr>
          <w:lang w:eastAsia="pt-BR"/>
        </w:rPr>
        <w:t>)</w:t>
      </w:r>
    </w:p>
    <w:p w:rsidR="003E20C8" w:rsidRDefault="001303E4" w:rsidP="00CD1EF4">
      <w:pPr>
        <w:pStyle w:val="SemEspaamento"/>
        <w:numPr>
          <w:ilvl w:val="0"/>
          <w:numId w:val="10"/>
        </w:numPr>
        <w:ind w:left="709" w:firstLine="0"/>
        <w:rPr>
          <w:lang w:eastAsia="pt-BR"/>
        </w:rPr>
      </w:pPr>
      <w:r>
        <w:rPr>
          <w:lang w:eastAsia="pt-BR"/>
        </w:rPr>
        <w:t>3 resistores 220W</w:t>
      </w:r>
    </w:p>
    <w:p w:rsidR="002437E1" w:rsidRDefault="002728FC" w:rsidP="00BD7F76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-141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7237562" cy="5016249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-7 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841" cy="503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C8" w:rsidRPr="002437E1" w:rsidRDefault="002437E1" w:rsidP="002437E1">
      <w:pPr>
        <w:jc w:val="center"/>
        <w:rPr>
          <w:rFonts w:ascii="Arial" w:hAnsi="Arial" w:cs="Arial"/>
          <w:sz w:val="20"/>
          <w:szCs w:val="20"/>
        </w:rPr>
      </w:pPr>
      <w:r w:rsidRPr="002437E1">
        <w:rPr>
          <w:rFonts w:ascii="Arial" w:hAnsi="Arial" w:cs="Arial"/>
          <w:sz w:val="20"/>
          <w:szCs w:val="20"/>
        </w:rPr>
        <w:t xml:space="preserve">Figura </w:t>
      </w:r>
      <w:r w:rsidRPr="002437E1">
        <w:rPr>
          <w:rFonts w:ascii="Arial" w:hAnsi="Arial" w:cs="Arial"/>
          <w:sz w:val="20"/>
          <w:szCs w:val="20"/>
        </w:rPr>
        <w:fldChar w:fldCharType="begin"/>
      </w:r>
      <w:r w:rsidRPr="002437E1">
        <w:rPr>
          <w:rFonts w:ascii="Arial" w:hAnsi="Arial" w:cs="Arial"/>
          <w:sz w:val="20"/>
          <w:szCs w:val="20"/>
        </w:rPr>
        <w:instrText xml:space="preserve"> SEQ Figura \* ARABIC </w:instrText>
      </w:r>
      <w:r w:rsidRPr="002437E1">
        <w:rPr>
          <w:rFonts w:ascii="Arial" w:hAnsi="Arial" w:cs="Arial"/>
          <w:sz w:val="20"/>
          <w:szCs w:val="20"/>
        </w:rPr>
        <w:fldChar w:fldCharType="separate"/>
      </w:r>
      <w:r w:rsidRPr="002437E1">
        <w:rPr>
          <w:rFonts w:ascii="Arial" w:hAnsi="Arial" w:cs="Arial"/>
          <w:sz w:val="20"/>
          <w:szCs w:val="20"/>
        </w:rPr>
        <w:t>3</w:t>
      </w:r>
      <w:r w:rsidRPr="002437E1">
        <w:rPr>
          <w:rFonts w:ascii="Arial" w:hAnsi="Arial" w:cs="Arial"/>
          <w:sz w:val="20"/>
          <w:szCs w:val="20"/>
        </w:rPr>
        <w:fldChar w:fldCharType="end"/>
      </w:r>
      <w:r w:rsidR="00BD7F76">
        <w:rPr>
          <w:rFonts w:ascii="Arial" w:hAnsi="Arial" w:cs="Arial"/>
          <w:sz w:val="20"/>
          <w:szCs w:val="20"/>
        </w:rPr>
        <w:t xml:space="preserve"> - Circuito completo</w:t>
      </w:r>
      <w:r w:rsidRPr="002437E1">
        <w:rPr>
          <w:rFonts w:ascii="Arial" w:hAnsi="Arial" w:cs="Arial"/>
          <w:sz w:val="20"/>
          <w:szCs w:val="20"/>
        </w:rPr>
        <w:t xml:space="preserve"> do projeto</w:t>
      </w:r>
    </w:p>
    <w:p w:rsidR="003E20C8" w:rsidRPr="00B8715F" w:rsidRDefault="003E20C8" w:rsidP="003E20C8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C4758A" w:rsidRPr="001D36C0" w:rsidRDefault="003E20C8" w:rsidP="00CD1EF4">
      <w:pPr>
        <w:pStyle w:val="SemEspaamento"/>
      </w:pPr>
      <w:r>
        <w:rPr>
          <w:rStyle w:val="Forte"/>
          <w:b w:val="0"/>
          <w:bCs w:val="0"/>
        </w:rPr>
        <w:t>Os periféricos</w:t>
      </w:r>
      <w:r w:rsidRPr="0017726D">
        <w:rPr>
          <w:rStyle w:val="Forte"/>
          <w:b w:val="0"/>
          <w:bCs w:val="0"/>
        </w:rPr>
        <w:t xml:space="preserve"> </w:t>
      </w:r>
      <w:r w:rsidR="00BD7F76">
        <w:rPr>
          <w:rStyle w:val="Forte"/>
          <w:b w:val="0"/>
          <w:bCs w:val="0"/>
        </w:rPr>
        <w:t>usados no simulador</w:t>
      </w:r>
      <w:r w:rsidRPr="0017726D">
        <w:rPr>
          <w:rStyle w:val="Forte"/>
          <w:b w:val="0"/>
          <w:bCs w:val="0"/>
        </w:rPr>
        <w:t xml:space="preserve"> foram escolhidos para que o projeto f</w:t>
      </w:r>
      <w:r>
        <w:rPr>
          <w:rStyle w:val="Forte"/>
          <w:b w:val="0"/>
          <w:bCs w:val="0"/>
        </w:rPr>
        <w:t xml:space="preserve">osse </w:t>
      </w:r>
      <w:r w:rsidR="00BD7F76">
        <w:rPr>
          <w:rStyle w:val="Forte"/>
          <w:b w:val="0"/>
          <w:bCs w:val="0"/>
        </w:rPr>
        <w:t xml:space="preserve">igual a </w:t>
      </w:r>
      <w:proofErr w:type="spellStart"/>
      <w:r>
        <w:rPr>
          <w:rStyle w:val="Forte"/>
          <w:b w:val="0"/>
          <w:bCs w:val="0"/>
        </w:rPr>
        <w:t>BitDogL</w:t>
      </w:r>
      <w:r w:rsidRPr="0017726D">
        <w:rPr>
          <w:rStyle w:val="Forte"/>
          <w:b w:val="0"/>
          <w:bCs w:val="0"/>
        </w:rPr>
        <w:t>ab</w:t>
      </w:r>
      <w:proofErr w:type="spellEnd"/>
      <w:r w:rsidRPr="0017726D">
        <w:rPr>
          <w:rStyle w:val="Forte"/>
          <w:b w:val="0"/>
          <w:bCs w:val="0"/>
        </w:rPr>
        <w:t>, buscando utilizar a maioria dos componentes disponíveis</w:t>
      </w:r>
      <w:r w:rsidR="00BD7F76">
        <w:rPr>
          <w:rStyle w:val="Forte"/>
          <w:b w:val="0"/>
          <w:bCs w:val="0"/>
        </w:rPr>
        <w:t xml:space="preserve"> na placa</w:t>
      </w:r>
      <w:r>
        <w:rPr>
          <w:rStyle w:val="Forte"/>
          <w:b w:val="0"/>
          <w:bCs w:val="0"/>
        </w:rPr>
        <w:t>.</w:t>
      </w:r>
      <w:r w:rsidR="005A5AB9">
        <w:br w:type="page"/>
      </w:r>
    </w:p>
    <w:p w:rsidR="00A60776" w:rsidRPr="00E20978" w:rsidRDefault="00C4758A" w:rsidP="00FA3FDF">
      <w:pPr>
        <w:pStyle w:val="SemEspaamento"/>
        <w:numPr>
          <w:ilvl w:val="0"/>
          <w:numId w:val="1"/>
        </w:numPr>
        <w:rPr>
          <w:b/>
        </w:rPr>
      </w:pPr>
      <w:r w:rsidRPr="001D36C0">
        <w:rPr>
          <w:b/>
        </w:rPr>
        <w:lastRenderedPageBreak/>
        <w:t>ESPECIFICAÇÃO</w:t>
      </w:r>
      <w:r w:rsidR="001D36C0" w:rsidRPr="001D36C0">
        <w:rPr>
          <w:b/>
        </w:rPr>
        <w:t xml:space="preserve"> DO FIRMWARE</w:t>
      </w:r>
    </w:p>
    <w:p w:rsidR="00C4758A" w:rsidRDefault="00C4758A" w:rsidP="001D36C0">
      <w:pPr>
        <w:pStyle w:val="SemEspaamento"/>
        <w:ind w:firstLine="0"/>
        <w:rPr>
          <w:b/>
        </w:rPr>
      </w:pPr>
      <w:r w:rsidRPr="001D36C0">
        <w:rPr>
          <w:b/>
        </w:rPr>
        <w:t>3.1 Blocos Funcionais</w:t>
      </w:r>
    </w:p>
    <w:p w:rsidR="00537554" w:rsidRPr="00B01127" w:rsidRDefault="00B01127" w:rsidP="00B0112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552F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Aplicação:</w:t>
      </w:r>
      <w:r w:rsidRPr="00C552F2">
        <w:rPr>
          <w:rFonts w:ascii="Arial" w:eastAsia="Times New Roman" w:hAnsi="Arial" w:cs="Arial"/>
          <w:sz w:val="24"/>
          <w:szCs w:val="24"/>
          <w:lang w:eastAsia="pt-BR"/>
        </w:rPr>
        <w:t xml:space="preserve"> Responsável pela interação com o usuário, exibindo menus e capturando seleções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leds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e sinais de alerta</w:t>
      </w:r>
      <w:r w:rsidRPr="00C552F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2437E1" w:rsidRPr="002437E1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2437E1">
        <w:rPr>
          <w:rFonts w:ascii="Arial" w:hAnsi="Arial" w:cs="Arial"/>
          <w:color w:val="000000" w:themeColor="text1"/>
          <w:sz w:val="24"/>
          <w:szCs w:val="24"/>
        </w:rPr>
        <w:t>| Aplicação (Interaç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ão do Usuário)                 </w:t>
      </w:r>
    </w:p>
    <w:p w:rsidR="002437E1" w:rsidRPr="002437E1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Pr="002437E1">
        <w:rPr>
          <w:rFonts w:ascii="Arial" w:hAnsi="Arial" w:cs="Arial"/>
          <w:color w:val="000000" w:themeColor="text1"/>
          <w:sz w:val="24"/>
          <w:szCs w:val="24"/>
        </w:rPr>
        <w:t xml:space="preserve">Exibição do menu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no OLED                        </w:t>
      </w:r>
    </w:p>
    <w:p w:rsidR="002437E1" w:rsidRPr="002437E1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Pr="002437E1">
        <w:rPr>
          <w:rFonts w:ascii="Arial" w:hAnsi="Arial" w:cs="Arial"/>
          <w:color w:val="000000" w:themeColor="text1"/>
          <w:sz w:val="24"/>
          <w:szCs w:val="24"/>
        </w:rPr>
        <w:t xml:space="preserve">Leitura do joystick e botões        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        </w:t>
      </w:r>
    </w:p>
    <w:p w:rsidR="002437E1" w:rsidRPr="002437E1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Pr="002437E1">
        <w:rPr>
          <w:rFonts w:ascii="Arial" w:hAnsi="Arial" w:cs="Arial"/>
          <w:color w:val="000000" w:themeColor="text1"/>
          <w:sz w:val="24"/>
          <w:szCs w:val="24"/>
        </w:rPr>
        <w:t xml:space="preserve"> Feedback</w:t>
      </w:r>
      <w:proofErr w:type="gramEnd"/>
      <w:r w:rsidRPr="002437E1">
        <w:rPr>
          <w:rFonts w:ascii="Arial" w:hAnsi="Arial" w:cs="Arial"/>
          <w:color w:val="000000" w:themeColor="text1"/>
          <w:sz w:val="24"/>
          <w:szCs w:val="24"/>
        </w:rPr>
        <w:t xml:space="preserve"> sonoro </w:t>
      </w:r>
      <w:r>
        <w:rPr>
          <w:rFonts w:ascii="Arial" w:hAnsi="Arial" w:cs="Arial"/>
          <w:color w:val="000000" w:themeColor="text1"/>
          <w:sz w:val="24"/>
          <w:szCs w:val="24"/>
        </w:rPr>
        <w:t>e visual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LEDs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buzzer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)       </w:t>
      </w:r>
    </w:p>
    <w:p w:rsidR="00B01127" w:rsidRDefault="00B01127" w:rsidP="00B0112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:rsidR="002437E1" w:rsidRPr="00B01127" w:rsidRDefault="00B01127" w:rsidP="00B0112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552F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Camada de Controle:</w:t>
      </w:r>
      <w:r w:rsidRPr="00C552F2">
        <w:rPr>
          <w:rFonts w:ascii="Arial" w:eastAsia="Times New Roman" w:hAnsi="Arial" w:cs="Arial"/>
          <w:sz w:val="24"/>
          <w:szCs w:val="24"/>
          <w:lang w:eastAsia="pt-BR"/>
        </w:rPr>
        <w:t xml:space="preserve"> Gerencia a lógica do menu, interpreta as entradas do usuário e executa ações.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            </w:t>
      </w:r>
    </w:p>
    <w:p w:rsidR="002437E1" w:rsidRPr="002437E1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2437E1">
        <w:rPr>
          <w:rFonts w:ascii="Arial" w:hAnsi="Arial" w:cs="Arial"/>
          <w:color w:val="000000" w:themeColor="text1"/>
          <w:sz w:val="24"/>
          <w:szCs w:val="24"/>
        </w:rPr>
        <w:t>| Camada de Controle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</w:t>
      </w:r>
    </w:p>
    <w:p w:rsidR="002437E1" w:rsidRPr="002437E1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Pr="002437E1">
        <w:rPr>
          <w:rFonts w:ascii="Arial" w:hAnsi="Arial" w:cs="Arial"/>
          <w:color w:val="000000" w:themeColor="text1"/>
          <w:sz w:val="24"/>
          <w:szCs w:val="24"/>
        </w:rPr>
        <w:t>Processamento 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navegação no menu             </w:t>
      </w:r>
    </w:p>
    <w:p w:rsidR="002437E1" w:rsidRPr="002437E1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Pr="002437E1">
        <w:rPr>
          <w:rFonts w:ascii="Arial" w:hAnsi="Arial" w:cs="Arial"/>
          <w:color w:val="000000" w:themeColor="text1"/>
          <w:sz w:val="24"/>
          <w:szCs w:val="24"/>
        </w:rPr>
        <w:t>Seleção e exibiç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ão de mensagens                </w:t>
      </w:r>
    </w:p>
    <w:p w:rsidR="00B01127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Pr="002437E1">
        <w:rPr>
          <w:rFonts w:ascii="Arial" w:hAnsi="Arial" w:cs="Arial"/>
          <w:color w:val="000000" w:themeColor="text1"/>
          <w:sz w:val="24"/>
          <w:szCs w:val="24"/>
        </w:rPr>
        <w:t>Detecção de emer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gência (BTN_A)  </w:t>
      </w:r>
    </w:p>
    <w:p w:rsidR="002437E1" w:rsidRPr="002437E1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       </w:t>
      </w:r>
    </w:p>
    <w:p w:rsidR="002437E1" w:rsidRPr="00B01127" w:rsidRDefault="00B01127" w:rsidP="00B0112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552F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Comunicação com Periféricos:</w:t>
      </w:r>
      <w:r w:rsidRPr="00C552F2">
        <w:rPr>
          <w:rFonts w:ascii="Arial" w:eastAsia="Times New Roman" w:hAnsi="Arial" w:cs="Arial"/>
          <w:sz w:val="24"/>
          <w:szCs w:val="24"/>
          <w:lang w:eastAsia="pt-BR"/>
        </w:rPr>
        <w:t xml:space="preserve"> Interage diretamente com os componentes físicos, lendo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sensores e acionando atuadores.</w:t>
      </w:r>
    </w:p>
    <w:p w:rsidR="002437E1" w:rsidRPr="002437E1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2437E1">
        <w:rPr>
          <w:rFonts w:ascii="Arial" w:hAnsi="Arial" w:cs="Arial"/>
          <w:color w:val="000000" w:themeColor="text1"/>
          <w:sz w:val="24"/>
          <w:szCs w:val="24"/>
        </w:rPr>
        <w:t>| Camada de Comunic</w:t>
      </w:r>
      <w:r w:rsidR="00C552F2">
        <w:rPr>
          <w:rFonts w:ascii="Arial" w:hAnsi="Arial" w:cs="Arial"/>
          <w:color w:val="000000" w:themeColor="text1"/>
          <w:sz w:val="24"/>
          <w:szCs w:val="24"/>
        </w:rPr>
        <w:t xml:space="preserve">ação com Periféricos           </w:t>
      </w:r>
    </w:p>
    <w:p w:rsidR="002437E1" w:rsidRPr="002437E1" w:rsidRDefault="00C552F2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="002437E1" w:rsidRPr="002437E1">
        <w:rPr>
          <w:rFonts w:ascii="Arial" w:hAnsi="Arial" w:cs="Arial"/>
          <w:color w:val="000000" w:themeColor="text1"/>
          <w:sz w:val="24"/>
          <w:szCs w:val="24"/>
        </w:rPr>
        <w:t>Interface com di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splay OLED via I2C             </w:t>
      </w:r>
    </w:p>
    <w:p w:rsidR="002437E1" w:rsidRPr="002437E1" w:rsidRDefault="00C552F2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="002437E1" w:rsidRPr="002437E1">
        <w:rPr>
          <w:rFonts w:ascii="Arial" w:hAnsi="Arial" w:cs="Arial"/>
          <w:color w:val="000000" w:themeColor="text1"/>
          <w:sz w:val="24"/>
          <w:szCs w:val="24"/>
        </w:rPr>
        <w:t xml:space="preserve">Leitura de valores do joystick (ADC)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       </w:t>
      </w:r>
    </w:p>
    <w:p w:rsidR="002437E1" w:rsidRPr="002437E1" w:rsidRDefault="00C552F2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="002437E1" w:rsidRPr="002437E1">
        <w:rPr>
          <w:rFonts w:ascii="Arial" w:hAnsi="Arial" w:cs="Arial"/>
          <w:color w:val="000000" w:themeColor="text1"/>
          <w:sz w:val="24"/>
          <w:szCs w:val="24"/>
        </w:rPr>
        <w:t xml:space="preserve">Controle de </w:t>
      </w:r>
      <w:proofErr w:type="spellStart"/>
      <w:r w:rsidR="002437E1" w:rsidRPr="002437E1">
        <w:rPr>
          <w:rFonts w:ascii="Arial" w:hAnsi="Arial" w:cs="Arial"/>
          <w:color w:val="000000" w:themeColor="text1"/>
          <w:sz w:val="24"/>
          <w:szCs w:val="24"/>
        </w:rPr>
        <w:t>LEDs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buzzer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(GPIO)               </w:t>
      </w:r>
    </w:p>
    <w:p w:rsidR="00B01127" w:rsidRDefault="00C552F2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="002437E1" w:rsidRPr="002437E1">
        <w:rPr>
          <w:rFonts w:ascii="Arial" w:hAnsi="Arial" w:cs="Arial"/>
          <w:color w:val="000000" w:themeColor="text1"/>
          <w:sz w:val="24"/>
          <w:szCs w:val="24"/>
        </w:rPr>
        <w:t>Medição de tempe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ratura (ADC)   </w:t>
      </w:r>
    </w:p>
    <w:p w:rsidR="002437E1" w:rsidRPr="002437E1" w:rsidRDefault="00C552F2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           </w:t>
      </w:r>
    </w:p>
    <w:p w:rsidR="002437E1" w:rsidRPr="002437E1" w:rsidRDefault="00B01127" w:rsidP="00B0112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552F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Hardware:</w:t>
      </w:r>
      <w:r w:rsidRPr="00C552F2">
        <w:rPr>
          <w:rFonts w:ascii="Arial" w:eastAsia="Times New Roman" w:hAnsi="Arial" w:cs="Arial"/>
          <w:sz w:val="24"/>
          <w:szCs w:val="24"/>
          <w:lang w:eastAsia="pt-BR"/>
        </w:rPr>
        <w:t xml:space="preserve"> Inclui o </w:t>
      </w:r>
      <w:proofErr w:type="spellStart"/>
      <w:r w:rsidRPr="00C552F2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Pr="00C552F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C552F2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Pr="00C552F2">
        <w:rPr>
          <w:rFonts w:ascii="Arial" w:eastAsia="Times New Roman" w:hAnsi="Arial" w:cs="Arial"/>
          <w:sz w:val="24"/>
          <w:szCs w:val="24"/>
          <w:lang w:eastAsia="pt-BR"/>
        </w:rPr>
        <w:t xml:space="preserve"> Pico W e todos os dispositivos conectados, como joystick, display OLED, </w:t>
      </w:r>
      <w:proofErr w:type="spellStart"/>
      <w:r w:rsidRPr="00C552F2">
        <w:rPr>
          <w:rFonts w:ascii="Arial" w:eastAsia="Times New Roman" w:hAnsi="Arial" w:cs="Arial"/>
          <w:sz w:val="24"/>
          <w:szCs w:val="24"/>
          <w:lang w:eastAsia="pt-BR"/>
        </w:rPr>
        <w:t>LEDs</w:t>
      </w:r>
      <w:proofErr w:type="spellEnd"/>
      <w:r w:rsidRPr="00C552F2"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proofErr w:type="spellStart"/>
      <w:r w:rsidRPr="00C552F2">
        <w:rPr>
          <w:rFonts w:ascii="Arial" w:eastAsia="Times New Roman" w:hAnsi="Arial" w:cs="Arial"/>
          <w:sz w:val="24"/>
          <w:szCs w:val="24"/>
          <w:lang w:eastAsia="pt-BR"/>
        </w:rPr>
        <w:t>buzzer</w:t>
      </w:r>
      <w:proofErr w:type="spellEnd"/>
      <w:r w:rsidRPr="00C552F2">
        <w:rPr>
          <w:rFonts w:ascii="Arial" w:eastAsia="Times New Roman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       </w:t>
      </w:r>
    </w:p>
    <w:p w:rsidR="002437E1" w:rsidRPr="002437E1" w:rsidRDefault="002437E1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2437E1">
        <w:rPr>
          <w:rFonts w:ascii="Arial" w:hAnsi="Arial" w:cs="Arial"/>
          <w:color w:val="000000" w:themeColor="text1"/>
          <w:sz w:val="24"/>
          <w:szCs w:val="24"/>
        </w:rPr>
        <w:t>| Hardware (</w:t>
      </w:r>
      <w:proofErr w:type="spellStart"/>
      <w:r w:rsidRPr="002437E1">
        <w:rPr>
          <w:rFonts w:ascii="Arial" w:hAnsi="Arial" w:cs="Arial"/>
          <w:color w:val="000000" w:themeColor="text1"/>
          <w:sz w:val="24"/>
          <w:szCs w:val="24"/>
        </w:rPr>
        <w:t>Raspberr</w:t>
      </w:r>
      <w:r w:rsidR="00C552F2">
        <w:rPr>
          <w:rFonts w:ascii="Arial" w:hAnsi="Arial" w:cs="Arial"/>
          <w:color w:val="000000" w:themeColor="text1"/>
          <w:sz w:val="24"/>
          <w:szCs w:val="24"/>
        </w:rPr>
        <w:t>y</w:t>
      </w:r>
      <w:proofErr w:type="spellEnd"/>
      <w:r w:rsidR="00C552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552F2">
        <w:rPr>
          <w:rFonts w:ascii="Arial" w:hAnsi="Arial" w:cs="Arial"/>
          <w:color w:val="000000" w:themeColor="text1"/>
          <w:sz w:val="24"/>
          <w:szCs w:val="24"/>
        </w:rPr>
        <w:t>Pi</w:t>
      </w:r>
      <w:proofErr w:type="spellEnd"/>
      <w:r w:rsidR="00C552F2">
        <w:rPr>
          <w:rFonts w:ascii="Arial" w:hAnsi="Arial" w:cs="Arial"/>
          <w:color w:val="000000" w:themeColor="text1"/>
          <w:sz w:val="24"/>
          <w:szCs w:val="24"/>
        </w:rPr>
        <w:t xml:space="preserve"> Pico W e Sensores)</w:t>
      </w:r>
    </w:p>
    <w:p w:rsidR="002437E1" w:rsidRPr="002437E1" w:rsidRDefault="00C552F2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proofErr w:type="spellStart"/>
      <w:r w:rsidR="002437E1" w:rsidRPr="002437E1">
        <w:rPr>
          <w:rFonts w:ascii="Arial" w:hAnsi="Arial" w:cs="Arial"/>
          <w:color w:val="000000" w:themeColor="text1"/>
          <w:sz w:val="24"/>
          <w:szCs w:val="24"/>
        </w:rPr>
        <w:t>Microcontrolado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</w:t>
      </w:r>
    </w:p>
    <w:p w:rsidR="002437E1" w:rsidRPr="002437E1" w:rsidRDefault="00C552F2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="002437E1" w:rsidRPr="002437E1">
        <w:rPr>
          <w:rFonts w:ascii="Arial" w:hAnsi="Arial" w:cs="Arial"/>
          <w:color w:val="000000" w:themeColor="text1"/>
          <w:sz w:val="24"/>
          <w:szCs w:val="24"/>
        </w:rPr>
        <w:t>Joystick, botõe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                             </w:t>
      </w:r>
    </w:p>
    <w:p w:rsidR="00C552F2" w:rsidRDefault="00C552F2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| </w:t>
      </w:r>
      <w:r w:rsidR="002437E1" w:rsidRPr="002437E1">
        <w:rPr>
          <w:rFonts w:ascii="Arial" w:hAnsi="Arial" w:cs="Arial"/>
          <w:color w:val="000000" w:themeColor="text1"/>
          <w:sz w:val="24"/>
          <w:szCs w:val="24"/>
        </w:rPr>
        <w:t xml:space="preserve">Display OLED, </w:t>
      </w:r>
      <w:proofErr w:type="spellStart"/>
      <w:r w:rsidR="002437E1" w:rsidRPr="002437E1">
        <w:rPr>
          <w:rFonts w:ascii="Arial" w:hAnsi="Arial" w:cs="Arial"/>
          <w:color w:val="000000" w:themeColor="text1"/>
          <w:sz w:val="24"/>
          <w:szCs w:val="24"/>
        </w:rPr>
        <w:t>b</w:t>
      </w:r>
      <w:r>
        <w:rPr>
          <w:rFonts w:ascii="Arial" w:hAnsi="Arial" w:cs="Arial"/>
          <w:color w:val="000000" w:themeColor="text1"/>
          <w:sz w:val="24"/>
          <w:szCs w:val="24"/>
        </w:rPr>
        <w:t>uzzer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LEDs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:rsidR="00C552F2" w:rsidRDefault="00C552F2" w:rsidP="002437E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537554" w:rsidRPr="001D36C0" w:rsidRDefault="00537554" w:rsidP="00C4758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C4758A" w:rsidRDefault="00C4758A" w:rsidP="00C4758A">
      <w:pPr>
        <w:spacing w:after="0"/>
        <w:rPr>
          <w:rFonts w:ascii="Arial" w:hAnsi="Arial" w:cs="Arial"/>
          <w:b/>
          <w:color w:val="000000" w:themeColor="text1"/>
          <w:sz w:val="24"/>
          <w:szCs w:val="24"/>
        </w:rPr>
      </w:pPr>
      <w:r w:rsidRPr="001D36C0">
        <w:rPr>
          <w:rFonts w:ascii="Arial" w:hAnsi="Arial" w:cs="Arial"/>
          <w:b/>
          <w:color w:val="000000" w:themeColor="text1"/>
          <w:sz w:val="24"/>
          <w:szCs w:val="24"/>
        </w:rPr>
        <w:t>3.2 Descrição das Funcionalidades</w:t>
      </w:r>
    </w:p>
    <w:p w:rsidR="001D36C0" w:rsidRPr="001D36C0" w:rsidRDefault="001D36C0" w:rsidP="00C4758A">
      <w:pPr>
        <w:spacing w:after="0"/>
        <w:rPr>
          <w:rFonts w:ascii="Barlow-Regular" w:hAnsi="Barlow-Regular" w:cs="Barlow-Regular"/>
          <w:b/>
          <w:sz w:val="30"/>
          <w:szCs w:val="30"/>
        </w:rPr>
      </w:pPr>
    </w:p>
    <w:p w:rsidR="00C4758A" w:rsidRPr="001D36C0" w:rsidRDefault="001D36C0" w:rsidP="00FA3FDF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552F2">
        <w:rPr>
          <w:rFonts w:ascii="Arial" w:hAnsi="Arial" w:cs="Arial"/>
          <w:b/>
          <w:sz w:val="24"/>
          <w:szCs w:val="24"/>
        </w:rPr>
        <w:t>Inicialização:</w:t>
      </w:r>
      <w:r w:rsidR="00C4758A" w:rsidRPr="00C552F2">
        <w:rPr>
          <w:rFonts w:ascii="Arial" w:hAnsi="Arial" w:cs="Arial"/>
          <w:b/>
          <w:sz w:val="24"/>
          <w:szCs w:val="24"/>
        </w:rPr>
        <w:t xml:space="preserve"> </w:t>
      </w:r>
      <w:r w:rsidR="00C4758A" w:rsidRPr="001D36C0">
        <w:rPr>
          <w:rFonts w:ascii="Arial" w:hAnsi="Arial" w:cs="Arial"/>
          <w:sz w:val="24"/>
          <w:szCs w:val="24"/>
        </w:rPr>
        <w:t>Configura os pinos de entrada e saída, inicializa o ADC e o display OLED.</w:t>
      </w:r>
    </w:p>
    <w:p w:rsidR="00C4758A" w:rsidRPr="001D36C0" w:rsidRDefault="00C4758A" w:rsidP="00FA3FDF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552F2">
        <w:rPr>
          <w:rFonts w:ascii="Arial" w:hAnsi="Arial" w:cs="Arial"/>
          <w:b/>
          <w:sz w:val="24"/>
          <w:szCs w:val="24"/>
        </w:rPr>
        <w:lastRenderedPageBreak/>
        <w:t>Leitu</w:t>
      </w:r>
      <w:r w:rsidR="001D36C0" w:rsidRPr="00C552F2">
        <w:rPr>
          <w:rFonts w:ascii="Arial" w:hAnsi="Arial" w:cs="Arial"/>
          <w:b/>
          <w:sz w:val="24"/>
          <w:szCs w:val="24"/>
        </w:rPr>
        <w:t>ra de Sensores:</w:t>
      </w:r>
      <w:r w:rsidRPr="001D36C0">
        <w:rPr>
          <w:rFonts w:ascii="Arial" w:hAnsi="Arial" w:cs="Arial"/>
          <w:sz w:val="24"/>
          <w:szCs w:val="24"/>
        </w:rPr>
        <w:t xml:space="preserve"> Lê os valores do joystick e converte a leitura do ADC para temperatura.</w:t>
      </w:r>
    </w:p>
    <w:p w:rsidR="00C4758A" w:rsidRPr="001D36C0" w:rsidRDefault="001D36C0" w:rsidP="00FA3FDF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552F2">
        <w:rPr>
          <w:rFonts w:ascii="Arial" w:hAnsi="Arial" w:cs="Arial"/>
          <w:b/>
          <w:sz w:val="24"/>
          <w:szCs w:val="24"/>
        </w:rPr>
        <w:t>Menu e Navegação:</w:t>
      </w:r>
      <w:r w:rsidR="00C4758A" w:rsidRPr="001D36C0">
        <w:rPr>
          <w:rFonts w:ascii="Arial" w:hAnsi="Arial" w:cs="Arial"/>
          <w:sz w:val="24"/>
          <w:szCs w:val="24"/>
        </w:rPr>
        <w:t xml:space="preserve"> Permite ao usuário navegar entre diferentes opções de comunicação usando o joystick.</w:t>
      </w:r>
    </w:p>
    <w:p w:rsidR="00C4758A" w:rsidRPr="001D36C0" w:rsidRDefault="001D36C0" w:rsidP="00FA3FDF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552F2">
        <w:rPr>
          <w:rFonts w:ascii="Arial" w:hAnsi="Arial" w:cs="Arial"/>
          <w:b/>
          <w:sz w:val="24"/>
          <w:szCs w:val="24"/>
        </w:rPr>
        <w:t>Exibição de Dados:</w:t>
      </w:r>
      <w:r w:rsidR="00C4758A" w:rsidRPr="001D36C0">
        <w:rPr>
          <w:rFonts w:ascii="Arial" w:hAnsi="Arial" w:cs="Arial"/>
          <w:sz w:val="24"/>
          <w:szCs w:val="24"/>
        </w:rPr>
        <w:t xml:space="preserve"> Mostra mensagens e a temperatura no display OLED.</w:t>
      </w:r>
    </w:p>
    <w:p w:rsidR="00C4758A" w:rsidRPr="001D36C0" w:rsidRDefault="001D36C0" w:rsidP="00FA3FDF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552F2">
        <w:rPr>
          <w:rFonts w:ascii="Arial" w:hAnsi="Arial" w:cs="Arial"/>
          <w:b/>
          <w:sz w:val="24"/>
          <w:szCs w:val="24"/>
        </w:rPr>
        <w:t xml:space="preserve">Controle de </w:t>
      </w:r>
      <w:proofErr w:type="spellStart"/>
      <w:r w:rsidRPr="00C552F2">
        <w:rPr>
          <w:rFonts w:ascii="Arial" w:hAnsi="Arial" w:cs="Arial"/>
          <w:b/>
          <w:sz w:val="24"/>
          <w:szCs w:val="24"/>
        </w:rPr>
        <w:t>LEDs</w:t>
      </w:r>
      <w:proofErr w:type="spellEnd"/>
      <w:r w:rsidRPr="00C552F2">
        <w:rPr>
          <w:rFonts w:ascii="Arial" w:hAnsi="Arial" w:cs="Arial"/>
          <w:b/>
          <w:sz w:val="24"/>
          <w:szCs w:val="24"/>
        </w:rPr>
        <w:t xml:space="preserve"> e </w:t>
      </w:r>
      <w:proofErr w:type="spellStart"/>
      <w:r w:rsidRPr="00C552F2">
        <w:rPr>
          <w:rFonts w:ascii="Arial" w:hAnsi="Arial" w:cs="Arial"/>
          <w:b/>
          <w:sz w:val="24"/>
          <w:szCs w:val="24"/>
        </w:rPr>
        <w:t>Buzzer</w:t>
      </w:r>
      <w:proofErr w:type="spellEnd"/>
      <w:r w:rsidRPr="00C552F2">
        <w:rPr>
          <w:rFonts w:ascii="Arial" w:hAnsi="Arial" w:cs="Arial"/>
          <w:b/>
          <w:sz w:val="24"/>
          <w:szCs w:val="24"/>
        </w:rPr>
        <w:t>:</w:t>
      </w:r>
      <w:r w:rsidR="00C4758A" w:rsidRPr="001D36C0">
        <w:rPr>
          <w:rFonts w:ascii="Arial" w:hAnsi="Arial" w:cs="Arial"/>
          <w:sz w:val="24"/>
          <w:szCs w:val="24"/>
        </w:rPr>
        <w:t xml:space="preserve"> Acende </w:t>
      </w:r>
      <w:proofErr w:type="spellStart"/>
      <w:r w:rsidR="00C4758A" w:rsidRPr="001D36C0">
        <w:rPr>
          <w:rFonts w:ascii="Arial" w:hAnsi="Arial" w:cs="Arial"/>
          <w:sz w:val="24"/>
          <w:szCs w:val="24"/>
        </w:rPr>
        <w:t>LEDs</w:t>
      </w:r>
      <w:proofErr w:type="spellEnd"/>
      <w:r w:rsidR="00C4758A" w:rsidRPr="001D36C0">
        <w:rPr>
          <w:rFonts w:ascii="Arial" w:hAnsi="Arial" w:cs="Arial"/>
          <w:sz w:val="24"/>
          <w:szCs w:val="24"/>
        </w:rPr>
        <w:t xml:space="preserve"> e toca sons para feedback ao usuário.</w:t>
      </w:r>
    </w:p>
    <w:p w:rsidR="00C4758A" w:rsidRDefault="001D36C0" w:rsidP="00FA3FDF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552F2">
        <w:rPr>
          <w:rFonts w:ascii="Arial" w:hAnsi="Arial" w:cs="Arial"/>
          <w:b/>
          <w:sz w:val="24"/>
          <w:szCs w:val="24"/>
        </w:rPr>
        <w:t>Comunicação de Emergência:</w:t>
      </w:r>
      <w:r w:rsidR="00C4758A" w:rsidRPr="001D36C0">
        <w:rPr>
          <w:rFonts w:ascii="Arial" w:hAnsi="Arial" w:cs="Arial"/>
          <w:sz w:val="24"/>
          <w:szCs w:val="24"/>
        </w:rPr>
        <w:t xml:space="preserve"> Permite ao usuário enviar um sinal de socorro através de um </w:t>
      </w:r>
      <w:proofErr w:type="gramStart"/>
      <w:r w:rsidR="00C4758A" w:rsidRPr="001D36C0">
        <w:rPr>
          <w:rFonts w:ascii="Arial" w:hAnsi="Arial" w:cs="Arial"/>
          <w:sz w:val="24"/>
          <w:szCs w:val="24"/>
        </w:rPr>
        <w:t>botão.</w:t>
      </w:r>
      <w:r w:rsidR="00C552F2">
        <w:rPr>
          <w:rFonts w:ascii="Arial" w:hAnsi="Arial" w:cs="Arial"/>
          <w:sz w:val="24"/>
          <w:szCs w:val="24"/>
        </w:rPr>
        <w:t>]</w:t>
      </w:r>
      <w:proofErr w:type="gramEnd"/>
    </w:p>
    <w:p w:rsidR="00C552F2" w:rsidRPr="00C552F2" w:rsidRDefault="00C552F2" w:rsidP="00C552F2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:rsidR="00C4758A" w:rsidRDefault="00C4758A" w:rsidP="00C4758A">
      <w:pPr>
        <w:spacing w:after="0"/>
        <w:rPr>
          <w:rFonts w:ascii="Arial" w:hAnsi="Arial" w:cs="Arial"/>
          <w:b/>
          <w:sz w:val="24"/>
          <w:szCs w:val="24"/>
        </w:rPr>
      </w:pPr>
      <w:r w:rsidRPr="001D36C0">
        <w:rPr>
          <w:rFonts w:ascii="Arial" w:hAnsi="Arial" w:cs="Arial"/>
          <w:b/>
          <w:sz w:val="24"/>
          <w:szCs w:val="24"/>
        </w:rPr>
        <w:t>3.3 Definição das Variáveis</w:t>
      </w:r>
    </w:p>
    <w:p w:rsidR="001D36C0" w:rsidRDefault="001D36C0" w:rsidP="00C8796E">
      <w:pPr>
        <w:pStyle w:val="SemEspaamento"/>
      </w:pPr>
    </w:p>
    <w:p w:rsidR="00C8796E" w:rsidRPr="00C8796E" w:rsidRDefault="00C8796E" w:rsidP="00C8796E">
      <w:pPr>
        <w:pStyle w:val="SemEspaamento"/>
        <w:ind w:firstLine="0"/>
        <w:rPr>
          <w:b/>
        </w:rPr>
      </w:pPr>
      <w:r w:rsidRPr="00C8796E">
        <w:rPr>
          <w:b/>
        </w:rPr>
        <w:t>Variáveis:</w:t>
      </w:r>
    </w:p>
    <w:p w:rsidR="00C8796E" w:rsidRPr="00C8796E" w:rsidRDefault="00C8796E" w:rsidP="00C8796E">
      <w:pPr>
        <w:pStyle w:val="SemEspaamento"/>
        <w:ind w:firstLine="0"/>
      </w:pPr>
    </w:p>
    <w:p w:rsidR="00C8796E" w:rsidRPr="00C8796E" w:rsidRDefault="00C8796E" w:rsidP="00C8796E">
      <w:pPr>
        <w:pStyle w:val="SemEspaamento"/>
        <w:ind w:firstLine="0"/>
      </w:pP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in_submenu</w:t>
      </w:r>
      <w:proofErr w:type="spellEnd"/>
      <w:r>
        <w:t xml:space="preserve"> = false; //</w:t>
      </w:r>
      <w:r w:rsidRPr="00C8796E">
        <w:t xml:space="preserve">Indica se estamos no </w:t>
      </w:r>
      <w:proofErr w:type="spellStart"/>
      <w:r w:rsidRPr="00C8796E">
        <w:t>submenu</w:t>
      </w:r>
      <w:proofErr w:type="spellEnd"/>
      <w:r w:rsidRPr="00C8796E">
        <w:t xml:space="preserve">  </w:t>
      </w:r>
    </w:p>
    <w:p w:rsidR="00C8796E" w:rsidRPr="00C8796E" w:rsidRDefault="00C8796E" w:rsidP="00C8796E">
      <w:pPr>
        <w:pStyle w:val="SemEspaamento"/>
        <w:ind w:firstLine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current_menu</w:t>
      </w:r>
      <w:proofErr w:type="spellEnd"/>
      <w:r>
        <w:t xml:space="preserve"> = 0; //</w:t>
      </w:r>
      <w:r w:rsidRPr="00C8796E">
        <w:t xml:space="preserve">Índice do menu principal  </w:t>
      </w:r>
    </w:p>
    <w:p w:rsidR="00C8796E" w:rsidRPr="00C8796E" w:rsidRDefault="00C8796E" w:rsidP="00C8796E">
      <w:pPr>
        <w:pStyle w:val="SemEspaamento"/>
        <w:ind w:firstLine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menu_index</w:t>
      </w:r>
      <w:proofErr w:type="spellEnd"/>
      <w:r>
        <w:t xml:space="preserve"> = 0; //</w:t>
      </w:r>
      <w:r w:rsidRPr="00C8796E">
        <w:t xml:space="preserve">Índice do </w:t>
      </w:r>
      <w:proofErr w:type="spellStart"/>
      <w:r w:rsidRPr="00C8796E">
        <w:t>submenu</w:t>
      </w:r>
      <w:proofErr w:type="spellEnd"/>
      <w:r w:rsidRPr="00C8796E">
        <w:t xml:space="preserve">  </w:t>
      </w:r>
    </w:p>
    <w:p w:rsidR="00C8796E" w:rsidRPr="00C8796E" w:rsidRDefault="00C8796E" w:rsidP="00C8796E">
      <w:pPr>
        <w:pStyle w:val="SemEspaamento"/>
        <w:ind w:firstLine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last_vry_value</w:t>
      </w:r>
      <w:proofErr w:type="spellEnd"/>
      <w:r>
        <w:t xml:space="preserve"> = 0; //</w:t>
      </w:r>
      <w:r w:rsidRPr="00C8796E">
        <w:t xml:space="preserve">Último valor do sensor de movimento  </w:t>
      </w:r>
    </w:p>
    <w:p w:rsidR="00C8796E" w:rsidRPr="00C8796E" w:rsidRDefault="00C8796E" w:rsidP="00C8796E">
      <w:pPr>
        <w:pStyle w:val="SemEspaamento"/>
        <w:ind w:firstLine="0"/>
      </w:pP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sw_pressed</w:t>
      </w:r>
      <w:proofErr w:type="spellEnd"/>
      <w:r>
        <w:t xml:space="preserve"> = false; //</w:t>
      </w:r>
      <w:r w:rsidRPr="00C8796E">
        <w:t xml:space="preserve">Estado do botão switch  </w:t>
      </w:r>
    </w:p>
    <w:p w:rsidR="00C8796E" w:rsidRPr="00C8796E" w:rsidRDefault="00C8796E" w:rsidP="00C8796E">
      <w:pPr>
        <w:pStyle w:val="SemEspaamento"/>
        <w:ind w:firstLine="0"/>
      </w:pP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last_sw_state</w:t>
      </w:r>
      <w:proofErr w:type="spellEnd"/>
      <w:r>
        <w:t xml:space="preserve"> = false; //</w:t>
      </w:r>
      <w:r w:rsidRPr="00C8796E">
        <w:t xml:space="preserve">Último estado do botão switch  </w:t>
      </w:r>
    </w:p>
    <w:p w:rsidR="00C8796E" w:rsidRPr="00C8796E" w:rsidRDefault="00C8796E" w:rsidP="00C8796E">
      <w:pPr>
        <w:pStyle w:val="SemEspaamento"/>
        <w:ind w:firstLine="0"/>
      </w:pP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menu_updated</w:t>
      </w:r>
      <w:proofErr w:type="spellEnd"/>
      <w:r>
        <w:t xml:space="preserve"> = false; //</w:t>
      </w:r>
      <w:r w:rsidRPr="00C8796E">
        <w:t xml:space="preserve">Indica se o menu foi atualizado  </w:t>
      </w:r>
    </w:p>
    <w:p w:rsidR="00C8796E" w:rsidRPr="00C8796E" w:rsidRDefault="00C8796E" w:rsidP="00C8796E">
      <w:pPr>
        <w:pStyle w:val="SemEspaamento"/>
        <w:ind w:firstLine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vry_value</w:t>
      </w:r>
      <w:proofErr w:type="spellEnd"/>
      <w:r>
        <w:t>; //</w:t>
      </w:r>
      <w:r w:rsidRPr="00C8796E">
        <w:t xml:space="preserve">Valor atual do sensor de movimento </w:t>
      </w:r>
    </w:p>
    <w:p w:rsidR="00C8796E" w:rsidRPr="001D36C0" w:rsidRDefault="00C8796E" w:rsidP="00C8796E">
      <w:pPr>
        <w:pStyle w:val="SemEspaamento"/>
        <w:ind w:firstLine="0"/>
      </w:pPr>
      <w:proofErr w:type="spellStart"/>
      <w:proofErr w:type="gramStart"/>
      <w:r w:rsidRPr="00C8796E">
        <w:t>boo</w:t>
      </w:r>
      <w:r>
        <w:t>l</w:t>
      </w:r>
      <w:proofErr w:type="spellEnd"/>
      <w:proofErr w:type="gramEnd"/>
      <w:r>
        <w:t xml:space="preserve"> </w:t>
      </w:r>
      <w:proofErr w:type="spellStart"/>
      <w:r>
        <w:t>selecting_option</w:t>
      </w:r>
      <w:proofErr w:type="spellEnd"/>
      <w:r>
        <w:t xml:space="preserve"> = false; //</w:t>
      </w:r>
      <w:r w:rsidRPr="00C8796E">
        <w:t>Para saber se estamos selecionando uma opção</w:t>
      </w:r>
    </w:p>
    <w:p w:rsidR="00C4758A" w:rsidRPr="00C4758A" w:rsidRDefault="00C4758A" w:rsidP="00C4758A">
      <w:pPr>
        <w:spacing w:after="0"/>
        <w:rPr>
          <w:rFonts w:ascii="Barlow-Regular" w:hAnsi="Barlow-Regular" w:cs="Barlow-Regular"/>
          <w:sz w:val="30"/>
          <w:szCs w:val="30"/>
        </w:rPr>
      </w:pPr>
    </w:p>
    <w:p w:rsidR="00C4758A" w:rsidRDefault="001D36C0" w:rsidP="001D36C0">
      <w:pPr>
        <w:pStyle w:val="Ttulo1"/>
      </w:pPr>
      <w:r w:rsidRPr="001D36C0">
        <w:t>3.4 Fluxograma</w:t>
      </w:r>
    </w:p>
    <w:p w:rsidR="001D36C0" w:rsidRDefault="001D36C0" w:rsidP="001D36C0"/>
    <w:p w:rsidR="005A0765" w:rsidRDefault="005A0765" w:rsidP="005A0765">
      <w:pPr>
        <w:pStyle w:val="SemEspaamento"/>
        <w:rPr>
          <w:shd w:val="clear" w:color="auto" w:fill="FFFFFF"/>
        </w:rPr>
      </w:pPr>
      <w:r>
        <w:rPr>
          <w:shd w:val="clear" w:color="auto" w:fill="FFFFFF"/>
        </w:rPr>
        <w:t>Na </w:t>
      </w:r>
      <w:r w:rsidR="00987405">
        <w:t>Figura</w:t>
      </w:r>
      <w:r w:rsidR="00C552F2">
        <w:t xml:space="preserve"> 4</w:t>
      </w:r>
      <w:r>
        <w:rPr>
          <w:shd w:val="clear" w:color="auto" w:fill="FFFFFF"/>
        </w:rPr>
        <w:t xml:space="preserve">, é apresentado o </w:t>
      </w:r>
      <w:r w:rsidR="00987405">
        <w:rPr>
          <w:shd w:val="clear" w:color="auto" w:fill="FFFFFF"/>
        </w:rPr>
        <w:t>fluxograma</w:t>
      </w:r>
      <w:r>
        <w:rPr>
          <w:shd w:val="clear" w:color="auto" w:fill="FFFFFF"/>
        </w:rPr>
        <w:t xml:space="preserve"> do projeto. O processo se inicia com a exibição do nome no LCD. Quando o usuário começa a utilizar o joystick, ele pode navegar pelas opções do menu principal. Ao pressionar o botão central do joystick, o usuário seleciona a opção desejada. Em seguida, as opções do </w:t>
      </w:r>
      <w:proofErr w:type="spellStart"/>
      <w:r>
        <w:rPr>
          <w:shd w:val="clear" w:color="auto" w:fill="FFFFFF"/>
        </w:rPr>
        <w:t>submenu</w:t>
      </w:r>
      <w:proofErr w:type="spellEnd"/>
      <w:r>
        <w:rPr>
          <w:shd w:val="clear" w:color="auto" w:fill="FFFFFF"/>
        </w:rPr>
        <w:t xml:space="preserve"> são exibidas. Após essa seleção, a mensagem correspondente </w:t>
      </w:r>
      <w:r>
        <w:rPr>
          <w:shd w:val="clear" w:color="auto" w:fill="FFFFFF"/>
        </w:rPr>
        <w:lastRenderedPageBreak/>
        <w:t xml:space="preserve">aparece na tela LCD, acompanhada de um sinal sonoro do </w:t>
      </w:r>
      <w:proofErr w:type="spellStart"/>
      <w:r>
        <w:rPr>
          <w:shd w:val="clear" w:color="auto" w:fill="FFFFFF"/>
        </w:rPr>
        <w:t>buzzer</w:t>
      </w:r>
      <w:proofErr w:type="spellEnd"/>
      <w:r>
        <w:rPr>
          <w:shd w:val="clear" w:color="auto" w:fill="FFFFFF"/>
        </w:rPr>
        <w:t xml:space="preserve"> e da ativação de um LED que indica se a mensagem é urgente ou não.</w:t>
      </w:r>
    </w:p>
    <w:p w:rsidR="00E05707" w:rsidRDefault="00E05707" w:rsidP="005A0765">
      <w:pPr>
        <w:pStyle w:val="SemEspaamento"/>
        <w:rPr>
          <w:noProof/>
          <w:shd w:val="clear" w:color="auto" w:fill="FFFFFF"/>
          <w:lang w:eastAsia="pt-BR"/>
        </w:rPr>
      </w:pPr>
    </w:p>
    <w:p w:rsidR="005A0765" w:rsidRDefault="00E05707" w:rsidP="00E05707">
      <w:pPr>
        <w:pStyle w:val="SemEspaamento"/>
        <w:ind w:hanging="851"/>
        <w:rPr>
          <w:shd w:val="clear" w:color="auto" w:fill="FFFFFF"/>
        </w:rPr>
      </w:pPr>
      <w:r>
        <w:rPr>
          <w:noProof/>
          <w:shd w:val="clear" w:color="auto" w:fill="FFFFFF"/>
          <w:lang w:eastAsia="pt-BR"/>
        </w:rPr>
        <w:drawing>
          <wp:inline distT="0" distB="0" distL="0" distR="0">
            <wp:extent cx="6745857" cy="6261042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uxograma - SpeakNow (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8" b="6433"/>
                    <a:stretch/>
                  </pic:blipFill>
                  <pic:spPr bwMode="auto">
                    <a:xfrm>
                      <a:off x="0" y="0"/>
                      <a:ext cx="6759420" cy="627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765" w:rsidRDefault="005A0765" w:rsidP="005A076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hAnsi="Arial" w:cs="Arial"/>
          <w:sz w:val="20"/>
          <w:szCs w:val="20"/>
        </w:rPr>
      </w:pPr>
      <w:r w:rsidRPr="00893C6D">
        <w:rPr>
          <w:rFonts w:ascii="Arial" w:hAnsi="Arial" w:cs="Arial"/>
          <w:sz w:val="20"/>
          <w:szCs w:val="20"/>
        </w:rPr>
        <w:t xml:space="preserve">Figura </w:t>
      </w:r>
      <w:r w:rsidRPr="00893C6D">
        <w:rPr>
          <w:rFonts w:ascii="Arial" w:hAnsi="Arial" w:cs="Arial"/>
          <w:sz w:val="20"/>
          <w:szCs w:val="20"/>
        </w:rPr>
        <w:fldChar w:fldCharType="begin"/>
      </w:r>
      <w:r w:rsidRPr="00893C6D">
        <w:rPr>
          <w:rFonts w:ascii="Arial" w:hAnsi="Arial" w:cs="Arial"/>
          <w:sz w:val="20"/>
          <w:szCs w:val="20"/>
        </w:rPr>
        <w:instrText xml:space="preserve"> SEQ Figura \* ARABIC </w:instrText>
      </w:r>
      <w:r w:rsidRPr="00893C6D">
        <w:rPr>
          <w:rFonts w:ascii="Arial" w:hAnsi="Arial" w:cs="Arial"/>
          <w:sz w:val="20"/>
          <w:szCs w:val="20"/>
        </w:rPr>
        <w:fldChar w:fldCharType="separate"/>
      </w:r>
      <w:r w:rsidR="002437E1">
        <w:rPr>
          <w:rFonts w:ascii="Arial" w:hAnsi="Arial" w:cs="Arial"/>
          <w:noProof/>
          <w:sz w:val="20"/>
          <w:szCs w:val="20"/>
        </w:rPr>
        <w:t>4</w:t>
      </w:r>
      <w:r w:rsidRPr="00893C6D">
        <w:rPr>
          <w:rFonts w:ascii="Arial" w:hAnsi="Arial" w:cs="Arial"/>
          <w:sz w:val="20"/>
          <w:szCs w:val="20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- </w:t>
      </w:r>
      <w:r w:rsidR="00E05707">
        <w:rPr>
          <w:rFonts w:ascii="Arial" w:hAnsi="Arial" w:cs="Arial"/>
          <w:sz w:val="20"/>
          <w:szCs w:val="20"/>
        </w:rPr>
        <w:t>Fluxograma</w:t>
      </w:r>
      <w:r>
        <w:rPr>
          <w:rFonts w:ascii="Arial" w:hAnsi="Arial" w:cs="Arial"/>
          <w:sz w:val="20"/>
          <w:szCs w:val="20"/>
        </w:rPr>
        <w:t xml:space="preserve"> da</w:t>
      </w:r>
      <w:r w:rsidRPr="00893C6D">
        <w:rPr>
          <w:rFonts w:ascii="Arial" w:hAnsi="Arial" w:cs="Arial"/>
          <w:sz w:val="20"/>
          <w:szCs w:val="20"/>
        </w:rPr>
        <w:t xml:space="preserve"> aplicação </w:t>
      </w:r>
    </w:p>
    <w:p w:rsidR="001D36C0" w:rsidRPr="001D36C0" w:rsidRDefault="001D36C0" w:rsidP="001D36C0"/>
    <w:p w:rsidR="005A0765" w:rsidRDefault="00C4758A" w:rsidP="00877B53">
      <w:pPr>
        <w:pStyle w:val="Ttulo1"/>
      </w:pPr>
      <w:r w:rsidRPr="001D36C0">
        <w:t>3.5 Inicialização</w:t>
      </w:r>
    </w:p>
    <w:p w:rsidR="00877B53" w:rsidRPr="00877B53" w:rsidRDefault="00877B53" w:rsidP="00877B53"/>
    <w:p w:rsidR="00C4758A" w:rsidRPr="00616BF8" w:rsidRDefault="00C4758A" w:rsidP="00616BF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t>A i</w:t>
      </w:r>
      <w:r w:rsidR="00490AC2">
        <w:rPr>
          <w:rFonts w:ascii="Arial" w:hAnsi="Arial" w:cs="Arial"/>
          <w:sz w:val="24"/>
          <w:szCs w:val="24"/>
        </w:rPr>
        <w:t>nicialização do firmware</w:t>
      </w:r>
      <w:r w:rsidRPr="00DC07BA">
        <w:rPr>
          <w:rFonts w:ascii="Arial" w:hAnsi="Arial" w:cs="Arial"/>
          <w:sz w:val="24"/>
          <w:szCs w:val="24"/>
        </w:rPr>
        <w:t>:</w:t>
      </w:r>
    </w:p>
    <w:p w:rsidR="00C4758A" w:rsidRPr="00DC07BA" w:rsidRDefault="00DC07BA" w:rsidP="00FA3FDF">
      <w:pPr>
        <w:pStyle w:val="PargrafodaLista"/>
        <w:numPr>
          <w:ilvl w:val="0"/>
          <w:numId w:val="5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Barlow-Regular" w:hAnsi="Barlow-Regular" w:cs="Barlow-Regular"/>
          <w:sz w:val="30"/>
          <w:szCs w:val="30"/>
        </w:rPr>
        <w:lastRenderedPageBreak/>
        <w:t xml:space="preserve"> </w:t>
      </w:r>
      <w:r w:rsidR="00C4758A" w:rsidRPr="00DC07BA">
        <w:rPr>
          <w:rFonts w:ascii="Arial" w:hAnsi="Arial" w:cs="Arial"/>
          <w:sz w:val="24"/>
          <w:szCs w:val="24"/>
        </w:rPr>
        <w:t>Configuração dos pinos de I/O.</w:t>
      </w:r>
    </w:p>
    <w:p w:rsidR="00C4758A" w:rsidRPr="00DC07BA" w:rsidRDefault="00DC07BA" w:rsidP="00FA3FDF">
      <w:pPr>
        <w:pStyle w:val="PargrafodaLista"/>
        <w:numPr>
          <w:ilvl w:val="0"/>
          <w:numId w:val="5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t xml:space="preserve"> </w:t>
      </w:r>
      <w:r w:rsidR="00C4758A" w:rsidRPr="00DC07BA">
        <w:rPr>
          <w:rFonts w:ascii="Arial" w:hAnsi="Arial" w:cs="Arial"/>
          <w:sz w:val="24"/>
          <w:szCs w:val="24"/>
        </w:rPr>
        <w:t>Inicialização do ADC e do display OLED.</w:t>
      </w:r>
    </w:p>
    <w:p w:rsidR="00C4758A" w:rsidRPr="00DC07BA" w:rsidRDefault="00DC07BA" w:rsidP="00FA3FDF">
      <w:pPr>
        <w:pStyle w:val="PargrafodaLista"/>
        <w:numPr>
          <w:ilvl w:val="0"/>
          <w:numId w:val="5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t xml:space="preserve"> </w:t>
      </w:r>
      <w:r w:rsidR="00C4758A" w:rsidRPr="00DC07BA">
        <w:rPr>
          <w:rFonts w:ascii="Arial" w:hAnsi="Arial" w:cs="Arial"/>
          <w:sz w:val="24"/>
          <w:szCs w:val="24"/>
        </w:rPr>
        <w:t>Configuração do barramento I2C.</w:t>
      </w:r>
    </w:p>
    <w:p w:rsidR="00490AC2" w:rsidRDefault="00DC07BA" w:rsidP="0016645E">
      <w:pPr>
        <w:pStyle w:val="PargrafodaLista"/>
        <w:numPr>
          <w:ilvl w:val="0"/>
          <w:numId w:val="5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t xml:space="preserve"> </w:t>
      </w:r>
      <w:r w:rsidR="00C4758A" w:rsidRPr="00DC07BA">
        <w:rPr>
          <w:rFonts w:ascii="Arial" w:hAnsi="Arial" w:cs="Arial"/>
          <w:sz w:val="24"/>
          <w:szCs w:val="24"/>
        </w:rPr>
        <w:t xml:space="preserve">Inicialização dos </w:t>
      </w:r>
      <w:proofErr w:type="spellStart"/>
      <w:r w:rsidR="00C4758A" w:rsidRPr="00DC07BA">
        <w:rPr>
          <w:rFonts w:ascii="Arial" w:hAnsi="Arial" w:cs="Arial"/>
          <w:sz w:val="24"/>
          <w:szCs w:val="24"/>
        </w:rPr>
        <w:t>LEDs</w:t>
      </w:r>
      <w:proofErr w:type="spellEnd"/>
      <w:r w:rsidR="00C4758A" w:rsidRPr="00DC07BA">
        <w:rPr>
          <w:rFonts w:ascii="Arial" w:hAnsi="Arial" w:cs="Arial"/>
          <w:sz w:val="24"/>
          <w:szCs w:val="24"/>
        </w:rPr>
        <w:t xml:space="preserve"> e do </w:t>
      </w:r>
      <w:proofErr w:type="spellStart"/>
      <w:r w:rsidR="00C4758A" w:rsidRPr="00DC07BA">
        <w:rPr>
          <w:rFonts w:ascii="Arial" w:hAnsi="Arial" w:cs="Arial"/>
          <w:sz w:val="24"/>
          <w:szCs w:val="24"/>
        </w:rPr>
        <w:t>buzzer</w:t>
      </w:r>
      <w:proofErr w:type="spellEnd"/>
      <w:r w:rsidR="00C4758A" w:rsidRPr="00DC07BA">
        <w:rPr>
          <w:rFonts w:ascii="Arial" w:hAnsi="Arial" w:cs="Arial"/>
          <w:sz w:val="24"/>
          <w:szCs w:val="24"/>
        </w:rPr>
        <w:t>.</w:t>
      </w:r>
    </w:p>
    <w:p w:rsidR="0016645E" w:rsidRPr="0016645E" w:rsidRDefault="0016645E" w:rsidP="0016645E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:rsidR="00C4758A" w:rsidRDefault="00C4758A" w:rsidP="00DC07BA">
      <w:pPr>
        <w:pStyle w:val="Ttulo1"/>
      </w:pPr>
      <w:r w:rsidRPr="00C4758A">
        <w:t>3.6 Estrutura e Formato dos Dados</w:t>
      </w:r>
    </w:p>
    <w:p w:rsidR="00DC07BA" w:rsidRPr="00DC07BA" w:rsidRDefault="00DC07BA" w:rsidP="00DC07BA"/>
    <w:p w:rsidR="00616BF8" w:rsidRPr="00616BF8" w:rsidRDefault="00C4758A" w:rsidP="00616BF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t xml:space="preserve">Os dados são organizados em estruturas e </w:t>
      </w:r>
      <w:proofErr w:type="spellStart"/>
      <w:r w:rsidRPr="00DC07BA">
        <w:rPr>
          <w:rFonts w:ascii="Arial" w:hAnsi="Arial" w:cs="Arial"/>
          <w:sz w:val="24"/>
          <w:szCs w:val="24"/>
        </w:rPr>
        <w:t>arrays</w:t>
      </w:r>
      <w:proofErr w:type="spellEnd"/>
      <w:r w:rsidRPr="00DC07BA">
        <w:rPr>
          <w:rFonts w:ascii="Arial" w:hAnsi="Arial" w:cs="Arial"/>
          <w:sz w:val="24"/>
          <w:szCs w:val="24"/>
        </w:rPr>
        <w:t>:</w:t>
      </w:r>
    </w:p>
    <w:p w:rsidR="00C4758A" w:rsidRPr="00490AC2" w:rsidRDefault="00DC07BA" w:rsidP="00FA3FDF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490AC2">
        <w:rPr>
          <w:rFonts w:ascii="Arial" w:hAnsi="Arial" w:cs="Arial"/>
          <w:sz w:val="24"/>
          <w:szCs w:val="24"/>
        </w:rPr>
        <w:t xml:space="preserve">Menus: </w:t>
      </w:r>
      <w:proofErr w:type="spellStart"/>
      <w:r w:rsidR="00C4758A" w:rsidRPr="00490AC2">
        <w:rPr>
          <w:rFonts w:ascii="Arial" w:hAnsi="Arial" w:cs="Arial"/>
          <w:sz w:val="24"/>
          <w:szCs w:val="24"/>
        </w:rPr>
        <w:t>Arrays</w:t>
      </w:r>
      <w:proofErr w:type="spellEnd"/>
      <w:r w:rsidR="00C4758A" w:rsidRPr="00490AC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C4758A" w:rsidRPr="00490AC2">
        <w:rPr>
          <w:rFonts w:ascii="Arial" w:hAnsi="Arial" w:cs="Arial"/>
          <w:sz w:val="24"/>
          <w:szCs w:val="24"/>
        </w:rPr>
        <w:t>strings</w:t>
      </w:r>
      <w:proofErr w:type="spellEnd"/>
      <w:r w:rsidR="00C4758A" w:rsidRPr="00490AC2">
        <w:rPr>
          <w:rFonts w:ascii="Arial" w:hAnsi="Arial" w:cs="Arial"/>
          <w:sz w:val="24"/>
          <w:szCs w:val="24"/>
        </w:rPr>
        <w:t xml:space="preserve"> que contêm as opções de menu.</w:t>
      </w:r>
    </w:p>
    <w:p w:rsidR="00C4758A" w:rsidRPr="00490AC2" w:rsidRDefault="00DC07BA" w:rsidP="00FA3FDF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490AC2">
        <w:rPr>
          <w:rFonts w:ascii="Arial" w:hAnsi="Arial" w:cs="Arial"/>
          <w:sz w:val="24"/>
          <w:szCs w:val="24"/>
        </w:rPr>
        <w:t xml:space="preserve">Estruturas: </w:t>
      </w:r>
      <w:r w:rsidR="00C4758A" w:rsidRPr="00490AC2">
        <w:rPr>
          <w:rFonts w:ascii="Arial" w:hAnsi="Arial" w:cs="Arial"/>
          <w:sz w:val="24"/>
          <w:szCs w:val="24"/>
        </w:rPr>
        <w:t>`</w:t>
      </w:r>
      <w:proofErr w:type="spellStart"/>
      <w:r w:rsidR="00C4758A" w:rsidRPr="00490AC2">
        <w:rPr>
          <w:rFonts w:ascii="Arial" w:hAnsi="Arial" w:cs="Arial"/>
          <w:sz w:val="24"/>
          <w:szCs w:val="24"/>
        </w:rPr>
        <w:t>render_area</w:t>
      </w:r>
      <w:proofErr w:type="spellEnd"/>
      <w:r w:rsidR="00C4758A" w:rsidRPr="00490AC2">
        <w:rPr>
          <w:rFonts w:ascii="Arial" w:hAnsi="Arial" w:cs="Arial"/>
          <w:sz w:val="24"/>
          <w:szCs w:val="24"/>
        </w:rPr>
        <w:t xml:space="preserve">` para definir a área de </w:t>
      </w:r>
      <w:proofErr w:type="spellStart"/>
      <w:r w:rsidR="00C4758A" w:rsidRPr="00490AC2">
        <w:rPr>
          <w:rFonts w:ascii="Arial" w:hAnsi="Arial" w:cs="Arial"/>
          <w:sz w:val="24"/>
          <w:szCs w:val="24"/>
        </w:rPr>
        <w:t>renderização</w:t>
      </w:r>
      <w:proofErr w:type="spellEnd"/>
      <w:r w:rsidR="00C4758A" w:rsidRPr="00490AC2">
        <w:rPr>
          <w:rFonts w:ascii="Arial" w:hAnsi="Arial" w:cs="Arial"/>
          <w:sz w:val="24"/>
          <w:szCs w:val="24"/>
        </w:rPr>
        <w:t xml:space="preserve"> do display.</w:t>
      </w:r>
    </w:p>
    <w:p w:rsidR="00C4758A" w:rsidRPr="00C4758A" w:rsidRDefault="00C4758A" w:rsidP="00C4758A">
      <w:pPr>
        <w:spacing w:after="0"/>
        <w:rPr>
          <w:rFonts w:ascii="Barlow-Regular" w:hAnsi="Barlow-Regular" w:cs="Barlow-Regular"/>
          <w:sz w:val="30"/>
          <w:szCs w:val="30"/>
        </w:rPr>
      </w:pPr>
    </w:p>
    <w:p w:rsidR="00C4758A" w:rsidRDefault="00C4758A" w:rsidP="00DC07BA">
      <w:pPr>
        <w:pStyle w:val="Ttulo1"/>
      </w:pPr>
      <w:r w:rsidRPr="00C4758A">
        <w:t>3.7 Organização da Memória</w:t>
      </w:r>
    </w:p>
    <w:p w:rsidR="00616BF8" w:rsidRDefault="00616BF8" w:rsidP="00616BF8">
      <w:pPr>
        <w:pStyle w:val="SemEspaamento"/>
        <w:ind w:firstLine="0"/>
        <w:rPr>
          <w:rFonts w:asciiTheme="minorHAnsi" w:hAnsiTheme="minorHAnsi"/>
          <w:sz w:val="22"/>
        </w:rPr>
      </w:pPr>
    </w:p>
    <w:p w:rsidR="00C4758A" w:rsidRPr="00490AC2" w:rsidRDefault="00C4758A" w:rsidP="00490AC2">
      <w:pPr>
        <w:pStyle w:val="SemEspaamento"/>
        <w:ind w:firstLine="0"/>
      </w:pPr>
      <w:r w:rsidRPr="00616BF8">
        <w:t>A memória é organizada da seguinte forma:</w:t>
      </w:r>
    </w:p>
    <w:p w:rsidR="00C4758A" w:rsidRPr="00DC07BA" w:rsidRDefault="00DC07BA" w:rsidP="00FA3FDF">
      <w:pPr>
        <w:pStyle w:val="PargrafodaLista"/>
        <w:numPr>
          <w:ilvl w:val="0"/>
          <w:numId w:val="6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t>Variáveis Globais:</w:t>
      </w:r>
      <w:r w:rsidR="00C4758A" w:rsidRPr="00DC07BA">
        <w:rPr>
          <w:rFonts w:ascii="Arial" w:hAnsi="Arial" w:cs="Arial"/>
          <w:sz w:val="24"/>
          <w:szCs w:val="24"/>
        </w:rPr>
        <w:t xml:space="preserve"> Armazenam estados e configurações do sistema.</w:t>
      </w:r>
    </w:p>
    <w:p w:rsidR="00C4758A" w:rsidRPr="00DC07BA" w:rsidRDefault="00DC07BA" w:rsidP="00FA3FDF">
      <w:pPr>
        <w:pStyle w:val="PargrafodaLista"/>
        <w:numPr>
          <w:ilvl w:val="0"/>
          <w:numId w:val="6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t xml:space="preserve">Buffers: </w:t>
      </w:r>
      <w:r w:rsidR="00C4758A" w:rsidRPr="00DC07BA">
        <w:rPr>
          <w:rFonts w:ascii="Arial" w:hAnsi="Arial" w:cs="Arial"/>
          <w:sz w:val="24"/>
          <w:szCs w:val="24"/>
        </w:rPr>
        <w:t>Usados para armazenar dados a serem exibidos no display</w:t>
      </w:r>
      <w:r w:rsidR="00490AC2">
        <w:rPr>
          <w:rFonts w:ascii="Arial" w:hAnsi="Arial" w:cs="Arial"/>
          <w:sz w:val="24"/>
          <w:szCs w:val="24"/>
        </w:rPr>
        <w:t xml:space="preserve"> OLED</w:t>
      </w:r>
      <w:r w:rsidR="00C4758A" w:rsidRPr="00DC07BA">
        <w:rPr>
          <w:rFonts w:ascii="Arial" w:hAnsi="Arial" w:cs="Arial"/>
          <w:sz w:val="24"/>
          <w:szCs w:val="24"/>
        </w:rPr>
        <w:t>.</w:t>
      </w:r>
    </w:p>
    <w:p w:rsidR="00C4758A" w:rsidRPr="00DC07BA" w:rsidRDefault="00DC07BA" w:rsidP="00FA3FDF">
      <w:pPr>
        <w:pStyle w:val="PargrafodaLista"/>
        <w:numPr>
          <w:ilvl w:val="0"/>
          <w:numId w:val="6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t>Estruturas:</w:t>
      </w:r>
      <w:r w:rsidR="00C4758A" w:rsidRPr="00DC07BA">
        <w:rPr>
          <w:rFonts w:ascii="Arial" w:hAnsi="Arial" w:cs="Arial"/>
          <w:sz w:val="24"/>
          <w:szCs w:val="24"/>
        </w:rPr>
        <w:t xml:space="preserve"> Usadas para organizar dados relacionados, como a área de </w:t>
      </w:r>
      <w:proofErr w:type="spellStart"/>
      <w:r w:rsidR="00C4758A" w:rsidRPr="00DC07BA">
        <w:rPr>
          <w:rFonts w:ascii="Arial" w:hAnsi="Arial" w:cs="Arial"/>
          <w:sz w:val="24"/>
          <w:szCs w:val="24"/>
        </w:rPr>
        <w:t>renderização</w:t>
      </w:r>
      <w:proofErr w:type="spellEnd"/>
      <w:r w:rsidR="00C4758A" w:rsidRPr="00DC07BA">
        <w:rPr>
          <w:rFonts w:ascii="Arial" w:hAnsi="Arial" w:cs="Arial"/>
          <w:sz w:val="24"/>
          <w:szCs w:val="24"/>
        </w:rPr>
        <w:t>.</w:t>
      </w:r>
    </w:p>
    <w:p w:rsidR="00C4758A" w:rsidRPr="00C4758A" w:rsidRDefault="00C4758A" w:rsidP="00C4758A">
      <w:pPr>
        <w:spacing w:after="0"/>
        <w:rPr>
          <w:rFonts w:ascii="Barlow-Regular" w:hAnsi="Barlow-Regular" w:cs="Barlow-Regular"/>
          <w:sz w:val="30"/>
          <w:szCs w:val="30"/>
        </w:rPr>
      </w:pPr>
    </w:p>
    <w:p w:rsidR="00C4758A" w:rsidRPr="00DC07BA" w:rsidRDefault="00C4758A" w:rsidP="00C4758A">
      <w:pPr>
        <w:spacing w:after="0"/>
        <w:rPr>
          <w:rFonts w:ascii="Arial" w:hAnsi="Arial" w:cs="Arial"/>
          <w:b/>
          <w:sz w:val="24"/>
          <w:szCs w:val="24"/>
        </w:rPr>
      </w:pPr>
      <w:r w:rsidRPr="00DC07BA">
        <w:rPr>
          <w:rFonts w:ascii="Arial" w:hAnsi="Arial" w:cs="Arial"/>
          <w:b/>
          <w:sz w:val="24"/>
          <w:szCs w:val="24"/>
        </w:rPr>
        <w:t>3.8 Protocolo de Comunicação</w:t>
      </w:r>
    </w:p>
    <w:p w:rsidR="00616BF8" w:rsidRDefault="00616BF8" w:rsidP="00DC07BA">
      <w:pPr>
        <w:pStyle w:val="SemEspaamento"/>
      </w:pPr>
    </w:p>
    <w:p w:rsidR="00C4758A" w:rsidRPr="00C4758A" w:rsidRDefault="00C4758A" w:rsidP="00DC07BA">
      <w:pPr>
        <w:pStyle w:val="SemEspaamento"/>
      </w:pPr>
      <w:r w:rsidRPr="00C4758A">
        <w:t xml:space="preserve">O firmware utiliza o protocolo I2C para comunicação com o display OLED. As funções de inicialização e </w:t>
      </w:r>
      <w:proofErr w:type="spellStart"/>
      <w:r w:rsidRPr="00C4758A">
        <w:t>renderização</w:t>
      </w:r>
      <w:proofErr w:type="spellEnd"/>
      <w:r w:rsidRPr="00C4758A">
        <w:t xml:space="preserve"> são responsáveis por enviar dados ao display.</w:t>
      </w:r>
    </w:p>
    <w:p w:rsidR="00C4758A" w:rsidRPr="00C4758A" w:rsidRDefault="00C4758A" w:rsidP="00C4758A">
      <w:pPr>
        <w:spacing w:after="0"/>
        <w:rPr>
          <w:rFonts w:ascii="Barlow-Regular" w:hAnsi="Barlow-Regular" w:cs="Barlow-Regular"/>
          <w:sz w:val="30"/>
          <w:szCs w:val="30"/>
        </w:rPr>
      </w:pPr>
    </w:p>
    <w:p w:rsidR="00C4758A" w:rsidRPr="00C4758A" w:rsidRDefault="00C4758A" w:rsidP="00DC07BA">
      <w:pPr>
        <w:pStyle w:val="Ttulo1"/>
      </w:pPr>
      <w:r w:rsidRPr="00C4758A">
        <w:t>3.9 Formato do Pacote de Dados</w:t>
      </w:r>
    </w:p>
    <w:p w:rsidR="00616BF8" w:rsidRDefault="00616BF8" w:rsidP="00C4758A">
      <w:pPr>
        <w:spacing w:after="0"/>
        <w:rPr>
          <w:rFonts w:ascii="Arial" w:hAnsi="Arial" w:cs="Arial"/>
          <w:sz w:val="24"/>
          <w:szCs w:val="24"/>
        </w:rPr>
      </w:pPr>
    </w:p>
    <w:p w:rsidR="00C4758A" w:rsidRPr="00DC07BA" w:rsidRDefault="00C4758A" w:rsidP="00C4758A">
      <w:pPr>
        <w:spacing w:after="0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t>Os pacotes de dados enviados ao display OLED contêm:</w:t>
      </w:r>
    </w:p>
    <w:p w:rsidR="00C4758A" w:rsidRPr="00C4758A" w:rsidRDefault="00C4758A" w:rsidP="00C4758A">
      <w:pPr>
        <w:spacing w:after="0"/>
        <w:rPr>
          <w:rFonts w:ascii="Barlow-Regular" w:hAnsi="Barlow-Regular" w:cs="Barlow-Regular"/>
          <w:sz w:val="30"/>
          <w:szCs w:val="30"/>
        </w:rPr>
      </w:pPr>
    </w:p>
    <w:p w:rsidR="00C4758A" w:rsidRPr="00DC07BA" w:rsidRDefault="00DC07BA" w:rsidP="00FA3FDF">
      <w:pPr>
        <w:pStyle w:val="Pargrafoda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t xml:space="preserve">Comando: </w:t>
      </w:r>
      <w:r w:rsidR="00C4758A" w:rsidRPr="00DC07BA">
        <w:rPr>
          <w:rFonts w:ascii="Arial" w:hAnsi="Arial" w:cs="Arial"/>
          <w:sz w:val="24"/>
          <w:szCs w:val="24"/>
        </w:rPr>
        <w:t>Indica a operação a ser realizada (</w:t>
      </w:r>
      <w:proofErr w:type="spellStart"/>
      <w:r w:rsidR="00C4758A" w:rsidRPr="00DC07BA">
        <w:rPr>
          <w:rFonts w:ascii="Arial" w:hAnsi="Arial" w:cs="Arial"/>
          <w:sz w:val="24"/>
          <w:szCs w:val="24"/>
        </w:rPr>
        <w:t>ex</w:t>
      </w:r>
      <w:proofErr w:type="spellEnd"/>
      <w:r w:rsidR="00C4758A" w:rsidRPr="00DC07BA">
        <w:rPr>
          <w:rFonts w:ascii="Arial" w:hAnsi="Arial" w:cs="Arial"/>
          <w:sz w:val="24"/>
          <w:szCs w:val="24"/>
        </w:rPr>
        <w:t>: limpar display, desenhar texto).</w:t>
      </w:r>
    </w:p>
    <w:p w:rsidR="00C4758A" w:rsidRPr="00616BF8" w:rsidRDefault="00DC07BA" w:rsidP="00FA3FDF">
      <w:pPr>
        <w:pStyle w:val="Pargrafoda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C07BA">
        <w:rPr>
          <w:rFonts w:ascii="Arial" w:hAnsi="Arial" w:cs="Arial"/>
          <w:sz w:val="24"/>
          <w:szCs w:val="24"/>
        </w:rPr>
        <w:lastRenderedPageBreak/>
        <w:t xml:space="preserve">Dados: </w:t>
      </w:r>
      <w:r w:rsidR="00C4758A" w:rsidRPr="00DC07BA">
        <w:rPr>
          <w:rFonts w:ascii="Arial" w:hAnsi="Arial" w:cs="Arial"/>
          <w:sz w:val="24"/>
          <w:szCs w:val="24"/>
        </w:rPr>
        <w:t xml:space="preserve">Contém as informações a serem exibidas, como a </w:t>
      </w:r>
      <w:proofErr w:type="spellStart"/>
      <w:r w:rsidR="00C4758A" w:rsidRPr="00DC07BA">
        <w:rPr>
          <w:rFonts w:ascii="Arial" w:hAnsi="Arial" w:cs="Arial"/>
          <w:sz w:val="24"/>
          <w:szCs w:val="24"/>
        </w:rPr>
        <w:t>string</w:t>
      </w:r>
      <w:proofErr w:type="spellEnd"/>
      <w:r w:rsidR="00C4758A" w:rsidRPr="00DC07BA">
        <w:rPr>
          <w:rFonts w:ascii="Arial" w:hAnsi="Arial" w:cs="Arial"/>
          <w:sz w:val="24"/>
          <w:szCs w:val="24"/>
        </w:rPr>
        <w:t xml:space="preserve"> de texto e suas coordenadas.</w:t>
      </w:r>
    </w:p>
    <w:p w:rsidR="00D6283E" w:rsidRDefault="00D6283E" w:rsidP="00D6283E">
      <w:pPr>
        <w:spacing w:after="0"/>
        <w:rPr>
          <w:rFonts w:ascii="Barlow-Regular" w:hAnsi="Barlow-Regular" w:cs="Barlow-Regular"/>
          <w:sz w:val="30"/>
          <w:szCs w:val="30"/>
        </w:rPr>
      </w:pPr>
    </w:p>
    <w:p w:rsidR="0058543E" w:rsidRDefault="00B8715F" w:rsidP="00FA3FDF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b/>
          <w:sz w:val="24"/>
          <w:szCs w:val="24"/>
        </w:rPr>
      </w:pPr>
      <w:r w:rsidRPr="00F06298">
        <w:rPr>
          <w:rFonts w:ascii="Arial" w:hAnsi="Arial" w:cs="Arial"/>
          <w:b/>
          <w:sz w:val="24"/>
          <w:szCs w:val="24"/>
        </w:rPr>
        <w:t>EXECUÇÃO DO PROJETO</w:t>
      </w:r>
    </w:p>
    <w:p w:rsidR="00B02C5E" w:rsidRPr="00490AC2" w:rsidRDefault="00B02C5E" w:rsidP="00B02C5E">
      <w:pPr>
        <w:pStyle w:val="PargrafodaLista"/>
        <w:spacing w:after="0"/>
        <w:ind w:left="360"/>
        <w:rPr>
          <w:rFonts w:ascii="Arial" w:hAnsi="Arial" w:cs="Arial"/>
          <w:b/>
          <w:sz w:val="24"/>
          <w:szCs w:val="24"/>
        </w:rPr>
      </w:pPr>
    </w:p>
    <w:p w:rsidR="00B02C5E" w:rsidRDefault="00F06298" w:rsidP="00B02C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F06298">
        <w:rPr>
          <w:rFonts w:ascii="Arial" w:hAnsi="Arial" w:cs="Arial"/>
          <w:b/>
          <w:color w:val="000000" w:themeColor="text1"/>
          <w:sz w:val="24"/>
          <w:szCs w:val="24"/>
        </w:rPr>
        <w:t xml:space="preserve">4.1 Metodologia </w:t>
      </w:r>
    </w:p>
    <w:p w:rsidR="00B02C5E" w:rsidRPr="00B02C5E" w:rsidRDefault="00B02C5E" w:rsidP="00B02C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B02C5E" w:rsidRPr="00B02C5E" w:rsidRDefault="005F4433" w:rsidP="00B02C5E">
      <w:pPr>
        <w:pStyle w:val="SemEspaamento"/>
      </w:pPr>
      <w:r>
        <w:t>O projeto "</w:t>
      </w:r>
      <w:proofErr w:type="spellStart"/>
      <w:r>
        <w:t>TalkGo</w:t>
      </w:r>
      <w:proofErr w:type="spellEnd"/>
      <w:r w:rsidR="00B02C5E" w:rsidRPr="00B02C5E">
        <w:t>" começou com uma pesquisa detalhada sobre as necessidades de comunicação de pessoas com deficiências motoras e na fala. Essa revisão incluiu artigos</w:t>
      </w:r>
      <w:r w:rsidR="00371025">
        <w:t xml:space="preserve"> com propostas relacionadas</w:t>
      </w:r>
      <w:r w:rsidR="00B02C5E" w:rsidRPr="00B02C5E">
        <w:t xml:space="preserve">, revelando que muitas soluções de comunicação </w:t>
      </w:r>
      <w:r w:rsidR="00371025">
        <w:t>alternativa</w:t>
      </w:r>
      <w:r w:rsidR="00B02C5E" w:rsidRPr="00B02C5E">
        <w:t xml:space="preserve"> existentes são caras e </w:t>
      </w:r>
      <w:r w:rsidR="00371025">
        <w:t>complexas</w:t>
      </w:r>
      <w:r w:rsidR="00B02C5E" w:rsidRPr="00B02C5E">
        <w:t>, limitando o acesso aos que mais precisam. Condições como paralisia cerebral, esclerose múltipla e AVC foram identificadas como principais questões que afetam a comunicação dessas pessoas.</w:t>
      </w:r>
    </w:p>
    <w:p w:rsidR="00B02C5E" w:rsidRPr="00B02C5E" w:rsidRDefault="00B02C5E" w:rsidP="00B02C5E">
      <w:pPr>
        <w:pStyle w:val="SemEspaamento"/>
      </w:pPr>
      <w:r w:rsidRPr="00B02C5E">
        <w:t xml:space="preserve">Após a pesquisa, foi escolhido o </w:t>
      </w:r>
      <w:proofErr w:type="spellStart"/>
      <w:r w:rsidRPr="00B02C5E">
        <w:t>microcontrolador</w:t>
      </w:r>
      <w:proofErr w:type="spellEnd"/>
      <w:r w:rsidRPr="00B02C5E">
        <w:t xml:space="preserve"> </w:t>
      </w:r>
      <w:proofErr w:type="spellStart"/>
      <w:r w:rsidRPr="00B02C5E">
        <w:t>Raspberry</w:t>
      </w:r>
      <w:proofErr w:type="spellEnd"/>
      <w:r w:rsidRPr="00B02C5E">
        <w:t xml:space="preserve"> </w:t>
      </w:r>
      <w:proofErr w:type="spellStart"/>
      <w:r w:rsidRPr="00B02C5E">
        <w:t>Pi</w:t>
      </w:r>
      <w:proofErr w:type="spellEnd"/>
      <w:r w:rsidRPr="00B02C5E">
        <w:t xml:space="preserve"> Pico devido à sua relação custo-benefício e facilidade de programação. O projeto também optou por um joystick analógico para navegação intuitiva e um display OLED SSD1306 para exibir mensagens. </w:t>
      </w:r>
      <w:proofErr w:type="spellStart"/>
      <w:r w:rsidRPr="00B02C5E">
        <w:t>LEDs</w:t>
      </w:r>
      <w:proofErr w:type="spellEnd"/>
      <w:r w:rsidRPr="00B02C5E">
        <w:t xml:space="preserve"> e um </w:t>
      </w:r>
      <w:proofErr w:type="spellStart"/>
      <w:r w:rsidRPr="00B02C5E">
        <w:t>buzzer</w:t>
      </w:r>
      <w:proofErr w:type="spellEnd"/>
      <w:r w:rsidRPr="00B02C5E">
        <w:t xml:space="preserve"> foram integrados ao sistema, proporcionando feedback visual e sonoro. As funcionalidades do software foram definidas para permitir navegação por menus e se</w:t>
      </w:r>
      <w:r w:rsidR="00371025">
        <w:t xml:space="preserve">leção de mensagens </w:t>
      </w:r>
      <w:proofErr w:type="spellStart"/>
      <w:r w:rsidR="00371025">
        <w:t>pré</w:t>
      </w:r>
      <w:proofErr w:type="spellEnd"/>
      <w:r w:rsidR="00371025">
        <w:t>-configuradas</w:t>
      </w:r>
      <w:r w:rsidRPr="00B02C5E">
        <w:t>, com categorias como "Emergência", "Necessidades" e "Emoções"</w:t>
      </w:r>
      <w:r w:rsidR="00371025">
        <w:t xml:space="preserve">, tudo foi visando usar a nossa principal placa do projeto que é a </w:t>
      </w:r>
      <w:proofErr w:type="spellStart"/>
      <w:r w:rsidR="00371025">
        <w:t>BitDogLab</w:t>
      </w:r>
      <w:proofErr w:type="spellEnd"/>
      <w:r w:rsidR="00371025">
        <w:t xml:space="preserve"> que possui todos esses periféricos</w:t>
      </w:r>
      <w:r w:rsidRPr="00B02C5E">
        <w:t>.</w:t>
      </w:r>
    </w:p>
    <w:p w:rsidR="00B02C5E" w:rsidRPr="00B02C5E" w:rsidRDefault="00B02C5E" w:rsidP="00B02C5E">
      <w:pPr>
        <w:pStyle w:val="SemEspaamento"/>
      </w:pPr>
      <w:r w:rsidRPr="00B02C5E">
        <w:t xml:space="preserve">A IDE </w:t>
      </w:r>
      <w:proofErr w:type="spellStart"/>
      <w:r w:rsidR="00371025">
        <w:t>VScode</w:t>
      </w:r>
      <w:proofErr w:type="spellEnd"/>
      <w:r w:rsidRPr="00B02C5E">
        <w:t xml:space="preserve"> foi utilizada para o desenvolvimento, suportando programação em </w:t>
      </w:r>
      <w:r w:rsidR="00371025">
        <w:t>C</w:t>
      </w:r>
      <w:r w:rsidRPr="00B02C5E">
        <w:t>. O código foi construído em etapas, iniciando pela configuração do hardware e implementação do menu</w:t>
      </w:r>
      <w:r w:rsidR="00371025">
        <w:t xml:space="preserve">, </w:t>
      </w:r>
      <w:proofErr w:type="spellStart"/>
      <w:r w:rsidR="00371025">
        <w:t>submenu</w:t>
      </w:r>
      <w:proofErr w:type="spellEnd"/>
      <w:r w:rsidRPr="00B02C5E">
        <w:t xml:space="preserve">. Testes frequentes </w:t>
      </w:r>
      <w:r w:rsidR="00371025">
        <w:t xml:space="preserve">foram realizados através da placa </w:t>
      </w:r>
      <w:proofErr w:type="spellStart"/>
      <w:r w:rsidR="00371025">
        <w:t>BitDogLab</w:t>
      </w:r>
      <w:proofErr w:type="spellEnd"/>
      <w:r w:rsidR="00371025">
        <w:t xml:space="preserve"> o que auxiliou</w:t>
      </w:r>
      <w:r w:rsidRPr="00B02C5E">
        <w:t xml:space="preserve"> na identificação e correção de bugs, garantindo que todas as funcionalidades estivessem operacionais antes da conclusão do projeto.</w:t>
      </w:r>
      <w:r w:rsidR="00371025">
        <w:t xml:space="preserve"> O vídeo do teste na placa foi disponibilizado no início desse relatório.</w:t>
      </w:r>
    </w:p>
    <w:p w:rsidR="00B02C5E" w:rsidRPr="00F06298" w:rsidRDefault="00B02C5E" w:rsidP="00F062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06298" w:rsidRDefault="00F06298" w:rsidP="00F062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F06298">
        <w:rPr>
          <w:rFonts w:ascii="Arial" w:hAnsi="Arial" w:cs="Arial"/>
          <w:b/>
          <w:color w:val="000000" w:themeColor="text1"/>
          <w:sz w:val="24"/>
          <w:szCs w:val="24"/>
        </w:rPr>
        <w:t xml:space="preserve">4.2 Testes de validação </w:t>
      </w:r>
    </w:p>
    <w:p w:rsidR="00371025" w:rsidRPr="00371025" w:rsidRDefault="00371025" w:rsidP="00371025">
      <w:pPr>
        <w:pStyle w:val="SemEspaamento"/>
        <w:ind w:firstLine="0"/>
      </w:pPr>
    </w:p>
    <w:p w:rsidR="00371025" w:rsidRDefault="00371025" w:rsidP="00371025">
      <w:pPr>
        <w:pStyle w:val="SemEspaamento"/>
        <w:ind w:firstLine="0"/>
      </w:pPr>
      <w:r w:rsidRPr="00371025">
        <w:rPr>
          <w:b/>
        </w:rPr>
        <w:lastRenderedPageBreak/>
        <w:t>Testes de Funcionalidade:</w:t>
      </w:r>
      <w:r w:rsidRPr="00371025">
        <w:t xml:space="preserve"> Cada funcionalidade foi testada individualmente. Isso incluiu a n</w:t>
      </w:r>
      <w:r w:rsidR="0016645E">
        <w:t>avegação pelo menu, a seleção das</w:t>
      </w:r>
      <w:r w:rsidRPr="00371025">
        <w:t xml:space="preserve"> opções e a exibição de mensagens no display</w:t>
      </w:r>
      <w:r w:rsidR="0016645E">
        <w:t>, e os botões A e B</w:t>
      </w:r>
      <w:r w:rsidRPr="00371025">
        <w:t xml:space="preserve">. O feedback visual e sonoro foi verificado para garantir que o usuário recebesse </w:t>
      </w:r>
      <w:r w:rsidR="00A036E8">
        <w:t xml:space="preserve">as </w:t>
      </w:r>
      <w:r w:rsidRPr="00371025">
        <w:t>confirmações adequadas.</w:t>
      </w:r>
    </w:p>
    <w:p w:rsidR="00371025" w:rsidRPr="00371025" w:rsidRDefault="00371025" w:rsidP="00371025">
      <w:pPr>
        <w:pStyle w:val="SemEspaamento"/>
        <w:ind w:firstLine="0"/>
      </w:pPr>
    </w:p>
    <w:p w:rsidR="00371025" w:rsidRDefault="00371025" w:rsidP="00371025">
      <w:pPr>
        <w:pStyle w:val="SemEspaamento"/>
        <w:ind w:firstLine="0"/>
      </w:pPr>
      <w:r w:rsidRPr="00371025">
        <w:rPr>
          <w:b/>
        </w:rPr>
        <w:t xml:space="preserve">Testes de Usabilidade: </w:t>
      </w:r>
      <w:r w:rsidRPr="00371025">
        <w:t>O s</w:t>
      </w:r>
      <w:r w:rsidR="004B1399">
        <w:t>istema foi testado por amigos e colegas de trabalho</w:t>
      </w:r>
      <w:r w:rsidR="002D2A47">
        <w:t xml:space="preserve">, diante do prazo curto não tive oportunidade de testar com pacientes com alguma dessas doenças. </w:t>
      </w:r>
      <w:r w:rsidRPr="00371025">
        <w:t>Ajustes foram feitos com base nas sugestões recebidas.</w:t>
      </w:r>
      <w:r w:rsidR="006C339A">
        <w:t xml:space="preserve"> O vídeo do teste na placa está no começo desse relatório, onde mostro todos os testes realizados.</w:t>
      </w:r>
    </w:p>
    <w:p w:rsidR="00371025" w:rsidRPr="00371025" w:rsidRDefault="00371025" w:rsidP="00371025"/>
    <w:p w:rsidR="00F06298" w:rsidRPr="00F06298" w:rsidRDefault="00F06298" w:rsidP="00F062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color w:val="000000" w:themeColor="text1"/>
          <w:sz w:val="24"/>
          <w:szCs w:val="24"/>
          <w:lang w:eastAsia="pt-BR"/>
        </w:rPr>
      </w:pPr>
      <w:r w:rsidRPr="00F06298">
        <w:rPr>
          <w:rFonts w:ascii="Arial" w:hAnsi="Arial" w:cs="Arial"/>
          <w:b/>
          <w:color w:val="000000" w:themeColor="text1"/>
          <w:sz w:val="24"/>
          <w:szCs w:val="24"/>
        </w:rPr>
        <w:t xml:space="preserve">4.3 Discussão dos Resultados </w:t>
      </w:r>
    </w:p>
    <w:p w:rsidR="0017726D" w:rsidRDefault="0017726D" w:rsidP="0031365D">
      <w:pPr>
        <w:pStyle w:val="SemEspaamento"/>
        <w:ind w:firstLine="0"/>
        <w:rPr>
          <w:noProof/>
          <w:lang w:eastAsia="pt-BR"/>
        </w:rPr>
      </w:pPr>
    </w:p>
    <w:p w:rsidR="002D2A47" w:rsidRPr="002D2A47" w:rsidRDefault="002D2A47" w:rsidP="002D2A47">
      <w:pPr>
        <w:pStyle w:val="SemEspaamento"/>
      </w:pPr>
      <w:r w:rsidRPr="002D2A47">
        <w:t xml:space="preserve">Os resultados dos testes mostraram que </w:t>
      </w:r>
      <w:r w:rsidR="005F4433">
        <w:t>o projeto "</w:t>
      </w:r>
      <w:proofErr w:type="spellStart"/>
      <w:r w:rsidR="005F4433">
        <w:t>TalkGo</w:t>
      </w:r>
      <w:proofErr w:type="spellEnd"/>
      <w:r w:rsidRPr="002D2A47">
        <w:t>" atende às necessidades de comunicação de pessoas com deficiências motoras e na fala. O sistema é intuitivo e fácil de usar, permitindo que os usuários naveguem pelos menus e selecionem mensagens de forma eficaz. O feedback visual e sonoro proporciona uma experiência de usuário positiva.</w:t>
      </w:r>
    </w:p>
    <w:p w:rsidR="002D2A47" w:rsidRPr="002D2A47" w:rsidRDefault="002D2A47" w:rsidP="002D2A47">
      <w:pPr>
        <w:pStyle w:val="SemEspaamento"/>
      </w:pPr>
      <w:r w:rsidRPr="002D2A47">
        <w:t>E</w:t>
      </w:r>
      <w:r w:rsidR="005F4433">
        <w:t>m conclusão, o projeto "</w:t>
      </w:r>
      <w:r w:rsidR="005F4433" w:rsidRPr="005F4433">
        <w:t xml:space="preserve"> </w:t>
      </w:r>
      <w:proofErr w:type="spellStart"/>
      <w:r w:rsidR="005F4433">
        <w:t>TalkGo</w:t>
      </w:r>
      <w:proofErr w:type="spellEnd"/>
      <w:r w:rsidRPr="002D2A47">
        <w:t>" não apenas atende às necessidades identificadas, mas também oferece uma solução acessível e de baixo custo, contribuindo para a melhoria da qualidade de vida das pessoas com deficiências motoras e na fala. O sucesso do projeto abre caminho para futuras melhorias e expansões, como a adição de novas funcionalidades</w:t>
      </w:r>
      <w:r>
        <w:t xml:space="preserve"> </w:t>
      </w:r>
      <w:r w:rsidR="006C339A">
        <w:t xml:space="preserve">para melhorar ainda mais e atender mais pessoas </w:t>
      </w:r>
      <w:r>
        <w:t>como sistema de voz para as mensagens selecionadas e implementação de IA para reconhecimento de expressões de paciente</w:t>
      </w:r>
      <w:r w:rsidR="006C339A">
        <w:t>s que possuem nenhuma mobilidade, voz ou movimento</w:t>
      </w:r>
      <w:r>
        <w:t>.</w:t>
      </w:r>
    </w:p>
    <w:p w:rsidR="002D2A47" w:rsidRPr="0017726D" w:rsidRDefault="002D2A47" w:rsidP="0031365D">
      <w:pPr>
        <w:pStyle w:val="SemEspaamento"/>
        <w:ind w:firstLine="0"/>
      </w:pPr>
    </w:p>
    <w:p w:rsidR="00FE0113" w:rsidRPr="00FE0113" w:rsidRDefault="00FE0113" w:rsidP="002F7D93">
      <w:pPr>
        <w:pStyle w:val="SemEspaamento"/>
        <w:ind w:left="360" w:firstLine="0"/>
      </w:pPr>
    </w:p>
    <w:p w:rsidR="002834A3" w:rsidRDefault="002834A3" w:rsidP="002834A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b/>
          <w:sz w:val="24"/>
          <w:szCs w:val="24"/>
        </w:rPr>
      </w:pPr>
    </w:p>
    <w:p w:rsidR="006C339A" w:rsidRDefault="006C339A" w:rsidP="002834A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b/>
          <w:sz w:val="24"/>
          <w:szCs w:val="24"/>
        </w:rPr>
      </w:pPr>
    </w:p>
    <w:p w:rsidR="006C339A" w:rsidRDefault="006C339A" w:rsidP="002834A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b/>
          <w:sz w:val="24"/>
          <w:szCs w:val="24"/>
        </w:rPr>
      </w:pPr>
    </w:p>
    <w:p w:rsidR="002834A3" w:rsidRDefault="002834A3" w:rsidP="002834A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b/>
          <w:sz w:val="24"/>
          <w:szCs w:val="24"/>
        </w:rPr>
      </w:pPr>
    </w:p>
    <w:p w:rsidR="005A5AB9" w:rsidRPr="00CF2B84" w:rsidRDefault="00266126" w:rsidP="00CF2B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b/>
          <w:sz w:val="24"/>
          <w:szCs w:val="24"/>
        </w:rPr>
      </w:pPr>
      <w:r w:rsidRPr="00F72D55">
        <w:rPr>
          <w:rFonts w:ascii="Arial" w:hAnsi="Arial" w:cs="Arial"/>
          <w:b/>
          <w:sz w:val="24"/>
          <w:szCs w:val="24"/>
        </w:rPr>
        <w:lastRenderedPageBreak/>
        <w:t>REFERÊNCIAS</w:t>
      </w:r>
    </w:p>
    <w:p w:rsidR="005A5AB9" w:rsidRPr="00CF2B84" w:rsidRDefault="005A5AB9" w:rsidP="00CF2B84">
      <w:pPr>
        <w:pStyle w:val="SemEspaamento"/>
        <w:spacing w:line="240" w:lineRule="auto"/>
        <w:ind w:firstLine="0"/>
      </w:pPr>
    </w:p>
    <w:p w:rsidR="005A6EB8" w:rsidRDefault="0034345E" w:rsidP="0034345E">
      <w:pPr>
        <w:pStyle w:val="SemEspaamento"/>
        <w:spacing w:line="240" w:lineRule="auto"/>
        <w:ind w:firstLine="0"/>
      </w:pPr>
      <w:r w:rsidRPr="0034345E">
        <w:t>AFASIA: entenda as dificuldades de comunicação após um AVC. IstoÉ. Disponível em: </w:t>
      </w:r>
      <w:hyperlink r:id="rId18" w:tgtFrame="_blank" w:history="1">
        <w:r w:rsidRPr="0034345E">
          <w:rPr>
            <w:rStyle w:val="Hyperlink"/>
            <w:color w:val="auto"/>
            <w:u w:val="none"/>
          </w:rPr>
          <w:t>https://bemestar.istoe.com.br/afasia-entenda-as-dificuldades-de-comunicacao-apos-um-avc/</w:t>
        </w:r>
      </w:hyperlink>
      <w:r w:rsidR="005E45DB">
        <w:t>. Acesso em: 7</w:t>
      </w:r>
      <w:r w:rsidRPr="0034345E">
        <w:t xml:space="preserve"> fev. 2025.</w:t>
      </w:r>
    </w:p>
    <w:p w:rsidR="005A6EB8" w:rsidRDefault="005A6EB8" w:rsidP="0034345E">
      <w:pPr>
        <w:pStyle w:val="SemEspaamento"/>
        <w:spacing w:line="240" w:lineRule="auto"/>
        <w:ind w:firstLine="0"/>
      </w:pPr>
    </w:p>
    <w:p w:rsidR="008866C6" w:rsidRPr="005A6EB8" w:rsidRDefault="005A6EB8" w:rsidP="005A6EB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A6EB8">
        <w:rPr>
          <w:rFonts w:ascii="Arial" w:hAnsi="Arial" w:cs="Arial"/>
          <w:color w:val="000000" w:themeColor="text1"/>
          <w:sz w:val="24"/>
          <w:szCs w:val="24"/>
        </w:rPr>
        <w:t xml:space="preserve">BITDOGLAB. Documentação do </w:t>
      </w:r>
      <w:proofErr w:type="spellStart"/>
      <w:r w:rsidRPr="005A6EB8">
        <w:rPr>
          <w:rFonts w:ascii="Arial" w:hAnsi="Arial" w:cs="Arial"/>
          <w:color w:val="000000" w:themeColor="text1"/>
          <w:sz w:val="24"/>
          <w:szCs w:val="24"/>
        </w:rPr>
        <w:t>BitDogLab</w:t>
      </w:r>
      <w:proofErr w:type="spellEnd"/>
      <w:r w:rsidRPr="005A6EB8">
        <w:rPr>
          <w:rFonts w:ascii="Arial" w:hAnsi="Arial" w:cs="Arial"/>
          <w:color w:val="000000" w:themeColor="text1"/>
          <w:sz w:val="24"/>
          <w:szCs w:val="24"/>
        </w:rPr>
        <w:t>. Disponível em: </w:t>
      </w:r>
      <w:hyperlink r:id="rId19" w:tgtFrame="_blank" w:history="1">
        <w:r w:rsidRPr="005A6EB8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https://github.com/BitDogLab/BitDogLab/tree/main/doc</w:t>
        </w:r>
      </w:hyperlink>
      <w:r w:rsidRPr="005A6EB8">
        <w:rPr>
          <w:rFonts w:ascii="Arial" w:hAnsi="Arial" w:cs="Arial"/>
          <w:color w:val="000000" w:themeColor="text1"/>
          <w:sz w:val="24"/>
          <w:szCs w:val="24"/>
        </w:rPr>
        <w:t>. Acesso em: 15 fev. 2025.</w:t>
      </w:r>
    </w:p>
    <w:p w:rsidR="008866C6" w:rsidRDefault="008866C6" w:rsidP="008866C6">
      <w:pPr>
        <w:pStyle w:val="SemEspaamento"/>
        <w:spacing w:line="240" w:lineRule="auto"/>
        <w:ind w:firstLine="0"/>
      </w:pPr>
      <w:r w:rsidRPr="008866C6">
        <w:t>DIÁRIO DO NORDESTE. Programa busca facilitar a comunicação de pessoas com dificuldade na fala. Disponível em: </w:t>
      </w:r>
      <w:hyperlink r:id="rId20" w:tgtFrame="_blank" w:history="1">
        <w:r w:rsidRPr="008866C6">
          <w:rPr>
            <w:rStyle w:val="Hyperlink"/>
            <w:color w:val="auto"/>
            <w:u w:val="none"/>
          </w:rPr>
          <w:t>https://diariodonordeste.verdesmares.com.br/metro/programa-busca-facilitar-a-comunicacao-de-pessoas-com-dificuldade-na-fala-1.3090774</w:t>
        </w:r>
      </w:hyperlink>
      <w:r w:rsidRPr="008866C6">
        <w:t>. Acesso em: 11 fev. 2025.</w:t>
      </w:r>
    </w:p>
    <w:p w:rsidR="00615758" w:rsidRDefault="00615758" w:rsidP="00615758">
      <w:pPr>
        <w:pStyle w:val="SemEspaamento"/>
        <w:spacing w:line="240" w:lineRule="auto"/>
        <w:ind w:firstLine="0"/>
      </w:pPr>
    </w:p>
    <w:p w:rsidR="00615758" w:rsidRPr="00615758" w:rsidRDefault="00615758" w:rsidP="0061575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15758">
        <w:rPr>
          <w:rFonts w:ascii="Arial" w:hAnsi="Arial" w:cs="Arial"/>
          <w:color w:val="000000" w:themeColor="text1"/>
          <w:sz w:val="24"/>
          <w:szCs w:val="24"/>
        </w:rPr>
        <w:t xml:space="preserve">EMBARCADOS. </w:t>
      </w:r>
      <w:proofErr w:type="spellStart"/>
      <w:r w:rsidRPr="00615758">
        <w:rPr>
          <w:rFonts w:ascii="Arial" w:hAnsi="Arial" w:cs="Arial"/>
          <w:color w:val="000000" w:themeColor="text1"/>
          <w:sz w:val="24"/>
          <w:szCs w:val="24"/>
        </w:rPr>
        <w:t>BitDogLab</w:t>
      </w:r>
      <w:proofErr w:type="spellEnd"/>
      <w:r w:rsidRPr="00615758">
        <w:rPr>
          <w:rFonts w:ascii="Arial" w:hAnsi="Arial" w:cs="Arial"/>
          <w:color w:val="000000" w:themeColor="text1"/>
          <w:sz w:val="24"/>
          <w:szCs w:val="24"/>
        </w:rPr>
        <w:t>: uma jornada educativa com eletrônica, embarcados e IA. Disponível em: </w:t>
      </w:r>
      <w:hyperlink r:id="rId21" w:tgtFrame="_blank" w:history="1">
        <w:r w:rsidRPr="00615758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https://embarcados.com.br/bitdoglab-uma-jornada-educativa-com-eletronica-embarcados-e-ia/</w:t>
        </w:r>
      </w:hyperlink>
      <w:r w:rsidRPr="00615758">
        <w:rPr>
          <w:rFonts w:ascii="Arial" w:hAnsi="Arial" w:cs="Arial"/>
          <w:color w:val="000000" w:themeColor="text1"/>
          <w:sz w:val="24"/>
          <w:szCs w:val="24"/>
        </w:rPr>
        <w:t>. Acesso em: 15 fev. 2025.</w:t>
      </w:r>
    </w:p>
    <w:p w:rsidR="0034345E" w:rsidRDefault="0034345E" w:rsidP="0034345E">
      <w:pPr>
        <w:pStyle w:val="SemEspaamento"/>
        <w:spacing w:line="240" w:lineRule="auto"/>
        <w:ind w:firstLine="0"/>
      </w:pPr>
    </w:p>
    <w:p w:rsidR="0034345E" w:rsidRDefault="0034345E" w:rsidP="0034345E">
      <w:pPr>
        <w:pStyle w:val="SemEspaamento"/>
        <w:spacing w:line="240" w:lineRule="auto"/>
        <w:ind w:firstLine="0"/>
      </w:pPr>
      <w:r w:rsidRPr="0034345E">
        <w:t>NASCIMENTO, L. T.; GOMES, A. M. S.; CUNHA, A. R. A. A relação entre o desenvolvimento da linguagem e a função executiva em crianças. Revista CEFAC. v. 22, n. 4, p. 1-8, 2020. Disponível em: </w:t>
      </w:r>
      <w:hyperlink r:id="rId22" w:tgtFrame="_blank" w:history="1">
        <w:r w:rsidRPr="0034345E">
          <w:rPr>
            <w:rStyle w:val="Hyperlink"/>
            <w:color w:val="auto"/>
            <w:u w:val="none"/>
          </w:rPr>
          <w:t>https://www.scielo.br/j/rcefac/a/xJ8CkPHy7V96sBw6XfJTLMH/?format=pdf&amp;lang=pt</w:t>
        </w:r>
      </w:hyperlink>
      <w:r w:rsidR="005E45DB">
        <w:t>. Acesso em: 8</w:t>
      </w:r>
      <w:r w:rsidRPr="0034345E">
        <w:t xml:space="preserve"> fev. 2025.</w:t>
      </w:r>
    </w:p>
    <w:p w:rsidR="0034345E" w:rsidRDefault="0034345E" w:rsidP="0034345E">
      <w:pPr>
        <w:pStyle w:val="SemEspaamento"/>
        <w:spacing w:line="240" w:lineRule="auto"/>
        <w:ind w:firstLine="0"/>
      </w:pPr>
    </w:p>
    <w:p w:rsidR="0034345E" w:rsidRDefault="0034345E" w:rsidP="0034345E">
      <w:pPr>
        <w:pStyle w:val="SemEspaamento"/>
        <w:spacing w:line="240" w:lineRule="auto"/>
        <w:ind w:firstLine="0"/>
      </w:pPr>
      <w:r w:rsidRPr="0034345E">
        <w:t xml:space="preserve">SOUZA, </w:t>
      </w:r>
      <w:proofErr w:type="spellStart"/>
      <w:r w:rsidRPr="0034345E">
        <w:t>Franky</w:t>
      </w:r>
      <w:proofErr w:type="spellEnd"/>
      <w:r w:rsidRPr="0034345E">
        <w:t>. A comunicação como fomentadora de inclusão: Um estudo sobre acessibilidade e participação social. 2017. Disponível em: </w:t>
      </w:r>
      <w:hyperlink r:id="rId23" w:tgtFrame="_blank" w:history="1">
        <w:r w:rsidRPr="0034345E">
          <w:rPr>
            <w:rStyle w:val="Hyperlink"/>
            <w:color w:val="auto"/>
            <w:u w:val="none"/>
          </w:rPr>
          <w:t>https://laticsufcg.blogspot.com/2017/08/a-comunicacao-como-fomentadora-de.html</w:t>
        </w:r>
      </w:hyperlink>
      <w:r w:rsidR="005E45DB">
        <w:t>. Acesso em: 8</w:t>
      </w:r>
      <w:r w:rsidRPr="0034345E">
        <w:t xml:space="preserve"> fev. 2025.</w:t>
      </w:r>
    </w:p>
    <w:p w:rsidR="0034345E" w:rsidRDefault="0034345E" w:rsidP="0034345E">
      <w:pPr>
        <w:pStyle w:val="SemEspaamento"/>
        <w:spacing w:line="240" w:lineRule="auto"/>
        <w:ind w:firstLine="0"/>
      </w:pPr>
    </w:p>
    <w:p w:rsidR="0034345E" w:rsidRPr="0034345E" w:rsidRDefault="0034345E" w:rsidP="0034345E">
      <w:pPr>
        <w:pStyle w:val="SemEspaamento"/>
        <w:spacing w:line="240" w:lineRule="auto"/>
        <w:ind w:firstLine="0"/>
      </w:pPr>
      <w:r w:rsidRPr="0034345E">
        <w:t xml:space="preserve">TRILICONE, Matheus. Doenças neuromusculares. Blog Matheus </w:t>
      </w:r>
      <w:proofErr w:type="spellStart"/>
      <w:r w:rsidRPr="0034345E">
        <w:t>Trilicone</w:t>
      </w:r>
      <w:proofErr w:type="spellEnd"/>
      <w:r w:rsidRPr="0034345E">
        <w:t xml:space="preserve"> Neurologia. Disponível em: </w:t>
      </w:r>
      <w:hyperlink r:id="rId24" w:tgtFrame="_blank" w:history="1">
        <w:r w:rsidRPr="0034345E">
          <w:rPr>
            <w:rStyle w:val="Hyperlink"/>
            <w:color w:val="auto"/>
            <w:u w:val="none"/>
          </w:rPr>
          <w:t>https://blog.matheustriliconeurologia.com.br/doencas-neuromusculares/</w:t>
        </w:r>
      </w:hyperlink>
      <w:r w:rsidRPr="0034345E">
        <w:t>. Acesso em: 9 fev. 2025.</w:t>
      </w:r>
    </w:p>
    <w:p w:rsidR="0034345E" w:rsidRDefault="0034345E" w:rsidP="00CF2B84">
      <w:pPr>
        <w:pStyle w:val="SemEspaamento"/>
        <w:spacing w:line="240" w:lineRule="auto"/>
        <w:ind w:firstLine="0"/>
        <w:rPr>
          <w:rStyle w:val="Forte"/>
          <w:b w:val="0"/>
          <w:bCs w:val="0"/>
        </w:rPr>
      </w:pPr>
    </w:p>
    <w:p w:rsidR="003B2EBD" w:rsidRDefault="00CF2B84" w:rsidP="00CF2B84">
      <w:pPr>
        <w:pStyle w:val="SemEspaamento"/>
        <w:spacing w:line="240" w:lineRule="auto"/>
        <w:ind w:firstLine="0"/>
        <w:rPr>
          <w:rStyle w:val="Forte"/>
          <w:b w:val="0"/>
          <w:bCs w:val="0"/>
        </w:rPr>
      </w:pPr>
      <w:r w:rsidRPr="00CF2B84">
        <w:rPr>
          <w:rStyle w:val="Forte"/>
          <w:b w:val="0"/>
          <w:bCs w:val="0"/>
        </w:rPr>
        <w:t xml:space="preserve">UGUSTA, Flávia. Dificuldades de comunicação em idosos. Flávia Augusta </w:t>
      </w:r>
      <w:proofErr w:type="spellStart"/>
      <w:r w:rsidRPr="00CF2B84">
        <w:rPr>
          <w:rStyle w:val="Forte"/>
          <w:b w:val="0"/>
          <w:bCs w:val="0"/>
        </w:rPr>
        <w:t>Fono</w:t>
      </w:r>
      <w:proofErr w:type="spellEnd"/>
      <w:r w:rsidRPr="00CF2B84">
        <w:rPr>
          <w:rStyle w:val="Forte"/>
          <w:b w:val="0"/>
          <w:bCs w:val="0"/>
        </w:rPr>
        <w:t>, 2023. Disponível em: </w:t>
      </w:r>
      <w:hyperlink r:id="rId25" w:tgtFrame="_blank" w:history="1">
        <w:r w:rsidRPr="00CF2B84">
          <w:rPr>
            <w:rStyle w:val="Hyperlink"/>
            <w:color w:val="auto"/>
            <w:u w:val="none"/>
          </w:rPr>
          <w:t>https://flaviaaugustafono.com.br/dificuldades-de-comunicacao-em-idosos/</w:t>
        </w:r>
      </w:hyperlink>
      <w:r w:rsidR="005E45DB">
        <w:rPr>
          <w:rStyle w:val="Forte"/>
          <w:b w:val="0"/>
          <w:bCs w:val="0"/>
        </w:rPr>
        <w:t>. Acesso em: 10</w:t>
      </w:r>
      <w:r w:rsidRPr="00CF2B84">
        <w:rPr>
          <w:rStyle w:val="Forte"/>
          <w:b w:val="0"/>
          <w:bCs w:val="0"/>
        </w:rPr>
        <w:t xml:space="preserve"> fev. 2025.</w:t>
      </w:r>
    </w:p>
    <w:p w:rsidR="00FA5CB4" w:rsidRDefault="00FA5CB4" w:rsidP="00CF2B84">
      <w:pPr>
        <w:pStyle w:val="SemEspaamento"/>
        <w:spacing w:line="240" w:lineRule="auto"/>
        <w:ind w:firstLine="0"/>
        <w:rPr>
          <w:rStyle w:val="Forte"/>
          <w:b w:val="0"/>
          <w:bCs w:val="0"/>
        </w:rPr>
      </w:pPr>
    </w:p>
    <w:p w:rsidR="00FA5CB4" w:rsidRPr="00FA5CB4" w:rsidRDefault="00FA5CB4" w:rsidP="00FA5CB4">
      <w:pPr>
        <w:pStyle w:val="SemEspaamento"/>
        <w:spacing w:line="240" w:lineRule="auto"/>
        <w:ind w:firstLine="0"/>
        <w:rPr>
          <w:rStyle w:val="Forte"/>
          <w:b w:val="0"/>
          <w:bCs w:val="0"/>
        </w:rPr>
      </w:pPr>
      <w:r w:rsidRPr="00FA5CB4">
        <w:t xml:space="preserve">SILVA, José. Comunicação para ELA utilizando </w:t>
      </w:r>
      <w:proofErr w:type="spellStart"/>
      <w:r w:rsidRPr="00FA5CB4">
        <w:t>Arduino</w:t>
      </w:r>
      <w:proofErr w:type="spellEnd"/>
      <w:r w:rsidRPr="00FA5CB4">
        <w:t>. Embarcados. Disponível em: </w:t>
      </w:r>
      <w:hyperlink r:id="rId26" w:tgtFrame="_blank" w:history="1">
        <w:r w:rsidRPr="00FA5CB4">
          <w:rPr>
            <w:rStyle w:val="Hyperlink"/>
            <w:color w:val="auto"/>
            <w:u w:val="none"/>
          </w:rPr>
          <w:t>https://embarcados.com.br/comunicacao-para-ela-utilizando-arduino/</w:t>
        </w:r>
      </w:hyperlink>
      <w:r w:rsidRPr="00FA5CB4">
        <w:t>. Acesso em: 11 fev. 2025.</w:t>
      </w:r>
    </w:p>
    <w:p w:rsidR="0034345E" w:rsidRPr="0034345E" w:rsidRDefault="0034345E" w:rsidP="0034345E">
      <w:pPr>
        <w:pStyle w:val="SemEspaamento"/>
        <w:spacing w:line="240" w:lineRule="auto"/>
        <w:ind w:firstLine="0"/>
      </w:pPr>
    </w:p>
    <w:p w:rsidR="0034345E" w:rsidRPr="0034345E" w:rsidRDefault="0034345E" w:rsidP="0034345E">
      <w:pPr>
        <w:pStyle w:val="SemEspaamento"/>
        <w:spacing w:line="240" w:lineRule="auto"/>
        <w:ind w:firstLine="0"/>
      </w:pPr>
    </w:p>
    <w:sectPr w:rsidR="0034345E" w:rsidRPr="0034345E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6E3" w:rsidRDefault="009B46E3" w:rsidP="001164E5">
      <w:pPr>
        <w:spacing w:after="0" w:line="240" w:lineRule="auto"/>
      </w:pPr>
      <w:r>
        <w:separator/>
      </w:r>
    </w:p>
  </w:endnote>
  <w:endnote w:type="continuationSeparator" w:id="0">
    <w:p w:rsidR="009B46E3" w:rsidRDefault="009B46E3" w:rsidP="0011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rlow">
    <w:altName w:val="Barlow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rlow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6E3" w:rsidRDefault="009B46E3" w:rsidP="001164E5">
      <w:pPr>
        <w:spacing w:after="0" w:line="240" w:lineRule="auto"/>
      </w:pPr>
      <w:r>
        <w:separator/>
      </w:r>
    </w:p>
  </w:footnote>
  <w:footnote w:type="continuationSeparator" w:id="0">
    <w:p w:rsidR="009B46E3" w:rsidRDefault="009B46E3" w:rsidP="001164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4EA" w:rsidRDefault="00327F1C" w:rsidP="00F85253">
    <w:pPr>
      <w:pStyle w:val="Cabealho"/>
      <w:jc w:val="center"/>
      <w:rPr>
        <w:noProof/>
        <w:lang w:eastAsia="pt-BR"/>
      </w:rPr>
    </w:pPr>
    <w:r>
      <w:rPr>
        <w:noProof/>
        <w:lang w:eastAsia="pt-BR"/>
      </w:rPr>
      <w:t xml:space="preserve">   </w:t>
    </w:r>
    <w:r w:rsidR="00FA5CB4">
      <w:rPr>
        <w:noProof/>
        <w:lang w:eastAsia="pt-BR"/>
      </w:rPr>
      <w:drawing>
        <wp:inline distT="0" distB="0" distL="0" distR="0" wp14:anchorId="3422EB47" wp14:editId="3AA8D31E">
          <wp:extent cx="1850482" cy="761855"/>
          <wp:effectExtent l="0" t="0" r="0" b="63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mbarcaTech_logo_Azul-1030x428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0482" cy="761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pt-BR"/>
      </w:rPr>
      <w:t xml:space="preserve">         </w:t>
    </w:r>
  </w:p>
  <w:p w:rsidR="00F85253" w:rsidRDefault="00F85253" w:rsidP="00F85253">
    <w:pPr>
      <w:pStyle w:val="Cabealho"/>
      <w:jc w:val="center"/>
      <w:rPr>
        <w:noProof/>
        <w:lang w:eastAsia="pt-BR"/>
      </w:rPr>
    </w:pPr>
  </w:p>
  <w:p w:rsidR="00FA5CB4" w:rsidRDefault="00FA5CB4" w:rsidP="00F85253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15EFA"/>
    <w:multiLevelType w:val="hybridMultilevel"/>
    <w:tmpl w:val="D96E11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24862"/>
    <w:multiLevelType w:val="hybridMultilevel"/>
    <w:tmpl w:val="3A1E00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E6C9F"/>
    <w:multiLevelType w:val="multilevel"/>
    <w:tmpl w:val="E334E2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17F6EBC"/>
    <w:multiLevelType w:val="multilevel"/>
    <w:tmpl w:val="8F8A2420"/>
    <w:lvl w:ilvl="0">
      <w:start w:val="1"/>
      <w:numFmt w:val="decimal"/>
      <w:lvlText w:val="%1"/>
      <w:lvlJc w:val="left"/>
      <w:pPr>
        <w:ind w:left="360" w:hanging="360"/>
      </w:pPr>
      <w:rPr>
        <w:rFonts w:ascii="Arial" w:eastAsiaTheme="minorHAnsi" w:hAnsi="Arial"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4AF0BA2"/>
    <w:multiLevelType w:val="multilevel"/>
    <w:tmpl w:val="925C44B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theme="minorBidi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89342F2"/>
    <w:multiLevelType w:val="hybridMultilevel"/>
    <w:tmpl w:val="F13C39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D3752"/>
    <w:multiLevelType w:val="hybridMultilevel"/>
    <w:tmpl w:val="C4E2873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9E77576"/>
    <w:multiLevelType w:val="hybridMultilevel"/>
    <w:tmpl w:val="E53602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61594"/>
    <w:multiLevelType w:val="hybridMultilevel"/>
    <w:tmpl w:val="E44E2E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082596"/>
    <w:multiLevelType w:val="multilevel"/>
    <w:tmpl w:val="6A78D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FE457D"/>
    <w:multiLevelType w:val="hybridMultilevel"/>
    <w:tmpl w:val="8C64614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DDC132A"/>
    <w:multiLevelType w:val="multilevel"/>
    <w:tmpl w:val="CC16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757AD4"/>
    <w:multiLevelType w:val="hybridMultilevel"/>
    <w:tmpl w:val="DDBC2DD4"/>
    <w:lvl w:ilvl="0" w:tplc="0416000F">
      <w:start w:val="1"/>
      <w:numFmt w:val="decimal"/>
      <w:lvlText w:val="%1."/>
      <w:lvlJc w:val="left"/>
      <w:pPr>
        <w:ind w:left="2844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 w15:restartNumberingAfterBreak="0">
    <w:nsid w:val="6A063376"/>
    <w:multiLevelType w:val="multilevel"/>
    <w:tmpl w:val="E814C3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A35522F"/>
    <w:multiLevelType w:val="hybridMultilevel"/>
    <w:tmpl w:val="12164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0C3721"/>
    <w:multiLevelType w:val="multilevel"/>
    <w:tmpl w:val="4774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1B56DF"/>
    <w:multiLevelType w:val="hybridMultilevel"/>
    <w:tmpl w:val="EEB8A2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7D16D4"/>
    <w:multiLevelType w:val="multilevel"/>
    <w:tmpl w:val="09D0B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3"/>
  </w:num>
  <w:num w:numId="3">
    <w:abstractNumId w:val="2"/>
  </w:num>
  <w:num w:numId="4">
    <w:abstractNumId w:val="1"/>
  </w:num>
  <w:num w:numId="5">
    <w:abstractNumId w:val="16"/>
  </w:num>
  <w:num w:numId="6">
    <w:abstractNumId w:val="7"/>
  </w:num>
  <w:num w:numId="7">
    <w:abstractNumId w:val="14"/>
  </w:num>
  <w:num w:numId="8">
    <w:abstractNumId w:val="8"/>
  </w:num>
  <w:num w:numId="9">
    <w:abstractNumId w:val="10"/>
  </w:num>
  <w:num w:numId="10">
    <w:abstractNumId w:val="12"/>
  </w:num>
  <w:num w:numId="11">
    <w:abstractNumId w:val="0"/>
  </w:num>
  <w:num w:numId="12">
    <w:abstractNumId w:val="17"/>
  </w:num>
  <w:num w:numId="13">
    <w:abstractNumId w:val="5"/>
  </w:num>
  <w:num w:numId="14">
    <w:abstractNumId w:val="3"/>
  </w:num>
  <w:num w:numId="15">
    <w:abstractNumId w:val="11"/>
  </w:num>
  <w:num w:numId="16">
    <w:abstractNumId w:val="9"/>
  </w:num>
  <w:num w:numId="17">
    <w:abstractNumId w:val="6"/>
  </w:num>
  <w:num w:numId="18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4E5"/>
    <w:rsid w:val="00011A59"/>
    <w:rsid w:val="000126B2"/>
    <w:rsid w:val="00055646"/>
    <w:rsid w:val="00062B9C"/>
    <w:rsid w:val="000944BF"/>
    <w:rsid w:val="000F0AD0"/>
    <w:rsid w:val="001164E5"/>
    <w:rsid w:val="00120314"/>
    <w:rsid w:val="001303E4"/>
    <w:rsid w:val="0013106F"/>
    <w:rsid w:val="0013227E"/>
    <w:rsid w:val="00134D84"/>
    <w:rsid w:val="001515D9"/>
    <w:rsid w:val="00155B03"/>
    <w:rsid w:val="00160E06"/>
    <w:rsid w:val="0016645E"/>
    <w:rsid w:val="0017726D"/>
    <w:rsid w:val="00182208"/>
    <w:rsid w:val="00187FD2"/>
    <w:rsid w:val="001B2527"/>
    <w:rsid w:val="001D36C0"/>
    <w:rsid w:val="0023056E"/>
    <w:rsid w:val="00233603"/>
    <w:rsid w:val="0023503B"/>
    <w:rsid w:val="002437E1"/>
    <w:rsid w:val="0026277A"/>
    <w:rsid w:val="00266126"/>
    <w:rsid w:val="002728FC"/>
    <w:rsid w:val="002834A3"/>
    <w:rsid w:val="002A7FB2"/>
    <w:rsid w:val="002B3440"/>
    <w:rsid w:val="002C593A"/>
    <w:rsid w:val="002D2A47"/>
    <w:rsid w:val="002F7D93"/>
    <w:rsid w:val="003059D4"/>
    <w:rsid w:val="0031365D"/>
    <w:rsid w:val="00316194"/>
    <w:rsid w:val="00327F1C"/>
    <w:rsid w:val="0034345E"/>
    <w:rsid w:val="00371025"/>
    <w:rsid w:val="003A55D1"/>
    <w:rsid w:val="003B2EBD"/>
    <w:rsid w:val="003D3F99"/>
    <w:rsid w:val="003E20C8"/>
    <w:rsid w:val="004028D4"/>
    <w:rsid w:val="0041172F"/>
    <w:rsid w:val="00423FBF"/>
    <w:rsid w:val="00435FE8"/>
    <w:rsid w:val="00442BCA"/>
    <w:rsid w:val="00443BF3"/>
    <w:rsid w:val="0044511E"/>
    <w:rsid w:val="004541E6"/>
    <w:rsid w:val="00490AC2"/>
    <w:rsid w:val="004966C8"/>
    <w:rsid w:val="004B1399"/>
    <w:rsid w:val="004D2757"/>
    <w:rsid w:val="004F6ED0"/>
    <w:rsid w:val="00501907"/>
    <w:rsid w:val="00505490"/>
    <w:rsid w:val="0051502A"/>
    <w:rsid w:val="005208A5"/>
    <w:rsid w:val="00521499"/>
    <w:rsid w:val="00537554"/>
    <w:rsid w:val="00552521"/>
    <w:rsid w:val="0058543E"/>
    <w:rsid w:val="005976F5"/>
    <w:rsid w:val="005A0765"/>
    <w:rsid w:val="005A5AB9"/>
    <w:rsid w:val="005A6EB8"/>
    <w:rsid w:val="005C670A"/>
    <w:rsid w:val="005E45DB"/>
    <w:rsid w:val="005E5ECB"/>
    <w:rsid w:val="005F4433"/>
    <w:rsid w:val="00615758"/>
    <w:rsid w:val="00616BF8"/>
    <w:rsid w:val="00693EDE"/>
    <w:rsid w:val="006A169A"/>
    <w:rsid w:val="006A70FD"/>
    <w:rsid w:val="006B092A"/>
    <w:rsid w:val="006B2228"/>
    <w:rsid w:val="006B60F8"/>
    <w:rsid w:val="006C339A"/>
    <w:rsid w:val="006C4E41"/>
    <w:rsid w:val="006D1CFB"/>
    <w:rsid w:val="00706E31"/>
    <w:rsid w:val="007126F0"/>
    <w:rsid w:val="0075048C"/>
    <w:rsid w:val="00756E8D"/>
    <w:rsid w:val="00766CB5"/>
    <w:rsid w:val="007800B9"/>
    <w:rsid w:val="00786EB8"/>
    <w:rsid w:val="007D6468"/>
    <w:rsid w:val="007D73A7"/>
    <w:rsid w:val="007F2C44"/>
    <w:rsid w:val="007F78E6"/>
    <w:rsid w:val="00861B9C"/>
    <w:rsid w:val="00877B53"/>
    <w:rsid w:val="008866C6"/>
    <w:rsid w:val="008874EA"/>
    <w:rsid w:val="00893C6D"/>
    <w:rsid w:val="008C2D05"/>
    <w:rsid w:val="008E2BFE"/>
    <w:rsid w:val="00933672"/>
    <w:rsid w:val="00937ED0"/>
    <w:rsid w:val="00987405"/>
    <w:rsid w:val="009B46E3"/>
    <w:rsid w:val="009B470D"/>
    <w:rsid w:val="009B6DD0"/>
    <w:rsid w:val="009D53E0"/>
    <w:rsid w:val="009F66CB"/>
    <w:rsid w:val="00A036E8"/>
    <w:rsid w:val="00A3226F"/>
    <w:rsid w:val="00A33E8F"/>
    <w:rsid w:val="00A349E3"/>
    <w:rsid w:val="00A367A9"/>
    <w:rsid w:val="00A50C5F"/>
    <w:rsid w:val="00A54CA3"/>
    <w:rsid w:val="00A60776"/>
    <w:rsid w:val="00A60A39"/>
    <w:rsid w:val="00A9122C"/>
    <w:rsid w:val="00A97242"/>
    <w:rsid w:val="00AB156A"/>
    <w:rsid w:val="00AC2B01"/>
    <w:rsid w:val="00AC5E69"/>
    <w:rsid w:val="00AD2E31"/>
    <w:rsid w:val="00AD7D62"/>
    <w:rsid w:val="00AF560B"/>
    <w:rsid w:val="00B01127"/>
    <w:rsid w:val="00B018C2"/>
    <w:rsid w:val="00B02C5E"/>
    <w:rsid w:val="00B05ADE"/>
    <w:rsid w:val="00B14E0A"/>
    <w:rsid w:val="00B175C4"/>
    <w:rsid w:val="00B25BE0"/>
    <w:rsid w:val="00B40A84"/>
    <w:rsid w:val="00B559F7"/>
    <w:rsid w:val="00B616B1"/>
    <w:rsid w:val="00B7021B"/>
    <w:rsid w:val="00B70470"/>
    <w:rsid w:val="00B8715F"/>
    <w:rsid w:val="00B9098F"/>
    <w:rsid w:val="00B9408F"/>
    <w:rsid w:val="00BB3BFA"/>
    <w:rsid w:val="00BD3766"/>
    <w:rsid w:val="00BD7F76"/>
    <w:rsid w:val="00C06CEA"/>
    <w:rsid w:val="00C35E6D"/>
    <w:rsid w:val="00C40ACD"/>
    <w:rsid w:val="00C4758A"/>
    <w:rsid w:val="00C521FC"/>
    <w:rsid w:val="00C54CA6"/>
    <w:rsid w:val="00C552F2"/>
    <w:rsid w:val="00C619B7"/>
    <w:rsid w:val="00C8796E"/>
    <w:rsid w:val="00CA0086"/>
    <w:rsid w:val="00CA3583"/>
    <w:rsid w:val="00CA46A0"/>
    <w:rsid w:val="00CD1D1B"/>
    <w:rsid w:val="00CD1EF4"/>
    <w:rsid w:val="00CF2B84"/>
    <w:rsid w:val="00D023CE"/>
    <w:rsid w:val="00D04780"/>
    <w:rsid w:val="00D419CE"/>
    <w:rsid w:val="00D6283E"/>
    <w:rsid w:val="00D81E89"/>
    <w:rsid w:val="00D9217D"/>
    <w:rsid w:val="00D9528E"/>
    <w:rsid w:val="00DB1E29"/>
    <w:rsid w:val="00DC07BA"/>
    <w:rsid w:val="00DD25EB"/>
    <w:rsid w:val="00E05707"/>
    <w:rsid w:val="00E20978"/>
    <w:rsid w:val="00E21369"/>
    <w:rsid w:val="00E21BF4"/>
    <w:rsid w:val="00E507AB"/>
    <w:rsid w:val="00E86273"/>
    <w:rsid w:val="00E921F2"/>
    <w:rsid w:val="00E959D5"/>
    <w:rsid w:val="00EA1AB1"/>
    <w:rsid w:val="00EA2D25"/>
    <w:rsid w:val="00EA61A1"/>
    <w:rsid w:val="00F06298"/>
    <w:rsid w:val="00F15FFE"/>
    <w:rsid w:val="00F21F8C"/>
    <w:rsid w:val="00F3713D"/>
    <w:rsid w:val="00F3758C"/>
    <w:rsid w:val="00F51860"/>
    <w:rsid w:val="00F51C00"/>
    <w:rsid w:val="00F72D55"/>
    <w:rsid w:val="00F85253"/>
    <w:rsid w:val="00FA28B0"/>
    <w:rsid w:val="00FA2E24"/>
    <w:rsid w:val="00FA3FDF"/>
    <w:rsid w:val="00FA5CB4"/>
    <w:rsid w:val="00FC3704"/>
    <w:rsid w:val="00FE0113"/>
    <w:rsid w:val="00FE231A"/>
    <w:rsid w:val="00FF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987FF5"/>
  <w15:chartTrackingRefBased/>
  <w15:docId w15:val="{B3C675D8-9F71-4395-8667-0ACDAEB5B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64E5"/>
  </w:style>
  <w:style w:type="paragraph" w:styleId="Ttulo1">
    <w:name w:val="heading 1"/>
    <w:basedOn w:val="Normal"/>
    <w:next w:val="Normal"/>
    <w:link w:val="Ttulo1Char"/>
    <w:uiPriority w:val="9"/>
    <w:qFormat/>
    <w:rsid w:val="001D36C0"/>
    <w:pPr>
      <w:keepNext/>
      <w:keepLines/>
      <w:spacing w:after="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966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475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02C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1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164E5"/>
  </w:style>
  <w:style w:type="paragraph" w:styleId="Rodap">
    <w:name w:val="footer"/>
    <w:basedOn w:val="Normal"/>
    <w:link w:val="RodapChar"/>
    <w:uiPriority w:val="99"/>
    <w:unhideWhenUsed/>
    <w:rsid w:val="0011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164E5"/>
  </w:style>
  <w:style w:type="paragraph" w:customStyle="1" w:styleId="Default">
    <w:name w:val="Default"/>
    <w:rsid w:val="00055646"/>
    <w:pPr>
      <w:autoSpaceDE w:val="0"/>
      <w:autoSpaceDN w:val="0"/>
      <w:adjustRightInd w:val="0"/>
      <w:spacing w:after="0" w:line="240" w:lineRule="auto"/>
    </w:pPr>
    <w:rPr>
      <w:rFonts w:ascii="Barlow" w:hAnsi="Barlow" w:cs="Barlow"/>
      <w:color w:val="000000"/>
      <w:sz w:val="24"/>
      <w:szCs w:val="24"/>
    </w:rPr>
  </w:style>
  <w:style w:type="paragraph" w:customStyle="1" w:styleId="Pa2">
    <w:name w:val="Pa2"/>
    <w:basedOn w:val="Default"/>
    <w:next w:val="Default"/>
    <w:uiPriority w:val="99"/>
    <w:rsid w:val="00055646"/>
    <w:pPr>
      <w:spacing w:line="301" w:lineRule="atLeast"/>
    </w:pPr>
    <w:rPr>
      <w:rFonts w:cstheme="minorBidi"/>
      <w:color w:val="auto"/>
    </w:rPr>
  </w:style>
  <w:style w:type="character" w:styleId="Hyperlink">
    <w:name w:val="Hyperlink"/>
    <w:basedOn w:val="Fontepargpadro"/>
    <w:uiPriority w:val="99"/>
    <w:unhideWhenUsed/>
    <w:rsid w:val="0005564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B2EBD"/>
    <w:pPr>
      <w:ind w:left="720"/>
      <w:contextualSpacing/>
    </w:pPr>
  </w:style>
  <w:style w:type="character" w:customStyle="1" w:styleId="A8">
    <w:name w:val="A8"/>
    <w:uiPriority w:val="99"/>
    <w:rsid w:val="003B2EBD"/>
    <w:rPr>
      <w:rFonts w:cs="Barlow"/>
      <w:color w:val="000000"/>
      <w:sz w:val="30"/>
      <w:szCs w:val="30"/>
    </w:rPr>
  </w:style>
  <w:style w:type="character" w:styleId="CdigoHTML">
    <w:name w:val="HTML Code"/>
    <w:basedOn w:val="Fontepargpadro"/>
    <w:uiPriority w:val="99"/>
    <w:semiHidden/>
    <w:unhideWhenUsed/>
    <w:rsid w:val="00435FE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61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5150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7D73A7"/>
    <w:rPr>
      <w:b/>
      <w:bCs/>
    </w:rPr>
  </w:style>
  <w:style w:type="paragraph" w:styleId="SemEspaamento">
    <w:name w:val="No Spacing"/>
    <w:aliases w:val="Padrão ABNT"/>
    <w:uiPriority w:val="1"/>
    <w:qFormat/>
    <w:rsid w:val="00B018C2"/>
    <w:pPr>
      <w:spacing w:after="0" w:line="360" w:lineRule="auto"/>
      <w:ind w:firstLine="709"/>
      <w:jc w:val="both"/>
    </w:pPr>
    <w:rPr>
      <w:rFonts w:ascii="Arial" w:hAnsi="Arial"/>
      <w:sz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966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4758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b-2">
    <w:name w:val="mb-2"/>
    <w:basedOn w:val="Normal"/>
    <w:rsid w:val="00C475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D36C0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02C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ext-ellipsis">
    <w:name w:val="text-ellipsis"/>
    <w:basedOn w:val="Fontepargpadro"/>
    <w:rsid w:val="002B34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7772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3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10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30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01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21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858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4802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752967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044481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48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1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8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41222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00367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204687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78157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85395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468875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473742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588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3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projects/422002755613637633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bemestar.istoe.com.br/afasia-entenda-as-dificuldades-de-comunicacao-apos-um-avc/" TargetMode="External"/><Relationship Id="rId26" Type="http://schemas.openxmlformats.org/officeDocument/2006/relationships/hyperlink" Target="https://embarcados.com.br/comunicacao-para-ela-utilizando-arduin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embarcados.com.br/bitdoglab-uma-jornada-educativa-com-eletronica-embarcados-e-i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flaviaaugustafono.com.br/dificuldades-de-comunicacao-em-idoso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iariodonordeste.verdesmares.com.br/metro/programa-busca-facilitar-a-comunicacao-de-pessoas-com-dificuldade-na-fala-1.3090774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blog.matheustriliconeurologia.com.br/doencas-neuromuscular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laticsufcg.blogspot.com/2017/08/a-comunicacao-como-fomentadora-de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github.com/BitDogLab/BitDogLab/tree/main/do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KjrngxYopJ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scielo.br/j/rcefac/a/xJ8CkPHy7V96sBw6XfJTLMH/?format=pdf&amp;lang=pt" TargetMode="External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F7A8C-66EA-4392-A740-AB5486A2C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7677</TotalTime>
  <Pages>19</Pages>
  <Words>3558</Words>
  <Characters>19215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Wasley</dc:creator>
  <cp:keywords/>
  <dc:description/>
  <cp:lastModifiedBy>Wasley</cp:lastModifiedBy>
  <cp:revision>202</cp:revision>
  <dcterms:created xsi:type="dcterms:W3CDTF">2025-01-10T00:08:00Z</dcterms:created>
  <dcterms:modified xsi:type="dcterms:W3CDTF">2025-02-19T00:25:00Z</dcterms:modified>
</cp:coreProperties>
</file>