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033E" w14:textId="77777777" w:rsidR="00B77180" w:rsidRDefault="007D514C">
      <w:pPr>
        <w:spacing w:after="60"/>
        <w:jc w:val="center"/>
      </w:pPr>
      <w:r>
        <w:rPr>
          <w:b/>
          <w:color w:val="1F4D78"/>
          <w:sz w:val="48"/>
        </w:rPr>
        <w:t>AI QA Study Guide</w:t>
      </w:r>
    </w:p>
    <w:p w14:paraId="165A566A" w14:textId="77777777" w:rsidR="00B77180" w:rsidRDefault="007D514C">
      <w:pPr>
        <w:spacing w:after="320"/>
        <w:jc w:val="center"/>
      </w:pPr>
      <w:r>
        <w:rPr>
          <w:i/>
          <w:color w:val="64748B"/>
        </w:rPr>
        <w:t>Clean reference notes extracted from the AI sheet in track (1).xlsx</w:t>
      </w:r>
    </w:p>
    <w:tbl>
      <w:tblPr>
        <w:tblW w:w="0" w:type="auto"/>
        <w:tblBorders>
          <w:top w:val="single" w:sz="4" w:space="0" w:color="C7D7EA"/>
          <w:left w:val="single" w:sz="4" w:space="0" w:color="C7D7EA"/>
          <w:bottom w:val="single" w:sz="4" w:space="0" w:color="C7D7EA"/>
          <w:right w:val="single" w:sz="4" w:space="0" w:color="C7D7EA"/>
          <w:insideH w:val="single" w:sz="4" w:space="0" w:color="C7D7EA"/>
          <w:insideV w:val="single" w:sz="4" w:space="0" w:color="C7D7EA"/>
        </w:tblBorders>
        <w:tblLook w:val="04A0" w:firstRow="1" w:lastRow="0" w:firstColumn="1" w:lastColumn="0" w:noHBand="0" w:noVBand="1"/>
      </w:tblPr>
      <w:tblGrid>
        <w:gridCol w:w="9350"/>
      </w:tblGrid>
      <w:tr w:rsidR="00B77180" w14:paraId="1D2F246D" w14:textId="77777777">
        <w:tc>
          <w:tcPr>
            <w:tcW w:w="9360" w:type="dxa"/>
            <w:shd w:val="clear" w:color="auto" w:fill="E8EEF5"/>
            <w:tcMar>
              <w:top w:w="140" w:type="dxa"/>
              <w:left w:w="180" w:type="dxa"/>
              <w:bottom w:w="140" w:type="dxa"/>
              <w:right w:w="180" w:type="dxa"/>
            </w:tcMar>
          </w:tcPr>
          <w:p w14:paraId="22B1E1C6" w14:textId="77777777" w:rsidR="00B77180" w:rsidRDefault="007D514C">
            <w:pPr>
              <w:spacing w:after="0"/>
            </w:pPr>
            <w:r>
              <w:rPr>
                <w:b/>
                <w:sz w:val="21"/>
              </w:rPr>
              <w:t>Snapshot: 31 entries across 4 sections. Use this as a learning roadmap: finish the two certification tracks first, then work through the automation/tooling checklist.</w:t>
            </w:r>
          </w:p>
        </w:tc>
      </w:tr>
    </w:tbl>
    <w:p w14:paraId="3495259E" w14:textId="77777777" w:rsidR="00B77180" w:rsidRDefault="00B77180">
      <w:pPr>
        <w:spacing w:after="80"/>
      </w:pPr>
    </w:p>
    <w:p w14:paraId="58D0E4D4" w14:textId="77777777" w:rsidR="00B77180" w:rsidRDefault="007D514C">
      <w:pPr>
        <w:pStyle w:val="Heading1"/>
        <w:spacing w:before="360" w:after="200"/>
      </w:pPr>
      <w:r>
        <w:rPr>
          <w:rFonts w:ascii="Calibri" w:hAnsi="Calibri"/>
          <w:color w:val="2E74B5"/>
          <w:sz w:val="32"/>
        </w:rPr>
        <w:t>How to use this guide</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128"/>
      </w:tblGrid>
      <w:tr w:rsidR="00B77180" w14:paraId="74439846" w14:textId="77777777">
        <w:tc>
          <w:tcPr>
            <w:tcW w:w="2232" w:type="dxa"/>
            <w:shd w:val="clear" w:color="auto" w:fill="E8EEF5"/>
            <w:tcMar>
              <w:top w:w="80" w:type="dxa"/>
              <w:left w:w="120" w:type="dxa"/>
              <w:bottom w:w="80" w:type="dxa"/>
              <w:right w:w="120" w:type="dxa"/>
            </w:tcMar>
          </w:tcPr>
          <w:p w14:paraId="60E78F53" w14:textId="77777777" w:rsidR="00B77180" w:rsidRDefault="007D514C">
            <w:r>
              <w:rPr>
                <w:b/>
                <w:color w:val="1F4D78"/>
                <w:sz w:val="20"/>
              </w:rPr>
              <w:t>Step</w:t>
            </w:r>
          </w:p>
        </w:tc>
        <w:tc>
          <w:tcPr>
            <w:tcW w:w="7128" w:type="dxa"/>
            <w:shd w:val="clear" w:color="auto" w:fill="E8EEF5"/>
            <w:tcMar>
              <w:top w:w="80" w:type="dxa"/>
              <w:left w:w="120" w:type="dxa"/>
              <w:bottom w:w="80" w:type="dxa"/>
              <w:right w:w="120" w:type="dxa"/>
            </w:tcMar>
          </w:tcPr>
          <w:p w14:paraId="2E725C17" w14:textId="77777777" w:rsidR="00B77180" w:rsidRDefault="007D514C">
            <w:r>
              <w:rPr>
                <w:b/>
                <w:color w:val="1F4D78"/>
                <w:sz w:val="20"/>
              </w:rPr>
              <w:t>What to do</w:t>
            </w:r>
          </w:p>
        </w:tc>
      </w:tr>
      <w:tr w:rsidR="00B77180" w14:paraId="2F9F6E33" w14:textId="77777777">
        <w:tc>
          <w:tcPr>
            <w:tcW w:w="4680" w:type="dxa"/>
            <w:tcMar>
              <w:top w:w="100" w:type="dxa"/>
              <w:left w:w="120" w:type="dxa"/>
              <w:bottom w:w="100" w:type="dxa"/>
              <w:right w:w="120" w:type="dxa"/>
            </w:tcMar>
            <w:vAlign w:val="center"/>
          </w:tcPr>
          <w:p w14:paraId="60359EED" w14:textId="77777777" w:rsidR="00B77180" w:rsidRDefault="007D514C">
            <w:r>
              <w:rPr>
                <w:b/>
                <w:color w:val="1F4D78"/>
                <w:sz w:val="20"/>
              </w:rPr>
              <w:t>Step 1</w:t>
            </w:r>
          </w:p>
        </w:tc>
        <w:tc>
          <w:tcPr>
            <w:tcW w:w="4680" w:type="dxa"/>
            <w:tcMar>
              <w:top w:w="100" w:type="dxa"/>
              <w:left w:w="120" w:type="dxa"/>
              <w:bottom w:w="100" w:type="dxa"/>
              <w:right w:w="120" w:type="dxa"/>
            </w:tcMar>
            <w:vAlign w:val="center"/>
          </w:tcPr>
          <w:p w14:paraId="041EE0B7" w14:textId="77777777" w:rsidR="00B77180" w:rsidRDefault="007D514C">
            <w:r>
              <w:rPr>
                <w:sz w:val="20"/>
              </w:rPr>
              <w:t>Start with AI for QA to build baseline Generative AI concepts for testing.</w:t>
            </w:r>
          </w:p>
        </w:tc>
      </w:tr>
      <w:tr w:rsidR="00B77180" w14:paraId="458AE354" w14:textId="77777777">
        <w:tc>
          <w:tcPr>
            <w:tcW w:w="4680" w:type="dxa"/>
            <w:tcMar>
              <w:top w:w="100" w:type="dxa"/>
              <w:left w:w="120" w:type="dxa"/>
              <w:bottom w:w="100" w:type="dxa"/>
              <w:right w:w="120" w:type="dxa"/>
            </w:tcMar>
            <w:vAlign w:val="center"/>
          </w:tcPr>
          <w:p w14:paraId="12536A54" w14:textId="77777777" w:rsidR="00B77180" w:rsidRDefault="007D514C">
            <w:r>
              <w:rPr>
                <w:b/>
                <w:color w:val="1F4D78"/>
                <w:sz w:val="20"/>
              </w:rPr>
              <w:t>Step 2</w:t>
            </w:r>
          </w:p>
        </w:tc>
        <w:tc>
          <w:tcPr>
            <w:tcW w:w="4680" w:type="dxa"/>
            <w:tcMar>
              <w:top w:w="100" w:type="dxa"/>
              <w:left w:w="120" w:type="dxa"/>
              <w:bottom w:w="100" w:type="dxa"/>
              <w:right w:w="120" w:type="dxa"/>
            </w:tcMar>
            <w:vAlign w:val="center"/>
          </w:tcPr>
          <w:p w14:paraId="2522DD27" w14:textId="77777777" w:rsidR="00B77180" w:rsidRDefault="007D514C">
            <w:r>
              <w:rPr>
                <w:sz w:val="20"/>
              </w:rPr>
              <w:t>Continue into AI test engineering to understand AI models, prompt/content engineering, vibe testing, and agent skills.</w:t>
            </w:r>
          </w:p>
        </w:tc>
      </w:tr>
      <w:tr w:rsidR="00B77180" w14:paraId="2E70B2A4" w14:textId="77777777">
        <w:tc>
          <w:tcPr>
            <w:tcW w:w="4680" w:type="dxa"/>
            <w:tcMar>
              <w:top w:w="100" w:type="dxa"/>
              <w:left w:w="120" w:type="dxa"/>
              <w:bottom w:w="100" w:type="dxa"/>
              <w:right w:w="120" w:type="dxa"/>
            </w:tcMar>
            <w:vAlign w:val="center"/>
          </w:tcPr>
          <w:p w14:paraId="7C3FF643" w14:textId="77777777" w:rsidR="00B77180" w:rsidRDefault="007D514C">
            <w:r>
              <w:rPr>
                <w:b/>
                <w:color w:val="1F4D78"/>
                <w:sz w:val="20"/>
              </w:rPr>
              <w:t>Step 3</w:t>
            </w:r>
          </w:p>
        </w:tc>
        <w:tc>
          <w:tcPr>
            <w:tcW w:w="4680" w:type="dxa"/>
            <w:tcMar>
              <w:top w:w="100" w:type="dxa"/>
              <w:left w:w="120" w:type="dxa"/>
              <w:bottom w:w="100" w:type="dxa"/>
              <w:right w:w="120" w:type="dxa"/>
            </w:tcMar>
            <w:vAlign w:val="center"/>
          </w:tcPr>
          <w:p w14:paraId="3CD765FF" w14:textId="77777777" w:rsidR="00B77180" w:rsidRDefault="007D514C">
            <w:r>
              <w:rPr>
                <w:sz w:val="20"/>
              </w:rPr>
              <w:t>Use the workflow automation checklist as a practical lab list for tools such as Cursor AI, N8N, MCP, Codex, Claude Code, and GitHub Copilot.</w:t>
            </w:r>
          </w:p>
        </w:tc>
      </w:tr>
    </w:tbl>
    <w:p w14:paraId="3482109A" w14:textId="77777777" w:rsidR="00B77180" w:rsidRDefault="007D514C">
      <w:pPr>
        <w:pStyle w:val="Heading1"/>
        <w:spacing w:before="360" w:after="200"/>
      </w:pPr>
      <w:r>
        <w:rPr>
          <w:rFonts w:ascii="Calibri" w:hAnsi="Calibri"/>
          <w:color w:val="2E74B5"/>
          <w:sz w:val="32"/>
        </w:rPr>
        <w:t>AI for QA</w:t>
      </w:r>
    </w:p>
    <w:p w14:paraId="7CC3A14F" w14:textId="77777777" w:rsidR="00B77180" w:rsidRDefault="007D514C">
      <w:pPr>
        <w:spacing w:after="160" w:line="300" w:lineRule="auto"/>
      </w:pPr>
      <w:r>
        <w:t>Each lesson below includes the workbook's information column, including explanations, examples, steps, and resource links.</w:t>
      </w:r>
    </w:p>
    <w:p w14:paraId="78104AD5" w14:textId="77777777" w:rsidR="00B77180" w:rsidRDefault="007D514C">
      <w:pPr>
        <w:spacing w:before="160" w:after="60"/>
      </w:pPr>
      <w:r>
        <w:rPr>
          <w:b/>
          <w:color w:val="1F4D78"/>
          <w:sz w:val="24"/>
        </w:rPr>
        <w:t>1. Introduction to Generative AI for Testers</w:t>
      </w:r>
    </w:p>
    <w:p w14:paraId="2413C664" w14:textId="77777777" w:rsidR="00B77180" w:rsidRDefault="007D514C">
      <w:pPr>
        <w:spacing w:after="80"/>
      </w:pPr>
      <w:r>
        <w:rPr>
          <w:i/>
          <w:color w:val="64748B"/>
          <w:sz w:val="19"/>
        </w:rPr>
        <w:t>Status: Not completed</w:t>
      </w:r>
    </w:p>
    <w:p w14:paraId="25AEAB4B" w14:textId="77777777" w:rsidR="00B77180" w:rsidRDefault="007D514C">
      <w:pPr>
        <w:spacing w:after="80" w:line="300" w:lineRule="auto"/>
      </w:pPr>
      <w:r>
        <w:t>This lesson introduces how generative AI can help testers automate and enhance QA tasks.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0851A520" w14:textId="77777777">
        <w:tc>
          <w:tcPr>
            <w:tcW w:w="1656" w:type="dxa"/>
            <w:shd w:val="clear" w:color="auto" w:fill="E8EEF5"/>
            <w:tcMar>
              <w:top w:w="90" w:type="dxa"/>
              <w:left w:w="120" w:type="dxa"/>
              <w:bottom w:w="90" w:type="dxa"/>
              <w:right w:w="120" w:type="dxa"/>
            </w:tcMar>
            <w:vAlign w:val="center"/>
          </w:tcPr>
          <w:p w14:paraId="38EE223B"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22A3FDF0" w14:textId="77777777" w:rsidR="00B77180" w:rsidRDefault="007D514C">
            <w:r>
              <w:rPr>
                <w:sz w:val="19"/>
              </w:rPr>
              <w:t>Using ChatGPT to generate sample test cases for a login feature.</w:t>
            </w:r>
          </w:p>
        </w:tc>
      </w:tr>
      <w:tr w:rsidR="00B77180" w14:paraId="68B4ED2A" w14:textId="77777777">
        <w:tc>
          <w:tcPr>
            <w:tcW w:w="4680" w:type="dxa"/>
            <w:shd w:val="clear" w:color="auto" w:fill="E8EEF5"/>
            <w:tcMar>
              <w:top w:w="90" w:type="dxa"/>
              <w:left w:w="120" w:type="dxa"/>
              <w:bottom w:w="90" w:type="dxa"/>
              <w:right w:w="120" w:type="dxa"/>
            </w:tcMar>
            <w:vAlign w:val="center"/>
          </w:tcPr>
          <w:p w14:paraId="3F38744C"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73D25FDF" w14:textId="77777777" w:rsidR="00B77180" w:rsidRDefault="007D514C">
            <w:r>
              <w:rPr>
                <w:sz w:val="19"/>
              </w:rPr>
              <w:t>1) Open ChatGPT and describe the login feature you want to test. 2) Ask ChatGPT to generate positive and negative test cases for the feature. 3) Review and adapt the generated test cases for your QA process.</w:t>
            </w:r>
          </w:p>
        </w:tc>
      </w:tr>
      <w:tr w:rsidR="00B77180" w14:paraId="673FE1B9" w14:textId="77777777">
        <w:tc>
          <w:tcPr>
            <w:tcW w:w="4680" w:type="dxa"/>
            <w:shd w:val="clear" w:color="auto" w:fill="E8EEF5"/>
            <w:tcMar>
              <w:top w:w="90" w:type="dxa"/>
              <w:left w:w="120" w:type="dxa"/>
              <w:bottom w:w="90" w:type="dxa"/>
              <w:right w:w="120" w:type="dxa"/>
            </w:tcMar>
            <w:vAlign w:val="center"/>
          </w:tcPr>
          <w:p w14:paraId="7FFB4789"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65F44675" w14:textId="77777777" w:rsidR="00B77180" w:rsidRDefault="007D514C">
            <w:r>
              <w:rPr>
                <w:sz w:val="18"/>
              </w:rPr>
              <w:t>Generative AI for Testers [Certification Course] | ShiftSync Community</w:t>
            </w:r>
            <w:r>
              <w:br/>
            </w:r>
            <w:r>
              <w:rPr>
                <w:b/>
                <w:color w:val="64748B"/>
                <w:sz w:val="18"/>
              </w:rPr>
              <w:t xml:space="preserve">Lesson link: </w:t>
            </w:r>
            <w:hyperlink r:id="rId8">
              <w:r>
                <w:rPr>
                  <w:color w:val="0563C1"/>
                  <w:u w:val="single"/>
                </w:rPr>
                <w:t>https://shiftsync.tricentis.com/p/genaitesting-course-1</w:t>
              </w:r>
            </w:hyperlink>
            <w:r>
              <w:br/>
            </w:r>
            <w:r>
              <w:rPr>
                <w:b/>
                <w:color w:val="64748B"/>
                <w:sz w:val="18"/>
              </w:rPr>
              <w:t xml:space="preserve">Course/resource link: </w:t>
            </w:r>
            <w:hyperlink r:id="rId9">
              <w:r>
                <w:rPr>
                  <w:color w:val="0563C1"/>
                  <w:u w:val="single"/>
                </w:rPr>
                <w:t>https://shiftsync.tricentis.com/certification-courses-84/generative-ai-for-testers-certification-course-2106</w:t>
              </w:r>
            </w:hyperlink>
          </w:p>
        </w:tc>
      </w:tr>
    </w:tbl>
    <w:p w14:paraId="18C373A4" w14:textId="77777777" w:rsidR="00B77180" w:rsidRDefault="007D514C">
      <w:pPr>
        <w:spacing w:before="160" w:after="60"/>
      </w:pPr>
      <w:r>
        <w:rPr>
          <w:b/>
          <w:color w:val="1F4D78"/>
          <w:sz w:val="24"/>
        </w:rPr>
        <w:t>2. Deep Dive</w:t>
      </w:r>
    </w:p>
    <w:p w14:paraId="1D38109B" w14:textId="77777777" w:rsidR="00B77180" w:rsidRDefault="007D514C">
      <w:pPr>
        <w:spacing w:after="80"/>
      </w:pPr>
      <w:r>
        <w:rPr>
          <w:i/>
          <w:color w:val="64748B"/>
          <w:sz w:val="19"/>
        </w:rPr>
        <w:t>Status: Not completed</w:t>
      </w:r>
    </w:p>
    <w:p w14:paraId="0AE1BC5D" w14:textId="77777777" w:rsidR="00B77180" w:rsidRDefault="007D514C">
      <w:pPr>
        <w:spacing w:after="80" w:line="300" w:lineRule="auto"/>
      </w:pPr>
      <w:r>
        <w:t>This lesson explains how to use AI tools to improve software testing and QA processes.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02DC04AD" w14:textId="77777777">
        <w:tc>
          <w:tcPr>
            <w:tcW w:w="1656" w:type="dxa"/>
            <w:shd w:val="clear" w:color="auto" w:fill="E8EEF5"/>
            <w:tcMar>
              <w:top w:w="90" w:type="dxa"/>
              <w:left w:w="120" w:type="dxa"/>
              <w:bottom w:w="90" w:type="dxa"/>
              <w:right w:w="120" w:type="dxa"/>
            </w:tcMar>
            <w:vAlign w:val="center"/>
          </w:tcPr>
          <w:p w14:paraId="1103FC27" w14:textId="77777777" w:rsidR="00B77180" w:rsidRDefault="007D514C">
            <w:r>
              <w:rPr>
                <w:b/>
                <w:color w:val="1F4D78"/>
                <w:sz w:val="19"/>
              </w:rPr>
              <w:lastRenderedPageBreak/>
              <w:t>Example</w:t>
            </w:r>
          </w:p>
        </w:tc>
        <w:tc>
          <w:tcPr>
            <w:tcW w:w="7704" w:type="dxa"/>
            <w:tcMar>
              <w:top w:w="90" w:type="dxa"/>
              <w:left w:w="120" w:type="dxa"/>
              <w:bottom w:w="90" w:type="dxa"/>
              <w:right w:w="120" w:type="dxa"/>
            </w:tcMar>
            <w:vAlign w:val="center"/>
          </w:tcPr>
          <w:p w14:paraId="60ED18C4" w14:textId="77777777" w:rsidR="00B77180" w:rsidRDefault="007D514C">
            <w:r>
              <w:rPr>
                <w:sz w:val="19"/>
              </w:rPr>
              <w:t>Using GitHub Copilot to generate automated test cases for a web application.</w:t>
            </w:r>
          </w:p>
        </w:tc>
      </w:tr>
      <w:tr w:rsidR="00B77180" w14:paraId="48F4B4F1" w14:textId="77777777">
        <w:tc>
          <w:tcPr>
            <w:tcW w:w="4680" w:type="dxa"/>
            <w:shd w:val="clear" w:color="auto" w:fill="E8EEF5"/>
            <w:tcMar>
              <w:top w:w="90" w:type="dxa"/>
              <w:left w:w="120" w:type="dxa"/>
              <w:bottom w:w="90" w:type="dxa"/>
              <w:right w:w="120" w:type="dxa"/>
            </w:tcMar>
            <w:vAlign w:val="center"/>
          </w:tcPr>
          <w:p w14:paraId="4DAC22C9"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5FBF4CDD" w14:textId="77777777" w:rsidR="00B77180" w:rsidRDefault="007D514C">
            <w:r>
              <w:rPr>
                <w:sz w:val="19"/>
              </w:rPr>
              <w:t>1) Open your project in Visual Studio Code with GitHub Copilot enabled. 2) In your test file, type a comment describing the test you want (e.g., "// Test login with valid credentials"). 3) Let Copilot suggest code for the test, review and edit as needed, then run the test to verify it works.</w:t>
            </w:r>
          </w:p>
        </w:tc>
      </w:tr>
      <w:tr w:rsidR="00B77180" w14:paraId="119E591D" w14:textId="77777777">
        <w:tc>
          <w:tcPr>
            <w:tcW w:w="4680" w:type="dxa"/>
            <w:shd w:val="clear" w:color="auto" w:fill="E8EEF5"/>
            <w:tcMar>
              <w:top w:w="90" w:type="dxa"/>
              <w:left w:w="120" w:type="dxa"/>
              <w:bottom w:w="90" w:type="dxa"/>
              <w:right w:w="120" w:type="dxa"/>
            </w:tcMar>
            <w:vAlign w:val="center"/>
          </w:tcPr>
          <w:p w14:paraId="6ECE68A6"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7F91A61B" w14:textId="77777777" w:rsidR="00B77180" w:rsidRDefault="007D514C">
            <w:r>
              <w:rPr>
                <w:b/>
                <w:color w:val="64748B"/>
                <w:sz w:val="18"/>
              </w:rPr>
              <w:t xml:space="preserve">Lesson link: </w:t>
            </w:r>
            <w:hyperlink r:id="rId10">
              <w:r>
                <w:rPr>
                  <w:color w:val="0563C1"/>
                  <w:u w:val="single"/>
                </w:rPr>
                <w:t>https://shiftsync.tricentis.com/p/genaitesting-course-2</w:t>
              </w:r>
            </w:hyperlink>
          </w:p>
        </w:tc>
      </w:tr>
    </w:tbl>
    <w:p w14:paraId="02CD7865" w14:textId="77777777" w:rsidR="00B77180" w:rsidRDefault="007D514C">
      <w:pPr>
        <w:spacing w:before="160" w:after="60"/>
      </w:pPr>
      <w:r>
        <w:rPr>
          <w:b/>
          <w:color w:val="1F4D78"/>
          <w:sz w:val="24"/>
        </w:rPr>
        <w:t>3. Leveraging LLMs and Mastering Prompt Engineering</w:t>
      </w:r>
    </w:p>
    <w:p w14:paraId="1F90596A" w14:textId="77777777" w:rsidR="00B77180" w:rsidRDefault="007D514C">
      <w:pPr>
        <w:spacing w:after="80"/>
      </w:pPr>
      <w:r>
        <w:rPr>
          <w:i/>
          <w:color w:val="64748B"/>
          <w:sz w:val="19"/>
        </w:rPr>
        <w:t>Status: Not completed</w:t>
      </w:r>
    </w:p>
    <w:p w14:paraId="7FC2FD1D" w14:textId="77777777" w:rsidR="00B77180" w:rsidRDefault="007D514C">
      <w:pPr>
        <w:spacing w:after="80" w:line="300" w:lineRule="auto"/>
      </w:pPr>
      <w:r>
        <w:t>To improve QA workflows, you can use Large Language Models (LLMs) like ChatGPT to generate test cases or analyze requirements by crafting effective prompts.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76DC5FF8" w14:textId="77777777">
        <w:tc>
          <w:tcPr>
            <w:tcW w:w="1656" w:type="dxa"/>
            <w:shd w:val="clear" w:color="auto" w:fill="E8EEF5"/>
            <w:tcMar>
              <w:top w:w="90" w:type="dxa"/>
              <w:left w:w="120" w:type="dxa"/>
              <w:bottom w:w="90" w:type="dxa"/>
              <w:right w:w="120" w:type="dxa"/>
            </w:tcMar>
            <w:vAlign w:val="center"/>
          </w:tcPr>
          <w:p w14:paraId="76754EEC"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0D61AAA6" w14:textId="77777777" w:rsidR="00B77180" w:rsidRDefault="007D514C">
            <w:r>
              <w:rPr>
                <w:sz w:val="19"/>
              </w:rPr>
              <w:t>Using ChatGPT to generate test cases from a user story.</w:t>
            </w:r>
          </w:p>
        </w:tc>
      </w:tr>
      <w:tr w:rsidR="00B77180" w14:paraId="1FE783E7" w14:textId="77777777">
        <w:tc>
          <w:tcPr>
            <w:tcW w:w="4680" w:type="dxa"/>
            <w:shd w:val="clear" w:color="auto" w:fill="E8EEF5"/>
            <w:tcMar>
              <w:top w:w="90" w:type="dxa"/>
              <w:left w:w="120" w:type="dxa"/>
              <w:bottom w:w="90" w:type="dxa"/>
              <w:right w:w="120" w:type="dxa"/>
            </w:tcMar>
            <w:vAlign w:val="center"/>
          </w:tcPr>
          <w:p w14:paraId="7F5A99BC"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51C8D02F" w14:textId="77777777" w:rsidR="00B77180" w:rsidRDefault="007D514C">
            <w:r>
              <w:rPr>
                <w:sz w:val="19"/>
              </w:rPr>
              <w:t>1) Open ChatGPT and log in. 2) Paste your user story and prompt: "Generate 5 positive and 5 negative test cases for this user story." 3) Review and refine the generated test cases for your QA process.</w:t>
            </w:r>
          </w:p>
        </w:tc>
      </w:tr>
      <w:tr w:rsidR="00B77180" w14:paraId="3185FCBA" w14:textId="77777777">
        <w:tc>
          <w:tcPr>
            <w:tcW w:w="4680" w:type="dxa"/>
            <w:shd w:val="clear" w:color="auto" w:fill="E8EEF5"/>
            <w:tcMar>
              <w:top w:w="90" w:type="dxa"/>
              <w:left w:w="120" w:type="dxa"/>
              <w:bottom w:w="90" w:type="dxa"/>
              <w:right w:w="120" w:type="dxa"/>
            </w:tcMar>
            <w:vAlign w:val="center"/>
          </w:tcPr>
          <w:p w14:paraId="0FBBECD1"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3778D4BC" w14:textId="77777777" w:rsidR="00B77180" w:rsidRDefault="007D514C">
            <w:r>
              <w:rPr>
                <w:b/>
                <w:color w:val="64748B"/>
                <w:sz w:val="18"/>
              </w:rPr>
              <w:t xml:space="preserve">Lesson link: </w:t>
            </w:r>
            <w:hyperlink r:id="rId11">
              <w:r>
                <w:rPr>
                  <w:color w:val="0563C1"/>
                  <w:u w:val="single"/>
                </w:rPr>
                <w:t>https://shiftsync.tricentis.com/p/genaitesting-course-3</w:t>
              </w:r>
            </w:hyperlink>
          </w:p>
        </w:tc>
      </w:tr>
    </w:tbl>
    <w:p w14:paraId="7C3D2988" w14:textId="77777777" w:rsidR="00B77180" w:rsidRDefault="007D514C">
      <w:pPr>
        <w:spacing w:before="160" w:after="60"/>
      </w:pPr>
      <w:r>
        <w:rPr>
          <w:b/>
          <w:color w:val="1F4D78"/>
          <w:sz w:val="24"/>
        </w:rPr>
        <w:t>4. Implementation Strategies and What Comes Next</w:t>
      </w:r>
    </w:p>
    <w:p w14:paraId="516F4EED" w14:textId="77777777" w:rsidR="00B77180" w:rsidRDefault="007D514C">
      <w:pPr>
        <w:spacing w:after="80"/>
      </w:pPr>
      <w:r>
        <w:rPr>
          <w:i/>
          <w:color w:val="64748B"/>
          <w:sz w:val="19"/>
        </w:rPr>
        <w:t>Status: Not completed</w:t>
      </w:r>
    </w:p>
    <w:p w14:paraId="3633B224" w14:textId="77777777" w:rsidR="00B77180" w:rsidRDefault="007D514C">
      <w:pPr>
        <w:spacing w:after="80" w:line="300" w:lineRule="auto"/>
      </w:pPr>
      <w:r>
        <w:t>This lesson covers how to integrate AI tools into QA workflows and plan for future improvements.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096BBA80" w14:textId="77777777">
        <w:tc>
          <w:tcPr>
            <w:tcW w:w="1656" w:type="dxa"/>
            <w:shd w:val="clear" w:color="auto" w:fill="E8EEF5"/>
            <w:tcMar>
              <w:top w:w="90" w:type="dxa"/>
              <w:left w:w="120" w:type="dxa"/>
              <w:bottom w:w="90" w:type="dxa"/>
              <w:right w:w="120" w:type="dxa"/>
            </w:tcMar>
            <w:vAlign w:val="center"/>
          </w:tcPr>
          <w:p w14:paraId="7845D2F6"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29BB16F0" w14:textId="77777777" w:rsidR="00B77180" w:rsidRDefault="007D514C">
            <w:r>
              <w:rPr>
                <w:sz w:val="19"/>
              </w:rPr>
              <w:t>Using GitHub Copilot to automate writing unit tests for a web application.</w:t>
            </w:r>
          </w:p>
        </w:tc>
      </w:tr>
      <w:tr w:rsidR="00B77180" w14:paraId="2E1CE72E" w14:textId="77777777">
        <w:tc>
          <w:tcPr>
            <w:tcW w:w="4680" w:type="dxa"/>
            <w:shd w:val="clear" w:color="auto" w:fill="E8EEF5"/>
            <w:tcMar>
              <w:top w:w="90" w:type="dxa"/>
              <w:left w:w="120" w:type="dxa"/>
              <w:bottom w:w="90" w:type="dxa"/>
              <w:right w:w="120" w:type="dxa"/>
            </w:tcMar>
            <w:vAlign w:val="center"/>
          </w:tcPr>
          <w:p w14:paraId="04DE74A7"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652DEE54" w14:textId="77777777" w:rsidR="00B77180" w:rsidRDefault="007D514C">
            <w:r>
              <w:rPr>
                <w:sz w:val="19"/>
              </w:rPr>
              <w:t>1) Install GitHub Copilot in your code editor (e.g., VS Code). 2) Open your project and prompt Copilot to generate unit tests for your functions. 3) Review, edit, and run the generated tests to ensure accuracy and coverage.</w:t>
            </w:r>
          </w:p>
        </w:tc>
      </w:tr>
      <w:tr w:rsidR="00B77180" w14:paraId="15FD459C" w14:textId="77777777">
        <w:tc>
          <w:tcPr>
            <w:tcW w:w="4680" w:type="dxa"/>
            <w:shd w:val="clear" w:color="auto" w:fill="E8EEF5"/>
            <w:tcMar>
              <w:top w:w="90" w:type="dxa"/>
              <w:left w:w="120" w:type="dxa"/>
              <w:bottom w:w="90" w:type="dxa"/>
              <w:right w:w="120" w:type="dxa"/>
            </w:tcMar>
            <w:vAlign w:val="center"/>
          </w:tcPr>
          <w:p w14:paraId="25DDA14F"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4282261F" w14:textId="77777777" w:rsidR="00B77180" w:rsidRDefault="007D514C">
            <w:r>
              <w:rPr>
                <w:b/>
                <w:color w:val="64748B"/>
                <w:sz w:val="18"/>
              </w:rPr>
              <w:t xml:space="preserve">Lesson link: </w:t>
            </w:r>
            <w:hyperlink r:id="rId12">
              <w:r>
                <w:rPr>
                  <w:color w:val="0563C1"/>
                  <w:u w:val="single"/>
                </w:rPr>
                <w:t>https://shiftsync.tricentis.com/p/genaitesting-course-4</w:t>
              </w:r>
            </w:hyperlink>
          </w:p>
        </w:tc>
      </w:tr>
    </w:tbl>
    <w:p w14:paraId="30643D0D" w14:textId="77777777" w:rsidR="00B77180" w:rsidRDefault="007D514C">
      <w:pPr>
        <w:pStyle w:val="Heading1"/>
        <w:spacing w:before="360" w:after="200"/>
      </w:pPr>
      <w:r>
        <w:rPr>
          <w:rFonts w:ascii="Calibri" w:hAnsi="Calibri"/>
          <w:color w:val="2E74B5"/>
          <w:sz w:val="32"/>
        </w:rPr>
        <w:t>AI test engineering | Master vibe testing, AI tools, and agents</w:t>
      </w:r>
    </w:p>
    <w:p w14:paraId="1086EB3A" w14:textId="77777777" w:rsidR="00B77180" w:rsidRDefault="007D514C">
      <w:pPr>
        <w:spacing w:after="160" w:line="300" w:lineRule="auto"/>
      </w:pPr>
      <w:r>
        <w:t>Each lesson below includes the workbook's information column, including explanations, examples, steps, and resource links.</w:t>
      </w:r>
    </w:p>
    <w:p w14:paraId="22FAB8D5" w14:textId="77777777" w:rsidR="00B77180" w:rsidRDefault="007D514C">
      <w:pPr>
        <w:spacing w:before="160" w:after="60"/>
      </w:pPr>
      <w:r>
        <w:rPr>
          <w:b/>
          <w:color w:val="1F4D78"/>
          <w:sz w:val="24"/>
        </w:rPr>
        <w:t>1. The AI Landscape in Quality Assurance</w:t>
      </w:r>
    </w:p>
    <w:p w14:paraId="07919607" w14:textId="77777777" w:rsidR="00B77180" w:rsidRDefault="007D514C">
      <w:pPr>
        <w:spacing w:after="80"/>
      </w:pPr>
      <w:r>
        <w:rPr>
          <w:i/>
          <w:color w:val="64748B"/>
          <w:sz w:val="19"/>
        </w:rPr>
        <w:t>Status: Not completed</w:t>
      </w:r>
    </w:p>
    <w:p w14:paraId="77354B6E" w14:textId="77777777" w:rsidR="00B77180" w:rsidRDefault="007D514C">
      <w:pPr>
        <w:spacing w:after="80" w:line="300" w:lineRule="auto"/>
      </w:pPr>
      <w:r>
        <w:t>This lesson introduces how AI is transforming Quality Assurance (QA) by automating test creation, execution, and analysis.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6B294DDD" w14:textId="77777777">
        <w:tc>
          <w:tcPr>
            <w:tcW w:w="1656" w:type="dxa"/>
            <w:shd w:val="clear" w:color="auto" w:fill="E8EEF5"/>
            <w:tcMar>
              <w:top w:w="90" w:type="dxa"/>
              <w:left w:w="120" w:type="dxa"/>
              <w:bottom w:w="90" w:type="dxa"/>
              <w:right w:w="120" w:type="dxa"/>
            </w:tcMar>
            <w:vAlign w:val="center"/>
          </w:tcPr>
          <w:p w14:paraId="529BA057"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3762FA4E" w14:textId="77777777" w:rsidR="00B77180" w:rsidRDefault="007D514C">
            <w:r>
              <w:rPr>
                <w:sz w:val="19"/>
              </w:rPr>
              <w:t>Using GitHub Copilot to generate automated test scripts for a web application.</w:t>
            </w:r>
          </w:p>
        </w:tc>
      </w:tr>
      <w:tr w:rsidR="00B77180" w14:paraId="5D29399F" w14:textId="77777777">
        <w:tc>
          <w:tcPr>
            <w:tcW w:w="4680" w:type="dxa"/>
            <w:shd w:val="clear" w:color="auto" w:fill="E8EEF5"/>
            <w:tcMar>
              <w:top w:w="90" w:type="dxa"/>
              <w:left w:w="120" w:type="dxa"/>
              <w:bottom w:w="90" w:type="dxa"/>
              <w:right w:w="120" w:type="dxa"/>
            </w:tcMar>
            <w:vAlign w:val="center"/>
          </w:tcPr>
          <w:p w14:paraId="2A9CF4B9"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6265242A" w14:textId="77777777" w:rsidR="00B77180" w:rsidRDefault="007D514C">
            <w:r>
              <w:rPr>
                <w:sz w:val="19"/>
              </w:rPr>
              <w:t xml:space="preserve">1) Open your web application's test project in Visual Studio Code with GitHub Copilot enabled. 2) Type a comment describing the test you want (e.g., "// Test login functionality with valid credentials"). 3) Accept Copilot's suggested code to quickly generate and refine your automated </w:t>
            </w:r>
            <w:r>
              <w:rPr>
                <w:sz w:val="19"/>
              </w:rPr>
              <w:lastRenderedPageBreak/>
              <w:t>test script.</w:t>
            </w:r>
          </w:p>
        </w:tc>
      </w:tr>
      <w:tr w:rsidR="00B77180" w14:paraId="2F481282" w14:textId="77777777">
        <w:tc>
          <w:tcPr>
            <w:tcW w:w="4680" w:type="dxa"/>
            <w:shd w:val="clear" w:color="auto" w:fill="E8EEF5"/>
            <w:tcMar>
              <w:top w:w="90" w:type="dxa"/>
              <w:left w:w="120" w:type="dxa"/>
              <w:bottom w:w="90" w:type="dxa"/>
              <w:right w:w="120" w:type="dxa"/>
            </w:tcMar>
            <w:vAlign w:val="center"/>
          </w:tcPr>
          <w:p w14:paraId="119464DA" w14:textId="77777777" w:rsidR="00B77180" w:rsidRDefault="007D514C">
            <w:r>
              <w:rPr>
                <w:b/>
                <w:color w:val="1F4D78"/>
                <w:sz w:val="19"/>
              </w:rPr>
              <w:lastRenderedPageBreak/>
              <w:t>Links / notes</w:t>
            </w:r>
          </w:p>
        </w:tc>
        <w:tc>
          <w:tcPr>
            <w:tcW w:w="4680" w:type="dxa"/>
            <w:tcMar>
              <w:top w:w="90" w:type="dxa"/>
              <w:left w:w="120" w:type="dxa"/>
              <w:bottom w:w="90" w:type="dxa"/>
              <w:right w:w="120" w:type="dxa"/>
            </w:tcMar>
            <w:vAlign w:val="center"/>
          </w:tcPr>
          <w:p w14:paraId="04EDBBBE" w14:textId="77777777" w:rsidR="00B77180" w:rsidRDefault="007D514C">
            <w:r>
              <w:rPr>
                <w:sz w:val="18"/>
              </w:rPr>
              <w:t>Course: AI test engineering | Master vibe testing, AI tools, and agents | ShiftSync Community</w:t>
            </w:r>
            <w:r>
              <w:br/>
            </w:r>
            <w:r>
              <w:rPr>
                <w:b/>
                <w:color w:val="64748B"/>
                <w:sz w:val="18"/>
              </w:rPr>
              <w:t xml:space="preserve">Lesson link: </w:t>
            </w:r>
            <w:hyperlink r:id="rId13">
              <w:r>
                <w:rPr>
                  <w:color w:val="0563C1"/>
                  <w:u w:val="single"/>
                </w:rPr>
                <w:t>https://shiftsync.tricentis.com/p/karthikaifundamentals_1</w:t>
              </w:r>
            </w:hyperlink>
            <w:r>
              <w:br/>
            </w:r>
            <w:r>
              <w:rPr>
                <w:b/>
                <w:color w:val="64748B"/>
                <w:sz w:val="18"/>
              </w:rPr>
              <w:t xml:space="preserve">Course/resource link: </w:t>
            </w:r>
            <w:hyperlink r:id="rId14">
              <w:r>
                <w:rPr>
                  <w:color w:val="0563C1"/>
                  <w:u w:val="single"/>
                </w:rPr>
                <w:t>https://shiftsync.tricentis.com/certification-courses-84/course-ai-test-engineering-master-vibe-testing-ai-tools-and-agents-2644</w:t>
              </w:r>
            </w:hyperlink>
          </w:p>
        </w:tc>
      </w:tr>
    </w:tbl>
    <w:p w14:paraId="7AFADEB0" w14:textId="77777777" w:rsidR="00B77180" w:rsidRDefault="007D514C">
      <w:pPr>
        <w:spacing w:before="160" w:after="60"/>
      </w:pPr>
      <w:r>
        <w:rPr>
          <w:b/>
          <w:color w:val="1F4D78"/>
          <w:sz w:val="24"/>
        </w:rPr>
        <w:t>2. What Is AI?</w:t>
      </w:r>
    </w:p>
    <w:p w14:paraId="053E0180" w14:textId="77777777" w:rsidR="00B77180" w:rsidRDefault="007D514C">
      <w:pPr>
        <w:spacing w:after="80"/>
      </w:pPr>
      <w:r>
        <w:rPr>
          <w:i/>
          <w:color w:val="64748B"/>
          <w:sz w:val="19"/>
        </w:rPr>
        <w:t>Status: Not completed</w:t>
      </w:r>
    </w:p>
    <w:p w14:paraId="36CC2CD8" w14:textId="77777777" w:rsidR="00B77180" w:rsidRDefault="007D514C">
      <w:pPr>
        <w:spacing w:after="80" w:line="300" w:lineRule="auto"/>
      </w:pPr>
      <w:r>
        <w:t>This lesson introduces the basics of artificial intelligence (AI) and how it is used in test engineering.</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7B47F569" w14:textId="77777777">
        <w:tc>
          <w:tcPr>
            <w:tcW w:w="1656" w:type="dxa"/>
            <w:shd w:val="clear" w:color="auto" w:fill="E8EEF5"/>
            <w:tcMar>
              <w:top w:w="90" w:type="dxa"/>
              <w:left w:w="120" w:type="dxa"/>
              <w:bottom w:w="90" w:type="dxa"/>
              <w:right w:w="120" w:type="dxa"/>
            </w:tcMar>
            <w:vAlign w:val="center"/>
          </w:tcPr>
          <w:p w14:paraId="51E12DCA"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46A6779F" w14:textId="77777777" w:rsidR="00B77180" w:rsidRDefault="007D514C">
            <w:r>
              <w:rPr>
                <w:sz w:val="19"/>
              </w:rPr>
              <w:t>Using ChatGPT to generate automated test cases for a web application.</w:t>
            </w:r>
          </w:p>
        </w:tc>
      </w:tr>
      <w:tr w:rsidR="00B77180" w14:paraId="0F378928" w14:textId="77777777">
        <w:tc>
          <w:tcPr>
            <w:tcW w:w="4680" w:type="dxa"/>
            <w:shd w:val="clear" w:color="auto" w:fill="E8EEF5"/>
            <w:tcMar>
              <w:top w:w="90" w:type="dxa"/>
              <w:left w:w="120" w:type="dxa"/>
              <w:bottom w:w="90" w:type="dxa"/>
              <w:right w:w="120" w:type="dxa"/>
            </w:tcMar>
            <w:vAlign w:val="center"/>
          </w:tcPr>
          <w:p w14:paraId="129EB781"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6DF29B2A" w14:textId="77777777" w:rsidR="00B77180" w:rsidRDefault="007D514C">
            <w:r>
              <w:rPr>
                <w:sz w:val="19"/>
              </w:rPr>
              <w:t>1) Open ChatGPT and describe your web application's features. 2) Ask ChatGPT to suggest possible test cases for those features. 3) Review and adapt the generated test cases for your testing process.</w:t>
            </w:r>
          </w:p>
        </w:tc>
      </w:tr>
      <w:tr w:rsidR="00B77180" w14:paraId="70551110" w14:textId="77777777">
        <w:tc>
          <w:tcPr>
            <w:tcW w:w="4680" w:type="dxa"/>
            <w:shd w:val="clear" w:color="auto" w:fill="E8EEF5"/>
            <w:tcMar>
              <w:top w:w="90" w:type="dxa"/>
              <w:left w:w="120" w:type="dxa"/>
              <w:bottom w:w="90" w:type="dxa"/>
              <w:right w:w="120" w:type="dxa"/>
            </w:tcMar>
            <w:vAlign w:val="center"/>
          </w:tcPr>
          <w:p w14:paraId="60957069"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600664C7" w14:textId="77777777" w:rsidR="00B77180" w:rsidRDefault="007D514C">
            <w:r>
              <w:rPr>
                <w:b/>
                <w:color w:val="64748B"/>
                <w:sz w:val="18"/>
              </w:rPr>
              <w:t xml:space="preserve">Lesson link: </w:t>
            </w:r>
            <w:hyperlink r:id="rId15">
              <w:r>
                <w:rPr>
                  <w:color w:val="0563C1"/>
                  <w:u w:val="single"/>
                </w:rPr>
                <w:t>https://shiftsync.tricentis.com/p/karthikaifundamentals_2</w:t>
              </w:r>
            </w:hyperlink>
          </w:p>
        </w:tc>
      </w:tr>
    </w:tbl>
    <w:p w14:paraId="0A7C8CCD" w14:textId="77777777" w:rsidR="00B77180" w:rsidRDefault="007D514C">
      <w:pPr>
        <w:spacing w:before="160" w:after="60"/>
      </w:pPr>
      <w:r>
        <w:rPr>
          <w:b/>
          <w:color w:val="1F4D78"/>
          <w:sz w:val="24"/>
        </w:rPr>
        <w:t>3. Prompt Engineering &amp; Content Engineering</w:t>
      </w:r>
    </w:p>
    <w:p w14:paraId="67323CDB" w14:textId="77777777" w:rsidR="00B77180" w:rsidRDefault="007D514C">
      <w:pPr>
        <w:spacing w:after="80"/>
      </w:pPr>
      <w:r>
        <w:rPr>
          <w:i/>
          <w:color w:val="64748B"/>
          <w:sz w:val="19"/>
        </w:rPr>
        <w:t>Status: Not completed</w:t>
      </w:r>
    </w:p>
    <w:p w14:paraId="0D559A18" w14:textId="77777777" w:rsidR="00B77180" w:rsidRDefault="007D514C">
      <w:pPr>
        <w:spacing w:after="80" w:line="300" w:lineRule="auto"/>
      </w:pPr>
      <w:r>
        <w:t>This lesson covers how to design effective prompts and structure content to get accurate results from AI tools.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06374E7A" w14:textId="77777777">
        <w:tc>
          <w:tcPr>
            <w:tcW w:w="1656" w:type="dxa"/>
            <w:shd w:val="clear" w:color="auto" w:fill="E8EEF5"/>
            <w:tcMar>
              <w:top w:w="90" w:type="dxa"/>
              <w:left w:w="120" w:type="dxa"/>
              <w:bottom w:w="90" w:type="dxa"/>
              <w:right w:w="120" w:type="dxa"/>
            </w:tcMar>
            <w:vAlign w:val="center"/>
          </w:tcPr>
          <w:p w14:paraId="280539DA"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6B891D56" w14:textId="77777777" w:rsidR="00B77180" w:rsidRDefault="007D514C">
            <w:r>
              <w:rPr>
                <w:sz w:val="19"/>
              </w:rPr>
              <w:t>Using ChatGPT to generate test cases for a login feature by crafting a clear, specific prompt.</w:t>
            </w:r>
          </w:p>
        </w:tc>
      </w:tr>
      <w:tr w:rsidR="00B77180" w14:paraId="42FA829C" w14:textId="77777777">
        <w:tc>
          <w:tcPr>
            <w:tcW w:w="4680" w:type="dxa"/>
            <w:shd w:val="clear" w:color="auto" w:fill="E8EEF5"/>
            <w:tcMar>
              <w:top w:w="90" w:type="dxa"/>
              <w:left w:w="120" w:type="dxa"/>
              <w:bottom w:w="90" w:type="dxa"/>
              <w:right w:w="120" w:type="dxa"/>
            </w:tcMar>
            <w:vAlign w:val="center"/>
          </w:tcPr>
          <w:p w14:paraId="12CA56E5"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777447FC" w14:textId="77777777" w:rsidR="00B77180" w:rsidRDefault="007D514C">
            <w:r>
              <w:rPr>
                <w:sz w:val="19"/>
              </w:rPr>
              <w:t>1) Open ChatGPT and start a new chat. 2) Enter a detailed prompt, e.g., "Generate 5 test cases for a web application's login page, including both valid and invalid scenarios." 3) Review and refine the prompt or results as needed to ensure clarity and completeness.</w:t>
            </w:r>
          </w:p>
        </w:tc>
      </w:tr>
      <w:tr w:rsidR="00B77180" w14:paraId="64D3AE64" w14:textId="77777777">
        <w:tc>
          <w:tcPr>
            <w:tcW w:w="4680" w:type="dxa"/>
            <w:shd w:val="clear" w:color="auto" w:fill="E8EEF5"/>
            <w:tcMar>
              <w:top w:w="90" w:type="dxa"/>
              <w:left w:w="120" w:type="dxa"/>
              <w:bottom w:w="90" w:type="dxa"/>
              <w:right w:w="120" w:type="dxa"/>
            </w:tcMar>
            <w:vAlign w:val="center"/>
          </w:tcPr>
          <w:p w14:paraId="1F718273"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60A63F35" w14:textId="77777777" w:rsidR="00B77180" w:rsidRDefault="007D514C">
            <w:r>
              <w:rPr>
                <w:b/>
                <w:color w:val="64748B"/>
                <w:sz w:val="18"/>
              </w:rPr>
              <w:t xml:space="preserve">Lesson link: </w:t>
            </w:r>
            <w:hyperlink r:id="rId16">
              <w:r>
                <w:rPr>
                  <w:color w:val="0563C1"/>
                  <w:u w:val="single"/>
                </w:rPr>
                <w:t>https://shiftsync.tricentis.com/p/karthikaifundamentals_3</w:t>
              </w:r>
            </w:hyperlink>
          </w:p>
        </w:tc>
      </w:tr>
    </w:tbl>
    <w:p w14:paraId="27D61FE0" w14:textId="77777777" w:rsidR="00B77180" w:rsidRDefault="007D514C">
      <w:pPr>
        <w:spacing w:before="160" w:after="60"/>
      </w:pPr>
      <w:r>
        <w:rPr>
          <w:b/>
          <w:color w:val="1F4D78"/>
          <w:sz w:val="24"/>
        </w:rPr>
        <w:t>4. Understanding Vibe Testing</w:t>
      </w:r>
    </w:p>
    <w:p w14:paraId="5C919D47" w14:textId="77777777" w:rsidR="00B77180" w:rsidRDefault="007D514C">
      <w:pPr>
        <w:spacing w:after="80"/>
      </w:pPr>
      <w:r>
        <w:rPr>
          <w:i/>
          <w:color w:val="64748B"/>
          <w:sz w:val="19"/>
        </w:rPr>
        <w:t>Status: Not completed</w:t>
      </w:r>
    </w:p>
    <w:p w14:paraId="594BA2E1" w14:textId="77777777" w:rsidR="00B77180" w:rsidRDefault="007D514C">
      <w:pPr>
        <w:spacing w:after="80" w:line="300" w:lineRule="auto"/>
      </w:pPr>
      <w:r>
        <w:t>Vibe testing in AI test engineering involves evaluating how well AI systems align with expected behaviors, tone, or user experience.</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00BD8936" w14:textId="77777777">
        <w:tc>
          <w:tcPr>
            <w:tcW w:w="1656" w:type="dxa"/>
            <w:shd w:val="clear" w:color="auto" w:fill="E8EEF5"/>
            <w:tcMar>
              <w:top w:w="90" w:type="dxa"/>
              <w:left w:w="120" w:type="dxa"/>
              <w:bottom w:w="90" w:type="dxa"/>
              <w:right w:w="120" w:type="dxa"/>
            </w:tcMar>
            <w:vAlign w:val="center"/>
          </w:tcPr>
          <w:p w14:paraId="45B475C4"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3716CCDA" w14:textId="77777777" w:rsidR="00B77180" w:rsidRDefault="007D514C">
            <w:r>
              <w:rPr>
                <w:sz w:val="19"/>
              </w:rPr>
              <w:t>Using ChatGPT to assess if a chatbot maintains a friendly and helpful tone during customer support interactions.</w:t>
            </w:r>
          </w:p>
        </w:tc>
      </w:tr>
      <w:tr w:rsidR="00B77180" w14:paraId="0D4FD3CC" w14:textId="77777777">
        <w:tc>
          <w:tcPr>
            <w:tcW w:w="4680" w:type="dxa"/>
            <w:shd w:val="clear" w:color="auto" w:fill="E8EEF5"/>
            <w:tcMar>
              <w:top w:w="90" w:type="dxa"/>
              <w:left w:w="120" w:type="dxa"/>
              <w:bottom w:w="90" w:type="dxa"/>
              <w:right w:w="120" w:type="dxa"/>
            </w:tcMar>
            <w:vAlign w:val="center"/>
          </w:tcPr>
          <w:p w14:paraId="02459112"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41DB18B6" w14:textId="77777777" w:rsidR="00B77180" w:rsidRDefault="007D514C">
            <w:r>
              <w:rPr>
                <w:sz w:val="19"/>
              </w:rPr>
              <w:t>1) Prepare a set of typical customer queries and expected tone guidelines. 2) Interact with the chatbot (powered by ChatGPT) using these queries. 3) Review and document whether the responses match the desired "vibe" (e.g., friendly, empathetic) and note any deviations for improvement.</w:t>
            </w:r>
          </w:p>
        </w:tc>
      </w:tr>
      <w:tr w:rsidR="00B77180" w14:paraId="7609B0A4" w14:textId="77777777">
        <w:tc>
          <w:tcPr>
            <w:tcW w:w="4680" w:type="dxa"/>
            <w:shd w:val="clear" w:color="auto" w:fill="E8EEF5"/>
            <w:tcMar>
              <w:top w:w="90" w:type="dxa"/>
              <w:left w:w="120" w:type="dxa"/>
              <w:bottom w:w="90" w:type="dxa"/>
              <w:right w:w="120" w:type="dxa"/>
            </w:tcMar>
            <w:vAlign w:val="center"/>
          </w:tcPr>
          <w:p w14:paraId="4A7D03E3"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390AFFF2" w14:textId="77777777" w:rsidR="00B77180" w:rsidRDefault="007D514C">
            <w:r>
              <w:rPr>
                <w:b/>
                <w:color w:val="64748B"/>
                <w:sz w:val="18"/>
              </w:rPr>
              <w:t xml:space="preserve">Lesson link: </w:t>
            </w:r>
            <w:hyperlink r:id="rId17">
              <w:r>
                <w:rPr>
                  <w:color w:val="0563C1"/>
                  <w:u w:val="single"/>
                </w:rPr>
                <w:t>https://shiftsync.tricentis.com/p/karthikaifundamentals_4</w:t>
              </w:r>
            </w:hyperlink>
          </w:p>
        </w:tc>
      </w:tr>
    </w:tbl>
    <w:p w14:paraId="6CCA7996" w14:textId="77777777" w:rsidR="00B77180" w:rsidRDefault="007D514C">
      <w:pPr>
        <w:spacing w:before="160" w:after="60"/>
      </w:pPr>
      <w:r>
        <w:rPr>
          <w:b/>
          <w:color w:val="1F4D78"/>
          <w:sz w:val="24"/>
        </w:rPr>
        <w:t>5. Introduction to "AI in Action"</w:t>
      </w:r>
    </w:p>
    <w:p w14:paraId="2EA772FE" w14:textId="77777777" w:rsidR="00B77180" w:rsidRDefault="007D514C">
      <w:pPr>
        <w:spacing w:after="80"/>
      </w:pPr>
      <w:r>
        <w:rPr>
          <w:i/>
          <w:color w:val="64748B"/>
          <w:sz w:val="19"/>
        </w:rPr>
        <w:t>Status: Not completed</w:t>
      </w:r>
    </w:p>
    <w:p w14:paraId="68F34BB8" w14:textId="77777777" w:rsidR="00B77180" w:rsidRDefault="007D514C">
      <w:pPr>
        <w:spacing w:after="80" w:line="300" w:lineRule="auto"/>
      </w:pPr>
      <w:r>
        <w:lastRenderedPageBreak/>
        <w:t>This lesson introduces how AI tools are practically applied in test engineering to automate and enhance software testing.</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3B287175" w14:textId="77777777">
        <w:tc>
          <w:tcPr>
            <w:tcW w:w="1656" w:type="dxa"/>
            <w:shd w:val="clear" w:color="auto" w:fill="E8EEF5"/>
            <w:tcMar>
              <w:top w:w="90" w:type="dxa"/>
              <w:left w:w="120" w:type="dxa"/>
              <w:bottom w:w="90" w:type="dxa"/>
              <w:right w:w="120" w:type="dxa"/>
            </w:tcMar>
            <w:vAlign w:val="center"/>
          </w:tcPr>
          <w:p w14:paraId="58ACBCB1"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75CFACE3" w14:textId="77777777" w:rsidR="00B77180" w:rsidRDefault="007D514C">
            <w:r>
              <w:rPr>
                <w:sz w:val="19"/>
              </w:rPr>
              <w:t>Using GitHub Copilot to generate automated test scripts for a web application.</w:t>
            </w:r>
          </w:p>
        </w:tc>
      </w:tr>
      <w:tr w:rsidR="00B77180" w14:paraId="15EABDC8" w14:textId="77777777">
        <w:tc>
          <w:tcPr>
            <w:tcW w:w="4680" w:type="dxa"/>
            <w:shd w:val="clear" w:color="auto" w:fill="E8EEF5"/>
            <w:tcMar>
              <w:top w:w="90" w:type="dxa"/>
              <w:left w:w="120" w:type="dxa"/>
              <w:bottom w:w="90" w:type="dxa"/>
              <w:right w:w="120" w:type="dxa"/>
            </w:tcMar>
            <w:vAlign w:val="center"/>
          </w:tcPr>
          <w:p w14:paraId="19956C0C"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145EDA55" w14:textId="77777777" w:rsidR="00B77180" w:rsidRDefault="007D514C">
            <w:r>
              <w:rPr>
                <w:sz w:val="19"/>
              </w:rPr>
              <w:t>1) Open your code editor (e.g., VS Code) with GitHub Copilot enabled. 2) Start writing a test function comment (e.g., "// Test login functionality"). 3) Let Copilot suggest and insert the corresponding test code, then review and run the test.</w:t>
            </w:r>
          </w:p>
        </w:tc>
      </w:tr>
      <w:tr w:rsidR="00B77180" w14:paraId="5EB52997" w14:textId="77777777">
        <w:tc>
          <w:tcPr>
            <w:tcW w:w="4680" w:type="dxa"/>
            <w:shd w:val="clear" w:color="auto" w:fill="E8EEF5"/>
            <w:tcMar>
              <w:top w:w="90" w:type="dxa"/>
              <w:left w:w="120" w:type="dxa"/>
              <w:bottom w:w="90" w:type="dxa"/>
              <w:right w:w="120" w:type="dxa"/>
            </w:tcMar>
            <w:vAlign w:val="center"/>
          </w:tcPr>
          <w:p w14:paraId="697F5F65"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567B994E" w14:textId="77777777" w:rsidR="00B77180" w:rsidRDefault="007D514C">
            <w:r>
              <w:rPr>
                <w:b/>
                <w:color w:val="64748B"/>
                <w:sz w:val="18"/>
              </w:rPr>
              <w:t xml:space="preserve">Lesson link: </w:t>
            </w:r>
            <w:hyperlink r:id="rId18">
              <w:r>
                <w:rPr>
                  <w:color w:val="0563C1"/>
                  <w:u w:val="single"/>
                </w:rPr>
                <w:t>https://shiftsync.tricentis.com/p/karthikaifundamentals_5</w:t>
              </w:r>
            </w:hyperlink>
          </w:p>
        </w:tc>
      </w:tr>
    </w:tbl>
    <w:p w14:paraId="6709610B" w14:textId="77777777" w:rsidR="00B77180" w:rsidRDefault="007D514C">
      <w:pPr>
        <w:spacing w:before="160" w:after="60"/>
      </w:pPr>
      <w:r>
        <w:rPr>
          <w:b/>
          <w:color w:val="1F4D78"/>
          <w:sz w:val="24"/>
        </w:rPr>
        <w:t>6. AI Models in Action (ChatGPT, Claude &amp; Beyond)</w:t>
      </w:r>
    </w:p>
    <w:p w14:paraId="6DDCBF01" w14:textId="77777777" w:rsidR="00B77180" w:rsidRDefault="007D514C">
      <w:pPr>
        <w:spacing w:after="80"/>
      </w:pPr>
      <w:r>
        <w:rPr>
          <w:i/>
          <w:color w:val="64748B"/>
          <w:sz w:val="19"/>
        </w:rPr>
        <w:t>Status: Not completed</w:t>
      </w:r>
    </w:p>
    <w:p w14:paraId="48988BAA" w14:textId="77777777" w:rsidR="00B77180" w:rsidRDefault="007D514C">
      <w:pPr>
        <w:spacing w:after="80" w:line="300" w:lineRule="auto"/>
      </w:pPr>
      <w:r>
        <w:t>To test and interact with different AI models, you can use real tools like ChatGPT or Claude by sending prompts and analyzing their responses.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65C36300" w14:textId="77777777">
        <w:tc>
          <w:tcPr>
            <w:tcW w:w="1656" w:type="dxa"/>
            <w:shd w:val="clear" w:color="auto" w:fill="E8EEF5"/>
            <w:tcMar>
              <w:top w:w="90" w:type="dxa"/>
              <w:left w:w="120" w:type="dxa"/>
              <w:bottom w:w="90" w:type="dxa"/>
              <w:right w:w="120" w:type="dxa"/>
            </w:tcMar>
            <w:vAlign w:val="center"/>
          </w:tcPr>
          <w:p w14:paraId="1F32CDCE"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7B0E1187" w14:textId="77777777" w:rsidR="00B77180" w:rsidRDefault="007D514C">
            <w:r>
              <w:rPr>
                <w:sz w:val="19"/>
              </w:rPr>
              <w:t>Using ChatGPT to compare how different AI models (e.g., GPT-3.5 vs GPT-4) handle the same prompt.</w:t>
            </w:r>
          </w:p>
        </w:tc>
      </w:tr>
      <w:tr w:rsidR="00B77180" w14:paraId="63C4F887" w14:textId="77777777">
        <w:tc>
          <w:tcPr>
            <w:tcW w:w="4680" w:type="dxa"/>
            <w:shd w:val="clear" w:color="auto" w:fill="E8EEF5"/>
            <w:tcMar>
              <w:top w:w="90" w:type="dxa"/>
              <w:left w:w="120" w:type="dxa"/>
              <w:bottom w:w="90" w:type="dxa"/>
              <w:right w:w="120" w:type="dxa"/>
            </w:tcMar>
            <w:vAlign w:val="center"/>
          </w:tcPr>
          <w:p w14:paraId="13B9D3B0"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5AFAD4DD" w14:textId="77777777" w:rsidR="00B77180" w:rsidRDefault="007D514C">
            <w:r>
              <w:rPr>
                <w:sz w:val="19"/>
              </w:rPr>
              <w:t>1) Open ChatGPT and select the desired model (e.g., GPT-3.5 or GPT-4). 2) Enter your prompt (e.g., "Summarize the latest AI trends in testing."). 3) Compare the responses from each model to evaluate their strengths and differences.</w:t>
            </w:r>
          </w:p>
        </w:tc>
      </w:tr>
      <w:tr w:rsidR="00B77180" w14:paraId="5E101E7E" w14:textId="77777777">
        <w:tc>
          <w:tcPr>
            <w:tcW w:w="4680" w:type="dxa"/>
            <w:shd w:val="clear" w:color="auto" w:fill="E8EEF5"/>
            <w:tcMar>
              <w:top w:w="90" w:type="dxa"/>
              <w:left w:w="120" w:type="dxa"/>
              <w:bottom w:w="90" w:type="dxa"/>
              <w:right w:w="120" w:type="dxa"/>
            </w:tcMar>
            <w:vAlign w:val="center"/>
          </w:tcPr>
          <w:p w14:paraId="167F2F82"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284E4740" w14:textId="77777777" w:rsidR="00B77180" w:rsidRDefault="007D514C">
            <w:r>
              <w:rPr>
                <w:sz w:val="18"/>
              </w:rPr>
              <w:t>Ai prompts -&gt; intracts with -&gt; AI models for example GROK (Auto,Fast, Expert , Heavy etc)</w:t>
            </w:r>
            <w:r>
              <w:br/>
            </w:r>
            <w:r>
              <w:rPr>
                <w:b/>
                <w:color w:val="64748B"/>
                <w:sz w:val="18"/>
              </w:rPr>
              <w:t xml:space="preserve">Lesson link: </w:t>
            </w:r>
            <w:hyperlink r:id="rId19">
              <w:r>
                <w:rPr>
                  <w:color w:val="0563C1"/>
                  <w:u w:val="single"/>
                </w:rPr>
                <w:t>https://shiftsync.tricentis.com/p/karthikaifundamentals_6</w:t>
              </w:r>
            </w:hyperlink>
          </w:p>
        </w:tc>
      </w:tr>
    </w:tbl>
    <w:p w14:paraId="2B6EA31D" w14:textId="77777777" w:rsidR="00B77180" w:rsidRDefault="007D514C">
      <w:pPr>
        <w:spacing w:before="160" w:after="60"/>
      </w:pPr>
      <w:r>
        <w:rPr>
          <w:b/>
          <w:color w:val="1F4D78"/>
          <w:sz w:val="24"/>
        </w:rPr>
        <w:t>7. AI Agents in Action</w:t>
      </w:r>
    </w:p>
    <w:p w14:paraId="4E74531F" w14:textId="77777777" w:rsidR="00B77180" w:rsidRDefault="007D514C">
      <w:pPr>
        <w:spacing w:after="80"/>
      </w:pPr>
      <w:r>
        <w:rPr>
          <w:i/>
          <w:color w:val="64748B"/>
          <w:sz w:val="19"/>
        </w:rPr>
        <w:t>Status: Not completed</w:t>
      </w:r>
    </w:p>
    <w:p w14:paraId="5FA59FF4" w14:textId="77777777" w:rsidR="00B77180" w:rsidRDefault="007D514C">
      <w:pPr>
        <w:spacing w:after="80" w:line="300" w:lineRule="auto"/>
      </w:pPr>
      <w:r>
        <w:t>This lesson shows how to use AI agents to automate and enhance software testing tasks.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2F2A198F" w14:textId="77777777">
        <w:tc>
          <w:tcPr>
            <w:tcW w:w="1656" w:type="dxa"/>
            <w:shd w:val="clear" w:color="auto" w:fill="E8EEF5"/>
            <w:tcMar>
              <w:top w:w="90" w:type="dxa"/>
              <w:left w:w="120" w:type="dxa"/>
              <w:bottom w:w="90" w:type="dxa"/>
              <w:right w:w="120" w:type="dxa"/>
            </w:tcMar>
            <w:vAlign w:val="center"/>
          </w:tcPr>
          <w:p w14:paraId="6FF64FB8"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575D3E41" w14:textId="77777777" w:rsidR="00B77180" w:rsidRDefault="007D514C">
            <w:r>
              <w:rPr>
                <w:sz w:val="19"/>
              </w:rPr>
              <w:t>Using GitHub Copilot to generate automated test scripts for a web application.</w:t>
            </w:r>
          </w:p>
        </w:tc>
      </w:tr>
      <w:tr w:rsidR="00B77180" w14:paraId="341E2466" w14:textId="77777777">
        <w:tc>
          <w:tcPr>
            <w:tcW w:w="4680" w:type="dxa"/>
            <w:shd w:val="clear" w:color="auto" w:fill="E8EEF5"/>
            <w:tcMar>
              <w:top w:w="90" w:type="dxa"/>
              <w:left w:w="120" w:type="dxa"/>
              <w:bottom w:w="90" w:type="dxa"/>
              <w:right w:w="120" w:type="dxa"/>
            </w:tcMar>
            <w:vAlign w:val="center"/>
          </w:tcPr>
          <w:p w14:paraId="7D234389"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4CE2CEA3" w14:textId="77777777" w:rsidR="00B77180" w:rsidRDefault="007D514C">
            <w:r>
              <w:rPr>
                <w:sz w:val="19"/>
              </w:rPr>
              <w:t>1) Open your code editor (e.g., VS Code) with GitHub Copilot enabled. 2) Start writing a test function comment (e.g., "// Test login functionality"). 3) Let Copilot suggest and insert the test code, then review and run the generated script to validate your application.</w:t>
            </w:r>
          </w:p>
        </w:tc>
      </w:tr>
      <w:tr w:rsidR="00B77180" w14:paraId="3F3770BF" w14:textId="77777777">
        <w:tc>
          <w:tcPr>
            <w:tcW w:w="4680" w:type="dxa"/>
            <w:shd w:val="clear" w:color="auto" w:fill="E8EEF5"/>
            <w:tcMar>
              <w:top w:w="90" w:type="dxa"/>
              <w:left w:w="120" w:type="dxa"/>
              <w:bottom w:w="90" w:type="dxa"/>
              <w:right w:w="120" w:type="dxa"/>
            </w:tcMar>
            <w:vAlign w:val="center"/>
          </w:tcPr>
          <w:p w14:paraId="03672716"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27533C27" w14:textId="77777777" w:rsidR="00B77180" w:rsidRDefault="007D514C">
            <w:r>
              <w:rPr>
                <w:b/>
                <w:color w:val="64748B"/>
                <w:sz w:val="18"/>
              </w:rPr>
              <w:t xml:space="preserve">Lesson link: </w:t>
            </w:r>
            <w:hyperlink r:id="rId20">
              <w:r>
                <w:rPr>
                  <w:color w:val="0563C1"/>
                  <w:u w:val="single"/>
                </w:rPr>
                <w:t>https://shiftsync.tricentis.com/p/karthikaifundamentals_7</w:t>
              </w:r>
            </w:hyperlink>
          </w:p>
        </w:tc>
      </w:tr>
    </w:tbl>
    <w:p w14:paraId="4CED1B4A" w14:textId="77777777" w:rsidR="00B77180" w:rsidRDefault="007D514C">
      <w:pPr>
        <w:spacing w:before="160" w:after="60"/>
      </w:pPr>
      <w:r>
        <w:rPr>
          <w:b/>
          <w:color w:val="1F4D78"/>
          <w:sz w:val="24"/>
        </w:rPr>
        <w:t>8. Custom AI Agents and How to Configure Them</w:t>
      </w:r>
    </w:p>
    <w:p w14:paraId="3F3CBFCC" w14:textId="77777777" w:rsidR="00B77180" w:rsidRDefault="007D514C">
      <w:pPr>
        <w:spacing w:after="80"/>
      </w:pPr>
      <w:r>
        <w:rPr>
          <w:i/>
          <w:color w:val="64748B"/>
          <w:sz w:val="19"/>
        </w:rPr>
        <w:t>Status: Not completed</w:t>
      </w:r>
    </w:p>
    <w:p w14:paraId="1896CDC1" w14:textId="77777777" w:rsidR="00B77180" w:rsidRDefault="007D514C">
      <w:pPr>
        <w:spacing w:after="80" w:line="300" w:lineRule="auto"/>
      </w:pPr>
      <w:r>
        <w:t>This lesson covers how to set up and configure custom AI agents for test engineering tasks.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64511B2D" w14:textId="77777777">
        <w:tc>
          <w:tcPr>
            <w:tcW w:w="1656" w:type="dxa"/>
            <w:shd w:val="clear" w:color="auto" w:fill="E8EEF5"/>
            <w:tcMar>
              <w:top w:w="90" w:type="dxa"/>
              <w:left w:w="120" w:type="dxa"/>
              <w:bottom w:w="90" w:type="dxa"/>
              <w:right w:w="120" w:type="dxa"/>
            </w:tcMar>
            <w:vAlign w:val="center"/>
          </w:tcPr>
          <w:p w14:paraId="6C601404"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3CECD26B" w14:textId="77777777" w:rsidR="00B77180" w:rsidRDefault="007D514C">
            <w:r>
              <w:rPr>
                <w:sz w:val="19"/>
              </w:rPr>
              <w:t>Creating a custom GPT (AI agent) in ChatGPT to automate test case generation.</w:t>
            </w:r>
          </w:p>
        </w:tc>
      </w:tr>
      <w:tr w:rsidR="00B77180" w14:paraId="14F1FBB6" w14:textId="77777777">
        <w:tc>
          <w:tcPr>
            <w:tcW w:w="4680" w:type="dxa"/>
            <w:shd w:val="clear" w:color="auto" w:fill="E8EEF5"/>
            <w:tcMar>
              <w:top w:w="90" w:type="dxa"/>
              <w:left w:w="120" w:type="dxa"/>
              <w:bottom w:w="90" w:type="dxa"/>
              <w:right w:w="120" w:type="dxa"/>
            </w:tcMar>
            <w:vAlign w:val="center"/>
          </w:tcPr>
          <w:p w14:paraId="168C720E"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25003B5C" w14:textId="77777777" w:rsidR="00B77180" w:rsidRDefault="007D514C">
            <w:r>
              <w:rPr>
                <w:sz w:val="19"/>
              </w:rPr>
              <w:t>1) Log in to ChatGPT and select "Explore GPTs" from the sidebar. 2) Click "Create a GPT," provide instructions (e.g., "Generate test cases for web applications"), and customize its capabilities. 3) Save and deploy your custom GPT agent, then use it to generate or review test cases as needed.</w:t>
            </w:r>
          </w:p>
        </w:tc>
      </w:tr>
      <w:tr w:rsidR="00B77180" w14:paraId="2DAAA1E1" w14:textId="77777777">
        <w:tc>
          <w:tcPr>
            <w:tcW w:w="4680" w:type="dxa"/>
            <w:shd w:val="clear" w:color="auto" w:fill="E8EEF5"/>
            <w:tcMar>
              <w:top w:w="90" w:type="dxa"/>
              <w:left w:w="120" w:type="dxa"/>
              <w:bottom w:w="90" w:type="dxa"/>
              <w:right w:w="120" w:type="dxa"/>
            </w:tcMar>
            <w:vAlign w:val="center"/>
          </w:tcPr>
          <w:p w14:paraId="22522CF1"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4592D964" w14:textId="77777777" w:rsidR="00B77180" w:rsidRDefault="007D514C">
            <w:r>
              <w:rPr>
                <w:b/>
                <w:color w:val="64748B"/>
                <w:sz w:val="18"/>
              </w:rPr>
              <w:t xml:space="preserve">Lesson link: </w:t>
            </w:r>
            <w:hyperlink r:id="rId21">
              <w:r>
                <w:rPr>
                  <w:color w:val="0563C1"/>
                  <w:u w:val="single"/>
                </w:rPr>
                <w:t>https://shiftsync.tricentis.com/p/karthikaifundamentals_8</w:t>
              </w:r>
            </w:hyperlink>
          </w:p>
        </w:tc>
      </w:tr>
    </w:tbl>
    <w:p w14:paraId="0610F255" w14:textId="77777777" w:rsidR="00B77180" w:rsidRDefault="007D514C">
      <w:pPr>
        <w:spacing w:before="160" w:after="60"/>
      </w:pPr>
      <w:r>
        <w:rPr>
          <w:b/>
          <w:color w:val="1F4D78"/>
          <w:sz w:val="24"/>
        </w:rPr>
        <w:lastRenderedPageBreak/>
        <w:t>9. Understanding AI Agent Skills</w:t>
      </w:r>
    </w:p>
    <w:p w14:paraId="532D6631" w14:textId="77777777" w:rsidR="00B77180" w:rsidRDefault="007D514C">
      <w:pPr>
        <w:spacing w:after="80"/>
      </w:pPr>
      <w:r>
        <w:rPr>
          <w:i/>
          <w:color w:val="64748B"/>
          <w:sz w:val="19"/>
        </w:rPr>
        <w:t>Status: Not completed</w:t>
      </w:r>
    </w:p>
    <w:p w14:paraId="0FB6524D" w14:textId="77777777" w:rsidR="00B77180" w:rsidRDefault="007D514C">
      <w:pPr>
        <w:spacing w:after="80" w:line="300" w:lineRule="auto"/>
      </w:pPr>
      <w:r>
        <w:t>This lesson explains how AI agents use specific skills to perform tasks autonomously in testing environments.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5FDA9C4A" w14:textId="77777777">
        <w:tc>
          <w:tcPr>
            <w:tcW w:w="1656" w:type="dxa"/>
            <w:shd w:val="clear" w:color="auto" w:fill="E8EEF5"/>
            <w:tcMar>
              <w:top w:w="90" w:type="dxa"/>
              <w:left w:w="120" w:type="dxa"/>
              <w:bottom w:w="90" w:type="dxa"/>
              <w:right w:w="120" w:type="dxa"/>
            </w:tcMar>
            <w:vAlign w:val="center"/>
          </w:tcPr>
          <w:p w14:paraId="6080080C"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2AC1976B" w14:textId="77777777" w:rsidR="00B77180" w:rsidRDefault="007D514C">
            <w:r>
              <w:rPr>
                <w:sz w:val="19"/>
              </w:rPr>
              <w:t>Using ChatGPT as an AI agent to automatically generate and review test cases for a web application.</w:t>
            </w:r>
          </w:p>
        </w:tc>
      </w:tr>
      <w:tr w:rsidR="00B77180" w14:paraId="3FB765B9" w14:textId="77777777">
        <w:tc>
          <w:tcPr>
            <w:tcW w:w="4680" w:type="dxa"/>
            <w:shd w:val="clear" w:color="auto" w:fill="E8EEF5"/>
            <w:tcMar>
              <w:top w:w="90" w:type="dxa"/>
              <w:left w:w="120" w:type="dxa"/>
              <w:bottom w:w="90" w:type="dxa"/>
              <w:right w:w="120" w:type="dxa"/>
            </w:tcMar>
            <w:vAlign w:val="center"/>
          </w:tcPr>
          <w:p w14:paraId="60AABA77"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10C0638A" w14:textId="77777777" w:rsidR="00B77180" w:rsidRDefault="007D514C">
            <w:r>
              <w:rPr>
                <w:sz w:val="19"/>
              </w:rPr>
              <w:t>1) Log in to ChatGPT and provide a description of your web application's features. 2) Ask ChatGPT to generate test cases for each feature, specifying the type of tests you need (e.g., functional, edge cases). 3) Review and refine the generated test cases, then use them in your test management tool (like TestRail).</w:t>
            </w:r>
          </w:p>
        </w:tc>
      </w:tr>
      <w:tr w:rsidR="00B77180" w14:paraId="6BBAAA21" w14:textId="77777777">
        <w:tc>
          <w:tcPr>
            <w:tcW w:w="4680" w:type="dxa"/>
            <w:shd w:val="clear" w:color="auto" w:fill="E8EEF5"/>
            <w:tcMar>
              <w:top w:w="90" w:type="dxa"/>
              <w:left w:w="120" w:type="dxa"/>
              <w:bottom w:w="90" w:type="dxa"/>
              <w:right w:w="120" w:type="dxa"/>
            </w:tcMar>
            <w:vAlign w:val="center"/>
          </w:tcPr>
          <w:p w14:paraId="79C633B5"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43BAAE39" w14:textId="77777777" w:rsidR="00B77180" w:rsidRDefault="007D514C">
            <w:r>
              <w:rPr>
                <w:b/>
                <w:color w:val="64748B"/>
                <w:sz w:val="18"/>
              </w:rPr>
              <w:t xml:space="preserve">Lesson link: </w:t>
            </w:r>
            <w:hyperlink r:id="rId22">
              <w:r>
                <w:rPr>
                  <w:color w:val="0563C1"/>
                  <w:u w:val="single"/>
                </w:rPr>
                <w:t>https://shiftsync.tricentis.com/p/karthikaifundamentals_9</w:t>
              </w:r>
            </w:hyperlink>
          </w:p>
        </w:tc>
      </w:tr>
    </w:tbl>
    <w:p w14:paraId="731DA3A1" w14:textId="77777777" w:rsidR="00B77180" w:rsidRDefault="007D514C">
      <w:pPr>
        <w:spacing w:before="160" w:after="60"/>
      </w:pPr>
      <w:r>
        <w:rPr>
          <w:b/>
          <w:color w:val="1F4D78"/>
          <w:sz w:val="24"/>
        </w:rPr>
        <w:t>10. AI Agent SKILLS - Build and Run</w:t>
      </w:r>
    </w:p>
    <w:p w14:paraId="531B4A34" w14:textId="77777777" w:rsidR="00B77180" w:rsidRDefault="007D514C">
      <w:pPr>
        <w:spacing w:after="80"/>
      </w:pPr>
      <w:r>
        <w:rPr>
          <w:i/>
          <w:color w:val="64748B"/>
          <w:sz w:val="19"/>
        </w:rPr>
        <w:t>Status: Not completed</w:t>
      </w:r>
    </w:p>
    <w:p w14:paraId="58FA8A53" w14:textId="77777777" w:rsidR="00B77180" w:rsidRDefault="007D514C">
      <w:pPr>
        <w:spacing w:after="80" w:line="300" w:lineRule="auto"/>
      </w:pPr>
      <w:r>
        <w:t>This lesson covers how to build and run AI agent skills for automated testing using real-world tools.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3AC3FEFC" w14:textId="77777777">
        <w:tc>
          <w:tcPr>
            <w:tcW w:w="1656" w:type="dxa"/>
            <w:shd w:val="clear" w:color="auto" w:fill="E8EEF5"/>
            <w:tcMar>
              <w:top w:w="90" w:type="dxa"/>
              <w:left w:w="120" w:type="dxa"/>
              <w:bottom w:w="90" w:type="dxa"/>
              <w:right w:w="120" w:type="dxa"/>
            </w:tcMar>
            <w:vAlign w:val="center"/>
          </w:tcPr>
          <w:p w14:paraId="1E997F66"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01B93F74" w14:textId="77777777" w:rsidR="00B77180" w:rsidRDefault="007D514C">
            <w:r>
              <w:rPr>
                <w:sz w:val="19"/>
              </w:rPr>
              <w:t>Using ChatGPT to create and execute a test agent that checks a web application's login functionality.</w:t>
            </w:r>
          </w:p>
        </w:tc>
      </w:tr>
      <w:tr w:rsidR="00B77180" w14:paraId="043FA039" w14:textId="77777777">
        <w:tc>
          <w:tcPr>
            <w:tcW w:w="4680" w:type="dxa"/>
            <w:shd w:val="clear" w:color="auto" w:fill="E8EEF5"/>
            <w:tcMar>
              <w:top w:w="90" w:type="dxa"/>
              <w:left w:w="120" w:type="dxa"/>
              <w:bottom w:w="90" w:type="dxa"/>
              <w:right w:w="120" w:type="dxa"/>
            </w:tcMar>
            <w:vAlign w:val="center"/>
          </w:tcPr>
          <w:p w14:paraId="0C19EC15"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5982A6A3" w14:textId="77777777" w:rsidR="00B77180" w:rsidRDefault="007D514C">
            <w:r>
              <w:rPr>
                <w:sz w:val="19"/>
              </w:rPr>
              <w:t>1) Use ChatGPT to generate Python code for a Selenium-based test agent that automates login tests. 2) Copy the generated code into your local environment and install Selenium (`pip install selenium`). 3) Run the script to execute the automated login test and review the results.</w:t>
            </w:r>
          </w:p>
        </w:tc>
      </w:tr>
      <w:tr w:rsidR="00B77180" w14:paraId="05D2C317" w14:textId="77777777">
        <w:tc>
          <w:tcPr>
            <w:tcW w:w="4680" w:type="dxa"/>
            <w:shd w:val="clear" w:color="auto" w:fill="E8EEF5"/>
            <w:tcMar>
              <w:top w:w="90" w:type="dxa"/>
              <w:left w:w="120" w:type="dxa"/>
              <w:bottom w:w="90" w:type="dxa"/>
              <w:right w:w="120" w:type="dxa"/>
            </w:tcMar>
            <w:vAlign w:val="center"/>
          </w:tcPr>
          <w:p w14:paraId="17F2587E" w14:textId="77777777" w:rsidR="00B77180" w:rsidRDefault="007D514C">
            <w:r>
              <w:rPr>
                <w:b/>
                <w:color w:val="1F4D78"/>
                <w:sz w:val="19"/>
              </w:rPr>
              <w:t>Links / notes</w:t>
            </w:r>
          </w:p>
        </w:tc>
        <w:tc>
          <w:tcPr>
            <w:tcW w:w="4680" w:type="dxa"/>
            <w:tcMar>
              <w:top w:w="90" w:type="dxa"/>
              <w:left w:w="120" w:type="dxa"/>
              <w:bottom w:w="90" w:type="dxa"/>
              <w:right w:w="120" w:type="dxa"/>
            </w:tcMar>
            <w:vAlign w:val="center"/>
          </w:tcPr>
          <w:p w14:paraId="47398C93" w14:textId="77777777" w:rsidR="00B77180" w:rsidRDefault="007D514C">
            <w:r>
              <w:rPr>
                <w:b/>
                <w:color w:val="64748B"/>
                <w:sz w:val="18"/>
              </w:rPr>
              <w:t xml:space="preserve">Lesson link: </w:t>
            </w:r>
            <w:hyperlink r:id="rId23">
              <w:r>
                <w:rPr>
                  <w:color w:val="0563C1"/>
                  <w:u w:val="single"/>
                </w:rPr>
                <w:t>https://shiftsync.tricentis.com/p/karthikaifundamentals_10</w:t>
              </w:r>
            </w:hyperlink>
          </w:p>
        </w:tc>
      </w:tr>
    </w:tbl>
    <w:p w14:paraId="0192FB1D" w14:textId="77777777" w:rsidR="00B77180" w:rsidRDefault="007D514C">
      <w:pPr>
        <w:pStyle w:val="Heading1"/>
        <w:spacing w:before="360" w:after="200"/>
      </w:pPr>
      <w:r>
        <w:rPr>
          <w:rFonts w:ascii="Calibri" w:hAnsi="Calibri"/>
          <w:color w:val="2E74B5"/>
          <w:sz w:val="32"/>
        </w:rPr>
        <w:t>Additional references</w:t>
      </w:r>
    </w:p>
    <w:p w14:paraId="7EB82C06" w14:textId="77777777" w:rsidR="00B77180" w:rsidRDefault="007D514C">
      <w:pPr>
        <w:spacing w:after="160" w:line="300" w:lineRule="auto"/>
      </w:pPr>
      <w:r>
        <w:t>Each lesson below includes the workbook's information column, including explanations, examples, steps, and resource links.</w:t>
      </w:r>
    </w:p>
    <w:p w14:paraId="7A7DCDA0" w14:textId="77777777" w:rsidR="00B77180" w:rsidRDefault="007D514C">
      <w:pPr>
        <w:spacing w:before="160" w:after="60"/>
      </w:pPr>
      <w:r>
        <w:rPr>
          <w:b/>
          <w:color w:val="1F4D78"/>
          <w:sz w:val="24"/>
        </w:rPr>
        <w:t>LearnAITesting.com</w:t>
      </w:r>
    </w:p>
    <w:p w14:paraId="47466AA3" w14:textId="77777777" w:rsidR="00B77180" w:rsidRDefault="00B77180">
      <w:pPr>
        <w:spacing w:after="80"/>
      </w:pPr>
    </w:p>
    <w:p w14:paraId="7375BE43" w14:textId="77777777" w:rsidR="00B77180" w:rsidRDefault="007D514C">
      <w:pPr>
        <w:spacing w:after="80" w:line="300" w:lineRule="auto"/>
      </w:pPr>
      <w:r>
        <w:t>Learn how to use AI tools like ChatGPT to assist in software testing tasks.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7704"/>
      </w:tblGrid>
      <w:tr w:rsidR="00B77180" w14:paraId="202FBB6B" w14:textId="77777777">
        <w:tc>
          <w:tcPr>
            <w:tcW w:w="1656" w:type="dxa"/>
            <w:shd w:val="clear" w:color="auto" w:fill="E8EEF5"/>
            <w:tcMar>
              <w:top w:w="90" w:type="dxa"/>
              <w:left w:w="120" w:type="dxa"/>
              <w:bottom w:w="90" w:type="dxa"/>
              <w:right w:w="120" w:type="dxa"/>
            </w:tcMar>
            <w:vAlign w:val="center"/>
          </w:tcPr>
          <w:p w14:paraId="07110262" w14:textId="77777777" w:rsidR="00B77180" w:rsidRDefault="007D514C">
            <w:r>
              <w:rPr>
                <w:b/>
                <w:color w:val="1F4D78"/>
                <w:sz w:val="19"/>
              </w:rPr>
              <w:t>Example</w:t>
            </w:r>
          </w:p>
        </w:tc>
        <w:tc>
          <w:tcPr>
            <w:tcW w:w="7704" w:type="dxa"/>
            <w:tcMar>
              <w:top w:w="90" w:type="dxa"/>
              <w:left w:w="120" w:type="dxa"/>
              <w:bottom w:w="90" w:type="dxa"/>
              <w:right w:w="120" w:type="dxa"/>
            </w:tcMar>
            <w:vAlign w:val="center"/>
          </w:tcPr>
          <w:p w14:paraId="32952EC3" w14:textId="77777777" w:rsidR="00B77180" w:rsidRDefault="007D514C">
            <w:r>
              <w:rPr>
                <w:sz w:val="19"/>
              </w:rPr>
              <w:t>Using ChatGPT to generate test cases for a login feature.</w:t>
            </w:r>
          </w:p>
        </w:tc>
      </w:tr>
      <w:tr w:rsidR="00B77180" w14:paraId="138AA31D" w14:textId="77777777">
        <w:tc>
          <w:tcPr>
            <w:tcW w:w="4680" w:type="dxa"/>
            <w:shd w:val="clear" w:color="auto" w:fill="E8EEF5"/>
            <w:tcMar>
              <w:top w:w="90" w:type="dxa"/>
              <w:left w:w="120" w:type="dxa"/>
              <w:bottom w:w="90" w:type="dxa"/>
              <w:right w:w="120" w:type="dxa"/>
            </w:tcMar>
            <w:vAlign w:val="center"/>
          </w:tcPr>
          <w:p w14:paraId="6235C3C6" w14:textId="77777777" w:rsidR="00B77180" w:rsidRDefault="007D514C">
            <w:r>
              <w:rPr>
                <w:b/>
                <w:color w:val="1F4D78"/>
                <w:sz w:val="19"/>
              </w:rPr>
              <w:t>Steps</w:t>
            </w:r>
          </w:p>
        </w:tc>
        <w:tc>
          <w:tcPr>
            <w:tcW w:w="4680" w:type="dxa"/>
            <w:tcMar>
              <w:top w:w="90" w:type="dxa"/>
              <w:left w:w="120" w:type="dxa"/>
              <w:bottom w:w="90" w:type="dxa"/>
              <w:right w:w="120" w:type="dxa"/>
            </w:tcMar>
            <w:vAlign w:val="center"/>
          </w:tcPr>
          <w:p w14:paraId="43A45CD8" w14:textId="77777777" w:rsidR="00B77180" w:rsidRDefault="007D514C">
            <w:r>
              <w:rPr>
                <w:sz w:val="19"/>
              </w:rPr>
              <w:t>1) Open ChatGPT (chat.openai.com) and log in. 2) Enter a prompt such as "Generate test cases for a user login page." 3) Review and adapt the suggested test cases for your application.</w:t>
            </w:r>
          </w:p>
        </w:tc>
      </w:tr>
    </w:tbl>
    <w:p w14:paraId="48A03E71" w14:textId="77777777" w:rsidR="00B77180" w:rsidRDefault="007D514C">
      <w:pPr>
        <w:pStyle w:val="Heading1"/>
        <w:spacing w:before="360" w:after="200"/>
      </w:pPr>
      <w:r>
        <w:rPr>
          <w:rFonts w:ascii="Calibri" w:hAnsi="Calibri"/>
          <w:color w:val="2E74B5"/>
          <w:sz w:val="32"/>
        </w:rPr>
        <w:t>Automation workflow lab list</w:t>
      </w:r>
    </w:p>
    <w:p w14:paraId="468843A7" w14:textId="77777777" w:rsidR="00B77180" w:rsidRDefault="007D514C">
      <w:pPr>
        <w:spacing w:after="160" w:line="300" w:lineRule="auto"/>
      </w:pPr>
      <w:r>
        <w:t>These practical tools, concepts, and build topics include the full information-column notes from the workbook.</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8712"/>
      </w:tblGrid>
      <w:tr w:rsidR="00B77180" w14:paraId="7BADE7B6" w14:textId="77777777">
        <w:tc>
          <w:tcPr>
            <w:tcW w:w="648" w:type="dxa"/>
            <w:shd w:val="clear" w:color="auto" w:fill="E8EEF5"/>
            <w:tcMar>
              <w:top w:w="80" w:type="dxa"/>
              <w:left w:w="120" w:type="dxa"/>
              <w:bottom w:w="80" w:type="dxa"/>
              <w:right w:w="120" w:type="dxa"/>
            </w:tcMar>
          </w:tcPr>
          <w:p w14:paraId="749825E5" w14:textId="77777777" w:rsidR="00B77180" w:rsidRDefault="00B77180"/>
        </w:tc>
        <w:tc>
          <w:tcPr>
            <w:tcW w:w="8712" w:type="dxa"/>
            <w:shd w:val="clear" w:color="auto" w:fill="E8EEF5"/>
            <w:tcMar>
              <w:top w:w="80" w:type="dxa"/>
              <w:left w:w="120" w:type="dxa"/>
              <w:bottom w:w="80" w:type="dxa"/>
              <w:right w:w="120" w:type="dxa"/>
            </w:tcMar>
          </w:tcPr>
          <w:p w14:paraId="0BF2C64B" w14:textId="77777777" w:rsidR="00B77180" w:rsidRDefault="007D514C">
            <w:r>
              <w:rPr>
                <w:b/>
                <w:color w:val="1F4D78"/>
                <w:sz w:val="20"/>
              </w:rPr>
              <w:t>Workflow / tool / topic</w:t>
            </w:r>
          </w:p>
        </w:tc>
      </w:tr>
      <w:tr w:rsidR="00B77180" w14:paraId="60D97549" w14:textId="77777777">
        <w:tc>
          <w:tcPr>
            <w:tcW w:w="4680" w:type="dxa"/>
            <w:shd w:val="clear" w:color="auto" w:fill="F6F8FB"/>
            <w:tcMar>
              <w:top w:w="100" w:type="dxa"/>
              <w:left w:w="120" w:type="dxa"/>
              <w:bottom w:w="100" w:type="dxa"/>
              <w:right w:w="120" w:type="dxa"/>
            </w:tcMar>
            <w:vAlign w:val="center"/>
          </w:tcPr>
          <w:p w14:paraId="599F215C"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48CFA428" w14:textId="77777777" w:rsidR="00B77180" w:rsidRDefault="007D514C">
            <w:pPr>
              <w:spacing w:after="40"/>
            </w:pPr>
            <w:r>
              <w:rPr>
                <w:b/>
                <w:sz w:val="20"/>
              </w:rPr>
              <w:t>Cursor AI</w:t>
            </w:r>
            <w:r>
              <w:br/>
            </w:r>
            <w:r>
              <w:rPr>
                <w:sz w:val="18"/>
              </w:rPr>
              <w:t>Cursor AI is an AI-powered code editor that helps automate coding tasks to streamline your workflow.</w:t>
            </w:r>
            <w:r>
              <w:rPr>
                <w:b/>
                <w:color w:val="1F4D78"/>
                <w:sz w:val="18"/>
              </w:rPr>
              <w:br/>
              <w:t xml:space="preserve">Example: </w:t>
            </w:r>
            <w:r>
              <w:rPr>
                <w:sz w:val="18"/>
              </w:rPr>
              <w:t>Use Cursor AI to automatically generate unit tests for your Python code.</w:t>
            </w:r>
            <w:r>
              <w:rPr>
                <w:b/>
                <w:color w:val="1F4D78"/>
                <w:sz w:val="18"/>
              </w:rPr>
              <w:br/>
              <w:t xml:space="preserve">Steps: </w:t>
            </w:r>
            <w:r>
              <w:rPr>
                <w:sz w:val="18"/>
              </w:rPr>
              <w:t>1) Open your Python project in Cursor AI. 2) Highlight the function you want to test. 3) Click the AI button or use the command palette to select "Generate unit tests," and review the generated tests.</w:t>
            </w:r>
          </w:p>
        </w:tc>
      </w:tr>
      <w:tr w:rsidR="00B77180" w14:paraId="65DCD995" w14:textId="77777777">
        <w:tc>
          <w:tcPr>
            <w:tcW w:w="4680" w:type="dxa"/>
            <w:shd w:val="clear" w:color="auto" w:fill="F6F8FB"/>
            <w:tcMar>
              <w:top w:w="100" w:type="dxa"/>
              <w:left w:w="120" w:type="dxa"/>
              <w:bottom w:w="100" w:type="dxa"/>
              <w:right w:w="120" w:type="dxa"/>
            </w:tcMar>
            <w:vAlign w:val="center"/>
          </w:tcPr>
          <w:p w14:paraId="11755ACC"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5E28FF73" w14:textId="77777777" w:rsidR="00B77180" w:rsidRDefault="007D514C">
            <w:pPr>
              <w:spacing w:after="40"/>
            </w:pPr>
            <w:r>
              <w:rPr>
                <w:b/>
                <w:sz w:val="20"/>
              </w:rPr>
              <w:t>Google Anti Gravity</w:t>
            </w:r>
            <w:r>
              <w:br/>
            </w:r>
            <w:r>
              <w:rPr>
                <w:sz w:val="18"/>
              </w:rPr>
              <w:t>Google Anti Gravity is a web trick that makes Google’s homepage elements fall as if affected by gravity, often created using JavaScript in the browser console.</w:t>
            </w:r>
            <w:r>
              <w:rPr>
                <w:b/>
                <w:color w:val="1F4D78"/>
                <w:sz w:val="18"/>
              </w:rPr>
              <w:br/>
              <w:t xml:space="preserve">Example: </w:t>
            </w:r>
            <w:r>
              <w:rPr>
                <w:sz w:val="18"/>
              </w:rPr>
              <w:t>Using Chrome DevTools to run a Google Anti Gravity script on google.com.</w:t>
            </w:r>
            <w:r>
              <w:rPr>
                <w:b/>
                <w:color w:val="1F4D78"/>
                <w:sz w:val="18"/>
              </w:rPr>
              <w:br/>
              <w:t xml:space="preserve">Steps: </w:t>
            </w:r>
            <w:r>
              <w:rPr>
                <w:sz w:val="18"/>
              </w:rPr>
              <w:t>1) Open google.com in Chrome. 2) Press F12 to open DevTools, go to the Console tab. 3) Paste and run a public "Google Gravity" JavaScript snippet (e.g., from mrdoob.com/projects/chromeexperiments/google-gravity/) to see the effect.</w:t>
            </w:r>
          </w:p>
        </w:tc>
      </w:tr>
      <w:tr w:rsidR="00B77180" w14:paraId="011C1FE8" w14:textId="77777777">
        <w:tc>
          <w:tcPr>
            <w:tcW w:w="4680" w:type="dxa"/>
            <w:shd w:val="clear" w:color="auto" w:fill="F6F8FB"/>
            <w:tcMar>
              <w:top w:w="100" w:type="dxa"/>
              <w:left w:w="120" w:type="dxa"/>
              <w:bottom w:w="100" w:type="dxa"/>
              <w:right w:w="120" w:type="dxa"/>
            </w:tcMar>
            <w:vAlign w:val="center"/>
          </w:tcPr>
          <w:p w14:paraId="64941E2A"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215626D3" w14:textId="77777777" w:rsidR="00B77180" w:rsidRDefault="007D514C">
            <w:pPr>
              <w:spacing w:after="40"/>
            </w:pPr>
            <w:r>
              <w:rPr>
                <w:b/>
                <w:sz w:val="20"/>
              </w:rPr>
              <w:t>N8N Automation</w:t>
            </w:r>
            <w:r>
              <w:br/>
            </w:r>
            <w:r>
              <w:rPr>
                <w:sz w:val="18"/>
              </w:rPr>
              <w:t>N8N Automation is about using the n8n platform to automate tasks and workflows without coding.</w:t>
            </w:r>
            <w:r>
              <w:rPr>
                <w:b/>
                <w:color w:val="1F4D78"/>
                <w:sz w:val="18"/>
              </w:rPr>
              <w:br/>
              <w:t xml:space="preserve">Example: </w:t>
            </w:r>
            <w:r>
              <w:rPr>
                <w:sz w:val="18"/>
              </w:rPr>
              <w:t>Automating the process of saving Gmail attachments to Google Drive using n8n.</w:t>
            </w:r>
            <w:r>
              <w:rPr>
                <w:b/>
                <w:color w:val="1F4D78"/>
                <w:sz w:val="18"/>
              </w:rPr>
              <w:br/>
              <w:t xml:space="preserve">Steps: </w:t>
            </w:r>
            <w:r>
              <w:rPr>
                <w:sz w:val="18"/>
              </w:rPr>
              <w:t>1) Sign up and log in to n8n (https://n8n.io/) and create a new workflow. 2) Add a Gmail node to trigger when a new email with an attachment arrives. 3) Add a Google Drive node to upload the attachment from the email to a specified folder in your Drive. 4) Connect the nodes and activate the workflow.</w:t>
            </w:r>
          </w:p>
        </w:tc>
      </w:tr>
      <w:tr w:rsidR="00B77180" w14:paraId="5221BF23" w14:textId="77777777">
        <w:tc>
          <w:tcPr>
            <w:tcW w:w="4680" w:type="dxa"/>
            <w:shd w:val="clear" w:color="auto" w:fill="F6F8FB"/>
            <w:tcMar>
              <w:top w:w="100" w:type="dxa"/>
              <w:left w:w="120" w:type="dxa"/>
              <w:bottom w:w="100" w:type="dxa"/>
              <w:right w:w="120" w:type="dxa"/>
            </w:tcMar>
            <w:vAlign w:val="center"/>
          </w:tcPr>
          <w:p w14:paraId="2F00C40D"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4B6DE61D" w14:textId="77777777" w:rsidR="00B77180" w:rsidRDefault="007D514C">
            <w:pPr>
              <w:spacing w:after="40"/>
            </w:pPr>
            <w:r>
              <w:rPr>
                <w:b/>
                <w:sz w:val="20"/>
              </w:rPr>
              <w:t>MCP Integration (mcp Powered Testing)</w:t>
            </w:r>
            <w:r>
              <w:br/>
            </w:r>
            <w:r>
              <w:rPr>
                <w:sz w:val="18"/>
              </w:rPr>
              <w:t>MCP Integration (mcp Powered Testing) means connecting automated testing tools with a central platform to manage and track test execution and results.</w:t>
            </w:r>
            <w:r>
              <w:rPr>
                <w:b/>
                <w:color w:val="1F4D78"/>
                <w:sz w:val="18"/>
              </w:rPr>
              <w:br/>
              <w:t xml:space="preserve">Example: </w:t>
            </w:r>
            <w:r>
              <w:rPr>
                <w:sz w:val="18"/>
              </w:rPr>
              <w:t>Integrating Selenium automated tests with TestRail to automatically update test results.</w:t>
            </w:r>
            <w:r>
              <w:rPr>
                <w:b/>
                <w:color w:val="1F4D78"/>
                <w:sz w:val="18"/>
              </w:rPr>
              <w:br/>
              <w:t xml:space="preserve">Steps: </w:t>
            </w:r>
            <w:r>
              <w:rPr>
                <w:sz w:val="18"/>
              </w:rPr>
              <w:t>1) Set up your Selenium test suite and ensure it runs successfully. 2) Use the TestRail API to create a test run and update test results from your Selenium scripts. 3) Schedule or trigger your tests to run, and verify that results appear in TestRail for c</w:t>
            </w:r>
            <w:r>
              <w:rPr>
                <w:sz w:val="18"/>
              </w:rPr>
              <w:t>entralized tracking.</w:t>
            </w:r>
          </w:p>
        </w:tc>
      </w:tr>
      <w:tr w:rsidR="00B77180" w14:paraId="1EF90727" w14:textId="77777777">
        <w:tc>
          <w:tcPr>
            <w:tcW w:w="4680" w:type="dxa"/>
            <w:shd w:val="clear" w:color="auto" w:fill="F6F8FB"/>
            <w:tcMar>
              <w:top w:w="100" w:type="dxa"/>
              <w:left w:w="120" w:type="dxa"/>
              <w:bottom w:w="100" w:type="dxa"/>
              <w:right w:w="120" w:type="dxa"/>
            </w:tcMar>
            <w:vAlign w:val="center"/>
          </w:tcPr>
          <w:p w14:paraId="73AE86B7"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097314FE" w14:textId="77777777" w:rsidR="00B77180" w:rsidRDefault="007D514C">
            <w:pPr>
              <w:spacing w:after="40"/>
            </w:pPr>
            <w:r>
              <w:rPr>
                <w:b/>
                <w:sz w:val="20"/>
              </w:rPr>
              <w:t>codex by openai</w:t>
            </w:r>
            <w:r>
              <w:br/>
            </w:r>
            <w:r>
              <w:rPr>
                <w:sz w:val="18"/>
              </w:rPr>
              <w:t>Codex by OpenAI is an AI model that helps generate code from natural language prompts.</w:t>
            </w:r>
            <w:r>
              <w:rPr>
                <w:b/>
                <w:color w:val="1F4D78"/>
                <w:sz w:val="18"/>
              </w:rPr>
              <w:br/>
              <w:t xml:space="preserve">Example: </w:t>
            </w:r>
            <w:r>
              <w:rPr>
                <w:sz w:val="18"/>
              </w:rPr>
              <w:t>Using GitHub Copilot (powered by Codex) in Visual Studio Code to auto-generate a Python function.</w:t>
            </w:r>
            <w:r>
              <w:rPr>
                <w:b/>
                <w:color w:val="1F4D78"/>
                <w:sz w:val="18"/>
              </w:rPr>
              <w:br/>
              <w:t xml:space="preserve">Steps: </w:t>
            </w:r>
            <w:r>
              <w:rPr>
                <w:sz w:val="18"/>
              </w:rPr>
              <w:t>1) Install the GitHub Copilot extension in Visual Studio Code. 2) Open a Python file and type a comment describing the function you want (e.g., "# Function to calculate factorial of a number"). 3) Press Enter, and Copilot will suggest code; accept the suggestion to insert the generated function.</w:t>
            </w:r>
          </w:p>
        </w:tc>
      </w:tr>
      <w:tr w:rsidR="00B77180" w14:paraId="47F5E0BA" w14:textId="77777777">
        <w:tc>
          <w:tcPr>
            <w:tcW w:w="4680" w:type="dxa"/>
            <w:shd w:val="clear" w:color="auto" w:fill="F6F8FB"/>
            <w:tcMar>
              <w:top w:w="100" w:type="dxa"/>
              <w:left w:w="120" w:type="dxa"/>
              <w:bottom w:w="100" w:type="dxa"/>
              <w:right w:w="120" w:type="dxa"/>
            </w:tcMar>
            <w:vAlign w:val="center"/>
          </w:tcPr>
          <w:p w14:paraId="52942375"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18211380" w14:textId="77777777" w:rsidR="00B77180" w:rsidRDefault="007D514C">
            <w:pPr>
              <w:spacing w:after="40"/>
            </w:pPr>
            <w:r>
              <w:rPr>
                <w:b/>
                <w:sz w:val="20"/>
              </w:rPr>
              <w:t>claude code</w:t>
            </w:r>
            <w:r>
              <w:br/>
            </w:r>
            <w:r>
              <w:rPr>
                <w:sz w:val="18"/>
              </w:rPr>
              <w:t>Claude is an AI assistant that can help you write, review, or debug code in natural language.</w:t>
            </w:r>
            <w:r>
              <w:rPr>
                <w:b/>
                <w:color w:val="1F4D78"/>
                <w:sz w:val="18"/>
              </w:rPr>
              <w:br/>
              <w:t xml:space="preserve">Example: </w:t>
            </w:r>
            <w:r>
              <w:rPr>
                <w:sz w:val="18"/>
              </w:rPr>
              <w:t>Using Claude to generate a Python function that reverses a string.</w:t>
            </w:r>
            <w:r>
              <w:rPr>
                <w:b/>
                <w:color w:val="1F4D78"/>
                <w:sz w:val="18"/>
              </w:rPr>
              <w:br/>
              <w:t xml:space="preserve">Steps: </w:t>
            </w:r>
            <w:r>
              <w:rPr>
                <w:sz w:val="18"/>
              </w:rPr>
              <w:t>1) Go to the Claude AI chat interface (https://claude.ai/). 2) Type your request, e.g., "Write a Python function that reverses a string." 3) Review the generated code, copy it, and test it in your development environment.</w:t>
            </w:r>
          </w:p>
        </w:tc>
      </w:tr>
      <w:tr w:rsidR="00B77180" w14:paraId="368AC8C3" w14:textId="77777777">
        <w:tc>
          <w:tcPr>
            <w:tcW w:w="4680" w:type="dxa"/>
            <w:shd w:val="clear" w:color="auto" w:fill="F6F8FB"/>
            <w:tcMar>
              <w:top w:w="100" w:type="dxa"/>
              <w:left w:w="120" w:type="dxa"/>
              <w:bottom w:w="100" w:type="dxa"/>
              <w:right w:w="120" w:type="dxa"/>
            </w:tcMar>
            <w:vAlign w:val="center"/>
          </w:tcPr>
          <w:p w14:paraId="3EBB277F"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2CE70A81" w14:textId="77777777" w:rsidR="00B77180" w:rsidRDefault="007D514C">
            <w:pPr>
              <w:spacing w:after="40"/>
            </w:pPr>
            <w:r>
              <w:rPr>
                <w:b/>
                <w:sz w:val="20"/>
              </w:rPr>
              <w:t>github copilot</w:t>
            </w:r>
            <w:r>
              <w:br/>
            </w:r>
            <w:r>
              <w:rPr>
                <w:sz w:val="18"/>
              </w:rPr>
              <w:t>GitHub Copilot helps you write code faster by suggesting code snippets and entire functions as you type.</w:t>
            </w:r>
            <w:r>
              <w:rPr>
                <w:b/>
                <w:color w:val="1F4D78"/>
                <w:sz w:val="18"/>
              </w:rPr>
              <w:br/>
              <w:t xml:space="preserve">Example: </w:t>
            </w:r>
            <w:r>
              <w:rPr>
                <w:sz w:val="18"/>
              </w:rPr>
              <w:t>Using GitHub Copilot in Visual Studio Code to generate a Python function.</w:t>
            </w:r>
            <w:r>
              <w:rPr>
                <w:b/>
                <w:color w:val="1F4D78"/>
                <w:sz w:val="18"/>
              </w:rPr>
              <w:br/>
              <w:t xml:space="preserve">Steps: </w:t>
            </w:r>
            <w:r>
              <w:rPr>
                <w:sz w:val="18"/>
              </w:rPr>
              <w:t>1) Install the GitHub Copilot extension in Visual Studio Code. 2) Open a Python file and start typing a function definition (e.g., def calculate_sum(a, b):). 3) Review and accept Copilot’s code suggestion by pressing Tab.</w:t>
            </w:r>
          </w:p>
        </w:tc>
      </w:tr>
      <w:tr w:rsidR="00B77180" w14:paraId="70B2B99F" w14:textId="77777777">
        <w:tc>
          <w:tcPr>
            <w:tcW w:w="4680" w:type="dxa"/>
            <w:shd w:val="clear" w:color="auto" w:fill="F6F8FB"/>
            <w:tcMar>
              <w:top w:w="100" w:type="dxa"/>
              <w:left w:w="120" w:type="dxa"/>
              <w:bottom w:w="100" w:type="dxa"/>
              <w:right w:w="120" w:type="dxa"/>
            </w:tcMar>
            <w:vAlign w:val="center"/>
          </w:tcPr>
          <w:p w14:paraId="0544A8C6"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360B75CB" w14:textId="77777777" w:rsidR="00B77180" w:rsidRDefault="007D514C">
            <w:pPr>
              <w:spacing w:after="40"/>
            </w:pPr>
            <w:r>
              <w:rPr>
                <w:b/>
                <w:sz w:val="20"/>
              </w:rPr>
              <w:t>1. GenAI Basics. Generative Process, Fine Tuning and Prompt Engineering(rs)</w:t>
            </w:r>
            <w:r>
              <w:br/>
            </w:r>
            <w:r>
              <w:rPr>
                <w:sz w:val="18"/>
              </w:rPr>
              <w:t>This lesson introduces how Generative AI models work, how they can be fine-tuned, and how to craft effective prompts to get better results.</w:t>
            </w:r>
            <w:r>
              <w:rPr>
                <w:b/>
                <w:color w:val="1F4D78"/>
                <w:sz w:val="18"/>
              </w:rPr>
              <w:br/>
              <w:t xml:space="preserve">Example: </w:t>
            </w:r>
            <w:r>
              <w:rPr>
                <w:sz w:val="18"/>
              </w:rPr>
              <w:t>Using ChatGPT to generate marketing copy and improving responses with prompt engineering.</w:t>
            </w:r>
            <w:r>
              <w:rPr>
                <w:b/>
                <w:color w:val="1F4D78"/>
                <w:sz w:val="18"/>
              </w:rPr>
              <w:br/>
              <w:t xml:space="preserve">Steps: </w:t>
            </w:r>
            <w:r>
              <w:rPr>
                <w:sz w:val="18"/>
              </w:rPr>
              <w:t>1) Open ChatGPT and enter a basic prompt like "Write a product description for a new smartwatch." 2) Refine your prompt by adding details, e.g., "Write a friendly, engaging product description for a new fitness-</w:t>
            </w:r>
            <w:r>
              <w:rPr>
                <w:sz w:val="18"/>
              </w:rPr>
              <w:lastRenderedPageBreak/>
              <w:t xml:space="preserve">focused smartwatch aimed at young adults." 3) Compare </w:t>
            </w:r>
            <w:r>
              <w:rPr>
                <w:sz w:val="18"/>
              </w:rPr>
              <w:t>outputs and adjust your prompt further to fine-tune the response to your needs.</w:t>
            </w:r>
          </w:p>
        </w:tc>
      </w:tr>
      <w:tr w:rsidR="00B77180" w14:paraId="2FE2F953" w14:textId="77777777">
        <w:tc>
          <w:tcPr>
            <w:tcW w:w="4680" w:type="dxa"/>
            <w:shd w:val="clear" w:color="auto" w:fill="F6F8FB"/>
            <w:tcMar>
              <w:top w:w="100" w:type="dxa"/>
              <w:left w:w="120" w:type="dxa"/>
              <w:bottom w:w="100" w:type="dxa"/>
              <w:right w:w="120" w:type="dxa"/>
            </w:tcMar>
            <w:vAlign w:val="center"/>
          </w:tcPr>
          <w:p w14:paraId="1387F08A" w14:textId="77777777" w:rsidR="00B77180" w:rsidRDefault="007D514C">
            <w:pPr>
              <w:jc w:val="center"/>
            </w:pPr>
            <w:r>
              <w:rPr>
                <w:color w:val="64748B"/>
              </w:rPr>
              <w:lastRenderedPageBreak/>
              <w:t>□</w:t>
            </w:r>
          </w:p>
        </w:tc>
        <w:tc>
          <w:tcPr>
            <w:tcW w:w="4680" w:type="dxa"/>
            <w:tcMar>
              <w:top w:w="100" w:type="dxa"/>
              <w:left w:w="120" w:type="dxa"/>
              <w:bottom w:w="100" w:type="dxa"/>
              <w:right w:w="120" w:type="dxa"/>
            </w:tcMar>
            <w:vAlign w:val="center"/>
          </w:tcPr>
          <w:p w14:paraId="6123A7A3" w14:textId="77777777" w:rsidR="00B77180" w:rsidRDefault="007D514C">
            <w:pPr>
              <w:spacing w:after="40"/>
            </w:pPr>
            <w:r>
              <w:rPr>
                <w:b/>
                <w:sz w:val="20"/>
              </w:rPr>
              <w:t>2. What are different ways of sending Prompts</w:t>
            </w:r>
            <w:r>
              <w:br/>
            </w:r>
            <w:r>
              <w:rPr>
                <w:sz w:val="18"/>
              </w:rPr>
              <w:t>To interact with AI models, you can send prompts through chat interfaces, APIs, or integrations in various tools.</w:t>
            </w:r>
            <w:r>
              <w:rPr>
                <w:b/>
                <w:color w:val="1F4D78"/>
                <w:sz w:val="18"/>
              </w:rPr>
              <w:br/>
              <w:t xml:space="preserve">Example: </w:t>
            </w:r>
            <w:r>
              <w:rPr>
                <w:sz w:val="18"/>
              </w:rPr>
              <w:t>Using ChatGPT's web interface to send a prompt and get a response.</w:t>
            </w:r>
            <w:r>
              <w:rPr>
                <w:b/>
                <w:color w:val="1F4D78"/>
                <w:sz w:val="18"/>
              </w:rPr>
              <w:br/>
              <w:t xml:space="preserve">Steps: </w:t>
            </w:r>
            <w:r>
              <w:rPr>
                <w:sz w:val="18"/>
              </w:rPr>
              <w:t>1) Go to chat.openai.com and log in. 2) Type your prompt (question or instruction) in the message box. 3) Press Enter to send and view the AI's response.</w:t>
            </w:r>
          </w:p>
        </w:tc>
      </w:tr>
      <w:tr w:rsidR="00B77180" w14:paraId="7C2B498A" w14:textId="77777777">
        <w:tc>
          <w:tcPr>
            <w:tcW w:w="4680" w:type="dxa"/>
            <w:shd w:val="clear" w:color="auto" w:fill="F6F8FB"/>
            <w:tcMar>
              <w:top w:w="100" w:type="dxa"/>
              <w:left w:w="120" w:type="dxa"/>
              <w:bottom w:w="100" w:type="dxa"/>
              <w:right w:w="120" w:type="dxa"/>
            </w:tcMar>
            <w:vAlign w:val="center"/>
          </w:tcPr>
          <w:p w14:paraId="3183A837"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22D90F43" w14:textId="77777777" w:rsidR="00B77180" w:rsidRDefault="007D514C">
            <w:pPr>
              <w:spacing w:after="40"/>
            </w:pPr>
            <w:r>
              <w:rPr>
                <w:b/>
                <w:sz w:val="20"/>
              </w:rPr>
              <w:t>3. Prompt Engineering - Creating End to End framework from the scratch</w:t>
            </w:r>
            <w:r>
              <w:br/>
            </w:r>
            <w:r>
              <w:rPr>
                <w:sz w:val="18"/>
              </w:rPr>
              <w:t>To build an end-to-end automation framework from scratch, you can use tools like Playwright to automate browser testing with custom prompts and scripts.</w:t>
            </w:r>
            <w:r>
              <w:rPr>
                <w:b/>
                <w:color w:val="1F4D78"/>
                <w:sz w:val="18"/>
              </w:rPr>
              <w:br/>
              <w:t xml:space="preserve">Example: </w:t>
            </w:r>
            <w:r>
              <w:rPr>
                <w:sz w:val="18"/>
              </w:rPr>
              <w:t>Using Playwright to create an end-to-end web testing framework.</w:t>
            </w:r>
            <w:r>
              <w:rPr>
                <w:b/>
                <w:color w:val="1F4D78"/>
                <w:sz w:val="18"/>
              </w:rPr>
              <w:br/>
              <w:t xml:space="preserve">Steps: </w:t>
            </w:r>
            <w:r>
              <w:rPr>
                <w:sz w:val="18"/>
              </w:rPr>
              <w:t>1) Install Playwright (`npm install -D @playwright/test`) and initialize a new project (`npx playwright install`). 2) Create a test script (e.g., `example.spec.js`) that defines your test steps and prompts for user input if needed. 3) Run your tests with `npx playwright test` a</w:t>
            </w:r>
            <w:r>
              <w:rPr>
                <w:sz w:val="18"/>
              </w:rPr>
              <w:t>nd review the generated reports for results.</w:t>
            </w:r>
          </w:p>
        </w:tc>
      </w:tr>
      <w:tr w:rsidR="00B77180" w14:paraId="49CADA98" w14:textId="77777777">
        <w:tc>
          <w:tcPr>
            <w:tcW w:w="4680" w:type="dxa"/>
            <w:shd w:val="clear" w:color="auto" w:fill="F6F8FB"/>
            <w:tcMar>
              <w:top w:w="100" w:type="dxa"/>
              <w:left w:w="120" w:type="dxa"/>
              <w:bottom w:w="100" w:type="dxa"/>
              <w:right w:w="120" w:type="dxa"/>
            </w:tcMar>
            <w:vAlign w:val="center"/>
          </w:tcPr>
          <w:p w14:paraId="23B128EC"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5E7BADE4" w14:textId="77777777" w:rsidR="00B77180" w:rsidRDefault="007D514C">
            <w:pPr>
              <w:spacing w:after="40"/>
            </w:pPr>
            <w:r>
              <w:rPr>
                <w:b/>
                <w:sz w:val="20"/>
              </w:rPr>
              <w:t>4. Prompt for creating End to End Framework</w:t>
            </w:r>
            <w:r>
              <w:br/>
            </w:r>
            <w:r>
              <w:rPr>
                <w:sz w:val="18"/>
              </w:rPr>
              <w:t>To create an end-to-end test automation framework, use Playwright to automate and validate user workflows in your web app.</w:t>
            </w:r>
            <w:r>
              <w:rPr>
                <w:b/>
                <w:color w:val="1F4D78"/>
                <w:sz w:val="18"/>
              </w:rPr>
              <w:br/>
              <w:t xml:space="preserve">Example: </w:t>
            </w:r>
            <w:r>
              <w:rPr>
                <w:sz w:val="18"/>
              </w:rPr>
              <w:t>Setting up Playwright to test a login flow.</w:t>
            </w:r>
            <w:r>
              <w:rPr>
                <w:b/>
                <w:color w:val="1F4D78"/>
                <w:sz w:val="18"/>
              </w:rPr>
              <w:br/>
              <w:t xml:space="preserve">Steps: </w:t>
            </w:r>
            <w:r>
              <w:rPr>
                <w:sz w:val="18"/>
              </w:rPr>
              <w:t>1) Install Playwright with npm install -D @playwright/test. 2) Run npx playwright install to set up browsers. 3) Create a test file (e.g., login.spec.js) and write a test that navigates to your app, enters login credentials, and checks for a successful login message.</w:t>
            </w:r>
          </w:p>
        </w:tc>
      </w:tr>
      <w:tr w:rsidR="00B77180" w14:paraId="75094FA0" w14:textId="77777777">
        <w:tc>
          <w:tcPr>
            <w:tcW w:w="4680" w:type="dxa"/>
            <w:shd w:val="clear" w:color="auto" w:fill="F6F8FB"/>
            <w:tcMar>
              <w:top w:w="100" w:type="dxa"/>
              <w:left w:w="120" w:type="dxa"/>
              <w:bottom w:w="100" w:type="dxa"/>
              <w:right w:w="120" w:type="dxa"/>
            </w:tcMar>
            <w:vAlign w:val="center"/>
          </w:tcPr>
          <w:p w14:paraId="0630E019"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1C11E19F" w14:textId="77777777" w:rsidR="00B77180" w:rsidRDefault="007D514C">
            <w:pPr>
              <w:spacing w:after="40"/>
            </w:pPr>
            <w:r>
              <w:rPr>
                <w:b/>
                <w:sz w:val="20"/>
              </w:rPr>
              <w:t>5. GitHub copilot</w:t>
            </w:r>
            <w:r>
              <w:br/>
            </w:r>
            <w:r>
              <w:rPr>
                <w:sz w:val="18"/>
              </w:rPr>
              <w:t>GitHub Copilot is an AI-powered code completion tool that helps you write code faster by suggesting whole lines or blocks of code directly in your editor.</w:t>
            </w:r>
            <w:r>
              <w:rPr>
                <w:b/>
                <w:color w:val="1F4D78"/>
                <w:sz w:val="18"/>
              </w:rPr>
              <w:br/>
              <w:t xml:space="preserve">Example: </w:t>
            </w:r>
            <w:r>
              <w:rPr>
                <w:sz w:val="18"/>
              </w:rPr>
              <w:t>Using GitHub Copilot in Visual Studio Code to generate a Python function that reverses a string.</w:t>
            </w:r>
            <w:r>
              <w:rPr>
                <w:b/>
                <w:color w:val="1F4D78"/>
                <w:sz w:val="18"/>
              </w:rPr>
              <w:br/>
              <w:t xml:space="preserve">Steps: </w:t>
            </w:r>
            <w:r>
              <w:rPr>
                <w:sz w:val="18"/>
              </w:rPr>
              <w:t>1) Install the GitHub Copilot extension in Visual Studio Code. 2) Open a Python file and start typing a function definition, such as def reverse_string(s):. 3) Review and accept Copilot’s suggested code by pressing Tab, then test the function i</w:t>
            </w:r>
            <w:r>
              <w:rPr>
                <w:sz w:val="18"/>
              </w:rPr>
              <w:t>n your editor.</w:t>
            </w:r>
          </w:p>
        </w:tc>
      </w:tr>
      <w:tr w:rsidR="00B77180" w14:paraId="6C47975A" w14:textId="77777777">
        <w:tc>
          <w:tcPr>
            <w:tcW w:w="4680" w:type="dxa"/>
            <w:shd w:val="clear" w:color="auto" w:fill="F6F8FB"/>
            <w:tcMar>
              <w:top w:w="100" w:type="dxa"/>
              <w:left w:w="120" w:type="dxa"/>
              <w:bottom w:w="100" w:type="dxa"/>
              <w:right w:w="120" w:type="dxa"/>
            </w:tcMar>
            <w:vAlign w:val="center"/>
          </w:tcPr>
          <w:p w14:paraId="0140962E"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25CE094D" w14:textId="77777777" w:rsidR="00B77180" w:rsidRDefault="007D514C">
            <w:pPr>
              <w:spacing w:after="40"/>
            </w:pPr>
            <w:r>
              <w:rPr>
                <w:b/>
                <w:sz w:val="20"/>
              </w:rPr>
              <w:t>6. Add this code to the project using Copilot and push to the GitHub repository</w:t>
            </w:r>
            <w:r>
              <w:br/>
            </w:r>
            <w:r>
              <w:rPr>
                <w:sz w:val="18"/>
              </w:rPr>
              <w:t>This lesson teaches you how to use GitHub Copilot to generate code and push it to your GitHub repository.</w:t>
            </w:r>
            <w:r>
              <w:rPr>
                <w:b/>
                <w:color w:val="1F4D78"/>
                <w:sz w:val="18"/>
              </w:rPr>
              <w:br/>
              <w:t xml:space="preserve">Example: </w:t>
            </w:r>
            <w:r>
              <w:rPr>
                <w:sz w:val="18"/>
              </w:rPr>
              <w:t>Use GitHub Copilot in VS Code to write a function, then commit and push the changes to your GitHub repo.</w:t>
            </w:r>
            <w:r>
              <w:rPr>
                <w:b/>
                <w:color w:val="1F4D78"/>
                <w:sz w:val="18"/>
              </w:rPr>
              <w:br/>
              <w:t xml:space="preserve">Steps: </w:t>
            </w:r>
            <w:r>
              <w:rPr>
                <w:sz w:val="18"/>
              </w:rPr>
              <w:t>1) Open your project in VS Code and use GitHub Copilot to generate or complete the desired code.</w:t>
            </w:r>
            <w:r>
              <w:rPr>
                <w:sz w:val="18"/>
              </w:rPr>
              <w:br/>
              <w:t>2) Save the changes, then use the Source Control panel or terminal to run `git add .`, `git commit -m "Add new code with Copilot"`.</w:t>
            </w:r>
            <w:r>
              <w:rPr>
                <w:sz w:val="18"/>
              </w:rPr>
              <w:br/>
              <w:t>3) Push your changes to GitHub by running `git push` or</w:t>
            </w:r>
            <w:r>
              <w:rPr>
                <w:sz w:val="18"/>
              </w:rPr>
              <w:t xml:space="preserve"> using the VS Code Source Control interface.</w:t>
            </w:r>
          </w:p>
        </w:tc>
      </w:tr>
      <w:tr w:rsidR="00B77180" w14:paraId="71ADD670" w14:textId="77777777">
        <w:tc>
          <w:tcPr>
            <w:tcW w:w="4680" w:type="dxa"/>
            <w:shd w:val="clear" w:color="auto" w:fill="F6F8FB"/>
            <w:tcMar>
              <w:top w:w="100" w:type="dxa"/>
              <w:left w:w="120" w:type="dxa"/>
              <w:bottom w:w="100" w:type="dxa"/>
              <w:right w:w="120" w:type="dxa"/>
            </w:tcMar>
            <w:vAlign w:val="center"/>
          </w:tcPr>
          <w:p w14:paraId="11864EDF"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688C83EC" w14:textId="77777777" w:rsidR="00B77180" w:rsidRDefault="007D514C">
            <w:pPr>
              <w:spacing w:after="40"/>
            </w:pPr>
            <w:r>
              <w:rPr>
                <w:b/>
                <w:sz w:val="20"/>
              </w:rPr>
              <w:t>7. What is MCP?</w:t>
            </w:r>
            <w:r>
              <w:br/>
            </w:r>
            <w:r>
              <w:rPr>
                <w:sz w:val="18"/>
              </w:rPr>
              <w:t>The Microsoft Certified Professional (MCP) is a credential that validates your expertise in Microsoft technologies.</w:t>
            </w:r>
            <w:r>
              <w:rPr>
                <w:b/>
                <w:color w:val="1F4D78"/>
                <w:sz w:val="18"/>
              </w:rPr>
              <w:br/>
              <w:t xml:space="preserve">Example: </w:t>
            </w:r>
            <w:r>
              <w:rPr>
                <w:sz w:val="18"/>
              </w:rPr>
              <w:t>Earning the MCP by passing the Microsoft Azure Fundamentals certification exam.</w:t>
            </w:r>
            <w:r>
              <w:rPr>
                <w:b/>
                <w:color w:val="1F4D78"/>
                <w:sz w:val="18"/>
              </w:rPr>
              <w:br/>
              <w:t xml:space="preserve">Steps: </w:t>
            </w:r>
            <w:r>
              <w:rPr>
                <w:sz w:val="18"/>
              </w:rPr>
              <w:t>1) Create a Microsoft account and register at the Microsoft Certification Dashboard. 2) Choose and schedule an exam, such as "AZ-900: Microsoft Azure Fundamentals." 3) Prepare using Microsoft Learn and take the exam online or at a test center to earn your MCP certification.</w:t>
            </w:r>
          </w:p>
        </w:tc>
      </w:tr>
      <w:tr w:rsidR="00B77180" w14:paraId="596DE1A2" w14:textId="77777777">
        <w:tc>
          <w:tcPr>
            <w:tcW w:w="4680" w:type="dxa"/>
            <w:shd w:val="clear" w:color="auto" w:fill="F6F8FB"/>
            <w:tcMar>
              <w:top w:w="100" w:type="dxa"/>
              <w:left w:w="120" w:type="dxa"/>
              <w:bottom w:w="100" w:type="dxa"/>
              <w:right w:w="120" w:type="dxa"/>
            </w:tcMar>
            <w:vAlign w:val="center"/>
          </w:tcPr>
          <w:p w14:paraId="3508817F"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225CB3E3" w14:textId="77777777" w:rsidR="00B77180" w:rsidRDefault="007D514C">
            <w:pPr>
              <w:spacing w:after="40"/>
            </w:pPr>
            <w:r>
              <w:rPr>
                <w:b/>
                <w:sz w:val="20"/>
              </w:rPr>
              <w:t>8. Automating a Webpage using Selenium MCP server</w:t>
            </w:r>
            <w:r>
              <w:br/>
            </w:r>
            <w:r>
              <w:rPr>
                <w:sz w:val="18"/>
              </w:rPr>
              <w:t>Automating a webpage with Selenium MCP server means controlling browsers remotely for testing or data extraction.</w:t>
            </w:r>
            <w:r>
              <w:rPr>
                <w:b/>
                <w:color w:val="1F4D78"/>
                <w:sz w:val="18"/>
              </w:rPr>
              <w:br/>
              <w:t xml:space="preserve">Example: </w:t>
            </w:r>
            <w:r>
              <w:rPr>
                <w:sz w:val="18"/>
              </w:rPr>
              <w:t>Using Selenium with the MCP server to automatically log in to a website like Gmail.</w:t>
            </w:r>
            <w:r>
              <w:rPr>
                <w:b/>
                <w:color w:val="1F4D78"/>
                <w:sz w:val="18"/>
              </w:rPr>
              <w:br/>
              <w:t xml:space="preserve">Steps: </w:t>
            </w:r>
            <w:r>
              <w:rPr>
                <w:sz w:val="18"/>
              </w:rPr>
              <w:t>1) Install Selenium and start the MCP server (e.g., run selenium-server with MCP enabled). 2) Write a Selenium script in Python to connect to the MCP server and open the browser. 3) Use the script to navigate to gmail.com, enter credentials, and click "Sign in" automatically.</w:t>
            </w:r>
          </w:p>
        </w:tc>
      </w:tr>
      <w:tr w:rsidR="00B77180" w14:paraId="76264C2F" w14:textId="77777777">
        <w:tc>
          <w:tcPr>
            <w:tcW w:w="4680" w:type="dxa"/>
            <w:shd w:val="clear" w:color="auto" w:fill="F6F8FB"/>
            <w:tcMar>
              <w:top w:w="100" w:type="dxa"/>
              <w:left w:w="120" w:type="dxa"/>
              <w:bottom w:w="100" w:type="dxa"/>
              <w:right w:w="120" w:type="dxa"/>
            </w:tcMar>
            <w:vAlign w:val="center"/>
          </w:tcPr>
          <w:p w14:paraId="6775D958" w14:textId="77777777" w:rsidR="00B77180" w:rsidRDefault="007D514C">
            <w:pPr>
              <w:jc w:val="center"/>
            </w:pPr>
            <w:r>
              <w:rPr>
                <w:color w:val="64748B"/>
              </w:rPr>
              <w:lastRenderedPageBreak/>
              <w:t>□</w:t>
            </w:r>
          </w:p>
        </w:tc>
        <w:tc>
          <w:tcPr>
            <w:tcW w:w="4680" w:type="dxa"/>
            <w:tcMar>
              <w:top w:w="100" w:type="dxa"/>
              <w:left w:w="120" w:type="dxa"/>
              <w:bottom w:w="100" w:type="dxa"/>
              <w:right w:w="120" w:type="dxa"/>
            </w:tcMar>
            <w:vAlign w:val="center"/>
          </w:tcPr>
          <w:p w14:paraId="2F1FE87A" w14:textId="77777777" w:rsidR="00B77180" w:rsidRDefault="007D514C">
            <w:pPr>
              <w:spacing w:after="40"/>
            </w:pPr>
            <w:r>
              <w:rPr>
                <w:b/>
                <w:sz w:val="20"/>
              </w:rPr>
              <w:t>certification by anthropic</w:t>
            </w:r>
            <w:r>
              <w:br/>
            </w:r>
            <w:r>
              <w:rPr>
                <w:sz w:val="18"/>
              </w:rPr>
              <w:t>Certification by Anthropic refers to verifying or showcasing your AI-related skills or certifications, such as those involving Anthropic's Claude, on professional platforms.</w:t>
            </w:r>
            <w:r>
              <w:rPr>
                <w:b/>
                <w:color w:val="1F4D78"/>
                <w:sz w:val="18"/>
              </w:rPr>
              <w:br/>
              <w:t xml:space="preserve">Example: </w:t>
            </w:r>
            <w:r>
              <w:rPr>
                <w:sz w:val="18"/>
              </w:rPr>
              <w:t>Adding an AI certification to your LinkedIn profile to demonstrate your expertise with tools like Claude.</w:t>
            </w:r>
            <w:r>
              <w:rPr>
                <w:b/>
                <w:color w:val="1F4D78"/>
                <w:sz w:val="18"/>
              </w:rPr>
              <w:br/>
              <w:t xml:space="preserve">Steps: </w:t>
            </w:r>
            <w:r>
              <w:rPr>
                <w:sz w:val="18"/>
              </w:rPr>
              <w:t>1) Log in to your LinkedIn account. 2) Go to your profile and click "Add profile section." 3) Select "Licenses &amp; Certifications," enter the certification details (e.g., "Claude AI Fundamentals by Anthropic"), and sa</w:t>
            </w:r>
            <w:r>
              <w:rPr>
                <w:sz w:val="18"/>
              </w:rPr>
              <w:t>ve.</w:t>
            </w:r>
          </w:p>
        </w:tc>
      </w:tr>
    </w:tbl>
    <w:p w14:paraId="3645AC4C" w14:textId="77777777" w:rsidR="00B77180" w:rsidRDefault="00B77180">
      <w:pPr>
        <w:spacing w:after="120"/>
      </w:pPr>
    </w:p>
    <w:p w14:paraId="29EFB7F4" w14:textId="77777777" w:rsidR="00B77180" w:rsidRDefault="007D514C">
      <w:pPr>
        <w:pStyle w:val="Heading1"/>
        <w:spacing w:before="360" w:after="200"/>
      </w:pPr>
      <w:r>
        <w:rPr>
          <w:rFonts w:ascii="Calibri" w:hAnsi="Calibri"/>
          <w:color w:val="2E74B5"/>
          <w:sz w:val="32"/>
        </w:rPr>
        <w:t>Additional references</w:t>
      </w:r>
    </w:p>
    <w:tbl>
      <w:tblPr>
        <w:tblStyle w:val="TableGrid"/>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4680"/>
        <w:gridCol w:w="8712"/>
      </w:tblGrid>
      <w:tr w:rsidR="00B77180" w14:paraId="6C906EDD" w14:textId="77777777">
        <w:tc>
          <w:tcPr>
            <w:tcW w:w="648" w:type="dxa"/>
            <w:shd w:val="clear" w:color="auto" w:fill="E8EEF5"/>
            <w:tcMar>
              <w:top w:w="80" w:type="dxa"/>
              <w:left w:w="120" w:type="dxa"/>
              <w:bottom w:w="80" w:type="dxa"/>
              <w:right w:w="120" w:type="dxa"/>
            </w:tcMar>
          </w:tcPr>
          <w:p w14:paraId="6C70C509" w14:textId="77777777" w:rsidR="00B77180" w:rsidRDefault="00B77180"/>
        </w:tc>
        <w:tc>
          <w:tcPr>
            <w:tcW w:w="8712" w:type="dxa"/>
            <w:shd w:val="clear" w:color="auto" w:fill="E8EEF5"/>
            <w:tcMar>
              <w:top w:w="80" w:type="dxa"/>
              <w:left w:w="120" w:type="dxa"/>
              <w:bottom w:w="80" w:type="dxa"/>
              <w:right w:w="120" w:type="dxa"/>
            </w:tcMar>
          </w:tcPr>
          <w:p w14:paraId="3D43C95B" w14:textId="77777777" w:rsidR="00B77180" w:rsidRDefault="007D514C">
            <w:r>
              <w:rPr>
                <w:b/>
                <w:color w:val="1F4D78"/>
                <w:sz w:val="20"/>
              </w:rPr>
              <w:t>Workflow / tool / topic</w:t>
            </w:r>
          </w:p>
        </w:tc>
      </w:tr>
      <w:tr w:rsidR="00B77180" w14:paraId="6D55E1AA" w14:textId="77777777">
        <w:tc>
          <w:tcPr>
            <w:tcW w:w="4680" w:type="dxa"/>
            <w:shd w:val="clear" w:color="auto" w:fill="F6F8FB"/>
            <w:tcMar>
              <w:top w:w="100" w:type="dxa"/>
              <w:left w:w="120" w:type="dxa"/>
              <w:bottom w:w="100" w:type="dxa"/>
              <w:right w:w="120" w:type="dxa"/>
            </w:tcMar>
            <w:vAlign w:val="center"/>
          </w:tcPr>
          <w:p w14:paraId="7BFA0712" w14:textId="77777777" w:rsidR="00B77180" w:rsidRDefault="007D514C">
            <w:pPr>
              <w:jc w:val="center"/>
            </w:pPr>
            <w:r>
              <w:rPr>
                <w:color w:val="64748B"/>
              </w:rPr>
              <w:t>□</w:t>
            </w:r>
          </w:p>
        </w:tc>
        <w:tc>
          <w:tcPr>
            <w:tcW w:w="4680" w:type="dxa"/>
            <w:tcMar>
              <w:top w:w="100" w:type="dxa"/>
              <w:left w:w="120" w:type="dxa"/>
              <w:bottom w:w="100" w:type="dxa"/>
              <w:right w:w="120" w:type="dxa"/>
            </w:tcMar>
            <w:vAlign w:val="center"/>
          </w:tcPr>
          <w:p w14:paraId="41EE483B" w14:textId="77777777" w:rsidR="00B77180" w:rsidRDefault="007D514C">
            <w:pPr>
              <w:spacing w:after="40"/>
            </w:pPr>
            <w:r>
              <w:rPr>
                <w:b/>
                <w:sz w:val="20"/>
              </w:rPr>
              <w:t>LearnAITesting.com</w:t>
            </w:r>
            <w:r>
              <w:br/>
            </w:r>
            <w:r>
              <w:rPr>
                <w:sz w:val="18"/>
              </w:rPr>
              <w:t>Learn how to use AI tools like ChatGPT to assist in software testing tasks.</w:t>
            </w:r>
            <w:r>
              <w:rPr>
                <w:b/>
                <w:color w:val="1F4D78"/>
                <w:sz w:val="18"/>
              </w:rPr>
              <w:br/>
              <w:t xml:space="preserve">Example: </w:t>
            </w:r>
            <w:r>
              <w:rPr>
                <w:sz w:val="18"/>
              </w:rPr>
              <w:t>Using ChatGPT to generate test cases for a login feature.</w:t>
            </w:r>
            <w:r>
              <w:rPr>
                <w:b/>
                <w:color w:val="1F4D78"/>
                <w:sz w:val="18"/>
              </w:rPr>
              <w:br/>
              <w:t xml:space="preserve">Steps: </w:t>
            </w:r>
            <w:r>
              <w:rPr>
                <w:sz w:val="18"/>
              </w:rPr>
              <w:t>1) Open ChatGPT (chat.openai.com) and log in. 2) Enter a prompt such as "Generate test cases for a user login page." 3) Review and adapt the suggested test cases for your application.</w:t>
            </w:r>
          </w:p>
        </w:tc>
      </w:tr>
    </w:tbl>
    <w:p w14:paraId="12BF159F" w14:textId="77777777" w:rsidR="00B77180" w:rsidRDefault="00B77180">
      <w:pPr>
        <w:spacing w:after="120"/>
      </w:pPr>
    </w:p>
    <w:p w14:paraId="47AD26BD" w14:textId="77777777" w:rsidR="00B77180" w:rsidRDefault="007D514C">
      <w:r>
        <w:br w:type="page"/>
      </w:r>
    </w:p>
    <w:p w14:paraId="58B4006B" w14:textId="77777777" w:rsidR="00B77180" w:rsidRDefault="007D514C">
      <w:pPr>
        <w:pStyle w:val="Heading1"/>
        <w:spacing w:before="360" w:after="200"/>
      </w:pPr>
      <w:r>
        <w:rPr>
          <w:rFonts w:ascii="Calibri" w:hAnsi="Calibri"/>
          <w:color w:val="2E74B5"/>
          <w:sz w:val="32"/>
        </w:rPr>
        <w:lastRenderedPageBreak/>
        <w:t>Source notes</w:t>
      </w:r>
    </w:p>
    <w:p w14:paraId="0C80E7F5" w14:textId="77777777" w:rsidR="00B77180" w:rsidRDefault="007D514C">
      <w:pPr>
        <w:spacing w:after="80" w:line="300" w:lineRule="auto"/>
      </w:pPr>
      <w:r>
        <w:t>Workbook: track (1).xlsx</w:t>
      </w:r>
    </w:p>
    <w:p w14:paraId="484F68BC" w14:textId="77777777" w:rsidR="00B77180" w:rsidRDefault="007D514C">
      <w:pPr>
        <w:spacing w:after="80" w:line="300" w:lineRule="auto"/>
      </w:pPr>
      <w:r>
        <w:t>Sheet: AI</w:t>
      </w:r>
    </w:p>
    <w:p w14:paraId="2971E01F" w14:textId="77777777" w:rsidR="00B77180" w:rsidRDefault="007D514C">
      <w:pPr>
        <w:spacing w:after="80" w:line="300" w:lineRule="auto"/>
      </w:pPr>
      <w:r>
        <w:t>Generated: 2026-05-16</w:t>
      </w:r>
    </w:p>
    <w:p w14:paraId="10AFC75A" w14:textId="77777777" w:rsidR="00B77180" w:rsidRDefault="007D514C">
      <w:pPr>
        <w:spacing w:after="80" w:line="300" w:lineRule="auto"/>
      </w:pPr>
      <w:r>
        <w:t>All non-empty AI sheet entries were preserved, including column G: information. Empty spreadsheet columns were removed, and blank continuation cells were converted into clear section grouping.</w:t>
      </w:r>
    </w:p>
    <w:sectPr w:rsidR="00B77180" w:rsidSect="00034616">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D556" w14:textId="77777777" w:rsidR="007D514C" w:rsidRDefault="007D514C">
      <w:pPr>
        <w:spacing w:after="0" w:line="240" w:lineRule="auto"/>
      </w:pPr>
      <w:r>
        <w:separator/>
      </w:r>
    </w:p>
  </w:endnote>
  <w:endnote w:type="continuationSeparator" w:id="0">
    <w:p w14:paraId="19DDFC95" w14:textId="77777777" w:rsidR="007D514C" w:rsidRDefault="007D5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5057" w14:textId="77777777" w:rsidR="00B77180" w:rsidRDefault="007D514C">
    <w:pPr>
      <w:pStyle w:val="Footer"/>
      <w:jc w:val="center"/>
    </w:pPr>
    <w:r>
      <w:rPr>
        <w:color w:val="64748B"/>
        <w:sz w:val="18"/>
      </w:rPr>
      <w:t>Extracted from AI 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A0E3" w14:textId="77777777" w:rsidR="007D514C" w:rsidRDefault="007D514C">
      <w:pPr>
        <w:spacing w:after="0" w:line="240" w:lineRule="auto"/>
      </w:pPr>
      <w:r>
        <w:separator/>
      </w:r>
    </w:p>
  </w:footnote>
  <w:footnote w:type="continuationSeparator" w:id="0">
    <w:p w14:paraId="2F7050CE" w14:textId="77777777" w:rsidR="007D514C" w:rsidRDefault="007D5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438E" w14:textId="77777777" w:rsidR="00B77180" w:rsidRDefault="007D514C">
    <w:pPr>
      <w:pStyle w:val="Header"/>
      <w:jc w:val="right"/>
    </w:pPr>
    <w:r>
      <w:rPr>
        <w:color w:val="64748B"/>
        <w:sz w:val="18"/>
      </w:rPr>
      <w:t>AI QA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623460">
    <w:abstractNumId w:val="8"/>
  </w:num>
  <w:num w:numId="2" w16cid:durableId="1255358002">
    <w:abstractNumId w:val="6"/>
  </w:num>
  <w:num w:numId="3" w16cid:durableId="2104717853">
    <w:abstractNumId w:val="5"/>
  </w:num>
  <w:num w:numId="4" w16cid:durableId="1510095269">
    <w:abstractNumId w:val="4"/>
  </w:num>
  <w:num w:numId="5" w16cid:durableId="7144236">
    <w:abstractNumId w:val="7"/>
  </w:num>
  <w:num w:numId="6" w16cid:durableId="1521119614">
    <w:abstractNumId w:val="3"/>
  </w:num>
  <w:num w:numId="7" w16cid:durableId="2075350948">
    <w:abstractNumId w:val="2"/>
  </w:num>
  <w:num w:numId="8" w16cid:durableId="1328440903">
    <w:abstractNumId w:val="1"/>
  </w:num>
  <w:num w:numId="9" w16cid:durableId="198870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7C4"/>
    <w:rsid w:val="0015074B"/>
    <w:rsid w:val="0029639D"/>
    <w:rsid w:val="00326F90"/>
    <w:rsid w:val="007D514C"/>
    <w:rsid w:val="00AA1D8D"/>
    <w:rsid w:val="00B47730"/>
    <w:rsid w:val="00B77180"/>
    <w:rsid w:val="00C676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75E7C"/>
  <w14:defaultImageDpi w14:val="300"/>
  <w15:docId w15:val="{F9DF81FF-1E4B-4F2B-911C-21C8CAB9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iftsync.tricentis.com/p/genaitesting-course-1" TargetMode="External"/><Relationship Id="rId13" Type="http://schemas.openxmlformats.org/officeDocument/2006/relationships/hyperlink" Target="https://shiftsync.tricentis.com/p/karthikaifundamentals_1" TargetMode="External"/><Relationship Id="rId18" Type="http://schemas.openxmlformats.org/officeDocument/2006/relationships/hyperlink" Target="https://shiftsync.tricentis.com/p/karthikaifundamentals_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hiftsync.tricentis.com/p/karthikaifundamentals_8" TargetMode="External"/><Relationship Id="rId7" Type="http://schemas.openxmlformats.org/officeDocument/2006/relationships/endnotes" Target="endnotes.xml"/><Relationship Id="rId12" Type="http://schemas.openxmlformats.org/officeDocument/2006/relationships/hyperlink" Target="https://shiftsync.tricentis.com/p/genaitesting-course-4" TargetMode="External"/><Relationship Id="rId17" Type="http://schemas.openxmlformats.org/officeDocument/2006/relationships/hyperlink" Target="https://shiftsync.tricentis.com/p/karthikaifundamentals_4"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hiftsync.tricentis.com/p/karthikaifundamentals_3" TargetMode="External"/><Relationship Id="rId20" Type="http://schemas.openxmlformats.org/officeDocument/2006/relationships/hyperlink" Target="https://shiftsync.tricentis.com/p/karthikaifundamentals_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iftsync.tricentis.com/p/genaitesting-course-3"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hiftsync.tricentis.com/p/karthikaifundamentals_2" TargetMode="External"/><Relationship Id="rId23" Type="http://schemas.openxmlformats.org/officeDocument/2006/relationships/hyperlink" Target="https://shiftsync.tricentis.com/p/karthikaifundamentals_10" TargetMode="External"/><Relationship Id="rId10" Type="http://schemas.openxmlformats.org/officeDocument/2006/relationships/hyperlink" Target="https://shiftsync.tricentis.com/p/genaitesting-course-2" TargetMode="External"/><Relationship Id="rId19" Type="http://schemas.openxmlformats.org/officeDocument/2006/relationships/hyperlink" Target="https://shiftsync.tricentis.com/p/karthikaifundamentals_6" TargetMode="External"/><Relationship Id="rId4" Type="http://schemas.openxmlformats.org/officeDocument/2006/relationships/settings" Target="settings.xml"/><Relationship Id="rId9" Type="http://schemas.openxmlformats.org/officeDocument/2006/relationships/hyperlink" Target="https://shiftsync.tricentis.com/certification-courses-84/generative-ai-for-testers-certification-course-2106" TargetMode="External"/><Relationship Id="rId14" Type="http://schemas.openxmlformats.org/officeDocument/2006/relationships/hyperlink" Target="https://shiftsync.tricentis.com/certification-courses-84/course-ai-test-engineering-master-vibe-testing-ai-tools-and-agents-2644" TargetMode="External"/><Relationship Id="rId22" Type="http://schemas.openxmlformats.org/officeDocument/2006/relationships/hyperlink" Target="https://shiftsync.tricentis.com/p/karthikaifundamentals_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3147</Words>
  <Characters>17939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WASIM ANSARI</cp:lastModifiedBy>
  <cp:revision>2</cp:revision>
  <dcterms:created xsi:type="dcterms:W3CDTF">2026-05-16T10:30:00Z</dcterms:created>
  <dcterms:modified xsi:type="dcterms:W3CDTF">2026-05-16T10:30:00Z</dcterms:modified>
  <cp:category/>
</cp:coreProperties>
</file>