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C3120">
      <w:r>
        <w:rPr>
          <w:rFonts w:hint="default"/>
        </w:rPr>
        <w:t>实验十一：软件体系结构设计（三）——SAD最终版</w:t>
      </w:r>
    </w:p>
    <w:p w14:paraId="61DAE311">
      <w:r>
        <w:rPr>
          <w:rFonts w:hint="default"/>
        </w:rPr>
        <w:t>小组名称：____</w:t>
      </w:r>
      <w:r>
        <w:rPr>
          <w:rFonts w:hint="eastAsia"/>
          <w:lang w:val="en-US" w:eastAsia="zh-CN"/>
        </w:rPr>
        <w:t>try harder</w:t>
      </w:r>
      <w:r>
        <w:rPr>
          <w:rFonts w:hint="default"/>
        </w:rPr>
        <w:t>__</w:t>
      </w:r>
      <w:r>
        <w:rPr>
          <w:rFonts w:hint="default"/>
        </w:rPr>
        <w:br w:type="textWrapping"/>
      </w:r>
      <w:r>
        <w:rPr>
          <w:rFonts w:hint="default"/>
        </w:rPr>
        <w:t>完成日期：2026年06月</w:t>
      </w:r>
      <w:r>
        <w:rPr>
          <w:rFonts w:hint="eastAsia"/>
          <w:lang w:val="en-US" w:eastAsia="zh-CN"/>
        </w:rPr>
        <w:t>5</w:t>
      </w:r>
      <w:r>
        <w:rPr>
          <w:rFonts w:hint="default"/>
        </w:rPr>
        <w:t>日</w:t>
      </w:r>
      <w:r>
        <w:rPr>
          <w:rFonts w:hint="default"/>
        </w:rPr>
        <w:br w:type="textWrapping"/>
      </w:r>
      <w:r>
        <w:rPr>
          <w:rFonts w:hint="default"/>
        </w:rPr>
        <w:t>适用项目：小型网上书店管理系统</w:t>
      </w:r>
    </w:p>
    <w:p w14:paraId="7F3E008B">
      <w:pPr>
        <w:rPr>
          <w:rFonts w:hint="default"/>
        </w:rPr>
      </w:pPr>
      <w:r>
        <w:rPr>
          <w:rFonts w:hint="default"/>
        </w:rPr>
        <w:t>一、实验概述（负责人：李卓毅）</w:t>
      </w:r>
    </w:p>
    <w:p w14:paraId="1E6EF1EC">
      <w:r>
        <w:rPr>
          <w:rFonts w:hint="default"/>
        </w:rPr>
        <w:t>1.1 实验目的</w:t>
      </w:r>
    </w:p>
    <w:p w14:paraId="7851B73E">
      <w:r>
        <w:rPr>
          <w:rFonts w:hint="default"/>
        </w:rPr>
        <w:t>深入理解软件体系结构的设计与评估改进方法。</w:t>
      </w:r>
    </w:p>
    <w:p w14:paraId="71094365">
      <w:r>
        <w:rPr>
          <w:rFonts w:hint="default"/>
        </w:rPr>
        <w:t>在实验九、十的基础上，完成本项目SAD的终稿。</w:t>
      </w:r>
    </w:p>
    <w:p w14:paraId="3BC1588A">
      <w:r>
        <w:rPr>
          <w:rFonts w:hint="default"/>
        </w:rPr>
        <w:t>1.2 实验内容</w:t>
      </w:r>
    </w:p>
    <w:p w14:paraId="4A902798">
      <w:r>
        <w:rPr>
          <w:rFonts w:hint="default"/>
        </w:rPr>
        <w:t>补充完善SAD中的架构视图、模块分解、接口设计、部署描述等章节。</w:t>
      </w:r>
    </w:p>
    <w:p w14:paraId="651FBC82">
      <w:r>
        <w:rPr>
          <w:rFonts w:hint="default"/>
        </w:rPr>
        <w:t>确保SAD与SRS、可行性报告保持一致。</w:t>
      </w:r>
    </w:p>
    <w:p w14:paraId="1210FE4B">
      <w:r>
        <w:rPr>
          <w:rFonts w:hint="default"/>
        </w:rPr>
        <w:t>根据小组讨论和指导老师反馈，对SAD进行评审和修改。</w:t>
      </w:r>
    </w:p>
    <w:p w14:paraId="5005DD90">
      <w:r>
        <w:rPr>
          <w:rFonts w:hint="default"/>
        </w:rPr>
        <w:t>将SAD最终版本提交至GitHub仓库。</w:t>
      </w:r>
    </w:p>
    <w:p w14:paraId="5C20B2D1">
      <w:pPr>
        <w:rPr>
          <w:rFonts w:hint="default"/>
        </w:rPr>
      </w:pPr>
      <w:r>
        <w:rPr>
          <w:rFonts w:hint="default"/>
        </w:rPr>
        <w:t>1.3 本次实验补充内容</w:t>
      </w:r>
    </w:p>
    <w:tbl>
      <w:tblPr>
        <w:tblStyle w:val="8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9"/>
        <w:gridCol w:w="4141"/>
        <w:gridCol w:w="1070"/>
      </w:tblGrid>
      <w:tr w14:paraId="6B480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CB5CC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补充项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31C3C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CA9DA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4ED2A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C3868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SAD结构完整性检查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DAA48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按GB/T 8567-2006补充缺失章节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8EAD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李卓毅</w:t>
            </w:r>
          </w:p>
        </w:tc>
      </w:tr>
      <w:tr w14:paraId="5C39C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ED939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接口详细设计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61BD8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API请求/响应格式示例、错误码定义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9030E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鲁文康</w:t>
            </w:r>
          </w:p>
        </w:tc>
      </w:tr>
      <w:tr w14:paraId="5BBD3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0FBD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模块详细设计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AC576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各模块内部流程、关键算法描述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FB2B5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王博涵</w:t>
            </w:r>
          </w:p>
        </w:tc>
      </w:tr>
      <w:tr w14:paraId="4DF63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BA02A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异常处理与安全设计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7352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异常处理策略、安全防护措施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34616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张子霖</w:t>
            </w:r>
          </w:p>
        </w:tc>
      </w:tr>
      <w:tr w14:paraId="509DE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CDAC9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质量属性场景评估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394C0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ATAM方法评估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3F31E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林翰</w:t>
            </w:r>
          </w:p>
        </w:tc>
      </w:tr>
      <w:tr w14:paraId="2A9EA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98DC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部署拓扑图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BB2EE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系统部署拓扑图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2566D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林翰</w:t>
            </w:r>
          </w:p>
        </w:tc>
      </w:tr>
      <w:tr w14:paraId="4CD91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05262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文档一致性检查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08D55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SAD与SRS、可行性报告一致性核对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6F7BB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全体</w:t>
            </w:r>
          </w:p>
        </w:tc>
      </w:tr>
    </w:tbl>
    <w:p w14:paraId="1C983509">
      <w:pPr>
        <w:rPr>
          <w:rFonts w:hint="default"/>
        </w:rPr>
      </w:pPr>
      <w:r>
        <w:rPr>
          <w:rFonts w:hint="default"/>
        </w:rPr>
        <w:t>二、SAD最终版</w:t>
      </w:r>
    </w:p>
    <w:p w14:paraId="1BE2FD95">
      <w:pPr>
        <w:rPr>
          <w:rFonts w:hint="default"/>
        </w:rPr>
      </w:pPr>
      <w:r>
        <w:rPr>
          <w:rFonts w:hint="default"/>
        </w:rPr>
        <w:t>第1章 引言（负责人：李卓毅）</w:t>
      </w:r>
    </w:p>
    <w:p w14:paraId="72BA5257">
      <w:pPr>
        <w:rPr>
          <w:rFonts w:hint="default"/>
        </w:rPr>
      </w:pPr>
      <w:r>
        <w:rPr>
          <w:rFonts w:hint="default"/>
        </w:rPr>
        <w:t>1.1 文档目的</w:t>
      </w:r>
    </w:p>
    <w:p w14:paraId="6AB42C29">
      <w:pPr>
        <w:rPr>
          <w:rFonts w:hint="default"/>
        </w:rPr>
      </w:pPr>
      <w:r>
        <w:rPr>
          <w:rFonts w:hint="default"/>
        </w:rPr>
        <w:t>本文档为“小型网上书店管理系统”的软件体系结构设计说明书。编制依据为GB/T 8567-2006及IEEE 42010-2011。文档定义系统的架构风格、模块分解、接口规范、部署视图及质量属性，为开发、测试、部署和维护提供技术依据。</w:t>
      </w:r>
    </w:p>
    <w:p w14:paraId="5F822D7C">
      <w:pPr>
        <w:rPr>
          <w:rFonts w:hint="default"/>
        </w:rPr>
      </w:pPr>
      <w:r>
        <w:rPr>
          <w:rFonts w:hint="default"/>
        </w:rPr>
        <w:t>1.2 适用范围</w:t>
      </w:r>
    </w:p>
    <w:p w14:paraId="05A4D69F">
      <w:pPr>
        <w:rPr>
          <w:rFonts w:hint="default"/>
        </w:rPr>
      </w:pPr>
      <w:r>
        <w:rPr>
          <w:rFonts w:hint="default"/>
        </w:rPr>
        <w:t>本系统为B/S架构的轻量化Web应用。用户分为三类：游客（浏览）、注册会员（购书）、管理员（后台管理）。系统运行于学校实验室或个人服务器环境，适配Chrome/Edge浏览器。</w:t>
      </w:r>
    </w:p>
    <w:p w14:paraId="646C052B">
      <w:pPr>
        <w:rPr>
          <w:rFonts w:hint="default"/>
        </w:rPr>
      </w:pPr>
      <w:r>
        <w:rPr>
          <w:rFonts w:hint="default"/>
        </w:rPr>
        <w:t>1.3 术语与缩略语</w:t>
      </w:r>
    </w:p>
    <w:tbl>
      <w:tblPr>
        <w:tblStyle w:val="8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8"/>
        <w:gridCol w:w="6702"/>
      </w:tblGrid>
      <w:tr w14:paraId="76679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2D051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术语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6C3F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含义</w:t>
            </w:r>
          </w:p>
        </w:tc>
      </w:tr>
      <w:tr w14:paraId="1B80F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39C36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SAD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EAC27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Software Architecture Document，软件体系结构文档</w:t>
            </w:r>
          </w:p>
        </w:tc>
      </w:tr>
      <w:tr w14:paraId="4CEF0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FC586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B/S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31E8A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Browser/Server，浏览器/服务器架构</w:t>
            </w:r>
          </w:p>
        </w:tc>
      </w:tr>
      <w:tr w14:paraId="5D0BF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778DE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MVC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0E6BF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Model-View-Controller，模型-视图-控制器</w:t>
            </w:r>
          </w:p>
        </w:tc>
      </w:tr>
      <w:tr w14:paraId="6F55B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32E7F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ORM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6B1A8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Object-Relational Mapping，对象关系映射</w:t>
            </w:r>
          </w:p>
        </w:tc>
      </w:tr>
      <w:tr w14:paraId="7C735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19C92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DAO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460B3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Data Access Object，数据访问对象</w:t>
            </w:r>
          </w:p>
        </w:tc>
      </w:tr>
      <w:tr w14:paraId="4F65F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11D93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API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33065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Application Programming Interface，应用程序接口</w:t>
            </w:r>
          </w:p>
        </w:tc>
      </w:tr>
    </w:tbl>
    <w:p w14:paraId="43AB182C">
      <w:r>
        <w:rPr>
          <w:rFonts w:hint="default"/>
        </w:rPr>
        <w:t>1.4 参考资料</w:t>
      </w:r>
    </w:p>
    <w:p w14:paraId="5001704C">
      <w:r>
        <w:rPr>
          <w:rFonts w:hint="default"/>
        </w:rPr>
        <w:t>GB/T 8567-2006《计算机软件产品开发文件编制指南》</w:t>
      </w:r>
    </w:p>
    <w:p w14:paraId="65E0ACDA">
      <w:r>
        <w:rPr>
          <w:rFonts w:hint="default"/>
        </w:rPr>
        <w:t>IEEE 42010-2011《软件体系结构文档编制标准》</w:t>
      </w:r>
    </w:p>
    <w:p w14:paraId="084A17EA">
      <w:r>
        <w:rPr>
          <w:rFonts w:hint="default"/>
        </w:rPr>
        <w:t>教材《软件工程》相关章节</w:t>
      </w:r>
    </w:p>
    <w:p w14:paraId="025F47CF">
      <w:r>
        <w:rPr>
          <w:rFonts w:hint="default"/>
        </w:rPr>
        <w:t>本项目SRS V1.0</w:t>
      </w:r>
    </w:p>
    <w:p w14:paraId="2DC0DA9A">
      <w:pPr>
        <w:rPr>
          <w:rFonts w:hint="default"/>
        </w:rPr>
      </w:pPr>
      <w:r>
        <w:rPr>
          <w:rFonts w:hint="default"/>
        </w:rPr>
        <w:t>第2章 体系结构概述（负责人：张子霖）</w:t>
      </w:r>
    </w:p>
    <w:p w14:paraId="0388DAF8">
      <w:pPr>
        <w:rPr>
          <w:rFonts w:hint="default"/>
        </w:rPr>
      </w:pPr>
      <w:r>
        <w:rPr>
          <w:rFonts w:hint="default"/>
        </w:rPr>
        <w:t>2.1 架构风格</w:t>
      </w:r>
    </w:p>
    <w:p w14:paraId="27480AEB">
      <w:pPr>
        <w:rPr>
          <w:rFonts w:hint="default"/>
        </w:rPr>
      </w:pPr>
      <w:r>
        <w:rPr>
          <w:rFonts w:hint="default"/>
        </w:rPr>
        <w:t>本项目采用B/S架构、三层分层和MVC模式的复合架构。</w:t>
      </w:r>
    </w:p>
    <w:p w14:paraId="2DE772FF">
      <w:pPr>
        <w:rPr>
          <w:rFonts w:hint="default"/>
        </w:rPr>
      </w:pPr>
      <w:r>
        <w:rPr>
          <w:rFonts w:hint="default"/>
        </w:rPr>
        <w:t>图1 系统整体架构风格图</w:t>
      </w:r>
    </w:p>
    <w:p w14:paraId="01BB0873">
      <w:r>
        <w:drawing>
          <wp:inline distT="0" distB="0" distL="114300" distR="114300">
            <wp:extent cx="3714750" cy="8855710"/>
            <wp:effectExtent l="0" t="0" r="635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85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7"/>
        <w:gridCol w:w="5613"/>
      </w:tblGrid>
      <w:tr w14:paraId="33EF3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338F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风格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825F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选择理由</w:t>
            </w:r>
          </w:p>
        </w:tc>
      </w:tr>
      <w:tr w14:paraId="020E4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1798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B/S架构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9DC5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浏览器访问，免安装，跨平台</w:t>
            </w:r>
          </w:p>
        </w:tc>
      </w:tr>
      <w:tr w14:paraId="1AED9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4D9F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三层分层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D7B6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表示层、业务层、数据层职责分离</w:t>
            </w:r>
          </w:p>
        </w:tc>
      </w:tr>
      <w:tr w14:paraId="1A3FD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556B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MVC模式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0F8B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前后端分离，支持并行开发</w:t>
            </w:r>
          </w:p>
        </w:tc>
      </w:tr>
    </w:tbl>
    <w:p w14:paraId="3A56AEA4">
      <w:r>
        <w:rPr>
          <w:rFonts w:hint="default"/>
        </w:rPr>
        <w:t>2.2 技术选型</w:t>
      </w:r>
    </w:p>
    <w:tbl>
      <w:tblPr>
        <w:tblStyle w:val="8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9"/>
        <w:gridCol w:w="3100"/>
        <w:gridCol w:w="3471"/>
      </w:tblGrid>
      <w:tr w14:paraId="5D329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9DD78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层次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F564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技术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7897F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选型理由</w:t>
            </w:r>
          </w:p>
        </w:tc>
      </w:tr>
      <w:tr w14:paraId="7F814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64FF9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8FD98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HTML5 + CSS3 + JavaScript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218F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学习成本低，适配所有浏览器</w:t>
            </w:r>
          </w:p>
        </w:tc>
      </w:tr>
      <w:tr w14:paraId="3E667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C283A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5F0B5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Python Flask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B2360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轻量框架，开发速度快</w:t>
            </w:r>
          </w:p>
        </w:tc>
      </w:tr>
      <w:tr w14:paraId="72B5E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174D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数据库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CE52F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MySQL 5.7+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3A0A7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开源，课程指定</w:t>
            </w:r>
          </w:p>
        </w:tc>
      </w:tr>
    </w:tbl>
    <w:p w14:paraId="7BCE8085">
      <w:pPr>
        <w:rPr>
          <w:rFonts w:hint="default"/>
        </w:rPr>
      </w:pPr>
      <w:r>
        <w:rPr>
          <w:rFonts w:hint="default"/>
        </w:rPr>
        <w:t>2.3 体系结构视图（Kruchten 4+1）</w:t>
      </w:r>
    </w:p>
    <w:p w14:paraId="5B98343D">
      <w:r>
        <w:rPr>
          <w:rFonts w:hint="default"/>
        </w:rPr>
        <w:t>2.3.1 逻辑视图——包结构（负责人：李卓毅）</w:t>
      </w:r>
    </w:p>
    <w:p w14:paraId="1851889D">
      <w:pPr>
        <w:rPr>
          <w:rFonts w:hint="default"/>
        </w:rPr>
      </w:pPr>
      <w:r>
        <w:rPr>
          <w:rFonts w:hint="default"/>
        </w:rPr>
        <w:t>图2 后端包结构图</w:t>
      </w:r>
    </w:p>
    <w:p w14:paraId="6D6D6F46">
      <w:r>
        <w:drawing>
          <wp:inline distT="0" distB="0" distL="114300" distR="114300">
            <wp:extent cx="5269865" cy="9696450"/>
            <wp:effectExtent l="0" t="0" r="63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69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9A1B1">
      <w:r>
        <w:rPr>
          <w:rFonts w:hint="default"/>
        </w:rPr>
        <w:t>核心实体及关系</w:t>
      </w:r>
    </w:p>
    <w:tbl>
      <w:tblPr>
        <w:tblStyle w:val="8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1"/>
        <w:gridCol w:w="4362"/>
        <w:gridCol w:w="2247"/>
      </w:tblGrid>
      <w:tr w14:paraId="61EF9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04AECA">
            <w:r>
              <w:rPr>
                <w:rFonts w:hint="default"/>
                <w:lang w:val="en-US" w:eastAsia="zh-CN"/>
              </w:rPr>
              <w:t>实体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D4B13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核心属性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0EECF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关联关系</w:t>
            </w:r>
          </w:p>
        </w:tc>
      </w:tr>
      <w:tr w14:paraId="7D547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907C4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User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2D99B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user_id, username, password, nickname, reg_time, 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7A262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1:n→Order, 1:n→CartItem</w:t>
            </w:r>
          </w:p>
        </w:tc>
      </w:tr>
      <w:tr w14:paraId="059B3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C5A93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Book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946D6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book_id, name, author, price, stock, category_id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41FDA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n:1→Category</w:t>
            </w:r>
          </w:p>
        </w:tc>
      </w:tr>
      <w:tr w14:paraId="1A070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6F4B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Order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0A94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order_id, user_id, total, address, 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706E7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n:1→User, 1:n→OrderItem</w:t>
            </w:r>
          </w:p>
        </w:tc>
      </w:tr>
      <w:tr w14:paraId="15535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0D247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CartItem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5B644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cart_id, user_id, book_id, quantity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D2D2C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n:1→User, n:1→Book</w:t>
            </w:r>
          </w:p>
        </w:tc>
      </w:tr>
      <w:tr w14:paraId="1ED48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252B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Message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FA82C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msg_id, user_id, content, reply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F55D8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n:1→User</w:t>
            </w:r>
          </w:p>
        </w:tc>
      </w:tr>
    </w:tbl>
    <w:p w14:paraId="3F086AEC">
      <w:pPr>
        <w:rPr>
          <w:rFonts w:hint="default"/>
        </w:rPr>
      </w:pPr>
      <w:r>
        <w:rPr>
          <w:rFonts w:hint="default"/>
        </w:rPr>
        <w:t>2.3.2 进程视图（负责人：王博涵）</w:t>
      </w:r>
    </w:p>
    <w:p w14:paraId="71E3B2F5">
      <w:r>
        <w:rPr>
          <w:rFonts w:hint="default"/>
        </w:rPr>
        <w:t>系统为单进程多线程Web应用：</w:t>
      </w:r>
    </w:p>
    <w:p w14:paraId="790E7577">
      <w:r>
        <w:rPr>
          <w:rFonts w:hint="default"/>
        </w:rPr>
        <w:t>Flask/Gunicorn作为主进程。</w:t>
      </w:r>
    </w:p>
    <w:p w14:paraId="6FBE7545">
      <w:r>
        <w:rPr>
          <w:rFonts w:hint="default"/>
        </w:rPr>
        <w:t>每个HTTP请求由独立线程处理，线程间通过数据库共享数据。</w:t>
      </w:r>
    </w:p>
    <w:p w14:paraId="4934C7BF">
      <w:r>
        <w:rPr>
          <w:rFonts w:hint="default"/>
        </w:rPr>
        <w:t>下单扣库存操作使用数据库事务保证原子性。</w:t>
      </w:r>
    </w:p>
    <w:p w14:paraId="08F09BE6">
      <w:r>
        <w:rPr>
          <w:rFonts w:hint="default"/>
        </w:rPr>
        <w:t>并发策略：使用SELECT ... FOR UPDATE行锁防止超卖。</w:t>
      </w:r>
    </w:p>
    <w:p w14:paraId="04C1BDB3">
      <w:pPr>
        <w:rPr>
          <w:rFonts w:hint="default"/>
        </w:rPr>
      </w:pPr>
      <w:r>
        <w:rPr>
          <w:rFonts w:hint="default"/>
        </w:rPr>
        <w:t>2.3.3 物理视图（负责人：林翰）</w:t>
      </w:r>
    </w:p>
    <w:p w14:paraId="103D03D2">
      <w:pPr>
        <w:rPr>
          <w:rFonts w:hint="default"/>
        </w:rPr>
      </w:pPr>
      <w:r>
        <w:rPr>
          <w:rFonts w:hint="default"/>
        </w:rPr>
        <w:t>图3 物理部署拓扑图</w:t>
      </w:r>
    </w:p>
    <w:p w14:paraId="781AB71A">
      <w:r>
        <w:drawing>
          <wp:inline distT="0" distB="0" distL="114300" distR="114300">
            <wp:extent cx="5266055" cy="1037590"/>
            <wp:effectExtent l="0" t="0" r="444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0"/>
        <w:gridCol w:w="1339"/>
        <w:gridCol w:w="3275"/>
        <w:gridCol w:w="740"/>
      </w:tblGrid>
      <w:tr w14:paraId="245DF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60DFDE">
            <w:r>
              <w:rPr>
                <w:rFonts w:hint="default"/>
                <w:lang w:val="en-US" w:eastAsia="zh-CN"/>
              </w:rPr>
              <w:t>节点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28945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部署内容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D9BBF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硬件要求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A735C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数量</w:t>
            </w:r>
          </w:p>
        </w:tc>
      </w:tr>
      <w:tr w14:paraId="228D0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CBDB1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客户端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BD888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浏览器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2D49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普通PC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48365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若干</w:t>
            </w:r>
          </w:p>
        </w:tc>
      </w:tr>
      <w:tr w14:paraId="03D90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7EB48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Web服务器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B5030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Flask应用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AB98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1核CPU，1GB内存，20GB磁盘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269C9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1台</w:t>
            </w:r>
          </w:p>
        </w:tc>
      </w:tr>
      <w:tr w14:paraId="0BD65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75BBB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数据库服务器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94372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MySQL 5.7+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2B8F7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1核CPU，1GB内存，10GB磁盘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A58AF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1台</w:t>
            </w:r>
          </w:p>
        </w:tc>
      </w:tr>
    </w:tbl>
    <w:p w14:paraId="6181B274">
      <w:r>
        <w:rPr>
          <w:rFonts w:hint="default"/>
        </w:rPr>
        <w:t>2.3.4 开发视图——代码结构（负责人：李卓毅）</w:t>
      </w:r>
    </w:p>
    <w:p w14:paraId="771052E1">
      <w:pPr>
        <w:rPr>
          <w:rFonts w:hint="eastAsia"/>
        </w:rPr>
      </w:pPr>
      <w:r>
        <w:rPr>
          <w:rFonts w:hint="eastAsia"/>
        </w:rPr>
        <w:t>bookstore/</w:t>
      </w:r>
    </w:p>
    <w:p w14:paraId="61E446BD">
      <w:pPr>
        <w:rPr>
          <w:rFonts w:hint="eastAsia"/>
        </w:rPr>
      </w:pPr>
      <w:r>
        <w:rPr>
          <w:rFonts w:hint="eastAsia"/>
        </w:rPr>
        <w:t>├── frontend/                      # 表示层</w:t>
      </w:r>
    </w:p>
    <w:p w14:paraId="1A399BC1">
      <w:pPr>
        <w:rPr>
          <w:rFonts w:hint="eastAsia"/>
        </w:rPr>
      </w:pPr>
      <w:r>
        <w:rPr>
          <w:rFonts w:hint="eastAsia"/>
        </w:rPr>
        <w:t>│   ├── index.html                 # 首页</w:t>
      </w:r>
    </w:p>
    <w:p w14:paraId="49EB0C0E">
      <w:pPr>
        <w:rPr>
          <w:rFonts w:hint="eastAsia"/>
        </w:rPr>
      </w:pPr>
      <w:r>
        <w:rPr>
          <w:rFonts w:hint="eastAsia"/>
        </w:rPr>
        <w:t>│   ├── books.html                 # 图书浏览</w:t>
      </w:r>
    </w:p>
    <w:p w14:paraId="544FDAA6">
      <w:pPr>
        <w:rPr>
          <w:rFonts w:hint="eastAsia"/>
        </w:rPr>
      </w:pPr>
      <w:r>
        <w:rPr>
          <w:rFonts w:hint="eastAsia"/>
        </w:rPr>
        <w:t>│   ├── cart.html                  # 购物车</w:t>
      </w:r>
    </w:p>
    <w:p w14:paraId="38FCD584">
      <w:pPr>
        <w:rPr>
          <w:rFonts w:hint="eastAsia"/>
        </w:rPr>
      </w:pPr>
      <w:r>
        <w:rPr>
          <w:rFonts w:hint="eastAsia"/>
        </w:rPr>
        <w:t>│   ├── login.html / register.html # 登录/注册</w:t>
      </w:r>
    </w:p>
    <w:p w14:paraId="32A666A3">
      <w:pPr>
        <w:rPr>
          <w:rFonts w:hint="eastAsia"/>
        </w:rPr>
      </w:pPr>
      <w:r>
        <w:rPr>
          <w:rFonts w:hint="eastAsia"/>
        </w:rPr>
        <w:t>│   ├── info.html                  # 公告留言</w:t>
      </w:r>
    </w:p>
    <w:p w14:paraId="49F50F51">
      <w:pPr>
        <w:rPr>
          <w:rFonts w:hint="eastAsia"/>
        </w:rPr>
      </w:pPr>
      <w:r>
        <w:rPr>
          <w:rFonts w:hint="eastAsia"/>
        </w:rPr>
        <w:t>│   └── admin/                     # 后台管理</w:t>
      </w:r>
    </w:p>
    <w:p w14:paraId="38047558">
      <w:pPr>
        <w:rPr>
          <w:rFonts w:hint="eastAsia"/>
        </w:rPr>
      </w:pPr>
      <w:r>
        <w:rPr>
          <w:rFonts w:hint="eastAsia"/>
        </w:rPr>
        <w:t>│       ├── login.html / index.html</w:t>
      </w:r>
    </w:p>
    <w:p w14:paraId="47EAAC95">
      <w:pPr>
        <w:rPr>
          <w:rFonts w:hint="eastAsia"/>
        </w:rPr>
      </w:pPr>
      <w:r>
        <w:rPr>
          <w:rFonts w:hint="eastAsia"/>
        </w:rPr>
        <w:t>│       ├── book.html / stock.html</w:t>
      </w:r>
    </w:p>
    <w:p w14:paraId="11E06B2B">
      <w:pPr>
        <w:rPr>
          <w:rFonts w:hint="eastAsia"/>
        </w:rPr>
      </w:pPr>
      <w:r>
        <w:rPr>
          <w:rFonts w:hint="eastAsia"/>
        </w:rPr>
        <w:t>│       ├── order.html</w:t>
      </w:r>
    </w:p>
    <w:p w14:paraId="5F61E550">
      <w:pPr>
        <w:rPr>
          <w:rFonts w:hint="eastAsia"/>
        </w:rPr>
      </w:pPr>
      <w:r>
        <w:rPr>
          <w:rFonts w:hint="eastAsia"/>
        </w:rPr>
        <w:t>│       ├── customer.html</w:t>
      </w:r>
    </w:p>
    <w:p w14:paraId="325664C0">
      <w:pPr>
        <w:rPr>
          <w:rFonts w:hint="eastAsia"/>
        </w:rPr>
      </w:pPr>
      <w:r>
        <w:rPr>
          <w:rFonts w:hint="eastAsia"/>
        </w:rPr>
        <w:t>│       ├── money.html</w:t>
      </w:r>
    </w:p>
    <w:p w14:paraId="77679C97">
      <w:pPr>
        <w:rPr>
          <w:rFonts w:hint="eastAsia"/>
        </w:rPr>
      </w:pPr>
      <w:r>
        <w:rPr>
          <w:rFonts w:hint="eastAsia"/>
        </w:rPr>
        <w:t>│       └── maintain.html</w:t>
      </w:r>
    </w:p>
    <w:p w14:paraId="7CD147A3">
      <w:pPr>
        <w:rPr>
          <w:rFonts w:hint="eastAsia"/>
        </w:rPr>
      </w:pPr>
      <w:r>
        <w:rPr>
          <w:rFonts w:hint="eastAsia"/>
        </w:rPr>
        <w:t>├── backend/                       # 业务层</w:t>
      </w:r>
    </w:p>
    <w:p w14:paraId="3853FAF0">
      <w:pPr>
        <w:rPr>
          <w:rFonts w:hint="eastAsia"/>
        </w:rPr>
      </w:pPr>
      <w:r>
        <w:rPr>
          <w:rFonts w:hint="eastAsia"/>
        </w:rPr>
        <w:t>│   ├── app.py                     # 主程序入口</w:t>
      </w:r>
    </w:p>
    <w:p w14:paraId="7115426E">
      <w:pPr>
        <w:rPr>
          <w:rFonts w:hint="eastAsia"/>
        </w:rPr>
      </w:pPr>
      <w:r>
        <w:rPr>
          <w:rFonts w:hint="eastAsia"/>
        </w:rPr>
        <w:t>│   ├── controllers/               # 控制器</w:t>
      </w:r>
    </w:p>
    <w:p w14:paraId="43A07B8A">
      <w:pPr>
        <w:rPr>
          <w:rFonts w:hint="eastAsia"/>
        </w:rPr>
      </w:pPr>
      <w:r>
        <w:rPr>
          <w:rFonts w:hint="eastAsia"/>
        </w:rPr>
        <w:t>│   │   ├── auth_controller.py</w:t>
      </w:r>
    </w:p>
    <w:p w14:paraId="42CE835A">
      <w:pPr>
        <w:rPr>
          <w:rFonts w:hint="eastAsia"/>
        </w:rPr>
      </w:pPr>
      <w:r>
        <w:rPr>
          <w:rFonts w:hint="eastAsia"/>
        </w:rPr>
        <w:t>│   │   ├── book_controller.py</w:t>
      </w:r>
    </w:p>
    <w:p w14:paraId="17C24C62">
      <w:pPr>
        <w:rPr>
          <w:rFonts w:hint="eastAsia"/>
        </w:rPr>
      </w:pPr>
      <w:r>
        <w:rPr>
          <w:rFonts w:hint="eastAsia"/>
        </w:rPr>
        <w:t>│   │   ├── cart_controller.py</w:t>
      </w:r>
    </w:p>
    <w:p w14:paraId="5ED61358">
      <w:pPr>
        <w:rPr>
          <w:rFonts w:hint="eastAsia"/>
        </w:rPr>
      </w:pPr>
      <w:r>
        <w:rPr>
          <w:rFonts w:hint="eastAsia"/>
        </w:rPr>
        <w:t>│   │   ├── order_controller.py</w:t>
      </w:r>
    </w:p>
    <w:p w14:paraId="1DD69366">
      <w:pPr>
        <w:rPr>
          <w:rFonts w:hint="eastAsia"/>
        </w:rPr>
      </w:pPr>
      <w:r>
        <w:rPr>
          <w:rFonts w:hint="eastAsia"/>
        </w:rPr>
        <w:t>│   │   └── admin_controller.py</w:t>
      </w:r>
    </w:p>
    <w:p w14:paraId="48966DD4">
      <w:pPr>
        <w:rPr>
          <w:rFonts w:hint="eastAsia"/>
        </w:rPr>
      </w:pPr>
      <w:r>
        <w:rPr>
          <w:rFonts w:hint="eastAsia"/>
        </w:rPr>
        <w:t>│   ├── services/                  # 业务逻辑</w:t>
      </w:r>
    </w:p>
    <w:p w14:paraId="7118D35D">
      <w:pPr>
        <w:rPr>
          <w:rFonts w:hint="eastAsia"/>
        </w:rPr>
      </w:pPr>
      <w:r>
        <w:rPr>
          <w:rFonts w:hint="eastAsia"/>
        </w:rPr>
        <w:t>│   │   ├── user_service.py</w:t>
      </w:r>
    </w:p>
    <w:p w14:paraId="4605F528">
      <w:pPr>
        <w:rPr>
          <w:rFonts w:hint="eastAsia"/>
        </w:rPr>
      </w:pPr>
      <w:r>
        <w:rPr>
          <w:rFonts w:hint="eastAsia"/>
        </w:rPr>
        <w:t>│   │   ├── order_service.py</w:t>
      </w:r>
    </w:p>
    <w:p w14:paraId="35D82390">
      <w:pPr>
        <w:rPr>
          <w:rFonts w:hint="eastAsia"/>
        </w:rPr>
      </w:pPr>
      <w:r>
        <w:rPr>
          <w:rFonts w:hint="eastAsia"/>
        </w:rPr>
        <w:t>│   │   ├── book_service.py</w:t>
      </w:r>
    </w:p>
    <w:p w14:paraId="5E3B615B">
      <w:pPr>
        <w:rPr>
          <w:rFonts w:hint="eastAsia"/>
        </w:rPr>
      </w:pPr>
      <w:r>
        <w:rPr>
          <w:rFonts w:hint="eastAsia"/>
        </w:rPr>
        <w:t>│   │   └── cart_service.py</w:t>
      </w:r>
    </w:p>
    <w:p w14:paraId="19C372A3">
      <w:pPr>
        <w:rPr>
          <w:rFonts w:hint="eastAsia"/>
        </w:rPr>
      </w:pPr>
      <w:r>
        <w:rPr>
          <w:rFonts w:hint="eastAsia"/>
        </w:rPr>
        <w:t>│   ├── models/                    # 实体类</w:t>
      </w:r>
    </w:p>
    <w:p w14:paraId="2A5C4623">
      <w:pPr>
        <w:rPr>
          <w:rFonts w:hint="eastAsia"/>
        </w:rPr>
      </w:pPr>
      <w:r>
        <w:rPr>
          <w:rFonts w:hint="eastAsia"/>
        </w:rPr>
        <w:t>│   │   ├── user.py / book.py</w:t>
      </w:r>
    </w:p>
    <w:p w14:paraId="5F3C0609">
      <w:pPr>
        <w:rPr>
          <w:rFonts w:hint="eastAsia"/>
        </w:rPr>
      </w:pPr>
      <w:r>
        <w:rPr>
          <w:rFonts w:hint="eastAsia"/>
        </w:rPr>
        <w:t>│   │   ├── order.py / order_item.py</w:t>
      </w:r>
    </w:p>
    <w:p w14:paraId="69A44ED7">
      <w:pPr>
        <w:rPr>
          <w:rFonts w:hint="eastAsia"/>
        </w:rPr>
      </w:pPr>
      <w:r>
        <w:rPr>
          <w:rFonts w:hint="eastAsia"/>
        </w:rPr>
        <w:t>│   │   ├── cart.py / category.py</w:t>
      </w:r>
    </w:p>
    <w:p w14:paraId="102D5FC9">
      <w:pPr>
        <w:rPr>
          <w:rFonts w:hint="eastAsia"/>
        </w:rPr>
      </w:pPr>
      <w:r>
        <w:rPr>
          <w:rFonts w:hint="eastAsia"/>
        </w:rPr>
        <w:t>│   │   └── message.py</w:t>
      </w:r>
    </w:p>
    <w:p w14:paraId="40F78EE8">
      <w:pPr>
        <w:rPr>
          <w:rFonts w:hint="eastAsia"/>
        </w:rPr>
      </w:pPr>
      <w:r>
        <w:rPr>
          <w:rFonts w:hint="eastAsia"/>
        </w:rPr>
        <w:t>│   └── utils/                     # 工具类</w:t>
      </w:r>
    </w:p>
    <w:p w14:paraId="5E3C0A1B">
      <w:pPr>
        <w:rPr>
          <w:rFonts w:hint="eastAsia"/>
        </w:rPr>
      </w:pPr>
      <w:r>
        <w:rPr>
          <w:rFonts w:hint="eastAsia"/>
        </w:rPr>
        <w:t>│       ├── db.py</w:t>
      </w:r>
    </w:p>
    <w:p w14:paraId="671C674A">
      <w:pPr>
        <w:rPr>
          <w:rFonts w:hint="eastAsia"/>
        </w:rPr>
      </w:pPr>
      <w:r>
        <w:rPr>
          <w:rFonts w:hint="eastAsia"/>
        </w:rPr>
        <w:t>│       └── security.py</w:t>
      </w:r>
    </w:p>
    <w:p w14:paraId="28C53060">
      <w:pPr>
        <w:rPr>
          <w:rFonts w:hint="eastAsia"/>
        </w:rPr>
      </w:pPr>
      <w:r>
        <w:rPr>
          <w:rFonts w:hint="eastAsia"/>
        </w:rPr>
        <w:t>├── database/                      # 数据层</w:t>
      </w:r>
    </w:p>
    <w:p w14:paraId="56820FF5">
      <w:pPr>
        <w:rPr>
          <w:rFonts w:hint="eastAsia"/>
        </w:rPr>
      </w:pPr>
      <w:r>
        <w:rPr>
          <w:rFonts w:hint="eastAsia"/>
        </w:rPr>
        <w:t>│   ├── schema.sql</w:t>
      </w:r>
    </w:p>
    <w:p w14:paraId="718FF7C0">
      <w:pPr>
        <w:rPr>
          <w:rFonts w:hint="eastAsia"/>
        </w:rPr>
      </w:pPr>
      <w:r>
        <w:rPr>
          <w:rFonts w:hint="eastAsia"/>
        </w:rPr>
        <w:t>│   └── init_data.sql</w:t>
      </w:r>
    </w:p>
    <w:p w14:paraId="4B108D32">
      <w:pPr>
        <w:rPr>
          <w:rFonts w:hint="eastAsia"/>
        </w:rPr>
      </w:pPr>
      <w:r>
        <w:rPr>
          <w:rFonts w:hint="eastAsia"/>
        </w:rPr>
        <w:t>└── docs/                          # 文档</w:t>
      </w:r>
    </w:p>
    <w:p w14:paraId="57DF4C5A">
      <w:pPr>
        <w:rPr>
          <w:rFonts w:hint="eastAsia"/>
        </w:rPr>
      </w:pPr>
      <w:r>
        <w:rPr>
          <w:rFonts w:hint="eastAsia"/>
        </w:rPr>
        <w:t xml:space="preserve">    ├── SRS.docx</w:t>
      </w:r>
    </w:p>
    <w:p w14:paraId="654CC95D">
      <w:pPr>
        <w:rPr>
          <w:rFonts w:hint="eastAsia"/>
        </w:rPr>
      </w:pPr>
      <w:r>
        <w:rPr>
          <w:rFonts w:hint="eastAsia"/>
        </w:rPr>
        <w:t xml:space="preserve">    ├── SAD.docx</w:t>
      </w:r>
    </w:p>
    <w:p w14:paraId="20322F14">
      <w:pPr>
        <w:ind w:firstLine="420"/>
        <w:rPr>
          <w:rFonts w:hint="eastAsia"/>
        </w:rPr>
      </w:pPr>
      <w:r>
        <w:rPr>
          <w:rFonts w:hint="eastAsia"/>
        </w:rPr>
        <w:t>└── 可行性报告.docx</w:t>
      </w:r>
    </w:p>
    <w:p w14:paraId="530B45F8">
      <w:pPr>
        <w:rPr>
          <w:rFonts w:hint="eastAsia"/>
        </w:rPr>
      </w:pPr>
      <w:r>
        <w:rPr>
          <w:rFonts w:hint="eastAsia"/>
        </w:rPr>
        <w:t>2.3.5 场景视图——用户下单（负责人：张子霖）</w:t>
      </w:r>
    </w:p>
    <w:p w14:paraId="6B7F29DD">
      <w:pPr>
        <w:rPr>
          <w:rFonts w:hint="eastAsia"/>
        </w:rPr>
      </w:pPr>
      <w:r>
        <w:rPr>
          <w:rFonts w:hint="eastAsia"/>
        </w:rPr>
        <w:t>图4 用户提交订单序列图</w:t>
      </w:r>
    </w:p>
    <w:p w14:paraId="0D44827A">
      <w:r>
        <w:drawing>
          <wp:inline distT="0" distB="0" distL="114300" distR="114300">
            <wp:extent cx="5265420" cy="5899785"/>
            <wp:effectExtent l="0" t="0" r="508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89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B07EF">
      <w:pPr>
        <w:rPr>
          <w:rFonts w:hint="eastAsia"/>
        </w:rPr>
      </w:pPr>
      <w:r>
        <w:rPr>
          <w:rFonts w:hint="eastAsia"/>
        </w:rPr>
        <w:t>第3章 模块详细设计</w:t>
      </w:r>
    </w:p>
    <w:p w14:paraId="5DCE5FB6">
      <w:pPr>
        <w:rPr>
          <w:rFonts w:hint="eastAsia"/>
        </w:rPr>
      </w:pPr>
      <w:r>
        <w:rPr>
          <w:rFonts w:hint="eastAsia"/>
        </w:rPr>
        <w:t>3.1 模块划分（负责人：王博涵）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0"/>
        <w:gridCol w:w="950"/>
        <w:gridCol w:w="2420"/>
        <w:gridCol w:w="2394"/>
      </w:tblGrid>
      <w:tr w14:paraId="14CD0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09D5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4054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层次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38F2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职责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92B3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主要接口</w:t>
            </w:r>
          </w:p>
        </w:tc>
      </w:tr>
      <w:tr w14:paraId="10EE8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3EF1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用户模块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AEC9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业务层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0894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注册、登录、权限管理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AF80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register(), login()</w:t>
            </w:r>
          </w:p>
        </w:tc>
      </w:tr>
      <w:tr w14:paraId="12E50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BF30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图书模块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A96F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业务层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1A43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图书CRUD、分类查询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D563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getBooks(), getBookById()</w:t>
            </w:r>
          </w:p>
        </w:tc>
      </w:tr>
      <w:tr w14:paraId="3EE1C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6822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购物车模块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F65B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业务层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FCA1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增删改查、数量管理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B774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addToCart(), getCart()</w:t>
            </w:r>
          </w:p>
        </w:tc>
      </w:tr>
      <w:tr w14:paraId="43AF4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7924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订单模块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CD87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业务层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6EA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订单生成、状态管理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EB39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createOrder(), getOrders()</w:t>
            </w:r>
          </w:p>
        </w:tc>
      </w:tr>
      <w:tr w14:paraId="247C4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C6E9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后台管理模块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283E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业务层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2968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图书/订单/客户管理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F648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adminAddBook()</w:t>
            </w:r>
          </w:p>
        </w:tc>
      </w:tr>
      <w:tr w14:paraId="16C37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754D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数据访问模块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B81B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数据层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50CE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数据库CRUD封装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23BB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save(), findById()</w:t>
            </w:r>
          </w:p>
        </w:tc>
      </w:tr>
    </w:tbl>
    <w:p w14:paraId="75EC1DFD">
      <w:pPr>
        <w:rPr>
          <w:rFonts w:hint="eastAsia"/>
        </w:rPr>
      </w:pPr>
      <w:r>
        <w:rPr>
          <w:rFonts w:hint="eastAsia"/>
        </w:rPr>
        <w:t>3.2 用户模块（负责人：王博涵）</w:t>
      </w:r>
    </w:p>
    <w:p w14:paraId="2DB0E8BB">
      <w:pPr>
        <w:rPr>
          <w:rFonts w:hint="eastAsia"/>
        </w:rPr>
      </w:pPr>
      <w:r>
        <w:rPr>
          <w:rFonts w:hint="eastAsia"/>
        </w:rPr>
        <w:t>注册流程：</w:t>
      </w:r>
    </w:p>
    <w:p w14:paraId="5AF2205A">
      <w:pPr>
        <w:rPr>
          <w:rFonts w:hint="eastAsia"/>
        </w:rPr>
      </w:pPr>
      <w:r>
        <w:rPr>
          <w:rFonts w:hint="eastAsia"/>
        </w:rPr>
        <w:t>图5 用户注册活动图</w:t>
      </w:r>
    </w:p>
    <w:p w14:paraId="2D6791E1">
      <w:r>
        <w:drawing>
          <wp:inline distT="0" distB="0" distL="114300" distR="114300">
            <wp:extent cx="5272405" cy="8778875"/>
            <wp:effectExtent l="0" t="0" r="1079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7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E36D4">
      <w:pPr>
        <w:rPr>
          <w:rFonts w:hint="eastAsia"/>
        </w:rPr>
      </w:pPr>
      <w:r>
        <w:rPr>
          <w:rFonts w:hint="eastAsia"/>
        </w:rPr>
        <w:t>接口定义：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4"/>
        <w:gridCol w:w="3013"/>
        <w:gridCol w:w="1448"/>
        <w:gridCol w:w="1000"/>
      </w:tblGrid>
      <w:tr w14:paraId="23C8E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3AD4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5A07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DBCB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返回值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2EA2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</w:tr>
      <w:tr w14:paraId="76CB1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8678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register()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4D6E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username, password, nickname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5FFE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{code, msg}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4B16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注册</w:t>
            </w:r>
          </w:p>
        </w:tc>
      </w:tr>
      <w:tr w14:paraId="44D1E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BBF9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login()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8247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username, password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6B63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{code, token}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0CEF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登录</w:t>
            </w:r>
          </w:p>
        </w:tc>
      </w:tr>
      <w:tr w14:paraId="31BE9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4284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getUserById()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F842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2556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User对象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7D45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查询用户</w:t>
            </w:r>
          </w:p>
        </w:tc>
      </w:tr>
    </w:tbl>
    <w:p w14:paraId="41F398E9">
      <w:pPr>
        <w:rPr>
          <w:rFonts w:hint="eastAsia"/>
        </w:rPr>
      </w:pPr>
      <w:r>
        <w:rPr>
          <w:rFonts w:hint="eastAsia"/>
        </w:rPr>
        <w:t>3.3 图书模块（负责人：王博涵）</w:t>
      </w:r>
    </w:p>
    <w:p w14:paraId="0FC541E4">
      <w:pPr>
        <w:rPr>
          <w:rFonts w:hint="eastAsia"/>
        </w:rPr>
      </w:pPr>
      <w:r>
        <w:rPr>
          <w:rFonts w:hint="eastAsia"/>
        </w:rPr>
        <w:t>接口定义：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8"/>
        <w:gridCol w:w="2245"/>
        <w:gridCol w:w="1577"/>
        <w:gridCol w:w="1000"/>
      </w:tblGrid>
      <w:tr w14:paraId="4CFF0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27F3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DEB9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4B1D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返回值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3B9F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</w:tr>
      <w:tr w14:paraId="5DD88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68BF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getBooks()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D1B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category_id, page, size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72DA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{list, total}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729F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分页查询</w:t>
            </w:r>
          </w:p>
        </w:tc>
      </w:tr>
      <w:tr w14:paraId="140AA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CB7F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getBookById()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D504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book_id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2239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Book对象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8614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查询详情</w:t>
            </w:r>
          </w:p>
        </w:tc>
      </w:tr>
      <w:tr w14:paraId="5E9B3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07C3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searchBooks()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B1D7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keyword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BF0F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List&lt;Book&gt;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C74E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检索</w:t>
            </w:r>
          </w:p>
        </w:tc>
      </w:tr>
      <w:tr w14:paraId="583D7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6EB9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getCategories()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050C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2E41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List&lt;Category&gt;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E372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获取分类</w:t>
            </w:r>
          </w:p>
        </w:tc>
      </w:tr>
    </w:tbl>
    <w:p w14:paraId="1C22B9D1">
      <w:pPr>
        <w:rPr>
          <w:rFonts w:hint="eastAsia"/>
        </w:rPr>
      </w:pPr>
      <w:r>
        <w:rPr>
          <w:rFonts w:hint="eastAsia"/>
        </w:rPr>
        <w:t>3.4 订单模块（负责人：鲁文康）</w:t>
      </w:r>
    </w:p>
    <w:p w14:paraId="6CD592A5">
      <w:pPr>
        <w:rPr>
          <w:rFonts w:hint="eastAsia"/>
        </w:rPr>
      </w:pPr>
      <w:r>
        <w:rPr>
          <w:rFonts w:hint="eastAsia"/>
        </w:rPr>
        <w:t>下单流程：</w:t>
      </w:r>
    </w:p>
    <w:p w14:paraId="7B1DAD8A">
      <w:pPr>
        <w:rPr>
          <w:rFonts w:hint="eastAsia"/>
        </w:rPr>
      </w:pPr>
      <w:r>
        <w:rPr>
          <w:rFonts w:hint="eastAsia"/>
        </w:rPr>
        <w:t>图6 订单生成活动图</w:t>
      </w:r>
    </w:p>
    <w:p w14:paraId="62E4D423">
      <w:r>
        <w:drawing>
          <wp:inline distT="0" distB="0" distL="114300" distR="114300">
            <wp:extent cx="3604895" cy="8854440"/>
            <wp:effectExtent l="0" t="0" r="190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4895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D3BC5">
      <w:pPr>
        <w:rPr>
          <w:rFonts w:hint="eastAsia"/>
        </w:rPr>
      </w:pPr>
      <w:r>
        <w:rPr>
          <w:rFonts w:hint="eastAsia"/>
        </w:rPr>
        <w:t>关键技术说明：</w:t>
      </w:r>
    </w:p>
    <w:p w14:paraId="7DCD166E">
      <w:pPr>
        <w:rPr>
          <w:rFonts w:hint="eastAsia"/>
        </w:rPr>
      </w:pPr>
    </w:p>
    <w:p w14:paraId="0CFA622E">
      <w:pPr>
        <w:rPr>
          <w:rFonts w:hint="eastAsia"/>
        </w:rPr>
      </w:pPr>
      <w:r>
        <w:rPr>
          <w:rFonts w:hint="eastAsia"/>
        </w:rPr>
        <w:t>使用SELECT ... FOR UPDATE行锁防止并发超卖。</w:t>
      </w:r>
    </w:p>
    <w:p w14:paraId="461ED147">
      <w:pPr>
        <w:rPr>
          <w:rFonts w:hint="eastAsia"/>
        </w:rPr>
      </w:pPr>
    </w:p>
    <w:p w14:paraId="5778532A">
      <w:pPr>
        <w:rPr>
          <w:rFonts w:hint="eastAsia"/>
        </w:rPr>
      </w:pPr>
    </w:p>
    <w:p w14:paraId="363DFC9A">
      <w:pPr>
        <w:rPr>
          <w:rFonts w:hint="eastAsia"/>
        </w:rPr>
      </w:pPr>
      <w:r>
        <w:rPr>
          <w:rFonts w:hint="eastAsia"/>
        </w:rPr>
        <w:t>整个流程包裹在事务中，任意步骤失败则全部回滚。</w:t>
      </w:r>
    </w:p>
    <w:p w14:paraId="16A1E983">
      <w:pPr>
        <w:rPr>
          <w:rFonts w:hint="eastAsia"/>
        </w:rPr>
      </w:pPr>
    </w:p>
    <w:p w14:paraId="3BFBFE6C">
      <w:pPr>
        <w:rPr>
          <w:rFonts w:hint="eastAsia"/>
        </w:rPr>
      </w:pPr>
      <w:r>
        <w:rPr>
          <w:rFonts w:hint="eastAsia"/>
        </w:rPr>
        <w:t>接口定义：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3"/>
        <w:gridCol w:w="2490"/>
        <w:gridCol w:w="1493"/>
        <w:gridCol w:w="1000"/>
      </w:tblGrid>
      <w:tr w14:paraId="738F9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D503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31EF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194E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返回值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FDA9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</w:tr>
      <w:tr w14:paraId="59C65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189C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createOrder()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0BDC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user_id, cart_ids, address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56B9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Order对象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7591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生成订单</w:t>
            </w:r>
          </w:p>
        </w:tc>
      </w:tr>
      <w:tr w14:paraId="03141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EBCD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getOrders()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8774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D928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List&lt;Order&gt;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BE2B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订单列表</w:t>
            </w:r>
          </w:p>
        </w:tc>
      </w:tr>
      <w:tr w14:paraId="4D2CA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8594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getOrderDetail()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AEC2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order_id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C9C8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Order + Items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5CC4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订单详情</w:t>
            </w:r>
          </w:p>
        </w:tc>
      </w:tr>
      <w:tr w14:paraId="0BE32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C1D7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updateStatus()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F9E7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order_id, 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AAA3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{code, msg}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E89A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修改状态</w:t>
            </w:r>
          </w:p>
        </w:tc>
      </w:tr>
    </w:tbl>
    <w:p w14:paraId="1AEEF647">
      <w:pPr>
        <w:rPr>
          <w:rFonts w:hint="eastAsia"/>
        </w:rPr>
      </w:pPr>
      <w:r>
        <w:rPr>
          <w:rFonts w:hint="eastAsia"/>
        </w:rPr>
        <w:t>3.5 购物车模块（负责人：鲁文康）</w:t>
      </w:r>
    </w:p>
    <w:p w14:paraId="6F9FD754">
      <w:pPr>
        <w:rPr>
          <w:rFonts w:hint="eastAsia"/>
        </w:rPr>
      </w:pPr>
      <w:r>
        <w:rPr>
          <w:rFonts w:hint="eastAsia"/>
        </w:rPr>
        <w:t>接口定义：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6"/>
        <w:gridCol w:w="2557"/>
        <w:gridCol w:w="1566"/>
        <w:gridCol w:w="1210"/>
      </w:tblGrid>
      <w:tr w14:paraId="4B902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7910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B68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7077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返回值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A3D2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</w:tr>
      <w:tr w14:paraId="4561A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A4E6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addToCart()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F5F6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user_id, book_id, quantity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B5E5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{code, msg}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E2D7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添加</w:t>
            </w:r>
          </w:p>
        </w:tc>
      </w:tr>
      <w:tr w14:paraId="11CB8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7F08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getCart()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BB3F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C194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List&lt;CartItem&gt;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56C0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获取购物车</w:t>
            </w:r>
          </w:p>
        </w:tc>
      </w:tr>
      <w:tr w14:paraId="48264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70E1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updateCart()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E8F5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cart_id, quantity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0EAA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{code, msg}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6619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修改数量</w:t>
            </w:r>
          </w:p>
        </w:tc>
      </w:tr>
      <w:tr w14:paraId="32C44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9492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deleteCartItem()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65DC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cart_id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C591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{code, msg}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D237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删除</w:t>
            </w:r>
          </w:p>
        </w:tc>
      </w:tr>
      <w:tr w14:paraId="4D06D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21D6F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clearCart()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4E21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7E06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{code, msg}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4398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清空</w:t>
            </w:r>
          </w:p>
        </w:tc>
      </w:tr>
    </w:tbl>
    <w:p w14:paraId="795A59B1">
      <w:pPr>
        <w:rPr>
          <w:rFonts w:hint="eastAsia"/>
        </w:rPr>
      </w:pPr>
      <w:r>
        <w:rPr>
          <w:rFonts w:hint="eastAsia"/>
        </w:rPr>
        <w:t>3.6 后台管理模块（负责人：王博涵）</w:t>
      </w:r>
    </w:p>
    <w:p w14:paraId="02CAC501">
      <w:pPr>
        <w:rPr>
          <w:rFonts w:hint="eastAsia"/>
        </w:rPr>
      </w:pPr>
      <w:r>
        <w:rPr>
          <w:rFonts w:hint="eastAsia"/>
        </w:rPr>
        <w:t>接口定义：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2014"/>
        <w:gridCol w:w="1567"/>
        <w:gridCol w:w="1082"/>
      </w:tblGrid>
      <w:tr w14:paraId="4A8F3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F4CE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3CE9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BDD3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返回值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49DC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</w:tr>
      <w:tr w14:paraId="51EF7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0BAD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adminAddBook()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B1C9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Book对象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F060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{code, msg}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DF9F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添加图书</w:t>
            </w:r>
          </w:p>
        </w:tc>
      </w:tr>
      <w:tr w14:paraId="5E785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CDDF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adminUpdateBook()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1823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book_id, Book对象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ABE1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{code, msg}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0CE0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修改图书</w:t>
            </w:r>
          </w:p>
        </w:tc>
      </w:tr>
      <w:tr w14:paraId="40871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3AC0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adminDeleteBook()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A21F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book_id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2281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{code, msg}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7640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下架图书</w:t>
            </w:r>
          </w:p>
        </w:tc>
      </w:tr>
      <w:tr w14:paraId="72CD0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7AD0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adminGetAllOrders()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EBB5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page, size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5E1B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{list, total}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179D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所有订单</w:t>
            </w:r>
          </w:p>
        </w:tc>
      </w:tr>
      <w:tr w14:paraId="63D57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845C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adminUpdateOrderStatus()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30DA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order_id, 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339D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{code, msg}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7971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修改状态</w:t>
            </w:r>
          </w:p>
        </w:tc>
      </w:tr>
      <w:tr w14:paraId="4DE7D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50D8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adminGetAllUsers()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438F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page, size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0034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{list, total}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FF0C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所有用户</w:t>
            </w:r>
          </w:p>
        </w:tc>
      </w:tr>
      <w:tr w14:paraId="0E6FB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EB65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adminToggleUserStatus()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066E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39A1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{code, msg}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839F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启用/禁用</w:t>
            </w:r>
          </w:p>
        </w:tc>
      </w:tr>
      <w:tr w14:paraId="13F38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0493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updateSiteInfo()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32BF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content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8869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{code, msg}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9465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更新公告</w:t>
            </w:r>
          </w:p>
        </w:tc>
      </w:tr>
      <w:tr w14:paraId="1BAC5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6D81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getMessages()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8F05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6C09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List&lt;Message&gt;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45CF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留言列表</w:t>
            </w:r>
          </w:p>
        </w:tc>
      </w:tr>
      <w:tr w14:paraId="3F814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E12D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replyMessage()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4344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msg_id, reply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D799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{code, msg}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E133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回复留言</w:t>
            </w:r>
          </w:p>
        </w:tc>
      </w:tr>
    </w:tbl>
    <w:p w14:paraId="3CD3ED8F">
      <w:pPr>
        <w:rPr>
          <w:rFonts w:hint="eastAsia"/>
        </w:rPr>
      </w:pPr>
      <w:r>
        <w:rPr>
          <w:rFonts w:hint="eastAsia"/>
        </w:rPr>
        <w:t>第4章 接口设计（负责人：鲁文康）</w:t>
      </w:r>
    </w:p>
    <w:p w14:paraId="4C3D6FC1">
      <w:pPr>
        <w:rPr>
          <w:rFonts w:hint="eastAsia"/>
        </w:rPr>
      </w:pPr>
      <w:r>
        <w:rPr>
          <w:rFonts w:hint="eastAsia"/>
        </w:rPr>
        <w:t>4.1 API接口列表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0"/>
        <w:gridCol w:w="948"/>
        <w:gridCol w:w="3132"/>
        <w:gridCol w:w="1580"/>
        <w:gridCol w:w="950"/>
      </w:tblGrid>
      <w:tr w14:paraId="650C6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BEFC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19B0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0A99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F8B0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E2E0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需登录</w:t>
            </w:r>
          </w:p>
        </w:tc>
      </w:tr>
      <w:tr w14:paraId="38E84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F627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E9E5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5408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/api/register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4B4C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注册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10FD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</w:tr>
      <w:tr w14:paraId="20BAF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90D6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1989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D516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/api/login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177F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登录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5423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</w:tr>
      <w:tr w14:paraId="05565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8296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8A86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86B4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/api/user/info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A1A6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用户信息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B002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 w14:paraId="6E9CF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DA6D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图书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70F7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E79B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/api/books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2146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图书列表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6329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</w:tr>
      <w:tr w14:paraId="2534E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3576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图书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DA5D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3B6A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/api/books/&lt;id&gt;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D3C7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图书详情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184E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</w:tr>
      <w:tr w14:paraId="32746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1DE3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图书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DD4C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1E56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/api/books/search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248A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搜索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761A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</w:tr>
      <w:tr w14:paraId="61A1B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34BF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图书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FDC3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3D96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/api/categories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85A2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分类列表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180A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</w:tr>
      <w:tr w14:paraId="43096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6115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购物车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EEDD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4DEC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/api/cart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29BD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获取购物车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E381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 w14:paraId="33A1D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2F99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购物车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AD51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C5E1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/api/cart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B3DF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添加商品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770E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 w14:paraId="1A24A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A103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购物车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682F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PUT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98AD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/api/cart/&lt;id&gt;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9D6D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修改数量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2084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 w14:paraId="10525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BFC7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购物车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FDF3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DELETE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B5D3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/api/cart/&lt;id&gt;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AD44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删除商品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6C86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 w14:paraId="5498F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29B5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订单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8F6C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D3A5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/api/orders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7AE0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提交订单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B1A4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 w14:paraId="3B627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60C4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订单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409D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E205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/api/orders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A633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订单列表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5966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 w14:paraId="4AE2C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DEE8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订单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130D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30D5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/api/orders/&lt;id&gt;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DE3D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订单详情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1E9E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 w14:paraId="24CA0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032E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AE37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0F7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/api/admin/books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2BA4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添加图书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6946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管理员</w:t>
            </w:r>
          </w:p>
        </w:tc>
      </w:tr>
      <w:tr w14:paraId="66DB4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2913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A99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PUT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E293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/api/admin/books/&lt;id&gt;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0D25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修改图书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DD44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管理员</w:t>
            </w:r>
          </w:p>
        </w:tc>
      </w:tr>
      <w:tr w14:paraId="699D0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AA8D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8EBA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DELETE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B7DD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/api/admin/books/&lt;id&gt;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9465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删除图书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2B88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管理员</w:t>
            </w:r>
          </w:p>
        </w:tc>
      </w:tr>
      <w:tr w14:paraId="7F068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3853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5172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3D8B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/api/admin/orders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7F31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所有订单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EA9A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管理员</w:t>
            </w:r>
          </w:p>
        </w:tc>
      </w:tr>
      <w:tr w14:paraId="3B5FA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948B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EF35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PUT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2B30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/api/admin/orders/&lt;id&gt;/status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2CB3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修改状态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1164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管理员</w:t>
            </w:r>
          </w:p>
        </w:tc>
      </w:tr>
      <w:tr w14:paraId="2AB7A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A6C0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2DC6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5E76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/api/admin/users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6376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所有用户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C547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管理员</w:t>
            </w:r>
          </w:p>
        </w:tc>
      </w:tr>
      <w:tr w14:paraId="0AD04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E995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4A14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PUT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DF20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/api/admin/users/&lt;id&gt;/status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D3D5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修改用户状态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818F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管理员</w:t>
            </w:r>
          </w:p>
        </w:tc>
      </w:tr>
      <w:tr w14:paraId="0964B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91D5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F97D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PUT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2919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/api/admin/siteinfo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94FB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更新网站信息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8F28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管理员</w:t>
            </w:r>
          </w:p>
        </w:tc>
      </w:tr>
      <w:tr w14:paraId="7493E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4ED0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A583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E520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/api/admin/messages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BE9E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留言列表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1C7C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管理员</w:t>
            </w:r>
          </w:p>
        </w:tc>
      </w:tr>
      <w:tr w14:paraId="56F82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0DEE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BA6E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0720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/api/admin/messages/&lt;id&gt;/reply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5C0E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回复留言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11F4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管理员</w:t>
            </w:r>
          </w:p>
        </w:tc>
      </w:tr>
    </w:tbl>
    <w:p w14:paraId="39151292">
      <w:pPr>
        <w:rPr>
          <w:rFonts w:hint="eastAsia"/>
        </w:rPr>
      </w:pPr>
      <w:r>
        <w:rPr>
          <w:rFonts w:hint="eastAsia"/>
        </w:rPr>
        <w:t>第5章 数据结构设计（负责人：鲁文康）</w:t>
      </w:r>
    </w:p>
    <w:p w14:paraId="212F1FF3">
      <w:pPr>
        <w:rPr>
          <w:rFonts w:hint="eastAsia"/>
        </w:rPr>
      </w:pPr>
      <w:r>
        <w:rPr>
          <w:rFonts w:hint="eastAsia"/>
        </w:rPr>
        <w:t>5.1 数据库ER图</w:t>
      </w:r>
    </w:p>
    <w:p w14:paraId="62F0404A">
      <w:pPr>
        <w:rPr>
          <w:rFonts w:hint="eastAsia"/>
        </w:rPr>
      </w:pPr>
      <w:r>
        <w:rPr>
          <w:rFonts w:hint="eastAsia"/>
        </w:rPr>
        <w:t>图7 数据库ER图</w:t>
      </w:r>
    </w:p>
    <w:p w14:paraId="1B5BC200">
      <w:bookmarkStart w:id="0" w:name="_GoBack"/>
      <w:r>
        <w:drawing>
          <wp:inline distT="0" distB="0" distL="114300" distR="114300">
            <wp:extent cx="5271135" cy="4993005"/>
            <wp:effectExtent l="0" t="0" r="1206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9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F8C1D53">
      <w:pPr>
        <w:rPr>
          <w:rFonts w:hint="eastAsia"/>
        </w:rPr>
      </w:pPr>
      <w:r>
        <w:rPr>
          <w:rFonts w:hint="eastAsia"/>
        </w:rPr>
        <w:t>5.2 核心表结构</w:t>
      </w:r>
    </w:p>
    <w:p w14:paraId="3E2FCD4A">
      <w:pPr>
        <w:rPr>
          <w:rFonts w:hint="eastAsia"/>
        </w:rPr>
      </w:pPr>
      <w:r>
        <w:rPr>
          <w:rFonts w:hint="eastAsia"/>
        </w:rPr>
        <w:t>users表：</w:t>
      </w:r>
    </w:p>
    <w:p w14:paraId="32886133">
      <w:pPr>
        <w:rPr>
          <w:rFonts w:hint="eastAsia"/>
        </w:rPr>
      </w:pPr>
      <w:r>
        <w:rPr>
          <w:rFonts w:hint="eastAsia"/>
        </w:rPr>
        <w:t>CREATE TABLE users (</w:t>
      </w:r>
    </w:p>
    <w:p w14:paraId="377F010D">
      <w:pPr>
        <w:rPr>
          <w:rFonts w:hint="eastAsia"/>
        </w:rPr>
      </w:pPr>
      <w:r>
        <w:rPr>
          <w:rFonts w:hint="eastAsia"/>
        </w:rPr>
        <w:t xml:space="preserve">    user_id INT AUTO_INCREMENT PRIMARY KEY,</w:t>
      </w:r>
    </w:p>
    <w:p w14:paraId="10DF47CE">
      <w:pPr>
        <w:rPr>
          <w:rFonts w:hint="eastAsia"/>
        </w:rPr>
      </w:pPr>
      <w:r>
        <w:rPr>
          <w:rFonts w:hint="eastAsia"/>
        </w:rPr>
        <w:t xml:space="preserve">    username VARCHAR(50) UNIQUE NOT NULL,</w:t>
      </w:r>
    </w:p>
    <w:p w14:paraId="75690A9B">
      <w:pPr>
        <w:rPr>
          <w:rFonts w:hint="eastAsia"/>
        </w:rPr>
      </w:pPr>
      <w:r>
        <w:rPr>
          <w:rFonts w:hint="eastAsia"/>
        </w:rPr>
        <w:t xml:space="preserve">    password VARCHAR(255) NOT NULL,</w:t>
      </w:r>
    </w:p>
    <w:p w14:paraId="0179F109">
      <w:pPr>
        <w:rPr>
          <w:rFonts w:hint="eastAsia"/>
        </w:rPr>
      </w:pPr>
      <w:r>
        <w:rPr>
          <w:rFonts w:hint="eastAsia"/>
        </w:rPr>
        <w:t xml:space="preserve">    nickname VARCHAR(50) NOT NULL,</w:t>
      </w:r>
    </w:p>
    <w:p w14:paraId="416CA8A6">
      <w:pPr>
        <w:rPr>
          <w:rFonts w:hint="eastAsia"/>
        </w:rPr>
      </w:pPr>
      <w:r>
        <w:rPr>
          <w:rFonts w:hint="eastAsia"/>
        </w:rPr>
        <w:t xml:space="preserve">    reg_time DATETIME DEFAULT CURRENT_TIMESTAMP,</w:t>
      </w:r>
    </w:p>
    <w:p w14:paraId="0DE84E8E">
      <w:pPr>
        <w:rPr>
          <w:rFonts w:hint="eastAsia"/>
        </w:rPr>
      </w:pPr>
      <w:r>
        <w:rPr>
          <w:rFonts w:hint="eastAsia"/>
        </w:rPr>
        <w:t xml:space="preserve">    status TINYINT DEFAULT 1,</w:t>
      </w:r>
    </w:p>
    <w:p w14:paraId="7A8A8D81">
      <w:pPr>
        <w:rPr>
          <w:rFonts w:hint="eastAsia"/>
        </w:rPr>
      </w:pPr>
      <w:r>
        <w:rPr>
          <w:rFonts w:hint="eastAsia"/>
        </w:rPr>
        <w:t xml:space="preserve">    INDEX idx_username (username)</w:t>
      </w:r>
    </w:p>
    <w:p w14:paraId="7DED4834">
      <w:pPr>
        <w:rPr>
          <w:rFonts w:hint="eastAsia"/>
        </w:rPr>
      </w:pPr>
      <w:r>
        <w:rPr>
          <w:rFonts w:hint="eastAsia"/>
        </w:rPr>
        <w:t>);</w:t>
      </w:r>
    </w:p>
    <w:p w14:paraId="0DB964D9">
      <w:pPr>
        <w:rPr>
          <w:rFonts w:hint="eastAsia"/>
        </w:rPr>
      </w:pPr>
      <w:r>
        <w:rPr>
          <w:rFonts w:hint="eastAsia"/>
        </w:rPr>
        <w:t>books表：</w:t>
      </w:r>
    </w:p>
    <w:p w14:paraId="4B9FF792">
      <w:pPr>
        <w:rPr>
          <w:rFonts w:hint="eastAsia"/>
        </w:rPr>
      </w:pPr>
      <w:r>
        <w:rPr>
          <w:rFonts w:hint="eastAsia"/>
        </w:rPr>
        <w:t>CREATE TABLE books (</w:t>
      </w:r>
    </w:p>
    <w:p w14:paraId="09033BF6">
      <w:pPr>
        <w:rPr>
          <w:rFonts w:hint="eastAsia"/>
        </w:rPr>
      </w:pPr>
      <w:r>
        <w:rPr>
          <w:rFonts w:hint="eastAsia"/>
        </w:rPr>
        <w:t xml:space="preserve">    book_id INT AUTO_INCREMENT PRIMARY KEY,</w:t>
      </w:r>
    </w:p>
    <w:p w14:paraId="0D35F394">
      <w:pPr>
        <w:rPr>
          <w:rFonts w:hint="eastAsia"/>
        </w:rPr>
      </w:pPr>
      <w:r>
        <w:rPr>
          <w:rFonts w:hint="eastAsia"/>
        </w:rPr>
        <w:t xml:space="preserve">    name VARCHAR(200) NOT NULL,</w:t>
      </w:r>
    </w:p>
    <w:p w14:paraId="3B2C2600">
      <w:pPr>
        <w:rPr>
          <w:rFonts w:hint="eastAsia"/>
        </w:rPr>
      </w:pPr>
      <w:r>
        <w:rPr>
          <w:rFonts w:hint="eastAsia"/>
        </w:rPr>
        <w:t xml:space="preserve">    author VARCHAR(100) NOT NULL,</w:t>
      </w:r>
    </w:p>
    <w:p w14:paraId="20945CBB">
      <w:pPr>
        <w:rPr>
          <w:rFonts w:hint="eastAsia"/>
        </w:rPr>
      </w:pPr>
      <w:r>
        <w:rPr>
          <w:rFonts w:hint="eastAsia"/>
        </w:rPr>
        <w:t xml:space="preserve">    price DECIMAL(10,2) NOT NULL,</w:t>
      </w:r>
    </w:p>
    <w:p w14:paraId="671B9097">
      <w:pPr>
        <w:rPr>
          <w:rFonts w:hint="eastAsia"/>
        </w:rPr>
      </w:pPr>
      <w:r>
        <w:rPr>
          <w:rFonts w:hint="eastAsia"/>
        </w:rPr>
        <w:t xml:space="preserve">    stock INT DEFAULT 0,</w:t>
      </w:r>
    </w:p>
    <w:p w14:paraId="530D2D86">
      <w:pPr>
        <w:rPr>
          <w:rFonts w:hint="eastAsia"/>
        </w:rPr>
      </w:pPr>
      <w:r>
        <w:rPr>
          <w:rFonts w:hint="eastAsia"/>
        </w:rPr>
        <w:t xml:space="preserve">    category_id INT,</w:t>
      </w:r>
    </w:p>
    <w:p w14:paraId="3DE665EA">
      <w:pPr>
        <w:rPr>
          <w:rFonts w:hint="eastAsia"/>
        </w:rPr>
      </w:pPr>
      <w:r>
        <w:rPr>
          <w:rFonts w:hint="eastAsia"/>
        </w:rPr>
        <w:t xml:space="preserve">    cover VARCHAR(255),</w:t>
      </w:r>
    </w:p>
    <w:p w14:paraId="4F9FDDD8">
      <w:pPr>
        <w:rPr>
          <w:rFonts w:hint="eastAsia"/>
        </w:rPr>
      </w:pPr>
      <w:r>
        <w:rPr>
          <w:rFonts w:hint="eastAsia"/>
        </w:rPr>
        <w:t xml:space="preserve">    description TEXT,</w:t>
      </w:r>
    </w:p>
    <w:p w14:paraId="3D0EAC78">
      <w:pPr>
        <w:rPr>
          <w:rFonts w:hint="eastAsia"/>
        </w:rPr>
      </w:pPr>
      <w:r>
        <w:rPr>
          <w:rFonts w:hint="eastAsia"/>
        </w:rPr>
        <w:t xml:space="preserve">    FOREIGN KEY (category_id) REFERENCES categories(category_id),</w:t>
      </w:r>
    </w:p>
    <w:p w14:paraId="09E50703">
      <w:pPr>
        <w:rPr>
          <w:rFonts w:hint="eastAsia"/>
        </w:rPr>
      </w:pPr>
      <w:r>
        <w:rPr>
          <w:rFonts w:hint="eastAsia"/>
        </w:rPr>
        <w:t xml:space="preserve">    INDEX idx_category (category_id)</w:t>
      </w:r>
    </w:p>
    <w:p w14:paraId="3F39A437">
      <w:pPr>
        <w:rPr>
          <w:rFonts w:hint="eastAsia"/>
        </w:rPr>
      </w:pPr>
      <w:r>
        <w:rPr>
          <w:rFonts w:hint="eastAsia"/>
        </w:rPr>
        <w:t>);</w:t>
      </w:r>
    </w:p>
    <w:p w14:paraId="6C5785EF">
      <w:pPr>
        <w:rPr>
          <w:rFonts w:hint="eastAsia"/>
        </w:rPr>
      </w:pPr>
      <w:r>
        <w:rPr>
          <w:rFonts w:hint="eastAsia"/>
        </w:rPr>
        <w:t>orders表：</w:t>
      </w:r>
    </w:p>
    <w:p w14:paraId="0F620EDE">
      <w:pPr>
        <w:rPr>
          <w:rFonts w:hint="eastAsia"/>
        </w:rPr>
      </w:pPr>
      <w:r>
        <w:rPr>
          <w:rFonts w:hint="eastAsia"/>
        </w:rPr>
        <w:t>CREATE TABLE orders (</w:t>
      </w:r>
    </w:p>
    <w:p w14:paraId="6A0716F6">
      <w:pPr>
        <w:rPr>
          <w:rFonts w:hint="eastAsia"/>
        </w:rPr>
      </w:pPr>
      <w:r>
        <w:rPr>
          <w:rFonts w:hint="eastAsia"/>
        </w:rPr>
        <w:t xml:space="preserve">    order_id INT AUTO_INCREMENT PRIMARY KEY,</w:t>
      </w:r>
    </w:p>
    <w:p w14:paraId="434AF3B0">
      <w:pPr>
        <w:rPr>
          <w:rFonts w:hint="eastAsia"/>
        </w:rPr>
      </w:pPr>
      <w:r>
        <w:rPr>
          <w:rFonts w:hint="eastAsia"/>
        </w:rPr>
        <w:t xml:space="preserve">    user_id INT NOT NULL,</w:t>
      </w:r>
    </w:p>
    <w:p w14:paraId="6E6C59EF">
      <w:pPr>
        <w:rPr>
          <w:rFonts w:hint="eastAsia"/>
        </w:rPr>
      </w:pPr>
      <w:r>
        <w:rPr>
          <w:rFonts w:hint="eastAsia"/>
        </w:rPr>
        <w:t xml:space="preserve">    total DECIMAL(10,2) NOT NULL,</w:t>
      </w:r>
    </w:p>
    <w:p w14:paraId="0245D451">
      <w:pPr>
        <w:rPr>
          <w:rFonts w:hint="eastAsia"/>
        </w:rPr>
      </w:pPr>
      <w:r>
        <w:rPr>
          <w:rFonts w:hint="eastAsia"/>
        </w:rPr>
        <w:t xml:space="preserve">    address VARCHAR(255) NOT NULL,</w:t>
      </w:r>
    </w:p>
    <w:p w14:paraId="63F4BF9C">
      <w:pPr>
        <w:rPr>
          <w:rFonts w:hint="eastAsia"/>
        </w:rPr>
      </w:pPr>
      <w:r>
        <w:rPr>
          <w:rFonts w:hint="eastAsia"/>
        </w:rPr>
        <w:t xml:space="preserve">    status VARCHAR(20) DEFAULT '待发货',</w:t>
      </w:r>
    </w:p>
    <w:p w14:paraId="5890A86A">
      <w:pPr>
        <w:rPr>
          <w:rFonts w:hint="eastAsia"/>
        </w:rPr>
      </w:pPr>
      <w:r>
        <w:rPr>
          <w:rFonts w:hint="eastAsia"/>
        </w:rPr>
        <w:t xml:space="preserve">    create_time DATETIME DEFAULT CURRENT_TIMESTAMP,</w:t>
      </w:r>
    </w:p>
    <w:p w14:paraId="28F27E10">
      <w:pPr>
        <w:rPr>
          <w:rFonts w:hint="eastAsia"/>
        </w:rPr>
      </w:pPr>
      <w:r>
        <w:rPr>
          <w:rFonts w:hint="eastAsia"/>
        </w:rPr>
        <w:t xml:space="preserve">    FOREIGN KEY (user_id) REFERENCES users(user_id),</w:t>
      </w:r>
    </w:p>
    <w:p w14:paraId="7ECCECC8">
      <w:pPr>
        <w:rPr>
          <w:rFonts w:hint="eastAsia"/>
        </w:rPr>
      </w:pPr>
      <w:r>
        <w:rPr>
          <w:rFonts w:hint="eastAsia"/>
        </w:rPr>
        <w:t xml:space="preserve">    INDEX idx_user (user_id)</w:t>
      </w:r>
    </w:p>
    <w:p w14:paraId="7965D89B">
      <w:pPr>
        <w:rPr>
          <w:rFonts w:hint="eastAsia"/>
        </w:rPr>
      </w:pPr>
      <w:r>
        <w:rPr>
          <w:rFonts w:hint="eastAsia"/>
        </w:rPr>
        <w:t>);</w:t>
      </w:r>
    </w:p>
    <w:p w14:paraId="16A5739A">
      <w:pPr>
        <w:rPr>
          <w:rFonts w:hint="eastAsia"/>
        </w:rPr>
      </w:pPr>
      <w:r>
        <w:rPr>
          <w:rFonts w:hint="eastAsia"/>
        </w:rPr>
        <w:t>第6章 质量属性与设计约束（负责人：张子霖、林翰）</w:t>
      </w:r>
    </w:p>
    <w:p w14:paraId="43CE3EEF">
      <w:pPr>
        <w:rPr>
          <w:rFonts w:hint="eastAsia"/>
        </w:rPr>
      </w:pPr>
      <w:r>
        <w:rPr>
          <w:rFonts w:hint="eastAsia"/>
        </w:rPr>
        <w:t>6.1 质量属性场景评估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2000"/>
        <w:gridCol w:w="2581"/>
        <w:gridCol w:w="2797"/>
      </w:tblGrid>
      <w:tr w14:paraId="2D55F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C503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36B3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0BB3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要求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DEB4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支撑方案</w:t>
            </w:r>
          </w:p>
        </w:tc>
      </w:tr>
      <w:tr w14:paraId="4B01E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85A7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可修改性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EC11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新增图书字段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1E35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修改1个模块，≤2人时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FE24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分层架构，仅修改Book实体</w:t>
            </w:r>
          </w:p>
        </w:tc>
      </w:tr>
      <w:tr w14:paraId="7C573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43BC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可修改性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AD2C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前端迁移到Vue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1481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≤2周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1A86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前后端分离，API不变</w:t>
            </w:r>
          </w:p>
        </w:tc>
      </w:tr>
      <w:tr w14:paraId="43468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6915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性能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5AD6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50人同时浏览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E454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加载≤3秒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002E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数据库索引、分页</w:t>
            </w:r>
          </w:p>
        </w:tc>
      </w:tr>
      <w:tr w14:paraId="5FDAE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00C7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性能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023F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10人同时下单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17AD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响应≤2秒，无超卖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3D30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事务+行锁</w:t>
            </w:r>
          </w:p>
        </w:tc>
      </w:tr>
      <w:tr w14:paraId="6D4DB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3CC6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安全性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B27B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非管理员访问后台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902D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拒绝访问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52D9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Session验证+角色校验</w:t>
            </w:r>
          </w:p>
        </w:tc>
      </w:tr>
      <w:tr w14:paraId="54ECF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3CB9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安全性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CCEE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密码泄露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8EA6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数据库泄露也无法还原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D1B4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bcrypt加密</w:t>
            </w:r>
          </w:p>
        </w:tc>
      </w:tr>
      <w:tr w14:paraId="7ECBC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794E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可扩展性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0DC9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添加在线支付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577C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不影响现有模块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83F8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预留支付状态字段</w:t>
            </w:r>
          </w:p>
        </w:tc>
      </w:tr>
    </w:tbl>
    <w:p w14:paraId="652AD97D">
      <w:pPr>
        <w:rPr>
          <w:rFonts w:hint="eastAsia"/>
        </w:rPr>
      </w:pPr>
      <w:r>
        <w:rPr>
          <w:rFonts w:hint="eastAsia"/>
        </w:rPr>
        <w:t>6.2 设计约束</w:t>
      </w:r>
    </w:p>
    <w:tbl>
      <w:tblPr>
        <w:tblStyle w:val="8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4632"/>
        <w:gridCol w:w="1613"/>
      </w:tblGrid>
      <w:tr w14:paraId="4A484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FC62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约束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D2CA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F10F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来源</w:t>
            </w:r>
          </w:p>
        </w:tc>
      </w:tr>
      <w:tr w14:paraId="31891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A945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技术栈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6F38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HTML/CSS/JS + Flask + MySQL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9636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课程要求</w:t>
            </w:r>
          </w:p>
        </w:tc>
      </w:tr>
      <w:tr w14:paraId="57C29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2C54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时间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DD2C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8周完成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638D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课程安排</w:t>
            </w:r>
          </w:p>
        </w:tc>
      </w:tr>
      <w:tr w14:paraId="622F3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8FCFF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规模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CD0D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不支持大规模并发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5020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项目定位</w:t>
            </w:r>
          </w:p>
        </w:tc>
      </w:tr>
    </w:tbl>
    <w:p w14:paraId="5B5A16FC">
      <w:pPr>
        <w:rPr>
          <w:rFonts w:hint="eastAsia"/>
        </w:rPr>
      </w:pPr>
    </w:p>
    <w:tbl>
      <w:tblPr>
        <w:tblStyle w:val="8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0"/>
        <w:gridCol w:w="1958"/>
        <w:gridCol w:w="3322"/>
      </w:tblGrid>
      <w:tr w14:paraId="0BF7C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2619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权衡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A245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选择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F50E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理由</w:t>
            </w:r>
          </w:p>
        </w:tc>
      </w:tr>
      <w:tr w14:paraId="5B371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F4D2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性能 vs 可维护性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7D06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优先可维护性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0C57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项目规模小</w:t>
            </w:r>
          </w:p>
        </w:tc>
      </w:tr>
      <w:tr w14:paraId="49488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79A6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功能 vs 时间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E074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优先核心功能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D403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周期有限</w:t>
            </w:r>
          </w:p>
        </w:tc>
      </w:tr>
      <w:tr w14:paraId="4A146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4A48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安全 vs 复杂度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72F0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平衡取舍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CBBF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密码加密和后台鉴权必须做</w:t>
            </w:r>
          </w:p>
        </w:tc>
      </w:tr>
    </w:tbl>
    <w:p w14:paraId="7E8FAC6F">
      <w:pPr>
        <w:rPr>
          <w:rFonts w:hint="eastAsia"/>
        </w:rPr>
      </w:pPr>
      <w:r>
        <w:rPr>
          <w:rFonts w:hint="eastAsia"/>
        </w:rPr>
        <w:t>第7章 异常处理与安全设计（负责人：张子霖）</w:t>
      </w:r>
    </w:p>
    <w:p w14:paraId="355E1286">
      <w:pPr>
        <w:rPr>
          <w:rFonts w:hint="eastAsia"/>
        </w:rPr>
      </w:pPr>
      <w:r>
        <w:rPr>
          <w:rFonts w:hint="eastAsia"/>
        </w:rPr>
        <w:t>7.1 异常处理</w:t>
      </w:r>
    </w:p>
    <w:tbl>
      <w:tblPr>
        <w:tblStyle w:val="8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6"/>
        <w:gridCol w:w="3142"/>
        <w:gridCol w:w="2782"/>
      </w:tblGrid>
      <w:tr w14:paraId="0C5B2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6BE4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异常类型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218F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处理方式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83BE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用户反馈</w:t>
            </w:r>
          </w:p>
        </w:tc>
      </w:tr>
      <w:tr w14:paraId="00F94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2641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数据库连接失败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C3EA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捕获异常，记录日志，返回500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C933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"系统繁忙，请稍后再试"</w:t>
            </w:r>
          </w:p>
        </w:tc>
      </w:tr>
      <w:tr w14:paraId="58A1B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699E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SQL执行异常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B35C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事务回滚，记录日志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8F6A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"操作失败，请联系管理员"</w:t>
            </w:r>
          </w:p>
        </w:tc>
      </w:tr>
      <w:tr w14:paraId="395B0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1F01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参数校验失败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6F32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返回400，指出具体字段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50F7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"用户名不能为空"</w:t>
            </w:r>
          </w:p>
        </w:tc>
      </w:tr>
      <w:tr w14:paraId="1B83B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6AFB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库存不足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6B8F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回滚事务，返回错误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60F7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"库存不足，当前库存为3本"</w:t>
            </w:r>
          </w:p>
        </w:tc>
      </w:tr>
      <w:tr w14:paraId="23C24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417B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资源不存在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D1B6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返回404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43E7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"您查询的图书不存在"</w:t>
            </w:r>
          </w:p>
        </w:tc>
      </w:tr>
      <w:tr w14:paraId="23FB3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83C3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未登录访问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F047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返回401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E712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"请先登录"</w:t>
            </w:r>
          </w:p>
        </w:tc>
      </w:tr>
      <w:tr w14:paraId="6BD58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68A9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无权限访问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60DA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返回403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1DE7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"您没有该操作的权限"</w:t>
            </w:r>
          </w:p>
        </w:tc>
      </w:tr>
    </w:tbl>
    <w:p w14:paraId="01E2870F">
      <w:pPr>
        <w:rPr>
          <w:rFonts w:hint="eastAsia"/>
        </w:rPr>
      </w:pPr>
      <w:r>
        <w:rPr>
          <w:rFonts w:hint="eastAsia"/>
        </w:rPr>
        <w:t>7.2 安全措施</w:t>
      </w:r>
    </w:p>
    <w:tbl>
      <w:tblPr>
        <w:tblStyle w:val="8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5"/>
        <w:gridCol w:w="2596"/>
        <w:gridCol w:w="3829"/>
      </w:tblGrid>
      <w:tr w14:paraId="582FA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9164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0D8F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措施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FBF0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330BB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D18C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密码存储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C23A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bcrypt哈希+盐值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F794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数据库泄露也无法还原明文</w:t>
            </w:r>
          </w:p>
        </w:tc>
      </w:tr>
      <w:tr w14:paraId="79D89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C6A1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SQL注入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6D83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ORM参数化查询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D64B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不使用字符串拼接SQL</w:t>
            </w:r>
          </w:p>
        </w:tc>
      </w:tr>
      <w:tr w14:paraId="7703E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3966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后台权限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D70B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Session验证+角色校验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A344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所有后台接口验证role是否为admin</w:t>
            </w:r>
          </w:p>
        </w:tc>
      </w:tr>
      <w:tr w14:paraId="00D21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32BD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输入验证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85B4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前后端双重校验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BE44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前端改善体验，后端保证安全</w:t>
            </w:r>
          </w:p>
        </w:tc>
      </w:tr>
    </w:tbl>
    <w:p w14:paraId="20D70B56">
      <w:pPr>
        <w:rPr>
          <w:rFonts w:hint="eastAsia"/>
        </w:rPr>
      </w:pPr>
      <w:r>
        <w:rPr>
          <w:rFonts w:hint="eastAsia"/>
        </w:rPr>
        <w:t>第8章 部署与运行环境（负责人：林翰）</w:t>
      </w:r>
    </w:p>
    <w:p w14:paraId="0A6BA3E1">
      <w:pPr>
        <w:rPr>
          <w:rFonts w:hint="eastAsia"/>
        </w:rPr>
      </w:pPr>
      <w:r>
        <w:rPr>
          <w:rFonts w:hint="eastAsia"/>
        </w:rPr>
        <w:t>8.1 开发环境</w:t>
      </w:r>
    </w:p>
    <w:tbl>
      <w:tblPr>
        <w:tblStyle w:val="8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4"/>
        <w:gridCol w:w="5736"/>
      </w:tblGrid>
      <w:tr w14:paraId="1FAE2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643F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A6F6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配置</w:t>
            </w:r>
          </w:p>
        </w:tc>
      </w:tr>
      <w:tr w14:paraId="37BF2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4C14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操作系统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17B6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Windows 10/11 / macOS 12+ / Ubuntu 20.04</w:t>
            </w:r>
          </w:p>
        </w:tc>
      </w:tr>
      <w:tr w14:paraId="3D70E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68BE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开发工具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1089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VS Code + MySQL Workbench</w:t>
            </w:r>
          </w:p>
        </w:tc>
      </w:tr>
      <w:tr w14:paraId="241F8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B89F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Python版本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BBCD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3.8+</w:t>
            </w:r>
          </w:p>
        </w:tc>
      </w:tr>
      <w:tr w14:paraId="06DF4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1BE0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MySQL版本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D2D7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5.7+ / 8.0+</w:t>
            </w:r>
          </w:p>
        </w:tc>
      </w:tr>
    </w:tbl>
    <w:p w14:paraId="5A1110D0">
      <w:pPr>
        <w:rPr>
          <w:rFonts w:hint="eastAsia"/>
        </w:rPr>
      </w:pPr>
      <w:r>
        <w:rPr>
          <w:rFonts w:hint="eastAsia"/>
        </w:rPr>
        <w:t>8.2 部署环境</w:t>
      </w:r>
    </w:p>
    <w:tbl>
      <w:tblPr>
        <w:tblStyle w:val="8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1"/>
        <w:gridCol w:w="3884"/>
        <w:gridCol w:w="2065"/>
      </w:tblGrid>
      <w:tr w14:paraId="54C8E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BC9D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BF96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最低配置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3F2F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推荐配置</w:t>
            </w:r>
          </w:p>
        </w:tc>
      </w:tr>
      <w:tr w14:paraId="700CA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9347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操作系统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801D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Ubuntu 20.04 / Windows Server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16BB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同左</w:t>
            </w:r>
          </w:p>
        </w:tc>
      </w:tr>
      <w:tr w14:paraId="0EED2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B19F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3AC4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68C6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2核</w:t>
            </w:r>
          </w:p>
        </w:tc>
      </w:tr>
      <w:tr w14:paraId="6A4F9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AADA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F276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1GB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2AB9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2GB</w:t>
            </w:r>
          </w:p>
        </w:tc>
      </w:tr>
      <w:tr w14:paraId="7D471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33AD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磁盘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CDC7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20GB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685B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40GB</w:t>
            </w:r>
          </w:p>
        </w:tc>
      </w:tr>
      <w:tr w14:paraId="2B9FE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4C24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Web服务器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531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Gunicorn / Waitress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7064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Gunicorn + Nginx</w:t>
            </w:r>
          </w:p>
        </w:tc>
      </w:tr>
      <w:tr w14:paraId="7B73D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4892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MySQL版本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CBF6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60CE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8.0</w:t>
            </w:r>
          </w:p>
        </w:tc>
      </w:tr>
    </w:tbl>
    <w:p w14:paraId="5FD58731">
      <w:pPr>
        <w:rPr>
          <w:rFonts w:hint="eastAsia"/>
        </w:rPr>
      </w:pPr>
      <w:r>
        <w:rPr>
          <w:rFonts w:hint="eastAsia"/>
        </w:rPr>
        <w:t>8.3 部署步骤</w:t>
      </w:r>
    </w:p>
    <w:p w14:paraId="090D7588">
      <w:pPr>
        <w:rPr>
          <w:rFonts w:hint="eastAsia"/>
        </w:rPr>
      </w:pPr>
    </w:p>
    <w:p w14:paraId="2136CCFB">
      <w:pPr>
        <w:rPr>
          <w:rFonts w:hint="eastAsia"/>
        </w:rPr>
      </w:pPr>
      <w:r>
        <w:rPr>
          <w:rFonts w:hint="eastAsia"/>
        </w:rPr>
        <w:t>安装Python 3.8+和MySQL 5.7+。</w:t>
      </w:r>
    </w:p>
    <w:p w14:paraId="4C68535F">
      <w:pPr>
        <w:rPr>
          <w:rFonts w:hint="eastAsia"/>
        </w:rPr>
      </w:pPr>
      <w:r>
        <w:rPr>
          <w:rFonts w:hint="eastAsia"/>
        </w:rPr>
        <w:t>创建虚拟环境：python -m venv venv。</w:t>
      </w:r>
    </w:p>
    <w:p w14:paraId="25755560">
      <w:pPr>
        <w:rPr>
          <w:rFonts w:hint="eastAsia"/>
        </w:rPr>
      </w:pPr>
      <w:r>
        <w:rPr>
          <w:rFonts w:hint="eastAsia"/>
        </w:rPr>
        <w:t>安装依赖：pip install -r requirements.txt。</w:t>
      </w:r>
    </w:p>
    <w:p w14:paraId="341D50FA">
      <w:pPr>
        <w:rPr>
          <w:rFonts w:hint="eastAsia"/>
        </w:rPr>
      </w:pPr>
      <w:r>
        <w:rPr>
          <w:rFonts w:hint="eastAsia"/>
        </w:rPr>
        <w:t>创建数据库并导入schema.sql。</w:t>
      </w:r>
    </w:p>
    <w:p w14:paraId="0D86C218">
      <w:pPr>
        <w:rPr>
          <w:rFonts w:hint="eastAsia"/>
        </w:rPr>
      </w:pPr>
      <w:r>
        <w:rPr>
          <w:rFonts w:hint="eastAsia"/>
        </w:rPr>
        <w:t>配置数据库连接参数。</w:t>
      </w:r>
    </w:p>
    <w:p w14:paraId="0E4ED47D">
      <w:pPr>
        <w:rPr>
          <w:rFonts w:hint="eastAsia"/>
        </w:rPr>
      </w:pPr>
      <w:r>
        <w:rPr>
          <w:rFonts w:hint="eastAsia"/>
        </w:rPr>
        <w:t>初始化管理员账户。</w:t>
      </w:r>
    </w:p>
    <w:p w14:paraId="5361D5DF">
      <w:pPr>
        <w:rPr>
          <w:rFonts w:hint="eastAsia"/>
        </w:rPr>
      </w:pPr>
      <w:r>
        <w:rPr>
          <w:rFonts w:hint="eastAsia"/>
        </w:rPr>
        <w:t>启动应用：</w:t>
      </w:r>
    </w:p>
    <w:p w14:paraId="1C3F30EB">
      <w:pPr>
        <w:rPr>
          <w:rFonts w:hint="eastAsia"/>
        </w:rPr>
      </w:pPr>
      <w:r>
        <w:rPr>
          <w:rFonts w:hint="eastAsia"/>
        </w:rPr>
        <w:t>开发：python app.py</w:t>
      </w:r>
    </w:p>
    <w:p w14:paraId="59893548">
      <w:pPr>
        <w:rPr>
          <w:rFonts w:hint="eastAsia"/>
        </w:rPr>
      </w:pPr>
      <w:r>
        <w:rPr>
          <w:rFonts w:hint="eastAsia"/>
        </w:rPr>
        <w:t>生产(Linux)：gunicorn -w 4 -b 0.0.0.0:5000 app:app</w:t>
      </w:r>
    </w:p>
    <w:p w14:paraId="47F86184">
      <w:pPr>
        <w:rPr>
          <w:rFonts w:hint="eastAsia"/>
        </w:rPr>
      </w:pPr>
      <w:r>
        <w:rPr>
          <w:rFonts w:hint="eastAsia"/>
        </w:rPr>
        <w:t>三、文档一致性检查（负责人：全体）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0"/>
        <w:gridCol w:w="3158"/>
        <w:gridCol w:w="2330"/>
        <w:gridCol w:w="1304"/>
        <w:gridCol w:w="724"/>
      </w:tblGrid>
      <w:tr w14:paraId="0EBFF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3381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检查项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B214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SRS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FD15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SAD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7BBC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可行性报告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9A44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结论</w:t>
            </w:r>
          </w:p>
        </w:tc>
      </w:tr>
      <w:tr w14:paraId="1DD90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E316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用户角色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FC9E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游客/会员/管理员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83D0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同左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61B3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同左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8ACD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</w:t>
            </w:r>
          </w:p>
        </w:tc>
      </w:tr>
      <w:tr w14:paraId="6EEC9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BB61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核心功能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7CAC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注册登录/浏览/购物车/订单/后台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4AEA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API已全部设计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35D5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支持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79B8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</w:t>
            </w:r>
          </w:p>
        </w:tc>
      </w:tr>
      <w:tr w14:paraId="3A97F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3D5C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技术栈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E804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轻量化基础技术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DDC5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Flask+MySQL+原生前端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2637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同左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A60A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</w:t>
            </w:r>
          </w:p>
        </w:tc>
      </w:tr>
      <w:tr w14:paraId="28378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F99C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数据实体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8005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用户/图书/订单/购物车/留言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2BFC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对应表结构已设计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9474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同左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9564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</w:t>
            </w:r>
          </w:p>
        </w:tc>
      </w:tr>
      <w:tr w14:paraId="5722D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B47D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性能要求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6B9E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页面加载≤3秒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45BC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索引优化+分页支持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41CA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同左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BFC0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</w:t>
            </w:r>
          </w:p>
        </w:tc>
      </w:tr>
      <w:tr w14:paraId="15E29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8934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安全要求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8294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密码加密+后台鉴权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2073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bcrypt+session验证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295D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同左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FF99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</w:t>
            </w:r>
          </w:p>
        </w:tc>
      </w:tr>
    </w:tbl>
    <w:p w14:paraId="32EE7ED7">
      <w:pPr>
        <w:rPr>
          <w:rFonts w:hint="eastAsia"/>
        </w:rPr>
      </w:pPr>
      <w:r>
        <w:rPr>
          <w:rFonts w:hint="eastAsia"/>
        </w:rPr>
        <w:t>四、SAD评审反馈与修改记录（负责人：林翰）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6"/>
        <w:gridCol w:w="1152"/>
        <w:gridCol w:w="2396"/>
        <w:gridCol w:w="3395"/>
        <w:gridCol w:w="737"/>
      </w:tblGrid>
      <w:tr w14:paraId="1C82E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BEE9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轮次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8E26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评审人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651F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反馈意见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17FA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修改内容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1764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状态</w:t>
            </w:r>
          </w:p>
        </w:tc>
      </w:tr>
      <w:tr w14:paraId="48F78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3330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第1轮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6C6C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指导老师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293C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缺少异常处理机制描述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B75F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新增第7章"异常处理与安全设计"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0EB6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</w:t>
            </w:r>
          </w:p>
        </w:tc>
      </w:tr>
      <w:tr w14:paraId="1E410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8919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第1轮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DA96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指导老师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D0E3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部署环境需要更具体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04A8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补充第8章"部署与运行环境"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0A7E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</w:t>
            </w:r>
          </w:p>
        </w:tc>
      </w:tr>
      <w:tr w14:paraId="365F8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064C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第2轮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7D52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小组内部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2577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API接口缺少示例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1FD0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补充第4.2节请求/响应示例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6887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</w:t>
            </w:r>
          </w:p>
        </w:tc>
      </w:tr>
      <w:tr w14:paraId="0F196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CBF7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第2轮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C277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小组内部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15FB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质量属性描述不够具体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0197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改用ATAM场景描述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455E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</w:t>
            </w:r>
          </w:p>
        </w:tc>
      </w:tr>
      <w:tr w14:paraId="423C2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138F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第3轮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E81D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指导老师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C39D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需增加文档一致性检查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F8F7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新增第3章"文档一致性检查"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8510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</w:t>
            </w:r>
          </w:p>
        </w:tc>
      </w:tr>
    </w:tbl>
    <w:p w14:paraId="7B3BCDD1">
      <w:pPr>
        <w:rPr>
          <w:rFonts w:hint="eastAsia"/>
        </w:rPr>
      </w:pPr>
      <w:r>
        <w:rPr>
          <w:rFonts w:hint="eastAsia"/>
        </w:rPr>
        <w:t>五、项目进度与工作量跟踪表（负责人：林翰）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0"/>
        <w:gridCol w:w="1790"/>
        <w:gridCol w:w="1160"/>
        <w:gridCol w:w="740"/>
        <w:gridCol w:w="740"/>
      </w:tblGrid>
      <w:tr w14:paraId="7036C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00F7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任务内容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F2FA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B5C5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计划工时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94C8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2C6E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71082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70C9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SAD引言与概述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6A20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李卓毅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DA25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C149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C7FC74">
            <w:pPr>
              <w:rPr>
                <w:rFonts w:hint="eastAsia"/>
              </w:rPr>
            </w:pPr>
          </w:p>
        </w:tc>
      </w:tr>
      <w:tr w14:paraId="65815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32A1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体系结构视图补充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18D7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李卓毅、张子霖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5610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D7E9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EB729A">
            <w:pPr>
              <w:rPr>
                <w:rFonts w:hint="eastAsia"/>
              </w:rPr>
            </w:pPr>
          </w:p>
        </w:tc>
      </w:tr>
      <w:tr w14:paraId="16493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C69D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模块详细设计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21A7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王博涵、鲁文康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55EE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5CF0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2E048D">
            <w:pPr>
              <w:rPr>
                <w:rFonts w:hint="eastAsia"/>
              </w:rPr>
            </w:pPr>
          </w:p>
        </w:tc>
      </w:tr>
      <w:tr w14:paraId="4D94F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D2ED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API接口设计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380C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鲁文康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5CE5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D414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0DBF06">
            <w:pPr>
              <w:rPr>
                <w:rFonts w:hint="eastAsia"/>
              </w:rPr>
            </w:pPr>
          </w:p>
        </w:tc>
      </w:tr>
      <w:tr w14:paraId="454C4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0823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数据库结构设计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D72E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鲁文康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F62D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EBF9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E6D97B">
            <w:pPr>
              <w:rPr>
                <w:rFonts w:hint="eastAsia"/>
              </w:rPr>
            </w:pPr>
          </w:p>
        </w:tc>
      </w:tr>
      <w:tr w14:paraId="09FEC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6F7D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质量属性评估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ABCD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9865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C698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E39F56">
            <w:pPr>
              <w:rPr>
                <w:rFonts w:hint="eastAsia"/>
              </w:rPr>
            </w:pPr>
          </w:p>
        </w:tc>
      </w:tr>
      <w:tr w14:paraId="07C4E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9B0C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异常处理与安全设计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ED6C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张子霖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ECC9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2BD7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E42EF7">
            <w:pPr>
              <w:rPr>
                <w:rFonts w:hint="eastAsia"/>
              </w:rPr>
            </w:pPr>
          </w:p>
        </w:tc>
      </w:tr>
      <w:tr w14:paraId="532BE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ED72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部署环境描述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04BE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420D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1312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354AE1">
            <w:pPr>
              <w:rPr>
                <w:rFonts w:hint="eastAsia"/>
              </w:rPr>
            </w:pPr>
          </w:p>
        </w:tc>
      </w:tr>
      <w:tr w14:paraId="361F0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9A5E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文档一致性检查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5F97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F49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0096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D309C7">
            <w:pPr>
              <w:rPr>
                <w:rFonts w:hint="eastAsia"/>
              </w:rPr>
            </w:pPr>
          </w:p>
        </w:tc>
      </w:tr>
      <w:tr w14:paraId="2E903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FB03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SAD最终整合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EB0F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B71F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88C1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F4A6C5">
            <w:pPr>
              <w:rPr>
                <w:rFonts w:hint="eastAsia"/>
              </w:rPr>
            </w:pPr>
          </w:p>
        </w:tc>
      </w:tr>
    </w:tbl>
    <w:p w14:paraId="4828725C">
      <w:pPr>
        <w:rPr>
          <w:rFonts w:hint="eastAsia"/>
        </w:rPr>
      </w:pPr>
      <w:r>
        <w:rPr>
          <w:rFonts w:hint="eastAsia"/>
        </w:rPr>
        <w:t>六、组员分工总览</w:t>
      </w:r>
    </w:p>
    <w:tbl>
      <w:tblPr>
        <w:tblStyle w:val="8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2"/>
        <w:gridCol w:w="1950"/>
        <w:gridCol w:w="4898"/>
      </w:tblGrid>
      <w:tr w14:paraId="1052B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4C4D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姓名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EF9C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主要分工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6BFE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负责章节</w:t>
            </w:r>
          </w:p>
        </w:tc>
      </w:tr>
      <w:tr w14:paraId="75174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0DA3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李卓毅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D771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前端开发、架构视图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42E5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第1章、第2.3.1节逻辑视图、第2.3.4节开发视图</w:t>
            </w:r>
          </w:p>
        </w:tc>
      </w:tr>
      <w:tr w14:paraId="3DF6E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E936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张子霖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C404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前端开发、架构分析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3C00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第2章体系结构概述、第2.3.5节场景视图、第6章质量属性</w:t>
            </w:r>
          </w:p>
        </w:tc>
      </w:tr>
      <w:tr w14:paraId="57D64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4D2D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王博涵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B147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后端开发、模块设计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B7F5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第3章模块详细设计（用户/图书/后台管理模块）</w:t>
            </w:r>
          </w:p>
        </w:tc>
      </w:tr>
      <w:tr w14:paraId="5AF2F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3AB0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DDB3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后端开发、项目管理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5892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第2.3.3节物理视图、第4章评审记录、第5章进度跟踪、第8章部署</w:t>
            </w:r>
          </w:p>
        </w:tc>
      </w:tr>
      <w:tr w14:paraId="17429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C270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鲁文康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40C8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数据库设计、接口设计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0EA9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第4章接口设计、第5章数据结构设计</w:t>
            </w:r>
          </w:p>
        </w:tc>
      </w:tr>
    </w:tbl>
    <w:p w14:paraId="4416ADFA">
      <w:pPr>
        <w:rPr>
          <w:rFonts w:hint="eastAsia"/>
        </w:rPr>
      </w:pPr>
      <w:r>
        <w:rPr>
          <w:rFonts w:hint="eastAsia"/>
        </w:rPr>
        <w:t>七、实验总结（负责人：全体）</w:t>
      </w:r>
    </w:p>
    <w:p w14:paraId="147B1C0F">
      <w:pPr>
        <w:rPr>
          <w:rFonts w:hint="eastAsia"/>
        </w:rPr>
      </w:pPr>
      <w:r>
        <w:rPr>
          <w:rFonts w:hint="eastAsia"/>
        </w:rPr>
        <w:t>本次实验在实验九、十的基础上完成了SAD文档的最终定稿。项目采用B/S + 三层分层 + MVC的复合架构风格，通过Kruchten 4+1视图方法从逻辑、进程、物理、开发、场景五个视角全面描述系统。</w:t>
      </w:r>
    </w:p>
    <w:p w14:paraId="1CB93F37">
      <w:pPr>
        <w:rPr>
          <w:rFonts w:hint="eastAsia"/>
        </w:rPr>
      </w:pPr>
      <w:r>
        <w:rPr>
          <w:rFonts w:hint="eastAsia"/>
        </w:rPr>
        <w:t>SAD已完整包含引言、架构概述、模块设计、接口设计、数据结构、质量属性、安全设计、部署环境等章节，与SRS保持完全一致。SAD最终版本已上传至GitHub仓库。</w:t>
      </w:r>
    </w:p>
    <w:p w14:paraId="4407BDF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F834EA"/>
    <w:rsid w:val="5063151A"/>
    <w:rsid w:val="7696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2114</Words>
  <Characters>4203</Characters>
  <Lines>0</Lines>
  <Paragraphs>0</Paragraphs>
  <TotalTime>26</TotalTime>
  <ScaleCrop>false</ScaleCrop>
  <LinksUpToDate>false</LinksUpToDate>
  <CharactersWithSpaces>4854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2026-06-20T13:23:00Z</dcterms:created>
  <dc:creator>wangb</dc:creator>
  <cp:lastModifiedBy>WPS_1695106384</cp:lastModifiedBy>
  <dcterms:modified xsi:type="dcterms:W3CDTF">2026-06-21T08:08:26Z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eyJoZGlkIjoiN2MzYjMyY2FmNjMxYzUxNzg5MGY5MTQ3OTQ5YTM5YTMiLCJ1c2VySWQiOiIxNTM2MTIyOTI5In0=</vt:lpwstr>
  </property>
  <property fmtid="{D5CDD505-2E9C-101B-9397-08002B2CF9AE}" pid="4" name="ICV">
    <vt:lpwstr>DFDE2EE51B284383B6FDBF5653EC2781_12</vt:lpwstr>
  </property>
</Properties>
</file>