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341B53" w:rsidRPr="00341B53" w14:paraId="0E34692A" w14:textId="77777777" w:rsidTr="007F7AE1">
        <w:trPr>
          <w:trHeight w:val="2160"/>
        </w:trPr>
        <w:tc>
          <w:tcPr>
            <w:tcW w:w="5008" w:type="dxa"/>
            <w:vAlign w:val="bottom"/>
          </w:tcPr>
          <w:p w14:paraId="499A6DF3" w14:textId="77777777" w:rsidR="00C84833" w:rsidRPr="00341B53" w:rsidRDefault="000E5A93" w:rsidP="007F7AE1">
            <w:pPr>
              <w:pStyle w:val="Title"/>
              <w:spacing w:line="360" w:lineRule="auto"/>
              <w:rPr>
                <w:color w:val="auto"/>
              </w:rPr>
            </w:pPr>
            <w:r w:rsidRPr="00341B53">
              <w:rPr>
                <w:color w:val="auto"/>
              </w:rPr>
              <w:t>Will</w:t>
            </w:r>
          </w:p>
          <w:p w14:paraId="302C4926" w14:textId="43983742" w:rsidR="000E5A93" w:rsidRPr="00341B53" w:rsidRDefault="000E5A93" w:rsidP="007F7AE1">
            <w:pPr>
              <w:pStyle w:val="Title"/>
              <w:spacing w:line="360" w:lineRule="auto"/>
              <w:rPr>
                <w:color w:val="auto"/>
              </w:rPr>
            </w:pPr>
            <w:r w:rsidRPr="00341B53">
              <w:rPr>
                <w:color w:val="auto"/>
              </w:rPr>
              <w:t>Buziak</w:t>
            </w:r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341B53" w:rsidRPr="00341B53" w14:paraId="2A12742A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DFEF778" w14:textId="1B2AC02A" w:rsidR="004E2970" w:rsidRPr="00341B53" w:rsidRDefault="00D824B0" w:rsidP="007F7AE1">
                  <w:pPr>
                    <w:pStyle w:val="ContactInfo"/>
                    <w:spacing w:line="360" w:lineRule="auto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223 Highwood Court   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29688712" w14:textId="77777777" w:rsidR="00932D92" w:rsidRPr="00341B53" w:rsidRDefault="00932D92" w:rsidP="007F7AE1">
                  <w:pPr>
                    <w:pStyle w:val="Icons"/>
                    <w:spacing w:line="360" w:lineRule="auto"/>
                    <w:rPr>
                      <w:color w:val="auto"/>
                    </w:rPr>
                  </w:pPr>
                  <w:r w:rsidRPr="00341B53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7B2BD014" wp14:editId="5ADA9A1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F9570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41B53" w:rsidRPr="00341B53" w14:paraId="71A5B931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0FF32B2" w14:textId="0F59FC7E" w:rsidR="00932D92" w:rsidRPr="00341B53" w:rsidRDefault="000E5A93" w:rsidP="007F7AE1">
                  <w:pPr>
                    <w:pStyle w:val="ContactInfo"/>
                    <w:spacing w:line="360" w:lineRule="auto"/>
                    <w:rPr>
                      <w:color w:val="auto"/>
                    </w:rPr>
                  </w:pPr>
                  <w:r w:rsidRPr="00341B53">
                    <w:rPr>
                      <w:color w:val="auto"/>
                    </w:rPr>
                    <w:t>(808)-342-0160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9489C6B" w14:textId="77777777" w:rsidR="00932D92" w:rsidRPr="00341B53" w:rsidRDefault="00932D92" w:rsidP="007F7AE1">
                  <w:pPr>
                    <w:pStyle w:val="Icons"/>
                    <w:spacing w:line="360" w:lineRule="auto"/>
                    <w:rPr>
                      <w:color w:val="auto"/>
                    </w:rPr>
                  </w:pPr>
                  <w:r w:rsidRPr="00341B53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0F56EDFB" wp14:editId="14F46671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4AE22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41B53" w:rsidRPr="00341B53" w14:paraId="387E8BDA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7DBE849C" w14:textId="361ADD7A" w:rsidR="00932D92" w:rsidRPr="00D824B0" w:rsidRDefault="00D824B0" w:rsidP="007F7AE1">
                  <w:pPr>
                    <w:pStyle w:val="ContactInfo"/>
                    <w:spacing w:line="360" w:lineRule="auto"/>
                    <w:rPr>
                      <w:color w:val="auto"/>
                    </w:rPr>
                  </w:pPr>
                  <w:r w:rsidRPr="00D824B0">
                    <w:t>willbuziak@gmail.com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0F23F99" w14:textId="77777777" w:rsidR="00932D92" w:rsidRPr="00341B53" w:rsidRDefault="007307A3" w:rsidP="007F7AE1">
                  <w:pPr>
                    <w:pStyle w:val="Icons"/>
                    <w:spacing w:line="360" w:lineRule="auto"/>
                    <w:rPr>
                      <w:color w:val="auto"/>
                    </w:rPr>
                  </w:pPr>
                  <w:r w:rsidRPr="00341B53">
                    <w:rPr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7F0AAFA0" wp14:editId="58007E4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23CB4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41B53" w:rsidRPr="00341B53" w14:paraId="2B2F1CFB" w14:textId="77777777" w:rsidTr="00395B60">
              <w:trPr>
                <w:trHeight w:val="309"/>
              </w:trPr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9C7F7AB" w14:textId="63745ECF" w:rsidR="00932D92" w:rsidRPr="00341B53" w:rsidRDefault="00932D92" w:rsidP="007F7AE1">
                  <w:pPr>
                    <w:pStyle w:val="ContactInfo"/>
                    <w:spacing w:line="360" w:lineRule="auto"/>
                    <w:rPr>
                      <w:color w:val="auto"/>
                    </w:rPr>
                  </w:pP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7755448" w14:textId="02661B85" w:rsidR="00932D92" w:rsidRPr="00341B53" w:rsidRDefault="00932D92" w:rsidP="007F7AE1">
                  <w:pPr>
                    <w:pStyle w:val="Icons"/>
                    <w:spacing w:line="360" w:lineRule="auto"/>
                    <w:rPr>
                      <w:color w:val="auto"/>
                    </w:rPr>
                  </w:pPr>
                </w:p>
              </w:tc>
            </w:tr>
          </w:tbl>
          <w:p w14:paraId="4977A652" w14:textId="77777777" w:rsidR="00D92B95" w:rsidRPr="00341B53" w:rsidRDefault="00D92B95" w:rsidP="007F7AE1">
            <w:pPr>
              <w:pStyle w:val="Header"/>
              <w:spacing w:line="360" w:lineRule="auto"/>
              <w:rPr>
                <w:color w:val="auto"/>
              </w:rPr>
            </w:pPr>
          </w:p>
        </w:tc>
      </w:tr>
    </w:tbl>
    <w:p w14:paraId="0BB32DC7" w14:textId="1B860E32" w:rsidR="00C43D65" w:rsidRPr="00341B53" w:rsidRDefault="00D824B0" w:rsidP="007F7AE1">
      <w:pPr>
        <w:spacing w:line="360" w:lineRule="auto"/>
        <w:rPr>
          <w:rFonts w:asciiTheme="majorHAnsi" w:hAnsiTheme="majorHAnsi"/>
          <w:color w:val="auto"/>
          <w:u w:val="single"/>
        </w:rPr>
      </w:pPr>
      <w:r>
        <w:rPr>
          <w:rFonts w:asciiTheme="majorHAnsi" w:hAnsiTheme="majorHAnsi"/>
          <w:color w:val="auto"/>
        </w:rPr>
        <w:t>Senior in mechanical engineering with extracurricular studies in computer science</w:t>
      </w:r>
      <w:r w:rsidR="00340F9A">
        <w:rPr>
          <w:rFonts w:asciiTheme="majorHAnsi" w:hAnsiTheme="majorHAnsi"/>
          <w:color w:val="auto"/>
        </w:rPr>
        <w:t xml:space="preserve"> with the intent of pursuing a</w:t>
      </w:r>
      <w:r w:rsidR="001B6F7B">
        <w:rPr>
          <w:rFonts w:asciiTheme="majorHAnsi" w:hAnsiTheme="majorHAnsi"/>
          <w:color w:val="auto"/>
        </w:rPr>
        <w:t xml:space="preserve"> graduate degree in computer science</w:t>
      </w:r>
      <w:r>
        <w:rPr>
          <w:rFonts w:asciiTheme="majorHAnsi" w:hAnsiTheme="majorHAnsi"/>
          <w:color w:val="auto"/>
        </w:rPr>
        <w:t>.</w:t>
      </w:r>
      <w:r w:rsidR="001B6F7B">
        <w:rPr>
          <w:rFonts w:asciiTheme="majorHAnsi" w:hAnsiTheme="majorHAnsi"/>
          <w:color w:val="auto"/>
        </w:rPr>
        <w:t xml:space="preserve"> Current undergraduate research position studying CFD methods for Li-ion fuel cell applications.</w:t>
      </w:r>
      <w:r>
        <w:rPr>
          <w:rFonts w:asciiTheme="majorHAnsi" w:hAnsiTheme="majorHAnsi"/>
          <w:color w:val="auto"/>
        </w:rPr>
        <w:t xml:space="preserve"> </w:t>
      </w:r>
    </w:p>
    <w:p w14:paraId="2262D12D" w14:textId="3A410FA8" w:rsidR="00EB5C0D" w:rsidRPr="00341B53" w:rsidRDefault="000E5A93" w:rsidP="007F7AE1">
      <w:pPr>
        <w:pStyle w:val="Heading1"/>
        <w:spacing w:line="360" w:lineRule="auto"/>
        <w:rPr>
          <w:color w:val="auto"/>
        </w:rPr>
      </w:pPr>
      <w:r w:rsidRPr="00341B53">
        <w:rPr>
          <w:color w:val="auto"/>
        </w:rPr>
        <w:t>Why Will Buziak for Altec?</w:t>
      </w:r>
    </w:p>
    <w:p w14:paraId="3AABC8A5" w14:textId="6B3D351C" w:rsidR="002D5F93" w:rsidRPr="00340F9A" w:rsidRDefault="000E5A93" w:rsidP="00340F9A">
      <w:pPr>
        <w:rPr>
          <w:rFonts w:asciiTheme="majorHAnsi" w:hAnsiTheme="majorHAnsi"/>
          <w:color w:val="auto"/>
        </w:rPr>
      </w:pPr>
      <w:r w:rsidRPr="00340F9A">
        <w:rPr>
          <w:rFonts w:asciiTheme="majorHAnsi" w:hAnsiTheme="majorHAnsi"/>
          <w:color w:val="auto"/>
        </w:rPr>
        <w:t xml:space="preserve">Experience working in environments </w:t>
      </w:r>
      <w:r w:rsidR="00341B53" w:rsidRPr="00340F9A">
        <w:rPr>
          <w:rFonts w:asciiTheme="majorHAnsi" w:hAnsiTheme="majorHAnsi"/>
          <w:color w:val="auto"/>
        </w:rPr>
        <w:t>pertinent to Altec business</w:t>
      </w:r>
      <w:r w:rsidR="00360FF4" w:rsidRPr="00340F9A">
        <w:rPr>
          <w:rFonts w:asciiTheme="majorHAnsi" w:hAnsiTheme="majorHAnsi"/>
          <w:color w:val="auto"/>
        </w:rPr>
        <w:t>:</w:t>
      </w:r>
    </w:p>
    <w:p w14:paraId="262B64D7" w14:textId="51706376" w:rsidR="002D5F93" w:rsidRPr="00340F9A" w:rsidRDefault="002D5F93" w:rsidP="00340F9A">
      <w:pPr>
        <w:rPr>
          <w:rFonts w:asciiTheme="majorHAnsi" w:hAnsiTheme="majorHAnsi"/>
          <w:color w:val="auto"/>
        </w:rPr>
      </w:pPr>
      <w:r w:rsidRPr="00340F9A">
        <w:rPr>
          <w:rFonts w:asciiTheme="majorHAnsi" w:hAnsiTheme="majorHAnsi"/>
          <w:color w:val="auto"/>
        </w:rPr>
        <w:t>Prior experience working in manufacturing setting. Coming from a process engineering environment will help me have an idea of the processes utilized to manufacture the components that I design.</w:t>
      </w:r>
    </w:p>
    <w:p w14:paraId="5FA47F68" w14:textId="6C2CB1FF" w:rsidR="002D5F93" w:rsidRPr="00340F9A" w:rsidRDefault="002D5F93" w:rsidP="00340F9A">
      <w:pPr>
        <w:rPr>
          <w:rFonts w:asciiTheme="majorHAnsi" w:hAnsiTheme="majorHAnsi"/>
          <w:color w:val="auto"/>
        </w:rPr>
      </w:pPr>
      <w:r w:rsidRPr="00340F9A">
        <w:rPr>
          <w:rFonts w:asciiTheme="majorHAnsi" w:hAnsiTheme="majorHAnsi"/>
          <w:color w:val="auto"/>
        </w:rPr>
        <w:t>Serious interest in a career with Altec:</w:t>
      </w:r>
    </w:p>
    <w:p w14:paraId="0359BD67" w14:textId="11747F8F" w:rsidR="002D5F93" w:rsidRPr="00340F9A" w:rsidRDefault="00340F9A" w:rsidP="002D5F93">
      <w:pPr>
        <w:spacing w:line="276" w:lineRule="auto"/>
        <w:rPr>
          <w:rFonts w:asciiTheme="majorHAnsi" w:hAnsiTheme="majorHAnsi"/>
          <w:color w:val="auto"/>
        </w:rPr>
      </w:pPr>
      <w:r w:rsidRPr="00340F9A">
        <w:rPr>
          <w:rFonts w:asciiTheme="majorHAnsi" w:hAnsiTheme="majorHAnsi"/>
          <w:color w:val="auto"/>
        </w:rPr>
        <w:t xml:space="preserve">Moving forward I seek to hone </w:t>
      </w:r>
      <w:r>
        <w:rPr>
          <w:rFonts w:asciiTheme="majorHAnsi" w:hAnsiTheme="majorHAnsi"/>
          <w:color w:val="auto"/>
        </w:rPr>
        <w:t>my</w:t>
      </w:r>
      <w:r w:rsidRPr="00340F9A">
        <w:rPr>
          <w:rFonts w:asciiTheme="majorHAnsi" w:hAnsiTheme="majorHAnsi"/>
          <w:color w:val="auto"/>
        </w:rPr>
        <w:t xml:space="preserve"> technical skills with </w:t>
      </w:r>
      <w:proofErr w:type="spellStart"/>
      <w:r>
        <w:rPr>
          <w:rFonts w:asciiTheme="majorHAnsi" w:hAnsiTheme="majorHAnsi"/>
          <w:color w:val="auto"/>
        </w:rPr>
        <w:t>solidworks</w:t>
      </w:r>
      <w:proofErr w:type="spellEnd"/>
      <w:r>
        <w:rPr>
          <w:rFonts w:asciiTheme="majorHAnsi" w:hAnsiTheme="majorHAnsi"/>
          <w:color w:val="auto"/>
        </w:rPr>
        <w:t xml:space="preserve"> and develop a career in the design field. Additionally, I would like to continue my computer science studies and broaden my horizons beyond the typical mechanical engineer.</w:t>
      </w:r>
    </w:p>
    <w:p w14:paraId="67AE65E8" w14:textId="77777777" w:rsidR="00F439C9" w:rsidRPr="00341B53" w:rsidRDefault="00000000" w:rsidP="007F7AE1">
      <w:pPr>
        <w:pStyle w:val="Heading1"/>
        <w:spacing w:line="360" w:lineRule="auto"/>
        <w:rPr>
          <w:color w:val="auto"/>
        </w:rPr>
      </w:pPr>
      <w:sdt>
        <w:sdtPr>
          <w:rPr>
            <w:color w:val="auto"/>
          </w:rPr>
          <w:alias w:val="Skills:"/>
          <w:tag w:val="Skills:"/>
          <w:id w:val="-1210261327"/>
          <w:placeholder>
            <w:docPart w:val="D308CF05B21E4537976093862D29C449"/>
          </w:placeholder>
          <w:temporary/>
          <w:showingPlcHdr/>
          <w15:appearance w15:val="hidden"/>
        </w:sdtPr>
        <w:sdtContent>
          <w:r w:rsidR="00F439C9" w:rsidRPr="00341B53">
            <w:rPr>
              <w:color w:val="auto"/>
            </w:rPr>
            <w:t>Skills</w:t>
          </w:r>
        </w:sdtContent>
      </w:sdt>
    </w:p>
    <w:p w14:paraId="38D269A6" w14:textId="76A7E6B5" w:rsidR="00A06309" w:rsidRPr="00360FF4" w:rsidRDefault="00341B53" w:rsidP="00360FF4">
      <w:pPr>
        <w:spacing w:line="360" w:lineRule="auto"/>
        <w:rPr>
          <w:rFonts w:asciiTheme="majorHAnsi" w:hAnsiTheme="majorHAnsi"/>
          <w:color w:val="auto"/>
        </w:rPr>
      </w:pPr>
      <w:proofErr w:type="spellStart"/>
      <w:r w:rsidRPr="007F7AE1">
        <w:rPr>
          <w:rFonts w:asciiTheme="majorHAnsi" w:hAnsiTheme="majorHAnsi"/>
          <w:color w:val="auto"/>
        </w:rPr>
        <w:t>Solidworks</w:t>
      </w:r>
      <w:proofErr w:type="spellEnd"/>
      <w:r w:rsidR="00594CBF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 xml:space="preserve">• </w:t>
      </w:r>
      <w:r w:rsidR="00340F9A">
        <w:rPr>
          <w:rFonts w:asciiTheme="majorHAnsi" w:hAnsiTheme="majorHAnsi"/>
          <w:color w:val="auto"/>
        </w:rPr>
        <w:t>Process Engineering</w:t>
      </w:r>
      <w:r w:rsidR="000B32D7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>•</w:t>
      </w:r>
      <w:r w:rsidR="00A06309" w:rsidRPr="007F7AE1">
        <w:rPr>
          <w:rFonts w:asciiTheme="majorHAnsi" w:hAnsiTheme="majorHAnsi"/>
          <w:color w:val="auto"/>
        </w:rPr>
        <w:t xml:space="preserve"> </w:t>
      </w:r>
      <w:r w:rsidRPr="007F7AE1">
        <w:rPr>
          <w:rFonts w:asciiTheme="majorHAnsi" w:hAnsiTheme="majorHAnsi"/>
          <w:color w:val="auto"/>
        </w:rPr>
        <w:t>Computer programming skills</w:t>
      </w:r>
      <w:r w:rsidR="000B32D7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 xml:space="preserve">• </w:t>
      </w:r>
      <w:r w:rsidR="00340F9A">
        <w:rPr>
          <w:rFonts w:asciiTheme="majorHAnsi" w:hAnsiTheme="majorHAnsi"/>
          <w:color w:val="auto"/>
        </w:rPr>
        <w:t>Siemens PLC Programming</w:t>
      </w:r>
      <w:r w:rsidR="000B32D7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 xml:space="preserve">• </w:t>
      </w:r>
      <w:r w:rsidR="00340F9A">
        <w:rPr>
          <w:rFonts w:asciiTheme="majorHAnsi" w:hAnsiTheme="majorHAnsi"/>
          <w:color w:val="auto"/>
        </w:rPr>
        <w:t>C/C++</w:t>
      </w:r>
      <w:r w:rsidR="000B32D7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 xml:space="preserve">• </w:t>
      </w:r>
      <w:r w:rsidRPr="007F7AE1">
        <w:rPr>
          <w:rFonts w:asciiTheme="majorHAnsi" w:eastAsia="Times New Roman" w:hAnsiTheme="majorHAnsi"/>
          <w:color w:val="auto"/>
        </w:rPr>
        <w:t>Conversational Spanish</w:t>
      </w:r>
      <w:r w:rsidR="000B32D7" w:rsidRPr="007F7AE1">
        <w:rPr>
          <w:rFonts w:asciiTheme="majorHAnsi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>•</w:t>
      </w:r>
      <w:r w:rsidR="00340F9A">
        <w:rPr>
          <w:rFonts w:asciiTheme="majorHAnsi" w:eastAsia="Times New Roman" w:hAnsiTheme="majorHAnsi"/>
          <w:color w:val="auto"/>
        </w:rPr>
        <w:t xml:space="preserve"> </w:t>
      </w:r>
      <w:r w:rsidR="00A06309" w:rsidRPr="007F7AE1">
        <w:rPr>
          <w:rFonts w:asciiTheme="majorHAnsi" w:eastAsia="Times New Roman" w:hAnsiTheme="majorHAnsi"/>
          <w:color w:val="auto"/>
        </w:rPr>
        <w:t xml:space="preserve"> </w:t>
      </w:r>
    </w:p>
    <w:sectPr w:rsidR="00A06309" w:rsidRPr="00360FF4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CB69" w14:textId="77777777" w:rsidR="00DB3DDD" w:rsidRDefault="00DB3DDD" w:rsidP="00725803">
      <w:pPr>
        <w:spacing w:after="0"/>
      </w:pPr>
      <w:r>
        <w:separator/>
      </w:r>
    </w:p>
  </w:endnote>
  <w:endnote w:type="continuationSeparator" w:id="0">
    <w:p w14:paraId="7638EBA3" w14:textId="77777777" w:rsidR="00DB3DDD" w:rsidRDefault="00DB3DD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42A78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55D2" w14:textId="77777777" w:rsidR="00DB3DDD" w:rsidRDefault="00DB3DDD" w:rsidP="00725803">
      <w:pPr>
        <w:spacing w:after="0"/>
      </w:pPr>
      <w:r>
        <w:separator/>
      </w:r>
    </w:p>
  </w:footnote>
  <w:footnote w:type="continuationSeparator" w:id="0">
    <w:p w14:paraId="504F86D6" w14:textId="77777777" w:rsidR="00DB3DDD" w:rsidRDefault="00DB3DD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085315">
    <w:abstractNumId w:val="9"/>
  </w:num>
  <w:num w:numId="2" w16cid:durableId="771901140">
    <w:abstractNumId w:val="7"/>
  </w:num>
  <w:num w:numId="3" w16cid:durableId="384069475">
    <w:abstractNumId w:val="6"/>
  </w:num>
  <w:num w:numId="4" w16cid:durableId="10168852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8045374">
    <w:abstractNumId w:val="8"/>
  </w:num>
  <w:num w:numId="6" w16cid:durableId="2077194407">
    <w:abstractNumId w:val="10"/>
  </w:num>
  <w:num w:numId="7" w16cid:durableId="1906798876">
    <w:abstractNumId w:val="5"/>
  </w:num>
  <w:num w:numId="8" w16cid:durableId="404036648">
    <w:abstractNumId w:val="4"/>
  </w:num>
  <w:num w:numId="9" w16cid:durableId="986127072">
    <w:abstractNumId w:val="3"/>
  </w:num>
  <w:num w:numId="10" w16cid:durableId="1107849800">
    <w:abstractNumId w:val="2"/>
  </w:num>
  <w:num w:numId="11" w16cid:durableId="495654427">
    <w:abstractNumId w:val="1"/>
  </w:num>
  <w:num w:numId="12" w16cid:durableId="126661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93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0E5A93"/>
    <w:rsid w:val="00144D98"/>
    <w:rsid w:val="001B0955"/>
    <w:rsid w:val="001B6F7B"/>
    <w:rsid w:val="00227784"/>
    <w:rsid w:val="0023705D"/>
    <w:rsid w:val="00250A31"/>
    <w:rsid w:val="00251C13"/>
    <w:rsid w:val="002922D0"/>
    <w:rsid w:val="002D5F93"/>
    <w:rsid w:val="00340B03"/>
    <w:rsid w:val="00340F9A"/>
    <w:rsid w:val="00341B53"/>
    <w:rsid w:val="00360FF4"/>
    <w:rsid w:val="00380AE7"/>
    <w:rsid w:val="00395B60"/>
    <w:rsid w:val="003A6943"/>
    <w:rsid w:val="00410BA2"/>
    <w:rsid w:val="00434074"/>
    <w:rsid w:val="0046391B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94CBF"/>
    <w:rsid w:val="005A1DA6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3483"/>
    <w:rsid w:val="0078622E"/>
    <w:rsid w:val="007C211F"/>
    <w:rsid w:val="007C26CB"/>
    <w:rsid w:val="007C5E81"/>
    <w:rsid w:val="007F3012"/>
    <w:rsid w:val="007F7AE1"/>
    <w:rsid w:val="00857E6B"/>
    <w:rsid w:val="008968C4"/>
    <w:rsid w:val="008D31BD"/>
    <w:rsid w:val="008D7C1C"/>
    <w:rsid w:val="0092291B"/>
    <w:rsid w:val="00932D92"/>
    <w:rsid w:val="0094328C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04D2E"/>
    <w:rsid w:val="00B370A8"/>
    <w:rsid w:val="00B67F63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824B0"/>
    <w:rsid w:val="00D90060"/>
    <w:rsid w:val="00D92B95"/>
    <w:rsid w:val="00DB3DDD"/>
    <w:rsid w:val="00DC6B2F"/>
    <w:rsid w:val="00E03F71"/>
    <w:rsid w:val="00E154B5"/>
    <w:rsid w:val="00E232F0"/>
    <w:rsid w:val="00E52791"/>
    <w:rsid w:val="00E83195"/>
    <w:rsid w:val="00EB5C0D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64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E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b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08CF05B21E4537976093862D29C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A4C48-8A4C-4D5E-BB55-31BB51A70C70}"/>
      </w:docPartPr>
      <w:docPartBody>
        <w:p w:rsidR="00640DB3" w:rsidRDefault="0060041A">
          <w:pPr>
            <w:pStyle w:val="D308CF05B21E4537976093862D29C44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1A"/>
    <w:rsid w:val="0060041A"/>
    <w:rsid w:val="00640DB3"/>
    <w:rsid w:val="00B4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308CF05B21E4537976093862D29C449">
    <w:name w:val="D308CF05B21E4537976093862D29C449"/>
  </w:style>
  <w:style w:type="paragraph" w:customStyle="1" w:styleId="A2179FEBB49A41798BA0097BF9D555D0">
    <w:name w:val="A2179FEBB49A41798BA0097BF9D55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2022-03-01T16:49:00Z</dcterms:created>
  <dcterms:modified xsi:type="dcterms:W3CDTF">2022-09-26T18:58:00Z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