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0D" w:rsidRDefault="00C9489C">
      <w:r>
        <w:t xml:space="preserve">Table Content and </w:t>
      </w:r>
      <w:r>
        <w:rPr>
          <w:rFonts w:hint="eastAsia"/>
        </w:rPr>
        <w:t>Te</w:t>
      </w:r>
      <w:r>
        <w:t>amwork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1355"/>
      </w:tblGrid>
      <w:tr w:rsidR="004B6B7F" w:rsidTr="008717D2">
        <w:tc>
          <w:tcPr>
            <w:tcW w:w="2830" w:type="dxa"/>
          </w:tcPr>
          <w:p w:rsidR="004B6B7F" w:rsidRDefault="004B6B7F">
            <w:r>
              <w:rPr>
                <w:rFonts w:hint="eastAsia"/>
              </w:rPr>
              <w:t>D</w:t>
            </w:r>
            <w:r>
              <w:t>ata explore &amp; Design</w:t>
            </w:r>
          </w:p>
        </w:tc>
        <w:tc>
          <w:tcPr>
            <w:tcW w:w="4111" w:type="dxa"/>
          </w:tcPr>
          <w:p w:rsidR="004B6B7F" w:rsidRDefault="004B6B7F">
            <w:r>
              <w:rPr>
                <w:rFonts w:hint="eastAsia"/>
              </w:rPr>
              <w:t>V</w:t>
            </w:r>
            <w:r>
              <w:t>isualize</w:t>
            </w:r>
          </w:p>
          <w:p w:rsidR="004B6B7F" w:rsidRDefault="004B6B7F">
            <w:r>
              <w:rPr>
                <w:rFonts w:hint="eastAsia"/>
              </w:rPr>
              <w:t>D</w:t>
            </w:r>
            <w:r>
              <w:t>etermine our topic - ensemble</w:t>
            </w:r>
          </w:p>
        </w:tc>
        <w:tc>
          <w:tcPr>
            <w:tcW w:w="1355" w:type="dxa"/>
          </w:tcPr>
          <w:p w:rsidR="004B6B7F" w:rsidRDefault="000C38ED" w:rsidP="000C38ED">
            <w:pPr>
              <w:jc w:val="center"/>
            </w:pPr>
            <w:r>
              <w:t>V</w:t>
            </w:r>
          </w:p>
          <w:p w:rsidR="000C38ED" w:rsidRDefault="000C38ED" w:rsidP="000C38ED">
            <w:pPr>
              <w:jc w:val="center"/>
            </w:pPr>
            <w:r>
              <w:t>V</w:t>
            </w:r>
          </w:p>
        </w:tc>
      </w:tr>
      <w:tr w:rsidR="004B6B7F" w:rsidTr="008717D2">
        <w:tc>
          <w:tcPr>
            <w:tcW w:w="2830" w:type="dxa"/>
          </w:tcPr>
          <w:p w:rsidR="004B6B7F" w:rsidRDefault="004B6B7F">
            <w:r>
              <w:rPr>
                <w:rFonts w:hint="eastAsia"/>
              </w:rPr>
              <w:t>D</w:t>
            </w:r>
            <w:r>
              <w:t>ata Pre-processing</w:t>
            </w:r>
          </w:p>
        </w:tc>
        <w:tc>
          <w:tcPr>
            <w:tcW w:w="4111" w:type="dxa"/>
          </w:tcPr>
          <w:p w:rsidR="004B6B7F" w:rsidRDefault="004B6B7F">
            <w:r>
              <w:rPr>
                <w:rFonts w:hint="eastAsia"/>
              </w:rPr>
              <w:t>S</w:t>
            </w:r>
            <w:r>
              <w:t>cale outliers</w:t>
            </w:r>
          </w:p>
          <w:p w:rsidR="004B6B7F" w:rsidRDefault="004B6B7F">
            <w:r>
              <w:t>Deal with imbalanced</w:t>
            </w:r>
          </w:p>
          <w:p w:rsidR="004B6B7F" w:rsidRDefault="004B6B7F">
            <w:r>
              <w:rPr>
                <w:rFonts w:hint="eastAsia"/>
              </w:rPr>
              <w:t>E</w:t>
            </w:r>
            <w:r>
              <w:t>ncode nominal category columns</w:t>
            </w:r>
          </w:p>
          <w:p w:rsidR="004B6B7F" w:rsidRDefault="004B6B7F">
            <w:r>
              <w:t>Encode self-intro</w:t>
            </w:r>
          </w:p>
          <w:p w:rsidR="004B6B7F" w:rsidRDefault="004B6B7F">
            <w:r>
              <w:rPr>
                <w:rFonts w:hint="eastAsia"/>
              </w:rPr>
              <w:t>A</w:t>
            </w:r>
            <w:r>
              <w:t xml:space="preserve">dd </w:t>
            </w:r>
            <w:r w:rsidR="001E76C1">
              <w:t>BMI</w:t>
            </w:r>
            <w:r>
              <w:rPr>
                <w:rFonts w:hint="eastAsia"/>
              </w:rPr>
              <w:t xml:space="preserve"> </w:t>
            </w:r>
            <w:r>
              <w:t>column</w:t>
            </w:r>
          </w:p>
          <w:p w:rsidR="004B6B7F" w:rsidRDefault="004B6B7F">
            <w:r>
              <w:t>Bin numeric columns</w:t>
            </w:r>
          </w:p>
          <w:p w:rsidR="004B6B7F" w:rsidRDefault="004B6B7F" w:rsidP="00E175B2">
            <w:r>
              <w:t xml:space="preserve">Build up </w:t>
            </w:r>
            <w:r w:rsidR="00DF5923">
              <w:t xml:space="preserve">our </w:t>
            </w:r>
            <w:r>
              <w:t xml:space="preserve">cleaning </w:t>
            </w:r>
            <w:r w:rsidR="00E175B2">
              <w:t>module</w:t>
            </w:r>
          </w:p>
        </w:tc>
        <w:tc>
          <w:tcPr>
            <w:tcW w:w="1355" w:type="dxa"/>
          </w:tcPr>
          <w:p w:rsidR="004B6B7F" w:rsidRDefault="004B6B7F" w:rsidP="000C38ED">
            <w:pPr>
              <w:jc w:val="center"/>
            </w:pPr>
          </w:p>
          <w:p w:rsidR="00AD085D" w:rsidRDefault="00AD085D" w:rsidP="000C38ED">
            <w:pPr>
              <w:jc w:val="center"/>
            </w:pPr>
          </w:p>
          <w:p w:rsidR="00AD085D" w:rsidRDefault="00AD085D" w:rsidP="000C38ED">
            <w:pPr>
              <w:jc w:val="center"/>
            </w:pPr>
            <w:r>
              <w:t>V</w:t>
            </w:r>
          </w:p>
          <w:p w:rsidR="00AD085D" w:rsidRDefault="00AD085D" w:rsidP="000C38ED">
            <w:pPr>
              <w:jc w:val="center"/>
            </w:pPr>
            <w:r>
              <w:t>V</w:t>
            </w:r>
          </w:p>
          <w:p w:rsidR="00AD085D" w:rsidRDefault="00AD085D" w:rsidP="000C38ED">
            <w:pPr>
              <w:jc w:val="center"/>
            </w:pPr>
            <w:r>
              <w:t>V</w:t>
            </w:r>
          </w:p>
          <w:p w:rsidR="00AD085D" w:rsidRDefault="00AD085D" w:rsidP="000C38ED">
            <w:pPr>
              <w:jc w:val="center"/>
            </w:pPr>
            <w:r>
              <w:t>V</w:t>
            </w:r>
          </w:p>
          <w:p w:rsidR="00AD085D" w:rsidRDefault="00AD085D" w:rsidP="000C38ED">
            <w:pPr>
              <w:jc w:val="center"/>
            </w:pPr>
            <w:r>
              <w:t>V</w:t>
            </w:r>
          </w:p>
        </w:tc>
      </w:tr>
      <w:tr w:rsidR="004B6B7F" w:rsidTr="008717D2">
        <w:tc>
          <w:tcPr>
            <w:tcW w:w="2830" w:type="dxa"/>
          </w:tcPr>
          <w:p w:rsidR="004B6B7F" w:rsidRDefault="004B6B7F">
            <w:r>
              <w:rPr>
                <w:rFonts w:hint="eastAsia"/>
              </w:rPr>
              <w:t>M</w:t>
            </w:r>
            <w:r>
              <w:t>odeling</w:t>
            </w:r>
          </w:p>
        </w:tc>
        <w:tc>
          <w:tcPr>
            <w:tcW w:w="4111" w:type="dxa"/>
          </w:tcPr>
          <w:p w:rsidR="004B6B7F" w:rsidRDefault="004B6B7F">
            <w:r>
              <w:rPr>
                <w:rFonts w:hint="eastAsia"/>
              </w:rPr>
              <w:t>R</w:t>
            </w:r>
            <w:r>
              <w:t>andom forest</w:t>
            </w:r>
          </w:p>
          <w:p w:rsidR="001B66E0" w:rsidRDefault="001B66E0">
            <w:r>
              <w:t>SVM</w:t>
            </w:r>
          </w:p>
          <w:p w:rsidR="004B6B7F" w:rsidRDefault="000C38ED">
            <w:proofErr w:type="spellStart"/>
            <w:r>
              <w:t>Adaboost</w:t>
            </w:r>
            <w:proofErr w:type="spellEnd"/>
          </w:p>
          <w:p w:rsidR="000C38ED" w:rsidRDefault="003C4FE6">
            <w:r>
              <w:t>Hard voting</w:t>
            </w:r>
          </w:p>
        </w:tc>
        <w:tc>
          <w:tcPr>
            <w:tcW w:w="1355" w:type="dxa"/>
          </w:tcPr>
          <w:p w:rsidR="004B6B7F" w:rsidRDefault="00AD085D" w:rsidP="000C38ED">
            <w:pPr>
              <w:jc w:val="center"/>
            </w:pPr>
            <w:r>
              <w:t>V</w:t>
            </w:r>
          </w:p>
          <w:p w:rsidR="00844433" w:rsidRDefault="00844433" w:rsidP="000C38ED">
            <w:pPr>
              <w:jc w:val="center"/>
            </w:pPr>
          </w:p>
          <w:p w:rsidR="00B420C5" w:rsidRDefault="00B420C5" w:rsidP="00B420C5">
            <w:pPr>
              <w:jc w:val="center"/>
            </w:pPr>
            <w:r>
              <w:t>V</w:t>
            </w:r>
          </w:p>
          <w:p w:rsidR="00AD085D" w:rsidRDefault="00B420C5" w:rsidP="000C38ED">
            <w:pPr>
              <w:jc w:val="center"/>
            </w:pPr>
            <w:r>
              <w:t>V</w:t>
            </w:r>
          </w:p>
        </w:tc>
      </w:tr>
    </w:tbl>
    <w:p w:rsidR="004B6B7F" w:rsidRDefault="004B6B7F"/>
    <w:p w:rsidR="00FF7E1C" w:rsidRDefault="00FF7E1C">
      <w:r>
        <w:rPr>
          <w:rFonts w:hint="eastAsia"/>
        </w:rPr>
        <w:t>Design of Work</w:t>
      </w:r>
    </w:p>
    <w:p w:rsidR="005F4285" w:rsidRDefault="005F4285">
      <w:r>
        <w:t xml:space="preserve">In this competition, we </w:t>
      </w:r>
      <w:r w:rsidR="00971B38">
        <w:t xml:space="preserve">aim to accomplish </w:t>
      </w:r>
      <w:r>
        <w:t>2</w:t>
      </w:r>
      <w:r w:rsidR="00971B38">
        <w:t xml:space="preserve"> main</w:t>
      </w:r>
      <w:r>
        <w:t xml:space="preserve"> targets</w:t>
      </w:r>
      <w:r w:rsidR="00EB318A">
        <w:t>:</w:t>
      </w:r>
    </w:p>
    <w:p w:rsidR="008237A0" w:rsidRDefault="008237A0" w:rsidP="008237A0">
      <w:pPr>
        <w:pStyle w:val="a4"/>
        <w:numPr>
          <w:ilvl w:val="0"/>
          <w:numId w:val="2"/>
        </w:numPr>
        <w:ind w:leftChars="0"/>
      </w:pPr>
      <w:r>
        <w:t>Engage in automaton of data cleaning</w:t>
      </w:r>
    </w:p>
    <w:p w:rsidR="001E76C1" w:rsidRDefault="00F7417F" w:rsidP="008237A0">
      <w:pPr>
        <w:pStyle w:val="a4"/>
        <w:numPr>
          <w:ilvl w:val="0"/>
          <w:numId w:val="2"/>
        </w:numPr>
        <w:ind w:leftChars="0"/>
      </w:pPr>
      <w:r>
        <w:t>F</w:t>
      </w:r>
      <w:r w:rsidR="008237A0">
        <w:t>ocus on ensemble learning</w:t>
      </w:r>
    </w:p>
    <w:p w:rsidR="00FF7E1C" w:rsidRDefault="00FF7E1C"/>
    <w:p w:rsidR="007F1708" w:rsidRDefault="007F1708">
      <w:r>
        <w:rPr>
          <w:rFonts w:hint="eastAsia"/>
        </w:rPr>
        <w:t>Implementation of Data Pre-Processing</w:t>
      </w:r>
    </w:p>
    <w:p w:rsidR="00CF2499" w:rsidRDefault="001535E7">
      <w:r>
        <w:t>In this phrase, w</w:t>
      </w:r>
      <w:r w:rsidR="00F22E6E">
        <w:t>e explore</w:t>
      </w:r>
      <w:r>
        <w:t xml:space="preserve"> the data and conduct </w:t>
      </w:r>
      <w:r>
        <w:t>d</w:t>
      </w:r>
      <w:r>
        <w:rPr>
          <w:rFonts w:hint="eastAsia"/>
        </w:rPr>
        <w:t>ata Pre-Processing</w:t>
      </w:r>
      <w:r w:rsidR="00FD4458">
        <w:t xml:space="preserve"> with following methods</w:t>
      </w:r>
      <w:r>
        <w:t>.</w:t>
      </w:r>
      <w:r w:rsidR="00F22E6E">
        <w:t xml:space="preserve"> </w:t>
      </w:r>
      <w:r w:rsidR="00B049F2">
        <w:t xml:space="preserve">In order to minimize </w:t>
      </w:r>
      <w:r w:rsidR="00A37726">
        <w:t>copy paste</w:t>
      </w:r>
      <w:r w:rsidR="00B049F2">
        <w:t xml:space="preserve"> and</w:t>
      </w:r>
      <w:r w:rsidR="008E5CAE">
        <w:t xml:space="preserve"> maximize code reuse</w:t>
      </w:r>
      <w:r w:rsidR="00661F48">
        <w:t xml:space="preserve">, we aim to </w:t>
      </w:r>
      <w:proofErr w:type="spellStart"/>
      <w:r w:rsidR="00661F48">
        <w:t>modulize</w:t>
      </w:r>
      <w:proofErr w:type="spellEnd"/>
      <w:r w:rsidR="00661F48">
        <w:t xml:space="preserve"> our d</w:t>
      </w:r>
      <w:r w:rsidR="00661F48">
        <w:rPr>
          <w:rFonts w:hint="eastAsia"/>
        </w:rPr>
        <w:t>ata Pre-Processing</w:t>
      </w:r>
      <w:r w:rsidR="00661F48">
        <w:t xml:space="preserve"> scripts in a separate .</w:t>
      </w:r>
      <w:proofErr w:type="spellStart"/>
      <w:r w:rsidR="00661F48">
        <w:t>py</w:t>
      </w:r>
      <w:proofErr w:type="spellEnd"/>
      <w:r w:rsidR="00661F48">
        <w:t xml:space="preserve"> file</w:t>
      </w:r>
      <w:r w:rsidR="005D0341">
        <w:t xml:space="preserve"> and utilize the module by importing</w:t>
      </w:r>
      <w:r w:rsidR="00E04A9F">
        <w:t xml:space="preserve"> in .</w:t>
      </w:r>
      <w:proofErr w:type="spellStart"/>
      <w:r w:rsidR="00E04A9F">
        <w:t>ipynb</w:t>
      </w:r>
      <w:proofErr w:type="spellEnd"/>
      <w:r w:rsidR="003679D2">
        <w:t xml:space="preserve"> notebook</w:t>
      </w:r>
      <w:r w:rsidR="00661F48">
        <w:t>.</w:t>
      </w:r>
    </w:p>
    <w:p w:rsidR="00CD01B9" w:rsidRDefault="00CD01B9"/>
    <w:p w:rsidR="00CD01B9" w:rsidRDefault="00CD01B9" w:rsidP="00CD01B9">
      <w:r>
        <w:rPr>
          <w:rFonts w:hint="eastAsia"/>
        </w:rPr>
        <w:t>S</w:t>
      </w:r>
      <w:r>
        <w:t>cale outliers</w:t>
      </w:r>
    </w:p>
    <w:p w:rsidR="00CD01B9" w:rsidRDefault="00CD01B9">
      <w:r>
        <w:rPr>
          <w:rFonts w:hint="eastAsia"/>
        </w:rPr>
        <w:t>/</w:t>
      </w:r>
      <w:r>
        <w:t>/ image</w:t>
      </w:r>
      <w:r w:rsidR="00CF3028">
        <w:t xml:space="preserve"> -&gt;</w:t>
      </w:r>
      <w:r w:rsidR="00CF3028">
        <w:rPr>
          <w:rFonts w:hint="eastAsia"/>
        </w:rPr>
        <w:t xml:space="preserve"> b</w:t>
      </w:r>
      <w:r w:rsidR="00CF3028">
        <w:t>in</w:t>
      </w:r>
    </w:p>
    <w:p w:rsidR="00495710" w:rsidRDefault="00495710">
      <w:r>
        <w:t xml:space="preserve">The first thing to do is explore raw data, </w:t>
      </w:r>
      <w:r w:rsidR="00285610">
        <w:t>we can find there’re several missing value, big-</w:t>
      </w:r>
      <w:proofErr w:type="spellStart"/>
      <w:r w:rsidR="00285610">
        <w:t>num</w:t>
      </w:r>
      <w:proofErr w:type="spellEnd"/>
      <w:r w:rsidR="00285610">
        <w:t xml:space="preserve"> value and also s</w:t>
      </w:r>
      <w:r w:rsidR="00285610" w:rsidRPr="00285610">
        <w:t>cientific notation</w:t>
      </w:r>
      <w:r w:rsidR="00285610">
        <w:t xml:space="preserve">. </w:t>
      </w:r>
      <w:r w:rsidR="006A6C55">
        <w:t>So let’s deal with outliers first.</w:t>
      </w:r>
      <w:r w:rsidR="00B675BA">
        <w:t xml:space="preserve"> We have some options about scaling:</w:t>
      </w:r>
    </w:p>
    <w:p w:rsidR="00B675BA" w:rsidRDefault="00B675BA" w:rsidP="00B675BA">
      <w:pPr>
        <w:pStyle w:val="a4"/>
        <w:numPr>
          <w:ilvl w:val="0"/>
          <w:numId w:val="3"/>
        </w:numPr>
        <w:ind w:leftChars="0"/>
      </w:pPr>
      <w:r>
        <w:t xml:space="preserve">Replace </w:t>
      </w:r>
      <w:r w:rsidR="008D2AB7">
        <w:t>the outliers with</w:t>
      </w:r>
      <w:r w:rsidR="008D2F13">
        <w:t xml:space="preserve"> specific</w:t>
      </w:r>
      <w:r w:rsidR="00D65B5C">
        <w:t xml:space="preserve"> min/</w:t>
      </w:r>
      <w:r w:rsidR="008D2AB7">
        <w:t>max value.</w:t>
      </w:r>
      <w:r w:rsidR="004314B5">
        <w:t xml:space="preserve"> (according to real world)</w:t>
      </w:r>
    </w:p>
    <w:p w:rsidR="00B94E49" w:rsidRDefault="00B675BA" w:rsidP="00B94E49">
      <w:pPr>
        <w:pStyle w:val="a4"/>
        <w:numPr>
          <w:ilvl w:val="0"/>
          <w:numId w:val="3"/>
        </w:numPr>
        <w:ind w:leftChars="0"/>
      </w:pPr>
      <w:r>
        <w:t>Scale whole data</w:t>
      </w:r>
      <w:r w:rsidR="00A7411F">
        <w:t>.</w:t>
      </w:r>
      <w:r>
        <w:t xml:space="preserve"> (</w:t>
      </w:r>
      <w:proofErr w:type="gramStart"/>
      <w:r>
        <w:t>ex</w:t>
      </w:r>
      <w:proofErr w:type="gramEnd"/>
      <w:r>
        <w:t xml:space="preserve">: </w:t>
      </w:r>
      <w:proofErr w:type="spellStart"/>
      <w:r w:rsidR="00262846">
        <w:t>minmax</w:t>
      </w:r>
      <w:proofErr w:type="spellEnd"/>
      <w:r>
        <w:t xml:space="preserve"> scaler, </w:t>
      </w:r>
      <w:proofErr w:type="spellStart"/>
      <w:r>
        <w:t>std</w:t>
      </w:r>
      <w:proofErr w:type="spellEnd"/>
      <w:r>
        <w:t xml:space="preserve"> scaler, </w:t>
      </w:r>
      <w:r w:rsidR="009367B9">
        <w:t>etc</w:t>
      </w:r>
      <w:r>
        <w:t>.)</w:t>
      </w:r>
    </w:p>
    <w:p w:rsidR="00495710" w:rsidRDefault="00B94E49">
      <w:r>
        <w:t>We choice the first option, but apparently its must more human demanded.</w:t>
      </w:r>
      <w:r w:rsidR="00ED01D6">
        <w:t xml:space="preserve"> In p</w:t>
      </w:r>
      <w:r w:rsidR="00ED01D6" w:rsidRPr="00ED01D6">
        <w:t>ractical</w:t>
      </w:r>
      <w:r w:rsidR="00ED01D6">
        <w:t xml:space="preserve">, </w:t>
      </w:r>
      <w:proofErr w:type="gramStart"/>
      <w:r w:rsidR="0058642F">
        <w:t>me</w:t>
      </w:r>
      <w:proofErr w:type="gramEnd"/>
      <w:r w:rsidR="0058642F">
        <w:t xml:space="preserve"> </w:t>
      </w:r>
      <w:r w:rsidR="00A24266">
        <w:t>have</w:t>
      </w:r>
      <w:bookmarkStart w:id="0" w:name="_GoBack"/>
      <w:bookmarkEnd w:id="0"/>
      <w:r w:rsidR="00946332">
        <w:t xml:space="preserve"> to</w:t>
      </w:r>
      <w:r w:rsidR="0058642F">
        <w:t xml:space="preserve"> declare the </w:t>
      </w:r>
      <w:r w:rsidR="0058642F">
        <w:t>min/max value</w:t>
      </w:r>
      <w:r w:rsidR="0058642F">
        <w:t xml:space="preserve"> for each numeric column.</w:t>
      </w:r>
    </w:p>
    <w:p w:rsidR="00D07C7F" w:rsidRDefault="00D07C7F"/>
    <w:p w:rsidR="00495710" w:rsidRDefault="00495710" w:rsidP="00495710">
      <w:r>
        <w:t>Bin numeric columns</w:t>
      </w:r>
    </w:p>
    <w:p w:rsidR="00495710" w:rsidRDefault="00495710">
      <w:r>
        <w:rPr>
          <w:rFonts w:hint="eastAsia"/>
        </w:rPr>
        <w:t>/</w:t>
      </w:r>
      <w:r>
        <w:t xml:space="preserve">/ cut </w:t>
      </w:r>
      <w:proofErr w:type="spellStart"/>
      <w:r>
        <w:t>qcut</w:t>
      </w:r>
      <w:proofErr w:type="spellEnd"/>
    </w:p>
    <w:p w:rsidR="007F1708" w:rsidRPr="008E5CAE" w:rsidRDefault="007F1708"/>
    <w:p w:rsidR="00964A19" w:rsidRDefault="00964A19" w:rsidP="00964A19">
      <w:r>
        <w:rPr>
          <w:rFonts w:hint="eastAsia"/>
        </w:rPr>
        <w:t xml:space="preserve">Implementation of </w:t>
      </w:r>
      <w:r>
        <w:t>Modeling</w:t>
      </w:r>
      <w:r w:rsidR="00CD68F8">
        <w:t xml:space="preserve"> – Voting Classification</w:t>
      </w:r>
    </w:p>
    <w:p w:rsidR="007F1708" w:rsidRDefault="007F1708"/>
    <w:sectPr w:rsidR="007F1708" w:rsidSect="008042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2DCB"/>
    <w:multiLevelType w:val="hybridMultilevel"/>
    <w:tmpl w:val="E75AE604"/>
    <w:lvl w:ilvl="0" w:tplc="B5E00AC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1532DF"/>
    <w:multiLevelType w:val="hybridMultilevel"/>
    <w:tmpl w:val="867EF88E"/>
    <w:lvl w:ilvl="0" w:tplc="B5E00AC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8BE6DEE"/>
    <w:multiLevelType w:val="hybridMultilevel"/>
    <w:tmpl w:val="43DCB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60"/>
    <w:rsid w:val="000C38ED"/>
    <w:rsid w:val="001535E7"/>
    <w:rsid w:val="001B66E0"/>
    <w:rsid w:val="001E76C1"/>
    <w:rsid w:val="00262846"/>
    <w:rsid w:val="00285610"/>
    <w:rsid w:val="003679D2"/>
    <w:rsid w:val="003C4FE6"/>
    <w:rsid w:val="004314B5"/>
    <w:rsid w:val="00495710"/>
    <w:rsid w:val="004B6B7F"/>
    <w:rsid w:val="0058642F"/>
    <w:rsid w:val="005B1B0D"/>
    <w:rsid w:val="005D0341"/>
    <w:rsid w:val="005F4285"/>
    <w:rsid w:val="00661F48"/>
    <w:rsid w:val="006A6C55"/>
    <w:rsid w:val="00762760"/>
    <w:rsid w:val="007F1708"/>
    <w:rsid w:val="008042FF"/>
    <w:rsid w:val="008237A0"/>
    <w:rsid w:val="00844433"/>
    <w:rsid w:val="008717D2"/>
    <w:rsid w:val="008A490D"/>
    <w:rsid w:val="008D2AB7"/>
    <w:rsid w:val="008D2F13"/>
    <w:rsid w:val="008E5CAE"/>
    <w:rsid w:val="009367B9"/>
    <w:rsid w:val="00946332"/>
    <w:rsid w:val="00964A19"/>
    <w:rsid w:val="00971B38"/>
    <w:rsid w:val="00A24266"/>
    <w:rsid w:val="00A37726"/>
    <w:rsid w:val="00A7411F"/>
    <w:rsid w:val="00AC2F27"/>
    <w:rsid w:val="00AD085D"/>
    <w:rsid w:val="00B049F2"/>
    <w:rsid w:val="00B420C5"/>
    <w:rsid w:val="00B675BA"/>
    <w:rsid w:val="00B94E49"/>
    <w:rsid w:val="00C2454A"/>
    <w:rsid w:val="00C9489C"/>
    <w:rsid w:val="00CD01B9"/>
    <w:rsid w:val="00CD68F8"/>
    <w:rsid w:val="00CF2499"/>
    <w:rsid w:val="00CF3028"/>
    <w:rsid w:val="00D07C7F"/>
    <w:rsid w:val="00D65B5C"/>
    <w:rsid w:val="00DF5923"/>
    <w:rsid w:val="00E04A9F"/>
    <w:rsid w:val="00E175B2"/>
    <w:rsid w:val="00EB318A"/>
    <w:rsid w:val="00ED01D6"/>
    <w:rsid w:val="00F22E6E"/>
    <w:rsid w:val="00F7417F"/>
    <w:rsid w:val="00FD4458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C0BE"/>
  <w15:chartTrackingRefBased/>
  <w15:docId w15:val="{328998F7-380C-49BF-BFF0-1A1A4C17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7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小貓貓 Lu</dc:creator>
  <cp:keywords/>
  <dc:description/>
  <cp:lastModifiedBy>小貓貓 Lu</cp:lastModifiedBy>
  <cp:revision>55</cp:revision>
  <dcterms:created xsi:type="dcterms:W3CDTF">2021-04-13T03:18:00Z</dcterms:created>
  <dcterms:modified xsi:type="dcterms:W3CDTF">2021-04-14T08:02:00Z</dcterms:modified>
</cp:coreProperties>
</file>