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CFDD" w14:textId="03CFFE46" w:rsidR="0081732B" w:rsidRPr="005853C2" w:rsidRDefault="005853C2">
      <w:pPr>
        <w:rPr>
          <w:rFonts w:ascii="宋体" w:eastAsia="宋体" w:hAnsi="宋体"/>
          <w:sz w:val="28"/>
          <w:szCs w:val="28"/>
        </w:rPr>
      </w:pPr>
      <w:proofErr w:type="gramStart"/>
      <w:r w:rsidRPr="005853C2">
        <w:rPr>
          <w:rFonts w:ascii="宋体" w:eastAsia="宋体" w:hAnsi="宋体" w:hint="eastAsia"/>
          <w:sz w:val="28"/>
          <w:szCs w:val="28"/>
        </w:rPr>
        <w:t>本旅游</w:t>
      </w:r>
      <w:proofErr w:type="gramEnd"/>
      <w:r w:rsidRPr="005853C2">
        <w:rPr>
          <w:rFonts w:ascii="宋体" w:eastAsia="宋体" w:hAnsi="宋体" w:hint="eastAsia"/>
          <w:sz w:val="28"/>
          <w:szCs w:val="28"/>
        </w:rPr>
        <w:t>网站主要服务两类用户</w:t>
      </w:r>
      <w:r w:rsidRPr="005853C2">
        <w:rPr>
          <w:rFonts w:ascii="宋体" w:eastAsia="宋体" w:hAnsi="宋体" w:hint="eastAsia"/>
          <w:sz w:val="28"/>
          <w:szCs w:val="28"/>
        </w:rPr>
        <w:t>：</w:t>
      </w:r>
    </w:p>
    <w:p w14:paraId="7BF297A8" w14:textId="77777777" w:rsidR="005853C2" w:rsidRPr="005853C2" w:rsidRDefault="005853C2" w:rsidP="005853C2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出游者</w:t>
      </w:r>
      <w:bookmarkStart w:id="0" w:name="_GoBack"/>
      <w:bookmarkEnd w:id="0"/>
    </w:p>
    <w:p w14:paraId="24B114F9" w14:textId="77777777" w:rsidR="005853C2" w:rsidRPr="005853C2" w:rsidRDefault="005853C2" w:rsidP="005853C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愿望：找到好玩有趣的景点，出行计划清晰；</w:t>
      </w:r>
    </w:p>
    <w:p w14:paraId="387E618F" w14:textId="77777777" w:rsidR="005853C2" w:rsidRPr="005853C2" w:rsidRDefault="005853C2" w:rsidP="005853C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 xml:space="preserve">消费观念：景点门票等实惠，景点有趣； </w:t>
      </w:r>
    </w:p>
    <w:p w14:paraId="63718144" w14:textId="77777777" w:rsidR="005853C2" w:rsidRPr="005853C2" w:rsidRDefault="005853C2" w:rsidP="005853C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经济能力：没有具体限制，人人可去；</w:t>
      </w:r>
    </w:p>
    <w:p w14:paraId="1478F123" w14:textId="77777777" w:rsidR="005853C2" w:rsidRPr="005853C2" w:rsidRDefault="005853C2" w:rsidP="005853C2">
      <w:p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其它：有较强的出行目的：如情侣出游，家庭出游，</w:t>
      </w:r>
      <w:proofErr w:type="gramStart"/>
      <w:r w:rsidRPr="005853C2">
        <w:rPr>
          <w:rFonts w:ascii="宋体" w:eastAsia="宋体" w:hAnsi="宋体" w:hint="eastAsia"/>
          <w:sz w:val="28"/>
          <w:szCs w:val="28"/>
        </w:rPr>
        <w:t>公司团游等</w:t>
      </w:r>
      <w:proofErr w:type="gramEnd"/>
      <w:r w:rsidRPr="005853C2">
        <w:rPr>
          <w:rFonts w:ascii="宋体" w:eastAsia="宋体" w:hAnsi="宋体" w:hint="eastAsia"/>
          <w:sz w:val="28"/>
          <w:szCs w:val="28"/>
        </w:rPr>
        <w:t>；</w:t>
      </w:r>
    </w:p>
    <w:p w14:paraId="7EC7809C" w14:textId="77777777" w:rsidR="005853C2" w:rsidRPr="005853C2" w:rsidRDefault="005853C2" w:rsidP="005853C2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景点工作人员</w:t>
      </w:r>
    </w:p>
    <w:p w14:paraId="469DEA04" w14:textId="77777777" w:rsidR="005853C2" w:rsidRPr="005853C2" w:rsidRDefault="005853C2" w:rsidP="005853C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痛处：</w:t>
      </w:r>
      <w:proofErr w:type="gramStart"/>
      <w:r w:rsidRPr="005853C2">
        <w:rPr>
          <w:rFonts w:ascii="宋体" w:eastAsia="宋体" w:hAnsi="宋体" w:hint="eastAsia"/>
          <w:sz w:val="28"/>
          <w:szCs w:val="28"/>
        </w:rPr>
        <w:t>景点人气</w:t>
      </w:r>
      <w:proofErr w:type="gramEnd"/>
      <w:r w:rsidRPr="005853C2">
        <w:rPr>
          <w:rFonts w:ascii="宋体" w:eastAsia="宋体" w:hAnsi="宋体" w:hint="eastAsia"/>
          <w:sz w:val="28"/>
          <w:szCs w:val="28"/>
        </w:rPr>
        <w:t>不足，不被出行者了解；</w:t>
      </w:r>
    </w:p>
    <w:p w14:paraId="33277358" w14:textId="77777777" w:rsidR="005853C2" w:rsidRPr="005853C2" w:rsidRDefault="005853C2" w:rsidP="005853C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计算机能力：很一般，尤其不熟悉互联网和网站，无法利于其展示自己的风采；</w:t>
      </w:r>
    </w:p>
    <w:p w14:paraId="0B80D349" w14:textId="77777777" w:rsidR="005853C2" w:rsidRPr="005853C2" w:rsidRDefault="005853C2" w:rsidP="005853C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5853C2">
        <w:rPr>
          <w:rFonts w:ascii="宋体" w:eastAsia="宋体" w:hAnsi="宋体" w:hint="eastAsia"/>
          <w:sz w:val="28"/>
          <w:szCs w:val="28"/>
        </w:rPr>
        <w:t>优势：有引人入胜的景点，或者人文景观，或者历史韵味。</w:t>
      </w:r>
    </w:p>
    <w:p w14:paraId="5D5A70E9" w14:textId="77777777" w:rsidR="005853C2" w:rsidRPr="005853C2" w:rsidRDefault="005853C2">
      <w:pPr>
        <w:rPr>
          <w:rFonts w:ascii="宋体" w:eastAsia="宋体" w:hAnsi="宋体" w:hint="eastAsia"/>
          <w:sz w:val="28"/>
          <w:szCs w:val="28"/>
        </w:rPr>
      </w:pPr>
    </w:p>
    <w:sectPr w:rsidR="005853C2" w:rsidRPr="0058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F"/>
    <w:rsid w:val="00400F7F"/>
    <w:rsid w:val="005853C2"/>
    <w:rsid w:val="005A2BCF"/>
    <w:rsid w:val="008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FB18"/>
  <w15:chartTrackingRefBased/>
  <w15:docId w15:val="{0E380FE6-78F2-4026-9CBC-38F1E167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2019-03-14T14:46:00Z</dcterms:created>
  <dcterms:modified xsi:type="dcterms:W3CDTF">2019-03-14T14:47:00Z</dcterms:modified>
</cp:coreProperties>
</file>