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45D" w:rsidRDefault="00C9645D" w:rsidP="001660C3">
      <w:r>
        <w:t xml:space="preserve">8/18/2020 Meeting Notes </w:t>
      </w:r>
    </w:p>
    <w:p w:rsidR="001660C3" w:rsidRDefault="001660C3" w:rsidP="001660C3">
      <w:r>
        <w:t>Technical Specifications:</w:t>
      </w:r>
    </w:p>
    <w:p w:rsidR="001660C3" w:rsidRDefault="001660C3" w:rsidP="001660C3">
      <w:pPr>
        <w:pStyle w:val="ListParagraph"/>
        <w:numPr>
          <w:ilvl w:val="0"/>
          <w:numId w:val="1"/>
        </w:numPr>
      </w:pPr>
      <w:r>
        <w:t xml:space="preserve">This is one project </w:t>
      </w:r>
      <w:r w:rsidR="00C9645D">
        <w:t xml:space="preserve">that </w:t>
      </w:r>
      <w:r>
        <w:t>only focus</w:t>
      </w:r>
      <w:r w:rsidR="00C9645D">
        <w:t>es</w:t>
      </w:r>
      <w:r>
        <w:t xml:space="preserve"> on making the app</w:t>
      </w:r>
    </w:p>
    <w:p w:rsidR="001660C3" w:rsidRDefault="001660C3" w:rsidP="001660C3">
      <w:pPr>
        <w:pStyle w:val="ListParagraph"/>
        <w:numPr>
          <w:ilvl w:val="0"/>
          <w:numId w:val="1"/>
        </w:numPr>
      </w:pPr>
      <w:r>
        <w:t xml:space="preserve">What BCH does not have is the interface, hence the use of R shiny to create the GUI.  BCH has the </w:t>
      </w:r>
      <w:r>
        <w:t>function</w:t>
      </w:r>
      <w:r>
        <w:t xml:space="preserve"> written but the shiny </w:t>
      </w:r>
      <w:r>
        <w:t>interface</w:t>
      </w:r>
      <w:r>
        <w:t xml:space="preserve"> is needed for the function.</w:t>
      </w:r>
    </w:p>
    <w:p w:rsidR="003F1662" w:rsidRDefault="001660C3" w:rsidP="001660C3">
      <w:pPr>
        <w:pStyle w:val="ListParagraph"/>
        <w:numPr>
          <w:ilvl w:val="0"/>
          <w:numId w:val="1"/>
        </w:numPr>
      </w:pPr>
      <w:r w:rsidRPr="001660C3">
        <w:rPr>
          <w:b/>
          <w:bCs/>
        </w:rPr>
        <w:t>To do</w:t>
      </w:r>
      <w:r>
        <w:rPr>
          <w:b/>
          <w:bCs/>
        </w:rPr>
        <w:t xml:space="preserve">: </w:t>
      </w:r>
      <w:r>
        <w:t xml:space="preserve">Follow up on if the </w:t>
      </w:r>
      <w:r>
        <w:t>proposed</w:t>
      </w:r>
      <w:r>
        <w:t xml:space="preserve"> R shiny interface mentioned in Technical document is feasible or not feasible or any suggestions on how </w:t>
      </w:r>
      <w:r w:rsidR="00C9645D">
        <w:t>we can</w:t>
      </w:r>
      <w:r>
        <w:t xml:space="preserve"> make it better</w:t>
      </w:r>
    </w:p>
    <w:p w:rsidR="001660C3" w:rsidRDefault="001660C3" w:rsidP="001660C3">
      <w:r w:rsidRPr="001660C3">
        <w:t>Deployment Specifications:</w:t>
      </w:r>
    </w:p>
    <w:p w:rsidR="001660C3" w:rsidRDefault="001660C3" w:rsidP="001660C3">
      <w:pPr>
        <w:pStyle w:val="ListParagraph"/>
        <w:numPr>
          <w:ilvl w:val="0"/>
          <w:numId w:val="2"/>
        </w:numPr>
      </w:pPr>
      <w:r>
        <w:t xml:space="preserve">BCH will take our advice on the best option on where to deploy the app.  They are depending on our expertise on the recommendation about what would fit their needs </w:t>
      </w:r>
    </w:p>
    <w:p w:rsidR="001660C3" w:rsidRDefault="001660C3" w:rsidP="001660C3">
      <w:pPr>
        <w:pStyle w:val="ListParagraph"/>
        <w:numPr>
          <w:ilvl w:val="0"/>
          <w:numId w:val="2"/>
        </w:numPr>
      </w:pPr>
      <w:r>
        <w:t>Wendy would prefer an option that we could pay for if it provides the app with more ability to grow as oppose to a free option that could limit the app</w:t>
      </w:r>
    </w:p>
    <w:p w:rsidR="001660C3" w:rsidRDefault="001660C3" w:rsidP="001660C3">
      <w:pPr>
        <w:pStyle w:val="ListParagraph"/>
        <w:numPr>
          <w:ilvl w:val="0"/>
          <w:numId w:val="2"/>
        </w:numPr>
      </w:pPr>
      <w:r>
        <w:t>Options include cloud hosting with shiny and through that there are different options with different abilities and price points</w:t>
      </w:r>
    </w:p>
    <w:p w:rsidR="001660C3" w:rsidRDefault="001660C3" w:rsidP="001660C3">
      <w:pPr>
        <w:pStyle w:val="ListParagraph"/>
        <w:numPr>
          <w:ilvl w:val="0"/>
          <w:numId w:val="2"/>
        </w:numPr>
      </w:pPr>
      <w:r w:rsidRPr="00C9645D">
        <w:rPr>
          <w:b/>
          <w:bCs/>
        </w:rPr>
        <w:t>To do:</w:t>
      </w:r>
      <w:r>
        <w:t xml:space="preserve"> Provide BCH with pros and cons </w:t>
      </w:r>
      <w:r w:rsidR="00C9645D">
        <w:t>of cloud hosting it with shiny vs. hosting the app on BCH’s server</w:t>
      </w:r>
      <w:bookmarkStart w:id="0" w:name="_GoBack"/>
      <w:bookmarkEnd w:id="0"/>
      <w:r w:rsidR="00C9645D">
        <w:t>. Due date Aug 31</w:t>
      </w:r>
      <w:r w:rsidR="00C9645D" w:rsidRPr="00C9645D">
        <w:rPr>
          <w:vertAlign w:val="superscript"/>
        </w:rPr>
        <w:t>st</w:t>
      </w:r>
      <w:r w:rsidR="00C9645D">
        <w:t xml:space="preserve"> </w:t>
      </w:r>
    </w:p>
    <w:p w:rsidR="00C9645D" w:rsidRDefault="00C9645D" w:rsidP="00C9645D">
      <w:pPr>
        <w:pStyle w:val="ListParagraph"/>
      </w:pPr>
    </w:p>
    <w:p w:rsidR="00C9645D" w:rsidRDefault="00C9645D" w:rsidP="00C9645D">
      <w:r>
        <w:t>Action Items for BCH:</w:t>
      </w:r>
    </w:p>
    <w:p w:rsidR="00C9645D" w:rsidRDefault="00C9645D" w:rsidP="00294EC2">
      <w:pPr>
        <w:pStyle w:val="ListParagraph"/>
        <w:numPr>
          <w:ilvl w:val="0"/>
          <w:numId w:val="3"/>
        </w:numPr>
      </w:pPr>
      <w:r>
        <w:t xml:space="preserve">Provide NM team with information on BCH server so NM team can effectively research pros and cons </w:t>
      </w:r>
    </w:p>
    <w:p w:rsidR="00C9645D" w:rsidRDefault="00C9645D" w:rsidP="00294EC2">
      <w:pPr>
        <w:pStyle w:val="ListParagraph"/>
        <w:numPr>
          <w:ilvl w:val="0"/>
          <w:numId w:val="3"/>
        </w:numPr>
      </w:pPr>
      <w:r>
        <w:t>Explore if Boston has an IT standard on what they put on the cloud vs what they put on the host?</w:t>
      </w:r>
    </w:p>
    <w:p w:rsidR="00C9645D" w:rsidRDefault="00C9645D" w:rsidP="00294EC2">
      <w:pPr>
        <w:pStyle w:val="ListParagraph"/>
        <w:numPr>
          <w:ilvl w:val="0"/>
          <w:numId w:val="3"/>
        </w:numPr>
      </w:pPr>
      <w:r>
        <w:t>Wendy and Clement to find IT person to join next meeting</w:t>
      </w:r>
    </w:p>
    <w:sectPr w:rsidR="00C9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5D1C"/>
    <w:multiLevelType w:val="hybridMultilevel"/>
    <w:tmpl w:val="C19A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11D4"/>
    <w:multiLevelType w:val="hybridMultilevel"/>
    <w:tmpl w:val="453C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F3D8C"/>
    <w:multiLevelType w:val="hybridMultilevel"/>
    <w:tmpl w:val="ABCE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C3"/>
    <w:rsid w:val="0012528D"/>
    <w:rsid w:val="001660C3"/>
    <w:rsid w:val="00294EC2"/>
    <w:rsid w:val="003F1662"/>
    <w:rsid w:val="0048468B"/>
    <w:rsid w:val="004F48E9"/>
    <w:rsid w:val="00567153"/>
    <w:rsid w:val="00C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0697"/>
  <w15:chartTrackingRefBased/>
  <w15:docId w15:val="{4B86E419-E4E8-4679-B9C6-7B46533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PANKEY, DANIELLE</cp:lastModifiedBy>
  <cp:revision>4</cp:revision>
  <dcterms:created xsi:type="dcterms:W3CDTF">2020-08-18T21:30:00Z</dcterms:created>
  <dcterms:modified xsi:type="dcterms:W3CDTF">2020-08-18T21:51:00Z</dcterms:modified>
</cp:coreProperties>
</file>