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7394" w14:textId="77777777" w:rsidR="00A25E13" w:rsidRDefault="00A25E13" w:rsidP="00BA2DD5">
      <w:pPr>
        <w:spacing w:beforeLines="500" w:before="1630" w:afterLines="100" w:after="326"/>
        <w:rPr>
          <w:rFonts w:eastAsia="SimHei" w:cs="Times New Roman"/>
          <w:sz w:val="84"/>
          <w:szCs w:val="84"/>
        </w:rPr>
      </w:pPr>
    </w:p>
    <w:p w14:paraId="63C80083" w14:textId="77777777" w:rsidR="00BA2DD5" w:rsidRPr="00BA2DD5" w:rsidRDefault="00BA2DD5" w:rsidP="00BA2DD5">
      <w:pPr>
        <w:spacing w:beforeLines="500" w:before="1630" w:afterLines="100" w:after="326"/>
        <w:rPr>
          <w:rFonts w:eastAsia="SimHei" w:cs="Times New Roman"/>
          <w:sz w:val="84"/>
          <w:szCs w:val="84"/>
        </w:rPr>
      </w:pPr>
      <w:proofErr w:type="gramStart"/>
      <w:r w:rsidRPr="00BA2DD5">
        <w:rPr>
          <w:rFonts w:eastAsia="SimHei" w:cs="Times New Roman" w:hint="eastAsia"/>
          <w:sz w:val="84"/>
          <w:szCs w:val="84"/>
        </w:rPr>
        <w:t>多祖源</w:t>
      </w:r>
      <w:proofErr w:type="gramEnd"/>
      <w:r w:rsidRPr="00BA2DD5">
        <w:rPr>
          <w:rFonts w:eastAsia="SimHei" w:cs="Times New Roman" w:hint="eastAsia"/>
          <w:sz w:val="84"/>
          <w:szCs w:val="84"/>
        </w:rPr>
        <w:t>变异数据探索系统</w:t>
      </w:r>
    </w:p>
    <w:p w14:paraId="4435D92B" w14:textId="700FEEF1" w:rsidR="00A25E13" w:rsidRDefault="00BA2DD5" w:rsidP="00BA2DD5">
      <w:pPr>
        <w:spacing w:beforeLines="500" w:before="1630" w:afterLines="100" w:after="326"/>
        <w:jc w:val="center"/>
        <w:rPr>
          <w:rFonts w:eastAsia="SimHei" w:cs="Times New Roman"/>
          <w:sz w:val="84"/>
          <w:szCs w:val="84"/>
        </w:rPr>
      </w:pPr>
      <w:r w:rsidRPr="00BA2DD5">
        <w:rPr>
          <w:rFonts w:eastAsia="SimHei" w:cs="Times New Roman"/>
          <w:sz w:val="84"/>
          <w:szCs w:val="84"/>
        </w:rPr>
        <w:t xml:space="preserve">Multi-Ancestry Variant Data Exploration System </w:t>
      </w:r>
    </w:p>
    <w:p w14:paraId="60D92FBE" w14:textId="77777777" w:rsidR="00A25E13" w:rsidRDefault="00000000">
      <w:pPr>
        <w:spacing w:beforeLines="100" w:before="326" w:afterLines="100" w:after="326"/>
        <w:jc w:val="center"/>
        <w:rPr>
          <w:rFonts w:eastAsia="SimHei" w:cs="Times New Roman"/>
          <w:sz w:val="84"/>
          <w:szCs w:val="84"/>
        </w:rPr>
      </w:pPr>
      <w:r>
        <w:rPr>
          <w:rFonts w:eastAsia="SimHei" w:cs="Times New Roman"/>
          <w:sz w:val="84"/>
          <w:szCs w:val="84"/>
        </w:rPr>
        <w:t>1.0</w:t>
      </w:r>
    </w:p>
    <w:p w14:paraId="07098629" w14:textId="750029F5" w:rsidR="00A25E13" w:rsidRPr="00FC1E8B" w:rsidRDefault="00FC1E8B">
      <w:pPr>
        <w:spacing w:beforeLines="500" w:before="1630" w:afterLines="100" w:after="326"/>
        <w:jc w:val="center"/>
        <w:rPr>
          <w:rFonts w:eastAsia="SimHei" w:cs="Times New Roman"/>
          <w:sz w:val="84"/>
          <w:szCs w:val="84"/>
        </w:rPr>
      </w:pPr>
      <w:bookmarkStart w:id="0" w:name="_Toc404088051"/>
      <w:r w:rsidRPr="00FC1E8B">
        <w:rPr>
          <w:rFonts w:eastAsia="SimHei" w:cs="Times New Roman"/>
          <w:sz w:val="84"/>
          <w:szCs w:val="84"/>
        </w:rPr>
        <w:t>User Manual</w:t>
      </w:r>
    </w:p>
    <w:p w14:paraId="136C8938" w14:textId="77777777" w:rsidR="00A25E13" w:rsidRDefault="00A25E13"/>
    <w:p w14:paraId="45D8F745" w14:textId="77777777" w:rsidR="00A25E13" w:rsidRDefault="00A25E13">
      <w:pPr>
        <w:sectPr w:rsidR="00A25E13">
          <w:headerReference w:type="default" r:id="rId8"/>
          <w:pgSz w:w="11906" w:h="16838"/>
          <w:pgMar w:top="1134" w:right="851" w:bottom="851" w:left="1418" w:header="737" w:footer="567" w:gutter="0"/>
          <w:pgNumType w:start="1"/>
          <w:cols w:space="425"/>
          <w:titlePg/>
          <w:docGrid w:type="lines" w:linePitch="326"/>
        </w:sectPr>
      </w:pPr>
    </w:p>
    <w:sdt>
      <w:sdtPr>
        <w:rPr>
          <w:rFonts w:asciiTheme="minorHAnsi" w:eastAsiaTheme="minorEastAsia" w:hAnsiTheme="minorHAnsi" w:cstheme="minorBidi"/>
          <w:b w:val="0"/>
          <w:bCs w:val="0"/>
          <w:color w:val="auto"/>
          <w:kern w:val="2"/>
          <w:sz w:val="24"/>
          <w:szCs w:val="24"/>
          <w:lang w:val="zh-CN"/>
        </w:rPr>
        <w:id w:val="-1505277524"/>
        <w:docPartObj>
          <w:docPartGallery w:val="Table of Contents"/>
          <w:docPartUnique/>
        </w:docPartObj>
      </w:sdtPr>
      <w:sdtEndPr>
        <w:rPr>
          <w:rFonts w:ascii="SimSun" w:eastAsia="SimSun" w:hAnsi="SimSun" w:cs="SimSun"/>
          <w:kern w:val="0"/>
        </w:rPr>
      </w:sdtEndPr>
      <w:sdtContent>
        <w:p w14:paraId="2F92E84F" w14:textId="7B449D7B" w:rsidR="00A25E13" w:rsidRDefault="00CD653C">
          <w:pPr>
            <w:pStyle w:val="Nagwekspisutreci1"/>
          </w:pPr>
          <w:r w:rsidRPr="00CD653C">
            <w:t>Table of Contents</w:t>
          </w:r>
        </w:p>
        <w:p w14:paraId="6EEC6513" w14:textId="0F2E6264" w:rsidR="00E60A47" w:rsidRDefault="00000000">
          <w:pPr>
            <w:pStyle w:val="Spistreci1"/>
            <w:tabs>
              <w:tab w:val="right" w:leader="dot" w:pos="10195"/>
            </w:tabs>
            <w:rPr>
              <w:noProof/>
              <w14:ligatures w14:val="standardContextual"/>
            </w:rPr>
          </w:pPr>
          <w:r>
            <w:fldChar w:fldCharType="begin"/>
          </w:r>
          <w:r>
            <w:instrText xml:space="preserve"> TOC \o "1-3" \h \z \u </w:instrText>
          </w:r>
          <w:r>
            <w:fldChar w:fldCharType="separate"/>
          </w:r>
          <w:hyperlink w:anchor="_Toc217291883" w:history="1">
            <w:r w:rsidR="00E60A47" w:rsidRPr="00711F04">
              <w:rPr>
                <w:rStyle w:val="Hipercze"/>
                <w:rFonts w:eastAsia="SimSun" w:cs="Times New Roman"/>
                <w:noProof/>
              </w:rPr>
              <w:t>Software operation</w:t>
            </w:r>
            <w:r w:rsidR="00E60A47">
              <w:rPr>
                <w:noProof/>
                <w:webHidden/>
              </w:rPr>
              <w:tab/>
            </w:r>
            <w:r w:rsidR="00E60A47">
              <w:rPr>
                <w:noProof/>
                <w:webHidden/>
              </w:rPr>
              <w:fldChar w:fldCharType="begin"/>
            </w:r>
            <w:r w:rsidR="00E60A47">
              <w:rPr>
                <w:noProof/>
                <w:webHidden/>
              </w:rPr>
              <w:instrText xml:space="preserve"> PAGEREF _Toc217291883 \h </w:instrText>
            </w:r>
            <w:r w:rsidR="00E60A47">
              <w:rPr>
                <w:noProof/>
                <w:webHidden/>
              </w:rPr>
            </w:r>
            <w:r w:rsidR="00E60A47">
              <w:rPr>
                <w:noProof/>
                <w:webHidden/>
              </w:rPr>
              <w:fldChar w:fldCharType="separate"/>
            </w:r>
            <w:r w:rsidR="00E60A47">
              <w:rPr>
                <w:noProof/>
                <w:webHidden/>
              </w:rPr>
              <w:t>2</w:t>
            </w:r>
            <w:r w:rsidR="00E60A47">
              <w:rPr>
                <w:noProof/>
                <w:webHidden/>
              </w:rPr>
              <w:fldChar w:fldCharType="end"/>
            </w:r>
          </w:hyperlink>
        </w:p>
        <w:p w14:paraId="7DEE756C" w14:textId="5BA24B59" w:rsidR="00E60A47" w:rsidRDefault="00E60A47">
          <w:pPr>
            <w:pStyle w:val="Spistreci1"/>
            <w:tabs>
              <w:tab w:val="right" w:leader="dot" w:pos="10195"/>
            </w:tabs>
            <w:rPr>
              <w:noProof/>
              <w14:ligatures w14:val="standardContextual"/>
            </w:rPr>
          </w:pPr>
          <w:hyperlink w:anchor="_Toc217291884" w:history="1">
            <w:r w:rsidRPr="00711F04">
              <w:rPr>
                <w:rStyle w:val="Hipercze"/>
                <w:rFonts w:eastAsia="SimSun" w:cs="Times New Roman"/>
                <w:noProof/>
                <w:lang w:val="pl-PL"/>
              </w:rPr>
              <w:t>1. Overview</w:t>
            </w:r>
            <w:r>
              <w:rPr>
                <w:noProof/>
                <w:webHidden/>
              </w:rPr>
              <w:tab/>
            </w:r>
            <w:r>
              <w:rPr>
                <w:noProof/>
                <w:webHidden/>
              </w:rPr>
              <w:fldChar w:fldCharType="begin"/>
            </w:r>
            <w:r>
              <w:rPr>
                <w:noProof/>
                <w:webHidden/>
              </w:rPr>
              <w:instrText xml:space="preserve"> PAGEREF _Toc217291884 \h </w:instrText>
            </w:r>
            <w:r>
              <w:rPr>
                <w:noProof/>
                <w:webHidden/>
              </w:rPr>
            </w:r>
            <w:r>
              <w:rPr>
                <w:noProof/>
                <w:webHidden/>
              </w:rPr>
              <w:fldChar w:fldCharType="separate"/>
            </w:r>
            <w:r>
              <w:rPr>
                <w:noProof/>
                <w:webHidden/>
              </w:rPr>
              <w:t>2</w:t>
            </w:r>
            <w:r>
              <w:rPr>
                <w:noProof/>
                <w:webHidden/>
              </w:rPr>
              <w:fldChar w:fldCharType="end"/>
            </w:r>
          </w:hyperlink>
        </w:p>
        <w:p w14:paraId="401BA340" w14:textId="0F54CA31" w:rsidR="00E60A47" w:rsidRDefault="00E60A47">
          <w:pPr>
            <w:pStyle w:val="Spistreci2"/>
            <w:tabs>
              <w:tab w:val="right" w:leader="dot" w:pos="10195"/>
            </w:tabs>
            <w:ind w:left="480"/>
            <w:rPr>
              <w:noProof/>
              <w14:ligatures w14:val="standardContextual"/>
            </w:rPr>
          </w:pPr>
          <w:hyperlink w:anchor="_Toc217291885" w:history="1">
            <w:r w:rsidRPr="00711F04">
              <w:rPr>
                <w:rStyle w:val="Hipercze"/>
                <w:noProof/>
                <w:lang w:val="pl-PL"/>
              </w:rPr>
              <w:t>1.1 Description</w:t>
            </w:r>
            <w:r>
              <w:rPr>
                <w:noProof/>
                <w:webHidden/>
              </w:rPr>
              <w:tab/>
            </w:r>
            <w:r>
              <w:rPr>
                <w:noProof/>
                <w:webHidden/>
              </w:rPr>
              <w:fldChar w:fldCharType="begin"/>
            </w:r>
            <w:r>
              <w:rPr>
                <w:noProof/>
                <w:webHidden/>
              </w:rPr>
              <w:instrText xml:space="preserve"> PAGEREF _Toc217291885 \h </w:instrText>
            </w:r>
            <w:r>
              <w:rPr>
                <w:noProof/>
                <w:webHidden/>
              </w:rPr>
            </w:r>
            <w:r>
              <w:rPr>
                <w:noProof/>
                <w:webHidden/>
              </w:rPr>
              <w:fldChar w:fldCharType="separate"/>
            </w:r>
            <w:r>
              <w:rPr>
                <w:noProof/>
                <w:webHidden/>
              </w:rPr>
              <w:t>2</w:t>
            </w:r>
            <w:r>
              <w:rPr>
                <w:noProof/>
                <w:webHidden/>
              </w:rPr>
              <w:fldChar w:fldCharType="end"/>
            </w:r>
          </w:hyperlink>
        </w:p>
        <w:p w14:paraId="7F52A131" w14:textId="4695ED5B" w:rsidR="00E60A47" w:rsidRDefault="00E60A47">
          <w:pPr>
            <w:pStyle w:val="Spistreci2"/>
            <w:tabs>
              <w:tab w:val="right" w:leader="dot" w:pos="10195"/>
            </w:tabs>
            <w:ind w:left="480"/>
            <w:rPr>
              <w:noProof/>
              <w14:ligatures w14:val="standardContextual"/>
            </w:rPr>
          </w:pPr>
          <w:hyperlink w:anchor="_Toc217291886" w:history="1">
            <w:r w:rsidRPr="00711F04">
              <w:rPr>
                <w:rStyle w:val="Hipercze"/>
                <w:noProof/>
              </w:rPr>
              <w:t>1.2 Modules</w:t>
            </w:r>
            <w:r>
              <w:rPr>
                <w:noProof/>
                <w:webHidden/>
              </w:rPr>
              <w:tab/>
            </w:r>
            <w:r>
              <w:rPr>
                <w:noProof/>
                <w:webHidden/>
              </w:rPr>
              <w:fldChar w:fldCharType="begin"/>
            </w:r>
            <w:r>
              <w:rPr>
                <w:noProof/>
                <w:webHidden/>
              </w:rPr>
              <w:instrText xml:space="preserve"> PAGEREF _Toc217291886 \h </w:instrText>
            </w:r>
            <w:r>
              <w:rPr>
                <w:noProof/>
                <w:webHidden/>
              </w:rPr>
            </w:r>
            <w:r>
              <w:rPr>
                <w:noProof/>
                <w:webHidden/>
              </w:rPr>
              <w:fldChar w:fldCharType="separate"/>
            </w:r>
            <w:r>
              <w:rPr>
                <w:noProof/>
                <w:webHidden/>
              </w:rPr>
              <w:t>3</w:t>
            </w:r>
            <w:r>
              <w:rPr>
                <w:noProof/>
                <w:webHidden/>
              </w:rPr>
              <w:fldChar w:fldCharType="end"/>
            </w:r>
          </w:hyperlink>
        </w:p>
        <w:p w14:paraId="1FFED7ED" w14:textId="53B509E5" w:rsidR="00E60A47" w:rsidRDefault="00E60A47">
          <w:pPr>
            <w:pStyle w:val="Spistreci2"/>
            <w:tabs>
              <w:tab w:val="right" w:leader="dot" w:pos="10195"/>
            </w:tabs>
            <w:ind w:left="480"/>
            <w:rPr>
              <w:noProof/>
              <w14:ligatures w14:val="standardContextual"/>
            </w:rPr>
          </w:pPr>
          <w:hyperlink w:anchor="_Toc217291887" w:history="1">
            <w:r w:rsidRPr="00711F04">
              <w:rPr>
                <w:rStyle w:val="Hipercze"/>
                <w:rFonts w:eastAsia="SimSun" w:cs="Times New Roman"/>
                <w:noProof/>
              </w:rPr>
              <w:t>1.3 Install required R packages</w:t>
            </w:r>
            <w:r>
              <w:rPr>
                <w:noProof/>
                <w:webHidden/>
              </w:rPr>
              <w:tab/>
            </w:r>
            <w:r>
              <w:rPr>
                <w:noProof/>
                <w:webHidden/>
              </w:rPr>
              <w:fldChar w:fldCharType="begin"/>
            </w:r>
            <w:r>
              <w:rPr>
                <w:noProof/>
                <w:webHidden/>
              </w:rPr>
              <w:instrText xml:space="preserve"> PAGEREF _Toc217291887 \h </w:instrText>
            </w:r>
            <w:r>
              <w:rPr>
                <w:noProof/>
                <w:webHidden/>
              </w:rPr>
            </w:r>
            <w:r>
              <w:rPr>
                <w:noProof/>
                <w:webHidden/>
              </w:rPr>
              <w:fldChar w:fldCharType="separate"/>
            </w:r>
            <w:r>
              <w:rPr>
                <w:noProof/>
                <w:webHidden/>
              </w:rPr>
              <w:t>3</w:t>
            </w:r>
            <w:r>
              <w:rPr>
                <w:noProof/>
                <w:webHidden/>
              </w:rPr>
              <w:fldChar w:fldCharType="end"/>
            </w:r>
          </w:hyperlink>
        </w:p>
        <w:p w14:paraId="0EAE7425" w14:textId="141F3740" w:rsidR="00E60A47" w:rsidRDefault="00E60A47">
          <w:pPr>
            <w:pStyle w:val="Spistreci1"/>
            <w:tabs>
              <w:tab w:val="right" w:leader="dot" w:pos="10195"/>
            </w:tabs>
            <w:rPr>
              <w:noProof/>
              <w14:ligatures w14:val="standardContextual"/>
            </w:rPr>
          </w:pPr>
          <w:hyperlink w:anchor="_Toc217291888" w:history="1">
            <w:r w:rsidRPr="00711F04">
              <w:rPr>
                <w:rStyle w:val="Hipercze"/>
                <w:rFonts w:eastAsia="SimSun" w:cs="Times New Roman"/>
                <w:noProof/>
              </w:rPr>
              <w:t>2. Shared concepts (Modules 1–3: SNV, INDEL, SV)</w:t>
            </w:r>
            <w:r>
              <w:rPr>
                <w:noProof/>
                <w:webHidden/>
              </w:rPr>
              <w:tab/>
            </w:r>
            <w:r>
              <w:rPr>
                <w:noProof/>
                <w:webHidden/>
              </w:rPr>
              <w:fldChar w:fldCharType="begin"/>
            </w:r>
            <w:r>
              <w:rPr>
                <w:noProof/>
                <w:webHidden/>
              </w:rPr>
              <w:instrText xml:space="preserve"> PAGEREF _Toc217291888 \h </w:instrText>
            </w:r>
            <w:r>
              <w:rPr>
                <w:noProof/>
                <w:webHidden/>
              </w:rPr>
            </w:r>
            <w:r>
              <w:rPr>
                <w:noProof/>
                <w:webHidden/>
              </w:rPr>
              <w:fldChar w:fldCharType="separate"/>
            </w:r>
            <w:r>
              <w:rPr>
                <w:noProof/>
                <w:webHidden/>
              </w:rPr>
              <w:t>3</w:t>
            </w:r>
            <w:r>
              <w:rPr>
                <w:noProof/>
                <w:webHidden/>
              </w:rPr>
              <w:fldChar w:fldCharType="end"/>
            </w:r>
          </w:hyperlink>
        </w:p>
        <w:p w14:paraId="55AA6923" w14:textId="251542D1" w:rsidR="00E60A47" w:rsidRDefault="00E60A47">
          <w:pPr>
            <w:pStyle w:val="Spistreci2"/>
            <w:tabs>
              <w:tab w:val="right" w:leader="dot" w:pos="10195"/>
            </w:tabs>
            <w:ind w:left="480"/>
            <w:rPr>
              <w:noProof/>
              <w14:ligatures w14:val="standardContextual"/>
            </w:rPr>
          </w:pPr>
          <w:hyperlink w:anchor="_Toc217291889" w:history="1">
            <w:r w:rsidRPr="00711F04">
              <w:rPr>
                <w:rStyle w:val="Hipercze"/>
                <w:noProof/>
              </w:rPr>
              <w:t>2.1 Example Pipeline Execution</w:t>
            </w:r>
            <w:r>
              <w:rPr>
                <w:noProof/>
                <w:webHidden/>
              </w:rPr>
              <w:tab/>
            </w:r>
            <w:r>
              <w:rPr>
                <w:noProof/>
                <w:webHidden/>
              </w:rPr>
              <w:fldChar w:fldCharType="begin"/>
            </w:r>
            <w:r>
              <w:rPr>
                <w:noProof/>
                <w:webHidden/>
              </w:rPr>
              <w:instrText xml:space="preserve"> PAGEREF _Toc217291889 \h </w:instrText>
            </w:r>
            <w:r>
              <w:rPr>
                <w:noProof/>
                <w:webHidden/>
              </w:rPr>
            </w:r>
            <w:r>
              <w:rPr>
                <w:noProof/>
                <w:webHidden/>
              </w:rPr>
              <w:fldChar w:fldCharType="separate"/>
            </w:r>
            <w:r>
              <w:rPr>
                <w:noProof/>
                <w:webHidden/>
              </w:rPr>
              <w:t>3</w:t>
            </w:r>
            <w:r>
              <w:rPr>
                <w:noProof/>
                <w:webHidden/>
              </w:rPr>
              <w:fldChar w:fldCharType="end"/>
            </w:r>
          </w:hyperlink>
        </w:p>
        <w:p w14:paraId="05903850" w14:textId="15590982" w:rsidR="00E60A47" w:rsidRDefault="00E60A47">
          <w:pPr>
            <w:pStyle w:val="Spistreci2"/>
            <w:tabs>
              <w:tab w:val="right" w:leader="dot" w:pos="10195"/>
            </w:tabs>
            <w:ind w:left="480"/>
            <w:rPr>
              <w:noProof/>
              <w14:ligatures w14:val="standardContextual"/>
            </w:rPr>
          </w:pPr>
          <w:hyperlink w:anchor="_Toc217291890" w:history="1">
            <w:r w:rsidRPr="00711F04">
              <w:rPr>
                <w:rStyle w:val="Hipercze"/>
                <w:rFonts w:eastAsia="SimSun" w:cs="Times New Roman"/>
                <w:noProof/>
              </w:rPr>
              <w:t>2.2 Command-line Arguments</w:t>
            </w:r>
            <w:r>
              <w:rPr>
                <w:noProof/>
                <w:webHidden/>
              </w:rPr>
              <w:tab/>
            </w:r>
            <w:r>
              <w:rPr>
                <w:noProof/>
                <w:webHidden/>
              </w:rPr>
              <w:fldChar w:fldCharType="begin"/>
            </w:r>
            <w:r>
              <w:rPr>
                <w:noProof/>
                <w:webHidden/>
              </w:rPr>
              <w:instrText xml:space="preserve"> PAGEREF _Toc217291890 \h </w:instrText>
            </w:r>
            <w:r>
              <w:rPr>
                <w:noProof/>
                <w:webHidden/>
              </w:rPr>
            </w:r>
            <w:r>
              <w:rPr>
                <w:noProof/>
                <w:webHidden/>
              </w:rPr>
              <w:fldChar w:fldCharType="separate"/>
            </w:r>
            <w:r>
              <w:rPr>
                <w:noProof/>
                <w:webHidden/>
              </w:rPr>
              <w:t>4</w:t>
            </w:r>
            <w:r>
              <w:rPr>
                <w:noProof/>
                <w:webHidden/>
              </w:rPr>
              <w:fldChar w:fldCharType="end"/>
            </w:r>
          </w:hyperlink>
        </w:p>
        <w:p w14:paraId="08CD0B50" w14:textId="74199C76" w:rsidR="00E60A47" w:rsidRDefault="00E60A47">
          <w:pPr>
            <w:pStyle w:val="Spistreci2"/>
            <w:tabs>
              <w:tab w:val="right" w:leader="dot" w:pos="10195"/>
            </w:tabs>
            <w:ind w:left="480"/>
            <w:rPr>
              <w:noProof/>
              <w14:ligatures w14:val="standardContextual"/>
            </w:rPr>
          </w:pPr>
          <w:hyperlink w:anchor="_Toc217291891" w:history="1">
            <w:r w:rsidRPr="00711F04">
              <w:rPr>
                <w:rStyle w:val="Hipercze"/>
                <w:rFonts w:eastAsia="SimSun" w:cs="Times New Roman"/>
                <w:noProof/>
              </w:rPr>
              <w:t>2.3 Input</w:t>
            </w:r>
            <w:r>
              <w:rPr>
                <w:noProof/>
                <w:webHidden/>
              </w:rPr>
              <w:tab/>
            </w:r>
            <w:r>
              <w:rPr>
                <w:noProof/>
                <w:webHidden/>
              </w:rPr>
              <w:fldChar w:fldCharType="begin"/>
            </w:r>
            <w:r>
              <w:rPr>
                <w:noProof/>
                <w:webHidden/>
              </w:rPr>
              <w:instrText xml:space="preserve"> PAGEREF _Toc217291891 \h </w:instrText>
            </w:r>
            <w:r>
              <w:rPr>
                <w:noProof/>
                <w:webHidden/>
              </w:rPr>
            </w:r>
            <w:r>
              <w:rPr>
                <w:noProof/>
                <w:webHidden/>
              </w:rPr>
              <w:fldChar w:fldCharType="separate"/>
            </w:r>
            <w:r>
              <w:rPr>
                <w:noProof/>
                <w:webHidden/>
              </w:rPr>
              <w:t>5</w:t>
            </w:r>
            <w:r>
              <w:rPr>
                <w:noProof/>
                <w:webHidden/>
              </w:rPr>
              <w:fldChar w:fldCharType="end"/>
            </w:r>
          </w:hyperlink>
        </w:p>
        <w:p w14:paraId="3D37C305" w14:textId="77BE6FFA" w:rsidR="00E60A47" w:rsidRDefault="00E60A47">
          <w:pPr>
            <w:pStyle w:val="Spistreci3"/>
            <w:tabs>
              <w:tab w:val="right" w:leader="dot" w:pos="10195"/>
            </w:tabs>
            <w:ind w:left="960"/>
            <w:rPr>
              <w:noProof/>
              <w14:ligatures w14:val="standardContextual"/>
            </w:rPr>
          </w:pPr>
          <w:hyperlink w:anchor="_Toc217291892" w:history="1">
            <w:r w:rsidRPr="00711F04">
              <w:rPr>
                <w:rStyle w:val="Hipercze"/>
                <w:noProof/>
              </w:rPr>
              <w:t xml:space="preserve">2.3.1 Gene Locus File: </w:t>
            </w:r>
            <w:r w:rsidRPr="00711F04">
              <w:rPr>
                <w:rStyle w:val="Hipercze"/>
                <w:rFonts w:ascii="Courier New" w:hAnsi="Courier New" w:cs="Courier New"/>
                <w:noProof/>
              </w:rPr>
              <w:t>&lt;GENE&gt;.xlsx</w:t>
            </w:r>
            <w:r>
              <w:rPr>
                <w:noProof/>
                <w:webHidden/>
              </w:rPr>
              <w:tab/>
            </w:r>
            <w:r>
              <w:rPr>
                <w:noProof/>
                <w:webHidden/>
              </w:rPr>
              <w:fldChar w:fldCharType="begin"/>
            </w:r>
            <w:r>
              <w:rPr>
                <w:noProof/>
                <w:webHidden/>
              </w:rPr>
              <w:instrText xml:space="preserve"> PAGEREF _Toc217291892 \h </w:instrText>
            </w:r>
            <w:r>
              <w:rPr>
                <w:noProof/>
                <w:webHidden/>
              </w:rPr>
            </w:r>
            <w:r>
              <w:rPr>
                <w:noProof/>
                <w:webHidden/>
              </w:rPr>
              <w:fldChar w:fldCharType="separate"/>
            </w:r>
            <w:r>
              <w:rPr>
                <w:noProof/>
                <w:webHidden/>
              </w:rPr>
              <w:t>5</w:t>
            </w:r>
            <w:r>
              <w:rPr>
                <w:noProof/>
                <w:webHidden/>
              </w:rPr>
              <w:fldChar w:fldCharType="end"/>
            </w:r>
          </w:hyperlink>
        </w:p>
        <w:p w14:paraId="1F41712F" w14:textId="6382E82B" w:rsidR="00E60A47" w:rsidRDefault="00E60A47">
          <w:pPr>
            <w:pStyle w:val="Spistreci3"/>
            <w:tabs>
              <w:tab w:val="right" w:leader="dot" w:pos="10195"/>
            </w:tabs>
            <w:ind w:left="960"/>
            <w:rPr>
              <w:noProof/>
              <w14:ligatures w14:val="standardContextual"/>
            </w:rPr>
          </w:pPr>
          <w:hyperlink w:anchor="_Toc217291893" w:history="1">
            <w:r w:rsidRPr="00711F04">
              <w:rPr>
                <w:rStyle w:val="Hipercze"/>
                <w:noProof/>
              </w:rPr>
              <w:t xml:space="preserve">2.3.2 Sample-to-Region Mapping: </w:t>
            </w:r>
            <w:r w:rsidRPr="00711F04">
              <w:rPr>
                <w:rStyle w:val="Hipercze"/>
                <w:rFonts w:ascii="Courier New" w:hAnsi="Courier New" w:cs="Courier New"/>
                <w:noProof/>
              </w:rPr>
              <w:t>SampleArea.xlsx</w:t>
            </w:r>
            <w:r>
              <w:rPr>
                <w:noProof/>
                <w:webHidden/>
              </w:rPr>
              <w:tab/>
            </w:r>
            <w:r>
              <w:rPr>
                <w:noProof/>
                <w:webHidden/>
              </w:rPr>
              <w:fldChar w:fldCharType="begin"/>
            </w:r>
            <w:r>
              <w:rPr>
                <w:noProof/>
                <w:webHidden/>
              </w:rPr>
              <w:instrText xml:space="preserve"> PAGEREF _Toc217291893 \h </w:instrText>
            </w:r>
            <w:r>
              <w:rPr>
                <w:noProof/>
                <w:webHidden/>
              </w:rPr>
            </w:r>
            <w:r>
              <w:rPr>
                <w:noProof/>
                <w:webHidden/>
              </w:rPr>
              <w:fldChar w:fldCharType="separate"/>
            </w:r>
            <w:r>
              <w:rPr>
                <w:noProof/>
                <w:webHidden/>
              </w:rPr>
              <w:t>5</w:t>
            </w:r>
            <w:r>
              <w:rPr>
                <w:noProof/>
                <w:webHidden/>
              </w:rPr>
              <w:fldChar w:fldCharType="end"/>
            </w:r>
          </w:hyperlink>
        </w:p>
        <w:p w14:paraId="2C9FCDCD" w14:textId="315AD91D" w:rsidR="00E60A47" w:rsidRDefault="00E60A47">
          <w:pPr>
            <w:pStyle w:val="Spistreci3"/>
            <w:tabs>
              <w:tab w:val="right" w:leader="dot" w:pos="10195"/>
            </w:tabs>
            <w:ind w:left="960"/>
            <w:rPr>
              <w:noProof/>
              <w14:ligatures w14:val="standardContextual"/>
            </w:rPr>
          </w:pPr>
          <w:hyperlink w:anchor="_Toc217291894" w:history="1">
            <w:r w:rsidRPr="00711F04">
              <w:rPr>
                <w:rStyle w:val="Hipercze"/>
                <w:noProof/>
              </w:rPr>
              <w:t>2.3.3 Raw VCF variant file</w:t>
            </w:r>
            <w:r>
              <w:rPr>
                <w:noProof/>
                <w:webHidden/>
              </w:rPr>
              <w:tab/>
            </w:r>
            <w:r>
              <w:rPr>
                <w:noProof/>
                <w:webHidden/>
              </w:rPr>
              <w:fldChar w:fldCharType="begin"/>
            </w:r>
            <w:r>
              <w:rPr>
                <w:noProof/>
                <w:webHidden/>
              </w:rPr>
              <w:instrText xml:space="preserve"> PAGEREF _Toc217291894 \h </w:instrText>
            </w:r>
            <w:r>
              <w:rPr>
                <w:noProof/>
                <w:webHidden/>
              </w:rPr>
            </w:r>
            <w:r>
              <w:rPr>
                <w:noProof/>
                <w:webHidden/>
              </w:rPr>
              <w:fldChar w:fldCharType="separate"/>
            </w:r>
            <w:r>
              <w:rPr>
                <w:noProof/>
                <w:webHidden/>
              </w:rPr>
              <w:t>6</w:t>
            </w:r>
            <w:r>
              <w:rPr>
                <w:noProof/>
                <w:webHidden/>
              </w:rPr>
              <w:fldChar w:fldCharType="end"/>
            </w:r>
          </w:hyperlink>
        </w:p>
        <w:p w14:paraId="09A6EE05" w14:textId="33FFC5B3" w:rsidR="00E60A47" w:rsidRDefault="00E60A47">
          <w:pPr>
            <w:pStyle w:val="Spistreci3"/>
            <w:tabs>
              <w:tab w:val="right" w:leader="dot" w:pos="10195"/>
            </w:tabs>
            <w:ind w:left="960"/>
            <w:rPr>
              <w:noProof/>
              <w14:ligatures w14:val="standardContextual"/>
            </w:rPr>
          </w:pPr>
          <w:hyperlink w:anchor="_Toc217291895" w:history="1">
            <w:r w:rsidRPr="00711F04">
              <w:rPr>
                <w:rStyle w:val="Hipercze"/>
                <w:noProof/>
              </w:rPr>
              <w:t>2.3.4 VEP-annotated VCF variant file</w:t>
            </w:r>
            <w:r>
              <w:rPr>
                <w:noProof/>
                <w:webHidden/>
              </w:rPr>
              <w:tab/>
            </w:r>
            <w:r>
              <w:rPr>
                <w:noProof/>
                <w:webHidden/>
              </w:rPr>
              <w:fldChar w:fldCharType="begin"/>
            </w:r>
            <w:r>
              <w:rPr>
                <w:noProof/>
                <w:webHidden/>
              </w:rPr>
              <w:instrText xml:space="preserve"> PAGEREF _Toc217291895 \h </w:instrText>
            </w:r>
            <w:r>
              <w:rPr>
                <w:noProof/>
                <w:webHidden/>
              </w:rPr>
            </w:r>
            <w:r>
              <w:rPr>
                <w:noProof/>
                <w:webHidden/>
              </w:rPr>
              <w:fldChar w:fldCharType="separate"/>
            </w:r>
            <w:r>
              <w:rPr>
                <w:noProof/>
                <w:webHidden/>
              </w:rPr>
              <w:t>6</w:t>
            </w:r>
            <w:r>
              <w:rPr>
                <w:noProof/>
                <w:webHidden/>
              </w:rPr>
              <w:fldChar w:fldCharType="end"/>
            </w:r>
          </w:hyperlink>
        </w:p>
        <w:p w14:paraId="6405E04D" w14:textId="7D87F4A8" w:rsidR="00E60A47" w:rsidRDefault="00E60A47">
          <w:pPr>
            <w:pStyle w:val="Spistreci2"/>
            <w:tabs>
              <w:tab w:val="right" w:leader="dot" w:pos="10195"/>
            </w:tabs>
            <w:ind w:left="480"/>
            <w:rPr>
              <w:noProof/>
              <w14:ligatures w14:val="standardContextual"/>
            </w:rPr>
          </w:pPr>
          <w:hyperlink w:anchor="_Toc217291896" w:history="1">
            <w:r w:rsidRPr="00711F04">
              <w:rPr>
                <w:rStyle w:val="Hipercze"/>
                <w:noProof/>
              </w:rPr>
              <w:t>2.4 Data preprocessing</w:t>
            </w:r>
            <w:r>
              <w:rPr>
                <w:noProof/>
                <w:webHidden/>
              </w:rPr>
              <w:tab/>
            </w:r>
            <w:r>
              <w:rPr>
                <w:noProof/>
                <w:webHidden/>
              </w:rPr>
              <w:fldChar w:fldCharType="begin"/>
            </w:r>
            <w:r>
              <w:rPr>
                <w:noProof/>
                <w:webHidden/>
              </w:rPr>
              <w:instrText xml:space="preserve"> PAGEREF _Toc217291896 \h </w:instrText>
            </w:r>
            <w:r>
              <w:rPr>
                <w:noProof/>
                <w:webHidden/>
              </w:rPr>
            </w:r>
            <w:r>
              <w:rPr>
                <w:noProof/>
                <w:webHidden/>
              </w:rPr>
              <w:fldChar w:fldCharType="separate"/>
            </w:r>
            <w:r>
              <w:rPr>
                <w:noProof/>
                <w:webHidden/>
              </w:rPr>
              <w:t>7</w:t>
            </w:r>
            <w:r>
              <w:rPr>
                <w:noProof/>
                <w:webHidden/>
              </w:rPr>
              <w:fldChar w:fldCharType="end"/>
            </w:r>
          </w:hyperlink>
        </w:p>
        <w:p w14:paraId="507AC370" w14:textId="1BE10F6E" w:rsidR="00E60A47" w:rsidRDefault="00E60A47">
          <w:pPr>
            <w:pStyle w:val="Spistreci3"/>
            <w:tabs>
              <w:tab w:val="right" w:leader="dot" w:pos="10195"/>
            </w:tabs>
            <w:ind w:left="960"/>
            <w:rPr>
              <w:noProof/>
              <w14:ligatures w14:val="standardContextual"/>
            </w:rPr>
          </w:pPr>
          <w:hyperlink w:anchor="_Toc217291897" w:history="1">
            <w:r w:rsidRPr="00711F04">
              <w:rPr>
                <w:rStyle w:val="Hipercze"/>
                <w:noProof/>
              </w:rPr>
              <w:t>2.4.1 Output</w:t>
            </w:r>
            <w:r>
              <w:rPr>
                <w:noProof/>
                <w:webHidden/>
              </w:rPr>
              <w:tab/>
            </w:r>
            <w:r>
              <w:rPr>
                <w:noProof/>
                <w:webHidden/>
              </w:rPr>
              <w:fldChar w:fldCharType="begin"/>
            </w:r>
            <w:r>
              <w:rPr>
                <w:noProof/>
                <w:webHidden/>
              </w:rPr>
              <w:instrText xml:space="preserve"> PAGEREF _Toc217291897 \h </w:instrText>
            </w:r>
            <w:r>
              <w:rPr>
                <w:noProof/>
                <w:webHidden/>
              </w:rPr>
            </w:r>
            <w:r>
              <w:rPr>
                <w:noProof/>
                <w:webHidden/>
              </w:rPr>
              <w:fldChar w:fldCharType="separate"/>
            </w:r>
            <w:r>
              <w:rPr>
                <w:noProof/>
                <w:webHidden/>
              </w:rPr>
              <w:t>7</w:t>
            </w:r>
            <w:r>
              <w:rPr>
                <w:noProof/>
                <w:webHidden/>
              </w:rPr>
              <w:fldChar w:fldCharType="end"/>
            </w:r>
          </w:hyperlink>
        </w:p>
        <w:p w14:paraId="10A874E2" w14:textId="05A1DE10" w:rsidR="00E60A47" w:rsidRDefault="00E60A47">
          <w:pPr>
            <w:pStyle w:val="Spistreci3"/>
            <w:tabs>
              <w:tab w:val="right" w:leader="dot" w:pos="10195"/>
            </w:tabs>
            <w:ind w:left="960"/>
            <w:rPr>
              <w:noProof/>
              <w14:ligatures w14:val="standardContextual"/>
            </w:rPr>
          </w:pPr>
          <w:hyperlink w:anchor="_Toc217291898" w:history="1">
            <w:r w:rsidRPr="00711F04">
              <w:rPr>
                <w:rStyle w:val="Hipercze"/>
                <w:noProof/>
                <w:lang w:val="pl-PL"/>
              </w:rPr>
              <w:t>2.4.2 Steps</w:t>
            </w:r>
            <w:r>
              <w:rPr>
                <w:noProof/>
                <w:webHidden/>
              </w:rPr>
              <w:tab/>
            </w:r>
            <w:r>
              <w:rPr>
                <w:noProof/>
                <w:webHidden/>
              </w:rPr>
              <w:fldChar w:fldCharType="begin"/>
            </w:r>
            <w:r>
              <w:rPr>
                <w:noProof/>
                <w:webHidden/>
              </w:rPr>
              <w:instrText xml:space="preserve"> PAGEREF _Toc217291898 \h </w:instrText>
            </w:r>
            <w:r>
              <w:rPr>
                <w:noProof/>
                <w:webHidden/>
              </w:rPr>
            </w:r>
            <w:r>
              <w:rPr>
                <w:noProof/>
                <w:webHidden/>
              </w:rPr>
              <w:fldChar w:fldCharType="separate"/>
            </w:r>
            <w:r>
              <w:rPr>
                <w:noProof/>
                <w:webHidden/>
              </w:rPr>
              <w:t>8</w:t>
            </w:r>
            <w:r>
              <w:rPr>
                <w:noProof/>
                <w:webHidden/>
              </w:rPr>
              <w:fldChar w:fldCharType="end"/>
            </w:r>
          </w:hyperlink>
        </w:p>
        <w:p w14:paraId="2998C9BC" w14:textId="3C896895" w:rsidR="00E60A47" w:rsidRDefault="00E60A47">
          <w:pPr>
            <w:pStyle w:val="Spistreci3"/>
            <w:tabs>
              <w:tab w:val="right" w:leader="dot" w:pos="10195"/>
            </w:tabs>
            <w:ind w:left="960"/>
            <w:rPr>
              <w:noProof/>
              <w14:ligatures w14:val="standardContextual"/>
            </w:rPr>
          </w:pPr>
          <w:hyperlink w:anchor="_Toc217291899" w:history="1">
            <w:r w:rsidRPr="00711F04">
              <w:rPr>
                <w:rStyle w:val="Hipercze"/>
                <w:noProof/>
                <w:lang w:val="pl-PL"/>
              </w:rPr>
              <w:t>2.4.3 Notes</w:t>
            </w:r>
            <w:r>
              <w:rPr>
                <w:noProof/>
                <w:webHidden/>
              </w:rPr>
              <w:tab/>
            </w:r>
            <w:r>
              <w:rPr>
                <w:noProof/>
                <w:webHidden/>
              </w:rPr>
              <w:fldChar w:fldCharType="begin"/>
            </w:r>
            <w:r>
              <w:rPr>
                <w:noProof/>
                <w:webHidden/>
              </w:rPr>
              <w:instrText xml:space="preserve"> PAGEREF _Toc217291899 \h </w:instrText>
            </w:r>
            <w:r>
              <w:rPr>
                <w:noProof/>
                <w:webHidden/>
              </w:rPr>
            </w:r>
            <w:r>
              <w:rPr>
                <w:noProof/>
                <w:webHidden/>
              </w:rPr>
              <w:fldChar w:fldCharType="separate"/>
            </w:r>
            <w:r>
              <w:rPr>
                <w:noProof/>
                <w:webHidden/>
              </w:rPr>
              <w:t>8</w:t>
            </w:r>
            <w:r>
              <w:rPr>
                <w:noProof/>
                <w:webHidden/>
              </w:rPr>
              <w:fldChar w:fldCharType="end"/>
            </w:r>
          </w:hyperlink>
        </w:p>
        <w:p w14:paraId="657FFDA6" w14:textId="3E8BFCB6" w:rsidR="00E60A47" w:rsidRDefault="00E60A47">
          <w:pPr>
            <w:pStyle w:val="Spistreci2"/>
            <w:tabs>
              <w:tab w:val="right" w:leader="dot" w:pos="10195"/>
            </w:tabs>
            <w:ind w:left="480"/>
            <w:rPr>
              <w:noProof/>
              <w14:ligatures w14:val="standardContextual"/>
            </w:rPr>
          </w:pPr>
          <w:hyperlink w:anchor="_Toc217291900" w:history="1">
            <w:r w:rsidRPr="00711F04">
              <w:rPr>
                <w:rStyle w:val="Hipercze"/>
                <w:noProof/>
              </w:rPr>
              <w:t>2.5 Step 1 - Variant burden heatmap</w:t>
            </w:r>
            <w:r>
              <w:rPr>
                <w:noProof/>
                <w:webHidden/>
              </w:rPr>
              <w:tab/>
            </w:r>
            <w:r>
              <w:rPr>
                <w:noProof/>
                <w:webHidden/>
              </w:rPr>
              <w:fldChar w:fldCharType="begin"/>
            </w:r>
            <w:r>
              <w:rPr>
                <w:noProof/>
                <w:webHidden/>
              </w:rPr>
              <w:instrText xml:space="preserve"> PAGEREF _Toc217291900 \h </w:instrText>
            </w:r>
            <w:r>
              <w:rPr>
                <w:noProof/>
                <w:webHidden/>
              </w:rPr>
            </w:r>
            <w:r>
              <w:rPr>
                <w:noProof/>
                <w:webHidden/>
              </w:rPr>
              <w:fldChar w:fldCharType="separate"/>
            </w:r>
            <w:r>
              <w:rPr>
                <w:noProof/>
                <w:webHidden/>
              </w:rPr>
              <w:t>9</w:t>
            </w:r>
            <w:r>
              <w:rPr>
                <w:noProof/>
                <w:webHidden/>
              </w:rPr>
              <w:fldChar w:fldCharType="end"/>
            </w:r>
          </w:hyperlink>
        </w:p>
        <w:p w14:paraId="7A32A6AA" w14:textId="6396473B" w:rsidR="00E60A47" w:rsidRDefault="00E60A47">
          <w:pPr>
            <w:pStyle w:val="Spistreci3"/>
            <w:tabs>
              <w:tab w:val="right" w:leader="dot" w:pos="10195"/>
            </w:tabs>
            <w:ind w:left="960"/>
            <w:rPr>
              <w:noProof/>
              <w14:ligatures w14:val="standardContextual"/>
            </w:rPr>
          </w:pPr>
          <w:hyperlink w:anchor="_Toc217291901" w:history="1">
            <w:r w:rsidRPr="00711F04">
              <w:rPr>
                <w:rStyle w:val="Hipercze"/>
                <w:noProof/>
              </w:rPr>
              <w:t>2.5.1 Input</w:t>
            </w:r>
            <w:r>
              <w:rPr>
                <w:noProof/>
                <w:webHidden/>
              </w:rPr>
              <w:tab/>
            </w:r>
            <w:r>
              <w:rPr>
                <w:noProof/>
                <w:webHidden/>
              </w:rPr>
              <w:fldChar w:fldCharType="begin"/>
            </w:r>
            <w:r>
              <w:rPr>
                <w:noProof/>
                <w:webHidden/>
              </w:rPr>
              <w:instrText xml:space="preserve"> PAGEREF _Toc217291901 \h </w:instrText>
            </w:r>
            <w:r>
              <w:rPr>
                <w:noProof/>
                <w:webHidden/>
              </w:rPr>
            </w:r>
            <w:r>
              <w:rPr>
                <w:noProof/>
                <w:webHidden/>
              </w:rPr>
              <w:fldChar w:fldCharType="separate"/>
            </w:r>
            <w:r>
              <w:rPr>
                <w:noProof/>
                <w:webHidden/>
              </w:rPr>
              <w:t>9</w:t>
            </w:r>
            <w:r>
              <w:rPr>
                <w:noProof/>
                <w:webHidden/>
              </w:rPr>
              <w:fldChar w:fldCharType="end"/>
            </w:r>
          </w:hyperlink>
        </w:p>
        <w:p w14:paraId="0430AE0A" w14:textId="47CC8DE9" w:rsidR="00E60A47" w:rsidRDefault="00E60A47">
          <w:pPr>
            <w:pStyle w:val="Spistreci3"/>
            <w:tabs>
              <w:tab w:val="right" w:leader="dot" w:pos="10195"/>
            </w:tabs>
            <w:ind w:left="960"/>
            <w:rPr>
              <w:noProof/>
              <w14:ligatures w14:val="standardContextual"/>
            </w:rPr>
          </w:pPr>
          <w:hyperlink w:anchor="_Toc217291902" w:history="1">
            <w:r w:rsidRPr="00711F04">
              <w:rPr>
                <w:rStyle w:val="Hipercze"/>
                <w:noProof/>
              </w:rPr>
              <w:t>2.5.2 Output</w:t>
            </w:r>
            <w:r>
              <w:rPr>
                <w:noProof/>
                <w:webHidden/>
              </w:rPr>
              <w:tab/>
            </w:r>
            <w:r>
              <w:rPr>
                <w:noProof/>
                <w:webHidden/>
              </w:rPr>
              <w:fldChar w:fldCharType="begin"/>
            </w:r>
            <w:r>
              <w:rPr>
                <w:noProof/>
                <w:webHidden/>
              </w:rPr>
              <w:instrText xml:space="preserve"> PAGEREF _Toc217291902 \h </w:instrText>
            </w:r>
            <w:r>
              <w:rPr>
                <w:noProof/>
                <w:webHidden/>
              </w:rPr>
            </w:r>
            <w:r>
              <w:rPr>
                <w:noProof/>
                <w:webHidden/>
              </w:rPr>
              <w:fldChar w:fldCharType="separate"/>
            </w:r>
            <w:r>
              <w:rPr>
                <w:noProof/>
                <w:webHidden/>
              </w:rPr>
              <w:t>9</w:t>
            </w:r>
            <w:r>
              <w:rPr>
                <w:noProof/>
                <w:webHidden/>
              </w:rPr>
              <w:fldChar w:fldCharType="end"/>
            </w:r>
          </w:hyperlink>
        </w:p>
        <w:p w14:paraId="5A9166DC" w14:textId="29734DA7" w:rsidR="00E60A47" w:rsidRDefault="00E60A47">
          <w:pPr>
            <w:pStyle w:val="Spistreci3"/>
            <w:tabs>
              <w:tab w:val="right" w:leader="dot" w:pos="10195"/>
            </w:tabs>
            <w:ind w:left="960"/>
            <w:rPr>
              <w:noProof/>
              <w14:ligatures w14:val="standardContextual"/>
            </w:rPr>
          </w:pPr>
          <w:hyperlink w:anchor="_Toc217291903" w:history="1">
            <w:r w:rsidRPr="00711F04">
              <w:rPr>
                <w:rStyle w:val="Hipercze"/>
                <w:noProof/>
                <w:lang w:val="pl-PL"/>
              </w:rPr>
              <w:t>2.5.3 Steps</w:t>
            </w:r>
            <w:r>
              <w:rPr>
                <w:noProof/>
                <w:webHidden/>
              </w:rPr>
              <w:tab/>
            </w:r>
            <w:r>
              <w:rPr>
                <w:noProof/>
                <w:webHidden/>
              </w:rPr>
              <w:fldChar w:fldCharType="begin"/>
            </w:r>
            <w:r>
              <w:rPr>
                <w:noProof/>
                <w:webHidden/>
              </w:rPr>
              <w:instrText xml:space="preserve"> PAGEREF _Toc217291903 \h </w:instrText>
            </w:r>
            <w:r>
              <w:rPr>
                <w:noProof/>
                <w:webHidden/>
              </w:rPr>
            </w:r>
            <w:r>
              <w:rPr>
                <w:noProof/>
                <w:webHidden/>
              </w:rPr>
              <w:fldChar w:fldCharType="separate"/>
            </w:r>
            <w:r>
              <w:rPr>
                <w:noProof/>
                <w:webHidden/>
              </w:rPr>
              <w:t>10</w:t>
            </w:r>
            <w:r>
              <w:rPr>
                <w:noProof/>
                <w:webHidden/>
              </w:rPr>
              <w:fldChar w:fldCharType="end"/>
            </w:r>
          </w:hyperlink>
        </w:p>
        <w:p w14:paraId="1723ECBA" w14:textId="31501244" w:rsidR="00E60A47" w:rsidRDefault="00E60A47">
          <w:pPr>
            <w:pStyle w:val="Spistreci3"/>
            <w:tabs>
              <w:tab w:val="right" w:leader="dot" w:pos="10195"/>
            </w:tabs>
            <w:ind w:left="960"/>
            <w:rPr>
              <w:noProof/>
              <w14:ligatures w14:val="standardContextual"/>
            </w:rPr>
          </w:pPr>
          <w:hyperlink w:anchor="_Toc217291904" w:history="1">
            <w:r w:rsidRPr="00711F04">
              <w:rPr>
                <w:rStyle w:val="Hipercze"/>
                <w:noProof/>
                <w:lang w:val="pl-PL"/>
              </w:rPr>
              <w:t>2.5.4 Notes</w:t>
            </w:r>
            <w:r>
              <w:rPr>
                <w:noProof/>
                <w:webHidden/>
              </w:rPr>
              <w:tab/>
            </w:r>
            <w:r>
              <w:rPr>
                <w:noProof/>
                <w:webHidden/>
              </w:rPr>
              <w:fldChar w:fldCharType="begin"/>
            </w:r>
            <w:r>
              <w:rPr>
                <w:noProof/>
                <w:webHidden/>
              </w:rPr>
              <w:instrText xml:space="preserve"> PAGEREF _Toc217291904 \h </w:instrText>
            </w:r>
            <w:r>
              <w:rPr>
                <w:noProof/>
                <w:webHidden/>
              </w:rPr>
            </w:r>
            <w:r>
              <w:rPr>
                <w:noProof/>
                <w:webHidden/>
              </w:rPr>
              <w:fldChar w:fldCharType="separate"/>
            </w:r>
            <w:r>
              <w:rPr>
                <w:noProof/>
                <w:webHidden/>
              </w:rPr>
              <w:t>10</w:t>
            </w:r>
            <w:r>
              <w:rPr>
                <w:noProof/>
                <w:webHidden/>
              </w:rPr>
              <w:fldChar w:fldCharType="end"/>
            </w:r>
          </w:hyperlink>
        </w:p>
        <w:p w14:paraId="583D5723" w14:textId="2215DF4F" w:rsidR="00E60A47" w:rsidRDefault="00E60A47">
          <w:pPr>
            <w:pStyle w:val="Spistreci2"/>
            <w:tabs>
              <w:tab w:val="right" w:leader="dot" w:pos="10195"/>
            </w:tabs>
            <w:ind w:left="480"/>
            <w:rPr>
              <w:noProof/>
              <w14:ligatures w14:val="standardContextual"/>
            </w:rPr>
          </w:pPr>
          <w:hyperlink w:anchor="_Toc217291905" w:history="1">
            <w:r w:rsidRPr="00711F04">
              <w:rPr>
                <w:rStyle w:val="Hipercze"/>
                <w:noProof/>
              </w:rPr>
              <w:t>2.6 Step 2 - Bubble plot</w:t>
            </w:r>
            <w:r>
              <w:rPr>
                <w:noProof/>
                <w:webHidden/>
              </w:rPr>
              <w:tab/>
            </w:r>
            <w:r>
              <w:rPr>
                <w:noProof/>
                <w:webHidden/>
              </w:rPr>
              <w:fldChar w:fldCharType="begin"/>
            </w:r>
            <w:r>
              <w:rPr>
                <w:noProof/>
                <w:webHidden/>
              </w:rPr>
              <w:instrText xml:space="preserve"> PAGEREF _Toc217291905 \h </w:instrText>
            </w:r>
            <w:r>
              <w:rPr>
                <w:noProof/>
                <w:webHidden/>
              </w:rPr>
            </w:r>
            <w:r>
              <w:rPr>
                <w:noProof/>
                <w:webHidden/>
              </w:rPr>
              <w:fldChar w:fldCharType="separate"/>
            </w:r>
            <w:r>
              <w:rPr>
                <w:noProof/>
                <w:webHidden/>
              </w:rPr>
              <w:t>11</w:t>
            </w:r>
            <w:r>
              <w:rPr>
                <w:noProof/>
                <w:webHidden/>
              </w:rPr>
              <w:fldChar w:fldCharType="end"/>
            </w:r>
          </w:hyperlink>
        </w:p>
        <w:p w14:paraId="4444C310" w14:textId="61150B58" w:rsidR="00E60A47" w:rsidRDefault="00E60A47">
          <w:pPr>
            <w:pStyle w:val="Spistreci3"/>
            <w:tabs>
              <w:tab w:val="right" w:leader="dot" w:pos="10195"/>
            </w:tabs>
            <w:ind w:left="960"/>
            <w:rPr>
              <w:noProof/>
              <w14:ligatures w14:val="standardContextual"/>
            </w:rPr>
          </w:pPr>
          <w:hyperlink w:anchor="_Toc217291906" w:history="1">
            <w:r w:rsidRPr="00711F04">
              <w:rPr>
                <w:rStyle w:val="Hipercze"/>
                <w:noProof/>
              </w:rPr>
              <w:t>2.6.1 Input</w:t>
            </w:r>
            <w:r>
              <w:rPr>
                <w:noProof/>
                <w:webHidden/>
              </w:rPr>
              <w:tab/>
            </w:r>
            <w:r>
              <w:rPr>
                <w:noProof/>
                <w:webHidden/>
              </w:rPr>
              <w:fldChar w:fldCharType="begin"/>
            </w:r>
            <w:r>
              <w:rPr>
                <w:noProof/>
                <w:webHidden/>
              </w:rPr>
              <w:instrText xml:space="preserve"> PAGEREF _Toc217291906 \h </w:instrText>
            </w:r>
            <w:r>
              <w:rPr>
                <w:noProof/>
                <w:webHidden/>
              </w:rPr>
            </w:r>
            <w:r>
              <w:rPr>
                <w:noProof/>
                <w:webHidden/>
              </w:rPr>
              <w:fldChar w:fldCharType="separate"/>
            </w:r>
            <w:r>
              <w:rPr>
                <w:noProof/>
                <w:webHidden/>
              </w:rPr>
              <w:t>11</w:t>
            </w:r>
            <w:r>
              <w:rPr>
                <w:noProof/>
                <w:webHidden/>
              </w:rPr>
              <w:fldChar w:fldCharType="end"/>
            </w:r>
          </w:hyperlink>
        </w:p>
        <w:p w14:paraId="1CFC257D" w14:textId="4DE881D4" w:rsidR="00E60A47" w:rsidRDefault="00E60A47">
          <w:pPr>
            <w:pStyle w:val="Spistreci3"/>
            <w:tabs>
              <w:tab w:val="right" w:leader="dot" w:pos="10195"/>
            </w:tabs>
            <w:ind w:left="960"/>
            <w:rPr>
              <w:noProof/>
              <w14:ligatures w14:val="standardContextual"/>
            </w:rPr>
          </w:pPr>
          <w:hyperlink w:anchor="_Toc217291907" w:history="1">
            <w:r w:rsidRPr="00711F04">
              <w:rPr>
                <w:rStyle w:val="Hipercze"/>
                <w:noProof/>
              </w:rPr>
              <w:t>2.6.2 Output</w:t>
            </w:r>
            <w:r>
              <w:rPr>
                <w:noProof/>
                <w:webHidden/>
              </w:rPr>
              <w:tab/>
            </w:r>
            <w:r>
              <w:rPr>
                <w:noProof/>
                <w:webHidden/>
              </w:rPr>
              <w:fldChar w:fldCharType="begin"/>
            </w:r>
            <w:r>
              <w:rPr>
                <w:noProof/>
                <w:webHidden/>
              </w:rPr>
              <w:instrText xml:space="preserve"> PAGEREF _Toc217291907 \h </w:instrText>
            </w:r>
            <w:r>
              <w:rPr>
                <w:noProof/>
                <w:webHidden/>
              </w:rPr>
            </w:r>
            <w:r>
              <w:rPr>
                <w:noProof/>
                <w:webHidden/>
              </w:rPr>
              <w:fldChar w:fldCharType="separate"/>
            </w:r>
            <w:r>
              <w:rPr>
                <w:noProof/>
                <w:webHidden/>
              </w:rPr>
              <w:t>11</w:t>
            </w:r>
            <w:r>
              <w:rPr>
                <w:noProof/>
                <w:webHidden/>
              </w:rPr>
              <w:fldChar w:fldCharType="end"/>
            </w:r>
          </w:hyperlink>
        </w:p>
        <w:p w14:paraId="1036FCBD" w14:textId="2D4ABF17" w:rsidR="00E60A47" w:rsidRDefault="00E60A47">
          <w:pPr>
            <w:pStyle w:val="Spistreci3"/>
            <w:tabs>
              <w:tab w:val="right" w:leader="dot" w:pos="10195"/>
            </w:tabs>
            <w:ind w:left="960"/>
            <w:rPr>
              <w:noProof/>
              <w14:ligatures w14:val="standardContextual"/>
            </w:rPr>
          </w:pPr>
          <w:hyperlink w:anchor="_Toc217291908" w:history="1">
            <w:r w:rsidRPr="00711F04">
              <w:rPr>
                <w:rStyle w:val="Hipercze"/>
                <w:noProof/>
                <w:lang w:val="pl-PL"/>
              </w:rPr>
              <w:t>2.6.3 Steps</w:t>
            </w:r>
            <w:r>
              <w:rPr>
                <w:noProof/>
                <w:webHidden/>
              </w:rPr>
              <w:tab/>
            </w:r>
            <w:r>
              <w:rPr>
                <w:noProof/>
                <w:webHidden/>
              </w:rPr>
              <w:fldChar w:fldCharType="begin"/>
            </w:r>
            <w:r>
              <w:rPr>
                <w:noProof/>
                <w:webHidden/>
              </w:rPr>
              <w:instrText xml:space="preserve"> PAGEREF _Toc217291908 \h </w:instrText>
            </w:r>
            <w:r>
              <w:rPr>
                <w:noProof/>
                <w:webHidden/>
              </w:rPr>
            </w:r>
            <w:r>
              <w:rPr>
                <w:noProof/>
                <w:webHidden/>
              </w:rPr>
              <w:fldChar w:fldCharType="separate"/>
            </w:r>
            <w:r>
              <w:rPr>
                <w:noProof/>
                <w:webHidden/>
              </w:rPr>
              <w:t>11</w:t>
            </w:r>
            <w:r>
              <w:rPr>
                <w:noProof/>
                <w:webHidden/>
              </w:rPr>
              <w:fldChar w:fldCharType="end"/>
            </w:r>
          </w:hyperlink>
        </w:p>
        <w:p w14:paraId="288A8759" w14:textId="1B84DCA1" w:rsidR="00E60A47" w:rsidRDefault="00E60A47">
          <w:pPr>
            <w:pStyle w:val="Spistreci3"/>
            <w:tabs>
              <w:tab w:val="right" w:leader="dot" w:pos="10195"/>
            </w:tabs>
            <w:ind w:left="960"/>
            <w:rPr>
              <w:noProof/>
              <w14:ligatures w14:val="standardContextual"/>
            </w:rPr>
          </w:pPr>
          <w:hyperlink w:anchor="_Toc217291909" w:history="1">
            <w:r w:rsidRPr="00711F04">
              <w:rPr>
                <w:rStyle w:val="Hipercze"/>
                <w:noProof/>
                <w:lang w:val="pl-PL"/>
              </w:rPr>
              <w:t>2.6.4 Notes</w:t>
            </w:r>
            <w:r>
              <w:rPr>
                <w:noProof/>
                <w:webHidden/>
              </w:rPr>
              <w:tab/>
            </w:r>
            <w:r>
              <w:rPr>
                <w:noProof/>
                <w:webHidden/>
              </w:rPr>
              <w:fldChar w:fldCharType="begin"/>
            </w:r>
            <w:r>
              <w:rPr>
                <w:noProof/>
                <w:webHidden/>
              </w:rPr>
              <w:instrText xml:space="preserve"> PAGEREF _Toc217291909 \h </w:instrText>
            </w:r>
            <w:r>
              <w:rPr>
                <w:noProof/>
                <w:webHidden/>
              </w:rPr>
            </w:r>
            <w:r>
              <w:rPr>
                <w:noProof/>
                <w:webHidden/>
              </w:rPr>
              <w:fldChar w:fldCharType="separate"/>
            </w:r>
            <w:r>
              <w:rPr>
                <w:noProof/>
                <w:webHidden/>
              </w:rPr>
              <w:t>12</w:t>
            </w:r>
            <w:r>
              <w:rPr>
                <w:noProof/>
                <w:webHidden/>
              </w:rPr>
              <w:fldChar w:fldCharType="end"/>
            </w:r>
          </w:hyperlink>
        </w:p>
        <w:p w14:paraId="65772D02" w14:textId="4969C14F" w:rsidR="00E60A47" w:rsidRDefault="00E60A47">
          <w:pPr>
            <w:pStyle w:val="Spistreci2"/>
            <w:tabs>
              <w:tab w:val="right" w:leader="dot" w:pos="10195"/>
            </w:tabs>
            <w:ind w:left="480"/>
            <w:rPr>
              <w:noProof/>
              <w14:ligatures w14:val="standardContextual"/>
            </w:rPr>
          </w:pPr>
          <w:hyperlink w:anchor="_Toc217291910" w:history="1">
            <w:r w:rsidRPr="00711F04">
              <w:rPr>
                <w:rStyle w:val="Hipercze"/>
                <w:noProof/>
              </w:rPr>
              <w:t xml:space="preserve">2.7 Step 3 - </w:t>
            </w:r>
            <w:r w:rsidRPr="00711F04">
              <w:rPr>
                <w:rStyle w:val="Hipercze"/>
                <w:rFonts w:cs="Times New Roman"/>
                <w:noProof/>
                <w:lang w:bidi="ar"/>
              </w:rPr>
              <w:t>Dual-bubble comparison</w:t>
            </w:r>
            <w:r>
              <w:rPr>
                <w:noProof/>
                <w:webHidden/>
              </w:rPr>
              <w:tab/>
            </w:r>
            <w:r>
              <w:rPr>
                <w:noProof/>
                <w:webHidden/>
              </w:rPr>
              <w:fldChar w:fldCharType="begin"/>
            </w:r>
            <w:r>
              <w:rPr>
                <w:noProof/>
                <w:webHidden/>
              </w:rPr>
              <w:instrText xml:space="preserve"> PAGEREF _Toc217291910 \h </w:instrText>
            </w:r>
            <w:r>
              <w:rPr>
                <w:noProof/>
                <w:webHidden/>
              </w:rPr>
            </w:r>
            <w:r>
              <w:rPr>
                <w:noProof/>
                <w:webHidden/>
              </w:rPr>
              <w:fldChar w:fldCharType="separate"/>
            </w:r>
            <w:r>
              <w:rPr>
                <w:noProof/>
                <w:webHidden/>
              </w:rPr>
              <w:t>12</w:t>
            </w:r>
            <w:r>
              <w:rPr>
                <w:noProof/>
                <w:webHidden/>
              </w:rPr>
              <w:fldChar w:fldCharType="end"/>
            </w:r>
          </w:hyperlink>
        </w:p>
        <w:p w14:paraId="2806911A" w14:textId="550C69CD" w:rsidR="00E60A47" w:rsidRDefault="00E60A47">
          <w:pPr>
            <w:pStyle w:val="Spistreci3"/>
            <w:tabs>
              <w:tab w:val="right" w:leader="dot" w:pos="10195"/>
            </w:tabs>
            <w:ind w:left="960"/>
            <w:rPr>
              <w:noProof/>
              <w14:ligatures w14:val="standardContextual"/>
            </w:rPr>
          </w:pPr>
          <w:hyperlink w:anchor="_Toc217291911" w:history="1">
            <w:r w:rsidRPr="00711F04">
              <w:rPr>
                <w:rStyle w:val="Hipercze"/>
                <w:noProof/>
              </w:rPr>
              <w:t>2.7.1 Input</w:t>
            </w:r>
            <w:r>
              <w:rPr>
                <w:noProof/>
                <w:webHidden/>
              </w:rPr>
              <w:tab/>
            </w:r>
            <w:r>
              <w:rPr>
                <w:noProof/>
                <w:webHidden/>
              </w:rPr>
              <w:fldChar w:fldCharType="begin"/>
            </w:r>
            <w:r>
              <w:rPr>
                <w:noProof/>
                <w:webHidden/>
              </w:rPr>
              <w:instrText xml:space="preserve"> PAGEREF _Toc217291911 \h </w:instrText>
            </w:r>
            <w:r>
              <w:rPr>
                <w:noProof/>
                <w:webHidden/>
              </w:rPr>
            </w:r>
            <w:r>
              <w:rPr>
                <w:noProof/>
                <w:webHidden/>
              </w:rPr>
              <w:fldChar w:fldCharType="separate"/>
            </w:r>
            <w:r>
              <w:rPr>
                <w:noProof/>
                <w:webHidden/>
              </w:rPr>
              <w:t>12</w:t>
            </w:r>
            <w:r>
              <w:rPr>
                <w:noProof/>
                <w:webHidden/>
              </w:rPr>
              <w:fldChar w:fldCharType="end"/>
            </w:r>
          </w:hyperlink>
        </w:p>
        <w:p w14:paraId="1EF95116" w14:textId="3BEA268F" w:rsidR="00E60A47" w:rsidRDefault="00E60A47">
          <w:pPr>
            <w:pStyle w:val="Spistreci3"/>
            <w:tabs>
              <w:tab w:val="right" w:leader="dot" w:pos="10195"/>
            </w:tabs>
            <w:ind w:left="960"/>
            <w:rPr>
              <w:noProof/>
              <w14:ligatures w14:val="standardContextual"/>
            </w:rPr>
          </w:pPr>
          <w:hyperlink w:anchor="_Toc217291912" w:history="1">
            <w:r w:rsidRPr="00711F04">
              <w:rPr>
                <w:rStyle w:val="Hipercze"/>
                <w:noProof/>
              </w:rPr>
              <w:t>2.7.2 Output</w:t>
            </w:r>
            <w:r>
              <w:rPr>
                <w:noProof/>
                <w:webHidden/>
              </w:rPr>
              <w:tab/>
            </w:r>
            <w:r>
              <w:rPr>
                <w:noProof/>
                <w:webHidden/>
              </w:rPr>
              <w:fldChar w:fldCharType="begin"/>
            </w:r>
            <w:r>
              <w:rPr>
                <w:noProof/>
                <w:webHidden/>
              </w:rPr>
              <w:instrText xml:space="preserve"> PAGEREF _Toc217291912 \h </w:instrText>
            </w:r>
            <w:r>
              <w:rPr>
                <w:noProof/>
                <w:webHidden/>
              </w:rPr>
            </w:r>
            <w:r>
              <w:rPr>
                <w:noProof/>
                <w:webHidden/>
              </w:rPr>
              <w:fldChar w:fldCharType="separate"/>
            </w:r>
            <w:r>
              <w:rPr>
                <w:noProof/>
                <w:webHidden/>
              </w:rPr>
              <w:t>12</w:t>
            </w:r>
            <w:r>
              <w:rPr>
                <w:noProof/>
                <w:webHidden/>
              </w:rPr>
              <w:fldChar w:fldCharType="end"/>
            </w:r>
          </w:hyperlink>
        </w:p>
        <w:p w14:paraId="5DA88D23" w14:textId="4EBB8751" w:rsidR="00E60A47" w:rsidRDefault="00E60A47">
          <w:pPr>
            <w:pStyle w:val="Spistreci3"/>
            <w:tabs>
              <w:tab w:val="right" w:leader="dot" w:pos="10195"/>
            </w:tabs>
            <w:ind w:left="960"/>
            <w:rPr>
              <w:noProof/>
              <w14:ligatures w14:val="standardContextual"/>
            </w:rPr>
          </w:pPr>
          <w:hyperlink w:anchor="_Toc217291913" w:history="1">
            <w:r w:rsidRPr="00711F04">
              <w:rPr>
                <w:rStyle w:val="Hipercze"/>
                <w:noProof/>
                <w:lang w:val="pl-PL"/>
              </w:rPr>
              <w:t>2.7.3 Steps</w:t>
            </w:r>
            <w:r>
              <w:rPr>
                <w:noProof/>
                <w:webHidden/>
              </w:rPr>
              <w:tab/>
            </w:r>
            <w:r>
              <w:rPr>
                <w:noProof/>
                <w:webHidden/>
              </w:rPr>
              <w:fldChar w:fldCharType="begin"/>
            </w:r>
            <w:r>
              <w:rPr>
                <w:noProof/>
                <w:webHidden/>
              </w:rPr>
              <w:instrText xml:space="preserve"> PAGEREF _Toc217291913 \h </w:instrText>
            </w:r>
            <w:r>
              <w:rPr>
                <w:noProof/>
                <w:webHidden/>
              </w:rPr>
            </w:r>
            <w:r>
              <w:rPr>
                <w:noProof/>
                <w:webHidden/>
              </w:rPr>
              <w:fldChar w:fldCharType="separate"/>
            </w:r>
            <w:r>
              <w:rPr>
                <w:noProof/>
                <w:webHidden/>
              </w:rPr>
              <w:t>13</w:t>
            </w:r>
            <w:r>
              <w:rPr>
                <w:noProof/>
                <w:webHidden/>
              </w:rPr>
              <w:fldChar w:fldCharType="end"/>
            </w:r>
          </w:hyperlink>
        </w:p>
        <w:p w14:paraId="263B50E2" w14:textId="23B2809F" w:rsidR="00E60A47" w:rsidRDefault="00E60A47">
          <w:pPr>
            <w:pStyle w:val="Spistreci3"/>
            <w:tabs>
              <w:tab w:val="right" w:leader="dot" w:pos="10195"/>
            </w:tabs>
            <w:ind w:left="960"/>
            <w:rPr>
              <w:noProof/>
              <w14:ligatures w14:val="standardContextual"/>
            </w:rPr>
          </w:pPr>
          <w:hyperlink w:anchor="_Toc217291914" w:history="1">
            <w:r w:rsidRPr="00711F04">
              <w:rPr>
                <w:rStyle w:val="Hipercze"/>
                <w:noProof/>
                <w:lang w:val="pl-PL"/>
              </w:rPr>
              <w:t>2.7.4 Notes</w:t>
            </w:r>
            <w:r>
              <w:rPr>
                <w:noProof/>
                <w:webHidden/>
              </w:rPr>
              <w:tab/>
            </w:r>
            <w:r>
              <w:rPr>
                <w:noProof/>
                <w:webHidden/>
              </w:rPr>
              <w:fldChar w:fldCharType="begin"/>
            </w:r>
            <w:r>
              <w:rPr>
                <w:noProof/>
                <w:webHidden/>
              </w:rPr>
              <w:instrText xml:space="preserve"> PAGEREF _Toc217291914 \h </w:instrText>
            </w:r>
            <w:r>
              <w:rPr>
                <w:noProof/>
                <w:webHidden/>
              </w:rPr>
            </w:r>
            <w:r>
              <w:rPr>
                <w:noProof/>
                <w:webHidden/>
              </w:rPr>
              <w:fldChar w:fldCharType="separate"/>
            </w:r>
            <w:r>
              <w:rPr>
                <w:noProof/>
                <w:webHidden/>
              </w:rPr>
              <w:t>13</w:t>
            </w:r>
            <w:r>
              <w:rPr>
                <w:noProof/>
                <w:webHidden/>
              </w:rPr>
              <w:fldChar w:fldCharType="end"/>
            </w:r>
          </w:hyperlink>
        </w:p>
        <w:p w14:paraId="4C9AA76C" w14:textId="35B7A20E" w:rsidR="00E60A47" w:rsidRDefault="00E60A47">
          <w:pPr>
            <w:pStyle w:val="Spistreci2"/>
            <w:tabs>
              <w:tab w:val="right" w:leader="dot" w:pos="10195"/>
            </w:tabs>
            <w:ind w:left="480"/>
            <w:rPr>
              <w:noProof/>
              <w14:ligatures w14:val="standardContextual"/>
            </w:rPr>
          </w:pPr>
          <w:hyperlink w:anchor="_Toc217291915" w:history="1">
            <w:r w:rsidRPr="00711F04">
              <w:rPr>
                <w:rStyle w:val="Hipercze"/>
                <w:noProof/>
              </w:rPr>
              <w:t xml:space="preserve">2.8 Steps 4&amp;5 - </w:t>
            </w:r>
            <w:r w:rsidRPr="00711F04">
              <w:rPr>
                <w:rStyle w:val="Hipercze"/>
                <w:rFonts w:cs="Times New Roman"/>
                <w:noProof/>
                <w:lang w:bidi="ar"/>
              </w:rPr>
              <w:t>Summary plots</w:t>
            </w:r>
            <w:r>
              <w:rPr>
                <w:noProof/>
                <w:webHidden/>
              </w:rPr>
              <w:tab/>
            </w:r>
            <w:r>
              <w:rPr>
                <w:noProof/>
                <w:webHidden/>
              </w:rPr>
              <w:fldChar w:fldCharType="begin"/>
            </w:r>
            <w:r>
              <w:rPr>
                <w:noProof/>
                <w:webHidden/>
              </w:rPr>
              <w:instrText xml:space="preserve"> PAGEREF _Toc217291915 \h </w:instrText>
            </w:r>
            <w:r>
              <w:rPr>
                <w:noProof/>
                <w:webHidden/>
              </w:rPr>
            </w:r>
            <w:r>
              <w:rPr>
                <w:noProof/>
                <w:webHidden/>
              </w:rPr>
              <w:fldChar w:fldCharType="separate"/>
            </w:r>
            <w:r>
              <w:rPr>
                <w:noProof/>
                <w:webHidden/>
              </w:rPr>
              <w:t>14</w:t>
            </w:r>
            <w:r>
              <w:rPr>
                <w:noProof/>
                <w:webHidden/>
              </w:rPr>
              <w:fldChar w:fldCharType="end"/>
            </w:r>
          </w:hyperlink>
        </w:p>
        <w:p w14:paraId="6415B259" w14:textId="41FF980D" w:rsidR="00E60A47" w:rsidRDefault="00E60A47">
          <w:pPr>
            <w:pStyle w:val="Spistreci3"/>
            <w:tabs>
              <w:tab w:val="right" w:leader="dot" w:pos="10195"/>
            </w:tabs>
            <w:ind w:left="960"/>
            <w:rPr>
              <w:noProof/>
              <w14:ligatures w14:val="standardContextual"/>
            </w:rPr>
          </w:pPr>
          <w:hyperlink w:anchor="_Toc217291916" w:history="1">
            <w:r w:rsidRPr="00711F04">
              <w:rPr>
                <w:rStyle w:val="Hipercze"/>
                <w:noProof/>
              </w:rPr>
              <w:t>2.8.1 Input</w:t>
            </w:r>
            <w:r>
              <w:rPr>
                <w:noProof/>
                <w:webHidden/>
              </w:rPr>
              <w:tab/>
            </w:r>
            <w:r>
              <w:rPr>
                <w:noProof/>
                <w:webHidden/>
              </w:rPr>
              <w:fldChar w:fldCharType="begin"/>
            </w:r>
            <w:r>
              <w:rPr>
                <w:noProof/>
                <w:webHidden/>
              </w:rPr>
              <w:instrText xml:space="preserve"> PAGEREF _Toc217291916 \h </w:instrText>
            </w:r>
            <w:r>
              <w:rPr>
                <w:noProof/>
                <w:webHidden/>
              </w:rPr>
            </w:r>
            <w:r>
              <w:rPr>
                <w:noProof/>
                <w:webHidden/>
              </w:rPr>
              <w:fldChar w:fldCharType="separate"/>
            </w:r>
            <w:r>
              <w:rPr>
                <w:noProof/>
                <w:webHidden/>
              </w:rPr>
              <w:t>14</w:t>
            </w:r>
            <w:r>
              <w:rPr>
                <w:noProof/>
                <w:webHidden/>
              </w:rPr>
              <w:fldChar w:fldCharType="end"/>
            </w:r>
          </w:hyperlink>
        </w:p>
        <w:p w14:paraId="2F67F18D" w14:textId="0D74A837" w:rsidR="00E60A47" w:rsidRDefault="00E60A47">
          <w:pPr>
            <w:pStyle w:val="Spistreci3"/>
            <w:tabs>
              <w:tab w:val="right" w:leader="dot" w:pos="10195"/>
            </w:tabs>
            <w:ind w:left="960"/>
            <w:rPr>
              <w:noProof/>
              <w14:ligatures w14:val="standardContextual"/>
            </w:rPr>
          </w:pPr>
          <w:hyperlink w:anchor="_Toc217291917" w:history="1">
            <w:r w:rsidRPr="00711F04">
              <w:rPr>
                <w:rStyle w:val="Hipercze"/>
                <w:noProof/>
              </w:rPr>
              <w:t>2.8.2 Output</w:t>
            </w:r>
            <w:r>
              <w:rPr>
                <w:noProof/>
                <w:webHidden/>
              </w:rPr>
              <w:tab/>
            </w:r>
            <w:r>
              <w:rPr>
                <w:noProof/>
                <w:webHidden/>
              </w:rPr>
              <w:fldChar w:fldCharType="begin"/>
            </w:r>
            <w:r>
              <w:rPr>
                <w:noProof/>
                <w:webHidden/>
              </w:rPr>
              <w:instrText xml:space="preserve"> PAGEREF _Toc217291917 \h </w:instrText>
            </w:r>
            <w:r>
              <w:rPr>
                <w:noProof/>
                <w:webHidden/>
              </w:rPr>
            </w:r>
            <w:r>
              <w:rPr>
                <w:noProof/>
                <w:webHidden/>
              </w:rPr>
              <w:fldChar w:fldCharType="separate"/>
            </w:r>
            <w:r>
              <w:rPr>
                <w:noProof/>
                <w:webHidden/>
              </w:rPr>
              <w:t>14</w:t>
            </w:r>
            <w:r>
              <w:rPr>
                <w:noProof/>
                <w:webHidden/>
              </w:rPr>
              <w:fldChar w:fldCharType="end"/>
            </w:r>
          </w:hyperlink>
        </w:p>
        <w:p w14:paraId="41AA734F" w14:textId="15005C1C" w:rsidR="00E60A47" w:rsidRDefault="00E60A47">
          <w:pPr>
            <w:pStyle w:val="Spistreci3"/>
            <w:tabs>
              <w:tab w:val="right" w:leader="dot" w:pos="10195"/>
            </w:tabs>
            <w:ind w:left="960"/>
            <w:rPr>
              <w:noProof/>
              <w14:ligatures w14:val="standardContextual"/>
            </w:rPr>
          </w:pPr>
          <w:hyperlink w:anchor="_Toc217291918" w:history="1">
            <w:r w:rsidRPr="00711F04">
              <w:rPr>
                <w:rStyle w:val="Hipercze"/>
                <w:noProof/>
                <w:lang w:val="pl-PL"/>
              </w:rPr>
              <w:t>2.8.3 Steps</w:t>
            </w:r>
            <w:r>
              <w:rPr>
                <w:noProof/>
                <w:webHidden/>
              </w:rPr>
              <w:tab/>
            </w:r>
            <w:r>
              <w:rPr>
                <w:noProof/>
                <w:webHidden/>
              </w:rPr>
              <w:fldChar w:fldCharType="begin"/>
            </w:r>
            <w:r>
              <w:rPr>
                <w:noProof/>
                <w:webHidden/>
              </w:rPr>
              <w:instrText xml:space="preserve"> PAGEREF _Toc217291918 \h </w:instrText>
            </w:r>
            <w:r>
              <w:rPr>
                <w:noProof/>
                <w:webHidden/>
              </w:rPr>
            </w:r>
            <w:r>
              <w:rPr>
                <w:noProof/>
                <w:webHidden/>
              </w:rPr>
              <w:fldChar w:fldCharType="separate"/>
            </w:r>
            <w:r>
              <w:rPr>
                <w:noProof/>
                <w:webHidden/>
              </w:rPr>
              <w:t>16</w:t>
            </w:r>
            <w:r>
              <w:rPr>
                <w:noProof/>
                <w:webHidden/>
              </w:rPr>
              <w:fldChar w:fldCharType="end"/>
            </w:r>
          </w:hyperlink>
        </w:p>
        <w:p w14:paraId="4316634F" w14:textId="5BAE2E9B" w:rsidR="00E60A47" w:rsidRDefault="00E60A47">
          <w:pPr>
            <w:pStyle w:val="Spistreci3"/>
            <w:tabs>
              <w:tab w:val="right" w:leader="dot" w:pos="10195"/>
            </w:tabs>
            <w:ind w:left="960"/>
            <w:rPr>
              <w:noProof/>
              <w14:ligatures w14:val="standardContextual"/>
            </w:rPr>
          </w:pPr>
          <w:hyperlink w:anchor="_Toc217291919" w:history="1">
            <w:r w:rsidRPr="00711F04">
              <w:rPr>
                <w:rStyle w:val="Hipercze"/>
                <w:noProof/>
                <w:lang w:val="pl-PL"/>
              </w:rPr>
              <w:t>2.8.4 Notes</w:t>
            </w:r>
            <w:r>
              <w:rPr>
                <w:noProof/>
                <w:webHidden/>
              </w:rPr>
              <w:tab/>
            </w:r>
            <w:r>
              <w:rPr>
                <w:noProof/>
                <w:webHidden/>
              </w:rPr>
              <w:fldChar w:fldCharType="begin"/>
            </w:r>
            <w:r>
              <w:rPr>
                <w:noProof/>
                <w:webHidden/>
              </w:rPr>
              <w:instrText xml:space="preserve"> PAGEREF _Toc217291919 \h </w:instrText>
            </w:r>
            <w:r>
              <w:rPr>
                <w:noProof/>
                <w:webHidden/>
              </w:rPr>
            </w:r>
            <w:r>
              <w:rPr>
                <w:noProof/>
                <w:webHidden/>
              </w:rPr>
              <w:fldChar w:fldCharType="separate"/>
            </w:r>
            <w:r>
              <w:rPr>
                <w:noProof/>
                <w:webHidden/>
              </w:rPr>
              <w:t>17</w:t>
            </w:r>
            <w:r>
              <w:rPr>
                <w:noProof/>
                <w:webHidden/>
              </w:rPr>
              <w:fldChar w:fldCharType="end"/>
            </w:r>
          </w:hyperlink>
        </w:p>
        <w:p w14:paraId="4CEC9DB9" w14:textId="3C89AFAD" w:rsidR="00E60A47" w:rsidRDefault="00E60A47">
          <w:pPr>
            <w:pStyle w:val="Spistreci2"/>
            <w:tabs>
              <w:tab w:val="right" w:leader="dot" w:pos="10195"/>
            </w:tabs>
            <w:ind w:left="480"/>
            <w:rPr>
              <w:noProof/>
              <w14:ligatures w14:val="standardContextual"/>
            </w:rPr>
          </w:pPr>
          <w:hyperlink w:anchor="_Toc217291920" w:history="1">
            <w:r w:rsidRPr="00711F04">
              <w:rPr>
                <w:rStyle w:val="Hipercze"/>
                <w:noProof/>
              </w:rPr>
              <w:t xml:space="preserve">2.9 Step 6 - </w:t>
            </w:r>
            <w:r w:rsidRPr="00711F04">
              <w:rPr>
                <w:rStyle w:val="Hipercze"/>
                <w:rFonts w:cs="Times New Roman"/>
                <w:noProof/>
                <w:lang w:bidi="ar"/>
              </w:rPr>
              <w:t>Track map</w:t>
            </w:r>
            <w:r>
              <w:rPr>
                <w:noProof/>
                <w:webHidden/>
              </w:rPr>
              <w:tab/>
            </w:r>
            <w:r>
              <w:rPr>
                <w:noProof/>
                <w:webHidden/>
              </w:rPr>
              <w:fldChar w:fldCharType="begin"/>
            </w:r>
            <w:r>
              <w:rPr>
                <w:noProof/>
                <w:webHidden/>
              </w:rPr>
              <w:instrText xml:space="preserve"> PAGEREF _Toc217291920 \h </w:instrText>
            </w:r>
            <w:r>
              <w:rPr>
                <w:noProof/>
                <w:webHidden/>
              </w:rPr>
            </w:r>
            <w:r>
              <w:rPr>
                <w:noProof/>
                <w:webHidden/>
              </w:rPr>
              <w:fldChar w:fldCharType="separate"/>
            </w:r>
            <w:r>
              <w:rPr>
                <w:noProof/>
                <w:webHidden/>
              </w:rPr>
              <w:t>17</w:t>
            </w:r>
            <w:r>
              <w:rPr>
                <w:noProof/>
                <w:webHidden/>
              </w:rPr>
              <w:fldChar w:fldCharType="end"/>
            </w:r>
          </w:hyperlink>
        </w:p>
        <w:p w14:paraId="2C6B9BBF" w14:textId="7AA932B1" w:rsidR="00E60A47" w:rsidRDefault="00E60A47">
          <w:pPr>
            <w:pStyle w:val="Spistreci3"/>
            <w:tabs>
              <w:tab w:val="right" w:leader="dot" w:pos="10195"/>
            </w:tabs>
            <w:ind w:left="960"/>
            <w:rPr>
              <w:noProof/>
              <w14:ligatures w14:val="standardContextual"/>
            </w:rPr>
          </w:pPr>
          <w:hyperlink w:anchor="_Toc217291921" w:history="1">
            <w:r w:rsidRPr="00711F04">
              <w:rPr>
                <w:rStyle w:val="Hipercze"/>
                <w:noProof/>
              </w:rPr>
              <w:t>2.9.1 Input</w:t>
            </w:r>
            <w:r>
              <w:rPr>
                <w:noProof/>
                <w:webHidden/>
              </w:rPr>
              <w:tab/>
            </w:r>
            <w:r>
              <w:rPr>
                <w:noProof/>
                <w:webHidden/>
              </w:rPr>
              <w:fldChar w:fldCharType="begin"/>
            </w:r>
            <w:r>
              <w:rPr>
                <w:noProof/>
                <w:webHidden/>
              </w:rPr>
              <w:instrText xml:space="preserve"> PAGEREF _Toc217291921 \h </w:instrText>
            </w:r>
            <w:r>
              <w:rPr>
                <w:noProof/>
                <w:webHidden/>
              </w:rPr>
            </w:r>
            <w:r>
              <w:rPr>
                <w:noProof/>
                <w:webHidden/>
              </w:rPr>
              <w:fldChar w:fldCharType="separate"/>
            </w:r>
            <w:r>
              <w:rPr>
                <w:noProof/>
                <w:webHidden/>
              </w:rPr>
              <w:t>17</w:t>
            </w:r>
            <w:r>
              <w:rPr>
                <w:noProof/>
                <w:webHidden/>
              </w:rPr>
              <w:fldChar w:fldCharType="end"/>
            </w:r>
          </w:hyperlink>
        </w:p>
        <w:p w14:paraId="3742CA8D" w14:textId="59F1BB56" w:rsidR="00E60A47" w:rsidRDefault="00E60A47">
          <w:pPr>
            <w:pStyle w:val="Spistreci3"/>
            <w:tabs>
              <w:tab w:val="right" w:leader="dot" w:pos="10195"/>
            </w:tabs>
            <w:ind w:left="960"/>
            <w:rPr>
              <w:noProof/>
              <w14:ligatures w14:val="standardContextual"/>
            </w:rPr>
          </w:pPr>
          <w:hyperlink w:anchor="_Toc217291922" w:history="1">
            <w:r w:rsidRPr="00711F04">
              <w:rPr>
                <w:rStyle w:val="Hipercze"/>
                <w:noProof/>
              </w:rPr>
              <w:t>2.9.2 Output</w:t>
            </w:r>
            <w:r>
              <w:rPr>
                <w:noProof/>
                <w:webHidden/>
              </w:rPr>
              <w:tab/>
            </w:r>
            <w:r>
              <w:rPr>
                <w:noProof/>
                <w:webHidden/>
              </w:rPr>
              <w:fldChar w:fldCharType="begin"/>
            </w:r>
            <w:r>
              <w:rPr>
                <w:noProof/>
                <w:webHidden/>
              </w:rPr>
              <w:instrText xml:space="preserve"> PAGEREF _Toc217291922 \h </w:instrText>
            </w:r>
            <w:r>
              <w:rPr>
                <w:noProof/>
                <w:webHidden/>
              </w:rPr>
            </w:r>
            <w:r>
              <w:rPr>
                <w:noProof/>
                <w:webHidden/>
              </w:rPr>
              <w:fldChar w:fldCharType="separate"/>
            </w:r>
            <w:r>
              <w:rPr>
                <w:noProof/>
                <w:webHidden/>
              </w:rPr>
              <w:t>17</w:t>
            </w:r>
            <w:r>
              <w:rPr>
                <w:noProof/>
                <w:webHidden/>
              </w:rPr>
              <w:fldChar w:fldCharType="end"/>
            </w:r>
          </w:hyperlink>
        </w:p>
        <w:p w14:paraId="186146BC" w14:textId="6437E66C" w:rsidR="00E60A47" w:rsidRDefault="00E60A47">
          <w:pPr>
            <w:pStyle w:val="Spistreci3"/>
            <w:tabs>
              <w:tab w:val="right" w:leader="dot" w:pos="10195"/>
            </w:tabs>
            <w:ind w:left="960"/>
            <w:rPr>
              <w:noProof/>
              <w14:ligatures w14:val="standardContextual"/>
            </w:rPr>
          </w:pPr>
          <w:hyperlink w:anchor="_Toc217291923" w:history="1">
            <w:r w:rsidRPr="00711F04">
              <w:rPr>
                <w:rStyle w:val="Hipercze"/>
                <w:noProof/>
                <w:lang w:val="pl-PL"/>
              </w:rPr>
              <w:t>2.9.3 Steps</w:t>
            </w:r>
            <w:r>
              <w:rPr>
                <w:noProof/>
                <w:webHidden/>
              </w:rPr>
              <w:tab/>
            </w:r>
            <w:r>
              <w:rPr>
                <w:noProof/>
                <w:webHidden/>
              </w:rPr>
              <w:fldChar w:fldCharType="begin"/>
            </w:r>
            <w:r>
              <w:rPr>
                <w:noProof/>
                <w:webHidden/>
              </w:rPr>
              <w:instrText xml:space="preserve"> PAGEREF _Toc217291923 \h </w:instrText>
            </w:r>
            <w:r>
              <w:rPr>
                <w:noProof/>
                <w:webHidden/>
              </w:rPr>
            </w:r>
            <w:r>
              <w:rPr>
                <w:noProof/>
                <w:webHidden/>
              </w:rPr>
              <w:fldChar w:fldCharType="separate"/>
            </w:r>
            <w:r>
              <w:rPr>
                <w:noProof/>
                <w:webHidden/>
              </w:rPr>
              <w:t>17</w:t>
            </w:r>
            <w:r>
              <w:rPr>
                <w:noProof/>
                <w:webHidden/>
              </w:rPr>
              <w:fldChar w:fldCharType="end"/>
            </w:r>
          </w:hyperlink>
        </w:p>
        <w:p w14:paraId="66E36705" w14:textId="56BCB65F" w:rsidR="00E60A47" w:rsidRDefault="00E60A47">
          <w:pPr>
            <w:pStyle w:val="Spistreci3"/>
            <w:tabs>
              <w:tab w:val="right" w:leader="dot" w:pos="10195"/>
            </w:tabs>
            <w:ind w:left="960"/>
            <w:rPr>
              <w:noProof/>
              <w14:ligatures w14:val="standardContextual"/>
            </w:rPr>
          </w:pPr>
          <w:hyperlink w:anchor="_Toc217291924" w:history="1">
            <w:r w:rsidRPr="00711F04">
              <w:rPr>
                <w:rStyle w:val="Hipercze"/>
                <w:noProof/>
                <w:lang w:val="pl-PL"/>
              </w:rPr>
              <w:t>2.9.4 Notes</w:t>
            </w:r>
            <w:r>
              <w:rPr>
                <w:noProof/>
                <w:webHidden/>
              </w:rPr>
              <w:tab/>
            </w:r>
            <w:r>
              <w:rPr>
                <w:noProof/>
                <w:webHidden/>
              </w:rPr>
              <w:fldChar w:fldCharType="begin"/>
            </w:r>
            <w:r>
              <w:rPr>
                <w:noProof/>
                <w:webHidden/>
              </w:rPr>
              <w:instrText xml:space="preserve"> PAGEREF _Toc217291924 \h </w:instrText>
            </w:r>
            <w:r>
              <w:rPr>
                <w:noProof/>
                <w:webHidden/>
              </w:rPr>
            </w:r>
            <w:r>
              <w:rPr>
                <w:noProof/>
                <w:webHidden/>
              </w:rPr>
              <w:fldChar w:fldCharType="separate"/>
            </w:r>
            <w:r>
              <w:rPr>
                <w:noProof/>
                <w:webHidden/>
              </w:rPr>
              <w:t>18</w:t>
            </w:r>
            <w:r>
              <w:rPr>
                <w:noProof/>
                <w:webHidden/>
              </w:rPr>
              <w:fldChar w:fldCharType="end"/>
            </w:r>
          </w:hyperlink>
        </w:p>
        <w:p w14:paraId="3CF42B05" w14:textId="2E7960FB" w:rsidR="00E60A47" w:rsidRDefault="00E60A47">
          <w:pPr>
            <w:pStyle w:val="Spistreci1"/>
            <w:tabs>
              <w:tab w:val="right" w:leader="dot" w:pos="10195"/>
            </w:tabs>
            <w:rPr>
              <w:noProof/>
              <w14:ligatures w14:val="standardContextual"/>
            </w:rPr>
          </w:pPr>
          <w:hyperlink w:anchor="_Toc217291925" w:history="1">
            <w:r w:rsidRPr="00711F04">
              <w:rPr>
                <w:rStyle w:val="Hipercze"/>
                <w:rFonts w:eastAsia="SimSun" w:cs="Times New Roman"/>
                <w:noProof/>
              </w:rPr>
              <w:t>3. Combined analysis</w:t>
            </w:r>
            <w:r>
              <w:rPr>
                <w:noProof/>
                <w:webHidden/>
              </w:rPr>
              <w:tab/>
            </w:r>
            <w:r>
              <w:rPr>
                <w:noProof/>
                <w:webHidden/>
              </w:rPr>
              <w:fldChar w:fldCharType="begin"/>
            </w:r>
            <w:r>
              <w:rPr>
                <w:noProof/>
                <w:webHidden/>
              </w:rPr>
              <w:instrText xml:space="preserve"> PAGEREF _Toc217291925 \h </w:instrText>
            </w:r>
            <w:r>
              <w:rPr>
                <w:noProof/>
                <w:webHidden/>
              </w:rPr>
            </w:r>
            <w:r>
              <w:rPr>
                <w:noProof/>
                <w:webHidden/>
              </w:rPr>
              <w:fldChar w:fldCharType="separate"/>
            </w:r>
            <w:r>
              <w:rPr>
                <w:noProof/>
                <w:webHidden/>
              </w:rPr>
              <w:t>18</w:t>
            </w:r>
            <w:r>
              <w:rPr>
                <w:noProof/>
                <w:webHidden/>
              </w:rPr>
              <w:fldChar w:fldCharType="end"/>
            </w:r>
          </w:hyperlink>
        </w:p>
        <w:p w14:paraId="7E23307C" w14:textId="33F42A72" w:rsidR="00E60A47" w:rsidRDefault="00E60A47">
          <w:pPr>
            <w:pStyle w:val="Spistreci2"/>
            <w:tabs>
              <w:tab w:val="right" w:leader="dot" w:pos="10195"/>
            </w:tabs>
            <w:ind w:left="480"/>
            <w:rPr>
              <w:noProof/>
              <w14:ligatures w14:val="standardContextual"/>
            </w:rPr>
          </w:pPr>
          <w:hyperlink w:anchor="_Toc217291926" w:history="1">
            <w:r w:rsidRPr="00711F04">
              <w:rPr>
                <w:rStyle w:val="Hipercze"/>
                <w:noProof/>
              </w:rPr>
              <w:t>3.1 Example Pipeline Execution</w:t>
            </w:r>
            <w:r>
              <w:rPr>
                <w:noProof/>
                <w:webHidden/>
              </w:rPr>
              <w:tab/>
            </w:r>
            <w:r>
              <w:rPr>
                <w:noProof/>
                <w:webHidden/>
              </w:rPr>
              <w:fldChar w:fldCharType="begin"/>
            </w:r>
            <w:r>
              <w:rPr>
                <w:noProof/>
                <w:webHidden/>
              </w:rPr>
              <w:instrText xml:space="preserve"> PAGEREF _Toc217291926 \h </w:instrText>
            </w:r>
            <w:r>
              <w:rPr>
                <w:noProof/>
                <w:webHidden/>
              </w:rPr>
            </w:r>
            <w:r>
              <w:rPr>
                <w:noProof/>
                <w:webHidden/>
              </w:rPr>
              <w:fldChar w:fldCharType="separate"/>
            </w:r>
            <w:r>
              <w:rPr>
                <w:noProof/>
                <w:webHidden/>
              </w:rPr>
              <w:t>18</w:t>
            </w:r>
            <w:r>
              <w:rPr>
                <w:noProof/>
                <w:webHidden/>
              </w:rPr>
              <w:fldChar w:fldCharType="end"/>
            </w:r>
          </w:hyperlink>
        </w:p>
        <w:p w14:paraId="270804CD" w14:textId="4A300766" w:rsidR="00E60A47" w:rsidRDefault="00E60A47">
          <w:pPr>
            <w:pStyle w:val="Spistreci2"/>
            <w:tabs>
              <w:tab w:val="right" w:leader="dot" w:pos="10195"/>
            </w:tabs>
            <w:ind w:left="480"/>
            <w:rPr>
              <w:noProof/>
              <w14:ligatures w14:val="standardContextual"/>
            </w:rPr>
          </w:pPr>
          <w:hyperlink w:anchor="_Toc217291927" w:history="1">
            <w:r w:rsidRPr="00711F04">
              <w:rPr>
                <w:rStyle w:val="Hipercze"/>
                <w:noProof/>
                <w:lang w:val="pl-PL"/>
              </w:rPr>
              <w:t>3</w:t>
            </w:r>
            <w:r w:rsidRPr="00711F04">
              <w:rPr>
                <w:rStyle w:val="Hipercze"/>
                <w:noProof/>
              </w:rPr>
              <w:t>.2 Command-line Arguments</w:t>
            </w:r>
            <w:r>
              <w:rPr>
                <w:noProof/>
                <w:webHidden/>
              </w:rPr>
              <w:tab/>
            </w:r>
            <w:r>
              <w:rPr>
                <w:noProof/>
                <w:webHidden/>
              </w:rPr>
              <w:fldChar w:fldCharType="begin"/>
            </w:r>
            <w:r>
              <w:rPr>
                <w:noProof/>
                <w:webHidden/>
              </w:rPr>
              <w:instrText xml:space="preserve"> PAGEREF _Toc217291927 \h </w:instrText>
            </w:r>
            <w:r>
              <w:rPr>
                <w:noProof/>
                <w:webHidden/>
              </w:rPr>
            </w:r>
            <w:r>
              <w:rPr>
                <w:noProof/>
                <w:webHidden/>
              </w:rPr>
              <w:fldChar w:fldCharType="separate"/>
            </w:r>
            <w:r>
              <w:rPr>
                <w:noProof/>
                <w:webHidden/>
              </w:rPr>
              <w:t>18</w:t>
            </w:r>
            <w:r>
              <w:rPr>
                <w:noProof/>
                <w:webHidden/>
              </w:rPr>
              <w:fldChar w:fldCharType="end"/>
            </w:r>
          </w:hyperlink>
        </w:p>
        <w:p w14:paraId="79ACFAC5" w14:textId="0F9BD8A2" w:rsidR="00E60A47" w:rsidRDefault="00E60A47">
          <w:pPr>
            <w:pStyle w:val="Spistreci2"/>
            <w:tabs>
              <w:tab w:val="right" w:leader="dot" w:pos="10195"/>
            </w:tabs>
            <w:ind w:left="480"/>
            <w:rPr>
              <w:noProof/>
              <w14:ligatures w14:val="standardContextual"/>
            </w:rPr>
          </w:pPr>
          <w:hyperlink w:anchor="_Toc217291928" w:history="1">
            <w:r w:rsidRPr="00711F04">
              <w:rPr>
                <w:rStyle w:val="Hipercze"/>
                <w:rFonts w:eastAsia="SimSun" w:cs="Times New Roman"/>
                <w:noProof/>
                <w:lang w:val="pl-PL"/>
              </w:rPr>
              <w:t>3</w:t>
            </w:r>
            <w:r w:rsidRPr="00711F04">
              <w:rPr>
                <w:rStyle w:val="Hipercze"/>
                <w:rFonts w:eastAsia="SimSun" w:cs="Times New Roman"/>
                <w:noProof/>
              </w:rPr>
              <w:t>.2 Input</w:t>
            </w:r>
            <w:r>
              <w:rPr>
                <w:noProof/>
                <w:webHidden/>
              </w:rPr>
              <w:tab/>
            </w:r>
            <w:r>
              <w:rPr>
                <w:noProof/>
                <w:webHidden/>
              </w:rPr>
              <w:fldChar w:fldCharType="begin"/>
            </w:r>
            <w:r>
              <w:rPr>
                <w:noProof/>
                <w:webHidden/>
              </w:rPr>
              <w:instrText xml:space="preserve"> PAGEREF _Toc217291928 \h </w:instrText>
            </w:r>
            <w:r>
              <w:rPr>
                <w:noProof/>
                <w:webHidden/>
              </w:rPr>
            </w:r>
            <w:r>
              <w:rPr>
                <w:noProof/>
                <w:webHidden/>
              </w:rPr>
              <w:fldChar w:fldCharType="separate"/>
            </w:r>
            <w:r>
              <w:rPr>
                <w:noProof/>
                <w:webHidden/>
              </w:rPr>
              <w:t>19</w:t>
            </w:r>
            <w:r>
              <w:rPr>
                <w:noProof/>
                <w:webHidden/>
              </w:rPr>
              <w:fldChar w:fldCharType="end"/>
            </w:r>
          </w:hyperlink>
        </w:p>
        <w:p w14:paraId="7C1D50A6" w14:textId="6E365E24" w:rsidR="00E60A47" w:rsidRDefault="00E60A47">
          <w:pPr>
            <w:pStyle w:val="Spistreci3"/>
            <w:tabs>
              <w:tab w:val="right" w:leader="dot" w:pos="10195"/>
            </w:tabs>
            <w:ind w:left="960"/>
            <w:rPr>
              <w:noProof/>
              <w14:ligatures w14:val="standardContextual"/>
            </w:rPr>
          </w:pPr>
          <w:hyperlink w:anchor="_Toc217291929" w:history="1">
            <w:r w:rsidRPr="00711F04">
              <w:rPr>
                <w:rStyle w:val="Hipercze"/>
                <w:noProof/>
              </w:rPr>
              <w:t>3.2.1 FASTA sequence files</w:t>
            </w:r>
            <w:r>
              <w:rPr>
                <w:noProof/>
                <w:webHidden/>
              </w:rPr>
              <w:tab/>
            </w:r>
            <w:r>
              <w:rPr>
                <w:noProof/>
                <w:webHidden/>
              </w:rPr>
              <w:fldChar w:fldCharType="begin"/>
            </w:r>
            <w:r>
              <w:rPr>
                <w:noProof/>
                <w:webHidden/>
              </w:rPr>
              <w:instrText xml:space="preserve"> PAGEREF _Toc217291929 \h </w:instrText>
            </w:r>
            <w:r>
              <w:rPr>
                <w:noProof/>
                <w:webHidden/>
              </w:rPr>
            </w:r>
            <w:r>
              <w:rPr>
                <w:noProof/>
                <w:webHidden/>
              </w:rPr>
              <w:fldChar w:fldCharType="separate"/>
            </w:r>
            <w:r>
              <w:rPr>
                <w:noProof/>
                <w:webHidden/>
              </w:rPr>
              <w:t>20</w:t>
            </w:r>
            <w:r>
              <w:rPr>
                <w:noProof/>
                <w:webHidden/>
              </w:rPr>
              <w:fldChar w:fldCharType="end"/>
            </w:r>
          </w:hyperlink>
        </w:p>
        <w:p w14:paraId="0BABDE87" w14:textId="760BA6AB" w:rsidR="00E60A47" w:rsidRDefault="00E60A47">
          <w:pPr>
            <w:pStyle w:val="Spistreci3"/>
            <w:tabs>
              <w:tab w:val="right" w:leader="dot" w:pos="10195"/>
            </w:tabs>
            <w:ind w:left="960"/>
            <w:rPr>
              <w:noProof/>
              <w14:ligatures w14:val="standardContextual"/>
            </w:rPr>
          </w:pPr>
          <w:hyperlink w:anchor="_Toc217291930" w:history="1">
            <w:r w:rsidRPr="00711F04">
              <w:rPr>
                <w:rStyle w:val="Hipercze"/>
                <w:noProof/>
              </w:rPr>
              <w:t>3.2.2 Pairwise distance matrices</w:t>
            </w:r>
            <w:r>
              <w:rPr>
                <w:noProof/>
                <w:webHidden/>
              </w:rPr>
              <w:tab/>
            </w:r>
            <w:r>
              <w:rPr>
                <w:noProof/>
                <w:webHidden/>
              </w:rPr>
              <w:fldChar w:fldCharType="begin"/>
            </w:r>
            <w:r>
              <w:rPr>
                <w:noProof/>
                <w:webHidden/>
              </w:rPr>
              <w:instrText xml:space="preserve"> PAGEREF _Toc217291930 \h </w:instrText>
            </w:r>
            <w:r>
              <w:rPr>
                <w:noProof/>
                <w:webHidden/>
              </w:rPr>
            </w:r>
            <w:r>
              <w:rPr>
                <w:noProof/>
                <w:webHidden/>
              </w:rPr>
              <w:fldChar w:fldCharType="separate"/>
            </w:r>
            <w:r>
              <w:rPr>
                <w:noProof/>
                <w:webHidden/>
              </w:rPr>
              <w:t>21</w:t>
            </w:r>
            <w:r>
              <w:rPr>
                <w:noProof/>
                <w:webHidden/>
              </w:rPr>
              <w:fldChar w:fldCharType="end"/>
            </w:r>
          </w:hyperlink>
        </w:p>
        <w:p w14:paraId="5B849C03" w14:textId="5327FF6B" w:rsidR="00E60A47" w:rsidRDefault="00E60A47">
          <w:pPr>
            <w:pStyle w:val="Spistreci3"/>
            <w:tabs>
              <w:tab w:val="right" w:leader="dot" w:pos="10195"/>
            </w:tabs>
            <w:ind w:left="960"/>
            <w:rPr>
              <w:noProof/>
              <w14:ligatures w14:val="standardContextual"/>
            </w:rPr>
          </w:pPr>
          <w:hyperlink w:anchor="_Toc217291931" w:history="1">
            <w:r w:rsidRPr="00711F04">
              <w:rPr>
                <w:rStyle w:val="Hipercze"/>
                <w:noProof/>
              </w:rPr>
              <w:t>3.2.3 Pairwise dN-dS matrices</w:t>
            </w:r>
            <w:r>
              <w:rPr>
                <w:noProof/>
                <w:webHidden/>
              </w:rPr>
              <w:tab/>
            </w:r>
            <w:r>
              <w:rPr>
                <w:noProof/>
                <w:webHidden/>
              </w:rPr>
              <w:fldChar w:fldCharType="begin"/>
            </w:r>
            <w:r>
              <w:rPr>
                <w:noProof/>
                <w:webHidden/>
              </w:rPr>
              <w:instrText xml:space="preserve"> PAGEREF _Toc217291931 \h </w:instrText>
            </w:r>
            <w:r>
              <w:rPr>
                <w:noProof/>
                <w:webHidden/>
              </w:rPr>
            </w:r>
            <w:r>
              <w:rPr>
                <w:noProof/>
                <w:webHidden/>
              </w:rPr>
              <w:fldChar w:fldCharType="separate"/>
            </w:r>
            <w:r>
              <w:rPr>
                <w:noProof/>
                <w:webHidden/>
              </w:rPr>
              <w:t>21</w:t>
            </w:r>
            <w:r>
              <w:rPr>
                <w:noProof/>
                <w:webHidden/>
              </w:rPr>
              <w:fldChar w:fldCharType="end"/>
            </w:r>
          </w:hyperlink>
        </w:p>
        <w:p w14:paraId="0961F70F" w14:textId="51860128" w:rsidR="00E60A47" w:rsidRDefault="00E60A47">
          <w:pPr>
            <w:pStyle w:val="Spistreci2"/>
            <w:tabs>
              <w:tab w:val="right" w:leader="dot" w:pos="10195"/>
            </w:tabs>
            <w:ind w:left="480"/>
            <w:rPr>
              <w:noProof/>
              <w14:ligatures w14:val="standardContextual"/>
            </w:rPr>
          </w:pPr>
          <w:hyperlink w:anchor="_Toc217291932" w:history="1">
            <w:r w:rsidRPr="00711F04">
              <w:rPr>
                <w:rStyle w:val="Hipercze"/>
                <w:noProof/>
              </w:rPr>
              <w:t>3.3 Data preprocessing</w:t>
            </w:r>
            <w:r>
              <w:rPr>
                <w:noProof/>
                <w:webHidden/>
              </w:rPr>
              <w:tab/>
            </w:r>
            <w:r>
              <w:rPr>
                <w:noProof/>
                <w:webHidden/>
              </w:rPr>
              <w:fldChar w:fldCharType="begin"/>
            </w:r>
            <w:r>
              <w:rPr>
                <w:noProof/>
                <w:webHidden/>
              </w:rPr>
              <w:instrText xml:space="preserve"> PAGEREF _Toc217291932 \h </w:instrText>
            </w:r>
            <w:r>
              <w:rPr>
                <w:noProof/>
                <w:webHidden/>
              </w:rPr>
            </w:r>
            <w:r>
              <w:rPr>
                <w:noProof/>
                <w:webHidden/>
              </w:rPr>
              <w:fldChar w:fldCharType="separate"/>
            </w:r>
            <w:r>
              <w:rPr>
                <w:noProof/>
                <w:webHidden/>
              </w:rPr>
              <w:t>22</w:t>
            </w:r>
            <w:r>
              <w:rPr>
                <w:noProof/>
                <w:webHidden/>
              </w:rPr>
              <w:fldChar w:fldCharType="end"/>
            </w:r>
          </w:hyperlink>
        </w:p>
        <w:p w14:paraId="0E4FB75F" w14:textId="70B4841E" w:rsidR="00E60A47" w:rsidRDefault="00E60A47">
          <w:pPr>
            <w:pStyle w:val="Spistreci3"/>
            <w:tabs>
              <w:tab w:val="right" w:leader="dot" w:pos="10195"/>
            </w:tabs>
            <w:ind w:left="960"/>
            <w:rPr>
              <w:noProof/>
              <w14:ligatures w14:val="standardContextual"/>
            </w:rPr>
          </w:pPr>
          <w:hyperlink w:anchor="_Toc217291933" w:history="1">
            <w:r w:rsidRPr="00711F04">
              <w:rPr>
                <w:rStyle w:val="Hipercze"/>
                <w:noProof/>
              </w:rPr>
              <w:t>3.3.1 Output</w:t>
            </w:r>
            <w:r>
              <w:rPr>
                <w:noProof/>
                <w:webHidden/>
              </w:rPr>
              <w:tab/>
            </w:r>
            <w:r>
              <w:rPr>
                <w:noProof/>
                <w:webHidden/>
              </w:rPr>
              <w:fldChar w:fldCharType="begin"/>
            </w:r>
            <w:r>
              <w:rPr>
                <w:noProof/>
                <w:webHidden/>
              </w:rPr>
              <w:instrText xml:space="preserve"> PAGEREF _Toc217291933 \h </w:instrText>
            </w:r>
            <w:r>
              <w:rPr>
                <w:noProof/>
                <w:webHidden/>
              </w:rPr>
            </w:r>
            <w:r>
              <w:rPr>
                <w:noProof/>
                <w:webHidden/>
              </w:rPr>
              <w:fldChar w:fldCharType="separate"/>
            </w:r>
            <w:r>
              <w:rPr>
                <w:noProof/>
                <w:webHidden/>
              </w:rPr>
              <w:t>22</w:t>
            </w:r>
            <w:r>
              <w:rPr>
                <w:noProof/>
                <w:webHidden/>
              </w:rPr>
              <w:fldChar w:fldCharType="end"/>
            </w:r>
          </w:hyperlink>
        </w:p>
        <w:p w14:paraId="233A5E7A" w14:textId="43F4D220" w:rsidR="00E60A47" w:rsidRDefault="00E60A47">
          <w:pPr>
            <w:pStyle w:val="Spistreci3"/>
            <w:tabs>
              <w:tab w:val="right" w:leader="dot" w:pos="10195"/>
            </w:tabs>
            <w:ind w:left="960"/>
            <w:rPr>
              <w:noProof/>
              <w14:ligatures w14:val="standardContextual"/>
            </w:rPr>
          </w:pPr>
          <w:hyperlink w:anchor="_Toc217291934" w:history="1">
            <w:r w:rsidRPr="00711F04">
              <w:rPr>
                <w:rStyle w:val="Hipercze"/>
                <w:noProof/>
                <w:lang w:val="pl-PL"/>
              </w:rPr>
              <w:t>3.3.2 Steps</w:t>
            </w:r>
            <w:r>
              <w:rPr>
                <w:noProof/>
                <w:webHidden/>
              </w:rPr>
              <w:tab/>
            </w:r>
            <w:r>
              <w:rPr>
                <w:noProof/>
                <w:webHidden/>
              </w:rPr>
              <w:fldChar w:fldCharType="begin"/>
            </w:r>
            <w:r>
              <w:rPr>
                <w:noProof/>
                <w:webHidden/>
              </w:rPr>
              <w:instrText xml:space="preserve"> PAGEREF _Toc217291934 \h </w:instrText>
            </w:r>
            <w:r>
              <w:rPr>
                <w:noProof/>
                <w:webHidden/>
              </w:rPr>
            </w:r>
            <w:r>
              <w:rPr>
                <w:noProof/>
                <w:webHidden/>
              </w:rPr>
              <w:fldChar w:fldCharType="separate"/>
            </w:r>
            <w:r>
              <w:rPr>
                <w:noProof/>
                <w:webHidden/>
              </w:rPr>
              <w:t>22</w:t>
            </w:r>
            <w:r>
              <w:rPr>
                <w:noProof/>
                <w:webHidden/>
              </w:rPr>
              <w:fldChar w:fldCharType="end"/>
            </w:r>
          </w:hyperlink>
        </w:p>
        <w:p w14:paraId="1147332F" w14:textId="59BDFD94" w:rsidR="00E60A47" w:rsidRDefault="00E60A47">
          <w:pPr>
            <w:pStyle w:val="Spistreci3"/>
            <w:tabs>
              <w:tab w:val="right" w:leader="dot" w:pos="10195"/>
            </w:tabs>
            <w:ind w:left="960"/>
            <w:rPr>
              <w:noProof/>
              <w14:ligatures w14:val="standardContextual"/>
            </w:rPr>
          </w:pPr>
          <w:hyperlink w:anchor="_Toc217291935" w:history="1">
            <w:r w:rsidRPr="00711F04">
              <w:rPr>
                <w:rStyle w:val="Hipercze"/>
                <w:noProof/>
                <w:lang w:val="pl-PL"/>
              </w:rPr>
              <w:t>3.3.3 Notes</w:t>
            </w:r>
            <w:r>
              <w:rPr>
                <w:noProof/>
                <w:webHidden/>
              </w:rPr>
              <w:tab/>
            </w:r>
            <w:r>
              <w:rPr>
                <w:noProof/>
                <w:webHidden/>
              </w:rPr>
              <w:fldChar w:fldCharType="begin"/>
            </w:r>
            <w:r>
              <w:rPr>
                <w:noProof/>
                <w:webHidden/>
              </w:rPr>
              <w:instrText xml:space="preserve"> PAGEREF _Toc217291935 \h </w:instrText>
            </w:r>
            <w:r>
              <w:rPr>
                <w:noProof/>
                <w:webHidden/>
              </w:rPr>
            </w:r>
            <w:r>
              <w:rPr>
                <w:noProof/>
                <w:webHidden/>
              </w:rPr>
              <w:fldChar w:fldCharType="separate"/>
            </w:r>
            <w:r>
              <w:rPr>
                <w:noProof/>
                <w:webHidden/>
              </w:rPr>
              <w:t>23</w:t>
            </w:r>
            <w:r>
              <w:rPr>
                <w:noProof/>
                <w:webHidden/>
              </w:rPr>
              <w:fldChar w:fldCharType="end"/>
            </w:r>
          </w:hyperlink>
        </w:p>
        <w:p w14:paraId="738342C6" w14:textId="29857D55" w:rsidR="00E60A47" w:rsidRDefault="00E60A47">
          <w:pPr>
            <w:pStyle w:val="Spistreci2"/>
            <w:tabs>
              <w:tab w:val="right" w:leader="dot" w:pos="10195"/>
            </w:tabs>
            <w:ind w:left="480"/>
            <w:rPr>
              <w:noProof/>
              <w14:ligatures w14:val="standardContextual"/>
            </w:rPr>
          </w:pPr>
          <w:hyperlink w:anchor="_Toc217291936" w:history="1">
            <w:r w:rsidRPr="00711F04">
              <w:rPr>
                <w:rStyle w:val="Hipercze"/>
                <w:noProof/>
              </w:rPr>
              <w:t>3.4 Step 1 - Variability score</w:t>
            </w:r>
            <w:r>
              <w:rPr>
                <w:noProof/>
                <w:webHidden/>
              </w:rPr>
              <w:tab/>
            </w:r>
            <w:r>
              <w:rPr>
                <w:noProof/>
                <w:webHidden/>
              </w:rPr>
              <w:fldChar w:fldCharType="begin"/>
            </w:r>
            <w:r>
              <w:rPr>
                <w:noProof/>
                <w:webHidden/>
              </w:rPr>
              <w:instrText xml:space="preserve"> PAGEREF _Toc217291936 \h </w:instrText>
            </w:r>
            <w:r>
              <w:rPr>
                <w:noProof/>
                <w:webHidden/>
              </w:rPr>
            </w:r>
            <w:r>
              <w:rPr>
                <w:noProof/>
                <w:webHidden/>
              </w:rPr>
              <w:fldChar w:fldCharType="separate"/>
            </w:r>
            <w:r>
              <w:rPr>
                <w:noProof/>
                <w:webHidden/>
              </w:rPr>
              <w:t>23</w:t>
            </w:r>
            <w:r>
              <w:rPr>
                <w:noProof/>
                <w:webHidden/>
              </w:rPr>
              <w:fldChar w:fldCharType="end"/>
            </w:r>
          </w:hyperlink>
        </w:p>
        <w:p w14:paraId="0DA5A8AF" w14:textId="271B46AF" w:rsidR="00E60A47" w:rsidRDefault="00E60A47">
          <w:pPr>
            <w:pStyle w:val="Spistreci3"/>
            <w:tabs>
              <w:tab w:val="right" w:leader="dot" w:pos="10195"/>
            </w:tabs>
            <w:ind w:left="960"/>
            <w:rPr>
              <w:noProof/>
              <w14:ligatures w14:val="standardContextual"/>
            </w:rPr>
          </w:pPr>
          <w:hyperlink w:anchor="_Toc217291937" w:history="1">
            <w:r w:rsidRPr="00711F04">
              <w:rPr>
                <w:rStyle w:val="Hipercze"/>
                <w:noProof/>
              </w:rPr>
              <w:t>3.4.1 Input</w:t>
            </w:r>
            <w:r>
              <w:rPr>
                <w:noProof/>
                <w:webHidden/>
              </w:rPr>
              <w:tab/>
            </w:r>
            <w:r>
              <w:rPr>
                <w:noProof/>
                <w:webHidden/>
              </w:rPr>
              <w:fldChar w:fldCharType="begin"/>
            </w:r>
            <w:r>
              <w:rPr>
                <w:noProof/>
                <w:webHidden/>
              </w:rPr>
              <w:instrText xml:space="preserve"> PAGEREF _Toc217291937 \h </w:instrText>
            </w:r>
            <w:r>
              <w:rPr>
                <w:noProof/>
                <w:webHidden/>
              </w:rPr>
            </w:r>
            <w:r>
              <w:rPr>
                <w:noProof/>
                <w:webHidden/>
              </w:rPr>
              <w:fldChar w:fldCharType="separate"/>
            </w:r>
            <w:r>
              <w:rPr>
                <w:noProof/>
                <w:webHidden/>
              </w:rPr>
              <w:t>23</w:t>
            </w:r>
            <w:r>
              <w:rPr>
                <w:noProof/>
                <w:webHidden/>
              </w:rPr>
              <w:fldChar w:fldCharType="end"/>
            </w:r>
          </w:hyperlink>
        </w:p>
        <w:p w14:paraId="2744F3B4" w14:textId="558384D4" w:rsidR="00E60A47" w:rsidRDefault="00E60A47">
          <w:pPr>
            <w:pStyle w:val="Spistreci3"/>
            <w:tabs>
              <w:tab w:val="right" w:leader="dot" w:pos="10195"/>
            </w:tabs>
            <w:ind w:left="960"/>
            <w:rPr>
              <w:noProof/>
              <w14:ligatures w14:val="standardContextual"/>
            </w:rPr>
          </w:pPr>
          <w:hyperlink w:anchor="_Toc217291938" w:history="1">
            <w:r w:rsidRPr="00711F04">
              <w:rPr>
                <w:rStyle w:val="Hipercze"/>
                <w:noProof/>
              </w:rPr>
              <w:t>3.4.2 Output</w:t>
            </w:r>
            <w:r>
              <w:rPr>
                <w:noProof/>
                <w:webHidden/>
              </w:rPr>
              <w:tab/>
            </w:r>
            <w:r>
              <w:rPr>
                <w:noProof/>
                <w:webHidden/>
              </w:rPr>
              <w:fldChar w:fldCharType="begin"/>
            </w:r>
            <w:r>
              <w:rPr>
                <w:noProof/>
                <w:webHidden/>
              </w:rPr>
              <w:instrText xml:space="preserve"> PAGEREF _Toc217291938 \h </w:instrText>
            </w:r>
            <w:r>
              <w:rPr>
                <w:noProof/>
                <w:webHidden/>
              </w:rPr>
            </w:r>
            <w:r>
              <w:rPr>
                <w:noProof/>
                <w:webHidden/>
              </w:rPr>
              <w:fldChar w:fldCharType="separate"/>
            </w:r>
            <w:r>
              <w:rPr>
                <w:noProof/>
                <w:webHidden/>
              </w:rPr>
              <w:t>23</w:t>
            </w:r>
            <w:r>
              <w:rPr>
                <w:noProof/>
                <w:webHidden/>
              </w:rPr>
              <w:fldChar w:fldCharType="end"/>
            </w:r>
          </w:hyperlink>
        </w:p>
        <w:p w14:paraId="1B4607BA" w14:textId="5359C40C" w:rsidR="00E60A47" w:rsidRDefault="00E60A47">
          <w:pPr>
            <w:pStyle w:val="Spistreci3"/>
            <w:tabs>
              <w:tab w:val="right" w:leader="dot" w:pos="10195"/>
            </w:tabs>
            <w:ind w:left="960"/>
            <w:rPr>
              <w:noProof/>
              <w14:ligatures w14:val="standardContextual"/>
            </w:rPr>
          </w:pPr>
          <w:hyperlink w:anchor="_Toc217291939" w:history="1">
            <w:r w:rsidRPr="00711F04">
              <w:rPr>
                <w:rStyle w:val="Hipercze"/>
                <w:noProof/>
              </w:rPr>
              <w:t>3.4.3 Steps</w:t>
            </w:r>
            <w:r>
              <w:rPr>
                <w:noProof/>
                <w:webHidden/>
              </w:rPr>
              <w:tab/>
            </w:r>
            <w:r>
              <w:rPr>
                <w:noProof/>
                <w:webHidden/>
              </w:rPr>
              <w:fldChar w:fldCharType="begin"/>
            </w:r>
            <w:r>
              <w:rPr>
                <w:noProof/>
                <w:webHidden/>
              </w:rPr>
              <w:instrText xml:space="preserve"> PAGEREF _Toc217291939 \h </w:instrText>
            </w:r>
            <w:r>
              <w:rPr>
                <w:noProof/>
                <w:webHidden/>
              </w:rPr>
            </w:r>
            <w:r>
              <w:rPr>
                <w:noProof/>
                <w:webHidden/>
              </w:rPr>
              <w:fldChar w:fldCharType="separate"/>
            </w:r>
            <w:r>
              <w:rPr>
                <w:noProof/>
                <w:webHidden/>
              </w:rPr>
              <w:t>25</w:t>
            </w:r>
            <w:r>
              <w:rPr>
                <w:noProof/>
                <w:webHidden/>
              </w:rPr>
              <w:fldChar w:fldCharType="end"/>
            </w:r>
          </w:hyperlink>
        </w:p>
        <w:p w14:paraId="68A31B0C" w14:textId="114D7047" w:rsidR="00E60A47" w:rsidRDefault="00E60A47">
          <w:pPr>
            <w:pStyle w:val="Spistreci3"/>
            <w:tabs>
              <w:tab w:val="right" w:leader="dot" w:pos="10195"/>
            </w:tabs>
            <w:ind w:left="960"/>
            <w:rPr>
              <w:noProof/>
              <w14:ligatures w14:val="standardContextual"/>
            </w:rPr>
          </w:pPr>
          <w:hyperlink w:anchor="_Toc217291940" w:history="1">
            <w:r w:rsidRPr="00711F04">
              <w:rPr>
                <w:rStyle w:val="Hipercze"/>
                <w:noProof/>
                <w:lang w:val="pl-PL"/>
              </w:rPr>
              <w:t>3.4.4 Notes</w:t>
            </w:r>
            <w:r>
              <w:rPr>
                <w:noProof/>
                <w:webHidden/>
              </w:rPr>
              <w:tab/>
            </w:r>
            <w:r>
              <w:rPr>
                <w:noProof/>
                <w:webHidden/>
              </w:rPr>
              <w:fldChar w:fldCharType="begin"/>
            </w:r>
            <w:r>
              <w:rPr>
                <w:noProof/>
                <w:webHidden/>
              </w:rPr>
              <w:instrText xml:space="preserve"> PAGEREF _Toc217291940 \h </w:instrText>
            </w:r>
            <w:r>
              <w:rPr>
                <w:noProof/>
                <w:webHidden/>
              </w:rPr>
            </w:r>
            <w:r>
              <w:rPr>
                <w:noProof/>
                <w:webHidden/>
              </w:rPr>
              <w:fldChar w:fldCharType="separate"/>
            </w:r>
            <w:r>
              <w:rPr>
                <w:noProof/>
                <w:webHidden/>
              </w:rPr>
              <w:t>27</w:t>
            </w:r>
            <w:r>
              <w:rPr>
                <w:noProof/>
                <w:webHidden/>
              </w:rPr>
              <w:fldChar w:fldCharType="end"/>
            </w:r>
          </w:hyperlink>
        </w:p>
        <w:p w14:paraId="54518934" w14:textId="3BA24C1C" w:rsidR="00E60A47" w:rsidRDefault="00E60A47">
          <w:pPr>
            <w:pStyle w:val="Spistreci2"/>
            <w:tabs>
              <w:tab w:val="right" w:leader="dot" w:pos="10195"/>
            </w:tabs>
            <w:ind w:left="480"/>
            <w:rPr>
              <w:noProof/>
              <w14:ligatures w14:val="standardContextual"/>
            </w:rPr>
          </w:pPr>
          <w:hyperlink w:anchor="_Toc217291941" w:history="1">
            <w:r w:rsidRPr="00711F04">
              <w:rPr>
                <w:rStyle w:val="Hipercze"/>
                <w:noProof/>
              </w:rPr>
              <w:t>3.5 Step 2 - Comparison with evolutionary metrics</w:t>
            </w:r>
            <w:r>
              <w:rPr>
                <w:noProof/>
                <w:webHidden/>
              </w:rPr>
              <w:tab/>
            </w:r>
            <w:r>
              <w:rPr>
                <w:noProof/>
                <w:webHidden/>
              </w:rPr>
              <w:fldChar w:fldCharType="begin"/>
            </w:r>
            <w:r>
              <w:rPr>
                <w:noProof/>
                <w:webHidden/>
              </w:rPr>
              <w:instrText xml:space="preserve"> PAGEREF _Toc217291941 \h </w:instrText>
            </w:r>
            <w:r>
              <w:rPr>
                <w:noProof/>
                <w:webHidden/>
              </w:rPr>
            </w:r>
            <w:r>
              <w:rPr>
                <w:noProof/>
                <w:webHidden/>
              </w:rPr>
              <w:fldChar w:fldCharType="separate"/>
            </w:r>
            <w:r>
              <w:rPr>
                <w:noProof/>
                <w:webHidden/>
              </w:rPr>
              <w:t>27</w:t>
            </w:r>
            <w:r>
              <w:rPr>
                <w:noProof/>
                <w:webHidden/>
              </w:rPr>
              <w:fldChar w:fldCharType="end"/>
            </w:r>
          </w:hyperlink>
        </w:p>
        <w:p w14:paraId="570974AB" w14:textId="4E8DC3E9" w:rsidR="00E60A47" w:rsidRDefault="00E60A47">
          <w:pPr>
            <w:pStyle w:val="Spistreci3"/>
            <w:tabs>
              <w:tab w:val="right" w:leader="dot" w:pos="10195"/>
            </w:tabs>
            <w:ind w:left="960"/>
            <w:rPr>
              <w:noProof/>
              <w14:ligatures w14:val="standardContextual"/>
            </w:rPr>
          </w:pPr>
          <w:hyperlink w:anchor="_Toc217291942" w:history="1">
            <w:r w:rsidRPr="00711F04">
              <w:rPr>
                <w:rStyle w:val="Hipercze"/>
                <w:noProof/>
              </w:rPr>
              <w:t>3.5.1 Input</w:t>
            </w:r>
            <w:r>
              <w:rPr>
                <w:noProof/>
                <w:webHidden/>
              </w:rPr>
              <w:tab/>
            </w:r>
            <w:r>
              <w:rPr>
                <w:noProof/>
                <w:webHidden/>
              </w:rPr>
              <w:fldChar w:fldCharType="begin"/>
            </w:r>
            <w:r>
              <w:rPr>
                <w:noProof/>
                <w:webHidden/>
              </w:rPr>
              <w:instrText xml:space="preserve"> PAGEREF _Toc217291942 \h </w:instrText>
            </w:r>
            <w:r>
              <w:rPr>
                <w:noProof/>
                <w:webHidden/>
              </w:rPr>
            </w:r>
            <w:r>
              <w:rPr>
                <w:noProof/>
                <w:webHidden/>
              </w:rPr>
              <w:fldChar w:fldCharType="separate"/>
            </w:r>
            <w:r>
              <w:rPr>
                <w:noProof/>
                <w:webHidden/>
              </w:rPr>
              <w:t>27</w:t>
            </w:r>
            <w:r>
              <w:rPr>
                <w:noProof/>
                <w:webHidden/>
              </w:rPr>
              <w:fldChar w:fldCharType="end"/>
            </w:r>
          </w:hyperlink>
        </w:p>
        <w:p w14:paraId="20CDA9BA" w14:textId="6715C75D" w:rsidR="00E60A47" w:rsidRDefault="00E60A47">
          <w:pPr>
            <w:pStyle w:val="Spistreci3"/>
            <w:tabs>
              <w:tab w:val="right" w:leader="dot" w:pos="10195"/>
            </w:tabs>
            <w:ind w:left="960"/>
            <w:rPr>
              <w:noProof/>
              <w14:ligatures w14:val="standardContextual"/>
            </w:rPr>
          </w:pPr>
          <w:hyperlink w:anchor="_Toc217291943" w:history="1">
            <w:r w:rsidRPr="00711F04">
              <w:rPr>
                <w:rStyle w:val="Hipercze"/>
                <w:noProof/>
              </w:rPr>
              <w:t>3.5.2 Output</w:t>
            </w:r>
            <w:r>
              <w:rPr>
                <w:noProof/>
                <w:webHidden/>
              </w:rPr>
              <w:tab/>
            </w:r>
            <w:r>
              <w:rPr>
                <w:noProof/>
                <w:webHidden/>
              </w:rPr>
              <w:fldChar w:fldCharType="begin"/>
            </w:r>
            <w:r>
              <w:rPr>
                <w:noProof/>
                <w:webHidden/>
              </w:rPr>
              <w:instrText xml:space="preserve"> PAGEREF _Toc217291943 \h </w:instrText>
            </w:r>
            <w:r>
              <w:rPr>
                <w:noProof/>
                <w:webHidden/>
              </w:rPr>
            </w:r>
            <w:r>
              <w:rPr>
                <w:noProof/>
                <w:webHidden/>
              </w:rPr>
              <w:fldChar w:fldCharType="separate"/>
            </w:r>
            <w:r>
              <w:rPr>
                <w:noProof/>
                <w:webHidden/>
              </w:rPr>
              <w:t>27</w:t>
            </w:r>
            <w:r>
              <w:rPr>
                <w:noProof/>
                <w:webHidden/>
              </w:rPr>
              <w:fldChar w:fldCharType="end"/>
            </w:r>
          </w:hyperlink>
        </w:p>
        <w:p w14:paraId="0CF503BD" w14:textId="6B18EB87" w:rsidR="00E60A47" w:rsidRDefault="00E60A47">
          <w:pPr>
            <w:pStyle w:val="Spistreci3"/>
            <w:tabs>
              <w:tab w:val="right" w:leader="dot" w:pos="10195"/>
            </w:tabs>
            <w:ind w:left="960"/>
            <w:rPr>
              <w:noProof/>
              <w14:ligatures w14:val="standardContextual"/>
            </w:rPr>
          </w:pPr>
          <w:hyperlink w:anchor="_Toc217291944" w:history="1">
            <w:r w:rsidRPr="00711F04">
              <w:rPr>
                <w:rStyle w:val="Hipercze"/>
                <w:noProof/>
              </w:rPr>
              <w:t>3.5.3 Steps</w:t>
            </w:r>
            <w:r>
              <w:rPr>
                <w:noProof/>
                <w:webHidden/>
              </w:rPr>
              <w:tab/>
            </w:r>
            <w:r>
              <w:rPr>
                <w:noProof/>
                <w:webHidden/>
              </w:rPr>
              <w:fldChar w:fldCharType="begin"/>
            </w:r>
            <w:r>
              <w:rPr>
                <w:noProof/>
                <w:webHidden/>
              </w:rPr>
              <w:instrText xml:space="preserve"> PAGEREF _Toc217291944 \h </w:instrText>
            </w:r>
            <w:r>
              <w:rPr>
                <w:noProof/>
                <w:webHidden/>
              </w:rPr>
            </w:r>
            <w:r>
              <w:rPr>
                <w:noProof/>
                <w:webHidden/>
              </w:rPr>
              <w:fldChar w:fldCharType="separate"/>
            </w:r>
            <w:r>
              <w:rPr>
                <w:noProof/>
                <w:webHidden/>
              </w:rPr>
              <w:t>29</w:t>
            </w:r>
            <w:r>
              <w:rPr>
                <w:noProof/>
                <w:webHidden/>
              </w:rPr>
              <w:fldChar w:fldCharType="end"/>
            </w:r>
          </w:hyperlink>
        </w:p>
        <w:p w14:paraId="2E9D21DC" w14:textId="32C6F991" w:rsidR="00E60A47" w:rsidRDefault="00E60A47">
          <w:pPr>
            <w:pStyle w:val="Spistreci3"/>
            <w:tabs>
              <w:tab w:val="right" w:leader="dot" w:pos="10195"/>
            </w:tabs>
            <w:ind w:left="960"/>
            <w:rPr>
              <w:noProof/>
              <w14:ligatures w14:val="standardContextual"/>
            </w:rPr>
          </w:pPr>
          <w:hyperlink w:anchor="_Toc217291945" w:history="1">
            <w:r w:rsidRPr="00711F04">
              <w:rPr>
                <w:rStyle w:val="Hipercze"/>
                <w:noProof/>
                <w:lang w:val="pl-PL"/>
              </w:rPr>
              <w:t>3.5.4 Notes</w:t>
            </w:r>
            <w:r>
              <w:rPr>
                <w:noProof/>
                <w:webHidden/>
              </w:rPr>
              <w:tab/>
            </w:r>
            <w:r>
              <w:rPr>
                <w:noProof/>
                <w:webHidden/>
              </w:rPr>
              <w:fldChar w:fldCharType="begin"/>
            </w:r>
            <w:r>
              <w:rPr>
                <w:noProof/>
                <w:webHidden/>
              </w:rPr>
              <w:instrText xml:space="preserve"> PAGEREF _Toc217291945 \h </w:instrText>
            </w:r>
            <w:r>
              <w:rPr>
                <w:noProof/>
                <w:webHidden/>
              </w:rPr>
            </w:r>
            <w:r>
              <w:rPr>
                <w:noProof/>
                <w:webHidden/>
              </w:rPr>
              <w:fldChar w:fldCharType="separate"/>
            </w:r>
            <w:r>
              <w:rPr>
                <w:noProof/>
                <w:webHidden/>
              </w:rPr>
              <w:t>30</w:t>
            </w:r>
            <w:r>
              <w:rPr>
                <w:noProof/>
                <w:webHidden/>
              </w:rPr>
              <w:fldChar w:fldCharType="end"/>
            </w:r>
          </w:hyperlink>
        </w:p>
        <w:p w14:paraId="5D28B13D" w14:textId="238600D3" w:rsidR="00E60A47" w:rsidRDefault="00E60A47">
          <w:pPr>
            <w:pStyle w:val="Spistreci2"/>
            <w:tabs>
              <w:tab w:val="right" w:leader="dot" w:pos="10195"/>
            </w:tabs>
            <w:ind w:left="480"/>
            <w:rPr>
              <w:noProof/>
              <w14:ligatures w14:val="standardContextual"/>
            </w:rPr>
          </w:pPr>
          <w:hyperlink w:anchor="_Toc217291946" w:history="1">
            <w:r w:rsidRPr="00711F04">
              <w:rPr>
                <w:rStyle w:val="Hipercze"/>
                <w:noProof/>
              </w:rPr>
              <w:t>3.6 Step 3 - Haplotypes</w:t>
            </w:r>
            <w:r>
              <w:rPr>
                <w:noProof/>
                <w:webHidden/>
              </w:rPr>
              <w:tab/>
            </w:r>
            <w:r>
              <w:rPr>
                <w:noProof/>
                <w:webHidden/>
              </w:rPr>
              <w:fldChar w:fldCharType="begin"/>
            </w:r>
            <w:r>
              <w:rPr>
                <w:noProof/>
                <w:webHidden/>
              </w:rPr>
              <w:instrText xml:space="preserve"> PAGEREF _Toc217291946 \h </w:instrText>
            </w:r>
            <w:r>
              <w:rPr>
                <w:noProof/>
                <w:webHidden/>
              </w:rPr>
            </w:r>
            <w:r>
              <w:rPr>
                <w:noProof/>
                <w:webHidden/>
              </w:rPr>
              <w:fldChar w:fldCharType="separate"/>
            </w:r>
            <w:r>
              <w:rPr>
                <w:noProof/>
                <w:webHidden/>
              </w:rPr>
              <w:t>30</w:t>
            </w:r>
            <w:r>
              <w:rPr>
                <w:noProof/>
                <w:webHidden/>
              </w:rPr>
              <w:fldChar w:fldCharType="end"/>
            </w:r>
          </w:hyperlink>
        </w:p>
        <w:p w14:paraId="7D245376" w14:textId="653C37BB" w:rsidR="00E60A47" w:rsidRDefault="00E60A47">
          <w:pPr>
            <w:pStyle w:val="Spistreci3"/>
            <w:tabs>
              <w:tab w:val="right" w:leader="dot" w:pos="10195"/>
            </w:tabs>
            <w:ind w:left="960"/>
            <w:rPr>
              <w:noProof/>
              <w14:ligatures w14:val="standardContextual"/>
            </w:rPr>
          </w:pPr>
          <w:hyperlink w:anchor="_Toc217291947" w:history="1">
            <w:r w:rsidRPr="00711F04">
              <w:rPr>
                <w:rStyle w:val="Hipercze"/>
                <w:noProof/>
              </w:rPr>
              <w:t>3.6.1 Input</w:t>
            </w:r>
            <w:r>
              <w:rPr>
                <w:noProof/>
                <w:webHidden/>
              </w:rPr>
              <w:tab/>
            </w:r>
            <w:r>
              <w:rPr>
                <w:noProof/>
                <w:webHidden/>
              </w:rPr>
              <w:fldChar w:fldCharType="begin"/>
            </w:r>
            <w:r>
              <w:rPr>
                <w:noProof/>
                <w:webHidden/>
              </w:rPr>
              <w:instrText xml:space="preserve"> PAGEREF _Toc217291947 \h </w:instrText>
            </w:r>
            <w:r>
              <w:rPr>
                <w:noProof/>
                <w:webHidden/>
              </w:rPr>
            </w:r>
            <w:r>
              <w:rPr>
                <w:noProof/>
                <w:webHidden/>
              </w:rPr>
              <w:fldChar w:fldCharType="separate"/>
            </w:r>
            <w:r>
              <w:rPr>
                <w:noProof/>
                <w:webHidden/>
              </w:rPr>
              <w:t>30</w:t>
            </w:r>
            <w:r>
              <w:rPr>
                <w:noProof/>
                <w:webHidden/>
              </w:rPr>
              <w:fldChar w:fldCharType="end"/>
            </w:r>
          </w:hyperlink>
        </w:p>
        <w:p w14:paraId="75A2E20E" w14:textId="051C42CD" w:rsidR="00E60A47" w:rsidRDefault="00E60A47">
          <w:pPr>
            <w:pStyle w:val="Spistreci3"/>
            <w:tabs>
              <w:tab w:val="right" w:leader="dot" w:pos="10195"/>
            </w:tabs>
            <w:ind w:left="960"/>
            <w:rPr>
              <w:noProof/>
              <w14:ligatures w14:val="standardContextual"/>
            </w:rPr>
          </w:pPr>
          <w:hyperlink w:anchor="_Toc217291948" w:history="1">
            <w:r w:rsidRPr="00711F04">
              <w:rPr>
                <w:rStyle w:val="Hipercze"/>
                <w:noProof/>
              </w:rPr>
              <w:t>3.6.2 Output</w:t>
            </w:r>
            <w:r>
              <w:rPr>
                <w:noProof/>
                <w:webHidden/>
              </w:rPr>
              <w:tab/>
            </w:r>
            <w:r>
              <w:rPr>
                <w:noProof/>
                <w:webHidden/>
              </w:rPr>
              <w:fldChar w:fldCharType="begin"/>
            </w:r>
            <w:r>
              <w:rPr>
                <w:noProof/>
                <w:webHidden/>
              </w:rPr>
              <w:instrText xml:space="preserve"> PAGEREF _Toc217291948 \h </w:instrText>
            </w:r>
            <w:r>
              <w:rPr>
                <w:noProof/>
                <w:webHidden/>
              </w:rPr>
            </w:r>
            <w:r>
              <w:rPr>
                <w:noProof/>
                <w:webHidden/>
              </w:rPr>
              <w:fldChar w:fldCharType="separate"/>
            </w:r>
            <w:r>
              <w:rPr>
                <w:noProof/>
                <w:webHidden/>
              </w:rPr>
              <w:t>30</w:t>
            </w:r>
            <w:r>
              <w:rPr>
                <w:noProof/>
                <w:webHidden/>
              </w:rPr>
              <w:fldChar w:fldCharType="end"/>
            </w:r>
          </w:hyperlink>
        </w:p>
        <w:p w14:paraId="04C72D99" w14:textId="0BCB358B" w:rsidR="00E60A47" w:rsidRDefault="00E60A47">
          <w:pPr>
            <w:pStyle w:val="Spistreci3"/>
            <w:tabs>
              <w:tab w:val="right" w:leader="dot" w:pos="10195"/>
            </w:tabs>
            <w:ind w:left="960"/>
            <w:rPr>
              <w:noProof/>
              <w14:ligatures w14:val="standardContextual"/>
            </w:rPr>
          </w:pPr>
          <w:hyperlink w:anchor="_Toc217291949" w:history="1">
            <w:r w:rsidRPr="00711F04">
              <w:rPr>
                <w:rStyle w:val="Hipercze"/>
                <w:noProof/>
                <w:lang w:val="pl-PL"/>
              </w:rPr>
              <w:t>3.6.3 Steps</w:t>
            </w:r>
            <w:r>
              <w:rPr>
                <w:noProof/>
                <w:webHidden/>
              </w:rPr>
              <w:tab/>
            </w:r>
            <w:r>
              <w:rPr>
                <w:noProof/>
                <w:webHidden/>
              </w:rPr>
              <w:fldChar w:fldCharType="begin"/>
            </w:r>
            <w:r>
              <w:rPr>
                <w:noProof/>
                <w:webHidden/>
              </w:rPr>
              <w:instrText xml:space="preserve"> PAGEREF _Toc217291949 \h </w:instrText>
            </w:r>
            <w:r>
              <w:rPr>
                <w:noProof/>
                <w:webHidden/>
              </w:rPr>
            </w:r>
            <w:r>
              <w:rPr>
                <w:noProof/>
                <w:webHidden/>
              </w:rPr>
              <w:fldChar w:fldCharType="separate"/>
            </w:r>
            <w:r>
              <w:rPr>
                <w:noProof/>
                <w:webHidden/>
              </w:rPr>
              <w:t>33</w:t>
            </w:r>
            <w:r>
              <w:rPr>
                <w:noProof/>
                <w:webHidden/>
              </w:rPr>
              <w:fldChar w:fldCharType="end"/>
            </w:r>
          </w:hyperlink>
        </w:p>
        <w:p w14:paraId="682CF975" w14:textId="4739C60C" w:rsidR="00E60A47" w:rsidRDefault="00E60A47">
          <w:pPr>
            <w:pStyle w:val="Spistreci3"/>
            <w:tabs>
              <w:tab w:val="right" w:leader="dot" w:pos="10195"/>
            </w:tabs>
            <w:ind w:left="960"/>
            <w:rPr>
              <w:noProof/>
              <w14:ligatures w14:val="standardContextual"/>
            </w:rPr>
          </w:pPr>
          <w:hyperlink w:anchor="_Toc217291950" w:history="1">
            <w:r w:rsidRPr="00711F04">
              <w:rPr>
                <w:rStyle w:val="Hipercze"/>
                <w:noProof/>
                <w:lang w:val="pl-PL"/>
              </w:rPr>
              <w:t>3.6.4 Notes</w:t>
            </w:r>
            <w:r>
              <w:rPr>
                <w:noProof/>
                <w:webHidden/>
              </w:rPr>
              <w:tab/>
            </w:r>
            <w:r>
              <w:rPr>
                <w:noProof/>
                <w:webHidden/>
              </w:rPr>
              <w:fldChar w:fldCharType="begin"/>
            </w:r>
            <w:r>
              <w:rPr>
                <w:noProof/>
                <w:webHidden/>
              </w:rPr>
              <w:instrText xml:space="preserve"> PAGEREF _Toc217291950 \h </w:instrText>
            </w:r>
            <w:r>
              <w:rPr>
                <w:noProof/>
                <w:webHidden/>
              </w:rPr>
            </w:r>
            <w:r>
              <w:rPr>
                <w:noProof/>
                <w:webHidden/>
              </w:rPr>
              <w:fldChar w:fldCharType="separate"/>
            </w:r>
            <w:r>
              <w:rPr>
                <w:noProof/>
                <w:webHidden/>
              </w:rPr>
              <w:t>34</w:t>
            </w:r>
            <w:r>
              <w:rPr>
                <w:noProof/>
                <w:webHidden/>
              </w:rPr>
              <w:fldChar w:fldCharType="end"/>
            </w:r>
          </w:hyperlink>
        </w:p>
        <w:p w14:paraId="71AF8EBF" w14:textId="206AE428" w:rsidR="00A25E13" w:rsidRDefault="00000000">
          <w:r>
            <w:rPr>
              <w:bCs/>
              <w:lang w:val="zh-CN"/>
            </w:rPr>
            <w:fldChar w:fldCharType="end"/>
          </w:r>
        </w:p>
      </w:sdtContent>
    </w:sdt>
    <w:p w14:paraId="77041EF5" w14:textId="609E7B77" w:rsidR="00A25E13" w:rsidRDefault="00FC1E8B">
      <w:pPr>
        <w:pStyle w:val="Nagwek1"/>
        <w:rPr>
          <w:rFonts w:eastAsia="SimSun" w:cs="Times New Roman"/>
        </w:rPr>
      </w:pPr>
      <w:bookmarkStart w:id="1" w:name="_Toc217291883"/>
      <w:bookmarkEnd w:id="0"/>
      <w:r w:rsidRPr="00FC1E8B">
        <w:rPr>
          <w:rFonts w:eastAsia="SimSun" w:cs="Times New Roman"/>
        </w:rPr>
        <w:t>Software operation</w:t>
      </w:r>
      <w:bookmarkEnd w:id="1"/>
    </w:p>
    <w:p w14:paraId="74249AA8" w14:textId="77777777" w:rsidR="00A25E13" w:rsidRDefault="00000000">
      <w:pPr>
        <w:pStyle w:val="Nagwek1"/>
        <w:numPr>
          <w:ilvl w:val="0"/>
          <w:numId w:val="1"/>
        </w:numPr>
        <w:rPr>
          <w:rFonts w:eastAsia="SimSun" w:cs="Times New Roman"/>
          <w:lang w:val="pl-PL"/>
        </w:rPr>
      </w:pPr>
      <w:bookmarkStart w:id="2" w:name="_Toc217291884"/>
      <w:proofErr w:type="spellStart"/>
      <w:r>
        <w:rPr>
          <w:rFonts w:eastAsia="SimSun" w:cs="Times New Roman"/>
          <w:lang w:val="pl-PL"/>
        </w:rPr>
        <w:t>Overview</w:t>
      </w:r>
      <w:bookmarkEnd w:id="2"/>
      <w:proofErr w:type="spellEnd"/>
    </w:p>
    <w:p w14:paraId="3B4E1066" w14:textId="77777777" w:rsidR="00A25E13" w:rsidRDefault="00000000">
      <w:pPr>
        <w:pStyle w:val="Nagwek2"/>
        <w:rPr>
          <w:lang w:val="pl-PL"/>
        </w:rPr>
      </w:pPr>
      <w:bookmarkStart w:id="3" w:name="_Toc217291885"/>
      <w:r>
        <w:rPr>
          <w:lang w:val="pl-PL"/>
        </w:rPr>
        <w:t xml:space="preserve">1.1 </w:t>
      </w:r>
      <w:proofErr w:type="spellStart"/>
      <w:r>
        <w:rPr>
          <w:lang w:val="pl-PL"/>
        </w:rPr>
        <w:t>Description</w:t>
      </w:r>
      <w:bookmarkEnd w:id="3"/>
      <w:proofErr w:type="spellEnd"/>
    </w:p>
    <w:p w14:paraId="3CD7EC27" w14:textId="77777777" w:rsidR="00A25E13" w:rsidRDefault="00000000">
      <w:pPr>
        <w:jc w:val="both"/>
      </w:pPr>
      <w:r>
        <w:t xml:space="preserve">This </w:t>
      </w:r>
      <w:r w:rsidRPr="00FC1E8B">
        <w:t xml:space="preserve">software </w:t>
      </w:r>
      <w:r>
        <w:t>provides a set of R-based analysis pipelines for characterizing genetic variation across populations.</w:t>
      </w:r>
      <w:r w:rsidRPr="00FC1E8B">
        <w:t xml:space="preserve"> </w:t>
      </w:r>
      <w:r>
        <w:t>It includes dedicated workflows for single nucleotide variants (SNVs),</w:t>
      </w:r>
      <w:r w:rsidRPr="00FC1E8B">
        <w:t xml:space="preserve"> </w:t>
      </w:r>
      <w:r>
        <w:t>insertion</w:t>
      </w:r>
      <w:r w:rsidRPr="00FC1E8B">
        <w:t>-</w:t>
      </w:r>
      <w:r>
        <w:t>deletion variants (INDELs), and structural variants (SVs), as well as an integrated module that performs additional analyses across all variant types.</w:t>
      </w:r>
    </w:p>
    <w:p w14:paraId="428B5881" w14:textId="77777777" w:rsidR="00A25E13" w:rsidRDefault="00000000">
      <w:pPr>
        <w:pStyle w:val="Nagwek2"/>
      </w:pPr>
      <w:bookmarkStart w:id="4" w:name="_Toc217291886"/>
      <w:r>
        <w:lastRenderedPageBreak/>
        <w:t>1.2 Modules</w:t>
      </w:r>
      <w:bookmarkEnd w:id="4"/>
    </w:p>
    <w:p w14:paraId="76CF1983" w14:textId="77777777" w:rsidR="00A25E13" w:rsidRDefault="00000000">
      <w:pPr>
        <w:jc w:val="both"/>
      </w:pPr>
      <w:r>
        <w:t>The project consists of four analytical modules:</w:t>
      </w:r>
    </w:p>
    <w:p w14:paraId="0212AFD4" w14:textId="77777777" w:rsidR="00A25E13" w:rsidRDefault="00000000">
      <w:pPr>
        <w:numPr>
          <w:ilvl w:val="0"/>
          <w:numId w:val="2"/>
        </w:numPr>
        <w:jc w:val="both"/>
      </w:pPr>
      <w:r>
        <w:t>SNV Pipeline (</w:t>
      </w:r>
      <w:proofErr w:type="spellStart"/>
      <w:proofErr w:type="gramStart"/>
      <w:r>
        <w:rPr>
          <w:rStyle w:val="HTML-kod"/>
        </w:rPr>
        <w:t>snv.r</w:t>
      </w:r>
      <w:proofErr w:type="spellEnd"/>
      <w:proofErr w:type="gramEnd"/>
      <w:r>
        <w:t>) — processes single nucleotide variants.</w:t>
      </w:r>
    </w:p>
    <w:p w14:paraId="21F00799" w14:textId="77777777" w:rsidR="00A25E13" w:rsidRDefault="00000000">
      <w:pPr>
        <w:numPr>
          <w:ilvl w:val="0"/>
          <w:numId w:val="2"/>
        </w:numPr>
        <w:jc w:val="both"/>
      </w:pPr>
      <w:r>
        <w:t>INDEL Pipeline (</w:t>
      </w:r>
      <w:proofErr w:type="spellStart"/>
      <w:proofErr w:type="gramStart"/>
      <w:r>
        <w:rPr>
          <w:rStyle w:val="HTML-kod"/>
        </w:rPr>
        <w:t>indel.r</w:t>
      </w:r>
      <w:proofErr w:type="spellEnd"/>
      <w:r>
        <w:t>) —</w:t>
      </w:r>
      <w:proofErr w:type="gramEnd"/>
      <w:r>
        <w:t xml:space="preserve"> processes small insertions and deletions.</w:t>
      </w:r>
    </w:p>
    <w:p w14:paraId="1060392D" w14:textId="77777777" w:rsidR="00A25E13" w:rsidRDefault="00000000">
      <w:pPr>
        <w:numPr>
          <w:ilvl w:val="0"/>
          <w:numId w:val="2"/>
        </w:numPr>
        <w:jc w:val="both"/>
      </w:pPr>
      <w:r>
        <w:t>SV Pipeline (</w:t>
      </w:r>
      <w:proofErr w:type="spellStart"/>
      <w:proofErr w:type="gramStart"/>
      <w:r>
        <w:rPr>
          <w:rStyle w:val="HTML-kod"/>
        </w:rPr>
        <w:t>sv.r</w:t>
      </w:r>
      <w:proofErr w:type="spellEnd"/>
      <w:proofErr w:type="gramEnd"/>
      <w:r>
        <w:t>) — processes structural variants (deletions, inversions, insertions).</w:t>
      </w:r>
    </w:p>
    <w:p w14:paraId="567E2D7E" w14:textId="77777777" w:rsidR="00A25E13" w:rsidRDefault="00000000">
      <w:pPr>
        <w:numPr>
          <w:ilvl w:val="0"/>
          <w:numId w:val="2"/>
        </w:numPr>
        <w:jc w:val="both"/>
      </w:pPr>
      <w:r>
        <w:t>Combined Analysis (</w:t>
      </w:r>
      <w:proofErr w:type="spellStart"/>
      <w:r>
        <w:rPr>
          <w:rStyle w:val="HTML-kod"/>
        </w:rPr>
        <w:t>combined_</w:t>
      </w:r>
      <w:proofErr w:type="gramStart"/>
      <w:r>
        <w:rPr>
          <w:rStyle w:val="HTML-kod"/>
        </w:rPr>
        <w:t>analysis.r</w:t>
      </w:r>
      <w:proofErr w:type="spellEnd"/>
      <w:proofErr w:type="gramEnd"/>
      <w:r>
        <w:t xml:space="preserve">) — integrates SNV, INDEL, and SV </w:t>
      </w:r>
      <w:r w:rsidRPr="00FC1E8B">
        <w:t xml:space="preserve">variants </w:t>
      </w:r>
      <w:r>
        <w:t xml:space="preserve">to generate unified multi-variant summaries and extended </w:t>
      </w:r>
      <w:r w:rsidRPr="00FC1E8B">
        <w:t>region</w:t>
      </w:r>
      <w:r>
        <w:t>-level analyses.</w:t>
      </w:r>
    </w:p>
    <w:p w14:paraId="41A412D0" w14:textId="77777777" w:rsidR="00A25E13" w:rsidRDefault="00A25E13">
      <w:pPr>
        <w:jc w:val="both"/>
      </w:pPr>
    </w:p>
    <w:p w14:paraId="4E729FCF" w14:textId="77777777" w:rsidR="00A25E13" w:rsidRPr="00FC1E8B" w:rsidRDefault="00000000">
      <w:pPr>
        <w:jc w:val="both"/>
      </w:pPr>
      <w:r>
        <w:t>The SNV, INDEL, and SV modules (Modules 1–3) share a similar interface, input structure, and workflow logic. These are described together in the Shared Concepts section.</w:t>
      </w:r>
      <w:r w:rsidRPr="00FC1E8B">
        <w:t xml:space="preserve"> </w:t>
      </w:r>
      <w:r>
        <w:t>Module 4 (Combined Analysis) is structurally different and is documented separately.</w:t>
      </w:r>
      <w:r w:rsidRPr="00FC1E8B">
        <w:t xml:space="preserve"> All modules can be run independently.</w:t>
      </w:r>
    </w:p>
    <w:p w14:paraId="1E69B7C5" w14:textId="77777777" w:rsidR="00A25E13" w:rsidRDefault="00000000">
      <w:pPr>
        <w:pStyle w:val="Nagwek2"/>
        <w:rPr>
          <w:rFonts w:eastAsia="SimSun" w:cs="Times New Roman"/>
        </w:rPr>
      </w:pPr>
      <w:bookmarkStart w:id="5" w:name="_Toc217291887"/>
      <w:r>
        <w:rPr>
          <w:rFonts w:eastAsia="SimSun" w:cs="Times New Roman"/>
        </w:rPr>
        <w:t>1.3 Install required R packages</w:t>
      </w:r>
      <w:bookmarkEnd w:id="5"/>
      <w:r>
        <w:rPr>
          <w:rFonts w:eastAsia="SimSun" w:cs="Times New Roman"/>
        </w:rPr>
        <w:t xml:space="preserve"> </w:t>
      </w:r>
    </w:p>
    <w:p w14:paraId="58BBC5CD" w14:textId="77777777" w:rsidR="00A25E13" w:rsidRDefault="00000000">
      <w:pPr>
        <w:rPr>
          <w:rFonts w:cs="Times New Roman"/>
          <w:color w:val="111111"/>
          <w:shd w:val="clear" w:color="auto" w:fill="FFFFFF"/>
        </w:rPr>
      </w:pPr>
      <w:r>
        <w:rPr>
          <w:rFonts w:cs="Times New Roman"/>
          <w:color w:val="111111"/>
          <w:shd w:val="clear" w:color="auto" w:fill="FFFFFF"/>
        </w:rPr>
        <w:t>Before running any workflow, all required R packages must be installed.</w:t>
      </w:r>
    </w:p>
    <w:p w14:paraId="36A01D05" w14:textId="77777777" w:rsidR="00A25E13" w:rsidRDefault="00000000">
      <w:pPr>
        <w:rPr>
          <w:rFonts w:cs="Times New Roman"/>
          <w:color w:val="111111"/>
          <w:shd w:val="clear" w:color="auto" w:fill="FFFFFF"/>
        </w:rPr>
      </w:pPr>
      <w:r>
        <w:rPr>
          <w:rFonts w:cs="Times New Roman"/>
          <w:color w:val="111111"/>
          <w:shd w:val="clear" w:color="auto" w:fill="FFFFFF"/>
        </w:rPr>
        <w:t>You can automatically install all dependencies by running:</w:t>
      </w:r>
    </w:p>
    <w:p w14:paraId="37861099" w14:textId="77777777" w:rsidR="00A25E13" w:rsidRDefault="00A25E13">
      <w:pPr>
        <w:rPr>
          <w:rFonts w:cs="Times New Roman"/>
          <w:color w:val="111111"/>
          <w:shd w:val="clear" w:color="auto" w:fill="FFFFFF"/>
        </w:rPr>
      </w:pPr>
    </w:p>
    <w:p w14:paraId="2D3797DF" w14:textId="77777777" w:rsidR="00A25E13" w:rsidRDefault="00000000">
      <w:pPr>
        <w:jc w:val="center"/>
        <w:rPr>
          <w:rStyle w:val="HTML-kod"/>
        </w:rPr>
      </w:pPr>
      <w:proofErr w:type="spellStart"/>
      <w:proofErr w:type="gramStart"/>
      <w:r>
        <w:rPr>
          <w:rStyle w:val="HTML-kod"/>
        </w:rPr>
        <w:t>Rscript</w:t>
      </w:r>
      <w:proofErr w:type="spellEnd"/>
      <w:r>
        <w:rPr>
          <w:rStyle w:val="HTML-kod"/>
          <w:rFonts w:hint="eastAsia"/>
        </w:rPr>
        <w:t xml:space="preserve"> .</w:t>
      </w:r>
      <w:proofErr w:type="gramEnd"/>
      <w:r>
        <w:rPr>
          <w:rStyle w:val="HTML-kod"/>
          <w:rFonts w:hint="eastAsia"/>
        </w:rPr>
        <w:t>/</w:t>
      </w:r>
      <w:proofErr w:type="spellStart"/>
      <w:r>
        <w:rPr>
          <w:rStyle w:val="HTML-kod"/>
          <w:rFonts w:hint="eastAsia"/>
        </w:rPr>
        <w:t>Softwa</w:t>
      </w:r>
      <w:r>
        <w:rPr>
          <w:rStyle w:val="HTML-kod"/>
        </w:rPr>
        <w:t>r</w:t>
      </w:r>
      <w:r>
        <w:rPr>
          <w:rStyle w:val="HTML-kod"/>
          <w:rFonts w:hint="eastAsia"/>
        </w:rPr>
        <w:t>eInstall.</w:t>
      </w:r>
      <w:r>
        <w:rPr>
          <w:rStyle w:val="HTML-kod"/>
        </w:rPr>
        <w:t>r</w:t>
      </w:r>
      <w:proofErr w:type="spellEnd"/>
    </w:p>
    <w:p w14:paraId="48CA1B21" w14:textId="77777777" w:rsidR="00A25E13" w:rsidRDefault="00A25E13"/>
    <w:p w14:paraId="0C7FA805" w14:textId="77777777" w:rsidR="00A25E13" w:rsidRDefault="00000000">
      <w:r>
        <w:t>This script detects missing libraries and installs them as needed.</w:t>
      </w:r>
    </w:p>
    <w:p w14:paraId="185D71EE" w14:textId="77777777" w:rsidR="00A25E13" w:rsidRDefault="00000000">
      <w:pPr>
        <w:pStyle w:val="Nagwek1"/>
        <w:numPr>
          <w:ilvl w:val="0"/>
          <w:numId w:val="1"/>
        </w:numPr>
        <w:rPr>
          <w:rFonts w:eastAsia="SimSun" w:cs="Times New Roman"/>
        </w:rPr>
      </w:pPr>
      <w:bookmarkStart w:id="6" w:name="_Toc217291888"/>
      <w:r>
        <w:rPr>
          <w:rFonts w:eastAsia="SimSun" w:cs="Times New Roman"/>
        </w:rPr>
        <w:t>Shared concepts (Modules 1–3: SNV, INDEL, SV)</w:t>
      </w:r>
      <w:bookmarkEnd w:id="6"/>
    </w:p>
    <w:p w14:paraId="53E86E15" w14:textId="77777777" w:rsidR="00A25E13" w:rsidRDefault="00000000">
      <w:pPr>
        <w:jc w:val="both"/>
      </w:pPr>
      <w:r>
        <w:t>Modules 1–3 (SNV, INDEL, SV) use a unified command-line interface, shared directory structure, and a common workflow architecture. Unless explicitly stated, all three modules use the same framework.</w:t>
      </w:r>
    </w:p>
    <w:p w14:paraId="16D4056E" w14:textId="77777777" w:rsidR="00A25E13" w:rsidRDefault="00000000">
      <w:pPr>
        <w:pStyle w:val="Nagwek2"/>
      </w:pPr>
      <w:bookmarkStart w:id="7" w:name="_Toc217291889"/>
      <w:r>
        <w:t>2.1 Example Pipeline Execution</w:t>
      </w:r>
      <w:bookmarkEnd w:id="7"/>
    </w:p>
    <w:p w14:paraId="5EE112B8" w14:textId="77777777" w:rsidR="00A25E13" w:rsidRDefault="00000000">
      <w:pPr>
        <w:rPr>
          <w:rFonts w:cs="Times New Roman"/>
        </w:rPr>
      </w:pPr>
      <w:r>
        <w:rPr>
          <w:rFonts w:cs="Times New Roman"/>
        </w:rPr>
        <w:t>Running the SNV pipeline with all default parameters:</w:t>
      </w:r>
    </w:p>
    <w:p w14:paraId="7B97FACD" w14:textId="77777777" w:rsidR="00A25E13" w:rsidRDefault="00A25E13">
      <w:pPr>
        <w:rPr>
          <w:rFonts w:cs="Times New Roman"/>
        </w:rPr>
      </w:pPr>
    </w:p>
    <w:p w14:paraId="107D8223" w14:textId="77777777" w:rsidR="00A25E13" w:rsidRDefault="00000000">
      <w:pPr>
        <w:jc w:val="center"/>
        <w:rPr>
          <w:rStyle w:val="HTML-kod"/>
        </w:rPr>
      </w:pPr>
      <w:proofErr w:type="spellStart"/>
      <w:proofErr w:type="gramStart"/>
      <w:r>
        <w:rPr>
          <w:rStyle w:val="HTML-kod"/>
        </w:rPr>
        <w:t>Rscript</w:t>
      </w:r>
      <w:proofErr w:type="spellEnd"/>
      <w:r>
        <w:rPr>
          <w:rStyle w:val="HTML-kod"/>
          <w:rFonts w:hint="eastAsia"/>
        </w:rPr>
        <w:t xml:space="preserve"> .</w:t>
      </w:r>
      <w:proofErr w:type="gramEnd"/>
      <w:r>
        <w:rPr>
          <w:rStyle w:val="HTML-kod"/>
          <w:rFonts w:hint="eastAsia"/>
        </w:rPr>
        <w:t>/</w:t>
      </w:r>
      <w:proofErr w:type="spellStart"/>
      <w:proofErr w:type="gramStart"/>
      <w:r>
        <w:rPr>
          <w:rStyle w:val="HTML-kod"/>
        </w:rPr>
        <w:t>snv.r</w:t>
      </w:r>
      <w:proofErr w:type="spellEnd"/>
      <w:proofErr w:type="gramEnd"/>
    </w:p>
    <w:p w14:paraId="39F62F57" w14:textId="77777777" w:rsidR="00A25E13" w:rsidRDefault="00000000">
      <w:pPr>
        <w:rPr>
          <w:rFonts w:cs="Times New Roman"/>
        </w:rPr>
      </w:pPr>
      <w:r>
        <w:rPr>
          <w:rFonts w:cs="Times New Roman"/>
        </w:rPr>
        <w:t xml:space="preserve">Running the </w:t>
      </w:r>
      <w:r w:rsidRPr="00FC1E8B">
        <w:rPr>
          <w:rFonts w:cs="Times New Roman"/>
        </w:rPr>
        <w:t>INDEL</w:t>
      </w:r>
      <w:r>
        <w:rPr>
          <w:rFonts w:cs="Times New Roman"/>
        </w:rPr>
        <w:t xml:space="preserve"> pipeline with all default parameters:</w:t>
      </w:r>
    </w:p>
    <w:p w14:paraId="3482E00B" w14:textId="77777777" w:rsidR="00A25E13" w:rsidRDefault="00A25E13">
      <w:pPr>
        <w:rPr>
          <w:rFonts w:cs="Times New Roman"/>
        </w:rPr>
      </w:pPr>
    </w:p>
    <w:p w14:paraId="1BD9CBC2" w14:textId="77777777" w:rsidR="00A25E13" w:rsidRDefault="00000000">
      <w:pPr>
        <w:jc w:val="center"/>
        <w:rPr>
          <w:rFonts w:cs="Times New Roman"/>
        </w:rPr>
      </w:pPr>
      <w:proofErr w:type="spellStart"/>
      <w:proofErr w:type="gramStart"/>
      <w:r>
        <w:rPr>
          <w:rStyle w:val="HTML-kod"/>
        </w:rPr>
        <w:t>Rscript</w:t>
      </w:r>
      <w:proofErr w:type="spellEnd"/>
      <w:r>
        <w:rPr>
          <w:rStyle w:val="HTML-kod"/>
          <w:rFonts w:hint="eastAsia"/>
        </w:rPr>
        <w:t xml:space="preserve"> .</w:t>
      </w:r>
      <w:proofErr w:type="gramEnd"/>
      <w:r>
        <w:rPr>
          <w:rStyle w:val="HTML-kod"/>
          <w:rFonts w:hint="eastAsia"/>
        </w:rPr>
        <w:t>/</w:t>
      </w:r>
      <w:proofErr w:type="spellStart"/>
      <w:proofErr w:type="gramStart"/>
      <w:r w:rsidRPr="00FC1E8B">
        <w:rPr>
          <w:rStyle w:val="HTML-kod"/>
        </w:rPr>
        <w:t>indel</w:t>
      </w:r>
      <w:r>
        <w:rPr>
          <w:rStyle w:val="HTML-kod"/>
        </w:rPr>
        <w:t>.r</w:t>
      </w:r>
      <w:proofErr w:type="spellEnd"/>
      <w:proofErr w:type="gramEnd"/>
    </w:p>
    <w:p w14:paraId="0D6A8914" w14:textId="77777777" w:rsidR="00A25E13" w:rsidRDefault="00000000">
      <w:pPr>
        <w:rPr>
          <w:rFonts w:cs="Times New Roman"/>
        </w:rPr>
      </w:pPr>
      <w:r>
        <w:rPr>
          <w:rFonts w:cs="Times New Roman"/>
        </w:rPr>
        <w:t>Running the SV pipeline with all default parameters:</w:t>
      </w:r>
    </w:p>
    <w:p w14:paraId="4B196F33" w14:textId="77777777" w:rsidR="00A25E13" w:rsidRDefault="00A25E13">
      <w:pPr>
        <w:rPr>
          <w:rFonts w:cs="Times New Roman"/>
        </w:rPr>
      </w:pPr>
    </w:p>
    <w:p w14:paraId="29CBD471" w14:textId="77777777" w:rsidR="00A25E13" w:rsidRDefault="00000000">
      <w:pPr>
        <w:jc w:val="center"/>
        <w:rPr>
          <w:rStyle w:val="HTML-kod"/>
        </w:rPr>
      </w:pPr>
      <w:proofErr w:type="spellStart"/>
      <w:proofErr w:type="gramStart"/>
      <w:r>
        <w:rPr>
          <w:rStyle w:val="HTML-kod"/>
        </w:rPr>
        <w:t>Rscript</w:t>
      </w:r>
      <w:proofErr w:type="spellEnd"/>
      <w:r>
        <w:rPr>
          <w:rStyle w:val="HTML-kod"/>
          <w:rFonts w:hint="eastAsia"/>
        </w:rPr>
        <w:t xml:space="preserve"> .</w:t>
      </w:r>
      <w:proofErr w:type="gramEnd"/>
      <w:r>
        <w:rPr>
          <w:rStyle w:val="HTML-kod"/>
          <w:rFonts w:hint="eastAsia"/>
        </w:rPr>
        <w:t>/</w:t>
      </w:r>
      <w:proofErr w:type="spellStart"/>
      <w:proofErr w:type="gramStart"/>
      <w:r>
        <w:rPr>
          <w:rStyle w:val="HTML-kod"/>
        </w:rPr>
        <w:t>sv.r</w:t>
      </w:r>
      <w:proofErr w:type="spellEnd"/>
      <w:proofErr w:type="gramEnd"/>
    </w:p>
    <w:p w14:paraId="0BA1AF85" w14:textId="77777777" w:rsidR="00A25E13" w:rsidRDefault="00000000">
      <w:r>
        <w:t>Each command executes the full workflow on the provided example data.</w:t>
      </w:r>
    </w:p>
    <w:p w14:paraId="54D74B32" w14:textId="77777777" w:rsidR="00A25E13" w:rsidRDefault="00000000">
      <w:pPr>
        <w:pStyle w:val="Nagwek2"/>
        <w:rPr>
          <w:rFonts w:eastAsia="SimSun" w:cs="Times New Roman"/>
        </w:rPr>
      </w:pPr>
      <w:bookmarkStart w:id="8" w:name="_Toc217291890"/>
      <w:r>
        <w:rPr>
          <w:rFonts w:eastAsia="SimSun" w:cs="Times New Roman"/>
        </w:rPr>
        <w:lastRenderedPageBreak/>
        <w:t>2.2 Command-line Arguments</w:t>
      </w:r>
      <w:bookmarkEnd w:id="8"/>
    </w:p>
    <w:p w14:paraId="626C9ABF" w14:textId="77777777" w:rsidR="00A25E13" w:rsidRDefault="00000000">
      <w:pPr>
        <w:rPr>
          <w:rFonts w:cs="Times New Roman"/>
        </w:rPr>
      </w:pPr>
      <w:r>
        <w:rPr>
          <w:rFonts w:cs="Times New Roman"/>
        </w:rPr>
        <w:t>Shared arguments (all pipelines):</w:t>
      </w:r>
    </w:p>
    <w:tbl>
      <w:tblPr>
        <w:tblW w:w="4999" w:type="pct"/>
        <w:tblCellSpacing w:w="15" w:type="dxa"/>
        <w:tblCellMar>
          <w:top w:w="15" w:type="dxa"/>
          <w:left w:w="15" w:type="dxa"/>
          <w:bottom w:w="15" w:type="dxa"/>
          <w:right w:w="15" w:type="dxa"/>
        </w:tblCellMar>
        <w:tblLook w:val="04A0" w:firstRow="1" w:lastRow="0" w:firstColumn="1" w:lastColumn="0" w:noHBand="0" w:noVBand="1"/>
      </w:tblPr>
      <w:tblGrid>
        <w:gridCol w:w="1817"/>
        <w:gridCol w:w="6235"/>
        <w:gridCol w:w="2141"/>
      </w:tblGrid>
      <w:tr w:rsidR="00A25E13" w14:paraId="6FC9EDD5" w14:textId="77777777">
        <w:trPr>
          <w:tblHeader/>
          <w:tblCellSpacing w:w="15" w:type="dxa"/>
        </w:trPr>
        <w:tc>
          <w:tcPr>
            <w:tcW w:w="171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B798C91" w14:textId="77777777" w:rsidR="00A25E13" w:rsidRDefault="00000000">
            <w:pPr>
              <w:jc w:val="center"/>
              <w:rPr>
                <w:rStyle w:val="HTML-kod"/>
              </w:rPr>
            </w:pPr>
            <w:r>
              <w:rPr>
                <w:rFonts w:ascii="SimSun" w:hAnsi="SimSun"/>
                <w:b/>
                <w:bCs/>
                <w:lang w:bidi="ar"/>
              </w:rPr>
              <w:t>Argument</w:t>
            </w:r>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28832" w14:textId="77777777" w:rsidR="00A25E13" w:rsidRDefault="00000000">
            <w:pPr>
              <w:jc w:val="center"/>
              <w:rPr>
                <w:rFonts w:cs="Times New Roman"/>
                <w:bCs/>
                <w:color w:val="000000"/>
              </w:rPr>
            </w:pPr>
            <w:r>
              <w:rPr>
                <w:rFonts w:ascii="SimSun" w:hAnsi="SimSun"/>
                <w:b/>
                <w:bCs/>
                <w:lang w:bidi="ar"/>
              </w:rPr>
              <w:t>Description</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FA0D5" w14:textId="77777777" w:rsidR="00A25E13" w:rsidRDefault="00000000">
            <w:pPr>
              <w:jc w:val="center"/>
              <w:rPr>
                <w:rFonts w:cs="Times New Roman"/>
                <w:bCs/>
                <w:color w:val="000000"/>
              </w:rPr>
            </w:pPr>
            <w:r>
              <w:rPr>
                <w:rFonts w:ascii="SimSun" w:hAnsi="SimSun"/>
                <w:b/>
                <w:bCs/>
                <w:lang w:bidi="ar"/>
              </w:rPr>
              <w:t>Default</w:t>
            </w:r>
          </w:p>
        </w:tc>
      </w:tr>
      <w:tr w:rsidR="00A25E13" w14:paraId="71CB7BA7"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6039C" w14:textId="77777777" w:rsidR="00A25E13" w:rsidRDefault="00000000">
            <w:pPr>
              <w:rPr>
                <w:rStyle w:val="HTML-kod"/>
              </w:rPr>
            </w:pPr>
            <w:r>
              <w:rPr>
                <w:rStyle w:val="HTML-kod"/>
                <w:rFonts w:ascii="SimSun" w:hAnsi="SimSun" w:cs="SimSun"/>
                <w:sz w:val="24"/>
                <w:szCs w:val="24"/>
                <w:lang w:bidi="ar"/>
              </w:rPr>
              <w:t>-g, --gene</w:t>
            </w:r>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53BA2" w14:textId="77777777" w:rsidR="00A25E13" w:rsidRDefault="00000000">
            <w:pPr>
              <w:rPr>
                <w:rFonts w:cs="Times New Roman"/>
                <w:color w:val="000000"/>
              </w:rPr>
            </w:pPr>
            <w:r>
              <w:rPr>
                <w:rFonts w:ascii="SimSun" w:hAnsi="SimSun"/>
                <w:color w:val="000000"/>
                <w:lang w:bidi="ar"/>
              </w:rPr>
              <w:t xml:space="preserve">Gene </w:t>
            </w:r>
            <w:proofErr w:type="spellStart"/>
            <w:r>
              <w:rPr>
                <w:rFonts w:ascii="SimSun" w:hAnsi="SimSun"/>
                <w:color w:val="000000"/>
                <w:lang w:bidi="ar"/>
              </w:rPr>
              <w:t>basename</w:t>
            </w:r>
            <w:proofErr w:type="spellEnd"/>
            <w:r>
              <w:rPr>
                <w:rFonts w:ascii="SimSun" w:hAnsi="SimSun"/>
                <w:color w:val="000000"/>
                <w:lang w:bidi="ar"/>
              </w:rPr>
              <w:t xml:space="preserve"> used for analysis and file matching</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D8607" w14:textId="77777777" w:rsidR="00A25E13" w:rsidRDefault="00000000">
            <w:pPr>
              <w:rPr>
                <w:rFonts w:cs="Times New Roman"/>
                <w:color w:val="000000"/>
              </w:rPr>
            </w:pPr>
            <w:r>
              <w:rPr>
                <w:rStyle w:val="HTML-kod"/>
                <w:rFonts w:ascii="SimSun" w:hAnsi="SimSun" w:cs="SimSun"/>
                <w:sz w:val="24"/>
                <w:szCs w:val="24"/>
                <w:lang w:bidi="ar"/>
              </w:rPr>
              <w:t>"GENE"</w:t>
            </w:r>
          </w:p>
        </w:tc>
      </w:tr>
      <w:tr w:rsidR="00A25E13" w14:paraId="52264116"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3AFF4" w14:textId="77777777" w:rsidR="00A25E13" w:rsidRDefault="00000000">
            <w:pPr>
              <w:rPr>
                <w:rStyle w:val="HTML-kod"/>
              </w:rPr>
            </w:pPr>
            <w:r>
              <w:rPr>
                <w:rStyle w:val="HTML-kod"/>
                <w:rFonts w:ascii="SimSun" w:hAnsi="SimSun" w:cs="SimSun"/>
                <w:sz w:val="24"/>
                <w:szCs w:val="24"/>
                <w:lang w:bidi="ar"/>
              </w:rPr>
              <w:t>-</w:t>
            </w:r>
            <w:proofErr w:type="spellStart"/>
            <w:r>
              <w:rPr>
                <w:rStyle w:val="HTML-kod"/>
                <w:rFonts w:ascii="SimSun" w:hAnsi="SimSun" w:cs="SimSun"/>
                <w:sz w:val="24"/>
                <w:szCs w:val="24"/>
                <w:lang w:bidi="ar"/>
              </w:rPr>
              <w:t>i</w:t>
            </w:r>
            <w:proofErr w:type="spellEnd"/>
            <w:r>
              <w:rPr>
                <w:rStyle w:val="HTML-kod"/>
                <w:rFonts w:ascii="SimSun" w:hAnsi="SimSun" w:cs="SimSun"/>
                <w:sz w:val="24"/>
                <w:szCs w:val="24"/>
                <w:lang w:bidi="ar"/>
              </w:rPr>
              <w:t>, --</w:t>
            </w:r>
            <w:proofErr w:type="spellStart"/>
            <w:r>
              <w:rPr>
                <w:rStyle w:val="HTML-kod"/>
                <w:rFonts w:ascii="SimSun" w:hAnsi="SimSun" w:cs="SimSun"/>
                <w:sz w:val="24"/>
                <w:szCs w:val="24"/>
                <w:lang w:bidi="ar"/>
              </w:rPr>
              <w:t>input_dir</w:t>
            </w:r>
            <w:proofErr w:type="spellEnd"/>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1E7E6" w14:textId="77777777" w:rsidR="00A25E13" w:rsidRDefault="00000000">
            <w:pPr>
              <w:rPr>
                <w:rFonts w:cs="Times New Roman"/>
                <w:color w:val="000000"/>
              </w:rPr>
            </w:pPr>
            <w:r>
              <w:rPr>
                <w:rFonts w:ascii="SimSun" w:hAnsi="SimSun"/>
                <w:color w:val="000000"/>
                <w:lang w:bidi="ar"/>
              </w:rPr>
              <w:t>Input directory containing all required files and subdirectories</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A4E9A" w14:textId="77777777" w:rsidR="00A25E13" w:rsidRDefault="00000000">
            <w:pPr>
              <w:rPr>
                <w:rFonts w:cs="Times New Roman"/>
                <w:color w:val="000000"/>
              </w:rPr>
            </w:pPr>
            <w:r>
              <w:rPr>
                <w:rStyle w:val="HTML-kod"/>
                <w:rFonts w:ascii="SimSun" w:hAnsi="SimSun" w:cs="SimSun"/>
                <w:sz w:val="24"/>
                <w:szCs w:val="24"/>
                <w:lang w:bidi="ar"/>
              </w:rPr>
              <w:t>"."</w:t>
            </w:r>
            <w:r>
              <w:rPr>
                <w:rFonts w:ascii="SimSun" w:hAnsi="SimSun"/>
                <w:lang w:bidi="ar"/>
              </w:rPr>
              <w:t xml:space="preserve"> (current directory)</w:t>
            </w:r>
          </w:p>
        </w:tc>
      </w:tr>
      <w:tr w:rsidR="00A25E13" w14:paraId="6D4A72BC"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BCC59" w14:textId="77777777" w:rsidR="00A25E13" w:rsidRDefault="00000000">
            <w:pPr>
              <w:rPr>
                <w:rStyle w:val="HTML-kod"/>
              </w:rPr>
            </w:pPr>
            <w:r>
              <w:rPr>
                <w:rStyle w:val="HTML-kod"/>
                <w:rFonts w:ascii="SimSun" w:hAnsi="SimSun" w:cs="SimSun"/>
                <w:sz w:val="24"/>
                <w:szCs w:val="24"/>
                <w:lang w:bidi="ar"/>
              </w:rPr>
              <w:t>-o, --</w:t>
            </w:r>
            <w:proofErr w:type="spellStart"/>
            <w:r>
              <w:rPr>
                <w:rStyle w:val="HTML-kod"/>
                <w:rFonts w:ascii="SimSun" w:hAnsi="SimSun" w:cs="SimSun"/>
                <w:sz w:val="24"/>
                <w:szCs w:val="24"/>
                <w:lang w:bidi="ar"/>
              </w:rPr>
              <w:t>output_dir</w:t>
            </w:r>
            <w:proofErr w:type="spellEnd"/>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B46A1" w14:textId="77777777" w:rsidR="00A25E13" w:rsidRDefault="00000000">
            <w:pPr>
              <w:rPr>
                <w:rFonts w:ascii="SimSun" w:hAnsi="SimSun"/>
                <w:lang w:bidi="ar"/>
              </w:rPr>
            </w:pPr>
            <w:r>
              <w:rPr>
                <w:rFonts w:ascii="SimSun" w:hAnsi="SimSun"/>
                <w:lang w:bidi="ar"/>
              </w:rPr>
              <w:t>Directory to store generated plots</w:t>
            </w:r>
          </w:p>
          <w:p w14:paraId="29D14F3A" w14:textId="77777777" w:rsidR="00A25E13" w:rsidRPr="00FC1E8B" w:rsidRDefault="00000000">
            <w:pPr>
              <w:rPr>
                <w:rFonts w:ascii="SimSun" w:hAnsi="SimSun"/>
                <w:lang w:bidi="ar"/>
              </w:rPr>
            </w:pPr>
            <w:r w:rsidRPr="00FC1E8B">
              <w:rPr>
                <w:rFonts w:ascii="SimSun" w:hAnsi="SimSun"/>
                <w:lang w:bidi="ar"/>
              </w:rPr>
              <w:t>(depending on pipeline)</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93B83" w14:textId="77777777" w:rsidR="00A25E13" w:rsidRDefault="00000000">
            <w:pPr>
              <w:rPr>
                <w:rStyle w:val="HTML-kod"/>
                <w:rFonts w:ascii="SimSun" w:hAnsi="SimSun" w:cs="SimSun"/>
                <w:sz w:val="24"/>
                <w:szCs w:val="24"/>
                <w:lang w:bidi="ar"/>
              </w:rPr>
            </w:pPr>
            <w:r>
              <w:rPr>
                <w:rStyle w:val="HTML-kod"/>
                <w:rFonts w:ascii="SimSun" w:hAnsi="SimSun" w:cs="SimSun"/>
                <w:sz w:val="24"/>
                <w:szCs w:val="24"/>
                <w:lang w:bidi="ar"/>
              </w:rPr>
              <w:t>"</w:t>
            </w:r>
            <w:proofErr w:type="spellStart"/>
            <w:proofErr w:type="gramStart"/>
            <w:r>
              <w:rPr>
                <w:rStyle w:val="HTML-kod"/>
                <w:rFonts w:ascii="SimSun" w:hAnsi="SimSun" w:cs="SimSun"/>
                <w:sz w:val="24"/>
                <w:szCs w:val="24"/>
                <w:lang w:bidi="ar"/>
              </w:rPr>
              <w:t>snv</w:t>
            </w:r>
            <w:proofErr w:type="gramEnd"/>
            <w:r>
              <w:rPr>
                <w:rStyle w:val="HTML-kod"/>
                <w:rFonts w:ascii="SimSun" w:hAnsi="SimSun" w:cs="SimSun"/>
                <w:sz w:val="24"/>
                <w:szCs w:val="24"/>
                <w:lang w:bidi="ar"/>
              </w:rPr>
              <w:t>_results</w:t>
            </w:r>
            <w:proofErr w:type="spellEnd"/>
            <w:r>
              <w:rPr>
                <w:rStyle w:val="HTML-kod"/>
                <w:rFonts w:ascii="SimSun" w:hAnsi="SimSun" w:cs="SimSun"/>
                <w:sz w:val="24"/>
                <w:szCs w:val="24"/>
                <w:lang w:bidi="ar"/>
              </w:rPr>
              <w:t>"/</w:t>
            </w:r>
          </w:p>
          <w:p w14:paraId="71CCE974" w14:textId="77777777" w:rsidR="00A25E13" w:rsidRDefault="00000000">
            <w:pPr>
              <w:rPr>
                <w:rStyle w:val="HTML-kod"/>
                <w:rFonts w:ascii="SimSun" w:hAnsi="SimSun" w:cs="SimSun"/>
                <w:sz w:val="24"/>
                <w:szCs w:val="24"/>
                <w:lang w:bidi="ar"/>
              </w:rPr>
            </w:pPr>
            <w:r>
              <w:rPr>
                <w:rStyle w:val="HTML-kod"/>
                <w:rFonts w:ascii="SimSun" w:hAnsi="SimSun" w:cs="SimSun"/>
                <w:sz w:val="24"/>
                <w:szCs w:val="24"/>
                <w:lang w:bidi="ar"/>
              </w:rPr>
              <w:t>"</w:t>
            </w:r>
            <w:proofErr w:type="spellStart"/>
            <w:proofErr w:type="gramStart"/>
            <w:r>
              <w:rPr>
                <w:rStyle w:val="HTML-kod"/>
                <w:rFonts w:ascii="SimSun" w:hAnsi="SimSun" w:cs="SimSun"/>
                <w:sz w:val="24"/>
                <w:szCs w:val="24"/>
                <w:lang w:bidi="ar"/>
              </w:rPr>
              <w:t>indel</w:t>
            </w:r>
            <w:proofErr w:type="gramEnd"/>
            <w:r>
              <w:rPr>
                <w:rStyle w:val="HTML-kod"/>
                <w:rFonts w:ascii="SimSun" w:hAnsi="SimSun" w:cs="SimSun"/>
                <w:sz w:val="24"/>
                <w:szCs w:val="24"/>
                <w:lang w:bidi="ar"/>
              </w:rPr>
              <w:t>_results</w:t>
            </w:r>
            <w:proofErr w:type="spellEnd"/>
            <w:r>
              <w:rPr>
                <w:rStyle w:val="HTML-kod"/>
                <w:rFonts w:ascii="SimSun" w:hAnsi="SimSun" w:cs="SimSun"/>
                <w:sz w:val="24"/>
                <w:szCs w:val="24"/>
                <w:lang w:bidi="ar"/>
              </w:rPr>
              <w:t>"/</w:t>
            </w:r>
          </w:p>
          <w:p w14:paraId="5D24F150" w14:textId="77777777" w:rsidR="00A25E13" w:rsidRDefault="00000000">
            <w:pPr>
              <w:rPr>
                <w:rStyle w:val="HTML-kod"/>
                <w:rFonts w:ascii="SimSun" w:hAnsi="SimSun" w:cs="SimSun"/>
                <w:sz w:val="24"/>
                <w:szCs w:val="24"/>
                <w:lang w:bidi="ar"/>
              </w:rPr>
            </w:pPr>
            <w:r>
              <w:rPr>
                <w:rStyle w:val="HTML-kod"/>
                <w:rFonts w:ascii="SimSun" w:hAnsi="SimSun" w:cs="SimSun"/>
                <w:sz w:val="24"/>
                <w:szCs w:val="24"/>
                <w:lang w:bidi="ar"/>
              </w:rPr>
              <w:t>"</w:t>
            </w:r>
            <w:proofErr w:type="spellStart"/>
            <w:proofErr w:type="gramStart"/>
            <w:r>
              <w:rPr>
                <w:rStyle w:val="HTML-kod"/>
                <w:rFonts w:ascii="SimSun" w:hAnsi="SimSun" w:cs="SimSun"/>
                <w:sz w:val="24"/>
                <w:szCs w:val="24"/>
                <w:lang w:bidi="ar"/>
              </w:rPr>
              <w:t>sv</w:t>
            </w:r>
            <w:proofErr w:type="gramEnd"/>
            <w:r>
              <w:rPr>
                <w:rStyle w:val="HTML-kod"/>
                <w:rFonts w:ascii="SimSun" w:hAnsi="SimSun" w:cs="SimSun"/>
                <w:sz w:val="24"/>
                <w:szCs w:val="24"/>
                <w:lang w:bidi="ar"/>
              </w:rPr>
              <w:t>_results</w:t>
            </w:r>
            <w:proofErr w:type="spellEnd"/>
            <w:r>
              <w:rPr>
                <w:rStyle w:val="HTML-kod"/>
                <w:rFonts w:ascii="SimSun" w:hAnsi="SimSun" w:cs="SimSun"/>
                <w:sz w:val="24"/>
                <w:szCs w:val="24"/>
                <w:lang w:bidi="ar"/>
              </w:rPr>
              <w:t>"</w:t>
            </w:r>
          </w:p>
        </w:tc>
      </w:tr>
      <w:tr w:rsidR="00A25E13" w14:paraId="0108625A"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08CFB" w14:textId="77777777" w:rsidR="00A25E13" w:rsidRDefault="00000000">
            <w:pPr>
              <w:rPr>
                <w:rStyle w:val="HTML-kod"/>
              </w:rPr>
            </w:pPr>
            <w:r>
              <w:rPr>
                <w:rStyle w:val="HTML-kod"/>
                <w:rFonts w:ascii="SimSun" w:hAnsi="SimSun" w:cs="SimSun"/>
                <w:sz w:val="24"/>
                <w:szCs w:val="24"/>
                <w:lang w:bidi="ar"/>
              </w:rPr>
              <w:t>-s, --step</w:t>
            </w:r>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D6E98" w14:textId="77777777" w:rsidR="00A25E13" w:rsidRDefault="00000000">
            <w:pPr>
              <w:rPr>
                <w:rFonts w:cs="Times New Roman"/>
                <w:color w:val="000000"/>
              </w:rPr>
            </w:pPr>
            <w:r>
              <w:rPr>
                <w:rFonts w:ascii="SimSun" w:hAnsi="SimSun"/>
                <w:lang w:bidi="ar"/>
              </w:rPr>
              <w:t>Workflow steps to run (pipeline-specific, see below)</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8AF42" w14:textId="77777777" w:rsidR="00A25E13" w:rsidRDefault="00000000">
            <w:pPr>
              <w:rPr>
                <w:rFonts w:cs="Times New Roman"/>
                <w:color w:val="000000"/>
              </w:rPr>
            </w:pPr>
            <w:proofErr w:type="gramStart"/>
            <w:r>
              <w:rPr>
                <w:rFonts w:ascii="SimSun" w:hAnsi="SimSun"/>
                <w:lang w:bidi="ar"/>
              </w:rPr>
              <w:t>see</w:t>
            </w:r>
            <w:proofErr w:type="gramEnd"/>
            <w:r>
              <w:rPr>
                <w:rFonts w:ascii="SimSun" w:hAnsi="SimSun"/>
                <w:lang w:bidi="ar"/>
              </w:rPr>
              <w:t xml:space="preserve"> below</w:t>
            </w:r>
          </w:p>
        </w:tc>
      </w:tr>
      <w:tr w:rsidR="00A25E13" w14:paraId="7BFF08F5"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B1D556" w14:textId="77777777" w:rsidR="00A25E13" w:rsidRDefault="00000000">
            <w:pPr>
              <w:rPr>
                <w:rStyle w:val="HTML-kod"/>
              </w:rPr>
            </w:pPr>
            <w:r>
              <w:rPr>
                <w:rStyle w:val="HTML-kod"/>
                <w:rFonts w:ascii="SimSun" w:hAnsi="SimSun" w:cs="SimSun"/>
                <w:sz w:val="24"/>
                <w:szCs w:val="24"/>
                <w:lang w:bidi="ar"/>
              </w:rPr>
              <w:t>--</w:t>
            </w:r>
            <w:proofErr w:type="spellStart"/>
            <w:r>
              <w:rPr>
                <w:rStyle w:val="HTML-kod"/>
                <w:rFonts w:ascii="SimSun" w:hAnsi="SimSun" w:cs="SimSun"/>
                <w:sz w:val="24"/>
                <w:szCs w:val="24"/>
                <w:lang w:bidi="ar"/>
              </w:rPr>
              <w:t>min_size</w:t>
            </w:r>
            <w:proofErr w:type="spellEnd"/>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21863" w14:textId="77777777" w:rsidR="00A25E13" w:rsidRDefault="00000000">
            <w:pPr>
              <w:rPr>
                <w:rFonts w:cs="Times New Roman"/>
                <w:color w:val="000000"/>
              </w:rPr>
            </w:pPr>
            <w:r>
              <w:rPr>
                <w:rFonts w:ascii="SimSun" w:hAnsi="SimSun"/>
                <w:lang w:bidi="ar"/>
              </w:rPr>
              <w:t>Minimum bubble size</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E7298" w14:textId="77777777" w:rsidR="00A25E13" w:rsidRDefault="00000000">
            <w:pPr>
              <w:rPr>
                <w:rFonts w:cs="Times New Roman"/>
                <w:color w:val="000000"/>
              </w:rPr>
            </w:pPr>
            <w:r>
              <w:rPr>
                <w:rFonts w:ascii="SimSun" w:hAnsi="SimSun"/>
                <w:lang w:bidi="ar"/>
              </w:rPr>
              <w:t>1</w:t>
            </w:r>
          </w:p>
        </w:tc>
      </w:tr>
      <w:tr w:rsidR="00A25E13" w14:paraId="6D54BB78" w14:textId="77777777">
        <w:trPr>
          <w:tblCellSpacing w:w="15" w:type="dxa"/>
        </w:trPr>
        <w:tc>
          <w:tcPr>
            <w:tcW w:w="1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793BF" w14:textId="77777777" w:rsidR="00A25E13" w:rsidRDefault="00000000">
            <w:pPr>
              <w:rPr>
                <w:rStyle w:val="HTML-kod"/>
              </w:rPr>
            </w:pPr>
            <w:r>
              <w:rPr>
                <w:rStyle w:val="HTML-kod"/>
                <w:rFonts w:ascii="SimSun" w:hAnsi="SimSun" w:cs="SimSun"/>
                <w:sz w:val="24"/>
                <w:szCs w:val="24"/>
                <w:lang w:bidi="ar"/>
              </w:rPr>
              <w:t>--</w:t>
            </w:r>
            <w:proofErr w:type="spellStart"/>
            <w:r>
              <w:rPr>
                <w:rStyle w:val="HTML-kod"/>
                <w:rFonts w:ascii="SimSun" w:hAnsi="SimSun" w:cs="SimSun"/>
                <w:sz w:val="24"/>
                <w:szCs w:val="24"/>
                <w:lang w:bidi="ar"/>
              </w:rPr>
              <w:t>max_size</w:t>
            </w:r>
            <w:proofErr w:type="spellEnd"/>
          </w:p>
        </w:tc>
        <w:tc>
          <w:tcPr>
            <w:tcW w:w="6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BB9DC" w14:textId="77777777" w:rsidR="00A25E13" w:rsidRDefault="00000000">
            <w:pPr>
              <w:rPr>
                <w:rFonts w:cs="Times New Roman"/>
                <w:color w:val="000000"/>
              </w:rPr>
            </w:pPr>
            <w:r>
              <w:rPr>
                <w:rFonts w:ascii="SimSun" w:hAnsi="SimSun"/>
                <w:lang w:bidi="ar"/>
              </w:rPr>
              <w:t>Maximum bubble size</w:t>
            </w:r>
          </w:p>
        </w:tc>
        <w:tc>
          <w:tcPr>
            <w:tcW w:w="20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624F5" w14:textId="77777777" w:rsidR="00A25E13" w:rsidRDefault="00000000">
            <w:pPr>
              <w:rPr>
                <w:rFonts w:cs="Times New Roman"/>
                <w:color w:val="000000"/>
              </w:rPr>
            </w:pPr>
            <w:r>
              <w:rPr>
                <w:rFonts w:ascii="SimSun" w:hAnsi="SimSun"/>
                <w:lang w:bidi="ar"/>
              </w:rPr>
              <w:t>10</w:t>
            </w:r>
          </w:p>
        </w:tc>
      </w:tr>
    </w:tbl>
    <w:p w14:paraId="66A8DD28" w14:textId="77777777" w:rsidR="00A25E13" w:rsidRDefault="00A25E13">
      <w:pPr>
        <w:rPr>
          <w:lang w:val="pl-PL"/>
        </w:rPr>
      </w:pPr>
    </w:p>
    <w:p w14:paraId="77393D64" w14:textId="77777777" w:rsidR="00A25E13" w:rsidRDefault="00000000">
      <w:pPr>
        <w:rPr>
          <w:lang w:val="pl-PL"/>
        </w:rPr>
      </w:pPr>
      <w:r>
        <w:rPr>
          <w:lang w:val="pl-PL"/>
        </w:rPr>
        <w:t>SNV-</w:t>
      </w:r>
      <w:proofErr w:type="spellStart"/>
      <w:r>
        <w:rPr>
          <w:lang w:val="pl-PL"/>
        </w:rPr>
        <w:t>specific</w:t>
      </w:r>
      <w:proofErr w:type="spellEnd"/>
      <w:r>
        <w:rPr>
          <w:lang w:val="pl-PL"/>
        </w:rPr>
        <w:t xml:space="preserve"> </w:t>
      </w:r>
      <w:proofErr w:type="spellStart"/>
      <w:r>
        <w:rPr>
          <w:lang w:val="pl-PL"/>
        </w:rPr>
        <w:t>arguments</w:t>
      </w:r>
      <w:proofErr w:type="spellEnd"/>
      <w:r>
        <w:rPr>
          <w:lang w:val="pl-PL"/>
        </w:rPr>
        <w:t>:</w:t>
      </w:r>
    </w:p>
    <w:tbl>
      <w:tblPr>
        <w:tblW w:w="4999" w:type="pct"/>
        <w:tblCellSpacing w:w="15" w:type="dxa"/>
        <w:tblInd w:w="10" w:type="dxa"/>
        <w:tblCellMar>
          <w:top w:w="15" w:type="dxa"/>
          <w:left w:w="15" w:type="dxa"/>
          <w:bottom w:w="15" w:type="dxa"/>
          <w:right w:w="15" w:type="dxa"/>
        </w:tblCellMar>
        <w:tblLook w:val="04A0" w:firstRow="1" w:lastRow="0" w:firstColumn="1" w:lastColumn="0" w:noHBand="0" w:noVBand="1"/>
      </w:tblPr>
      <w:tblGrid>
        <w:gridCol w:w="1507"/>
        <w:gridCol w:w="1918"/>
        <w:gridCol w:w="6768"/>
      </w:tblGrid>
      <w:tr w:rsidR="00A25E13" w14:paraId="64C06A69" w14:textId="77777777">
        <w:trPr>
          <w:tblHeader/>
          <w:tblCellSpacing w:w="15" w:type="dxa"/>
        </w:trPr>
        <w:tc>
          <w:tcPr>
            <w:tcW w:w="717"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9F51AD0" w14:textId="77777777" w:rsidR="00A25E13" w:rsidRDefault="00000000">
            <w:pPr>
              <w:jc w:val="center"/>
              <w:rPr>
                <w:bCs/>
                <w:color w:val="000000"/>
              </w:rPr>
            </w:pPr>
            <w:r>
              <w:rPr>
                <w:rFonts w:ascii="SimSun" w:hAnsi="SimSun"/>
                <w:bCs/>
                <w:color w:val="000000"/>
                <w:lang w:bidi="ar"/>
              </w:rPr>
              <w:t>Argument</w:t>
            </w:r>
          </w:p>
        </w:tc>
        <w:tc>
          <w:tcPr>
            <w:tcW w:w="9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129692" w14:textId="77777777" w:rsidR="00A25E13" w:rsidRDefault="00000000">
            <w:pPr>
              <w:jc w:val="center"/>
              <w:rPr>
                <w:bCs/>
                <w:color w:val="000000"/>
              </w:rPr>
            </w:pPr>
            <w:r>
              <w:rPr>
                <w:rFonts w:ascii="SimSun" w:hAnsi="SimSun"/>
                <w:bCs/>
                <w:color w:val="000000"/>
                <w:lang w:bidi="ar"/>
              </w:rPr>
              <w:t>Default</w:t>
            </w:r>
          </w:p>
        </w:tc>
        <w:tc>
          <w:tcPr>
            <w:tcW w:w="329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27464B" w14:textId="77777777" w:rsidR="00A25E13" w:rsidRDefault="00000000">
            <w:pPr>
              <w:jc w:val="center"/>
              <w:rPr>
                <w:bCs/>
                <w:color w:val="000000"/>
              </w:rPr>
            </w:pPr>
            <w:r>
              <w:rPr>
                <w:rFonts w:ascii="SimSun" w:hAnsi="SimSun"/>
                <w:bCs/>
                <w:color w:val="000000"/>
                <w:lang w:bidi="ar"/>
              </w:rPr>
              <w:t>Step description</w:t>
            </w:r>
          </w:p>
        </w:tc>
      </w:tr>
      <w:tr w:rsidR="00A25E13" w14:paraId="48DF773C" w14:textId="77777777">
        <w:trPr>
          <w:tblCellSpacing w:w="15" w:type="dxa"/>
        </w:trPr>
        <w:tc>
          <w:tcPr>
            <w:tcW w:w="71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BF1CB4" w14:textId="77777777" w:rsidR="00A25E13" w:rsidRDefault="00000000">
            <w:pPr>
              <w:rPr>
                <w:color w:val="000000"/>
              </w:rPr>
            </w:pPr>
            <w:r>
              <w:rPr>
                <w:rStyle w:val="HTML-kod"/>
                <w:rFonts w:ascii="SimSun" w:hAnsi="SimSun" w:cs="SimSun"/>
                <w:color w:val="000000"/>
                <w:sz w:val="24"/>
                <w:szCs w:val="24"/>
                <w:lang w:bidi="ar"/>
              </w:rPr>
              <w:t>-s, --step</w:t>
            </w:r>
          </w:p>
        </w:tc>
        <w:tc>
          <w:tcPr>
            <w:tcW w:w="92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BD0812" w14:textId="77777777" w:rsidR="00A25E13" w:rsidRDefault="00000000">
            <w:pPr>
              <w:rPr>
                <w:color w:val="000000"/>
                <w:lang w:val="pl-PL"/>
              </w:rPr>
            </w:pPr>
            <w:r>
              <w:rPr>
                <w:rStyle w:val="HTML-kod"/>
                <w:rFonts w:ascii="SimSun" w:hAnsi="SimSun" w:cs="SimSun"/>
                <w:color w:val="000000"/>
                <w:sz w:val="24"/>
                <w:szCs w:val="24"/>
                <w:lang w:val="pl-PL" w:bidi="ar"/>
              </w:rPr>
              <w:t>“</w:t>
            </w:r>
            <w:r>
              <w:rPr>
                <w:rStyle w:val="HTML-kod"/>
                <w:rFonts w:ascii="SimSun" w:hAnsi="SimSun" w:cs="SimSun"/>
                <w:color w:val="000000"/>
                <w:sz w:val="24"/>
                <w:szCs w:val="24"/>
                <w:lang w:bidi="ar"/>
              </w:rPr>
              <w:t>1,2,3,4,5</w:t>
            </w:r>
            <w:r>
              <w:rPr>
                <w:rStyle w:val="HTML-kod"/>
                <w:rFonts w:ascii="SimSun" w:hAnsi="SimSun" w:cs="SimSun"/>
                <w:color w:val="000000"/>
                <w:sz w:val="24"/>
                <w:szCs w:val="24"/>
                <w:lang w:val="pl-PL" w:bidi="ar"/>
              </w:rPr>
              <w:t>”</w:t>
            </w:r>
          </w:p>
        </w:tc>
        <w:tc>
          <w:tcPr>
            <w:tcW w:w="329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EB7CD8" w14:textId="77777777" w:rsidR="00A25E13" w:rsidRDefault="00000000">
            <w:pPr>
              <w:rPr>
                <w:rFonts w:ascii="SimSun" w:hAnsi="SimSun"/>
                <w:color w:val="000000"/>
                <w:lang w:bidi="ar"/>
              </w:rPr>
            </w:pPr>
            <w:r>
              <w:rPr>
                <w:rFonts w:ascii="SimSun" w:hAnsi="SimSun"/>
                <w:color w:val="000000"/>
                <w:lang w:bidi="ar"/>
              </w:rPr>
              <w:t>1 = Variant burden heatmap</w:t>
            </w:r>
          </w:p>
          <w:p w14:paraId="5D21504B" w14:textId="77777777" w:rsidR="00A25E13" w:rsidRDefault="00000000">
            <w:pPr>
              <w:rPr>
                <w:rFonts w:ascii="SimSun" w:hAnsi="SimSun"/>
                <w:color w:val="000000"/>
                <w:lang w:bidi="ar"/>
              </w:rPr>
            </w:pPr>
            <w:r>
              <w:rPr>
                <w:rFonts w:ascii="SimSun" w:hAnsi="SimSun"/>
                <w:color w:val="000000"/>
                <w:lang w:bidi="ar"/>
              </w:rPr>
              <w:t>2 = Bubble map plots</w:t>
            </w:r>
          </w:p>
          <w:p w14:paraId="621247AD" w14:textId="77777777" w:rsidR="00A25E13" w:rsidRDefault="00000000">
            <w:pPr>
              <w:rPr>
                <w:rFonts w:ascii="SimSun" w:hAnsi="SimSun"/>
                <w:color w:val="000000"/>
                <w:lang w:bidi="ar"/>
              </w:rPr>
            </w:pPr>
            <w:r>
              <w:rPr>
                <w:rFonts w:ascii="SimSun" w:hAnsi="SimSun"/>
                <w:color w:val="000000"/>
                <w:lang w:bidi="ar"/>
              </w:rPr>
              <w:t>3 = Bubble: synonymous vs nonsynonymous</w:t>
            </w:r>
          </w:p>
          <w:p w14:paraId="7254B068" w14:textId="77777777" w:rsidR="00A25E13" w:rsidRDefault="00000000">
            <w:pPr>
              <w:rPr>
                <w:rFonts w:ascii="SimSun" w:hAnsi="SimSun"/>
                <w:color w:val="000000"/>
                <w:lang w:bidi="ar"/>
              </w:rPr>
            </w:pPr>
            <w:r>
              <w:rPr>
                <w:rFonts w:ascii="SimSun" w:hAnsi="SimSun"/>
                <w:color w:val="000000"/>
                <w:lang w:bidi="ar"/>
              </w:rPr>
              <w:t>4 = Summary plots (all consequences)</w:t>
            </w:r>
          </w:p>
          <w:p w14:paraId="36006996" w14:textId="77777777" w:rsidR="00A25E13" w:rsidRDefault="00000000">
            <w:pPr>
              <w:rPr>
                <w:color w:val="000000"/>
              </w:rPr>
            </w:pPr>
            <w:r>
              <w:rPr>
                <w:rFonts w:ascii="SimSun" w:hAnsi="SimSun"/>
                <w:color w:val="000000"/>
                <w:lang w:bidi="ar"/>
              </w:rPr>
              <w:t>5 = Summary plots without modifier consequences</w:t>
            </w:r>
          </w:p>
        </w:tc>
      </w:tr>
    </w:tbl>
    <w:p w14:paraId="3FEE072C" w14:textId="77777777" w:rsidR="00A25E13" w:rsidRDefault="00A25E13"/>
    <w:p w14:paraId="2995FCAD" w14:textId="77777777" w:rsidR="00A25E13" w:rsidRDefault="00000000">
      <w:pPr>
        <w:rPr>
          <w:lang w:val="pl-PL"/>
        </w:rPr>
      </w:pPr>
      <w:r>
        <w:rPr>
          <w:lang w:val="pl-PL"/>
        </w:rPr>
        <w:t>INDEL-</w:t>
      </w:r>
      <w:proofErr w:type="spellStart"/>
      <w:r>
        <w:rPr>
          <w:lang w:val="pl-PL"/>
        </w:rPr>
        <w:t>specific</w:t>
      </w:r>
      <w:proofErr w:type="spellEnd"/>
      <w:r>
        <w:rPr>
          <w:lang w:val="pl-PL"/>
        </w:rPr>
        <w:t xml:space="preserve"> </w:t>
      </w:r>
      <w:proofErr w:type="spellStart"/>
      <w:r>
        <w:rPr>
          <w:lang w:val="pl-PL"/>
        </w:rPr>
        <w:t>arguments</w:t>
      </w:r>
      <w:proofErr w:type="spellEnd"/>
      <w:r>
        <w:rPr>
          <w:lang w:val="pl-PL"/>
        </w:rPr>
        <w:t>:</w:t>
      </w:r>
    </w:p>
    <w:tbl>
      <w:tblPr>
        <w:tblW w:w="5000" w:type="pct"/>
        <w:tblCellSpacing w:w="15" w:type="dxa"/>
        <w:tblInd w:w="10" w:type="dxa"/>
        <w:tblCellMar>
          <w:top w:w="15" w:type="dxa"/>
          <w:left w:w="15" w:type="dxa"/>
          <w:bottom w:w="15" w:type="dxa"/>
          <w:right w:w="15" w:type="dxa"/>
        </w:tblCellMar>
        <w:tblLook w:val="04A0" w:firstRow="1" w:lastRow="0" w:firstColumn="1" w:lastColumn="0" w:noHBand="0" w:noVBand="1"/>
      </w:tblPr>
      <w:tblGrid>
        <w:gridCol w:w="1214"/>
        <w:gridCol w:w="1949"/>
        <w:gridCol w:w="3835"/>
        <w:gridCol w:w="3197"/>
      </w:tblGrid>
      <w:tr w:rsidR="00A25E13" w14:paraId="4AC5DC6C" w14:textId="77777777">
        <w:trPr>
          <w:tblHeader/>
          <w:tblCellSpacing w:w="15" w:type="dxa"/>
        </w:trPr>
        <w:tc>
          <w:tcPr>
            <w:tcW w:w="573" w:type="pct"/>
            <w:tcBorders>
              <w:top w:val="single" w:sz="4" w:space="0" w:color="000000"/>
              <w:left w:val="single" w:sz="4" w:space="0" w:color="000000"/>
              <w:bottom w:val="single" w:sz="4" w:space="0" w:color="000000"/>
              <w:right w:val="nil"/>
              <w:tl2br w:val="nil"/>
            </w:tcBorders>
            <w:shd w:val="clear" w:color="auto" w:fill="FFFFFF"/>
            <w:vAlign w:val="center"/>
          </w:tcPr>
          <w:p w14:paraId="7A0B3C94" w14:textId="77777777" w:rsidR="00A25E13" w:rsidRDefault="00000000">
            <w:pPr>
              <w:jc w:val="center"/>
              <w:rPr>
                <w:bCs/>
                <w:color w:val="000000"/>
              </w:rPr>
            </w:pPr>
            <w:r>
              <w:rPr>
                <w:rFonts w:ascii="SimSun" w:hAnsi="SimSun"/>
                <w:bCs/>
                <w:color w:val="000000"/>
                <w:lang w:bidi="ar"/>
              </w:rPr>
              <w:t>Argument</w:t>
            </w:r>
          </w:p>
        </w:tc>
        <w:tc>
          <w:tcPr>
            <w:tcW w:w="940" w:type="pct"/>
            <w:tcBorders>
              <w:top w:val="single" w:sz="4" w:space="0" w:color="000000"/>
              <w:left w:val="nil"/>
              <w:bottom w:val="single" w:sz="4" w:space="0" w:color="000000"/>
              <w:right w:val="nil"/>
            </w:tcBorders>
            <w:shd w:val="clear" w:color="auto" w:fill="FFFFFF"/>
            <w:vAlign w:val="center"/>
          </w:tcPr>
          <w:p w14:paraId="1C2001C3" w14:textId="77777777" w:rsidR="00A25E13" w:rsidRDefault="00000000">
            <w:pPr>
              <w:jc w:val="center"/>
              <w:rPr>
                <w:bCs/>
                <w:color w:val="000000"/>
              </w:rPr>
            </w:pPr>
            <w:r>
              <w:rPr>
                <w:rFonts w:ascii="SimSun" w:hAnsi="SimSun"/>
                <w:bCs/>
                <w:color w:val="000000"/>
                <w:lang w:bidi="ar"/>
              </w:rPr>
              <w:t>Default</w:t>
            </w:r>
          </w:p>
        </w:tc>
        <w:tc>
          <w:tcPr>
            <w:tcW w:w="1864" w:type="pct"/>
            <w:tcBorders>
              <w:top w:val="single" w:sz="4" w:space="0" w:color="000000"/>
              <w:left w:val="nil"/>
              <w:bottom w:val="single" w:sz="4" w:space="0" w:color="000000"/>
              <w:right w:val="nil"/>
            </w:tcBorders>
            <w:shd w:val="clear" w:color="auto" w:fill="FFFFFF"/>
            <w:vAlign w:val="center"/>
          </w:tcPr>
          <w:p w14:paraId="12F06365" w14:textId="77777777" w:rsidR="00A25E13" w:rsidRDefault="00000000">
            <w:pPr>
              <w:jc w:val="center"/>
              <w:rPr>
                <w:bCs/>
                <w:color w:val="000000"/>
              </w:rPr>
            </w:pPr>
            <w:r>
              <w:rPr>
                <w:rFonts w:ascii="SimSun" w:hAnsi="SimSun"/>
                <w:bCs/>
                <w:color w:val="000000"/>
                <w:lang w:bidi="ar"/>
              </w:rPr>
              <w:t>Step description</w:t>
            </w:r>
          </w:p>
        </w:tc>
        <w:tc>
          <w:tcPr>
            <w:tcW w:w="1544" w:type="pct"/>
            <w:tcBorders>
              <w:top w:val="single" w:sz="4" w:space="0" w:color="000000"/>
              <w:left w:val="nil"/>
              <w:bottom w:val="single" w:sz="4" w:space="0" w:color="000000"/>
              <w:right w:val="single" w:sz="4" w:space="0" w:color="000000"/>
            </w:tcBorders>
            <w:shd w:val="clear" w:color="auto" w:fill="FFFFFF"/>
            <w:vAlign w:val="center"/>
          </w:tcPr>
          <w:p w14:paraId="2B21CD18" w14:textId="77777777" w:rsidR="00A25E13" w:rsidRDefault="00000000">
            <w:pPr>
              <w:jc w:val="center"/>
              <w:rPr>
                <w:bCs/>
                <w:color w:val="000000"/>
              </w:rPr>
            </w:pPr>
            <w:r>
              <w:rPr>
                <w:rFonts w:ascii="SimSun" w:hAnsi="SimSun"/>
                <w:bCs/>
                <w:color w:val="000000"/>
                <w:lang w:bidi="ar"/>
              </w:rPr>
              <w:t>Additional options</w:t>
            </w:r>
          </w:p>
        </w:tc>
      </w:tr>
      <w:tr w:rsidR="00A25E13" w14:paraId="23104214" w14:textId="77777777">
        <w:trPr>
          <w:tblCellSpacing w:w="15" w:type="dxa"/>
        </w:trPr>
        <w:tc>
          <w:tcPr>
            <w:tcW w:w="573" w:type="pct"/>
            <w:tcBorders>
              <w:top w:val="single" w:sz="4" w:space="0" w:color="000000"/>
              <w:left w:val="single" w:sz="4" w:space="0" w:color="000000"/>
              <w:bottom w:val="single" w:sz="4" w:space="0" w:color="000000"/>
              <w:right w:val="nil"/>
            </w:tcBorders>
            <w:shd w:val="clear" w:color="auto" w:fill="FFFFFF"/>
            <w:vAlign w:val="center"/>
          </w:tcPr>
          <w:p w14:paraId="23A5F8BF" w14:textId="77777777" w:rsidR="00A25E13" w:rsidRDefault="00000000">
            <w:pPr>
              <w:rPr>
                <w:color w:val="000000"/>
              </w:rPr>
            </w:pPr>
            <w:r>
              <w:rPr>
                <w:rStyle w:val="HTML-kod"/>
                <w:rFonts w:ascii="SimSun" w:hAnsi="SimSun" w:cs="SimSun"/>
                <w:color w:val="000000"/>
                <w:sz w:val="24"/>
                <w:szCs w:val="24"/>
                <w:lang w:bidi="ar"/>
              </w:rPr>
              <w:t>-s, --step</w:t>
            </w:r>
          </w:p>
        </w:tc>
        <w:tc>
          <w:tcPr>
            <w:tcW w:w="940" w:type="pct"/>
            <w:tcBorders>
              <w:top w:val="single" w:sz="4" w:space="0" w:color="000000"/>
              <w:left w:val="nil"/>
              <w:bottom w:val="single" w:sz="4" w:space="0" w:color="000000"/>
              <w:right w:val="nil"/>
            </w:tcBorders>
            <w:shd w:val="clear" w:color="auto" w:fill="FFFFFF"/>
            <w:vAlign w:val="center"/>
          </w:tcPr>
          <w:p w14:paraId="3144853D" w14:textId="77777777" w:rsidR="00A25E13" w:rsidRDefault="00000000">
            <w:pPr>
              <w:rPr>
                <w:color w:val="000000"/>
                <w:lang w:val="pl-PL"/>
              </w:rPr>
            </w:pPr>
            <w:r>
              <w:rPr>
                <w:rStyle w:val="HTML-kod"/>
                <w:rFonts w:ascii="SimSun" w:hAnsi="SimSun" w:cs="SimSun"/>
                <w:color w:val="000000"/>
                <w:sz w:val="24"/>
                <w:szCs w:val="24"/>
                <w:lang w:val="pl-PL" w:bidi="ar"/>
              </w:rPr>
              <w:t>“</w:t>
            </w:r>
            <w:r>
              <w:rPr>
                <w:rStyle w:val="HTML-kod"/>
                <w:rFonts w:ascii="SimSun" w:hAnsi="SimSun" w:cs="SimSun"/>
                <w:color w:val="000000"/>
                <w:sz w:val="24"/>
                <w:szCs w:val="24"/>
                <w:lang w:bidi="ar"/>
              </w:rPr>
              <w:t>1,2,3,4,5,6</w:t>
            </w:r>
            <w:r>
              <w:rPr>
                <w:rStyle w:val="HTML-kod"/>
                <w:rFonts w:ascii="SimSun" w:hAnsi="SimSun" w:cs="SimSun"/>
                <w:color w:val="000000"/>
                <w:sz w:val="24"/>
                <w:szCs w:val="24"/>
                <w:lang w:val="pl-PL" w:bidi="ar"/>
              </w:rPr>
              <w:t>”</w:t>
            </w:r>
          </w:p>
        </w:tc>
        <w:tc>
          <w:tcPr>
            <w:tcW w:w="1864" w:type="pct"/>
            <w:tcBorders>
              <w:top w:val="single" w:sz="4" w:space="0" w:color="000000"/>
              <w:left w:val="nil"/>
              <w:bottom w:val="single" w:sz="4" w:space="0" w:color="000000"/>
              <w:right w:val="nil"/>
            </w:tcBorders>
            <w:shd w:val="clear" w:color="auto" w:fill="FFFFFF"/>
            <w:vAlign w:val="center"/>
          </w:tcPr>
          <w:p w14:paraId="2CB84470" w14:textId="77777777" w:rsidR="00A25E13" w:rsidRDefault="00000000">
            <w:pPr>
              <w:rPr>
                <w:rFonts w:ascii="SimSun" w:hAnsi="SimSun"/>
                <w:color w:val="000000"/>
                <w:lang w:bidi="ar"/>
              </w:rPr>
            </w:pPr>
            <w:r>
              <w:rPr>
                <w:rFonts w:ascii="SimSun" w:hAnsi="SimSun"/>
                <w:color w:val="000000"/>
                <w:lang w:bidi="ar"/>
              </w:rPr>
              <w:t>1 = Variant burden heatmap</w:t>
            </w:r>
          </w:p>
          <w:p w14:paraId="342636E8" w14:textId="77777777" w:rsidR="00A25E13" w:rsidRDefault="00000000">
            <w:pPr>
              <w:rPr>
                <w:rFonts w:ascii="SimSun" w:hAnsi="SimSun"/>
                <w:color w:val="000000"/>
                <w:lang w:bidi="ar"/>
              </w:rPr>
            </w:pPr>
            <w:r>
              <w:rPr>
                <w:rFonts w:ascii="SimSun" w:hAnsi="SimSun"/>
                <w:color w:val="000000"/>
                <w:lang w:bidi="ar"/>
              </w:rPr>
              <w:t>2 = Bubble map plots</w:t>
            </w:r>
          </w:p>
          <w:p w14:paraId="3915414B" w14:textId="77777777" w:rsidR="00A25E13" w:rsidRDefault="00000000">
            <w:pPr>
              <w:rPr>
                <w:rFonts w:ascii="SimSun" w:hAnsi="SimSun"/>
                <w:color w:val="000000"/>
                <w:lang w:bidi="ar"/>
              </w:rPr>
            </w:pPr>
            <w:r>
              <w:rPr>
                <w:rFonts w:ascii="SimSun" w:hAnsi="SimSun"/>
                <w:color w:val="000000"/>
                <w:lang w:bidi="ar"/>
              </w:rPr>
              <w:t>3 = Bubble: PTV vs non-PTV</w:t>
            </w:r>
          </w:p>
          <w:p w14:paraId="7F769A02" w14:textId="77777777" w:rsidR="00A25E13" w:rsidRDefault="00000000">
            <w:pPr>
              <w:rPr>
                <w:rFonts w:ascii="SimSun" w:hAnsi="SimSun"/>
                <w:color w:val="000000"/>
                <w:lang w:bidi="ar"/>
              </w:rPr>
            </w:pPr>
            <w:r>
              <w:rPr>
                <w:rFonts w:ascii="SimSun" w:hAnsi="SimSun"/>
                <w:color w:val="000000"/>
                <w:lang w:bidi="ar"/>
              </w:rPr>
              <w:t>4 = Summary plots</w:t>
            </w:r>
          </w:p>
          <w:p w14:paraId="03FF2EAC" w14:textId="77777777" w:rsidR="00A25E13" w:rsidRDefault="00000000">
            <w:pPr>
              <w:rPr>
                <w:rFonts w:ascii="SimSun" w:hAnsi="SimSun"/>
                <w:color w:val="000000"/>
                <w:lang w:bidi="ar"/>
              </w:rPr>
            </w:pPr>
            <w:r>
              <w:rPr>
                <w:rFonts w:ascii="SimSun" w:hAnsi="SimSun"/>
                <w:color w:val="000000"/>
                <w:lang w:bidi="ar"/>
              </w:rPr>
              <w:t>5 = Summary plots without modifier consequences</w:t>
            </w:r>
          </w:p>
          <w:p w14:paraId="6FAE3E58" w14:textId="77777777" w:rsidR="00A25E13" w:rsidRDefault="00000000">
            <w:pPr>
              <w:rPr>
                <w:color w:val="000000"/>
              </w:rPr>
            </w:pPr>
            <w:r>
              <w:rPr>
                <w:rFonts w:ascii="SimSun" w:hAnsi="SimSun"/>
                <w:color w:val="000000"/>
                <w:lang w:bidi="ar"/>
              </w:rPr>
              <w:t>6 = Track map</w:t>
            </w:r>
          </w:p>
        </w:tc>
        <w:tc>
          <w:tcPr>
            <w:tcW w:w="1544" w:type="pct"/>
            <w:tcBorders>
              <w:top w:val="single" w:sz="4" w:space="0" w:color="000000"/>
              <w:left w:val="nil"/>
              <w:bottom w:val="single" w:sz="4" w:space="0" w:color="000000"/>
              <w:right w:val="single" w:sz="4" w:space="0" w:color="000000"/>
            </w:tcBorders>
            <w:shd w:val="clear" w:color="auto" w:fill="FFFFFF"/>
            <w:vAlign w:val="center"/>
          </w:tcPr>
          <w:p w14:paraId="0A9AA936" w14:textId="77777777" w:rsidR="00A25E13" w:rsidRDefault="00000000">
            <w:pPr>
              <w:rPr>
                <w:rFonts w:ascii="SimSun" w:hAnsi="SimSun"/>
                <w:color w:val="000000"/>
                <w:lang w:bidi="ar"/>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point_alpha</w:t>
            </w:r>
            <w:proofErr w:type="spellEnd"/>
            <w:r>
              <w:rPr>
                <w:rFonts w:ascii="SimSun" w:hAnsi="SimSun"/>
                <w:color w:val="000000"/>
                <w:lang w:bidi="ar"/>
              </w:rPr>
              <w:t xml:space="preserve"> (double, default 0.4)</w:t>
            </w:r>
          </w:p>
          <w:p w14:paraId="6A5A3E2D"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indel_colors</w:t>
            </w:r>
            <w:proofErr w:type="spellEnd"/>
            <w:r>
              <w:rPr>
                <w:rFonts w:ascii="SimSun" w:hAnsi="SimSun"/>
                <w:color w:val="000000"/>
                <w:lang w:bidi="ar"/>
              </w:rPr>
              <w:t xml:space="preserve"> (character)</w:t>
            </w:r>
          </w:p>
        </w:tc>
      </w:tr>
    </w:tbl>
    <w:p w14:paraId="41C3CB2A" w14:textId="77777777" w:rsidR="00A25E13" w:rsidRDefault="00A25E13"/>
    <w:p w14:paraId="0F55D231" w14:textId="77777777" w:rsidR="00A25E13" w:rsidRDefault="00000000">
      <w:pPr>
        <w:rPr>
          <w:lang w:val="pl-PL"/>
        </w:rPr>
      </w:pPr>
      <w:r>
        <w:rPr>
          <w:lang w:val="pl-PL"/>
        </w:rPr>
        <w:t>SV-</w:t>
      </w:r>
      <w:proofErr w:type="spellStart"/>
      <w:r>
        <w:rPr>
          <w:lang w:val="pl-PL"/>
        </w:rPr>
        <w:t>specific</w:t>
      </w:r>
      <w:proofErr w:type="spellEnd"/>
      <w:r>
        <w:rPr>
          <w:lang w:val="pl-PL"/>
        </w:rPr>
        <w:t xml:space="preserve"> </w:t>
      </w:r>
      <w:proofErr w:type="spellStart"/>
      <w:r>
        <w:rPr>
          <w:lang w:val="pl-PL"/>
        </w:rPr>
        <w:t>arguments</w:t>
      </w:r>
      <w:proofErr w:type="spellEnd"/>
      <w:r>
        <w:rPr>
          <w:lang w:val="pl-PL"/>
        </w:rPr>
        <w:t>:</w:t>
      </w:r>
    </w:p>
    <w:tbl>
      <w:tblPr>
        <w:tblW w:w="5000" w:type="pct"/>
        <w:tblCellSpacing w:w="15" w:type="dxa"/>
        <w:tblInd w:w="10" w:type="dxa"/>
        <w:tblCellMar>
          <w:top w:w="15" w:type="dxa"/>
          <w:left w:w="15" w:type="dxa"/>
          <w:bottom w:w="15" w:type="dxa"/>
          <w:right w:w="15" w:type="dxa"/>
        </w:tblCellMar>
        <w:tblLook w:val="04A0" w:firstRow="1" w:lastRow="0" w:firstColumn="1" w:lastColumn="0" w:noHBand="0" w:noVBand="1"/>
      </w:tblPr>
      <w:tblGrid>
        <w:gridCol w:w="1225"/>
        <w:gridCol w:w="1696"/>
        <w:gridCol w:w="4023"/>
        <w:gridCol w:w="3251"/>
      </w:tblGrid>
      <w:tr w:rsidR="00A25E13" w14:paraId="6DE810F9" w14:textId="77777777">
        <w:trPr>
          <w:tblHeader/>
          <w:tblCellSpacing w:w="15" w:type="dxa"/>
        </w:trPr>
        <w:tc>
          <w:tcPr>
            <w:tcW w:w="578"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A6D63A9" w14:textId="77777777" w:rsidR="00A25E13" w:rsidRDefault="00000000">
            <w:pPr>
              <w:jc w:val="center"/>
              <w:rPr>
                <w:bCs/>
                <w:color w:val="000000"/>
              </w:rPr>
            </w:pPr>
            <w:r>
              <w:rPr>
                <w:rFonts w:ascii="SimSun" w:hAnsi="SimSun"/>
                <w:bCs/>
                <w:color w:val="000000"/>
                <w:lang w:bidi="ar"/>
              </w:rPr>
              <w:t>Argument</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953DA3" w14:textId="77777777" w:rsidR="00A25E13" w:rsidRDefault="00000000">
            <w:pPr>
              <w:jc w:val="center"/>
              <w:rPr>
                <w:bCs/>
                <w:color w:val="000000"/>
              </w:rPr>
            </w:pPr>
            <w:r>
              <w:rPr>
                <w:rFonts w:ascii="SimSun" w:hAnsi="SimSun"/>
                <w:bCs/>
                <w:color w:val="000000"/>
                <w:lang w:bidi="ar"/>
              </w:rPr>
              <w:t>Default</w:t>
            </w:r>
          </w:p>
        </w:tc>
        <w:tc>
          <w:tcPr>
            <w:tcW w:w="19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6A57A0" w14:textId="77777777" w:rsidR="00A25E13" w:rsidRDefault="00000000">
            <w:pPr>
              <w:jc w:val="center"/>
              <w:rPr>
                <w:bCs/>
                <w:color w:val="000000"/>
              </w:rPr>
            </w:pPr>
            <w:r>
              <w:rPr>
                <w:rFonts w:ascii="SimSun" w:hAnsi="SimSun"/>
                <w:bCs/>
                <w:color w:val="000000"/>
                <w:lang w:bidi="ar"/>
              </w:rPr>
              <w:t>Step description</w:t>
            </w:r>
          </w:p>
        </w:tc>
        <w:tc>
          <w:tcPr>
            <w:tcW w:w="15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B084EB" w14:textId="77777777" w:rsidR="00A25E13" w:rsidRDefault="00000000">
            <w:pPr>
              <w:jc w:val="center"/>
              <w:rPr>
                <w:bCs/>
                <w:color w:val="000000"/>
              </w:rPr>
            </w:pPr>
            <w:r>
              <w:rPr>
                <w:rFonts w:ascii="SimSun" w:hAnsi="SimSun"/>
                <w:bCs/>
                <w:color w:val="000000"/>
                <w:lang w:bidi="ar"/>
              </w:rPr>
              <w:t>Additional options</w:t>
            </w:r>
          </w:p>
        </w:tc>
      </w:tr>
      <w:tr w:rsidR="00A25E13" w14:paraId="48CE98D3" w14:textId="77777777">
        <w:trPr>
          <w:tblCellSpacing w:w="15" w:type="dxa"/>
        </w:trPr>
        <w:tc>
          <w:tcPr>
            <w:tcW w:w="5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E005FB" w14:textId="77777777" w:rsidR="00A25E13" w:rsidRDefault="00000000">
            <w:pPr>
              <w:rPr>
                <w:color w:val="000000"/>
              </w:rPr>
            </w:pPr>
            <w:r>
              <w:rPr>
                <w:rStyle w:val="HTML-kod"/>
                <w:rFonts w:ascii="SimSun" w:hAnsi="SimSun" w:cs="SimSun"/>
                <w:color w:val="000000"/>
                <w:sz w:val="24"/>
                <w:szCs w:val="24"/>
                <w:lang w:bidi="ar"/>
              </w:rPr>
              <w:t>-s, --step</w:t>
            </w:r>
          </w:p>
        </w:tc>
        <w:tc>
          <w:tcPr>
            <w:tcW w:w="8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52732E" w14:textId="77777777" w:rsidR="00A25E13" w:rsidRDefault="00000000">
            <w:pPr>
              <w:rPr>
                <w:color w:val="000000"/>
                <w:lang w:val="pl-PL"/>
              </w:rPr>
            </w:pPr>
            <w:r>
              <w:rPr>
                <w:rStyle w:val="HTML-kod"/>
                <w:rFonts w:ascii="SimSun" w:hAnsi="SimSun" w:cs="SimSun"/>
                <w:color w:val="000000"/>
                <w:sz w:val="24"/>
                <w:szCs w:val="24"/>
                <w:lang w:val="pl-PL" w:bidi="ar"/>
              </w:rPr>
              <w:t>“</w:t>
            </w:r>
            <w:r>
              <w:rPr>
                <w:rStyle w:val="HTML-kod"/>
                <w:rFonts w:ascii="SimSun" w:hAnsi="SimSun" w:cs="SimSun"/>
                <w:color w:val="000000"/>
                <w:sz w:val="24"/>
                <w:szCs w:val="24"/>
                <w:lang w:bidi="ar"/>
              </w:rPr>
              <w:t>1,2,4,5,6</w:t>
            </w:r>
            <w:r>
              <w:rPr>
                <w:rStyle w:val="HTML-kod"/>
                <w:rFonts w:ascii="SimSun" w:hAnsi="SimSun" w:cs="SimSun"/>
                <w:color w:val="000000"/>
                <w:sz w:val="24"/>
                <w:szCs w:val="24"/>
                <w:lang w:val="pl-PL" w:bidi="ar"/>
              </w:rPr>
              <w:t>”</w:t>
            </w:r>
          </w:p>
        </w:tc>
        <w:tc>
          <w:tcPr>
            <w:tcW w:w="195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199570" w14:textId="77777777" w:rsidR="00A25E13" w:rsidRDefault="00000000">
            <w:pPr>
              <w:rPr>
                <w:rFonts w:ascii="SimSun" w:hAnsi="SimSun"/>
                <w:color w:val="000000"/>
                <w:lang w:bidi="ar"/>
              </w:rPr>
            </w:pPr>
            <w:r>
              <w:rPr>
                <w:rFonts w:ascii="SimSun" w:hAnsi="SimSun"/>
                <w:color w:val="000000"/>
                <w:lang w:bidi="ar"/>
              </w:rPr>
              <w:t>1 = Variant burden heatmap</w:t>
            </w:r>
          </w:p>
          <w:p w14:paraId="0586A88E" w14:textId="77777777" w:rsidR="00A25E13" w:rsidRDefault="00000000">
            <w:pPr>
              <w:rPr>
                <w:rFonts w:ascii="SimSun" w:hAnsi="SimSun"/>
                <w:color w:val="000000"/>
                <w:lang w:bidi="ar"/>
              </w:rPr>
            </w:pPr>
            <w:r>
              <w:rPr>
                <w:rFonts w:ascii="SimSun" w:hAnsi="SimSun"/>
                <w:color w:val="000000"/>
                <w:lang w:bidi="ar"/>
              </w:rPr>
              <w:t>2 = Bubble map plots</w:t>
            </w:r>
          </w:p>
          <w:p w14:paraId="19FD1246" w14:textId="77777777" w:rsidR="00A25E13" w:rsidRDefault="00000000">
            <w:pPr>
              <w:rPr>
                <w:rFonts w:ascii="SimSun" w:hAnsi="SimSun"/>
                <w:color w:val="000000"/>
                <w:lang w:bidi="ar"/>
              </w:rPr>
            </w:pPr>
            <w:r>
              <w:rPr>
                <w:rFonts w:ascii="SimSun" w:hAnsi="SimSun"/>
                <w:color w:val="000000"/>
                <w:lang w:bidi="ar"/>
              </w:rPr>
              <w:t>4 = Summary plots</w:t>
            </w:r>
          </w:p>
          <w:p w14:paraId="1CB2D43C" w14:textId="77777777" w:rsidR="00A25E13" w:rsidRDefault="00000000">
            <w:pPr>
              <w:rPr>
                <w:rFonts w:ascii="SimSun" w:hAnsi="SimSun"/>
                <w:color w:val="000000"/>
                <w:lang w:bidi="ar"/>
              </w:rPr>
            </w:pPr>
            <w:r>
              <w:rPr>
                <w:rFonts w:ascii="SimSun" w:hAnsi="SimSun"/>
                <w:color w:val="000000"/>
                <w:lang w:bidi="ar"/>
              </w:rPr>
              <w:t>5 = Summary plots without modifier consequences</w:t>
            </w:r>
          </w:p>
          <w:p w14:paraId="1384BC3E" w14:textId="77777777" w:rsidR="00A25E13" w:rsidRDefault="00000000">
            <w:pPr>
              <w:rPr>
                <w:color w:val="000000"/>
              </w:rPr>
            </w:pPr>
            <w:r>
              <w:rPr>
                <w:rFonts w:ascii="SimSun" w:hAnsi="SimSun"/>
                <w:color w:val="000000"/>
                <w:lang w:bidi="ar"/>
              </w:rPr>
              <w:t>6 = Track map</w:t>
            </w:r>
          </w:p>
        </w:tc>
        <w:tc>
          <w:tcPr>
            <w:tcW w:w="15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366412" w14:textId="77777777" w:rsidR="00A25E13" w:rsidRDefault="00000000">
            <w:pPr>
              <w:rPr>
                <w:rFonts w:ascii="SimSun" w:hAnsi="SimSun"/>
                <w:color w:val="000000"/>
                <w:lang w:bidi="ar"/>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point_alpha</w:t>
            </w:r>
            <w:proofErr w:type="spellEnd"/>
            <w:r>
              <w:rPr>
                <w:rFonts w:ascii="SimSun" w:hAnsi="SimSun"/>
                <w:color w:val="000000"/>
                <w:lang w:bidi="ar"/>
              </w:rPr>
              <w:t xml:space="preserve"> (double, default 0.4)</w:t>
            </w:r>
          </w:p>
          <w:p w14:paraId="4FAA06AA"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sv_colors</w:t>
            </w:r>
            <w:proofErr w:type="spellEnd"/>
            <w:r>
              <w:rPr>
                <w:rFonts w:ascii="SimSun" w:hAnsi="SimSun"/>
                <w:color w:val="000000"/>
                <w:lang w:bidi="ar"/>
              </w:rPr>
              <w:t xml:space="preserve"> (character)</w:t>
            </w:r>
          </w:p>
        </w:tc>
      </w:tr>
    </w:tbl>
    <w:p w14:paraId="38C9B42A" w14:textId="77777777" w:rsidR="00A25E13" w:rsidRDefault="00A25E13"/>
    <w:p w14:paraId="2D117D1C" w14:textId="77777777" w:rsidR="00A25E13" w:rsidRDefault="00000000">
      <w:pPr>
        <w:pStyle w:val="Nagwek2"/>
        <w:rPr>
          <w:rFonts w:eastAsia="SimSun" w:cs="Times New Roman"/>
        </w:rPr>
      </w:pPr>
      <w:bookmarkStart w:id="9" w:name="_Toc217291891"/>
      <w:r>
        <w:rPr>
          <w:rFonts w:eastAsia="SimSun" w:cs="Times New Roman"/>
        </w:rPr>
        <w:t>2.</w:t>
      </w:r>
      <w:r w:rsidRPr="00FC1E8B">
        <w:rPr>
          <w:rFonts w:eastAsia="SimSun" w:cs="Times New Roman"/>
        </w:rPr>
        <w:t>3</w:t>
      </w:r>
      <w:r>
        <w:rPr>
          <w:rFonts w:eastAsia="SimSun" w:cs="Times New Roman"/>
        </w:rPr>
        <w:t xml:space="preserve"> Input</w:t>
      </w:r>
      <w:bookmarkEnd w:id="9"/>
    </w:p>
    <w:p w14:paraId="12F96A73" w14:textId="77777777" w:rsidR="00A25E13" w:rsidRDefault="00000000">
      <w:pPr>
        <w:pStyle w:val="NormalnyWeb"/>
        <w:jc w:val="both"/>
      </w:pPr>
      <w:r>
        <w:t xml:space="preserve">The modules require a set of gene-specific metadata files and VCF files located in the directory specified by </w:t>
      </w:r>
      <w:r>
        <w:rPr>
          <w:rStyle w:val="HTML-kod"/>
        </w:rPr>
        <w:t>--</w:t>
      </w:r>
      <w:proofErr w:type="spellStart"/>
      <w:r>
        <w:rPr>
          <w:rStyle w:val="HTML-kod"/>
        </w:rPr>
        <w:t>input_dir</w:t>
      </w:r>
      <w:proofErr w:type="spellEnd"/>
      <w:r>
        <w:t>. The pipeline reads files in a standardized structure.</w:t>
      </w:r>
      <w:r w:rsidRPr="00FC1E8B">
        <w:t xml:space="preserve"> </w:t>
      </w:r>
      <w:r>
        <w:t>The expected directory structure for SNV pipeline is:</w:t>
      </w:r>
    </w:p>
    <w:p w14:paraId="05757800" w14:textId="77777777" w:rsidR="00A25E13" w:rsidRDefault="00000000">
      <w:pPr>
        <w:rPr>
          <w:rStyle w:val="HTML-kod"/>
        </w:rPr>
      </w:pPr>
      <w:r>
        <w:rPr>
          <w:rStyle w:val="HTML-kod"/>
        </w:rPr>
        <w:t>&lt;</w:t>
      </w:r>
      <w:proofErr w:type="spellStart"/>
      <w:r>
        <w:rPr>
          <w:rStyle w:val="HTML-kod"/>
        </w:rPr>
        <w:t>input_dir</w:t>
      </w:r>
      <w:proofErr w:type="spellEnd"/>
      <w:r>
        <w:rPr>
          <w:rStyle w:val="HTML-kod"/>
        </w:rPr>
        <w:t>&gt;/</w:t>
      </w:r>
    </w:p>
    <w:p w14:paraId="068950A6" w14:textId="77777777" w:rsidR="00A25E13" w:rsidRDefault="00000000">
      <w:pPr>
        <w:rPr>
          <w:rStyle w:val="HTML-kod"/>
        </w:rPr>
      </w:pPr>
      <w:r>
        <w:rPr>
          <w:rStyle w:val="HTML-kod"/>
        </w:rPr>
        <w:t xml:space="preserve">    &lt;GENE&gt;.xlsx</w:t>
      </w:r>
    </w:p>
    <w:p w14:paraId="5CE7B011" w14:textId="77777777" w:rsidR="00A25E13" w:rsidRDefault="00000000">
      <w:pPr>
        <w:rPr>
          <w:rStyle w:val="HTML-kod"/>
        </w:rPr>
      </w:pPr>
      <w:r>
        <w:rPr>
          <w:rStyle w:val="HTML-kod"/>
        </w:rPr>
        <w:t xml:space="preserve">    SampleArea.xlsx</w:t>
      </w:r>
    </w:p>
    <w:p w14:paraId="3F5A6C1E" w14:textId="77777777" w:rsidR="00A25E13" w:rsidRDefault="00000000">
      <w:pPr>
        <w:rPr>
          <w:rStyle w:val="HTML-kod"/>
        </w:rPr>
      </w:pPr>
      <w:r>
        <w:rPr>
          <w:rStyle w:val="HTML-kod"/>
        </w:rPr>
        <w:t xml:space="preserve">    </w:t>
      </w:r>
      <w:proofErr w:type="spellStart"/>
      <w:r>
        <w:rPr>
          <w:rStyle w:val="HTML-kod"/>
        </w:rPr>
        <w:t>snv</w:t>
      </w:r>
      <w:proofErr w:type="spellEnd"/>
      <w:r>
        <w:rPr>
          <w:rStyle w:val="HTML-kod"/>
        </w:rPr>
        <w:t>/</w:t>
      </w:r>
    </w:p>
    <w:p w14:paraId="0AF2A2FA" w14:textId="77777777" w:rsidR="00A25E13" w:rsidRDefault="00000000">
      <w:pPr>
        <w:rPr>
          <w:rStyle w:val="HTML-kod"/>
        </w:rPr>
      </w:pPr>
      <w:r>
        <w:rPr>
          <w:rStyle w:val="HTML-kod"/>
        </w:rPr>
        <w:t xml:space="preserve">        &lt;GENE&gt;_snv_vep_output.vcf</w:t>
      </w:r>
    </w:p>
    <w:p w14:paraId="19630FC3" w14:textId="77777777" w:rsidR="00A25E13" w:rsidRDefault="00000000">
      <w:pPr>
        <w:rPr>
          <w:rStyle w:val="HTML-kod"/>
        </w:rPr>
      </w:pPr>
      <w:r>
        <w:rPr>
          <w:rStyle w:val="HTML-kod"/>
        </w:rPr>
        <w:t xml:space="preserve">        &lt;GENE&gt;_snv_raw.vcf</w:t>
      </w:r>
    </w:p>
    <w:p w14:paraId="08607580" w14:textId="77777777" w:rsidR="00A25E13" w:rsidRDefault="00A25E13">
      <w:pPr>
        <w:rPr>
          <w:rStyle w:val="HTML-kod"/>
        </w:rPr>
      </w:pPr>
    </w:p>
    <w:p w14:paraId="778851D0" w14:textId="77777777" w:rsidR="00A25E13" w:rsidRDefault="00000000">
      <w:r>
        <w:t>For INDEL and SV pipelines, only the subdirectory name and file suffix differ.</w:t>
      </w:r>
    </w:p>
    <w:p w14:paraId="43B7A01C" w14:textId="77777777" w:rsidR="00A25E13" w:rsidRDefault="00000000">
      <w:pPr>
        <w:pStyle w:val="Nagwek3"/>
      </w:pPr>
      <w:bookmarkStart w:id="10" w:name="_Toc217291892"/>
      <w:r>
        <w:t>2.</w:t>
      </w:r>
      <w:r w:rsidRPr="00FC1E8B">
        <w:t>3</w:t>
      </w:r>
      <w:r>
        <w:t xml:space="preserve">.1 Gene Locus File: </w:t>
      </w:r>
      <w:r>
        <w:rPr>
          <w:rStyle w:val="HTML-kod"/>
          <w:sz w:val="32"/>
          <w:szCs w:val="32"/>
        </w:rPr>
        <w:t>&lt;GENE&gt;.xlsx</w:t>
      </w:r>
      <w:bookmarkEnd w:id="10"/>
    </w:p>
    <w:p w14:paraId="76861C46" w14:textId="77777777" w:rsidR="00A25E13" w:rsidRDefault="00000000">
      <w:pPr>
        <w:pStyle w:val="NormalnyWeb"/>
        <w:jc w:val="both"/>
      </w:pPr>
      <w:r>
        <w:t>A single Excel file containing genomic coordinates for one or multiple genes. The pipeline reads columns by fixed position, according to the order defined in the code:</w:t>
      </w:r>
    </w:p>
    <w:tbl>
      <w:tblPr>
        <w:tblStyle w:val="Tabela-Siatka"/>
        <w:tblW w:w="5000" w:type="pct"/>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
      <w:tblGrid>
        <w:gridCol w:w="2050"/>
        <w:gridCol w:w="2051"/>
        <w:gridCol w:w="2051"/>
        <w:gridCol w:w="2051"/>
        <w:gridCol w:w="1992"/>
      </w:tblGrid>
      <w:tr w:rsidR="00A25E13" w14:paraId="0D39241B" w14:textId="77777777">
        <w:trPr>
          <w:tblCellSpacing w:w="15" w:type="dxa"/>
        </w:trPr>
        <w:tc>
          <w:tcPr>
            <w:tcW w:w="982"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1F79BEC" w14:textId="77777777" w:rsidR="00A25E13" w:rsidRDefault="00000000">
            <w:pPr>
              <w:widowControl/>
              <w:jc w:val="center"/>
              <w:rPr>
                <w:rFonts w:ascii="SimSun" w:hAnsi="SimSun"/>
                <w:bCs/>
                <w:color w:val="000000"/>
                <w:lang w:val="pl-PL" w:bidi="ar"/>
              </w:rPr>
            </w:pPr>
            <w:r>
              <w:rPr>
                <w:rFonts w:ascii="SimSun" w:hAnsi="SimSun"/>
                <w:bCs/>
                <w:color w:val="000000"/>
                <w:lang w:bidi="ar"/>
              </w:rPr>
              <w:t>Column position</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257530" w14:textId="77777777" w:rsidR="00A25E13" w:rsidRDefault="00000000">
            <w:pPr>
              <w:widowControl/>
              <w:jc w:val="left"/>
              <w:rPr>
                <w:rStyle w:val="Pogrubienie"/>
                <w:rFonts w:ascii="SimSun" w:hAnsi="SimSun"/>
                <w:b w:val="0"/>
                <w:color w:val="000000"/>
                <w:lang w:val="pl-PL" w:bidi="ar"/>
              </w:rPr>
            </w:pPr>
            <w:r>
              <w:rPr>
                <w:rStyle w:val="Pogrubienie"/>
                <w:rFonts w:ascii="SimSun" w:hAnsi="SimSun"/>
                <w:b w:val="0"/>
                <w:color w:val="000000"/>
                <w:lang w:bidi="ar"/>
              </w:rPr>
              <w:t>2</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0DA514" w14:textId="77777777" w:rsidR="00A25E13" w:rsidRDefault="00000000">
            <w:pPr>
              <w:widowControl/>
              <w:jc w:val="left"/>
              <w:rPr>
                <w:rStyle w:val="Pogrubienie"/>
                <w:rFonts w:ascii="SimSun" w:hAnsi="SimSun"/>
                <w:b w:val="0"/>
                <w:color w:val="000000"/>
                <w:lang w:val="pl-PL" w:bidi="ar"/>
              </w:rPr>
            </w:pPr>
            <w:r>
              <w:rPr>
                <w:rStyle w:val="Pogrubienie"/>
                <w:rFonts w:ascii="SimSun" w:hAnsi="SimSun"/>
                <w:b w:val="0"/>
                <w:color w:val="000000"/>
                <w:lang w:bidi="ar"/>
              </w:rPr>
              <w:t>3</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82C6A9" w14:textId="77777777" w:rsidR="00A25E13" w:rsidRDefault="00000000">
            <w:pPr>
              <w:widowControl/>
              <w:jc w:val="left"/>
              <w:rPr>
                <w:rStyle w:val="Pogrubienie"/>
                <w:rFonts w:ascii="SimSun" w:hAnsi="SimSun"/>
                <w:b w:val="0"/>
                <w:color w:val="000000"/>
                <w:lang w:val="pl-PL" w:bidi="ar"/>
              </w:rPr>
            </w:pPr>
            <w:r>
              <w:rPr>
                <w:rStyle w:val="Pogrubienie"/>
                <w:rFonts w:ascii="SimSun" w:hAnsi="SimSun"/>
                <w:b w:val="0"/>
                <w:color w:val="000000"/>
                <w:lang w:bidi="ar"/>
              </w:rPr>
              <w:t>4</w:t>
            </w:r>
          </w:p>
        </w:tc>
        <w:tc>
          <w:tcPr>
            <w:tcW w:w="9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0C056D" w14:textId="77777777" w:rsidR="00A25E13" w:rsidRDefault="00000000">
            <w:pPr>
              <w:widowControl/>
              <w:jc w:val="left"/>
              <w:rPr>
                <w:rStyle w:val="Pogrubienie"/>
                <w:rFonts w:ascii="SimSun" w:hAnsi="SimSun"/>
                <w:b w:val="0"/>
                <w:color w:val="000000"/>
                <w:lang w:val="pl-PL" w:bidi="ar"/>
              </w:rPr>
            </w:pPr>
            <w:r>
              <w:rPr>
                <w:rStyle w:val="Pogrubienie"/>
                <w:rFonts w:ascii="SimSun" w:hAnsi="SimSun"/>
                <w:b w:val="0"/>
                <w:color w:val="000000"/>
                <w:lang w:bidi="ar"/>
              </w:rPr>
              <w:t>5</w:t>
            </w:r>
          </w:p>
        </w:tc>
      </w:tr>
      <w:tr w:rsidR="00A25E13" w14:paraId="1B845CDB" w14:textId="77777777">
        <w:trPr>
          <w:tblCellSpacing w:w="15" w:type="dxa"/>
        </w:trPr>
        <w:tc>
          <w:tcPr>
            <w:tcW w:w="9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2ADCCC" w14:textId="77777777" w:rsidR="00A25E13" w:rsidRDefault="00000000">
            <w:pPr>
              <w:widowControl/>
              <w:jc w:val="center"/>
              <w:rPr>
                <w:rFonts w:ascii="SimSun" w:hAnsi="SimSun"/>
                <w:bCs/>
                <w:color w:val="000000"/>
                <w:lang w:val="pl-PL" w:bidi="ar"/>
              </w:rPr>
            </w:pPr>
            <w:r>
              <w:rPr>
                <w:rFonts w:ascii="SimSun" w:hAnsi="SimSun"/>
                <w:bCs/>
                <w:color w:val="000000"/>
                <w:lang w:bidi="ar"/>
              </w:rPr>
              <w:t>Content</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6578C4" w14:textId="77777777" w:rsidR="00A25E13" w:rsidRDefault="00000000">
            <w:pPr>
              <w:widowControl/>
              <w:jc w:val="left"/>
              <w:rPr>
                <w:rFonts w:ascii="SimSun" w:hAnsi="SimSun"/>
                <w:color w:val="000000"/>
                <w:lang w:val="pl-PL" w:bidi="ar"/>
              </w:rPr>
            </w:pPr>
            <w:r>
              <w:rPr>
                <w:rFonts w:ascii="SimSun" w:hAnsi="SimSun"/>
                <w:color w:val="000000"/>
                <w:lang w:bidi="ar"/>
              </w:rPr>
              <w:t>Chromosome</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D6DE4E" w14:textId="77777777" w:rsidR="00A25E13" w:rsidRDefault="00000000">
            <w:pPr>
              <w:widowControl/>
              <w:jc w:val="left"/>
              <w:rPr>
                <w:rFonts w:ascii="SimSun" w:hAnsi="SimSun"/>
                <w:color w:val="000000"/>
                <w:lang w:val="pl-PL" w:bidi="ar"/>
              </w:rPr>
            </w:pPr>
            <w:r>
              <w:rPr>
                <w:rFonts w:ascii="SimSun" w:hAnsi="SimSun"/>
                <w:color w:val="000000"/>
                <w:lang w:bidi="ar"/>
              </w:rPr>
              <w:t>Start position</w:t>
            </w:r>
          </w:p>
        </w:tc>
        <w:tc>
          <w:tcPr>
            <w:tcW w:w="9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1B2DC6" w14:textId="77777777" w:rsidR="00A25E13" w:rsidRDefault="00000000">
            <w:pPr>
              <w:widowControl/>
              <w:jc w:val="left"/>
              <w:rPr>
                <w:rFonts w:ascii="SimSun" w:hAnsi="SimSun"/>
                <w:color w:val="000000"/>
                <w:lang w:val="pl-PL" w:bidi="ar"/>
              </w:rPr>
            </w:pPr>
            <w:r>
              <w:rPr>
                <w:rFonts w:ascii="SimSun" w:hAnsi="SimSun"/>
                <w:color w:val="000000"/>
                <w:lang w:bidi="ar"/>
              </w:rPr>
              <w:t>End position</w:t>
            </w:r>
          </w:p>
        </w:tc>
        <w:tc>
          <w:tcPr>
            <w:tcW w:w="9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B80428" w14:textId="77777777" w:rsidR="00A25E13" w:rsidRDefault="00000000">
            <w:pPr>
              <w:widowControl/>
              <w:jc w:val="left"/>
              <w:rPr>
                <w:rFonts w:ascii="SimSun" w:hAnsi="SimSun"/>
                <w:color w:val="000000"/>
                <w:lang w:val="pl-PL" w:bidi="ar"/>
              </w:rPr>
            </w:pPr>
            <w:r>
              <w:rPr>
                <w:rFonts w:ascii="SimSun" w:hAnsi="SimSun"/>
                <w:color w:val="000000"/>
                <w:lang w:bidi="ar"/>
              </w:rPr>
              <w:t>Gene name</w:t>
            </w:r>
          </w:p>
        </w:tc>
      </w:tr>
    </w:tbl>
    <w:p w14:paraId="3FEB0DBB" w14:textId="77777777" w:rsidR="00A25E13" w:rsidRDefault="00A25E13">
      <w:pPr>
        <w:rPr>
          <w:rFonts w:cs="Times New Roman"/>
          <w:lang w:val="pl-PL"/>
        </w:rPr>
      </w:pPr>
    </w:p>
    <w:p w14:paraId="377AA669" w14:textId="77777777" w:rsidR="00A25E13" w:rsidRDefault="00000000">
      <w:pPr>
        <w:jc w:val="center"/>
        <w:rPr>
          <w:rFonts w:cs="Times New Roman"/>
        </w:rPr>
      </w:pPr>
      <w:r>
        <w:rPr>
          <w:noProof/>
        </w:rPr>
        <w:drawing>
          <wp:inline distT="0" distB="0" distL="114300" distR="114300" wp14:anchorId="575806A1" wp14:editId="67033C68">
            <wp:extent cx="5389880" cy="844550"/>
            <wp:effectExtent l="0" t="0" r="7620" b="635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9"/>
                    <a:stretch>
                      <a:fillRect/>
                    </a:stretch>
                  </pic:blipFill>
                  <pic:spPr>
                    <a:xfrm>
                      <a:off x="0" y="0"/>
                      <a:ext cx="5389880" cy="844550"/>
                    </a:xfrm>
                    <a:prstGeom prst="rect">
                      <a:avLst/>
                    </a:prstGeom>
                    <a:noFill/>
                    <a:ln>
                      <a:noFill/>
                    </a:ln>
                  </pic:spPr>
                </pic:pic>
              </a:graphicData>
            </a:graphic>
          </wp:inline>
        </w:drawing>
      </w:r>
    </w:p>
    <w:p w14:paraId="774EDE10" w14:textId="77777777" w:rsidR="00A25E13" w:rsidRDefault="00000000">
      <w:pPr>
        <w:jc w:val="center"/>
        <w:rPr>
          <w:rFonts w:cs="Times New Roman"/>
        </w:rPr>
      </w:pPr>
      <w:r>
        <w:rPr>
          <w:rFonts w:cs="Times New Roman"/>
        </w:rPr>
        <w:t xml:space="preserve">Figure 1 example file </w:t>
      </w:r>
      <w:r>
        <w:rPr>
          <w:rStyle w:val="HTML-kod"/>
        </w:rPr>
        <w:t>GENE.xlsx</w:t>
      </w:r>
    </w:p>
    <w:p w14:paraId="27A9F670" w14:textId="77777777" w:rsidR="00A25E13" w:rsidRDefault="00A25E13">
      <w:pPr>
        <w:rPr>
          <w:rFonts w:cs="Times New Roman"/>
        </w:rPr>
      </w:pPr>
    </w:p>
    <w:p w14:paraId="3E5FEC72" w14:textId="77777777" w:rsidR="00A25E13" w:rsidRDefault="00000000">
      <w:pPr>
        <w:pStyle w:val="Nagwek3"/>
        <w:keepNext w:val="0"/>
        <w:keepLines w:val="0"/>
        <w:widowControl/>
      </w:pPr>
      <w:bookmarkStart w:id="11" w:name="_Toc217291893"/>
      <w:r>
        <w:t>2.</w:t>
      </w:r>
      <w:r w:rsidRPr="00FC1E8B">
        <w:t>3</w:t>
      </w:r>
      <w:r>
        <w:t xml:space="preserve">.2 Sample-to-Region Mapping: </w:t>
      </w:r>
      <w:r>
        <w:rPr>
          <w:rStyle w:val="HTML-kod"/>
          <w:sz w:val="32"/>
          <w:szCs w:val="32"/>
        </w:rPr>
        <w:t>SampleArea.xlsx</w:t>
      </w:r>
      <w:bookmarkEnd w:id="11"/>
    </w:p>
    <w:p w14:paraId="00FEAF61" w14:textId="77777777" w:rsidR="00A25E13" w:rsidRDefault="00000000">
      <w:pPr>
        <w:jc w:val="both"/>
      </w:pPr>
      <w:r>
        <w:t xml:space="preserve">A single Excel file that defines the population or </w:t>
      </w:r>
      <w:r w:rsidRPr="00FC1E8B">
        <w:t>region</w:t>
      </w:r>
      <w:r>
        <w:t xml:space="preserve"> for each sample ID.</w:t>
      </w:r>
      <w:r>
        <w:br/>
        <w:t>The file must contain</w:t>
      </w:r>
      <w:r>
        <w:rPr>
          <w:lang w:val="pl-PL"/>
        </w:rPr>
        <w:t xml:space="preserve"> </w:t>
      </w:r>
      <w:proofErr w:type="spellStart"/>
      <w:r>
        <w:rPr>
          <w:lang w:val="pl-PL"/>
        </w:rPr>
        <w:t>these</w:t>
      </w:r>
      <w:proofErr w:type="spellEnd"/>
      <w:r>
        <w:rPr>
          <w:lang w:val="pl-PL"/>
        </w:rPr>
        <w:t xml:space="preserve"> </w:t>
      </w:r>
      <w:proofErr w:type="spellStart"/>
      <w:r>
        <w:rPr>
          <w:lang w:val="pl-PL"/>
        </w:rPr>
        <w:t>columns</w:t>
      </w:r>
      <w:proofErr w:type="spellEnd"/>
      <w:r>
        <w:t>:</w:t>
      </w:r>
    </w:p>
    <w:p w14:paraId="459AC72C" w14:textId="77777777" w:rsidR="00A25E13" w:rsidRDefault="00000000">
      <w:pPr>
        <w:numPr>
          <w:ilvl w:val="0"/>
          <w:numId w:val="3"/>
        </w:numPr>
        <w:jc w:val="both"/>
      </w:pPr>
      <w:proofErr w:type="gramStart"/>
      <w:r>
        <w:t>sample — the sample</w:t>
      </w:r>
      <w:proofErr w:type="gramEnd"/>
      <w:r>
        <w:t xml:space="preserve"> identifier. Each entry must match the sample IDs present in the VCF files.</w:t>
      </w:r>
    </w:p>
    <w:p w14:paraId="5DD7BFE5" w14:textId="77777777" w:rsidR="00A25E13" w:rsidRDefault="00000000">
      <w:pPr>
        <w:numPr>
          <w:ilvl w:val="0"/>
          <w:numId w:val="3"/>
        </w:numPr>
        <w:jc w:val="both"/>
      </w:pPr>
      <w:r>
        <w:t>population — the corresponding region or population label assigned to that sample.</w:t>
      </w:r>
    </w:p>
    <w:p w14:paraId="38E9A27D" w14:textId="77777777" w:rsidR="00A25E13" w:rsidRDefault="00000000">
      <w:pPr>
        <w:jc w:val="center"/>
        <w:rPr>
          <w:rFonts w:cs="Times New Roman"/>
          <w:lang w:val="pl-PL"/>
        </w:rPr>
      </w:pPr>
      <w:r>
        <w:rPr>
          <w:noProof/>
        </w:rPr>
        <w:lastRenderedPageBreak/>
        <w:drawing>
          <wp:inline distT="0" distB="0" distL="114300" distR="114300" wp14:anchorId="02314D88" wp14:editId="38781587">
            <wp:extent cx="1264920" cy="993775"/>
            <wp:effectExtent l="0" t="0" r="5080" b="952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0"/>
                    <a:stretch>
                      <a:fillRect/>
                    </a:stretch>
                  </pic:blipFill>
                  <pic:spPr>
                    <a:xfrm>
                      <a:off x="0" y="0"/>
                      <a:ext cx="1264920" cy="993775"/>
                    </a:xfrm>
                    <a:prstGeom prst="rect">
                      <a:avLst/>
                    </a:prstGeom>
                    <a:noFill/>
                    <a:ln>
                      <a:noFill/>
                    </a:ln>
                  </pic:spPr>
                </pic:pic>
              </a:graphicData>
            </a:graphic>
          </wp:inline>
        </w:drawing>
      </w:r>
    </w:p>
    <w:p w14:paraId="760B5745" w14:textId="77777777" w:rsidR="00A25E13" w:rsidRDefault="00000000">
      <w:pPr>
        <w:jc w:val="center"/>
        <w:rPr>
          <w:rFonts w:cs="Times New Roman"/>
        </w:rPr>
      </w:pPr>
      <w:r>
        <w:rPr>
          <w:rFonts w:cs="Times New Roman"/>
        </w:rPr>
        <w:t xml:space="preserve">Figure 2 example file </w:t>
      </w:r>
      <w:r>
        <w:rPr>
          <w:rStyle w:val="HTML-kod"/>
        </w:rPr>
        <w:t>SampleArea.xlsx</w:t>
      </w:r>
    </w:p>
    <w:p w14:paraId="2C1FE54F" w14:textId="77777777" w:rsidR="00A25E13" w:rsidRDefault="00000000">
      <w:pPr>
        <w:pStyle w:val="Nagwek3"/>
        <w:keepNext w:val="0"/>
        <w:keepLines w:val="0"/>
        <w:widowControl/>
      </w:pPr>
      <w:bookmarkStart w:id="12" w:name="_Toc217291894"/>
      <w:r>
        <w:t>2.</w:t>
      </w:r>
      <w:r w:rsidRPr="00FC1E8B">
        <w:t>3</w:t>
      </w:r>
      <w:r>
        <w:t>.3 Raw VCF variant file</w:t>
      </w:r>
      <w:bookmarkEnd w:id="12"/>
    </w:p>
    <w:p w14:paraId="5EACC943" w14:textId="77777777" w:rsidR="00A25E13" w:rsidRDefault="00000000">
      <w:pPr>
        <w:pStyle w:val="NormalnyWeb"/>
      </w:pPr>
      <w:r>
        <w:t>An unannotated variant file for the given pipeline.</w:t>
      </w:r>
    </w:p>
    <w:tbl>
      <w:tblPr>
        <w:tblW w:w="4999" w:type="pct"/>
        <w:tblCellSpacing w:w="15" w:type="dxa"/>
        <w:tblCellMar>
          <w:top w:w="15" w:type="dxa"/>
          <w:left w:w="15" w:type="dxa"/>
          <w:bottom w:w="15" w:type="dxa"/>
          <w:right w:w="15" w:type="dxa"/>
        </w:tblCellMar>
        <w:tblLook w:val="04A0" w:firstRow="1" w:lastRow="0" w:firstColumn="1" w:lastColumn="0" w:noHBand="0" w:noVBand="1"/>
      </w:tblPr>
      <w:tblGrid>
        <w:gridCol w:w="2516"/>
        <w:gridCol w:w="7677"/>
      </w:tblGrid>
      <w:tr w:rsidR="00A25E13" w14:paraId="6FE9F199" w14:textId="77777777">
        <w:trPr>
          <w:tblHeader/>
          <w:tblCellSpacing w:w="15" w:type="dxa"/>
        </w:trPr>
        <w:tc>
          <w:tcPr>
            <w:tcW w:w="1211"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5B1E6B5" w14:textId="77777777" w:rsidR="00A25E13" w:rsidRDefault="00000000">
            <w:r>
              <w:t>Pipeline</w:t>
            </w:r>
          </w:p>
        </w:tc>
        <w:tc>
          <w:tcPr>
            <w:tcW w:w="37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EC7FA7" w14:textId="77777777" w:rsidR="00A25E13" w:rsidRDefault="00000000">
            <w:r>
              <w:t>Example file</w:t>
            </w:r>
          </w:p>
        </w:tc>
      </w:tr>
      <w:tr w:rsidR="00A25E13" w14:paraId="4066DCA0" w14:textId="77777777">
        <w:trPr>
          <w:tblCellSpacing w:w="15" w:type="dxa"/>
        </w:trPr>
        <w:tc>
          <w:tcPr>
            <w:tcW w:w="12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E662CE" w14:textId="77777777" w:rsidR="00A25E13" w:rsidRDefault="00000000">
            <w:r>
              <w:t>SNV</w:t>
            </w:r>
          </w:p>
        </w:tc>
        <w:tc>
          <w:tcPr>
            <w:tcW w:w="37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696C27" w14:textId="77777777" w:rsidR="00A25E13" w:rsidRDefault="00000000">
            <w:pPr>
              <w:rPr>
                <w:rStyle w:val="HTML-kod"/>
              </w:rPr>
            </w:pPr>
            <w:proofErr w:type="spellStart"/>
            <w:r>
              <w:rPr>
                <w:rStyle w:val="HTML-kod"/>
              </w:rPr>
              <w:t>snv</w:t>
            </w:r>
            <w:proofErr w:type="spellEnd"/>
            <w:r>
              <w:rPr>
                <w:rStyle w:val="HTML-kod"/>
              </w:rPr>
              <w:t>/&lt;GENE&gt;_snv_raw.vcf</w:t>
            </w:r>
          </w:p>
        </w:tc>
      </w:tr>
      <w:tr w:rsidR="00A25E13" w14:paraId="489EC299" w14:textId="77777777">
        <w:trPr>
          <w:tblCellSpacing w:w="15" w:type="dxa"/>
        </w:trPr>
        <w:tc>
          <w:tcPr>
            <w:tcW w:w="12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2AB267" w14:textId="77777777" w:rsidR="00A25E13" w:rsidRDefault="00000000">
            <w:r>
              <w:t>INDEL</w:t>
            </w:r>
          </w:p>
        </w:tc>
        <w:tc>
          <w:tcPr>
            <w:tcW w:w="37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0AEFD0" w14:textId="77777777" w:rsidR="00A25E13" w:rsidRDefault="00000000">
            <w:pPr>
              <w:rPr>
                <w:rStyle w:val="HTML-kod"/>
              </w:rPr>
            </w:pPr>
            <w:r>
              <w:rPr>
                <w:rStyle w:val="HTML-kod"/>
              </w:rPr>
              <w:t>indel/&lt;GENE&gt;_indel_raw.vcf</w:t>
            </w:r>
          </w:p>
        </w:tc>
      </w:tr>
      <w:tr w:rsidR="00A25E13" w14:paraId="4B7DC29B" w14:textId="77777777">
        <w:trPr>
          <w:tblCellSpacing w:w="15" w:type="dxa"/>
        </w:trPr>
        <w:tc>
          <w:tcPr>
            <w:tcW w:w="12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9C3EBA" w14:textId="77777777" w:rsidR="00A25E13" w:rsidRDefault="00000000">
            <w:r>
              <w:t>SV</w:t>
            </w:r>
          </w:p>
        </w:tc>
        <w:tc>
          <w:tcPr>
            <w:tcW w:w="37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1F2290" w14:textId="77777777" w:rsidR="00A25E13" w:rsidRDefault="00000000">
            <w:pPr>
              <w:rPr>
                <w:rStyle w:val="HTML-kod"/>
              </w:rPr>
            </w:pPr>
            <w:proofErr w:type="spellStart"/>
            <w:r>
              <w:rPr>
                <w:rStyle w:val="HTML-kod"/>
              </w:rPr>
              <w:t>sv</w:t>
            </w:r>
            <w:proofErr w:type="spellEnd"/>
            <w:r>
              <w:rPr>
                <w:rStyle w:val="HTML-kod"/>
              </w:rPr>
              <w:t>/&lt;GENE&gt;_sv_raw.vcf</w:t>
            </w:r>
          </w:p>
        </w:tc>
      </w:tr>
    </w:tbl>
    <w:p w14:paraId="329F9B69" w14:textId="77777777" w:rsidR="00A25E13" w:rsidRDefault="00000000">
      <w:pPr>
        <w:pStyle w:val="NormalnyWeb"/>
        <w:jc w:val="center"/>
      </w:pPr>
      <w:r>
        <w:rPr>
          <w:noProof/>
        </w:rPr>
        <w:drawing>
          <wp:inline distT="0" distB="0" distL="114300" distR="114300" wp14:anchorId="71DE9B95" wp14:editId="0403952C">
            <wp:extent cx="6115050" cy="2333625"/>
            <wp:effectExtent l="0" t="0" r="6350" b="317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1"/>
                    <a:stretch>
                      <a:fillRect/>
                    </a:stretch>
                  </pic:blipFill>
                  <pic:spPr>
                    <a:xfrm>
                      <a:off x="0" y="0"/>
                      <a:ext cx="6115050" cy="2333625"/>
                    </a:xfrm>
                    <a:prstGeom prst="rect">
                      <a:avLst/>
                    </a:prstGeom>
                    <a:noFill/>
                    <a:ln>
                      <a:noFill/>
                    </a:ln>
                  </pic:spPr>
                </pic:pic>
              </a:graphicData>
            </a:graphic>
          </wp:inline>
        </w:drawing>
      </w:r>
      <w:r>
        <w:t xml:space="preserve">Figure 3 part of example file </w:t>
      </w:r>
      <w:r>
        <w:rPr>
          <w:rStyle w:val="HTML-kod"/>
        </w:rPr>
        <w:t>GENE_snv_raw.vcf</w:t>
      </w:r>
    </w:p>
    <w:p w14:paraId="3019E296" w14:textId="77777777" w:rsidR="00A25E13" w:rsidRDefault="00000000">
      <w:pPr>
        <w:pStyle w:val="Nagwek3"/>
        <w:keepNext w:val="0"/>
        <w:keepLines w:val="0"/>
        <w:widowControl/>
      </w:pPr>
      <w:bookmarkStart w:id="13" w:name="_Toc217291895"/>
      <w:r>
        <w:t>2.</w:t>
      </w:r>
      <w:r w:rsidRPr="00FC1E8B">
        <w:t>3</w:t>
      </w:r>
      <w:r>
        <w:t>.4 VEP-annotated VCF variant file</w:t>
      </w:r>
      <w:bookmarkEnd w:id="13"/>
    </w:p>
    <w:p w14:paraId="6C166D5B" w14:textId="77777777" w:rsidR="00A25E13" w:rsidRDefault="00000000">
      <w:pPr>
        <w:pStyle w:val="NormalnyWeb"/>
      </w:pPr>
      <w:r>
        <w:t>A VCF file containing functional annotation from VEP.</w:t>
      </w:r>
    </w:p>
    <w:tbl>
      <w:tblPr>
        <w:tblW w:w="4999" w:type="pct"/>
        <w:tblCellSpacing w:w="15" w:type="dxa"/>
        <w:tblCellMar>
          <w:top w:w="15" w:type="dxa"/>
          <w:left w:w="15" w:type="dxa"/>
          <w:bottom w:w="15" w:type="dxa"/>
          <w:right w:w="15" w:type="dxa"/>
        </w:tblCellMar>
        <w:tblLook w:val="04A0" w:firstRow="1" w:lastRow="0" w:firstColumn="1" w:lastColumn="0" w:noHBand="0" w:noVBand="1"/>
      </w:tblPr>
      <w:tblGrid>
        <w:gridCol w:w="2102"/>
        <w:gridCol w:w="8091"/>
      </w:tblGrid>
      <w:tr w:rsidR="00A25E13" w14:paraId="3A01987F" w14:textId="77777777">
        <w:trPr>
          <w:tblHeader/>
          <w:tblCellSpacing w:w="15" w:type="dxa"/>
        </w:trPr>
        <w:tc>
          <w:tcPr>
            <w:tcW w:w="1008"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36E263C" w14:textId="77777777" w:rsidR="00A25E13" w:rsidRDefault="00000000">
            <w:pPr>
              <w:jc w:val="center"/>
            </w:pPr>
            <w:r>
              <w:t>Pipeline</w:t>
            </w:r>
          </w:p>
        </w:tc>
        <w:tc>
          <w:tcPr>
            <w:tcW w:w="39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BD8E1C" w14:textId="77777777" w:rsidR="00A25E13" w:rsidRDefault="00000000">
            <w:pPr>
              <w:jc w:val="center"/>
              <w:rPr>
                <w:bCs/>
                <w:color w:val="000000"/>
              </w:rPr>
            </w:pPr>
            <w:r>
              <w:t>Example file</w:t>
            </w:r>
          </w:p>
        </w:tc>
      </w:tr>
      <w:tr w:rsidR="00A25E13" w14:paraId="4864F3E8" w14:textId="77777777">
        <w:trPr>
          <w:tblCellSpacing w:w="15" w:type="dxa"/>
        </w:trPr>
        <w:tc>
          <w:tcPr>
            <w:tcW w:w="10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440F2F" w14:textId="77777777" w:rsidR="00A25E13" w:rsidRDefault="00000000">
            <w:r>
              <w:t>SNV</w:t>
            </w:r>
          </w:p>
        </w:tc>
        <w:tc>
          <w:tcPr>
            <w:tcW w:w="39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07701D" w14:textId="77777777" w:rsidR="00A25E13" w:rsidRDefault="00000000">
            <w:pPr>
              <w:rPr>
                <w:rStyle w:val="HTML-kod"/>
              </w:rPr>
            </w:pPr>
            <w:proofErr w:type="spellStart"/>
            <w:r>
              <w:rPr>
                <w:rStyle w:val="HTML-kod"/>
              </w:rPr>
              <w:t>snv</w:t>
            </w:r>
            <w:proofErr w:type="spellEnd"/>
            <w:r>
              <w:rPr>
                <w:rStyle w:val="HTML-kod"/>
              </w:rPr>
              <w:t>/&lt;GENE&gt;_snv_vep_output.vcf</w:t>
            </w:r>
          </w:p>
        </w:tc>
      </w:tr>
      <w:tr w:rsidR="00A25E13" w14:paraId="29E1F6ED" w14:textId="77777777">
        <w:trPr>
          <w:tblCellSpacing w:w="15" w:type="dxa"/>
        </w:trPr>
        <w:tc>
          <w:tcPr>
            <w:tcW w:w="10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EDF048" w14:textId="77777777" w:rsidR="00A25E13" w:rsidRDefault="00000000">
            <w:r>
              <w:t>INDEL</w:t>
            </w:r>
          </w:p>
        </w:tc>
        <w:tc>
          <w:tcPr>
            <w:tcW w:w="39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27F4AA" w14:textId="77777777" w:rsidR="00A25E13" w:rsidRDefault="00000000">
            <w:pPr>
              <w:rPr>
                <w:rStyle w:val="HTML-kod"/>
              </w:rPr>
            </w:pPr>
            <w:r>
              <w:rPr>
                <w:rStyle w:val="HTML-kod"/>
              </w:rPr>
              <w:t>indel/&lt;GENE&gt;_indel_vep_output.vcf</w:t>
            </w:r>
          </w:p>
        </w:tc>
      </w:tr>
      <w:tr w:rsidR="00A25E13" w14:paraId="5272C7C3" w14:textId="77777777">
        <w:trPr>
          <w:tblCellSpacing w:w="15" w:type="dxa"/>
        </w:trPr>
        <w:tc>
          <w:tcPr>
            <w:tcW w:w="10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CA9B6B" w14:textId="77777777" w:rsidR="00A25E13" w:rsidRDefault="00000000">
            <w:r>
              <w:t>SV</w:t>
            </w:r>
          </w:p>
        </w:tc>
        <w:tc>
          <w:tcPr>
            <w:tcW w:w="394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B92FFC" w14:textId="77777777" w:rsidR="00A25E13" w:rsidRDefault="00000000">
            <w:pPr>
              <w:rPr>
                <w:rStyle w:val="HTML-kod"/>
              </w:rPr>
            </w:pPr>
            <w:proofErr w:type="spellStart"/>
            <w:r>
              <w:rPr>
                <w:rStyle w:val="HTML-kod"/>
              </w:rPr>
              <w:t>sv</w:t>
            </w:r>
            <w:proofErr w:type="spellEnd"/>
            <w:r>
              <w:rPr>
                <w:rStyle w:val="HTML-kod"/>
              </w:rPr>
              <w:t>/&lt;GENE&gt;_sv_vep_output.vcf</w:t>
            </w:r>
          </w:p>
        </w:tc>
      </w:tr>
    </w:tbl>
    <w:p w14:paraId="18666F4A" w14:textId="77777777" w:rsidR="00A25E13" w:rsidRDefault="00000000">
      <w:pPr>
        <w:pStyle w:val="NormalnyWeb"/>
        <w:jc w:val="center"/>
      </w:pPr>
      <w:r>
        <w:rPr>
          <w:noProof/>
        </w:rPr>
        <w:lastRenderedPageBreak/>
        <w:drawing>
          <wp:inline distT="0" distB="0" distL="114300" distR="114300" wp14:anchorId="187E7E25" wp14:editId="47BA1E05">
            <wp:extent cx="6114415" cy="2775585"/>
            <wp:effectExtent l="0" t="0" r="6985" b="57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2"/>
                    <a:stretch>
                      <a:fillRect/>
                    </a:stretch>
                  </pic:blipFill>
                  <pic:spPr>
                    <a:xfrm>
                      <a:off x="0" y="0"/>
                      <a:ext cx="6114415" cy="2775585"/>
                    </a:xfrm>
                    <a:prstGeom prst="rect">
                      <a:avLst/>
                    </a:prstGeom>
                    <a:noFill/>
                    <a:ln>
                      <a:noFill/>
                    </a:ln>
                  </pic:spPr>
                </pic:pic>
              </a:graphicData>
            </a:graphic>
          </wp:inline>
        </w:drawing>
      </w:r>
      <w:r>
        <w:t xml:space="preserve">Figure 4 part of example file </w:t>
      </w:r>
      <w:r>
        <w:rPr>
          <w:rStyle w:val="HTML-kod"/>
        </w:rPr>
        <w:t>GENE_snv_vep_output.vcf</w:t>
      </w:r>
    </w:p>
    <w:p w14:paraId="2CC82F7E" w14:textId="77777777" w:rsidR="00A25E13" w:rsidRDefault="00A25E13">
      <w:pPr>
        <w:pStyle w:val="NormalnyWeb"/>
      </w:pPr>
    </w:p>
    <w:p w14:paraId="16D2C4CD" w14:textId="77777777" w:rsidR="00A25E13" w:rsidRDefault="00000000">
      <w:pPr>
        <w:pStyle w:val="Nagwek2"/>
      </w:pPr>
      <w:bookmarkStart w:id="14" w:name="_Toc217291896"/>
      <w:r>
        <w:t>2.</w:t>
      </w:r>
      <w:r w:rsidRPr="00FC1E8B">
        <w:t>4</w:t>
      </w:r>
      <w:r>
        <w:t xml:space="preserve"> Data preprocessing</w:t>
      </w:r>
      <w:bookmarkEnd w:id="14"/>
    </w:p>
    <w:p w14:paraId="2ED49FA6" w14:textId="77777777" w:rsidR="00A25E13" w:rsidRDefault="00000000">
      <w:pPr>
        <w:pStyle w:val="Nagwek3"/>
      </w:pPr>
      <w:bookmarkStart w:id="15" w:name="_Toc217291897"/>
      <w:r>
        <w:t>2.</w:t>
      </w:r>
      <w:r w:rsidRPr="00FC1E8B">
        <w:t>4</w:t>
      </w:r>
      <w:r>
        <w:t>.1 Output</w:t>
      </w:r>
      <w:bookmarkEnd w:id="15"/>
    </w:p>
    <w:p w14:paraId="2DFD7F78" w14:textId="77777777" w:rsidR="00A25E13" w:rsidRDefault="00000000">
      <w:pPr>
        <w:jc w:val="both"/>
      </w:pPr>
      <w:r>
        <w:t>Data preprocessing generates the following core objects:</w:t>
      </w:r>
    </w:p>
    <w:p w14:paraId="710FE21A" w14:textId="77777777" w:rsidR="00A25E13" w:rsidRDefault="00000000">
      <w:pPr>
        <w:numPr>
          <w:ilvl w:val="0"/>
          <w:numId w:val="4"/>
        </w:numPr>
        <w:jc w:val="both"/>
      </w:pPr>
      <w:r>
        <w:rPr>
          <w:rStyle w:val="HTML-kod"/>
        </w:rPr>
        <w:t>locus</w:t>
      </w:r>
      <w:r>
        <w:t xml:space="preserve"> - genomic coordinates of the selected genes (chromosome, start, end).</w:t>
      </w:r>
    </w:p>
    <w:p w14:paraId="0961F28A" w14:textId="77777777" w:rsidR="00A25E13" w:rsidRDefault="00000000">
      <w:pPr>
        <w:numPr>
          <w:ilvl w:val="0"/>
          <w:numId w:val="4"/>
        </w:numPr>
        <w:jc w:val="both"/>
      </w:pPr>
      <w:proofErr w:type="spellStart"/>
      <w:r>
        <w:rPr>
          <w:rStyle w:val="HTML-kod"/>
        </w:rPr>
        <w:t>sample_region</w:t>
      </w:r>
      <w:proofErr w:type="spellEnd"/>
      <w:r>
        <w:t xml:space="preserve"> - named list mapping each region to the samples belonging to it.</w:t>
      </w:r>
    </w:p>
    <w:p w14:paraId="0DA24B9D" w14:textId="77777777" w:rsidR="00A25E13" w:rsidRDefault="00000000">
      <w:pPr>
        <w:numPr>
          <w:ilvl w:val="0"/>
          <w:numId w:val="4"/>
        </w:numPr>
        <w:jc w:val="both"/>
      </w:pPr>
      <w:proofErr w:type="spellStart"/>
      <w:r>
        <w:rPr>
          <w:rStyle w:val="HTML-kod"/>
        </w:rPr>
        <w:t>region_colors</w:t>
      </w:r>
      <w:proofErr w:type="spellEnd"/>
      <w:r>
        <w:t xml:space="preserve"> - reproducible color palette for </w:t>
      </w:r>
      <w:r w:rsidRPr="00FC1E8B">
        <w:t>region</w:t>
      </w:r>
      <w:r>
        <w:t xml:space="preserve"> groups.</w:t>
      </w:r>
    </w:p>
    <w:p w14:paraId="263B7158" w14:textId="77777777" w:rsidR="00A25E13" w:rsidRDefault="00000000">
      <w:pPr>
        <w:numPr>
          <w:ilvl w:val="0"/>
          <w:numId w:val="4"/>
        </w:numPr>
        <w:jc w:val="both"/>
      </w:pPr>
      <w:r>
        <w:rPr>
          <w:rStyle w:val="HTML-kod"/>
        </w:rPr>
        <w:t>result</w:t>
      </w:r>
      <w:r>
        <w:t xml:space="preserve"> - a variant × sample matrix containing final variant category assignments.</w:t>
      </w:r>
    </w:p>
    <w:p w14:paraId="5178165C" w14:textId="77777777" w:rsidR="00A25E13" w:rsidRDefault="00000000">
      <w:pPr>
        <w:numPr>
          <w:ilvl w:val="0"/>
          <w:numId w:val="4"/>
        </w:numPr>
        <w:jc w:val="both"/>
      </w:pPr>
      <w:proofErr w:type="spellStart"/>
      <w:r>
        <w:rPr>
          <w:rStyle w:val="HTML-kod"/>
        </w:rPr>
        <w:t>result_long</w:t>
      </w:r>
      <w:proofErr w:type="spellEnd"/>
      <w:r>
        <w:t xml:space="preserve"> - long-format table summarizing variant, consequence, and sample-level calls.</w:t>
      </w:r>
    </w:p>
    <w:p w14:paraId="06FE95A7" w14:textId="77777777" w:rsidR="00A25E13" w:rsidRDefault="00000000">
      <w:pPr>
        <w:numPr>
          <w:ilvl w:val="0"/>
          <w:numId w:val="4"/>
        </w:numPr>
        <w:jc w:val="both"/>
      </w:pPr>
      <w:proofErr w:type="spellStart"/>
      <w:r>
        <w:rPr>
          <w:rStyle w:val="HTML-kod"/>
        </w:rPr>
        <w:t>all_categories</w:t>
      </w:r>
      <w:proofErr w:type="spellEnd"/>
      <w:r>
        <w:t xml:space="preserve"> - vector listing the full set of VEP consequence categories observed.</w:t>
      </w:r>
    </w:p>
    <w:p w14:paraId="6FBFCD0E" w14:textId="77777777" w:rsidR="00A25E13" w:rsidRDefault="00000000">
      <w:pPr>
        <w:numPr>
          <w:ilvl w:val="0"/>
          <w:numId w:val="4"/>
        </w:numPr>
        <w:jc w:val="both"/>
      </w:pPr>
      <w:proofErr w:type="spellStart"/>
      <w:r>
        <w:rPr>
          <w:rStyle w:val="HTML-kod"/>
        </w:rPr>
        <w:t>variant_hierarchy</w:t>
      </w:r>
      <w:proofErr w:type="spellEnd"/>
      <w:r>
        <w:t xml:space="preserve"> - full impact hierarchy used to prioritize variant consequences.</w:t>
      </w:r>
    </w:p>
    <w:p w14:paraId="2C2A846E" w14:textId="77777777" w:rsidR="00A25E13" w:rsidRDefault="00000000">
      <w:pPr>
        <w:numPr>
          <w:ilvl w:val="0"/>
          <w:numId w:val="4"/>
        </w:numPr>
        <w:jc w:val="both"/>
      </w:pPr>
      <w:proofErr w:type="spellStart"/>
      <w:r>
        <w:rPr>
          <w:rStyle w:val="HTML-kod"/>
        </w:rPr>
        <w:t>variant_hierarchy_no_modifier</w:t>
      </w:r>
      <w:proofErr w:type="spellEnd"/>
      <w:r>
        <w:t xml:space="preserve"> - hierarchy excluding the “modifier” classes.</w:t>
      </w:r>
    </w:p>
    <w:p w14:paraId="76272AA0" w14:textId="77777777" w:rsidR="00A25E13" w:rsidRDefault="00000000">
      <w:pPr>
        <w:numPr>
          <w:ilvl w:val="0"/>
          <w:numId w:val="4"/>
        </w:numPr>
        <w:jc w:val="both"/>
      </w:pPr>
      <w:proofErr w:type="spellStart"/>
      <w:r>
        <w:rPr>
          <w:rStyle w:val="HTML-kod"/>
        </w:rPr>
        <w:t>variant_</w:t>
      </w:r>
      <w:r w:rsidRPr="00FC1E8B">
        <w:rPr>
          <w:rStyle w:val="HTML-kod"/>
        </w:rPr>
        <w:t>colors</w:t>
      </w:r>
      <w:proofErr w:type="spellEnd"/>
      <w:r>
        <w:t xml:space="preserve"> - named vector mapping each category to a consistent </w:t>
      </w:r>
      <w:r w:rsidRPr="00FC1E8B">
        <w:t>color</w:t>
      </w:r>
      <w:r>
        <w:t>.</w:t>
      </w:r>
    </w:p>
    <w:p w14:paraId="579B44F1" w14:textId="77777777" w:rsidR="00A25E13" w:rsidRDefault="00000000">
      <w:pPr>
        <w:numPr>
          <w:ilvl w:val="0"/>
          <w:numId w:val="4"/>
        </w:numPr>
        <w:jc w:val="both"/>
      </w:pPr>
      <w:proofErr w:type="spellStart"/>
      <w:r>
        <w:rPr>
          <w:rStyle w:val="HTML-kod"/>
        </w:rPr>
        <w:t>variant_</w:t>
      </w:r>
      <w:r w:rsidRPr="00FC1E8B">
        <w:rPr>
          <w:rStyle w:val="HTML-kod"/>
        </w:rPr>
        <w:t>palettes</w:t>
      </w:r>
      <w:proofErr w:type="spellEnd"/>
      <w:r>
        <w:t xml:space="preserve"> - named vector mapping each category to a consistent </w:t>
      </w:r>
      <w:r w:rsidRPr="00FC1E8B">
        <w:t>palette</w:t>
      </w:r>
      <w:r>
        <w:t>.</w:t>
      </w:r>
    </w:p>
    <w:p w14:paraId="7AB0C576" w14:textId="77777777" w:rsidR="00A25E13" w:rsidRDefault="00A25E13">
      <w:pPr>
        <w:jc w:val="both"/>
      </w:pPr>
    </w:p>
    <w:p w14:paraId="6A943FFE" w14:textId="77777777" w:rsidR="00A25E13" w:rsidRDefault="00000000">
      <w:pPr>
        <w:jc w:val="both"/>
      </w:pPr>
      <w:r>
        <w:t>These objects are passed directly into downstream workflows.</w:t>
      </w:r>
    </w:p>
    <w:p w14:paraId="5467E47D" w14:textId="77777777" w:rsidR="00A25E13" w:rsidRDefault="00000000">
      <w:pPr>
        <w:jc w:val="center"/>
      </w:pPr>
      <w:r>
        <w:rPr>
          <w:noProof/>
        </w:rPr>
        <w:drawing>
          <wp:inline distT="0" distB="0" distL="114300" distR="114300" wp14:anchorId="4A1E71B8" wp14:editId="0CFD79C3">
            <wp:extent cx="3688715" cy="1487805"/>
            <wp:effectExtent l="0" t="0" r="6985" b="1079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3"/>
                    <a:stretch>
                      <a:fillRect/>
                    </a:stretch>
                  </pic:blipFill>
                  <pic:spPr>
                    <a:xfrm>
                      <a:off x="0" y="0"/>
                      <a:ext cx="3688715" cy="1487805"/>
                    </a:xfrm>
                    <a:prstGeom prst="rect">
                      <a:avLst/>
                    </a:prstGeom>
                    <a:noFill/>
                    <a:ln>
                      <a:noFill/>
                    </a:ln>
                  </pic:spPr>
                </pic:pic>
              </a:graphicData>
            </a:graphic>
          </wp:inline>
        </w:drawing>
      </w:r>
    </w:p>
    <w:p w14:paraId="30B57ADC" w14:textId="77777777" w:rsidR="00A25E13" w:rsidRDefault="00000000">
      <w:pPr>
        <w:jc w:val="center"/>
        <w:rPr>
          <w:lang w:val="pl-PL"/>
        </w:rPr>
      </w:pPr>
      <w:proofErr w:type="spellStart"/>
      <w:r>
        <w:rPr>
          <w:rFonts w:cs="Times New Roman"/>
          <w:lang w:val="pl-PL"/>
        </w:rPr>
        <w:t>Figure</w:t>
      </w:r>
      <w:proofErr w:type="spellEnd"/>
      <w:r>
        <w:rPr>
          <w:rFonts w:cs="Times New Roman"/>
          <w:lang w:val="pl-PL"/>
        </w:rPr>
        <w:t xml:space="preserve"> 5 </w:t>
      </w:r>
      <w:proofErr w:type="spellStart"/>
      <w:r>
        <w:rPr>
          <w:rFonts w:cs="Times New Roman"/>
          <w:lang w:val="pl-PL"/>
        </w:rPr>
        <w:t>example</w:t>
      </w:r>
      <w:proofErr w:type="spellEnd"/>
      <w:r>
        <w:rPr>
          <w:rFonts w:cs="Times New Roman"/>
          <w:lang w:val="pl-PL"/>
        </w:rPr>
        <w:t xml:space="preserve"> </w:t>
      </w:r>
      <w:proofErr w:type="spellStart"/>
      <w:r>
        <w:rPr>
          <w:rFonts w:cs="Times New Roman"/>
          <w:lang w:val="pl-PL"/>
        </w:rPr>
        <w:t>printed</w:t>
      </w:r>
      <w:proofErr w:type="spellEnd"/>
      <w:r>
        <w:rPr>
          <w:rFonts w:cs="Times New Roman"/>
          <w:lang w:val="pl-PL"/>
        </w:rPr>
        <w:t xml:space="preserve"> </w:t>
      </w:r>
      <w:proofErr w:type="spellStart"/>
      <w:r>
        <w:rPr>
          <w:rFonts w:cs="Times New Roman"/>
          <w:lang w:val="pl-PL"/>
        </w:rPr>
        <w:t>messages</w:t>
      </w:r>
      <w:proofErr w:type="spellEnd"/>
    </w:p>
    <w:p w14:paraId="3D370F88" w14:textId="77777777" w:rsidR="00A25E13" w:rsidRDefault="00000000">
      <w:pPr>
        <w:pStyle w:val="Nagwek3"/>
        <w:rPr>
          <w:lang w:val="pl-PL"/>
        </w:rPr>
      </w:pPr>
      <w:bookmarkStart w:id="16" w:name="_Toc217291898"/>
      <w:r>
        <w:rPr>
          <w:lang w:val="pl-PL"/>
        </w:rPr>
        <w:lastRenderedPageBreak/>
        <w:t xml:space="preserve">2.4.2 </w:t>
      </w:r>
      <w:proofErr w:type="spellStart"/>
      <w:r>
        <w:rPr>
          <w:lang w:val="pl-PL"/>
        </w:rPr>
        <w:t>Steps</w:t>
      </w:r>
      <w:bookmarkEnd w:id="16"/>
      <w:proofErr w:type="spellEnd"/>
    </w:p>
    <w:p w14:paraId="045BA46F" w14:textId="77777777" w:rsidR="00A25E13" w:rsidRDefault="00000000">
      <w:pPr>
        <w:numPr>
          <w:ilvl w:val="0"/>
          <w:numId w:val="5"/>
        </w:numPr>
        <w:jc w:val="both"/>
        <w:rPr>
          <w:lang w:val="pl-PL"/>
        </w:rPr>
      </w:pPr>
      <w:r>
        <w:rPr>
          <w:b/>
          <w:bCs/>
        </w:rPr>
        <w:t>Load metadata</w:t>
      </w:r>
    </w:p>
    <w:p w14:paraId="4ABFE980" w14:textId="77777777" w:rsidR="00A25E13" w:rsidRDefault="00000000">
      <w:pPr>
        <w:numPr>
          <w:ilvl w:val="0"/>
          <w:numId w:val="6"/>
        </w:numPr>
        <w:jc w:val="both"/>
      </w:pPr>
      <w:r>
        <w:t xml:space="preserve">Reads gene coordinates using </w:t>
      </w:r>
      <w:proofErr w:type="spellStart"/>
      <w:r>
        <w:rPr>
          <w:rStyle w:val="HTML-kod"/>
        </w:rPr>
        <w:t>load_gene_</w:t>
      </w:r>
      <w:proofErr w:type="gramStart"/>
      <w:r>
        <w:rPr>
          <w:rStyle w:val="HTML-kod"/>
        </w:rPr>
        <w:t>information</w:t>
      </w:r>
      <w:proofErr w:type="spellEnd"/>
      <w:r>
        <w:rPr>
          <w:rStyle w:val="HTML-kod"/>
        </w:rPr>
        <w:t>(</w:t>
      </w:r>
      <w:proofErr w:type="gramEnd"/>
      <w:r>
        <w:rPr>
          <w:rStyle w:val="HTML-kod"/>
        </w:rPr>
        <w:t>)</w:t>
      </w:r>
      <w:r>
        <w:t xml:space="preserve">, which extracts chromosome, start, and end positions from </w:t>
      </w:r>
      <w:r>
        <w:rPr>
          <w:rStyle w:val="HTML-kod"/>
        </w:rPr>
        <w:t>&lt;GENE&gt;.xlsx</w:t>
      </w:r>
      <w:r>
        <w:t>.</w:t>
      </w:r>
    </w:p>
    <w:p w14:paraId="3F6DAFAA" w14:textId="77777777" w:rsidR="00A25E13" w:rsidRDefault="00000000">
      <w:pPr>
        <w:numPr>
          <w:ilvl w:val="0"/>
          <w:numId w:val="6"/>
        </w:numPr>
        <w:jc w:val="both"/>
      </w:pPr>
      <w:r>
        <w:t>Reads sample-to-</w:t>
      </w:r>
      <w:r w:rsidRPr="00FC1E8B">
        <w:t>region</w:t>
      </w:r>
      <w:r>
        <w:t xml:space="preserve"> assignments using </w:t>
      </w:r>
      <w:proofErr w:type="spellStart"/>
      <w:r>
        <w:rPr>
          <w:rStyle w:val="HTML-kod"/>
        </w:rPr>
        <w:t>load_region_</w:t>
      </w:r>
      <w:proofErr w:type="gramStart"/>
      <w:r>
        <w:rPr>
          <w:rStyle w:val="HTML-kod"/>
        </w:rPr>
        <w:t>information</w:t>
      </w:r>
      <w:proofErr w:type="spellEnd"/>
      <w:r>
        <w:rPr>
          <w:rStyle w:val="HTML-kod"/>
        </w:rPr>
        <w:t>(</w:t>
      </w:r>
      <w:proofErr w:type="gramEnd"/>
      <w:r w:rsidRPr="00FC1E8B">
        <w:rPr>
          <w:rStyle w:val="HTML-kod"/>
        </w:rPr>
        <w:t xml:space="preserve">) </w:t>
      </w:r>
      <w:r>
        <w:t xml:space="preserve">from </w:t>
      </w:r>
      <w:r>
        <w:rPr>
          <w:rStyle w:val="HTML-kod"/>
        </w:rPr>
        <w:t>SampleArea.xlsx</w:t>
      </w:r>
      <w:r>
        <w:t>, which returns:</w:t>
      </w:r>
    </w:p>
    <w:p w14:paraId="6DF8D044" w14:textId="77777777" w:rsidR="00A25E13" w:rsidRDefault="00000000">
      <w:pPr>
        <w:numPr>
          <w:ilvl w:val="1"/>
          <w:numId w:val="6"/>
        </w:numPr>
        <w:jc w:val="both"/>
      </w:pPr>
      <w:proofErr w:type="spellStart"/>
      <w:r>
        <w:rPr>
          <w:rStyle w:val="HTML-kod"/>
        </w:rPr>
        <w:t>sample_region</w:t>
      </w:r>
      <w:proofErr w:type="spellEnd"/>
      <w:r>
        <w:t xml:space="preserve"> </w:t>
      </w:r>
      <w:r w:rsidRPr="00FC1E8B">
        <w:t>- l</w:t>
      </w:r>
      <w:r>
        <w:t>ist of samples grouped by region</w:t>
      </w:r>
    </w:p>
    <w:p w14:paraId="7D5AB3CA" w14:textId="77777777" w:rsidR="00A25E13" w:rsidRDefault="00000000">
      <w:pPr>
        <w:numPr>
          <w:ilvl w:val="1"/>
          <w:numId w:val="6"/>
        </w:numPr>
        <w:jc w:val="both"/>
      </w:pPr>
      <w:proofErr w:type="spellStart"/>
      <w:r>
        <w:rPr>
          <w:rStyle w:val="HTML-kod"/>
        </w:rPr>
        <w:t>region_colors</w:t>
      </w:r>
      <w:proofErr w:type="spellEnd"/>
      <w:r>
        <w:t xml:space="preserve"> </w:t>
      </w:r>
      <w:r w:rsidRPr="00FC1E8B">
        <w:t xml:space="preserve">- </w:t>
      </w:r>
      <w:r>
        <w:t>mapping of regions to colors.</w:t>
      </w:r>
    </w:p>
    <w:p w14:paraId="1BB04C96" w14:textId="77777777" w:rsidR="00A25E13" w:rsidRDefault="00000000">
      <w:pPr>
        <w:numPr>
          <w:ilvl w:val="0"/>
          <w:numId w:val="6"/>
        </w:numPr>
        <w:jc w:val="both"/>
      </w:pPr>
      <w:r>
        <w:t xml:space="preserve">Creates objects: </w:t>
      </w:r>
      <w:proofErr w:type="spellStart"/>
      <w:r>
        <w:t>variant_hierarchy</w:t>
      </w:r>
      <w:proofErr w:type="spellEnd"/>
      <w:r>
        <w:t xml:space="preserve">, </w:t>
      </w:r>
      <w:proofErr w:type="spellStart"/>
      <w:r>
        <w:t>variant_hierarchy_no_modifier</w:t>
      </w:r>
      <w:proofErr w:type="spellEnd"/>
      <w:r>
        <w:t xml:space="preserve">, </w:t>
      </w:r>
      <w:proofErr w:type="spellStart"/>
      <w:r>
        <w:t>variant_colors</w:t>
      </w:r>
      <w:proofErr w:type="spellEnd"/>
      <w:r>
        <w:t>.</w:t>
      </w:r>
    </w:p>
    <w:p w14:paraId="5576E83D" w14:textId="77777777" w:rsidR="00A25E13" w:rsidRDefault="00A25E13">
      <w:pPr>
        <w:jc w:val="both"/>
      </w:pPr>
    </w:p>
    <w:p w14:paraId="4DB84C84" w14:textId="77777777" w:rsidR="00A25E13" w:rsidRDefault="00000000">
      <w:pPr>
        <w:numPr>
          <w:ilvl w:val="0"/>
          <w:numId w:val="5"/>
        </w:numPr>
        <w:jc w:val="both"/>
        <w:rPr>
          <w:b/>
          <w:bCs/>
        </w:rPr>
      </w:pPr>
      <w:r>
        <w:rPr>
          <w:b/>
          <w:bCs/>
        </w:rPr>
        <w:t>Load and preprocess VEP-annotated variants</w:t>
      </w:r>
    </w:p>
    <w:p w14:paraId="325C546C" w14:textId="77777777" w:rsidR="00A25E13" w:rsidRDefault="00000000">
      <w:pPr>
        <w:numPr>
          <w:ilvl w:val="0"/>
          <w:numId w:val="7"/>
        </w:numPr>
        <w:jc w:val="both"/>
      </w:pPr>
      <w:r>
        <w:t xml:space="preserve">VEP-annotated VCF files are parsed using </w:t>
      </w:r>
      <w:proofErr w:type="spellStart"/>
      <w:r>
        <w:rPr>
          <w:rStyle w:val="HTML-kod"/>
        </w:rPr>
        <w:t>VariantAnnotation</w:t>
      </w:r>
      <w:proofErr w:type="spellEnd"/>
      <w:r>
        <w:t>, ensuring consistent handling of genotypes, ALT alleles, and INFO fields.</w:t>
      </w:r>
    </w:p>
    <w:p w14:paraId="1B1F7F5D" w14:textId="77777777" w:rsidR="00A25E13" w:rsidRDefault="00000000">
      <w:pPr>
        <w:numPr>
          <w:ilvl w:val="0"/>
          <w:numId w:val="7"/>
        </w:numPr>
        <w:jc w:val="both"/>
      </w:pPr>
      <w:r>
        <w:t>The preprocessing functions (</w:t>
      </w:r>
      <w:proofErr w:type="spellStart"/>
      <w:r>
        <w:rPr>
          <w:rStyle w:val="HTML-kod"/>
        </w:rPr>
        <w:t>analyze_vep_snv_</w:t>
      </w:r>
      <w:proofErr w:type="gramStart"/>
      <w:r>
        <w:rPr>
          <w:rStyle w:val="HTML-kod"/>
        </w:rPr>
        <w:t>variants</w:t>
      </w:r>
      <w:proofErr w:type="spellEnd"/>
      <w:r>
        <w:rPr>
          <w:rStyle w:val="HTML-kod"/>
        </w:rPr>
        <w:t>(</w:t>
      </w:r>
      <w:proofErr w:type="gramEnd"/>
      <w:r>
        <w:rPr>
          <w:rStyle w:val="HTML-kod"/>
        </w:rPr>
        <w:t xml:space="preserve">), </w:t>
      </w:r>
      <w:proofErr w:type="spellStart"/>
      <w:r>
        <w:rPr>
          <w:rStyle w:val="HTML-kod"/>
        </w:rPr>
        <w:t>analyze_vep_indel_</w:t>
      </w:r>
      <w:proofErr w:type="gramStart"/>
      <w:r>
        <w:rPr>
          <w:rStyle w:val="HTML-kod"/>
        </w:rPr>
        <w:t>variants</w:t>
      </w:r>
      <w:proofErr w:type="spellEnd"/>
      <w:r>
        <w:rPr>
          <w:rStyle w:val="HTML-kod"/>
        </w:rPr>
        <w:t>(</w:t>
      </w:r>
      <w:proofErr w:type="gramEnd"/>
      <w:r>
        <w:rPr>
          <w:rStyle w:val="HTML-kod"/>
        </w:rPr>
        <w:t xml:space="preserve">), </w:t>
      </w:r>
      <w:proofErr w:type="spellStart"/>
      <w:r>
        <w:rPr>
          <w:rStyle w:val="HTML-kod"/>
        </w:rPr>
        <w:t>analyze_vep_sv_</w:t>
      </w:r>
      <w:proofErr w:type="gramStart"/>
      <w:r>
        <w:rPr>
          <w:rStyle w:val="HTML-kod"/>
        </w:rPr>
        <w:t>variants</w:t>
      </w:r>
      <w:proofErr w:type="spellEnd"/>
      <w:r>
        <w:rPr>
          <w:rStyle w:val="HTML-kod"/>
        </w:rPr>
        <w:t>(</w:t>
      </w:r>
      <w:proofErr w:type="gramEnd"/>
      <w:r>
        <w:rPr>
          <w:rStyle w:val="HTML-kod"/>
        </w:rPr>
        <w:t>)</w:t>
      </w:r>
      <w:r>
        <w:t>) perform:</w:t>
      </w:r>
    </w:p>
    <w:p w14:paraId="2265DB3E" w14:textId="77777777" w:rsidR="00A25E13" w:rsidRDefault="00000000">
      <w:pPr>
        <w:numPr>
          <w:ilvl w:val="1"/>
          <w:numId w:val="7"/>
        </w:numPr>
        <w:jc w:val="both"/>
      </w:pPr>
      <w:r>
        <w:t>extraction of variant Position, REF, ALT, and sample genotypes,</w:t>
      </w:r>
    </w:p>
    <w:p w14:paraId="3898A5CD" w14:textId="77777777" w:rsidR="00A25E13" w:rsidRDefault="00000000">
      <w:pPr>
        <w:numPr>
          <w:ilvl w:val="1"/>
          <w:numId w:val="7"/>
        </w:numPr>
        <w:jc w:val="both"/>
      </w:pPr>
      <w:r>
        <w:t>parsing of the CSQ field to retrieve functional consequences,</w:t>
      </w:r>
    </w:p>
    <w:p w14:paraId="531D7FDD" w14:textId="77777777" w:rsidR="00A25E13" w:rsidRDefault="00000000">
      <w:pPr>
        <w:numPr>
          <w:ilvl w:val="1"/>
          <w:numId w:val="7"/>
        </w:numPr>
        <w:jc w:val="both"/>
      </w:pPr>
      <w:r>
        <w:t>mapping of consequences to the unified severity hierarchy,</w:t>
      </w:r>
    </w:p>
    <w:p w14:paraId="2DBF2BAF" w14:textId="77777777" w:rsidR="00A25E13" w:rsidRDefault="00000000">
      <w:pPr>
        <w:numPr>
          <w:ilvl w:val="1"/>
          <w:numId w:val="7"/>
        </w:numPr>
        <w:jc w:val="both"/>
      </w:pPr>
      <w:r>
        <w:t>construction of a variant × sample category matrix (result).</w:t>
      </w:r>
    </w:p>
    <w:p w14:paraId="19FBAFB8" w14:textId="77777777" w:rsidR="00A25E13" w:rsidRDefault="00000000">
      <w:pPr>
        <w:numPr>
          <w:ilvl w:val="0"/>
          <w:numId w:val="8"/>
        </w:numPr>
        <w:jc w:val="both"/>
      </w:pPr>
      <w:r>
        <w:t>For INDEL and SV only the INFO tag SVLEN is additionally extracted and stored.</w:t>
      </w:r>
    </w:p>
    <w:p w14:paraId="6790E2D5" w14:textId="77777777" w:rsidR="00A25E13" w:rsidRDefault="00000000">
      <w:pPr>
        <w:numPr>
          <w:ilvl w:val="0"/>
          <w:numId w:val="8"/>
        </w:numPr>
        <w:jc w:val="both"/>
      </w:pPr>
      <w:r>
        <w:t>Variant loading only occurs when pipeline steps 2–5 are requested.</w:t>
      </w:r>
    </w:p>
    <w:p w14:paraId="3C5B0009" w14:textId="77777777" w:rsidR="00A25E13" w:rsidRDefault="00A25E13">
      <w:pPr>
        <w:jc w:val="both"/>
      </w:pPr>
    </w:p>
    <w:p w14:paraId="0A1D4060" w14:textId="77777777" w:rsidR="00A25E13" w:rsidRDefault="00000000">
      <w:pPr>
        <w:numPr>
          <w:ilvl w:val="0"/>
          <w:numId w:val="5"/>
        </w:numPr>
        <w:jc w:val="both"/>
        <w:rPr>
          <w:b/>
          <w:bCs/>
        </w:rPr>
      </w:pPr>
      <w:r>
        <w:rPr>
          <w:b/>
          <w:bCs/>
        </w:rPr>
        <w:t>Convert genotype data to long format</w:t>
      </w:r>
    </w:p>
    <w:p w14:paraId="1F3B53F5" w14:textId="77777777" w:rsidR="00A25E13" w:rsidRDefault="00000000">
      <w:pPr>
        <w:numPr>
          <w:ilvl w:val="0"/>
          <w:numId w:val="9"/>
        </w:numPr>
        <w:jc w:val="both"/>
      </w:pPr>
      <w:r>
        <w:t xml:space="preserve">The wide </w:t>
      </w:r>
      <w:r>
        <w:rPr>
          <w:rStyle w:val="HTML-kod"/>
        </w:rPr>
        <w:t>result</w:t>
      </w:r>
      <w:r>
        <w:t xml:space="preserve"> matrix is converted to tidy long format.</w:t>
      </w:r>
    </w:p>
    <w:p w14:paraId="42109081" w14:textId="77777777" w:rsidR="00A25E13" w:rsidRDefault="00A25E13">
      <w:pPr>
        <w:jc w:val="both"/>
      </w:pPr>
    </w:p>
    <w:p w14:paraId="10848F0A" w14:textId="77777777" w:rsidR="00A25E13" w:rsidRDefault="00000000">
      <w:pPr>
        <w:numPr>
          <w:ilvl w:val="0"/>
          <w:numId w:val="5"/>
        </w:numPr>
        <w:jc w:val="both"/>
        <w:rPr>
          <w:b/>
          <w:bCs/>
          <w:lang w:val="pl-PL"/>
        </w:rPr>
      </w:pPr>
      <w:r>
        <w:rPr>
          <w:b/>
          <w:bCs/>
        </w:rPr>
        <w:t>Report missing positions</w:t>
      </w:r>
    </w:p>
    <w:p w14:paraId="487034DF" w14:textId="77777777" w:rsidR="00A25E13" w:rsidRDefault="00000000">
      <w:pPr>
        <w:numPr>
          <w:ilvl w:val="0"/>
          <w:numId w:val="10"/>
        </w:numPr>
        <w:jc w:val="both"/>
      </w:pPr>
      <w:r>
        <w:t>The pipeline counts how many variants have missing genomic coordinates.</w:t>
      </w:r>
    </w:p>
    <w:p w14:paraId="13A9185F" w14:textId="77777777" w:rsidR="00A25E13" w:rsidRDefault="00000000">
      <w:pPr>
        <w:numPr>
          <w:ilvl w:val="0"/>
          <w:numId w:val="10"/>
        </w:numPr>
        <w:jc w:val="both"/>
      </w:pPr>
      <w:r>
        <w:t>A warning is printed if missing values are detected. This step serves as a basic quality control check before visualization.</w:t>
      </w:r>
    </w:p>
    <w:p w14:paraId="5918A151" w14:textId="77777777" w:rsidR="00A25E13" w:rsidRDefault="00A25E13">
      <w:pPr>
        <w:jc w:val="both"/>
      </w:pPr>
    </w:p>
    <w:p w14:paraId="20F19218" w14:textId="77777777" w:rsidR="00A25E13" w:rsidRDefault="00000000">
      <w:pPr>
        <w:numPr>
          <w:ilvl w:val="0"/>
          <w:numId w:val="5"/>
        </w:numPr>
        <w:jc w:val="both"/>
        <w:rPr>
          <w:b/>
          <w:bCs/>
          <w:lang w:val="pl-PL"/>
        </w:rPr>
      </w:pPr>
      <w:r>
        <w:rPr>
          <w:b/>
          <w:bCs/>
        </w:rPr>
        <w:t>Summarize variant category frequencies</w:t>
      </w:r>
    </w:p>
    <w:p w14:paraId="6E7E6B3F" w14:textId="77777777" w:rsidR="00A25E13" w:rsidRDefault="00000000">
      <w:pPr>
        <w:numPr>
          <w:ilvl w:val="0"/>
          <w:numId w:val="11"/>
        </w:numPr>
        <w:jc w:val="both"/>
      </w:pPr>
      <w:r>
        <w:t xml:space="preserve">All VEP categories encountered in the gene are collected as </w:t>
      </w:r>
      <w:proofErr w:type="spellStart"/>
      <w:r>
        <w:rPr>
          <w:rStyle w:val="HTML-kod"/>
        </w:rPr>
        <w:t>all_categories</w:t>
      </w:r>
      <w:proofErr w:type="spellEnd"/>
      <w:r>
        <w:t>.</w:t>
      </w:r>
    </w:p>
    <w:p w14:paraId="02E54980" w14:textId="77777777" w:rsidR="00A25E13" w:rsidRDefault="00000000">
      <w:pPr>
        <w:numPr>
          <w:ilvl w:val="0"/>
          <w:numId w:val="11"/>
        </w:numPr>
        <w:jc w:val="both"/>
      </w:pPr>
      <w:r>
        <w:t>A table of category counts is printed, sorted by decreasing frequency.</w:t>
      </w:r>
    </w:p>
    <w:p w14:paraId="31415F7C" w14:textId="77777777" w:rsidR="00A25E13" w:rsidRDefault="00000000">
      <w:pPr>
        <w:pStyle w:val="Nagwek3"/>
        <w:rPr>
          <w:lang w:val="pl-PL"/>
        </w:rPr>
      </w:pPr>
      <w:bookmarkStart w:id="17" w:name="_Toc217291899"/>
      <w:r>
        <w:rPr>
          <w:lang w:val="pl-PL"/>
        </w:rPr>
        <w:t>2.4.3 Notes</w:t>
      </w:r>
      <w:bookmarkEnd w:id="17"/>
    </w:p>
    <w:p w14:paraId="33F8E36E" w14:textId="77777777" w:rsidR="00A25E13" w:rsidRDefault="00000000">
      <w:pPr>
        <w:numPr>
          <w:ilvl w:val="0"/>
          <w:numId w:val="11"/>
        </w:numPr>
        <w:jc w:val="both"/>
        <w:rPr>
          <w:i/>
          <w:iCs/>
        </w:rPr>
      </w:pPr>
      <w:r>
        <w:t xml:space="preserve">All variant consequence interpretation uses a uniform severity hierarchy based on </w:t>
      </w:r>
      <w:proofErr w:type="spellStart"/>
      <w:r>
        <w:t>Ensembl</w:t>
      </w:r>
      <w:proofErr w:type="spellEnd"/>
      <w:r>
        <w:t xml:space="preserve"> predictions. The full ordering from highest to lowest impact is: </w:t>
      </w:r>
      <w:r>
        <w:rPr>
          <w:i/>
          <w:iCs/>
        </w:rPr>
        <w:t xml:space="preserve">transcript ablation, splice acceptor, splice donor, stop gained, frameshift, stop lost, start lost, transcript amplification, feature elongation, feature truncation, missense, </w:t>
      </w:r>
      <w:proofErr w:type="spellStart"/>
      <w:r>
        <w:rPr>
          <w:i/>
          <w:iCs/>
        </w:rPr>
        <w:t>inframe</w:t>
      </w:r>
      <w:proofErr w:type="spellEnd"/>
      <w:r>
        <w:rPr>
          <w:i/>
          <w:iCs/>
        </w:rPr>
        <w:t xml:space="preserve"> insertion, </w:t>
      </w:r>
      <w:proofErr w:type="spellStart"/>
      <w:r>
        <w:rPr>
          <w:i/>
          <w:iCs/>
        </w:rPr>
        <w:t>inframe</w:t>
      </w:r>
      <w:proofErr w:type="spellEnd"/>
      <w:r>
        <w:rPr>
          <w:i/>
          <w:iCs/>
        </w:rPr>
        <w:t xml:space="preserve"> deletion, protein altering, splice region, incomplete terminal codon, start retained, stop retained, synonymous, coding sequence, UTR, mature miRNA variant, non-coding transcript exon, intron, NMD transcript, non-</w:t>
      </w:r>
      <w:r>
        <w:rPr>
          <w:i/>
          <w:iCs/>
        </w:rPr>
        <w:lastRenderedPageBreak/>
        <w:t>coding transcript, coding transcript, upstream gene, downstream gene, TF binding site, regulatory region, intergenic, sequence.</w:t>
      </w:r>
    </w:p>
    <w:p w14:paraId="6E39B319" w14:textId="77777777" w:rsidR="00A25E13" w:rsidRDefault="00000000">
      <w:pPr>
        <w:numPr>
          <w:ilvl w:val="0"/>
          <w:numId w:val="11"/>
        </w:numPr>
        <w:jc w:val="both"/>
      </w:pPr>
      <w:r>
        <w:t>Multi-consequence VEP annotations are split and assigned to the highest-impact category.</w:t>
      </w:r>
    </w:p>
    <w:p w14:paraId="3698B281" w14:textId="77777777" w:rsidR="00A25E13" w:rsidRDefault="00000000">
      <w:pPr>
        <w:numPr>
          <w:ilvl w:val="0"/>
          <w:numId w:val="11"/>
        </w:numPr>
        <w:jc w:val="both"/>
      </w:pPr>
      <w:r>
        <w:t xml:space="preserve">Missing or malformed consequence entries are safely handled using </w:t>
      </w:r>
      <w:proofErr w:type="spellStart"/>
      <w:r>
        <w:t>csq_</w:t>
      </w:r>
      <w:proofErr w:type="gramStart"/>
      <w:r>
        <w:t>safe</w:t>
      </w:r>
      <w:proofErr w:type="spellEnd"/>
      <w:r>
        <w:t>(</w:t>
      </w:r>
      <w:proofErr w:type="gramEnd"/>
      <w:r>
        <w:t>).</w:t>
      </w:r>
    </w:p>
    <w:p w14:paraId="1B04D269" w14:textId="77777777" w:rsidR="00A25E13" w:rsidRDefault="00000000">
      <w:pPr>
        <w:numPr>
          <w:ilvl w:val="0"/>
          <w:numId w:val="11"/>
        </w:numPr>
        <w:jc w:val="both"/>
      </w:pPr>
      <w:r>
        <w:t>Samples with no mutation for a given variant are encoded as NA, preserving the complete sample list.</w:t>
      </w:r>
    </w:p>
    <w:p w14:paraId="2308CDEE" w14:textId="77777777" w:rsidR="00A25E13" w:rsidRDefault="00000000">
      <w:pPr>
        <w:numPr>
          <w:ilvl w:val="0"/>
          <w:numId w:val="11"/>
        </w:numPr>
        <w:jc w:val="both"/>
      </w:pPr>
      <w:r>
        <w:t>The pipeline preserves the gene(s) defined coordinate range(s) and excludes outside variants.</w:t>
      </w:r>
    </w:p>
    <w:p w14:paraId="23D0D763" w14:textId="77777777" w:rsidR="00A25E13" w:rsidRDefault="00000000">
      <w:pPr>
        <w:pStyle w:val="Nagwek2"/>
      </w:pPr>
      <w:bookmarkStart w:id="18" w:name="_Toc217291900"/>
      <w:r>
        <w:t>2.</w:t>
      </w:r>
      <w:r w:rsidRPr="00FC1E8B">
        <w:t>5</w:t>
      </w:r>
      <w:r>
        <w:t xml:space="preserve"> Step 1 - Variant burden heatmap</w:t>
      </w:r>
      <w:bookmarkEnd w:id="18"/>
    </w:p>
    <w:p w14:paraId="1DE3C616" w14:textId="77777777" w:rsidR="00A25E13" w:rsidRDefault="00000000">
      <w:pPr>
        <w:pStyle w:val="Nagwek3"/>
      </w:pPr>
      <w:bookmarkStart w:id="19" w:name="_Toc217291901"/>
      <w:r>
        <w:t>2.</w:t>
      </w:r>
      <w:r w:rsidRPr="00FC1E8B">
        <w:t>5</w:t>
      </w:r>
      <w:r>
        <w:t>.1 Input</w:t>
      </w:r>
      <w:bookmarkEnd w:id="19"/>
    </w:p>
    <w:p w14:paraId="4632FAA8" w14:textId="77777777" w:rsidR="00A25E13" w:rsidRDefault="00000000">
      <w:pPr>
        <w:numPr>
          <w:ilvl w:val="254"/>
          <w:numId w:val="0"/>
        </w:numPr>
        <w:jc w:val="both"/>
      </w:pPr>
      <w:r>
        <w:t>Previously generated objects:</w:t>
      </w:r>
      <w:r>
        <w:rPr>
          <w:rStyle w:val="HTML-kod"/>
        </w:rPr>
        <w:t xml:space="preserve"> locus, </w:t>
      </w:r>
      <w:proofErr w:type="spellStart"/>
      <w:r>
        <w:rPr>
          <w:rStyle w:val="HTML-kod"/>
        </w:rPr>
        <w:t>output_dir</w:t>
      </w:r>
      <w:proofErr w:type="spellEnd"/>
      <w:r>
        <w:rPr>
          <w:rStyle w:val="HTML-kod"/>
        </w:rPr>
        <w:t xml:space="preserve">, </w:t>
      </w:r>
      <w:proofErr w:type="spellStart"/>
      <w:r>
        <w:rPr>
          <w:rStyle w:val="HTML-kod"/>
        </w:rPr>
        <w:t>sample_region</w:t>
      </w:r>
      <w:proofErr w:type="spellEnd"/>
      <w:r>
        <w:rPr>
          <w:rStyle w:val="HTML-kod"/>
        </w:rPr>
        <w:t xml:space="preserve">, </w:t>
      </w:r>
      <w:proofErr w:type="spellStart"/>
      <w:r>
        <w:rPr>
          <w:rStyle w:val="HTML-kod"/>
        </w:rPr>
        <w:t>region_colors</w:t>
      </w:r>
      <w:proofErr w:type="spellEnd"/>
      <w:r>
        <w:rPr>
          <w:rStyle w:val="HTML-kod"/>
        </w:rPr>
        <w:t xml:space="preserve">, </w:t>
      </w:r>
      <w:proofErr w:type="spellStart"/>
      <w:r>
        <w:rPr>
          <w:rStyle w:val="HTML-kod"/>
        </w:rPr>
        <w:t>gene_name</w:t>
      </w:r>
      <w:proofErr w:type="spellEnd"/>
      <w:r>
        <w:rPr>
          <w:rStyle w:val="HTML-kod"/>
        </w:rPr>
        <w:t>.</w:t>
      </w:r>
    </w:p>
    <w:p w14:paraId="2CC6CF81" w14:textId="77777777" w:rsidR="00A25E13" w:rsidRDefault="00000000">
      <w:pPr>
        <w:numPr>
          <w:ilvl w:val="254"/>
          <w:numId w:val="0"/>
        </w:numPr>
        <w:jc w:val="both"/>
        <w:rPr>
          <w:lang w:val="pl-PL"/>
        </w:rPr>
      </w:pPr>
      <w:r>
        <w:t xml:space="preserve">Variant table (SNV / INDEL / SV) created from the raw VCF variant file. </w:t>
      </w:r>
      <w:proofErr w:type="spellStart"/>
      <w:r>
        <w:rPr>
          <w:lang w:val="pl-PL"/>
        </w:rPr>
        <w:t>Required</w:t>
      </w:r>
      <w:proofErr w:type="spellEnd"/>
      <w:r>
        <w:rPr>
          <w:lang w:val="pl-PL"/>
        </w:rPr>
        <w:t xml:space="preserve"> </w:t>
      </w:r>
      <w:proofErr w:type="spellStart"/>
      <w:r>
        <w:rPr>
          <w:lang w:val="pl-PL"/>
        </w:rPr>
        <w:t>core</w:t>
      </w:r>
      <w:proofErr w:type="spellEnd"/>
      <w:r>
        <w:rPr>
          <w:lang w:val="pl-PL"/>
        </w:rPr>
        <w:t xml:space="preserve"> </w:t>
      </w:r>
      <w:proofErr w:type="spellStart"/>
      <w:r>
        <w:rPr>
          <w:lang w:val="pl-PL"/>
        </w:rPr>
        <w:t>columns</w:t>
      </w:r>
      <w:proofErr w:type="spellEnd"/>
      <w:r>
        <w:rPr>
          <w:lang w:val="pl-PL"/>
        </w:rPr>
        <w:t>:</w:t>
      </w:r>
    </w:p>
    <w:p w14:paraId="621364D9" w14:textId="77777777" w:rsidR="00A25E13" w:rsidRDefault="00000000">
      <w:pPr>
        <w:numPr>
          <w:ilvl w:val="0"/>
          <w:numId w:val="12"/>
        </w:numPr>
        <w:tabs>
          <w:tab w:val="clear" w:pos="840"/>
        </w:tabs>
        <w:jc w:val="both"/>
      </w:pPr>
      <w:r>
        <w:t>SNV: CHROM, POS, REF, ALT, INFO, sample columns</w:t>
      </w:r>
    </w:p>
    <w:p w14:paraId="1D10C2A2" w14:textId="77777777" w:rsidR="00A25E13" w:rsidRDefault="00000000">
      <w:pPr>
        <w:numPr>
          <w:ilvl w:val="0"/>
          <w:numId w:val="12"/>
        </w:numPr>
        <w:tabs>
          <w:tab w:val="clear" w:pos="840"/>
        </w:tabs>
        <w:jc w:val="both"/>
      </w:pPr>
      <w:r>
        <w:t>INDEL/SV: CHROM, POS, REF, ALT, INFO, SVTYPE, SVLEN, sample columns</w:t>
      </w:r>
    </w:p>
    <w:p w14:paraId="2707869D" w14:textId="77777777" w:rsidR="00A25E13" w:rsidRDefault="00000000">
      <w:pPr>
        <w:pStyle w:val="Nagwek3"/>
      </w:pPr>
      <w:bookmarkStart w:id="20" w:name="_Toc217291902"/>
      <w:r>
        <w:t>2.</w:t>
      </w:r>
      <w:r w:rsidRPr="00FC1E8B">
        <w:t>5</w:t>
      </w:r>
      <w:r>
        <w:t>.2 Output</w:t>
      </w:r>
      <w:bookmarkEnd w:id="20"/>
    </w:p>
    <w:p w14:paraId="66C3ECA1" w14:textId="77777777" w:rsidR="00A25E13" w:rsidRDefault="00000000">
      <w:pPr>
        <w:jc w:val="both"/>
      </w:pPr>
      <w:r>
        <w:t>Step 1 produces one heatmap showing:</w:t>
      </w:r>
    </w:p>
    <w:p w14:paraId="0559D427" w14:textId="77777777" w:rsidR="00A25E13" w:rsidRDefault="00000000">
      <w:pPr>
        <w:numPr>
          <w:ilvl w:val="0"/>
          <w:numId w:val="13"/>
        </w:numPr>
        <w:jc w:val="both"/>
      </w:pPr>
      <w:r>
        <w:t>X-axis: genes</w:t>
      </w:r>
    </w:p>
    <w:p w14:paraId="622C92B7" w14:textId="77777777" w:rsidR="00A25E13" w:rsidRDefault="00000000">
      <w:pPr>
        <w:numPr>
          <w:ilvl w:val="0"/>
          <w:numId w:val="13"/>
        </w:numPr>
        <w:jc w:val="both"/>
      </w:pPr>
      <w:r>
        <w:t xml:space="preserve">Y-axis: samples grouped by </w:t>
      </w:r>
      <w:r w:rsidRPr="00FC1E8B">
        <w:t>region</w:t>
      </w:r>
      <w:r>
        <w:t>s</w:t>
      </w:r>
    </w:p>
    <w:p w14:paraId="6305594F" w14:textId="77777777" w:rsidR="00A25E13" w:rsidRDefault="00000000">
      <w:pPr>
        <w:numPr>
          <w:ilvl w:val="0"/>
          <w:numId w:val="13"/>
        </w:numPr>
        <w:jc w:val="both"/>
      </w:pPr>
      <w:r>
        <w:t xml:space="preserve">Gradient color: </w:t>
      </w:r>
      <w:proofErr w:type="gramStart"/>
      <w:r>
        <w:t>log</w:t>
      </w:r>
      <w:proofErr w:type="gramEnd"/>
      <w:r>
        <w:t>-transformed values of variant burden</w:t>
      </w:r>
    </w:p>
    <w:p w14:paraId="5F401BF1" w14:textId="77777777" w:rsidR="00A25E13" w:rsidRDefault="00000000">
      <w:pPr>
        <w:jc w:val="center"/>
        <w:rPr>
          <w:lang w:val="pl-PL"/>
        </w:rPr>
      </w:pPr>
      <w:r>
        <w:rPr>
          <w:noProof/>
          <w:lang w:val="pl-PL"/>
        </w:rPr>
        <w:drawing>
          <wp:inline distT="0" distB="0" distL="114300" distR="114300" wp14:anchorId="7334E01D" wp14:editId="4E86B42B">
            <wp:extent cx="5486400" cy="3657600"/>
            <wp:effectExtent l="0" t="0" r="0" b="0"/>
            <wp:docPr id="31" name="Picture 31" descr="snv_heatmap_G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nv_heatmap_GENE"/>
                    <pic:cNvPicPr>
                      <a:picLocks noChangeAspect="1"/>
                    </pic:cNvPicPr>
                  </pic:nvPicPr>
                  <pic:blipFill>
                    <a:blip r:embed="rId14"/>
                    <a:stretch>
                      <a:fillRect/>
                    </a:stretch>
                  </pic:blipFill>
                  <pic:spPr>
                    <a:xfrm>
                      <a:off x="0" y="0"/>
                      <a:ext cx="5486400" cy="3657600"/>
                    </a:xfrm>
                    <a:prstGeom prst="rect">
                      <a:avLst/>
                    </a:prstGeom>
                  </pic:spPr>
                </pic:pic>
              </a:graphicData>
            </a:graphic>
          </wp:inline>
        </w:drawing>
      </w:r>
    </w:p>
    <w:p w14:paraId="397CCA23" w14:textId="77777777" w:rsidR="00A25E13" w:rsidRDefault="00000000">
      <w:pPr>
        <w:jc w:val="center"/>
        <w:rPr>
          <w:rStyle w:val="HTML-kod"/>
        </w:rPr>
      </w:pPr>
      <w:r>
        <w:rPr>
          <w:rFonts w:cs="Times New Roman"/>
        </w:rPr>
        <w:t xml:space="preserve">Figure 6 example </w:t>
      </w:r>
      <w:proofErr w:type="spellStart"/>
      <w:r>
        <w:rPr>
          <w:rStyle w:val="HTML-kod"/>
        </w:rPr>
        <w:t>snv_results</w:t>
      </w:r>
      <w:proofErr w:type="spellEnd"/>
      <w:r>
        <w:rPr>
          <w:rStyle w:val="HTML-kod"/>
        </w:rPr>
        <w:t>/snv_heatmap_GENE.png</w:t>
      </w:r>
    </w:p>
    <w:p w14:paraId="0363758A" w14:textId="77777777" w:rsidR="00A25E13" w:rsidRDefault="00A25E13"/>
    <w:p w14:paraId="19A0D3ED" w14:textId="77777777" w:rsidR="00A25E13" w:rsidRDefault="00000000">
      <w:pPr>
        <w:pStyle w:val="Nagwek3"/>
        <w:rPr>
          <w:rFonts w:ascii="SimSun" w:hAnsi="SimSun" w:cs="SimSun"/>
          <w:sz w:val="24"/>
          <w:szCs w:val="24"/>
          <w:lang w:val="pl-PL"/>
        </w:rPr>
      </w:pPr>
      <w:bookmarkStart w:id="21" w:name="_Toc217291903"/>
      <w:r>
        <w:rPr>
          <w:lang w:val="pl-PL"/>
        </w:rPr>
        <w:lastRenderedPageBreak/>
        <w:t xml:space="preserve">2.5.3 </w:t>
      </w:r>
      <w:proofErr w:type="spellStart"/>
      <w:r>
        <w:rPr>
          <w:lang w:val="pl-PL"/>
        </w:rPr>
        <w:t>Steps</w:t>
      </w:r>
      <w:bookmarkEnd w:id="21"/>
      <w:proofErr w:type="spellEnd"/>
    </w:p>
    <w:p w14:paraId="49EEE5B1" w14:textId="77777777" w:rsidR="00A25E13" w:rsidRDefault="00000000">
      <w:pPr>
        <w:numPr>
          <w:ilvl w:val="0"/>
          <w:numId w:val="14"/>
        </w:numPr>
        <w:rPr>
          <w:b/>
          <w:bCs/>
        </w:rPr>
      </w:pPr>
      <w:r>
        <w:rPr>
          <w:b/>
          <w:bCs/>
        </w:rPr>
        <w:t>Load VCF and standardize columns</w:t>
      </w:r>
    </w:p>
    <w:p w14:paraId="6CEE92C9" w14:textId="77777777" w:rsidR="00A25E13" w:rsidRDefault="00000000">
      <w:pPr>
        <w:numPr>
          <w:ilvl w:val="0"/>
          <w:numId w:val="15"/>
        </w:numPr>
      </w:pPr>
      <w:r>
        <w:t>Metadata columns are kept minimal; remaining columns are treated as samples.</w:t>
      </w:r>
    </w:p>
    <w:p w14:paraId="178220E8" w14:textId="77777777" w:rsidR="00A25E13" w:rsidRDefault="00A25E13"/>
    <w:p w14:paraId="76352FBB" w14:textId="77777777" w:rsidR="00A25E13" w:rsidRDefault="00000000">
      <w:pPr>
        <w:numPr>
          <w:ilvl w:val="0"/>
          <w:numId w:val="14"/>
        </w:numPr>
        <w:rPr>
          <w:b/>
          <w:bCs/>
          <w:lang w:val="pl-PL"/>
        </w:rPr>
      </w:pPr>
      <w:r>
        <w:rPr>
          <w:b/>
          <w:bCs/>
        </w:rPr>
        <w:t>Convert genotypes to allele counts</w:t>
      </w:r>
    </w:p>
    <w:p w14:paraId="717515C3" w14:textId="77777777" w:rsidR="00A25E13" w:rsidRDefault="00000000">
      <w:pPr>
        <w:numPr>
          <w:ilvl w:val="0"/>
          <w:numId w:val="16"/>
        </w:numPr>
      </w:pPr>
      <w:r>
        <w:t>Genotypes are converted into variant counts using the mapping in</w:t>
      </w:r>
      <w:r w:rsidRPr="00FC1E8B">
        <w:t xml:space="preserve"> </w:t>
      </w:r>
      <w:proofErr w:type="spellStart"/>
      <w:r>
        <w:rPr>
          <w:rStyle w:val="HTML-kod"/>
        </w:rPr>
        <w:t>convert_</w:t>
      </w:r>
      <w:proofErr w:type="gramStart"/>
      <w:r>
        <w:rPr>
          <w:rStyle w:val="HTML-kod"/>
        </w:rPr>
        <w:t>genotype</w:t>
      </w:r>
      <w:proofErr w:type="spellEnd"/>
      <w:r>
        <w:rPr>
          <w:rStyle w:val="HTML-kod"/>
        </w:rPr>
        <w:t>(</w:t>
      </w:r>
      <w:proofErr w:type="gramEnd"/>
      <w:r>
        <w:rPr>
          <w:rStyle w:val="HTML-kod"/>
        </w:rPr>
        <w:t>)</w:t>
      </w:r>
      <w:r>
        <w:t>:</w:t>
      </w:r>
    </w:p>
    <w:tbl>
      <w:tblPr>
        <w:tblW w:w="4999" w:type="pct"/>
        <w:tblCellSpacing w:w="15" w:type="dxa"/>
        <w:tblInd w:w="10" w:type="dxa"/>
        <w:tblCellMar>
          <w:top w:w="15" w:type="dxa"/>
          <w:left w:w="15" w:type="dxa"/>
          <w:bottom w:w="15" w:type="dxa"/>
          <w:right w:w="15" w:type="dxa"/>
        </w:tblCellMar>
        <w:tblLook w:val="04A0" w:firstRow="1" w:lastRow="0" w:firstColumn="1" w:lastColumn="0" w:noHBand="0" w:noVBand="1"/>
      </w:tblPr>
      <w:tblGrid>
        <w:gridCol w:w="5238"/>
        <w:gridCol w:w="4955"/>
      </w:tblGrid>
      <w:tr w:rsidR="00A25E13" w14:paraId="2D18ABD0" w14:textId="77777777">
        <w:trPr>
          <w:tblHeader/>
          <w:tblCellSpacing w:w="15" w:type="dxa"/>
        </w:trPr>
        <w:tc>
          <w:tcPr>
            <w:tcW w:w="2545"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3D0CB5B" w14:textId="77777777" w:rsidR="00A25E13" w:rsidRDefault="00000000">
            <w:pPr>
              <w:jc w:val="center"/>
            </w:pPr>
            <w:r>
              <w:t>Genotype</w:t>
            </w:r>
          </w:p>
        </w:tc>
        <w:tc>
          <w:tcPr>
            <w:tcW w:w="24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164317" w14:textId="77777777" w:rsidR="00A25E13" w:rsidRDefault="00000000">
            <w:pPr>
              <w:jc w:val="center"/>
            </w:pPr>
            <w:r>
              <w:t>Count</w:t>
            </w:r>
          </w:p>
        </w:tc>
      </w:tr>
      <w:tr w:rsidR="00A25E13" w14:paraId="293256AE" w14:textId="77777777">
        <w:trPr>
          <w:tblCellSpacing w:w="15" w:type="dxa"/>
        </w:trPr>
        <w:tc>
          <w:tcPr>
            <w:tcW w:w="25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84181D" w14:textId="77777777" w:rsidR="00A25E13" w:rsidRDefault="00000000">
            <w:pPr>
              <w:jc w:val="center"/>
            </w:pPr>
            <w:r>
              <w:t>0|0</w:t>
            </w:r>
            <w:proofErr w:type="gramStart"/>
            <w:r>
              <w:t>, .</w:t>
            </w:r>
            <w:proofErr w:type="gramEnd"/>
            <w:r>
              <w:t>|.</w:t>
            </w:r>
          </w:p>
        </w:tc>
        <w:tc>
          <w:tcPr>
            <w:tcW w:w="24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9DEA4D" w14:textId="77777777" w:rsidR="00A25E13" w:rsidRDefault="00000000">
            <w:pPr>
              <w:jc w:val="center"/>
            </w:pPr>
            <w:r>
              <w:t>0</w:t>
            </w:r>
          </w:p>
        </w:tc>
      </w:tr>
      <w:tr w:rsidR="00A25E13" w14:paraId="13EC6FB5" w14:textId="77777777">
        <w:trPr>
          <w:tblCellSpacing w:w="15" w:type="dxa"/>
        </w:trPr>
        <w:tc>
          <w:tcPr>
            <w:tcW w:w="25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4085D" w14:textId="77777777" w:rsidR="00A25E13" w:rsidRDefault="00000000">
            <w:pPr>
              <w:jc w:val="center"/>
            </w:pPr>
            <w:proofErr w:type="gramStart"/>
            <w:r>
              <w:t>0|1</w:t>
            </w:r>
            <w:proofErr w:type="gramEnd"/>
            <w:r>
              <w:t>, 1|0</w:t>
            </w:r>
            <w:proofErr w:type="gramStart"/>
            <w:r>
              <w:t>, .</w:t>
            </w:r>
            <w:proofErr w:type="gramEnd"/>
            <w:r>
              <w:t>|1, 1|.</w:t>
            </w:r>
          </w:p>
        </w:tc>
        <w:tc>
          <w:tcPr>
            <w:tcW w:w="24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317F45" w14:textId="77777777" w:rsidR="00A25E13" w:rsidRDefault="00000000">
            <w:pPr>
              <w:jc w:val="center"/>
            </w:pPr>
            <w:r>
              <w:t>1</w:t>
            </w:r>
          </w:p>
        </w:tc>
      </w:tr>
      <w:tr w:rsidR="00A25E13" w14:paraId="2B285A5C" w14:textId="77777777">
        <w:trPr>
          <w:tblCellSpacing w:w="15" w:type="dxa"/>
        </w:trPr>
        <w:tc>
          <w:tcPr>
            <w:tcW w:w="25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862CF8" w14:textId="77777777" w:rsidR="00A25E13" w:rsidRDefault="00000000">
            <w:pPr>
              <w:jc w:val="center"/>
            </w:pPr>
            <w:r>
              <w:t>1|1</w:t>
            </w:r>
          </w:p>
        </w:tc>
        <w:tc>
          <w:tcPr>
            <w:tcW w:w="24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782B77" w14:textId="77777777" w:rsidR="00A25E13" w:rsidRDefault="00000000">
            <w:pPr>
              <w:jc w:val="center"/>
            </w:pPr>
            <w:r>
              <w:t>2</w:t>
            </w:r>
          </w:p>
        </w:tc>
      </w:tr>
      <w:tr w:rsidR="00A25E13" w14:paraId="78AE3334" w14:textId="77777777">
        <w:trPr>
          <w:tblCellSpacing w:w="15" w:type="dxa"/>
        </w:trPr>
        <w:tc>
          <w:tcPr>
            <w:tcW w:w="25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1F4500" w14:textId="77777777" w:rsidR="00A25E13" w:rsidRDefault="00000000">
            <w:pPr>
              <w:jc w:val="center"/>
            </w:pPr>
            <w:r>
              <w:t>any other value</w:t>
            </w:r>
          </w:p>
        </w:tc>
        <w:tc>
          <w:tcPr>
            <w:tcW w:w="240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A6F913" w14:textId="77777777" w:rsidR="00A25E13" w:rsidRDefault="00000000">
            <w:pPr>
              <w:jc w:val="center"/>
            </w:pPr>
            <w:r>
              <w:t>0</w:t>
            </w:r>
          </w:p>
        </w:tc>
      </w:tr>
    </w:tbl>
    <w:p w14:paraId="4DEF41E8" w14:textId="77777777" w:rsidR="00A25E13" w:rsidRDefault="00A25E13">
      <w:pPr>
        <w:ind w:firstLine="420"/>
        <w:rPr>
          <w:lang w:val="pl-PL"/>
        </w:rPr>
      </w:pPr>
    </w:p>
    <w:p w14:paraId="6EC05066" w14:textId="77777777" w:rsidR="00A25E13" w:rsidRDefault="00000000">
      <w:pPr>
        <w:numPr>
          <w:ilvl w:val="0"/>
          <w:numId w:val="14"/>
        </w:numPr>
        <w:rPr>
          <w:b/>
          <w:bCs/>
        </w:rPr>
      </w:pPr>
      <w:r>
        <w:rPr>
          <w:b/>
          <w:bCs/>
        </w:rPr>
        <w:t>Assign variants to genes using genomic ranges</w:t>
      </w:r>
    </w:p>
    <w:p w14:paraId="62D94134" w14:textId="77777777" w:rsidR="00A25E13" w:rsidRDefault="00000000">
      <w:pPr>
        <w:numPr>
          <w:ilvl w:val="0"/>
          <w:numId w:val="17"/>
        </w:numPr>
        <w:ind w:left="840"/>
      </w:pPr>
      <w:r>
        <w:t>Genes and variants are converted to</w:t>
      </w:r>
      <w:r>
        <w:rPr>
          <w:rFonts w:ascii="SimSun" w:hAnsi="SimSun"/>
        </w:rPr>
        <w:t xml:space="preserve"> </w:t>
      </w:r>
      <w:proofErr w:type="spellStart"/>
      <w:r>
        <w:rPr>
          <w:rStyle w:val="HTML-kod"/>
        </w:rPr>
        <w:t>GRanges</w:t>
      </w:r>
      <w:proofErr w:type="spellEnd"/>
      <w:r>
        <w:rPr>
          <w:rStyle w:val="HTML-kod"/>
        </w:rPr>
        <w:t>.</w:t>
      </w:r>
    </w:p>
    <w:p w14:paraId="43A75450" w14:textId="77777777" w:rsidR="00A25E13" w:rsidRDefault="00000000">
      <w:pPr>
        <w:numPr>
          <w:ilvl w:val="0"/>
          <w:numId w:val="18"/>
        </w:numPr>
        <w:ind w:left="840"/>
      </w:pPr>
      <w:proofErr w:type="spellStart"/>
      <w:proofErr w:type="gramStart"/>
      <w:r>
        <w:rPr>
          <w:rStyle w:val="HTML-kod"/>
        </w:rPr>
        <w:t>findOverlaps</w:t>
      </w:r>
      <w:proofErr w:type="spellEnd"/>
      <w:r>
        <w:rPr>
          <w:rStyle w:val="HTML-kod"/>
        </w:rPr>
        <w:t>(</w:t>
      </w:r>
      <w:proofErr w:type="gramEnd"/>
      <w:r>
        <w:rPr>
          <w:rStyle w:val="HTML-kod"/>
        </w:rPr>
        <w:t>)</w:t>
      </w:r>
      <w:r>
        <w:t xml:space="preserve"> is used to assign each variant to a gene.</w:t>
      </w:r>
    </w:p>
    <w:p w14:paraId="055A5489" w14:textId="77777777" w:rsidR="00A25E13" w:rsidRDefault="00A25E13"/>
    <w:p w14:paraId="7569CC94" w14:textId="77777777" w:rsidR="00A25E13" w:rsidRDefault="00000000">
      <w:pPr>
        <w:numPr>
          <w:ilvl w:val="0"/>
          <w:numId w:val="14"/>
        </w:numPr>
        <w:rPr>
          <w:b/>
          <w:bCs/>
          <w:lang w:val="pl-PL"/>
        </w:rPr>
      </w:pPr>
      <w:r>
        <w:rPr>
          <w:b/>
          <w:bCs/>
        </w:rPr>
        <w:t>Compute variant burden per sample</w:t>
      </w:r>
    </w:p>
    <w:p w14:paraId="76DA4E89" w14:textId="77777777" w:rsidR="00A25E13" w:rsidRDefault="00000000">
      <w:pPr>
        <w:numPr>
          <w:ilvl w:val="0"/>
          <w:numId w:val="19"/>
        </w:numPr>
      </w:pPr>
      <w:r>
        <w:t>Per-gene sum of allele counts.</w:t>
      </w:r>
    </w:p>
    <w:p w14:paraId="3003D8E1" w14:textId="77777777" w:rsidR="00A25E13" w:rsidRDefault="00000000">
      <w:pPr>
        <w:numPr>
          <w:ilvl w:val="0"/>
          <w:numId w:val="19"/>
        </w:numPr>
      </w:pPr>
      <w:r>
        <w:t>Heatmap uses log1p(burden) to stabilize high values.</w:t>
      </w:r>
    </w:p>
    <w:p w14:paraId="1EA3F400" w14:textId="77777777" w:rsidR="00A25E13" w:rsidRDefault="00A25E13">
      <w:pPr>
        <w:tabs>
          <w:tab w:val="left" w:pos="840"/>
        </w:tabs>
      </w:pPr>
    </w:p>
    <w:p w14:paraId="12D469B0" w14:textId="77777777" w:rsidR="00A25E13" w:rsidRDefault="00000000">
      <w:pPr>
        <w:numPr>
          <w:ilvl w:val="0"/>
          <w:numId w:val="14"/>
        </w:numPr>
        <w:rPr>
          <w:b/>
          <w:bCs/>
          <w:lang w:val="pl-PL"/>
        </w:rPr>
      </w:pPr>
      <w:r>
        <w:rPr>
          <w:b/>
          <w:bCs/>
        </w:rPr>
        <w:t xml:space="preserve">Add </w:t>
      </w:r>
      <w:r>
        <w:rPr>
          <w:b/>
          <w:bCs/>
          <w:lang w:val="pl-PL"/>
        </w:rPr>
        <w:t>region</w:t>
      </w:r>
      <w:r>
        <w:rPr>
          <w:b/>
          <w:bCs/>
        </w:rPr>
        <w:t xml:space="preserve"> labels</w:t>
      </w:r>
    </w:p>
    <w:p w14:paraId="79E73590" w14:textId="77777777" w:rsidR="00A25E13" w:rsidRDefault="00000000">
      <w:pPr>
        <w:numPr>
          <w:ilvl w:val="0"/>
          <w:numId w:val="20"/>
        </w:numPr>
      </w:pPr>
      <w:r>
        <w:t xml:space="preserve">Samples are colored by the user-supplied </w:t>
      </w:r>
      <w:r w:rsidRPr="00FC1E8B">
        <w:t>region</w:t>
      </w:r>
      <w:r>
        <w:t xml:space="preserve"> list and colors.</w:t>
      </w:r>
    </w:p>
    <w:p w14:paraId="35FED118" w14:textId="77777777" w:rsidR="00A25E13" w:rsidRDefault="00A25E13"/>
    <w:p w14:paraId="0BA86242" w14:textId="77777777" w:rsidR="00A25E13" w:rsidRDefault="00000000">
      <w:pPr>
        <w:numPr>
          <w:ilvl w:val="0"/>
          <w:numId w:val="14"/>
        </w:numPr>
        <w:rPr>
          <w:lang w:val="pl-PL"/>
        </w:rPr>
      </w:pPr>
      <w:r>
        <w:rPr>
          <w:b/>
          <w:bCs/>
        </w:rPr>
        <w:t>Generate heatmap</w:t>
      </w:r>
    </w:p>
    <w:p w14:paraId="55CE3DF7" w14:textId="77777777" w:rsidR="00A25E13" w:rsidRDefault="00000000">
      <w:pPr>
        <w:numPr>
          <w:ilvl w:val="0"/>
          <w:numId w:val="21"/>
        </w:numPr>
        <w:rPr>
          <w:lang w:val="pl-PL"/>
        </w:rPr>
      </w:pPr>
      <w:proofErr w:type="spellStart"/>
      <w:proofErr w:type="gramStart"/>
      <w:r>
        <w:rPr>
          <w:rStyle w:val="HTML-kod"/>
          <w:lang w:val="pl-PL"/>
        </w:rPr>
        <w:t>viridis</w:t>
      </w:r>
      <w:proofErr w:type="spellEnd"/>
      <w:r>
        <w:rPr>
          <w:rStyle w:val="HTML-kod"/>
          <w:lang w:val="pl-PL"/>
        </w:rPr>
        <w:t>::</w:t>
      </w:r>
      <w:proofErr w:type="spellStart"/>
      <w:proofErr w:type="gramEnd"/>
      <w:r>
        <w:rPr>
          <w:rStyle w:val="HTML-kod"/>
          <w:lang w:val="pl-PL"/>
        </w:rPr>
        <w:t>plasma</w:t>
      </w:r>
      <w:proofErr w:type="spellEnd"/>
      <w:r>
        <w:rPr>
          <w:lang w:val="pl-PL"/>
        </w:rPr>
        <w:t xml:space="preserve"> </w:t>
      </w:r>
      <w:proofErr w:type="spellStart"/>
      <w:r>
        <w:rPr>
          <w:lang w:val="pl-PL"/>
        </w:rPr>
        <w:t>palette</w:t>
      </w:r>
      <w:proofErr w:type="spellEnd"/>
      <w:r>
        <w:rPr>
          <w:lang w:val="pl-PL"/>
        </w:rPr>
        <w:t>,</w:t>
      </w:r>
    </w:p>
    <w:p w14:paraId="642C0B37" w14:textId="77777777" w:rsidR="00A25E13" w:rsidRDefault="00000000">
      <w:pPr>
        <w:numPr>
          <w:ilvl w:val="0"/>
          <w:numId w:val="21"/>
        </w:numPr>
      </w:pPr>
      <w:r>
        <w:t>region-specific y-axis colors,</w:t>
      </w:r>
    </w:p>
    <w:p w14:paraId="08B718B2" w14:textId="77777777" w:rsidR="00A25E13" w:rsidRDefault="00000000">
      <w:pPr>
        <w:numPr>
          <w:ilvl w:val="0"/>
          <w:numId w:val="21"/>
        </w:numPr>
      </w:pPr>
      <w:r>
        <w:t>dashed horizontal boundaries between regions,</w:t>
      </w:r>
    </w:p>
    <w:p w14:paraId="733B24BA" w14:textId="77777777" w:rsidR="00A25E13" w:rsidRDefault="00000000">
      <w:pPr>
        <w:numPr>
          <w:ilvl w:val="0"/>
          <w:numId w:val="22"/>
        </w:numPr>
      </w:pPr>
      <w:r>
        <w:t>Save PNG with 300 dpi and dynamic width and height.</w:t>
      </w:r>
    </w:p>
    <w:p w14:paraId="3EFCD906" w14:textId="77777777" w:rsidR="00A25E13" w:rsidRDefault="00000000">
      <w:pPr>
        <w:pStyle w:val="Nagwek3"/>
        <w:rPr>
          <w:lang w:val="pl-PL"/>
        </w:rPr>
      </w:pPr>
      <w:bookmarkStart w:id="22" w:name="_Toc217291904"/>
      <w:r>
        <w:rPr>
          <w:lang w:val="pl-PL"/>
        </w:rPr>
        <w:t>2.5.4 Notes</w:t>
      </w:r>
      <w:bookmarkEnd w:id="22"/>
    </w:p>
    <w:p w14:paraId="051E92ED" w14:textId="77777777" w:rsidR="00A25E13" w:rsidRDefault="00000000">
      <w:pPr>
        <w:numPr>
          <w:ilvl w:val="0"/>
          <w:numId w:val="21"/>
        </w:numPr>
        <w:jc w:val="both"/>
      </w:pPr>
      <w:r>
        <w:t>Uses raw genotype information only, no VEP consequences.</w:t>
      </w:r>
    </w:p>
    <w:p w14:paraId="00F7361D" w14:textId="77777777" w:rsidR="00A25E13" w:rsidRDefault="00000000">
      <w:pPr>
        <w:numPr>
          <w:ilvl w:val="0"/>
          <w:numId w:val="21"/>
        </w:numPr>
        <w:jc w:val="both"/>
      </w:pPr>
      <w:r>
        <w:t>Log transformation: log1</w:t>
      </w:r>
      <w:proofErr w:type="gramStart"/>
      <w:r>
        <w:t>p(</w:t>
      </w:r>
      <w:proofErr w:type="gramEnd"/>
      <w:r>
        <w:t>) preserves zeros.</w:t>
      </w:r>
    </w:p>
    <w:p w14:paraId="26E3A9DD" w14:textId="77777777" w:rsidR="00A25E13" w:rsidRDefault="00000000">
      <w:pPr>
        <w:numPr>
          <w:ilvl w:val="0"/>
          <w:numId w:val="21"/>
        </w:numPr>
        <w:jc w:val="both"/>
      </w:pPr>
      <w:r>
        <w:t>INDEL and SV variants use span-based genomic ranges; insertions are always treated as 1 bp.</w:t>
      </w:r>
    </w:p>
    <w:p w14:paraId="06F84706" w14:textId="77777777" w:rsidR="00A25E13" w:rsidRDefault="00000000">
      <w:pPr>
        <w:pStyle w:val="Nagwek2"/>
      </w:pPr>
      <w:bookmarkStart w:id="23" w:name="_Toc217291905"/>
      <w:r>
        <w:lastRenderedPageBreak/>
        <w:t>2.</w:t>
      </w:r>
      <w:r w:rsidRPr="00FC1E8B">
        <w:t>6</w:t>
      </w:r>
      <w:r>
        <w:t xml:space="preserve"> Step 2 - Bubble plot</w:t>
      </w:r>
      <w:bookmarkEnd w:id="23"/>
    </w:p>
    <w:p w14:paraId="7DC977F2" w14:textId="77777777" w:rsidR="00A25E13" w:rsidRDefault="00000000">
      <w:pPr>
        <w:pStyle w:val="Nagwek3"/>
      </w:pPr>
      <w:bookmarkStart w:id="24" w:name="_Toc217291906"/>
      <w:r>
        <w:t>2.</w:t>
      </w:r>
      <w:r w:rsidRPr="00FC1E8B">
        <w:t>6</w:t>
      </w:r>
      <w:r>
        <w:t>.1 Input</w:t>
      </w:r>
      <w:bookmarkEnd w:id="24"/>
    </w:p>
    <w:p w14:paraId="350B8167" w14:textId="77777777" w:rsidR="00A25E13" w:rsidRDefault="00000000">
      <w:pPr>
        <w:jc w:val="both"/>
      </w:pPr>
      <w:r>
        <w:t>Previously generated objects:</w:t>
      </w:r>
      <w:r>
        <w:rPr>
          <w:rStyle w:val="HTML-kod"/>
        </w:rPr>
        <w:t xml:space="preserve"> </w:t>
      </w:r>
      <w:proofErr w:type="spellStart"/>
      <w:r>
        <w:rPr>
          <w:rStyle w:val="HTML-kod"/>
        </w:rPr>
        <w:t>result_long</w:t>
      </w:r>
      <w:proofErr w:type="spellEnd"/>
      <w:r>
        <w:rPr>
          <w:rStyle w:val="HTML-kod"/>
        </w:rPr>
        <w:t xml:space="preserve">, </w:t>
      </w:r>
      <w:proofErr w:type="spellStart"/>
      <w:r>
        <w:rPr>
          <w:rStyle w:val="HTML-kod"/>
        </w:rPr>
        <w:t>sample_region</w:t>
      </w:r>
      <w:proofErr w:type="spellEnd"/>
      <w:r>
        <w:rPr>
          <w:rStyle w:val="HTML-kod"/>
        </w:rPr>
        <w:t xml:space="preserve">, locus, </w:t>
      </w:r>
      <w:proofErr w:type="spellStart"/>
      <w:r>
        <w:rPr>
          <w:rStyle w:val="HTML-kod"/>
        </w:rPr>
        <w:t>variant_palettes</w:t>
      </w:r>
      <w:proofErr w:type="spellEnd"/>
      <w:r>
        <w:rPr>
          <w:rStyle w:val="HTML-kod"/>
        </w:rPr>
        <w:t xml:space="preserve">, </w:t>
      </w:r>
      <w:proofErr w:type="spellStart"/>
      <w:r>
        <w:rPr>
          <w:rStyle w:val="HTML-kod"/>
        </w:rPr>
        <w:t>min_size</w:t>
      </w:r>
      <w:proofErr w:type="spellEnd"/>
      <w:r>
        <w:rPr>
          <w:rStyle w:val="HTML-kod"/>
        </w:rPr>
        <w:t xml:space="preserve">, </w:t>
      </w:r>
      <w:proofErr w:type="spellStart"/>
      <w:r>
        <w:rPr>
          <w:rStyle w:val="HTML-kod"/>
        </w:rPr>
        <w:t>max_size</w:t>
      </w:r>
      <w:proofErr w:type="spellEnd"/>
      <w:r>
        <w:rPr>
          <w:rStyle w:val="HTML-kod"/>
        </w:rPr>
        <w:t xml:space="preserve">, </w:t>
      </w:r>
      <w:proofErr w:type="spellStart"/>
      <w:r>
        <w:rPr>
          <w:rStyle w:val="HTML-kod"/>
        </w:rPr>
        <w:t>output_dir</w:t>
      </w:r>
      <w:proofErr w:type="spellEnd"/>
      <w:r>
        <w:rPr>
          <w:rStyle w:val="HTML-kod"/>
        </w:rPr>
        <w:t xml:space="preserve">, </w:t>
      </w:r>
      <w:proofErr w:type="spellStart"/>
      <w:r>
        <w:rPr>
          <w:rStyle w:val="HTML-kod"/>
        </w:rPr>
        <w:t>gene_name</w:t>
      </w:r>
      <w:proofErr w:type="spellEnd"/>
      <w:r>
        <w:rPr>
          <w:rStyle w:val="HTML-kod"/>
        </w:rPr>
        <w:t>.</w:t>
      </w:r>
    </w:p>
    <w:p w14:paraId="15701FAB" w14:textId="77777777" w:rsidR="00A25E13" w:rsidRDefault="00000000">
      <w:pPr>
        <w:pStyle w:val="Nagwek3"/>
      </w:pPr>
      <w:bookmarkStart w:id="25" w:name="_Toc217291907"/>
      <w:r>
        <w:t>2.</w:t>
      </w:r>
      <w:r w:rsidRPr="00FC1E8B">
        <w:t>6</w:t>
      </w:r>
      <w:r>
        <w:t>.2 Output</w:t>
      </w:r>
      <w:bookmarkEnd w:id="25"/>
    </w:p>
    <w:p w14:paraId="097B8F08" w14:textId="77777777" w:rsidR="00A25E13" w:rsidRDefault="00000000">
      <w:pPr>
        <w:jc w:val="both"/>
      </w:pPr>
      <w:r>
        <w:t xml:space="preserve">This step summarizes the distribution of variant categories. Bubble plots visualize how </w:t>
      </w:r>
      <w:proofErr w:type="gramStart"/>
      <w:r>
        <w:t>frequently</w:t>
      </w:r>
      <w:proofErr w:type="gramEnd"/>
      <w:r>
        <w:t xml:space="preserve"> variants of specific categories occur across </w:t>
      </w:r>
      <w:r w:rsidRPr="00FC1E8B">
        <w:t>region</w:t>
      </w:r>
      <w:r>
        <w:t>s, normalized by sample counts within each region.</w:t>
      </w:r>
    </w:p>
    <w:p w14:paraId="642AEA50" w14:textId="77777777" w:rsidR="00A25E13" w:rsidRDefault="00000000">
      <w:pPr>
        <w:jc w:val="both"/>
      </w:pPr>
      <w:r>
        <w:t>The pipeline produces one bubble plot per variant category, showing:</w:t>
      </w:r>
    </w:p>
    <w:p w14:paraId="5D6BF90B" w14:textId="77777777" w:rsidR="00A25E13" w:rsidRDefault="00000000">
      <w:pPr>
        <w:numPr>
          <w:ilvl w:val="0"/>
          <w:numId w:val="13"/>
        </w:numPr>
        <w:jc w:val="both"/>
      </w:pPr>
      <w:r>
        <w:t>X-axis: genes</w:t>
      </w:r>
    </w:p>
    <w:p w14:paraId="123E101D" w14:textId="77777777" w:rsidR="00A25E13" w:rsidRDefault="00000000">
      <w:pPr>
        <w:numPr>
          <w:ilvl w:val="0"/>
          <w:numId w:val="13"/>
        </w:numPr>
        <w:jc w:val="both"/>
      </w:pPr>
      <w:r>
        <w:t xml:space="preserve">Y-axis: </w:t>
      </w:r>
      <w:r>
        <w:rPr>
          <w:lang w:val="pl-PL"/>
        </w:rPr>
        <w:t>region</w:t>
      </w:r>
      <w:r>
        <w:t xml:space="preserve"> groups</w:t>
      </w:r>
    </w:p>
    <w:p w14:paraId="71FCD856" w14:textId="77777777" w:rsidR="00A25E13" w:rsidRDefault="00000000">
      <w:pPr>
        <w:numPr>
          <w:ilvl w:val="0"/>
          <w:numId w:val="13"/>
        </w:numPr>
        <w:jc w:val="both"/>
      </w:pPr>
      <w:r>
        <w:t>Bubble size: proportion of samples in the region carrying a variant</w:t>
      </w:r>
    </w:p>
    <w:p w14:paraId="0C04571A" w14:textId="77777777" w:rsidR="00A25E13" w:rsidRDefault="00000000">
      <w:pPr>
        <w:numPr>
          <w:ilvl w:val="0"/>
          <w:numId w:val="13"/>
        </w:numPr>
        <w:jc w:val="both"/>
      </w:pPr>
      <w:r>
        <w:t>Bubble fill color: average number of mutations per sample (gradient)</w:t>
      </w:r>
    </w:p>
    <w:p w14:paraId="1D8E3DAA" w14:textId="77777777" w:rsidR="00A25E13" w:rsidRDefault="00000000">
      <w:pPr>
        <w:jc w:val="center"/>
        <w:rPr>
          <w:rFonts w:cs="Times New Roman"/>
          <w:lang w:val="pl-PL"/>
        </w:rPr>
      </w:pPr>
      <w:r>
        <w:rPr>
          <w:rFonts w:cs="Times New Roman"/>
          <w:noProof/>
          <w:lang w:val="pl-PL"/>
        </w:rPr>
        <w:drawing>
          <wp:inline distT="0" distB="0" distL="114300" distR="114300" wp14:anchorId="20BAA45F" wp14:editId="3340A6AE">
            <wp:extent cx="3657600" cy="2926080"/>
            <wp:effectExtent l="0" t="0" r="0" b="0"/>
            <wp:docPr id="32" name="Picture 32" descr="Upstream_gene_SNV_in_G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pstream_gene_SNV_in_GENE"/>
                    <pic:cNvPicPr>
                      <a:picLocks noChangeAspect="1"/>
                    </pic:cNvPicPr>
                  </pic:nvPicPr>
                  <pic:blipFill>
                    <a:blip r:embed="rId15"/>
                    <a:stretch>
                      <a:fillRect/>
                    </a:stretch>
                  </pic:blipFill>
                  <pic:spPr>
                    <a:xfrm>
                      <a:off x="0" y="0"/>
                      <a:ext cx="3657600" cy="2926080"/>
                    </a:xfrm>
                    <a:prstGeom prst="rect">
                      <a:avLst/>
                    </a:prstGeom>
                  </pic:spPr>
                </pic:pic>
              </a:graphicData>
            </a:graphic>
          </wp:inline>
        </w:drawing>
      </w:r>
    </w:p>
    <w:p w14:paraId="74E06597" w14:textId="77777777" w:rsidR="00A25E13" w:rsidRDefault="00000000">
      <w:pPr>
        <w:jc w:val="center"/>
      </w:pPr>
      <w:r>
        <w:rPr>
          <w:rFonts w:cs="Times New Roman"/>
        </w:rPr>
        <w:t xml:space="preserve">Figure 7 example </w:t>
      </w:r>
      <w:proofErr w:type="spellStart"/>
      <w:r>
        <w:rPr>
          <w:rStyle w:val="HTML-kod"/>
        </w:rPr>
        <w:t>snv_results</w:t>
      </w:r>
      <w:proofErr w:type="spellEnd"/>
      <w:r>
        <w:rPr>
          <w:rStyle w:val="HTML-kod"/>
        </w:rPr>
        <w:t>/Upstream_gene_SNV_in_GENE.png</w:t>
      </w:r>
    </w:p>
    <w:p w14:paraId="5FA652F5" w14:textId="77777777" w:rsidR="00A25E13" w:rsidRDefault="00000000">
      <w:pPr>
        <w:pStyle w:val="Nagwek3"/>
      </w:pPr>
      <w:bookmarkStart w:id="26" w:name="_Toc217291908"/>
      <w:r>
        <w:rPr>
          <w:lang w:val="pl-PL"/>
        </w:rPr>
        <w:t xml:space="preserve">2.6.3 </w:t>
      </w:r>
      <w:proofErr w:type="spellStart"/>
      <w:r>
        <w:rPr>
          <w:lang w:val="pl-PL"/>
        </w:rPr>
        <w:t>Steps</w:t>
      </w:r>
      <w:bookmarkEnd w:id="26"/>
      <w:proofErr w:type="spellEnd"/>
    </w:p>
    <w:p w14:paraId="0AC959A6" w14:textId="77777777" w:rsidR="00A25E13" w:rsidRDefault="00000000">
      <w:pPr>
        <w:numPr>
          <w:ilvl w:val="0"/>
          <w:numId w:val="23"/>
        </w:numPr>
        <w:rPr>
          <w:b/>
          <w:bCs/>
        </w:rPr>
      </w:pPr>
      <w:r>
        <w:rPr>
          <w:b/>
          <w:bCs/>
        </w:rPr>
        <w:t>Prepare gene annotation</w:t>
      </w:r>
      <w:r>
        <w:rPr>
          <w:b/>
          <w:bCs/>
          <w:lang w:val="pl-PL"/>
        </w:rPr>
        <w:t>s</w:t>
      </w:r>
    </w:p>
    <w:p w14:paraId="6980E435" w14:textId="77777777" w:rsidR="00A25E13" w:rsidRDefault="00000000">
      <w:pPr>
        <w:numPr>
          <w:ilvl w:val="0"/>
          <w:numId w:val="24"/>
        </w:numPr>
      </w:pPr>
      <w:r>
        <w:t>Standardize column names: gene, chromosome, start, end.</w:t>
      </w:r>
    </w:p>
    <w:p w14:paraId="10BFBA38" w14:textId="77777777" w:rsidR="00A25E13" w:rsidRDefault="00000000">
      <w:pPr>
        <w:numPr>
          <w:ilvl w:val="0"/>
          <w:numId w:val="24"/>
        </w:numPr>
      </w:pPr>
      <w:r>
        <w:t>Keep only rows matching the requested variant type.</w:t>
      </w:r>
    </w:p>
    <w:p w14:paraId="2657BE94" w14:textId="77777777" w:rsidR="00A25E13" w:rsidRDefault="00A25E13"/>
    <w:p w14:paraId="0F36EB24" w14:textId="77777777" w:rsidR="00A25E13" w:rsidRDefault="00000000">
      <w:pPr>
        <w:numPr>
          <w:ilvl w:val="0"/>
          <w:numId w:val="23"/>
        </w:numPr>
        <w:rPr>
          <w:b/>
          <w:bCs/>
          <w:lang w:val="pl-PL"/>
        </w:rPr>
      </w:pPr>
      <w:proofErr w:type="spellStart"/>
      <w:r>
        <w:rPr>
          <w:b/>
          <w:bCs/>
          <w:lang w:val="pl-PL"/>
        </w:rPr>
        <w:t>Assign</w:t>
      </w:r>
      <w:proofErr w:type="spellEnd"/>
      <w:r>
        <w:rPr>
          <w:b/>
          <w:bCs/>
          <w:lang w:val="pl-PL"/>
        </w:rPr>
        <w:t xml:space="preserve"> </w:t>
      </w:r>
      <w:proofErr w:type="spellStart"/>
      <w:r>
        <w:rPr>
          <w:b/>
          <w:bCs/>
          <w:lang w:val="pl-PL"/>
        </w:rPr>
        <w:t>variants</w:t>
      </w:r>
      <w:proofErr w:type="spellEnd"/>
      <w:r>
        <w:rPr>
          <w:b/>
          <w:bCs/>
          <w:lang w:val="pl-PL"/>
        </w:rPr>
        <w:t xml:space="preserve"> to </w:t>
      </w:r>
      <w:proofErr w:type="spellStart"/>
      <w:r>
        <w:rPr>
          <w:b/>
          <w:bCs/>
          <w:lang w:val="pl-PL"/>
        </w:rPr>
        <w:t>genes</w:t>
      </w:r>
      <w:proofErr w:type="spellEnd"/>
    </w:p>
    <w:p w14:paraId="48E78078" w14:textId="77777777" w:rsidR="00A25E13" w:rsidRDefault="00000000">
      <w:pPr>
        <w:numPr>
          <w:ilvl w:val="0"/>
          <w:numId w:val="25"/>
        </w:numPr>
      </w:pPr>
      <w:r>
        <w:t xml:space="preserve">Use genomic ranges and </w:t>
      </w:r>
      <w:proofErr w:type="spellStart"/>
      <w:r>
        <w:t>findOverlaps</w:t>
      </w:r>
      <w:proofErr w:type="spellEnd"/>
      <w:r>
        <w:t xml:space="preserve"> or filtering by coordinates.</w:t>
      </w:r>
    </w:p>
    <w:p w14:paraId="743864DD" w14:textId="77777777" w:rsidR="00A25E13" w:rsidRDefault="00A25E13">
      <w:pPr>
        <w:tabs>
          <w:tab w:val="left" w:pos="420"/>
        </w:tabs>
      </w:pPr>
    </w:p>
    <w:p w14:paraId="32827A5B" w14:textId="77777777" w:rsidR="00A25E13" w:rsidRDefault="00000000">
      <w:pPr>
        <w:numPr>
          <w:ilvl w:val="0"/>
          <w:numId w:val="23"/>
        </w:numPr>
        <w:rPr>
          <w:b/>
          <w:bCs/>
          <w:lang w:val="pl-PL"/>
        </w:rPr>
      </w:pPr>
      <w:r>
        <w:rPr>
          <w:b/>
          <w:bCs/>
          <w:lang w:val="pl-PL"/>
        </w:rPr>
        <w:lastRenderedPageBreak/>
        <w:t xml:space="preserve">Map </w:t>
      </w:r>
      <w:proofErr w:type="spellStart"/>
      <w:r>
        <w:rPr>
          <w:b/>
          <w:bCs/>
          <w:lang w:val="pl-PL"/>
        </w:rPr>
        <w:t>samples</w:t>
      </w:r>
      <w:proofErr w:type="spellEnd"/>
      <w:r>
        <w:rPr>
          <w:b/>
          <w:bCs/>
          <w:lang w:val="pl-PL"/>
        </w:rPr>
        <w:t xml:space="preserve"> to regions</w:t>
      </w:r>
    </w:p>
    <w:p w14:paraId="529CC981" w14:textId="77777777" w:rsidR="00A25E13" w:rsidRDefault="00A25E13">
      <w:pPr>
        <w:rPr>
          <w:lang w:val="pl-PL"/>
        </w:rPr>
      </w:pPr>
    </w:p>
    <w:p w14:paraId="63EB2889" w14:textId="77777777" w:rsidR="00A25E13" w:rsidRDefault="00000000">
      <w:pPr>
        <w:numPr>
          <w:ilvl w:val="0"/>
          <w:numId w:val="23"/>
        </w:numPr>
      </w:pPr>
      <w:r>
        <w:rPr>
          <w:b/>
          <w:bCs/>
        </w:rPr>
        <w:t>Summarize per gene × region × variant type</w:t>
      </w:r>
    </w:p>
    <w:p w14:paraId="4F7F0555" w14:textId="77777777" w:rsidR="00A25E13" w:rsidRDefault="00000000">
      <w:pPr>
        <w:numPr>
          <w:ilvl w:val="0"/>
          <w:numId w:val="26"/>
        </w:numPr>
      </w:pPr>
      <w:proofErr w:type="spellStart"/>
      <w:r>
        <w:t>mutated_samples</w:t>
      </w:r>
      <w:proofErr w:type="spellEnd"/>
      <w:r>
        <w:t xml:space="preserve"> — number of unique samples carrying a variant</w:t>
      </w:r>
    </w:p>
    <w:p w14:paraId="56FC677E" w14:textId="77777777" w:rsidR="00A25E13" w:rsidRDefault="00000000">
      <w:pPr>
        <w:numPr>
          <w:ilvl w:val="0"/>
          <w:numId w:val="26"/>
        </w:numPr>
      </w:pPr>
      <w:proofErr w:type="spellStart"/>
      <w:r>
        <w:t>total_mutations</w:t>
      </w:r>
      <w:proofErr w:type="spellEnd"/>
      <w:r>
        <w:t xml:space="preserve"> — total number of variant occurrences</w:t>
      </w:r>
    </w:p>
    <w:p w14:paraId="2C1B2FE8" w14:textId="77777777" w:rsidR="00A25E13" w:rsidRDefault="00000000">
      <w:pPr>
        <w:numPr>
          <w:ilvl w:val="0"/>
          <w:numId w:val="26"/>
        </w:numPr>
      </w:pPr>
      <w:r>
        <w:t xml:space="preserve">proportion — </w:t>
      </w:r>
      <w:proofErr w:type="spellStart"/>
      <w:r>
        <w:t>mutated_samples</w:t>
      </w:r>
      <w:proofErr w:type="spellEnd"/>
      <w:r>
        <w:t xml:space="preserve"> / </w:t>
      </w:r>
      <w:proofErr w:type="spellStart"/>
      <w:r>
        <w:t>total_samples_in_region</w:t>
      </w:r>
      <w:proofErr w:type="spellEnd"/>
    </w:p>
    <w:p w14:paraId="2A0996AC" w14:textId="77777777" w:rsidR="00A25E13" w:rsidRDefault="00000000">
      <w:pPr>
        <w:numPr>
          <w:ilvl w:val="0"/>
          <w:numId w:val="26"/>
        </w:numPr>
      </w:pPr>
      <w:proofErr w:type="spellStart"/>
      <w:r>
        <w:t>mutations_per_sample</w:t>
      </w:r>
      <w:proofErr w:type="spellEnd"/>
      <w:r>
        <w:t xml:space="preserve"> — </w:t>
      </w:r>
      <w:proofErr w:type="spellStart"/>
      <w:r>
        <w:t>total_mutations</w:t>
      </w:r>
      <w:proofErr w:type="spellEnd"/>
      <w:r>
        <w:t xml:space="preserve"> / </w:t>
      </w:r>
      <w:proofErr w:type="spellStart"/>
      <w:r>
        <w:t>total_samples_in_region</w:t>
      </w:r>
      <w:proofErr w:type="spellEnd"/>
    </w:p>
    <w:p w14:paraId="4CE61196" w14:textId="77777777" w:rsidR="00A25E13" w:rsidRDefault="00A25E13"/>
    <w:p w14:paraId="313D7DD0" w14:textId="77777777" w:rsidR="00A25E13" w:rsidRDefault="00000000">
      <w:pPr>
        <w:numPr>
          <w:ilvl w:val="0"/>
          <w:numId w:val="23"/>
        </w:numPr>
        <w:rPr>
          <w:lang w:val="pl-PL"/>
        </w:rPr>
      </w:pPr>
      <w:proofErr w:type="spellStart"/>
      <w:r>
        <w:rPr>
          <w:b/>
          <w:bCs/>
          <w:lang w:val="pl-PL"/>
        </w:rPr>
        <w:t>Generate</w:t>
      </w:r>
      <w:proofErr w:type="spellEnd"/>
      <w:r>
        <w:rPr>
          <w:b/>
          <w:bCs/>
          <w:lang w:val="pl-PL"/>
        </w:rPr>
        <w:t xml:space="preserve"> </w:t>
      </w:r>
      <w:proofErr w:type="spellStart"/>
      <w:r>
        <w:rPr>
          <w:b/>
          <w:bCs/>
          <w:lang w:val="pl-PL"/>
        </w:rPr>
        <w:t>bubble</w:t>
      </w:r>
      <w:proofErr w:type="spellEnd"/>
      <w:r>
        <w:rPr>
          <w:b/>
          <w:bCs/>
          <w:lang w:val="pl-PL"/>
        </w:rPr>
        <w:t xml:space="preserve"> plot</w:t>
      </w:r>
    </w:p>
    <w:p w14:paraId="1F1051A2" w14:textId="77777777" w:rsidR="00A25E13" w:rsidRDefault="00000000">
      <w:pPr>
        <w:numPr>
          <w:ilvl w:val="0"/>
          <w:numId w:val="22"/>
        </w:numPr>
        <w:jc w:val="both"/>
      </w:pPr>
      <w:r>
        <w:t>Save PNG with 300 dpi and dynamic width and height.</w:t>
      </w:r>
    </w:p>
    <w:p w14:paraId="501868C0" w14:textId="77777777" w:rsidR="00A25E13" w:rsidRDefault="00000000">
      <w:pPr>
        <w:pStyle w:val="Nagwek3"/>
        <w:rPr>
          <w:lang w:val="pl-PL"/>
        </w:rPr>
      </w:pPr>
      <w:bookmarkStart w:id="27" w:name="_Toc217291909"/>
      <w:r>
        <w:rPr>
          <w:lang w:val="pl-PL"/>
        </w:rPr>
        <w:t>2.6.4 Notes</w:t>
      </w:r>
      <w:bookmarkEnd w:id="27"/>
    </w:p>
    <w:p w14:paraId="537770BB" w14:textId="77777777" w:rsidR="00A25E13" w:rsidRDefault="00000000">
      <w:pPr>
        <w:numPr>
          <w:ilvl w:val="0"/>
          <w:numId w:val="21"/>
        </w:numPr>
        <w:jc w:val="both"/>
      </w:pPr>
      <w:r>
        <w:t>Bubble plots normalize variant counts per region, allowing cross-</w:t>
      </w:r>
      <w:r w:rsidRPr="00FC1E8B">
        <w:t>region</w:t>
      </w:r>
      <w:r>
        <w:t xml:space="preserve"> comparison.</w:t>
      </w:r>
    </w:p>
    <w:p w14:paraId="282C8DC0" w14:textId="77777777" w:rsidR="00A25E13" w:rsidRDefault="00000000">
      <w:pPr>
        <w:numPr>
          <w:ilvl w:val="0"/>
          <w:numId w:val="21"/>
        </w:numPr>
        <w:jc w:val="both"/>
      </w:pPr>
      <w:r>
        <w:t>INDEL and SV variants use span-based genomic ranges; insertions are always treated as 1 bp.</w:t>
      </w:r>
    </w:p>
    <w:p w14:paraId="5046D418" w14:textId="77777777" w:rsidR="00A25E13" w:rsidRDefault="00A25E13"/>
    <w:p w14:paraId="48437249" w14:textId="77777777" w:rsidR="00A25E13" w:rsidRDefault="00000000">
      <w:pPr>
        <w:pStyle w:val="Nagwek2"/>
        <w:rPr>
          <w:rFonts w:cs="Times New Roman"/>
          <w:color w:val="000000"/>
          <w:lang w:bidi="ar"/>
        </w:rPr>
      </w:pPr>
      <w:bookmarkStart w:id="28" w:name="_Toc217291910"/>
      <w:r>
        <w:t>2.</w:t>
      </w:r>
      <w:r w:rsidRPr="00FC1E8B">
        <w:t>7</w:t>
      </w:r>
      <w:r>
        <w:t xml:space="preserve"> Step 3 - </w:t>
      </w:r>
      <w:r>
        <w:rPr>
          <w:rFonts w:cs="Times New Roman"/>
          <w:color w:val="000000"/>
          <w:lang w:bidi="ar"/>
        </w:rPr>
        <w:t>Dual-bubble comparison</w:t>
      </w:r>
      <w:bookmarkEnd w:id="28"/>
    </w:p>
    <w:p w14:paraId="5E8444FE" w14:textId="77777777" w:rsidR="00A25E13" w:rsidRDefault="00000000">
      <w:pPr>
        <w:pStyle w:val="Nagwek3"/>
      </w:pPr>
      <w:bookmarkStart w:id="29" w:name="_Toc217291911"/>
      <w:r>
        <w:t>2.</w:t>
      </w:r>
      <w:r w:rsidRPr="00FC1E8B">
        <w:t>7</w:t>
      </w:r>
      <w:r>
        <w:t>.1 Input</w:t>
      </w:r>
      <w:bookmarkEnd w:id="29"/>
    </w:p>
    <w:p w14:paraId="1357A263" w14:textId="77777777" w:rsidR="00A25E13" w:rsidRDefault="00000000">
      <w:pPr>
        <w:jc w:val="both"/>
      </w:pPr>
      <w:r>
        <w:t>Previously generated objects:</w:t>
      </w:r>
      <w:r>
        <w:rPr>
          <w:rStyle w:val="HTML-kod"/>
        </w:rPr>
        <w:t xml:space="preserve"> </w:t>
      </w:r>
      <w:proofErr w:type="spellStart"/>
      <w:r>
        <w:rPr>
          <w:rStyle w:val="HTML-kod"/>
        </w:rPr>
        <w:t>result_long</w:t>
      </w:r>
      <w:proofErr w:type="spellEnd"/>
      <w:r>
        <w:rPr>
          <w:rStyle w:val="HTML-kod"/>
        </w:rPr>
        <w:t xml:space="preserve">, </w:t>
      </w:r>
      <w:proofErr w:type="spellStart"/>
      <w:r>
        <w:rPr>
          <w:rStyle w:val="HTML-kod"/>
        </w:rPr>
        <w:t>sample_region</w:t>
      </w:r>
      <w:proofErr w:type="spellEnd"/>
      <w:r>
        <w:rPr>
          <w:rStyle w:val="HTML-kod"/>
        </w:rPr>
        <w:t xml:space="preserve">, locus, </w:t>
      </w:r>
      <w:proofErr w:type="spellStart"/>
      <w:r>
        <w:rPr>
          <w:rStyle w:val="HTML-kod"/>
        </w:rPr>
        <w:t>min_size</w:t>
      </w:r>
      <w:proofErr w:type="spellEnd"/>
      <w:r>
        <w:rPr>
          <w:rStyle w:val="HTML-kod"/>
        </w:rPr>
        <w:t xml:space="preserve">, </w:t>
      </w:r>
      <w:proofErr w:type="spellStart"/>
      <w:r>
        <w:rPr>
          <w:rStyle w:val="HTML-kod"/>
        </w:rPr>
        <w:t>max_size</w:t>
      </w:r>
      <w:proofErr w:type="spellEnd"/>
      <w:r>
        <w:rPr>
          <w:rStyle w:val="HTML-kod"/>
        </w:rPr>
        <w:t xml:space="preserve">, </w:t>
      </w:r>
      <w:proofErr w:type="spellStart"/>
      <w:r>
        <w:rPr>
          <w:rStyle w:val="HTML-kod"/>
        </w:rPr>
        <w:t>output_dir</w:t>
      </w:r>
      <w:proofErr w:type="spellEnd"/>
      <w:r>
        <w:rPr>
          <w:rStyle w:val="HTML-kod"/>
        </w:rPr>
        <w:t xml:space="preserve">, </w:t>
      </w:r>
      <w:proofErr w:type="spellStart"/>
      <w:r>
        <w:rPr>
          <w:rStyle w:val="HTML-kod"/>
        </w:rPr>
        <w:t>gene_name</w:t>
      </w:r>
      <w:proofErr w:type="spellEnd"/>
      <w:r>
        <w:rPr>
          <w:rStyle w:val="HTML-kod"/>
        </w:rPr>
        <w:t>.</w:t>
      </w:r>
    </w:p>
    <w:p w14:paraId="23FD68D6" w14:textId="77777777" w:rsidR="00A25E13" w:rsidRDefault="00000000">
      <w:pPr>
        <w:pStyle w:val="Nagwek3"/>
      </w:pPr>
      <w:bookmarkStart w:id="30" w:name="_Toc217291912"/>
      <w:r>
        <w:t>2.</w:t>
      </w:r>
      <w:r w:rsidRPr="00FC1E8B">
        <w:t>7</w:t>
      </w:r>
      <w:r>
        <w:t>.2 Output</w:t>
      </w:r>
      <w:bookmarkEnd w:id="30"/>
    </w:p>
    <w:p w14:paraId="4BABAE69" w14:textId="77777777" w:rsidR="00A25E13" w:rsidRDefault="00000000">
      <w:pPr>
        <w:jc w:val="both"/>
      </w:pPr>
      <w:r>
        <w:t xml:space="preserve">Dual-bubble plot PNG summarizing variant burden per gene and per </w:t>
      </w:r>
      <w:r w:rsidRPr="00FC1E8B">
        <w:t>region</w:t>
      </w:r>
      <w:r>
        <w:t xml:space="preserve"> group:</w:t>
      </w:r>
    </w:p>
    <w:p w14:paraId="144ED5BA" w14:textId="77777777" w:rsidR="00A25E13" w:rsidRDefault="00000000">
      <w:pPr>
        <w:numPr>
          <w:ilvl w:val="0"/>
          <w:numId w:val="21"/>
        </w:numPr>
        <w:jc w:val="both"/>
        <w:rPr>
          <w:lang w:val="pl-PL"/>
        </w:rPr>
      </w:pPr>
      <w:r>
        <w:rPr>
          <w:lang w:val="pl-PL"/>
        </w:rPr>
        <w:t>X-</w:t>
      </w:r>
      <w:proofErr w:type="spellStart"/>
      <w:r>
        <w:rPr>
          <w:lang w:val="pl-PL"/>
        </w:rPr>
        <w:t>axis</w:t>
      </w:r>
      <w:proofErr w:type="spellEnd"/>
      <w:r>
        <w:rPr>
          <w:lang w:val="pl-PL"/>
        </w:rPr>
        <w:t xml:space="preserve">: </w:t>
      </w:r>
      <w:proofErr w:type="spellStart"/>
      <w:r>
        <w:rPr>
          <w:lang w:val="pl-PL"/>
        </w:rPr>
        <w:t>genes</w:t>
      </w:r>
      <w:proofErr w:type="spellEnd"/>
    </w:p>
    <w:p w14:paraId="2F6A0368" w14:textId="77777777" w:rsidR="00A25E13" w:rsidRDefault="00000000">
      <w:pPr>
        <w:numPr>
          <w:ilvl w:val="0"/>
          <w:numId w:val="21"/>
        </w:numPr>
        <w:jc w:val="both"/>
      </w:pPr>
      <w:r>
        <w:t>Y-axis: regions split into two tracks:</w:t>
      </w:r>
    </w:p>
    <w:p w14:paraId="11118786" w14:textId="77777777" w:rsidR="00A25E13" w:rsidRDefault="00000000">
      <w:pPr>
        <w:numPr>
          <w:ilvl w:val="1"/>
          <w:numId w:val="21"/>
        </w:numPr>
        <w:jc w:val="both"/>
        <w:rPr>
          <w:lang w:val="pl-PL"/>
        </w:rPr>
      </w:pPr>
      <w:r>
        <w:rPr>
          <w:lang w:val="pl-PL"/>
        </w:rPr>
        <w:t xml:space="preserve">SNV: </w:t>
      </w:r>
      <w:proofErr w:type="spellStart"/>
      <w:r>
        <w:rPr>
          <w:lang w:val="pl-PL"/>
        </w:rPr>
        <w:t>nonsynonymous</w:t>
      </w:r>
      <w:proofErr w:type="spellEnd"/>
      <w:r>
        <w:rPr>
          <w:lang w:val="pl-PL"/>
        </w:rPr>
        <w:t xml:space="preserve"> vs </w:t>
      </w:r>
      <w:proofErr w:type="spellStart"/>
      <w:r>
        <w:rPr>
          <w:lang w:val="pl-PL"/>
        </w:rPr>
        <w:t>synonymous</w:t>
      </w:r>
      <w:proofErr w:type="spellEnd"/>
    </w:p>
    <w:p w14:paraId="6888D1E1" w14:textId="77777777" w:rsidR="00A25E13" w:rsidRDefault="00000000">
      <w:pPr>
        <w:numPr>
          <w:ilvl w:val="1"/>
          <w:numId w:val="21"/>
        </w:numPr>
        <w:jc w:val="both"/>
      </w:pPr>
      <w:r>
        <w:t>INDEL: PTV (protein truncating variant) vs non-PTV</w:t>
      </w:r>
    </w:p>
    <w:p w14:paraId="63E89966" w14:textId="77777777" w:rsidR="00A25E13" w:rsidRDefault="00000000">
      <w:pPr>
        <w:numPr>
          <w:ilvl w:val="0"/>
          <w:numId w:val="21"/>
        </w:numPr>
        <w:jc w:val="both"/>
      </w:pPr>
      <w:r>
        <w:t>Bubble size: proportion of samples in region carrying a variant</w:t>
      </w:r>
    </w:p>
    <w:p w14:paraId="6D51D723" w14:textId="77777777" w:rsidR="00A25E13" w:rsidRDefault="00000000">
      <w:pPr>
        <w:numPr>
          <w:ilvl w:val="0"/>
          <w:numId w:val="21"/>
        </w:numPr>
        <w:jc w:val="both"/>
      </w:pPr>
      <w:r>
        <w:t>Bubble fill color: normalized mutations per sample (gradient)</w:t>
      </w:r>
    </w:p>
    <w:p w14:paraId="77B747EE" w14:textId="77777777" w:rsidR="00A25E13" w:rsidRDefault="00000000">
      <w:pPr>
        <w:jc w:val="center"/>
        <w:rPr>
          <w:lang w:val="pl-PL"/>
        </w:rPr>
      </w:pPr>
      <w:r>
        <w:rPr>
          <w:noProof/>
          <w:lang w:val="pl-PL"/>
        </w:rPr>
        <w:lastRenderedPageBreak/>
        <w:drawing>
          <wp:inline distT="0" distB="0" distL="114300" distR="114300" wp14:anchorId="524736B4" wp14:editId="110A7AE6">
            <wp:extent cx="3657600" cy="2438400"/>
            <wp:effectExtent l="0" t="0" r="0" b="0"/>
            <wp:docPr id="33" name="Picture 33" descr="INDEL_Dual_Bubble_G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NDEL_Dual_Bubble_GENE"/>
                    <pic:cNvPicPr>
                      <a:picLocks noChangeAspect="1"/>
                    </pic:cNvPicPr>
                  </pic:nvPicPr>
                  <pic:blipFill>
                    <a:blip r:embed="rId16"/>
                    <a:stretch>
                      <a:fillRect/>
                    </a:stretch>
                  </pic:blipFill>
                  <pic:spPr>
                    <a:xfrm>
                      <a:off x="0" y="0"/>
                      <a:ext cx="3657600" cy="2438400"/>
                    </a:xfrm>
                    <a:prstGeom prst="rect">
                      <a:avLst/>
                    </a:prstGeom>
                  </pic:spPr>
                </pic:pic>
              </a:graphicData>
            </a:graphic>
          </wp:inline>
        </w:drawing>
      </w:r>
    </w:p>
    <w:p w14:paraId="4D4F7D28" w14:textId="77777777" w:rsidR="00A25E13" w:rsidRDefault="00000000">
      <w:pPr>
        <w:jc w:val="center"/>
        <w:rPr>
          <w:rStyle w:val="HTML-kod"/>
        </w:rPr>
      </w:pPr>
      <w:r>
        <w:rPr>
          <w:rFonts w:cs="Times New Roman"/>
        </w:rPr>
        <w:t xml:space="preserve">Figure 8 example </w:t>
      </w:r>
      <w:proofErr w:type="spellStart"/>
      <w:r w:rsidRPr="00FC1E8B">
        <w:rPr>
          <w:rStyle w:val="HTML-kod"/>
        </w:rPr>
        <w:t>indel</w:t>
      </w:r>
      <w:r>
        <w:rPr>
          <w:rStyle w:val="HTML-kod"/>
        </w:rPr>
        <w:t>_results</w:t>
      </w:r>
      <w:proofErr w:type="spellEnd"/>
      <w:r>
        <w:rPr>
          <w:rStyle w:val="HTML-kod"/>
        </w:rPr>
        <w:t>/</w:t>
      </w:r>
      <w:r w:rsidRPr="00FC1E8B">
        <w:rPr>
          <w:rStyle w:val="HTML-kod"/>
        </w:rPr>
        <w:t>INDEL</w:t>
      </w:r>
      <w:r>
        <w:rPr>
          <w:rStyle w:val="HTML-kod"/>
        </w:rPr>
        <w:t>_Dual_Bubble_GENE.png</w:t>
      </w:r>
    </w:p>
    <w:p w14:paraId="7D813F92" w14:textId="77777777" w:rsidR="00A25E13" w:rsidRDefault="00A25E13"/>
    <w:p w14:paraId="6270AE49" w14:textId="77777777" w:rsidR="00A25E13" w:rsidRDefault="00000000">
      <w:pPr>
        <w:pStyle w:val="Nagwek3"/>
        <w:rPr>
          <w:lang w:val="pl-PL"/>
        </w:rPr>
      </w:pPr>
      <w:bookmarkStart w:id="31" w:name="_Toc217291913"/>
      <w:r>
        <w:rPr>
          <w:lang w:val="pl-PL"/>
        </w:rPr>
        <w:t xml:space="preserve">2.7.3 </w:t>
      </w:r>
      <w:proofErr w:type="spellStart"/>
      <w:r>
        <w:rPr>
          <w:lang w:val="pl-PL"/>
        </w:rPr>
        <w:t>Steps</w:t>
      </w:r>
      <w:bookmarkEnd w:id="31"/>
      <w:proofErr w:type="spellEnd"/>
    </w:p>
    <w:p w14:paraId="17DB163E" w14:textId="77777777" w:rsidR="00A25E13" w:rsidRDefault="00000000">
      <w:pPr>
        <w:numPr>
          <w:ilvl w:val="0"/>
          <w:numId w:val="27"/>
        </w:numPr>
        <w:tabs>
          <w:tab w:val="clear" w:pos="5"/>
        </w:tabs>
        <w:ind w:left="420" w:hanging="420"/>
        <w:jc w:val="both"/>
        <w:rPr>
          <w:b/>
          <w:bCs/>
          <w:lang w:val="pl-PL"/>
        </w:rPr>
      </w:pPr>
      <w:proofErr w:type="spellStart"/>
      <w:r>
        <w:rPr>
          <w:b/>
          <w:bCs/>
          <w:lang w:val="pl-PL"/>
        </w:rPr>
        <w:t>Prepare</w:t>
      </w:r>
      <w:proofErr w:type="spellEnd"/>
      <w:r>
        <w:rPr>
          <w:b/>
          <w:bCs/>
          <w:lang w:val="pl-PL"/>
        </w:rPr>
        <w:t xml:space="preserve"> </w:t>
      </w:r>
      <w:proofErr w:type="spellStart"/>
      <w:r>
        <w:rPr>
          <w:b/>
          <w:bCs/>
          <w:lang w:val="pl-PL"/>
        </w:rPr>
        <w:t>gene</w:t>
      </w:r>
      <w:proofErr w:type="spellEnd"/>
      <w:r>
        <w:rPr>
          <w:b/>
          <w:bCs/>
          <w:lang w:val="pl-PL"/>
        </w:rPr>
        <w:t xml:space="preserve"> </w:t>
      </w:r>
      <w:proofErr w:type="spellStart"/>
      <w:r>
        <w:rPr>
          <w:b/>
          <w:bCs/>
          <w:lang w:val="pl-PL"/>
        </w:rPr>
        <w:t>coordinates</w:t>
      </w:r>
      <w:proofErr w:type="spellEnd"/>
    </w:p>
    <w:p w14:paraId="4AF0F555" w14:textId="77777777" w:rsidR="00A25E13" w:rsidRDefault="00000000">
      <w:pPr>
        <w:numPr>
          <w:ilvl w:val="0"/>
          <w:numId w:val="28"/>
        </w:numPr>
        <w:jc w:val="both"/>
      </w:pPr>
      <w:r>
        <w:t>Standardize column names: gene, chromosome, start, end.</w:t>
      </w:r>
    </w:p>
    <w:p w14:paraId="1900892F" w14:textId="77777777" w:rsidR="00A25E13" w:rsidRDefault="00A25E13">
      <w:pPr>
        <w:jc w:val="both"/>
      </w:pPr>
    </w:p>
    <w:p w14:paraId="449B989B" w14:textId="77777777" w:rsidR="00A25E13" w:rsidRDefault="00000000">
      <w:pPr>
        <w:numPr>
          <w:ilvl w:val="0"/>
          <w:numId w:val="27"/>
        </w:numPr>
        <w:ind w:left="420" w:hanging="420"/>
        <w:jc w:val="both"/>
        <w:rPr>
          <w:b/>
          <w:bCs/>
          <w:lang w:val="pl-PL"/>
        </w:rPr>
      </w:pPr>
      <w:proofErr w:type="spellStart"/>
      <w:r>
        <w:rPr>
          <w:b/>
          <w:bCs/>
          <w:lang w:val="pl-PL"/>
        </w:rPr>
        <w:t>Process</w:t>
      </w:r>
      <w:proofErr w:type="spellEnd"/>
      <w:r>
        <w:rPr>
          <w:b/>
          <w:bCs/>
          <w:lang w:val="pl-PL"/>
        </w:rPr>
        <w:t xml:space="preserve"> </w:t>
      </w:r>
      <w:proofErr w:type="spellStart"/>
      <w:r>
        <w:rPr>
          <w:b/>
          <w:bCs/>
          <w:lang w:val="pl-PL"/>
        </w:rPr>
        <w:t>variants</w:t>
      </w:r>
      <w:proofErr w:type="spellEnd"/>
    </w:p>
    <w:p w14:paraId="203A458E" w14:textId="77777777" w:rsidR="00A25E13" w:rsidRDefault="00000000">
      <w:pPr>
        <w:numPr>
          <w:ilvl w:val="0"/>
          <w:numId w:val="29"/>
        </w:numPr>
        <w:jc w:val="both"/>
      </w:pPr>
      <w:r>
        <w:t>SNVs: categorize as nonsynonymous (missense, stop gained, stop lost, start lost) or synonymous (synonymous, stop retained).</w:t>
      </w:r>
    </w:p>
    <w:p w14:paraId="768B2ADB" w14:textId="77777777" w:rsidR="00A25E13" w:rsidRDefault="00000000">
      <w:pPr>
        <w:numPr>
          <w:ilvl w:val="0"/>
          <w:numId w:val="29"/>
        </w:numPr>
        <w:jc w:val="both"/>
      </w:pPr>
      <w:r>
        <w:t>INDELs: categorize as PTV (frameshift, transcript ablation, stop gained, stop lost, start lost) or non-PTV using variant type hierarchy.</w:t>
      </w:r>
    </w:p>
    <w:p w14:paraId="53F7FE55" w14:textId="77777777" w:rsidR="00A25E13" w:rsidRDefault="00A25E13">
      <w:pPr>
        <w:jc w:val="both"/>
      </w:pPr>
    </w:p>
    <w:p w14:paraId="6BE4D692" w14:textId="77777777" w:rsidR="00A25E13" w:rsidRDefault="00000000">
      <w:pPr>
        <w:numPr>
          <w:ilvl w:val="0"/>
          <w:numId w:val="27"/>
        </w:numPr>
        <w:ind w:left="420" w:hanging="420"/>
        <w:jc w:val="both"/>
        <w:rPr>
          <w:b/>
          <w:bCs/>
          <w:lang w:val="pl-PL"/>
        </w:rPr>
      </w:pPr>
      <w:proofErr w:type="spellStart"/>
      <w:r>
        <w:rPr>
          <w:b/>
          <w:bCs/>
          <w:lang w:val="pl-PL"/>
        </w:rPr>
        <w:t>Assign</w:t>
      </w:r>
      <w:proofErr w:type="spellEnd"/>
      <w:r>
        <w:rPr>
          <w:b/>
          <w:bCs/>
          <w:lang w:val="pl-PL"/>
        </w:rPr>
        <w:t xml:space="preserve"> </w:t>
      </w:r>
      <w:proofErr w:type="spellStart"/>
      <w:r>
        <w:rPr>
          <w:b/>
          <w:bCs/>
          <w:lang w:val="pl-PL"/>
        </w:rPr>
        <w:t>variants</w:t>
      </w:r>
      <w:proofErr w:type="spellEnd"/>
      <w:r>
        <w:rPr>
          <w:b/>
          <w:bCs/>
          <w:lang w:val="pl-PL"/>
        </w:rPr>
        <w:t xml:space="preserve"> to </w:t>
      </w:r>
      <w:proofErr w:type="spellStart"/>
      <w:r>
        <w:rPr>
          <w:b/>
          <w:bCs/>
          <w:lang w:val="pl-PL"/>
        </w:rPr>
        <w:t>genes</w:t>
      </w:r>
      <w:proofErr w:type="spellEnd"/>
    </w:p>
    <w:p w14:paraId="45089B1F" w14:textId="77777777" w:rsidR="00A25E13" w:rsidRDefault="00000000">
      <w:pPr>
        <w:numPr>
          <w:ilvl w:val="0"/>
          <w:numId w:val="25"/>
        </w:numPr>
        <w:jc w:val="both"/>
      </w:pPr>
      <w:r>
        <w:t xml:space="preserve">Use genomic ranges and </w:t>
      </w:r>
      <w:proofErr w:type="spellStart"/>
      <w:r>
        <w:t>findOverlaps</w:t>
      </w:r>
      <w:proofErr w:type="spellEnd"/>
      <w:r>
        <w:t xml:space="preserve"> or filtering by coordinates.</w:t>
      </w:r>
    </w:p>
    <w:p w14:paraId="7633C64E" w14:textId="77777777" w:rsidR="00A25E13" w:rsidRDefault="00A25E13">
      <w:pPr>
        <w:tabs>
          <w:tab w:val="left" w:pos="420"/>
        </w:tabs>
        <w:jc w:val="both"/>
      </w:pPr>
    </w:p>
    <w:p w14:paraId="3B4B9A91" w14:textId="77777777" w:rsidR="00A25E13" w:rsidRDefault="00000000">
      <w:pPr>
        <w:numPr>
          <w:ilvl w:val="0"/>
          <w:numId w:val="27"/>
        </w:numPr>
        <w:tabs>
          <w:tab w:val="clear" w:pos="5"/>
        </w:tabs>
        <w:ind w:left="420" w:hanging="420"/>
        <w:jc w:val="both"/>
        <w:rPr>
          <w:b/>
          <w:bCs/>
          <w:lang w:val="pl-PL"/>
        </w:rPr>
      </w:pPr>
      <w:r>
        <w:rPr>
          <w:b/>
          <w:bCs/>
          <w:lang w:val="pl-PL"/>
        </w:rPr>
        <w:t xml:space="preserve">Map </w:t>
      </w:r>
      <w:proofErr w:type="spellStart"/>
      <w:r>
        <w:rPr>
          <w:b/>
          <w:bCs/>
          <w:lang w:val="pl-PL"/>
        </w:rPr>
        <w:t>samples</w:t>
      </w:r>
      <w:proofErr w:type="spellEnd"/>
      <w:r>
        <w:rPr>
          <w:b/>
          <w:bCs/>
          <w:lang w:val="pl-PL"/>
        </w:rPr>
        <w:t xml:space="preserve"> to regions</w:t>
      </w:r>
    </w:p>
    <w:p w14:paraId="5E758CCF" w14:textId="77777777" w:rsidR="00A25E13" w:rsidRDefault="00A25E13">
      <w:pPr>
        <w:jc w:val="both"/>
        <w:rPr>
          <w:lang w:val="pl-PL"/>
        </w:rPr>
      </w:pPr>
    </w:p>
    <w:p w14:paraId="5EA7BCC3" w14:textId="77777777" w:rsidR="00A25E13" w:rsidRDefault="00000000">
      <w:pPr>
        <w:numPr>
          <w:ilvl w:val="0"/>
          <w:numId w:val="27"/>
        </w:numPr>
        <w:ind w:left="420" w:hanging="420"/>
        <w:jc w:val="both"/>
        <w:rPr>
          <w:b/>
          <w:bCs/>
          <w:lang w:val="pl-PL"/>
        </w:rPr>
      </w:pPr>
      <w:proofErr w:type="spellStart"/>
      <w:r>
        <w:rPr>
          <w:b/>
          <w:bCs/>
          <w:lang w:val="pl-PL"/>
        </w:rPr>
        <w:t>Summarize</w:t>
      </w:r>
      <w:proofErr w:type="spellEnd"/>
      <w:r>
        <w:rPr>
          <w:b/>
          <w:bCs/>
          <w:lang w:val="pl-PL"/>
        </w:rPr>
        <w:t xml:space="preserve"> per </w:t>
      </w:r>
      <w:proofErr w:type="spellStart"/>
      <w:r>
        <w:rPr>
          <w:b/>
          <w:bCs/>
          <w:lang w:val="pl-PL"/>
        </w:rPr>
        <w:t>gene</w:t>
      </w:r>
      <w:proofErr w:type="spellEnd"/>
      <w:r>
        <w:rPr>
          <w:b/>
          <w:bCs/>
          <w:lang w:val="pl-PL"/>
        </w:rPr>
        <w:t xml:space="preserve"> × region × </w:t>
      </w:r>
      <w:proofErr w:type="spellStart"/>
      <w:r>
        <w:rPr>
          <w:b/>
          <w:bCs/>
          <w:lang w:val="pl-PL"/>
        </w:rPr>
        <w:t>category</w:t>
      </w:r>
      <w:proofErr w:type="spellEnd"/>
    </w:p>
    <w:p w14:paraId="64015D54" w14:textId="77777777" w:rsidR="00A25E13" w:rsidRDefault="00000000">
      <w:pPr>
        <w:numPr>
          <w:ilvl w:val="0"/>
          <w:numId w:val="30"/>
        </w:numPr>
        <w:jc w:val="both"/>
      </w:pPr>
      <w:proofErr w:type="spellStart"/>
      <w:r>
        <w:t>mutated_samples</w:t>
      </w:r>
      <w:proofErr w:type="spellEnd"/>
      <w:r>
        <w:t>: number of unique samples with a variant.</w:t>
      </w:r>
    </w:p>
    <w:p w14:paraId="23664D36" w14:textId="77777777" w:rsidR="00A25E13" w:rsidRDefault="00000000">
      <w:pPr>
        <w:numPr>
          <w:ilvl w:val="0"/>
          <w:numId w:val="30"/>
        </w:numPr>
        <w:jc w:val="both"/>
      </w:pPr>
      <w:proofErr w:type="spellStart"/>
      <w:r>
        <w:t>total_mutations</w:t>
      </w:r>
      <w:proofErr w:type="spellEnd"/>
      <w:r>
        <w:t>: total variant occurrences.</w:t>
      </w:r>
    </w:p>
    <w:p w14:paraId="26ACE776" w14:textId="77777777" w:rsidR="00A25E13" w:rsidRDefault="00000000">
      <w:pPr>
        <w:numPr>
          <w:ilvl w:val="0"/>
          <w:numId w:val="30"/>
        </w:numPr>
        <w:jc w:val="both"/>
      </w:pPr>
      <w:r>
        <w:t xml:space="preserve">proportion: </w:t>
      </w:r>
      <w:proofErr w:type="spellStart"/>
      <w:r>
        <w:t>mutated_samples</w:t>
      </w:r>
      <w:proofErr w:type="spellEnd"/>
      <w:r>
        <w:t xml:space="preserve"> / </w:t>
      </w:r>
      <w:proofErr w:type="spellStart"/>
      <w:r>
        <w:t>total_samples_in_region</w:t>
      </w:r>
      <w:proofErr w:type="spellEnd"/>
      <w:r>
        <w:t>.</w:t>
      </w:r>
    </w:p>
    <w:p w14:paraId="52386159" w14:textId="77777777" w:rsidR="00A25E13" w:rsidRDefault="00000000">
      <w:pPr>
        <w:numPr>
          <w:ilvl w:val="0"/>
          <w:numId w:val="30"/>
        </w:numPr>
        <w:jc w:val="both"/>
      </w:pPr>
      <w:proofErr w:type="spellStart"/>
      <w:r>
        <w:t>mutations_per_sample</w:t>
      </w:r>
      <w:proofErr w:type="spellEnd"/>
      <w:r>
        <w:t xml:space="preserve">: </w:t>
      </w:r>
      <w:proofErr w:type="spellStart"/>
      <w:r>
        <w:t>total_mutations</w:t>
      </w:r>
      <w:proofErr w:type="spellEnd"/>
      <w:r>
        <w:t xml:space="preserve"> / </w:t>
      </w:r>
      <w:proofErr w:type="spellStart"/>
      <w:r>
        <w:t>total_samples_in_region</w:t>
      </w:r>
      <w:proofErr w:type="spellEnd"/>
      <w:r>
        <w:t>.</w:t>
      </w:r>
    </w:p>
    <w:p w14:paraId="57FB781C" w14:textId="77777777" w:rsidR="00A25E13" w:rsidRDefault="00A25E13">
      <w:pPr>
        <w:jc w:val="both"/>
      </w:pPr>
    </w:p>
    <w:p w14:paraId="653BAFC6" w14:textId="77777777" w:rsidR="00A25E13" w:rsidRDefault="00000000">
      <w:pPr>
        <w:numPr>
          <w:ilvl w:val="0"/>
          <w:numId w:val="27"/>
        </w:numPr>
        <w:ind w:left="420" w:hanging="420"/>
        <w:jc w:val="both"/>
        <w:rPr>
          <w:b/>
          <w:bCs/>
          <w:lang w:val="pl-PL"/>
        </w:rPr>
      </w:pPr>
      <w:proofErr w:type="spellStart"/>
      <w:r>
        <w:rPr>
          <w:b/>
          <w:bCs/>
          <w:lang w:val="pl-PL"/>
        </w:rPr>
        <w:t>Generate</w:t>
      </w:r>
      <w:proofErr w:type="spellEnd"/>
      <w:r>
        <w:rPr>
          <w:b/>
          <w:bCs/>
          <w:lang w:val="pl-PL"/>
        </w:rPr>
        <w:t xml:space="preserve"> </w:t>
      </w:r>
      <w:proofErr w:type="spellStart"/>
      <w:r>
        <w:rPr>
          <w:b/>
          <w:bCs/>
          <w:lang w:val="pl-PL"/>
        </w:rPr>
        <w:t>bubble</w:t>
      </w:r>
      <w:proofErr w:type="spellEnd"/>
      <w:r>
        <w:rPr>
          <w:b/>
          <w:bCs/>
          <w:lang w:val="pl-PL"/>
        </w:rPr>
        <w:t xml:space="preserve"> plot</w:t>
      </w:r>
    </w:p>
    <w:p w14:paraId="3DD32475" w14:textId="77777777" w:rsidR="00A25E13" w:rsidRDefault="00000000">
      <w:pPr>
        <w:numPr>
          <w:ilvl w:val="0"/>
          <w:numId w:val="22"/>
        </w:numPr>
        <w:jc w:val="both"/>
      </w:pPr>
      <w:r>
        <w:t>Save PNG with 300 dpi and dynamic width and height.</w:t>
      </w:r>
    </w:p>
    <w:p w14:paraId="682A7B10" w14:textId="77777777" w:rsidR="00A25E13" w:rsidRDefault="00000000">
      <w:pPr>
        <w:pStyle w:val="Nagwek3"/>
        <w:rPr>
          <w:lang w:val="pl-PL"/>
        </w:rPr>
      </w:pPr>
      <w:bookmarkStart w:id="32" w:name="_Toc217291914"/>
      <w:r>
        <w:rPr>
          <w:lang w:val="pl-PL"/>
        </w:rPr>
        <w:t>2.7.4 Notes</w:t>
      </w:r>
      <w:bookmarkEnd w:id="32"/>
    </w:p>
    <w:p w14:paraId="40BFF77E" w14:textId="77777777" w:rsidR="00A25E13" w:rsidRDefault="00000000">
      <w:pPr>
        <w:numPr>
          <w:ilvl w:val="0"/>
          <w:numId w:val="31"/>
        </w:numPr>
        <w:jc w:val="both"/>
      </w:pPr>
      <w:r>
        <w:t>Dual-bubble plots normalize variant counts per region, allowing cross-</w:t>
      </w:r>
      <w:r w:rsidRPr="00FC1E8B">
        <w:t>region</w:t>
      </w:r>
      <w:r>
        <w:t xml:space="preserve"> comparison.</w:t>
      </w:r>
    </w:p>
    <w:p w14:paraId="1F867F15" w14:textId="77777777" w:rsidR="00A25E13" w:rsidRDefault="00000000">
      <w:pPr>
        <w:numPr>
          <w:ilvl w:val="0"/>
          <w:numId w:val="21"/>
        </w:numPr>
        <w:jc w:val="both"/>
      </w:pPr>
      <w:r>
        <w:t>INDEL and SV variants use span-based genomic ranges; insertions are always treated as 1 bp.</w:t>
      </w:r>
    </w:p>
    <w:p w14:paraId="05C60819" w14:textId="77777777" w:rsidR="00A25E13" w:rsidRDefault="00000000">
      <w:pPr>
        <w:pStyle w:val="Nagwek2"/>
        <w:rPr>
          <w:rFonts w:cs="Times New Roman"/>
          <w:color w:val="000000"/>
          <w:lang w:bidi="ar"/>
        </w:rPr>
      </w:pPr>
      <w:bookmarkStart w:id="33" w:name="_Toc217291915"/>
      <w:r>
        <w:lastRenderedPageBreak/>
        <w:t>2.</w:t>
      </w:r>
      <w:r w:rsidRPr="00FC1E8B">
        <w:t>8</w:t>
      </w:r>
      <w:r>
        <w:t xml:space="preserve"> Steps 4&amp;5 - </w:t>
      </w:r>
      <w:r>
        <w:rPr>
          <w:rFonts w:cs="Times New Roman"/>
          <w:color w:val="000000"/>
          <w:lang w:bidi="ar"/>
        </w:rPr>
        <w:t>Summary plots</w:t>
      </w:r>
      <w:bookmarkEnd w:id="33"/>
    </w:p>
    <w:p w14:paraId="193154CA" w14:textId="77777777" w:rsidR="00A25E13" w:rsidRDefault="00000000">
      <w:pPr>
        <w:pStyle w:val="Nagwek3"/>
      </w:pPr>
      <w:bookmarkStart w:id="34" w:name="_Toc217291916"/>
      <w:r>
        <w:t>2.</w:t>
      </w:r>
      <w:r w:rsidRPr="00FC1E8B">
        <w:t>8</w:t>
      </w:r>
      <w:r>
        <w:t>.1 Input</w:t>
      </w:r>
      <w:bookmarkEnd w:id="34"/>
    </w:p>
    <w:p w14:paraId="148E9B95" w14:textId="77777777" w:rsidR="00A25E13" w:rsidRDefault="00000000">
      <w:pPr>
        <w:jc w:val="both"/>
      </w:pPr>
      <w:r>
        <w:t>Previously generated objects:</w:t>
      </w:r>
      <w:r>
        <w:rPr>
          <w:rStyle w:val="HTML-kod"/>
        </w:rPr>
        <w:t xml:space="preserve"> result, </w:t>
      </w:r>
      <w:proofErr w:type="spellStart"/>
      <w:r>
        <w:rPr>
          <w:rStyle w:val="HTML-kod"/>
        </w:rPr>
        <w:t>result_long</w:t>
      </w:r>
      <w:proofErr w:type="spellEnd"/>
      <w:r>
        <w:rPr>
          <w:rStyle w:val="HTML-kod"/>
        </w:rPr>
        <w:t xml:space="preserve">, </w:t>
      </w:r>
      <w:proofErr w:type="spellStart"/>
      <w:r>
        <w:rPr>
          <w:rStyle w:val="HTML-kod"/>
        </w:rPr>
        <w:t>sample_region</w:t>
      </w:r>
      <w:proofErr w:type="spellEnd"/>
      <w:r>
        <w:rPr>
          <w:rStyle w:val="HTML-kod"/>
        </w:rPr>
        <w:t xml:space="preserve">, </w:t>
      </w:r>
      <w:proofErr w:type="spellStart"/>
      <w:r>
        <w:rPr>
          <w:rStyle w:val="HTML-kod"/>
        </w:rPr>
        <w:t>region_colors</w:t>
      </w:r>
      <w:proofErr w:type="spellEnd"/>
      <w:r>
        <w:rPr>
          <w:rStyle w:val="HTML-kod"/>
        </w:rPr>
        <w:t>,</w:t>
      </w:r>
      <w:r w:rsidRPr="00FC1E8B">
        <w:rPr>
          <w:rStyle w:val="HTML-kod"/>
        </w:rPr>
        <w:t xml:space="preserve"> </w:t>
      </w:r>
      <w:proofErr w:type="spellStart"/>
      <w:r>
        <w:rPr>
          <w:rStyle w:val="HTML-kod"/>
        </w:rPr>
        <w:t>variant_colors</w:t>
      </w:r>
      <w:proofErr w:type="spellEnd"/>
      <w:r>
        <w:rPr>
          <w:rStyle w:val="HTML-kod"/>
        </w:rPr>
        <w:t xml:space="preserve">, </w:t>
      </w:r>
      <w:proofErr w:type="spellStart"/>
      <w:r>
        <w:rPr>
          <w:rStyle w:val="HTML-kod"/>
        </w:rPr>
        <w:t>output_dir</w:t>
      </w:r>
      <w:proofErr w:type="spellEnd"/>
      <w:r>
        <w:rPr>
          <w:rStyle w:val="HTML-kod"/>
        </w:rPr>
        <w:t xml:space="preserve">, </w:t>
      </w:r>
      <w:proofErr w:type="spellStart"/>
      <w:r>
        <w:rPr>
          <w:rStyle w:val="HTML-kod"/>
        </w:rPr>
        <w:t>gene_name</w:t>
      </w:r>
      <w:proofErr w:type="spellEnd"/>
      <w:r>
        <w:rPr>
          <w:rStyle w:val="HTML-kod"/>
        </w:rPr>
        <w:t xml:space="preserve">, </w:t>
      </w:r>
      <w:proofErr w:type="spellStart"/>
      <w:r>
        <w:rPr>
          <w:rStyle w:val="HTML-kod"/>
        </w:rPr>
        <w:t>variant_types</w:t>
      </w:r>
      <w:proofErr w:type="spellEnd"/>
      <w:r>
        <w:rPr>
          <w:rStyle w:val="HTML-kod"/>
        </w:rPr>
        <w:t xml:space="preserve"> </w:t>
      </w:r>
      <w:r>
        <w:t>(optional):</w:t>
      </w:r>
    </w:p>
    <w:p w14:paraId="3DF36092" w14:textId="77777777" w:rsidR="00A25E13" w:rsidRDefault="00000000">
      <w:pPr>
        <w:numPr>
          <w:ilvl w:val="0"/>
          <w:numId w:val="32"/>
        </w:numPr>
        <w:jc w:val="both"/>
      </w:pPr>
      <w:r>
        <w:t>not provided → Step 4: full spectrum of VEP consequence categories,</w:t>
      </w:r>
    </w:p>
    <w:p w14:paraId="3CCC98C8" w14:textId="77777777" w:rsidR="00A25E13" w:rsidRDefault="00000000">
      <w:pPr>
        <w:numPr>
          <w:ilvl w:val="0"/>
          <w:numId w:val="32"/>
        </w:numPr>
        <w:jc w:val="both"/>
      </w:pPr>
      <w:r>
        <w:t>provided → Step 5: subset of high/moderate/low impact categories.</w:t>
      </w:r>
    </w:p>
    <w:p w14:paraId="100DFF09" w14:textId="77777777" w:rsidR="00A25E13" w:rsidRDefault="00000000">
      <w:pPr>
        <w:pStyle w:val="Nagwek3"/>
      </w:pPr>
      <w:bookmarkStart w:id="35" w:name="_Toc217291917"/>
      <w:r>
        <w:t>2.</w:t>
      </w:r>
      <w:r w:rsidRPr="00FC1E8B">
        <w:t>8</w:t>
      </w:r>
      <w:r>
        <w:t>.2 Output</w:t>
      </w:r>
      <w:bookmarkEnd w:id="35"/>
    </w:p>
    <w:p w14:paraId="03FDAF99" w14:textId="77777777" w:rsidR="00A25E13" w:rsidRDefault="00000000">
      <w:pPr>
        <w:jc w:val="both"/>
      </w:pPr>
      <w:r>
        <w:t>This module generates a set of summary visualizations. It can operate in two complementary modes, depending on which pipeline step is executed:</w:t>
      </w:r>
    </w:p>
    <w:p w14:paraId="36464451" w14:textId="77777777" w:rsidR="00A25E13" w:rsidRDefault="00000000">
      <w:pPr>
        <w:numPr>
          <w:ilvl w:val="0"/>
          <w:numId w:val="33"/>
        </w:numPr>
        <w:jc w:val="both"/>
      </w:pPr>
      <w:r>
        <w:t>Step 4 - Full summary: all variant types present in the VEP-annotated data are included.</w:t>
      </w:r>
    </w:p>
    <w:p w14:paraId="40B7B90F" w14:textId="77777777" w:rsidR="00A25E13" w:rsidRDefault="00000000">
      <w:pPr>
        <w:numPr>
          <w:ilvl w:val="0"/>
          <w:numId w:val="33"/>
        </w:numPr>
        <w:jc w:val="both"/>
      </w:pPr>
      <w:r>
        <w:t>Step 5 - Focused summary: Visualization restricted to high-, moderate-, and low-impact variants.</w:t>
      </w:r>
    </w:p>
    <w:p w14:paraId="634341EC" w14:textId="77777777" w:rsidR="00A25E13" w:rsidRDefault="00A25E13">
      <w:pPr>
        <w:jc w:val="both"/>
      </w:pPr>
    </w:p>
    <w:p w14:paraId="2644F3E5" w14:textId="77777777" w:rsidR="00A25E13" w:rsidRDefault="00000000">
      <w:pPr>
        <w:numPr>
          <w:ilvl w:val="0"/>
          <w:numId w:val="34"/>
        </w:numPr>
        <w:jc w:val="both"/>
      </w:pPr>
      <w:r>
        <w:t>Main Variant Track Plot (&lt;GENE&gt;_summary_main.png)</w:t>
      </w:r>
    </w:p>
    <w:p w14:paraId="3E4D6704" w14:textId="77777777" w:rsidR="00A25E13" w:rsidRDefault="00000000">
      <w:pPr>
        <w:numPr>
          <w:ilvl w:val="0"/>
          <w:numId w:val="35"/>
        </w:numPr>
        <w:tabs>
          <w:tab w:val="clear" w:pos="840"/>
        </w:tabs>
        <w:jc w:val="both"/>
        <w:rPr>
          <w:lang w:val="pl-PL"/>
        </w:rPr>
      </w:pPr>
      <w:r>
        <w:rPr>
          <w:lang w:val="pl-PL"/>
        </w:rPr>
        <w:t>X-</w:t>
      </w:r>
      <w:proofErr w:type="spellStart"/>
      <w:r>
        <w:rPr>
          <w:lang w:val="pl-PL"/>
        </w:rPr>
        <w:t>axis</w:t>
      </w:r>
      <w:proofErr w:type="spellEnd"/>
      <w:r>
        <w:rPr>
          <w:lang w:val="pl-PL"/>
        </w:rPr>
        <w:t xml:space="preserve">: </w:t>
      </w:r>
      <w:proofErr w:type="spellStart"/>
      <w:r>
        <w:rPr>
          <w:lang w:val="pl-PL"/>
        </w:rPr>
        <w:t>genomic</w:t>
      </w:r>
      <w:proofErr w:type="spellEnd"/>
      <w:r>
        <w:rPr>
          <w:lang w:val="pl-PL"/>
        </w:rPr>
        <w:t xml:space="preserve"> </w:t>
      </w:r>
      <w:proofErr w:type="spellStart"/>
      <w:r>
        <w:rPr>
          <w:lang w:val="pl-PL"/>
        </w:rPr>
        <w:t>positions</w:t>
      </w:r>
      <w:proofErr w:type="spellEnd"/>
    </w:p>
    <w:p w14:paraId="3A75E197" w14:textId="77777777" w:rsidR="00A25E13" w:rsidRDefault="00000000">
      <w:pPr>
        <w:numPr>
          <w:ilvl w:val="0"/>
          <w:numId w:val="35"/>
        </w:numPr>
        <w:tabs>
          <w:tab w:val="clear" w:pos="840"/>
        </w:tabs>
        <w:jc w:val="both"/>
      </w:pPr>
      <w:r>
        <w:t xml:space="preserve">Y-axis: samples grouped by </w:t>
      </w:r>
      <w:r w:rsidRPr="00FC1E8B">
        <w:t>region</w:t>
      </w:r>
      <w:r>
        <w:t>s</w:t>
      </w:r>
    </w:p>
    <w:p w14:paraId="575C2F3A" w14:textId="77777777" w:rsidR="00A25E13" w:rsidRDefault="00000000">
      <w:pPr>
        <w:numPr>
          <w:ilvl w:val="0"/>
          <w:numId w:val="35"/>
        </w:numPr>
        <w:tabs>
          <w:tab w:val="clear" w:pos="840"/>
        </w:tabs>
        <w:jc w:val="both"/>
        <w:rPr>
          <w:lang w:val="pl-PL"/>
        </w:rPr>
      </w:pPr>
      <w:proofErr w:type="spellStart"/>
      <w:r>
        <w:rPr>
          <w:lang w:val="pl-PL"/>
        </w:rPr>
        <w:t>Tile</w:t>
      </w:r>
      <w:proofErr w:type="spellEnd"/>
      <w:r>
        <w:rPr>
          <w:lang w:val="pl-PL"/>
        </w:rPr>
        <w:t xml:space="preserve"> </w:t>
      </w:r>
      <w:proofErr w:type="spellStart"/>
      <w:r>
        <w:rPr>
          <w:lang w:val="pl-PL"/>
        </w:rPr>
        <w:t>fill</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type</w:t>
      </w:r>
      <w:proofErr w:type="spellEnd"/>
    </w:p>
    <w:p w14:paraId="068CA7F4" w14:textId="77777777" w:rsidR="00A25E13" w:rsidRDefault="00000000">
      <w:pPr>
        <w:numPr>
          <w:ilvl w:val="0"/>
          <w:numId w:val="35"/>
        </w:numPr>
        <w:tabs>
          <w:tab w:val="clear" w:pos="840"/>
        </w:tabs>
        <w:jc w:val="both"/>
      </w:pPr>
      <w:r>
        <w:t>Region boundaries shown as dashed horizontal lines</w:t>
      </w:r>
    </w:p>
    <w:p w14:paraId="5D13F3FC" w14:textId="77777777" w:rsidR="00A25E13" w:rsidRDefault="00000000">
      <w:pPr>
        <w:jc w:val="center"/>
        <w:rPr>
          <w:lang w:val="pl-PL"/>
        </w:rPr>
      </w:pPr>
      <w:r>
        <w:rPr>
          <w:noProof/>
          <w:lang w:val="pl-PL"/>
        </w:rPr>
        <w:drawing>
          <wp:inline distT="0" distB="0" distL="114300" distR="114300" wp14:anchorId="5A19856C" wp14:editId="20205F19">
            <wp:extent cx="5486400" cy="3291840"/>
            <wp:effectExtent l="0" t="0" r="0" b="0"/>
            <wp:docPr id="28" name="Picture 28" descr="GENE_summary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ENE_summary_main"/>
                    <pic:cNvPicPr>
                      <a:picLocks noChangeAspect="1"/>
                    </pic:cNvPicPr>
                  </pic:nvPicPr>
                  <pic:blipFill>
                    <a:blip r:embed="rId17"/>
                    <a:stretch>
                      <a:fillRect/>
                    </a:stretch>
                  </pic:blipFill>
                  <pic:spPr>
                    <a:xfrm>
                      <a:off x="0" y="0"/>
                      <a:ext cx="5486400" cy="3291840"/>
                    </a:xfrm>
                    <a:prstGeom prst="rect">
                      <a:avLst/>
                    </a:prstGeom>
                  </pic:spPr>
                </pic:pic>
              </a:graphicData>
            </a:graphic>
          </wp:inline>
        </w:drawing>
      </w:r>
    </w:p>
    <w:p w14:paraId="6183FB2A" w14:textId="77777777" w:rsidR="00A25E13" w:rsidRDefault="00000000">
      <w:pPr>
        <w:jc w:val="center"/>
        <w:rPr>
          <w:rStyle w:val="HTML-kod"/>
        </w:rPr>
      </w:pPr>
      <w:r>
        <w:rPr>
          <w:rFonts w:cs="Times New Roman"/>
        </w:rPr>
        <w:t xml:space="preserve">Figure 9 example </w:t>
      </w:r>
      <w:proofErr w:type="spellStart"/>
      <w:r>
        <w:rPr>
          <w:rStyle w:val="HTML-kod"/>
        </w:rPr>
        <w:t>snv_results</w:t>
      </w:r>
      <w:proofErr w:type="spellEnd"/>
      <w:r>
        <w:rPr>
          <w:rStyle w:val="HTML-kod"/>
        </w:rPr>
        <w:t>/GENE_summary_main.png</w:t>
      </w:r>
    </w:p>
    <w:p w14:paraId="1F475453" w14:textId="77777777" w:rsidR="00A25E13" w:rsidRDefault="00A25E13"/>
    <w:p w14:paraId="0E7AB45F" w14:textId="77777777" w:rsidR="00A25E13" w:rsidRDefault="00000000">
      <w:pPr>
        <w:numPr>
          <w:ilvl w:val="0"/>
          <w:numId w:val="34"/>
        </w:numPr>
      </w:pPr>
      <w:r>
        <w:t>Per-sample Variant Count Plot (&lt;GENE&gt;_summary_samples.png)</w:t>
      </w:r>
    </w:p>
    <w:p w14:paraId="1466472D" w14:textId="77777777" w:rsidR="00A25E13" w:rsidRDefault="00000000">
      <w:pPr>
        <w:numPr>
          <w:ilvl w:val="0"/>
          <w:numId w:val="35"/>
        </w:numPr>
        <w:tabs>
          <w:tab w:val="clear" w:pos="840"/>
        </w:tabs>
      </w:pPr>
      <w:r>
        <w:t xml:space="preserve">X-axis: samples grouped by </w:t>
      </w:r>
      <w:r w:rsidRPr="00FC1E8B">
        <w:t>region</w:t>
      </w:r>
      <w:r>
        <w:t>s</w:t>
      </w:r>
    </w:p>
    <w:p w14:paraId="32C558B3" w14:textId="77777777" w:rsidR="00A25E13" w:rsidRDefault="00000000">
      <w:pPr>
        <w:numPr>
          <w:ilvl w:val="0"/>
          <w:numId w:val="35"/>
        </w:numPr>
        <w:tabs>
          <w:tab w:val="clear" w:pos="840"/>
        </w:tabs>
        <w:rPr>
          <w:lang w:val="pl-PL"/>
        </w:rPr>
      </w:pPr>
      <w:r>
        <w:rPr>
          <w:lang w:val="pl-PL"/>
        </w:rPr>
        <w:t>Y-</w:t>
      </w:r>
      <w:proofErr w:type="spellStart"/>
      <w:r>
        <w:rPr>
          <w:lang w:val="pl-PL"/>
        </w:rPr>
        <w:t>axis</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count</w:t>
      </w:r>
      <w:proofErr w:type="spellEnd"/>
    </w:p>
    <w:p w14:paraId="57E88C37" w14:textId="77777777" w:rsidR="00A25E13" w:rsidRDefault="00000000">
      <w:pPr>
        <w:numPr>
          <w:ilvl w:val="0"/>
          <w:numId w:val="35"/>
        </w:numPr>
        <w:tabs>
          <w:tab w:val="clear" w:pos="840"/>
        </w:tabs>
        <w:rPr>
          <w:lang w:val="pl-PL"/>
        </w:rPr>
      </w:pPr>
      <w:proofErr w:type="spellStart"/>
      <w:r>
        <w:rPr>
          <w:lang w:val="pl-PL"/>
        </w:rPr>
        <w:t>Color</w:t>
      </w:r>
      <w:proofErr w:type="spellEnd"/>
      <w:r>
        <w:rPr>
          <w:lang w:val="pl-PL"/>
        </w:rPr>
        <w:t xml:space="preserve"> </w:t>
      </w:r>
      <w:proofErr w:type="spellStart"/>
      <w:r>
        <w:rPr>
          <w:lang w:val="pl-PL"/>
        </w:rPr>
        <w:t>Fill</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type</w:t>
      </w:r>
      <w:proofErr w:type="spellEnd"/>
    </w:p>
    <w:p w14:paraId="0F57F4DF" w14:textId="77777777" w:rsidR="00A25E13" w:rsidRDefault="00000000">
      <w:pPr>
        <w:jc w:val="center"/>
        <w:rPr>
          <w:lang w:val="pl-PL"/>
        </w:rPr>
      </w:pPr>
      <w:r>
        <w:rPr>
          <w:noProof/>
          <w:lang w:val="pl-PL"/>
        </w:rPr>
        <w:lastRenderedPageBreak/>
        <w:drawing>
          <wp:inline distT="0" distB="0" distL="114300" distR="114300" wp14:anchorId="14ECF3EA" wp14:editId="61560377">
            <wp:extent cx="5486400" cy="2743200"/>
            <wp:effectExtent l="0" t="0" r="0" b="0"/>
            <wp:docPr id="6" name="Picture 6" descr="GENE_summary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NE_summary_samples"/>
                    <pic:cNvPicPr>
                      <a:picLocks noChangeAspect="1"/>
                    </pic:cNvPicPr>
                  </pic:nvPicPr>
                  <pic:blipFill>
                    <a:blip r:embed="rId18"/>
                    <a:stretch>
                      <a:fillRect/>
                    </a:stretch>
                  </pic:blipFill>
                  <pic:spPr>
                    <a:xfrm>
                      <a:off x="0" y="0"/>
                      <a:ext cx="5486400" cy="2743200"/>
                    </a:xfrm>
                    <a:prstGeom prst="rect">
                      <a:avLst/>
                    </a:prstGeom>
                  </pic:spPr>
                </pic:pic>
              </a:graphicData>
            </a:graphic>
          </wp:inline>
        </w:drawing>
      </w:r>
    </w:p>
    <w:p w14:paraId="3C59CF27" w14:textId="77777777" w:rsidR="00A25E13" w:rsidRDefault="00000000">
      <w:pPr>
        <w:jc w:val="center"/>
      </w:pPr>
      <w:r>
        <w:rPr>
          <w:rFonts w:cs="Times New Roman"/>
        </w:rPr>
        <w:t xml:space="preserve">Figure 10 example </w:t>
      </w:r>
      <w:proofErr w:type="spellStart"/>
      <w:r>
        <w:rPr>
          <w:rStyle w:val="HTML-kod"/>
        </w:rPr>
        <w:t>snv_results</w:t>
      </w:r>
      <w:proofErr w:type="spellEnd"/>
      <w:r>
        <w:rPr>
          <w:rStyle w:val="HTML-kod"/>
        </w:rPr>
        <w:t>/GENE_summary_samples.png</w:t>
      </w:r>
    </w:p>
    <w:p w14:paraId="5C6CD139" w14:textId="77777777" w:rsidR="00A25E13" w:rsidRDefault="00A25E13"/>
    <w:p w14:paraId="55A3718A" w14:textId="77777777" w:rsidR="00A25E13" w:rsidRDefault="00000000">
      <w:pPr>
        <w:numPr>
          <w:ilvl w:val="0"/>
          <w:numId w:val="34"/>
        </w:numPr>
      </w:pPr>
      <w:r>
        <w:t>Variant-Type Distribution Plot (&lt;GENE&gt;_summary_types.png)</w:t>
      </w:r>
    </w:p>
    <w:p w14:paraId="7A47A24E" w14:textId="77777777" w:rsidR="00A25E13" w:rsidRDefault="00000000">
      <w:pPr>
        <w:numPr>
          <w:ilvl w:val="0"/>
          <w:numId w:val="35"/>
        </w:numPr>
        <w:tabs>
          <w:tab w:val="clear" w:pos="840"/>
        </w:tabs>
        <w:rPr>
          <w:lang w:val="pl-PL"/>
        </w:rPr>
      </w:pPr>
      <w:r>
        <w:rPr>
          <w:lang w:val="pl-PL"/>
        </w:rPr>
        <w:t>X-</w:t>
      </w:r>
      <w:proofErr w:type="spellStart"/>
      <w:r>
        <w:rPr>
          <w:lang w:val="pl-PL"/>
        </w:rPr>
        <w:t>axis</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type</w:t>
      </w:r>
      <w:proofErr w:type="spellEnd"/>
    </w:p>
    <w:p w14:paraId="292A8F1C" w14:textId="77777777" w:rsidR="00A25E13" w:rsidRDefault="00000000">
      <w:pPr>
        <w:numPr>
          <w:ilvl w:val="0"/>
          <w:numId w:val="35"/>
        </w:numPr>
        <w:tabs>
          <w:tab w:val="clear" w:pos="840"/>
        </w:tabs>
        <w:rPr>
          <w:lang w:val="pl-PL"/>
        </w:rPr>
      </w:pPr>
      <w:r>
        <w:rPr>
          <w:lang w:val="pl-PL"/>
        </w:rPr>
        <w:t>Y-</w:t>
      </w:r>
      <w:proofErr w:type="spellStart"/>
      <w:r>
        <w:rPr>
          <w:lang w:val="pl-PL"/>
        </w:rPr>
        <w:t>axis</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count</w:t>
      </w:r>
      <w:proofErr w:type="spellEnd"/>
    </w:p>
    <w:p w14:paraId="60C0F9EA" w14:textId="77777777" w:rsidR="00A25E13" w:rsidRDefault="00000000">
      <w:pPr>
        <w:jc w:val="center"/>
        <w:rPr>
          <w:lang w:val="pl-PL"/>
        </w:rPr>
      </w:pPr>
      <w:r>
        <w:rPr>
          <w:noProof/>
          <w:lang w:val="pl-PL"/>
        </w:rPr>
        <w:drawing>
          <wp:inline distT="0" distB="0" distL="114300" distR="114300" wp14:anchorId="3BCFD38F" wp14:editId="2EF3DAEF">
            <wp:extent cx="3657600" cy="3657600"/>
            <wp:effectExtent l="0" t="0" r="0" b="0"/>
            <wp:docPr id="7" name="Picture 7" descr="GENE_summary_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ENE_summary_types"/>
                    <pic:cNvPicPr>
                      <a:picLocks noChangeAspect="1"/>
                    </pic:cNvPicPr>
                  </pic:nvPicPr>
                  <pic:blipFill>
                    <a:blip r:embed="rId19"/>
                    <a:stretch>
                      <a:fillRect/>
                    </a:stretch>
                  </pic:blipFill>
                  <pic:spPr>
                    <a:xfrm>
                      <a:off x="0" y="0"/>
                      <a:ext cx="3657600" cy="3657600"/>
                    </a:xfrm>
                    <a:prstGeom prst="rect">
                      <a:avLst/>
                    </a:prstGeom>
                  </pic:spPr>
                </pic:pic>
              </a:graphicData>
            </a:graphic>
          </wp:inline>
        </w:drawing>
      </w:r>
    </w:p>
    <w:p w14:paraId="6640708E" w14:textId="77777777" w:rsidR="00A25E13" w:rsidRDefault="00000000">
      <w:pPr>
        <w:jc w:val="center"/>
        <w:rPr>
          <w:rStyle w:val="HTML-kod"/>
        </w:rPr>
      </w:pPr>
      <w:r>
        <w:rPr>
          <w:rFonts w:cs="Times New Roman"/>
        </w:rPr>
        <w:t xml:space="preserve">Figure 11 example </w:t>
      </w:r>
      <w:proofErr w:type="spellStart"/>
      <w:r>
        <w:rPr>
          <w:rStyle w:val="HTML-kod"/>
        </w:rPr>
        <w:t>snv_results</w:t>
      </w:r>
      <w:proofErr w:type="spellEnd"/>
      <w:r>
        <w:rPr>
          <w:rStyle w:val="HTML-kod"/>
        </w:rPr>
        <w:t>/GENE_summary_types.png</w:t>
      </w:r>
    </w:p>
    <w:p w14:paraId="512ADCAA" w14:textId="77777777" w:rsidR="00A25E13" w:rsidRDefault="00A25E13"/>
    <w:p w14:paraId="746040DE" w14:textId="77777777" w:rsidR="00A25E13" w:rsidRDefault="00000000">
      <w:pPr>
        <w:numPr>
          <w:ilvl w:val="0"/>
          <w:numId w:val="34"/>
        </w:numPr>
      </w:pPr>
      <w:r>
        <w:t>Region-Level Summary Plot (&lt;GENE&gt;_summary_regions.png)</w:t>
      </w:r>
    </w:p>
    <w:p w14:paraId="2BA5800F" w14:textId="77777777" w:rsidR="00A25E13" w:rsidRDefault="00000000">
      <w:pPr>
        <w:numPr>
          <w:ilvl w:val="0"/>
          <w:numId w:val="35"/>
        </w:numPr>
        <w:tabs>
          <w:tab w:val="clear" w:pos="840"/>
        </w:tabs>
        <w:rPr>
          <w:lang w:val="pl-PL"/>
        </w:rPr>
      </w:pPr>
      <w:r>
        <w:rPr>
          <w:lang w:val="pl-PL"/>
        </w:rPr>
        <w:t>X-</w:t>
      </w:r>
      <w:proofErr w:type="spellStart"/>
      <w:r>
        <w:rPr>
          <w:lang w:val="pl-PL"/>
        </w:rPr>
        <w:t>axis</w:t>
      </w:r>
      <w:proofErr w:type="spellEnd"/>
      <w:r>
        <w:rPr>
          <w:lang w:val="pl-PL"/>
        </w:rPr>
        <w:t>: regions</w:t>
      </w:r>
    </w:p>
    <w:p w14:paraId="072E7939" w14:textId="77777777" w:rsidR="00A25E13" w:rsidRDefault="00000000">
      <w:pPr>
        <w:numPr>
          <w:ilvl w:val="0"/>
          <w:numId w:val="35"/>
        </w:numPr>
        <w:tabs>
          <w:tab w:val="clear" w:pos="840"/>
        </w:tabs>
      </w:pPr>
      <w:r>
        <w:t xml:space="preserve">Y-axis: mean </w:t>
      </w:r>
      <w:r w:rsidRPr="00FC1E8B">
        <w:t>variant count</w:t>
      </w:r>
      <w:r>
        <w:t xml:space="preserve"> per sample</w:t>
      </w:r>
    </w:p>
    <w:p w14:paraId="1CED34E9" w14:textId="77777777" w:rsidR="00A25E13" w:rsidRDefault="00000000">
      <w:pPr>
        <w:numPr>
          <w:ilvl w:val="0"/>
          <w:numId w:val="35"/>
        </w:numPr>
        <w:tabs>
          <w:tab w:val="clear" w:pos="840"/>
        </w:tabs>
        <w:rPr>
          <w:lang w:val="pl-PL"/>
        </w:rPr>
      </w:pPr>
      <w:proofErr w:type="spellStart"/>
      <w:r>
        <w:rPr>
          <w:lang w:val="pl-PL"/>
        </w:rPr>
        <w:t>Color</w:t>
      </w:r>
      <w:proofErr w:type="spellEnd"/>
      <w:r>
        <w:rPr>
          <w:lang w:val="pl-PL"/>
        </w:rPr>
        <w:t xml:space="preserve"> </w:t>
      </w:r>
      <w:proofErr w:type="spellStart"/>
      <w:r>
        <w:rPr>
          <w:lang w:val="pl-PL"/>
        </w:rPr>
        <w:t>Fill</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type</w:t>
      </w:r>
      <w:proofErr w:type="spellEnd"/>
    </w:p>
    <w:p w14:paraId="531380C5" w14:textId="77777777" w:rsidR="00A25E13" w:rsidRDefault="00000000">
      <w:pPr>
        <w:jc w:val="center"/>
        <w:rPr>
          <w:lang w:val="pl-PL"/>
        </w:rPr>
      </w:pPr>
      <w:r>
        <w:rPr>
          <w:noProof/>
          <w:lang w:val="pl-PL"/>
        </w:rPr>
        <w:lastRenderedPageBreak/>
        <w:drawing>
          <wp:inline distT="0" distB="0" distL="114300" distR="114300" wp14:anchorId="5C22CF53" wp14:editId="3E788E73">
            <wp:extent cx="3657600" cy="3657600"/>
            <wp:effectExtent l="0" t="0" r="0" b="0"/>
            <wp:docPr id="8" name="Picture 8" descr="GENE_summary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ENE_summary_regions"/>
                    <pic:cNvPicPr>
                      <a:picLocks noChangeAspect="1"/>
                    </pic:cNvPicPr>
                  </pic:nvPicPr>
                  <pic:blipFill>
                    <a:blip r:embed="rId20"/>
                    <a:stretch>
                      <a:fillRect/>
                    </a:stretch>
                  </pic:blipFill>
                  <pic:spPr>
                    <a:xfrm>
                      <a:off x="0" y="0"/>
                      <a:ext cx="3657600" cy="3657600"/>
                    </a:xfrm>
                    <a:prstGeom prst="rect">
                      <a:avLst/>
                    </a:prstGeom>
                  </pic:spPr>
                </pic:pic>
              </a:graphicData>
            </a:graphic>
          </wp:inline>
        </w:drawing>
      </w:r>
    </w:p>
    <w:p w14:paraId="2E3FF343" w14:textId="77777777" w:rsidR="00A25E13" w:rsidRDefault="00000000">
      <w:pPr>
        <w:jc w:val="center"/>
        <w:rPr>
          <w:rStyle w:val="HTML-kod"/>
        </w:rPr>
      </w:pPr>
      <w:r>
        <w:rPr>
          <w:rFonts w:cs="Times New Roman"/>
        </w:rPr>
        <w:t xml:space="preserve">Figure 12 example </w:t>
      </w:r>
      <w:proofErr w:type="spellStart"/>
      <w:r>
        <w:rPr>
          <w:rStyle w:val="HTML-kod"/>
        </w:rPr>
        <w:t>snv_results</w:t>
      </w:r>
      <w:proofErr w:type="spellEnd"/>
      <w:r>
        <w:rPr>
          <w:rStyle w:val="HTML-kod"/>
        </w:rPr>
        <w:t>/GENE_summary_regions.png</w:t>
      </w:r>
    </w:p>
    <w:p w14:paraId="6664282E" w14:textId="77777777" w:rsidR="00A25E13" w:rsidRDefault="00A25E13"/>
    <w:p w14:paraId="2B665A8F" w14:textId="77777777" w:rsidR="00A25E13" w:rsidRDefault="00000000">
      <w:r>
        <w:t>Step 5 produces files with suffix _</w:t>
      </w:r>
      <w:proofErr w:type="spellStart"/>
      <w:r>
        <w:t>summary_focus</w:t>
      </w:r>
      <w:proofErr w:type="spellEnd"/>
      <w:r>
        <w:t>, ensuring that both analyses can coexist.</w:t>
      </w:r>
    </w:p>
    <w:p w14:paraId="10ACDE5E" w14:textId="77777777" w:rsidR="00A25E13" w:rsidRDefault="00000000">
      <w:pPr>
        <w:pStyle w:val="Nagwek3"/>
        <w:rPr>
          <w:lang w:val="pl-PL"/>
        </w:rPr>
      </w:pPr>
      <w:bookmarkStart w:id="36" w:name="_Toc217291918"/>
      <w:r>
        <w:rPr>
          <w:lang w:val="pl-PL"/>
        </w:rPr>
        <w:t xml:space="preserve">2.8.3 </w:t>
      </w:r>
      <w:proofErr w:type="spellStart"/>
      <w:r>
        <w:rPr>
          <w:lang w:val="pl-PL"/>
        </w:rPr>
        <w:t>Steps</w:t>
      </w:r>
      <w:bookmarkEnd w:id="36"/>
      <w:proofErr w:type="spellEnd"/>
    </w:p>
    <w:p w14:paraId="52DB7B63" w14:textId="77777777" w:rsidR="00A25E13" w:rsidRDefault="00000000">
      <w:pPr>
        <w:numPr>
          <w:ilvl w:val="0"/>
          <w:numId w:val="36"/>
        </w:numPr>
        <w:rPr>
          <w:b/>
          <w:bCs/>
          <w:lang w:val="pl-PL"/>
        </w:rPr>
      </w:pPr>
      <w:proofErr w:type="spellStart"/>
      <w:r>
        <w:rPr>
          <w:b/>
          <w:bCs/>
          <w:lang w:val="pl-PL"/>
        </w:rPr>
        <w:t>Prepare</w:t>
      </w:r>
      <w:proofErr w:type="spellEnd"/>
      <w:r>
        <w:rPr>
          <w:b/>
          <w:bCs/>
          <w:lang w:val="pl-PL"/>
        </w:rPr>
        <w:t xml:space="preserve"> </w:t>
      </w:r>
      <w:proofErr w:type="spellStart"/>
      <w:r>
        <w:rPr>
          <w:b/>
          <w:bCs/>
          <w:lang w:val="pl-PL"/>
        </w:rPr>
        <w:t>input</w:t>
      </w:r>
      <w:proofErr w:type="spellEnd"/>
      <w:r>
        <w:rPr>
          <w:b/>
          <w:bCs/>
          <w:lang w:val="pl-PL"/>
        </w:rPr>
        <w:t xml:space="preserve"> data</w:t>
      </w:r>
    </w:p>
    <w:p w14:paraId="49196A7E" w14:textId="77777777" w:rsidR="00A25E13" w:rsidRDefault="00000000">
      <w:pPr>
        <w:numPr>
          <w:ilvl w:val="0"/>
          <w:numId w:val="37"/>
        </w:numPr>
      </w:pPr>
      <w:r>
        <w:t xml:space="preserve">Extract </w:t>
      </w:r>
      <w:proofErr w:type="gramStart"/>
      <w:r>
        <w:t>chromosome</w:t>
      </w:r>
      <w:proofErr w:type="gramEnd"/>
      <w:r>
        <w:t xml:space="preserve"> and numeric </w:t>
      </w:r>
      <w:proofErr w:type="gramStart"/>
      <w:r>
        <w:t>position</w:t>
      </w:r>
      <w:proofErr w:type="gramEnd"/>
      <w:r>
        <w:t>.</w:t>
      </w:r>
    </w:p>
    <w:p w14:paraId="6F174255" w14:textId="77777777" w:rsidR="00A25E13" w:rsidRDefault="00000000">
      <w:pPr>
        <w:numPr>
          <w:ilvl w:val="0"/>
          <w:numId w:val="37"/>
        </w:numPr>
      </w:pPr>
      <w:r>
        <w:t>Filter by selected variant types if provided.</w:t>
      </w:r>
    </w:p>
    <w:p w14:paraId="6A58998F" w14:textId="77777777" w:rsidR="00A25E13" w:rsidRDefault="00A25E13"/>
    <w:p w14:paraId="6407E554" w14:textId="77777777" w:rsidR="00A25E13" w:rsidRDefault="00000000">
      <w:pPr>
        <w:numPr>
          <w:ilvl w:val="0"/>
          <w:numId w:val="36"/>
        </w:numPr>
        <w:rPr>
          <w:b/>
          <w:bCs/>
          <w:lang w:val="pl-PL"/>
        </w:rPr>
      </w:pPr>
      <w:r>
        <w:rPr>
          <w:b/>
          <w:bCs/>
          <w:lang w:val="pl-PL"/>
        </w:rPr>
        <w:t xml:space="preserve">Map </w:t>
      </w:r>
      <w:proofErr w:type="spellStart"/>
      <w:r>
        <w:rPr>
          <w:b/>
          <w:bCs/>
          <w:lang w:val="pl-PL"/>
        </w:rPr>
        <w:t>samples</w:t>
      </w:r>
      <w:proofErr w:type="spellEnd"/>
      <w:r>
        <w:rPr>
          <w:b/>
          <w:bCs/>
          <w:lang w:val="pl-PL"/>
        </w:rPr>
        <w:t xml:space="preserve"> to regions</w:t>
      </w:r>
    </w:p>
    <w:p w14:paraId="1DF5B450" w14:textId="77777777" w:rsidR="00A25E13" w:rsidRDefault="00A25E13">
      <w:pPr>
        <w:rPr>
          <w:b/>
          <w:bCs/>
          <w:lang w:val="pl-PL"/>
        </w:rPr>
      </w:pPr>
    </w:p>
    <w:p w14:paraId="76133102" w14:textId="77777777" w:rsidR="00A25E13" w:rsidRDefault="00000000">
      <w:pPr>
        <w:numPr>
          <w:ilvl w:val="0"/>
          <w:numId w:val="36"/>
        </w:numPr>
        <w:rPr>
          <w:b/>
          <w:bCs/>
        </w:rPr>
      </w:pPr>
      <w:r>
        <w:rPr>
          <w:b/>
          <w:bCs/>
        </w:rPr>
        <w:t>Arrange genomic positions in natural numeric order</w:t>
      </w:r>
    </w:p>
    <w:p w14:paraId="594C12A9" w14:textId="77777777" w:rsidR="00A25E13" w:rsidRDefault="00A25E13"/>
    <w:p w14:paraId="5674BDD4" w14:textId="77777777" w:rsidR="00A25E13" w:rsidRDefault="00000000">
      <w:pPr>
        <w:numPr>
          <w:ilvl w:val="0"/>
          <w:numId w:val="36"/>
        </w:numPr>
        <w:rPr>
          <w:b/>
          <w:bCs/>
          <w:lang w:val="pl-PL"/>
        </w:rPr>
      </w:pPr>
      <w:proofErr w:type="spellStart"/>
      <w:r>
        <w:rPr>
          <w:b/>
          <w:bCs/>
          <w:lang w:val="pl-PL"/>
        </w:rPr>
        <w:t>Generate</w:t>
      </w:r>
      <w:proofErr w:type="spellEnd"/>
      <w:r>
        <w:rPr>
          <w:b/>
          <w:bCs/>
          <w:lang w:val="pl-PL"/>
        </w:rPr>
        <w:t xml:space="preserve"> the </w:t>
      </w:r>
      <w:proofErr w:type="spellStart"/>
      <w:r>
        <w:rPr>
          <w:b/>
          <w:bCs/>
          <w:lang w:val="pl-PL"/>
        </w:rPr>
        <w:t>variants</w:t>
      </w:r>
      <w:proofErr w:type="spellEnd"/>
      <w:r>
        <w:rPr>
          <w:b/>
          <w:bCs/>
          <w:lang w:val="pl-PL"/>
        </w:rPr>
        <w:t xml:space="preserve"> </w:t>
      </w:r>
      <w:proofErr w:type="spellStart"/>
      <w:r>
        <w:rPr>
          <w:b/>
          <w:bCs/>
          <w:lang w:val="pl-PL"/>
        </w:rPr>
        <w:t>track</w:t>
      </w:r>
      <w:proofErr w:type="spellEnd"/>
      <w:r>
        <w:rPr>
          <w:b/>
          <w:bCs/>
          <w:lang w:val="pl-PL"/>
        </w:rPr>
        <w:t xml:space="preserve"> plot</w:t>
      </w:r>
    </w:p>
    <w:p w14:paraId="57A33F16" w14:textId="77777777" w:rsidR="00A25E13" w:rsidRDefault="00000000">
      <w:pPr>
        <w:numPr>
          <w:ilvl w:val="0"/>
          <w:numId w:val="22"/>
        </w:numPr>
      </w:pPr>
      <w:r>
        <w:t>Add dashed horizontal separators between regions.</w:t>
      </w:r>
    </w:p>
    <w:p w14:paraId="2CB81D5D" w14:textId="77777777" w:rsidR="00A25E13" w:rsidRDefault="00A25E13"/>
    <w:p w14:paraId="2E4B419E" w14:textId="77777777" w:rsidR="00A25E13" w:rsidRDefault="00000000">
      <w:pPr>
        <w:numPr>
          <w:ilvl w:val="0"/>
          <w:numId w:val="36"/>
        </w:numPr>
        <w:rPr>
          <w:b/>
          <w:bCs/>
          <w:lang w:val="pl-PL"/>
        </w:rPr>
      </w:pPr>
      <w:proofErr w:type="spellStart"/>
      <w:r>
        <w:rPr>
          <w:b/>
          <w:bCs/>
          <w:lang w:val="pl-PL"/>
        </w:rPr>
        <w:t>Generate</w:t>
      </w:r>
      <w:proofErr w:type="spellEnd"/>
      <w:r>
        <w:rPr>
          <w:b/>
          <w:bCs/>
          <w:lang w:val="pl-PL"/>
        </w:rPr>
        <w:t xml:space="preserve"> per-</w:t>
      </w:r>
      <w:proofErr w:type="spellStart"/>
      <w:r>
        <w:rPr>
          <w:b/>
          <w:bCs/>
          <w:lang w:val="pl-PL"/>
        </w:rPr>
        <w:t>sample</w:t>
      </w:r>
      <w:proofErr w:type="spellEnd"/>
      <w:r>
        <w:rPr>
          <w:b/>
          <w:bCs/>
          <w:lang w:val="pl-PL"/>
        </w:rPr>
        <w:t xml:space="preserve"> </w:t>
      </w:r>
      <w:proofErr w:type="spellStart"/>
      <w:r>
        <w:rPr>
          <w:b/>
          <w:bCs/>
          <w:lang w:val="pl-PL"/>
        </w:rPr>
        <w:t>summary</w:t>
      </w:r>
      <w:proofErr w:type="spellEnd"/>
      <w:r>
        <w:rPr>
          <w:b/>
          <w:bCs/>
          <w:lang w:val="pl-PL"/>
        </w:rPr>
        <w:t xml:space="preserve"> plot</w:t>
      </w:r>
    </w:p>
    <w:p w14:paraId="18211328" w14:textId="77777777" w:rsidR="00A25E13" w:rsidRDefault="00000000">
      <w:pPr>
        <w:numPr>
          <w:ilvl w:val="0"/>
          <w:numId w:val="38"/>
        </w:numPr>
      </w:pPr>
      <w:r>
        <w:t>Count variants per sample × variant type.</w:t>
      </w:r>
    </w:p>
    <w:p w14:paraId="47E8A751" w14:textId="77777777" w:rsidR="00A25E13" w:rsidRDefault="00A25E13"/>
    <w:p w14:paraId="4367BAB3" w14:textId="77777777" w:rsidR="00A25E13" w:rsidRDefault="00000000">
      <w:pPr>
        <w:numPr>
          <w:ilvl w:val="0"/>
          <w:numId w:val="36"/>
        </w:numPr>
        <w:rPr>
          <w:b/>
          <w:bCs/>
          <w:lang w:val="pl-PL"/>
        </w:rPr>
      </w:pPr>
      <w:proofErr w:type="spellStart"/>
      <w:r>
        <w:rPr>
          <w:b/>
          <w:bCs/>
          <w:lang w:val="pl-PL"/>
        </w:rPr>
        <w:t>Generate</w:t>
      </w:r>
      <w:proofErr w:type="spellEnd"/>
      <w:r>
        <w:rPr>
          <w:b/>
          <w:bCs/>
          <w:lang w:val="pl-PL"/>
        </w:rPr>
        <w:t xml:space="preserve"> </w:t>
      </w:r>
      <w:proofErr w:type="spellStart"/>
      <w:r>
        <w:rPr>
          <w:b/>
          <w:bCs/>
          <w:lang w:val="pl-PL"/>
        </w:rPr>
        <w:t>variant-type</w:t>
      </w:r>
      <w:proofErr w:type="spellEnd"/>
      <w:r>
        <w:rPr>
          <w:b/>
          <w:bCs/>
          <w:lang w:val="pl-PL"/>
        </w:rPr>
        <w:t xml:space="preserve"> </w:t>
      </w:r>
      <w:proofErr w:type="spellStart"/>
      <w:r>
        <w:rPr>
          <w:b/>
          <w:bCs/>
          <w:lang w:val="pl-PL"/>
        </w:rPr>
        <w:t>distribution</w:t>
      </w:r>
      <w:proofErr w:type="spellEnd"/>
      <w:r>
        <w:rPr>
          <w:b/>
          <w:bCs/>
          <w:lang w:val="pl-PL"/>
        </w:rPr>
        <w:t xml:space="preserve"> plot</w:t>
      </w:r>
    </w:p>
    <w:p w14:paraId="7D722A8F" w14:textId="77777777" w:rsidR="00A25E13" w:rsidRDefault="00000000">
      <w:pPr>
        <w:numPr>
          <w:ilvl w:val="0"/>
          <w:numId w:val="39"/>
        </w:numPr>
      </w:pPr>
      <w:r>
        <w:t>Count total occurrences per variant type.</w:t>
      </w:r>
    </w:p>
    <w:p w14:paraId="1FD79F5F" w14:textId="77777777" w:rsidR="00A25E13" w:rsidRDefault="00000000">
      <w:pPr>
        <w:numPr>
          <w:ilvl w:val="0"/>
          <w:numId w:val="22"/>
        </w:numPr>
      </w:pPr>
      <w:r>
        <w:t>Create a bar plot with counts labeled above columns.</w:t>
      </w:r>
    </w:p>
    <w:p w14:paraId="2E09B6E3" w14:textId="77777777" w:rsidR="00A25E13" w:rsidRDefault="00A25E13"/>
    <w:p w14:paraId="45B9DEDB" w14:textId="77777777" w:rsidR="00A25E13" w:rsidRDefault="00000000">
      <w:pPr>
        <w:numPr>
          <w:ilvl w:val="0"/>
          <w:numId w:val="36"/>
        </w:numPr>
        <w:rPr>
          <w:b/>
          <w:bCs/>
          <w:lang w:val="pl-PL"/>
        </w:rPr>
      </w:pPr>
      <w:proofErr w:type="spellStart"/>
      <w:r>
        <w:rPr>
          <w:b/>
          <w:bCs/>
          <w:lang w:val="pl-PL"/>
        </w:rPr>
        <w:t>Generate</w:t>
      </w:r>
      <w:proofErr w:type="spellEnd"/>
      <w:r>
        <w:rPr>
          <w:b/>
          <w:bCs/>
          <w:lang w:val="pl-PL"/>
        </w:rPr>
        <w:t xml:space="preserve"> region-</w:t>
      </w:r>
      <w:proofErr w:type="spellStart"/>
      <w:r>
        <w:rPr>
          <w:b/>
          <w:bCs/>
          <w:lang w:val="pl-PL"/>
        </w:rPr>
        <w:t>level</w:t>
      </w:r>
      <w:proofErr w:type="spellEnd"/>
      <w:r>
        <w:rPr>
          <w:b/>
          <w:bCs/>
          <w:lang w:val="pl-PL"/>
        </w:rPr>
        <w:t xml:space="preserve"> </w:t>
      </w:r>
      <w:proofErr w:type="spellStart"/>
      <w:r>
        <w:rPr>
          <w:b/>
          <w:bCs/>
          <w:lang w:val="pl-PL"/>
        </w:rPr>
        <w:t>summary</w:t>
      </w:r>
      <w:proofErr w:type="spellEnd"/>
    </w:p>
    <w:p w14:paraId="06A760D6" w14:textId="77777777" w:rsidR="00A25E13" w:rsidRDefault="00000000">
      <w:pPr>
        <w:numPr>
          <w:ilvl w:val="0"/>
          <w:numId w:val="40"/>
        </w:numPr>
      </w:pPr>
      <w:proofErr w:type="gramStart"/>
      <w:r>
        <w:t>Compute</w:t>
      </w:r>
      <w:proofErr w:type="gramEnd"/>
      <w:r>
        <w:t xml:space="preserve"> </w:t>
      </w:r>
      <w:proofErr w:type="gramStart"/>
      <w:r>
        <w:t>mean</w:t>
      </w:r>
      <w:proofErr w:type="gramEnd"/>
      <w:r>
        <w:t xml:space="preserve"> </w:t>
      </w:r>
      <w:r w:rsidRPr="00FC1E8B">
        <w:t>variant count</w:t>
      </w:r>
      <w:r>
        <w:t xml:space="preserve"> per sample for each region and variant type.</w:t>
      </w:r>
    </w:p>
    <w:p w14:paraId="5E3AAD15" w14:textId="77777777" w:rsidR="00A25E13" w:rsidRDefault="00A25E13"/>
    <w:p w14:paraId="0C0EF971" w14:textId="77777777" w:rsidR="00A25E13" w:rsidRDefault="00000000">
      <w:pPr>
        <w:numPr>
          <w:ilvl w:val="0"/>
          <w:numId w:val="36"/>
        </w:numPr>
        <w:rPr>
          <w:b/>
          <w:bCs/>
          <w:lang w:val="pl-PL"/>
        </w:rPr>
      </w:pPr>
      <w:proofErr w:type="spellStart"/>
      <w:r>
        <w:rPr>
          <w:b/>
          <w:bCs/>
          <w:lang w:val="pl-PL"/>
        </w:rPr>
        <w:lastRenderedPageBreak/>
        <w:t>Save</w:t>
      </w:r>
      <w:proofErr w:type="spellEnd"/>
      <w:r>
        <w:rPr>
          <w:b/>
          <w:bCs/>
          <w:lang w:val="pl-PL"/>
        </w:rPr>
        <w:t xml:space="preserve"> </w:t>
      </w:r>
      <w:proofErr w:type="spellStart"/>
      <w:r>
        <w:rPr>
          <w:b/>
          <w:bCs/>
          <w:lang w:val="pl-PL"/>
        </w:rPr>
        <w:t>plots</w:t>
      </w:r>
      <w:proofErr w:type="spellEnd"/>
    </w:p>
    <w:p w14:paraId="35840C5D" w14:textId="77777777" w:rsidR="00A25E13" w:rsidRDefault="00000000">
      <w:pPr>
        <w:numPr>
          <w:ilvl w:val="0"/>
          <w:numId w:val="22"/>
        </w:numPr>
      </w:pPr>
      <w:r>
        <w:t>Save PNGs with 300 dpi and dynamic width and height.</w:t>
      </w:r>
    </w:p>
    <w:p w14:paraId="25DB1AFC" w14:textId="77777777" w:rsidR="00A25E13" w:rsidRDefault="00000000">
      <w:pPr>
        <w:pStyle w:val="Nagwek3"/>
        <w:rPr>
          <w:lang w:val="pl-PL"/>
        </w:rPr>
      </w:pPr>
      <w:bookmarkStart w:id="37" w:name="_Toc217291919"/>
      <w:r>
        <w:rPr>
          <w:lang w:val="pl-PL"/>
        </w:rPr>
        <w:t>2.8.4 Notes</w:t>
      </w:r>
      <w:bookmarkEnd w:id="37"/>
    </w:p>
    <w:p w14:paraId="61A70F29" w14:textId="77777777" w:rsidR="00A25E13" w:rsidRDefault="00000000">
      <w:pPr>
        <w:numPr>
          <w:ilvl w:val="0"/>
          <w:numId w:val="22"/>
        </w:numPr>
        <w:jc w:val="both"/>
      </w:pPr>
      <w:r>
        <w:t>Automatic axis label thinning prevents overcrowding in track plot when the number of unique variant positions is large.</w:t>
      </w:r>
    </w:p>
    <w:p w14:paraId="60FD7B06" w14:textId="77777777" w:rsidR="00A25E13" w:rsidRDefault="00000000">
      <w:pPr>
        <w:numPr>
          <w:ilvl w:val="0"/>
          <w:numId w:val="22"/>
        </w:numPr>
        <w:jc w:val="both"/>
      </w:pPr>
      <w:r>
        <w:t xml:space="preserve">The focused summary uses consistent </w:t>
      </w:r>
      <w:r w:rsidRPr="00FC1E8B">
        <w:t>region</w:t>
      </w:r>
      <w:r>
        <w:t xml:space="preserve"> and sample ordering to make plots directly comparable to the full summary.</w:t>
      </w:r>
    </w:p>
    <w:p w14:paraId="77657AEE" w14:textId="77777777" w:rsidR="00A25E13" w:rsidRDefault="00000000">
      <w:pPr>
        <w:pStyle w:val="Nagwek2"/>
        <w:rPr>
          <w:rFonts w:cs="Times New Roman"/>
          <w:color w:val="000000"/>
          <w:lang w:bidi="ar"/>
        </w:rPr>
      </w:pPr>
      <w:bookmarkStart w:id="38" w:name="_Toc217291920"/>
      <w:r>
        <w:t>2.</w:t>
      </w:r>
      <w:r w:rsidRPr="00FC1E8B">
        <w:t>9</w:t>
      </w:r>
      <w:r>
        <w:t xml:space="preserve"> Step 6 - </w:t>
      </w:r>
      <w:r>
        <w:rPr>
          <w:rFonts w:cs="Times New Roman"/>
          <w:color w:val="000000"/>
          <w:lang w:bidi="ar"/>
        </w:rPr>
        <w:t>Track map</w:t>
      </w:r>
      <w:bookmarkEnd w:id="38"/>
    </w:p>
    <w:p w14:paraId="0B29EFEE" w14:textId="77777777" w:rsidR="00A25E13" w:rsidRDefault="00000000">
      <w:pPr>
        <w:pStyle w:val="Nagwek3"/>
      </w:pPr>
      <w:bookmarkStart w:id="39" w:name="_Toc217291921"/>
      <w:r>
        <w:t>2.</w:t>
      </w:r>
      <w:r w:rsidRPr="00FC1E8B">
        <w:t>9</w:t>
      </w:r>
      <w:r>
        <w:t>.1 Input</w:t>
      </w:r>
      <w:bookmarkEnd w:id="39"/>
    </w:p>
    <w:p w14:paraId="62E62D7D" w14:textId="77777777" w:rsidR="00A25E13" w:rsidRDefault="00000000">
      <w:pPr>
        <w:jc w:val="both"/>
        <w:rPr>
          <w:rStyle w:val="HTML-kod"/>
        </w:rPr>
      </w:pPr>
      <w:r>
        <w:t>Previously generated objects:</w:t>
      </w:r>
      <w:r>
        <w:rPr>
          <w:rStyle w:val="HTML-kod"/>
        </w:rPr>
        <w:t xml:space="preserve"> locus, </w:t>
      </w:r>
      <w:proofErr w:type="spellStart"/>
      <w:r>
        <w:rPr>
          <w:rStyle w:val="HTML-kod"/>
        </w:rPr>
        <w:t>sample_region</w:t>
      </w:r>
      <w:proofErr w:type="spellEnd"/>
      <w:r>
        <w:rPr>
          <w:rStyle w:val="HTML-kod"/>
        </w:rPr>
        <w:t xml:space="preserve">, </w:t>
      </w:r>
      <w:proofErr w:type="spellStart"/>
      <w:r>
        <w:rPr>
          <w:rStyle w:val="HTML-kod"/>
        </w:rPr>
        <w:t>region_colors</w:t>
      </w:r>
      <w:proofErr w:type="spellEnd"/>
      <w:r>
        <w:rPr>
          <w:rStyle w:val="HTML-kod"/>
        </w:rPr>
        <w:t xml:space="preserve">, </w:t>
      </w:r>
      <w:proofErr w:type="spellStart"/>
      <w:r>
        <w:rPr>
          <w:rStyle w:val="HTML-kod"/>
        </w:rPr>
        <w:t>indel_colors</w:t>
      </w:r>
      <w:proofErr w:type="spellEnd"/>
      <w:r w:rsidRPr="00FC1E8B">
        <w:rPr>
          <w:rStyle w:val="HTML-kod"/>
        </w:rPr>
        <w:t xml:space="preserve"> </w:t>
      </w:r>
      <w:r>
        <w:rPr>
          <w:rStyle w:val="HTML-kod"/>
        </w:rPr>
        <w:t>/</w:t>
      </w:r>
      <w:r w:rsidRPr="00FC1E8B">
        <w:rPr>
          <w:rStyle w:val="HTML-kod"/>
        </w:rPr>
        <w:t xml:space="preserve"> </w:t>
      </w:r>
      <w:proofErr w:type="spellStart"/>
      <w:r>
        <w:rPr>
          <w:rStyle w:val="HTML-kod"/>
        </w:rPr>
        <w:t>sv_colors</w:t>
      </w:r>
      <w:proofErr w:type="spellEnd"/>
      <w:r>
        <w:rPr>
          <w:rStyle w:val="HTML-kod"/>
        </w:rPr>
        <w:t xml:space="preserve">, </w:t>
      </w:r>
      <w:proofErr w:type="spellStart"/>
      <w:r>
        <w:rPr>
          <w:rStyle w:val="HTML-kod"/>
        </w:rPr>
        <w:t>gene_name</w:t>
      </w:r>
      <w:proofErr w:type="spellEnd"/>
      <w:r>
        <w:rPr>
          <w:rStyle w:val="HTML-kod"/>
        </w:rPr>
        <w:t xml:space="preserve">, </w:t>
      </w:r>
      <w:proofErr w:type="spellStart"/>
      <w:r>
        <w:rPr>
          <w:rStyle w:val="HTML-kod"/>
        </w:rPr>
        <w:t>point_alpha</w:t>
      </w:r>
      <w:proofErr w:type="spellEnd"/>
      <w:r>
        <w:rPr>
          <w:rStyle w:val="HTML-kod"/>
        </w:rPr>
        <w:t xml:space="preserve">, </w:t>
      </w:r>
      <w:proofErr w:type="spellStart"/>
      <w:r>
        <w:rPr>
          <w:rStyle w:val="HTML-kod"/>
        </w:rPr>
        <w:t>output_dir</w:t>
      </w:r>
      <w:proofErr w:type="spellEnd"/>
      <w:r>
        <w:rPr>
          <w:rStyle w:val="HTML-kod"/>
        </w:rPr>
        <w:t>.</w:t>
      </w:r>
    </w:p>
    <w:p w14:paraId="336BFECF" w14:textId="77777777" w:rsidR="00A25E13" w:rsidRDefault="00000000">
      <w:pPr>
        <w:jc w:val="both"/>
        <w:rPr>
          <w:rStyle w:val="HTML-kod"/>
        </w:rPr>
      </w:pPr>
      <w:r>
        <w:t>Variant table (INDEL / SV) created from the raw VCF variant file. Required core columns: CHROM, POS, REF, ALT, INFO, SVTYPE, SVLEN, sample columns.</w:t>
      </w:r>
    </w:p>
    <w:p w14:paraId="511B2257" w14:textId="77777777" w:rsidR="00A25E13" w:rsidRDefault="00000000">
      <w:pPr>
        <w:pStyle w:val="Nagwek3"/>
      </w:pPr>
      <w:bookmarkStart w:id="40" w:name="_Toc217291922"/>
      <w:r>
        <w:t>2.</w:t>
      </w:r>
      <w:r w:rsidRPr="00FC1E8B">
        <w:t>9</w:t>
      </w:r>
      <w:r>
        <w:t>.2 Output</w:t>
      </w:r>
      <w:bookmarkEnd w:id="40"/>
    </w:p>
    <w:p w14:paraId="190146F7" w14:textId="77777777" w:rsidR="00A25E13" w:rsidRDefault="00000000">
      <w:pPr>
        <w:jc w:val="both"/>
      </w:pPr>
      <w:r>
        <w:t>This module generates a genome-aligned track map showing the exact genomic positions of INDEL and SV events for every sample. Each event is plotted as a horizontal segment (start–end span), colored by variant type (e.g., DEL/INS/INV). The plot provides a compact overview of structural variation across the gene locus.</w:t>
      </w:r>
    </w:p>
    <w:p w14:paraId="610C1FA9" w14:textId="77777777" w:rsidR="00A25E13" w:rsidRDefault="00000000">
      <w:pPr>
        <w:jc w:val="both"/>
        <w:rPr>
          <w:lang w:val="pl-PL"/>
        </w:rPr>
      </w:pPr>
      <w:proofErr w:type="spellStart"/>
      <w:r>
        <w:rPr>
          <w:lang w:val="pl-PL"/>
        </w:rPr>
        <w:t>Each</w:t>
      </w:r>
      <w:proofErr w:type="spellEnd"/>
      <w:r>
        <w:rPr>
          <w:lang w:val="pl-PL"/>
        </w:rPr>
        <w:t xml:space="preserve"> plot </w:t>
      </w:r>
      <w:proofErr w:type="spellStart"/>
      <w:r>
        <w:rPr>
          <w:lang w:val="pl-PL"/>
        </w:rPr>
        <w:t>contains</w:t>
      </w:r>
      <w:proofErr w:type="spellEnd"/>
      <w:r>
        <w:rPr>
          <w:lang w:val="pl-PL"/>
        </w:rPr>
        <w:t>:</w:t>
      </w:r>
    </w:p>
    <w:p w14:paraId="29277D7F" w14:textId="77777777" w:rsidR="00A25E13" w:rsidRDefault="00000000">
      <w:pPr>
        <w:numPr>
          <w:ilvl w:val="0"/>
          <w:numId w:val="22"/>
        </w:numPr>
        <w:jc w:val="both"/>
        <w:rPr>
          <w:lang w:val="pl-PL"/>
        </w:rPr>
      </w:pPr>
      <w:r>
        <w:rPr>
          <w:lang w:val="pl-PL"/>
        </w:rPr>
        <w:t>X-</w:t>
      </w:r>
      <w:proofErr w:type="spellStart"/>
      <w:r>
        <w:rPr>
          <w:lang w:val="pl-PL"/>
        </w:rPr>
        <w:t>axis</w:t>
      </w:r>
      <w:proofErr w:type="spellEnd"/>
      <w:r>
        <w:rPr>
          <w:lang w:val="pl-PL"/>
        </w:rPr>
        <w:t xml:space="preserve">: </w:t>
      </w:r>
      <w:proofErr w:type="spellStart"/>
      <w:r>
        <w:rPr>
          <w:lang w:val="pl-PL"/>
        </w:rPr>
        <w:t>genomic</w:t>
      </w:r>
      <w:proofErr w:type="spellEnd"/>
      <w:r>
        <w:rPr>
          <w:lang w:val="pl-PL"/>
        </w:rPr>
        <w:t xml:space="preserve"> </w:t>
      </w:r>
      <w:proofErr w:type="spellStart"/>
      <w:r>
        <w:rPr>
          <w:lang w:val="pl-PL"/>
        </w:rPr>
        <w:t>positions</w:t>
      </w:r>
      <w:proofErr w:type="spellEnd"/>
    </w:p>
    <w:p w14:paraId="6B064893" w14:textId="77777777" w:rsidR="00A25E13" w:rsidRDefault="00000000">
      <w:pPr>
        <w:numPr>
          <w:ilvl w:val="0"/>
          <w:numId w:val="22"/>
        </w:numPr>
        <w:jc w:val="both"/>
      </w:pPr>
      <w:r>
        <w:t xml:space="preserve">Y-axis: samples grouped by </w:t>
      </w:r>
      <w:r w:rsidRPr="00FC1E8B">
        <w:t>region</w:t>
      </w:r>
      <w:r>
        <w:t>s</w:t>
      </w:r>
    </w:p>
    <w:p w14:paraId="6B1B2EA1" w14:textId="77777777" w:rsidR="00A25E13" w:rsidRDefault="00000000">
      <w:pPr>
        <w:numPr>
          <w:ilvl w:val="0"/>
          <w:numId w:val="22"/>
        </w:numPr>
        <w:jc w:val="both"/>
        <w:rPr>
          <w:lang w:val="pl-PL"/>
        </w:rPr>
      </w:pPr>
      <w:proofErr w:type="spellStart"/>
      <w:r>
        <w:rPr>
          <w:lang w:val="pl-PL"/>
        </w:rPr>
        <w:t>Horizontal</w:t>
      </w:r>
      <w:proofErr w:type="spellEnd"/>
      <w:r>
        <w:rPr>
          <w:lang w:val="pl-PL"/>
        </w:rPr>
        <w:t xml:space="preserve"> </w:t>
      </w:r>
      <w:proofErr w:type="spellStart"/>
      <w:r>
        <w:rPr>
          <w:lang w:val="pl-PL"/>
        </w:rPr>
        <w:t>segments</w:t>
      </w:r>
      <w:proofErr w:type="spellEnd"/>
      <w:r>
        <w:rPr>
          <w:lang w:val="pl-PL"/>
        </w:rPr>
        <w:t xml:space="preserve"> </w:t>
      </w:r>
      <w:proofErr w:type="spellStart"/>
      <w:r>
        <w:rPr>
          <w:lang w:val="pl-PL"/>
        </w:rPr>
        <w:t>representing</w:t>
      </w:r>
      <w:proofErr w:type="spellEnd"/>
      <w:r>
        <w:rPr>
          <w:lang w:val="pl-PL"/>
        </w:rPr>
        <w:t xml:space="preserve"> </w:t>
      </w:r>
      <w:proofErr w:type="spellStart"/>
      <w:r>
        <w:rPr>
          <w:lang w:val="pl-PL"/>
        </w:rPr>
        <w:t>variant</w:t>
      </w:r>
      <w:proofErr w:type="spellEnd"/>
      <w:r>
        <w:rPr>
          <w:lang w:val="pl-PL"/>
        </w:rPr>
        <w:t xml:space="preserve"> </w:t>
      </w:r>
      <w:proofErr w:type="spellStart"/>
      <w:r>
        <w:rPr>
          <w:lang w:val="pl-PL"/>
        </w:rPr>
        <w:t>spans</w:t>
      </w:r>
      <w:proofErr w:type="spellEnd"/>
    </w:p>
    <w:p w14:paraId="0CD8C0D1" w14:textId="77777777" w:rsidR="00A25E13" w:rsidRDefault="00000000">
      <w:pPr>
        <w:numPr>
          <w:ilvl w:val="0"/>
          <w:numId w:val="22"/>
        </w:numPr>
        <w:jc w:val="both"/>
      </w:pPr>
      <w:r>
        <w:t>Gene model drawn above the variant tracks</w:t>
      </w:r>
    </w:p>
    <w:p w14:paraId="7269BBCF" w14:textId="77777777" w:rsidR="00A25E13" w:rsidRDefault="00A25E13"/>
    <w:p w14:paraId="5D56E2A4" w14:textId="77777777" w:rsidR="00A25E13" w:rsidRDefault="00000000">
      <w:pPr>
        <w:rPr>
          <w:lang w:val="pl-PL"/>
        </w:rPr>
      </w:pPr>
      <w:r>
        <w:rPr>
          <w:noProof/>
          <w:lang w:val="pl-PL"/>
        </w:rPr>
        <w:drawing>
          <wp:inline distT="0" distB="0" distL="114300" distR="114300" wp14:anchorId="31FDAFD0" wp14:editId="6C4E96D3">
            <wp:extent cx="6509385" cy="907415"/>
            <wp:effectExtent l="0" t="0" r="5715" b="6985"/>
            <wp:docPr id="34" name="Picture 34" descr="GENE_SV_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ENE_SV_track"/>
                    <pic:cNvPicPr>
                      <a:picLocks noChangeAspect="1"/>
                    </pic:cNvPicPr>
                  </pic:nvPicPr>
                  <pic:blipFill>
                    <a:blip r:embed="rId21">
                      <a:extLst>
                        <a:ext uri="{96DAC541-7B7A-43D3-8B79-37D633B846F1}">
                          <asvg:svgBlip xmlns:asvg="http://schemas.microsoft.com/office/drawing/2016/SVG/main" r:embed="rId22"/>
                        </a:ext>
                      </a:extLst>
                    </a:blip>
                    <a:srcRect r="19120" b="9801"/>
                    <a:stretch>
                      <a:fillRect/>
                    </a:stretch>
                  </pic:blipFill>
                  <pic:spPr>
                    <a:xfrm>
                      <a:off x="0" y="0"/>
                      <a:ext cx="6509385" cy="907415"/>
                    </a:xfrm>
                    <a:prstGeom prst="rect">
                      <a:avLst/>
                    </a:prstGeom>
                  </pic:spPr>
                </pic:pic>
              </a:graphicData>
            </a:graphic>
          </wp:inline>
        </w:drawing>
      </w:r>
    </w:p>
    <w:p w14:paraId="6941A3E3" w14:textId="77777777" w:rsidR="00A25E13" w:rsidRDefault="00000000">
      <w:pPr>
        <w:jc w:val="center"/>
      </w:pPr>
      <w:r>
        <w:rPr>
          <w:rFonts w:cs="Times New Roman"/>
        </w:rPr>
        <w:t xml:space="preserve">Figure 13 example </w:t>
      </w:r>
      <w:proofErr w:type="spellStart"/>
      <w:r>
        <w:rPr>
          <w:rStyle w:val="HTML-kod"/>
        </w:rPr>
        <w:t>sv_results</w:t>
      </w:r>
      <w:proofErr w:type="spellEnd"/>
      <w:r>
        <w:rPr>
          <w:rStyle w:val="HTML-kod"/>
        </w:rPr>
        <w:t>/</w:t>
      </w:r>
      <w:proofErr w:type="spellStart"/>
      <w:r>
        <w:rPr>
          <w:rStyle w:val="HTML-kod"/>
        </w:rPr>
        <w:t>GENE_sv_track.svg</w:t>
      </w:r>
      <w:proofErr w:type="spellEnd"/>
    </w:p>
    <w:p w14:paraId="16393467" w14:textId="77777777" w:rsidR="00A25E13" w:rsidRDefault="00A25E13"/>
    <w:p w14:paraId="2B9C0D57" w14:textId="77777777" w:rsidR="00A25E13" w:rsidRDefault="00000000">
      <w:pPr>
        <w:pStyle w:val="Nagwek3"/>
        <w:rPr>
          <w:lang w:val="pl-PL"/>
        </w:rPr>
      </w:pPr>
      <w:bookmarkStart w:id="41" w:name="_Toc217291923"/>
      <w:r>
        <w:rPr>
          <w:lang w:val="pl-PL"/>
        </w:rPr>
        <w:t xml:space="preserve">2.9.3 </w:t>
      </w:r>
      <w:proofErr w:type="spellStart"/>
      <w:r>
        <w:rPr>
          <w:lang w:val="pl-PL"/>
        </w:rPr>
        <w:t>Steps</w:t>
      </w:r>
      <w:bookmarkEnd w:id="41"/>
      <w:proofErr w:type="spellEnd"/>
    </w:p>
    <w:p w14:paraId="1CB885BE" w14:textId="77777777" w:rsidR="00A25E13" w:rsidRDefault="00000000">
      <w:pPr>
        <w:numPr>
          <w:ilvl w:val="0"/>
          <w:numId w:val="41"/>
        </w:numPr>
        <w:rPr>
          <w:b/>
          <w:bCs/>
        </w:rPr>
      </w:pPr>
      <w:r>
        <w:rPr>
          <w:b/>
          <w:bCs/>
        </w:rPr>
        <w:t>Load VCF and standardize columns</w:t>
      </w:r>
    </w:p>
    <w:p w14:paraId="6DEF9A45" w14:textId="77777777" w:rsidR="00A25E13" w:rsidRDefault="00000000">
      <w:pPr>
        <w:numPr>
          <w:ilvl w:val="0"/>
          <w:numId w:val="42"/>
        </w:numPr>
        <w:tabs>
          <w:tab w:val="clear" w:pos="840"/>
        </w:tabs>
      </w:pPr>
      <w:r>
        <w:lastRenderedPageBreak/>
        <w:t>Metadata columns are kept minimal; remaining columns are treated as samples.</w:t>
      </w:r>
    </w:p>
    <w:p w14:paraId="1BFE3783" w14:textId="77777777" w:rsidR="00A25E13" w:rsidRDefault="00000000">
      <w:pPr>
        <w:numPr>
          <w:ilvl w:val="0"/>
          <w:numId w:val="42"/>
        </w:numPr>
        <w:tabs>
          <w:tab w:val="clear" w:pos="840"/>
        </w:tabs>
        <w:rPr>
          <w:lang w:val="pl-PL"/>
        </w:rPr>
      </w:pPr>
      <w:proofErr w:type="spellStart"/>
      <w:r>
        <w:rPr>
          <w:lang w:val="pl-PL"/>
        </w:rPr>
        <w:t>Extract</w:t>
      </w:r>
      <w:proofErr w:type="spellEnd"/>
      <w:r>
        <w:rPr>
          <w:lang w:val="pl-PL"/>
        </w:rPr>
        <w:t xml:space="preserve"> </w:t>
      </w:r>
      <w:proofErr w:type="spellStart"/>
      <w:r>
        <w:rPr>
          <w:lang w:val="pl-PL"/>
        </w:rPr>
        <w:t>length</w:t>
      </w:r>
      <w:proofErr w:type="spellEnd"/>
      <w:r>
        <w:rPr>
          <w:lang w:val="pl-PL"/>
        </w:rPr>
        <w:t xml:space="preserve"> </w:t>
      </w:r>
      <w:proofErr w:type="spellStart"/>
      <w:r>
        <w:rPr>
          <w:lang w:val="pl-PL"/>
        </w:rPr>
        <w:t>information</w:t>
      </w:r>
      <w:proofErr w:type="spellEnd"/>
    </w:p>
    <w:p w14:paraId="02A46C8B" w14:textId="77777777" w:rsidR="00A25E13" w:rsidRDefault="00A25E13">
      <w:pPr>
        <w:tabs>
          <w:tab w:val="left" w:pos="420"/>
        </w:tabs>
        <w:rPr>
          <w:lang w:val="pl-PL"/>
        </w:rPr>
      </w:pPr>
    </w:p>
    <w:p w14:paraId="78E4BCB3" w14:textId="77777777" w:rsidR="00A25E13" w:rsidRDefault="00000000">
      <w:pPr>
        <w:numPr>
          <w:ilvl w:val="0"/>
          <w:numId w:val="41"/>
        </w:numPr>
        <w:tabs>
          <w:tab w:val="left" w:pos="420"/>
        </w:tabs>
        <w:rPr>
          <w:b/>
          <w:bCs/>
          <w:lang w:val="pl-PL"/>
        </w:rPr>
      </w:pPr>
      <w:r>
        <w:rPr>
          <w:b/>
          <w:bCs/>
          <w:lang w:val="pl-PL"/>
        </w:rPr>
        <w:t xml:space="preserve">Map </w:t>
      </w:r>
      <w:proofErr w:type="spellStart"/>
      <w:r>
        <w:rPr>
          <w:b/>
          <w:bCs/>
          <w:lang w:val="pl-PL"/>
        </w:rPr>
        <w:t>samples</w:t>
      </w:r>
      <w:proofErr w:type="spellEnd"/>
      <w:r>
        <w:rPr>
          <w:b/>
          <w:bCs/>
          <w:lang w:val="pl-PL"/>
        </w:rPr>
        <w:t xml:space="preserve"> to regions</w:t>
      </w:r>
    </w:p>
    <w:p w14:paraId="7A2825AC" w14:textId="77777777" w:rsidR="00A25E13" w:rsidRDefault="00A25E13">
      <w:pPr>
        <w:tabs>
          <w:tab w:val="left" w:pos="420"/>
        </w:tabs>
        <w:rPr>
          <w:b/>
          <w:bCs/>
          <w:lang w:val="pl-PL"/>
        </w:rPr>
      </w:pPr>
    </w:p>
    <w:p w14:paraId="713A37FC" w14:textId="77777777" w:rsidR="00A25E13" w:rsidRDefault="00000000">
      <w:pPr>
        <w:numPr>
          <w:ilvl w:val="0"/>
          <w:numId w:val="41"/>
        </w:numPr>
        <w:tabs>
          <w:tab w:val="left" w:pos="420"/>
        </w:tabs>
        <w:rPr>
          <w:b/>
          <w:bCs/>
          <w:lang w:val="pl-PL"/>
        </w:rPr>
      </w:pPr>
      <w:proofErr w:type="spellStart"/>
      <w:r>
        <w:rPr>
          <w:b/>
          <w:bCs/>
          <w:lang w:val="pl-PL"/>
        </w:rPr>
        <w:t>Restrict</w:t>
      </w:r>
      <w:proofErr w:type="spellEnd"/>
      <w:r>
        <w:rPr>
          <w:b/>
          <w:bCs/>
          <w:lang w:val="pl-PL"/>
        </w:rPr>
        <w:t xml:space="preserve"> to </w:t>
      </w:r>
      <w:proofErr w:type="spellStart"/>
      <w:r>
        <w:rPr>
          <w:b/>
          <w:bCs/>
          <w:lang w:val="pl-PL"/>
        </w:rPr>
        <w:t>gene</w:t>
      </w:r>
      <w:proofErr w:type="spellEnd"/>
      <w:r>
        <w:rPr>
          <w:b/>
          <w:bCs/>
          <w:lang w:val="pl-PL"/>
        </w:rPr>
        <w:t xml:space="preserve"> </w:t>
      </w:r>
      <w:proofErr w:type="spellStart"/>
      <w:r>
        <w:rPr>
          <w:b/>
          <w:bCs/>
          <w:lang w:val="pl-PL"/>
        </w:rPr>
        <w:t>locus</w:t>
      </w:r>
      <w:proofErr w:type="spellEnd"/>
    </w:p>
    <w:p w14:paraId="6182AC2A" w14:textId="77777777" w:rsidR="00A25E13" w:rsidRDefault="00000000">
      <w:pPr>
        <w:numPr>
          <w:ilvl w:val="0"/>
          <w:numId w:val="43"/>
        </w:numPr>
        <w:tabs>
          <w:tab w:val="clear" w:pos="840"/>
          <w:tab w:val="left" w:pos="420"/>
        </w:tabs>
      </w:pPr>
      <w:r>
        <w:t>Keep only variants within gene(s) range.</w:t>
      </w:r>
    </w:p>
    <w:p w14:paraId="6D13BD91" w14:textId="77777777" w:rsidR="00A25E13" w:rsidRDefault="00A25E13">
      <w:pPr>
        <w:tabs>
          <w:tab w:val="left" w:pos="420"/>
        </w:tabs>
      </w:pPr>
    </w:p>
    <w:p w14:paraId="295C5C9D" w14:textId="77777777" w:rsidR="00A25E13" w:rsidRDefault="00000000">
      <w:pPr>
        <w:numPr>
          <w:ilvl w:val="0"/>
          <w:numId w:val="41"/>
        </w:numPr>
        <w:tabs>
          <w:tab w:val="left" w:pos="420"/>
        </w:tabs>
        <w:rPr>
          <w:b/>
          <w:bCs/>
          <w:lang w:val="pl-PL"/>
        </w:rPr>
      </w:pPr>
      <w:proofErr w:type="spellStart"/>
      <w:r>
        <w:rPr>
          <w:b/>
          <w:bCs/>
          <w:lang w:val="pl-PL"/>
        </w:rPr>
        <w:t>Compute</w:t>
      </w:r>
      <w:proofErr w:type="spellEnd"/>
      <w:r>
        <w:rPr>
          <w:b/>
          <w:bCs/>
          <w:lang w:val="pl-PL"/>
        </w:rPr>
        <w:t xml:space="preserve"> segment start/end</w:t>
      </w:r>
    </w:p>
    <w:p w14:paraId="5759AD1A" w14:textId="77777777" w:rsidR="00A25E13" w:rsidRDefault="00A25E13">
      <w:pPr>
        <w:tabs>
          <w:tab w:val="left" w:pos="420"/>
        </w:tabs>
        <w:rPr>
          <w:b/>
          <w:bCs/>
          <w:lang w:val="pl-PL"/>
        </w:rPr>
      </w:pPr>
    </w:p>
    <w:p w14:paraId="2652B5E2" w14:textId="77777777" w:rsidR="00A25E13" w:rsidRDefault="00000000">
      <w:pPr>
        <w:numPr>
          <w:ilvl w:val="0"/>
          <w:numId w:val="41"/>
        </w:numPr>
        <w:tabs>
          <w:tab w:val="left" w:pos="420"/>
        </w:tabs>
        <w:rPr>
          <w:lang w:val="pl-PL"/>
        </w:rPr>
      </w:pPr>
      <w:proofErr w:type="spellStart"/>
      <w:r>
        <w:rPr>
          <w:b/>
          <w:bCs/>
          <w:lang w:val="pl-PL"/>
        </w:rPr>
        <w:t>Generate</w:t>
      </w:r>
      <w:proofErr w:type="spellEnd"/>
      <w:r>
        <w:rPr>
          <w:b/>
          <w:bCs/>
          <w:lang w:val="pl-PL"/>
        </w:rPr>
        <w:t xml:space="preserve"> </w:t>
      </w:r>
      <w:proofErr w:type="spellStart"/>
      <w:r>
        <w:rPr>
          <w:b/>
          <w:bCs/>
          <w:lang w:val="pl-PL"/>
        </w:rPr>
        <w:t>track</w:t>
      </w:r>
      <w:proofErr w:type="spellEnd"/>
      <w:r>
        <w:rPr>
          <w:b/>
          <w:bCs/>
          <w:lang w:val="pl-PL"/>
        </w:rPr>
        <w:t xml:space="preserve"> plot</w:t>
      </w:r>
    </w:p>
    <w:p w14:paraId="4E18671B" w14:textId="77777777" w:rsidR="00A25E13" w:rsidRDefault="00A25E13">
      <w:pPr>
        <w:tabs>
          <w:tab w:val="left" w:pos="420"/>
        </w:tabs>
        <w:rPr>
          <w:lang w:val="pl-PL"/>
        </w:rPr>
      </w:pPr>
    </w:p>
    <w:p w14:paraId="19386601" w14:textId="77777777" w:rsidR="00A25E13" w:rsidRDefault="00000000">
      <w:pPr>
        <w:numPr>
          <w:ilvl w:val="0"/>
          <w:numId w:val="41"/>
        </w:numPr>
        <w:tabs>
          <w:tab w:val="left" w:pos="420"/>
        </w:tabs>
        <w:rPr>
          <w:b/>
          <w:bCs/>
          <w:lang w:val="pl-PL"/>
        </w:rPr>
      </w:pPr>
      <w:proofErr w:type="spellStart"/>
      <w:r>
        <w:rPr>
          <w:b/>
          <w:bCs/>
          <w:lang w:val="pl-PL"/>
        </w:rPr>
        <w:t>Save</w:t>
      </w:r>
      <w:proofErr w:type="spellEnd"/>
      <w:r>
        <w:rPr>
          <w:b/>
          <w:bCs/>
          <w:lang w:val="pl-PL"/>
        </w:rPr>
        <w:t xml:space="preserve"> plot</w:t>
      </w:r>
    </w:p>
    <w:p w14:paraId="23ADFD1F" w14:textId="77777777" w:rsidR="00A25E13" w:rsidRDefault="00000000">
      <w:pPr>
        <w:numPr>
          <w:ilvl w:val="0"/>
          <w:numId w:val="22"/>
        </w:numPr>
      </w:pPr>
      <w:r>
        <w:t>Save SVGs with dynamic height.</w:t>
      </w:r>
    </w:p>
    <w:p w14:paraId="64D4500C" w14:textId="77777777" w:rsidR="00A25E13" w:rsidRDefault="00A25E13"/>
    <w:p w14:paraId="400FC8A2" w14:textId="77777777" w:rsidR="00A25E13" w:rsidRDefault="00000000">
      <w:pPr>
        <w:pStyle w:val="Nagwek3"/>
        <w:rPr>
          <w:lang w:val="pl-PL"/>
        </w:rPr>
      </w:pPr>
      <w:bookmarkStart w:id="42" w:name="_Toc217291924"/>
      <w:r>
        <w:rPr>
          <w:lang w:val="pl-PL"/>
        </w:rPr>
        <w:t>2.9.4 Notes</w:t>
      </w:r>
      <w:bookmarkEnd w:id="42"/>
    </w:p>
    <w:p w14:paraId="3890B463" w14:textId="77777777" w:rsidR="00A25E13" w:rsidRDefault="00000000">
      <w:pPr>
        <w:numPr>
          <w:ilvl w:val="0"/>
          <w:numId w:val="21"/>
        </w:numPr>
      </w:pPr>
      <w:r>
        <w:t>Uses raw genotype information only, no VEP consequences.</w:t>
      </w:r>
    </w:p>
    <w:p w14:paraId="22650306" w14:textId="77777777" w:rsidR="00A25E13" w:rsidRDefault="00000000">
      <w:pPr>
        <w:numPr>
          <w:ilvl w:val="0"/>
          <w:numId w:val="21"/>
        </w:numPr>
        <w:jc w:val="both"/>
      </w:pPr>
      <w:r>
        <w:t>Segment length directly reflects genomic span of each event, with INS variants drawn as points (segment of length 1 bp).</w:t>
      </w:r>
    </w:p>
    <w:p w14:paraId="1831B47B" w14:textId="77777777" w:rsidR="00A25E13" w:rsidRDefault="00000000">
      <w:pPr>
        <w:pStyle w:val="Nagwek1"/>
        <w:rPr>
          <w:rFonts w:eastAsia="SimSun" w:cs="Times New Roman"/>
        </w:rPr>
      </w:pPr>
      <w:bookmarkStart w:id="43" w:name="_Toc217291925"/>
      <w:r>
        <w:rPr>
          <w:rFonts w:eastAsia="SimSun" w:cs="Times New Roman"/>
        </w:rPr>
        <w:t>3. Combined analysis</w:t>
      </w:r>
      <w:bookmarkEnd w:id="43"/>
    </w:p>
    <w:p w14:paraId="45E5881C" w14:textId="77777777" w:rsidR="00A25E13" w:rsidRDefault="00000000">
      <w:pPr>
        <w:jc w:val="both"/>
        <w:rPr>
          <w:rFonts w:cs="Times New Roman"/>
        </w:rPr>
      </w:pPr>
      <w:r>
        <w:rPr>
          <w:rFonts w:cs="Times New Roman"/>
        </w:rPr>
        <w:t xml:space="preserve">The </w:t>
      </w:r>
      <w:r>
        <w:rPr>
          <w:rStyle w:val="Pogrubienie"/>
          <w:rFonts w:cs="Times New Roman"/>
          <w:b w:val="0"/>
          <w:bCs w:val="0"/>
        </w:rPr>
        <w:t>Topology Encoder</w:t>
      </w:r>
      <w:r>
        <w:rPr>
          <w:rFonts w:cs="Times New Roman"/>
        </w:rPr>
        <w:t xml:space="preserve"> module generates a unique binary code for each leaf node in a phylogenetic tree, based on the tree's topology. This encoding provides a standardized representation of the tree structure, which is essential for downstream evolutionary pattern analyses.</w:t>
      </w:r>
    </w:p>
    <w:p w14:paraId="11A36135" w14:textId="77777777" w:rsidR="00A25E13" w:rsidRDefault="00000000">
      <w:pPr>
        <w:pStyle w:val="Nagwek2"/>
      </w:pPr>
      <w:bookmarkStart w:id="44" w:name="_Toc217291926"/>
      <w:r w:rsidRPr="00FC1E8B">
        <w:t>3</w:t>
      </w:r>
      <w:r>
        <w:t>.1 Example Pipeline Execution</w:t>
      </w:r>
      <w:bookmarkEnd w:id="44"/>
    </w:p>
    <w:p w14:paraId="43D4E939" w14:textId="77777777" w:rsidR="00A25E13" w:rsidRDefault="00000000">
      <w:pPr>
        <w:jc w:val="both"/>
        <w:rPr>
          <w:rFonts w:cs="Times New Roman"/>
        </w:rPr>
      </w:pPr>
      <w:r>
        <w:rPr>
          <w:rFonts w:cs="Times New Roman"/>
        </w:rPr>
        <w:t>Running the pipeline with all default parameters:</w:t>
      </w:r>
    </w:p>
    <w:p w14:paraId="5A0407AC" w14:textId="77777777" w:rsidR="00A25E13" w:rsidRDefault="00A25E13">
      <w:pPr>
        <w:rPr>
          <w:rFonts w:cs="Times New Roman"/>
        </w:rPr>
      </w:pPr>
    </w:p>
    <w:p w14:paraId="67A734C3" w14:textId="77777777" w:rsidR="00A25E13" w:rsidRDefault="00000000">
      <w:pPr>
        <w:jc w:val="center"/>
        <w:rPr>
          <w:rStyle w:val="HTML-kod"/>
        </w:rPr>
      </w:pPr>
      <w:proofErr w:type="spellStart"/>
      <w:proofErr w:type="gramStart"/>
      <w:r>
        <w:rPr>
          <w:rStyle w:val="HTML-kod"/>
        </w:rPr>
        <w:t>Rscript</w:t>
      </w:r>
      <w:proofErr w:type="spellEnd"/>
      <w:r>
        <w:rPr>
          <w:rStyle w:val="HTML-kod"/>
          <w:rFonts w:hint="eastAsia"/>
        </w:rPr>
        <w:t xml:space="preserve"> .</w:t>
      </w:r>
      <w:proofErr w:type="gramEnd"/>
      <w:r>
        <w:rPr>
          <w:rStyle w:val="HTML-kod"/>
          <w:rFonts w:hint="eastAsia"/>
        </w:rPr>
        <w:t>/</w:t>
      </w:r>
      <w:proofErr w:type="spellStart"/>
      <w:proofErr w:type="gramStart"/>
      <w:r w:rsidRPr="00FC1E8B">
        <w:rPr>
          <w:rStyle w:val="HTML-kod"/>
        </w:rPr>
        <w:t>combined</w:t>
      </w:r>
      <w:r>
        <w:rPr>
          <w:rStyle w:val="HTML-kod"/>
        </w:rPr>
        <w:t>.r</w:t>
      </w:r>
      <w:proofErr w:type="spellEnd"/>
      <w:proofErr w:type="gramEnd"/>
    </w:p>
    <w:p w14:paraId="14A01088" w14:textId="77777777" w:rsidR="00A25E13" w:rsidRDefault="00000000">
      <w:r w:rsidRPr="00FC1E8B">
        <w:t>The</w:t>
      </w:r>
      <w:r>
        <w:t xml:space="preserve"> command executes the full workflow on the provided example data.</w:t>
      </w:r>
    </w:p>
    <w:p w14:paraId="5BA6F644" w14:textId="77777777" w:rsidR="00A25E13" w:rsidRDefault="00000000">
      <w:pPr>
        <w:pStyle w:val="Nagwek2"/>
      </w:pPr>
      <w:bookmarkStart w:id="45" w:name="_Toc217291927"/>
      <w:r>
        <w:rPr>
          <w:lang w:val="pl-PL"/>
        </w:rPr>
        <w:t>3</w:t>
      </w:r>
      <w:r>
        <w:t>.2 Command-line Arguments</w:t>
      </w:r>
      <w:bookmarkEnd w:id="45"/>
    </w:p>
    <w:tbl>
      <w:tblPr>
        <w:tblW w:w="4989"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914"/>
        <w:gridCol w:w="6598"/>
        <w:gridCol w:w="1661"/>
      </w:tblGrid>
      <w:tr w:rsidR="00A25E13" w14:paraId="58AF46D0" w14:textId="77777777">
        <w:trPr>
          <w:tblHeader/>
          <w:tblCellSpacing w:w="15" w:type="dxa"/>
        </w:trPr>
        <w:tc>
          <w:tcPr>
            <w:tcW w:w="918"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F4265C5" w14:textId="77777777" w:rsidR="00A25E13" w:rsidRDefault="00000000">
            <w:pPr>
              <w:jc w:val="center"/>
              <w:rPr>
                <w:b/>
                <w:color w:val="000000"/>
              </w:rPr>
            </w:pPr>
            <w:r>
              <w:rPr>
                <w:rFonts w:ascii="SimSun" w:hAnsi="SimSun"/>
                <w:b/>
                <w:color w:val="000000"/>
                <w:lang w:bidi="ar"/>
              </w:rPr>
              <w:t>Argument</w:t>
            </w:r>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4712F5" w14:textId="77777777" w:rsidR="00A25E13" w:rsidRDefault="00000000">
            <w:pPr>
              <w:jc w:val="center"/>
              <w:rPr>
                <w:b/>
                <w:color w:val="000000"/>
              </w:rPr>
            </w:pPr>
            <w:r>
              <w:rPr>
                <w:rFonts w:ascii="SimSun" w:hAnsi="SimSun"/>
                <w:b/>
                <w:color w:val="000000"/>
                <w:lang w:bidi="ar"/>
              </w:rPr>
              <w:t>Description</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AEF30E" w14:textId="77777777" w:rsidR="00A25E13" w:rsidRDefault="00000000">
            <w:pPr>
              <w:jc w:val="center"/>
              <w:rPr>
                <w:b/>
                <w:color w:val="000000"/>
              </w:rPr>
            </w:pPr>
            <w:r>
              <w:rPr>
                <w:rFonts w:ascii="SimSun" w:hAnsi="SimSun"/>
                <w:b/>
                <w:color w:val="000000"/>
                <w:lang w:bidi="ar"/>
              </w:rPr>
              <w:t>Default</w:t>
            </w:r>
          </w:p>
        </w:tc>
      </w:tr>
      <w:tr w:rsidR="00A25E13" w14:paraId="67E1A7A7"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3C7486" w14:textId="77777777" w:rsidR="00A25E13" w:rsidRDefault="00000000">
            <w:pPr>
              <w:rPr>
                <w:color w:val="000000"/>
              </w:rPr>
            </w:pPr>
            <w:r>
              <w:rPr>
                <w:rStyle w:val="HTML-kod"/>
                <w:rFonts w:ascii="SimSun" w:hAnsi="SimSun" w:cs="SimSun"/>
                <w:color w:val="000000"/>
                <w:sz w:val="24"/>
                <w:szCs w:val="24"/>
                <w:lang w:bidi="ar"/>
              </w:rPr>
              <w:t>-g</w:t>
            </w:r>
            <w:r>
              <w:rPr>
                <w:rFonts w:ascii="SimSun" w:hAnsi="SimSun"/>
                <w:color w:val="000000"/>
                <w:lang w:bidi="ar"/>
              </w:rPr>
              <w:t xml:space="preserve">, </w:t>
            </w:r>
            <w:r>
              <w:rPr>
                <w:rStyle w:val="HTML-kod"/>
                <w:rFonts w:ascii="SimSun" w:hAnsi="SimSun" w:cs="SimSun"/>
                <w:color w:val="000000"/>
                <w:sz w:val="24"/>
                <w:szCs w:val="24"/>
                <w:lang w:bidi="ar"/>
              </w:rPr>
              <w:t>--gene</w:t>
            </w:r>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4F2626" w14:textId="77777777" w:rsidR="00A25E13" w:rsidRDefault="00000000">
            <w:pPr>
              <w:rPr>
                <w:color w:val="000000"/>
              </w:rPr>
            </w:pPr>
            <w:r>
              <w:rPr>
                <w:rFonts w:ascii="SimSun" w:hAnsi="SimSun"/>
                <w:color w:val="000000"/>
                <w:lang w:bidi="ar"/>
              </w:rPr>
              <w:t xml:space="preserve">Gene </w:t>
            </w:r>
            <w:proofErr w:type="spellStart"/>
            <w:r>
              <w:rPr>
                <w:rFonts w:ascii="SimSun" w:hAnsi="SimSun"/>
                <w:color w:val="000000"/>
                <w:lang w:bidi="ar"/>
              </w:rPr>
              <w:t>basename</w:t>
            </w:r>
            <w:proofErr w:type="spellEnd"/>
            <w:r>
              <w:rPr>
                <w:rFonts w:ascii="SimSun" w:hAnsi="SimSun"/>
                <w:color w:val="000000"/>
                <w:lang w:bidi="ar"/>
              </w:rPr>
              <w:t xml:space="preserve"> used for analysis and file matching</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77681C" w14:textId="77777777" w:rsidR="00A25E13" w:rsidRDefault="00000000">
            <w:pPr>
              <w:rPr>
                <w:color w:val="000000"/>
              </w:rPr>
            </w:pPr>
            <w:r>
              <w:rPr>
                <w:rStyle w:val="HTML-kod"/>
                <w:rFonts w:ascii="SimSun" w:hAnsi="SimSun" w:cs="SimSun"/>
                <w:color w:val="000000"/>
                <w:sz w:val="24"/>
                <w:szCs w:val="24"/>
                <w:lang w:bidi="ar"/>
              </w:rPr>
              <w:t>"GENE"</w:t>
            </w:r>
          </w:p>
        </w:tc>
      </w:tr>
      <w:tr w:rsidR="00A25E13" w14:paraId="51AEB72B"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E99552" w14:textId="77777777" w:rsidR="00A25E13" w:rsidRDefault="00000000">
            <w:pPr>
              <w:rPr>
                <w:rFonts w:ascii="SimSun" w:hAnsi="SimSun"/>
                <w:color w:val="000000"/>
                <w:lang w:bidi="ar"/>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i</w:t>
            </w:r>
            <w:proofErr w:type="spellEnd"/>
            <w:r>
              <w:rPr>
                <w:rFonts w:ascii="SimSun" w:hAnsi="SimSun"/>
                <w:color w:val="000000"/>
                <w:lang w:bidi="ar"/>
              </w:rPr>
              <w:t>,</w:t>
            </w:r>
          </w:p>
          <w:p w14:paraId="5A125AF5"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input_dir</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383FA0" w14:textId="77777777" w:rsidR="00A25E13" w:rsidRDefault="00000000">
            <w:pPr>
              <w:rPr>
                <w:color w:val="000000"/>
              </w:rPr>
            </w:pPr>
            <w:r>
              <w:rPr>
                <w:rFonts w:ascii="SimSun" w:hAnsi="SimSun"/>
                <w:color w:val="000000"/>
                <w:lang w:bidi="ar"/>
              </w:rPr>
              <w:t xml:space="preserve">Input directory containing all required files and subdirectories </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ED8FB4" w14:textId="77777777" w:rsidR="00A25E13" w:rsidRDefault="00000000">
            <w:pPr>
              <w:rPr>
                <w:color w:val="000000"/>
              </w:rPr>
            </w:pPr>
            <w:proofErr w:type="gramStart"/>
            <w:r>
              <w:rPr>
                <w:rStyle w:val="HTML-kod"/>
                <w:rFonts w:ascii="SimSun" w:hAnsi="SimSun" w:cs="SimSun"/>
                <w:color w:val="000000"/>
                <w:sz w:val="24"/>
                <w:szCs w:val="24"/>
                <w:lang w:bidi="ar"/>
              </w:rPr>
              <w:t>"."</w:t>
            </w:r>
            <w:r>
              <w:rPr>
                <w:rFonts w:ascii="SimSun" w:hAnsi="SimSun"/>
                <w:color w:val="000000"/>
                <w:lang w:bidi="ar"/>
              </w:rPr>
              <w:t>(</w:t>
            </w:r>
            <w:proofErr w:type="gramEnd"/>
            <w:r>
              <w:rPr>
                <w:rFonts w:ascii="SimSun" w:hAnsi="SimSun"/>
                <w:color w:val="000000"/>
                <w:lang w:bidi="ar"/>
              </w:rPr>
              <w:t>current directory)</w:t>
            </w:r>
          </w:p>
        </w:tc>
      </w:tr>
      <w:tr w:rsidR="00A25E13" w14:paraId="348F254E"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B5D11A" w14:textId="77777777" w:rsidR="00A25E13" w:rsidRDefault="00000000">
            <w:pPr>
              <w:rPr>
                <w:rFonts w:ascii="SimSun" w:hAnsi="SimSun"/>
                <w:color w:val="000000"/>
                <w:lang w:bidi="ar"/>
              </w:rPr>
            </w:pPr>
            <w:r>
              <w:rPr>
                <w:rStyle w:val="HTML-kod"/>
                <w:rFonts w:ascii="SimSun" w:hAnsi="SimSun" w:cs="SimSun"/>
                <w:color w:val="000000"/>
                <w:sz w:val="24"/>
                <w:szCs w:val="24"/>
                <w:lang w:bidi="ar"/>
              </w:rPr>
              <w:lastRenderedPageBreak/>
              <w:t>-o</w:t>
            </w:r>
            <w:r>
              <w:rPr>
                <w:rFonts w:ascii="SimSun" w:hAnsi="SimSun"/>
                <w:color w:val="000000"/>
                <w:lang w:bidi="ar"/>
              </w:rPr>
              <w:t>,</w:t>
            </w:r>
          </w:p>
          <w:p w14:paraId="78239C2C"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output_dir</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2B3A00" w14:textId="77777777" w:rsidR="00A25E13" w:rsidRDefault="00000000">
            <w:pPr>
              <w:rPr>
                <w:color w:val="000000"/>
              </w:rPr>
            </w:pPr>
            <w:r w:rsidRPr="00FC1E8B">
              <w:rPr>
                <w:rFonts w:ascii="SimSun" w:hAnsi="SimSun"/>
                <w:color w:val="000000"/>
                <w:lang w:bidi="ar"/>
              </w:rPr>
              <w:t>D</w:t>
            </w:r>
            <w:r>
              <w:rPr>
                <w:rFonts w:ascii="SimSun" w:hAnsi="SimSun"/>
                <w:color w:val="000000"/>
                <w:lang w:bidi="ar"/>
              </w:rPr>
              <w:t>irectory to store generated plots</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5CC8C5" w14:textId="77777777" w:rsidR="00A25E13" w:rsidRDefault="00000000">
            <w:pPr>
              <w:rPr>
                <w:color w:val="000000"/>
              </w:rPr>
            </w:pPr>
            <w:r>
              <w:rPr>
                <w:rStyle w:val="HTML-kod"/>
                <w:rFonts w:ascii="SimSun" w:hAnsi="SimSun" w:cs="SimSun"/>
                <w:color w:val="000000"/>
                <w:sz w:val="24"/>
                <w:szCs w:val="24"/>
                <w:lang w:bidi="ar"/>
              </w:rPr>
              <w:t>"</w:t>
            </w:r>
            <w:proofErr w:type="spellStart"/>
            <w:proofErr w:type="gramStart"/>
            <w:r>
              <w:rPr>
                <w:rStyle w:val="HTML-kod"/>
                <w:rFonts w:ascii="SimSun" w:hAnsi="SimSun" w:cs="SimSun"/>
                <w:color w:val="000000"/>
                <w:sz w:val="24"/>
                <w:szCs w:val="24"/>
                <w:lang w:bidi="ar"/>
              </w:rPr>
              <w:t>combined</w:t>
            </w:r>
            <w:proofErr w:type="gramEnd"/>
            <w:r>
              <w:rPr>
                <w:rStyle w:val="HTML-kod"/>
                <w:rFonts w:ascii="SimSun" w:hAnsi="SimSun" w:cs="SimSun"/>
                <w:color w:val="000000"/>
                <w:sz w:val="24"/>
                <w:szCs w:val="24"/>
                <w:lang w:bidi="ar"/>
              </w:rPr>
              <w:t>_results</w:t>
            </w:r>
            <w:proofErr w:type="spellEnd"/>
            <w:r>
              <w:rPr>
                <w:rStyle w:val="HTML-kod"/>
                <w:rFonts w:ascii="SimSun" w:hAnsi="SimSun" w:cs="SimSun"/>
                <w:color w:val="000000"/>
                <w:sz w:val="24"/>
                <w:szCs w:val="24"/>
                <w:lang w:bidi="ar"/>
              </w:rPr>
              <w:t>"</w:t>
            </w:r>
          </w:p>
        </w:tc>
      </w:tr>
      <w:tr w:rsidR="00A25E13" w14:paraId="2F666426"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96DED9" w14:textId="77777777" w:rsidR="00A25E13" w:rsidRDefault="00000000">
            <w:pPr>
              <w:rPr>
                <w:rFonts w:ascii="SimSun" w:hAnsi="SimSun"/>
                <w:color w:val="000000"/>
                <w:lang w:bidi="ar"/>
              </w:rPr>
            </w:pPr>
            <w:r>
              <w:rPr>
                <w:rStyle w:val="HTML-kod"/>
                <w:rFonts w:ascii="SimSun" w:hAnsi="SimSun" w:cs="SimSun"/>
                <w:color w:val="000000"/>
                <w:sz w:val="24"/>
                <w:szCs w:val="24"/>
                <w:lang w:bidi="ar"/>
              </w:rPr>
              <w:t>-s</w:t>
            </w:r>
            <w:r>
              <w:rPr>
                <w:rFonts w:ascii="SimSun" w:hAnsi="SimSun"/>
                <w:color w:val="000000"/>
                <w:lang w:bidi="ar"/>
              </w:rPr>
              <w:t>,</w:t>
            </w:r>
          </w:p>
          <w:p w14:paraId="20F02FE8" w14:textId="77777777" w:rsidR="00A25E13" w:rsidRDefault="00000000">
            <w:pPr>
              <w:rPr>
                <w:color w:val="000000"/>
              </w:rPr>
            </w:pPr>
            <w:r>
              <w:rPr>
                <w:rStyle w:val="HTML-kod"/>
                <w:rFonts w:ascii="SimSun" w:hAnsi="SimSun" w:cs="SimSun"/>
                <w:color w:val="000000"/>
                <w:sz w:val="24"/>
                <w:szCs w:val="24"/>
                <w:lang w:bidi="ar"/>
              </w:rPr>
              <w:t>--step</w:t>
            </w:r>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6AA189" w14:textId="77777777" w:rsidR="00A25E13" w:rsidRDefault="00000000">
            <w:pPr>
              <w:rPr>
                <w:rFonts w:ascii="SimSun" w:hAnsi="SimSun"/>
                <w:color w:val="000000"/>
                <w:lang w:bidi="ar"/>
              </w:rPr>
            </w:pPr>
            <w:r>
              <w:rPr>
                <w:rFonts w:ascii="SimSun" w:hAnsi="SimSun"/>
                <w:color w:val="000000"/>
                <w:lang w:bidi="ar"/>
              </w:rPr>
              <w:t>Workflow steps to run:</w:t>
            </w:r>
          </w:p>
          <w:p w14:paraId="4AC3DED5" w14:textId="77777777" w:rsidR="00A25E13" w:rsidRDefault="00000000">
            <w:pPr>
              <w:rPr>
                <w:rFonts w:ascii="SimSun" w:hAnsi="SimSun"/>
                <w:color w:val="000000"/>
                <w:lang w:bidi="ar"/>
              </w:rPr>
            </w:pPr>
            <w:r>
              <w:rPr>
                <w:rFonts w:ascii="SimSun" w:hAnsi="SimSun"/>
                <w:color w:val="000000"/>
                <w:lang w:bidi="ar"/>
              </w:rPr>
              <w:t>1 = Variability score calculation</w:t>
            </w:r>
          </w:p>
          <w:p w14:paraId="574877F4" w14:textId="77777777" w:rsidR="00A25E13" w:rsidRDefault="00000000">
            <w:pPr>
              <w:rPr>
                <w:rFonts w:ascii="SimSun" w:hAnsi="SimSun"/>
                <w:color w:val="000000"/>
                <w:lang w:bidi="ar"/>
              </w:rPr>
            </w:pPr>
            <w:r>
              <w:rPr>
                <w:rFonts w:ascii="SimSun" w:hAnsi="SimSun"/>
                <w:color w:val="000000"/>
                <w:lang w:bidi="ar"/>
              </w:rPr>
              <w:t>2 = Comparison with evolutionary metrics</w:t>
            </w:r>
          </w:p>
          <w:p w14:paraId="122EBF09" w14:textId="77777777" w:rsidR="00A25E13" w:rsidRDefault="00000000">
            <w:pPr>
              <w:rPr>
                <w:rFonts w:ascii="SimSun" w:hAnsi="SimSun"/>
                <w:color w:val="000000"/>
                <w:lang w:bidi="ar"/>
              </w:rPr>
            </w:pPr>
            <w:r>
              <w:rPr>
                <w:rFonts w:ascii="SimSun" w:hAnsi="SimSun"/>
                <w:color w:val="000000"/>
                <w:lang w:bidi="ar"/>
              </w:rPr>
              <w:t>3 = Haplotype analysis</w:t>
            </w:r>
          </w:p>
          <w:p w14:paraId="26636542" w14:textId="77777777" w:rsidR="00A25E13" w:rsidRDefault="00000000">
            <w:pPr>
              <w:rPr>
                <w:color w:val="000000"/>
              </w:rPr>
            </w:pPr>
            <w:r>
              <w:rPr>
                <w:rStyle w:val="Uwydatnienie"/>
                <w:rFonts w:ascii="SimSun" w:hAnsi="SimSun"/>
                <w:color w:val="000000"/>
                <w:lang w:bidi="ar"/>
              </w:rPr>
              <w:t>Step 2 requires Step 1</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30562A" w14:textId="77777777" w:rsidR="00A25E13" w:rsidRDefault="00000000">
            <w:pPr>
              <w:rPr>
                <w:color w:val="000000"/>
              </w:rPr>
            </w:pPr>
            <w:r>
              <w:rPr>
                <w:rStyle w:val="HTML-kod"/>
                <w:rFonts w:ascii="SimSun" w:hAnsi="SimSun" w:cs="SimSun"/>
                <w:color w:val="000000"/>
                <w:sz w:val="24"/>
                <w:szCs w:val="24"/>
                <w:lang w:bidi="ar"/>
              </w:rPr>
              <w:t>"1,2,3"</w:t>
            </w:r>
          </w:p>
        </w:tc>
      </w:tr>
      <w:tr w:rsidR="00A25E13" w14:paraId="29360C47"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1CC5F2"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msa_dir</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E29AFA" w14:textId="77777777" w:rsidR="00A25E13" w:rsidRDefault="00000000">
            <w:pPr>
              <w:rPr>
                <w:color w:val="000000"/>
              </w:rPr>
            </w:pPr>
            <w:r>
              <w:rPr>
                <w:rFonts w:ascii="SimSun" w:hAnsi="SimSun"/>
                <w:color w:val="000000"/>
                <w:lang w:bidi="ar"/>
              </w:rPr>
              <w:t>Directory containing multiple sequence alignments (MSA) and evolutionary matrices used in Step 2.</w:t>
            </w:r>
            <w:r w:rsidRPr="00FC1E8B">
              <w:rPr>
                <w:rFonts w:ascii="SimSun" w:hAnsi="SimSun"/>
                <w:color w:val="000000"/>
                <w:lang w:bidi="ar"/>
              </w:rPr>
              <w:t xml:space="preserve"> </w:t>
            </w:r>
            <w:r>
              <w:rPr>
                <w:rFonts w:ascii="SimSun" w:hAnsi="SimSun"/>
              </w:rPr>
              <w:t xml:space="preserve">Distance and </w:t>
            </w:r>
            <w:proofErr w:type="spellStart"/>
            <w:r>
              <w:rPr>
                <w:rFonts w:ascii="SimSun" w:hAnsi="SimSun"/>
              </w:rPr>
              <w:t>dN</w:t>
            </w:r>
            <w:proofErr w:type="spellEnd"/>
            <w:r>
              <w:rPr>
                <w:rFonts w:ascii="SimSun" w:hAnsi="SimSun"/>
              </w:rPr>
              <w:t>–</w:t>
            </w:r>
            <w:proofErr w:type="spellStart"/>
            <w:r>
              <w:rPr>
                <w:rFonts w:ascii="SimSun" w:hAnsi="SimSun"/>
              </w:rPr>
              <w:t>dS</w:t>
            </w:r>
            <w:proofErr w:type="spellEnd"/>
            <w:r>
              <w:rPr>
                <w:rFonts w:ascii="SimSun" w:hAnsi="SimSun"/>
              </w:rPr>
              <w:t xml:space="preserve"> matrices are </w:t>
            </w:r>
            <w:proofErr w:type="gramStart"/>
            <w:r>
              <w:rPr>
                <w:rFonts w:ascii="SimSun" w:hAnsi="SimSun"/>
              </w:rPr>
              <w:t>optional</w:t>
            </w:r>
            <w:r w:rsidRPr="00FC1E8B">
              <w:rPr>
                <w:rFonts w:ascii="SimSun" w:hAnsi="SimSun"/>
              </w:rPr>
              <w:t>,</w:t>
            </w:r>
            <w:proofErr w:type="gramEnd"/>
            <w:r>
              <w:rPr>
                <w:rFonts w:ascii="SimSun" w:hAnsi="SimSun"/>
              </w:rPr>
              <w:t xml:space="preserve"> the analysis runs if at least one of them is provided.</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6015ED"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msa</w:t>
            </w:r>
            <w:proofErr w:type="spellEnd"/>
            <w:r>
              <w:rPr>
                <w:rStyle w:val="HTML-kod"/>
                <w:rFonts w:ascii="SimSun" w:hAnsi="SimSun" w:cs="SimSun"/>
                <w:color w:val="000000"/>
                <w:sz w:val="24"/>
                <w:szCs w:val="24"/>
                <w:lang w:bidi="ar"/>
              </w:rPr>
              <w:t>"</w:t>
            </w:r>
          </w:p>
        </w:tc>
      </w:tr>
      <w:tr w:rsidR="00A25E13" w14:paraId="70D1C050"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81B7D8"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variant_missing_threshold</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7687DA" w14:textId="77777777" w:rsidR="00A25E13" w:rsidRDefault="00000000">
            <w:pPr>
              <w:rPr>
                <w:color w:val="000000"/>
              </w:rPr>
            </w:pPr>
            <w:r>
              <w:rPr>
                <w:rFonts w:ascii="SimSun" w:hAnsi="SimSun"/>
                <w:color w:val="000000"/>
                <w:lang w:bidi="ar"/>
              </w:rPr>
              <w:t>Maximum allowed proportion of missing genotype data per variant. Variants exceeding this threshold are removed before analysis.</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467A60" w14:textId="77777777" w:rsidR="00A25E13" w:rsidRDefault="00000000">
            <w:pPr>
              <w:rPr>
                <w:color w:val="000000"/>
              </w:rPr>
            </w:pPr>
            <w:r>
              <w:rPr>
                <w:rStyle w:val="HTML-kod"/>
                <w:rFonts w:ascii="SimSun" w:hAnsi="SimSun" w:cs="SimSun"/>
                <w:color w:val="000000"/>
                <w:sz w:val="24"/>
                <w:szCs w:val="24"/>
                <w:lang w:bidi="ar"/>
              </w:rPr>
              <w:t>0.5</w:t>
            </w:r>
          </w:p>
        </w:tc>
      </w:tr>
      <w:tr w:rsidR="00A25E13" w14:paraId="7BB51B77"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BBE9D"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sample_missing_threshold</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5C691F" w14:textId="77777777" w:rsidR="00A25E13" w:rsidRDefault="00000000">
            <w:pPr>
              <w:rPr>
                <w:color w:val="000000"/>
              </w:rPr>
            </w:pPr>
            <w:r>
              <w:rPr>
                <w:rFonts w:ascii="SimSun" w:hAnsi="SimSun"/>
                <w:color w:val="000000"/>
                <w:lang w:bidi="ar"/>
              </w:rPr>
              <w:t>Maximum allowed proportion of missing genotype data per sample. Samples exceeding this threshold are removed before analysis.</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39AD2A" w14:textId="77777777" w:rsidR="00A25E13" w:rsidRDefault="00000000">
            <w:pPr>
              <w:rPr>
                <w:color w:val="000000"/>
              </w:rPr>
            </w:pPr>
            <w:r>
              <w:rPr>
                <w:rStyle w:val="HTML-kod"/>
                <w:rFonts w:ascii="SimSun" w:hAnsi="SimSun" w:cs="SimSun"/>
                <w:color w:val="000000"/>
                <w:sz w:val="24"/>
                <w:szCs w:val="24"/>
                <w:lang w:bidi="ar"/>
              </w:rPr>
              <w:t>0.7</w:t>
            </w:r>
          </w:p>
        </w:tc>
      </w:tr>
      <w:tr w:rsidR="00A25E13" w14:paraId="30D332B8"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EBA421"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use_length_factor</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048898" w14:textId="77777777" w:rsidR="00A25E13" w:rsidRDefault="00000000">
            <w:pPr>
              <w:rPr>
                <w:color w:val="000000"/>
              </w:rPr>
            </w:pPr>
            <w:r>
              <w:rPr>
                <w:rFonts w:ascii="SimSun" w:hAnsi="SimSun"/>
                <w:color w:val="000000"/>
                <w:lang w:bidi="ar"/>
              </w:rPr>
              <w:t xml:space="preserve">If </w:t>
            </w:r>
            <w:r>
              <w:rPr>
                <w:rStyle w:val="HTML-kod"/>
                <w:rFonts w:ascii="SimSun" w:hAnsi="SimSun" w:cs="SimSun"/>
                <w:color w:val="000000"/>
                <w:sz w:val="24"/>
                <w:szCs w:val="24"/>
                <w:lang w:bidi="ar"/>
              </w:rPr>
              <w:t>TRUE</w:t>
            </w:r>
            <w:r>
              <w:rPr>
                <w:rFonts w:ascii="SimSun" w:hAnsi="SimSun"/>
                <w:color w:val="000000"/>
                <w:lang w:bidi="ar"/>
              </w:rPr>
              <w:t>, variant contribution to variability scores is weighted by variant length (relevant for INDELs and SVs).</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F8D369" w14:textId="77777777" w:rsidR="00A25E13" w:rsidRDefault="00000000">
            <w:pPr>
              <w:rPr>
                <w:color w:val="000000"/>
              </w:rPr>
            </w:pPr>
            <w:r>
              <w:rPr>
                <w:rStyle w:val="HTML-kod"/>
                <w:rFonts w:ascii="SimSun" w:hAnsi="SimSun" w:cs="SimSun"/>
                <w:color w:val="000000"/>
                <w:sz w:val="24"/>
                <w:szCs w:val="24"/>
                <w:lang w:bidi="ar"/>
              </w:rPr>
              <w:t>TRUE</w:t>
            </w:r>
          </w:p>
        </w:tc>
      </w:tr>
      <w:tr w:rsidR="00A25E13" w14:paraId="2BBF3AE2"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4D92F0" w14:textId="77777777" w:rsidR="00A25E13" w:rsidRDefault="00000000">
            <w:pPr>
              <w:rPr>
                <w:color w:val="000000"/>
              </w:rPr>
            </w:pPr>
            <w:r>
              <w:rPr>
                <w:rStyle w:val="HTML-kod"/>
                <w:rFonts w:ascii="SimSun" w:hAnsi="SimSun" w:cs="SimSun"/>
                <w:color w:val="000000"/>
                <w:sz w:val="24"/>
                <w:szCs w:val="24"/>
                <w:lang w:bidi="ar"/>
              </w:rPr>
              <w:t>--</w:t>
            </w:r>
            <w:proofErr w:type="spellStart"/>
            <w:r>
              <w:rPr>
                <w:rStyle w:val="HTML-kod"/>
                <w:rFonts w:ascii="SimSun" w:hAnsi="SimSun" w:cs="SimSun"/>
                <w:color w:val="000000"/>
                <w:sz w:val="24"/>
                <w:szCs w:val="24"/>
                <w:lang w:bidi="ar"/>
              </w:rPr>
              <w:t>normalize_by_samples</w:t>
            </w:r>
            <w:proofErr w:type="spellEnd"/>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0ACFB7" w14:textId="77777777" w:rsidR="00A25E13" w:rsidRDefault="00000000">
            <w:pPr>
              <w:rPr>
                <w:color w:val="000000"/>
              </w:rPr>
            </w:pPr>
            <w:r>
              <w:rPr>
                <w:rFonts w:ascii="SimSun" w:hAnsi="SimSun"/>
                <w:color w:val="000000"/>
                <w:lang w:bidi="ar"/>
              </w:rPr>
              <w:t xml:space="preserve">If </w:t>
            </w:r>
            <w:r>
              <w:rPr>
                <w:rStyle w:val="HTML-kod"/>
                <w:rFonts w:ascii="SimSun" w:hAnsi="SimSun" w:cs="SimSun"/>
                <w:color w:val="000000"/>
                <w:sz w:val="24"/>
                <w:szCs w:val="24"/>
                <w:lang w:bidi="ar"/>
              </w:rPr>
              <w:t>TRUE</w:t>
            </w:r>
            <w:r>
              <w:rPr>
                <w:rFonts w:ascii="SimSun" w:hAnsi="SimSun"/>
                <w:color w:val="000000"/>
                <w:lang w:bidi="ar"/>
              </w:rPr>
              <w:t>, variability scores are normalized by the number of available samples per region or gene.</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CF60BF" w14:textId="77777777" w:rsidR="00A25E13" w:rsidRDefault="00000000">
            <w:pPr>
              <w:rPr>
                <w:color w:val="000000"/>
              </w:rPr>
            </w:pPr>
            <w:r>
              <w:rPr>
                <w:rStyle w:val="HTML-kod"/>
                <w:rFonts w:ascii="SimSun" w:hAnsi="SimSun" w:cs="SimSun"/>
                <w:color w:val="000000"/>
                <w:sz w:val="24"/>
                <w:szCs w:val="24"/>
                <w:lang w:bidi="ar"/>
              </w:rPr>
              <w:t>TRUE</w:t>
            </w:r>
          </w:p>
        </w:tc>
      </w:tr>
      <w:tr w:rsidR="00A25E13" w14:paraId="0C3DC49C" w14:textId="77777777">
        <w:trPr>
          <w:tblCellSpacing w:w="15" w:type="dxa"/>
        </w:trPr>
        <w:tc>
          <w:tcPr>
            <w:tcW w:w="9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42AC1E" w14:textId="77777777" w:rsidR="00A25E13" w:rsidRDefault="00000000">
            <w:pPr>
              <w:rPr>
                <w:color w:val="000000"/>
              </w:rPr>
            </w:pPr>
            <w:r>
              <w:rPr>
                <w:rStyle w:val="HTML-kod"/>
                <w:rFonts w:ascii="SimSun" w:hAnsi="SimSun" w:cs="SimSun"/>
                <w:color w:val="000000"/>
                <w:sz w:val="24"/>
                <w:szCs w:val="24"/>
                <w:lang w:bidi="ar"/>
              </w:rPr>
              <w:t>--detailed</w:t>
            </w:r>
          </w:p>
        </w:tc>
        <w:tc>
          <w:tcPr>
            <w:tcW w:w="32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D1E7B2" w14:textId="77777777" w:rsidR="00A25E13" w:rsidRDefault="00000000">
            <w:pPr>
              <w:rPr>
                <w:color w:val="000000"/>
              </w:rPr>
            </w:pPr>
            <w:r>
              <w:rPr>
                <w:rFonts w:ascii="SimSun" w:hAnsi="SimSun"/>
                <w:color w:val="000000"/>
                <w:lang w:bidi="ar"/>
              </w:rPr>
              <w:t xml:space="preserve">If </w:t>
            </w:r>
            <w:r>
              <w:rPr>
                <w:rStyle w:val="HTML-kod"/>
                <w:rFonts w:ascii="SimSun" w:hAnsi="SimSun" w:cs="SimSun"/>
                <w:color w:val="000000"/>
                <w:sz w:val="24"/>
                <w:szCs w:val="24"/>
                <w:lang w:bidi="ar"/>
              </w:rPr>
              <w:t>TRUE</w:t>
            </w:r>
            <w:r>
              <w:rPr>
                <w:rFonts w:ascii="SimSun" w:hAnsi="SimSun"/>
                <w:color w:val="000000"/>
                <w:lang w:bidi="ar"/>
              </w:rPr>
              <w:t xml:space="preserve">, generates detailed regression summaries and diagnostic outputs for evolutionary </w:t>
            </w:r>
            <w:r w:rsidRPr="00FC1E8B">
              <w:rPr>
                <w:rFonts w:ascii="SimSun" w:hAnsi="SimSun"/>
                <w:color w:val="000000"/>
                <w:lang w:bidi="ar"/>
              </w:rPr>
              <w:t>metrics</w:t>
            </w:r>
            <w:r>
              <w:rPr>
                <w:rFonts w:ascii="SimSun" w:hAnsi="SimSun"/>
                <w:color w:val="000000"/>
                <w:lang w:bidi="ar"/>
              </w:rPr>
              <w:t xml:space="preserve"> analyses.</w:t>
            </w:r>
          </w:p>
        </w:tc>
        <w:tc>
          <w:tcPr>
            <w:tcW w:w="7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B2679D" w14:textId="77777777" w:rsidR="00A25E13" w:rsidRDefault="00000000">
            <w:pPr>
              <w:rPr>
                <w:color w:val="000000"/>
              </w:rPr>
            </w:pPr>
            <w:r>
              <w:rPr>
                <w:rStyle w:val="HTML-kod"/>
                <w:rFonts w:ascii="SimSun" w:hAnsi="SimSun" w:cs="SimSun"/>
                <w:color w:val="000000"/>
                <w:sz w:val="24"/>
                <w:szCs w:val="24"/>
                <w:lang w:bidi="ar"/>
              </w:rPr>
              <w:t>FALSE</w:t>
            </w:r>
          </w:p>
        </w:tc>
      </w:tr>
    </w:tbl>
    <w:p w14:paraId="38AC4E98" w14:textId="77777777" w:rsidR="00A25E13" w:rsidRDefault="00000000">
      <w:pPr>
        <w:pStyle w:val="Nagwek2"/>
        <w:rPr>
          <w:rFonts w:eastAsia="SimSun" w:cs="Times New Roman"/>
        </w:rPr>
      </w:pPr>
      <w:bookmarkStart w:id="46" w:name="_Toc217291928"/>
      <w:r>
        <w:rPr>
          <w:rFonts w:eastAsia="SimSun" w:cs="Times New Roman"/>
          <w:lang w:val="pl-PL"/>
        </w:rPr>
        <w:t>3</w:t>
      </w:r>
      <w:r>
        <w:rPr>
          <w:rFonts w:eastAsia="SimSun" w:cs="Times New Roman"/>
        </w:rPr>
        <w:t>.2 Input</w:t>
      </w:r>
      <w:bookmarkEnd w:id="46"/>
    </w:p>
    <w:p w14:paraId="454FE05B" w14:textId="77777777" w:rsidR="00A25E13" w:rsidRDefault="00000000">
      <w:pPr>
        <w:pStyle w:val="NormalnyWeb"/>
      </w:pPr>
      <w:r>
        <w:t xml:space="preserve">The combined analysis module requires gene-specific metadata, variant call files, and evolutionary data. Input files are read from the directories specified by </w:t>
      </w:r>
      <w:r>
        <w:rPr>
          <w:rStyle w:val="HTML-kod"/>
        </w:rPr>
        <w:t>--</w:t>
      </w:r>
      <w:proofErr w:type="spellStart"/>
      <w:r>
        <w:rPr>
          <w:rStyle w:val="HTML-kod"/>
        </w:rPr>
        <w:t>input_dir</w:t>
      </w:r>
      <w:proofErr w:type="spellEnd"/>
      <w:r>
        <w:t xml:space="preserve"> and </w:t>
      </w:r>
      <w:r>
        <w:rPr>
          <w:rStyle w:val="HTML-kod"/>
        </w:rPr>
        <w:t>--</w:t>
      </w:r>
      <w:proofErr w:type="spellStart"/>
      <w:r>
        <w:rPr>
          <w:rStyle w:val="HTML-kod"/>
        </w:rPr>
        <w:t>msa_dir</w:t>
      </w:r>
      <w:proofErr w:type="spellEnd"/>
      <w:r>
        <w:t>, following a standardized directory structure.</w:t>
      </w:r>
    </w:p>
    <w:p w14:paraId="245ED34F" w14:textId="77777777" w:rsidR="00A25E13" w:rsidRDefault="00000000">
      <w:pPr>
        <w:rPr>
          <w:b/>
          <w:bCs/>
        </w:rPr>
      </w:pPr>
      <w:r>
        <w:rPr>
          <w:b/>
          <w:bCs/>
        </w:rPr>
        <w:t>Variant and Metadata Input</w:t>
      </w:r>
    </w:p>
    <w:p w14:paraId="64DD45C7" w14:textId="77777777" w:rsidR="00A25E13" w:rsidRDefault="00000000">
      <w:r>
        <w:t xml:space="preserve">The directory specified by </w:t>
      </w:r>
      <w:r>
        <w:rPr>
          <w:rStyle w:val="HTML-kod"/>
        </w:rPr>
        <w:t>--</w:t>
      </w:r>
      <w:proofErr w:type="spellStart"/>
      <w:r>
        <w:rPr>
          <w:rStyle w:val="HTML-kod"/>
        </w:rPr>
        <w:t>input_dir</w:t>
      </w:r>
      <w:proofErr w:type="spellEnd"/>
      <w:r>
        <w:t xml:space="preserve"> must contain gene locus information, sample-to-region metadata, and VCF files for SNV, INDEL, and SV analyses.</w:t>
      </w:r>
      <w:r w:rsidRPr="00FC1E8B">
        <w:t xml:space="preserve"> </w:t>
      </w:r>
      <w:r>
        <w:t>Expected directory structure:</w:t>
      </w:r>
    </w:p>
    <w:p w14:paraId="17CAD975" w14:textId="77777777" w:rsidR="00A25E13" w:rsidRDefault="00000000">
      <w:pPr>
        <w:rPr>
          <w:rStyle w:val="HTML-kod"/>
        </w:rPr>
      </w:pPr>
      <w:r>
        <w:rPr>
          <w:rStyle w:val="HTML-kod"/>
        </w:rPr>
        <w:t>&lt;</w:t>
      </w:r>
      <w:proofErr w:type="spellStart"/>
      <w:r>
        <w:rPr>
          <w:rStyle w:val="HTML-kod"/>
        </w:rPr>
        <w:t>input_dir</w:t>
      </w:r>
      <w:proofErr w:type="spellEnd"/>
      <w:r>
        <w:rPr>
          <w:rStyle w:val="HTML-kod"/>
        </w:rPr>
        <w:t>&gt;/</w:t>
      </w:r>
    </w:p>
    <w:p w14:paraId="5C052223" w14:textId="77777777" w:rsidR="00A25E13" w:rsidRDefault="00000000">
      <w:pPr>
        <w:rPr>
          <w:rStyle w:val="HTML-kod"/>
        </w:rPr>
      </w:pPr>
      <w:r>
        <w:rPr>
          <w:rStyle w:val="HTML-kod"/>
        </w:rPr>
        <w:t xml:space="preserve">    &lt;GENE&gt;.xlsx</w:t>
      </w:r>
    </w:p>
    <w:p w14:paraId="4BFB813D" w14:textId="77777777" w:rsidR="00A25E13" w:rsidRDefault="00000000">
      <w:pPr>
        <w:rPr>
          <w:rStyle w:val="HTML-kod"/>
        </w:rPr>
      </w:pPr>
      <w:r>
        <w:rPr>
          <w:rStyle w:val="HTML-kod"/>
        </w:rPr>
        <w:t xml:space="preserve">    SampleArea.xlsx</w:t>
      </w:r>
    </w:p>
    <w:p w14:paraId="0A99E9EA" w14:textId="77777777" w:rsidR="00A25E13" w:rsidRDefault="00000000">
      <w:pPr>
        <w:rPr>
          <w:rStyle w:val="HTML-kod"/>
        </w:rPr>
      </w:pPr>
      <w:r>
        <w:rPr>
          <w:rStyle w:val="HTML-kod"/>
        </w:rPr>
        <w:t xml:space="preserve">    </w:t>
      </w:r>
      <w:proofErr w:type="spellStart"/>
      <w:r>
        <w:rPr>
          <w:rStyle w:val="HTML-kod"/>
        </w:rPr>
        <w:t>snv</w:t>
      </w:r>
      <w:proofErr w:type="spellEnd"/>
      <w:r>
        <w:rPr>
          <w:rStyle w:val="HTML-kod"/>
        </w:rPr>
        <w:t>/</w:t>
      </w:r>
    </w:p>
    <w:p w14:paraId="4DAF66EF" w14:textId="77777777" w:rsidR="00A25E13" w:rsidRDefault="00000000">
      <w:pPr>
        <w:rPr>
          <w:rStyle w:val="HTML-kod"/>
        </w:rPr>
      </w:pPr>
      <w:r>
        <w:rPr>
          <w:rStyle w:val="HTML-kod"/>
        </w:rPr>
        <w:t xml:space="preserve">        &lt;GENE&gt;_snv_vep_output.vcf</w:t>
      </w:r>
    </w:p>
    <w:p w14:paraId="5D0CD01D" w14:textId="77777777" w:rsidR="00A25E13" w:rsidRDefault="00000000">
      <w:pPr>
        <w:rPr>
          <w:rStyle w:val="HTML-kod"/>
        </w:rPr>
      </w:pPr>
      <w:r>
        <w:rPr>
          <w:rStyle w:val="HTML-kod"/>
        </w:rPr>
        <w:t xml:space="preserve">        &lt;GENE&gt;_snv_raw.vcf</w:t>
      </w:r>
    </w:p>
    <w:p w14:paraId="4F98DAF3" w14:textId="77777777" w:rsidR="00A25E13" w:rsidRDefault="00000000">
      <w:pPr>
        <w:rPr>
          <w:rStyle w:val="HTML-kod"/>
        </w:rPr>
      </w:pPr>
      <w:r>
        <w:rPr>
          <w:rStyle w:val="HTML-kod"/>
        </w:rPr>
        <w:lastRenderedPageBreak/>
        <w:t xml:space="preserve">    </w:t>
      </w:r>
      <w:r w:rsidRPr="00FC1E8B">
        <w:rPr>
          <w:rStyle w:val="HTML-kod"/>
        </w:rPr>
        <w:t>indel</w:t>
      </w:r>
      <w:r>
        <w:rPr>
          <w:rStyle w:val="HTML-kod"/>
        </w:rPr>
        <w:t>/</w:t>
      </w:r>
    </w:p>
    <w:p w14:paraId="36148421" w14:textId="77777777" w:rsidR="00A25E13" w:rsidRDefault="00000000">
      <w:pPr>
        <w:rPr>
          <w:rStyle w:val="HTML-kod"/>
        </w:rPr>
      </w:pPr>
      <w:r>
        <w:rPr>
          <w:rStyle w:val="HTML-kod"/>
        </w:rPr>
        <w:t xml:space="preserve">        &lt;GENE&gt;_</w:t>
      </w:r>
      <w:r w:rsidRPr="00FC1E8B">
        <w:rPr>
          <w:rStyle w:val="HTML-kod"/>
        </w:rPr>
        <w:t>indel</w:t>
      </w:r>
      <w:r>
        <w:rPr>
          <w:rStyle w:val="HTML-kod"/>
        </w:rPr>
        <w:t>_vep_output.vcf</w:t>
      </w:r>
    </w:p>
    <w:p w14:paraId="4C1DB663" w14:textId="77777777" w:rsidR="00A25E13" w:rsidRDefault="00000000">
      <w:pPr>
        <w:rPr>
          <w:rStyle w:val="HTML-kod"/>
        </w:rPr>
      </w:pPr>
      <w:r>
        <w:rPr>
          <w:rStyle w:val="HTML-kod"/>
        </w:rPr>
        <w:t xml:space="preserve">        &lt;GENE&gt;_</w:t>
      </w:r>
      <w:r w:rsidRPr="00FC1E8B">
        <w:rPr>
          <w:rStyle w:val="HTML-kod"/>
        </w:rPr>
        <w:t>indel</w:t>
      </w:r>
      <w:r>
        <w:rPr>
          <w:rStyle w:val="HTML-kod"/>
        </w:rPr>
        <w:t>_raw.vcf</w:t>
      </w:r>
    </w:p>
    <w:p w14:paraId="2AEAC9FC" w14:textId="77777777" w:rsidR="00A25E13" w:rsidRDefault="00000000">
      <w:pPr>
        <w:rPr>
          <w:rStyle w:val="HTML-kod"/>
        </w:rPr>
      </w:pPr>
      <w:r>
        <w:rPr>
          <w:rStyle w:val="HTML-kod"/>
        </w:rPr>
        <w:t xml:space="preserve">    </w:t>
      </w:r>
      <w:proofErr w:type="spellStart"/>
      <w:r>
        <w:rPr>
          <w:rStyle w:val="HTML-kod"/>
        </w:rPr>
        <w:t>sv</w:t>
      </w:r>
      <w:proofErr w:type="spellEnd"/>
      <w:r>
        <w:rPr>
          <w:rStyle w:val="HTML-kod"/>
        </w:rPr>
        <w:t>/</w:t>
      </w:r>
    </w:p>
    <w:p w14:paraId="0C53901B" w14:textId="77777777" w:rsidR="00A25E13" w:rsidRDefault="00000000">
      <w:pPr>
        <w:rPr>
          <w:rStyle w:val="HTML-kod"/>
        </w:rPr>
      </w:pPr>
      <w:r>
        <w:rPr>
          <w:rStyle w:val="HTML-kod"/>
        </w:rPr>
        <w:t xml:space="preserve">    </w:t>
      </w:r>
      <w:r w:rsidRPr="00FC1E8B">
        <w:rPr>
          <w:rStyle w:val="HTML-kod"/>
        </w:rPr>
        <w:t xml:space="preserve"> </w:t>
      </w:r>
      <w:r>
        <w:rPr>
          <w:rStyle w:val="HTML-kod"/>
        </w:rPr>
        <w:t xml:space="preserve">   &lt;GENE&gt;_sv_vep_output.vcf</w:t>
      </w:r>
    </w:p>
    <w:p w14:paraId="7CCC2130" w14:textId="77777777" w:rsidR="00A25E13" w:rsidRDefault="00000000">
      <w:pPr>
        <w:rPr>
          <w:rStyle w:val="HTML-kod"/>
        </w:rPr>
      </w:pPr>
      <w:r>
        <w:rPr>
          <w:rStyle w:val="HTML-kod"/>
        </w:rPr>
        <w:t xml:space="preserve">        &lt;GENE&gt;_sv_raw.vcf</w:t>
      </w:r>
    </w:p>
    <w:p w14:paraId="3E223648" w14:textId="77777777" w:rsidR="00A25E13" w:rsidRDefault="00A25E13">
      <w:pPr>
        <w:rPr>
          <w:rFonts w:ascii="SimSun" w:hAnsi="SimSun"/>
        </w:rPr>
      </w:pPr>
    </w:p>
    <w:p w14:paraId="41894E22" w14:textId="77777777" w:rsidR="00A25E13" w:rsidRDefault="00000000">
      <w:r>
        <w:t xml:space="preserve">The structure and required files in </w:t>
      </w:r>
      <w:r>
        <w:rPr>
          <w:rStyle w:val="HTML-kod"/>
        </w:rPr>
        <w:t>--</w:t>
      </w:r>
      <w:proofErr w:type="spellStart"/>
      <w:r>
        <w:rPr>
          <w:rStyle w:val="HTML-kod"/>
        </w:rPr>
        <w:t>input_dir</w:t>
      </w:r>
      <w:proofErr w:type="spellEnd"/>
      <w:r>
        <w:t xml:space="preserve"> are described in Section 2.2.1–2.2.4.</w:t>
      </w:r>
    </w:p>
    <w:p w14:paraId="4B87505B" w14:textId="77777777" w:rsidR="00A25E13" w:rsidRDefault="00A25E13"/>
    <w:p w14:paraId="2122A361" w14:textId="77777777" w:rsidR="00A25E13" w:rsidRDefault="00000000">
      <w:pPr>
        <w:rPr>
          <w:b/>
          <w:bCs/>
        </w:rPr>
      </w:pPr>
      <w:r>
        <w:rPr>
          <w:b/>
          <w:bCs/>
        </w:rPr>
        <w:t>Evolutionary Input (Step 2 only)</w:t>
      </w:r>
    </w:p>
    <w:p w14:paraId="48E27E6E" w14:textId="77777777" w:rsidR="00A25E13" w:rsidRDefault="00000000">
      <w:pPr>
        <w:jc w:val="both"/>
      </w:pPr>
      <w:r w:rsidRPr="00FC1E8B">
        <w:t>The directory specified by --</w:t>
      </w:r>
      <w:proofErr w:type="spellStart"/>
      <w:r w:rsidRPr="00FC1E8B">
        <w:t>msa_dir</w:t>
      </w:r>
      <w:proofErr w:type="spellEnd"/>
      <w:r w:rsidRPr="00FC1E8B">
        <w:t xml:space="preserve"> contains multiple sequence alignments (MSA) and evolutionary metrics, including pairwise distance matrices and/or pairwise </w:t>
      </w:r>
      <w:proofErr w:type="spellStart"/>
      <w:r w:rsidRPr="00FC1E8B">
        <w:t>dN</w:t>
      </w:r>
      <w:proofErr w:type="spellEnd"/>
      <w:r w:rsidRPr="00FC1E8B">
        <w:t>–</w:t>
      </w:r>
      <w:proofErr w:type="spellStart"/>
      <w:r w:rsidRPr="00FC1E8B">
        <w:t>dS</w:t>
      </w:r>
      <w:proofErr w:type="spellEnd"/>
      <w:r w:rsidRPr="00FC1E8B">
        <w:t xml:space="preserve"> matrices. T</w:t>
      </w:r>
      <w:r>
        <w:t xml:space="preserve">he expected </w:t>
      </w:r>
      <w:r>
        <w:rPr>
          <w:rStyle w:val="HTML-kod"/>
        </w:rPr>
        <w:t>--</w:t>
      </w:r>
      <w:proofErr w:type="spellStart"/>
      <w:r w:rsidRPr="00FC1E8B">
        <w:rPr>
          <w:rStyle w:val="HTML-kod"/>
        </w:rPr>
        <w:t>msa</w:t>
      </w:r>
      <w:r>
        <w:rPr>
          <w:rStyle w:val="HTML-kod"/>
        </w:rPr>
        <w:t>_dir</w:t>
      </w:r>
      <w:proofErr w:type="spellEnd"/>
      <w:r w:rsidRPr="00FC1E8B">
        <w:rPr>
          <w:rStyle w:val="HTML-kod"/>
        </w:rPr>
        <w:t xml:space="preserve"> </w:t>
      </w:r>
      <w:r>
        <w:t>directory structure is:</w:t>
      </w:r>
    </w:p>
    <w:p w14:paraId="341912A9" w14:textId="77777777" w:rsidR="00A25E13" w:rsidRDefault="00A25E13">
      <w:pPr>
        <w:ind w:firstLine="420"/>
      </w:pPr>
    </w:p>
    <w:p w14:paraId="40EDA8EC" w14:textId="77777777" w:rsidR="00A25E13" w:rsidRDefault="00000000">
      <w:pPr>
        <w:rPr>
          <w:rStyle w:val="HTML-kod"/>
        </w:rPr>
      </w:pPr>
      <w:r>
        <w:rPr>
          <w:rStyle w:val="HTML-kod"/>
        </w:rPr>
        <w:t>&lt;</w:t>
      </w:r>
      <w:proofErr w:type="spellStart"/>
      <w:r w:rsidRPr="00FC1E8B">
        <w:rPr>
          <w:rStyle w:val="HTML-kod"/>
        </w:rPr>
        <w:t>msa</w:t>
      </w:r>
      <w:r>
        <w:rPr>
          <w:rStyle w:val="HTML-kod"/>
        </w:rPr>
        <w:t>_dir</w:t>
      </w:r>
      <w:proofErr w:type="spellEnd"/>
      <w:r>
        <w:rPr>
          <w:rStyle w:val="HTML-kod"/>
        </w:rPr>
        <w:t>&gt;/</w:t>
      </w:r>
    </w:p>
    <w:p w14:paraId="7876432B" w14:textId="77777777" w:rsidR="00A25E13" w:rsidRPr="00FC1E8B" w:rsidRDefault="00000000">
      <w:pPr>
        <w:rPr>
          <w:rStyle w:val="HTML-kod"/>
        </w:rPr>
      </w:pPr>
      <w:r>
        <w:rPr>
          <w:rStyle w:val="HTML-kod"/>
        </w:rPr>
        <w:t xml:space="preserve">    &lt;GENE&gt;*.</w:t>
      </w:r>
      <w:proofErr w:type="spellStart"/>
      <w:r>
        <w:rPr>
          <w:rStyle w:val="HTML-kod"/>
        </w:rPr>
        <w:t>fas</w:t>
      </w:r>
      <w:proofErr w:type="spellEnd"/>
      <w:r>
        <w:rPr>
          <w:rStyle w:val="HTML-kod"/>
        </w:rPr>
        <w:t xml:space="preserve"> / &lt;GENE&gt;</w:t>
      </w:r>
      <w:proofErr w:type="gramStart"/>
      <w:r>
        <w:rPr>
          <w:rStyle w:val="HTML-kod"/>
        </w:rPr>
        <w:t>*.</w:t>
      </w:r>
      <w:proofErr w:type="spellStart"/>
      <w:r>
        <w:rPr>
          <w:rStyle w:val="HTML-kod"/>
        </w:rPr>
        <w:t>fasta</w:t>
      </w:r>
      <w:proofErr w:type="spellEnd"/>
      <w:proofErr w:type="gramEnd"/>
    </w:p>
    <w:p w14:paraId="6BFBB5DD" w14:textId="77777777" w:rsidR="00A25E13" w:rsidRDefault="00000000">
      <w:pPr>
        <w:ind w:firstLine="400"/>
        <w:rPr>
          <w:rStyle w:val="HTML-kod"/>
        </w:rPr>
      </w:pPr>
      <w:r w:rsidRPr="00FC1E8B">
        <w:rPr>
          <w:rStyle w:val="HTML-kod"/>
        </w:rPr>
        <w:t>distance</w:t>
      </w:r>
      <w:r>
        <w:rPr>
          <w:rStyle w:val="HTML-kod"/>
        </w:rPr>
        <w:t>/</w:t>
      </w:r>
    </w:p>
    <w:p w14:paraId="327CD932" w14:textId="77777777" w:rsidR="00A25E13" w:rsidRPr="00FC1E8B" w:rsidRDefault="00000000">
      <w:pPr>
        <w:ind w:left="420" w:firstLine="400"/>
        <w:rPr>
          <w:rStyle w:val="HTML-kod"/>
        </w:rPr>
      </w:pPr>
      <w:r w:rsidRPr="00FC1E8B">
        <w:rPr>
          <w:rStyle w:val="HTML-kod"/>
        </w:rPr>
        <w:t>*.txt</w:t>
      </w:r>
    </w:p>
    <w:p w14:paraId="7AA51B04" w14:textId="77777777" w:rsidR="00A25E13" w:rsidRDefault="00000000">
      <w:pPr>
        <w:ind w:firstLine="420"/>
        <w:rPr>
          <w:rStyle w:val="HTML-kod"/>
        </w:rPr>
      </w:pPr>
      <w:proofErr w:type="spellStart"/>
      <w:r w:rsidRPr="00FC1E8B">
        <w:rPr>
          <w:rStyle w:val="HTML-kod"/>
        </w:rPr>
        <w:t>dN-dS</w:t>
      </w:r>
      <w:proofErr w:type="spellEnd"/>
      <w:r>
        <w:rPr>
          <w:rStyle w:val="HTML-kod"/>
        </w:rPr>
        <w:t>/</w:t>
      </w:r>
    </w:p>
    <w:p w14:paraId="2B0A7013" w14:textId="77777777" w:rsidR="00A25E13" w:rsidRPr="00FC1E8B" w:rsidRDefault="00000000">
      <w:pPr>
        <w:ind w:left="420" w:firstLine="420"/>
        <w:rPr>
          <w:rStyle w:val="HTML-kod"/>
        </w:rPr>
      </w:pPr>
      <w:r w:rsidRPr="00FC1E8B">
        <w:rPr>
          <w:rStyle w:val="HTML-kod"/>
        </w:rPr>
        <w:t>*.txt</w:t>
      </w:r>
    </w:p>
    <w:p w14:paraId="4A7A5A0D" w14:textId="77777777" w:rsidR="00A25E13" w:rsidRPr="00FC1E8B" w:rsidRDefault="00A25E13"/>
    <w:p w14:paraId="52DD73B2" w14:textId="77777777" w:rsidR="00A25E13" w:rsidRDefault="00000000">
      <w:r>
        <w:t>Either one or both evolutionary metrics subdirectories may be present:</w:t>
      </w:r>
    </w:p>
    <w:p w14:paraId="14AC5EBD" w14:textId="77777777" w:rsidR="00A25E13" w:rsidRDefault="00000000">
      <w:pPr>
        <w:numPr>
          <w:ilvl w:val="0"/>
          <w:numId w:val="44"/>
        </w:numPr>
      </w:pPr>
      <w:r>
        <w:t xml:space="preserve">If only </w:t>
      </w:r>
      <w:r>
        <w:rPr>
          <w:rStyle w:val="HTML-kod"/>
        </w:rPr>
        <w:t>distance/</w:t>
      </w:r>
      <w:r>
        <w:t xml:space="preserve"> is provided, distance-based metrics are computed.</w:t>
      </w:r>
    </w:p>
    <w:p w14:paraId="33BB41CB" w14:textId="77777777" w:rsidR="00A25E13" w:rsidRDefault="00000000">
      <w:pPr>
        <w:numPr>
          <w:ilvl w:val="0"/>
          <w:numId w:val="44"/>
        </w:numPr>
      </w:pPr>
      <w:r>
        <w:t xml:space="preserve">If only </w:t>
      </w:r>
      <w:proofErr w:type="spellStart"/>
      <w:r>
        <w:rPr>
          <w:rStyle w:val="HTML-kod"/>
        </w:rPr>
        <w:t>dn</w:t>
      </w:r>
      <w:proofErr w:type="spellEnd"/>
      <w:r>
        <w:rPr>
          <w:rStyle w:val="HTML-kod"/>
        </w:rPr>
        <w:t>-ds/</w:t>
      </w:r>
      <w:r>
        <w:t xml:space="preserve"> is provided, selection-based metrics are computed.</w:t>
      </w:r>
    </w:p>
    <w:p w14:paraId="31D7C703" w14:textId="77777777" w:rsidR="00A25E13" w:rsidRDefault="00000000">
      <w:pPr>
        <w:numPr>
          <w:ilvl w:val="0"/>
          <w:numId w:val="44"/>
        </w:numPr>
      </w:pPr>
      <w:r>
        <w:t>If both are provided, both analyses are performed</w:t>
      </w:r>
      <w:r w:rsidRPr="00FC1E8B">
        <w:t xml:space="preserve"> and compared.</w:t>
      </w:r>
    </w:p>
    <w:p w14:paraId="3DFA95C2" w14:textId="77777777" w:rsidR="00A25E13" w:rsidRDefault="00000000">
      <w:pPr>
        <w:pStyle w:val="Nagwek3"/>
        <w:rPr>
          <w:rStyle w:val="HTML-kod"/>
        </w:rPr>
      </w:pPr>
      <w:bookmarkStart w:id="47" w:name="_Toc217291929"/>
      <w:r w:rsidRPr="00FC1E8B">
        <w:t>3.2.1 FASTA sequence files</w:t>
      </w:r>
      <w:bookmarkEnd w:id="47"/>
    </w:p>
    <w:p w14:paraId="514FFAE2" w14:textId="77777777" w:rsidR="00A25E13" w:rsidRDefault="00000000">
      <w:pPr>
        <w:pStyle w:val="NormalnyWeb"/>
        <w:jc w:val="both"/>
      </w:pPr>
      <w:r w:rsidRPr="00FC1E8B">
        <w:t>One or more FASTA files (</w:t>
      </w:r>
      <w:r>
        <w:rPr>
          <w:rStyle w:val="HTML-kod"/>
        </w:rPr>
        <w:t>&lt;GENE&gt;*.</w:t>
      </w:r>
      <w:proofErr w:type="spellStart"/>
      <w:r>
        <w:rPr>
          <w:rStyle w:val="HTML-kod"/>
        </w:rPr>
        <w:t>fas</w:t>
      </w:r>
      <w:proofErr w:type="spellEnd"/>
      <w:r>
        <w:rPr>
          <w:rStyle w:val="HTML-kod"/>
        </w:rPr>
        <w:t xml:space="preserve"> / &lt;GENE&gt;</w:t>
      </w:r>
      <w:proofErr w:type="gramStart"/>
      <w:r>
        <w:rPr>
          <w:rStyle w:val="HTML-kod"/>
        </w:rPr>
        <w:t>*.</w:t>
      </w:r>
      <w:proofErr w:type="spellStart"/>
      <w:r>
        <w:rPr>
          <w:rStyle w:val="HTML-kod"/>
        </w:rPr>
        <w:t>fasta</w:t>
      </w:r>
      <w:proofErr w:type="spellEnd"/>
      <w:proofErr w:type="gramEnd"/>
      <w:r w:rsidRPr="00FC1E8B">
        <w:rPr>
          <w:rStyle w:val="HTML-kod"/>
          <w:sz w:val="24"/>
          <w:szCs w:val="24"/>
        </w:rPr>
        <w:t>)</w:t>
      </w:r>
      <w:r w:rsidRPr="00FC1E8B">
        <w:t xml:space="preserve"> </w:t>
      </w:r>
      <w:proofErr w:type="gramStart"/>
      <w:r w:rsidRPr="00FC1E8B">
        <w:t>containing</w:t>
      </w:r>
      <w:proofErr w:type="gramEnd"/>
      <w:r w:rsidRPr="00FC1E8B">
        <w:t xml:space="preserve"> multiple sequences alignments, nucleotide or amino acid sequences for the genes of interest. The pipeline does not rely on alignment content or sequence length. Only sequence identifiers are used to define homologous relationships between species.</w:t>
      </w:r>
    </w:p>
    <w:p w14:paraId="04588DEA" w14:textId="77777777" w:rsidR="00A25E13" w:rsidRPr="00FC1E8B" w:rsidRDefault="00000000">
      <w:pPr>
        <w:jc w:val="both"/>
      </w:pPr>
      <w:r w:rsidRPr="00FC1E8B">
        <w:t>Each FASTA file must contain:</w:t>
      </w:r>
    </w:p>
    <w:p w14:paraId="54490D5E" w14:textId="77777777" w:rsidR="00A25E13" w:rsidRPr="00FC1E8B" w:rsidRDefault="00000000">
      <w:pPr>
        <w:numPr>
          <w:ilvl w:val="0"/>
          <w:numId w:val="45"/>
        </w:numPr>
        <w:jc w:val="both"/>
      </w:pPr>
      <w:r w:rsidRPr="00FC1E8B">
        <w:t>one or more human sequence ending with _</w:t>
      </w:r>
      <w:proofErr w:type="spellStart"/>
      <w:r w:rsidRPr="00FC1E8B">
        <w:t>Hsa</w:t>
      </w:r>
      <w:proofErr w:type="spellEnd"/>
      <w:r w:rsidRPr="00FC1E8B">
        <w:t xml:space="preserve"> (e.g. </w:t>
      </w:r>
      <w:r w:rsidRPr="00FC1E8B">
        <w:rPr>
          <w:rStyle w:val="HTML-kod"/>
        </w:rPr>
        <w:t>GENE1_Hsa</w:t>
      </w:r>
      <w:r w:rsidRPr="00FC1E8B">
        <w:t>),</w:t>
      </w:r>
    </w:p>
    <w:p w14:paraId="1192B44E" w14:textId="77777777" w:rsidR="00A25E13" w:rsidRPr="00FC1E8B" w:rsidRDefault="00000000">
      <w:pPr>
        <w:numPr>
          <w:ilvl w:val="0"/>
          <w:numId w:val="45"/>
        </w:numPr>
        <w:jc w:val="both"/>
      </w:pPr>
      <w:r w:rsidRPr="00FC1E8B">
        <w:t>one or more non-human homologous sequences:</w:t>
      </w:r>
    </w:p>
    <w:p w14:paraId="441BD00E" w14:textId="77777777" w:rsidR="00A25E13" w:rsidRPr="00FC1E8B" w:rsidRDefault="00A25E13">
      <w:pPr>
        <w:jc w:val="both"/>
      </w:pPr>
    </w:p>
    <w:p w14:paraId="7A097A01" w14:textId="77777777" w:rsidR="00A25E13" w:rsidRDefault="00000000">
      <w:pPr>
        <w:jc w:val="both"/>
        <w:rPr>
          <w:lang w:val="pl-PL"/>
        </w:rPr>
      </w:pPr>
      <w:proofErr w:type="spellStart"/>
      <w:r>
        <w:rPr>
          <w:lang w:val="pl-PL"/>
        </w:rPr>
        <w:t>Sequence</w:t>
      </w:r>
      <w:proofErr w:type="spellEnd"/>
      <w:r>
        <w:rPr>
          <w:lang w:val="pl-PL"/>
        </w:rPr>
        <w:t xml:space="preserve"> </w:t>
      </w:r>
      <w:proofErr w:type="spellStart"/>
      <w:r>
        <w:rPr>
          <w:lang w:val="pl-PL"/>
        </w:rPr>
        <w:t>inclusion</w:t>
      </w:r>
      <w:proofErr w:type="spellEnd"/>
      <w:r>
        <w:rPr>
          <w:lang w:val="pl-PL"/>
        </w:rPr>
        <w:t xml:space="preserve"> </w:t>
      </w:r>
      <w:proofErr w:type="spellStart"/>
      <w:r>
        <w:rPr>
          <w:lang w:val="pl-PL"/>
        </w:rPr>
        <w:t>rules</w:t>
      </w:r>
      <w:proofErr w:type="spellEnd"/>
      <w:r>
        <w:rPr>
          <w:lang w:val="pl-PL"/>
        </w:rPr>
        <w:t>:</w:t>
      </w:r>
    </w:p>
    <w:p w14:paraId="589A7F28" w14:textId="77777777" w:rsidR="00A25E13" w:rsidRPr="00FC1E8B" w:rsidRDefault="00000000">
      <w:pPr>
        <w:numPr>
          <w:ilvl w:val="0"/>
          <w:numId w:val="46"/>
        </w:numPr>
        <w:jc w:val="both"/>
      </w:pPr>
      <w:r w:rsidRPr="00FC1E8B">
        <w:t>The gene prefix is inferred from the human sequence name.</w:t>
      </w:r>
    </w:p>
    <w:p w14:paraId="3A0D190B" w14:textId="77777777" w:rsidR="00A25E13" w:rsidRPr="00FC1E8B" w:rsidRDefault="00000000">
      <w:pPr>
        <w:numPr>
          <w:ilvl w:val="0"/>
          <w:numId w:val="45"/>
        </w:numPr>
        <w:jc w:val="both"/>
      </w:pPr>
      <w:r w:rsidRPr="00FC1E8B">
        <w:t xml:space="preserve">Any sequence starting with this prefix followed by </w:t>
      </w:r>
      <w:r w:rsidRPr="00FC1E8B">
        <w:rPr>
          <w:rStyle w:val="HTML-kod"/>
        </w:rPr>
        <w:t>_, -, −</w:t>
      </w:r>
      <w:r w:rsidRPr="00FC1E8B">
        <w:t xml:space="preserve">, or no separator is accepted (e.g. </w:t>
      </w:r>
      <w:r w:rsidRPr="00FC1E8B">
        <w:rPr>
          <w:rStyle w:val="HTML-kod"/>
        </w:rPr>
        <w:t>GENE1_Mmu, GENE1-Ptr, GENE12</w:t>
      </w:r>
      <w:r w:rsidRPr="00FC1E8B">
        <w:t>),</w:t>
      </w:r>
    </w:p>
    <w:p w14:paraId="238689F9" w14:textId="77777777" w:rsidR="00A25E13" w:rsidRPr="00FC1E8B" w:rsidRDefault="00000000">
      <w:pPr>
        <w:numPr>
          <w:ilvl w:val="0"/>
          <w:numId w:val="45"/>
        </w:numPr>
        <w:jc w:val="both"/>
      </w:pPr>
      <w:r w:rsidRPr="00FC1E8B">
        <w:t xml:space="preserve">Sequences starting with a different prefix (e.g. </w:t>
      </w:r>
      <w:r w:rsidRPr="00FC1E8B">
        <w:rPr>
          <w:rStyle w:val="HTML-kod"/>
        </w:rPr>
        <w:t>GENE10_Mmu</w:t>
      </w:r>
      <w:r w:rsidRPr="00FC1E8B">
        <w:t>) are excluded.</w:t>
      </w:r>
    </w:p>
    <w:p w14:paraId="7B67DA2A" w14:textId="77777777" w:rsidR="00A25E13" w:rsidRDefault="00000000">
      <w:pPr>
        <w:ind w:left="420"/>
        <w:jc w:val="center"/>
      </w:pPr>
      <w:r>
        <w:rPr>
          <w:noProof/>
        </w:rPr>
        <w:lastRenderedPageBreak/>
        <w:drawing>
          <wp:inline distT="0" distB="0" distL="114300" distR="114300" wp14:anchorId="1DFD1BCF" wp14:editId="1220911E">
            <wp:extent cx="1308735" cy="1939290"/>
            <wp:effectExtent l="0" t="0" r="12065" b="381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3"/>
                    <a:stretch>
                      <a:fillRect/>
                    </a:stretch>
                  </pic:blipFill>
                  <pic:spPr>
                    <a:xfrm>
                      <a:off x="0" y="0"/>
                      <a:ext cx="1308735" cy="1939290"/>
                    </a:xfrm>
                    <a:prstGeom prst="rect">
                      <a:avLst/>
                    </a:prstGeom>
                    <a:noFill/>
                    <a:ln>
                      <a:noFill/>
                    </a:ln>
                  </pic:spPr>
                </pic:pic>
              </a:graphicData>
            </a:graphic>
          </wp:inline>
        </w:drawing>
      </w:r>
    </w:p>
    <w:p w14:paraId="5A296CC0" w14:textId="77777777" w:rsidR="00A25E13" w:rsidRPr="00FC1E8B" w:rsidRDefault="00000000">
      <w:pPr>
        <w:ind w:left="420"/>
        <w:jc w:val="center"/>
        <w:rPr>
          <w:rStyle w:val="HTML-kod"/>
        </w:rPr>
      </w:pPr>
      <w:r>
        <w:rPr>
          <w:rFonts w:cs="Times New Roman"/>
        </w:rPr>
        <w:t>Figure 1</w:t>
      </w:r>
      <w:r w:rsidRPr="00FC1E8B">
        <w:rPr>
          <w:rFonts w:cs="Times New Roman"/>
        </w:rPr>
        <w:t xml:space="preserve">4 </w:t>
      </w:r>
      <w:r>
        <w:rPr>
          <w:rFonts w:cs="Times New Roman"/>
        </w:rPr>
        <w:t>example file</w:t>
      </w:r>
      <w:r w:rsidRPr="00FC1E8B">
        <w:rPr>
          <w:rFonts w:cs="Times New Roman"/>
        </w:rPr>
        <w:t xml:space="preserve"> </w:t>
      </w:r>
      <w:proofErr w:type="spellStart"/>
      <w:r w:rsidRPr="00FC1E8B">
        <w:rPr>
          <w:rStyle w:val="HTML-kod"/>
        </w:rPr>
        <w:t>GENE_A.fas</w:t>
      </w:r>
      <w:proofErr w:type="spellEnd"/>
    </w:p>
    <w:p w14:paraId="023DE662" w14:textId="77777777" w:rsidR="00A25E13" w:rsidRPr="00FC1E8B" w:rsidRDefault="00000000">
      <w:pPr>
        <w:pStyle w:val="Nagwek3"/>
      </w:pPr>
      <w:bookmarkStart w:id="48" w:name="_Toc217291930"/>
      <w:r w:rsidRPr="00FC1E8B">
        <w:t>3.2.2 Pairwise distance matrices</w:t>
      </w:r>
      <w:bookmarkEnd w:id="48"/>
    </w:p>
    <w:p w14:paraId="1BBBEEE8" w14:textId="77777777" w:rsidR="00A25E13" w:rsidRDefault="00000000">
      <w:pPr>
        <w:jc w:val="both"/>
      </w:pPr>
      <w:r>
        <w:t xml:space="preserve">One or more text files containing pairwise evolutionary distance matrices </w:t>
      </w:r>
      <w:proofErr w:type="gramStart"/>
      <w:r>
        <w:t>corresponding</w:t>
      </w:r>
      <w:proofErr w:type="gramEnd"/>
      <w:r>
        <w:t xml:space="preserve"> to the provided </w:t>
      </w:r>
      <w:r w:rsidRPr="00FC1E8B">
        <w:t xml:space="preserve">FASTA </w:t>
      </w:r>
      <w:r>
        <w:t>files.</w:t>
      </w:r>
      <w:r w:rsidRPr="00FC1E8B">
        <w:t xml:space="preserve"> </w:t>
      </w:r>
    </w:p>
    <w:p w14:paraId="13C901B1" w14:textId="77777777" w:rsidR="00A25E13" w:rsidRDefault="00A25E13">
      <w:pPr>
        <w:jc w:val="both"/>
      </w:pPr>
    </w:p>
    <w:p w14:paraId="2152B1C1" w14:textId="77777777" w:rsidR="00A25E13" w:rsidRDefault="00000000">
      <w:pPr>
        <w:jc w:val="both"/>
      </w:pPr>
      <w:r>
        <w:t>Requirements:</w:t>
      </w:r>
    </w:p>
    <w:p w14:paraId="7C79F367" w14:textId="77777777" w:rsidR="00A25E13" w:rsidRDefault="00000000">
      <w:pPr>
        <w:numPr>
          <w:ilvl w:val="0"/>
          <w:numId w:val="47"/>
        </w:numPr>
        <w:tabs>
          <w:tab w:val="clear" w:pos="840"/>
        </w:tabs>
        <w:jc w:val="both"/>
      </w:pPr>
      <w:r>
        <w:t>Matrix row and column names must match the sequence identifiers in the corresponding FASTA file.</w:t>
      </w:r>
    </w:p>
    <w:p w14:paraId="6D7BC2C2" w14:textId="77777777" w:rsidR="00A25E13" w:rsidRDefault="00000000">
      <w:pPr>
        <w:numPr>
          <w:ilvl w:val="0"/>
          <w:numId w:val="47"/>
        </w:numPr>
        <w:tabs>
          <w:tab w:val="clear" w:pos="840"/>
        </w:tabs>
        <w:jc w:val="both"/>
      </w:pPr>
      <w:r>
        <w:t>Matrices must be square (N × N).</w:t>
      </w:r>
    </w:p>
    <w:p w14:paraId="3FEB6E8F" w14:textId="77777777" w:rsidR="00A25E13" w:rsidRDefault="00000000">
      <w:pPr>
        <w:numPr>
          <w:ilvl w:val="0"/>
          <w:numId w:val="47"/>
        </w:numPr>
        <w:tabs>
          <w:tab w:val="clear" w:pos="840"/>
        </w:tabs>
        <w:jc w:val="both"/>
      </w:pPr>
      <w:r>
        <w:t>Matrices may be fully filled or triangular (upper or lower).</w:t>
      </w:r>
    </w:p>
    <w:p w14:paraId="45FD34F2" w14:textId="77777777" w:rsidR="00A25E13" w:rsidRDefault="00000000">
      <w:pPr>
        <w:jc w:val="center"/>
      </w:pPr>
      <w:r>
        <w:rPr>
          <w:noProof/>
        </w:rPr>
        <w:drawing>
          <wp:inline distT="0" distB="0" distL="114300" distR="114300" wp14:anchorId="066BF93A" wp14:editId="7744EAED">
            <wp:extent cx="6034405" cy="1009015"/>
            <wp:effectExtent l="0" t="0" r="10795" b="698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4"/>
                    <a:stretch>
                      <a:fillRect/>
                    </a:stretch>
                  </pic:blipFill>
                  <pic:spPr>
                    <a:xfrm>
                      <a:off x="0" y="0"/>
                      <a:ext cx="6034405" cy="1009015"/>
                    </a:xfrm>
                    <a:prstGeom prst="rect">
                      <a:avLst/>
                    </a:prstGeom>
                    <a:noFill/>
                    <a:ln>
                      <a:noFill/>
                    </a:ln>
                  </pic:spPr>
                </pic:pic>
              </a:graphicData>
            </a:graphic>
          </wp:inline>
        </w:drawing>
      </w:r>
    </w:p>
    <w:p w14:paraId="1DE50F51" w14:textId="77777777" w:rsidR="00A25E13" w:rsidRPr="00FC1E8B" w:rsidRDefault="00000000">
      <w:pPr>
        <w:jc w:val="center"/>
      </w:pPr>
      <w:r>
        <w:rPr>
          <w:rFonts w:cs="Times New Roman"/>
        </w:rPr>
        <w:t>Figure 1</w:t>
      </w:r>
      <w:r w:rsidRPr="00FC1E8B">
        <w:rPr>
          <w:rFonts w:cs="Times New Roman"/>
        </w:rPr>
        <w:t xml:space="preserve">5 </w:t>
      </w:r>
      <w:r>
        <w:rPr>
          <w:rFonts w:cs="Times New Roman"/>
        </w:rPr>
        <w:t>example file</w:t>
      </w:r>
      <w:r w:rsidRPr="00FC1E8B">
        <w:rPr>
          <w:rFonts w:cs="Times New Roman"/>
        </w:rPr>
        <w:t xml:space="preserve"> </w:t>
      </w:r>
      <w:r w:rsidRPr="00FC1E8B">
        <w:rPr>
          <w:rStyle w:val="HTML-kod"/>
        </w:rPr>
        <w:t>distance/GENE_A.txt</w:t>
      </w:r>
    </w:p>
    <w:p w14:paraId="77896360" w14:textId="77777777" w:rsidR="00A25E13" w:rsidRPr="00FC1E8B" w:rsidRDefault="00000000">
      <w:pPr>
        <w:pStyle w:val="Nagwek3"/>
      </w:pPr>
      <w:bookmarkStart w:id="49" w:name="_Toc217291931"/>
      <w:r w:rsidRPr="00FC1E8B">
        <w:t xml:space="preserve">3.2.3 Pairwise </w:t>
      </w:r>
      <w:proofErr w:type="spellStart"/>
      <w:r w:rsidRPr="00FC1E8B">
        <w:t>dN-dS</w:t>
      </w:r>
      <w:proofErr w:type="spellEnd"/>
      <w:r w:rsidRPr="00FC1E8B">
        <w:t xml:space="preserve"> matrices</w:t>
      </w:r>
      <w:bookmarkEnd w:id="49"/>
    </w:p>
    <w:p w14:paraId="6CB6489E" w14:textId="77777777" w:rsidR="00A25E13" w:rsidRPr="00FC1E8B" w:rsidRDefault="00000000">
      <w:pPr>
        <w:jc w:val="both"/>
      </w:pPr>
      <w:r w:rsidRPr="00FC1E8B">
        <w:t xml:space="preserve">One or more text files containing pairwise </w:t>
      </w:r>
      <w:proofErr w:type="spellStart"/>
      <w:r w:rsidRPr="00FC1E8B">
        <w:t>dN</w:t>
      </w:r>
      <w:proofErr w:type="spellEnd"/>
      <w:r w:rsidRPr="00FC1E8B">
        <w:t>–</w:t>
      </w:r>
      <w:proofErr w:type="spellStart"/>
      <w:r w:rsidRPr="00FC1E8B">
        <w:t>dS</w:t>
      </w:r>
      <w:proofErr w:type="spellEnd"/>
      <w:r w:rsidRPr="00FC1E8B">
        <w:t xml:space="preserve"> estimates corresponding to the provided FASTA files.</w:t>
      </w:r>
    </w:p>
    <w:p w14:paraId="280CC139" w14:textId="77777777" w:rsidR="00A25E13" w:rsidRDefault="00000000">
      <w:pPr>
        <w:jc w:val="both"/>
        <w:rPr>
          <w:lang w:val="pl-PL"/>
        </w:rPr>
      </w:pPr>
      <w:proofErr w:type="spellStart"/>
      <w:r>
        <w:rPr>
          <w:lang w:val="pl-PL"/>
        </w:rPr>
        <w:t>Requirements</w:t>
      </w:r>
      <w:proofErr w:type="spellEnd"/>
      <w:r>
        <w:rPr>
          <w:lang w:val="pl-PL"/>
        </w:rPr>
        <w:t>:</w:t>
      </w:r>
    </w:p>
    <w:p w14:paraId="0C5D69DF" w14:textId="77777777" w:rsidR="00A25E13" w:rsidRPr="00FC1E8B" w:rsidRDefault="00000000">
      <w:pPr>
        <w:numPr>
          <w:ilvl w:val="0"/>
          <w:numId w:val="48"/>
        </w:numPr>
        <w:jc w:val="both"/>
      </w:pPr>
      <w:r w:rsidRPr="00FC1E8B">
        <w:t>Matrix row and column names must match the sequence identifiers in the corresponding FASTA file.</w:t>
      </w:r>
    </w:p>
    <w:p w14:paraId="76B35265" w14:textId="77777777" w:rsidR="00A25E13" w:rsidRPr="00FC1E8B" w:rsidRDefault="00000000">
      <w:pPr>
        <w:numPr>
          <w:ilvl w:val="0"/>
          <w:numId w:val="48"/>
        </w:numPr>
        <w:jc w:val="both"/>
      </w:pPr>
      <w:r w:rsidRPr="00FC1E8B">
        <w:t>Matrices must be square (N × N).</w:t>
      </w:r>
    </w:p>
    <w:p w14:paraId="586CEA58" w14:textId="77777777" w:rsidR="00A25E13" w:rsidRPr="00FC1E8B" w:rsidRDefault="00000000">
      <w:pPr>
        <w:numPr>
          <w:ilvl w:val="0"/>
          <w:numId w:val="48"/>
        </w:numPr>
        <w:jc w:val="both"/>
      </w:pPr>
      <w:r w:rsidRPr="00FC1E8B">
        <w:t>The matrix is expected to be triangular:</w:t>
      </w:r>
    </w:p>
    <w:p w14:paraId="65672355" w14:textId="77777777" w:rsidR="00A25E13" w:rsidRPr="00FC1E8B" w:rsidRDefault="00000000">
      <w:pPr>
        <w:numPr>
          <w:ilvl w:val="1"/>
          <w:numId w:val="48"/>
        </w:numPr>
        <w:jc w:val="both"/>
      </w:pPr>
      <w:r w:rsidRPr="00FC1E8B">
        <w:t xml:space="preserve">the upper triangular part contains </w:t>
      </w:r>
      <w:proofErr w:type="spellStart"/>
      <w:r w:rsidRPr="00FC1E8B">
        <w:t>dN</w:t>
      </w:r>
      <w:proofErr w:type="spellEnd"/>
      <w:r w:rsidRPr="00FC1E8B">
        <w:t>–</w:t>
      </w:r>
      <w:proofErr w:type="spellStart"/>
      <w:r w:rsidRPr="00FC1E8B">
        <w:t>dS</w:t>
      </w:r>
      <w:proofErr w:type="spellEnd"/>
      <w:r w:rsidRPr="00FC1E8B">
        <w:t xml:space="preserve"> estimates,</w:t>
      </w:r>
    </w:p>
    <w:p w14:paraId="40C36D43" w14:textId="77777777" w:rsidR="00A25E13" w:rsidRPr="00FC1E8B" w:rsidRDefault="00000000">
      <w:pPr>
        <w:numPr>
          <w:ilvl w:val="1"/>
          <w:numId w:val="48"/>
        </w:numPr>
        <w:jc w:val="both"/>
      </w:pPr>
      <w:proofErr w:type="gramStart"/>
      <w:r w:rsidRPr="00FC1E8B">
        <w:t>the</w:t>
      </w:r>
      <w:proofErr w:type="gramEnd"/>
      <w:r w:rsidRPr="00FC1E8B">
        <w:t xml:space="preserve"> lower triangular part contains the corresponding p-values.</w:t>
      </w:r>
    </w:p>
    <w:p w14:paraId="24438712" w14:textId="77777777" w:rsidR="00A25E13" w:rsidRDefault="00000000">
      <w:pPr>
        <w:jc w:val="center"/>
      </w:pPr>
      <w:r>
        <w:rPr>
          <w:noProof/>
        </w:rPr>
        <w:drawing>
          <wp:inline distT="0" distB="0" distL="114300" distR="114300" wp14:anchorId="29F58388" wp14:editId="4AC3AE94">
            <wp:extent cx="5970270" cy="1016635"/>
            <wp:effectExtent l="0" t="0" r="11430" b="1206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5"/>
                    <a:stretch>
                      <a:fillRect/>
                    </a:stretch>
                  </pic:blipFill>
                  <pic:spPr>
                    <a:xfrm>
                      <a:off x="0" y="0"/>
                      <a:ext cx="5970270" cy="1016635"/>
                    </a:xfrm>
                    <a:prstGeom prst="rect">
                      <a:avLst/>
                    </a:prstGeom>
                    <a:noFill/>
                    <a:ln>
                      <a:noFill/>
                    </a:ln>
                  </pic:spPr>
                </pic:pic>
              </a:graphicData>
            </a:graphic>
          </wp:inline>
        </w:drawing>
      </w:r>
    </w:p>
    <w:p w14:paraId="4DA18E50" w14:textId="77777777" w:rsidR="00A25E13" w:rsidRPr="00FC1E8B" w:rsidRDefault="00000000">
      <w:pPr>
        <w:jc w:val="center"/>
        <w:rPr>
          <w:rStyle w:val="HTML-kod"/>
        </w:rPr>
      </w:pPr>
      <w:r>
        <w:rPr>
          <w:rFonts w:cs="Times New Roman"/>
        </w:rPr>
        <w:lastRenderedPageBreak/>
        <w:t>Figure 1</w:t>
      </w:r>
      <w:r w:rsidRPr="00FC1E8B">
        <w:rPr>
          <w:rFonts w:cs="Times New Roman"/>
        </w:rPr>
        <w:t xml:space="preserve">6 </w:t>
      </w:r>
      <w:r>
        <w:rPr>
          <w:rFonts w:cs="Times New Roman"/>
        </w:rPr>
        <w:t>example file</w:t>
      </w:r>
      <w:r w:rsidRPr="00FC1E8B">
        <w:rPr>
          <w:rFonts w:cs="Times New Roman"/>
        </w:rPr>
        <w:t xml:space="preserve"> </w:t>
      </w:r>
      <w:proofErr w:type="spellStart"/>
      <w:r w:rsidRPr="00FC1E8B">
        <w:rPr>
          <w:rStyle w:val="HTML-kod"/>
        </w:rPr>
        <w:t>dn</w:t>
      </w:r>
      <w:proofErr w:type="spellEnd"/>
      <w:r w:rsidRPr="00FC1E8B">
        <w:rPr>
          <w:rStyle w:val="HTML-kod"/>
        </w:rPr>
        <w:t>-ds/GENE_A.txt</w:t>
      </w:r>
    </w:p>
    <w:p w14:paraId="49DD658F" w14:textId="77777777" w:rsidR="00A25E13" w:rsidRPr="00FC1E8B" w:rsidRDefault="00000000">
      <w:pPr>
        <w:pStyle w:val="Nagwek2"/>
      </w:pPr>
      <w:bookmarkStart w:id="50" w:name="_Toc217291932"/>
      <w:r w:rsidRPr="00FC1E8B">
        <w:t>3.3 Data preprocessing</w:t>
      </w:r>
      <w:bookmarkEnd w:id="50"/>
    </w:p>
    <w:p w14:paraId="4D8DF843" w14:textId="77777777" w:rsidR="00A25E13" w:rsidRDefault="00000000">
      <w:pPr>
        <w:pStyle w:val="Nagwek3"/>
      </w:pPr>
      <w:bookmarkStart w:id="51" w:name="_Toc217291933"/>
      <w:r w:rsidRPr="00FC1E8B">
        <w:t>3</w:t>
      </w:r>
      <w:r>
        <w:t>.3.1 Output</w:t>
      </w:r>
      <w:bookmarkEnd w:id="51"/>
    </w:p>
    <w:p w14:paraId="5A7A0FF5" w14:textId="77777777" w:rsidR="00A25E13" w:rsidRDefault="00000000">
      <w:pPr>
        <w:jc w:val="both"/>
      </w:pPr>
      <w:r>
        <w:t xml:space="preserve">This step prepares all variant classes (SNVs, INDELs, and SVs) for downstream analysis using </w:t>
      </w:r>
      <w:proofErr w:type="gramStart"/>
      <w:r>
        <w:t>a unified</w:t>
      </w:r>
      <w:proofErr w:type="gramEnd"/>
      <w:r>
        <w:t xml:space="preserve"> logic and shared metadata. Preprocessing is performed separately for each variant type</w:t>
      </w:r>
      <w:r w:rsidRPr="00FC1E8B">
        <w:t xml:space="preserve">. </w:t>
      </w:r>
      <w:r>
        <w:t>Data preprocessing generates the following core objects:</w:t>
      </w:r>
    </w:p>
    <w:p w14:paraId="17C3203E" w14:textId="77777777" w:rsidR="00A25E13" w:rsidRDefault="00000000">
      <w:pPr>
        <w:numPr>
          <w:ilvl w:val="0"/>
          <w:numId w:val="4"/>
        </w:numPr>
        <w:jc w:val="both"/>
      </w:pPr>
      <w:r>
        <w:rPr>
          <w:rStyle w:val="HTML-kod"/>
        </w:rPr>
        <w:t>locus</w:t>
      </w:r>
      <w:r>
        <w:t xml:space="preserve"> - genomic coordinates of the selected genes (chromosome, start, end).</w:t>
      </w:r>
    </w:p>
    <w:p w14:paraId="33B8B621" w14:textId="77777777" w:rsidR="00A25E13" w:rsidRDefault="00000000">
      <w:pPr>
        <w:numPr>
          <w:ilvl w:val="0"/>
          <w:numId w:val="4"/>
        </w:numPr>
        <w:jc w:val="both"/>
      </w:pPr>
      <w:proofErr w:type="spellStart"/>
      <w:r>
        <w:rPr>
          <w:rStyle w:val="HTML-kod"/>
        </w:rPr>
        <w:t>sample_region</w:t>
      </w:r>
      <w:proofErr w:type="spellEnd"/>
      <w:r>
        <w:t xml:space="preserve"> - named list mapping each region to the samples belonging to it.</w:t>
      </w:r>
    </w:p>
    <w:p w14:paraId="502FCE07" w14:textId="77777777" w:rsidR="00A25E13" w:rsidRDefault="00000000">
      <w:pPr>
        <w:numPr>
          <w:ilvl w:val="0"/>
          <w:numId w:val="4"/>
        </w:numPr>
        <w:jc w:val="both"/>
      </w:pPr>
      <w:proofErr w:type="spellStart"/>
      <w:r>
        <w:rPr>
          <w:rStyle w:val="HTML-kod"/>
        </w:rPr>
        <w:t>region_colors</w:t>
      </w:r>
      <w:proofErr w:type="spellEnd"/>
      <w:r>
        <w:t xml:space="preserve"> - reproducible color palette for </w:t>
      </w:r>
      <w:r w:rsidRPr="00FC1E8B">
        <w:t>region</w:t>
      </w:r>
      <w:r>
        <w:t xml:space="preserve"> groups.</w:t>
      </w:r>
    </w:p>
    <w:p w14:paraId="54FFCBAB" w14:textId="77777777" w:rsidR="00A25E13" w:rsidRPr="00FC1E8B" w:rsidRDefault="00000000">
      <w:pPr>
        <w:numPr>
          <w:ilvl w:val="0"/>
          <w:numId w:val="4"/>
        </w:numPr>
        <w:jc w:val="both"/>
      </w:pPr>
      <w:proofErr w:type="spellStart"/>
      <w:r>
        <w:rPr>
          <w:rStyle w:val="HTML-kod"/>
        </w:rPr>
        <w:t>variant_hierarchy</w:t>
      </w:r>
      <w:proofErr w:type="spellEnd"/>
      <w:r>
        <w:t xml:space="preserve"> - full impact hierarchy used to prioritize variant consequences.</w:t>
      </w:r>
    </w:p>
    <w:p w14:paraId="743532E3" w14:textId="77777777" w:rsidR="00A25E13" w:rsidRPr="00FC1E8B" w:rsidRDefault="00000000">
      <w:pPr>
        <w:numPr>
          <w:ilvl w:val="0"/>
          <w:numId w:val="4"/>
        </w:numPr>
        <w:jc w:val="both"/>
      </w:pPr>
      <w:proofErr w:type="spellStart"/>
      <w:r w:rsidRPr="00FC1E8B">
        <w:rPr>
          <w:rStyle w:val="HTML-kod"/>
        </w:rPr>
        <w:t>snv_final</w:t>
      </w:r>
      <w:proofErr w:type="spellEnd"/>
      <w:r w:rsidRPr="00FC1E8B">
        <w:t xml:space="preserve"> - SNV table containing per-sample variant information within the defined gene locus.</w:t>
      </w:r>
    </w:p>
    <w:p w14:paraId="37EE3184" w14:textId="77777777" w:rsidR="00A25E13" w:rsidRPr="00FC1E8B" w:rsidRDefault="00000000">
      <w:pPr>
        <w:numPr>
          <w:ilvl w:val="0"/>
          <w:numId w:val="4"/>
        </w:numPr>
        <w:jc w:val="both"/>
      </w:pPr>
      <w:proofErr w:type="spellStart"/>
      <w:r w:rsidRPr="00FC1E8B">
        <w:rPr>
          <w:rStyle w:val="HTML-kod"/>
        </w:rPr>
        <w:t>indel_final</w:t>
      </w:r>
      <w:proofErr w:type="spellEnd"/>
      <w:r w:rsidRPr="00FC1E8B">
        <w:t xml:space="preserve"> - INDEL table containing per-sample insertion/deletion information within the defined gene locus.</w:t>
      </w:r>
    </w:p>
    <w:p w14:paraId="47EE62F4" w14:textId="77777777" w:rsidR="00A25E13" w:rsidRPr="00FC1E8B" w:rsidRDefault="00000000">
      <w:pPr>
        <w:numPr>
          <w:ilvl w:val="0"/>
          <w:numId w:val="4"/>
        </w:numPr>
        <w:jc w:val="both"/>
      </w:pPr>
      <w:proofErr w:type="spellStart"/>
      <w:r w:rsidRPr="00FC1E8B">
        <w:rPr>
          <w:rStyle w:val="HTML-kod"/>
        </w:rPr>
        <w:t>sv_final</w:t>
      </w:r>
      <w:proofErr w:type="spellEnd"/>
      <w:r w:rsidRPr="00FC1E8B">
        <w:t xml:space="preserve"> - structural variant table containing per-sample SV information within the defined gene locus.</w:t>
      </w:r>
    </w:p>
    <w:p w14:paraId="1F5707DB" w14:textId="77777777" w:rsidR="00A25E13" w:rsidRPr="00FC1E8B" w:rsidRDefault="00000000">
      <w:pPr>
        <w:numPr>
          <w:ilvl w:val="0"/>
          <w:numId w:val="4"/>
        </w:numPr>
        <w:jc w:val="both"/>
      </w:pPr>
      <w:proofErr w:type="spellStart"/>
      <w:r w:rsidRPr="00FC1E8B">
        <w:rPr>
          <w:rStyle w:val="HTML-kod"/>
        </w:rPr>
        <w:t>total_samples_snv</w:t>
      </w:r>
      <w:proofErr w:type="spellEnd"/>
      <w:r w:rsidRPr="00FC1E8B">
        <w:rPr>
          <w:rStyle w:val="HTML-kod"/>
        </w:rPr>
        <w:t xml:space="preserve">, </w:t>
      </w:r>
      <w:proofErr w:type="spellStart"/>
      <w:r w:rsidRPr="00FC1E8B">
        <w:rPr>
          <w:rStyle w:val="HTML-kod"/>
        </w:rPr>
        <w:t>total_samples_indel</w:t>
      </w:r>
      <w:proofErr w:type="spellEnd"/>
      <w:r w:rsidRPr="00FC1E8B">
        <w:rPr>
          <w:rStyle w:val="HTML-kod"/>
        </w:rPr>
        <w:t xml:space="preserve">, </w:t>
      </w:r>
      <w:proofErr w:type="spellStart"/>
      <w:r w:rsidRPr="00FC1E8B">
        <w:rPr>
          <w:rStyle w:val="HTML-kod"/>
        </w:rPr>
        <w:t>total_samples_sv</w:t>
      </w:r>
      <w:proofErr w:type="spellEnd"/>
      <w:r w:rsidRPr="00FC1E8B">
        <w:t xml:space="preserve"> - number of samples per variant class</w:t>
      </w:r>
    </w:p>
    <w:p w14:paraId="68D50E89" w14:textId="77777777" w:rsidR="00A25E13" w:rsidRPr="00FC1E8B" w:rsidRDefault="00000000">
      <w:pPr>
        <w:tabs>
          <w:tab w:val="left" w:pos="840"/>
        </w:tabs>
        <w:jc w:val="both"/>
      </w:pPr>
      <w:r w:rsidRPr="00FC1E8B">
        <w:t xml:space="preserve">Each </w:t>
      </w:r>
      <w:r w:rsidRPr="00FC1E8B">
        <w:rPr>
          <w:rStyle w:val="HTML-kod"/>
        </w:rPr>
        <w:t>*_final</w:t>
      </w:r>
      <w:r w:rsidRPr="00FC1E8B">
        <w:t xml:space="preserve"> table includes variant identifiers, sample IDs, genotype information, allele counts, missingness flags, and functional consequence categories derived from VEP.</w:t>
      </w:r>
    </w:p>
    <w:p w14:paraId="509B7D87" w14:textId="77777777" w:rsidR="00A25E13" w:rsidRDefault="00000000">
      <w:pPr>
        <w:pStyle w:val="Nagwek3"/>
        <w:rPr>
          <w:lang w:val="pl-PL"/>
        </w:rPr>
      </w:pPr>
      <w:bookmarkStart w:id="52" w:name="_Toc217291934"/>
      <w:r>
        <w:rPr>
          <w:lang w:val="pl-PL"/>
        </w:rPr>
        <w:t xml:space="preserve">3.3.2 </w:t>
      </w:r>
      <w:proofErr w:type="spellStart"/>
      <w:r>
        <w:rPr>
          <w:lang w:val="pl-PL"/>
        </w:rPr>
        <w:t>Steps</w:t>
      </w:r>
      <w:bookmarkEnd w:id="52"/>
      <w:proofErr w:type="spellEnd"/>
    </w:p>
    <w:p w14:paraId="782B8320" w14:textId="77777777" w:rsidR="00A25E13" w:rsidRDefault="00000000">
      <w:pPr>
        <w:numPr>
          <w:ilvl w:val="0"/>
          <w:numId w:val="49"/>
        </w:numPr>
        <w:jc w:val="both"/>
        <w:rPr>
          <w:lang w:val="pl-PL"/>
        </w:rPr>
      </w:pPr>
      <w:r>
        <w:rPr>
          <w:b/>
          <w:bCs/>
        </w:rPr>
        <w:t>Load metadata</w:t>
      </w:r>
    </w:p>
    <w:p w14:paraId="38524FB9" w14:textId="77777777" w:rsidR="00A25E13" w:rsidRDefault="00000000">
      <w:pPr>
        <w:numPr>
          <w:ilvl w:val="0"/>
          <w:numId w:val="6"/>
        </w:numPr>
        <w:jc w:val="both"/>
      </w:pPr>
      <w:r>
        <w:t xml:space="preserve">Reads gene coordinates using </w:t>
      </w:r>
      <w:proofErr w:type="spellStart"/>
      <w:r>
        <w:rPr>
          <w:rStyle w:val="HTML-kod"/>
        </w:rPr>
        <w:t>load_gene_</w:t>
      </w:r>
      <w:proofErr w:type="gramStart"/>
      <w:r>
        <w:rPr>
          <w:rStyle w:val="HTML-kod"/>
        </w:rPr>
        <w:t>information</w:t>
      </w:r>
      <w:proofErr w:type="spellEnd"/>
      <w:r>
        <w:rPr>
          <w:rStyle w:val="HTML-kod"/>
        </w:rPr>
        <w:t>(</w:t>
      </w:r>
      <w:proofErr w:type="gramEnd"/>
      <w:r>
        <w:rPr>
          <w:rStyle w:val="HTML-kod"/>
        </w:rPr>
        <w:t>)</w:t>
      </w:r>
      <w:r>
        <w:t xml:space="preserve">, which extracts chromosome, start, and end positions from </w:t>
      </w:r>
      <w:r>
        <w:rPr>
          <w:rStyle w:val="HTML-kod"/>
        </w:rPr>
        <w:t>&lt;GENE&gt;.xlsx.</w:t>
      </w:r>
    </w:p>
    <w:p w14:paraId="48C931AA" w14:textId="77777777" w:rsidR="00A25E13" w:rsidRDefault="00000000">
      <w:pPr>
        <w:numPr>
          <w:ilvl w:val="0"/>
          <w:numId w:val="6"/>
        </w:numPr>
        <w:jc w:val="both"/>
      </w:pPr>
      <w:r>
        <w:t>Reads sample-to-</w:t>
      </w:r>
      <w:r w:rsidRPr="00FC1E8B">
        <w:t>region</w:t>
      </w:r>
      <w:r>
        <w:t xml:space="preserve"> assignments using </w:t>
      </w:r>
      <w:proofErr w:type="spellStart"/>
      <w:r>
        <w:rPr>
          <w:rStyle w:val="HTML-kod"/>
        </w:rPr>
        <w:t>load_region_</w:t>
      </w:r>
      <w:proofErr w:type="gramStart"/>
      <w:r>
        <w:rPr>
          <w:rStyle w:val="HTML-kod"/>
        </w:rPr>
        <w:t>information</w:t>
      </w:r>
      <w:proofErr w:type="spellEnd"/>
      <w:r>
        <w:rPr>
          <w:rStyle w:val="HTML-kod"/>
        </w:rPr>
        <w:t>(</w:t>
      </w:r>
      <w:proofErr w:type="gramEnd"/>
      <w:r>
        <w:rPr>
          <w:rStyle w:val="HTML-kod"/>
        </w:rPr>
        <w:t>)</w:t>
      </w:r>
      <w:r w:rsidRPr="00FC1E8B">
        <w:rPr>
          <w:rStyle w:val="HTML-kod"/>
        </w:rPr>
        <w:t xml:space="preserve"> </w:t>
      </w:r>
      <w:r>
        <w:t xml:space="preserve">from </w:t>
      </w:r>
      <w:r>
        <w:rPr>
          <w:rStyle w:val="HTML-kod"/>
        </w:rPr>
        <w:t>SampleArea.xlsx</w:t>
      </w:r>
      <w:r>
        <w:t>, which returns:</w:t>
      </w:r>
    </w:p>
    <w:p w14:paraId="69832F35" w14:textId="77777777" w:rsidR="00A25E13" w:rsidRDefault="00000000">
      <w:pPr>
        <w:numPr>
          <w:ilvl w:val="1"/>
          <w:numId w:val="6"/>
        </w:numPr>
        <w:jc w:val="both"/>
      </w:pPr>
      <w:proofErr w:type="spellStart"/>
      <w:r>
        <w:rPr>
          <w:rStyle w:val="HTML-kod"/>
        </w:rPr>
        <w:t>sample_region</w:t>
      </w:r>
      <w:proofErr w:type="spellEnd"/>
      <w:r>
        <w:t xml:space="preserve"> </w:t>
      </w:r>
      <w:r w:rsidRPr="00FC1E8B">
        <w:t>-</w:t>
      </w:r>
      <w:r>
        <w:t xml:space="preserve"> list of samples grouped by region</w:t>
      </w:r>
      <w:r w:rsidRPr="00FC1E8B">
        <w:t>,</w:t>
      </w:r>
    </w:p>
    <w:p w14:paraId="68B6E608" w14:textId="77777777" w:rsidR="00A25E13" w:rsidRDefault="00000000">
      <w:pPr>
        <w:numPr>
          <w:ilvl w:val="1"/>
          <w:numId w:val="6"/>
        </w:numPr>
        <w:jc w:val="both"/>
      </w:pPr>
      <w:proofErr w:type="spellStart"/>
      <w:r>
        <w:rPr>
          <w:rStyle w:val="HTML-kod"/>
        </w:rPr>
        <w:t>region_colors</w:t>
      </w:r>
      <w:proofErr w:type="spellEnd"/>
      <w:r>
        <w:t xml:space="preserve"> </w:t>
      </w:r>
      <w:r w:rsidRPr="00FC1E8B">
        <w:t>-</w:t>
      </w:r>
      <w:r>
        <w:t xml:space="preserve"> mapping of regions to colors.</w:t>
      </w:r>
    </w:p>
    <w:p w14:paraId="4BA3C2AF" w14:textId="77777777" w:rsidR="00A25E13" w:rsidRDefault="00000000">
      <w:pPr>
        <w:numPr>
          <w:ilvl w:val="0"/>
          <w:numId w:val="6"/>
        </w:numPr>
        <w:jc w:val="both"/>
      </w:pPr>
      <w:proofErr w:type="spellStart"/>
      <w:r>
        <w:rPr>
          <w:rStyle w:val="HTML-kod"/>
        </w:rPr>
        <w:t>variant_hierarchy</w:t>
      </w:r>
      <w:proofErr w:type="spellEnd"/>
      <w:r>
        <w:t xml:space="preserve"> object defining consequence severity is initialized.</w:t>
      </w:r>
    </w:p>
    <w:p w14:paraId="64707E20" w14:textId="77777777" w:rsidR="00A25E13" w:rsidRDefault="00A25E13">
      <w:pPr>
        <w:jc w:val="both"/>
      </w:pPr>
    </w:p>
    <w:p w14:paraId="4AA38790" w14:textId="77777777" w:rsidR="00A25E13" w:rsidRDefault="00000000">
      <w:pPr>
        <w:numPr>
          <w:ilvl w:val="0"/>
          <w:numId w:val="49"/>
        </w:numPr>
        <w:jc w:val="both"/>
        <w:rPr>
          <w:b/>
          <w:bCs/>
        </w:rPr>
      </w:pPr>
      <w:r>
        <w:rPr>
          <w:b/>
          <w:bCs/>
        </w:rPr>
        <w:t>Load and preprocess VEP-annotated variants</w:t>
      </w:r>
    </w:p>
    <w:p w14:paraId="7E947567" w14:textId="77777777" w:rsidR="00A25E13" w:rsidRDefault="00000000">
      <w:pPr>
        <w:jc w:val="both"/>
      </w:pPr>
      <w:r>
        <w:t>SNVs, INDELs, and SVs are processed independently using variant-type–specific functions</w:t>
      </w:r>
      <w:r w:rsidRPr="00FC1E8B">
        <w:t xml:space="preserve"> (</w:t>
      </w:r>
      <w:proofErr w:type="spellStart"/>
      <w:r w:rsidRPr="00FC1E8B">
        <w:rPr>
          <w:rStyle w:val="HTML-kod"/>
        </w:rPr>
        <w:t>process_snv_</w:t>
      </w:r>
      <w:proofErr w:type="gramStart"/>
      <w:r w:rsidRPr="00FC1E8B">
        <w:rPr>
          <w:rStyle w:val="HTML-kod"/>
        </w:rPr>
        <w:t>vcf</w:t>
      </w:r>
      <w:proofErr w:type="spellEnd"/>
      <w:r w:rsidRPr="00FC1E8B">
        <w:rPr>
          <w:rStyle w:val="HTML-kod"/>
        </w:rPr>
        <w:t>(</w:t>
      </w:r>
      <w:proofErr w:type="gramEnd"/>
      <w:r w:rsidRPr="00FC1E8B">
        <w:rPr>
          <w:rStyle w:val="HTML-kod"/>
        </w:rPr>
        <w:t xml:space="preserve">), </w:t>
      </w:r>
      <w:proofErr w:type="spellStart"/>
      <w:r w:rsidRPr="00FC1E8B">
        <w:rPr>
          <w:rStyle w:val="HTML-kod"/>
        </w:rPr>
        <w:t>process_indel_</w:t>
      </w:r>
      <w:proofErr w:type="gramStart"/>
      <w:r w:rsidRPr="00FC1E8B">
        <w:rPr>
          <w:rStyle w:val="HTML-kod"/>
        </w:rPr>
        <w:t>vcf</w:t>
      </w:r>
      <w:proofErr w:type="spellEnd"/>
      <w:r w:rsidRPr="00FC1E8B">
        <w:rPr>
          <w:rStyle w:val="HTML-kod"/>
        </w:rPr>
        <w:t>(</w:t>
      </w:r>
      <w:proofErr w:type="gramEnd"/>
      <w:r w:rsidRPr="00FC1E8B">
        <w:rPr>
          <w:rStyle w:val="HTML-kod"/>
        </w:rPr>
        <w:t xml:space="preserve">), </w:t>
      </w:r>
      <w:proofErr w:type="spellStart"/>
      <w:r w:rsidRPr="00FC1E8B">
        <w:rPr>
          <w:rStyle w:val="HTML-kod"/>
        </w:rPr>
        <w:t>process_sv_</w:t>
      </w:r>
      <w:proofErr w:type="gramStart"/>
      <w:r w:rsidRPr="00FC1E8B">
        <w:rPr>
          <w:rStyle w:val="HTML-kod"/>
        </w:rPr>
        <w:t>vcf</w:t>
      </w:r>
      <w:proofErr w:type="spellEnd"/>
      <w:r w:rsidRPr="00FC1E8B">
        <w:rPr>
          <w:rStyle w:val="HTML-kod"/>
        </w:rPr>
        <w:t>(</w:t>
      </w:r>
      <w:proofErr w:type="gramEnd"/>
      <w:r w:rsidRPr="00FC1E8B">
        <w:rPr>
          <w:rStyle w:val="HTML-kod"/>
        </w:rPr>
        <w:t>)</w:t>
      </w:r>
      <w:r w:rsidRPr="00FC1E8B">
        <w:t>)</w:t>
      </w:r>
      <w:r>
        <w:t>, but follow the same logic:</w:t>
      </w:r>
    </w:p>
    <w:p w14:paraId="2068E54F" w14:textId="77777777" w:rsidR="00A25E13" w:rsidRPr="00FC1E8B" w:rsidRDefault="00000000">
      <w:pPr>
        <w:numPr>
          <w:ilvl w:val="0"/>
          <w:numId w:val="7"/>
        </w:numPr>
        <w:jc w:val="both"/>
      </w:pPr>
      <w:r>
        <w:t xml:space="preserve">VEP-annotated VCF files are parsed using </w:t>
      </w:r>
      <w:proofErr w:type="spellStart"/>
      <w:r>
        <w:rPr>
          <w:rStyle w:val="HTML-kod"/>
        </w:rPr>
        <w:t>VariantAnnotation</w:t>
      </w:r>
      <w:proofErr w:type="spellEnd"/>
      <w:r>
        <w:t>, ensuring consistent handling of genotypes, ALT alleles, and INFO fields.</w:t>
      </w:r>
    </w:p>
    <w:p w14:paraId="7331C8F5" w14:textId="77777777" w:rsidR="00A25E13" w:rsidRPr="00FC1E8B" w:rsidRDefault="00000000">
      <w:pPr>
        <w:numPr>
          <w:ilvl w:val="0"/>
          <w:numId w:val="7"/>
        </w:numPr>
        <w:jc w:val="both"/>
      </w:pPr>
      <w:r>
        <w:t>Genotypes are converted to long format (variant × sample).</w:t>
      </w:r>
    </w:p>
    <w:p w14:paraId="57F76739" w14:textId="77777777" w:rsidR="00A25E13" w:rsidRPr="00FC1E8B" w:rsidRDefault="00000000">
      <w:pPr>
        <w:numPr>
          <w:ilvl w:val="0"/>
          <w:numId w:val="7"/>
        </w:numPr>
        <w:jc w:val="both"/>
      </w:pPr>
      <w:r w:rsidRPr="00FC1E8B">
        <w:t>Variant identifiers are constructed using chromosome, position, reference, and alternate alleles.</w:t>
      </w:r>
    </w:p>
    <w:p w14:paraId="493FD83D" w14:textId="77777777" w:rsidR="00A25E13" w:rsidRDefault="00000000">
      <w:pPr>
        <w:numPr>
          <w:ilvl w:val="0"/>
          <w:numId w:val="49"/>
        </w:numPr>
        <w:jc w:val="both"/>
        <w:rPr>
          <w:b/>
          <w:bCs/>
          <w:lang w:val="pl-PL"/>
        </w:rPr>
      </w:pPr>
      <w:proofErr w:type="spellStart"/>
      <w:r>
        <w:rPr>
          <w:b/>
          <w:bCs/>
          <w:lang w:val="pl-PL"/>
        </w:rPr>
        <w:t>Filtering</w:t>
      </w:r>
      <w:proofErr w:type="spellEnd"/>
    </w:p>
    <w:p w14:paraId="31577088" w14:textId="77777777" w:rsidR="00A25E13" w:rsidRDefault="00000000">
      <w:pPr>
        <w:numPr>
          <w:ilvl w:val="0"/>
          <w:numId w:val="50"/>
        </w:numPr>
        <w:jc w:val="both"/>
      </w:pPr>
      <w:r>
        <w:t>Samples with missing genotype rates exceeding the defined threshold are excluded.</w:t>
      </w:r>
    </w:p>
    <w:p w14:paraId="0284D91E" w14:textId="77777777" w:rsidR="00A25E13" w:rsidRDefault="00000000">
      <w:pPr>
        <w:numPr>
          <w:ilvl w:val="0"/>
          <w:numId w:val="50"/>
        </w:numPr>
        <w:jc w:val="both"/>
      </w:pPr>
      <w:r>
        <w:lastRenderedPageBreak/>
        <w:t>Variants with missing genotype rates exceeding the defined threshold are excluded.</w:t>
      </w:r>
    </w:p>
    <w:p w14:paraId="3D8A00DB" w14:textId="77777777" w:rsidR="00A25E13" w:rsidRDefault="00000000">
      <w:pPr>
        <w:numPr>
          <w:ilvl w:val="0"/>
          <w:numId w:val="50"/>
        </w:numPr>
        <w:jc w:val="both"/>
      </w:pPr>
      <w:r>
        <w:t>Homozygous reference genotypes and partially missing genotype calls are removed.</w:t>
      </w:r>
    </w:p>
    <w:p w14:paraId="724FAACC" w14:textId="77777777" w:rsidR="00A25E13" w:rsidRPr="00FC1E8B" w:rsidRDefault="00000000">
      <w:pPr>
        <w:numPr>
          <w:ilvl w:val="0"/>
          <w:numId w:val="50"/>
        </w:numPr>
        <w:jc w:val="both"/>
      </w:pPr>
      <w:r>
        <w:t>Only variants overlapping the defined gene locus are retained.</w:t>
      </w:r>
    </w:p>
    <w:p w14:paraId="755851C3" w14:textId="77777777" w:rsidR="00A25E13" w:rsidRDefault="00000000">
      <w:pPr>
        <w:numPr>
          <w:ilvl w:val="0"/>
          <w:numId w:val="49"/>
        </w:numPr>
        <w:jc w:val="both"/>
        <w:rPr>
          <w:b/>
          <w:bCs/>
          <w:lang w:val="pl-PL"/>
        </w:rPr>
      </w:pPr>
      <w:r>
        <w:rPr>
          <w:b/>
          <w:bCs/>
        </w:rPr>
        <w:t>Functional consequence annotation</w:t>
      </w:r>
    </w:p>
    <w:p w14:paraId="58459735" w14:textId="77777777" w:rsidR="00A25E13" w:rsidRDefault="00000000">
      <w:pPr>
        <w:numPr>
          <w:ilvl w:val="0"/>
          <w:numId w:val="51"/>
        </w:numPr>
        <w:jc w:val="both"/>
      </w:pPr>
      <w:r>
        <w:t>Consequences are mapped to a unified severity hierarchy.</w:t>
      </w:r>
    </w:p>
    <w:p w14:paraId="00C69F5B" w14:textId="77777777" w:rsidR="00A25E13" w:rsidRDefault="00000000">
      <w:pPr>
        <w:pStyle w:val="Nagwek3"/>
        <w:rPr>
          <w:lang w:val="pl-PL"/>
        </w:rPr>
      </w:pPr>
      <w:bookmarkStart w:id="53" w:name="_Toc217291935"/>
      <w:r>
        <w:rPr>
          <w:lang w:val="pl-PL"/>
        </w:rPr>
        <w:t>3.3.3 Notes</w:t>
      </w:r>
      <w:bookmarkEnd w:id="53"/>
    </w:p>
    <w:p w14:paraId="5EDC0407" w14:textId="77777777" w:rsidR="00A25E13" w:rsidRDefault="00000000">
      <w:pPr>
        <w:numPr>
          <w:ilvl w:val="0"/>
          <w:numId w:val="11"/>
        </w:numPr>
        <w:jc w:val="both"/>
        <w:rPr>
          <w:i/>
          <w:iCs/>
        </w:rPr>
      </w:pPr>
      <w:r>
        <w:t xml:space="preserve">All variant consequence interpretation uses a uniform severity hierarchy based on </w:t>
      </w:r>
      <w:proofErr w:type="spellStart"/>
      <w:r>
        <w:t>Ensembl</w:t>
      </w:r>
      <w:proofErr w:type="spellEnd"/>
      <w:r>
        <w:t xml:space="preserve"> predictions. The full ordering from highest to lowest impact is: </w:t>
      </w:r>
      <w:r>
        <w:rPr>
          <w:i/>
          <w:iCs/>
        </w:rPr>
        <w:t xml:space="preserve">transcript ablation, splice acceptor, splice donor, stop gained, frameshift, stop lost, start lost, transcript amplification, feature elongation, feature truncation, missense, </w:t>
      </w:r>
      <w:proofErr w:type="spellStart"/>
      <w:r>
        <w:rPr>
          <w:i/>
          <w:iCs/>
        </w:rPr>
        <w:t>inframe</w:t>
      </w:r>
      <w:proofErr w:type="spellEnd"/>
      <w:r>
        <w:rPr>
          <w:i/>
          <w:iCs/>
        </w:rPr>
        <w:t xml:space="preserve"> insertion, </w:t>
      </w:r>
      <w:proofErr w:type="spellStart"/>
      <w:r>
        <w:rPr>
          <w:i/>
          <w:iCs/>
        </w:rPr>
        <w:t>inframe</w:t>
      </w:r>
      <w:proofErr w:type="spellEnd"/>
      <w:r>
        <w:rPr>
          <w:i/>
          <w:iCs/>
        </w:rPr>
        <w:t xml:space="preserve"> deletion, protein altering, splice region, incomplete terminal codon, start retained, stop retained, synonymous, coding sequence, UTR, mature miRNA variant, non-coding transcript exon, intron, NMD transcript, non-coding transcript, coding transcript, upstream gene, downstream gene, TF binding site, regulatory region, intergenic, sequence.</w:t>
      </w:r>
    </w:p>
    <w:p w14:paraId="3993738F" w14:textId="77777777" w:rsidR="00A25E13" w:rsidRDefault="00000000">
      <w:pPr>
        <w:numPr>
          <w:ilvl w:val="0"/>
          <w:numId w:val="11"/>
        </w:numPr>
        <w:jc w:val="both"/>
      </w:pPr>
      <w:r>
        <w:t>Multi-consequence VEP annotations are split and assigned to the highest-impact category.</w:t>
      </w:r>
    </w:p>
    <w:p w14:paraId="68C51348" w14:textId="77777777" w:rsidR="00A25E13" w:rsidRDefault="00000000">
      <w:pPr>
        <w:numPr>
          <w:ilvl w:val="0"/>
          <w:numId w:val="11"/>
        </w:numPr>
        <w:jc w:val="both"/>
      </w:pPr>
      <w:r>
        <w:t xml:space="preserve">Missing or malformed consequence entries are safely handled using </w:t>
      </w:r>
      <w:proofErr w:type="spellStart"/>
      <w:r>
        <w:t>csq_</w:t>
      </w:r>
      <w:proofErr w:type="gramStart"/>
      <w:r>
        <w:t>safe</w:t>
      </w:r>
      <w:proofErr w:type="spellEnd"/>
      <w:r>
        <w:t>(</w:t>
      </w:r>
      <w:proofErr w:type="gramEnd"/>
      <w:r>
        <w:t>).</w:t>
      </w:r>
    </w:p>
    <w:p w14:paraId="6B81A54B" w14:textId="77777777" w:rsidR="00A25E13" w:rsidRDefault="00000000">
      <w:pPr>
        <w:numPr>
          <w:ilvl w:val="0"/>
          <w:numId w:val="11"/>
        </w:numPr>
        <w:jc w:val="both"/>
      </w:pPr>
      <w:r>
        <w:t>Samples with no mutation for a given variant are encoded as NA, preserving the complete sample list.</w:t>
      </w:r>
    </w:p>
    <w:p w14:paraId="67AF1CEA" w14:textId="77777777" w:rsidR="00A25E13" w:rsidRPr="00FC1E8B" w:rsidRDefault="00000000">
      <w:pPr>
        <w:pStyle w:val="Nagwek2"/>
      </w:pPr>
      <w:bookmarkStart w:id="54" w:name="_Toc217291936"/>
      <w:r w:rsidRPr="00FC1E8B">
        <w:t>3.4 Step 1 - Variability score</w:t>
      </w:r>
      <w:bookmarkEnd w:id="54"/>
    </w:p>
    <w:p w14:paraId="43F521C9" w14:textId="77777777" w:rsidR="00A25E13" w:rsidRPr="00FC1E8B" w:rsidRDefault="00000000">
      <w:pPr>
        <w:jc w:val="both"/>
      </w:pPr>
      <w:r>
        <w:t>Step 1 quantifies gene-level variability by integrating single-nucleotide variants (SNVs), insertions/deletions (INDELs), and structural variants (SVs) into a unified, normalized variability score. The score reflects both the functional impact and allelic burden of observed variants, adjusted for sample availability and gene length.</w:t>
      </w:r>
    </w:p>
    <w:p w14:paraId="2E1E01A0" w14:textId="77777777" w:rsidR="00A25E13" w:rsidRPr="00FC1E8B" w:rsidRDefault="00000000">
      <w:pPr>
        <w:pStyle w:val="Nagwek3"/>
      </w:pPr>
      <w:bookmarkStart w:id="55" w:name="_Toc217291937"/>
      <w:r w:rsidRPr="00FC1E8B">
        <w:t>3.4.1 Input</w:t>
      </w:r>
      <w:bookmarkEnd w:id="55"/>
    </w:p>
    <w:p w14:paraId="5031164A" w14:textId="77777777" w:rsidR="00A25E13" w:rsidRPr="00FC1E8B" w:rsidRDefault="00000000">
      <w:pPr>
        <w:jc w:val="both"/>
      </w:pPr>
      <w:r>
        <w:t>Previously generated objects:</w:t>
      </w:r>
      <w:r w:rsidRPr="00FC1E8B">
        <w:t xml:space="preserve"> </w:t>
      </w:r>
      <w:r>
        <w:rPr>
          <w:rStyle w:val="HTML-kod"/>
        </w:rPr>
        <w:t>locus</w:t>
      </w:r>
      <w:r w:rsidRPr="00FC1E8B">
        <w:rPr>
          <w:rStyle w:val="HTML-kod"/>
        </w:rPr>
        <w:t xml:space="preserve">, </w:t>
      </w:r>
      <w:proofErr w:type="spellStart"/>
      <w:r w:rsidRPr="00FC1E8B">
        <w:rPr>
          <w:rStyle w:val="HTML-kod"/>
        </w:rPr>
        <w:t>snv_final</w:t>
      </w:r>
      <w:proofErr w:type="spellEnd"/>
      <w:r w:rsidRPr="00FC1E8B">
        <w:rPr>
          <w:rStyle w:val="HTML-kod"/>
        </w:rPr>
        <w:t xml:space="preserve">, </w:t>
      </w:r>
      <w:proofErr w:type="spellStart"/>
      <w:r w:rsidRPr="00FC1E8B">
        <w:rPr>
          <w:rStyle w:val="HTML-kod"/>
        </w:rPr>
        <w:t>indel_final</w:t>
      </w:r>
      <w:proofErr w:type="spellEnd"/>
      <w:r w:rsidRPr="00FC1E8B">
        <w:rPr>
          <w:rStyle w:val="HTML-kod"/>
        </w:rPr>
        <w:t xml:space="preserve">, </w:t>
      </w:r>
      <w:proofErr w:type="spellStart"/>
      <w:r w:rsidRPr="00FC1E8B">
        <w:rPr>
          <w:rStyle w:val="HTML-kod"/>
        </w:rPr>
        <w:t>sv_final</w:t>
      </w:r>
      <w:proofErr w:type="spellEnd"/>
      <w:r w:rsidRPr="00FC1E8B">
        <w:rPr>
          <w:rStyle w:val="HTML-kod"/>
        </w:rPr>
        <w:t xml:space="preserve">, </w:t>
      </w:r>
      <w:proofErr w:type="spellStart"/>
      <w:r w:rsidRPr="00FC1E8B">
        <w:rPr>
          <w:rStyle w:val="HTML-kod"/>
        </w:rPr>
        <w:t>total_samples_snv</w:t>
      </w:r>
      <w:proofErr w:type="spellEnd"/>
      <w:r w:rsidRPr="00FC1E8B">
        <w:rPr>
          <w:rStyle w:val="HTML-kod"/>
        </w:rPr>
        <w:t xml:space="preserve">, </w:t>
      </w:r>
      <w:proofErr w:type="spellStart"/>
      <w:r w:rsidRPr="00FC1E8B">
        <w:rPr>
          <w:rStyle w:val="HTML-kod"/>
        </w:rPr>
        <w:t>total_samples_indel</w:t>
      </w:r>
      <w:proofErr w:type="spellEnd"/>
      <w:r w:rsidRPr="00FC1E8B">
        <w:rPr>
          <w:rStyle w:val="HTML-kod"/>
        </w:rPr>
        <w:t xml:space="preserve">, </w:t>
      </w:r>
      <w:proofErr w:type="spellStart"/>
      <w:r w:rsidRPr="00FC1E8B">
        <w:rPr>
          <w:rStyle w:val="HTML-kod"/>
        </w:rPr>
        <w:t>total_samples_sv</w:t>
      </w:r>
      <w:proofErr w:type="spellEnd"/>
      <w:r w:rsidRPr="00FC1E8B">
        <w:rPr>
          <w:rStyle w:val="HTML-kod"/>
        </w:rPr>
        <w:t xml:space="preserve">, </w:t>
      </w:r>
      <w:proofErr w:type="spellStart"/>
      <w:r w:rsidRPr="00FC1E8B">
        <w:rPr>
          <w:rStyle w:val="HTML-kod"/>
        </w:rPr>
        <w:t>use_length_factor</w:t>
      </w:r>
      <w:proofErr w:type="spellEnd"/>
      <w:r w:rsidRPr="00FC1E8B">
        <w:rPr>
          <w:rStyle w:val="HTML-kod"/>
        </w:rPr>
        <w:t xml:space="preserve">, </w:t>
      </w:r>
      <w:proofErr w:type="spellStart"/>
      <w:r w:rsidRPr="00FC1E8B">
        <w:rPr>
          <w:rStyle w:val="HTML-kod"/>
        </w:rPr>
        <w:t>normalize_by_samples</w:t>
      </w:r>
      <w:proofErr w:type="spellEnd"/>
      <w:r w:rsidRPr="00FC1E8B">
        <w:rPr>
          <w:rStyle w:val="HTML-kod"/>
        </w:rPr>
        <w:t xml:space="preserve">, </w:t>
      </w:r>
      <w:proofErr w:type="spellStart"/>
      <w:r w:rsidRPr="00FC1E8B">
        <w:rPr>
          <w:rStyle w:val="HTML-kod"/>
        </w:rPr>
        <w:t>output_dir</w:t>
      </w:r>
      <w:proofErr w:type="spellEnd"/>
      <w:r w:rsidRPr="00FC1E8B">
        <w:rPr>
          <w:rStyle w:val="HTML-kod"/>
        </w:rPr>
        <w:t xml:space="preserve">, </w:t>
      </w:r>
      <w:proofErr w:type="spellStart"/>
      <w:r w:rsidRPr="00FC1E8B">
        <w:rPr>
          <w:rStyle w:val="HTML-kod"/>
        </w:rPr>
        <w:t>gene_name</w:t>
      </w:r>
      <w:proofErr w:type="spellEnd"/>
    </w:p>
    <w:p w14:paraId="0630F372" w14:textId="77777777" w:rsidR="00A25E13" w:rsidRPr="00FC1E8B" w:rsidRDefault="00000000">
      <w:pPr>
        <w:pStyle w:val="Nagwek3"/>
      </w:pPr>
      <w:bookmarkStart w:id="56" w:name="_Toc217291938"/>
      <w:r w:rsidRPr="00FC1E8B">
        <w:t>3.4.2 Output</w:t>
      </w:r>
      <w:bookmarkEnd w:id="56"/>
    </w:p>
    <w:p w14:paraId="1EF818BC" w14:textId="77777777" w:rsidR="00A25E13" w:rsidRPr="00FC1E8B" w:rsidRDefault="00000000">
      <w:pPr>
        <w:jc w:val="both"/>
      </w:pPr>
      <w:r w:rsidRPr="00FC1E8B">
        <w:t>A gene-level summary table (</w:t>
      </w:r>
      <w:proofErr w:type="spellStart"/>
      <w:r w:rsidRPr="00FC1E8B">
        <w:rPr>
          <w:rStyle w:val="HTML-kod"/>
        </w:rPr>
        <w:t>gene_scores</w:t>
      </w:r>
      <w:proofErr w:type="spellEnd"/>
      <w:r w:rsidRPr="00FC1E8B">
        <w:t>) containing:</w:t>
      </w:r>
    </w:p>
    <w:p w14:paraId="2ED9A03E" w14:textId="77777777" w:rsidR="00A25E13" w:rsidRDefault="00000000">
      <w:pPr>
        <w:numPr>
          <w:ilvl w:val="0"/>
          <w:numId w:val="52"/>
        </w:numPr>
        <w:jc w:val="both"/>
        <w:rPr>
          <w:lang w:val="pl-PL"/>
        </w:rPr>
      </w:pPr>
      <w:proofErr w:type="spellStart"/>
      <w:r>
        <w:rPr>
          <w:rStyle w:val="HTML-kod"/>
          <w:lang w:val="pl-PL"/>
        </w:rPr>
        <w:t>gene</w:t>
      </w:r>
      <w:proofErr w:type="spellEnd"/>
      <w:r>
        <w:rPr>
          <w:lang w:val="pl-PL"/>
        </w:rPr>
        <w:t xml:space="preserve"> – </w:t>
      </w:r>
      <w:proofErr w:type="spellStart"/>
      <w:r>
        <w:rPr>
          <w:lang w:val="pl-PL"/>
        </w:rPr>
        <w:t>gene</w:t>
      </w:r>
      <w:proofErr w:type="spellEnd"/>
      <w:r>
        <w:rPr>
          <w:lang w:val="pl-PL"/>
        </w:rPr>
        <w:t xml:space="preserve"> </w:t>
      </w:r>
      <w:proofErr w:type="spellStart"/>
      <w:r>
        <w:rPr>
          <w:lang w:val="pl-PL"/>
        </w:rPr>
        <w:t>identifier</w:t>
      </w:r>
      <w:proofErr w:type="spellEnd"/>
      <w:r>
        <w:rPr>
          <w:lang w:val="pl-PL"/>
        </w:rPr>
        <w:t>.</w:t>
      </w:r>
    </w:p>
    <w:p w14:paraId="6DE529FC" w14:textId="77777777" w:rsidR="00A25E13" w:rsidRDefault="00000000">
      <w:pPr>
        <w:numPr>
          <w:ilvl w:val="0"/>
          <w:numId w:val="52"/>
        </w:numPr>
        <w:jc w:val="both"/>
        <w:rPr>
          <w:lang w:val="pl-PL"/>
        </w:rPr>
      </w:pPr>
      <w:r>
        <w:rPr>
          <w:rStyle w:val="HTML-kod"/>
          <w:lang w:val="pl-PL"/>
        </w:rPr>
        <w:t>Start, End</w:t>
      </w:r>
      <w:r>
        <w:rPr>
          <w:lang w:val="pl-PL"/>
        </w:rPr>
        <w:t xml:space="preserve"> – </w:t>
      </w:r>
      <w:proofErr w:type="spellStart"/>
      <w:r>
        <w:rPr>
          <w:lang w:val="pl-PL"/>
        </w:rPr>
        <w:t>genomic</w:t>
      </w:r>
      <w:proofErr w:type="spellEnd"/>
      <w:r>
        <w:rPr>
          <w:lang w:val="pl-PL"/>
        </w:rPr>
        <w:t xml:space="preserve"> </w:t>
      </w:r>
      <w:proofErr w:type="spellStart"/>
      <w:r>
        <w:rPr>
          <w:lang w:val="pl-PL"/>
        </w:rPr>
        <w:t>coordinates</w:t>
      </w:r>
      <w:proofErr w:type="spellEnd"/>
      <w:r>
        <w:rPr>
          <w:lang w:val="pl-PL"/>
        </w:rPr>
        <w:t>.</w:t>
      </w:r>
    </w:p>
    <w:p w14:paraId="0B88A2FC" w14:textId="77777777" w:rsidR="00A25E13" w:rsidRPr="00FC1E8B" w:rsidRDefault="00000000">
      <w:pPr>
        <w:numPr>
          <w:ilvl w:val="0"/>
          <w:numId w:val="52"/>
        </w:numPr>
        <w:jc w:val="both"/>
      </w:pPr>
      <w:proofErr w:type="spellStart"/>
      <w:r w:rsidRPr="00FC1E8B">
        <w:rPr>
          <w:rStyle w:val="HTML-kod"/>
        </w:rPr>
        <w:t>total_contribution</w:t>
      </w:r>
      <w:proofErr w:type="spellEnd"/>
      <w:r w:rsidRPr="00FC1E8B">
        <w:t xml:space="preserve"> – cumulative variability score across all variant types.</w:t>
      </w:r>
    </w:p>
    <w:p w14:paraId="13E14988" w14:textId="77777777" w:rsidR="00A25E13" w:rsidRPr="00FC1E8B" w:rsidRDefault="00000000">
      <w:pPr>
        <w:numPr>
          <w:ilvl w:val="0"/>
          <w:numId w:val="52"/>
        </w:numPr>
        <w:jc w:val="both"/>
      </w:pPr>
      <w:proofErr w:type="spellStart"/>
      <w:r w:rsidRPr="00FC1E8B">
        <w:rPr>
          <w:rStyle w:val="HTML-kod"/>
        </w:rPr>
        <w:t>n_variants</w:t>
      </w:r>
      <w:proofErr w:type="spellEnd"/>
      <w:r w:rsidRPr="00FC1E8B">
        <w:t xml:space="preserve"> – number of unique variants observed.</w:t>
      </w:r>
    </w:p>
    <w:p w14:paraId="44CEB1C9" w14:textId="77777777" w:rsidR="00A25E13" w:rsidRPr="00FC1E8B" w:rsidRDefault="00000000">
      <w:pPr>
        <w:numPr>
          <w:ilvl w:val="0"/>
          <w:numId w:val="52"/>
        </w:numPr>
        <w:jc w:val="both"/>
      </w:pPr>
      <w:proofErr w:type="spellStart"/>
      <w:r w:rsidRPr="00FC1E8B">
        <w:rPr>
          <w:rStyle w:val="HTML-kod"/>
        </w:rPr>
        <w:t>n_samples</w:t>
      </w:r>
      <w:proofErr w:type="spellEnd"/>
      <w:r w:rsidRPr="00FC1E8B">
        <w:t xml:space="preserve"> – number of samples with at least one variant.</w:t>
      </w:r>
    </w:p>
    <w:p w14:paraId="48873B85" w14:textId="77777777" w:rsidR="00A25E13" w:rsidRPr="00FC1E8B" w:rsidRDefault="00000000">
      <w:pPr>
        <w:numPr>
          <w:ilvl w:val="0"/>
          <w:numId w:val="52"/>
        </w:numPr>
        <w:jc w:val="both"/>
      </w:pPr>
      <w:proofErr w:type="spellStart"/>
      <w:r w:rsidRPr="00FC1E8B">
        <w:rPr>
          <w:rStyle w:val="HTML-kod"/>
        </w:rPr>
        <w:t>total_contribution_len</w:t>
      </w:r>
      <w:proofErr w:type="spellEnd"/>
      <w:r w:rsidRPr="00FC1E8B">
        <w:t xml:space="preserve"> – variability score normalized by gene length (per base pair).</w:t>
      </w:r>
    </w:p>
    <w:p w14:paraId="07032C72" w14:textId="77777777" w:rsidR="00A25E13" w:rsidRPr="00FC1E8B" w:rsidRDefault="00A25E13">
      <w:pPr>
        <w:jc w:val="both"/>
      </w:pPr>
    </w:p>
    <w:p w14:paraId="1FCCBDB3" w14:textId="77777777" w:rsidR="00A25E13" w:rsidRPr="00FC1E8B" w:rsidRDefault="00000000">
      <w:pPr>
        <w:jc w:val="both"/>
      </w:pPr>
      <w:r w:rsidRPr="00FC1E8B">
        <w:t xml:space="preserve">The following plots are generated and saved to </w:t>
      </w:r>
      <w:r w:rsidRPr="00FC1E8B">
        <w:rPr>
          <w:rStyle w:val="HTML-kod"/>
        </w:rPr>
        <w:t>&lt;</w:t>
      </w:r>
      <w:proofErr w:type="spellStart"/>
      <w:r w:rsidRPr="00FC1E8B">
        <w:rPr>
          <w:rStyle w:val="HTML-kod"/>
        </w:rPr>
        <w:t>output_dir</w:t>
      </w:r>
      <w:proofErr w:type="spellEnd"/>
      <w:r w:rsidRPr="00FC1E8B">
        <w:rPr>
          <w:rStyle w:val="HTML-kod"/>
        </w:rPr>
        <w:t>&gt;/score/</w:t>
      </w:r>
      <w:r w:rsidRPr="00FC1E8B">
        <w:t>:</w:t>
      </w:r>
    </w:p>
    <w:p w14:paraId="0C963CEB" w14:textId="77777777" w:rsidR="00A25E13" w:rsidRPr="00FC1E8B" w:rsidRDefault="00A25E13">
      <w:pPr>
        <w:jc w:val="both"/>
      </w:pPr>
    </w:p>
    <w:p w14:paraId="7AABC262" w14:textId="77777777" w:rsidR="00A25E13" w:rsidRDefault="00000000">
      <w:pPr>
        <w:numPr>
          <w:ilvl w:val="0"/>
          <w:numId w:val="53"/>
        </w:numPr>
        <w:jc w:val="both"/>
      </w:pPr>
      <w:r w:rsidRPr="00FC1E8B">
        <w:t>Histogram of normalized variability scores (</w:t>
      </w:r>
      <w:r w:rsidRPr="00FC1E8B">
        <w:rPr>
          <w:rStyle w:val="HTML-kod"/>
        </w:rPr>
        <w:t>&lt;GENE&gt;_distribution_log.png</w:t>
      </w:r>
      <w:r w:rsidRPr="00FC1E8B">
        <w:t>):</w:t>
      </w:r>
    </w:p>
    <w:p w14:paraId="2A4D2097" w14:textId="77777777" w:rsidR="00A25E13" w:rsidRPr="00FC1E8B" w:rsidRDefault="00000000">
      <w:pPr>
        <w:numPr>
          <w:ilvl w:val="0"/>
          <w:numId w:val="35"/>
        </w:numPr>
        <w:tabs>
          <w:tab w:val="clear" w:pos="840"/>
        </w:tabs>
        <w:jc w:val="both"/>
      </w:pPr>
      <w:r w:rsidRPr="00FC1E8B">
        <w:t xml:space="preserve">X-axis: </w:t>
      </w:r>
      <w:proofErr w:type="gramStart"/>
      <w:r w:rsidRPr="00FC1E8B">
        <w:t>log(</w:t>
      </w:r>
      <w:proofErr w:type="gramEnd"/>
      <w:r w:rsidRPr="00FC1E8B">
        <w:t>1 + variation / bp)</w:t>
      </w:r>
    </w:p>
    <w:p w14:paraId="6BE8056A" w14:textId="77777777" w:rsidR="00A25E13" w:rsidRDefault="00000000">
      <w:pPr>
        <w:numPr>
          <w:ilvl w:val="0"/>
          <w:numId w:val="35"/>
        </w:numPr>
        <w:tabs>
          <w:tab w:val="clear" w:pos="840"/>
        </w:tabs>
        <w:jc w:val="both"/>
        <w:rPr>
          <w:lang w:val="pl-PL"/>
        </w:rPr>
      </w:pPr>
      <w:r>
        <w:t>Y-axis: gene count</w:t>
      </w:r>
    </w:p>
    <w:p w14:paraId="3F249511" w14:textId="77777777" w:rsidR="00A25E13" w:rsidRDefault="00000000">
      <w:pPr>
        <w:jc w:val="center"/>
        <w:rPr>
          <w:lang w:val="pl-PL"/>
        </w:rPr>
      </w:pPr>
      <w:r>
        <w:rPr>
          <w:noProof/>
          <w:lang w:val="pl-PL"/>
        </w:rPr>
        <w:drawing>
          <wp:inline distT="0" distB="0" distL="114300" distR="114300" wp14:anchorId="500D4A1E" wp14:editId="28E13F62">
            <wp:extent cx="4114800" cy="2571750"/>
            <wp:effectExtent l="0" t="0" r="0" b="0"/>
            <wp:docPr id="35" name="Picture 35" descr="GENE_distribution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ENE_distribution_log"/>
                    <pic:cNvPicPr>
                      <a:picLocks noChangeAspect="1"/>
                    </pic:cNvPicPr>
                  </pic:nvPicPr>
                  <pic:blipFill>
                    <a:blip r:embed="rId26"/>
                    <a:stretch>
                      <a:fillRect/>
                    </a:stretch>
                  </pic:blipFill>
                  <pic:spPr>
                    <a:xfrm>
                      <a:off x="0" y="0"/>
                      <a:ext cx="4114800" cy="2571750"/>
                    </a:xfrm>
                    <a:prstGeom prst="rect">
                      <a:avLst/>
                    </a:prstGeom>
                  </pic:spPr>
                </pic:pic>
              </a:graphicData>
            </a:graphic>
          </wp:inline>
        </w:drawing>
      </w:r>
    </w:p>
    <w:p w14:paraId="797773D4" w14:textId="77777777" w:rsidR="00A25E13" w:rsidRPr="00FC1E8B" w:rsidRDefault="00000000">
      <w:pPr>
        <w:jc w:val="center"/>
      </w:pPr>
      <w:r>
        <w:rPr>
          <w:rFonts w:cs="Times New Roman"/>
        </w:rPr>
        <w:t>Figure 1</w:t>
      </w:r>
      <w:r w:rsidRPr="00FC1E8B">
        <w:rPr>
          <w:rFonts w:cs="Times New Roman"/>
        </w:rPr>
        <w:t xml:space="preserve">7 </w:t>
      </w:r>
      <w:r>
        <w:rPr>
          <w:rFonts w:cs="Times New Roman"/>
        </w:rPr>
        <w:t>example</w:t>
      </w:r>
      <w:r w:rsidRPr="00FC1E8B">
        <w:rPr>
          <w:rFonts w:cs="Times New Roman"/>
        </w:rPr>
        <w:t xml:space="preserve"> </w:t>
      </w:r>
      <w:r w:rsidRPr="00FC1E8B">
        <w:rPr>
          <w:rStyle w:val="HTML-kod"/>
        </w:rPr>
        <w:t>GENE_distribution_log.png</w:t>
      </w:r>
    </w:p>
    <w:p w14:paraId="76A3973B" w14:textId="77777777" w:rsidR="00A25E13" w:rsidRPr="00FC1E8B" w:rsidRDefault="00A25E13"/>
    <w:p w14:paraId="7CED9F27" w14:textId="77777777" w:rsidR="00A25E13" w:rsidRPr="00FC1E8B" w:rsidRDefault="00000000">
      <w:pPr>
        <w:numPr>
          <w:ilvl w:val="0"/>
          <w:numId w:val="53"/>
        </w:numPr>
      </w:pPr>
      <w:r w:rsidRPr="00FC1E8B">
        <w:t>Bar plot of the top 20 most variable genes (</w:t>
      </w:r>
      <w:r w:rsidRPr="00FC1E8B">
        <w:rPr>
          <w:rStyle w:val="HTML-kod"/>
        </w:rPr>
        <w:t>&lt;GENE&gt;_top20_log.png</w:t>
      </w:r>
      <w:r w:rsidRPr="00FC1E8B">
        <w:t>)</w:t>
      </w:r>
    </w:p>
    <w:p w14:paraId="42FF8A96" w14:textId="77777777" w:rsidR="00A25E13" w:rsidRDefault="00000000">
      <w:pPr>
        <w:numPr>
          <w:ilvl w:val="0"/>
          <w:numId w:val="54"/>
        </w:numPr>
        <w:rPr>
          <w:lang w:val="pl-PL"/>
        </w:rPr>
      </w:pPr>
      <w:r>
        <w:rPr>
          <w:lang w:val="pl-PL"/>
        </w:rPr>
        <w:t>X-</w:t>
      </w:r>
      <w:proofErr w:type="spellStart"/>
      <w:r>
        <w:rPr>
          <w:lang w:val="pl-PL"/>
        </w:rPr>
        <w:t>axis</w:t>
      </w:r>
      <w:proofErr w:type="spellEnd"/>
      <w:r>
        <w:rPr>
          <w:lang w:val="pl-PL"/>
        </w:rPr>
        <w:t xml:space="preserve">: </w:t>
      </w:r>
      <w:proofErr w:type="spellStart"/>
      <w:r>
        <w:rPr>
          <w:lang w:val="pl-PL"/>
        </w:rPr>
        <w:t>gene</w:t>
      </w:r>
      <w:proofErr w:type="spellEnd"/>
      <w:r>
        <w:rPr>
          <w:lang w:val="pl-PL"/>
        </w:rPr>
        <w:t xml:space="preserve"> </w:t>
      </w:r>
      <w:proofErr w:type="spellStart"/>
      <w:r>
        <w:rPr>
          <w:lang w:val="pl-PL"/>
        </w:rPr>
        <w:t>name</w:t>
      </w:r>
      <w:proofErr w:type="spellEnd"/>
    </w:p>
    <w:p w14:paraId="60747A3A" w14:textId="77777777" w:rsidR="00A25E13" w:rsidRPr="00FC1E8B" w:rsidRDefault="00000000">
      <w:pPr>
        <w:numPr>
          <w:ilvl w:val="0"/>
          <w:numId w:val="54"/>
        </w:numPr>
      </w:pPr>
      <w:r w:rsidRPr="00FC1E8B">
        <w:t xml:space="preserve">Y-axis: </w:t>
      </w:r>
      <w:proofErr w:type="gramStart"/>
      <w:r w:rsidRPr="00FC1E8B">
        <w:t>log(</w:t>
      </w:r>
      <w:proofErr w:type="gramEnd"/>
      <w:r w:rsidRPr="00FC1E8B">
        <w:t>1 + variation / bp)</w:t>
      </w:r>
    </w:p>
    <w:p w14:paraId="6F81E5D3" w14:textId="77777777" w:rsidR="00A25E13" w:rsidRPr="00FC1E8B" w:rsidRDefault="00A25E13"/>
    <w:p w14:paraId="655AB8ED" w14:textId="77777777" w:rsidR="00A25E13" w:rsidRDefault="00000000">
      <w:pPr>
        <w:jc w:val="center"/>
        <w:rPr>
          <w:lang w:val="pl-PL"/>
        </w:rPr>
      </w:pPr>
      <w:r>
        <w:rPr>
          <w:noProof/>
          <w:lang w:val="pl-PL"/>
        </w:rPr>
        <w:drawing>
          <wp:inline distT="0" distB="0" distL="114300" distR="114300" wp14:anchorId="64496E50" wp14:editId="7019D97D">
            <wp:extent cx="4114800" cy="3086100"/>
            <wp:effectExtent l="0" t="0" r="0" b="0"/>
            <wp:docPr id="36" name="Picture 36" descr="GENE_top20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ENE_top20_log"/>
                    <pic:cNvPicPr>
                      <a:picLocks noChangeAspect="1"/>
                    </pic:cNvPicPr>
                  </pic:nvPicPr>
                  <pic:blipFill>
                    <a:blip r:embed="rId27"/>
                    <a:stretch>
                      <a:fillRect/>
                    </a:stretch>
                  </pic:blipFill>
                  <pic:spPr>
                    <a:xfrm>
                      <a:off x="0" y="0"/>
                      <a:ext cx="4114800" cy="3086100"/>
                    </a:xfrm>
                    <a:prstGeom prst="rect">
                      <a:avLst/>
                    </a:prstGeom>
                  </pic:spPr>
                </pic:pic>
              </a:graphicData>
            </a:graphic>
          </wp:inline>
        </w:drawing>
      </w:r>
    </w:p>
    <w:p w14:paraId="64753DE1" w14:textId="77777777" w:rsidR="00A25E13" w:rsidRPr="00FC1E8B" w:rsidRDefault="00000000">
      <w:pPr>
        <w:jc w:val="center"/>
        <w:rPr>
          <w:rStyle w:val="HTML-kod"/>
        </w:rPr>
      </w:pPr>
      <w:r>
        <w:rPr>
          <w:rFonts w:cs="Times New Roman"/>
        </w:rPr>
        <w:t>Figure 1</w:t>
      </w:r>
      <w:r w:rsidRPr="00FC1E8B">
        <w:rPr>
          <w:rFonts w:cs="Times New Roman"/>
        </w:rPr>
        <w:t xml:space="preserve">8 </w:t>
      </w:r>
      <w:r>
        <w:rPr>
          <w:rFonts w:cs="Times New Roman"/>
        </w:rPr>
        <w:t>example</w:t>
      </w:r>
      <w:r w:rsidRPr="00FC1E8B">
        <w:rPr>
          <w:rFonts w:cs="Times New Roman"/>
        </w:rPr>
        <w:t xml:space="preserve"> </w:t>
      </w:r>
      <w:r w:rsidRPr="00FC1E8B">
        <w:rPr>
          <w:rStyle w:val="HTML-kod"/>
        </w:rPr>
        <w:t>GENE_top20_log.png</w:t>
      </w:r>
    </w:p>
    <w:p w14:paraId="00D3BC28" w14:textId="77777777" w:rsidR="00A25E13" w:rsidRPr="00FC1E8B" w:rsidRDefault="00A25E13">
      <w:pPr>
        <w:jc w:val="both"/>
        <w:rPr>
          <w:rStyle w:val="HTML-kod"/>
        </w:rPr>
      </w:pPr>
    </w:p>
    <w:p w14:paraId="55E5EEB8" w14:textId="77777777" w:rsidR="00A25E13" w:rsidRPr="00FC1E8B" w:rsidRDefault="00000000">
      <w:pPr>
        <w:numPr>
          <w:ilvl w:val="0"/>
          <w:numId w:val="53"/>
        </w:numPr>
      </w:pPr>
      <w:r w:rsidRPr="00FC1E8B">
        <w:t>Scatter plot of total variability versus gene length (</w:t>
      </w:r>
      <w:r w:rsidRPr="00FC1E8B">
        <w:rPr>
          <w:rStyle w:val="HTML-kod"/>
        </w:rPr>
        <w:t>&lt;GENE&gt;_length_correlation_log.png</w:t>
      </w:r>
      <w:r w:rsidRPr="00FC1E8B">
        <w:t>)</w:t>
      </w:r>
    </w:p>
    <w:p w14:paraId="7103FEC8" w14:textId="77777777" w:rsidR="00A25E13" w:rsidRPr="00FC1E8B" w:rsidRDefault="00000000">
      <w:pPr>
        <w:numPr>
          <w:ilvl w:val="0"/>
          <w:numId w:val="55"/>
        </w:numPr>
      </w:pPr>
      <w:r w:rsidRPr="00FC1E8B">
        <w:t xml:space="preserve">X-axis: </w:t>
      </w:r>
      <w:proofErr w:type="gramStart"/>
      <w:r w:rsidRPr="00FC1E8B">
        <w:t>log(</w:t>
      </w:r>
      <w:proofErr w:type="gramEnd"/>
      <w:r w:rsidRPr="00FC1E8B">
        <w:t>1 + gene length)</w:t>
      </w:r>
    </w:p>
    <w:p w14:paraId="41522037" w14:textId="77777777" w:rsidR="00A25E13" w:rsidRPr="00FC1E8B" w:rsidRDefault="00000000">
      <w:pPr>
        <w:numPr>
          <w:ilvl w:val="0"/>
          <w:numId w:val="55"/>
        </w:numPr>
      </w:pPr>
      <w:r w:rsidRPr="00FC1E8B">
        <w:t xml:space="preserve">Y-axis: </w:t>
      </w:r>
      <w:proofErr w:type="gramStart"/>
      <w:r w:rsidRPr="00FC1E8B">
        <w:t>log(</w:t>
      </w:r>
      <w:proofErr w:type="gramEnd"/>
      <w:r w:rsidRPr="00FC1E8B">
        <w:t>1 + total variation)</w:t>
      </w:r>
    </w:p>
    <w:p w14:paraId="06AAA4A4" w14:textId="77777777" w:rsidR="00A25E13" w:rsidRPr="00FC1E8B" w:rsidRDefault="00A25E13"/>
    <w:p w14:paraId="5B7AE611" w14:textId="77777777" w:rsidR="00A25E13" w:rsidRDefault="00000000">
      <w:pPr>
        <w:jc w:val="center"/>
        <w:rPr>
          <w:lang w:val="pl-PL"/>
        </w:rPr>
      </w:pPr>
      <w:r>
        <w:rPr>
          <w:noProof/>
          <w:lang w:val="pl-PL"/>
        </w:rPr>
        <w:drawing>
          <wp:inline distT="0" distB="0" distL="114300" distR="114300" wp14:anchorId="2AB975DD" wp14:editId="27EB7707">
            <wp:extent cx="4114800" cy="2828925"/>
            <wp:effectExtent l="0" t="0" r="0" b="0"/>
            <wp:docPr id="37" name="Picture 37" descr="GENE_length_correlation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ENE_length_correlation_log"/>
                    <pic:cNvPicPr>
                      <a:picLocks noChangeAspect="1"/>
                    </pic:cNvPicPr>
                  </pic:nvPicPr>
                  <pic:blipFill>
                    <a:blip r:embed="rId28"/>
                    <a:stretch>
                      <a:fillRect/>
                    </a:stretch>
                  </pic:blipFill>
                  <pic:spPr>
                    <a:xfrm>
                      <a:off x="0" y="0"/>
                      <a:ext cx="4114800" cy="2828925"/>
                    </a:xfrm>
                    <a:prstGeom prst="rect">
                      <a:avLst/>
                    </a:prstGeom>
                  </pic:spPr>
                </pic:pic>
              </a:graphicData>
            </a:graphic>
          </wp:inline>
        </w:drawing>
      </w:r>
    </w:p>
    <w:p w14:paraId="14D906C0" w14:textId="77777777" w:rsidR="00A25E13" w:rsidRPr="00FC1E8B" w:rsidRDefault="00000000">
      <w:pPr>
        <w:jc w:val="center"/>
      </w:pPr>
      <w:r>
        <w:rPr>
          <w:rFonts w:cs="Times New Roman"/>
        </w:rPr>
        <w:t>Figure 1</w:t>
      </w:r>
      <w:r w:rsidRPr="00FC1E8B">
        <w:rPr>
          <w:rFonts w:cs="Times New Roman"/>
        </w:rPr>
        <w:t xml:space="preserve">9 </w:t>
      </w:r>
      <w:r>
        <w:rPr>
          <w:rFonts w:cs="Times New Roman"/>
        </w:rPr>
        <w:t>example</w:t>
      </w:r>
      <w:r w:rsidRPr="00FC1E8B">
        <w:rPr>
          <w:rFonts w:cs="Times New Roman"/>
        </w:rPr>
        <w:t xml:space="preserve"> </w:t>
      </w:r>
      <w:r w:rsidRPr="00FC1E8B">
        <w:rPr>
          <w:rStyle w:val="HTML-kod"/>
        </w:rPr>
        <w:t>GENE_length_correlation_log.png</w:t>
      </w:r>
    </w:p>
    <w:p w14:paraId="64E4AECB" w14:textId="77777777" w:rsidR="00A25E13" w:rsidRPr="00FC1E8B" w:rsidRDefault="00A25E13">
      <w:pPr>
        <w:jc w:val="center"/>
      </w:pPr>
    </w:p>
    <w:p w14:paraId="341280AE" w14:textId="77777777" w:rsidR="00A25E13" w:rsidRPr="00FC1E8B" w:rsidRDefault="00A25E13"/>
    <w:p w14:paraId="44DF725F" w14:textId="77777777" w:rsidR="00A25E13" w:rsidRPr="00FC1E8B" w:rsidRDefault="00000000">
      <w:pPr>
        <w:numPr>
          <w:ilvl w:val="0"/>
          <w:numId w:val="53"/>
        </w:numPr>
      </w:pPr>
      <w:r w:rsidRPr="00FC1E8B">
        <w:t>Ranked gene variability score plot (</w:t>
      </w:r>
      <w:r w:rsidRPr="00FC1E8B">
        <w:rPr>
          <w:rStyle w:val="HTML-kod"/>
        </w:rPr>
        <w:t>&lt;GENE&gt;_log.png</w:t>
      </w:r>
      <w:r w:rsidRPr="00FC1E8B">
        <w:t>)</w:t>
      </w:r>
    </w:p>
    <w:p w14:paraId="4B337436" w14:textId="77777777" w:rsidR="00A25E13" w:rsidRDefault="00000000">
      <w:pPr>
        <w:numPr>
          <w:ilvl w:val="0"/>
          <w:numId w:val="56"/>
        </w:numPr>
        <w:rPr>
          <w:lang w:val="pl-PL"/>
        </w:rPr>
      </w:pPr>
      <w:r>
        <w:rPr>
          <w:lang w:val="pl-PL"/>
        </w:rPr>
        <w:t>X-</w:t>
      </w:r>
      <w:proofErr w:type="spellStart"/>
      <w:r>
        <w:rPr>
          <w:lang w:val="pl-PL"/>
        </w:rPr>
        <w:t>axis</w:t>
      </w:r>
      <w:proofErr w:type="spellEnd"/>
      <w:r>
        <w:rPr>
          <w:lang w:val="pl-PL"/>
        </w:rPr>
        <w:t xml:space="preserve">: </w:t>
      </w:r>
      <w:proofErr w:type="spellStart"/>
      <w:r>
        <w:rPr>
          <w:lang w:val="pl-PL"/>
        </w:rPr>
        <w:t>gene</w:t>
      </w:r>
      <w:proofErr w:type="spellEnd"/>
      <w:r>
        <w:rPr>
          <w:lang w:val="pl-PL"/>
        </w:rPr>
        <w:t xml:space="preserve"> </w:t>
      </w:r>
      <w:proofErr w:type="spellStart"/>
      <w:r>
        <w:rPr>
          <w:lang w:val="pl-PL"/>
        </w:rPr>
        <w:t>name</w:t>
      </w:r>
      <w:proofErr w:type="spellEnd"/>
    </w:p>
    <w:p w14:paraId="0FFE2352" w14:textId="77777777" w:rsidR="00A25E13" w:rsidRPr="00FC1E8B" w:rsidRDefault="00000000">
      <w:pPr>
        <w:numPr>
          <w:ilvl w:val="0"/>
          <w:numId w:val="56"/>
        </w:numPr>
      </w:pPr>
      <w:r w:rsidRPr="00FC1E8B">
        <w:t xml:space="preserve">Y-axis: </w:t>
      </w:r>
      <w:proofErr w:type="gramStart"/>
      <w:r w:rsidRPr="00FC1E8B">
        <w:t>log(</w:t>
      </w:r>
      <w:proofErr w:type="gramEnd"/>
      <w:r w:rsidRPr="00FC1E8B">
        <w:t>1 + variation / bp)</w:t>
      </w:r>
    </w:p>
    <w:p w14:paraId="239DC341" w14:textId="77777777" w:rsidR="00A25E13" w:rsidRDefault="00000000">
      <w:pPr>
        <w:numPr>
          <w:ilvl w:val="0"/>
          <w:numId w:val="56"/>
        </w:numPr>
        <w:rPr>
          <w:lang w:val="pl-PL"/>
        </w:rPr>
      </w:pPr>
      <w:r>
        <w:rPr>
          <w:lang w:val="pl-PL"/>
        </w:rPr>
        <w:t xml:space="preserve">Order: </w:t>
      </w:r>
      <w:proofErr w:type="spellStart"/>
      <w:r>
        <w:rPr>
          <w:lang w:val="pl-PL"/>
        </w:rPr>
        <w:t>ascending</w:t>
      </w:r>
      <w:proofErr w:type="spellEnd"/>
      <w:r>
        <w:rPr>
          <w:lang w:val="pl-PL"/>
        </w:rPr>
        <w:t xml:space="preserve"> </w:t>
      </w:r>
      <w:proofErr w:type="spellStart"/>
      <w:r>
        <w:rPr>
          <w:lang w:val="pl-PL"/>
        </w:rPr>
        <w:t>score</w:t>
      </w:r>
      <w:proofErr w:type="spellEnd"/>
    </w:p>
    <w:p w14:paraId="76584C82" w14:textId="77777777" w:rsidR="00A25E13" w:rsidRDefault="00000000">
      <w:pPr>
        <w:jc w:val="center"/>
        <w:rPr>
          <w:lang w:val="pl-PL"/>
        </w:rPr>
      </w:pPr>
      <w:r>
        <w:rPr>
          <w:noProof/>
          <w:lang w:val="pl-PL"/>
        </w:rPr>
        <w:drawing>
          <wp:inline distT="0" distB="0" distL="114300" distR="114300" wp14:anchorId="0F4215EC" wp14:editId="754FB20F">
            <wp:extent cx="4114800" cy="3086100"/>
            <wp:effectExtent l="0" t="0" r="0" b="0"/>
            <wp:docPr id="38" name="Picture 38" descr="GENE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ENE_log"/>
                    <pic:cNvPicPr>
                      <a:picLocks noChangeAspect="1"/>
                    </pic:cNvPicPr>
                  </pic:nvPicPr>
                  <pic:blipFill>
                    <a:blip r:embed="rId29"/>
                    <a:stretch>
                      <a:fillRect/>
                    </a:stretch>
                  </pic:blipFill>
                  <pic:spPr>
                    <a:xfrm>
                      <a:off x="0" y="0"/>
                      <a:ext cx="4114800" cy="3086100"/>
                    </a:xfrm>
                    <a:prstGeom prst="rect">
                      <a:avLst/>
                    </a:prstGeom>
                  </pic:spPr>
                </pic:pic>
              </a:graphicData>
            </a:graphic>
          </wp:inline>
        </w:drawing>
      </w:r>
    </w:p>
    <w:p w14:paraId="347C0466" w14:textId="77777777" w:rsidR="00A25E13" w:rsidRPr="00FC1E8B" w:rsidRDefault="00000000">
      <w:pPr>
        <w:jc w:val="center"/>
      </w:pPr>
      <w:r>
        <w:rPr>
          <w:rFonts w:cs="Times New Roman"/>
        </w:rPr>
        <w:t xml:space="preserve">Figure </w:t>
      </w:r>
      <w:r w:rsidRPr="00FC1E8B">
        <w:rPr>
          <w:rFonts w:cs="Times New Roman"/>
        </w:rPr>
        <w:t xml:space="preserve">20 </w:t>
      </w:r>
      <w:r>
        <w:rPr>
          <w:rFonts w:cs="Times New Roman"/>
        </w:rPr>
        <w:t>example</w:t>
      </w:r>
      <w:r w:rsidRPr="00FC1E8B">
        <w:rPr>
          <w:rFonts w:cs="Times New Roman"/>
        </w:rPr>
        <w:t xml:space="preserve"> </w:t>
      </w:r>
      <w:r w:rsidRPr="00FC1E8B">
        <w:rPr>
          <w:rStyle w:val="HTML-kod"/>
        </w:rPr>
        <w:t>GENE_log.png</w:t>
      </w:r>
    </w:p>
    <w:p w14:paraId="14C1898F" w14:textId="77777777" w:rsidR="00A25E13" w:rsidRPr="00FC1E8B" w:rsidRDefault="00000000">
      <w:pPr>
        <w:pStyle w:val="Nagwek3"/>
      </w:pPr>
      <w:bookmarkStart w:id="57" w:name="_Toc217291939"/>
      <w:r w:rsidRPr="00FC1E8B">
        <w:t>3.4.3 Steps</w:t>
      </w:r>
      <w:bookmarkEnd w:id="57"/>
    </w:p>
    <w:p w14:paraId="5FC6F7E2" w14:textId="77777777" w:rsidR="00A25E13" w:rsidRDefault="00000000">
      <w:pPr>
        <w:numPr>
          <w:ilvl w:val="0"/>
          <w:numId w:val="57"/>
        </w:numPr>
        <w:rPr>
          <w:b/>
          <w:bCs/>
          <w:lang w:val="pl-PL"/>
        </w:rPr>
      </w:pPr>
      <w:proofErr w:type="spellStart"/>
      <w:r>
        <w:rPr>
          <w:b/>
          <w:bCs/>
          <w:lang w:val="pl-PL"/>
        </w:rPr>
        <w:t>Variant</w:t>
      </w:r>
      <w:proofErr w:type="spellEnd"/>
      <w:r>
        <w:rPr>
          <w:b/>
          <w:bCs/>
          <w:lang w:val="pl-PL"/>
        </w:rPr>
        <w:t xml:space="preserve"> </w:t>
      </w:r>
      <w:proofErr w:type="spellStart"/>
      <w:r>
        <w:rPr>
          <w:b/>
          <w:bCs/>
          <w:lang w:val="pl-PL"/>
        </w:rPr>
        <w:t>integration</w:t>
      </w:r>
      <w:proofErr w:type="spellEnd"/>
    </w:p>
    <w:p w14:paraId="6F207722" w14:textId="77777777" w:rsidR="00A25E13" w:rsidRPr="00FC1E8B" w:rsidRDefault="00000000">
      <w:pPr>
        <w:numPr>
          <w:ilvl w:val="0"/>
          <w:numId w:val="58"/>
        </w:numPr>
      </w:pPr>
      <w:r w:rsidRPr="00FC1E8B">
        <w:t>All variant classes are combined into a single long-format table, retaining variant type labels.</w:t>
      </w:r>
    </w:p>
    <w:p w14:paraId="4B8751FB" w14:textId="77777777" w:rsidR="00A25E13" w:rsidRPr="00FC1E8B" w:rsidRDefault="00A25E13"/>
    <w:p w14:paraId="2160E320" w14:textId="77777777" w:rsidR="00A25E13" w:rsidRDefault="00000000">
      <w:pPr>
        <w:numPr>
          <w:ilvl w:val="0"/>
          <w:numId w:val="57"/>
        </w:numPr>
        <w:rPr>
          <w:b/>
          <w:bCs/>
          <w:lang w:val="pl-PL"/>
        </w:rPr>
      </w:pPr>
      <w:proofErr w:type="spellStart"/>
      <w:r>
        <w:rPr>
          <w:b/>
          <w:bCs/>
          <w:lang w:val="pl-PL"/>
        </w:rPr>
        <w:t>Functional</w:t>
      </w:r>
      <w:proofErr w:type="spellEnd"/>
      <w:r>
        <w:rPr>
          <w:b/>
          <w:bCs/>
          <w:lang w:val="pl-PL"/>
        </w:rPr>
        <w:t xml:space="preserve"> </w:t>
      </w:r>
      <w:proofErr w:type="spellStart"/>
      <w:r>
        <w:rPr>
          <w:b/>
          <w:bCs/>
          <w:lang w:val="pl-PL"/>
        </w:rPr>
        <w:t>weighting</w:t>
      </w:r>
      <w:proofErr w:type="spellEnd"/>
    </w:p>
    <w:p w14:paraId="1CF60D68" w14:textId="77777777" w:rsidR="00A25E13" w:rsidRPr="00FC1E8B" w:rsidRDefault="00000000">
      <w:pPr>
        <w:numPr>
          <w:ilvl w:val="0"/>
          <w:numId w:val="59"/>
        </w:numPr>
      </w:pPr>
      <w:r w:rsidRPr="00FC1E8B">
        <w:lastRenderedPageBreak/>
        <w:t>Each variant is assigned a severity weight based on its predicted functional consequence.</w:t>
      </w:r>
    </w:p>
    <w:p w14:paraId="266D0CE6" w14:textId="77777777" w:rsidR="00A25E13" w:rsidRPr="00FC1E8B" w:rsidRDefault="00000000">
      <w:pPr>
        <w:numPr>
          <w:ilvl w:val="0"/>
          <w:numId w:val="59"/>
        </w:numPr>
      </w:pPr>
      <w:r w:rsidRPr="00FC1E8B">
        <w:t xml:space="preserve">Weights follow a predefined hierarchy derived from </w:t>
      </w:r>
      <w:proofErr w:type="spellStart"/>
      <w:r w:rsidRPr="00FC1E8B">
        <w:t>Ensembl</w:t>
      </w:r>
      <w:proofErr w:type="spellEnd"/>
      <w:r w:rsidRPr="00FC1E8B">
        <w:t xml:space="preserve"> consequence annotations.</w:t>
      </w:r>
    </w:p>
    <w:tbl>
      <w:tblPr>
        <w:tblStyle w:val="Tabelasiatki6kolorowaakcent51"/>
        <w:tblW w:w="5000" w:type="pct"/>
        <w:tblInd w:w="0" w:type="dxa"/>
        <w:tblLook w:val="04A0" w:firstRow="1" w:lastRow="0" w:firstColumn="1" w:lastColumn="0" w:noHBand="0" w:noVBand="1"/>
      </w:tblPr>
      <w:tblGrid>
        <w:gridCol w:w="795"/>
        <w:gridCol w:w="216"/>
        <w:gridCol w:w="770"/>
        <w:gridCol w:w="282"/>
        <w:gridCol w:w="758"/>
        <w:gridCol w:w="281"/>
        <w:gridCol w:w="736"/>
        <w:gridCol w:w="500"/>
        <w:gridCol w:w="524"/>
        <w:gridCol w:w="680"/>
        <w:gridCol w:w="550"/>
        <w:gridCol w:w="604"/>
        <w:gridCol w:w="239"/>
        <w:gridCol w:w="817"/>
        <w:gridCol w:w="250"/>
        <w:gridCol w:w="870"/>
        <w:gridCol w:w="216"/>
        <w:gridCol w:w="1107"/>
      </w:tblGrid>
      <w:tr w:rsidR="00A25E13" w14:paraId="5F7B4CB9" w14:textId="77777777" w:rsidTr="00A25E13">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l2br w:val="nil"/>
            </w:tcBorders>
            <w:shd w:val="clear" w:color="auto" w:fill="FFFFFF"/>
          </w:tcPr>
          <w:p w14:paraId="40949D49" w14:textId="77777777" w:rsidR="00A25E13" w:rsidRDefault="00000000">
            <w:pPr>
              <w:rPr>
                <w:sz w:val="20"/>
                <w:szCs w:val="20"/>
              </w:rPr>
            </w:pPr>
            <w:r>
              <w:rPr>
                <w:sz w:val="20"/>
                <w:szCs w:val="20"/>
              </w:rPr>
              <w:t>Variant Type</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2062C92C"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Transcript ablation</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08CC53B0"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Splice acceptor</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21B32AFB"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Splice donor</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7184A0D1"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Stop gained</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081A76A1"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Frameshift</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7A45A5F9"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Stop lost</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5CFD3718"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Start lost</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79377473" w14:textId="77777777" w:rsidR="00A25E13" w:rsidRDefault="00000000">
            <w:pPr>
              <w:cnfStyle w:val="100000000000" w:firstRow="1" w:lastRow="0" w:firstColumn="0" w:lastColumn="0" w:oddVBand="0" w:evenVBand="0" w:oddHBand="0" w:evenHBand="0" w:firstRowFirstColumn="0" w:firstRowLastColumn="0" w:lastRowFirstColumn="0" w:lastRowLastColumn="0"/>
              <w:rPr>
                <w:sz w:val="20"/>
                <w:szCs w:val="20"/>
                <w:lang w:val="pl-PL"/>
              </w:rPr>
            </w:pPr>
            <w:r>
              <w:rPr>
                <w:sz w:val="20"/>
                <w:szCs w:val="20"/>
              </w:rPr>
              <w:t xml:space="preserve">Transcript </w:t>
            </w:r>
            <w:proofErr w:type="spellStart"/>
            <w:r>
              <w:rPr>
                <w:sz w:val="20"/>
                <w:szCs w:val="20"/>
                <w:lang w:val="pl-PL"/>
              </w:rPr>
              <w:t>amplification</w:t>
            </w:r>
            <w:proofErr w:type="spellEnd"/>
          </w:p>
        </w:tc>
      </w:tr>
      <w:tr w:rsidR="00A25E13" w14:paraId="798C283B" w14:textId="77777777" w:rsidTr="00A25E13">
        <w:trPr>
          <w:trHeight w:val="265"/>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cBorders>
            <w:shd w:val="clear" w:color="auto" w:fill="FFFFFF"/>
          </w:tcPr>
          <w:p w14:paraId="183B333F" w14:textId="77777777" w:rsidR="00A25E13" w:rsidRDefault="00000000">
            <w:pPr>
              <w:rPr>
                <w:sz w:val="20"/>
                <w:szCs w:val="20"/>
              </w:rPr>
            </w:pPr>
            <w:r>
              <w:rPr>
                <w:sz w:val="20"/>
                <w:szCs w:val="20"/>
              </w:rPr>
              <w:t>Weight</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3229A9C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0363832D"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1BAC1231"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3342A829"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1F39F5E1"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0D9A6912"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77BD9115"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3E73BFA6"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r>
      <w:tr w:rsidR="00A25E13" w14:paraId="48501ED3" w14:textId="77777777" w:rsidTr="00A25E13">
        <w:trPr>
          <w:trHeight w:val="716"/>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cBorders>
            <w:shd w:val="clear" w:color="auto" w:fill="FFFFFF"/>
          </w:tcPr>
          <w:p w14:paraId="10F052FA" w14:textId="77777777" w:rsidR="00A25E13" w:rsidRDefault="00000000">
            <w:pPr>
              <w:rPr>
                <w:sz w:val="20"/>
                <w:szCs w:val="20"/>
              </w:rPr>
            </w:pPr>
            <w:r>
              <w:rPr>
                <w:sz w:val="20"/>
                <w:szCs w:val="20"/>
              </w:rPr>
              <w:t>Variant Type</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6EABF7E4"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Feature elongation</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5651D313"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Feature truncation</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1C1B5373"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Missense</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5F5D2A8F"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Inframe</w:t>
            </w:r>
            <w:proofErr w:type="spellEnd"/>
            <w:r>
              <w:rPr>
                <w:sz w:val="20"/>
                <w:szCs w:val="20"/>
              </w:rPr>
              <w:t xml:space="preserve"> insertion</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14368A3E"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Inframe</w:t>
            </w:r>
            <w:proofErr w:type="spellEnd"/>
            <w:r>
              <w:rPr>
                <w:sz w:val="20"/>
                <w:szCs w:val="20"/>
              </w:rPr>
              <w:t xml:space="preserve"> deletion</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0B621B4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Protein altering</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4DBD59D2"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Splice region</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742B9DC2"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Incomplete terminal codon</w:t>
            </w:r>
          </w:p>
        </w:tc>
      </w:tr>
      <w:tr w:rsidR="00A25E13" w14:paraId="735D4CF0" w14:textId="77777777" w:rsidTr="00A25E13">
        <w:trPr>
          <w:trHeight w:val="293"/>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cBorders>
            <w:shd w:val="clear" w:color="auto" w:fill="FFFFFF"/>
          </w:tcPr>
          <w:p w14:paraId="44BB6E87" w14:textId="77777777" w:rsidR="00A25E13" w:rsidRDefault="00000000">
            <w:pPr>
              <w:rPr>
                <w:sz w:val="20"/>
                <w:szCs w:val="20"/>
              </w:rPr>
            </w:pPr>
            <w:r>
              <w:rPr>
                <w:sz w:val="20"/>
                <w:szCs w:val="20"/>
              </w:rPr>
              <w:t>Weight</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658BFDC4"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4693486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1B4D8F75"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09852E89"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5556E5A1"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01B4439C"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7B925D4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39119A6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p>
        </w:tc>
      </w:tr>
      <w:tr w:rsidR="00A25E13" w14:paraId="61AC6827" w14:textId="77777777" w:rsidTr="00A25E13">
        <w:trPr>
          <w:trHeight w:val="868"/>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cBorders>
            <w:shd w:val="clear" w:color="auto" w:fill="FFFFFF"/>
          </w:tcPr>
          <w:p w14:paraId="5D5D8620" w14:textId="77777777" w:rsidR="00A25E13" w:rsidRDefault="00000000">
            <w:pPr>
              <w:rPr>
                <w:sz w:val="20"/>
                <w:szCs w:val="20"/>
              </w:rPr>
            </w:pPr>
            <w:r>
              <w:rPr>
                <w:sz w:val="20"/>
                <w:szCs w:val="20"/>
              </w:rPr>
              <w:t>Variant Type</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67EF6C0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Start retained</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6710A37B"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Stop retained</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045C9C73"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Synonymous</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6FEA976E"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Coding sequence</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15C044E2"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UTR</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0C1F5790"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Mature miRNA variant</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296EF167"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Non-coding transcript exon</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202FB7D7"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Intron</w:t>
            </w:r>
          </w:p>
        </w:tc>
      </w:tr>
      <w:tr w:rsidR="00A25E13" w14:paraId="34671A14" w14:textId="77777777" w:rsidTr="00A25E13">
        <w:trPr>
          <w:trHeight w:val="270"/>
        </w:trPr>
        <w:tc>
          <w:tcPr>
            <w:cnfStyle w:val="001000000000" w:firstRow="0" w:lastRow="0" w:firstColumn="1" w:lastColumn="0" w:oddVBand="0" w:evenVBand="0" w:oddHBand="0" w:evenHBand="0" w:firstRowFirstColumn="0" w:firstRowLastColumn="0" w:lastRowFirstColumn="0" w:lastRowLastColumn="0"/>
            <w:tcW w:w="441" w:type="pct"/>
            <w:gridSpan w:val="2"/>
            <w:tcBorders>
              <w:top w:val="single" w:sz="4" w:space="0" w:color="000000"/>
              <w:left w:val="single" w:sz="4" w:space="0" w:color="000000"/>
              <w:bottom w:val="single" w:sz="4" w:space="0" w:color="000000"/>
              <w:right w:val="single" w:sz="4" w:space="0" w:color="000000"/>
            </w:tcBorders>
            <w:shd w:val="clear" w:color="auto" w:fill="FFFFFF"/>
          </w:tcPr>
          <w:p w14:paraId="2E249116" w14:textId="77777777" w:rsidR="00A25E13" w:rsidRDefault="00000000">
            <w:pPr>
              <w:rPr>
                <w:sz w:val="20"/>
                <w:szCs w:val="20"/>
              </w:rPr>
            </w:pPr>
            <w:r>
              <w:rPr>
                <w:sz w:val="20"/>
                <w:szCs w:val="20"/>
              </w:rPr>
              <w:t>Weight</w:t>
            </w:r>
          </w:p>
        </w:tc>
        <w:tc>
          <w:tcPr>
            <w:tcW w:w="548" w:type="pct"/>
            <w:gridSpan w:val="2"/>
            <w:tcBorders>
              <w:top w:val="single" w:sz="4" w:space="0" w:color="000000"/>
              <w:left w:val="single" w:sz="4" w:space="0" w:color="000000"/>
              <w:bottom w:val="single" w:sz="4" w:space="0" w:color="000000"/>
              <w:right w:val="single" w:sz="4" w:space="0" w:color="000000"/>
            </w:tcBorders>
            <w:shd w:val="clear" w:color="auto" w:fill="FFFFFF"/>
          </w:tcPr>
          <w:p w14:paraId="4BDEC891"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w:t>
            </w:r>
          </w:p>
        </w:tc>
        <w:tc>
          <w:tcPr>
            <w:tcW w:w="559" w:type="pct"/>
            <w:gridSpan w:val="2"/>
            <w:tcBorders>
              <w:top w:val="single" w:sz="4" w:space="0" w:color="000000"/>
              <w:left w:val="single" w:sz="4" w:space="0" w:color="000000"/>
              <w:bottom w:val="single" w:sz="4" w:space="0" w:color="000000"/>
              <w:right w:val="single" w:sz="4" w:space="0" w:color="000000"/>
            </w:tcBorders>
            <w:shd w:val="clear" w:color="auto" w:fill="FFFFFF"/>
          </w:tcPr>
          <w:p w14:paraId="3CC138C5"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w:t>
            </w:r>
          </w:p>
        </w:tc>
        <w:tc>
          <w:tcPr>
            <w:tcW w:w="597" w:type="pct"/>
            <w:gridSpan w:val="2"/>
            <w:tcBorders>
              <w:top w:val="single" w:sz="4" w:space="0" w:color="000000"/>
              <w:left w:val="single" w:sz="4" w:space="0" w:color="000000"/>
              <w:bottom w:val="single" w:sz="4" w:space="0" w:color="000000"/>
              <w:right w:val="single" w:sz="4" w:space="0" w:color="000000"/>
            </w:tcBorders>
            <w:shd w:val="clear" w:color="auto" w:fill="FFFFFF"/>
          </w:tcPr>
          <w:p w14:paraId="5BABAC17"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587" w:type="pct"/>
            <w:gridSpan w:val="2"/>
            <w:tcBorders>
              <w:top w:val="single" w:sz="4" w:space="0" w:color="000000"/>
              <w:left w:val="single" w:sz="4" w:space="0" w:color="000000"/>
              <w:bottom w:val="single" w:sz="4" w:space="0" w:color="000000"/>
              <w:right w:val="single" w:sz="4" w:space="0" w:color="000000"/>
            </w:tcBorders>
            <w:shd w:val="clear" w:color="auto" w:fill="FFFFFF"/>
          </w:tcPr>
          <w:p w14:paraId="63F5D5FB"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0.4</w:t>
            </w:r>
          </w:p>
        </w:tc>
        <w:tc>
          <w:tcPr>
            <w:tcW w:w="568" w:type="pct"/>
            <w:gridSpan w:val="2"/>
            <w:tcBorders>
              <w:top w:val="single" w:sz="4" w:space="0" w:color="000000"/>
              <w:left w:val="single" w:sz="4" w:space="0" w:color="000000"/>
              <w:bottom w:val="single" w:sz="4" w:space="0" w:color="000000"/>
              <w:right w:val="single" w:sz="4" w:space="0" w:color="000000"/>
            </w:tcBorders>
            <w:shd w:val="clear" w:color="auto" w:fill="FFFFFF"/>
          </w:tcPr>
          <w:p w14:paraId="691EE00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5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6085C203"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560" w:type="pct"/>
            <w:gridSpan w:val="2"/>
            <w:tcBorders>
              <w:top w:val="single" w:sz="4" w:space="0" w:color="000000"/>
              <w:left w:val="single" w:sz="4" w:space="0" w:color="000000"/>
              <w:bottom w:val="single" w:sz="4" w:space="0" w:color="000000"/>
              <w:right w:val="single" w:sz="4" w:space="0" w:color="000000"/>
            </w:tcBorders>
            <w:shd w:val="clear" w:color="auto" w:fill="FFFFFF"/>
          </w:tcPr>
          <w:p w14:paraId="0670D9E4"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0.25</w:t>
            </w:r>
          </w:p>
        </w:tc>
        <w:tc>
          <w:tcPr>
            <w:tcW w:w="607" w:type="pct"/>
            <w:gridSpan w:val="2"/>
            <w:tcBorders>
              <w:top w:val="single" w:sz="4" w:space="0" w:color="000000"/>
              <w:left w:val="single" w:sz="4" w:space="0" w:color="000000"/>
              <w:bottom w:val="single" w:sz="4" w:space="0" w:color="000000"/>
              <w:right w:val="single" w:sz="4" w:space="0" w:color="000000"/>
            </w:tcBorders>
            <w:shd w:val="clear" w:color="auto" w:fill="FFFFFF"/>
          </w:tcPr>
          <w:p w14:paraId="3263A96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w:t>
            </w:r>
          </w:p>
        </w:tc>
      </w:tr>
      <w:tr w:rsidR="00A25E13" w14:paraId="0F6524BC" w14:textId="77777777" w:rsidTr="00A25E13">
        <w:trPr>
          <w:trHeight w:val="691"/>
        </w:trPr>
        <w:tc>
          <w:tcPr>
            <w:cnfStyle w:val="001000000000" w:firstRow="0" w:lastRow="0" w:firstColumn="1" w:lastColumn="0" w:oddVBand="0" w:evenVBand="0" w:oddHBand="0" w:evenHBand="0" w:firstRowFirstColumn="0" w:firstRowLastColumn="0" w:lastRowFirstColumn="0" w:lastRowLastColumn="0"/>
            <w:tcW w:w="387" w:type="pct"/>
            <w:tcBorders>
              <w:top w:val="single" w:sz="4" w:space="0" w:color="000000"/>
              <w:left w:val="single" w:sz="4" w:space="0" w:color="000000"/>
              <w:bottom w:val="single" w:sz="4" w:space="0" w:color="000000"/>
              <w:right w:val="single" w:sz="4" w:space="0" w:color="000000"/>
            </w:tcBorders>
            <w:shd w:val="clear" w:color="auto" w:fill="FFFFFF"/>
          </w:tcPr>
          <w:p w14:paraId="7260518C" w14:textId="77777777" w:rsidR="00A25E13" w:rsidRDefault="00000000">
            <w:pPr>
              <w:rPr>
                <w:sz w:val="20"/>
                <w:szCs w:val="20"/>
              </w:rPr>
            </w:pPr>
            <w:r>
              <w:rPr>
                <w:sz w:val="20"/>
                <w:szCs w:val="20"/>
              </w:rPr>
              <w:t>Variant Type</w:t>
            </w:r>
          </w:p>
        </w:tc>
        <w:tc>
          <w:tcPr>
            <w:tcW w:w="461" w:type="pct"/>
            <w:gridSpan w:val="2"/>
            <w:tcBorders>
              <w:top w:val="single" w:sz="4" w:space="0" w:color="000000"/>
              <w:left w:val="single" w:sz="4" w:space="0" w:color="000000"/>
              <w:bottom w:val="single" w:sz="4" w:space="0" w:color="000000"/>
              <w:right w:val="single" w:sz="4" w:space="0" w:color="000000"/>
            </w:tcBorders>
            <w:shd w:val="clear" w:color="auto" w:fill="FFFFFF"/>
          </w:tcPr>
          <w:p w14:paraId="7425515B"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NMD transcript</w:t>
            </w:r>
          </w:p>
        </w:tc>
        <w:tc>
          <w:tcPr>
            <w:tcW w:w="555" w:type="pct"/>
            <w:gridSpan w:val="2"/>
            <w:tcBorders>
              <w:top w:val="single" w:sz="4" w:space="0" w:color="000000"/>
              <w:left w:val="single" w:sz="4" w:space="0" w:color="000000"/>
              <w:bottom w:val="single" w:sz="4" w:space="0" w:color="000000"/>
              <w:right w:val="single" w:sz="4" w:space="0" w:color="000000"/>
            </w:tcBorders>
            <w:shd w:val="clear" w:color="auto" w:fill="FFFFFF"/>
          </w:tcPr>
          <w:p w14:paraId="56AF06AB"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Non-coding transcript</w:t>
            </w:r>
          </w:p>
        </w:tc>
        <w:tc>
          <w:tcPr>
            <w:tcW w:w="503" w:type="pct"/>
            <w:gridSpan w:val="2"/>
            <w:tcBorders>
              <w:top w:val="single" w:sz="4" w:space="0" w:color="000000"/>
              <w:left w:val="single" w:sz="4" w:space="0" w:color="000000"/>
              <w:bottom w:val="single" w:sz="4" w:space="0" w:color="000000"/>
              <w:right w:val="single" w:sz="4" w:space="0" w:color="000000"/>
            </w:tcBorders>
            <w:shd w:val="clear" w:color="auto" w:fill="FFFFFF"/>
          </w:tcPr>
          <w:p w14:paraId="139FBCA5"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Coding transcript</w:t>
            </w:r>
          </w:p>
        </w:tc>
        <w:tc>
          <w:tcPr>
            <w:tcW w:w="501" w:type="pct"/>
            <w:gridSpan w:val="2"/>
            <w:tcBorders>
              <w:top w:val="single" w:sz="4" w:space="0" w:color="000000"/>
              <w:left w:val="single" w:sz="4" w:space="0" w:color="000000"/>
              <w:bottom w:val="single" w:sz="4" w:space="0" w:color="000000"/>
              <w:right w:val="single" w:sz="4" w:space="0" w:color="000000"/>
            </w:tcBorders>
            <w:shd w:val="clear" w:color="auto" w:fill="FFFFFF"/>
          </w:tcPr>
          <w:p w14:paraId="7214B65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Upstream gene</w:t>
            </w:r>
          </w:p>
        </w:tc>
        <w:tc>
          <w:tcPr>
            <w:tcW w:w="586" w:type="pct"/>
            <w:gridSpan w:val="2"/>
            <w:tcBorders>
              <w:top w:val="single" w:sz="4" w:space="0" w:color="000000"/>
              <w:left w:val="single" w:sz="4" w:space="0" w:color="000000"/>
              <w:bottom w:val="single" w:sz="4" w:space="0" w:color="000000"/>
              <w:right w:val="single" w:sz="4" w:space="0" w:color="000000"/>
            </w:tcBorders>
            <w:shd w:val="clear" w:color="auto" w:fill="FFFFFF"/>
          </w:tcPr>
          <w:p w14:paraId="1FA434D9"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Downstream gene</w:t>
            </w:r>
          </w:p>
        </w:tc>
        <w:tc>
          <w:tcPr>
            <w:tcW w:w="4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798C2B71"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TF binding site</w:t>
            </w:r>
          </w:p>
        </w:tc>
        <w:tc>
          <w:tcPr>
            <w:tcW w:w="523" w:type="pct"/>
            <w:gridSpan w:val="2"/>
            <w:tcBorders>
              <w:top w:val="single" w:sz="4" w:space="0" w:color="000000"/>
              <w:left w:val="single" w:sz="4" w:space="0" w:color="000000"/>
              <w:bottom w:val="single" w:sz="4" w:space="0" w:color="000000"/>
              <w:right w:val="single" w:sz="4" w:space="0" w:color="000000"/>
            </w:tcBorders>
            <w:shd w:val="clear" w:color="auto" w:fill="FFFFFF"/>
          </w:tcPr>
          <w:p w14:paraId="116B7A40"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Regulatory region</w:t>
            </w:r>
          </w:p>
        </w:tc>
        <w:tc>
          <w:tcPr>
            <w:tcW w:w="504" w:type="pct"/>
            <w:gridSpan w:val="2"/>
            <w:tcBorders>
              <w:top w:val="single" w:sz="4" w:space="0" w:color="000000"/>
              <w:left w:val="single" w:sz="4" w:space="0" w:color="000000"/>
              <w:bottom w:val="single" w:sz="4" w:space="0" w:color="000000"/>
              <w:right w:val="single" w:sz="4" w:space="0" w:color="000000"/>
            </w:tcBorders>
            <w:shd w:val="clear" w:color="auto" w:fill="FFFFFF"/>
          </w:tcPr>
          <w:p w14:paraId="633DA7D0"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Intergenic</w:t>
            </w: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4F5BCA1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Sequence</w:t>
            </w:r>
          </w:p>
        </w:tc>
      </w:tr>
      <w:tr w:rsidR="00A25E13" w14:paraId="59A73AE6" w14:textId="77777777" w:rsidTr="00A25E13">
        <w:trPr>
          <w:trHeight w:val="275"/>
        </w:trPr>
        <w:tc>
          <w:tcPr>
            <w:cnfStyle w:val="001000000000" w:firstRow="0" w:lastRow="0" w:firstColumn="1" w:lastColumn="0" w:oddVBand="0" w:evenVBand="0" w:oddHBand="0" w:evenHBand="0" w:firstRowFirstColumn="0" w:firstRowLastColumn="0" w:lastRowFirstColumn="0" w:lastRowLastColumn="0"/>
            <w:tcW w:w="387" w:type="pct"/>
            <w:tcBorders>
              <w:top w:val="single" w:sz="4" w:space="0" w:color="000000"/>
              <w:left w:val="single" w:sz="4" w:space="0" w:color="000000"/>
              <w:bottom w:val="single" w:sz="4" w:space="0" w:color="000000"/>
              <w:right w:val="single" w:sz="4" w:space="0" w:color="000000"/>
            </w:tcBorders>
            <w:shd w:val="clear" w:color="auto" w:fill="FFFFFF"/>
          </w:tcPr>
          <w:p w14:paraId="363EF93E" w14:textId="77777777" w:rsidR="00A25E13" w:rsidRDefault="00000000">
            <w:pPr>
              <w:rPr>
                <w:sz w:val="20"/>
                <w:szCs w:val="20"/>
              </w:rPr>
            </w:pPr>
            <w:r>
              <w:rPr>
                <w:sz w:val="20"/>
                <w:szCs w:val="20"/>
              </w:rPr>
              <w:t>Weight</w:t>
            </w:r>
          </w:p>
        </w:tc>
        <w:tc>
          <w:tcPr>
            <w:tcW w:w="461" w:type="pct"/>
            <w:gridSpan w:val="2"/>
            <w:tcBorders>
              <w:top w:val="single" w:sz="4" w:space="0" w:color="000000"/>
              <w:left w:val="single" w:sz="4" w:space="0" w:color="000000"/>
              <w:bottom w:val="single" w:sz="4" w:space="0" w:color="000000"/>
              <w:right w:val="single" w:sz="4" w:space="0" w:color="000000"/>
            </w:tcBorders>
            <w:shd w:val="clear" w:color="auto" w:fill="FFFFFF"/>
          </w:tcPr>
          <w:p w14:paraId="28EC9B2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0.25</w:t>
            </w:r>
          </w:p>
        </w:tc>
        <w:tc>
          <w:tcPr>
            <w:tcW w:w="555" w:type="pct"/>
            <w:gridSpan w:val="2"/>
            <w:tcBorders>
              <w:top w:val="single" w:sz="4" w:space="0" w:color="000000"/>
              <w:left w:val="single" w:sz="4" w:space="0" w:color="000000"/>
              <w:bottom w:val="single" w:sz="4" w:space="0" w:color="000000"/>
              <w:right w:val="single" w:sz="4" w:space="0" w:color="000000"/>
            </w:tcBorders>
            <w:shd w:val="clear" w:color="auto" w:fill="FFFFFF"/>
          </w:tcPr>
          <w:p w14:paraId="1809535B"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0.25</w:t>
            </w:r>
          </w:p>
        </w:tc>
        <w:tc>
          <w:tcPr>
            <w:tcW w:w="503" w:type="pct"/>
            <w:gridSpan w:val="2"/>
            <w:tcBorders>
              <w:top w:val="single" w:sz="4" w:space="0" w:color="000000"/>
              <w:left w:val="single" w:sz="4" w:space="0" w:color="000000"/>
              <w:bottom w:val="single" w:sz="4" w:space="0" w:color="000000"/>
              <w:right w:val="single" w:sz="4" w:space="0" w:color="000000"/>
            </w:tcBorders>
            <w:shd w:val="clear" w:color="auto" w:fill="FFFFFF"/>
          </w:tcPr>
          <w:p w14:paraId="38CF8D45"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0.25</w:t>
            </w:r>
          </w:p>
        </w:tc>
        <w:tc>
          <w:tcPr>
            <w:tcW w:w="501" w:type="pct"/>
            <w:gridSpan w:val="2"/>
            <w:tcBorders>
              <w:top w:val="single" w:sz="4" w:space="0" w:color="000000"/>
              <w:left w:val="single" w:sz="4" w:space="0" w:color="000000"/>
              <w:bottom w:val="single" w:sz="4" w:space="0" w:color="000000"/>
              <w:right w:val="single" w:sz="4" w:space="0" w:color="000000"/>
            </w:tcBorders>
            <w:shd w:val="clear" w:color="auto" w:fill="FFFFFF"/>
          </w:tcPr>
          <w:p w14:paraId="0D6B6749"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0.15</w:t>
            </w:r>
          </w:p>
        </w:tc>
        <w:tc>
          <w:tcPr>
            <w:tcW w:w="586" w:type="pct"/>
            <w:gridSpan w:val="2"/>
            <w:tcBorders>
              <w:top w:val="single" w:sz="4" w:space="0" w:color="000000"/>
              <w:left w:val="single" w:sz="4" w:space="0" w:color="000000"/>
              <w:bottom w:val="single" w:sz="4" w:space="0" w:color="000000"/>
              <w:right w:val="single" w:sz="4" w:space="0" w:color="000000"/>
            </w:tcBorders>
            <w:shd w:val="clear" w:color="auto" w:fill="FFFFFF"/>
          </w:tcPr>
          <w:p w14:paraId="6C661F7A"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0.15</w:t>
            </w:r>
          </w:p>
        </w:tc>
        <w:tc>
          <w:tcPr>
            <w:tcW w:w="428" w:type="pct"/>
            <w:gridSpan w:val="2"/>
            <w:tcBorders>
              <w:top w:val="single" w:sz="4" w:space="0" w:color="000000"/>
              <w:left w:val="single" w:sz="4" w:space="0" w:color="000000"/>
              <w:bottom w:val="single" w:sz="4" w:space="0" w:color="000000"/>
              <w:right w:val="single" w:sz="4" w:space="0" w:color="000000"/>
            </w:tcBorders>
            <w:shd w:val="clear" w:color="auto" w:fill="FFFFFF"/>
          </w:tcPr>
          <w:p w14:paraId="24D281DC"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523" w:type="pct"/>
            <w:gridSpan w:val="2"/>
            <w:tcBorders>
              <w:top w:val="single" w:sz="4" w:space="0" w:color="000000"/>
              <w:left w:val="single" w:sz="4" w:space="0" w:color="000000"/>
              <w:bottom w:val="single" w:sz="4" w:space="0" w:color="000000"/>
              <w:right w:val="single" w:sz="4" w:space="0" w:color="000000"/>
            </w:tcBorders>
            <w:shd w:val="clear" w:color="auto" w:fill="FFFFFF"/>
          </w:tcPr>
          <w:p w14:paraId="3ACC962F"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0.25</w:t>
            </w:r>
          </w:p>
        </w:tc>
        <w:tc>
          <w:tcPr>
            <w:tcW w:w="504" w:type="pct"/>
            <w:gridSpan w:val="2"/>
            <w:tcBorders>
              <w:top w:val="single" w:sz="4" w:space="0" w:color="000000"/>
              <w:left w:val="single" w:sz="4" w:space="0" w:color="000000"/>
              <w:bottom w:val="single" w:sz="4" w:space="0" w:color="000000"/>
              <w:right w:val="single" w:sz="4" w:space="0" w:color="000000"/>
            </w:tcBorders>
            <w:shd w:val="clear" w:color="auto" w:fill="FFFFFF"/>
          </w:tcPr>
          <w:p w14:paraId="55AA6AEE"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w:t>
            </w:r>
          </w:p>
        </w:tc>
        <w:tc>
          <w:tcPr>
            <w:tcW w:w="548" w:type="pct"/>
            <w:tcBorders>
              <w:top w:val="single" w:sz="4" w:space="0" w:color="000000"/>
              <w:left w:val="single" w:sz="4" w:space="0" w:color="000000"/>
              <w:bottom w:val="single" w:sz="4" w:space="0" w:color="000000"/>
              <w:right w:val="single" w:sz="4" w:space="0" w:color="000000"/>
            </w:tcBorders>
            <w:shd w:val="clear" w:color="auto" w:fill="FFFFFF"/>
          </w:tcPr>
          <w:p w14:paraId="05D50ED8" w14:textId="77777777" w:rsidR="00A25E1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0.1</w:t>
            </w:r>
          </w:p>
        </w:tc>
      </w:tr>
    </w:tbl>
    <w:p w14:paraId="7F8B7FDD" w14:textId="77777777" w:rsidR="00A25E13" w:rsidRDefault="00A25E13">
      <w:pPr>
        <w:rPr>
          <w:lang w:val="pl-PL"/>
        </w:rPr>
      </w:pPr>
    </w:p>
    <w:p w14:paraId="25B53A39" w14:textId="77777777" w:rsidR="00A25E13" w:rsidRDefault="00A25E13">
      <w:pPr>
        <w:rPr>
          <w:lang w:val="pl-PL"/>
        </w:rPr>
      </w:pPr>
    </w:p>
    <w:p w14:paraId="348756C7" w14:textId="77777777" w:rsidR="00A25E13" w:rsidRDefault="00000000">
      <w:pPr>
        <w:numPr>
          <w:ilvl w:val="0"/>
          <w:numId w:val="57"/>
        </w:numPr>
        <w:rPr>
          <w:b/>
          <w:bCs/>
          <w:lang w:val="pl-PL"/>
        </w:rPr>
      </w:pPr>
      <w:proofErr w:type="spellStart"/>
      <w:r>
        <w:rPr>
          <w:b/>
          <w:bCs/>
          <w:lang w:val="pl-PL"/>
        </w:rPr>
        <w:t>Allelic</w:t>
      </w:r>
      <w:proofErr w:type="spellEnd"/>
      <w:r>
        <w:rPr>
          <w:b/>
          <w:bCs/>
          <w:lang w:val="pl-PL"/>
        </w:rPr>
        <w:t xml:space="preserve"> </w:t>
      </w:r>
      <w:proofErr w:type="spellStart"/>
      <w:r>
        <w:rPr>
          <w:b/>
          <w:bCs/>
          <w:lang w:val="pl-PL"/>
        </w:rPr>
        <w:t>contribution</w:t>
      </w:r>
      <w:proofErr w:type="spellEnd"/>
    </w:p>
    <w:p w14:paraId="4718E15E" w14:textId="77777777" w:rsidR="00A25E13" w:rsidRPr="00FC1E8B" w:rsidRDefault="00000000">
      <w:pPr>
        <w:numPr>
          <w:ilvl w:val="0"/>
          <w:numId w:val="60"/>
        </w:numPr>
      </w:pPr>
      <w:r w:rsidRPr="00FC1E8B">
        <w:t>Variant contributions are computed as:</w:t>
      </w:r>
    </w:p>
    <w:p w14:paraId="208A9B28" w14:textId="77777777" w:rsidR="00A25E13" w:rsidRPr="00FC1E8B" w:rsidRDefault="00000000">
      <w:pPr>
        <w:jc w:val="center"/>
      </w:pPr>
      <w:r w:rsidRPr="00FC1E8B">
        <w:rPr>
          <w:rStyle w:val="HTML-kod"/>
        </w:rPr>
        <w:t xml:space="preserve">contribution = </w:t>
      </w:r>
      <w:proofErr w:type="spellStart"/>
      <w:r w:rsidRPr="00FC1E8B">
        <w:rPr>
          <w:rStyle w:val="HTML-kod"/>
        </w:rPr>
        <w:t>severity_weight</w:t>
      </w:r>
      <w:proofErr w:type="spellEnd"/>
      <w:r w:rsidRPr="00FC1E8B">
        <w:rPr>
          <w:rStyle w:val="HTML-kod"/>
        </w:rPr>
        <w:t xml:space="preserve"> × </w:t>
      </w:r>
      <w:proofErr w:type="spellStart"/>
      <w:r w:rsidRPr="00FC1E8B">
        <w:rPr>
          <w:rStyle w:val="HTML-kod"/>
        </w:rPr>
        <w:t>allele_count</w:t>
      </w:r>
      <w:proofErr w:type="spellEnd"/>
      <w:r w:rsidRPr="00FC1E8B">
        <w:rPr>
          <w:rStyle w:val="HTML-kod"/>
        </w:rPr>
        <w:t xml:space="preserve"> × </w:t>
      </w:r>
      <w:proofErr w:type="spellStart"/>
      <w:r w:rsidRPr="00FC1E8B">
        <w:rPr>
          <w:rStyle w:val="HTML-kod"/>
        </w:rPr>
        <w:t>length_factor</w:t>
      </w:r>
      <w:proofErr w:type="spellEnd"/>
    </w:p>
    <w:p w14:paraId="006F165E" w14:textId="77777777" w:rsidR="00A25E13" w:rsidRPr="00FC1E8B" w:rsidRDefault="00000000">
      <w:pPr>
        <w:numPr>
          <w:ilvl w:val="0"/>
          <w:numId w:val="60"/>
        </w:numPr>
      </w:pPr>
      <w:r w:rsidRPr="00FC1E8B">
        <w:t>For SVs and INDELs, an optional length-based scaling factor is applied:</w:t>
      </w:r>
    </w:p>
    <w:p w14:paraId="40B9B68A" w14:textId="77777777" w:rsidR="00A25E13" w:rsidRPr="00FC1E8B" w:rsidRDefault="00000000">
      <w:pPr>
        <w:jc w:val="center"/>
        <w:rPr>
          <w:rStyle w:val="HTML-kod"/>
        </w:rPr>
      </w:pPr>
      <w:proofErr w:type="spellStart"/>
      <w:r w:rsidRPr="00FC1E8B">
        <w:rPr>
          <w:rStyle w:val="HTML-kod"/>
        </w:rPr>
        <w:t>length_factor</w:t>
      </w:r>
      <w:proofErr w:type="spellEnd"/>
      <w:r w:rsidRPr="00FC1E8B">
        <w:rPr>
          <w:rStyle w:val="HTML-kod"/>
        </w:rPr>
        <w:t xml:space="preserve"> = 1 + </w:t>
      </w:r>
      <w:proofErr w:type="gramStart"/>
      <w:r w:rsidRPr="00FC1E8B">
        <w:rPr>
          <w:rStyle w:val="HTML-kod"/>
        </w:rPr>
        <w:t>min(</w:t>
      </w:r>
      <w:proofErr w:type="gramEnd"/>
      <w:r w:rsidRPr="00FC1E8B">
        <w:rPr>
          <w:rStyle w:val="HTML-kod"/>
        </w:rPr>
        <w:t>log10(|SVLEN| + 1), 2)</w:t>
      </w:r>
    </w:p>
    <w:p w14:paraId="2F9CB449" w14:textId="77777777" w:rsidR="00A25E13" w:rsidRPr="00FC1E8B" w:rsidRDefault="00A25E13"/>
    <w:p w14:paraId="29BD25E5" w14:textId="77777777" w:rsidR="00A25E13" w:rsidRDefault="00000000">
      <w:pPr>
        <w:numPr>
          <w:ilvl w:val="0"/>
          <w:numId w:val="57"/>
        </w:numPr>
        <w:jc w:val="both"/>
        <w:rPr>
          <w:b/>
          <w:bCs/>
          <w:lang w:val="pl-PL"/>
        </w:rPr>
      </w:pPr>
      <w:proofErr w:type="spellStart"/>
      <w:r>
        <w:rPr>
          <w:b/>
          <w:bCs/>
          <w:lang w:val="pl-PL"/>
        </w:rPr>
        <w:t>Sample</w:t>
      </w:r>
      <w:proofErr w:type="spellEnd"/>
      <w:r>
        <w:rPr>
          <w:b/>
          <w:bCs/>
          <w:lang w:val="pl-PL"/>
        </w:rPr>
        <w:t xml:space="preserve"> </w:t>
      </w:r>
      <w:proofErr w:type="spellStart"/>
      <w:r>
        <w:rPr>
          <w:b/>
          <w:bCs/>
          <w:lang w:val="pl-PL"/>
        </w:rPr>
        <w:t>normalization</w:t>
      </w:r>
      <w:proofErr w:type="spellEnd"/>
    </w:p>
    <w:p w14:paraId="58637FB5" w14:textId="77777777" w:rsidR="00A25E13" w:rsidRPr="00FC1E8B" w:rsidRDefault="00000000">
      <w:pPr>
        <w:numPr>
          <w:ilvl w:val="0"/>
          <w:numId w:val="61"/>
        </w:numPr>
        <w:jc w:val="both"/>
      </w:pPr>
      <w:r w:rsidRPr="00FC1E8B">
        <w:t>Contributions are optionally normalized by the number of samples contributing data for each variant class (SNV, INDEL, SV), enabling comparability across datasets with unequal sample availability.</w:t>
      </w:r>
    </w:p>
    <w:p w14:paraId="7C272176" w14:textId="77777777" w:rsidR="00A25E13" w:rsidRPr="00FC1E8B" w:rsidRDefault="00A25E13">
      <w:pPr>
        <w:jc w:val="both"/>
      </w:pPr>
    </w:p>
    <w:p w14:paraId="043B9C7D" w14:textId="77777777" w:rsidR="00A25E13" w:rsidRDefault="00000000">
      <w:pPr>
        <w:numPr>
          <w:ilvl w:val="0"/>
          <w:numId w:val="57"/>
        </w:numPr>
        <w:jc w:val="both"/>
        <w:rPr>
          <w:b/>
          <w:bCs/>
          <w:lang w:val="pl-PL"/>
        </w:rPr>
      </w:pPr>
      <w:proofErr w:type="spellStart"/>
      <w:r>
        <w:rPr>
          <w:b/>
          <w:bCs/>
          <w:lang w:val="pl-PL"/>
        </w:rPr>
        <w:t>Gene-level</w:t>
      </w:r>
      <w:proofErr w:type="spellEnd"/>
      <w:r>
        <w:rPr>
          <w:b/>
          <w:bCs/>
          <w:lang w:val="pl-PL"/>
        </w:rPr>
        <w:t xml:space="preserve"> </w:t>
      </w:r>
      <w:proofErr w:type="spellStart"/>
      <w:r>
        <w:rPr>
          <w:b/>
          <w:bCs/>
          <w:lang w:val="pl-PL"/>
        </w:rPr>
        <w:t>aggregation</w:t>
      </w:r>
      <w:proofErr w:type="spellEnd"/>
    </w:p>
    <w:p w14:paraId="7DEF1B2F" w14:textId="77777777" w:rsidR="00A25E13" w:rsidRPr="00FC1E8B" w:rsidRDefault="00000000">
      <w:pPr>
        <w:numPr>
          <w:ilvl w:val="0"/>
          <w:numId w:val="62"/>
        </w:numPr>
        <w:jc w:val="both"/>
      </w:pPr>
      <w:r w:rsidRPr="00FC1E8B">
        <w:t>Variant-level contributions are summed per gene.</w:t>
      </w:r>
    </w:p>
    <w:p w14:paraId="58F2C79E" w14:textId="77777777" w:rsidR="00A25E13" w:rsidRPr="00FC1E8B" w:rsidRDefault="00000000">
      <w:pPr>
        <w:numPr>
          <w:ilvl w:val="0"/>
          <w:numId w:val="62"/>
        </w:numPr>
        <w:jc w:val="both"/>
      </w:pPr>
      <w:r w:rsidRPr="00FC1E8B">
        <w:t>The total score is optionally normalized by gene length to obtain a per–base pair variability metric.</w:t>
      </w:r>
    </w:p>
    <w:p w14:paraId="74E0E7D0" w14:textId="77777777" w:rsidR="00A25E13" w:rsidRPr="00FC1E8B" w:rsidRDefault="00A25E13">
      <w:pPr>
        <w:jc w:val="both"/>
      </w:pPr>
    </w:p>
    <w:p w14:paraId="732A1A95" w14:textId="77777777" w:rsidR="00A25E13" w:rsidRDefault="00000000">
      <w:pPr>
        <w:numPr>
          <w:ilvl w:val="0"/>
          <w:numId w:val="57"/>
        </w:numPr>
        <w:jc w:val="both"/>
        <w:rPr>
          <w:b/>
          <w:bCs/>
          <w:lang w:val="pl-PL"/>
        </w:rPr>
      </w:pPr>
      <w:proofErr w:type="spellStart"/>
      <w:r>
        <w:rPr>
          <w:b/>
          <w:bCs/>
          <w:lang w:val="pl-PL"/>
        </w:rPr>
        <w:t>Visualization</w:t>
      </w:r>
      <w:proofErr w:type="spellEnd"/>
    </w:p>
    <w:p w14:paraId="314AC86E" w14:textId="77777777" w:rsidR="00A25E13" w:rsidRPr="00FC1E8B" w:rsidRDefault="00000000">
      <w:pPr>
        <w:numPr>
          <w:ilvl w:val="0"/>
          <w:numId w:val="63"/>
        </w:numPr>
        <w:jc w:val="both"/>
      </w:pPr>
      <w:r w:rsidRPr="00FC1E8B">
        <w:t>Gene-level scores are visualized using multiple complementary plots to assess distribution, ranking, and gene-length dependency.</w:t>
      </w:r>
    </w:p>
    <w:p w14:paraId="1CF7F902" w14:textId="77777777" w:rsidR="00A25E13" w:rsidRDefault="00000000">
      <w:pPr>
        <w:pStyle w:val="Nagwek3"/>
        <w:rPr>
          <w:lang w:val="pl-PL"/>
        </w:rPr>
      </w:pPr>
      <w:bookmarkStart w:id="58" w:name="_Toc217291940"/>
      <w:r>
        <w:rPr>
          <w:lang w:val="pl-PL"/>
        </w:rPr>
        <w:lastRenderedPageBreak/>
        <w:t>3.4.4 Notes</w:t>
      </w:r>
      <w:bookmarkEnd w:id="58"/>
    </w:p>
    <w:p w14:paraId="70187B6B" w14:textId="77777777" w:rsidR="00A25E13" w:rsidRPr="00FC1E8B" w:rsidRDefault="00000000">
      <w:pPr>
        <w:numPr>
          <w:ilvl w:val="0"/>
          <w:numId w:val="63"/>
        </w:numPr>
        <w:jc w:val="both"/>
      </w:pPr>
      <w:r w:rsidRPr="00FC1E8B">
        <w:t>The variability score represents mutational burden, not evolutionary conservation; higher values indicate greater observed variability.</w:t>
      </w:r>
    </w:p>
    <w:p w14:paraId="7643B2D3" w14:textId="77777777" w:rsidR="00A25E13" w:rsidRPr="00FC1E8B" w:rsidRDefault="00000000">
      <w:pPr>
        <w:numPr>
          <w:ilvl w:val="0"/>
          <w:numId w:val="63"/>
        </w:numPr>
        <w:jc w:val="both"/>
      </w:pPr>
      <w:r w:rsidRPr="00FC1E8B">
        <w:t>Log-transformed values (log1p) are used exclusively for visualization; all calculations are performed on linear scales.</w:t>
      </w:r>
    </w:p>
    <w:p w14:paraId="1E304BB4" w14:textId="77777777" w:rsidR="00A25E13" w:rsidRPr="00FC1E8B" w:rsidRDefault="00000000">
      <w:pPr>
        <w:numPr>
          <w:ilvl w:val="0"/>
          <w:numId w:val="63"/>
        </w:numPr>
        <w:jc w:val="both"/>
      </w:pPr>
      <w:r w:rsidRPr="00FC1E8B">
        <w:t>Genes with no detected variants are retained and assigned a variability score of zero.</w:t>
      </w:r>
    </w:p>
    <w:p w14:paraId="3DD50664" w14:textId="77777777" w:rsidR="00A25E13" w:rsidRPr="00FC1E8B" w:rsidRDefault="00000000">
      <w:pPr>
        <w:pStyle w:val="Nagwek2"/>
      </w:pPr>
      <w:bookmarkStart w:id="59" w:name="_Toc217291941"/>
      <w:r w:rsidRPr="00FC1E8B">
        <w:t>3.5 Step 2 - Comparison with evolutionary metrics</w:t>
      </w:r>
      <w:bookmarkEnd w:id="59"/>
    </w:p>
    <w:p w14:paraId="3063078A" w14:textId="77777777" w:rsidR="00A25E13" w:rsidRPr="00FC1E8B" w:rsidRDefault="00000000">
      <w:pPr>
        <w:jc w:val="both"/>
      </w:pPr>
      <w:r>
        <w:t xml:space="preserve">Step 2 relates human population–level gene variability to </w:t>
      </w:r>
      <w:r w:rsidRPr="00FC1E8B">
        <w:t>e</w:t>
      </w:r>
      <w:r>
        <w:t xml:space="preserve">volutionary metrics </w:t>
      </w:r>
      <w:proofErr w:type="spellStart"/>
      <w:r>
        <w:t>metrics</w:t>
      </w:r>
      <w:proofErr w:type="spellEnd"/>
      <w:r>
        <w:t xml:space="preserve"> derived from cross-species sequence comparisons. Gene-level variability scores obtained in Step 1 are compared with evolutionary distances and/or </w:t>
      </w:r>
      <w:proofErr w:type="spellStart"/>
      <w:r>
        <w:t>dN</w:t>
      </w:r>
      <w:proofErr w:type="spellEnd"/>
      <w:r>
        <w:t>–</w:t>
      </w:r>
      <w:proofErr w:type="spellStart"/>
      <w:r>
        <w:t>dS</w:t>
      </w:r>
      <w:proofErr w:type="spellEnd"/>
      <w:r>
        <w:t xml:space="preserve"> estimates calculated from multiple sequence alignment–based matrices. This step enables the identification of genes that are highly variable in human populations despite evolutionary </w:t>
      </w:r>
      <w:proofErr w:type="gramStart"/>
      <w:r>
        <w:t>constraint, or</w:t>
      </w:r>
      <w:proofErr w:type="gramEnd"/>
      <w:r>
        <w:t xml:space="preserve"> conversely conserved in humans but divergent across species.</w:t>
      </w:r>
    </w:p>
    <w:p w14:paraId="62251179" w14:textId="77777777" w:rsidR="00A25E13" w:rsidRPr="00FC1E8B" w:rsidRDefault="00000000">
      <w:pPr>
        <w:pStyle w:val="Nagwek3"/>
      </w:pPr>
      <w:bookmarkStart w:id="60" w:name="_Toc217291942"/>
      <w:r w:rsidRPr="00FC1E8B">
        <w:t>3.5.1 Input</w:t>
      </w:r>
      <w:bookmarkEnd w:id="60"/>
    </w:p>
    <w:p w14:paraId="431C2EB7" w14:textId="77777777" w:rsidR="00A25E13" w:rsidRPr="00FC1E8B" w:rsidRDefault="00000000">
      <w:r>
        <w:t>Previously generated objects:</w:t>
      </w:r>
      <w:r w:rsidRPr="00FC1E8B">
        <w:t xml:space="preserve"> </w:t>
      </w:r>
      <w:proofErr w:type="spellStart"/>
      <w:r w:rsidRPr="00FC1E8B">
        <w:rPr>
          <w:rStyle w:val="HTML-kod"/>
        </w:rPr>
        <w:t>msa_dir</w:t>
      </w:r>
      <w:proofErr w:type="spellEnd"/>
      <w:r w:rsidRPr="00FC1E8B">
        <w:rPr>
          <w:rStyle w:val="HTML-kod"/>
        </w:rPr>
        <w:t xml:space="preserve">, </w:t>
      </w:r>
      <w:proofErr w:type="spellStart"/>
      <w:r w:rsidRPr="00FC1E8B">
        <w:rPr>
          <w:rStyle w:val="HTML-kod"/>
        </w:rPr>
        <w:t>gene_scores</w:t>
      </w:r>
      <w:proofErr w:type="spellEnd"/>
      <w:r w:rsidRPr="00FC1E8B">
        <w:rPr>
          <w:rStyle w:val="HTML-kod"/>
        </w:rPr>
        <w:t xml:space="preserve">, </w:t>
      </w:r>
      <w:proofErr w:type="spellStart"/>
      <w:r w:rsidRPr="00FC1E8B">
        <w:rPr>
          <w:rStyle w:val="HTML-kod"/>
        </w:rPr>
        <w:t>output_dir</w:t>
      </w:r>
      <w:proofErr w:type="spellEnd"/>
      <w:r w:rsidRPr="00FC1E8B">
        <w:rPr>
          <w:rStyle w:val="HTML-kod"/>
        </w:rPr>
        <w:t xml:space="preserve">, </w:t>
      </w:r>
      <w:proofErr w:type="spellStart"/>
      <w:r w:rsidRPr="00FC1E8B">
        <w:rPr>
          <w:rStyle w:val="HTML-kod"/>
        </w:rPr>
        <w:t>gene_name</w:t>
      </w:r>
      <w:proofErr w:type="spellEnd"/>
      <w:r w:rsidRPr="00FC1E8B">
        <w:rPr>
          <w:rStyle w:val="HTML-kod"/>
        </w:rPr>
        <w:t>, detailed</w:t>
      </w:r>
    </w:p>
    <w:p w14:paraId="2B390191" w14:textId="77777777" w:rsidR="00A25E13" w:rsidRPr="00FC1E8B" w:rsidRDefault="00000000">
      <w:pPr>
        <w:pStyle w:val="Nagwek3"/>
      </w:pPr>
      <w:bookmarkStart w:id="61" w:name="_Toc217291943"/>
      <w:r w:rsidRPr="00FC1E8B">
        <w:t>3.5.2 Output</w:t>
      </w:r>
      <w:bookmarkEnd w:id="61"/>
    </w:p>
    <w:p w14:paraId="44FDDE68" w14:textId="77777777" w:rsidR="00A25E13" w:rsidRPr="00FC1E8B" w:rsidRDefault="00000000">
      <w:pPr>
        <w:jc w:val="both"/>
      </w:pPr>
      <w:r w:rsidRPr="00FC1E8B">
        <w:t>Merged gene-level table combining human variability and evolutionary metrics, containing:</w:t>
      </w:r>
    </w:p>
    <w:p w14:paraId="5A4A279A" w14:textId="77777777" w:rsidR="00A25E13" w:rsidRDefault="00000000">
      <w:pPr>
        <w:numPr>
          <w:ilvl w:val="0"/>
          <w:numId w:val="63"/>
        </w:numPr>
        <w:jc w:val="both"/>
        <w:rPr>
          <w:lang w:val="pl-PL"/>
        </w:rPr>
      </w:pPr>
      <w:proofErr w:type="spellStart"/>
      <w:r>
        <w:rPr>
          <w:rStyle w:val="HTML-kod"/>
          <w:lang w:val="pl-PL"/>
        </w:rPr>
        <w:t>gene</w:t>
      </w:r>
      <w:proofErr w:type="spellEnd"/>
      <w:r>
        <w:rPr>
          <w:lang w:val="pl-PL"/>
        </w:rPr>
        <w:t xml:space="preserve"> – </w:t>
      </w:r>
      <w:proofErr w:type="spellStart"/>
      <w:r>
        <w:rPr>
          <w:lang w:val="pl-PL"/>
        </w:rPr>
        <w:t>gene</w:t>
      </w:r>
      <w:proofErr w:type="spellEnd"/>
      <w:r>
        <w:rPr>
          <w:lang w:val="pl-PL"/>
        </w:rPr>
        <w:t xml:space="preserve"> </w:t>
      </w:r>
      <w:proofErr w:type="spellStart"/>
      <w:r>
        <w:rPr>
          <w:lang w:val="pl-PL"/>
        </w:rPr>
        <w:t>identifier</w:t>
      </w:r>
      <w:proofErr w:type="spellEnd"/>
    </w:p>
    <w:p w14:paraId="69DE2765" w14:textId="77777777" w:rsidR="00A25E13" w:rsidRPr="00FC1E8B" w:rsidRDefault="00000000">
      <w:pPr>
        <w:numPr>
          <w:ilvl w:val="0"/>
          <w:numId w:val="63"/>
        </w:numPr>
        <w:jc w:val="both"/>
      </w:pPr>
      <w:proofErr w:type="spellStart"/>
      <w:r w:rsidRPr="00FC1E8B">
        <w:rPr>
          <w:rStyle w:val="HTML-kod"/>
        </w:rPr>
        <w:t>total_contribution_len</w:t>
      </w:r>
      <w:proofErr w:type="spellEnd"/>
      <w:r w:rsidRPr="00FC1E8B">
        <w:t xml:space="preserve"> – normalized human variability score</w:t>
      </w:r>
    </w:p>
    <w:p w14:paraId="0A9A2F7A" w14:textId="77777777" w:rsidR="00A25E13" w:rsidRPr="00FC1E8B" w:rsidRDefault="00000000">
      <w:pPr>
        <w:numPr>
          <w:ilvl w:val="0"/>
          <w:numId w:val="63"/>
        </w:numPr>
        <w:jc w:val="both"/>
      </w:pPr>
      <w:proofErr w:type="spellStart"/>
      <w:r w:rsidRPr="00FC1E8B">
        <w:rPr>
          <w:rStyle w:val="HTML-kod"/>
        </w:rPr>
        <w:t>mean_distance</w:t>
      </w:r>
      <w:proofErr w:type="spellEnd"/>
      <w:r w:rsidRPr="00FC1E8B">
        <w:rPr>
          <w:rStyle w:val="HTML-kod"/>
        </w:rPr>
        <w:t xml:space="preserve">, </w:t>
      </w:r>
      <w:proofErr w:type="spellStart"/>
      <w:r w:rsidRPr="00FC1E8B">
        <w:rPr>
          <w:rStyle w:val="HTML-kod"/>
        </w:rPr>
        <w:t>median_distance</w:t>
      </w:r>
      <w:proofErr w:type="spellEnd"/>
      <w:r w:rsidRPr="00FC1E8B">
        <w:t xml:space="preserve"> – mean and median evolutionary distance to non-human homologs</w:t>
      </w:r>
    </w:p>
    <w:p w14:paraId="581C105E" w14:textId="77777777" w:rsidR="00A25E13" w:rsidRPr="00FC1E8B" w:rsidRDefault="00000000">
      <w:pPr>
        <w:numPr>
          <w:ilvl w:val="0"/>
          <w:numId w:val="63"/>
        </w:numPr>
        <w:jc w:val="both"/>
      </w:pPr>
      <w:proofErr w:type="spellStart"/>
      <w:r w:rsidRPr="00FC1E8B">
        <w:rPr>
          <w:rStyle w:val="HTML-kod"/>
        </w:rPr>
        <w:t>mean_dnds</w:t>
      </w:r>
      <w:proofErr w:type="spellEnd"/>
      <w:r w:rsidRPr="00FC1E8B">
        <w:rPr>
          <w:rStyle w:val="HTML-kod"/>
        </w:rPr>
        <w:t xml:space="preserve">, </w:t>
      </w:r>
      <w:proofErr w:type="spellStart"/>
      <w:r w:rsidRPr="00FC1E8B">
        <w:rPr>
          <w:rStyle w:val="HTML-kod"/>
        </w:rPr>
        <w:t>median_dnds</w:t>
      </w:r>
      <w:proofErr w:type="spellEnd"/>
      <w:r w:rsidRPr="00FC1E8B">
        <w:t xml:space="preserve"> – mean and median </w:t>
      </w:r>
      <w:proofErr w:type="spellStart"/>
      <w:r w:rsidRPr="00FC1E8B">
        <w:t>dN</w:t>
      </w:r>
      <w:proofErr w:type="spellEnd"/>
      <w:r w:rsidRPr="00FC1E8B">
        <w:t>–</w:t>
      </w:r>
      <w:proofErr w:type="spellStart"/>
      <w:r w:rsidRPr="00FC1E8B">
        <w:t>dS</w:t>
      </w:r>
      <w:proofErr w:type="spellEnd"/>
      <w:r w:rsidRPr="00FC1E8B">
        <w:t xml:space="preserve"> values (FDR-adjusted)</w:t>
      </w:r>
    </w:p>
    <w:p w14:paraId="47ACD711" w14:textId="77777777" w:rsidR="00A25E13" w:rsidRPr="00FC1E8B" w:rsidRDefault="00000000">
      <w:pPr>
        <w:numPr>
          <w:ilvl w:val="0"/>
          <w:numId w:val="63"/>
        </w:numPr>
        <w:jc w:val="both"/>
      </w:pPr>
      <w:proofErr w:type="spellStart"/>
      <w:r w:rsidRPr="00FC1E8B">
        <w:rPr>
          <w:rStyle w:val="HTML-kod"/>
        </w:rPr>
        <w:t>n_compared</w:t>
      </w:r>
      <w:proofErr w:type="spellEnd"/>
      <w:r w:rsidRPr="00FC1E8B">
        <w:t xml:space="preserve"> – number of non-human homologs compared</w:t>
      </w:r>
    </w:p>
    <w:p w14:paraId="4CC376C0" w14:textId="77777777" w:rsidR="00A25E13" w:rsidRPr="00FC1E8B" w:rsidRDefault="00000000">
      <w:pPr>
        <w:numPr>
          <w:ilvl w:val="0"/>
          <w:numId w:val="63"/>
        </w:numPr>
        <w:jc w:val="both"/>
      </w:pPr>
      <w:proofErr w:type="spellStart"/>
      <w:r w:rsidRPr="00FC1E8B">
        <w:rPr>
          <w:rStyle w:val="HTML-kod"/>
        </w:rPr>
        <w:t>matched_genes</w:t>
      </w:r>
      <w:proofErr w:type="spellEnd"/>
      <w:r w:rsidRPr="00FC1E8B">
        <w:t xml:space="preserve"> – list of homologous sequences used for comparison</w:t>
      </w:r>
    </w:p>
    <w:p w14:paraId="01AF79D9" w14:textId="77777777" w:rsidR="00A25E13" w:rsidRPr="00FC1E8B" w:rsidRDefault="00A25E13">
      <w:pPr>
        <w:jc w:val="both"/>
      </w:pPr>
    </w:p>
    <w:p w14:paraId="43E221FE" w14:textId="77777777" w:rsidR="00A25E13" w:rsidRPr="00FC1E8B" w:rsidRDefault="00000000">
      <w:pPr>
        <w:jc w:val="both"/>
      </w:pPr>
      <w:r w:rsidRPr="00FC1E8B">
        <w:t xml:space="preserve">The following plots are generated and saved to </w:t>
      </w:r>
      <w:r w:rsidRPr="00FC1E8B">
        <w:rPr>
          <w:rStyle w:val="HTML-kod"/>
        </w:rPr>
        <w:t>&lt;</w:t>
      </w:r>
      <w:proofErr w:type="spellStart"/>
      <w:r w:rsidRPr="00FC1E8B">
        <w:rPr>
          <w:rStyle w:val="HTML-kod"/>
        </w:rPr>
        <w:t>output_dir</w:t>
      </w:r>
      <w:proofErr w:type="spellEnd"/>
      <w:r w:rsidRPr="00FC1E8B">
        <w:rPr>
          <w:rStyle w:val="HTML-kod"/>
        </w:rPr>
        <w:t>&gt;/compare/</w:t>
      </w:r>
      <w:r w:rsidRPr="00FC1E8B">
        <w:t>:</w:t>
      </w:r>
    </w:p>
    <w:p w14:paraId="553EF4E7" w14:textId="77777777" w:rsidR="00A25E13" w:rsidRPr="00FC1E8B" w:rsidRDefault="00000000">
      <w:pPr>
        <w:numPr>
          <w:ilvl w:val="0"/>
          <w:numId w:val="64"/>
        </w:numPr>
        <w:jc w:val="both"/>
      </w:pPr>
      <w:r w:rsidRPr="00FC1E8B">
        <w:t xml:space="preserve">Distribution histograms of variability, </w:t>
      </w:r>
      <w:proofErr w:type="spellStart"/>
      <w:r w:rsidRPr="00FC1E8B">
        <w:t>dN</w:t>
      </w:r>
      <w:proofErr w:type="spellEnd"/>
      <w:r w:rsidRPr="00FC1E8B">
        <w:t>–</w:t>
      </w:r>
      <w:proofErr w:type="spellStart"/>
      <w:r w:rsidRPr="00FC1E8B">
        <w:t>dS</w:t>
      </w:r>
      <w:proofErr w:type="spellEnd"/>
      <w:r w:rsidRPr="00FC1E8B">
        <w:t>, and/or distance (</w:t>
      </w:r>
      <w:r>
        <w:rPr>
          <w:rStyle w:val="HTML-kod"/>
        </w:rPr>
        <w:t>&lt;GENE&gt;_hist_score.png</w:t>
      </w:r>
      <w:r w:rsidRPr="00FC1E8B">
        <w:rPr>
          <w:rStyle w:val="HTML-kod"/>
        </w:rPr>
        <w:t xml:space="preserve">, </w:t>
      </w:r>
      <w:r>
        <w:rPr>
          <w:rStyle w:val="HTML-kod"/>
        </w:rPr>
        <w:t>&lt;GENE&gt;_hist_dnds.png</w:t>
      </w:r>
      <w:r w:rsidRPr="00FC1E8B">
        <w:rPr>
          <w:rStyle w:val="HTML-kod"/>
        </w:rPr>
        <w:t xml:space="preserve">, </w:t>
      </w:r>
      <w:r>
        <w:rPr>
          <w:rStyle w:val="HTML-kod"/>
        </w:rPr>
        <w:t>&lt;GENE&gt;_hist_dist.png</w:t>
      </w:r>
      <w:r w:rsidRPr="00FC1E8B">
        <w:rPr>
          <w:rFonts w:ascii="SimSun" w:hAnsi="SimSun"/>
        </w:rPr>
        <w:t>)</w:t>
      </w:r>
    </w:p>
    <w:p w14:paraId="6B461469" w14:textId="77777777" w:rsidR="00A25E13" w:rsidRDefault="00000000">
      <w:pPr>
        <w:jc w:val="center"/>
        <w:rPr>
          <w:lang w:val="pl-PL"/>
        </w:rPr>
      </w:pPr>
      <w:r>
        <w:rPr>
          <w:noProof/>
          <w:lang w:val="pl-PL"/>
        </w:rPr>
        <w:lastRenderedPageBreak/>
        <w:drawing>
          <wp:inline distT="0" distB="0" distL="114300" distR="114300" wp14:anchorId="0D6ED38D" wp14:editId="6FB6837D">
            <wp:extent cx="4114800" cy="2743200"/>
            <wp:effectExtent l="0" t="0" r="0" b="0"/>
            <wp:docPr id="39" name="Picture 39" descr="GENE_hist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ENE_hist_dist"/>
                    <pic:cNvPicPr>
                      <a:picLocks noChangeAspect="1"/>
                    </pic:cNvPicPr>
                  </pic:nvPicPr>
                  <pic:blipFill>
                    <a:blip r:embed="rId30"/>
                    <a:stretch>
                      <a:fillRect/>
                    </a:stretch>
                  </pic:blipFill>
                  <pic:spPr>
                    <a:xfrm>
                      <a:off x="0" y="0"/>
                      <a:ext cx="4114800" cy="2743200"/>
                    </a:xfrm>
                    <a:prstGeom prst="rect">
                      <a:avLst/>
                    </a:prstGeom>
                  </pic:spPr>
                </pic:pic>
              </a:graphicData>
            </a:graphic>
          </wp:inline>
        </w:drawing>
      </w:r>
    </w:p>
    <w:p w14:paraId="7A89FFD2" w14:textId="77777777" w:rsidR="00A25E13" w:rsidRPr="00FC1E8B" w:rsidRDefault="00000000">
      <w:pPr>
        <w:jc w:val="center"/>
      </w:pPr>
      <w:r>
        <w:rPr>
          <w:rFonts w:cs="Times New Roman"/>
        </w:rPr>
        <w:t xml:space="preserve">Figure </w:t>
      </w:r>
      <w:r w:rsidRPr="00FC1E8B">
        <w:rPr>
          <w:rFonts w:cs="Times New Roman"/>
        </w:rPr>
        <w:t xml:space="preserve">21 </w:t>
      </w:r>
      <w:r>
        <w:rPr>
          <w:rFonts w:cs="Times New Roman"/>
        </w:rPr>
        <w:t>example</w:t>
      </w:r>
      <w:r w:rsidRPr="00FC1E8B">
        <w:rPr>
          <w:rFonts w:cs="Times New Roman"/>
        </w:rPr>
        <w:t xml:space="preserve"> </w:t>
      </w:r>
      <w:r w:rsidRPr="00FC1E8B">
        <w:rPr>
          <w:rStyle w:val="HTML-kod"/>
        </w:rPr>
        <w:t>GENE_hist_dist.png</w:t>
      </w:r>
    </w:p>
    <w:p w14:paraId="1B2808E9" w14:textId="77777777" w:rsidR="00A25E13" w:rsidRPr="00FC1E8B" w:rsidRDefault="00A25E13">
      <w:pPr>
        <w:jc w:val="both"/>
      </w:pPr>
    </w:p>
    <w:p w14:paraId="69EAA297" w14:textId="77777777" w:rsidR="00A25E13" w:rsidRPr="00FC1E8B" w:rsidRDefault="00000000">
      <w:pPr>
        <w:numPr>
          <w:ilvl w:val="0"/>
          <w:numId w:val="64"/>
        </w:numPr>
        <w:jc w:val="both"/>
      </w:pPr>
      <w:r w:rsidRPr="00FC1E8B">
        <w:t>Scatter plots comparing human variability with evolutionary metrics (</w:t>
      </w:r>
      <w:r>
        <w:rPr>
          <w:rStyle w:val="HTML-kod"/>
        </w:rPr>
        <w:t>&lt;GENE&gt;_dnds.png</w:t>
      </w:r>
      <w:r w:rsidRPr="00FC1E8B">
        <w:rPr>
          <w:rStyle w:val="HTML-kod"/>
        </w:rPr>
        <w:t xml:space="preserve">, </w:t>
      </w:r>
      <w:r>
        <w:rPr>
          <w:rStyle w:val="HTML-kod"/>
        </w:rPr>
        <w:t>&lt;GENE&gt;_dist.png</w:t>
      </w:r>
      <w:r w:rsidRPr="00FC1E8B">
        <w:t>)</w:t>
      </w:r>
    </w:p>
    <w:p w14:paraId="696C73CA" w14:textId="77777777" w:rsidR="00A25E13" w:rsidRDefault="00000000">
      <w:pPr>
        <w:numPr>
          <w:ilvl w:val="0"/>
          <w:numId w:val="65"/>
        </w:numPr>
        <w:rPr>
          <w:lang w:val="pl-PL"/>
        </w:rPr>
      </w:pPr>
      <w:r>
        <w:t>Scale: squeezed z-scores</w:t>
      </w:r>
    </w:p>
    <w:p w14:paraId="00A2ECAB" w14:textId="77777777" w:rsidR="00A25E13" w:rsidRDefault="00000000">
      <w:pPr>
        <w:jc w:val="center"/>
        <w:rPr>
          <w:lang w:val="pl-PL"/>
        </w:rPr>
      </w:pPr>
      <w:r>
        <w:rPr>
          <w:noProof/>
          <w:lang w:val="pl-PL"/>
        </w:rPr>
        <w:drawing>
          <wp:inline distT="0" distB="0" distL="114300" distR="114300" wp14:anchorId="47DF4640" wp14:editId="5B96D832">
            <wp:extent cx="4572000" cy="3657600"/>
            <wp:effectExtent l="0" t="0" r="0" b="0"/>
            <wp:docPr id="40" name="Picture 40" descr="GENE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ENE_dist"/>
                    <pic:cNvPicPr>
                      <a:picLocks noChangeAspect="1"/>
                    </pic:cNvPicPr>
                  </pic:nvPicPr>
                  <pic:blipFill>
                    <a:blip r:embed="rId31"/>
                    <a:stretch>
                      <a:fillRect/>
                    </a:stretch>
                  </pic:blipFill>
                  <pic:spPr>
                    <a:xfrm>
                      <a:off x="0" y="0"/>
                      <a:ext cx="4572000" cy="3657600"/>
                    </a:xfrm>
                    <a:prstGeom prst="rect">
                      <a:avLst/>
                    </a:prstGeom>
                  </pic:spPr>
                </pic:pic>
              </a:graphicData>
            </a:graphic>
          </wp:inline>
        </w:drawing>
      </w:r>
    </w:p>
    <w:p w14:paraId="055E1F43" w14:textId="77777777" w:rsidR="00A25E13" w:rsidRDefault="00000000">
      <w:pPr>
        <w:jc w:val="center"/>
        <w:rPr>
          <w:lang w:val="pl-PL"/>
        </w:rPr>
      </w:pPr>
      <w:r>
        <w:rPr>
          <w:rFonts w:cs="Times New Roman"/>
        </w:rPr>
        <w:t xml:space="preserve">Figure </w:t>
      </w:r>
      <w:r>
        <w:rPr>
          <w:rFonts w:cs="Times New Roman"/>
          <w:lang w:val="pl-PL"/>
        </w:rPr>
        <w:t xml:space="preserve">22 </w:t>
      </w:r>
      <w:r>
        <w:rPr>
          <w:rFonts w:cs="Times New Roman"/>
        </w:rPr>
        <w:t>example</w:t>
      </w:r>
      <w:r>
        <w:rPr>
          <w:rFonts w:cs="Times New Roman"/>
          <w:lang w:val="pl-PL"/>
        </w:rPr>
        <w:t xml:space="preserve"> </w:t>
      </w:r>
      <w:r>
        <w:rPr>
          <w:rStyle w:val="HTML-kod"/>
          <w:lang w:val="pl-PL"/>
        </w:rPr>
        <w:t>GENE_dist.png</w:t>
      </w:r>
    </w:p>
    <w:p w14:paraId="06E1F73B" w14:textId="77777777" w:rsidR="00A25E13" w:rsidRDefault="00A25E13">
      <w:pPr>
        <w:jc w:val="both"/>
        <w:rPr>
          <w:lang w:val="pl-PL"/>
        </w:rPr>
      </w:pPr>
    </w:p>
    <w:p w14:paraId="25D63FA6" w14:textId="77777777" w:rsidR="00A25E13" w:rsidRPr="00FC1E8B" w:rsidRDefault="00000000">
      <w:pPr>
        <w:numPr>
          <w:ilvl w:val="0"/>
          <w:numId w:val="64"/>
        </w:numPr>
        <w:jc w:val="both"/>
      </w:pPr>
      <w:r w:rsidRPr="00FC1E8B">
        <w:t>Combined comparison plots when both metrics are available (</w:t>
      </w:r>
      <w:r>
        <w:rPr>
          <w:rStyle w:val="HTML-kod"/>
        </w:rPr>
        <w:t>&lt;GENE&gt;_both.png</w:t>
      </w:r>
      <w:r w:rsidRPr="00FC1E8B">
        <w:rPr>
          <w:rFonts w:ascii="SimSun" w:hAnsi="SimSun"/>
        </w:rPr>
        <w:t>)</w:t>
      </w:r>
    </w:p>
    <w:p w14:paraId="27549A21" w14:textId="77777777" w:rsidR="00A25E13" w:rsidRDefault="00000000">
      <w:pPr>
        <w:numPr>
          <w:ilvl w:val="0"/>
          <w:numId w:val="66"/>
        </w:numPr>
        <w:rPr>
          <w:lang w:val="pl-PL"/>
        </w:rPr>
      </w:pPr>
      <w:r>
        <w:t>Scale: squeezed z-scores</w:t>
      </w:r>
    </w:p>
    <w:p w14:paraId="73A9B356" w14:textId="77777777" w:rsidR="00A25E13" w:rsidRDefault="00000000">
      <w:pPr>
        <w:numPr>
          <w:ilvl w:val="0"/>
          <w:numId w:val="66"/>
        </w:numPr>
        <w:rPr>
          <w:lang w:val="pl-PL"/>
        </w:rPr>
      </w:pPr>
      <w:r>
        <w:t>Color: human variability class</w:t>
      </w:r>
    </w:p>
    <w:p w14:paraId="5051D1CB" w14:textId="77777777" w:rsidR="00A25E13" w:rsidRDefault="00000000">
      <w:pPr>
        <w:jc w:val="center"/>
        <w:rPr>
          <w:lang w:val="pl-PL"/>
        </w:rPr>
      </w:pPr>
      <w:r>
        <w:rPr>
          <w:noProof/>
          <w:lang w:val="pl-PL"/>
        </w:rPr>
        <w:lastRenderedPageBreak/>
        <w:drawing>
          <wp:inline distT="0" distB="0" distL="114300" distR="114300" wp14:anchorId="44F0D2ED" wp14:editId="65D8A2FD">
            <wp:extent cx="4572000" cy="3657600"/>
            <wp:effectExtent l="0" t="0" r="0" b="0"/>
            <wp:docPr id="41" name="Picture 41" descr="GENE_b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ENE_both"/>
                    <pic:cNvPicPr>
                      <a:picLocks noChangeAspect="1"/>
                    </pic:cNvPicPr>
                  </pic:nvPicPr>
                  <pic:blipFill>
                    <a:blip r:embed="rId32"/>
                    <a:stretch>
                      <a:fillRect/>
                    </a:stretch>
                  </pic:blipFill>
                  <pic:spPr>
                    <a:xfrm>
                      <a:off x="0" y="0"/>
                      <a:ext cx="4572000" cy="3657600"/>
                    </a:xfrm>
                    <a:prstGeom prst="rect">
                      <a:avLst/>
                    </a:prstGeom>
                  </pic:spPr>
                </pic:pic>
              </a:graphicData>
            </a:graphic>
          </wp:inline>
        </w:drawing>
      </w:r>
    </w:p>
    <w:p w14:paraId="6DEA33C8" w14:textId="77777777" w:rsidR="00A25E13" w:rsidRPr="00FC1E8B" w:rsidRDefault="00000000">
      <w:pPr>
        <w:jc w:val="center"/>
      </w:pPr>
      <w:r>
        <w:rPr>
          <w:rFonts w:cs="Times New Roman"/>
        </w:rPr>
        <w:t xml:space="preserve">Figure </w:t>
      </w:r>
      <w:r w:rsidRPr="00FC1E8B">
        <w:rPr>
          <w:rFonts w:cs="Times New Roman"/>
        </w:rPr>
        <w:t xml:space="preserve">23 </w:t>
      </w:r>
      <w:r>
        <w:rPr>
          <w:rFonts w:cs="Times New Roman"/>
        </w:rPr>
        <w:t>example</w:t>
      </w:r>
      <w:r w:rsidRPr="00FC1E8B">
        <w:rPr>
          <w:rFonts w:cs="Times New Roman"/>
        </w:rPr>
        <w:t xml:space="preserve"> </w:t>
      </w:r>
      <w:r w:rsidRPr="00FC1E8B">
        <w:rPr>
          <w:rStyle w:val="HTML-kod"/>
        </w:rPr>
        <w:t>GENE_both.png</w:t>
      </w:r>
    </w:p>
    <w:p w14:paraId="4CD17418" w14:textId="77777777" w:rsidR="00A25E13" w:rsidRPr="00FC1E8B" w:rsidRDefault="00000000">
      <w:pPr>
        <w:pStyle w:val="Nagwek3"/>
      </w:pPr>
      <w:bookmarkStart w:id="62" w:name="_Toc217291944"/>
      <w:r w:rsidRPr="00FC1E8B">
        <w:t>3.5.3 Steps</w:t>
      </w:r>
      <w:bookmarkEnd w:id="62"/>
    </w:p>
    <w:p w14:paraId="1A5FA10D" w14:textId="77777777" w:rsidR="00A25E13" w:rsidRDefault="00000000">
      <w:pPr>
        <w:numPr>
          <w:ilvl w:val="0"/>
          <w:numId w:val="67"/>
        </w:numPr>
        <w:jc w:val="both"/>
        <w:rPr>
          <w:b/>
          <w:bCs/>
          <w:lang w:val="pl-PL"/>
        </w:rPr>
      </w:pPr>
      <w:r>
        <w:rPr>
          <w:b/>
          <w:bCs/>
          <w:lang w:val="pl-PL"/>
        </w:rPr>
        <w:t xml:space="preserve">MSA file </w:t>
      </w:r>
      <w:proofErr w:type="spellStart"/>
      <w:r>
        <w:rPr>
          <w:b/>
          <w:bCs/>
          <w:lang w:val="pl-PL"/>
        </w:rPr>
        <w:t>discovery</w:t>
      </w:r>
      <w:proofErr w:type="spellEnd"/>
    </w:p>
    <w:p w14:paraId="61B22B84" w14:textId="77777777" w:rsidR="00A25E13" w:rsidRPr="00FC1E8B" w:rsidRDefault="00000000">
      <w:pPr>
        <w:numPr>
          <w:ilvl w:val="0"/>
          <w:numId w:val="68"/>
        </w:numPr>
        <w:jc w:val="both"/>
      </w:pPr>
      <w:r w:rsidRPr="00FC1E8B">
        <w:t>Identifies all FASTA files (*.</w:t>
      </w:r>
      <w:proofErr w:type="spellStart"/>
      <w:r w:rsidRPr="00FC1E8B">
        <w:t>fas</w:t>
      </w:r>
      <w:proofErr w:type="spellEnd"/>
      <w:r w:rsidRPr="00FC1E8B">
        <w:t xml:space="preserve">, </w:t>
      </w:r>
      <w:proofErr w:type="gramStart"/>
      <w:r w:rsidRPr="00FC1E8B">
        <w:t>*.</w:t>
      </w:r>
      <w:proofErr w:type="spellStart"/>
      <w:r w:rsidRPr="00FC1E8B">
        <w:t>fasta</w:t>
      </w:r>
      <w:proofErr w:type="spellEnd"/>
      <w:proofErr w:type="gramEnd"/>
      <w:r w:rsidRPr="00FC1E8B">
        <w:t>) in --</w:t>
      </w:r>
      <w:proofErr w:type="spellStart"/>
      <w:r w:rsidRPr="00FC1E8B">
        <w:t>msa_dir</w:t>
      </w:r>
      <w:proofErr w:type="spellEnd"/>
      <w:r w:rsidRPr="00FC1E8B">
        <w:t xml:space="preserve"> matching the target gene name (case-insensitive) and extracts segment identifiers from MSA filenames.</w:t>
      </w:r>
    </w:p>
    <w:p w14:paraId="0B3C3ED9" w14:textId="77777777" w:rsidR="00A25E13" w:rsidRPr="00FC1E8B" w:rsidRDefault="00A25E13">
      <w:pPr>
        <w:jc w:val="both"/>
      </w:pPr>
    </w:p>
    <w:p w14:paraId="2143C0C8" w14:textId="77777777" w:rsidR="00A25E13" w:rsidRDefault="00000000">
      <w:pPr>
        <w:numPr>
          <w:ilvl w:val="0"/>
          <w:numId w:val="67"/>
        </w:numPr>
        <w:jc w:val="both"/>
        <w:rPr>
          <w:b/>
          <w:bCs/>
          <w:lang w:val="pl-PL"/>
        </w:rPr>
      </w:pPr>
      <w:r>
        <w:rPr>
          <w:b/>
          <w:bCs/>
          <w:lang w:val="pl-PL"/>
        </w:rPr>
        <w:t xml:space="preserve">Reading </w:t>
      </w:r>
      <w:proofErr w:type="spellStart"/>
      <w:r>
        <w:rPr>
          <w:b/>
          <w:bCs/>
          <w:lang w:val="pl-PL"/>
        </w:rPr>
        <w:t>evolutionary</w:t>
      </w:r>
      <w:proofErr w:type="spellEnd"/>
      <w:r>
        <w:rPr>
          <w:b/>
          <w:bCs/>
          <w:lang w:val="pl-PL"/>
        </w:rPr>
        <w:t xml:space="preserve"> </w:t>
      </w:r>
      <w:proofErr w:type="spellStart"/>
      <w:r>
        <w:rPr>
          <w:b/>
          <w:bCs/>
          <w:lang w:val="pl-PL"/>
        </w:rPr>
        <w:t>matrices</w:t>
      </w:r>
      <w:proofErr w:type="spellEnd"/>
    </w:p>
    <w:p w14:paraId="3F478A1B" w14:textId="77777777" w:rsidR="00A25E13" w:rsidRPr="00FC1E8B" w:rsidRDefault="00000000">
      <w:pPr>
        <w:numPr>
          <w:ilvl w:val="0"/>
          <w:numId w:val="69"/>
        </w:numPr>
        <w:jc w:val="both"/>
      </w:pPr>
      <w:r w:rsidRPr="00FC1E8B">
        <w:t xml:space="preserve">Distance and </w:t>
      </w:r>
      <w:proofErr w:type="spellStart"/>
      <w:r w:rsidRPr="00FC1E8B">
        <w:t>dN</w:t>
      </w:r>
      <w:proofErr w:type="spellEnd"/>
      <w:r w:rsidRPr="00FC1E8B">
        <w:t>–</w:t>
      </w:r>
      <w:proofErr w:type="spellStart"/>
      <w:r w:rsidRPr="00FC1E8B">
        <w:t>dS</w:t>
      </w:r>
      <w:proofErr w:type="spellEnd"/>
      <w:r w:rsidRPr="00FC1E8B">
        <w:t xml:space="preserve"> matrices are read per segment when available.</w:t>
      </w:r>
    </w:p>
    <w:p w14:paraId="3689F24B" w14:textId="77777777" w:rsidR="00A25E13" w:rsidRPr="00FC1E8B" w:rsidRDefault="00000000">
      <w:pPr>
        <w:numPr>
          <w:ilvl w:val="0"/>
          <w:numId w:val="69"/>
        </w:numPr>
        <w:jc w:val="both"/>
      </w:pPr>
      <w:r w:rsidRPr="00FC1E8B">
        <w:t>Distance matrices are reshaped into long format.</w:t>
      </w:r>
    </w:p>
    <w:p w14:paraId="652101D5" w14:textId="77777777" w:rsidR="00A25E13" w:rsidRPr="00FC1E8B" w:rsidRDefault="00000000">
      <w:pPr>
        <w:numPr>
          <w:ilvl w:val="0"/>
          <w:numId w:val="69"/>
        </w:numPr>
        <w:jc w:val="both"/>
      </w:pPr>
      <w:r w:rsidRPr="00FC1E8B">
        <w:t xml:space="preserve">P-values of </w:t>
      </w:r>
      <w:proofErr w:type="spellStart"/>
      <w:r w:rsidRPr="00FC1E8B">
        <w:t>dN</w:t>
      </w:r>
      <w:proofErr w:type="spellEnd"/>
      <w:r w:rsidRPr="00FC1E8B">
        <w:t>–</w:t>
      </w:r>
      <w:proofErr w:type="spellStart"/>
      <w:r w:rsidRPr="00FC1E8B">
        <w:t>dS</w:t>
      </w:r>
      <w:proofErr w:type="spellEnd"/>
      <w:r w:rsidRPr="00FC1E8B">
        <w:t xml:space="preserve"> are adjusted for multiple testing using the Benjamini–Hochberg method.</w:t>
      </w:r>
    </w:p>
    <w:p w14:paraId="3E50395F" w14:textId="77777777" w:rsidR="00A25E13" w:rsidRPr="00FC1E8B" w:rsidRDefault="00A25E13">
      <w:pPr>
        <w:jc w:val="both"/>
      </w:pPr>
    </w:p>
    <w:p w14:paraId="26B5C80E" w14:textId="77777777" w:rsidR="00A25E13" w:rsidRDefault="00000000">
      <w:pPr>
        <w:numPr>
          <w:ilvl w:val="0"/>
          <w:numId w:val="67"/>
        </w:numPr>
        <w:jc w:val="both"/>
        <w:rPr>
          <w:b/>
          <w:bCs/>
          <w:lang w:val="pl-PL"/>
        </w:rPr>
      </w:pPr>
      <w:proofErr w:type="spellStart"/>
      <w:r>
        <w:rPr>
          <w:b/>
          <w:bCs/>
          <w:lang w:val="pl-PL"/>
        </w:rPr>
        <w:t>Gene</w:t>
      </w:r>
      <w:proofErr w:type="spellEnd"/>
      <w:r>
        <w:rPr>
          <w:b/>
          <w:bCs/>
          <w:lang w:val="pl-PL"/>
        </w:rPr>
        <w:t xml:space="preserve"> </w:t>
      </w:r>
      <w:proofErr w:type="spellStart"/>
      <w:r>
        <w:rPr>
          <w:b/>
          <w:bCs/>
          <w:lang w:val="pl-PL"/>
        </w:rPr>
        <w:t>matching</w:t>
      </w:r>
      <w:proofErr w:type="spellEnd"/>
      <w:r>
        <w:rPr>
          <w:b/>
          <w:bCs/>
          <w:lang w:val="pl-PL"/>
        </w:rPr>
        <w:t xml:space="preserve"> </w:t>
      </w:r>
      <w:proofErr w:type="spellStart"/>
      <w:r>
        <w:rPr>
          <w:b/>
          <w:bCs/>
          <w:lang w:val="pl-PL"/>
        </w:rPr>
        <w:t>across</w:t>
      </w:r>
      <w:proofErr w:type="spellEnd"/>
      <w:r>
        <w:rPr>
          <w:b/>
          <w:bCs/>
          <w:lang w:val="pl-PL"/>
        </w:rPr>
        <w:t xml:space="preserve"> </w:t>
      </w:r>
      <w:proofErr w:type="spellStart"/>
      <w:r>
        <w:rPr>
          <w:b/>
          <w:bCs/>
          <w:lang w:val="pl-PL"/>
        </w:rPr>
        <w:t>species</w:t>
      </w:r>
      <w:proofErr w:type="spellEnd"/>
    </w:p>
    <w:p w14:paraId="26C8930F" w14:textId="77777777" w:rsidR="00A25E13" w:rsidRPr="00FC1E8B" w:rsidRDefault="00000000">
      <w:pPr>
        <w:numPr>
          <w:ilvl w:val="0"/>
          <w:numId w:val="70"/>
        </w:numPr>
        <w:jc w:val="both"/>
      </w:pPr>
      <w:r w:rsidRPr="00FC1E8B">
        <w:t>Human genes are identified by the _</w:t>
      </w:r>
      <w:proofErr w:type="spellStart"/>
      <w:r w:rsidRPr="00FC1E8B">
        <w:t>Hsa</w:t>
      </w:r>
      <w:proofErr w:type="spellEnd"/>
      <w:r w:rsidRPr="00FC1E8B">
        <w:t xml:space="preserve"> suffix in MSA sequence names.</w:t>
      </w:r>
    </w:p>
    <w:p w14:paraId="77BE7558" w14:textId="77777777" w:rsidR="00A25E13" w:rsidRPr="00FC1E8B" w:rsidRDefault="00000000">
      <w:pPr>
        <w:numPr>
          <w:ilvl w:val="0"/>
          <w:numId w:val="70"/>
        </w:numPr>
        <w:jc w:val="both"/>
      </w:pPr>
      <w:r w:rsidRPr="00FC1E8B">
        <w:t xml:space="preserve">Non-human homologs </w:t>
      </w:r>
      <w:proofErr w:type="gramStart"/>
      <w:r w:rsidRPr="00FC1E8B">
        <w:t>are matched</w:t>
      </w:r>
      <w:proofErr w:type="gramEnd"/>
      <w:r w:rsidRPr="00FC1E8B">
        <w:t xml:space="preserve"> based on shared gene name prefixes.</w:t>
      </w:r>
    </w:p>
    <w:p w14:paraId="60A8BB6F" w14:textId="77777777" w:rsidR="00A25E13" w:rsidRPr="00FC1E8B" w:rsidRDefault="00000000">
      <w:pPr>
        <w:numPr>
          <w:ilvl w:val="0"/>
          <w:numId w:val="70"/>
        </w:numPr>
        <w:jc w:val="both"/>
      </w:pPr>
      <w:r w:rsidRPr="00FC1E8B">
        <w:t>Only homologs consistent with the inferred gene core are retained.</w:t>
      </w:r>
    </w:p>
    <w:p w14:paraId="442B84F0" w14:textId="77777777" w:rsidR="00A25E13" w:rsidRPr="00FC1E8B" w:rsidRDefault="00A25E13">
      <w:pPr>
        <w:jc w:val="both"/>
      </w:pPr>
    </w:p>
    <w:p w14:paraId="5497CF71" w14:textId="77777777" w:rsidR="00A25E13" w:rsidRDefault="00000000">
      <w:pPr>
        <w:numPr>
          <w:ilvl w:val="0"/>
          <w:numId w:val="67"/>
        </w:numPr>
        <w:jc w:val="both"/>
        <w:rPr>
          <w:b/>
          <w:bCs/>
          <w:lang w:val="pl-PL"/>
        </w:rPr>
      </w:pPr>
      <w:proofErr w:type="spellStart"/>
      <w:r>
        <w:rPr>
          <w:b/>
          <w:bCs/>
          <w:lang w:val="pl-PL"/>
        </w:rPr>
        <w:t>Computation</w:t>
      </w:r>
      <w:proofErr w:type="spellEnd"/>
      <w:r>
        <w:rPr>
          <w:b/>
          <w:bCs/>
          <w:lang w:val="pl-PL"/>
        </w:rPr>
        <w:t xml:space="preserve"> of </w:t>
      </w:r>
      <w:proofErr w:type="spellStart"/>
      <w:r>
        <w:rPr>
          <w:b/>
          <w:bCs/>
          <w:lang w:val="pl-PL"/>
        </w:rPr>
        <w:t>evolutionary</w:t>
      </w:r>
      <w:proofErr w:type="spellEnd"/>
      <w:r>
        <w:rPr>
          <w:b/>
          <w:bCs/>
          <w:lang w:val="pl-PL"/>
        </w:rPr>
        <w:t xml:space="preserve"> </w:t>
      </w:r>
      <w:proofErr w:type="spellStart"/>
      <w:r>
        <w:rPr>
          <w:b/>
          <w:bCs/>
          <w:lang w:val="pl-PL"/>
        </w:rPr>
        <w:t>summaries</w:t>
      </w:r>
      <w:proofErr w:type="spellEnd"/>
    </w:p>
    <w:p w14:paraId="5EFDFD3D" w14:textId="77777777" w:rsidR="00A25E13" w:rsidRPr="00FC1E8B" w:rsidRDefault="00000000">
      <w:pPr>
        <w:numPr>
          <w:ilvl w:val="0"/>
          <w:numId w:val="71"/>
        </w:numPr>
        <w:jc w:val="both"/>
      </w:pPr>
      <w:r w:rsidRPr="00FC1E8B">
        <w:t>For each human gene, evolutionary metrics are summarized across matched non-human homologs:</w:t>
      </w:r>
    </w:p>
    <w:p w14:paraId="50E8E92C" w14:textId="77777777" w:rsidR="00A25E13" w:rsidRDefault="00000000">
      <w:pPr>
        <w:numPr>
          <w:ilvl w:val="1"/>
          <w:numId w:val="71"/>
        </w:numPr>
        <w:jc w:val="both"/>
        <w:rPr>
          <w:lang w:val="pl-PL"/>
        </w:rPr>
      </w:pPr>
      <w:proofErr w:type="spellStart"/>
      <w:r>
        <w:rPr>
          <w:lang w:val="pl-PL"/>
        </w:rPr>
        <w:t>mean</w:t>
      </w:r>
      <w:proofErr w:type="spellEnd"/>
      <w:r>
        <w:rPr>
          <w:lang w:val="pl-PL"/>
        </w:rPr>
        <w:t xml:space="preserve"> and median </w:t>
      </w:r>
      <w:proofErr w:type="spellStart"/>
      <w:r>
        <w:rPr>
          <w:lang w:val="pl-PL"/>
        </w:rPr>
        <w:t>evolutionary</w:t>
      </w:r>
      <w:proofErr w:type="spellEnd"/>
      <w:r>
        <w:rPr>
          <w:lang w:val="pl-PL"/>
        </w:rPr>
        <w:t xml:space="preserve"> </w:t>
      </w:r>
      <w:proofErr w:type="spellStart"/>
      <w:r>
        <w:rPr>
          <w:lang w:val="pl-PL"/>
        </w:rPr>
        <w:t>distance</w:t>
      </w:r>
      <w:proofErr w:type="spellEnd"/>
    </w:p>
    <w:p w14:paraId="124618ED" w14:textId="77777777" w:rsidR="00A25E13" w:rsidRPr="00FC1E8B" w:rsidRDefault="00000000">
      <w:pPr>
        <w:numPr>
          <w:ilvl w:val="1"/>
          <w:numId w:val="71"/>
        </w:numPr>
        <w:jc w:val="both"/>
      </w:pPr>
      <w:r w:rsidRPr="00FC1E8B">
        <w:t xml:space="preserve">mean and median </w:t>
      </w:r>
      <w:proofErr w:type="spellStart"/>
      <w:r w:rsidRPr="00FC1E8B">
        <w:t>dN</w:t>
      </w:r>
      <w:proofErr w:type="spellEnd"/>
      <w:r w:rsidRPr="00FC1E8B">
        <w:t>–</w:t>
      </w:r>
      <w:proofErr w:type="spellStart"/>
      <w:r w:rsidRPr="00FC1E8B">
        <w:t>dS</w:t>
      </w:r>
      <w:proofErr w:type="spellEnd"/>
      <w:r w:rsidRPr="00FC1E8B">
        <w:t xml:space="preserve"> (significant comparisons only)</w:t>
      </w:r>
    </w:p>
    <w:p w14:paraId="2636EAB4" w14:textId="77777777" w:rsidR="00A25E13" w:rsidRPr="00FC1E8B" w:rsidRDefault="00000000">
      <w:pPr>
        <w:numPr>
          <w:ilvl w:val="0"/>
          <w:numId w:val="71"/>
        </w:numPr>
        <w:jc w:val="both"/>
      </w:pPr>
      <w:r w:rsidRPr="00FC1E8B">
        <w:t>Genes without valid homologs are retained with missing values.</w:t>
      </w:r>
    </w:p>
    <w:p w14:paraId="23D6D47B" w14:textId="77777777" w:rsidR="00A25E13" w:rsidRPr="00FC1E8B" w:rsidRDefault="00A25E13">
      <w:pPr>
        <w:jc w:val="both"/>
      </w:pPr>
    </w:p>
    <w:p w14:paraId="03A24B67" w14:textId="77777777" w:rsidR="00A25E13" w:rsidRDefault="00000000">
      <w:pPr>
        <w:numPr>
          <w:ilvl w:val="0"/>
          <w:numId w:val="67"/>
        </w:numPr>
        <w:jc w:val="both"/>
        <w:rPr>
          <w:b/>
          <w:bCs/>
          <w:lang w:val="pl-PL"/>
        </w:rPr>
      </w:pPr>
      <w:r>
        <w:rPr>
          <w:b/>
          <w:bCs/>
          <w:lang w:val="pl-PL"/>
        </w:rPr>
        <w:t xml:space="preserve">Integration with </w:t>
      </w:r>
      <w:proofErr w:type="spellStart"/>
      <w:r>
        <w:rPr>
          <w:b/>
          <w:bCs/>
          <w:lang w:val="pl-PL"/>
        </w:rPr>
        <w:t>human</w:t>
      </w:r>
      <w:proofErr w:type="spellEnd"/>
      <w:r>
        <w:rPr>
          <w:b/>
          <w:bCs/>
          <w:lang w:val="pl-PL"/>
        </w:rPr>
        <w:t xml:space="preserve"> </w:t>
      </w:r>
      <w:proofErr w:type="spellStart"/>
      <w:r>
        <w:rPr>
          <w:b/>
          <w:bCs/>
          <w:lang w:val="pl-PL"/>
        </w:rPr>
        <w:t>variability</w:t>
      </w:r>
      <w:proofErr w:type="spellEnd"/>
      <w:r>
        <w:rPr>
          <w:b/>
          <w:bCs/>
          <w:lang w:val="pl-PL"/>
        </w:rPr>
        <w:t xml:space="preserve"> </w:t>
      </w:r>
      <w:proofErr w:type="spellStart"/>
      <w:r>
        <w:rPr>
          <w:b/>
          <w:bCs/>
          <w:lang w:val="pl-PL"/>
        </w:rPr>
        <w:t>scores</w:t>
      </w:r>
      <w:proofErr w:type="spellEnd"/>
    </w:p>
    <w:p w14:paraId="0433644C" w14:textId="77777777" w:rsidR="00A25E13" w:rsidRPr="00FC1E8B" w:rsidRDefault="00000000">
      <w:pPr>
        <w:numPr>
          <w:ilvl w:val="0"/>
          <w:numId w:val="72"/>
        </w:numPr>
        <w:jc w:val="both"/>
      </w:pPr>
      <w:r w:rsidRPr="00FC1E8B">
        <w:t xml:space="preserve">Evolutionary summaries are merged with </w:t>
      </w:r>
      <w:proofErr w:type="spellStart"/>
      <w:r w:rsidRPr="00FC1E8B">
        <w:t>gene_scores</w:t>
      </w:r>
      <w:proofErr w:type="spellEnd"/>
      <w:r w:rsidRPr="00FC1E8B">
        <w:t xml:space="preserve"> by gene identifier.</w:t>
      </w:r>
    </w:p>
    <w:p w14:paraId="429B5BBA" w14:textId="77777777" w:rsidR="00A25E13" w:rsidRPr="00FC1E8B" w:rsidRDefault="00A25E13">
      <w:pPr>
        <w:jc w:val="both"/>
      </w:pPr>
    </w:p>
    <w:p w14:paraId="5D1AB72D" w14:textId="77777777" w:rsidR="00A25E13" w:rsidRDefault="00000000">
      <w:pPr>
        <w:numPr>
          <w:ilvl w:val="0"/>
          <w:numId w:val="67"/>
        </w:numPr>
        <w:jc w:val="both"/>
        <w:rPr>
          <w:b/>
          <w:bCs/>
          <w:lang w:val="pl-PL"/>
        </w:rPr>
      </w:pPr>
      <w:r>
        <w:rPr>
          <w:b/>
          <w:bCs/>
          <w:lang w:val="pl-PL"/>
        </w:rPr>
        <w:lastRenderedPageBreak/>
        <w:t xml:space="preserve">Distribution </w:t>
      </w:r>
      <w:proofErr w:type="spellStart"/>
      <w:r>
        <w:rPr>
          <w:b/>
          <w:bCs/>
          <w:lang w:val="pl-PL"/>
        </w:rPr>
        <w:t>histograms</w:t>
      </w:r>
      <w:proofErr w:type="spellEnd"/>
      <w:r>
        <w:rPr>
          <w:b/>
          <w:bCs/>
          <w:lang w:val="pl-PL"/>
        </w:rPr>
        <w:t xml:space="preserve"> for:</w:t>
      </w:r>
    </w:p>
    <w:p w14:paraId="64F2138F" w14:textId="77777777" w:rsidR="00A25E13" w:rsidRDefault="00000000">
      <w:pPr>
        <w:numPr>
          <w:ilvl w:val="0"/>
          <w:numId w:val="73"/>
        </w:numPr>
        <w:jc w:val="both"/>
        <w:rPr>
          <w:lang w:val="pl-PL"/>
        </w:rPr>
      </w:pPr>
      <w:proofErr w:type="spellStart"/>
      <w:r>
        <w:rPr>
          <w:lang w:val="pl-PL"/>
        </w:rPr>
        <w:t>human</w:t>
      </w:r>
      <w:proofErr w:type="spellEnd"/>
      <w:r>
        <w:rPr>
          <w:lang w:val="pl-PL"/>
        </w:rPr>
        <w:t xml:space="preserve"> </w:t>
      </w:r>
      <w:proofErr w:type="spellStart"/>
      <w:r>
        <w:rPr>
          <w:lang w:val="pl-PL"/>
        </w:rPr>
        <w:t>variability</w:t>
      </w:r>
      <w:proofErr w:type="spellEnd"/>
      <w:r>
        <w:rPr>
          <w:lang w:val="pl-PL"/>
        </w:rPr>
        <w:t xml:space="preserve"> </w:t>
      </w:r>
      <w:proofErr w:type="spellStart"/>
      <w:r>
        <w:rPr>
          <w:lang w:val="pl-PL"/>
        </w:rPr>
        <w:t>scores</w:t>
      </w:r>
      <w:proofErr w:type="spellEnd"/>
    </w:p>
    <w:p w14:paraId="35E54977" w14:textId="77777777" w:rsidR="00A25E13" w:rsidRPr="00FC1E8B" w:rsidRDefault="00000000">
      <w:pPr>
        <w:numPr>
          <w:ilvl w:val="0"/>
          <w:numId w:val="73"/>
        </w:numPr>
        <w:jc w:val="both"/>
      </w:pPr>
      <w:r w:rsidRPr="00FC1E8B">
        <w:t xml:space="preserve">mean </w:t>
      </w:r>
      <w:proofErr w:type="spellStart"/>
      <w:r w:rsidRPr="00FC1E8B">
        <w:t>dN</w:t>
      </w:r>
      <w:proofErr w:type="spellEnd"/>
      <w:r w:rsidRPr="00FC1E8B">
        <w:t>–</w:t>
      </w:r>
      <w:proofErr w:type="spellStart"/>
      <w:r w:rsidRPr="00FC1E8B">
        <w:t>dS</w:t>
      </w:r>
      <w:proofErr w:type="spellEnd"/>
      <w:r w:rsidRPr="00FC1E8B">
        <w:t xml:space="preserve"> (if available)</w:t>
      </w:r>
    </w:p>
    <w:p w14:paraId="38401F04" w14:textId="77777777" w:rsidR="00A25E13" w:rsidRPr="00FC1E8B" w:rsidRDefault="00000000">
      <w:pPr>
        <w:numPr>
          <w:ilvl w:val="0"/>
          <w:numId w:val="73"/>
        </w:numPr>
        <w:jc w:val="both"/>
      </w:pPr>
      <w:r w:rsidRPr="00FC1E8B">
        <w:t>mean evolutionary distance (if available)</w:t>
      </w:r>
    </w:p>
    <w:p w14:paraId="0EF2AC8E" w14:textId="77777777" w:rsidR="00A25E13" w:rsidRPr="00FC1E8B" w:rsidRDefault="00A25E13">
      <w:pPr>
        <w:jc w:val="both"/>
      </w:pPr>
    </w:p>
    <w:p w14:paraId="0ED27DBC" w14:textId="77777777" w:rsidR="00A25E13" w:rsidRPr="00FC1E8B" w:rsidRDefault="00000000">
      <w:pPr>
        <w:numPr>
          <w:ilvl w:val="0"/>
          <w:numId w:val="67"/>
        </w:numPr>
        <w:jc w:val="both"/>
        <w:rPr>
          <w:b/>
          <w:bCs/>
        </w:rPr>
      </w:pPr>
      <w:r w:rsidRPr="00FC1E8B">
        <w:rPr>
          <w:b/>
          <w:bCs/>
        </w:rPr>
        <w:t>Spearman correlations are computed between:</w:t>
      </w:r>
    </w:p>
    <w:p w14:paraId="3C2E46FA" w14:textId="77777777" w:rsidR="00A25E13" w:rsidRPr="00FC1E8B" w:rsidRDefault="00000000">
      <w:pPr>
        <w:numPr>
          <w:ilvl w:val="0"/>
          <w:numId w:val="74"/>
        </w:numPr>
        <w:jc w:val="both"/>
      </w:pPr>
      <w:r w:rsidRPr="00FC1E8B">
        <w:t xml:space="preserve">human variability and mean </w:t>
      </w:r>
      <w:proofErr w:type="spellStart"/>
      <w:r w:rsidRPr="00FC1E8B">
        <w:t>dN</w:t>
      </w:r>
      <w:proofErr w:type="spellEnd"/>
      <w:r w:rsidRPr="00FC1E8B">
        <w:t>–</w:t>
      </w:r>
      <w:proofErr w:type="spellStart"/>
      <w:r w:rsidRPr="00FC1E8B">
        <w:t>dS</w:t>
      </w:r>
      <w:proofErr w:type="spellEnd"/>
    </w:p>
    <w:p w14:paraId="5665A8B4" w14:textId="77777777" w:rsidR="00A25E13" w:rsidRPr="00FC1E8B" w:rsidRDefault="00000000">
      <w:pPr>
        <w:numPr>
          <w:ilvl w:val="0"/>
          <w:numId w:val="74"/>
        </w:numPr>
        <w:jc w:val="both"/>
      </w:pPr>
      <w:r w:rsidRPr="00FC1E8B">
        <w:t>human variability and mean evolutionary distance</w:t>
      </w:r>
    </w:p>
    <w:p w14:paraId="1505F0F6" w14:textId="77777777" w:rsidR="00A25E13" w:rsidRPr="00FC1E8B" w:rsidRDefault="00000000">
      <w:pPr>
        <w:numPr>
          <w:ilvl w:val="0"/>
          <w:numId w:val="74"/>
        </w:numPr>
        <w:jc w:val="both"/>
      </w:pPr>
      <w:r w:rsidRPr="00FC1E8B">
        <w:t>Optional linear regression models are fitted when detailed = TRUE.</w:t>
      </w:r>
    </w:p>
    <w:p w14:paraId="1FF9D29A" w14:textId="77777777" w:rsidR="00A25E13" w:rsidRPr="00FC1E8B" w:rsidRDefault="00A25E13">
      <w:pPr>
        <w:jc w:val="both"/>
      </w:pPr>
    </w:p>
    <w:p w14:paraId="4E11317D" w14:textId="77777777" w:rsidR="00A25E13" w:rsidRDefault="00000000">
      <w:pPr>
        <w:numPr>
          <w:ilvl w:val="0"/>
          <w:numId w:val="67"/>
        </w:numPr>
        <w:jc w:val="both"/>
        <w:rPr>
          <w:b/>
          <w:bCs/>
          <w:lang w:val="pl-PL"/>
        </w:rPr>
      </w:pPr>
      <w:proofErr w:type="spellStart"/>
      <w:r>
        <w:rPr>
          <w:b/>
          <w:bCs/>
          <w:lang w:val="pl-PL"/>
        </w:rPr>
        <w:t>Comparative</w:t>
      </w:r>
      <w:proofErr w:type="spellEnd"/>
      <w:r>
        <w:rPr>
          <w:b/>
          <w:bCs/>
          <w:lang w:val="pl-PL"/>
        </w:rPr>
        <w:t xml:space="preserve"> </w:t>
      </w:r>
      <w:proofErr w:type="spellStart"/>
      <w:r>
        <w:rPr>
          <w:b/>
          <w:bCs/>
          <w:lang w:val="pl-PL"/>
        </w:rPr>
        <w:t>visualization</w:t>
      </w:r>
      <w:proofErr w:type="spellEnd"/>
    </w:p>
    <w:p w14:paraId="04A4768F" w14:textId="77777777" w:rsidR="00A25E13" w:rsidRPr="00FC1E8B" w:rsidRDefault="00000000">
      <w:pPr>
        <w:numPr>
          <w:ilvl w:val="0"/>
          <w:numId w:val="75"/>
        </w:numPr>
        <w:jc w:val="both"/>
      </w:pPr>
      <w:r w:rsidRPr="00FC1E8B">
        <w:t>Human variability is compared against:</w:t>
      </w:r>
    </w:p>
    <w:p w14:paraId="3464FFE0" w14:textId="77777777" w:rsidR="00A25E13" w:rsidRDefault="00000000">
      <w:pPr>
        <w:numPr>
          <w:ilvl w:val="1"/>
          <w:numId w:val="75"/>
        </w:numPr>
        <w:jc w:val="both"/>
        <w:rPr>
          <w:lang w:val="pl-PL"/>
        </w:rPr>
      </w:pPr>
      <w:proofErr w:type="spellStart"/>
      <w:r>
        <w:rPr>
          <w:lang w:val="pl-PL"/>
        </w:rPr>
        <w:t>dN</w:t>
      </w:r>
      <w:proofErr w:type="spellEnd"/>
      <w:r>
        <w:rPr>
          <w:lang w:val="pl-PL"/>
        </w:rPr>
        <w:t>–</w:t>
      </w:r>
      <w:proofErr w:type="spellStart"/>
      <w:r>
        <w:rPr>
          <w:lang w:val="pl-PL"/>
        </w:rPr>
        <w:t>dS</w:t>
      </w:r>
      <w:proofErr w:type="spellEnd"/>
      <w:r>
        <w:rPr>
          <w:lang w:val="pl-PL"/>
        </w:rPr>
        <w:t>–</w:t>
      </w:r>
      <w:proofErr w:type="spellStart"/>
      <w:r>
        <w:rPr>
          <w:lang w:val="pl-PL"/>
        </w:rPr>
        <w:t>based</w:t>
      </w:r>
      <w:proofErr w:type="spellEnd"/>
      <w:r>
        <w:rPr>
          <w:lang w:val="pl-PL"/>
        </w:rPr>
        <w:t xml:space="preserve"> </w:t>
      </w:r>
      <w:proofErr w:type="spellStart"/>
      <w:r>
        <w:rPr>
          <w:lang w:val="pl-PL"/>
        </w:rPr>
        <w:t>evolutionary</w:t>
      </w:r>
      <w:proofErr w:type="spellEnd"/>
      <w:r>
        <w:rPr>
          <w:lang w:val="pl-PL"/>
        </w:rPr>
        <w:t xml:space="preserve"> </w:t>
      </w:r>
      <w:proofErr w:type="spellStart"/>
      <w:r>
        <w:rPr>
          <w:lang w:val="pl-PL"/>
        </w:rPr>
        <w:t>variability</w:t>
      </w:r>
      <w:proofErr w:type="spellEnd"/>
    </w:p>
    <w:p w14:paraId="21B9097F" w14:textId="77777777" w:rsidR="00A25E13" w:rsidRDefault="00000000">
      <w:pPr>
        <w:numPr>
          <w:ilvl w:val="1"/>
          <w:numId w:val="75"/>
        </w:numPr>
        <w:jc w:val="both"/>
        <w:rPr>
          <w:lang w:val="pl-PL"/>
        </w:rPr>
      </w:pPr>
      <w:proofErr w:type="spellStart"/>
      <w:r>
        <w:rPr>
          <w:lang w:val="pl-PL"/>
        </w:rPr>
        <w:t>distance-based</w:t>
      </w:r>
      <w:proofErr w:type="spellEnd"/>
      <w:r>
        <w:rPr>
          <w:lang w:val="pl-PL"/>
        </w:rPr>
        <w:t xml:space="preserve"> </w:t>
      </w:r>
      <w:proofErr w:type="spellStart"/>
      <w:r>
        <w:rPr>
          <w:lang w:val="pl-PL"/>
        </w:rPr>
        <w:t>evolutionary</w:t>
      </w:r>
      <w:proofErr w:type="spellEnd"/>
      <w:r>
        <w:rPr>
          <w:lang w:val="pl-PL"/>
        </w:rPr>
        <w:t xml:space="preserve"> </w:t>
      </w:r>
      <w:proofErr w:type="spellStart"/>
      <w:r>
        <w:rPr>
          <w:lang w:val="pl-PL"/>
        </w:rPr>
        <w:t>variability</w:t>
      </w:r>
      <w:proofErr w:type="spellEnd"/>
    </w:p>
    <w:p w14:paraId="52AE0DCD" w14:textId="77777777" w:rsidR="00A25E13" w:rsidRPr="00FC1E8B" w:rsidRDefault="00000000">
      <w:pPr>
        <w:numPr>
          <w:ilvl w:val="0"/>
          <w:numId w:val="75"/>
        </w:numPr>
        <w:jc w:val="both"/>
      </w:pPr>
      <w:r w:rsidRPr="00FC1E8B">
        <w:t>Scores are z-transformed and compressed using an arctangent transformation for visualization.</w:t>
      </w:r>
    </w:p>
    <w:p w14:paraId="7A5441F1" w14:textId="77777777" w:rsidR="00A25E13" w:rsidRPr="00FC1E8B" w:rsidRDefault="00000000">
      <w:pPr>
        <w:numPr>
          <w:ilvl w:val="0"/>
          <w:numId w:val="75"/>
        </w:numPr>
        <w:jc w:val="both"/>
      </w:pPr>
      <w:r w:rsidRPr="00FC1E8B">
        <w:t>Genes are categorized into conserved, intermediate, and variable groups based on quantiles.</w:t>
      </w:r>
    </w:p>
    <w:p w14:paraId="0D72BDE7" w14:textId="77777777" w:rsidR="00A25E13" w:rsidRPr="00FC1E8B" w:rsidRDefault="00000000">
      <w:pPr>
        <w:numPr>
          <w:ilvl w:val="0"/>
          <w:numId w:val="75"/>
        </w:numPr>
        <w:jc w:val="both"/>
      </w:pPr>
      <w:r w:rsidRPr="00FC1E8B">
        <w:t>Combined plots are generated when both evolutionary metrics are present.</w:t>
      </w:r>
    </w:p>
    <w:p w14:paraId="05EC0A6F" w14:textId="77777777" w:rsidR="00A25E13" w:rsidRDefault="00000000">
      <w:pPr>
        <w:pStyle w:val="Nagwek3"/>
        <w:rPr>
          <w:lang w:val="pl-PL"/>
        </w:rPr>
      </w:pPr>
      <w:bookmarkStart w:id="63" w:name="_Toc217291945"/>
      <w:r>
        <w:rPr>
          <w:lang w:val="pl-PL"/>
        </w:rPr>
        <w:t>3.5.4 Notes</w:t>
      </w:r>
      <w:bookmarkEnd w:id="63"/>
    </w:p>
    <w:p w14:paraId="4B58EAB0" w14:textId="77777777" w:rsidR="00A25E13" w:rsidRPr="00FC1E8B" w:rsidRDefault="00000000">
      <w:pPr>
        <w:numPr>
          <w:ilvl w:val="0"/>
          <w:numId w:val="76"/>
        </w:numPr>
        <w:jc w:val="both"/>
      </w:pPr>
      <w:r w:rsidRPr="00FC1E8B">
        <w:t>Evolutionary comparisons rely solely on gene naming conventions in MSA files; sequence content and alignment length do not affect the analysis.</w:t>
      </w:r>
    </w:p>
    <w:p w14:paraId="2D303BC7" w14:textId="77777777" w:rsidR="00A25E13" w:rsidRPr="00FC1E8B" w:rsidRDefault="00000000">
      <w:pPr>
        <w:numPr>
          <w:ilvl w:val="0"/>
          <w:numId w:val="76"/>
        </w:numPr>
        <w:jc w:val="both"/>
      </w:pPr>
      <w:proofErr w:type="spellStart"/>
      <w:r w:rsidRPr="00FC1E8B">
        <w:t>dN</w:t>
      </w:r>
      <w:proofErr w:type="spellEnd"/>
      <w:r w:rsidRPr="00FC1E8B">
        <w:t>–</w:t>
      </w:r>
      <w:proofErr w:type="spellStart"/>
      <w:r w:rsidRPr="00FC1E8B">
        <w:t>dS</w:t>
      </w:r>
      <w:proofErr w:type="spellEnd"/>
      <w:r w:rsidRPr="00FC1E8B">
        <w:t xml:space="preserve"> values are interpreted only when statistically significant after FDR correction.</w:t>
      </w:r>
    </w:p>
    <w:p w14:paraId="2E7212F7" w14:textId="77777777" w:rsidR="00A25E13" w:rsidRPr="00FC1E8B" w:rsidRDefault="00000000">
      <w:pPr>
        <w:numPr>
          <w:ilvl w:val="0"/>
          <w:numId w:val="76"/>
        </w:numPr>
        <w:jc w:val="both"/>
      </w:pPr>
      <w:r w:rsidRPr="00FC1E8B">
        <w:t xml:space="preserve">Distance- and </w:t>
      </w:r>
      <w:proofErr w:type="spellStart"/>
      <w:r w:rsidRPr="00FC1E8B">
        <w:t>dN</w:t>
      </w:r>
      <w:proofErr w:type="spellEnd"/>
      <w:r w:rsidRPr="00FC1E8B">
        <w:t>–</w:t>
      </w:r>
      <w:proofErr w:type="spellStart"/>
      <w:r w:rsidRPr="00FC1E8B">
        <w:t>dS</w:t>
      </w:r>
      <w:proofErr w:type="spellEnd"/>
      <w:r w:rsidRPr="00FC1E8B">
        <w:t>–based analyses are independent and can be run separately or jointly.</w:t>
      </w:r>
    </w:p>
    <w:p w14:paraId="694E671E" w14:textId="77777777" w:rsidR="00A25E13" w:rsidRPr="00FC1E8B" w:rsidRDefault="00000000">
      <w:pPr>
        <w:numPr>
          <w:ilvl w:val="0"/>
          <w:numId w:val="76"/>
        </w:numPr>
        <w:jc w:val="both"/>
      </w:pPr>
      <w:r w:rsidRPr="00FC1E8B">
        <w:t>Z-score squeezing is applied exclusively for visualization to reduce the influence of extreme values.</w:t>
      </w:r>
    </w:p>
    <w:p w14:paraId="7FD6DE7C" w14:textId="77777777" w:rsidR="00A25E13" w:rsidRPr="00FC1E8B" w:rsidRDefault="00000000">
      <w:pPr>
        <w:pStyle w:val="Nagwek2"/>
      </w:pPr>
      <w:bookmarkStart w:id="64" w:name="_Toc217291946"/>
      <w:r w:rsidRPr="00FC1E8B">
        <w:t>3.6 Step 3 - Haplotypes</w:t>
      </w:r>
      <w:bookmarkEnd w:id="64"/>
    </w:p>
    <w:p w14:paraId="71222D29" w14:textId="77777777" w:rsidR="00A25E13" w:rsidRPr="00FC1E8B" w:rsidRDefault="00000000">
      <w:pPr>
        <w:pStyle w:val="Nagwek3"/>
      </w:pPr>
      <w:bookmarkStart w:id="65" w:name="_Toc217291947"/>
      <w:r w:rsidRPr="00FC1E8B">
        <w:t>3.6.1 Input</w:t>
      </w:r>
      <w:bookmarkEnd w:id="65"/>
    </w:p>
    <w:p w14:paraId="472B704F" w14:textId="77777777" w:rsidR="00A25E13" w:rsidRPr="00FC1E8B" w:rsidRDefault="00000000">
      <w:pPr>
        <w:jc w:val="both"/>
      </w:pPr>
      <w:r>
        <w:t>Previously generated objects:</w:t>
      </w:r>
      <w:r w:rsidRPr="00FC1E8B">
        <w:t xml:space="preserve"> </w:t>
      </w:r>
      <w:r>
        <w:rPr>
          <w:rStyle w:val="HTML-kod"/>
        </w:rPr>
        <w:t>locus</w:t>
      </w:r>
      <w:r w:rsidRPr="00FC1E8B">
        <w:rPr>
          <w:rStyle w:val="HTML-kod"/>
        </w:rPr>
        <w:t xml:space="preserve">, </w:t>
      </w:r>
      <w:proofErr w:type="spellStart"/>
      <w:r w:rsidRPr="00FC1E8B">
        <w:rPr>
          <w:rStyle w:val="HTML-kod"/>
        </w:rPr>
        <w:t>snv_final</w:t>
      </w:r>
      <w:proofErr w:type="spellEnd"/>
      <w:r w:rsidRPr="00FC1E8B">
        <w:rPr>
          <w:rStyle w:val="HTML-kod"/>
        </w:rPr>
        <w:t xml:space="preserve">, </w:t>
      </w:r>
      <w:proofErr w:type="spellStart"/>
      <w:r w:rsidRPr="00FC1E8B">
        <w:rPr>
          <w:rStyle w:val="HTML-kod"/>
        </w:rPr>
        <w:t>indel_final</w:t>
      </w:r>
      <w:proofErr w:type="spellEnd"/>
      <w:r w:rsidRPr="00FC1E8B">
        <w:rPr>
          <w:rStyle w:val="HTML-kod"/>
        </w:rPr>
        <w:t xml:space="preserve">, </w:t>
      </w:r>
      <w:proofErr w:type="spellStart"/>
      <w:r w:rsidRPr="00FC1E8B">
        <w:rPr>
          <w:rStyle w:val="HTML-kod"/>
        </w:rPr>
        <w:t>sv_final</w:t>
      </w:r>
      <w:proofErr w:type="spellEnd"/>
      <w:r w:rsidRPr="00FC1E8B">
        <w:rPr>
          <w:rStyle w:val="HTML-kod"/>
        </w:rPr>
        <w:t xml:space="preserve">, </w:t>
      </w:r>
      <w:proofErr w:type="spellStart"/>
      <w:r w:rsidRPr="00FC1E8B">
        <w:rPr>
          <w:rStyle w:val="HTML-kod"/>
        </w:rPr>
        <w:t>output_dir</w:t>
      </w:r>
      <w:proofErr w:type="spellEnd"/>
      <w:r w:rsidRPr="00FC1E8B">
        <w:rPr>
          <w:rStyle w:val="HTML-kod"/>
        </w:rPr>
        <w:t xml:space="preserve">, </w:t>
      </w:r>
      <w:proofErr w:type="spellStart"/>
      <w:r w:rsidRPr="00FC1E8B">
        <w:rPr>
          <w:rStyle w:val="HTML-kod"/>
        </w:rPr>
        <w:t>gene_name</w:t>
      </w:r>
      <w:proofErr w:type="spellEnd"/>
      <w:r w:rsidRPr="00FC1E8B">
        <w:rPr>
          <w:rStyle w:val="HTML-kod"/>
        </w:rPr>
        <w:t xml:space="preserve">, </w:t>
      </w:r>
      <w:proofErr w:type="spellStart"/>
      <w:r w:rsidRPr="00FC1E8B">
        <w:rPr>
          <w:rStyle w:val="HTML-kod"/>
        </w:rPr>
        <w:t>sample_region</w:t>
      </w:r>
      <w:proofErr w:type="spellEnd"/>
      <w:r w:rsidRPr="00FC1E8B">
        <w:rPr>
          <w:rStyle w:val="HTML-kod"/>
        </w:rPr>
        <w:t>.</w:t>
      </w:r>
    </w:p>
    <w:p w14:paraId="68806E9F" w14:textId="77777777" w:rsidR="00A25E13" w:rsidRPr="00FC1E8B" w:rsidRDefault="00000000">
      <w:pPr>
        <w:pStyle w:val="Nagwek3"/>
      </w:pPr>
      <w:bookmarkStart w:id="66" w:name="_Toc217291948"/>
      <w:r w:rsidRPr="00FC1E8B">
        <w:t>3.6.2 Output</w:t>
      </w:r>
      <w:bookmarkEnd w:id="66"/>
    </w:p>
    <w:p w14:paraId="2220C77E" w14:textId="77777777" w:rsidR="00A25E13" w:rsidRPr="00FC1E8B" w:rsidRDefault="00000000">
      <w:r w:rsidRPr="00FC1E8B">
        <w:t xml:space="preserve">Plots are saved under </w:t>
      </w:r>
      <w:r w:rsidRPr="00FC1E8B">
        <w:rPr>
          <w:rStyle w:val="HTML-kod"/>
        </w:rPr>
        <w:t>&lt;</w:t>
      </w:r>
      <w:proofErr w:type="spellStart"/>
      <w:r w:rsidRPr="00FC1E8B">
        <w:rPr>
          <w:rStyle w:val="HTML-kod"/>
        </w:rPr>
        <w:t>output_dir</w:t>
      </w:r>
      <w:proofErr w:type="spellEnd"/>
      <w:r w:rsidRPr="00FC1E8B">
        <w:rPr>
          <w:rStyle w:val="HTML-kod"/>
        </w:rPr>
        <w:t>&gt;/haplotypes/</w:t>
      </w:r>
      <w:r w:rsidRPr="00FC1E8B">
        <w:t>:</w:t>
      </w:r>
    </w:p>
    <w:p w14:paraId="5E91FEAB" w14:textId="77777777" w:rsidR="00A25E13" w:rsidRPr="00FC1E8B" w:rsidRDefault="00000000">
      <w:pPr>
        <w:numPr>
          <w:ilvl w:val="0"/>
          <w:numId w:val="77"/>
        </w:numPr>
      </w:pPr>
      <w:r w:rsidRPr="00FC1E8B">
        <w:t>Average allele count per gene (</w:t>
      </w:r>
      <w:r w:rsidRPr="00FC1E8B">
        <w:rPr>
          <w:rStyle w:val="HTML-kod"/>
        </w:rPr>
        <w:t>&lt;GENE&gt;_top_var.png</w:t>
      </w:r>
      <w:r w:rsidRPr="00FC1E8B">
        <w:t>)</w:t>
      </w:r>
    </w:p>
    <w:p w14:paraId="21E3D46B" w14:textId="77777777" w:rsidR="00A25E13" w:rsidRDefault="00000000">
      <w:pPr>
        <w:numPr>
          <w:ilvl w:val="0"/>
          <w:numId w:val="76"/>
        </w:numPr>
        <w:rPr>
          <w:lang w:val="pl-PL"/>
        </w:rPr>
      </w:pPr>
      <w:proofErr w:type="spellStart"/>
      <w:r>
        <w:rPr>
          <w:lang w:val="pl-PL"/>
        </w:rPr>
        <w:t>Color</w:t>
      </w:r>
      <w:proofErr w:type="spellEnd"/>
      <w:r>
        <w:rPr>
          <w:lang w:val="pl-PL"/>
        </w:rPr>
        <w:t>: region</w:t>
      </w:r>
    </w:p>
    <w:p w14:paraId="3C58CEBC" w14:textId="77777777" w:rsidR="00A25E13" w:rsidRDefault="00000000">
      <w:pPr>
        <w:numPr>
          <w:ilvl w:val="0"/>
          <w:numId w:val="76"/>
        </w:numPr>
        <w:rPr>
          <w:lang w:val="pl-PL"/>
        </w:rPr>
      </w:pPr>
      <w:proofErr w:type="spellStart"/>
      <w:r>
        <w:rPr>
          <w:lang w:val="pl-PL"/>
        </w:rPr>
        <w:t>Facets</w:t>
      </w:r>
      <w:proofErr w:type="spellEnd"/>
      <w:r>
        <w:rPr>
          <w:lang w:val="pl-PL"/>
        </w:rPr>
        <w:t xml:space="preserve">: </w:t>
      </w:r>
      <w:proofErr w:type="spellStart"/>
      <w:r>
        <w:rPr>
          <w:lang w:val="pl-PL"/>
        </w:rPr>
        <w:t>gene</w:t>
      </w:r>
      <w:proofErr w:type="spellEnd"/>
    </w:p>
    <w:p w14:paraId="35FFCF2D" w14:textId="77777777" w:rsidR="00A25E13" w:rsidRDefault="00000000">
      <w:pPr>
        <w:numPr>
          <w:ilvl w:val="0"/>
          <w:numId w:val="76"/>
        </w:numPr>
        <w:rPr>
          <w:lang w:val="pl-PL"/>
        </w:rPr>
      </w:pPr>
      <w:r>
        <w:rPr>
          <w:lang w:val="pl-PL"/>
        </w:rPr>
        <w:t>Y-</w:t>
      </w:r>
      <w:proofErr w:type="spellStart"/>
      <w:r>
        <w:rPr>
          <w:lang w:val="pl-PL"/>
        </w:rPr>
        <w:t>axis</w:t>
      </w:r>
      <w:proofErr w:type="spellEnd"/>
      <w:r>
        <w:rPr>
          <w:lang w:val="pl-PL"/>
        </w:rPr>
        <w:t xml:space="preserve">: </w:t>
      </w:r>
      <w:proofErr w:type="spellStart"/>
      <w:r>
        <w:rPr>
          <w:lang w:val="pl-PL"/>
        </w:rPr>
        <w:t>mean</w:t>
      </w:r>
      <w:proofErr w:type="spellEnd"/>
      <w:r>
        <w:rPr>
          <w:lang w:val="pl-PL"/>
        </w:rPr>
        <w:t xml:space="preserve"> allele </w:t>
      </w:r>
      <w:proofErr w:type="spellStart"/>
      <w:r>
        <w:rPr>
          <w:lang w:val="pl-PL"/>
        </w:rPr>
        <w:t>count</w:t>
      </w:r>
      <w:proofErr w:type="spellEnd"/>
    </w:p>
    <w:p w14:paraId="31BBB2C3" w14:textId="77777777" w:rsidR="00A25E13" w:rsidRPr="00FC1E8B" w:rsidRDefault="00000000">
      <w:pPr>
        <w:numPr>
          <w:ilvl w:val="0"/>
          <w:numId w:val="76"/>
        </w:numPr>
      </w:pPr>
      <w:r w:rsidRPr="00FC1E8B">
        <w:t>top 16 genes with highest variance across regions</w:t>
      </w:r>
    </w:p>
    <w:p w14:paraId="08C5AC46" w14:textId="77777777" w:rsidR="00A25E13" w:rsidRDefault="00000000">
      <w:pPr>
        <w:jc w:val="center"/>
        <w:rPr>
          <w:rFonts w:cs="Times New Roman"/>
          <w:lang w:val="pl-PL"/>
        </w:rPr>
      </w:pPr>
      <w:r>
        <w:rPr>
          <w:rFonts w:cs="Times New Roman"/>
          <w:noProof/>
          <w:lang w:val="pl-PL"/>
        </w:rPr>
        <w:lastRenderedPageBreak/>
        <w:drawing>
          <wp:inline distT="0" distB="0" distL="114300" distR="114300" wp14:anchorId="42F1BC65" wp14:editId="4ED54B87">
            <wp:extent cx="4770120" cy="2862580"/>
            <wp:effectExtent l="0" t="0" r="0" b="0"/>
            <wp:docPr id="42" name="Picture 42" descr="GENE_top_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ENE_top_var"/>
                    <pic:cNvPicPr>
                      <a:picLocks noChangeAspect="1"/>
                    </pic:cNvPicPr>
                  </pic:nvPicPr>
                  <pic:blipFill>
                    <a:blip r:embed="rId33"/>
                    <a:stretch>
                      <a:fillRect/>
                    </a:stretch>
                  </pic:blipFill>
                  <pic:spPr>
                    <a:xfrm>
                      <a:off x="0" y="0"/>
                      <a:ext cx="4770120" cy="2862580"/>
                    </a:xfrm>
                    <a:prstGeom prst="rect">
                      <a:avLst/>
                    </a:prstGeom>
                  </pic:spPr>
                </pic:pic>
              </a:graphicData>
            </a:graphic>
          </wp:inline>
        </w:drawing>
      </w:r>
    </w:p>
    <w:p w14:paraId="226EAD35" w14:textId="77777777" w:rsidR="00A25E13" w:rsidRPr="00FC1E8B" w:rsidRDefault="00000000">
      <w:pPr>
        <w:jc w:val="center"/>
      </w:pPr>
      <w:r>
        <w:rPr>
          <w:rFonts w:cs="Times New Roman"/>
        </w:rPr>
        <w:t xml:space="preserve">Figure </w:t>
      </w:r>
      <w:r w:rsidRPr="00FC1E8B">
        <w:rPr>
          <w:rFonts w:cs="Times New Roman"/>
        </w:rPr>
        <w:t xml:space="preserve">24 </w:t>
      </w:r>
      <w:r>
        <w:rPr>
          <w:rFonts w:cs="Times New Roman"/>
        </w:rPr>
        <w:t>example</w:t>
      </w:r>
      <w:r w:rsidRPr="00FC1E8B">
        <w:rPr>
          <w:rFonts w:cs="Times New Roman"/>
        </w:rPr>
        <w:t xml:space="preserve"> </w:t>
      </w:r>
      <w:r w:rsidRPr="00FC1E8B">
        <w:rPr>
          <w:rStyle w:val="HTML-kod"/>
        </w:rPr>
        <w:t>GENE_top_var.png</w:t>
      </w:r>
    </w:p>
    <w:p w14:paraId="0AF79170" w14:textId="77777777" w:rsidR="00A25E13" w:rsidRPr="00FC1E8B" w:rsidRDefault="00A25E13"/>
    <w:p w14:paraId="56933E97" w14:textId="77777777" w:rsidR="00A25E13" w:rsidRPr="00FC1E8B" w:rsidRDefault="00000000">
      <w:pPr>
        <w:numPr>
          <w:ilvl w:val="0"/>
          <w:numId w:val="77"/>
        </w:numPr>
      </w:pPr>
      <w:r w:rsidRPr="00FC1E8B">
        <w:t>Allele variant levels across regions (</w:t>
      </w:r>
      <w:r w:rsidRPr="00FC1E8B">
        <w:rPr>
          <w:rStyle w:val="HTML-kod"/>
        </w:rPr>
        <w:t>&lt;GENE&gt;_allele_variants.png</w:t>
      </w:r>
      <w:r w:rsidRPr="00FC1E8B">
        <w:t>)</w:t>
      </w:r>
    </w:p>
    <w:p w14:paraId="69D51CF1" w14:textId="77777777" w:rsidR="00A25E13" w:rsidRDefault="00000000">
      <w:pPr>
        <w:numPr>
          <w:ilvl w:val="0"/>
          <w:numId w:val="78"/>
        </w:numPr>
        <w:rPr>
          <w:lang w:val="pl-PL"/>
        </w:rPr>
      </w:pPr>
      <w:r>
        <w:rPr>
          <w:lang w:val="pl-PL"/>
        </w:rPr>
        <w:t>X-</w:t>
      </w:r>
      <w:proofErr w:type="spellStart"/>
      <w:r>
        <w:rPr>
          <w:lang w:val="pl-PL"/>
        </w:rPr>
        <w:t>axis</w:t>
      </w:r>
      <w:proofErr w:type="spellEnd"/>
      <w:r>
        <w:rPr>
          <w:lang w:val="pl-PL"/>
        </w:rPr>
        <w:t xml:space="preserve">: </w:t>
      </w:r>
      <w:proofErr w:type="spellStart"/>
      <w:r>
        <w:rPr>
          <w:lang w:val="pl-PL"/>
        </w:rPr>
        <w:t>gene</w:t>
      </w:r>
      <w:proofErr w:type="spellEnd"/>
    </w:p>
    <w:p w14:paraId="2FC42D95" w14:textId="77777777" w:rsidR="00A25E13" w:rsidRDefault="00000000">
      <w:pPr>
        <w:numPr>
          <w:ilvl w:val="0"/>
          <w:numId w:val="78"/>
        </w:numPr>
        <w:rPr>
          <w:lang w:val="pl-PL"/>
        </w:rPr>
      </w:pPr>
      <w:r>
        <w:rPr>
          <w:lang w:val="pl-PL"/>
        </w:rPr>
        <w:t>Y-</w:t>
      </w:r>
      <w:proofErr w:type="spellStart"/>
      <w:r>
        <w:rPr>
          <w:lang w:val="pl-PL"/>
        </w:rPr>
        <w:t>axis</w:t>
      </w:r>
      <w:proofErr w:type="spellEnd"/>
      <w:r>
        <w:rPr>
          <w:lang w:val="pl-PL"/>
        </w:rPr>
        <w:t xml:space="preserve">: </w:t>
      </w:r>
      <w:proofErr w:type="spellStart"/>
      <w:r>
        <w:rPr>
          <w:lang w:val="pl-PL"/>
        </w:rPr>
        <w:t>mean</w:t>
      </w:r>
      <w:proofErr w:type="spellEnd"/>
      <w:r>
        <w:rPr>
          <w:lang w:val="pl-PL"/>
        </w:rPr>
        <w:t xml:space="preserve"> allele </w:t>
      </w:r>
      <w:proofErr w:type="spellStart"/>
      <w:r>
        <w:rPr>
          <w:lang w:val="pl-PL"/>
        </w:rPr>
        <w:t>count</w:t>
      </w:r>
      <w:proofErr w:type="spellEnd"/>
    </w:p>
    <w:p w14:paraId="1415736A" w14:textId="77777777" w:rsidR="00A25E13" w:rsidRDefault="00000000">
      <w:pPr>
        <w:numPr>
          <w:ilvl w:val="0"/>
          <w:numId w:val="78"/>
        </w:numPr>
        <w:rPr>
          <w:lang w:val="pl-PL"/>
        </w:rPr>
      </w:pPr>
      <w:proofErr w:type="spellStart"/>
      <w:r>
        <w:rPr>
          <w:lang w:val="pl-PL"/>
        </w:rPr>
        <w:t>Color</w:t>
      </w:r>
      <w:proofErr w:type="spellEnd"/>
      <w:r>
        <w:rPr>
          <w:lang w:val="pl-PL"/>
        </w:rPr>
        <w:t>: region</w:t>
      </w:r>
    </w:p>
    <w:p w14:paraId="15F96B86" w14:textId="77777777" w:rsidR="00A25E13" w:rsidRDefault="00000000">
      <w:pPr>
        <w:jc w:val="center"/>
        <w:rPr>
          <w:rFonts w:cs="Times New Roman"/>
          <w:lang w:val="pl-PL"/>
        </w:rPr>
      </w:pPr>
      <w:r>
        <w:rPr>
          <w:rFonts w:cs="Times New Roman"/>
          <w:noProof/>
          <w:lang w:val="pl-PL"/>
        </w:rPr>
        <w:drawing>
          <wp:inline distT="0" distB="0" distL="114300" distR="114300" wp14:anchorId="67BF55E7" wp14:editId="324F7348">
            <wp:extent cx="4811395" cy="2406015"/>
            <wp:effectExtent l="0" t="0" r="0" b="0"/>
            <wp:docPr id="43" name="Picture 43" descr="GENE_allele_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ENE_allele_variants"/>
                    <pic:cNvPicPr>
                      <a:picLocks noChangeAspect="1"/>
                    </pic:cNvPicPr>
                  </pic:nvPicPr>
                  <pic:blipFill>
                    <a:blip r:embed="rId34"/>
                    <a:stretch>
                      <a:fillRect/>
                    </a:stretch>
                  </pic:blipFill>
                  <pic:spPr>
                    <a:xfrm>
                      <a:off x="0" y="0"/>
                      <a:ext cx="4811395" cy="2406015"/>
                    </a:xfrm>
                    <a:prstGeom prst="rect">
                      <a:avLst/>
                    </a:prstGeom>
                  </pic:spPr>
                </pic:pic>
              </a:graphicData>
            </a:graphic>
          </wp:inline>
        </w:drawing>
      </w:r>
    </w:p>
    <w:p w14:paraId="1C9EA822" w14:textId="77777777" w:rsidR="00A25E13" w:rsidRPr="00FC1E8B" w:rsidRDefault="00000000">
      <w:pPr>
        <w:jc w:val="center"/>
      </w:pPr>
      <w:r>
        <w:rPr>
          <w:rFonts w:cs="Times New Roman"/>
        </w:rPr>
        <w:t xml:space="preserve">Figure </w:t>
      </w:r>
      <w:r w:rsidRPr="00FC1E8B">
        <w:rPr>
          <w:rFonts w:cs="Times New Roman"/>
        </w:rPr>
        <w:t xml:space="preserve">25 </w:t>
      </w:r>
      <w:r>
        <w:rPr>
          <w:rFonts w:cs="Times New Roman"/>
        </w:rPr>
        <w:t>example</w:t>
      </w:r>
      <w:r w:rsidRPr="00FC1E8B">
        <w:rPr>
          <w:rFonts w:cs="Times New Roman"/>
        </w:rPr>
        <w:t xml:space="preserve"> </w:t>
      </w:r>
      <w:r w:rsidRPr="00FC1E8B">
        <w:rPr>
          <w:rStyle w:val="HTML-kod"/>
        </w:rPr>
        <w:t>GENE_allele_variants.png</w:t>
      </w:r>
    </w:p>
    <w:p w14:paraId="0DA4D986" w14:textId="77777777" w:rsidR="00A25E13" w:rsidRPr="00FC1E8B" w:rsidRDefault="00A25E13"/>
    <w:p w14:paraId="0839B3DD" w14:textId="77777777" w:rsidR="00A25E13" w:rsidRPr="00FC1E8B" w:rsidRDefault="00000000">
      <w:r w:rsidRPr="00FC1E8B">
        <w:t>Global comparison of allele counts between regions (boxplots) (</w:t>
      </w:r>
      <w:r w:rsidRPr="00FC1E8B">
        <w:rPr>
          <w:rStyle w:val="HTML-kod"/>
        </w:rPr>
        <w:t>&lt;GENE&gt;_global_region_boxplot.png</w:t>
      </w:r>
      <w:r w:rsidRPr="00FC1E8B">
        <w:t>)</w:t>
      </w:r>
    </w:p>
    <w:p w14:paraId="28B5D205" w14:textId="77777777" w:rsidR="00A25E13" w:rsidRDefault="00000000">
      <w:pPr>
        <w:numPr>
          <w:ilvl w:val="0"/>
          <w:numId w:val="78"/>
        </w:numPr>
        <w:rPr>
          <w:lang w:val="pl-PL"/>
        </w:rPr>
      </w:pPr>
      <w:r>
        <w:rPr>
          <w:lang w:val="pl-PL"/>
        </w:rPr>
        <w:t>X-</w:t>
      </w:r>
      <w:proofErr w:type="spellStart"/>
      <w:r>
        <w:rPr>
          <w:lang w:val="pl-PL"/>
        </w:rPr>
        <w:t>axis</w:t>
      </w:r>
      <w:proofErr w:type="spellEnd"/>
      <w:r>
        <w:rPr>
          <w:lang w:val="pl-PL"/>
        </w:rPr>
        <w:t>: region</w:t>
      </w:r>
    </w:p>
    <w:p w14:paraId="6246CE26" w14:textId="77777777" w:rsidR="00A25E13" w:rsidRDefault="00000000">
      <w:pPr>
        <w:numPr>
          <w:ilvl w:val="0"/>
          <w:numId w:val="78"/>
        </w:numPr>
        <w:rPr>
          <w:lang w:val="pl-PL"/>
        </w:rPr>
      </w:pPr>
      <w:r>
        <w:rPr>
          <w:lang w:val="pl-PL"/>
        </w:rPr>
        <w:t>Y-</w:t>
      </w:r>
      <w:proofErr w:type="spellStart"/>
      <w:r>
        <w:rPr>
          <w:lang w:val="pl-PL"/>
        </w:rPr>
        <w:t>axis</w:t>
      </w:r>
      <w:proofErr w:type="spellEnd"/>
      <w:r>
        <w:rPr>
          <w:lang w:val="pl-PL"/>
        </w:rPr>
        <w:t xml:space="preserve">: </w:t>
      </w:r>
      <w:proofErr w:type="spellStart"/>
      <w:r>
        <w:rPr>
          <w:lang w:val="pl-PL"/>
        </w:rPr>
        <w:t>mean</w:t>
      </w:r>
      <w:proofErr w:type="spellEnd"/>
      <w:r>
        <w:rPr>
          <w:lang w:val="pl-PL"/>
        </w:rPr>
        <w:t xml:space="preserve"> allele </w:t>
      </w:r>
      <w:proofErr w:type="spellStart"/>
      <w:r>
        <w:rPr>
          <w:lang w:val="pl-PL"/>
        </w:rPr>
        <w:t>count</w:t>
      </w:r>
      <w:proofErr w:type="spellEnd"/>
    </w:p>
    <w:p w14:paraId="515F7AD2" w14:textId="77777777" w:rsidR="00A25E13" w:rsidRDefault="00000000">
      <w:pPr>
        <w:numPr>
          <w:ilvl w:val="0"/>
          <w:numId w:val="78"/>
        </w:numPr>
        <w:rPr>
          <w:lang w:val="pl-PL"/>
        </w:rPr>
      </w:pPr>
      <w:r>
        <w:rPr>
          <w:lang w:val="pl-PL"/>
        </w:rPr>
        <w:t xml:space="preserve">Top 5 </w:t>
      </w:r>
      <w:proofErr w:type="spellStart"/>
      <w:r>
        <w:rPr>
          <w:lang w:val="pl-PL"/>
        </w:rPr>
        <w:t>genes</w:t>
      </w:r>
      <w:proofErr w:type="spellEnd"/>
      <w:r>
        <w:rPr>
          <w:lang w:val="pl-PL"/>
        </w:rPr>
        <w:t xml:space="preserve"> </w:t>
      </w:r>
      <w:proofErr w:type="spellStart"/>
      <w:r>
        <w:rPr>
          <w:lang w:val="pl-PL"/>
        </w:rPr>
        <w:t>are</w:t>
      </w:r>
      <w:proofErr w:type="spellEnd"/>
      <w:r>
        <w:rPr>
          <w:lang w:val="pl-PL"/>
        </w:rPr>
        <w:t xml:space="preserve"> </w:t>
      </w:r>
      <w:proofErr w:type="spellStart"/>
      <w:r>
        <w:rPr>
          <w:lang w:val="pl-PL"/>
        </w:rPr>
        <w:t>labeled</w:t>
      </w:r>
      <w:proofErr w:type="spellEnd"/>
    </w:p>
    <w:p w14:paraId="56F79D29" w14:textId="77777777" w:rsidR="00A25E13" w:rsidRDefault="00000000">
      <w:pPr>
        <w:jc w:val="center"/>
        <w:rPr>
          <w:rFonts w:cs="Times New Roman"/>
          <w:lang w:val="pl-PL"/>
        </w:rPr>
      </w:pPr>
      <w:r>
        <w:rPr>
          <w:rFonts w:cs="Times New Roman"/>
          <w:noProof/>
          <w:lang w:val="pl-PL"/>
        </w:rPr>
        <w:lastRenderedPageBreak/>
        <w:drawing>
          <wp:inline distT="0" distB="0" distL="114300" distR="114300" wp14:anchorId="2D066E5E" wp14:editId="6AC4E47D">
            <wp:extent cx="4109085" cy="2934970"/>
            <wp:effectExtent l="0" t="0" r="5715" b="0"/>
            <wp:docPr id="44" name="Picture 44" descr="GENE_global_region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ENE_global_region_boxplot"/>
                    <pic:cNvPicPr>
                      <a:picLocks noChangeAspect="1"/>
                    </pic:cNvPicPr>
                  </pic:nvPicPr>
                  <pic:blipFill>
                    <a:blip r:embed="rId35"/>
                    <a:stretch>
                      <a:fillRect/>
                    </a:stretch>
                  </pic:blipFill>
                  <pic:spPr>
                    <a:xfrm>
                      <a:off x="0" y="0"/>
                      <a:ext cx="4109085" cy="2934970"/>
                    </a:xfrm>
                    <a:prstGeom prst="rect">
                      <a:avLst/>
                    </a:prstGeom>
                  </pic:spPr>
                </pic:pic>
              </a:graphicData>
            </a:graphic>
          </wp:inline>
        </w:drawing>
      </w:r>
    </w:p>
    <w:p w14:paraId="745503AF" w14:textId="77777777" w:rsidR="00A25E13" w:rsidRPr="00FC1E8B" w:rsidRDefault="00000000">
      <w:pPr>
        <w:jc w:val="center"/>
      </w:pPr>
      <w:r>
        <w:rPr>
          <w:rFonts w:cs="Times New Roman"/>
        </w:rPr>
        <w:t xml:space="preserve">Figure </w:t>
      </w:r>
      <w:r w:rsidRPr="00FC1E8B">
        <w:rPr>
          <w:rFonts w:cs="Times New Roman"/>
        </w:rPr>
        <w:t xml:space="preserve">26 </w:t>
      </w:r>
      <w:r>
        <w:rPr>
          <w:rFonts w:cs="Times New Roman"/>
        </w:rPr>
        <w:t>example</w:t>
      </w:r>
      <w:r w:rsidRPr="00FC1E8B">
        <w:rPr>
          <w:rFonts w:cs="Times New Roman"/>
        </w:rPr>
        <w:t xml:space="preserve"> </w:t>
      </w:r>
      <w:r w:rsidRPr="00FC1E8B">
        <w:rPr>
          <w:rStyle w:val="HTML-kod"/>
        </w:rPr>
        <w:t>GENE_global_region_boxplot.png</w:t>
      </w:r>
    </w:p>
    <w:p w14:paraId="7C7B4FF3" w14:textId="77777777" w:rsidR="00A25E13" w:rsidRPr="00FC1E8B" w:rsidRDefault="00A25E13"/>
    <w:p w14:paraId="21B71564" w14:textId="77777777" w:rsidR="00A25E13" w:rsidRPr="00FC1E8B" w:rsidRDefault="00000000">
      <w:r w:rsidRPr="00FC1E8B">
        <w:t>Normalized haplotype counts per gene (</w:t>
      </w:r>
      <w:r w:rsidRPr="00FC1E8B">
        <w:rPr>
          <w:rStyle w:val="HTML-kod"/>
        </w:rPr>
        <w:t>&lt;GENE&gt;_haplotype_summary.png</w:t>
      </w:r>
      <w:r w:rsidRPr="00FC1E8B">
        <w:t>)</w:t>
      </w:r>
    </w:p>
    <w:p w14:paraId="07BC5767" w14:textId="77777777" w:rsidR="00A25E13" w:rsidRDefault="00000000">
      <w:pPr>
        <w:numPr>
          <w:ilvl w:val="0"/>
          <w:numId w:val="78"/>
        </w:numPr>
        <w:rPr>
          <w:lang w:val="pl-PL"/>
        </w:rPr>
      </w:pPr>
      <w:r>
        <w:rPr>
          <w:lang w:val="pl-PL"/>
        </w:rPr>
        <w:t>X-</w:t>
      </w:r>
      <w:proofErr w:type="spellStart"/>
      <w:r>
        <w:rPr>
          <w:lang w:val="pl-PL"/>
        </w:rPr>
        <w:t>axis</w:t>
      </w:r>
      <w:proofErr w:type="spellEnd"/>
      <w:r>
        <w:rPr>
          <w:lang w:val="pl-PL"/>
        </w:rPr>
        <w:t xml:space="preserve">: </w:t>
      </w:r>
      <w:proofErr w:type="spellStart"/>
      <w:r>
        <w:rPr>
          <w:lang w:val="pl-PL"/>
        </w:rPr>
        <w:t>gene</w:t>
      </w:r>
      <w:proofErr w:type="spellEnd"/>
    </w:p>
    <w:p w14:paraId="5F71B520" w14:textId="77777777" w:rsidR="00A25E13" w:rsidRDefault="00000000">
      <w:pPr>
        <w:numPr>
          <w:ilvl w:val="0"/>
          <w:numId w:val="78"/>
        </w:numPr>
        <w:rPr>
          <w:lang w:val="pl-PL"/>
        </w:rPr>
      </w:pPr>
      <w:r>
        <w:rPr>
          <w:lang w:val="pl-PL"/>
        </w:rPr>
        <w:t>Y-</w:t>
      </w:r>
      <w:proofErr w:type="spellStart"/>
      <w:r>
        <w:rPr>
          <w:lang w:val="pl-PL"/>
        </w:rPr>
        <w:t>axis</w:t>
      </w:r>
      <w:proofErr w:type="spellEnd"/>
      <w:r>
        <w:rPr>
          <w:lang w:val="pl-PL"/>
        </w:rPr>
        <w:t xml:space="preserve">: </w:t>
      </w:r>
      <w:proofErr w:type="spellStart"/>
      <w:r>
        <w:rPr>
          <w:lang w:val="pl-PL"/>
        </w:rPr>
        <w:t>haplotypes</w:t>
      </w:r>
      <w:proofErr w:type="spellEnd"/>
      <w:r>
        <w:rPr>
          <w:lang w:val="pl-PL"/>
        </w:rPr>
        <w:t xml:space="preserve"> per </w:t>
      </w:r>
      <w:proofErr w:type="spellStart"/>
      <w:r>
        <w:rPr>
          <w:lang w:val="pl-PL"/>
        </w:rPr>
        <w:t>kb</w:t>
      </w:r>
      <w:proofErr w:type="spellEnd"/>
    </w:p>
    <w:p w14:paraId="283E7AFF" w14:textId="77777777" w:rsidR="00A25E13" w:rsidRDefault="00000000">
      <w:pPr>
        <w:numPr>
          <w:ilvl w:val="0"/>
          <w:numId w:val="78"/>
        </w:numPr>
        <w:rPr>
          <w:lang w:val="pl-PL"/>
        </w:rPr>
      </w:pPr>
      <w:proofErr w:type="spellStart"/>
      <w:r>
        <w:rPr>
          <w:lang w:val="pl-PL"/>
        </w:rPr>
        <w:t>Fill</w:t>
      </w:r>
      <w:proofErr w:type="spellEnd"/>
      <w:r>
        <w:rPr>
          <w:lang w:val="pl-PL"/>
        </w:rPr>
        <w:t xml:space="preserve">: Shannon </w:t>
      </w:r>
      <w:proofErr w:type="spellStart"/>
      <w:r>
        <w:rPr>
          <w:lang w:val="pl-PL"/>
        </w:rPr>
        <w:t>diversity</w:t>
      </w:r>
      <w:proofErr w:type="spellEnd"/>
    </w:p>
    <w:p w14:paraId="00015179" w14:textId="77777777" w:rsidR="00A25E13" w:rsidRDefault="00000000">
      <w:pPr>
        <w:jc w:val="center"/>
        <w:rPr>
          <w:rFonts w:cs="Times New Roman"/>
          <w:lang w:val="pl-PL"/>
        </w:rPr>
      </w:pPr>
      <w:r>
        <w:rPr>
          <w:rFonts w:cs="Times New Roman"/>
          <w:noProof/>
          <w:lang w:val="pl-PL"/>
        </w:rPr>
        <w:drawing>
          <wp:inline distT="0" distB="0" distL="114300" distR="114300" wp14:anchorId="1E7E6F2C" wp14:editId="737BA3DA">
            <wp:extent cx="2743200" cy="2743200"/>
            <wp:effectExtent l="0" t="0" r="0" b="0"/>
            <wp:docPr id="45" name="Picture 45" descr="GENE_haplotype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ENE_haplotype_summary"/>
                    <pic:cNvPicPr>
                      <a:picLocks noChangeAspect="1"/>
                    </pic:cNvPicPr>
                  </pic:nvPicPr>
                  <pic:blipFill>
                    <a:blip r:embed="rId36"/>
                    <a:stretch>
                      <a:fillRect/>
                    </a:stretch>
                  </pic:blipFill>
                  <pic:spPr>
                    <a:xfrm>
                      <a:off x="0" y="0"/>
                      <a:ext cx="2743200" cy="2743200"/>
                    </a:xfrm>
                    <a:prstGeom prst="rect">
                      <a:avLst/>
                    </a:prstGeom>
                  </pic:spPr>
                </pic:pic>
              </a:graphicData>
            </a:graphic>
          </wp:inline>
        </w:drawing>
      </w:r>
    </w:p>
    <w:p w14:paraId="4D9F3159" w14:textId="77777777" w:rsidR="00A25E13" w:rsidRDefault="00000000">
      <w:pPr>
        <w:jc w:val="center"/>
        <w:rPr>
          <w:rFonts w:cs="Times New Roman"/>
        </w:rPr>
      </w:pPr>
      <w:r>
        <w:rPr>
          <w:rFonts w:cs="Times New Roman"/>
        </w:rPr>
        <w:t xml:space="preserve">Figure </w:t>
      </w:r>
      <w:r w:rsidRPr="00FC1E8B">
        <w:rPr>
          <w:rFonts w:cs="Times New Roman"/>
        </w:rPr>
        <w:t xml:space="preserve">27 </w:t>
      </w:r>
      <w:r>
        <w:rPr>
          <w:rFonts w:cs="Times New Roman"/>
        </w:rPr>
        <w:t>example</w:t>
      </w:r>
      <w:r w:rsidRPr="00FC1E8B">
        <w:rPr>
          <w:rFonts w:cs="Times New Roman"/>
        </w:rPr>
        <w:t xml:space="preserve"> </w:t>
      </w:r>
      <w:r w:rsidRPr="00FC1E8B">
        <w:rPr>
          <w:rStyle w:val="HTML-kod"/>
        </w:rPr>
        <w:t>GENE_haplotype_summary.png</w:t>
      </w:r>
    </w:p>
    <w:p w14:paraId="6F350B7B" w14:textId="77777777" w:rsidR="00A25E13" w:rsidRPr="00FC1E8B" w:rsidRDefault="00A25E13"/>
    <w:p w14:paraId="610667D1" w14:textId="77777777" w:rsidR="00A25E13" w:rsidRPr="00FC1E8B" w:rsidRDefault="00000000">
      <w:r w:rsidRPr="00FC1E8B">
        <w:t>Correlation heatmap of allele counts between regions (</w:t>
      </w:r>
      <w:r w:rsidRPr="00FC1E8B">
        <w:rPr>
          <w:rStyle w:val="HTML-kod"/>
        </w:rPr>
        <w:t>&lt;GENE&gt;_correlation.png</w:t>
      </w:r>
      <w:r w:rsidRPr="00FC1E8B">
        <w:t>)</w:t>
      </w:r>
    </w:p>
    <w:p w14:paraId="4DC999C3" w14:textId="77777777" w:rsidR="00A25E13" w:rsidRDefault="00000000">
      <w:pPr>
        <w:numPr>
          <w:ilvl w:val="0"/>
          <w:numId w:val="78"/>
        </w:numPr>
        <w:rPr>
          <w:lang w:val="pl-PL"/>
        </w:rPr>
      </w:pPr>
      <w:proofErr w:type="spellStart"/>
      <w:r>
        <w:rPr>
          <w:lang w:val="pl-PL"/>
        </w:rPr>
        <w:t>Row</w:t>
      </w:r>
      <w:proofErr w:type="spellEnd"/>
      <w:r>
        <w:rPr>
          <w:lang w:val="pl-PL"/>
        </w:rPr>
        <w:t>/</w:t>
      </w:r>
      <w:proofErr w:type="spellStart"/>
      <w:r>
        <w:rPr>
          <w:lang w:val="pl-PL"/>
        </w:rPr>
        <w:t>column</w:t>
      </w:r>
      <w:proofErr w:type="spellEnd"/>
      <w:r>
        <w:rPr>
          <w:lang w:val="pl-PL"/>
        </w:rPr>
        <w:t>: regions</w:t>
      </w:r>
    </w:p>
    <w:p w14:paraId="4A1CA9B4" w14:textId="77777777" w:rsidR="00A25E13" w:rsidRPr="00FC1E8B" w:rsidRDefault="00000000">
      <w:pPr>
        <w:numPr>
          <w:ilvl w:val="0"/>
          <w:numId w:val="78"/>
        </w:numPr>
      </w:pPr>
      <w:r w:rsidRPr="00FC1E8B">
        <w:t>Values: Spearman correlation of mean allele counts</w:t>
      </w:r>
    </w:p>
    <w:p w14:paraId="48A72C64" w14:textId="77777777" w:rsidR="00A25E13" w:rsidRDefault="00000000">
      <w:pPr>
        <w:jc w:val="center"/>
        <w:rPr>
          <w:rFonts w:cs="Times New Roman"/>
          <w:lang w:val="pl-PL"/>
        </w:rPr>
      </w:pPr>
      <w:r>
        <w:rPr>
          <w:rFonts w:cs="Times New Roman"/>
          <w:noProof/>
          <w:lang w:val="pl-PL"/>
        </w:rPr>
        <w:lastRenderedPageBreak/>
        <w:drawing>
          <wp:inline distT="0" distB="0" distL="114300" distR="114300" wp14:anchorId="6949DD3A" wp14:editId="51B8DDCD">
            <wp:extent cx="3657600" cy="2926080"/>
            <wp:effectExtent l="0" t="0" r="0" b="7620"/>
            <wp:docPr id="46" name="Picture 46" descr="GENE_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ENE_correlation"/>
                    <pic:cNvPicPr>
                      <a:picLocks noChangeAspect="1"/>
                    </pic:cNvPicPr>
                  </pic:nvPicPr>
                  <pic:blipFill>
                    <a:blip r:embed="rId37"/>
                    <a:stretch>
                      <a:fillRect/>
                    </a:stretch>
                  </pic:blipFill>
                  <pic:spPr>
                    <a:xfrm>
                      <a:off x="0" y="0"/>
                      <a:ext cx="3657600" cy="2926080"/>
                    </a:xfrm>
                    <a:prstGeom prst="rect">
                      <a:avLst/>
                    </a:prstGeom>
                  </pic:spPr>
                </pic:pic>
              </a:graphicData>
            </a:graphic>
          </wp:inline>
        </w:drawing>
      </w:r>
    </w:p>
    <w:p w14:paraId="505ED58A" w14:textId="77777777" w:rsidR="00A25E13" w:rsidRDefault="00000000">
      <w:pPr>
        <w:jc w:val="center"/>
        <w:rPr>
          <w:rFonts w:cs="Times New Roman"/>
        </w:rPr>
      </w:pPr>
      <w:r>
        <w:rPr>
          <w:rFonts w:cs="Times New Roman"/>
        </w:rPr>
        <w:t xml:space="preserve">Figure </w:t>
      </w:r>
      <w:r w:rsidRPr="00FC1E8B">
        <w:rPr>
          <w:rFonts w:cs="Times New Roman"/>
        </w:rPr>
        <w:t xml:space="preserve">28 </w:t>
      </w:r>
      <w:r>
        <w:rPr>
          <w:rFonts w:cs="Times New Roman"/>
        </w:rPr>
        <w:t>example</w:t>
      </w:r>
      <w:r w:rsidRPr="00FC1E8B">
        <w:rPr>
          <w:rFonts w:cs="Times New Roman"/>
        </w:rPr>
        <w:t xml:space="preserve"> </w:t>
      </w:r>
      <w:r w:rsidRPr="00FC1E8B">
        <w:rPr>
          <w:rStyle w:val="HTML-kod"/>
        </w:rPr>
        <w:t>GENE_correlation.png</w:t>
      </w:r>
    </w:p>
    <w:p w14:paraId="6132E779" w14:textId="77777777" w:rsidR="00A25E13" w:rsidRPr="00FC1E8B" w:rsidRDefault="00A25E13"/>
    <w:p w14:paraId="78E6ECB6" w14:textId="77777777" w:rsidR="00A25E13" w:rsidRPr="00FC1E8B" w:rsidRDefault="00000000">
      <w:pPr>
        <w:jc w:val="both"/>
      </w:pPr>
      <w:r w:rsidRPr="00FC1E8B">
        <w:t xml:space="preserve">Haplotypes per sample per region (faceted </w:t>
      </w:r>
      <w:proofErr w:type="spellStart"/>
      <w:r w:rsidRPr="00FC1E8B">
        <w:t>barplot</w:t>
      </w:r>
      <w:proofErr w:type="spellEnd"/>
      <w:r w:rsidRPr="00FC1E8B">
        <w:t>) (</w:t>
      </w:r>
      <w:r w:rsidRPr="00FC1E8B">
        <w:rPr>
          <w:rStyle w:val="HTML-kod"/>
        </w:rPr>
        <w:t>&lt;GENE&gt;_haplotype_region_summary_v2.png</w:t>
      </w:r>
      <w:r w:rsidRPr="00FC1E8B">
        <w:t>)</w:t>
      </w:r>
    </w:p>
    <w:p w14:paraId="4E140790" w14:textId="77777777" w:rsidR="00A25E13" w:rsidRDefault="00000000">
      <w:pPr>
        <w:numPr>
          <w:ilvl w:val="0"/>
          <w:numId w:val="78"/>
        </w:numPr>
        <w:jc w:val="both"/>
        <w:rPr>
          <w:lang w:val="pl-PL"/>
        </w:rPr>
      </w:pPr>
      <w:r>
        <w:rPr>
          <w:lang w:val="pl-PL"/>
        </w:rPr>
        <w:t>X-</w:t>
      </w:r>
      <w:proofErr w:type="spellStart"/>
      <w:r>
        <w:rPr>
          <w:lang w:val="pl-PL"/>
        </w:rPr>
        <w:t>axis</w:t>
      </w:r>
      <w:proofErr w:type="spellEnd"/>
      <w:r>
        <w:rPr>
          <w:lang w:val="pl-PL"/>
        </w:rPr>
        <w:t xml:space="preserve">: </w:t>
      </w:r>
      <w:proofErr w:type="spellStart"/>
      <w:r>
        <w:rPr>
          <w:lang w:val="pl-PL"/>
        </w:rPr>
        <w:t>gene</w:t>
      </w:r>
      <w:proofErr w:type="spellEnd"/>
    </w:p>
    <w:p w14:paraId="71730C7B" w14:textId="77777777" w:rsidR="00A25E13" w:rsidRDefault="00000000">
      <w:pPr>
        <w:numPr>
          <w:ilvl w:val="0"/>
          <w:numId w:val="78"/>
        </w:numPr>
        <w:jc w:val="both"/>
        <w:rPr>
          <w:lang w:val="pl-PL"/>
        </w:rPr>
      </w:pPr>
      <w:r>
        <w:rPr>
          <w:lang w:val="pl-PL"/>
        </w:rPr>
        <w:t>Y-</w:t>
      </w:r>
      <w:proofErr w:type="spellStart"/>
      <w:r>
        <w:rPr>
          <w:lang w:val="pl-PL"/>
        </w:rPr>
        <w:t>axis</w:t>
      </w:r>
      <w:proofErr w:type="spellEnd"/>
      <w:r>
        <w:rPr>
          <w:lang w:val="pl-PL"/>
        </w:rPr>
        <w:t xml:space="preserve">: </w:t>
      </w:r>
      <w:proofErr w:type="spellStart"/>
      <w:r>
        <w:rPr>
          <w:lang w:val="pl-PL"/>
        </w:rPr>
        <w:t>haplotypes</w:t>
      </w:r>
      <w:proofErr w:type="spellEnd"/>
      <w:r>
        <w:rPr>
          <w:lang w:val="pl-PL"/>
        </w:rPr>
        <w:t xml:space="preserve"> per </w:t>
      </w:r>
      <w:proofErr w:type="spellStart"/>
      <w:r>
        <w:rPr>
          <w:lang w:val="pl-PL"/>
        </w:rPr>
        <w:t>sample</w:t>
      </w:r>
      <w:proofErr w:type="spellEnd"/>
    </w:p>
    <w:p w14:paraId="65B2BD79" w14:textId="77777777" w:rsidR="00A25E13" w:rsidRDefault="00000000">
      <w:pPr>
        <w:numPr>
          <w:ilvl w:val="0"/>
          <w:numId w:val="78"/>
        </w:numPr>
        <w:jc w:val="both"/>
        <w:rPr>
          <w:lang w:val="pl-PL"/>
        </w:rPr>
      </w:pPr>
      <w:proofErr w:type="spellStart"/>
      <w:r>
        <w:rPr>
          <w:lang w:val="pl-PL"/>
        </w:rPr>
        <w:t>Fill</w:t>
      </w:r>
      <w:proofErr w:type="spellEnd"/>
      <w:r>
        <w:rPr>
          <w:lang w:val="pl-PL"/>
        </w:rPr>
        <w:t xml:space="preserve">: Shannon </w:t>
      </w:r>
      <w:proofErr w:type="spellStart"/>
      <w:r>
        <w:rPr>
          <w:lang w:val="pl-PL"/>
        </w:rPr>
        <w:t>diversity</w:t>
      </w:r>
      <w:proofErr w:type="spellEnd"/>
    </w:p>
    <w:p w14:paraId="151BAF4A" w14:textId="77777777" w:rsidR="00A25E13" w:rsidRDefault="00000000">
      <w:pPr>
        <w:numPr>
          <w:ilvl w:val="0"/>
          <w:numId w:val="78"/>
        </w:numPr>
        <w:jc w:val="both"/>
        <w:rPr>
          <w:lang w:val="pl-PL"/>
        </w:rPr>
      </w:pPr>
      <w:proofErr w:type="spellStart"/>
      <w:r>
        <w:rPr>
          <w:lang w:val="pl-PL"/>
        </w:rPr>
        <w:t>Facets</w:t>
      </w:r>
      <w:proofErr w:type="spellEnd"/>
      <w:r>
        <w:rPr>
          <w:lang w:val="pl-PL"/>
        </w:rPr>
        <w:t>: regions</w:t>
      </w:r>
    </w:p>
    <w:p w14:paraId="622065AD" w14:textId="77777777" w:rsidR="00A25E13" w:rsidRDefault="00000000">
      <w:pPr>
        <w:jc w:val="center"/>
        <w:rPr>
          <w:rFonts w:cs="Times New Roman"/>
          <w:lang w:val="pl-PL"/>
        </w:rPr>
      </w:pPr>
      <w:r>
        <w:rPr>
          <w:rFonts w:cs="Times New Roman"/>
          <w:noProof/>
          <w:lang w:val="pl-PL"/>
        </w:rPr>
        <w:drawing>
          <wp:inline distT="0" distB="0" distL="114300" distR="114300" wp14:anchorId="3C21D23F" wp14:editId="788B8D61">
            <wp:extent cx="3657600" cy="2743200"/>
            <wp:effectExtent l="0" t="0" r="0" b="0"/>
            <wp:docPr id="47" name="Picture 47" descr="GENE_haplotype_region_summary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ENE_haplotype_region_summary_v2"/>
                    <pic:cNvPicPr>
                      <a:picLocks noChangeAspect="1"/>
                    </pic:cNvPicPr>
                  </pic:nvPicPr>
                  <pic:blipFill>
                    <a:blip r:embed="rId38"/>
                    <a:stretch>
                      <a:fillRect/>
                    </a:stretch>
                  </pic:blipFill>
                  <pic:spPr>
                    <a:xfrm>
                      <a:off x="0" y="0"/>
                      <a:ext cx="3657600" cy="2743200"/>
                    </a:xfrm>
                    <a:prstGeom prst="rect">
                      <a:avLst/>
                    </a:prstGeom>
                  </pic:spPr>
                </pic:pic>
              </a:graphicData>
            </a:graphic>
          </wp:inline>
        </w:drawing>
      </w:r>
    </w:p>
    <w:p w14:paraId="0FE975BE" w14:textId="77777777" w:rsidR="00A25E13" w:rsidRPr="00FC1E8B" w:rsidRDefault="00000000">
      <w:pPr>
        <w:jc w:val="center"/>
      </w:pPr>
      <w:r>
        <w:rPr>
          <w:rFonts w:cs="Times New Roman"/>
        </w:rPr>
        <w:t xml:space="preserve">Figure </w:t>
      </w:r>
      <w:r w:rsidRPr="00FC1E8B">
        <w:rPr>
          <w:rFonts w:cs="Times New Roman"/>
        </w:rPr>
        <w:t xml:space="preserve">29 </w:t>
      </w:r>
      <w:r>
        <w:rPr>
          <w:rFonts w:cs="Times New Roman"/>
        </w:rPr>
        <w:t>example</w:t>
      </w:r>
      <w:r w:rsidRPr="00FC1E8B">
        <w:rPr>
          <w:rFonts w:cs="Times New Roman"/>
        </w:rPr>
        <w:t xml:space="preserve"> </w:t>
      </w:r>
      <w:r w:rsidRPr="00FC1E8B">
        <w:rPr>
          <w:rStyle w:val="HTML-kod"/>
        </w:rPr>
        <w:t>GENE_haplotype_region_summary_v2.png</w:t>
      </w:r>
    </w:p>
    <w:p w14:paraId="0A56AFFA" w14:textId="77777777" w:rsidR="00A25E13" w:rsidRDefault="00000000">
      <w:pPr>
        <w:pStyle w:val="Nagwek3"/>
        <w:rPr>
          <w:lang w:val="pl-PL"/>
        </w:rPr>
      </w:pPr>
      <w:bookmarkStart w:id="67" w:name="_Toc217291949"/>
      <w:r>
        <w:rPr>
          <w:lang w:val="pl-PL"/>
        </w:rPr>
        <w:t xml:space="preserve">3.6.3 </w:t>
      </w:r>
      <w:proofErr w:type="spellStart"/>
      <w:r>
        <w:rPr>
          <w:lang w:val="pl-PL"/>
        </w:rPr>
        <w:t>Steps</w:t>
      </w:r>
      <w:bookmarkEnd w:id="67"/>
      <w:proofErr w:type="spellEnd"/>
    </w:p>
    <w:p w14:paraId="3AA9B4E8" w14:textId="77777777" w:rsidR="00A25E13" w:rsidRPr="00FC1E8B" w:rsidRDefault="00000000">
      <w:pPr>
        <w:numPr>
          <w:ilvl w:val="0"/>
          <w:numId w:val="79"/>
        </w:numPr>
        <w:jc w:val="both"/>
        <w:rPr>
          <w:b/>
          <w:bCs/>
        </w:rPr>
      </w:pPr>
      <w:r w:rsidRPr="00FC1E8B">
        <w:rPr>
          <w:b/>
          <w:bCs/>
        </w:rPr>
        <w:t>Combine SNV, INDEL, and SV data into a single variant table</w:t>
      </w:r>
    </w:p>
    <w:p w14:paraId="1B8DECC5" w14:textId="77777777" w:rsidR="00A25E13" w:rsidRPr="00FC1E8B" w:rsidRDefault="00A25E13">
      <w:pPr>
        <w:jc w:val="both"/>
        <w:rPr>
          <w:b/>
          <w:bCs/>
        </w:rPr>
      </w:pPr>
    </w:p>
    <w:p w14:paraId="2EC0F5CB" w14:textId="77777777" w:rsidR="00A25E13" w:rsidRDefault="00000000">
      <w:pPr>
        <w:numPr>
          <w:ilvl w:val="0"/>
          <w:numId w:val="79"/>
        </w:numPr>
        <w:jc w:val="both"/>
        <w:rPr>
          <w:b/>
          <w:bCs/>
          <w:lang w:val="pl-PL"/>
        </w:rPr>
      </w:pPr>
      <w:r>
        <w:rPr>
          <w:b/>
          <w:bCs/>
          <w:lang w:val="pl-PL"/>
        </w:rPr>
        <w:t xml:space="preserve">Map </w:t>
      </w:r>
      <w:proofErr w:type="spellStart"/>
      <w:r>
        <w:rPr>
          <w:b/>
          <w:bCs/>
          <w:lang w:val="pl-PL"/>
        </w:rPr>
        <w:t>each</w:t>
      </w:r>
      <w:proofErr w:type="spellEnd"/>
      <w:r>
        <w:rPr>
          <w:b/>
          <w:bCs/>
          <w:lang w:val="pl-PL"/>
        </w:rPr>
        <w:t xml:space="preserve"> </w:t>
      </w:r>
      <w:proofErr w:type="spellStart"/>
      <w:r>
        <w:rPr>
          <w:b/>
          <w:bCs/>
          <w:lang w:val="pl-PL"/>
        </w:rPr>
        <w:t>sample</w:t>
      </w:r>
      <w:proofErr w:type="spellEnd"/>
      <w:r>
        <w:rPr>
          <w:b/>
          <w:bCs/>
          <w:lang w:val="pl-PL"/>
        </w:rPr>
        <w:t xml:space="preserve"> to region</w:t>
      </w:r>
    </w:p>
    <w:p w14:paraId="3BA23760" w14:textId="77777777" w:rsidR="00A25E13" w:rsidRDefault="00A25E13">
      <w:pPr>
        <w:jc w:val="both"/>
        <w:rPr>
          <w:b/>
          <w:bCs/>
          <w:lang w:val="pl-PL"/>
        </w:rPr>
      </w:pPr>
    </w:p>
    <w:p w14:paraId="5933346A" w14:textId="77777777" w:rsidR="00A25E13" w:rsidRPr="00FC1E8B" w:rsidRDefault="00000000">
      <w:pPr>
        <w:numPr>
          <w:ilvl w:val="0"/>
          <w:numId w:val="79"/>
        </w:numPr>
        <w:jc w:val="both"/>
        <w:rPr>
          <w:b/>
          <w:bCs/>
        </w:rPr>
      </w:pPr>
      <w:r w:rsidRPr="00FC1E8B">
        <w:rPr>
          <w:b/>
          <w:bCs/>
        </w:rPr>
        <w:t>Construct a complete Sample × Variant × Gene grid</w:t>
      </w:r>
    </w:p>
    <w:p w14:paraId="1C6EBED8" w14:textId="77777777" w:rsidR="00A25E13" w:rsidRPr="00FC1E8B" w:rsidRDefault="00A25E13">
      <w:pPr>
        <w:jc w:val="both"/>
        <w:rPr>
          <w:b/>
          <w:bCs/>
        </w:rPr>
      </w:pPr>
    </w:p>
    <w:p w14:paraId="5F9C335E" w14:textId="77777777" w:rsidR="00A25E13" w:rsidRDefault="00000000">
      <w:pPr>
        <w:numPr>
          <w:ilvl w:val="0"/>
          <w:numId w:val="79"/>
        </w:numPr>
        <w:jc w:val="both"/>
        <w:rPr>
          <w:b/>
          <w:bCs/>
          <w:lang w:val="pl-PL"/>
        </w:rPr>
      </w:pPr>
      <w:r>
        <w:rPr>
          <w:b/>
          <w:bCs/>
          <w:lang w:val="pl-PL"/>
        </w:rPr>
        <w:t xml:space="preserve">Per </w:t>
      </w:r>
      <w:proofErr w:type="spellStart"/>
      <w:r>
        <w:rPr>
          <w:b/>
          <w:bCs/>
          <w:lang w:val="pl-PL"/>
        </w:rPr>
        <w:t>gene</w:t>
      </w:r>
      <w:proofErr w:type="spellEnd"/>
      <w:r>
        <w:rPr>
          <w:b/>
          <w:bCs/>
          <w:lang w:val="pl-PL"/>
        </w:rPr>
        <w:t>:</w:t>
      </w:r>
    </w:p>
    <w:p w14:paraId="066B8142" w14:textId="77777777" w:rsidR="00A25E13" w:rsidRPr="00FC1E8B" w:rsidRDefault="00000000">
      <w:pPr>
        <w:numPr>
          <w:ilvl w:val="0"/>
          <w:numId w:val="80"/>
        </w:numPr>
        <w:jc w:val="both"/>
      </w:pPr>
      <w:r w:rsidRPr="00FC1E8B">
        <w:t>Identify loci with sufficient variability.</w:t>
      </w:r>
    </w:p>
    <w:p w14:paraId="654A67DD" w14:textId="77777777" w:rsidR="00A25E13" w:rsidRPr="00FC1E8B" w:rsidRDefault="00000000">
      <w:pPr>
        <w:numPr>
          <w:ilvl w:val="0"/>
          <w:numId w:val="80"/>
        </w:numPr>
        <w:jc w:val="both"/>
      </w:pPr>
      <w:r w:rsidRPr="00FC1E8B">
        <w:t xml:space="preserve">Handle single-variable loci directly and multiple loci via EM-based haplotype </w:t>
      </w:r>
      <w:proofErr w:type="gramStart"/>
      <w:r w:rsidRPr="00FC1E8B">
        <w:t>estimation (</w:t>
      </w:r>
      <w:r>
        <w:rPr>
          <w:rStyle w:val="HTML-kod"/>
        </w:rPr>
        <w:t>(</w:t>
      </w:r>
      <w:proofErr w:type="spellStart"/>
      <w:r>
        <w:rPr>
          <w:rStyle w:val="HTML-kod"/>
        </w:rPr>
        <w:t>haplo.em</w:t>
      </w:r>
      <w:proofErr w:type="spellEnd"/>
      <w:r>
        <w:rPr>
          <w:rStyle w:val="HTML-kod"/>
        </w:rPr>
        <w:t>(</w:t>
      </w:r>
      <w:proofErr w:type="gramEnd"/>
      <w:r>
        <w:rPr>
          <w:rStyle w:val="HTML-kod"/>
        </w:rPr>
        <w:t>)</w:t>
      </w:r>
      <w:r>
        <w:t>)</w:t>
      </w:r>
      <w:r w:rsidRPr="00FC1E8B">
        <w:rPr>
          <w:rFonts w:ascii="SimSun" w:hAnsi="SimSun"/>
        </w:rPr>
        <w:t>.</w:t>
      </w:r>
    </w:p>
    <w:p w14:paraId="727F6D89" w14:textId="77777777" w:rsidR="00A25E13" w:rsidRPr="00FC1E8B" w:rsidRDefault="00000000">
      <w:pPr>
        <w:numPr>
          <w:ilvl w:val="0"/>
          <w:numId w:val="80"/>
        </w:numPr>
        <w:jc w:val="both"/>
      </w:pPr>
      <w:r w:rsidRPr="00FC1E8B">
        <w:t>Save haplotype table with frequency per haplotype.</w:t>
      </w:r>
    </w:p>
    <w:p w14:paraId="1D9A2253" w14:textId="77777777" w:rsidR="00A25E13" w:rsidRPr="00FC1E8B" w:rsidRDefault="00A25E13">
      <w:pPr>
        <w:jc w:val="both"/>
      </w:pPr>
    </w:p>
    <w:p w14:paraId="3D237FE0" w14:textId="77777777" w:rsidR="00A25E13" w:rsidRDefault="00000000">
      <w:pPr>
        <w:numPr>
          <w:ilvl w:val="0"/>
          <w:numId w:val="79"/>
        </w:numPr>
        <w:jc w:val="both"/>
        <w:rPr>
          <w:b/>
          <w:bCs/>
          <w:lang w:val="pl-PL"/>
        </w:rPr>
      </w:pPr>
      <w:proofErr w:type="spellStart"/>
      <w:r>
        <w:rPr>
          <w:b/>
          <w:bCs/>
          <w:lang w:val="pl-PL"/>
        </w:rPr>
        <w:t>Summarize</w:t>
      </w:r>
      <w:proofErr w:type="spellEnd"/>
      <w:r>
        <w:rPr>
          <w:b/>
          <w:bCs/>
          <w:lang w:val="pl-PL"/>
        </w:rPr>
        <w:t xml:space="preserve"> </w:t>
      </w:r>
      <w:proofErr w:type="spellStart"/>
      <w:r>
        <w:rPr>
          <w:b/>
          <w:bCs/>
          <w:lang w:val="pl-PL"/>
        </w:rPr>
        <w:t>haplotypes</w:t>
      </w:r>
      <w:proofErr w:type="spellEnd"/>
      <w:r>
        <w:rPr>
          <w:b/>
          <w:bCs/>
          <w:lang w:val="pl-PL"/>
        </w:rPr>
        <w:t>:</w:t>
      </w:r>
    </w:p>
    <w:p w14:paraId="15ED9749" w14:textId="77777777" w:rsidR="00A25E13" w:rsidRPr="00FC1E8B" w:rsidRDefault="00000000">
      <w:pPr>
        <w:numPr>
          <w:ilvl w:val="0"/>
          <w:numId w:val="81"/>
        </w:numPr>
        <w:jc w:val="both"/>
      </w:pPr>
      <w:r w:rsidRPr="00FC1E8B">
        <w:t>Number of haplotypes per gene.</w:t>
      </w:r>
    </w:p>
    <w:p w14:paraId="56D17601" w14:textId="77777777" w:rsidR="00A25E13" w:rsidRDefault="00000000">
      <w:pPr>
        <w:numPr>
          <w:ilvl w:val="0"/>
          <w:numId w:val="81"/>
        </w:numPr>
        <w:jc w:val="both"/>
        <w:rPr>
          <w:lang w:val="pl-PL"/>
        </w:rPr>
      </w:pPr>
      <w:proofErr w:type="spellStart"/>
      <w:r>
        <w:rPr>
          <w:lang w:val="pl-PL"/>
        </w:rPr>
        <w:t>Diversity</w:t>
      </w:r>
      <w:proofErr w:type="spellEnd"/>
      <w:r>
        <w:rPr>
          <w:lang w:val="pl-PL"/>
        </w:rPr>
        <w:t xml:space="preserve"> (Shannon index).</w:t>
      </w:r>
    </w:p>
    <w:p w14:paraId="3CA8DDD4" w14:textId="77777777" w:rsidR="00A25E13" w:rsidRPr="00FC1E8B" w:rsidRDefault="00000000">
      <w:pPr>
        <w:numPr>
          <w:ilvl w:val="0"/>
          <w:numId w:val="81"/>
        </w:numPr>
        <w:jc w:val="both"/>
      </w:pPr>
      <w:r w:rsidRPr="00FC1E8B">
        <w:t>Normalization by gene length (haplotypes per kb).</w:t>
      </w:r>
    </w:p>
    <w:p w14:paraId="3552E336" w14:textId="77777777" w:rsidR="00A25E13" w:rsidRPr="00FC1E8B" w:rsidRDefault="00A25E13">
      <w:pPr>
        <w:jc w:val="both"/>
      </w:pPr>
    </w:p>
    <w:p w14:paraId="47E35640" w14:textId="77777777" w:rsidR="00A25E13" w:rsidRPr="00FC1E8B" w:rsidRDefault="00000000">
      <w:pPr>
        <w:numPr>
          <w:ilvl w:val="0"/>
          <w:numId w:val="79"/>
        </w:numPr>
        <w:jc w:val="both"/>
        <w:rPr>
          <w:b/>
          <w:bCs/>
        </w:rPr>
      </w:pPr>
      <w:r w:rsidRPr="00FC1E8B">
        <w:rPr>
          <w:b/>
          <w:bCs/>
        </w:rPr>
        <w:t>Aggregate per-region haplotype summaries:</w:t>
      </w:r>
    </w:p>
    <w:p w14:paraId="7770A199" w14:textId="77777777" w:rsidR="00A25E13" w:rsidRPr="00FC1E8B" w:rsidRDefault="00000000">
      <w:pPr>
        <w:numPr>
          <w:ilvl w:val="0"/>
          <w:numId w:val="82"/>
        </w:numPr>
        <w:jc w:val="both"/>
      </w:pPr>
      <w:r w:rsidRPr="00FC1E8B">
        <w:t>Number of haplotypes per sample.</w:t>
      </w:r>
    </w:p>
    <w:p w14:paraId="36F46E4F" w14:textId="77777777" w:rsidR="00A25E13" w:rsidRPr="00FC1E8B" w:rsidRDefault="00000000">
      <w:pPr>
        <w:numPr>
          <w:ilvl w:val="0"/>
          <w:numId w:val="82"/>
        </w:numPr>
        <w:jc w:val="both"/>
      </w:pPr>
      <w:r w:rsidRPr="00FC1E8B">
        <w:t>Shannon diversity per gene/region.</w:t>
      </w:r>
    </w:p>
    <w:p w14:paraId="5A388CC3" w14:textId="77777777" w:rsidR="00A25E13" w:rsidRPr="00FC1E8B" w:rsidRDefault="00A25E13">
      <w:pPr>
        <w:jc w:val="both"/>
      </w:pPr>
    </w:p>
    <w:p w14:paraId="467CFA4B" w14:textId="77777777" w:rsidR="00A25E13" w:rsidRDefault="00000000">
      <w:pPr>
        <w:numPr>
          <w:ilvl w:val="0"/>
          <w:numId w:val="79"/>
        </w:numPr>
        <w:jc w:val="both"/>
        <w:rPr>
          <w:b/>
          <w:bCs/>
          <w:lang w:val="pl-PL"/>
        </w:rPr>
      </w:pPr>
      <w:proofErr w:type="spellStart"/>
      <w:r>
        <w:rPr>
          <w:b/>
          <w:bCs/>
          <w:lang w:val="pl-PL"/>
        </w:rPr>
        <w:t>Generate</w:t>
      </w:r>
      <w:proofErr w:type="spellEnd"/>
      <w:r>
        <w:rPr>
          <w:b/>
          <w:bCs/>
          <w:lang w:val="pl-PL"/>
        </w:rPr>
        <w:t xml:space="preserve"> </w:t>
      </w:r>
      <w:proofErr w:type="spellStart"/>
      <w:r>
        <w:rPr>
          <w:b/>
          <w:bCs/>
          <w:lang w:val="pl-PL"/>
        </w:rPr>
        <w:t>visualizations</w:t>
      </w:r>
      <w:proofErr w:type="spellEnd"/>
    </w:p>
    <w:p w14:paraId="439AE6D6" w14:textId="77777777" w:rsidR="00A25E13" w:rsidRDefault="00000000">
      <w:pPr>
        <w:pStyle w:val="Nagwek3"/>
        <w:rPr>
          <w:lang w:val="pl-PL"/>
        </w:rPr>
      </w:pPr>
      <w:bookmarkStart w:id="68" w:name="_Toc217291950"/>
      <w:r>
        <w:rPr>
          <w:lang w:val="pl-PL"/>
        </w:rPr>
        <w:t>3.6.4 Notes</w:t>
      </w:r>
      <w:bookmarkEnd w:id="68"/>
    </w:p>
    <w:p w14:paraId="2896868C" w14:textId="77777777" w:rsidR="00A25E13" w:rsidRPr="00FC1E8B" w:rsidRDefault="00000000">
      <w:pPr>
        <w:numPr>
          <w:ilvl w:val="0"/>
          <w:numId w:val="83"/>
        </w:numPr>
        <w:jc w:val="both"/>
      </w:pPr>
      <w:r w:rsidRPr="00FC1E8B">
        <w:t>Genes with insufficient variability are treated as monomorphic.</w:t>
      </w:r>
    </w:p>
    <w:p w14:paraId="31B4646E" w14:textId="77777777" w:rsidR="00A25E13" w:rsidRPr="00FC1E8B" w:rsidRDefault="00000000">
      <w:pPr>
        <w:numPr>
          <w:ilvl w:val="0"/>
          <w:numId w:val="83"/>
        </w:numPr>
        <w:jc w:val="both"/>
      </w:pPr>
      <w:r w:rsidRPr="00FC1E8B">
        <w:t>For single-variable loci, haplotypes are computed directly, bypassing EM.</w:t>
      </w:r>
    </w:p>
    <w:p w14:paraId="707D92F2" w14:textId="77777777" w:rsidR="00A25E13" w:rsidRPr="00FC1E8B" w:rsidRDefault="00000000">
      <w:pPr>
        <w:numPr>
          <w:ilvl w:val="0"/>
          <w:numId w:val="83"/>
        </w:numPr>
        <w:jc w:val="both"/>
      </w:pPr>
      <w:r w:rsidRPr="00FC1E8B">
        <w:t>EM-based haplotype estimation is used when multiple loci show variability.</w:t>
      </w:r>
    </w:p>
    <w:p w14:paraId="1C7B3697" w14:textId="77777777" w:rsidR="00A25E13" w:rsidRPr="00FC1E8B" w:rsidRDefault="00000000">
      <w:pPr>
        <w:numPr>
          <w:ilvl w:val="0"/>
          <w:numId w:val="83"/>
        </w:numPr>
        <w:jc w:val="both"/>
      </w:pPr>
      <w:r w:rsidRPr="00FC1E8B">
        <w:t>Haplotypes are normalized by gene length for cross-gene comparison.</w:t>
      </w:r>
    </w:p>
    <w:p w14:paraId="3DEA0F41" w14:textId="77777777" w:rsidR="00A25E13" w:rsidRPr="00FC1E8B" w:rsidRDefault="00000000">
      <w:pPr>
        <w:numPr>
          <w:ilvl w:val="0"/>
          <w:numId w:val="83"/>
        </w:numPr>
        <w:jc w:val="both"/>
      </w:pPr>
      <w:r w:rsidRPr="00FC1E8B">
        <w:t>Correlation heatmaps summarize allele sharing across regions.</w:t>
      </w:r>
    </w:p>
    <w:sectPr w:rsidR="00A25E13" w:rsidRPr="00FC1E8B">
      <w:pgSz w:w="11906" w:h="16838"/>
      <w:pgMar w:top="1138" w:right="851" w:bottom="851" w:left="850" w:header="737" w:footer="567"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319E" w14:textId="77777777" w:rsidR="00863432" w:rsidRDefault="00863432">
      <w:r>
        <w:separator/>
      </w:r>
    </w:p>
  </w:endnote>
  <w:endnote w:type="continuationSeparator" w:id="0">
    <w:p w14:paraId="0496CBA0" w14:textId="77777777" w:rsidR="00863432" w:rsidRDefault="00863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7E44" w14:textId="77777777" w:rsidR="00863432" w:rsidRDefault="00863432">
      <w:r>
        <w:separator/>
      </w:r>
    </w:p>
  </w:footnote>
  <w:footnote w:type="continuationSeparator" w:id="0">
    <w:p w14:paraId="0ABBED94" w14:textId="77777777" w:rsidR="00863432" w:rsidRDefault="00863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C687" w14:textId="706FA907" w:rsidR="00A25E13" w:rsidRPr="00944DF3" w:rsidRDefault="0048498F">
    <w:pPr>
      <w:pStyle w:val="Nagwek"/>
      <w:rPr>
        <w:lang w:val="pl-PL"/>
      </w:rPr>
    </w:pPr>
    <w:proofErr w:type="gramStart"/>
    <w:r>
      <w:rPr>
        <w:rFonts w:hint="eastAsia"/>
      </w:rPr>
      <w:t>多祖源</w:t>
    </w:r>
    <w:proofErr w:type="gramEnd"/>
    <w:r>
      <w:rPr>
        <w:rFonts w:hint="eastAsia"/>
      </w:rPr>
      <w:t>变异数据探索系统</w:t>
    </w:r>
    <w:r>
      <w:rPr>
        <w:rFonts w:hint="eastAsia"/>
      </w:rPr>
      <w:t xml:space="preserve"> MAVDES (Multi-Ancestry Variant Data Exploration System)</w:t>
    </w:r>
    <w:r>
      <w:t xml:space="preserve">          </w:t>
    </w:r>
    <w:r w:rsidR="00944DF3">
      <w:rPr>
        <w:lang w:val="pl-PL"/>
      </w:rPr>
      <w:t>Version</w:t>
    </w:r>
    <w:r w:rsidR="00000000">
      <w:rPr>
        <w:rFonts w:hint="eastAsia"/>
      </w:rPr>
      <w:t>：</w:t>
    </w:r>
    <w:r w:rsidR="00000000">
      <w:rPr>
        <w:rFonts w:hint="eastAsia"/>
      </w:rPr>
      <w:t>1</w:t>
    </w:r>
    <w:r w:rsidR="00000000">
      <w:t>.0</w:t>
    </w:r>
    <w:r w:rsidR="00000000">
      <w:ptab w:relativeTo="margin" w:alignment="right" w:leader="none"/>
    </w:r>
    <w:proofErr w:type="spellStart"/>
    <w:r w:rsidR="00944DF3">
      <w:rPr>
        <w:lang w:val="pl-PL"/>
      </w:rPr>
      <w:t>Page</w:t>
    </w:r>
    <w:proofErr w:type="spellEnd"/>
    <w:r w:rsidR="00944DF3">
      <w:rPr>
        <w:lang w:val="pl-PL"/>
      </w:rPr>
      <w:t xml:space="preserve"> </w:t>
    </w:r>
    <w:r w:rsidR="00000000">
      <w:fldChar w:fldCharType="begin"/>
    </w:r>
    <w:r w:rsidR="00000000">
      <w:instrText>PAGE   \* MERGEFORMAT</w:instrText>
    </w:r>
    <w:r w:rsidR="00000000">
      <w:fldChar w:fldCharType="separate"/>
    </w:r>
    <w:r w:rsidR="00000000">
      <w:rPr>
        <w:lang w:val="zh-CN"/>
      </w:rPr>
      <w:t>4</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7003F"/>
    <w:multiLevelType w:val="multilevel"/>
    <w:tmpl w:val="8107003F"/>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2581A7B"/>
    <w:multiLevelType w:val="singleLevel"/>
    <w:tmpl w:val="82581A7B"/>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829C8974"/>
    <w:multiLevelType w:val="multilevel"/>
    <w:tmpl w:val="829C8974"/>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833F0BFE"/>
    <w:multiLevelType w:val="multilevel"/>
    <w:tmpl w:val="833F0BF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88D0219A"/>
    <w:multiLevelType w:val="singleLevel"/>
    <w:tmpl w:val="88D0219A"/>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8FE999DD"/>
    <w:multiLevelType w:val="singleLevel"/>
    <w:tmpl w:val="8FE999DD"/>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94E15F55"/>
    <w:multiLevelType w:val="singleLevel"/>
    <w:tmpl w:val="94E15F55"/>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963C3E11"/>
    <w:multiLevelType w:val="singleLevel"/>
    <w:tmpl w:val="963C3E11"/>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9A84B2A3"/>
    <w:multiLevelType w:val="multilevel"/>
    <w:tmpl w:val="9A84B2A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A8553266"/>
    <w:multiLevelType w:val="multilevel"/>
    <w:tmpl w:val="A8553266"/>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0" w15:restartNumberingAfterBreak="0">
    <w:nsid w:val="A95561F3"/>
    <w:multiLevelType w:val="multilevel"/>
    <w:tmpl w:val="A95561F3"/>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1" w15:restartNumberingAfterBreak="0">
    <w:nsid w:val="AC75BA40"/>
    <w:multiLevelType w:val="singleLevel"/>
    <w:tmpl w:val="AC75BA40"/>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ADC2E880"/>
    <w:multiLevelType w:val="singleLevel"/>
    <w:tmpl w:val="ADC2E880"/>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B0C701CB"/>
    <w:multiLevelType w:val="multilevel"/>
    <w:tmpl w:val="B0C701CB"/>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15:restartNumberingAfterBreak="0">
    <w:nsid w:val="B1DB61B0"/>
    <w:multiLevelType w:val="singleLevel"/>
    <w:tmpl w:val="B1DB61B0"/>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B4CDA9C3"/>
    <w:multiLevelType w:val="singleLevel"/>
    <w:tmpl w:val="B4CDA9C3"/>
    <w:lvl w:ilvl="0">
      <w:start w:val="1"/>
      <w:numFmt w:val="bullet"/>
      <w:lvlText w:val=""/>
      <w:lvlJc w:val="left"/>
      <w:pPr>
        <w:tabs>
          <w:tab w:val="left" w:pos="840"/>
        </w:tabs>
        <w:ind w:left="840" w:hanging="420"/>
      </w:pPr>
      <w:rPr>
        <w:rFonts w:ascii="Wingdings" w:hAnsi="Wingdings" w:hint="default"/>
      </w:rPr>
    </w:lvl>
  </w:abstractNum>
  <w:abstractNum w:abstractNumId="16" w15:restartNumberingAfterBreak="0">
    <w:nsid w:val="BD84762F"/>
    <w:multiLevelType w:val="singleLevel"/>
    <w:tmpl w:val="BD84762F"/>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BFABF6AE"/>
    <w:multiLevelType w:val="singleLevel"/>
    <w:tmpl w:val="BFABF6AE"/>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C9293710"/>
    <w:multiLevelType w:val="singleLevel"/>
    <w:tmpl w:val="C9293710"/>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C941D90F"/>
    <w:multiLevelType w:val="singleLevel"/>
    <w:tmpl w:val="C941D90F"/>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C999F122"/>
    <w:multiLevelType w:val="singleLevel"/>
    <w:tmpl w:val="C999F122"/>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CA79983A"/>
    <w:multiLevelType w:val="singleLevel"/>
    <w:tmpl w:val="CA79983A"/>
    <w:lvl w:ilvl="0">
      <w:start w:val="1"/>
      <w:numFmt w:val="decimal"/>
      <w:lvlText w:val="%1."/>
      <w:lvlJc w:val="left"/>
      <w:pPr>
        <w:tabs>
          <w:tab w:val="left" w:pos="425"/>
        </w:tabs>
        <w:ind w:left="425" w:hanging="425"/>
      </w:pPr>
      <w:rPr>
        <w:rFonts w:hint="default"/>
      </w:rPr>
    </w:lvl>
  </w:abstractNum>
  <w:abstractNum w:abstractNumId="22" w15:restartNumberingAfterBreak="0">
    <w:nsid w:val="CCC8C5C8"/>
    <w:multiLevelType w:val="singleLevel"/>
    <w:tmpl w:val="CCC8C5C8"/>
    <w:lvl w:ilvl="0">
      <w:start w:val="1"/>
      <w:numFmt w:val="decimal"/>
      <w:suff w:val="space"/>
      <w:lvlText w:val="%1."/>
      <w:lvlJc w:val="left"/>
    </w:lvl>
  </w:abstractNum>
  <w:abstractNum w:abstractNumId="23" w15:restartNumberingAfterBreak="0">
    <w:nsid w:val="CD8EBDF8"/>
    <w:multiLevelType w:val="singleLevel"/>
    <w:tmpl w:val="CD8EBDF8"/>
    <w:lvl w:ilvl="0">
      <w:start w:val="1"/>
      <w:numFmt w:val="bullet"/>
      <w:lvlText w:val=""/>
      <w:lvlJc w:val="left"/>
      <w:pPr>
        <w:tabs>
          <w:tab w:val="left" w:pos="840"/>
        </w:tabs>
        <w:ind w:left="840" w:hanging="420"/>
      </w:pPr>
      <w:rPr>
        <w:rFonts w:ascii="Wingdings" w:hAnsi="Wingdings" w:hint="default"/>
      </w:rPr>
    </w:lvl>
  </w:abstractNum>
  <w:abstractNum w:abstractNumId="24" w15:restartNumberingAfterBreak="0">
    <w:nsid w:val="D07EEBEA"/>
    <w:multiLevelType w:val="multilevel"/>
    <w:tmpl w:val="D07EEBEA"/>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5" w15:restartNumberingAfterBreak="0">
    <w:nsid w:val="D1A05241"/>
    <w:multiLevelType w:val="singleLevel"/>
    <w:tmpl w:val="D1A05241"/>
    <w:lvl w:ilvl="0">
      <w:start w:val="1"/>
      <w:numFmt w:val="bullet"/>
      <w:lvlText w:val=""/>
      <w:lvlJc w:val="left"/>
      <w:pPr>
        <w:tabs>
          <w:tab w:val="left" w:pos="840"/>
        </w:tabs>
        <w:ind w:left="840" w:hanging="420"/>
      </w:pPr>
      <w:rPr>
        <w:rFonts w:ascii="Wingdings" w:hAnsi="Wingdings" w:hint="default"/>
      </w:rPr>
    </w:lvl>
  </w:abstractNum>
  <w:abstractNum w:abstractNumId="26" w15:restartNumberingAfterBreak="0">
    <w:nsid w:val="D88CB201"/>
    <w:multiLevelType w:val="singleLevel"/>
    <w:tmpl w:val="D88CB201"/>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D8CCCCC3"/>
    <w:multiLevelType w:val="multilevel"/>
    <w:tmpl w:val="D8CCCCC3"/>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8" w15:restartNumberingAfterBreak="0">
    <w:nsid w:val="DC599F48"/>
    <w:multiLevelType w:val="singleLevel"/>
    <w:tmpl w:val="DC599F48"/>
    <w:lvl w:ilvl="0">
      <w:start w:val="1"/>
      <w:numFmt w:val="bullet"/>
      <w:lvlText w:val=""/>
      <w:lvlJc w:val="left"/>
      <w:pPr>
        <w:tabs>
          <w:tab w:val="left" w:pos="840"/>
        </w:tabs>
        <w:ind w:left="840" w:hanging="420"/>
      </w:pPr>
      <w:rPr>
        <w:rFonts w:ascii="Wingdings" w:hAnsi="Wingdings" w:hint="default"/>
      </w:rPr>
    </w:lvl>
  </w:abstractNum>
  <w:abstractNum w:abstractNumId="29" w15:restartNumberingAfterBreak="0">
    <w:nsid w:val="DCF88515"/>
    <w:multiLevelType w:val="singleLevel"/>
    <w:tmpl w:val="DCF88515"/>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DDD84DA9"/>
    <w:multiLevelType w:val="singleLevel"/>
    <w:tmpl w:val="DDD84DA9"/>
    <w:lvl w:ilvl="0">
      <w:start w:val="1"/>
      <w:numFmt w:val="bullet"/>
      <w:lvlText w:val=""/>
      <w:lvlJc w:val="left"/>
      <w:pPr>
        <w:tabs>
          <w:tab w:val="left" w:pos="840"/>
        </w:tabs>
        <w:ind w:left="840" w:hanging="420"/>
      </w:pPr>
      <w:rPr>
        <w:rFonts w:ascii="Wingdings" w:hAnsi="Wingdings" w:hint="default"/>
      </w:rPr>
    </w:lvl>
  </w:abstractNum>
  <w:abstractNum w:abstractNumId="31" w15:restartNumberingAfterBreak="0">
    <w:nsid w:val="DEA16341"/>
    <w:multiLevelType w:val="singleLevel"/>
    <w:tmpl w:val="DEA16341"/>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DFCEE8F5"/>
    <w:multiLevelType w:val="singleLevel"/>
    <w:tmpl w:val="DFCEE8F5"/>
    <w:lvl w:ilvl="0">
      <w:start w:val="1"/>
      <w:numFmt w:val="decimal"/>
      <w:suff w:val="space"/>
      <w:lvlText w:val="%1."/>
      <w:lvlJc w:val="left"/>
      <w:rPr>
        <w:rFonts w:hint="default"/>
        <w:b/>
        <w:bCs/>
      </w:rPr>
    </w:lvl>
  </w:abstractNum>
  <w:abstractNum w:abstractNumId="33" w15:restartNumberingAfterBreak="0">
    <w:nsid w:val="E13A68DC"/>
    <w:multiLevelType w:val="singleLevel"/>
    <w:tmpl w:val="E13A68DC"/>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E168F868"/>
    <w:multiLevelType w:val="singleLevel"/>
    <w:tmpl w:val="E168F868"/>
    <w:lvl w:ilvl="0">
      <w:start w:val="1"/>
      <w:numFmt w:val="decimal"/>
      <w:suff w:val="space"/>
      <w:lvlText w:val="%1."/>
      <w:lvlJc w:val="left"/>
      <w:rPr>
        <w:rFonts w:hint="default"/>
        <w:b/>
        <w:bCs/>
      </w:rPr>
    </w:lvl>
  </w:abstractNum>
  <w:abstractNum w:abstractNumId="35" w15:restartNumberingAfterBreak="0">
    <w:nsid w:val="E60F8C4C"/>
    <w:multiLevelType w:val="singleLevel"/>
    <w:tmpl w:val="E60F8C4C"/>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EB9208E3"/>
    <w:multiLevelType w:val="singleLevel"/>
    <w:tmpl w:val="EB9208E3"/>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ED4D9FF0"/>
    <w:multiLevelType w:val="singleLevel"/>
    <w:tmpl w:val="ED4D9FF0"/>
    <w:lvl w:ilvl="0">
      <w:start w:val="1"/>
      <w:numFmt w:val="bullet"/>
      <w:lvlText w:val=""/>
      <w:lvlJc w:val="left"/>
      <w:pPr>
        <w:tabs>
          <w:tab w:val="left" w:pos="840"/>
        </w:tabs>
        <w:ind w:left="840" w:hanging="420"/>
      </w:pPr>
      <w:rPr>
        <w:rFonts w:ascii="Wingdings" w:hAnsi="Wingdings" w:hint="default"/>
      </w:rPr>
    </w:lvl>
  </w:abstractNum>
  <w:abstractNum w:abstractNumId="38" w15:restartNumberingAfterBreak="0">
    <w:nsid w:val="ED994E8B"/>
    <w:multiLevelType w:val="singleLevel"/>
    <w:tmpl w:val="ED994E8B"/>
    <w:lvl w:ilvl="0">
      <w:start w:val="1"/>
      <w:numFmt w:val="decimal"/>
      <w:suff w:val="space"/>
      <w:lvlText w:val="%1."/>
      <w:lvlJc w:val="left"/>
    </w:lvl>
  </w:abstractNum>
  <w:abstractNum w:abstractNumId="39" w15:restartNumberingAfterBreak="0">
    <w:nsid w:val="EF812947"/>
    <w:multiLevelType w:val="singleLevel"/>
    <w:tmpl w:val="EF812947"/>
    <w:lvl w:ilvl="0">
      <w:start w:val="1"/>
      <w:numFmt w:val="decimal"/>
      <w:lvlText w:val="%1."/>
      <w:lvlJc w:val="left"/>
      <w:pPr>
        <w:tabs>
          <w:tab w:val="left" w:pos="425"/>
        </w:tabs>
        <w:ind w:left="425" w:hanging="425"/>
      </w:pPr>
      <w:rPr>
        <w:rFonts w:hint="default"/>
      </w:rPr>
    </w:lvl>
  </w:abstractNum>
  <w:abstractNum w:abstractNumId="40" w15:restartNumberingAfterBreak="0">
    <w:nsid w:val="F0C5DC51"/>
    <w:multiLevelType w:val="singleLevel"/>
    <w:tmpl w:val="F0C5DC51"/>
    <w:lvl w:ilvl="0">
      <w:start w:val="1"/>
      <w:numFmt w:val="bullet"/>
      <w:lvlText w:val=""/>
      <w:lvlJc w:val="left"/>
      <w:pPr>
        <w:tabs>
          <w:tab w:val="left" w:pos="840"/>
        </w:tabs>
        <w:ind w:left="840" w:hanging="420"/>
      </w:pPr>
      <w:rPr>
        <w:rFonts w:ascii="Wingdings" w:hAnsi="Wingdings" w:hint="default"/>
      </w:rPr>
    </w:lvl>
  </w:abstractNum>
  <w:abstractNum w:abstractNumId="41" w15:restartNumberingAfterBreak="0">
    <w:nsid w:val="F120C68B"/>
    <w:multiLevelType w:val="singleLevel"/>
    <w:tmpl w:val="F120C68B"/>
    <w:lvl w:ilvl="0">
      <w:start w:val="1"/>
      <w:numFmt w:val="decimal"/>
      <w:lvlText w:val="%1."/>
      <w:lvlJc w:val="left"/>
      <w:pPr>
        <w:tabs>
          <w:tab w:val="left" w:pos="425"/>
        </w:tabs>
        <w:ind w:left="425" w:hanging="425"/>
      </w:pPr>
      <w:rPr>
        <w:rFonts w:hint="default"/>
      </w:rPr>
    </w:lvl>
  </w:abstractNum>
  <w:abstractNum w:abstractNumId="42" w15:restartNumberingAfterBreak="0">
    <w:nsid w:val="F2BB10AA"/>
    <w:multiLevelType w:val="singleLevel"/>
    <w:tmpl w:val="F2BB10AA"/>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F54F5D36"/>
    <w:multiLevelType w:val="singleLevel"/>
    <w:tmpl w:val="F54F5D36"/>
    <w:lvl w:ilvl="0">
      <w:start w:val="1"/>
      <w:numFmt w:val="decimal"/>
      <w:suff w:val="space"/>
      <w:lvlText w:val="%1."/>
      <w:lvlJc w:val="left"/>
    </w:lvl>
  </w:abstractNum>
  <w:abstractNum w:abstractNumId="44" w15:restartNumberingAfterBreak="0">
    <w:nsid w:val="F7038AA8"/>
    <w:multiLevelType w:val="multilevel"/>
    <w:tmpl w:val="F7038AA8"/>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45" w15:restartNumberingAfterBreak="0">
    <w:nsid w:val="F934A67A"/>
    <w:multiLevelType w:val="singleLevel"/>
    <w:tmpl w:val="F934A67A"/>
    <w:lvl w:ilvl="0">
      <w:start w:val="1"/>
      <w:numFmt w:val="bullet"/>
      <w:lvlText w:val=""/>
      <w:lvlJc w:val="left"/>
      <w:pPr>
        <w:tabs>
          <w:tab w:val="left" w:pos="840"/>
        </w:tabs>
        <w:ind w:left="840" w:hanging="420"/>
      </w:pPr>
      <w:rPr>
        <w:rFonts w:ascii="Wingdings" w:hAnsi="Wingdings" w:hint="default"/>
      </w:rPr>
    </w:lvl>
  </w:abstractNum>
  <w:abstractNum w:abstractNumId="46" w15:restartNumberingAfterBreak="0">
    <w:nsid w:val="FBBDF023"/>
    <w:multiLevelType w:val="singleLevel"/>
    <w:tmpl w:val="FBBDF023"/>
    <w:lvl w:ilvl="0">
      <w:start w:val="1"/>
      <w:numFmt w:val="bullet"/>
      <w:lvlText w:val=""/>
      <w:lvlJc w:val="left"/>
      <w:pPr>
        <w:tabs>
          <w:tab w:val="left" w:pos="840"/>
        </w:tabs>
        <w:ind w:left="840" w:hanging="420"/>
      </w:pPr>
      <w:rPr>
        <w:rFonts w:ascii="Wingdings" w:hAnsi="Wingdings" w:hint="default"/>
      </w:rPr>
    </w:lvl>
  </w:abstractNum>
  <w:abstractNum w:abstractNumId="47" w15:restartNumberingAfterBreak="0">
    <w:nsid w:val="FD804776"/>
    <w:multiLevelType w:val="singleLevel"/>
    <w:tmpl w:val="FD804776"/>
    <w:lvl w:ilvl="0">
      <w:start w:val="1"/>
      <w:numFmt w:val="decimal"/>
      <w:suff w:val="space"/>
      <w:lvlText w:val="%1."/>
      <w:lvlJc w:val="left"/>
    </w:lvl>
  </w:abstractNum>
  <w:abstractNum w:abstractNumId="48" w15:restartNumberingAfterBreak="0">
    <w:nsid w:val="FF605170"/>
    <w:multiLevelType w:val="singleLevel"/>
    <w:tmpl w:val="FF605170"/>
    <w:lvl w:ilvl="0">
      <w:start w:val="1"/>
      <w:numFmt w:val="bullet"/>
      <w:lvlText w:val=""/>
      <w:lvlJc w:val="left"/>
      <w:pPr>
        <w:tabs>
          <w:tab w:val="left" w:pos="840"/>
        </w:tabs>
        <w:ind w:left="840" w:hanging="420"/>
      </w:pPr>
      <w:rPr>
        <w:rFonts w:ascii="Wingdings" w:hAnsi="Wingdings" w:hint="default"/>
      </w:rPr>
    </w:lvl>
  </w:abstractNum>
  <w:abstractNum w:abstractNumId="49" w15:restartNumberingAfterBreak="0">
    <w:nsid w:val="FFABF8A3"/>
    <w:multiLevelType w:val="singleLevel"/>
    <w:tmpl w:val="FFABF8A3"/>
    <w:lvl w:ilvl="0">
      <w:start w:val="1"/>
      <w:numFmt w:val="bullet"/>
      <w:lvlText w:val=""/>
      <w:lvlJc w:val="left"/>
      <w:pPr>
        <w:tabs>
          <w:tab w:val="left" w:pos="840"/>
        </w:tabs>
        <w:ind w:left="840" w:hanging="420"/>
      </w:pPr>
      <w:rPr>
        <w:rFonts w:ascii="Wingdings" w:hAnsi="Wingdings" w:hint="default"/>
      </w:rPr>
    </w:lvl>
  </w:abstractNum>
  <w:abstractNum w:abstractNumId="50" w15:restartNumberingAfterBreak="0">
    <w:nsid w:val="01C70147"/>
    <w:multiLevelType w:val="singleLevel"/>
    <w:tmpl w:val="01C70147"/>
    <w:lvl w:ilvl="0">
      <w:start w:val="1"/>
      <w:numFmt w:val="bullet"/>
      <w:lvlText w:val=""/>
      <w:lvlJc w:val="left"/>
      <w:pPr>
        <w:tabs>
          <w:tab w:val="left" w:pos="840"/>
        </w:tabs>
        <w:ind w:left="840" w:hanging="420"/>
      </w:pPr>
      <w:rPr>
        <w:rFonts w:ascii="Wingdings" w:hAnsi="Wingdings" w:hint="default"/>
      </w:rPr>
    </w:lvl>
  </w:abstractNum>
  <w:abstractNum w:abstractNumId="51" w15:restartNumberingAfterBreak="0">
    <w:nsid w:val="04338555"/>
    <w:multiLevelType w:val="singleLevel"/>
    <w:tmpl w:val="04338555"/>
    <w:lvl w:ilvl="0">
      <w:start w:val="1"/>
      <w:numFmt w:val="bullet"/>
      <w:lvlText w:val=""/>
      <w:lvlJc w:val="left"/>
      <w:pPr>
        <w:tabs>
          <w:tab w:val="left" w:pos="840"/>
        </w:tabs>
        <w:ind w:left="840" w:hanging="420"/>
      </w:pPr>
      <w:rPr>
        <w:rFonts w:ascii="Wingdings" w:hAnsi="Wingdings" w:hint="default"/>
      </w:rPr>
    </w:lvl>
  </w:abstractNum>
  <w:abstractNum w:abstractNumId="52" w15:restartNumberingAfterBreak="0">
    <w:nsid w:val="08A7EB1F"/>
    <w:multiLevelType w:val="singleLevel"/>
    <w:tmpl w:val="08A7EB1F"/>
    <w:lvl w:ilvl="0">
      <w:start w:val="1"/>
      <w:numFmt w:val="decimal"/>
      <w:suff w:val="space"/>
      <w:lvlText w:val="%1."/>
      <w:lvlJc w:val="left"/>
      <w:rPr>
        <w:rFonts w:hint="default"/>
        <w:b/>
        <w:bCs/>
      </w:rPr>
    </w:lvl>
  </w:abstractNum>
  <w:abstractNum w:abstractNumId="53" w15:restartNumberingAfterBreak="0">
    <w:nsid w:val="0BE43874"/>
    <w:multiLevelType w:val="singleLevel"/>
    <w:tmpl w:val="0BE43874"/>
    <w:lvl w:ilvl="0">
      <w:start w:val="1"/>
      <w:numFmt w:val="bullet"/>
      <w:lvlText w:val=""/>
      <w:lvlJc w:val="left"/>
      <w:pPr>
        <w:tabs>
          <w:tab w:val="left" w:pos="840"/>
        </w:tabs>
        <w:ind w:left="840" w:hanging="420"/>
      </w:pPr>
      <w:rPr>
        <w:rFonts w:ascii="Wingdings" w:hAnsi="Wingdings" w:hint="default"/>
      </w:rPr>
    </w:lvl>
  </w:abstractNum>
  <w:abstractNum w:abstractNumId="54" w15:restartNumberingAfterBreak="0">
    <w:nsid w:val="0F43E871"/>
    <w:multiLevelType w:val="singleLevel"/>
    <w:tmpl w:val="0F43E871"/>
    <w:lvl w:ilvl="0">
      <w:start w:val="1"/>
      <w:numFmt w:val="bullet"/>
      <w:lvlText w:val=""/>
      <w:lvlJc w:val="left"/>
      <w:pPr>
        <w:tabs>
          <w:tab w:val="left" w:pos="840"/>
        </w:tabs>
        <w:ind w:left="840" w:hanging="420"/>
      </w:pPr>
      <w:rPr>
        <w:rFonts w:ascii="Wingdings" w:hAnsi="Wingdings" w:hint="default"/>
      </w:rPr>
    </w:lvl>
  </w:abstractNum>
  <w:abstractNum w:abstractNumId="55" w15:restartNumberingAfterBreak="0">
    <w:nsid w:val="12DCC44B"/>
    <w:multiLevelType w:val="multilevel"/>
    <w:tmpl w:val="12DCC44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6" w15:restartNumberingAfterBreak="0">
    <w:nsid w:val="154BB79F"/>
    <w:multiLevelType w:val="singleLevel"/>
    <w:tmpl w:val="154BB79F"/>
    <w:lvl w:ilvl="0">
      <w:start w:val="1"/>
      <w:numFmt w:val="bullet"/>
      <w:lvlText w:val=""/>
      <w:lvlJc w:val="left"/>
      <w:pPr>
        <w:tabs>
          <w:tab w:val="left" w:pos="840"/>
        </w:tabs>
        <w:ind w:left="840" w:hanging="420"/>
      </w:pPr>
      <w:rPr>
        <w:rFonts w:ascii="Wingdings" w:hAnsi="Wingdings" w:hint="default"/>
      </w:rPr>
    </w:lvl>
  </w:abstractNum>
  <w:abstractNum w:abstractNumId="57" w15:restartNumberingAfterBreak="0">
    <w:nsid w:val="16476CA8"/>
    <w:multiLevelType w:val="singleLevel"/>
    <w:tmpl w:val="16476CA8"/>
    <w:lvl w:ilvl="0">
      <w:start w:val="1"/>
      <w:numFmt w:val="decimal"/>
      <w:suff w:val="space"/>
      <w:lvlText w:val="%1."/>
      <w:lvlJc w:val="left"/>
      <w:rPr>
        <w:rFonts w:hint="default"/>
        <w:b/>
        <w:bCs/>
      </w:rPr>
    </w:lvl>
  </w:abstractNum>
  <w:abstractNum w:abstractNumId="58" w15:restartNumberingAfterBreak="0">
    <w:nsid w:val="1DEA0AB4"/>
    <w:multiLevelType w:val="singleLevel"/>
    <w:tmpl w:val="1DEA0AB4"/>
    <w:lvl w:ilvl="0">
      <w:start w:val="1"/>
      <w:numFmt w:val="bullet"/>
      <w:lvlText w:val=""/>
      <w:lvlJc w:val="left"/>
      <w:pPr>
        <w:tabs>
          <w:tab w:val="left" w:pos="840"/>
        </w:tabs>
        <w:ind w:left="840" w:hanging="420"/>
      </w:pPr>
      <w:rPr>
        <w:rFonts w:ascii="Wingdings" w:hAnsi="Wingdings" w:hint="default"/>
      </w:rPr>
    </w:lvl>
  </w:abstractNum>
  <w:abstractNum w:abstractNumId="59" w15:restartNumberingAfterBreak="0">
    <w:nsid w:val="1EBBE2BA"/>
    <w:multiLevelType w:val="singleLevel"/>
    <w:tmpl w:val="1EBBE2BA"/>
    <w:lvl w:ilvl="0">
      <w:start w:val="1"/>
      <w:numFmt w:val="bullet"/>
      <w:lvlText w:val=""/>
      <w:lvlJc w:val="left"/>
      <w:pPr>
        <w:tabs>
          <w:tab w:val="left" w:pos="840"/>
        </w:tabs>
        <w:ind w:left="840" w:hanging="420"/>
      </w:pPr>
      <w:rPr>
        <w:rFonts w:ascii="Wingdings" w:hAnsi="Wingdings" w:hint="default"/>
      </w:rPr>
    </w:lvl>
  </w:abstractNum>
  <w:abstractNum w:abstractNumId="60" w15:restartNumberingAfterBreak="0">
    <w:nsid w:val="1FE52B33"/>
    <w:multiLevelType w:val="singleLevel"/>
    <w:tmpl w:val="1FE52B33"/>
    <w:lvl w:ilvl="0">
      <w:start w:val="1"/>
      <w:numFmt w:val="bullet"/>
      <w:lvlText w:val=""/>
      <w:lvlJc w:val="left"/>
      <w:pPr>
        <w:tabs>
          <w:tab w:val="left" w:pos="840"/>
        </w:tabs>
        <w:ind w:left="840" w:hanging="420"/>
      </w:pPr>
      <w:rPr>
        <w:rFonts w:ascii="Wingdings" w:hAnsi="Wingdings" w:hint="default"/>
      </w:rPr>
    </w:lvl>
  </w:abstractNum>
  <w:abstractNum w:abstractNumId="61" w15:restartNumberingAfterBreak="0">
    <w:nsid w:val="365F5354"/>
    <w:multiLevelType w:val="singleLevel"/>
    <w:tmpl w:val="365F5354"/>
    <w:lvl w:ilvl="0">
      <w:start w:val="1"/>
      <w:numFmt w:val="bullet"/>
      <w:lvlText w:val=""/>
      <w:lvlJc w:val="left"/>
      <w:pPr>
        <w:tabs>
          <w:tab w:val="left" w:pos="840"/>
        </w:tabs>
        <w:ind w:left="840" w:hanging="420"/>
      </w:pPr>
      <w:rPr>
        <w:rFonts w:ascii="Wingdings" w:hAnsi="Wingdings" w:hint="default"/>
      </w:rPr>
    </w:lvl>
  </w:abstractNum>
  <w:abstractNum w:abstractNumId="62" w15:restartNumberingAfterBreak="0">
    <w:nsid w:val="3CEF4229"/>
    <w:multiLevelType w:val="singleLevel"/>
    <w:tmpl w:val="3CEF4229"/>
    <w:lvl w:ilvl="0">
      <w:start w:val="1"/>
      <w:numFmt w:val="bullet"/>
      <w:lvlText w:val=""/>
      <w:lvlJc w:val="left"/>
      <w:pPr>
        <w:tabs>
          <w:tab w:val="left" w:pos="840"/>
        </w:tabs>
        <w:ind w:left="840" w:hanging="420"/>
      </w:pPr>
      <w:rPr>
        <w:rFonts w:ascii="Wingdings" w:hAnsi="Wingdings" w:hint="default"/>
      </w:rPr>
    </w:lvl>
  </w:abstractNum>
  <w:abstractNum w:abstractNumId="63" w15:restartNumberingAfterBreak="0">
    <w:nsid w:val="49D2BA2D"/>
    <w:multiLevelType w:val="singleLevel"/>
    <w:tmpl w:val="49D2BA2D"/>
    <w:lvl w:ilvl="0">
      <w:start w:val="1"/>
      <w:numFmt w:val="bullet"/>
      <w:lvlText w:val=""/>
      <w:lvlJc w:val="left"/>
      <w:pPr>
        <w:tabs>
          <w:tab w:val="left" w:pos="840"/>
        </w:tabs>
        <w:ind w:left="840" w:hanging="420"/>
      </w:pPr>
      <w:rPr>
        <w:rFonts w:ascii="Wingdings" w:hAnsi="Wingdings" w:hint="default"/>
      </w:rPr>
    </w:lvl>
  </w:abstractNum>
  <w:abstractNum w:abstractNumId="64" w15:restartNumberingAfterBreak="0">
    <w:nsid w:val="4AC97551"/>
    <w:multiLevelType w:val="singleLevel"/>
    <w:tmpl w:val="4AC97551"/>
    <w:lvl w:ilvl="0">
      <w:start w:val="1"/>
      <w:numFmt w:val="decimal"/>
      <w:suff w:val="space"/>
      <w:lvlText w:val="%1."/>
      <w:lvlJc w:val="left"/>
      <w:rPr>
        <w:rFonts w:hint="default"/>
        <w:b/>
        <w:bCs/>
      </w:rPr>
    </w:lvl>
  </w:abstractNum>
  <w:abstractNum w:abstractNumId="65" w15:restartNumberingAfterBreak="0">
    <w:nsid w:val="4C39808F"/>
    <w:multiLevelType w:val="multilevel"/>
    <w:tmpl w:val="4C39808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6" w15:restartNumberingAfterBreak="0">
    <w:nsid w:val="4C7A9F62"/>
    <w:multiLevelType w:val="singleLevel"/>
    <w:tmpl w:val="4C7A9F62"/>
    <w:lvl w:ilvl="0">
      <w:start w:val="1"/>
      <w:numFmt w:val="decimal"/>
      <w:lvlText w:val="%1."/>
      <w:lvlJc w:val="left"/>
      <w:pPr>
        <w:tabs>
          <w:tab w:val="left" w:pos="5"/>
        </w:tabs>
        <w:ind w:left="5" w:hanging="425"/>
      </w:pPr>
      <w:rPr>
        <w:rFonts w:hint="default"/>
      </w:rPr>
    </w:lvl>
  </w:abstractNum>
  <w:abstractNum w:abstractNumId="67" w15:restartNumberingAfterBreak="0">
    <w:nsid w:val="4F038A99"/>
    <w:multiLevelType w:val="singleLevel"/>
    <w:tmpl w:val="4F038A99"/>
    <w:lvl w:ilvl="0">
      <w:start w:val="1"/>
      <w:numFmt w:val="bullet"/>
      <w:lvlText w:val=""/>
      <w:lvlJc w:val="left"/>
      <w:pPr>
        <w:tabs>
          <w:tab w:val="left" w:pos="840"/>
        </w:tabs>
        <w:ind w:left="840" w:hanging="420"/>
      </w:pPr>
      <w:rPr>
        <w:rFonts w:ascii="Wingdings" w:hAnsi="Wingdings" w:hint="default"/>
      </w:rPr>
    </w:lvl>
  </w:abstractNum>
  <w:abstractNum w:abstractNumId="68" w15:restartNumberingAfterBreak="0">
    <w:nsid w:val="5023E9B7"/>
    <w:multiLevelType w:val="singleLevel"/>
    <w:tmpl w:val="5023E9B7"/>
    <w:lvl w:ilvl="0">
      <w:start w:val="1"/>
      <w:numFmt w:val="bullet"/>
      <w:lvlText w:val=""/>
      <w:lvlJc w:val="left"/>
      <w:pPr>
        <w:tabs>
          <w:tab w:val="left" w:pos="840"/>
        </w:tabs>
        <w:ind w:left="840" w:hanging="420"/>
      </w:pPr>
      <w:rPr>
        <w:rFonts w:ascii="Wingdings" w:hAnsi="Wingdings" w:hint="default"/>
      </w:rPr>
    </w:lvl>
  </w:abstractNum>
  <w:abstractNum w:abstractNumId="69" w15:restartNumberingAfterBreak="0">
    <w:nsid w:val="50F7FD75"/>
    <w:multiLevelType w:val="singleLevel"/>
    <w:tmpl w:val="50F7FD75"/>
    <w:lvl w:ilvl="0">
      <w:start w:val="1"/>
      <w:numFmt w:val="bullet"/>
      <w:lvlText w:val=""/>
      <w:lvlJc w:val="left"/>
      <w:pPr>
        <w:tabs>
          <w:tab w:val="left" w:pos="840"/>
        </w:tabs>
        <w:ind w:left="840" w:hanging="420"/>
      </w:pPr>
      <w:rPr>
        <w:rFonts w:ascii="Wingdings" w:hAnsi="Wingdings" w:hint="default"/>
      </w:rPr>
    </w:lvl>
  </w:abstractNum>
  <w:abstractNum w:abstractNumId="70" w15:restartNumberingAfterBreak="0">
    <w:nsid w:val="55BD7C3A"/>
    <w:multiLevelType w:val="singleLevel"/>
    <w:tmpl w:val="55BD7C3A"/>
    <w:lvl w:ilvl="0">
      <w:start w:val="1"/>
      <w:numFmt w:val="bullet"/>
      <w:lvlText w:val=""/>
      <w:lvlJc w:val="left"/>
      <w:pPr>
        <w:tabs>
          <w:tab w:val="left" w:pos="840"/>
        </w:tabs>
        <w:ind w:left="840" w:hanging="420"/>
      </w:pPr>
      <w:rPr>
        <w:rFonts w:ascii="Wingdings" w:hAnsi="Wingdings" w:hint="default"/>
      </w:rPr>
    </w:lvl>
  </w:abstractNum>
  <w:abstractNum w:abstractNumId="71" w15:restartNumberingAfterBreak="0">
    <w:nsid w:val="56AB864F"/>
    <w:multiLevelType w:val="multilevel"/>
    <w:tmpl w:val="56AB864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2" w15:restartNumberingAfterBreak="0">
    <w:nsid w:val="57A6307D"/>
    <w:multiLevelType w:val="multilevel"/>
    <w:tmpl w:val="57A6307D"/>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3" w15:restartNumberingAfterBreak="0">
    <w:nsid w:val="57B32BCC"/>
    <w:multiLevelType w:val="multilevel"/>
    <w:tmpl w:val="57B32BC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4" w15:restartNumberingAfterBreak="0">
    <w:nsid w:val="5CC1AC66"/>
    <w:multiLevelType w:val="singleLevel"/>
    <w:tmpl w:val="5CC1AC66"/>
    <w:lvl w:ilvl="0">
      <w:start w:val="1"/>
      <w:numFmt w:val="decimal"/>
      <w:suff w:val="space"/>
      <w:lvlText w:val="%1."/>
      <w:lvlJc w:val="left"/>
    </w:lvl>
  </w:abstractNum>
  <w:abstractNum w:abstractNumId="75" w15:restartNumberingAfterBreak="0">
    <w:nsid w:val="69FAC9D2"/>
    <w:multiLevelType w:val="singleLevel"/>
    <w:tmpl w:val="69FAC9D2"/>
    <w:lvl w:ilvl="0">
      <w:start w:val="1"/>
      <w:numFmt w:val="decimal"/>
      <w:suff w:val="space"/>
      <w:lvlText w:val="%1."/>
      <w:lvlJc w:val="left"/>
      <w:rPr>
        <w:rFonts w:hint="default"/>
        <w:b/>
        <w:bCs/>
      </w:rPr>
    </w:lvl>
  </w:abstractNum>
  <w:abstractNum w:abstractNumId="76" w15:restartNumberingAfterBreak="0">
    <w:nsid w:val="70207617"/>
    <w:multiLevelType w:val="singleLevel"/>
    <w:tmpl w:val="70207617"/>
    <w:lvl w:ilvl="0">
      <w:start w:val="1"/>
      <w:numFmt w:val="bullet"/>
      <w:lvlText w:val=""/>
      <w:lvlJc w:val="left"/>
      <w:pPr>
        <w:tabs>
          <w:tab w:val="left" w:pos="840"/>
        </w:tabs>
        <w:ind w:left="840" w:hanging="420"/>
      </w:pPr>
      <w:rPr>
        <w:rFonts w:ascii="Wingdings" w:hAnsi="Wingdings" w:hint="default"/>
      </w:rPr>
    </w:lvl>
  </w:abstractNum>
  <w:abstractNum w:abstractNumId="77" w15:restartNumberingAfterBreak="0">
    <w:nsid w:val="778ECC18"/>
    <w:multiLevelType w:val="singleLevel"/>
    <w:tmpl w:val="778ECC18"/>
    <w:lvl w:ilvl="0">
      <w:start w:val="1"/>
      <w:numFmt w:val="bullet"/>
      <w:lvlText w:val=""/>
      <w:lvlJc w:val="left"/>
      <w:pPr>
        <w:tabs>
          <w:tab w:val="left" w:pos="840"/>
        </w:tabs>
        <w:ind w:left="840" w:hanging="420"/>
      </w:pPr>
      <w:rPr>
        <w:rFonts w:ascii="Wingdings" w:hAnsi="Wingdings" w:hint="default"/>
      </w:rPr>
    </w:lvl>
  </w:abstractNum>
  <w:abstractNum w:abstractNumId="78" w15:restartNumberingAfterBreak="0">
    <w:nsid w:val="78C2CC6D"/>
    <w:multiLevelType w:val="singleLevel"/>
    <w:tmpl w:val="78C2CC6D"/>
    <w:lvl w:ilvl="0">
      <w:start w:val="1"/>
      <w:numFmt w:val="bullet"/>
      <w:lvlText w:val=""/>
      <w:lvlJc w:val="left"/>
      <w:pPr>
        <w:tabs>
          <w:tab w:val="left" w:pos="840"/>
        </w:tabs>
        <w:ind w:left="840" w:hanging="420"/>
      </w:pPr>
      <w:rPr>
        <w:rFonts w:ascii="Wingdings" w:hAnsi="Wingdings" w:hint="default"/>
      </w:rPr>
    </w:lvl>
  </w:abstractNum>
  <w:abstractNum w:abstractNumId="79" w15:restartNumberingAfterBreak="0">
    <w:nsid w:val="7B50772A"/>
    <w:multiLevelType w:val="singleLevel"/>
    <w:tmpl w:val="7B50772A"/>
    <w:lvl w:ilvl="0">
      <w:start w:val="1"/>
      <w:numFmt w:val="bullet"/>
      <w:lvlText w:val=""/>
      <w:lvlJc w:val="left"/>
      <w:pPr>
        <w:tabs>
          <w:tab w:val="left" w:pos="840"/>
        </w:tabs>
        <w:ind w:left="840" w:hanging="420"/>
      </w:pPr>
      <w:rPr>
        <w:rFonts w:ascii="Wingdings" w:hAnsi="Wingdings" w:hint="default"/>
      </w:rPr>
    </w:lvl>
  </w:abstractNum>
  <w:abstractNum w:abstractNumId="80" w15:restartNumberingAfterBreak="0">
    <w:nsid w:val="7CA1C120"/>
    <w:multiLevelType w:val="multilevel"/>
    <w:tmpl w:val="7CA1C12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81" w15:restartNumberingAfterBreak="0">
    <w:nsid w:val="7D3EE634"/>
    <w:multiLevelType w:val="singleLevel"/>
    <w:tmpl w:val="7D3EE634"/>
    <w:lvl w:ilvl="0">
      <w:start w:val="1"/>
      <w:numFmt w:val="bullet"/>
      <w:lvlText w:val=""/>
      <w:lvlJc w:val="left"/>
      <w:pPr>
        <w:tabs>
          <w:tab w:val="left" w:pos="840"/>
        </w:tabs>
        <w:ind w:left="840" w:hanging="420"/>
      </w:pPr>
      <w:rPr>
        <w:rFonts w:ascii="Wingdings" w:hAnsi="Wingdings" w:hint="default"/>
      </w:rPr>
    </w:lvl>
  </w:abstractNum>
  <w:abstractNum w:abstractNumId="82" w15:restartNumberingAfterBreak="0">
    <w:nsid w:val="7DB905B3"/>
    <w:multiLevelType w:val="multilevel"/>
    <w:tmpl w:val="7DB905B3"/>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num w:numId="1" w16cid:durableId="434443237">
    <w:abstractNumId w:val="22"/>
  </w:num>
  <w:num w:numId="2" w16cid:durableId="2069061888">
    <w:abstractNumId w:val="7"/>
  </w:num>
  <w:num w:numId="3" w16cid:durableId="1201437744">
    <w:abstractNumId w:val="72"/>
  </w:num>
  <w:num w:numId="4" w16cid:durableId="130562247">
    <w:abstractNumId w:val="54"/>
  </w:num>
  <w:num w:numId="5" w16cid:durableId="575281346">
    <w:abstractNumId w:val="64"/>
  </w:num>
  <w:num w:numId="6" w16cid:durableId="1096292461">
    <w:abstractNumId w:val="2"/>
  </w:num>
  <w:num w:numId="7" w16cid:durableId="1457142699">
    <w:abstractNumId w:val="13"/>
  </w:num>
  <w:num w:numId="8" w16cid:durableId="553543781">
    <w:abstractNumId w:val="63"/>
  </w:num>
  <w:num w:numId="9" w16cid:durableId="679043118">
    <w:abstractNumId w:val="31"/>
  </w:num>
  <w:num w:numId="10" w16cid:durableId="1439524092">
    <w:abstractNumId w:val="15"/>
  </w:num>
  <w:num w:numId="11" w16cid:durableId="653026623">
    <w:abstractNumId w:val="24"/>
  </w:num>
  <w:num w:numId="12" w16cid:durableId="1218005372">
    <w:abstractNumId w:val="33"/>
  </w:num>
  <w:num w:numId="13" w16cid:durableId="1991709409">
    <w:abstractNumId w:val="55"/>
  </w:num>
  <w:num w:numId="14" w16cid:durableId="1042290470">
    <w:abstractNumId w:val="57"/>
  </w:num>
  <w:num w:numId="15" w16cid:durableId="2047681207">
    <w:abstractNumId w:val="3"/>
  </w:num>
  <w:num w:numId="16" w16cid:durableId="736324623">
    <w:abstractNumId w:val="20"/>
  </w:num>
  <w:num w:numId="17" w16cid:durableId="69231311">
    <w:abstractNumId w:val="65"/>
  </w:num>
  <w:num w:numId="18" w16cid:durableId="2036731488">
    <w:abstractNumId w:val="4"/>
  </w:num>
  <w:num w:numId="19" w16cid:durableId="1562599463">
    <w:abstractNumId w:val="12"/>
  </w:num>
  <w:num w:numId="20" w16cid:durableId="2027054878">
    <w:abstractNumId w:val="60"/>
  </w:num>
  <w:num w:numId="21" w16cid:durableId="293683794">
    <w:abstractNumId w:val="80"/>
  </w:num>
  <w:num w:numId="22" w16cid:durableId="1885025229">
    <w:abstractNumId w:val="28"/>
  </w:num>
  <w:num w:numId="23" w16cid:durableId="1932007064">
    <w:abstractNumId w:val="32"/>
  </w:num>
  <w:num w:numId="24" w16cid:durableId="354891765">
    <w:abstractNumId w:val="0"/>
  </w:num>
  <w:num w:numId="25" w16cid:durableId="700740495">
    <w:abstractNumId w:val="53"/>
  </w:num>
  <w:num w:numId="26" w16cid:durableId="616834493">
    <w:abstractNumId w:val="26"/>
  </w:num>
  <w:num w:numId="27" w16cid:durableId="332219953">
    <w:abstractNumId w:val="66"/>
  </w:num>
  <w:num w:numId="28" w16cid:durableId="354773262">
    <w:abstractNumId w:val="40"/>
  </w:num>
  <w:num w:numId="29" w16cid:durableId="112789220">
    <w:abstractNumId w:val="29"/>
  </w:num>
  <w:num w:numId="30" w16cid:durableId="118452633">
    <w:abstractNumId w:val="50"/>
  </w:num>
  <w:num w:numId="31" w16cid:durableId="2000886748">
    <w:abstractNumId w:val="49"/>
  </w:num>
  <w:num w:numId="32" w16cid:durableId="186529358">
    <w:abstractNumId w:val="8"/>
  </w:num>
  <w:num w:numId="33" w16cid:durableId="789082151">
    <w:abstractNumId w:val="71"/>
  </w:num>
  <w:num w:numId="34" w16cid:durableId="1822577767">
    <w:abstractNumId w:val="47"/>
  </w:num>
  <w:num w:numId="35" w16cid:durableId="539633269">
    <w:abstractNumId w:val="70"/>
  </w:num>
  <w:num w:numId="36" w16cid:durableId="1140151414">
    <w:abstractNumId w:val="38"/>
  </w:num>
  <w:num w:numId="37" w16cid:durableId="95634284">
    <w:abstractNumId w:val="11"/>
  </w:num>
  <w:num w:numId="38" w16cid:durableId="914360125">
    <w:abstractNumId w:val="61"/>
  </w:num>
  <w:num w:numId="39" w16cid:durableId="100342337">
    <w:abstractNumId w:val="14"/>
  </w:num>
  <w:num w:numId="40" w16cid:durableId="861479598">
    <w:abstractNumId w:val="59"/>
  </w:num>
  <w:num w:numId="41" w16cid:durableId="589238897">
    <w:abstractNumId w:val="52"/>
  </w:num>
  <w:num w:numId="42" w16cid:durableId="1615668958">
    <w:abstractNumId w:val="48"/>
  </w:num>
  <w:num w:numId="43" w16cid:durableId="1892572401">
    <w:abstractNumId w:val="46"/>
  </w:num>
  <w:num w:numId="44" w16cid:durableId="2139258340">
    <w:abstractNumId w:val="82"/>
  </w:num>
  <w:num w:numId="45" w16cid:durableId="198670868">
    <w:abstractNumId w:val="27"/>
  </w:num>
  <w:num w:numId="46" w16cid:durableId="1974359820">
    <w:abstractNumId w:val="36"/>
  </w:num>
  <w:num w:numId="47" w16cid:durableId="428889821">
    <w:abstractNumId w:val="17"/>
  </w:num>
  <w:num w:numId="48" w16cid:durableId="653023214">
    <w:abstractNumId w:val="73"/>
  </w:num>
  <w:num w:numId="49" w16cid:durableId="551625360">
    <w:abstractNumId w:val="34"/>
  </w:num>
  <w:num w:numId="50" w16cid:durableId="1744911960">
    <w:abstractNumId w:val="45"/>
  </w:num>
  <w:num w:numId="51" w16cid:durableId="1043673783">
    <w:abstractNumId w:val="5"/>
  </w:num>
  <w:num w:numId="52" w16cid:durableId="107434877">
    <w:abstractNumId w:val="1"/>
  </w:num>
  <w:num w:numId="53" w16cid:durableId="1867064085">
    <w:abstractNumId w:val="43"/>
  </w:num>
  <w:num w:numId="54" w16cid:durableId="396630413">
    <w:abstractNumId w:val="76"/>
  </w:num>
  <w:num w:numId="55" w16cid:durableId="2022000999">
    <w:abstractNumId w:val="23"/>
  </w:num>
  <w:num w:numId="56" w16cid:durableId="1884054402">
    <w:abstractNumId w:val="58"/>
  </w:num>
  <w:num w:numId="57" w16cid:durableId="942497216">
    <w:abstractNumId w:val="75"/>
  </w:num>
  <w:num w:numId="58" w16cid:durableId="1311011045">
    <w:abstractNumId w:val="37"/>
  </w:num>
  <w:num w:numId="59" w16cid:durableId="1067074411">
    <w:abstractNumId w:val="81"/>
  </w:num>
  <w:num w:numId="60" w16cid:durableId="2127578871">
    <w:abstractNumId w:val="25"/>
  </w:num>
  <w:num w:numId="61" w16cid:durableId="635139372">
    <w:abstractNumId w:val="67"/>
  </w:num>
  <w:num w:numId="62" w16cid:durableId="167211910">
    <w:abstractNumId w:val="30"/>
  </w:num>
  <w:num w:numId="63" w16cid:durableId="2013099386">
    <w:abstractNumId w:val="79"/>
  </w:num>
  <w:num w:numId="64" w16cid:durableId="69546638">
    <w:abstractNumId w:val="41"/>
  </w:num>
  <w:num w:numId="65" w16cid:durableId="830215040">
    <w:abstractNumId w:val="18"/>
  </w:num>
  <w:num w:numId="66" w16cid:durableId="2119640766">
    <w:abstractNumId w:val="77"/>
  </w:num>
  <w:num w:numId="67" w16cid:durableId="1287466211">
    <w:abstractNumId w:val="21"/>
  </w:num>
  <w:num w:numId="68" w16cid:durableId="35740212">
    <w:abstractNumId w:val="19"/>
  </w:num>
  <w:num w:numId="69" w16cid:durableId="1793160639">
    <w:abstractNumId w:val="62"/>
  </w:num>
  <w:num w:numId="70" w16cid:durableId="1471165915">
    <w:abstractNumId w:val="56"/>
  </w:num>
  <w:num w:numId="71" w16cid:durableId="1937395365">
    <w:abstractNumId w:val="9"/>
  </w:num>
  <w:num w:numId="72" w16cid:durableId="333384627">
    <w:abstractNumId w:val="6"/>
  </w:num>
  <w:num w:numId="73" w16cid:durableId="1842087233">
    <w:abstractNumId w:val="51"/>
  </w:num>
  <w:num w:numId="74" w16cid:durableId="2131119344">
    <w:abstractNumId w:val="69"/>
  </w:num>
  <w:num w:numId="75" w16cid:durableId="736052387">
    <w:abstractNumId w:val="10"/>
  </w:num>
  <w:num w:numId="76" w16cid:durableId="1059548215">
    <w:abstractNumId w:val="44"/>
  </w:num>
  <w:num w:numId="77" w16cid:durableId="2034260632">
    <w:abstractNumId w:val="74"/>
  </w:num>
  <w:num w:numId="78" w16cid:durableId="534580129">
    <w:abstractNumId w:val="68"/>
  </w:num>
  <w:num w:numId="79" w16cid:durableId="489448179">
    <w:abstractNumId w:val="39"/>
  </w:num>
  <w:num w:numId="80" w16cid:durableId="2091541096">
    <w:abstractNumId w:val="78"/>
  </w:num>
  <w:num w:numId="81" w16cid:durableId="744837136">
    <w:abstractNumId w:val="35"/>
  </w:num>
  <w:num w:numId="82" w16cid:durableId="988899989">
    <w:abstractNumId w:val="16"/>
  </w:num>
  <w:num w:numId="83" w16cid:durableId="1471283405">
    <w:abstractNumId w:val="4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01E"/>
    <w:rsid w:val="00005323"/>
    <w:rsid w:val="00011FD3"/>
    <w:rsid w:val="00015FF7"/>
    <w:rsid w:val="000319C5"/>
    <w:rsid w:val="000401DB"/>
    <w:rsid w:val="00044A14"/>
    <w:rsid w:val="00051498"/>
    <w:rsid w:val="00063EB4"/>
    <w:rsid w:val="00064ABD"/>
    <w:rsid w:val="00092495"/>
    <w:rsid w:val="000A2D85"/>
    <w:rsid w:val="000C78E8"/>
    <w:rsid w:val="000D6BA9"/>
    <w:rsid w:val="000F2328"/>
    <w:rsid w:val="0012165A"/>
    <w:rsid w:val="001336FD"/>
    <w:rsid w:val="0014164A"/>
    <w:rsid w:val="00174B9A"/>
    <w:rsid w:val="00180B75"/>
    <w:rsid w:val="00193B76"/>
    <w:rsid w:val="001B29B2"/>
    <w:rsid w:val="001C5DF3"/>
    <w:rsid w:val="001E10CF"/>
    <w:rsid w:val="001F6712"/>
    <w:rsid w:val="00216B5B"/>
    <w:rsid w:val="00222DC5"/>
    <w:rsid w:val="00253ED5"/>
    <w:rsid w:val="00256010"/>
    <w:rsid w:val="00260CA6"/>
    <w:rsid w:val="00267C2B"/>
    <w:rsid w:val="002A369A"/>
    <w:rsid w:val="002C1225"/>
    <w:rsid w:val="002C43C9"/>
    <w:rsid w:val="002D59FC"/>
    <w:rsid w:val="003067CD"/>
    <w:rsid w:val="00325B0C"/>
    <w:rsid w:val="003366F2"/>
    <w:rsid w:val="00347312"/>
    <w:rsid w:val="00372D1C"/>
    <w:rsid w:val="003741CD"/>
    <w:rsid w:val="00374BE0"/>
    <w:rsid w:val="00377EFA"/>
    <w:rsid w:val="00380E7B"/>
    <w:rsid w:val="003824B0"/>
    <w:rsid w:val="00387DC5"/>
    <w:rsid w:val="003A27D8"/>
    <w:rsid w:val="003A4183"/>
    <w:rsid w:val="003F5412"/>
    <w:rsid w:val="004038C9"/>
    <w:rsid w:val="004110F1"/>
    <w:rsid w:val="00440A30"/>
    <w:rsid w:val="00452E7C"/>
    <w:rsid w:val="00467789"/>
    <w:rsid w:val="004812FB"/>
    <w:rsid w:val="0048498F"/>
    <w:rsid w:val="00497807"/>
    <w:rsid w:val="004A2DA5"/>
    <w:rsid w:val="004A4B18"/>
    <w:rsid w:val="004B285D"/>
    <w:rsid w:val="004B7C04"/>
    <w:rsid w:val="004D1C6A"/>
    <w:rsid w:val="004D2023"/>
    <w:rsid w:val="004D7A7E"/>
    <w:rsid w:val="004F1FE4"/>
    <w:rsid w:val="004F5171"/>
    <w:rsid w:val="00526180"/>
    <w:rsid w:val="005324A9"/>
    <w:rsid w:val="00545CBF"/>
    <w:rsid w:val="00561C90"/>
    <w:rsid w:val="005840C0"/>
    <w:rsid w:val="005A2CEE"/>
    <w:rsid w:val="005C3B20"/>
    <w:rsid w:val="005C7D8E"/>
    <w:rsid w:val="005E0AA6"/>
    <w:rsid w:val="005E27D5"/>
    <w:rsid w:val="006132AC"/>
    <w:rsid w:val="00641F3E"/>
    <w:rsid w:val="00644B02"/>
    <w:rsid w:val="006515F7"/>
    <w:rsid w:val="006600F2"/>
    <w:rsid w:val="00677F0C"/>
    <w:rsid w:val="0068496E"/>
    <w:rsid w:val="00695927"/>
    <w:rsid w:val="006B34E8"/>
    <w:rsid w:val="006C2817"/>
    <w:rsid w:val="006D07E1"/>
    <w:rsid w:val="006E4A52"/>
    <w:rsid w:val="006E5F2B"/>
    <w:rsid w:val="006F5E93"/>
    <w:rsid w:val="006F7025"/>
    <w:rsid w:val="00710199"/>
    <w:rsid w:val="007167C7"/>
    <w:rsid w:val="007650CB"/>
    <w:rsid w:val="00767F1B"/>
    <w:rsid w:val="00770D7E"/>
    <w:rsid w:val="00773FFF"/>
    <w:rsid w:val="00775366"/>
    <w:rsid w:val="00775B4D"/>
    <w:rsid w:val="00782FB3"/>
    <w:rsid w:val="007A226A"/>
    <w:rsid w:val="007B09C3"/>
    <w:rsid w:val="007B2BBE"/>
    <w:rsid w:val="007B6088"/>
    <w:rsid w:val="007C47D2"/>
    <w:rsid w:val="007D334A"/>
    <w:rsid w:val="007E54CC"/>
    <w:rsid w:val="007F3784"/>
    <w:rsid w:val="00803523"/>
    <w:rsid w:val="008210C2"/>
    <w:rsid w:val="008570F7"/>
    <w:rsid w:val="0086200A"/>
    <w:rsid w:val="00863432"/>
    <w:rsid w:val="008663BA"/>
    <w:rsid w:val="00873207"/>
    <w:rsid w:val="00884D32"/>
    <w:rsid w:val="00893FE1"/>
    <w:rsid w:val="008960BC"/>
    <w:rsid w:val="008C23A5"/>
    <w:rsid w:val="008D09A0"/>
    <w:rsid w:val="008E5B1B"/>
    <w:rsid w:val="008F37A7"/>
    <w:rsid w:val="00935E16"/>
    <w:rsid w:val="00944DF3"/>
    <w:rsid w:val="00957760"/>
    <w:rsid w:val="00962430"/>
    <w:rsid w:val="00990DAF"/>
    <w:rsid w:val="009918C9"/>
    <w:rsid w:val="00994553"/>
    <w:rsid w:val="009C75E1"/>
    <w:rsid w:val="009E4DDC"/>
    <w:rsid w:val="00A07483"/>
    <w:rsid w:val="00A10A28"/>
    <w:rsid w:val="00A25E13"/>
    <w:rsid w:val="00A53364"/>
    <w:rsid w:val="00A67596"/>
    <w:rsid w:val="00A67BCF"/>
    <w:rsid w:val="00A766A7"/>
    <w:rsid w:val="00A85E6F"/>
    <w:rsid w:val="00A913BB"/>
    <w:rsid w:val="00A91E0E"/>
    <w:rsid w:val="00AA213A"/>
    <w:rsid w:val="00AC3B88"/>
    <w:rsid w:val="00AC7B17"/>
    <w:rsid w:val="00AE43A4"/>
    <w:rsid w:val="00AF3500"/>
    <w:rsid w:val="00AF6E9D"/>
    <w:rsid w:val="00B17440"/>
    <w:rsid w:val="00B27F62"/>
    <w:rsid w:val="00B43A59"/>
    <w:rsid w:val="00B52F20"/>
    <w:rsid w:val="00B57FCC"/>
    <w:rsid w:val="00B6360C"/>
    <w:rsid w:val="00B65815"/>
    <w:rsid w:val="00B81629"/>
    <w:rsid w:val="00B947DD"/>
    <w:rsid w:val="00BA2DD5"/>
    <w:rsid w:val="00BC1DF8"/>
    <w:rsid w:val="00C135EF"/>
    <w:rsid w:val="00C153DD"/>
    <w:rsid w:val="00C159DA"/>
    <w:rsid w:val="00C22D45"/>
    <w:rsid w:val="00C557D0"/>
    <w:rsid w:val="00C74300"/>
    <w:rsid w:val="00C90EAA"/>
    <w:rsid w:val="00C91E27"/>
    <w:rsid w:val="00CA19AC"/>
    <w:rsid w:val="00CC6B81"/>
    <w:rsid w:val="00CD653C"/>
    <w:rsid w:val="00CD755A"/>
    <w:rsid w:val="00CE6C8F"/>
    <w:rsid w:val="00D06693"/>
    <w:rsid w:val="00D07AF8"/>
    <w:rsid w:val="00D114D3"/>
    <w:rsid w:val="00D12BA3"/>
    <w:rsid w:val="00D3730A"/>
    <w:rsid w:val="00D408F4"/>
    <w:rsid w:val="00D547DC"/>
    <w:rsid w:val="00D60935"/>
    <w:rsid w:val="00D7001E"/>
    <w:rsid w:val="00D96DD8"/>
    <w:rsid w:val="00DB17B3"/>
    <w:rsid w:val="00E01681"/>
    <w:rsid w:val="00E01FAA"/>
    <w:rsid w:val="00E25341"/>
    <w:rsid w:val="00E2543B"/>
    <w:rsid w:val="00E44539"/>
    <w:rsid w:val="00E562A7"/>
    <w:rsid w:val="00E60A47"/>
    <w:rsid w:val="00EA3D35"/>
    <w:rsid w:val="00EA6CCB"/>
    <w:rsid w:val="00ED0844"/>
    <w:rsid w:val="00F05FE4"/>
    <w:rsid w:val="00F12B53"/>
    <w:rsid w:val="00F50BD9"/>
    <w:rsid w:val="00F55257"/>
    <w:rsid w:val="00F71560"/>
    <w:rsid w:val="00F83244"/>
    <w:rsid w:val="00FA5D66"/>
    <w:rsid w:val="00FB5CFF"/>
    <w:rsid w:val="00FC1E8B"/>
    <w:rsid w:val="00FD4353"/>
    <w:rsid w:val="00FD7006"/>
    <w:rsid w:val="01233A9E"/>
    <w:rsid w:val="04733FB7"/>
    <w:rsid w:val="07563236"/>
    <w:rsid w:val="0A385572"/>
    <w:rsid w:val="0B5C3E34"/>
    <w:rsid w:val="14B00EF3"/>
    <w:rsid w:val="151227B6"/>
    <w:rsid w:val="15913019"/>
    <w:rsid w:val="161A0D47"/>
    <w:rsid w:val="188720C6"/>
    <w:rsid w:val="1B9211AC"/>
    <w:rsid w:val="1BB125D3"/>
    <w:rsid w:val="1BF956CF"/>
    <w:rsid w:val="1C626E32"/>
    <w:rsid w:val="1D553369"/>
    <w:rsid w:val="1E0457D8"/>
    <w:rsid w:val="1E236A34"/>
    <w:rsid w:val="1F745799"/>
    <w:rsid w:val="207574FD"/>
    <w:rsid w:val="20780DBB"/>
    <w:rsid w:val="20D456EB"/>
    <w:rsid w:val="21A22781"/>
    <w:rsid w:val="242D1269"/>
    <w:rsid w:val="24CE3542"/>
    <w:rsid w:val="250A6257"/>
    <w:rsid w:val="27252B34"/>
    <w:rsid w:val="28C826B1"/>
    <w:rsid w:val="2D8C6675"/>
    <w:rsid w:val="3114773B"/>
    <w:rsid w:val="34BA6FD7"/>
    <w:rsid w:val="34F14D3E"/>
    <w:rsid w:val="365D14DF"/>
    <w:rsid w:val="374B2E2B"/>
    <w:rsid w:val="375241BA"/>
    <w:rsid w:val="3970255D"/>
    <w:rsid w:val="3BA23236"/>
    <w:rsid w:val="406F7506"/>
    <w:rsid w:val="41EC6700"/>
    <w:rsid w:val="43A179B8"/>
    <w:rsid w:val="43D50611"/>
    <w:rsid w:val="44CE35FE"/>
    <w:rsid w:val="462F7626"/>
    <w:rsid w:val="474451A1"/>
    <w:rsid w:val="4C0C3783"/>
    <w:rsid w:val="4EC217CD"/>
    <w:rsid w:val="51D1541B"/>
    <w:rsid w:val="52592449"/>
    <w:rsid w:val="547535CD"/>
    <w:rsid w:val="54CB6F02"/>
    <w:rsid w:val="5E4D48D2"/>
    <w:rsid w:val="5FB94527"/>
    <w:rsid w:val="5FC67FEF"/>
    <w:rsid w:val="61290FAC"/>
    <w:rsid w:val="637D1E91"/>
    <w:rsid w:val="64A961BF"/>
    <w:rsid w:val="651B4283"/>
    <w:rsid w:val="6F0F62EA"/>
    <w:rsid w:val="6FEA201E"/>
    <w:rsid w:val="6FF35286"/>
    <w:rsid w:val="701A6ABB"/>
    <w:rsid w:val="76F74731"/>
    <w:rsid w:val="77F35CA4"/>
    <w:rsid w:val="7B7D06A6"/>
    <w:rsid w:val="7B8965EA"/>
    <w:rsid w:val="7FEF3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0A694C"/>
  <w15:docId w15:val="{346652BB-3BAF-452B-AB51-504A9253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cs="SimSun"/>
      <w:sz w:val="24"/>
      <w:szCs w:val="24"/>
    </w:rPr>
  </w:style>
  <w:style w:type="paragraph" w:styleId="Nagwek1">
    <w:name w:val="heading 1"/>
    <w:basedOn w:val="Normalny"/>
    <w:next w:val="Normalny"/>
    <w:link w:val="Nagwek1Znak"/>
    <w:uiPriority w:val="9"/>
    <w:qFormat/>
    <w:pPr>
      <w:keepNext/>
      <w:keepLines/>
      <w:widowControl w:val="0"/>
      <w:spacing w:before="340" w:after="330" w:line="578" w:lineRule="auto"/>
      <w:jc w:val="both"/>
      <w:outlineLvl w:val="0"/>
    </w:pPr>
    <w:rPr>
      <w:rFonts w:eastAsiaTheme="minorEastAsia" w:cstheme="minorBidi"/>
      <w:b/>
      <w:bCs/>
      <w:kern w:val="44"/>
      <w:sz w:val="44"/>
      <w:szCs w:val="44"/>
    </w:rPr>
  </w:style>
  <w:style w:type="paragraph" w:styleId="Nagwek2">
    <w:name w:val="heading 2"/>
    <w:basedOn w:val="Normalny"/>
    <w:next w:val="Normalny"/>
    <w:link w:val="Nagwek2Znak"/>
    <w:uiPriority w:val="9"/>
    <w:unhideWhenUsed/>
    <w:qFormat/>
    <w:pPr>
      <w:keepNext/>
      <w:keepLines/>
      <w:widowControl w:val="0"/>
      <w:spacing w:before="260" w:after="260" w:line="416" w:lineRule="auto"/>
      <w:jc w:val="both"/>
      <w:outlineLvl w:val="1"/>
    </w:pPr>
    <w:rPr>
      <w:rFonts w:eastAsiaTheme="majorEastAsia" w:cstheme="majorBidi"/>
      <w:b/>
      <w:bCs/>
      <w:kern w:val="2"/>
      <w:sz w:val="32"/>
      <w:szCs w:val="32"/>
    </w:rPr>
  </w:style>
  <w:style w:type="paragraph" w:styleId="Nagwek3">
    <w:name w:val="heading 3"/>
    <w:basedOn w:val="Normalny"/>
    <w:next w:val="Normalny"/>
    <w:link w:val="Nagwek3Znak"/>
    <w:uiPriority w:val="9"/>
    <w:unhideWhenUsed/>
    <w:qFormat/>
    <w:pPr>
      <w:keepNext/>
      <w:keepLines/>
      <w:widowControl w:val="0"/>
      <w:spacing w:before="260" w:after="260" w:line="416" w:lineRule="auto"/>
      <w:jc w:val="both"/>
      <w:outlineLvl w:val="2"/>
    </w:pPr>
    <w:rPr>
      <w:rFonts w:eastAsiaTheme="majorEastAsia" w:cstheme="minorBidi"/>
      <w:b/>
      <w:bCs/>
      <w:kern w:val="2"/>
      <w:sz w:val="32"/>
      <w:szCs w:val="32"/>
    </w:rPr>
  </w:style>
  <w:style w:type="paragraph" w:styleId="Nagwek4">
    <w:name w:val="heading 4"/>
    <w:basedOn w:val="Normalny"/>
    <w:next w:val="Normalny"/>
    <w:link w:val="Nagwek4Znak"/>
    <w:uiPriority w:val="9"/>
    <w:unhideWhenUsed/>
    <w:qFormat/>
    <w:pPr>
      <w:keepNext/>
      <w:keepLines/>
      <w:widowControl w:val="0"/>
      <w:spacing w:before="280" w:after="290" w:line="376" w:lineRule="auto"/>
      <w:jc w:val="both"/>
      <w:outlineLvl w:val="3"/>
    </w:pPr>
    <w:rPr>
      <w:rFonts w:eastAsiaTheme="majorEastAsia" w:cstheme="majorBidi"/>
      <w:b/>
      <w:bCs/>
      <w:kern w:val="2"/>
      <w:sz w:val="28"/>
      <w:szCs w:val="28"/>
    </w:rPr>
  </w:style>
  <w:style w:type="paragraph" w:styleId="Nagwek5">
    <w:name w:val="heading 5"/>
    <w:basedOn w:val="Normalny"/>
    <w:next w:val="Normalny"/>
    <w:uiPriority w:val="9"/>
    <w:unhideWhenUsed/>
    <w:qFormat/>
    <w:pPr>
      <w:keepNext/>
      <w:keepLines/>
      <w:spacing w:before="280" w:after="290" w:line="376" w:lineRule="auto"/>
      <w:outlineLvl w:val="4"/>
    </w:pPr>
    <w:rPr>
      <w:b/>
      <w:bCs/>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qFormat/>
    <w:pPr>
      <w:widowControl w:val="0"/>
      <w:jc w:val="both"/>
    </w:pPr>
    <w:rPr>
      <w:rFonts w:asciiTheme="minorHAnsi" w:eastAsiaTheme="minorEastAsia" w:hAnsiTheme="minorHAnsi" w:cstheme="minorBidi"/>
      <w:kern w:val="2"/>
      <w:sz w:val="18"/>
      <w:szCs w:val="18"/>
    </w:rPr>
  </w:style>
  <w:style w:type="paragraph" w:styleId="Legenda">
    <w:name w:val="caption"/>
    <w:basedOn w:val="Normalny"/>
    <w:next w:val="Normalny"/>
    <w:autoRedefine/>
    <w:uiPriority w:val="35"/>
    <w:unhideWhenUsed/>
    <w:qFormat/>
    <w:pPr>
      <w:widowControl w:val="0"/>
      <w:jc w:val="center"/>
    </w:pPr>
    <w:rPr>
      <w:rFonts w:ascii="Arial" w:eastAsia="SimHei" w:hAnsi="Arial" w:cstheme="minorBidi"/>
      <w:kern w:val="2"/>
      <w:sz w:val="20"/>
    </w:rPr>
  </w:style>
  <w:style w:type="character" w:styleId="Odwoaniedokomentarza">
    <w:name w:val="annotation reference"/>
    <w:basedOn w:val="Domylnaczcionkaakapitu"/>
    <w:uiPriority w:val="99"/>
    <w:semiHidden/>
    <w:unhideWhenUsed/>
    <w:qFormat/>
    <w:rPr>
      <w:sz w:val="21"/>
      <w:szCs w:val="21"/>
    </w:rPr>
  </w:style>
  <w:style w:type="paragraph" w:styleId="Tekstkomentarza">
    <w:name w:val="annotation text"/>
    <w:basedOn w:val="Normalny"/>
    <w:link w:val="TekstkomentarzaZnak"/>
    <w:uiPriority w:val="99"/>
    <w:semiHidden/>
    <w:unhideWhenUsed/>
    <w:qFormat/>
    <w:pPr>
      <w:widowControl w:val="0"/>
    </w:pPr>
    <w:rPr>
      <w:rFonts w:asciiTheme="minorHAnsi" w:eastAsiaTheme="minorEastAsia" w:hAnsiTheme="minorHAnsi" w:cstheme="minorBidi"/>
      <w:kern w:val="2"/>
    </w:rPr>
  </w:style>
  <w:style w:type="paragraph" w:styleId="Tematkomentarza">
    <w:name w:val="annotation subject"/>
    <w:basedOn w:val="Tekstkomentarza"/>
    <w:next w:val="Tekstkomentarza"/>
    <w:link w:val="TematkomentarzaZnak"/>
    <w:uiPriority w:val="99"/>
    <w:semiHidden/>
    <w:unhideWhenUsed/>
    <w:qFormat/>
    <w:rPr>
      <w:b/>
      <w:bCs/>
    </w:rPr>
  </w:style>
  <w:style w:type="paragraph" w:styleId="Data">
    <w:name w:val="Date"/>
    <w:basedOn w:val="Normalny"/>
    <w:next w:val="Normalny"/>
    <w:link w:val="DataZnak"/>
    <w:uiPriority w:val="99"/>
    <w:semiHidden/>
    <w:unhideWhenUsed/>
    <w:qFormat/>
    <w:pPr>
      <w:widowControl w:val="0"/>
      <w:ind w:leftChars="2500" w:left="100"/>
      <w:jc w:val="both"/>
    </w:pPr>
    <w:rPr>
      <w:rFonts w:asciiTheme="minorHAnsi" w:eastAsiaTheme="minorEastAsia" w:hAnsiTheme="minorHAnsi" w:cstheme="minorBidi"/>
      <w:kern w:val="2"/>
    </w:rPr>
  </w:style>
  <w:style w:type="character" w:styleId="Uwydatnienie">
    <w:name w:val="Emphasis"/>
    <w:basedOn w:val="Domylnaczcionkaakapitu"/>
    <w:uiPriority w:val="20"/>
    <w:qFormat/>
    <w:rPr>
      <w:i/>
      <w:iCs/>
    </w:rPr>
  </w:style>
  <w:style w:type="paragraph" w:styleId="Stopka">
    <w:name w:val="footer"/>
    <w:basedOn w:val="Normalny"/>
    <w:link w:val="StopkaZnak"/>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Nagwek">
    <w:name w:val="header"/>
    <w:basedOn w:val="Normalny"/>
    <w:link w:val="NagwekZnak"/>
    <w:uiPriority w:val="99"/>
    <w:unhideWhenUsed/>
    <w:qFormat/>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styleId="HTML-kod">
    <w:name w:val="HTML Code"/>
    <w:basedOn w:val="Domylnaczcionkaakapitu"/>
    <w:uiPriority w:val="99"/>
    <w:unhideWhenUsed/>
    <w:qFormat/>
    <w:rPr>
      <w:rFonts w:ascii="Courier New" w:hAnsi="Courier New" w:cs="Courier New"/>
      <w:sz w:val="20"/>
      <w:szCs w:val="20"/>
    </w:rPr>
  </w:style>
  <w:style w:type="paragraph" w:styleId="HTML-wstpniesformatowany">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rPr>
  </w:style>
  <w:style w:type="character" w:styleId="Hipercze">
    <w:name w:val="Hyperlink"/>
    <w:basedOn w:val="Domylnaczcionkaakapitu"/>
    <w:uiPriority w:val="99"/>
    <w:unhideWhenUsed/>
    <w:qFormat/>
    <w:rPr>
      <w:color w:val="0000FF" w:themeColor="hyperlink"/>
      <w:u w:val="single"/>
    </w:rPr>
  </w:style>
  <w:style w:type="paragraph" w:styleId="NormalnyWeb">
    <w:name w:val="Normal (Web)"/>
    <w:uiPriority w:val="99"/>
    <w:unhideWhenUsed/>
    <w:qFormat/>
    <w:pPr>
      <w:spacing w:beforeAutospacing="1" w:afterAutospacing="1"/>
    </w:pPr>
    <w:rPr>
      <w:sz w:val="24"/>
      <w:szCs w:val="24"/>
    </w:rPr>
  </w:style>
  <w:style w:type="character" w:styleId="Pogrubienie">
    <w:name w:val="Strong"/>
    <w:basedOn w:val="Domylnaczcionkaakapitu"/>
    <w:uiPriority w:val="22"/>
    <w:qFormat/>
    <w:rPr>
      <w:b/>
      <w:bCs/>
    </w:rPr>
  </w:style>
  <w:style w:type="table" w:styleId="Tabela-Siatka">
    <w:name w:val="Table Grid"/>
    <w:basedOn w:val="Standardowy"/>
    <w:autoRedefine/>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treci1">
    <w:name w:val="toc 1"/>
    <w:basedOn w:val="Normalny"/>
    <w:next w:val="Normalny"/>
    <w:autoRedefine/>
    <w:uiPriority w:val="39"/>
    <w:unhideWhenUsed/>
    <w:qFormat/>
    <w:pPr>
      <w:widowControl w:val="0"/>
      <w:jc w:val="both"/>
    </w:pPr>
    <w:rPr>
      <w:rFonts w:asciiTheme="minorHAnsi" w:eastAsiaTheme="minorEastAsia" w:hAnsiTheme="minorHAnsi" w:cstheme="minorBidi"/>
      <w:kern w:val="2"/>
    </w:rPr>
  </w:style>
  <w:style w:type="paragraph" w:styleId="Spistreci2">
    <w:name w:val="toc 2"/>
    <w:basedOn w:val="Normalny"/>
    <w:next w:val="Normalny"/>
    <w:autoRedefine/>
    <w:uiPriority w:val="39"/>
    <w:unhideWhenUsed/>
    <w:qFormat/>
    <w:pPr>
      <w:widowControl w:val="0"/>
      <w:ind w:leftChars="200" w:left="420"/>
      <w:jc w:val="both"/>
    </w:pPr>
    <w:rPr>
      <w:rFonts w:asciiTheme="minorHAnsi" w:eastAsiaTheme="minorEastAsia" w:hAnsiTheme="minorHAnsi" w:cstheme="minorBidi"/>
      <w:kern w:val="2"/>
    </w:rPr>
  </w:style>
  <w:style w:type="paragraph" w:styleId="Spistreci3">
    <w:name w:val="toc 3"/>
    <w:basedOn w:val="Normalny"/>
    <w:next w:val="Normalny"/>
    <w:autoRedefine/>
    <w:uiPriority w:val="39"/>
    <w:unhideWhenUsed/>
    <w:qFormat/>
    <w:pPr>
      <w:widowControl w:val="0"/>
      <w:ind w:leftChars="400" w:left="840"/>
      <w:jc w:val="both"/>
    </w:pPr>
    <w:rPr>
      <w:rFonts w:asciiTheme="minorHAnsi" w:eastAsiaTheme="minorEastAsia" w:hAnsiTheme="minorHAnsi" w:cstheme="minorBidi"/>
      <w:kern w:val="2"/>
    </w:rPr>
  </w:style>
  <w:style w:type="character" w:customStyle="1" w:styleId="NagwekZnak">
    <w:name w:val="Nagłówek Znak"/>
    <w:basedOn w:val="Domylnaczcionkaakapitu"/>
    <w:link w:val="Nagwek"/>
    <w:uiPriority w:val="99"/>
    <w:qFormat/>
    <w:rPr>
      <w:sz w:val="18"/>
      <w:szCs w:val="18"/>
    </w:rPr>
  </w:style>
  <w:style w:type="character" w:customStyle="1" w:styleId="StopkaZnak">
    <w:name w:val="Stopka Znak"/>
    <w:basedOn w:val="Domylnaczcionkaakapitu"/>
    <w:link w:val="Stopka"/>
    <w:uiPriority w:val="99"/>
    <w:qFormat/>
    <w:rPr>
      <w:sz w:val="18"/>
      <w:szCs w:val="18"/>
    </w:rPr>
  </w:style>
  <w:style w:type="character" w:customStyle="1" w:styleId="TekstdymkaZnak">
    <w:name w:val="Tekst dymka Znak"/>
    <w:basedOn w:val="Domylnaczcionkaakapitu"/>
    <w:link w:val="Tekstdymka"/>
    <w:uiPriority w:val="99"/>
    <w:semiHidden/>
    <w:qFormat/>
    <w:rPr>
      <w:sz w:val="18"/>
      <w:szCs w:val="18"/>
    </w:rPr>
  </w:style>
  <w:style w:type="character" w:customStyle="1" w:styleId="Nagwek2Znak">
    <w:name w:val="Nagłówek 2 Znak"/>
    <w:basedOn w:val="Domylnaczcionkaakapitu"/>
    <w:link w:val="Nagwek2"/>
    <w:uiPriority w:val="9"/>
    <w:qFormat/>
    <w:rPr>
      <w:rFonts w:ascii="Times New Roman" w:eastAsiaTheme="majorEastAsia" w:hAnsi="Times New Roman" w:cstheme="majorBidi"/>
      <w:b/>
      <w:bCs/>
      <w:sz w:val="32"/>
      <w:szCs w:val="32"/>
    </w:rPr>
  </w:style>
  <w:style w:type="character" w:customStyle="1" w:styleId="Nagwek3Znak">
    <w:name w:val="Nagłówek 3 Znak"/>
    <w:basedOn w:val="Domylnaczcionkaakapitu"/>
    <w:link w:val="Nagwek3"/>
    <w:uiPriority w:val="9"/>
    <w:qFormat/>
    <w:rPr>
      <w:rFonts w:ascii="Times New Roman" w:eastAsiaTheme="majorEastAsia" w:hAnsi="Times New Roman"/>
      <w:b/>
      <w:bCs/>
      <w:sz w:val="32"/>
      <w:szCs w:val="32"/>
    </w:rPr>
  </w:style>
  <w:style w:type="character" w:customStyle="1" w:styleId="Nagwek1Znak">
    <w:name w:val="Nagłówek 1 Znak"/>
    <w:basedOn w:val="Domylnaczcionkaakapitu"/>
    <w:link w:val="Nagwek1"/>
    <w:uiPriority w:val="9"/>
    <w:qFormat/>
    <w:rPr>
      <w:rFonts w:ascii="Times New Roman" w:hAnsi="Times New Roman"/>
      <w:b/>
      <w:bCs/>
      <w:kern w:val="44"/>
      <w:sz w:val="44"/>
      <w:szCs w:val="44"/>
    </w:rPr>
  </w:style>
  <w:style w:type="paragraph" w:customStyle="1" w:styleId="Nagwekspisutreci1">
    <w:name w:val="Nagłówek spisu treści1"/>
    <w:basedOn w:val="Nagwek1"/>
    <w:next w:val="Normalny"/>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Bezodstpw">
    <w:name w:val="No Spacing"/>
    <w:uiPriority w:val="1"/>
    <w:qFormat/>
    <w:pPr>
      <w:widowControl w:val="0"/>
      <w:jc w:val="both"/>
    </w:pPr>
    <w:rPr>
      <w:rFonts w:asciiTheme="minorHAnsi" w:eastAsiaTheme="minorEastAsia" w:hAnsiTheme="minorHAnsi" w:cstheme="minorBidi"/>
      <w:kern w:val="2"/>
      <w:sz w:val="24"/>
      <w:szCs w:val="24"/>
    </w:rPr>
  </w:style>
  <w:style w:type="character" w:customStyle="1" w:styleId="Nagwek4Znak">
    <w:name w:val="Nagłówek 4 Znak"/>
    <w:basedOn w:val="Domylnaczcionkaakapitu"/>
    <w:link w:val="Nagwek4"/>
    <w:uiPriority w:val="9"/>
    <w:qFormat/>
    <w:rPr>
      <w:rFonts w:ascii="Times New Roman" w:eastAsiaTheme="majorEastAsia" w:hAnsi="Times New Roman" w:cstheme="majorBidi"/>
      <w:b/>
      <w:bCs/>
      <w:sz w:val="28"/>
      <w:szCs w:val="28"/>
    </w:rPr>
  </w:style>
  <w:style w:type="paragraph" w:styleId="Akapitzlist">
    <w:name w:val="List Paragraph"/>
    <w:basedOn w:val="Normalny"/>
    <w:uiPriority w:val="34"/>
    <w:qFormat/>
    <w:pPr>
      <w:widowControl w:val="0"/>
      <w:ind w:firstLineChars="200" w:firstLine="420"/>
      <w:jc w:val="both"/>
    </w:pPr>
    <w:rPr>
      <w:rFonts w:asciiTheme="minorHAnsi" w:eastAsiaTheme="minorEastAsia" w:hAnsiTheme="minorHAnsi" w:cstheme="minorBidi"/>
      <w:kern w:val="2"/>
    </w:rPr>
  </w:style>
  <w:style w:type="character" w:customStyle="1" w:styleId="fontstyle01">
    <w:name w:val="fontstyle01"/>
    <w:basedOn w:val="Domylnaczcionkaakapitu"/>
    <w:qFormat/>
    <w:rPr>
      <w:rFonts w:ascii="SimSun" w:eastAsia="SimSun" w:hAnsi="SimSun" w:hint="eastAsia"/>
      <w:color w:val="000000"/>
      <w:sz w:val="24"/>
      <w:szCs w:val="24"/>
    </w:rPr>
  </w:style>
  <w:style w:type="character" w:customStyle="1" w:styleId="fontstyle21">
    <w:name w:val="fontstyle21"/>
    <w:basedOn w:val="Domylnaczcionkaakapitu"/>
    <w:qFormat/>
    <w:rPr>
      <w:rFonts w:ascii="TimesNewRomanPSMT" w:hAnsi="TimesNewRomanPSMT" w:hint="default"/>
      <w:color w:val="000000"/>
      <w:sz w:val="24"/>
      <w:szCs w:val="24"/>
    </w:rPr>
  </w:style>
  <w:style w:type="character" w:customStyle="1" w:styleId="DataZnak">
    <w:name w:val="Data Znak"/>
    <w:basedOn w:val="Domylnaczcionkaakapitu"/>
    <w:link w:val="Data"/>
    <w:uiPriority w:val="99"/>
    <w:semiHidden/>
    <w:qFormat/>
  </w:style>
  <w:style w:type="character" w:customStyle="1" w:styleId="TekstkomentarzaZnak">
    <w:name w:val="Tekst komentarza Znak"/>
    <w:basedOn w:val="Domylnaczcionkaakapitu"/>
    <w:link w:val="Tekstkomentarza"/>
    <w:uiPriority w:val="99"/>
    <w:semiHidden/>
    <w:qFormat/>
  </w:style>
  <w:style w:type="character" w:customStyle="1" w:styleId="TematkomentarzaZnak">
    <w:name w:val="Temat komentarza Znak"/>
    <w:basedOn w:val="TekstkomentarzaZnak"/>
    <w:link w:val="Tematkomentarza"/>
    <w:uiPriority w:val="99"/>
    <w:semiHidden/>
    <w:qFormat/>
    <w:rPr>
      <w:b/>
      <w:bCs/>
    </w:rPr>
  </w:style>
  <w:style w:type="table" w:customStyle="1" w:styleId="Standardowy1">
    <w:name w:val="Standardowy1"/>
    <w:semiHidden/>
    <w:qFormat/>
    <w:pPr>
      <w:spacing w:after="160" w:line="276" w:lineRule="auto"/>
    </w:pPr>
    <w:rPr>
      <w:rFonts w:ascii="Aptos" w:eastAsia="Aptos" w:hAnsi="Aptos" w:cs="Aptos"/>
      <w:kern w:val="2"/>
      <w:sz w:val="24"/>
      <w:szCs w:val="24"/>
    </w:rPr>
    <w:tblPr>
      <w:tblCellMar>
        <w:top w:w="0" w:type="dxa"/>
        <w:left w:w="108" w:type="dxa"/>
        <w:bottom w:w="0" w:type="dxa"/>
        <w:right w:w="108" w:type="dxa"/>
      </w:tblCellMar>
    </w:tblPr>
  </w:style>
  <w:style w:type="table" w:customStyle="1" w:styleId="Tabelasiatki6kolorowaakcent51">
    <w:name w:val="Tabela siatki 6 — kolorowa — akcent 51"/>
    <w:rPr>
      <w:rFonts w:ascii="Aptos" w:eastAsia="Aptos" w:hAnsi="Aptos" w:cs="Aptos"/>
      <w:color w:val="77206D"/>
      <w:kern w:val="2"/>
      <w:sz w:val="24"/>
      <w:szCs w:val="24"/>
    </w:rPr>
    <w:tblPr>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CellMar>
        <w:top w:w="0" w:type="dxa"/>
        <w:left w:w="108" w:type="dxa"/>
        <w:bottom w:w="0" w:type="dxa"/>
        <w:right w:w="108" w:type="dxa"/>
      </w:tblCellMar>
    </w:tblPr>
    <w:tcPr>
      <w:tcBorders>
        <w:top w:val="single" w:sz="4" w:space="0" w:color="D86DCB"/>
        <w:left w:val="single" w:sz="4" w:space="0" w:color="D86DCB"/>
        <w:bottom w:val="single" w:sz="4" w:space="0" w:color="D86DCB"/>
        <w:right w:val="single" w:sz="4" w:space="0" w:color="D86DCB"/>
      </w:tcBorders>
    </w:tc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Standardowy2">
    <w:name w:val="Standardowy2"/>
    <w:semiHidden/>
    <w:qFormat/>
    <w:pPr>
      <w:spacing w:after="160" w:line="276" w:lineRule="auto"/>
    </w:pPr>
    <w:rPr>
      <w:rFonts w:ascii="Aptos" w:eastAsia="Aptos" w:hAnsi="Aptos" w:cs="Aptos"/>
      <w:kern w:val="2"/>
      <w:sz w:val="24"/>
      <w:szCs w:val="24"/>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AEBEE-B75E-4B88-9EEE-9F7283C08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35</Pages>
  <Words>5380</Words>
  <Characters>32471</Characters>
  <Application>Microsoft Office Word</Application>
  <DocSecurity>0</DocSecurity>
  <Lines>1122</Lines>
  <Paragraphs>820</Paragraphs>
  <ScaleCrop>false</ScaleCrop>
  <HeadingPairs>
    <vt:vector size="2" baseType="variant">
      <vt:variant>
        <vt:lpstr>Tytuł</vt:lpstr>
      </vt:variant>
      <vt:variant>
        <vt:i4>1</vt:i4>
      </vt:variant>
    </vt:vector>
  </HeadingPairs>
  <TitlesOfParts>
    <vt:vector size="1" baseType="lpstr">
      <vt:lpstr/>
    </vt:vector>
  </TitlesOfParts>
  <Company>Hartin</Company>
  <LinksUpToDate>false</LinksUpToDate>
  <CharactersWithSpaces>37086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Weronika Oprzędek</dc:creator>
  <cp:lastModifiedBy>Weronika Oprzędek</cp:lastModifiedBy>
  <cp:revision>62</cp:revision>
  <dcterms:created xsi:type="dcterms:W3CDTF">2017-11-28T04:40:00Z</dcterms:created>
  <dcterms:modified xsi:type="dcterms:W3CDTF">2026-04-03T06:00:00Z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eyJoZGlkIjoiMTVhNDkyNTU2ZmFlYWU2Yzk0MzEwMTg5ODg3ZGM2YmIiLCJ1c2VySWQiOiIxNzI3MDExOTYxIn0=</vt:lpwstr>
  </property>
  <property fmtid="{D5CDD505-2E9C-101B-9397-08002B2CF9AE}" pid="3" name="KSOProductBuildVer">
    <vt:lpwstr>1033-12.1.0.21541</vt:lpwstr>
  </property>
  <property fmtid="{D5CDD505-2E9C-101B-9397-08002B2CF9AE}" pid="4" name="ICV">
    <vt:lpwstr>DFD78821B10D4DC89ACA08CE9EC2487A_12</vt:lpwstr>
  </property>
</Properties>
</file>