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4C2" w:rsidRPr="00AD7668" w:rsidRDefault="00653E0B" w:rsidP="00653E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7668">
        <w:rPr>
          <w:rFonts w:ascii="Times New Roman" w:hAnsi="Times New Roman" w:cs="Times New Roman"/>
          <w:sz w:val="24"/>
          <w:szCs w:val="24"/>
        </w:rPr>
        <w:t xml:space="preserve">Welcome to the </w:t>
      </w:r>
      <w:r w:rsidRPr="00AD7668">
        <w:rPr>
          <w:rStyle w:val="Emphasis"/>
          <w:rFonts w:ascii="Times New Roman" w:hAnsi="Times New Roman" w:cs="Times New Roman"/>
          <w:sz w:val="24"/>
          <w:szCs w:val="24"/>
        </w:rPr>
        <w:t>Journal of Bioethical Inquiry</w:t>
      </w:r>
      <w:r w:rsidRPr="00AD7668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r w:rsidRPr="00AD7668">
        <w:rPr>
          <w:rFonts w:ascii="Times New Roman" w:hAnsi="Times New Roman" w:cs="Times New Roman"/>
          <w:sz w:val="24"/>
          <w:szCs w:val="24"/>
        </w:rPr>
        <w:t>(</w:t>
      </w:r>
      <w:r w:rsidRPr="00AD7668">
        <w:rPr>
          <w:rStyle w:val="Emphasis"/>
          <w:rFonts w:ascii="Times New Roman" w:hAnsi="Times New Roman" w:cs="Times New Roman"/>
          <w:sz w:val="24"/>
          <w:szCs w:val="24"/>
        </w:rPr>
        <w:t>JBI</w:t>
      </w:r>
      <w:r w:rsidRPr="00AD7668">
        <w:rPr>
          <w:rFonts w:ascii="Times New Roman" w:hAnsi="Times New Roman" w:cs="Times New Roman"/>
          <w:sz w:val="24"/>
          <w:szCs w:val="24"/>
        </w:rPr>
        <w:t>)</w:t>
      </w:r>
      <w:r w:rsidRPr="00AD7668">
        <w:rPr>
          <w:rFonts w:ascii="Times New Roman" w:hAnsi="Times New Roman" w:cs="Times New Roman"/>
          <w:sz w:val="24"/>
          <w:szCs w:val="24"/>
        </w:rPr>
        <w:t xml:space="preserve">. We thank you for providing the </w:t>
      </w:r>
      <w:r w:rsidRPr="00AD7668">
        <w:rPr>
          <w:rFonts w:ascii="Times New Roman" w:hAnsi="Times New Roman" w:cs="Times New Roman"/>
          <w:i/>
          <w:sz w:val="24"/>
          <w:szCs w:val="24"/>
        </w:rPr>
        <w:t>JBI</w:t>
      </w:r>
      <w:r w:rsidRPr="00AD7668">
        <w:rPr>
          <w:rFonts w:ascii="Times New Roman" w:hAnsi="Times New Roman" w:cs="Times New Roman"/>
          <w:sz w:val="24"/>
          <w:szCs w:val="24"/>
        </w:rPr>
        <w:t xml:space="preserve"> with the opportunity to consider your paper.</w:t>
      </w:r>
    </w:p>
    <w:p w:rsidR="00653E0B" w:rsidRPr="00AD7668" w:rsidRDefault="00653E0B" w:rsidP="00653E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3E0B" w:rsidRPr="00653E0B" w:rsidRDefault="00653E0B" w:rsidP="00653E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E0B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AD766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D7668">
        <w:rPr>
          <w:rFonts w:ascii="Times New Roman" w:eastAsia="Times New Roman" w:hAnsi="Times New Roman" w:cs="Times New Roman"/>
          <w:i/>
          <w:iCs/>
          <w:sz w:val="24"/>
          <w:szCs w:val="24"/>
        </w:rPr>
        <w:t>JBI</w:t>
      </w:r>
      <w:r w:rsidRPr="00AD766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53E0B">
        <w:rPr>
          <w:rFonts w:ascii="Times New Roman" w:eastAsia="Times New Roman" w:hAnsi="Times New Roman" w:cs="Times New Roman"/>
          <w:sz w:val="24"/>
          <w:szCs w:val="24"/>
        </w:rPr>
        <w:t>seeks to create a multidisciplinary forum for:</w:t>
      </w:r>
    </w:p>
    <w:p w:rsidR="00653E0B" w:rsidRPr="00653E0B" w:rsidRDefault="00653E0B" w:rsidP="00653E0B">
      <w:pPr>
        <w:numPr>
          <w:ilvl w:val="0"/>
          <w:numId w:val="1"/>
        </w:numPr>
        <w:shd w:val="clear" w:color="auto" w:fill="FFFFFF"/>
        <w:spacing w:after="0" w:line="240" w:lineRule="auto"/>
        <w:ind w:left="672"/>
        <w:rPr>
          <w:rFonts w:ascii="Times New Roman" w:eastAsia="Times New Roman" w:hAnsi="Times New Roman" w:cs="Times New Roman"/>
          <w:sz w:val="24"/>
          <w:szCs w:val="24"/>
        </w:rPr>
      </w:pPr>
      <w:r w:rsidRPr="00653E0B">
        <w:rPr>
          <w:rFonts w:ascii="Times New Roman" w:eastAsia="Times New Roman" w:hAnsi="Times New Roman" w:cs="Times New Roman"/>
          <w:sz w:val="24"/>
          <w:szCs w:val="24"/>
        </w:rPr>
        <w:t>Generating reflective debate and analysis</w:t>
      </w:r>
      <w:r w:rsidRPr="00AD7668">
        <w:rPr>
          <w:rFonts w:ascii="Times New Roman" w:eastAsia="Times New Roman" w:hAnsi="Times New Roman" w:cs="Times New Roman"/>
          <w:sz w:val="24"/>
          <w:szCs w:val="24"/>
        </w:rPr>
        <w:t xml:space="preserve"> about new (and longstanding) bioethical issues</w:t>
      </w:r>
      <w:r w:rsidRPr="00653E0B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53E0B" w:rsidRPr="00653E0B" w:rsidRDefault="00653E0B" w:rsidP="00653E0B">
      <w:pPr>
        <w:numPr>
          <w:ilvl w:val="0"/>
          <w:numId w:val="1"/>
        </w:numPr>
        <w:shd w:val="clear" w:color="auto" w:fill="FFFFFF"/>
        <w:spacing w:after="0" w:line="240" w:lineRule="auto"/>
        <w:ind w:left="672"/>
        <w:rPr>
          <w:rFonts w:ascii="Times New Roman" w:eastAsia="Times New Roman" w:hAnsi="Times New Roman" w:cs="Times New Roman"/>
          <w:sz w:val="24"/>
          <w:szCs w:val="24"/>
        </w:rPr>
      </w:pPr>
      <w:r w:rsidRPr="00653E0B">
        <w:rPr>
          <w:rFonts w:ascii="Times New Roman" w:eastAsia="Times New Roman" w:hAnsi="Times New Roman" w:cs="Times New Roman"/>
          <w:sz w:val="24"/>
          <w:szCs w:val="24"/>
        </w:rPr>
        <w:t>Encouraging differences of thought and novel approaches;</w:t>
      </w:r>
    </w:p>
    <w:p w:rsidR="00653E0B" w:rsidRPr="00653E0B" w:rsidRDefault="00653E0B" w:rsidP="00653E0B">
      <w:pPr>
        <w:numPr>
          <w:ilvl w:val="0"/>
          <w:numId w:val="1"/>
        </w:numPr>
        <w:shd w:val="clear" w:color="auto" w:fill="FFFFFF"/>
        <w:spacing w:after="0" w:line="240" w:lineRule="auto"/>
        <w:ind w:left="672"/>
        <w:rPr>
          <w:rFonts w:ascii="Times New Roman" w:eastAsia="Times New Roman" w:hAnsi="Times New Roman" w:cs="Times New Roman"/>
          <w:sz w:val="24"/>
          <w:szCs w:val="24"/>
        </w:rPr>
      </w:pPr>
      <w:r w:rsidRPr="00653E0B">
        <w:rPr>
          <w:rFonts w:ascii="Times New Roman" w:eastAsia="Times New Roman" w:hAnsi="Times New Roman" w:cs="Times New Roman"/>
          <w:sz w:val="24"/>
          <w:szCs w:val="24"/>
        </w:rPr>
        <w:t>Developing collaborations and research networks; and</w:t>
      </w:r>
    </w:p>
    <w:p w:rsidR="00653E0B" w:rsidRPr="00653E0B" w:rsidRDefault="00653E0B" w:rsidP="00653E0B">
      <w:pPr>
        <w:numPr>
          <w:ilvl w:val="0"/>
          <w:numId w:val="1"/>
        </w:numPr>
        <w:shd w:val="clear" w:color="auto" w:fill="FFFFFF"/>
        <w:spacing w:after="0" w:line="240" w:lineRule="auto"/>
        <w:ind w:left="672"/>
        <w:rPr>
          <w:rFonts w:ascii="Times New Roman" w:eastAsia="Times New Roman" w:hAnsi="Times New Roman" w:cs="Times New Roman"/>
          <w:sz w:val="24"/>
          <w:szCs w:val="24"/>
        </w:rPr>
      </w:pPr>
      <w:r w:rsidRPr="00653E0B">
        <w:rPr>
          <w:rFonts w:ascii="Times New Roman" w:eastAsia="Times New Roman" w:hAnsi="Times New Roman" w:cs="Times New Roman"/>
          <w:sz w:val="24"/>
          <w:szCs w:val="24"/>
        </w:rPr>
        <w:t>Connecting diverse voices in a global conversation</w:t>
      </w:r>
      <w:r w:rsidRPr="00AD766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53E0B">
        <w:rPr>
          <w:rFonts w:ascii="Times New Roman" w:eastAsia="Times New Roman" w:hAnsi="Times New Roman" w:cs="Times New Roman"/>
          <w:sz w:val="24"/>
          <w:szCs w:val="24"/>
          <w:lang w:val="en-AU"/>
        </w:rPr>
        <w:t>to promote greater understanding across disciplinary, ideological, and geographical borders</w:t>
      </w:r>
      <w:r w:rsidRPr="00653E0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53E0B" w:rsidRPr="00AD7668" w:rsidRDefault="00653E0B" w:rsidP="00653E0B">
      <w:pPr>
        <w:pStyle w:val="NormalWeb"/>
        <w:shd w:val="clear" w:color="auto" w:fill="FFFFFF"/>
        <w:spacing w:before="0" w:beforeAutospacing="0" w:after="0" w:afterAutospacing="0"/>
      </w:pPr>
    </w:p>
    <w:p w:rsidR="00653E0B" w:rsidRPr="00AD7668" w:rsidRDefault="00653E0B" w:rsidP="00653E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D7668">
        <w:rPr>
          <w:rFonts w:ascii="Times New Roman" w:hAnsi="Times New Roman" w:cs="Times New Roman"/>
          <w:b/>
          <w:sz w:val="24"/>
          <w:szCs w:val="24"/>
        </w:rPr>
        <w:t>Scope</w:t>
      </w:r>
    </w:p>
    <w:p w:rsidR="00653E0B" w:rsidRPr="00AD7668" w:rsidRDefault="00653E0B" w:rsidP="00653E0B">
      <w:pPr>
        <w:pStyle w:val="NormalWeb"/>
        <w:shd w:val="clear" w:color="auto" w:fill="FFFFFF"/>
        <w:spacing w:before="0" w:beforeAutospacing="0" w:after="0" w:afterAutospacing="0"/>
      </w:pPr>
    </w:p>
    <w:p w:rsidR="00653E0B" w:rsidRPr="00AD7668" w:rsidRDefault="00653E0B" w:rsidP="00653E0B">
      <w:pPr>
        <w:pStyle w:val="NormalWeb"/>
        <w:shd w:val="clear" w:color="auto" w:fill="FFFFFF"/>
        <w:spacing w:before="0" w:beforeAutospacing="0" w:after="0" w:afterAutospacing="0"/>
      </w:pPr>
      <w:r w:rsidRPr="00AD7668">
        <w:t>The</w:t>
      </w:r>
      <w:r w:rsidRPr="00AD7668">
        <w:rPr>
          <w:rStyle w:val="apple-converted-space"/>
        </w:rPr>
        <w:t xml:space="preserve"> </w:t>
      </w:r>
      <w:r w:rsidRPr="00AD7668">
        <w:rPr>
          <w:rStyle w:val="Emphasis"/>
        </w:rPr>
        <w:t>Journal of Bioethical Inquiry</w:t>
      </w:r>
      <w:r w:rsidRPr="00AD7668">
        <w:rPr>
          <w:rStyle w:val="apple-converted-space"/>
        </w:rPr>
        <w:t xml:space="preserve"> </w:t>
      </w:r>
      <w:r w:rsidRPr="00AD7668">
        <w:t>(</w:t>
      </w:r>
      <w:r w:rsidRPr="00AD7668">
        <w:rPr>
          <w:rStyle w:val="Emphasis"/>
        </w:rPr>
        <w:t>JBI</w:t>
      </w:r>
      <w:r w:rsidRPr="00AD7668">
        <w:t xml:space="preserve">) publishes both reports of empirical research (using qualitative and/or quantitative methodologies) and articles that increase the theoretical understanding of medicine and healthcare, the health professions, and the biological sciences. </w:t>
      </w:r>
    </w:p>
    <w:p w:rsidR="00653E0B" w:rsidRPr="00AD7668" w:rsidRDefault="00653E0B" w:rsidP="00653E0B">
      <w:pPr>
        <w:pStyle w:val="NormalWeb"/>
        <w:shd w:val="clear" w:color="auto" w:fill="FFFFFF"/>
        <w:spacing w:before="0" w:beforeAutospacing="0" w:after="0" w:afterAutospacing="0"/>
      </w:pPr>
    </w:p>
    <w:p w:rsidR="00653E0B" w:rsidRPr="00AD7668" w:rsidRDefault="00653E0B" w:rsidP="00653E0B">
      <w:pPr>
        <w:pStyle w:val="NormalWeb"/>
        <w:shd w:val="clear" w:color="auto" w:fill="FFFFFF"/>
        <w:spacing w:before="0" w:beforeAutospacing="0" w:after="0" w:afterAutospacing="0"/>
      </w:pPr>
      <w:r w:rsidRPr="00AD7668">
        <w:t>The</w:t>
      </w:r>
      <w:r w:rsidRPr="00AD7668">
        <w:rPr>
          <w:rStyle w:val="apple-converted-space"/>
        </w:rPr>
        <w:t xml:space="preserve"> </w:t>
      </w:r>
      <w:r w:rsidRPr="00AD7668">
        <w:rPr>
          <w:rStyle w:val="Emphasis"/>
        </w:rPr>
        <w:t>JBI</w:t>
      </w:r>
      <w:r w:rsidRPr="00AD7668">
        <w:rPr>
          <w:rStyle w:val="apple-converted-space"/>
        </w:rPr>
        <w:t xml:space="preserve"> </w:t>
      </w:r>
      <w:r w:rsidRPr="00AD7668">
        <w:t>is also open to critical reflections on medicine and conventional bioethics; the nature of health, illness, and disability; the sources of ethics; the nature of ethical communities; possible implications of new developments in science and technology for social and cultural life and human identity; and the impact</w:t>
      </w:r>
      <w:r w:rsidRPr="00AD7668">
        <w:t xml:space="preserve"> </w:t>
      </w:r>
      <w:r w:rsidRPr="00AD7668">
        <w:t>of social policies and current world events on health, welfare, and systems of power.</w:t>
      </w:r>
    </w:p>
    <w:p w:rsidR="00653E0B" w:rsidRPr="00AD7668" w:rsidRDefault="00653E0B" w:rsidP="00653E0B">
      <w:pPr>
        <w:pStyle w:val="NormalWeb"/>
        <w:shd w:val="clear" w:color="auto" w:fill="FFFFFF"/>
        <w:spacing w:before="0" w:beforeAutospacing="0" w:after="0" w:afterAutospacing="0"/>
      </w:pPr>
    </w:p>
    <w:p w:rsidR="00653E0B" w:rsidRPr="00AD7668" w:rsidRDefault="00653E0B" w:rsidP="00653E0B">
      <w:pPr>
        <w:pStyle w:val="NormalWeb"/>
        <w:shd w:val="clear" w:color="auto" w:fill="FFFFFF"/>
        <w:spacing w:before="0" w:beforeAutospacing="0" w:after="0" w:afterAutospacing="0"/>
      </w:pPr>
      <w:r w:rsidRPr="00AD7668">
        <w:t>We welcome contributions from authors working in or across disciplines as well as perspectives that are less commonly published in existing journals in the field.</w:t>
      </w:r>
      <w:r w:rsidRPr="00AD7668">
        <w:t xml:space="preserve"> </w:t>
      </w:r>
      <w:r w:rsidRPr="00AD7668">
        <w:t xml:space="preserve">Contributions </w:t>
      </w:r>
      <w:r w:rsidRPr="00AD7668">
        <w:t xml:space="preserve">from and/or </w:t>
      </w:r>
      <w:r w:rsidRPr="00AD7668">
        <w:t>discussing bioethical issues in different geo</w:t>
      </w:r>
      <w:r w:rsidRPr="00AD7668">
        <w:t xml:space="preserve">graphical and cultural settings are </w:t>
      </w:r>
      <w:r w:rsidRPr="00AD7668">
        <w:t>strongly</w:t>
      </w:r>
      <w:r w:rsidRPr="00AD7668">
        <w:t xml:space="preserve"> </w:t>
      </w:r>
      <w:r w:rsidRPr="00AD7668">
        <w:t>encouraged.</w:t>
      </w:r>
    </w:p>
    <w:p w:rsidR="00653E0B" w:rsidRPr="00AD7668" w:rsidRDefault="00653E0B" w:rsidP="00653E0B">
      <w:pPr>
        <w:pStyle w:val="NormalWeb"/>
        <w:shd w:val="clear" w:color="auto" w:fill="FFFFFF"/>
        <w:spacing w:before="0" w:beforeAutospacing="0" w:after="0" w:afterAutospacing="0"/>
      </w:pPr>
    </w:p>
    <w:p w:rsidR="00653E0B" w:rsidRPr="00AD7668" w:rsidRDefault="00653E0B" w:rsidP="00653E0B">
      <w:pPr>
        <w:pStyle w:val="NormalWeb"/>
        <w:shd w:val="clear" w:color="auto" w:fill="FFFFFF"/>
        <w:spacing w:before="0" w:beforeAutospacing="0" w:after="0" w:afterAutospacing="0"/>
      </w:pPr>
      <w:r w:rsidRPr="00AD7668">
        <w:t>We encourage authors to write in a style that is accessible to readers from disciplines other than their own. </w:t>
      </w:r>
    </w:p>
    <w:p w:rsidR="00653E0B" w:rsidRPr="00AD7668" w:rsidRDefault="00653E0B" w:rsidP="00653E0B">
      <w:pPr>
        <w:pStyle w:val="NormalWeb"/>
        <w:shd w:val="clear" w:color="auto" w:fill="FFFFFF"/>
        <w:spacing w:before="0" w:beforeAutospacing="0" w:after="0" w:afterAutospacing="0"/>
      </w:pPr>
    </w:p>
    <w:p w:rsidR="00653E0B" w:rsidRPr="00AD7668" w:rsidRDefault="00653E0B" w:rsidP="00653E0B">
      <w:pPr>
        <w:pStyle w:val="Heading3"/>
        <w:shd w:val="clear" w:color="auto" w:fill="FFFFFF"/>
        <w:spacing w:before="0" w:beforeAutospacing="0" w:after="0" w:afterAutospacing="0"/>
        <w:rPr>
          <w:bCs w:val="0"/>
          <w:sz w:val="24"/>
          <w:szCs w:val="24"/>
        </w:rPr>
      </w:pPr>
      <w:r w:rsidRPr="00AD7668">
        <w:rPr>
          <w:bCs w:val="0"/>
          <w:sz w:val="24"/>
          <w:szCs w:val="24"/>
        </w:rPr>
        <w:t>Types of Manuscripts</w:t>
      </w:r>
    </w:p>
    <w:p w:rsidR="00AD7668" w:rsidRPr="00AD7668" w:rsidRDefault="00AD7668" w:rsidP="00653E0B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sz w:val="24"/>
          <w:szCs w:val="24"/>
        </w:rPr>
      </w:pPr>
    </w:p>
    <w:p w:rsidR="00653E0B" w:rsidRPr="00AD7668" w:rsidRDefault="00653E0B" w:rsidP="00AD7668">
      <w:pPr>
        <w:numPr>
          <w:ilvl w:val="0"/>
          <w:numId w:val="3"/>
        </w:numPr>
        <w:shd w:val="clear" w:color="auto" w:fill="FFFFFF"/>
        <w:spacing w:after="0" w:line="240" w:lineRule="auto"/>
        <w:ind w:left="672"/>
        <w:rPr>
          <w:rFonts w:ascii="Times New Roman" w:hAnsi="Times New Roman" w:cs="Times New Roman"/>
          <w:sz w:val="24"/>
          <w:szCs w:val="24"/>
        </w:rPr>
      </w:pPr>
      <w:r w:rsidRPr="00AD7668">
        <w:rPr>
          <w:rStyle w:val="Strong"/>
          <w:rFonts w:ascii="Times New Roman" w:hAnsi="Times New Roman" w:cs="Times New Roman"/>
          <w:b w:val="0"/>
          <w:sz w:val="24"/>
          <w:szCs w:val="24"/>
        </w:rPr>
        <w:t>Original Research</w:t>
      </w:r>
      <w:r w:rsidR="00AD7668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or Meta-Analysis</w:t>
      </w:r>
      <w:r w:rsidR="00AD7668">
        <w:rPr>
          <w:rFonts w:ascii="Times New Roman" w:hAnsi="Times New Roman" w:cs="Times New Roman"/>
          <w:sz w:val="24"/>
          <w:szCs w:val="24"/>
        </w:rPr>
        <w:t xml:space="preserve"> (7000–8</w:t>
      </w:r>
      <w:r w:rsidRPr="00AD7668">
        <w:rPr>
          <w:rFonts w:ascii="Times New Roman" w:hAnsi="Times New Roman" w:cs="Times New Roman"/>
          <w:sz w:val="24"/>
          <w:szCs w:val="24"/>
        </w:rPr>
        <w:t>000 words</w:t>
      </w:r>
      <w:r w:rsidR="00AD7668">
        <w:rPr>
          <w:rFonts w:ascii="Times New Roman" w:hAnsi="Times New Roman" w:cs="Times New Roman"/>
          <w:sz w:val="24"/>
          <w:szCs w:val="24"/>
        </w:rPr>
        <w:t>)</w:t>
      </w:r>
    </w:p>
    <w:p w:rsidR="00AD7668" w:rsidRPr="00AD7668" w:rsidRDefault="00AD7668" w:rsidP="00AD7668">
      <w:pPr>
        <w:numPr>
          <w:ilvl w:val="0"/>
          <w:numId w:val="3"/>
        </w:numPr>
        <w:shd w:val="clear" w:color="auto" w:fill="FFFFFF"/>
        <w:spacing w:after="0" w:line="240" w:lineRule="auto"/>
        <w:ind w:left="672"/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Theoretical or Review Article</w:t>
      </w:r>
      <w:r>
        <w:rPr>
          <w:rFonts w:ascii="Times New Roman" w:hAnsi="Times New Roman" w:cs="Times New Roman"/>
          <w:sz w:val="24"/>
          <w:szCs w:val="24"/>
        </w:rPr>
        <w:t xml:space="preserve"> (5</w:t>
      </w:r>
      <w:r w:rsidR="00653E0B" w:rsidRPr="00AD7668">
        <w:rPr>
          <w:rFonts w:ascii="Times New Roman" w:hAnsi="Times New Roman" w:cs="Times New Roman"/>
          <w:sz w:val="24"/>
          <w:szCs w:val="24"/>
        </w:rPr>
        <w:t>000 words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D7668" w:rsidRPr="00AD7668" w:rsidRDefault="00AD7668" w:rsidP="00AD766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7668">
        <w:rPr>
          <w:rFonts w:ascii="Times New Roman" w:hAnsi="Times New Roman" w:cs="Times New Roman"/>
          <w:sz w:val="24"/>
          <w:szCs w:val="24"/>
        </w:rPr>
        <w:t>Case Study or Applied Report</w:t>
      </w:r>
      <w:r>
        <w:rPr>
          <w:rFonts w:ascii="Times New Roman" w:hAnsi="Times New Roman" w:cs="Times New Roman"/>
          <w:sz w:val="24"/>
          <w:szCs w:val="24"/>
        </w:rPr>
        <w:t xml:space="preserve"> (3000 words)</w:t>
      </w:r>
    </w:p>
    <w:p w:rsidR="00AD7668" w:rsidRPr="00AD7668" w:rsidRDefault="00AD7668" w:rsidP="00AD766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7668">
        <w:rPr>
          <w:rFonts w:ascii="Times New Roman" w:hAnsi="Times New Roman" w:cs="Times New Roman"/>
          <w:sz w:val="24"/>
          <w:szCs w:val="24"/>
        </w:rPr>
        <w:t>Response to an Article or Case</w:t>
      </w:r>
      <w:r>
        <w:rPr>
          <w:rFonts w:ascii="Times New Roman" w:hAnsi="Times New Roman" w:cs="Times New Roman"/>
          <w:sz w:val="24"/>
          <w:szCs w:val="24"/>
        </w:rPr>
        <w:t xml:space="preserve"> (1</w:t>
      </w:r>
      <w:r w:rsidRPr="00AD7668">
        <w:rPr>
          <w:rFonts w:ascii="Times New Roman" w:hAnsi="Times New Roman" w:cs="Times New Roman"/>
          <w:sz w:val="24"/>
          <w:szCs w:val="24"/>
        </w:rPr>
        <w:t>500 words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D7668" w:rsidRPr="00AD7668" w:rsidRDefault="00AD7668" w:rsidP="00AD766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7668">
        <w:rPr>
          <w:rFonts w:ascii="Times New Roman" w:hAnsi="Times New Roman" w:cs="Times New Roman"/>
          <w:sz w:val="24"/>
          <w:szCs w:val="24"/>
        </w:rPr>
        <w:t>Recent Developments</w:t>
      </w:r>
      <w:r>
        <w:rPr>
          <w:rFonts w:ascii="Times New Roman" w:hAnsi="Times New Roman" w:cs="Times New Roman"/>
          <w:sz w:val="24"/>
          <w:szCs w:val="24"/>
        </w:rPr>
        <w:t xml:space="preserve"> (3000 words)</w:t>
      </w:r>
    </w:p>
    <w:p w:rsidR="00AD7668" w:rsidRPr="00AD7668" w:rsidRDefault="00AD7668" w:rsidP="00AD766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7668">
        <w:rPr>
          <w:rFonts w:ascii="Times New Roman" w:hAnsi="Times New Roman" w:cs="Times New Roman"/>
          <w:sz w:val="24"/>
          <w:szCs w:val="24"/>
        </w:rPr>
        <w:t>Critical Perspectives</w:t>
      </w:r>
      <w:r>
        <w:rPr>
          <w:rFonts w:ascii="Times New Roman" w:hAnsi="Times New Roman" w:cs="Times New Roman"/>
          <w:sz w:val="24"/>
          <w:szCs w:val="24"/>
        </w:rPr>
        <w:t xml:space="preserve"> (3</w:t>
      </w:r>
      <w:r w:rsidRPr="00AD7668">
        <w:rPr>
          <w:rFonts w:ascii="Times New Roman" w:hAnsi="Times New Roman" w:cs="Times New Roman"/>
          <w:sz w:val="24"/>
          <w:szCs w:val="24"/>
        </w:rPr>
        <w:t>000 words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D7668" w:rsidRPr="00AD7668" w:rsidRDefault="00AD7668" w:rsidP="00AD766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7668">
        <w:rPr>
          <w:rFonts w:ascii="Times New Roman" w:hAnsi="Times New Roman" w:cs="Times New Roman"/>
          <w:sz w:val="24"/>
          <w:szCs w:val="24"/>
        </w:rPr>
        <w:t>Editorial or Opinion</w:t>
      </w:r>
      <w:r>
        <w:rPr>
          <w:rFonts w:ascii="Times New Roman" w:hAnsi="Times New Roman" w:cs="Times New Roman"/>
          <w:sz w:val="24"/>
          <w:szCs w:val="24"/>
        </w:rPr>
        <w:t xml:space="preserve"> (1</w:t>
      </w:r>
      <w:r w:rsidRPr="00AD7668">
        <w:rPr>
          <w:rFonts w:ascii="Times New Roman" w:hAnsi="Times New Roman" w:cs="Times New Roman"/>
          <w:sz w:val="24"/>
          <w:szCs w:val="24"/>
        </w:rPr>
        <w:t>500 words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D7668" w:rsidRPr="00AD7668" w:rsidRDefault="00AD7668" w:rsidP="00AD766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7668">
        <w:rPr>
          <w:rFonts w:ascii="Times New Roman" w:hAnsi="Times New Roman" w:cs="Times New Roman"/>
          <w:sz w:val="24"/>
          <w:szCs w:val="24"/>
        </w:rPr>
        <w:t>Letter to the Editor</w:t>
      </w:r>
      <w:r>
        <w:rPr>
          <w:rFonts w:ascii="Times New Roman" w:hAnsi="Times New Roman" w:cs="Times New Roman"/>
          <w:sz w:val="24"/>
          <w:szCs w:val="24"/>
        </w:rPr>
        <w:t xml:space="preserve"> (1000 words)</w:t>
      </w:r>
    </w:p>
    <w:p w:rsidR="00AD7668" w:rsidRPr="00AD7668" w:rsidRDefault="00AD7668" w:rsidP="00AD766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7668">
        <w:rPr>
          <w:rFonts w:ascii="Times New Roman" w:hAnsi="Times New Roman" w:cs="Times New Roman"/>
          <w:sz w:val="24"/>
          <w:szCs w:val="24"/>
        </w:rPr>
        <w:t>Book, Film, or Art Review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</w:t>
      </w:r>
      <w:r w:rsidRPr="00AD7668">
        <w:rPr>
          <w:rFonts w:ascii="Times New Roman" w:hAnsi="Times New Roman" w:cs="Times New Roman"/>
          <w:sz w:val="24"/>
          <w:szCs w:val="24"/>
        </w:rPr>
        <w:t>500 words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D7668" w:rsidRPr="00AD7668" w:rsidRDefault="00AD7668" w:rsidP="00653E0B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sz w:val="24"/>
          <w:szCs w:val="24"/>
        </w:rPr>
      </w:pPr>
    </w:p>
    <w:p w:rsidR="00653E0B" w:rsidRPr="00AD7668" w:rsidRDefault="00653E0B" w:rsidP="00653E0B">
      <w:pPr>
        <w:pStyle w:val="Heading3"/>
        <w:shd w:val="clear" w:color="auto" w:fill="FFFFFF"/>
        <w:spacing w:before="0" w:beforeAutospacing="0" w:after="0" w:afterAutospacing="0"/>
        <w:rPr>
          <w:bCs w:val="0"/>
          <w:sz w:val="24"/>
          <w:szCs w:val="24"/>
        </w:rPr>
      </w:pPr>
      <w:r w:rsidRPr="00AD7668">
        <w:rPr>
          <w:bCs w:val="0"/>
          <w:sz w:val="24"/>
          <w:szCs w:val="24"/>
        </w:rPr>
        <w:t>Consideration</w:t>
      </w:r>
    </w:p>
    <w:p w:rsidR="00AD7668" w:rsidRPr="00AD7668" w:rsidRDefault="00AD7668" w:rsidP="00653E0B">
      <w:pPr>
        <w:pStyle w:val="NormalWeb"/>
        <w:shd w:val="clear" w:color="auto" w:fill="FFFFFF"/>
        <w:spacing w:before="0" w:beforeAutospacing="0" w:after="0" w:afterAutospacing="0"/>
      </w:pPr>
    </w:p>
    <w:p w:rsidR="00653E0B" w:rsidRPr="00AD7668" w:rsidRDefault="00653E0B" w:rsidP="00653E0B">
      <w:pPr>
        <w:pStyle w:val="NormalWeb"/>
        <w:shd w:val="clear" w:color="auto" w:fill="FFFFFF"/>
        <w:spacing w:before="0" w:beforeAutospacing="0" w:after="0" w:afterAutospacing="0"/>
      </w:pPr>
      <w:r w:rsidRPr="00AD7668">
        <w:t>Manuscripts submitted to the</w:t>
      </w:r>
      <w:r w:rsidRPr="00AD7668">
        <w:rPr>
          <w:rStyle w:val="apple-converted-space"/>
        </w:rPr>
        <w:t> </w:t>
      </w:r>
      <w:r w:rsidRPr="00AD7668">
        <w:rPr>
          <w:rStyle w:val="Emphasis"/>
        </w:rPr>
        <w:t>Journal of Bioethical Inquiry</w:t>
      </w:r>
      <w:r w:rsidRPr="00AD7668">
        <w:rPr>
          <w:rStyle w:val="apple-converted-space"/>
        </w:rPr>
        <w:t> </w:t>
      </w:r>
      <w:r w:rsidRPr="00AD7668">
        <w:t>must be offered exclusively to the journal. Submission of a manuscript implies that the work described:</w:t>
      </w:r>
    </w:p>
    <w:p w:rsidR="00653E0B" w:rsidRPr="00AD7668" w:rsidRDefault="00653E0B" w:rsidP="00653E0B">
      <w:pPr>
        <w:numPr>
          <w:ilvl w:val="0"/>
          <w:numId w:val="4"/>
        </w:numPr>
        <w:shd w:val="clear" w:color="auto" w:fill="FFFFFF"/>
        <w:spacing w:after="0" w:line="240" w:lineRule="auto"/>
        <w:ind w:left="672"/>
        <w:rPr>
          <w:rFonts w:ascii="Times New Roman" w:hAnsi="Times New Roman" w:cs="Times New Roman"/>
          <w:sz w:val="24"/>
          <w:szCs w:val="24"/>
        </w:rPr>
      </w:pPr>
      <w:r w:rsidRPr="00AD7668">
        <w:rPr>
          <w:rFonts w:ascii="Times New Roman" w:hAnsi="Times New Roman" w:cs="Times New Roman"/>
          <w:sz w:val="24"/>
          <w:szCs w:val="24"/>
        </w:rPr>
        <w:lastRenderedPageBreak/>
        <w:t>Has not been published before;</w:t>
      </w:r>
    </w:p>
    <w:p w:rsidR="00653E0B" w:rsidRPr="00AD7668" w:rsidRDefault="00653E0B" w:rsidP="00653E0B">
      <w:pPr>
        <w:numPr>
          <w:ilvl w:val="0"/>
          <w:numId w:val="4"/>
        </w:numPr>
        <w:shd w:val="clear" w:color="auto" w:fill="FFFFFF"/>
        <w:spacing w:after="0" w:line="240" w:lineRule="auto"/>
        <w:ind w:left="672"/>
        <w:rPr>
          <w:rFonts w:ascii="Times New Roman" w:hAnsi="Times New Roman" w:cs="Times New Roman"/>
          <w:sz w:val="24"/>
          <w:szCs w:val="24"/>
        </w:rPr>
      </w:pPr>
      <w:r w:rsidRPr="00AD7668">
        <w:rPr>
          <w:rFonts w:ascii="Times New Roman" w:hAnsi="Times New Roman" w:cs="Times New Roman"/>
          <w:sz w:val="24"/>
          <w:szCs w:val="24"/>
        </w:rPr>
        <w:t>Is not under consideration for publication anywhere else; and</w:t>
      </w:r>
    </w:p>
    <w:p w:rsidR="00653E0B" w:rsidRPr="00AD7668" w:rsidRDefault="00653E0B" w:rsidP="00653E0B">
      <w:pPr>
        <w:numPr>
          <w:ilvl w:val="0"/>
          <w:numId w:val="4"/>
        </w:numPr>
        <w:shd w:val="clear" w:color="auto" w:fill="FFFFFF"/>
        <w:spacing w:after="0" w:line="240" w:lineRule="auto"/>
        <w:ind w:left="672"/>
        <w:rPr>
          <w:rFonts w:ascii="Times New Roman" w:hAnsi="Times New Roman" w:cs="Times New Roman"/>
          <w:sz w:val="24"/>
          <w:szCs w:val="24"/>
        </w:rPr>
      </w:pPr>
      <w:r w:rsidRPr="00AD7668">
        <w:rPr>
          <w:rFonts w:ascii="Times New Roman" w:hAnsi="Times New Roman" w:cs="Times New Roman"/>
          <w:sz w:val="24"/>
          <w:szCs w:val="24"/>
        </w:rPr>
        <w:t>Its publication has been approved by all co-authors, if any, as well as by the responsible authorities—tacitly or explicitly—at the institute where the work has been carried out.</w:t>
      </w:r>
    </w:p>
    <w:p w:rsidR="00AD7668" w:rsidRPr="00AD7668" w:rsidRDefault="00AD7668" w:rsidP="00653E0B">
      <w:pPr>
        <w:pStyle w:val="NormalWeb"/>
        <w:shd w:val="clear" w:color="auto" w:fill="FFFFFF"/>
        <w:spacing w:before="0" w:beforeAutospacing="0" w:after="0" w:afterAutospacing="0"/>
      </w:pPr>
    </w:p>
    <w:p w:rsidR="00653E0B" w:rsidRPr="00AD7668" w:rsidRDefault="00653E0B" w:rsidP="00653E0B">
      <w:pPr>
        <w:pStyle w:val="NormalWeb"/>
        <w:shd w:val="clear" w:color="auto" w:fill="FFFFFF"/>
        <w:spacing w:before="0" w:beforeAutospacing="0" w:after="0" w:afterAutospacing="0"/>
      </w:pPr>
      <w:r w:rsidRPr="00AD7668">
        <w:t xml:space="preserve">The publisher </w:t>
      </w:r>
      <w:r w:rsidR="00AD7668" w:rsidRPr="00AD7668">
        <w:t xml:space="preserve">and journal </w:t>
      </w:r>
      <w:r w:rsidRPr="00AD7668">
        <w:t>will not be held legally responsible should there be any claims for compensation.</w:t>
      </w:r>
    </w:p>
    <w:p w:rsidR="00AD7668" w:rsidRPr="00AD7668" w:rsidRDefault="00AD7668" w:rsidP="00653E0B">
      <w:pPr>
        <w:pStyle w:val="NormalWeb"/>
        <w:shd w:val="clear" w:color="auto" w:fill="FFFFFF"/>
        <w:spacing w:before="0" w:beforeAutospacing="0" w:after="0" w:afterAutospacing="0"/>
      </w:pPr>
    </w:p>
    <w:p w:rsidR="00AD7668" w:rsidRDefault="00653E0B" w:rsidP="007F6154">
      <w:pPr>
        <w:pStyle w:val="NormalWeb"/>
        <w:shd w:val="clear" w:color="auto" w:fill="FFFFFF"/>
        <w:spacing w:before="0" w:beforeAutospacing="0" w:after="0" w:afterAutospacing="0"/>
      </w:pPr>
      <w:r w:rsidRPr="00AD7668">
        <w:t>If a submitted article overlaps considerably with previously published articles or articles concurrently submitted elsewhere, copies of these should be included with the submitted manuscript.</w:t>
      </w:r>
    </w:p>
    <w:p w:rsidR="003B02F3" w:rsidRDefault="003B02F3" w:rsidP="003B02F3">
      <w:pPr>
        <w:pStyle w:val="NormalWeb"/>
        <w:shd w:val="clear" w:color="auto" w:fill="FFFFFF"/>
        <w:spacing w:before="0" w:beforeAutospacing="0" w:after="0" w:afterAutospacing="0"/>
      </w:pPr>
    </w:p>
    <w:p w:rsidR="003B02F3" w:rsidRPr="003B02F3" w:rsidRDefault="003B02F3" w:rsidP="003B02F3">
      <w:pPr>
        <w:pStyle w:val="NormalWeb"/>
        <w:shd w:val="clear" w:color="auto" w:fill="FFFFFF"/>
        <w:spacing w:before="0" w:beforeAutospacing="0" w:after="0" w:afterAutospacing="0"/>
        <w:rPr>
          <w:b/>
        </w:rPr>
      </w:pPr>
      <w:r w:rsidRPr="003B02F3">
        <w:rPr>
          <w:b/>
        </w:rPr>
        <w:t>Instructions for Authors</w:t>
      </w:r>
    </w:p>
    <w:p w:rsidR="003B02F3" w:rsidRDefault="003B02F3" w:rsidP="003B02F3">
      <w:pPr>
        <w:pStyle w:val="NormalWeb"/>
        <w:shd w:val="clear" w:color="auto" w:fill="FFFFFF"/>
        <w:spacing w:before="0" w:beforeAutospacing="0" w:after="0" w:afterAutospacing="0"/>
      </w:pPr>
    </w:p>
    <w:p w:rsidR="003B02F3" w:rsidRDefault="003B02F3" w:rsidP="003B02F3">
      <w:pPr>
        <w:pStyle w:val="NormalWeb"/>
        <w:shd w:val="clear" w:color="auto" w:fill="FFFFFF"/>
        <w:spacing w:before="0" w:beforeAutospacing="0" w:after="0" w:afterAutospacing="0"/>
      </w:pPr>
      <w:hyperlink r:id="rId5" w:history="1">
        <w:r w:rsidRPr="00457C69">
          <w:rPr>
            <w:rStyle w:val="Hyperlink"/>
          </w:rPr>
          <w:t>http://bioethicalinquiry.com/submissions/authors/</w:t>
        </w:r>
      </w:hyperlink>
    </w:p>
    <w:p w:rsidR="003B02F3" w:rsidRDefault="003B02F3" w:rsidP="003B02F3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t>or</w:t>
      </w:r>
      <w:proofErr w:type="gramEnd"/>
    </w:p>
    <w:p w:rsidR="003B02F3" w:rsidRDefault="003B02F3" w:rsidP="003B02F3">
      <w:pPr>
        <w:pStyle w:val="NormalWeb"/>
        <w:shd w:val="clear" w:color="auto" w:fill="FFFFFF"/>
        <w:spacing w:before="0" w:beforeAutospacing="0" w:after="0" w:afterAutospacing="0"/>
      </w:pPr>
      <w:hyperlink r:id="rId6" w:history="1">
        <w:r w:rsidRPr="00457C69">
          <w:rPr>
            <w:rStyle w:val="Hyperlink"/>
          </w:rPr>
          <w:t>http://bioethicalinquiry.com/wp-content/uploads/JBI_IFA.pdf</w:t>
        </w:r>
      </w:hyperlink>
    </w:p>
    <w:p w:rsidR="003B02F3" w:rsidRDefault="003B02F3" w:rsidP="007F6154">
      <w:pPr>
        <w:pStyle w:val="NormalWeb"/>
        <w:shd w:val="clear" w:color="auto" w:fill="FFFFFF"/>
        <w:spacing w:before="0" w:beforeAutospacing="0" w:after="0" w:afterAutospacing="0"/>
        <w:rPr>
          <w:b/>
        </w:rPr>
      </w:pPr>
    </w:p>
    <w:p w:rsidR="007F6154" w:rsidRPr="007F6154" w:rsidRDefault="007F6154" w:rsidP="007F6154">
      <w:pPr>
        <w:pStyle w:val="NormalWeb"/>
        <w:shd w:val="clear" w:color="auto" w:fill="FFFFFF"/>
        <w:spacing w:before="0" w:beforeAutospacing="0" w:after="0" w:afterAutospacing="0"/>
        <w:rPr>
          <w:b/>
        </w:rPr>
      </w:pPr>
      <w:r w:rsidRPr="007F6154">
        <w:rPr>
          <w:b/>
        </w:rPr>
        <w:t>Questions</w:t>
      </w:r>
      <w:bookmarkStart w:id="0" w:name="_GoBack"/>
      <w:bookmarkEnd w:id="0"/>
    </w:p>
    <w:p w:rsidR="007F6154" w:rsidRDefault="007F6154" w:rsidP="007F6154">
      <w:pPr>
        <w:pStyle w:val="NormalWeb"/>
        <w:shd w:val="clear" w:color="auto" w:fill="FFFFFF"/>
        <w:spacing w:before="0" w:beforeAutospacing="0" w:after="0" w:afterAutospacing="0"/>
      </w:pPr>
    </w:p>
    <w:p w:rsidR="003B02F3" w:rsidRDefault="003B02F3" w:rsidP="007F6154">
      <w:pPr>
        <w:pStyle w:val="NormalWeb"/>
        <w:shd w:val="clear" w:color="auto" w:fill="FFFFFF"/>
        <w:spacing w:before="0" w:beforeAutospacing="0" w:after="0" w:afterAutospacing="0"/>
      </w:pPr>
      <w:r>
        <w:t xml:space="preserve">More information about the </w:t>
      </w:r>
      <w:r w:rsidRPr="003B02F3">
        <w:rPr>
          <w:i/>
        </w:rPr>
        <w:t>JBI</w:t>
      </w:r>
      <w:r>
        <w:t xml:space="preserve"> and submission guidelines can be found on our website at </w:t>
      </w:r>
      <w:hyperlink r:id="rId7" w:history="1">
        <w:r w:rsidRPr="00457C69">
          <w:rPr>
            <w:rStyle w:val="Hyperlink"/>
          </w:rPr>
          <w:t>http://bioethicalinquiry.com/</w:t>
        </w:r>
      </w:hyperlink>
    </w:p>
    <w:p w:rsidR="003B02F3" w:rsidRDefault="003B02F3" w:rsidP="007F6154">
      <w:pPr>
        <w:pStyle w:val="NormalWeb"/>
        <w:shd w:val="clear" w:color="auto" w:fill="FFFFFF"/>
        <w:spacing w:before="0" w:beforeAutospacing="0" w:after="0" w:afterAutospacing="0"/>
      </w:pPr>
    </w:p>
    <w:p w:rsidR="007F6154" w:rsidRDefault="007F6154" w:rsidP="007F6154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t>Bronwen</w:t>
      </w:r>
      <w:proofErr w:type="spellEnd"/>
      <w:r>
        <w:t xml:space="preserve"> Morrell</w:t>
      </w:r>
      <w:r>
        <w:t xml:space="preserve">, </w:t>
      </w:r>
      <w:r>
        <w:t>Managing Editor</w:t>
      </w:r>
      <w:r>
        <w:t xml:space="preserve">, </w:t>
      </w:r>
      <w:hyperlink r:id="rId8" w:history="1">
        <w:r w:rsidR="00B37F37" w:rsidRPr="00457C69">
          <w:rPr>
            <w:rStyle w:val="Hyperlink"/>
          </w:rPr>
          <w:t>bronwenmorrell@gmail.com</w:t>
        </w:r>
      </w:hyperlink>
      <w:r w:rsidR="00B37F37">
        <w:t xml:space="preserve"> </w:t>
      </w:r>
    </w:p>
    <w:p w:rsidR="007F6154" w:rsidRDefault="007F6154" w:rsidP="007F6154">
      <w:pPr>
        <w:pStyle w:val="NormalWeb"/>
        <w:shd w:val="clear" w:color="auto" w:fill="FFFFFF"/>
        <w:spacing w:before="0" w:beforeAutospacing="0" w:after="0" w:afterAutospacing="0"/>
      </w:pPr>
      <w:r>
        <w:t>Leigh E. Rich</w:t>
      </w:r>
      <w:r>
        <w:t xml:space="preserve">, </w:t>
      </w:r>
      <w:r>
        <w:t>Editor in Chief</w:t>
      </w:r>
      <w:r>
        <w:t xml:space="preserve">, </w:t>
      </w:r>
      <w:hyperlink r:id="rId9" w:history="1">
        <w:r w:rsidR="00B37F37" w:rsidRPr="00457C69">
          <w:rPr>
            <w:rStyle w:val="Hyperlink"/>
          </w:rPr>
          <w:t>leigh.rich@armstrong.edu</w:t>
        </w:r>
      </w:hyperlink>
      <w:r w:rsidR="00B37F37">
        <w:t xml:space="preserve"> </w:t>
      </w:r>
    </w:p>
    <w:p w:rsidR="007F6154" w:rsidRDefault="007F6154" w:rsidP="007F6154">
      <w:pPr>
        <w:pStyle w:val="NormalWeb"/>
        <w:shd w:val="clear" w:color="auto" w:fill="FFFFFF"/>
        <w:spacing w:before="0" w:beforeAutospacing="0" w:after="0" w:afterAutospacing="0"/>
      </w:pPr>
      <w:r>
        <w:t xml:space="preserve">Paul </w:t>
      </w:r>
      <w:proofErr w:type="spellStart"/>
      <w:r>
        <w:t>Komesaroff</w:t>
      </w:r>
      <w:proofErr w:type="spellEnd"/>
      <w:r>
        <w:t xml:space="preserve">, Editorial Board Chair, </w:t>
      </w:r>
      <w:hyperlink r:id="rId10" w:history="1">
        <w:r w:rsidRPr="00457C69">
          <w:rPr>
            <w:rStyle w:val="Hyperlink"/>
          </w:rPr>
          <w:t>paul.komesaroff@monash.edu</w:t>
        </w:r>
      </w:hyperlink>
    </w:p>
    <w:p w:rsidR="007F6154" w:rsidRDefault="007F6154" w:rsidP="007F6154">
      <w:pPr>
        <w:pStyle w:val="NormalWeb"/>
        <w:shd w:val="clear" w:color="auto" w:fill="FFFFFF"/>
        <w:spacing w:before="0" w:beforeAutospacing="0" w:after="0" w:afterAutospacing="0"/>
      </w:pPr>
      <w:r>
        <w:t xml:space="preserve">Jon F. </w:t>
      </w:r>
      <w:proofErr w:type="spellStart"/>
      <w:r>
        <w:t>Merz</w:t>
      </w:r>
      <w:proofErr w:type="spellEnd"/>
      <w:r>
        <w:t xml:space="preserve">, Ombudsman, </w:t>
      </w:r>
      <w:hyperlink r:id="rId11" w:history="1">
        <w:r w:rsidR="00B37F37" w:rsidRPr="00457C69">
          <w:rPr>
            <w:rStyle w:val="Hyperlink"/>
          </w:rPr>
          <w:t>merz@upenn.edu</w:t>
        </w:r>
      </w:hyperlink>
      <w:r w:rsidR="00B37F37">
        <w:t xml:space="preserve"> </w:t>
      </w:r>
    </w:p>
    <w:sectPr w:rsidR="007F6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11D0A"/>
    <w:multiLevelType w:val="multilevel"/>
    <w:tmpl w:val="6B621E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5B03AB5"/>
    <w:multiLevelType w:val="multilevel"/>
    <w:tmpl w:val="E766F1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3F9912C4"/>
    <w:multiLevelType w:val="multilevel"/>
    <w:tmpl w:val="3E34D4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3FC47079"/>
    <w:multiLevelType w:val="multilevel"/>
    <w:tmpl w:val="364419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E0B"/>
    <w:rsid w:val="003B02F3"/>
    <w:rsid w:val="00653E0B"/>
    <w:rsid w:val="007F6154"/>
    <w:rsid w:val="00AD7668"/>
    <w:rsid w:val="00B37F37"/>
    <w:rsid w:val="00F9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B4C94-4A8D-45BE-9E83-3689E2DC4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E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653E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1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53E0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653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53E0B"/>
  </w:style>
  <w:style w:type="character" w:styleId="Emphasis">
    <w:name w:val="Emphasis"/>
    <w:basedOn w:val="DefaultParagraphFont"/>
    <w:uiPriority w:val="20"/>
    <w:qFormat/>
    <w:rsid w:val="00653E0B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653E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653E0B"/>
    <w:rPr>
      <w:b/>
      <w:bCs/>
    </w:rPr>
  </w:style>
  <w:style w:type="paragraph" w:styleId="ListParagraph">
    <w:name w:val="List Paragraph"/>
    <w:basedOn w:val="Normal"/>
    <w:uiPriority w:val="34"/>
    <w:qFormat/>
    <w:rsid w:val="00AD766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F615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7F61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0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onwenmorrell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ioethicalinquiry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oethicalinquiry.com/wp-content/uploads/JBI_IFA.pdf" TargetMode="External"/><Relationship Id="rId11" Type="http://schemas.openxmlformats.org/officeDocument/2006/relationships/hyperlink" Target="mailto:merz@upenn.edu" TargetMode="External"/><Relationship Id="rId5" Type="http://schemas.openxmlformats.org/officeDocument/2006/relationships/hyperlink" Target="http://bioethicalinquiry.com/submissions/authors/" TargetMode="External"/><Relationship Id="rId10" Type="http://schemas.openxmlformats.org/officeDocument/2006/relationships/hyperlink" Target="mailto:paul.komesaroff@monash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eigh.rich@armstrong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Leigh Rich</dc:creator>
  <cp:keywords/>
  <dc:description/>
  <cp:lastModifiedBy>Leigh Rich</cp:lastModifiedBy>
  <cp:revision>3</cp:revision>
  <dcterms:created xsi:type="dcterms:W3CDTF">2015-10-07T22:38:00Z</dcterms:created>
  <dcterms:modified xsi:type="dcterms:W3CDTF">2015-10-07T23:02:00Z</dcterms:modified>
</cp:coreProperties>
</file>