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24" w:type="dxa"/>
        <w:jc w:val="center"/>
        <w:tblLayout w:type="fixed"/>
        <w:tblLook w:val="0000" w:firstRow="0" w:lastRow="0" w:firstColumn="0" w:lastColumn="0" w:noHBand="0" w:noVBand="0"/>
      </w:tblPr>
      <w:tblGrid>
        <w:gridCol w:w="4814"/>
        <w:gridCol w:w="135"/>
        <w:gridCol w:w="3813"/>
        <w:gridCol w:w="1762"/>
      </w:tblGrid>
      <w:tr w:rsidR="00CA6BBD" w:rsidTr="00B62B15">
        <w:trPr>
          <w:trHeight w:val="853"/>
          <w:jc w:val="center"/>
        </w:trPr>
        <w:tc>
          <w:tcPr>
            <w:tcW w:w="10524" w:type="dxa"/>
            <w:gridSpan w:val="4"/>
            <w:vAlign w:val="center"/>
          </w:tcPr>
          <w:p w:rsidR="00CA6BBD" w:rsidRPr="001441BE" w:rsidRDefault="00CA6BBD" w:rsidP="00B62B15">
            <w:pPr>
              <w:tabs>
                <w:tab w:val="left" w:pos="1785"/>
                <w:tab w:val="center" w:pos="5095"/>
              </w:tabs>
              <w:ind w:rightChars="-137" w:right="-288"/>
              <w:jc w:val="center"/>
              <w:rPr>
                <w:b/>
                <w:bCs/>
                <w:sz w:val="44"/>
                <w:szCs w:val="44"/>
              </w:rPr>
            </w:pPr>
            <w:proofErr w:type="gramStart"/>
            <w:r w:rsidRPr="001441BE">
              <w:rPr>
                <w:rFonts w:hint="eastAsia"/>
                <w:b/>
                <w:bCs/>
                <w:sz w:val="44"/>
                <w:szCs w:val="44"/>
              </w:rPr>
              <w:t>个</w:t>
            </w:r>
            <w:proofErr w:type="gramEnd"/>
            <w:r w:rsidRPr="001441BE">
              <w:rPr>
                <w:rFonts w:hint="eastAsia"/>
                <w:b/>
                <w:bCs/>
                <w:sz w:val="44"/>
                <w:szCs w:val="44"/>
              </w:rPr>
              <w:t xml:space="preserve"> </w:t>
            </w:r>
            <w:r w:rsidRPr="001441BE">
              <w:rPr>
                <w:rFonts w:hint="eastAsia"/>
                <w:b/>
                <w:bCs/>
                <w:sz w:val="44"/>
                <w:szCs w:val="44"/>
              </w:rPr>
              <w:t>人</w:t>
            </w:r>
            <w:r w:rsidRPr="001441BE">
              <w:rPr>
                <w:rFonts w:hint="eastAsia"/>
                <w:b/>
                <w:bCs/>
                <w:sz w:val="44"/>
                <w:szCs w:val="44"/>
              </w:rPr>
              <w:t xml:space="preserve"> </w:t>
            </w:r>
            <w:r w:rsidRPr="001441BE">
              <w:rPr>
                <w:rFonts w:hint="eastAsia"/>
                <w:b/>
                <w:bCs/>
                <w:sz w:val="44"/>
                <w:szCs w:val="44"/>
              </w:rPr>
              <w:t>简</w:t>
            </w:r>
            <w:r w:rsidRPr="001441BE">
              <w:rPr>
                <w:rFonts w:hint="eastAsia"/>
                <w:b/>
                <w:bCs/>
                <w:sz w:val="44"/>
                <w:szCs w:val="44"/>
              </w:rPr>
              <w:t xml:space="preserve"> </w:t>
            </w:r>
            <w:r w:rsidRPr="001441BE">
              <w:rPr>
                <w:rFonts w:hint="eastAsia"/>
                <w:b/>
                <w:bCs/>
                <w:sz w:val="44"/>
                <w:szCs w:val="44"/>
              </w:rPr>
              <w:t>历</w:t>
            </w:r>
          </w:p>
        </w:tc>
      </w:tr>
      <w:tr w:rsidR="00CA6BBD" w:rsidTr="00B62B15">
        <w:trPr>
          <w:trHeight w:val="342"/>
          <w:jc w:val="center"/>
        </w:trPr>
        <w:tc>
          <w:tcPr>
            <w:tcW w:w="10524" w:type="dxa"/>
            <w:gridSpan w:val="4"/>
            <w:shd w:val="clear" w:color="auto" w:fill="F0F3FE"/>
          </w:tcPr>
          <w:p w:rsidR="00CA6BBD" w:rsidRPr="00E74678" w:rsidRDefault="00CA6BBD" w:rsidP="00B62B15">
            <w:pPr>
              <w:tabs>
                <w:tab w:val="left" w:pos="1785"/>
                <w:tab w:val="center" w:pos="5095"/>
              </w:tabs>
              <w:ind w:rightChars="-137" w:right="-288"/>
              <w:jc w:val="center"/>
              <w:rPr>
                <w:rFonts w:ascii="宋体" w:hAnsi="宋体"/>
                <w:b/>
                <w:bCs/>
                <w:sz w:val="28"/>
                <w:szCs w:val="28"/>
              </w:rPr>
            </w:pPr>
            <w:r w:rsidRPr="00E74678">
              <w:rPr>
                <w:rFonts w:ascii="宋体" w:hAnsi="宋体" w:hint="eastAsia"/>
                <w:b/>
                <w:bCs/>
                <w:sz w:val="28"/>
                <w:szCs w:val="28"/>
              </w:rPr>
              <w:t>基 本 信 息</w:t>
            </w:r>
          </w:p>
        </w:tc>
      </w:tr>
      <w:tr w:rsidR="00CA6BBD" w:rsidTr="00B62B15">
        <w:trPr>
          <w:cantSplit/>
          <w:trHeight w:val="513"/>
          <w:jc w:val="center"/>
        </w:trPr>
        <w:tc>
          <w:tcPr>
            <w:tcW w:w="4814" w:type="dxa"/>
            <w:vAlign w:val="center"/>
          </w:tcPr>
          <w:p w:rsidR="00CA6BBD" w:rsidRPr="009124BA" w:rsidRDefault="00CA6BBD" w:rsidP="00B62B15">
            <w:pPr>
              <w:rPr>
                <w:szCs w:val="21"/>
              </w:rPr>
            </w:pPr>
            <w:r w:rsidRPr="009124BA">
              <w:rPr>
                <w:rFonts w:hint="eastAsia"/>
                <w:b/>
                <w:szCs w:val="21"/>
              </w:rPr>
              <w:t>姓</w:t>
            </w:r>
            <w:r w:rsidRPr="009124BA">
              <w:rPr>
                <w:rFonts w:hint="eastAsia"/>
                <w:b/>
                <w:szCs w:val="21"/>
              </w:rPr>
              <w:t xml:space="preserve">    </w:t>
            </w:r>
            <w:r w:rsidRPr="009124BA">
              <w:rPr>
                <w:rFonts w:hint="eastAsia"/>
                <w:b/>
                <w:szCs w:val="21"/>
              </w:rPr>
              <w:t>名</w:t>
            </w:r>
            <w:r w:rsidRPr="009124BA">
              <w:rPr>
                <w:rFonts w:hint="eastAsia"/>
                <w:b/>
                <w:szCs w:val="21"/>
              </w:rPr>
              <w:t xml:space="preserve"> </w:t>
            </w:r>
            <w:r w:rsidRPr="009124BA">
              <w:rPr>
                <w:rFonts w:hint="eastAsia"/>
                <w:szCs w:val="21"/>
              </w:rPr>
              <w:t xml:space="preserve"> </w:t>
            </w:r>
            <w:r w:rsidRPr="009124BA">
              <w:rPr>
                <w:rFonts w:hint="eastAsia"/>
                <w:szCs w:val="21"/>
              </w:rPr>
              <w:t>：</w:t>
            </w:r>
            <w:r>
              <w:rPr>
                <w:rFonts w:hint="eastAsia"/>
                <w:szCs w:val="21"/>
              </w:rPr>
              <w:t>邓广杰</w:t>
            </w:r>
          </w:p>
        </w:tc>
        <w:tc>
          <w:tcPr>
            <w:tcW w:w="3948" w:type="dxa"/>
            <w:gridSpan w:val="2"/>
            <w:vAlign w:val="center"/>
          </w:tcPr>
          <w:p w:rsidR="00CA6BBD" w:rsidRPr="009124BA" w:rsidRDefault="00CA6BBD" w:rsidP="00B62B15">
            <w:pPr>
              <w:rPr>
                <w:szCs w:val="21"/>
              </w:rPr>
            </w:pPr>
            <w:r w:rsidRPr="009124BA">
              <w:rPr>
                <w:rFonts w:hint="eastAsia"/>
                <w:b/>
                <w:szCs w:val="21"/>
              </w:rPr>
              <w:t>性</w:t>
            </w:r>
            <w:r w:rsidRPr="009124BA">
              <w:rPr>
                <w:rFonts w:hint="eastAsia"/>
                <w:b/>
                <w:szCs w:val="21"/>
              </w:rPr>
              <w:t xml:space="preserve">    </w:t>
            </w:r>
            <w:r w:rsidRPr="009124BA">
              <w:rPr>
                <w:rFonts w:hint="eastAsia"/>
                <w:b/>
                <w:szCs w:val="21"/>
              </w:rPr>
              <w:t>别</w:t>
            </w:r>
            <w:r w:rsidRPr="009124BA">
              <w:rPr>
                <w:rFonts w:hint="eastAsia"/>
                <w:szCs w:val="21"/>
              </w:rPr>
              <w:t xml:space="preserve">  </w:t>
            </w:r>
            <w:r w:rsidRPr="009124BA">
              <w:rPr>
                <w:rFonts w:hint="eastAsia"/>
                <w:szCs w:val="21"/>
              </w:rPr>
              <w:t>：</w:t>
            </w:r>
            <w:r>
              <w:rPr>
                <w:rFonts w:hint="eastAsia"/>
                <w:szCs w:val="21"/>
              </w:rPr>
              <w:t>男</w:t>
            </w:r>
          </w:p>
        </w:tc>
        <w:tc>
          <w:tcPr>
            <w:tcW w:w="1762" w:type="dxa"/>
            <w:vMerge w:val="restart"/>
            <w:tcBorders>
              <w:left w:val="nil"/>
            </w:tcBorders>
          </w:tcPr>
          <w:p w:rsidR="00CA6BBD" w:rsidRDefault="00CA6BBD" w:rsidP="00B62B15"/>
        </w:tc>
      </w:tr>
      <w:tr w:rsidR="00CA6BBD" w:rsidTr="00B62B15">
        <w:trPr>
          <w:cantSplit/>
          <w:trHeight w:val="506"/>
          <w:jc w:val="center"/>
        </w:trPr>
        <w:tc>
          <w:tcPr>
            <w:tcW w:w="4814" w:type="dxa"/>
            <w:vAlign w:val="center"/>
          </w:tcPr>
          <w:p w:rsidR="00CA6BBD" w:rsidRPr="009124BA" w:rsidRDefault="00CA6BBD" w:rsidP="00B62B15">
            <w:pPr>
              <w:rPr>
                <w:szCs w:val="21"/>
              </w:rPr>
            </w:pPr>
            <w:r w:rsidRPr="009124BA">
              <w:rPr>
                <w:rFonts w:hint="eastAsia"/>
                <w:b/>
                <w:szCs w:val="21"/>
              </w:rPr>
              <w:t>出生日期</w:t>
            </w:r>
            <w:r w:rsidRPr="009124BA">
              <w:rPr>
                <w:rFonts w:hint="eastAsia"/>
                <w:szCs w:val="21"/>
              </w:rPr>
              <w:t xml:space="preserve">  </w:t>
            </w:r>
            <w:r w:rsidRPr="009124BA">
              <w:rPr>
                <w:rFonts w:hint="eastAsia"/>
                <w:szCs w:val="21"/>
              </w:rPr>
              <w:t>：</w:t>
            </w:r>
            <w:r>
              <w:rPr>
                <w:rFonts w:hint="eastAsia"/>
                <w:szCs w:val="21"/>
              </w:rPr>
              <w:t>1992.09.29</w:t>
            </w:r>
          </w:p>
        </w:tc>
        <w:tc>
          <w:tcPr>
            <w:tcW w:w="3948" w:type="dxa"/>
            <w:gridSpan w:val="2"/>
            <w:vAlign w:val="center"/>
          </w:tcPr>
          <w:p w:rsidR="00CA6BBD" w:rsidRPr="009124BA" w:rsidRDefault="00CA6BBD" w:rsidP="00B62B15">
            <w:pPr>
              <w:rPr>
                <w:szCs w:val="21"/>
              </w:rPr>
            </w:pPr>
            <w:r w:rsidRPr="009124BA">
              <w:rPr>
                <w:rFonts w:hint="eastAsia"/>
                <w:b/>
                <w:szCs w:val="21"/>
              </w:rPr>
              <w:t>籍</w:t>
            </w:r>
            <w:r w:rsidRPr="009124BA">
              <w:rPr>
                <w:rFonts w:hint="eastAsia"/>
                <w:b/>
                <w:szCs w:val="21"/>
              </w:rPr>
              <w:t xml:space="preserve">    </w:t>
            </w:r>
            <w:proofErr w:type="gramStart"/>
            <w:r w:rsidRPr="009124BA">
              <w:rPr>
                <w:rFonts w:hint="eastAsia"/>
                <w:b/>
                <w:szCs w:val="21"/>
              </w:rPr>
              <w:t>贯</w:t>
            </w:r>
            <w:proofErr w:type="gramEnd"/>
            <w:r w:rsidRPr="009124BA">
              <w:rPr>
                <w:rFonts w:hint="eastAsia"/>
                <w:b/>
                <w:szCs w:val="21"/>
              </w:rPr>
              <w:t xml:space="preserve"> </w:t>
            </w:r>
            <w:r w:rsidRPr="009124BA">
              <w:rPr>
                <w:rFonts w:hint="eastAsia"/>
                <w:szCs w:val="21"/>
              </w:rPr>
              <w:t xml:space="preserve"> </w:t>
            </w:r>
            <w:r w:rsidRPr="009124BA">
              <w:rPr>
                <w:rFonts w:hint="eastAsia"/>
                <w:szCs w:val="21"/>
              </w:rPr>
              <w:t>：</w:t>
            </w:r>
            <w:r>
              <w:rPr>
                <w:rFonts w:hint="eastAsia"/>
                <w:szCs w:val="21"/>
              </w:rPr>
              <w:t>广东佛山</w:t>
            </w:r>
            <w:r>
              <w:rPr>
                <w:rFonts w:hint="eastAsia"/>
                <w:szCs w:val="21"/>
              </w:rPr>
              <w:t xml:space="preserve"> </w:t>
            </w:r>
          </w:p>
        </w:tc>
        <w:tc>
          <w:tcPr>
            <w:tcW w:w="1762" w:type="dxa"/>
            <w:vMerge/>
            <w:tcBorders>
              <w:left w:val="nil"/>
            </w:tcBorders>
          </w:tcPr>
          <w:p w:rsidR="00CA6BBD" w:rsidRDefault="00CA6BBD" w:rsidP="00B62B15"/>
        </w:tc>
      </w:tr>
      <w:tr w:rsidR="00CA6BBD" w:rsidTr="00B62B15">
        <w:trPr>
          <w:cantSplit/>
          <w:trHeight w:val="514"/>
          <w:jc w:val="center"/>
        </w:trPr>
        <w:tc>
          <w:tcPr>
            <w:tcW w:w="4814" w:type="dxa"/>
            <w:vAlign w:val="center"/>
          </w:tcPr>
          <w:p w:rsidR="00CA6BBD" w:rsidRPr="009124BA" w:rsidRDefault="00CA6BBD" w:rsidP="00B62B15">
            <w:pPr>
              <w:rPr>
                <w:b/>
                <w:szCs w:val="21"/>
              </w:rPr>
            </w:pPr>
            <w:r w:rsidRPr="009124BA">
              <w:rPr>
                <w:rFonts w:hint="eastAsia"/>
                <w:b/>
                <w:szCs w:val="21"/>
              </w:rPr>
              <w:t>学历</w:t>
            </w:r>
            <w:r w:rsidRPr="009124BA">
              <w:rPr>
                <w:rFonts w:hint="eastAsia"/>
                <w:szCs w:val="21"/>
              </w:rPr>
              <w:t xml:space="preserve">  </w:t>
            </w:r>
            <w:r w:rsidRPr="009124BA">
              <w:rPr>
                <w:rFonts w:hint="eastAsia"/>
                <w:szCs w:val="21"/>
              </w:rPr>
              <w:t>：</w:t>
            </w:r>
            <w:r>
              <w:rPr>
                <w:rFonts w:hint="eastAsia"/>
                <w:szCs w:val="21"/>
              </w:rPr>
              <w:t>本科</w:t>
            </w:r>
          </w:p>
        </w:tc>
        <w:tc>
          <w:tcPr>
            <w:tcW w:w="3948" w:type="dxa"/>
            <w:gridSpan w:val="2"/>
            <w:vAlign w:val="center"/>
          </w:tcPr>
          <w:p w:rsidR="00CA6BBD" w:rsidRPr="009124BA" w:rsidRDefault="00CA6BBD" w:rsidP="00B62B15">
            <w:pPr>
              <w:rPr>
                <w:szCs w:val="21"/>
              </w:rPr>
            </w:pPr>
            <w:r w:rsidRPr="009124BA">
              <w:rPr>
                <w:rFonts w:hint="eastAsia"/>
                <w:b/>
                <w:szCs w:val="21"/>
              </w:rPr>
              <w:t>联系电话</w:t>
            </w:r>
            <w:r w:rsidRPr="009124BA">
              <w:rPr>
                <w:rFonts w:hint="eastAsia"/>
                <w:b/>
                <w:szCs w:val="21"/>
              </w:rPr>
              <w:t xml:space="preserve">  </w:t>
            </w:r>
            <w:r w:rsidRPr="009124BA">
              <w:rPr>
                <w:rFonts w:hint="eastAsia"/>
                <w:b/>
                <w:szCs w:val="21"/>
              </w:rPr>
              <w:t>：</w:t>
            </w:r>
            <w:r>
              <w:rPr>
                <w:rFonts w:hint="eastAsia"/>
                <w:szCs w:val="21"/>
              </w:rPr>
              <w:t>15915875200</w:t>
            </w:r>
          </w:p>
        </w:tc>
        <w:tc>
          <w:tcPr>
            <w:tcW w:w="1762" w:type="dxa"/>
            <w:vMerge/>
            <w:tcBorders>
              <w:left w:val="nil"/>
            </w:tcBorders>
          </w:tcPr>
          <w:p w:rsidR="00CA6BBD" w:rsidRDefault="00CA6BBD" w:rsidP="00B62B15"/>
        </w:tc>
      </w:tr>
      <w:tr w:rsidR="00CA6BBD" w:rsidTr="00B62B15">
        <w:trPr>
          <w:cantSplit/>
          <w:trHeight w:val="505"/>
          <w:jc w:val="center"/>
        </w:trPr>
        <w:tc>
          <w:tcPr>
            <w:tcW w:w="4814" w:type="dxa"/>
            <w:vAlign w:val="center"/>
          </w:tcPr>
          <w:p w:rsidR="00CA6BBD" w:rsidRPr="009124BA" w:rsidRDefault="00CA6BBD" w:rsidP="00B62B15">
            <w:pPr>
              <w:rPr>
                <w:szCs w:val="21"/>
              </w:rPr>
            </w:pPr>
            <w:r>
              <w:rPr>
                <w:rFonts w:hint="eastAsia"/>
                <w:b/>
                <w:szCs w:val="21"/>
              </w:rPr>
              <w:t>毕业</w:t>
            </w:r>
            <w:r w:rsidRPr="00251DAE">
              <w:rPr>
                <w:rFonts w:hint="eastAsia"/>
                <w:b/>
                <w:szCs w:val="21"/>
              </w:rPr>
              <w:t>学校</w:t>
            </w:r>
            <w:r>
              <w:rPr>
                <w:rFonts w:hint="eastAsia"/>
                <w:szCs w:val="21"/>
              </w:rPr>
              <w:t xml:space="preserve">  </w:t>
            </w:r>
            <w:r>
              <w:rPr>
                <w:rFonts w:hint="eastAsia"/>
                <w:szCs w:val="21"/>
              </w:rPr>
              <w:t>：仲恺农业工程学院</w:t>
            </w:r>
          </w:p>
        </w:tc>
        <w:tc>
          <w:tcPr>
            <w:tcW w:w="3948" w:type="dxa"/>
            <w:gridSpan w:val="2"/>
            <w:vAlign w:val="center"/>
          </w:tcPr>
          <w:p w:rsidR="00CA6BBD" w:rsidRPr="009124BA" w:rsidRDefault="00CA6BBD" w:rsidP="00B62B15">
            <w:pPr>
              <w:rPr>
                <w:b/>
                <w:szCs w:val="21"/>
              </w:rPr>
            </w:pPr>
            <w:r w:rsidRPr="009124BA">
              <w:rPr>
                <w:rFonts w:hint="eastAsia"/>
                <w:b/>
                <w:szCs w:val="21"/>
              </w:rPr>
              <w:t>专</w:t>
            </w:r>
            <w:r w:rsidRPr="009124BA">
              <w:rPr>
                <w:rFonts w:hint="eastAsia"/>
                <w:b/>
                <w:szCs w:val="21"/>
              </w:rPr>
              <w:t xml:space="preserve">    </w:t>
            </w:r>
            <w:r w:rsidRPr="009124BA">
              <w:rPr>
                <w:rFonts w:hint="eastAsia"/>
                <w:b/>
                <w:szCs w:val="21"/>
              </w:rPr>
              <w:t>业</w:t>
            </w:r>
            <w:r w:rsidRPr="009124BA">
              <w:rPr>
                <w:rFonts w:hint="eastAsia"/>
                <w:b/>
                <w:szCs w:val="21"/>
              </w:rPr>
              <w:t xml:space="preserve">  </w:t>
            </w:r>
            <w:r w:rsidR="002F4FA4">
              <w:rPr>
                <w:b/>
                <w:szCs w:val="21"/>
              </w:rPr>
              <w:t>:</w:t>
            </w:r>
            <w:r w:rsidR="00B2126B">
              <w:rPr>
                <w:b/>
                <w:szCs w:val="21"/>
              </w:rPr>
              <w:t xml:space="preserve"> </w:t>
            </w:r>
            <w:r w:rsidR="002F4FA4" w:rsidRPr="002F4FA4">
              <w:rPr>
                <w:rFonts w:hint="eastAsia"/>
                <w:szCs w:val="21"/>
              </w:rPr>
              <w:t>信息与计算科学</w:t>
            </w:r>
            <w:r w:rsidR="002F4FA4" w:rsidRPr="002F4FA4">
              <w:rPr>
                <w:szCs w:val="21"/>
              </w:rPr>
              <w:t>(</w:t>
            </w:r>
            <w:r>
              <w:rPr>
                <w:rFonts w:hint="eastAsia"/>
                <w:szCs w:val="21"/>
              </w:rPr>
              <w:t>软件工程</w:t>
            </w:r>
            <w:r w:rsidR="002F4FA4">
              <w:rPr>
                <w:rFonts w:hint="eastAsia"/>
                <w:szCs w:val="21"/>
              </w:rPr>
              <w:t>)</w:t>
            </w:r>
          </w:p>
        </w:tc>
        <w:tc>
          <w:tcPr>
            <w:tcW w:w="1762" w:type="dxa"/>
            <w:vMerge/>
            <w:tcBorders>
              <w:left w:val="nil"/>
            </w:tcBorders>
          </w:tcPr>
          <w:p w:rsidR="00CA6BBD" w:rsidRDefault="00CA6BBD" w:rsidP="00B62B15"/>
        </w:tc>
      </w:tr>
      <w:tr w:rsidR="00CA6BBD" w:rsidTr="00B62B15">
        <w:trPr>
          <w:cantSplit/>
          <w:trHeight w:val="422"/>
          <w:jc w:val="center"/>
        </w:trPr>
        <w:tc>
          <w:tcPr>
            <w:tcW w:w="4814" w:type="dxa"/>
            <w:vAlign w:val="center"/>
          </w:tcPr>
          <w:p w:rsidR="00CA6BBD" w:rsidRPr="009124BA" w:rsidRDefault="00CA6BBD" w:rsidP="00B62B15">
            <w:pPr>
              <w:rPr>
                <w:szCs w:val="21"/>
              </w:rPr>
            </w:pPr>
            <w:r w:rsidRPr="009124BA">
              <w:rPr>
                <w:rFonts w:ascii="宋体" w:hAnsi="宋体" w:hint="eastAsia"/>
                <w:b/>
                <w:szCs w:val="21"/>
              </w:rPr>
              <w:t>电子邮箱  ：</w:t>
            </w:r>
            <w:hyperlink r:id="rId8" w:history="1">
              <w:r w:rsidRPr="003378E0">
                <w:rPr>
                  <w:rStyle w:val="a3"/>
                  <w:rFonts w:ascii="宋体" w:hAnsi="宋体" w:hint="eastAsia"/>
                  <w:szCs w:val="21"/>
                </w:rPr>
                <w:t>136994457@qq.com</w:t>
              </w:r>
            </w:hyperlink>
          </w:p>
        </w:tc>
        <w:tc>
          <w:tcPr>
            <w:tcW w:w="3948" w:type="dxa"/>
            <w:gridSpan w:val="2"/>
            <w:vAlign w:val="center"/>
          </w:tcPr>
          <w:p w:rsidR="00CA6BBD" w:rsidRPr="009124BA" w:rsidRDefault="00CA6BBD" w:rsidP="00B62B15">
            <w:pPr>
              <w:rPr>
                <w:b/>
                <w:szCs w:val="21"/>
              </w:rPr>
            </w:pPr>
            <w:r>
              <w:rPr>
                <w:rFonts w:hint="eastAsia"/>
                <w:b/>
                <w:szCs w:val="21"/>
              </w:rPr>
              <w:t>期望薪酬</w:t>
            </w:r>
            <w:r w:rsidRPr="009124BA">
              <w:rPr>
                <w:rFonts w:hint="eastAsia"/>
                <w:b/>
                <w:szCs w:val="21"/>
              </w:rPr>
              <w:t xml:space="preserve">  </w:t>
            </w:r>
            <w:r w:rsidRPr="009124BA">
              <w:rPr>
                <w:rFonts w:hint="eastAsia"/>
                <w:b/>
                <w:szCs w:val="21"/>
              </w:rPr>
              <w:t>：</w:t>
            </w:r>
            <w:r w:rsidRPr="002F4FA4">
              <w:rPr>
                <w:rFonts w:hint="eastAsia"/>
                <w:szCs w:val="21"/>
              </w:rPr>
              <w:t>面议</w:t>
            </w:r>
          </w:p>
        </w:tc>
        <w:tc>
          <w:tcPr>
            <w:tcW w:w="1762" w:type="dxa"/>
            <w:vMerge/>
            <w:tcBorders>
              <w:left w:val="nil"/>
            </w:tcBorders>
          </w:tcPr>
          <w:p w:rsidR="00CA6BBD" w:rsidRDefault="00CA6BBD" w:rsidP="00B62B15"/>
        </w:tc>
      </w:tr>
      <w:tr w:rsidR="00CA6BBD" w:rsidTr="00B62B15">
        <w:trPr>
          <w:cantSplit/>
          <w:trHeight w:val="291"/>
          <w:jc w:val="center"/>
        </w:trPr>
        <w:tc>
          <w:tcPr>
            <w:tcW w:w="10524" w:type="dxa"/>
            <w:gridSpan w:val="4"/>
            <w:shd w:val="clear" w:color="auto" w:fill="F0F3FE"/>
          </w:tcPr>
          <w:p w:rsidR="00CA6BBD" w:rsidRPr="00E74678" w:rsidRDefault="00CA6BBD" w:rsidP="00B62B15">
            <w:pPr>
              <w:jc w:val="center"/>
              <w:rPr>
                <w:b/>
                <w:bCs/>
                <w:sz w:val="28"/>
                <w:szCs w:val="28"/>
              </w:rPr>
            </w:pPr>
            <w:r w:rsidRPr="00E74678">
              <w:rPr>
                <w:rFonts w:hint="eastAsia"/>
                <w:b/>
                <w:bCs/>
                <w:sz w:val="28"/>
                <w:szCs w:val="28"/>
              </w:rPr>
              <w:t>求</w:t>
            </w:r>
            <w:r w:rsidRPr="00E74678">
              <w:rPr>
                <w:rFonts w:hint="eastAsia"/>
                <w:b/>
                <w:bCs/>
                <w:sz w:val="28"/>
                <w:szCs w:val="28"/>
              </w:rPr>
              <w:t xml:space="preserve"> </w:t>
            </w:r>
            <w:r w:rsidRPr="00E74678">
              <w:rPr>
                <w:rFonts w:hint="eastAsia"/>
                <w:b/>
                <w:bCs/>
                <w:sz w:val="28"/>
                <w:szCs w:val="28"/>
              </w:rPr>
              <w:t>职</w:t>
            </w:r>
            <w:r w:rsidRPr="00E74678">
              <w:rPr>
                <w:rFonts w:hint="eastAsia"/>
                <w:b/>
                <w:bCs/>
                <w:sz w:val="28"/>
                <w:szCs w:val="28"/>
              </w:rPr>
              <w:t xml:space="preserve"> </w:t>
            </w:r>
            <w:r w:rsidRPr="00E74678">
              <w:rPr>
                <w:rFonts w:hint="eastAsia"/>
                <w:b/>
                <w:bCs/>
                <w:sz w:val="28"/>
                <w:szCs w:val="28"/>
              </w:rPr>
              <w:t>意</w:t>
            </w:r>
            <w:r w:rsidRPr="00E74678">
              <w:rPr>
                <w:rFonts w:hint="eastAsia"/>
                <w:b/>
                <w:bCs/>
                <w:sz w:val="28"/>
                <w:szCs w:val="28"/>
              </w:rPr>
              <w:t xml:space="preserve"> </w:t>
            </w:r>
            <w:r w:rsidRPr="00E74678">
              <w:rPr>
                <w:rFonts w:hint="eastAsia"/>
                <w:b/>
                <w:bCs/>
                <w:sz w:val="28"/>
                <w:szCs w:val="28"/>
              </w:rPr>
              <w:t>向</w:t>
            </w:r>
          </w:p>
        </w:tc>
      </w:tr>
      <w:tr w:rsidR="00CA6BBD" w:rsidTr="00B62B15">
        <w:trPr>
          <w:cantSplit/>
          <w:trHeight w:val="291"/>
          <w:jc w:val="center"/>
        </w:trPr>
        <w:tc>
          <w:tcPr>
            <w:tcW w:w="4949" w:type="dxa"/>
            <w:gridSpan w:val="2"/>
            <w:shd w:val="clear" w:color="auto" w:fill="FFFFFF"/>
          </w:tcPr>
          <w:p w:rsidR="00CA6BBD" w:rsidRDefault="00CA6BBD" w:rsidP="00B62B15">
            <w:pPr>
              <w:rPr>
                <w:b/>
                <w:bCs/>
              </w:rPr>
            </w:pPr>
            <w:r w:rsidRPr="0059546D">
              <w:rPr>
                <w:rFonts w:ascii="新宋体" w:eastAsia="新宋体" w:hAnsi="新宋体" w:hint="eastAsia"/>
                <w:bCs/>
              </w:rPr>
              <w:t>期望从事职位：</w:t>
            </w:r>
            <w:r>
              <w:rPr>
                <w:rFonts w:ascii="新宋体" w:eastAsia="新宋体" w:hAnsi="新宋体" w:hint="eastAsia"/>
                <w:szCs w:val="21"/>
              </w:rPr>
              <w:t>java开发工程师</w:t>
            </w:r>
          </w:p>
        </w:tc>
        <w:tc>
          <w:tcPr>
            <w:tcW w:w="5575" w:type="dxa"/>
            <w:gridSpan w:val="2"/>
            <w:shd w:val="clear" w:color="auto" w:fill="FFFFFF"/>
          </w:tcPr>
          <w:p w:rsidR="00CA6BBD" w:rsidRDefault="00CA6BBD" w:rsidP="00B62B15">
            <w:pPr>
              <w:ind w:firstLineChars="550" w:firstLine="1155"/>
              <w:rPr>
                <w:rFonts w:ascii="新宋体" w:eastAsia="新宋体" w:hAnsi="新宋体"/>
                <w:bCs/>
              </w:rPr>
            </w:pPr>
            <w:r w:rsidRPr="0059546D">
              <w:rPr>
                <w:rFonts w:ascii="新宋体" w:eastAsia="新宋体" w:hAnsi="新宋体" w:hint="eastAsia"/>
                <w:bCs/>
              </w:rPr>
              <w:t>期望工作地区：</w:t>
            </w:r>
            <w:r>
              <w:rPr>
                <w:rFonts w:ascii="新宋体" w:eastAsia="新宋体" w:hAnsi="新宋体" w:hint="eastAsia"/>
                <w:bCs/>
              </w:rPr>
              <w:t>佛山</w:t>
            </w:r>
          </w:p>
          <w:p w:rsidR="00CA6BBD" w:rsidRDefault="00CA6BBD" w:rsidP="00B62B15">
            <w:pPr>
              <w:ind w:firstLineChars="550" w:firstLine="1160"/>
              <w:rPr>
                <w:b/>
                <w:bCs/>
              </w:rPr>
            </w:pPr>
          </w:p>
        </w:tc>
      </w:tr>
      <w:tr w:rsidR="00CA6BBD" w:rsidTr="00B62B15">
        <w:trPr>
          <w:trHeight w:val="395"/>
          <w:jc w:val="center"/>
        </w:trPr>
        <w:tc>
          <w:tcPr>
            <w:tcW w:w="10524" w:type="dxa"/>
            <w:gridSpan w:val="4"/>
            <w:shd w:val="clear" w:color="auto" w:fill="F0F3FE"/>
          </w:tcPr>
          <w:p w:rsidR="00CA6BBD" w:rsidRPr="00E74678" w:rsidRDefault="00CA6BBD" w:rsidP="00B62B15">
            <w:pPr>
              <w:jc w:val="center"/>
              <w:rPr>
                <w:b/>
                <w:bCs/>
                <w:sz w:val="28"/>
                <w:szCs w:val="28"/>
              </w:rPr>
            </w:pPr>
            <w:r>
              <w:rPr>
                <w:rFonts w:ascii="宋体" w:hAnsi="宋体" w:hint="eastAsia"/>
                <w:b/>
                <w:sz w:val="28"/>
                <w:szCs w:val="28"/>
              </w:rPr>
              <w:t>IT</w:t>
            </w:r>
            <w:r w:rsidRPr="00E74678">
              <w:rPr>
                <w:rFonts w:ascii="宋体" w:hAnsi="宋体" w:hint="eastAsia"/>
                <w:b/>
                <w:sz w:val="28"/>
                <w:szCs w:val="28"/>
              </w:rPr>
              <w:t>专 业 技 能</w:t>
            </w:r>
          </w:p>
        </w:tc>
      </w:tr>
      <w:tr w:rsidR="00CA6BBD" w:rsidTr="00B62B15">
        <w:trPr>
          <w:trHeight w:val="513"/>
          <w:jc w:val="center"/>
        </w:trPr>
        <w:tc>
          <w:tcPr>
            <w:tcW w:w="10524" w:type="dxa"/>
            <w:gridSpan w:val="4"/>
            <w:shd w:val="clear" w:color="auto" w:fill="auto"/>
          </w:tcPr>
          <w:p w:rsidR="00B2126B" w:rsidRDefault="00B2126B" w:rsidP="00B2126B">
            <w:pPr>
              <w:numPr>
                <w:ilvl w:val="0"/>
                <w:numId w:val="8"/>
              </w:numPr>
              <w:autoSpaceDE w:val="0"/>
              <w:autoSpaceDN w:val="0"/>
              <w:adjustRightInd w:val="0"/>
              <w:jc w:val="left"/>
              <w:rPr>
                <w:rFonts w:ascii="宋体" w:cs="宋体"/>
                <w:lang w:val="zh-CN"/>
              </w:rPr>
            </w:pPr>
            <w:r>
              <w:rPr>
                <w:rFonts w:ascii="宋体" w:cs="宋体"/>
                <w:lang w:val="zh-CN"/>
              </w:rPr>
              <w:t>熟练掌握JavaSE基础知识，多线程与并发编程，拥有系统设计分析能力及面向对象分析能力，熟悉常用设计模式</w:t>
            </w:r>
            <w:r>
              <w:rPr>
                <w:rFonts w:ascii="宋体" w:cs="宋体" w:hint="eastAsia"/>
                <w:lang w:val="zh-CN"/>
              </w:rPr>
              <w:t>;</w:t>
            </w:r>
          </w:p>
          <w:p w:rsidR="00B2126B" w:rsidRDefault="00B2126B" w:rsidP="00B2126B">
            <w:pPr>
              <w:numPr>
                <w:ilvl w:val="0"/>
                <w:numId w:val="8"/>
              </w:numPr>
              <w:autoSpaceDE w:val="0"/>
              <w:autoSpaceDN w:val="0"/>
              <w:adjustRightInd w:val="0"/>
              <w:jc w:val="left"/>
              <w:rPr>
                <w:rFonts w:ascii="宋体" w:cs="宋体"/>
                <w:lang w:val="zh-CN"/>
              </w:rPr>
            </w:pPr>
            <w:r>
              <w:rPr>
                <w:rFonts w:ascii="宋体" w:cs="宋体" w:hint="eastAsia"/>
                <w:lang w:val="zh-CN"/>
              </w:rPr>
              <w:t>熟悉网络通讯技术Socket、NIO、Netty、Http</w:t>
            </w:r>
            <w:r>
              <w:rPr>
                <w:rFonts w:ascii="宋体" w:cs="宋体"/>
                <w:lang w:val="zh-CN"/>
              </w:rPr>
              <w:t>,常见消息中间件ActiveMQ、RocketMQ</w:t>
            </w:r>
          </w:p>
          <w:p w:rsidR="00B2126B" w:rsidRDefault="00B2126B" w:rsidP="00B2126B">
            <w:pPr>
              <w:numPr>
                <w:ilvl w:val="0"/>
                <w:numId w:val="8"/>
              </w:numPr>
              <w:autoSpaceDE w:val="0"/>
              <w:autoSpaceDN w:val="0"/>
              <w:adjustRightInd w:val="0"/>
              <w:jc w:val="left"/>
              <w:rPr>
                <w:rFonts w:ascii="宋体" w:cs="宋体"/>
                <w:lang w:val="zh-CN"/>
              </w:rPr>
            </w:pPr>
            <w:r>
              <w:rPr>
                <w:rFonts w:ascii="宋体" w:cs="宋体" w:hint="eastAsia"/>
                <w:lang w:val="zh-CN"/>
              </w:rPr>
              <w:t>熟练运用Spring、Mybatis、Hibernate、SpringMVC、Springboot等开源框架，熟悉SOA、微服务、大型网站架构，RPC远程调用框架SpringCloud、dubbo</w:t>
            </w:r>
          </w:p>
          <w:p w:rsidR="00B2126B" w:rsidRDefault="00B2126B" w:rsidP="00B2126B">
            <w:pPr>
              <w:numPr>
                <w:ilvl w:val="0"/>
                <w:numId w:val="8"/>
              </w:numPr>
              <w:autoSpaceDE w:val="0"/>
              <w:autoSpaceDN w:val="0"/>
              <w:adjustRightInd w:val="0"/>
              <w:jc w:val="left"/>
              <w:rPr>
                <w:rFonts w:ascii="宋体" w:cs="宋体"/>
                <w:lang w:val="zh-CN"/>
              </w:rPr>
            </w:pPr>
            <w:r>
              <w:rPr>
                <w:rFonts w:ascii="宋体" w:cs="宋体" w:hint="eastAsia"/>
                <w:lang w:val="zh-CN"/>
              </w:rPr>
              <w:t>熟练使用Mysql、Oracle等关系型数据库，熟悉R</w:t>
            </w:r>
            <w:r>
              <w:rPr>
                <w:rFonts w:ascii="宋体" w:cs="宋体"/>
                <w:lang w:val="zh-CN"/>
              </w:rPr>
              <w:t>edis</w:t>
            </w:r>
          </w:p>
          <w:p w:rsidR="00B2126B" w:rsidRDefault="00B2126B" w:rsidP="00B2126B">
            <w:pPr>
              <w:numPr>
                <w:ilvl w:val="0"/>
                <w:numId w:val="8"/>
              </w:numPr>
              <w:autoSpaceDE w:val="0"/>
              <w:autoSpaceDN w:val="0"/>
              <w:adjustRightInd w:val="0"/>
              <w:jc w:val="left"/>
              <w:rPr>
                <w:rFonts w:ascii="宋体" w:cs="宋体"/>
                <w:lang w:val="zh-CN"/>
              </w:rPr>
            </w:pPr>
            <w:r>
              <w:rPr>
                <w:rFonts w:ascii="宋体" w:cs="宋体" w:hint="eastAsia"/>
                <w:lang w:val="zh-CN"/>
              </w:rPr>
              <w:t>熟练使用Tomcat、jboss等服务器，Eclipse、svn、git、Maven等工</w:t>
            </w:r>
            <w:bookmarkStart w:id="0" w:name="_GoBack"/>
            <w:bookmarkEnd w:id="0"/>
            <w:r>
              <w:rPr>
                <w:rFonts w:ascii="宋体" w:cs="宋体" w:hint="eastAsia"/>
                <w:lang w:val="zh-CN"/>
              </w:rPr>
              <w:t>具，Linux常用命令</w:t>
            </w:r>
          </w:p>
          <w:p w:rsidR="00B2126B" w:rsidRDefault="00B2126B" w:rsidP="00B2126B">
            <w:pPr>
              <w:numPr>
                <w:ilvl w:val="0"/>
                <w:numId w:val="8"/>
              </w:numPr>
              <w:autoSpaceDE w:val="0"/>
              <w:autoSpaceDN w:val="0"/>
              <w:adjustRightInd w:val="0"/>
              <w:jc w:val="left"/>
              <w:rPr>
                <w:rFonts w:ascii="宋体" w:cs="宋体"/>
                <w:lang w:val="zh-CN"/>
              </w:rPr>
            </w:pPr>
            <w:r>
              <w:rPr>
                <w:rFonts w:ascii="宋体" w:cs="宋体" w:hint="eastAsia"/>
                <w:lang w:val="zh-CN"/>
              </w:rPr>
              <w:t>熟悉Jsp、Servlet、jdbc、javascript、jquery、ajax、json等web应用系统基本技术</w:t>
            </w:r>
          </w:p>
          <w:p w:rsidR="00CA6BBD" w:rsidRPr="002C2103" w:rsidRDefault="00CA6BBD" w:rsidP="00B62B15">
            <w:pPr>
              <w:autoSpaceDE w:val="0"/>
              <w:autoSpaceDN w:val="0"/>
              <w:adjustRightInd w:val="0"/>
              <w:ind w:left="375"/>
              <w:jc w:val="left"/>
              <w:rPr>
                <w:rFonts w:ascii="宋体" w:cs="宋体"/>
                <w:lang w:val="zh-CN"/>
              </w:rPr>
            </w:pPr>
          </w:p>
        </w:tc>
      </w:tr>
      <w:tr w:rsidR="00CA6BBD" w:rsidTr="00B62B15">
        <w:trPr>
          <w:trHeight w:val="395"/>
          <w:jc w:val="center"/>
        </w:trPr>
        <w:tc>
          <w:tcPr>
            <w:tcW w:w="10524" w:type="dxa"/>
            <w:gridSpan w:val="4"/>
            <w:shd w:val="clear" w:color="auto" w:fill="F0F3FE"/>
          </w:tcPr>
          <w:p w:rsidR="00CA6BBD" w:rsidRPr="00E74678" w:rsidRDefault="00CA6BBD" w:rsidP="00B62B15">
            <w:pPr>
              <w:jc w:val="center"/>
              <w:rPr>
                <w:b/>
                <w:bCs/>
                <w:sz w:val="28"/>
                <w:szCs w:val="28"/>
              </w:rPr>
            </w:pPr>
            <w:r w:rsidRPr="00C30A0E">
              <w:rPr>
                <w:rFonts w:ascii="宋体" w:hAnsi="宋体" w:hint="eastAsia"/>
                <w:b/>
                <w:sz w:val="28"/>
                <w:szCs w:val="28"/>
              </w:rPr>
              <w:t>工</w:t>
            </w:r>
            <w:r>
              <w:rPr>
                <w:rFonts w:ascii="宋体" w:hAnsi="宋体" w:hint="eastAsia"/>
                <w:b/>
                <w:sz w:val="28"/>
                <w:szCs w:val="28"/>
              </w:rPr>
              <w:t xml:space="preserve"> </w:t>
            </w:r>
            <w:r w:rsidRPr="00C30A0E">
              <w:rPr>
                <w:rFonts w:ascii="宋体" w:hAnsi="宋体" w:hint="eastAsia"/>
                <w:b/>
                <w:sz w:val="28"/>
                <w:szCs w:val="28"/>
              </w:rPr>
              <w:t>作</w:t>
            </w:r>
            <w:r>
              <w:rPr>
                <w:rFonts w:ascii="宋体" w:hAnsi="宋体" w:hint="eastAsia"/>
                <w:b/>
                <w:sz w:val="28"/>
                <w:szCs w:val="28"/>
              </w:rPr>
              <w:t xml:space="preserve"> </w:t>
            </w:r>
            <w:r w:rsidRPr="00C30A0E">
              <w:rPr>
                <w:rFonts w:ascii="宋体" w:hAnsi="宋体" w:hint="eastAsia"/>
                <w:b/>
                <w:sz w:val="28"/>
                <w:szCs w:val="28"/>
              </w:rPr>
              <w:t>经</w:t>
            </w:r>
            <w:r>
              <w:rPr>
                <w:rFonts w:ascii="宋体" w:hAnsi="宋体" w:hint="eastAsia"/>
                <w:b/>
                <w:sz w:val="28"/>
                <w:szCs w:val="28"/>
              </w:rPr>
              <w:t xml:space="preserve"> </w:t>
            </w:r>
            <w:r w:rsidRPr="00C30A0E">
              <w:rPr>
                <w:rFonts w:ascii="宋体" w:hAnsi="宋体" w:hint="eastAsia"/>
                <w:b/>
                <w:sz w:val="28"/>
                <w:szCs w:val="28"/>
              </w:rPr>
              <w:t>验</w:t>
            </w:r>
          </w:p>
        </w:tc>
      </w:tr>
      <w:tr w:rsidR="00CA6BBD" w:rsidTr="00B62B15">
        <w:trPr>
          <w:trHeight w:val="513"/>
          <w:jc w:val="center"/>
        </w:trPr>
        <w:tc>
          <w:tcPr>
            <w:tcW w:w="10524" w:type="dxa"/>
            <w:gridSpan w:val="4"/>
            <w:shd w:val="clear" w:color="auto" w:fill="auto"/>
          </w:tcPr>
          <w:p w:rsidR="00B2126B" w:rsidRDefault="00B2126B" w:rsidP="00B62B15">
            <w:pPr>
              <w:autoSpaceDE w:val="0"/>
              <w:autoSpaceDN w:val="0"/>
              <w:adjustRightInd w:val="0"/>
              <w:ind w:left="375"/>
              <w:jc w:val="left"/>
              <w:rPr>
                <w:rFonts w:ascii="宋体" w:cs="宋体"/>
                <w:lang w:val="zh-CN"/>
              </w:rPr>
            </w:pPr>
            <w:r>
              <w:rPr>
                <w:rFonts w:ascii="宋体" w:cs="宋体" w:hint="eastAsia"/>
                <w:lang w:val="zh-CN"/>
              </w:rPr>
              <w:t>2</w:t>
            </w:r>
            <w:r>
              <w:rPr>
                <w:rFonts w:ascii="宋体" w:cs="宋体"/>
                <w:lang w:val="zh-CN"/>
              </w:rPr>
              <w:t xml:space="preserve">018/03 </w:t>
            </w:r>
            <w:r>
              <w:rPr>
                <w:rFonts w:ascii="宋体" w:cs="宋体"/>
                <w:lang w:val="zh-CN"/>
              </w:rPr>
              <w:t>–</w:t>
            </w:r>
            <w:r>
              <w:rPr>
                <w:rFonts w:ascii="宋体" w:cs="宋体"/>
                <w:lang w:val="zh-CN"/>
              </w:rPr>
              <w:t xml:space="preserve"> 2019/01:  </w:t>
            </w:r>
            <w:r w:rsidR="00757917">
              <w:rPr>
                <w:rFonts w:ascii="宋体" w:cs="宋体" w:hint="eastAsia"/>
                <w:lang w:val="zh-CN"/>
              </w:rPr>
              <w:t>广东新锦成陶瓷集团有限公司|软件工程师</w:t>
            </w:r>
          </w:p>
          <w:p w:rsidR="00B2126B" w:rsidRDefault="00757917" w:rsidP="00B62B15">
            <w:pPr>
              <w:autoSpaceDE w:val="0"/>
              <w:autoSpaceDN w:val="0"/>
              <w:adjustRightInd w:val="0"/>
              <w:ind w:left="375"/>
              <w:jc w:val="left"/>
              <w:rPr>
                <w:rFonts w:ascii="宋体" w:cs="宋体"/>
                <w:lang w:val="zh-CN"/>
              </w:rPr>
            </w:pPr>
            <w:r>
              <w:rPr>
                <w:rFonts w:ascii="宋体" w:cs="宋体" w:hint="eastAsia"/>
                <w:lang w:val="zh-CN"/>
              </w:rPr>
              <w:t xml:space="preserve"> </w:t>
            </w:r>
            <w:r>
              <w:rPr>
                <w:rFonts w:ascii="宋体" w:cs="宋体"/>
                <w:lang w:val="zh-CN"/>
              </w:rPr>
              <w:t xml:space="preserve">                   </w:t>
            </w:r>
            <w:r>
              <w:rPr>
                <w:rFonts w:ascii="宋体" w:cs="宋体" w:hint="eastAsia"/>
                <w:lang w:val="zh-CN"/>
              </w:rPr>
              <w:t>负责集团OA系统，费用预算管理信息系统二次开发与维护工作</w:t>
            </w:r>
          </w:p>
          <w:p w:rsidR="00757917" w:rsidRPr="00757917" w:rsidRDefault="00757917" w:rsidP="00757917">
            <w:pPr>
              <w:pStyle w:val="a7"/>
              <w:numPr>
                <w:ilvl w:val="0"/>
                <w:numId w:val="9"/>
              </w:numPr>
              <w:autoSpaceDE w:val="0"/>
              <w:autoSpaceDN w:val="0"/>
              <w:adjustRightInd w:val="0"/>
              <w:ind w:firstLineChars="0"/>
              <w:jc w:val="left"/>
              <w:rPr>
                <w:rFonts w:ascii="宋体" w:cs="宋体"/>
                <w:lang w:val="zh-CN"/>
              </w:rPr>
            </w:pPr>
            <w:r w:rsidRPr="00757917">
              <w:rPr>
                <w:rFonts w:ascii="宋体" w:cs="宋体" w:hint="eastAsia"/>
                <w:lang w:val="zh-CN"/>
              </w:rPr>
              <w:t>负责集团旗下8家子公司的OA系统二次开发与维护工作</w:t>
            </w:r>
          </w:p>
          <w:p w:rsidR="00757917" w:rsidRDefault="00757917" w:rsidP="00757917">
            <w:pPr>
              <w:pStyle w:val="a7"/>
              <w:numPr>
                <w:ilvl w:val="0"/>
                <w:numId w:val="9"/>
              </w:numPr>
              <w:autoSpaceDE w:val="0"/>
              <w:autoSpaceDN w:val="0"/>
              <w:adjustRightInd w:val="0"/>
              <w:ind w:firstLineChars="0"/>
              <w:jc w:val="left"/>
              <w:rPr>
                <w:rFonts w:ascii="宋体" w:cs="宋体"/>
                <w:lang w:val="zh-CN"/>
              </w:rPr>
            </w:pPr>
            <w:r>
              <w:rPr>
                <w:rFonts w:ascii="宋体" w:cs="宋体" w:hint="eastAsia"/>
                <w:lang w:val="zh-CN"/>
              </w:rPr>
              <w:t>负责费用预算系统前期需求与业务调研工作，跟进与协调供应商项目进度</w:t>
            </w:r>
          </w:p>
          <w:p w:rsidR="00757917" w:rsidRDefault="00757917" w:rsidP="00757917">
            <w:pPr>
              <w:pStyle w:val="a7"/>
              <w:numPr>
                <w:ilvl w:val="0"/>
                <w:numId w:val="9"/>
              </w:numPr>
              <w:autoSpaceDE w:val="0"/>
              <w:autoSpaceDN w:val="0"/>
              <w:adjustRightInd w:val="0"/>
              <w:ind w:firstLineChars="0"/>
              <w:jc w:val="left"/>
              <w:rPr>
                <w:rFonts w:ascii="宋体" w:cs="宋体"/>
                <w:lang w:val="zh-CN"/>
              </w:rPr>
            </w:pPr>
            <w:r>
              <w:rPr>
                <w:rFonts w:ascii="宋体" w:cs="宋体" w:hint="eastAsia"/>
                <w:lang w:val="zh-CN"/>
              </w:rPr>
              <w:t>负责费用预算管理系统的二次开发与维护工作</w:t>
            </w:r>
          </w:p>
          <w:p w:rsidR="00757917" w:rsidRPr="00757917" w:rsidRDefault="00757917" w:rsidP="00757917">
            <w:pPr>
              <w:pStyle w:val="a7"/>
              <w:numPr>
                <w:ilvl w:val="0"/>
                <w:numId w:val="9"/>
              </w:numPr>
              <w:autoSpaceDE w:val="0"/>
              <w:autoSpaceDN w:val="0"/>
              <w:adjustRightInd w:val="0"/>
              <w:ind w:firstLineChars="0"/>
              <w:jc w:val="left"/>
              <w:rPr>
                <w:rFonts w:ascii="宋体" w:cs="宋体" w:hint="eastAsia"/>
                <w:lang w:val="zh-CN"/>
              </w:rPr>
            </w:pPr>
          </w:p>
          <w:p w:rsidR="00CA6BBD" w:rsidRDefault="00CA6BBD" w:rsidP="00B62B15">
            <w:pPr>
              <w:autoSpaceDE w:val="0"/>
              <w:autoSpaceDN w:val="0"/>
              <w:adjustRightInd w:val="0"/>
              <w:ind w:left="375"/>
              <w:jc w:val="left"/>
              <w:rPr>
                <w:rFonts w:ascii="宋体" w:cs="宋体"/>
                <w:lang w:val="zh-CN"/>
              </w:rPr>
            </w:pPr>
            <w:r>
              <w:rPr>
                <w:rFonts w:ascii="宋体" w:cs="宋体"/>
                <w:lang w:val="zh-CN"/>
              </w:rPr>
              <w:t>2</w:t>
            </w:r>
            <w:r w:rsidR="00757917">
              <w:rPr>
                <w:rFonts w:ascii="宋体" w:cs="宋体"/>
                <w:lang w:val="zh-CN"/>
              </w:rPr>
              <w:t>017/05</w:t>
            </w:r>
            <w:r>
              <w:rPr>
                <w:rFonts w:ascii="宋体" w:cs="宋体"/>
                <w:lang w:val="zh-CN"/>
              </w:rPr>
              <w:t xml:space="preserve"> -- 2018/01：中数通信息有限公司|java开发</w:t>
            </w:r>
          </w:p>
          <w:p w:rsidR="00CA6BBD" w:rsidRDefault="00CA6BBD" w:rsidP="00B62B15">
            <w:pPr>
              <w:autoSpaceDE w:val="0"/>
              <w:autoSpaceDN w:val="0"/>
              <w:adjustRightInd w:val="0"/>
              <w:ind w:left="375"/>
              <w:jc w:val="left"/>
              <w:rPr>
                <w:rFonts w:ascii="宋体" w:cs="宋体"/>
                <w:lang w:val="zh-CN"/>
              </w:rPr>
            </w:pPr>
            <w:r>
              <w:rPr>
                <w:rFonts w:ascii="宋体" w:cs="宋体"/>
                <w:lang w:val="zh-CN"/>
              </w:rPr>
              <w:t xml:space="preserve">                    在企业主要负责广东移动客服人员的后台系统开发工作</w:t>
            </w:r>
          </w:p>
          <w:p w:rsidR="00CA6BBD" w:rsidRDefault="00CA6BBD" w:rsidP="00CA6BBD">
            <w:pPr>
              <w:numPr>
                <w:ilvl w:val="0"/>
                <w:numId w:val="2"/>
              </w:numPr>
              <w:autoSpaceDE w:val="0"/>
              <w:autoSpaceDN w:val="0"/>
              <w:adjustRightInd w:val="0"/>
              <w:jc w:val="left"/>
              <w:rPr>
                <w:rFonts w:ascii="宋体" w:hAnsi="宋体"/>
                <w:sz w:val="22"/>
              </w:rPr>
            </w:pPr>
            <w:r>
              <w:rPr>
                <w:rFonts w:ascii="宋体" w:hAnsi="宋体" w:hint="eastAsia"/>
                <w:sz w:val="22"/>
              </w:rPr>
              <w:t>参与</w:t>
            </w:r>
            <w:r w:rsidRPr="009B601C">
              <w:rPr>
                <w:rFonts w:ascii="宋体" w:hAnsi="宋体" w:hint="eastAsia"/>
                <w:sz w:val="22"/>
              </w:rPr>
              <w:t>客服信息化门户系统（CSIP）七期</w:t>
            </w:r>
            <w:r>
              <w:rPr>
                <w:rFonts w:ascii="宋体" w:hAnsi="宋体" w:hint="eastAsia"/>
                <w:sz w:val="22"/>
              </w:rPr>
              <w:t>的系统开发维护优化工作</w:t>
            </w:r>
          </w:p>
          <w:p w:rsidR="00CA6BBD" w:rsidRPr="00EE7033" w:rsidRDefault="00CA6BBD" w:rsidP="00CA6BBD">
            <w:pPr>
              <w:numPr>
                <w:ilvl w:val="0"/>
                <w:numId w:val="2"/>
              </w:numPr>
              <w:autoSpaceDE w:val="0"/>
              <w:autoSpaceDN w:val="0"/>
              <w:adjustRightInd w:val="0"/>
              <w:jc w:val="left"/>
              <w:rPr>
                <w:rFonts w:ascii="宋体" w:cs="宋体"/>
                <w:lang w:val="zh-CN"/>
              </w:rPr>
            </w:pPr>
            <w:r>
              <w:rPr>
                <w:rFonts w:ascii="宋体" w:hAnsi="宋体"/>
                <w:sz w:val="22"/>
              </w:rPr>
              <w:t>负责项目组合同相关项目的后期维护修复工作</w:t>
            </w:r>
          </w:p>
          <w:p w:rsidR="00CA6BBD" w:rsidRDefault="00CA6BBD" w:rsidP="00CA6BBD">
            <w:pPr>
              <w:numPr>
                <w:ilvl w:val="0"/>
                <w:numId w:val="2"/>
              </w:numPr>
              <w:autoSpaceDE w:val="0"/>
              <w:autoSpaceDN w:val="0"/>
              <w:adjustRightInd w:val="0"/>
              <w:jc w:val="left"/>
              <w:rPr>
                <w:rFonts w:ascii="宋体" w:cs="宋体"/>
                <w:lang w:val="zh-CN"/>
              </w:rPr>
            </w:pPr>
            <w:r>
              <w:rPr>
                <w:rFonts w:ascii="宋体" w:hAnsi="宋体"/>
                <w:sz w:val="22"/>
              </w:rPr>
              <w:t>独立开发项目</w:t>
            </w:r>
            <w:proofErr w:type="gramStart"/>
            <w:r>
              <w:rPr>
                <w:rFonts w:ascii="宋体" w:hAnsi="宋体"/>
                <w:sz w:val="22"/>
              </w:rPr>
              <w:t>组使用</w:t>
            </w:r>
            <w:proofErr w:type="gramEnd"/>
            <w:r>
              <w:rPr>
                <w:rFonts w:ascii="宋体" w:hAnsi="宋体"/>
                <w:sz w:val="22"/>
              </w:rPr>
              <w:t>的项目周报填写系统</w:t>
            </w:r>
          </w:p>
          <w:p w:rsidR="00CA6BBD" w:rsidRDefault="00CA6BBD" w:rsidP="00B62B15">
            <w:pPr>
              <w:autoSpaceDE w:val="0"/>
              <w:autoSpaceDN w:val="0"/>
              <w:adjustRightInd w:val="0"/>
              <w:ind w:left="375"/>
              <w:jc w:val="left"/>
              <w:rPr>
                <w:rFonts w:ascii="宋体" w:cs="宋体"/>
                <w:lang w:val="zh-CN"/>
              </w:rPr>
            </w:pPr>
          </w:p>
          <w:p w:rsidR="00CA6BBD" w:rsidRDefault="00CA6BBD" w:rsidP="00B62B15">
            <w:pPr>
              <w:autoSpaceDE w:val="0"/>
              <w:autoSpaceDN w:val="0"/>
              <w:adjustRightInd w:val="0"/>
              <w:ind w:firstLine="420"/>
              <w:jc w:val="left"/>
              <w:rPr>
                <w:rFonts w:ascii="宋体" w:cs="宋体"/>
                <w:lang w:val="zh-CN"/>
              </w:rPr>
            </w:pPr>
            <w:r>
              <w:rPr>
                <w:rFonts w:ascii="宋体" w:cs="宋体" w:hint="eastAsia"/>
                <w:lang w:val="zh-CN"/>
              </w:rPr>
              <w:t xml:space="preserve">2015/07 </w:t>
            </w:r>
            <w:r>
              <w:rPr>
                <w:rFonts w:ascii="宋体" w:cs="宋体"/>
                <w:lang w:val="zh-CN"/>
              </w:rPr>
              <w:t>–</w:t>
            </w:r>
            <w:r>
              <w:rPr>
                <w:rFonts w:ascii="宋体" w:cs="宋体"/>
                <w:lang w:val="zh-CN"/>
              </w:rPr>
              <w:t xml:space="preserve"> 2016/12：广州智能科技发展有限公司|java开发</w:t>
            </w:r>
          </w:p>
          <w:p w:rsidR="00CA6BBD" w:rsidRDefault="00CA6BBD" w:rsidP="00B62B15">
            <w:pPr>
              <w:autoSpaceDE w:val="0"/>
              <w:autoSpaceDN w:val="0"/>
              <w:adjustRightInd w:val="0"/>
              <w:jc w:val="left"/>
              <w:rPr>
                <w:rFonts w:ascii="宋体" w:cs="宋体"/>
                <w:lang w:val="zh-CN"/>
              </w:rPr>
            </w:pPr>
            <w:r>
              <w:rPr>
                <w:rFonts w:ascii="宋体" w:cs="宋体" w:hint="eastAsia"/>
                <w:lang w:val="zh-CN"/>
              </w:rPr>
              <w:t xml:space="preserve">                       在企业担任java开发职责，主要从事电子政务系统和公司内部框架的开发，主要有：</w:t>
            </w:r>
          </w:p>
          <w:p w:rsidR="00CA6BBD" w:rsidRDefault="00CA6BBD" w:rsidP="00CA6BBD">
            <w:pPr>
              <w:numPr>
                <w:ilvl w:val="0"/>
                <w:numId w:val="1"/>
              </w:numPr>
              <w:autoSpaceDE w:val="0"/>
              <w:autoSpaceDN w:val="0"/>
              <w:adjustRightInd w:val="0"/>
              <w:jc w:val="left"/>
              <w:rPr>
                <w:rFonts w:ascii="宋体" w:cs="宋体"/>
                <w:lang w:val="zh-CN"/>
              </w:rPr>
            </w:pPr>
            <w:r>
              <w:rPr>
                <w:rFonts w:ascii="宋体" w:cs="宋体" w:hint="eastAsia"/>
                <w:lang w:val="zh-CN"/>
              </w:rPr>
              <w:t xml:space="preserve">参与3个项目的完整开发工作，以及另外2个项目和公司内部框架系统的部分开发   </w:t>
            </w:r>
            <w:r>
              <w:rPr>
                <w:rFonts w:ascii="宋体" w:cs="宋体" w:hint="eastAsia"/>
                <w:lang w:val="zh-CN"/>
              </w:rPr>
              <w:lastRenderedPageBreak/>
              <w:t>优化工作</w:t>
            </w:r>
          </w:p>
          <w:p w:rsidR="00CA6BBD" w:rsidRDefault="00CA6BBD" w:rsidP="00CA6BBD">
            <w:pPr>
              <w:numPr>
                <w:ilvl w:val="0"/>
                <w:numId w:val="1"/>
              </w:numPr>
              <w:autoSpaceDE w:val="0"/>
              <w:autoSpaceDN w:val="0"/>
              <w:adjustRightInd w:val="0"/>
              <w:jc w:val="left"/>
              <w:rPr>
                <w:rFonts w:ascii="宋体" w:cs="宋体"/>
                <w:lang w:val="zh-CN"/>
              </w:rPr>
            </w:pPr>
            <w:r>
              <w:rPr>
                <w:rFonts w:ascii="宋体" w:cs="宋体"/>
                <w:lang w:val="zh-CN"/>
              </w:rPr>
              <w:t>编写各种项目开发文档，以及项目中的部分数据库设计</w:t>
            </w:r>
          </w:p>
          <w:p w:rsidR="00CA6BBD" w:rsidRPr="002C2103" w:rsidRDefault="00CA6BBD" w:rsidP="00CA6BBD">
            <w:pPr>
              <w:numPr>
                <w:ilvl w:val="0"/>
                <w:numId w:val="1"/>
              </w:numPr>
              <w:autoSpaceDE w:val="0"/>
              <w:autoSpaceDN w:val="0"/>
              <w:adjustRightInd w:val="0"/>
              <w:jc w:val="left"/>
              <w:rPr>
                <w:rFonts w:ascii="宋体" w:cs="宋体"/>
                <w:lang w:val="zh-CN"/>
              </w:rPr>
            </w:pPr>
            <w:r>
              <w:rPr>
                <w:rFonts w:ascii="宋体" w:cs="宋体" w:hint="eastAsia"/>
                <w:lang w:val="zh-CN"/>
              </w:rPr>
              <w:t>协助其他项目组修复项目bug，帮助指导新进同事的开发工作问题</w:t>
            </w:r>
          </w:p>
        </w:tc>
      </w:tr>
      <w:tr w:rsidR="00B2126B" w:rsidTr="00B62B15">
        <w:trPr>
          <w:trHeight w:val="361"/>
          <w:jc w:val="center"/>
        </w:trPr>
        <w:tc>
          <w:tcPr>
            <w:tcW w:w="10524" w:type="dxa"/>
            <w:gridSpan w:val="4"/>
            <w:shd w:val="clear" w:color="auto" w:fill="F0F3FE"/>
          </w:tcPr>
          <w:p w:rsidR="00B2126B" w:rsidRPr="00E74678" w:rsidRDefault="00B2126B" w:rsidP="00B62B15">
            <w:pPr>
              <w:jc w:val="center"/>
              <w:rPr>
                <w:rFonts w:ascii="宋体" w:hAnsi="宋体"/>
                <w:sz w:val="28"/>
                <w:szCs w:val="28"/>
              </w:rPr>
            </w:pPr>
            <w:r w:rsidRPr="00E74678">
              <w:rPr>
                <w:rFonts w:ascii="宋体" w:hAnsi="宋体" w:hint="eastAsia"/>
                <w:b/>
                <w:sz w:val="28"/>
                <w:szCs w:val="28"/>
              </w:rPr>
              <w:lastRenderedPageBreak/>
              <w:t xml:space="preserve">项 目 </w:t>
            </w:r>
            <w:r>
              <w:rPr>
                <w:rFonts w:ascii="宋体" w:hAnsi="宋体" w:hint="eastAsia"/>
                <w:b/>
                <w:sz w:val="28"/>
                <w:szCs w:val="28"/>
              </w:rPr>
              <w:t>经 验</w:t>
            </w:r>
          </w:p>
        </w:tc>
      </w:tr>
      <w:tr w:rsidR="00B2126B" w:rsidTr="00B62B15">
        <w:trPr>
          <w:trHeight w:val="486"/>
          <w:jc w:val="center"/>
        </w:trPr>
        <w:tc>
          <w:tcPr>
            <w:tcW w:w="10524" w:type="dxa"/>
            <w:gridSpan w:val="4"/>
          </w:tcPr>
          <w:p w:rsidR="00B2126B" w:rsidRDefault="00B2126B" w:rsidP="00B62B15">
            <w:pPr>
              <w:pStyle w:val="HTML"/>
              <w:rPr>
                <w:rFonts w:ascii="宋体" w:eastAsia="宋体"/>
                <w:b/>
                <w:iCs/>
                <w:sz w:val="24"/>
                <w:szCs w:val="18"/>
              </w:rPr>
            </w:pPr>
            <w:r w:rsidRPr="00D26C53">
              <w:rPr>
                <w:rFonts w:hint="eastAsia"/>
                <w:color w:val="000000"/>
                <w:sz w:val="24"/>
                <w:bdr w:val="single" w:sz="4" w:space="0" w:color="auto"/>
                <w:shd w:val="pct15" w:color="auto" w:fill="FFFFFF"/>
              </w:rPr>
              <w:t>项目名称 ：</w:t>
            </w:r>
            <w:r>
              <w:rPr>
                <w:rFonts w:hint="eastAsia"/>
                <w:color w:val="000000"/>
                <w:sz w:val="24"/>
                <w:bdr w:val="single" w:sz="4" w:space="0" w:color="auto"/>
                <w:shd w:val="pct15" w:color="auto" w:fill="FFFFFF"/>
              </w:rPr>
              <w:t>客服信息化门户系统</w:t>
            </w:r>
            <w:r w:rsidRPr="00251DAE">
              <w:rPr>
                <w:rFonts w:hint="eastAsia"/>
                <w:color w:val="000000"/>
                <w:sz w:val="24"/>
                <w:bdr w:val="single" w:sz="4" w:space="0" w:color="auto"/>
                <w:shd w:val="pct15" w:color="auto" w:fill="FFFFFF"/>
              </w:rPr>
              <w:t xml:space="preserve"> </w:t>
            </w:r>
            <w:r>
              <w:rPr>
                <w:rFonts w:hint="eastAsia"/>
                <w:color w:val="000000"/>
                <w:sz w:val="24"/>
                <w:bdr w:val="single" w:sz="4" w:space="0" w:color="auto"/>
                <w:shd w:val="pct15" w:color="auto" w:fill="FFFFFF"/>
              </w:rPr>
              <w:t xml:space="preserve">                             </w:t>
            </w:r>
          </w:p>
        </w:tc>
      </w:tr>
      <w:tr w:rsidR="00B2126B" w:rsidTr="00B62B15">
        <w:trPr>
          <w:trHeight w:val="345"/>
          <w:jc w:val="center"/>
        </w:trPr>
        <w:tc>
          <w:tcPr>
            <w:tcW w:w="10524" w:type="dxa"/>
            <w:gridSpan w:val="4"/>
          </w:tcPr>
          <w:p w:rsidR="00B2126B" w:rsidRDefault="00B2126B" w:rsidP="00B62B15">
            <w:pPr>
              <w:ind w:left="1050" w:hangingChars="500" w:hanging="1050"/>
              <w:jc w:val="left"/>
              <w:rPr>
                <w:rFonts w:ascii="宋体" w:cs="宋体"/>
                <w:lang w:val="zh-CN"/>
              </w:rPr>
            </w:pPr>
            <w:r>
              <w:rPr>
                <w:rFonts w:ascii="宋体" w:cs="宋体" w:hint="eastAsia"/>
                <w:lang w:val="zh-CN"/>
              </w:rPr>
              <w:t>项目描述：</w:t>
            </w:r>
            <w:r w:rsidRPr="009B601C">
              <w:rPr>
                <w:rFonts w:ascii="宋体" w:cs="宋体" w:hint="eastAsia"/>
                <w:lang w:val="zh-CN"/>
              </w:rPr>
              <w:t>该项目支撑中国移动广东公司六大区域中心所有的一线人员的考勤管理、排班管理、积分管理、前后协作、个人信息等客</w:t>
            </w:r>
            <w:proofErr w:type="gramStart"/>
            <w:r w:rsidRPr="009B601C">
              <w:rPr>
                <w:rFonts w:ascii="宋体" w:cs="宋体" w:hint="eastAsia"/>
                <w:lang w:val="zh-CN"/>
              </w:rPr>
              <w:t>服现场</w:t>
            </w:r>
            <w:proofErr w:type="gramEnd"/>
            <w:r w:rsidRPr="009B601C">
              <w:rPr>
                <w:rFonts w:ascii="宋体" w:cs="宋体" w:hint="eastAsia"/>
                <w:lang w:val="zh-CN"/>
              </w:rPr>
              <w:t>运营与人员管理的关键生产活动。</w:t>
            </w:r>
          </w:p>
          <w:p w:rsidR="00B2126B" w:rsidRDefault="00B2126B" w:rsidP="00B62B15">
            <w:pPr>
              <w:ind w:left="1050" w:hangingChars="500" w:hanging="1050"/>
              <w:jc w:val="left"/>
              <w:rPr>
                <w:rFonts w:ascii="宋体" w:cs="宋体"/>
                <w:lang w:val="zh-CN"/>
              </w:rPr>
            </w:pPr>
            <w:r>
              <w:rPr>
                <w:rFonts w:ascii="宋体" w:cs="宋体" w:hint="eastAsia"/>
                <w:lang w:val="zh-CN"/>
              </w:rPr>
              <w:t xml:space="preserve">          技术描述：</w:t>
            </w:r>
          </w:p>
          <w:p w:rsidR="00B2126B" w:rsidRDefault="00B2126B" w:rsidP="00B62B15">
            <w:pPr>
              <w:numPr>
                <w:ilvl w:val="0"/>
                <w:numId w:val="3"/>
              </w:numPr>
              <w:jc w:val="left"/>
              <w:rPr>
                <w:rFonts w:ascii="宋体" w:cs="宋体"/>
                <w:lang w:val="zh-CN"/>
              </w:rPr>
            </w:pPr>
            <w:r>
              <w:rPr>
                <w:rFonts w:ascii="宋体" w:cs="宋体" w:hint="eastAsia"/>
                <w:lang w:val="zh-CN"/>
              </w:rPr>
              <w:t>项目早期代码是使用ssh框架搭建，前端使用jsp+js。现阶段框架使用SpringMVC替代struts</w:t>
            </w:r>
            <w:r>
              <w:rPr>
                <w:rFonts w:ascii="宋体" w:cs="宋体"/>
                <w:lang w:val="zh-CN"/>
              </w:rPr>
              <w:t>2，前端则换成layui+jsp</w:t>
            </w:r>
          </w:p>
          <w:p w:rsidR="00B2126B" w:rsidRPr="00F90CA6" w:rsidRDefault="00B2126B" w:rsidP="00B62B15">
            <w:pPr>
              <w:numPr>
                <w:ilvl w:val="0"/>
                <w:numId w:val="3"/>
              </w:numPr>
              <w:jc w:val="left"/>
              <w:rPr>
                <w:rFonts w:ascii="宋体" w:hAnsi="宋体" w:cs="宋体"/>
              </w:rPr>
            </w:pPr>
            <w:r>
              <w:rPr>
                <w:rFonts w:ascii="宋体" w:cs="宋体"/>
                <w:lang w:val="zh-CN"/>
              </w:rPr>
              <w:t>数据库是Oracle，使用到多个存储过程，定时器，视图等，部分功能也涉及到redis</w:t>
            </w:r>
          </w:p>
          <w:p w:rsidR="00B2126B" w:rsidRDefault="00B2126B" w:rsidP="00B62B15">
            <w:pPr>
              <w:numPr>
                <w:ilvl w:val="0"/>
                <w:numId w:val="3"/>
              </w:numPr>
              <w:jc w:val="left"/>
              <w:rPr>
                <w:rFonts w:ascii="宋体" w:hAnsi="宋体" w:cs="宋体"/>
              </w:rPr>
            </w:pPr>
            <w:r>
              <w:rPr>
                <w:rFonts w:ascii="宋体" w:cs="宋体"/>
                <w:lang w:val="zh-CN"/>
              </w:rPr>
              <w:t>MyEclipse作为主要开发工具，系统服务器是jboss，操作系统为Linux</w:t>
            </w:r>
          </w:p>
          <w:p w:rsidR="00B2126B" w:rsidRPr="009B601C" w:rsidRDefault="00B2126B" w:rsidP="00B62B15">
            <w:pPr>
              <w:ind w:left="1100" w:hangingChars="500" w:hanging="1100"/>
              <w:rPr>
                <w:rFonts w:ascii="宋体" w:hAnsi="宋体"/>
                <w:sz w:val="22"/>
              </w:rPr>
            </w:pPr>
            <w:r w:rsidRPr="0000302F">
              <w:rPr>
                <w:rFonts w:ascii="宋体" w:hAnsi="宋体" w:hint="eastAsia"/>
                <w:sz w:val="22"/>
              </w:rPr>
              <w:t>项目</w:t>
            </w:r>
            <w:r>
              <w:rPr>
                <w:rFonts w:ascii="宋体" w:hAnsi="宋体" w:hint="eastAsia"/>
                <w:sz w:val="22"/>
              </w:rPr>
              <w:t>职责：</w:t>
            </w:r>
            <w:r w:rsidRPr="009B601C">
              <w:rPr>
                <w:rFonts w:ascii="宋体" w:hAnsi="宋体" w:hint="eastAsia"/>
                <w:sz w:val="22"/>
              </w:rPr>
              <w:t>负责客服信息化门户系统（CSIP）七期合同相关项目（CSIP+客</w:t>
            </w:r>
            <w:proofErr w:type="gramStart"/>
            <w:r w:rsidRPr="009B601C">
              <w:rPr>
                <w:rFonts w:ascii="宋体" w:hAnsi="宋体" w:hint="eastAsia"/>
                <w:sz w:val="22"/>
              </w:rPr>
              <w:t>服人力</w:t>
            </w:r>
            <w:proofErr w:type="gramEnd"/>
            <w:r w:rsidRPr="009B601C">
              <w:rPr>
                <w:rFonts w:ascii="宋体" w:hAnsi="宋体" w:hint="eastAsia"/>
                <w:sz w:val="22"/>
              </w:rPr>
              <w:t>系统+会议室预订系统+客服Link项目）的开发和优化维护工作。根据项目小组的工作安排，重心是</w:t>
            </w:r>
            <w:proofErr w:type="spellStart"/>
            <w:r w:rsidRPr="009B601C">
              <w:rPr>
                <w:rFonts w:ascii="宋体" w:hAnsi="宋体" w:hint="eastAsia"/>
                <w:sz w:val="22"/>
              </w:rPr>
              <w:t>csip</w:t>
            </w:r>
            <w:proofErr w:type="spellEnd"/>
            <w:r w:rsidRPr="009B601C">
              <w:rPr>
                <w:rFonts w:ascii="宋体" w:hAnsi="宋体" w:hint="eastAsia"/>
                <w:sz w:val="22"/>
              </w:rPr>
              <w:t>系统的开发维护，其中包括数据联调，BOSS</w:t>
            </w:r>
            <w:proofErr w:type="gramStart"/>
            <w:r w:rsidRPr="009B601C">
              <w:rPr>
                <w:rFonts w:ascii="宋体" w:hAnsi="宋体" w:hint="eastAsia"/>
                <w:sz w:val="22"/>
              </w:rPr>
              <w:t>量酬功能</w:t>
            </w:r>
            <w:proofErr w:type="gramEnd"/>
            <w:r w:rsidRPr="009B601C">
              <w:rPr>
                <w:rFonts w:ascii="宋体" w:hAnsi="宋体" w:hint="eastAsia"/>
                <w:sz w:val="22"/>
              </w:rPr>
              <w:t>开发，系统页面改版，系统bug</w:t>
            </w:r>
            <w:r>
              <w:rPr>
                <w:rFonts w:ascii="宋体" w:hAnsi="宋体" w:hint="eastAsia"/>
                <w:sz w:val="22"/>
              </w:rPr>
              <w:t>以及用户反馈日常问题的修复工作</w:t>
            </w:r>
            <w:r w:rsidRPr="009B601C">
              <w:rPr>
                <w:rFonts w:ascii="宋体" w:hAnsi="宋体" w:hint="eastAsia"/>
                <w:sz w:val="22"/>
              </w:rPr>
              <w:t>。</w:t>
            </w:r>
          </w:p>
        </w:tc>
      </w:tr>
      <w:tr w:rsidR="00B2126B" w:rsidTr="00B62B15">
        <w:trPr>
          <w:trHeight w:val="486"/>
          <w:jc w:val="center"/>
        </w:trPr>
        <w:tc>
          <w:tcPr>
            <w:tcW w:w="10524" w:type="dxa"/>
            <w:gridSpan w:val="4"/>
          </w:tcPr>
          <w:p w:rsidR="00B2126B" w:rsidRPr="009B601C" w:rsidRDefault="00B2126B" w:rsidP="00B62B15">
            <w:pPr>
              <w:pStyle w:val="HTML"/>
              <w:rPr>
                <w:color w:val="000000"/>
                <w:sz w:val="24"/>
                <w:bdr w:val="single" w:sz="4" w:space="0" w:color="auto"/>
                <w:shd w:val="pct15" w:color="auto" w:fill="FFFFFF"/>
              </w:rPr>
            </w:pPr>
          </w:p>
          <w:p w:rsidR="00B2126B" w:rsidRDefault="00B2126B" w:rsidP="00B62B15">
            <w:pPr>
              <w:pStyle w:val="HTML"/>
              <w:rPr>
                <w:rFonts w:ascii="宋体" w:eastAsia="宋体"/>
                <w:b/>
                <w:iCs/>
                <w:sz w:val="24"/>
                <w:szCs w:val="18"/>
              </w:rPr>
            </w:pPr>
            <w:r w:rsidRPr="00D26C53">
              <w:rPr>
                <w:rFonts w:hint="eastAsia"/>
                <w:color w:val="000000"/>
                <w:sz w:val="24"/>
                <w:bdr w:val="single" w:sz="4" w:space="0" w:color="auto"/>
                <w:shd w:val="pct15" w:color="auto" w:fill="FFFFFF"/>
              </w:rPr>
              <w:t>项目名称 ：</w:t>
            </w:r>
            <w:r>
              <w:rPr>
                <w:rFonts w:hint="eastAsia"/>
                <w:color w:val="000000"/>
                <w:sz w:val="24"/>
                <w:bdr w:val="single" w:sz="4" w:space="0" w:color="auto"/>
                <w:shd w:val="pct15" w:color="auto" w:fill="FFFFFF"/>
              </w:rPr>
              <w:t>广州市园林绿化项目</w:t>
            </w:r>
            <w:r w:rsidRPr="00251DAE">
              <w:rPr>
                <w:rFonts w:hint="eastAsia"/>
                <w:color w:val="000000"/>
                <w:sz w:val="24"/>
                <w:bdr w:val="single" w:sz="4" w:space="0" w:color="auto"/>
                <w:shd w:val="pct15" w:color="auto" w:fill="FFFFFF"/>
              </w:rPr>
              <w:t xml:space="preserve"> </w:t>
            </w:r>
            <w:r>
              <w:rPr>
                <w:rFonts w:hint="eastAsia"/>
                <w:color w:val="000000"/>
                <w:sz w:val="24"/>
                <w:bdr w:val="single" w:sz="4" w:space="0" w:color="auto"/>
                <w:shd w:val="pct15" w:color="auto" w:fill="FFFFFF"/>
              </w:rPr>
              <w:t xml:space="preserve">                             </w:t>
            </w:r>
          </w:p>
        </w:tc>
      </w:tr>
      <w:tr w:rsidR="00B2126B" w:rsidTr="00B62B15">
        <w:trPr>
          <w:trHeight w:val="345"/>
          <w:jc w:val="center"/>
        </w:trPr>
        <w:tc>
          <w:tcPr>
            <w:tcW w:w="10524" w:type="dxa"/>
            <w:gridSpan w:val="4"/>
          </w:tcPr>
          <w:p w:rsidR="00B2126B" w:rsidRDefault="00B2126B" w:rsidP="00B62B15">
            <w:pPr>
              <w:ind w:left="1050" w:hangingChars="500" w:hanging="1050"/>
              <w:jc w:val="left"/>
              <w:rPr>
                <w:rFonts w:ascii="宋体" w:hAnsi="宋体" w:cs="宋体"/>
              </w:rPr>
            </w:pPr>
            <w:r>
              <w:rPr>
                <w:rFonts w:ascii="宋体" w:cs="宋体" w:hint="eastAsia"/>
                <w:lang w:val="zh-CN"/>
              </w:rPr>
              <w:t>项目描述：</w:t>
            </w:r>
            <w:r w:rsidRPr="009B601C">
              <w:rPr>
                <w:rFonts w:ascii="宋体" w:hAnsi="宋体" w:cs="宋体" w:hint="eastAsia"/>
              </w:rPr>
              <w:t>该项目是嵌套于广州市园林局绿化平台的其中一个系统，由城市园林绿化分级评价，广州公园评价、绿道巡查管理、制度廉洁四个子模块组成。能够为广州市园林局根据每一个体系下对每一个指标做评级，以及一线工作人员的巡查轨迹记录等功能。</w:t>
            </w:r>
          </w:p>
          <w:p w:rsidR="00B2126B" w:rsidRDefault="00B2126B" w:rsidP="00B62B15">
            <w:pPr>
              <w:ind w:left="1050" w:hangingChars="500" w:hanging="1050"/>
              <w:jc w:val="left"/>
              <w:rPr>
                <w:rFonts w:ascii="宋体" w:hAnsi="宋体" w:cs="宋体"/>
              </w:rPr>
            </w:pPr>
            <w:r>
              <w:rPr>
                <w:rFonts w:ascii="宋体" w:hAnsi="宋体" w:cs="宋体" w:hint="eastAsia"/>
              </w:rPr>
              <w:t xml:space="preserve">          技术描述：</w:t>
            </w:r>
          </w:p>
          <w:p w:rsidR="00B2126B" w:rsidRDefault="00B2126B" w:rsidP="00B62B15">
            <w:pPr>
              <w:numPr>
                <w:ilvl w:val="0"/>
                <w:numId w:val="4"/>
              </w:numPr>
              <w:jc w:val="left"/>
              <w:rPr>
                <w:rFonts w:ascii="宋体" w:hAnsi="宋体" w:cs="宋体"/>
              </w:rPr>
            </w:pPr>
            <w:r>
              <w:rPr>
                <w:rFonts w:ascii="宋体" w:hAnsi="宋体" w:cs="宋体"/>
              </w:rPr>
              <w:t>项目后台使用C#，前台是基于bootstrap的框架和</w:t>
            </w:r>
            <w:proofErr w:type="spellStart"/>
            <w:r>
              <w:rPr>
                <w:rFonts w:ascii="宋体" w:hAnsi="宋体" w:cs="宋体"/>
              </w:rPr>
              <w:t>javascript</w:t>
            </w:r>
            <w:proofErr w:type="spellEnd"/>
            <w:r>
              <w:rPr>
                <w:rFonts w:ascii="宋体" w:hAnsi="宋体" w:cs="宋体"/>
              </w:rPr>
              <w:t>以及多个</w:t>
            </w:r>
            <w:proofErr w:type="spellStart"/>
            <w:r>
              <w:rPr>
                <w:rFonts w:ascii="宋体" w:hAnsi="宋体" w:cs="宋体"/>
              </w:rPr>
              <w:t>jquery</w:t>
            </w:r>
            <w:proofErr w:type="spellEnd"/>
            <w:r>
              <w:rPr>
                <w:rFonts w:ascii="宋体" w:hAnsi="宋体" w:cs="宋体"/>
              </w:rPr>
              <w:t>插件组成</w:t>
            </w:r>
          </w:p>
          <w:p w:rsidR="00B2126B" w:rsidRPr="00F90CA6" w:rsidRDefault="00B2126B" w:rsidP="00B62B15">
            <w:pPr>
              <w:numPr>
                <w:ilvl w:val="0"/>
                <w:numId w:val="4"/>
              </w:numPr>
              <w:jc w:val="left"/>
              <w:rPr>
                <w:rFonts w:ascii="宋体" w:hAnsi="宋体" w:cs="宋体"/>
              </w:rPr>
            </w:pPr>
            <w:r>
              <w:rPr>
                <w:rFonts w:ascii="宋体" w:hAnsi="宋体" w:cs="宋体" w:hint="eastAsia"/>
              </w:rPr>
              <w:t>使用</w:t>
            </w:r>
            <w:r>
              <w:rPr>
                <w:rFonts w:ascii="宋体" w:hAnsi="宋体" w:cs="宋体"/>
              </w:rPr>
              <w:t>Oracle作为数据库，用IIS搭建web服务器</w:t>
            </w:r>
          </w:p>
          <w:p w:rsidR="00B2126B" w:rsidRDefault="00B2126B" w:rsidP="00B62B15">
            <w:pPr>
              <w:ind w:left="1320" w:hangingChars="600" w:hanging="1320"/>
              <w:rPr>
                <w:rFonts w:ascii="宋体" w:hAnsi="宋体"/>
                <w:sz w:val="22"/>
              </w:rPr>
            </w:pPr>
            <w:r>
              <w:rPr>
                <w:rFonts w:ascii="宋体" w:hAnsi="宋体" w:hint="eastAsia"/>
                <w:sz w:val="22"/>
              </w:rPr>
              <w:t>项目职责:</w:t>
            </w:r>
            <w:r w:rsidRPr="009B601C">
              <w:rPr>
                <w:rFonts w:ascii="宋体" w:hAnsi="宋体" w:hint="eastAsia"/>
                <w:sz w:val="22"/>
              </w:rPr>
              <w:t>负责</w:t>
            </w:r>
            <w:r>
              <w:rPr>
                <w:rFonts w:ascii="宋体" w:hAnsi="宋体" w:hint="eastAsia"/>
                <w:sz w:val="22"/>
              </w:rPr>
              <w:t>整个</w:t>
            </w:r>
            <w:r w:rsidRPr="009B601C">
              <w:rPr>
                <w:rFonts w:ascii="宋体" w:hAnsi="宋体" w:hint="eastAsia"/>
                <w:sz w:val="22"/>
              </w:rPr>
              <w:t>项目的前端开发和与后台代码的数据交互设计</w:t>
            </w:r>
            <w:r>
              <w:rPr>
                <w:rFonts w:ascii="宋体" w:hAnsi="宋体" w:hint="eastAsia"/>
                <w:sz w:val="22"/>
              </w:rPr>
              <w:t>。</w:t>
            </w:r>
          </w:p>
          <w:p w:rsidR="00B2126B" w:rsidRPr="009B601C" w:rsidRDefault="00B2126B" w:rsidP="00B62B15">
            <w:pPr>
              <w:spacing w:line="360" w:lineRule="auto"/>
              <w:jc w:val="left"/>
              <w:rPr>
                <w:rFonts w:ascii="宋体" w:hAnsi="宋体"/>
                <w:szCs w:val="21"/>
              </w:rPr>
            </w:pPr>
          </w:p>
        </w:tc>
      </w:tr>
      <w:tr w:rsidR="00B2126B" w:rsidTr="00B62B15">
        <w:trPr>
          <w:trHeight w:val="486"/>
          <w:jc w:val="center"/>
        </w:trPr>
        <w:tc>
          <w:tcPr>
            <w:tcW w:w="10524" w:type="dxa"/>
            <w:gridSpan w:val="4"/>
          </w:tcPr>
          <w:p w:rsidR="00B2126B" w:rsidRDefault="00B2126B" w:rsidP="00B62B15">
            <w:pPr>
              <w:pStyle w:val="HTML"/>
              <w:rPr>
                <w:color w:val="000000"/>
                <w:sz w:val="24"/>
                <w:bdr w:val="single" w:sz="4" w:space="0" w:color="auto"/>
                <w:shd w:val="pct15" w:color="auto" w:fill="FFFFFF"/>
              </w:rPr>
            </w:pPr>
            <w:r w:rsidRPr="00D26C53">
              <w:rPr>
                <w:rFonts w:hint="eastAsia"/>
                <w:color w:val="000000"/>
                <w:sz w:val="24"/>
                <w:bdr w:val="single" w:sz="4" w:space="0" w:color="auto"/>
                <w:shd w:val="pct15" w:color="auto" w:fill="FFFFFF"/>
              </w:rPr>
              <w:t>项目名称 ：</w:t>
            </w:r>
            <w:r>
              <w:rPr>
                <w:rFonts w:hint="eastAsia"/>
                <w:color w:val="000000"/>
                <w:sz w:val="24"/>
                <w:bdr w:val="single" w:sz="4" w:space="0" w:color="auto"/>
                <w:shd w:val="pct15" w:color="auto" w:fill="FFFFFF"/>
              </w:rPr>
              <w:t>广州市白云区工会工作平台</w:t>
            </w:r>
            <w:r w:rsidRPr="00251DAE">
              <w:rPr>
                <w:rFonts w:hint="eastAsia"/>
                <w:color w:val="000000"/>
                <w:sz w:val="24"/>
                <w:bdr w:val="single" w:sz="4" w:space="0" w:color="auto"/>
                <w:shd w:val="pct15" w:color="auto" w:fill="FFFFFF"/>
              </w:rPr>
              <w:t xml:space="preserve"> </w:t>
            </w:r>
            <w:r>
              <w:rPr>
                <w:rFonts w:hint="eastAsia"/>
                <w:color w:val="000000"/>
                <w:sz w:val="24"/>
                <w:bdr w:val="single" w:sz="4" w:space="0" w:color="auto"/>
                <w:shd w:val="pct15" w:color="auto" w:fill="FFFFFF"/>
              </w:rPr>
              <w:t xml:space="preserve">                       </w:t>
            </w:r>
          </w:p>
          <w:p w:rsidR="00B2126B" w:rsidRDefault="00B2126B" w:rsidP="00B62B15">
            <w:pPr>
              <w:ind w:left="1050" w:hangingChars="500" w:hanging="1050"/>
              <w:rPr>
                <w:rFonts w:ascii="宋体" w:hAnsi="宋体" w:cs="宋体"/>
              </w:rPr>
            </w:pPr>
            <w:r>
              <w:rPr>
                <w:rFonts w:ascii="宋体" w:cs="宋体" w:hint="eastAsia"/>
                <w:lang w:val="zh-CN"/>
              </w:rPr>
              <w:t>项目描述：</w:t>
            </w:r>
            <w:r w:rsidRPr="00757167">
              <w:rPr>
                <w:rFonts w:ascii="宋体" w:hAnsi="宋体" w:cs="宋体" w:hint="eastAsia"/>
              </w:rPr>
              <w:t>该项目提供白云区工会管理工会信息、企业信息和农民工信息，发布平台信息和任务监督等功能，分为工会动态、工会基础信息、业务管理、通告公告和政策法规模块。</w:t>
            </w:r>
          </w:p>
          <w:p w:rsidR="00B2126B" w:rsidRDefault="00B2126B" w:rsidP="00B62B15">
            <w:pPr>
              <w:ind w:leftChars="500" w:left="1050"/>
              <w:rPr>
                <w:rFonts w:ascii="宋体" w:hAnsi="宋体" w:cs="宋体"/>
              </w:rPr>
            </w:pPr>
            <w:r>
              <w:rPr>
                <w:rFonts w:ascii="宋体" w:hAnsi="宋体" w:cs="宋体"/>
              </w:rPr>
              <w:t>技术描述：</w:t>
            </w:r>
          </w:p>
          <w:p w:rsidR="00B2126B" w:rsidRDefault="00B2126B" w:rsidP="00B62B15">
            <w:pPr>
              <w:numPr>
                <w:ilvl w:val="0"/>
                <w:numId w:val="5"/>
              </w:numPr>
              <w:rPr>
                <w:rFonts w:ascii="宋体" w:hAnsi="宋体" w:cs="宋体"/>
              </w:rPr>
            </w:pPr>
            <w:r>
              <w:rPr>
                <w:rFonts w:ascii="宋体" w:hAnsi="宋体" w:cs="宋体" w:hint="eastAsia"/>
              </w:rPr>
              <w:t>后端是</w:t>
            </w:r>
            <w:proofErr w:type="spellStart"/>
            <w:r w:rsidRPr="00757167">
              <w:rPr>
                <w:rFonts w:ascii="宋体" w:hAnsi="宋体" w:cs="宋体" w:hint="eastAsia"/>
              </w:rPr>
              <w:t>Spring+Hibernate+SpringMVC</w:t>
            </w:r>
            <w:proofErr w:type="spellEnd"/>
            <w:r>
              <w:rPr>
                <w:rFonts w:ascii="宋体" w:hAnsi="宋体" w:cs="宋体" w:hint="eastAsia"/>
              </w:rPr>
              <w:t>作为</w:t>
            </w:r>
            <w:r w:rsidRPr="00757167">
              <w:rPr>
                <w:rFonts w:ascii="宋体" w:hAnsi="宋体" w:cs="宋体" w:hint="eastAsia"/>
              </w:rPr>
              <w:t>项目的整体框架</w:t>
            </w:r>
            <w:r>
              <w:rPr>
                <w:rFonts w:ascii="宋体" w:hAnsi="宋体" w:cs="宋体" w:hint="eastAsia"/>
              </w:rPr>
              <w:t>，前端使用基于bootstrap的公司内部前端框架和</w:t>
            </w:r>
            <w:proofErr w:type="spellStart"/>
            <w:r>
              <w:rPr>
                <w:rFonts w:ascii="宋体" w:hAnsi="宋体" w:cs="宋体" w:hint="eastAsia"/>
              </w:rPr>
              <w:t>jquery</w:t>
            </w:r>
            <w:proofErr w:type="spellEnd"/>
            <w:r>
              <w:rPr>
                <w:rFonts w:ascii="宋体" w:hAnsi="宋体" w:cs="宋体" w:hint="eastAsia"/>
              </w:rPr>
              <w:t>。页面使用多个响应式布局的</w:t>
            </w:r>
            <w:proofErr w:type="spellStart"/>
            <w:r>
              <w:rPr>
                <w:rFonts w:ascii="宋体" w:hAnsi="宋体" w:cs="宋体" w:hint="eastAsia"/>
              </w:rPr>
              <w:t>jquery</w:t>
            </w:r>
            <w:proofErr w:type="spellEnd"/>
            <w:r>
              <w:rPr>
                <w:rFonts w:ascii="宋体" w:hAnsi="宋体" w:cs="宋体" w:hint="eastAsia"/>
              </w:rPr>
              <w:t>插件</w:t>
            </w:r>
          </w:p>
          <w:p w:rsidR="00B2126B" w:rsidRDefault="00B2126B" w:rsidP="00B62B15">
            <w:pPr>
              <w:numPr>
                <w:ilvl w:val="0"/>
                <w:numId w:val="5"/>
              </w:numPr>
              <w:rPr>
                <w:rFonts w:ascii="宋体" w:hAnsi="宋体" w:cs="宋体"/>
              </w:rPr>
            </w:pPr>
            <w:r>
              <w:rPr>
                <w:rFonts w:ascii="宋体" w:hAnsi="宋体" w:cs="宋体"/>
              </w:rPr>
              <w:t>以</w:t>
            </w:r>
            <w:proofErr w:type="spellStart"/>
            <w:r>
              <w:rPr>
                <w:rFonts w:ascii="宋体" w:hAnsi="宋体" w:cs="宋体"/>
              </w:rPr>
              <w:t>Mysql</w:t>
            </w:r>
            <w:proofErr w:type="spellEnd"/>
            <w:r>
              <w:rPr>
                <w:rFonts w:ascii="宋体" w:hAnsi="宋体" w:cs="宋体"/>
              </w:rPr>
              <w:t>为数据库，tomcat作为web服务器，</w:t>
            </w:r>
            <w:r>
              <w:rPr>
                <w:rFonts w:ascii="宋体" w:cs="宋体"/>
                <w:lang w:val="zh-CN"/>
              </w:rPr>
              <w:t>eclipse为主要开发工具</w:t>
            </w:r>
          </w:p>
          <w:p w:rsidR="00B2126B" w:rsidRDefault="00B2126B" w:rsidP="00B62B15">
            <w:pPr>
              <w:pStyle w:val="HTML"/>
              <w:rPr>
                <w:rFonts w:ascii="宋体" w:hAnsi="宋体"/>
                <w:szCs w:val="21"/>
              </w:rPr>
            </w:pPr>
            <w:r w:rsidRPr="00462B5C">
              <w:rPr>
                <w:rFonts w:ascii="宋体" w:eastAsia="宋体" w:hAnsi="Times New Roman" w:cs="宋体" w:hint="eastAsia"/>
                <w:kern w:val="2"/>
                <w:sz w:val="21"/>
                <w:szCs w:val="24"/>
                <w:lang w:val="zh-CN"/>
              </w:rPr>
              <w:t>项目职责：主要负责系统的主页功能和榜单信息管理，农民工信息模块的功能开发</w:t>
            </w:r>
          </w:p>
          <w:p w:rsidR="00B2126B" w:rsidRDefault="00B2126B" w:rsidP="00B62B15">
            <w:pPr>
              <w:pStyle w:val="HTML"/>
              <w:rPr>
                <w:rFonts w:ascii="宋体" w:eastAsia="宋体"/>
                <w:b/>
                <w:iCs/>
                <w:sz w:val="24"/>
                <w:szCs w:val="18"/>
              </w:rPr>
            </w:pPr>
          </w:p>
        </w:tc>
      </w:tr>
      <w:tr w:rsidR="00B2126B" w:rsidTr="00B62B15">
        <w:trPr>
          <w:trHeight w:val="486"/>
          <w:jc w:val="center"/>
        </w:trPr>
        <w:tc>
          <w:tcPr>
            <w:tcW w:w="10524" w:type="dxa"/>
            <w:gridSpan w:val="4"/>
          </w:tcPr>
          <w:p w:rsidR="00B2126B" w:rsidRDefault="00B2126B" w:rsidP="00B62B15">
            <w:pPr>
              <w:pStyle w:val="HTML"/>
              <w:rPr>
                <w:rFonts w:ascii="宋体" w:eastAsia="宋体"/>
                <w:b/>
                <w:iCs/>
                <w:sz w:val="24"/>
                <w:szCs w:val="18"/>
              </w:rPr>
            </w:pPr>
            <w:r w:rsidRPr="00D26C53">
              <w:rPr>
                <w:rFonts w:hint="eastAsia"/>
                <w:color w:val="000000"/>
                <w:sz w:val="24"/>
                <w:bdr w:val="single" w:sz="4" w:space="0" w:color="auto"/>
                <w:shd w:val="pct15" w:color="auto" w:fill="FFFFFF"/>
              </w:rPr>
              <w:t>项目名称 ：</w:t>
            </w:r>
            <w:r>
              <w:rPr>
                <w:rFonts w:hint="eastAsia"/>
                <w:color w:val="000000"/>
                <w:sz w:val="24"/>
                <w:bdr w:val="single" w:sz="4" w:space="0" w:color="auto"/>
                <w:shd w:val="pct15" w:color="auto" w:fill="FFFFFF"/>
              </w:rPr>
              <w:t>广州市白云区安全生产网格化管理巡查信息系统</w:t>
            </w:r>
            <w:r w:rsidRPr="00251DAE">
              <w:rPr>
                <w:rFonts w:hint="eastAsia"/>
                <w:color w:val="000000"/>
                <w:sz w:val="24"/>
                <w:bdr w:val="single" w:sz="4" w:space="0" w:color="auto"/>
                <w:shd w:val="pct15" w:color="auto" w:fill="FFFFFF"/>
              </w:rPr>
              <w:t xml:space="preserve"> </w:t>
            </w:r>
            <w:r>
              <w:rPr>
                <w:rFonts w:hint="eastAsia"/>
                <w:color w:val="000000"/>
                <w:sz w:val="24"/>
                <w:bdr w:val="single" w:sz="4" w:space="0" w:color="auto"/>
                <w:shd w:val="pct15" w:color="auto" w:fill="FFFFFF"/>
              </w:rPr>
              <w:t xml:space="preserve">        </w:t>
            </w:r>
          </w:p>
        </w:tc>
      </w:tr>
      <w:tr w:rsidR="00B2126B" w:rsidTr="00B62B15">
        <w:trPr>
          <w:trHeight w:val="345"/>
          <w:jc w:val="center"/>
        </w:trPr>
        <w:tc>
          <w:tcPr>
            <w:tcW w:w="10524" w:type="dxa"/>
            <w:gridSpan w:val="4"/>
          </w:tcPr>
          <w:p w:rsidR="00B2126B" w:rsidRDefault="00B2126B" w:rsidP="00B62B15">
            <w:pPr>
              <w:ind w:left="1050" w:hangingChars="500" w:hanging="1050"/>
              <w:jc w:val="left"/>
              <w:rPr>
                <w:rFonts w:ascii="宋体" w:cs="宋体"/>
                <w:lang w:val="zh-CN"/>
              </w:rPr>
            </w:pPr>
            <w:r>
              <w:rPr>
                <w:rFonts w:ascii="宋体" w:cs="宋体" w:hint="eastAsia"/>
                <w:lang w:val="zh-CN"/>
              </w:rPr>
              <w:t>项目描述：</w:t>
            </w:r>
            <w:r w:rsidRPr="00757167">
              <w:rPr>
                <w:rFonts w:ascii="宋体" w:cs="宋体" w:hint="eastAsia"/>
                <w:lang w:val="zh-CN"/>
              </w:rPr>
              <w:t>该项目为白云区安监部门以行政区域为基本单位，划分出覆盖全辖区的各类安全生产管理网格，对各镇街内的企业隐患信息进行分类管理，以及对隐患信息查询、统计、分析打印等功能。项目分为企业信息管理、网格管理、隐患信息、统计分析、系统信息等模块。</w:t>
            </w:r>
          </w:p>
          <w:p w:rsidR="00B2126B" w:rsidRDefault="00B2126B" w:rsidP="00B62B15">
            <w:pPr>
              <w:ind w:leftChars="500" w:left="1050"/>
              <w:jc w:val="left"/>
              <w:rPr>
                <w:rFonts w:ascii="宋体" w:cs="宋体"/>
                <w:lang w:val="zh-CN"/>
              </w:rPr>
            </w:pPr>
            <w:r>
              <w:rPr>
                <w:rFonts w:ascii="宋体" w:cs="宋体" w:hint="eastAsia"/>
                <w:lang w:val="zh-CN"/>
              </w:rPr>
              <w:lastRenderedPageBreak/>
              <w:t>技术描述：</w:t>
            </w:r>
          </w:p>
          <w:p w:rsidR="00B2126B" w:rsidRDefault="00B2126B" w:rsidP="00B62B15">
            <w:pPr>
              <w:ind w:leftChars="500" w:left="1050"/>
              <w:jc w:val="left"/>
              <w:rPr>
                <w:rFonts w:ascii="宋体" w:cs="宋体"/>
                <w:lang w:val="zh-CN"/>
              </w:rPr>
            </w:pPr>
            <w:r>
              <w:rPr>
                <w:rFonts w:ascii="宋体" w:cs="宋体" w:hint="eastAsia"/>
                <w:lang w:val="zh-CN"/>
              </w:rPr>
              <w:t>1.</w:t>
            </w:r>
            <w:r w:rsidRPr="00757167">
              <w:rPr>
                <w:rFonts w:ascii="宋体" w:cs="宋体" w:hint="eastAsia"/>
                <w:lang w:val="zh-CN"/>
              </w:rPr>
              <w:t>使用Spring+Hibernate+SpringMVC搭建项目的整体框架，前端使用easyui及其插件</w:t>
            </w:r>
            <w:r>
              <w:rPr>
                <w:rFonts w:ascii="宋体" w:cs="宋体" w:hint="eastAsia"/>
                <w:lang w:val="zh-CN"/>
              </w:rPr>
              <w:t>。</w:t>
            </w:r>
          </w:p>
          <w:p w:rsidR="00B2126B" w:rsidRPr="00757167" w:rsidRDefault="00B2126B" w:rsidP="00B62B15">
            <w:pPr>
              <w:ind w:left="1050" w:hangingChars="500" w:hanging="1050"/>
              <w:jc w:val="left"/>
              <w:rPr>
                <w:rFonts w:ascii="宋体" w:hAnsi="宋体" w:cs="宋体"/>
              </w:rPr>
            </w:pPr>
            <w:r>
              <w:rPr>
                <w:rFonts w:ascii="宋体" w:hAnsi="宋体" w:cs="宋体" w:hint="eastAsia"/>
              </w:rPr>
              <w:t xml:space="preserve">          2.mysql作为系统数据库，tomcat为web服务器，eclipse为主要开发工具</w:t>
            </w:r>
          </w:p>
          <w:p w:rsidR="00B2126B" w:rsidRDefault="00B2126B" w:rsidP="00B62B15">
            <w:pPr>
              <w:ind w:left="1100" w:hangingChars="500" w:hanging="1100"/>
              <w:rPr>
                <w:rFonts w:ascii="宋体" w:hAnsi="宋体"/>
                <w:szCs w:val="21"/>
              </w:rPr>
            </w:pPr>
            <w:r w:rsidRPr="0000302F">
              <w:rPr>
                <w:rFonts w:ascii="宋体" w:hAnsi="宋体" w:hint="eastAsia"/>
                <w:sz w:val="22"/>
              </w:rPr>
              <w:t>项目</w:t>
            </w:r>
            <w:r>
              <w:rPr>
                <w:rFonts w:ascii="宋体" w:hAnsi="宋体" w:hint="eastAsia"/>
                <w:sz w:val="22"/>
              </w:rPr>
              <w:t xml:space="preserve">职责: </w:t>
            </w:r>
            <w:r w:rsidRPr="00757167">
              <w:rPr>
                <w:rFonts w:ascii="宋体" w:hAnsi="宋体" w:hint="eastAsia"/>
                <w:sz w:val="22"/>
              </w:rPr>
              <w:t>负责系统信息管理、网格信息管理、企业信息管理pc端的功能开发</w:t>
            </w:r>
            <w:proofErr w:type="gramStart"/>
            <w:r w:rsidRPr="00757167">
              <w:rPr>
                <w:rFonts w:ascii="宋体" w:hAnsi="宋体" w:hint="eastAsia"/>
                <w:sz w:val="22"/>
              </w:rPr>
              <w:t>以及安卓端的</w:t>
            </w:r>
            <w:proofErr w:type="gramEnd"/>
            <w:r w:rsidRPr="00757167">
              <w:rPr>
                <w:rFonts w:ascii="宋体" w:hAnsi="宋体" w:hint="eastAsia"/>
                <w:sz w:val="22"/>
              </w:rPr>
              <w:t>企业信息管理、业务统计模块功能开发</w:t>
            </w:r>
          </w:p>
          <w:p w:rsidR="00B2126B" w:rsidRPr="00640387" w:rsidRDefault="00B2126B" w:rsidP="00B62B15">
            <w:pPr>
              <w:rPr>
                <w:rFonts w:ascii="宋体" w:hAnsi="宋体"/>
                <w:szCs w:val="21"/>
              </w:rPr>
            </w:pPr>
          </w:p>
        </w:tc>
      </w:tr>
      <w:tr w:rsidR="00CA6BBD" w:rsidTr="00B62B15">
        <w:trPr>
          <w:trHeight w:val="395"/>
          <w:jc w:val="center"/>
        </w:trPr>
        <w:tc>
          <w:tcPr>
            <w:tcW w:w="10524" w:type="dxa"/>
            <w:gridSpan w:val="4"/>
            <w:shd w:val="clear" w:color="auto" w:fill="F0F3FE"/>
          </w:tcPr>
          <w:p w:rsidR="00CA6BBD" w:rsidRPr="00E74678" w:rsidRDefault="00CA6BBD" w:rsidP="00B62B15">
            <w:pPr>
              <w:jc w:val="center"/>
              <w:rPr>
                <w:sz w:val="28"/>
                <w:szCs w:val="28"/>
              </w:rPr>
            </w:pPr>
            <w:r>
              <w:rPr>
                <w:rFonts w:ascii="宋体" w:hAnsi="宋体" w:hint="eastAsia"/>
                <w:b/>
                <w:sz w:val="28"/>
                <w:szCs w:val="28"/>
              </w:rPr>
              <w:lastRenderedPageBreak/>
              <w:t xml:space="preserve">自 我 </w:t>
            </w:r>
            <w:r w:rsidR="00BD5C4F">
              <w:rPr>
                <w:rFonts w:ascii="宋体" w:hAnsi="宋体" w:hint="eastAsia"/>
                <w:b/>
                <w:sz w:val="28"/>
                <w:szCs w:val="28"/>
              </w:rPr>
              <w:t>评 价</w:t>
            </w:r>
          </w:p>
        </w:tc>
      </w:tr>
      <w:tr w:rsidR="00CA6BBD" w:rsidRPr="009E13DC" w:rsidTr="00B62B15">
        <w:trPr>
          <w:trHeight w:val="1877"/>
          <w:jc w:val="center"/>
        </w:trPr>
        <w:tc>
          <w:tcPr>
            <w:tcW w:w="10524" w:type="dxa"/>
            <w:gridSpan w:val="4"/>
            <w:shd w:val="clear" w:color="auto" w:fill="auto"/>
          </w:tcPr>
          <w:p w:rsidR="00CA6BBD" w:rsidRDefault="00BD5C4F" w:rsidP="00BD5C4F">
            <w:pPr>
              <w:autoSpaceDE w:val="0"/>
              <w:autoSpaceDN w:val="0"/>
              <w:adjustRightInd w:val="0"/>
              <w:jc w:val="left"/>
              <w:rPr>
                <w:rFonts w:ascii="宋体" w:cs="宋体"/>
                <w:color w:val="000000"/>
                <w:lang w:val="zh-CN"/>
              </w:rPr>
            </w:pPr>
            <w:r>
              <w:rPr>
                <w:rFonts w:ascii="宋体" w:cs="宋体" w:hint="eastAsia"/>
                <w:color w:val="000000"/>
                <w:lang w:val="zh-CN"/>
              </w:rPr>
              <w:t>热爱编程，喜欢新的事物，对学习和研究新技术有比较高热情</w:t>
            </w:r>
          </w:p>
          <w:p w:rsidR="00BD5C4F" w:rsidRDefault="00BD5C4F" w:rsidP="00BD5C4F">
            <w:pPr>
              <w:autoSpaceDE w:val="0"/>
              <w:autoSpaceDN w:val="0"/>
              <w:adjustRightInd w:val="0"/>
              <w:jc w:val="left"/>
              <w:rPr>
                <w:rFonts w:ascii="宋体" w:cs="宋体"/>
                <w:color w:val="000000"/>
                <w:lang w:val="zh-CN"/>
              </w:rPr>
            </w:pPr>
            <w:r>
              <w:rPr>
                <w:rFonts w:ascii="宋体" w:cs="宋体" w:hint="eastAsia"/>
                <w:color w:val="000000"/>
                <w:lang w:val="zh-CN"/>
              </w:rPr>
              <w:t>具有非常强的责任心，能承担压力，做事细心踏实，有强烈时间观念</w:t>
            </w:r>
          </w:p>
          <w:p w:rsidR="00BD5C4F" w:rsidRDefault="00BD5C4F" w:rsidP="00BD5C4F">
            <w:pPr>
              <w:autoSpaceDE w:val="0"/>
              <w:autoSpaceDN w:val="0"/>
              <w:adjustRightInd w:val="0"/>
              <w:jc w:val="left"/>
              <w:rPr>
                <w:rFonts w:ascii="宋体" w:cs="宋体"/>
                <w:color w:val="000000"/>
                <w:lang w:val="zh-CN"/>
              </w:rPr>
            </w:pPr>
            <w:r>
              <w:rPr>
                <w:rFonts w:ascii="宋体" w:cs="宋体" w:hint="eastAsia"/>
                <w:color w:val="000000"/>
                <w:lang w:val="zh-CN"/>
              </w:rPr>
              <w:t>具有比较强的动手能力，有很好的分析问题与解决问题能力</w:t>
            </w:r>
          </w:p>
          <w:p w:rsidR="00EB6248" w:rsidRPr="00CA6BBD" w:rsidRDefault="00EB6248" w:rsidP="00BD5C4F">
            <w:pPr>
              <w:autoSpaceDE w:val="0"/>
              <w:autoSpaceDN w:val="0"/>
              <w:adjustRightInd w:val="0"/>
              <w:jc w:val="left"/>
              <w:rPr>
                <w:rFonts w:ascii="宋体" w:cs="宋体" w:hint="eastAsia"/>
                <w:color w:val="000000"/>
                <w:lang w:val="zh-CN"/>
              </w:rPr>
            </w:pPr>
            <w:r>
              <w:rPr>
                <w:rFonts w:ascii="宋体" w:cs="宋体" w:hint="eastAsia"/>
                <w:color w:val="000000"/>
                <w:lang w:val="zh-CN"/>
              </w:rPr>
              <w:t>能适应比较快的工作节奏，具有很强的团队精神和良好的合作意识</w:t>
            </w:r>
          </w:p>
        </w:tc>
      </w:tr>
    </w:tbl>
    <w:p w:rsidR="00D256D8" w:rsidRPr="00CA6BBD" w:rsidRDefault="00D256D8" w:rsidP="00BD5C4F"/>
    <w:sectPr w:rsidR="00D256D8" w:rsidRPr="00CA6BBD" w:rsidSect="006B46B9">
      <w:headerReference w:type="default" r:id="rId9"/>
      <w:footerReference w:type="even" r:id="rId10"/>
      <w:footerReference w:type="default" r:id="rId11"/>
      <w:pgSz w:w="11906" w:h="16838" w:code="9"/>
      <w:pgMar w:top="1440" w:right="709" w:bottom="1440"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C2C" w:rsidRDefault="00552C2C">
      <w:r>
        <w:separator/>
      </w:r>
    </w:p>
  </w:endnote>
  <w:endnote w:type="continuationSeparator" w:id="0">
    <w:p w:rsidR="00552C2C" w:rsidRDefault="00552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1E6" w:rsidRDefault="00B2126B" w:rsidP="006B46B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021E6" w:rsidRDefault="00552C2C" w:rsidP="006B46B9">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1E6" w:rsidRDefault="00B2126B" w:rsidP="006B46B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EB6248">
      <w:rPr>
        <w:rStyle w:val="a6"/>
        <w:noProof/>
      </w:rPr>
      <w:t>1</w:t>
    </w:r>
    <w:r>
      <w:rPr>
        <w:rStyle w:val="a6"/>
      </w:rPr>
      <w:fldChar w:fldCharType="end"/>
    </w:r>
  </w:p>
  <w:p w:rsidR="00D021E6" w:rsidRDefault="00B2126B" w:rsidP="006B46B9">
    <w:pPr>
      <w:pStyle w:val="a5"/>
      <w:ind w:right="360"/>
    </w:pPr>
    <w:r>
      <w:rPr>
        <w:rFonts w:hint="eastAsia"/>
      </w:rPr>
      <w:t xml:space="preserve">                                                         </w:t>
    </w:r>
    <w:r w:rsidRPr="00513381">
      <w:rPr>
        <w:rFonts w:hint="eastAsia"/>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C2C" w:rsidRDefault="00552C2C">
      <w:r>
        <w:separator/>
      </w:r>
    </w:p>
  </w:footnote>
  <w:footnote w:type="continuationSeparator" w:id="0">
    <w:p w:rsidR="00552C2C" w:rsidRDefault="00552C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1E6" w:rsidRPr="0014389B" w:rsidRDefault="00552C2C" w:rsidP="0014389B">
    <w:pPr>
      <w:pStyle w:val="a4"/>
      <w:ind w:firstLineChars="1350" w:firstLine="243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0A76"/>
    <w:multiLevelType w:val="hybridMultilevel"/>
    <w:tmpl w:val="A2029170"/>
    <w:lvl w:ilvl="0" w:tplc="52D419FE">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
    <w:nsid w:val="0B100556"/>
    <w:multiLevelType w:val="hybridMultilevel"/>
    <w:tmpl w:val="1FD0D25C"/>
    <w:lvl w:ilvl="0" w:tplc="DF3446E4">
      <w:start w:val="1"/>
      <w:numFmt w:val="decimal"/>
      <w:lvlText w:val="%1."/>
      <w:lvlJc w:val="left"/>
      <w:pPr>
        <w:ind w:left="2625" w:hanging="210"/>
      </w:pPr>
      <w:rPr>
        <w:rFonts w:hint="default"/>
      </w:rPr>
    </w:lvl>
    <w:lvl w:ilvl="1" w:tplc="04090019" w:tentative="1">
      <w:start w:val="1"/>
      <w:numFmt w:val="lowerLetter"/>
      <w:lvlText w:val="%2)"/>
      <w:lvlJc w:val="left"/>
      <w:pPr>
        <w:ind w:left="3255" w:hanging="420"/>
      </w:pPr>
    </w:lvl>
    <w:lvl w:ilvl="2" w:tplc="0409001B" w:tentative="1">
      <w:start w:val="1"/>
      <w:numFmt w:val="lowerRoman"/>
      <w:lvlText w:val="%3."/>
      <w:lvlJc w:val="right"/>
      <w:pPr>
        <w:ind w:left="3675" w:hanging="420"/>
      </w:pPr>
    </w:lvl>
    <w:lvl w:ilvl="3" w:tplc="0409000F" w:tentative="1">
      <w:start w:val="1"/>
      <w:numFmt w:val="decimal"/>
      <w:lvlText w:val="%4."/>
      <w:lvlJc w:val="left"/>
      <w:pPr>
        <w:ind w:left="4095" w:hanging="420"/>
      </w:pPr>
    </w:lvl>
    <w:lvl w:ilvl="4" w:tplc="04090019" w:tentative="1">
      <w:start w:val="1"/>
      <w:numFmt w:val="lowerLetter"/>
      <w:lvlText w:val="%5)"/>
      <w:lvlJc w:val="left"/>
      <w:pPr>
        <w:ind w:left="4515" w:hanging="420"/>
      </w:pPr>
    </w:lvl>
    <w:lvl w:ilvl="5" w:tplc="0409001B" w:tentative="1">
      <w:start w:val="1"/>
      <w:numFmt w:val="lowerRoman"/>
      <w:lvlText w:val="%6."/>
      <w:lvlJc w:val="right"/>
      <w:pPr>
        <w:ind w:left="4935" w:hanging="420"/>
      </w:pPr>
    </w:lvl>
    <w:lvl w:ilvl="6" w:tplc="0409000F" w:tentative="1">
      <w:start w:val="1"/>
      <w:numFmt w:val="decimal"/>
      <w:lvlText w:val="%7."/>
      <w:lvlJc w:val="left"/>
      <w:pPr>
        <w:ind w:left="5355" w:hanging="420"/>
      </w:pPr>
    </w:lvl>
    <w:lvl w:ilvl="7" w:tplc="04090019" w:tentative="1">
      <w:start w:val="1"/>
      <w:numFmt w:val="lowerLetter"/>
      <w:lvlText w:val="%8)"/>
      <w:lvlJc w:val="left"/>
      <w:pPr>
        <w:ind w:left="5775" w:hanging="420"/>
      </w:pPr>
    </w:lvl>
    <w:lvl w:ilvl="8" w:tplc="0409001B" w:tentative="1">
      <w:start w:val="1"/>
      <w:numFmt w:val="lowerRoman"/>
      <w:lvlText w:val="%9."/>
      <w:lvlJc w:val="right"/>
      <w:pPr>
        <w:ind w:left="6195" w:hanging="420"/>
      </w:pPr>
    </w:lvl>
  </w:abstractNum>
  <w:abstractNum w:abstractNumId="2">
    <w:nsid w:val="176836A2"/>
    <w:multiLevelType w:val="hybridMultilevel"/>
    <w:tmpl w:val="339401B4"/>
    <w:lvl w:ilvl="0" w:tplc="270C6C88">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nsid w:val="37DD4F84"/>
    <w:multiLevelType w:val="hybridMultilevel"/>
    <w:tmpl w:val="25F80C2A"/>
    <w:lvl w:ilvl="0" w:tplc="EB768EDC">
      <w:start w:val="1"/>
      <w:numFmt w:val="decimal"/>
      <w:lvlText w:val="%1."/>
      <w:lvlJc w:val="left"/>
      <w:pPr>
        <w:ind w:left="2685" w:hanging="210"/>
      </w:pPr>
      <w:rPr>
        <w:rFonts w:hint="default"/>
      </w:rPr>
    </w:lvl>
    <w:lvl w:ilvl="1" w:tplc="04090019" w:tentative="1">
      <w:start w:val="1"/>
      <w:numFmt w:val="lowerLetter"/>
      <w:lvlText w:val="%2)"/>
      <w:lvlJc w:val="left"/>
      <w:pPr>
        <w:ind w:left="3315" w:hanging="420"/>
      </w:pPr>
    </w:lvl>
    <w:lvl w:ilvl="2" w:tplc="0409001B" w:tentative="1">
      <w:start w:val="1"/>
      <w:numFmt w:val="lowerRoman"/>
      <w:lvlText w:val="%3."/>
      <w:lvlJc w:val="right"/>
      <w:pPr>
        <w:ind w:left="3735" w:hanging="420"/>
      </w:pPr>
    </w:lvl>
    <w:lvl w:ilvl="3" w:tplc="0409000F" w:tentative="1">
      <w:start w:val="1"/>
      <w:numFmt w:val="decimal"/>
      <w:lvlText w:val="%4."/>
      <w:lvlJc w:val="left"/>
      <w:pPr>
        <w:ind w:left="4155" w:hanging="420"/>
      </w:pPr>
    </w:lvl>
    <w:lvl w:ilvl="4" w:tplc="04090019" w:tentative="1">
      <w:start w:val="1"/>
      <w:numFmt w:val="lowerLetter"/>
      <w:lvlText w:val="%5)"/>
      <w:lvlJc w:val="left"/>
      <w:pPr>
        <w:ind w:left="4575" w:hanging="420"/>
      </w:pPr>
    </w:lvl>
    <w:lvl w:ilvl="5" w:tplc="0409001B" w:tentative="1">
      <w:start w:val="1"/>
      <w:numFmt w:val="lowerRoman"/>
      <w:lvlText w:val="%6."/>
      <w:lvlJc w:val="right"/>
      <w:pPr>
        <w:ind w:left="4995" w:hanging="420"/>
      </w:pPr>
    </w:lvl>
    <w:lvl w:ilvl="6" w:tplc="0409000F" w:tentative="1">
      <w:start w:val="1"/>
      <w:numFmt w:val="decimal"/>
      <w:lvlText w:val="%7."/>
      <w:lvlJc w:val="left"/>
      <w:pPr>
        <w:ind w:left="5415" w:hanging="420"/>
      </w:pPr>
    </w:lvl>
    <w:lvl w:ilvl="7" w:tplc="04090019" w:tentative="1">
      <w:start w:val="1"/>
      <w:numFmt w:val="lowerLetter"/>
      <w:lvlText w:val="%8)"/>
      <w:lvlJc w:val="left"/>
      <w:pPr>
        <w:ind w:left="5835" w:hanging="420"/>
      </w:pPr>
    </w:lvl>
    <w:lvl w:ilvl="8" w:tplc="0409001B" w:tentative="1">
      <w:start w:val="1"/>
      <w:numFmt w:val="lowerRoman"/>
      <w:lvlText w:val="%9."/>
      <w:lvlJc w:val="right"/>
      <w:pPr>
        <w:ind w:left="6255" w:hanging="420"/>
      </w:pPr>
    </w:lvl>
  </w:abstractNum>
  <w:abstractNum w:abstractNumId="4">
    <w:nsid w:val="388502BE"/>
    <w:multiLevelType w:val="hybridMultilevel"/>
    <w:tmpl w:val="9C1C44EA"/>
    <w:lvl w:ilvl="0" w:tplc="78107122">
      <w:start w:val="1"/>
      <w:numFmt w:val="decimal"/>
      <w:lvlText w:val="%1."/>
      <w:lvlJc w:val="left"/>
      <w:pPr>
        <w:ind w:left="585" w:hanging="21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
    <w:nsid w:val="49D70045"/>
    <w:multiLevelType w:val="hybridMultilevel"/>
    <w:tmpl w:val="8C4A8788"/>
    <w:lvl w:ilvl="0" w:tplc="F0B4B38C">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6">
    <w:nsid w:val="4D923176"/>
    <w:multiLevelType w:val="hybridMultilevel"/>
    <w:tmpl w:val="5D0CE8F2"/>
    <w:lvl w:ilvl="0" w:tplc="49B282C6">
      <w:start w:val="1"/>
      <w:numFmt w:val="decimal"/>
      <w:lvlText w:val="%1."/>
      <w:lvlJc w:val="left"/>
      <w:pPr>
        <w:ind w:left="1260" w:hanging="21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7">
    <w:nsid w:val="66632CF1"/>
    <w:multiLevelType w:val="hybridMultilevel"/>
    <w:tmpl w:val="42728A8E"/>
    <w:lvl w:ilvl="0" w:tplc="2948367A">
      <w:start w:val="1"/>
      <w:numFmt w:val="decimal"/>
      <w:lvlText w:val="%1."/>
      <w:lvlJc w:val="left"/>
      <w:pPr>
        <w:ind w:left="2835" w:hanging="360"/>
      </w:pPr>
      <w:rPr>
        <w:rFonts w:hAnsi="Times New Roman" w:cs="宋体" w:hint="default"/>
        <w:sz w:val="21"/>
      </w:rPr>
    </w:lvl>
    <w:lvl w:ilvl="1" w:tplc="04090019" w:tentative="1">
      <w:start w:val="1"/>
      <w:numFmt w:val="lowerLetter"/>
      <w:lvlText w:val="%2)"/>
      <w:lvlJc w:val="left"/>
      <w:pPr>
        <w:ind w:left="3315" w:hanging="420"/>
      </w:pPr>
    </w:lvl>
    <w:lvl w:ilvl="2" w:tplc="0409001B" w:tentative="1">
      <w:start w:val="1"/>
      <w:numFmt w:val="lowerRoman"/>
      <w:lvlText w:val="%3."/>
      <w:lvlJc w:val="right"/>
      <w:pPr>
        <w:ind w:left="3735" w:hanging="420"/>
      </w:pPr>
    </w:lvl>
    <w:lvl w:ilvl="3" w:tplc="0409000F" w:tentative="1">
      <w:start w:val="1"/>
      <w:numFmt w:val="decimal"/>
      <w:lvlText w:val="%4."/>
      <w:lvlJc w:val="left"/>
      <w:pPr>
        <w:ind w:left="4155" w:hanging="420"/>
      </w:pPr>
    </w:lvl>
    <w:lvl w:ilvl="4" w:tplc="04090019" w:tentative="1">
      <w:start w:val="1"/>
      <w:numFmt w:val="lowerLetter"/>
      <w:lvlText w:val="%5)"/>
      <w:lvlJc w:val="left"/>
      <w:pPr>
        <w:ind w:left="4575" w:hanging="420"/>
      </w:pPr>
    </w:lvl>
    <w:lvl w:ilvl="5" w:tplc="0409001B" w:tentative="1">
      <w:start w:val="1"/>
      <w:numFmt w:val="lowerRoman"/>
      <w:lvlText w:val="%6."/>
      <w:lvlJc w:val="right"/>
      <w:pPr>
        <w:ind w:left="4995" w:hanging="420"/>
      </w:pPr>
    </w:lvl>
    <w:lvl w:ilvl="6" w:tplc="0409000F" w:tentative="1">
      <w:start w:val="1"/>
      <w:numFmt w:val="decimal"/>
      <w:lvlText w:val="%7."/>
      <w:lvlJc w:val="left"/>
      <w:pPr>
        <w:ind w:left="5415" w:hanging="420"/>
      </w:pPr>
    </w:lvl>
    <w:lvl w:ilvl="7" w:tplc="04090019" w:tentative="1">
      <w:start w:val="1"/>
      <w:numFmt w:val="lowerLetter"/>
      <w:lvlText w:val="%8)"/>
      <w:lvlJc w:val="left"/>
      <w:pPr>
        <w:ind w:left="5835" w:hanging="420"/>
      </w:pPr>
    </w:lvl>
    <w:lvl w:ilvl="8" w:tplc="0409001B" w:tentative="1">
      <w:start w:val="1"/>
      <w:numFmt w:val="lowerRoman"/>
      <w:lvlText w:val="%9."/>
      <w:lvlJc w:val="right"/>
      <w:pPr>
        <w:ind w:left="6255" w:hanging="420"/>
      </w:pPr>
    </w:lvl>
  </w:abstractNum>
  <w:abstractNum w:abstractNumId="8">
    <w:nsid w:val="7A655A92"/>
    <w:multiLevelType w:val="hybridMultilevel"/>
    <w:tmpl w:val="141E0570"/>
    <w:lvl w:ilvl="0" w:tplc="8D80F922">
      <w:start w:val="1"/>
      <w:numFmt w:val="decimal"/>
      <w:lvlText w:val="%1."/>
      <w:lvlJc w:val="left"/>
      <w:pPr>
        <w:ind w:left="1260" w:hanging="21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abstractNumId w:val="1"/>
  </w:num>
  <w:num w:numId="2">
    <w:abstractNumId w:val="7"/>
  </w:num>
  <w:num w:numId="3">
    <w:abstractNumId w:val="8"/>
  </w:num>
  <w:num w:numId="4">
    <w:abstractNumId w:val="0"/>
  </w:num>
  <w:num w:numId="5">
    <w:abstractNumId w:val="2"/>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63"/>
    <w:rsid w:val="00170963"/>
    <w:rsid w:val="002F4FA4"/>
    <w:rsid w:val="00552C2C"/>
    <w:rsid w:val="00757917"/>
    <w:rsid w:val="00B2126B"/>
    <w:rsid w:val="00BD5C4F"/>
    <w:rsid w:val="00CA6BBD"/>
    <w:rsid w:val="00D256D8"/>
    <w:rsid w:val="00EB6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A5F6A0-B603-461F-B216-A067CB5E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6BB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rsid w:val="00CA6B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character" w:customStyle="1" w:styleId="HTMLChar">
    <w:name w:val="HTML 预设格式 Char"/>
    <w:basedOn w:val="a0"/>
    <w:link w:val="HTML"/>
    <w:rsid w:val="00CA6BBD"/>
    <w:rPr>
      <w:rFonts w:ascii="黑体" w:eastAsia="黑体" w:hAnsi="Courier New" w:cs="Times New Roman"/>
      <w:kern w:val="0"/>
      <w:sz w:val="20"/>
      <w:szCs w:val="20"/>
    </w:rPr>
  </w:style>
  <w:style w:type="character" w:styleId="a3">
    <w:name w:val="Hyperlink"/>
    <w:rsid w:val="00CA6BBD"/>
    <w:rPr>
      <w:color w:val="0000FF"/>
      <w:u w:val="single"/>
    </w:rPr>
  </w:style>
  <w:style w:type="paragraph" w:styleId="a4">
    <w:name w:val="header"/>
    <w:basedOn w:val="a"/>
    <w:link w:val="Char"/>
    <w:rsid w:val="00CA6B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A6BBD"/>
    <w:rPr>
      <w:rFonts w:ascii="Times New Roman" w:eastAsia="宋体" w:hAnsi="Times New Roman" w:cs="Times New Roman"/>
      <w:sz w:val="18"/>
      <w:szCs w:val="18"/>
    </w:rPr>
  </w:style>
  <w:style w:type="paragraph" w:styleId="a5">
    <w:name w:val="footer"/>
    <w:basedOn w:val="a"/>
    <w:link w:val="Char0"/>
    <w:rsid w:val="00CA6BBD"/>
    <w:pPr>
      <w:tabs>
        <w:tab w:val="center" w:pos="4153"/>
        <w:tab w:val="right" w:pos="8306"/>
      </w:tabs>
      <w:snapToGrid w:val="0"/>
      <w:jc w:val="left"/>
    </w:pPr>
    <w:rPr>
      <w:sz w:val="18"/>
      <w:szCs w:val="18"/>
    </w:rPr>
  </w:style>
  <w:style w:type="character" w:customStyle="1" w:styleId="Char0">
    <w:name w:val="页脚 Char"/>
    <w:basedOn w:val="a0"/>
    <w:link w:val="a5"/>
    <w:rsid w:val="00CA6BBD"/>
    <w:rPr>
      <w:rFonts w:ascii="Times New Roman" w:eastAsia="宋体" w:hAnsi="Times New Roman" w:cs="Times New Roman"/>
      <w:sz w:val="18"/>
      <w:szCs w:val="18"/>
    </w:rPr>
  </w:style>
  <w:style w:type="paragraph" w:customStyle="1" w:styleId="CharCharCharChar">
    <w:name w:val="Char Char Char Char"/>
    <w:basedOn w:val="a"/>
    <w:rsid w:val="00CA6BBD"/>
    <w:pPr>
      <w:spacing w:line="240" w:lineRule="atLeast"/>
      <w:ind w:left="420" w:firstLine="420"/>
    </w:pPr>
    <w:rPr>
      <w:kern w:val="0"/>
      <w:szCs w:val="21"/>
    </w:rPr>
  </w:style>
  <w:style w:type="character" w:styleId="a6">
    <w:name w:val="page number"/>
    <w:basedOn w:val="a0"/>
    <w:rsid w:val="00CA6BBD"/>
  </w:style>
  <w:style w:type="paragraph" w:styleId="a7">
    <w:name w:val="List Paragraph"/>
    <w:basedOn w:val="a"/>
    <w:uiPriority w:val="34"/>
    <w:qFormat/>
    <w:rsid w:val="007579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36994457@qq.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63B8C5A-C824-4DF5-B7A6-CC5C411A6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D_GregJ</dc:creator>
  <cp:keywords/>
  <dc:description/>
  <cp:lastModifiedBy>D_GregJ</cp:lastModifiedBy>
  <cp:revision>5</cp:revision>
  <dcterms:created xsi:type="dcterms:W3CDTF">2019-04-05T08:16:00Z</dcterms:created>
  <dcterms:modified xsi:type="dcterms:W3CDTF">2019-04-05T09:07:00Z</dcterms:modified>
</cp:coreProperties>
</file>