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1B2A1B" w14:textId="76D4DC71" w:rsidR="009B3061" w:rsidRPr="003F496F" w:rsidRDefault="00416620" w:rsidP="003F496F">
      <w:pPr>
        <w:pStyle w:val="a7"/>
        <w:numPr>
          <w:ilvl w:val="0"/>
          <w:numId w:val="1"/>
        </w:num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3F496F">
        <w:rPr>
          <w:rFonts w:ascii="Times New Roman" w:hAnsi="Times New Roman" w:cs="Times New Roman"/>
          <w:b/>
          <w:bCs/>
          <w:sz w:val="28"/>
          <w:szCs w:val="28"/>
        </w:rPr>
        <w:t>Поколения ЭВМ</w:t>
      </w:r>
    </w:p>
    <w:p w14:paraId="7C900EB5" w14:textId="3C169EF5" w:rsidR="00416620" w:rsidRPr="003F496F" w:rsidRDefault="00416620" w:rsidP="003F496F">
      <w:pPr>
        <w:pStyle w:val="a7"/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F496F">
        <w:rPr>
          <w:rFonts w:ascii="Times New Roman" w:hAnsi="Times New Roman" w:cs="Times New Roman"/>
          <w:sz w:val="28"/>
          <w:szCs w:val="28"/>
        </w:rPr>
        <w:t xml:space="preserve">Первое поколение </w:t>
      </w:r>
      <w:proofErr w:type="spellStart"/>
      <w:r w:rsidRPr="003F496F">
        <w:rPr>
          <w:rFonts w:ascii="Times New Roman" w:hAnsi="Times New Roman" w:cs="Times New Roman"/>
          <w:sz w:val="28"/>
          <w:szCs w:val="28"/>
        </w:rPr>
        <w:t>эвм</w:t>
      </w:r>
      <w:proofErr w:type="spellEnd"/>
      <w:r w:rsidRPr="003F496F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48BC26B2" w14:textId="1F247D01" w:rsidR="00C07589" w:rsidRPr="003F496F" w:rsidRDefault="00C07589" w:rsidP="003F496F">
      <w:pPr>
        <w:pStyle w:val="a7"/>
        <w:numPr>
          <w:ilvl w:val="1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F496F">
        <w:rPr>
          <w:rFonts w:ascii="Times New Roman" w:hAnsi="Times New Roman" w:cs="Times New Roman"/>
          <w:sz w:val="28"/>
          <w:szCs w:val="28"/>
        </w:rPr>
        <w:t>Годы применения 1940-1950</w:t>
      </w:r>
    </w:p>
    <w:p w14:paraId="02F66A7D" w14:textId="1E16D846" w:rsidR="00C07589" w:rsidRPr="003F496F" w:rsidRDefault="00C07589" w:rsidP="003F496F">
      <w:pPr>
        <w:pStyle w:val="a7"/>
        <w:numPr>
          <w:ilvl w:val="1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F496F">
        <w:rPr>
          <w:rFonts w:ascii="Times New Roman" w:hAnsi="Times New Roman" w:cs="Times New Roman"/>
          <w:sz w:val="28"/>
          <w:szCs w:val="28"/>
        </w:rPr>
        <w:t>Элементная база электронные вакуумные лампы</w:t>
      </w:r>
    </w:p>
    <w:p w14:paraId="0C1A7BD1" w14:textId="4BF00496" w:rsidR="00C07589" w:rsidRPr="003F496F" w:rsidRDefault="00C07589" w:rsidP="003F496F">
      <w:pPr>
        <w:pStyle w:val="a7"/>
        <w:numPr>
          <w:ilvl w:val="1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F496F">
        <w:rPr>
          <w:rFonts w:ascii="Times New Roman" w:hAnsi="Times New Roman" w:cs="Times New Roman"/>
          <w:sz w:val="28"/>
          <w:szCs w:val="28"/>
        </w:rPr>
        <w:t xml:space="preserve">Габариты </w:t>
      </w:r>
      <w:proofErr w:type="spellStart"/>
      <w:r w:rsidRPr="003F496F">
        <w:rPr>
          <w:rFonts w:ascii="Times New Roman" w:hAnsi="Times New Roman" w:cs="Times New Roman"/>
          <w:sz w:val="28"/>
          <w:szCs w:val="28"/>
        </w:rPr>
        <w:t>дестки</w:t>
      </w:r>
      <w:proofErr w:type="spellEnd"/>
      <w:r w:rsidRPr="003F496F">
        <w:rPr>
          <w:rFonts w:ascii="Times New Roman" w:hAnsi="Times New Roman" w:cs="Times New Roman"/>
          <w:sz w:val="28"/>
          <w:szCs w:val="28"/>
        </w:rPr>
        <w:t xml:space="preserve"> квадратных метров многотонный вес</w:t>
      </w:r>
    </w:p>
    <w:p w14:paraId="01A64F63" w14:textId="7057FC3E" w:rsidR="00C07589" w:rsidRPr="003F496F" w:rsidRDefault="00C07589" w:rsidP="003F496F">
      <w:pPr>
        <w:pStyle w:val="a7"/>
        <w:numPr>
          <w:ilvl w:val="1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F496F">
        <w:rPr>
          <w:rFonts w:ascii="Times New Roman" w:hAnsi="Times New Roman" w:cs="Times New Roman"/>
          <w:sz w:val="28"/>
          <w:szCs w:val="28"/>
        </w:rPr>
        <w:t>Скорость несколько тысяч операций в секунду</w:t>
      </w:r>
    </w:p>
    <w:p w14:paraId="6BE35768" w14:textId="60D5F346" w:rsidR="00C07589" w:rsidRPr="003F496F" w:rsidRDefault="00C07589" w:rsidP="003F496F">
      <w:pPr>
        <w:pStyle w:val="a7"/>
        <w:numPr>
          <w:ilvl w:val="1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F496F">
        <w:rPr>
          <w:rFonts w:ascii="Times New Roman" w:hAnsi="Times New Roman" w:cs="Times New Roman"/>
          <w:sz w:val="28"/>
          <w:szCs w:val="28"/>
        </w:rPr>
        <w:t xml:space="preserve">Особенности требуется принудительное охлаждение крайне высокое потребление </w:t>
      </w:r>
      <w:proofErr w:type="spellStart"/>
      <w:r w:rsidRPr="003F496F">
        <w:rPr>
          <w:rFonts w:ascii="Times New Roman" w:hAnsi="Times New Roman" w:cs="Times New Roman"/>
          <w:sz w:val="28"/>
          <w:szCs w:val="28"/>
        </w:rPr>
        <w:t>ээлектроэнергии</w:t>
      </w:r>
      <w:proofErr w:type="spellEnd"/>
    </w:p>
    <w:p w14:paraId="33AD856E" w14:textId="138CA1C3" w:rsidR="00C07589" w:rsidRPr="003F496F" w:rsidRDefault="00C07589" w:rsidP="003F496F">
      <w:pPr>
        <w:pStyle w:val="a7"/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F496F">
        <w:rPr>
          <w:rFonts w:ascii="Times New Roman" w:hAnsi="Times New Roman" w:cs="Times New Roman"/>
          <w:sz w:val="28"/>
          <w:szCs w:val="28"/>
        </w:rPr>
        <w:t xml:space="preserve">Второе поколение </w:t>
      </w:r>
      <w:proofErr w:type="spellStart"/>
      <w:r w:rsidRPr="003F496F">
        <w:rPr>
          <w:rFonts w:ascii="Times New Roman" w:hAnsi="Times New Roman" w:cs="Times New Roman"/>
          <w:sz w:val="28"/>
          <w:szCs w:val="28"/>
        </w:rPr>
        <w:t>эвм</w:t>
      </w:r>
      <w:proofErr w:type="spellEnd"/>
    </w:p>
    <w:p w14:paraId="7D3B9EC0" w14:textId="438ACFE6" w:rsidR="00C07589" w:rsidRPr="003F496F" w:rsidRDefault="00C07589" w:rsidP="003F496F">
      <w:pPr>
        <w:pStyle w:val="a7"/>
        <w:numPr>
          <w:ilvl w:val="1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F496F">
        <w:rPr>
          <w:rFonts w:ascii="Times New Roman" w:hAnsi="Times New Roman" w:cs="Times New Roman"/>
          <w:sz w:val="28"/>
          <w:szCs w:val="28"/>
        </w:rPr>
        <w:t>Годы применение 1950-1965</w:t>
      </w:r>
    </w:p>
    <w:p w14:paraId="72F16194" w14:textId="1F563147" w:rsidR="00C07589" w:rsidRPr="003F496F" w:rsidRDefault="00C07589" w:rsidP="003F496F">
      <w:pPr>
        <w:pStyle w:val="a7"/>
        <w:numPr>
          <w:ilvl w:val="1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3F496F">
        <w:rPr>
          <w:rFonts w:ascii="Times New Roman" w:hAnsi="Times New Roman" w:cs="Times New Roman"/>
          <w:sz w:val="28"/>
          <w:szCs w:val="28"/>
        </w:rPr>
        <w:t>Элементаня</w:t>
      </w:r>
      <w:proofErr w:type="spellEnd"/>
      <w:r w:rsidRPr="003F496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F496F">
        <w:rPr>
          <w:rFonts w:ascii="Times New Roman" w:hAnsi="Times New Roman" w:cs="Times New Roman"/>
          <w:sz w:val="28"/>
          <w:szCs w:val="28"/>
        </w:rPr>
        <w:t>базка</w:t>
      </w:r>
      <w:proofErr w:type="spellEnd"/>
      <w:r w:rsidRPr="003F496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F496F">
        <w:rPr>
          <w:rFonts w:ascii="Times New Roman" w:hAnsi="Times New Roman" w:cs="Times New Roman"/>
          <w:sz w:val="28"/>
          <w:szCs w:val="28"/>
        </w:rPr>
        <w:t>транзичстлры</w:t>
      </w:r>
      <w:proofErr w:type="spellEnd"/>
      <w:r w:rsidRPr="003F496F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39E1685D" w14:textId="0AB8CFF9" w:rsidR="00C07589" w:rsidRPr="003F496F" w:rsidRDefault="00C07589" w:rsidP="003F496F">
      <w:pPr>
        <w:pStyle w:val="a7"/>
        <w:numPr>
          <w:ilvl w:val="1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F496F">
        <w:rPr>
          <w:rFonts w:ascii="Times New Roman" w:hAnsi="Times New Roman" w:cs="Times New Roman"/>
          <w:sz w:val="28"/>
          <w:szCs w:val="28"/>
        </w:rPr>
        <w:t>Габариты несколько кубических метров вес сотни килограммов</w:t>
      </w:r>
    </w:p>
    <w:p w14:paraId="336B1B23" w14:textId="23CE854E" w:rsidR="00C07589" w:rsidRPr="003F496F" w:rsidRDefault="00C07589" w:rsidP="003F496F">
      <w:pPr>
        <w:pStyle w:val="a7"/>
        <w:numPr>
          <w:ilvl w:val="1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F496F">
        <w:rPr>
          <w:rFonts w:ascii="Times New Roman" w:hAnsi="Times New Roman" w:cs="Times New Roman"/>
          <w:sz w:val="28"/>
          <w:szCs w:val="28"/>
        </w:rPr>
        <w:t xml:space="preserve">Скорость десятки тысяч операций в секунду </w:t>
      </w:r>
    </w:p>
    <w:p w14:paraId="65363D05" w14:textId="152515BA" w:rsidR="00C07589" w:rsidRPr="003F496F" w:rsidRDefault="00C07589" w:rsidP="003F496F">
      <w:pPr>
        <w:pStyle w:val="a7"/>
        <w:numPr>
          <w:ilvl w:val="1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F496F">
        <w:rPr>
          <w:rFonts w:ascii="Times New Roman" w:hAnsi="Times New Roman" w:cs="Times New Roman"/>
          <w:sz w:val="28"/>
          <w:szCs w:val="28"/>
        </w:rPr>
        <w:t>Особенности упрощение программирования</w:t>
      </w:r>
    </w:p>
    <w:p w14:paraId="1EB5BBFB" w14:textId="25232DFD" w:rsidR="00E93461" w:rsidRPr="003F496F" w:rsidRDefault="00E93461" w:rsidP="003F496F">
      <w:pPr>
        <w:pStyle w:val="a7"/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F496F">
        <w:rPr>
          <w:rFonts w:ascii="Times New Roman" w:hAnsi="Times New Roman" w:cs="Times New Roman"/>
          <w:sz w:val="28"/>
          <w:szCs w:val="28"/>
        </w:rPr>
        <w:t xml:space="preserve">Третье поколение </w:t>
      </w:r>
      <w:proofErr w:type="spellStart"/>
      <w:r w:rsidRPr="003F496F">
        <w:rPr>
          <w:rFonts w:ascii="Times New Roman" w:hAnsi="Times New Roman" w:cs="Times New Roman"/>
          <w:sz w:val="28"/>
          <w:szCs w:val="28"/>
        </w:rPr>
        <w:t>эвм</w:t>
      </w:r>
      <w:proofErr w:type="spellEnd"/>
      <w:r w:rsidRPr="003F496F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393E651B" w14:textId="7200462E" w:rsidR="00E93461" w:rsidRPr="003F496F" w:rsidRDefault="00E93461" w:rsidP="003F496F">
      <w:pPr>
        <w:pStyle w:val="a7"/>
        <w:numPr>
          <w:ilvl w:val="1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F496F">
        <w:rPr>
          <w:rFonts w:ascii="Times New Roman" w:hAnsi="Times New Roman" w:cs="Times New Roman"/>
          <w:sz w:val="28"/>
          <w:szCs w:val="28"/>
        </w:rPr>
        <w:t>Годы применение 1965-1971</w:t>
      </w:r>
    </w:p>
    <w:p w14:paraId="50D11EAC" w14:textId="6D583645" w:rsidR="00E93461" w:rsidRPr="003F496F" w:rsidRDefault="00E93461" w:rsidP="003F496F">
      <w:pPr>
        <w:pStyle w:val="a7"/>
        <w:numPr>
          <w:ilvl w:val="1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3F496F">
        <w:rPr>
          <w:rFonts w:ascii="Times New Roman" w:hAnsi="Times New Roman" w:cs="Times New Roman"/>
          <w:sz w:val="28"/>
          <w:szCs w:val="28"/>
        </w:rPr>
        <w:t>Элементая</w:t>
      </w:r>
      <w:proofErr w:type="spellEnd"/>
      <w:r w:rsidRPr="003F496F">
        <w:rPr>
          <w:rFonts w:ascii="Times New Roman" w:hAnsi="Times New Roman" w:cs="Times New Roman"/>
          <w:sz w:val="28"/>
          <w:szCs w:val="28"/>
        </w:rPr>
        <w:t xml:space="preserve"> база микрочипы или чипы магнитные </w:t>
      </w:r>
      <w:proofErr w:type="spellStart"/>
      <w:r w:rsidRPr="003F496F">
        <w:rPr>
          <w:rFonts w:ascii="Times New Roman" w:hAnsi="Times New Roman" w:cs="Times New Roman"/>
          <w:sz w:val="28"/>
          <w:szCs w:val="28"/>
        </w:rPr>
        <w:t>накопитеои</w:t>
      </w:r>
      <w:proofErr w:type="spellEnd"/>
      <w:r w:rsidRPr="003F496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F496F">
        <w:rPr>
          <w:rFonts w:ascii="Times New Roman" w:hAnsi="Times New Roman" w:cs="Times New Roman"/>
          <w:sz w:val="28"/>
          <w:szCs w:val="28"/>
        </w:rPr>
        <w:t>информаиции</w:t>
      </w:r>
      <w:proofErr w:type="spellEnd"/>
    </w:p>
    <w:p w14:paraId="2A888D40" w14:textId="3354A9AC" w:rsidR="00E93461" w:rsidRPr="003F496F" w:rsidRDefault="00E93461" w:rsidP="003F496F">
      <w:pPr>
        <w:pStyle w:val="a7"/>
        <w:numPr>
          <w:ilvl w:val="1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3F496F">
        <w:rPr>
          <w:rFonts w:ascii="Times New Roman" w:hAnsi="Times New Roman" w:cs="Times New Roman"/>
          <w:sz w:val="28"/>
          <w:szCs w:val="28"/>
        </w:rPr>
        <w:t>Размеы</w:t>
      </w:r>
      <w:proofErr w:type="spellEnd"/>
      <w:r w:rsidRPr="003F496F">
        <w:rPr>
          <w:rFonts w:ascii="Times New Roman" w:hAnsi="Times New Roman" w:cs="Times New Roman"/>
          <w:sz w:val="28"/>
          <w:szCs w:val="28"/>
        </w:rPr>
        <w:t xml:space="preserve"> 1-2 кубических метра </w:t>
      </w:r>
      <w:proofErr w:type="spellStart"/>
      <w:r w:rsidRPr="003F496F">
        <w:rPr>
          <w:rFonts w:ascii="Times New Roman" w:hAnsi="Times New Roman" w:cs="Times New Roman"/>
          <w:sz w:val="28"/>
          <w:szCs w:val="28"/>
        </w:rPr>
        <w:t>весдесятки</w:t>
      </w:r>
      <w:proofErr w:type="spellEnd"/>
      <w:r w:rsidRPr="003F496F">
        <w:rPr>
          <w:rFonts w:ascii="Times New Roman" w:hAnsi="Times New Roman" w:cs="Times New Roman"/>
          <w:sz w:val="28"/>
          <w:szCs w:val="28"/>
        </w:rPr>
        <w:t xml:space="preserve"> килограммов</w:t>
      </w:r>
    </w:p>
    <w:p w14:paraId="30C1BFEB" w14:textId="1CC742AE" w:rsidR="00E93461" w:rsidRPr="003F496F" w:rsidRDefault="00E93461" w:rsidP="003F496F">
      <w:pPr>
        <w:pStyle w:val="a7"/>
        <w:numPr>
          <w:ilvl w:val="1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3F496F">
        <w:rPr>
          <w:rFonts w:ascii="Times New Roman" w:hAnsi="Times New Roman" w:cs="Times New Roman"/>
          <w:sz w:val="28"/>
          <w:szCs w:val="28"/>
        </w:rPr>
        <w:t>Скорость  до</w:t>
      </w:r>
      <w:proofErr w:type="gramEnd"/>
      <w:r w:rsidRPr="003F496F">
        <w:rPr>
          <w:rFonts w:ascii="Times New Roman" w:hAnsi="Times New Roman" w:cs="Times New Roman"/>
          <w:sz w:val="28"/>
          <w:szCs w:val="28"/>
        </w:rPr>
        <w:t xml:space="preserve"> сотен тысяч </w:t>
      </w:r>
      <w:proofErr w:type="spellStart"/>
      <w:r w:rsidRPr="003F496F">
        <w:rPr>
          <w:rFonts w:ascii="Times New Roman" w:hAnsi="Times New Roman" w:cs="Times New Roman"/>
          <w:sz w:val="28"/>
          <w:szCs w:val="28"/>
        </w:rPr>
        <w:t>операциий</w:t>
      </w:r>
      <w:proofErr w:type="spellEnd"/>
      <w:r w:rsidRPr="003F496F">
        <w:rPr>
          <w:rFonts w:ascii="Times New Roman" w:hAnsi="Times New Roman" w:cs="Times New Roman"/>
          <w:sz w:val="28"/>
          <w:szCs w:val="28"/>
        </w:rPr>
        <w:t xml:space="preserve"> в секунду </w:t>
      </w:r>
    </w:p>
    <w:p w14:paraId="2DD35A55" w14:textId="1EF7E5B7" w:rsidR="00E93461" w:rsidRPr="003F496F" w:rsidRDefault="00E93461" w:rsidP="003F496F">
      <w:pPr>
        <w:pStyle w:val="a7"/>
        <w:numPr>
          <w:ilvl w:val="1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F496F">
        <w:rPr>
          <w:rFonts w:ascii="Times New Roman" w:hAnsi="Times New Roman" w:cs="Times New Roman"/>
          <w:sz w:val="28"/>
          <w:szCs w:val="28"/>
        </w:rPr>
        <w:t xml:space="preserve">Особенности </w:t>
      </w:r>
      <w:proofErr w:type="spellStart"/>
      <w:r w:rsidRPr="003F496F">
        <w:rPr>
          <w:rFonts w:ascii="Times New Roman" w:hAnsi="Times New Roman" w:cs="Times New Roman"/>
          <w:sz w:val="28"/>
          <w:szCs w:val="28"/>
        </w:rPr>
        <w:t>совмесьтимость</w:t>
      </w:r>
      <w:proofErr w:type="spellEnd"/>
      <w:r w:rsidRPr="003F496F">
        <w:rPr>
          <w:rFonts w:ascii="Times New Roman" w:hAnsi="Times New Roman" w:cs="Times New Roman"/>
          <w:sz w:val="28"/>
          <w:szCs w:val="28"/>
        </w:rPr>
        <w:t xml:space="preserve">, возможность создания сетей </w:t>
      </w:r>
      <w:proofErr w:type="spellStart"/>
      <w:r w:rsidRPr="003F496F">
        <w:rPr>
          <w:rFonts w:ascii="Times New Roman" w:hAnsi="Times New Roman" w:cs="Times New Roman"/>
          <w:sz w:val="28"/>
          <w:szCs w:val="28"/>
        </w:rPr>
        <w:t>станлартизованная</w:t>
      </w:r>
      <w:proofErr w:type="spellEnd"/>
      <w:r w:rsidRPr="003F496F">
        <w:rPr>
          <w:rFonts w:ascii="Times New Roman" w:hAnsi="Times New Roman" w:cs="Times New Roman"/>
          <w:sz w:val="28"/>
          <w:szCs w:val="28"/>
        </w:rPr>
        <w:t xml:space="preserve"> периферия</w:t>
      </w:r>
    </w:p>
    <w:p w14:paraId="27029CD9" w14:textId="5E52CACC" w:rsidR="006C6047" w:rsidRPr="003F496F" w:rsidRDefault="006C6047" w:rsidP="003F496F">
      <w:pPr>
        <w:pStyle w:val="a7"/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F496F">
        <w:rPr>
          <w:rFonts w:ascii="Times New Roman" w:hAnsi="Times New Roman" w:cs="Times New Roman"/>
          <w:sz w:val="28"/>
          <w:szCs w:val="28"/>
        </w:rPr>
        <w:t xml:space="preserve">Четвертое поколение </w:t>
      </w:r>
      <w:proofErr w:type="spellStart"/>
      <w:r w:rsidRPr="003F496F">
        <w:rPr>
          <w:rFonts w:ascii="Times New Roman" w:hAnsi="Times New Roman" w:cs="Times New Roman"/>
          <w:sz w:val="28"/>
          <w:szCs w:val="28"/>
        </w:rPr>
        <w:t>эвм</w:t>
      </w:r>
      <w:proofErr w:type="spellEnd"/>
    </w:p>
    <w:p w14:paraId="54A77F26" w14:textId="136CAA19" w:rsidR="006C6047" w:rsidRPr="003F496F" w:rsidRDefault="006C6047" w:rsidP="003F496F">
      <w:pPr>
        <w:pStyle w:val="a7"/>
        <w:numPr>
          <w:ilvl w:val="1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F496F">
        <w:rPr>
          <w:rFonts w:ascii="Times New Roman" w:hAnsi="Times New Roman" w:cs="Times New Roman"/>
          <w:sz w:val="28"/>
          <w:szCs w:val="28"/>
        </w:rPr>
        <w:t xml:space="preserve">Годы </w:t>
      </w:r>
      <w:proofErr w:type="spellStart"/>
      <w:r w:rsidRPr="003F496F">
        <w:rPr>
          <w:rFonts w:ascii="Times New Roman" w:hAnsi="Times New Roman" w:cs="Times New Roman"/>
          <w:sz w:val="28"/>
          <w:szCs w:val="28"/>
        </w:rPr>
        <w:t>примения</w:t>
      </w:r>
      <w:proofErr w:type="spellEnd"/>
      <w:r w:rsidRPr="003F496F">
        <w:rPr>
          <w:rFonts w:ascii="Times New Roman" w:hAnsi="Times New Roman" w:cs="Times New Roman"/>
          <w:sz w:val="28"/>
          <w:szCs w:val="28"/>
        </w:rPr>
        <w:t xml:space="preserve"> с 15 ноября 1971 года по наши дни </w:t>
      </w:r>
    </w:p>
    <w:p w14:paraId="34AC77A7" w14:textId="23361785" w:rsidR="006C6047" w:rsidRPr="003F496F" w:rsidRDefault="006C6047" w:rsidP="003F496F">
      <w:pPr>
        <w:pStyle w:val="a7"/>
        <w:numPr>
          <w:ilvl w:val="1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3F496F">
        <w:rPr>
          <w:rFonts w:ascii="Times New Roman" w:hAnsi="Times New Roman" w:cs="Times New Roman"/>
          <w:sz w:val="28"/>
          <w:szCs w:val="28"/>
        </w:rPr>
        <w:t>Элемнтая</w:t>
      </w:r>
      <w:proofErr w:type="spellEnd"/>
      <w:r w:rsidRPr="003F496F">
        <w:rPr>
          <w:rFonts w:ascii="Times New Roman" w:hAnsi="Times New Roman" w:cs="Times New Roman"/>
          <w:sz w:val="28"/>
          <w:szCs w:val="28"/>
        </w:rPr>
        <w:t xml:space="preserve"> база микропроцессоры и бич и </w:t>
      </w:r>
      <w:proofErr w:type="spellStart"/>
      <w:r w:rsidRPr="003F496F">
        <w:rPr>
          <w:rFonts w:ascii="Times New Roman" w:hAnsi="Times New Roman" w:cs="Times New Roman"/>
          <w:sz w:val="28"/>
          <w:szCs w:val="28"/>
        </w:rPr>
        <w:t>сбис</w:t>
      </w:r>
      <w:proofErr w:type="spellEnd"/>
    </w:p>
    <w:p w14:paraId="0BAC65EE" w14:textId="791B78FB" w:rsidR="006C6047" w:rsidRPr="003F496F" w:rsidRDefault="006C6047" w:rsidP="003F496F">
      <w:pPr>
        <w:pStyle w:val="a7"/>
        <w:numPr>
          <w:ilvl w:val="1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3F496F">
        <w:rPr>
          <w:rFonts w:ascii="Times New Roman" w:hAnsi="Times New Roman" w:cs="Times New Roman"/>
          <w:sz w:val="28"/>
          <w:szCs w:val="28"/>
        </w:rPr>
        <w:t>Сокрость</w:t>
      </w:r>
      <w:proofErr w:type="spellEnd"/>
      <w:r w:rsidRPr="003F496F">
        <w:rPr>
          <w:rFonts w:ascii="Times New Roman" w:hAnsi="Times New Roman" w:cs="Times New Roman"/>
          <w:sz w:val="28"/>
          <w:szCs w:val="28"/>
        </w:rPr>
        <w:t xml:space="preserve"> миллионы операций в секунду</w:t>
      </w:r>
    </w:p>
    <w:p w14:paraId="65B98B80" w14:textId="13DFE083" w:rsidR="006C6047" w:rsidRPr="003F496F" w:rsidRDefault="009C0691" w:rsidP="003F496F">
      <w:pPr>
        <w:pStyle w:val="a7"/>
        <w:numPr>
          <w:ilvl w:val="1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3F496F">
        <w:rPr>
          <w:rFonts w:ascii="Times New Roman" w:hAnsi="Times New Roman" w:cs="Times New Roman"/>
          <w:sz w:val="28"/>
          <w:szCs w:val="28"/>
        </w:rPr>
        <w:t>С</w:t>
      </w:r>
      <w:r w:rsidR="006C6047" w:rsidRPr="003F496F">
        <w:rPr>
          <w:rFonts w:ascii="Times New Roman" w:hAnsi="Times New Roman" w:cs="Times New Roman"/>
          <w:sz w:val="28"/>
          <w:szCs w:val="28"/>
        </w:rPr>
        <w:t>обе</w:t>
      </w:r>
      <w:r w:rsidRPr="003F496F">
        <w:rPr>
          <w:rFonts w:ascii="Times New Roman" w:hAnsi="Times New Roman" w:cs="Times New Roman"/>
          <w:sz w:val="28"/>
          <w:szCs w:val="28"/>
        </w:rPr>
        <w:t>нности</w:t>
      </w:r>
      <w:proofErr w:type="spellEnd"/>
      <w:r w:rsidRPr="003F496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F496F">
        <w:rPr>
          <w:rFonts w:ascii="Times New Roman" w:hAnsi="Times New Roman" w:cs="Times New Roman"/>
          <w:sz w:val="28"/>
          <w:szCs w:val="28"/>
        </w:rPr>
        <w:t>компактносьь</w:t>
      </w:r>
      <w:proofErr w:type="spellEnd"/>
      <w:r w:rsidRPr="003F496F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3F496F">
        <w:rPr>
          <w:rFonts w:ascii="Times New Roman" w:hAnsi="Times New Roman" w:cs="Times New Roman"/>
          <w:sz w:val="28"/>
          <w:szCs w:val="28"/>
        </w:rPr>
        <w:t>минитюризация</w:t>
      </w:r>
      <w:proofErr w:type="spellEnd"/>
      <w:r w:rsidRPr="003F496F">
        <w:rPr>
          <w:rFonts w:ascii="Times New Roman" w:hAnsi="Times New Roman" w:cs="Times New Roman"/>
          <w:sz w:val="28"/>
          <w:szCs w:val="28"/>
        </w:rPr>
        <w:t xml:space="preserve"> персонализация вычислительных устройств</w:t>
      </w:r>
    </w:p>
    <w:p w14:paraId="511EE7D4" w14:textId="77777777" w:rsidR="00F673C4" w:rsidRDefault="00F673C4" w:rsidP="003F496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87A0605" w14:textId="1FBDDF1A" w:rsidR="00F673C4" w:rsidRPr="003F496F" w:rsidRDefault="00F673C4" w:rsidP="003F496F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F496F">
        <w:rPr>
          <w:rFonts w:ascii="Times New Roman" w:hAnsi="Times New Roman" w:cs="Times New Roman"/>
          <w:b/>
          <w:bCs/>
          <w:sz w:val="28"/>
          <w:szCs w:val="28"/>
        </w:rPr>
        <w:t xml:space="preserve">Архитектура </w:t>
      </w:r>
      <w:proofErr w:type="spellStart"/>
      <w:r w:rsidRPr="003F496F">
        <w:rPr>
          <w:rFonts w:ascii="Times New Roman" w:hAnsi="Times New Roman" w:cs="Times New Roman"/>
          <w:b/>
          <w:bCs/>
          <w:sz w:val="28"/>
          <w:szCs w:val="28"/>
        </w:rPr>
        <w:t>эвм</w:t>
      </w:r>
      <w:proofErr w:type="spellEnd"/>
      <w:r w:rsidRPr="003F496F">
        <w:rPr>
          <w:rFonts w:ascii="Times New Roman" w:hAnsi="Times New Roman" w:cs="Times New Roman"/>
          <w:b/>
          <w:bCs/>
          <w:sz w:val="28"/>
          <w:szCs w:val="28"/>
        </w:rPr>
        <w:t xml:space="preserve"> описание совокупности блоков </w:t>
      </w:r>
      <w:proofErr w:type="spellStart"/>
      <w:r w:rsidRPr="003F496F">
        <w:rPr>
          <w:rFonts w:ascii="Times New Roman" w:hAnsi="Times New Roman" w:cs="Times New Roman"/>
          <w:b/>
          <w:bCs/>
          <w:sz w:val="28"/>
          <w:szCs w:val="28"/>
        </w:rPr>
        <w:t>пк</w:t>
      </w:r>
      <w:proofErr w:type="spellEnd"/>
      <w:r w:rsidRPr="003F496F">
        <w:rPr>
          <w:rFonts w:ascii="Times New Roman" w:hAnsi="Times New Roman" w:cs="Times New Roman"/>
          <w:b/>
          <w:bCs/>
          <w:sz w:val="28"/>
          <w:szCs w:val="28"/>
        </w:rPr>
        <w:t xml:space="preserve"> и связей</w:t>
      </w:r>
    </w:p>
    <w:p w14:paraId="65A60E8E" w14:textId="58EF4D7D" w:rsidR="00F673C4" w:rsidRPr="003F496F" w:rsidRDefault="00F673C4" w:rsidP="003F496F">
      <w:pPr>
        <w:spacing w:after="0" w:line="360" w:lineRule="auto"/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3F496F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Принцип работы </w:t>
      </w:r>
      <w:proofErr w:type="spellStart"/>
      <w:r w:rsidRPr="003F496F">
        <w:rPr>
          <w:rFonts w:ascii="Times New Roman" w:hAnsi="Times New Roman" w:cs="Times New Roman"/>
          <w:b/>
          <w:bCs/>
          <w:sz w:val="28"/>
          <w:szCs w:val="28"/>
        </w:rPr>
        <w:t>пк</w:t>
      </w:r>
      <w:proofErr w:type="spellEnd"/>
    </w:p>
    <w:p w14:paraId="2BC0EC45" w14:textId="0C75A9E9" w:rsidR="004814C0" w:rsidRPr="003F496F" w:rsidRDefault="00F673C4" w:rsidP="003F496F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3F496F">
        <w:rPr>
          <w:rFonts w:ascii="Times New Roman" w:hAnsi="Times New Roman" w:cs="Times New Roman"/>
          <w:b/>
          <w:bCs/>
          <w:sz w:val="28"/>
          <w:szCs w:val="28"/>
        </w:rPr>
        <w:t>Магистрольно-модульны</w:t>
      </w:r>
      <w:proofErr w:type="spellEnd"/>
      <w:r w:rsidRPr="003F496F">
        <w:rPr>
          <w:rFonts w:ascii="Times New Roman" w:hAnsi="Times New Roman" w:cs="Times New Roman"/>
          <w:b/>
          <w:bCs/>
          <w:sz w:val="28"/>
          <w:szCs w:val="28"/>
        </w:rPr>
        <w:t xml:space="preserve"> принцип построения </w:t>
      </w:r>
      <w:proofErr w:type="spellStart"/>
      <w:r w:rsidRPr="003F496F">
        <w:rPr>
          <w:rFonts w:ascii="Times New Roman" w:hAnsi="Times New Roman" w:cs="Times New Roman"/>
          <w:b/>
          <w:bCs/>
          <w:sz w:val="28"/>
          <w:szCs w:val="28"/>
        </w:rPr>
        <w:t>эвм</w:t>
      </w:r>
      <w:proofErr w:type="spellEnd"/>
    </w:p>
    <w:p w14:paraId="40B08F1C" w14:textId="26954CAE" w:rsidR="004814C0" w:rsidRDefault="004814C0" w:rsidP="003F496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Обмен информации между отдельными модулями </w:t>
      </w:r>
      <w:proofErr w:type="spellStart"/>
      <w:r>
        <w:rPr>
          <w:rFonts w:ascii="Times New Roman" w:hAnsi="Times New Roman" w:cs="Times New Roman"/>
          <w:sz w:val="28"/>
          <w:szCs w:val="28"/>
        </w:rPr>
        <w:t>эвм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про трем </w:t>
      </w:r>
      <w:proofErr w:type="gramStart"/>
      <w:r>
        <w:rPr>
          <w:rFonts w:ascii="Times New Roman" w:hAnsi="Times New Roman" w:cs="Times New Roman"/>
          <w:sz w:val="28"/>
          <w:szCs w:val="28"/>
        </w:rPr>
        <w:t>многоразрядным шинам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которые соединяют все модули – шины управления, шина адреса и шина данных</w:t>
      </w:r>
    </w:p>
    <w:p w14:paraId="224A3617" w14:textId="48AB7F4F" w:rsidR="00D00C06" w:rsidRDefault="00FB78E0" w:rsidP="003F496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Цп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имеет управляющая </w:t>
      </w:r>
      <w:proofErr w:type="spellStart"/>
      <w:r>
        <w:rPr>
          <w:rFonts w:ascii="Times New Roman" w:hAnsi="Times New Roman" w:cs="Times New Roman"/>
          <w:sz w:val="28"/>
          <w:szCs w:val="28"/>
        </w:rPr>
        <w:t>утройство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</w:rPr>
        <w:t>операцционное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и собственную память</w:t>
      </w:r>
    </w:p>
    <w:p w14:paraId="59BE051B" w14:textId="53051ED9" w:rsidR="00D00C06" w:rsidRPr="003F496F" w:rsidRDefault="00D00C06" w:rsidP="003F496F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3F496F">
        <w:rPr>
          <w:rFonts w:ascii="Times New Roman" w:hAnsi="Times New Roman" w:cs="Times New Roman"/>
          <w:b/>
          <w:bCs/>
          <w:sz w:val="28"/>
          <w:szCs w:val="28"/>
        </w:rPr>
        <w:t>Многоуровневая компьютерная организация</w:t>
      </w:r>
    </w:p>
    <w:p w14:paraId="27A04329" w14:textId="15AB6439" w:rsidR="003F496F" w:rsidRPr="003F496F" w:rsidRDefault="00D00C06" w:rsidP="003F496F">
      <w:pPr>
        <w:pStyle w:val="a7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3F496F">
        <w:rPr>
          <w:rFonts w:ascii="Times New Roman" w:hAnsi="Times New Roman" w:cs="Times New Roman"/>
          <w:sz w:val="28"/>
          <w:szCs w:val="28"/>
        </w:rPr>
        <w:t xml:space="preserve">Уровень 0 – цифровой логический </w:t>
      </w:r>
      <w:proofErr w:type="gramStart"/>
      <w:r w:rsidRPr="003F496F">
        <w:rPr>
          <w:rFonts w:ascii="Times New Roman" w:hAnsi="Times New Roman" w:cs="Times New Roman"/>
          <w:sz w:val="28"/>
          <w:szCs w:val="28"/>
        </w:rPr>
        <w:t xml:space="preserve">уровень  </w:t>
      </w:r>
      <w:proofErr w:type="spellStart"/>
      <w:r w:rsidRPr="003F496F">
        <w:rPr>
          <w:rFonts w:ascii="Times New Roman" w:hAnsi="Times New Roman" w:cs="Times New Roman"/>
          <w:sz w:val="28"/>
          <w:szCs w:val="28"/>
        </w:rPr>
        <w:t>обьекты</w:t>
      </w:r>
      <w:proofErr w:type="spellEnd"/>
      <w:proofErr w:type="gramEnd"/>
      <w:r w:rsidRPr="003F496F">
        <w:rPr>
          <w:rFonts w:ascii="Times New Roman" w:hAnsi="Times New Roman" w:cs="Times New Roman"/>
          <w:sz w:val="28"/>
          <w:szCs w:val="28"/>
        </w:rPr>
        <w:t xml:space="preserve"> уровня 0 логический элементы у каждого вентиля есть один или несколько входов на которые поступают бинарные сигналы (01) вентиль </w:t>
      </w:r>
      <w:proofErr w:type="spellStart"/>
      <w:r w:rsidRPr="003F496F">
        <w:rPr>
          <w:rFonts w:ascii="Times New Roman" w:hAnsi="Times New Roman" w:cs="Times New Roman"/>
          <w:sz w:val="28"/>
          <w:szCs w:val="28"/>
        </w:rPr>
        <w:t>вычесляет</w:t>
      </w:r>
      <w:proofErr w:type="spellEnd"/>
      <w:r w:rsidRPr="003F496F">
        <w:rPr>
          <w:rFonts w:ascii="Times New Roman" w:hAnsi="Times New Roman" w:cs="Times New Roman"/>
          <w:sz w:val="28"/>
          <w:szCs w:val="28"/>
        </w:rPr>
        <w:t xml:space="preserve"> простые функции с ними.  Избыточный логический базис набор вентилей </w:t>
      </w:r>
      <w:proofErr w:type="spellStart"/>
      <w:r w:rsidRPr="003F496F">
        <w:rPr>
          <w:rFonts w:ascii="Times New Roman" w:hAnsi="Times New Roman" w:cs="Times New Roman"/>
          <w:sz w:val="28"/>
          <w:szCs w:val="28"/>
        </w:rPr>
        <w:t>вычесляющийй</w:t>
      </w:r>
      <w:proofErr w:type="spellEnd"/>
      <w:r w:rsidRPr="003F496F">
        <w:rPr>
          <w:rFonts w:ascii="Times New Roman" w:hAnsi="Times New Roman" w:cs="Times New Roman"/>
          <w:sz w:val="28"/>
          <w:szCs w:val="28"/>
        </w:rPr>
        <w:t xml:space="preserve"> функций и или не. Логический и не также </w:t>
      </w:r>
      <w:proofErr w:type="spellStart"/>
      <w:r w:rsidRPr="003F496F">
        <w:rPr>
          <w:rFonts w:ascii="Times New Roman" w:hAnsi="Times New Roman" w:cs="Times New Roman"/>
          <w:sz w:val="28"/>
          <w:szCs w:val="28"/>
        </w:rPr>
        <w:t>логичеаский</w:t>
      </w:r>
      <w:proofErr w:type="spellEnd"/>
      <w:r w:rsidRPr="003F496F">
        <w:rPr>
          <w:rFonts w:ascii="Times New Roman" w:hAnsi="Times New Roman" w:cs="Times New Roman"/>
          <w:sz w:val="28"/>
          <w:szCs w:val="28"/>
        </w:rPr>
        <w:t xml:space="preserve"> или не/и не</w:t>
      </w:r>
    </w:p>
    <w:p w14:paraId="25BE5922" w14:textId="77777777" w:rsidR="003F496F" w:rsidRPr="003F496F" w:rsidRDefault="003F496F" w:rsidP="003F496F">
      <w:pPr>
        <w:pStyle w:val="a7"/>
        <w:jc w:val="both"/>
        <w:rPr>
          <w:rFonts w:ascii="Times New Roman" w:hAnsi="Times New Roman" w:cs="Times New Roman"/>
          <w:sz w:val="28"/>
          <w:szCs w:val="28"/>
        </w:rPr>
      </w:pPr>
    </w:p>
    <w:p w14:paraId="27B31EFB" w14:textId="163FBF29" w:rsidR="003F496F" w:rsidRPr="003F496F" w:rsidRDefault="00FD1FF7" w:rsidP="003F496F">
      <w:pPr>
        <w:pStyle w:val="a7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3F496F">
        <w:rPr>
          <w:rFonts w:ascii="Times New Roman" w:hAnsi="Times New Roman" w:cs="Times New Roman"/>
          <w:sz w:val="28"/>
          <w:szCs w:val="28"/>
        </w:rPr>
        <w:t>Уровень 1</w:t>
      </w:r>
      <w:r w:rsidR="003F496F">
        <w:rPr>
          <w:rFonts w:ascii="Times New Roman" w:hAnsi="Times New Roman" w:cs="Times New Roman"/>
          <w:sz w:val="28"/>
          <w:szCs w:val="28"/>
        </w:rPr>
        <w:t>–</w:t>
      </w:r>
      <w:r w:rsidRPr="003F496F">
        <w:rPr>
          <w:rFonts w:ascii="Times New Roman" w:hAnsi="Times New Roman" w:cs="Times New Roman"/>
          <w:sz w:val="28"/>
          <w:szCs w:val="28"/>
        </w:rPr>
        <w:t xml:space="preserve"> уровень микроархитектуры – образуется набором регистров и отдельный устройств в совокупности формируя арифметико-логическое устройство.</w:t>
      </w:r>
      <w:r w:rsidR="000D2D55" w:rsidRPr="003F496F">
        <w:rPr>
          <w:rFonts w:ascii="Times New Roman" w:hAnsi="Times New Roman" w:cs="Times New Roman"/>
          <w:sz w:val="28"/>
          <w:szCs w:val="28"/>
        </w:rPr>
        <w:t xml:space="preserve"> Тракт данных, базовые операции – выбирается один или несколько регистров над ними выполняются некотор</w:t>
      </w:r>
      <w:r w:rsidR="003F496F">
        <w:rPr>
          <w:rFonts w:ascii="Times New Roman" w:hAnsi="Times New Roman" w:cs="Times New Roman"/>
          <w:sz w:val="28"/>
          <w:szCs w:val="28"/>
        </w:rPr>
        <w:t>ы</w:t>
      </w:r>
      <w:r w:rsidR="000D2D55" w:rsidRPr="003F496F">
        <w:rPr>
          <w:rFonts w:ascii="Times New Roman" w:hAnsi="Times New Roman" w:cs="Times New Roman"/>
          <w:sz w:val="28"/>
          <w:szCs w:val="28"/>
        </w:rPr>
        <w:t>е операци</w:t>
      </w:r>
      <w:r w:rsidR="003F496F">
        <w:rPr>
          <w:rFonts w:ascii="Times New Roman" w:hAnsi="Times New Roman" w:cs="Times New Roman"/>
          <w:sz w:val="28"/>
          <w:szCs w:val="28"/>
        </w:rPr>
        <w:t>и</w:t>
      </w:r>
      <w:r w:rsidR="000D2D55" w:rsidRPr="003F496F">
        <w:rPr>
          <w:rFonts w:ascii="Times New Roman" w:hAnsi="Times New Roman" w:cs="Times New Roman"/>
          <w:sz w:val="28"/>
          <w:szCs w:val="28"/>
        </w:rPr>
        <w:t xml:space="preserve"> и сохраняются в другой регистр.</w:t>
      </w:r>
    </w:p>
    <w:p w14:paraId="23D46F00" w14:textId="77777777" w:rsidR="003F496F" w:rsidRPr="003F496F" w:rsidRDefault="003F496F" w:rsidP="003F496F">
      <w:pPr>
        <w:pStyle w:val="a7"/>
        <w:jc w:val="both"/>
        <w:rPr>
          <w:rFonts w:ascii="Times New Roman" w:hAnsi="Times New Roman" w:cs="Times New Roman"/>
          <w:sz w:val="28"/>
          <w:szCs w:val="28"/>
        </w:rPr>
      </w:pPr>
    </w:p>
    <w:p w14:paraId="12C00FE3" w14:textId="0994D002" w:rsidR="003F496F" w:rsidRPr="003F496F" w:rsidRDefault="00192D70" w:rsidP="003F496F">
      <w:pPr>
        <w:pStyle w:val="a7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3F496F">
        <w:rPr>
          <w:rFonts w:ascii="Times New Roman" w:hAnsi="Times New Roman" w:cs="Times New Roman"/>
          <w:sz w:val="28"/>
          <w:szCs w:val="28"/>
        </w:rPr>
        <w:t>Уровегь</w:t>
      </w:r>
      <w:proofErr w:type="spellEnd"/>
      <w:r w:rsidRPr="003F496F">
        <w:rPr>
          <w:rFonts w:ascii="Times New Roman" w:hAnsi="Times New Roman" w:cs="Times New Roman"/>
          <w:sz w:val="28"/>
          <w:szCs w:val="28"/>
        </w:rPr>
        <w:t xml:space="preserve"> 2 уровень команд – </w:t>
      </w:r>
      <w:r w:rsidR="003F496F" w:rsidRPr="003F496F">
        <w:rPr>
          <w:rFonts w:ascii="Times New Roman" w:hAnsi="Times New Roman" w:cs="Times New Roman"/>
          <w:sz w:val="28"/>
          <w:szCs w:val="28"/>
        </w:rPr>
        <w:t xml:space="preserve">Это не команды это </w:t>
      </w:r>
      <w:proofErr w:type="spellStart"/>
      <w:r w:rsidR="003F496F" w:rsidRPr="003F496F">
        <w:rPr>
          <w:rFonts w:ascii="Times New Roman" w:hAnsi="Times New Roman" w:cs="Times New Roman"/>
          <w:sz w:val="28"/>
          <w:szCs w:val="28"/>
        </w:rPr>
        <w:t>мнимокоды</w:t>
      </w:r>
      <w:proofErr w:type="spellEnd"/>
      <w:r w:rsidR="003F496F" w:rsidRPr="003F496F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3F496F" w:rsidRPr="003F496F">
        <w:rPr>
          <w:rFonts w:ascii="Times New Roman" w:hAnsi="Times New Roman" w:cs="Times New Roman"/>
          <w:sz w:val="28"/>
          <w:szCs w:val="28"/>
        </w:rPr>
        <w:t>храняться</w:t>
      </w:r>
      <w:proofErr w:type="spellEnd"/>
      <w:r w:rsidR="003F496F" w:rsidRPr="003F496F">
        <w:rPr>
          <w:rFonts w:ascii="Times New Roman" w:hAnsi="Times New Roman" w:cs="Times New Roman"/>
          <w:sz w:val="28"/>
          <w:szCs w:val="28"/>
        </w:rPr>
        <w:t xml:space="preserve"> в виде 0 и 1</w:t>
      </w:r>
    </w:p>
    <w:p w14:paraId="6F510880" w14:textId="77777777" w:rsidR="003F496F" w:rsidRPr="003F496F" w:rsidRDefault="003F496F" w:rsidP="003F496F">
      <w:pPr>
        <w:pStyle w:val="a7"/>
        <w:jc w:val="both"/>
        <w:rPr>
          <w:rFonts w:ascii="Times New Roman" w:hAnsi="Times New Roman" w:cs="Times New Roman"/>
          <w:sz w:val="28"/>
          <w:szCs w:val="28"/>
        </w:rPr>
      </w:pPr>
    </w:p>
    <w:p w14:paraId="48CD9B62" w14:textId="33BC1F2F" w:rsidR="003F496F" w:rsidRDefault="003F496F" w:rsidP="003F496F">
      <w:pPr>
        <w:pStyle w:val="a7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Уровень 3 уровень ОС – </w:t>
      </w:r>
    </w:p>
    <w:p w14:paraId="4B41EAA3" w14:textId="77777777" w:rsidR="003F496F" w:rsidRPr="003F496F" w:rsidRDefault="003F496F" w:rsidP="003F496F">
      <w:pPr>
        <w:pStyle w:val="a7"/>
        <w:rPr>
          <w:rFonts w:ascii="Times New Roman" w:hAnsi="Times New Roman" w:cs="Times New Roman"/>
          <w:sz w:val="28"/>
          <w:szCs w:val="28"/>
        </w:rPr>
      </w:pPr>
    </w:p>
    <w:p w14:paraId="0DA698D5" w14:textId="092E6995" w:rsidR="003F496F" w:rsidRDefault="003F496F" w:rsidP="003F496F">
      <w:pPr>
        <w:pStyle w:val="a7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Уровень 4 уровень Ассемблера – символьный</w:t>
      </w:r>
    </w:p>
    <w:p w14:paraId="1BF47B4D" w14:textId="77777777" w:rsidR="003F496F" w:rsidRPr="003F496F" w:rsidRDefault="003F496F" w:rsidP="003F496F">
      <w:pPr>
        <w:pStyle w:val="a7"/>
        <w:rPr>
          <w:rFonts w:ascii="Times New Roman" w:hAnsi="Times New Roman" w:cs="Times New Roman"/>
          <w:sz w:val="28"/>
          <w:szCs w:val="28"/>
        </w:rPr>
      </w:pPr>
    </w:p>
    <w:p w14:paraId="40F1EBEB" w14:textId="123905FE" w:rsidR="003F496F" w:rsidRDefault="003F496F" w:rsidP="003F496F">
      <w:pPr>
        <w:pStyle w:val="a7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Уровень 5 уровень языка программирования высокого уровня </w:t>
      </w:r>
    </w:p>
    <w:p w14:paraId="407FDE31" w14:textId="77777777" w:rsidR="003F496F" w:rsidRPr="003F496F" w:rsidRDefault="003F496F" w:rsidP="003F496F">
      <w:pPr>
        <w:pStyle w:val="a7"/>
        <w:rPr>
          <w:rFonts w:ascii="Times New Roman" w:hAnsi="Times New Roman" w:cs="Times New Roman"/>
          <w:sz w:val="28"/>
          <w:szCs w:val="28"/>
        </w:rPr>
      </w:pPr>
    </w:p>
    <w:p w14:paraId="2B56EAF1" w14:textId="60FC263E" w:rsidR="003F496F" w:rsidRPr="003F496F" w:rsidRDefault="003F496F" w:rsidP="003F496F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3F496F">
        <w:rPr>
          <w:rFonts w:ascii="Times New Roman" w:hAnsi="Times New Roman" w:cs="Times New Roman"/>
          <w:b/>
          <w:bCs/>
          <w:sz w:val="28"/>
          <w:szCs w:val="28"/>
        </w:rPr>
        <w:t>Архитектура и организация ЭВМ</w:t>
      </w:r>
    </w:p>
    <w:sectPr w:rsidR="003F496F" w:rsidRPr="003F496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2B41E8"/>
    <w:multiLevelType w:val="multilevel"/>
    <w:tmpl w:val="041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" w15:restartNumberingAfterBreak="0">
    <w:nsid w:val="5901445E"/>
    <w:multiLevelType w:val="hybridMultilevel"/>
    <w:tmpl w:val="0D082BF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10799859">
    <w:abstractNumId w:val="0"/>
  </w:num>
  <w:num w:numId="2" w16cid:durableId="184401134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6532"/>
    <w:rsid w:val="000D2D55"/>
    <w:rsid w:val="00192D70"/>
    <w:rsid w:val="00292DA3"/>
    <w:rsid w:val="002A6532"/>
    <w:rsid w:val="00305D1F"/>
    <w:rsid w:val="003F496F"/>
    <w:rsid w:val="00416620"/>
    <w:rsid w:val="004814C0"/>
    <w:rsid w:val="005B3F21"/>
    <w:rsid w:val="006C6047"/>
    <w:rsid w:val="007065B6"/>
    <w:rsid w:val="007B2D79"/>
    <w:rsid w:val="007C0281"/>
    <w:rsid w:val="009B3061"/>
    <w:rsid w:val="009C0691"/>
    <w:rsid w:val="00BD339A"/>
    <w:rsid w:val="00C07589"/>
    <w:rsid w:val="00CB4DC6"/>
    <w:rsid w:val="00D00C06"/>
    <w:rsid w:val="00D441F3"/>
    <w:rsid w:val="00E93461"/>
    <w:rsid w:val="00F673C4"/>
    <w:rsid w:val="00FB78E0"/>
    <w:rsid w:val="00FD1F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F9AB4B"/>
  <w15:chartTrackingRefBased/>
  <w15:docId w15:val="{5A3B58AD-2EB7-44D0-8C4B-1A117AB0DE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A65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A65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A653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A65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A653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A65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A65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A65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A65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A653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A653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A653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A6532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A6532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A653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A653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A653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A653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A65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A65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A65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A65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A65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A653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A653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A6532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A653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A6532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2A653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4981719-5AD9-44A4-B1A0-D2F268622BE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340</Words>
  <Characters>1942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Егор Федосимов</dc:creator>
  <cp:keywords/>
  <dc:description/>
  <cp:lastModifiedBy>Максим Шильников</cp:lastModifiedBy>
  <cp:revision>4</cp:revision>
  <dcterms:created xsi:type="dcterms:W3CDTF">2026-01-23T07:29:00Z</dcterms:created>
  <dcterms:modified xsi:type="dcterms:W3CDTF">2026-01-23T07:44:00Z</dcterms:modified>
</cp:coreProperties>
</file>