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简历 OCR 转换结果</w:t>
      </w:r>
    </w:p>
    <w:p>
      <w:r>
        <w:t>RF</w:t>
        <w:br/>
        <w:br/>
        <w:t>男|年龄: 24岁|籍贯: 台州|     13173737315</w:t>
        <w:br/>
        <w:t>5年工作经验 | 求职意向: 运维工程师 | MBSR: 5-6K | 期望城市: 台州</w:t>
        <w:br/>
        <w:br/>
        <w:t>教育经历</w:t>
        <w:br/>
        <w:br/>
        <w:t>浙江交通职业技术学院 AG 。 计算机网络技术                                                                         2019-2022</w:t>
        <w:br/>
        <w:br/>
        <w:t>主修课程: 服务器配置与管理、企业网组建与管理、大数据概论、虚拟化技术、云存储技术、云安全与运</w:t>
        <w:br/>
        <w:t>维、视频处理与制作。</w:t>
        <w:br/>
        <w:br/>
        <w:t>工作经历</w:t>
        <w:br/>
        <w:br/>
        <w:t>浙江中通文博服务有限公司 。 驻点运维                                                                              2021.07-2022.04</w:t>
        <w:br/>
        <w:t>1. 负责在政府驻点单位进行全面的IT运维工作，包括但不限于计算机系统的维护、故障排除和性能优化。</w:t>
        <w:br/>
        <w:br/>
        <w:t>2. 专注于解决各类设备问题，包括计算机硬件和软件故障，以确保政府驻点单位的日常设备使用不受影响。</w:t>
        <w:br/>
        <w:br/>
        <w:t>3. 在会议设备和机房运维方面具有丰富的经验，能够有效地进行设备的安装、配置和维护，以确保会议和机房的正常运行</w:t>
        <w:br/>
        <w:br/>
        <w:t>杭州富阳海康保泰安防技术服务有限公司 。 驻点运维工程师                                                  2022.10-2023.10</w:t>
        <w:br/>
        <w:br/>
        <w:t>1. RAREAMASFSHERI, WRF EHBEAT.</w:t>
        <w:br/>
        <w:br/>
        <w:t>2. 处理监控设备的运维问题，及时解决设备故障，保障设备的正常运行。</w:t>
        <w:br/>
        <w:t>3. 负责大屏、执法记录仪等项目的运维保障工作，确保项目的顺利进行。</w:t>
        <w:br/>
        <w:t>4. 管理项目服务器、存储等设备，进行设备配置、维护和优化。</w:t>
        <w:br/>
        <w:br/>
        <w:t>5. 在项目出现故障时，进行故障修复保障工作，快速定位问题并解决-</w:t>
        <w:br/>
        <w:t>6. 执行日常平台巡检，预防潜在问题，保障平台的稳定运行。</w:t>
        <w:br/>
        <w:br/>
        <w:t>个人工作室 。 摄影/摄像师                                                                                                 2023.02-2024.12</w:t>
        <w:br/>
        <w:br/>
        <w:t>1. 负责各类活动及婚礼的全程摄影/摄像工作，包括前期沟通、现场拍摄及后期素材整理，确保画面质量与客户期望一致</w:t>
        <w:br/>
        <w:t>2. 根据甲方的具体需求制定拍摄方案，灵活调整拍摄风格与角度，成功满足不同客户的个性化要求，获得客户高度评价。</w:t>
        <w:br/>
        <w:t>3. 在多个项目中独立完成从策划到交付的全流程工作，有效提升拍摄效率与客户满意度，助力团队业务拓展与口碑积累。</w:t>
        <w:br/>
        <w:br/>
        <w:t>杭州梦焰科技有限公司 。 实施工程师                                                                                  2025.01-2025.04</w:t>
        <w:br/>
        <w:br/>
        <w:t>- 平台搭建: 负责海康威视AloT平台 (MiSecure Center、HikCentral) 的部署与初始化，包括服务器环境配置 (Windows</w:t>
        <w:br/>
        <w:t>Server/Linux) 、平台以及平台组件的安装搭建。</w:t>
        <w:br/>
        <w:t>* 设备接入: 实现前端摄像机、门禁、报警等设备的SDK接入与协议调试，确保视频流上传平台与存储。</w:t>
        <w:br/>
        <w:br/>
        <w:t>- 日常运维: 负责平台的日常巡检与监控，利用海康运管平台监测CPU、内存、磁盘阵列状态，提前发现硬件故障风险。</w:t>
        <w:br/>
        <w:t>REET: 处理常见的视频流卡颈、设备离线、录像丢失等问题，定位网络或配置层面的根因。</w:t>
        <w:br/>
        <w:br/>
        <w:t>温州塔姆科技公司 。 客服                                                                                                      2025.05-至今</w:t>
        <w:br/>
        <w:br/>
        <w:t>负责信贷业务全流程客户支持: 前期协助客户准备资料、解读政策，配合完成贷款审核; 中期及时解决客户在借款、还款及账户使</w:t>
        <w:br/>
        <w:t>用中遇到的各种问题; 后期对这期客户进行合规提醒与沟通，深入了解原因并协商制定还款方案，有效控制风险并维护客户关系。</w:t>
        <w:br/>
        <w:br/>
        <w:t>专业技能</w:t>
        <w:br/>
        <w:br/>
        <w:t>“英语三级A,听说读写能力良好，能流利的用英语进行日常交流;</w:t>
        <w:br/>
        <w:t>“通过计算机一级考试，熟练运用。office等常用的办公软件。</w:t>
        <w:br/>
        <w:t>“华为HCIA证书。</w:t>
        <w:br/>
        <w:br/>
        <w:t>自我评价</w:t>
        <w:br/>
        <w:br/>
        <w:t>工作积极认真，细心负责，妆练运用办公自动化软件，善于在工作提出问题、发现问题、解决问题， 有</w:t>
        <w:br/>
        <w:t>较强的分析能力; 在出现问题，发现问题，积极解决，即使自身遇到不会的问题，也会向其他人请教学习，或者通过技术资料等自</w:t>
        <w:br/>
        <w:t>我分析。踏实肯干，动手能力强，认真负责，坚毅不拔，吃苦耐劳，喜欢迎接新挑战。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